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226" w:rsidRDefault="002116E8">
      <w:pPr>
        <w:spacing w:line="360" w:lineRule="auto"/>
        <w:jc w:val="center"/>
        <w:rPr>
          <w:sz w:val="32"/>
          <w:szCs w:val="32"/>
        </w:rPr>
      </w:pPr>
      <w:r>
        <w:rPr>
          <w:sz w:val="32"/>
          <w:szCs w:val="32"/>
        </w:rPr>
        <w:t>СОДЕРЖАНИЕ</w:t>
      </w:r>
    </w:p>
    <w:p w:rsidR="00BB4226" w:rsidRDefault="00BB4226">
      <w:pPr>
        <w:spacing w:line="360" w:lineRule="auto"/>
        <w:jc w:val="center"/>
        <w:rPr>
          <w:sz w:val="32"/>
          <w:szCs w:val="32"/>
        </w:rPr>
      </w:pPr>
    </w:p>
    <w:p w:rsidR="00BB4226" w:rsidRDefault="002116E8">
      <w:pPr>
        <w:tabs>
          <w:tab w:val="left" w:pos="8535"/>
        </w:tabs>
        <w:spacing w:line="360" w:lineRule="auto"/>
        <w:rPr>
          <w:sz w:val="28"/>
          <w:szCs w:val="28"/>
        </w:rPr>
      </w:pPr>
      <w:r>
        <w:rPr>
          <w:sz w:val="28"/>
          <w:szCs w:val="28"/>
        </w:rPr>
        <w:t>РЕФЕРАТ</w:t>
      </w:r>
      <w:r>
        <w:rPr>
          <w:sz w:val="28"/>
          <w:szCs w:val="28"/>
        </w:rPr>
        <w:tab/>
        <w:t xml:space="preserve">        2</w:t>
      </w:r>
    </w:p>
    <w:p w:rsidR="00BB4226" w:rsidRDefault="002116E8">
      <w:pPr>
        <w:spacing w:line="360" w:lineRule="auto"/>
        <w:rPr>
          <w:sz w:val="28"/>
          <w:szCs w:val="28"/>
        </w:rPr>
      </w:pPr>
      <w:r>
        <w:rPr>
          <w:sz w:val="28"/>
          <w:szCs w:val="28"/>
        </w:rPr>
        <w:t>ПЕРЕЧЕНЬ ЛИСТОВ ГРАФИЧЕСКИХ ДОКУМЕНТОВ                                 3</w:t>
      </w:r>
    </w:p>
    <w:p w:rsidR="00BB4226" w:rsidRDefault="002116E8">
      <w:pPr>
        <w:spacing w:line="360" w:lineRule="auto"/>
        <w:rPr>
          <w:sz w:val="28"/>
          <w:szCs w:val="28"/>
        </w:rPr>
      </w:pPr>
      <w:r>
        <w:rPr>
          <w:sz w:val="28"/>
          <w:szCs w:val="28"/>
        </w:rPr>
        <w:t>1. ВВЕДЕНИЕ                                                                                                         4</w:t>
      </w:r>
    </w:p>
    <w:p w:rsidR="00BB4226" w:rsidRDefault="002116E8">
      <w:pPr>
        <w:spacing w:line="360" w:lineRule="auto"/>
        <w:rPr>
          <w:sz w:val="28"/>
          <w:szCs w:val="28"/>
        </w:rPr>
      </w:pPr>
      <w:r>
        <w:rPr>
          <w:sz w:val="28"/>
          <w:szCs w:val="28"/>
        </w:rPr>
        <w:t>2. ЦЕЛИ И ЗДАЧИ ДИПЛОМНОГО ПРОЕКТА                                                5</w:t>
      </w:r>
    </w:p>
    <w:p w:rsidR="00BB4226" w:rsidRDefault="002116E8">
      <w:pPr>
        <w:spacing w:line="360" w:lineRule="auto"/>
        <w:rPr>
          <w:sz w:val="28"/>
          <w:szCs w:val="28"/>
        </w:rPr>
      </w:pPr>
      <w:r>
        <w:rPr>
          <w:sz w:val="28"/>
          <w:szCs w:val="28"/>
        </w:rPr>
        <w:t>3. ОБЗОР ЛИТЕРАТУРНЫХ ИСТОЧНИКОВ                                                    6</w:t>
      </w:r>
    </w:p>
    <w:p w:rsidR="00BB4226" w:rsidRDefault="002116E8">
      <w:pPr>
        <w:spacing w:line="360" w:lineRule="auto"/>
        <w:rPr>
          <w:sz w:val="28"/>
          <w:szCs w:val="28"/>
        </w:rPr>
      </w:pPr>
      <w:r>
        <w:rPr>
          <w:sz w:val="28"/>
          <w:szCs w:val="28"/>
        </w:rPr>
        <w:t>4. ТЕХНОЛОГИЧЕСКАЯ СХЕМА ПРОИЗВОДСТВА                                     12</w:t>
      </w:r>
    </w:p>
    <w:p w:rsidR="00BB4226" w:rsidRDefault="002116E8">
      <w:pPr>
        <w:spacing w:line="360" w:lineRule="auto"/>
        <w:rPr>
          <w:sz w:val="28"/>
          <w:szCs w:val="28"/>
        </w:rPr>
      </w:pPr>
      <w:r>
        <w:rPr>
          <w:sz w:val="28"/>
          <w:szCs w:val="28"/>
        </w:rPr>
        <w:t xml:space="preserve">5. УСТРОЙСТВО И ПРИНЦИП ДЕЙСТВИЯ АВТОМАТА-САДЧИКА       21 </w:t>
      </w:r>
    </w:p>
    <w:p w:rsidR="00BB4226" w:rsidRDefault="002116E8">
      <w:pPr>
        <w:spacing w:line="360" w:lineRule="auto"/>
        <w:rPr>
          <w:sz w:val="28"/>
          <w:szCs w:val="28"/>
        </w:rPr>
      </w:pPr>
      <w:r>
        <w:rPr>
          <w:sz w:val="28"/>
          <w:szCs w:val="28"/>
        </w:rPr>
        <w:t>6. РАСЧЕТ ОСНОВНЫХ УЗЛОВ                                                                       27</w:t>
      </w:r>
    </w:p>
    <w:p w:rsidR="00BB4226" w:rsidRDefault="002116E8">
      <w:pPr>
        <w:spacing w:line="360" w:lineRule="auto"/>
        <w:rPr>
          <w:sz w:val="28"/>
          <w:szCs w:val="28"/>
        </w:rPr>
      </w:pPr>
      <w:r>
        <w:rPr>
          <w:sz w:val="28"/>
          <w:szCs w:val="28"/>
        </w:rPr>
        <w:t xml:space="preserve">    6.1 Расчет механизма подъема тележки                                                          28</w:t>
      </w:r>
    </w:p>
    <w:p w:rsidR="00BB4226" w:rsidRDefault="002116E8">
      <w:pPr>
        <w:spacing w:line="360" w:lineRule="auto"/>
        <w:rPr>
          <w:sz w:val="28"/>
          <w:szCs w:val="28"/>
        </w:rPr>
      </w:pPr>
      <w:r>
        <w:rPr>
          <w:sz w:val="28"/>
          <w:szCs w:val="28"/>
        </w:rPr>
        <w:t xml:space="preserve">    6.2 Расчет механизма перемещения тележки                                                 29</w:t>
      </w:r>
    </w:p>
    <w:p w:rsidR="00BB4226" w:rsidRDefault="002116E8">
      <w:pPr>
        <w:spacing w:line="360" w:lineRule="auto"/>
        <w:rPr>
          <w:sz w:val="28"/>
          <w:szCs w:val="28"/>
        </w:rPr>
      </w:pPr>
      <w:r>
        <w:rPr>
          <w:sz w:val="28"/>
          <w:szCs w:val="28"/>
        </w:rPr>
        <w:t xml:space="preserve">    6.3 Расчет вала на прочность</w:t>
      </w:r>
    </w:p>
    <w:p w:rsidR="00BB4226" w:rsidRDefault="002116E8">
      <w:pPr>
        <w:spacing w:line="360" w:lineRule="auto"/>
        <w:rPr>
          <w:sz w:val="28"/>
          <w:szCs w:val="28"/>
        </w:rPr>
      </w:pPr>
      <w:r>
        <w:rPr>
          <w:sz w:val="28"/>
          <w:szCs w:val="28"/>
        </w:rPr>
        <w:t xml:space="preserve">    6.4 Расчет и подбор подшипников</w:t>
      </w:r>
    </w:p>
    <w:p w:rsidR="00BB4226" w:rsidRDefault="002116E8">
      <w:pPr>
        <w:spacing w:line="360" w:lineRule="auto"/>
        <w:rPr>
          <w:sz w:val="28"/>
          <w:szCs w:val="28"/>
        </w:rPr>
      </w:pPr>
      <w:r>
        <w:rPr>
          <w:sz w:val="28"/>
          <w:szCs w:val="28"/>
        </w:rPr>
        <w:t xml:space="preserve">    6.5 Расчет и подбор шпонок и муфт</w:t>
      </w:r>
    </w:p>
    <w:p w:rsidR="00BB4226" w:rsidRDefault="002116E8">
      <w:pPr>
        <w:spacing w:line="360" w:lineRule="auto"/>
        <w:rPr>
          <w:sz w:val="28"/>
          <w:szCs w:val="28"/>
        </w:rPr>
      </w:pPr>
      <w:r>
        <w:rPr>
          <w:sz w:val="28"/>
          <w:szCs w:val="28"/>
        </w:rPr>
        <w:t>7. ТЕХНИЧЕСКОЕ ОБСЛУЖИВАНИЕ И РЕМОНТ                                        36</w:t>
      </w:r>
    </w:p>
    <w:p w:rsidR="00BB4226" w:rsidRDefault="002116E8">
      <w:pPr>
        <w:spacing w:line="360" w:lineRule="auto"/>
        <w:rPr>
          <w:sz w:val="28"/>
          <w:szCs w:val="28"/>
        </w:rPr>
      </w:pPr>
      <w:r>
        <w:rPr>
          <w:sz w:val="28"/>
          <w:szCs w:val="28"/>
        </w:rPr>
        <w:t xml:space="preserve">    АВТОМАТА-САДЧИКА</w:t>
      </w:r>
    </w:p>
    <w:p w:rsidR="00BB4226" w:rsidRDefault="002116E8">
      <w:pPr>
        <w:spacing w:line="360" w:lineRule="auto"/>
        <w:rPr>
          <w:sz w:val="28"/>
          <w:szCs w:val="28"/>
        </w:rPr>
      </w:pPr>
      <w:r>
        <w:rPr>
          <w:sz w:val="28"/>
          <w:szCs w:val="28"/>
        </w:rPr>
        <w:t>8. ТЕХНИКО-ЭКОНОМИЧЕСКОЕ ОБОСНОВАНИЕ ПРОЕКТА                  47</w:t>
      </w:r>
    </w:p>
    <w:p w:rsidR="00BB4226" w:rsidRDefault="002116E8">
      <w:pPr>
        <w:spacing w:line="360" w:lineRule="auto"/>
        <w:rPr>
          <w:sz w:val="28"/>
          <w:szCs w:val="28"/>
        </w:rPr>
      </w:pPr>
      <w:r>
        <w:rPr>
          <w:sz w:val="28"/>
          <w:szCs w:val="28"/>
        </w:rPr>
        <w:t xml:space="preserve">9. АВТОМАТИЗАЦИЯ                                                                                         57  </w:t>
      </w:r>
    </w:p>
    <w:p w:rsidR="00BB4226" w:rsidRDefault="002116E8">
      <w:pPr>
        <w:spacing w:line="360" w:lineRule="auto"/>
        <w:rPr>
          <w:sz w:val="28"/>
          <w:szCs w:val="28"/>
        </w:rPr>
      </w:pPr>
      <w:r>
        <w:rPr>
          <w:sz w:val="28"/>
          <w:szCs w:val="28"/>
        </w:rPr>
        <w:t>10. БЕЗОПАСНОСТЬ И ЭКОЛОГИЧНОСТЬ ПРОЕКТА                                61</w:t>
      </w:r>
    </w:p>
    <w:p w:rsidR="00BB4226" w:rsidRDefault="002116E8">
      <w:pPr>
        <w:spacing w:line="360" w:lineRule="auto"/>
        <w:outlineLvl w:val="0"/>
        <w:rPr>
          <w:sz w:val="28"/>
          <w:szCs w:val="28"/>
        </w:rPr>
      </w:pPr>
      <w:r>
        <w:rPr>
          <w:sz w:val="28"/>
          <w:szCs w:val="28"/>
        </w:rPr>
        <w:t xml:space="preserve">    10.1 Обеспечение безопасности работающих                                                62    </w:t>
      </w:r>
    </w:p>
    <w:p w:rsidR="00BB4226" w:rsidRDefault="002116E8">
      <w:pPr>
        <w:spacing w:line="360" w:lineRule="auto"/>
        <w:outlineLvl w:val="0"/>
        <w:rPr>
          <w:sz w:val="28"/>
          <w:szCs w:val="28"/>
        </w:rPr>
      </w:pPr>
      <w:r>
        <w:rPr>
          <w:sz w:val="28"/>
          <w:szCs w:val="28"/>
        </w:rPr>
        <w:t xml:space="preserve">    10.2 Экологичность проекта                                                                            69 </w:t>
      </w:r>
    </w:p>
    <w:p w:rsidR="00BB4226" w:rsidRDefault="002116E8">
      <w:pPr>
        <w:spacing w:line="360" w:lineRule="auto"/>
        <w:outlineLvl w:val="0"/>
        <w:rPr>
          <w:sz w:val="28"/>
          <w:szCs w:val="28"/>
        </w:rPr>
      </w:pPr>
      <w:r>
        <w:rPr>
          <w:sz w:val="28"/>
          <w:szCs w:val="28"/>
        </w:rPr>
        <w:t xml:space="preserve">    10.3 Чрезвычайные ситуации                                                                          71</w:t>
      </w:r>
    </w:p>
    <w:p w:rsidR="00BB4226" w:rsidRDefault="002116E8">
      <w:pPr>
        <w:spacing w:line="360" w:lineRule="auto"/>
        <w:outlineLvl w:val="0"/>
        <w:rPr>
          <w:sz w:val="28"/>
          <w:szCs w:val="28"/>
        </w:rPr>
      </w:pPr>
      <w:r>
        <w:rPr>
          <w:sz w:val="28"/>
          <w:szCs w:val="28"/>
        </w:rPr>
        <w:t xml:space="preserve">11. ЗАКЛЮЧЕНИЕ                                                                                               74                                                                                              </w:t>
      </w:r>
    </w:p>
    <w:p w:rsidR="00BB4226" w:rsidRDefault="002116E8">
      <w:pPr>
        <w:pStyle w:val="a3"/>
        <w:spacing w:line="360" w:lineRule="auto"/>
        <w:ind w:left="0"/>
        <w:jc w:val="left"/>
        <w:rPr>
          <w:lang w:val="en-US"/>
        </w:rPr>
      </w:pPr>
      <w:r>
        <w:t xml:space="preserve">12. БИБЛИОГРАФИЧЕСКИЙ СПИСОК                                             </w:t>
      </w:r>
    </w:p>
    <w:p w:rsidR="00BB4226" w:rsidRDefault="00BB4226">
      <w:pPr>
        <w:spacing w:line="360" w:lineRule="auto"/>
        <w:jc w:val="center"/>
        <w:rPr>
          <w:sz w:val="32"/>
          <w:szCs w:val="32"/>
        </w:rPr>
        <w:sectPr w:rsidR="00BB4226">
          <w:headerReference w:type="default" r:id="rId7"/>
          <w:pgSz w:w="11906" w:h="16838"/>
          <w:pgMar w:top="1134" w:right="851" w:bottom="1134" w:left="1701" w:header="709" w:footer="709" w:gutter="0"/>
          <w:cols w:space="708"/>
          <w:titlePg/>
          <w:docGrid w:linePitch="360"/>
        </w:sectPr>
      </w:pPr>
    </w:p>
    <w:p w:rsidR="00BB4226" w:rsidRDefault="002116E8">
      <w:pPr>
        <w:spacing w:line="360" w:lineRule="auto"/>
        <w:jc w:val="center"/>
        <w:rPr>
          <w:sz w:val="36"/>
          <w:szCs w:val="36"/>
          <w:lang w:val="en-US"/>
        </w:rPr>
      </w:pPr>
      <w:r>
        <w:rPr>
          <w:sz w:val="32"/>
          <w:szCs w:val="32"/>
        </w:rPr>
        <w:t>РЕФЕРАТ</w:t>
      </w:r>
    </w:p>
    <w:p w:rsidR="00BB4226" w:rsidRDefault="00BB4226">
      <w:pPr>
        <w:spacing w:line="360" w:lineRule="auto"/>
        <w:jc w:val="center"/>
        <w:rPr>
          <w:sz w:val="36"/>
          <w:szCs w:val="36"/>
        </w:rPr>
      </w:pPr>
    </w:p>
    <w:p w:rsidR="00BB4226" w:rsidRDefault="002116E8">
      <w:pPr>
        <w:spacing w:line="360" w:lineRule="auto"/>
        <w:ind w:firstLine="720"/>
        <w:jc w:val="both"/>
        <w:rPr>
          <w:b/>
          <w:bCs/>
          <w:i/>
          <w:iCs/>
          <w:sz w:val="28"/>
          <w:szCs w:val="28"/>
        </w:rPr>
      </w:pPr>
      <w:r>
        <w:rPr>
          <w:b/>
          <w:bCs/>
          <w:i/>
          <w:iCs/>
          <w:sz w:val="28"/>
          <w:szCs w:val="28"/>
        </w:rPr>
        <w:t>Автомат-садчик, пресс СМ-1085, линия по производству силикатного кирпича, транспортер – накопитель ряда, переносчик ряда, транспортер – накопитель слоя, переносчик слоя.</w:t>
      </w:r>
    </w:p>
    <w:p w:rsidR="00BB4226" w:rsidRDefault="00BB4226">
      <w:pPr>
        <w:spacing w:line="360" w:lineRule="auto"/>
        <w:ind w:firstLine="720"/>
        <w:jc w:val="both"/>
        <w:rPr>
          <w:sz w:val="28"/>
          <w:szCs w:val="28"/>
        </w:rPr>
      </w:pPr>
    </w:p>
    <w:p w:rsidR="00BB4226" w:rsidRDefault="002116E8">
      <w:pPr>
        <w:spacing w:line="360" w:lineRule="auto"/>
        <w:ind w:firstLine="720"/>
        <w:jc w:val="both"/>
        <w:rPr>
          <w:sz w:val="28"/>
          <w:szCs w:val="28"/>
        </w:rPr>
      </w:pPr>
      <w:r>
        <w:rPr>
          <w:sz w:val="28"/>
          <w:szCs w:val="28"/>
        </w:rPr>
        <w:t>Дипломный проект содержит:     страницы, 10 листов графических документов,    рисунков,    таблиц,     формул, 22 литературных источника.</w:t>
      </w:r>
    </w:p>
    <w:p w:rsidR="00BB4226" w:rsidRDefault="002116E8">
      <w:pPr>
        <w:spacing w:line="360" w:lineRule="auto"/>
        <w:ind w:firstLine="720"/>
        <w:jc w:val="both"/>
        <w:rPr>
          <w:sz w:val="28"/>
          <w:szCs w:val="28"/>
        </w:rPr>
      </w:pPr>
      <w:r>
        <w:rPr>
          <w:sz w:val="28"/>
          <w:szCs w:val="28"/>
        </w:rPr>
        <w:t>Целью дипломного проекта является установка автомата-садчика на пресс СМ-1085 с целью повышения надежности и эффективности работы.</w:t>
      </w:r>
    </w:p>
    <w:p w:rsidR="00BB4226" w:rsidRDefault="002116E8">
      <w:pPr>
        <w:spacing w:line="360" w:lineRule="auto"/>
        <w:ind w:firstLine="720"/>
        <w:jc w:val="both"/>
        <w:rPr>
          <w:sz w:val="28"/>
          <w:szCs w:val="28"/>
        </w:rPr>
      </w:pPr>
      <w:r>
        <w:rPr>
          <w:sz w:val="28"/>
          <w:szCs w:val="28"/>
        </w:rPr>
        <w:t xml:space="preserve">На ООО «ККЗ» (Камышловский кирпичный завод) работает линия по производству силикатного строительного кирпича методом полусухого прессования. Основные направления по увеличению эффективности производства - снижение доли ручного труда, повышение производительности труда и улучшение качества продукции. </w:t>
      </w:r>
    </w:p>
    <w:p w:rsidR="00BB4226" w:rsidRDefault="002116E8">
      <w:pPr>
        <w:spacing w:line="360" w:lineRule="auto"/>
        <w:ind w:firstLine="720"/>
        <w:jc w:val="both"/>
        <w:rPr>
          <w:sz w:val="28"/>
          <w:szCs w:val="28"/>
        </w:rPr>
      </w:pPr>
      <w:r>
        <w:rPr>
          <w:sz w:val="28"/>
          <w:szCs w:val="28"/>
        </w:rPr>
        <w:t>Автомат-садчик, установленный на пресс СМ-1085, полностью исключает ручной труд на укладке отпрессованного кирпича-сырца на печные вагонетки. С использованием автомата-садчика на данной операции увеличилась скорость укладки кирпича, что в свою очередь позволило увеличить количество прессуемого на прессе кирпича; увеличилось количество кирпича в садке на вагонетке и качество садки, что привело к повышению производительности и эффективности работы обжиговой печи.</w:t>
      </w:r>
    </w:p>
    <w:p w:rsidR="00BB4226" w:rsidRDefault="00BB4226">
      <w:pPr>
        <w:spacing w:line="260" w:lineRule="auto"/>
        <w:jc w:val="center"/>
        <w:rPr>
          <w:sz w:val="32"/>
          <w:szCs w:val="32"/>
        </w:rPr>
        <w:sectPr w:rsidR="00BB4226">
          <w:pgSz w:w="11906" w:h="16838"/>
          <w:pgMar w:top="1134" w:right="851" w:bottom="1134" w:left="1701" w:header="709" w:footer="709" w:gutter="0"/>
          <w:cols w:space="708"/>
          <w:titlePg/>
          <w:docGrid w:linePitch="360"/>
        </w:sectPr>
      </w:pPr>
    </w:p>
    <w:p w:rsidR="00BB4226" w:rsidRDefault="002116E8">
      <w:pPr>
        <w:spacing w:line="260" w:lineRule="auto"/>
        <w:jc w:val="center"/>
        <w:rPr>
          <w:sz w:val="32"/>
          <w:szCs w:val="32"/>
        </w:rPr>
      </w:pPr>
      <w:r>
        <w:rPr>
          <w:sz w:val="32"/>
          <w:szCs w:val="32"/>
        </w:rPr>
        <w:t xml:space="preserve">ПЕРЕЧЕНЬ ЛИСТОВ ГРАФИЧЕСКИХ ДОКУМЕНТОВ </w:t>
      </w:r>
    </w:p>
    <w:p w:rsidR="00BB4226" w:rsidRDefault="002116E8">
      <w:pPr>
        <w:spacing w:line="260" w:lineRule="auto"/>
        <w:jc w:val="center"/>
        <w:rPr>
          <w:sz w:val="32"/>
          <w:szCs w:val="32"/>
        </w:rPr>
      </w:pPr>
      <w:r>
        <w:rPr>
          <w:sz w:val="32"/>
          <w:szCs w:val="32"/>
        </w:rPr>
        <w:t>ПО КЛАССИФИКАТОРУ ЕСКД</w:t>
      </w:r>
    </w:p>
    <w:p w:rsidR="00BB4226" w:rsidRDefault="00BB4226">
      <w:pPr>
        <w:spacing w:line="260" w:lineRule="auto"/>
        <w:jc w:val="center"/>
        <w:rPr>
          <w:sz w:val="32"/>
          <w:szCs w:val="32"/>
        </w:rPr>
      </w:pPr>
    </w:p>
    <w:p w:rsidR="00BB4226" w:rsidRDefault="00BB4226">
      <w:pPr>
        <w:spacing w:line="260" w:lineRule="auto"/>
        <w:jc w:val="center"/>
        <w:rPr>
          <w:sz w:val="32"/>
          <w:szCs w:val="32"/>
        </w:rPr>
      </w:pPr>
    </w:p>
    <w:tbl>
      <w:tblPr>
        <w:tblW w:w="9360" w:type="dxa"/>
        <w:tblInd w:w="172" w:type="dxa"/>
        <w:tblLayout w:type="fixed"/>
        <w:tblCellMar>
          <w:left w:w="40" w:type="dxa"/>
          <w:right w:w="40" w:type="dxa"/>
        </w:tblCellMar>
        <w:tblLook w:val="0000" w:firstRow="0" w:lastRow="0" w:firstColumn="0" w:lastColumn="0" w:noHBand="0" w:noVBand="0"/>
      </w:tblPr>
      <w:tblGrid>
        <w:gridCol w:w="4140"/>
        <w:gridCol w:w="3780"/>
        <w:gridCol w:w="1440"/>
      </w:tblGrid>
      <w:tr w:rsidR="00BB4226">
        <w:trPr>
          <w:trHeight w:hRule="exact" w:val="860"/>
        </w:trPr>
        <w:tc>
          <w:tcPr>
            <w:tcW w:w="414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jc w:val="center"/>
              <w:rPr>
                <w:sz w:val="32"/>
                <w:szCs w:val="32"/>
              </w:rPr>
            </w:pPr>
            <w:r>
              <w:rPr>
                <w:sz w:val="32"/>
                <w:szCs w:val="32"/>
              </w:rPr>
              <w:t>Наименование документа</w:t>
            </w:r>
          </w:p>
        </w:tc>
        <w:tc>
          <w:tcPr>
            <w:tcW w:w="378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jc w:val="center"/>
              <w:rPr>
                <w:sz w:val="32"/>
                <w:szCs w:val="32"/>
              </w:rPr>
            </w:pPr>
            <w:r>
              <w:rPr>
                <w:sz w:val="32"/>
                <w:szCs w:val="32"/>
              </w:rPr>
              <w:t>Обозначение документа</w:t>
            </w:r>
          </w:p>
        </w:tc>
        <w:tc>
          <w:tcPr>
            <w:tcW w:w="1440" w:type="dxa"/>
            <w:tcBorders>
              <w:top w:val="single" w:sz="6" w:space="0" w:color="auto"/>
              <w:left w:val="single" w:sz="6" w:space="0" w:color="auto"/>
              <w:bottom w:val="single" w:sz="6" w:space="0" w:color="auto"/>
              <w:right w:val="single" w:sz="4" w:space="0" w:color="auto"/>
            </w:tcBorders>
            <w:vAlign w:val="center"/>
          </w:tcPr>
          <w:p w:rsidR="00BB4226" w:rsidRDefault="002116E8">
            <w:pPr>
              <w:spacing w:before="40"/>
              <w:jc w:val="center"/>
              <w:rPr>
                <w:sz w:val="32"/>
                <w:szCs w:val="32"/>
              </w:rPr>
            </w:pPr>
            <w:r>
              <w:rPr>
                <w:sz w:val="32"/>
                <w:szCs w:val="32"/>
              </w:rPr>
              <w:t>Формат</w:t>
            </w:r>
          </w:p>
        </w:tc>
      </w:tr>
      <w:tr w:rsidR="00BB4226">
        <w:trPr>
          <w:trHeight w:hRule="exact" w:val="871"/>
        </w:trPr>
        <w:tc>
          <w:tcPr>
            <w:tcW w:w="4140" w:type="dxa"/>
            <w:tcBorders>
              <w:top w:val="single" w:sz="6" w:space="0" w:color="auto"/>
              <w:left w:val="single" w:sz="6" w:space="0" w:color="auto"/>
              <w:bottom w:val="single" w:sz="6" w:space="0" w:color="auto"/>
              <w:right w:val="single" w:sz="6" w:space="0" w:color="auto"/>
            </w:tcBorders>
            <w:vAlign w:val="center"/>
          </w:tcPr>
          <w:p w:rsidR="00BB4226" w:rsidRDefault="002116E8">
            <w:pPr>
              <w:tabs>
                <w:tab w:val="left" w:pos="915"/>
              </w:tabs>
              <w:ind w:left="102"/>
              <w:jc w:val="center"/>
              <w:rPr>
                <w:sz w:val="32"/>
                <w:szCs w:val="32"/>
              </w:rPr>
            </w:pPr>
            <w:r>
              <w:rPr>
                <w:sz w:val="32"/>
                <w:szCs w:val="32"/>
              </w:rPr>
              <w:t>Автомат-садчик</w:t>
            </w:r>
          </w:p>
        </w:tc>
        <w:tc>
          <w:tcPr>
            <w:tcW w:w="378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ind w:left="102"/>
              <w:jc w:val="center"/>
              <w:rPr>
                <w:sz w:val="32"/>
                <w:szCs w:val="32"/>
              </w:rPr>
            </w:pPr>
            <w:r>
              <w:rPr>
                <w:sz w:val="32"/>
                <w:szCs w:val="32"/>
              </w:rPr>
              <w:t>171600.30.01.00.00 СБ</w:t>
            </w:r>
          </w:p>
        </w:tc>
        <w:tc>
          <w:tcPr>
            <w:tcW w:w="1440" w:type="dxa"/>
            <w:tcBorders>
              <w:top w:val="single" w:sz="6" w:space="0" w:color="auto"/>
              <w:left w:val="single" w:sz="6" w:space="0" w:color="auto"/>
              <w:bottom w:val="single" w:sz="6" w:space="0" w:color="auto"/>
              <w:right w:val="single" w:sz="4" w:space="0" w:color="auto"/>
            </w:tcBorders>
            <w:vAlign w:val="center"/>
          </w:tcPr>
          <w:p w:rsidR="00BB4226" w:rsidRDefault="002116E8">
            <w:pPr>
              <w:spacing w:before="40"/>
              <w:ind w:left="102"/>
              <w:jc w:val="center"/>
              <w:rPr>
                <w:sz w:val="32"/>
                <w:szCs w:val="32"/>
              </w:rPr>
            </w:pPr>
            <w:r>
              <w:rPr>
                <w:sz w:val="32"/>
                <w:szCs w:val="32"/>
              </w:rPr>
              <w:t>А0</w:t>
            </w:r>
          </w:p>
        </w:tc>
      </w:tr>
      <w:tr w:rsidR="00BB4226">
        <w:trPr>
          <w:trHeight w:val="720"/>
        </w:trPr>
        <w:tc>
          <w:tcPr>
            <w:tcW w:w="414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ind w:left="102"/>
              <w:jc w:val="center"/>
              <w:rPr>
                <w:sz w:val="32"/>
                <w:szCs w:val="32"/>
              </w:rPr>
            </w:pPr>
            <w:r>
              <w:rPr>
                <w:sz w:val="32"/>
                <w:szCs w:val="32"/>
              </w:rPr>
              <w:t>Тележка с захватом</w:t>
            </w:r>
          </w:p>
        </w:tc>
        <w:tc>
          <w:tcPr>
            <w:tcW w:w="378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ind w:left="102"/>
              <w:jc w:val="center"/>
              <w:rPr>
                <w:sz w:val="32"/>
                <w:szCs w:val="32"/>
              </w:rPr>
            </w:pPr>
            <w:r>
              <w:rPr>
                <w:sz w:val="32"/>
                <w:szCs w:val="32"/>
              </w:rPr>
              <w:t>171600.30.01.02.00 СБ</w:t>
            </w:r>
          </w:p>
        </w:tc>
        <w:tc>
          <w:tcPr>
            <w:tcW w:w="1440" w:type="dxa"/>
            <w:tcBorders>
              <w:top w:val="single" w:sz="6" w:space="0" w:color="auto"/>
              <w:left w:val="single" w:sz="6" w:space="0" w:color="auto"/>
              <w:bottom w:val="single" w:sz="6" w:space="0" w:color="auto"/>
              <w:right w:val="single" w:sz="4" w:space="0" w:color="auto"/>
            </w:tcBorders>
            <w:vAlign w:val="center"/>
          </w:tcPr>
          <w:p w:rsidR="00BB4226" w:rsidRDefault="002116E8">
            <w:pPr>
              <w:spacing w:before="40"/>
              <w:ind w:left="102"/>
              <w:jc w:val="center"/>
              <w:rPr>
                <w:sz w:val="32"/>
                <w:szCs w:val="32"/>
              </w:rPr>
            </w:pPr>
            <w:r>
              <w:rPr>
                <w:sz w:val="32"/>
                <w:szCs w:val="32"/>
              </w:rPr>
              <w:t>А1</w:t>
            </w:r>
          </w:p>
        </w:tc>
      </w:tr>
      <w:tr w:rsidR="00BB4226">
        <w:trPr>
          <w:trHeight w:val="720"/>
        </w:trPr>
        <w:tc>
          <w:tcPr>
            <w:tcW w:w="414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ind w:left="102"/>
              <w:jc w:val="center"/>
              <w:rPr>
                <w:sz w:val="32"/>
                <w:szCs w:val="32"/>
              </w:rPr>
            </w:pPr>
            <w:r>
              <w:rPr>
                <w:sz w:val="32"/>
                <w:szCs w:val="32"/>
              </w:rPr>
              <w:t>Механизм подъема</w:t>
            </w:r>
          </w:p>
        </w:tc>
        <w:tc>
          <w:tcPr>
            <w:tcW w:w="378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ind w:left="102"/>
              <w:jc w:val="center"/>
              <w:rPr>
                <w:sz w:val="32"/>
                <w:szCs w:val="32"/>
              </w:rPr>
            </w:pPr>
            <w:r>
              <w:rPr>
                <w:sz w:val="32"/>
                <w:szCs w:val="32"/>
              </w:rPr>
              <w:t>171600.30.01.02.01 СБ</w:t>
            </w:r>
          </w:p>
        </w:tc>
        <w:tc>
          <w:tcPr>
            <w:tcW w:w="1440" w:type="dxa"/>
            <w:tcBorders>
              <w:top w:val="single" w:sz="6" w:space="0" w:color="auto"/>
              <w:left w:val="single" w:sz="6" w:space="0" w:color="auto"/>
              <w:bottom w:val="single" w:sz="6" w:space="0" w:color="auto"/>
              <w:right w:val="single" w:sz="4" w:space="0" w:color="auto"/>
            </w:tcBorders>
            <w:vAlign w:val="center"/>
          </w:tcPr>
          <w:p w:rsidR="00BB4226" w:rsidRDefault="002116E8">
            <w:pPr>
              <w:spacing w:before="40"/>
              <w:ind w:left="102"/>
              <w:jc w:val="center"/>
              <w:rPr>
                <w:sz w:val="32"/>
                <w:szCs w:val="32"/>
              </w:rPr>
            </w:pPr>
            <w:r>
              <w:rPr>
                <w:sz w:val="32"/>
                <w:szCs w:val="32"/>
              </w:rPr>
              <w:t>А1</w:t>
            </w:r>
          </w:p>
        </w:tc>
      </w:tr>
      <w:tr w:rsidR="00BB4226">
        <w:trPr>
          <w:trHeight w:val="720"/>
        </w:trPr>
        <w:tc>
          <w:tcPr>
            <w:tcW w:w="414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ind w:left="102"/>
              <w:jc w:val="center"/>
              <w:rPr>
                <w:sz w:val="32"/>
                <w:szCs w:val="32"/>
              </w:rPr>
            </w:pPr>
            <w:r>
              <w:rPr>
                <w:sz w:val="32"/>
                <w:szCs w:val="32"/>
              </w:rPr>
              <w:t>Скат ведущий</w:t>
            </w:r>
          </w:p>
        </w:tc>
        <w:tc>
          <w:tcPr>
            <w:tcW w:w="378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ind w:left="102"/>
              <w:jc w:val="center"/>
              <w:rPr>
                <w:sz w:val="32"/>
                <w:szCs w:val="32"/>
              </w:rPr>
            </w:pPr>
            <w:r>
              <w:rPr>
                <w:sz w:val="32"/>
                <w:szCs w:val="32"/>
              </w:rPr>
              <w:t>171600.30.01.02.08.00 СБ</w:t>
            </w:r>
          </w:p>
        </w:tc>
        <w:tc>
          <w:tcPr>
            <w:tcW w:w="1440" w:type="dxa"/>
            <w:tcBorders>
              <w:top w:val="single" w:sz="6" w:space="0" w:color="auto"/>
              <w:left w:val="single" w:sz="6" w:space="0" w:color="auto"/>
              <w:bottom w:val="single" w:sz="6" w:space="0" w:color="auto"/>
              <w:right w:val="single" w:sz="4" w:space="0" w:color="auto"/>
            </w:tcBorders>
            <w:vAlign w:val="center"/>
          </w:tcPr>
          <w:p w:rsidR="00BB4226" w:rsidRDefault="002116E8">
            <w:pPr>
              <w:spacing w:before="40"/>
              <w:ind w:left="102"/>
              <w:jc w:val="center"/>
              <w:rPr>
                <w:sz w:val="32"/>
                <w:szCs w:val="32"/>
              </w:rPr>
            </w:pPr>
            <w:r>
              <w:rPr>
                <w:sz w:val="32"/>
                <w:szCs w:val="32"/>
              </w:rPr>
              <w:t>А1</w:t>
            </w:r>
          </w:p>
        </w:tc>
      </w:tr>
      <w:tr w:rsidR="00BB4226">
        <w:trPr>
          <w:cantSplit/>
          <w:trHeight w:val="720"/>
        </w:trPr>
        <w:tc>
          <w:tcPr>
            <w:tcW w:w="414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ind w:left="102"/>
              <w:jc w:val="center"/>
              <w:rPr>
                <w:sz w:val="32"/>
                <w:szCs w:val="32"/>
              </w:rPr>
            </w:pPr>
            <w:r>
              <w:rPr>
                <w:sz w:val="32"/>
                <w:szCs w:val="32"/>
              </w:rPr>
              <w:t>Колесо</w:t>
            </w:r>
          </w:p>
        </w:tc>
        <w:tc>
          <w:tcPr>
            <w:tcW w:w="378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ind w:left="102"/>
              <w:jc w:val="center"/>
              <w:rPr>
                <w:sz w:val="32"/>
                <w:szCs w:val="32"/>
              </w:rPr>
            </w:pPr>
            <w:r>
              <w:rPr>
                <w:sz w:val="32"/>
                <w:szCs w:val="32"/>
              </w:rPr>
              <w:t>171600.30.01.02.08.04</w:t>
            </w:r>
          </w:p>
        </w:tc>
        <w:tc>
          <w:tcPr>
            <w:tcW w:w="1440" w:type="dxa"/>
            <w:tcBorders>
              <w:top w:val="single" w:sz="6" w:space="0" w:color="auto"/>
              <w:left w:val="single" w:sz="6" w:space="0" w:color="auto"/>
              <w:bottom w:val="single" w:sz="6" w:space="0" w:color="auto"/>
              <w:right w:val="single" w:sz="4" w:space="0" w:color="auto"/>
            </w:tcBorders>
            <w:vAlign w:val="center"/>
          </w:tcPr>
          <w:p w:rsidR="00BB4226" w:rsidRDefault="002116E8">
            <w:pPr>
              <w:spacing w:before="40"/>
              <w:ind w:left="102"/>
              <w:jc w:val="center"/>
              <w:rPr>
                <w:sz w:val="32"/>
                <w:szCs w:val="32"/>
              </w:rPr>
            </w:pPr>
            <w:r>
              <w:rPr>
                <w:sz w:val="32"/>
                <w:szCs w:val="32"/>
              </w:rPr>
              <w:t>А3</w:t>
            </w:r>
          </w:p>
        </w:tc>
      </w:tr>
      <w:tr w:rsidR="00BB4226">
        <w:trPr>
          <w:cantSplit/>
          <w:trHeight w:val="720"/>
        </w:trPr>
        <w:tc>
          <w:tcPr>
            <w:tcW w:w="414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ind w:left="102"/>
              <w:jc w:val="center"/>
              <w:rPr>
                <w:sz w:val="32"/>
                <w:szCs w:val="32"/>
              </w:rPr>
            </w:pPr>
            <w:r>
              <w:rPr>
                <w:sz w:val="32"/>
                <w:szCs w:val="32"/>
              </w:rPr>
              <w:t>Корпус подшипника</w:t>
            </w:r>
          </w:p>
        </w:tc>
        <w:tc>
          <w:tcPr>
            <w:tcW w:w="378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ind w:left="102"/>
              <w:jc w:val="center"/>
              <w:rPr>
                <w:sz w:val="32"/>
                <w:szCs w:val="32"/>
              </w:rPr>
            </w:pPr>
            <w:r>
              <w:rPr>
                <w:sz w:val="32"/>
                <w:szCs w:val="32"/>
              </w:rPr>
              <w:t>171600. 30.01.02.08.06</w:t>
            </w:r>
          </w:p>
        </w:tc>
        <w:tc>
          <w:tcPr>
            <w:tcW w:w="1440" w:type="dxa"/>
            <w:tcBorders>
              <w:top w:val="single" w:sz="6" w:space="0" w:color="auto"/>
              <w:left w:val="single" w:sz="6" w:space="0" w:color="auto"/>
              <w:bottom w:val="single" w:sz="6" w:space="0" w:color="auto"/>
              <w:right w:val="single" w:sz="4" w:space="0" w:color="auto"/>
            </w:tcBorders>
            <w:vAlign w:val="center"/>
          </w:tcPr>
          <w:p w:rsidR="00BB4226" w:rsidRDefault="002116E8">
            <w:pPr>
              <w:spacing w:before="40"/>
              <w:ind w:left="102"/>
              <w:jc w:val="center"/>
              <w:rPr>
                <w:sz w:val="32"/>
                <w:szCs w:val="32"/>
              </w:rPr>
            </w:pPr>
            <w:r>
              <w:rPr>
                <w:sz w:val="32"/>
                <w:szCs w:val="32"/>
              </w:rPr>
              <w:t>А3</w:t>
            </w:r>
          </w:p>
        </w:tc>
      </w:tr>
      <w:tr w:rsidR="00BB4226">
        <w:trPr>
          <w:cantSplit/>
          <w:trHeight w:val="720"/>
        </w:trPr>
        <w:tc>
          <w:tcPr>
            <w:tcW w:w="414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ind w:left="102"/>
              <w:jc w:val="center"/>
              <w:rPr>
                <w:sz w:val="32"/>
                <w:szCs w:val="32"/>
              </w:rPr>
            </w:pPr>
            <w:r>
              <w:rPr>
                <w:sz w:val="32"/>
                <w:szCs w:val="32"/>
              </w:rPr>
              <w:t>Вал</w:t>
            </w:r>
          </w:p>
        </w:tc>
        <w:tc>
          <w:tcPr>
            <w:tcW w:w="378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ind w:left="102"/>
              <w:jc w:val="center"/>
              <w:rPr>
                <w:sz w:val="32"/>
                <w:szCs w:val="32"/>
              </w:rPr>
            </w:pPr>
            <w:r>
              <w:rPr>
                <w:sz w:val="32"/>
                <w:szCs w:val="32"/>
              </w:rPr>
              <w:t>171600. 30.01.02.08.07</w:t>
            </w:r>
          </w:p>
        </w:tc>
        <w:tc>
          <w:tcPr>
            <w:tcW w:w="1440" w:type="dxa"/>
            <w:tcBorders>
              <w:top w:val="single" w:sz="6" w:space="0" w:color="auto"/>
              <w:left w:val="single" w:sz="6" w:space="0" w:color="auto"/>
              <w:bottom w:val="single" w:sz="6" w:space="0" w:color="auto"/>
              <w:right w:val="single" w:sz="4" w:space="0" w:color="auto"/>
            </w:tcBorders>
            <w:vAlign w:val="center"/>
          </w:tcPr>
          <w:p w:rsidR="00BB4226" w:rsidRDefault="002116E8">
            <w:pPr>
              <w:spacing w:before="40"/>
              <w:ind w:left="102"/>
              <w:jc w:val="center"/>
              <w:rPr>
                <w:sz w:val="32"/>
                <w:szCs w:val="32"/>
              </w:rPr>
            </w:pPr>
            <w:r>
              <w:rPr>
                <w:sz w:val="32"/>
                <w:szCs w:val="32"/>
              </w:rPr>
              <w:t>А3</w:t>
            </w:r>
          </w:p>
        </w:tc>
      </w:tr>
      <w:tr w:rsidR="00BB4226">
        <w:trPr>
          <w:cantSplit/>
          <w:trHeight w:val="720"/>
        </w:trPr>
        <w:tc>
          <w:tcPr>
            <w:tcW w:w="414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ind w:left="102"/>
              <w:jc w:val="center"/>
              <w:rPr>
                <w:sz w:val="32"/>
                <w:szCs w:val="32"/>
              </w:rPr>
            </w:pPr>
            <w:r>
              <w:rPr>
                <w:sz w:val="32"/>
                <w:szCs w:val="32"/>
              </w:rPr>
              <w:t>Полумуфта</w:t>
            </w:r>
          </w:p>
        </w:tc>
        <w:tc>
          <w:tcPr>
            <w:tcW w:w="378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ind w:left="102"/>
              <w:jc w:val="center"/>
              <w:rPr>
                <w:sz w:val="32"/>
                <w:szCs w:val="32"/>
              </w:rPr>
            </w:pPr>
            <w:r>
              <w:rPr>
                <w:sz w:val="32"/>
                <w:szCs w:val="32"/>
              </w:rPr>
              <w:t>171600. 30.01.02.08.09</w:t>
            </w:r>
          </w:p>
        </w:tc>
        <w:tc>
          <w:tcPr>
            <w:tcW w:w="1440" w:type="dxa"/>
            <w:tcBorders>
              <w:top w:val="single" w:sz="6" w:space="0" w:color="auto"/>
              <w:left w:val="single" w:sz="6" w:space="0" w:color="auto"/>
              <w:bottom w:val="single" w:sz="6" w:space="0" w:color="auto"/>
              <w:right w:val="single" w:sz="4" w:space="0" w:color="auto"/>
            </w:tcBorders>
            <w:vAlign w:val="center"/>
          </w:tcPr>
          <w:p w:rsidR="00BB4226" w:rsidRDefault="002116E8">
            <w:pPr>
              <w:spacing w:before="40"/>
              <w:ind w:left="102"/>
              <w:jc w:val="center"/>
              <w:rPr>
                <w:sz w:val="32"/>
                <w:szCs w:val="32"/>
              </w:rPr>
            </w:pPr>
            <w:r>
              <w:rPr>
                <w:sz w:val="32"/>
                <w:szCs w:val="32"/>
              </w:rPr>
              <w:t>А3</w:t>
            </w:r>
          </w:p>
        </w:tc>
      </w:tr>
      <w:tr w:rsidR="00BB4226">
        <w:trPr>
          <w:cantSplit/>
          <w:trHeight w:val="720"/>
        </w:trPr>
        <w:tc>
          <w:tcPr>
            <w:tcW w:w="414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ind w:left="102"/>
              <w:jc w:val="center"/>
              <w:rPr>
                <w:sz w:val="32"/>
                <w:szCs w:val="32"/>
              </w:rPr>
            </w:pPr>
            <w:r>
              <w:rPr>
                <w:sz w:val="32"/>
                <w:szCs w:val="32"/>
              </w:rPr>
              <w:t>Кинематическая схема</w:t>
            </w:r>
          </w:p>
          <w:p w:rsidR="00BB4226" w:rsidRDefault="002116E8">
            <w:pPr>
              <w:spacing w:before="40"/>
              <w:ind w:left="102"/>
              <w:jc w:val="center"/>
              <w:rPr>
                <w:sz w:val="32"/>
                <w:szCs w:val="32"/>
              </w:rPr>
            </w:pPr>
            <w:r>
              <w:rPr>
                <w:sz w:val="32"/>
                <w:szCs w:val="32"/>
              </w:rPr>
              <w:t>автомата-садчика</w:t>
            </w:r>
          </w:p>
        </w:tc>
        <w:tc>
          <w:tcPr>
            <w:tcW w:w="378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ind w:left="102"/>
              <w:jc w:val="center"/>
              <w:rPr>
                <w:sz w:val="32"/>
                <w:szCs w:val="32"/>
              </w:rPr>
            </w:pPr>
            <w:r>
              <w:rPr>
                <w:sz w:val="32"/>
                <w:szCs w:val="32"/>
              </w:rPr>
              <w:t>171600. 30.01.00.00 КС</w:t>
            </w:r>
          </w:p>
        </w:tc>
        <w:tc>
          <w:tcPr>
            <w:tcW w:w="1440" w:type="dxa"/>
            <w:tcBorders>
              <w:top w:val="single" w:sz="6" w:space="0" w:color="auto"/>
              <w:left w:val="single" w:sz="6" w:space="0" w:color="auto"/>
              <w:bottom w:val="single" w:sz="6" w:space="0" w:color="auto"/>
              <w:right w:val="single" w:sz="4" w:space="0" w:color="auto"/>
            </w:tcBorders>
            <w:vAlign w:val="center"/>
          </w:tcPr>
          <w:p w:rsidR="00BB4226" w:rsidRDefault="002116E8">
            <w:pPr>
              <w:spacing w:before="40"/>
              <w:ind w:left="102"/>
              <w:jc w:val="center"/>
              <w:rPr>
                <w:sz w:val="32"/>
                <w:szCs w:val="32"/>
              </w:rPr>
            </w:pPr>
            <w:r>
              <w:rPr>
                <w:sz w:val="32"/>
                <w:szCs w:val="32"/>
              </w:rPr>
              <w:t>А1</w:t>
            </w:r>
          </w:p>
        </w:tc>
      </w:tr>
      <w:tr w:rsidR="00BB4226">
        <w:trPr>
          <w:cantSplit/>
          <w:trHeight w:val="720"/>
        </w:trPr>
        <w:tc>
          <w:tcPr>
            <w:tcW w:w="414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ind w:left="102"/>
              <w:jc w:val="center"/>
              <w:rPr>
                <w:sz w:val="32"/>
                <w:szCs w:val="32"/>
              </w:rPr>
            </w:pPr>
            <w:r>
              <w:rPr>
                <w:sz w:val="32"/>
                <w:szCs w:val="32"/>
              </w:rPr>
              <w:t xml:space="preserve">Схема электрическая </w:t>
            </w:r>
          </w:p>
          <w:p w:rsidR="00BB4226" w:rsidRDefault="002116E8">
            <w:pPr>
              <w:spacing w:before="40"/>
              <w:ind w:left="102"/>
              <w:jc w:val="center"/>
              <w:rPr>
                <w:sz w:val="32"/>
                <w:szCs w:val="32"/>
              </w:rPr>
            </w:pPr>
            <w:r>
              <w:rPr>
                <w:sz w:val="32"/>
                <w:szCs w:val="32"/>
              </w:rPr>
              <w:t>принципиальная</w:t>
            </w:r>
          </w:p>
        </w:tc>
        <w:tc>
          <w:tcPr>
            <w:tcW w:w="3780" w:type="dxa"/>
            <w:tcBorders>
              <w:top w:val="single" w:sz="6" w:space="0" w:color="auto"/>
              <w:left w:val="single" w:sz="6" w:space="0" w:color="auto"/>
              <w:bottom w:val="single" w:sz="6" w:space="0" w:color="auto"/>
              <w:right w:val="single" w:sz="6" w:space="0" w:color="auto"/>
            </w:tcBorders>
            <w:vAlign w:val="center"/>
          </w:tcPr>
          <w:p w:rsidR="00BB4226" w:rsidRDefault="002116E8">
            <w:pPr>
              <w:spacing w:before="40"/>
              <w:ind w:left="102"/>
              <w:jc w:val="center"/>
              <w:rPr>
                <w:sz w:val="32"/>
                <w:szCs w:val="32"/>
              </w:rPr>
            </w:pPr>
            <w:r>
              <w:rPr>
                <w:sz w:val="32"/>
                <w:szCs w:val="32"/>
              </w:rPr>
              <w:t>1716.00. 30.01.00.00 Э3</w:t>
            </w:r>
          </w:p>
        </w:tc>
        <w:tc>
          <w:tcPr>
            <w:tcW w:w="1440" w:type="dxa"/>
            <w:tcBorders>
              <w:top w:val="single" w:sz="6" w:space="0" w:color="auto"/>
              <w:left w:val="single" w:sz="6" w:space="0" w:color="auto"/>
              <w:bottom w:val="single" w:sz="6" w:space="0" w:color="auto"/>
              <w:right w:val="single" w:sz="4" w:space="0" w:color="auto"/>
            </w:tcBorders>
            <w:vAlign w:val="center"/>
          </w:tcPr>
          <w:p w:rsidR="00BB4226" w:rsidRDefault="002116E8">
            <w:pPr>
              <w:spacing w:before="40"/>
              <w:ind w:left="102"/>
              <w:jc w:val="center"/>
              <w:rPr>
                <w:sz w:val="32"/>
                <w:szCs w:val="32"/>
              </w:rPr>
            </w:pPr>
            <w:r>
              <w:rPr>
                <w:sz w:val="32"/>
                <w:szCs w:val="32"/>
              </w:rPr>
              <w:t>А0</w:t>
            </w:r>
          </w:p>
        </w:tc>
      </w:tr>
    </w:tbl>
    <w:p w:rsidR="00BB4226" w:rsidRDefault="00BB4226">
      <w:pPr>
        <w:jc w:val="center"/>
        <w:rPr>
          <w:sz w:val="32"/>
          <w:szCs w:val="32"/>
        </w:rPr>
        <w:sectPr w:rsidR="00BB4226">
          <w:pgSz w:w="11906" w:h="16838"/>
          <w:pgMar w:top="1134" w:right="851" w:bottom="1134" w:left="1701" w:header="709" w:footer="709" w:gutter="0"/>
          <w:cols w:space="708"/>
          <w:titlePg/>
          <w:docGrid w:linePitch="360"/>
        </w:sectPr>
      </w:pPr>
    </w:p>
    <w:p w:rsidR="00BB4226" w:rsidRDefault="002116E8">
      <w:pPr>
        <w:jc w:val="center"/>
        <w:rPr>
          <w:sz w:val="32"/>
          <w:szCs w:val="32"/>
        </w:rPr>
      </w:pPr>
      <w:r>
        <w:rPr>
          <w:sz w:val="32"/>
          <w:szCs w:val="32"/>
        </w:rPr>
        <w:t>1. ВВЕДЕНИЕ</w:t>
      </w:r>
    </w:p>
    <w:p w:rsidR="00BB4226" w:rsidRDefault="00BB4226"/>
    <w:p w:rsidR="00BB4226" w:rsidRDefault="002116E8">
      <w:pPr>
        <w:spacing w:line="360" w:lineRule="auto"/>
        <w:ind w:firstLine="720"/>
        <w:jc w:val="both"/>
        <w:rPr>
          <w:sz w:val="28"/>
          <w:szCs w:val="28"/>
        </w:rPr>
      </w:pPr>
      <w:r>
        <w:rPr>
          <w:sz w:val="28"/>
          <w:szCs w:val="28"/>
        </w:rPr>
        <w:t>Быстрое обновление парка механического оборудования предприятий строительных материалов, широкого внедрения передовой техники, наиболее прогрессивных технологических процессов и гибких производств, позволяющих оперативно перестраиваться на выпуск новой продукции и дающих наибольший экономический эффект, а также завершение комплексной механизации и перехода к автоматизации имеет первостепенное значение.</w:t>
      </w:r>
    </w:p>
    <w:p w:rsidR="00BB4226" w:rsidRDefault="002116E8">
      <w:pPr>
        <w:spacing w:line="360" w:lineRule="auto"/>
        <w:ind w:firstLine="720"/>
        <w:jc w:val="both"/>
        <w:rPr>
          <w:sz w:val="28"/>
          <w:szCs w:val="28"/>
        </w:rPr>
      </w:pPr>
      <w:r>
        <w:rPr>
          <w:sz w:val="28"/>
          <w:szCs w:val="28"/>
        </w:rPr>
        <w:t>Решение этой важной задачи возможно путем создания высокоэффективных новых и совершенствования существующих технологических процессов, машин и оборудования, обеспечивающих получение высококачественной продукции  с минимальными затратами энергетических, материальных и трудовых ресурсов, а также широкое использование энергосберегающих и безотходных технологий.</w:t>
      </w:r>
    </w:p>
    <w:p w:rsidR="00BB4226" w:rsidRDefault="002116E8">
      <w:pPr>
        <w:spacing w:line="360" w:lineRule="auto"/>
        <w:ind w:firstLine="720"/>
        <w:jc w:val="both"/>
        <w:rPr>
          <w:sz w:val="28"/>
          <w:szCs w:val="28"/>
        </w:rPr>
      </w:pPr>
      <w:r>
        <w:rPr>
          <w:sz w:val="28"/>
          <w:szCs w:val="28"/>
        </w:rPr>
        <w:t xml:space="preserve">Быстрое обновление производственного аппарата, обеспечение качественных сдвигов в промышленности строительных материалов, резкое снижение ручного труда, повышение производительности труда и улучшение качества продукции во многом зависят от внедрения новой высокоэффективной техники, отвечающей этим требованиям.  </w:t>
      </w:r>
    </w:p>
    <w:p w:rsidR="00BB4226" w:rsidRDefault="00BB4226">
      <w:pPr>
        <w:spacing w:line="360" w:lineRule="auto"/>
        <w:ind w:firstLine="720"/>
        <w:jc w:val="center"/>
        <w:rPr>
          <w:sz w:val="32"/>
          <w:szCs w:val="32"/>
        </w:rPr>
        <w:sectPr w:rsidR="00BB4226">
          <w:pgSz w:w="11906" w:h="16838"/>
          <w:pgMar w:top="1134" w:right="851" w:bottom="1134" w:left="1701" w:header="709" w:footer="709" w:gutter="0"/>
          <w:cols w:space="708"/>
          <w:titlePg/>
          <w:docGrid w:linePitch="360"/>
        </w:sectPr>
      </w:pPr>
    </w:p>
    <w:p w:rsidR="00BB4226" w:rsidRDefault="002116E8">
      <w:pPr>
        <w:spacing w:line="360" w:lineRule="auto"/>
        <w:ind w:firstLine="720"/>
        <w:jc w:val="center"/>
        <w:rPr>
          <w:sz w:val="32"/>
          <w:szCs w:val="32"/>
        </w:rPr>
      </w:pPr>
      <w:r>
        <w:rPr>
          <w:sz w:val="32"/>
          <w:szCs w:val="32"/>
        </w:rPr>
        <w:t>2. ЦЕЛИ И ЗАДАЧИ ДИПЛОМНОГО ПРОЕКТА</w:t>
      </w:r>
    </w:p>
    <w:p w:rsidR="00BB4226" w:rsidRDefault="00BB4226">
      <w:pPr>
        <w:spacing w:line="360" w:lineRule="auto"/>
        <w:ind w:firstLine="720"/>
        <w:jc w:val="both"/>
        <w:rPr>
          <w:sz w:val="28"/>
          <w:szCs w:val="28"/>
        </w:rPr>
      </w:pPr>
    </w:p>
    <w:p w:rsidR="00BB4226" w:rsidRDefault="002116E8">
      <w:pPr>
        <w:spacing w:line="360" w:lineRule="auto"/>
        <w:ind w:firstLine="720"/>
        <w:jc w:val="both"/>
        <w:rPr>
          <w:sz w:val="28"/>
          <w:szCs w:val="28"/>
        </w:rPr>
      </w:pPr>
      <w:r>
        <w:rPr>
          <w:sz w:val="28"/>
          <w:szCs w:val="28"/>
        </w:rPr>
        <w:t>До введения в эксплуатацию автомата-садчика укладка отпрессованного кирпича-сырца на обжиговые вагонетки производилась вручную. С пресса кирпич подавался на транспортер, по которому он перемещался  к обжиговой вагонетке, куда его перемещал рабочий – укладчик. Скорость укладки была невысока, что снижало производительность работы пресса СМ-1085, на котором производилось прессование кирпича. Антропометрические данные рабочего не позволяли производить укладку кирпича по наиболее оптимальной схеме, поэтому количество кирпичей в садке было меньше. Случались легкие травмы укладчиков (ушибы кистей и пальцев рук).</w:t>
      </w:r>
    </w:p>
    <w:p w:rsidR="00BB4226" w:rsidRDefault="00BB4226">
      <w:pPr>
        <w:spacing w:line="360" w:lineRule="auto"/>
        <w:ind w:firstLine="720"/>
        <w:jc w:val="both"/>
        <w:rPr>
          <w:sz w:val="28"/>
          <w:szCs w:val="28"/>
        </w:rPr>
      </w:pPr>
    </w:p>
    <w:p w:rsidR="00BB4226" w:rsidRDefault="002116E8">
      <w:pPr>
        <w:spacing w:line="360" w:lineRule="auto"/>
        <w:ind w:firstLine="720"/>
        <w:jc w:val="both"/>
        <w:rPr>
          <w:sz w:val="28"/>
          <w:szCs w:val="28"/>
        </w:rPr>
      </w:pPr>
      <w:r>
        <w:rPr>
          <w:sz w:val="28"/>
          <w:szCs w:val="28"/>
        </w:rPr>
        <w:t>Задачи дипломного проекта:</w:t>
      </w:r>
    </w:p>
    <w:p w:rsidR="00BB4226" w:rsidRDefault="002116E8">
      <w:pPr>
        <w:numPr>
          <w:ilvl w:val="0"/>
          <w:numId w:val="1"/>
        </w:numPr>
        <w:spacing w:line="360" w:lineRule="auto"/>
        <w:jc w:val="both"/>
        <w:rPr>
          <w:sz w:val="28"/>
          <w:szCs w:val="28"/>
        </w:rPr>
      </w:pPr>
      <w:r>
        <w:rPr>
          <w:sz w:val="28"/>
          <w:szCs w:val="28"/>
        </w:rPr>
        <w:t>Автоматизация процесса укладки кирпича на обжиговые вагонетки.</w:t>
      </w:r>
    </w:p>
    <w:p w:rsidR="00BB4226" w:rsidRDefault="002116E8">
      <w:pPr>
        <w:numPr>
          <w:ilvl w:val="0"/>
          <w:numId w:val="1"/>
        </w:numPr>
        <w:spacing w:line="360" w:lineRule="auto"/>
        <w:jc w:val="both"/>
        <w:rPr>
          <w:sz w:val="28"/>
          <w:szCs w:val="28"/>
        </w:rPr>
      </w:pPr>
      <w:r>
        <w:rPr>
          <w:sz w:val="28"/>
          <w:szCs w:val="28"/>
        </w:rPr>
        <w:t>Садка кирпича должна оптимально сочетать проницаемость газами при обжиге и количество кирпича в садке.</w:t>
      </w:r>
    </w:p>
    <w:p w:rsidR="00BB4226" w:rsidRDefault="002116E8">
      <w:pPr>
        <w:numPr>
          <w:ilvl w:val="0"/>
          <w:numId w:val="1"/>
        </w:numPr>
        <w:spacing w:line="360" w:lineRule="auto"/>
        <w:jc w:val="both"/>
        <w:rPr>
          <w:sz w:val="28"/>
          <w:szCs w:val="28"/>
        </w:rPr>
      </w:pPr>
      <w:r>
        <w:rPr>
          <w:sz w:val="28"/>
          <w:szCs w:val="28"/>
        </w:rPr>
        <w:t>Разработать систему ремонта и технического обслуживания автомата-садчика.</w:t>
      </w:r>
    </w:p>
    <w:p w:rsidR="00BB4226" w:rsidRDefault="002116E8">
      <w:pPr>
        <w:numPr>
          <w:ilvl w:val="0"/>
          <w:numId w:val="1"/>
        </w:numPr>
        <w:spacing w:line="360" w:lineRule="auto"/>
        <w:jc w:val="both"/>
        <w:rPr>
          <w:sz w:val="28"/>
          <w:szCs w:val="28"/>
        </w:rPr>
      </w:pPr>
      <w:r>
        <w:rPr>
          <w:sz w:val="28"/>
          <w:szCs w:val="28"/>
        </w:rPr>
        <w:t>Обеспечить безопасные условия труда при использовании автомата-садчика.</w:t>
      </w:r>
    </w:p>
    <w:p w:rsidR="00BB4226" w:rsidRDefault="002116E8">
      <w:pPr>
        <w:numPr>
          <w:ilvl w:val="0"/>
          <w:numId w:val="1"/>
        </w:numPr>
        <w:spacing w:line="360" w:lineRule="auto"/>
        <w:jc w:val="both"/>
        <w:rPr>
          <w:sz w:val="28"/>
          <w:szCs w:val="28"/>
        </w:rPr>
      </w:pPr>
      <w:r>
        <w:rPr>
          <w:sz w:val="28"/>
          <w:szCs w:val="28"/>
        </w:rPr>
        <w:t>Произвести расчеты основных узлов и механизмов.</w:t>
      </w:r>
    </w:p>
    <w:p w:rsidR="00BB4226" w:rsidRDefault="002116E8">
      <w:pPr>
        <w:numPr>
          <w:ilvl w:val="0"/>
          <w:numId w:val="1"/>
        </w:numPr>
        <w:spacing w:line="360" w:lineRule="auto"/>
        <w:jc w:val="both"/>
        <w:rPr>
          <w:sz w:val="28"/>
          <w:szCs w:val="28"/>
        </w:rPr>
      </w:pPr>
      <w:r>
        <w:rPr>
          <w:sz w:val="28"/>
          <w:szCs w:val="28"/>
        </w:rPr>
        <w:t xml:space="preserve">Рассчитать и выбрать стандартное оборудование (двигатели, редуктора, муфты, тормоза).    </w:t>
      </w:r>
    </w:p>
    <w:p w:rsidR="00BB4226" w:rsidRDefault="00BB4226">
      <w:pPr>
        <w:jc w:val="center"/>
        <w:rPr>
          <w:sz w:val="32"/>
          <w:szCs w:val="32"/>
        </w:rPr>
        <w:sectPr w:rsidR="00BB4226">
          <w:pgSz w:w="11906" w:h="16838"/>
          <w:pgMar w:top="1134" w:right="851" w:bottom="1134" w:left="1701" w:header="709" w:footer="709" w:gutter="0"/>
          <w:cols w:space="708"/>
          <w:titlePg/>
          <w:docGrid w:linePitch="360"/>
        </w:sectPr>
      </w:pPr>
    </w:p>
    <w:p w:rsidR="00BB4226" w:rsidRDefault="002116E8">
      <w:pPr>
        <w:jc w:val="center"/>
        <w:rPr>
          <w:sz w:val="32"/>
          <w:szCs w:val="32"/>
        </w:rPr>
      </w:pPr>
      <w:r>
        <w:rPr>
          <w:sz w:val="32"/>
          <w:szCs w:val="32"/>
        </w:rPr>
        <w:t>3. ОБЗОР ЛИТЕРАТУРНЫХ ИСТОЧНИКОВ</w:t>
      </w:r>
    </w:p>
    <w:p w:rsidR="00BB4226" w:rsidRDefault="00BB4226">
      <w:pPr>
        <w:jc w:val="center"/>
        <w:rPr>
          <w:sz w:val="32"/>
          <w:szCs w:val="32"/>
        </w:rPr>
      </w:pPr>
    </w:p>
    <w:p w:rsidR="00BB4226" w:rsidRDefault="002116E8">
      <w:pPr>
        <w:spacing w:line="360" w:lineRule="auto"/>
        <w:ind w:firstLine="720"/>
        <w:jc w:val="both"/>
        <w:rPr>
          <w:sz w:val="28"/>
          <w:szCs w:val="28"/>
        </w:rPr>
      </w:pPr>
      <w:r>
        <w:rPr>
          <w:sz w:val="28"/>
          <w:szCs w:val="28"/>
        </w:rPr>
        <w:t>Способ прессования изделий из материалов влажностью 7 – 12 % называют полусухим.</w:t>
      </w:r>
    </w:p>
    <w:p w:rsidR="00BB4226" w:rsidRDefault="002116E8">
      <w:pPr>
        <w:spacing w:line="360" w:lineRule="auto"/>
        <w:ind w:firstLine="720"/>
        <w:jc w:val="both"/>
        <w:rPr>
          <w:sz w:val="28"/>
          <w:szCs w:val="28"/>
        </w:rPr>
      </w:pPr>
      <w:r>
        <w:rPr>
          <w:sz w:val="28"/>
          <w:szCs w:val="28"/>
        </w:rPr>
        <w:t xml:space="preserve">Сырец, спрессованный по полусухому способу, имеет точные геометрические размеры и большую механическую прочность, незначительную усадку при сушке и обжиге. Благодаря точным геометрическим размерам  кирпич полусухого прессования можно использовать в строительстве в качестве как стенового, так и лицевого изделия, а высокая механическая прочность сырца позволяет легко автоматизировать его межоперационное транспортирование и садку. </w:t>
      </w:r>
    </w:p>
    <w:p w:rsidR="00BB4226" w:rsidRDefault="002116E8">
      <w:pPr>
        <w:spacing w:line="360" w:lineRule="auto"/>
        <w:ind w:firstLine="720"/>
        <w:jc w:val="both"/>
        <w:rPr>
          <w:sz w:val="28"/>
          <w:szCs w:val="28"/>
        </w:rPr>
      </w:pPr>
      <w:r>
        <w:rPr>
          <w:sz w:val="28"/>
          <w:szCs w:val="28"/>
        </w:rPr>
        <w:t>Кроме того, незначительная влажность пресс-порошка позволяет совмещать сушку и обжиг изделий в одном печном агрегате, что уменьшает расход топлива и сокращает  срок производства. Полусухой способ производства кирпича дает возможность расширить сырьевую базу, так как позволяет применять малопластичные глины – глинистые сланцы и сухарные глины.</w:t>
      </w:r>
    </w:p>
    <w:p w:rsidR="00BB4226" w:rsidRDefault="002116E8">
      <w:pPr>
        <w:spacing w:line="360" w:lineRule="auto"/>
        <w:ind w:firstLine="720"/>
        <w:jc w:val="both"/>
        <w:rPr>
          <w:sz w:val="28"/>
          <w:szCs w:val="28"/>
        </w:rPr>
      </w:pPr>
      <w:r>
        <w:rPr>
          <w:sz w:val="28"/>
          <w:szCs w:val="28"/>
        </w:rPr>
        <w:t>Следует отметить, что в технической литературе, знакомящей нас с механическим оборудованием  по производству строительных материалов, изделий и конструкций, мало внимания уделено автоматам-садчикам. В некоторых источниках о них нет ни слова, в других – лишь общие сведения. Описание устройства и принципа действия встречаются крайне редко. Методика расчета автомата-садчика отсутствует.</w:t>
      </w:r>
    </w:p>
    <w:p w:rsidR="00BB4226" w:rsidRDefault="002116E8">
      <w:pPr>
        <w:spacing w:line="360" w:lineRule="auto"/>
        <w:ind w:firstLine="720"/>
        <w:jc w:val="both"/>
        <w:rPr>
          <w:sz w:val="28"/>
          <w:szCs w:val="28"/>
        </w:rPr>
      </w:pPr>
      <w:r>
        <w:rPr>
          <w:sz w:val="28"/>
          <w:szCs w:val="28"/>
        </w:rPr>
        <w:t>Причиной этому служит тот факт, что, как правило, изготовлением и внедрением в производство автоматов-садчиков занимаются предприятия по производству строительных материалов сами для собственных нужд, или заказывают у предприятий той же отрасли, на которых они уже введены в эксплуатацию.</w:t>
      </w:r>
    </w:p>
    <w:p w:rsidR="00BB4226" w:rsidRDefault="002116E8">
      <w:pPr>
        <w:spacing w:line="360" w:lineRule="auto"/>
        <w:ind w:firstLine="720"/>
        <w:jc w:val="both"/>
        <w:rPr>
          <w:sz w:val="28"/>
          <w:szCs w:val="28"/>
        </w:rPr>
      </w:pPr>
      <w:r>
        <w:rPr>
          <w:sz w:val="28"/>
          <w:szCs w:val="28"/>
        </w:rPr>
        <w:t>Объясняется это тем, что автоматы-садчики устанавливаются на конкретную технологическую линию с учетом ее особенностей и нюансов.</w:t>
      </w:r>
    </w:p>
    <w:p w:rsidR="00BB4226" w:rsidRDefault="002116E8">
      <w:pPr>
        <w:spacing w:line="360" w:lineRule="auto"/>
        <w:ind w:firstLine="720"/>
        <w:jc w:val="both"/>
        <w:rPr>
          <w:sz w:val="28"/>
          <w:szCs w:val="28"/>
        </w:rPr>
      </w:pPr>
      <w:r>
        <w:rPr>
          <w:sz w:val="28"/>
          <w:szCs w:val="28"/>
        </w:rPr>
        <w:t>Рассмотрим устройство автомата-укладчика силикатного кирпича на примере, взятом из учебника для студентов вузов по специальности «Механическое оборудование предприятий строительных материалов, изделий и конструкций».</w:t>
      </w:r>
    </w:p>
    <w:p w:rsidR="00BB4226" w:rsidRDefault="002116E8">
      <w:pPr>
        <w:spacing w:line="360" w:lineRule="auto"/>
        <w:ind w:firstLine="720"/>
        <w:jc w:val="both"/>
        <w:rPr>
          <w:sz w:val="28"/>
          <w:szCs w:val="28"/>
        </w:rPr>
      </w:pPr>
      <w:r>
        <w:rPr>
          <w:sz w:val="28"/>
          <w:szCs w:val="28"/>
        </w:rPr>
        <w:t>Автомат-укладчик предназначен для съема силикатного кирпича-сырца со стола пресса и укладки его на запарочную вагонетку в штабель, конфигурация которого соответствует поперечному сечению автоклава.</w:t>
      </w:r>
    </w:p>
    <w:p w:rsidR="00BB4226" w:rsidRDefault="002116E8">
      <w:pPr>
        <w:spacing w:line="360" w:lineRule="auto"/>
        <w:ind w:firstLine="720"/>
        <w:jc w:val="both"/>
        <w:rPr>
          <w:sz w:val="28"/>
          <w:szCs w:val="28"/>
        </w:rPr>
      </w:pPr>
      <w:r>
        <w:rPr>
          <w:sz w:val="28"/>
          <w:szCs w:val="28"/>
        </w:rPr>
        <w:t>Автомат-укладчик (рис.  ) состоит из привода, съемника-кантователя, транспортера-накопителя, переносной тележки с подъемом и выдвижением пневмошин, механизма программирования, пневматического оборудования.</w:t>
      </w:r>
    </w:p>
    <w:p w:rsidR="00BB4226" w:rsidRDefault="002116E8">
      <w:pPr>
        <w:spacing w:line="360" w:lineRule="auto"/>
        <w:ind w:firstLine="720"/>
        <w:jc w:val="both"/>
        <w:rPr>
          <w:sz w:val="28"/>
          <w:szCs w:val="28"/>
        </w:rPr>
      </w:pPr>
      <w:r>
        <w:rPr>
          <w:sz w:val="28"/>
          <w:szCs w:val="28"/>
        </w:rPr>
        <w:t>Автомат получает движение от коленчатого вала 1 пресса. Привод отбора мощности включает цилиндрическую 2 и коническую 3 зубчатые передачи и кривошип 10. Кривошип 10 с помощью тяги 11 передает колебательные движения от пресса к транспортеру-накопителю 12. Съемник-кантователь состоит из двух парных (симметричных) пневмозахватов 4, которые зажимают кирпичи, снимают их со стола пресса, разворачивают в линию, кантуют на 90˚ и устанавливают на лотковую поверхность ленты транспортера-накопителя 12. во время этих операций съемник поворачивается в вертикальной плоскости на 100˚. При холостом ходе съемника пневмозахваты 4 возвращаются в исходное положение.</w:t>
      </w:r>
    </w:p>
    <w:p w:rsidR="00BB4226" w:rsidRDefault="002116E8">
      <w:pPr>
        <w:spacing w:line="360" w:lineRule="auto"/>
        <w:ind w:firstLine="720"/>
        <w:jc w:val="both"/>
        <w:rPr>
          <w:sz w:val="28"/>
          <w:szCs w:val="28"/>
        </w:rPr>
      </w:pPr>
      <w:r>
        <w:rPr>
          <w:sz w:val="28"/>
          <w:szCs w:val="28"/>
        </w:rPr>
        <w:t xml:space="preserve">  Во время переноса четырех кирпичей с пресса на транспортер-накопитель 12 его лента перемещается на величину, равную толщине кирпича. В результате этого на транспортере-накопителе  освобождается место для установки следующего ряда кирпича. Это перемещение производится приводом 33 транспортера-накопителя, получающего движение от вала 9 съемника-накопителя. После набора на ленте транспортера-накопителя слоя кирпича тележка 24 переносит его на автоклавную (запарочную) вагонетку для укладки в штабель. Переносная тележка 24 имеет привод перемещения, состоящий из электродвигателя 27, редуктора 28, зубчатой цилиндрической передачи 29 и катков 30, движущихся по рельсам (на рисунке не показаны).</w:t>
      </w:r>
    </w:p>
    <w:p w:rsidR="00BB4226" w:rsidRDefault="002116E8">
      <w:pPr>
        <w:spacing w:line="360" w:lineRule="auto"/>
        <w:ind w:firstLine="720"/>
        <w:jc w:val="both"/>
        <w:rPr>
          <w:sz w:val="28"/>
          <w:szCs w:val="28"/>
        </w:rPr>
      </w:pPr>
      <w:r>
        <w:rPr>
          <w:sz w:val="28"/>
          <w:szCs w:val="28"/>
        </w:rPr>
        <w:t>На переносной тележке смонтирован также механизм подъема-спуска, состоящий из электродвигателя 31 и редуктора 26, на обоих концах выходного вала которого закреплены барабаны 25 для навивки каната 23. Канат прикреплен к подъемной раме 20. Для обеспечения строгого направления подъемной рамы имеются две кинематические пары, шестерня-рейка 22. В направляющих балках подъемной рамы 20 перемещаются ролики 16 , к которым подвешена выдвижная рама 18 с пневмошинами 17.</w:t>
      </w:r>
    </w:p>
    <w:p w:rsidR="00BB4226" w:rsidRDefault="002116E8">
      <w:pPr>
        <w:spacing w:line="360" w:lineRule="auto"/>
        <w:ind w:firstLine="720"/>
        <w:jc w:val="both"/>
        <w:rPr>
          <w:sz w:val="28"/>
          <w:szCs w:val="28"/>
        </w:rPr>
      </w:pPr>
      <w:r>
        <w:rPr>
          <w:sz w:val="28"/>
          <w:szCs w:val="28"/>
        </w:rPr>
        <w:t xml:space="preserve">   По окончании выбора слоя кирпича на ленте транспортера-накопителя 12 пневмошины 17 опускаются в зазоры между рядами кирпичей и вслед за подачей воздуха зажимают весь слой, после чего поднимаются в исходное положение. Механизм 24 передвижения переносной тележки продвигает ее на позицию укладки, где пневмошины снижаются на исходный уровень укладки данного слоя, что обусловлено положением упора 15 снижателя 14.</w:t>
      </w:r>
    </w:p>
    <w:p w:rsidR="00BB4226" w:rsidRDefault="002116E8">
      <w:pPr>
        <w:spacing w:line="360" w:lineRule="auto"/>
        <w:ind w:firstLine="720"/>
        <w:jc w:val="both"/>
        <w:rPr>
          <w:sz w:val="28"/>
          <w:szCs w:val="28"/>
        </w:rPr>
      </w:pPr>
      <w:r>
        <w:rPr>
          <w:sz w:val="28"/>
          <w:szCs w:val="28"/>
        </w:rPr>
        <w:t>Снижатель представляет собой вертикально установленный вал, на котором в определенном порядке закреплены упоры, служащие ограничителями опускания пневмошин. Переносная тележка 24, передвигаясь в сторону вагонетки, поворачивает вал снижателя. Соответствующий упор вала занимает положение, при котором во время опускания пневмошин на него набегает конечный выключатель, смонтированный на подъемной раме. В этом нижнем положении воздух из пневмошин выпускается и слой кирпичей остается на автоклавной вагонетке, а пневмошины поднимаются в исходное положение.</w:t>
      </w:r>
    </w:p>
    <w:p w:rsidR="00BB4226" w:rsidRDefault="002116E8">
      <w:pPr>
        <w:spacing w:line="360" w:lineRule="auto"/>
        <w:ind w:firstLine="720"/>
        <w:jc w:val="both"/>
        <w:rPr>
          <w:sz w:val="28"/>
          <w:szCs w:val="28"/>
        </w:rPr>
      </w:pPr>
      <w:r>
        <w:rPr>
          <w:sz w:val="28"/>
          <w:szCs w:val="28"/>
        </w:rPr>
        <w:t xml:space="preserve">Механизм выдвижки предназначен для формования овального штабеля и представляет собой барабан 19 с кулачками, поворачиваемый с позиции на позицию при обратном ходе переносной тележки. Кулачки барабана 19 управляют выдвижной рамой18 с пневмошинами 17, ролики 16 которой передвигаются по направляющим балкам подъемной рамы 20. в течении рабочего хода переносной тележки 24 выдвижная рама 18 вместе со слоем кирпича выдвигаются на величину уступа в штабеле, а при холостом ходе возвращается  в исходное положение. Выдвижная рама передвигается с помощью пневмоцилиндра 21. </w:t>
      </w:r>
    </w:p>
    <w:p w:rsidR="00BB4226" w:rsidRDefault="002116E8">
      <w:pPr>
        <w:spacing w:line="360" w:lineRule="auto"/>
        <w:ind w:firstLine="720"/>
        <w:jc w:val="both"/>
        <w:rPr>
          <w:sz w:val="28"/>
          <w:szCs w:val="28"/>
        </w:rPr>
      </w:pPr>
      <w:r>
        <w:rPr>
          <w:sz w:val="28"/>
          <w:szCs w:val="28"/>
        </w:rPr>
        <w:t>Толкатель 13, устанавливаемый в колее между рельсами ниже оси вагонетки, предназначен для выталкивания загруженной автоклавной вагонетки и подачи поршней. Для передвижения толкателя служит пневмоцилиндр 32 с ручным управлением.</w:t>
      </w:r>
    </w:p>
    <w:p w:rsidR="00BB4226" w:rsidRDefault="002116E8">
      <w:pPr>
        <w:spacing w:line="360" w:lineRule="auto"/>
        <w:ind w:firstLine="900"/>
        <w:jc w:val="both"/>
        <w:rPr>
          <w:rFonts w:ascii="GOST type B" w:hAnsi="GOST type B" w:cs="GOST type B"/>
          <w:sz w:val="28"/>
          <w:szCs w:val="28"/>
        </w:rPr>
      </w:pPr>
      <w:r>
        <w:rPr>
          <w:sz w:val="28"/>
          <w:szCs w:val="28"/>
        </w:rPr>
        <w:t xml:space="preserve">Назначение механизма программирования – включать переносную тележку 24 в автоматическую работу после набора на транспортере-накопителе 12, требуемого для данного слоя количества кирпичей. Он представляет собой храповой диск 7, на котором закреплен кулачок 5 программирования, воздействующий через рычаг 6 и на конечный выключатель. Замыкаясь в моменты окончания набора данного слоя штабеля, он тем самым подает импульс на включение схемы автоматического управления. Храповый диск 7 приводится в движение вместе с кулачком 5 от эксцентрика съемника через тягу с качающимся рычагом 8. </w:t>
      </w:r>
      <w:r>
        <w:rPr>
          <w:rFonts w:ascii="GOST type B" w:hAnsi="GOST type B" w:cs="GOST type B"/>
          <w:sz w:val="28"/>
          <w:szCs w:val="28"/>
        </w:rPr>
        <w:t>[     ].</w:t>
      </w:r>
    </w:p>
    <w:p w:rsidR="00BB4226" w:rsidRDefault="00BB4226">
      <w:pPr>
        <w:spacing w:line="360" w:lineRule="auto"/>
        <w:jc w:val="center"/>
        <w:rPr>
          <w:sz w:val="32"/>
          <w:szCs w:val="32"/>
        </w:rPr>
        <w:sectPr w:rsidR="00BB4226">
          <w:pgSz w:w="11906" w:h="16838"/>
          <w:pgMar w:top="1134" w:right="851" w:bottom="1134" w:left="1701" w:header="709" w:footer="709" w:gutter="0"/>
          <w:cols w:space="708"/>
          <w:titlePg/>
          <w:docGrid w:linePitch="360"/>
        </w:sectPr>
      </w:pPr>
    </w:p>
    <w:p w:rsidR="00BB4226" w:rsidRDefault="002116E8">
      <w:pPr>
        <w:spacing w:line="360" w:lineRule="auto"/>
        <w:jc w:val="center"/>
        <w:rPr>
          <w:sz w:val="32"/>
          <w:szCs w:val="32"/>
        </w:rPr>
      </w:pPr>
      <w:r>
        <w:rPr>
          <w:sz w:val="32"/>
          <w:szCs w:val="32"/>
        </w:rPr>
        <w:t>4. ТЕХНОЛОГИЧЕСКАЯ СХЕМА ПРОИЗВОДСТВА</w:t>
      </w:r>
    </w:p>
    <w:p w:rsidR="00BB4226" w:rsidRDefault="00BB4226">
      <w:pPr>
        <w:spacing w:line="360" w:lineRule="auto"/>
        <w:jc w:val="center"/>
        <w:rPr>
          <w:sz w:val="36"/>
          <w:szCs w:val="36"/>
        </w:rPr>
      </w:pPr>
    </w:p>
    <w:p w:rsidR="00BB4226" w:rsidRDefault="002116E8">
      <w:pPr>
        <w:spacing w:line="360" w:lineRule="auto"/>
        <w:jc w:val="center"/>
        <w:rPr>
          <w:sz w:val="32"/>
          <w:szCs w:val="32"/>
        </w:rPr>
      </w:pPr>
      <w:r>
        <w:rPr>
          <w:sz w:val="32"/>
          <w:szCs w:val="32"/>
        </w:rPr>
        <w:t xml:space="preserve">Общая характеристика производства и выпускаемой </w:t>
      </w:r>
    </w:p>
    <w:p w:rsidR="00BB4226" w:rsidRDefault="002116E8">
      <w:pPr>
        <w:spacing w:line="360" w:lineRule="auto"/>
        <w:jc w:val="center"/>
        <w:rPr>
          <w:sz w:val="32"/>
          <w:szCs w:val="32"/>
        </w:rPr>
      </w:pPr>
      <w:r>
        <w:rPr>
          <w:sz w:val="32"/>
          <w:szCs w:val="32"/>
        </w:rPr>
        <w:t>продукции</w:t>
      </w:r>
    </w:p>
    <w:p w:rsidR="00BB4226" w:rsidRDefault="00BB4226">
      <w:pPr>
        <w:spacing w:line="360" w:lineRule="auto"/>
        <w:jc w:val="both"/>
        <w:rPr>
          <w:sz w:val="28"/>
          <w:szCs w:val="28"/>
        </w:rPr>
      </w:pPr>
    </w:p>
    <w:p w:rsidR="00BB4226" w:rsidRDefault="002116E8">
      <w:pPr>
        <w:spacing w:line="360" w:lineRule="auto"/>
        <w:ind w:firstLine="708"/>
        <w:jc w:val="both"/>
        <w:rPr>
          <w:sz w:val="28"/>
          <w:szCs w:val="28"/>
        </w:rPr>
      </w:pPr>
      <w:r>
        <w:rPr>
          <w:sz w:val="28"/>
          <w:szCs w:val="28"/>
        </w:rPr>
        <w:t xml:space="preserve">Цехом производится керамический кирпич из диатомитов методом полусухого прессования. По назначению кирпич подразделяется на: </w:t>
      </w:r>
    </w:p>
    <w:p w:rsidR="00BB4226" w:rsidRDefault="002116E8">
      <w:pPr>
        <w:spacing w:line="360" w:lineRule="auto"/>
        <w:ind w:firstLine="708"/>
        <w:jc w:val="both"/>
        <w:rPr>
          <w:sz w:val="28"/>
          <w:szCs w:val="28"/>
        </w:rPr>
      </w:pPr>
      <w:r>
        <w:rPr>
          <w:sz w:val="28"/>
          <w:szCs w:val="28"/>
        </w:rPr>
        <w:t>а) строительный по ГОСТ 530-95 размером 250х120х65, применяемый для кладки наружных и внутренних стен и других элементов зданий и сооружений а также для изготовления стеновых панелей и блоков;</w:t>
      </w:r>
    </w:p>
    <w:p w:rsidR="00BB4226" w:rsidRDefault="002116E8">
      <w:pPr>
        <w:spacing w:line="360" w:lineRule="auto"/>
        <w:ind w:firstLine="708"/>
        <w:jc w:val="both"/>
        <w:rPr>
          <w:sz w:val="28"/>
          <w:szCs w:val="28"/>
        </w:rPr>
      </w:pPr>
      <w:r>
        <w:rPr>
          <w:sz w:val="28"/>
          <w:szCs w:val="28"/>
        </w:rPr>
        <w:t>б) лицевой по ГОСТ 7484-78 размером 250х 120х65, применяемый для кладки и одновременной облицовки наружных и внутренних зданий и сооружений;</w:t>
      </w:r>
    </w:p>
    <w:p w:rsidR="00BB4226" w:rsidRDefault="002116E8">
      <w:pPr>
        <w:spacing w:line="360" w:lineRule="auto"/>
        <w:ind w:firstLine="708"/>
        <w:jc w:val="both"/>
        <w:rPr>
          <w:sz w:val="28"/>
          <w:szCs w:val="28"/>
        </w:rPr>
      </w:pPr>
      <w:r>
        <w:rPr>
          <w:sz w:val="28"/>
          <w:szCs w:val="28"/>
        </w:rPr>
        <w:t>в) профильный.</w:t>
      </w:r>
    </w:p>
    <w:p w:rsidR="00BB4226" w:rsidRDefault="002116E8">
      <w:pPr>
        <w:spacing w:line="360" w:lineRule="auto"/>
        <w:ind w:firstLine="708"/>
        <w:jc w:val="both"/>
        <w:rPr>
          <w:sz w:val="28"/>
          <w:szCs w:val="28"/>
        </w:rPr>
      </w:pPr>
      <w:r>
        <w:rPr>
          <w:sz w:val="28"/>
          <w:szCs w:val="28"/>
        </w:rPr>
        <w:t>Кирпич выпускается пустотелым со сквозными вертикальными пустотами (17 отверстий на одном изделии), расположенными перпендикулярно постели. Размер сквозных цилиндрических пустот должен быть не более 20 мм. Толщина наружных стенок кирпича от отверстий должна быть не менее 12 мм.</w:t>
      </w:r>
    </w:p>
    <w:p w:rsidR="00BB4226" w:rsidRDefault="00BB4226">
      <w:pPr>
        <w:spacing w:line="360" w:lineRule="auto"/>
        <w:ind w:firstLine="708"/>
        <w:jc w:val="center"/>
        <w:rPr>
          <w:sz w:val="32"/>
          <w:szCs w:val="32"/>
        </w:rPr>
        <w:sectPr w:rsidR="00BB4226">
          <w:pgSz w:w="11906" w:h="16838"/>
          <w:pgMar w:top="1134" w:right="851" w:bottom="1134" w:left="1701" w:header="709" w:footer="709" w:gutter="0"/>
          <w:cols w:space="708"/>
          <w:titlePg/>
          <w:docGrid w:linePitch="360"/>
        </w:sectPr>
      </w:pPr>
    </w:p>
    <w:p w:rsidR="00BB4226" w:rsidRDefault="002116E8">
      <w:pPr>
        <w:spacing w:line="360" w:lineRule="auto"/>
        <w:ind w:firstLine="708"/>
        <w:jc w:val="center"/>
        <w:rPr>
          <w:sz w:val="32"/>
          <w:szCs w:val="32"/>
        </w:rPr>
      </w:pPr>
      <w:r>
        <w:rPr>
          <w:sz w:val="32"/>
          <w:szCs w:val="32"/>
        </w:rPr>
        <w:t>Технологическая схема производства</w:t>
      </w:r>
    </w:p>
    <w:p w:rsidR="00BB4226" w:rsidRDefault="00BB4226">
      <w:pPr>
        <w:spacing w:line="360" w:lineRule="auto"/>
        <w:ind w:firstLine="708"/>
        <w:jc w:val="center"/>
        <w:rPr>
          <w:sz w:val="36"/>
          <w:szCs w:val="36"/>
        </w:rPr>
      </w:pPr>
    </w:p>
    <w:p w:rsidR="00BB4226" w:rsidRDefault="002116E8">
      <w:pPr>
        <w:spacing w:line="360" w:lineRule="auto"/>
        <w:ind w:firstLine="708"/>
        <w:jc w:val="both"/>
        <w:rPr>
          <w:sz w:val="28"/>
          <w:szCs w:val="28"/>
        </w:rPr>
      </w:pPr>
      <w:r>
        <w:rPr>
          <w:sz w:val="32"/>
          <w:szCs w:val="32"/>
        </w:rPr>
        <w:t xml:space="preserve"> </w:t>
      </w:r>
      <w:r>
        <w:rPr>
          <w:sz w:val="28"/>
          <w:szCs w:val="28"/>
        </w:rPr>
        <w:t xml:space="preserve">4.1 Добыча, транспортировка, подготовка сырья и подача его на сушку. </w:t>
      </w:r>
    </w:p>
    <w:p w:rsidR="00BB4226" w:rsidRDefault="00BB4226">
      <w:pPr>
        <w:spacing w:line="360" w:lineRule="auto"/>
        <w:ind w:firstLine="708"/>
        <w:jc w:val="both"/>
        <w:rPr>
          <w:sz w:val="32"/>
          <w:szCs w:val="32"/>
        </w:rPr>
      </w:pPr>
    </w:p>
    <w:p w:rsidR="00BB4226" w:rsidRDefault="002116E8">
      <w:pPr>
        <w:spacing w:line="360" w:lineRule="auto"/>
        <w:ind w:firstLine="708"/>
        <w:jc w:val="both"/>
        <w:rPr>
          <w:sz w:val="28"/>
          <w:szCs w:val="28"/>
        </w:rPr>
      </w:pPr>
      <w:r>
        <w:rPr>
          <w:sz w:val="28"/>
          <w:szCs w:val="28"/>
        </w:rPr>
        <w:t>Разработка месторождения диатомита (трепельные глины ) производится открытым способом круглогодично экскаватором типа ОЭ 5116 с емкостью ковша 1 м³ в четыре уступа. Высота уступа 7м.</w:t>
      </w:r>
    </w:p>
    <w:p w:rsidR="00BB4226" w:rsidRDefault="002116E8">
      <w:pPr>
        <w:spacing w:line="360" w:lineRule="auto"/>
        <w:ind w:firstLine="708"/>
        <w:jc w:val="both"/>
        <w:rPr>
          <w:sz w:val="28"/>
          <w:szCs w:val="28"/>
        </w:rPr>
      </w:pPr>
      <w:r>
        <w:rPr>
          <w:sz w:val="28"/>
          <w:szCs w:val="28"/>
        </w:rPr>
        <w:t>Диатомиты из карьера транспортируются автосамосвалами марки МАЗ грузоподъемностью 8 тонн в хранилище, которое предназначено для вылежки и усреднения, а также создания запаса для бесперебойной работы технологической линии в осенне- весенний и зимний периоды. Объем хранилища до 30 тыс. м³. Загрузка хранилища диатомитом автосамосвалами производится через боковые разгрузочные эстакады. Постоянная степень заполнения его должна быть не менее 1/3. От эстакад диатомит перемещается бульдозером и разравнивается по всей площади хранилища.</w:t>
      </w:r>
    </w:p>
    <w:p w:rsidR="00BB4226" w:rsidRDefault="002116E8">
      <w:pPr>
        <w:spacing w:line="360" w:lineRule="auto"/>
        <w:ind w:firstLine="708"/>
        <w:jc w:val="both"/>
        <w:rPr>
          <w:sz w:val="28"/>
          <w:szCs w:val="28"/>
        </w:rPr>
      </w:pPr>
      <w:r>
        <w:rPr>
          <w:sz w:val="28"/>
          <w:szCs w:val="28"/>
        </w:rPr>
        <w:t xml:space="preserve">Из хранилища диатомит бульдозером типа ДЗ-109 подается в бункер двухвального смесителя (на базе модели СМ-246). Число лопастей на валу 22, число оборотов вала 32 в минуту, производительность до 35 м³/час, мощность электродвигателя 55 кВт. </w:t>
      </w:r>
    </w:p>
    <w:p w:rsidR="00BB4226" w:rsidRDefault="002116E8">
      <w:pPr>
        <w:spacing w:line="360" w:lineRule="auto"/>
        <w:ind w:firstLine="708"/>
        <w:jc w:val="both"/>
        <w:rPr>
          <w:sz w:val="28"/>
          <w:szCs w:val="28"/>
        </w:rPr>
      </w:pPr>
      <w:r>
        <w:rPr>
          <w:sz w:val="28"/>
          <w:szCs w:val="28"/>
        </w:rPr>
        <w:t>Смесителем производится:</w:t>
      </w:r>
    </w:p>
    <w:p w:rsidR="00BB4226" w:rsidRDefault="002116E8">
      <w:pPr>
        <w:spacing w:line="360" w:lineRule="auto"/>
        <w:ind w:firstLine="708"/>
        <w:jc w:val="both"/>
        <w:rPr>
          <w:sz w:val="28"/>
          <w:szCs w:val="28"/>
        </w:rPr>
      </w:pPr>
      <w:r>
        <w:rPr>
          <w:sz w:val="28"/>
          <w:szCs w:val="28"/>
        </w:rPr>
        <w:t>1) Разрыхление крупных естественных слежавшихся комков диатомита.</w:t>
      </w:r>
    </w:p>
    <w:p w:rsidR="00BB4226" w:rsidRDefault="002116E8">
      <w:pPr>
        <w:spacing w:line="360" w:lineRule="auto"/>
        <w:ind w:firstLine="708"/>
        <w:jc w:val="both"/>
        <w:rPr>
          <w:sz w:val="28"/>
          <w:szCs w:val="28"/>
        </w:rPr>
      </w:pPr>
      <w:r>
        <w:rPr>
          <w:sz w:val="28"/>
          <w:szCs w:val="28"/>
        </w:rPr>
        <w:t>2) Равномерная подача разрыхленной массы на ленточный транспортер.</w:t>
      </w:r>
    </w:p>
    <w:p w:rsidR="00BB4226" w:rsidRDefault="002116E8">
      <w:pPr>
        <w:spacing w:line="360" w:lineRule="auto"/>
        <w:ind w:firstLine="708"/>
        <w:jc w:val="both"/>
        <w:rPr>
          <w:sz w:val="28"/>
          <w:szCs w:val="28"/>
        </w:rPr>
      </w:pPr>
      <w:r>
        <w:rPr>
          <w:sz w:val="28"/>
          <w:szCs w:val="28"/>
        </w:rPr>
        <w:t>3) Дозирование подаваемой на транспортер массы диатомита, которое осуществляется изменением угла поворота лопастей по отношению к валу в пределах 25-30%.</w:t>
      </w:r>
    </w:p>
    <w:p w:rsidR="00BB4226" w:rsidRDefault="002116E8">
      <w:pPr>
        <w:spacing w:line="360" w:lineRule="auto"/>
        <w:ind w:firstLine="708"/>
        <w:jc w:val="both"/>
        <w:rPr>
          <w:sz w:val="28"/>
          <w:szCs w:val="28"/>
        </w:rPr>
      </w:pPr>
      <w:r>
        <w:rPr>
          <w:sz w:val="28"/>
          <w:szCs w:val="28"/>
        </w:rPr>
        <w:t>Смеситель может работать на ручном и автоматических режимах.</w:t>
      </w:r>
    </w:p>
    <w:p w:rsidR="00BB4226" w:rsidRDefault="002116E8">
      <w:pPr>
        <w:spacing w:line="360" w:lineRule="auto"/>
        <w:ind w:firstLine="708"/>
        <w:jc w:val="both"/>
        <w:rPr>
          <w:sz w:val="28"/>
          <w:szCs w:val="28"/>
        </w:rPr>
      </w:pPr>
      <w:r>
        <w:rPr>
          <w:sz w:val="28"/>
          <w:szCs w:val="28"/>
        </w:rPr>
        <w:t>После смесителя заданная по объему масса диатомита посредством транспортера подается в бункер лопастного питателя-дозатора. Для улавливания из массы случайно попавших на транспортер металлических предметов, в конце его устанавливается электромагнит.</w:t>
      </w:r>
    </w:p>
    <w:p w:rsidR="00BB4226" w:rsidRDefault="002116E8">
      <w:pPr>
        <w:spacing w:line="360" w:lineRule="auto"/>
        <w:ind w:firstLine="708"/>
        <w:jc w:val="both"/>
        <w:rPr>
          <w:sz w:val="28"/>
          <w:szCs w:val="28"/>
        </w:rPr>
      </w:pPr>
      <w:r>
        <w:rPr>
          <w:sz w:val="28"/>
          <w:szCs w:val="28"/>
        </w:rPr>
        <w:t xml:space="preserve">Технические данные транспортера: </w:t>
      </w:r>
    </w:p>
    <w:p w:rsidR="00BB4226" w:rsidRDefault="002116E8">
      <w:pPr>
        <w:spacing w:line="360" w:lineRule="auto"/>
        <w:ind w:firstLine="708"/>
        <w:jc w:val="both"/>
        <w:rPr>
          <w:sz w:val="28"/>
          <w:szCs w:val="28"/>
        </w:rPr>
      </w:pPr>
      <w:r>
        <w:rPr>
          <w:sz w:val="28"/>
          <w:szCs w:val="28"/>
        </w:rPr>
        <w:t>Марка Т-210, ширина ленты 650 мм, длина 75 м, мощность электродвигателя 75 кВт. Эл. магнит напряжением 127 В постоянного тока.</w:t>
      </w:r>
    </w:p>
    <w:p w:rsidR="00BB4226" w:rsidRDefault="002116E8">
      <w:pPr>
        <w:spacing w:line="360" w:lineRule="auto"/>
        <w:ind w:firstLine="708"/>
        <w:jc w:val="both"/>
        <w:rPr>
          <w:sz w:val="28"/>
          <w:szCs w:val="28"/>
        </w:rPr>
      </w:pPr>
      <w:r>
        <w:rPr>
          <w:sz w:val="28"/>
          <w:szCs w:val="28"/>
        </w:rPr>
        <w:t xml:space="preserve">Питатель-дозатор на базе смесителя СМ-477А (число оборотов валов 31 в минуту, производительность не менее 18 м³/час, мощность электродвигателя 28 кВт) предназначен для объемного дозирования и равномерной подачи диатомитовой массы на транспортер подачи к сушильному барабану. </w:t>
      </w:r>
    </w:p>
    <w:p w:rsidR="00BB4226" w:rsidRDefault="002116E8">
      <w:pPr>
        <w:spacing w:line="360" w:lineRule="auto"/>
        <w:ind w:firstLine="708"/>
        <w:jc w:val="both"/>
        <w:rPr>
          <w:sz w:val="28"/>
          <w:szCs w:val="28"/>
        </w:rPr>
      </w:pPr>
      <w:r>
        <w:rPr>
          <w:sz w:val="28"/>
          <w:szCs w:val="28"/>
        </w:rPr>
        <w:t>Выданная по заданному объему масса диатомита ленточными транспортерами подается к сушильным барабанам и поступает через течку с загрузочной стороны работающего барабана.</w:t>
      </w:r>
    </w:p>
    <w:p w:rsidR="00BB4226" w:rsidRDefault="00BB4226">
      <w:pPr>
        <w:spacing w:line="360" w:lineRule="auto"/>
        <w:ind w:firstLine="708"/>
        <w:jc w:val="both"/>
        <w:rPr>
          <w:sz w:val="28"/>
          <w:szCs w:val="28"/>
        </w:rPr>
      </w:pPr>
    </w:p>
    <w:p w:rsidR="00BB4226" w:rsidRDefault="002116E8">
      <w:pPr>
        <w:spacing w:line="360" w:lineRule="auto"/>
        <w:ind w:firstLine="708"/>
        <w:jc w:val="both"/>
        <w:rPr>
          <w:sz w:val="28"/>
          <w:szCs w:val="28"/>
        </w:rPr>
      </w:pPr>
      <w:r>
        <w:rPr>
          <w:sz w:val="32"/>
          <w:szCs w:val="32"/>
        </w:rPr>
        <w:t xml:space="preserve"> </w:t>
      </w:r>
      <w:r>
        <w:rPr>
          <w:sz w:val="28"/>
          <w:szCs w:val="28"/>
        </w:rPr>
        <w:t>4.2 Сушка диатомита.</w:t>
      </w:r>
    </w:p>
    <w:p w:rsidR="00BB4226" w:rsidRDefault="00BB4226">
      <w:pPr>
        <w:spacing w:line="360" w:lineRule="auto"/>
        <w:ind w:firstLine="708"/>
        <w:jc w:val="both"/>
        <w:rPr>
          <w:sz w:val="32"/>
          <w:szCs w:val="32"/>
        </w:rPr>
      </w:pPr>
    </w:p>
    <w:p w:rsidR="00BB4226" w:rsidRDefault="002116E8">
      <w:pPr>
        <w:spacing w:line="360" w:lineRule="auto"/>
        <w:ind w:firstLine="708"/>
        <w:jc w:val="both"/>
        <w:rPr>
          <w:sz w:val="28"/>
          <w:szCs w:val="28"/>
        </w:rPr>
      </w:pPr>
      <w:r>
        <w:rPr>
          <w:sz w:val="28"/>
          <w:szCs w:val="28"/>
        </w:rPr>
        <w:t>Сушильный барабан типа СМЦ-428.2. Диаметром 2.8 м. Уклон оси барабана к горизонту в сторону разгрузки 3º. Число оборотов барабана 3-6 об/мин. Средняя производительность барабана 25 т/час. Температура теплоносителя на входе 900-1000º С, на выходе 150-180º С.Продолжительность сушки 30-45 мин.</w:t>
      </w:r>
    </w:p>
    <w:p w:rsidR="00BB4226" w:rsidRDefault="002116E8">
      <w:pPr>
        <w:spacing w:line="360" w:lineRule="auto"/>
        <w:ind w:firstLine="708"/>
        <w:jc w:val="both"/>
        <w:rPr>
          <w:sz w:val="28"/>
          <w:szCs w:val="28"/>
        </w:rPr>
      </w:pPr>
      <w:r>
        <w:rPr>
          <w:sz w:val="28"/>
          <w:szCs w:val="28"/>
        </w:rPr>
        <w:t>Сушильный барабан предназначен для сушки диатомита топочными газами в смеси с воздухом и частичного его измельчения.</w:t>
      </w:r>
    </w:p>
    <w:p w:rsidR="00BB4226" w:rsidRDefault="002116E8">
      <w:pPr>
        <w:spacing w:line="360" w:lineRule="auto"/>
        <w:ind w:firstLine="708"/>
        <w:jc w:val="both"/>
        <w:rPr>
          <w:sz w:val="28"/>
          <w:szCs w:val="28"/>
        </w:rPr>
      </w:pPr>
      <w:r>
        <w:rPr>
          <w:sz w:val="28"/>
          <w:szCs w:val="28"/>
        </w:rPr>
        <w:t xml:space="preserve"> Принцип сушки диатомита в барабане является прямоточно-беспрерывным, горячие газы с температурой до 1000ºС поступают из топки внутрь барабана, соприкасаются с диатомитом и движутся с ним в одном направлении, нагревают его и содержащуюся в нем влагу.</w:t>
      </w:r>
    </w:p>
    <w:p w:rsidR="00BB4226" w:rsidRDefault="002116E8">
      <w:pPr>
        <w:spacing w:line="360" w:lineRule="auto"/>
        <w:ind w:firstLine="708"/>
        <w:jc w:val="both"/>
        <w:rPr>
          <w:sz w:val="28"/>
          <w:szCs w:val="28"/>
        </w:rPr>
      </w:pPr>
      <w:r>
        <w:rPr>
          <w:sz w:val="28"/>
          <w:szCs w:val="28"/>
        </w:rPr>
        <w:t>Отработанные газы пропускаются через аспирационную систему и выбрасываются в атмосферу. При изменении влажности сырья или интенсивности его подачи в барабан, режим сушки может регулироваться количеством поступающего в барабан газа и незначительным изменением его температуры.</w:t>
      </w:r>
    </w:p>
    <w:p w:rsidR="00BB4226" w:rsidRDefault="00BB4226">
      <w:pPr>
        <w:spacing w:line="360" w:lineRule="auto"/>
        <w:ind w:firstLine="708"/>
        <w:jc w:val="both"/>
        <w:rPr>
          <w:sz w:val="28"/>
          <w:szCs w:val="28"/>
        </w:rPr>
      </w:pPr>
    </w:p>
    <w:p w:rsidR="00BB4226" w:rsidRDefault="002116E8">
      <w:pPr>
        <w:spacing w:line="360" w:lineRule="auto"/>
        <w:ind w:firstLine="708"/>
        <w:jc w:val="both"/>
        <w:rPr>
          <w:sz w:val="28"/>
          <w:szCs w:val="28"/>
        </w:rPr>
      </w:pPr>
      <w:r>
        <w:rPr>
          <w:sz w:val="32"/>
          <w:szCs w:val="32"/>
        </w:rPr>
        <w:t xml:space="preserve"> </w:t>
      </w:r>
      <w:r>
        <w:rPr>
          <w:sz w:val="28"/>
          <w:szCs w:val="28"/>
        </w:rPr>
        <w:t>4.3 Транспортировка высушенного диатомита, подготовка порошка.</w:t>
      </w:r>
    </w:p>
    <w:p w:rsidR="00BB4226" w:rsidRDefault="00BB4226">
      <w:pPr>
        <w:spacing w:line="360" w:lineRule="auto"/>
        <w:ind w:firstLine="708"/>
        <w:jc w:val="both"/>
        <w:rPr>
          <w:sz w:val="32"/>
          <w:szCs w:val="32"/>
        </w:rPr>
      </w:pPr>
    </w:p>
    <w:p w:rsidR="00BB4226" w:rsidRDefault="002116E8">
      <w:pPr>
        <w:spacing w:line="360" w:lineRule="auto"/>
        <w:ind w:firstLine="708"/>
        <w:jc w:val="both"/>
        <w:rPr>
          <w:sz w:val="28"/>
          <w:szCs w:val="28"/>
        </w:rPr>
      </w:pPr>
      <w:r>
        <w:rPr>
          <w:sz w:val="28"/>
          <w:szCs w:val="28"/>
        </w:rPr>
        <w:t>Высушенная масса диатомита от сушильного барабана посредством системы элеваторов, ленточных транспортеров, бункеров, грохота подается в молотковую дробилку.</w:t>
      </w:r>
    </w:p>
    <w:p w:rsidR="00BB4226" w:rsidRDefault="002116E8">
      <w:pPr>
        <w:spacing w:line="360" w:lineRule="auto"/>
        <w:ind w:firstLine="708"/>
        <w:jc w:val="both"/>
        <w:rPr>
          <w:sz w:val="28"/>
          <w:szCs w:val="28"/>
        </w:rPr>
      </w:pPr>
      <w:r>
        <w:rPr>
          <w:sz w:val="28"/>
          <w:szCs w:val="28"/>
        </w:rPr>
        <w:t>Элеваторы ЛГ-250 производительностью 14 кг/с, емкость ковша 4л., скорость движения ковшей 1.6 м/с. Мощность электродвигателя 7 кВт.</w:t>
      </w:r>
    </w:p>
    <w:p w:rsidR="00BB4226" w:rsidRDefault="002116E8">
      <w:pPr>
        <w:spacing w:line="360" w:lineRule="auto"/>
        <w:ind w:firstLine="708"/>
        <w:jc w:val="both"/>
        <w:rPr>
          <w:sz w:val="28"/>
          <w:szCs w:val="28"/>
        </w:rPr>
      </w:pPr>
      <w:r>
        <w:rPr>
          <w:sz w:val="28"/>
          <w:szCs w:val="28"/>
        </w:rPr>
        <w:t>Измельчение высушенного диатомита производится молотковой однороторной дробилкой СМ-431 типа М-8-6Б. Производительность при щели 13 мм 10-24 т/час. Крупность фракции загружаемого материала до250 мм.</w:t>
      </w:r>
      <w:r>
        <w:rPr>
          <w:sz w:val="32"/>
          <w:szCs w:val="32"/>
        </w:rPr>
        <w:t xml:space="preserve"> </w:t>
      </w:r>
      <w:r>
        <w:rPr>
          <w:sz w:val="28"/>
          <w:szCs w:val="28"/>
        </w:rPr>
        <w:t>Крупность фракции получаемого материала до 13мм. Измельчаемый диатомит через загрузочный люк подается в корпус дробилки. При вращении ротора производится измельчение материала, который просыпается вниз. Номинальная скорость вращения ротора 1000 об/мин. Электродвигатель А02/01-6, диаметр ротора 800 мм, рабочая длина 600 мм, мощность электродвигателя 85 кВт.</w:t>
      </w:r>
    </w:p>
    <w:p w:rsidR="00BB4226" w:rsidRDefault="002116E8">
      <w:pPr>
        <w:spacing w:line="360" w:lineRule="auto"/>
        <w:ind w:firstLine="708"/>
        <w:jc w:val="both"/>
        <w:rPr>
          <w:sz w:val="28"/>
          <w:szCs w:val="28"/>
        </w:rPr>
      </w:pPr>
      <w:r>
        <w:rPr>
          <w:sz w:val="28"/>
          <w:szCs w:val="28"/>
        </w:rPr>
        <w:t>Транспортировка измельченного и высушенного диатомита от дробилки к грохоту производится ковшовым элеватором ЛГ-320ОМ. Просев порошка осуществляется на грохоте ГИЛ-32 производительностью 90 м³/ч. Размеры сит 1200х2860. Грохот вибрационный инерционный. Количество сит 1.</w:t>
      </w:r>
    </w:p>
    <w:p w:rsidR="00BB4226" w:rsidRDefault="002116E8">
      <w:pPr>
        <w:spacing w:line="360" w:lineRule="auto"/>
        <w:ind w:firstLine="708"/>
        <w:jc w:val="both"/>
        <w:rPr>
          <w:sz w:val="28"/>
          <w:szCs w:val="28"/>
        </w:rPr>
      </w:pPr>
      <w:r>
        <w:rPr>
          <w:sz w:val="28"/>
          <w:szCs w:val="28"/>
        </w:rPr>
        <w:t>При просеве (грохочении) производится отделение гранул более 7 мм. Гранулы менее 7 мм проходят через сито грохота к выгрузному лотку и разгружаются в течку транспортера, а размером более 7 мм возвращаются обратно в дробилку для повторного измельчения.</w:t>
      </w:r>
    </w:p>
    <w:p w:rsidR="00BB4226" w:rsidRDefault="002116E8">
      <w:pPr>
        <w:spacing w:line="360" w:lineRule="auto"/>
        <w:ind w:firstLine="708"/>
        <w:jc w:val="both"/>
        <w:rPr>
          <w:sz w:val="28"/>
          <w:szCs w:val="28"/>
        </w:rPr>
      </w:pPr>
      <w:r>
        <w:rPr>
          <w:sz w:val="28"/>
          <w:szCs w:val="28"/>
        </w:rPr>
        <w:t>После грохочения пресс-порошок транспортируется в бункера-накопители. В бункерах происходит некоторое выравнивание влажности запаса порошка.</w:t>
      </w:r>
    </w:p>
    <w:p w:rsidR="00BB4226" w:rsidRDefault="00BB4226">
      <w:pPr>
        <w:spacing w:line="360" w:lineRule="auto"/>
        <w:ind w:firstLine="708"/>
        <w:jc w:val="both"/>
        <w:rPr>
          <w:sz w:val="28"/>
          <w:szCs w:val="28"/>
        </w:rPr>
      </w:pPr>
    </w:p>
    <w:p w:rsidR="00BB4226" w:rsidRDefault="002116E8">
      <w:pPr>
        <w:spacing w:line="360" w:lineRule="auto"/>
        <w:ind w:firstLine="708"/>
        <w:jc w:val="both"/>
        <w:rPr>
          <w:sz w:val="28"/>
          <w:szCs w:val="28"/>
        </w:rPr>
      </w:pPr>
      <w:r>
        <w:rPr>
          <w:sz w:val="32"/>
          <w:szCs w:val="32"/>
        </w:rPr>
        <w:t xml:space="preserve"> </w:t>
      </w:r>
      <w:r>
        <w:rPr>
          <w:sz w:val="28"/>
          <w:szCs w:val="28"/>
        </w:rPr>
        <w:t>4.4 Полусухое прессование кирпича.</w:t>
      </w:r>
    </w:p>
    <w:p w:rsidR="00BB4226" w:rsidRDefault="00BB4226">
      <w:pPr>
        <w:spacing w:line="360" w:lineRule="auto"/>
        <w:ind w:firstLine="708"/>
        <w:jc w:val="both"/>
        <w:rPr>
          <w:sz w:val="32"/>
          <w:szCs w:val="32"/>
        </w:rPr>
      </w:pPr>
    </w:p>
    <w:p w:rsidR="00BB4226" w:rsidRDefault="002116E8">
      <w:pPr>
        <w:spacing w:line="360" w:lineRule="auto"/>
        <w:ind w:firstLine="708"/>
        <w:jc w:val="both"/>
        <w:rPr>
          <w:sz w:val="28"/>
          <w:szCs w:val="28"/>
        </w:rPr>
      </w:pPr>
      <w:r>
        <w:rPr>
          <w:sz w:val="28"/>
          <w:szCs w:val="28"/>
        </w:rPr>
        <w:t>Диатомитовая масса для полусухого прессования представляет собой сыпучий порошок, количество воды которого недостаточно для создания вокруг зерен сплошной пленки.</w:t>
      </w:r>
    </w:p>
    <w:p w:rsidR="00BB4226" w:rsidRDefault="002116E8">
      <w:pPr>
        <w:spacing w:line="360" w:lineRule="auto"/>
        <w:ind w:firstLine="708"/>
        <w:jc w:val="both"/>
        <w:rPr>
          <w:sz w:val="28"/>
          <w:szCs w:val="28"/>
        </w:rPr>
      </w:pPr>
      <w:r>
        <w:rPr>
          <w:sz w:val="28"/>
          <w:szCs w:val="28"/>
        </w:rPr>
        <w:t>Поэтому диатомитовая масса не обладает пластичностью и связностью. Для придания кирпичу-сырцу надлежащей формы, целостности и требуемой прочности масса прессуется под высоким давлением, в результате чего зерна диатомитового порошка сближаются, деформируются, их суммарная контактная поверхность увеличивается и частицы диатомита соединяются за счет поверхностных молекулярных сил.</w:t>
      </w:r>
    </w:p>
    <w:p w:rsidR="00BB4226" w:rsidRDefault="002116E8">
      <w:pPr>
        <w:spacing w:line="360" w:lineRule="auto"/>
        <w:ind w:firstLine="708"/>
        <w:jc w:val="both"/>
        <w:rPr>
          <w:sz w:val="28"/>
          <w:szCs w:val="28"/>
        </w:rPr>
      </w:pPr>
      <w:r>
        <w:rPr>
          <w:sz w:val="28"/>
          <w:szCs w:val="28"/>
        </w:rPr>
        <w:t>Для производств кирпича применяют пресс СМ -  1085. Данный пресс относится к типу механических коленорычажных прессов непрерывного действия с двухсторонним одноступенчатым режимом прессования.</w:t>
      </w:r>
    </w:p>
    <w:p w:rsidR="00BB4226" w:rsidRDefault="002116E8">
      <w:pPr>
        <w:spacing w:line="360" w:lineRule="auto"/>
        <w:ind w:firstLine="708"/>
        <w:jc w:val="both"/>
        <w:rPr>
          <w:sz w:val="28"/>
          <w:szCs w:val="28"/>
        </w:rPr>
      </w:pPr>
      <w:r>
        <w:rPr>
          <w:sz w:val="28"/>
          <w:szCs w:val="28"/>
        </w:rPr>
        <w:t>Максимальное усилие прессования 630 т.</w:t>
      </w:r>
    </w:p>
    <w:p w:rsidR="00BB4226" w:rsidRDefault="00BB4226">
      <w:pPr>
        <w:spacing w:line="360" w:lineRule="auto"/>
        <w:ind w:firstLine="708"/>
        <w:jc w:val="both"/>
        <w:rPr>
          <w:sz w:val="28"/>
          <w:szCs w:val="28"/>
        </w:rPr>
      </w:pPr>
    </w:p>
    <w:p w:rsidR="00BB4226" w:rsidRDefault="002116E8">
      <w:pPr>
        <w:spacing w:line="360" w:lineRule="auto"/>
        <w:ind w:firstLine="708"/>
        <w:jc w:val="both"/>
        <w:rPr>
          <w:sz w:val="28"/>
          <w:szCs w:val="28"/>
        </w:rPr>
      </w:pPr>
      <w:r>
        <w:rPr>
          <w:sz w:val="32"/>
          <w:szCs w:val="32"/>
        </w:rPr>
        <w:t xml:space="preserve"> </w:t>
      </w:r>
      <w:r>
        <w:rPr>
          <w:sz w:val="28"/>
          <w:szCs w:val="28"/>
        </w:rPr>
        <w:t>4.5 Садка кирпича-сырца на обжиговые вагонетки.</w:t>
      </w:r>
    </w:p>
    <w:p w:rsidR="00BB4226" w:rsidRDefault="00BB4226">
      <w:pPr>
        <w:spacing w:line="360" w:lineRule="auto"/>
        <w:ind w:firstLine="708"/>
        <w:jc w:val="both"/>
        <w:rPr>
          <w:sz w:val="32"/>
          <w:szCs w:val="32"/>
        </w:rPr>
      </w:pPr>
    </w:p>
    <w:p w:rsidR="00BB4226" w:rsidRDefault="002116E8">
      <w:pPr>
        <w:spacing w:line="360" w:lineRule="auto"/>
        <w:ind w:firstLine="708"/>
        <w:jc w:val="both"/>
        <w:rPr>
          <w:sz w:val="28"/>
          <w:szCs w:val="28"/>
        </w:rPr>
      </w:pPr>
      <w:r>
        <w:rPr>
          <w:sz w:val="28"/>
          <w:szCs w:val="28"/>
        </w:rPr>
        <w:t>Основные требования к садке кирпича:</w:t>
      </w:r>
    </w:p>
    <w:p w:rsidR="00BB4226" w:rsidRDefault="002116E8">
      <w:pPr>
        <w:spacing w:line="360" w:lineRule="auto"/>
        <w:ind w:firstLine="708"/>
        <w:jc w:val="both"/>
        <w:rPr>
          <w:sz w:val="28"/>
          <w:szCs w:val="28"/>
        </w:rPr>
      </w:pPr>
      <w:r>
        <w:rPr>
          <w:sz w:val="28"/>
          <w:szCs w:val="28"/>
        </w:rPr>
        <w:t>а) садка должна быть прочной, устойчивой при большой усадке кирпича при обжиге, что достигается перевязкой ее рядов.</w:t>
      </w:r>
    </w:p>
    <w:p w:rsidR="00BB4226" w:rsidRDefault="002116E8">
      <w:pPr>
        <w:spacing w:line="360" w:lineRule="auto"/>
        <w:ind w:firstLine="708"/>
        <w:jc w:val="both"/>
        <w:rPr>
          <w:sz w:val="28"/>
          <w:szCs w:val="28"/>
        </w:rPr>
      </w:pPr>
      <w:r>
        <w:rPr>
          <w:sz w:val="28"/>
          <w:szCs w:val="28"/>
        </w:rPr>
        <w:t xml:space="preserve">б) садка должна быть достаточно проницаемой для газов во всех направлениях и должна обеспечивать равномерное распределение огня по сечению печи, что достигается устройством продольных и поперечных каналов. По внешнему периметру садка должна соответствовать внутреннему профилю обжигового канала, а также сводом расстояние должно быть не более 100 мм. </w:t>
      </w:r>
    </w:p>
    <w:p w:rsidR="00BB4226" w:rsidRDefault="00BB4226">
      <w:pPr>
        <w:spacing w:line="360" w:lineRule="auto"/>
        <w:ind w:firstLine="708"/>
        <w:jc w:val="both"/>
        <w:rPr>
          <w:sz w:val="28"/>
          <w:szCs w:val="28"/>
        </w:rPr>
      </w:pPr>
    </w:p>
    <w:p w:rsidR="00BB4226" w:rsidRDefault="00BB4226">
      <w:pPr>
        <w:spacing w:line="360" w:lineRule="auto"/>
        <w:ind w:firstLine="708"/>
        <w:jc w:val="both"/>
        <w:rPr>
          <w:sz w:val="28"/>
          <w:szCs w:val="28"/>
        </w:rPr>
      </w:pPr>
    </w:p>
    <w:p w:rsidR="00BB4226" w:rsidRDefault="002116E8">
      <w:pPr>
        <w:spacing w:line="360" w:lineRule="auto"/>
        <w:ind w:firstLine="708"/>
        <w:jc w:val="both"/>
        <w:rPr>
          <w:sz w:val="28"/>
          <w:szCs w:val="28"/>
        </w:rPr>
      </w:pPr>
      <w:r>
        <w:rPr>
          <w:sz w:val="28"/>
          <w:szCs w:val="28"/>
        </w:rPr>
        <w:t xml:space="preserve"> 4.6 Транспортировка вагонеток к печам.</w:t>
      </w:r>
    </w:p>
    <w:p w:rsidR="00BB4226" w:rsidRDefault="00BB4226">
      <w:pPr>
        <w:spacing w:line="360" w:lineRule="auto"/>
        <w:ind w:firstLine="708"/>
        <w:jc w:val="both"/>
        <w:rPr>
          <w:sz w:val="32"/>
          <w:szCs w:val="32"/>
        </w:rPr>
      </w:pPr>
    </w:p>
    <w:p w:rsidR="00BB4226" w:rsidRDefault="002116E8">
      <w:pPr>
        <w:spacing w:line="360" w:lineRule="auto"/>
        <w:ind w:firstLine="708"/>
        <w:jc w:val="both"/>
        <w:rPr>
          <w:sz w:val="28"/>
          <w:szCs w:val="28"/>
        </w:rPr>
      </w:pPr>
      <w:r>
        <w:rPr>
          <w:sz w:val="28"/>
          <w:szCs w:val="28"/>
        </w:rPr>
        <w:t xml:space="preserve">Транспортировка обжиговых вагонеток с садкой кирпича к обжиговым туннельным печам производится при помощи электропередаточных тележек (ЭПТ) типа СМ-94 С грузоподъемностью 12 т. Число транспортируемых вагонеток – 1. Скорость передвижения 0.4 м/с. Мощность электродвигателя 4 кВт.  </w:t>
      </w:r>
    </w:p>
    <w:p w:rsidR="00BB4226" w:rsidRDefault="00BB4226">
      <w:pPr>
        <w:spacing w:line="360" w:lineRule="auto"/>
        <w:ind w:firstLine="708"/>
        <w:jc w:val="both"/>
        <w:rPr>
          <w:sz w:val="28"/>
          <w:szCs w:val="28"/>
        </w:rPr>
      </w:pPr>
    </w:p>
    <w:p w:rsidR="00BB4226" w:rsidRDefault="002116E8">
      <w:pPr>
        <w:spacing w:line="360" w:lineRule="auto"/>
        <w:ind w:firstLine="708"/>
        <w:jc w:val="both"/>
        <w:rPr>
          <w:sz w:val="32"/>
          <w:szCs w:val="32"/>
        </w:rPr>
      </w:pPr>
      <w:r>
        <w:rPr>
          <w:sz w:val="32"/>
          <w:szCs w:val="32"/>
        </w:rPr>
        <w:t xml:space="preserve"> </w:t>
      </w:r>
      <w:r>
        <w:rPr>
          <w:sz w:val="28"/>
          <w:szCs w:val="28"/>
        </w:rPr>
        <w:t>4</w:t>
      </w:r>
      <w:r>
        <w:rPr>
          <w:sz w:val="32"/>
          <w:szCs w:val="32"/>
        </w:rPr>
        <w:t>.</w:t>
      </w:r>
      <w:r>
        <w:rPr>
          <w:sz w:val="28"/>
          <w:szCs w:val="28"/>
        </w:rPr>
        <w:t>7 Загрузка тоннельной печи вагонетками.</w:t>
      </w:r>
    </w:p>
    <w:p w:rsidR="00BB4226" w:rsidRDefault="00BB4226">
      <w:pPr>
        <w:spacing w:line="360" w:lineRule="auto"/>
        <w:ind w:firstLine="708"/>
        <w:jc w:val="both"/>
        <w:rPr>
          <w:sz w:val="32"/>
          <w:szCs w:val="32"/>
        </w:rPr>
      </w:pPr>
    </w:p>
    <w:p w:rsidR="00BB4226" w:rsidRDefault="002116E8">
      <w:pPr>
        <w:spacing w:line="360" w:lineRule="auto"/>
        <w:ind w:firstLine="708"/>
        <w:jc w:val="both"/>
        <w:rPr>
          <w:sz w:val="28"/>
          <w:szCs w:val="28"/>
        </w:rPr>
      </w:pPr>
      <w:r>
        <w:rPr>
          <w:sz w:val="28"/>
          <w:szCs w:val="28"/>
        </w:rPr>
        <w:t>Закатывание обжиговых вагонеток с садкой кирпича в форкамеру, загрузка тоннельной печи обжиговыми вагонетками с садкой кирпича осуществляется гидротолкателем марки СМ-54 С. Загрузка тоннельной печи вагонетками с садкой кирпича-сырца производится по утвержденному графику проталкивания.</w:t>
      </w:r>
    </w:p>
    <w:p w:rsidR="00BB4226" w:rsidRDefault="00BB4226">
      <w:pPr>
        <w:spacing w:line="360" w:lineRule="auto"/>
        <w:ind w:firstLine="708"/>
        <w:jc w:val="both"/>
        <w:rPr>
          <w:sz w:val="28"/>
          <w:szCs w:val="28"/>
        </w:rPr>
      </w:pPr>
    </w:p>
    <w:p w:rsidR="00BB4226" w:rsidRDefault="002116E8">
      <w:pPr>
        <w:spacing w:line="360" w:lineRule="auto"/>
        <w:ind w:firstLine="708"/>
        <w:jc w:val="both"/>
        <w:rPr>
          <w:sz w:val="28"/>
          <w:szCs w:val="28"/>
        </w:rPr>
      </w:pPr>
      <w:r>
        <w:rPr>
          <w:sz w:val="28"/>
          <w:szCs w:val="28"/>
        </w:rPr>
        <w:t xml:space="preserve"> 4.8 Обжиг кирпича.</w:t>
      </w:r>
    </w:p>
    <w:p w:rsidR="00BB4226" w:rsidRDefault="00BB4226">
      <w:pPr>
        <w:spacing w:line="360" w:lineRule="auto"/>
        <w:ind w:firstLine="708"/>
        <w:jc w:val="both"/>
        <w:rPr>
          <w:sz w:val="32"/>
          <w:szCs w:val="32"/>
        </w:rPr>
      </w:pPr>
    </w:p>
    <w:p w:rsidR="00BB4226" w:rsidRDefault="002116E8">
      <w:pPr>
        <w:spacing w:line="360" w:lineRule="auto"/>
        <w:ind w:firstLine="708"/>
        <w:jc w:val="both"/>
        <w:rPr>
          <w:sz w:val="28"/>
          <w:szCs w:val="28"/>
        </w:rPr>
      </w:pPr>
      <w:r>
        <w:rPr>
          <w:sz w:val="28"/>
          <w:szCs w:val="28"/>
        </w:rPr>
        <w:t>Обжиг кирпича производится в туннельных печах. Длина печи 66 м; ширина канала 2 м; высота 2.125 м; объем обжигового канала 164.5 м³; емкость печи 32 обжиговые вагонетки. Топливо – природный газ.</w:t>
      </w:r>
    </w:p>
    <w:p w:rsidR="00BB4226" w:rsidRDefault="002116E8">
      <w:pPr>
        <w:spacing w:line="360" w:lineRule="auto"/>
        <w:ind w:firstLine="708"/>
        <w:jc w:val="both"/>
        <w:rPr>
          <w:sz w:val="28"/>
          <w:szCs w:val="28"/>
        </w:rPr>
      </w:pPr>
      <w:r>
        <w:rPr>
          <w:sz w:val="28"/>
          <w:szCs w:val="28"/>
        </w:rPr>
        <w:t>Обжиг является заключительным этапом в процессе производства кирпича, от которого зависит прочность и морозостойкость кирпича, его внешний вид и цвет. Основной характеристикой режима обжига в туннельной печи является температурная кривая.</w:t>
      </w:r>
    </w:p>
    <w:p w:rsidR="00BB4226" w:rsidRDefault="002116E8">
      <w:pPr>
        <w:spacing w:line="360" w:lineRule="auto"/>
        <w:ind w:firstLine="708"/>
        <w:jc w:val="both"/>
        <w:rPr>
          <w:sz w:val="28"/>
          <w:szCs w:val="28"/>
        </w:rPr>
      </w:pPr>
      <w:r>
        <w:rPr>
          <w:sz w:val="28"/>
          <w:szCs w:val="28"/>
        </w:rPr>
        <w:t>Обжиг кирпича заключается  в тепловой обработке сырца горячими газами с температурой от 100 до 1200 ºС.</w:t>
      </w:r>
    </w:p>
    <w:p w:rsidR="00BB4226" w:rsidRDefault="002116E8">
      <w:pPr>
        <w:spacing w:line="360" w:lineRule="auto"/>
        <w:ind w:firstLine="708"/>
        <w:jc w:val="both"/>
        <w:rPr>
          <w:sz w:val="28"/>
          <w:szCs w:val="28"/>
        </w:rPr>
      </w:pPr>
      <w:r>
        <w:rPr>
          <w:sz w:val="28"/>
          <w:szCs w:val="28"/>
        </w:rPr>
        <w:t>По числу находящихся одновременно в печи вагонеток она имеет 32 позиции. По длине печь условно делится на три зоны: подогрева (2 – 18), обжига (18 – 21), закала и охлаждения (21 – 32). В каждой зоне поддерживается определенный температурный режим и происходят соответствующие физико-химические процессы.</w:t>
      </w:r>
    </w:p>
    <w:p w:rsidR="00BB4226" w:rsidRDefault="00BB4226">
      <w:pPr>
        <w:spacing w:line="360" w:lineRule="auto"/>
        <w:ind w:firstLine="708"/>
        <w:jc w:val="both"/>
        <w:rPr>
          <w:sz w:val="28"/>
          <w:szCs w:val="28"/>
        </w:rPr>
      </w:pPr>
    </w:p>
    <w:p w:rsidR="00BB4226" w:rsidRDefault="002116E8">
      <w:pPr>
        <w:spacing w:line="360" w:lineRule="auto"/>
        <w:ind w:firstLine="708"/>
        <w:jc w:val="both"/>
        <w:rPr>
          <w:sz w:val="28"/>
          <w:szCs w:val="28"/>
        </w:rPr>
      </w:pPr>
      <w:r>
        <w:rPr>
          <w:sz w:val="32"/>
          <w:szCs w:val="32"/>
        </w:rPr>
        <w:t xml:space="preserve"> </w:t>
      </w:r>
      <w:r>
        <w:rPr>
          <w:sz w:val="28"/>
          <w:szCs w:val="28"/>
        </w:rPr>
        <w:t>4.9 Выгрузка кирпича из печи.</w:t>
      </w:r>
    </w:p>
    <w:p w:rsidR="00BB4226" w:rsidRDefault="00BB4226">
      <w:pPr>
        <w:spacing w:line="360" w:lineRule="auto"/>
        <w:ind w:firstLine="708"/>
        <w:jc w:val="both"/>
        <w:rPr>
          <w:sz w:val="28"/>
          <w:szCs w:val="28"/>
        </w:rPr>
      </w:pPr>
    </w:p>
    <w:p w:rsidR="00BB4226" w:rsidRDefault="002116E8">
      <w:pPr>
        <w:spacing w:line="360" w:lineRule="auto"/>
        <w:ind w:firstLine="708"/>
        <w:jc w:val="both"/>
        <w:rPr>
          <w:sz w:val="28"/>
          <w:szCs w:val="28"/>
        </w:rPr>
      </w:pPr>
      <w:r>
        <w:rPr>
          <w:sz w:val="28"/>
          <w:szCs w:val="28"/>
        </w:rPr>
        <w:t>Выгрузка обожженного кирпича из печи происходит одновременно с загрузкой. При закатывании в печь с загрузочного конца одной вагонетки одновременно выкатывается одна вагонетка с выгрузочного конца.</w:t>
      </w:r>
    </w:p>
    <w:p w:rsidR="00BB4226" w:rsidRDefault="002116E8">
      <w:pPr>
        <w:spacing w:line="360" w:lineRule="auto"/>
        <w:ind w:firstLine="708"/>
        <w:jc w:val="both"/>
        <w:rPr>
          <w:sz w:val="28"/>
          <w:szCs w:val="28"/>
        </w:rPr>
      </w:pPr>
      <w:r>
        <w:rPr>
          <w:sz w:val="28"/>
          <w:szCs w:val="28"/>
        </w:rPr>
        <w:t xml:space="preserve">  </w:t>
      </w:r>
    </w:p>
    <w:p w:rsidR="00BB4226" w:rsidRDefault="002116E8">
      <w:pPr>
        <w:spacing w:line="360" w:lineRule="auto"/>
        <w:ind w:firstLine="708"/>
        <w:jc w:val="both"/>
        <w:rPr>
          <w:sz w:val="28"/>
          <w:szCs w:val="28"/>
        </w:rPr>
      </w:pPr>
      <w:r>
        <w:rPr>
          <w:sz w:val="28"/>
          <w:szCs w:val="28"/>
        </w:rPr>
        <w:t xml:space="preserve"> 4.10 Транспортировка вагонетки с обожженным кирпичом на выставочную площадку. </w:t>
      </w:r>
    </w:p>
    <w:p w:rsidR="00BB4226" w:rsidRDefault="00BB4226">
      <w:pPr>
        <w:spacing w:line="360" w:lineRule="auto"/>
        <w:ind w:firstLine="708"/>
        <w:jc w:val="both"/>
        <w:rPr>
          <w:sz w:val="32"/>
          <w:szCs w:val="32"/>
        </w:rPr>
      </w:pPr>
    </w:p>
    <w:p w:rsidR="00BB4226" w:rsidRDefault="002116E8">
      <w:pPr>
        <w:spacing w:line="360" w:lineRule="auto"/>
        <w:ind w:firstLine="708"/>
        <w:jc w:val="both"/>
        <w:rPr>
          <w:sz w:val="28"/>
          <w:szCs w:val="28"/>
        </w:rPr>
      </w:pPr>
      <w:r>
        <w:rPr>
          <w:sz w:val="32"/>
          <w:szCs w:val="32"/>
        </w:rPr>
        <w:t xml:space="preserve"> </w:t>
      </w:r>
      <w:r>
        <w:rPr>
          <w:sz w:val="28"/>
          <w:szCs w:val="28"/>
        </w:rPr>
        <w:t>4.11 Съемка и укладка кирпича на поддоны.</w:t>
      </w:r>
    </w:p>
    <w:p w:rsidR="00BB4226" w:rsidRDefault="00BB4226">
      <w:pPr>
        <w:spacing w:line="360" w:lineRule="auto"/>
        <w:ind w:firstLine="708"/>
        <w:jc w:val="both"/>
        <w:rPr>
          <w:sz w:val="32"/>
          <w:szCs w:val="32"/>
        </w:rPr>
      </w:pPr>
    </w:p>
    <w:p w:rsidR="00BB4226" w:rsidRDefault="002116E8">
      <w:pPr>
        <w:spacing w:line="360" w:lineRule="auto"/>
        <w:ind w:firstLine="708"/>
        <w:jc w:val="both"/>
        <w:rPr>
          <w:sz w:val="28"/>
          <w:szCs w:val="28"/>
        </w:rPr>
      </w:pPr>
      <w:r>
        <w:rPr>
          <w:sz w:val="28"/>
          <w:szCs w:val="28"/>
        </w:rPr>
        <w:t>На выставочной площадке с обжиговых вагонеток кирпич вручную снимается и укладывается на поддоны. Здесь же происходит его сортировка по сортаменту согласно эталонам.</w:t>
      </w:r>
    </w:p>
    <w:p w:rsidR="00BB4226" w:rsidRDefault="002116E8">
      <w:pPr>
        <w:spacing w:line="360" w:lineRule="auto"/>
        <w:ind w:firstLine="708"/>
        <w:jc w:val="both"/>
        <w:rPr>
          <w:sz w:val="28"/>
          <w:szCs w:val="28"/>
        </w:rPr>
      </w:pPr>
      <w:r>
        <w:rPr>
          <w:sz w:val="28"/>
          <w:szCs w:val="28"/>
        </w:rPr>
        <w:t>Готовые поддоны козловым краном ККС-10 грузоподъемностью 10 т перемещаются на погрузочно-разгрузочную площадку.</w:t>
      </w:r>
    </w:p>
    <w:p w:rsidR="00BB4226" w:rsidRDefault="00BB4226">
      <w:pPr>
        <w:spacing w:line="360" w:lineRule="auto"/>
        <w:ind w:firstLine="708"/>
        <w:jc w:val="both"/>
        <w:rPr>
          <w:sz w:val="28"/>
          <w:szCs w:val="28"/>
        </w:rPr>
      </w:pPr>
    </w:p>
    <w:p w:rsidR="00BB4226" w:rsidRDefault="002116E8">
      <w:pPr>
        <w:spacing w:line="360" w:lineRule="auto"/>
        <w:ind w:firstLine="708"/>
        <w:jc w:val="both"/>
        <w:rPr>
          <w:sz w:val="32"/>
          <w:szCs w:val="32"/>
        </w:rPr>
      </w:pPr>
      <w:r>
        <w:rPr>
          <w:sz w:val="32"/>
          <w:szCs w:val="32"/>
        </w:rPr>
        <w:t xml:space="preserve"> </w:t>
      </w:r>
      <w:r>
        <w:rPr>
          <w:sz w:val="28"/>
          <w:szCs w:val="28"/>
        </w:rPr>
        <w:t>4</w:t>
      </w:r>
      <w:r>
        <w:rPr>
          <w:sz w:val="32"/>
          <w:szCs w:val="32"/>
        </w:rPr>
        <w:t>.</w:t>
      </w:r>
      <w:r>
        <w:rPr>
          <w:sz w:val="28"/>
          <w:szCs w:val="28"/>
        </w:rPr>
        <w:t>12 Отгрузка кирпича</w:t>
      </w:r>
      <w:r>
        <w:rPr>
          <w:sz w:val="32"/>
          <w:szCs w:val="32"/>
        </w:rPr>
        <w:t>.</w:t>
      </w:r>
    </w:p>
    <w:p w:rsidR="00BB4226" w:rsidRDefault="00BB4226">
      <w:pPr>
        <w:spacing w:line="360" w:lineRule="auto"/>
        <w:ind w:firstLine="708"/>
        <w:jc w:val="both"/>
        <w:rPr>
          <w:sz w:val="32"/>
          <w:szCs w:val="32"/>
        </w:rPr>
      </w:pPr>
    </w:p>
    <w:p w:rsidR="00BB4226" w:rsidRDefault="002116E8">
      <w:pPr>
        <w:spacing w:line="360" w:lineRule="auto"/>
        <w:ind w:firstLine="708"/>
        <w:jc w:val="both"/>
        <w:rPr>
          <w:sz w:val="28"/>
          <w:szCs w:val="28"/>
        </w:rPr>
      </w:pPr>
      <w:r>
        <w:rPr>
          <w:sz w:val="28"/>
          <w:szCs w:val="28"/>
        </w:rPr>
        <w:t>Единовременная емкость прирельсовой площадки 500 тыс. шт. кирпича (1262 поддона). Поддоны с кирпичом отгружаются на автотранспорт и в железнодорожные вагоны.</w:t>
      </w:r>
    </w:p>
    <w:p w:rsidR="00BB4226" w:rsidRDefault="00BB4226">
      <w:pPr>
        <w:spacing w:line="360" w:lineRule="auto"/>
        <w:ind w:firstLine="708"/>
        <w:jc w:val="both"/>
        <w:rPr>
          <w:sz w:val="32"/>
          <w:szCs w:val="32"/>
        </w:rPr>
      </w:pPr>
    </w:p>
    <w:p w:rsidR="00BB4226" w:rsidRDefault="002116E8">
      <w:pPr>
        <w:spacing w:line="360" w:lineRule="auto"/>
        <w:ind w:firstLine="708"/>
        <w:jc w:val="both"/>
        <w:rPr>
          <w:sz w:val="32"/>
          <w:szCs w:val="32"/>
        </w:rPr>
      </w:pPr>
      <w:r>
        <w:rPr>
          <w:sz w:val="28"/>
          <w:szCs w:val="28"/>
        </w:rPr>
        <w:t xml:space="preserve"> </w:t>
      </w:r>
    </w:p>
    <w:p w:rsidR="00BB4226" w:rsidRDefault="002116E8">
      <w:pPr>
        <w:spacing w:line="360" w:lineRule="auto"/>
        <w:ind w:firstLine="708"/>
        <w:jc w:val="both"/>
        <w:rPr>
          <w:sz w:val="28"/>
          <w:szCs w:val="28"/>
        </w:rPr>
      </w:pPr>
      <w:r>
        <w:rPr>
          <w:sz w:val="28"/>
          <w:szCs w:val="28"/>
        </w:rPr>
        <w:t xml:space="preserve">        </w:t>
      </w:r>
    </w:p>
    <w:p w:rsidR="00BB4226" w:rsidRDefault="002116E8">
      <w:pPr>
        <w:spacing w:line="360" w:lineRule="auto"/>
        <w:ind w:firstLine="708"/>
        <w:jc w:val="center"/>
        <w:rPr>
          <w:sz w:val="32"/>
          <w:szCs w:val="32"/>
        </w:rPr>
      </w:pPr>
      <w:r>
        <w:rPr>
          <w:sz w:val="32"/>
          <w:szCs w:val="32"/>
        </w:rPr>
        <w:t>Технологическая схема производства кирпича методом        полусухого прессования на ООО «ККЗ»</w:t>
      </w:r>
    </w:p>
    <w:p w:rsidR="00BB4226" w:rsidRDefault="00BB4226">
      <w:pPr>
        <w:spacing w:line="360" w:lineRule="auto"/>
        <w:ind w:firstLine="708"/>
        <w:jc w:val="center"/>
        <w:rPr>
          <w:sz w:val="32"/>
          <w:szCs w:val="32"/>
        </w:rPr>
      </w:pPr>
    </w:p>
    <w:p w:rsidR="00BB4226" w:rsidRDefault="00BB4226">
      <w:pPr>
        <w:spacing w:line="360" w:lineRule="auto"/>
        <w:ind w:firstLine="708"/>
        <w:jc w:val="center"/>
        <w:rPr>
          <w:sz w:val="32"/>
          <w:szCs w:val="32"/>
        </w:rPr>
      </w:pPr>
    </w:p>
    <w:p w:rsidR="00BB4226" w:rsidRDefault="002116E8">
      <w:pPr>
        <w:spacing w:line="360" w:lineRule="auto"/>
        <w:ind w:firstLine="708"/>
        <w:jc w:val="center"/>
        <w:rPr>
          <w:sz w:val="28"/>
          <w:szCs w:val="28"/>
        </w:rPr>
      </w:pPr>
      <w:r>
        <w:rPr>
          <w:sz w:val="28"/>
          <w:szCs w:val="28"/>
        </w:rPr>
        <w:t>Экскаватор</w:t>
      </w:r>
    </w:p>
    <w:p w:rsidR="00BB4226" w:rsidRDefault="00BB4226">
      <w:pPr>
        <w:spacing w:line="360" w:lineRule="auto"/>
        <w:ind w:firstLine="708"/>
        <w:jc w:val="center"/>
        <w:rPr>
          <w:sz w:val="28"/>
          <w:szCs w:val="28"/>
        </w:rPr>
      </w:pPr>
    </w:p>
    <w:p w:rsidR="00BB4226" w:rsidRDefault="00BB4226">
      <w:pPr>
        <w:spacing w:line="360" w:lineRule="auto"/>
        <w:ind w:firstLine="708"/>
        <w:jc w:val="center"/>
        <w:rPr>
          <w:sz w:val="28"/>
          <w:szCs w:val="28"/>
        </w:rPr>
      </w:pPr>
    </w:p>
    <w:p w:rsidR="00BB4226" w:rsidRDefault="002116E8">
      <w:pPr>
        <w:spacing w:line="360" w:lineRule="auto"/>
        <w:ind w:firstLine="708"/>
        <w:jc w:val="center"/>
        <w:rPr>
          <w:sz w:val="28"/>
          <w:szCs w:val="28"/>
        </w:rPr>
      </w:pPr>
      <w:r>
        <w:rPr>
          <w:sz w:val="28"/>
          <w:szCs w:val="28"/>
        </w:rPr>
        <w:t>Хранилище сырья</w:t>
      </w:r>
    </w:p>
    <w:p w:rsidR="00BB4226" w:rsidRDefault="00BB4226">
      <w:pPr>
        <w:spacing w:line="360" w:lineRule="auto"/>
        <w:ind w:firstLine="708"/>
        <w:jc w:val="center"/>
        <w:rPr>
          <w:sz w:val="28"/>
          <w:szCs w:val="28"/>
        </w:rPr>
      </w:pPr>
    </w:p>
    <w:p w:rsidR="00BB4226" w:rsidRDefault="00BB4226">
      <w:pPr>
        <w:spacing w:line="360" w:lineRule="auto"/>
        <w:ind w:firstLine="708"/>
        <w:jc w:val="center"/>
        <w:rPr>
          <w:sz w:val="28"/>
          <w:szCs w:val="28"/>
        </w:rPr>
      </w:pPr>
    </w:p>
    <w:p w:rsidR="00BB4226" w:rsidRDefault="002116E8">
      <w:pPr>
        <w:spacing w:line="360" w:lineRule="auto"/>
        <w:ind w:firstLine="708"/>
        <w:jc w:val="center"/>
        <w:rPr>
          <w:sz w:val="28"/>
          <w:szCs w:val="28"/>
        </w:rPr>
      </w:pPr>
      <w:r>
        <w:rPr>
          <w:sz w:val="28"/>
          <w:szCs w:val="28"/>
        </w:rPr>
        <w:t xml:space="preserve">Смеситель 2-х вальный </w:t>
      </w:r>
    </w:p>
    <w:p w:rsidR="00BB4226" w:rsidRDefault="002116E8">
      <w:pPr>
        <w:spacing w:line="360" w:lineRule="auto"/>
        <w:ind w:firstLine="708"/>
        <w:jc w:val="center"/>
        <w:rPr>
          <w:sz w:val="28"/>
          <w:szCs w:val="28"/>
        </w:rPr>
      </w:pPr>
      <w:r>
        <w:rPr>
          <w:sz w:val="28"/>
          <w:szCs w:val="28"/>
        </w:rPr>
        <w:t>лопастной СМ-246</w:t>
      </w:r>
    </w:p>
    <w:p w:rsidR="00BB4226" w:rsidRDefault="00BB4226">
      <w:pPr>
        <w:spacing w:line="360" w:lineRule="auto"/>
        <w:ind w:firstLine="708"/>
        <w:jc w:val="center"/>
        <w:rPr>
          <w:sz w:val="28"/>
          <w:szCs w:val="28"/>
        </w:rPr>
      </w:pPr>
    </w:p>
    <w:p w:rsidR="00BB4226" w:rsidRDefault="00BB4226">
      <w:pPr>
        <w:spacing w:line="360" w:lineRule="auto"/>
        <w:ind w:firstLine="708"/>
        <w:jc w:val="center"/>
        <w:rPr>
          <w:sz w:val="28"/>
          <w:szCs w:val="28"/>
        </w:rPr>
      </w:pPr>
    </w:p>
    <w:p w:rsidR="00BB4226" w:rsidRDefault="002116E8">
      <w:pPr>
        <w:spacing w:line="360" w:lineRule="auto"/>
        <w:ind w:firstLine="708"/>
        <w:jc w:val="center"/>
        <w:rPr>
          <w:sz w:val="28"/>
          <w:szCs w:val="28"/>
        </w:rPr>
      </w:pPr>
      <w:r>
        <w:rPr>
          <w:sz w:val="28"/>
          <w:szCs w:val="28"/>
        </w:rPr>
        <w:t>Ленточный транспортер</w:t>
      </w:r>
    </w:p>
    <w:p w:rsidR="00BB4226" w:rsidRDefault="00BB4226">
      <w:pPr>
        <w:spacing w:line="360" w:lineRule="auto"/>
        <w:ind w:firstLine="708"/>
        <w:jc w:val="center"/>
        <w:rPr>
          <w:sz w:val="28"/>
          <w:szCs w:val="28"/>
        </w:rPr>
      </w:pPr>
    </w:p>
    <w:p w:rsidR="00BB4226" w:rsidRDefault="00BB4226">
      <w:pPr>
        <w:spacing w:line="360" w:lineRule="auto"/>
        <w:ind w:firstLine="708"/>
        <w:jc w:val="center"/>
        <w:rPr>
          <w:sz w:val="28"/>
          <w:szCs w:val="28"/>
        </w:rPr>
      </w:pPr>
    </w:p>
    <w:p w:rsidR="00BB4226" w:rsidRDefault="002116E8">
      <w:pPr>
        <w:spacing w:line="360" w:lineRule="auto"/>
        <w:ind w:firstLine="708"/>
        <w:jc w:val="center"/>
        <w:rPr>
          <w:sz w:val="28"/>
          <w:szCs w:val="28"/>
        </w:rPr>
      </w:pPr>
      <w:r>
        <w:rPr>
          <w:sz w:val="28"/>
          <w:szCs w:val="28"/>
        </w:rPr>
        <w:t>Лопастной питатель-дозатор</w:t>
      </w:r>
    </w:p>
    <w:p w:rsidR="00BB4226" w:rsidRDefault="00BB4226">
      <w:pPr>
        <w:spacing w:line="360" w:lineRule="auto"/>
        <w:ind w:firstLine="708"/>
        <w:jc w:val="center"/>
        <w:rPr>
          <w:sz w:val="28"/>
          <w:szCs w:val="28"/>
        </w:rPr>
      </w:pPr>
    </w:p>
    <w:p w:rsidR="00BB4226" w:rsidRDefault="00BB4226">
      <w:pPr>
        <w:spacing w:line="360" w:lineRule="auto"/>
        <w:ind w:firstLine="708"/>
        <w:jc w:val="center"/>
        <w:rPr>
          <w:sz w:val="28"/>
          <w:szCs w:val="28"/>
        </w:rPr>
      </w:pPr>
    </w:p>
    <w:p w:rsidR="00BB4226" w:rsidRDefault="002116E8">
      <w:pPr>
        <w:spacing w:line="360" w:lineRule="auto"/>
        <w:ind w:firstLine="708"/>
        <w:jc w:val="center"/>
        <w:rPr>
          <w:sz w:val="28"/>
          <w:szCs w:val="28"/>
        </w:rPr>
      </w:pPr>
      <w:r>
        <w:rPr>
          <w:sz w:val="28"/>
          <w:szCs w:val="28"/>
        </w:rPr>
        <w:t>Ленточный транспортер</w:t>
      </w:r>
    </w:p>
    <w:p w:rsidR="00BB4226" w:rsidRDefault="00BB4226">
      <w:pPr>
        <w:spacing w:line="360" w:lineRule="auto"/>
        <w:ind w:firstLine="708"/>
        <w:jc w:val="center"/>
        <w:rPr>
          <w:sz w:val="28"/>
          <w:szCs w:val="28"/>
        </w:rPr>
      </w:pPr>
    </w:p>
    <w:p w:rsidR="00BB4226" w:rsidRDefault="00BB4226">
      <w:pPr>
        <w:spacing w:line="360" w:lineRule="auto"/>
        <w:ind w:firstLine="708"/>
        <w:jc w:val="center"/>
        <w:rPr>
          <w:sz w:val="28"/>
          <w:szCs w:val="28"/>
        </w:rPr>
      </w:pPr>
    </w:p>
    <w:p w:rsidR="00BB4226" w:rsidRDefault="002116E8">
      <w:pPr>
        <w:spacing w:line="360" w:lineRule="auto"/>
        <w:ind w:firstLine="708"/>
        <w:jc w:val="center"/>
        <w:rPr>
          <w:sz w:val="28"/>
          <w:szCs w:val="28"/>
        </w:rPr>
      </w:pPr>
      <w:r>
        <w:rPr>
          <w:sz w:val="28"/>
          <w:szCs w:val="28"/>
        </w:rPr>
        <w:t xml:space="preserve">                              Сушильный барабан                   СИОТ</w:t>
      </w:r>
    </w:p>
    <w:p w:rsidR="00BB4226" w:rsidRDefault="002116E8">
      <w:pPr>
        <w:spacing w:line="360" w:lineRule="auto"/>
        <w:ind w:firstLine="708"/>
        <w:rPr>
          <w:sz w:val="28"/>
          <w:szCs w:val="28"/>
        </w:rPr>
      </w:pPr>
      <w:r>
        <w:rPr>
          <w:sz w:val="28"/>
          <w:szCs w:val="28"/>
        </w:rPr>
        <w:t xml:space="preserve">                                                    СМЦ 48.2</w:t>
      </w:r>
    </w:p>
    <w:p w:rsidR="00BB4226" w:rsidRDefault="00BB4226">
      <w:pPr>
        <w:spacing w:line="360" w:lineRule="auto"/>
        <w:ind w:firstLine="708"/>
        <w:rPr>
          <w:sz w:val="28"/>
          <w:szCs w:val="28"/>
        </w:rPr>
      </w:pPr>
    </w:p>
    <w:p w:rsidR="00BB4226" w:rsidRDefault="00BB4226">
      <w:pPr>
        <w:spacing w:line="360" w:lineRule="auto"/>
        <w:ind w:firstLine="708"/>
        <w:rPr>
          <w:sz w:val="28"/>
          <w:szCs w:val="28"/>
        </w:rPr>
      </w:pPr>
    </w:p>
    <w:p w:rsidR="00BB4226" w:rsidRDefault="002116E8">
      <w:pPr>
        <w:spacing w:line="360" w:lineRule="auto"/>
        <w:ind w:firstLine="708"/>
        <w:jc w:val="center"/>
        <w:rPr>
          <w:sz w:val="28"/>
          <w:szCs w:val="28"/>
        </w:rPr>
      </w:pPr>
      <w:r>
        <w:rPr>
          <w:sz w:val="28"/>
          <w:szCs w:val="28"/>
        </w:rPr>
        <w:t>Элеватор ЛГ-250</w:t>
      </w:r>
    </w:p>
    <w:p w:rsidR="00BB4226" w:rsidRDefault="00BB4226">
      <w:pPr>
        <w:spacing w:line="360" w:lineRule="auto"/>
        <w:ind w:firstLine="708"/>
        <w:jc w:val="center"/>
        <w:rPr>
          <w:sz w:val="28"/>
          <w:szCs w:val="28"/>
        </w:rPr>
      </w:pPr>
    </w:p>
    <w:p w:rsidR="00BB4226" w:rsidRDefault="002116E8">
      <w:pPr>
        <w:spacing w:line="360" w:lineRule="auto"/>
        <w:ind w:firstLine="708"/>
        <w:jc w:val="center"/>
        <w:rPr>
          <w:sz w:val="28"/>
          <w:szCs w:val="28"/>
        </w:rPr>
      </w:pPr>
      <w:r>
        <w:rPr>
          <w:sz w:val="28"/>
          <w:szCs w:val="28"/>
        </w:rPr>
        <w:t xml:space="preserve">                             Ленточный транспортер                    СИОТ</w:t>
      </w:r>
    </w:p>
    <w:p w:rsidR="00BB4226" w:rsidRDefault="00BB4226">
      <w:pPr>
        <w:spacing w:line="360" w:lineRule="auto"/>
        <w:ind w:firstLine="708"/>
        <w:jc w:val="center"/>
        <w:rPr>
          <w:sz w:val="28"/>
          <w:szCs w:val="28"/>
        </w:rPr>
      </w:pPr>
    </w:p>
    <w:p w:rsidR="00BB4226" w:rsidRDefault="00BB4226">
      <w:pPr>
        <w:spacing w:line="360" w:lineRule="auto"/>
        <w:ind w:firstLine="708"/>
        <w:jc w:val="center"/>
        <w:rPr>
          <w:sz w:val="28"/>
          <w:szCs w:val="28"/>
        </w:rPr>
      </w:pPr>
    </w:p>
    <w:p w:rsidR="00BB4226" w:rsidRDefault="002116E8">
      <w:pPr>
        <w:spacing w:line="360" w:lineRule="auto"/>
        <w:ind w:firstLine="708"/>
        <w:jc w:val="center"/>
        <w:rPr>
          <w:sz w:val="28"/>
          <w:szCs w:val="28"/>
        </w:rPr>
      </w:pPr>
      <w:r>
        <w:rPr>
          <w:sz w:val="28"/>
          <w:szCs w:val="28"/>
        </w:rPr>
        <w:t>Бункера-накопители</w:t>
      </w:r>
    </w:p>
    <w:p w:rsidR="00BB4226" w:rsidRDefault="00BB4226">
      <w:pPr>
        <w:spacing w:line="360" w:lineRule="auto"/>
        <w:ind w:firstLine="708"/>
        <w:jc w:val="center"/>
        <w:rPr>
          <w:sz w:val="28"/>
          <w:szCs w:val="28"/>
        </w:rPr>
      </w:pPr>
    </w:p>
    <w:p w:rsidR="00BB4226" w:rsidRDefault="00BB4226">
      <w:pPr>
        <w:spacing w:line="360" w:lineRule="auto"/>
        <w:ind w:firstLine="708"/>
        <w:jc w:val="center"/>
        <w:rPr>
          <w:sz w:val="28"/>
          <w:szCs w:val="28"/>
        </w:rPr>
      </w:pPr>
    </w:p>
    <w:p w:rsidR="00BB4226" w:rsidRDefault="002116E8">
      <w:pPr>
        <w:spacing w:line="360" w:lineRule="auto"/>
        <w:ind w:firstLine="708"/>
        <w:jc w:val="center"/>
        <w:rPr>
          <w:sz w:val="28"/>
          <w:szCs w:val="28"/>
        </w:rPr>
      </w:pPr>
      <w:r>
        <w:rPr>
          <w:sz w:val="28"/>
          <w:szCs w:val="28"/>
        </w:rPr>
        <w:t>Элеватор</w:t>
      </w:r>
    </w:p>
    <w:p w:rsidR="00BB4226" w:rsidRDefault="00BB4226">
      <w:pPr>
        <w:spacing w:line="360" w:lineRule="auto"/>
        <w:ind w:firstLine="708"/>
        <w:jc w:val="center"/>
        <w:rPr>
          <w:sz w:val="32"/>
          <w:szCs w:val="32"/>
        </w:rPr>
      </w:pPr>
    </w:p>
    <w:p w:rsidR="00BB4226" w:rsidRDefault="00BB4226">
      <w:pPr>
        <w:spacing w:line="360" w:lineRule="auto"/>
        <w:ind w:firstLine="708"/>
        <w:jc w:val="center"/>
        <w:rPr>
          <w:sz w:val="32"/>
          <w:szCs w:val="32"/>
        </w:rPr>
      </w:pPr>
    </w:p>
    <w:p w:rsidR="00BB4226" w:rsidRDefault="002116E8">
      <w:pPr>
        <w:spacing w:line="360" w:lineRule="auto"/>
        <w:ind w:firstLine="708"/>
        <w:jc w:val="center"/>
        <w:rPr>
          <w:sz w:val="28"/>
          <w:szCs w:val="28"/>
        </w:rPr>
      </w:pPr>
      <w:r>
        <w:rPr>
          <w:sz w:val="28"/>
          <w:szCs w:val="28"/>
        </w:rPr>
        <w:t>Ленточный транспортер</w:t>
      </w:r>
    </w:p>
    <w:p w:rsidR="00BB4226" w:rsidRDefault="00BB4226">
      <w:pPr>
        <w:spacing w:line="360" w:lineRule="auto"/>
        <w:ind w:firstLine="708"/>
        <w:jc w:val="center"/>
        <w:rPr>
          <w:sz w:val="28"/>
          <w:szCs w:val="28"/>
        </w:rPr>
      </w:pPr>
    </w:p>
    <w:p w:rsidR="00BB4226" w:rsidRDefault="00BB4226">
      <w:pPr>
        <w:spacing w:line="360" w:lineRule="auto"/>
        <w:ind w:firstLine="708"/>
        <w:jc w:val="center"/>
        <w:rPr>
          <w:sz w:val="28"/>
          <w:szCs w:val="28"/>
        </w:rPr>
      </w:pPr>
    </w:p>
    <w:p w:rsidR="00BB4226" w:rsidRDefault="002116E8">
      <w:pPr>
        <w:spacing w:line="360" w:lineRule="auto"/>
        <w:ind w:firstLine="708"/>
        <w:jc w:val="center"/>
        <w:rPr>
          <w:sz w:val="28"/>
          <w:szCs w:val="28"/>
        </w:rPr>
      </w:pPr>
      <w:r>
        <w:rPr>
          <w:sz w:val="28"/>
          <w:szCs w:val="28"/>
        </w:rPr>
        <w:t>Грохот ГИЛ-22</w:t>
      </w:r>
    </w:p>
    <w:p w:rsidR="00BB4226" w:rsidRDefault="00BB4226">
      <w:pPr>
        <w:spacing w:line="360" w:lineRule="auto"/>
        <w:ind w:firstLine="708"/>
        <w:jc w:val="center"/>
        <w:rPr>
          <w:sz w:val="28"/>
          <w:szCs w:val="28"/>
        </w:rPr>
      </w:pPr>
    </w:p>
    <w:p w:rsidR="00BB4226" w:rsidRDefault="00BB4226">
      <w:pPr>
        <w:spacing w:line="360" w:lineRule="auto"/>
        <w:ind w:firstLine="708"/>
        <w:jc w:val="center"/>
        <w:rPr>
          <w:sz w:val="28"/>
          <w:szCs w:val="28"/>
        </w:rPr>
      </w:pPr>
    </w:p>
    <w:p w:rsidR="00BB4226" w:rsidRDefault="002116E8">
      <w:pPr>
        <w:spacing w:line="360" w:lineRule="auto"/>
        <w:ind w:firstLine="708"/>
        <w:jc w:val="center"/>
        <w:rPr>
          <w:sz w:val="28"/>
          <w:szCs w:val="28"/>
        </w:rPr>
      </w:pPr>
      <w:r>
        <w:rPr>
          <w:sz w:val="28"/>
          <w:szCs w:val="28"/>
        </w:rPr>
        <w:t>Молотковая роторная дробилка</w:t>
      </w:r>
    </w:p>
    <w:p w:rsidR="00BB4226" w:rsidRDefault="002116E8">
      <w:pPr>
        <w:spacing w:line="360" w:lineRule="auto"/>
        <w:ind w:firstLine="708"/>
        <w:jc w:val="center"/>
        <w:rPr>
          <w:sz w:val="28"/>
          <w:szCs w:val="28"/>
        </w:rPr>
      </w:pPr>
      <w:r>
        <w:rPr>
          <w:sz w:val="28"/>
          <w:szCs w:val="28"/>
        </w:rPr>
        <w:t>СМ-431</w:t>
      </w:r>
    </w:p>
    <w:p w:rsidR="00BB4226" w:rsidRDefault="00BB4226">
      <w:pPr>
        <w:spacing w:line="360" w:lineRule="auto"/>
        <w:ind w:firstLine="708"/>
        <w:jc w:val="center"/>
        <w:rPr>
          <w:sz w:val="28"/>
          <w:szCs w:val="28"/>
        </w:rPr>
      </w:pPr>
    </w:p>
    <w:p w:rsidR="00BB4226" w:rsidRDefault="00BB4226">
      <w:pPr>
        <w:spacing w:line="360" w:lineRule="auto"/>
        <w:ind w:firstLine="708"/>
        <w:jc w:val="center"/>
        <w:rPr>
          <w:sz w:val="28"/>
          <w:szCs w:val="28"/>
        </w:rPr>
      </w:pPr>
    </w:p>
    <w:p w:rsidR="00BB4226" w:rsidRDefault="002116E8">
      <w:pPr>
        <w:spacing w:line="360" w:lineRule="auto"/>
        <w:ind w:firstLine="708"/>
        <w:jc w:val="center"/>
        <w:rPr>
          <w:sz w:val="28"/>
          <w:szCs w:val="28"/>
        </w:rPr>
      </w:pPr>
      <w:r>
        <w:rPr>
          <w:sz w:val="28"/>
          <w:szCs w:val="28"/>
        </w:rPr>
        <w:t xml:space="preserve">                                      Элеватор                             СИОТ</w:t>
      </w:r>
    </w:p>
    <w:p w:rsidR="00BB4226" w:rsidRDefault="00BB4226">
      <w:pPr>
        <w:spacing w:line="360" w:lineRule="auto"/>
        <w:ind w:firstLine="708"/>
        <w:jc w:val="center"/>
        <w:rPr>
          <w:sz w:val="28"/>
          <w:szCs w:val="28"/>
        </w:rPr>
      </w:pPr>
    </w:p>
    <w:p w:rsidR="00BB4226" w:rsidRDefault="00BB4226">
      <w:pPr>
        <w:spacing w:line="360" w:lineRule="auto"/>
        <w:ind w:firstLine="708"/>
        <w:jc w:val="center"/>
        <w:rPr>
          <w:sz w:val="28"/>
          <w:szCs w:val="28"/>
        </w:rPr>
      </w:pPr>
    </w:p>
    <w:p w:rsidR="00BB4226" w:rsidRDefault="002116E8">
      <w:pPr>
        <w:spacing w:line="360" w:lineRule="auto"/>
        <w:ind w:firstLine="708"/>
        <w:jc w:val="center"/>
        <w:rPr>
          <w:sz w:val="28"/>
          <w:szCs w:val="28"/>
        </w:rPr>
      </w:pPr>
      <w:r>
        <w:rPr>
          <w:sz w:val="28"/>
          <w:szCs w:val="28"/>
        </w:rPr>
        <w:t>Ленточный транспортер</w:t>
      </w:r>
    </w:p>
    <w:p w:rsidR="00BB4226" w:rsidRDefault="00BB4226">
      <w:pPr>
        <w:spacing w:line="360" w:lineRule="auto"/>
        <w:ind w:firstLine="708"/>
        <w:jc w:val="center"/>
        <w:rPr>
          <w:sz w:val="28"/>
          <w:szCs w:val="28"/>
        </w:rPr>
      </w:pPr>
    </w:p>
    <w:p w:rsidR="00BB4226" w:rsidRDefault="00BB4226">
      <w:pPr>
        <w:spacing w:line="360" w:lineRule="auto"/>
        <w:ind w:firstLine="708"/>
        <w:jc w:val="center"/>
        <w:rPr>
          <w:sz w:val="28"/>
          <w:szCs w:val="28"/>
        </w:rPr>
      </w:pPr>
    </w:p>
    <w:p w:rsidR="00BB4226" w:rsidRDefault="002116E8">
      <w:pPr>
        <w:spacing w:line="360" w:lineRule="auto"/>
        <w:ind w:firstLine="708"/>
        <w:jc w:val="center"/>
        <w:rPr>
          <w:sz w:val="28"/>
          <w:szCs w:val="28"/>
        </w:rPr>
      </w:pPr>
      <w:r>
        <w:rPr>
          <w:sz w:val="28"/>
          <w:szCs w:val="28"/>
        </w:rPr>
        <w:t>Бункера-накопители</w:t>
      </w:r>
    </w:p>
    <w:p w:rsidR="00BB4226" w:rsidRDefault="00BB4226">
      <w:pPr>
        <w:spacing w:line="360" w:lineRule="auto"/>
        <w:ind w:firstLine="708"/>
        <w:jc w:val="center"/>
        <w:rPr>
          <w:sz w:val="28"/>
          <w:szCs w:val="28"/>
        </w:rPr>
      </w:pPr>
    </w:p>
    <w:p w:rsidR="00BB4226" w:rsidRDefault="00BB4226">
      <w:pPr>
        <w:spacing w:line="360" w:lineRule="auto"/>
        <w:ind w:firstLine="708"/>
        <w:jc w:val="center"/>
        <w:rPr>
          <w:sz w:val="28"/>
          <w:szCs w:val="28"/>
        </w:rPr>
      </w:pPr>
    </w:p>
    <w:p w:rsidR="00BB4226" w:rsidRDefault="002116E8">
      <w:pPr>
        <w:spacing w:line="360" w:lineRule="auto"/>
        <w:ind w:firstLine="708"/>
        <w:jc w:val="center"/>
        <w:rPr>
          <w:sz w:val="28"/>
          <w:szCs w:val="28"/>
        </w:rPr>
      </w:pPr>
      <w:r>
        <w:rPr>
          <w:sz w:val="28"/>
          <w:szCs w:val="28"/>
        </w:rPr>
        <w:t>Ленточный транспортер</w:t>
      </w:r>
    </w:p>
    <w:p w:rsidR="00BB4226" w:rsidRDefault="002116E8">
      <w:pPr>
        <w:spacing w:line="360" w:lineRule="auto"/>
        <w:ind w:firstLine="708"/>
        <w:jc w:val="center"/>
        <w:rPr>
          <w:sz w:val="28"/>
          <w:szCs w:val="28"/>
        </w:rPr>
      </w:pPr>
      <w:r>
        <w:rPr>
          <w:sz w:val="28"/>
          <w:szCs w:val="28"/>
        </w:rPr>
        <w:t>Элеватор</w:t>
      </w:r>
    </w:p>
    <w:p w:rsidR="00BB4226" w:rsidRDefault="00BB4226">
      <w:pPr>
        <w:spacing w:line="360" w:lineRule="auto"/>
        <w:ind w:firstLine="708"/>
        <w:jc w:val="center"/>
        <w:rPr>
          <w:sz w:val="28"/>
          <w:szCs w:val="28"/>
        </w:rPr>
      </w:pPr>
    </w:p>
    <w:p w:rsidR="00BB4226" w:rsidRDefault="00BB4226">
      <w:pPr>
        <w:spacing w:line="360" w:lineRule="auto"/>
        <w:ind w:firstLine="708"/>
        <w:jc w:val="center"/>
        <w:rPr>
          <w:sz w:val="28"/>
          <w:szCs w:val="28"/>
        </w:rPr>
      </w:pPr>
    </w:p>
    <w:p w:rsidR="00BB4226" w:rsidRDefault="002116E8">
      <w:pPr>
        <w:spacing w:line="360" w:lineRule="auto"/>
        <w:ind w:firstLine="708"/>
        <w:jc w:val="center"/>
        <w:rPr>
          <w:sz w:val="28"/>
          <w:szCs w:val="28"/>
        </w:rPr>
      </w:pPr>
      <w:r>
        <w:rPr>
          <w:sz w:val="28"/>
          <w:szCs w:val="28"/>
        </w:rPr>
        <w:t>Ленточный транспортер</w:t>
      </w:r>
    </w:p>
    <w:p w:rsidR="00BB4226" w:rsidRDefault="00BB4226">
      <w:pPr>
        <w:spacing w:line="360" w:lineRule="auto"/>
        <w:ind w:firstLine="708"/>
        <w:jc w:val="center"/>
        <w:rPr>
          <w:sz w:val="28"/>
          <w:szCs w:val="28"/>
        </w:rPr>
      </w:pPr>
    </w:p>
    <w:p w:rsidR="00BB4226" w:rsidRDefault="00BB4226">
      <w:pPr>
        <w:spacing w:line="360" w:lineRule="auto"/>
        <w:ind w:firstLine="708"/>
        <w:jc w:val="center"/>
        <w:rPr>
          <w:sz w:val="28"/>
          <w:szCs w:val="28"/>
        </w:rPr>
      </w:pPr>
    </w:p>
    <w:p w:rsidR="00BB4226" w:rsidRDefault="002116E8">
      <w:pPr>
        <w:spacing w:line="360" w:lineRule="auto"/>
        <w:ind w:firstLine="708"/>
        <w:jc w:val="center"/>
        <w:rPr>
          <w:sz w:val="28"/>
          <w:szCs w:val="28"/>
        </w:rPr>
      </w:pPr>
      <w:r>
        <w:rPr>
          <w:sz w:val="28"/>
          <w:szCs w:val="28"/>
        </w:rPr>
        <w:t>Пресс СМ-1085</w:t>
      </w:r>
    </w:p>
    <w:p w:rsidR="00BB4226" w:rsidRDefault="00BB4226">
      <w:pPr>
        <w:spacing w:line="360" w:lineRule="auto"/>
        <w:ind w:firstLine="708"/>
        <w:jc w:val="center"/>
        <w:rPr>
          <w:sz w:val="28"/>
          <w:szCs w:val="28"/>
        </w:rPr>
      </w:pPr>
    </w:p>
    <w:p w:rsidR="00BB4226" w:rsidRDefault="00BB4226">
      <w:pPr>
        <w:spacing w:line="360" w:lineRule="auto"/>
        <w:ind w:firstLine="708"/>
        <w:jc w:val="center"/>
        <w:rPr>
          <w:sz w:val="28"/>
          <w:szCs w:val="28"/>
        </w:rPr>
      </w:pPr>
    </w:p>
    <w:p w:rsidR="00BB4226" w:rsidRDefault="002116E8">
      <w:pPr>
        <w:spacing w:line="360" w:lineRule="auto"/>
        <w:ind w:firstLine="708"/>
        <w:jc w:val="center"/>
        <w:rPr>
          <w:sz w:val="28"/>
          <w:szCs w:val="28"/>
        </w:rPr>
      </w:pPr>
      <w:r>
        <w:rPr>
          <w:sz w:val="28"/>
          <w:szCs w:val="28"/>
        </w:rPr>
        <w:t>Туннельная печь</w:t>
      </w:r>
    </w:p>
    <w:p w:rsidR="00BB4226" w:rsidRDefault="00BB4226">
      <w:pPr>
        <w:spacing w:line="360" w:lineRule="auto"/>
        <w:ind w:firstLine="708"/>
        <w:jc w:val="center"/>
        <w:rPr>
          <w:sz w:val="28"/>
          <w:szCs w:val="28"/>
        </w:rPr>
      </w:pPr>
    </w:p>
    <w:p w:rsidR="00BB4226" w:rsidRDefault="00BB4226">
      <w:pPr>
        <w:spacing w:line="360" w:lineRule="auto"/>
        <w:ind w:firstLine="708"/>
        <w:jc w:val="center"/>
        <w:rPr>
          <w:sz w:val="28"/>
          <w:szCs w:val="28"/>
        </w:rPr>
      </w:pPr>
    </w:p>
    <w:p w:rsidR="00BB4226" w:rsidRDefault="002116E8">
      <w:pPr>
        <w:spacing w:line="360" w:lineRule="auto"/>
        <w:ind w:firstLine="708"/>
        <w:jc w:val="center"/>
        <w:rPr>
          <w:sz w:val="28"/>
          <w:szCs w:val="28"/>
        </w:rPr>
      </w:pPr>
      <w:r>
        <w:rPr>
          <w:sz w:val="28"/>
          <w:szCs w:val="28"/>
        </w:rPr>
        <w:t>Погрузочно-разгрузочная площадка</w:t>
      </w:r>
    </w:p>
    <w:p w:rsidR="00BB4226" w:rsidRDefault="00BB4226">
      <w:pPr>
        <w:spacing w:line="360" w:lineRule="auto"/>
        <w:jc w:val="center"/>
        <w:rPr>
          <w:sz w:val="32"/>
          <w:szCs w:val="32"/>
        </w:rPr>
        <w:sectPr w:rsidR="00BB4226">
          <w:pgSz w:w="11906" w:h="16838"/>
          <w:pgMar w:top="1134" w:right="851" w:bottom="1134" w:left="1701" w:header="709" w:footer="709" w:gutter="0"/>
          <w:cols w:space="708"/>
          <w:titlePg/>
          <w:docGrid w:linePitch="360"/>
        </w:sectPr>
      </w:pPr>
    </w:p>
    <w:p w:rsidR="00BB4226" w:rsidRDefault="002116E8">
      <w:pPr>
        <w:spacing w:line="360" w:lineRule="auto"/>
        <w:jc w:val="center"/>
        <w:rPr>
          <w:sz w:val="32"/>
          <w:szCs w:val="32"/>
        </w:rPr>
      </w:pPr>
      <w:r>
        <w:rPr>
          <w:sz w:val="32"/>
          <w:szCs w:val="32"/>
        </w:rPr>
        <w:t>5. УСТРОЙСТВО И ПРИНЦИП ДЕЙСТВИЯ АВТОМАТА-САДЧИКА</w:t>
      </w:r>
    </w:p>
    <w:p w:rsidR="00BB4226" w:rsidRDefault="00BB4226">
      <w:pPr>
        <w:spacing w:line="360" w:lineRule="auto"/>
        <w:ind w:firstLine="720"/>
        <w:jc w:val="both"/>
        <w:rPr>
          <w:sz w:val="28"/>
          <w:szCs w:val="28"/>
        </w:rPr>
      </w:pPr>
    </w:p>
    <w:p w:rsidR="00BB4226" w:rsidRDefault="002116E8">
      <w:pPr>
        <w:spacing w:line="360" w:lineRule="auto"/>
        <w:ind w:firstLine="720"/>
        <w:jc w:val="both"/>
        <w:rPr>
          <w:sz w:val="28"/>
          <w:szCs w:val="28"/>
        </w:rPr>
      </w:pPr>
      <w:r>
        <w:rPr>
          <w:sz w:val="28"/>
          <w:szCs w:val="28"/>
        </w:rPr>
        <w:t xml:space="preserve">Автомат-садчик предназначен для отбора кирпича сырца от пресса СМ-1085 и укладки его в технологическую садку (рис.5.1 и 5.2) на печную вагонетку размером 2 х 2 м. Укладка кирпича в садку производится послойно в положении на постель. </w:t>
      </w:r>
    </w:p>
    <w:p w:rsidR="00BB4226" w:rsidRDefault="002116E8">
      <w:pPr>
        <w:spacing w:line="360" w:lineRule="auto"/>
        <w:ind w:firstLine="720"/>
        <w:jc w:val="both"/>
        <w:rPr>
          <w:sz w:val="28"/>
          <w:szCs w:val="28"/>
        </w:rPr>
      </w:pPr>
      <w:r>
        <w:rPr>
          <w:sz w:val="28"/>
          <w:szCs w:val="28"/>
        </w:rPr>
        <w:t>В автомате предусмотрен механизм программирования на 18 слоев садки, причем 12 нижних слоев укладываются без продольной перевязки кирпичей.</w:t>
      </w:r>
    </w:p>
    <w:p w:rsidR="00BB4226" w:rsidRDefault="002116E8">
      <w:pPr>
        <w:spacing w:line="360" w:lineRule="auto"/>
        <w:ind w:firstLine="720"/>
        <w:jc w:val="both"/>
        <w:rPr>
          <w:sz w:val="28"/>
          <w:szCs w:val="28"/>
        </w:rPr>
      </w:pPr>
      <w:r>
        <w:rPr>
          <w:sz w:val="28"/>
          <w:szCs w:val="28"/>
        </w:rPr>
        <w:t>Производительность автомата принята по максимальной паспортной производительности пресса СМ-1085 – 2040 шт. в час.</w:t>
      </w:r>
    </w:p>
    <w:p w:rsidR="00BB4226" w:rsidRDefault="00BB4226">
      <w:pPr>
        <w:spacing w:line="360" w:lineRule="auto"/>
        <w:ind w:firstLine="720"/>
        <w:rPr>
          <w:sz w:val="28"/>
          <w:szCs w:val="28"/>
        </w:rPr>
      </w:pPr>
    </w:p>
    <w:p w:rsidR="00BB4226" w:rsidRDefault="002116E8">
      <w:pPr>
        <w:spacing w:line="360" w:lineRule="auto"/>
        <w:ind w:firstLine="720"/>
        <w:jc w:val="center"/>
        <w:rPr>
          <w:sz w:val="32"/>
          <w:szCs w:val="32"/>
        </w:rPr>
      </w:pPr>
      <w:r>
        <w:rPr>
          <w:sz w:val="32"/>
          <w:szCs w:val="32"/>
        </w:rPr>
        <w:t>Техническая характеристика</w:t>
      </w:r>
    </w:p>
    <w:p w:rsidR="00BB4226" w:rsidRDefault="00BB4226">
      <w:pPr>
        <w:spacing w:line="360" w:lineRule="auto"/>
        <w:ind w:firstLine="720"/>
        <w:jc w:val="center"/>
        <w:rPr>
          <w:sz w:val="32"/>
          <w:szCs w:val="32"/>
        </w:rPr>
      </w:pPr>
    </w:p>
    <w:p w:rsidR="00BB4226" w:rsidRDefault="002116E8">
      <w:pPr>
        <w:spacing w:line="360" w:lineRule="auto"/>
        <w:ind w:firstLine="720"/>
        <w:jc w:val="both"/>
        <w:rPr>
          <w:sz w:val="28"/>
          <w:szCs w:val="28"/>
        </w:rPr>
      </w:pPr>
      <w:r>
        <w:rPr>
          <w:sz w:val="28"/>
          <w:szCs w:val="28"/>
        </w:rPr>
        <w:t>1. Производительность максимальная                        - 2040 шт./час</w:t>
      </w:r>
    </w:p>
    <w:p w:rsidR="00BB4226" w:rsidRDefault="002116E8">
      <w:pPr>
        <w:spacing w:line="360" w:lineRule="auto"/>
        <w:ind w:firstLine="720"/>
        <w:jc w:val="both"/>
        <w:rPr>
          <w:sz w:val="28"/>
          <w:szCs w:val="28"/>
        </w:rPr>
      </w:pPr>
      <w:r>
        <w:rPr>
          <w:sz w:val="28"/>
          <w:szCs w:val="28"/>
        </w:rPr>
        <w:t>2. Количество кирпичей в садке                                   - 870 шт.</w:t>
      </w:r>
    </w:p>
    <w:p w:rsidR="00BB4226" w:rsidRDefault="002116E8">
      <w:pPr>
        <w:spacing w:line="360" w:lineRule="auto"/>
        <w:ind w:firstLine="720"/>
        <w:jc w:val="both"/>
        <w:rPr>
          <w:sz w:val="28"/>
          <w:szCs w:val="28"/>
        </w:rPr>
      </w:pPr>
      <w:r>
        <w:rPr>
          <w:sz w:val="28"/>
          <w:szCs w:val="28"/>
        </w:rPr>
        <w:t>3. Время набора вагонетки                                            - 40 мин.</w:t>
      </w:r>
    </w:p>
    <w:p w:rsidR="00BB4226" w:rsidRDefault="002116E8">
      <w:pPr>
        <w:spacing w:line="360" w:lineRule="auto"/>
        <w:ind w:firstLine="720"/>
        <w:jc w:val="both"/>
        <w:rPr>
          <w:sz w:val="28"/>
          <w:szCs w:val="28"/>
        </w:rPr>
      </w:pPr>
      <w:r>
        <w:rPr>
          <w:sz w:val="28"/>
          <w:szCs w:val="28"/>
        </w:rPr>
        <w:t xml:space="preserve">4. Установленная суммарная мощность                       - 6.6 кВт  </w:t>
      </w:r>
    </w:p>
    <w:p w:rsidR="00BB4226" w:rsidRDefault="002116E8">
      <w:pPr>
        <w:spacing w:line="360" w:lineRule="auto"/>
        <w:ind w:firstLine="720"/>
        <w:jc w:val="both"/>
        <w:rPr>
          <w:sz w:val="28"/>
          <w:szCs w:val="28"/>
        </w:rPr>
      </w:pPr>
      <w:r>
        <w:rPr>
          <w:sz w:val="28"/>
          <w:szCs w:val="28"/>
        </w:rPr>
        <w:t xml:space="preserve">     Привод накопителя ряда                                           - 1.1 кВт</w:t>
      </w:r>
    </w:p>
    <w:p w:rsidR="00BB4226" w:rsidRDefault="002116E8">
      <w:pPr>
        <w:spacing w:line="360" w:lineRule="auto"/>
        <w:ind w:firstLine="720"/>
        <w:jc w:val="both"/>
        <w:rPr>
          <w:sz w:val="28"/>
          <w:szCs w:val="28"/>
        </w:rPr>
      </w:pPr>
      <w:r>
        <w:rPr>
          <w:sz w:val="28"/>
          <w:szCs w:val="28"/>
        </w:rPr>
        <w:t xml:space="preserve">     Привод накопителя  слоя                                          - 2.2 кВт</w:t>
      </w:r>
    </w:p>
    <w:p w:rsidR="00BB4226" w:rsidRDefault="002116E8">
      <w:pPr>
        <w:spacing w:line="360" w:lineRule="auto"/>
        <w:ind w:firstLine="720"/>
        <w:jc w:val="both"/>
        <w:rPr>
          <w:sz w:val="28"/>
          <w:szCs w:val="28"/>
        </w:rPr>
      </w:pPr>
      <w:r>
        <w:rPr>
          <w:sz w:val="28"/>
          <w:szCs w:val="28"/>
        </w:rPr>
        <w:t xml:space="preserve">     Привод перемещения переносчика слоя                 - 1.1 кВт</w:t>
      </w:r>
    </w:p>
    <w:p w:rsidR="00BB4226" w:rsidRDefault="002116E8">
      <w:pPr>
        <w:spacing w:line="360" w:lineRule="auto"/>
        <w:ind w:firstLine="720"/>
        <w:jc w:val="both"/>
        <w:rPr>
          <w:sz w:val="28"/>
          <w:szCs w:val="28"/>
        </w:rPr>
      </w:pPr>
      <w:r>
        <w:rPr>
          <w:sz w:val="28"/>
          <w:szCs w:val="28"/>
        </w:rPr>
        <w:t xml:space="preserve">     Привод подъемника слоя                                          - 2.2 кВт</w:t>
      </w:r>
    </w:p>
    <w:p w:rsidR="00BB4226" w:rsidRDefault="002116E8">
      <w:pPr>
        <w:spacing w:line="360" w:lineRule="auto"/>
        <w:ind w:firstLine="720"/>
        <w:jc w:val="both"/>
        <w:rPr>
          <w:sz w:val="28"/>
          <w:szCs w:val="28"/>
        </w:rPr>
      </w:pPr>
      <w:r>
        <w:rPr>
          <w:sz w:val="28"/>
          <w:szCs w:val="28"/>
        </w:rPr>
        <w:t xml:space="preserve">5. Расход воздуха (при давлении в сети </w:t>
      </w:r>
      <w:r>
        <w:rPr>
          <w:sz w:val="28"/>
          <w:szCs w:val="28"/>
          <w:lang w:val="en-US"/>
        </w:rPr>
        <w:t>P</w:t>
      </w:r>
      <w:r>
        <w:rPr>
          <w:sz w:val="28"/>
          <w:szCs w:val="28"/>
        </w:rPr>
        <w:t xml:space="preserve"> = 5 атм.)     - 0.45 м³/1 тыс. шт.</w:t>
      </w:r>
    </w:p>
    <w:p w:rsidR="00BB4226" w:rsidRDefault="002116E8">
      <w:pPr>
        <w:spacing w:line="360" w:lineRule="auto"/>
        <w:ind w:firstLine="720"/>
        <w:jc w:val="both"/>
        <w:rPr>
          <w:sz w:val="28"/>
          <w:szCs w:val="28"/>
        </w:rPr>
      </w:pPr>
      <w:r>
        <w:rPr>
          <w:sz w:val="28"/>
          <w:szCs w:val="28"/>
        </w:rPr>
        <w:t>6. Габариты:</w:t>
      </w:r>
    </w:p>
    <w:p w:rsidR="00BB4226" w:rsidRDefault="002116E8">
      <w:pPr>
        <w:spacing w:line="360" w:lineRule="auto"/>
        <w:ind w:firstLine="720"/>
        <w:jc w:val="both"/>
        <w:rPr>
          <w:sz w:val="28"/>
          <w:szCs w:val="28"/>
        </w:rPr>
      </w:pPr>
      <w:r>
        <w:rPr>
          <w:sz w:val="28"/>
          <w:szCs w:val="28"/>
        </w:rPr>
        <w:t xml:space="preserve">    длина                                                                            - 6585 мм</w:t>
      </w:r>
    </w:p>
    <w:p w:rsidR="00BB4226" w:rsidRDefault="002116E8">
      <w:pPr>
        <w:spacing w:line="360" w:lineRule="auto"/>
        <w:ind w:firstLine="720"/>
        <w:jc w:val="both"/>
        <w:rPr>
          <w:sz w:val="28"/>
          <w:szCs w:val="28"/>
        </w:rPr>
      </w:pPr>
      <w:r>
        <w:rPr>
          <w:sz w:val="28"/>
          <w:szCs w:val="28"/>
        </w:rPr>
        <w:t xml:space="preserve">    ширина                                                                         - 4380 мм</w:t>
      </w:r>
    </w:p>
    <w:p w:rsidR="00BB4226" w:rsidRDefault="002116E8">
      <w:pPr>
        <w:spacing w:line="360" w:lineRule="auto"/>
        <w:ind w:firstLine="720"/>
        <w:jc w:val="both"/>
        <w:rPr>
          <w:sz w:val="28"/>
          <w:szCs w:val="28"/>
        </w:rPr>
      </w:pPr>
      <w:r>
        <w:rPr>
          <w:sz w:val="28"/>
          <w:szCs w:val="28"/>
        </w:rPr>
        <w:t xml:space="preserve">    высота                                                                          - 4500 мм</w:t>
      </w:r>
    </w:p>
    <w:p w:rsidR="00BB4226" w:rsidRDefault="002116E8">
      <w:pPr>
        <w:spacing w:line="360" w:lineRule="auto"/>
        <w:ind w:firstLine="720"/>
        <w:jc w:val="both"/>
        <w:rPr>
          <w:sz w:val="28"/>
          <w:szCs w:val="28"/>
        </w:rPr>
      </w:pPr>
      <w:r>
        <w:rPr>
          <w:sz w:val="28"/>
          <w:szCs w:val="28"/>
        </w:rPr>
        <w:t>7. Масса                                                                           - 2800 кг</w:t>
      </w:r>
    </w:p>
    <w:p w:rsidR="00BB4226" w:rsidRDefault="002116E8">
      <w:pPr>
        <w:spacing w:line="360" w:lineRule="auto"/>
        <w:ind w:firstLine="720"/>
        <w:jc w:val="both"/>
        <w:rPr>
          <w:sz w:val="28"/>
          <w:szCs w:val="28"/>
        </w:rPr>
      </w:pPr>
      <w:r>
        <w:rPr>
          <w:sz w:val="28"/>
          <w:szCs w:val="28"/>
        </w:rPr>
        <w:t>Автомат-садчик состоит из следующих основных узлов:</w:t>
      </w:r>
    </w:p>
    <w:p w:rsidR="00BB4226" w:rsidRDefault="002116E8">
      <w:pPr>
        <w:numPr>
          <w:ilvl w:val="0"/>
          <w:numId w:val="2"/>
        </w:numPr>
        <w:tabs>
          <w:tab w:val="clear" w:pos="1440"/>
        </w:tabs>
        <w:spacing w:line="360" w:lineRule="auto"/>
        <w:ind w:left="0" w:firstLine="720"/>
        <w:jc w:val="both"/>
        <w:rPr>
          <w:sz w:val="28"/>
          <w:szCs w:val="28"/>
        </w:rPr>
      </w:pPr>
      <w:r>
        <w:rPr>
          <w:sz w:val="28"/>
          <w:szCs w:val="28"/>
        </w:rPr>
        <w:t>Транспортер – накопитель ряда.</w:t>
      </w:r>
    </w:p>
    <w:p w:rsidR="00BB4226" w:rsidRDefault="002116E8">
      <w:pPr>
        <w:numPr>
          <w:ilvl w:val="0"/>
          <w:numId w:val="2"/>
        </w:numPr>
        <w:tabs>
          <w:tab w:val="clear" w:pos="1440"/>
        </w:tabs>
        <w:spacing w:line="360" w:lineRule="auto"/>
        <w:ind w:left="0" w:firstLine="720"/>
        <w:jc w:val="both"/>
        <w:rPr>
          <w:sz w:val="28"/>
          <w:szCs w:val="28"/>
        </w:rPr>
      </w:pPr>
      <w:r>
        <w:rPr>
          <w:sz w:val="28"/>
          <w:szCs w:val="28"/>
        </w:rPr>
        <w:t>Переносчик ряда.</w:t>
      </w:r>
    </w:p>
    <w:p w:rsidR="00BB4226" w:rsidRDefault="002116E8">
      <w:pPr>
        <w:numPr>
          <w:ilvl w:val="0"/>
          <w:numId w:val="2"/>
        </w:numPr>
        <w:tabs>
          <w:tab w:val="clear" w:pos="1440"/>
        </w:tabs>
        <w:spacing w:line="360" w:lineRule="auto"/>
        <w:ind w:left="0" w:firstLine="720"/>
        <w:jc w:val="both"/>
        <w:rPr>
          <w:sz w:val="28"/>
          <w:szCs w:val="28"/>
        </w:rPr>
      </w:pPr>
      <w:r>
        <w:rPr>
          <w:sz w:val="28"/>
          <w:szCs w:val="28"/>
        </w:rPr>
        <w:t>Транспортер – накопитель слоя.</w:t>
      </w:r>
    </w:p>
    <w:p w:rsidR="00BB4226" w:rsidRDefault="002116E8">
      <w:pPr>
        <w:numPr>
          <w:ilvl w:val="0"/>
          <w:numId w:val="2"/>
        </w:numPr>
        <w:tabs>
          <w:tab w:val="clear" w:pos="1440"/>
        </w:tabs>
        <w:spacing w:line="360" w:lineRule="auto"/>
        <w:ind w:left="0" w:firstLine="720"/>
        <w:jc w:val="both"/>
        <w:rPr>
          <w:sz w:val="28"/>
          <w:szCs w:val="28"/>
        </w:rPr>
      </w:pPr>
      <w:r>
        <w:rPr>
          <w:sz w:val="28"/>
          <w:szCs w:val="28"/>
        </w:rPr>
        <w:t>Переносчик слоя.</w:t>
      </w:r>
    </w:p>
    <w:p w:rsidR="00BB4226" w:rsidRDefault="00BB4226">
      <w:pPr>
        <w:spacing w:line="360" w:lineRule="auto"/>
        <w:ind w:firstLine="720"/>
        <w:jc w:val="both"/>
        <w:rPr>
          <w:sz w:val="28"/>
          <w:szCs w:val="28"/>
        </w:rPr>
      </w:pPr>
    </w:p>
    <w:p w:rsidR="00BB4226" w:rsidRDefault="002116E8">
      <w:pPr>
        <w:spacing w:line="360" w:lineRule="auto"/>
        <w:ind w:firstLine="720"/>
        <w:jc w:val="both"/>
        <w:rPr>
          <w:sz w:val="28"/>
          <w:szCs w:val="28"/>
        </w:rPr>
      </w:pPr>
      <w:r>
        <w:rPr>
          <w:sz w:val="28"/>
          <w:szCs w:val="28"/>
        </w:rPr>
        <w:t>Накопитель ряда служит для накопления ряд кирпичей в количестве 10-ти штук с одинаковыми зазорами между ними. Он представляет собой ленточный конвейер, смонтированный на сварной раме. Верхняя ветвь ленты поддерживается металлической пластиной, нижняя – роликами. Приводной барабан приводится во вращение с помощью электродвигателя через редуктор.</w:t>
      </w:r>
    </w:p>
    <w:p w:rsidR="00BB4226" w:rsidRDefault="002116E8">
      <w:pPr>
        <w:spacing w:line="360" w:lineRule="auto"/>
        <w:ind w:firstLine="720"/>
        <w:jc w:val="both"/>
        <w:rPr>
          <w:sz w:val="28"/>
          <w:szCs w:val="28"/>
        </w:rPr>
      </w:pPr>
      <w:r>
        <w:rPr>
          <w:sz w:val="28"/>
          <w:szCs w:val="28"/>
        </w:rPr>
        <w:t xml:space="preserve">Переносчик ряда предназначен для переноса рядков кирпича с накопителя ряда на транспортер-накопитель слоя садки. Он состоит из сварной рамы, на которой установлена переносная каретка. Каретка передвигается по раме на катках с помощью пневмоцилиндра. На каретке установлены пневмозажимы на десять кирпичей. Пневмозажимы опускаются и поднимаются при помощи пневмоцилиндров. </w:t>
      </w:r>
    </w:p>
    <w:p w:rsidR="00BB4226" w:rsidRDefault="002116E8">
      <w:pPr>
        <w:spacing w:line="360" w:lineRule="auto"/>
        <w:ind w:firstLine="720"/>
        <w:jc w:val="both"/>
        <w:rPr>
          <w:sz w:val="28"/>
          <w:szCs w:val="28"/>
        </w:rPr>
      </w:pPr>
      <w:r>
        <w:rPr>
          <w:sz w:val="28"/>
          <w:szCs w:val="28"/>
        </w:rPr>
        <w:t>Транспортер-накопитель слоя служит для формирования слоев садки (50 шт. в нижних 12-ти слоях). На раме установлен приводной барабан и четыре натяжных барабана. Привод транспортера-накопителя слоя состоит из электродвигателя и редуктора.</w:t>
      </w:r>
    </w:p>
    <w:p w:rsidR="00BB4226" w:rsidRDefault="002116E8">
      <w:pPr>
        <w:spacing w:line="360" w:lineRule="auto"/>
        <w:ind w:firstLine="720"/>
        <w:jc w:val="both"/>
        <w:rPr>
          <w:sz w:val="28"/>
          <w:szCs w:val="28"/>
        </w:rPr>
      </w:pPr>
      <w:r>
        <w:rPr>
          <w:sz w:val="28"/>
          <w:szCs w:val="28"/>
        </w:rPr>
        <w:t>Переносчик слоя предназначен для формирования садки кирпича на обжиговой вагонетке переносом слоев кирпича с транспортера-накопителя слоя на под обжиговой вагонетки. Он состоит из сварной рамы, в центре которой установлен механизм подъема пневмошин. Подъем и опускание производится от электродвигателя через редуктор двумя зубчатыми рейками, укрепленными на штангах, движущихся по роликам с ребордами. К штангам прикреплена рама с пневмошинами.</w:t>
      </w:r>
    </w:p>
    <w:p w:rsidR="00BB4226" w:rsidRDefault="002116E8">
      <w:pPr>
        <w:spacing w:line="360" w:lineRule="auto"/>
        <w:ind w:firstLine="720"/>
        <w:jc w:val="both"/>
        <w:rPr>
          <w:sz w:val="28"/>
          <w:szCs w:val="28"/>
        </w:rPr>
      </w:pPr>
      <w:r>
        <w:rPr>
          <w:sz w:val="28"/>
          <w:szCs w:val="28"/>
        </w:rPr>
        <w:t>Передвижение тележки осуществляется по направляющим рамы автомата от электродвигателя через редуктор и ведущие скаты. Длина хода тележки переменная и зависит от четности слоев садки на обжиговой вагонетке. Для изменения длины хода тележки на направляющей рамы автомата установлено программное устройство.</w:t>
      </w:r>
    </w:p>
    <w:p w:rsidR="00BB4226" w:rsidRDefault="00BB4226">
      <w:pPr>
        <w:spacing w:line="360" w:lineRule="auto"/>
        <w:ind w:firstLine="720"/>
        <w:jc w:val="both"/>
        <w:rPr>
          <w:sz w:val="28"/>
          <w:szCs w:val="28"/>
        </w:rPr>
      </w:pPr>
    </w:p>
    <w:p w:rsidR="00BB4226" w:rsidRDefault="00BB4226">
      <w:pPr>
        <w:spacing w:line="360" w:lineRule="auto"/>
        <w:ind w:firstLine="720"/>
        <w:jc w:val="both"/>
        <w:rPr>
          <w:sz w:val="28"/>
          <w:szCs w:val="28"/>
        </w:rPr>
      </w:pPr>
    </w:p>
    <w:p w:rsidR="00BB4226" w:rsidRDefault="002116E8">
      <w:pPr>
        <w:spacing w:line="360" w:lineRule="auto"/>
        <w:ind w:firstLine="720"/>
        <w:jc w:val="center"/>
        <w:rPr>
          <w:sz w:val="32"/>
          <w:szCs w:val="32"/>
        </w:rPr>
      </w:pPr>
      <w:r>
        <w:rPr>
          <w:sz w:val="32"/>
          <w:szCs w:val="32"/>
        </w:rPr>
        <w:t xml:space="preserve">Порядок работы автомата-садчика </w:t>
      </w:r>
    </w:p>
    <w:p w:rsidR="00BB4226" w:rsidRDefault="00BB4226">
      <w:pPr>
        <w:spacing w:line="360" w:lineRule="auto"/>
        <w:ind w:firstLine="720"/>
        <w:jc w:val="center"/>
        <w:rPr>
          <w:sz w:val="32"/>
          <w:szCs w:val="32"/>
        </w:rPr>
      </w:pPr>
    </w:p>
    <w:p w:rsidR="00BB4226" w:rsidRDefault="002116E8">
      <w:pPr>
        <w:spacing w:line="360" w:lineRule="auto"/>
        <w:ind w:firstLine="720"/>
        <w:jc w:val="both"/>
        <w:rPr>
          <w:sz w:val="28"/>
          <w:szCs w:val="28"/>
        </w:rPr>
      </w:pPr>
      <w:r>
        <w:rPr>
          <w:sz w:val="28"/>
          <w:szCs w:val="28"/>
        </w:rPr>
        <w:t>При поступлении отформованных кирпичей от пресса на транспортер-накопитель ряда накопитель включается от конечного выключателя, расположенного на прессе и действующего от коленчатого вала. За один цикл работы пресса накопитель включается два раза, и каждый раз продвигается  на расстояние, равное 327 мм (расстояние, занимаемое двумя кирпичами).</w:t>
      </w:r>
    </w:p>
    <w:p w:rsidR="00BB4226" w:rsidRDefault="002116E8">
      <w:pPr>
        <w:spacing w:line="360" w:lineRule="auto"/>
        <w:ind w:firstLine="720"/>
        <w:jc w:val="both"/>
        <w:rPr>
          <w:sz w:val="28"/>
          <w:szCs w:val="28"/>
        </w:rPr>
      </w:pPr>
      <w:r>
        <w:rPr>
          <w:sz w:val="28"/>
          <w:szCs w:val="28"/>
        </w:rPr>
        <w:t>После того, как под захватами ряда накапливается десять кирпичей, от десятого кирпича срабатывает конечный выключатель и захваты ряда опускаются вниз. Зажав кирпичи, пневмозажимы поднимаются и каретка переносчика ряда передвигается к транспортеру-накопителю слоя на позицию укладки рядка.</w:t>
      </w:r>
    </w:p>
    <w:p w:rsidR="00BB4226" w:rsidRDefault="002116E8">
      <w:pPr>
        <w:spacing w:line="360" w:lineRule="auto"/>
        <w:ind w:firstLine="720"/>
        <w:jc w:val="both"/>
        <w:rPr>
          <w:sz w:val="28"/>
          <w:szCs w:val="28"/>
        </w:rPr>
      </w:pPr>
      <w:r>
        <w:rPr>
          <w:sz w:val="28"/>
          <w:szCs w:val="28"/>
        </w:rPr>
        <w:t>На позиции укладки рядка пневмозажимы опускаются, кирпичи устанавливаются на ленты транспортера. Переносчик возвращается в исходное положение и одновременно включается электропривод транспортера-накопителя слоя и уложенный рядок передвигается на определенный шаг.</w:t>
      </w:r>
    </w:p>
    <w:p w:rsidR="00BB4226" w:rsidRDefault="002116E8">
      <w:pPr>
        <w:spacing w:line="360" w:lineRule="auto"/>
        <w:ind w:firstLine="720"/>
        <w:jc w:val="both"/>
        <w:rPr>
          <w:sz w:val="28"/>
          <w:szCs w:val="28"/>
        </w:rPr>
      </w:pPr>
      <w:r>
        <w:rPr>
          <w:sz w:val="28"/>
          <w:szCs w:val="28"/>
        </w:rPr>
        <w:t>Набрав на транспортере пять рядков (слой садки), пневмозажимы переносчика слоя опускаются вниз и захватывают кирпичи слоя. После подъема вверх каретка идет к обжиговой вагонетке.</w:t>
      </w:r>
    </w:p>
    <w:p w:rsidR="00BB4226" w:rsidRDefault="002116E8">
      <w:pPr>
        <w:spacing w:line="360" w:lineRule="auto"/>
        <w:ind w:firstLine="720"/>
        <w:jc w:val="both"/>
        <w:rPr>
          <w:sz w:val="28"/>
          <w:szCs w:val="28"/>
        </w:rPr>
      </w:pPr>
      <w:r>
        <w:rPr>
          <w:sz w:val="28"/>
          <w:szCs w:val="28"/>
        </w:rPr>
        <w:t>После укладки слоя кирпича на обжиговую вагонетку переносчик слоя возвращается в исходное положение и ждет набора следующего слоя садки. При возврате тележки в исходное положение поворачивается барабан программного устройства, тем самым готовится изменение длины хода тележки при следующем переносе слоя садки.</w:t>
      </w:r>
    </w:p>
    <w:p w:rsidR="00BB4226" w:rsidRDefault="002116E8">
      <w:pPr>
        <w:spacing w:line="360" w:lineRule="auto"/>
        <w:ind w:firstLine="720"/>
        <w:jc w:val="both"/>
        <w:rPr>
          <w:sz w:val="28"/>
          <w:szCs w:val="28"/>
        </w:rPr>
      </w:pPr>
      <w:r>
        <w:rPr>
          <w:sz w:val="28"/>
          <w:szCs w:val="28"/>
        </w:rPr>
        <w:t xml:space="preserve">Сделав 18 циклов, переносчик слоя перенесет 18 слоев кирпича с транспортера-накопителя слоя на обжиговую вагонетку и формирование садки будет закончено. Причем, в рядках 17-го слоя набирается по 8 кирпичей, а в рядках 18-го слоя по 6 штук.  </w:t>
      </w:r>
    </w:p>
    <w:p w:rsidR="00BB4226" w:rsidRDefault="00BB4226">
      <w:pPr>
        <w:spacing w:line="360" w:lineRule="auto"/>
        <w:ind w:firstLine="720"/>
        <w:jc w:val="both"/>
        <w:rPr>
          <w:sz w:val="28"/>
          <w:szCs w:val="28"/>
        </w:rPr>
      </w:pPr>
    </w:p>
    <w:p w:rsidR="00BB4226" w:rsidRDefault="00BB4226">
      <w:pPr>
        <w:spacing w:line="360" w:lineRule="auto"/>
        <w:ind w:firstLine="720"/>
        <w:jc w:val="both"/>
        <w:rPr>
          <w:sz w:val="28"/>
          <w:szCs w:val="28"/>
        </w:rPr>
      </w:pPr>
    </w:p>
    <w:p w:rsidR="00BB4226" w:rsidRDefault="002116E8">
      <w:pPr>
        <w:spacing w:line="360" w:lineRule="auto"/>
        <w:ind w:firstLine="720"/>
        <w:jc w:val="center"/>
        <w:rPr>
          <w:sz w:val="32"/>
          <w:szCs w:val="32"/>
        </w:rPr>
      </w:pPr>
      <w:r>
        <w:rPr>
          <w:sz w:val="32"/>
          <w:szCs w:val="32"/>
        </w:rPr>
        <w:t>Указание мер безопасности</w:t>
      </w:r>
    </w:p>
    <w:p w:rsidR="00BB4226" w:rsidRDefault="00BB4226">
      <w:pPr>
        <w:spacing w:line="360" w:lineRule="auto"/>
        <w:ind w:firstLine="720"/>
        <w:jc w:val="center"/>
        <w:rPr>
          <w:sz w:val="28"/>
          <w:szCs w:val="28"/>
        </w:rPr>
      </w:pPr>
    </w:p>
    <w:p w:rsidR="00BB4226" w:rsidRDefault="002116E8">
      <w:pPr>
        <w:spacing w:line="360" w:lineRule="auto"/>
        <w:ind w:firstLine="720"/>
        <w:jc w:val="both"/>
        <w:rPr>
          <w:sz w:val="28"/>
          <w:szCs w:val="28"/>
        </w:rPr>
      </w:pPr>
      <w:r>
        <w:rPr>
          <w:sz w:val="28"/>
          <w:szCs w:val="28"/>
        </w:rPr>
        <w:t>К управлению автоматом-садчиком могут быть допущены операторы, изучившие его устройство, правила эксплуатации и прошедшие инструктаж по технике безопасности.</w:t>
      </w:r>
    </w:p>
    <w:p w:rsidR="00BB4226" w:rsidRDefault="002116E8">
      <w:pPr>
        <w:spacing w:line="360" w:lineRule="auto"/>
        <w:ind w:firstLine="720"/>
        <w:jc w:val="both"/>
        <w:rPr>
          <w:sz w:val="28"/>
          <w:szCs w:val="28"/>
        </w:rPr>
      </w:pPr>
      <w:r>
        <w:rPr>
          <w:sz w:val="28"/>
          <w:szCs w:val="28"/>
        </w:rPr>
        <w:t>Включение автомата-садчика без подачи звукового сигнала (сирены) не допускается.</w:t>
      </w:r>
    </w:p>
    <w:p w:rsidR="00BB4226" w:rsidRDefault="002116E8">
      <w:pPr>
        <w:spacing w:line="360" w:lineRule="auto"/>
        <w:ind w:firstLine="720"/>
        <w:jc w:val="both"/>
        <w:rPr>
          <w:sz w:val="28"/>
          <w:szCs w:val="28"/>
        </w:rPr>
      </w:pPr>
      <w:r>
        <w:rPr>
          <w:sz w:val="28"/>
          <w:szCs w:val="28"/>
        </w:rPr>
        <w:t>Категорически запрещается:</w:t>
      </w:r>
    </w:p>
    <w:p w:rsidR="00BB4226" w:rsidRDefault="002116E8">
      <w:pPr>
        <w:numPr>
          <w:ilvl w:val="0"/>
          <w:numId w:val="3"/>
        </w:numPr>
        <w:spacing w:line="360" w:lineRule="auto"/>
        <w:jc w:val="both"/>
        <w:rPr>
          <w:sz w:val="28"/>
          <w:szCs w:val="28"/>
        </w:rPr>
      </w:pPr>
      <w:r>
        <w:rPr>
          <w:sz w:val="28"/>
          <w:szCs w:val="28"/>
        </w:rPr>
        <w:t>Начинать или продолжать работу в случае обнаружения какой-либо поломки или неисправности.</w:t>
      </w:r>
    </w:p>
    <w:p w:rsidR="00BB4226" w:rsidRDefault="002116E8">
      <w:pPr>
        <w:numPr>
          <w:ilvl w:val="0"/>
          <w:numId w:val="3"/>
        </w:numPr>
        <w:spacing w:line="360" w:lineRule="auto"/>
        <w:jc w:val="both"/>
        <w:rPr>
          <w:sz w:val="28"/>
          <w:szCs w:val="28"/>
        </w:rPr>
      </w:pPr>
      <w:r>
        <w:rPr>
          <w:sz w:val="28"/>
          <w:szCs w:val="28"/>
        </w:rPr>
        <w:t>Чистить, смазывать или производить какие-либо регулировки механизмов во время работы автомата-садчика.</w:t>
      </w:r>
    </w:p>
    <w:p w:rsidR="00BB4226" w:rsidRDefault="002116E8">
      <w:pPr>
        <w:numPr>
          <w:ilvl w:val="0"/>
          <w:numId w:val="3"/>
        </w:numPr>
        <w:spacing w:line="360" w:lineRule="auto"/>
        <w:jc w:val="both"/>
        <w:rPr>
          <w:sz w:val="28"/>
          <w:szCs w:val="28"/>
        </w:rPr>
      </w:pPr>
      <w:r>
        <w:rPr>
          <w:sz w:val="28"/>
          <w:szCs w:val="28"/>
        </w:rPr>
        <w:t>Снимать ограждения во время работы  автомата-садчика.</w:t>
      </w:r>
    </w:p>
    <w:p w:rsidR="00BB4226" w:rsidRDefault="002116E8">
      <w:pPr>
        <w:numPr>
          <w:ilvl w:val="0"/>
          <w:numId w:val="3"/>
        </w:numPr>
        <w:spacing w:line="360" w:lineRule="auto"/>
        <w:jc w:val="both"/>
        <w:rPr>
          <w:sz w:val="28"/>
          <w:szCs w:val="28"/>
        </w:rPr>
      </w:pPr>
      <w:r>
        <w:rPr>
          <w:sz w:val="28"/>
          <w:szCs w:val="28"/>
        </w:rPr>
        <w:t>Производить какие-либо работы по ремонту и наладке электроаппаратуры лицам, не имеющим допуска на эту работу.</w:t>
      </w:r>
    </w:p>
    <w:p w:rsidR="00BB4226" w:rsidRDefault="002116E8">
      <w:pPr>
        <w:spacing w:line="360" w:lineRule="auto"/>
        <w:ind w:firstLine="720"/>
        <w:jc w:val="both"/>
        <w:rPr>
          <w:sz w:val="28"/>
          <w:szCs w:val="28"/>
        </w:rPr>
      </w:pPr>
      <w:r>
        <w:rPr>
          <w:sz w:val="28"/>
          <w:szCs w:val="28"/>
        </w:rPr>
        <w:t>Регулировку, ремонт, а также техническое обслуживание производить разрешается только после снятия напряжения и разрыва цепей управления в двух местах с обязательным вывешиванием таблички «Не включать, работают люди!».</w:t>
      </w:r>
    </w:p>
    <w:p w:rsidR="00BB4226" w:rsidRDefault="00BB4226">
      <w:pPr>
        <w:spacing w:line="360" w:lineRule="auto"/>
        <w:ind w:firstLine="720"/>
        <w:jc w:val="both"/>
        <w:rPr>
          <w:sz w:val="28"/>
          <w:szCs w:val="28"/>
        </w:rPr>
      </w:pPr>
    </w:p>
    <w:p w:rsidR="00BB4226" w:rsidRDefault="00BB4226">
      <w:pPr>
        <w:spacing w:line="360" w:lineRule="auto"/>
        <w:ind w:firstLine="720"/>
        <w:jc w:val="both"/>
        <w:rPr>
          <w:sz w:val="28"/>
          <w:szCs w:val="28"/>
        </w:rPr>
      </w:pPr>
    </w:p>
    <w:p w:rsidR="00BB4226" w:rsidRDefault="00BB4226">
      <w:pPr>
        <w:spacing w:line="360" w:lineRule="auto"/>
        <w:jc w:val="center"/>
        <w:rPr>
          <w:sz w:val="32"/>
          <w:szCs w:val="32"/>
        </w:rPr>
      </w:pPr>
    </w:p>
    <w:p w:rsidR="00BB4226" w:rsidRDefault="002116E8">
      <w:pPr>
        <w:spacing w:line="360" w:lineRule="auto"/>
        <w:jc w:val="center"/>
        <w:rPr>
          <w:sz w:val="32"/>
          <w:szCs w:val="32"/>
        </w:rPr>
      </w:pPr>
      <w:r>
        <w:rPr>
          <w:sz w:val="32"/>
          <w:szCs w:val="32"/>
        </w:rPr>
        <w:t>6. РАСЧЕТ ОСНОВНЫХ УЗЛОВ</w:t>
      </w:r>
    </w:p>
    <w:p w:rsidR="00BB4226" w:rsidRDefault="00BB4226"/>
    <w:p w:rsidR="00BB4226" w:rsidRDefault="00BB4226"/>
    <w:p w:rsidR="00BB4226" w:rsidRDefault="002116E8">
      <w:pPr>
        <w:spacing w:line="360" w:lineRule="auto"/>
        <w:jc w:val="center"/>
        <w:rPr>
          <w:sz w:val="32"/>
          <w:szCs w:val="32"/>
        </w:rPr>
      </w:pPr>
      <w:r>
        <w:rPr>
          <w:sz w:val="32"/>
          <w:szCs w:val="32"/>
        </w:rPr>
        <w:t>Расчет переносчика слоя</w:t>
      </w:r>
    </w:p>
    <w:p w:rsidR="00BB4226" w:rsidRDefault="00BB4226">
      <w:pPr>
        <w:spacing w:line="360" w:lineRule="auto"/>
        <w:jc w:val="center"/>
        <w:rPr>
          <w:sz w:val="32"/>
          <w:szCs w:val="32"/>
        </w:rPr>
      </w:pPr>
    </w:p>
    <w:p w:rsidR="00BB4226" w:rsidRDefault="002116E8">
      <w:pPr>
        <w:spacing w:line="360" w:lineRule="auto"/>
        <w:ind w:firstLine="720"/>
        <w:jc w:val="both"/>
        <w:rPr>
          <w:sz w:val="28"/>
          <w:szCs w:val="28"/>
        </w:rPr>
      </w:pPr>
      <w:r>
        <w:rPr>
          <w:sz w:val="28"/>
          <w:szCs w:val="28"/>
        </w:rPr>
        <w:t>Исходные данные:</w:t>
      </w:r>
    </w:p>
    <w:p w:rsidR="00BB4226" w:rsidRDefault="002116E8">
      <w:pPr>
        <w:spacing w:line="360" w:lineRule="auto"/>
        <w:ind w:firstLine="720"/>
        <w:jc w:val="both"/>
        <w:rPr>
          <w:sz w:val="28"/>
          <w:szCs w:val="28"/>
        </w:rPr>
      </w:pPr>
      <w:r>
        <w:rPr>
          <w:sz w:val="28"/>
          <w:szCs w:val="28"/>
        </w:rPr>
        <w:t xml:space="preserve">Грузоподъемность </w:t>
      </w:r>
      <w:r>
        <w:rPr>
          <w:sz w:val="28"/>
          <w:szCs w:val="28"/>
          <w:lang w:val="en-US"/>
        </w:rPr>
        <w:t>Q</w:t>
      </w:r>
      <w:r>
        <w:rPr>
          <w:sz w:val="28"/>
          <w:szCs w:val="28"/>
        </w:rPr>
        <w:t xml:space="preserve"> = 0.25 т</w:t>
      </w:r>
    </w:p>
    <w:p w:rsidR="00BB4226" w:rsidRDefault="002116E8">
      <w:pPr>
        <w:spacing w:line="360" w:lineRule="auto"/>
        <w:ind w:firstLine="720"/>
        <w:jc w:val="both"/>
        <w:rPr>
          <w:sz w:val="28"/>
          <w:szCs w:val="28"/>
        </w:rPr>
      </w:pPr>
      <w:r>
        <w:rPr>
          <w:sz w:val="28"/>
          <w:szCs w:val="28"/>
        </w:rPr>
        <w:t xml:space="preserve">Длина пролета </w:t>
      </w:r>
      <w:r>
        <w:rPr>
          <w:sz w:val="28"/>
          <w:szCs w:val="28"/>
          <w:lang w:val="en-US"/>
        </w:rPr>
        <w:t>L</w:t>
      </w:r>
      <w:r>
        <w:rPr>
          <w:sz w:val="28"/>
          <w:szCs w:val="28"/>
        </w:rPr>
        <w:t xml:space="preserve"> = 5 м</w:t>
      </w:r>
    </w:p>
    <w:p w:rsidR="00BB4226" w:rsidRDefault="002116E8">
      <w:pPr>
        <w:spacing w:line="360" w:lineRule="auto"/>
        <w:ind w:firstLine="720"/>
        <w:jc w:val="both"/>
        <w:rPr>
          <w:sz w:val="28"/>
          <w:szCs w:val="28"/>
        </w:rPr>
      </w:pPr>
      <w:r>
        <w:rPr>
          <w:sz w:val="28"/>
          <w:szCs w:val="28"/>
        </w:rPr>
        <w:t>Скорость подъема груза υ</w:t>
      </w:r>
      <w:r>
        <w:rPr>
          <w:sz w:val="28"/>
          <w:szCs w:val="28"/>
          <w:vertAlign w:val="subscript"/>
        </w:rPr>
        <w:t>гр</w:t>
      </w:r>
      <w:r>
        <w:rPr>
          <w:sz w:val="28"/>
          <w:szCs w:val="28"/>
        </w:rPr>
        <w:t xml:space="preserve">  = 0.15 м/с</w:t>
      </w:r>
    </w:p>
    <w:p w:rsidR="00BB4226" w:rsidRDefault="002116E8">
      <w:pPr>
        <w:spacing w:line="360" w:lineRule="auto"/>
        <w:ind w:firstLine="720"/>
        <w:jc w:val="both"/>
        <w:rPr>
          <w:sz w:val="28"/>
          <w:szCs w:val="28"/>
        </w:rPr>
      </w:pPr>
      <w:r>
        <w:rPr>
          <w:sz w:val="28"/>
          <w:szCs w:val="28"/>
        </w:rPr>
        <w:t>Скорость передвижения тележки υ</w:t>
      </w:r>
      <w:r>
        <w:rPr>
          <w:sz w:val="28"/>
          <w:szCs w:val="28"/>
          <w:vertAlign w:val="subscript"/>
        </w:rPr>
        <w:t>т</w:t>
      </w:r>
      <w:r>
        <w:rPr>
          <w:sz w:val="28"/>
          <w:szCs w:val="28"/>
        </w:rPr>
        <w:t xml:space="preserve"> = 0.3 м/с </w:t>
      </w:r>
    </w:p>
    <w:p w:rsidR="00BB4226" w:rsidRDefault="002116E8">
      <w:pPr>
        <w:spacing w:line="360" w:lineRule="auto"/>
        <w:ind w:firstLine="720"/>
        <w:jc w:val="center"/>
        <w:rPr>
          <w:sz w:val="32"/>
          <w:szCs w:val="32"/>
        </w:rPr>
      </w:pPr>
      <w:r>
        <w:rPr>
          <w:sz w:val="32"/>
          <w:szCs w:val="32"/>
        </w:rPr>
        <w:t>Выбор двигателя механизма подъема груза</w:t>
      </w:r>
    </w:p>
    <w:p w:rsidR="00BB4226" w:rsidRDefault="00BB4226">
      <w:pPr>
        <w:spacing w:line="360" w:lineRule="auto"/>
        <w:ind w:firstLine="720"/>
        <w:jc w:val="both"/>
        <w:rPr>
          <w:sz w:val="28"/>
          <w:szCs w:val="28"/>
        </w:rPr>
      </w:pPr>
    </w:p>
    <w:p w:rsidR="00BB4226" w:rsidRDefault="002116E8">
      <w:pPr>
        <w:spacing w:line="360" w:lineRule="auto"/>
        <w:ind w:firstLine="720"/>
        <w:jc w:val="both"/>
        <w:rPr>
          <w:sz w:val="28"/>
          <w:szCs w:val="28"/>
        </w:rPr>
      </w:pPr>
      <w:r>
        <w:rPr>
          <w:sz w:val="28"/>
          <w:szCs w:val="28"/>
        </w:rPr>
        <w:t xml:space="preserve">Статическая мощность на валу двигателя при подъеме груза с заданной скоростью, </w:t>
      </w:r>
      <w:r>
        <w:rPr>
          <w:sz w:val="28"/>
          <w:szCs w:val="28"/>
          <w:lang w:val="en-US"/>
        </w:rPr>
        <w:t>P</w:t>
      </w:r>
      <w:r>
        <w:rPr>
          <w:sz w:val="28"/>
          <w:szCs w:val="28"/>
          <w:vertAlign w:val="subscript"/>
        </w:rPr>
        <w:t xml:space="preserve">ст </w:t>
      </w:r>
      <w:r>
        <w:rPr>
          <w:sz w:val="28"/>
          <w:szCs w:val="28"/>
        </w:rPr>
        <w:t>(кВт)</w:t>
      </w:r>
    </w:p>
    <w:p w:rsidR="00BB4226" w:rsidRDefault="00BB4226">
      <w:pPr>
        <w:spacing w:line="360" w:lineRule="auto"/>
        <w:ind w:firstLine="720"/>
        <w:jc w:val="both"/>
        <w:rPr>
          <w:sz w:val="28"/>
          <w:szCs w:val="28"/>
        </w:rPr>
      </w:pPr>
    </w:p>
    <w:p w:rsidR="00BB4226" w:rsidRDefault="002116E8">
      <w:pPr>
        <w:spacing w:line="360" w:lineRule="auto"/>
        <w:ind w:firstLine="720"/>
        <w:jc w:val="center"/>
        <w:rPr>
          <w:sz w:val="28"/>
          <w:szCs w:val="28"/>
        </w:rPr>
      </w:pPr>
      <w:r>
        <w:rPr>
          <w:sz w:val="28"/>
          <w:szCs w:val="28"/>
          <w:lang w:val="en-US"/>
        </w:rPr>
        <w:t>P</w:t>
      </w:r>
      <w:r>
        <w:rPr>
          <w:sz w:val="28"/>
          <w:szCs w:val="28"/>
          <w:vertAlign w:val="subscript"/>
        </w:rPr>
        <w:t xml:space="preserve">ст.г  </w:t>
      </w:r>
      <w:r>
        <w:rPr>
          <w:sz w:val="28"/>
          <w:szCs w:val="28"/>
        </w:rPr>
        <w:t>= (</w:t>
      </w:r>
      <w:r>
        <w:rPr>
          <w:sz w:val="28"/>
          <w:szCs w:val="28"/>
          <w:lang w:val="en-US"/>
        </w:rPr>
        <w:t>G</w:t>
      </w:r>
      <w:r>
        <w:rPr>
          <w:sz w:val="28"/>
          <w:szCs w:val="28"/>
          <w:vertAlign w:val="subscript"/>
        </w:rPr>
        <w:t>гр</w:t>
      </w:r>
      <w:r>
        <w:rPr>
          <w:sz w:val="28"/>
          <w:szCs w:val="28"/>
        </w:rPr>
        <w:t xml:space="preserve"> + </w:t>
      </w:r>
      <w:r>
        <w:rPr>
          <w:sz w:val="28"/>
          <w:szCs w:val="28"/>
          <w:lang w:val="en-US"/>
        </w:rPr>
        <w:t>G</w:t>
      </w:r>
      <w:r>
        <w:rPr>
          <w:sz w:val="28"/>
          <w:szCs w:val="28"/>
          <w:vertAlign w:val="subscript"/>
        </w:rPr>
        <w:t>г.у.</w:t>
      </w:r>
      <w:r>
        <w:rPr>
          <w:sz w:val="28"/>
          <w:szCs w:val="28"/>
        </w:rPr>
        <w:t>)* υ</w:t>
      </w:r>
      <w:r>
        <w:rPr>
          <w:sz w:val="28"/>
          <w:szCs w:val="28"/>
          <w:vertAlign w:val="subscript"/>
        </w:rPr>
        <w:t xml:space="preserve">гр  </w:t>
      </w:r>
      <w:r>
        <w:rPr>
          <w:sz w:val="28"/>
          <w:szCs w:val="28"/>
        </w:rPr>
        <w:t>/ 1000*η,</w:t>
      </w:r>
    </w:p>
    <w:p w:rsidR="00BB4226" w:rsidRDefault="002116E8">
      <w:pPr>
        <w:spacing w:line="360" w:lineRule="auto"/>
        <w:ind w:firstLine="720"/>
        <w:jc w:val="both"/>
        <w:rPr>
          <w:sz w:val="28"/>
          <w:szCs w:val="28"/>
        </w:rPr>
      </w:pPr>
      <w:r>
        <w:rPr>
          <w:sz w:val="28"/>
          <w:szCs w:val="28"/>
        </w:rPr>
        <w:t xml:space="preserve">где </w:t>
      </w:r>
      <w:r>
        <w:rPr>
          <w:sz w:val="28"/>
          <w:szCs w:val="28"/>
          <w:lang w:val="en-US"/>
        </w:rPr>
        <w:t>G</w:t>
      </w:r>
      <w:r>
        <w:rPr>
          <w:sz w:val="28"/>
          <w:szCs w:val="28"/>
          <w:vertAlign w:val="subscript"/>
        </w:rPr>
        <w:t>гр</w:t>
      </w:r>
      <w:r>
        <w:rPr>
          <w:sz w:val="28"/>
          <w:szCs w:val="28"/>
        </w:rPr>
        <w:t xml:space="preserve"> – номинальный вес груза, Н;</w:t>
      </w:r>
    </w:p>
    <w:p w:rsidR="00BB4226" w:rsidRDefault="002116E8">
      <w:pPr>
        <w:spacing w:line="360" w:lineRule="auto"/>
        <w:ind w:firstLine="720"/>
        <w:jc w:val="both"/>
        <w:rPr>
          <w:sz w:val="28"/>
          <w:szCs w:val="28"/>
        </w:rPr>
      </w:pPr>
      <w:r>
        <w:rPr>
          <w:sz w:val="28"/>
          <w:szCs w:val="28"/>
          <w:lang w:val="en-US"/>
        </w:rPr>
        <w:t>G</w:t>
      </w:r>
      <w:r>
        <w:rPr>
          <w:sz w:val="28"/>
          <w:szCs w:val="28"/>
          <w:vertAlign w:val="subscript"/>
        </w:rPr>
        <w:t xml:space="preserve">г.у. </w:t>
      </w:r>
      <w:r>
        <w:rPr>
          <w:sz w:val="28"/>
          <w:szCs w:val="28"/>
        </w:rPr>
        <w:t>– вес грузозахватного устройства, Н;</w:t>
      </w:r>
    </w:p>
    <w:p w:rsidR="00BB4226" w:rsidRDefault="002116E8">
      <w:pPr>
        <w:spacing w:line="360" w:lineRule="auto"/>
        <w:ind w:firstLine="720"/>
        <w:jc w:val="both"/>
        <w:rPr>
          <w:sz w:val="28"/>
          <w:szCs w:val="28"/>
        </w:rPr>
      </w:pPr>
      <w:r>
        <w:rPr>
          <w:sz w:val="28"/>
          <w:szCs w:val="28"/>
          <w:lang w:val="en-US"/>
        </w:rPr>
        <w:t>υ</w:t>
      </w:r>
      <w:r>
        <w:rPr>
          <w:sz w:val="28"/>
          <w:szCs w:val="28"/>
          <w:vertAlign w:val="subscript"/>
        </w:rPr>
        <w:t>гр</w:t>
      </w:r>
      <w:r>
        <w:rPr>
          <w:sz w:val="28"/>
          <w:szCs w:val="28"/>
        </w:rPr>
        <w:t xml:space="preserve"> – скорость подъема груза, м/с;</w:t>
      </w:r>
    </w:p>
    <w:p w:rsidR="00BB4226" w:rsidRDefault="002116E8">
      <w:pPr>
        <w:spacing w:line="360" w:lineRule="auto"/>
        <w:ind w:firstLine="720"/>
        <w:jc w:val="both"/>
        <w:rPr>
          <w:sz w:val="28"/>
          <w:szCs w:val="28"/>
        </w:rPr>
      </w:pPr>
      <w:r>
        <w:rPr>
          <w:sz w:val="28"/>
          <w:szCs w:val="28"/>
        </w:rPr>
        <w:t xml:space="preserve">η – общий КПД механизма, </w:t>
      </w:r>
    </w:p>
    <w:p w:rsidR="00BB4226" w:rsidRDefault="002116E8">
      <w:pPr>
        <w:spacing w:line="360" w:lineRule="auto"/>
        <w:ind w:firstLine="720"/>
        <w:jc w:val="center"/>
        <w:rPr>
          <w:sz w:val="28"/>
          <w:szCs w:val="28"/>
        </w:rPr>
      </w:pPr>
      <w:r>
        <w:rPr>
          <w:sz w:val="28"/>
          <w:szCs w:val="28"/>
          <w:lang w:val="en-US"/>
        </w:rPr>
        <w:t>P</w:t>
      </w:r>
      <w:r>
        <w:rPr>
          <w:sz w:val="28"/>
          <w:szCs w:val="28"/>
          <w:vertAlign w:val="subscript"/>
        </w:rPr>
        <w:t xml:space="preserve">ст. г </w:t>
      </w:r>
      <w:r>
        <w:rPr>
          <w:sz w:val="28"/>
          <w:szCs w:val="28"/>
        </w:rPr>
        <w:t>= (2000 + 3000)* 0.15</w:t>
      </w:r>
      <w:r>
        <w:rPr>
          <w:sz w:val="28"/>
          <w:szCs w:val="28"/>
          <w:vertAlign w:val="subscript"/>
        </w:rPr>
        <w:t xml:space="preserve"> </w:t>
      </w:r>
      <w:r>
        <w:rPr>
          <w:sz w:val="28"/>
          <w:szCs w:val="28"/>
        </w:rPr>
        <w:t>/ 1000*0.9 = 0.833 кВт</w:t>
      </w:r>
    </w:p>
    <w:p w:rsidR="00BB4226" w:rsidRDefault="002116E8">
      <w:pPr>
        <w:spacing w:line="360" w:lineRule="auto"/>
        <w:ind w:firstLine="720"/>
        <w:jc w:val="both"/>
        <w:rPr>
          <w:sz w:val="28"/>
          <w:szCs w:val="28"/>
        </w:rPr>
      </w:pPr>
      <w:r>
        <w:rPr>
          <w:sz w:val="28"/>
          <w:szCs w:val="28"/>
        </w:rPr>
        <w:t xml:space="preserve">Принимаем  двигатель </w:t>
      </w:r>
      <w:r>
        <w:rPr>
          <w:sz w:val="28"/>
          <w:szCs w:val="28"/>
          <w:lang w:val="en-US"/>
        </w:rPr>
        <w:t>P</w:t>
      </w:r>
      <w:r>
        <w:rPr>
          <w:sz w:val="28"/>
          <w:szCs w:val="28"/>
          <w:vertAlign w:val="subscript"/>
        </w:rPr>
        <w:t xml:space="preserve">г.ном </w:t>
      </w:r>
      <w:r>
        <w:rPr>
          <w:sz w:val="28"/>
          <w:szCs w:val="28"/>
        </w:rPr>
        <w:t>= 2.2 кВт</w:t>
      </w:r>
    </w:p>
    <w:p w:rsidR="00BB4226" w:rsidRDefault="00BB4226">
      <w:pPr>
        <w:spacing w:line="360" w:lineRule="auto"/>
        <w:ind w:firstLine="720"/>
        <w:jc w:val="both"/>
        <w:rPr>
          <w:sz w:val="28"/>
          <w:szCs w:val="28"/>
        </w:rPr>
      </w:pPr>
    </w:p>
    <w:p w:rsidR="00BB4226" w:rsidRDefault="002116E8">
      <w:pPr>
        <w:spacing w:line="360" w:lineRule="auto"/>
        <w:ind w:firstLine="720"/>
        <w:jc w:val="center"/>
        <w:rPr>
          <w:sz w:val="32"/>
          <w:szCs w:val="32"/>
        </w:rPr>
      </w:pPr>
      <w:r>
        <w:rPr>
          <w:sz w:val="32"/>
          <w:szCs w:val="32"/>
        </w:rPr>
        <w:t>Выбор двигателя механизма перемещения тележки</w:t>
      </w:r>
    </w:p>
    <w:p w:rsidR="00BB4226" w:rsidRDefault="00BB4226">
      <w:pPr>
        <w:spacing w:line="360" w:lineRule="auto"/>
        <w:ind w:firstLine="720"/>
        <w:jc w:val="center"/>
        <w:rPr>
          <w:sz w:val="28"/>
          <w:szCs w:val="28"/>
        </w:rPr>
      </w:pPr>
    </w:p>
    <w:p w:rsidR="00BB4226" w:rsidRDefault="002116E8">
      <w:pPr>
        <w:spacing w:line="360" w:lineRule="auto"/>
        <w:ind w:firstLine="720"/>
        <w:jc w:val="both"/>
        <w:rPr>
          <w:sz w:val="28"/>
          <w:szCs w:val="28"/>
        </w:rPr>
      </w:pPr>
      <w:r>
        <w:rPr>
          <w:sz w:val="28"/>
          <w:szCs w:val="28"/>
        </w:rPr>
        <w:t xml:space="preserve">Статическая мощность на валу двигателя при передвижении груза номинальной массы с заданной скоростью, </w:t>
      </w:r>
      <w:r>
        <w:rPr>
          <w:sz w:val="28"/>
          <w:szCs w:val="28"/>
          <w:lang w:val="en-US"/>
        </w:rPr>
        <w:t>P</w:t>
      </w:r>
      <w:r>
        <w:rPr>
          <w:sz w:val="28"/>
          <w:szCs w:val="28"/>
          <w:vertAlign w:val="subscript"/>
        </w:rPr>
        <w:t xml:space="preserve">ст.1 </w:t>
      </w:r>
      <w:r>
        <w:rPr>
          <w:sz w:val="28"/>
          <w:szCs w:val="28"/>
        </w:rPr>
        <w:t>(кВт)</w:t>
      </w:r>
    </w:p>
    <w:p w:rsidR="00BB4226" w:rsidRDefault="002116E8">
      <w:pPr>
        <w:spacing w:line="360" w:lineRule="auto"/>
        <w:ind w:firstLine="720"/>
        <w:jc w:val="center"/>
        <w:rPr>
          <w:sz w:val="28"/>
          <w:szCs w:val="28"/>
        </w:rPr>
      </w:pPr>
      <w:r>
        <w:rPr>
          <w:sz w:val="28"/>
          <w:szCs w:val="28"/>
          <w:lang w:val="en-US"/>
        </w:rPr>
        <w:t>P</w:t>
      </w:r>
      <w:r>
        <w:rPr>
          <w:sz w:val="28"/>
          <w:szCs w:val="28"/>
          <w:vertAlign w:val="subscript"/>
        </w:rPr>
        <w:t xml:space="preserve">ст.т  </w:t>
      </w:r>
      <w:r>
        <w:rPr>
          <w:sz w:val="28"/>
          <w:szCs w:val="28"/>
        </w:rPr>
        <w:t xml:space="preserve">= </w:t>
      </w:r>
      <w:r>
        <w:rPr>
          <w:sz w:val="28"/>
          <w:szCs w:val="28"/>
          <w:lang w:val="en-US"/>
        </w:rPr>
        <w:t>W</w:t>
      </w:r>
      <w:r>
        <w:rPr>
          <w:sz w:val="28"/>
          <w:szCs w:val="28"/>
          <w:vertAlign w:val="subscript"/>
        </w:rPr>
        <w:t>тр</w:t>
      </w:r>
      <w:r>
        <w:rPr>
          <w:sz w:val="28"/>
          <w:szCs w:val="28"/>
        </w:rPr>
        <w:t>* υ</w:t>
      </w:r>
      <w:r>
        <w:rPr>
          <w:sz w:val="28"/>
          <w:szCs w:val="28"/>
          <w:vertAlign w:val="subscript"/>
        </w:rPr>
        <w:t xml:space="preserve">т  </w:t>
      </w:r>
      <w:r>
        <w:rPr>
          <w:sz w:val="28"/>
          <w:szCs w:val="28"/>
        </w:rPr>
        <w:t>/ 1000*η,</w:t>
      </w:r>
    </w:p>
    <w:p w:rsidR="00BB4226" w:rsidRDefault="002116E8">
      <w:pPr>
        <w:spacing w:line="360" w:lineRule="auto"/>
        <w:ind w:firstLine="720"/>
        <w:jc w:val="both"/>
        <w:rPr>
          <w:sz w:val="28"/>
          <w:szCs w:val="28"/>
        </w:rPr>
      </w:pPr>
      <w:r>
        <w:rPr>
          <w:sz w:val="28"/>
          <w:szCs w:val="28"/>
        </w:rPr>
        <w:t xml:space="preserve">где </w:t>
      </w:r>
      <w:r>
        <w:rPr>
          <w:sz w:val="28"/>
          <w:szCs w:val="28"/>
          <w:lang w:val="en-US"/>
        </w:rPr>
        <w:t>W</w:t>
      </w:r>
      <w:r>
        <w:rPr>
          <w:sz w:val="28"/>
          <w:szCs w:val="28"/>
          <w:vertAlign w:val="subscript"/>
        </w:rPr>
        <w:t xml:space="preserve">тр </w:t>
      </w:r>
      <w:r>
        <w:rPr>
          <w:sz w:val="28"/>
          <w:szCs w:val="28"/>
        </w:rPr>
        <w:t>– сопротивление передвижению от сил трения, Н</w:t>
      </w:r>
    </w:p>
    <w:p w:rsidR="00BB4226" w:rsidRDefault="002116E8">
      <w:pPr>
        <w:spacing w:line="360" w:lineRule="auto"/>
        <w:ind w:firstLine="720"/>
        <w:jc w:val="center"/>
        <w:rPr>
          <w:sz w:val="28"/>
          <w:szCs w:val="28"/>
        </w:rPr>
      </w:pPr>
      <w:r>
        <w:rPr>
          <w:sz w:val="28"/>
          <w:szCs w:val="28"/>
          <w:lang w:val="en-US"/>
        </w:rPr>
        <w:t>W</w:t>
      </w:r>
      <w:r>
        <w:rPr>
          <w:sz w:val="28"/>
          <w:szCs w:val="28"/>
          <w:vertAlign w:val="subscript"/>
        </w:rPr>
        <w:t xml:space="preserve">тр </w:t>
      </w:r>
      <w:r>
        <w:rPr>
          <w:sz w:val="28"/>
          <w:szCs w:val="28"/>
        </w:rPr>
        <w:t>= (</w:t>
      </w:r>
      <w:r>
        <w:rPr>
          <w:sz w:val="28"/>
          <w:szCs w:val="28"/>
          <w:lang w:val="en-US"/>
        </w:rPr>
        <w:t>G</w:t>
      </w:r>
      <w:r>
        <w:rPr>
          <w:sz w:val="28"/>
          <w:szCs w:val="28"/>
          <w:vertAlign w:val="subscript"/>
        </w:rPr>
        <w:t>гр</w:t>
      </w:r>
      <w:r>
        <w:rPr>
          <w:sz w:val="28"/>
          <w:szCs w:val="28"/>
        </w:rPr>
        <w:t xml:space="preserve"> + </w:t>
      </w:r>
      <w:r>
        <w:rPr>
          <w:sz w:val="28"/>
          <w:szCs w:val="28"/>
          <w:lang w:val="en-US"/>
        </w:rPr>
        <w:t>G</w:t>
      </w:r>
      <w:r>
        <w:rPr>
          <w:sz w:val="28"/>
          <w:szCs w:val="28"/>
          <w:vertAlign w:val="subscript"/>
        </w:rPr>
        <w:t>т</w:t>
      </w:r>
      <w:r>
        <w:rPr>
          <w:sz w:val="28"/>
          <w:szCs w:val="28"/>
        </w:rPr>
        <w:t xml:space="preserve"> ) * (ƒ * d + 2 * μ / </w:t>
      </w:r>
      <w:r>
        <w:rPr>
          <w:sz w:val="28"/>
          <w:szCs w:val="28"/>
          <w:lang w:val="en-US"/>
        </w:rPr>
        <w:t>D</w:t>
      </w:r>
      <w:r>
        <w:rPr>
          <w:sz w:val="28"/>
          <w:szCs w:val="28"/>
          <w:vertAlign w:val="subscript"/>
        </w:rPr>
        <w:t xml:space="preserve"> к</w:t>
      </w:r>
      <w:r>
        <w:rPr>
          <w:sz w:val="28"/>
          <w:szCs w:val="28"/>
        </w:rPr>
        <w:t xml:space="preserve">) * </w:t>
      </w:r>
      <w:r>
        <w:rPr>
          <w:sz w:val="28"/>
          <w:szCs w:val="28"/>
          <w:lang w:val="en-US"/>
        </w:rPr>
        <w:t>k</w:t>
      </w:r>
      <w:r>
        <w:rPr>
          <w:sz w:val="28"/>
          <w:szCs w:val="28"/>
          <w:vertAlign w:val="subscript"/>
        </w:rPr>
        <w:t xml:space="preserve"> р</w:t>
      </w:r>
      <w:r>
        <w:rPr>
          <w:sz w:val="28"/>
          <w:szCs w:val="28"/>
        </w:rPr>
        <w:t>,</w:t>
      </w:r>
    </w:p>
    <w:p w:rsidR="00BB4226" w:rsidRDefault="002116E8">
      <w:pPr>
        <w:spacing w:line="360" w:lineRule="auto"/>
        <w:ind w:firstLine="720"/>
        <w:jc w:val="both"/>
        <w:rPr>
          <w:sz w:val="28"/>
          <w:szCs w:val="28"/>
        </w:rPr>
      </w:pPr>
      <w:r>
        <w:rPr>
          <w:sz w:val="28"/>
          <w:szCs w:val="28"/>
        </w:rPr>
        <w:t xml:space="preserve">        где </w:t>
      </w:r>
      <w:r>
        <w:rPr>
          <w:sz w:val="28"/>
          <w:szCs w:val="28"/>
          <w:lang w:val="en-US"/>
        </w:rPr>
        <w:t>G</w:t>
      </w:r>
      <w:r>
        <w:rPr>
          <w:sz w:val="28"/>
          <w:szCs w:val="28"/>
          <w:vertAlign w:val="subscript"/>
        </w:rPr>
        <w:t xml:space="preserve">т </w:t>
      </w:r>
      <w:r>
        <w:rPr>
          <w:sz w:val="28"/>
          <w:szCs w:val="28"/>
        </w:rPr>
        <w:t xml:space="preserve">– собственный вес тележки, Н; </w:t>
      </w:r>
      <w:r>
        <w:rPr>
          <w:sz w:val="28"/>
          <w:szCs w:val="28"/>
          <w:lang w:val="en-US"/>
        </w:rPr>
        <w:t>G</w:t>
      </w:r>
      <w:r>
        <w:rPr>
          <w:sz w:val="28"/>
          <w:szCs w:val="28"/>
          <w:vertAlign w:val="subscript"/>
        </w:rPr>
        <w:t xml:space="preserve">т  </w:t>
      </w:r>
      <w:r>
        <w:rPr>
          <w:sz w:val="28"/>
          <w:szCs w:val="28"/>
        </w:rPr>
        <w:t>= 5000 Н</w:t>
      </w:r>
    </w:p>
    <w:p w:rsidR="00BB4226" w:rsidRDefault="002116E8">
      <w:pPr>
        <w:spacing w:line="360" w:lineRule="auto"/>
        <w:ind w:firstLine="720"/>
        <w:jc w:val="both"/>
        <w:rPr>
          <w:sz w:val="28"/>
          <w:szCs w:val="28"/>
        </w:rPr>
      </w:pPr>
      <w:r>
        <w:rPr>
          <w:sz w:val="28"/>
          <w:szCs w:val="28"/>
        </w:rPr>
        <w:t xml:space="preserve">               ƒ – коэффициент трения  в подшипниках; ƒ = 0.015</w:t>
      </w:r>
    </w:p>
    <w:p w:rsidR="00BB4226" w:rsidRDefault="002116E8">
      <w:pPr>
        <w:spacing w:line="360" w:lineRule="auto"/>
        <w:ind w:firstLine="720"/>
        <w:jc w:val="both"/>
        <w:rPr>
          <w:sz w:val="28"/>
          <w:szCs w:val="28"/>
        </w:rPr>
      </w:pPr>
      <w:r>
        <w:rPr>
          <w:sz w:val="28"/>
          <w:szCs w:val="28"/>
        </w:rPr>
        <w:t xml:space="preserve">               d – диаметр вала колеса, м; d = 0.045</w:t>
      </w:r>
    </w:p>
    <w:p w:rsidR="00BB4226" w:rsidRDefault="002116E8">
      <w:pPr>
        <w:spacing w:line="360" w:lineRule="auto"/>
        <w:ind w:firstLine="720"/>
        <w:jc w:val="both"/>
        <w:rPr>
          <w:sz w:val="28"/>
          <w:szCs w:val="28"/>
        </w:rPr>
      </w:pPr>
      <w:r>
        <w:rPr>
          <w:sz w:val="28"/>
          <w:szCs w:val="28"/>
        </w:rPr>
        <w:t xml:space="preserve">               μ – коэффициент трения качения, μ = 0.03</w:t>
      </w:r>
    </w:p>
    <w:p w:rsidR="00BB4226" w:rsidRDefault="002116E8">
      <w:pPr>
        <w:spacing w:line="360" w:lineRule="auto"/>
        <w:ind w:firstLine="720"/>
        <w:jc w:val="both"/>
        <w:rPr>
          <w:sz w:val="28"/>
          <w:szCs w:val="28"/>
        </w:rPr>
      </w:pPr>
      <w:r>
        <w:rPr>
          <w:sz w:val="28"/>
          <w:szCs w:val="28"/>
        </w:rPr>
        <w:t xml:space="preserve">               </w:t>
      </w:r>
      <w:r>
        <w:rPr>
          <w:sz w:val="28"/>
          <w:szCs w:val="28"/>
          <w:lang w:val="en-US"/>
        </w:rPr>
        <w:t>D</w:t>
      </w:r>
      <w:r>
        <w:rPr>
          <w:sz w:val="28"/>
          <w:szCs w:val="28"/>
          <w:vertAlign w:val="subscript"/>
        </w:rPr>
        <w:t xml:space="preserve">к </w:t>
      </w:r>
      <w:r>
        <w:rPr>
          <w:sz w:val="28"/>
          <w:szCs w:val="28"/>
        </w:rPr>
        <w:t xml:space="preserve">– диаметр ходового колеса, м; </w:t>
      </w:r>
      <w:r>
        <w:rPr>
          <w:sz w:val="28"/>
          <w:szCs w:val="28"/>
          <w:lang w:val="en-US"/>
        </w:rPr>
        <w:t>D</w:t>
      </w:r>
      <w:r>
        <w:rPr>
          <w:sz w:val="28"/>
          <w:szCs w:val="28"/>
          <w:vertAlign w:val="subscript"/>
        </w:rPr>
        <w:t xml:space="preserve">к </w:t>
      </w:r>
      <w:r>
        <w:rPr>
          <w:sz w:val="28"/>
          <w:szCs w:val="28"/>
        </w:rPr>
        <w:t xml:space="preserve">= 0.17  </w:t>
      </w:r>
    </w:p>
    <w:p w:rsidR="00BB4226" w:rsidRDefault="002116E8">
      <w:pPr>
        <w:spacing w:line="360" w:lineRule="auto"/>
        <w:ind w:firstLine="720"/>
        <w:jc w:val="both"/>
        <w:rPr>
          <w:sz w:val="28"/>
          <w:szCs w:val="28"/>
        </w:rPr>
      </w:pPr>
      <w:r>
        <w:rPr>
          <w:sz w:val="28"/>
          <w:szCs w:val="28"/>
        </w:rPr>
        <w:t xml:space="preserve">               </w:t>
      </w:r>
      <w:r>
        <w:rPr>
          <w:sz w:val="28"/>
          <w:szCs w:val="28"/>
          <w:lang w:val="en-US"/>
        </w:rPr>
        <w:t>k</w:t>
      </w:r>
      <w:r>
        <w:rPr>
          <w:sz w:val="28"/>
          <w:szCs w:val="28"/>
          <w:vertAlign w:val="subscript"/>
        </w:rPr>
        <w:t xml:space="preserve">р </w:t>
      </w:r>
      <w:r>
        <w:rPr>
          <w:sz w:val="28"/>
          <w:szCs w:val="28"/>
        </w:rPr>
        <w:t xml:space="preserve">– коэффициент, учитывающий сопротивление трения          реборд ходовых колес и торцов ступиц колеса;  </w:t>
      </w:r>
      <w:r>
        <w:rPr>
          <w:sz w:val="28"/>
          <w:szCs w:val="28"/>
          <w:lang w:val="en-US"/>
        </w:rPr>
        <w:t>k</w:t>
      </w:r>
      <w:r>
        <w:rPr>
          <w:sz w:val="28"/>
          <w:szCs w:val="28"/>
          <w:vertAlign w:val="subscript"/>
        </w:rPr>
        <w:t xml:space="preserve"> р </w:t>
      </w:r>
      <w:r>
        <w:rPr>
          <w:sz w:val="28"/>
          <w:szCs w:val="28"/>
        </w:rPr>
        <w:t>= 2.5</w:t>
      </w:r>
    </w:p>
    <w:p w:rsidR="00BB4226" w:rsidRDefault="002116E8">
      <w:pPr>
        <w:spacing w:line="360" w:lineRule="auto"/>
        <w:ind w:firstLine="720"/>
        <w:jc w:val="center"/>
        <w:rPr>
          <w:sz w:val="28"/>
          <w:szCs w:val="28"/>
        </w:rPr>
      </w:pPr>
      <w:r>
        <w:rPr>
          <w:sz w:val="28"/>
          <w:szCs w:val="28"/>
          <w:lang w:val="en-US"/>
        </w:rPr>
        <w:t>W</w:t>
      </w:r>
      <w:r>
        <w:rPr>
          <w:sz w:val="28"/>
          <w:szCs w:val="28"/>
          <w:vertAlign w:val="subscript"/>
        </w:rPr>
        <w:t xml:space="preserve">тр </w:t>
      </w:r>
      <w:r>
        <w:rPr>
          <w:sz w:val="28"/>
          <w:szCs w:val="28"/>
        </w:rPr>
        <w:t>= (2000 + 5000) * (0.015 * 0.045 + 2 * 0.03 / 0.17) * 2.5 = 6246 Н</w:t>
      </w:r>
    </w:p>
    <w:p w:rsidR="00BB4226" w:rsidRDefault="002116E8">
      <w:pPr>
        <w:spacing w:line="360" w:lineRule="auto"/>
        <w:ind w:firstLine="720"/>
        <w:jc w:val="center"/>
        <w:rPr>
          <w:sz w:val="28"/>
          <w:szCs w:val="28"/>
        </w:rPr>
      </w:pPr>
      <w:r>
        <w:rPr>
          <w:sz w:val="28"/>
          <w:szCs w:val="28"/>
          <w:lang w:val="en-US"/>
        </w:rPr>
        <w:t>P</w:t>
      </w:r>
      <w:r>
        <w:rPr>
          <w:sz w:val="28"/>
          <w:szCs w:val="28"/>
          <w:vertAlign w:val="subscript"/>
        </w:rPr>
        <w:t xml:space="preserve">ст.т  </w:t>
      </w:r>
      <w:r>
        <w:rPr>
          <w:sz w:val="28"/>
          <w:szCs w:val="28"/>
        </w:rPr>
        <w:t>= 6246 * 0.3 /1000 *0.9 = 2.08 кВт</w:t>
      </w:r>
    </w:p>
    <w:p w:rsidR="00BB4226" w:rsidRDefault="002116E8">
      <w:pPr>
        <w:spacing w:line="360" w:lineRule="auto"/>
        <w:ind w:firstLine="720"/>
        <w:jc w:val="both"/>
        <w:rPr>
          <w:sz w:val="28"/>
          <w:szCs w:val="28"/>
        </w:rPr>
      </w:pPr>
      <w:r>
        <w:rPr>
          <w:sz w:val="28"/>
          <w:szCs w:val="28"/>
        </w:rPr>
        <w:t xml:space="preserve">Принимаем двигатель МТ 012 – 6;  </w:t>
      </w:r>
    </w:p>
    <w:p w:rsidR="00BB4226" w:rsidRDefault="002116E8">
      <w:pPr>
        <w:spacing w:line="360" w:lineRule="auto"/>
        <w:ind w:firstLine="720"/>
        <w:jc w:val="both"/>
        <w:rPr>
          <w:sz w:val="28"/>
          <w:szCs w:val="28"/>
        </w:rPr>
      </w:pPr>
      <w:r>
        <w:rPr>
          <w:sz w:val="28"/>
          <w:szCs w:val="28"/>
        </w:rPr>
        <w:t>Р</w:t>
      </w:r>
      <w:r>
        <w:rPr>
          <w:sz w:val="28"/>
          <w:szCs w:val="28"/>
          <w:vertAlign w:val="subscript"/>
        </w:rPr>
        <w:t>т.ном</w:t>
      </w:r>
      <w:r>
        <w:rPr>
          <w:sz w:val="28"/>
          <w:szCs w:val="28"/>
        </w:rPr>
        <w:t xml:space="preserve"> = 2.2 кВт; </w:t>
      </w:r>
      <w:r>
        <w:rPr>
          <w:sz w:val="28"/>
          <w:szCs w:val="28"/>
          <w:lang w:val="en-US"/>
        </w:rPr>
        <w:t>n</w:t>
      </w:r>
      <w:r>
        <w:rPr>
          <w:sz w:val="28"/>
          <w:szCs w:val="28"/>
          <w:vertAlign w:val="subscript"/>
        </w:rPr>
        <w:t xml:space="preserve">дв </w:t>
      </w:r>
      <w:r>
        <w:rPr>
          <w:sz w:val="28"/>
          <w:szCs w:val="28"/>
        </w:rPr>
        <w:t>= 890 об/мин</w:t>
      </w:r>
    </w:p>
    <w:p w:rsidR="00BB4226" w:rsidRDefault="00BB4226">
      <w:pPr>
        <w:spacing w:line="360" w:lineRule="auto"/>
        <w:ind w:firstLine="720"/>
        <w:jc w:val="both"/>
        <w:rPr>
          <w:sz w:val="28"/>
          <w:szCs w:val="28"/>
        </w:rPr>
      </w:pPr>
    </w:p>
    <w:p w:rsidR="00BB4226" w:rsidRDefault="002116E8">
      <w:pPr>
        <w:spacing w:line="360" w:lineRule="auto"/>
        <w:ind w:firstLine="720"/>
        <w:jc w:val="both"/>
        <w:rPr>
          <w:sz w:val="28"/>
          <w:szCs w:val="28"/>
        </w:rPr>
      </w:pPr>
      <w:r>
        <w:rPr>
          <w:sz w:val="28"/>
          <w:szCs w:val="28"/>
        </w:rPr>
        <w:t xml:space="preserve">Число оборотов ходовых колес, </w:t>
      </w:r>
      <w:r>
        <w:rPr>
          <w:sz w:val="28"/>
          <w:szCs w:val="28"/>
          <w:lang w:val="en-US"/>
        </w:rPr>
        <w:t>n</w:t>
      </w:r>
      <w:r>
        <w:rPr>
          <w:sz w:val="28"/>
          <w:szCs w:val="28"/>
          <w:vertAlign w:val="subscript"/>
        </w:rPr>
        <w:t>х.к.</w:t>
      </w:r>
    </w:p>
    <w:p w:rsidR="00BB4226" w:rsidRDefault="002116E8">
      <w:pPr>
        <w:spacing w:line="360" w:lineRule="auto"/>
        <w:ind w:firstLine="720"/>
        <w:jc w:val="center"/>
        <w:rPr>
          <w:sz w:val="28"/>
          <w:szCs w:val="28"/>
          <w:vertAlign w:val="subscript"/>
        </w:rPr>
      </w:pPr>
      <w:r>
        <w:rPr>
          <w:sz w:val="28"/>
          <w:szCs w:val="28"/>
          <w:lang w:val="en-US"/>
        </w:rPr>
        <w:t>n</w:t>
      </w:r>
      <w:r>
        <w:rPr>
          <w:sz w:val="28"/>
          <w:szCs w:val="28"/>
          <w:vertAlign w:val="subscript"/>
        </w:rPr>
        <w:t xml:space="preserve">х.к. </w:t>
      </w:r>
      <w:r>
        <w:rPr>
          <w:sz w:val="28"/>
          <w:szCs w:val="28"/>
        </w:rPr>
        <w:t>= υ</w:t>
      </w:r>
      <w:r>
        <w:rPr>
          <w:sz w:val="28"/>
          <w:szCs w:val="28"/>
          <w:vertAlign w:val="subscript"/>
        </w:rPr>
        <w:t xml:space="preserve">т </w:t>
      </w:r>
      <w:r>
        <w:rPr>
          <w:sz w:val="28"/>
          <w:szCs w:val="28"/>
        </w:rPr>
        <w:t xml:space="preserve">/ π * </w:t>
      </w:r>
      <w:r>
        <w:rPr>
          <w:sz w:val="28"/>
          <w:szCs w:val="28"/>
          <w:lang w:val="en-US"/>
        </w:rPr>
        <w:t>D</w:t>
      </w:r>
      <w:r>
        <w:rPr>
          <w:sz w:val="28"/>
          <w:szCs w:val="28"/>
          <w:vertAlign w:val="subscript"/>
        </w:rPr>
        <w:t>к</w:t>
      </w:r>
    </w:p>
    <w:p w:rsidR="00BB4226" w:rsidRDefault="002116E8">
      <w:pPr>
        <w:spacing w:line="360" w:lineRule="auto"/>
        <w:ind w:firstLine="720"/>
        <w:jc w:val="both"/>
        <w:rPr>
          <w:sz w:val="28"/>
          <w:szCs w:val="28"/>
        </w:rPr>
      </w:pPr>
      <w:r>
        <w:rPr>
          <w:sz w:val="28"/>
          <w:szCs w:val="28"/>
          <w:lang w:val="en-US"/>
        </w:rPr>
        <w:t>n</w:t>
      </w:r>
      <w:r>
        <w:rPr>
          <w:sz w:val="28"/>
          <w:szCs w:val="28"/>
          <w:vertAlign w:val="subscript"/>
        </w:rPr>
        <w:t xml:space="preserve">х.к. </w:t>
      </w:r>
      <w:r>
        <w:rPr>
          <w:sz w:val="28"/>
          <w:szCs w:val="28"/>
        </w:rPr>
        <w:t>= 0.3 / 3.14 * 0.17 = 56 об/мин</w:t>
      </w:r>
    </w:p>
    <w:p w:rsidR="00BB4226" w:rsidRDefault="002116E8">
      <w:pPr>
        <w:spacing w:line="360" w:lineRule="auto"/>
        <w:ind w:firstLine="720"/>
        <w:jc w:val="both"/>
        <w:rPr>
          <w:sz w:val="28"/>
          <w:szCs w:val="28"/>
        </w:rPr>
      </w:pPr>
      <w:r>
        <w:rPr>
          <w:sz w:val="28"/>
          <w:szCs w:val="28"/>
        </w:rPr>
        <w:t>Передаточное число редуктора</w:t>
      </w:r>
    </w:p>
    <w:p w:rsidR="00BB4226" w:rsidRDefault="002116E8">
      <w:pPr>
        <w:spacing w:line="360" w:lineRule="auto"/>
        <w:ind w:firstLine="720"/>
        <w:jc w:val="center"/>
        <w:rPr>
          <w:sz w:val="28"/>
          <w:szCs w:val="28"/>
        </w:rPr>
      </w:pPr>
      <w:r>
        <w:rPr>
          <w:sz w:val="28"/>
          <w:szCs w:val="28"/>
        </w:rPr>
        <w:t>ί</w:t>
      </w:r>
      <w:r>
        <w:rPr>
          <w:sz w:val="28"/>
          <w:szCs w:val="28"/>
          <w:vertAlign w:val="subscript"/>
        </w:rPr>
        <w:t xml:space="preserve"> 0</w:t>
      </w:r>
      <w:r>
        <w:rPr>
          <w:sz w:val="28"/>
          <w:szCs w:val="28"/>
        </w:rPr>
        <w:t xml:space="preserve"> = </w:t>
      </w:r>
      <w:r>
        <w:rPr>
          <w:sz w:val="28"/>
          <w:szCs w:val="28"/>
          <w:lang w:val="en-US"/>
        </w:rPr>
        <w:t>n</w:t>
      </w:r>
      <w:r>
        <w:rPr>
          <w:sz w:val="28"/>
          <w:szCs w:val="28"/>
          <w:vertAlign w:val="subscript"/>
        </w:rPr>
        <w:t>дв</w:t>
      </w:r>
      <w:r>
        <w:rPr>
          <w:sz w:val="28"/>
          <w:szCs w:val="28"/>
        </w:rPr>
        <w:t xml:space="preserve"> / </w:t>
      </w:r>
      <w:r>
        <w:rPr>
          <w:sz w:val="28"/>
          <w:szCs w:val="28"/>
          <w:lang w:val="en-US"/>
        </w:rPr>
        <w:t>n</w:t>
      </w:r>
      <w:r>
        <w:rPr>
          <w:sz w:val="28"/>
          <w:szCs w:val="28"/>
          <w:vertAlign w:val="subscript"/>
        </w:rPr>
        <w:t xml:space="preserve">х.к. </w:t>
      </w:r>
      <w:r>
        <w:rPr>
          <w:sz w:val="28"/>
          <w:szCs w:val="28"/>
        </w:rPr>
        <w:t>= 890 / 56 = 15.9</w:t>
      </w:r>
    </w:p>
    <w:p w:rsidR="00BB4226" w:rsidRDefault="002116E8">
      <w:pPr>
        <w:spacing w:line="360" w:lineRule="auto"/>
        <w:ind w:firstLine="720"/>
        <w:jc w:val="both"/>
        <w:rPr>
          <w:sz w:val="28"/>
          <w:szCs w:val="28"/>
        </w:rPr>
      </w:pPr>
      <w:r>
        <w:rPr>
          <w:sz w:val="28"/>
          <w:szCs w:val="28"/>
        </w:rPr>
        <w:t>Выбираем редуктор типа ВК. Наиболее подходящим для установки на тележке является редуктор ВК-350 с передаточным числом 14.67</w:t>
      </w:r>
    </w:p>
    <w:p w:rsidR="00BB4226" w:rsidRDefault="002116E8">
      <w:pPr>
        <w:spacing w:line="360" w:lineRule="auto"/>
        <w:ind w:firstLine="720"/>
        <w:jc w:val="both"/>
        <w:rPr>
          <w:sz w:val="28"/>
          <w:szCs w:val="28"/>
        </w:rPr>
      </w:pPr>
      <w:r>
        <w:rPr>
          <w:sz w:val="28"/>
          <w:szCs w:val="28"/>
        </w:rPr>
        <w:t>Тогда фактическое число оборотов ходовых колес</w:t>
      </w:r>
    </w:p>
    <w:p w:rsidR="00BB4226" w:rsidRDefault="002116E8">
      <w:pPr>
        <w:spacing w:line="360" w:lineRule="auto"/>
        <w:ind w:firstLine="720"/>
        <w:jc w:val="center"/>
        <w:rPr>
          <w:sz w:val="28"/>
          <w:szCs w:val="28"/>
        </w:rPr>
      </w:pPr>
      <w:r>
        <w:rPr>
          <w:sz w:val="28"/>
          <w:szCs w:val="28"/>
          <w:lang w:val="en-US"/>
        </w:rPr>
        <w:t>n</w:t>
      </w:r>
      <w:r>
        <w:rPr>
          <w:sz w:val="28"/>
          <w:szCs w:val="28"/>
          <w:vertAlign w:val="subscript"/>
        </w:rPr>
        <w:t xml:space="preserve">х.к. </w:t>
      </w:r>
      <w:r>
        <w:rPr>
          <w:sz w:val="28"/>
          <w:szCs w:val="28"/>
        </w:rPr>
        <w:t xml:space="preserve">= </w:t>
      </w:r>
      <w:r>
        <w:rPr>
          <w:sz w:val="28"/>
          <w:szCs w:val="28"/>
          <w:lang w:val="en-US"/>
        </w:rPr>
        <w:t>n</w:t>
      </w:r>
      <w:r>
        <w:rPr>
          <w:sz w:val="28"/>
          <w:szCs w:val="28"/>
          <w:vertAlign w:val="subscript"/>
        </w:rPr>
        <w:t xml:space="preserve">дв </w:t>
      </w:r>
      <w:r>
        <w:rPr>
          <w:sz w:val="28"/>
          <w:szCs w:val="28"/>
        </w:rPr>
        <w:t>/ ί</w:t>
      </w:r>
      <w:r>
        <w:rPr>
          <w:sz w:val="28"/>
          <w:szCs w:val="28"/>
          <w:vertAlign w:val="subscript"/>
        </w:rPr>
        <w:t xml:space="preserve"> 0 </w:t>
      </w:r>
      <w:r>
        <w:rPr>
          <w:sz w:val="28"/>
          <w:szCs w:val="28"/>
        </w:rPr>
        <w:t>= 890 /14.67 = 60 об/мин</w:t>
      </w:r>
    </w:p>
    <w:p w:rsidR="00BB4226" w:rsidRDefault="00BB4226">
      <w:pPr>
        <w:spacing w:line="360" w:lineRule="auto"/>
        <w:ind w:firstLine="720"/>
        <w:jc w:val="center"/>
        <w:rPr>
          <w:sz w:val="28"/>
          <w:szCs w:val="28"/>
        </w:rPr>
      </w:pPr>
    </w:p>
    <w:p w:rsidR="00BB4226" w:rsidRDefault="002116E8">
      <w:pPr>
        <w:spacing w:line="360" w:lineRule="auto"/>
        <w:ind w:firstLine="720"/>
        <w:jc w:val="both"/>
        <w:rPr>
          <w:sz w:val="28"/>
          <w:szCs w:val="28"/>
        </w:rPr>
      </w:pPr>
      <w:r>
        <w:rPr>
          <w:sz w:val="28"/>
          <w:szCs w:val="28"/>
        </w:rPr>
        <w:t>Фактическая скорость передвижения тележки</w:t>
      </w:r>
    </w:p>
    <w:p w:rsidR="00BB4226" w:rsidRDefault="002116E8">
      <w:pPr>
        <w:spacing w:line="360" w:lineRule="auto"/>
        <w:ind w:firstLine="720"/>
        <w:jc w:val="center"/>
        <w:rPr>
          <w:sz w:val="28"/>
          <w:szCs w:val="28"/>
        </w:rPr>
      </w:pPr>
      <w:r>
        <w:rPr>
          <w:sz w:val="28"/>
          <w:szCs w:val="28"/>
        </w:rPr>
        <w:t>υ</w:t>
      </w:r>
      <w:r>
        <w:rPr>
          <w:sz w:val="28"/>
          <w:szCs w:val="28"/>
          <w:vertAlign w:val="subscript"/>
        </w:rPr>
        <w:t xml:space="preserve">т </w:t>
      </w:r>
      <w:r>
        <w:rPr>
          <w:sz w:val="28"/>
          <w:szCs w:val="28"/>
        </w:rPr>
        <w:t xml:space="preserve">= π * </w:t>
      </w:r>
      <w:r>
        <w:rPr>
          <w:sz w:val="28"/>
          <w:szCs w:val="28"/>
          <w:lang w:val="en-US"/>
        </w:rPr>
        <w:t>D</w:t>
      </w:r>
      <w:r>
        <w:rPr>
          <w:sz w:val="28"/>
          <w:szCs w:val="28"/>
          <w:vertAlign w:val="subscript"/>
        </w:rPr>
        <w:t xml:space="preserve">к </w:t>
      </w:r>
      <w:r>
        <w:rPr>
          <w:sz w:val="28"/>
          <w:szCs w:val="28"/>
        </w:rPr>
        <w:t xml:space="preserve">* </w:t>
      </w:r>
      <w:r>
        <w:rPr>
          <w:sz w:val="28"/>
          <w:szCs w:val="28"/>
          <w:vertAlign w:val="subscript"/>
        </w:rPr>
        <w:t xml:space="preserve"> </w:t>
      </w:r>
      <w:r>
        <w:rPr>
          <w:sz w:val="28"/>
          <w:szCs w:val="28"/>
          <w:lang w:val="en-US"/>
        </w:rPr>
        <w:t>n</w:t>
      </w:r>
      <w:r>
        <w:rPr>
          <w:sz w:val="28"/>
          <w:szCs w:val="28"/>
          <w:vertAlign w:val="subscript"/>
        </w:rPr>
        <w:t xml:space="preserve">х.к. </w:t>
      </w:r>
      <w:r>
        <w:rPr>
          <w:sz w:val="28"/>
          <w:szCs w:val="28"/>
        </w:rPr>
        <w:t>= 3.14 * 0.17 * 60 = 32 м/мин = 0.5 м/с</w:t>
      </w:r>
    </w:p>
    <w:p w:rsidR="00BB4226" w:rsidRDefault="002116E8">
      <w:pPr>
        <w:spacing w:line="360" w:lineRule="auto"/>
        <w:ind w:firstLine="720"/>
        <w:jc w:val="both"/>
        <w:rPr>
          <w:sz w:val="28"/>
          <w:szCs w:val="28"/>
        </w:rPr>
      </w:pPr>
      <w:r>
        <w:rPr>
          <w:sz w:val="28"/>
          <w:szCs w:val="28"/>
        </w:rPr>
        <w:t xml:space="preserve">Требуемая при этом мощность двигателя </w:t>
      </w:r>
    </w:p>
    <w:p w:rsidR="00BB4226" w:rsidRDefault="002116E8">
      <w:pPr>
        <w:spacing w:line="360" w:lineRule="auto"/>
        <w:ind w:firstLine="720"/>
        <w:jc w:val="center"/>
        <w:rPr>
          <w:sz w:val="28"/>
          <w:szCs w:val="28"/>
        </w:rPr>
      </w:pPr>
      <w:r>
        <w:rPr>
          <w:sz w:val="28"/>
          <w:szCs w:val="28"/>
          <w:lang w:val="en-US"/>
        </w:rPr>
        <w:t>P</w:t>
      </w:r>
      <w:r>
        <w:rPr>
          <w:sz w:val="28"/>
          <w:szCs w:val="28"/>
          <w:vertAlign w:val="subscript"/>
        </w:rPr>
        <w:t xml:space="preserve">т.треб  </w:t>
      </w:r>
      <w:r>
        <w:rPr>
          <w:sz w:val="28"/>
          <w:szCs w:val="28"/>
        </w:rPr>
        <w:t>= 6246 * 0.5 / 1000 * 0.9 = 2.4 кВт,</w:t>
      </w:r>
    </w:p>
    <w:p w:rsidR="00BB4226" w:rsidRDefault="002116E8">
      <w:pPr>
        <w:spacing w:line="360" w:lineRule="auto"/>
        <w:ind w:firstLine="720"/>
        <w:jc w:val="both"/>
        <w:rPr>
          <w:sz w:val="28"/>
          <w:szCs w:val="28"/>
        </w:rPr>
      </w:pPr>
      <w:r>
        <w:rPr>
          <w:sz w:val="28"/>
          <w:szCs w:val="28"/>
        </w:rPr>
        <w:t>Что соответствует мощности выбранного двигателя.</w:t>
      </w:r>
    </w:p>
    <w:p w:rsidR="00BB4226" w:rsidRDefault="002116E8">
      <w:pPr>
        <w:spacing w:line="360" w:lineRule="auto"/>
        <w:ind w:firstLine="720"/>
        <w:jc w:val="both"/>
        <w:rPr>
          <w:sz w:val="28"/>
          <w:szCs w:val="28"/>
        </w:rPr>
      </w:pPr>
      <w:r>
        <w:rPr>
          <w:sz w:val="28"/>
          <w:szCs w:val="28"/>
        </w:rPr>
        <w:t xml:space="preserve"> </w:t>
      </w:r>
    </w:p>
    <w:p w:rsidR="00BB4226" w:rsidRDefault="00BB4226">
      <w:pPr>
        <w:spacing w:line="360" w:lineRule="auto"/>
        <w:ind w:firstLine="900"/>
        <w:jc w:val="both"/>
        <w:rPr>
          <w:sz w:val="28"/>
          <w:szCs w:val="28"/>
        </w:rPr>
      </w:pPr>
    </w:p>
    <w:p w:rsidR="00BB4226" w:rsidRDefault="002116E8">
      <w:pPr>
        <w:spacing w:line="360" w:lineRule="auto"/>
        <w:ind w:left="360"/>
        <w:rPr>
          <w:sz w:val="28"/>
          <w:szCs w:val="28"/>
        </w:rPr>
      </w:pPr>
      <w:r>
        <w:rPr>
          <w:sz w:val="28"/>
          <w:szCs w:val="28"/>
        </w:rPr>
        <w:t xml:space="preserve">   Предварительный расчёт вала на прочность</w:t>
      </w:r>
    </w:p>
    <w:p w:rsidR="00BB4226" w:rsidRDefault="002116E8">
      <w:pPr>
        <w:pStyle w:val="4"/>
        <w:spacing w:line="360" w:lineRule="auto"/>
      </w:pPr>
      <w:r>
        <w:t>Необходимое условие  σ≤[σ]</w:t>
      </w:r>
    </w:p>
    <w:p w:rsidR="00BB4226" w:rsidRDefault="002116E8">
      <w:pPr>
        <w:spacing w:line="360" w:lineRule="auto"/>
        <w:rPr>
          <w:sz w:val="28"/>
          <w:szCs w:val="28"/>
        </w:rPr>
      </w:pPr>
      <w:r>
        <w:rPr>
          <w:sz w:val="28"/>
          <w:szCs w:val="28"/>
        </w:rPr>
        <w:t>σ-расчётное напряжение вала</w:t>
      </w:r>
    </w:p>
    <w:p w:rsidR="00BB4226" w:rsidRDefault="002116E8">
      <w:pPr>
        <w:spacing w:line="360" w:lineRule="auto"/>
        <w:rPr>
          <w:sz w:val="28"/>
          <w:szCs w:val="28"/>
        </w:rPr>
      </w:pPr>
      <w:r>
        <w:rPr>
          <w:sz w:val="28"/>
          <w:szCs w:val="28"/>
        </w:rPr>
        <w:t>[σ]-допускаемое напряжение стали</w:t>
      </w:r>
    </w:p>
    <w:p w:rsidR="00BB4226" w:rsidRDefault="002116E8">
      <w:pPr>
        <w:spacing w:line="360" w:lineRule="auto"/>
        <w:jc w:val="center"/>
        <w:rPr>
          <w:sz w:val="28"/>
          <w:szCs w:val="28"/>
        </w:rPr>
      </w:pPr>
      <w:r>
        <w:rPr>
          <w:sz w:val="28"/>
          <w:szCs w:val="28"/>
        </w:rPr>
        <w:t>[σ]= σ</w:t>
      </w:r>
      <w:r>
        <w:rPr>
          <w:sz w:val="28"/>
          <w:szCs w:val="28"/>
          <w:vertAlign w:val="subscript"/>
        </w:rPr>
        <w:t>-1</w:t>
      </w:r>
      <w:r>
        <w:rPr>
          <w:sz w:val="28"/>
          <w:szCs w:val="28"/>
        </w:rPr>
        <w:t>/К</w:t>
      </w:r>
      <w:r>
        <w:rPr>
          <w:sz w:val="28"/>
          <w:szCs w:val="28"/>
          <w:vertAlign w:val="subscript"/>
        </w:rPr>
        <w:t>з</w:t>
      </w:r>
      <w:r>
        <w:rPr>
          <w:sz w:val="28"/>
          <w:szCs w:val="28"/>
        </w:rPr>
        <w:t>,</w:t>
      </w:r>
    </w:p>
    <w:p w:rsidR="00BB4226" w:rsidRDefault="002116E8">
      <w:pPr>
        <w:spacing w:line="360" w:lineRule="auto"/>
        <w:jc w:val="both"/>
        <w:rPr>
          <w:sz w:val="28"/>
          <w:szCs w:val="28"/>
        </w:rPr>
      </w:pPr>
      <w:r>
        <w:rPr>
          <w:sz w:val="28"/>
          <w:szCs w:val="28"/>
        </w:rPr>
        <w:t>где</w:t>
      </w:r>
    </w:p>
    <w:p w:rsidR="00BB4226" w:rsidRDefault="002116E8">
      <w:pPr>
        <w:spacing w:line="360" w:lineRule="auto"/>
        <w:jc w:val="both"/>
        <w:rPr>
          <w:sz w:val="28"/>
          <w:szCs w:val="28"/>
        </w:rPr>
      </w:pPr>
      <w:r>
        <w:rPr>
          <w:sz w:val="28"/>
          <w:szCs w:val="28"/>
        </w:rPr>
        <w:t>σ</w:t>
      </w:r>
      <w:r>
        <w:rPr>
          <w:sz w:val="28"/>
          <w:szCs w:val="28"/>
          <w:vertAlign w:val="subscript"/>
        </w:rPr>
        <w:t>-1</w:t>
      </w:r>
      <w:r>
        <w:rPr>
          <w:sz w:val="28"/>
          <w:szCs w:val="28"/>
        </w:rPr>
        <w:t xml:space="preserve">-предел выносливости стали при симметричном цикле изгиба </w:t>
      </w:r>
    </w:p>
    <w:p w:rsidR="00BB4226" w:rsidRDefault="002116E8">
      <w:pPr>
        <w:spacing w:line="360" w:lineRule="auto"/>
        <w:jc w:val="center"/>
        <w:rPr>
          <w:sz w:val="28"/>
          <w:szCs w:val="28"/>
        </w:rPr>
      </w:pPr>
      <w:r>
        <w:rPr>
          <w:sz w:val="28"/>
          <w:szCs w:val="28"/>
        </w:rPr>
        <w:t>σ</w:t>
      </w:r>
      <w:r>
        <w:rPr>
          <w:sz w:val="28"/>
          <w:szCs w:val="28"/>
          <w:vertAlign w:val="subscript"/>
        </w:rPr>
        <w:t>-1</w:t>
      </w:r>
      <w:r>
        <w:rPr>
          <w:sz w:val="28"/>
          <w:szCs w:val="28"/>
        </w:rPr>
        <w:t>=0,43* σ</w:t>
      </w:r>
      <w:r>
        <w:rPr>
          <w:sz w:val="28"/>
          <w:szCs w:val="28"/>
          <w:vertAlign w:val="subscript"/>
        </w:rPr>
        <w:t>В</w:t>
      </w:r>
      <w:r>
        <w:rPr>
          <w:sz w:val="28"/>
          <w:szCs w:val="28"/>
        </w:rPr>
        <w:t>,</w:t>
      </w:r>
    </w:p>
    <w:p w:rsidR="00BB4226" w:rsidRDefault="002116E8">
      <w:pPr>
        <w:spacing w:line="360" w:lineRule="auto"/>
        <w:jc w:val="both"/>
        <w:rPr>
          <w:sz w:val="28"/>
          <w:szCs w:val="28"/>
        </w:rPr>
      </w:pPr>
      <w:r>
        <w:rPr>
          <w:sz w:val="28"/>
          <w:szCs w:val="28"/>
        </w:rPr>
        <w:t>где</w:t>
      </w:r>
    </w:p>
    <w:p w:rsidR="00BB4226" w:rsidRDefault="002116E8">
      <w:pPr>
        <w:spacing w:line="360" w:lineRule="auto"/>
        <w:jc w:val="both"/>
        <w:rPr>
          <w:sz w:val="28"/>
          <w:szCs w:val="28"/>
        </w:rPr>
      </w:pPr>
      <w:r>
        <w:rPr>
          <w:sz w:val="28"/>
          <w:szCs w:val="28"/>
        </w:rPr>
        <w:t>Для примера, когда σ</w:t>
      </w:r>
      <w:r>
        <w:rPr>
          <w:sz w:val="28"/>
          <w:szCs w:val="28"/>
          <w:vertAlign w:val="subscript"/>
        </w:rPr>
        <w:t>В</w:t>
      </w:r>
      <w:r>
        <w:rPr>
          <w:sz w:val="28"/>
          <w:szCs w:val="28"/>
        </w:rPr>
        <w:t>=690 Н/мм</w:t>
      </w:r>
      <w:r>
        <w:rPr>
          <w:sz w:val="28"/>
          <w:szCs w:val="28"/>
          <w:vertAlign w:val="superscript"/>
        </w:rPr>
        <w:t>2</w:t>
      </w:r>
    </w:p>
    <w:p w:rsidR="00BB4226" w:rsidRDefault="002116E8">
      <w:pPr>
        <w:spacing w:line="360" w:lineRule="auto"/>
        <w:jc w:val="center"/>
        <w:rPr>
          <w:sz w:val="28"/>
          <w:szCs w:val="28"/>
          <w:vertAlign w:val="superscript"/>
        </w:rPr>
      </w:pPr>
      <w:r>
        <w:rPr>
          <w:sz w:val="28"/>
          <w:szCs w:val="28"/>
        </w:rPr>
        <w:t>σ</w:t>
      </w:r>
      <w:r>
        <w:rPr>
          <w:sz w:val="28"/>
          <w:szCs w:val="28"/>
          <w:vertAlign w:val="subscript"/>
        </w:rPr>
        <w:t>-1</w:t>
      </w:r>
      <w:r>
        <w:rPr>
          <w:sz w:val="28"/>
          <w:szCs w:val="28"/>
        </w:rPr>
        <w:t>=0,43*690=297 Н/мм</w:t>
      </w:r>
      <w:r>
        <w:rPr>
          <w:sz w:val="28"/>
          <w:szCs w:val="28"/>
          <w:vertAlign w:val="superscript"/>
        </w:rPr>
        <w:t>2</w:t>
      </w:r>
    </w:p>
    <w:p w:rsidR="00BB4226" w:rsidRDefault="002116E8">
      <w:pPr>
        <w:spacing w:line="360" w:lineRule="auto"/>
        <w:jc w:val="both"/>
        <w:rPr>
          <w:sz w:val="28"/>
          <w:szCs w:val="28"/>
        </w:rPr>
      </w:pPr>
      <w:r>
        <w:rPr>
          <w:sz w:val="28"/>
          <w:szCs w:val="28"/>
        </w:rPr>
        <w:t>К</w:t>
      </w:r>
      <w:r>
        <w:rPr>
          <w:sz w:val="28"/>
          <w:szCs w:val="28"/>
          <w:vertAlign w:val="subscript"/>
        </w:rPr>
        <w:t>з</w:t>
      </w:r>
      <w:r>
        <w:rPr>
          <w:sz w:val="28"/>
          <w:szCs w:val="28"/>
        </w:rPr>
        <w:t>-коэффициент запаса прочности</w:t>
      </w:r>
    </w:p>
    <w:p w:rsidR="00BB4226" w:rsidRDefault="002116E8">
      <w:pPr>
        <w:spacing w:line="360" w:lineRule="auto"/>
        <w:jc w:val="both"/>
        <w:rPr>
          <w:sz w:val="28"/>
          <w:szCs w:val="28"/>
        </w:rPr>
      </w:pPr>
      <w:r>
        <w:rPr>
          <w:sz w:val="28"/>
          <w:szCs w:val="28"/>
        </w:rPr>
        <w:t>Для примера, когда   К</w:t>
      </w:r>
      <w:r>
        <w:rPr>
          <w:sz w:val="28"/>
          <w:szCs w:val="28"/>
          <w:vertAlign w:val="subscript"/>
        </w:rPr>
        <w:t>з</w:t>
      </w:r>
      <w:r>
        <w:rPr>
          <w:sz w:val="28"/>
          <w:szCs w:val="28"/>
        </w:rPr>
        <w:t>=4</w:t>
      </w:r>
    </w:p>
    <w:p w:rsidR="00BB4226" w:rsidRDefault="002116E8">
      <w:pPr>
        <w:spacing w:line="360" w:lineRule="auto"/>
        <w:jc w:val="center"/>
        <w:rPr>
          <w:sz w:val="28"/>
          <w:szCs w:val="28"/>
        </w:rPr>
      </w:pPr>
      <w:r>
        <w:rPr>
          <w:sz w:val="28"/>
          <w:szCs w:val="28"/>
        </w:rPr>
        <w:t>[σ]= 297/4=74  Н/мм</w:t>
      </w:r>
      <w:r>
        <w:rPr>
          <w:sz w:val="28"/>
          <w:szCs w:val="28"/>
          <w:vertAlign w:val="superscript"/>
        </w:rPr>
        <w:t>2</w:t>
      </w:r>
    </w:p>
    <w:p w:rsidR="00BB4226" w:rsidRDefault="002116E8">
      <w:pPr>
        <w:spacing w:line="360" w:lineRule="auto"/>
        <w:jc w:val="center"/>
        <w:rPr>
          <w:sz w:val="28"/>
          <w:szCs w:val="28"/>
        </w:rPr>
      </w:pPr>
      <w:r>
        <w:rPr>
          <w:sz w:val="28"/>
          <w:szCs w:val="28"/>
        </w:rPr>
        <w:t>σ=√(М</w:t>
      </w:r>
      <w:r>
        <w:rPr>
          <w:sz w:val="28"/>
          <w:szCs w:val="28"/>
          <w:vertAlign w:val="subscript"/>
        </w:rPr>
        <w:t>изг.</w:t>
      </w:r>
      <w:r>
        <w:rPr>
          <w:sz w:val="28"/>
          <w:szCs w:val="28"/>
          <w:vertAlign w:val="superscript"/>
        </w:rPr>
        <w:t>2</w:t>
      </w:r>
      <w:r>
        <w:rPr>
          <w:sz w:val="28"/>
          <w:szCs w:val="28"/>
        </w:rPr>
        <w:t>+0,75*Т</w:t>
      </w:r>
      <w:r>
        <w:rPr>
          <w:sz w:val="28"/>
          <w:szCs w:val="28"/>
          <w:vertAlign w:val="subscript"/>
        </w:rPr>
        <w:t>кр.</w:t>
      </w:r>
      <w:r>
        <w:rPr>
          <w:sz w:val="28"/>
          <w:szCs w:val="28"/>
          <w:vertAlign w:val="superscript"/>
        </w:rPr>
        <w:t>2</w:t>
      </w:r>
      <w:r>
        <w:rPr>
          <w:sz w:val="28"/>
          <w:szCs w:val="28"/>
        </w:rPr>
        <w:t>)/</w:t>
      </w:r>
      <w:r>
        <w:rPr>
          <w:sz w:val="28"/>
          <w:szCs w:val="28"/>
          <w:lang w:val="en-US"/>
        </w:rPr>
        <w:t>W</w:t>
      </w:r>
      <w:r>
        <w:rPr>
          <w:sz w:val="28"/>
          <w:szCs w:val="28"/>
        </w:rPr>
        <w:t>,</w:t>
      </w:r>
    </w:p>
    <w:p w:rsidR="00BB4226" w:rsidRDefault="002116E8">
      <w:pPr>
        <w:spacing w:line="360" w:lineRule="auto"/>
        <w:jc w:val="both"/>
        <w:rPr>
          <w:sz w:val="28"/>
          <w:szCs w:val="28"/>
        </w:rPr>
      </w:pPr>
      <w:r>
        <w:rPr>
          <w:sz w:val="28"/>
          <w:szCs w:val="28"/>
        </w:rPr>
        <w:t xml:space="preserve"> где</w:t>
      </w:r>
    </w:p>
    <w:p w:rsidR="00BB4226" w:rsidRDefault="002116E8">
      <w:pPr>
        <w:spacing w:line="360" w:lineRule="auto"/>
        <w:jc w:val="both"/>
        <w:rPr>
          <w:sz w:val="28"/>
          <w:szCs w:val="28"/>
        </w:rPr>
      </w:pPr>
      <w:r>
        <w:rPr>
          <w:sz w:val="28"/>
          <w:szCs w:val="28"/>
        </w:rPr>
        <w:t>Т</w:t>
      </w:r>
      <w:r>
        <w:rPr>
          <w:sz w:val="28"/>
          <w:szCs w:val="28"/>
          <w:vertAlign w:val="subscript"/>
        </w:rPr>
        <w:t>кр</w:t>
      </w:r>
      <w:r>
        <w:rPr>
          <w:sz w:val="28"/>
          <w:szCs w:val="28"/>
        </w:rPr>
        <w:t xml:space="preserve">-крутящий момент на валу, Н*мм;   </w:t>
      </w:r>
    </w:p>
    <w:p w:rsidR="00BB4226" w:rsidRDefault="002116E8">
      <w:pPr>
        <w:spacing w:line="360" w:lineRule="auto"/>
        <w:jc w:val="both"/>
        <w:rPr>
          <w:sz w:val="28"/>
          <w:szCs w:val="28"/>
        </w:rPr>
      </w:pPr>
      <w:r>
        <w:rPr>
          <w:sz w:val="28"/>
          <w:szCs w:val="28"/>
          <w:lang w:val="en-US"/>
        </w:rPr>
        <w:t>W</w:t>
      </w:r>
      <w:r>
        <w:rPr>
          <w:sz w:val="28"/>
          <w:szCs w:val="28"/>
        </w:rPr>
        <w:t xml:space="preserve">-осевой момент сопротивления  </w:t>
      </w:r>
    </w:p>
    <w:p w:rsidR="00BB4226" w:rsidRDefault="002116E8">
      <w:pPr>
        <w:spacing w:line="360" w:lineRule="auto"/>
        <w:jc w:val="center"/>
        <w:rPr>
          <w:sz w:val="28"/>
          <w:szCs w:val="28"/>
        </w:rPr>
      </w:pPr>
      <w:r>
        <w:rPr>
          <w:sz w:val="28"/>
          <w:szCs w:val="28"/>
          <w:lang w:val="en-US"/>
        </w:rPr>
        <w:t>W</w:t>
      </w:r>
      <w:r>
        <w:rPr>
          <w:sz w:val="28"/>
          <w:szCs w:val="28"/>
        </w:rPr>
        <w:t>=0,1*</w:t>
      </w:r>
      <w:r>
        <w:rPr>
          <w:sz w:val="28"/>
          <w:szCs w:val="28"/>
          <w:lang w:val="en-US"/>
        </w:rPr>
        <w:t>d</w:t>
      </w:r>
      <w:r>
        <w:rPr>
          <w:sz w:val="28"/>
          <w:szCs w:val="28"/>
          <w:vertAlign w:val="superscript"/>
        </w:rPr>
        <w:t>3</w:t>
      </w:r>
      <w:r>
        <w:rPr>
          <w:sz w:val="28"/>
          <w:szCs w:val="28"/>
        </w:rPr>
        <w:t>=0,1*45</w:t>
      </w:r>
      <w:r>
        <w:rPr>
          <w:sz w:val="28"/>
          <w:szCs w:val="28"/>
          <w:vertAlign w:val="superscript"/>
        </w:rPr>
        <w:t>3</w:t>
      </w:r>
      <w:r>
        <w:rPr>
          <w:sz w:val="28"/>
          <w:szCs w:val="28"/>
        </w:rPr>
        <w:t>=1064800 мм</w:t>
      </w:r>
      <w:r>
        <w:rPr>
          <w:sz w:val="28"/>
          <w:szCs w:val="28"/>
          <w:vertAlign w:val="superscript"/>
        </w:rPr>
        <w:t>3</w:t>
      </w:r>
    </w:p>
    <w:p w:rsidR="00BB4226" w:rsidRDefault="002116E8">
      <w:pPr>
        <w:spacing w:line="360" w:lineRule="auto"/>
        <w:jc w:val="both"/>
        <w:rPr>
          <w:sz w:val="28"/>
          <w:szCs w:val="28"/>
        </w:rPr>
      </w:pPr>
      <w:r>
        <w:rPr>
          <w:sz w:val="28"/>
          <w:szCs w:val="28"/>
        </w:rPr>
        <w:t>М</w:t>
      </w:r>
      <w:r>
        <w:rPr>
          <w:sz w:val="28"/>
          <w:szCs w:val="28"/>
          <w:vertAlign w:val="subscript"/>
        </w:rPr>
        <w:t>изг.</w:t>
      </w:r>
      <w:r>
        <w:rPr>
          <w:sz w:val="28"/>
          <w:szCs w:val="28"/>
        </w:rPr>
        <w:t>-максимальный изгибающий момент</w:t>
      </w:r>
    </w:p>
    <w:p w:rsidR="00BB4226" w:rsidRDefault="002116E8">
      <w:pPr>
        <w:spacing w:line="360" w:lineRule="auto"/>
        <w:jc w:val="both"/>
        <w:rPr>
          <w:sz w:val="28"/>
          <w:szCs w:val="28"/>
        </w:rPr>
      </w:pPr>
      <w:r>
        <w:rPr>
          <w:sz w:val="28"/>
          <w:szCs w:val="28"/>
        </w:rPr>
        <w:t>Для примера, когда М</w:t>
      </w:r>
      <w:r>
        <w:rPr>
          <w:sz w:val="28"/>
          <w:szCs w:val="28"/>
          <w:vertAlign w:val="subscript"/>
        </w:rPr>
        <w:t>изг.</w:t>
      </w:r>
      <w:r>
        <w:rPr>
          <w:sz w:val="28"/>
          <w:szCs w:val="28"/>
        </w:rPr>
        <w:t>=27,67*10</w:t>
      </w:r>
      <w:r>
        <w:rPr>
          <w:sz w:val="28"/>
          <w:szCs w:val="28"/>
          <w:vertAlign w:val="superscript"/>
        </w:rPr>
        <w:t>6</w:t>
      </w:r>
      <w:r>
        <w:rPr>
          <w:sz w:val="28"/>
          <w:szCs w:val="28"/>
        </w:rPr>
        <w:t xml:space="preserve">  Н*мм; Т</w:t>
      </w:r>
      <w:r>
        <w:rPr>
          <w:sz w:val="28"/>
          <w:szCs w:val="28"/>
          <w:vertAlign w:val="subscript"/>
        </w:rPr>
        <w:t>кр</w:t>
      </w:r>
      <w:r>
        <w:rPr>
          <w:sz w:val="28"/>
          <w:szCs w:val="28"/>
        </w:rPr>
        <w:t>=10,6*10</w:t>
      </w:r>
      <w:r>
        <w:rPr>
          <w:sz w:val="28"/>
          <w:szCs w:val="28"/>
          <w:vertAlign w:val="superscript"/>
        </w:rPr>
        <w:t>6</w:t>
      </w:r>
      <w:r>
        <w:rPr>
          <w:sz w:val="28"/>
          <w:szCs w:val="28"/>
        </w:rPr>
        <w:t xml:space="preserve"> Н*мм</w:t>
      </w:r>
    </w:p>
    <w:p w:rsidR="00BB4226" w:rsidRDefault="002116E8">
      <w:pPr>
        <w:spacing w:line="360" w:lineRule="auto"/>
        <w:jc w:val="center"/>
        <w:rPr>
          <w:sz w:val="28"/>
          <w:szCs w:val="28"/>
        </w:rPr>
      </w:pPr>
      <w:r>
        <w:rPr>
          <w:sz w:val="28"/>
          <w:szCs w:val="28"/>
        </w:rPr>
        <w:t>σ=√((27,67*10</w:t>
      </w:r>
      <w:r>
        <w:rPr>
          <w:sz w:val="28"/>
          <w:szCs w:val="28"/>
          <w:vertAlign w:val="superscript"/>
        </w:rPr>
        <w:t>6</w:t>
      </w:r>
      <w:r>
        <w:rPr>
          <w:sz w:val="28"/>
          <w:szCs w:val="28"/>
        </w:rPr>
        <w:t>)</w:t>
      </w:r>
      <w:r>
        <w:rPr>
          <w:sz w:val="28"/>
          <w:szCs w:val="28"/>
          <w:vertAlign w:val="superscript"/>
        </w:rPr>
        <w:t>2</w:t>
      </w:r>
      <w:r>
        <w:rPr>
          <w:sz w:val="28"/>
          <w:szCs w:val="28"/>
        </w:rPr>
        <w:t>+(0,75*14,4*10</w:t>
      </w:r>
      <w:r>
        <w:rPr>
          <w:sz w:val="28"/>
          <w:szCs w:val="28"/>
          <w:vertAlign w:val="superscript"/>
        </w:rPr>
        <w:t>6</w:t>
      </w:r>
      <w:r>
        <w:rPr>
          <w:sz w:val="28"/>
          <w:szCs w:val="28"/>
        </w:rPr>
        <w:t>)</w:t>
      </w:r>
      <w:r>
        <w:rPr>
          <w:sz w:val="28"/>
          <w:szCs w:val="28"/>
          <w:vertAlign w:val="superscript"/>
        </w:rPr>
        <w:t>2</w:t>
      </w:r>
      <w:r>
        <w:rPr>
          <w:sz w:val="28"/>
          <w:szCs w:val="28"/>
        </w:rPr>
        <w:t>)/1064800=28,5 Н/мм</w:t>
      </w:r>
      <w:r>
        <w:rPr>
          <w:sz w:val="28"/>
          <w:szCs w:val="28"/>
          <w:vertAlign w:val="superscript"/>
        </w:rPr>
        <w:t>2</w:t>
      </w:r>
    </w:p>
    <w:p w:rsidR="00BB4226" w:rsidRDefault="002116E8">
      <w:pPr>
        <w:spacing w:line="360" w:lineRule="auto"/>
        <w:jc w:val="both"/>
        <w:rPr>
          <w:sz w:val="28"/>
          <w:szCs w:val="28"/>
        </w:rPr>
      </w:pPr>
      <w:r>
        <w:rPr>
          <w:sz w:val="28"/>
          <w:szCs w:val="28"/>
        </w:rPr>
        <w:t>[σ]&gt; σ</w:t>
      </w:r>
    </w:p>
    <w:p w:rsidR="00BB4226" w:rsidRDefault="002116E8">
      <w:pPr>
        <w:spacing w:line="360" w:lineRule="auto"/>
        <w:jc w:val="both"/>
        <w:rPr>
          <w:sz w:val="28"/>
          <w:szCs w:val="28"/>
        </w:rPr>
      </w:pPr>
      <w:r>
        <w:rPr>
          <w:sz w:val="28"/>
          <w:szCs w:val="28"/>
        </w:rPr>
        <w:t>вывод: прочность обеспечена.</w:t>
      </w:r>
    </w:p>
    <w:p w:rsidR="00BB4226" w:rsidRDefault="00BB4226">
      <w:pPr>
        <w:spacing w:line="360" w:lineRule="auto"/>
        <w:jc w:val="both"/>
        <w:rPr>
          <w:sz w:val="28"/>
          <w:szCs w:val="28"/>
        </w:rPr>
      </w:pPr>
    </w:p>
    <w:p w:rsidR="00BB4226" w:rsidRDefault="002116E8">
      <w:pPr>
        <w:spacing w:line="360" w:lineRule="auto"/>
        <w:ind w:left="426"/>
        <w:jc w:val="both"/>
        <w:rPr>
          <w:sz w:val="28"/>
          <w:szCs w:val="28"/>
        </w:rPr>
      </w:pPr>
      <w:r>
        <w:rPr>
          <w:sz w:val="28"/>
          <w:szCs w:val="28"/>
        </w:rPr>
        <w:t xml:space="preserve"> Уточнённый расчёт вала на прочность</w:t>
      </w:r>
    </w:p>
    <w:p w:rsidR="00BB4226" w:rsidRDefault="002116E8">
      <w:pPr>
        <w:spacing w:line="360" w:lineRule="auto"/>
        <w:ind w:firstLine="142"/>
        <w:jc w:val="both"/>
        <w:rPr>
          <w:sz w:val="28"/>
          <w:szCs w:val="28"/>
        </w:rPr>
      </w:pPr>
      <w:r>
        <w:rPr>
          <w:sz w:val="28"/>
          <w:szCs w:val="28"/>
        </w:rPr>
        <w:t xml:space="preserve">Необходимое условие </w:t>
      </w:r>
      <w:r>
        <w:rPr>
          <w:sz w:val="28"/>
          <w:szCs w:val="28"/>
          <w:lang w:val="en-US"/>
        </w:rPr>
        <w:t>n</w:t>
      </w:r>
      <w:r>
        <w:rPr>
          <w:sz w:val="28"/>
          <w:szCs w:val="28"/>
        </w:rPr>
        <w:t>≥[n]</w:t>
      </w:r>
    </w:p>
    <w:p w:rsidR="00BB4226" w:rsidRDefault="002116E8">
      <w:pPr>
        <w:spacing w:line="360" w:lineRule="auto"/>
        <w:ind w:firstLine="142"/>
        <w:jc w:val="both"/>
        <w:rPr>
          <w:sz w:val="28"/>
          <w:szCs w:val="28"/>
        </w:rPr>
      </w:pPr>
      <w:r>
        <w:rPr>
          <w:sz w:val="28"/>
          <w:szCs w:val="28"/>
          <w:lang w:val="en-US"/>
        </w:rPr>
        <w:t>n</w:t>
      </w:r>
      <w:r>
        <w:rPr>
          <w:sz w:val="28"/>
          <w:szCs w:val="28"/>
        </w:rPr>
        <w:t xml:space="preserve">-коэффициент запаса прочности; </w:t>
      </w:r>
    </w:p>
    <w:p w:rsidR="00BB4226" w:rsidRDefault="002116E8">
      <w:pPr>
        <w:spacing w:line="360" w:lineRule="auto"/>
        <w:ind w:firstLine="142"/>
        <w:jc w:val="both"/>
        <w:rPr>
          <w:sz w:val="28"/>
          <w:szCs w:val="28"/>
        </w:rPr>
      </w:pPr>
      <w:r>
        <w:rPr>
          <w:sz w:val="28"/>
          <w:szCs w:val="28"/>
        </w:rPr>
        <w:t>[</w:t>
      </w:r>
      <w:r>
        <w:rPr>
          <w:sz w:val="28"/>
          <w:szCs w:val="28"/>
          <w:lang w:val="en-US"/>
        </w:rPr>
        <w:t>n</w:t>
      </w:r>
      <w:r>
        <w:rPr>
          <w:sz w:val="28"/>
          <w:szCs w:val="28"/>
        </w:rPr>
        <w:t>]-допускаемый коэффициент запаса прочности</w:t>
      </w:r>
    </w:p>
    <w:p w:rsidR="00BB4226" w:rsidRDefault="00BB4226">
      <w:pPr>
        <w:spacing w:line="360" w:lineRule="auto"/>
        <w:ind w:firstLine="142"/>
        <w:jc w:val="both"/>
        <w:rPr>
          <w:sz w:val="28"/>
          <w:szCs w:val="28"/>
        </w:rPr>
      </w:pPr>
    </w:p>
    <w:p w:rsidR="00BB4226" w:rsidRDefault="00BB4226">
      <w:pPr>
        <w:spacing w:line="360" w:lineRule="auto"/>
        <w:ind w:firstLine="142"/>
        <w:jc w:val="both"/>
        <w:rPr>
          <w:sz w:val="28"/>
          <w:szCs w:val="28"/>
        </w:rPr>
      </w:pPr>
    </w:p>
    <w:p w:rsidR="00BB4226" w:rsidRDefault="002116E8">
      <w:pPr>
        <w:spacing w:line="360" w:lineRule="auto"/>
        <w:ind w:firstLine="142"/>
        <w:jc w:val="both"/>
        <w:rPr>
          <w:sz w:val="28"/>
          <w:szCs w:val="28"/>
        </w:rPr>
      </w:pPr>
      <w:r>
        <w:rPr>
          <w:sz w:val="28"/>
          <w:szCs w:val="28"/>
        </w:rPr>
        <w:t>Для примера, когда   [</w:t>
      </w:r>
      <w:r>
        <w:rPr>
          <w:sz w:val="28"/>
          <w:szCs w:val="28"/>
          <w:lang w:val="en-US"/>
        </w:rPr>
        <w:t>n</w:t>
      </w:r>
      <w:r>
        <w:rPr>
          <w:sz w:val="28"/>
          <w:szCs w:val="28"/>
        </w:rPr>
        <w:t>]=2,5</w:t>
      </w:r>
    </w:p>
    <w:p w:rsidR="00BB4226" w:rsidRDefault="002116E8">
      <w:pPr>
        <w:spacing w:line="360" w:lineRule="auto"/>
        <w:ind w:firstLine="142"/>
        <w:jc w:val="center"/>
        <w:rPr>
          <w:sz w:val="28"/>
          <w:szCs w:val="28"/>
        </w:rPr>
      </w:pPr>
      <w:r>
        <w:rPr>
          <w:sz w:val="28"/>
          <w:szCs w:val="28"/>
          <w:lang w:val="en-US"/>
        </w:rPr>
        <w:t>n</w:t>
      </w:r>
      <w:r>
        <w:rPr>
          <w:sz w:val="28"/>
          <w:szCs w:val="28"/>
        </w:rPr>
        <w:t>=</w:t>
      </w:r>
      <w:r>
        <w:rPr>
          <w:sz w:val="28"/>
          <w:szCs w:val="28"/>
          <w:lang w:val="en-US"/>
        </w:rPr>
        <w:t>n</w:t>
      </w:r>
      <w:r>
        <w:rPr>
          <w:sz w:val="28"/>
          <w:szCs w:val="28"/>
          <w:vertAlign w:val="subscript"/>
          <w:lang w:val="en-US"/>
        </w:rPr>
        <w:t>σ</w:t>
      </w:r>
      <w:r>
        <w:rPr>
          <w:sz w:val="28"/>
          <w:szCs w:val="28"/>
        </w:rPr>
        <w:t>*</w:t>
      </w:r>
      <w:r>
        <w:rPr>
          <w:sz w:val="28"/>
          <w:szCs w:val="28"/>
          <w:lang w:val="en-US"/>
        </w:rPr>
        <w:t>n</w:t>
      </w:r>
      <w:r>
        <w:rPr>
          <w:sz w:val="28"/>
          <w:szCs w:val="28"/>
          <w:vertAlign w:val="subscript"/>
          <w:lang w:val="en-US"/>
        </w:rPr>
        <w:t>τ</w:t>
      </w:r>
      <w:r>
        <w:rPr>
          <w:sz w:val="28"/>
          <w:szCs w:val="28"/>
        </w:rPr>
        <w:t xml:space="preserve">/√( </w:t>
      </w:r>
      <w:r>
        <w:rPr>
          <w:sz w:val="28"/>
          <w:szCs w:val="28"/>
          <w:lang w:val="en-US"/>
        </w:rPr>
        <w:t>n</w:t>
      </w:r>
      <w:r>
        <w:rPr>
          <w:sz w:val="28"/>
          <w:szCs w:val="28"/>
          <w:vertAlign w:val="subscript"/>
          <w:lang w:val="en-US"/>
        </w:rPr>
        <w:t>σ</w:t>
      </w:r>
      <w:r>
        <w:rPr>
          <w:sz w:val="28"/>
          <w:szCs w:val="28"/>
          <w:vertAlign w:val="superscript"/>
        </w:rPr>
        <w:t>2</w:t>
      </w:r>
      <w:r>
        <w:rPr>
          <w:sz w:val="28"/>
          <w:szCs w:val="28"/>
        </w:rPr>
        <w:t>+</w:t>
      </w:r>
      <w:r>
        <w:rPr>
          <w:sz w:val="28"/>
          <w:szCs w:val="28"/>
          <w:lang w:val="en-US"/>
        </w:rPr>
        <w:t>n</w:t>
      </w:r>
      <w:r>
        <w:rPr>
          <w:sz w:val="28"/>
          <w:szCs w:val="28"/>
          <w:vertAlign w:val="subscript"/>
          <w:lang w:val="en-US"/>
        </w:rPr>
        <w:t>τ</w:t>
      </w:r>
      <w:r>
        <w:rPr>
          <w:sz w:val="28"/>
          <w:szCs w:val="28"/>
          <w:vertAlign w:val="superscript"/>
        </w:rPr>
        <w:t>2</w:t>
      </w:r>
      <w:r>
        <w:rPr>
          <w:sz w:val="28"/>
          <w:szCs w:val="28"/>
        </w:rPr>
        <w:t>),</w:t>
      </w:r>
    </w:p>
    <w:p w:rsidR="00BB4226" w:rsidRDefault="002116E8">
      <w:pPr>
        <w:spacing w:line="360" w:lineRule="auto"/>
        <w:ind w:firstLine="142"/>
        <w:jc w:val="both"/>
        <w:rPr>
          <w:sz w:val="28"/>
          <w:szCs w:val="28"/>
        </w:rPr>
      </w:pPr>
      <w:r>
        <w:rPr>
          <w:sz w:val="28"/>
          <w:szCs w:val="28"/>
        </w:rPr>
        <w:t xml:space="preserve"> где</w:t>
      </w:r>
    </w:p>
    <w:p w:rsidR="00BB4226" w:rsidRDefault="002116E8">
      <w:pPr>
        <w:spacing w:line="360" w:lineRule="auto"/>
        <w:ind w:firstLine="142"/>
        <w:jc w:val="both"/>
        <w:rPr>
          <w:sz w:val="28"/>
          <w:szCs w:val="28"/>
        </w:rPr>
      </w:pPr>
      <w:r>
        <w:rPr>
          <w:sz w:val="28"/>
          <w:szCs w:val="28"/>
          <w:lang w:val="en-US"/>
        </w:rPr>
        <w:t>n</w:t>
      </w:r>
      <w:r>
        <w:rPr>
          <w:sz w:val="28"/>
          <w:szCs w:val="28"/>
          <w:vertAlign w:val="subscript"/>
          <w:lang w:val="en-US"/>
        </w:rPr>
        <w:t>σ</w:t>
      </w:r>
      <w:r>
        <w:rPr>
          <w:sz w:val="28"/>
          <w:szCs w:val="28"/>
        </w:rPr>
        <w:t>-коэффициент запаса прочности по нормальным напряжениям;</w:t>
      </w:r>
    </w:p>
    <w:p w:rsidR="00BB4226" w:rsidRDefault="002116E8">
      <w:pPr>
        <w:spacing w:line="360" w:lineRule="auto"/>
        <w:ind w:firstLine="142"/>
        <w:jc w:val="both"/>
        <w:rPr>
          <w:sz w:val="28"/>
          <w:szCs w:val="28"/>
        </w:rPr>
      </w:pPr>
      <w:r>
        <w:rPr>
          <w:sz w:val="28"/>
          <w:szCs w:val="28"/>
          <w:lang w:val="en-US"/>
        </w:rPr>
        <w:t>n</w:t>
      </w:r>
      <w:r>
        <w:rPr>
          <w:sz w:val="28"/>
          <w:szCs w:val="28"/>
          <w:vertAlign w:val="subscript"/>
          <w:lang w:val="en-US"/>
        </w:rPr>
        <w:t>τ</w:t>
      </w:r>
      <w:r>
        <w:rPr>
          <w:sz w:val="28"/>
          <w:szCs w:val="28"/>
        </w:rPr>
        <w:t>- коэффициент запаса прочности по касательным напряжениям</w:t>
      </w:r>
    </w:p>
    <w:p w:rsidR="00BB4226" w:rsidRDefault="002116E8">
      <w:pPr>
        <w:spacing w:line="360" w:lineRule="auto"/>
        <w:ind w:firstLine="142"/>
        <w:jc w:val="center"/>
        <w:rPr>
          <w:sz w:val="28"/>
          <w:szCs w:val="28"/>
          <w:lang w:val="el-GR"/>
        </w:rPr>
      </w:pPr>
      <w:r>
        <w:rPr>
          <w:sz w:val="28"/>
          <w:szCs w:val="28"/>
          <w:lang w:val="en-US"/>
        </w:rPr>
        <w:t>n</w:t>
      </w:r>
      <w:r>
        <w:rPr>
          <w:sz w:val="28"/>
          <w:szCs w:val="28"/>
          <w:vertAlign w:val="subscript"/>
          <w:lang w:val="el-GR"/>
        </w:rPr>
        <w:t>σ</w:t>
      </w:r>
      <w:r>
        <w:rPr>
          <w:sz w:val="28"/>
          <w:szCs w:val="28"/>
          <w:lang w:val="el-GR"/>
        </w:rPr>
        <w:t>= σ</w:t>
      </w:r>
      <w:r>
        <w:rPr>
          <w:sz w:val="28"/>
          <w:szCs w:val="28"/>
          <w:vertAlign w:val="subscript"/>
          <w:lang w:val="el-GR"/>
        </w:rPr>
        <w:t>-1</w:t>
      </w:r>
      <w:r>
        <w:rPr>
          <w:sz w:val="28"/>
          <w:szCs w:val="28"/>
          <w:lang w:val="el-GR"/>
        </w:rPr>
        <w:t>/((</w:t>
      </w:r>
      <w:r>
        <w:rPr>
          <w:sz w:val="28"/>
          <w:szCs w:val="28"/>
          <w:lang w:val="en-US"/>
        </w:rPr>
        <w:t>k</w:t>
      </w:r>
      <w:r>
        <w:rPr>
          <w:sz w:val="28"/>
          <w:szCs w:val="28"/>
          <w:vertAlign w:val="subscript"/>
          <w:lang w:val="el-GR"/>
        </w:rPr>
        <w:t>σ</w:t>
      </w:r>
      <w:r>
        <w:rPr>
          <w:sz w:val="28"/>
          <w:szCs w:val="28"/>
          <w:lang w:val="el-GR"/>
        </w:rPr>
        <w:t>* σ</w:t>
      </w:r>
      <w:r>
        <w:rPr>
          <w:sz w:val="28"/>
          <w:szCs w:val="28"/>
          <w:vertAlign w:val="subscript"/>
          <w:lang w:val="en-US"/>
        </w:rPr>
        <w:t>v</w:t>
      </w:r>
      <w:r>
        <w:rPr>
          <w:sz w:val="28"/>
          <w:szCs w:val="28"/>
          <w:lang w:val="el-GR"/>
        </w:rPr>
        <w:t>/ε</w:t>
      </w:r>
      <w:r>
        <w:rPr>
          <w:sz w:val="28"/>
          <w:szCs w:val="28"/>
          <w:vertAlign w:val="subscript"/>
          <w:lang w:val="el-GR"/>
        </w:rPr>
        <w:t>σ</w:t>
      </w:r>
      <w:r>
        <w:rPr>
          <w:sz w:val="28"/>
          <w:szCs w:val="28"/>
          <w:lang w:val="el-GR"/>
        </w:rPr>
        <w:t>*β)+ψ</w:t>
      </w:r>
      <w:r>
        <w:rPr>
          <w:sz w:val="28"/>
          <w:szCs w:val="28"/>
          <w:vertAlign w:val="subscript"/>
          <w:lang w:val="el-GR"/>
        </w:rPr>
        <w:t>σ</w:t>
      </w:r>
      <w:r>
        <w:rPr>
          <w:sz w:val="28"/>
          <w:szCs w:val="28"/>
          <w:lang w:val="el-GR"/>
        </w:rPr>
        <w:t>*σ</w:t>
      </w:r>
      <w:r>
        <w:rPr>
          <w:sz w:val="28"/>
          <w:szCs w:val="28"/>
          <w:vertAlign w:val="subscript"/>
        </w:rPr>
        <w:t>т</w:t>
      </w:r>
      <w:r>
        <w:rPr>
          <w:sz w:val="28"/>
          <w:szCs w:val="28"/>
          <w:lang w:val="el-GR"/>
        </w:rPr>
        <w:t>),</w:t>
      </w:r>
    </w:p>
    <w:p w:rsidR="00BB4226" w:rsidRDefault="002116E8">
      <w:pPr>
        <w:spacing w:line="360" w:lineRule="auto"/>
        <w:ind w:firstLine="142"/>
        <w:jc w:val="both"/>
        <w:rPr>
          <w:sz w:val="28"/>
          <w:szCs w:val="28"/>
        </w:rPr>
      </w:pPr>
      <w:r>
        <w:rPr>
          <w:sz w:val="28"/>
          <w:szCs w:val="28"/>
        </w:rPr>
        <w:t>где</w:t>
      </w:r>
    </w:p>
    <w:p w:rsidR="00BB4226" w:rsidRDefault="002116E8">
      <w:pPr>
        <w:spacing w:line="360" w:lineRule="auto"/>
        <w:ind w:firstLine="142"/>
        <w:jc w:val="both"/>
        <w:rPr>
          <w:sz w:val="28"/>
          <w:szCs w:val="28"/>
        </w:rPr>
      </w:pPr>
      <w:r>
        <w:rPr>
          <w:sz w:val="28"/>
          <w:szCs w:val="28"/>
          <w:lang w:val="en-US"/>
        </w:rPr>
        <w:t>k</w:t>
      </w:r>
      <w:r>
        <w:rPr>
          <w:sz w:val="28"/>
          <w:szCs w:val="28"/>
          <w:vertAlign w:val="subscript"/>
        </w:rPr>
        <w:t>σ</w:t>
      </w:r>
      <w:r>
        <w:rPr>
          <w:sz w:val="28"/>
          <w:szCs w:val="28"/>
        </w:rPr>
        <w:t xml:space="preserve">-эффективный коэффициент концентрации нормальных напряжений; </w:t>
      </w:r>
    </w:p>
    <w:p w:rsidR="00BB4226" w:rsidRDefault="002116E8">
      <w:pPr>
        <w:spacing w:line="360" w:lineRule="auto"/>
        <w:ind w:firstLine="142"/>
        <w:jc w:val="both"/>
        <w:rPr>
          <w:sz w:val="28"/>
          <w:szCs w:val="28"/>
        </w:rPr>
      </w:pPr>
      <w:r>
        <w:rPr>
          <w:sz w:val="28"/>
          <w:szCs w:val="28"/>
        </w:rPr>
        <w:t>ε</w:t>
      </w:r>
      <w:r>
        <w:rPr>
          <w:sz w:val="28"/>
          <w:szCs w:val="28"/>
          <w:vertAlign w:val="subscript"/>
        </w:rPr>
        <w:t>σ</w:t>
      </w:r>
      <w:r>
        <w:rPr>
          <w:sz w:val="28"/>
          <w:szCs w:val="28"/>
        </w:rPr>
        <w:t xml:space="preserve">-масштабный фактор для нармальных напряжений; </w:t>
      </w:r>
    </w:p>
    <w:p w:rsidR="00BB4226" w:rsidRDefault="002116E8">
      <w:pPr>
        <w:spacing w:line="360" w:lineRule="auto"/>
        <w:ind w:firstLine="142"/>
        <w:jc w:val="both"/>
        <w:rPr>
          <w:sz w:val="28"/>
          <w:szCs w:val="28"/>
        </w:rPr>
      </w:pPr>
      <w:r>
        <w:rPr>
          <w:sz w:val="28"/>
          <w:szCs w:val="28"/>
        </w:rPr>
        <w:t xml:space="preserve">β-коэффициент учитывающий влияние шероховатости поверхности; </w:t>
      </w:r>
    </w:p>
    <w:p w:rsidR="00BB4226" w:rsidRDefault="002116E8">
      <w:pPr>
        <w:spacing w:line="360" w:lineRule="auto"/>
        <w:ind w:firstLine="142"/>
        <w:jc w:val="both"/>
        <w:rPr>
          <w:sz w:val="28"/>
          <w:szCs w:val="28"/>
        </w:rPr>
      </w:pPr>
      <w:r>
        <w:rPr>
          <w:sz w:val="28"/>
          <w:szCs w:val="28"/>
        </w:rPr>
        <w:t>σ</w:t>
      </w:r>
      <w:r>
        <w:rPr>
          <w:sz w:val="28"/>
          <w:szCs w:val="28"/>
          <w:vertAlign w:val="subscript"/>
          <w:lang w:val="en-US"/>
        </w:rPr>
        <w:t>v</w:t>
      </w:r>
      <w:r>
        <w:rPr>
          <w:sz w:val="28"/>
          <w:szCs w:val="28"/>
        </w:rPr>
        <w:t>-амплитуда цикла нормальных напряжений</w:t>
      </w:r>
    </w:p>
    <w:p w:rsidR="00BB4226" w:rsidRDefault="002116E8">
      <w:pPr>
        <w:spacing w:line="360" w:lineRule="auto"/>
        <w:ind w:firstLine="142"/>
        <w:jc w:val="both"/>
        <w:rPr>
          <w:sz w:val="28"/>
          <w:szCs w:val="28"/>
        </w:rPr>
      </w:pPr>
      <w:r>
        <w:rPr>
          <w:sz w:val="28"/>
          <w:szCs w:val="28"/>
        </w:rPr>
        <w:t xml:space="preserve">Для примера, когда </w:t>
      </w:r>
      <w:r>
        <w:rPr>
          <w:sz w:val="28"/>
          <w:szCs w:val="28"/>
          <w:lang w:val="en-US"/>
        </w:rPr>
        <w:t>k</w:t>
      </w:r>
      <w:r>
        <w:rPr>
          <w:sz w:val="28"/>
          <w:szCs w:val="28"/>
          <w:vertAlign w:val="subscript"/>
        </w:rPr>
        <w:t>σ</w:t>
      </w:r>
      <w:r>
        <w:rPr>
          <w:sz w:val="28"/>
          <w:szCs w:val="28"/>
        </w:rPr>
        <w:t>=1,75; ε</w:t>
      </w:r>
      <w:r>
        <w:rPr>
          <w:sz w:val="28"/>
          <w:szCs w:val="28"/>
          <w:vertAlign w:val="subscript"/>
        </w:rPr>
        <w:t>σ</w:t>
      </w:r>
      <w:r>
        <w:rPr>
          <w:sz w:val="28"/>
          <w:szCs w:val="28"/>
        </w:rPr>
        <w:t>=0,61; β=0,9</w:t>
      </w:r>
    </w:p>
    <w:p w:rsidR="00BB4226" w:rsidRDefault="002116E8">
      <w:pPr>
        <w:spacing w:line="360" w:lineRule="auto"/>
        <w:ind w:firstLine="142"/>
        <w:jc w:val="center"/>
        <w:rPr>
          <w:sz w:val="28"/>
          <w:szCs w:val="28"/>
        </w:rPr>
      </w:pPr>
      <w:r>
        <w:rPr>
          <w:sz w:val="28"/>
          <w:szCs w:val="28"/>
        </w:rPr>
        <w:t>σ</w:t>
      </w:r>
      <w:r>
        <w:rPr>
          <w:sz w:val="28"/>
          <w:szCs w:val="28"/>
          <w:vertAlign w:val="subscript"/>
          <w:lang w:val="en-US"/>
        </w:rPr>
        <w:t>v</w:t>
      </w:r>
      <w:r>
        <w:rPr>
          <w:sz w:val="28"/>
          <w:szCs w:val="28"/>
        </w:rPr>
        <w:t>=М</w:t>
      </w:r>
      <w:r>
        <w:rPr>
          <w:sz w:val="28"/>
          <w:szCs w:val="28"/>
          <w:vertAlign w:val="subscript"/>
        </w:rPr>
        <w:t>изг.</w:t>
      </w:r>
      <w:r>
        <w:rPr>
          <w:sz w:val="28"/>
          <w:szCs w:val="28"/>
        </w:rPr>
        <w:t>/0,1*</w:t>
      </w:r>
      <w:r>
        <w:rPr>
          <w:sz w:val="28"/>
          <w:szCs w:val="28"/>
          <w:lang w:val="en-US"/>
        </w:rPr>
        <w:t>d</w:t>
      </w:r>
      <w:r>
        <w:rPr>
          <w:sz w:val="28"/>
          <w:szCs w:val="28"/>
          <w:vertAlign w:val="superscript"/>
        </w:rPr>
        <w:t>3</w:t>
      </w:r>
      <w:r>
        <w:rPr>
          <w:sz w:val="28"/>
          <w:szCs w:val="28"/>
        </w:rPr>
        <w:t>,</w:t>
      </w:r>
    </w:p>
    <w:p w:rsidR="00BB4226" w:rsidRDefault="002116E8">
      <w:pPr>
        <w:spacing w:line="360" w:lineRule="auto"/>
        <w:ind w:firstLine="142"/>
        <w:jc w:val="both"/>
        <w:rPr>
          <w:sz w:val="28"/>
          <w:szCs w:val="28"/>
        </w:rPr>
      </w:pPr>
      <w:r>
        <w:rPr>
          <w:sz w:val="28"/>
          <w:szCs w:val="28"/>
        </w:rPr>
        <w:t>где</w:t>
      </w:r>
    </w:p>
    <w:p w:rsidR="00BB4226" w:rsidRDefault="002116E8">
      <w:pPr>
        <w:spacing w:line="360" w:lineRule="auto"/>
        <w:ind w:firstLine="142"/>
        <w:jc w:val="both"/>
        <w:rPr>
          <w:sz w:val="28"/>
          <w:szCs w:val="28"/>
        </w:rPr>
      </w:pPr>
      <w:r>
        <w:rPr>
          <w:sz w:val="28"/>
          <w:szCs w:val="28"/>
          <w:lang w:val="en-US"/>
        </w:rPr>
        <w:t>d</w:t>
      </w:r>
      <w:r>
        <w:rPr>
          <w:sz w:val="28"/>
          <w:szCs w:val="28"/>
        </w:rPr>
        <w:t>-диаметр вала, мм;</w:t>
      </w:r>
    </w:p>
    <w:p w:rsidR="00BB4226" w:rsidRDefault="002116E8">
      <w:pPr>
        <w:spacing w:line="360" w:lineRule="auto"/>
        <w:ind w:firstLine="142"/>
        <w:jc w:val="both"/>
        <w:rPr>
          <w:sz w:val="28"/>
          <w:szCs w:val="28"/>
        </w:rPr>
      </w:pPr>
      <w:r>
        <w:rPr>
          <w:sz w:val="28"/>
          <w:szCs w:val="28"/>
        </w:rPr>
        <w:t xml:space="preserve">Для примера, когда  </w:t>
      </w:r>
      <w:r>
        <w:rPr>
          <w:sz w:val="28"/>
          <w:szCs w:val="28"/>
          <w:lang w:val="en-US"/>
        </w:rPr>
        <w:t>d</w:t>
      </w:r>
      <w:r>
        <w:rPr>
          <w:sz w:val="28"/>
          <w:szCs w:val="28"/>
        </w:rPr>
        <w:t>=45 мм</w:t>
      </w:r>
    </w:p>
    <w:p w:rsidR="00BB4226" w:rsidRDefault="002116E8">
      <w:pPr>
        <w:spacing w:line="360" w:lineRule="auto"/>
        <w:ind w:firstLine="142"/>
        <w:jc w:val="center"/>
        <w:rPr>
          <w:sz w:val="28"/>
          <w:szCs w:val="28"/>
        </w:rPr>
      </w:pPr>
      <w:r>
        <w:rPr>
          <w:sz w:val="28"/>
          <w:szCs w:val="28"/>
        </w:rPr>
        <w:t>σ</w:t>
      </w:r>
      <w:r>
        <w:rPr>
          <w:sz w:val="28"/>
          <w:szCs w:val="28"/>
          <w:vertAlign w:val="subscript"/>
          <w:lang w:val="en-US"/>
        </w:rPr>
        <w:t>v</w:t>
      </w:r>
      <w:r>
        <w:rPr>
          <w:sz w:val="28"/>
          <w:szCs w:val="28"/>
        </w:rPr>
        <w:t>=27,67*10</w:t>
      </w:r>
      <w:r>
        <w:rPr>
          <w:sz w:val="28"/>
          <w:szCs w:val="28"/>
          <w:vertAlign w:val="superscript"/>
        </w:rPr>
        <w:t>6</w:t>
      </w:r>
      <w:r>
        <w:rPr>
          <w:sz w:val="28"/>
          <w:szCs w:val="28"/>
        </w:rPr>
        <w:t>/0,1*45</w:t>
      </w:r>
      <w:r>
        <w:rPr>
          <w:sz w:val="28"/>
          <w:szCs w:val="28"/>
          <w:vertAlign w:val="superscript"/>
        </w:rPr>
        <w:t>3</w:t>
      </w:r>
      <w:r>
        <w:rPr>
          <w:sz w:val="28"/>
          <w:szCs w:val="28"/>
        </w:rPr>
        <w:t>=25,99 Н/мм</w:t>
      </w:r>
      <w:r>
        <w:rPr>
          <w:sz w:val="28"/>
          <w:szCs w:val="28"/>
          <w:vertAlign w:val="superscript"/>
        </w:rPr>
        <w:t>2</w:t>
      </w:r>
    </w:p>
    <w:p w:rsidR="00BB4226" w:rsidRDefault="002116E8">
      <w:pPr>
        <w:spacing w:line="360" w:lineRule="auto"/>
        <w:ind w:firstLine="142"/>
        <w:jc w:val="both"/>
        <w:rPr>
          <w:sz w:val="28"/>
          <w:szCs w:val="28"/>
        </w:rPr>
      </w:pPr>
      <w:r>
        <w:rPr>
          <w:sz w:val="28"/>
          <w:szCs w:val="28"/>
        </w:rPr>
        <w:t>σ</w:t>
      </w:r>
      <w:r>
        <w:rPr>
          <w:sz w:val="28"/>
          <w:szCs w:val="28"/>
          <w:vertAlign w:val="subscript"/>
        </w:rPr>
        <w:t>т</w:t>
      </w:r>
      <w:r>
        <w:rPr>
          <w:sz w:val="28"/>
          <w:szCs w:val="28"/>
        </w:rPr>
        <w:t xml:space="preserve"> –среднее напряжение цикла нормальных напряжений;</w:t>
      </w:r>
    </w:p>
    <w:p w:rsidR="00BB4226" w:rsidRDefault="002116E8">
      <w:pPr>
        <w:spacing w:line="360" w:lineRule="auto"/>
        <w:ind w:firstLine="142"/>
        <w:jc w:val="both"/>
        <w:rPr>
          <w:sz w:val="28"/>
          <w:szCs w:val="28"/>
        </w:rPr>
      </w:pPr>
      <w:r>
        <w:rPr>
          <w:sz w:val="28"/>
          <w:szCs w:val="28"/>
        </w:rPr>
        <w:t>Для примера, когда σ</w:t>
      </w:r>
      <w:r>
        <w:rPr>
          <w:sz w:val="28"/>
          <w:szCs w:val="28"/>
          <w:vertAlign w:val="subscript"/>
        </w:rPr>
        <w:t>т</w:t>
      </w:r>
      <w:r>
        <w:rPr>
          <w:sz w:val="28"/>
          <w:szCs w:val="28"/>
        </w:rPr>
        <w:t>=0</w:t>
      </w:r>
    </w:p>
    <w:p w:rsidR="00BB4226" w:rsidRDefault="002116E8">
      <w:pPr>
        <w:spacing w:line="360" w:lineRule="auto"/>
        <w:ind w:firstLine="142"/>
        <w:jc w:val="center"/>
        <w:rPr>
          <w:sz w:val="28"/>
          <w:szCs w:val="28"/>
        </w:rPr>
      </w:pPr>
      <w:r>
        <w:rPr>
          <w:sz w:val="28"/>
          <w:szCs w:val="28"/>
          <w:lang w:val="en-US"/>
        </w:rPr>
        <w:t>n</w:t>
      </w:r>
      <w:r>
        <w:rPr>
          <w:sz w:val="28"/>
          <w:szCs w:val="28"/>
          <w:vertAlign w:val="subscript"/>
          <w:lang w:val="en-US"/>
        </w:rPr>
        <w:t>σ</w:t>
      </w:r>
      <w:r>
        <w:rPr>
          <w:sz w:val="28"/>
          <w:szCs w:val="28"/>
        </w:rPr>
        <w:t>= 297/((1,75* 25,99/0,61*0,9)+0)=4,43</w:t>
      </w:r>
    </w:p>
    <w:p w:rsidR="00BB4226" w:rsidRDefault="002116E8">
      <w:pPr>
        <w:spacing w:line="360" w:lineRule="auto"/>
        <w:ind w:firstLine="142"/>
        <w:jc w:val="center"/>
        <w:rPr>
          <w:sz w:val="28"/>
          <w:szCs w:val="28"/>
        </w:rPr>
      </w:pPr>
      <w:r>
        <w:rPr>
          <w:sz w:val="28"/>
          <w:szCs w:val="28"/>
          <w:lang w:val="en-US"/>
        </w:rPr>
        <w:t>n</w:t>
      </w:r>
      <w:r>
        <w:rPr>
          <w:sz w:val="28"/>
          <w:szCs w:val="28"/>
          <w:vertAlign w:val="subscript"/>
          <w:lang w:val="en-US"/>
        </w:rPr>
        <w:t>τ</w:t>
      </w:r>
      <w:r>
        <w:rPr>
          <w:sz w:val="28"/>
          <w:szCs w:val="28"/>
        </w:rPr>
        <w:t>= τ</w:t>
      </w:r>
      <w:r>
        <w:rPr>
          <w:sz w:val="28"/>
          <w:szCs w:val="28"/>
          <w:vertAlign w:val="subscript"/>
        </w:rPr>
        <w:t>-1</w:t>
      </w:r>
      <w:r>
        <w:rPr>
          <w:sz w:val="28"/>
          <w:szCs w:val="28"/>
        </w:rPr>
        <w:t>/((</w:t>
      </w:r>
      <w:r>
        <w:rPr>
          <w:sz w:val="28"/>
          <w:szCs w:val="28"/>
          <w:lang w:val="en-US"/>
        </w:rPr>
        <w:t>k</w:t>
      </w:r>
      <w:r>
        <w:rPr>
          <w:sz w:val="28"/>
          <w:szCs w:val="28"/>
          <w:vertAlign w:val="subscript"/>
        </w:rPr>
        <w:t>τ</w:t>
      </w:r>
      <w:r>
        <w:rPr>
          <w:sz w:val="28"/>
          <w:szCs w:val="28"/>
        </w:rPr>
        <w:t>* τ</w:t>
      </w:r>
      <w:r>
        <w:rPr>
          <w:sz w:val="28"/>
          <w:szCs w:val="28"/>
          <w:vertAlign w:val="subscript"/>
          <w:lang w:val="en-US"/>
        </w:rPr>
        <w:t>v</w:t>
      </w:r>
      <w:r>
        <w:rPr>
          <w:sz w:val="28"/>
          <w:szCs w:val="28"/>
        </w:rPr>
        <w:t>/ε</w:t>
      </w:r>
      <w:r>
        <w:rPr>
          <w:sz w:val="28"/>
          <w:szCs w:val="28"/>
          <w:vertAlign w:val="subscript"/>
        </w:rPr>
        <w:t>τ</w:t>
      </w:r>
      <w:r>
        <w:rPr>
          <w:sz w:val="28"/>
          <w:szCs w:val="28"/>
        </w:rPr>
        <w:t>*β)+ψ</w:t>
      </w:r>
      <w:r>
        <w:rPr>
          <w:sz w:val="28"/>
          <w:szCs w:val="28"/>
          <w:vertAlign w:val="subscript"/>
        </w:rPr>
        <w:t>τ</w:t>
      </w:r>
      <w:r>
        <w:rPr>
          <w:sz w:val="28"/>
          <w:szCs w:val="28"/>
        </w:rPr>
        <w:t>*τ</w:t>
      </w:r>
      <w:r>
        <w:rPr>
          <w:sz w:val="28"/>
          <w:szCs w:val="28"/>
          <w:vertAlign w:val="subscript"/>
        </w:rPr>
        <w:t>т</w:t>
      </w:r>
      <w:r>
        <w:rPr>
          <w:sz w:val="28"/>
          <w:szCs w:val="28"/>
        </w:rPr>
        <w:t>),</w:t>
      </w:r>
    </w:p>
    <w:p w:rsidR="00BB4226" w:rsidRDefault="002116E8">
      <w:pPr>
        <w:spacing w:line="360" w:lineRule="auto"/>
        <w:ind w:firstLine="142"/>
        <w:jc w:val="both"/>
        <w:rPr>
          <w:sz w:val="28"/>
          <w:szCs w:val="28"/>
        </w:rPr>
      </w:pPr>
      <w:r>
        <w:rPr>
          <w:sz w:val="28"/>
          <w:szCs w:val="28"/>
        </w:rPr>
        <w:t xml:space="preserve"> где</w:t>
      </w:r>
    </w:p>
    <w:p w:rsidR="00BB4226" w:rsidRDefault="002116E8">
      <w:pPr>
        <w:spacing w:line="360" w:lineRule="auto"/>
        <w:ind w:firstLine="142"/>
        <w:jc w:val="both"/>
        <w:rPr>
          <w:sz w:val="28"/>
          <w:szCs w:val="28"/>
        </w:rPr>
      </w:pPr>
      <w:r>
        <w:rPr>
          <w:sz w:val="28"/>
          <w:szCs w:val="28"/>
        </w:rPr>
        <w:t xml:space="preserve"> τ</w:t>
      </w:r>
      <w:r>
        <w:rPr>
          <w:sz w:val="28"/>
          <w:szCs w:val="28"/>
          <w:vertAlign w:val="subscript"/>
        </w:rPr>
        <w:t>-1</w:t>
      </w:r>
      <w:r>
        <w:rPr>
          <w:sz w:val="28"/>
          <w:szCs w:val="28"/>
        </w:rPr>
        <w:t xml:space="preserve">-предел выносливости стали при симметричном цикле кручения </w:t>
      </w:r>
    </w:p>
    <w:p w:rsidR="00BB4226" w:rsidRDefault="002116E8">
      <w:pPr>
        <w:spacing w:line="360" w:lineRule="auto"/>
        <w:ind w:firstLine="142"/>
        <w:jc w:val="center"/>
        <w:rPr>
          <w:sz w:val="28"/>
          <w:szCs w:val="28"/>
        </w:rPr>
      </w:pPr>
      <w:r>
        <w:rPr>
          <w:sz w:val="28"/>
          <w:szCs w:val="28"/>
        </w:rPr>
        <w:t>τ</w:t>
      </w:r>
      <w:r>
        <w:rPr>
          <w:sz w:val="28"/>
          <w:szCs w:val="28"/>
          <w:vertAlign w:val="subscript"/>
        </w:rPr>
        <w:t>-1</w:t>
      </w:r>
      <w:r>
        <w:rPr>
          <w:sz w:val="28"/>
          <w:szCs w:val="28"/>
        </w:rPr>
        <w:t>=0,58* σ</w:t>
      </w:r>
      <w:r>
        <w:rPr>
          <w:sz w:val="28"/>
          <w:szCs w:val="28"/>
          <w:vertAlign w:val="subscript"/>
        </w:rPr>
        <w:t>-1</w:t>
      </w:r>
      <w:r>
        <w:rPr>
          <w:sz w:val="28"/>
          <w:szCs w:val="28"/>
        </w:rPr>
        <w:t>=297*0,58=172 Н/мм</w:t>
      </w:r>
      <w:r>
        <w:rPr>
          <w:sz w:val="28"/>
          <w:szCs w:val="28"/>
          <w:vertAlign w:val="superscript"/>
        </w:rPr>
        <w:t>2</w:t>
      </w:r>
    </w:p>
    <w:p w:rsidR="00BB4226" w:rsidRDefault="002116E8">
      <w:pPr>
        <w:spacing w:line="360" w:lineRule="auto"/>
        <w:ind w:firstLine="142"/>
        <w:jc w:val="both"/>
        <w:rPr>
          <w:sz w:val="28"/>
          <w:szCs w:val="28"/>
        </w:rPr>
      </w:pPr>
      <w:r>
        <w:rPr>
          <w:sz w:val="28"/>
          <w:szCs w:val="28"/>
        </w:rPr>
        <w:t>ε</w:t>
      </w:r>
      <w:r>
        <w:rPr>
          <w:sz w:val="28"/>
          <w:szCs w:val="28"/>
          <w:vertAlign w:val="subscript"/>
        </w:rPr>
        <w:t>τ</w:t>
      </w:r>
      <w:r>
        <w:rPr>
          <w:sz w:val="28"/>
          <w:szCs w:val="28"/>
        </w:rPr>
        <w:t xml:space="preserve">-масштабный фактор для касательных напряжений; </w:t>
      </w:r>
    </w:p>
    <w:p w:rsidR="00BB4226" w:rsidRDefault="002116E8">
      <w:pPr>
        <w:spacing w:line="360" w:lineRule="auto"/>
        <w:ind w:firstLine="142"/>
        <w:jc w:val="both"/>
        <w:rPr>
          <w:sz w:val="28"/>
          <w:szCs w:val="28"/>
        </w:rPr>
      </w:pPr>
      <w:r>
        <w:rPr>
          <w:sz w:val="28"/>
          <w:szCs w:val="28"/>
          <w:lang w:val="en-US"/>
        </w:rPr>
        <w:t>k</w:t>
      </w:r>
      <w:r>
        <w:rPr>
          <w:sz w:val="28"/>
          <w:szCs w:val="28"/>
          <w:vertAlign w:val="subscript"/>
        </w:rPr>
        <w:t>τ</w:t>
      </w:r>
      <w:r>
        <w:rPr>
          <w:sz w:val="28"/>
          <w:szCs w:val="28"/>
        </w:rPr>
        <w:t xml:space="preserve">-эффективный коэффициент концентрации касательных напряжений; </w:t>
      </w:r>
    </w:p>
    <w:p w:rsidR="00BB4226" w:rsidRDefault="002116E8">
      <w:pPr>
        <w:spacing w:line="360" w:lineRule="auto"/>
        <w:ind w:firstLine="142"/>
        <w:jc w:val="both"/>
        <w:rPr>
          <w:sz w:val="28"/>
          <w:szCs w:val="28"/>
        </w:rPr>
      </w:pPr>
      <w:r>
        <w:rPr>
          <w:sz w:val="28"/>
          <w:szCs w:val="28"/>
        </w:rPr>
        <w:t xml:space="preserve">β-коэффициент учитывающий влияние шероховатости поверхности; </w:t>
      </w:r>
    </w:p>
    <w:p w:rsidR="00BB4226" w:rsidRDefault="002116E8">
      <w:pPr>
        <w:spacing w:line="360" w:lineRule="auto"/>
        <w:ind w:firstLine="142"/>
        <w:jc w:val="both"/>
        <w:rPr>
          <w:sz w:val="28"/>
          <w:szCs w:val="28"/>
        </w:rPr>
      </w:pPr>
      <w:r>
        <w:rPr>
          <w:sz w:val="28"/>
          <w:szCs w:val="28"/>
        </w:rPr>
        <w:t xml:space="preserve"> Для примера, когда ψ</w:t>
      </w:r>
      <w:r>
        <w:rPr>
          <w:sz w:val="28"/>
          <w:szCs w:val="28"/>
          <w:vertAlign w:val="subscript"/>
        </w:rPr>
        <w:t>τ</w:t>
      </w:r>
      <w:r>
        <w:rPr>
          <w:sz w:val="28"/>
          <w:szCs w:val="28"/>
        </w:rPr>
        <w:t>=0,1; ε</w:t>
      </w:r>
      <w:r>
        <w:rPr>
          <w:sz w:val="28"/>
          <w:szCs w:val="28"/>
          <w:vertAlign w:val="subscript"/>
        </w:rPr>
        <w:t>τ</w:t>
      </w:r>
      <w:r>
        <w:rPr>
          <w:sz w:val="28"/>
          <w:szCs w:val="28"/>
        </w:rPr>
        <w:t xml:space="preserve">=0,52; </w:t>
      </w:r>
      <w:r>
        <w:rPr>
          <w:sz w:val="28"/>
          <w:szCs w:val="28"/>
          <w:lang w:val="en-US"/>
        </w:rPr>
        <w:t>k</w:t>
      </w:r>
      <w:r>
        <w:rPr>
          <w:sz w:val="28"/>
          <w:szCs w:val="28"/>
          <w:vertAlign w:val="subscript"/>
        </w:rPr>
        <w:t>τ</w:t>
      </w:r>
      <w:r>
        <w:rPr>
          <w:sz w:val="28"/>
          <w:szCs w:val="28"/>
        </w:rPr>
        <w:t>=1,6; β=0,9</w:t>
      </w:r>
    </w:p>
    <w:p w:rsidR="00BB4226" w:rsidRDefault="002116E8">
      <w:pPr>
        <w:spacing w:line="360" w:lineRule="auto"/>
        <w:jc w:val="center"/>
        <w:rPr>
          <w:sz w:val="28"/>
          <w:szCs w:val="28"/>
        </w:rPr>
      </w:pPr>
      <w:r>
        <w:rPr>
          <w:sz w:val="28"/>
          <w:szCs w:val="28"/>
        </w:rPr>
        <w:t>τ</w:t>
      </w:r>
      <w:r>
        <w:rPr>
          <w:sz w:val="28"/>
          <w:szCs w:val="28"/>
          <w:vertAlign w:val="subscript"/>
          <w:lang w:val="en-US"/>
        </w:rPr>
        <w:t>v</w:t>
      </w:r>
      <w:r>
        <w:rPr>
          <w:sz w:val="28"/>
          <w:szCs w:val="28"/>
        </w:rPr>
        <w:t>= τ</w:t>
      </w:r>
      <w:r>
        <w:rPr>
          <w:sz w:val="28"/>
          <w:szCs w:val="28"/>
          <w:vertAlign w:val="subscript"/>
        </w:rPr>
        <w:t>т</w:t>
      </w:r>
      <w:r>
        <w:rPr>
          <w:sz w:val="28"/>
          <w:szCs w:val="28"/>
        </w:rPr>
        <w:t>=0,5*М</w:t>
      </w:r>
      <w:r>
        <w:rPr>
          <w:sz w:val="28"/>
          <w:szCs w:val="28"/>
          <w:vertAlign w:val="subscript"/>
        </w:rPr>
        <w:t>к</w:t>
      </w:r>
      <w:r>
        <w:rPr>
          <w:sz w:val="28"/>
          <w:szCs w:val="28"/>
        </w:rPr>
        <w:t>/</w:t>
      </w:r>
      <w:r>
        <w:rPr>
          <w:sz w:val="28"/>
          <w:szCs w:val="28"/>
          <w:lang w:val="en-US"/>
        </w:rPr>
        <w:t>W</w:t>
      </w:r>
      <w:r>
        <w:rPr>
          <w:sz w:val="28"/>
          <w:szCs w:val="28"/>
          <w:vertAlign w:val="subscript"/>
        </w:rPr>
        <w:t>р</w:t>
      </w:r>
      <w:r>
        <w:rPr>
          <w:sz w:val="28"/>
          <w:szCs w:val="28"/>
        </w:rPr>
        <w:t>=14,4*10</w:t>
      </w:r>
      <w:r>
        <w:rPr>
          <w:sz w:val="28"/>
          <w:szCs w:val="28"/>
          <w:vertAlign w:val="superscript"/>
        </w:rPr>
        <w:t>6</w:t>
      </w:r>
      <w:r>
        <w:rPr>
          <w:sz w:val="28"/>
          <w:szCs w:val="28"/>
        </w:rPr>
        <w:t>*0,5/0,2*220</w:t>
      </w:r>
      <w:r>
        <w:rPr>
          <w:sz w:val="28"/>
          <w:szCs w:val="28"/>
          <w:vertAlign w:val="superscript"/>
        </w:rPr>
        <w:t>3</w:t>
      </w:r>
      <w:r>
        <w:rPr>
          <w:sz w:val="28"/>
          <w:szCs w:val="28"/>
        </w:rPr>
        <w:t>=3,38 Н/мм</w:t>
      </w:r>
      <w:r>
        <w:rPr>
          <w:sz w:val="28"/>
          <w:szCs w:val="28"/>
          <w:vertAlign w:val="superscript"/>
        </w:rPr>
        <w:t>2</w:t>
      </w:r>
    </w:p>
    <w:p w:rsidR="00BB4226" w:rsidRDefault="002116E8">
      <w:pPr>
        <w:spacing w:line="360" w:lineRule="auto"/>
        <w:ind w:firstLine="142"/>
        <w:jc w:val="center"/>
        <w:rPr>
          <w:sz w:val="28"/>
          <w:szCs w:val="28"/>
        </w:rPr>
      </w:pPr>
      <w:r>
        <w:rPr>
          <w:sz w:val="28"/>
          <w:szCs w:val="28"/>
          <w:lang w:val="en-US"/>
        </w:rPr>
        <w:t>n</w:t>
      </w:r>
      <w:r>
        <w:rPr>
          <w:sz w:val="28"/>
          <w:szCs w:val="28"/>
          <w:vertAlign w:val="subscript"/>
          <w:lang w:val="en-US"/>
        </w:rPr>
        <w:t>τ</w:t>
      </w:r>
      <w:r>
        <w:rPr>
          <w:sz w:val="28"/>
          <w:szCs w:val="28"/>
        </w:rPr>
        <w:t>= 172/((1,6*3,38/0,52*0,9)+0,1*3,38)=14,5</w:t>
      </w:r>
    </w:p>
    <w:p w:rsidR="00BB4226" w:rsidRDefault="002116E8">
      <w:pPr>
        <w:spacing w:line="360" w:lineRule="auto"/>
        <w:ind w:firstLine="142"/>
        <w:jc w:val="center"/>
        <w:rPr>
          <w:sz w:val="28"/>
          <w:szCs w:val="28"/>
        </w:rPr>
      </w:pPr>
      <w:r>
        <w:rPr>
          <w:sz w:val="28"/>
          <w:szCs w:val="28"/>
          <w:lang w:val="en-US"/>
        </w:rPr>
        <w:t>n</w:t>
      </w:r>
      <w:r>
        <w:rPr>
          <w:sz w:val="28"/>
          <w:szCs w:val="28"/>
        </w:rPr>
        <w:t xml:space="preserve">= </w:t>
      </w:r>
      <w:r>
        <w:rPr>
          <w:sz w:val="28"/>
          <w:szCs w:val="28"/>
          <w:lang w:val="en-US"/>
        </w:rPr>
        <w:t>n</w:t>
      </w:r>
      <w:r>
        <w:rPr>
          <w:sz w:val="28"/>
          <w:szCs w:val="28"/>
          <w:vertAlign w:val="subscript"/>
          <w:lang w:val="en-US"/>
        </w:rPr>
        <w:t>σ</w:t>
      </w:r>
      <w:r>
        <w:rPr>
          <w:sz w:val="28"/>
          <w:szCs w:val="28"/>
        </w:rPr>
        <w:t>*</w:t>
      </w:r>
      <w:r>
        <w:rPr>
          <w:sz w:val="28"/>
          <w:szCs w:val="28"/>
          <w:lang w:val="en-US"/>
        </w:rPr>
        <w:t>n</w:t>
      </w:r>
      <w:r>
        <w:rPr>
          <w:sz w:val="28"/>
          <w:szCs w:val="28"/>
          <w:vertAlign w:val="subscript"/>
          <w:lang w:val="en-US"/>
        </w:rPr>
        <w:t>τ</w:t>
      </w:r>
      <w:r>
        <w:rPr>
          <w:sz w:val="28"/>
          <w:szCs w:val="28"/>
        </w:rPr>
        <w:t xml:space="preserve">/√( </w:t>
      </w:r>
      <w:r>
        <w:rPr>
          <w:sz w:val="28"/>
          <w:szCs w:val="28"/>
          <w:lang w:val="en-US"/>
        </w:rPr>
        <w:t>n</w:t>
      </w:r>
      <w:r>
        <w:rPr>
          <w:sz w:val="28"/>
          <w:szCs w:val="28"/>
          <w:vertAlign w:val="subscript"/>
          <w:lang w:val="en-US"/>
        </w:rPr>
        <w:t>σ</w:t>
      </w:r>
      <w:r>
        <w:rPr>
          <w:sz w:val="28"/>
          <w:szCs w:val="28"/>
          <w:vertAlign w:val="superscript"/>
        </w:rPr>
        <w:t>2</w:t>
      </w:r>
      <w:r>
        <w:rPr>
          <w:sz w:val="28"/>
          <w:szCs w:val="28"/>
        </w:rPr>
        <w:t>+</w:t>
      </w:r>
      <w:r>
        <w:rPr>
          <w:sz w:val="28"/>
          <w:szCs w:val="28"/>
          <w:lang w:val="en-US"/>
        </w:rPr>
        <w:t>n</w:t>
      </w:r>
      <w:r>
        <w:rPr>
          <w:sz w:val="28"/>
          <w:szCs w:val="28"/>
          <w:vertAlign w:val="subscript"/>
          <w:lang w:val="en-US"/>
        </w:rPr>
        <w:t>τ</w:t>
      </w:r>
      <w:r>
        <w:rPr>
          <w:sz w:val="28"/>
          <w:szCs w:val="28"/>
          <w:vertAlign w:val="superscript"/>
        </w:rPr>
        <w:t>2</w:t>
      </w:r>
      <w:r>
        <w:rPr>
          <w:sz w:val="28"/>
          <w:szCs w:val="28"/>
        </w:rPr>
        <w:t>)=4,43*14,5/√(4,43</w:t>
      </w:r>
      <w:r>
        <w:rPr>
          <w:sz w:val="28"/>
          <w:szCs w:val="28"/>
          <w:vertAlign w:val="superscript"/>
        </w:rPr>
        <w:t>2</w:t>
      </w:r>
      <w:r>
        <w:rPr>
          <w:sz w:val="28"/>
          <w:szCs w:val="28"/>
        </w:rPr>
        <w:t>+14,5</w:t>
      </w:r>
      <w:r>
        <w:rPr>
          <w:sz w:val="28"/>
          <w:szCs w:val="28"/>
          <w:vertAlign w:val="superscript"/>
        </w:rPr>
        <w:t>2</w:t>
      </w:r>
      <w:r>
        <w:rPr>
          <w:sz w:val="28"/>
          <w:szCs w:val="28"/>
        </w:rPr>
        <w:t>)=4,24</w:t>
      </w:r>
    </w:p>
    <w:p w:rsidR="00BB4226" w:rsidRDefault="00BB4226">
      <w:pPr>
        <w:spacing w:line="360" w:lineRule="auto"/>
        <w:ind w:firstLine="142"/>
        <w:jc w:val="center"/>
        <w:rPr>
          <w:sz w:val="28"/>
          <w:szCs w:val="28"/>
        </w:rPr>
      </w:pPr>
    </w:p>
    <w:p w:rsidR="00BB4226" w:rsidRDefault="002116E8">
      <w:pPr>
        <w:spacing w:line="360" w:lineRule="auto"/>
        <w:ind w:firstLine="142"/>
        <w:jc w:val="both"/>
        <w:rPr>
          <w:sz w:val="28"/>
          <w:szCs w:val="28"/>
        </w:rPr>
      </w:pPr>
      <w:r>
        <w:rPr>
          <w:sz w:val="28"/>
          <w:szCs w:val="28"/>
          <w:lang w:val="en-US"/>
        </w:rPr>
        <w:t>n</w:t>
      </w:r>
      <w:r>
        <w:rPr>
          <w:sz w:val="28"/>
          <w:szCs w:val="28"/>
        </w:rPr>
        <w:t>≥[n]</w:t>
      </w:r>
    </w:p>
    <w:p w:rsidR="00BB4226" w:rsidRDefault="002116E8">
      <w:pPr>
        <w:spacing w:line="360" w:lineRule="auto"/>
        <w:ind w:firstLine="142"/>
        <w:jc w:val="both"/>
        <w:rPr>
          <w:sz w:val="28"/>
          <w:szCs w:val="28"/>
        </w:rPr>
      </w:pPr>
      <w:r>
        <w:rPr>
          <w:sz w:val="28"/>
          <w:szCs w:val="28"/>
        </w:rPr>
        <w:t>вывод: прочность обеспечена.</w:t>
      </w:r>
    </w:p>
    <w:p w:rsidR="00BB4226" w:rsidRDefault="00BB4226">
      <w:pPr>
        <w:spacing w:line="360" w:lineRule="auto"/>
        <w:ind w:firstLine="142"/>
        <w:jc w:val="both"/>
        <w:rPr>
          <w:sz w:val="28"/>
          <w:szCs w:val="28"/>
        </w:rPr>
      </w:pPr>
    </w:p>
    <w:p w:rsidR="00BB4226" w:rsidRDefault="00BB4226">
      <w:pPr>
        <w:spacing w:line="360" w:lineRule="auto"/>
        <w:ind w:firstLine="142"/>
        <w:jc w:val="both"/>
        <w:rPr>
          <w:sz w:val="28"/>
          <w:szCs w:val="28"/>
        </w:rPr>
      </w:pPr>
    </w:p>
    <w:p w:rsidR="00BB4226" w:rsidRDefault="00BB4226">
      <w:pPr>
        <w:spacing w:line="360" w:lineRule="auto"/>
        <w:ind w:firstLine="142"/>
        <w:jc w:val="both"/>
        <w:rPr>
          <w:sz w:val="28"/>
          <w:szCs w:val="28"/>
        </w:rPr>
      </w:pPr>
    </w:p>
    <w:p w:rsidR="00BB4226" w:rsidRDefault="002116E8">
      <w:pPr>
        <w:spacing w:line="360" w:lineRule="auto"/>
        <w:ind w:left="567" w:firstLine="142"/>
        <w:jc w:val="both"/>
        <w:rPr>
          <w:sz w:val="28"/>
          <w:szCs w:val="28"/>
        </w:rPr>
      </w:pPr>
      <w:r>
        <w:rPr>
          <w:sz w:val="28"/>
          <w:szCs w:val="28"/>
        </w:rPr>
        <w:t xml:space="preserve"> Расчёт и подбор подшипников</w:t>
      </w:r>
    </w:p>
    <w:p w:rsidR="00BB4226" w:rsidRDefault="002116E8">
      <w:pPr>
        <w:pStyle w:val="5"/>
        <w:spacing w:line="360" w:lineRule="auto"/>
      </w:pPr>
      <w:r>
        <w:t>Выбираем шариковый радиальный однорядный подшипник по ГОСТ 8338-75,  подшипник № 209</w:t>
      </w:r>
    </w:p>
    <w:p w:rsidR="00BB4226" w:rsidRDefault="002116E8">
      <w:pPr>
        <w:spacing w:line="360" w:lineRule="auto"/>
        <w:ind w:firstLine="142"/>
        <w:jc w:val="both"/>
        <w:rPr>
          <w:sz w:val="28"/>
          <w:szCs w:val="28"/>
        </w:rPr>
      </w:pPr>
      <w:r>
        <w:rPr>
          <w:sz w:val="28"/>
          <w:szCs w:val="28"/>
          <w:lang w:val="en-US"/>
        </w:rPr>
        <w:t>d</w:t>
      </w:r>
      <w:r>
        <w:rPr>
          <w:sz w:val="28"/>
          <w:szCs w:val="28"/>
        </w:rPr>
        <w:t>=45 мм</w:t>
      </w:r>
    </w:p>
    <w:p w:rsidR="00BB4226" w:rsidRDefault="002116E8">
      <w:pPr>
        <w:spacing w:line="360" w:lineRule="auto"/>
        <w:ind w:firstLine="142"/>
        <w:jc w:val="both"/>
        <w:rPr>
          <w:sz w:val="28"/>
          <w:szCs w:val="28"/>
        </w:rPr>
      </w:pPr>
      <w:r>
        <w:rPr>
          <w:sz w:val="28"/>
          <w:szCs w:val="28"/>
          <w:lang w:val="en-US"/>
        </w:rPr>
        <w:t>D</w:t>
      </w:r>
      <w:r>
        <w:rPr>
          <w:sz w:val="28"/>
          <w:szCs w:val="28"/>
        </w:rPr>
        <w:t>=85 мм</w:t>
      </w:r>
    </w:p>
    <w:p w:rsidR="00BB4226" w:rsidRDefault="002116E8">
      <w:pPr>
        <w:spacing w:line="360" w:lineRule="auto"/>
        <w:ind w:firstLine="142"/>
        <w:jc w:val="both"/>
        <w:rPr>
          <w:sz w:val="28"/>
          <w:szCs w:val="28"/>
        </w:rPr>
      </w:pPr>
      <w:r>
        <w:rPr>
          <w:sz w:val="28"/>
          <w:szCs w:val="28"/>
          <w:lang w:val="en-US"/>
        </w:rPr>
        <w:t>B</w:t>
      </w:r>
      <w:r>
        <w:rPr>
          <w:sz w:val="28"/>
          <w:szCs w:val="28"/>
        </w:rPr>
        <w:t>=19 мм</w:t>
      </w:r>
    </w:p>
    <w:p w:rsidR="00BB4226" w:rsidRDefault="002116E8">
      <w:pPr>
        <w:spacing w:line="360" w:lineRule="auto"/>
        <w:ind w:firstLine="142"/>
        <w:jc w:val="both"/>
        <w:rPr>
          <w:sz w:val="28"/>
          <w:szCs w:val="28"/>
        </w:rPr>
      </w:pPr>
      <w:r>
        <w:rPr>
          <w:sz w:val="28"/>
          <w:szCs w:val="28"/>
        </w:rPr>
        <w:t>[</w:t>
      </w:r>
      <w:r>
        <w:rPr>
          <w:sz w:val="28"/>
          <w:szCs w:val="28"/>
          <w:lang w:val="en-US"/>
        </w:rPr>
        <w:t>c</w:t>
      </w:r>
      <w:r>
        <w:rPr>
          <w:sz w:val="28"/>
          <w:szCs w:val="28"/>
        </w:rPr>
        <w:t xml:space="preserve">]-динамическая грузоподъёмность подшипника, Н; </w:t>
      </w:r>
    </w:p>
    <w:p w:rsidR="00BB4226" w:rsidRDefault="002116E8">
      <w:pPr>
        <w:spacing w:line="360" w:lineRule="auto"/>
        <w:ind w:firstLine="142"/>
        <w:jc w:val="both"/>
        <w:rPr>
          <w:sz w:val="28"/>
          <w:szCs w:val="28"/>
        </w:rPr>
      </w:pPr>
      <w:r>
        <w:rPr>
          <w:sz w:val="28"/>
          <w:szCs w:val="28"/>
          <w:lang w:val="en-US"/>
        </w:rPr>
        <w:t>f</w:t>
      </w:r>
      <w:r>
        <w:rPr>
          <w:sz w:val="28"/>
          <w:szCs w:val="28"/>
          <w:vertAlign w:val="subscript"/>
        </w:rPr>
        <w:t>п</w:t>
      </w:r>
      <w:r>
        <w:rPr>
          <w:sz w:val="28"/>
          <w:szCs w:val="28"/>
        </w:rPr>
        <w:t xml:space="preserve">-коэффициент учитывающий скорость вращения </w:t>
      </w:r>
    </w:p>
    <w:p w:rsidR="00BB4226" w:rsidRDefault="002116E8">
      <w:pPr>
        <w:spacing w:line="360" w:lineRule="auto"/>
        <w:ind w:firstLine="142"/>
        <w:jc w:val="both"/>
        <w:rPr>
          <w:sz w:val="28"/>
          <w:szCs w:val="28"/>
        </w:rPr>
      </w:pPr>
      <w:r>
        <w:rPr>
          <w:sz w:val="28"/>
          <w:szCs w:val="28"/>
        </w:rPr>
        <w:t>Для примера, когда [</w:t>
      </w:r>
      <w:r>
        <w:rPr>
          <w:sz w:val="28"/>
          <w:szCs w:val="28"/>
          <w:lang w:val="en-US"/>
        </w:rPr>
        <w:t>c</w:t>
      </w:r>
      <w:r>
        <w:rPr>
          <w:sz w:val="28"/>
          <w:szCs w:val="28"/>
        </w:rPr>
        <w:t xml:space="preserve">]=778000 Н; </w:t>
      </w:r>
      <w:r>
        <w:rPr>
          <w:sz w:val="28"/>
          <w:szCs w:val="28"/>
          <w:lang w:val="en-US"/>
        </w:rPr>
        <w:t>f</w:t>
      </w:r>
      <w:r>
        <w:rPr>
          <w:sz w:val="28"/>
          <w:szCs w:val="28"/>
          <w:vertAlign w:val="subscript"/>
        </w:rPr>
        <w:t>п</w:t>
      </w:r>
      <w:r>
        <w:rPr>
          <w:sz w:val="28"/>
          <w:szCs w:val="28"/>
        </w:rPr>
        <w:t>=0,385</w:t>
      </w:r>
    </w:p>
    <w:p w:rsidR="00BB4226" w:rsidRDefault="002116E8">
      <w:pPr>
        <w:spacing w:line="360" w:lineRule="auto"/>
        <w:ind w:firstLine="142"/>
        <w:jc w:val="center"/>
        <w:rPr>
          <w:sz w:val="28"/>
          <w:szCs w:val="28"/>
        </w:rPr>
      </w:pPr>
      <w:r>
        <w:rPr>
          <w:sz w:val="28"/>
          <w:szCs w:val="28"/>
        </w:rPr>
        <w:t>Р</w:t>
      </w:r>
      <w:r>
        <w:rPr>
          <w:sz w:val="28"/>
          <w:szCs w:val="28"/>
          <w:vertAlign w:val="subscript"/>
        </w:rPr>
        <w:t>э</w:t>
      </w:r>
      <w:r>
        <w:rPr>
          <w:sz w:val="28"/>
          <w:szCs w:val="28"/>
        </w:rPr>
        <w:t>=</w:t>
      </w:r>
      <w:r>
        <w:rPr>
          <w:sz w:val="28"/>
          <w:szCs w:val="28"/>
          <w:lang w:val="en-US"/>
        </w:rPr>
        <w:t>X</w:t>
      </w:r>
      <w:r>
        <w:rPr>
          <w:sz w:val="28"/>
          <w:szCs w:val="28"/>
        </w:rPr>
        <w:t>*</w:t>
      </w:r>
      <w:r>
        <w:rPr>
          <w:sz w:val="28"/>
          <w:szCs w:val="28"/>
          <w:lang w:val="en-US"/>
        </w:rPr>
        <w:t>F</w:t>
      </w:r>
      <w:r>
        <w:rPr>
          <w:sz w:val="28"/>
          <w:szCs w:val="28"/>
          <w:vertAlign w:val="subscript"/>
          <w:lang w:val="en-US"/>
        </w:rPr>
        <w:t>r</w:t>
      </w:r>
      <w:r>
        <w:rPr>
          <w:sz w:val="28"/>
          <w:szCs w:val="28"/>
        </w:rPr>
        <w:t>*</w:t>
      </w:r>
      <w:r>
        <w:rPr>
          <w:sz w:val="28"/>
          <w:szCs w:val="28"/>
          <w:lang w:val="en-US"/>
        </w:rPr>
        <w:t>K</w:t>
      </w:r>
      <w:r>
        <w:rPr>
          <w:sz w:val="28"/>
          <w:szCs w:val="28"/>
          <w:vertAlign w:val="subscript"/>
          <w:lang w:val="en-US"/>
        </w:rPr>
        <w:t>δ</w:t>
      </w:r>
      <w:r>
        <w:rPr>
          <w:sz w:val="28"/>
          <w:szCs w:val="28"/>
        </w:rPr>
        <w:t>*</w:t>
      </w:r>
      <w:r>
        <w:rPr>
          <w:sz w:val="28"/>
          <w:szCs w:val="28"/>
          <w:lang w:val="en-US"/>
        </w:rPr>
        <w:t>K</w:t>
      </w:r>
      <w:r>
        <w:rPr>
          <w:sz w:val="28"/>
          <w:szCs w:val="28"/>
          <w:vertAlign w:val="subscript"/>
          <w:lang w:val="en-US"/>
        </w:rPr>
        <w:t>T</w:t>
      </w:r>
      <w:r>
        <w:rPr>
          <w:sz w:val="28"/>
          <w:szCs w:val="28"/>
        </w:rPr>
        <w:t>,</w:t>
      </w:r>
    </w:p>
    <w:p w:rsidR="00BB4226" w:rsidRDefault="002116E8">
      <w:pPr>
        <w:spacing w:line="360" w:lineRule="auto"/>
        <w:jc w:val="both"/>
        <w:rPr>
          <w:sz w:val="28"/>
          <w:szCs w:val="28"/>
        </w:rPr>
      </w:pPr>
      <w:r>
        <w:rPr>
          <w:sz w:val="28"/>
          <w:szCs w:val="28"/>
        </w:rPr>
        <w:t xml:space="preserve"> где</w:t>
      </w:r>
    </w:p>
    <w:p w:rsidR="00BB4226" w:rsidRDefault="002116E8">
      <w:pPr>
        <w:spacing w:line="360" w:lineRule="auto"/>
        <w:ind w:firstLine="142"/>
        <w:jc w:val="both"/>
        <w:rPr>
          <w:sz w:val="28"/>
          <w:szCs w:val="28"/>
        </w:rPr>
      </w:pPr>
      <w:r>
        <w:rPr>
          <w:sz w:val="28"/>
          <w:szCs w:val="28"/>
          <w:lang w:val="en-US"/>
        </w:rPr>
        <w:t>X</w:t>
      </w:r>
      <w:r>
        <w:rPr>
          <w:sz w:val="28"/>
          <w:szCs w:val="28"/>
        </w:rPr>
        <w:t xml:space="preserve">-коэффициент радиальной нагрузки;  </w:t>
      </w:r>
    </w:p>
    <w:p w:rsidR="00BB4226" w:rsidRDefault="002116E8">
      <w:pPr>
        <w:spacing w:line="360" w:lineRule="auto"/>
        <w:ind w:firstLine="142"/>
        <w:jc w:val="both"/>
        <w:rPr>
          <w:sz w:val="28"/>
          <w:szCs w:val="28"/>
        </w:rPr>
      </w:pPr>
      <w:r>
        <w:rPr>
          <w:sz w:val="28"/>
          <w:szCs w:val="28"/>
          <w:lang w:val="en-US"/>
        </w:rPr>
        <w:t>F</w:t>
      </w:r>
      <w:r>
        <w:rPr>
          <w:sz w:val="28"/>
          <w:szCs w:val="28"/>
          <w:vertAlign w:val="subscript"/>
          <w:lang w:val="en-US"/>
        </w:rPr>
        <w:t>R</w:t>
      </w:r>
      <w:r>
        <w:rPr>
          <w:sz w:val="28"/>
          <w:szCs w:val="28"/>
        </w:rPr>
        <w:t xml:space="preserve">-радиальная сила действующая на подшипник, Н;  </w:t>
      </w:r>
    </w:p>
    <w:p w:rsidR="00BB4226" w:rsidRDefault="002116E8">
      <w:pPr>
        <w:spacing w:line="360" w:lineRule="auto"/>
        <w:ind w:firstLine="142"/>
        <w:jc w:val="both"/>
        <w:rPr>
          <w:sz w:val="28"/>
          <w:szCs w:val="28"/>
        </w:rPr>
      </w:pPr>
      <w:r>
        <w:rPr>
          <w:sz w:val="28"/>
          <w:szCs w:val="28"/>
          <w:lang w:val="en-US"/>
        </w:rPr>
        <w:t>K</w:t>
      </w:r>
      <w:r>
        <w:rPr>
          <w:sz w:val="28"/>
          <w:szCs w:val="28"/>
          <w:vertAlign w:val="subscript"/>
          <w:lang w:val="en-US"/>
        </w:rPr>
        <w:t>δ</w:t>
      </w:r>
      <w:r>
        <w:rPr>
          <w:sz w:val="28"/>
          <w:szCs w:val="28"/>
        </w:rPr>
        <w:t xml:space="preserve">-коэффициент безопасности;  </w:t>
      </w:r>
    </w:p>
    <w:p w:rsidR="00BB4226" w:rsidRDefault="002116E8">
      <w:pPr>
        <w:spacing w:line="360" w:lineRule="auto"/>
        <w:ind w:firstLine="142"/>
        <w:jc w:val="both"/>
        <w:rPr>
          <w:sz w:val="28"/>
          <w:szCs w:val="28"/>
        </w:rPr>
      </w:pPr>
      <w:r>
        <w:rPr>
          <w:sz w:val="28"/>
          <w:szCs w:val="28"/>
          <w:lang w:val="en-US"/>
        </w:rPr>
        <w:t>K</w:t>
      </w:r>
      <w:r>
        <w:rPr>
          <w:sz w:val="28"/>
          <w:szCs w:val="28"/>
          <w:vertAlign w:val="subscript"/>
          <w:lang w:val="en-US"/>
        </w:rPr>
        <w:t>T</w:t>
      </w:r>
      <w:r>
        <w:rPr>
          <w:sz w:val="28"/>
          <w:szCs w:val="28"/>
        </w:rPr>
        <w:t xml:space="preserve">-температурный коэффициент  </w:t>
      </w:r>
    </w:p>
    <w:p w:rsidR="00BB4226" w:rsidRDefault="002116E8">
      <w:pPr>
        <w:spacing w:line="360" w:lineRule="auto"/>
        <w:ind w:firstLine="142"/>
        <w:jc w:val="both"/>
        <w:rPr>
          <w:sz w:val="28"/>
          <w:szCs w:val="28"/>
        </w:rPr>
      </w:pPr>
      <w:r>
        <w:rPr>
          <w:sz w:val="28"/>
          <w:szCs w:val="28"/>
        </w:rPr>
        <w:t xml:space="preserve">Для примера, когда </w:t>
      </w:r>
      <w:r>
        <w:rPr>
          <w:sz w:val="28"/>
          <w:szCs w:val="28"/>
          <w:lang w:val="en-US"/>
        </w:rPr>
        <w:t>X</w:t>
      </w:r>
      <w:r>
        <w:rPr>
          <w:sz w:val="28"/>
          <w:szCs w:val="28"/>
        </w:rPr>
        <w:t xml:space="preserve">=1; </w:t>
      </w:r>
      <w:r>
        <w:rPr>
          <w:sz w:val="28"/>
          <w:szCs w:val="28"/>
          <w:lang w:val="en-US"/>
        </w:rPr>
        <w:t>F</w:t>
      </w:r>
      <w:r>
        <w:rPr>
          <w:sz w:val="28"/>
          <w:szCs w:val="28"/>
          <w:vertAlign w:val="subscript"/>
          <w:lang w:val="en-US"/>
        </w:rPr>
        <w:t>R</w:t>
      </w:r>
      <w:r>
        <w:rPr>
          <w:sz w:val="28"/>
          <w:szCs w:val="28"/>
        </w:rPr>
        <w:t xml:space="preserve">=32720 Н; </w:t>
      </w:r>
      <w:r>
        <w:rPr>
          <w:sz w:val="28"/>
          <w:szCs w:val="28"/>
          <w:lang w:val="en-US"/>
        </w:rPr>
        <w:t>K</w:t>
      </w:r>
      <w:r>
        <w:rPr>
          <w:sz w:val="28"/>
          <w:szCs w:val="28"/>
          <w:vertAlign w:val="subscript"/>
          <w:lang w:val="en-US"/>
        </w:rPr>
        <w:t>δ</w:t>
      </w:r>
      <w:r>
        <w:rPr>
          <w:sz w:val="28"/>
          <w:szCs w:val="28"/>
        </w:rPr>
        <w:t xml:space="preserve">=2; </w:t>
      </w:r>
      <w:r>
        <w:rPr>
          <w:sz w:val="28"/>
          <w:szCs w:val="28"/>
          <w:lang w:val="en-US"/>
        </w:rPr>
        <w:t>K</w:t>
      </w:r>
      <w:r>
        <w:rPr>
          <w:sz w:val="28"/>
          <w:szCs w:val="28"/>
          <w:vertAlign w:val="subscript"/>
          <w:lang w:val="en-US"/>
        </w:rPr>
        <w:t>T</w:t>
      </w:r>
      <w:r>
        <w:rPr>
          <w:sz w:val="28"/>
          <w:szCs w:val="28"/>
        </w:rPr>
        <w:t>=1,05</w:t>
      </w:r>
    </w:p>
    <w:p w:rsidR="00BB4226" w:rsidRDefault="002116E8">
      <w:pPr>
        <w:spacing w:line="360" w:lineRule="auto"/>
        <w:ind w:firstLine="142"/>
        <w:jc w:val="center"/>
        <w:rPr>
          <w:sz w:val="28"/>
          <w:szCs w:val="28"/>
        </w:rPr>
      </w:pPr>
      <w:r>
        <w:rPr>
          <w:sz w:val="28"/>
          <w:szCs w:val="28"/>
        </w:rPr>
        <w:t xml:space="preserve">с= </w:t>
      </w:r>
      <w:r>
        <w:rPr>
          <w:sz w:val="28"/>
          <w:szCs w:val="28"/>
          <w:lang w:val="en-US"/>
        </w:rPr>
        <w:t>f</w:t>
      </w:r>
      <w:r>
        <w:rPr>
          <w:sz w:val="28"/>
          <w:szCs w:val="28"/>
          <w:vertAlign w:val="subscript"/>
          <w:lang w:val="en-US"/>
        </w:rPr>
        <w:t>h</w:t>
      </w:r>
      <w:r>
        <w:rPr>
          <w:sz w:val="28"/>
          <w:szCs w:val="28"/>
        </w:rPr>
        <w:t>* Р</w:t>
      </w:r>
      <w:r>
        <w:rPr>
          <w:sz w:val="28"/>
          <w:szCs w:val="28"/>
          <w:vertAlign w:val="subscript"/>
        </w:rPr>
        <w:t>э</w:t>
      </w:r>
      <w:r>
        <w:rPr>
          <w:sz w:val="28"/>
          <w:szCs w:val="28"/>
        </w:rPr>
        <w:t xml:space="preserve"> / </w:t>
      </w:r>
      <w:r>
        <w:rPr>
          <w:sz w:val="28"/>
          <w:szCs w:val="28"/>
          <w:lang w:val="en-US"/>
        </w:rPr>
        <w:t>f</w:t>
      </w:r>
      <w:r>
        <w:rPr>
          <w:sz w:val="28"/>
          <w:szCs w:val="28"/>
          <w:vertAlign w:val="subscript"/>
        </w:rPr>
        <w:t>п</w:t>
      </w:r>
    </w:p>
    <w:p w:rsidR="00BB4226" w:rsidRDefault="002116E8">
      <w:pPr>
        <w:spacing w:line="360" w:lineRule="auto"/>
        <w:ind w:firstLine="142"/>
        <w:jc w:val="center"/>
        <w:rPr>
          <w:sz w:val="28"/>
          <w:szCs w:val="28"/>
        </w:rPr>
      </w:pPr>
      <w:r>
        <w:rPr>
          <w:sz w:val="28"/>
          <w:szCs w:val="28"/>
        </w:rPr>
        <w:t>Р</w:t>
      </w:r>
      <w:r>
        <w:rPr>
          <w:sz w:val="28"/>
          <w:szCs w:val="28"/>
          <w:vertAlign w:val="subscript"/>
        </w:rPr>
        <w:t>э</w:t>
      </w:r>
      <w:r>
        <w:rPr>
          <w:sz w:val="28"/>
          <w:szCs w:val="28"/>
        </w:rPr>
        <w:t>=1*32720*2*1,05=68712 Н</w:t>
      </w:r>
    </w:p>
    <w:p w:rsidR="00BB4226" w:rsidRDefault="002116E8">
      <w:pPr>
        <w:spacing w:line="360" w:lineRule="auto"/>
        <w:ind w:firstLine="142"/>
        <w:jc w:val="both"/>
        <w:rPr>
          <w:sz w:val="28"/>
          <w:szCs w:val="28"/>
        </w:rPr>
      </w:pPr>
      <w:r>
        <w:rPr>
          <w:sz w:val="28"/>
          <w:szCs w:val="28"/>
          <w:lang w:val="en-US"/>
        </w:rPr>
        <w:t>L</w:t>
      </w:r>
      <w:r>
        <w:rPr>
          <w:sz w:val="28"/>
          <w:szCs w:val="28"/>
          <w:vertAlign w:val="subscript"/>
        </w:rPr>
        <w:t>10</w:t>
      </w:r>
      <w:r>
        <w:rPr>
          <w:sz w:val="28"/>
          <w:szCs w:val="28"/>
          <w:vertAlign w:val="subscript"/>
          <w:lang w:val="en-US"/>
        </w:rPr>
        <w:t>h</w:t>
      </w:r>
      <w:r>
        <w:rPr>
          <w:sz w:val="28"/>
          <w:szCs w:val="28"/>
        </w:rPr>
        <w:t>=63000 ч.-номинальная долговечность</w:t>
      </w:r>
    </w:p>
    <w:p w:rsidR="00BB4226" w:rsidRDefault="002116E8">
      <w:pPr>
        <w:spacing w:line="360" w:lineRule="auto"/>
        <w:ind w:firstLine="142"/>
        <w:jc w:val="both"/>
        <w:rPr>
          <w:sz w:val="28"/>
          <w:szCs w:val="28"/>
        </w:rPr>
      </w:pPr>
      <w:r>
        <w:rPr>
          <w:sz w:val="28"/>
          <w:szCs w:val="28"/>
          <w:lang w:val="en-US"/>
        </w:rPr>
        <w:t>f</w:t>
      </w:r>
      <w:r>
        <w:rPr>
          <w:sz w:val="28"/>
          <w:szCs w:val="28"/>
          <w:vertAlign w:val="subscript"/>
          <w:lang w:val="en-US"/>
        </w:rPr>
        <w:t>h</w:t>
      </w:r>
      <w:r>
        <w:rPr>
          <w:sz w:val="28"/>
          <w:szCs w:val="28"/>
        </w:rPr>
        <w:t xml:space="preserve">-коэффициент долговечности </w:t>
      </w:r>
      <w:r>
        <w:rPr>
          <w:sz w:val="28"/>
          <w:szCs w:val="28"/>
          <w:lang w:val="en-US"/>
        </w:rPr>
        <w:t>f</w:t>
      </w:r>
      <w:r>
        <w:rPr>
          <w:sz w:val="28"/>
          <w:szCs w:val="28"/>
          <w:vertAlign w:val="subscript"/>
          <w:lang w:val="en-US"/>
        </w:rPr>
        <w:t>h</w:t>
      </w:r>
      <w:r>
        <w:rPr>
          <w:sz w:val="28"/>
          <w:szCs w:val="28"/>
        </w:rPr>
        <w:t>=4,2    при долговечности 60000  часов</w:t>
      </w:r>
    </w:p>
    <w:p w:rsidR="00BB4226" w:rsidRDefault="002116E8">
      <w:pPr>
        <w:spacing w:line="360" w:lineRule="auto"/>
        <w:ind w:firstLine="142"/>
        <w:jc w:val="center"/>
        <w:rPr>
          <w:sz w:val="28"/>
          <w:szCs w:val="28"/>
        </w:rPr>
      </w:pPr>
      <w:r>
        <w:rPr>
          <w:sz w:val="28"/>
          <w:szCs w:val="28"/>
        </w:rPr>
        <w:t>с=4,2*68712/0,385=749585,5 Н</w:t>
      </w:r>
    </w:p>
    <w:p w:rsidR="00BB4226" w:rsidRDefault="002116E8">
      <w:pPr>
        <w:spacing w:line="360" w:lineRule="auto"/>
        <w:ind w:firstLine="142"/>
        <w:jc w:val="both"/>
        <w:rPr>
          <w:sz w:val="28"/>
          <w:szCs w:val="28"/>
        </w:rPr>
      </w:pPr>
      <w:r>
        <w:rPr>
          <w:sz w:val="28"/>
          <w:szCs w:val="28"/>
        </w:rPr>
        <w:t>с&lt;[</w:t>
      </w:r>
      <w:r>
        <w:rPr>
          <w:sz w:val="28"/>
          <w:szCs w:val="28"/>
          <w:lang w:val="en-US"/>
        </w:rPr>
        <w:t>c</w:t>
      </w:r>
      <w:r>
        <w:rPr>
          <w:sz w:val="28"/>
          <w:szCs w:val="28"/>
        </w:rPr>
        <w:t>]</w:t>
      </w:r>
    </w:p>
    <w:p w:rsidR="00BB4226" w:rsidRDefault="002116E8">
      <w:pPr>
        <w:spacing w:line="360" w:lineRule="auto"/>
        <w:ind w:firstLine="142"/>
        <w:jc w:val="both"/>
        <w:rPr>
          <w:sz w:val="28"/>
          <w:szCs w:val="28"/>
        </w:rPr>
      </w:pPr>
      <w:r>
        <w:rPr>
          <w:sz w:val="28"/>
          <w:szCs w:val="28"/>
        </w:rPr>
        <w:t>подшипник пригоден.</w:t>
      </w:r>
    </w:p>
    <w:p w:rsidR="00BB4226" w:rsidRDefault="00BB4226">
      <w:pPr>
        <w:spacing w:line="360" w:lineRule="auto"/>
        <w:jc w:val="both"/>
        <w:rPr>
          <w:sz w:val="28"/>
          <w:szCs w:val="28"/>
        </w:rPr>
      </w:pPr>
    </w:p>
    <w:p w:rsidR="00BB4226" w:rsidRDefault="002116E8">
      <w:pPr>
        <w:spacing w:line="360" w:lineRule="auto"/>
        <w:ind w:left="567" w:firstLine="142"/>
        <w:jc w:val="both"/>
        <w:rPr>
          <w:sz w:val="28"/>
          <w:szCs w:val="28"/>
        </w:rPr>
      </w:pPr>
      <w:r>
        <w:rPr>
          <w:sz w:val="28"/>
          <w:szCs w:val="28"/>
        </w:rPr>
        <w:t xml:space="preserve"> Расчёт и подбор шпонок и муфт</w:t>
      </w:r>
    </w:p>
    <w:p w:rsidR="00BB4226" w:rsidRDefault="002116E8">
      <w:pPr>
        <w:pStyle w:val="5"/>
        <w:spacing w:line="360" w:lineRule="auto"/>
      </w:pPr>
      <w:r>
        <w:t>Выбираем шпонку для диаметра 45 мм</w:t>
      </w:r>
    </w:p>
    <w:p w:rsidR="00BB4226" w:rsidRDefault="002116E8">
      <w:pPr>
        <w:spacing w:line="360" w:lineRule="auto"/>
        <w:ind w:firstLine="142"/>
        <w:jc w:val="both"/>
        <w:rPr>
          <w:sz w:val="28"/>
          <w:szCs w:val="28"/>
        </w:rPr>
      </w:pPr>
      <w:r>
        <w:rPr>
          <w:sz w:val="28"/>
          <w:szCs w:val="28"/>
          <w:lang w:val="en-US"/>
        </w:rPr>
        <w:t>b</w:t>
      </w:r>
      <w:r>
        <w:rPr>
          <w:sz w:val="28"/>
          <w:szCs w:val="28"/>
        </w:rPr>
        <w:t>*</w:t>
      </w:r>
      <w:r>
        <w:rPr>
          <w:sz w:val="28"/>
          <w:szCs w:val="28"/>
          <w:lang w:val="en-US"/>
        </w:rPr>
        <w:t>h</w:t>
      </w:r>
      <w:r>
        <w:rPr>
          <w:sz w:val="28"/>
          <w:szCs w:val="28"/>
        </w:rPr>
        <w:t>*</w:t>
      </w:r>
      <w:r>
        <w:rPr>
          <w:sz w:val="28"/>
          <w:szCs w:val="28"/>
          <w:lang w:val="en-US"/>
        </w:rPr>
        <w:t>l</w:t>
      </w:r>
      <w:r>
        <w:rPr>
          <w:sz w:val="28"/>
          <w:szCs w:val="28"/>
        </w:rPr>
        <w:t xml:space="preserve">=14*9*60 мм </w:t>
      </w:r>
    </w:p>
    <w:p w:rsidR="00BB4226" w:rsidRDefault="002116E8">
      <w:pPr>
        <w:spacing w:line="360" w:lineRule="auto"/>
        <w:ind w:firstLine="142"/>
        <w:jc w:val="both"/>
        <w:rPr>
          <w:sz w:val="28"/>
          <w:szCs w:val="28"/>
        </w:rPr>
      </w:pPr>
      <w:r>
        <w:rPr>
          <w:sz w:val="28"/>
          <w:szCs w:val="28"/>
          <w:lang w:val="en-US"/>
        </w:rPr>
        <w:t>t</w:t>
      </w:r>
      <w:r>
        <w:rPr>
          <w:sz w:val="28"/>
          <w:szCs w:val="28"/>
          <w:vertAlign w:val="subscript"/>
        </w:rPr>
        <w:t>1</w:t>
      </w:r>
      <w:r>
        <w:rPr>
          <w:sz w:val="28"/>
          <w:szCs w:val="28"/>
        </w:rPr>
        <w:t xml:space="preserve">=5,2 мм       </w:t>
      </w:r>
    </w:p>
    <w:p w:rsidR="00BB4226" w:rsidRDefault="002116E8">
      <w:pPr>
        <w:spacing w:line="360" w:lineRule="auto"/>
        <w:ind w:firstLine="142"/>
        <w:jc w:val="both"/>
        <w:rPr>
          <w:sz w:val="28"/>
          <w:szCs w:val="28"/>
        </w:rPr>
      </w:pPr>
      <w:r>
        <w:rPr>
          <w:sz w:val="28"/>
          <w:szCs w:val="28"/>
        </w:rPr>
        <w:t>где</w:t>
      </w:r>
    </w:p>
    <w:p w:rsidR="00BB4226" w:rsidRDefault="002116E8">
      <w:pPr>
        <w:spacing w:line="360" w:lineRule="auto"/>
        <w:ind w:firstLine="142"/>
        <w:jc w:val="both"/>
        <w:rPr>
          <w:sz w:val="28"/>
          <w:szCs w:val="28"/>
        </w:rPr>
      </w:pPr>
      <w:r>
        <w:rPr>
          <w:sz w:val="28"/>
          <w:szCs w:val="28"/>
          <w:lang w:val="en-US"/>
        </w:rPr>
        <w:t>b</w:t>
      </w:r>
      <w:r>
        <w:rPr>
          <w:sz w:val="28"/>
          <w:szCs w:val="28"/>
        </w:rPr>
        <w:t>-ширина шпонки, мм;</w:t>
      </w:r>
    </w:p>
    <w:p w:rsidR="00BB4226" w:rsidRDefault="002116E8">
      <w:pPr>
        <w:spacing w:line="360" w:lineRule="auto"/>
        <w:ind w:firstLine="142"/>
        <w:jc w:val="both"/>
        <w:rPr>
          <w:sz w:val="28"/>
          <w:szCs w:val="28"/>
        </w:rPr>
      </w:pPr>
      <w:r>
        <w:rPr>
          <w:sz w:val="28"/>
          <w:szCs w:val="28"/>
        </w:rPr>
        <w:t xml:space="preserve"> </w:t>
      </w:r>
      <w:r>
        <w:rPr>
          <w:sz w:val="28"/>
          <w:szCs w:val="28"/>
          <w:lang w:val="en-US"/>
        </w:rPr>
        <w:t>h</w:t>
      </w:r>
      <w:r>
        <w:rPr>
          <w:sz w:val="28"/>
          <w:szCs w:val="28"/>
        </w:rPr>
        <w:t>-высота шпонки, мм;</w:t>
      </w:r>
    </w:p>
    <w:p w:rsidR="00BB4226" w:rsidRDefault="002116E8">
      <w:pPr>
        <w:spacing w:line="360" w:lineRule="auto"/>
        <w:ind w:firstLine="142"/>
        <w:jc w:val="both"/>
        <w:rPr>
          <w:sz w:val="28"/>
          <w:szCs w:val="28"/>
        </w:rPr>
      </w:pPr>
      <w:r>
        <w:rPr>
          <w:sz w:val="28"/>
          <w:szCs w:val="28"/>
        </w:rPr>
        <w:t xml:space="preserve"> </w:t>
      </w:r>
      <w:r>
        <w:rPr>
          <w:sz w:val="28"/>
          <w:szCs w:val="28"/>
          <w:lang w:val="en-US"/>
        </w:rPr>
        <w:t>l</w:t>
      </w:r>
      <w:r>
        <w:rPr>
          <w:sz w:val="28"/>
          <w:szCs w:val="28"/>
        </w:rPr>
        <w:t>-длина шпонки, мм;</w:t>
      </w:r>
    </w:p>
    <w:p w:rsidR="00BB4226" w:rsidRDefault="002116E8">
      <w:pPr>
        <w:spacing w:line="360" w:lineRule="auto"/>
        <w:ind w:firstLine="142"/>
        <w:jc w:val="both"/>
        <w:rPr>
          <w:sz w:val="28"/>
          <w:szCs w:val="28"/>
        </w:rPr>
      </w:pPr>
      <w:r>
        <w:rPr>
          <w:sz w:val="28"/>
          <w:szCs w:val="28"/>
          <w:lang w:val="en-US"/>
        </w:rPr>
        <w:t>t</w:t>
      </w:r>
      <w:r>
        <w:rPr>
          <w:sz w:val="28"/>
          <w:szCs w:val="28"/>
          <w:vertAlign w:val="subscript"/>
        </w:rPr>
        <w:t>1</w:t>
      </w:r>
      <w:r>
        <w:rPr>
          <w:sz w:val="28"/>
          <w:szCs w:val="28"/>
        </w:rPr>
        <w:t xml:space="preserve">-глубина паза вала, мм;   </w:t>
      </w:r>
    </w:p>
    <w:p w:rsidR="00BB4226" w:rsidRDefault="002116E8">
      <w:pPr>
        <w:spacing w:line="360" w:lineRule="auto"/>
        <w:ind w:firstLine="142"/>
        <w:jc w:val="both"/>
        <w:rPr>
          <w:sz w:val="28"/>
          <w:szCs w:val="28"/>
        </w:rPr>
      </w:pPr>
      <w:r>
        <w:rPr>
          <w:sz w:val="28"/>
          <w:szCs w:val="28"/>
        </w:rPr>
        <w:t>А</w:t>
      </w:r>
      <w:r>
        <w:rPr>
          <w:sz w:val="28"/>
          <w:szCs w:val="28"/>
          <w:vertAlign w:val="subscript"/>
        </w:rPr>
        <w:t>см.</w:t>
      </w:r>
      <w:r>
        <w:rPr>
          <w:sz w:val="28"/>
          <w:szCs w:val="28"/>
        </w:rPr>
        <w:t>-площадь смятия, мм</w:t>
      </w:r>
      <w:r>
        <w:rPr>
          <w:sz w:val="28"/>
          <w:szCs w:val="28"/>
          <w:vertAlign w:val="superscript"/>
        </w:rPr>
        <w:t>2</w:t>
      </w:r>
    </w:p>
    <w:p w:rsidR="00BB4226" w:rsidRDefault="002116E8">
      <w:pPr>
        <w:spacing w:line="360" w:lineRule="auto"/>
        <w:ind w:firstLine="142"/>
        <w:jc w:val="center"/>
        <w:rPr>
          <w:sz w:val="28"/>
          <w:szCs w:val="28"/>
        </w:rPr>
      </w:pPr>
      <w:r>
        <w:rPr>
          <w:sz w:val="28"/>
          <w:szCs w:val="28"/>
        </w:rPr>
        <w:t>А</w:t>
      </w:r>
      <w:r>
        <w:rPr>
          <w:sz w:val="28"/>
          <w:szCs w:val="28"/>
          <w:vertAlign w:val="subscript"/>
        </w:rPr>
        <w:t>см.</w:t>
      </w:r>
      <w:r>
        <w:rPr>
          <w:sz w:val="28"/>
          <w:szCs w:val="28"/>
        </w:rPr>
        <w:t>=(0,94*</w:t>
      </w:r>
      <w:r>
        <w:rPr>
          <w:sz w:val="28"/>
          <w:szCs w:val="28"/>
          <w:lang w:val="en-US"/>
        </w:rPr>
        <w:t>h</w:t>
      </w:r>
      <w:r>
        <w:rPr>
          <w:sz w:val="28"/>
          <w:szCs w:val="28"/>
        </w:rPr>
        <w:t>-</w:t>
      </w:r>
      <w:r>
        <w:rPr>
          <w:sz w:val="28"/>
          <w:szCs w:val="28"/>
          <w:lang w:val="en-US"/>
        </w:rPr>
        <w:t>t</w:t>
      </w:r>
      <w:r>
        <w:rPr>
          <w:sz w:val="28"/>
          <w:szCs w:val="28"/>
          <w:vertAlign w:val="subscript"/>
        </w:rPr>
        <w:t>1</w:t>
      </w:r>
      <w:r>
        <w:rPr>
          <w:sz w:val="28"/>
          <w:szCs w:val="28"/>
        </w:rPr>
        <w:t>)*</w:t>
      </w:r>
      <w:r>
        <w:rPr>
          <w:sz w:val="28"/>
          <w:szCs w:val="28"/>
          <w:lang w:val="en-US"/>
        </w:rPr>
        <w:t>l</w:t>
      </w:r>
      <w:r>
        <w:rPr>
          <w:sz w:val="28"/>
          <w:szCs w:val="28"/>
          <w:vertAlign w:val="subscript"/>
        </w:rPr>
        <w:t xml:space="preserve">р </w:t>
      </w:r>
      <w:r>
        <w:rPr>
          <w:sz w:val="28"/>
          <w:szCs w:val="28"/>
        </w:rPr>
        <w:t>,</w:t>
      </w:r>
    </w:p>
    <w:p w:rsidR="00BB4226" w:rsidRDefault="002116E8">
      <w:pPr>
        <w:spacing w:line="360" w:lineRule="auto"/>
        <w:ind w:firstLine="142"/>
        <w:jc w:val="both"/>
        <w:rPr>
          <w:sz w:val="28"/>
          <w:szCs w:val="28"/>
        </w:rPr>
      </w:pPr>
      <w:r>
        <w:rPr>
          <w:sz w:val="28"/>
          <w:szCs w:val="28"/>
        </w:rPr>
        <w:t>где</w:t>
      </w:r>
    </w:p>
    <w:p w:rsidR="00BB4226" w:rsidRDefault="002116E8">
      <w:pPr>
        <w:spacing w:line="360" w:lineRule="auto"/>
        <w:ind w:firstLine="142"/>
        <w:jc w:val="both"/>
        <w:rPr>
          <w:sz w:val="28"/>
          <w:szCs w:val="28"/>
        </w:rPr>
      </w:pPr>
      <w:r>
        <w:rPr>
          <w:sz w:val="28"/>
          <w:szCs w:val="28"/>
          <w:lang w:val="en-US"/>
        </w:rPr>
        <w:t>l</w:t>
      </w:r>
      <w:r>
        <w:rPr>
          <w:sz w:val="28"/>
          <w:szCs w:val="28"/>
          <w:vertAlign w:val="subscript"/>
        </w:rPr>
        <w:t>р</w:t>
      </w:r>
      <w:r>
        <w:rPr>
          <w:sz w:val="28"/>
          <w:szCs w:val="28"/>
        </w:rPr>
        <w:t>-рабочая длина шпонки, мм</w:t>
      </w:r>
    </w:p>
    <w:p w:rsidR="00BB4226" w:rsidRDefault="002116E8">
      <w:pPr>
        <w:spacing w:line="360" w:lineRule="auto"/>
        <w:ind w:firstLine="142"/>
        <w:jc w:val="center"/>
        <w:rPr>
          <w:sz w:val="28"/>
          <w:szCs w:val="28"/>
        </w:rPr>
      </w:pPr>
      <w:r>
        <w:rPr>
          <w:sz w:val="28"/>
          <w:szCs w:val="28"/>
        </w:rPr>
        <w:t>l</w:t>
      </w:r>
      <w:r>
        <w:rPr>
          <w:sz w:val="28"/>
          <w:szCs w:val="28"/>
          <w:vertAlign w:val="subscript"/>
        </w:rPr>
        <w:t>р</w:t>
      </w:r>
      <w:r>
        <w:rPr>
          <w:sz w:val="28"/>
          <w:szCs w:val="28"/>
        </w:rPr>
        <w:t>=</w:t>
      </w:r>
      <w:r>
        <w:rPr>
          <w:sz w:val="28"/>
          <w:szCs w:val="28"/>
          <w:lang w:val="en-US"/>
        </w:rPr>
        <w:t>l</w:t>
      </w:r>
      <w:r>
        <w:rPr>
          <w:sz w:val="28"/>
          <w:szCs w:val="28"/>
        </w:rPr>
        <w:t>-</w:t>
      </w:r>
      <w:r>
        <w:rPr>
          <w:sz w:val="28"/>
          <w:szCs w:val="28"/>
          <w:lang w:val="en-US"/>
        </w:rPr>
        <w:t>b</w:t>
      </w:r>
      <w:r>
        <w:rPr>
          <w:sz w:val="28"/>
          <w:szCs w:val="28"/>
        </w:rPr>
        <w:t>=60-14=46 мм</w:t>
      </w:r>
    </w:p>
    <w:p w:rsidR="00BB4226" w:rsidRDefault="002116E8">
      <w:pPr>
        <w:spacing w:line="360" w:lineRule="auto"/>
        <w:ind w:firstLine="142"/>
        <w:jc w:val="center"/>
        <w:rPr>
          <w:sz w:val="28"/>
          <w:szCs w:val="28"/>
        </w:rPr>
      </w:pPr>
      <w:r>
        <w:rPr>
          <w:sz w:val="28"/>
          <w:szCs w:val="28"/>
        </w:rPr>
        <w:t>А</w:t>
      </w:r>
      <w:r>
        <w:rPr>
          <w:sz w:val="28"/>
          <w:szCs w:val="28"/>
          <w:vertAlign w:val="subscript"/>
        </w:rPr>
        <w:t>см.</w:t>
      </w:r>
      <w:r>
        <w:rPr>
          <w:sz w:val="28"/>
          <w:szCs w:val="28"/>
        </w:rPr>
        <w:t>=(0,94*22-11,2)*150=1422 мм</w:t>
      </w:r>
      <w:r>
        <w:rPr>
          <w:sz w:val="28"/>
          <w:szCs w:val="28"/>
          <w:vertAlign w:val="superscript"/>
        </w:rPr>
        <w:t>2</w:t>
      </w:r>
    </w:p>
    <w:p w:rsidR="00BB4226" w:rsidRDefault="002116E8">
      <w:pPr>
        <w:spacing w:line="360" w:lineRule="auto"/>
        <w:ind w:firstLine="142"/>
        <w:jc w:val="center"/>
        <w:rPr>
          <w:sz w:val="28"/>
          <w:szCs w:val="28"/>
        </w:rPr>
      </w:pPr>
      <w:r>
        <w:rPr>
          <w:sz w:val="28"/>
          <w:szCs w:val="28"/>
          <w:lang w:val="en-US"/>
        </w:rPr>
        <w:t>F</w:t>
      </w:r>
      <w:r>
        <w:rPr>
          <w:sz w:val="28"/>
          <w:szCs w:val="28"/>
          <w:vertAlign w:val="subscript"/>
          <w:lang w:val="en-US"/>
        </w:rPr>
        <w:t>t</w:t>
      </w:r>
      <w:r>
        <w:rPr>
          <w:sz w:val="28"/>
          <w:szCs w:val="28"/>
        </w:rPr>
        <w:t>=2*Т</w:t>
      </w:r>
      <w:r>
        <w:rPr>
          <w:sz w:val="28"/>
          <w:szCs w:val="28"/>
          <w:vertAlign w:val="subscript"/>
        </w:rPr>
        <w:t>кр.</w:t>
      </w:r>
      <w:r>
        <w:rPr>
          <w:sz w:val="28"/>
          <w:szCs w:val="28"/>
        </w:rPr>
        <w:t>/</w:t>
      </w:r>
      <w:r>
        <w:rPr>
          <w:sz w:val="28"/>
          <w:szCs w:val="28"/>
          <w:lang w:val="en-US"/>
        </w:rPr>
        <w:t>d</w:t>
      </w:r>
      <w:r>
        <w:rPr>
          <w:sz w:val="28"/>
          <w:szCs w:val="28"/>
        </w:rPr>
        <w:t>=2*14,4*10</w:t>
      </w:r>
      <w:r>
        <w:rPr>
          <w:sz w:val="28"/>
          <w:szCs w:val="28"/>
          <w:vertAlign w:val="superscript"/>
        </w:rPr>
        <w:t>6</w:t>
      </w:r>
      <w:r>
        <w:rPr>
          <w:sz w:val="28"/>
          <w:szCs w:val="28"/>
        </w:rPr>
        <w:t>/170=169411,8 Н</w:t>
      </w:r>
    </w:p>
    <w:p w:rsidR="00BB4226" w:rsidRDefault="002116E8">
      <w:pPr>
        <w:spacing w:line="360" w:lineRule="auto"/>
        <w:ind w:firstLine="142"/>
        <w:jc w:val="center"/>
        <w:rPr>
          <w:sz w:val="28"/>
          <w:szCs w:val="28"/>
        </w:rPr>
      </w:pPr>
      <w:r>
        <w:rPr>
          <w:sz w:val="28"/>
          <w:szCs w:val="28"/>
        </w:rPr>
        <w:t>σ</w:t>
      </w:r>
      <w:r>
        <w:rPr>
          <w:sz w:val="28"/>
          <w:szCs w:val="28"/>
          <w:vertAlign w:val="subscript"/>
        </w:rPr>
        <w:t>см.</w:t>
      </w:r>
      <w:r>
        <w:rPr>
          <w:sz w:val="28"/>
          <w:szCs w:val="28"/>
        </w:rPr>
        <w:t>=169411,8/1422=119,1 Н/мм</w:t>
      </w:r>
      <w:r>
        <w:rPr>
          <w:sz w:val="28"/>
          <w:szCs w:val="28"/>
          <w:vertAlign w:val="superscript"/>
        </w:rPr>
        <w:t>2</w:t>
      </w:r>
    </w:p>
    <w:p w:rsidR="00BB4226" w:rsidRDefault="002116E8">
      <w:pPr>
        <w:spacing w:line="360" w:lineRule="auto"/>
        <w:ind w:firstLine="142"/>
        <w:jc w:val="both"/>
        <w:rPr>
          <w:sz w:val="28"/>
          <w:szCs w:val="28"/>
        </w:rPr>
      </w:pPr>
      <w:r>
        <w:rPr>
          <w:sz w:val="28"/>
          <w:szCs w:val="28"/>
        </w:rPr>
        <w:t>[σ</w:t>
      </w:r>
      <w:r>
        <w:rPr>
          <w:sz w:val="28"/>
          <w:szCs w:val="28"/>
          <w:vertAlign w:val="subscript"/>
        </w:rPr>
        <w:t>см</w:t>
      </w:r>
      <w:r>
        <w:rPr>
          <w:sz w:val="28"/>
          <w:szCs w:val="28"/>
        </w:rPr>
        <w:t>] =120 Н/мм</w:t>
      </w:r>
      <w:r>
        <w:rPr>
          <w:sz w:val="28"/>
          <w:szCs w:val="28"/>
          <w:vertAlign w:val="superscript"/>
        </w:rPr>
        <w:t>2</w:t>
      </w:r>
      <w:r>
        <w:rPr>
          <w:sz w:val="28"/>
          <w:szCs w:val="28"/>
        </w:rPr>
        <w:t>-допускаемое напряжение</w:t>
      </w:r>
    </w:p>
    <w:p w:rsidR="00BB4226" w:rsidRDefault="002116E8">
      <w:pPr>
        <w:spacing w:line="360" w:lineRule="auto"/>
        <w:ind w:firstLine="142"/>
        <w:jc w:val="both"/>
        <w:rPr>
          <w:sz w:val="28"/>
          <w:szCs w:val="28"/>
        </w:rPr>
      </w:pPr>
      <w:r>
        <w:rPr>
          <w:sz w:val="28"/>
          <w:szCs w:val="28"/>
        </w:rPr>
        <w:t xml:space="preserve"> σ</w:t>
      </w:r>
      <w:r>
        <w:rPr>
          <w:sz w:val="28"/>
          <w:szCs w:val="28"/>
          <w:vertAlign w:val="subscript"/>
        </w:rPr>
        <w:t>см</w:t>
      </w:r>
      <w:r>
        <w:rPr>
          <w:sz w:val="28"/>
          <w:szCs w:val="28"/>
        </w:rPr>
        <w:t>&lt;[σ</w:t>
      </w:r>
      <w:r>
        <w:rPr>
          <w:sz w:val="28"/>
          <w:szCs w:val="28"/>
          <w:vertAlign w:val="subscript"/>
        </w:rPr>
        <w:t>см</w:t>
      </w:r>
      <w:r>
        <w:rPr>
          <w:sz w:val="28"/>
          <w:szCs w:val="28"/>
        </w:rPr>
        <w:t>]</w:t>
      </w:r>
    </w:p>
    <w:p w:rsidR="00BB4226" w:rsidRDefault="002116E8">
      <w:pPr>
        <w:spacing w:line="360" w:lineRule="auto"/>
        <w:ind w:firstLine="142"/>
        <w:jc w:val="both"/>
        <w:rPr>
          <w:sz w:val="28"/>
          <w:szCs w:val="28"/>
        </w:rPr>
      </w:pPr>
      <w:r>
        <w:rPr>
          <w:sz w:val="28"/>
          <w:szCs w:val="28"/>
        </w:rPr>
        <w:t>прочность обеспечена.</w:t>
      </w:r>
    </w:p>
    <w:p w:rsidR="00BB4226" w:rsidRDefault="002116E8">
      <w:pPr>
        <w:pStyle w:val="5"/>
        <w:spacing w:line="360" w:lineRule="auto"/>
      </w:pPr>
      <w:r>
        <w:t>Выбираем шпонку для диаметра 40 мм</w:t>
      </w:r>
    </w:p>
    <w:p w:rsidR="00BB4226" w:rsidRDefault="002116E8">
      <w:pPr>
        <w:spacing w:line="360" w:lineRule="auto"/>
        <w:ind w:firstLine="142"/>
        <w:jc w:val="both"/>
        <w:rPr>
          <w:sz w:val="28"/>
          <w:szCs w:val="28"/>
        </w:rPr>
      </w:pPr>
      <w:r>
        <w:rPr>
          <w:sz w:val="28"/>
          <w:szCs w:val="28"/>
          <w:lang w:val="en-US"/>
        </w:rPr>
        <w:t>b</w:t>
      </w:r>
      <w:r>
        <w:rPr>
          <w:sz w:val="28"/>
          <w:szCs w:val="28"/>
        </w:rPr>
        <w:t>*</w:t>
      </w:r>
      <w:r>
        <w:rPr>
          <w:sz w:val="28"/>
          <w:szCs w:val="28"/>
          <w:lang w:val="en-US"/>
        </w:rPr>
        <w:t>h</w:t>
      </w:r>
      <w:r>
        <w:rPr>
          <w:sz w:val="28"/>
          <w:szCs w:val="28"/>
        </w:rPr>
        <w:t>*</w:t>
      </w:r>
      <w:r>
        <w:rPr>
          <w:sz w:val="28"/>
          <w:szCs w:val="28"/>
          <w:lang w:val="en-US"/>
        </w:rPr>
        <w:t>l</w:t>
      </w:r>
      <w:r>
        <w:rPr>
          <w:sz w:val="28"/>
          <w:szCs w:val="28"/>
        </w:rPr>
        <w:t xml:space="preserve">=12*9*65 мм </w:t>
      </w:r>
    </w:p>
    <w:p w:rsidR="00BB4226" w:rsidRDefault="002116E8">
      <w:pPr>
        <w:spacing w:line="360" w:lineRule="auto"/>
        <w:ind w:firstLine="142"/>
        <w:jc w:val="both"/>
        <w:rPr>
          <w:sz w:val="28"/>
          <w:szCs w:val="28"/>
        </w:rPr>
      </w:pPr>
      <w:r>
        <w:rPr>
          <w:sz w:val="28"/>
          <w:szCs w:val="28"/>
          <w:lang w:val="en-US"/>
        </w:rPr>
        <w:t>t</w:t>
      </w:r>
      <w:r>
        <w:rPr>
          <w:sz w:val="28"/>
          <w:szCs w:val="28"/>
          <w:vertAlign w:val="subscript"/>
        </w:rPr>
        <w:t>1</w:t>
      </w:r>
      <w:r>
        <w:rPr>
          <w:sz w:val="28"/>
          <w:szCs w:val="28"/>
        </w:rPr>
        <w:t xml:space="preserve">= 4,2 мм         </w:t>
      </w:r>
    </w:p>
    <w:p w:rsidR="00BB4226" w:rsidRDefault="002116E8">
      <w:pPr>
        <w:spacing w:line="360" w:lineRule="auto"/>
        <w:ind w:firstLine="142"/>
        <w:jc w:val="center"/>
        <w:rPr>
          <w:sz w:val="28"/>
          <w:szCs w:val="28"/>
        </w:rPr>
      </w:pPr>
      <w:r>
        <w:rPr>
          <w:sz w:val="28"/>
          <w:szCs w:val="28"/>
        </w:rPr>
        <w:t>l</w:t>
      </w:r>
      <w:r>
        <w:rPr>
          <w:sz w:val="28"/>
          <w:szCs w:val="28"/>
          <w:vertAlign w:val="subscript"/>
        </w:rPr>
        <w:t>р</w:t>
      </w:r>
      <w:r>
        <w:rPr>
          <w:sz w:val="28"/>
          <w:szCs w:val="28"/>
        </w:rPr>
        <w:t>=</w:t>
      </w:r>
      <w:r>
        <w:rPr>
          <w:sz w:val="28"/>
          <w:szCs w:val="28"/>
          <w:lang w:val="en-US"/>
        </w:rPr>
        <w:t>l</w:t>
      </w:r>
      <w:r>
        <w:rPr>
          <w:sz w:val="28"/>
          <w:szCs w:val="28"/>
        </w:rPr>
        <w:t>-</w:t>
      </w:r>
      <w:r>
        <w:rPr>
          <w:sz w:val="28"/>
          <w:szCs w:val="28"/>
          <w:lang w:val="en-US"/>
        </w:rPr>
        <w:t>b</w:t>
      </w:r>
      <w:r>
        <w:rPr>
          <w:sz w:val="28"/>
          <w:szCs w:val="28"/>
        </w:rPr>
        <w:t>=120-32=88 мм</w:t>
      </w:r>
    </w:p>
    <w:p w:rsidR="00BB4226" w:rsidRDefault="002116E8">
      <w:pPr>
        <w:spacing w:line="360" w:lineRule="auto"/>
        <w:ind w:firstLine="142"/>
        <w:jc w:val="center"/>
        <w:rPr>
          <w:sz w:val="28"/>
          <w:szCs w:val="28"/>
        </w:rPr>
      </w:pPr>
      <w:r>
        <w:rPr>
          <w:sz w:val="28"/>
          <w:szCs w:val="28"/>
        </w:rPr>
        <w:t>А</w:t>
      </w:r>
      <w:r>
        <w:rPr>
          <w:sz w:val="28"/>
          <w:szCs w:val="28"/>
          <w:vertAlign w:val="subscript"/>
        </w:rPr>
        <w:t>см.</w:t>
      </w:r>
      <w:r>
        <w:rPr>
          <w:sz w:val="28"/>
          <w:szCs w:val="28"/>
        </w:rPr>
        <w:t>=(0,94*18-9,2)*88=679,4 мм</w:t>
      </w:r>
      <w:r>
        <w:rPr>
          <w:sz w:val="28"/>
          <w:szCs w:val="28"/>
          <w:vertAlign w:val="superscript"/>
        </w:rPr>
        <w:t>2</w:t>
      </w:r>
    </w:p>
    <w:p w:rsidR="00BB4226" w:rsidRDefault="002116E8">
      <w:pPr>
        <w:spacing w:line="360" w:lineRule="auto"/>
        <w:ind w:firstLine="142"/>
        <w:jc w:val="center"/>
        <w:rPr>
          <w:sz w:val="28"/>
          <w:szCs w:val="28"/>
        </w:rPr>
      </w:pPr>
      <w:r>
        <w:rPr>
          <w:sz w:val="28"/>
          <w:szCs w:val="28"/>
          <w:lang w:val="en-US"/>
        </w:rPr>
        <w:t>F</w:t>
      </w:r>
      <w:r>
        <w:rPr>
          <w:sz w:val="28"/>
          <w:szCs w:val="28"/>
          <w:vertAlign w:val="subscript"/>
          <w:lang w:val="en-US"/>
        </w:rPr>
        <w:t>t</w:t>
      </w:r>
      <w:r>
        <w:rPr>
          <w:sz w:val="28"/>
          <w:szCs w:val="28"/>
        </w:rPr>
        <w:t>=2*Т</w:t>
      </w:r>
      <w:r>
        <w:rPr>
          <w:sz w:val="28"/>
          <w:szCs w:val="28"/>
          <w:vertAlign w:val="subscript"/>
        </w:rPr>
        <w:t>кр.</w:t>
      </w:r>
      <w:r>
        <w:rPr>
          <w:sz w:val="28"/>
          <w:szCs w:val="28"/>
        </w:rPr>
        <w:t>/</w:t>
      </w:r>
      <w:r>
        <w:rPr>
          <w:sz w:val="28"/>
          <w:szCs w:val="28"/>
          <w:lang w:val="en-US"/>
        </w:rPr>
        <w:t>d</w:t>
      </w:r>
      <w:r>
        <w:rPr>
          <w:sz w:val="28"/>
          <w:szCs w:val="28"/>
        </w:rPr>
        <w:t>=2*14,4*10</w:t>
      </w:r>
      <w:r>
        <w:rPr>
          <w:sz w:val="28"/>
          <w:szCs w:val="28"/>
          <w:vertAlign w:val="superscript"/>
        </w:rPr>
        <w:t>6</w:t>
      </w:r>
      <w:r>
        <w:rPr>
          <w:sz w:val="28"/>
          <w:szCs w:val="28"/>
        </w:rPr>
        <w:t>/40=25043,5 Н</w:t>
      </w:r>
    </w:p>
    <w:p w:rsidR="00BB4226" w:rsidRDefault="002116E8">
      <w:pPr>
        <w:spacing w:line="360" w:lineRule="auto"/>
        <w:ind w:firstLine="142"/>
        <w:jc w:val="center"/>
        <w:rPr>
          <w:sz w:val="28"/>
          <w:szCs w:val="28"/>
        </w:rPr>
      </w:pPr>
      <w:r>
        <w:rPr>
          <w:sz w:val="28"/>
          <w:szCs w:val="28"/>
        </w:rPr>
        <w:t>σ</w:t>
      </w:r>
      <w:r>
        <w:rPr>
          <w:sz w:val="28"/>
          <w:szCs w:val="28"/>
          <w:vertAlign w:val="subscript"/>
        </w:rPr>
        <w:t>см.</w:t>
      </w:r>
      <w:r>
        <w:rPr>
          <w:sz w:val="28"/>
          <w:szCs w:val="28"/>
        </w:rPr>
        <w:t>= 25043,5/679,4=36,9 Н/мм</w:t>
      </w:r>
      <w:r>
        <w:rPr>
          <w:sz w:val="28"/>
          <w:szCs w:val="28"/>
          <w:vertAlign w:val="superscript"/>
        </w:rPr>
        <w:t>2</w:t>
      </w:r>
      <w:r>
        <w:rPr>
          <w:sz w:val="28"/>
          <w:szCs w:val="28"/>
        </w:rPr>
        <w:t xml:space="preserve">  </w:t>
      </w:r>
    </w:p>
    <w:p w:rsidR="00BB4226" w:rsidRDefault="002116E8">
      <w:pPr>
        <w:spacing w:line="360" w:lineRule="auto"/>
        <w:jc w:val="both"/>
        <w:rPr>
          <w:sz w:val="28"/>
          <w:szCs w:val="28"/>
        </w:rPr>
      </w:pPr>
      <w:r>
        <w:rPr>
          <w:sz w:val="28"/>
          <w:szCs w:val="28"/>
        </w:rPr>
        <w:t xml:space="preserve">   σ</w:t>
      </w:r>
      <w:r>
        <w:rPr>
          <w:sz w:val="28"/>
          <w:szCs w:val="28"/>
          <w:vertAlign w:val="subscript"/>
        </w:rPr>
        <w:t>см</w:t>
      </w:r>
      <w:r>
        <w:rPr>
          <w:sz w:val="28"/>
          <w:szCs w:val="28"/>
        </w:rPr>
        <w:t>&lt;[σ</w:t>
      </w:r>
      <w:r>
        <w:rPr>
          <w:sz w:val="28"/>
          <w:szCs w:val="28"/>
          <w:vertAlign w:val="subscript"/>
        </w:rPr>
        <w:t>см</w:t>
      </w:r>
      <w:r>
        <w:rPr>
          <w:sz w:val="28"/>
          <w:szCs w:val="28"/>
        </w:rPr>
        <w:t>]</w:t>
      </w:r>
    </w:p>
    <w:p w:rsidR="00BB4226" w:rsidRDefault="002116E8">
      <w:pPr>
        <w:spacing w:line="360" w:lineRule="auto"/>
        <w:ind w:firstLine="142"/>
        <w:jc w:val="both"/>
        <w:rPr>
          <w:sz w:val="28"/>
          <w:szCs w:val="28"/>
        </w:rPr>
      </w:pPr>
      <w:r>
        <w:rPr>
          <w:sz w:val="28"/>
          <w:szCs w:val="28"/>
        </w:rPr>
        <w:t>прочность обеспечена.</w:t>
      </w:r>
    </w:p>
    <w:p w:rsidR="00BB4226" w:rsidRDefault="002116E8">
      <w:pPr>
        <w:pStyle w:val="5"/>
        <w:spacing w:line="360" w:lineRule="auto"/>
      </w:pPr>
      <w:r>
        <w:t>Выбираем шпонку для диаметра 60 мм</w:t>
      </w:r>
    </w:p>
    <w:p w:rsidR="00BB4226" w:rsidRDefault="002116E8">
      <w:pPr>
        <w:spacing w:line="360" w:lineRule="auto"/>
        <w:ind w:firstLine="142"/>
        <w:jc w:val="both"/>
        <w:rPr>
          <w:sz w:val="28"/>
          <w:szCs w:val="28"/>
        </w:rPr>
      </w:pPr>
      <w:r>
        <w:rPr>
          <w:sz w:val="28"/>
          <w:szCs w:val="28"/>
          <w:lang w:val="en-US"/>
        </w:rPr>
        <w:t>b</w:t>
      </w:r>
      <w:r>
        <w:rPr>
          <w:sz w:val="28"/>
          <w:szCs w:val="28"/>
        </w:rPr>
        <w:t>*</w:t>
      </w:r>
      <w:r>
        <w:rPr>
          <w:sz w:val="28"/>
          <w:szCs w:val="28"/>
          <w:lang w:val="en-US"/>
        </w:rPr>
        <w:t>h</w:t>
      </w:r>
      <w:r>
        <w:rPr>
          <w:sz w:val="28"/>
          <w:szCs w:val="28"/>
        </w:rPr>
        <w:t>*</w:t>
      </w:r>
      <w:r>
        <w:rPr>
          <w:sz w:val="28"/>
          <w:szCs w:val="28"/>
          <w:lang w:val="en-US"/>
        </w:rPr>
        <w:t>l</w:t>
      </w:r>
      <w:r>
        <w:rPr>
          <w:sz w:val="28"/>
          <w:szCs w:val="28"/>
        </w:rPr>
        <w:t xml:space="preserve">=18*11*90 мм </w:t>
      </w:r>
    </w:p>
    <w:p w:rsidR="00BB4226" w:rsidRDefault="00BB4226">
      <w:pPr>
        <w:spacing w:line="360" w:lineRule="auto"/>
        <w:ind w:firstLine="142"/>
        <w:jc w:val="both"/>
        <w:rPr>
          <w:sz w:val="28"/>
          <w:szCs w:val="28"/>
        </w:rPr>
      </w:pPr>
    </w:p>
    <w:p w:rsidR="00BB4226" w:rsidRDefault="00BB4226">
      <w:pPr>
        <w:spacing w:line="360" w:lineRule="auto"/>
        <w:ind w:firstLine="142"/>
        <w:jc w:val="both"/>
        <w:rPr>
          <w:sz w:val="28"/>
          <w:szCs w:val="28"/>
        </w:rPr>
      </w:pPr>
    </w:p>
    <w:p w:rsidR="00BB4226" w:rsidRDefault="002116E8">
      <w:pPr>
        <w:spacing w:line="360" w:lineRule="auto"/>
        <w:ind w:firstLine="142"/>
        <w:jc w:val="both"/>
        <w:rPr>
          <w:sz w:val="28"/>
          <w:szCs w:val="28"/>
        </w:rPr>
      </w:pPr>
      <w:r>
        <w:rPr>
          <w:sz w:val="28"/>
          <w:szCs w:val="28"/>
          <w:lang w:val="en-US"/>
        </w:rPr>
        <w:t>t</w:t>
      </w:r>
      <w:r>
        <w:rPr>
          <w:sz w:val="28"/>
          <w:szCs w:val="28"/>
          <w:vertAlign w:val="subscript"/>
        </w:rPr>
        <w:t>1</w:t>
      </w:r>
      <w:r>
        <w:rPr>
          <w:sz w:val="28"/>
          <w:szCs w:val="28"/>
        </w:rPr>
        <w:t xml:space="preserve">= 5,6 мм         </w:t>
      </w:r>
    </w:p>
    <w:p w:rsidR="00BB4226" w:rsidRDefault="002116E8">
      <w:pPr>
        <w:spacing w:line="360" w:lineRule="auto"/>
        <w:ind w:firstLine="142"/>
        <w:jc w:val="center"/>
        <w:rPr>
          <w:sz w:val="28"/>
          <w:szCs w:val="28"/>
        </w:rPr>
      </w:pPr>
      <w:r>
        <w:rPr>
          <w:sz w:val="28"/>
          <w:szCs w:val="28"/>
        </w:rPr>
        <w:t>l</w:t>
      </w:r>
      <w:r>
        <w:rPr>
          <w:sz w:val="28"/>
          <w:szCs w:val="28"/>
          <w:vertAlign w:val="subscript"/>
        </w:rPr>
        <w:t>р</w:t>
      </w:r>
      <w:r>
        <w:rPr>
          <w:sz w:val="28"/>
          <w:szCs w:val="28"/>
        </w:rPr>
        <w:t>=</w:t>
      </w:r>
      <w:r>
        <w:rPr>
          <w:sz w:val="28"/>
          <w:szCs w:val="28"/>
          <w:lang w:val="en-US"/>
        </w:rPr>
        <w:t>l</w:t>
      </w:r>
      <w:r>
        <w:rPr>
          <w:sz w:val="28"/>
          <w:szCs w:val="28"/>
        </w:rPr>
        <w:t>-</w:t>
      </w:r>
      <w:r>
        <w:rPr>
          <w:sz w:val="28"/>
          <w:szCs w:val="28"/>
          <w:lang w:val="en-US"/>
        </w:rPr>
        <w:t>b</w:t>
      </w:r>
      <w:r>
        <w:rPr>
          <w:sz w:val="28"/>
          <w:szCs w:val="28"/>
        </w:rPr>
        <w:t>=90-18=72 мм</w:t>
      </w:r>
    </w:p>
    <w:p w:rsidR="00BB4226" w:rsidRDefault="002116E8">
      <w:pPr>
        <w:spacing w:line="360" w:lineRule="auto"/>
        <w:ind w:firstLine="142"/>
        <w:jc w:val="center"/>
        <w:rPr>
          <w:sz w:val="28"/>
          <w:szCs w:val="28"/>
        </w:rPr>
      </w:pPr>
      <w:r>
        <w:rPr>
          <w:sz w:val="28"/>
          <w:szCs w:val="28"/>
        </w:rPr>
        <w:t>А</w:t>
      </w:r>
      <w:r>
        <w:rPr>
          <w:sz w:val="28"/>
          <w:szCs w:val="28"/>
          <w:vertAlign w:val="subscript"/>
        </w:rPr>
        <w:t>см.</w:t>
      </w:r>
      <w:r>
        <w:rPr>
          <w:sz w:val="28"/>
          <w:szCs w:val="28"/>
        </w:rPr>
        <w:t>=(0,94*11-5,6)*72=815,3 мм</w:t>
      </w:r>
      <w:r>
        <w:rPr>
          <w:sz w:val="28"/>
          <w:szCs w:val="28"/>
          <w:vertAlign w:val="superscript"/>
        </w:rPr>
        <w:t>2</w:t>
      </w:r>
    </w:p>
    <w:p w:rsidR="00BB4226" w:rsidRDefault="002116E8">
      <w:pPr>
        <w:spacing w:line="360" w:lineRule="auto"/>
        <w:ind w:firstLine="142"/>
        <w:jc w:val="center"/>
        <w:rPr>
          <w:sz w:val="28"/>
          <w:szCs w:val="28"/>
        </w:rPr>
      </w:pPr>
      <w:r>
        <w:rPr>
          <w:sz w:val="28"/>
          <w:szCs w:val="28"/>
          <w:lang w:val="en-US"/>
        </w:rPr>
        <w:t>F</w:t>
      </w:r>
      <w:r>
        <w:rPr>
          <w:sz w:val="28"/>
          <w:szCs w:val="28"/>
          <w:vertAlign w:val="subscript"/>
          <w:lang w:val="en-US"/>
        </w:rPr>
        <w:t>t</w:t>
      </w:r>
      <w:r>
        <w:rPr>
          <w:sz w:val="28"/>
          <w:szCs w:val="28"/>
        </w:rPr>
        <w:t>=2*Т</w:t>
      </w:r>
      <w:r>
        <w:rPr>
          <w:sz w:val="28"/>
          <w:szCs w:val="28"/>
          <w:vertAlign w:val="subscript"/>
        </w:rPr>
        <w:t>кр.</w:t>
      </w:r>
      <w:r>
        <w:rPr>
          <w:sz w:val="28"/>
          <w:szCs w:val="28"/>
        </w:rPr>
        <w:t>/</w:t>
      </w:r>
      <w:r>
        <w:rPr>
          <w:sz w:val="28"/>
          <w:szCs w:val="28"/>
          <w:lang w:val="en-US"/>
        </w:rPr>
        <w:t>d</w:t>
      </w:r>
      <w:r>
        <w:rPr>
          <w:sz w:val="28"/>
          <w:szCs w:val="28"/>
        </w:rPr>
        <w:t>=2*389,96 *10</w:t>
      </w:r>
      <w:r>
        <w:rPr>
          <w:sz w:val="28"/>
          <w:szCs w:val="28"/>
          <w:vertAlign w:val="superscript"/>
        </w:rPr>
        <w:t>3</w:t>
      </w:r>
      <w:r>
        <w:rPr>
          <w:sz w:val="28"/>
          <w:szCs w:val="28"/>
        </w:rPr>
        <w:t>/60=12998,7 Н</w:t>
      </w:r>
    </w:p>
    <w:p w:rsidR="00BB4226" w:rsidRDefault="002116E8">
      <w:pPr>
        <w:spacing w:line="360" w:lineRule="auto"/>
        <w:ind w:firstLine="142"/>
        <w:jc w:val="center"/>
        <w:rPr>
          <w:sz w:val="28"/>
          <w:szCs w:val="28"/>
        </w:rPr>
      </w:pPr>
      <w:r>
        <w:rPr>
          <w:sz w:val="28"/>
          <w:szCs w:val="28"/>
        </w:rPr>
        <w:t>σ</w:t>
      </w:r>
      <w:r>
        <w:rPr>
          <w:sz w:val="28"/>
          <w:szCs w:val="28"/>
          <w:vertAlign w:val="subscript"/>
        </w:rPr>
        <w:t>см.</w:t>
      </w:r>
      <w:r>
        <w:rPr>
          <w:sz w:val="28"/>
          <w:szCs w:val="28"/>
        </w:rPr>
        <w:t>= 12998,7/815,3=15,9 Н/мм</w:t>
      </w:r>
      <w:r>
        <w:rPr>
          <w:sz w:val="28"/>
          <w:szCs w:val="28"/>
          <w:vertAlign w:val="superscript"/>
        </w:rPr>
        <w:t>2</w:t>
      </w:r>
      <w:r>
        <w:rPr>
          <w:sz w:val="28"/>
          <w:szCs w:val="28"/>
        </w:rPr>
        <w:t xml:space="preserve">  </w:t>
      </w:r>
    </w:p>
    <w:p w:rsidR="00BB4226" w:rsidRDefault="002116E8">
      <w:pPr>
        <w:spacing w:line="360" w:lineRule="auto"/>
        <w:ind w:firstLine="142"/>
        <w:jc w:val="both"/>
        <w:rPr>
          <w:sz w:val="28"/>
          <w:szCs w:val="28"/>
        </w:rPr>
      </w:pPr>
      <w:r>
        <w:rPr>
          <w:sz w:val="28"/>
          <w:szCs w:val="28"/>
        </w:rPr>
        <w:t>σ</w:t>
      </w:r>
      <w:r>
        <w:rPr>
          <w:sz w:val="28"/>
          <w:szCs w:val="28"/>
          <w:vertAlign w:val="subscript"/>
        </w:rPr>
        <w:t>с</w:t>
      </w:r>
      <w:r>
        <w:rPr>
          <w:sz w:val="28"/>
          <w:szCs w:val="28"/>
        </w:rPr>
        <w:t>&lt;[σ</w:t>
      </w:r>
      <w:r>
        <w:rPr>
          <w:sz w:val="28"/>
          <w:szCs w:val="28"/>
          <w:vertAlign w:val="subscript"/>
        </w:rPr>
        <w:t>см</w:t>
      </w:r>
      <w:r>
        <w:rPr>
          <w:sz w:val="28"/>
          <w:szCs w:val="28"/>
        </w:rPr>
        <w:t>]</w:t>
      </w:r>
    </w:p>
    <w:p w:rsidR="00BB4226" w:rsidRDefault="002116E8">
      <w:pPr>
        <w:spacing w:line="360" w:lineRule="auto"/>
        <w:ind w:firstLine="142"/>
        <w:jc w:val="both"/>
        <w:rPr>
          <w:sz w:val="28"/>
          <w:szCs w:val="28"/>
        </w:rPr>
      </w:pPr>
      <w:r>
        <w:rPr>
          <w:sz w:val="28"/>
          <w:szCs w:val="28"/>
        </w:rPr>
        <w:t>прочность обеспечена.</w:t>
      </w:r>
    </w:p>
    <w:p w:rsidR="00BB4226" w:rsidRDefault="002116E8">
      <w:pPr>
        <w:pStyle w:val="5"/>
        <w:spacing w:line="360" w:lineRule="auto"/>
      </w:pPr>
      <w:r>
        <w:t>Выбираем шпонку для диаметра 60 мм</w:t>
      </w:r>
    </w:p>
    <w:p w:rsidR="00BB4226" w:rsidRDefault="002116E8">
      <w:pPr>
        <w:spacing w:line="360" w:lineRule="auto"/>
        <w:ind w:firstLine="142"/>
        <w:jc w:val="both"/>
        <w:rPr>
          <w:sz w:val="28"/>
          <w:szCs w:val="28"/>
        </w:rPr>
      </w:pPr>
      <w:r>
        <w:rPr>
          <w:sz w:val="28"/>
          <w:szCs w:val="28"/>
          <w:lang w:val="en-US"/>
        </w:rPr>
        <w:t>b</w:t>
      </w:r>
      <w:r>
        <w:rPr>
          <w:sz w:val="28"/>
          <w:szCs w:val="28"/>
        </w:rPr>
        <w:t>*</w:t>
      </w:r>
      <w:r>
        <w:rPr>
          <w:sz w:val="28"/>
          <w:szCs w:val="28"/>
          <w:lang w:val="en-US"/>
        </w:rPr>
        <w:t>h</w:t>
      </w:r>
      <w:r>
        <w:rPr>
          <w:sz w:val="28"/>
          <w:szCs w:val="28"/>
        </w:rPr>
        <w:t>*</w:t>
      </w:r>
      <w:r>
        <w:rPr>
          <w:sz w:val="28"/>
          <w:szCs w:val="28"/>
          <w:lang w:val="en-US"/>
        </w:rPr>
        <w:t>l</w:t>
      </w:r>
      <w:r>
        <w:rPr>
          <w:sz w:val="28"/>
          <w:szCs w:val="28"/>
        </w:rPr>
        <w:t xml:space="preserve">=18*11*140 мм </w:t>
      </w:r>
    </w:p>
    <w:p w:rsidR="00BB4226" w:rsidRDefault="002116E8">
      <w:pPr>
        <w:spacing w:line="360" w:lineRule="auto"/>
        <w:ind w:firstLine="142"/>
        <w:jc w:val="both"/>
        <w:rPr>
          <w:sz w:val="28"/>
          <w:szCs w:val="28"/>
        </w:rPr>
      </w:pPr>
      <w:r>
        <w:rPr>
          <w:sz w:val="28"/>
          <w:szCs w:val="28"/>
          <w:lang w:val="en-US"/>
        </w:rPr>
        <w:t>t</w:t>
      </w:r>
      <w:r>
        <w:rPr>
          <w:sz w:val="28"/>
          <w:szCs w:val="28"/>
          <w:vertAlign w:val="subscript"/>
        </w:rPr>
        <w:t>1</w:t>
      </w:r>
      <w:r>
        <w:rPr>
          <w:sz w:val="28"/>
          <w:szCs w:val="28"/>
        </w:rPr>
        <w:t xml:space="preserve">= 5,6 мм         </w:t>
      </w:r>
    </w:p>
    <w:p w:rsidR="00BB4226" w:rsidRDefault="002116E8">
      <w:pPr>
        <w:spacing w:line="360" w:lineRule="auto"/>
        <w:ind w:firstLine="142"/>
        <w:jc w:val="center"/>
        <w:rPr>
          <w:sz w:val="28"/>
          <w:szCs w:val="28"/>
        </w:rPr>
      </w:pPr>
      <w:r>
        <w:rPr>
          <w:sz w:val="28"/>
          <w:szCs w:val="28"/>
        </w:rPr>
        <w:t>l</w:t>
      </w:r>
      <w:r>
        <w:rPr>
          <w:sz w:val="28"/>
          <w:szCs w:val="28"/>
          <w:vertAlign w:val="subscript"/>
        </w:rPr>
        <w:t>р</w:t>
      </w:r>
      <w:r>
        <w:rPr>
          <w:sz w:val="28"/>
          <w:szCs w:val="28"/>
        </w:rPr>
        <w:t>=</w:t>
      </w:r>
      <w:r>
        <w:rPr>
          <w:sz w:val="28"/>
          <w:szCs w:val="28"/>
          <w:lang w:val="en-US"/>
        </w:rPr>
        <w:t>l</w:t>
      </w:r>
      <w:r>
        <w:rPr>
          <w:sz w:val="28"/>
          <w:szCs w:val="28"/>
        </w:rPr>
        <w:t>-</w:t>
      </w:r>
      <w:r>
        <w:rPr>
          <w:sz w:val="28"/>
          <w:szCs w:val="28"/>
          <w:lang w:val="en-US"/>
        </w:rPr>
        <w:t>b</w:t>
      </w:r>
      <w:r>
        <w:rPr>
          <w:sz w:val="28"/>
          <w:szCs w:val="28"/>
        </w:rPr>
        <w:t>=140-18=122 мм</w:t>
      </w:r>
    </w:p>
    <w:p w:rsidR="00BB4226" w:rsidRDefault="002116E8">
      <w:pPr>
        <w:spacing w:line="360" w:lineRule="auto"/>
        <w:ind w:firstLine="142"/>
        <w:jc w:val="center"/>
        <w:rPr>
          <w:sz w:val="28"/>
          <w:szCs w:val="28"/>
        </w:rPr>
      </w:pPr>
      <w:r>
        <w:rPr>
          <w:sz w:val="28"/>
          <w:szCs w:val="28"/>
        </w:rPr>
        <w:t>А</w:t>
      </w:r>
      <w:r>
        <w:rPr>
          <w:sz w:val="28"/>
          <w:szCs w:val="28"/>
          <w:vertAlign w:val="subscript"/>
        </w:rPr>
        <w:t>см.</w:t>
      </w:r>
      <w:r>
        <w:rPr>
          <w:sz w:val="28"/>
          <w:szCs w:val="28"/>
        </w:rPr>
        <w:t>=(0,94*11-5,6)*122=578,3 мм</w:t>
      </w:r>
      <w:r>
        <w:rPr>
          <w:sz w:val="28"/>
          <w:szCs w:val="28"/>
          <w:vertAlign w:val="superscript"/>
        </w:rPr>
        <w:t>2</w:t>
      </w:r>
    </w:p>
    <w:p w:rsidR="00BB4226" w:rsidRDefault="002116E8">
      <w:pPr>
        <w:spacing w:line="360" w:lineRule="auto"/>
        <w:ind w:firstLine="142"/>
        <w:jc w:val="center"/>
        <w:rPr>
          <w:sz w:val="28"/>
          <w:szCs w:val="28"/>
        </w:rPr>
      </w:pPr>
      <w:r>
        <w:rPr>
          <w:sz w:val="28"/>
          <w:szCs w:val="28"/>
          <w:lang w:val="en-US"/>
        </w:rPr>
        <w:t>F</w:t>
      </w:r>
      <w:r>
        <w:rPr>
          <w:sz w:val="28"/>
          <w:szCs w:val="28"/>
          <w:vertAlign w:val="subscript"/>
          <w:lang w:val="en-US"/>
        </w:rPr>
        <w:t>t</w:t>
      </w:r>
      <w:r>
        <w:rPr>
          <w:sz w:val="28"/>
          <w:szCs w:val="28"/>
        </w:rPr>
        <w:t>=2*Т</w:t>
      </w:r>
      <w:r>
        <w:rPr>
          <w:sz w:val="28"/>
          <w:szCs w:val="28"/>
          <w:vertAlign w:val="subscript"/>
        </w:rPr>
        <w:t>кр.</w:t>
      </w:r>
      <w:r>
        <w:rPr>
          <w:sz w:val="28"/>
          <w:szCs w:val="28"/>
        </w:rPr>
        <w:t>/</w:t>
      </w:r>
      <w:r>
        <w:rPr>
          <w:sz w:val="28"/>
          <w:szCs w:val="28"/>
          <w:lang w:val="en-US"/>
        </w:rPr>
        <w:t>d</w:t>
      </w:r>
      <w:r>
        <w:rPr>
          <w:sz w:val="28"/>
          <w:szCs w:val="28"/>
        </w:rPr>
        <w:t>=2*382,17*10</w:t>
      </w:r>
      <w:r>
        <w:rPr>
          <w:sz w:val="28"/>
          <w:szCs w:val="28"/>
          <w:vertAlign w:val="superscript"/>
        </w:rPr>
        <w:t>3</w:t>
      </w:r>
      <w:r>
        <w:rPr>
          <w:sz w:val="28"/>
          <w:szCs w:val="28"/>
        </w:rPr>
        <w:t>/60=12739 Н</w:t>
      </w:r>
    </w:p>
    <w:p w:rsidR="00BB4226" w:rsidRDefault="002116E8">
      <w:pPr>
        <w:spacing w:line="360" w:lineRule="auto"/>
        <w:ind w:firstLine="142"/>
        <w:jc w:val="center"/>
        <w:rPr>
          <w:sz w:val="28"/>
          <w:szCs w:val="28"/>
        </w:rPr>
      </w:pPr>
      <w:r>
        <w:rPr>
          <w:sz w:val="28"/>
          <w:szCs w:val="28"/>
        </w:rPr>
        <w:t>σ</w:t>
      </w:r>
      <w:r>
        <w:rPr>
          <w:sz w:val="28"/>
          <w:szCs w:val="28"/>
          <w:vertAlign w:val="subscript"/>
        </w:rPr>
        <w:t>см.</w:t>
      </w:r>
      <w:r>
        <w:rPr>
          <w:sz w:val="28"/>
          <w:szCs w:val="28"/>
        </w:rPr>
        <w:t>= 12739/578,3=22 Н/мм</w:t>
      </w:r>
      <w:r>
        <w:rPr>
          <w:sz w:val="28"/>
          <w:szCs w:val="28"/>
          <w:vertAlign w:val="superscript"/>
        </w:rPr>
        <w:t>2</w:t>
      </w:r>
      <w:r>
        <w:rPr>
          <w:sz w:val="28"/>
          <w:szCs w:val="28"/>
        </w:rPr>
        <w:t xml:space="preserve">  </w:t>
      </w:r>
    </w:p>
    <w:p w:rsidR="00BB4226" w:rsidRDefault="002116E8">
      <w:pPr>
        <w:spacing w:line="360" w:lineRule="auto"/>
        <w:ind w:firstLine="142"/>
        <w:jc w:val="both"/>
        <w:rPr>
          <w:sz w:val="28"/>
          <w:szCs w:val="28"/>
        </w:rPr>
      </w:pPr>
      <w:r>
        <w:rPr>
          <w:sz w:val="28"/>
          <w:szCs w:val="28"/>
        </w:rPr>
        <w:t>σ</w:t>
      </w:r>
      <w:r>
        <w:rPr>
          <w:sz w:val="28"/>
          <w:szCs w:val="28"/>
          <w:vertAlign w:val="subscript"/>
        </w:rPr>
        <w:t>см</w:t>
      </w:r>
      <w:r>
        <w:rPr>
          <w:sz w:val="28"/>
          <w:szCs w:val="28"/>
        </w:rPr>
        <w:t>&lt;[σ</w:t>
      </w:r>
      <w:r>
        <w:rPr>
          <w:sz w:val="28"/>
          <w:szCs w:val="28"/>
          <w:vertAlign w:val="subscript"/>
        </w:rPr>
        <w:t>см</w:t>
      </w:r>
      <w:r>
        <w:rPr>
          <w:sz w:val="28"/>
          <w:szCs w:val="28"/>
        </w:rPr>
        <w:t>]</w:t>
      </w:r>
    </w:p>
    <w:p w:rsidR="00BB4226" w:rsidRDefault="002116E8">
      <w:pPr>
        <w:spacing w:line="360" w:lineRule="auto"/>
        <w:ind w:firstLine="142"/>
        <w:jc w:val="both"/>
        <w:rPr>
          <w:sz w:val="28"/>
          <w:szCs w:val="28"/>
        </w:rPr>
      </w:pPr>
      <w:r>
        <w:rPr>
          <w:sz w:val="28"/>
          <w:szCs w:val="28"/>
        </w:rPr>
        <w:t>прочность обеспечена.</w:t>
      </w:r>
    </w:p>
    <w:p w:rsidR="00BB4226" w:rsidRDefault="002116E8">
      <w:pPr>
        <w:spacing w:line="360" w:lineRule="auto"/>
        <w:ind w:firstLine="142"/>
        <w:jc w:val="both"/>
        <w:rPr>
          <w:sz w:val="28"/>
          <w:szCs w:val="28"/>
        </w:rPr>
      </w:pPr>
      <w:r>
        <w:rPr>
          <w:sz w:val="28"/>
          <w:szCs w:val="28"/>
        </w:rPr>
        <w:t xml:space="preserve">  Подбор муфт</w:t>
      </w:r>
    </w:p>
    <w:p w:rsidR="00BB4226" w:rsidRDefault="002116E8">
      <w:pPr>
        <w:spacing w:line="360" w:lineRule="auto"/>
        <w:ind w:firstLine="142"/>
        <w:jc w:val="both"/>
        <w:rPr>
          <w:sz w:val="28"/>
          <w:szCs w:val="28"/>
        </w:rPr>
      </w:pPr>
      <w:r>
        <w:rPr>
          <w:sz w:val="28"/>
          <w:szCs w:val="28"/>
        </w:rPr>
        <w:t>Выбираем муфту на тихоходном валу редуктора</w:t>
      </w:r>
    </w:p>
    <w:p w:rsidR="00BB4226" w:rsidRDefault="002116E8">
      <w:pPr>
        <w:spacing w:line="360" w:lineRule="auto"/>
        <w:ind w:firstLine="142"/>
        <w:jc w:val="center"/>
        <w:rPr>
          <w:sz w:val="28"/>
          <w:szCs w:val="28"/>
        </w:rPr>
      </w:pPr>
      <w:r>
        <w:rPr>
          <w:sz w:val="28"/>
          <w:szCs w:val="28"/>
        </w:rPr>
        <w:t>Т=Т</w:t>
      </w:r>
      <w:r>
        <w:rPr>
          <w:sz w:val="28"/>
          <w:szCs w:val="28"/>
          <w:vertAlign w:val="subscript"/>
        </w:rPr>
        <w:t>кр.</w:t>
      </w:r>
      <w:r>
        <w:rPr>
          <w:sz w:val="28"/>
          <w:szCs w:val="28"/>
        </w:rPr>
        <w:t>*К</w:t>
      </w:r>
      <w:r>
        <w:rPr>
          <w:sz w:val="28"/>
          <w:szCs w:val="28"/>
          <w:vertAlign w:val="subscript"/>
        </w:rPr>
        <w:t>1</w:t>
      </w:r>
      <w:r>
        <w:rPr>
          <w:sz w:val="28"/>
          <w:szCs w:val="28"/>
        </w:rPr>
        <w:t>*К</w:t>
      </w:r>
      <w:r>
        <w:rPr>
          <w:sz w:val="28"/>
          <w:szCs w:val="28"/>
          <w:vertAlign w:val="subscript"/>
        </w:rPr>
        <w:t>2</w:t>
      </w:r>
      <w:r>
        <w:rPr>
          <w:sz w:val="28"/>
          <w:szCs w:val="28"/>
        </w:rPr>
        <w:t>*К</w:t>
      </w:r>
      <w:r>
        <w:rPr>
          <w:sz w:val="28"/>
          <w:szCs w:val="28"/>
          <w:vertAlign w:val="subscript"/>
        </w:rPr>
        <w:t>3</w:t>
      </w:r>
      <w:r>
        <w:rPr>
          <w:sz w:val="28"/>
          <w:szCs w:val="28"/>
        </w:rPr>
        <w:t>,</w:t>
      </w:r>
    </w:p>
    <w:p w:rsidR="00BB4226" w:rsidRDefault="002116E8">
      <w:pPr>
        <w:spacing w:line="360" w:lineRule="auto"/>
        <w:ind w:firstLine="142"/>
        <w:jc w:val="both"/>
        <w:rPr>
          <w:sz w:val="28"/>
          <w:szCs w:val="28"/>
        </w:rPr>
      </w:pPr>
      <w:r>
        <w:rPr>
          <w:sz w:val="28"/>
          <w:szCs w:val="28"/>
        </w:rPr>
        <w:t>где</w:t>
      </w:r>
    </w:p>
    <w:p w:rsidR="00BB4226" w:rsidRDefault="002116E8">
      <w:pPr>
        <w:spacing w:line="360" w:lineRule="auto"/>
        <w:ind w:firstLine="142"/>
        <w:jc w:val="both"/>
        <w:rPr>
          <w:sz w:val="28"/>
          <w:szCs w:val="28"/>
        </w:rPr>
      </w:pPr>
      <w:r>
        <w:rPr>
          <w:sz w:val="28"/>
          <w:szCs w:val="28"/>
        </w:rPr>
        <w:t>К</w:t>
      </w:r>
      <w:r>
        <w:rPr>
          <w:sz w:val="28"/>
          <w:szCs w:val="28"/>
          <w:vertAlign w:val="subscript"/>
        </w:rPr>
        <w:t>1</w:t>
      </w:r>
      <w:r>
        <w:rPr>
          <w:sz w:val="28"/>
          <w:szCs w:val="28"/>
        </w:rPr>
        <w:t>,К</w:t>
      </w:r>
      <w:r>
        <w:rPr>
          <w:sz w:val="28"/>
          <w:szCs w:val="28"/>
          <w:vertAlign w:val="subscript"/>
        </w:rPr>
        <w:t>2</w:t>
      </w:r>
      <w:r>
        <w:rPr>
          <w:sz w:val="28"/>
          <w:szCs w:val="28"/>
        </w:rPr>
        <w:t>,К</w:t>
      </w:r>
      <w:r>
        <w:rPr>
          <w:sz w:val="28"/>
          <w:szCs w:val="28"/>
          <w:vertAlign w:val="subscript"/>
        </w:rPr>
        <w:t>3</w:t>
      </w:r>
      <w:r>
        <w:rPr>
          <w:sz w:val="28"/>
          <w:szCs w:val="28"/>
        </w:rPr>
        <w:t xml:space="preserve">-коэффициент запаса </w:t>
      </w:r>
    </w:p>
    <w:p w:rsidR="00BB4226" w:rsidRDefault="002116E8">
      <w:pPr>
        <w:spacing w:line="360" w:lineRule="auto"/>
        <w:ind w:firstLine="142"/>
        <w:jc w:val="both"/>
        <w:rPr>
          <w:sz w:val="28"/>
          <w:szCs w:val="28"/>
        </w:rPr>
      </w:pPr>
      <w:r>
        <w:rPr>
          <w:sz w:val="28"/>
          <w:szCs w:val="28"/>
        </w:rPr>
        <w:t>Для примера, когда К</w:t>
      </w:r>
      <w:r>
        <w:rPr>
          <w:sz w:val="28"/>
          <w:szCs w:val="28"/>
          <w:vertAlign w:val="subscript"/>
        </w:rPr>
        <w:t>1</w:t>
      </w:r>
      <w:r>
        <w:rPr>
          <w:sz w:val="28"/>
          <w:szCs w:val="28"/>
        </w:rPr>
        <w:t>=1,3;   К</w:t>
      </w:r>
      <w:r>
        <w:rPr>
          <w:sz w:val="28"/>
          <w:szCs w:val="28"/>
          <w:vertAlign w:val="subscript"/>
        </w:rPr>
        <w:t>2</w:t>
      </w:r>
      <w:r>
        <w:rPr>
          <w:sz w:val="28"/>
          <w:szCs w:val="28"/>
        </w:rPr>
        <w:t>=1,3;   К</w:t>
      </w:r>
      <w:r>
        <w:rPr>
          <w:sz w:val="28"/>
          <w:szCs w:val="28"/>
          <w:vertAlign w:val="subscript"/>
        </w:rPr>
        <w:t>3</w:t>
      </w:r>
      <w:r>
        <w:rPr>
          <w:sz w:val="28"/>
          <w:szCs w:val="28"/>
        </w:rPr>
        <w:t>=1,3</w:t>
      </w:r>
    </w:p>
    <w:p w:rsidR="00BB4226" w:rsidRDefault="002116E8">
      <w:pPr>
        <w:spacing w:line="360" w:lineRule="auto"/>
        <w:ind w:firstLine="142"/>
        <w:jc w:val="center"/>
        <w:rPr>
          <w:sz w:val="28"/>
          <w:szCs w:val="28"/>
        </w:rPr>
      </w:pPr>
      <w:r>
        <w:rPr>
          <w:sz w:val="28"/>
          <w:szCs w:val="28"/>
        </w:rPr>
        <w:t>Т=14,4*1,3*1,3*1,3=31,6 кН*м</w:t>
      </w:r>
    </w:p>
    <w:p w:rsidR="00BB4226" w:rsidRDefault="002116E8">
      <w:pPr>
        <w:spacing w:line="360" w:lineRule="auto"/>
        <w:ind w:firstLine="142"/>
        <w:jc w:val="both"/>
        <w:rPr>
          <w:sz w:val="28"/>
          <w:szCs w:val="28"/>
        </w:rPr>
      </w:pPr>
      <w:r>
        <w:rPr>
          <w:sz w:val="28"/>
          <w:szCs w:val="28"/>
        </w:rPr>
        <w:t>Выбираем муфту со змеевидной пружиной (типа Бибби)</w:t>
      </w:r>
    </w:p>
    <w:p w:rsidR="00BB4226" w:rsidRDefault="002116E8">
      <w:pPr>
        <w:spacing w:line="360" w:lineRule="auto"/>
        <w:ind w:firstLine="142"/>
        <w:jc w:val="both"/>
        <w:rPr>
          <w:sz w:val="28"/>
          <w:szCs w:val="28"/>
        </w:rPr>
      </w:pPr>
      <w:r>
        <w:rPr>
          <w:sz w:val="28"/>
          <w:szCs w:val="28"/>
        </w:rPr>
        <w:t>Допустимый крутящий момент 33 кН*м</w:t>
      </w:r>
    </w:p>
    <w:p w:rsidR="00BB4226" w:rsidRDefault="002116E8">
      <w:pPr>
        <w:spacing w:line="360" w:lineRule="auto"/>
        <w:ind w:firstLine="142"/>
        <w:jc w:val="both"/>
        <w:rPr>
          <w:sz w:val="28"/>
          <w:szCs w:val="28"/>
        </w:rPr>
      </w:pPr>
      <w:r>
        <w:rPr>
          <w:sz w:val="28"/>
          <w:szCs w:val="28"/>
          <w:lang w:val="en-US"/>
        </w:rPr>
        <w:t>d</w:t>
      </w:r>
      <w:r>
        <w:rPr>
          <w:sz w:val="28"/>
          <w:szCs w:val="28"/>
          <w:vertAlign w:val="subscript"/>
        </w:rPr>
        <w:t>вала</w:t>
      </w:r>
      <w:r>
        <w:rPr>
          <w:sz w:val="28"/>
          <w:szCs w:val="28"/>
        </w:rPr>
        <w:t>=115 мм</w:t>
      </w:r>
    </w:p>
    <w:p w:rsidR="00BB4226" w:rsidRDefault="002116E8">
      <w:pPr>
        <w:spacing w:line="360" w:lineRule="auto"/>
        <w:ind w:firstLine="142"/>
        <w:jc w:val="both"/>
        <w:rPr>
          <w:sz w:val="28"/>
          <w:szCs w:val="28"/>
        </w:rPr>
      </w:pPr>
      <w:r>
        <w:rPr>
          <w:sz w:val="28"/>
          <w:szCs w:val="28"/>
          <w:lang w:val="en-US"/>
        </w:rPr>
        <w:t>D</w:t>
      </w:r>
      <w:r>
        <w:rPr>
          <w:sz w:val="28"/>
          <w:szCs w:val="28"/>
        </w:rPr>
        <w:t>=438,8 мм</w:t>
      </w:r>
    </w:p>
    <w:p w:rsidR="00BB4226" w:rsidRDefault="002116E8">
      <w:pPr>
        <w:spacing w:line="360" w:lineRule="auto"/>
        <w:ind w:firstLine="142"/>
        <w:jc w:val="both"/>
        <w:rPr>
          <w:sz w:val="28"/>
          <w:szCs w:val="28"/>
        </w:rPr>
      </w:pPr>
      <w:r>
        <w:rPr>
          <w:sz w:val="28"/>
          <w:szCs w:val="28"/>
          <w:lang w:val="en-US"/>
        </w:rPr>
        <w:t>L</w:t>
      </w:r>
      <w:r>
        <w:rPr>
          <w:sz w:val="28"/>
          <w:szCs w:val="28"/>
        </w:rPr>
        <w:t>=155 мм</w:t>
      </w:r>
    </w:p>
    <w:p w:rsidR="00BB4226" w:rsidRDefault="00BB4226">
      <w:pPr>
        <w:spacing w:line="360" w:lineRule="auto"/>
        <w:ind w:firstLine="142"/>
        <w:jc w:val="both"/>
        <w:rPr>
          <w:sz w:val="28"/>
          <w:szCs w:val="28"/>
        </w:rPr>
      </w:pPr>
    </w:p>
    <w:p w:rsidR="00BB4226" w:rsidRDefault="002116E8">
      <w:pPr>
        <w:widowControl w:val="0"/>
        <w:autoSpaceDE w:val="0"/>
        <w:autoSpaceDN w:val="0"/>
        <w:adjustRightInd w:val="0"/>
        <w:spacing w:line="360" w:lineRule="auto"/>
        <w:jc w:val="both"/>
        <w:rPr>
          <w:sz w:val="28"/>
          <w:szCs w:val="28"/>
        </w:rPr>
      </w:pPr>
      <w:r>
        <w:rPr>
          <w:sz w:val="28"/>
          <w:szCs w:val="28"/>
        </w:rPr>
        <w:t>Подбор тормоза</w:t>
      </w:r>
    </w:p>
    <w:p w:rsidR="00BB4226" w:rsidRDefault="002116E8">
      <w:pPr>
        <w:spacing w:line="360" w:lineRule="auto"/>
        <w:jc w:val="both"/>
        <w:rPr>
          <w:sz w:val="28"/>
          <w:szCs w:val="28"/>
        </w:rPr>
      </w:pPr>
      <w:r>
        <w:rPr>
          <w:sz w:val="28"/>
          <w:szCs w:val="28"/>
        </w:rPr>
        <w:t>Определяем тормозной момент</w:t>
      </w:r>
    </w:p>
    <w:p w:rsidR="00BB4226" w:rsidRDefault="002116E8">
      <w:pPr>
        <w:spacing w:line="360" w:lineRule="auto"/>
        <w:jc w:val="center"/>
        <w:rPr>
          <w:sz w:val="28"/>
          <w:szCs w:val="28"/>
        </w:rPr>
      </w:pPr>
      <w:r>
        <w:rPr>
          <w:sz w:val="28"/>
          <w:szCs w:val="28"/>
        </w:rPr>
        <w:t>Т</w:t>
      </w:r>
      <w:r>
        <w:rPr>
          <w:sz w:val="28"/>
          <w:szCs w:val="28"/>
          <w:vertAlign w:val="subscript"/>
        </w:rPr>
        <w:t>т</w:t>
      </w:r>
      <w:r>
        <w:rPr>
          <w:sz w:val="28"/>
          <w:szCs w:val="28"/>
        </w:rPr>
        <w:t>=К</w:t>
      </w:r>
      <w:r>
        <w:rPr>
          <w:sz w:val="28"/>
          <w:szCs w:val="28"/>
          <w:vertAlign w:val="subscript"/>
        </w:rPr>
        <w:t>т</w:t>
      </w:r>
      <w:r>
        <w:rPr>
          <w:sz w:val="28"/>
          <w:szCs w:val="28"/>
        </w:rPr>
        <w:t>*Т</w:t>
      </w:r>
      <w:r>
        <w:rPr>
          <w:sz w:val="28"/>
          <w:szCs w:val="28"/>
          <w:vertAlign w:val="subscript"/>
        </w:rPr>
        <w:t>1</w:t>
      </w:r>
      <w:r>
        <w:rPr>
          <w:sz w:val="28"/>
          <w:szCs w:val="28"/>
        </w:rPr>
        <w:t>;</w:t>
      </w:r>
    </w:p>
    <w:p w:rsidR="00BB4226" w:rsidRDefault="002116E8">
      <w:pPr>
        <w:spacing w:line="360" w:lineRule="auto"/>
        <w:jc w:val="both"/>
        <w:rPr>
          <w:sz w:val="28"/>
          <w:szCs w:val="28"/>
        </w:rPr>
      </w:pPr>
      <w:r>
        <w:rPr>
          <w:sz w:val="28"/>
          <w:szCs w:val="28"/>
        </w:rPr>
        <w:t>где</w:t>
      </w:r>
    </w:p>
    <w:p w:rsidR="00BB4226" w:rsidRDefault="002116E8">
      <w:pPr>
        <w:spacing w:line="360" w:lineRule="auto"/>
        <w:jc w:val="both"/>
        <w:rPr>
          <w:sz w:val="28"/>
          <w:szCs w:val="28"/>
        </w:rPr>
      </w:pPr>
      <w:r>
        <w:rPr>
          <w:sz w:val="28"/>
          <w:szCs w:val="28"/>
        </w:rPr>
        <w:t>Т</w:t>
      </w:r>
      <w:r>
        <w:rPr>
          <w:sz w:val="28"/>
          <w:szCs w:val="28"/>
          <w:vertAlign w:val="subscript"/>
        </w:rPr>
        <w:t>1</w:t>
      </w:r>
      <w:r>
        <w:rPr>
          <w:sz w:val="28"/>
          <w:szCs w:val="28"/>
        </w:rPr>
        <w:t>-крутящий момент на первом валу;</w:t>
      </w:r>
    </w:p>
    <w:p w:rsidR="00BB4226" w:rsidRDefault="002116E8">
      <w:pPr>
        <w:pStyle w:val="31"/>
        <w:spacing w:line="360" w:lineRule="auto"/>
        <w:ind w:firstLine="0"/>
      </w:pPr>
      <w:r>
        <w:t>ω-угловая скорость на первом валу;</w:t>
      </w:r>
    </w:p>
    <w:p w:rsidR="00BB4226" w:rsidRDefault="002116E8">
      <w:pPr>
        <w:pStyle w:val="31"/>
        <w:spacing w:line="360" w:lineRule="auto"/>
        <w:ind w:firstLine="0"/>
      </w:pPr>
      <w:r>
        <w:t>К</w:t>
      </w:r>
      <w:r>
        <w:rPr>
          <w:vertAlign w:val="subscript"/>
        </w:rPr>
        <w:t>т</w:t>
      </w:r>
      <w:r>
        <w:t>-коэффициент торможения для тяжёлого режима работы</w:t>
      </w:r>
    </w:p>
    <w:p w:rsidR="00BB4226" w:rsidRDefault="002116E8">
      <w:pPr>
        <w:spacing w:line="360" w:lineRule="auto"/>
        <w:jc w:val="both"/>
        <w:rPr>
          <w:sz w:val="28"/>
          <w:szCs w:val="28"/>
        </w:rPr>
      </w:pPr>
      <w:r>
        <w:rPr>
          <w:sz w:val="28"/>
          <w:szCs w:val="28"/>
        </w:rPr>
        <w:t>Для примера, когда ω=76,93 рад/сек; Т</w:t>
      </w:r>
      <w:r>
        <w:rPr>
          <w:sz w:val="28"/>
          <w:szCs w:val="28"/>
          <w:vertAlign w:val="subscript"/>
        </w:rPr>
        <w:t>1</w:t>
      </w:r>
      <w:r>
        <w:rPr>
          <w:sz w:val="28"/>
          <w:szCs w:val="28"/>
        </w:rPr>
        <w:t>=382,17 Н*м; К</w:t>
      </w:r>
      <w:r>
        <w:rPr>
          <w:sz w:val="28"/>
          <w:szCs w:val="28"/>
          <w:vertAlign w:val="subscript"/>
        </w:rPr>
        <w:t>т</w:t>
      </w:r>
      <w:r>
        <w:rPr>
          <w:sz w:val="28"/>
          <w:szCs w:val="28"/>
        </w:rPr>
        <w:t>=2</w:t>
      </w:r>
    </w:p>
    <w:p w:rsidR="00BB4226" w:rsidRDefault="002116E8">
      <w:pPr>
        <w:spacing w:line="360" w:lineRule="auto"/>
        <w:jc w:val="center"/>
        <w:rPr>
          <w:sz w:val="28"/>
          <w:szCs w:val="28"/>
        </w:rPr>
      </w:pPr>
      <w:r>
        <w:rPr>
          <w:sz w:val="28"/>
          <w:szCs w:val="28"/>
        </w:rPr>
        <w:t>Т</w:t>
      </w:r>
      <w:r>
        <w:rPr>
          <w:sz w:val="28"/>
          <w:szCs w:val="28"/>
          <w:vertAlign w:val="subscript"/>
        </w:rPr>
        <w:t>т</w:t>
      </w:r>
      <w:r>
        <w:rPr>
          <w:sz w:val="28"/>
          <w:szCs w:val="28"/>
        </w:rPr>
        <w:t>=2*382,17=764,34 Н*м</w:t>
      </w:r>
    </w:p>
    <w:p w:rsidR="00BB4226" w:rsidRDefault="002116E8">
      <w:pPr>
        <w:pStyle w:val="a4"/>
        <w:spacing w:line="360" w:lineRule="auto"/>
      </w:pPr>
      <w:r>
        <w:t>По тормозному моменту выбираем тормоз колодочный постоянного или переменного тока: ТКТ-250 или ТКП-250</w:t>
      </w:r>
    </w:p>
    <w:p w:rsidR="00BB4226" w:rsidRDefault="002116E8">
      <w:pPr>
        <w:spacing w:line="360" w:lineRule="auto"/>
        <w:jc w:val="both"/>
        <w:rPr>
          <w:sz w:val="28"/>
          <w:szCs w:val="28"/>
        </w:rPr>
      </w:pPr>
      <w:r>
        <w:rPr>
          <w:sz w:val="28"/>
          <w:szCs w:val="28"/>
          <w:lang w:val="en-US"/>
        </w:rPr>
        <w:t>D</w:t>
      </w:r>
      <w:r>
        <w:rPr>
          <w:sz w:val="28"/>
          <w:szCs w:val="28"/>
          <w:vertAlign w:val="subscript"/>
        </w:rPr>
        <w:t>ш</w:t>
      </w:r>
      <w:r>
        <w:rPr>
          <w:sz w:val="28"/>
          <w:szCs w:val="28"/>
        </w:rPr>
        <w:t xml:space="preserve">-диаметр шкива; </w:t>
      </w:r>
      <w:r>
        <w:rPr>
          <w:sz w:val="28"/>
          <w:szCs w:val="28"/>
          <w:lang w:val="en-US"/>
        </w:rPr>
        <w:t>D</w:t>
      </w:r>
      <w:r>
        <w:rPr>
          <w:sz w:val="28"/>
          <w:szCs w:val="28"/>
          <w:vertAlign w:val="subscript"/>
        </w:rPr>
        <w:t>ш</w:t>
      </w:r>
      <w:r>
        <w:rPr>
          <w:sz w:val="28"/>
          <w:szCs w:val="28"/>
        </w:rPr>
        <w:t>=250 мм</w:t>
      </w:r>
    </w:p>
    <w:p w:rsidR="00BB4226" w:rsidRDefault="002116E8">
      <w:pPr>
        <w:spacing w:line="360" w:lineRule="auto"/>
        <w:jc w:val="both"/>
        <w:rPr>
          <w:sz w:val="28"/>
          <w:szCs w:val="28"/>
        </w:rPr>
      </w:pPr>
      <w:r>
        <w:rPr>
          <w:sz w:val="28"/>
          <w:szCs w:val="28"/>
        </w:rPr>
        <w:t>В-ширина шкива; В=80 мм</w:t>
      </w:r>
    </w:p>
    <w:p w:rsidR="00BB4226" w:rsidRDefault="002116E8">
      <w:pPr>
        <w:spacing w:line="360" w:lineRule="auto"/>
        <w:jc w:val="both"/>
        <w:rPr>
          <w:sz w:val="32"/>
          <w:szCs w:val="32"/>
        </w:rPr>
      </w:pPr>
      <w:r>
        <w:rPr>
          <w:sz w:val="28"/>
          <w:szCs w:val="28"/>
        </w:rPr>
        <w:t>Т</w:t>
      </w:r>
      <w:r>
        <w:rPr>
          <w:sz w:val="28"/>
          <w:szCs w:val="28"/>
          <w:vertAlign w:val="subscript"/>
        </w:rPr>
        <w:t>т</w:t>
      </w:r>
      <w:r>
        <w:rPr>
          <w:sz w:val="28"/>
          <w:szCs w:val="28"/>
        </w:rPr>
        <w:t xml:space="preserve">=800 Н*м </w:t>
      </w:r>
    </w:p>
    <w:p w:rsidR="00BB4226" w:rsidRDefault="00BB4226"/>
    <w:p w:rsidR="00BB4226" w:rsidRDefault="002116E8">
      <w:pPr>
        <w:spacing w:line="360" w:lineRule="auto"/>
        <w:jc w:val="center"/>
        <w:rPr>
          <w:sz w:val="32"/>
          <w:szCs w:val="32"/>
        </w:rPr>
      </w:pPr>
      <w:r>
        <w:rPr>
          <w:sz w:val="32"/>
          <w:szCs w:val="32"/>
        </w:rPr>
        <w:t>7. ТЕХНИЧЕСКОЕ ОБСЛУЖИВАНИЕ И РЕМОНТ</w:t>
      </w:r>
    </w:p>
    <w:p w:rsidR="00BB4226" w:rsidRDefault="002116E8">
      <w:pPr>
        <w:spacing w:line="360" w:lineRule="auto"/>
        <w:jc w:val="center"/>
        <w:rPr>
          <w:sz w:val="32"/>
          <w:szCs w:val="32"/>
        </w:rPr>
      </w:pPr>
      <w:r>
        <w:rPr>
          <w:sz w:val="32"/>
          <w:szCs w:val="32"/>
        </w:rPr>
        <w:t xml:space="preserve">АВТОМАТА-САДЧИКА </w:t>
      </w:r>
    </w:p>
    <w:p w:rsidR="00BB4226" w:rsidRDefault="00BB4226">
      <w:pPr>
        <w:spacing w:line="360" w:lineRule="auto"/>
        <w:jc w:val="center"/>
        <w:rPr>
          <w:sz w:val="32"/>
          <w:szCs w:val="32"/>
        </w:rPr>
      </w:pPr>
    </w:p>
    <w:p w:rsidR="00BB4226" w:rsidRDefault="002116E8">
      <w:pPr>
        <w:spacing w:line="360" w:lineRule="auto"/>
        <w:ind w:firstLine="720"/>
        <w:jc w:val="center"/>
        <w:rPr>
          <w:sz w:val="28"/>
          <w:szCs w:val="28"/>
        </w:rPr>
      </w:pPr>
      <w:r>
        <w:rPr>
          <w:sz w:val="32"/>
          <w:szCs w:val="32"/>
        </w:rPr>
        <w:t>Техническое обслуживание автомата-садчика.</w:t>
      </w:r>
    </w:p>
    <w:p w:rsidR="00BB4226" w:rsidRDefault="00BB4226">
      <w:pPr>
        <w:spacing w:line="360" w:lineRule="auto"/>
        <w:ind w:firstLine="720"/>
        <w:jc w:val="center"/>
        <w:rPr>
          <w:sz w:val="32"/>
          <w:szCs w:val="32"/>
        </w:rPr>
      </w:pPr>
    </w:p>
    <w:p w:rsidR="00BB4226" w:rsidRDefault="00BB4226">
      <w:pPr>
        <w:spacing w:line="360" w:lineRule="auto"/>
        <w:ind w:firstLine="720"/>
        <w:jc w:val="center"/>
        <w:rPr>
          <w:sz w:val="32"/>
          <w:szCs w:val="32"/>
        </w:rPr>
      </w:pPr>
    </w:p>
    <w:p w:rsidR="00BB4226" w:rsidRDefault="002116E8">
      <w:pPr>
        <w:spacing w:line="360" w:lineRule="auto"/>
        <w:ind w:firstLine="720"/>
        <w:jc w:val="both"/>
        <w:rPr>
          <w:sz w:val="28"/>
          <w:szCs w:val="28"/>
        </w:rPr>
      </w:pPr>
      <w:r>
        <w:rPr>
          <w:sz w:val="28"/>
          <w:szCs w:val="28"/>
        </w:rPr>
        <w:t>Техническое обслуживание заключается в периодической подтяжке болтовых соединений, наладке, устранении дефектов в работе схемы управления и замене смазки в узлах трения и механизмах согласно карте смазки.</w:t>
      </w:r>
    </w:p>
    <w:p w:rsidR="00BB4226" w:rsidRDefault="00BB4226">
      <w:pPr>
        <w:spacing w:line="360" w:lineRule="auto"/>
        <w:ind w:firstLine="720"/>
        <w:jc w:val="both"/>
        <w:rPr>
          <w:sz w:val="28"/>
          <w:szCs w:val="28"/>
        </w:rPr>
      </w:pPr>
    </w:p>
    <w:p w:rsidR="00BB4226" w:rsidRDefault="002116E8">
      <w:pPr>
        <w:spacing w:line="360" w:lineRule="auto"/>
        <w:ind w:firstLine="720"/>
        <w:jc w:val="both"/>
        <w:rPr>
          <w:sz w:val="28"/>
          <w:szCs w:val="28"/>
        </w:rPr>
      </w:pPr>
      <w:r>
        <w:rPr>
          <w:sz w:val="28"/>
          <w:szCs w:val="28"/>
        </w:rPr>
        <w:t>Порядок регулировки  некоторых узлов и механизмов автомата-садчика.</w:t>
      </w:r>
    </w:p>
    <w:p w:rsidR="00BB4226" w:rsidRDefault="002116E8">
      <w:pPr>
        <w:spacing w:line="360" w:lineRule="auto"/>
        <w:ind w:firstLine="720"/>
        <w:jc w:val="both"/>
        <w:rPr>
          <w:sz w:val="28"/>
          <w:szCs w:val="28"/>
        </w:rPr>
      </w:pPr>
      <w:r>
        <w:rPr>
          <w:sz w:val="28"/>
          <w:szCs w:val="28"/>
        </w:rPr>
        <w:t>1. Регулировка воздуха в шинах захватов кирпича производится регуляторами давления. Давление в шинах переносчика слоя должно быть не более 1.2 кг/см². Давление в шинах переносчика ряда должно быть не более 1.5 кг/см². Давление в шинах съемника 4-х кирпичей с пресса должно быть не более 1.5 кг/см².</w:t>
      </w:r>
    </w:p>
    <w:p w:rsidR="00BB4226" w:rsidRDefault="002116E8">
      <w:pPr>
        <w:spacing w:line="360" w:lineRule="auto"/>
        <w:ind w:firstLine="720"/>
        <w:jc w:val="both"/>
        <w:rPr>
          <w:sz w:val="28"/>
          <w:szCs w:val="28"/>
        </w:rPr>
      </w:pPr>
      <w:r>
        <w:rPr>
          <w:sz w:val="28"/>
          <w:szCs w:val="28"/>
        </w:rPr>
        <w:t>Регулировку производить следующим образом: если давление велико, то барашек на регуляторе давления повернуть против часовой стрелки, если мало – то по часовой стрелке.</w:t>
      </w:r>
    </w:p>
    <w:p w:rsidR="00BB4226" w:rsidRDefault="002116E8">
      <w:pPr>
        <w:spacing w:line="360" w:lineRule="auto"/>
        <w:ind w:firstLine="720"/>
        <w:jc w:val="both"/>
        <w:rPr>
          <w:sz w:val="28"/>
          <w:szCs w:val="28"/>
        </w:rPr>
      </w:pPr>
      <w:r>
        <w:rPr>
          <w:sz w:val="28"/>
          <w:szCs w:val="28"/>
        </w:rPr>
        <w:t>2. Регулировка скорости хода переносчика ряда, подъемника ряда и сдваивателей рядов производится при помощи дросселей. Ход данных механизмов должен быть плавным, без ударов в крайних положениях.</w:t>
      </w:r>
    </w:p>
    <w:p w:rsidR="00BB4226" w:rsidRDefault="002116E8">
      <w:pPr>
        <w:spacing w:line="360" w:lineRule="auto"/>
        <w:ind w:firstLine="720"/>
        <w:jc w:val="both"/>
        <w:rPr>
          <w:sz w:val="28"/>
          <w:szCs w:val="28"/>
        </w:rPr>
      </w:pPr>
      <w:r>
        <w:rPr>
          <w:sz w:val="28"/>
          <w:szCs w:val="28"/>
        </w:rPr>
        <w:t>3.  Регулировка конечных выключателей на фрикционном механизме производится следующим образом. Перед началом работы на автомате-садчике ролик ВК 4 должен находиться во впадине малого диска фрикционного механизма. Ролик конечного выключателя ВК 5 должен находиться во впадине большого диска, обозначенной индексом «Н» (нечетный слой). Если садка начинается с четного слоя, то ролик ВК 5 должен находиться во впадине, обозначенной индексом «Ч» (четный слой).</w:t>
      </w:r>
    </w:p>
    <w:p w:rsidR="00BB4226" w:rsidRDefault="002116E8">
      <w:pPr>
        <w:spacing w:line="360" w:lineRule="auto"/>
        <w:ind w:firstLine="720"/>
        <w:jc w:val="both"/>
        <w:rPr>
          <w:sz w:val="28"/>
          <w:szCs w:val="28"/>
        </w:rPr>
      </w:pPr>
      <w:r>
        <w:rPr>
          <w:sz w:val="28"/>
          <w:szCs w:val="28"/>
        </w:rPr>
        <w:t>Ролик конечного выключателя ВК 6 должен находиться между впадинами среднего диска. При необходимости включения транспортера-накопителя слоя в обратном направлении, фрикционный механизм необходимо приподнять (обрезиненный ролик оторвать от ленты транспортера) во избежание поломки конечных выключателей, установленных на фрикционном устройстве.</w:t>
      </w:r>
    </w:p>
    <w:p w:rsidR="00BB4226" w:rsidRDefault="00BB4226">
      <w:pPr>
        <w:widowControl w:val="0"/>
        <w:autoSpaceDE w:val="0"/>
        <w:autoSpaceDN w:val="0"/>
        <w:adjustRightInd w:val="0"/>
        <w:spacing w:line="360" w:lineRule="auto"/>
        <w:ind w:left="360"/>
        <w:jc w:val="center"/>
        <w:rPr>
          <w:sz w:val="32"/>
          <w:szCs w:val="32"/>
          <w:lang w:val="en-US"/>
        </w:rPr>
      </w:pPr>
    </w:p>
    <w:p w:rsidR="00BB4226" w:rsidRDefault="002116E8">
      <w:pPr>
        <w:widowControl w:val="0"/>
        <w:autoSpaceDE w:val="0"/>
        <w:autoSpaceDN w:val="0"/>
        <w:adjustRightInd w:val="0"/>
        <w:spacing w:line="360" w:lineRule="auto"/>
        <w:ind w:left="360"/>
        <w:jc w:val="center"/>
        <w:rPr>
          <w:sz w:val="28"/>
          <w:szCs w:val="28"/>
        </w:rPr>
      </w:pPr>
      <w:r>
        <w:rPr>
          <w:sz w:val="32"/>
          <w:szCs w:val="32"/>
        </w:rPr>
        <w:t>Виды и содержание ремонтов оборудования</w:t>
      </w:r>
    </w:p>
    <w:p w:rsidR="00BB4226" w:rsidRDefault="00BB4226">
      <w:pPr>
        <w:spacing w:line="360" w:lineRule="auto"/>
        <w:ind w:left="360"/>
        <w:jc w:val="both"/>
        <w:rPr>
          <w:sz w:val="28"/>
          <w:szCs w:val="28"/>
        </w:rPr>
      </w:pPr>
    </w:p>
    <w:p w:rsidR="00BB4226" w:rsidRDefault="002116E8">
      <w:pPr>
        <w:pStyle w:val="21"/>
        <w:spacing w:line="360" w:lineRule="auto"/>
        <w:ind w:left="0" w:firstLine="720"/>
        <w:jc w:val="both"/>
        <w:rPr>
          <w:sz w:val="28"/>
          <w:szCs w:val="28"/>
        </w:rPr>
      </w:pPr>
      <w:r>
        <w:rPr>
          <w:sz w:val="28"/>
          <w:szCs w:val="28"/>
        </w:rPr>
        <w:t>При эксплуатации оборудования  производства строительных материалов и изделий в условиях абразивного изнашивания и повышенной запылённости происходит интенсивный износ основных деталей и узлов машин. Это  закономерный процесс потребления производственных фондов - процесс расходования средств производства.</w:t>
      </w:r>
    </w:p>
    <w:p w:rsidR="00BB4226" w:rsidRDefault="002116E8">
      <w:pPr>
        <w:spacing w:line="360" w:lineRule="auto"/>
        <w:ind w:firstLine="720"/>
        <w:jc w:val="both"/>
        <w:rPr>
          <w:sz w:val="28"/>
          <w:szCs w:val="28"/>
        </w:rPr>
      </w:pPr>
      <w:r>
        <w:rPr>
          <w:sz w:val="28"/>
          <w:szCs w:val="28"/>
        </w:rPr>
        <w:t xml:space="preserve">Утерянная работоспособность оборудования в процессе эксплуатации восстанавливается при производстве ремонта. Практически на всех предприятиях ремонт основного технологического и вспомогательного оборудования ведётся по единой системе, которая совершенствовалась в течение длительного периода времени и получила название планово-предупредительных ремонтов. </w:t>
      </w:r>
    </w:p>
    <w:p w:rsidR="00BB4226" w:rsidRDefault="002116E8">
      <w:pPr>
        <w:spacing w:line="360" w:lineRule="auto"/>
        <w:ind w:firstLine="720"/>
        <w:jc w:val="both"/>
        <w:rPr>
          <w:sz w:val="28"/>
          <w:szCs w:val="28"/>
        </w:rPr>
      </w:pPr>
      <w:r>
        <w:rPr>
          <w:sz w:val="28"/>
          <w:szCs w:val="28"/>
        </w:rPr>
        <w:t>Сущность системы планово-предупредительных ремонтов заключается в том, что каждая машина наряду с повседневным техническим обслуживанием подвергается через определённые промежутки времени периодическому техническому обслуживанию и различным видам ремонтов. Система технического обслуживания и ремонта определяет плановый порядок чередования технического обслуживания и ремонтных операций через равные по величине периоды времени в отработанных машино-часах при одной и той же интенсивности эксплуатации.</w:t>
      </w:r>
    </w:p>
    <w:p w:rsidR="00BB4226" w:rsidRDefault="002116E8">
      <w:pPr>
        <w:spacing w:line="360" w:lineRule="auto"/>
        <w:ind w:firstLine="720"/>
        <w:jc w:val="both"/>
        <w:rPr>
          <w:sz w:val="28"/>
          <w:szCs w:val="28"/>
        </w:rPr>
      </w:pPr>
      <w:r>
        <w:rPr>
          <w:sz w:val="28"/>
          <w:szCs w:val="28"/>
        </w:rPr>
        <w:t>При капитальном ремонте восстанавливается исправность оборудования или производится полное или близкое к полному восстановление ресурса оборудования. Машины, прошедшие капитальный ремонт, по эксплуатационным качествам не должны уступать вновь изготовленным машинам такого же назначения.</w:t>
      </w:r>
    </w:p>
    <w:p w:rsidR="00BB4226" w:rsidRDefault="002116E8">
      <w:pPr>
        <w:spacing w:line="360" w:lineRule="auto"/>
        <w:ind w:firstLine="720"/>
        <w:jc w:val="both"/>
        <w:rPr>
          <w:sz w:val="28"/>
          <w:szCs w:val="28"/>
        </w:rPr>
      </w:pPr>
      <w:r>
        <w:rPr>
          <w:sz w:val="28"/>
          <w:szCs w:val="28"/>
        </w:rPr>
        <w:t>В промежутке между двумя капитальными ремонтами проводятся текущие и средние ремонты.</w:t>
      </w:r>
    </w:p>
    <w:p w:rsidR="00BB4226" w:rsidRDefault="002116E8">
      <w:pPr>
        <w:spacing w:line="360" w:lineRule="auto"/>
        <w:ind w:firstLine="720"/>
        <w:jc w:val="both"/>
        <w:rPr>
          <w:sz w:val="28"/>
          <w:szCs w:val="28"/>
        </w:rPr>
      </w:pPr>
      <w:r>
        <w:rPr>
          <w:sz w:val="28"/>
          <w:szCs w:val="28"/>
        </w:rPr>
        <w:t>При текущем ремонте выполняется комплекс работ, определённый и проведённый при периодическом техническом обслуживании, а также устраняются дополнительно выявленные дефекты. При этом ремонте осматриваются все узлы, заменяются или восстанавливаются некоторые детали; исправляются ограждения; проводится ревизия электрооборудования. Основные и сложные узлы при текущем ремонте не разбирают.</w:t>
      </w:r>
    </w:p>
    <w:p w:rsidR="00BB4226" w:rsidRDefault="00BB4226">
      <w:pPr>
        <w:spacing w:line="360" w:lineRule="auto"/>
        <w:ind w:firstLine="142"/>
        <w:jc w:val="both"/>
        <w:rPr>
          <w:sz w:val="28"/>
          <w:szCs w:val="28"/>
        </w:rPr>
      </w:pPr>
    </w:p>
    <w:p w:rsidR="00BB4226" w:rsidRDefault="00BB4226">
      <w:pPr>
        <w:spacing w:line="360" w:lineRule="auto"/>
        <w:ind w:firstLine="142"/>
        <w:jc w:val="both"/>
        <w:rPr>
          <w:sz w:val="28"/>
          <w:szCs w:val="28"/>
        </w:rPr>
      </w:pPr>
    </w:p>
    <w:p w:rsidR="00BB4226" w:rsidRDefault="002116E8">
      <w:pPr>
        <w:spacing w:line="360" w:lineRule="auto"/>
        <w:ind w:firstLine="720"/>
        <w:jc w:val="both"/>
        <w:rPr>
          <w:sz w:val="28"/>
          <w:szCs w:val="28"/>
        </w:rPr>
      </w:pPr>
      <w:r>
        <w:rPr>
          <w:sz w:val="28"/>
          <w:szCs w:val="28"/>
        </w:rPr>
        <w:t>Объём выполняемых работ при среднем ремонте значительно больше, чем при текущем.</w:t>
      </w:r>
    </w:p>
    <w:p w:rsidR="00BB4226" w:rsidRDefault="002116E8">
      <w:pPr>
        <w:spacing w:line="360" w:lineRule="auto"/>
        <w:ind w:firstLine="720"/>
        <w:jc w:val="both"/>
        <w:rPr>
          <w:sz w:val="28"/>
          <w:szCs w:val="28"/>
        </w:rPr>
      </w:pPr>
      <w:r>
        <w:rPr>
          <w:sz w:val="28"/>
          <w:szCs w:val="28"/>
        </w:rPr>
        <w:t>При среднем ремонте выполняются работы, предусмотренные текущим ремонтом, а также работы по усмотрению неисправностей, перечисленных в ведомости дефектов и обнаруженных при этом ремонте. Заменяются или восстанавливаются почти все изношенные детали и узлы, ремонтируются некоторые корпусные детали и ограждения, исправляются фундаменты и восстанавливаются анкерные крепления, ремонтируется или заменяется электрооборудование.</w:t>
      </w:r>
    </w:p>
    <w:p w:rsidR="00BB4226" w:rsidRDefault="002116E8">
      <w:pPr>
        <w:spacing w:line="360" w:lineRule="auto"/>
        <w:ind w:firstLine="720"/>
        <w:jc w:val="both"/>
        <w:rPr>
          <w:sz w:val="28"/>
          <w:szCs w:val="28"/>
        </w:rPr>
      </w:pPr>
      <w:r>
        <w:rPr>
          <w:sz w:val="28"/>
          <w:szCs w:val="28"/>
        </w:rPr>
        <w:t>В порядке подготовки к среднему ремонту составляется ведомость дефектов, в которой перечисляются все работы, подлежащие выполнению при остановке машины на ремонт. Ещё до остановки оборудования для ремонта подготавливают необходимые материалы, запасные детали и узлы.</w:t>
      </w:r>
    </w:p>
    <w:p w:rsidR="00BB4226" w:rsidRDefault="00BB4226">
      <w:pPr>
        <w:widowControl w:val="0"/>
        <w:autoSpaceDE w:val="0"/>
        <w:autoSpaceDN w:val="0"/>
        <w:adjustRightInd w:val="0"/>
        <w:spacing w:line="360" w:lineRule="auto"/>
        <w:ind w:left="540"/>
        <w:jc w:val="center"/>
        <w:rPr>
          <w:sz w:val="28"/>
          <w:szCs w:val="28"/>
          <w:lang w:val="en-US"/>
        </w:rPr>
      </w:pPr>
    </w:p>
    <w:p w:rsidR="00BB4226" w:rsidRDefault="002116E8">
      <w:pPr>
        <w:widowControl w:val="0"/>
        <w:autoSpaceDE w:val="0"/>
        <w:autoSpaceDN w:val="0"/>
        <w:adjustRightInd w:val="0"/>
        <w:spacing w:line="360" w:lineRule="auto"/>
        <w:ind w:left="540"/>
        <w:jc w:val="center"/>
        <w:rPr>
          <w:sz w:val="32"/>
          <w:szCs w:val="32"/>
        </w:rPr>
      </w:pPr>
      <w:r>
        <w:rPr>
          <w:sz w:val="32"/>
          <w:szCs w:val="32"/>
        </w:rPr>
        <w:t>Организация и технология проведения капитального ремонта</w:t>
      </w:r>
    </w:p>
    <w:p w:rsidR="00BB4226" w:rsidRDefault="00BB4226">
      <w:pPr>
        <w:spacing w:line="360" w:lineRule="auto"/>
        <w:ind w:left="360"/>
        <w:jc w:val="both"/>
        <w:rPr>
          <w:sz w:val="28"/>
          <w:szCs w:val="28"/>
        </w:rPr>
      </w:pPr>
    </w:p>
    <w:p w:rsidR="00BB4226" w:rsidRDefault="002116E8">
      <w:pPr>
        <w:pStyle w:val="21"/>
        <w:spacing w:line="360" w:lineRule="auto"/>
        <w:ind w:left="0" w:firstLine="720"/>
        <w:jc w:val="both"/>
        <w:rPr>
          <w:sz w:val="28"/>
          <w:szCs w:val="28"/>
        </w:rPr>
      </w:pPr>
      <w:r>
        <w:rPr>
          <w:sz w:val="28"/>
          <w:szCs w:val="28"/>
        </w:rPr>
        <w:t>В условиях непрерывного роста промышленного производства, расширяющейся специализации предприятий, цехов и участков при производстве огнеупорных, керамических и фарфоровых изделий. Требуется широкое внедрение рациональных форм организации ремонтного производства на высоком техническом и организационном уровне, соответствующем основным процессам производства.</w:t>
      </w:r>
    </w:p>
    <w:p w:rsidR="00BB4226" w:rsidRDefault="002116E8">
      <w:pPr>
        <w:pStyle w:val="21"/>
        <w:spacing w:line="360" w:lineRule="auto"/>
        <w:ind w:left="0" w:firstLine="720"/>
        <w:jc w:val="both"/>
        <w:rPr>
          <w:sz w:val="28"/>
          <w:szCs w:val="28"/>
        </w:rPr>
      </w:pPr>
      <w:r>
        <w:rPr>
          <w:sz w:val="28"/>
          <w:szCs w:val="28"/>
        </w:rPr>
        <w:t>Централизованная форма организации ремонтов обеспечивает наибольшую концентрацию ремонтного персонала и материальных средств. При этой форме все виды плановых ремонтов производятся цехами, подчинёнными главному механику предприятия.</w:t>
      </w:r>
    </w:p>
    <w:p w:rsidR="00BB4226" w:rsidRDefault="002116E8">
      <w:pPr>
        <w:pStyle w:val="21"/>
        <w:spacing w:line="360" w:lineRule="auto"/>
        <w:ind w:left="0" w:firstLine="720"/>
        <w:jc w:val="both"/>
        <w:rPr>
          <w:sz w:val="28"/>
          <w:szCs w:val="28"/>
        </w:rPr>
      </w:pPr>
      <w:r>
        <w:rPr>
          <w:sz w:val="28"/>
          <w:szCs w:val="28"/>
        </w:rPr>
        <w:t xml:space="preserve">В настоящее время на предприятиях страны, кроме централизованной формы, существует ещё две основные формы организации ремонтного хозяйства: </w:t>
      </w:r>
    </w:p>
    <w:p w:rsidR="00BB4226" w:rsidRDefault="002116E8">
      <w:pPr>
        <w:pStyle w:val="21"/>
        <w:spacing w:line="360" w:lineRule="auto"/>
        <w:ind w:left="0" w:firstLine="720"/>
        <w:jc w:val="both"/>
        <w:rPr>
          <w:sz w:val="28"/>
          <w:szCs w:val="28"/>
        </w:rPr>
      </w:pPr>
      <w:r>
        <w:rPr>
          <w:sz w:val="28"/>
          <w:szCs w:val="28"/>
        </w:rPr>
        <w:t>1) децентрализованная, при которой все виды плановых ремонтов, включая капитальный, производятся цеховым ремонтным персоналом. Функции ремонтно-механического цеха в этом случае сводятся к изготовлению деталей и сборки узлов, а также капитальному ремонту некоторого оборудования, в большинстве случаев доставляемого непосредственно в механический цех;</w:t>
      </w:r>
    </w:p>
    <w:p w:rsidR="00BB4226" w:rsidRDefault="002116E8">
      <w:pPr>
        <w:pStyle w:val="21"/>
        <w:spacing w:line="360" w:lineRule="auto"/>
        <w:ind w:left="0" w:firstLine="720"/>
        <w:jc w:val="both"/>
        <w:rPr>
          <w:sz w:val="28"/>
          <w:szCs w:val="28"/>
        </w:rPr>
      </w:pPr>
      <w:r>
        <w:rPr>
          <w:sz w:val="28"/>
          <w:szCs w:val="28"/>
        </w:rPr>
        <w:t>2) смешанная, при которой все виды ремонтов, кроме капитального и среднего, выполняются цеховым ремонтным персоналом, а капитальный и средний ремонты производятся ремонтно-механическим цехом.</w:t>
      </w:r>
    </w:p>
    <w:p w:rsidR="00BB4226" w:rsidRDefault="002116E8">
      <w:pPr>
        <w:pStyle w:val="21"/>
        <w:spacing w:line="360" w:lineRule="auto"/>
        <w:ind w:left="0" w:firstLine="720"/>
        <w:jc w:val="both"/>
        <w:rPr>
          <w:sz w:val="28"/>
          <w:szCs w:val="28"/>
        </w:rPr>
      </w:pPr>
      <w:r>
        <w:rPr>
          <w:sz w:val="28"/>
          <w:szCs w:val="28"/>
        </w:rPr>
        <w:t>В керамической и фарфоровой промышленности наиболее распространённой является смешанная форма организации ремонтного хозяйства. Хотя опытом подтверждается, что легче всего внедрить передовые высокопроизводительные способы производства работ при централизации ремонтов, проще создать условия для специализации бригад, внедрения сдельной оплаты труда и выработки условий для материальной заинтересованности в досрочном окончании ремонтов. В перспективе централизованная форма организации ремонтного хозяйства, безусловно, будет преобладать и получит дальнейшее развитие.</w:t>
      </w:r>
    </w:p>
    <w:p w:rsidR="00BB4226" w:rsidRDefault="002116E8">
      <w:pPr>
        <w:pStyle w:val="21"/>
        <w:spacing w:line="360" w:lineRule="auto"/>
        <w:ind w:left="0" w:firstLine="720"/>
        <w:jc w:val="both"/>
        <w:rPr>
          <w:sz w:val="28"/>
          <w:szCs w:val="28"/>
        </w:rPr>
      </w:pPr>
      <w:r>
        <w:rPr>
          <w:sz w:val="28"/>
          <w:szCs w:val="28"/>
        </w:rPr>
        <w:t xml:space="preserve">Главным направлением повышения эффективности ремонтного производства является его индустриализация, то есть максимальное приближение процесса ремонта к процессу изготовления нового оборудования на машиностроительных заводах. Наиболее рациональными методами проведения ремонта оборудования в настоящее время являются агрегатный и узловой, причём во многих случаях - узловой с рассредоточенной заменой изношенных деталей и узлов. </w:t>
      </w:r>
    </w:p>
    <w:p w:rsidR="00BB4226" w:rsidRDefault="002116E8">
      <w:pPr>
        <w:pStyle w:val="21"/>
        <w:spacing w:line="360" w:lineRule="auto"/>
        <w:ind w:left="0" w:firstLine="720"/>
        <w:jc w:val="both"/>
        <w:rPr>
          <w:sz w:val="28"/>
          <w:szCs w:val="28"/>
        </w:rPr>
      </w:pPr>
      <w:r>
        <w:rPr>
          <w:sz w:val="28"/>
          <w:szCs w:val="28"/>
        </w:rPr>
        <w:t>Сущность агрегатного метода заключается в том, что заранее в ремонтно-механическом цехе восстанавливается машина или подготавливается новая и доставляется в собранном виде к месту её установки вместо машины, которая предназначена для капитального или среднего ремонта. При агрегатном методе ремонта необходимо иметь в обороте определённое количество резервного оборудования, а сам демонтаж и монтаж, насколько это возможно, желательно проводить без разборки фундамента.</w:t>
      </w:r>
    </w:p>
    <w:p w:rsidR="00BB4226" w:rsidRDefault="002116E8">
      <w:pPr>
        <w:pStyle w:val="21"/>
        <w:spacing w:line="360" w:lineRule="auto"/>
        <w:ind w:left="0" w:firstLine="720"/>
        <w:jc w:val="both"/>
        <w:rPr>
          <w:sz w:val="28"/>
          <w:szCs w:val="28"/>
        </w:rPr>
      </w:pPr>
      <w:r>
        <w:rPr>
          <w:sz w:val="28"/>
          <w:szCs w:val="28"/>
        </w:rPr>
        <w:t xml:space="preserve">Узловой метод характеризуется тем, что при ремонте машины отдельные сборочные единицы (узлы) не разбираются, а целиком заменяются запасными. При этом ремонт сводится к демонтажу неисправных и установке вместо них новых либо заранее восстановленных в ремонтно-механическом цехе узлов, которые ещё до остановки машины в ремонт доставляются на ближайшую к ней площадку. </w:t>
      </w:r>
    </w:p>
    <w:p w:rsidR="00BB4226" w:rsidRDefault="002116E8">
      <w:pPr>
        <w:jc w:val="center"/>
        <w:rPr>
          <w:sz w:val="32"/>
          <w:szCs w:val="32"/>
        </w:rPr>
      </w:pPr>
      <w:r>
        <w:rPr>
          <w:sz w:val="32"/>
          <w:szCs w:val="32"/>
        </w:rPr>
        <w:t xml:space="preserve">Карта смазки </w:t>
      </w:r>
    </w:p>
    <w:p w:rsidR="00BB4226" w:rsidRDefault="00BB4226">
      <w:pPr>
        <w:ind w:firstLine="720"/>
        <w:jc w:val="both"/>
        <w:rPr>
          <w:sz w:val="32"/>
          <w:szCs w:val="32"/>
        </w:rPr>
      </w:pPr>
    </w:p>
    <w:p w:rsidR="00BB4226" w:rsidRDefault="002116E8">
      <w:pPr>
        <w:jc w:val="both"/>
        <w:rPr>
          <w:sz w:val="32"/>
          <w:szCs w:val="32"/>
        </w:rPr>
      </w:pPr>
      <w:r>
        <w:rPr>
          <w:sz w:val="28"/>
          <w:szCs w:val="28"/>
        </w:rPr>
        <w:t xml:space="preserve">  </w:t>
      </w:r>
      <w:r>
        <w:rPr>
          <w:sz w:val="32"/>
          <w:szCs w:val="32"/>
        </w:rPr>
        <w:t>Табл. №1</w:t>
      </w: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716"/>
        <w:gridCol w:w="1068"/>
        <w:gridCol w:w="2160"/>
        <w:gridCol w:w="1316"/>
        <w:gridCol w:w="1564"/>
      </w:tblGrid>
      <w:tr w:rsidR="00BB4226">
        <w:trPr>
          <w:trHeight w:val="870"/>
        </w:trPr>
        <w:tc>
          <w:tcPr>
            <w:tcW w:w="1716" w:type="dxa"/>
          </w:tcPr>
          <w:p w:rsidR="00BB4226" w:rsidRDefault="002116E8">
            <w:pPr>
              <w:jc w:val="center"/>
            </w:pPr>
            <w:r>
              <w:t>Наименование</w:t>
            </w:r>
          </w:p>
          <w:p w:rsidR="00BB4226" w:rsidRDefault="002116E8">
            <w:pPr>
              <w:jc w:val="center"/>
            </w:pPr>
            <w:r>
              <w:t>механизма</w:t>
            </w:r>
          </w:p>
          <w:p w:rsidR="00BB4226" w:rsidRDefault="00BB4226">
            <w:pPr>
              <w:ind w:firstLine="720"/>
              <w:jc w:val="center"/>
              <w:rPr>
                <w:sz w:val="28"/>
                <w:szCs w:val="28"/>
              </w:rPr>
            </w:pPr>
          </w:p>
        </w:tc>
        <w:tc>
          <w:tcPr>
            <w:tcW w:w="1716" w:type="dxa"/>
          </w:tcPr>
          <w:p w:rsidR="00BB4226" w:rsidRDefault="002116E8">
            <w:r>
              <w:t>Наименование</w:t>
            </w:r>
          </w:p>
          <w:p w:rsidR="00BB4226" w:rsidRDefault="002116E8">
            <w:pPr>
              <w:jc w:val="center"/>
              <w:rPr>
                <w:sz w:val="32"/>
                <w:szCs w:val="32"/>
              </w:rPr>
            </w:pPr>
            <w:r>
              <w:t>точки смазки</w:t>
            </w:r>
          </w:p>
        </w:tc>
        <w:tc>
          <w:tcPr>
            <w:tcW w:w="1068" w:type="dxa"/>
          </w:tcPr>
          <w:p w:rsidR="00BB4226" w:rsidRDefault="002116E8">
            <w:pPr>
              <w:jc w:val="center"/>
            </w:pPr>
            <w:r>
              <w:t>Кол-во</w:t>
            </w:r>
          </w:p>
          <w:p w:rsidR="00BB4226" w:rsidRDefault="002116E8">
            <w:pPr>
              <w:jc w:val="center"/>
              <w:rPr>
                <w:sz w:val="28"/>
                <w:szCs w:val="28"/>
              </w:rPr>
            </w:pPr>
            <w:r>
              <w:t>точек</w:t>
            </w:r>
          </w:p>
        </w:tc>
        <w:tc>
          <w:tcPr>
            <w:tcW w:w="2160" w:type="dxa"/>
          </w:tcPr>
          <w:p w:rsidR="00BB4226" w:rsidRDefault="002116E8">
            <w:pPr>
              <w:jc w:val="center"/>
            </w:pPr>
            <w:r>
              <w:t>Вид</w:t>
            </w:r>
          </w:p>
          <w:p w:rsidR="00BB4226" w:rsidRDefault="002116E8">
            <w:pPr>
              <w:jc w:val="center"/>
            </w:pPr>
            <w:r>
              <w:t>смазки</w:t>
            </w:r>
          </w:p>
        </w:tc>
        <w:tc>
          <w:tcPr>
            <w:tcW w:w="1316" w:type="dxa"/>
          </w:tcPr>
          <w:p w:rsidR="00BB4226" w:rsidRDefault="002116E8">
            <w:pPr>
              <w:jc w:val="center"/>
            </w:pPr>
            <w:r>
              <w:t>Способ смазки</w:t>
            </w:r>
          </w:p>
        </w:tc>
        <w:tc>
          <w:tcPr>
            <w:tcW w:w="1564" w:type="dxa"/>
          </w:tcPr>
          <w:p w:rsidR="00BB4226" w:rsidRDefault="002116E8">
            <w:pPr>
              <w:jc w:val="center"/>
            </w:pPr>
            <w:r>
              <w:t>Периодич-ность смазки</w:t>
            </w:r>
          </w:p>
        </w:tc>
      </w:tr>
      <w:tr w:rsidR="00BB4226">
        <w:trPr>
          <w:trHeight w:val="720"/>
        </w:trPr>
        <w:tc>
          <w:tcPr>
            <w:tcW w:w="1716" w:type="dxa"/>
          </w:tcPr>
          <w:p w:rsidR="00BB4226" w:rsidRDefault="002116E8">
            <w:pPr>
              <w:jc w:val="center"/>
            </w:pPr>
            <w:r>
              <w:t>Программное устройство</w:t>
            </w:r>
          </w:p>
        </w:tc>
        <w:tc>
          <w:tcPr>
            <w:tcW w:w="1716" w:type="dxa"/>
          </w:tcPr>
          <w:p w:rsidR="00BB4226" w:rsidRDefault="002116E8">
            <w:pPr>
              <w:jc w:val="center"/>
            </w:pPr>
            <w:r>
              <w:t>Подшипники барабана</w:t>
            </w:r>
          </w:p>
        </w:tc>
        <w:tc>
          <w:tcPr>
            <w:tcW w:w="1068" w:type="dxa"/>
          </w:tcPr>
          <w:p w:rsidR="00BB4226" w:rsidRDefault="00BB4226">
            <w:pPr>
              <w:ind w:firstLine="420"/>
            </w:pPr>
          </w:p>
          <w:p w:rsidR="00BB4226" w:rsidRDefault="002116E8">
            <w:pPr>
              <w:ind w:firstLine="420"/>
            </w:pPr>
            <w:r>
              <w:t>2</w:t>
            </w:r>
          </w:p>
        </w:tc>
        <w:tc>
          <w:tcPr>
            <w:tcW w:w="2160" w:type="dxa"/>
          </w:tcPr>
          <w:p w:rsidR="00BB4226" w:rsidRDefault="002116E8">
            <w:pPr>
              <w:jc w:val="center"/>
            </w:pPr>
            <w:r>
              <w:t>Солидол УС-2(л)</w:t>
            </w:r>
          </w:p>
          <w:p w:rsidR="00BB4226" w:rsidRDefault="002116E8">
            <w:pPr>
              <w:jc w:val="center"/>
            </w:pPr>
            <w:r>
              <w:t xml:space="preserve"> ГОСТ 1033-75</w:t>
            </w:r>
          </w:p>
        </w:tc>
        <w:tc>
          <w:tcPr>
            <w:tcW w:w="1316" w:type="dxa"/>
          </w:tcPr>
          <w:p w:rsidR="00BB4226" w:rsidRDefault="002116E8">
            <w:pPr>
              <w:jc w:val="center"/>
            </w:pPr>
            <w:r>
              <w:t>Ручная набивка</w:t>
            </w:r>
          </w:p>
        </w:tc>
        <w:tc>
          <w:tcPr>
            <w:tcW w:w="1564" w:type="dxa"/>
          </w:tcPr>
          <w:p w:rsidR="00BB4226" w:rsidRDefault="00BB4226">
            <w:pPr>
              <w:jc w:val="center"/>
            </w:pPr>
          </w:p>
          <w:p w:rsidR="00BB4226" w:rsidRDefault="002116E8">
            <w:pPr>
              <w:jc w:val="center"/>
            </w:pPr>
            <w:r>
              <w:t>Ежемесячно</w:t>
            </w:r>
          </w:p>
        </w:tc>
      </w:tr>
      <w:tr w:rsidR="00BB4226">
        <w:trPr>
          <w:trHeight w:val="1425"/>
        </w:trPr>
        <w:tc>
          <w:tcPr>
            <w:tcW w:w="1716" w:type="dxa"/>
          </w:tcPr>
          <w:p w:rsidR="00BB4226" w:rsidRDefault="00BB4226">
            <w:pPr>
              <w:jc w:val="center"/>
            </w:pPr>
          </w:p>
          <w:p w:rsidR="00BB4226" w:rsidRDefault="002116E8">
            <w:pPr>
              <w:jc w:val="center"/>
            </w:pPr>
            <w:r>
              <w:t>Фрикционное устройство</w:t>
            </w:r>
          </w:p>
        </w:tc>
        <w:tc>
          <w:tcPr>
            <w:tcW w:w="1716" w:type="dxa"/>
          </w:tcPr>
          <w:p w:rsidR="00BB4226" w:rsidRDefault="002116E8">
            <w:pPr>
              <w:jc w:val="center"/>
            </w:pPr>
            <w:r>
              <w:t>Подшипники опор шестерен</w:t>
            </w:r>
          </w:p>
          <w:p w:rsidR="00BB4226" w:rsidRDefault="00BB4226">
            <w:pPr>
              <w:jc w:val="center"/>
            </w:pPr>
          </w:p>
          <w:p w:rsidR="00BB4226" w:rsidRDefault="002116E8">
            <w:pPr>
              <w:jc w:val="center"/>
            </w:pPr>
            <w:r>
              <w:t>Шестерни</w:t>
            </w:r>
          </w:p>
        </w:tc>
        <w:tc>
          <w:tcPr>
            <w:tcW w:w="1068" w:type="dxa"/>
          </w:tcPr>
          <w:p w:rsidR="00BB4226" w:rsidRDefault="00BB4226">
            <w:pPr>
              <w:ind w:firstLine="420"/>
            </w:pPr>
          </w:p>
          <w:p w:rsidR="00BB4226" w:rsidRDefault="002116E8">
            <w:pPr>
              <w:ind w:firstLine="420"/>
            </w:pPr>
            <w:r>
              <w:t>4</w:t>
            </w:r>
          </w:p>
          <w:p w:rsidR="00BB4226" w:rsidRDefault="00BB4226"/>
          <w:p w:rsidR="00BB4226" w:rsidRDefault="00BB4226"/>
          <w:p w:rsidR="00BB4226" w:rsidRDefault="002116E8">
            <w:pPr>
              <w:jc w:val="center"/>
            </w:pPr>
            <w:r>
              <w:t>2</w:t>
            </w:r>
          </w:p>
        </w:tc>
        <w:tc>
          <w:tcPr>
            <w:tcW w:w="2160" w:type="dxa"/>
          </w:tcPr>
          <w:p w:rsidR="00BB4226" w:rsidRDefault="00BB4226">
            <w:pPr>
              <w:jc w:val="center"/>
            </w:pPr>
          </w:p>
          <w:p w:rsidR="00BB4226" w:rsidRDefault="00BB4226">
            <w:pPr>
              <w:jc w:val="center"/>
            </w:pPr>
          </w:p>
          <w:p w:rsidR="00BB4226" w:rsidRDefault="002116E8">
            <w:pPr>
              <w:jc w:val="center"/>
            </w:pPr>
            <w:r>
              <w:t>Солидол УС-2(л)</w:t>
            </w:r>
          </w:p>
          <w:p w:rsidR="00BB4226" w:rsidRDefault="002116E8">
            <w:pPr>
              <w:jc w:val="center"/>
            </w:pPr>
            <w:r>
              <w:t xml:space="preserve"> ГОСТ 1033-75</w:t>
            </w:r>
          </w:p>
          <w:p w:rsidR="00BB4226" w:rsidRDefault="00BB4226">
            <w:pPr>
              <w:jc w:val="center"/>
            </w:pPr>
          </w:p>
        </w:tc>
        <w:tc>
          <w:tcPr>
            <w:tcW w:w="1316" w:type="dxa"/>
          </w:tcPr>
          <w:p w:rsidR="00BB4226" w:rsidRDefault="00BB4226">
            <w:pPr>
              <w:jc w:val="center"/>
            </w:pPr>
          </w:p>
          <w:p w:rsidR="00BB4226" w:rsidRDefault="00BB4226">
            <w:pPr>
              <w:jc w:val="center"/>
            </w:pPr>
          </w:p>
          <w:p w:rsidR="00BB4226" w:rsidRDefault="002116E8">
            <w:pPr>
              <w:jc w:val="center"/>
            </w:pPr>
            <w:r>
              <w:t>Ручная набивка</w:t>
            </w:r>
          </w:p>
        </w:tc>
        <w:tc>
          <w:tcPr>
            <w:tcW w:w="1564" w:type="dxa"/>
          </w:tcPr>
          <w:p w:rsidR="00BB4226" w:rsidRDefault="00BB4226">
            <w:pPr>
              <w:jc w:val="center"/>
            </w:pPr>
          </w:p>
          <w:p w:rsidR="00BB4226" w:rsidRDefault="00BB4226">
            <w:pPr>
              <w:jc w:val="center"/>
            </w:pPr>
          </w:p>
          <w:p w:rsidR="00BB4226" w:rsidRDefault="002116E8">
            <w:pPr>
              <w:jc w:val="center"/>
            </w:pPr>
            <w:r>
              <w:t>Ежемесячно</w:t>
            </w:r>
          </w:p>
        </w:tc>
      </w:tr>
      <w:tr w:rsidR="00BB4226">
        <w:trPr>
          <w:trHeight w:val="689"/>
        </w:trPr>
        <w:tc>
          <w:tcPr>
            <w:tcW w:w="1716" w:type="dxa"/>
          </w:tcPr>
          <w:p w:rsidR="00BB4226" w:rsidRDefault="002116E8">
            <w:pPr>
              <w:jc w:val="center"/>
            </w:pPr>
            <w:r>
              <w:t>Счетное устройство</w:t>
            </w:r>
          </w:p>
        </w:tc>
        <w:tc>
          <w:tcPr>
            <w:tcW w:w="1716" w:type="dxa"/>
          </w:tcPr>
          <w:p w:rsidR="00BB4226" w:rsidRDefault="002116E8">
            <w:pPr>
              <w:jc w:val="center"/>
            </w:pPr>
            <w:r>
              <w:t>Подшипники барабана</w:t>
            </w:r>
          </w:p>
        </w:tc>
        <w:tc>
          <w:tcPr>
            <w:tcW w:w="1068" w:type="dxa"/>
          </w:tcPr>
          <w:p w:rsidR="00BB4226" w:rsidRDefault="00BB4226">
            <w:pPr>
              <w:jc w:val="center"/>
            </w:pPr>
          </w:p>
          <w:p w:rsidR="00BB4226" w:rsidRDefault="002116E8">
            <w:pPr>
              <w:jc w:val="center"/>
            </w:pPr>
            <w:r>
              <w:t>4</w:t>
            </w:r>
          </w:p>
        </w:tc>
        <w:tc>
          <w:tcPr>
            <w:tcW w:w="2160" w:type="dxa"/>
          </w:tcPr>
          <w:p w:rsidR="00BB4226" w:rsidRDefault="002116E8">
            <w:pPr>
              <w:jc w:val="center"/>
            </w:pPr>
            <w:r>
              <w:t>Солидол УС-2(л)</w:t>
            </w:r>
          </w:p>
          <w:p w:rsidR="00BB4226" w:rsidRDefault="002116E8">
            <w:pPr>
              <w:jc w:val="center"/>
            </w:pPr>
            <w:r>
              <w:t xml:space="preserve"> ГОСТ 1033-75</w:t>
            </w:r>
          </w:p>
          <w:p w:rsidR="00BB4226" w:rsidRDefault="00BB4226">
            <w:pPr>
              <w:jc w:val="center"/>
            </w:pPr>
          </w:p>
        </w:tc>
        <w:tc>
          <w:tcPr>
            <w:tcW w:w="1316" w:type="dxa"/>
          </w:tcPr>
          <w:p w:rsidR="00BB4226" w:rsidRDefault="002116E8">
            <w:pPr>
              <w:jc w:val="center"/>
            </w:pPr>
            <w:r>
              <w:t>Ручная набивка</w:t>
            </w:r>
          </w:p>
        </w:tc>
        <w:tc>
          <w:tcPr>
            <w:tcW w:w="1564" w:type="dxa"/>
          </w:tcPr>
          <w:p w:rsidR="00BB4226" w:rsidRDefault="00BB4226">
            <w:pPr>
              <w:jc w:val="center"/>
            </w:pPr>
          </w:p>
          <w:p w:rsidR="00BB4226" w:rsidRDefault="002116E8">
            <w:pPr>
              <w:jc w:val="center"/>
            </w:pPr>
            <w:r>
              <w:t>Ежемесячно</w:t>
            </w:r>
          </w:p>
        </w:tc>
      </w:tr>
    </w:tbl>
    <w:p w:rsidR="00BB4226" w:rsidRDefault="00BB4226">
      <w:pPr>
        <w:ind w:firstLine="720"/>
        <w:jc w:val="center"/>
        <w:rPr>
          <w:sz w:val="32"/>
          <w:szCs w:val="32"/>
        </w:rPr>
        <w:sectPr w:rsidR="00BB4226">
          <w:pgSz w:w="11906" w:h="16838"/>
          <w:pgMar w:top="1134" w:right="851" w:bottom="1134" w:left="1701" w:header="709" w:footer="709" w:gutter="0"/>
          <w:cols w:space="708"/>
          <w:titlePg/>
          <w:docGrid w:linePitch="360"/>
        </w:sectPr>
      </w:pPr>
    </w:p>
    <w:p w:rsidR="00BB4226" w:rsidRDefault="002116E8">
      <w:pPr>
        <w:ind w:firstLine="720"/>
        <w:jc w:val="center"/>
        <w:rPr>
          <w:sz w:val="32"/>
          <w:szCs w:val="32"/>
        </w:rPr>
      </w:pPr>
      <w:r>
        <w:rPr>
          <w:sz w:val="32"/>
          <w:szCs w:val="32"/>
        </w:rPr>
        <w:t>Накопитель ряда</w:t>
      </w:r>
    </w:p>
    <w:p w:rsidR="00BB4226" w:rsidRDefault="00BB4226">
      <w:pPr>
        <w:ind w:firstLine="720"/>
        <w:jc w:val="center"/>
        <w:rPr>
          <w:sz w:val="32"/>
          <w:szCs w:val="32"/>
        </w:rPr>
      </w:pPr>
    </w:p>
    <w:p w:rsidR="00BB4226" w:rsidRDefault="002116E8">
      <w:pPr>
        <w:rPr>
          <w:sz w:val="32"/>
          <w:szCs w:val="32"/>
        </w:rPr>
      </w:pPr>
      <w:r>
        <w:rPr>
          <w:sz w:val="32"/>
          <w:szCs w:val="32"/>
        </w:rPr>
        <w:t xml:space="preserve">  Табл. №2</w:t>
      </w: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716"/>
        <w:gridCol w:w="1068"/>
        <w:gridCol w:w="1980"/>
        <w:gridCol w:w="1440"/>
        <w:gridCol w:w="1620"/>
      </w:tblGrid>
      <w:tr w:rsidR="00BB4226">
        <w:trPr>
          <w:trHeight w:val="870"/>
        </w:trPr>
        <w:tc>
          <w:tcPr>
            <w:tcW w:w="1716" w:type="dxa"/>
          </w:tcPr>
          <w:p w:rsidR="00BB4226" w:rsidRDefault="002116E8">
            <w:pPr>
              <w:jc w:val="center"/>
            </w:pPr>
            <w:r>
              <w:t>Наименование</w:t>
            </w:r>
          </w:p>
          <w:p w:rsidR="00BB4226" w:rsidRDefault="002116E8">
            <w:pPr>
              <w:jc w:val="center"/>
            </w:pPr>
            <w:r>
              <w:t>механизма</w:t>
            </w:r>
          </w:p>
          <w:p w:rsidR="00BB4226" w:rsidRDefault="00BB4226">
            <w:pPr>
              <w:ind w:firstLine="720"/>
              <w:jc w:val="center"/>
              <w:rPr>
                <w:sz w:val="28"/>
                <w:szCs w:val="28"/>
              </w:rPr>
            </w:pPr>
          </w:p>
        </w:tc>
        <w:tc>
          <w:tcPr>
            <w:tcW w:w="1716" w:type="dxa"/>
          </w:tcPr>
          <w:p w:rsidR="00BB4226" w:rsidRDefault="002116E8">
            <w:r>
              <w:t>Наименование</w:t>
            </w:r>
          </w:p>
          <w:p w:rsidR="00BB4226" w:rsidRDefault="002116E8">
            <w:pPr>
              <w:jc w:val="center"/>
              <w:rPr>
                <w:sz w:val="32"/>
                <w:szCs w:val="32"/>
              </w:rPr>
            </w:pPr>
            <w:r>
              <w:t>точки смазки</w:t>
            </w:r>
          </w:p>
        </w:tc>
        <w:tc>
          <w:tcPr>
            <w:tcW w:w="1068" w:type="dxa"/>
          </w:tcPr>
          <w:p w:rsidR="00BB4226" w:rsidRDefault="002116E8">
            <w:pPr>
              <w:jc w:val="center"/>
            </w:pPr>
            <w:r>
              <w:t>Кол-во</w:t>
            </w:r>
          </w:p>
          <w:p w:rsidR="00BB4226" w:rsidRDefault="002116E8">
            <w:pPr>
              <w:jc w:val="center"/>
              <w:rPr>
                <w:sz w:val="28"/>
                <w:szCs w:val="28"/>
              </w:rPr>
            </w:pPr>
            <w:r>
              <w:t>точек</w:t>
            </w:r>
          </w:p>
        </w:tc>
        <w:tc>
          <w:tcPr>
            <w:tcW w:w="1980" w:type="dxa"/>
          </w:tcPr>
          <w:p w:rsidR="00BB4226" w:rsidRDefault="002116E8">
            <w:pPr>
              <w:jc w:val="center"/>
            </w:pPr>
            <w:r>
              <w:t>Вид</w:t>
            </w:r>
          </w:p>
          <w:p w:rsidR="00BB4226" w:rsidRDefault="002116E8">
            <w:pPr>
              <w:jc w:val="center"/>
            </w:pPr>
            <w:r>
              <w:t>смазки</w:t>
            </w:r>
          </w:p>
        </w:tc>
        <w:tc>
          <w:tcPr>
            <w:tcW w:w="1440" w:type="dxa"/>
          </w:tcPr>
          <w:p w:rsidR="00BB4226" w:rsidRDefault="002116E8">
            <w:pPr>
              <w:jc w:val="center"/>
            </w:pPr>
            <w:r>
              <w:t>Способ смазки</w:t>
            </w:r>
          </w:p>
        </w:tc>
        <w:tc>
          <w:tcPr>
            <w:tcW w:w="1620" w:type="dxa"/>
          </w:tcPr>
          <w:p w:rsidR="00BB4226" w:rsidRDefault="002116E8">
            <w:pPr>
              <w:jc w:val="center"/>
            </w:pPr>
            <w:r>
              <w:t>Периодич-ность смазки</w:t>
            </w:r>
          </w:p>
        </w:tc>
      </w:tr>
      <w:tr w:rsidR="00BB4226">
        <w:trPr>
          <w:trHeight w:val="720"/>
        </w:trPr>
        <w:tc>
          <w:tcPr>
            <w:tcW w:w="1716" w:type="dxa"/>
          </w:tcPr>
          <w:p w:rsidR="00BB4226" w:rsidRDefault="002116E8">
            <w:pPr>
              <w:jc w:val="center"/>
            </w:pPr>
            <w:r>
              <w:t>Барабан приводной</w:t>
            </w:r>
          </w:p>
        </w:tc>
        <w:tc>
          <w:tcPr>
            <w:tcW w:w="1716" w:type="dxa"/>
          </w:tcPr>
          <w:p w:rsidR="00BB4226" w:rsidRDefault="002116E8">
            <w:pPr>
              <w:jc w:val="center"/>
            </w:pPr>
            <w:r>
              <w:t xml:space="preserve">Корпус подшипника </w:t>
            </w:r>
          </w:p>
        </w:tc>
        <w:tc>
          <w:tcPr>
            <w:tcW w:w="1068" w:type="dxa"/>
          </w:tcPr>
          <w:p w:rsidR="00BB4226" w:rsidRDefault="00BB4226">
            <w:pPr>
              <w:ind w:firstLine="420"/>
            </w:pPr>
          </w:p>
          <w:p w:rsidR="00BB4226" w:rsidRDefault="002116E8">
            <w:pPr>
              <w:ind w:firstLine="420"/>
            </w:pPr>
            <w:r>
              <w:t>2</w:t>
            </w:r>
          </w:p>
        </w:tc>
        <w:tc>
          <w:tcPr>
            <w:tcW w:w="1980" w:type="dxa"/>
          </w:tcPr>
          <w:p w:rsidR="00BB4226" w:rsidRDefault="002116E8">
            <w:pPr>
              <w:jc w:val="center"/>
            </w:pPr>
            <w:r>
              <w:t xml:space="preserve">Смазка жировая   1-13 </w:t>
            </w:r>
          </w:p>
          <w:p w:rsidR="00BB4226" w:rsidRDefault="002116E8">
            <w:pPr>
              <w:jc w:val="center"/>
            </w:pPr>
            <w:r>
              <w:t>ГОСТ 1631-61</w:t>
            </w:r>
          </w:p>
        </w:tc>
        <w:tc>
          <w:tcPr>
            <w:tcW w:w="1440" w:type="dxa"/>
          </w:tcPr>
          <w:p w:rsidR="00BB4226" w:rsidRDefault="002116E8">
            <w:pPr>
              <w:jc w:val="center"/>
            </w:pPr>
            <w:r>
              <w:t>Ручная   набивка</w:t>
            </w:r>
          </w:p>
        </w:tc>
        <w:tc>
          <w:tcPr>
            <w:tcW w:w="1620" w:type="dxa"/>
          </w:tcPr>
          <w:p w:rsidR="00BB4226" w:rsidRDefault="002116E8">
            <w:pPr>
              <w:jc w:val="center"/>
            </w:pPr>
            <w:r>
              <w:t>Смена через 3 месяца   работы</w:t>
            </w:r>
          </w:p>
        </w:tc>
      </w:tr>
      <w:tr w:rsidR="00BB4226">
        <w:trPr>
          <w:trHeight w:val="810"/>
        </w:trPr>
        <w:tc>
          <w:tcPr>
            <w:tcW w:w="1716" w:type="dxa"/>
          </w:tcPr>
          <w:p w:rsidR="00BB4226" w:rsidRDefault="002116E8">
            <w:pPr>
              <w:jc w:val="center"/>
            </w:pPr>
            <w:r>
              <w:t>Ролик</w:t>
            </w:r>
          </w:p>
          <w:p w:rsidR="00BB4226" w:rsidRDefault="00BB4226">
            <w:pPr>
              <w:jc w:val="center"/>
            </w:pPr>
          </w:p>
          <w:p w:rsidR="00BB4226" w:rsidRDefault="00BB4226">
            <w:pPr>
              <w:jc w:val="center"/>
            </w:pPr>
          </w:p>
        </w:tc>
        <w:tc>
          <w:tcPr>
            <w:tcW w:w="1716" w:type="dxa"/>
          </w:tcPr>
          <w:p w:rsidR="00BB4226" w:rsidRDefault="002116E8">
            <w:pPr>
              <w:jc w:val="center"/>
            </w:pPr>
            <w:r>
              <w:t>Подшипники  шестерен</w:t>
            </w:r>
          </w:p>
          <w:p w:rsidR="00BB4226" w:rsidRDefault="00BB4226">
            <w:pPr>
              <w:jc w:val="center"/>
            </w:pPr>
          </w:p>
        </w:tc>
        <w:tc>
          <w:tcPr>
            <w:tcW w:w="1068" w:type="dxa"/>
          </w:tcPr>
          <w:p w:rsidR="00BB4226" w:rsidRDefault="002116E8">
            <w:pPr>
              <w:ind w:firstLine="420"/>
            </w:pPr>
            <w:r>
              <w:t>4</w:t>
            </w:r>
          </w:p>
          <w:p w:rsidR="00BB4226" w:rsidRDefault="00BB4226">
            <w:pPr>
              <w:ind w:firstLine="420"/>
            </w:pPr>
          </w:p>
          <w:p w:rsidR="00BB4226" w:rsidRDefault="00BB4226">
            <w:pPr>
              <w:jc w:val="center"/>
            </w:pPr>
          </w:p>
        </w:tc>
        <w:tc>
          <w:tcPr>
            <w:tcW w:w="1980" w:type="dxa"/>
          </w:tcPr>
          <w:p w:rsidR="00BB4226" w:rsidRDefault="002116E8">
            <w:pPr>
              <w:jc w:val="center"/>
            </w:pPr>
            <w:r>
              <w:t xml:space="preserve">Смазка жировая   1-13 </w:t>
            </w:r>
          </w:p>
          <w:p w:rsidR="00BB4226" w:rsidRDefault="002116E8">
            <w:pPr>
              <w:jc w:val="center"/>
            </w:pPr>
            <w:r>
              <w:t>ГОСТ 1631-61</w:t>
            </w:r>
          </w:p>
        </w:tc>
        <w:tc>
          <w:tcPr>
            <w:tcW w:w="1440" w:type="dxa"/>
          </w:tcPr>
          <w:p w:rsidR="00BB4226" w:rsidRDefault="002116E8">
            <w:pPr>
              <w:jc w:val="center"/>
            </w:pPr>
            <w:r>
              <w:t>Ручная   набивка</w:t>
            </w:r>
          </w:p>
        </w:tc>
        <w:tc>
          <w:tcPr>
            <w:tcW w:w="1620" w:type="dxa"/>
          </w:tcPr>
          <w:p w:rsidR="00BB4226" w:rsidRDefault="002116E8">
            <w:pPr>
              <w:jc w:val="center"/>
            </w:pPr>
            <w:r>
              <w:t>Смена через 3 месяца   работы</w:t>
            </w:r>
          </w:p>
          <w:p w:rsidR="00BB4226" w:rsidRDefault="00BB4226">
            <w:pPr>
              <w:jc w:val="center"/>
            </w:pPr>
          </w:p>
        </w:tc>
      </w:tr>
      <w:tr w:rsidR="00BB4226">
        <w:trPr>
          <w:trHeight w:val="842"/>
        </w:trPr>
        <w:tc>
          <w:tcPr>
            <w:tcW w:w="1716" w:type="dxa"/>
          </w:tcPr>
          <w:p w:rsidR="00BB4226" w:rsidRDefault="002116E8">
            <w:pPr>
              <w:jc w:val="center"/>
            </w:pPr>
            <w:r>
              <w:t>Барабан натяжной</w:t>
            </w:r>
          </w:p>
        </w:tc>
        <w:tc>
          <w:tcPr>
            <w:tcW w:w="1716" w:type="dxa"/>
          </w:tcPr>
          <w:p w:rsidR="00BB4226" w:rsidRDefault="002116E8">
            <w:pPr>
              <w:jc w:val="center"/>
            </w:pPr>
            <w:r>
              <w:t>Корпус подшипника</w:t>
            </w:r>
          </w:p>
        </w:tc>
        <w:tc>
          <w:tcPr>
            <w:tcW w:w="1068" w:type="dxa"/>
          </w:tcPr>
          <w:p w:rsidR="00BB4226" w:rsidRDefault="00BB4226"/>
          <w:p w:rsidR="00BB4226" w:rsidRDefault="002116E8">
            <w:pPr>
              <w:jc w:val="center"/>
            </w:pPr>
            <w:r>
              <w:t>2</w:t>
            </w:r>
          </w:p>
        </w:tc>
        <w:tc>
          <w:tcPr>
            <w:tcW w:w="1980" w:type="dxa"/>
          </w:tcPr>
          <w:p w:rsidR="00BB4226" w:rsidRDefault="002116E8">
            <w:pPr>
              <w:jc w:val="center"/>
            </w:pPr>
            <w:r>
              <w:t xml:space="preserve">Смазка жировая   1-13 </w:t>
            </w:r>
          </w:p>
          <w:p w:rsidR="00BB4226" w:rsidRDefault="002116E8">
            <w:pPr>
              <w:jc w:val="center"/>
            </w:pPr>
            <w:r>
              <w:t>ГОСТ 1631-61</w:t>
            </w:r>
          </w:p>
        </w:tc>
        <w:tc>
          <w:tcPr>
            <w:tcW w:w="1440" w:type="dxa"/>
          </w:tcPr>
          <w:p w:rsidR="00BB4226" w:rsidRDefault="002116E8">
            <w:pPr>
              <w:jc w:val="center"/>
            </w:pPr>
            <w:r>
              <w:t>Ручная   набивка</w:t>
            </w:r>
          </w:p>
        </w:tc>
        <w:tc>
          <w:tcPr>
            <w:tcW w:w="1620" w:type="dxa"/>
          </w:tcPr>
          <w:p w:rsidR="00BB4226" w:rsidRDefault="002116E8">
            <w:pPr>
              <w:jc w:val="center"/>
            </w:pPr>
            <w:r>
              <w:t>Смена через 3 месяца  работы</w:t>
            </w:r>
          </w:p>
        </w:tc>
      </w:tr>
      <w:tr w:rsidR="00BB4226">
        <w:trPr>
          <w:trHeight w:val="689"/>
        </w:trPr>
        <w:tc>
          <w:tcPr>
            <w:tcW w:w="1716" w:type="dxa"/>
          </w:tcPr>
          <w:p w:rsidR="00BB4226" w:rsidRDefault="00BB4226">
            <w:pPr>
              <w:jc w:val="center"/>
            </w:pPr>
          </w:p>
          <w:p w:rsidR="00BB4226" w:rsidRDefault="002116E8">
            <w:pPr>
              <w:jc w:val="center"/>
            </w:pPr>
            <w:r>
              <w:t>Привод</w:t>
            </w:r>
          </w:p>
        </w:tc>
        <w:tc>
          <w:tcPr>
            <w:tcW w:w="1716" w:type="dxa"/>
          </w:tcPr>
          <w:p w:rsidR="00BB4226" w:rsidRDefault="00BB4226">
            <w:pPr>
              <w:jc w:val="center"/>
            </w:pPr>
          </w:p>
          <w:p w:rsidR="00BB4226" w:rsidRDefault="002116E8">
            <w:pPr>
              <w:jc w:val="center"/>
            </w:pPr>
            <w:r>
              <w:t>Шестерни</w:t>
            </w:r>
          </w:p>
        </w:tc>
        <w:tc>
          <w:tcPr>
            <w:tcW w:w="1068" w:type="dxa"/>
          </w:tcPr>
          <w:p w:rsidR="00BB4226" w:rsidRDefault="00BB4226">
            <w:pPr>
              <w:jc w:val="center"/>
            </w:pPr>
          </w:p>
          <w:p w:rsidR="00BB4226" w:rsidRDefault="002116E8">
            <w:pPr>
              <w:jc w:val="center"/>
            </w:pPr>
            <w:r>
              <w:t>2</w:t>
            </w:r>
          </w:p>
        </w:tc>
        <w:tc>
          <w:tcPr>
            <w:tcW w:w="1980" w:type="dxa"/>
          </w:tcPr>
          <w:p w:rsidR="00BB4226" w:rsidRDefault="002116E8">
            <w:pPr>
              <w:jc w:val="center"/>
            </w:pPr>
            <w:r>
              <w:t xml:space="preserve">Смазка жировая   1-13 </w:t>
            </w:r>
          </w:p>
          <w:p w:rsidR="00BB4226" w:rsidRDefault="002116E8">
            <w:pPr>
              <w:jc w:val="center"/>
            </w:pPr>
            <w:r>
              <w:t>ГОСТ 1631-61</w:t>
            </w:r>
          </w:p>
        </w:tc>
        <w:tc>
          <w:tcPr>
            <w:tcW w:w="1440" w:type="dxa"/>
          </w:tcPr>
          <w:p w:rsidR="00BB4226" w:rsidRDefault="002116E8">
            <w:pPr>
              <w:jc w:val="center"/>
            </w:pPr>
            <w:r>
              <w:t>Ручная   повер-хностная</w:t>
            </w:r>
          </w:p>
        </w:tc>
        <w:tc>
          <w:tcPr>
            <w:tcW w:w="1620" w:type="dxa"/>
          </w:tcPr>
          <w:p w:rsidR="00BB4226" w:rsidRDefault="00BB4226">
            <w:pPr>
              <w:jc w:val="center"/>
            </w:pPr>
          </w:p>
          <w:p w:rsidR="00BB4226" w:rsidRDefault="002116E8">
            <w:pPr>
              <w:jc w:val="center"/>
            </w:pPr>
            <w:r>
              <w:t>Ежесменно</w:t>
            </w:r>
          </w:p>
        </w:tc>
      </w:tr>
    </w:tbl>
    <w:p w:rsidR="00BB4226" w:rsidRDefault="00BB4226">
      <w:pPr>
        <w:ind w:firstLine="720"/>
        <w:jc w:val="center"/>
        <w:rPr>
          <w:sz w:val="32"/>
          <w:szCs w:val="32"/>
        </w:rPr>
      </w:pPr>
    </w:p>
    <w:p w:rsidR="00BB4226" w:rsidRDefault="002116E8">
      <w:pPr>
        <w:ind w:firstLine="720"/>
        <w:jc w:val="center"/>
        <w:rPr>
          <w:sz w:val="32"/>
          <w:szCs w:val="32"/>
        </w:rPr>
      </w:pPr>
      <w:r>
        <w:rPr>
          <w:sz w:val="32"/>
          <w:szCs w:val="32"/>
        </w:rPr>
        <w:t>Переносчик ряда</w:t>
      </w:r>
    </w:p>
    <w:p w:rsidR="00BB4226" w:rsidRDefault="00BB4226">
      <w:pPr>
        <w:ind w:firstLine="720"/>
        <w:jc w:val="center"/>
        <w:rPr>
          <w:sz w:val="32"/>
          <w:szCs w:val="32"/>
        </w:rPr>
      </w:pPr>
    </w:p>
    <w:p w:rsidR="00BB4226" w:rsidRDefault="002116E8">
      <w:pPr>
        <w:rPr>
          <w:sz w:val="32"/>
          <w:szCs w:val="32"/>
        </w:rPr>
      </w:pPr>
      <w:r>
        <w:rPr>
          <w:sz w:val="32"/>
          <w:szCs w:val="32"/>
        </w:rPr>
        <w:t xml:space="preserve">  Табл. №3</w:t>
      </w:r>
    </w:p>
    <w:tbl>
      <w:tblPr>
        <w:tblW w:w="936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716"/>
        <w:gridCol w:w="1068"/>
        <w:gridCol w:w="1980"/>
        <w:gridCol w:w="1080"/>
        <w:gridCol w:w="1800"/>
      </w:tblGrid>
      <w:tr w:rsidR="00BB4226">
        <w:trPr>
          <w:trHeight w:val="870"/>
        </w:trPr>
        <w:tc>
          <w:tcPr>
            <w:tcW w:w="1716" w:type="dxa"/>
          </w:tcPr>
          <w:p w:rsidR="00BB4226" w:rsidRDefault="002116E8">
            <w:pPr>
              <w:jc w:val="center"/>
            </w:pPr>
            <w:r>
              <w:t>Наименование</w:t>
            </w:r>
          </w:p>
          <w:p w:rsidR="00BB4226" w:rsidRDefault="002116E8">
            <w:pPr>
              <w:jc w:val="center"/>
            </w:pPr>
            <w:r>
              <w:t>механизма</w:t>
            </w:r>
          </w:p>
          <w:p w:rsidR="00BB4226" w:rsidRDefault="00BB4226">
            <w:pPr>
              <w:ind w:firstLine="720"/>
              <w:jc w:val="center"/>
              <w:rPr>
                <w:sz w:val="28"/>
                <w:szCs w:val="28"/>
              </w:rPr>
            </w:pPr>
          </w:p>
        </w:tc>
        <w:tc>
          <w:tcPr>
            <w:tcW w:w="1716" w:type="dxa"/>
          </w:tcPr>
          <w:p w:rsidR="00BB4226" w:rsidRDefault="002116E8">
            <w:r>
              <w:t>Наименование</w:t>
            </w:r>
          </w:p>
          <w:p w:rsidR="00BB4226" w:rsidRDefault="002116E8">
            <w:pPr>
              <w:jc w:val="center"/>
              <w:rPr>
                <w:sz w:val="32"/>
                <w:szCs w:val="32"/>
              </w:rPr>
            </w:pPr>
            <w:r>
              <w:t>точки смазки</w:t>
            </w:r>
          </w:p>
        </w:tc>
        <w:tc>
          <w:tcPr>
            <w:tcW w:w="1068" w:type="dxa"/>
          </w:tcPr>
          <w:p w:rsidR="00BB4226" w:rsidRDefault="002116E8">
            <w:pPr>
              <w:jc w:val="center"/>
            </w:pPr>
            <w:r>
              <w:t>Кол-во</w:t>
            </w:r>
          </w:p>
          <w:p w:rsidR="00BB4226" w:rsidRDefault="002116E8">
            <w:pPr>
              <w:jc w:val="center"/>
              <w:rPr>
                <w:sz w:val="28"/>
                <w:szCs w:val="28"/>
              </w:rPr>
            </w:pPr>
            <w:r>
              <w:t>точек</w:t>
            </w:r>
          </w:p>
        </w:tc>
        <w:tc>
          <w:tcPr>
            <w:tcW w:w="1980" w:type="dxa"/>
          </w:tcPr>
          <w:p w:rsidR="00BB4226" w:rsidRDefault="002116E8">
            <w:pPr>
              <w:jc w:val="center"/>
            </w:pPr>
            <w:r>
              <w:t>Вид</w:t>
            </w:r>
          </w:p>
          <w:p w:rsidR="00BB4226" w:rsidRDefault="002116E8">
            <w:pPr>
              <w:jc w:val="center"/>
            </w:pPr>
            <w:r>
              <w:t>смазки</w:t>
            </w:r>
          </w:p>
        </w:tc>
        <w:tc>
          <w:tcPr>
            <w:tcW w:w="1080" w:type="dxa"/>
          </w:tcPr>
          <w:p w:rsidR="00BB4226" w:rsidRDefault="002116E8">
            <w:pPr>
              <w:jc w:val="center"/>
            </w:pPr>
            <w:r>
              <w:t>Способ смазки</w:t>
            </w:r>
          </w:p>
        </w:tc>
        <w:tc>
          <w:tcPr>
            <w:tcW w:w="1800" w:type="dxa"/>
          </w:tcPr>
          <w:p w:rsidR="00BB4226" w:rsidRDefault="002116E8">
            <w:pPr>
              <w:jc w:val="center"/>
            </w:pPr>
            <w:r>
              <w:t>Периодич-ность смазки</w:t>
            </w:r>
          </w:p>
        </w:tc>
      </w:tr>
      <w:tr w:rsidR="00BB4226">
        <w:trPr>
          <w:trHeight w:val="720"/>
        </w:trPr>
        <w:tc>
          <w:tcPr>
            <w:tcW w:w="1716" w:type="dxa"/>
          </w:tcPr>
          <w:p w:rsidR="00BB4226" w:rsidRDefault="002116E8">
            <w:pPr>
              <w:jc w:val="center"/>
            </w:pPr>
            <w:r>
              <w:t>Каретка переносчика</w:t>
            </w:r>
          </w:p>
        </w:tc>
        <w:tc>
          <w:tcPr>
            <w:tcW w:w="1716" w:type="dxa"/>
          </w:tcPr>
          <w:p w:rsidR="00BB4226" w:rsidRDefault="002116E8">
            <w:pPr>
              <w:jc w:val="center"/>
            </w:pPr>
            <w:r>
              <w:t>Ролики каретки</w:t>
            </w:r>
          </w:p>
        </w:tc>
        <w:tc>
          <w:tcPr>
            <w:tcW w:w="1068" w:type="dxa"/>
          </w:tcPr>
          <w:p w:rsidR="00BB4226" w:rsidRDefault="00BB4226">
            <w:pPr>
              <w:ind w:firstLine="420"/>
            </w:pPr>
          </w:p>
          <w:p w:rsidR="00BB4226" w:rsidRDefault="002116E8">
            <w:pPr>
              <w:ind w:firstLine="420"/>
            </w:pPr>
            <w:r>
              <w:t>4</w:t>
            </w:r>
          </w:p>
        </w:tc>
        <w:tc>
          <w:tcPr>
            <w:tcW w:w="1980" w:type="dxa"/>
          </w:tcPr>
          <w:p w:rsidR="00BB4226" w:rsidRDefault="002116E8">
            <w:pPr>
              <w:jc w:val="center"/>
            </w:pPr>
            <w:r>
              <w:t xml:space="preserve">Смазка жировая   1-13 </w:t>
            </w:r>
          </w:p>
          <w:p w:rsidR="00BB4226" w:rsidRDefault="002116E8">
            <w:pPr>
              <w:jc w:val="center"/>
            </w:pPr>
            <w:r>
              <w:t>ГОСТ 1631-61</w:t>
            </w:r>
          </w:p>
        </w:tc>
        <w:tc>
          <w:tcPr>
            <w:tcW w:w="1080" w:type="dxa"/>
          </w:tcPr>
          <w:p w:rsidR="00BB4226" w:rsidRDefault="002116E8">
            <w:pPr>
              <w:jc w:val="center"/>
            </w:pPr>
            <w:r>
              <w:t>Ручная набивка</w:t>
            </w:r>
          </w:p>
        </w:tc>
        <w:tc>
          <w:tcPr>
            <w:tcW w:w="1800" w:type="dxa"/>
          </w:tcPr>
          <w:p w:rsidR="00BB4226" w:rsidRDefault="002116E8">
            <w:pPr>
              <w:jc w:val="center"/>
            </w:pPr>
            <w:r>
              <w:t>Смена через    6 месяцев       работы</w:t>
            </w:r>
          </w:p>
          <w:p w:rsidR="00BB4226" w:rsidRDefault="00BB4226">
            <w:pPr>
              <w:jc w:val="center"/>
            </w:pPr>
          </w:p>
        </w:tc>
      </w:tr>
      <w:tr w:rsidR="00BB4226">
        <w:trPr>
          <w:trHeight w:val="1425"/>
        </w:trPr>
        <w:tc>
          <w:tcPr>
            <w:tcW w:w="1716" w:type="dxa"/>
          </w:tcPr>
          <w:p w:rsidR="00BB4226" w:rsidRDefault="00BB4226">
            <w:pPr>
              <w:jc w:val="center"/>
            </w:pPr>
          </w:p>
          <w:p w:rsidR="00BB4226" w:rsidRDefault="00BB4226">
            <w:pPr>
              <w:jc w:val="center"/>
            </w:pPr>
          </w:p>
          <w:p w:rsidR="00BB4226" w:rsidRDefault="002116E8">
            <w:pPr>
              <w:jc w:val="center"/>
            </w:pPr>
            <w:r>
              <w:t>Пневмо-цилиндры</w:t>
            </w:r>
          </w:p>
          <w:p w:rsidR="00BB4226" w:rsidRDefault="00BB4226">
            <w:pPr>
              <w:jc w:val="center"/>
            </w:pPr>
          </w:p>
        </w:tc>
        <w:tc>
          <w:tcPr>
            <w:tcW w:w="1716" w:type="dxa"/>
          </w:tcPr>
          <w:p w:rsidR="00BB4226" w:rsidRDefault="00BB4226">
            <w:pPr>
              <w:jc w:val="center"/>
            </w:pPr>
          </w:p>
          <w:p w:rsidR="00BB4226" w:rsidRDefault="002116E8">
            <w:pPr>
              <w:jc w:val="center"/>
            </w:pPr>
            <w:r>
              <w:t>Штоки</w:t>
            </w:r>
          </w:p>
          <w:p w:rsidR="00BB4226" w:rsidRDefault="00BB4226">
            <w:pPr>
              <w:jc w:val="center"/>
            </w:pPr>
          </w:p>
          <w:p w:rsidR="00BB4226" w:rsidRDefault="00BB4226">
            <w:pPr>
              <w:jc w:val="center"/>
            </w:pPr>
          </w:p>
          <w:p w:rsidR="00BB4226" w:rsidRDefault="002116E8">
            <w:pPr>
              <w:jc w:val="center"/>
            </w:pPr>
            <w:r>
              <w:t>Пальцы щек и штоков</w:t>
            </w:r>
          </w:p>
        </w:tc>
        <w:tc>
          <w:tcPr>
            <w:tcW w:w="1068" w:type="dxa"/>
          </w:tcPr>
          <w:p w:rsidR="00BB4226" w:rsidRDefault="00BB4226">
            <w:pPr>
              <w:ind w:firstLine="420"/>
            </w:pPr>
          </w:p>
          <w:p w:rsidR="00BB4226" w:rsidRDefault="002116E8">
            <w:pPr>
              <w:ind w:firstLine="420"/>
            </w:pPr>
            <w:r>
              <w:t>3</w:t>
            </w:r>
          </w:p>
          <w:p w:rsidR="00BB4226" w:rsidRDefault="00BB4226"/>
          <w:p w:rsidR="00BB4226" w:rsidRDefault="00BB4226"/>
          <w:p w:rsidR="00BB4226" w:rsidRDefault="002116E8">
            <w:pPr>
              <w:jc w:val="center"/>
            </w:pPr>
            <w:r>
              <w:t>6</w:t>
            </w:r>
          </w:p>
        </w:tc>
        <w:tc>
          <w:tcPr>
            <w:tcW w:w="1980" w:type="dxa"/>
          </w:tcPr>
          <w:p w:rsidR="00BB4226" w:rsidRDefault="00BB4226">
            <w:pPr>
              <w:jc w:val="center"/>
            </w:pPr>
          </w:p>
          <w:p w:rsidR="00BB4226" w:rsidRDefault="00BB4226">
            <w:pPr>
              <w:jc w:val="center"/>
            </w:pPr>
          </w:p>
          <w:p w:rsidR="00BB4226" w:rsidRDefault="002116E8">
            <w:pPr>
              <w:jc w:val="center"/>
            </w:pPr>
            <w:r>
              <w:t>Солидол УС-2(л)</w:t>
            </w:r>
          </w:p>
          <w:p w:rsidR="00BB4226" w:rsidRDefault="002116E8">
            <w:pPr>
              <w:jc w:val="center"/>
            </w:pPr>
            <w:r>
              <w:t xml:space="preserve"> ГОСТ 1033-75</w:t>
            </w:r>
          </w:p>
          <w:p w:rsidR="00BB4226" w:rsidRDefault="00BB4226">
            <w:pPr>
              <w:jc w:val="center"/>
            </w:pPr>
          </w:p>
        </w:tc>
        <w:tc>
          <w:tcPr>
            <w:tcW w:w="1080" w:type="dxa"/>
          </w:tcPr>
          <w:p w:rsidR="00BB4226" w:rsidRDefault="00BB4226">
            <w:pPr>
              <w:jc w:val="center"/>
            </w:pPr>
          </w:p>
          <w:p w:rsidR="00BB4226" w:rsidRDefault="00BB4226">
            <w:pPr>
              <w:jc w:val="center"/>
            </w:pPr>
          </w:p>
          <w:p w:rsidR="00BB4226" w:rsidRDefault="002116E8">
            <w:pPr>
              <w:jc w:val="center"/>
            </w:pPr>
            <w:r>
              <w:t>Ручная набивка</w:t>
            </w:r>
          </w:p>
        </w:tc>
        <w:tc>
          <w:tcPr>
            <w:tcW w:w="1800" w:type="dxa"/>
          </w:tcPr>
          <w:p w:rsidR="00BB4226" w:rsidRDefault="00BB4226">
            <w:pPr>
              <w:jc w:val="center"/>
            </w:pPr>
          </w:p>
          <w:p w:rsidR="00BB4226" w:rsidRDefault="002116E8">
            <w:pPr>
              <w:jc w:val="center"/>
            </w:pPr>
            <w:r>
              <w:t>Ежесменно</w:t>
            </w:r>
          </w:p>
          <w:p w:rsidR="00BB4226" w:rsidRDefault="00BB4226">
            <w:pPr>
              <w:jc w:val="center"/>
            </w:pPr>
          </w:p>
          <w:p w:rsidR="00BB4226" w:rsidRDefault="00BB4226">
            <w:pPr>
              <w:jc w:val="center"/>
            </w:pPr>
          </w:p>
          <w:p w:rsidR="00BB4226" w:rsidRDefault="002116E8">
            <w:pPr>
              <w:jc w:val="center"/>
            </w:pPr>
            <w:r>
              <w:t>Еженедельно</w:t>
            </w:r>
          </w:p>
        </w:tc>
      </w:tr>
      <w:tr w:rsidR="00BB4226">
        <w:trPr>
          <w:trHeight w:val="1105"/>
        </w:trPr>
        <w:tc>
          <w:tcPr>
            <w:tcW w:w="1716" w:type="dxa"/>
          </w:tcPr>
          <w:p w:rsidR="00BB4226" w:rsidRDefault="00BB4226">
            <w:pPr>
              <w:jc w:val="center"/>
            </w:pPr>
          </w:p>
          <w:p w:rsidR="00BB4226" w:rsidRDefault="002116E8">
            <w:pPr>
              <w:jc w:val="center"/>
            </w:pPr>
            <w:r>
              <w:t>Подъемник</w:t>
            </w:r>
          </w:p>
        </w:tc>
        <w:tc>
          <w:tcPr>
            <w:tcW w:w="1716" w:type="dxa"/>
          </w:tcPr>
          <w:p w:rsidR="00BB4226" w:rsidRDefault="00BB4226">
            <w:pPr>
              <w:jc w:val="center"/>
            </w:pPr>
          </w:p>
          <w:p w:rsidR="00BB4226" w:rsidRDefault="002116E8">
            <w:pPr>
              <w:jc w:val="center"/>
            </w:pPr>
            <w:r>
              <w:t>Ролики</w:t>
            </w:r>
          </w:p>
        </w:tc>
        <w:tc>
          <w:tcPr>
            <w:tcW w:w="1068" w:type="dxa"/>
          </w:tcPr>
          <w:p w:rsidR="00BB4226" w:rsidRDefault="00BB4226">
            <w:pPr>
              <w:jc w:val="center"/>
            </w:pPr>
          </w:p>
          <w:p w:rsidR="00BB4226" w:rsidRDefault="002116E8">
            <w:pPr>
              <w:jc w:val="center"/>
            </w:pPr>
            <w:r>
              <w:t>4</w:t>
            </w:r>
          </w:p>
        </w:tc>
        <w:tc>
          <w:tcPr>
            <w:tcW w:w="1980" w:type="dxa"/>
          </w:tcPr>
          <w:p w:rsidR="00BB4226" w:rsidRDefault="00BB4226">
            <w:pPr>
              <w:jc w:val="center"/>
            </w:pPr>
          </w:p>
          <w:p w:rsidR="00BB4226" w:rsidRDefault="002116E8">
            <w:pPr>
              <w:jc w:val="center"/>
            </w:pPr>
            <w:r>
              <w:t xml:space="preserve">Смазка жировая   1-13 </w:t>
            </w:r>
          </w:p>
          <w:p w:rsidR="00BB4226" w:rsidRDefault="002116E8">
            <w:pPr>
              <w:jc w:val="center"/>
            </w:pPr>
            <w:r>
              <w:t>ГОСТ 1631-61</w:t>
            </w:r>
          </w:p>
        </w:tc>
        <w:tc>
          <w:tcPr>
            <w:tcW w:w="1080" w:type="dxa"/>
          </w:tcPr>
          <w:p w:rsidR="00BB4226" w:rsidRDefault="00BB4226">
            <w:pPr>
              <w:jc w:val="center"/>
            </w:pPr>
          </w:p>
          <w:p w:rsidR="00BB4226" w:rsidRDefault="002116E8">
            <w:pPr>
              <w:jc w:val="center"/>
            </w:pPr>
            <w:r>
              <w:t>Ручная набивка</w:t>
            </w:r>
          </w:p>
        </w:tc>
        <w:tc>
          <w:tcPr>
            <w:tcW w:w="1800" w:type="dxa"/>
          </w:tcPr>
          <w:p w:rsidR="00BB4226" w:rsidRDefault="00BB4226">
            <w:pPr>
              <w:jc w:val="center"/>
            </w:pPr>
          </w:p>
          <w:p w:rsidR="00BB4226" w:rsidRDefault="002116E8">
            <w:pPr>
              <w:jc w:val="center"/>
            </w:pPr>
            <w:r>
              <w:t>Смена через 3 месяца работы</w:t>
            </w:r>
          </w:p>
        </w:tc>
      </w:tr>
    </w:tbl>
    <w:p w:rsidR="00BB4226" w:rsidRDefault="00BB4226">
      <w:pPr>
        <w:ind w:firstLine="720"/>
        <w:jc w:val="center"/>
        <w:rPr>
          <w:sz w:val="32"/>
          <w:szCs w:val="32"/>
        </w:rPr>
        <w:sectPr w:rsidR="00BB4226">
          <w:pgSz w:w="11906" w:h="16838"/>
          <w:pgMar w:top="1134" w:right="851" w:bottom="1134" w:left="1701" w:header="709" w:footer="709" w:gutter="0"/>
          <w:cols w:space="708"/>
          <w:titlePg/>
          <w:docGrid w:linePitch="360"/>
        </w:sectPr>
      </w:pPr>
    </w:p>
    <w:p w:rsidR="00BB4226" w:rsidRDefault="002116E8">
      <w:pPr>
        <w:ind w:firstLine="720"/>
        <w:jc w:val="center"/>
        <w:rPr>
          <w:sz w:val="32"/>
          <w:szCs w:val="32"/>
        </w:rPr>
      </w:pPr>
      <w:r>
        <w:rPr>
          <w:sz w:val="32"/>
          <w:szCs w:val="32"/>
        </w:rPr>
        <w:t>Накопитель слоя</w:t>
      </w:r>
    </w:p>
    <w:p w:rsidR="00BB4226" w:rsidRDefault="00BB4226">
      <w:pPr>
        <w:ind w:firstLine="720"/>
        <w:jc w:val="center"/>
        <w:rPr>
          <w:sz w:val="32"/>
          <w:szCs w:val="32"/>
        </w:rPr>
      </w:pPr>
    </w:p>
    <w:p w:rsidR="00BB4226" w:rsidRDefault="002116E8">
      <w:pPr>
        <w:rPr>
          <w:sz w:val="32"/>
          <w:szCs w:val="32"/>
        </w:rPr>
      </w:pPr>
      <w:r>
        <w:rPr>
          <w:sz w:val="32"/>
          <w:szCs w:val="32"/>
        </w:rPr>
        <w:t xml:space="preserve">  Табл. №4</w:t>
      </w: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716"/>
        <w:gridCol w:w="1068"/>
        <w:gridCol w:w="1980"/>
        <w:gridCol w:w="1260"/>
        <w:gridCol w:w="1800"/>
      </w:tblGrid>
      <w:tr w:rsidR="00BB4226">
        <w:trPr>
          <w:trHeight w:val="870"/>
        </w:trPr>
        <w:tc>
          <w:tcPr>
            <w:tcW w:w="1716" w:type="dxa"/>
          </w:tcPr>
          <w:p w:rsidR="00BB4226" w:rsidRDefault="002116E8">
            <w:pPr>
              <w:jc w:val="center"/>
            </w:pPr>
            <w:r>
              <w:t>Наименование</w:t>
            </w:r>
          </w:p>
          <w:p w:rsidR="00BB4226" w:rsidRDefault="002116E8">
            <w:pPr>
              <w:jc w:val="center"/>
            </w:pPr>
            <w:r>
              <w:t>механизма</w:t>
            </w:r>
          </w:p>
          <w:p w:rsidR="00BB4226" w:rsidRDefault="00BB4226">
            <w:pPr>
              <w:ind w:firstLine="720"/>
              <w:jc w:val="center"/>
              <w:rPr>
                <w:sz w:val="28"/>
                <w:szCs w:val="28"/>
              </w:rPr>
            </w:pPr>
          </w:p>
        </w:tc>
        <w:tc>
          <w:tcPr>
            <w:tcW w:w="1716" w:type="dxa"/>
          </w:tcPr>
          <w:p w:rsidR="00BB4226" w:rsidRDefault="002116E8">
            <w:r>
              <w:t>Наименование</w:t>
            </w:r>
          </w:p>
          <w:p w:rsidR="00BB4226" w:rsidRDefault="002116E8">
            <w:pPr>
              <w:jc w:val="center"/>
              <w:rPr>
                <w:sz w:val="32"/>
                <w:szCs w:val="32"/>
              </w:rPr>
            </w:pPr>
            <w:r>
              <w:t>точки смазки</w:t>
            </w:r>
          </w:p>
        </w:tc>
        <w:tc>
          <w:tcPr>
            <w:tcW w:w="1068" w:type="dxa"/>
          </w:tcPr>
          <w:p w:rsidR="00BB4226" w:rsidRDefault="002116E8">
            <w:pPr>
              <w:jc w:val="center"/>
            </w:pPr>
            <w:r>
              <w:t>Кол-во</w:t>
            </w:r>
          </w:p>
          <w:p w:rsidR="00BB4226" w:rsidRDefault="002116E8">
            <w:pPr>
              <w:jc w:val="center"/>
              <w:rPr>
                <w:sz w:val="28"/>
                <w:szCs w:val="28"/>
              </w:rPr>
            </w:pPr>
            <w:r>
              <w:t>точек</w:t>
            </w:r>
          </w:p>
        </w:tc>
        <w:tc>
          <w:tcPr>
            <w:tcW w:w="1980" w:type="dxa"/>
          </w:tcPr>
          <w:p w:rsidR="00BB4226" w:rsidRDefault="002116E8">
            <w:pPr>
              <w:jc w:val="center"/>
            </w:pPr>
            <w:r>
              <w:t>Вид</w:t>
            </w:r>
          </w:p>
          <w:p w:rsidR="00BB4226" w:rsidRDefault="002116E8">
            <w:pPr>
              <w:jc w:val="center"/>
            </w:pPr>
            <w:r>
              <w:t>смазки</w:t>
            </w:r>
          </w:p>
        </w:tc>
        <w:tc>
          <w:tcPr>
            <w:tcW w:w="1260" w:type="dxa"/>
          </w:tcPr>
          <w:p w:rsidR="00BB4226" w:rsidRDefault="002116E8">
            <w:pPr>
              <w:jc w:val="center"/>
            </w:pPr>
            <w:r>
              <w:t>Способ смазки</w:t>
            </w:r>
          </w:p>
        </w:tc>
        <w:tc>
          <w:tcPr>
            <w:tcW w:w="1800" w:type="dxa"/>
          </w:tcPr>
          <w:p w:rsidR="00BB4226" w:rsidRDefault="002116E8">
            <w:pPr>
              <w:jc w:val="center"/>
            </w:pPr>
            <w:r>
              <w:t>Периодич-ность смазки</w:t>
            </w:r>
          </w:p>
        </w:tc>
      </w:tr>
      <w:tr w:rsidR="00BB4226">
        <w:trPr>
          <w:trHeight w:val="1034"/>
        </w:trPr>
        <w:tc>
          <w:tcPr>
            <w:tcW w:w="1716" w:type="dxa"/>
          </w:tcPr>
          <w:p w:rsidR="00BB4226" w:rsidRDefault="00BB4226">
            <w:pPr>
              <w:jc w:val="center"/>
            </w:pPr>
          </w:p>
          <w:p w:rsidR="00BB4226" w:rsidRDefault="002116E8">
            <w:pPr>
              <w:jc w:val="center"/>
            </w:pPr>
            <w:r>
              <w:t>Барабан приводной</w:t>
            </w:r>
          </w:p>
        </w:tc>
        <w:tc>
          <w:tcPr>
            <w:tcW w:w="1716" w:type="dxa"/>
          </w:tcPr>
          <w:p w:rsidR="00BB4226" w:rsidRDefault="00BB4226">
            <w:pPr>
              <w:jc w:val="center"/>
            </w:pPr>
          </w:p>
          <w:p w:rsidR="00BB4226" w:rsidRDefault="002116E8">
            <w:pPr>
              <w:jc w:val="center"/>
            </w:pPr>
            <w:r>
              <w:t>Корпус</w:t>
            </w:r>
          </w:p>
          <w:p w:rsidR="00BB4226" w:rsidRDefault="002116E8">
            <w:pPr>
              <w:jc w:val="center"/>
            </w:pPr>
            <w:r>
              <w:t xml:space="preserve">подшипника </w:t>
            </w:r>
          </w:p>
        </w:tc>
        <w:tc>
          <w:tcPr>
            <w:tcW w:w="1068" w:type="dxa"/>
          </w:tcPr>
          <w:p w:rsidR="00BB4226" w:rsidRDefault="00BB4226">
            <w:pPr>
              <w:ind w:firstLine="420"/>
            </w:pPr>
          </w:p>
          <w:p w:rsidR="00BB4226" w:rsidRDefault="002116E8">
            <w:pPr>
              <w:ind w:firstLine="420"/>
            </w:pPr>
            <w:r>
              <w:t>2</w:t>
            </w:r>
          </w:p>
        </w:tc>
        <w:tc>
          <w:tcPr>
            <w:tcW w:w="1980" w:type="dxa"/>
          </w:tcPr>
          <w:p w:rsidR="00BB4226" w:rsidRDefault="00BB4226">
            <w:pPr>
              <w:jc w:val="center"/>
            </w:pPr>
          </w:p>
          <w:p w:rsidR="00BB4226" w:rsidRDefault="002116E8">
            <w:pPr>
              <w:jc w:val="center"/>
            </w:pPr>
            <w:r>
              <w:t xml:space="preserve">Смазка жировая   1-13 </w:t>
            </w:r>
          </w:p>
          <w:p w:rsidR="00BB4226" w:rsidRDefault="002116E8">
            <w:pPr>
              <w:jc w:val="center"/>
            </w:pPr>
            <w:r>
              <w:t>ГОСТ 1631-61</w:t>
            </w:r>
          </w:p>
        </w:tc>
        <w:tc>
          <w:tcPr>
            <w:tcW w:w="1260" w:type="dxa"/>
          </w:tcPr>
          <w:p w:rsidR="00BB4226" w:rsidRDefault="00BB4226">
            <w:pPr>
              <w:jc w:val="center"/>
            </w:pPr>
          </w:p>
          <w:p w:rsidR="00BB4226" w:rsidRDefault="002116E8">
            <w:pPr>
              <w:jc w:val="center"/>
            </w:pPr>
            <w:r>
              <w:t>Ручная набивка</w:t>
            </w:r>
          </w:p>
        </w:tc>
        <w:tc>
          <w:tcPr>
            <w:tcW w:w="1800" w:type="dxa"/>
          </w:tcPr>
          <w:p w:rsidR="00BB4226" w:rsidRDefault="00BB4226">
            <w:pPr>
              <w:jc w:val="center"/>
            </w:pPr>
          </w:p>
          <w:p w:rsidR="00BB4226" w:rsidRDefault="002116E8">
            <w:pPr>
              <w:jc w:val="center"/>
            </w:pPr>
            <w:r>
              <w:t>Смена через    6 месяцев       работы</w:t>
            </w:r>
          </w:p>
        </w:tc>
      </w:tr>
      <w:tr w:rsidR="00BB4226">
        <w:trPr>
          <w:trHeight w:val="1200"/>
        </w:trPr>
        <w:tc>
          <w:tcPr>
            <w:tcW w:w="1716" w:type="dxa"/>
          </w:tcPr>
          <w:p w:rsidR="00BB4226" w:rsidRDefault="00BB4226">
            <w:pPr>
              <w:jc w:val="center"/>
            </w:pPr>
          </w:p>
          <w:p w:rsidR="00BB4226" w:rsidRDefault="002116E8">
            <w:pPr>
              <w:jc w:val="center"/>
            </w:pPr>
            <w:r>
              <w:t>Барабан натяжной</w:t>
            </w:r>
          </w:p>
        </w:tc>
        <w:tc>
          <w:tcPr>
            <w:tcW w:w="1716" w:type="dxa"/>
          </w:tcPr>
          <w:p w:rsidR="00BB4226" w:rsidRDefault="00BB4226">
            <w:pPr>
              <w:jc w:val="center"/>
            </w:pPr>
          </w:p>
          <w:p w:rsidR="00BB4226" w:rsidRDefault="002116E8">
            <w:pPr>
              <w:jc w:val="center"/>
            </w:pPr>
            <w:r>
              <w:t>Корпус</w:t>
            </w:r>
          </w:p>
          <w:p w:rsidR="00BB4226" w:rsidRDefault="002116E8">
            <w:pPr>
              <w:jc w:val="center"/>
            </w:pPr>
            <w:r>
              <w:t>подшипника</w:t>
            </w:r>
          </w:p>
        </w:tc>
        <w:tc>
          <w:tcPr>
            <w:tcW w:w="1068" w:type="dxa"/>
          </w:tcPr>
          <w:p w:rsidR="00BB4226" w:rsidRDefault="00BB4226">
            <w:pPr>
              <w:ind w:firstLine="420"/>
            </w:pPr>
          </w:p>
          <w:p w:rsidR="00BB4226" w:rsidRDefault="002116E8">
            <w:pPr>
              <w:jc w:val="center"/>
            </w:pPr>
            <w:r>
              <w:t>8</w:t>
            </w:r>
          </w:p>
        </w:tc>
        <w:tc>
          <w:tcPr>
            <w:tcW w:w="1980" w:type="dxa"/>
          </w:tcPr>
          <w:p w:rsidR="00BB4226" w:rsidRDefault="00BB4226">
            <w:pPr>
              <w:jc w:val="center"/>
            </w:pPr>
          </w:p>
          <w:p w:rsidR="00BB4226" w:rsidRDefault="002116E8">
            <w:pPr>
              <w:jc w:val="center"/>
            </w:pPr>
            <w:r>
              <w:t xml:space="preserve">Смазка жировая   1-13 </w:t>
            </w:r>
          </w:p>
          <w:p w:rsidR="00BB4226" w:rsidRDefault="002116E8">
            <w:pPr>
              <w:jc w:val="center"/>
            </w:pPr>
            <w:r>
              <w:t>ГОСТ 1631-61</w:t>
            </w:r>
          </w:p>
          <w:p w:rsidR="00BB4226" w:rsidRDefault="00BB4226">
            <w:pPr>
              <w:jc w:val="center"/>
            </w:pPr>
          </w:p>
        </w:tc>
        <w:tc>
          <w:tcPr>
            <w:tcW w:w="1260" w:type="dxa"/>
          </w:tcPr>
          <w:p w:rsidR="00BB4226" w:rsidRDefault="00BB4226">
            <w:pPr>
              <w:jc w:val="center"/>
            </w:pPr>
          </w:p>
          <w:p w:rsidR="00BB4226" w:rsidRDefault="002116E8">
            <w:pPr>
              <w:jc w:val="center"/>
            </w:pPr>
            <w:r>
              <w:t>Ручная набивка</w:t>
            </w:r>
          </w:p>
        </w:tc>
        <w:tc>
          <w:tcPr>
            <w:tcW w:w="1800" w:type="dxa"/>
          </w:tcPr>
          <w:p w:rsidR="00BB4226" w:rsidRDefault="00BB4226">
            <w:pPr>
              <w:jc w:val="center"/>
            </w:pPr>
          </w:p>
          <w:p w:rsidR="00BB4226" w:rsidRDefault="002116E8">
            <w:pPr>
              <w:jc w:val="center"/>
            </w:pPr>
            <w:r>
              <w:t>Смена через    6 месяцев       работы</w:t>
            </w:r>
          </w:p>
        </w:tc>
      </w:tr>
    </w:tbl>
    <w:p w:rsidR="00BB4226" w:rsidRDefault="00BB4226">
      <w:pPr>
        <w:ind w:firstLine="720"/>
        <w:jc w:val="center"/>
        <w:rPr>
          <w:sz w:val="32"/>
          <w:szCs w:val="32"/>
        </w:rPr>
      </w:pPr>
    </w:p>
    <w:p w:rsidR="00BB4226" w:rsidRDefault="002116E8">
      <w:pPr>
        <w:ind w:firstLine="720"/>
        <w:jc w:val="center"/>
        <w:rPr>
          <w:sz w:val="32"/>
          <w:szCs w:val="32"/>
        </w:rPr>
      </w:pPr>
      <w:r>
        <w:rPr>
          <w:sz w:val="32"/>
          <w:szCs w:val="32"/>
        </w:rPr>
        <w:t>Переносчик слоя</w:t>
      </w:r>
    </w:p>
    <w:p w:rsidR="00BB4226" w:rsidRDefault="00BB4226">
      <w:pPr>
        <w:ind w:firstLine="720"/>
        <w:jc w:val="center"/>
        <w:rPr>
          <w:sz w:val="32"/>
          <w:szCs w:val="32"/>
        </w:rPr>
      </w:pPr>
    </w:p>
    <w:p w:rsidR="00BB4226" w:rsidRDefault="002116E8">
      <w:pPr>
        <w:rPr>
          <w:sz w:val="32"/>
          <w:szCs w:val="32"/>
        </w:rPr>
      </w:pPr>
      <w:r>
        <w:rPr>
          <w:sz w:val="32"/>
          <w:szCs w:val="32"/>
        </w:rPr>
        <w:t xml:space="preserve">  Табл.№5</w:t>
      </w: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716"/>
        <w:gridCol w:w="888"/>
        <w:gridCol w:w="2160"/>
        <w:gridCol w:w="1260"/>
        <w:gridCol w:w="1800"/>
      </w:tblGrid>
      <w:tr w:rsidR="00BB4226">
        <w:trPr>
          <w:trHeight w:val="870"/>
        </w:trPr>
        <w:tc>
          <w:tcPr>
            <w:tcW w:w="1716" w:type="dxa"/>
          </w:tcPr>
          <w:p w:rsidR="00BB4226" w:rsidRDefault="002116E8">
            <w:pPr>
              <w:jc w:val="center"/>
            </w:pPr>
            <w:r>
              <w:t>Наименование</w:t>
            </w:r>
          </w:p>
          <w:p w:rsidR="00BB4226" w:rsidRDefault="002116E8">
            <w:pPr>
              <w:jc w:val="center"/>
            </w:pPr>
            <w:r>
              <w:t>механизма</w:t>
            </w:r>
          </w:p>
          <w:p w:rsidR="00BB4226" w:rsidRDefault="00BB4226">
            <w:pPr>
              <w:ind w:firstLine="720"/>
              <w:jc w:val="center"/>
              <w:rPr>
                <w:sz w:val="28"/>
                <w:szCs w:val="28"/>
              </w:rPr>
            </w:pPr>
          </w:p>
        </w:tc>
        <w:tc>
          <w:tcPr>
            <w:tcW w:w="1716" w:type="dxa"/>
          </w:tcPr>
          <w:p w:rsidR="00BB4226" w:rsidRDefault="002116E8">
            <w:r>
              <w:t>Наименование</w:t>
            </w:r>
          </w:p>
          <w:p w:rsidR="00BB4226" w:rsidRDefault="002116E8">
            <w:pPr>
              <w:jc w:val="center"/>
              <w:rPr>
                <w:sz w:val="32"/>
                <w:szCs w:val="32"/>
              </w:rPr>
            </w:pPr>
            <w:r>
              <w:t>точки смазки</w:t>
            </w:r>
          </w:p>
        </w:tc>
        <w:tc>
          <w:tcPr>
            <w:tcW w:w="888" w:type="dxa"/>
          </w:tcPr>
          <w:p w:rsidR="00BB4226" w:rsidRDefault="002116E8">
            <w:pPr>
              <w:jc w:val="center"/>
            </w:pPr>
            <w:r>
              <w:t>Кол-во</w:t>
            </w:r>
          </w:p>
          <w:p w:rsidR="00BB4226" w:rsidRDefault="002116E8">
            <w:pPr>
              <w:jc w:val="center"/>
              <w:rPr>
                <w:sz w:val="28"/>
                <w:szCs w:val="28"/>
              </w:rPr>
            </w:pPr>
            <w:r>
              <w:t>точек</w:t>
            </w:r>
          </w:p>
        </w:tc>
        <w:tc>
          <w:tcPr>
            <w:tcW w:w="2160" w:type="dxa"/>
          </w:tcPr>
          <w:p w:rsidR="00BB4226" w:rsidRDefault="002116E8">
            <w:pPr>
              <w:jc w:val="center"/>
            </w:pPr>
            <w:r>
              <w:t>Вид</w:t>
            </w:r>
          </w:p>
          <w:p w:rsidR="00BB4226" w:rsidRDefault="002116E8">
            <w:pPr>
              <w:jc w:val="center"/>
            </w:pPr>
            <w:r>
              <w:t>смазки</w:t>
            </w:r>
          </w:p>
        </w:tc>
        <w:tc>
          <w:tcPr>
            <w:tcW w:w="1260" w:type="dxa"/>
          </w:tcPr>
          <w:p w:rsidR="00BB4226" w:rsidRDefault="002116E8">
            <w:pPr>
              <w:jc w:val="center"/>
            </w:pPr>
            <w:r>
              <w:t>Способ смазки</w:t>
            </w:r>
          </w:p>
        </w:tc>
        <w:tc>
          <w:tcPr>
            <w:tcW w:w="1800" w:type="dxa"/>
          </w:tcPr>
          <w:p w:rsidR="00BB4226" w:rsidRDefault="002116E8">
            <w:pPr>
              <w:jc w:val="center"/>
            </w:pPr>
            <w:r>
              <w:t>Периодич-ность смазки</w:t>
            </w:r>
          </w:p>
        </w:tc>
      </w:tr>
      <w:tr w:rsidR="00BB4226">
        <w:trPr>
          <w:trHeight w:val="720"/>
        </w:trPr>
        <w:tc>
          <w:tcPr>
            <w:tcW w:w="1716" w:type="dxa"/>
          </w:tcPr>
          <w:p w:rsidR="00BB4226" w:rsidRDefault="002116E8">
            <w:pPr>
              <w:jc w:val="center"/>
            </w:pPr>
            <w:r>
              <w:t>Скаты тележки</w:t>
            </w:r>
          </w:p>
        </w:tc>
        <w:tc>
          <w:tcPr>
            <w:tcW w:w="1716" w:type="dxa"/>
          </w:tcPr>
          <w:p w:rsidR="00BB4226" w:rsidRDefault="002116E8">
            <w:pPr>
              <w:jc w:val="center"/>
            </w:pPr>
            <w:r>
              <w:t>Корпус подшипника</w:t>
            </w:r>
          </w:p>
        </w:tc>
        <w:tc>
          <w:tcPr>
            <w:tcW w:w="888" w:type="dxa"/>
          </w:tcPr>
          <w:p w:rsidR="00BB4226" w:rsidRDefault="002116E8">
            <w:pPr>
              <w:ind w:firstLine="420"/>
            </w:pPr>
            <w:r>
              <w:t>4</w:t>
            </w:r>
          </w:p>
        </w:tc>
        <w:tc>
          <w:tcPr>
            <w:tcW w:w="2160" w:type="dxa"/>
          </w:tcPr>
          <w:p w:rsidR="00BB4226" w:rsidRDefault="002116E8">
            <w:pPr>
              <w:jc w:val="center"/>
            </w:pPr>
            <w:r>
              <w:t xml:space="preserve">Смазка жировая     1-13 </w:t>
            </w:r>
          </w:p>
          <w:p w:rsidR="00BB4226" w:rsidRDefault="002116E8">
            <w:pPr>
              <w:jc w:val="center"/>
            </w:pPr>
            <w:r>
              <w:t>ГОСТ 1631-61</w:t>
            </w:r>
          </w:p>
        </w:tc>
        <w:tc>
          <w:tcPr>
            <w:tcW w:w="1260" w:type="dxa"/>
          </w:tcPr>
          <w:p w:rsidR="00BB4226" w:rsidRDefault="002116E8">
            <w:pPr>
              <w:jc w:val="center"/>
            </w:pPr>
            <w:r>
              <w:t>Ручная набивка</w:t>
            </w:r>
          </w:p>
        </w:tc>
        <w:tc>
          <w:tcPr>
            <w:tcW w:w="1800" w:type="dxa"/>
          </w:tcPr>
          <w:p w:rsidR="00BB4226" w:rsidRDefault="002116E8">
            <w:pPr>
              <w:jc w:val="center"/>
            </w:pPr>
            <w:r>
              <w:t>Смена через    6 месяцев       работы</w:t>
            </w:r>
          </w:p>
        </w:tc>
      </w:tr>
      <w:tr w:rsidR="00BB4226">
        <w:trPr>
          <w:trHeight w:val="4531"/>
        </w:trPr>
        <w:tc>
          <w:tcPr>
            <w:tcW w:w="1716" w:type="dxa"/>
          </w:tcPr>
          <w:p w:rsidR="00BB4226" w:rsidRDefault="00BB4226">
            <w:pPr>
              <w:jc w:val="center"/>
            </w:pPr>
          </w:p>
          <w:p w:rsidR="00BB4226" w:rsidRDefault="002116E8">
            <w:pPr>
              <w:jc w:val="center"/>
            </w:pPr>
            <w:r>
              <w:t>Подъемник</w:t>
            </w:r>
          </w:p>
        </w:tc>
        <w:tc>
          <w:tcPr>
            <w:tcW w:w="1716" w:type="dxa"/>
          </w:tcPr>
          <w:p w:rsidR="00BB4226" w:rsidRDefault="002116E8">
            <w:pPr>
              <w:jc w:val="center"/>
            </w:pPr>
            <w:r>
              <w:t>Корпус подшипника направляющего ролика</w:t>
            </w:r>
          </w:p>
          <w:p w:rsidR="00BB4226" w:rsidRDefault="00BB4226">
            <w:pPr>
              <w:jc w:val="center"/>
            </w:pPr>
          </w:p>
          <w:p w:rsidR="00BB4226" w:rsidRDefault="002116E8">
            <w:pPr>
              <w:jc w:val="center"/>
            </w:pPr>
            <w:r>
              <w:t>Корпус подшипника вала</w:t>
            </w:r>
          </w:p>
          <w:p w:rsidR="00BB4226" w:rsidRDefault="00BB4226">
            <w:pPr>
              <w:jc w:val="center"/>
            </w:pPr>
          </w:p>
          <w:p w:rsidR="00BB4226" w:rsidRDefault="00BB4226">
            <w:pPr>
              <w:jc w:val="center"/>
            </w:pPr>
          </w:p>
          <w:p w:rsidR="00BB4226" w:rsidRDefault="002116E8">
            <w:pPr>
              <w:jc w:val="center"/>
            </w:pPr>
            <w:r>
              <w:t>Рейки зубчатые</w:t>
            </w:r>
          </w:p>
          <w:p w:rsidR="00BB4226" w:rsidRDefault="00BB4226">
            <w:pPr>
              <w:jc w:val="center"/>
            </w:pPr>
          </w:p>
          <w:p w:rsidR="00BB4226" w:rsidRDefault="002116E8">
            <w:pPr>
              <w:jc w:val="center"/>
            </w:pPr>
            <w:r>
              <w:t>Муфты цепные</w:t>
            </w:r>
          </w:p>
        </w:tc>
        <w:tc>
          <w:tcPr>
            <w:tcW w:w="888" w:type="dxa"/>
          </w:tcPr>
          <w:p w:rsidR="00BB4226" w:rsidRDefault="00BB4226">
            <w:pPr>
              <w:jc w:val="center"/>
            </w:pPr>
          </w:p>
          <w:p w:rsidR="00BB4226" w:rsidRDefault="002116E8">
            <w:pPr>
              <w:jc w:val="center"/>
            </w:pPr>
            <w:r>
              <w:t>8</w:t>
            </w:r>
          </w:p>
          <w:p w:rsidR="00BB4226" w:rsidRDefault="00BB4226">
            <w:pPr>
              <w:jc w:val="center"/>
            </w:pPr>
          </w:p>
          <w:p w:rsidR="00BB4226" w:rsidRDefault="00BB4226">
            <w:pPr>
              <w:jc w:val="center"/>
            </w:pPr>
          </w:p>
          <w:p w:rsidR="00BB4226" w:rsidRDefault="00BB4226">
            <w:pPr>
              <w:jc w:val="center"/>
            </w:pPr>
          </w:p>
          <w:p w:rsidR="00BB4226" w:rsidRDefault="00BB4226">
            <w:pPr>
              <w:jc w:val="center"/>
            </w:pPr>
          </w:p>
          <w:p w:rsidR="00BB4226" w:rsidRDefault="002116E8">
            <w:pPr>
              <w:jc w:val="center"/>
            </w:pPr>
            <w:r>
              <w:t>2</w:t>
            </w:r>
          </w:p>
          <w:p w:rsidR="00BB4226" w:rsidRDefault="00BB4226">
            <w:pPr>
              <w:jc w:val="center"/>
            </w:pPr>
          </w:p>
          <w:p w:rsidR="00BB4226" w:rsidRDefault="00BB4226">
            <w:pPr>
              <w:jc w:val="center"/>
            </w:pPr>
          </w:p>
          <w:p w:rsidR="00BB4226" w:rsidRDefault="00BB4226">
            <w:pPr>
              <w:jc w:val="center"/>
            </w:pPr>
          </w:p>
          <w:p w:rsidR="00BB4226" w:rsidRDefault="002116E8">
            <w:pPr>
              <w:jc w:val="center"/>
            </w:pPr>
            <w:r>
              <w:t>2</w:t>
            </w:r>
          </w:p>
          <w:p w:rsidR="00BB4226" w:rsidRDefault="00BB4226">
            <w:pPr>
              <w:jc w:val="center"/>
            </w:pPr>
          </w:p>
          <w:p w:rsidR="00BB4226" w:rsidRDefault="00BB4226">
            <w:pPr>
              <w:jc w:val="center"/>
            </w:pPr>
          </w:p>
          <w:p w:rsidR="00BB4226" w:rsidRDefault="002116E8">
            <w:pPr>
              <w:jc w:val="center"/>
            </w:pPr>
            <w:r>
              <w:t>4</w:t>
            </w:r>
          </w:p>
        </w:tc>
        <w:tc>
          <w:tcPr>
            <w:tcW w:w="2160" w:type="dxa"/>
          </w:tcPr>
          <w:p w:rsidR="00BB4226" w:rsidRDefault="00BB4226">
            <w:pPr>
              <w:jc w:val="center"/>
            </w:pPr>
          </w:p>
          <w:p w:rsidR="00BB4226" w:rsidRDefault="002116E8">
            <w:pPr>
              <w:jc w:val="center"/>
            </w:pPr>
            <w:r>
              <w:t xml:space="preserve">Смазка жировая   1-13 </w:t>
            </w:r>
          </w:p>
          <w:p w:rsidR="00BB4226" w:rsidRDefault="002116E8">
            <w:pPr>
              <w:jc w:val="center"/>
            </w:pPr>
            <w:r>
              <w:t>ГОСТ 1631-61</w:t>
            </w:r>
          </w:p>
          <w:p w:rsidR="00BB4226" w:rsidRDefault="00BB4226">
            <w:pPr>
              <w:jc w:val="center"/>
            </w:pPr>
          </w:p>
          <w:p w:rsidR="00BB4226" w:rsidRDefault="002116E8">
            <w:pPr>
              <w:jc w:val="center"/>
            </w:pPr>
            <w:r>
              <w:t xml:space="preserve">Смазка жировая   1-13 </w:t>
            </w:r>
          </w:p>
          <w:p w:rsidR="00BB4226" w:rsidRDefault="002116E8">
            <w:pPr>
              <w:jc w:val="center"/>
            </w:pPr>
            <w:r>
              <w:t>ГОСТ 1631-61</w:t>
            </w:r>
          </w:p>
          <w:p w:rsidR="00BB4226" w:rsidRDefault="00BB4226">
            <w:pPr>
              <w:jc w:val="center"/>
            </w:pPr>
          </w:p>
          <w:p w:rsidR="00BB4226" w:rsidRDefault="00BB4226">
            <w:pPr>
              <w:jc w:val="center"/>
            </w:pPr>
          </w:p>
          <w:p w:rsidR="00BB4226" w:rsidRDefault="002116E8">
            <w:pPr>
              <w:jc w:val="center"/>
            </w:pPr>
            <w:r>
              <w:t>Солидол УС-2(л)</w:t>
            </w:r>
          </w:p>
          <w:p w:rsidR="00BB4226" w:rsidRDefault="002116E8">
            <w:pPr>
              <w:jc w:val="center"/>
            </w:pPr>
            <w:r>
              <w:t xml:space="preserve"> ГОСТ 1033-75</w:t>
            </w:r>
          </w:p>
          <w:p w:rsidR="00BB4226" w:rsidRDefault="00BB4226">
            <w:pPr>
              <w:jc w:val="center"/>
            </w:pPr>
          </w:p>
          <w:p w:rsidR="00BB4226" w:rsidRDefault="002116E8">
            <w:pPr>
              <w:jc w:val="center"/>
            </w:pPr>
            <w:r>
              <w:t>Солидол УС-2(л)</w:t>
            </w:r>
          </w:p>
          <w:p w:rsidR="00BB4226" w:rsidRDefault="002116E8">
            <w:pPr>
              <w:jc w:val="center"/>
            </w:pPr>
            <w:r>
              <w:t xml:space="preserve"> ГОСТ 1033-75</w:t>
            </w:r>
          </w:p>
        </w:tc>
        <w:tc>
          <w:tcPr>
            <w:tcW w:w="1260" w:type="dxa"/>
          </w:tcPr>
          <w:p w:rsidR="00BB4226" w:rsidRDefault="00BB4226">
            <w:pPr>
              <w:jc w:val="center"/>
            </w:pPr>
          </w:p>
          <w:p w:rsidR="00BB4226" w:rsidRDefault="002116E8">
            <w:pPr>
              <w:jc w:val="center"/>
            </w:pPr>
            <w:r>
              <w:t>Ручная набивка</w:t>
            </w:r>
          </w:p>
          <w:p w:rsidR="00BB4226" w:rsidRDefault="00BB4226">
            <w:pPr>
              <w:jc w:val="center"/>
            </w:pPr>
          </w:p>
          <w:p w:rsidR="00BB4226" w:rsidRDefault="00BB4226">
            <w:pPr>
              <w:jc w:val="center"/>
            </w:pPr>
          </w:p>
          <w:p w:rsidR="00BB4226" w:rsidRDefault="002116E8">
            <w:pPr>
              <w:jc w:val="center"/>
            </w:pPr>
            <w:r>
              <w:t>Ручная набивка</w:t>
            </w:r>
          </w:p>
          <w:p w:rsidR="00BB4226" w:rsidRDefault="00BB4226">
            <w:pPr>
              <w:jc w:val="center"/>
            </w:pPr>
          </w:p>
          <w:p w:rsidR="00BB4226" w:rsidRDefault="00BB4226">
            <w:pPr>
              <w:jc w:val="center"/>
            </w:pPr>
          </w:p>
          <w:p w:rsidR="00BB4226" w:rsidRDefault="002116E8">
            <w:pPr>
              <w:jc w:val="center"/>
            </w:pPr>
            <w:r>
              <w:t>Ручная повер-хностная</w:t>
            </w:r>
          </w:p>
          <w:p w:rsidR="00BB4226" w:rsidRDefault="00BB4226">
            <w:pPr>
              <w:jc w:val="center"/>
            </w:pPr>
          </w:p>
          <w:p w:rsidR="00BB4226" w:rsidRDefault="002116E8">
            <w:pPr>
              <w:jc w:val="center"/>
            </w:pPr>
            <w:r>
              <w:t>Ручная повер-хностная</w:t>
            </w:r>
          </w:p>
        </w:tc>
        <w:tc>
          <w:tcPr>
            <w:tcW w:w="1800" w:type="dxa"/>
          </w:tcPr>
          <w:p w:rsidR="00BB4226" w:rsidRDefault="00BB4226">
            <w:pPr>
              <w:jc w:val="center"/>
            </w:pPr>
          </w:p>
          <w:p w:rsidR="00BB4226" w:rsidRDefault="002116E8">
            <w:pPr>
              <w:jc w:val="center"/>
            </w:pPr>
            <w:r>
              <w:t>Смена через    6 месяцев       работы</w:t>
            </w:r>
          </w:p>
          <w:p w:rsidR="00BB4226" w:rsidRDefault="00BB4226">
            <w:pPr>
              <w:jc w:val="center"/>
            </w:pPr>
          </w:p>
          <w:p w:rsidR="00BB4226" w:rsidRDefault="002116E8">
            <w:pPr>
              <w:jc w:val="center"/>
            </w:pPr>
            <w:r>
              <w:t>Ежесуточно</w:t>
            </w:r>
          </w:p>
          <w:p w:rsidR="00BB4226" w:rsidRDefault="00BB4226">
            <w:pPr>
              <w:jc w:val="center"/>
            </w:pPr>
          </w:p>
          <w:p w:rsidR="00BB4226" w:rsidRDefault="00BB4226">
            <w:pPr>
              <w:jc w:val="center"/>
            </w:pPr>
          </w:p>
          <w:p w:rsidR="00BB4226" w:rsidRDefault="00BB4226">
            <w:pPr>
              <w:jc w:val="center"/>
            </w:pPr>
          </w:p>
          <w:p w:rsidR="00BB4226" w:rsidRDefault="00BB4226">
            <w:pPr>
              <w:jc w:val="center"/>
            </w:pPr>
          </w:p>
          <w:p w:rsidR="00BB4226" w:rsidRDefault="002116E8">
            <w:pPr>
              <w:jc w:val="center"/>
            </w:pPr>
            <w:r>
              <w:t>Ежесуточно</w:t>
            </w:r>
          </w:p>
          <w:p w:rsidR="00BB4226" w:rsidRDefault="00BB4226">
            <w:pPr>
              <w:jc w:val="center"/>
            </w:pPr>
          </w:p>
          <w:p w:rsidR="00BB4226" w:rsidRDefault="00BB4226">
            <w:pPr>
              <w:jc w:val="center"/>
            </w:pPr>
          </w:p>
          <w:p w:rsidR="00BB4226" w:rsidRDefault="002116E8">
            <w:pPr>
              <w:jc w:val="center"/>
            </w:pPr>
            <w:r>
              <w:t>Ежесуточно</w:t>
            </w:r>
          </w:p>
        </w:tc>
      </w:tr>
    </w:tbl>
    <w:p w:rsidR="00BB4226" w:rsidRDefault="00BB4226">
      <w:pPr>
        <w:spacing w:line="360" w:lineRule="auto"/>
        <w:jc w:val="center"/>
        <w:rPr>
          <w:sz w:val="32"/>
          <w:szCs w:val="32"/>
        </w:rPr>
        <w:sectPr w:rsidR="00BB4226">
          <w:pgSz w:w="11906" w:h="16838"/>
          <w:pgMar w:top="1134" w:right="851" w:bottom="1134" w:left="1701" w:header="709" w:footer="709" w:gutter="0"/>
          <w:cols w:space="708"/>
          <w:titlePg/>
          <w:docGrid w:linePitch="360"/>
        </w:sectPr>
      </w:pPr>
    </w:p>
    <w:p w:rsidR="00BB4226" w:rsidRDefault="002116E8">
      <w:pPr>
        <w:spacing w:line="360" w:lineRule="auto"/>
        <w:jc w:val="center"/>
        <w:rPr>
          <w:sz w:val="32"/>
          <w:szCs w:val="32"/>
        </w:rPr>
      </w:pPr>
      <w:r>
        <w:rPr>
          <w:sz w:val="32"/>
          <w:szCs w:val="32"/>
        </w:rPr>
        <w:t>8. ТЕХНИКО-ЭКОНОМИЧЕСКОЕ ОБОСНОВАНИЕ</w:t>
      </w:r>
    </w:p>
    <w:p w:rsidR="00BB4226" w:rsidRDefault="002116E8">
      <w:pPr>
        <w:spacing w:line="360" w:lineRule="auto"/>
        <w:jc w:val="center"/>
        <w:rPr>
          <w:sz w:val="36"/>
          <w:szCs w:val="36"/>
        </w:rPr>
      </w:pPr>
      <w:r>
        <w:rPr>
          <w:sz w:val="32"/>
          <w:szCs w:val="32"/>
        </w:rPr>
        <w:t xml:space="preserve"> ПРОЕКТА</w:t>
      </w:r>
    </w:p>
    <w:p w:rsidR="00BB4226" w:rsidRDefault="00BB4226">
      <w:pPr>
        <w:spacing w:line="360" w:lineRule="auto"/>
        <w:jc w:val="center"/>
        <w:rPr>
          <w:sz w:val="36"/>
          <w:szCs w:val="36"/>
        </w:rPr>
      </w:pPr>
    </w:p>
    <w:p w:rsidR="00BB4226" w:rsidRDefault="002116E8">
      <w:pPr>
        <w:spacing w:line="360" w:lineRule="auto"/>
        <w:ind w:firstLine="720"/>
        <w:jc w:val="center"/>
        <w:rPr>
          <w:sz w:val="32"/>
          <w:szCs w:val="32"/>
        </w:rPr>
      </w:pPr>
      <w:r>
        <w:rPr>
          <w:sz w:val="32"/>
          <w:szCs w:val="32"/>
        </w:rPr>
        <w:t>8.1 Расчёт сметы затрат на капитальный ремонт автомата-садчика</w:t>
      </w:r>
    </w:p>
    <w:p w:rsidR="00BB4226" w:rsidRDefault="00BB4226">
      <w:pPr>
        <w:spacing w:line="360" w:lineRule="auto"/>
        <w:ind w:firstLine="720"/>
        <w:jc w:val="center"/>
        <w:rPr>
          <w:sz w:val="28"/>
          <w:szCs w:val="28"/>
        </w:rPr>
      </w:pPr>
    </w:p>
    <w:p w:rsidR="00BB4226" w:rsidRDefault="002116E8">
      <w:pPr>
        <w:spacing w:line="360" w:lineRule="auto"/>
        <w:ind w:firstLine="708"/>
        <w:jc w:val="both"/>
        <w:rPr>
          <w:sz w:val="28"/>
          <w:szCs w:val="28"/>
        </w:rPr>
      </w:pPr>
      <w:r>
        <w:rPr>
          <w:sz w:val="28"/>
          <w:szCs w:val="28"/>
        </w:rPr>
        <w:t>3.1.1 Периодичность и трудоёмкость ремонта автомата-садчика</w:t>
      </w:r>
    </w:p>
    <w:p w:rsidR="00BB4226" w:rsidRDefault="00BB4226">
      <w:pPr>
        <w:spacing w:line="360" w:lineRule="auto"/>
        <w:ind w:firstLine="708"/>
        <w:jc w:val="both"/>
        <w:rPr>
          <w:sz w:val="28"/>
          <w:szCs w:val="28"/>
        </w:rPr>
      </w:pPr>
    </w:p>
    <w:p w:rsidR="00BB4226" w:rsidRDefault="002116E8">
      <w:pPr>
        <w:pStyle w:val="9"/>
        <w:tabs>
          <w:tab w:val="right" w:pos="10443"/>
        </w:tabs>
        <w:spacing w:line="360" w:lineRule="auto"/>
        <w:rPr>
          <w:rFonts w:ascii="Times New Roman" w:hAnsi="Times New Roman" w:cs="Times New Roman"/>
          <w:sz w:val="28"/>
          <w:szCs w:val="28"/>
        </w:rPr>
      </w:pPr>
      <w:r>
        <w:rPr>
          <w:rFonts w:ascii="Times New Roman" w:hAnsi="Times New Roman" w:cs="Times New Roman"/>
          <w:sz w:val="28"/>
          <w:szCs w:val="28"/>
        </w:rPr>
        <w:t>Табл. №6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1303"/>
        <w:gridCol w:w="1298"/>
        <w:gridCol w:w="1052"/>
        <w:gridCol w:w="1971"/>
        <w:gridCol w:w="1538"/>
      </w:tblGrid>
      <w:tr w:rsidR="00BB4226">
        <w:trPr>
          <w:cantSplit/>
          <w:trHeight w:val="280"/>
        </w:trPr>
        <w:tc>
          <w:tcPr>
            <w:tcW w:w="2291" w:type="dxa"/>
            <w:vMerge w:val="restart"/>
            <w:vAlign w:val="center"/>
          </w:tcPr>
          <w:p w:rsidR="00BB4226" w:rsidRDefault="002116E8">
            <w:pPr>
              <w:spacing w:line="360" w:lineRule="auto"/>
              <w:ind w:left="132" w:firstLine="142"/>
              <w:jc w:val="center"/>
              <w:rPr>
                <w:sz w:val="28"/>
                <w:szCs w:val="28"/>
              </w:rPr>
            </w:pPr>
            <w:r>
              <w:rPr>
                <w:sz w:val="28"/>
                <w:szCs w:val="28"/>
              </w:rPr>
              <w:t>Наименование оборудования</w:t>
            </w:r>
          </w:p>
        </w:tc>
        <w:tc>
          <w:tcPr>
            <w:tcW w:w="3653" w:type="dxa"/>
            <w:gridSpan w:val="3"/>
            <w:vAlign w:val="center"/>
          </w:tcPr>
          <w:p w:rsidR="00BB4226" w:rsidRDefault="002116E8">
            <w:pPr>
              <w:spacing w:line="360" w:lineRule="auto"/>
              <w:jc w:val="center"/>
              <w:rPr>
                <w:sz w:val="28"/>
                <w:szCs w:val="28"/>
              </w:rPr>
            </w:pPr>
            <w:r>
              <w:rPr>
                <w:sz w:val="28"/>
                <w:szCs w:val="28"/>
              </w:rPr>
              <w:t>Виды ремонта</w:t>
            </w:r>
          </w:p>
        </w:tc>
        <w:tc>
          <w:tcPr>
            <w:tcW w:w="1971" w:type="dxa"/>
            <w:vMerge w:val="restart"/>
            <w:vAlign w:val="center"/>
          </w:tcPr>
          <w:p w:rsidR="00BB4226" w:rsidRDefault="002116E8">
            <w:pPr>
              <w:spacing w:line="360" w:lineRule="auto"/>
              <w:jc w:val="center"/>
              <w:rPr>
                <w:sz w:val="28"/>
                <w:szCs w:val="28"/>
              </w:rPr>
            </w:pPr>
            <w:r>
              <w:rPr>
                <w:sz w:val="28"/>
                <w:szCs w:val="28"/>
              </w:rPr>
              <w:t>Структура ремонтного цикла</w:t>
            </w:r>
          </w:p>
        </w:tc>
        <w:tc>
          <w:tcPr>
            <w:tcW w:w="1538" w:type="dxa"/>
            <w:vMerge w:val="restart"/>
            <w:vAlign w:val="center"/>
          </w:tcPr>
          <w:p w:rsidR="00BB4226" w:rsidRDefault="002116E8">
            <w:pPr>
              <w:spacing w:line="360" w:lineRule="auto"/>
              <w:jc w:val="center"/>
              <w:rPr>
                <w:sz w:val="28"/>
                <w:szCs w:val="28"/>
              </w:rPr>
            </w:pPr>
            <w:r>
              <w:rPr>
                <w:sz w:val="28"/>
                <w:szCs w:val="28"/>
              </w:rPr>
              <w:t>Категория ремонтной сложности</w:t>
            </w:r>
          </w:p>
        </w:tc>
      </w:tr>
      <w:tr w:rsidR="00BB4226">
        <w:trPr>
          <w:cantSplit/>
          <w:trHeight w:val="278"/>
        </w:trPr>
        <w:tc>
          <w:tcPr>
            <w:tcW w:w="2291" w:type="dxa"/>
            <w:vMerge/>
            <w:vAlign w:val="center"/>
          </w:tcPr>
          <w:p w:rsidR="00BB4226" w:rsidRDefault="00BB4226">
            <w:pPr>
              <w:spacing w:line="360" w:lineRule="auto"/>
              <w:ind w:left="132" w:firstLine="142"/>
              <w:jc w:val="center"/>
              <w:rPr>
                <w:sz w:val="28"/>
                <w:szCs w:val="28"/>
              </w:rPr>
            </w:pPr>
          </w:p>
        </w:tc>
        <w:tc>
          <w:tcPr>
            <w:tcW w:w="1303" w:type="dxa"/>
            <w:vAlign w:val="center"/>
          </w:tcPr>
          <w:p w:rsidR="00BB4226" w:rsidRDefault="002116E8">
            <w:pPr>
              <w:spacing w:line="360" w:lineRule="auto"/>
              <w:jc w:val="center"/>
              <w:rPr>
                <w:sz w:val="28"/>
                <w:szCs w:val="28"/>
                <w:vertAlign w:val="subscript"/>
              </w:rPr>
            </w:pPr>
            <w:r>
              <w:rPr>
                <w:sz w:val="28"/>
                <w:szCs w:val="28"/>
              </w:rPr>
              <w:t>Т</w:t>
            </w:r>
            <w:r>
              <w:rPr>
                <w:sz w:val="28"/>
                <w:szCs w:val="28"/>
                <w:vertAlign w:val="subscript"/>
              </w:rPr>
              <w:t>1</w:t>
            </w:r>
          </w:p>
        </w:tc>
        <w:tc>
          <w:tcPr>
            <w:tcW w:w="1298" w:type="dxa"/>
            <w:vAlign w:val="center"/>
          </w:tcPr>
          <w:p w:rsidR="00BB4226" w:rsidRDefault="002116E8">
            <w:pPr>
              <w:spacing w:line="360" w:lineRule="auto"/>
              <w:jc w:val="center"/>
              <w:rPr>
                <w:sz w:val="28"/>
                <w:szCs w:val="28"/>
              </w:rPr>
            </w:pPr>
            <w:r>
              <w:rPr>
                <w:sz w:val="28"/>
                <w:szCs w:val="28"/>
              </w:rPr>
              <w:t>Т</w:t>
            </w:r>
            <w:r>
              <w:rPr>
                <w:sz w:val="28"/>
                <w:szCs w:val="28"/>
                <w:vertAlign w:val="subscript"/>
              </w:rPr>
              <w:t>2</w:t>
            </w:r>
          </w:p>
        </w:tc>
        <w:tc>
          <w:tcPr>
            <w:tcW w:w="1052" w:type="dxa"/>
            <w:vAlign w:val="center"/>
          </w:tcPr>
          <w:p w:rsidR="00BB4226" w:rsidRDefault="002116E8">
            <w:pPr>
              <w:spacing w:line="360" w:lineRule="auto"/>
              <w:jc w:val="center"/>
              <w:rPr>
                <w:sz w:val="28"/>
                <w:szCs w:val="28"/>
              </w:rPr>
            </w:pPr>
            <w:r>
              <w:rPr>
                <w:sz w:val="28"/>
                <w:szCs w:val="28"/>
              </w:rPr>
              <w:t>К</w:t>
            </w:r>
          </w:p>
        </w:tc>
        <w:tc>
          <w:tcPr>
            <w:tcW w:w="1971" w:type="dxa"/>
            <w:vMerge/>
            <w:vAlign w:val="center"/>
          </w:tcPr>
          <w:p w:rsidR="00BB4226" w:rsidRDefault="00BB4226">
            <w:pPr>
              <w:spacing w:line="360" w:lineRule="auto"/>
              <w:jc w:val="center"/>
              <w:rPr>
                <w:sz w:val="28"/>
                <w:szCs w:val="28"/>
              </w:rPr>
            </w:pPr>
          </w:p>
        </w:tc>
        <w:tc>
          <w:tcPr>
            <w:tcW w:w="1538" w:type="dxa"/>
            <w:vMerge/>
            <w:vAlign w:val="center"/>
          </w:tcPr>
          <w:p w:rsidR="00BB4226" w:rsidRDefault="00BB4226">
            <w:pPr>
              <w:spacing w:line="360" w:lineRule="auto"/>
              <w:jc w:val="center"/>
              <w:rPr>
                <w:sz w:val="28"/>
                <w:szCs w:val="28"/>
              </w:rPr>
            </w:pPr>
          </w:p>
        </w:tc>
      </w:tr>
      <w:tr w:rsidR="00BB4226">
        <w:trPr>
          <w:cantSplit/>
          <w:trHeight w:val="899"/>
        </w:trPr>
        <w:tc>
          <w:tcPr>
            <w:tcW w:w="2291" w:type="dxa"/>
            <w:vMerge/>
            <w:vAlign w:val="center"/>
          </w:tcPr>
          <w:p w:rsidR="00BB4226" w:rsidRDefault="00BB4226">
            <w:pPr>
              <w:spacing w:line="360" w:lineRule="auto"/>
              <w:ind w:left="132" w:firstLine="142"/>
              <w:jc w:val="center"/>
              <w:rPr>
                <w:sz w:val="28"/>
                <w:szCs w:val="28"/>
              </w:rPr>
            </w:pPr>
          </w:p>
        </w:tc>
        <w:tc>
          <w:tcPr>
            <w:tcW w:w="3653" w:type="dxa"/>
            <w:gridSpan w:val="3"/>
            <w:vAlign w:val="center"/>
          </w:tcPr>
          <w:p w:rsidR="00BB4226" w:rsidRDefault="002116E8">
            <w:pPr>
              <w:spacing w:line="360" w:lineRule="auto"/>
              <w:jc w:val="center"/>
              <w:rPr>
                <w:sz w:val="28"/>
                <w:szCs w:val="28"/>
              </w:rPr>
            </w:pPr>
            <w:r>
              <w:rPr>
                <w:sz w:val="28"/>
                <w:szCs w:val="28"/>
              </w:rPr>
              <w:t>Периодичность в сутках  /                 продолжительность в часах</w:t>
            </w:r>
          </w:p>
        </w:tc>
        <w:tc>
          <w:tcPr>
            <w:tcW w:w="1971" w:type="dxa"/>
            <w:vMerge/>
            <w:vAlign w:val="center"/>
          </w:tcPr>
          <w:p w:rsidR="00BB4226" w:rsidRDefault="00BB4226">
            <w:pPr>
              <w:spacing w:line="360" w:lineRule="auto"/>
              <w:jc w:val="center"/>
              <w:rPr>
                <w:sz w:val="28"/>
                <w:szCs w:val="28"/>
              </w:rPr>
            </w:pPr>
          </w:p>
        </w:tc>
        <w:tc>
          <w:tcPr>
            <w:tcW w:w="1538" w:type="dxa"/>
            <w:vMerge/>
            <w:vAlign w:val="center"/>
          </w:tcPr>
          <w:p w:rsidR="00BB4226" w:rsidRDefault="00BB4226">
            <w:pPr>
              <w:spacing w:line="360" w:lineRule="auto"/>
              <w:jc w:val="center"/>
              <w:rPr>
                <w:sz w:val="28"/>
                <w:szCs w:val="28"/>
              </w:rPr>
            </w:pPr>
          </w:p>
        </w:tc>
      </w:tr>
      <w:tr w:rsidR="00BB4226">
        <w:trPr>
          <w:trHeight w:val="835"/>
        </w:trPr>
        <w:tc>
          <w:tcPr>
            <w:tcW w:w="2291" w:type="dxa"/>
            <w:vAlign w:val="center"/>
          </w:tcPr>
          <w:p w:rsidR="00BB4226" w:rsidRDefault="002116E8">
            <w:pPr>
              <w:spacing w:line="360" w:lineRule="auto"/>
              <w:ind w:left="132" w:firstLine="142"/>
              <w:jc w:val="center"/>
              <w:rPr>
                <w:sz w:val="28"/>
                <w:szCs w:val="28"/>
              </w:rPr>
            </w:pPr>
            <w:r>
              <w:rPr>
                <w:sz w:val="28"/>
                <w:szCs w:val="28"/>
              </w:rPr>
              <w:t>Автомат-садчик</w:t>
            </w:r>
          </w:p>
        </w:tc>
        <w:tc>
          <w:tcPr>
            <w:tcW w:w="1303" w:type="dxa"/>
            <w:vAlign w:val="center"/>
          </w:tcPr>
          <w:p w:rsidR="00BB4226" w:rsidRDefault="002116E8">
            <w:pPr>
              <w:spacing w:line="360" w:lineRule="auto"/>
              <w:ind w:left="132" w:firstLine="142"/>
              <w:jc w:val="center"/>
              <w:rPr>
                <w:sz w:val="28"/>
                <w:szCs w:val="28"/>
              </w:rPr>
            </w:pPr>
            <w:r>
              <w:rPr>
                <w:sz w:val="28"/>
                <w:szCs w:val="28"/>
              </w:rPr>
              <w:t>30/8</w:t>
            </w:r>
          </w:p>
        </w:tc>
        <w:tc>
          <w:tcPr>
            <w:tcW w:w="1298" w:type="dxa"/>
            <w:vAlign w:val="center"/>
          </w:tcPr>
          <w:p w:rsidR="00BB4226" w:rsidRDefault="002116E8">
            <w:pPr>
              <w:spacing w:line="360" w:lineRule="auto"/>
              <w:ind w:left="132" w:firstLine="142"/>
              <w:jc w:val="center"/>
              <w:rPr>
                <w:sz w:val="28"/>
                <w:szCs w:val="28"/>
              </w:rPr>
            </w:pPr>
            <w:r>
              <w:rPr>
                <w:sz w:val="28"/>
                <w:szCs w:val="28"/>
              </w:rPr>
              <w:t>180/16</w:t>
            </w:r>
          </w:p>
        </w:tc>
        <w:tc>
          <w:tcPr>
            <w:tcW w:w="1052" w:type="dxa"/>
            <w:vAlign w:val="center"/>
          </w:tcPr>
          <w:p w:rsidR="00BB4226" w:rsidRDefault="002116E8">
            <w:pPr>
              <w:spacing w:line="360" w:lineRule="auto"/>
              <w:ind w:left="132" w:firstLine="142"/>
              <w:jc w:val="center"/>
              <w:rPr>
                <w:sz w:val="28"/>
                <w:szCs w:val="28"/>
              </w:rPr>
            </w:pPr>
            <w:r>
              <w:rPr>
                <w:sz w:val="28"/>
                <w:szCs w:val="28"/>
              </w:rPr>
              <w:t>5/72</w:t>
            </w:r>
          </w:p>
        </w:tc>
        <w:tc>
          <w:tcPr>
            <w:tcW w:w="1971" w:type="dxa"/>
            <w:vAlign w:val="center"/>
          </w:tcPr>
          <w:p w:rsidR="00BB4226" w:rsidRDefault="002116E8">
            <w:pPr>
              <w:spacing w:line="360" w:lineRule="auto"/>
              <w:ind w:left="132" w:firstLine="142"/>
              <w:jc w:val="center"/>
              <w:rPr>
                <w:sz w:val="28"/>
                <w:szCs w:val="28"/>
              </w:rPr>
            </w:pPr>
            <w:r>
              <w:rPr>
                <w:sz w:val="28"/>
                <w:szCs w:val="28"/>
              </w:rPr>
              <w:t>50 Т</w:t>
            </w:r>
            <w:r>
              <w:rPr>
                <w:sz w:val="28"/>
                <w:szCs w:val="28"/>
                <w:vertAlign w:val="subscript"/>
              </w:rPr>
              <w:t>1</w:t>
            </w:r>
            <w:r>
              <w:rPr>
                <w:sz w:val="28"/>
                <w:szCs w:val="28"/>
              </w:rPr>
              <w:t>+ 9 Т</w:t>
            </w:r>
            <w:r>
              <w:rPr>
                <w:sz w:val="28"/>
                <w:szCs w:val="28"/>
                <w:vertAlign w:val="subscript"/>
              </w:rPr>
              <w:t xml:space="preserve">2 </w:t>
            </w:r>
            <w:r>
              <w:rPr>
                <w:sz w:val="28"/>
                <w:szCs w:val="28"/>
              </w:rPr>
              <w:t>+ К</w:t>
            </w:r>
          </w:p>
        </w:tc>
        <w:tc>
          <w:tcPr>
            <w:tcW w:w="1538" w:type="dxa"/>
            <w:vAlign w:val="center"/>
          </w:tcPr>
          <w:p w:rsidR="00BB4226" w:rsidRDefault="002116E8">
            <w:pPr>
              <w:spacing w:line="360" w:lineRule="auto"/>
              <w:ind w:left="132" w:firstLine="142"/>
              <w:jc w:val="center"/>
              <w:rPr>
                <w:sz w:val="28"/>
                <w:szCs w:val="28"/>
              </w:rPr>
            </w:pPr>
            <w:r>
              <w:rPr>
                <w:sz w:val="28"/>
                <w:szCs w:val="28"/>
              </w:rPr>
              <w:t>15</w:t>
            </w:r>
          </w:p>
        </w:tc>
      </w:tr>
    </w:tbl>
    <w:p w:rsidR="00BB4226" w:rsidRDefault="00BB4226">
      <w:pPr>
        <w:spacing w:line="360" w:lineRule="auto"/>
        <w:rPr>
          <w:sz w:val="28"/>
          <w:szCs w:val="28"/>
        </w:rPr>
      </w:pPr>
    </w:p>
    <w:p w:rsidR="00BB4226" w:rsidRDefault="002116E8">
      <w:pPr>
        <w:spacing w:line="360" w:lineRule="auto"/>
        <w:ind w:firstLine="708"/>
        <w:rPr>
          <w:sz w:val="28"/>
          <w:szCs w:val="28"/>
        </w:rPr>
      </w:pPr>
      <w:r>
        <w:rPr>
          <w:sz w:val="28"/>
          <w:szCs w:val="28"/>
        </w:rPr>
        <w:t>3.1.2.  График ППР</w:t>
      </w:r>
    </w:p>
    <w:p w:rsidR="00BB4226" w:rsidRDefault="00BB4226">
      <w:pPr>
        <w:spacing w:line="360" w:lineRule="auto"/>
        <w:ind w:firstLine="708"/>
        <w:rPr>
          <w:sz w:val="28"/>
          <w:szCs w:val="28"/>
        </w:rPr>
      </w:pPr>
    </w:p>
    <w:p w:rsidR="00BB4226" w:rsidRDefault="002116E8">
      <w:pPr>
        <w:pStyle w:val="9"/>
        <w:tabs>
          <w:tab w:val="right" w:pos="10443"/>
        </w:tabs>
        <w:spacing w:line="360" w:lineRule="auto"/>
        <w:rPr>
          <w:rFonts w:ascii="Times New Roman" w:hAnsi="Times New Roman" w:cs="Times New Roman"/>
          <w:sz w:val="28"/>
          <w:szCs w:val="28"/>
        </w:rPr>
      </w:pPr>
      <w:r>
        <w:rPr>
          <w:rFonts w:ascii="Times New Roman" w:hAnsi="Times New Roman" w:cs="Times New Roman"/>
          <w:sz w:val="28"/>
          <w:szCs w:val="28"/>
        </w:rPr>
        <w:t>Табл.№7</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728"/>
        <w:gridCol w:w="728"/>
        <w:gridCol w:w="729"/>
        <w:gridCol w:w="728"/>
        <w:gridCol w:w="728"/>
        <w:gridCol w:w="729"/>
        <w:gridCol w:w="728"/>
        <w:gridCol w:w="728"/>
        <w:gridCol w:w="729"/>
        <w:gridCol w:w="731"/>
        <w:gridCol w:w="731"/>
        <w:gridCol w:w="732"/>
      </w:tblGrid>
      <w:tr w:rsidR="00BB4226">
        <w:trPr>
          <w:trHeight w:val="456"/>
        </w:trPr>
        <w:tc>
          <w:tcPr>
            <w:tcW w:w="704" w:type="dxa"/>
            <w:tcBorders>
              <w:tl2br w:val="single" w:sz="4" w:space="0" w:color="auto"/>
            </w:tcBorders>
            <w:vAlign w:val="center"/>
          </w:tcPr>
          <w:p w:rsidR="00BB4226" w:rsidRDefault="00BB4226">
            <w:pPr>
              <w:spacing w:line="360" w:lineRule="auto"/>
              <w:jc w:val="center"/>
              <w:rPr>
                <w:sz w:val="20"/>
                <w:szCs w:val="20"/>
              </w:rPr>
            </w:pPr>
          </w:p>
        </w:tc>
        <w:tc>
          <w:tcPr>
            <w:tcW w:w="728" w:type="dxa"/>
            <w:vAlign w:val="center"/>
          </w:tcPr>
          <w:p w:rsidR="00BB4226" w:rsidRDefault="002116E8">
            <w:pPr>
              <w:spacing w:line="360" w:lineRule="auto"/>
              <w:jc w:val="center"/>
              <w:rPr>
                <w:sz w:val="28"/>
                <w:szCs w:val="28"/>
              </w:rPr>
            </w:pPr>
            <w:r>
              <w:rPr>
                <w:sz w:val="28"/>
                <w:szCs w:val="28"/>
              </w:rPr>
              <w:t>1</w:t>
            </w:r>
          </w:p>
        </w:tc>
        <w:tc>
          <w:tcPr>
            <w:tcW w:w="728" w:type="dxa"/>
            <w:vAlign w:val="center"/>
          </w:tcPr>
          <w:p w:rsidR="00BB4226" w:rsidRDefault="002116E8">
            <w:pPr>
              <w:spacing w:line="360" w:lineRule="auto"/>
              <w:jc w:val="center"/>
              <w:rPr>
                <w:sz w:val="28"/>
                <w:szCs w:val="28"/>
              </w:rPr>
            </w:pPr>
            <w:r>
              <w:rPr>
                <w:sz w:val="28"/>
                <w:szCs w:val="28"/>
              </w:rPr>
              <w:t>2</w:t>
            </w:r>
          </w:p>
        </w:tc>
        <w:tc>
          <w:tcPr>
            <w:tcW w:w="729" w:type="dxa"/>
            <w:vAlign w:val="center"/>
          </w:tcPr>
          <w:p w:rsidR="00BB4226" w:rsidRDefault="002116E8">
            <w:pPr>
              <w:spacing w:line="360" w:lineRule="auto"/>
              <w:jc w:val="center"/>
              <w:rPr>
                <w:sz w:val="28"/>
                <w:szCs w:val="28"/>
              </w:rPr>
            </w:pPr>
            <w:r>
              <w:rPr>
                <w:sz w:val="28"/>
                <w:szCs w:val="28"/>
              </w:rPr>
              <w:t>3</w:t>
            </w:r>
          </w:p>
        </w:tc>
        <w:tc>
          <w:tcPr>
            <w:tcW w:w="728" w:type="dxa"/>
            <w:vAlign w:val="center"/>
          </w:tcPr>
          <w:p w:rsidR="00BB4226" w:rsidRDefault="002116E8">
            <w:pPr>
              <w:spacing w:line="360" w:lineRule="auto"/>
              <w:jc w:val="center"/>
              <w:rPr>
                <w:sz w:val="28"/>
                <w:szCs w:val="28"/>
              </w:rPr>
            </w:pPr>
            <w:r>
              <w:rPr>
                <w:sz w:val="28"/>
                <w:szCs w:val="28"/>
              </w:rPr>
              <w:t>4</w:t>
            </w:r>
          </w:p>
        </w:tc>
        <w:tc>
          <w:tcPr>
            <w:tcW w:w="728" w:type="dxa"/>
            <w:vAlign w:val="center"/>
          </w:tcPr>
          <w:p w:rsidR="00BB4226" w:rsidRDefault="002116E8">
            <w:pPr>
              <w:spacing w:line="360" w:lineRule="auto"/>
              <w:jc w:val="center"/>
              <w:rPr>
                <w:sz w:val="28"/>
                <w:szCs w:val="28"/>
              </w:rPr>
            </w:pPr>
            <w:r>
              <w:rPr>
                <w:sz w:val="28"/>
                <w:szCs w:val="28"/>
              </w:rPr>
              <w:t>5</w:t>
            </w:r>
          </w:p>
        </w:tc>
        <w:tc>
          <w:tcPr>
            <w:tcW w:w="729" w:type="dxa"/>
            <w:vAlign w:val="center"/>
          </w:tcPr>
          <w:p w:rsidR="00BB4226" w:rsidRDefault="002116E8">
            <w:pPr>
              <w:spacing w:line="360" w:lineRule="auto"/>
              <w:jc w:val="center"/>
              <w:rPr>
                <w:sz w:val="28"/>
                <w:szCs w:val="28"/>
              </w:rPr>
            </w:pPr>
            <w:r>
              <w:rPr>
                <w:sz w:val="28"/>
                <w:szCs w:val="28"/>
              </w:rPr>
              <w:t>6</w:t>
            </w:r>
          </w:p>
        </w:tc>
        <w:tc>
          <w:tcPr>
            <w:tcW w:w="728" w:type="dxa"/>
            <w:vAlign w:val="center"/>
          </w:tcPr>
          <w:p w:rsidR="00BB4226" w:rsidRDefault="002116E8">
            <w:pPr>
              <w:spacing w:line="360" w:lineRule="auto"/>
              <w:jc w:val="center"/>
              <w:rPr>
                <w:sz w:val="28"/>
                <w:szCs w:val="28"/>
              </w:rPr>
            </w:pPr>
            <w:r>
              <w:rPr>
                <w:sz w:val="28"/>
                <w:szCs w:val="28"/>
              </w:rPr>
              <w:t>7</w:t>
            </w:r>
          </w:p>
        </w:tc>
        <w:tc>
          <w:tcPr>
            <w:tcW w:w="728" w:type="dxa"/>
            <w:vAlign w:val="center"/>
          </w:tcPr>
          <w:p w:rsidR="00BB4226" w:rsidRDefault="002116E8">
            <w:pPr>
              <w:spacing w:line="360" w:lineRule="auto"/>
              <w:jc w:val="center"/>
              <w:rPr>
                <w:sz w:val="28"/>
                <w:szCs w:val="28"/>
              </w:rPr>
            </w:pPr>
            <w:r>
              <w:rPr>
                <w:sz w:val="28"/>
                <w:szCs w:val="28"/>
              </w:rPr>
              <w:t>8</w:t>
            </w:r>
          </w:p>
        </w:tc>
        <w:tc>
          <w:tcPr>
            <w:tcW w:w="729" w:type="dxa"/>
            <w:vAlign w:val="center"/>
          </w:tcPr>
          <w:p w:rsidR="00BB4226" w:rsidRDefault="002116E8">
            <w:pPr>
              <w:spacing w:line="360" w:lineRule="auto"/>
              <w:jc w:val="center"/>
              <w:rPr>
                <w:sz w:val="28"/>
                <w:szCs w:val="28"/>
              </w:rPr>
            </w:pPr>
            <w:r>
              <w:rPr>
                <w:sz w:val="28"/>
                <w:szCs w:val="28"/>
              </w:rPr>
              <w:t>9</w:t>
            </w:r>
          </w:p>
        </w:tc>
        <w:tc>
          <w:tcPr>
            <w:tcW w:w="731" w:type="dxa"/>
            <w:vAlign w:val="center"/>
          </w:tcPr>
          <w:p w:rsidR="00BB4226" w:rsidRDefault="002116E8">
            <w:pPr>
              <w:spacing w:line="360" w:lineRule="auto"/>
              <w:jc w:val="center"/>
              <w:rPr>
                <w:sz w:val="28"/>
                <w:szCs w:val="28"/>
              </w:rPr>
            </w:pPr>
            <w:r>
              <w:rPr>
                <w:sz w:val="28"/>
                <w:szCs w:val="28"/>
              </w:rPr>
              <w:t>10</w:t>
            </w:r>
          </w:p>
        </w:tc>
        <w:tc>
          <w:tcPr>
            <w:tcW w:w="731" w:type="dxa"/>
            <w:vAlign w:val="center"/>
          </w:tcPr>
          <w:p w:rsidR="00BB4226" w:rsidRDefault="002116E8">
            <w:pPr>
              <w:spacing w:line="360" w:lineRule="auto"/>
              <w:jc w:val="center"/>
              <w:rPr>
                <w:sz w:val="28"/>
                <w:szCs w:val="28"/>
              </w:rPr>
            </w:pPr>
            <w:r>
              <w:rPr>
                <w:sz w:val="28"/>
                <w:szCs w:val="28"/>
              </w:rPr>
              <w:t>11</w:t>
            </w:r>
          </w:p>
        </w:tc>
        <w:tc>
          <w:tcPr>
            <w:tcW w:w="732" w:type="dxa"/>
            <w:vAlign w:val="center"/>
          </w:tcPr>
          <w:p w:rsidR="00BB4226" w:rsidRDefault="002116E8">
            <w:pPr>
              <w:spacing w:line="360" w:lineRule="auto"/>
              <w:jc w:val="center"/>
              <w:rPr>
                <w:sz w:val="28"/>
                <w:szCs w:val="28"/>
              </w:rPr>
            </w:pPr>
            <w:r>
              <w:rPr>
                <w:sz w:val="28"/>
                <w:szCs w:val="28"/>
              </w:rPr>
              <w:t>12</w:t>
            </w:r>
          </w:p>
        </w:tc>
      </w:tr>
      <w:tr w:rsidR="00BB4226">
        <w:trPr>
          <w:trHeight w:val="455"/>
        </w:trPr>
        <w:tc>
          <w:tcPr>
            <w:tcW w:w="704" w:type="dxa"/>
            <w:vAlign w:val="center"/>
          </w:tcPr>
          <w:p w:rsidR="00BB4226" w:rsidRDefault="002116E8">
            <w:pPr>
              <w:spacing w:line="360" w:lineRule="auto"/>
              <w:jc w:val="center"/>
              <w:rPr>
                <w:sz w:val="28"/>
                <w:szCs w:val="28"/>
              </w:rPr>
            </w:pPr>
            <w:r>
              <w:rPr>
                <w:sz w:val="28"/>
                <w:szCs w:val="28"/>
              </w:rPr>
              <w:t>1</w:t>
            </w:r>
          </w:p>
        </w:tc>
        <w:tc>
          <w:tcPr>
            <w:tcW w:w="728" w:type="dxa"/>
            <w:vAlign w:val="center"/>
          </w:tcPr>
          <w:p w:rsidR="00BB4226" w:rsidRDefault="002116E8">
            <w:pPr>
              <w:spacing w:line="360" w:lineRule="auto"/>
              <w:jc w:val="center"/>
              <w:rPr>
                <w:sz w:val="28"/>
                <w:szCs w:val="28"/>
                <w:vertAlign w:val="subscript"/>
              </w:rPr>
            </w:pPr>
            <w:r>
              <w:rPr>
                <w:sz w:val="28"/>
                <w:szCs w:val="28"/>
              </w:rPr>
              <w:t>Т</w:t>
            </w:r>
            <w:r>
              <w:rPr>
                <w:sz w:val="28"/>
                <w:szCs w:val="28"/>
                <w:vertAlign w:val="subscript"/>
              </w:rPr>
              <w:t>1</w:t>
            </w:r>
          </w:p>
        </w:tc>
        <w:tc>
          <w:tcPr>
            <w:tcW w:w="728" w:type="dxa"/>
            <w:vAlign w:val="center"/>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9" w:type="dxa"/>
            <w:vAlign w:val="center"/>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8" w:type="dxa"/>
            <w:vAlign w:val="center"/>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8" w:type="dxa"/>
          </w:tcPr>
          <w:p w:rsidR="00BB4226" w:rsidRDefault="002116E8">
            <w:pPr>
              <w:spacing w:line="360" w:lineRule="auto"/>
              <w:jc w:val="center"/>
            </w:pPr>
            <w:r>
              <w:rPr>
                <w:sz w:val="28"/>
                <w:szCs w:val="28"/>
              </w:rPr>
              <w:t>Т</w:t>
            </w:r>
            <w:r>
              <w:rPr>
                <w:sz w:val="28"/>
                <w:szCs w:val="28"/>
                <w:vertAlign w:val="subscript"/>
              </w:rPr>
              <w:t>1</w:t>
            </w:r>
          </w:p>
        </w:tc>
        <w:tc>
          <w:tcPr>
            <w:tcW w:w="729" w:type="dxa"/>
          </w:tcPr>
          <w:p w:rsidR="00BB4226" w:rsidRDefault="002116E8">
            <w:pPr>
              <w:spacing w:line="360" w:lineRule="auto"/>
              <w:jc w:val="center"/>
            </w:pPr>
            <w:r>
              <w:rPr>
                <w:sz w:val="28"/>
                <w:szCs w:val="28"/>
              </w:rPr>
              <w:t>Т</w:t>
            </w:r>
            <w:r>
              <w:rPr>
                <w:sz w:val="28"/>
                <w:szCs w:val="28"/>
                <w:vertAlign w:val="subscript"/>
              </w:rPr>
              <w:t>2</w:t>
            </w:r>
          </w:p>
        </w:tc>
        <w:tc>
          <w:tcPr>
            <w:tcW w:w="728" w:type="dxa"/>
          </w:tcPr>
          <w:p w:rsidR="00BB4226" w:rsidRDefault="002116E8">
            <w:pPr>
              <w:spacing w:line="360" w:lineRule="auto"/>
              <w:jc w:val="center"/>
            </w:pPr>
            <w:r>
              <w:rPr>
                <w:sz w:val="28"/>
                <w:szCs w:val="28"/>
              </w:rPr>
              <w:t>Т</w:t>
            </w:r>
            <w:r>
              <w:rPr>
                <w:sz w:val="28"/>
                <w:szCs w:val="28"/>
                <w:vertAlign w:val="subscript"/>
              </w:rPr>
              <w:t>1</w:t>
            </w:r>
          </w:p>
        </w:tc>
        <w:tc>
          <w:tcPr>
            <w:tcW w:w="728" w:type="dxa"/>
            <w:vAlign w:val="center"/>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9" w:type="dxa"/>
          </w:tcPr>
          <w:p w:rsidR="00BB4226" w:rsidRDefault="002116E8">
            <w:pPr>
              <w:spacing w:line="360" w:lineRule="auto"/>
              <w:jc w:val="center"/>
            </w:pPr>
            <w:r>
              <w:rPr>
                <w:sz w:val="28"/>
                <w:szCs w:val="28"/>
              </w:rPr>
              <w:t>Т</w:t>
            </w:r>
            <w:r>
              <w:rPr>
                <w:sz w:val="28"/>
                <w:szCs w:val="28"/>
                <w:vertAlign w:val="subscript"/>
              </w:rPr>
              <w:t>1</w:t>
            </w:r>
          </w:p>
        </w:tc>
        <w:tc>
          <w:tcPr>
            <w:tcW w:w="731" w:type="dxa"/>
          </w:tcPr>
          <w:p w:rsidR="00BB4226" w:rsidRDefault="002116E8">
            <w:pPr>
              <w:spacing w:line="360" w:lineRule="auto"/>
              <w:jc w:val="center"/>
            </w:pPr>
            <w:r>
              <w:rPr>
                <w:sz w:val="28"/>
                <w:szCs w:val="28"/>
              </w:rPr>
              <w:t>Т</w:t>
            </w:r>
            <w:r>
              <w:rPr>
                <w:sz w:val="28"/>
                <w:szCs w:val="28"/>
                <w:vertAlign w:val="subscript"/>
              </w:rPr>
              <w:t>1</w:t>
            </w:r>
          </w:p>
        </w:tc>
        <w:tc>
          <w:tcPr>
            <w:tcW w:w="731" w:type="dxa"/>
          </w:tcPr>
          <w:p w:rsidR="00BB4226" w:rsidRDefault="002116E8">
            <w:pPr>
              <w:spacing w:line="360" w:lineRule="auto"/>
              <w:jc w:val="center"/>
            </w:pPr>
            <w:r>
              <w:rPr>
                <w:sz w:val="28"/>
                <w:szCs w:val="28"/>
              </w:rPr>
              <w:t>Т</w:t>
            </w:r>
            <w:r>
              <w:rPr>
                <w:sz w:val="28"/>
                <w:szCs w:val="28"/>
                <w:vertAlign w:val="subscript"/>
              </w:rPr>
              <w:t>1</w:t>
            </w:r>
          </w:p>
        </w:tc>
        <w:tc>
          <w:tcPr>
            <w:tcW w:w="732" w:type="dxa"/>
            <w:vAlign w:val="center"/>
          </w:tcPr>
          <w:p w:rsidR="00BB4226" w:rsidRDefault="002116E8">
            <w:pPr>
              <w:spacing w:line="360" w:lineRule="auto"/>
              <w:jc w:val="center"/>
              <w:rPr>
                <w:sz w:val="28"/>
                <w:szCs w:val="28"/>
              </w:rPr>
            </w:pPr>
            <w:r>
              <w:rPr>
                <w:sz w:val="28"/>
                <w:szCs w:val="28"/>
              </w:rPr>
              <w:t>Т</w:t>
            </w:r>
            <w:r>
              <w:rPr>
                <w:sz w:val="28"/>
                <w:szCs w:val="28"/>
                <w:vertAlign w:val="subscript"/>
              </w:rPr>
              <w:t>2</w:t>
            </w:r>
          </w:p>
        </w:tc>
      </w:tr>
      <w:tr w:rsidR="00BB4226">
        <w:trPr>
          <w:trHeight w:val="455"/>
        </w:trPr>
        <w:tc>
          <w:tcPr>
            <w:tcW w:w="704" w:type="dxa"/>
            <w:vAlign w:val="center"/>
          </w:tcPr>
          <w:p w:rsidR="00BB4226" w:rsidRDefault="002116E8">
            <w:pPr>
              <w:spacing w:line="360" w:lineRule="auto"/>
              <w:jc w:val="center"/>
              <w:rPr>
                <w:sz w:val="28"/>
                <w:szCs w:val="28"/>
              </w:rPr>
            </w:pPr>
            <w:r>
              <w:rPr>
                <w:sz w:val="28"/>
                <w:szCs w:val="28"/>
              </w:rPr>
              <w:t>2</w:t>
            </w:r>
          </w:p>
        </w:tc>
        <w:tc>
          <w:tcPr>
            <w:tcW w:w="728" w:type="dxa"/>
            <w:vAlign w:val="center"/>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8" w:type="dxa"/>
            <w:vAlign w:val="center"/>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9" w:type="dxa"/>
            <w:vAlign w:val="center"/>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8" w:type="dxa"/>
            <w:vAlign w:val="center"/>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8" w:type="dxa"/>
          </w:tcPr>
          <w:p w:rsidR="00BB4226" w:rsidRDefault="002116E8">
            <w:pPr>
              <w:spacing w:line="360" w:lineRule="auto"/>
              <w:jc w:val="center"/>
            </w:pPr>
            <w:r>
              <w:rPr>
                <w:sz w:val="28"/>
                <w:szCs w:val="28"/>
              </w:rPr>
              <w:t>Т</w:t>
            </w:r>
            <w:r>
              <w:rPr>
                <w:sz w:val="28"/>
                <w:szCs w:val="28"/>
                <w:vertAlign w:val="subscript"/>
              </w:rPr>
              <w:t>1</w:t>
            </w:r>
          </w:p>
        </w:tc>
        <w:tc>
          <w:tcPr>
            <w:tcW w:w="729" w:type="dxa"/>
          </w:tcPr>
          <w:p w:rsidR="00BB4226" w:rsidRDefault="002116E8">
            <w:pPr>
              <w:spacing w:line="360" w:lineRule="auto"/>
              <w:jc w:val="center"/>
            </w:pPr>
            <w:r>
              <w:rPr>
                <w:sz w:val="28"/>
                <w:szCs w:val="28"/>
              </w:rPr>
              <w:t>Т</w:t>
            </w:r>
            <w:r>
              <w:rPr>
                <w:sz w:val="28"/>
                <w:szCs w:val="28"/>
                <w:vertAlign w:val="subscript"/>
              </w:rPr>
              <w:t>2</w:t>
            </w:r>
          </w:p>
        </w:tc>
        <w:tc>
          <w:tcPr>
            <w:tcW w:w="728" w:type="dxa"/>
          </w:tcPr>
          <w:p w:rsidR="00BB4226" w:rsidRDefault="002116E8">
            <w:pPr>
              <w:spacing w:line="360" w:lineRule="auto"/>
              <w:jc w:val="center"/>
            </w:pPr>
            <w:r>
              <w:rPr>
                <w:sz w:val="28"/>
                <w:szCs w:val="28"/>
              </w:rPr>
              <w:t>Т</w:t>
            </w:r>
            <w:r>
              <w:rPr>
                <w:sz w:val="28"/>
                <w:szCs w:val="28"/>
                <w:vertAlign w:val="subscript"/>
              </w:rPr>
              <w:t>1</w:t>
            </w:r>
          </w:p>
        </w:tc>
        <w:tc>
          <w:tcPr>
            <w:tcW w:w="728" w:type="dxa"/>
            <w:vAlign w:val="center"/>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9" w:type="dxa"/>
          </w:tcPr>
          <w:p w:rsidR="00BB4226" w:rsidRDefault="002116E8">
            <w:pPr>
              <w:spacing w:line="360" w:lineRule="auto"/>
              <w:jc w:val="center"/>
            </w:pPr>
            <w:r>
              <w:rPr>
                <w:sz w:val="28"/>
                <w:szCs w:val="28"/>
              </w:rPr>
              <w:t>Т</w:t>
            </w:r>
            <w:r>
              <w:rPr>
                <w:sz w:val="28"/>
                <w:szCs w:val="28"/>
                <w:vertAlign w:val="subscript"/>
              </w:rPr>
              <w:t>1</w:t>
            </w:r>
          </w:p>
        </w:tc>
        <w:tc>
          <w:tcPr>
            <w:tcW w:w="731" w:type="dxa"/>
          </w:tcPr>
          <w:p w:rsidR="00BB4226" w:rsidRDefault="002116E8">
            <w:pPr>
              <w:spacing w:line="360" w:lineRule="auto"/>
              <w:jc w:val="center"/>
            </w:pPr>
            <w:r>
              <w:rPr>
                <w:sz w:val="28"/>
                <w:szCs w:val="28"/>
              </w:rPr>
              <w:t>Т</w:t>
            </w:r>
            <w:r>
              <w:rPr>
                <w:sz w:val="28"/>
                <w:szCs w:val="28"/>
                <w:vertAlign w:val="subscript"/>
              </w:rPr>
              <w:t>1</w:t>
            </w:r>
          </w:p>
        </w:tc>
        <w:tc>
          <w:tcPr>
            <w:tcW w:w="731" w:type="dxa"/>
          </w:tcPr>
          <w:p w:rsidR="00BB4226" w:rsidRDefault="002116E8">
            <w:pPr>
              <w:spacing w:line="360" w:lineRule="auto"/>
              <w:jc w:val="center"/>
            </w:pPr>
            <w:r>
              <w:rPr>
                <w:sz w:val="28"/>
                <w:szCs w:val="28"/>
              </w:rPr>
              <w:t>Т</w:t>
            </w:r>
            <w:r>
              <w:rPr>
                <w:sz w:val="28"/>
                <w:szCs w:val="28"/>
                <w:vertAlign w:val="subscript"/>
              </w:rPr>
              <w:t>1</w:t>
            </w:r>
          </w:p>
        </w:tc>
        <w:tc>
          <w:tcPr>
            <w:tcW w:w="732" w:type="dxa"/>
            <w:vAlign w:val="center"/>
          </w:tcPr>
          <w:p w:rsidR="00BB4226" w:rsidRDefault="002116E8">
            <w:pPr>
              <w:spacing w:line="360" w:lineRule="auto"/>
              <w:jc w:val="center"/>
              <w:rPr>
                <w:sz w:val="28"/>
                <w:szCs w:val="28"/>
              </w:rPr>
            </w:pPr>
            <w:r>
              <w:rPr>
                <w:sz w:val="28"/>
                <w:szCs w:val="28"/>
              </w:rPr>
              <w:t>Т</w:t>
            </w:r>
            <w:r>
              <w:rPr>
                <w:sz w:val="28"/>
                <w:szCs w:val="28"/>
                <w:vertAlign w:val="subscript"/>
              </w:rPr>
              <w:t>2</w:t>
            </w:r>
          </w:p>
        </w:tc>
      </w:tr>
      <w:tr w:rsidR="00BB4226">
        <w:trPr>
          <w:trHeight w:val="455"/>
        </w:trPr>
        <w:tc>
          <w:tcPr>
            <w:tcW w:w="704" w:type="dxa"/>
            <w:vAlign w:val="center"/>
          </w:tcPr>
          <w:p w:rsidR="00BB4226" w:rsidRDefault="002116E8">
            <w:pPr>
              <w:spacing w:line="360" w:lineRule="auto"/>
              <w:jc w:val="center"/>
              <w:rPr>
                <w:sz w:val="28"/>
                <w:szCs w:val="28"/>
              </w:rPr>
            </w:pPr>
            <w:r>
              <w:rPr>
                <w:sz w:val="28"/>
                <w:szCs w:val="28"/>
              </w:rPr>
              <w:t>3</w:t>
            </w:r>
          </w:p>
        </w:tc>
        <w:tc>
          <w:tcPr>
            <w:tcW w:w="728" w:type="dxa"/>
          </w:tcPr>
          <w:p w:rsidR="00BB4226" w:rsidRDefault="002116E8">
            <w:pPr>
              <w:spacing w:line="360" w:lineRule="auto"/>
              <w:jc w:val="center"/>
            </w:pPr>
            <w:r>
              <w:rPr>
                <w:sz w:val="28"/>
                <w:szCs w:val="28"/>
              </w:rPr>
              <w:t>Т</w:t>
            </w:r>
            <w:r>
              <w:rPr>
                <w:sz w:val="28"/>
                <w:szCs w:val="28"/>
                <w:vertAlign w:val="subscript"/>
              </w:rPr>
              <w:t>1</w:t>
            </w:r>
          </w:p>
        </w:tc>
        <w:tc>
          <w:tcPr>
            <w:tcW w:w="728" w:type="dxa"/>
          </w:tcPr>
          <w:p w:rsidR="00BB4226" w:rsidRDefault="002116E8">
            <w:pPr>
              <w:spacing w:line="360" w:lineRule="auto"/>
              <w:jc w:val="center"/>
            </w:pPr>
            <w:r>
              <w:rPr>
                <w:sz w:val="28"/>
                <w:szCs w:val="28"/>
              </w:rPr>
              <w:t>Т</w:t>
            </w:r>
            <w:r>
              <w:rPr>
                <w:sz w:val="28"/>
                <w:szCs w:val="28"/>
                <w:vertAlign w:val="subscript"/>
              </w:rPr>
              <w:t>1</w:t>
            </w:r>
          </w:p>
        </w:tc>
        <w:tc>
          <w:tcPr>
            <w:tcW w:w="729" w:type="dxa"/>
          </w:tcPr>
          <w:p w:rsidR="00BB4226" w:rsidRDefault="002116E8">
            <w:pPr>
              <w:spacing w:line="360" w:lineRule="auto"/>
              <w:jc w:val="center"/>
            </w:pPr>
            <w:r>
              <w:rPr>
                <w:sz w:val="28"/>
                <w:szCs w:val="28"/>
              </w:rPr>
              <w:t>Т</w:t>
            </w:r>
            <w:r>
              <w:rPr>
                <w:sz w:val="28"/>
                <w:szCs w:val="28"/>
                <w:vertAlign w:val="subscript"/>
              </w:rPr>
              <w:t>1</w:t>
            </w:r>
          </w:p>
        </w:tc>
        <w:tc>
          <w:tcPr>
            <w:tcW w:w="728" w:type="dxa"/>
            <w:vAlign w:val="center"/>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8" w:type="dxa"/>
          </w:tcPr>
          <w:p w:rsidR="00BB4226" w:rsidRDefault="002116E8">
            <w:pPr>
              <w:spacing w:line="360" w:lineRule="auto"/>
              <w:jc w:val="center"/>
            </w:pPr>
            <w:r>
              <w:rPr>
                <w:sz w:val="28"/>
                <w:szCs w:val="28"/>
              </w:rPr>
              <w:t>Т</w:t>
            </w:r>
            <w:r>
              <w:rPr>
                <w:sz w:val="28"/>
                <w:szCs w:val="28"/>
                <w:vertAlign w:val="subscript"/>
              </w:rPr>
              <w:t>1</w:t>
            </w:r>
          </w:p>
        </w:tc>
        <w:tc>
          <w:tcPr>
            <w:tcW w:w="729" w:type="dxa"/>
          </w:tcPr>
          <w:p w:rsidR="00BB4226" w:rsidRDefault="002116E8">
            <w:pPr>
              <w:spacing w:line="360" w:lineRule="auto"/>
              <w:jc w:val="center"/>
            </w:pPr>
            <w:r>
              <w:rPr>
                <w:sz w:val="28"/>
                <w:szCs w:val="28"/>
              </w:rPr>
              <w:t>Т</w:t>
            </w:r>
            <w:r>
              <w:rPr>
                <w:sz w:val="28"/>
                <w:szCs w:val="28"/>
                <w:vertAlign w:val="subscript"/>
              </w:rPr>
              <w:t>2</w:t>
            </w:r>
          </w:p>
        </w:tc>
        <w:tc>
          <w:tcPr>
            <w:tcW w:w="728" w:type="dxa"/>
          </w:tcPr>
          <w:p w:rsidR="00BB4226" w:rsidRDefault="002116E8">
            <w:pPr>
              <w:spacing w:line="360" w:lineRule="auto"/>
              <w:jc w:val="center"/>
            </w:pPr>
            <w:r>
              <w:rPr>
                <w:sz w:val="28"/>
                <w:szCs w:val="28"/>
              </w:rPr>
              <w:t>Т</w:t>
            </w:r>
            <w:r>
              <w:rPr>
                <w:sz w:val="28"/>
                <w:szCs w:val="28"/>
                <w:vertAlign w:val="subscript"/>
              </w:rPr>
              <w:t>1</w:t>
            </w:r>
          </w:p>
        </w:tc>
        <w:tc>
          <w:tcPr>
            <w:tcW w:w="728" w:type="dxa"/>
            <w:vAlign w:val="center"/>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9" w:type="dxa"/>
          </w:tcPr>
          <w:p w:rsidR="00BB4226" w:rsidRDefault="002116E8">
            <w:pPr>
              <w:spacing w:line="360" w:lineRule="auto"/>
              <w:jc w:val="center"/>
            </w:pPr>
            <w:r>
              <w:rPr>
                <w:sz w:val="28"/>
                <w:szCs w:val="28"/>
              </w:rPr>
              <w:t>Т</w:t>
            </w:r>
            <w:r>
              <w:rPr>
                <w:sz w:val="28"/>
                <w:szCs w:val="28"/>
                <w:vertAlign w:val="subscript"/>
              </w:rPr>
              <w:t>1</w:t>
            </w:r>
          </w:p>
        </w:tc>
        <w:tc>
          <w:tcPr>
            <w:tcW w:w="731" w:type="dxa"/>
          </w:tcPr>
          <w:p w:rsidR="00BB4226" w:rsidRDefault="002116E8">
            <w:pPr>
              <w:spacing w:line="360" w:lineRule="auto"/>
              <w:jc w:val="center"/>
            </w:pPr>
            <w:r>
              <w:rPr>
                <w:sz w:val="28"/>
                <w:szCs w:val="28"/>
              </w:rPr>
              <w:t>Т</w:t>
            </w:r>
            <w:r>
              <w:rPr>
                <w:sz w:val="28"/>
                <w:szCs w:val="28"/>
                <w:vertAlign w:val="subscript"/>
              </w:rPr>
              <w:t>1</w:t>
            </w:r>
          </w:p>
        </w:tc>
        <w:tc>
          <w:tcPr>
            <w:tcW w:w="731" w:type="dxa"/>
          </w:tcPr>
          <w:p w:rsidR="00BB4226" w:rsidRDefault="002116E8">
            <w:pPr>
              <w:spacing w:line="360" w:lineRule="auto"/>
              <w:jc w:val="center"/>
            </w:pPr>
            <w:r>
              <w:rPr>
                <w:sz w:val="28"/>
                <w:szCs w:val="28"/>
              </w:rPr>
              <w:t>Т</w:t>
            </w:r>
            <w:r>
              <w:rPr>
                <w:sz w:val="28"/>
                <w:szCs w:val="28"/>
                <w:vertAlign w:val="subscript"/>
              </w:rPr>
              <w:t>1</w:t>
            </w:r>
          </w:p>
        </w:tc>
        <w:tc>
          <w:tcPr>
            <w:tcW w:w="732" w:type="dxa"/>
            <w:vAlign w:val="center"/>
          </w:tcPr>
          <w:p w:rsidR="00BB4226" w:rsidRDefault="002116E8">
            <w:pPr>
              <w:spacing w:line="360" w:lineRule="auto"/>
              <w:jc w:val="center"/>
              <w:rPr>
                <w:sz w:val="28"/>
                <w:szCs w:val="28"/>
              </w:rPr>
            </w:pPr>
            <w:r>
              <w:rPr>
                <w:sz w:val="28"/>
                <w:szCs w:val="28"/>
              </w:rPr>
              <w:t>Т</w:t>
            </w:r>
            <w:r>
              <w:rPr>
                <w:sz w:val="28"/>
                <w:szCs w:val="28"/>
                <w:vertAlign w:val="subscript"/>
              </w:rPr>
              <w:t>2</w:t>
            </w:r>
          </w:p>
        </w:tc>
      </w:tr>
      <w:tr w:rsidR="00BB4226">
        <w:trPr>
          <w:trHeight w:val="455"/>
        </w:trPr>
        <w:tc>
          <w:tcPr>
            <w:tcW w:w="704" w:type="dxa"/>
            <w:vAlign w:val="center"/>
          </w:tcPr>
          <w:p w:rsidR="00BB4226" w:rsidRDefault="002116E8">
            <w:pPr>
              <w:spacing w:line="360" w:lineRule="auto"/>
              <w:jc w:val="center"/>
              <w:rPr>
                <w:sz w:val="28"/>
                <w:szCs w:val="28"/>
              </w:rPr>
            </w:pPr>
            <w:r>
              <w:rPr>
                <w:sz w:val="28"/>
                <w:szCs w:val="28"/>
              </w:rPr>
              <w:t>4</w:t>
            </w:r>
          </w:p>
        </w:tc>
        <w:tc>
          <w:tcPr>
            <w:tcW w:w="728" w:type="dxa"/>
          </w:tcPr>
          <w:p w:rsidR="00BB4226" w:rsidRDefault="002116E8">
            <w:pPr>
              <w:spacing w:line="360" w:lineRule="auto"/>
              <w:jc w:val="center"/>
            </w:pPr>
            <w:r>
              <w:rPr>
                <w:sz w:val="28"/>
                <w:szCs w:val="28"/>
              </w:rPr>
              <w:t>Т</w:t>
            </w:r>
            <w:r>
              <w:rPr>
                <w:sz w:val="28"/>
                <w:szCs w:val="28"/>
                <w:vertAlign w:val="subscript"/>
              </w:rPr>
              <w:t>1</w:t>
            </w:r>
          </w:p>
        </w:tc>
        <w:tc>
          <w:tcPr>
            <w:tcW w:w="728" w:type="dxa"/>
          </w:tcPr>
          <w:p w:rsidR="00BB4226" w:rsidRDefault="002116E8">
            <w:pPr>
              <w:spacing w:line="360" w:lineRule="auto"/>
              <w:jc w:val="center"/>
            </w:pPr>
            <w:r>
              <w:rPr>
                <w:sz w:val="28"/>
                <w:szCs w:val="28"/>
              </w:rPr>
              <w:t>Т</w:t>
            </w:r>
            <w:r>
              <w:rPr>
                <w:sz w:val="28"/>
                <w:szCs w:val="28"/>
                <w:vertAlign w:val="subscript"/>
              </w:rPr>
              <w:t>1</w:t>
            </w:r>
          </w:p>
        </w:tc>
        <w:tc>
          <w:tcPr>
            <w:tcW w:w="729" w:type="dxa"/>
          </w:tcPr>
          <w:p w:rsidR="00BB4226" w:rsidRDefault="002116E8">
            <w:pPr>
              <w:spacing w:line="360" w:lineRule="auto"/>
              <w:jc w:val="center"/>
            </w:pPr>
            <w:r>
              <w:rPr>
                <w:sz w:val="28"/>
                <w:szCs w:val="28"/>
              </w:rPr>
              <w:t>Т</w:t>
            </w:r>
            <w:r>
              <w:rPr>
                <w:sz w:val="28"/>
                <w:szCs w:val="28"/>
                <w:vertAlign w:val="subscript"/>
              </w:rPr>
              <w:t>1</w:t>
            </w:r>
          </w:p>
        </w:tc>
        <w:tc>
          <w:tcPr>
            <w:tcW w:w="728" w:type="dxa"/>
            <w:vAlign w:val="center"/>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8" w:type="dxa"/>
          </w:tcPr>
          <w:p w:rsidR="00BB4226" w:rsidRDefault="002116E8">
            <w:pPr>
              <w:spacing w:line="360" w:lineRule="auto"/>
              <w:jc w:val="center"/>
            </w:pPr>
            <w:r>
              <w:rPr>
                <w:sz w:val="28"/>
                <w:szCs w:val="28"/>
              </w:rPr>
              <w:t>Т</w:t>
            </w:r>
            <w:r>
              <w:rPr>
                <w:sz w:val="28"/>
                <w:szCs w:val="28"/>
                <w:vertAlign w:val="subscript"/>
              </w:rPr>
              <w:t>1</w:t>
            </w:r>
          </w:p>
        </w:tc>
        <w:tc>
          <w:tcPr>
            <w:tcW w:w="729" w:type="dxa"/>
          </w:tcPr>
          <w:p w:rsidR="00BB4226" w:rsidRDefault="002116E8">
            <w:pPr>
              <w:spacing w:line="360" w:lineRule="auto"/>
              <w:jc w:val="center"/>
            </w:pPr>
            <w:r>
              <w:rPr>
                <w:sz w:val="28"/>
                <w:szCs w:val="28"/>
              </w:rPr>
              <w:t>Т</w:t>
            </w:r>
            <w:r>
              <w:rPr>
                <w:sz w:val="28"/>
                <w:szCs w:val="28"/>
                <w:vertAlign w:val="subscript"/>
              </w:rPr>
              <w:t>2</w:t>
            </w:r>
          </w:p>
        </w:tc>
        <w:tc>
          <w:tcPr>
            <w:tcW w:w="728" w:type="dxa"/>
          </w:tcPr>
          <w:p w:rsidR="00BB4226" w:rsidRDefault="002116E8">
            <w:pPr>
              <w:spacing w:line="360" w:lineRule="auto"/>
              <w:jc w:val="center"/>
            </w:pPr>
            <w:r>
              <w:rPr>
                <w:sz w:val="28"/>
                <w:szCs w:val="28"/>
              </w:rPr>
              <w:t>Т</w:t>
            </w:r>
            <w:r>
              <w:rPr>
                <w:sz w:val="28"/>
                <w:szCs w:val="28"/>
                <w:vertAlign w:val="subscript"/>
              </w:rPr>
              <w:t>1</w:t>
            </w:r>
          </w:p>
        </w:tc>
        <w:tc>
          <w:tcPr>
            <w:tcW w:w="728" w:type="dxa"/>
            <w:vAlign w:val="center"/>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9" w:type="dxa"/>
          </w:tcPr>
          <w:p w:rsidR="00BB4226" w:rsidRDefault="002116E8">
            <w:pPr>
              <w:spacing w:line="360" w:lineRule="auto"/>
              <w:jc w:val="center"/>
            </w:pPr>
            <w:r>
              <w:rPr>
                <w:sz w:val="28"/>
                <w:szCs w:val="28"/>
              </w:rPr>
              <w:t>Т</w:t>
            </w:r>
            <w:r>
              <w:rPr>
                <w:sz w:val="28"/>
                <w:szCs w:val="28"/>
                <w:vertAlign w:val="subscript"/>
              </w:rPr>
              <w:t>1</w:t>
            </w:r>
          </w:p>
        </w:tc>
        <w:tc>
          <w:tcPr>
            <w:tcW w:w="731" w:type="dxa"/>
          </w:tcPr>
          <w:p w:rsidR="00BB4226" w:rsidRDefault="002116E8">
            <w:pPr>
              <w:spacing w:line="360" w:lineRule="auto"/>
              <w:jc w:val="center"/>
            </w:pPr>
            <w:r>
              <w:rPr>
                <w:sz w:val="28"/>
                <w:szCs w:val="28"/>
              </w:rPr>
              <w:t>Т</w:t>
            </w:r>
            <w:r>
              <w:rPr>
                <w:sz w:val="28"/>
                <w:szCs w:val="28"/>
                <w:vertAlign w:val="subscript"/>
              </w:rPr>
              <w:t>1</w:t>
            </w:r>
          </w:p>
        </w:tc>
        <w:tc>
          <w:tcPr>
            <w:tcW w:w="731" w:type="dxa"/>
          </w:tcPr>
          <w:p w:rsidR="00BB4226" w:rsidRDefault="002116E8">
            <w:pPr>
              <w:spacing w:line="360" w:lineRule="auto"/>
              <w:jc w:val="center"/>
            </w:pPr>
            <w:r>
              <w:rPr>
                <w:sz w:val="28"/>
                <w:szCs w:val="28"/>
              </w:rPr>
              <w:t>Т</w:t>
            </w:r>
            <w:r>
              <w:rPr>
                <w:sz w:val="28"/>
                <w:szCs w:val="28"/>
                <w:vertAlign w:val="subscript"/>
              </w:rPr>
              <w:t>1</w:t>
            </w:r>
          </w:p>
        </w:tc>
        <w:tc>
          <w:tcPr>
            <w:tcW w:w="732" w:type="dxa"/>
            <w:vAlign w:val="center"/>
          </w:tcPr>
          <w:p w:rsidR="00BB4226" w:rsidRDefault="002116E8">
            <w:pPr>
              <w:spacing w:line="360" w:lineRule="auto"/>
              <w:jc w:val="center"/>
              <w:rPr>
                <w:sz w:val="28"/>
                <w:szCs w:val="28"/>
              </w:rPr>
            </w:pPr>
            <w:r>
              <w:rPr>
                <w:sz w:val="28"/>
                <w:szCs w:val="28"/>
              </w:rPr>
              <w:t>Т</w:t>
            </w:r>
            <w:r>
              <w:rPr>
                <w:sz w:val="28"/>
                <w:szCs w:val="28"/>
                <w:vertAlign w:val="subscript"/>
              </w:rPr>
              <w:t>2</w:t>
            </w:r>
          </w:p>
        </w:tc>
      </w:tr>
      <w:tr w:rsidR="00BB4226">
        <w:trPr>
          <w:trHeight w:val="455"/>
        </w:trPr>
        <w:tc>
          <w:tcPr>
            <w:tcW w:w="704" w:type="dxa"/>
            <w:vAlign w:val="center"/>
          </w:tcPr>
          <w:p w:rsidR="00BB4226" w:rsidRDefault="002116E8">
            <w:pPr>
              <w:spacing w:line="360" w:lineRule="auto"/>
              <w:jc w:val="center"/>
              <w:rPr>
                <w:sz w:val="28"/>
                <w:szCs w:val="28"/>
              </w:rPr>
            </w:pPr>
            <w:r>
              <w:rPr>
                <w:sz w:val="28"/>
                <w:szCs w:val="28"/>
              </w:rPr>
              <w:t>5</w:t>
            </w:r>
          </w:p>
        </w:tc>
        <w:tc>
          <w:tcPr>
            <w:tcW w:w="728" w:type="dxa"/>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8" w:type="dxa"/>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9" w:type="dxa"/>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8" w:type="dxa"/>
            <w:vAlign w:val="center"/>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8" w:type="dxa"/>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9" w:type="dxa"/>
          </w:tcPr>
          <w:p w:rsidR="00BB4226" w:rsidRDefault="002116E8">
            <w:pPr>
              <w:spacing w:line="360" w:lineRule="auto"/>
              <w:jc w:val="center"/>
              <w:rPr>
                <w:sz w:val="28"/>
                <w:szCs w:val="28"/>
              </w:rPr>
            </w:pPr>
            <w:r>
              <w:rPr>
                <w:sz w:val="28"/>
                <w:szCs w:val="28"/>
              </w:rPr>
              <w:t>Т</w:t>
            </w:r>
            <w:r>
              <w:rPr>
                <w:sz w:val="28"/>
                <w:szCs w:val="28"/>
                <w:vertAlign w:val="subscript"/>
              </w:rPr>
              <w:t>2</w:t>
            </w:r>
          </w:p>
        </w:tc>
        <w:tc>
          <w:tcPr>
            <w:tcW w:w="728" w:type="dxa"/>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8" w:type="dxa"/>
            <w:vAlign w:val="center"/>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29" w:type="dxa"/>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31" w:type="dxa"/>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31" w:type="dxa"/>
          </w:tcPr>
          <w:p w:rsidR="00BB4226" w:rsidRDefault="002116E8">
            <w:pPr>
              <w:spacing w:line="360" w:lineRule="auto"/>
              <w:jc w:val="center"/>
              <w:rPr>
                <w:sz w:val="28"/>
                <w:szCs w:val="28"/>
              </w:rPr>
            </w:pPr>
            <w:r>
              <w:rPr>
                <w:sz w:val="28"/>
                <w:szCs w:val="28"/>
              </w:rPr>
              <w:t>Т</w:t>
            </w:r>
            <w:r>
              <w:rPr>
                <w:sz w:val="28"/>
                <w:szCs w:val="28"/>
                <w:vertAlign w:val="subscript"/>
              </w:rPr>
              <w:t>1</w:t>
            </w:r>
          </w:p>
        </w:tc>
        <w:tc>
          <w:tcPr>
            <w:tcW w:w="732" w:type="dxa"/>
            <w:vAlign w:val="center"/>
          </w:tcPr>
          <w:p w:rsidR="00BB4226" w:rsidRDefault="002116E8">
            <w:pPr>
              <w:spacing w:line="360" w:lineRule="auto"/>
              <w:jc w:val="center"/>
              <w:rPr>
                <w:sz w:val="28"/>
                <w:szCs w:val="28"/>
              </w:rPr>
            </w:pPr>
            <w:r>
              <w:rPr>
                <w:sz w:val="28"/>
                <w:szCs w:val="28"/>
              </w:rPr>
              <w:t>К</w:t>
            </w:r>
          </w:p>
        </w:tc>
      </w:tr>
    </w:tbl>
    <w:p w:rsidR="00BB4226" w:rsidRDefault="00BB4226">
      <w:pPr>
        <w:spacing w:line="360" w:lineRule="auto"/>
        <w:rPr>
          <w:sz w:val="28"/>
          <w:szCs w:val="28"/>
        </w:rPr>
      </w:pPr>
    </w:p>
    <w:p w:rsidR="00BB4226" w:rsidRDefault="002116E8">
      <w:pPr>
        <w:spacing w:line="360" w:lineRule="auto"/>
      </w:pPr>
      <w:r>
        <w:rPr>
          <w:sz w:val="28"/>
          <w:szCs w:val="28"/>
        </w:rPr>
        <w:t>Структура ремонтного цикла: 50 Т</w:t>
      </w:r>
      <w:r>
        <w:rPr>
          <w:sz w:val="28"/>
          <w:szCs w:val="28"/>
          <w:vertAlign w:val="subscript"/>
        </w:rPr>
        <w:t xml:space="preserve">1 </w:t>
      </w:r>
      <w:r>
        <w:rPr>
          <w:sz w:val="28"/>
          <w:szCs w:val="28"/>
        </w:rPr>
        <w:t>+ 9 Т</w:t>
      </w:r>
      <w:r>
        <w:rPr>
          <w:sz w:val="28"/>
          <w:szCs w:val="28"/>
          <w:vertAlign w:val="subscript"/>
        </w:rPr>
        <w:t xml:space="preserve">2 </w:t>
      </w:r>
      <w:r>
        <w:rPr>
          <w:sz w:val="28"/>
          <w:szCs w:val="28"/>
        </w:rPr>
        <w:t>+ К</w:t>
      </w:r>
    </w:p>
    <w:p w:rsidR="00BB4226" w:rsidRDefault="00BB4226">
      <w:pPr>
        <w:spacing w:line="360" w:lineRule="auto"/>
      </w:pPr>
    </w:p>
    <w:p w:rsidR="00BB4226" w:rsidRDefault="002116E8">
      <w:pPr>
        <w:spacing w:line="360" w:lineRule="auto"/>
        <w:rPr>
          <w:sz w:val="28"/>
          <w:szCs w:val="28"/>
        </w:rPr>
      </w:pPr>
      <w:r>
        <w:rPr>
          <w:sz w:val="28"/>
          <w:szCs w:val="28"/>
        </w:rPr>
        <w:t xml:space="preserve"> </w:t>
      </w:r>
      <w:r>
        <w:rPr>
          <w:sz w:val="28"/>
          <w:szCs w:val="28"/>
        </w:rPr>
        <w:tab/>
        <w:t>3.1.2. Фонд рабочего времени</w:t>
      </w:r>
    </w:p>
    <w:p w:rsidR="00BB4226" w:rsidRDefault="002116E8">
      <w:pPr>
        <w:spacing w:line="360" w:lineRule="auto"/>
        <w:rPr>
          <w:sz w:val="28"/>
          <w:szCs w:val="28"/>
        </w:rPr>
      </w:pPr>
      <w:r>
        <w:rPr>
          <w:sz w:val="28"/>
          <w:szCs w:val="28"/>
        </w:rPr>
        <w:t xml:space="preserve">                     Табл. №8</w:t>
      </w: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3"/>
        <w:gridCol w:w="1427"/>
        <w:gridCol w:w="1980"/>
      </w:tblGrid>
      <w:tr w:rsidR="00BB4226">
        <w:trPr>
          <w:trHeight w:val="347"/>
        </w:trPr>
        <w:tc>
          <w:tcPr>
            <w:tcW w:w="3433" w:type="dxa"/>
            <w:tcBorders>
              <w:top w:val="single" w:sz="8" w:space="0" w:color="auto"/>
              <w:left w:val="single" w:sz="8" w:space="0" w:color="auto"/>
              <w:bottom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Показатели</w:t>
            </w:r>
          </w:p>
        </w:tc>
        <w:tc>
          <w:tcPr>
            <w:tcW w:w="1427" w:type="dxa"/>
            <w:tcBorders>
              <w:top w:val="single" w:sz="8" w:space="0" w:color="auto"/>
              <w:left w:val="single" w:sz="8" w:space="0" w:color="auto"/>
              <w:bottom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Обознач.</w:t>
            </w:r>
          </w:p>
        </w:tc>
        <w:tc>
          <w:tcPr>
            <w:tcW w:w="1980" w:type="dxa"/>
            <w:tcBorders>
              <w:top w:val="single" w:sz="8" w:space="0" w:color="auto"/>
              <w:left w:val="single" w:sz="8" w:space="0" w:color="auto"/>
              <w:bottom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Дни</w:t>
            </w:r>
          </w:p>
        </w:tc>
      </w:tr>
      <w:tr w:rsidR="00BB4226">
        <w:trPr>
          <w:trHeight w:val="347"/>
        </w:trPr>
        <w:tc>
          <w:tcPr>
            <w:tcW w:w="3433" w:type="dxa"/>
            <w:tcBorders>
              <w:top w:val="single" w:sz="8" w:space="0" w:color="auto"/>
              <w:left w:val="single" w:sz="8" w:space="0" w:color="auto"/>
              <w:right w:val="single" w:sz="8" w:space="0" w:color="auto"/>
            </w:tcBorders>
            <w:vAlign w:val="center"/>
          </w:tcPr>
          <w:p w:rsidR="00BB4226" w:rsidRDefault="002116E8">
            <w:pPr>
              <w:spacing w:line="360" w:lineRule="auto"/>
              <w:rPr>
                <w:sz w:val="28"/>
                <w:szCs w:val="28"/>
              </w:rPr>
            </w:pPr>
            <w:r>
              <w:rPr>
                <w:sz w:val="28"/>
                <w:szCs w:val="28"/>
              </w:rPr>
              <w:t>Календарный год</w:t>
            </w:r>
          </w:p>
        </w:tc>
        <w:tc>
          <w:tcPr>
            <w:tcW w:w="1427" w:type="dxa"/>
            <w:tcBorders>
              <w:top w:val="single" w:sz="8" w:space="0" w:color="auto"/>
              <w:left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Т</w:t>
            </w:r>
            <w:r>
              <w:rPr>
                <w:sz w:val="28"/>
                <w:szCs w:val="28"/>
                <w:vertAlign w:val="subscript"/>
              </w:rPr>
              <w:t>к</w:t>
            </w:r>
          </w:p>
        </w:tc>
        <w:tc>
          <w:tcPr>
            <w:tcW w:w="1980" w:type="dxa"/>
            <w:tcBorders>
              <w:top w:val="single" w:sz="8" w:space="0" w:color="auto"/>
              <w:left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365</w:t>
            </w:r>
          </w:p>
        </w:tc>
      </w:tr>
      <w:tr w:rsidR="00BB4226">
        <w:trPr>
          <w:trHeight w:val="347"/>
        </w:trPr>
        <w:tc>
          <w:tcPr>
            <w:tcW w:w="3433" w:type="dxa"/>
            <w:tcBorders>
              <w:left w:val="single" w:sz="8" w:space="0" w:color="auto"/>
              <w:right w:val="single" w:sz="8" w:space="0" w:color="auto"/>
            </w:tcBorders>
            <w:vAlign w:val="center"/>
          </w:tcPr>
          <w:p w:rsidR="00BB4226" w:rsidRDefault="002116E8">
            <w:pPr>
              <w:spacing w:line="360" w:lineRule="auto"/>
              <w:rPr>
                <w:sz w:val="28"/>
                <w:szCs w:val="28"/>
              </w:rPr>
            </w:pPr>
            <w:r>
              <w:rPr>
                <w:sz w:val="28"/>
                <w:szCs w:val="28"/>
              </w:rPr>
              <w:t>Праздники и выходные</w:t>
            </w:r>
          </w:p>
        </w:tc>
        <w:tc>
          <w:tcPr>
            <w:tcW w:w="1427" w:type="dxa"/>
            <w:tcBorders>
              <w:left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П и В</w:t>
            </w:r>
          </w:p>
        </w:tc>
        <w:tc>
          <w:tcPr>
            <w:tcW w:w="1980" w:type="dxa"/>
            <w:tcBorders>
              <w:left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115</w:t>
            </w:r>
          </w:p>
        </w:tc>
      </w:tr>
      <w:tr w:rsidR="00BB4226">
        <w:trPr>
          <w:trHeight w:val="347"/>
        </w:trPr>
        <w:tc>
          <w:tcPr>
            <w:tcW w:w="3433" w:type="dxa"/>
            <w:tcBorders>
              <w:left w:val="single" w:sz="8" w:space="0" w:color="auto"/>
              <w:right w:val="single" w:sz="8" w:space="0" w:color="auto"/>
            </w:tcBorders>
            <w:vAlign w:val="center"/>
          </w:tcPr>
          <w:p w:rsidR="00BB4226" w:rsidRDefault="002116E8">
            <w:pPr>
              <w:spacing w:line="360" w:lineRule="auto"/>
              <w:rPr>
                <w:sz w:val="28"/>
                <w:szCs w:val="28"/>
              </w:rPr>
            </w:pPr>
            <w:r>
              <w:rPr>
                <w:sz w:val="28"/>
                <w:szCs w:val="28"/>
              </w:rPr>
              <w:t>Время нормативное</w:t>
            </w:r>
          </w:p>
        </w:tc>
        <w:tc>
          <w:tcPr>
            <w:tcW w:w="1427" w:type="dxa"/>
            <w:tcBorders>
              <w:left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Т</w:t>
            </w:r>
            <w:r>
              <w:rPr>
                <w:sz w:val="28"/>
                <w:szCs w:val="28"/>
                <w:vertAlign w:val="subscript"/>
              </w:rPr>
              <w:t>н</w:t>
            </w:r>
          </w:p>
        </w:tc>
        <w:tc>
          <w:tcPr>
            <w:tcW w:w="1980" w:type="dxa"/>
            <w:tcBorders>
              <w:left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250</w:t>
            </w:r>
          </w:p>
        </w:tc>
      </w:tr>
      <w:tr w:rsidR="00BB4226">
        <w:trPr>
          <w:trHeight w:val="347"/>
        </w:trPr>
        <w:tc>
          <w:tcPr>
            <w:tcW w:w="3433" w:type="dxa"/>
            <w:tcBorders>
              <w:left w:val="single" w:sz="8" w:space="0" w:color="auto"/>
              <w:right w:val="single" w:sz="8" w:space="0" w:color="auto"/>
            </w:tcBorders>
            <w:vAlign w:val="center"/>
          </w:tcPr>
          <w:p w:rsidR="00BB4226" w:rsidRDefault="002116E8">
            <w:pPr>
              <w:spacing w:line="360" w:lineRule="auto"/>
              <w:rPr>
                <w:sz w:val="28"/>
                <w:szCs w:val="28"/>
              </w:rPr>
            </w:pPr>
            <w:r>
              <w:rPr>
                <w:sz w:val="28"/>
                <w:szCs w:val="28"/>
              </w:rPr>
              <w:t>Неявки</w:t>
            </w:r>
          </w:p>
        </w:tc>
        <w:tc>
          <w:tcPr>
            <w:tcW w:w="1427" w:type="dxa"/>
            <w:tcBorders>
              <w:left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неявки</w:t>
            </w:r>
          </w:p>
        </w:tc>
        <w:tc>
          <w:tcPr>
            <w:tcW w:w="1980" w:type="dxa"/>
            <w:tcBorders>
              <w:left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30</w:t>
            </w:r>
          </w:p>
        </w:tc>
      </w:tr>
      <w:tr w:rsidR="00BB4226">
        <w:trPr>
          <w:trHeight w:val="347"/>
        </w:trPr>
        <w:tc>
          <w:tcPr>
            <w:tcW w:w="3433" w:type="dxa"/>
            <w:tcBorders>
              <w:left w:val="single" w:sz="8" w:space="0" w:color="auto"/>
              <w:right w:val="single" w:sz="8" w:space="0" w:color="auto"/>
            </w:tcBorders>
            <w:vAlign w:val="center"/>
          </w:tcPr>
          <w:p w:rsidR="00BB4226" w:rsidRDefault="002116E8">
            <w:pPr>
              <w:spacing w:line="360" w:lineRule="auto"/>
              <w:rPr>
                <w:sz w:val="28"/>
                <w:szCs w:val="28"/>
              </w:rPr>
            </w:pPr>
            <w:r>
              <w:rPr>
                <w:sz w:val="28"/>
                <w:szCs w:val="28"/>
              </w:rPr>
              <w:t>Очередной отпуск</w:t>
            </w:r>
          </w:p>
        </w:tc>
        <w:tc>
          <w:tcPr>
            <w:tcW w:w="1427" w:type="dxa"/>
            <w:tcBorders>
              <w:left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О</w:t>
            </w:r>
            <w:r>
              <w:rPr>
                <w:sz w:val="28"/>
                <w:szCs w:val="28"/>
                <w:vertAlign w:val="subscript"/>
              </w:rPr>
              <w:t>оч.</w:t>
            </w:r>
          </w:p>
        </w:tc>
        <w:tc>
          <w:tcPr>
            <w:tcW w:w="1980" w:type="dxa"/>
            <w:tcBorders>
              <w:left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24</w:t>
            </w:r>
          </w:p>
        </w:tc>
      </w:tr>
      <w:tr w:rsidR="00BB4226">
        <w:trPr>
          <w:trHeight w:val="347"/>
        </w:trPr>
        <w:tc>
          <w:tcPr>
            <w:tcW w:w="3433" w:type="dxa"/>
            <w:tcBorders>
              <w:left w:val="single" w:sz="8" w:space="0" w:color="auto"/>
              <w:right w:val="single" w:sz="8" w:space="0" w:color="auto"/>
            </w:tcBorders>
            <w:vAlign w:val="center"/>
          </w:tcPr>
          <w:p w:rsidR="00BB4226" w:rsidRDefault="002116E8">
            <w:pPr>
              <w:spacing w:line="360" w:lineRule="auto"/>
              <w:rPr>
                <w:sz w:val="28"/>
                <w:szCs w:val="28"/>
              </w:rPr>
            </w:pPr>
            <w:r>
              <w:rPr>
                <w:sz w:val="28"/>
                <w:szCs w:val="28"/>
              </w:rPr>
              <w:t>Больничный лист</w:t>
            </w:r>
          </w:p>
        </w:tc>
        <w:tc>
          <w:tcPr>
            <w:tcW w:w="1427" w:type="dxa"/>
            <w:tcBorders>
              <w:left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Б/л</w:t>
            </w:r>
          </w:p>
        </w:tc>
        <w:tc>
          <w:tcPr>
            <w:tcW w:w="1980" w:type="dxa"/>
            <w:tcBorders>
              <w:left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3</w:t>
            </w:r>
          </w:p>
        </w:tc>
      </w:tr>
      <w:tr w:rsidR="00BB4226">
        <w:trPr>
          <w:trHeight w:val="347"/>
        </w:trPr>
        <w:tc>
          <w:tcPr>
            <w:tcW w:w="3433" w:type="dxa"/>
            <w:tcBorders>
              <w:left w:val="single" w:sz="8" w:space="0" w:color="auto"/>
              <w:right w:val="single" w:sz="8" w:space="0" w:color="auto"/>
            </w:tcBorders>
            <w:vAlign w:val="center"/>
          </w:tcPr>
          <w:p w:rsidR="00BB4226" w:rsidRDefault="002116E8">
            <w:pPr>
              <w:spacing w:line="360" w:lineRule="auto"/>
              <w:rPr>
                <w:sz w:val="28"/>
                <w:szCs w:val="28"/>
              </w:rPr>
            </w:pPr>
            <w:r>
              <w:rPr>
                <w:sz w:val="28"/>
                <w:szCs w:val="28"/>
              </w:rPr>
              <w:t>С разрешения администрации</w:t>
            </w:r>
          </w:p>
        </w:tc>
        <w:tc>
          <w:tcPr>
            <w:tcW w:w="1427" w:type="dxa"/>
            <w:tcBorders>
              <w:left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С разр. адм</w:t>
            </w:r>
          </w:p>
        </w:tc>
        <w:tc>
          <w:tcPr>
            <w:tcW w:w="1980" w:type="dxa"/>
            <w:tcBorders>
              <w:left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1,5</w:t>
            </w:r>
          </w:p>
        </w:tc>
      </w:tr>
      <w:tr w:rsidR="00BB4226">
        <w:trPr>
          <w:trHeight w:val="347"/>
        </w:trPr>
        <w:tc>
          <w:tcPr>
            <w:tcW w:w="3433" w:type="dxa"/>
            <w:tcBorders>
              <w:left w:val="single" w:sz="8" w:space="0" w:color="auto"/>
              <w:right w:val="single" w:sz="8" w:space="0" w:color="auto"/>
            </w:tcBorders>
            <w:vAlign w:val="center"/>
          </w:tcPr>
          <w:p w:rsidR="00BB4226" w:rsidRDefault="002116E8">
            <w:pPr>
              <w:spacing w:line="360" w:lineRule="auto"/>
              <w:rPr>
                <w:sz w:val="28"/>
                <w:szCs w:val="28"/>
              </w:rPr>
            </w:pPr>
            <w:r>
              <w:rPr>
                <w:sz w:val="28"/>
                <w:szCs w:val="28"/>
              </w:rPr>
              <w:t>Государственное обеспеч.</w:t>
            </w:r>
          </w:p>
        </w:tc>
        <w:tc>
          <w:tcPr>
            <w:tcW w:w="1427" w:type="dxa"/>
            <w:tcBorders>
              <w:left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Гос. об.</w:t>
            </w:r>
          </w:p>
        </w:tc>
        <w:tc>
          <w:tcPr>
            <w:tcW w:w="1980" w:type="dxa"/>
            <w:tcBorders>
              <w:left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1,5</w:t>
            </w:r>
          </w:p>
        </w:tc>
      </w:tr>
      <w:tr w:rsidR="00BB4226">
        <w:trPr>
          <w:trHeight w:val="348"/>
        </w:trPr>
        <w:tc>
          <w:tcPr>
            <w:tcW w:w="3433" w:type="dxa"/>
            <w:tcBorders>
              <w:left w:val="single" w:sz="8" w:space="0" w:color="auto"/>
              <w:right w:val="single" w:sz="8" w:space="0" w:color="auto"/>
            </w:tcBorders>
            <w:vAlign w:val="center"/>
          </w:tcPr>
          <w:p w:rsidR="00BB4226" w:rsidRDefault="002116E8">
            <w:pPr>
              <w:spacing w:line="360" w:lineRule="auto"/>
              <w:rPr>
                <w:sz w:val="28"/>
                <w:szCs w:val="28"/>
              </w:rPr>
            </w:pPr>
            <w:r>
              <w:rPr>
                <w:sz w:val="28"/>
                <w:szCs w:val="28"/>
              </w:rPr>
              <w:t>Время фактическое</w:t>
            </w:r>
          </w:p>
        </w:tc>
        <w:tc>
          <w:tcPr>
            <w:tcW w:w="1427" w:type="dxa"/>
            <w:tcBorders>
              <w:left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Т</w:t>
            </w:r>
            <w:r>
              <w:rPr>
                <w:sz w:val="28"/>
                <w:szCs w:val="28"/>
                <w:vertAlign w:val="subscript"/>
              </w:rPr>
              <w:t>ф</w:t>
            </w:r>
          </w:p>
        </w:tc>
        <w:tc>
          <w:tcPr>
            <w:tcW w:w="1980" w:type="dxa"/>
            <w:tcBorders>
              <w:left w:val="single" w:sz="8" w:space="0" w:color="auto"/>
              <w:right w:val="single" w:sz="8" w:space="0" w:color="auto"/>
            </w:tcBorders>
            <w:vAlign w:val="center"/>
          </w:tcPr>
          <w:p w:rsidR="00BB4226" w:rsidRDefault="002116E8">
            <w:pPr>
              <w:spacing w:line="360" w:lineRule="auto"/>
              <w:jc w:val="center"/>
              <w:rPr>
                <w:sz w:val="28"/>
                <w:szCs w:val="28"/>
              </w:rPr>
            </w:pPr>
            <w:r>
              <w:rPr>
                <w:sz w:val="28"/>
                <w:szCs w:val="28"/>
              </w:rPr>
              <w:t>220</w:t>
            </w:r>
          </w:p>
        </w:tc>
      </w:tr>
    </w:tbl>
    <w:p w:rsidR="00BB4226" w:rsidRDefault="00BB4226">
      <w:pPr>
        <w:spacing w:line="360" w:lineRule="auto"/>
        <w:rPr>
          <w:sz w:val="28"/>
          <w:szCs w:val="28"/>
        </w:rPr>
      </w:pPr>
    </w:p>
    <w:p w:rsidR="00BB4226" w:rsidRDefault="00BB4226">
      <w:pPr>
        <w:spacing w:line="360" w:lineRule="auto"/>
        <w:rPr>
          <w:sz w:val="28"/>
          <w:szCs w:val="28"/>
        </w:rPr>
      </w:pPr>
    </w:p>
    <w:p w:rsidR="00BB4226" w:rsidRDefault="002116E8">
      <w:pPr>
        <w:spacing w:line="360" w:lineRule="auto"/>
        <w:ind w:firstLine="708"/>
        <w:jc w:val="both"/>
        <w:rPr>
          <w:sz w:val="28"/>
          <w:szCs w:val="28"/>
        </w:rPr>
      </w:pPr>
      <w:r>
        <w:rPr>
          <w:sz w:val="28"/>
          <w:szCs w:val="28"/>
        </w:rPr>
        <w:t>3.1.3.Расчёт амортизационных отчислений А</w:t>
      </w:r>
      <w:r>
        <w:rPr>
          <w:sz w:val="28"/>
          <w:szCs w:val="28"/>
          <w:vertAlign w:val="subscript"/>
        </w:rPr>
        <w:t>о</w:t>
      </w:r>
      <w:r>
        <w:rPr>
          <w:sz w:val="28"/>
          <w:szCs w:val="28"/>
        </w:rPr>
        <w:t>, согласно С</w:t>
      </w:r>
      <w:r>
        <w:rPr>
          <w:sz w:val="28"/>
          <w:szCs w:val="28"/>
          <w:vertAlign w:val="subscript"/>
        </w:rPr>
        <w:t>бал.</w:t>
      </w:r>
    </w:p>
    <w:p w:rsidR="00BB4226" w:rsidRDefault="00BB4226">
      <w:pPr>
        <w:spacing w:line="360" w:lineRule="auto"/>
        <w:jc w:val="both"/>
        <w:rPr>
          <w:sz w:val="28"/>
          <w:szCs w:val="28"/>
        </w:rPr>
      </w:pPr>
    </w:p>
    <w:p w:rsidR="00BB4226" w:rsidRDefault="002116E8">
      <w:pPr>
        <w:spacing w:line="360" w:lineRule="auto"/>
        <w:jc w:val="center"/>
        <w:rPr>
          <w:sz w:val="28"/>
          <w:szCs w:val="28"/>
        </w:rPr>
      </w:pPr>
      <w:r>
        <w:rPr>
          <w:sz w:val="28"/>
          <w:szCs w:val="28"/>
        </w:rPr>
        <w:t>А</w:t>
      </w:r>
      <w:r>
        <w:rPr>
          <w:sz w:val="28"/>
          <w:szCs w:val="28"/>
          <w:vertAlign w:val="subscript"/>
        </w:rPr>
        <w:t xml:space="preserve">о </w:t>
      </w:r>
      <w:r>
        <w:rPr>
          <w:sz w:val="28"/>
          <w:szCs w:val="28"/>
        </w:rPr>
        <w:t>= С</w:t>
      </w:r>
      <w:r>
        <w:rPr>
          <w:sz w:val="28"/>
          <w:szCs w:val="28"/>
          <w:vertAlign w:val="subscript"/>
        </w:rPr>
        <w:t>бал.</w:t>
      </w:r>
      <w:r>
        <w:rPr>
          <w:sz w:val="28"/>
          <w:szCs w:val="28"/>
        </w:rPr>
        <w:t>* 8 / 100,</w:t>
      </w:r>
    </w:p>
    <w:p w:rsidR="00BB4226" w:rsidRDefault="002116E8">
      <w:pPr>
        <w:spacing w:line="360" w:lineRule="auto"/>
        <w:ind w:firstLine="720"/>
        <w:jc w:val="both"/>
        <w:rPr>
          <w:sz w:val="28"/>
          <w:szCs w:val="28"/>
        </w:rPr>
      </w:pPr>
      <w:r>
        <w:rPr>
          <w:sz w:val="28"/>
          <w:szCs w:val="28"/>
        </w:rPr>
        <w:t>где С</w:t>
      </w:r>
      <w:r>
        <w:rPr>
          <w:sz w:val="28"/>
          <w:szCs w:val="28"/>
          <w:vertAlign w:val="subscript"/>
        </w:rPr>
        <w:t>бал.</w:t>
      </w:r>
      <w:r>
        <w:rPr>
          <w:sz w:val="28"/>
          <w:szCs w:val="28"/>
        </w:rPr>
        <w:t>- балансовая стоимость оборудования; С</w:t>
      </w:r>
      <w:r>
        <w:rPr>
          <w:sz w:val="28"/>
          <w:szCs w:val="28"/>
          <w:vertAlign w:val="subscript"/>
        </w:rPr>
        <w:t>бал.</w:t>
      </w:r>
      <w:r>
        <w:rPr>
          <w:sz w:val="28"/>
          <w:szCs w:val="28"/>
        </w:rPr>
        <w:t>= 600000 руб.</w:t>
      </w:r>
    </w:p>
    <w:p w:rsidR="00BB4226" w:rsidRDefault="002116E8">
      <w:pPr>
        <w:spacing w:line="360" w:lineRule="auto"/>
        <w:jc w:val="center"/>
        <w:rPr>
          <w:sz w:val="28"/>
          <w:szCs w:val="28"/>
        </w:rPr>
      </w:pPr>
      <w:r>
        <w:rPr>
          <w:sz w:val="28"/>
          <w:szCs w:val="28"/>
        </w:rPr>
        <w:t>А</w:t>
      </w:r>
      <w:r>
        <w:rPr>
          <w:sz w:val="28"/>
          <w:szCs w:val="28"/>
          <w:vertAlign w:val="subscript"/>
        </w:rPr>
        <w:t>о</w:t>
      </w:r>
      <w:r>
        <w:rPr>
          <w:sz w:val="28"/>
          <w:szCs w:val="28"/>
        </w:rPr>
        <w:t>=600000*8/100=48000 руб.</w:t>
      </w:r>
    </w:p>
    <w:p w:rsidR="00BB4226" w:rsidRDefault="00BB4226">
      <w:pPr>
        <w:spacing w:line="360" w:lineRule="auto"/>
        <w:jc w:val="center"/>
        <w:rPr>
          <w:sz w:val="28"/>
          <w:szCs w:val="28"/>
        </w:rPr>
      </w:pPr>
    </w:p>
    <w:p w:rsidR="00BB4226" w:rsidRDefault="002116E8">
      <w:pPr>
        <w:spacing w:line="360" w:lineRule="auto"/>
        <w:jc w:val="center"/>
        <w:rPr>
          <w:sz w:val="28"/>
          <w:szCs w:val="28"/>
        </w:rPr>
      </w:pPr>
      <w:r>
        <w:rPr>
          <w:sz w:val="28"/>
          <w:szCs w:val="28"/>
        </w:rPr>
        <w:t>К</w:t>
      </w:r>
      <w:r>
        <w:rPr>
          <w:sz w:val="28"/>
          <w:szCs w:val="28"/>
          <w:vertAlign w:val="subscript"/>
        </w:rPr>
        <w:t>подм.</w:t>
      </w:r>
      <w:r>
        <w:rPr>
          <w:sz w:val="28"/>
          <w:szCs w:val="28"/>
        </w:rPr>
        <w:t>=Т</w:t>
      </w:r>
      <w:r>
        <w:rPr>
          <w:sz w:val="28"/>
          <w:szCs w:val="28"/>
          <w:vertAlign w:val="subscript"/>
        </w:rPr>
        <w:t>н</w:t>
      </w:r>
      <w:r>
        <w:rPr>
          <w:sz w:val="28"/>
          <w:szCs w:val="28"/>
        </w:rPr>
        <w:t>/Т</w:t>
      </w:r>
      <w:r>
        <w:rPr>
          <w:sz w:val="28"/>
          <w:szCs w:val="28"/>
          <w:vertAlign w:val="subscript"/>
        </w:rPr>
        <w:t>ф</w:t>
      </w:r>
      <w:r>
        <w:rPr>
          <w:sz w:val="28"/>
          <w:szCs w:val="28"/>
        </w:rPr>
        <w:t>,</w:t>
      </w:r>
    </w:p>
    <w:p w:rsidR="00BB4226" w:rsidRDefault="002116E8">
      <w:pPr>
        <w:spacing w:line="360" w:lineRule="auto"/>
        <w:ind w:firstLine="720"/>
        <w:jc w:val="both"/>
        <w:rPr>
          <w:sz w:val="28"/>
          <w:szCs w:val="28"/>
        </w:rPr>
      </w:pPr>
      <w:r>
        <w:rPr>
          <w:sz w:val="28"/>
          <w:szCs w:val="28"/>
        </w:rPr>
        <w:t>где К</w:t>
      </w:r>
      <w:r>
        <w:rPr>
          <w:sz w:val="28"/>
          <w:szCs w:val="28"/>
          <w:vertAlign w:val="subscript"/>
        </w:rPr>
        <w:t xml:space="preserve">подм </w:t>
      </w:r>
      <w:r>
        <w:rPr>
          <w:sz w:val="28"/>
          <w:szCs w:val="28"/>
        </w:rPr>
        <w:t>- коэффициент подмены;</w:t>
      </w:r>
    </w:p>
    <w:p w:rsidR="00BB4226" w:rsidRDefault="002116E8">
      <w:pPr>
        <w:spacing w:line="360" w:lineRule="auto"/>
        <w:ind w:firstLine="720"/>
        <w:jc w:val="both"/>
        <w:rPr>
          <w:sz w:val="28"/>
          <w:szCs w:val="28"/>
        </w:rPr>
      </w:pPr>
      <w:r>
        <w:rPr>
          <w:sz w:val="28"/>
          <w:szCs w:val="28"/>
        </w:rPr>
        <w:t>Т</w:t>
      </w:r>
      <w:r>
        <w:rPr>
          <w:sz w:val="28"/>
          <w:szCs w:val="28"/>
          <w:vertAlign w:val="subscript"/>
        </w:rPr>
        <w:t xml:space="preserve">н </w:t>
      </w:r>
      <w:r>
        <w:rPr>
          <w:sz w:val="28"/>
          <w:szCs w:val="28"/>
        </w:rPr>
        <w:t>- время нормативное; Т</w:t>
      </w:r>
      <w:r>
        <w:rPr>
          <w:sz w:val="28"/>
          <w:szCs w:val="28"/>
          <w:vertAlign w:val="subscript"/>
        </w:rPr>
        <w:t>н</w:t>
      </w:r>
      <w:r>
        <w:rPr>
          <w:sz w:val="28"/>
          <w:szCs w:val="28"/>
        </w:rPr>
        <w:t xml:space="preserve">=250 дней </w:t>
      </w:r>
    </w:p>
    <w:p w:rsidR="00BB4226" w:rsidRDefault="002116E8">
      <w:pPr>
        <w:spacing w:line="360" w:lineRule="auto"/>
        <w:ind w:firstLine="720"/>
        <w:jc w:val="both"/>
        <w:rPr>
          <w:sz w:val="28"/>
          <w:szCs w:val="28"/>
        </w:rPr>
      </w:pPr>
      <w:r>
        <w:rPr>
          <w:sz w:val="28"/>
          <w:szCs w:val="28"/>
        </w:rPr>
        <w:t>Т</w:t>
      </w:r>
      <w:r>
        <w:rPr>
          <w:sz w:val="28"/>
          <w:szCs w:val="28"/>
          <w:vertAlign w:val="subscript"/>
        </w:rPr>
        <w:t xml:space="preserve">ф </w:t>
      </w:r>
      <w:r>
        <w:rPr>
          <w:sz w:val="28"/>
          <w:szCs w:val="28"/>
        </w:rPr>
        <w:t>- время фактическое; Т</w:t>
      </w:r>
      <w:r>
        <w:rPr>
          <w:sz w:val="28"/>
          <w:szCs w:val="28"/>
          <w:vertAlign w:val="subscript"/>
        </w:rPr>
        <w:t>ф</w:t>
      </w:r>
      <w:r>
        <w:rPr>
          <w:sz w:val="28"/>
          <w:szCs w:val="28"/>
        </w:rPr>
        <w:t>=220 дней</w:t>
      </w:r>
    </w:p>
    <w:p w:rsidR="00BB4226" w:rsidRDefault="002116E8">
      <w:pPr>
        <w:spacing w:line="360" w:lineRule="auto"/>
        <w:jc w:val="center"/>
        <w:rPr>
          <w:sz w:val="28"/>
          <w:szCs w:val="28"/>
        </w:rPr>
      </w:pPr>
      <w:r>
        <w:rPr>
          <w:sz w:val="28"/>
          <w:szCs w:val="28"/>
        </w:rPr>
        <w:t>К</w:t>
      </w:r>
      <w:r>
        <w:rPr>
          <w:sz w:val="28"/>
          <w:szCs w:val="28"/>
          <w:vertAlign w:val="subscript"/>
        </w:rPr>
        <w:t>подм.</w:t>
      </w:r>
      <w:r>
        <w:rPr>
          <w:sz w:val="28"/>
          <w:szCs w:val="28"/>
        </w:rPr>
        <w:t>=250/220=1,14</w:t>
      </w:r>
    </w:p>
    <w:p w:rsidR="00BB4226" w:rsidRDefault="00BB4226">
      <w:pPr>
        <w:spacing w:line="360" w:lineRule="auto"/>
        <w:jc w:val="center"/>
        <w:rPr>
          <w:sz w:val="28"/>
          <w:szCs w:val="28"/>
        </w:rPr>
      </w:pPr>
    </w:p>
    <w:p w:rsidR="00BB4226" w:rsidRDefault="002116E8">
      <w:pPr>
        <w:spacing w:line="360" w:lineRule="auto"/>
        <w:ind w:firstLine="708"/>
        <w:rPr>
          <w:sz w:val="28"/>
          <w:szCs w:val="28"/>
        </w:rPr>
      </w:pPr>
      <w:r>
        <w:rPr>
          <w:sz w:val="28"/>
          <w:szCs w:val="28"/>
        </w:rPr>
        <w:t>3.1.5 Расчёт численности ремонтных рабочих</w:t>
      </w:r>
    </w:p>
    <w:p w:rsidR="00BB4226" w:rsidRDefault="002116E8">
      <w:pPr>
        <w:spacing w:line="360" w:lineRule="auto"/>
        <w:ind w:firstLine="142"/>
        <w:jc w:val="center"/>
        <w:rPr>
          <w:sz w:val="28"/>
          <w:szCs w:val="28"/>
        </w:rPr>
      </w:pPr>
      <w:r>
        <w:rPr>
          <w:sz w:val="28"/>
          <w:szCs w:val="28"/>
        </w:rPr>
        <w:t>Ч</w:t>
      </w:r>
      <w:r>
        <w:rPr>
          <w:sz w:val="28"/>
          <w:szCs w:val="28"/>
          <w:vertAlign w:val="subscript"/>
        </w:rPr>
        <w:t>сп</w:t>
      </w:r>
      <w:r>
        <w:rPr>
          <w:sz w:val="28"/>
          <w:szCs w:val="28"/>
        </w:rPr>
        <w:t>=</w:t>
      </w:r>
      <w:r>
        <w:rPr>
          <w:sz w:val="28"/>
          <w:szCs w:val="28"/>
          <w:lang w:val="en-US"/>
        </w:rPr>
        <w:t>R</w:t>
      </w:r>
      <w:r>
        <w:rPr>
          <w:sz w:val="28"/>
          <w:szCs w:val="28"/>
        </w:rPr>
        <w:t>*</w:t>
      </w:r>
      <w:r>
        <w:rPr>
          <w:sz w:val="28"/>
          <w:szCs w:val="28"/>
          <w:lang w:val="en-US"/>
        </w:rPr>
        <w:t>N</w:t>
      </w:r>
      <w:r>
        <w:rPr>
          <w:sz w:val="28"/>
          <w:szCs w:val="28"/>
        </w:rPr>
        <w:t>*</w:t>
      </w:r>
      <w:r>
        <w:rPr>
          <w:sz w:val="28"/>
          <w:szCs w:val="28"/>
          <w:lang w:val="en-US"/>
        </w:rPr>
        <w:t>K</w:t>
      </w:r>
      <w:r>
        <w:rPr>
          <w:sz w:val="28"/>
          <w:szCs w:val="28"/>
          <w:vertAlign w:val="subscript"/>
        </w:rPr>
        <w:t>1</w:t>
      </w:r>
      <w:r>
        <w:rPr>
          <w:sz w:val="28"/>
          <w:szCs w:val="28"/>
        </w:rPr>
        <w:t>*</w:t>
      </w:r>
      <w:r>
        <w:rPr>
          <w:sz w:val="28"/>
          <w:szCs w:val="28"/>
          <w:lang w:val="en-US"/>
        </w:rPr>
        <w:t>K</w:t>
      </w:r>
      <w:r>
        <w:rPr>
          <w:sz w:val="28"/>
          <w:szCs w:val="28"/>
          <w:vertAlign w:val="subscript"/>
        </w:rPr>
        <w:t>2</w:t>
      </w:r>
      <w:r>
        <w:rPr>
          <w:sz w:val="28"/>
          <w:szCs w:val="28"/>
        </w:rPr>
        <w:t>/</w:t>
      </w:r>
      <w:r>
        <w:rPr>
          <w:sz w:val="28"/>
          <w:szCs w:val="28"/>
          <w:lang w:val="en-US"/>
        </w:rPr>
        <w:t>T</w:t>
      </w:r>
      <w:r>
        <w:rPr>
          <w:sz w:val="28"/>
          <w:szCs w:val="28"/>
          <w:vertAlign w:val="subscript"/>
          <w:lang w:val="en-US"/>
        </w:rPr>
        <w:t>p</w:t>
      </w:r>
      <w:r>
        <w:rPr>
          <w:sz w:val="28"/>
          <w:szCs w:val="28"/>
        </w:rPr>
        <w:t>*</w:t>
      </w:r>
      <w:r>
        <w:rPr>
          <w:sz w:val="28"/>
          <w:szCs w:val="28"/>
          <w:lang w:val="en-US"/>
        </w:rPr>
        <w:t>K</w:t>
      </w:r>
      <w:r>
        <w:rPr>
          <w:sz w:val="28"/>
          <w:szCs w:val="28"/>
          <w:vertAlign w:val="subscript"/>
        </w:rPr>
        <w:t>3</w:t>
      </w:r>
      <w:r>
        <w:rPr>
          <w:sz w:val="28"/>
          <w:szCs w:val="28"/>
        </w:rPr>
        <w:t>,</w:t>
      </w:r>
    </w:p>
    <w:p w:rsidR="00BB4226" w:rsidRDefault="002116E8">
      <w:pPr>
        <w:spacing w:line="360" w:lineRule="auto"/>
        <w:ind w:firstLine="720"/>
        <w:jc w:val="both"/>
        <w:rPr>
          <w:sz w:val="28"/>
          <w:szCs w:val="28"/>
        </w:rPr>
      </w:pPr>
      <w:r>
        <w:rPr>
          <w:sz w:val="28"/>
          <w:szCs w:val="28"/>
        </w:rPr>
        <w:t xml:space="preserve">где </w:t>
      </w:r>
      <w:r>
        <w:rPr>
          <w:sz w:val="28"/>
          <w:szCs w:val="28"/>
          <w:lang w:val="en-US"/>
        </w:rPr>
        <w:t>R</w:t>
      </w:r>
      <w:r>
        <w:rPr>
          <w:sz w:val="28"/>
          <w:szCs w:val="28"/>
        </w:rPr>
        <w:t xml:space="preserve"> - категория ремонтной сложности; </w:t>
      </w:r>
      <w:r>
        <w:rPr>
          <w:sz w:val="28"/>
          <w:szCs w:val="28"/>
          <w:lang w:val="en-US"/>
        </w:rPr>
        <w:t>R</w:t>
      </w:r>
      <w:r>
        <w:rPr>
          <w:sz w:val="28"/>
          <w:szCs w:val="28"/>
        </w:rPr>
        <w:t>=15</w:t>
      </w:r>
    </w:p>
    <w:p w:rsidR="00BB4226" w:rsidRDefault="002116E8">
      <w:pPr>
        <w:spacing w:line="360" w:lineRule="auto"/>
        <w:ind w:firstLine="720"/>
        <w:rPr>
          <w:sz w:val="28"/>
          <w:szCs w:val="28"/>
        </w:rPr>
      </w:pPr>
      <w:r>
        <w:rPr>
          <w:sz w:val="28"/>
          <w:szCs w:val="28"/>
          <w:lang w:val="en-US"/>
        </w:rPr>
        <w:t>N</w:t>
      </w:r>
      <w:r>
        <w:rPr>
          <w:sz w:val="28"/>
          <w:szCs w:val="28"/>
        </w:rPr>
        <w:t xml:space="preserve"> - норматив единицы  ремонтной сложности; </w:t>
      </w:r>
      <w:r>
        <w:rPr>
          <w:sz w:val="28"/>
          <w:szCs w:val="28"/>
          <w:lang w:val="en-US"/>
        </w:rPr>
        <w:t>N</w:t>
      </w:r>
      <w:r>
        <w:rPr>
          <w:sz w:val="28"/>
          <w:szCs w:val="28"/>
        </w:rPr>
        <w:t>=37,5</w:t>
      </w:r>
    </w:p>
    <w:p w:rsidR="00BB4226" w:rsidRDefault="002116E8">
      <w:pPr>
        <w:spacing w:line="360" w:lineRule="auto"/>
        <w:ind w:firstLine="720"/>
        <w:jc w:val="both"/>
        <w:rPr>
          <w:sz w:val="28"/>
          <w:szCs w:val="28"/>
        </w:rPr>
      </w:pPr>
      <w:r>
        <w:rPr>
          <w:sz w:val="28"/>
          <w:szCs w:val="28"/>
        </w:rPr>
        <w:t>К</w:t>
      </w:r>
      <w:r>
        <w:rPr>
          <w:sz w:val="28"/>
          <w:szCs w:val="28"/>
          <w:vertAlign w:val="subscript"/>
        </w:rPr>
        <w:t xml:space="preserve">1 </w:t>
      </w:r>
      <w:r>
        <w:rPr>
          <w:sz w:val="28"/>
          <w:szCs w:val="28"/>
        </w:rPr>
        <w:t>- коэффициент, учитывающий подготовительные работы для децентрализованного метода; К</w:t>
      </w:r>
      <w:r>
        <w:rPr>
          <w:sz w:val="28"/>
          <w:szCs w:val="28"/>
          <w:vertAlign w:val="subscript"/>
        </w:rPr>
        <w:t>1</w:t>
      </w:r>
      <w:r>
        <w:rPr>
          <w:sz w:val="28"/>
          <w:szCs w:val="28"/>
        </w:rPr>
        <w:t>=1,1</w:t>
      </w:r>
    </w:p>
    <w:p w:rsidR="00BB4226" w:rsidRDefault="002116E8">
      <w:pPr>
        <w:spacing w:line="360" w:lineRule="auto"/>
        <w:ind w:firstLine="720"/>
        <w:jc w:val="both"/>
        <w:rPr>
          <w:sz w:val="28"/>
          <w:szCs w:val="28"/>
        </w:rPr>
      </w:pPr>
      <w:r>
        <w:rPr>
          <w:sz w:val="28"/>
          <w:szCs w:val="28"/>
        </w:rPr>
        <w:t>К</w:t>
      </w:r>
      <w:r>
        <w:rPr>
          <w:sz w:val="28"/>
          <w:szCs w:val="28"/>
          <w:vertAlign w:val="subscript"/>
        </w:rPr>
        <w:t xml:space="preserve">2 </w:t>
      </w:r>
      <w:r>
        <w:rPr>
          <w:sz w:val="28"/>
          <w:szCs w:val="28"/>
        </w:rPr>
        <w:t>- коэффициент, учитывающий годы эксплуатации оборудования; К</w:t>
      </w:r>
      <w:r>
        <w:rPr>
          <w:sz w:val="28"/>
          <w:szCs w:val="28"/>
          <w:vertAlign w:val="subscript"/>
        </w:rPr>
        <w:t>2</w:t>
      </w:r>
      <w:r>
        <w:rPr>
          <w:sz w:val="28"/>
          <w:szCs w:val="28"/>
        </w:rPr>
        <w:t>=0,9</w:t>
      </w:r>
    </w:p>
    <w:p w:rsidR="00BB4226" w:rsidRDefault="002116E8">
      <w:pPr>
        <w:spacing w:line="360" w:lineRule="auto"/>
        <w:ind w:firstLine="720"/>
        <w:jc w:val="both"/>
        <w:rPr>
          <w:sz w:val="28"/>
          <w:szCs w:val="28"/>
        </w:rPr>
      </w:pPr>
      <w:r>
        <w:rPr>
          <w:sz w:val="28"/>
          <w:szCs w:val="28"/>
        </w:rPr>
        <w:t>К</w:t>
      </w:r>
      <w:r>
        <w:rPr>
          <w:sz w:val="28"/>
          <w:szCs w:val="28"/>
          <w:vertAlign w:val="subscript"/>
        </w:rPr>
        <w:t xml:space="preserve">3 </w:t>
      </w:r>
      <w:r>
        <w:rPr>
          <w:sz w:val="28"/>
          <w:szCs w:val="28"/>
        </w:rPr>
        <w:t>- коэффициент, учитывающий степень механизации слесарных работ; К</w:t>
      </w:r>
      <w:r>
        <w:rPr>
          <w:sz w:val="28"/>
          <w:szCs w:val="28"/>
          <w:vertAlign w:val="subscript"/>
        </w:rPr>
        <w:t>3</w:t>
      </w:r>
      <w:r>
        <w:rPr>
          <w:sz w:val="28"/>
          <w:szCs w:val="28"/>
        </w:rPr>
        <w:t xml:space="preserve">=1,0 </w:t>
      </w:r>
    </w:p>
    <w:p w:rsidR="00BB4226" w:rsidRDefault="002116E8">
      <w:pPr>
        <w:spacing w:line="360" w:lineRule="auto"/>
        <w:ind w:firstLine="720"/>
        <w:jc w:val="both"/>
        <w:rPr>
          <w:sz w:val="28"/>
          <w:szCs w:val="28"/>
        </w:rPr>
      </w:pPr>
      <w:r>
        <w:rPr>
          <w:sz w:val="28"/>
          <w:szCs w:val="28"/>
        </w:rPr>
        <w:t>Т</w:t>
      </w:r>
      <w:r>
        <w:rPr>
          <w:sz w:val="28"/>
          <w:szCs w:val="28"/>
          <w:vertAlign w:val="subscript"/>
        </w:rPr>
        <w:t xml:space="preserve">р </w:t>
      </w:r>
      <w:r>
        <w:rPr>
          <w:sz w:val="28"/>
          <w:szCs w:val="28"/>
        </w:rPr>
        <w:t>- продолжительность капитального ремонта в часах; Т</w:t>
      </w:r>
      <w:r>
        <w:rPr>
          <w:sz w:val="28"/>
          <w:szCs w:val="28"/>
          <w:vertAlign w:val="subscript"/>
        </w:rPr>
        <w:t>р</w:t>
      </w:r>
      <w:r>
        <w:rPr>
          <w:sz w:val="28"/>
          <w:szCs w:val="28"/>
        </w:rPr>
        <w:t>=72</w:t>
      </w:r>
    </w:p>
    <w:p w:rsidR="00BB4226" w:rsidRDefault="00BB4226">
      <w:pPr>
        <w:spacing w:line="360" w:lineRule="auto"/>
        <w:ind w:firstLine="142"/>
        <w:jc w:val="center"/>
        <w:rPr>
          <w:sz w:val="28"/>
          <w:szCs w:val="28"/>
        </w:rPr>
      </w:pPr>
    </w:p>
    <w:p w:rsidR="00BB4226" w:rsidRDefault="002116E8">
      <w:pPr>
        <w:spacing w:line="360" w:lineRule="auto"/>
        <w:ind w:firstLine="142"/>
        <w:jc w:val="center"/>
        <w:rPr>
          <w:sz w:val="28"/>
          <w:szCs w:val="28"/>
        </w:rPr>
      </w:pPr>
      <w:r>
        <w:rPr>
          <w:sz w:val="28"/>
          <w:szCs w:val="28"/>
        </w:rPr>
        <w:t>Ч</w:t>
      </w:r>
      <w:r>
        <w:rPr>
          <w:sz w:val="28"/>
          <w:szCs w:val="28"/>
          <w:vertAlign w:val="subscript"/>
        </w:rPr>
        <w:t>сп</w:t>
      </w:r>
      <w:r>
        <w:rPr>
          <w:sz w:val="28"/>
          <w:szCs w:val="28"/>
        </w:rPr>
        <w:t>=15*37,5*1,1*0,9/(72*1,0)=7,73 человек</w:t>
      </w:r>
    </w:p>
    <w:p w:rsidR="00BB4226" w:rsidRDefault="002116E8">
      <w:pPr>
        <w:pStyle w:val="2"/>
        <w:spacing w:line="360" w:lineRule="auto"/>
        <w:ind w:firstLine="720"/>
        <w:jc w:val="both"/>
        <w:rPr>
          <w:rFonts w:ascii="Times New Roman" w:hAnsi="Times New Roman" w:cs="Times New Roman"/>
          <w:b w:val="0"/>
          <w:bCs w:val="0"/>
          <w:i w:val="0"/>
          <w:iCs w:val="0"/>
        </w:rPr>
      </w:pPr>
      <w:r>
        <w:rPr>
          <w:rFonts w:ascii="Times New Roman" w:hAnsi="Times New Roman" w:cs="Times New Roman"/>
          <w:b w:val="0"/>
          <w:bCs w:val="0"/>
          <w:i w:val="0"/>
          <w:iCs w:val="0"/>
        </w:rPr>
        <w:t>Принимаем Ч</w:t>
      </w:r>
      <w:r>
        <w:rPr>
          <w:rFonts w:ascii="Times New Roman" w:hAnsi="Times New Roman" w:cs="Times New Roman"/>
          <w:b w:val="0"/>
          <w:bCs w:val="0"/>
          <w:i w:val="0"/>
          <w:iCs w:val="0"/>
          <w:vertAlign w:val="subscript"/>
        </w:rPr>
        <w:t>сп</w:t>
      </w:r>
      <w:r>
        <w:rPr>
          <w:rFonts w:ascii="Times New Roman" w:hAnsi="Times New Roman" w:cs="Times New Roman"/>
          <w:b w:val="0"/>
          <w:bCs w:val="0"/>
          <w:i w:val="0"/>
          <w:iCs w:val="0"/>
        </w:rPr>
        <w:t>=8 человек</w:t>
      </w:r>
    </w:p>
    <w:p w:rsidR="00BB4226" w:rsidRDefault="00BB4226">
      <w:pPr>
        <w:spacing w:line="360" w:lineRule="auto"/>
      </w:pPr>
    </w:p>
    <w:p w:rsidR="00BB4226" w:rsidRDefault="002116E8">
      <w:pPr>
        <w:spacing w:line="360" w:lineRule="auto"/>
        <w:ind w:firstLine="708"/>
        <w:jc w:val="both"/>
        <w:rPr>
          <w:sz w:val="28"/>
          <w:szCs w:val="28"/>
        </w:rPr>
      </w:pPr>
      <w:r>
        <w:rPr>
          <w:sz w:val="28"/>
          <w:szCs w:val="28"/>
        </w:rPr>
        <w:t xml:space="preserve">3.1.6 Продолжительность капитального ремонта в сутках, </w:t>
      </w:r>
      <w:r>
        <w:rPr>
          <w:sz w:val="28"/>
          <w:szCs w:val="28"/>
          <w:lang w:val="en-US"/>
        </w:rPr>
        <w:t>n</w:t>
      </w:r>
      <w:r>
        <w:rPr>
          <w:sz w:val="28"/>
          <w:szCs w:val="28"/>
        </w:rPr>
        <w:t>, если ремонт производится в 3 смены</w:t>
      </w:r>
    </w:p>
    <w:p w:rsidR="00BB4226" w:rsidRDefault="002116E8">
      <w:pPr>
        <w:spacing w:line="360" w:lineRule="auto"/>
        <w:ind w:firstLine="142"/>
        <w:jc w:val="center"/>
        <w:rPr>
          <w:sz w:val="28"/>
          <w:szCs w:val="28"/>
        </w:rPr>
      </w:pPr>
      <w:r>
        <w:rPr>
          <w:sz w:val="28"/>
          <w:szCs w:val="28"/>
          <w:lang w:val="en-US"/>
        </w:rPr>
        <w:t>n</w:t>
      </w:r>
      <w:r>
        <w:rPr>
          <w:sz w:val="28"/>
          <w:szCs w:val="28"/>
        </w:rPr>
        <w:t xml:space="preserve"> = Т</w:t>
      </w:r>
      <w:r>
        <w:rPr>
          <w:sz w:val="28"/>
          <w:szCs w:val="28"/>
          <w:vertAlign w:val="subscript"/>
        </w:rPr>
        <w:t xml:space="preserve">р </w:t>
      </w:r>
      <w:r>
        <w:rPr>
          <w:sz w:val="28"/>
          <w:szCs w:val="28"/>
        </w:rPr>
        <w:t>/ 24 = 72 / 24 = 3 суток</w:t>
      </w:r>
    </w:p>
    <w:p w:rsidR="00BB4226" w:rsidRDefault="00BB4226">
      <w:pPr>
        <w:spacing w:line="360" w:lineRule="auto"/>
        <w:jc w:val="both"/>
        <w:rPr>
          <w:sz w:val="28"/>
          <w:szCs w:val="28"/>
        </w:rPr>
      </w:pPr>
    </w:p>
    <w:p w:rsidR="00BB4226" w:rsidRDefault="002116E8">
      <w:pPr>
        <w:pStyle w:val="a4"/>
        <w:spacing w:line="360" w:lineRule="auto"/>
        <w:ind w:firstLine="708"/>
      </w:pPr>
      <w:r>
        <w:t>3.1.7 Создание бригад. Создаётся 1 бригада из 8 человек, работающих в трёх сменах по скользящему графику.</w:t>
      </w:r>
    </w:p>
    <w:p w:rsidR="00BB4226" w:rsidRDefault="00BB4226">
      <w:pPr>
        <w:pStyle w:val="a4"/>
        <w:spacing w:line="360" w:lineRule="auto"/>
        <w:ind w:firstLine="708"/>
      </w:pPr>
    </w:p>
    <w:p w:rsidR="00BB4226" w:rsidRDefault="002116E8">
      <w:pPr>
        <w:pStyle w:val="21"/>
        <w:spacing w:line="360" w:lineRule="auto"/>
        <w:ind w:firstLine="708"/>
        <w:rPr>
          <w:sz w:val="28"/>
          <w:szCs w:val="28"/>
        </w:rPr>
      </w:pPr>
      <w:r>
        <w:rPr>
          <w:sz w:val="28"/>
          <w:szCs w:val="28"/>
        </w:rPr>
        <w:t>Бригада сквозная специализированная.</w:t>
      </w:r>
    </w:p>
    <w:p w:rsidR="00BB4226" w:rsidRDefault="002116E8">
      <w:pPr>
        <w:spacing w:line="360" w:lineRule="auto"/>
        <w:ind w:firstLine="142"/>
        <w:jc w:val="both"/>
        <w:rPr>
          <w:sz w:val="28"/>
          <w:szCs w:val="28"/>
        </w:rPr>
      </w:pPr>
      <w:r>
        <w:rPr>
          <w:sz w:val="28"/>
          <w:szCs w:val="28"/>
        </w:rPr>
        <w:t>График работы:</w:t>
      </w:r>
    </w:p>
    <w:p w:rsidR="00BB4226" w:rsidRDefault="002116E8">
      <w:pPr>
        <w:spacing w:line="360" w:lineRule="auto"/>
        <w:ind w:firstLine="142"/>
        <w:jc w:val="both"/>
        <w:rPr>
          <w:sz w:val="28"/>
          <w:szCs w:val="28"/>
        </w:rPr>
      </w:pPr>
      <w:r>
        <w:rPr>
          <w:sz w:val="28"/>
          <w:szCs w:val="28"/>
        </w:rPr>
        <w:t>1 смена с 1</w:t>
      </w:r>
      <w:r>
        <w:rPr>
          <w:sz w:val="28"/>
          <w:szCs w:val="28"/>
          <w:vertAlign w:val="superscript"/>
        </w:rPr>
        <w:t>00</w:t>
      </w:r>
      <w:r>
        <w:rPr>
          <w:sz w:val="28"/>
          <w:szCs w:val="28"/>
        </w:rPr>
        <w:t xml:space="preserve"> до 8</w:t>
      </w:r>
      <w:r>
        <w:rPr>
          <w:sz w:val="28"/>
          <w:szCs w:val="28"/>
          <w:vertAlign w:val="superscript"/>
        </w:rPr>
        <w:t>00</w:t>
      </w:r>
      <w:r>
        <w:rPr>
          <w:sz w:val="28"/>
          <w:szCs w:val="28"/>
        </w:rPr>
        <w:t xml:space="preserve"> </w:t>
      </w:r>
    </w:p>
    <w:p w:rsidR="00BB4226" w:rsidRDefault="002116E8">
      <w:pPr>
        <w:spacing w:line="360" w:lineRule="auto"/>
        <w:ind w:firstLine="142"/>
        <w:jc w:val="both"/>
        <w:rPr>
          <w:sz w:val="28"/>
          <w:szCs w:val="28"/>
          <w:vertAlign w:val="superscript"/>
        </w:rPr>
      </w:pPr>
      <w:r>
        <w:rPr>
          <w:sz w:val="28"/>
          <w:szCs w:val="28"/>
        </w:rPr>
        <w:t>2 смена с 8</w:t>
      </w:r>
      <w:r>
        <w:rPr>
          <w:sz w:val="28"/>
          <w:szCs w:val="28"/>
          <w:vertAlign w:val="superscript"/>
        </w:rPr>
        <w:t>00</w:t>
      </w:r>
      <w:r>
        <w:rPr>
          <w:sz w:val="28"/>
          <w:szCs w:val="28"/>
        </w:rPr>
        <w:t xml:space="preserve"> до 16</w:t>
      </w:r>
      <w:r>
        <w:rPr>
          <w:sz w:val="28"/>
          <w:szCs w:val="28"/>
          <w:vertAlign w:val="superscript"/>
        </w:rPr>
        <w:t>30</w:t>
      </w:r>
    </w:p>
    <w:p w:rsidR="00BB4226" w:rsidRDefault="002116E8">
      <w:pPr>
        <w:spacing w:line="360" w:lineRule="auto"/>
        <w:ind w:firstLine="142"/>
        <w:jc w:val="both"/>
        <w:rPr>
          <w:sz w:val="28"/>
          <w:szCs w:val="28"/>
        </w:rPr>
      </w:pPr>
      <w:r>
        <w:rPr>
          <w:sz w:val="28"/>
          <w:szCs w:val="28"/>
        </w:rPr>
        <w:t>3 смена с 16</w:t>
      </w:r>
      <w:r>
        <w:rPr>
          <w:sz w:val="28"/>
          <w:szCs w:val="28"/>
          <w:vertAlign w:val="superscript"/>
        </w:rPr>
        <w:t>30</w:t>
      </w:r>
      <w:r>
        <w:rPr>
          <w:sz w:val="28"/>
          <w:szCs w:val="28"/>
        </w:rPr>
        <w:t xml:space="preserve"> до 1</w:t>
      </w:r>
      <w:r>
        <w:rPr>
          <w:sz w:val="28"/>
          <w:szCs w:val="28"/>
          <w:vertAlign w:val="superscript"/>
        </w:rPr>
        <w:t>00</w:t>
      </w:r>
    </w:p>
    <w:p w:rsidR="00BB4226" w:rsidRDefault="002116E8">
      <w:pPr>
        <w:pStyle w:val="31"/>
        <w:spacing w:line="360" w:lineRule="auto"/>
        <w:ind w:firstLine="720"/>
        <w:jc w:val="both"/>
      </w:pPr>
      <w:r>
        <w:t>Руководит бригадой 1 бригадир. В ночных сменах назначаются старшие слесари.</w:t>
      </w:r>
    </w:p>
    <w:p w:rsidR="00BB4226" w:rsidRDefault="00BB4226">
      <w:pPr>
        <w:spacing w:line="360" w:lineRule="auto"/>
        <w:ind w:firstLine="142"/>
        <w:jc w:val="center"/>
        <w:rPr>
          <w:sz w:val="32"/>
          <w:szCs w:val="32"/>
        </w:rPr>
        <w:sectPr w:rsidR="00BB4226">
          <w:pgSz w:w="11906" w:h="16838"/>
          <w:pgMar w:top="1134" w:right="851" w:bottom="1134" w:left="1701" w:header="709" w:footer="709" w:gutter="0"/>
          <w:cols w:space="708"/>
          <w:titlePg/>
          <w:docGrid w:linePitch="360"/>
        </w:sectPr>
      </w:pPr>
    </w:p>
    <w:p w:rsidR="00BB4226" w:rsidRDefault="002116E8">
      <w:pPr>
        <w:spacing w:line="360" w:lineRule="auto"/>
        <w:ind w:firstLine="142"/>
        <w:jc w:val="center"/>
        <w:rPr>
          <w:sz w:val="28"/>
          <w:szCs w:val="28"/>
        </w:rPr>
      </w:pPr>
      <w:r>
        <w:rPr>
          <w:sz w:val="32"/>
          <w:szCs w:val="32"/>
        </w:rPr>
        <w:t>Состав бригады и количество отработанных человеко-смен</w:t>
      </w:r>
      <w:r>
        <w:rPr>
          <w:sz w:val="28"/>
          <w:szCs w:val="28"/>
        </w:rPr>
        <w:t>.</w:t>
      </w:r>
    </w:p>
    <w:p w:rsidR="00BB4226" w:rsidRDefault="00BB4226">
      <w:pPr>
        <w:spacing w:line="360" w:lineRule="auto"/>
        <w:ind w:firstLine="142"/>
        <w:jc w:val="center"/>
        <w:rPr>
          <w:sz w:val="28"/>
          <w:szCs w:val="28"/>
        </w:rPr>
      </w:pPr>
    </w:p>
    <w:p w:rsidR="00BB4226" w:rsidRDefault="002116E8">
      <w:pPr>
        <w:tabs>
          <w:tab w:val="center" w:pos="5292"/>
        </w:tabs>
        <w:spacing w:line="360" w:lineRule="auto"/>
        <w:ind w:firstLine="142"/>
        <w:rPr>
          <w:sz w:val="28"/>
          <w:szCs w:val="28"/>
        </w:rPr>
      </w:pPr>
      <w:r>
        <w:rPr>
          <w:sz w:val="28"/>
          <w:szCs w:val="28"/>
        </w:rPr>
        <w:t xml:space="preserve"> Табл. № 9</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1193"/>
        <w:gridCol w:w="810"/>
        <w:gridCol w:w="1435"/>
        <w:gridCol w:w="1972"/>
        <w:gridCol w:w="2058"/>
      </w:tblGrid>
      <w:tr w:rsidR="00BB4226">
        <w:trPr>
          <w:cantSplit/>
          <w:trHeight w:val="511"/>
        </w:trPr>
        <w:tc>
          <w:tcPr>
            <w:tcW w:w="1865" w:type="dxa"/>
            <w:vAlign w:val="center"/>
          </w:tcPr>
          <w:p w:rsidR="00BB4226" w:rsidRDefault="002116E8">
            <w:pPr>
              <w:spacing w:line="360" w:lineRule="auto"/>
              <w:jc w:val="center"/>
              <w:rPr>
                <w:sz w:val="28"/>
                <w:szCs w:val="28"/>
              </w:rPr>
            </w:pPr>
            <w:r>
              <w:rPr>
                <w:sz w:val="28"/>
                <w:szCs w:val="28"/>
              </w:rPr>
              <w:t>Профессия</w:t>
            </w:r>
          </w:p>
        </w:tc>
        <w:tc>
          <w:tcPr>
            <w:tcW w:w="1193" w:type="dxa"/>
            <w:vAlign w:val="center"/>
          </w:tcPr>
          <w:p w:rsidR="00BB4226" w:rsidRDefault="002116E8">
            <w:pPr>
              <w:spacing w:line="360" w:lineRule="auto"/>
              <w:jc w:val="center"/>
              <w:rPr>
                <w:sz w:val="28"/>
                <w:szCs w:val="28"/>
              </w:rPr>
            </w:pPr>
            <w:r>
              <w:rPr>
                <w:sz w:val="28"/>
                <w:szCs w:val="28"/>
              </w:rPr>
              <w:t>Разряд</w:t>
            </w:r>
          </w:p>
        </w:tc>
        <w:tc>
          <w:tcPr>
            <w:tcW w:w="810" w:type="dxa"/>
            <w:vAlign w:val="center"/>
          </w:tcPr>
          <w:p w:rsidR="00BB4226" w:rsidRDefault="002116E8">
            <w:pPr>
              <w:spacing w:line="360" w:lineRule="auto"/>
              <w:jc w:val="center"/>
              <w:rPr>
                <w:sz w:val="28"/>
                <w:szCs w:val="28"/>
              </w:rPr>
            </w:pPr>
            <w:r>
              <w:rPr>
                <w:sz w:val="28"/>
                <w:szCs w:val="28"/>
              </w:rPr>
              <w:t>Ч</w:t>
            </w:r>
            <w:r>
              <w:rPr>
                <w:sz w:val="28"/>
                <w:szCs w:val="28"/>
                <w:vertAlign w:val="subscript"/>
              </w:rPr>
              <w:t>сп</w:t>
            </w:r>
          </w:p>
        </w:tc>
        <w:tc>
          <w:tcPr>
            <w:tcW w:w="1435" w:type="dxa"/>
            <w:vAlign w:val="center"/>
          </w:tcPr>
          <w:p w:rsidR="00BB4226" w:rsidRDefault="002116E8">
            <w:pPr>
              <w:spacing w:line="360" w:lineRule="auto"/>
              <w:jc w:val="center"/>
              <w:rPr>
                <w:sz w:val="28"/>
                <w:szCs w:val="28"/>
              </w:rPr>
            </w:pPr>
            <w:r>
              <w:rPr>
                <w:sz w:val="28"/>
                <w:szCs w:val="28"/>
              </w:rPr>
              <w:t>Число смен</w:t>
            </w:r>
          </w:p>
        </w:tc>
        <w:tc>
          <w:tcPr>
            <w:tcW w:w="1972" w:type="dxa"/>
            <w:vAlign w:val="center"/>
          </w:tcPr>
          <w:p w:rsidR="00BB4226" w:rsidRDefault="002116E8">
            <w:pPr>
              <w:spacing w:line="360" w:lineRule="auto"/>
              <w:jc w:val="center"/>
              <w:rPr>
                <w:sz w:val="28"/>
                <w:szCs w:val="28"/>
              </w:rPr>
            </w:pPr>
            <w:r>
              <w:rPr>
                <w:sz w:val="28"/>
                <w:szCs w:val="28"/>
              </w:rPr>
              <w:t>Выход в     смены</w:t>
            </w:r>
          </w:p>
        </w:tc>
        <w:tc>
          <w:tcPr>
            <w:tcW w:w="2058" w:type="dxa"/>
            <w:vAlign w:val="center"/>
          </w:tcPr>
          <w:p w:rsidR="00BB4226" w:rsidRDefault="002116E8">
            <w:pPr>
              <w:spacing w:line="360" w:lineRule="auto"/>
              <w:jc w:val="center"/>
              <w:rPr>
                <w:sz w:val="28"/>
                <w:szCs w:val="28"/>
              </w:rPr>
            </w:pPr>
            <w:r>
              <w:rPr>
                <w:sz w:val="28"/>
                <w:szCs w:val="28"/>
              </w:rPr>
              <w:t>Отработано</w:t>
            </w:r>
          </w:p>
          <w:p w:rsidR="00BB4226" w:rsidRDefault="002116E8">
            <w:pPr>
              <w:spacing w:line="360" w:lineRule="auto"/>
              <w:jc w:val="center"/>
              <w:rPr>
                <w:sz w:val="28"/>
                <w:szCs w:val="28"/>
              </w:rPr>
            </w:pPr>
            <w:r>
              <w:rPr>
                <w:sz w:val="28"/>
                <w:szCs w:val="28"/>
              </w:rPr>
              <w:t xml:space="preserve"> человеко-смен</w:t>
            </w:r>
          </w:p>
        </w:tc>
      </w:tr>
      <w:tr w:rsidR="00BB4226">
        <w:trPr>
          <w:cantSplit/>
          <w:trHeight w:val="797"/>
        </w:trPr>
        <w:tc>
          <w:tcPr>
            <w:tcW w:w="1865" w:type="dxa"/>
          </w:tcPr>
          <w:p w:rsidR="00BB4226" w:rsidRDefault="002116E8">
            <w:pPr>
              <w:spacing w:line="360" w:lineRule="auto"/>
              <w:jc w:val="center"/>
              <w:rPr>
                <w:sz w:val="28"/>
                <w:szCs w:val="28"/>
              </w:rPr>
            </w:pPr>
            <w:r>
              <w:rPr>
                <w:sz w:val="28"/>
                <w:szCs w:val="28"/>
              </w:rPr>
              <w:t>Слесарь-рем.</w:t>
            </w:r>
          </w:p>
          <w:p w:rsidR="00BB4226" w:rsidRDefault="002116E8">
            <w:pPr>
              <w:spacing w:line="360" w:lineRule="auto"/>
              <w:jc w:val="center"/>
              <w:rPr>
                <w:sz w:val="28"/>
                <w:szCs w:val="28"/>
              </w:rPr>
            </w:pPr>
            <w:r>
              <w:rPr>
                <w:sz w:val="28"/>
                <w:szCs w:val="28"/>
              </w:rPr>
              <w:t>Слесарь-свар.</w:t>
            </w:r>
          </w:p>
          <w:p w:rsidR="00BB4226" w:rsidRDefault="002116E8">
            <w:pPr>
              <w:spacing w:line="360" w:lineRule="auto"/>
              <w:jc w:val="center"/>
              <w:rPr>
                <w:sz w:val="28"/>
                <w:szCs w:val="28"/>
              </w:rPr>
            </w:pPr>
            <w:r>
              <w:rPr>
                <w:sz w:val="28"/>
                <w:szCs w:val="28"/>
              </w:rPr>
              <w:t>Бригадир</w:t>
            </w:r>
          </w:p>
        </w:tc>
        <w:tc>
          <w:tcPr>
            <w:tcW w:w="1193" w:type="dxa"/>
          </w:tcPr>
          <w:p w:rsidR="00BB4226" w:rsidRDefault="002116E8">
            <w:pPr>
              <w:spacing w:line="360" w:lineRule="auto"/>
              <w:jc w:val="center"/>
              <w:rPr>
                <w:sz w:val="28"/>
                <w:szCs w:val="28"/>
              </w:rPr>
            </w:pPr>
            <w:r>
              <w:rPr>
                <w:sz w:val="28"/>
                <w:szCs w:val="28"/>
              </w:rPr>
              <w:t>4</w:t>
            </w:r>
          </w:p>
          <w:p w:rsidR="00BB4226" w:rsidRDefault="00BB4226">
            <w:pPr>
              <w:spacing w:line="360" w:lineRule="auto"/>
              <w:jc w:val="center"/>
              <w:rPr>
                <w:sz w:val="28"/>
                <w:szCs w:val="28"/>
              </w:rPr>
            </w:pPr>
          </w:p>
          <w:p w:rsidR="00BB4226" w:rsidRDefault="002116E8">
            <w:pPr>
              <w:spacing w:line="360" w:lineRule="auto"/>
              <w:jc w:val="center"/>
              <w:rPr>
                <w:sz w:val="28"/>
                <w:szCs w:val="28"/>
              </w:rPr>
            </w:pPr>
            <w:r>
              <w:rPr>
                <w:sz w:val="28"/>
                <w:szCs w:val="28"/>
              </w:rPr>
              <w:t>5</w:t>
            </w:r>
          </w:p>
          <w:p w:rsidR="00BB4226" w:rsidRDefault="002116E8">
            <w:pPr>
              <w:spacing w:line="360" w:lineRule="auto"/>
              <w:jc w:val="center"/>
              <w:rPr>
                <w:sz w:val="28"/>
                <w:szCs w:val="28"/>
              </w:rPr>
            </w:pPr>
            <w:r>
              <w:rPr>
                <w:sz w:val="28"/>
                <w:szCs w:val="28"/>
              </w:rPr>
              <w:t>6</w:t>
            </w:r>
          </w:p>
        </w:tc>
        <w:tc>
          <w:tcPr>
            <w:tcW w:w="810" w:type="dxa"/>
          </w:tcPr>
          <w:p w:rsidR="00BB4226" w:rsidRDefault="002116E8">
            <w:pPr>
              <w:spacing w:line="360" w:lineRule="auto"/>
              <w:jc w:val="center"/>
              <w:rPr>
                <w:sz w:val="28"/>
                <w:szCs w:val="28"/>
              </w:rPr>
            </w:pPr>
            <w:r>
              <w:rPr>
                <w:sz w:val="28"/>
                <w:szCs w:val="28"/>
              </w:rPr>
              <w:t>4</w:t>
            </w:r>
          </w:p>
          <w:p w:rsidR="00BB4226" w:rsidRDefault="00BB4226">
            <w:pPr>
              <w:spacing w:line="360" w:lineRule="auto"/>
              <w:jc w:val="center"/>
              <w:rPr>
                <w:sz w:val="28"/>
                <w:szCs w:val="28"/>
              </w:rPr>
            </w:pPr>
          </w:p>
          <w:p w:rsidR="00BB4226" w:rsidRDefault="002116E8">
            <w:pPr>
              <w:spacing w:line="360" w:lineRule="auto"/>
              <w:jc w:val="center"/>
              <w:rPr>
                <w:sz w:val="28"/>
                <w:szCs w:val="28"/>
              </w:rPr>
            </w:pPr>
            <w:r>
              <w:rPr>
                <w:sz w:val="28"/>
                <w:szCs w:val="28"/>
              </w:rPr>
              <w:t>3</w:t>
            </w:r>
          </w:p>
          <w:p w:rsidR="00BB4226" w:rsidRDefault="002116E8">
            <w:pPr>
              <w:spacing w:line="360" w:lineRule="auto"/>
              <w:jc w:val="center"/>
              <w:rPr>
                <w:sz w:val="28"/>
                <w:szCs w:val="28"/>
              </w:rPr>
            </w:pPr>
            <w:r>
              <w:rPr>
                <w:sz w:val="28"/>
                <w:szCs w:val="28"/>
              </w:rPr>
              <w:t>1</w:t>
            </w:r>
          </w:p>
        </w:tc>
        <w:tc>
          <w:tcPr>
            <w:tcW w:w="1435" w:type="dxa"/>
          </w:tcPr>
          <w:p w:rsidR="00BB4226" w:rsidRDefault="002116E8">
            <w:pPr>
              <w:spacing w:line="360" w:lineRule="auto"/>
              <w:jc w:val="center"/>
              <w:rPr>
                <w:sz w:val="28"/>
                <w:szCs w:val="28"/>
              </w:rPr>
            </w:pPr>
            <w:r>
              <w:rPr>
                <w:sz w:val="28"/>
                <w:szCs w:val="28"/>
              </w:rPr>
              <w:t>3</w:t>
            </w:r>
          </w:p>
          <w:p w:rsidR="00BB4226" w:rsidRDefault="00BB4226">
            <w:pPr>
              <w:spacing w:line="360" w:lineRule="auto"/>
              <w:jc w:val="center"/>
              <w:rPr>
                <w:sz w:val="28"/>
                <w:szCs w:val="28"/>
              </w:rPr>
            </w:pPr>
          </w:p>
          <w:p w:rsidR="00BB4226" w:rsidRDefault="002116E8">
            <w:pPr>
              <w:spacing w:line="360" w:lineRule="auto"/>
              <w:jc w:val="center"/>
              <w:rPr>
                <w:sz w:val="28"/>
                <w:szCs w:val="28"/>
              </w:rPr>
            </w:pPr>
            <w:r>
              <w:rPr>
                <w:sz w:val="28"/>
                <w:szCs w:val="28"/>
              </w:rPr>
              <w:t>3</w:t>
            </w:r>
          </w:p>
          <w:p w:rsidR="00BB4226" w:rsidRDefault="002116E8">
            <w:pPr>
              <w:spacing w:line="360" w:lineRule="auto"/>
              <w:jc w:val="center"/>
              <w:rPr>
                <w:sz w:val="28"/>
                <w:szCs w:val="28"/>
              </w:rPr>
            </w:pPr>
            <w:r>
              <w:rPr>
                <w:sz w:val="28"/>
                <w:szCs w:val="28"/>
              </w:rPr>
              <w:t>3</w:t>
            </w:r>
          </w:p>
        </w:tc>
        <w:tc>
          <w:tcPr>
            <w:tcW w:w="1972" w:type="dxa"/>
          </w:tcPr>
          <w:p w:rsidR="00BB4226" w:rsidRDefault="002116E8">
            <w:pPr>
              <w:spacing w:line="360" w:lineRule="auto"/>
              <w:jc w:val="center"/>
              <w:rPr>
                <w:sz w:val="28"/>
                <w:szCs w:val="28"/>
              </w:rPr>
            </w:pPr>
            <w:r>
              <w:rPr>
                <w:sz w:val="28"/>
                <w:szCs w:val="28"/>
              </w:rPr>
              <w:t>1-2-1</w:t>
            </w:r>
          </w:p>
          <w:p w:rsidR="00BB4226" w:rsidRDefault="00BB4226">
            <w:pPr>
              <w:spacing w:line="360" w:lineRule="auto"/>
              <w:jc w:val="center"/>
              <w:rPr>
                <w:sz w:val="28"/>
                <w:szCs w:val="28"/>
              </w:rPr>
            </w:pPr>
          </w:p>
          <w:p w:rsidR="00BB4226" w:rsidRDefault="002116E8">
            <w:pPr>
              <w:spacing w:line="360" w:lineRule="auto"/>
              <w:jc w:val="center"/>
              <w:rPr>
                <w:sz w:val="28"/>
                <w:szCs w:val="28"/>
              </w:rPr>
            </w:pPr>
            <w:r>
              <w:rPr>
                <w:sz w:val="28"/>
                <w:szCs w:val="28"/>
              </w:rPr>
              <w:t>1-1-1</w:t>
            </w:r>
          </w:p>
          <w:p w:rsidR="00BB4226" w:rsidRDefault="002116E8">
            <w:pPr>
              <w:spacing w:line="360" w:lineRule="auto"/>
              <w:jc w:val="center"/>
              <w:rPr>
                <w:sz w:val="28"/>
                <w:szCs w:val="28"/>
              </w:rPr>
            </w:pPr>
            <w:r>
              <w:rPr>
                <w:sz w:val="28"/>
                <w:szCs w:val="28"/>
              </w:rPr>
              <w:t>0-1-0</w:t>
            </w:r>
          </w:p>
        </w:tc>
        <w:tc>
          <w:tcPr>
            <w:tcW w:w="2058" w:type="dxa"/>
          </w:tcPr>
          <w:p w:rsidR="00BB4226" w:rsidRDefault="002116E8">
            <w:pPr>
              <w:spacing w:line="360" w:lineRule="auto"/>
              <w:jc w:val="center"/>
              <w:rPr>
                <w:sz w:val="28"/>
                <w:szCs w:val="28"/>
              </w:rPr>
            </w:pPr>
            <w:r>
              <w:rPr>
                <w:sz w:val="28"/>
                <w:szCs w:val="28"/>
              </w:rPr>
              <w:t>12</w:t>
            </w:r>
          </w:p>
          <w:p w:rsidR="00BB4226" w:rsidRDefault="00BB4226">
            <w:pPr>
              <w:spacing w:line="360" w:lineRule="auto"/>
              <w:jc w:val="center"/>
              <w:rPr>
                <w:sz w:val="28"/>
                <w:szCs w:val="28"/>
              </w:rPr>
            </w:pPr>
          </w:p>
          <w:p w:rsidR="00BB4226" w:rsidRDefault="002116E8">
            <w:pPr>
              <w:spacing w:line="360" w:lineRule="auto"/>
              <w:jc w:val="center"/>
              <w:rPr>
                <w:sz w:val="28"/>
                <w:szCs w:val="28"/>
              </w:rPr>
            </w:pPr>
            <w:r>
              <w:rPr>
                <w:sz w:val="28"/>
                <w:szCs w:val="28"/>
              </w:rPr>
              <w:t>9</w:t>
            </w:r>
          </w:p>
          <w:p w:rsidR="00BB4226" w:rsidRDefault="002116E8">
            <w:pPr>
              <w:spacing w:line="360" w:lineRule="auto"/>
              <w:jc w:val="center"/>
              <w:rPr>
                <w:sz w:val="28"/>
                <w:szCs w:val="28"/>
              </w:rPr>
            </w:pPr>
            <w:r>
              <w:rPr>
                <w:sz w:val="28"/>
                <w:szCs w:val="28"/>
              </w:rPr>
              <w:t>3</w:t>
            </w:r>
          </w:p>
        </w:tc>
      </w:tr>
      <w:tr w:rsidR="00BB4226">
        <w:trPr>
          <w:cantSplit/>
          <w:trHeight w:val="429"/>
        </w:trPr>
        <w:tc>
          <w:tcPr>
            <w:tcW w:w="1865" w:type="dxa"/>
            <w:vAlign w:val="center"/>
          </w:tcPr>
          <w:p w:rsidR="00BB4226" w:rsidRDefault="002116E8">
            <w:pPr>
              <w:spacing w:line="360" w:lineRule="auto"/>
              <w:jc w:val="center"/>
              <w:rPr>
                <w:sz w:val="28"/>
                <w:szCs w:val="28"/>
              </w:rPr>
            </w:pPr>
            <w:r>
              <w:rPr>
                <w:sz w:val="28"/>
                <w:szCs w:val="28"/>
              </w:rPr>
              <w:t>Итого</w:t>
            </w:r>
          </w:p>
        </w:tc>
        <w:tc>
          <w:tcPr>
            <w:tcW w:w="1193" w:type="dxa"/>
            <w:vAlign w:val="center"/>
          </w:tcPr>
          <w:p w:rsidR="00BB4226" w:rsidRDefault="002116E8">
            <w:pPr>
              <w:spacing w:line="360" w:lineRule="auto"/>
              <w:jc w:val="center"/>
              <w:rPr>
                <w:sz w:val="28"/>
                <w:szCs w:val="28"/>
              </w:rPr>
            </w:pPr>
            <w:r>
              <w:rPr>
                <w:sz w:val="28"/>
                <w:szCs w:val="28"/>
              </w:rPr>
              <w:t>-</w:t>
            </w:r>
          </w:p>
        </w:tc>
        <w:tc>
          <w:tcPr>
            <w:tcW w:w="810" w:type="dxa"/>
            <w:vAlign w:val="center"/>
          </w:tcPr>
          <w:p w:rsidR="00BB4226" w:rsidRDefault="002116E8">
            <w:pPr>
              <w:spacing w:line="360" w:lineRule="auto"/>
              <w:jc w:val="center"/>
              <w:rPr>
                <w:sz w:val="28"/>
                <w:szCs w:val="28"/>
              </w:rPr>
            </w:pPr>
            <w:r>
              <w:rPr>
                <w:sz w:val="28"/>
                <w:szCs w:val="28"/>
              </w:rPr>
              <w:t>8</w:t>
            </w:r>
          </w:p>
        </w:tc>
        <w:tc>
          <w:tcPr>
            <w:tcW w:w="1435" w:type="dxa"/>
            <w:vAlign w:val="center"/>
          </w:tcPr>
          <w:p w:rsidR="00BB4226" w:rsidRDefault="002116E8">
            <w:pPr>
              <w:spacing w:line="360" w:lineRule="auto"/>
              <w:jc w:val="center"/>
              <w:rPr>
                <w:sz w:val="28"/>
                <w:szCs w:val="28"/>
              </w:rPr>
            </w:pPr>
            <w:r>
              <w:rPr>
                <w:sz w:val="28"/>
                <w:szCs w:val="28"/>
              </w:rPr>
              <w:t>3</w:t>
            </w:r>
          </w:p>
        </w:tc>
        <w:tc>
          <w:tcPr>
            <w:tcW w:w="1972" w:type="dxa"/>
            <w:vAlign w:val="center"/>
          </w:tcPr>
          <w:p w:rsidR="00BB4226" w:rsidRDefault="002116E8">
            <w:pPr>
              <w:spacing w:line="360" w:lineRule="auto"/>
              <w:jc w:val="center"/>
              <w:rPr>
                <w:sz w:val="28"/>
                <w:szCs w:val="28"/>
              </w:rPr>
            </w:pPr>
            <w:r>
              <w:rPr>
                <w:sz w:val="28"/>
                <w:szCs w:val="28"/>
              </w:rPr>
              <w:t>2-4-2</w:t>
            </w:r>
          </w:p>
        </w:tc>
        <w:tc>
          <w:tcPr>
            <w:tcW w:w="2058" w:type="dxa"/>
            <w:vAlign w:val="center"/>
          </w:tcPr>
          <w:p w:rsidR="00BB4226" w:rsidRDefault="002116E8">
            <w:pPr>
              <w:spacing w:line="360" w:lineRule="auto"/>
              <w:jc w:val="center"/>
              <w:rPr>
                <w:sz w:val="28"/>
                <w:szCs w:val="28"/>
              </w:rPr>
            </w:pPr>
            <w:r>
              <w:rPr>
                <w:sz w:val="28"/>
                <w:szCs w:val="28"/>
              </w:rPr>
              <w:t>24</w:t>
            </w:r>
          </w:p>
        </w:tc>
      </w:tr>
    </w:tbl>
    <w:p w:rsidR="00BB4226" w:rsidRDefault="00BB4226">
      <w:pPr>
        <w:spacing w:line="360" w:lineRule="auto"/>
        <w:ind w:firstLine="142"/>
        <w:rPr>
          <w:sz w:val="28"/>
          <w:szCs w:val="28"/>
        </w:rPr>
      </w:pPr>
    </w:p>
    <w:p w:rsidR="00BB4226" w:rsidRDefault="002116E8">
      <w:pPr>
        <w:spacing w:line="360" w:lineRule="auto"/>
        <w:ind w:left="142" w:firstLine="566"/>
        <w:rPr>
          <w:sz w:val="28"/>
          <w:szCs w:val="28"/>
        </w:rPr>
      </w:pPr>
      <w:r>
        <w:rPr>
          <w:sz w:val="28"/>
          <w:szCs w:val="28"/>
        </w:rPr>
        <w:t>3.1.8. Расчёт фонда заработной платы (ФЗП)</w:t>
      </w:r>
    </w:p>
    <w:p w:rsidR="00BB4226" w:rsidRDefault="00BB4226">
      <w:pPr>
        <w:spacing w:line="360" w:lineRule="auto"/>
        <w:ind w:left="142"/>
        <w:rPr>
          <w:sz w:val="28"/>
          <w:szCs w:val="28"/>
        </w:rPr>
      </w:pPr>
    </w:p>
    <w:p w:rsidR="00BB4226" w:rsidRDefault="002116E8">
      <w:pPr>
        <w:spacing w:line="360" w:lineRule="auto"/>
        <w:ind w:firstLine="142"/>
        <w:rPr>
          <w:sz w:val="28"/>
          <w:szCs w:val="28"/>
        </w:rPr>
      </w:pPr>
      <w:r>
        <w:rPr>
          <w:sz w:val="28"/>
          <w:szCs w:val="28"/>
        </w:rPr>
        <w:t>Прямая заработная плата слесарей (З</w:t>
      </w:r>
      <w:r>
        <w:rPr>
          <w:sz w:val="28"/>
          <w:szCs w:val="28"/>
          <w:vertAlign w:val="subscript"/>
        </w:rPr>
        <w:t>пр</w:t>
      </w:r>
      <w:r>
        <w:rPr>
          <w:sz w:val="28"/>
          <w:szCs w:val="28"/>
        </w:rPr>
        <w:t>)</w:t>
      </w:r>
    </w:p>
    <w:p w:rsidR="00BB4226" w:rsidRDefault="002116E8">
      <w:pPr>
        <w:spacing w:line="360" w:lineRule="auto"/>
        <w:ind w:firstLine="142"/>
        <w:jc w:val="center"/>
        <w:rPr>
          <w:sz w:val="28"/>
          <w:szCs w:val="28"/>
        </w:rPr>
      </w:pPr>
      <w:r>
        <w:rPr>
          <w:sz w:val="28"/>
          <w:szCs w:val="28"/>
        </w:rPr>
        <w:t>З</w:t>
      </w:r>
      <w:r>
        <w:rPr>
          <w:sz w:val="28"/>
          <w:szCs w:val="28"/>
          <w:vertAlign w:val="subscript"/>
        </w:rPr>
        <w:t>пр.</w:t>
      </w:r>
      <w:r>
        <w:rPr>
          <w:sz w:val="28"/>
          <w:szCs w:val="28"/>
        </w:rPr>
        <w:t>=С</w:t>
      </w:r>
      <w:r>
        <w:rPr>
          <w:sz w:val="28"/>
          <w:szCs w:val="28"/>
          <w:vertAlign w:val="subscript"/>
        </w:rPr>
        <w:t>дн.</w:t>
      </w:r>
      <w:r>
        <w:rPr>
          <w:sz w:val="28"/>
          <w:szCs w:val="28"/>
        </w:rPr>
        <w:t>*</w:t>
      </w:r>
      <w:r>
        <w:rPr>
          <w:sz w:val="28"/>
          <w:szCs w:val="28"/>
          <w:lang w:val="en-US"/>
        </w:rPr>
        <w:t>N</w:t>
      </w:r>
      <w:r>
        <w:rPr>
          <w:sz w:val="28"/>
          <w:szCs w:val="28"/>
        </w:rPr>
        <w:t>,</w:t>
      </w:r>
    </w:p>
    <w:p w:rsidR="00BB4226" w:rsidRDefault="002116E8">
      <w:pPr>
        <w:spacing w:line="360" w:lineRule="auto"/>
        <w:ind w:firstLine="720"/>
        <w:rPr>
          <w:sz w:val="28"/>
          <w:szCs w:val="28"/>
        </w:rPr>
      </w:pPr>
      <w:r>
        <w:rPr>
          <w:sz w:val="28"/>
          <w:szCs w:val="28"/>
        </w:rPr>
        <w:t>где С</w:t>
      </w:r>
      <w:r>
        <w:rPr>
          <w:sz w:val="28"/>
          <w:szCs w:val="28"/>
          <w:vertAlign w:val="subscript"/>
        </w:rPr>
        <w:t xml:space="preserve">дн </w:t>
      </w:r>
      <w:r>
        <w:rPr>
          <w:sz w:val="28"/>
          <w:szCs w:val="28"/>
        </w:rPr>
        <w:t>- дневная тарифная ставка; С</w:t>
      </w:r>
      <w:r>
        <w:rPr>
          <w:sz w:val="28"/>
          <w:szCs w:val="28"/>
          <w:vertAlign w:val="subscript"/>
        </w:rPr>
        <w:t xml:space="preserve">дн 4 р </w:t>
      </w:r>
      <w:r>
        <w:rPr>
          <w:sz w:val="28"/>
          <w:szCs w:val="28"/>
        </w:rPr>
        <w:t>= 59,92 руб.; С</w:t>
      </w:r>
      <w:r>
        <w:rPr>
          <w:sz w:val="28"/>
          <w:szCs w:val="28"/>
          <w:vertAlign w:val="subscript"/>
        </w:rPr>
        <w:t xml:space="preserve">дн 5 р </w:t>
      </w:r>
      <w:r>
        <w:rPr>
          <w:sz w:val="28"/>
          <w:szCs w:val="28"/>
        </w:rPr>
        <w:t>= 72,48 руб.; С</w:t>
      </w:r>
      <w:r>
        <w:rPr>
          <w:sz w:val="28"/>
          <w:szCs w:val="28"/>
          <w:vertAlign w:val="subscript"/>
        </w:rPr>
        <w:t xml:space="preserve">дн 6 р </w:t>
      </w:r>
      <w:r>
        <w:rPr>
          <w:sz w:val="28"/>
          <w:szCs w:val="28"/>
        </w:rPr>
        <w:t>= 87,68 руб.</w:t>
      </w:r>
    </w:p>
    <w:p w:rsidR="00BB4226" w:rsidRDefault="002116E8">
      <w:pPr>
        <w:spacing w:line="360" w:lineRule="auto"/>
        <w:ind w:firstLine="720"/>
        <w:rPr>
          <w:sz w:val="28"/>
          <w:szCs w:val="28"/>
        </w:rPr>
      </w:pPr>
      <w:r>
        <w:rPr>
          <w:sz w:val="28"/>
          <w:szCs w:val="28"/>
          <w:lang w:val="en-US"/>
        </w:rPr>
        <w:t>N</w:t>
      </w:r>
      <w:r>
        <w:rPr>
          <w:sz w:val="28"/>
          <w:szCs w:val="28"/>
        </w:rPr>
        <w:t>-количество отработанных смен за весь период ремонта</w:t>
      </w:r>
    </w:p>
    <w:p w:rsidR="00BB4226" w:rsidRDefault="002116E8">
      <w:pPr>
        <w:spacing w:line="360" w:lineRule="auto"/>
        <w:ind w:firstLine="142"/>
        <w:jc w:val="center"/>
        <w:rPr>
          <w:sz w:val="28"/>
          <w:szCs w:val="28"/>
        </w:rPr>
      </w:pPr>
      <w:r>
        <w:rPr>
          <w:sz w:val="28"/>
          <w:szCs w:val="28"/>
        </w:rPr>
        <w:t>З</w:t>
      </w:r>
      <w:r>
        <w:rPr>
          <w:sz w:val="28"/>
          <w:szCs w:val="28"/>
          <w:vertAlign w:val="subscript"/>
        </w:rPr>
        <w:t>пр.4 р</w:t>
      </w:r>
      <w:r>
        <w:rPr>
          <w:sz w:val="28"/>
          <w:szCs w:val="28"/>
        </w:rPr>
        <w:t>=59,92*12=719 руб</w:t>
      </w:r>
    </w:p>
    <w:p w:rsidR="00BB4226" w:rsidRDefault="002116E8">
      <w:pPr>
        <w:spacing w:line="360" w:lineRule="auto"/>
        <w:ind w:firstLine="142"/>
        <w:jc w:val="center"/>
        <w:rPr>
          <w:sz w:val="28"/>
          <w:szCs w:val="28"/>
        </w:rPr>
      </w:pPr>
      <w:r>
        <w:rPr>
          <w:sz w:val="28"/>
          <w:szCs w:val="28"/>
        </w:rPr>
        <w:t>З</w:t>
      </w:r>
      <w:r>
        <w:rPr>
          <w:sz w:val="28"/>
          <w:szCs w:val="28"/>
          <w:vertAlign w:val="subscript"/>
        </w:rPr>
        <w:t>пр.5 р</w:t>
      </w:r>
      <w:r>
        <w:rPr>
          <w:sz w:val="28"/>
          <w:szCs w:val="28"/>
        </w:rPr>
        <w:t>=72,48*9=652 руб</w:t>
      </w:r>
    </w:p>
    <w:p w:rsidR="00BB4226" w:rsidRDefault="002116E8">
      <w:pPr>
        <w:spacing w:line="360" w:lineRule="auto"/>
        <w:ind w:firstLine="142"/>
        <w:jc w:val="center"/>
        <w:rPr>
          <w:sz w:val="28"/>
          <w:szCs w:val="28"/>
        </w:rPr>
      </w:pPr>
      <w:r>
        <w:rPr>
          <w:sz w:val="28"/>
          <w:szCs w:val="28"/>
        </w:rPr>
        <w:t>З</w:t>
      </w:r>
      <w:r>
        <w:rPr>
          <w:sz w:val="28"/>
          <w:szCs w:val="28"/>
          <w:vertAlign w:val="subscript"/>
        </w:rPr>
        <w:t>пр.6 р</w:t>
      </w:r>
      <w:r>
        <w:rPr>
          <w:sz w:val="28"/>
          <w:szCs w:val="28"/>
        </w:rPr>
        <w:t>=87,68*3=263 руб</w:t>
      </w:r>
    </w:p>
    <w:p w:rsidR="00BB4226" w:rsidRDefault="00BB4226">
      <w:pPr>
        <w:spacing w:line="360" w:lineRule="auto"/>
        <w:ind w:firstLine="142"/>
        <w:rPr>
          <w:sz w:val="28"/>
          <w:szCs w:val="28"/>
        </w:rPr>
      </w:pPr>
    </w:p>
    <w:p w:rsidR="00BB4226" w:rsidRDefault="002116E8">
      <w:pPr>
        <w:spacing w:line="360" w:lineRule="auto"/>
        <w:ind w:firstLine="142"/>
        <w:rPr>
          <w:sz w:val="28"/>
          <w:szCs w:val="28"/>
        </w:rPr>
      </w:pPr>
      <w:r>
        <w:rPr>
          <w:sz w:val="28"/>
          <w:szCs w:val="28"/>
        </w:rPr>
        <w:t>Доплата за ночное время работы (Н)</w:t>
      </w:r>
    </w:p>
    <w:p w:rsidR="00BB4226" w:rsidRDefault="002116E8">
      <w:pPr>
        <w:spacing w:line="360" w:lineRule="auto"/>
        <w:ind w:firstLine="142"/>
        <w:jc w:val="center"/>
        <w:rPr>
          <w:sz w:val="28"/>
          <w:szCs w:val="28"/>
        </w:rPr>
      </w:pPr>
      <w:r>
        <w:rPr>
          <w:sz w:val="28"/>
          <w:szCs w:val="28"/>
        </w:rPr>
        <w:t>Н=(З</w:t>
      </w:r>
      <w:r>
        <w:rPr>
          <w:sz w:val="28"/>
          <w:szCs w:val="28"/>
          <w:vertAlign w:val="subscript"/>
        </w:rPr>
        <w:t>пр</w:t>
      </w:r>
      <w:r>
        <w:rPr>
          <w:sz w:val="28"/>
          <w:szCs w:val="28"/>
        </w:rPr>
        <w:t>+д</w:t>
      </w:r>
      <w:r>
        <w:rPr>
          <w:sz w:val="28"/>
          <w:szCs w:val="28"/>
          <w:vertAlign w:val="subscript"/>
        </w:rPr>
        <w:t>св</w:t>
      </w:r>
      <w:r>
        <w:rPr>
          <w:sz w:val="28"/>
          <w:szCs w:val="28"/>
        </w:rPr>
        <w:t>)*0,4*8/24,</w:t>
      </w:r>
    </w:p>
    <w:p w:rsidR="00BB4226" w:rsidRDefault="002116E8">
      <w:pPr>
        <w:spacing w:line="360" w:lineRule="auto"/>
        <w:ind w:firstLine="720"/>
        <w:rPr>
          <w:sz w:val="28"/>
          <w:szCs w:val="28"/>
        </w:rPr>
      </w:pPr>
      <w:r>
        <w:rPr>
          <w:sz w:val="28"/>
          <w:szCs w:val="28"/>
        </w:rPr>
        <w:t xml:space="preserve"> где Д</w:t>
      </w:r>
      <w:r>
        <w:rPr>
          <w:sz w:val="28"/>
          <w:szCs w:val="28"/>
          <w:vertAlign w:val="subscript"/>
        </w:rPr>
        <w:t xml:space="preserve">св </w:t>
      </w:r>
      <w:r>
        <w:rPr>
          <w:sz w:val="28"/>
          <w:szCs w:val="28"/>
        </w:rPr>
        <w:t>- доплаты сверхплановые; Д</w:t>
      </w:r>
      <w:r>
        <w:rPr>
          <w:sz w:val="28"/>
          <w:szCs w:val="28"/>
          <w:vertAlign w:val="subscript"/>
        </w:rPr>
        <w:t>св 4 р</w:t>
      </w:r>
      <w:r>
        <w:rPr>
          <w:sz w:val="28"/>
          <w:szCs w:val="28"/>
        </w:rPr>
        <w:t>=36 руб.;  Д</w:t>
      </w:r>
      <w:r>
        <w:rPr>
          <w:sz w:val="28"/>
          <w:szCs w:val="28"/>
          <w:vertAlign w:val="subscript"/>
        </w:rPr>
        <w:t>св 5 р</w:t>
      </w:r>
      <w:r>
        <w:rPr>
          <w:sz w:val="28"/>
          <w:szCs w:val="28"/>
        </w:rPr>
        <w:t>=33 руб.;           Д</w:t>
      </w:r>
      <w:r>
        <w:rPr>
          <w:sz w:val="28"/>
          <w:szCs w:val="28"/>
          <w:vertAlign w:val="subscript"/>
        </w:rPr>
        <w:t>св 6 р</w:t>
      </w:r>
      <w:r>
        <w:rPr>
          <w:sz w:val="28"/>
          <w:szCs w:val="28"/>
        </w:rPr>
        <w:t>=26 руб.</w:t>
      </w:r>
    </w:p>
    <w:p w:rsidR="00BB4226" w:rsidRDefault="002116E8">
      <w:pPr>
        <w:spacing w:line="360" w:lineRule="auto"/>
        <w:ind w:firstLine="720"/>
        <w:jc w:val="both"/>
        <w:rPr>
          <w:sz w:val="28"/>
          <w:szCs w:val="28"/>
        </w:rPr>
      </w:pPr>
      <w:r>
        <w:rPr>
          <w:sz w:val="28"/>
          <w:szCs w:val="28"/>
        </w:rPr>
        <w:t>0,4 - 40% доплат за работу в третью и первую смены от часовой тарифной ставки</w:t>
      </w:r>
    </w:p>
    <w:p w:rsidR="00BB4226" w:rsidRDefault="002116E8">
      <w:pPr>
        <w:spacing w:line="360" w:lineRule="auto"/>
        <w:ind w:firstLine="720"/>
        <w:jc w:val="both"/>
        <w:rPr>
          <w:sz w:val="28"/>
          <w:szCs w:val="28"/>
        </w:rPr>
      </w:pPr>
      <w:r>
        <w:rPr>
          <w:sz w:val="28"/>
          <w:szCs w:val="28"/>
        </w:rPr>
        <w:t>8/24 - отношение продолжительности ночных часов к режиму работы бригады</w:t>
      </w:r>
    </w:p>
    <w:p w:rsidR="00BB4226" w:rsidRDefault="00BB4226">
      <w:pPr>
        <w:spacing w:line="360" w:lineRule="auto"/>
        <w:ind w:firstLine="142"/>
        <w:jc w:val="center"/>
        <w:rPr>
          <w:sz w:val="28"/>
          <w:szCs w:val="28"/>
        </w:rPr>
      </w:pPr>
    </w:p>
    <w:p w:rsidR="00BB4226" w:rsidRDefault="002116E8">
      <w:pPr>
        <w:spacing w:line="360" w:lineRule="auto"/>
        <w:ind w:firstLine="142"/>
        <w:jc w:val="center"/>
        <w:rPr>
          <w:sz w:val="28"/>
          <w:szCs w:val="28"/>
        </w:rPr>
      </w:pPr>
      <w:r>
        <w:rPr>
          <w:sz w:val="28"/>
          <w:szCs w:val="28"/>
        </w:rPr>
        <w:t>Н</w:t>
      </w:r>
      <w:r>
        <w:rPr>
          <w:sz w:val="28"/>
          <w:szCs w:val="28"/>
          <w:vertAlign w:val="subscript"/>
        </w:rPr>
        <w:t>4 р</w:t>
      </w:r>
      <w:r>
        <w:rPr>
          <w:sz w:val="28"/>
          <w:szCs w:val="28"/>
        </w:rPr>
        <w:t>=(719+36)*0,4*8/24=101 руб</w:t>
      </w:r>
    </w:p>
    <w:p w:rsidR="00BB4226" w:rsidRDefault="002116E8">
      <w:pPr>
        <w:spacing w:line="360" w:lineRule="auto"/>
        <w:ind w:firstLine="142"/>
        <w:jc w:val="center"/>
        <w:rPr>
          <w:sz w:val="28"/>
          <w:szCs w:val="28"/>
        </w:rPr>
      </w:pPr>
      <w:r>
        <w:rPr>
          <w:sz w:val="28"/>
          <w:szCs w:val="28"/>
        </w:rPr>
        <w:t>Н</w:t>
      </w:r>
      <w:r>
        <w:rPr>
          <w:sz w:val="28"/>
          <w:szCs w:val="28"/>
          <w:vertAlign w:val="subscript"/>
        </w:rPr>
        <w:t>5 р</w:t>
      </w:r>
      <w:r>
        <w:rPr>
          <w:sz w:val="28"/>
          <w:szCs w:val="28"/>
        </w:rPr>
        <w:t>=(652+33)*0,4*8/24=91 руб</w:t>
      </w:r>
    </w:p>
    <w:p w:rsidR="00BB4226" w:rsidRDefault="00BB4226">
      <w:pPr>
        <w:spacing w:line="360" w:lineRule="auto"/>
        <w:ind w:firstLine="142"/>
        <w:jc w:val="both"/>
        <w:rPr>
          <w:sz w:val="28"/>
          <w:szCs w:val="28"/>
        </w:rPr>
      </w:pPr>
    </w:p>
    <w:p w:rsidR="00BB4226" w:rsidRDefault="002116E8">
      <w:pPr>
        <w:spacing w:line="360" w:lineRule="auto"/>
        <w:ind w:firstLine="142"/>
        <w:jc w:val="both"/>
        <w:rPr>
          <w:sz w:val="28"/>
          <w:szCs w:val="28"/>
        </w:rPr>
      </w:pPr>
      <w:r>
        <w:rPr>
          <w:sz w:val="28"/>
          <w:szCs w:val="28"/>
        </w:rPr>
        <w:t>Премия прямая из фонда заработной платы, принимаем 40% (П)</w:t>
      </w:r>
    </w:p>
    <w:p w:rsidR="00BB4226" w:rsidRDefault="002116E8">
      <w:pPr>
        <w:spacing w:line="360" w:lineRule="auto"/>
        <w:ind w:firstLine="142"/>
        <w:jc w:val="center"/>
        <w:rPr>
          <w:sz w:val="28"/>
          <w:szCs w:val="28"/>
        </w:rPr>
      </w:pPr>
      <w:r>
        <w:rPr>
          <w:sz w:val="28"/>
          <w:szCs w:val="28"/>
        </w:rPr>
        <w:t>П=(З</w:t>
      </w:r>
      <w:r>
        <w:rPr>
          <w:sz w:val="28"/>
          <w:szCs w:val="28"/>
          <w:vertAlign w:val="subscript"/>
        </w:rPr>
        <w:t>пр</w:t>
      </w:r>
      <w:r>
        <w:rPr>
          <w:sz w:val="28"/>
          <w:szCs w:val="28"/>
        </w:rPr>
        <w:t>+д</w:t>
      </w:r>
      <w:r>
        <w:rPr>
          <w:sz w:val="28"/>
          <w:szCs w:val="28"/>
          <w:vertAlign w:val="subscript"/>
        </w:rPr>
        <w:t>св</w:t>
      </w:r>
      <w:r>
        <w:rPr>
          <w:sz w:val="28"/>
          <w:szCs w:val="28"/>
        </w:rPr>
        <w:t>+Н)*%</w:t>
      </w:r>
      <w:r>
        <w:rPr>
          <w:sz w:val="28"/>
          <w:szCs w:val="28"/>
          <w:vertAlign w:val="subscript"/>
        </w:rPr>
        <w:t>пр</w:t>
      </w:r>
      <w:r>
        <w:rPr>
          <w:sz w:val="28"/>
          <w:szCs w:val="28"/>
        </w:rPr>
        <w:t>/100,</w:t>
      </w:r>
    </w:p>
    <w:p w:rsidR="00BB4226" w:rsidRDefault="002116E8">
      <w:pPr>
        <w:spacing w:line="360" w:lineRule="auto"/>
        <w:ind w:firstLine="142"/>
        <w:jc w:val="center"/>
        <w:rPr>
          <w:sz w:val="28"/>
          <w:szCs w:val="28"/>
        </w:rPr>
      </w:pPr>
      <w:r>
        <w:rPr>
          <w:sz w:val="28"/>
          <w:szCs w:val="28"/>
        </w:rPr>
        <w:t>П</w:t>
      </w:r>
      <w:r>
        <w:rPr>
          <w:sz w:val="28"/>
          <w:szCs w:val="28"/>
          <w:vertAlign w:val="subscript"/>
        </w:rPr>
        <w:t>4 р</w:t>
      </w:r>
      <w:r>
        <w:rPr>
          <w:sz w:val="28"/>
          <w:szCs w:val="28"/>
        </w:rPr>
        <w:t>=(719+36+101)*40/100=342 руб.</w:t>
      </w:r>
    </w:p>
    <w:p w:rsidR="00BB4226" w:rsidRDefault="002116E8">
      <w:pPr>
        <w:spacing w:line="360" w:lineRule="auto"/>
        <w:ind w:firstLine="142"/>
        <w:jc w:val="center"/>
        <w:rPr>
          <w:sz w:val="28"/>
          <w:szCs w:val="28"/>
        </w:rPr>
      </w:pPr>
      <w:r>
        <w:rPr>
          <w:sz w:val="28"/>
          <w:szCs w:val="28"/>
        </w:rPr>
        <w:t>П</w:t>
      </w:r>
      <w:r>
        <w:rPr>
          <w:sz w:val="28"/>
          <w:szCs w:val="28"/>
          <w:vertAlign w:val="subscript"/>
        </w:rPr>
        <w:t>5 р</w:t>
      </w:r>
      <w:r>
        <w:rPr>
          <w:sz w:val="28"/>
          <w:szCs w:val="28"/>
        </w:rPr>
        <w:t>=(652+33+91)*40/100=310 руб.</w:t>
      </w:r>
    </w:p>
    <w:p w:rsidR="00BB4226" w:rsidRDefault="002116E8">
      <w:pPr>
        <w:spacing w:line="360" w:lineRule="auto"/>
        <w:ind w:firstLine="142"/>
        <w:jc w:val="center"/>
        <w:rPr>
          <w:sz w:val="28"/>
          <w:szCs w:val="28"/>
        </w:rPr>
      </w:pPr>
      <w:r>
        <w:rPr>
          <w:sz w:val="28"/>
          <w:szCs w:val="28"/>
        </w:rPr>
        <w:t>П</w:t>
      </w:r>
      <w:r>
        <w:rPr>
          <w:sz w:val="28"/>
          <w:szCs w:val="28"/>
          <w:vertAlign w:val="subscript"/>
        </w:rPr>
        <w:t>6 р</w:t>
      </w:r>
      <w:r>
        <w:rPr>
          <w:sz w:val="28"/>
          <w:szCs w:val="28"/>
        </w:rPr>
        <w:t>=(263+26)*40/100=145 руб.</w:t>
      </w:r>
    </w:p>
    <w:p w:rsidR="00BB4226" w:rsidRDefault="00BB4226">
      <w:pPr>
        <w:spacing w:line="360" w:lineRule="auto"/>
        <w:ind w:firstLine="142"/>
        <w:jc w:val="both"/>
        <w:rPr>
          <w:sz w:val="28"/>
          <w:szCs w:val="28"/>
        </w:rPr>
      </w:pPr>
    </w:p>
    <w:p w:rsidR="00BB4226" w:rsidRDefault="002116E8">
      <w:pPr>
        <w:spacing w:line="360" w:lineRule="auto"/>
        <w:ind w:firstLine="720"/>
        <w:jc w:val="both"/>
        <w:rPr>
          <w:sz w:val="28"/>
          <w:szCs w:val="28"/>
        </w:rPr>
      </w:pPr>
      <w:r>
        <w:rPr>
          <w:sz w:val="28"/>
          <w:szCs w:val="28"/>
        </w:rPr>
        <w:t>Основная заработная плата (З</w:t>
      </w:r>
      <w:r>
        <w:rPr>
          <w:sz w:val="28"/>
          <w:szCs w:val="28"/>
          <w:vertAlign w:val="subscript"/>
        </w:rPr>
        <w:t>осн</w:t>
      </w:r>
      <w:r>
        <w:rPr>
          <w:sz w:val="28"/>
          <w:szCs w:val="28"/>
        </w:rPr>
        <w:t>)</w:t>
      </w:r>
    </w:p>
    <w:p w:rsidR="00BB4226" w:rsidRDefault="002116E8">
      <w:pPr>
        <w:spacing w:line="360" w:lineRule="auto"/>
        <w:ind w:firstLine="142"/>
        <w:jc w:val="center"/>
        <w:rPr>
          <w:sz w:val="28"/>
          <w:szCs w:val="28"/>
        </w:rPr>
      </w:pPr>
      <w:r>
        <w:rPr>
          <w:sz w:val="28"/>
          <w:szCs w:val="28"/>
        </w:rPr>
        <w:t>З</w:t>
      </w:r>
      <w:r>
        <w:rPr>
          <w:sz w:val="28"/>
          <w:szCs w:val="28"/>
          <w:vertAlign w:val="subscript"/>
        </w:rPr>
        <w:t>осн</w:t>
      </w:r>
      <w:r>
        <w:rPr>
          <w:sz w:val="28"/>
          <w:szCs w:val="28"/>
        </w:rPr>
        <w:t>=З</w:t>
      </w:r>
      <w:r>
        <w:rPr>
          <w:sz w:val="28"/>
          <w:szCs w:val="28"/>
          <w:vertAlign w:val="subscript"/>
        </w:rPr>
        <w:t>пр</w:t>
      </w:r>
      <w:r>
        <w:rPr>
          <w:sz w:val="28"/>
          <w:szCs w:val="28"/>
        </w:rPr>
        <w:t>+д</w:t>
      </w:r>
      <w:r>
        <w:rPr>
          <w:sz w:val="28"/>
          <w:szCs w:val="28"/>
          <w:vertAlign w:val="subscript"/>
        </w:rPr>
        <w:t>св</w:t>
      </w:r>
      <w:r>
        <w:rPr>
          <w:sz w:val="28"/>
          <w:szCs w:val="28"/>
        </w:rPr>
        <w:t>+Н+П,</w:t>
      </w:r>
    </w:p>
    <w:p w:rsidR="00BB4226" w:rsidRDefault="002116E8">
      <w:pPr>
        <w:spacing w:line="360" w:lineRule="auto"/>
        <w:ind w:firstLine="142"/>
        <w:jc w:val="center"/>
        <w:rPr>
          <w:sz w:val="28"/>
          <w:szCs w:val="28"/>
        </w:rPr>
      </w:pPr>
      <w:r>
        <w:rPr>
          <w:sz w:val="28"/>
          <w:szCs w:val="28"/>
        </w:rPr>
        <w:t>З</w:t>
      </w:r>
      <w:r>
        <w:rPr>
          <w:sz w:val="28"/>
          <w:szCs w:val="28"/>
          <w:vertAlign w:val="subscript"/>
        </w:rPr>
        <w:t>осн 4 р</w:t>
      </w:r>
      <w:r>
        <w:rPr>
          <w:sz w:val="28"/>
          <w:szCs w:val="28"/>
        </w:rPr>
        <w:t>=719+36+101+342=1198 руб</w:t>
      </w:r>
    </w:p>
    <w:p w:rsidR="00BB4226" w:rsidRDefault="002116E8">
      <w:pPr>
        <w:spacing w:line="360" w:lineRule="auto"/>
        <w:ind w:firstLine="142"/>
        <w:jc w:val="center"/>
        <w:rPr>
          <w:sz w:val="28"/>
          <w:szCs w:val="28"/>
        </w:rPr>
      </w:pPr>
      <w:r>
        <w:rPr>
          <w:sz w:val="28"/>
          <w:szCs w:val="28"/>
        </w:rPr>
        <w:t>З</w:t>
      </w:r>
      <w:r>
        <w:rPr>
          <w:sz w:val="28"/>
          <w:szCs w:val="28"/>
          <w:vertAlign w:val="subscript"/>
        </w:rPr>
        <w:t>осн 5 р</w:t>
      </w:r>
      <w:r>
        <w:rPr>
          <w:sz w:val="28"/>
          <w:szCs w:val="28"/>
        </w:rPr>
        <w:t>=652+33+91+310=1086 руб</w:t>
      </w:r>
    </w:p>
    <w:p w:rsidR="00BB4226" w:rsidRDefault="002116E8">
      <w:pPr>
        <w:spacing w:line="360" w:lineRule="auto"/>
        <w:ind w:firstLine="142"/>
        <w:jc w:val="center"/>
        <w:rPr>
          <w:sz w:val="28"/>
          <w:szCs w:val="28"/>
        </w:rPr>
      </w:pPr>
      <w:r>
        <w:rPr>
          <w:sz w:val="28"/>
          <w:szCs w:val="28"/>
        </w:rPr>
        <w:t>З</w:t>
      </w:r>
      <w:r>
        <w:rPr>
          <w:sz w:val="28"/>
          <w:szCs w:val="28"/>
          <w:vertAlign w:val="subscript"/>
        </w:rPr>
        <w:t>осн 6 р</w:t>
      </w:r>
      <w:r>
        <w:rPr>
          <w:sz w:val="28"/>
          <w:szCs w:val="28"/>
        </w:rPr>
        <w:t>=263+26+145=434 руб</w:t>
      </w:r>
    </w:p>
    <w:p w:rsidR="00BB4226" w:rsidRDefault="00BB4226">
      <w:pPr>
        <w:spacing w:line="360" w:lineRule="auto"/>
        <w:ind w:firstLine="142"/>
        <w:jc w:val="both"/>
        <w:rPr>
          <w:sz w:val="28"/>
          <w:szCs w:val="28"/>
        </w:rPr>
      </w:pPr>
    </w:p>
    <w:p w:rsidR="00BB4226" w:rsidRDefault="002116E8">
      <w:pPr>
        <w:spacing w:line="360" w:lineRule="auto"/>
        <w:ind w:firstLine="142"/>
        <w:jc w:val="both"/>
        <w:rPr>
          <w:sz w:val="28"/>
          <w:szCs w:val="28"/>
        </w:rPr>
      </w:pPr>
      <w:r>
        <w:rPr>
          <w:sz w:val="28"/>
          <w:szCs w:val="28"/>
        </w:rPr>
        <w:t>Общая заработная плата с поясным коэффициентом (З</w:t>
      </w:r>
      <w:r>
        <w:rPr>
          <w:sz w:val="28"/>
          <w:szCs w:val="28"/>
          <w:vertAlign w:val="subscript"/>
        </w:rPr>
        <w:t>общ</w:t>
      </w:r>
      <w:r>
        <w:rPr>
          <w:sz w:val="28"/>
          <w:szCs w:val="28"/>
        </w:rPr>
        <w:t>)</w:t>
      </w:r>
    </w:p>
    <w:p w:rsidR="00BB4226" w:rsidRDefault="002116E8">
      <w:pPr>
        <w:spacing w:line="360" w:lineRule="auto"/>
        <w:ind w:firstLine="142"/>
        <w:jc w:val="center"/>
        <w:rPr>
          <w:sz w:val="28"/>
          <w:szCs w:val="28"/>
        </w:rPr>
      </w:pPr>
      <w:r>
        <w:rPr>
          <w:sz w:val="28"/>
          <w:szCs w:val="28"/>
        </w:rPr>
        <w:t>З</w:t>
      </w:r>
      <w:r>
        <w:rPr>
          <w:sz w:val="28"/>
          <w:szCs w:val="28"/>
          <w:vertAlign w:val="subscript"/>
        </w:rPr>
        <w:t>общ</w:t>
      </w:r>
      <w:r>
        <w:rPr>
          <w:sz w:val="28"/>
          <w:szCs w:val="28"/>
        </w:rPr>
        <w:t>=З</w:t>
      </w:r>
      <w:r>
        <w:rPr>
          <w:sz w:val="28"/>
          <w:szCs w:val="28"/>
          <w:vertAlign w:val="subscript"/>
        </w:rPr>
        <w:t>осн</w:t>
      </w:r>
      <w:r>
        <w:rPr>
          <w:sz w:val="28"/>
          <w:szCs w:val="28"/>
        </w:rPr>
        <w:t>*К</w:t>
      </w:r>
      <w:r>
        <w:rPr>
          <w:sz w:val="28"/>
          <w:szCs w:val="28"/>
          <w:vertAlign w:val="subscript"/>
        </w:rPr>
        <w:t>р</w:t>
      </w:r>
      <w:r>
        <w:rPr>
          <w:sz w:val="28"/>
          <w:szCs w:val="28"/>
        </w:rPr>
        <w:t>,</w:t>
      </w:r>
    </w:p>
    <w:p w:rsidR="00BB4226" w:rsidRDefault="002116E8">
      <w:pPr>
        <w:spacing w:line="360" w:lineRule="auto"/>
        <w:ind w:firstLine="142"/>
        <w:jc w:val="both"/>
        <w:rPr>
          <w:sz w:val="28"/>
          <w:szCs w:val="28"/>
        </w:rPr>
      </w:pPr>
      <w:r>
        <w:rPr>
          <w:sz w:val="28"/>
          <w:szCs w:val="28"/>
        </w:rPr>
        <w:t>где К</w:t>
      </w:r>
      <w:r>
        <w:rPr>
          <w:sz w:val="28"/>
          <w:szCs w:val="28"/>
          <w:vertAlign w:val="subscript"/>
        </w:rPr>
        <w:t>р</w:t>
      </w:r>
      <w:r>
        <w:rPr>
          <w:sz w:val="28"/>
          <w:szCs w:val="28"/>
        </w:rPr>
        <w:t>-ремонтный коэффициент; К</w:t>
      </w:r>
      <w:r>
        <w:rPr>
          <w:sz w:val="28"/>
          <w:szCs w:val="28"/>
          <w:vertAlign w:val="subscript"/>
        </w:rPr>
        <w:t>р</w:t>
      </w:r>
      <w:r>
        <w:rPr>
          <w:sz w:val="28"/>
          <w:szCs w:val="28"/>
        </w:rPr>
        <w:t>=15%</w:t>
      </w:r>
    </w:p>
    <w:p w:rsidR="00BB4226" w:rsidRDefault="002116E8">
      <w:pPr>
        <w:spacing w:line="360" w:lineRule="auto"/>
        <w:ind w:firstLine="142"/>
        <w:jc w:val="center"/>
        <w:rPr>
          <w:sz w:val="28"/>
          <w:szCs w:val="28"/>
        </w:rPr>
      </w:pPr>
      <w:r>
        <w:rPr>
          <w:sz w:val="28"/>
          <w:szCs w:val="28"/>
        </w:rPr>
        <w:t>З</w:t>
      </w:r>
      <w:r>
        <w:rPr>
          <w:sz w:val="28"/>
          <w:szCs w:val="28"/>
          <w:vertAlign w:val="subscript"/>
        </w:rPr>
        <w:t>общ 4 р</w:t>
      </w:r>
      <w:r>
        <w:rPr>
          <w:sz w:val="28"/>
          <w:szCs w:val="28"/>
        </w:rPr>
        <w:t>=1198*1,15=1378,2 руб</w:t>
      </w:r>
    </w:p>
    <w:p w:rsidR="00BB4226" w:rsidRDefault="002116E8">
      <w:pPr>
        <w:spacing w:line="360" w:lineRule="auto"/>
        <w:ind w:firstLine="142"/>
        <w:jc w:val="center"/>
        <w:rPr>
          <w:sz w:val="28"/>
          <w:szCs w:val="28"/>
        </w:rPr>
      </w:pPr>
      <w:r>
        <w:rPr>
          <w:sz w:val="28"/>
          <w:szCs w:val="28"/>
        </w:rPr>
        <w:t>З</w:t>
      </w:r>
      <w:r>
        <w:rPr>
          <w:sz w:val="28"/>
          <w:szCs w:val="28"/>
          <w:vertAlign w:val="subscript"/>
        </w:rPr>
        <w:t>общ 5 р</w:t>
      </w:r>
      <w:r>
        <w:rPr>
          <w:sz w:val="28"/>
          <w:szCs w:val="28"/>
        </w:rPr>
        <w:t>=1086*1,15=1249,4 руб</w:t>
      </w:r>
    </w:p>
    <w:p w:rsidR="00BB4226" w:rsidRDefault="002116E8">
      <w:pPr>
        <w:spacing w:line="360" w:lineRule="auto"/>
        <w:ind w:firstLine="142"/>
        <w:jc w:val="center"/>
        <w:rPr>
          <w:sz w:val="28"/>
          <w:szCs w:val="28"/>
        </w:rPr>
      </w:pPr>
      <w:r>
        <w:rPr>
          <w:sz w:val="28"/>
          <w:szCs w:val="28"/>
        </w:rPr>
        <w:t>З</w:t>
      </w:r>
      <w:r>
        <w:rPr>
          <w:sz w:val="28"/>
          <w:szCs w:val="28"/>
          <w:vertAlign w:val="subscript"/>
        </w:rPr>
        <w:t>общ 6 р</w:t>
      </w:r>
      <w:r>
        <w:rPr>
          <w:sz w:val="28"/>
          <w:szCs w:val="28"/>
        </w:rPr>
        <w:t>=434*1,15=499,1 руб</w:t>
      </w:r>
    </w:p>
    <w:p w:rsidR="00BB4226" w:rsidRDefault="00BB4226">
      <w:pPr>
        <w:spacing w:line="360" w:lineRule="auto"/>
        <w:ind w:firstLine="142"/>
        <w:jc w:val="center"/>
        <w:rPr>
          <w:sz w:val="32"/>
          <w:szCs w:val="32"/>
        </w:rPr>
      </w:pPr>
    </w:p>
    <w:p w:rsidR="00BB4226" w:rsidRDefault="00BB4226">
      <w:pPr>
        <w:spacing w:line="360" w:lineRule="auto"/>
        <w:ind w:firstLine="142"/>
        <w:jc w:val="center"/>
        <w:rPr>
          <w:sz w:val="32"/>
          <w:szCs w:val="32"/>
        </w:rPr>
      </w:pPr>
    </w:p>
    <w:p w:rsidR="00BB4226" w:rsidRDefault="002116E8">
      <w:pPr>
        <w:spacing w:line="360" w:lineRule="auto"/>
        <w:ind w:firstLine="142"/>
        <w:jc w:val="center"/>
        <w:rPr>
          <w:sz w:val="32"/>
          <w:szCs w:val="32"/>
        </w:rPr>
      </w:pPr>
      <w:r>
        <w:rPr>
          <w:sz w:val="32"/>
          <w:szCs w:val="32"/>
        </w:rPr>
        <w:t>Сводная таблица расчёта заработной платы</w:t>
      </w:r>
    </w:p>
    <w:p w:rsidR="00BB4226" w:rsidRDefault="00BB4226">
      <w:pPr>
        <w:spacing w:line="360" w:lineRule="auto"/>
        <w:ind w:firstLine="142"/>
        <w:jc w:val="center"/>
        <w:rPr>
          <w:sz w:val="32"/>
          <w:szCs w:val="32"/>
        </w:rPr>
      </w:pPr>
    </w:p>
    <w:p w:rsidR="00BB4226" w:rsidRDefault="002116E8">
      <w:pPr>
        <w:tabs>
          <w:tab w:val="center" w:pos="5292"/>
        </w:tabs>
        <w:spacing w:line="360" w:lineRule="auto"/>
        <w:ind w:firstLine="142"/>
        <w:rPr>
          <w:sz w:val="28"/>
          <w:szCs w:val="28"/>
        </w:rPr>
      </w:pPr>
      <w:r>
        <w:rPr>
          <w:sz w:val="28"/>
          <w:szCs w:val="28"/>
        </w:rPr>
        <w:t>Табл.№ 10</w:t>
      </w:r>
    </w:p>
    <w:tbl>
      <w:tblPr>
        <w:tblW w:w="98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666"/>
        <w:gridCol w:w="623"/>
        <w:gridCol w:w="1250"/>
        <w:gridCol w:w="720"/>
        <w:gridCol w:w="1080"/>
        <w:gridCol w:w="720"/>
        <w:gridCol w:w="900"/>
        <w:gridCol w:w="900"/>
        <w:gridCol w:w="763"/>
        <w:gridCol w:w="677"/>
      </w:tblGrid>
      <w:tr w:rsidR="00BB4226">
        <w:trPr>
          <w:cantSplit/>
          <w:trHeight w:val="380"/>
        </w:trPr>
        <w:tc>
          <w:tcPr>
            <w:tcW w:w="1591" w:type="dxa"/>
            <w:vMerge w:val="restart"/>
            <w:vAlign w:val="center"/>
          </w:tcPr>
          <w:p w:rsidR="00BB4226" w:rsidRDefault="002116E8">
            <w:pPr>
              <w:spacing w:line="360" w:lineRule="auto"/>
              <w:ind w:left="-10" w:firstLine="142"/>
              <w:jc w:val="center"/>
            </w:pPr>
            <w:r>
              <w:t>Профессия</w:t>
            </w:r>
          </w:p>
        </w:tc>
        <w:tc>
          <w:tcPr>
            <w:tcW w:w="666" w:type="dxa"/>
            <w:vMerge w:val="restart"/>
            <w:vAlign w:val="center"/>
          </w:tcPr>
          <w:p w:rsidR="00BB4226" w:rsidRDefault="002116E8">
            <w:pPr>
              <w:spacing w:line="360" w:lineRule="auto"/>
              <w:jc w:val="center"/>
            </w:pPr>
            <w:r>
              <w:t>Раз.</w:t>
            </w:r>
          </w:p>
        </w:tc>
        <w:tc>
          <w:tcPr>
            <w:tcW w:w="623" w:type="dxa"/>
            <w:vMerge w:val="restart"/>
            <w:vAlign w:val="center"/>
          </w:tcPr>
          <w:p w:rsidR="00BB4226" w:rsidRDefault="002116E8">
            <w:pPr>
              <w:spacing w:line="360" w:lineRule="auto"/>
              <w:jc w:val="center"/>
            </w:pPr>
            <w:r>
              <w:t>Ч</w:t>
            </w:r>
            <w:r>
              <w:rPr>
                <w:vertAlign w:val="subscript"/>
              </w:rPr>
              <w:t>сп</w:t>
            </w:r>
            <w:r>
              <w:t>;</w:t>
            </w:r>
          </w:p>
          <w:p w:rsidR="00BB4226" w:rsidRDefault="002116E8">
            <w:pPr>
              <w:spacing w:line="360" w:lineRule="auto"/>
              <w:jc w:val="center"/>
            </w:pPr>
            <w:r>
              <w:t>чел.</w:t>
            </w:r>
          </w:p>
        </w:tc>
        <w:tc>
          <w:tcPr>
            <w:tcW w:w="1250" w:type="dxa"/>
            <w:vMerge w:val="restart"/>
            <w:vAlign w:val="center"/>
          </w:tcPr>
          <w:p w:rsidR="00BB4226" w:rsidRDefault="002116E8">
            <w:pPr>
              <w:spacing w:line="360" w:lineRule="auto"/>
              <w:jc w:val="center"/>
            </w:pPr>
            <w:r>
              <w:t>Дневная тарифная ставка</w:t>
            </w:r>
          </w:p>
          <w:p w:rsidR="00BB4226" w:rsidRDefault="002116E8">
            <w:pPr>
              <w:spacing w:line="360" w:lineRule="auto"/>
              <w:jc w:val="center"/>
            </w:pPr>
            <w:r>
              <w:t>С</w:t>
            </w:r>
            <w:r>
              <w:rPr>
                <w:vertAlign w:val="subscript"/>
              </w:rPr>
              <w:t>дн</w:t>
            </w:r>
            <w:r>
              <w:t>; руб</w:t>
            </w:r>
          </w:p>
        </w:tc>
        <w:tc>
          <w:tcPr>
            <w:tcW w:w="720" w:type="dxa"/>
            <w:vMerge w:val="restart"/>
            <w:vAlign w:val="center"/>
          </w:tcPr>
          <w:p w:rsidR="00BB4226" w:rsidRDefault="00BB4226"/>
          <w:p w:rsidR="00BB4226" w:rsidRDefault="002116E8">
            <w:pPr>
              <w:jc w:val="center"/>
            </w:pPr>
            <w:r>
              <w:rPr>
                <w:lang w:val="en-US"/>
              </w:rPr>
              <w:t>N</w:t>
            </w:r>
            <w:r>
              <w:rPr>
                <w:vertAlign w:val="subscript"/>
              </w:rPr>
              <w:t>отр</w:t>
            </w:r>
            <w:r>
              <w:t>;</w:t>
            </w:r>
          </w:p>
          <w:p w:rsidR="00BB4226" w:rsidRDefault="002116E8">
            <w:pPr>
              <w:jc w:val="center"/>
            </w:pPr>
            <w:r>
              <w:t>см</w:t>
            </w:r>
          </w:p>
          <w:p w:rsidR="00BB4226" w:rsidRDefault="00BB4226"/>
          <w:p w:rsidR="00BB4226" w:rsidRDefault="00BB4226">
            <w:pPr>
              <w:spacing w:line="360" w:lineRule="auto"/>
              <w:jc w:val="center"/>
            </w:pPr>
          </w:p>
        </w:tc>
        <w:tc>
          <w:tcPr>
            <w:tcW w:w="1080" w:type="dxa"/>
            <w:vMerge w:val="restart"/>
            <w:vAlign w:val="center"/>
          </w:tcPr>
          <w:p w:rsidR="00BB4226" w:rsidRDefault="002116E8">
            <w:pPr>
              <w:pStyle w:val="23"/>
            </w:pPr>
            <w:r>
              <w:t>Зарплата прямая</w:t>
            </w:r>
          </w:p>
          <w:p w:rsidR="00BB4226" w:rsidRDefault="002116E8">
            <w:pPr>
              <w:spacing w:line="360" w:lineRule="auto"/>
              <w:jc w:val="center"/>
            </w:pPr>
            <w:r>
              <w:t>З</w:t>
            </w:r>
            <w:r>
              <w:rPr>
                <w:vertAlign w:val="subscript"/>
              </w:rPr>
              <w:t>пр.</w:t>
            </w:r>
            <w:r>
              <w:t>; руб.</w:t>
            </w:r>
          </w:p>
        </w:tc>
        <w:tc>
          <w:tcPr>
            <w:tcW w:w="2520" w:type="dxa"/>
            <w:gridSpan w:val="3"/>
            <w:vAlign w:val="center"/>
          </w:tcPr>
          <w:p w:rsidR="00BB4226" w:rsidRDefault="002116E8">
            <w:pPr>
              <w:spacing w:line="360" w:lineRule="auto"/>
              <w:jc w:val="center"/>
            </w:pPr>
            <w:r>
              <w:t>Доплаты; руб.</w:t>
            </w:r>
          </w:p>
        </w:tc>
        <w:tc>
          <w:tcPr>
            <w:tcW w:w="1440" w:type="dxa"/>
            <w:gridSpan w:val="2"/>
            <w:vAlign w:val="center"/>
          </w:tcPr>
          <w:p w:rsidR="00BB4226" w:rsidRDefault="002116E8">
            <w:pPr>
              <w:jc w:val="center"/>
            </w:pPr>
            <w:r>
              <w:t>Зарплата; руб.</w:t>
            </w:r>
          </w:p>
        </w:tc>
      </w:tr>
      <w:tr w:rsidR="00BB4226">
        <w:trPr>
          <w:cantSplit/>
          <w:trHeight w:val="379"/>
        </w:trPr>
        <w:tc>
          <w:tcPr>
            <w:tcW w:w="1591" w:type="dxa"/>
            <w:vMerge/>
            <w:vAlign w:val="center"/>
          </w:tcPr>
          <w:p w:rsidR="00BB4226" w:rsidRDefault="00BB4226">
            <w:pPr>
              <w:spacing w:line="360" w:lineRule="auto"/>
              <w:ind w:left="-10" w:firstLine="142"/>
              <w:jc w:val="center"/>
            </w:pPr>
          </w:p>
        </w:tc>
        <w:tc>
          <w:tcPr>
            <w:tcW w:w="666" w:type="dxa"/>
            <w:vMerge/>
            <w:vAlign w:val="center"/>
          </w:tcPr>
          <w:p w:rsidR="00BB4226" w:rsidRDefault="00BB4226">
            <w:pPr>
              <w:spacing w:line="360" w:lineRule="auto"/>
              <w:jc w:val="center"/>
            </w:pPr>
          </w:p>
        </w:tc>
        <w:tc>
          <w:tcPr>
            <w:tcW w:w="623" w:type="dxa"/>
            <w:vMerge/>
            <w:vAlign w:val="center"/>
          </w:tcPr>
          <w:p w:rsidR="00BB4226" w:rsidRDefault="00BB4226">
            <w:pPr>
              <w:spacing w:line="360" w:lineRule="auto"/>
              <w:jc w:val="center"/>
            </w:pPr>
          </w:p>
        </w:tc>
        <w:tc>
          <w:tcPr>
            <w:tcW w:w="1250" w:type="dxa"/>
            <w:vMerge/>
            <w:vAlign w:val="center"/>
          </w:tcPr>
          <w:p w:rsidR="00BB4226" w:rsidRDefault="00BB4226">
            <w:pPr>
              <w:spacing w:line="360" w:lineRule="auto"/>
              <w:jc w:val="center"/>
            </w:pPr>
          </w:p>
        </w:tc>
        <w:tc>
          <w:tcPr>
            <w:tcW w:w="720" w:type="dxa"/>
            <w:vMerge/>
            <w:vAlign w:val="center"/>
          </w:tcPr>
          <w:p w:rsidR="00BB4226" w:rsidRDefault="00BB4226">
            <w:pPr>
              <w:spacing w:line="360" w:lineRule="auto"/>
              <w:jc w:val="center"/>
            </w:pPr>
          </w:p>
        </w:tc>
        <w:tc>
          <w:tcPr>
            <w:tcW w:w="1080" w:type="dxa"/>
            <w:vMerge/>
            <w:vAlign w:val="center"/>
          </w:tcPr>
          <w:p w:rsidR="00BB4226" w:rsidRDefault="00BB4226">
            <w:pPr>
              <w:spacing w:line="360" w:lineRule="auto"/>
              <w:jc w:val="center"/>
            </w:pPr>
          </w:p>
        </w:tc>
        <w:tc>
          <w:tcPr>
            <w:tcW w:w="720" w:type="dxa"/>
            <w:vAlign w:val="center"/>
          </w:tcPr>
          <w:p w:rsidR="00BB4226" w:rsidRDefault="002116E8">
            <w:pPr>
              <w:spacing w:line="360" w:lineRule="auto"/>
              <w:ind w:left="-108" w:right="-108"/>
              <w:jc w:val="center"/>
            </w:pPr>
            <w:r>
              <w:t>Сверх</w:t>
            </w:r>
          </w:p>
          <w:p w:rsidR="00BB4226" w:rsidRDefault="002116E8">
            <w:pPr>
              <w:spacing w:line="360" w:lineRule="auto"/>
              <w:ind w:left="-108" w:right="-108"/>
              <w:jc w:val="center"/>
            </w:pPr>
            <w:r>
              <w:t>план</w:t>
            </w:r>
          </w:p>
          <w:p w:rsidR="00BB4226" w:rsidRDefault="00BB4226">
            <w:pPr>
              <w:spacing w:line="360" w:lineRule="auto"/>
              <w:jc w:val="center"/>
            </w:pPr>
          </w:p>
        </w:tc>
        <w:tc>
          <w:tcPr>
            <w:tcW w:w="900" w:type="dxa"/>
            <w:vAlign w:val="center"/>
          </w:tcPr>
          <w:p w:rsidR="00BB4226" w:rsidRDefault="002116E8">
            <w:pPr>
              <w:pStyle w:val="23"/>
              <w:ind w:right="-65"/>
            </w:pPr>
            <w:r>
              <w:t xml:space="preserve">За ночную </w:t>
            </w:r>
          </w:p>
          <w:p w:rsidR="00BB4226" w:rsidRDefault="002116E8">
            <w:pPr>
              <w:spacing w:line="360" w:lineRule="auto"/>
              <w:ind w:left="-108"/>
              <w:jc w:val="center"/>
            </w:pPr>
            <w:r>
              <w:t>работу; Н</w:t>
            </w:r>
          </w:p>
        </w:tc>
        <w:tc>
          <w:tcPr>
            <w:tcW w:w="900" w:type="dxa"/>
            <w:vAlign w:val="center"/>
          </w:tcPr>
          <w:p w:rsidR="00BB4226" w:rsidRDefault="002116E8">
            <w:pPr>
              <w:spacing w:line="360" w:lineRule="auto"/>
              <w:ind w:left="-108" w:right="-108"/>
              <w:jc w:val="center"/>
            </w:pPr>
            <w:r>
              <w:t>Премия прямая; П</w:t>
            </w:r>
          </w:p>
        </w:tc>
        <w:tc>
          <w:tcPr>
            <w:tcW w:w="763" w:type="dxa"/>
            <w:vAlign w:val="center"/>
          </w:tcPr>
          <w:p w:rsidR="00BB4226" w:rsidRDefault="002116E8">
            <w:pPr>
              <w:spacing w:line="360" w:lineRule="auto"/>
              <w:ind w:left="-108" w:right="-65"/>
              <w:jc w:val="center"/>
            </w:pPr>
            <w:r>
              <w:t>Осн.; З</w:t>
            </w:r>
            <w:r>
              <w:rPr>
                <w:vertAlign w:val="subscript"/>
              </w:rPr>
              <w:t>осн.</w:t>
            </w:r>
          </w:p>
        </w:tc>
        <w:tc>
          <w:tcPr>
            <w:tcW w:w="677" w:type="dxa"/>
            <w:vAlign w:val="center"/>
          </w:tcPr>
          <w:p w:rsidR="00BB4226" w:rsidRDefault="002116E8">
            <w:pPr>
              <w:spacing w:line="360" w:lineRule="auto"/>
              <w:ind w:left="-108"/>
              <w:jc w:val="center"/>
            </w:pPr>
            <w:r>
              <w:t>Общ. З</w:t>
            </w:r>
            <w:r>
              <w:rPr>
                <w:vertAlign w:val="subscript"/>
              </w:rPr>
              <w:t>общ.</w:t>
            </w:r>
          </w:p>
        </w:tc>
      </w:tr>
      <w:tr w:rsidR="00BB4226">
        <w:trPr>
          <w:cantSplit/>
          <w:trHeight w:val="758"/>
        </w:trPr>
        <w:tc>
          <w:tcPr>
            <w:tcW w:w="1591" w:type="dxa"/>
          </w:tcPr>
          <w:p w:rsidR="00BB4226" w:rsidRDefault="002116E8">
            <w:pPr>
              <w:spacing w:line="360" w:lineRule="auto"/>
              <w:ind w:left="-10" w:firstLine="10"/>
            </w:pPr>
            <w:r>
              <w:t>Слесарь-рем.</w:t>
            </w:r>
          </w:p>
          <w:p w:rsidR="00BB4226" w:rsidRDefault="002116E8">
            <w:pPr>
              <w:spacing w:line="360" w:lineRule="auto"/>
              <w:ind w:left="-118" w:firstLine="10"/>
            </w:pPr>
            <w:r>
              <w:t xml:space="preserve"> Слесарь-свар.</w:t>
            </w:r>
          </w:p>
          <w:p w:rsidR="00BB4226" w:rsidRDefault="002116E8">
            <w:pPr>
              <w:spacing w:line="360" w:lineRule="auto"/>
              <w:ind w:left="-118" w:firstLine="10"/>
            </w:pPr>
            <w:r>
              <w:t xml:space="preserve"> Бригадир</w:t>
            </w:r>
          </w:p>
        </w:tc>
        <w:tc>
          <w:tcPr>
            <w:tcW w:w="666" w:type="dxa"/>
          </w:tcPr>
          <w:p w:rsidR="00BB4226" w:rsidRDefault="002116E8">
            <w:pPr>
              <w:spacing w:line="360" w:lineRule="auto"/>
              <w:ind w:left="-10" w:firstLine="142"/>
              <w:jc w:val="center"/>
            </w:pPr>
            <w:r>
              <w:t>4</w:t>
            </w:r>
          </w:p>
          <w:p w:rsidR="00BB4226" w:rsidRDefault="002116E8">
            <w:pPr>
              <w:spacing w:line="360" w:lineRule="auto"/>
              <w:ind w:left="-10" w:firstLine="142"/>
              <w:jc w:val="center"/>
            </w:pPr>
            <w:r>
              <w:t>5</w:t>
            </w:r>
          </w:p>
          <w:p w:rsidR="00BB4226" w:rsidRDefault="002116E8">
            <w:pPr>
              <w:spacing w:line="360" w:lineRule="auto"/>
              <w:ind w:left="-10" w:firstLine="142"/>
              <w:jc w:val="center"/>
            </w:pPr>
            <w:r>
              <w:t>6</w:t>
            </w:r>
          </w:p>
        </w:tc>
        <w:tc>
          <w:tcPr>
            <w:tcW w:w="623" w:type="dxa"/>
          </w:tcPr>
          <w:p w:rsidR="00BB4226" w:rsidRDefault="002116E8">
            <w:pPr>
              <w:spacing w:line="360" w:lineRule="auto"/>
              <w:ind w:left="-10" w:firstLine="142"/>
              <w:jc w:val="center"/>
            </w:pPr>
            <w:r>
              <w:t>4</w:t>
            </w:r>
          </w:p>
          <w:p w:rsidR="00BB4226" w:rsidRDefault="002116E8">
            <w:pPr>
              <w:spacing w:line="360" w:lineRule="auto"/>
              <w:ind w:left="-10" w:firstLine="142"/>
              <w:jc w:val="center"/>
            </w:pPr>
            <w:r>
              <w:t>3</w:t>
            </w:r>
          </w:p>
          <w:p w:rsidR="00BB4226" w:rsidRDefault="002116E8">
            <w:pPr>
              <w:spacing w:line="360" w:lineRule="auto"/>
              <w:ind w:left="-10" w:firstLine="142"/>
              <w:jc w:val="center"/>
            </w:pPr>
            <w:r>
              <w:t>1</w:t>
            </w:r>
          </w:p>
        </w:tc>
        <w:tc>
          <w:tcPr>
            <w:tcW w:w="1250" w:type="dxa"/>
          </w:tcPr>
          <w:p w:rsidR="00BB4226" w:rsidRDefault="002116E8">
            <w:pPr>
              <w:spacing w:line="360" w:lineRule="auto"/>
              <w:ind w:left="-10" w:firstLine="142"/>
              <w:jc w:val="center"/>
            </w:pPr>
            <w:r>
              <w:t>59,92</w:t>
            </w:r>
          </w:p>
          <w:p w:rsidR="00BB4226" w:rsidRDefault="002116E8">
            <w:pPr>
              <w:spacing w:line="360" w:lineRule="auto"/>
              <w:ind w:left="-10" w:firstLine="142"/>
              <w:jc w:val="center"/>
            </w:pPr>
            <w:r>
              <w:t>72,48</w:t>
            </w:r>
          </w:p>
          <w:p w:rsidR="00BB4226" w:rsidRDefault="002116E8">
            <w:pPr>
              <w:spacing w:line="360" w:lineRule="auto"/>
              <w:ind w:left="-10" w:firstLine="142"/>
              <w:jc w:val="center"/>
            </w:pPr>
            <w:r>
              <w:t>87,68</w:t>
            </w:r>
          </w:p>
        </w:tc>
        <w:tc>
          <w:tcPr>
            <w:tcW w:w="720" w:type="dxa"/>
          </w:tcPr>
          <w:p w:rsidR="00BB4226" w:rsidRDefault="002116E8">
            <w:pPr>
              <w:spacing w:line="360" w:lineRule="auto"/>
              <w:ind w:left="-10" w:firstLine="142"/>
              <w:jc w:val="center"/>
            </w:pPr>
            <w:r>
              <w:t>12</w:t>
            </w:r>
          </w:p>
          <w:p w:rsidR="00BB4226" w:rsidRDefault="002116E8">
            <w:pPr>
              <w:spacing w:line="360" w:lineRule="auto"/>
              <w:ind w:left="-10" w:firstLine="142"/>
              <w:jc w:val="center"/>
            </w:pPr>
            <w:r>
              <w:t>9</w:t>
            </w:r>
          </w:p>
          <w:p w:rsidR="00BB4226" w:rsidRDefault="002116E8">
            <w:pPr>
              <w:spacing w:line="360" w:lineRule="auto"/>
              <w:ind w:left="-10" w:firstLine="142"/>
              <w:jc w:val="center"/>
            </w:pPr>
            <w:r>
              <w:t>3</w:t>
            </w:r>
          </w:p>
        </w:tc>
        <w:tc>
          <w:tcPr>
            <w:tcW w:w="1080" w:type="dxa"/>
          </w:tcPr>
          <w:p w:rsidR="00BB4226" w:rsidRDefault="002116E8">
            <w:pPr>
              <w:spacing w:line="360" w:lineRule="auto"/>
              <w:ind w:left="-10" w:firstLine="142"/>
              <w:jc w:val="center"/>
            </w:pPr>
            <w:r>
              <w:t>719</w:t>
            </w:r>
          </w:p>
          <w:p w:rsidR="00BB4226" w:rsidRDefault="002116E8">
            <w:pPr>
              <w:spacing w:line="360" w:lineRule="auto"/>
              <w:ind w:left="-10" w:firstLine="142"/>
              <w:jc w:val="center"/>
            </w:pPr>
            <w:r>
              <w:t>652</w:t>
            </w:r>
          </w:p>
          <w:p w:rsidR="00BB4226" w:rsidRDefault="002116E8">
            <w:pPr>
              <w:spacing w:line="360" w:lineRule="auto"/>
              <w:ind w:left="-10" w:firstLine="142"/>
              <w:jc w:val="center"/>
            </w:pPr>
            <w:r>
              <w:t>263</w:t>
            </w:r>
          </w:p>
        </w:tc>
        <w:tc>
          <w:tcPr>
            <w:tcW w:w="720" w:type="dxa"/>
          </w:tcPr>
          <w:p w:rsidR="00BB4226" w:rsidRDefault="002116E8">
            <w:pPr>
              <w:spacing w:line="360" w:lineRule="auto"/>
              <w:ind w:left="-10" w:firstLine="142"/>
              <w:jc w:val="center"/>
            </w:pPr>
            <w:r>
              <w:t>36</w:t>
            </w:r>
          </w:p>
          <w:p w:rsidR="00BB4226" w:rsidRDefault="002116E8">
            <w:pPr>
              <w:spacing w:line="360" w:lineRule="auto"/>
              <w:ind w:left="-10" w:firstLine="142"/>
              <w:jc w:val="center"/>
            </w:pPr>
            <w:r>
              <w:t>33</w:t>
            </w:r>
          </w:p>
          <w:p w:rsidR="00BB4226" w:rsidRDefault="002116E8">
            <w:pPr>
              <w:spacing w:line="360" w:lineRule="auto"/>
              <w:ind w:left="-10" w:firstLine="142"/>
              <w:jc w:val="center"/>
            </w:pPr>
            <w:r>
              <w:t>26</w:t>
            </w:r>
          </w:p>
        </w:tc>
        <w:tc>
          <w:tcPr>
            <w:tcW w:w="900" w:type="dxa"/>
          </w:tcPr>
          <w:p w:rsidR="00BB4226" w:rsidRDefault="002116E8">
            <w:pPr>
              <w:spacing w:line="360" w:lineRule="auto"/>
              <w:ind w:left="-10" w:firstLine="142"/>
              <w:jc w:val="center"/>
            </w:pPr>
            <w:r>
              <w:t>101</w:t>
            </w:r>
          </w:p>
          <w:p w:rsidR="00BB4226" w:rsidRDefault="002116E8">
            <w:pPr>
              <w:spacing w:line="360" w:lineRule="auto"/>
              <w:ind w:left="-10" w:firstLine="142"/>
              <w:jc w:val="center"/>
            </w:pPr>
            <w:r>
              <w:t>91</w:t>
            </w:r>
          </w:p>
          <w:p w:rsidR="00BB4226" w:rsidRDefault="002116E8">
            <w:pPr>
              <w:spacing w:line="360" w:lineRule="auto"/>
              <w:ind w:left="-10" w:firstLine="142"/>
              <w:jc w:val="center"/>
            </w:pPr>
            <w:r>
              <w:t>-</w:t>
            </w:r>
          </w:p>
        </w:tc>
        <w:tc>
          <w:tcPr>
            <w:tcW w:w="900" w:type="dxa"/>
          </w:tcPr>
          <w:p w:rsidR="00BB4226" w:rsidRDefault="002116E8">
            <w:pPr>
              <w:spacing w:line="360" w:lineRule="auto"/>
              <w:ind w:left="-10" w:firstLine="142"/>
              <w:jc w:val="center"/>
            </w:pPr>
            <w:r>
              <w:t>342</w:t>
            </w:r>
          </w:p>
          <w:p w:rsidR="00BB4226" w:rsidRDefault="002116E8">
            <w:pPr>
              <w:spacing w:line="360" w:lineRule="auto"/>
              <w:ind w:left="-10" w:firstLine="142"/>
              <w:jc w:val="center"/>
            </w:pPr>
            <w:r>
              <w:t>310</w:t>
            </w:r>
          </w:p>
          <w:p w:rsidR="00BB4226" w:rsidRDefault="002116E8">
            <w:pPr>
              <w:spacing w:line="360" w:lineRule="auto"/>
              <w:ind w:left="-10" w:firstLine="142"/>
              <w:jc w:val="center"/>
            </w:pPr>
            <w:r>
              <w:t>145</w:t>
            </w:r>
          </w:p>
        </w:tc>
        <w:tc>
          <w:tcPr>
            <w:tcW w:w="763" w:type="dxa"/>
          </w:tcPr>
          <w:p w:rsidR="00BB4226" w:rsidRDefault="002116E8">
            <w:pPr>
              <w:spacing w:line="360" w:lineRule="auto"/>
              <w:ind w:left="-142" w:right="-65" w:firstLine="34"/>
              <w:jc w:val="center"/>
            </w:pPr>
            <w:r>
              <w:t>1198</w:t>
            </w:r>
          </w:p>
          <w:p w:rsidR="00BB4226" w:rsidRDefault="002116E8">
            <w:pPr>
              <w:spacing w:line="360" w:lineRule="auto"/>
              <w:ind w:left="-142" w:right="-65" w:firstLine="34"/>
              <w:jc w:val="center"/>
            </w:pPr>
            <w:r>
              <w:t>1086</w:t>
            </w:r>
          </w:p>
          <w:p w:rsidR="00BB4226" w:rsidRDefault="002116E8">
            <w:pPr>
              <w:spacing w:line="360" w:lineRule="auto"/>
              <w:ind w:left="-142" w:right="-65" w:firstLine="34"/>
              <w:jc w:val="center"/>
            </w:pPr>
            <w:r>
              <w:t>434</w:t>
            </w:r>
          </w:p>
        </w:tc>
        <w:tc>
          <w:tcPr>
            <w:tcW w:w="677" w:type="dxa"/>
          </w:tcPr>
          <w:p w:rsidR="00BB4226" w:rsidRDefault="002116E8">
            <w:pPr>
              <w:spacing w:line="360" w:lineRule="auto"/>
              <w:ind w:left="-151" w:right="-108" w:firstLine="10"/>
              <w:jc w:val="center"/>
            </w:pPr>
            <w:r>
              <w:t>1378,2</w:t>
            </w:r>
          </w:p>
          <w:p w:rsidR="00BB4226" w:rsidRDefault="002116E8">
            <w:pPr>
              <w:spacing w:line="360" w:lineRule="auto"/>
              <w:ind w:left="-151" w:right="-108" w:firstLine="10"/>
              <w:jc w:val="center"/>
            </w:pPr>
            <w:r>
              <w:t>1249,4</w:t>
            </w:r>
          </w:p>
          <w:p w:rsidR="00BB4226" w:rsidRDefault="002116E8">
            <w:pPr>
              <w:spacing w:line="360" w:lineRule="auto"/>
              <w:ind w:left="-151" w:right="-108" w:firstLine="10"/>
              <w:jc w:val="center"/>
            </w:pPr>
            <w:r>
              <w:t>499,1</w:t>
            </w:r>
          </w:p>
        </w:tc>
      </w:tr>
      <w:tr w:rsidR="00BB4226">
        <w:trPr>
          <w:cantSplit/>
          <w:trHeight w:val="371"/>
        </w:trPr>
        <w:tc>
          <w:tcPr>
            <w:tcW w:w="1591" w:type="dxa"/>
            <w:vAlign w:val="center"/>
          </w:tcPr>
          <w:p w:rsidR="00BB4226" w:rsidRDefault="002116E8">
            <w:pPr>
              <w:spacing w:line="360" w:lineRule="auto"/>
              <w:ind w:left="-10" w:firstLine="142"/>
            </w:pPr>
            <w:r>
              <w:t>Итого</w:t>
            </w:r>
          </w:p>
        </w:tc>
        <w:tc>
          <w:tcPr>
            <w:tcW w:w="666" w:type="dxa"/>
            <w:vAlign w:val="center"/>
          </w:tcPr>
          <w:p w:rsidR="00BB4226" w:rsidRDefault="002116E8">
            <w:pPr>
              <w:spacing w:line="360" w:lineRule="auto"/>
              <w:ind w:left="-10" w:firstLine="142"/>
              <w:jc w:val="center"/>
            </w:pPr>
            <w:r>
              <w:t>-</w:t>
            </w:r>
          </w:p>
        </w:tc>
        <w:tc>
          <w:tcPr>
            <w:tcW w:w="623" w:type="dxa"/>
            <w:vAlign w:val="center"/>
          </w:tcPr>
          <w:p w:rsidR="00BB4226" w:rsidRDefault="002116E8">
            <w:pPr>
              <w:spacing w:line="360" w:lineRule="auto"/>
              <w:ind w:left="-10" w:firstLine="142"/>
              <w:jc w:val="center"/>
            </w:pPr>
            <w:r>
              <w:t>8</w:t>
            </w:r>
          </w:p>
        </w:tc>
        <w:tc>
          <w:tcPr>
            <w:tcW w:w="1250" w:type="dxa"/>
            <w:vAlign w:val="center"/>
          </w:tcPr>
          <w:p w:rsidR="00BB4226" w:rsidRDefault="002116E8">
            <w:pPr>
              <w:spacing w:line="360" w:lineRule="auto"/>
              <w:ind w:left="-10" w:firstLine="10"/>
              <w:jc w:val="center"/>
            </w:pPr>
            <w:r>
              <w:t>-</w:t>
            </w:r>
          </w:p>
        </w:tc>
        <w:tc>
          <w:tcPr>
            <w:tcW w:w="720" w:type="dxa"/>
            <w:vAlign w:val="center"/>
          </w:tcPr>
          <w:p w:rsidR="00BB4226" w:rsidRDefault="00BB4226">
            <w:pPr>
              <w:spacing w:line="360" w:lineRule="auto"/>
              <w:jc w:val="center"/>
            </w:pPr>
          </w:p>
        </w:tc>
        <w:tc>
          <w:tcPr>
            <w:tcW w:w="1080" w:type="dxa"/>
            <w:vAlign w:val="center"/>
          </w:tcPr>
          <w:p w:rsidR="00BB4226" w:rsidRDefault="002116E8">
            <w:pPr>
              <w:spacing w:line="360" w:lineRule="auto"/>
              <w:ind w:left="-10" w:firstLine="142"/>
              <w:jc w:val="center"/>
            </w:pPr>
            <w:r>
              <w:t>1634</w:t>
            </w:r>
          </w:p>
        </w:tc>
        <w:tc>
          <w:tcPr>
            <w:tcW w:w="720" w:type="dxa"/>
            <w:vAlign w:val="center"/>
          </w:tcPr>
          <w:p w:rsidR="00BB4226" w:rsidRDefault="002116E8">
            <w:pPr>
              <w:spacing w:line="360" w:lineRule="auto"/>
              <w:ind w:left="-10" w:firstLine="142"/>
              <w:jc w:val="center"/>
            </w:pPr>
            <w:r>
              <w:t>95</w:t>
            </w:r>
          </w:p>
        </w:tc>
        <w:tc>
          <w:tcPr>
            <w:tcW w:w="900" w:type="dxa"/>
            <w:vAlign w:val="center"/>
          </w:tcPr>
          <w:p w:rsidR="00BB4226" w:rsidRDefault="002116E8">
            <w:pPr>
              <w:spacing w:line="360" w:lineRule="auto"/>
              <w:ind w:left="-10" w:firstLine="142"/>
              <w:jc w:val="center"/>
            </w:pPr>
            <w:r>
              <w:t>192</w:t>
            </w:r>
          </w:p>
        </w:tc>
        <w:tc>
          <w:tcPr>
            <w:tcW w:w="900" w:type="dxa"/>
            <w:vAlign w:val="center"/>
          </w:tcPr>
          <w:p w:rsidR="00BB4226" w:rsidRDefault="002116E8">
            <w:pPr>
              <w:spacing w:line="360" w:lineRule="auto"/>
              <w:ind w:left="-10" w:firstLine="142"/>
              <w:jc w:val="center"/>
            </w:pPr>
            <w:r>
              <w:t>797</w:t>
            </w:r>
          </w:p>
        </w:tc>
        <w:tc>
          <w:tcPr>
            <w:tcW w:w="763" w:type="dxa"/>
            <w:vAlign w:val="center"/>
          </w:tcPr>
          <w:p w:rsidR="00BB4226" w:rsidRDefault="002116E8">
            <w:pPr>
              <w:spacing w:line="360" w:lineRule="auto"/>
              <w:ind w:left="-10" w:firstLine="10"/>
              <w:jc w:val="center"/>
            </w:pPr>
            <w:r>
              <w:t>2718</w:t>
            </w:r>
          </w:p>
        </w:tc>
        <w:tc>
          <w:tcPr>
            <w:tcW w:w="677" w:type="dxa"/>
            <w:vAlign w:val="center"/>
          </w:tcPr>
          <w:p w:rsidR="00BB4226" w:rsidRDefault="002116E8">
            <w:pPr>
              <w:spacing w:line="360" w:lineRule="auto"/>
              <w:ind w:left="-151" w:right="-108" w:firstLine="39"/>
              <w:jc w:val="center"/>
            </w:pPr>
            <w:r>
              <w:t>3126,7</w:t>
            </w:r>
          </w:p>
        </w:tc>
      </w:tr>
    </w:tbl>
    <w:p w:rsidR="00BB4226" w:rsidRDefault="00BB4226">
      <w:pPr>
        <w:spacing w:line="360" w:lineRule="auto"/>
      </w:pPr>
    </w:p>
    <w:p w:rsidR="00BB4226" w:rsidRDefault="00BB4226">
      <w:pPr>
        <w:spacing w:line="360" w:lineRule="auto"/>
      </w:pPr>
    </w:p>
    <w:p w:rsidR="00BB4226" w:rsidRDefault="002116E8">
      <w:pPr>
        <w:spacing w:line="360" w:lineRule="auto"/>
        <w:jc w:val="both"/>
        <w:rPr>
          <w:sz w:val="28"/>
          <w:szCs w:val="28"/>
        </w:rPr>
      </w:pPr>
      <w:r>
        <w:rPr>
          <w:sz w:val="28"/>
          <w:szCs w:val="28"/>
        </w:rPr>
        <w:t>Дополнительная заработная плата (ФЗП</w:t>
      </w:r>
      <w:r>
        <w:rPr>
          <w:sz w:val="28"/>
          <w:szCs w:val="28"/>
          <w:vertAlign w:val="subscript"/>
        </w:rPr>
        <w:t>доп</w:t>
      </w:r>
      <w:r>
        <w:rPr>
          <w:sz w:val="28"/>
          <w:szCs w:val="28"/>
        </w:rPr>
        <w:t>)</w:t>
      </w:r>
    </w:p>
    <w:p w:rsidR="00BB4226" w:rsidRDefault="002116E8">
      <w:pPr>
        <w:spacing w:line="360" w:lineRule="auto"/>
        <w:jc w:val="center"/>
        <w:rPr>
          <w:sz w:val="28"/>
          <w:szCs w:val="28"/>
        </w:rPr>
      </w:pPr>
      <w:r>
        <w:rPr>
          <w:sz w:val="28"/>
          <w:szCs w:val="28"/>
        </w:rPr>
        <w:t>ФЗП</w:t>
      </w:r>
      <w:r>
        <w:rPr>
          <w:sz w:val="28"/>
          <w:szCs w:val="28"/>
          <w:vertAlign w:val="subscript"/>
        </w:rPr>
        <w:t>доп</w:t>
      </w:r>
      <w:r>
        <w:rPr>
          <w:sz w:val="28"/>
          <w:szCs w:val="28"/>
        </w:rPr>
        <w:t>=З</w:t>
      </w:r>
      <w:r>
        <w:rPr>
          <w:sz w:val="28"/>
          <w:szCs w:val="28"/>
          <w:vertAlign w:val="subscript"/>
        </w:rPr>
        <w:t>общ</w:t>
      </w:r>
      <w:r>
        <w:rPr>
          <w:sz w:val="28"/>
          <w:szCs w:val="28"/>
        </w:rPr>
        <w:t>*%</w:t>
      </w:r>
      <w:r>
        <w:rPr>
          <w:sz w:val="28"/>
          <w:szCs w:val="28"/>
          <w:vertAlign w:val="subscript"/>
        </w:rPr>
        <w:t>доп</w:t>
      </w:r>
      <w:r>
        <w:rPr>
          <w:sz w:val="28"/>
          <w:szCs w:val="28"/>
        </w:rPr>
        <w:t>/100;</w:t>
      </w:r>
    </w:p>
    <w:p w:rsidR="00BB4226" w:rsidRDefault="002116E8">
      <w:pPr>
        <w:spacing w:line="360" w:lineRule="auto"/>
        <w:jc w:val="both"/>
        <w:rPr>
          <w:sz w:val="28"/>
          <w:szCs w:val="28"/>
        </w:rPr>
      </w:pPr>
      <w:r>
        <w:rPr>
          <w:sz w:val="28"/>
          <w:szCs w:val="28"/>
        </w:rPr>
        <w:t>где</w:t>
      </w:r>
    </w:p>
    <w:p w:rsidR="00BB4226" w:rsidRDefault="002116E8">
      <w:pPr>
        <w:spacing w:line="360" w:lineRule="auto"/>
        <w:jc w:val="both"/>
        <w:rPr>
          <w:sz w:val="28"/>
          <w:szCs w:val="28"/>
        </w:rPr>
      </w:pPr>
      <w:r>
        <w:rPr>
          <w:sz w:val="28"/>
          <w:szCs w:val="28"/>
        </w:rPr>
        <w:t>%</w:t>
      </w:r>
      <w:r>
        <w:rPr>
          <w:sz w:val="28"/>
          <w:szCs w:val="28"/>
          <w:vertAlign w:val="subscript"/>
        </w:rPr>
        <w:t>доп</w:t>
      </w:r>
      <w:r>
        <w:rPr>
          <w:sz w:val="28"/>
          <w:szCs w:val="28"/>
        </w:rPr>
        <w:t>-дополнительный процент;</w:t>
      </w:r>
    </w:p>
    <w:p w:rsidR="00BB4226" w:rsidRDefault="002116E8">
      <w:pPr>
        <w:spacing w:line="360" w:lineRule="auto"/>
        <w:jc w:val="both"/>
        <w:rPr>
          <w:sz w:val="28"/>
          <w:szCs w:val="28"/>
        </w:rPr>
      </w:pPr>
      <w:r>
        <w:rPr>
          <w:sz w:val="28"/>
          <w:szCs w:val="28"/>
        </w:rPr>
        <w:t>Для примера, когда %</w:t>
      </w:r>
      <w:r>
        <w:rPr>
          <w:sz w:val="28"/>
          <w:szCs w:val="28"/>
          <w:vertAlign w:val="subscript"/>
        </w:rPr>
        <w:t>доп</w:t>
      </w:r>
      <w:r>
        <w:rPr>
          <w:sz w:val="28"/>
          <w:szCs w:val="28"/>
        </w:rPr>
        <w:t xml:space="preserve">=15% </w:t>
      </w:r>
    </w:p>
    <w:p w:rsidR="00BB4226" w:rsidRDefault="002116E8">
      <w:pPr>
        <w:spacing w:line="360" w:lineRule="auto"/>
        <w:jc w:val="center"/>
        <w:rPr>
          <w:sz w:val="28"/>
          <w:szCs w:val="28"/>
        </w:rPr>
      </w:pPr>
      <w:r>
        <w:rPr>
          <w:sz w:val="28"/>
          <w:szCs w:val="28"/>
        </w:rPr>
        <w:t>ФЗП</w:t>
      </w:r>
      <w:r>
        <w:rPr>
          <w:sz w:val="28"/>
          <w:szCs w:val="28"/>
          <w:vertAlign w:val="subscript"/>
        </w:rPr>
        <w:t>доп</w:t>
      </w:r>
      <w:r>
        <w:rPr>
          <w:sz w:val="28"/>
          <w:szCs w:val="28"/>
        </w:rPr>
        <w:t>=3126,7*15/100=469 руб</w:t>
      </w:r>
    </w:p>
    <w:p w:rsidR="00BB4226" w:rsidRDefault="00BB4226">
      <w:pPr>
        <w:spacing w:line="360" w:lineRule="auto"/>
        <w:jc w:val="center"/>
        <w:rPr>
          <w:sz w:val="28"/>
          <w:szCs w:val="28"/>
        </w:rPr>
      </w:pPr>
    </w:p>
    <w:p w:rsidR="00BB4226" w:rsidRDefault="002116E8">
      <w:pPr>
        <w:spacing w:line="360" w:lineRule="auto"/>
        <w:jc w:val="both"/>
        <w:rPr>
          <w:sz w:val="28"/>
          <w:szCs w:val="28"/>
        </w:rPr>
      </w:pPr>
      <w:r>
        <w:rPr>
          <w:sz w:val="28"/>
          <w:szCs w:val="28"/>
        </w:rPr>
        <w:t>Начисление на фонд оплаты труда (ФЗП</w:t>
      </w:r>
      <w:r>
        <w:rPr>
          <w:sz w:val="28"/>
          <w:szCs w:val="28"/>
          <w:vertAlign w:val="subscript"/>
        </w:rPr>
        <w:t>отч</w:t>
      </w:r>
      <w:r>
        <w:rPr>
          <w:sz w:val="28"/>
          <w:szCs w:val="28"/>
        </w:rPr>
        <w:t>)</w:t>
      </w:r>
    </w:p>
    <w:p w:rsidR="00BB4226" w:rsidRDefault="00BB4226">
      <w:pPr>
        <w:spacing w:line="360" w:lineRule="auto"/>
        <w:jc w:val="both"/>
        <w:rPr>
          <w:sz w:val="28"/>
          <w:szCs w:val="28"/>
        </w:rPr>
      </w:pPr>
    </w:p>
    <w:p w:rsidR="00BB4226" w:rsidRDefault="002116E8">
      <w:pPr>
        <w:spacing w:line="360" w:lineRule="auto"/>
        <w:jc w:val="center"/>
        <w:rPr>
          <w:sz w:val="28"/>
          <w:szCs w:val="28"/>
        </w:rPr>
      </w:pPr>
      <w:r>
        <w:rPr>
          <w:sz w:val="28"/>
          <w:szCs w:val="28"/>
        </w:rPr>
        <w:t>ФЗП</w:t>
      </w:r>
      <w:r>
        <w:rPr>
          <w:sz w:val="28"/>
          <w:szCs w:val="28"/>
          <w:vertAlign w:val="subscript"/>
        </w:rPr>
        <w:t>отч</w:t>
      </w:r>
      <w:r>
        <w:rPr>
          <w:sz w:val="28"/>
          <w:szCs w:val="28"/>
        </w:rPr>
        <w:t>=(З</w:t>
      </w:r>
      <w:r>
        <w:rPr>
          <w:sz w:val="28"/>
          <w:szCs w:val="28"/>
          <w:vertAlign w:val="subscript"/>
        </w:rPr>
        <w:t>общ</w:t>
      </w:r>
      <w:r>
        <w:rPr>
          <w:sz w:val="28"/>
          <w:szCs w:val="28"/>
        </w:rPr>
        <w:t>+З</w:t>
      </w:r>
      <w:r>
        <w:rPr>
          <w:sz w:val="28"/>
          <w:szCs w:val="28"/>
          <w:vertAlign w:val="subscript"/>
        </w:rPr>
        <w:t>доп</w:t>
      </w:r>
      <w:r>
        <w:rPr>
          <w:sz w:val="28"/>
          <w:szCs w:val="28"/>
        </w:rPr>
        <w:t>)*36,6%/100;</w:t>
      </w:r>
    </w:p>
    <w:p w:rsidR="00BB4226" w:rsidRDefault="002116E8">
      <w:pPr>
        <w:spacing w:line="360" w:lineRule="auto"/>
        <w:jc w:val="center"/>
        <w:rPr>
          <w:sz w:val="28"/>
          <w:szCs w:val="28"/>
        </w:rPr>
      </w:pPr>
      <w:r>
        <w:rPr>
          <w:sz w:val="28"/>
          <w:szCs w:val="28"/>
        </w:rPr>
        <w:t>Н</w:t>
      </w:r>
      <w:r>
        <w:rPr>
          <w:sz w:val="28"/>
          <w:szCs w:val="28"/>
          <w:vertAlign w:val="subscript"/>
        </w:rPr>
        <w:t>фот</w:t>
      </w:r>
      <w:r>
        <w:rPr>
          <w:sz w:val="28"/>
          <w:szCs w:val="28"/>
        </w:rPr>
        <w:t>=(3126,7+469)*36,6/100=1316 руб</w:t>
      </w:r>
    </w:p>
    <w:p w:rsidR="00BB4226" w:rsidRDefault="00BB4226">
      <w:pPr>
        <w:spacing w:line="360" w:lineRule="auto"/>
        <w:jc w:val="center"/>
        <w:rPr>
          <w:sz w:val="28"/>
          <w:szCs w:val="28"/>
        </w:rPr>
      </w:pPr>
    </w:p>
    <w:p w:rsidR="00BB4226" w:rsidRDefault="002116E8">
      <w:pPr>
        <w:pStyle w:val="a4"/>
        <w:spacing w:line="360" w:lineRule="auto"/>
      </w:pPr>
      <w:r>
        <w:t>Годовой фонд заработной платы (ФЗП</w:t>
      </w:r>
      <w:r>
        <w:rPr>
          <w:vertAlign w:val="subscript"/>
        </w:rPr>
        <w:t>год</w:t>
      </w:r>
      <w:r>
        <w:t>)</w:t>
      </w:r>
    </w:p>
    <w:p w:rsidR="00BB4226" w:rsidRDefault="002116E8">
      <w:pPr>
        <w:spacing w:line="360" w:lineRule="auto"/>
        <w:jc w:val="center"/>
        <w:rPr>
          <w:sz w:val="28"/>
          <w:szCs w:val="28"/>
        </w:rPr>
      </w:pPr>
      <w:r>
        <w:rPr>
          <w:sz w:val="28"/>
          <w:szCs w:val="28"/>
        </w:rPr>
        <w:t>ФЗП</w:t>
      </w:r>
      <w:r>
        <w:rPr>
          <w:sz w:val="28"/>
          <w:szCs w:val="28"/>
          <w:vertAlign w:val="subscript"/>
        </w:rPr>
        <w:t>год</w:t>
      </w:r>
      <w:r>
        <w:rPr>
          <w:sz w:val="28"/>
          <w:szCs w:val="28"/>
        </w:rPr>
        <w:t>=З</w:t>
      </w:r>
      <w:r>
        <w:rPr>
          <w:sz w:val="28"/>
          <w:szCs w:val="28"/>
          <w:vertAlign w:val="subscript"/>
        </w:rPr>
        <w:t>общ</w:t>
      </w:r>
      <w:r>
        <w:rPr>
          <w:sz w:val="28"/>
          <w:szCs w:val="28"/>
        </w:rPr>
        <w:t>+ФЗП</w:t>
      </w:r>
      <w:r>
        <w:rPr>
          <w:sz w:val="28"/>
          <w:szCs w:val="28"/>
          <w:vertAlign w:val="subscript"/>
        </w:rPr>
        <w:t>доп</w:t>
      </w:r>
      <w:r>
        <w:rPr>
          <w:sz w:val="28"/>
          <w:szCs w:val="28"/>
        </w:rPr>
        <w:t>+ФЗП</w:t>
      </w:r>
      <w:r>
        <w:rPr>
          <w:sz w:val="28"/>
          <w:szCs w:val="28"/>
          <w:vertAlign w:val="subscript"/>
        </w:rPr>
        <w:t>отч</w:t>
      </w:r>
      <w:r>
        <w:rPr>
          <w:sz w:val="28"/>
          <w:szCs w:val="28"/>
        </w:rPr>
        <w:t>;</w:t>
      </w:r>
    </w:p>
    <w:p w:rsidR="00BB4226" w:rsidRDefault="002116E8">
      <w:pPr>
        <w:spacing w:line="360" w:lineRule="auto"/>
        <w:jc w:val="center"/>
        <w:rPr>
          <w:sz w:val="28"/>
          <w:szCs w:val="28"/>
        </w:rPr>
      </w:pPr>
      <w:r>
        <w:rPr>
          <w:sz w:val="28"/>
          <w:szCs w:val="28"/>
        </w:rPr>
        <w:t>ФЗП</w:t>
      </w:r>
      <w:r>
        <w:rPr>
          <w:sz w:val="28"/>
          <w:szCs w:val="28"/>
          <w:vertAlign w:val="subscript"/>
        </w:rPr>
        <w:t>год</w:t>
      </w:r>
      <w:r>
        <w:rPr>
          <w:sz w:val="28"/>
          <w:szCs w:val="28"/>
        </w:rPr>
        <w:t>=3126,7+469+1316=4911,7 руб.</w:t>
      </w:r>
    </w:p>
    <w:p w:rsidR="00BB4226" w:rsidRDefault="002116E8">
      <w:pPr>
        <w:pStyle w:val="3"/>
        <w:ind w:firstLine="720"/>
        <w:rPr>
          <w:b w:val="0"/>
          <w:bCs w:val="0"/>
        </w:rPr>
      </w:pPr>
      <w:r>
        <w:rPr>
          <w:rFonts w:ascii="Times New Roman" w:hAnsi="Times New Roman" w:cs="Times New Roman"/>
          <w:b w:val="0"/>
          <w:bCs w:val="0"/>
          <w:sz w:val="28"/>
          <w:szCs w:val="28"/>
        </w:rPr>
        <w:t>Принимаем ФЗП</w:t>
      </w:r>
      <w:r>
        <w:rPr>
          <w:rFonts w:ascii="Times New Roman" w:hAnsi="Times New Roman" w:cs="Times New Roman"/>
          <w:b w:val="0"/>
          <w:bCs w:val="0"/>
          <w:sz w:val="28"/>
          <w:szCs w:val="28"/>
          <w:vertAlign w:val="subscript"/>
        </w:rPr>
        <w:t>год</w:t>
      </w:r>
      <w:r>
        <w:rPr>
          <w:rFonts w:ascii="Times New Roman" w:hAnsi="Times New Roman" w:cs="Times New Roman"/>
          <w:b w:val="0"/>
          <w:bCs w:val="0"/>
          <w:sz w:val="28"/>
          <w:szCs w:val="28"/>
        </w:rPr>
        <w:t>=4912 руб</w:t>
      </w:r>
      <w:r>
        <w:rPr>
          <w:b w:val="0"/>
          <w:bCs w:val="0"/>
        </w:rPr>
        <w:t>.</w:t>
      </w:r>
    </w:p>
    <w:p w:rsidR="00BB4226" w:rsidRDefault="00BB4226">
      <w:pPr>
        <w:ind w:left="142" w:firstLine="566"/>
        <w:rPr>
          <w:lang w:val="en-US"/>
        </w:rPr>
      </w:pPr>
    </w:p>
    <w:p w:rsidR="00BB4226" w:rsidRDefault="002116E8">
      <w:pPr>
        <w:ind w:left="142" w:firstLine="566"/>
        <w:rPr>
          <w:sz w:val="28"/>
          <w:szCs w:val="28"/>
        </w:rPr>
      </w:pPr>
      <w:r>
        <w:rPr>
          <w:sz w:val="28"/>
          <w:szCs w:val="28"/>
        </w:rPr>
        <w:t>3.1.9.Расчёт затрат на электроэнергию (З</w:t>
      </w:r>
      <w:r>
        <w:rPr>
          <w:sz w:val="28"/>
          <w:szCs w:val="28"/>
          <w:vertAlign w:val="subscript"/>
        </w:rPr>
        <w:t>эл эн</w:t>
      </w:r>
      <w:r>
        <w:rPr>
          <w:sz w:val="28"/>
          <w:szCs w:val="28"/>
        </w:rPr>
        <w:t>)</w:t>
      </w:r>
    </w:p>
    <w:p w:rsidR="00BB4226" w:rsidRDefault="00BB4226">
      <w:pPr>
        <w:ind w:left="142"/>
        <w:rPr>
          <w:sz w:val="28"/>
          <w:szCs w:val="28"/>
        </w:rPr>
      </w:pPr>
    </w:p>
    <w:p w:rsidR="00BB4226" w:rsidRDefault="002116E8">
      <w:pPr>
        <w:spacing w:line="360" w:lineRule="auto"/>
        <w:ind w:left="142"/>
        <w:jc w:val="center"/>
        <w:rPr>
          <w:sz w:val="28"/>
          <w:szCs w:val="28"/>
        </w:rPr>
      </w:pPr>
      <w:r>
        <w:rPr>
          <w:sz w:val="28"/>
          <w:szCs w:val="28"/>
        </w:rPr>
        <w:t>З</w:t>
      </w:r>
      <w:r>
        <w:rPr>
          <w:sz w:val="28"/>
          <w:szCs w:val="28"/>
          <w:vertAlign w:val="subscript"/>
        </w:rPr>
        <w:t>эл эн</w:t>
      </w:r>
      <w:r>
        <w:rPr>
          <w:sz w:val="28"/>
          <w:szCs w:val="28"/>
        </w:rPr>
        <w:t>=Р</w:t>
      </w:r>
      <w:r>
        <w:rPr>
          <w:sz w:val="28"/>
          <w:szCs w:val="28"/>
          <w:vertAlign w:val="subscript"/>
        </w:rPr>
        <w:t>уст</w:t>
      </w:r>
      <w:r>
        <w:rPr>
          <w:sz w:val="28"/>
          <w:szCs w:val="28"/>
        </w:rPr>
        <w:t>*С</w:t>
      </w:r>
      <w:r>
        <w:rPr>
          <w:sz w:val="28"/>
          <w:szCs w:val="28"/>
          <w:vertAlign w:val="subscript"/>
        </w:rPr>
        <w:t>1</w:t>
      </w:r>
      <w:r>
        <w:rPr>
          <w:sz w:val="28"/>
          <w:szCs w:val="28"/>
        </w:rPr>
        <w:t>+</w:t>
      </w:r>
      <w:r>
        <w:rPr>
          <w:sz w:val="28"/>
          <w:szCs w:val="28"/>
          <w:lang w:val="en-US"/>
        </w:rPr>
        <w:t>W</w:t>
      </w:r>
      <w:r>
        <w:rPr>
          <w:sz w:val="28"/>
          <w:szCs w:val="28"/>
          <w:vertAlign w:val="subscript"/>
        </w:rPr>
        <w:t>уст</w:t>
      </w:r>
      <w:r>
        <w:rPr>
          <w:sz w:val="28"/>
          <w:szCs w:val="28"/>
        </w:rPr>
        <w:t>*С</w:t>
      </w:r>
      <w:r>
        <w:rPr>
          <w:sz w:val="28"/>
          <w:szCs w:val="28"/>
          <w:vertAlign w:val="subscript"/>
        </w:rPr>
        <w:t>2</w:t>
      </w:r>
      <w:r>
        <w:rPr>
          <w:sz w:val="28"/>
          <w:szCs w:val="28"/>
        </w:rPr>
        <w:t>*К</w:t>
      </w:r>
      <w:r>
        <w:rPr>
          <w:sz w:val="28"/>
          <w:szCs w:val="28"/>
          <w:vertAlign w:val="subscript"/>
        </w:rPr>
        <w:t>исп</w:t>
      </w:r>
      <w:r>
        <w:rPr>
          <w:sz w:val="28"/>
          <w:szCs w:val="28"/>
        </w:rPr>
        <w:t>;</w:t>
      </w:r>
    </w:p>
    <w:p w:rsidR="00BB4226" w:rsidRDefault="002116E8">
      <w:pPr>
        <w:spacing w:line="360" w:lineRule="auto"/>
        <w:ind w:left="142"/>
        <w:jc w:val="center"/>
        <w:rPr>
          <w:sz w:val="28"/>
          <w:szCs w:val="28"/>
        </w:rPr>
      </w:pPr>
      <w:r>
        <w:rPr>
          <w:sz w:val="28"/>
          <w:szCs w:val="28"/>
        </w:rPr>
        <w:t>З</w:t>
      </w:r>
      <w:r>
        <w:rPr>
          <w:sz w:val="28"/>
          <w:szCs w:val="28"/>
          <w:vertAlign w:val="subscript"/>
        </w:rPr>
        <w:t>эл эн</w:t>
      </w:r>
      <w:r>
        <w:rPr>
          <w:sz w:val="28"/>
          <w:szCs w:val="28"/>
        </w:rPr>
        <w:t>=45*145,02+22,5*0,294*0,82*1760=6526+9547=16070 руб.</w:t>
      </w:r>
    </w:p>
    <w:p w:rsidR="00BB4226" w:rsidRDefault="00BB4226">
      <w:pPr>
        <w:spacing w:line="360" w:lineRule="auto"/>
        <w:jc w:val="center"/>
        <w:rPr>
          <w:sz w:val="28"/>
          <w:szCs w:val="28"/>
        </w:rPr>
      </w:pPr>
    </w:p>
    <w:p w:rsidR="00BB4226" w:rsidRDefault="002116E8">
      <w:pPr>
        <w:pStyle w:val="a4"/>
        <w:spacing w:line="360" w:lineRule="auto"/>
        <w:ind w:left="142" w:firstLine="566"/>
      </w:pPr>
      <w:r>
        <w:t>3.1.10. Расчёт расхода на содержание и эксплуатацию оборудования (РСЭО) на единицу оборудования</w:t>
      </w:r>
    </w:p>
    <w:p w:rsidR="00BB4226" w:rsidRDefault="002116E8">
      <w:pPr>
        <w:spacing w:line="360" w:lineRule="auto"/>
        <w:jc w:val="both"/>
        <w:rPr>
          <w:sz w:val="28"/>
          <w:szCs w:val="28"/>
        </w:rPr>
      </w:pPr>
      <w:r>
        <w:t xml:space="preserve"> </w:t>
      </w:r>
      <w:r>
        <w:rPr>
          <w:sz w:val="28"/>
          <w:szCs w:val="28"/>
        </w:rPr>
        <w:t>Табл. № 11</w:t>
      </w: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1080"/>
        <w:gridCol w:w="923"/>
        <w:gridCol w:w="720"/>
        <w:gridCol w:w="720"/>
        <w:gridCol w:w="720"/>
        <w:gridCol w:w="1080"/>
        <w:gridCol w:w="900"/>
        <w:gridCol w:w="720"/>
        <w:gridCol w:w="1080"/>
        <w:gridCol w:w="900"/>
      </w:tblGrid>
      <w:tr w:rsidR="00BB4226">
        <w:trPr>
          <w:cantSplit/>
          <w:trHeight w:val="1870"/>
        </w:trPr>
        <w:tc>
          <w:tcPr>
            <w:tcW w:w="697" w:type="dxa"/>
            <w:textDirection w:val="btLr"/>
            <w:vAlign w:val="center"/>
          </w:tcPr>
          <w:p w:rsidR="00BB4226" w:rsidRDefault="002116E8">
            <w:pPr>
              <w:spacing w:line="240" w:lineRule="exact"/>
              <w:ind w:left="113" w:right="113"/>
            </w:pPr>
            <w:r>
              <w:t>Название обору НаимееееееееееНазвание оборудования дования</w:t>
            </w:r>
          </w:p>
        </w:tc>
        <w:tc>
          <w:tcPr>
            <w:tcW w:w="1080" w:type="dxa"/>
            <w:textDirection w:val="btLr"/>
            <w:vAlign w:val="center"/>
          </w:tcPr>
          <w:p w:rsidR="00BB4226" w:rsidRDefault="00BB4226">
            <w:pPr>
              <w:pStyle w:val="a3"/>
            </w:pPr>
          </w:p>
          <w:p w:rsidR="00BB4226" w:rsidRDefault="002116E8">
            <w:pPr>
              <w:pStyle w:val="a3"/>
              <w:spacing w:line="240" w:lineRule="auto"/>
              <w:jc w:val="both"/>
            </w:pPr>
            <w:r>
              <w:t>Вес материала на одно оборудование</w:t>
            </w:r>
          </w:p>
          <w:p w:rsidR="00BB4226" w:rsidRDefault="00BB4226">
            <w:pPr>
              <w:spacing w:line="240" w:lineRule="exact"/>
              <w:ind w:left="113" w:right="113"/>
              <w:jc w:val="center"/>
            </w:pPr>
          </w:p>
        </w:tc>
        <w:tc>
          <w:tcPr>
            <w:tcW w:w="923" w:type="dxa"/>
            <w:textDirection w:val="btLr"/>
            <w:vAlign w:val="center"/>
          </w:tcPr>
          <w:p w:rsidR="00BB4226" w:rsidRDefault="002116E8">
            <w:pPr>
              <w:ind w:left="113" w:right="113"/>
              <w:jc w:val="center"/>
            </w:pPr>
            <w:r>
              <w:t xml:space="preserve">Цена за один килограмм; </w:t>
            </w:r>
          </w:p>
          <w:p w:rsidR="00BB4226" w:rsidRDefault="002116E8">
            <w:pPr>
              <w:ind w:left="113" w:right="113"/>
              <w:jc w:val="center"/>
            </w:pPr>
            <w:r>
              <w:t>руб</w:t>
            </w:r>
          </w:p>
        </w:tc>
        <w:tc>
          <w:tcPr>
            <w:tcW w:w="720" w:type="dxa"/>
            <w:textDirection w:val="btLr"/>
            <w:vAlign w:val="center"/>
          </w:tcPr>
          <w:p w:rsidR="00BB4226" w:rsidRDefault="002116E8">
            <w:pPr>
              <w:ind w:left="113" w:right="113"/>
              <w:jc w:val="center"/>
            </w:pPr>
            <w:r>
              <w:t>Итого;</w:t>
            </w:r>
          </w:p>
          <w:p w:rsidR="00BB4226" w:rsidRDefault="002116E8">
            <w:pPr>
              <w:ind w:left="113" w:right="113"/>
              <w:jc w:val="center"/>
            </w:pPr>
            <w:r>
              <w:t>руб</w:t>
            </w:r>
          </w:p>
        </w:tc>
        <w:tc>
          <w:tcPr>
            <w:tcW w:w="720" w:type="dxa"/>
            <w:textDirection w:val="btLr"/>
            <w:vAlign w:val="center"/>
          </w:tcPr>
          <w:p w:rsidR="00BB4226" w:rsidRDefault="002116E8">
            <w:pPr>
              <w:ind w:left="113" w:right="113"/>
              <w:jc w:val="center"/>
            </w:pPr>
            <w:r>
              <w:t>Запасные части; руб</w:t>
            </w:r>
          </w:p>
        </w:tc>
        <w:tc>
          <w:tcPr>
            <w:tcW w:w="720" w:type="dxa"/>
            <w:textDirection w:val="btLr"/>
            <w:vAlign w:val="center"/>
          </w:tcPr>
          <w:p w:rsidR="00BB4226" w:rsidRDefault="002116E8">
            <w:pPr>
              <w:ind w:left="113" w:right="113"/>
              <w:jc w:val="center"/>
            </w:pPr>
            <w:r>
              <w:t>Итого;</w:t>
            </w:r>
          </w:p>
          <w:p w:rsidR="00BB4226" w:rsidRDefault="002116E8">
            <w:pPr>
              <w:ind w:left="113" w:right="113"/>
              <w:jc w:val="center"/>
            </w:pPr>
            <w:r>
              <w:t>руб</w:t>
            </w:r>
          </w:p>
        </w:tc>
        <w:tc>
          <w:tcPr>
            <w:tcW w:w="1080" w:type="dxa"/>
            <w:textDirection w:val="btLr"/>
            <w:vAlign w:val="center"/>
          </w:tcPr>
          <w:p w:rsidR="00BB4226" w:rsidRDefault="002116E8">
            <w:pPr>
              <w:ind w:left="113" w:right="113"/>
              <w:jc w:val="center"/>
            </w:pPr>
            <w:r>
              <w:t>Складские расходы; 0,8%</w:t>
            </w:r>
          </w:p>
          <w:p w:rsidR="00BB4226" w:rsidRDefault="002116E8">
            <w:pPr>
              <w:ind w:left="113" w:right="113"/>
              <w:jc w:val="center"/>
            </w:pPr>
            <w:r>
              <w:t>руб</w:t>
            </w:r>
          </w:p>
        </w:tc>
        <w:tc>
          <w:tcPr>
            <w:tcW w:w="900" w:type="dxa"/>
            <w:textDirection w:val="btLr"/>
            <w:vAlign w:val="center"/>
          </w:tcPr>
          <w:p w:rsidR="00BB4226" w:rsidRDefault="002116E8">
            <w:pPr>
              <w:ind w:left="113" w:right="113"/>
              <w:jc w:val="center"/>
            </w:pPr>
            <w:r>
              <w:t>Транспортные расходы; 1,5%</w:t>
            </w:r>
          </w:p>
          <w:p w:rsidR="00BB4226" w:rsidRDefault="002116E8">
            <w:pPr>
              <w:ind w:left="113" w:right="113"/>
              <w:jc w:val="center"/>
            </w:pPr>
            <w:r>
              <w:t>руб</w:t>
            </w:r>
          </w:p>
        </w:tc>
        <w:tc>
          <w:tcPr>
            <w:tcW w:w="720" w:type="dxa"/>
            <w:textDirection w:val="btLr"/>
            <w:vAlign w:val="center"/>
          </w:tcPr>
          <w:p w:rsidR="00BB4226" w:rsidRDefault="002116E8">
            <w:pPr>
              <w:ind w:left="113" w:right="113"/>
              <w:jc w:val="center"/>
            </w:pPr>
            <w:r>
              <w:t xml:space="preserve">Итого; </w:t>
            </w:r>
          </w:p>
          <w:p w:rsidR="00BB4226" w:rsidRDefault="002116E8">
            <w:pPr>
              <w:ind w:left="113" w:right="113"/>
              <w:jc w:val="center"/>
            </w:pPr>
            <w:r>
              <w:t>руб</w:t>
            </w:r>
          </w:p>
        </w:tc>
        <w:tc>
          <w:tcPr>
            <w:tcW w:w="1080" w:type="dxa"/>
            <w:textDirection w:val="btLr"/>
            <w:vAlign w:val="center"/>
          </w:tcPr>
          <w:p w:rsidR="00BB4226" w:rsidRDefault="002116E8">
            <w:pPr>
              <w:ind w:left="113" w:right="113"/>
              <w:jc w:val="center"/>
            </w:pPr>
            <w:r>
              <w:t>Монтаж;</w:t>
            </w:r>
          </w:p>
          <w:p w:rsidR="00BB4226" w:rsidRDefault="002116E8">
            <w:pPr>
              <w:ind w:left="113" w:right="113"/>
              <w:jc w:val="center"/>
            </w:pPr>
            <w:r>
              <w:t>10% от итого</w:t>
            </w:r>
          </w:p>
          <w:p w:rsidR="00BB4226" w:rsidRDefault="002116E8">
            <w:pPr>
              <w:ind w:left="113" w:right="113"/>
              <w:jc w:val="center"/>
            </w:pPr>
            <w:r>
              <w:t>руб</w:t>
            </w:r>
          </w:p>
        </w:tc>
        <w:tc>
          <w:tcPr>
            <w:tcW w:w="900" w:type="dxa"/>
            <w:textDirection w:val="btLr"/>
            <w:vAlign w:val="center"/>
          </w:tcPr>
          <w:p w:rsidR="00BB4226" w:rsidRDefault="002116E8">
            <w:pPr>
              <w:ind w:left="113" w:right="113"/>
              <w:jc w:val="center"/>
            </w:pPr>
            <w:r>
              <w:t>Сметная стоимость;</w:t>
            </w:r>
          </w:p>
          <w:p w:rsidR="00BB4226" w:rsidRDefault="002116E8">
            <w:pPr>
              <w:ind w:left="113" w:right="113"/>
              <w:jc w:val="center"/>
            </w:pPr>
            <w:r>
              <w:t>руб</w:t>
            </w:r>
          </w:p>
        </w:tc>
      </w:tr>
      <w:tr w:rsidR="00BB4226">
        <w:trPr>
          <w:trHeight w:val="536"/>
        </w:trPr>
        <w:tc>
          <w:tcPr>
            <w:tcW w:w="697" w:type="dxa"/>
            <w:vAlign w:val="center"/>
          </w:tcPr>
          <w:p w:rsidR="00BB4226" w:rsidRDefault="002116E8">
            <w:pPr>
              <w:ind w:left="-108" w:right="-131"/>
              <w:jc w:val="center"/>
              <w:rPr>
                <w:sz w:val="20"/>
                <w:szCs w:val="20"/>
              </w:rPr>
            </w:pPr>
            <w:r>
              <w:rPr>
                <w:sz w:val="20"/>
                <w:szCs w:val="20"/>
              </w:rPr>
              <w:t>Автомат-сдчик</w:t>
            </w:r>
          </w:p>
        </w:tc>
        <w:tc>
          <w:tcPr>
            <w:tcW w:w="1080" w:type="dxa"/>
            <w:vAlign w:val="center"/>
          </w:tcPr>
          <w:p w:rsidR="00BB4226" w:rsidRDefault="002116E8">
            <w:pPr>
              <w:jc w:val="center"/>
            </w:pPr>
            <w:r>
              <w:t>2500</w:t>
            </w:r>
          </w:p>
        </w:tc>
        <w:tc>
          <w:tcPr>
            <w:tcW w:w="923" w:type="dxa"/>
            <w:vAlign w:val="center"/>
          </w:tcPr>
          <w:p w:rsidR="00BB4226" w:rsidRDefault="002116E8">
            <w:pPr>
              <w:jc w:val="center"/>
            </w:pPr>
            <w:r>
              <w:t>11,7</w:t>
            </w:r>
          </w:p>
        </w:tc>
        <w:tc>
          <w:tcPr>
            <w:tcW w:w="720" w:type="dxa"/>
            <w:vAlign w:val="center"/>
          </w:tcPr>
          <w:p w:rsidR="00BB4226" w:rsidRDefault="002116E8">
            <w:pPr>
              <w:ind w:left="-134" w:right="-178"/>
              <w:jc w:val="center"/>
            </w:pPr>
            <w:r>
              <w:t>29250</w:t>
            </w:r>
          </w:p>
        </w:tc>
        <w:tc>
          <w:tcPr>
            <w:tcW w:w="720" w:type="dxa"/>
            <w:vAlign w:val="center"/>
          </w:tcPr>
          <w:p w:rsidR="00BB4226" w:rsidRDefault="002116E8">
            <w:pPr>
              <w:jc w:val="center"/>
            </w:pPr>
            <w:r>
              <w:t>878</w:t>
            </w:r>
          </w:p>
        </w:tc>
        <w:tc>
          <w:tcPr>
            <w:tcW w:w="720" w:type="dxa"/>
            <w:vAlign w:val="center"/>
          </w:tcPr>
          <w:p w:rsidR="00BB4226" w:rsidRDefault="002116E8">
            <w:pPr>
              <w:ind w:left="-101" w:right="-211"/>
              <w:jc w:val="center"/>
            </w:pPr>
            <w:r>
              <w:t>30129</w:t>
            </w:r>
          </w:p>
        </w:tc>
        <w:tc>
          <w:tcPr>
            <w:tcW w:w="1080" w:type="dxa"/>
            <w:vAlign w:val="center"/>
          </w:tcPr>
          <w:p w:rsidR="00BB4226" w:rsidRDefault="002116E8">
            <w:pPr>
              <w:jc w:val="center"/>
            </w:pPr>
            <w:r>
              <w:t>241</w:t>
            </w:r>
          </w:p>
        </w:tc>
        <w:tc>
          <w:tcPr>
            <w:tcW w:w="900" w:type="dxa"/>
            <w:vAlign w:val="center"/>
          </w:tcPr>
          <w:p w:rsidR="00BB4226" w:rsidRDefault="002116E8">
            <w:pPr>
              <w:jc w:val="center"/>
            </w:pPr>
            <w:r>
              <w:t>452</w:t>
            </w:r>
          </w:p>
        </w:tc>
        <w:tc>
          <w:tcPr>
            <w:tcW w:w="720" w:type="dxa"/>
            <w:vAlign w:val="center"/>
          </w:tcPr>
          <w:p w:rsidR="00BB4226" w:rsidRDefault="002116E8">
            <w:pPr>
              <w:ind w:left="-37" w:right="-95"/>
              <w:jc w:val="center"/>
            </w:pPr>
            <w:r>
              <w:t>30821</w:t>
            </w:r>
          </w:p>
        </w:tc>
        <w:tc>
          <w:tcPr>
            <w:tcW w:w="1080" w:type="dxa"/>
            <w:vAlign w:val="center"/>
          </w:tcPr>
          <w:p w:rsidR="00BB4226" w:rsidRDefault="002116E8">
            <w:pPr>
              <w:jc w:val="center"/>
            </w:pPr>
            <w:r>
              <w:t>3082</w:t>
            </w:r>
          </w:p>
        </w:tc>
        <w:tc>
          <w:tcPr>
            <w:tcW w:w="900" w:type="dxa"/>
            <w:vAlign w:val="center"/>
          </w:tcPr>
          <w:p w:rsidR="00BB4226" w:rsidRDefault="002116E8">
            <w:pPr>
              <w:jc w:val="center"/>
            </w:pPr>
            <w:r>
              <w:t>33903</w:t>
            </w:r>
          </w:p>
        </w:tc>
      </w:tr>
    </w:tbl>
    <w:p w:rsidR="00BB4226" w:rsidRDefault="00BB4226">
      <w:pPr>
        <w:spacing w:line="360" w:lineRule="auto"/>
        <w:ind w:left="142" w:firstLine="566"/>
        <w:jc w:val="both"/>
        <w:rPr>
          <w:sz w:val="28"/>
          <w:szCs w:val="28"/>
          <w:lang w:val="en-US"/>
        </w:rPr>
      </w:pPr>
    </w:p>
    <w:p w:rsidR="00BB4226" w:rsidRDefault="002116E8">
      <w:pPr>
        <w:spacing w:line="360" w:lineRule="auto"/>
        <w:ind w:left="142" w:firstLine="566"/>
        <w:jc w:val="both"/>
        <w:rPr>
          <w:sz w:val="28"/>
          <w:szCs w:val="28"/>
        </w:rPr>
      </w:pPr>
      <w:r>
        <w:rPr>
          <w:sz w:val="28"/>
          <w:szCs w:val="28"/>
        </w:rPr>
        <w:t>3.1.11. Расчёт затрат себестоимости</w:t>
      </w:r>
    </w:p>
    <w:p w:rsidR="00BB4226" w:rsidRDefault="00BB4226">
      <w:pPr>
        <w:spacing w:line="360" w:lineRule="auto"/>
        <w:ind w:left="142" w:firstLine="566"/>
        <w:jc w:val="both"/>
        <w:rPr>
          <w:sz w:val="28"/>
          <w:szCs w:val="28"/>
        </w:rPr>
      </w:pPr>
    </w:p>
    <w:p w:rsidR="00BB4226" w:rsidRDefault="002116E8">
      <w:pPr>
        <w:spacing w:line="360" w:lineRule="auto"/>
        <w:jc w:val="both"/>
        <w:rPr>
          <w:sz w:val="28"/>
          <w:szCs w:val="28"/>
        </w:rPr>
      </w:pPr>
      <w:r>
        <w:rPr>
          <w:sz w:val="28"/>
          <w:szCs w:val="28"/>
        </w:rPr>
        <w:t xml:space="preserve">  Табл. № 12</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668"/>
        <w:gridCol w:w="1371"/>
      </w:tblGrid>
      <w:tr w:rsidR="00BB4226">
        <w:trPr>
          <w:trHeight w:val="501"/>
        </w:trPr>
        <w:tc>
          <w:tcPr>
            <w:tcW w:w="5760" w:type="dxa"/>
            <w:vAlign w:val="center"/>
          </w:tcPr>
          <w:p w:rsidR="00BB4226" w:rsidRDefault="002116E8">
            <w:pPr>
              <w:spacing w:line="360" w:lineRule="auto"/>
              <w:jc w:val="center"/>
              <w:rPr>
                <w:sz w:val="28"/>
                <w:szCs w:val="28"/>
              </w:rPr>
            </w:pPr>
            <w:r>
              <w:rPr>
                <w:sz w:val="28"/>
                <w:szCs w:val="28"/>
              </w:rPr>
              <w:t>Показатели затрат</w:t>
            </w:r>
          </w:p>
        </w:tc>
        <w:tc>
          <w:tcPr>
            <w:tcW w:w="1668" w:type="dxa"/>
            <w:vAlign w:val="center"/>
          </w:tcPr>
          <w:p w:rsidR="00BB4226" w:rsidRDefault="002116E8">
            <w:pPr>
              <w:spacing w:line="360" w:lineRule="auto"/>
              <w:jc w:val="center"/>
              <w:rPr>
                <w:sz w:val="28"/>
                <w:szCs w:val="28"/>
              </w:rPr>
            </w:pPr>
            <w:r>
              <w:rPr>
                <w:sz w:val="28"/>
                <w:szCs w:val="28"/>
              </w:rPr>
              <w:t>Сумма на весь объём; руб.</w:t>
            </w:r>
          </w:p>
        </w:tc>
        <w:tc>
          <w:tcPr>
            <w:tcW w:w="1371" w:type="dxa"/>
            <w:vAlign w:val="center"/>
          </w:tcPr>
          <w:p w:rsidR="00BB4226" w:rsidRDefault="002116E8">
            <w:pPr>
              <w:spacing w:line="360" w:lineRule="auto"/>
              <w:jc w:val="center"/>
              <w:rPr>
                <w:sz w:val="28"/>
                <w:szCs w:val="28"/>
              </w:rPr>
            </w:pPr>
            <w:r>
              <w:rPr>
                <w:sz w:val="28"/>
                <w:szCs w:val="28"/>
              </w:rPr>
              <w:t>Сумма на 1 шт.; руб.</w:t>
            </w:r>
          </w:p>
        </w:tc>
      </w:tr>
      <w:tr w:rsidR="00BB4226">
        <w:trPr>
          <w:trHeight w:val="1401"/>
        </w:trPr>
        <w:tc>
          <w:tcPr>
            <w:tcW w:w="5760" w:type="dxa"/>
          </w:tcPr>
          <w:p w:rsidR="00BB4226" w:rsidRDefault="002116E8">
            <w:pPr>
              <w:pStyle w:val="3"/>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Материалы, запасные части</w:t>
            </w:r>
          </w:p>
          <w:p w:rsidR="00BB4226" w:rsidRDefault="002116E8">
            <w:pPr>
              <w:spacing w:line="360" w:lineRule="auto"/>
              <w:jc w:val="both"/>
              <w:rPr>
                <w:sz w:val="28"/>
                <w:szCs w:val="28"/>
              </w:rPr>
            </w:pPr>
            <w:r>
              <w:rPr>
                <w:sz w:val="28"/>
                <w:szCs w:val="28"/>
              </w:rPr>
              <w:t>Электроэнергия</w:t>
            </w:r>
          </w:p>
          <w:p w:rsidR="00BB4226" w:rsidRDefault="002116E8">
            <w:pPr>
              <w:spacing w:line="360" w:lineRule="auto"/>
              <w:rPr>
                <w:sz w:val="28"/>
                <w:szCs w:val="28"/>
              </w:rPr>
            </w:pPr>
            <w:r>
              <w:rPr>
                <w:sz w:val="28"/>
                <w:szCs w:val="28"/>
              </w:rPr>
              <w:t>Заработная плата основная</w:t>
            </w:r>
          </w:p>
          <w:p w:rsidR="00BB4226" w:rsidRDefault="002116E8">
            <w:pPr>
              <w:spacing w:line="360" w:lineRule="auto"/>
              <w:rPr>
                <w:sz w:val="28"/>
                <w:szCs w:val="28"/>
              </w:rPr>
            </w:pPr>
            <w:r>
              <w:rPr>
                <w:sz w:val="28"/>
                <w:szCs w:val="28"/>
              </w:rPr>
              <w:t>Заработная плата дополнительная</w:t>
            </w:r>
          </w:p>
          <w:p w:rsidR="00BB4226" w:rsidRDefault="002116E8">
            <w:pPr>
              <w:spacing w:line="360" w:lineRule="auto"/>
              <w:rPr>
                <w:sz w:val="28"/>
                <w:szCs w:val="28"/>
              </w:rPr>
            </w:pPr>
            <w:r>
              <w:rPr>
                <w:sz w:val="28"/>
                <w:szCs w:val="28"/>
              </w:rPr>
              <w:t>Отчисления по ФОТ</w:t>
            </w:r>
          </w:p>
          <w:p w:rsidR="00BB4226" w:rsidRDefault="002116E8">
            <w:pPr>
              <w:spacing w:line="360" w:lineRule="auto"/>
              <w:rPr>
                <w:sz w:val="28"/>
                <w:szCs w:val="28"/>
              </w:rPr>
            </w:pPr>
            <w:r>
              <w:rPr>
                <w:sz w:val="28"/>
                <w:szCs w:val="28"/>
              </w:rPr>
              <w:t>РСЭО</w:t>
            </w:r>
          </w:p>
          <w:p w:rsidR="00BB4226" w:rsidRDefault="002116E8">
            <w:pPr>
              <w:spacing w:line="360" w:lineRule="auto"/>
              <w:rPr>
                <w:sz w:val="28"/>
                <w:szCs w:val="28"/>
              </w:rPr>
            </w:pPr>
            <w:r>
              <w:rPr>
                <w:sz w:val="28"/>
                <w:szCs w:val="28"/>
              </w:rPr>
              <w:t>Прочие расходы (А</w:t>
            </w:r>
            <w:r>
              <w:rPr>
                <w:sz w:val="28"/>
                <w:szCs w:val="28"/>
                <w:vertAlign w:val="subscript"/>
              </w:rPr>
              <w:t>о</w:t>
            </w:r>
            <w:r>
              <w:rPr>
                <w:sz w:val="28"/>
                <w:szCs w:val="28"/>
              </w:rPr>
              <w:t>)</w:t>
            </w:r>
          </w:p>
          <w:p w:rsidR="00BB4226" w:rsidRDefault="002116E8">
            <w:pPr>
              <w:spacing w:line="360" w:lineRule="auto"/>
              <w:rPr>
                <w:sz w:val="28"/>
                <w:szCs w:val="28"/>
              </w:rPr>
            </w:pPr>
            <w:r>
              <w:rPr>
                <w:sz w:val="28"/>
                <w:szCs w:val="28"/>
              </w:rPr>
              <w:t>Цеховая себестоимость</w:t>
            </w:r>
          </w:p>
          <w:p w:rsidR="00BB4226" w:rsidRDefault="00BB4226">
            <w:pPr>
              <w:spacing w:line="360" w:lineRule="auto"/>
              <w:rPr>
                <w:sz w:val="28"/>
                <w:szCs w:val="28"/>
              </w:rPr>
            </w:pPr>
          </w:p>
        </w:tc>
        <w:tc>
          <w:tcPr>
            <w:tcW w:w="1668" w:type="dxa"/>
          </w:tcPr>
          <w:p w:rsidR="00BB4226" w:rsidRDefault="002116E8">
            <w:pPr>
              <w:spacing w:line="360" w:lineRule="auto"/>
              <w:jc w:val="center"/>
              <w:rPr>
                <w:sz w:val="28"/>
                <w:szCs w:val="28"/>
              </w:rPr>
            </w:pPr>
            <w:r>
              <w:rPr>
                <w:sz w:val="28"/>
                <w:szCs w:val="28"/>
              </w:rPr>
              <w:t>21489</w:t>
            </w:r>
          </w:p>
          <w:p w:rsidR="00BB4226" w:rsidRDefault="002116E8">
            <w:pPr>
              <w:spacing w:line="360" w:lineRule="auto"/>
              <w:jc w:val="center"/>
              <w:rPr>
                <w:sz w:val="28"/>
                <w:szCs w:val="28"/>
              </w:rPr>
            </w:pPr>
            <w:r>
              <w:rPr>
                <w:sz w:val="28"/>
                <w:szCs w:val="28"/>
              </w:rPr>
              <w:t>16070</w:t>
            </w:r>
          </w:p>
          <w:p w:rsidR="00BB4226" w:rsidRDefault="002116E8">
            <w:pPr>
              <w:spacing w:line="360" w:lineRule="auto"/>
              <w:jc w:val="center"/>
              <w:rPr>
                <w:sz w:val="28"/>
                <w:szCs w:val="28"/>
              </w:rPr>
            </w:pPr>
            <w:r>
              <w:rPr>
                <w:sz w:val="28"/>
                <w:szCs w:val="28"/>
              </w:rPr>
              <w:t>3126,7</w:t>
            </w:r>
          </w:p>
          <w:p w:rsidR="00BB4226" w:rsidRDefault="002116E8">
            <w:pPr>
              <w:spacing w:line="360" w:lineRule="auto"/>
              <w:jc w:val="center"/>
              <w:rPr>
                <w:sz w:val="28"/>
                <w:szCs w:val="28"/>
              </w:rPr>
            </w:pPr>
            <w:r>
              <w:rPr>
                <w:sz w:val="28"/>
                <w:szCs w:val="28"/>
              </w:rPr>
              <w:t>4912</w:t>
            </w:r>
          </w:p>
          <w:p w:rsidR="00BB4226" w:rsidRDefault="002116E8">
            <w:pPr>
              <w:spacing w:line="360" w:lineRule="auto"/>
              <w:jc w:val="center"/>
              <w:rPr>
                <w:sz w:val="28"/>
                <w:szCs w:val="28"/>
              </w:rPr>
            </w:pPr>
            <w:r>
              <w:rPr>
                <w:sz w:val="28"/>
                <w:szCs w:val="28"/>
              </w:rPr>
              <w:t>1316</w:t>
            </w:r>
          </w:p>
          <w:p w:rsidR="00BB4226" w:rsidRDefault="002116E8">
            <w:pPr>
              <w:spacing w:line="360" w:lineRule="auto"/>
              <w:jc w:val="center"/>
              <w:rPr>
                <w:sz w:val="28"/>
                <w:szCs w:val="28"/>
              </w:rPr>
            </w:pPr>
            <w:r>
              <w:rPr>
                <w:sz w:val="28"/>
                <w:szCs w:val="28"/>
              </w:rPr>
              <w:t>33903</w:t>
            </w:r>
          </w:p>
          <w:p w:rsidR="00BB4226" w:rsidRDefault="002116E8">
            <w:pPr>
              <w:spacing w:line="360" w:lineRule="auto"/>
              <w:jc w:val="center"/>
              <w:rPr>
                <w:sz w:val="28"/>
                <w:szCs w:val="28"/>
              </w:rPr>
            </w:pPr>
            <w:r>
              <w:rPr>
                <w:sz w:val="28"/>
                <w:szCs w:val="28"/>
              </w:rPr>
              <w:t>28789</w:t>
            </w:r>
          </w:p>
          <w:p w:rsidR="00BB4226" w:rsidRDefault="002116E8">
            <w:pPr>
              <w:spacing w:line="360" w:lineRule="auto"/>
              <w:jc w:val="center"/>
              <w:rPr>
                <w:sz w:val="28"/>
                <w:szCs w:val="28"/>
              </w:rPr>
            </w:pPr>
            <w:r>
              <w:rPr>
                <w:sz w:val="28"/>
                <w:szCs w:val="28"/>
              </w:rPr>
              <w:t>111177</w:t>
            </w:r>
          </w:p>
          <w:p w:rsidR="00BB4226" w:rsidRDefault="00BB4226">
            <w:pPr>
              <w:spacing w:line="360" w:lineRule="auto"/>
              <w:jc w:val="center"/>
              <w:rPr>
                <w:sz w:val="28"/>
                <w:szCs w:val="28"/>
              </w:rPr>
            </w:pPr>
          </w:p>
        </w:tc>
        <w:tc>
          <w:tcPr>
            <w:tcW w:w="1371" w:type="dxa"/>
          </w:tcPr>
          <w:p w:rsidR="00BB4226" w:rsidRDefault="002116E8">
            <w:pPr>
              <w:spacing w:line="360" w:lineRule="auto"/>
              <w:jc w:val="center"/>
              <w:rPr>
                <w:sz w:val="28"/>
                <w:szCs w:val="28"/>
              </w:rPr>
            </w:pPr>
            <w:r>
              <w:rPr>
                <w:sz w:val="28"/>
                <w:szCs w:val="28"/>
              </w:rPr>
              <w:t>1,048</w:t>
            </w:r>
          </w:p>
          <w:p w:rsidR="00BB4226" w:rsidRDefault="002116E8">
            <w:pPr>
              <w:spacing w:line="360" w:lineRule="auto"/>
              <w:jc w:val="center"/>
              <w:rPr>
                <w:sz w:val="28"/>
                <w:szCs w:val="28"/>
              </w:rPr>
            </w:pPr>
            <w:r>
              <w:rPr>
                <w:sz w:val="28"/>
                <w:szCs w:val="28"/>
              </w:rPr>
              <w:t>0,73</w:t>
            </w:r>
          </w:p>
          <w:p w:rsidR="00BB4226" w:rsidRDefault="002116E8">
            <w:pPr>
              <w:spacing w:line="360" w:lineRule="auto"/>
              <w:jc w:val="center"/>
              <w:rPr>
                <w:sz w:val="28"/>
                <w:szCs w:val="28"/>
              </w:rPr>
            </w:pPr>
            <w:r>
              <w:rPr>
                <w:sz w:val="28"/>
                <w:szCs w:val="28"/>
              </w:rPr>
              <w:t>0,14</w:t>
            </w:r>
          </w:p>
          <w:p w:rsidR="00BB4226" w:rsidRDefault="002116E8">
            <w:pPr>
              <w:spacing w:line="360" w:lineRule="auto"/>
              <w:jc w:val="center"/>
              <w:rPr>
                <w:sz w:val="28"/>
                <w:szCs w:val="28"/>
              </w:rPr>
            </w:pPr>
            <w:r>
              <w:rPr>
                <w:sz w:val="28"/>
                <w:szCs w:val="28"/>
              </w:rPr>
              <w:t>0,22</w:t>
            </w:r>
          </w:p>
          <w:p w:rsidR="00BB4226" w:rsidRDefault="002116E8">
            <w:pPr>
              <w:spacing w:line="360" w:lineRule="auto"/>
              <w:jc w:val="center"/>
              <w:rPr>
                <w:sz w:val="28"/>
                <w:szCs w:val="28"/>
              </w:rPr>
            </w:pPr>
            <w:r>
              <w:rPr>
                <w:sz w:val="28"/>
                <w:szCs w:val="28"/>
              </w:rPr>
              <w:t>0,06</w:t>
            </w:r>
          </w:p>
          <w:p w:rsidR="00BB4226" w:rsidRDefault="002116E8">
            <w:pPr>
              <w:spacing w:line="360" w:lineRule="auto"/>
              <w:jc w:val="center"/>
              <w:rPr>
                <w:sz w:val="28"/>
                <w:szCs w:val="28"/>
              </w:rPr>
            </w:pPr>
            <w:r>
              <w:rPr>
                <w:sz w:val="28"/>
                <w:szCs w:val="28"/>
              </w:rPr>
              <w:t>1,54</w:t>
            </w:r>
          </w:p>
          <w:p w:rsidR="00BB4226" w:rsidRDefault="002116E8">
            <w:pPr>
              <w:spacing w:line="360" w:lineRule="auto"/>
              <w:jc w:val="center"/>
              <w:rPr>
                <w:sz w:val="28"/>
                <w:szCs w:val="28"/>
              </w:rPr>
            </w:pPr>
            <w:r>
              <w:rPr>
                <w:sz w:val="28"/>
                <w:szCs w:val="28"/>
              </w:rPr>
              <w:t>1,3</w:t>
            </w:r>
          </w:p>
          <w:p w:rsidR="00BB4226" w:rsidRDefault="002116E8">
            <w:pPr>
              <w:spacing w:line="360" w:lineRule="auto"/>
              <w:jc w:val="center"/>
              <w:rPr>
                <w:sz w:val="28"/>
                <w:szCs w:val="28"/>
              </w:rPr>
            </w:pPr>
            <w:r>
              <w:rPr>
                <w:sz w:val="28"/>
                <w:szCs w:val="28"/>
              </w:rPr>
              <w:t>5,05</w:t>
            </w:r>
          </w:p>
          <w:p w:rsidR="00BB4226" w:rsidRDefault="00BB4226">
            <w:pPr>
              <w:spacing w:line="360" w:lineRule="auto"/>
              <w:jc w:val="center"/>
              <w:rPr>
                <w:sz w:val="28"/>
                <w:szCs w:val="28"/>
              </w:rPr>
            </w:pPr>
          </w:p>
        </w:tc>
      </w:tr>
    </w:tbl>
    <w:p w:rsidR="00BB4226" w:rsidRDefault="00BB4226">
      <w:pPr>
        <w:spacing w:line="360" w:lineRule="auto"/>
        <w:jc w:val="both"/>
        <w:rPr>
          <w:sz w:val="28"/>
          <w:szCs w:val="28"/>
        </w:rPr>
      </w:pPr>
    </w:p>
    <w:p w:rsidR="00BB4226" w:rsidRDefault="00BB4226">
      <w:pPr>
        <w:spacing w:line="360" w:lineRule="auto"/>
        <w:ind w:left="142" w:firstLine="566"/>
        <w:jc w:val="both"/>
        <w:rPr>
          <w:sz w:val="28"/>
          <w:szCs w:val="28"/>
        </w:rPr>
        <w:sectPr w:rsidR="00BB4226">
          <w:pgSz w:w="11906" w:h="16838"/>
          <w:pgMar w:top="1134" w:right="851" w:bottom="1134" w:left="1701" w:header="709" w:footer="709" w:gutter="0"/>
          <w:cols w:space="708"/>
          <w:titlePg/>
          <w:docGrid w:linePitch="360"/>
        </w:sectPr>
      </w:pPr>
    </w:p>
    <w:p w:rsidR="00BB4226" w:rsidRDefault="002116E8">
      <w:pPr>
        <w:spacing w:line="360" w:lineRule="auto"/>
        <w:ind w:left="142" w:firstLine="566"/>
        <w:jc w:val="both"/>
        <w:rPr>
          <w:sz w:val="28"/>
          <w:szCs w:val="28"/>
        </w:rPr>
      </w:pPr>
      <w:r>
        <w:rPr>
          <w:sz w:val="28"/>
          <w:szCs w:val="28"/>
        </w:rPr>
        <w:t>3.1.12. Базовая себестоимость с завода</w:t>
      </w:r>
    </w:p>
    <w:p w:rsidR="00BB4226" w:rsidRDefault="00BB4226">
      <w:pPr>
        <w:spacing w:line="360" w:lineRule="auto"/>
        <w:ind w:left="142" w:firstLine="566"/>
        <w:jc w:val="both"/>
        <w:rPr>
          <w:sz w:val="28"/>
          <w:szCs w:val="28"/>
        </w:rPr>
      </w:pPr>
    </w:p>
    <w:p w:rsidR="00BB4226" w:rsidRDefault="002116E8">
      <w:pPr>
        <w:spacing w:line="360" w:lineRule="auto"/>
        <w:jc w:val="both"/>
        <w:rPr>
          <w:sz w:val="28"/>
          <w:szCs w:val="28"/>
        </w:rPr>
      </w:pPr>
      <w:r>
        <w:rPr>
          <w:sz w:val="28"/>
          <w:szCs w:val="28"/>
        </w:rPr>
        <w:t xml:space="preserve">      Табл. № 13</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3"/>
        <w:gridCol w:w="1787"/>
        <w:gridCol w:w="1376"/>
      </w:tblGrid>
      <w:tr w:rsidR="00BB4226">
        <w:trPr>
          <w:trHeight w:val="360"/>
        </w:trPr>
        <w:tc>
          <w:tcPr>
            <w:tcW w:w="5884" w:type="dxa"/>
            <w:vAlign w:val="center"/>
          </w:tcPr>
          <w:p w:rsidR="00BB4226" w:rsidRDefault="002116E8">
            <w:pPr>
              <w:spacing w:line="360" w:lineRule="auto"/>
              <w:jc w:val="center"/>
              <w:rPr>
                <w:sz w:val="28"/>
                <w:szCs w:val="28"/>
              </w:rPr>
            </w:pPr>
            <w:r>
              <w:rPr>
                <w:sz w:val="28"/>
                <w:szCs w:val="28"/>
              </w:rPr>
              <w:t>Показатели затрат</w:t>
            </w:r>
          </w:p>
        </w:tc>
        <w:tc>
          <w:tcPr>
            <w:tcW w:w="1787" w:type="dxa"/>
            <w:vAlign w:val="center"/>
          </w:tcPr>
          <w:p w:rsidR="00BB4226" w:rsidRDefault="002116E8">
            <w:pPr>
              <w:spacing w:line="360" w:lineRule="auto"/>
              <w:jc w:val="center"/>
              <w:rPr>
                <w:sz w:val="28"/>
                <w:szCs w:val="28"/>
              </w:rPr>
            </w:pPr>
            <w:r>
              <w:rPr>
                <w:sz w:val="28"/>
                <w:szCs w:val="28"/>
              </w:rPr>
              <w:t>Сумма на весь объём; руб.</w:t>
            </w:r>
          </w:p>
        </w:tc>
        <w:tc>
          <w:tcPr>
            <w:tcW w:w="1376" w:type="dxa"/>
            <w:vAlign w:val="center"/>
          </w:tcPr>
          <w:p w:rsidR="00BB4226" w:rsidRDefault="002116E8">
            <w:pPr>
              <w:spacing w:line="360" w:lineRule="auto"/>
              <w:jc w:val="center"/>
              <w:rPr>
                <w:sz w:val="28"/>
                <w:szCs w:val="28"/>
              </w:rPr>
            </w:pPr>
            <w:r>
              <w:rPr>
                <w:sz w:val="28"/>
                <w:szCs w:val="28"/>
              </w:rPr>
              <w:t>Сумма на 1 тонну; руб.</w:t>
            </w:r>
          </w:p>
        </w:tc>
      </w:tr>
      <w:tr w:rsidR="00BB4226">
        <w:trPr>
          <w:trHeight w:val="591"/>
        </w:trPr>
        <w:tc>
          <w:tcPr>
            <w:tcW w:w="5884" w:type="dxa"/>
          </w:tcPr>
          <w:p w:rsidR="00BB4226" w:rsidRDefault="002116E8">
            <w:pPr>
              <w:pStyle w:val="3"/>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1. Материалы, запасные части</w:t>
            </w:r>
          </w:p>
          <w:p w:rsidR="00BB4226" w:rsidRDefault="002116E8">
            <w:pPr>
              <w:spacing w:line="360" w:lineRule="auto"/>
              <w:jc w:val="both"/>
              <w:rPr>
                <w:sz w:val="28"/>
                <w:szCs w:val="28"/>
              </w:rPr>
            </w:pPr>
            <w:r>
              <w:rPr>
                <w:sz w:val="28"/>
                <w:szCs w:val="28"/>
              </w:rPr>
              <w:t>2. Электроэнергия</w:t>
            </w:r>
          </w:p>
          <w:p w:rsidR="00BB4226" w:rsidRDefault="002116E8">
            <w:pPr>
              <w:spacing w:line="360" w:lineRule="auto"/>
              <w:rPr>
                <w:sz w:val="28"/>
                <w:szCs w:val="28"/>
              </w:rPr>
            </w:pPr>
            <w:r>
              <w:rPr>
                <w:sz w:val="28"/>
                <w:szCs w:val="28"/>
              </w:rPr>
              <w:t>3. Заработная плата основная</w:t>
            </w:r>
          </w:p>
          <w:p w:rsidR="00BB4226" w:rsidRDefault="002116E8">
            <w:pPr>
              <w:spacing w:line="360" w:lineRule="auto"/>
              <w:rPr>
                <w:sz w:val="28"/>
                <w:szCs w:val="28"/>
              </w:rPr>
            </w:pPr>
            <w:r>
              <w:rPr>
                <w:sz w:val="28"/>
                <w:szCs w:val="28"/>
              </w:rPr>
              <w:t>4. Заработная плата дополнительная</w:t>
            </w:r>
          </w:p>
          <w:p w:rsidR="00BB4226" w:rsidRDefault="002116E8">
            <w:pPr>
              <w:spacing w:line="360" w:lineRule="auto"/>
              <w:rPr>
                <w:sz w:val="28"/>
                <w:szCs w:val="28"/>
              </w:rPr>
            </w:pPr>
            <w:r>
              <w:rPr>
                <w:sz w:val="28"/>
                <w:szCs w:val="28"/>
              </w:rPr>
              <w:t>5. Отчисления по ФОТ</w:t>
            </w:r>
          </w:p>
          <w:p w:rsidR="00BB4226" w:rsidRDefault="002116E8">
            <w:pPr>
              <w:spacing w:line="360" w:lineRule="auto"/>
              <w:rPr>
                <w:sz w:val="28"/>
                <w:szCs w:val="28"/>
              </w:rPr>
            </w:pPr>
            <w:r>
              <w:rPr>
                <w:sz w:val="28"/>
                <w:szCs w:val="28"/>
              </w:rPr>
              <w:t>6. РСЭО</w:t>
            </w:r>
          </w:p>
          <w:p w:rsidR="00BB4226" w:rsidRDefault="002116E8">
            <w:pPr>
              <w:spacing w:line="360" w:lineRule="auto"/>
              <w:rPr>
                <w:sz w:val="28"/>
                <w:szCs w:val="28"/>
              </w:rPr>
            </w:pPr>
            <w:r>
              <w:rPr>
                <w:sz w:val="28"/>
                <w:szCs w:val="28"/>
              </w:rPr>
              <w:t>7. Прочие расходы (А</w:t>
            </w:r>
            <w:r>
              <w:rPr>
                <w:sz w:val="28"/>
                <w:szCs w:val="28"/>
                <w:vertAlign w:val="subscript"/>
              </w:rPr>
              <w:t>о</w:t>
            </w:r>
            <w:r>
              <w:rPr>
                <w:sz w:val="28"/>
                <w:szCs w:val="28"/>
              </w:rPr>
              <w:t>)</w:t>
            </w:r>
          </w:p>
          <w:p w:rsidR="00BB4226" w:rsidRDefault="002116E8">
            <w:pPr>
              <w:spacing w:line="360" w:lineRule="auto"/>
              <w:rPr>
                <w:sz w:val="28"/>
                <w:szCs w:val="28"/>
              </w:rPr>
            </w:pPr>
            <w:r>
              <w:rPr>
                <w:sz w:val="28"/>
                <w:szCs w:val="28"/>
              </w:rPr>
              <w:t>8. Цеховая себестоимость</w:t>
            </w:r>
          </w:p>
          <w:p w:rsidR="00BB4226" w:rsidRDefault="00BB4226">
            <w:pPr>
              <w:spacing w:line="360" w:lineRule="auto"/>
              <w:rPr>
                <w:sz w:val="28"/>
                <w:szCs w:val="28"/>
              </w:rPr>
            </w:pPr>
          </w:p>
        </w:tc>
        <w:tc>
          <w:tcPr>
            <w:tcW w:w="1787" w:type="dxa"/>
          </w:tcPr>
          <w:p w:rsidR="00BB4226" w:rsidRDefault="00BB4226">
            <w:pPr>
              <w:spacing w:line="360" w:lineRule="auto"/>
              <w:jc w:val="center"/>
              <w:rPr>
                <w:sz w:val="28"/>
                <w:szCs w:val="28"/>
              </w:rPr>
            </w:pPr>
          </w:p>
          <w:p w:rsidR="00BB4226" w:rsidRDefault="002116E8">
            <w:pPr>
              <w:spacing w:line="360" w:lineRule="auto"/>
              <w:jc w:val="center"/>
              <w:rPr>
                <w:sz w:val="28"/>
                <w:szCs w:val="28"/>
              </w:rPr>
            </w:pPr>
            <w:r>
              <w:rPr>
                <w:sz w:val="28"/>
                <w:szCs w:val="28"/>
              </w:rPr>
              <w:t>24826</w:t>
            </w:r>
          </w:p>
          <w:p w:rsidR="00BB4226" w:rsidRDefault="002116E8">
            <w:pPr>
              <w:spacing w:line="360" w:lineRule="auto"/>
              <w:jc w:val="center"/>
              <w:rPr>
                <w:sz w:val="28"/>
                <w:szCs w:val="28"/>
              </w:rPr>
            </w:pPr>
            <w:r>
              <w:rPr>
                <w:sz w:val="28"/>
                <w:szCs w:val="28"/>
              </w:rPr>
              <w:t>16838</w:t>
            </w:r>
          </w:p>
          <w:p w:rsidR="00BB4226" w:rsidRDefault="002116E8">
            <w:pPr>
              <w:spacing w:line="360" w:lineRule="auto"/>
              <w:jc w:val="center"/>
              <w:rPr>
                <w:sz w:val="28"/>
                <w:szCs w:val="28"/>
              </w:rPr>
            </w:pPr>
            <w:r>
              <w:rPr>
                <w:sz w:val="28"/>
                <w:szCs w:val="28"/>
              </w:rPr>
              <w:t>9372</w:t>
            </w:r>
          </w:p>
          <w:p w:rsidR="00BB4226" w:rsidRDefault="002116E8">
            <w:pPr>
              <w:spacing w:line="360" w:lineRule="auto"/>
              <w:jc w:val="center"/>
              <w:rPr>
                <w:sz w:val="28"/>
                <w:szCs w:val="28"/>
              </w:rPr>
            </w:pPr>
            <w:r>
              <w:rPr>
                <w:sz w:val="28"/>
                <w:szCs w:val="28"/>
              </w:rPr>
              <w:t>14566</w:t>
            </w:r>
          </w:p>
          <w:p w:rsidR="00BB4226" w:rsidRDefault="002116E8">
            <w:pPr>
              <w:spacing w:line="360" w:lineRule="auto"/>
              <w:jc w:val="center"/>
              <w:rPr>
                <w:sz w:val="28"/>
                <w:szCs w:val="28"/>
              </w:rPr>
            </w:pPr>
            <w:r>
              <w:rPr>
                <w:sz w:val="28"/>
                <w:szCs w:val="28"/>
              </w:rPr>
              <w:t>5482</w:t>
            </w:r>
          </w:p>
          <w:p w:rsidR="00BB4226" w:rsidRDefault="002116E8">
            <w:pPr>
              <w:spacing w:line="360" w:lineRule="auto"/>
              <w:jc w:val="center"/>
              <w:rPr>
                <w:sz w:val="28"/>
                <w:szCs w:val="28"/>
              </w:rPr>
            </w:pPr>
            <w:r>
              <w:rPr>
                <w:sz w:val="28"/>
                <w:szCs w:val="28"/>
              </w:rPr>
              <w:t>42363</w:t>
            </w:r>
          </w:p>
          <w:p w:rsidR="00BB4226" w:rsidRDefault="002116E8">
            <w:pPr>
              <w:spacing w:line="360" w:lineRule="auto"/>
              <w:jc w:val="center"/>
              <w:rPr>
                <w:sz w:val="28"/>
                <w:szCs w:val="28"/>
              </w:rPr>
            </w:pPr>
            <w:r>
              <w:rPr>
                <w:sz w:val="28"/>
                <w:szCs w:val="28"/>
              </w:rPr>
              <w:t>24498</w:t>
            </w:r>
          </w:p>
          <w:p w:rsidR="00BB4226" w:rsidRDefault="002116E8">
            <w:pPr>
              <w:spacing w:line="360" w:lineRule="auto"/>
              <w:jc w:val="center"/>
              <w:rPr>
                <w:sz w:val="28"/>
                <w:szCs w:val="28"/>
              </w:rPr>
            </w:pPr>
            <w:r>
              <w:rPr>
                <w:sz w:val="28"/>
                <w:szCs w:val="28"/>
              </w:rPr>
              <w:t>137945</w:t>
            </w:r>
          </w:p>
          <w:p w:rsidR="00BB4226" w:rsidRDefault="00BB4226">
            <w:pPr>
              <w:spacing w:line="360" w:lineRule="auto"/>
              <w:jc w:val="center"/>
              <w:rPr>
                <w:sz w:val="28"/>
                <w:szCs w:val="28"/>
              </w:rPr>
            </w:pPr>
          </w:p>
        </w:tc>
        <w:tc>
          <w:tcPr>
            <w:tcW w:w="1376" w:type="dxa"/>
          </w:tcPr>
          <w:p w:rsidR="00BB4226" w:rsidRDefault="00BB4226">
            <w:pPr>
              <w:spacing w:line="360" w:lineRule="auto"/>
              <w:jc w:val="center"/>
              <w:rPr>
                <w:sz w:val="28"/>
                <w:szCs w:val="28"/>
              </w:rPr>
            </w:pPr>
          </w:p>
          <w:p w:rsidR="00BB4226" w:rsidRDefault="002116E8">
            <w:pPr>
              <w:spacing w:line="360" w:lineRule="auto"/>
              <w:jc w:val="center"/>
              <w:rPr>
                <w:sz w:val="28"/>
                <w:szCs w:val="28"/>
              </w:rPr>
            </w:pPr>
            <w:r>
              <w:rPr>
                <w:sz w:val="28"/>
                <w:szCs w:val="28"/>
              </w:rPr>
              <w:t>1,13</w:t>
            </w:r>
          </w:p>
          <w:p w:rsidR="00BB4226" w:rsidRDefault="002116E8">
            <w:pPr>
              <w:spacing w:line="360" w:lineRule="auto"/>
              <w:jc w:val="center"/>
              <w:rPr>
                <w:sz w:val="28"/>
                <w:szCs w:val="28"/>
              </w:rPr>
            </w:pPr>
            <w:r>
              <w:rPr>
                <w:sz w:val="28"/>
                <w:szCs w:val="28"/>
              </w:rPr>
              <w:t>0,77</w:t>
            </w:r>
          </w:p>
          <w:p w:rsidR="00BB4226" w:rsidRDefault="002116E8">
            <w:pPr>
              <w:spacing w:line="360" w:lineRule="auto"/>
              <w:jc w:val="center"/>
              <w:rPr>
                <w:sz w:val="28"/>
                <w:szCs w:val="28"/>
              </w:rPr>
            </w:pPr>
            <w:r>
              <w:rPr>
                <w:sz w:val="28"/>
                <w:szCs w:val="28"/>
              </w:rPr>
              <w:t>0,43</w:t>
            </w:r>
          </w:p>
          <w:p w:rsidR="00BB4226" w:rsidRDefault="002116E8">
            <w:pPr>
              <w:spacing w:line="360" w:lineRule="auto"/>
              <w:jc w:val="center"/>
              <w:rPr>
                <w:sz w:val="28"/>
                <w:szCs w:val="28"/>
              </w:rPr>
            </w:pPr>
            <w:r>
              <w:rPr>
                <w:sz w:val="28"/>
                <w:szCs w:val="28"/>
              </w:rPr>
              <w:t>0,66</w:t>
            </w:r>
          </w:p>
          <w:p w:rsidR="00BB4226" w:rsidRDefault="002116E8">
            <w:pPr>
              <w:spacing w:line="360" w:lineRule="auto"/>
              <w:jc w:val="center"/>
              <w:rPr>
                <w:sz w:val="28"/>
                <w:szCs w:val="28"/>
              </w:rPr>
            </w:pPr>
            <w:r>
              <w:rPr>
                <w:sz w:val="28"/>
                <w:szCs w:val="28"/>
              </w:rPr>
              <w:t>0,25</w:t>
            </w:r>
          </w:p>
          <w:p w:rsidR="00BB4226" w:rsidRDefault="002116E8">
            <w:pPr>
              <w:spacing w:line="360" w:lineRule="auto"/>
              <w:jc w:val="center"/>
              <w:rPr>
                <w:sz w:val="28"/>
                <w:szCs w:val="28"/>
              </w:rPr>
            </w:pPr>
            <w:r>
              <w:rPr>
                <w:sz w:val="28"/>
                <w:szCs w:val="28"/>
              </w:rPr>
              <w:t>1,93</w:t>
            </w:r>
          </w:p>
          <w:p w:rsidR="00BB4226" w:rsidRDefault="002116E8">
            <w:pPr>
              <w:spacing w:line="360" w:lineRule="auto"/>
              <w:jc w:val="center"/>
              <w:rPr>
                <w:sz w:val="28"/>
                <w:szCs w:val="28"/>
              </w:rPr>
            </w:pPr>
            <w:r>
              <w:rPr>
                <w:sz w:val="28"/>
                <w:szCs w:val="28"/>
              </w:rPr>
              <w:t>1,11</w:t>
            </w:r>
          </w:p>
          <w:p w:rsidR="00BB4226" w:rsidRDefault="002116E8">
            <w:pPr>
              <w:spacing w:line="360" w:lineRule="auto"/>
              <w:jc w:val="center"/>
              <w:rPr>
                <w:sz w:val="28"/>
                <w:szCs w:val="28"/>
              </w:rPr>
            </w:pPr>
            <w:r>
              <w:rPr>
                <w:sz w:val="28"/>
                <w:szCs w:val="28"/>
              </w:rPr>
              <w:t>6,27</w:t>
            </w:r>
          </w:p>
          <w:p w:rsidR="00BB4226" w:rsidRDefault="00BB4226">
            <w:pPr>
              <w:spacing w:line="360" w:lineRule="auto"/>
              <w:jc w:val="center"/>
              <w:rPr>
                <w:sz w:val="28"/>
                <w:szCs w:val="28"/>
              </w:rPr>
            </w:pPr>
          </w:p>
        </w:tc>
      </w:tr>
    </w:tbl>
    <w:p w:rsidR="00BB4226" w:rsidRDefault="00BB4226">
      <w:pPr>
        <w:spacing w:line="360" w:lineRule="auto"/>
        <w:jc w:val="both"/>
        <w:rPr>
          <w:sz w:val="28"/>
          <w:szCs w:val="28"/>
        </w:rPr>
      </w:pPr>
    </w:p>
    <w:p w:rsidR="00BB4226" w:rsidRDefault="00BB4226">
      <w:pPr>
        <w:spacing w:line="360" w:lineRule="auto"/>
        <w:jc w:val="both"/>
        <w:rPr>
          <w:sz w:val="28"/>
          <w:szCs w:val="28"/>
        </w:rPr>
      </w:pPr>
    </w:p>
    <w:p w:rsidR="00BB4226" w:rsidRDefault="002116E8">
      <w:pPr>
        <w:spacing w:line="360" w:lineRule="auto"/>
        <w:ind w:left="142" w:firstLine="566"/>
        <w:jc w:val="both"/>
        <w:rPr>
          <w:sz w:val="28"/>
          <w:szCs w:val="28"/>
        </w:rPr>
      </w:pPr>
      <w:r>
        <w:rPr>
          <w:sz w:val="28"/>
          <w:szCs w:val="28"/>
        </w:rPr>
        <w:t>3.1.13. Расчёт времени окупаемости оборудования</w:t>
      </w:r>
    </w:p>
    <w:p w:rsidR="00BB4226" w:rsidRDefault="002116E8">
      <w:pPr>
        <w:spacing w:line="360" w:lineRule="auto"/>
        <w:jc w:val="center"/>
        <w:rPr>
          <w:sz w:val="28"/>
          <w:szCs w:val="28"/>
        </w:rPr>
      </w:pPr>
      <w:r>
        <w:rPr>
          <w:sz w:val="28"/>
          <w:szCs w:val="28"/>
        </w:rPr>
        <w:t>ΔЭ=(С</w:t>
      </w:r>
      <w:r>
        <w:rPr>
          <w:sz w:val="28"/>
          <w:szCs w:val="28"/>
          <w:vertAlign w:val="subscript"/>
        </w:rPr>
        <w:t>б</w:t>
      </w:r>
      <w:r>
        <w:rPr>
          <w:sz w:val="28"/>
          <w:szCs w:val="28"/>
        </w:rPr>
        <w:t>-С</w:t>
      </w:r>
      <w:r>
        <w:rPr>
          <w:sz w:val="28"/>
          <w:szCs w:val="28"/>
          <w:vertAlign w:val="subscript"/>
        </w:rPr>
        <w:t>пр</w:t>
      </w:r>
      <w:r>
        <w:rPr>
          <w:sz w:val="28"/>
          <w:szCs w:val="28"/>
        </w:rPr>
        <w:t>)*</w:t>
      </w:r>
      <w:r>
        <w:rPr>
          <w:sz w:val="28"/>
          <w:szCs w:val="28"/>
          <w:lang w:val="en-US"/>
        </w:rPr>
        <w:t>Q</w:t>
      </w:r>
      <w:r>
        <w:rPr>
          <w:sz w:val="28"/>
          <w:szCs w:val="28"/>
          <w:vertAlign w:val="subscript"/>
        </w:rPr>
        <w:t>н</w:t>
      </w:r>
      <w:r>
        <w:rPr>
          <w:sz w:val="28"/>
          <w:szCs w:val="28"/>
        </w:rPr>
        <w:t>;</w:t>
      </w:r>
    </w:p>
    <w:p w:rsidR="00BB4226" w:rsidRDefault="002116E8">
      <w:pPr>
        <w:spacing w:line="360" w:lineRule="auto"/>
        <w:jc w:val="center"/>
        <w:rPr>
          <w:sz w:val="28"/>
          <w:szCs w:val="28"/>
        </w:rPr>
      </w:pPr>
      <w:r>
        <w:rPr>
          <w:sz w:val="28"/>
          <w:szCs w:val="28"/>
        </w:rPr>
        <w:t>ΔЭ=(6,27-5,05)*22000=1,22*22000=26840 руб</w:t>
      </w:r>
    </w:p>
    <w:p w:rsidR="00BB4226" w:rsidRDefault="002116E8">
      <w:pPr>
        <w:spacing w:line="360" w:lineRule="auto"/>
        <w:jc w:val="center"/>
        <w:rPr>
          <w:sz w:val="28"/>
          <w:szCs w:val="28"/>
        </w:rPr>
      </w:pPr>
      <w:r>
        <w:rPr>
          <w:sz w:val="28"/>
          <w:szCs w:val="28"/>
        </w:rPr>
        <w:t>Т</w:t>
      </w:r>
      <w:r>
        <w:rPr>
          <w:sz w:val="28"/>
          <w:szCs w:val="28"/>
          <w:vertAlign w:val="subscript"/>
        </w:rPr>
        <w:t xml:space="preserve">ок </w:t>
      </w:r>
      <w:r>
        <w:rPr>
          <w:sz w:val="28"/>
          <w:szCs w:val="28"/>
        </w:rPr>
        <w:t>= кВ / ΔЭ;</w:t>
      </w:r>
    </w:p>
    <w:p w:rsidR="00BB4226" w:rsidRDefault="002116E8">
      <w:pPr>
        <w:spacing w:line="360" w:lineRule="auto"/>
        <w:jc w:val="center"/>
        <w:rPr>
          <w:sz w:val="28"/>
          <w:szCs w:val="28"/>
        </w:rPr>
      </w:pPr>
      <w:r>
        <w:rPr>
          <w:sz w:val="28"/>
          <w:szCs w:val="28"/>
        </w:rPr>
        <w:t>Т</w:t>
      </w:r>
      <w:r>
        <w:rPr>
          <w:sz w:val="28"/>
          <w:szCs w:val="28"/>
          <w:vertAlign w:val="subscript"/>
        </w:rPr>
        <w:t>ок</w:t>
      </w:r>
      <w:r>
        <w:rPr>
          <w:sz w:val="28"/>
          <w:szCs w:val="28"/>
        </w:rPr>
        <w:t>=41687/26840=1,55 лет</w:t>
      </w:r>
    </w:p>
    <w:p w:rsidR="00BB4226" w:rsidRDefault="002116E8">
      <w:pPr>
        <w:spacing w:line="360" w:lineRule="auto"/>
        <w:jc w:val="center"/>
        <w:rPr>
          <w:sz w:val="28"/>
          <w:szCs w:val="28"/>
        </w:rPr>
      </w:pPr>
      <w:r>
        <w:rPr>
          <w:sz w:val="28"/>
          <w:szCs w:val="28"/>
        </w:rPr>
        <w:t>Е</w:t>
      </w:r>
      <w:r>
        <w:rPr>
          <w:sz w:val="28"/>
          <w:szCs w:val="28"/>
          <w:vertAlign w:val="subscript"/>
        </w:rPr>
        <w:t>р</w:t>
      </w:r>
      <w:r>
        <w:rPr>
          <w:sz w:val="28"/>
          <w:szCs w:val="28"/>
        </w:rPr>
        <w:t>=1/Т</w:t>
      </w:r>
      <w:r>
        <w:rPr>
          <w:sz w:val="28"/>
          <w:szCs w:val="28"/>
          <w:vertAlign w:val="subscript"/>
        </w:rPr>
        <w:t>ок</w:t>
      </w:r>
      <w:r>
        <w:rPr>
          <w:sz w:val="28"/>
          <w:szCs w:val="28"/>
        </w:rPr>
        <w:t>;</w:t>
      </w:r>
    </w:p>
    <w:p w:rsidR="00BB4226" w:rsidRDefault="002116E8">
      <w:pPr>
        <w:spacing w:line="360" w:lineRule="auto"/>
        <w:jc w:val="center"/>
        <w:rPr>
          <w:sz w:val="28"/>
          <w:szCs w:val="28"/>
        </w:rPr>
      </w:pPr>
      <w:r>
        <w:rPr>
          <w:sz w:val="28"/>
          <w:szCs w:val="28"/>
        </w:rPr>
        <w:t>Е</w:t>
      </w:r>
      <w:r>
        <w:rPr>
          <w:sz w:val="28"/>
          <w:szCs w:val="28"/>
          <w:vertAlign w:val="subscript"/>
        </w:rPr>
        <w:t>р</w:t>
      </w:r>
      <w:r>
        <w:rPr>
          <w:sz w:val="28"/>
          <w:szCs w:val="28"/>
        </w:rPr>
        <w:t>=1/1,55=0,65</w:t>
      </w:r>
    </w:p>
    <w:p w:rsidR="00BB4226" w:rsidRDefault="00BB4226">
      <w:pPr>
        <w:spacing w:line="360" w:lineRule="auto"/>
        <w:ind w:left="142" w:firstLine="566"/>
        <w:jc w:val="both"/>
        <w:rPr>
          <w:sz w:val="28"/>
          <w:szCs w:val="28"/>
        </w:rPr>
        <w:sectPr w:rsidR="00BB4226">
          <w:pgSz w:w="11906" w:h="16838"/>
          <w:pgMar w:top="1134" w:right="851" w:bottom="1134" w:left="1701" w:header="709" w:footer="709" w:gutter="0"/>
          <w:cols w:space="708"/>
          <w:titlePg/>
          <w:docGrid w:linePitch="360"/>
        </w:sectPr>
      </w:pPr>
    </w:p>
    <w:p w:rsidR="00BB4226" w:rsidRDefault="002116E8">
      <w:pPr>
        <w:spacing w:line="360" w:lineRule="auto"/>
        <w:ind w:left="142" w:firstLine="566"/>
        <w:jc w:val="both"/>
        <w:rPr>
          <w:sz w:val="28"/>
          <w:szCs w:val="28"/>
        </w:rPr>
      </w:pPr>
      <w:r>
        <w:rPr>
          <w:sz w:val="28"/>
          <w:szCs w:val="28"/>
        </w:rPr>
        <w:t>3.1.14. Таблица экономических показателей</w:t>
      </w:r>
    </w:p>
    <w:p w:rsidR="00BB4226" w:rsidRDefault="002116E8">
      <w:pPr>
        <w:pStyle w:val="1"/>
        <w:tabs>
          <w:tab w:val="right" w:pos="10443"/>
        </w:tabs>
        <w:spacing w:line="360" w:lineRule="auto"/>
        <w:rPr>
          <w:rFonts w:ascii="Times New Roman" w:hAnsi="Times New Roman" w:cs="Times New Roman"/>
          <w:b w:val="0"/>
          <w:bCs w:val="0"/>
          <w:sz w:val="28"/>
          <w:szCs w:val="28"/>
        </w:rPr>
      </w:pPr>
      <w:r>
        <w:t xml:space="preserve"> </w:t>
      </w:r>
      <w:r>
        <w:rPr>
          <w:rFonts w:ascii="Times New Roman" w:hAnsi="Times New Roman" w:cs="Times New Roman"/>
          <w:b w:val="0"/>
          <w:bCs w:val="0"/>
          <w:sz w:val="28"/>
          <w:szCs w:val="28"/>
        </w:rPr>
        <w:t>Табл. № 14</w:t>
      </w: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340"/>
        <w:gridCol w:w="1980"/>
        <w:gridCol w:w="900"/>
      </w:tblGrid>
      <w:tr w:rsidR="00BB4226">
        <w:trPr>
          <w:trHeight w:val="399"/>
        </w:trPr>
        <w:tc>
          <w:tcPr>
            <w:tcW w:w="4320" w:type="dxa"/>
            <w:vAlign w:val="center"/>
          </w:tcPr>
          <w:p w:rsidR="00BB4226" w:rsidRDefault="002116E8">
            <w:pPr>
              <w:spacing w:line="360" w:lineRule="auto"/>
              <w:jc w:val="center"/>
              <w:rPr>
                <w:sz w:val="28"/>
                <w:szCs w:val="28"/>
              </w:rPr>
            </w:pPr>
            <w:r>
              <w:rPr>
                <w:sz w:val="28"/>
                <w:szCs w:val="28"/>
              </w:rPr>
              <w:t>Показатели затрат</w:t>
            </w:r>
          </w:p>
        </w:tc>
        <w:tc>
          <w:tcPr>
            <w:tcW w:w="2340" w:type="dxa"/>
            <w:vAlign w:val="center"/>
          </w:tcPr>
          <w:p w:rsidR="00BB4226" w:rsidRDefault="002116E8">
            <w:pPr>
              <w:spacing w:line="360" w:lineRule="auto"/>
              <w:jc w:val="center"/>
              <w:rPr>
                <w:sz w:val="28"/>
                <w:szCs w:val="28"/>
              </w:rPr>
            </w:pPr>
            <w:r>
              <w:rPr>
                <w:sz w:val="28"/>
                <w:szCs w:val="28"/>
              </w:rPr>
              <w:t>Сумма себестоимости базовая</w:t>
            </w:r>
          </w:p>
        </w:tc>
        <w:tc>
          <w:tcPr>
            <w:tcW w:w="1980" w:type="dxa"/>
            <w:vAlign w:val="center"/>
          </w:tcPr>
          <w:p w:rsidR="00BB4226" w:rsidRDefault="002116E8">
            <w:pPr>
              <w:spacing w:line="360" w:lineRule="auto"/>
              <w:jc w:val="center"/>
              <w:rPr>
                <w:sz w:val="28"/>
                <w:szCs w:val="28"/>
              </w:rPr>
            </w:pPr>
            <w:r>
              <w:rPr>
                <w:sz w:val="28"/>
                <w:szCs w:val="28"/>
              </w:rPr>
              <w:t xml:space="preserve">Сумма себестоимости </w:t>
            </w:r>
          </w:p>
          <w:p w:rsidR="00BB4226" w:rsidRDefault="002116E8">
            <w:pPr>
              <w:spacing w:line="360" w:lineRule="auto"/>
              <w:jc w:val="center"/>
              <w:rPr>
                <w:sz w:val="28"/>
                <w:szCs w:val="28"/>
              </w:rPr>
            </w:pPr>
            <w:r>
              <w:rPr>
                <w:sz w:val="28"/>
                <w:szCs w:val="28"/>
              </w:rPr>
              <w:t>проектная</w:t>
            </w:r>
          </w:p>
        </w:tc>
        <w:tc>
          <w:tcPr>
            <w:tcW w:w="900" w:type="dxa"/>
            <w:vAlign w:val="center"/>
          </w:tcPr>
          <w:p w:rsidR="00BB4226" w:rsidRDefault="002116E8">
            <w:pPr>
              <w:spacing w:line="360" w:lineRule="auto"/>
              <w:jc w:val="center"/>
              <w:rPr>
                <w:sz w:val="28"/>
                <w:szCs w:val="28"/>
              </w:rPr>
            </w:pPr>
            <w:r>
              <w:rPr>
                <w:sz w:val="28"/>
                <w:szCs w:val="28"/>
              </w:rPr>
              <w:t>%</w:t>
            </w:r>
          </w:p>
        </w:tc>
      </w:tr>
      <w:tr w:rsidR="00BB4226">
        <w:trPr>
          <w:trHeight w:val="1041"/>
        </w:trPr>
        <w:tc>
          <w:tcPr>
            <w:tcW w:w="4320" w:type="dxa"/>
          </w:tcPr>
          <w:p w:rsidR="00BB4226" w:rsidRDefault="002116E8">
            <w:pPr>
              <w:pStyle w:val="3"/>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Материалы, запасные части</w:t>
            </w:r>
          </w:p>
          <w:p w:rsidR="00BB4226" w:rsidRDefault="002116E8">
            <w:pPr>
              <w:spacing w:line="360" w:lineRule="auto"/>
              <w:jc w:val="both"/>
              <w:rPr>
                <w:sz w:val="28"/>
                <w:szCs w:val="28"/>
              </w:rPr>
            </w:pPr>
            <w:r>
              <w:rPr>
                <w:sz w:val="28"/>
                <w:szCs w:val="28"/>
              </w:rPr>
              <w:t>Электроэнергия</w:t>
            </w:r>
          </w:p>
          <w:p w:rsidR="00BB4226" w:rsidRDefault="002116E8">
            <w:pPr>
              <w:spacing w:line="360" w:lineRule="auto"/>
              <w:rPr>
                <w:sz w:val="28"/>
                <w:szCs w:val="28"/>
              </w:rPr>
            </w:pPr>
            <w:r>
              <w:rPr>
                <w:sz w:val="28"/>
                <w:szCs w:val="28"/>
              </w:rPr>
              <w:t>Заработная плата основная</w:t>
            </w:r>
          </w:p>
          <w:p w:rsidR="00BB4226" w:rsidRDefault="002116E8">
            <w:pPr>
              <w:spacing w:line="360" w:lineRule="auto"/>
              <w:rPr>
                <w:sz w:val="28"/>
                <w:szCs w:val="28"/>
              </w:rPr>
            </w:pPr>
            <w:r>
              <w:rPr>
                <w:sz w:val="28"/>
                <w:szCs w:val="28"/>
              </w:rPr>
              <w:t>Заработная плата дополнительная</w:t>
            </w:r>
          </w:p>
          <w:p w:rsidR="00BB4226" w:rsidRDefault="002116E8">
            <w:pPr>
              <w:spacing w:line="360" w:lineRule="auto"/>
              <w:rPr>
                <w:sz w:val="28"/>
                <w:szCs w:val="28"/>
              </w:rPr>
            </w:pPr>
            <w:r>
              <w:rPr>
                <w:sz w:val="28"/>
                <w:szCs w:val="28"/>
              </w:rPr>
              <w:t>Отчисления по ФОТ</w:t>
            </w:r>
          </w:p>
          <w:p w:rsidR="00BB4226" w:rsidRDefault="002116E8">
            <w:pPr>
              <w:spacing w:line="360" w:lineRule="auto"/>
              <w:rPr>
                <w:sz w:val="28"/>
                <w:szCs w:val="28"/>
              </w:rPr>
            </w:pPr>
            <w:r>
              <w:rPr>
                <w:sz w:val="28"/>
                <w:szCs w:val="28"/>
              </w:rPr>
              <w:t>РСЭО</w:t>
            </w:r>
          </w:p>
          <w:p w:rsidR="00BB4226" w:rsidRDefault="002116E8">
            <w:pPr>
              <w:spacing w:line="360" w:lineRule="auto"/>
              <w:rPr>
                <w:sz w:val="28"/>
                <w:szCs w:val="28"/>
              </w:rPr>
            </w:pPr>
            <w:r>
              <w:rPr>
                <w:sz w:val="28"/>
                <w:szCs w:val="28"/>
              </w:rPr>
              <w:t>Прочие расходы (А</w:t>
            </w:r>
            <w:r>
              <w:rPr>
                <w:sz w:val="28"/>
                <w:szCs w:val="28"/>
                <w:vertAlign w:val="subscript"/>
              </w:rPr>
              <w:t>о</w:t>
            </w:r>
            <w:r>
              <w:rPr>
                <w:sz w:val="28"/>
                <w:szCs w:val="28"/>
              </w:rPr>
              <w:t>)</w:t>
            </w:r>
          </w:p>
          <w:p w:rsidR="00BB4226" w:rsidRDefault="002116E8">
            <w:pPr>
              <w:spacing w:line="360" w:lineRule="auto"/>
              <w:rPr>
                <w:sz w:val="28"/>
                <w:szCs w:val="28"/>
              </w:rPr>
            </w:pPr>
            <w:r>
              <w:rPr>
                <w:sz w:val="28"/>
                <w:szCs w:val="28"/>
              </w:rPr>
              <w:t>Цеховая себестоимость</w:t>
            </w:r>
          </w:p>
          <w:p w:rsidR="00BB4226" w:rsidRDefault="00BB4226">
            <w:pPr>
              <w:spacing w:line="360" w:lineRule="auto"/>
              <w:rPr>
                <w:sz w:val="28"/>
                <w:szCs w:val="28"/>
              </w:rPr>
            </w:pPr>
          </w:p>
        </w:tc>
        <w:tc>
          <w:tcPr>
            <w:tcW w:w="2340" w:type="dxa"/>
          </w:tcPr>
          <w:p w:rsidR="00BB4226" w:rsidRDefault="00BB4226">
            <w:pPr>
              <w:spacing w:line="360" w:lineRule="auto"/>
              <w:jc w:val="center"/>
              <w:rPr>
                <w:sz w:val="28"/>
                <w:szCs w:val="28"/>
              </w:rPr>
            </w:pPr>
          </w:p>
          <w:p w:rsidR="00BB4226" w:rsidRDefault="002116E8">
            <w:pPr>
              <w:spacing w:line="360" w:lineRule="auto"/>
              <w:jc w:val="center"/>
              <w:rPr>
                <w:sz w:val="28"/>
                <w:szCs w:val="28"/>
              </w:rPr>
            </w:pPr>
            <w:r>
              <w:rPr>
                <w:sz w:val="28"/>
                <w:szCs w:val="28"/>
              </w:rPr>
              <w:t>24826</w:t>
            </w:r>
          </w:p>
          <w:p w:rsidR="00BB4226" w:rsidRDefault="002116E8">
            <w:pPr>
              <w:spacing w:line="360" w:lineRule="auto"/>
              <w:jc w:val="center"/>
              <w:rPr>
                <w:sz w:val="28"/>
                <w:szCs w:val="28"/>
              </w:rPr>
            </w:pPr>
            <w:r>
              <w:rPr>
                <w:sz w:val="28"/>
                <w:szCs w:val="28"/>
              </w:rPr>
              <w:t>16838</w:t>
            </w:r>
          </w:p>
          <w:p w:rsidR="00BB4226" w:rsidRDefault="002116E8">
            <w:pPr>
              <w:spacing w:line="360" w:lineRule="auto"/>
              <w:jc w:val="center"/>
              <w:rPr>
                <w:sz w:val="28"/>
                <w:szCs w:val="28"/>
              </w:rPr>
            </w:pPr>
            <w:r>
              <w:rPr>
                <w:sz w:val="28"/>
                <w:szCs w:val="28"/>
              </w:rPr>
              <w:t>9372</w:t>
            </w:r>
          </w:p>
          <w:p w:rsidR="00BB4226" w:rsidRDefault="002116E8">
            <w:pPr>
              <w:spacing w:line="360" w:lineRule="auto"/>
              <w:jc w:val="center"/>
              <w:rPr>
                <w:sz w:val="28"/>
                <w:szCs w:val="28"/>
              </w:rPr>
            </w:pPr>
            <w:r>
              <w:rPr>
                <w:sz w:val="28"/>
                <w:szCs w:val="28"/>
              </w:rPr>
              <w:t>14566</w:t>
            </w:r>
          </w:p>
          <w:p w:rsidR="00BB4226" w:rsidRDefault="002116E8">
            <w:pPr>
              <w:spacing w:line="360" w:lineRule="auto"/>
              <w:jc w:val="center"/>
              <w:rPr>
                <w:sz w:val="28"/>
                <w:szCs w:val="28"/>
              </w:rPr>
            </w:pPr>
            <w:r>
              <w:rPr>
                <w:sz w:val="28"/>
                <w:szCs w:val="28"/>
              </w:rPr>
              <w:t>5482</w:t>
            </w:r>
          </w:p>
          <w:p w:rsidR="00BB4226" w:rsidRDefault="002116E8">
            <w:pPr>
              <w:spacing w:line="360" w:lineRule="auto"/>
              <w:jc w:val="center"/>
              <w:rPr>
                <w:sz w:val="28"/>
                <w:szCs w:val="28"/>
              </w:rPr>
            </w:pPr>
            <w:r>
              <w:rPr>
                <w:sz w:val="28"/>
                <w:szCs w:val="28"/>
              </w:rPr>
              <w:t>42363</w:t>
            </w:r>
          </w:p>
          <w:p w:rsidR="00BB4226" w:rsidRDefault="002116E8">
            <w:pPr>
              <w:spacing w:line="360" w:lineRule="auto"/>
              <w:jc w:val="center"/>
              <w:rPr>
                <w:sz w:val="28"/>
                <w:szCs w:val="28"/>
              </w:rPr>
            </w:pPr>
            <w:r>
              <w:rPr>
                <w:sz w:val="28"/>
                <w:szCs w:val="28"/>
              </w:rPr>
              <w:t>24498</w:t>
            </w:r>
          </w:p>
          <w:p w:rsidR="00BB4226" w:rsidRDefault="002116E8">
            <w:pPr>
              <w:spacing w:line="360" w:lineRule="auto"/>
              <w:jc w:val="center"/>
              <w:rPr>
                <w:sz w:val="28"/>
                <w:szCs w:val="28"/>
              </w:rPr>
            </w:pPr>
            <w:r>
              <w:rPr>
                <w:sz w:val="28"/>
                <w:szCs w:val="28"/>
              </w:rPr>
              <w:t>137945</w:t>
            </w:r>
          </w:p>
          <w:p w:rsidR="00BB4226" w:rsidRDefault="00BB4226">
            <w:pPr>
              <w:spacing w:line="360" w:lineRule="auto"/>
              <w:jc w:val="center"/>
              <w:rPr>
                <w:sz w:val="28"/>
                <w:szCs w:val="28"/>
              </w:rPr>
            </w:pPr>
          </w:p>
        </w:tc>
        <w:tc>
          <w:tcPr>
            <w:tcW w:w="1980" w:type="dxa"/>
          </w:tcPr>
          <w:p w:rsidR="00BB4226" w:rsidRDefault="00BB4226">
            <w:pPr>
              <w:spacing w:line="360" w:lineRule="auto"/>
              <w:jc w:val="center"/>
              <w:rPr>
                <w:sz w:val="28"/>
                <w:szCs w:val="28"/>
              </w:rPr>
            </w:pPr>
          </w:p>
          <w:p w:rsidR="00BB4226" w:rsidRDefault="002116E8">
            <w:pPr>
              <w:spacing w:line="360" w:lineRule="auto"/>
              <w:jc w:val="center"/>
              <w:rPr>
                <w:sz w:val="28"/>
                <w:szCs w:val="28"/>
              </w:rPr>
            </w:pPr>
            <w:r>
              <w:rPr>
                <w:sz w:val="28"/>
                <w:szCs w:val="28"/>
              </w:rPr>
              <w:t>21489</w:t>
            </w:r>
          </w:p>
          <w:p w:rsidR="00BB4226" w:rsidRDefault="002116E8">
            <w:pPr>
              <w:spacing w:line="360" w:lineRule="auto"/>
              <w:jc w:val="center"/>
              <w:rPr>
                <w:sz w:val="28"/>
                <w:szCs w:val="28"/>
              </w:rPr>
            </w:pPr>
            <w:r>
              <w:rPr>
                <w:sz w:val="28"/>
                <w:szCs w:val="28"/>
              </w:rPr>
              <w:t>16070</w:t>
            </w:r>
          </w:p>
          <w:p w:rsidR="00BB4226" w:rsidRDefault="002116E8">
            <w:pPr>
              <w:spacing w:line="360" w:lineRule="auto"/>
              <w:jc w:val="center"/>
              <w:rPr>
                <w:sz w:val="28"/>
                <w:szCs w:val="28"/>
              </w:rPr>
            </w:pPr>
            <w:r>
              <w:rPr>
                <w:sz w:val="28"/>
                <w:szCs w:val="28"/>
              </w:rPr>
              <w:t>3127</w:t>
            </w:r>
          </w:p>
          <w:p w:rsidR="00BB4226" w:rsidRDefault="002116E8">
            <w:pPr>
              <w:spacing w:line="360" w:lineRule="auto"/>
              <w:jc w:val="center"/>
              <w:rPr>
                <w:sz w:val="28"/>
                <w:szCs w:val="28"/>
              </w:rPr>
            </w:pPr>
            <w:r>
              <w:rPr>
                <w:sz w:val="28"/>
                <w:szCs w:val="28"/>
              </w:rPr>
              <w:t>4912</w:t>
            </w:r>
          </w:p>
          <w:p w:rsidR="00BB4226" w:rsidRDefault="002116E8">
            <w:pPr>
              <w:spacing w:line="360" w:lineRule="auto"/>
              <w:jc w:val="center"/>
              <w:rPr>
                <w:sz w:val="28"/>
                <w:szCs w:val="28"/>
              </w:rPr>
            </w:pPr>
            <w:r>
              <w:rPr>
                <w:sz w:val="28"/>
                <w:szCs w:val="28"/>
              </w:rPr>
              <w:t>1316</w:t>
            </w:r>
          </w:p>
          <w:p w:rsidR="00BB4226" w:rsidRDefault="002116E8">
            <w:pPr>
              <w:spacing w:line="360" w:lineRule="auto"/>
              <w:jc w:val="center"/>
              <w:rPr>
                <w:sz w:val="28"/>
                <w:szCs w:val="28"/>
              </w:rPr>
            </w:pPr>
            <w:r>
              <w:rPr>
                <w:sz w:val="28"/>
                <w:szCs w:val="28"/>
              </w:rPr>
              <w:t>33903</w:t>
            </w:r>
          </w:p>
          <w:p w:rsidR="00BB4226" w:rsidRDefault="002116E8">
            <w:pPr>
              <w:spacing w:line="360" w:lineRule="auto"/>
              <w:jc w:val="center"/>
              <w:rPr>
                <w:sz w:val="28"/>
                <w:szCs w:val="28"/>
              </w:rPr>
            </w:pPr>
            <w:r>
              <w:rPr>
                <w:sz w:val="28"/>
                <w:szCs w:val="28"/>
              </w:rPr>
              <w:t>28789</w:t>
            </w:r>
          </w:p>
          <w:p w:rsidR="00BB4226" w:rsidRDefault="002116E8">
            <w:pPr>
              <w:spacing w:line="360" w:lineRule="auto"/>
              <w:jc w:val="center"/>
              <w:rPr>
                <w:sz w:val="28"/>
                <w:szCs w:val="28"/>
              </w:rPr>
            </w:pPr>
            <w:r>
              <w:rPr>
                <w:sz w:val="28"/>
                <w:szCs w:val="28"/>
              </w:rPr>
              <w:t>111177</w:t>
            </w:r>
          </w:p>
          <w:p w:rsidR="00BB4226" w:rsidRDefault="00BB4226">
            <w:pPr>
              <w:spacing w:line="360" w:lineRule="auto"/>
              <w:jc w:val="center"/>
              <w:rPr>
                <w:sz w:val="28"/>
                <w:szCs w:val="28"/>
              </w:rPr>
            </w:pPr>
          </w:p>
        </w:tc>
        <w:tc>
          <w:tcPr>
            <w:tcW w:w="900" w:type="dxa"/>
          </w:tcPr>
          <w:p w:rsidR="00BB4226" w:rsidRDefault="00BB4226">
            <w:pPr>
              <w:spacing w:line="360" w:lineRule="auto"/>
              <w:jc w:val="center"/>
              <w:rPr>
                <w:sz w:val="28"/>
                <w:szCs w:val="28"/>
              </w:rPr>
            </w:pPr>
          </w:p>
          <w:p w:rsidR="00BB4226" w:rsidRDefault="002116E8">
            <w:pPr>
              <w:spacing w:line="360" w:lineRule="auto"/>
              <w:jc w:val="center"/>
              <w:rPr>
                <w:sz w:val="28"/>
                <w:szCs w:val="28"/>
              </w:rPr>
            </w:pPr>
            <w:r>
              <w:rPr>
                <w:sz w:val="28"/>
                <w:szCs w:val="28"/>
              </w:rPr>
              <w:t>92,9</w:t>
            </w:r>
          </w:p>
          <w:p w:rsidR="00BB4226" w:rsidRDefault="002116E8">
            <w:pPr>
              <w:spacing w:line="360" w:lineRule="auto"/>
              <w:jc w:val="center"/>
              <w:rPr>
                <w:sz w:val="28"/>
                <w:szCs w:val="28"/>
              </w:rPr>
            </w:pPr>
            <w:r>
              <w:rPr>
                <w:sz w:val="28"/>
                <w:szCs w:val="28"/>
              </w:rPr>
              <w:t>95,4</w:t>
            </w:r>
          </w:p>
          <w:p w:rsidR="00BB4226" w:rsidRDefault="002116E8">
            <w:pPr>
              <w:spacing w:line="360" w:lineRule="auto"/>
              <w:jc w:val="center"/>
              <w:rPr>
                <w:sz w:val="28"/>
                <w:szCs w:val="28"/>
              </w:rPr>
            </w:pPr>
            <w:r>
              <w:rPr>
                <w:sz w:val="28"/>
                <w:szCs w:val="28"/>
              </w:rPr>
              <w:t>33,4</w:t>
            </w:r>
          </w:p>
          <w:p w:rsidR="00BB4226" w:rsidRDefault="002116E8">
            <w:pPr>
              <w:spacing w:line="360" w:lineRule="auto"/>
              <w:jc w:val="center"/>
              <w:rPr>
                <w:sz w:val="28"/>
                <w:szCs w:val="28"/>
              </w:rPr>
            </w:pPr>
            <w:r>
              <w:rPr>
                <w:sz w:val="28"/>
                <w:szCs w:val="28"/>
              </w:rPr>
              <w:t>33,7</w:t>
            </w:r>
          </w:p>
          <w:p w:rsidR="00BB4226" w:rsidRDefault="002116E8">
            <w:pPr>
              <w:spacing w:line="360" w:lineRule="auto"/>
              <w:jc w:val="center"/>
              <w:rPr>
                <w:sz w:val="28"/>
                <w:szCs w:val="28"/>
              </w:rPr>
            </w:pPr>
            <w:r>
              <w:rPr>
                <w:sz w:val="28"/>
                <w:szCs w:val="28"/>
              </w:rPr>
              <w:t>24</w:t>
            </w:r>
          </w:p>
          <w:p w:rsidR="00BB4226" w:rsidRDefault="002116E8">
            <w:pPr>
              <w:spacing w:line="360" w:lineRule="auto"/>
              <w:jc w:val="center"/>
              <w:rPr>
                <w:sz w:val="28"/>
                <w:szCs w:val="28"/>
              </w:rPr>
            </w:pPr>
            <w:r>
              <w:rPr>
                <w:sz w:val="28"/>
                <w:szCs w:val="28"/>
              </w:rPr>
              <w:t>80</w:t>
            </w:r>
          </w:p>
          <w:p w:rsidR="00BB4226" w:rsidRDefault="002116E8">
            <w:pPr>
              <w:spacing w:line="360" w:lineRule="auto"/>
              <w:jc w:val="center"/>
              <w:rPr>
                <w:sz w:val="28"/>
                <w:szCs w:val="28"/>
              </w:rPr>
            </w:pPr>
            <w:r>
              <w:rPr>
                <w:sz w:val="28"/>
                <w:szCs w:val="28"/>
              </w:rPr>
              <w:t>118</w:t>
            </w:r>
          </w:p>
          <w:p w:rsidR="00BB4226" w:rsidRDefault="002116E8">
            <w:pPr>
              <w:spacing w:line="360" w:lineRule="auto"/>
              <w:jc w:val="center"/>
              <w:rPr>
                <w:sz w:val="28"/>
                <w:szCs w:val="28"/>
              </w:rPr>
            </w:pPr>
            <w:r>
              <w:rPr>
                <w:sz w:val="28"/>
                <w:szCs w:val="28"/>
              </w:rPr>
              <w:t>81</w:t>
            </w:r>
          </w:p>
          <w:p w:rsidR="00BB4226" w:rsidRDefault="00BB4226">
            <w:pPr>
              <w:spacing w:line="360" w:lineRule="auto"/>
              <w:jc w:val="center"/>
              <w:rPr>
                <w:sz w:val="28"/>
                <w:szCs w:val="28"/>
              </w:rPr>
            </w:pPr>
          </w:p>
        </w:tc>
      </w:tr>
    </w:tbl>
    <w:p w:rsidR="00BB4226" w:rsidRDefault="00BB4226">
      <w:pPr>
        <w:spacing w:line="360" w:lineRule="auto"/>
        <w:jc w:val="center"/>
        <w:rPr>
          <w:sz w:val="32"/>
          <w:szCs w:val="32"/>
        </w:rPr>
        <w:sectPr w:rsidR="00BB4226">
          <w:pgSz w:w="11906" w:h="16838"/>
          <w:pgMar w:top="1134" w:right="851" w:bottom="1134" w:left="1701" w:header="709" w:footer="709" w:gutter="0"/>
          <w:cols w:space="708"/>
          <w:titlePg/>
          <w:docGrid w:linePitch="360"/>
        </w:sectPr>
      </w:pPr>
    </w:p>
    <w:p w:rsidR="00BB4226" w:rsidRDefault="002116E8">
      <w:pPr>
        <w:spacing w:line="360" w:lineRule="auto"/>
        <w:jc w:val="center"/>
        <w:rPr>
          <w:sz w:val="32"/>
          <w:szCs w:val="32"/>
        </w:rPr>
      </w:pPr>
      <w:r>
        <w:rPr>
          <w:sz w:val="32"/>
          <w:szCs w:val="32"/>
        </w:rPr>
        <w:t>9. АВТОМАТИЗАЦИЯ</w:t>
      </w:r>
    </w:p>
    <w:p w:rsidR="00BB4226" w:rsidRDefault="00BB4226">
      <w:pPr>
        <w:spacing w:line="360" w:lineRule="auto"/>
        <w:jc w:val="center"/>
        <w:rPr>
          <w:sz w:val="32"/>
          <w:szCs w:val="32"/>
        </w:rPr>
      </w:pPr>
    </w:p>
    <w:p w:rsidR="00BB4226" w:rsidRDefault="002116E8">
      <w:pPr>
        <w:spacing w:line="360" w:lineRule="auto"/>
        <w:jc w:val="center"/>
        <w:rPr>
          <w:sz w:val="32"/>
          <w:szCs w:val="32"/>
        </w:rPr>
      </w:pPr>
      <w:r>
        <w:rPr>
          <w:sz w:val="32"/>
          <w:szCs w:val="32"/>
        </w:rPr>
        <w:t>Работа электросхемы автомата-садчика</w:t>
      </w:r>
    </w:p>
    <w:p w:rsidR="00BB4226" w:rsidRDefault="002116E8">
      <w:pPr>
        <w:spacing w:line="360" w:lineRule="auto"/>
        <w:jc w:val="center"/>
        <w:rPr>
          <w:sz w:val="36"/>
          <w:szCs w:val="36"/>
        </w:rPr>
      </w:pPr>
      <w:r>
        <w:rPr>
          <w:sz w:val="32"/>
          <w:szCs w:val="32"/>
        </w:rPr>
        <w:t>в автоматическом режиме.</w:t>
      </w:r>
    </w:p>
    <w:p w:rsidR="00BB4226" w:rsidRDefault="00BB4226">
      <w:pPr>
        <w:spacing w:line="360" w:lineRule="auto"/>
        <w:jc w:val="center"/>
        <w:rPr>
          <w:sz w:val="36"/>
          <w:szCs w:val="36"/>
        </w:rPr>
      </w:pPr>
    </w:p>
    <w:p w:rsidR="00BB4226" w:rsidRDefault="002116E8">
      <w:pPr>
        <w:spacing w:line="360" w:lineRule="auto"/>
        <w:jc w:val="both"/>
        <w:rPr>
          <w:sz w:val="28"/>
          <w:szCs w:val="28"/>
        </w:rPr>
      </w:pPr>
      <w:r>
        <w:rPr>
          <w:sz w:val="28"/>
          <w:szCs w:val="28"/>
        </w:rPr>
        <w:tab/>
        <w:t xml:space="preserve"> Перед началом работы автомата-садчика нужно на пульте управления автоматом повернуть ключ УП 1 в положение «автомат» и включить цепь управления кнопкой К 9. Кнопкой К 12 включить силовую цепь. Включить пресс.</w:t>
      </w:r>
    </w:p>
    <w:p w:rsidR="00BB4226" w:rsidRDefault="002116E8">
      <w:pPr>
        <w:spacing w:line="360" w:lineRule="auto"/>
        <w:jc w:val="both"/>
        <w:rPr>
          <w:sz w:val="28"/>
          <w:szCs w:val="28"/>
        </w:rPr>
      </w:pPr>
      <w:r>
        <w:rPr>
          <w:sz w:val="28"/>
          <w:szCs w:val="28"/>
        </w:rPr>
        <w:tab/>
        <w:t xml:space="preserve"> После выпрессовки кирпичей (4 шт.), нижний пуансон выталкивает их из формы. В верхней точке поднятия кирпичей включается клапан подачи воздуха в захваты четырех кирпичей, срабатывающий от БВК 1 (Р 1) , установленном на площадке; на валу пресса закрепляются экраны воздействия на БВК. Продолжительность работы клапана зависит от длины экрана.</w:t>
      </w:r>
    </w:p>
    <w:p w:rsidR="00BB4226" w:rsidRDefault="002116E8">
      <w:pPr>
        <w:spacing w:line="360" w:lineRule="auto"/>
        <w:jc w:val="both"/>
        <w:rPr>
          <w:sz w:val="28"/>
          <w:szCs w:val="28"/>
        </w:rPr>
      </w:pPr>
      <w:r>
        <w:rPr>
          <w:sz w:val="28"/>
          <w:szCs w:val="28"/>
        </w:rPr>
        <w:tab/>
        <w:t xml:space="preserve">  После того как кирпичи перенесены на транспортер накопителя ряда и захваты сошли с них, включается транспортер ряда ПМ 1 в толчковом режиме от БВК 2 (Р 2), установленном там же, где и БВК 1, ПМ 1 блокируется БВК 26 (Р22), установленном на транспортере ряда и срабатывает от диска на валу приводного барабана транспортера ряда. За один цикл работы пресса транспортер ряда включается два раза на продвижку по два кирпича.</w:t>
      </w:r>
    </w:p>
    <w:p w:rsidR="00BB4226" w:rsidRDefault="002116E8">
      <w:pPr>
        <w:spacing w:line="360" w:lineRule="auto"/>
        <w:ind w:firstLine="900"/>
        <w:jc w:val="both"/>
        <w:rPr>
          <w:sz w:val="28"/>
          <w:szCs w:val="28"/>
        </w:rPr>
      </w:pPr>
      <w:r>
        <w:rPr>
          <w:sz w:val="28"/>
          <w:szCs w:val="28"/>
        </w:rPr>
        <w:t>После набора десяти кирпичей под захватами ряда десятым кирпичом включается БВК 3 (Р 3), который дает сигнал на опускание захватов ряда вниз (М 2) в нижнем положении. От захватов ряда выключается БВК 4 (Р 4), установленный на каретке захватов ряда. БВК 4 (Р4) включает РВ 2 на выдержку времени нахождения захватов ряда внизу и РП 1, которое блокируется собственными контактами. РП 1 включает подачу сжатого воздуха в захваты ряда (М 3 и М 4). После окончания выдержки времени РВ 2 отключает Р 3, М 2 отключается, захваты ряда поднимаются вверх. Счетный механизм, установленный на захватах ряда, включает БВК 25 (Р 21), который подает команду на ход переносчика ряда вперед М 5. Дойдя до крайнего переднего положения, экран, установленный на раме переносчика ряда, включает БВК 6  (Р 6), который подает сигнал на опускание захватов ряда вниз (М 2) и РВ 3 на выдержку времени нахождения захватов ряда внизу, над транспортером- накопителем слоя. В этом положении цепь РП 1 разблокируется и РП 1 отключает подачу сжатого воздуха в захваты ряда (М 3, М 4), так как срабатывает  Р 4 и Р 6. После того, как выдержка времени РВ 3 истекла, цепь М 2 рвется   Н 3 контактами с выдержкой времени РВ 3. Захваты ряда поднимаются вверх. В верхнем положении захватов ряда (переносчик ряда впереди) БВК 5 (Р 5) включает транспортер накопителя слоя (ПМ 2), так как при ходе захватов ряда вверх БВК 25 (Р 21) отключается, М 5 отключается и переносчик ряда возвращается в исходное положение.</w:t>
      </w:r>
    </w:p>
    <w:p w:rsidR="00BB4226" w:rsidRDefault="002116E8">
      <w:pPr>
        <w:spacing w:line="360" w:lineRule="auto"/>
        <w:ind w:firstLine="900"/>
        <w:jc w:val="both"/>
        <w:rPr>
          <w:sz w:val="28"/>
          <w:szCs w:val="28"/>
        </w:rPr>
      </w:pPr>
      <w:r>
        <w:rPr>
          <w:sz w:val="28"/>
          <w:szCs w:val="28"/>
        </w:rPr>
        <w:t>Транспортер – накопитель слоя (ПМ 2) работает заблокировавшись БВК 19 (Р 18) или БВК 20 (Р 19), установленных на фрикционном устройстве, который приводится в движение диском, находящемся на валу приводного барабана транспортера накопителя слоя БВК 20 (Р 19) вступает в работу после набора двенадцати слоев садки, так как БВК 27 (Р 23), установленный на программном устройстве БВК 19 (Р 18), отключает, а БВК 20 (Р 18) и   БВК 20 (Р 19) работают от равных дисков фрикционного устройства: БВК 19 (Р 18) от диска с равномерно расположенными впадинами, а БВК 20 (Р 19) – от диска с неравномерно расположенными впадинами. Это обусловлено схемой садки.</w:t>
      </w:r>
    </w:p>
    <w:p w:rsidR="00BB4226" w:rsidRDefault="002116E8">
      <w:pPr>
        <w:spacing w:line="360" w:lineRule="auto"/>
        <w:ind w:firstLine="900"/>
        <w:jc w:val="both"/>
        <w:rPr>
          <w:sz w:val="28"/>
          <w:szCs w:val="28"/>
        </w:rPr>
      </w:pPr>
      <w:r>
        <w:rPr>
          <w:sz w:val="28"/>
          <w:szCs w:val="28"/>
        </w:rPr>
        <w:t>После набора пяти рядов на накопителе слоя от БВК 21 (Р 20), установленном также на фрикционном устройстве, подается сигнал на опускание захватов слоя вниз (ПМ 4). При ходе захватов слоя вниз от экрана установленного на рейке между роликами, срабатывает БВК 17 (Р 16), который включает сдваиватели крайних кирпичей четного или нечетного слоя (М 6 или М 7) в зависимости от положения РП 2.</w:t>
      </w:r>
    </w:p>
    <w:p w:rsidR="00BB4226" w:rsidRDefault="002116E8">
      <w:pPr>
        <w:spacing w:line="360" w:lineRule="auto"/>
        <w:ind w:firstLine="900"/>
        <w:jc w:val="both"/>
        <w:rPr>
          <w:sz w:val="28"/>
          <w:szCs w:val="28"/>
        </w:rPr>
      </w:pPr>
      <w:r>
        <w:rPr>
          <w:sz w:val="28"/>
          <w:szCs w:val="28"/>
        </w:rPr>
        <w:t xml:space="preserve">Захваты слоя, дойдя до нижней точки над транспортером, отключают БВК 13 (Р 13), установленным на рейке захватов слоя (верхний). Р 13 также дает сигнал на РВ 5 выдержки времени на команду захватов слоя вверх от транспортера слоя. РВ 5 дает сигнал на подачу воздуха в захваты слоя (М 9) через РП 3, которое блокируется через собственные контакты. После истечения выдержки времени на РВ 5, захваты слоя ПМ 5 включаются вверх. Дойдя до верхнего положения через БВК 9 (Р 9), ПМ 5 отключается, а ПМ 6 ход каретки переносчика слоя включается. Переносчик слоя идет к лафету. Дойдя до лафета, ПМ 6 отключается БВК 11 (Р 11), БВК 12 (Р 12) или БВК 14 (Р14) (в зависимости от четности слоя). ПМ 4 включается, захват слоя идет вниз до касания с лафетом или слоем. Срабатывает БВК 10 (Р 10) «лапка», ПМ 4 отключается, включается РВ 6. Р 10 отключает также РП 3, которая отключает М 9 ( подача сжатого воздух в захваты слоя). По истечении выдержки времени на РВ 6 включается ПМ 5, захваты слоя идут вверх. Срабатывают БВК 9, Р 9 отключает ПМ 5 и включает ПМ 7. Захваты слоя идут транспортеру накопителя слоя. Как только захваты слоя дошли до БВК 7 (Р 7) или БВК 8      (Р 8), ПМ 7 отключается. Захваты слоя ждут следующей команды вниз. БВК 7 и БВК 8, а также БВК 11 и БВК 12 чередуются в работе в зависимости от четности слоя садки. Ими управляет БВК 22, установленный на программном устройстве через РП 2. На нечетном слое РП 2 включает в работу БВК 7 и БВК 12, а на четном слое БВК 8 и БВК 11. РП 2 также управляет магнитами М 6 и М 7 (упорами хода переносчика слоя). </w:t>
      </w:r>
    </w:p>
    <w:p w:rsidR="00BB4226" w:rsidRDefault="002116E8">
      <w:pPr>
        <w:spacing w:line="360" w:lineRule="auto"/>
        <w:ind w:firstLine="900"/>
        <w:jc w:val="both"/>
        <w:rPr>
          <w:sz w:val="28"/>
          <w:szCs w:val="28"/>
        </w:rPr>
      </w:pPr>
      <w:r>
        <w:rPr>
          <w:sz w:val="28"/>
          <w:szCs w:val="28"/>
        </w:rPr>
        <w:t xml:space="preserve">После того, как переносчик слоя возвращается от лафета за семнадцатым слоем садки, срабатывает БВК 23 (РП 3), установленный на программном устройстве, и включает РП 4. РП 4 в свою очередь включает в работу БВК 15 и переносчик ряда уже начинает работать не от десятого кирпича (БВК 3), а от восьмого (БВК15), поэтому семнадцатый слой набирается из восьми кирпичей. После того, как захваты слоя пошли вниз за семнадцатым слоем, БВК 17 (Р 16) через подготовленную РП 14 цепь дает импульс на РВО 1. РВО 1 отключает муфту пресса и пресс останавливается. Это дает возможность подготовить автомату цепь для набора восемнадцатого слоя садки. После подготовки схемы и истечении времени РВО 1, пресс включается автоматически. Переносчик слоя по возвращении за восемнадцатым слоем готовит схему для его набора. БВК 24 включает РП 5. Через его контакты отключается М 3 и отсекает еще два кирпича ряда, их на восемнадцатом слое остается шесть штук, также РП 5 отключает БВК 14, на котором останавливается переносчик слоя с семнадцатым слоем. После того, как набирался восемнадцатый слой и БВК 21 (Р 20) включает ПМ 4. БВК 21 (Р 20) отключает пресс. Последующее включение пресса производится кнопкой. Далее цикл повторяется.          </w:t>
      </w:r>
    </w:p>
    <w:p w:rsidR="00BB4226" w:rsidRDefault="00BB4226">
      <w:pPr>
        <w:spacing w:line="360" w:lineRule="auto"/>
        <w:jc w:val="center"/>
        <w:outlineLvl w:val="0"/>
        <w:rPr>
          <w:sz w:val="32"/>
          <w:szCs w:val="32"/>
          <w:lang w:val="en-US"/>
        </w:rPr>
      </w:pPr>
    </w:p>
    <w:p w:rsidR="00BB4226" w:rsidRDefault="00BB4226">
      <w:pPr>
        <w:spacing w:line="360" w:lineRule="auto"/>
        <w:jc w:val="center"/>
        <w:outlineLvl w:val="0"/>
        <w:rPr>
          <w:sz w:val="32"/>
          <w:szCs w:val="32"/>
        </w:rPr>
        <w:sectPr w:rsidR="00BB4226">
          <w:pgSz w:w="11906" w:h="16838"/>
          <w:pgMar w:top="1134" w:right="851" w:bottom="1134" w:left="1701" w:header="709" w:footer="709" w:gutter="0"/>
          <w:cols w:space="708"/>
          <w:titlePg/>
          <w:docGrid w:linePitch="360"/>
        </w:sectPr>
      </w:pPr>
    </w:p>
    <w:p w:rsidR="00BB4226" w:rsidRDefault="002116E8">
      <w:pPr>
        <w:spacing w:line="360" w:lineRule="auto"/>
        <w:jc w:val="center"/>
        <w:outlineLvl w:val="0"/>
        <w:rPr>
          <w:sz w:val="32"/>
          <w:szCs w:val="32"/>
        </w:rPr>
      </w:pPr>
      <w:r>
        <w:rPr>
          <w:sz w:val="32"/>
          <w:szCs w:val="32"/>
        </w:rPr>
        <w:t>10. БЕЗОПСНОСТЬ И ЭКОЛОГИЧНОСТЬ ПРОЕКТА</w:t>
      </w:r>
    </w:p>
    <w:p w:rsidR="00BB4226" w:rsidRDefault="002116E8">
      <w:pPr>
        <w:spacing w:line="360" w:lineRule="auto"/>
        <w:jc w:val="center"/>
        <w:outlineLvl w:val="0"/>
        <w:rPr>
          <w:sz w:val="32"/>
          <w:szCs w:val="32"/>
        </w:rPr>
      </w:pPr>
      <w:r>
        <w:rPr>
          <w:sz w:val="32"/>
          <w:szCs w:val="32"/>
        </w:rPr>
        <w:t>Введение</w:t>
      </w:r>
    </w:p>
    <w:p w:rsidR="00BB4226" w:rsidRDefault="002116E8">
      <w:pPr>
        <w:spacing w:line="360" w:lineRule="auto"/>
        <w:jc w:val="both"/>
        <w:rPr>
          <w:sz w:val="28"/>
          <w:szCs w:val="28"/>
        </w:rPr>
      </w:pPr>
      <w:r>
        <w:rPr>
          <w:sz w:val="28"/>
          <w:szCs w:val="28"/>
        </w:rPr>
        <w:tab/>
        <w:t>В строительной отрасли</w:t>
      </w:r>
      <w:r>
        <w:rPr>
          <w:b/>
          <w:bCs/>
          <w:sz w:val="28"/>
          <w:szCs w:val="28"/>
        </w:rPr>
        <w:t xml:space="preserve"> </w:t>
      </w:r>
      <w:r>
        <w:rPr>
          <w:sz w:val="28"/>
          <w:szCs w:val="28"/>
        </w:rPr>
        <w:t>важными факторами облегчения и оздоровления условий труда, повышения его производительности являются механизация работ и технологических процессов.</w:t>
      </w:r>
    </w:p>
    <w:p w:rsidR="00BB4226" w:rsidRDefault="002116E8">
      <w:pPr>
        <w:spacing w:line="360" w:lineRule="auto"/>
        <w:ind w:firstLine="709"/>
        <w:jc w:val="both"/>
        <w:rPr>
          <w:sz w:val="28"/>
          <w:szCs w:val="28"/>
        </w:rPr>
      </w:pPr>
      <w:r>
        <w:rPr>
          <w:sz w:val="28"/>
          <w:szCs w:val="28"/>
        </w:rPr>
        <w:t>Механизация является эффективным средством снижения травматизма, способствует ликвидации тяжелого физического труда, уменьшает численность персонала.</w:t>
      </w:r>
    </w:p>
    <w:p w:rsidR="00BB4226" w:rsidRDefault="002116E8">
      <w:pPr>
        <w:spacing w:line="360" w:lineRule="auto"/>
        <w:jc w:val="both"/>
        <w:rPr>
          <w:sz w:val="28"/>
          <w:szCs w:val="28"/>
        </w:rPr>
      </w:pPr>
      <w:r>
        <w:rPr>
          <w:sz w:val="28"/>
          <w:szCs w:val="28"/>
        </w:rPr>
        <w:t xml:space="preserve">          Решению именно этих задач служит использование автомата-садчика, с помощью которого осуществляется укладка кирпича сырца на печные обжиговые вагонетки, поступающие с пресса СМ 1085. До использования на данной операции автомата-садчика отпрессованный кирпич – сырец поступал на транспортер, по которому он перемещался к печной вагонетке, на которую уже перекладывался с транспортера рабочим – укладчиком вручную. Каждый пресс обслуживал один рабочий – укладчик. Внедрение автомата – садчика полностью исключает труд укладчика, т.е. операция отбора кирпича сырца от пресса и укладка его в технологическую садку на печную вагонетку производится без участия человека, механизировано. Тем самым ликвидируется тяжелый физический труд, снижается численность персонала, повышается производительность основного оборудования. </w:t>
      </w:r>
    </w:p>
    <w:p w:rsidR="00BB4226" w:rsidRDefault="002116E8">
      <w:pPr>
        <w:spacing w:line="360" w:lineRule="auto"/>
        <w:jc w:val="both"/>
        <w:rPr>
          <w:sz w:val="28"/>
          <w:szCs w:val="28"/>
        </w:rPr>
        <w:sectPr w:rsidR="00BB4226">
          <w:pgSz w:w="11906" w:h="16838"/>
          <w:pgMar w:top="1134" w:right="851" w:bottom="1134" w:left="1701" w:header="709" w:footer="709" w:gutter="0"/>
          <w:cols w:space="708"/>
          <w:titlePg/>
          <w:docGrid w:linePitch="360"/>
        </w:sectPr>
      </w:pPr>
      <w:r>
        <w:rPr>
          <w:sz w:val="28"/>
          <w:szCs w:val="28"/>
        </w:rPr>
        <w:t xml:space="preserve"> </w:t>
      </w:r>
    </w:p>
    <w:p w:rsidR="00BB4226" w:rsidRDefault="002116E8">
      <w:pPr>
        <w:spacing w:line="360" w:lineRule="auto"/>
        <w:jc w:val="both"/>
        <w:rPr>
          <w:sz w:val="32"/>
          <w:szCs w:val="32"/>
        </w:rPr>
      </w:pPr>
      <w:r>
        <w:rPr>
          <w:sz w:val="32"/>
          <w:szCs w:val="32"/>
        </w:rPr>
        <w:t>10.1 Обеспечение безопасности работающих</w:t>
      </w:r>
    </w:p>
    <w:p w:rsidR="00BB4226" w:rsidRDefault="00BB4226">
      <w:pPr>
        <w:spacing w:line="360" w:lineRule="auto"/>
        <w:jc w:val="center"/>
        <w:rPr>
          <w:b/>
          <w:bCs/>
          <w:sz w:val="32"/>
          <w:szCs w:val="32"/>
        </w:rPr>
      </w:pPr>
    </w:p>
    <w:p w:rsidR="00BB4226" w:rsidRDefault="002116E8">
      <w:pPr>
        <w:spacing w:line="360" w:lineRule="auto"/>
        <w:jc w:val="center"/>
        <w:outlineLvl w:val="0"/>
        <w:rPr>
          <w:sz w:val="28"/>
          <w:szCs w:val="28"/>
        </w:rPr>
      </w:pPr>
      <w:r>
        <w:rPr>
          <w:sz w:val="32"/>
          <w:szCs w:val="32"/>
        </w:rPr>
        <w:t>Характеристика условий труда</w:t>
      </w:r>
    </w:p>
    <w:p w:rsidR="00BB4226" w:rsidRDefault="002116E8">
      <w:pPr>
        <w:spacing w:line="360" w:lineRule="auto"/>
        <w:ind w:firstLine="709"/>
        <w:jc w:val="both"/>
        <w:rPr>
          <w:sz w:val="28"/>
          <w:szCs w:val="28"/>
        </w:rPr>
      </w:pPr>
      <w:r>
        <w:rPr>
          <w:sz w:val="28"/>
          <w:szCs w:val="28"/>
        </w:rPr>
        <w:t xml:space="preserve">Все производственное и вспомогательное оборудование располагается на первом этаже. Для нормальной трудовой деятельности нужно обеспечить соответствующий микроклимат, освещенность и другие санитарно  - гигиенические характеристики. Опасными и вредными факторами для работающих являются: шум, вибрация, тепловое излучение, запыленность, загазованность, возможность поражения электрическим током. </w:t>
      </w:r>
    </w:p>
    <w:p w:rsidR="00BB4226" w:rsidRDefault="002116E8">
      <w:pPr>
        <w:spacing w:line="360" w:lineRule="auto"/>
        <w:ind w:firstLine="709"/>
        <w:jc w:val="both"/>
        <w:rPr>
          <w:sz w:val="28"/>
          <w:szCs w:val="28"/>
        </w:rPr>
      </w:pPr>
      <w:r>
        <w:rPr>
          <w:sz w:val="28"/>
          <w:szCs w:val="28"/>
        </w:rPr>
        <w:t>Расчет оценки степени риска проводится по формуле:</w:t>
      </w:r>
    </w:p>
    <w:p w:rsidR="00BB4226" w:rsidRDefault="002116E8">
      <w:pPr>
        <w:spacing w:line="360" w:lineRule="auto"/>
        <w:jc w:val="both"/>
        <w:outlineLvl w:val="0"/>
        <w:rPr>
          <w:sz w:val="28"/>
          <w:szCs w:val="28"/>
        </w:rPr>
      </w:pPr>
      <w:r>
        <w:rPr>
          <w:sz w:val="28"/>
          <w:szCs w:val="28"/>
          <w:lang w:val="en-US"/>
        </w:rPr>
        <w:t>R</w:t>
      </w:r>
      <w:r>
        <w:rPr>
          <w:sz w:val="28"/>
          <w:szCs w:val="28"/>
        </w:rPr>
        <w:t>=</w:t>
      </w:r>
      <w:r>
        <w:rPr>
          <w:position w:val="-32"/>
          <w:sz w:val="28"/>
          <w:szCs w:val="28"/>
          <w:lang w:val="en-US"/>
        </w:rPr>
        <w:object w:dxaOrig="4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6pt" o:ole="">
            <v:imagedata r:id="rId8" o:title=""/>
          </v:shape>
          <o:OLEObject Type="Embed" ProgID="Equation.3" ShapeID="_x0000_i1025" DrawAspect="Content" ObjectID="_1470205198" r:id="rId9"/>
        </w:object>
      </w:r>
    </w:p>
    <w:p w:rsidR="00BB4226" w:rsidRDefault="002116E8">
      <w:pPr>
        <w:spacing w:line="360" w:lineRule="auto"/>
      </w:pPr>
      <w:r>
        <w:rPr>
          <w:sz w:val="28"/>
          <w:szCs w:val="28"/>
          <w:lang w:val="en-US"/>
        </w:rPr>
        <w:t>C</w:t>
      </w:r>
      <w:r>
        <w:rPr>
          <w:sz w:val="28"/>
          <w:szCs w:val="28"/>
          <w:vertAlign w:val="subscript"/>
          <w:lang w:val="en-US"/>
        </w:rPr>
        <w:t>n</w:t>
      </w:r>
      <w:r>
        <w:rPr>
          <w:sz w:val="28"/>
          <w:szCs w:val="28"/>
        </w:rPr>
        <w:t xml:space="preserve">-число мелких травм на производстве за год.                                                           </w:t>
      </w:r>
      <w:r>
        <w:rPr>
          <w:sz w:val="28"/>
          <w:szCs w:val="28"/>
          <w:lang w:val="en-US"/>
        </w:rPr>
        <w:t>N</w:t>
      </w:r>
      <w:r>
        <w:rPr>
          <w:sz w:val="28"/>
          <w:szCs w:val="28"/>
          <w:vertAlign w:val="subscript"/>
          <w:lang w:val="en-US"/>
        </w:rPr>
        <w:t>p</w:t>
      </w:r>
      <w:r>
        <w:rPr>
          <w:sz w:val="28"/>
          <w:szCs w:val="28"/>
        </w:rPr>
        <w:t>- общее число работающих в сфере производства</w:t>
      </w:r>
      <w:r>
        <w:t>.</w:t>
      </w:r>
    </w:p>
    <w:p w:rsidR="00BB4226" w:rsidRDefault="002116E8">
      <w:pPr>
        <w:spacing w:line="360" w:lineRule="auto"/>
        <w:outlineLvl w:val="0"/>
        <w:rPr>
          <w:sz w:val="28"/>
          <w:szCs w:val="28"/>
        </w:rPr>
      </w:pPr>
      <w:r>
        <w:rPr>
          <w:sz w:val="28"/>
          <w:szCs w:val="28"/>
          <w:lang w:val="en-US"/>
        </w:rPr>
        <w:t>R</w:t>
      </w:r>
      <w:r>
        <w:rPr>
          <w:sz w:val="28"/>
          <w:szCs w:val="28"/>
        </w:rPr>
        <w:t>=2/182=0.01=1*10 ˉ².</w:t>
      </w:r>
    </w:p>
    <w:p w:rsidR="00BB4226" w:rsidRDefault="002116E8">
      <w:pPr>
        <w:spacing w:line="360" w:lineRule="auto"/>
        <w:ind w:firstLine="900"/>
        <w:rPr>
          <w:rFonts w:ascii="GOST type B" w:hAnsi="GOST type B" w:cs="GOST type B"/>
          <w:sz w:val="28"/>
          <w:szCs w:val="28"/>
        </w:rPr>
      </w:pPr>
      <w:r>
        <w:rPr>
          <w:sz w:val="28"/>
          <w:szCs w:val="28"/>
        </w:rPr>
        <w:t>Все работающие в цехе обеспечены нормальными санитарно-гигиеническими условиями. В цехе предусмотрены: питьевые точки, санузлы, душевые, согласно СН-245-71</w:t>
      </w:r>
      <w:r>
        <w:rPr>
          <w:rFonts w:ascii="GOST type B" w:hAnsi="GOST type B" w:cs="GOST type B"/>
          <w:sz w:val="28"/>
          <w:szCs w:val="28"/>
        </w:rPr>
        <w:t>[     ].</w:t>
      </w:r>
    </w:p>
    <w:p w:rsidR="00BB4226" w:rsidRDefault="00BB4226">
      <w:pPr>
        <w:spacing w:line="360" w:lineRule="auto"/>
        <w:ind w:firstLine="900"/>
        <w:rPr>
          <w:rFonts w:ascii="GOST type B" w:hAnsi="GOST type B" w:cs="GOST type B"/>
          <w:sz w:val="28"/>
          <w:szCs w:val="28"/>
        </w:rPr>
      </w:pPr>
    </w:p>
    <w:p w:rsidR="00BB4226" w:rsidRDefault="002116E8">
      <w:pPr>
        <w:spacing w:line="360" w:lineRule="auto"/>
        <w:ind w:firstLine="900"/>
        <w:jc w:val="center"/>
        <w:outlineLvl w:val="0"/>
        <w:rPr>
          <w:sz w:val="32"/>
          <w:szCs w:val="32"/>
        </w:rPr>
      </w:pPr>
      <w:r>
        <w:rPr>
          <w:sz w:val="32"/>
          <w:szCs w:val="32"/>
        </w:rPr>
        <w:t>Обеспечение безопасности труда</w:t>
      </w:r>
    </w:p>
    <w:p w:rsidR="00BB4226" w:rsidRDefault="002116E8">
      <w:pPr>
        <w:spacing w:line="360" w:lineRule="auto"/>
        <w:ind w:firstLine="900"/>
        <w:jc w:val="both"/>
        <w:rPr>
          <w:sz w:val="28"/>
          <w:szCs w:val="28"/>
        </w:rPr>
      </w:pPr>
      <w:r>
        <w:rPr>
          <w:sz w:val="28"/>
          <w:szCs w:val="28"/>
        </w:rPr>
        <w:t>1) Класс электроопасности помещений.</w:t>
      </w:r>
    </w:p>
    <w:p w:rsidR="00BB4226" w:rsidRDefault="002116E8">
      <w:pPr>
        <w:spacing w:line="360" w:lineRule="auto"/>
        <w:ind w:firstLine="900"/>
        <w:jc w:val="both"/>
        <w:rPr>
          <w:rFonts w:ascii="GOST type B" w:hAnsi="GOST type B" w:cs="GOST type B"/>
          <w:sz w:val="28"/>
          <w:szCs w:val="28"/>
        </w:rPr>
      </w:pPr>
      <w:r>
        <w:rPr>
          <w:sz w:val="28"/>
          <w:szCs w:val="28"/>
        </w:rPr>
        <w:t xml:space="preserve">Помещение особо опасное: токопроводящий железобетонный пол и возможность одновременного прикосновения человека имеющим соединение с землей металлоконструкциям зданий, механизмам с одной стороны и к металлическим корпусам электрооборудования с другой. ГОСТ 12.1.019-79         </w:t>
      </w:r>
      <w:r>
        <w:rPr>
          <w:rFonts w:ascii="GOST type B" w:hAnsi="GOST type B" w:cs="GOST type B"/>
          <w:sz w:val="28"/>
          <w:szCs w:val="28"/>
        </w:rPr>
        <w:t>[     ].</w:t>
      </w:r>
    </w:p>
    <w:p w:rsidR="00BB4226" w:rsidRDefault="002116E8">
      <w:pPr>
        <w:spacing w:line="360" w:lineRule="auto"/>
        <w:ind w:firstLine="720"/>
        <w:jc w:val="both"/>
        <w:rPr>
          <w:sz w:val="28"/>
          <w:szCs w:val="28"/>
        </w:rPr>
      </w:pPr>
      <w:r>
        <w:rPr>
          <w:sz w:val="28"/>
          <w:szCs w:val="28"/>
        </w:rPr>
        <w:t xml:space="preserve">     При </w:t>
      </w:r>
      <w:r>
        <w:rPr>
          <w:sz w:val="28"/>
          <w:szCs w:val="28"/>
          <w:lang w:val="en-US"/>
        </w:rPr>
        <w:t>U</w:t>
      </w:r>
      <w:r>
        <w:rPr>
          <w:sz w:val="28"/>
          <w:szCs w:val="28"/>
        </w:rPr>
        <w:t xml:space="preserve">=380 В сопротивление заземления </w:t>
      </w:r>
      <w:r>
        <w:rPr>
          <w:sz w:val="28"/>
          <w:szCs w:val="28"/>
          <w:lang w:val="en-US"/>
        </w:rPr>
        <w:t>R</w:t>
      </w:r>
      <w:r>
        <w:rPr>
          <w:sz w:val="28"/>
          <w:szCs w:val="28"/>
          <w:vertAlign w:val="subscript"/>
        </w:rPr>
        <w:t>з</w:t>
      </w:r>
      <w:r>
        <w:rPr>
          <w:sz w:val="28"/>
          <w:szCs w:val="28"/>
        </w:rPr>
        <w:t xml:space="preserve"> не должно превышать 4 Ом. ГОСТ 12.1.030-81</w:t>
      </w:r>
      <w:r>
        <w:rPr>
          <w:rFonts w:ascii="GOST type B" w:hAnsi="GOST type B" w:cs="GOST type B"/>
          <w:sz w:val="28"/>
          <w:szCs w:val="28"/>
        </w:rPr>
        <w:t>[     ].</w:t>
      </w:r>
    </w:p>
    <w:p w:rsidR="00BB4226" w:rsidRDefault="002116E8">
      <w:pPr>
        <w:spacing w:line="360" w:lineRule="auto"/>
        <w:ind w:firstLine="720"/>
        <w:jc w:val="both"/>
        <w:rPr>
          <w:sz w:val="28"/>
          <w:szCs w:val="28"/>
        </w:rPr>
      </w:pPr>
      <w:r>
        <w:rPr>
          <w:sz w:val="28"/>
          <w:szCs w:val="28"/>
        </w:rPr>
        <w:t xml:space="preserve">      Для защиты людей от поражения электрическим током проектом предусмотрено заземление автомата-садчика, автоматические блокировки, разделение сетей, двойная изоляция, ограждение токоведущих частей, применение малых напряжений.</w:t>
      </w:r>
    </w:p>
    <w:p w:rsidR="00BB4226" w:rsidRDefault="00BB4226">
      <w:pPr>
        <w:spacing w:line="360" w:lineRule="auto"/>
        <w:ind w:firstLine="720"/>
        <w:jc w:val="both"/>
        <w:rPr>
          <w:sz w:val="32"/>
          <w:szCs w:val="32"/>
        </w:rPr>
      </w:pPr>
    </w:p>
    <w:p w:rsidR="00BB4226" w:rsidRDefault="002116E8">
      <w:pPr>
        <w:spacing w:line="360" w:lineRule="auto"/>
        <w:ind w:firstLine="720"/>
        <w:jc w:val="both"/>
        <w:rPr>
          <w:sz w:val="28"/>
          <w:szCs w:val="28"/>
        </w:rPr>
      </w:pPr>
      <w:r>
        <w:rPr>
          <w:sz w:val="28"/>
          <w:szCs w:val="28"/>
        </w:rPr>
        <w:t>2) Пожарная безопасность.</w:t>
      </w:r>
    </w:p>
    <w:p w:rsidR="00BB4226" w:rsidRDefault="002116E8">
      <w:pPr>
        <w:pStyle w:val="23"/>
        <w:spacing w:line="360" w:lineRule="auto"/>
        <w:ind w:firstLine="720"/>
        <w:rPr>
          <w:rFonts w:ascii="GOST type B" w:hAnsi="GOST type B" w:cs="GOST type B"/>
          <w:sz w:val="28"/>
          <w:szCs w:val="28"/>
        </w:rPr>
      </w:pPr>
      <w:r>
        <w:rPr>
          <w:sz w:val="28"/>
          <w:szCs w:val="28"/>
        </w:rPr>
        <w:t xml:space="preserve">Категория пожарной безопасности – Г (пожароопасные) НПБ 105-95     </w:t>
      </w:r>
      <w:r>
        <w:rPr>
          <w:rFonts w:ascii="GOST type B" w:hAnsi="GOST type B" w:cs="GOST type B"/>
          <w:sz w:val="28"/>
          <w:szCs w:val="28"/>
        </w:rPr>
        <w:t xml:space="preserve"> [     ].</w:t>
      </w:r>
    </w:p>
    <w:p w:rsidR="00BB4226" w:rsidRDefault="002116E8">
      <w:pPr>
        <w:pStyle w:val="23"/>
        <w:spacing w:line="360" w:lineRule="auto"/>
        <w:ind w:firstLine="720"/>
        <w:rPr>
          <w:sz w:val="28"/>
          <w:szCs w:val="28"/>
        </w:rPr>
      </w:pPr>
      <w:r>
        <w:rPr>
          <w:sz w:val="28"/>
          <w:szCs w:val="28"/>
        </w:rPr>
        <w:t xml:space="preserve">Степень огнестойкости прессового отделения – </w:t>
      </w:r>
      <w:r>
        <w:rPr>
          <w:sz w:val="28"/>
          <w:szCs w:val="28"/>
          <w:lang w:val="en-US"/>
        </w:rPr>
        <w:t>II</w:t>
      </w:r>
      <w:r>
        <w:rPr>
          <w:sz w:val="28"/>
          <w:szCs w:val="28"/>
        </w:rPr>
        <w:t>.</w:t>
      </w:r>
    </w:p>
    <w:p w:rsidR="00BB4226" w:rsidRDefault="002116E8">
      <w:pPr>
        <w:pStyle w:val="23"/>
        <w:spacing w:line="360" w:lineRule="auto"/>
        <w:ind w:firstLine="720"/>
        <w:rPr>
          <w:rFonts w:ascii="GOST type B" w:hAnsi="GOST type B" w:cs="GOST type B"/>
          <w:sz w:val="28"/>
          <w:szCs w:val="28"/>
        </w:rPr>
      </w:pPr>
      <w:r>
        <w:rPr>
          <w:sz w:val="28"/>
          <w:szCs w:val="28"/>
        </w:rPr>
        <w:t xml:space="preserve">Группа возгораемости – несгораемые  СНиП 21-01-97  </w:t>
      </w:r>
      <w:r>
        <w:rPr>
          <w:rFonts w:ascii="GOST type B" w:hAnsi="GOST type B" w:cs="GOST type B"/>
          <w:sz w:val="28"/>
          <w:szCs w:val="28"/>
        </w:rPr>
        <w:t>[     ].</w:t>
      </w:r>
    </w:p>
    <w:p w:rsidR="00BB4226" w:rsidRDefault="002116E8">
      <w:pPr>
        <w:pStyle w:val="23"/>
        <w:spacing w:line="360" w:lineRule="auto"/>
        <w:ind w:firstLine="720"/>
        <w:rPr>
          <w:sz w:val="28"/>
          <w:szCs w:val="28"/>
        </w:rPr>
      </w:pPr>
      <w:r>
        <w:rPr>
          <w:sz w:val="28"/>
          <w:szCs w:val="28"/>
        </w:rPr>
        <w:t>Возможные причины возгорания:</w:t>
      </w:r>
    </w:p>
    <w:p w:rsidR="00BB4226" w:rsidRDefault="002116E8">
      <w:pPr>
        <w:spacing w:line="360" w:lineRule="auto"/>
        <w:rPr>
          <w:sz w:val="28"/>
          <w:szCs w:val="28"/>
        </w:rPr>
      </w:pPr>
      <w:r>
        <w:t xml:space="preserve"> </w:t>
      </w:r>
      <w:r>
        <w:rPr>
          <w:sz w:val="28"/>
          <w:szCs w:val="28"/>
        </w:rPr>
        <w:t>- короткое замыкание электропроводки.</w:t>
      </w:r>
    </w:p>
    <w:p w:rsidR="00BB4226" w:rsidRDefault="002116E8">
      <w:pPr>
        <w:spacing w:line="360" w:lineRule="auto"/>
        <w:jc w:val="both"/>
        <w:rPr>
          <w:sz w:val="28"/>
          <w:szCs w:val="28"/>
        </w:rPr>
      </w:pPr>
      <w:r>
        <w:rPr>
          <w:sz w:val="28"/>
          <w:szCs w:val="28"/>
        </w:rPr>
        <w:t xml:space="preserve"> - неправильная эксплуатация электрооборудования.</w:t>
      </w:r>
    </w:p>
    <w:p w:rsidR="00BB4226" w:rsidRDefault="002116E8">
      <w:pPr>
        <w:spacing w:line="360" w:lineRule="auto"/>
        <w:rPr>
          <w:sz w:val="28"/>
          <w:szCs w:val="28"/>
        </w:rPr>
      </w:pPr>
      <w:r>
        <w:rPr>
          <w:sz w:val="28"/>
          <w:szCs w:val="28"/>
        </w:rPr>
        <w:t xml:space="preserve"> - курение в неположенном месте                                                                                                      </w:t>
      </w:r>
    </w:p>
    <w:p w:rsidR="00BB4226" w:rsidRDefault="002116E8">
      <w:pPr>
        <w:pStyle w:val="23"/>
        <w:ind w:left="0"/>
        <w:rPr>
          <w:sz w:val="28"/>
          <w:szCs w:val="28"/>
        </w:rPr>
      </w:pPr>
      <w:r>
        <w:t xml:space="preserve"> </w:t>
      </w:r>
      <w:r>
        <w:rPr>
          <w:sz w:val="28"/>
          <w:szCs w:val="28"/>
        </w:rPr>
        <w:t>- нарушение техники безопасности при производстве сварочных и других    огневых работ.</w:t>
      </w:r>
    </w:p>
    <w:p w:rsidR="00BB4226" w:rsidRDefault="002116E8">
      <w:pPr>
        <w:pStyle w:val="23"/>
        <w:ind w:left="0"/>
      </w:pPr>
      <w:r>
        <w:t xml:space="preserve">  Проектом предусмотрено следующие средства пожаротушения:</w:t>
      </w:r>
    </w:p>
    <w:p w:rsidR="00BB4226" w:rsidRDefault="002116E8">
      <w:pPr>
        <w:pStyle w:val="23"/>
        <w:numPr>
          <w:ilvl w:val="0"/>
          <w:numId w:val="6"/>
        </w:numPr>
        <w:spacing w:after="0" w:line="360" w:lineRule="auto"/>
        <w:jc w:val="both"/>
        <w:rPr>
          <w:sz w:val="28"/>
          <w:szCs w:val="28"/>
        </w:rPr>
      </w:pPr>
      <w:r>
        <w:rPr>
          <w:sz w:val="28"/>
          <w:szCs w:val="28"/>
        </w:rPr>
        <w:t>Внутренний пожарный кран.</w:t>
      </w:r>
    </w:p>
    <w:p w:rsidR="00BB4226" w:rsidRDefault="002116E8">
      <w:pPr>
        <w:numPr>
          <w:ilvl w:val="0"/>
          <w:numId w:val="6"/>
        </w:numPr>
        <w:spacing w:line="360" w:lineRule="auto"/>
        <w:jc w:val="both"/>
        <w:rPr>
          <w:sz w:val="28"/>
          <w:szCs w:val="28"/>
        </w:rPr>
      </w:pPr>
      <w:r>
        <w:rPr>
          <w:sz w:val="28"/>
          <w:szCs w:val="28"/>
        </w:rPr>
        <w:t>Огнетушитель химический ОХП-10 ГОСТ 12.2.047.</w:t>
      </w:r>
      <w:r>
        <w:rPr>
          <w:rFonts w:ascii="GOST type B" w:hAnsi="GOST type B" w:cs="GOST type B"/>
          <w:sz w:val="28"/>
          <w:szCs w:val="28"/>
        </w:rPr>
        <w:t xml:space="preserve"> [     ].</w:t>
      </w:r>
    </w:p>
    <w:p w:rsidR="00BB4226" w:rsidRDefault="002116E8">
      <w:pPr>
        <w:numPr>
          <w:ilvl w:val="0"/>
          <w:numId w:val="6"/>
        </w:numPr>
        <w:spacing w:line="360" w:lineRule="auto"/>
        <w:jc w:val="both"/>
        <w:rPr>
          <w:sz w:val="28"/>
          <w:szCs w:val="28"/>
        </w:rPr>
      </w:pPr>
      <w:r>
        <w:rPr>
          <w:sz w:val="28"/>
          <w:szCs w:val="28"/>
        </w:rPr>
        <w:t>Огнетушащее вещество (ОТВ)- ящик с песком.</w:t>
      </w:r>
    </w:p>
    <w:p w:rsidR="00BB4226" w:rsidRDefault="002116E8">
      <w:pPr>
        <w:numPr>
          <w:ilvl w:val="0"/>
          <w:numId w:val="6"/>
        </w:numPr>
        <w:spacing w:line="360" w:lineRule="auto"/>
        <w:jc w:val="both"/>
        <w:rPr>
          <w:sz w:val="28"/>
          <w:szCs w:val="28"/>
        </w:rPr>
      </w:pPr>
      <w:r>
        <w:rPr>
          <w:sz w:val="28"/>
          <w:szCs w:val="28"/>
        </w:rPr>
        <w:t>Углекислотный огнетушитель ОУ ГОСТ 12.2.047.</w:t>
      </w:r>
      <w:r>
        <w:rPr>
          <w:rFonts w:ascii="GOST type B" w:hAnsi="GOST type B" w:cs="GOST type B"/>
          <w:sz w:val="28"/>
          <w:szCs w:val="28"/>
        </w:rPr>
        <w:t xml:space="preserve"> [     ].</w:t>
      </w:r>
    </w:p>
    <w:p w:rsidR="00BB4226" w:rsidRDefault="002116E8">
      <w:pPr>
        <w:numPr>
          <w:ilvl w:val="0"/>
          <w:numId w:val="6"/>
        </w:numPr>
        <w:spacing w:line="360" w:lineRule="auto"/>
        <w:jc w:val="both"/>
      </w:pPr>
      <w:r>
        <w:rPr>
          <w:sz w:val="28"/>
          <w:szCs w:val="28"/>
        </w:rPr>
        <w:t>Пожарный щит: асбестовое полотно, ведра, лопаты, топор, багор.</w:t>
      </w:r>
    </w:p>
    <w:p w:rsidR="00BB4226" w:rsidRDefault="002116E8">
      <w:pPr>
        <w:spacing w:line="360" w:lineRule="auto"/>
        <w:ind w:firstLine="720"/>
        <w:jc w:val="both"/>
        <w:rPr>
          <w:sz w:val="28"/>
          <w:szCs w:val="28"/>
        </w:rPr>
      </w:pPr>
      <w:r>
        <w:rPr>
          <w:sz w:val="28"/>
          <w:szCs w:val="28"/>
        </w:rPr>
        <w:t xml:space="preserve">Прессовое отделение цеха кирпича имеет 2 аварийных выхода. Ширина выходов 2 м, высота – 3 м. Максимальное удаление рабочего места от ближайшего выхода 30 м. </w:t>
      </w:r>
    </w:p>
    <w:p w:rsidR="00BB4226" w:rsidRDefault="00BB4226">
      <w:pPr>
        <w:spacing w:line="360" w:lineRule="auto"/>
        <w:ind w:firstLine="720"/>
        <w:jc w:val="center"/>
        <w:outlineLvl w:val="0"/>
        <w:rPr>
          <w:sz w:val="32"/>
          <w:szCs w:val="32"/>
        </w:rPr>
        <w:sectPr w:rsidR="00BB4226">
          <w:pgSz w:w="11906" w:h="16838"/>
          <w:pgMar w:top="1134" w:right="851" w:bottom="1134" w:left="1701" w:header="709" w:footer="709" w:gutter="0"/>
          <w:cols w:space="708"/>
          <w:titlePg/>
          <w:docGrid w:linePitch="360"/>
        </w:sectPr>
      </w:pPr>
    </w:p>
    <w:p w:rsidR="00BB4226" w:rsidRDefault="002116E8">
      <w:pPr>
        <w:spacing w:line="360" w:lineRule="auto"/>
        <w:ind w:firstLine="720"/>
        <w:jc w:val="center"/>
        <w:outlineLvl w:val="0"/>
        <w:rPr>
          <w:sz w:val="32"/>
          <w:szCs w:val="32"/>
        </w:rPr>
      </w:pPr>
      <w:r>
        <w:rPr>
          <w:sz w:val="32"/>
          <w:szCs w:val="32"/>
        </w:rPr>
        <w:t>Схема эвакуации персонала из прессового отделения.</w:t>
      </w:r>
    </w:p>
    <w:p w:rsidR="00BB4226" w:rsidRDefault="002116E8">
      <w:pPr>
        <w:spacing w:line="360" w:lineRule="auto"/>
        <w:ind w:firstLine="720"/>
        <w:jc w:val="both"/>
        <w:rPr>
          <w:sz w:val="28"/>
          <w:szCs w:val="28"/>
        </w:rPr>
      </w:pPr>
      <w:r>
        <w:rPr>
          <w:sz w:val="28"/>
          <w:szCs w:val="28"/>
        </w:rPr>
        <w:t>3) Защита от шума.</w:t>
      </w:r>
    </w:p>
    <w:p w:rsidR="00BB4226" w:rsidRDefault="002116E8">
      <w:pPr>
        <w:spacing w:line="360" w:lineRule="auto"/>
        <w:ind w:firstLine="720"/>
        <w:jc w:val="both"/>
        <w:rPr>
          <w:sz w:val="28"/>
          <w:szCs w:val="28"/>
        </w:rPr>
      </w:pPr>
      <w:r>
        <w:rPr>
          <w:sz w:val="28"/>
          <w:szCs w:val="28"/>
        </w:rPr>
        <w:t>Источники шума: электродвигатели, редукторы, зубчатые передачи, транспортеры, механизмы подъема и передвижения, цеховой транспорт.</w:t>
      </w:r>
    </w:p>
    <w:p w:rsidR="00BB4226" w:rsidRDefault="002116E8">
      <w:pPr>
        <w:spacing w:line="360" w:lineRule="auto"/>
        <w:ind w:firstLine="720"/>
        <w:jc w:val="both"/>
        <w:rPr>
          <w:sz w:val="28"/>
          <w:szCs w:val="28"/>
        </w:rPr>
      </w:pPr>
      <w:r>
        <w:rPr>
          <w:sz w:val="28"/>
          <w:szCs w:val="28"/>
        </w:rPr>
        <w:t>Нормируемый уровень шума - 75 ДбА. ГОСТ 12.1.036-81</w:t>
      </w:r>
      <w:r>
        <w:rPr>
          <w:rFonts w:ascii="GOST type B" w:hAnsi="GOST type B" w:cs="GOST type B"/>
          <w:sz w:val="28"/>
          <w:szCs w:val="28"/>
        </w:rPr>
        <w:t>[     ].</w:t>
      </w:r>
    </w:p>
    <w:p w:rsidR="00BB4226" w:rsidRDefault="002116E8">
      <w:pPr>
        <w:spacing w:line="360" w:lineRule="auto"/>
        <w:ind w:firstLine="720"/>
        <w:jc w:val="both"/>
        <w:rPr>
          <w:sz w:val="28"/>
          <w:szCs w:val="28"/>
        </w:rPr>
      </w:pPr>
      <w:r>
        <w:rPr>
          <w:sz w:val="28"/>
          <w:szCs w:val="28"/>
        </w:rPr>
        <w:t>Фактический уровень шума   - 72 ДбА.</w:t>
      </w:r>
    </w:p>
    <w:p w:rsidR="00BB4226" w:rsidRDefault="002116E8">
      <w:pPr>
        <w:spacing w:line="360" w:lineRule="auto"/>
        <w:ind w:firstLine="720"/>
        <w:jc w:val="both"/>
        <w:rPr>
          <w:sz w:val="28"/>
          <w:szCs w:val="28"/>
        </w:rPr>
      </w:pPr>
      <w:r>
        <w:rPr>
          <w:sz w:val="28"/>
          <w:szCs w:val="28"/>
        </w:rPr>
        <w:t>Проектом предусмотрены следующие меры по снижению шума: установка звукоизоляционных кожухов на оборудование, применение малошумных передач, балансировка вращающихся механизмов, применение посадок деталей с натягом.</w:t>
      </w:r>
    </w:p>
    <w:p w:rsidR="00BB4226" w:rsidRDefault="002116E8">
      <w:pPr>
        <w:spacing w:line="360" w:lineRule="auto"/>
        <w:ind w:firstLine="720"/>
        <w:jc w:val="both"/>
        <w:rPr>
          <w:sz w:val="28"/>
          <w:szCs w:val="28"/>
        </w:rPr>
      </w:pPr>
      <w:r>
        <w:rPr>
          <w:sz w:val="28"/>
          <w:szCs w:val="28"/>
        </w:rPr>
        <w:t>4) Вибрация.</w:t>
      </w:r>
    </w:p>
    <w:p w:rsidR="00BB4226" w:rsidRDefault="002116E8">
      <w:pPr>
        <w:spacing w:line="360" w:lineRule="auto"/>
        <w:ind w:firstLine="720"/>
        <w:jc w:val="both"/>
        <w:rPr>
          <w:sz w:val="28"/>
          <w:szCs w:val="28"/>
        </w:rPr>
      </w:pPr>
      <w:r>
        <w:rPr>
          <w:sz w:val="28"/>
          <w:szCs w:val="28"/>
        </w:rPr>
        <w:t>Источники вибрации на участке: пресс, автомат-садчик, транспортер.</w:t>
      </w:r>
    </w:p>
    <w:p w:rsidR="00BB4226" w:rsidRDefault="002116E8">
      <w:pPr>
        <w:spacing w:line="360" w:lineRule="auto"/>
        <w:ind w:firstLine="720"/>
        <w:jc w:val="both"/>
        <w:rPr>
          <w:sz w:val="28"/>
          <w:szCs w:val="28"/>
        </w:rPr>
      </w:pPr>
      <w:r>
        <w:rPr>
          <w:sz w:val="28"/>
          <w:szCs w:val="28"/>
        </w:rPr>
        <w:t xml:space="preserve">Виды вибрации: технологическая, транспортно-технологическая. </w:t>
      </w:r>
    </w:p>
    <w:p w:rsidR="00BB4226" w:rsidRDefault="002116E8">
      <w:pPr>
        <w:spacing w:line="360" w:lineRule="auto"/>
        <w:ind w:firstLine="720"/>
        <w:jc w:val="both"/>
        <w:rPr>
          <w:sz w:val="28"/>
          <w:szCs w:val="28"/>
        </w:rPr>
      </w:pPr>
      <w:r>
        <w:rPr>
          <w:sz w:val="28"/>
          <w:szCs w:val="28"/>
        </w:rPr>
        <w:t>Вибрация по воздействию на человека делится на общую и локальную (местную). Общая вибрация передается через опорные поверхности.</w:t>
      </w:r>
    </w:p>
    <w:p w:rsidR="00BB4226" w:rsidRDefault="002116E8">
      <w:pPr>
        <w:spacing w:line="360" w:lineRule="auto"/>
        <w:ind w:firstLine="720"/>
        <w:jc w:val="both"/>
        <w:rPr>
          <w:sz w:val="28"/>
          <w:szCs w:val="28"/>
        </w:rPr>
      </w:pPr>
      <w:r>
        <w:rPr>
          <w:sz w:val="28"/>
          <w:szCs w:val="28"/>
        </w:rPr>
        <w:t xml:space="preserve"> Нормирующий показатель – 92 Дб. ГОСТ 12.1.012-78 </w:t>
      </w:r>
      <w:r>
        <w:rPr>
          <w:rFonts w:ascii="GOST type B" w:hAnsi="GOST type B" w:cs="GOST type B"/>
          <w:sz w:val="28"/>
          <w:szCs w:val="28"/>
        </w:rPr>
        <w:t>[     ].</w:t>
      </w:r>
    </w:p>
    <w:p w:rsidR="00BB4226" w:rsidRDefault="002116E8">
      <w:pPr>
        <w:spacing w:line="360" w:lineRule="auto"/>
        <w:ind w:firstLine="720"/>
        <w:jc w:val="both"/>
        <w:rPr>
          <w:sz w:val="28"/>
          <w:szCs w:val="28"/>
        </w:rPr>
      </w:pPr>
      <w:r>
        <w:rPr>
          <w:sz w:val="28"/>
          <w:szCs w:val="28"/>
        </w:rPr>
        <w:t xml:space="preserve"> Фактическое значение - 78 Дб. </w:t>
      </w:r>
    </w:p>
    <w:p w:rsidR="00BB4226" w:rsidRDefault="002116E8">
      <w:pPr>
        <w:spacing w:line="360" w:lineRule="auto"/>
        <w:ind w:firstLine="720"/>
        <w:jc w:val="both"/>
        <w:rPr>
          <w:sz w:val="28"/>
          <w:szCs w:val="28"/>
        </w:rPr>
      </w:pPr>
      <w:r>
        <w:rPr>
          <w:sz w:val="28"/>
          <w:szCs w:val="28"/>
        </w:rPr>
        <w:t>Методы борьбы с вибрацией включают в себя меры по уменьшению ее в источнике возникновения путем воздействия на колебательную систему, в которой они возникают, снижение их на путях распространения.</w:t>
      </w:r>
    </w:p>
    <w:p w:rsidR="00BB4226" w:rsidRDefault="002116E8">
      <w:pPr>
        <w:spacing w:line="360" w:lineRule="auto"/>
        <w:ind w:firstLine="720"/>
        <w:jc w:val="both"/>
        <w:rPr>
          <w:sz w:val="28"/>
          <w:szCs w:val="28"/>
        </w:rPr>
      </w:pPr>
      <w:r>
        <w:rPr>
          <w:sz w:val="28"/>
          <w:szCs w:val="28"/>
        </w:rPr>
        <w:t>5) Защита от механического травмирования.</w:t>
      </w:r>
    </w:p>
    <w:p w:rsidR="00BB4226" w:rsidRDefault="002116E8">
      <w:pPr>
        <w:spacing w:line="360" w:lineRule="auto"/>
        <w:ind w:firstLine="720"/>
        <w:jc w:val="both"/>
        <w:rPr>
          <w:sz w:val="28"/>
          <w:szCs w:val="28"/>
        </w:rPr>
      </w:pPr>
      <w:r>
        <w:rPr>
          <w:sz w:val="28"/>
          <w:szCs w:val="28"/>
        </w:rPr>
        <w:t>Причинами механических травм являются движущиеся и вращающиеся части производственного оборудования.</w:t>
      </w:r>
    </w:p>
    <w:p w:rsidR="00BB4226" w:rsidRDefault="002116E8">
      <w:pPr>
        <w:spacing w:line="360" w:lineRule="auto"/>
        <w:ind w:firstLine="720"/>
        <w:jc w:val="both"/>
        <w:rPr>
          <w:sz w:val="28"/>
          <w:szCs w:val="28"/>
        </w:rPr>
      </w:pPr>
      <w:r>
        <w:rPr>
          <w:sz w:val="28"/>
          <w:szCs w:val="28"/>
        </w:rPr>
        <w:t>Проектом предусмотрена следующая защита от механических травм:</w:t>
      </w:r>
    </w:p>
    <w:p w:rsidR="00BB4226" w:rsidRDefault="002116E8">
      <w:pPr>
        <w:spacing w:line="360" w:lineRule="auto"/>
        <w:ind w:left="360"/>
        <w:jc w:val="both"/>
        <w:rPr>
          <w:sz w:val="28"/>
          <w:szCs w:val="28"/>
        </w:rPr>
      </w:pPr>
      <w:r>
        <w:rPr>
          <w:sz w:val="28"/>
          <w:szCs w:val="28"/>
        </w:rPr>
        <w:t>а) Применение устройств, уменьшающих возможные разрушения при  авариях и перегрузках (легкие покрытия, срезные шпонки и штифты).</w:t>
      </w:r>
    </w:p>
    <w:p w:rsidR="00BB4226" w:rsidRDefault="002116E8">
      <w:pPr>
        <w:spacing w:line="360" w:lineRule="auto"/>
        <w:ind w:left="360"/>
        <w:jc w:val="both"/>
        <w:rPr>
          <w:sz w:val="28"/>
          <w:szCs w:val="28"/>
        </w:rPr>
      </w:pPr>
      <w:r>
        <w:rPr>
          <w:sz w:val="28"/>
          <w:szCs w:val="28"/>
        </w:rPr>
        <w:t>б) Защитные и предохранительные устройства, ограждения движущих и опасных для прикосновения частей оборудования (оградительные, блокировочные, предохранительные, тормозные устройства, автоматического контроля и сигнализации, дистанционное управление).   ГОСТ 12.2.062-81</w:t>
      </w:r>
      <w:r>
        <w:rPr>
          <w:rFonts w:ascii="GOST type B" w:hAnsi="GOST type B" w:cs="GOST type B"/>
          <w:sz w:val="28"/>
          <w:szCs w:val="28"/>
        </w:rPr>
        <w:t>[     ].</w:t>
      </w:r>
    </w:p>
    <w:p w:rsidR="00BB4226" w:rsidRDefault="002116E8">
      <w:pPr>
        <w:spacing w:line="360" w:lineRule="auto"/>
        <w:ind w:firstLine="720"/>
        <w:jc w:val="both"/>
        <w:rPr>
          <w:sz w:val="28"/>
          <w:szCs w:val="28"/>
        </w:rPr>
      </w:pPr>
      <w:r>
        <w:rPr>
          <w:sz w:val="28"/>
          <w:szCs w:val="28"/>
        </w:rPr>
        <w:t>6) Обеспечение рационального освещения.</w:t>
      </w:r>
    </w:p>
    <w:p w:rsidR="00BB4226" w:rsidRDefault="002116E8">
      <w:pPr>
        <w:spacing w:line="360" w:lineRule="auto"/>
        <w:ind w:firstLine="720"/>
        <w:jc w:val="both"/>
        <w:rPr>
          <w:sz w:val="28"/>
          <w:szCs w:val="28"/>
        </w:rPr>
      </w:pPr>
      <w:r>
        <w:rPr>
          <w:sz w:val="28"/>
          <w:szCs w:val="28"/>
        </w:rPr>
        <w:t>Освещение воздействует на организм человека и выполнение производственных заданий. Правильное освещение уменьшает количество несчастных случаев, повышает производительность труда. Исследования показали, что при хорошем освещении производительность труда увеличивается на 15%.</w:t>
      </w:r>
    </w:p>
    <w:p w:rsidR="00BB4226" w:rsidRDefault="002116E8">
      <w:pPr>
        <w:spacing w:line="360" w:lineRule="auto"/>
        <w:ind w:firstLine="720"/>
        <w:jc w:val="both"/>
        <w:rPr>
          <w:sz w:val="28"/>
          <w:szCs w:val="28"/>
        </w:rPr>
      </w:pPr>
      <w:r>
        <w:rPr>
          <w:sz w:val="28"/>
          <w:szCs w:val="28"/>
        </w:rPr>
        <w:t xml:space="preserve"> Для освещения цеха проектом предусмотрено естественное  и искусственное освещение.</w:t>
      </w:r>
    </w:p>
    <w:p w:rsidR="00BB4226" w:rsidRDefault="002116E8">
      <w:pPr>
        <w:spacing w:line="360" w:lineRule="auto"/>
        <w:ind w:firstLine="720"/>
        <w:jc w:val="both"/>
        <w:rPr>
          <w:sz w:val="28"/>
          <w:szCs w:val="28"/>
        </w:rPr>
      </w:pPr>
      <w:r>
        <w:rPr>
          <w:sz w:val="28"/>
          <w:szCs w:val="28"/>
        </w:rPr>
        <w:t>Искусственное освещение - общее, местное, аварийное, дежурное, рабочее, эвакуационное.</w:t>
      </w:r>
    </w:p>
    <w:p w:rsidR="00BB4226" w:rsidRDefault="002116E8">
      <w:pPr>
        <w:spacing w:line="360" w:lineRule="auto"/>
        <w:ind w:firstLine="720"/>
        <w:jc w:val="both"/>
        <w:rPr>
          <w:sz w:val="28"/>
          <w:szCs w:val="28"/>
        </w:rPr>
      </w:pPr>
      <w:r>
        <w:rPr>
          <w:sz w:val="28"/>
          <w:szCs w:val="28"/>
        </w:rPr>
        <w:t>Расчет искусственного освещения.</w:t>
      </w:r>
    </w:p>
    <w:p w:rsidR="00BB4226" w:rsidRDefault="002116E8">
      <w:pPr>
        <w:spacing w:line="360" w:lineRule="auto"/>
        <w:ind w:firstLine="720"/>
        <w:jc w:val="both"/>
        <w:rPr>
          <w:sz w:val="28"/>
          <w:szCs w:val="28"/>
        </w:rPr>
      </w:pPr>
      <w:r>
        <w:rPr>
          <w:sz w:val="28"/>
          <w:szCs w:val="28"/>
        </w:rPr>
        <w:t>Для расчёта осветительной установки при равномерном размещении светильников общего освещения основным является метод коэффициента использования светового потока или метод коэффициента использования осветительной установки. Нам необходимо рассчитать эти параметры для прессового отделения.</w:t>
      </w:r>
    </w:p>
    <w:p w:rsidR="00BB4226" w:rsidRDefault="002116E8">
      <w:pPr>
        <w:spacing w:line="360" w:lineRule="auto"/>
        <w:ind w:firstLine="720"/>
        <w:jc w:val="both"/>
        <w:rPr>
          <w:sz w:val="28"/>
          <w:szCs w:val="28"/>
        </w:rPr>
      </w:pPr>
      <w:r>
        <w:rPr>
          <w:sz w:val="28"/>
          <w:szCs w:val="28"/>
        </w:rPr>
        <w:t>Разряд зрительной работы 6.</w:t>
      </w:r>
    </w:p>
    <w:p w:rsidR="00BB4226" w:rsidRDefault="002116E8">
      <w:pPr>
        <w:spacing w:line="360" w:lineRule="auto"/>
        <w:ind w:firstLine="720"/>
        <w:jc w:val="both"/>
        <w:rPr>
          <w:sz w:val="28"/>
          <w:szCs w:val="28"/>
        </w:rPr>
      </w:pPr>
      <w:r>
        <w:rPr>
          <w:sz w:val="28"/>
          <w:szCs w:val="28"/>
        </w:rPr>
        <w:t>КЕО</w:t>
      </w:r>
      <w:r>
        <w:rPr>
          <w:sz w:val="28"/>
          <w:szCs w:val="28"/>
          <w:vertAlign w:val="subscript"/>
        </w:rPr>
        <w:t>н</w:t>
      </w:r>
      <w:r>
        <w:rPr>
          <w:sz w:val="28"/>
          <w:szCs w:val="28"/>
        </w:rPr>
        <w:t>=0,6 при комбинированном освещении</w:t>
      </w:r>
    </w:p>
    <w:p w:rsidR="00BB4226" w:rsidRDefault="002116E8">
      <w:pPr>
        <w:tabs>
          <w:tab w:val="left" w:pos="2175"/>
        </w:tabs>
        <w:spacing w:line="360" w:lineRule="auto"/>
        <w:ind w:firstLine="720"/>
        <w:jc w:val="both"/>
        <w:rPr>
          <w:rFonts w:ascii="GOST type B" w:hAnsi="GOST type B" w:cs="GOST type B"/>
          <w:sz w:val="28"/>
          <w:szCs w:val="28"/>
        </w:rPr>
      </w:pPr>
      <w:r>
        <w:rPr>
          <w:sz w:val="28"/>
          <w:szCs w:val="28"/>
        </w:rPr>
        <w:t>Е</w:t>
      </w:r>
      <w:r>
        <w:rPr>
          <w:sz w:val="28"/>
          <w:szCs w:val="28"/>
          <w:vertAlign w:val="subscript"/>
        </w:rPr>
        <w:t>н</w:t>
      </w:r>
      <w:r>
        <w:rPr>
          <w:sz w:val="28"/>
          <w:szCs w:val="28"/>
        </w:rPr>
        <w:t xml:space="preserve">=200 Лк СНиП 23-05-95 </w:t>
      </w:r>
      <w:r>
        <w:rPr>
          <w:rFonts w:ascii="GOST type B" w:hAnsi="GOST type B" w:cs="GOST type B"/>
          <w:sz w:val="28"/>
          <w:szCs w:val="28"/>
        </w:rPr>
        <w:t>[     ].</w:t>
      </w:r>
    </w:p>
    <w:p w:rsidR="00BB4226" w:rsidRDefault="002116E8">
      <w:pPr>
        <w:tabs>
          <w:tab w:val="left" w:pos="2175"/>
        </w:tabs>
        <w:spacing w:line="360" w:lineRule="auto"/>
        <w:ind w:firstLine="720"/>
        <w:jc w:val="both"/>
        <w:rPr>
          <w:sz w:val="28"/>
          <w:szCs w:val="28"/>
        </w:rPr>
      </w:pPr>
      <w:r>
        <w:rPr>
          <w:sz w:val="28"/>
          <w:szCs w:val="28"/>
        </w:rPr>
        <w:t>а) Выбор типа источника света.</w:t>
      </w:r>
    </w:p>
    <w:p w:rsidR="00BB4226" w:rsidRDefault="002116E8">
      <w:pPr>
        <w:tabs>
          <w:tab w:val="left" w:pos="2175"/>
        </w:tabs>
        <w:spacing w:line="360" w:lineRule="auto"/>
        <w:ind w:firstLine="720"/>
        <w:jc w:val="both"/>
        <w:rPr>
          <w:sz w:val="28"/>
          <w:szCs w:val="28"/>
        </w:rPr>
      </w:pPr>
      <w:r>
        <w:rPr>
          <w:sz w:val="28"/>
          <w:szCs w:val="28"/>
        </w:rPr>
        <w:t>Применяем газоразрядные лампы.</w:t>
      </w:r>
    </w:p>
    <w:p w:rsidR="00BB4226" w:rsidRDefault="002116E8">
      <w:pPr>
        <w:tabs>
          <w:tab w:val="left" w:pos="2175"/>
        </w:tabs>
        <w:spacing w:line="360" w:lineRule="auto"/>
        <w:ind w:firstLine="720"/>
        <w:jc w:val="both"/>
        <w:rPr>
          <w:sz w:val="28"/>
          <w:szCs w:val="28"/>
        </w:rPr>
      </w:pPr>
      <w:r>
        <w:rPr>
          <w:sz w:val="28"/>
          <w:szCs w:val="28"/>
        </w:rPr>
        <w:t>б) Выбираем комбинированную систему освещения, так как оборудование создает глубокие резкие тени, рабочие поверхности расположены вертикально (штамп пресса).</w:t>
      </w:r>
    </w:p>
    <w:p w:rsidR="00BB4226" w:rsidRDefault="002116E8">
      <w:pPr>
        <w:tabs>
          <w:tab w:val="left" w:pos="2175"/>
        </w:tabs>
        <w:spacing w:line="360" w:lineRule="auto"/>
        <w:ind w:firstLine="720"/>
        <w:jc w:val="both"/>
        <w:rPr>
          <w:sz w:val="28"/>
          <w:szCs w:val="28"/>
        </w:rPr>
      </w:pPr>
      <w:r>
        <w:rPr>
          <w:sz w:val="28"/>
          <w:szCs w:val="28"/>
        </w:rPr>
        <w:t>в) Выбор типа светильников.</w:t>
      </w:r>
    </w:p>
    <w:p w:rsidR="00BB4226" w:rsidRDefault="002116E8">
      <w:pPr>
        <w:tabs>
          <w:tab w:val="left" w:pos="2175"/>
        </w:tabs>
        <w:spacing w:line="360" w:lineRule="auto"/>
        <w:ind w:firstLine="720"/>
        <w:jc w:val="both"/>
        <w:rPr>
          <w:sz w:val="28"/>
          <w:szCs w:val="28"/>
        </w:rPr>
      </w:pPr>
      <w:r>
        <w:rPr>
          <w:sz w:val="28"/>
          <w:szCs w:val="28"/>
        </w:rPr>
        <w:t>Применяем светильники типа ОД.</w:t>
      </w:r>
    </w:p>
    <w:p w:rsidR="00BB4226" w:rsidRDefault="002116E8">
      <w:pPr>
        <w:tabs>
          <w:tab w:val="left" w:pos="2175"/>
        </w:tabs>
        <w:spacing w:line="360" w:lineRule="auto"/>
        <w:ind w:firstLine="720"/>
        <w:jc w:val="both"/>
        <w:rPr>
          <w:sz w:val="28"/>
          <w:szCs w:val="28"/>
        </w:rPr>
      </w:pPr>
      <w:r>
        <w:rPr>
          <w:sz w:val="28"/>
          <w:szCs w:val="28"/>
        </w:rPr>
        <w:t>г)  Располагаем светильники в ряд, определяем их количество.</w:t>
      </w:r>
    </w:p>
    <w:p w:rsidR="00BB4226" w:rsidRDefault="002116E8">
      <w:pPr>
        <w:tabs>
          <w:tab w:val="left" w:pos="2175"/>
        </w:tabs>
        <w:spacing w:line="360" w:lineRule="auto"/>
        <w:ind w:firstLine="720"/>
        <w:rPr>
          <w:sz w:val="28"/>
          <w:szCs w:val="28"/>
        </w:rPr>
      </w:pPr>
      <w:r>
        <w:rPr>
          <w:sz w:val="28"/>
          <w:szCs w:val="28"/>
        </w:rPr>
        <w:t xml:space="preserve"> Для светильников тип ОД  </w:t>
      </w:r>
      <w:r>
        <w:rPr>
          <w:sz w:val="28"/>
          <w:szCs w:val="28"/>
          <w:lang w:val="en-US"/>
        </w:rPr>
        <w:t>L</w:t>
      </w:r>
      <w:r>
        <w:rPr>
          <w:sz w:val="28"/>
          <w:szCs w:val="28"/>
        </w:rPr>
        <w:t>/</w:t>
      </w:r>
      <w:r>
        <w:rPr>
          <w:sz w:val="28"/>
          <w:szCs w:val="28"/>
          <w:lang w:val="en-US"/>
        </w:rPr>
        <w:t>H</w:t>
      </w:r>
      <w:r>
        <w:rPr>
          <w:vertAlign w:val="subscript"/>
          <w:lang w:val="en-US"/>
        </w:rPr>
        <w:t>p</w:t>
      </w:r>
      <w:r>
        <w:rPr>
          <w:sz w:val="28"/>
          <w:szCs w:val="28"/>
        </w:rPr>
        <w:t xml:space="preserve"> = 1.4,</w:t>
      </w:r>
    </w:p>
    <w:p w:rsidR="00BB4226" w:rsidRDefault="002116E8">
      <w:pPr>
        <w:tabs>
          <w:tab w:val="left" w:pos="2175"/>
        </w:tabs>
        <w:spacing w:line="360" w:lineRule="auto"/>
        <w:ind w:firstLine="720"/>
        <w:rPr>
          <w:sz w:val="28"/>
          <w:szCs w:val="28"/>
        </w:rPr>
      </w:pPr>
      <w:r>
        <w:rPr>
          <w:sz w:val="28"/>
          <w:szCs w:val="28"/>
        </w:rPr>
        <w:t xml:space="preserve">где </w:t>
      </w:r>
      <w:r>
        <w:rPr>
          <w:sz w:val="28"/>
          <w:szCs w:val="28"/>
          <w:lang w:val="en-US"/>
        </w:rPr>
        <w:t>L</w:t>
      </w:r>
      <w:r>
        <w:rPr>
          <w:sz w:val="28"/>
          <w:szCs w:val="28"/>
        </w:rPr>
        <w:t xml:space="preserve"> – расстояние между центрами светильников, м</w:t>
      </w:r>
    </w:p>
    <w:p w:rsidR="00BB4226" w:rsidRDefault="002116E8">
      <w:pPr>
        <w:tabs>
          <w:tab w:val="left" w:pos="2175"/>
        </w:tabs>
        <w:spacing w:line="360" w:lineRule="auto"/>
        <w:ind w:firstLine="720"/>
        <w:outlineLvl w:val="0"/>
        <w:rPr>
          <w:sz w:val="28"/>
          <w:szCs w:val="28"/>
        </w:rPr>
      </w:pPr>
      <w:r>
        <w:rPr>
          <w:sz w:val="28"/>
          <w:szCs w:val="28"/>
          <w:lang w:val="en-US"/>
        </w:rPr>
        <w:t>H</w:t>
      </w:r>
      <w:r>
        <w:rPr>
          <w:vertAlign w:val="subscript"/>
          <w:lang w:val="en-US"/>
        </w:rPr>
        <w:t>p</w:t>
      </w:r>
      <w:r>
        <w:rPr>
          <w:vertAlign w:val="subscript"/>
        </w:rPr>
        <w:t xml:space="preserve"> </w:t>
      </w:r>
      <w:r>
        <w:rPr>
          <w:sz w:val="28"/>
          <w:szCs w:val="28"/>
        </w:rPr>
        <w:t>– высота подвеса над рабочей поверхностью, м</w:t>
      </w:r>
    </w:p>
    <w:p w:rsidR="00BB4226" w:rsidRDefault="002116E8">
      <w:pPr>
        <w:tabs>
          <w:tab w:val="left" w:pos="2175"/>
        </w:tabs>
        <w:spacing w:line="360" w:lineRule="auto"/>
        <w:ind w:firstLine="720"/>
        <w:jc w:val="both"/>
        <w:rPr>
          <w:sz w:val="28"/>
          <w:szCs w:val="28"/>
        </w:rPr>
      </w:pPr>
      <w:r>
        <w:rPr>
          <w:sz w:val="28"/>
          <w:szCs w:val="28"/>
          <w:lang w:val="en-US"/>
        </w:rPr>
        <w:t>H</w:t>
      </w:r>
      <w:r>
        <w:rPr>
          <w:vertAlign w:val="subscript"/>
          <w:lang w:val="en-US"/>
        </w:rPr>
        <w:t>p</w:t>
      </w:r>
      <w:r>
        <w:rPr>
          <w:vertAlign w:val="subscript"/>
        </w:rPr>
        <w:t xml:space="preserve"> </w:t>
      </w:r>
      <w:r>
        <w:rPr>
          <w:sz w:val="28"/>
          <w:szCs w:val="28"/>
        </w:rPr>
        <w:t xml:space="preserve">= 6 м, откуда </w:t>
      </w:r>
      <w:r>
        <w:rPr>
          <w:sz w:val="28"/>
          <w:szCs w:val="28"/>
          <w:lang w:val="en-US"/>
        </w:rPr>
        <w:t>L</w:t>
      </w:r>
      <w:r>
        <w:rPr>
          <w:sz w:val="28"/>
          <w:szCs w:val="28"/>
        </w:rPr>
        <w:t xml:space="preserve"> = 8.4 м</w:t>
      </w:r>
    </w:p>
    <w:p w:rsidR="00BB4226" w:rsidRDefault="002116E8">
      <w:pPr>
        <w:tabs>
          <w:tab w:val="left" w:pos="2175"/>
        </w:tabs>
        <w:spacing w:line="360" w:lineRule="auto"/>
        <w:ind w:firstLine="720"/>
        <w:jc w:val="both"/>
        <w:rPr>
          <w:sz w:val="28"/>
          <w:szCs w:val="28"/>
        </w:rPr>
      </w:pPr>
      <w:r>
        <w:rPr>
          <w:sz w:val="28"/>
          <w:szCs w:val="28"/>
        </w:rPr>
        <w:t>Отсюда количество светильников в ряду – 10.</w:t>
      </w:r>
    </w:p>
    <w:p w:rsidR="00BB4226" w:rsidRDefault="002116E8">
      <w:pPr>
        <w:tabs>
          <w:tab w:val="left" w:pos="2175"/>
        </w:tabs>
        <w:spacing w:line="360" w:lineRule="auto"/>
        <w:ind w:firstLine="720"/>
        <w:jc w:val="both"/>
        <w:rPr>
          <w:sz w:val="28"/>
          <w:szCs w:val="28"/>
        </w:rPr>
      </w:pPr>
      <w:r>
        <w:rPr>
          <w:sz w:val="28"/>
          <w:szCs w:val="28"/>
        </w:rPr>
        <w:t xml:space="preserve">д)  Определяем нормируемую освещенность на рабочем месте </w:t>
      </w:r>
    </w:p>
    <w:p w:rsidR="00BB4226" w:rsidRDefault="00BB4226">
      <w:pPr>
        <w:tabs>
          <w:tab w:val="left" w:pos="2175"/>
        </w:tabs>
        <w:spacing w:line="360" w:lineRule="auto"/>
        <w:ind w:firstLine="720"/>
        <w:jc w:val="both"/>
        <w:rPr>
          <w:sz w:val="28"/>
          <w:szCs w:val="28"/>
        </w:rPr>
      </w:pPr>
    </w:p>
    <w:p w:rsidR="00BB4226" w:rsidRDefault="002116E8">
      <w:pPr>
        <w:tabs>
          <w:tab w:val="left" w:pos="2175"/>
        </w:tabs>
        <w:spacing w:line="360" w:lineRule="auto"/>
        <w:ind w:firstLine="720"/>
        <w:jc w:val="center"/>
        <w:outlineLvl w:val="0"/>
        <w:rPr>
          <w:sz w:val="28"/>
          <w:szCs w:val="28"/>
          <w:lang w:val="en-US"/>
        </w:rPr>
      </w:pPr>
      <w:r>
        <w:rPr>
          <w:sz w:val="28"/>
          <w:szCs w:val="28"/>
          <w:lang w:val="en-US"/>
        </w:rPr>
        <w:t>F</w:t>
      </w:r>
      <w:r>
        <w:rPr>
          <w:vertAlign w:val="subscript"/>
        </w:rPr>
        <w:t>л</w:t>
      </w:r>
      <w:r>
        <w:rPr>
          <w:vertAlign w:val="subscript"/>
          <w:lang w:val="en-US"/>
        </w:rPr>
        <w:t xml:space="preserve"> </w:t>
      </w:r>
      <w:r>
        <w:rPr>
          <w:sz w:val="28"/>
          <w:szCs w:val="28"/>
          <w:lang w:val="en-US"/>
        </w:rPr>
        <w:t xml:space="preserve">= </w:t>
      </w:r>
      <w:r>
        <w:rPr>
          <w:vertAlign w:val="subscript"/>
          <w:lang w:val="en-US"/>
        </w:rPr>
        <w:t xml:space="preserve"> </w:t>
      </w:r>
      <w:r>
        <w:rPr>
          <w:sz w:val="28"/>
          <w:szCs w:val="28"/>
        </w:rPr>
        <w:t>Е</w:t>
      </w:r>
      <w:r>
        <w:rPr>
          <w:sz w:val="28"/>
          <w:szCs w:val="28"/>
          <w:vertAlign w:val="subscript"/>
        </w:rPr>
        <w:t>н</w:t>
      </w:r>
      <w:r>
        <w:rPr>
          <w:sz w:val="28"/>
          <w:szCs w:val="28"/>
          <w:lang w:val="en-US"/>
        </w:rPr>
        <w:t xml:space="preserve">* S * z * k / N * </w:t>
      </w:r>
      <w:r>
        <w:rPr>
          <w:sz w:val="28"/>
          <w:szCs w:val="28"/>
        </w:rPr>
        <w:t>η</w:t>
      </w:r>
      <w:r>
        <w:rPr>
          <w:sz w:val="28"/>
          <w:szCs w:val="28"/>
          <w:lang w:val="en-US"/>
        </w:rPr>
        <w:t xml:space="preserve"> , </w:t>
      </w:r>
      <w:r>
        <w:rPr>
          <w:sz w:val="28"/>
          <w:szCs w:val="28"/>
        </w:rPr>
        <w:t>лм</w:t>
      </w:r>
    </w:p>
    <w:p w:rsidR="00BB4226" w:rsidRDefault="002116E8">
      <w:pPr>
        <w:tabs>
          <w:tab w:val="left" w:pos="2175"/>
        </w:tabs>
        <w:spacing w:line="360" w:lineRule="auto"/>
        <w:ind w:firstLine="720"/>
        <w:jc w:val="both"/>
        <w:rPr>
          <w:sz w:val="28"/>
          <w:szCs w:val="28"/>
        </w:rPr>
      </w:pPr>
      <w:r>
        <w:rPr>
          <w:sz w:val="28"/>
          <w:szCs w:val="28"/>
        </w:rPr>
        <w:t xml:space="preserve">где </w:t>
      </w:r>
      <w:r>
        <w:rPr>
          <w:sz w:val="28"/>
          <w:szCs w:val="28"/>
          <w:lang w:val="en-US"/>
        </w:rPr>
        <w:t>F</w:t>
      </w:r>
      <w:r>
        <w:rPr>
          <w:vertAlign w:val="subscript"/>
        </w:rPr>
        <w:t xml:space="preserve">л  </w:t>
      </w:r>
      <w:r>
        <w:rPr>
          <w:sz w:val="28"/>
          <w:szCs w:val="28"/>
        </w:rPr>
        <w:t>– световой поток одного ряда светильников, лм</w:t>
      </w:r>
    </w:p>
    <w:p w:rsidR="00BB4226" w:rsidRDefault="002116E8">
      <w:pPr>
        <w:tabs>
          <w:tab w:val="left" w:pos="2175"/>
        </w:tabs>
        <w:spacing w:line="360" w:lineRule="auto"/>
        <w:ind w:firstLine="720"/>
        <w:jc w:val="both"/>
        <w:outlineLvl w:val="0"/>
        <w:rPr>
          <w:sz w:val="28"/>
          <w:szCs w:val="28"/>
          <w:vertAlign w:val="subscript"/>
        </w:rPr>
      </w:pPr>
      <w:r>
        <w:rPr>
          <w:sz w:val="28"/>
          <w:szCs w:val="28"/>
        </w:rPr>
        <w:t>Е</w:t>
      </w:r>
      <w:r>
        <w:rPr>
          <w:sz w:val="28"/>
          <w:szCs w:val="28"/>
          <w:vertAlign w:val="subscript"/>
        </w:rPr>
        <w:t xml:space="preserve">н </w:t>
      </w:r>
      <w:r>
        <w:rPr>
          <w:sz w:val="28"/>
          <w:szCs w:val="28"/>
        </w:rPr>
        <w:t>– нормированная минимальная освещенность, Лк;  Е</w:t>
      </w:r>
      <w:r>
        <w:rPr>
          <w:sz w:val="28"/>
          <w:szCs w:val="28"/>
          <w:vertAlign w:val="subscript"/>
        </w:rPr>
        <w:t>н</w:t>
      </w:r>
      <w:r>
        <w:rPr>
          <w:sz w:val="28"/>
          <w:szCs w:val="28"/>
        </w:rPr>
        <w:t>=200 Лк</w:t>
      </w:r>
      <w:r>
        <w:rPr>
          <w:sz w:val="28"/>
          <w:szCs w:val="28"/>
          <w:vertAlign w:val="subscript"/>
        </w:rPr>
        <w:tab/>
      </w:r>
    </w:p>
    <w:p w:rsidR="00BB4226" w:rsidRDefault="002116E8">
      <w:pPr>
        <w:tabs>
          <w:tab w:val="left" w:pos="2175"/>
        </w:tabs>
        <w:spacing w:line="360" w:lineRule="auto"/>
        <w:ind w:firstLine="720"/>
        <w:jc w:val="both"/>
        <w:rPr>
          <w:sz w:val="28"/>
          <w:szCs w:val="28"/>
        </w:rPr>
      </w:pPr>
      <w:r>
        <w:rPr>
          <w:sz w:val="28"/>
          <w:szCs w:val="28"/>
          <w:lang w:val="en-US"/>
        </w:rPr>
        <w:t>S</w:t>
      </w:r>
      <w:r>
        <w:rPr>
          <w:sz w:val="28"/>
          <w:szCs w:val="28"/>
        </w:rPr>
        <w:t xml:space="preserve"> – площадь освещаемого помещения, м²;  </w:t>
      </w:r>
      <w:r>
        <w:rPr>
          <w:sz w:val="28"/>
          <w:szCs w:val="28"/>
          <w:lang w:val="en-US"/>
        </w:rPr>
        <w:t>S</w:t>
      </w:r>
      <w:r>
        <w:rPr>
          <w:sz w:val="28"/>
          <w:szCs w:val="28"/>
        </w:rPr>
        <w:t xml:space="preserve"> = 80 * 20 = 1600 м²</w:t>
      </w:r>
    </w:p>
    <w:p w:rsidR="00BB4226" w:rsidRDefault="002116E8">
      <w:pPr>
        <w:tabs>
          <w:tab w:val="left" w:pos="2175"/>
        </w:tabs>
        <w:spacing w:line="360" w:lineRule="auto"/>
        <w:ind w:firstLine="720"/>
        <w:jc w:val="both"/>
        <w:rPr>
          <w:sz w:val="28"/>
          <w:szCs w:val="28"/>
        </w:rPr>
      </w:pPr>
      <w:r>
        <w:rPr>
          <w:sz w:val="28"/>
          <w:szCs w:val="28"/>
          <w:lang w:val="en-US"/>
        </w:rPr>
        <w:t>z</w:t>
      </w:r>
      <w:r>
        <w:rPr>
          <w:sz w:val="28"/>
          <w:szCs w:val="28"/>
        </w:rPr>
        <w:t xml:space="preserve"> – коэффициент минимальной освещенности, </w:t>
      </w:r>
      <w:r>
        <w:rPr>
          <w:sz w:val="28"/>
          <w:szCs w:val="28"/>
          <w:lang w:val="en-US"/>
        </w:rPr>
        <w:t>z</w:t>
      </w:r>
      <w:r>
        <w:rPr>
          <w:sz w:val="28"/>
          <w:szCs w:val="28"/>
        </w:rPr>
        <w:t xml:space="preserve"> = 1.2</w:t>
      </w:r>
    </w:p>
    <w:p w:rsidR="00BB4226" w:rsidRDefault="002116E8">
      <w:pPr>
        <w:tabs>
          <w:tab w:val="left" w:pos="2175"/>
        </w:tabs>
        <w:spacing w:line="360" w:lineRule="auto"/>
        <w:ind w:firstLine="720"/>
        <w:jc w:val="both"/>
        <w:rPr>
          <w:rFonts w:ascii="GOST type B" w:hAnsi="GOST type B" w:cs="GOST type B"/>
          <w:sz w:val="28"/>
          <w:szCs w:val="28"/>
        </w:rPr>
      </w:pPr>
      <w:r>
        <w:rPr>
          <w:sz w:val="28"/>
          <w:szCs w:val="28"/>
          <w:lang w:val="en-US"/>
        </w:rPr>
        <w:t>k</w:t>
      </w:r>
      <w:r>
        <w:rPr>
          <w:sz w:val="28"/>
          <w:szCs w:val="28"/>
        </w:rPr>
        <w:t xml:space="preserve"> – коэффициент запаса, принимаемый в соответствии с табл. 2  </w:t>
      </w:r>
      <w:r>
        <w:rPr>
          <w:rFonts w:ascii="GOST type B" w:hAnsi="GOST type B" w:cs="GOST type B"/>
          <w:sz w:val="28"/>
          <w:szCs w:val="28"/>
        </w:rPr>
        <w:t>[     ].</w:t>
      </w:r>
    </w:p>
    <w:p w:rsidR="00BB4226" w:rsidRDefault="002116E8">
      <w:pPr>
        <w:tabs>
          <w:tab w:val="left" w:pos="2175"/>
        </w:tabs>
        <w:spacing w:line="360" w:lineRule="auto"/>
        <w:ind w:firstLine="720"/>
        <w:jc w:val="both"/>
        <w:rPr>
          <w:sz w:val="28"/>
          <w:szCs w:val="28"/>
        </w:rPr>
      </w:pPr>
      <w:r>
        <w:rPr>
          <w:sz w:val="28"/>
          <w:szCs w:val="28"/>
          <w:lang w:val="en-US"/>
        </w:rPr>
        <w:t>k</w:t>
      </w:r>
      <w:r>
        <w:rPr>
          <w:sz w:val="28"/>
          <w:szCs w:val="28"/>
        </w:rPr>
        <w:t xml:space="preserve"> = 1.5</w:t>
      </w:r>
    </w:p>
    <w:p w:rsidR="00BB4226" w:rsidRDefault="002116E8">
      <w:pPr>
        <w:tabs>
          <w:tab w:val="left" w:pos="2175"/>
        </w:tabs>
        <w:spacing w:line="360" w:lineRule="auto"/>
        <w:ind w:firstLine="720"/>
        <w:jc w:val="both"/>
        <w:rPr>
          <w:sz w:val="28"/>
          <w:szCs w:val="28"/>
        </w:rPr>
      </w:pPr>
      <w:r>
        <w:rPr>
          <w:sz w:val="28"/>
          <w:szCs w:val="28"/>
          <w:lang w:val="en-US"/>
        </w:rPr>
        <w:t>N</w:t>
      </w:r>
      <w:r>
        <w:rPr>
          <w:sz w:val="28"/>
          <w:szCs w:val="28"/>
        </w:rPr>
        <w:t xml:space="preserve"> – число светильников;  </w:t>
      </w:r>
      <w:r>
        <w:rPr>
          <w:sz w:val="28"/>
          <w:szCs w:val="28"/>
          <w:lang w:val="en-US"/>
        </w:rPr>
        <w:t>N</w:t>
      </w:r>
      <w:r>
        <w:rPr>
          <w:sz w:val="28"/>
          <w:szCs w:val="28"/>
        </w:rPr>
        <w:t xml:space="preserve"> = 10</w:t>
      </w:r>
    </w:p>
    <w:p w:rsidR="00BB4226" w:rsidRDefault="002116E8">
      <w:pPr>
        <w:tabs>
          <w:tab w:val="left" w:pos="2175"/>
        </w:tabs>
        <w:spacing w:line="360" w:lineRule="auto"/>
        <w:ind w:firstLine="720"/>
        <w:jc w:val="both"/>
        <w:rPr>
          <w:sz w:val="28"/>
          <w:szCs w:val="28"/>
        </w:rPr>
      </w:pPr>
      <w:r>
        <w:rPr>
          <w:sz w:val="28"/>
          <w:szCs w:val="28"/>
        </w:rPr>
        <w:t xml:space="preserve">η – коэффициент использования светового потока ламп; по табл. 3 </w:t>
      </w:r>
      <w:r>
        <w:rPr>
          <w:rFonts w:ascii="GOST type B" w:hAnsi="GOST type B" w:cs="GOST type B"/>
          <w:sz w:val="28"/>
          <w:szCs w:val="28"/>
        </w:rPr>
        <w:t xml:space="preserve">[     ]  </w:t>
      </w:r>
      <w:r>
        <w:rPr>
          <w:sz w:val="28"/>
          <w:szCs w:val="28"/>
        </w:rPr>
        <w:t>η = 62</w:t>
      </w:r>
    </w:p>
    <w:p w:rsidR="00BB4226" w:rsidRDefault="002116E8">
      <w:pPr>
        <w:tabs>
          <w:tab w:val="left" w:pos="2175"/>
        </w:tabs>
        <w:spacing w:line="360" w:lineRule="auto"/>
        <w:ind w:firstLine="720"/>
        <w:jc w:val="both"/>
        <w:outlineLvl w:val="0"/>
        <w:rPr>
          <w:sz w:val="28"/>
          <w:szCs w:val="28"/>
        </w:rPr>
      </w:pPr>
      <w:r>
        <w:rPr>
          <w:sz w:val="28"/>
          <w:szCs w:val="28"/>
          <w:lang w:val="en-US"/>
        </w:rPr>
        <w:t>F</w:t>
      </w:r>
      <w:r>
        <w:rPr>
          <w:vertAlign w:val="subscript"/>
        </w:rPr>
        <w:t xml:space="preserve">л </w:t>
      </w:r>
      <w:r>
        <w:rPr>
          <w:sz w:val="28"/>
          <w:szCs w:val="28"/>
        </w:rPr>
        <w:t>= 200 * 1600 * 1.2 * 1.5 / 10 * 62 = 929 лм</w:t>
      </w:r>
    </w:p>
    <w:p w:rsidR="00BB4226" w:rsidRDefault="002116E8">
      <w:pPr>
        <w:tabs>
          <w:tab w:val="left" w:pos="2175"/>
        </w:tabs>
        <w:spacing w:line="360" w:lineRule="auto"/>
        <w:ind w:firstLine="720"/>
        <w:jc w:val="both"/>
        <w:rPr>
          <w:sz w:val="28"/>
          <w:szCs w:val="28"/>
        </w:rPr>
      </w:pPr>
      <w:r>
        <w:rPr>
          <w:sz w:val="28"/>
          <w:szCs w:val="28"/>
        </w:rPr>
        <w:t xml:space="preserve">Получили необходимый световой поток одного ряда светильников. По требуемому световому потоку по табл. 4 </w:t>
      </w:r>
      <w:r>
        <w:rPr>
          <w:rFonts w:ascii="GOST type B" w:hAnsi="GOST type B" w:cs="GOST type B"/>
          <w:sz w:val="28"/>
          <w:szCs w:val="28"/>
        </w:rPr>
        <w:t>[     ]</w:t>
      </w:r>
      <w:r>
        <w:rPr>
          <w:sz w:val="28"/>
          <w:szCs w:val="28"/>
        </w:rPr>
        <w:t xml:space="preserve">  подбирается ближайшая стандартная лампа. Тип лампы – ЛД 20.</w:t>
      </w:r>
    </w:p>
    <w:p w:rsidR="00BB4226" w:rsidRDefault="00BB4226">
      <w:pPr>
        <w:tabs>
          <w:tab w:val="left" w:pos="2175"/>
        </w:tabs>
        <w:spacing w:line="360" w:lineRule="auto"/>
        <w:ind w:firstLine="720"/>
        <w:jc w:val="both"/>
        <w:rPr>
          <w:rFonts w:ascii="GOST type B" w:hAnsi="GOST type B" w:cs="GOST type B"/>
          <w:sz w:val="28"/>
          <w:szCs w:val="28"/>
        </w:rPr>
      </w:pPr>
    </w:p>
    <w:p w:rsidR="00BB4226" w:rsidRDefault="002116E8">
      <w:pPr>
        <w:tabs>
          <w:tab w:val="left" w:pos="2175"/>
        </w:tabs>
        <w:spacing w:line="360" w:lineRule="auto"/>
        <w:ind w:firstLine="720"/>
        <w:jc w:val="both"/>
        <w:rPr>
          <w:rFonts w:ascii="GOST type B" w:hAnsi="GOST type B" w:cs="GOST type B"/>
          <w:sz w:val="28"/>
          <w:szCs w:val="28"/>
        </w:rPr>
      </w:pPr>
      <w:r>
        <w:rPr>
          <w:sz w:val="28"/>
          <w:szCs w:val="28"/>
        </w:rPr>
        <w:t>7) Обслуживающий персонал соответствует средней (2б) категории тяжести работ. ГОСТ 12.1.005-88</w:t>
      </w:r>
      <w:r>
        <w:rPr>
          <w:rFonts w:ascii="GOST type B" w:hAnsi="GOST type B" w:cs="GOST type B"/>
          <w:sz w:val="28"/>
          <w:szCs w:val="28"/>
        </w:rPr>
        <w:t>[     ].</w:t>
      </w:r>
    </w:p>
    <w:p w:rsidR="00BB4226" w:rsidRDefault="002116E8">
      <w:pPr>
        <w:spacing w:line="360" w:lineRule="auto"/>
        <w:ind w:left="360"/>
        <w:jc w:val="center"/>
        <w:outlineLvl w:val="0"/>
        <w:rPr>
          <w:sz w:val="28"/>
          <w:szCs w:val="28"/>
        </w:rPr>
      </w:pPr>
      <w:r>
        <w:rPr>
          <w:sz w:val="28"/>
          <w:szCs w:val="28"/>
        </w:rPr>
        <w:t>Параметры микроклимата</w:t>
      </w:r>
    </w:p>
    <w:p w:rsidR="00BB4226" w:rsidRDefault="00BB4226">
      <w:pPr>
        <w:spacing w:line="360" w:lineRule="auto"/>
        <w:ind w:left="360"/>
        <w:jc w:val="center"/>
        <w:outlineLvl w:val="0"/>
        <w:rPr>
          <w:sz w:val="28"/>
          <w:szCs w:val="28"/>
        </w:rPr>
      </w:pPr>
    </w:p>
    <w:p w:rsidR="00BB4226" w:rsidRDefault="002116E8">
      <w:pPr>
        <w:spacing w:line="360" w:lineRule="auto"/>
        <w:ind w:left="360"/>
        <w:jc w:val="both"/>
        <w:outlineLvl w:val="0"/>
        <w:rPr>
          <w:sz w:val="28"/>
          <w:szCs w:val="28"/>
        </w:rPr>
      </w:pPr>
      <w:r>
        <w:rPr>
          <w:sz w:val="28"/>
          <w:szCs w:val="28"/>
        </w:rPr>
        <w:t>Табл.№15</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2205"/>
        <w:gridCol w:w="2205"/>
        <w:gridCol w:w="2205"/>
      </w:tblGrid>
      <w:tr w:rsidR="00BB4226">
        <w:trPr>
          <w:trHeight w:val="180"/>
        </w:trPr>
        <w:tc>
          <w:tcPr>
            <w:tcW w:w="2205" w:type="dxa"/>
            <w:vAlign w:val="center"/>
          </w:tcPr>
          <w:p w:rsidR="00BB4226" w:rsidRDefault="002116E8">
            <w:pPr>
              <w:spacing w:line="360" w:lineRule="auto"/>
              <w:jc w:val="center"/>
              <w:rPr>
                <w:sz w:val="28"/>
                <w:szCs w:val="28"/>
              </w:rPr>
            </w:pPr>
            <w:r>
              <w:rPr>
                <w:sz w:val="28"/>
                <w:szCs w:val="28"/>
              </w:rPr>
              <w:t>Период года</w:t>
            </w:r>
          </w:p>
        </w:tc>
        <w:tc>
          <w:tcPr>
            <w:tcW w:w="2205" w:type="dxa"/>
            <w:vAlign w:val="center"/>
          </w:tcPr>
          <w:p w:rsidR="00BB4226" w:rsidRDefault="002116E8">
            <w:pPr>
              <w:spacing w:line="360" w:lineRule="auto"/>
              <w:jc w:val="center"/>
              <w:rPr>
                <w:sz w:val="28"/>
                <w:szCs w:val="28"/>
              </w:rPr>
            </w:pPr>
            <w:r>
              <w:rPr>
                <w:sz w:val="28"/>
                <w:szCs w:val="28"/>
              </w:rPr>
              <w:t>Температура; ˚С</w:t>
            </w:r>
          </w:p>
        </w:tc>
        <w:tc>
          <w:tcPr>
            <w:tcW w:w="2205" w:type="dxa"/>
            <w:vAlign w:val="center"/>
          </w:tcPr>
          <w:p w:rsidR="00BB4226" w:rsidRDefault="002116E8">
            <w:pPr>
              <w:spacing w:line="360" w:lineRule="auto"/>
              <w:jc w:val="center"/>
              <w:rPr>
                <w:sz w:val="28"/>
                <w:szCs w:val="28"/>
              </w:rPr>
            </w:pPr>
            <w:r>
              <w:rPr>
                <w:sz w:val="28"/>
                <w:szCs w:val="28"/>
              </w:rPr>
              <w:t>Относительная влажность; %</w:t>
            </w:r>
          </w:p>
        </w:tc>
        <w:tc>
          <w:tcPr>
            <w:tcW w:w="2205" w:type="dxa"/>
            <w:vAlign w:val="center"/>
          </w:tcPr>
          <w:p w:rsidR="00BB4226" w:rsidRDefault="002116E8">
            <w:pPr>
              <w:spacing w:line="360" w:lineRule="auto"/>
              <w:jc w:val="center"/>
              <w:rPr>
                <w:sz w:val="28"/>
                <w:szCs w:val="28"/>
              </w:rPr>
            </w:pPr>
            <w:r>
              <w:rPr>
                <w:sz w:val="28"/>
                <w:szCs w:val="28"/>
              </w:rPr>
              <w:t>Скорость движения; м/с</w:t>
            </w:r>
          </w:p>
        </w:tc>
      </w:tr>
      <w:tr w:rsidR="00BB4226">
        <w:trPr>
          <w:trHeight w:val="180"/>
        </w:trPr>
        <w:tc>
          <w:tcPr>
            <w:tcW w:w="2205" w:type="dxa"/>
            <w:vAlign w:val="center"/>
          </w:tcPr>
          <w:p w:rsidR="00BB4226" w:rsidRDefault="002116E8">
            <w:pPr>
              <w:spacing w:line="360" w:lineRule="auto"/>
              <w:jc w:val="center"/>
              <w:rPr>
                <w:sz w:val="28"/>
                <w:szCs w:val="28"/>
              </w:rPr>
            </w:pPr>
            <w:r>
              <w:rPr>
                <w:sz w:val="28"/>
                <w:szCs w:val="28"/>
              </w:rPr>
              <w:t>Холодный</w:t>
            </w:r>
          </w:p>
        </w:tc>
        <w:tc>
          <w:tcPr>
            <w:tcW w:w="2205" w:type="dxa"/>
            <w:vAlign w:val="center"/>
          </w:tcPr>
          <w:p w:rsidR="00BB4226" w:rsidRDefault="002116E8">
            <w:pPr>
              <w:spacing w:line="360" w:lineRule="auto"/>
              <w:jc w:val="center"/>
              <w:rPr>
                <w:sz w:val="28"/>
                <w:szCs w:val="28"/>
              </w:rPr>
            </w:pPr>
            <w:r>
              <w:rPr>
                <w:sz w:val="28"/>
                <w:szCs w:val="28"/>
              </w:rPr>
              <w:t>17-19</w:t>
            </w:r>
          </w:p>
        </w:tc>
        <w:tc>
          <w:tcPr>
            <w:tcW w:w="2205" w:type="dxa"/>
            <w:vAlign w:val="center"/>
          </w:tcPr>
          <w:p w:rsidR="00BB4226" w:rsidRDefault="002116E8">
            <w:pPr>
              <w:spacing w:line="360" w:lineRule="auto"/>
              <w:jc w:val="center"/>
              <w:rPr>
                <w:sz w:val="28"/>
                <w:szCs w:val="28"/>
              </w:rPr>
            </w:pPr>
            <w:r>
              <w:rPr>
                <w:sz w:val="28"/>
                <w:szCs w:val="28"/>
              </w:rPr>
              <w:t>40-60</w:t>
            </w:r>
          </w:p>
        </w:tc>
        <w:tc>
          <w:tcPr>
            <w:tcW w:w="2205" w:type="dxa"/>
            <w:vAlign w:val="center"/>
          </w:tcPr>
          <w:p w:rsidR="00BB4226" w:rsidRDefault="002116E8">
            <w:pPr>
              <w:spacing w:line="360" w:lineRule="auto"/>
              <w:jc w:val="center"/>
              <w:rPr>
                <w:sz w:val="28"/>
                <w:szCs w:val="28"/>
              </w:rPr>
            </w:pPr>
            <w:r>
              <w:rPr>
                <w:sz w:val="28"/>
                <w:szCs w:val="28"/>
              </w:rPr>
              <w:t>0,2</w:t>
            </w:r>
          </w:p>
        </w:tc>
      </w:tr>
      <w:tr w:rsidR="00BB4226">
        <w:trPr>
          <w:trHeight w:val="180"/>
        </w:trPr>
        <w:tc>
          <w:tcPr>
            <w:tcW w:w="2205" w:type="dxa"/>
            <w:vAlign w:val="center"/>
          </w:tcPr>
          <w:p w:rsidR="00BB4226" w:rsidRDefault="002116E8">
            <w:pPr>
              <w:spacing w:line="360" w:lineRule="auto"/>
              <w:jc w:val="center"/>
              <w:rPr>
                <w:sz w:val="28"/>
                <w:szCs w:val="28"/>
              </w:rPr>
            </w:pPr>
            <w:r>
              <w:rPr>
                <w:sz w:val="28"/>
                <w:szCs w:val="28"/>
              </w:rPr>
              <w:t>Тёплый</w:t>
            </w:r>
          </w:p>
        </w:tc>
        <w:tc>
          <w:tcPr>
            <w:tcW w:w="2205" w:type="dxa"/>
            <w:vAlign w:val="center"/>
          </w:tcPr>
          <w:p w:rsidR="00BB4226" w:rsidRDefault="002116E8">
            <w:pPr>
              <w:spacing w:line="360" w:lineRule="auto"/>
              <w:jc w:val="center"/>
              <w:rPr>
                <w:sz w:val="28"/>
                <w:szCs w:val="28"/>
              </w:rPr>
            </w:pPr>
            <w:r>
              <w:rPr>
                <w:sz w:val="28"/>
                <w:szCs w:val="28"/>
              </w:rPr>
              <w:t>20-22</w:t>
            </w:r>
          </w:p>
        </w:tc>
        <w:tc>
          <w:tcPr>
            <w:tcW w:w="2205" w:type="dxa"/>
            <w:vAlign w:val="center"/>
          </w:tcPr>
          <w:p w:rsidR="00BB4226" w:rsidRDefault="002116E8">
            <w:pPr>
              <w:spacing w:line="360" w:lineRule="auto"/>
              <w:jc w:val="center"/>
              <w:rPr>
                <w:sz w:val="28"/>
                <w:szCs w:val="28"/>
              </w:rPr>
            </w:pPr>
            <w:r>
              <w:rPr>
                <w:sz w:val="28"/>
                <w:szCs w:val="28"/>
              </w:rPr>
              <w:t>40-60</w:t>
            </w:r>
          </w:p>
        </w:tc>
        <w:tc>
          <w:tcPr>
            <w:tcW w:w="2205" w:type="dxa"/>
            <w:vAlign w:val="center"/>
          </w:tcPr>
          <w:p w:rsidR="00BB4226" w:rsidRDefault="002116E8">
            <w:pPr>
              <w:spacing w:line="360" w:lineRule="auto"/>
              <w:jc w:val="center"/>
              <w:rPr>
                <w:sz w:val="28"/>
                <w:szCs w:val="28"/>
              </w:rPr>
            </w:pPr>
            <w:r>
              <w:rPr>
                <w:sz w:val="28"/>
                <w:szCs w:val="28"/>
              </w:rPr>
              <w:t>0,3</w:t>
            </w:r>
          </w:p>
        </w:tc>
      </w:tr>
    </w:tbl>
    <w:p w:rsidR="00BB4226" w:rsidRDefault="002116E8">
      <w:pPr>
        <w:spacing w:line="360" w:lineRule="auto"/>
        <w:ind w:firstLine="720"/>
        <w:jc w:val="both"/>
        <w:rPr>
          <w:sz w:val="28"/>
          <w:szCs w:val="28"/>
        </w:rPr>
      </w:pPr>
      <w:r>
        <w:rPr>
          <w:sz w:val="28"/>
          <w:szCs w:val="28"/>
        </w:rPr>
        <w:t xml:space="preserve">Вентиляция предназначена для поддержания заданных параметров микроклимата; удаления загрязнённого, нагретого и подачи свежего воздуха. </w:t>
      </w:r>
    </w:p>
    <w:p w:rsidR="00BB4226" w:rsidRDefault="002116E8">
      <w:pPr>
        <w:spacing w:line="360" w:lineRule="auto"/>
        <w:ind w:firstLine="720"/>
        <w:jc w:val="both"/>
        <w:rPr>
          <w:sz w:val="28"/>
          <w:szCs w:val="28"/>
        </w:rPr>
      </w:pPr>
      <w:r>
        <w:rPr>
          <w:sz w:val="28"/>
          <w:szCs w:val="28"/>
        </w:rPr>
        <w:t>Проектом предусмотрена приточно-вытяжная вентиляция, для общего воздухообмена в цехе; а так же естественная вентиляция (организованная естественная вентиляция осуществляется за счёт разности гравитационного давления наружного и внутреннего воздуха и действия ветра).</w:t>
      </w:r>
    </w:p>
    <w:p w:rsidR="00BB4226" w:rsidRDefault="002116E8">
      <w:pPr>
        <w:tabs>
          <w:tab w:val="left" w:pos="2295"/>
        </w:tabs>
        <w:spacing w:line="360" w:lineRule="auto"/>
        <w:ind w:firstLine="720"/>
        <w:jc w:val="both"/>
        <w:outlineLvl w:val="0"/>
        <w:rPr>
          <w:sz w:val="28"/>
          <w:szCs w:val="28"/>
        </w:rPr>
      </w:pPr>
      <w:r>
        <w:rPr>
          <w:sz w:val="28"/>
          <w:szCs w:val="28"/>
        </w:rPr>
        <w:t>Показатели условий труда приведены в таблице №16</w:t>
      </w:r>
    </w:p>
    <w:p w:rsidR="00BB4226" w:rsidRDefault="002116E8">
      <w:pPr>
        <w:tabs>
          <w:tab w:val="left" w:pos="2295"/>
        </w:tabs>
        <w:spacing w:line="360" w:lineRule="auto"/>
        <w:jc w:val="both"/>
        <w:rPr>
          <w:sz w:val="28"/>
          <w:szCs w:val="28"/>
        </w:rPr>
      </w:pPr>
      <w:r>
        <w:rPr>
          <w:sz w:val="28"/>
          <w:szCs w:val="28"/>
        </w:rPr>
        <w:t xml:space="preserve"> Показатели условий труда в рабочей зоне</w:t>
      </w:r>
    </w:p>
    <w:p w:rsidR="00BB4226" w:rsidRDefault="002116E8">
      <w:pPr>
        <w:tabs>
          <w:tab w:val="left" w:pos="2295"/>
        </w:tabs>
        <w:spacing w:line="360" w:lineRule="auto"/>
        <w:outlineLvl w:val="0"/>
        <w:rPr>
          <w:sz w:val="28"/>
          <w:szCs w:val="28"/>
        </w:rPr>
      </w:pPr>
      <w:r>
        <w:rPr>
          <w:sz w:val="28"/>
          <w:szCs w:val="28"/>
        </w:rPr>
        <w:t>Табл.№16</w:t>
      </w:r>
    </w:p>
    <w:tbl>
      <w:tblPr>
        <w:tblW w:w="10080"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523"/>
        <w:gridCol w:w="523"/>
        <w:gridCol w:w="523"/>
        <w:gridCol w:w="523"/>
        <w:gridCol w:w="523"/>
        <w:gridCol w:w="523"/>
        <w:gridCol w:w="665"/>
        <w:gridCol w:w="720"/>
        <w:gridCol w:w="900"/>
        <w:gridCol w:w="720"/>
        <w:gridCol w:w="900"/>
        <w:gridCol w:w="900"/>
        <w:gridCol w:w="900"/>
        <w:gridCol w:w="540"/>
      </w:tblGrid>
      <w:tr w:rsidR="00BB4226">
        <w:trPr>
          <w:cantSplit/>
          <w:trHeight w:val="396"/>
        </w:trPr>
        <w:tc>
          <w:tcPr>
            <w:tcW w:w="697" w:type="dxa"/>
            <w:vMerge w:val="restart"/>
            <w:textDirection w:val="btLr"/>
          </w:tcPr>
          <w:p w:rsidR="00BB4226" w:rsidRDefault="002116E8">
            <w:pPr>
              <w:tabs>
                <w:tab w:val="left" w:pos="2295"/>
              </w:tabs>
              <w:spacing w:line="360" w:lineRule="auto"/>
              <w:ind w:left="113" w:right="113"/>
              <w:jc w:val="center"/>
              <w:rPr>
                <w:sz w:val="28"/>
                <w:szCs w:val="28"/>
              </w:rPr>
            </w:pPr>
            <w:r>
              <w:rPr>
                <w:sz w:val="28"/>
                <w:szCs w:val="28"/>
              </w:rPr>
              <w:t>Наименование профессии</w:t>
            </w:r>
          </w:p>
        </w:tc>
        <w:tc>
          <w:tcPr>
            <w:tcW w:w="523" w:type="dxa"/>
            <w:vMerge w:val="restart"/>
            <w:textDirection w:val="btLr"/>
          </w:tcPr>
          <w:p w:rsidR="00BB4226" w:rsidRDefault="002116E8">
            <w:pPr>
              <w:tabs>
                <w:tab w:val="left" w:pos="2295"/>
              </w:tabs>
              <w:spacing w:line="360" w:lineRule="auto"/>
              <w:ind w:left="113" w:right="113"/>
              <w:jc w:val="center"/>
              <w:rPr>
                <w:sz w:val="28"/>
                <w:szCs w:val="28"/>
              </w:rPr>
            </w:pPr>
            <w:r>
              <w:rPr>
                <w:sz w:val="28"/>
                <w:szCs w:val="28"/>
              </w:rPr>
              <w:t>Категория тяжести работ</w:t>
            </w:r>
          </w:p>
          <w:p w:rsidR="00BB4226" w:rsidRDefault="00BB4226">
            <w:pPr>
              <w:tabs>
                <w:tab w:val="left" w:pos="2295"/>
              </w:tabs>
              <w:spacing w:line="360" w:lineRule="auto"/>
              <w:jc w:val="center"/>
              <w:rPr>
                <w:sz w:val="28"/>
                <w:szCs w:val="28"/>
              </w:rPr>
            </w:pPr>
          </w:p>
          <w:p w:rsidR="00BB4226" w:rsidRDefault="00BB4226">
            <w:pPr>
              <w:tabs>
                <w:tab w:val="left" w:pos="2295"/>
              </w:tabs>
              <w:spacing w:line="360" w:lineRule="auto"/>
              <w:jc w:val="center"/>
              <w:rPr>
                <w:sz w:val="28"/>
                <w:szCs w:val="28"/>
              </w:rPr>
            </w:pPr>
          </w:p>
          <w:p w:rsidR="00BB4226" w:rsidRDefault="00BB4226">
            <w:pPr>
              <w:tabs>
                <w:tab w:val="left" w:pos="2295"/>
              </w:tabs>
              <w:spacing w:line="360" w:lineRule="auto"/>
              <w:jc w:val="center"/>
              <w:rPr>
                <w:sz w:val="28"/>
                <w:szCs w:val="28"/>
              </w:rPr>
            </w:pPr>
          </w:p>
          <w:p w:rsidR="00BB4226" w:rsidRDefault="00BB4226">
            <w:pPr>
              <w:tabs>
                <w:tab w:val="left" w:pos="2295"/>
              </w:tabs>
              <w:spacing w:line="360" w:lineRule="auto"/>
              <w:jc w:val="center"/>
              <w:rPr>
                <w:sz w:val="28"/>
                <w:szCs w:val="28"/>
              </w:rPr>
            </w:pPr>
          </w:p>
        </w:tc>
        <w:tc>
          <w:tcPr>
            <w:tcW w:w="523" w:type="dxa"/>
            <w:vMerge w:val="restart"/>
            <w:textDirection w:val="btLr"/>
          </w:tcPr>
          <w:p w:rsidR="00BB4226" w:rsidRDefault="002116E8">
            <w:pPr>
              <w:tabs>
                <w:tab w:val="left" w:pos="2295"/>
              </w:tabs>
              <w:spacing w:line="360" w:lineRule="auto"/>
              <w:jc w:val="center"/>
              <w:rPr>
                <w:sz w:val="28"/>
                <w:szCs w:val="28"/>
              </w:rPr>
            </w:pPr>
            <w:r>
              <w:rPr>
                <w:sz w:val="28"/>
                <w:szCs w:val="28"/>
              </w:rPr>
              <w:t>Период года</w:t>
            </w:r>
          </w:p>
          <w:p w:rsidR="00BB4226" w:rsidRDefault="00BB4226">
            <w:pPr>
              <w:tabs>
                <w:tab w:val="left" w:pos="2295"/>
              </w:tabs>
              <w:spacing w:line="360" w:lineRule="auto"/>
              <w:jc w:val="center"/>
              <w:rPr>
                <w:sz w:val="28"/>
                <w:szCs w:val="28"/>
              </w:rPr>
            </w:pPr>
          </w:p>
          <w:p w:rsidR="00BB4226" w:rsidRDefault="00BB4226">
            <w:pPr>
              <w:tabs>
                <w:tab w:val="left" w:pos="2295"/>
              </w:tabs>
              <w:spacing w:line="360" w:lineRule="auto"/>
              <w:jc w:val="center"/>
              <w:rPr>
                <w:sz w:val="28"/>
                <w:szCs w:val="28"/>
              </w:rPr>
            </w:pPr>
          </w:p>
          <w:p w:rsidR="00BB4226" w:rsidRDefault="00BB4226">
            <w:pPr>
              <w:tabs>
                <w:tab w:val="left" w:pos="2295"/>
              </w:tabs>
              <w:spacing w:line="360" w:lineRule="auto"/>
              <w:jc w:val="center"/>
              <w:rPr>
                <w:sz w:val="28"/>
                <w:szCs w:val="28"/>
              </w:rPr>
            </w:pPr>
          </w:p>
        </w:tc>
        <w:tc>
          <w:tcPr>
            <w:tcW w:w="2092" w:type="dxa"/>
            <w:gridSpan w:val="4"/>
          </w:tcPr>
          <w:p w:rsidR="00BB4226" w:rsidRDefault="002116E8">
            <w:pPr>
              <w:tabs>
                <w:tab w:val="left" w:pos="2295"/>
              </w:tabs>
              <w:spacing w:line="360" w:lineRule="auto"/>
              <w:jc w:val="center"/>
              <w:rPr>
                <w:sz w:val="28"/>
                <w:szCs w:val="28"/>
              </w:rPr>
            </w:pPr>
            <w:r>
              <w:rPr>
                <w:sz w:val="28"/>
                <w:szCs w:val="28"/>
              </w:rPr>
              <w:t>Параметры микроклимата</w:t>
            </w:r>
          </w:p>
          <w:p w:rsidR="00BB4226" w:rsidRDefault="002116E8">
            <w:pPr>
              <w:tabs>
                <w:tab w:val="left" w:pos="2295"/>
              </w:tabs>
              <w:spacing w:line="360" w:lineRule="auto"/>
              <w:jc w:val="center"/>
              <w:rPr>
                <w:sz w:val="28"/>
                <w:szCs w:val="28"/>
              </w:rPr>
            </w:pPr>
            <w:r>
              <w:rPr>
                <w:sz w:val="28"/>
                <w:szCs w:val="28"/>
              </w:rPr>
              <w:t xml:space="preserve">норм.* / факт. </w:t>
            </w:r>
          </w:p>
        </w:tc>
        <w:tc>
          <w:tcPr>
            <w:tcW w:w="665" w:type="dxa"/>
            <w:vMerge w:val="restart"/>
            <w:textDirection w:val="btLr"/>
          </w:tcPr>
          <w:p w:rsidR="00BB4226" w:rsidRDefault="002116E8">
            <w:pPr>
              <w:tabs>
                <w:tab w:val="left" w:pos="2295"/>
              </w:tabs>
              <w:spacing w:line="360" w:lineRule="auto"/>
              <w:ind w:left="113" w:right="113"/>
              <w:jc w:val="center"/>
              <w:rPr>
                <w:sz w:val="28"/>
                <w:szCs w:val="28"/>
              </w:rPr>
            </w:pPr>
            <w:r>
              <w:rPr>
                <w:sz w:val="28"/>
                <w:szCs w:val="28"/>
              </w:rPr>
              <w:t>Освещенность,  Лк  норм.* /факт.</w:t>
            </w:r>
          </w:p>
        </w:tc>
        <w:tc>
          <w:tcPr>
            <w:tcW w:w="720" w:type="dxa"/>
            <w:vMerge w:val="restart"/>
            <w:textDirection w:val="btLr"/>
            <w:vAlign w:val="center"/>
          </w:tcPr>
          <w:p w:rsidR="00BB4226" w:rsidRDefault="002116E8">
            <w:pPr>
              <w:tabs>
                <w:tab w:val="left" w:pos="2295"/>
              </w:tabs>
              <w:ind w:left="113" w:right="113"/>
              <w:jc w:val="center"/>
              <w:rPr>
                <w:sz w:val="28"/>
                <w:szCs w:val="28"/>
              </w:rPr>
            </w:pPr>
            <w:r>
              <w:rPr>
                <w:sz w:val="28"/>
                <w:szCs w:val="28"/>
              </w:rPr>
              <w:t>Наименование вредного вещества на рабочем  месте</w:t>
            </w:r>
          </w:p>
        </w:tc>
        <w:tc>
          <w:tcPr>
            <w:tcW w:w="900" w:type="dxa"/>
            <w:vMerge w:val="restart"/>
            <w:textDirection w:val="btLr"/>
          </w:tcPr>
          <w:p w:rsidR="00BB4226" w:rsidRDefault="002116E8">
            <w:pPr>
              <w:tabs>
                <w:tab w:val="left" w:pos="2295"/>
              </w:tabs>
              <w:ind w:left="113" w:right="113"/>
              <w:jc w:val="center"/>
              <w:rPr>
                <w:sz w:val="28"/>
                <w:szCs w:val="28"/>
              </w:rPr>
            </w:pPr>
            <w:r>
              <w:rPr>
                <w:sz w:val="28"/>
                <w:szCs w:val="28"/>
              </w:rPr>
              <w:t>Концентрация вредного вещества, мг/м</w:t>
            </w:r>
            <w:r>
              <w:rPr>
                <w:sz w:val="28"/>
                <w:szCs w:val="28"/>
                <w:vertAlign w:val="superscript"/>
              </w:rPr>
              <w:t xml:space="preserve">3   </w:t>
            </w:r>
            <w:r>
              <w:rPr>
                <w:sz w:val="28"/>
                <w:szCs w:val="28"/>
              </w:rPr>
              <w:t>норм.*/факт.</w:t>
            </w:r>
          </w:p>
        </w:tc>
        <w:tc>
          <w:tcPr>
            <w:tcW w:w="720" w:type="dxa"/>
            <w:vMerge w:val="restart"/>
            <w:textDirection w:val="btLr"/>
          </w:tcPr>
          <w:p w:rsidR="00BB4226" w:rsidRDefault="002116E8">
            <w:pPr>
              <w:tabs>
                <w:tab w:val="left" w:pos="2295"/>
              </w:tabs>
              <w:ind w:left="113" w:right="113"/>
              <w:jc w:val="center"/>
              <w:rPr>
                <w:sz w:val="28"/>
                <w:szCs w:val="28"/>
              </w:rPr>
            </w:pPr>
            <w:r>
              <w:rPr>
                <w:sz w:val="28"/>
                <w:szCs w:val="28"/>
              </w:rPr>
              <w:t>Наименование энергетического воздействия</w:t>
            </w:r>
          </w:p>
        </w:tc>
        <w:tc>
          <w:tcPr>
            <w:tcW w:w="900" w:type="dxa"/>
            <w:vMerge w:val="restart"/>
            <w:textDirection w:val="btLr"/>
          </w:tcPr>
          <w:p w:rsidR="00BB4226" w:rsidRDefault="002116E8">
            <w:pPr>
              <w:tabs>
                <w:tab w:val="left" w:pos="2295"/>
              </w:tabs>
              <w:ind w:left="113" w:right="113"/>
              <w:jc w:val="center"/>
              <w:rPr>
                <w:sz w:val="28"/>
                <w:szCs w:val="28"/>
              </w:rPr>
            </w:pPr>
            <w:r>
              <w:rPr>
                <w:sz w:val="28"/>
                <w:szCs w:val="28"/>
              </w:rPr>
              <w:t xml:space="preserve">Уровень энергетического воздействия норм./факт. </w:t>
            </w:r>
          </w:p>
        </w:tc>
        <w:tc>
          <w:tcPr>
            <w:tcW w:w="900" w:type="dxa"/>
            <w:vMerge w:val="restart"/>
            <w:textDirection w:val="btLr"/>
          </w:tcPr>
          <w:p w:rsidR="00BB4226" w:rsidRDefault="002116E8">
            <w:pPr>
              <w:tabs>
                <w:tab w:val="left" w:pos="2295"/>
              </w:tabs>
              <w:ind w:left="113" w:right="113"/>
              <w:jc w:val="center"/>
              <w:rPr>
                <w:sz w:val="28"/>
                <w:szCs w:val="28"/>
              </w:rPr>
            </w:pPr>
            <w:r>
              <w:rPr>
                <w:sz w:val="28"/>
                <w:szCs w:val="28"/>
              </w:rPr>
              <w:t>Площадь, приходящаяся на одного рабочего,  м</w:t>
            </w:r>
            <w:r>
              <w:rPr>
                <w:sz w:val="28"/>
                <w:szCs w:val="28"/>
                <w:vertAlign w:val="superscript"/>
              </w:rPr>
              <w:t xml:space="preserve">2    </w:t>
            </w:r>
            <w:r>
              <w:rPr>
                <w:sz w:val="28"/>
                <w:szCs w:val="28"/>
              </w:rPr>
              <w:t>норм./факт.</w:t>
            </w:r>
          </w:p>
        </w:tc>
        <w:tc>
          <w:tcPr>
            <w:tcW w:w="900" w:type="dxa"/>
            <w:vMerge w:val="restart"/>
            <w:textDirection w:val="btLr"/>
          </w:tcPr>
          <w:p w:rsidR="00BB4226" w:rsidRDefault="002116E8">
            <w:pPr>
              <w:tabs>
                <w:tab w:val="left" w:pos="2295"/>
              </w:tabs>
              <w:ind w:left="113" w:right="113"/>
              <w:jc w:val="center"/>
              <w:rPr>
                <w:sz w:val="28"/>
                <w:szCs w:val="28"/>
              </w:rPr>
            </w:pPr>
            <w:r>
              <w:rPr>
                <w:sz w:val="28"/>
                <w:szCs w:val="28"/>
              </w:rPr>
              <w:t>Объем помещения на одного рабочего,  м</w:t>
            </w:r>
            <w:r>
              <w:rPr>
                <w:sz w:val="28"/>
                <w:szCs w:val="28"/>
                <w:vertAlign w:val="superscript"/>
              </w:rPr>
              <w:t xml:space="preserve">3    </w:t>
            </w:r>
            <w:r>
              <w:rPr>
                <w:sz w:val="28"/>
                <w:szCs w:val="28"/>
              </w:rPr>
              <w:t xml:space="preserve">норм./факт. </w:t>
            </w:r>
          </w:p>
        </w:tc>
        <w:tc>
          <w:tcPr>
            <w:tcW w:w="540" w:type="dxa"/>
            <w:vMerge w:val="restart"/>
            <w:textDirection w:val="btLr"/>
          </w:tcPr>
          <w:p w:rsidR="00BB4226" w:rsidRDefault="002116E8">
            <w:pPr>
              <w:tabs>
                <w:tab w:val="left" w:pos="2295"/>
              </w:tabs>
              <w:ind w:left="113" w:right="113"/>
              <w:jc w:val="center"/>
              <w:rPr>
                <w:sz w:val="28"/>
                <w:szCs w:val="28"/>
              </w:rPr>
            </w:pPr>
            <w:r>
              <w:rPr>
                <w:sz w:val="28"/>
                <w:szCs w:val="28"/>
              </w:rPr>
              <w:t>Степень риска</w:t>
            </w:r>
          </w:p>
        </w:tc>
      </w:tr>
      <w:tr w:rsidR="00BB4226">
        <w:trPr>
          <w:cantSplit/>
          <w:trHeight w:val="3721"/>
        </w:trPr>
        <w:tc>
          <w:tcPr>
            <w:tcW w:w="697" w:type="dxa"/>
            <w:vMerge/>
          </w:tcPr>
          <w:p w:rsidR="00BB4226" w:rsidRDefault="00BB4226">
            <w:pPr>
              <w:tabs>
                <w:tab w:val="left" w:pos="2295"/>
              </w:tabs>
              <w:spacing w:line="360" w:lineRule="auto"/>
              <w:jc w:val="center"/>
              <w:rPr>
                <w:sz w:val="28"/>
                <w:szCs w:val="28"/>
              </w:rPr>
            </w:pPr>
          </w:p>
        </w:tc>
        <w:tc>
          <w:tcPr>
            <w:tcW w:w="523" w:type="dxa"/>
            <w:vMerge/>
          </w:tcPr>
          <w:p w:rsidR="00BB4226" w:rsidRDefault="00BB4226">
            <w:pPr>
              <w:tabs>
                <w:tab w:val="left" w:pos="2295"/>
              </w:tabs>
              <w:spacing w:line="360" w:lineRule="auto"/>
              <w:jc w:val="center"/>
              <w:rPr>
                <w:sz w:val="28"/>
                <w:szCs w:val="28"/>
              </w:rPr>
            </w:pPr>
          </w:p>
        </w:tc>
        <w:tc>
          <w:tcPr>
            <w:tcW w:w="523" w:type="dxa"/>
            <w:vMerge/>
          </w:tcPr>
          <w:p w:rsidR="00BB4226" w:rsidRDefault="00BB4226">
            <w:pPr>
              <w:tabs>
                <w:tab w:val="left" w:pos="2295"/>
              </w:tabs>
              <w:spacing w:line="360" w:lineRule="auto"/>
              <w:jc w:val="center"/>
              <w:rPr>
                <w:sz w:val="28"/>
                <w:szCs w:val="28"/>
              </w:rPr>
            </w:pPr>
          </w:p>
        </w:tc>
        <w:tc>
          <w:tcPr>
            <w:tcW w:w="523" w:type="dxa"/>
            <w:textDirection w:val="btLr"/>
          </w:tcPr>
          <w:p w:rsidR="00BB4226" w:rsidRDefault="002116E8">
            <w:pPr>
              <w:tabs>
                <w:tab w:val="left" w:pos="2295"/>
              </w:tabs>
              <w:spacing w:line="360" w:lineRule="auto"/>
              <w:ind w:left="113" w:right="113"/>
              <w:jc w:val="center"/>
              <w:rPr>
                <w:sz w:val="28"/>
                <w:szCs w:val="28"/>
                <w:vertAlign w:val="superscript"/>
              </w:rPr>
            </w:pPr>
            <w:r>
              <w:rPr>
                <w:sz w:val="28"/>
                <w:szCs w:val="28"/>
              </w:rPr>
              <w:t>Температура , С</w:t>
            </w:r>
            <w:r>
              <w:rPr>
                <w:sz w:val="28"/>
                <w:szCs w:val="28"/>
                <w:vertAlign w:val="superscript"/>
              </w:rPr>
              <w:t>о</w:t>
            </w:r>
          </w:p>
        </w:tc>
        <w:tc>
          <w:tcPr>
            <w:tcW w:w="523" w:type="dxa"/>
            <w:textDirection w:val="btLr"/>
          </w:tcPr>
          <w:p w:rsidR="00BB4226" w:rsidRDefault="002116E8">
            <w:pPr>
              <w:tabs>
                <w:tab w:val="left" w:pos="2295"/>
              </w:tabs>
              <w:spacing w:line="360" w:lineRule="auto"/>
              <w:ind w:left="113" w:right="113"/>
              <w:jc w:val="center"/>
              <w:rPr>
                <w:sz w:val="28"/>
                <w:szCs w:val="28"/>
              </w:rPr>
            </w:pPr>
            <w:r>
              <w:rPr>
                <w:sz w:val="28"/>
                <w:szCs w:val="28"/>
              </w:rPr>
              <w:t>Относительная влажность, %</w:t>
            </w:r>
          </w:p>
        </w:tc>
        <w:tc>
          <w:tcPr>
            <w:tcW w:w="523" w:type="dxa"/>
            <w:textDirection w:val="btLr"/>
          </w:tcPr>
          <w:p w:rsidR="00BB4226" w:rsidRDefault="002116E8">
            <w:pPr>
              <w:tabs>
                <w:tab w:val="left" w:pos="2295"/>
              </w:tabs>
              <w:spacing w:line="360" w:lineRule="auto"/>
              <w:ind w:left="113" w:right="113"/>
              <w:jc w:val="center"/>
              <w:rPr>
                <w:sz w:val="28"/>
                <w:szCs w:val="28"/>
              </w:rPr>
            </w:pPr>
            <w:r>
              <w:rPr>
                <w:sz w:val="28"/>
                <w:szCs w:val="28"/>
              </w:rPr>
              <w:t>Скорость воздуха,  м/с</w:t>
            </w:r>
          </w:p>
        </w:tc>
        <w:tc>
          <w:tcPr>
            <w:tcW w:w="523" w:type="dxa"/>
            <w:textDirection w:val="btLr"/>
          </w:tcPr>
          <w:p w:rsidR="00BB4226" w:rsidRDefault="002116E8">
            <w:pPr>
              <w:tabs>
                <w:tab w:val="left" w:pos="2295"/>
              </w:tabs>
              <w:spacing w:line="360" w:lineRule="auto"/>
              <w:ind w:left="113" w:right="113"/>
              <w:jc w:val="center"/>
              <w:rPr>
                <w:sz w:val="28"/>
                <w:szCs w:val="28"/>
              </w:rPr>
            </w:pPr>
            <w:r>
              <w:rPr>
                <w:sz w:val="28"/>
                <w:szCs w:val="28"/>
              </w:rPr>
              <w:t>Теплоизлучение, Вт/м</w:t>
            </w:r>
            <w:r>
              <w:rPr>
                <w:sz w:val="28"/>
                <w:szCs w:val="28"/>
                <w:vertAlign w:val="superscript"/>
              </w:rPr>
              <w:t>2</w:t>
            </w:r>
          </w:p>
        </w:tc>
        <w:tc>
          <w:tcPr>
            <w:tcW w:w="665" w:type="dxa"/>
            <w:vMerge/>
          </w:tcPr>
          <w:p w:rsidR="00BB4226" w:rsidRDefault="00BB4226">
            <w:pPr>
              <w:tabs>
                <w:tab w:val="left" w:pos="2295"/>
              </w:tabs>
              <w:spacing w:line="360" w:lineRule="auto"/>
              <w:jc w:val="center"/>
              <w:rPr>
                <w:sz w:val="28"/>
                <w:szCs w:val="28"/>
              </w:rPr>
            </w:pPr>
          </w:p>
        </w:tc>
        <w:tc>
          <w:tcPr>
            <w:tcW w:w="720" w:type="dxa"/>
            <w:vMerge/>
          </w:tcPr>
          <w:p w:rsidR="00BB4226" w:rsidRDefault="00BB4226">
            <w:pPr>
              <w:tabs>
                <w:tab w:val="left" w:pos="2295"/>
              </w:tabs>
              <w:spacing w:line="360" w:lineRule="auto"/>
              <w:jc w:val="center"/>
              <w:rPr>
                <w:sz w:val="28"/>
                <w:szCs w:val="28"/>
              </w:rPr>
            </w:pPr>
          </w:p>
        </w:tc>
        <w:tc>
          <w:tcPr>
            <w:tcW w:w="900" w:type="dxa"/>
            <w:vMerge/>
          </w:tcPr>
          <w:p w:rsidR="00BB4226" w:rsidRDefault="00BB4226">
            <w:pPr>
              <w:tabs>
                <w:tab w:val="left" w:pos="2295"/>
              </w:tabs>
              <w:spacing w:line="360" w:lineRule="auto"/>
              <w:jc w:val="center"/>
              <w:rPr>
                <w:sz w:val="28"/>
                <w:szCs w:val="28"/>
              </w:rPr>
            </w:pPr>
          </w:p>
        </w:tc>
        <w:tc>
          <w:tcPr>
            <w:tcW w:w="720" w:type="dxa"/>
            <w:vMerge/>
          </w:tcPr>
          <w:p w:rsidR="00BB4226" w:rsidRDefault="00BB4226">
            <w:pPr>
              <w:tabs>
                <w:tab w:val="left" w:pos="2295"/>
              </w:tabs>
              <w:spacing w:line="360" w:lineRule="auto"/>
              <w:jc w:val="center"/>
              <w:rPr>
                <w:sz w:val="28"/>
                <w:szCs w:val="28"/>
              </w:rPr>
            </w:pPr>
          </w:p>
        </w:tc>
        <w:tc>
          <w:tcPr>
            <w:tcW w:w="900" w:type="dxa"/>
            <w:vMerge/>
          </w:tcPr>
          <w:p w:rsidR="00BB4226" w:rsidRDefault="00BB4226">
            <w:pPr>
              <w:tabs>
                <w:tab w:val="left" w:pos="2295"/>
              </w:tabs>
              <w:spacing w:line="360" w:lineRule="auto"/>
              <w:jc w:val="center"/>
              <w:rPr>
                <w:sz w:val="28"/>
                <w:szCs w:val="28"/>
              </w:rPr>
            </w:pPr>
          </w:p>
        </w:tc>
        <w:tc>
          <w:tcPr>
            <w:tcW w:w="900" w:type="dxa"/>
            <w:vMerge/>
          </w:tcPr>
          <w:p w:rsidR="00BB4226" w:rsidRDefault="00BB4226">
            <w:pPr>
              <w:tabs>
                <w:tab w:val="left" w:pos="2295"/>
              </w:tabs>
              <w:spacing w:line="360" w:lineRule="auto"/>
              <w:jc w:val="center"/>
              <w:rPr>
                <w:sz w:val="28"/>
                <w:szCs w:val="28"/>
              </w:rPr>
            </w:pPr>
          </w:p>
        </w:tc>
        <w:tc>
          <w:tcPr>
            <w:tcW w:w="900" w:type="dxa"/>
            <w:vMerge/>
          </w:tcPr>
          <w:p w:rsidR="00BB4226" w:rsidRDefault="00BB4226">
            <w:pPr>
              <w:tabs>
                <w:tab w:val="left" w:pos="2295"/>
              </w:tabs>
              <w:spacing w:line="360" w:lineRule="auto"/>
              <w:jc w:val="center"/>
              <w:rPr>
                <w:sz w:val="28"/>
                <w:szCs w:val="28"/>
              </w:rPr>
            </w:pPr>
          </w:p>
        </w:tc>
        <w:tc>
          <w:tcPr>
            <w:tcW w:w="540" w:type="dxa"/>
            <w:vMerge/>
          </w:tcPr>
          <w:p w:rsidR="00BB4226" w:rsidRDefault="00BB4226">
            <w:pPr>
              <w:tabs>
                <w:tab w:val="left" w:pos="2295"/>
              </w:tabs>
              <w:spacing w:line="360" w:lineRule="auto"/>
              <w:jc w:val="center"/>
              <w:rPr>
                <w:sz w:val="28"/>
                <w:szCs w:val="28"/>
              </w:rPr>
            </w:pPr>
          </w:p>
        </w:tc>
      </w:tr>
      <w:tr w:rsidR="00BB4226">
        <w:trPr>
          <w:cantSplit/>
          <w:trHeight w:val="1923"/>
        </w:trPr>
        <w:tc>
          <w:tcPr>
            <w:tcW w:w="697" w:type="dxa"/>
            <w:vMerge w:val="restart"/>
            <w:textDirection w:val="btLr"/>
            <w:vAlign w:val="center"/>
          </w:tcPr>
          <w:p w:rsidR="00BB4226" w:rsidRDefault="002116E8">
            <w:pPr>
              <w:tabs>
                <w:tab w:val="left" w:pos="2295"/>
              </w:tabs>
              <w:spacing w:line="360" w:lineRule="auto"/>
              <w:ind w:left="113" w:right="113"/>
              <w:jc w:val="center"/>
              <w:rPr>
                <w:sz w:val="28"/>
                <w:szCs w:val="28"/>
              </w:rPr>
            </w:pPr>
            <w:r>
              <w:rPr>
                <w:sz w:val="28"/>
                <w:szCs w:val="28"/>
              </w:rPr>
              <w:t>Прессовщик</w:t>
            </w:r>
          </w:p>
        </w:tc>
        <w:tc>
          <w:tcPr>
            <w:tcW w:w="523" w:type="dxa"/>
            <w:vMerge w:val="restart"/>
            <w:vAlign w:val="center"/>
          </w:tcPr>
          <w:p w:rsidR="00BB4226" w:rsidRDefault="002116E8">
            <w:pPr>
              <w:tabs>
                <w:tab w:val="left" w:pos="2295"/>
              </w:tabs>
              <w:spacing w:line="360" w:lineRule="auto"/>
              <w:jc w:val="center"/>
              <w:rPr>
                <w:sz w:val="28"/>
                <w:szCs w:val="28"/>
              </w:rPr>
            </w:pPr>
            <w:r>
              <w:rPr>
                <w:sz w:val="28"/>
                <w:szCs w:val="28"/>
              </w:rPr>
              <w:t>2б</w:t>
            </w:r>
          </w:p>
        </w:tc>
        <w:tc>
          <w:tcPr>
            <w:tcW w:w="523" w:type="dxa"/>
            <w:textDirection w:val="btLr"/>
            <w:vAlign w:val="center"/>
          </w:tcPr>
          <w:p w:rsidR="00BB4226" w:rsidRDefault="002116E8">
            <w:pPr>
              <w:tabs>
                <w:tab w:val="left" w:pos="2295"/>
              </w:tabs>
              <w:ind w:left="113" w:right="113"/>
              <w:jc w:val="center"/>
              <w:rPr>
                <w:sz w:val="28"/>
                <w:szCs w:val="28"/>
              </w:rPr>
            </w:pPr>
            <w:r>
              <w:rPr>
                <w:sz w:val="28"/>
                <w:szCs w:val="28"/>
              </w:rPr>
              <w:t>Холодный.</w:t>
            </w:r>
          </w:p>
        </w:tc>
        <w:tc>
          <w:tcPr>
            <w:tcW w:w="523" w:type="dxa"/>
            <w:textDirection w:val="btLr"/>
            <w:vAlign w:val="center"/>
          </w:tcPr>
          <w:p w:rsidR="00BB4226" w:rsidRDefault="002116E8">
            <w:pPr>
              <w:tabs>
                <w:tab w:val="left" w:pos="2295"/>
              </w:tabs>
              <w:ind w:left="113" w:right="113"/>
              <w:jc w:val="center"/>
              <w:rPr>
                <w:sz w:val="28"/>
                <w:szCs w:val="28"/>
              </w:rPr>
            </w:pPr>
            <w:r>
              <w:rPr>
                <w:sz w:val="28"/>
                <w:szCs w:val="28"/>
              </w:rPr>
              <w:t>17-19 / 20</w:t>
            </w:r>
          </w:p>
        </w:tc>
        <w:tc>
          <w:tcPr>
            <w:tcW w:w="523" w:type="dxa"/>
            <w:vMerge w:val="restart"/>
            <w:textDirection w:val="btLr"/>
            <w:vAlign w:val="center"/>
          </w:tcPr>
          <w:p w:rsidR="00BB4226" w:rsidRDefault="002116E8">
            <w:pPr>
              <w:tabs>
                <w:tab w:val="left" w:pos="2295"/>
              </w:tabs>
              <w:ind w:left="113" w:right="113"/>
              <w:jc w:val="center"/>
              <w:rPr>
                <w:sz w:val="28"/>
                <w:szCs w:val="28"/>
              </w:rPr>
            </w:pPr>
            <w:r>
              <w:rPr>
                <w:sz w:val="28"/>
                <w:szCs w:val="28"/>
              </w:rPr>
              <w:t>40-60 / 55</w:t>
            </w:r>
          </w:p>
        </w:tc>
        <w:tc>
          <w:tcPr>
            <w:tcW w:w="523" w:type="dxa"/>
            <w:textDirection w:val="btLr"/>
            <w:vAlign w:val="center"/>
          </w:tcPr>
          <w:p w:rsidR="00BB4226" w:rsidRDefault="002116E8">
            <w:pPr>
              <w:tabs>
                <w:tab w:val="left" w:pos="2295"/>
              </w:tabs>
              <w:ind w:left="113" w:right="113"/>
              <w:jc w:val="center"/>
              <w:rPr>
                <w:sz w:val="28"/>
                <w:szCs w:val="28"/>
              </w:rPr>
            </w:pPr>
            <w:r>
              <w:rPr>
                <w:sz w:val="28"/>
                <w:szCs w:val="28"/>
              </w:rPr>
              <w:t>0,2 / 0.2</w:t>
            </w:r>
          </w:p>
        </w:tc>
        <w:tc>
          <w:tcPr>
            <w:tcW w:w="523" w:type="dxa"/>
            <w:vMerge w:val="restart"/>
            <w:vAlign w:val="center"/>
          </w:tcPr>
          <w:p w:rsidR="00BB4226" w:rsidRDefault="002116E8">
            <w:pPr>
              <w:tabs>
                <w:tab w:val="left" w:pos="2295"/>
              </w:tabs>
              <w:spacing w:line="360" w:lineRule="auto"/>
              <w:jc w:val="center"/>
              <w:rPr>
                <w:sz w:val="28"/>
                <w:szCs w:val="28"/>
              </w:rPr>
            </w:pPr>
            <w:r>
              <w:rPr>
                <w:sz w:val="28"/>
                <w:szCs w:val="28"/>
              </w:rPr>
              <w:t>-</w:t>
            </w:r>
          </w:p>
        </w:tc>
        <w:tc>
          <w:tcPr>
            <w:tcW w:w="665" w:type="dxa"/>
            <w:vMerge w:val="restart"/>
            <w:textDirection w:val="btLr"/>
            <w:vAlign w:val="center"/>
          </w:tcPr>
          <w:p w:rsidR="00BB4226" w:rsidRDefault="002116E8">
            <w:pPr>
              <w:tabs>
                <w:tab w:val="left" w:pos="2295"/>
              </w:tabs>
              <w:spacing w:line="360" w:lineRule="auto"/>
              <w:ind w:left="113" w:right="113"/>
              <w:jc w:val="center"/>
              <w:rPr>
                <w:sz w:val="28"/>
                <w:szCs w:val="28"/>
              </w:rPr>
            </w:pPr>
            <w:r>
              <w:rPr>
                <w:sz w:val="28"/>
                <w:szCs w:val="28"/>
              </w:rPr>
              <w:t>200 / 200</w:t>
            </w:r>
          </w:p>
        </w:tc>
        <w:tc>
          <w:tcPr>
            <w:tcW w:w="720" w:type="dxa"/>
            <w:vMerge w:val="restart"/>
            <w:textDirection w:val="btLr"/>
            <w:vAlign w:val="center"/>
          </w:tcPr>
          <w:p w:rsidR="00BB4226" w:rsidRDefault="002116E8">
            <w:pPr>
              <w:tabs>
                <w:tab w:val="left" w:pos="2295"/>
              </w:tabs>
              <w:ind w:left="113" w:right="113"/>
              <w:jc w:val="center"/>
              <w:rPr>
                <w:sz w:val="28"/>
                <w:szCs w:val="28"/>
              </w:rPr>
            </w:pPr>
            <w:r>
              <w:rPr>
                <w:sz w:val="28"/>
                <w:szCs w:val="28"/>
              </w:rPr>
              <w:t>Пыль трепела</w:t>
            </w:r>
          </w:p>
        </w:tc>
        <w:tc>
          <w:tcPr>
            <w:tcW w:w="900" w:type="dxa"/>
            <w:vMerge w:val="restart"/>
            <w:textDirection w:val="btLr"/>
            <w:vAlign w:val="center"/>
          </w:tcPr>
          <w:p w:rsidR="00BB4226" w:rsidRDefault="002116E8">
            <w:pPr>
              <w:tabs>
                <w:tab w:val="left" w:pos="2295"/>
              </w:tabs>
              <w:spacing w:line="360" w:lineRule="auto"/>
              <w:ind w:left="113" w:right="113"/>
              <w:jc w:val="center"/>
              <w:rPr>
                <w:sz w:val="28"/>
                <w:szCs w:val="28"/>
              </w:rPr>
            </w:pPr>
            <w:r>
              <w:rPr>
                <w:sz w:val="28"/>
                <w:szCs w:val="28"/>
              </w:rPr>
              <w:t>2.0 / 2.0</w:t>
            </w:r>
          </w:p>
        </w:tc>
        <w:tc>
          <w:tcPr>
            <w:tcW w:w="720" w:type="dxa"/>
            <w:textDirection w:val="btLr"/>
            <w:vAlign w:val="center"/>
          </w:tcPr>
          <w:p w:rsidR="00BB4226" w:rsidRDefault="002116E8">
            <w:pPr>
              <w:tabs>
                <w:tab w:val="left" w:pos="2295"/>
              </w:tabs>
              <w:spacing w:line="360" w:lineRule="auto"/>
              <w:ind w:left="113" w:right="113"/>
              <w:jc w:val="center"/>
              <w:rPr>
                <w:sz w:val="28"/>
                <w:szCs w:val="28"/>
              </w:rPr>
            </w:pPr>
            <w:r>
              <w:rPr>
                <w:sz w:val="28"/>
                <w:szCs w:val="28"/>
              </w:rPr>
              <w:t>Шум</w:t>
            </w:r>
          </w:p>
        </w:tc>
        <w:tc>
          <w:tcPr>
            <w:tcW w:w="900" w:type="dxa"/>
            <w:textDirection w:val="btLr"/>
            <w:vAlign w:val="center"/>
          </w:tcPr>
          <w:p w:rsidR="00BB4226" w:rsidRDefault="00BB4226">
            <w:pPr>
              <w:tabs>
                <w:tab w:val="left" w:pos="2295"/>
              </w:tabs>
              <w:spacing w:line="360" w:lineRule="auto"/>
              <w:ind w:left="113" w:right="113"/>
              <w:jc w:val="center"/>
              <w:rPr>
                <w:sz w:val="28"/>
                <w:szCs w:val="28"/>
              </w:rPr>
            </w:pPr>
          </w:p>
          <w:p w:rsidR="00BB4226" w:rsidRDefault="002116E8">
            <w:pPr>
              <w:tabs>
                <w:tab w:val="left" w:pos="2295"/>
              </w:tabs>
              <w:spacing w:line="360" w:lineRule="auto"/>
              <w:ind w:left="113" w:right="113"/>
              <w:jc w:val="center"/>
              <w:rPr>
                <w:sz w:val="28"/>
                <w:szCs w:val="28"/>
              </w:rPr>
            </w:pPr>
            <w:r>
              <w:rPr>
                <w:sz w:val="28"/>
                <w:szCs w:val="28"/>
              </w:rPr>
              <w:t>75 / 72</w:t>
            </w:r>
          </w:p>
        </w:tc>
        <w:tc>
          <w:tcPr>
            <w:tcW w:w="900" w:type="dxa"/>
            <w:vMerge w:val="restart"/>
            <w:textDirection w:val="btLr"/>
            <w:vAlign w:val="center"/>
          </w:tcPr>
          <w:p w:rsidR="00BB4226" w:rsidRDefault="002116E8">
            <w:pPr>
              <w:tabs>
                <w:tab w:val="left" w:pos="2295"/>
              </w:tabs>
              <w:spacing w:line="360" w:lineRule="auto"/>
              <w:ind w:left="113" w:right="113"/>
              <w:jc w:val="center"/>
              <w:rPr>
                <w:sz w:val="28"/>
                <w:szCs w:val="28"/>
              </w:rPr>
            </w:pPr>
            <w:r>
              <w:rPr>
                <w:sz w:val="28"/>
                <w:szCs w:val="28"/>
              </w:rPr>
              <w:t>10 / 200</w:t>
            </w:r>
          </w:p>
        </w:tc>
        <w:tc>
          <w:tcPr>
            <w:tcW w:w="900" w:type="dxa"/>
            <w:vMerge w:val="restart"/>
            <w:textDirection w:val="btLr"/>
            <w:vAlign w:val="center"/>
          </w:tcPr>
          <w:p w:rsidR="00BB4226" w:rsidRDefault="002116E8">
            <w:pPr>
              <w:tabs>
                <w:tab w:val="left" w:pos="2295"/>
              </w:tabs>
              <w:spacing w:line="360" w:lineRule="auto"/>
              <w:ind w:left="113" w:right="113"/>
              <w:jc w:val="center"/>
              <w:rPr>
                <w:sz w:val="28"/>
                <w:szCs w:val="28"/>
              </w:rPr>
            </w:pPr>
            <w:r>
              <w:rPr>
                <w:sz w:val="28"/>
                <w:szCs w:val="28"/>
              </w:rPr>
              <w:t>25 / 1200</w:t>
            </w:r>
          </w:p>
        </w:tc>
        <w:tc>
          <w:tcPr>
            <w:tcW w:w="540" w:type="dxa"/>
            <w:vMerge w:val="restart"/>
            <w:textDirection w:val="btLr"/>
          </w:tcPr>
          <w:p w:rsidR="00BB4226" w:rsidRDefault="002116E8">
            <w:pPr>
              <w:tabs>
                <w:tab w:val="left" w:pos="2295"/>
              </w:tabs>
              <w:spacing w:line="360" w:lineRule="auto"/>
              <w:ind w:left="113" w:right="113"/>
              <w:jc w:val="both"/>
              <w:rPr>
                <w:sz w:val="28"/>
                <w:szCs w:val="28"/>
              </w:rPr>
            </w:pPr>
            <w:r>
              <w:rPr>
                <w:sz w:val="28"/>
                <w:szCs w:val="28"/>
              </w:rPr>
              <w:t xml:space="preserve">                         1*10 ˉ²                 </w:t>
            </w:r>
          </w:p>
          <w:p w:rsidR="00BB4226" w:rsidRDefault="002116E8">
            <w:pPr>
              <w:tabs>
                <w:tab w:val="left" w:pos="2295"/>
              </w:tabs>
              <w:spacing w:line="360" w:lineRule="auto"/>
              <w:ind w:left="113" w:right="113"/>
              <w:jc w:val="both"/>
              <w:rPr>
                <w:sz w:val="28"/>
                <w:szCs w:val="28"/>
              </w:rPr>
            </w:pPr>
            <w:r>
              <w:rPr>
                <w:sz w:val="28"/>
                <w:szCs w:val="28"/>
              </w:rPr>
              <w:t xml:space="preserve">                                             </w:t>
            </w:r>
          </w:p>
        </w:tc>
      </w:tr>
      <w:tr w:rsidR="00BB4226">
        <w:trPr>
          <w:cantSplit/>
          <w:trHeight w:val="1923"/>
        </w:trPr>
        <w:tc>
          <w:tcPr>
            <w:tcW w:w="697" w:type="dxa"/>
            <w:vMerge/>
            <w:textDirection w:val="btLr"/>
            <w:vAlign w:val="center"/>
          </w:tcPr>
          <w:p w:rsidR="00BB4226" w:rsidRDefault="00BB4226">
            <w:pPr>
              <w:tabs>
                <w:tab w:val="left" w:pos="2295"/>
              </w:tabs>
              <w:spacing w:line="360" w:lineRule="auto"/>
              <w:ind w:left="113" w:right="113"/>
              <w:jc w:val="center"/>
              <w:rPr>
                <w:sz w:val="28"/>
                <w:szCs w:val="28"/>
              </w:rPr>
            </w:pPr>
          </w:p>
        </w:tc>
        <w:tc>
          <w:tcPr>
            <w:tcW w:w="523" w:type="dxa"/>
            <w:vMerge/>
          </w:tcPr>
          <w:p w:rsidR="00BB4226" w:rsidRDefault="00BB4226">
            <w:pPr>
              <w:tabs>
                <w:tab w:val="left" w:pos="2295"/>
              </w:tabs>
              <w:spacing w:line="360" w:lineRule="auto"/>
              <w:jc w:val="both"/>
              <w:rPr>
                <w:sz w:val="28"/>
                <w:szCs w:val="28"/>
              </w:rPr>
            </w:pPr>
          </w:p>
        </w:tc>
        <w:tc>
          <w:tcPr>
            <w:tcW w:w="523" w:type="dxa"/>
            <w:textDirection w:val="btLr"/>
            <w:vAlign w:val="center"/>
          </w:tcPr>
          <w:p w:rsidR="00BB4226" w:rsidRDefault="002116E8">
            <w:pPr>
              <w:tabs>
                <w:tab w:val="left" w:pos="2295"/>
              </w:tabs>
              <w:ind w:left="113" w:right="113"/>
              <w:jc w:val="center"/>
              <w:rPr>
                <w:sz w:val="28"/>
                <w:szCs w:val="28"/>
              </w:rPr>
            </w:pPr>
            <w:r>
              <w:rPr>
                <w:sz w:val="28"/>
                <w:szCs w:val="28"/>
              </w:rPr>
              <w:t>Тепл.ый</w:t>
            </w:r>
          </w:p>
        </w:tc>
        <w:tc>
          <w:tcPr>
            <w:tcW w:w="523" w:type="dxa"/>
            <w:textDirection w:val="btLr"/>
            <w:vAlign w:val="center"/>
          </w:tcPr>
          <w:p w:rsidR="00BB4226" w:rsidRDefault="002116E8">
            <w:pPr>
              <w:tabs>
                <w:tab w:val="left" w:pos="2295"/>
              </w:tabs>
              <w:ind w:left="113" w:right="113"/>
              <w:jc w:val="center"/>
              <w:rPr>
                <w:sz w:val="28"/>
                <w:szCs w:val="28"/>
              </w:rPr>
            </w:pPr>
            <w:r>
              <w:rPr>
                <w:sz w:val="28"/>
                <w:szCs w:val="28"/>
              </w:rPr>
              <w:t>20-22 / 22</w:t>
            </w:r>
          </w:p>
        </w:tc>
        <w:tc>
          <w:tcPr>
            <w:tcW w:w="523" w:type="dxa"/>
            <w:vMerge/>
            <w:textDirection w:val="btLr"/>
            <w:vAlign w:val="center"/>
          </w:tcPr>
          <w:p w:rsidR="00BB4226" w:rsidRDefault="00BB4226">
            <w:pPr>
              <w:tabs>
                <w:tab w:val="left" w:pos="2295"/>
              </w:tabs>
              <w:ind w:left="113" w:right="113"/>
              <w:jc w:val="center"/>
              <w:rPr>
                <w:sz w:val="28"/>
                <w:szCs w:val="28"/>
              </w:rPr>
            </w:pPr>
          </w:p>
        </w:tc>
        <w:tc>
          <w:tcPr>
            <w:tcW w:w="523" w:type="dxa"/>
            <w:textDirection w:val="btLr"/>
            <w:vAlign w:val="center"/>
          </w:tcPr>
          <w:p w:rsidR="00BB4226" w:rsidRDefault="002116E8">
            <w:pPr>
              <w:tabs>
                <w:tab w:val="left" w:pos="2295"/>
              </w:tabs>
              <w:ind w:left="113" w:right="113"/>
              <w:jc w:val="center"/>
              <w:rPr>
                <w:sz w:val="28"/>
                <w:szCs w:val="28"/>
              </w:rPr>
            </w:pPr>
            <w:r>
              <w:rPr>
                <w:sz w:val="28"/>
                <w:szCs w:val="28"/>
              </w:rPr>
              <w:t>0,3 / 0.2</w:t>
            </w:r>
          </w:p>
        </w:tc>
        <w:tc>
          <w:tcPr>
            <w:tcW w:w="523" w:type="dxa"/>
            <w:vMerge/>
            <w:vAlign w:val="center"/>
          </w:tcPr>
          <w:p w:rsidR="00BB4226" w:rsidRDefault="00BB4226">
            <w:pPr>
              <w:tabs>
                <w:tab w:val="left" w:pos="2295"/>
              </w:tabs>
              <w:spacing w:line="360" w:lineRule="auto"/>
              <w:jc w:val="center"/>
              <w:rPr>
                <w:sz w:val="28"/>
                <w:szCs w:val="28"/>
              </w:rPr>
            </w:pPr>
          </w:p>
        </w:tc>
        <w:tc>
          <w:tcPr>
            <w:tcW w:w="665" w:type="dxa"/>
            <w:vMerge/>
            <w:vAlign w:val="center"/>
          </w:tcPr>
          <w:p w:rsidR="00BB4226" w:rsidRDefault="00BB4226">
            <w:pPr>
              <w:tabs>
                <w:tab w:val="left" w:pos="2295"/>
              </w:tabs>
              <w:spacing w:line="360" w:lineRule="auto"/>
              <w:jc w:val="center"/>
              <w:rPr>
                <w:sz w:val="28"/>
                <w:szCs w:val="28"/>
              </w:rPr>
            </w:pPr>
          </w:p>
        </w:tc>
        <w:tc>
          <w:tcPr>
            <w:tcW w:w="720" w:type="dxa"/>
            <w:vMerge/>
            <w:vAlign w:val="center"/>
          </w:tcPr>
          <w:p w:rsidR="00BB4226" w:rsidRDefault="00BB4226">
            <w:pPr>
              <w:tabs>
                <w:tab w:val="left" w:pos="2295"/>
              </w:tabs>
              <w:spacing w:line="360" w:lineRule="auto"/>
              <w:jc w:val="center"/>
              <w:rPr>
                <w:sz w:val="28"/>
                <w:szCs w:val="28"/>
              </w:rPr>
            </w:pPr>
          </w:p>
        </w:tc>
        <w:tc>
          <w:tcPr>
            <w:tcW w:w="900" w:type="dxa"/>
            <w:vMerge/>
            <w:vAlign w:val="center"/>
          </w:tcPr>
          <w:p w:rsidR="00BB4226" w:rsidRDefault="00BB4226">
            <w:pPr>
              <w:tabs>
                <w:tab w:val="left" w:pos="2295"/>
              </w:tabs>
              <w:spacing w:line="360" w:lineRule="auto"/>
              <w:jc w:val="center"/>
              <w:rPr>
                <w:sz w:val="28"/>
                <w:szCs w:val="28"/>
              </w:rPr>
            </w:pPr>
          </w:p>
        </w:tc>
        <w:tc>
          <w:tcPr>
            <w:tcW w:w="720" w:type="dxa"/>
            <w:textDirection w:val="btLr"/>
            <w:vAlign w:val="center"/>
          </w:tcPr>
          <w:p w:rsidR="00BB4226" w:rsidRDefault="002116E8">
            <w:pPr>
              <w:tabs>
                <w:tab w:val="left" w:pos="2295"/>
              </w:tabs>
              <w:spacing w:line="360" w:lineRule="auto"/>
              <w:ind w:left="113" w:right="113"/>
              <w:jc w:val="center"/>
              <w:rPr>
                <w:sz w:val="28"/>
                <w:szCs w:val="28"/>
              </w:rPr>
            </w:pPr>
            <w:r>
              <w:rPr>
                <w:sz w:val="28"/>
                <w:szCs w:val="28"/>
              </w:rPr>
              <w:t xml:space="preserve">Вибрация </w:t>
            </w:r>
          </w:p>
        </w:tc>
        <w:tc>
          <w:tcPr>
            <w:tcW w:w="900" w:type="dxa"/>
            <w:textDirection w:val="btLr"/>
            <w:vAlign w:val="center"/>
          </w:tcPr>
          <w:p w:rsidR="00BB4226" w:rsidRDefault="002116E8">
            <w:pPr>
              <w:tabs>
                <w:tab w:val="left" w:pos="2295"/>
              </w:tabs>
              <w:spacing w:line="360" w:lineRule="auto"/>
              <w:ind w:left="113" w:right="113"/>
              <w:jc w:val="center"/>
              <w:rPr>
                <w:sz w:val="28"/>
                <w:szCs w:val="28"/>
              </w:rPr>
            </w:pPr>
            <w:r>
              <w:rPr>
                <w:sz w:val="28"/>
                <w:szCs w:val="28"/>
              </w:rPr>
              <w:t>92 / 78</w:t>
            </w:r>
          </w:p>
        </w:tc>
        <w:tc>
          <w:tcPr>
            <w:tcW w:w="900" w:type="dxa"/>
            <w:vMerge/>
            <w:vAlign w:val="center"/>
          </w:tcPr>
          <w:p w:rsidR="00BB4226" w:rsidRDefault="00BB4226">
            <w:pPr>
              <w:tabs>
                <w:tab w:val="left" w:pos="2295"/>
              </w:tabs>
              <w:spacing w:line="360" w:lineRule="auto"/>
              <w:jc w:val="center"/>
              <w:rPr>
                <w:sz w:val="28"/>
                <w:szCs w:val="28"/>
              </w:rPr>
            </w:pPr>
          </w:p>
        </w:tc>
        <w:tc>
          <w:tcPr>
            <w:tcW w:w="900" w:type="dxa"/>
            <w:vMerge/>
            <w:vAlign w:val="center"/>
          </w:tcPr>
          <w:p w:rsidR="00BB4226" w:rsidRDefault="00BB4226">
            <w:pPr>
              <w:tabs>
                <w:tab w:val="left" w:pos="2295"/>
              </w:tabs>
              <w:spacing w:line="360" w:lineRule="auto"/>
              <w:jc w:val="center"/>
              <w:rPr>
                <w:sz w:val="28"/>
                <w:szCs w:val="28"/>
              </w:rPr>
            </w:pPr>
          </w:p>
        </w:tc>
        <w:tc>
          <w:tcPr>
            <w:tcW w:w="540" w:type="dxa"/>
            <w:vMerge/>
            <w:textDirection w:val="btLr"/>
          </w:tcPr>
          <w:p w:rsidR="00BB4226" w:rsidRDefault="00BB4226">
            <w:pPr>
              <w:tabs>
                <w:tab w:val="left" w:pos="2295"/>
              </w:tabs>
              <w:spacing w:line="360" w:lineRule="auto"/>
              <w:ind w:left="113" w:right="113"/>
              <w:jc w:val="both"/>
              <w:rPr>
                <w:sz w:val="28"/>
                <w:szCs w:val="28"/>
              </w:rPr>
            </w:pPr>
          </w:p>
        </w:tc>
      </w:tr>
    </w:tbl>
    <w:p w:rsidR="00BB4226" w:rsidRDefault="00BB4226">
      <w:pPr>
        <w:spacing w:line="360" w:lineRule="auto"/>
        <w:ind w:firstLine="720"/>
        <w:jc w:val="both"/>
        <w:rPr>
          <w:sz w:val="28"/>
          <w:szCs w:val="28"/>
        </w:rPr>
      </w:pPr>
    </w:p>
    <w:p w:rsidR="00BB4226" w:rsidRDefault="002116E8">
      <w:pPr>
        <w:spacing w:line="360" w:lineRule="auto"/>
        <w:ind w:firstLine="720"/>
        <w:jc w:val="both"/>
        <w:rPr>
          <w:sz w:val="28"/>
          <w:szCs w:val="28"/>
        </w:rPr>
      </w:pPr>
      <w:r>
        <w:rPr>
          <w:sz w:val="28"/>
          <w:szCs w:val="28"/>
        </w:rPr>
        <w:t xml:space="preserve">* ГОСТ 12.1.005-88 </w:t>
      </w:r>
      <w:r>
        <w:rPr>
          <w:rFonts w:ascii="GOST type B" w:hAnsi="GOST type B" w:cs="GOST type B"/>
          <w:sz w:val="28"/>
          <w:szCs w:val="28"/>
        </w:rPr>
        <w:t>[     ].</w:t>
      </w:r>
      <w:r>
        <w:rPr>
          <w:sz w:val="28"/>
          <w:szCs w:val="28"/>
        </w:rPr>
        <w:t xml:space="preserve"> </w:t>
      </w:r>
    </w:p>
    <w:p w:rsidR="00BB4226" w:rsidRDefault="002116E8">
      <w:pPr>
        <w:spacing w:line="360" w:lineRule="auto"/>
        <w:ind w:firstLine="720"/>
        <w:jc w:val="center"/>
        <w:rPr>
          <w:sz w:val="32"/>
          <w:szCs w:val="32"/>
        </w:rPr>
      </w:pPr>
      <w:r>
        <w:rPr>
          <w:sz w:val="32"/>
          <w:szCs w:val="32"/>
        </w:rPr>
        <w:t>10.2 Экологичность проекта</w:t>
      </w:r>
    </w:p>
    <w:p w:rsidR="00BB4226" w:rsidRDefault="002116E8">
      <w:pPr>
        <w:spacing w:line="360" w:lineRule="auto"/>
        <w:ind w:firstLine="720"/>
        <w:jc w:val="both"/>
        <w:rPr>
          <w:sz w:val="28"/>
          <w:szCs w:val="28"/>
        </w:rPr>
      </w:pPr>
      <w:r>
        <w:rPr>
          <w:sz w:val="28"/>
          <w:szCs w:val="28"/>
        </w:rPr>
        <w:t>Любое производство в силу своей специфики оказывает влияние на окружающую среду выбросами вредных веществ и вследствие этого влияет на здоровье человека. На данном предприятии вредными факторами, влияющими на окружающую среду, являются пыль, зола, оксид углерода и другие вещества, выбрасываемые предприятием в окружающую среду. Задача этого раздела состоит в определении опасности производства, проведения мониторинга состояния окружающей среды и выработки мероприятий, направленных на оздоровление окружающей среды.</w:t>
      </w:r>
    </w:p>
    <w:p w:rsidR="00BB4226" w:rsidRDefault="002116E8">
      <w:pPr>
        <w:tabs>
          <w:tab w:val="left" w:pos="2295"/>
        </w:tabs>
        <w:spacing w:line="360" w:lineRule="auto"/>
        <w:jc w:val="center"/>
        <w:rPr>
          <w:sz w:val="28"/>
          <w:szCs w:val="28"/>
        </w:rPr>
      </w:pPr>
      <w:r>
        <w:rPr>
          <w:sz w:val="28"/>
          <w:szCs w:val="28"/>
        </w:rPr>
        <w:t>Перечень вредных веществ, выбрасываемых в атмосферу.</w:t>
      </w:r>
    </w:p>
    <w:p w:rsidR="00BB4226" w:rsidRDefault="00BB4226">
      <w:pPr>
        <w:tabs>
          <w:tab w:val="left" w:pos="2295"/>
        </w:tabs>
        <w:spacing w:line="360" w:lineRule="auto"/>
        <w:jc w:val="center"/>
        <w:rPr>
          <w:sz w:val="28"/>
          <w:szCs w:val="28"/>
        </w:rPr>
      </w:pPr>
    </w:p>
    <w:p w:rsidR="00BB4226" w:rsidRDefault="002116E8">
      <w:pPr>
        <w:tabs>
          <w:tab w:val="left" w:pos="2295"/>
        </w:tabs>
        <w:spacing w:line="360" w:lineRule="auto"/>
        <w:rPr>
          <w:sz w:val="28"/>
          <w:szCs w:val="28"/>
        </w:rPr>
      </w:pPr>
      <w:r>
        <w:rPr>
          <w:sz w:val="28"/>
          <w:szCs w:val="28"/>
        </w:rPr>
        <w:t xml:space="preserve">Табл.№ 17                                        </w:t>
      </w:r>
    </w:p>
    <w:tbl>
      <w:tblPr>
        <w:tblW w:w="96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4324"/>
        <w:gridCol w:w="1172"/>
        <w:gridCol w:w="1456"/>
        <w:gridCol w:w="1778"/>
      </w:tblGrid>
      <w:tr w:rsidR="00BB4226">
        <w:trPr>
          <w:cantSplit/>
          <w:trHeight w:val="1509"/>
        </w:trPr>
        <w:tc>
          <w:tcPr>
            <w:tcW w:w="918" w:type="dxa"/>
          </w:tcPr>
          <w:p w:rsidR="00BB4226" w:rsidRDefault="00BB4226">
            <w:pPr>
              <w:tabs>
                <w:tab w:val="left" w:pos="2295"/>
              </w:tabs>
              <w:spacing w:line="360" w:lineRule="auto"/>
              <w:jc w:val="center"/>
              <w:rPr>
                <w:sz w:val="28"/>
                <w:szCs w:val="28"/>
              </w:rPr>
            </w:pPr>
          </w:p>
          <w:p w:rsidR="00BB4226" w:rsidRDefault="002116E8">
            <w:pPr>
              <w:tabs>
                <w:tab w:val="left" w:pos="2295"/>
              </w:tabs>
              <w:spacing w:line="360" w:lineRule="auto"/>
              <w:jc w:val="center"/>
              <w:rPr>
                <w:sz w:val="28"/>
                <w:szCs w:val="28"/>
              </w:rPr>
            </w:pPr>
            <w:r>
              <w:rPr>
                <w:sz w:val="28"/>
                <w:szCs w:val="28"/>
              </w:rPr>
              <w:t>Код</w:t>
            </w:r>
          </w:p>
        </w:tc>
        <w:tc>
          <w:tcPr>
            <w:tcW w:w="4324" w:type="dxa"/>
          </w:tcPr>
          <w:p w:rsidR="00BB4226" w:rsidRDefault="00BB4226">
            <w:pPr>
              <w:tabs>
                <w:tab w:val="left" w:pos="2295"/>
              </w:tabs>
              <w:spacing w:line="360" w:lineRule="auto"/>
              <w:jc w:val="center"/>
              <w:rPr>
                <w:sz w:val="28"/>
                <w:szCs w:val="28"/>
              </w:rPr>
            </w:pPr>
          </w:p>
          <w:p w:rsidR="00BB4226" w:rsidRDefault="002116E8">
            <w:pPr>
              <w:tabs>
                <w:tab w:val="left" w:pos="2295"/>
              </w:tabs>
              <w:spacing w:line="360" w:lineRule="auto"/>
              <w:jc w:val="center"/>
              <w:rPr>
                <w:sz w:val="28"/>
                <w:szCs w:val="28"/>
              </w:rPr>
            </w:pPr>
            <w:r>
              <w:rPr>
                <w:sz w:val="28"/>
                <w:szCs w:val="28"/>
              </w:rPr>
              <w:t>Наименование вещества</w:t>
            </w:r>
          </w:p>
        </w:tc>
        <w:tc>
          <w:tcPr>
            <w:tcW w:w="1172" w:type="dxa"/>
          </w:tcPr>
          <w:p w:rsidR="00BB4226" w:rsidRDefault="002116E8">
            <w:pPr>
              <w:tabs>
                <w:tab w:val="left" w:pos="2295"/>
              </w:tabs>
              <w:spacing w:line="360" w:lineRule="auto"/>
              <w:jc w:val="center"/>
              <w:rPr>
                <w:sz w:val="28"/>
                <w:szCs w:val="28"/>
              </w:rPr>
            </w:pPr>
            <w:r>
              <w:rPr>
                <w:sz w:val="28"/>
                <w:szCs w:val="28"/>
              </w:rPr>
              <w:t>ПДК,</w:t>
            </w:r>
          </w:p>
          <w:p w:rsidR="00BB4226" w:rsidRDefault="002116E8">
            <w:pPr>
              <w:tabs>
                <w:tab w:val="left" w:pos="2295"/>
              </w:tabs>
              <w:spacing w:line="360" w:lineRule="auto"/>
              <w:jc w:val="center"/>
              <w:rPr>
                <w:sz w:val="28"/>
                <w:szCs w:val="28"/>
              </w:rPr>
            </w:pPr>
            <w:r>
              <w:rPr>
                <w:sz w:val="28"/>
                <w:szCs w:val="28"/>
              </w:rPr>
              <w:t>мг/м³ *</w:t>
            </w:r>
          </w:p>
        </w:tc>
        <w:tc>
          <w:tcPr>
            <w:tcW w:w="1456" w:type="dxa"/>
          </w:tcPr>
          <w:p w:rsidR="00BB4226" w:rsidRDefault="002116E8">
            <w:pPr>
              <w:tabs>
                <w:tab w:val="left" w:pos="2295"/>
              </w:tabs>
              <w:spacing w:line="360" w:lineRule="auto"/>
              <w:jc w:val="center"/>
              <w:rPr>
                <w:sz w:val="28"/>
                <w:szCs w:val="28"/>
              </w:rPr>
            </w:pPr>
            <w:r>
              <w:rPr>
                <w:sz w:val="28"/>
                <w:szCs w:val="28"/>
              </w:rPr>
              <w:t>Класс опасности вещества*</w:t>
            </w:r>
          </w:p>
        </w:tc>
        <w:tc>
          <w:tcPr>
            <w:tcW w:w="1778" w:type="dxa"/>
          </w:tcPr>
          <w:p w:rsidR="00BB4226" w:rsidRDefault="002116E8">
            <w:pPr>
              <w:tabs>
                <w:tab w:val="left" w:pos="2295"/>
              </w:tabs>
              <w:spacing w:line="360" w:lineRule="auto"/>
              <w:jc w:val="center"/>
              <w:rPr>
                <w:sz w:val="28"/>
                <w:szCs w:val="28"/>
              </w:rPr>
            </w:pPr>
            <w:r>
              <w:rPr>
                <w:sz w:val="28"/>
                <w:szCs w:val="28"/>
              </w:rPr>
              <w:t>Количество выбросов</w:t>
            </w:r>
          </w:p>
          <w:p w:rsidR="00BB4226" w:rsidRDefault="002116E8">
            <w:pPr>
              <w:tabs>
                <w:tab w:val="left" w:pos="2295"/>
              </w:tabs>
              <w:spacing w:line="360" w:lineRule="auto"/>
              <w:jc w:val="center"/>
              <w:rPr>
                <w:sz w:val="28"/>
                <w:szCs w:val="28"/>
              </w:rPr>
            </w:pPr>
            <w:r>
              <w:rPr>
                <w:sz w:val="28"/>
                <w:szCs w:val="28"/>
              </w:rPr>
              <w:t>т/год</w:t>
            </w:r>
          </w:p>
        </w:tc>
      </w:tr>
      <w:tr w:rsidR="00BB4226">
        <w:trPr>
          <w:trHeight w:val="477"/>
        </w:trPr>
        <w:tc>
          <w:tcPr>
            <w:tcW w:w="918" w:type="dxa"/>
          </w:tcPr>
          <w:p w:rsidR="00BB4226" w:rsidRDefault="002116E8">
            <w:pPr>
              <w:tabs>
                <w:tab w:val="left" w:pos="2295"/>
              </w:tabs>
              <w:spacing w:line="360" w:lineRule="auto"/>
              <w:jc w:val="center"/>
              <w:rPr>
                <w:b/>
                <w:bCs/>
                <w:sz w:val="28"/>
                <w:szCs w:val="28"/>
              </w:rPr>
            </w:pPr>
            <w:r>
              <w:rPr>
                <w:b/>
                <w:bCs/>
                <w:sz w:val="28"/>
                <w:szCs w:val="28"/>
              </w:rPr>
              <w:t>1</w:t>
            </w:r>
          </w:p>
        </w:tc>
        <w:tc>
          <w:tcPr>
            <w:tcW w:w="4324" w:type="dxa"/>
          </w:tcPr>
          <w:p w:rsidR="00BB4226" w:rsidRDefault="002116E8">
            <w:pPr>
              <w:tabs>
                <w:tab w:val="left" w:pos="2295"/>
              </w:tabs>
              <w:spacing w:line="360" w:lineRule="auto"/>
              <w:jc w:val="center"/>
              <w:rPr>
                <w:b/>
                <w:bCs/>
                <w:sz w:val="28"/>
                <w:szCs w:val="28"/>
              </w:rPr>
            </w:pPr>
            <w:r>
              <w:rPr>
                <w:b/>
                <w:bCs/>
                <w:sz w:val="28"/>
                <w:szCs w:val="28"/>
              </w:rPr>
              <w:t>2</w:t>
            </w:r>
          </w:p>
        </w:tc>
        <w:tc>
          <w:tcPr>
            <w:tcW w:w="1172" w:type="dxa"/>
          </w:tcPr>
          <w:p w:rsidR="00BB4226" w:rsidRDefault="002116E8">
            <w:pPr>
              <w:tabs>
                <w:tab w:val="left" w:pos="2295"/>
              </w:tabs>
              <w:spacing w:line="360" w:lineRule="auto"/>
              <w:jc w:val="center"/>
              <w:rPr>
                <w:b/>
                <w:bCs/>
                <w:sz w:val="28"/>
                <w:szCs w:val="28"/>
              </w:rPr>
            </w:pPr>
            <w:r>
              <w:rPr>
                <w:b/>
                <w:bCs/>
                <w:sz w:val="28"/>
                <w:szCs w:val="28"/>
              </w:rPr>
              <w:t>3</w:t>
            </w:r>
          </w:p>
        </w:tc>
        <w:tc>
          <w:tcPr>
            <w:tcW w:w="1456" w:type="dxa"/>
          </w:tcPr>
          <w:p w:rsidR="00BB4226" w:rsidRDefault="002116E8">
            <w:pPr>
              <w:tabs>
                <w:tab w:val="left" w:pos="2295"/>
              </w:tabs>
              <w:spacing w:line="360" w:lineRule="auto"/>
              <w:jc w:val="center"/>
              <w:rPr>
                <w:b/>
                <w:bCs/>
                <w:sz w:val="28"/>
                <w:szCs w:val="28"/>
              </w:rPr>
            </w:pPr>
            <w:r>
              <w:rPr>
                <w:b/>
                <w:bCs/>
                <w:sz w:val="28"/>
                <w:szCs w:val="28"/>
              </w:rPr>
              <w:t>4</w:t>
            </w:r>
          </w:p>
        </w:tc>
        <w:tc>
          <w:tcPr>
            <w:tcW w:w="1778" w:type="dxa"/>
          </w:tcPr>
          <w:p w:rsidR="00BB4226" w:rsidRDefault="002116E8">
            <w:pPr>
              <w:tabs>
                <w:tab w:val="left" w:pos="2295"/>
              </w:tabs>
              <w:spacing w:line="360" w:lineRule="auto"/>
              <w:jc w:val="center"/>
              <w:rPr>
                <w:b/>
                <w:bCs/>
                <w:sz w:val="28"/>
                <w:szCs w:val="28"/>
              </w:rPr>
            </w:pPr>
            <w:r>
              <w:rPr>
                <w:b/>
                <w:bCs/>
                <w:sz w:val="28"/>
                <w:szCs w:val="28"/>
              </w:rPr>
              <w:t>5</w:t>
            </w:r>
          </w:p>
        </w:tc>
      </w:tr>
      <w:tr w:rsidR="00BB4226">
        <w:trPr>
          <w:trHeight w:val="2312"/>
        </w:trPr>
        <w:tc>
          <w:tcPr>
            <w:tcW w:w="918" w:type="dxa"/>
          </w:tcPr>
          <w:p w:rsidR="00BB4226" w:rsidRDefault="002116E8">
            <w:pPr>
              <w:tabs>
                <w:tab w:val="left" w:pos="2295"/>
              </w:tabs>
              <w:spacing w:line="360" w:lineRule="auto"/>
              <w:jc w:val="both"/>
              <w:rPr>
                <w:sz w:val="28"/>
                <w:szCs w:val="28"/>
              </w:rPr>
            </w:pPr>
            <w:r>
              <w:rPr>
                <w:sz w:val="28"/>
                <w:szCs w:val="28"/>
              </w:rPr>
              <w:t>0301</w:t>
            </w:r>
          </w:p>
          <w:p w:rsidR="00BB4226" w:rsidRDefault="002116E8">
            <w:pPr>
              <w:tabs>
                <w:tab w:val="left" w:pos="2295"/>
              </w:tabs>
              <w:spacing w:line="360" w:lineRule="auto"/>
              <w:jc w:val="both"/>
              <w:rPr>
                <w:sz w:val="28"/>
                <w:szCs w:val="28"/>
              </w:rPr>
            </w:pPr>
            <w:r>
              <w:rPr>
                <w:sz w:val="28"/>
                <w:szCs w:val="28"/>
              </w:rPr>
              <w:t>0304</w:t>
            </w:r>
          </w:p>
          <w:p w:rsidR="00BB4226" w:rsidRDefault="002116E8">
            <w:pPr>
              <w:tabs>
                <w:tab w:val="left" w:pos="2295"/>
              </w:tabs>
              <w:spacing w:line="360" w:lineRule="auto"/>
              <w:jc w:val="both"/>
              <w:rPr>
                <w:sz w:val="28"/>
                <w:szCs w:val="28"/>
              </w:rPr>
            </w:pPr>
            <w:r>
              <w:rPr>
                <w:sz w:val="28"/>
                <w:szCs w:val="28"/>
              </w:rPr>
              <w:t>0337</w:t>
            </w:r>
          </w:p>
          <w:p w:rsidR="00BB4226" w:rsidRDefault="002116E8">
            <w:pPr>
              <w:tabs>
                <w:tab w:val="left" w:pos="2295"/>
              </w:tabs>
              <w:spacing w:line="360" w:lineRule="auto"/>
              <w:jc w:val="both"/>
              <w:rPr>
                <w:sz w:val="28"/>
                <w:szCs w:val="28"/>
              </w:rPr>
            </w:pPr>
            <w:r>
              <w:rPr>
                <w:sz w:val="28"/>
                <w:szCs w:val="28"/>
              </w:rPr>
              <w:t>2908</w:t>
            </w:r>
          </w:p>
          <w:p w:rsidR="00BB4226" w:rsidRDefault="00BB4226">
            <w:pPr>
              <w:tabs>
                <w:tab w:val="left" w:pos="2295"/>
              </w:tabs>
              <w:spacing w:line="360" w:lineRule="auto"/>
              <w:jc w:val="both"/>
              <w:rPr>
                <w:sz w:val="28"/>
                <w:szCs w:val="28"/>
              </w:rPr>
            </w:pPr>
          </w:p>
          <w:p w:rsidR="00BB4226" w:rsidRDefault="002116E8">
            <w:pPr>
              <w:tabs>
                <w:tab w:val="left" w:pos="2295"/>
              </w:tabs>
              <w:spacing w:line="360" w:lineRule="auto"/>
              <w:jc w:val="both"/>
              <w:rPr>
                <w:sz w:val="28"/>
                <w:szCs w:val="28"/>
              </w:rPr>
            </w:pPr>
            <w:r>
              <w:rPr>
                <w:sz w:val="28"/>
                <w:szCs w:val="28"/>
              </w:rPr>
              <w:t>2909</w:t>
            </w:r>
          </w:p>
        </w:tc>
        <w:tc>
          <w:tcPr>
            <w:tcW w:w="4324" w:type="dxa"/>
          </w:tcPr>
          <w:p w:rsidR="00BB4226" w:rsidRDefault="002116E8">
            <w:pPr>
              <w:tabs>
                <w:tab w:val="left" w:pos="2295"/>
              </w:tabs>
              <w:spacing w:line="360" w:lineRule="auto"/>
              <w:rPr>
                <w:sz w:val="28"/>
                <w:szCs w:val="28"/>
              </w:rPr>
            </w:pPr>
            <w:r>
              <w:rPr>
                <w:sz w:val="28"/>
                <w:szCs w:val="28"/>
              </w:rPr>
              <w:t>Азота диоксид</w:t>
            </w:r>
          </w:p>
          <w:p w:rsidR="00BB4226" w:rsidRDefault="002116E8">
            <w:pPr>
              <w:tabs>
                <w:tab w:val="left" w:pos="2295"/>
              </w:tabs>
              <w:spacing w:line="360" w:lineRule="auto"/>
              <w:rPr>
                <w:sz w:val="28"/>
                <w:szCs w:val="28"/>
              </w:rPr>
            </w:pPr>
            <w:r>
              <w:rPr>
                <w:sz w:val="28"/>
                <w:szCs w:val="28"/>
              </w:rPr>
              <w:t>Азота оксид</w:t>
            </w:r>
          </w:p>
          <w:p w:rsidR="00BB4226" w:rsidRDefault="002116E8">
            <w:pPr>
              <w:tabs>
                <w:tab w:val="left" w:pos="2295"/>
              </w:tabs>
              <w:spacing w:line="360" w:lineRule="auto"/>
              <w:rPr>
                <w:sz w:val="28"/>
                <w:szCs w:val="28"/>
              </w:rPr>
            </w:pPr>
            <w:r>
              <w:rPr>
                <w:sz w:val="28"/>
                <w:szCs w:val="28"/>
              </w:rPr>
              <w:t>Углерода оксид</w:t>
            </w:r>
          </w:p>
          <w:p w:rsidR="00BB4226" w:rsidRDefault="002116E8">
            <w:pPr>
              <w:tabs>
                <w:tab w:val="left" w:pos="2295"/>
              </w:tabs>
              <w:spacing w:line="360" w:lineRule="auto"/>
              <w:rPr>
                <w:sz w:val="28"/>
                <w:szCs w:val="28"/>
              </w:rPr>
            </w:pPr>
            <w:r>
              <w:rPr>
                <w:sz w:val="28"/>
                <w:szCs w:val="28"/>
              </w:rPr>
              <w:t xml:space="preserve">Пыль неорганическая </w:t>
            </w:r>
          </w:p>
          <w:p w:rsidR="00BB4226" w:rsidRDefault="002116E8">
            <w:pPr>
              <w:tabs>
                <w:tab w:val="left" w:pos="2295"/>
              </w:tabs>
              <w:spacing w:line="360" w:lineRule="auto"/>
              <w:rPr>
                <w:sz w:val="28"/>
                <w:szCs w:val="28"/>
              </w:rPr>
            </w:pPr>
            <w:r>
              <w:rPr>
                <w:sz w:val="28"/>
                <w:szCs w:val="28"/>
              </w:rPr>
              <w:t>(диатомита)</w:t>
            </w:r>
          </w:p>
          <w:p w:rsidR="00BB4226" w:rsidRDefault="002116E8">
            <w:pPr>
              <w:tabs>
                <w:tab w:val="left" w:pos="2295"/>
              </w:tabs>
              <w:spacing w:line="360" w:lineRule="auto"/>
              <w:rPr>
                <w:sz w:val="28"/>
                <w:szCs w:val="28"/>
              </w:rPr>
            </w:pPr>
            <w:r>
              <w:rPr>
                <w:sz w:val="28"/>
                <w:szCs w:val="28"/>
              </w:rPr>
              <w:t>Пыль неорганическая (зола)</w:t>
            </w:r>
          </w:p>
        </w:tc>
        <w:tc>
          <w:tcPr>
            <w:tcW w:w="1172" w:type="dxa"/>
          </w:tcPr>
          <w:p w:rsidR="00BB4226" w:rsidRDefault="002116E8">
            <w:pPr>
              <w:spacing w:line="360" w:lineRule="auto"/>
              <w:jc w:val="center"/>
              <w:rPr>
                <w:sz w:val="28"/>
                <w:szCs w:val="28"/>
              </w:rPr>
            </w:pPr>
            <w:r>
              <w:rPr>
                <w:sz w:val="28"/>
                <w:szCs w:val="28"/>
              </w:rPr>
              <w:t>0.085</w:t>
            </w:r>
          </w:p>
          <w:p w:rsidR="00BB4226" w:rsidRDefault="002116E8">
            <w:pPr>
              <w:spacing w:line="360" w:lineRule="auto"/>
              <w:jc w:val="center"/>
              <w:rPr>
                <w:sz w:val="28"/>
                <w:szCs w:val="28"/>
              </w:rPr>
            </w:pPr>
            <w:r>
              <w:rPr>
                <w:sz w:val="28"/>
                <w:szCs w:val="28"/>
              </w:rPr>
              <w:t>0.06</w:t>
            </w:r>
          </w:p>
          <w:p w:rsidR="00BB4226" w:rsidRDefault="002116E8">
            <w:pPr>
              <w:spacing w:line="360" w:lineRule="auto"/>
              <w:jc w:val="center"/>
              <w:rPr>
                <w:sz w:val="28"/>
                <w:szCs w:val="28"/>
              </w:rPr>
            </w:pPr>
            <w:r>
              <w:rPr>
                <w:sz w:val="28"/>
                <w:szCs w:val="28"/>
              </w:rPr>
              <w:t>5</w:t>
            </w:r>
          </w:p>
          <w:p w:rsidR="00BB4226" w:rsidRDefault="002116E8">
            <w:pPr>
              <w:spacing w:line="360" w:lineRule="auto"/>
              <w:jc w:val="center"/>
              <w:rPr>
                <w:sz w:val="28"/>
                <w:szCs w:val="28"/>
              </w:rPr>
            </w:pPr>
            <w:r>
              <w:rPr>
                <w:sz w:val="28"/>
                <w:szCs w:val="28"/>
              </w:rPr>
              <w:t>0.05</w:t>
            </w:r>
          </w:p>
          <w:p w:rsidR="00BB4226" w:rsidRDefault="00BB4226">
            <w:pPr>
              <w:spacing w:line="360" w:lineRule="auto"/>
              <w:jc w:val="center"/>
              <w:rPr>
                <w:sz w:val="28"/>
                <w:szCs w:val="28"/>
              </w:rPr>
            </w:pPr>
          </w:p>
          <w:p w:rsidR="00BB4226" w:rsidRDefault="002116E8">
            <w:pPr>
              <w:spacing w:line="360" w:lineRule="auto"/>
              <w:jc w:val="center"/>
              <w:rPr>
                <w:sz w:val="28"/>
                <w:szCs w:val="28"/>
              </w:rPr>
            </w:pPr>
            <w:r>
              <w:rPr>
                <w:sz w:val="28"/>
                <w:szCs w:val="28"/>
              </w:rPr>
              <w:t>0.06</w:t>
            </w:r>
          </w:p>
        </w:tc>
        <w:tc>
          <w:tcPr>
            <w:tcW w:w="1456" w:type="dxa"/>
          </w:tcPr>
          <w:p w:rsidR="00BB4226" w:rsidRDefault="002116E8">
            <w:pPr>
              <w:tabs>
                <w:tab w:val="left" w:pos="2295"/>
              </w:tabs>
              <w:spacing w:line="360" w:lineRule="auto"/>
              <w:jc w:val="center"/>
              <w:rPr>
                <w:sz w:val="28"/>
                <w:szCs w:val="28"/>
              </w:rPr>
            </w:pPr>
            <w:r>
              <w:rPr>
                <w:sz w:val="28"/>
                <w:szCs w:val="28"/>
              </w:rPr>
              <w:t>2</w:t>
            </w:r>
          </w:p>
          <w:p w:rsidR="00BB4226" w:rsidRDefault="002116E8">
            <w:pPr>
              <w:tabs>
                <w:tab w:val="left" w:pos="2295"/>
              </w:tabs>
              <w:spacing w:line="360" w:lineRule="auto"/>
              <w:jc w:val="center"/>
              <w:rPr>
                <w:sz w:val="28"/>
                <w:szCs w:val="28"/>
              </w:rPr>
            </w:pPr>
            <w:r>
              <w:rPr>
                <w:sz w:val="28"/>
                <w:szCs w:val="28"/>
              </w:rPr>
              <w:t>3</w:t>
            </w:r>
          </w:p>
          <w:p w:rsidR="00BB4226" w:rsidRDefault="002116E8">
            <w:pPr>
              <w:tabs>
                <w:tab w:val="left" w:pos="2295"/>
              </w:tabs>
              <w:spacing w:line="360" w:lineRule="auto"/>
              <w:jc w:val="center"/>
              <w:rPr>
                <w:sz w:val="28"/>
                <w:szCs w:val="28"/>
              </w:rPr>
            </w:pPr>
            <w:r>
              <w:rPr>
                <w:sz w:val="28"/>
                <w:szCs w:val="28"/>
              </w:rPr>
              <w:t>4</w:t>
            </w:r>
          </w:p>
          <w:p w:rsidR="00BB4226" w:rsidRDefault="002116E8">
            <w:pPr>
              <w:tabs>
                <w:tab w:val="left" w:pos="2295"/>
              </w:tabs>
              <w:spacing w:line="360" w:lineRule="auto"/>
              <w:jc w:val="center"/>
              <w:rPr>
                <w:sz w:val="28"/>
                <w:szCs w:val="28"/>
              </w:rPr>
            </w:pPr>
            <w:r>
              <w:rPr>
                <w:sz w:val="28"/>
                <w:szCs w:val="28"/>
              </w:rPr>
              <w:t>3</w:t>
            </w:r>
          </w:p>
          <w:p w:rsidR="00BB4226" w:rsidRDefault="00BB4226">
            <w:pPr>
              <w:tabs>
                <w:tab w:val="left" w:pos="2295"/>
              </w:tabs>
              <w:spacing w:line="360" w:lineRule="auto"/>
              <w:jc w:val="center"/>
              <w:rPr>
                <w:sz w:val="28"/>
                <w:szCs w:val="28"/>
              </w:rPr>
            </w:pPr>
          </w:p>
          <w:p w:rsidR="00BB4226" w:rsidRDefault="002116E8">
            <w:pPr>
              <w:tabs>
                <w:tab w:val="left" w:pos="2295"/>
              </w:tabs>
              <w:spacing w:line="360" w:lineRule="auto"/>
              <w:jc w:val="center"/>
              <w:rPr>
                <w:sz w:val="28"/>
                <w:szCs w:val="28"/>
              </w:rPr>
            </w:pPr>
            <w:r>
              <w:rPr>
                <w:sz w:val="28"/>
                <w:szCs w:val="28"/>
              </w:rPr>
              <w:t>3</w:t>
            </w:r>
          </w:p>
        </w:tc>
        <w:tc>
          <w:tcPr>
            <w:tcW w:w="1778" w:type="dxa"/>
          </w:tcPr>
          <w:p w:rsidR="00BB4226" w:rsidRDefault="002116E8">
            <w:pPr>
              <w:tabs>
                <w:tab w:val="left" w:pos="2295"/>
              </w:tabs>
              <w:spacing w:line="360" w:lineRule="auto"/>
              <w:jc w:val="center"/>
              <w:rPr>
                <w:sz w:val="28"/>
                <w:szCs w:val="28"/>
              </w:rPr>
            </w:pPr>
            <w:r>
              <w:rPr>
                <w:sz w:val="28"/>
                <w:szCs w:val="28"/>
              </w:rPr>
              <w:t>100</w:t>
            </w:r>
          </w:p>
          <w:p w:rsidR="00BB4226" w:rsidRDefault="002116E8">
            <w:pPr>
              <w:tabs>
                <w:tab w:val="left" w:pos="2295"/>
              </w:tabs>
              <w:spacing w:line="360" w:lineRule="auto"/>
              <w:jc w:val="center"/>
              <w:rPr>
                <w:sz w:val="28"/>
                <w:szCs w:val="28"/>
              </w:rPr>
            </w:pPr>
            <w:r>
              <w:rPr>
                <w:sz w:val="28"/>
                <w:szCs w:val="28"/>
              </w:rPr>
              <w:t>20.82</w:t>
            </w:r>
          </w:p>
          <w:p w:rsidR="00BB4226" w:rsidRDefault="002116E8">
            <w:pPr>
              <w:tabs>
                <w:tab w:val="left" w:pos="2295"/>
              </w:tabs>
              <w:spacing w:line="360" w:lineRule="auto"/>
              <w:jc w:val="center"/>
              <w:rPr>
                <w:sz w:val="28"/>
                <w:szCs w:val="28"/>
              </w:rPr>
            </w:pPr>
            <w:r>
              <w:rPr>
                <w:sz w:val="28"/>
                <w:szCs w:val="28"/>
              </w:rPr>
              <w:t>209.28</w:t>
            </w:r>
          </w:p>
          <w:p w:rsidR="00BB4226" w:rsidRDefault="002116E8">
            <w:pPr>
              <w:tabs>
                <w:tab w:val="left" w:pos="2295"/>
              </w:tabs>
              <w:spacing w:line="360" w:lineRule="auto"/>
              <w:jc w:val="center"/>
              <w:rPr>
                <w:sz w:val="28"/>
                <w:szCs w:val="28"/>
              </w:rPr>
            </w:pPr>
            <w:r>
              <w:rPr>
                <w:sz w:val="28"/>
                <w:szCs w:val="28"/>
              </w:rPr>
              <w:t>262.31</w:t>
            </w:r>
          </w:p>
          <w:p w:rsidR="00BB4226" w:rsidRDefault="00BB4226">
            <w:pPr>
              <w:tabs>
                <w:tab w:val="left" w:pos="2295"/>
              </w:tabs>
              <w:spacing w:line="360" w:lineRule="auto"/>
              <w:jc w:val="center"/>
              <w:rPr>
                <w:sz w:val="28"/>
                <w:szCs w:val="28"/>
              </w:rPr>
            </w:pPr>
          </w:p>
          <w:p w:rsidR="00BB4226" w:rsidRDefault="002116E8">
            <w:pPr>
              <w:tabs>
                <w:tab w:val="left" w:pos="2295"/>
              </w:tabs>
              <w:spacing w:line="360" w:lineRule="auto"/>
              <w:jc w:val="center"/>
              <w:rPr>
                <w:sz w:val="28"/>
                <w:szCs w:val="28"/>
              </w:rPr>
            </w:pPr>
            <w:r>
              <w:rPr>
                <w:sz w:val="28"/>
                <w:szCs w:val="28"/>
              </w:rPr>
              <w:t>8.77</w:t>
            </w:r>
          </w:p>
        </w:tc>
      </w:tr>
      <w:tr w:rsidR="00BB4226">
        <w:trPr>
          <w:trHeight w:val="649"/>
        </w:trPr>
        <w:tc>
          <w:tcPr>
            <w:tcW w:w="9648" w:type="dxa"/>
            <w:gridSpan w:val="5"/>
            <w:tcBorders>
              <w:top w:val="nil"/>
              <w:left w:val="nil"/>
              <w:bottom w:val="nil"/>
              <w:right w:val="nil"/>
            </w:tcBorders>
          </w:tcPr>
          <w:p w:rsidR="00BB4226" w:rsidRDefault="00BB4226">
            <w:pPr>
              <w:rPr>
                <w:sz w:val="28"/>
                <w:szCs w:val="28"/>
              </w:rPr>
            </w:pPr>
          </w:p>
          <w:p w:rsidR="00BB4226" w:rsidRDefault="00BB4226">
            <w:pPr>
              <w:spacing w:line="360" w:lineRule="auto"/>
              <w:ind w:firstLine="720"/>
              <w:jc w:val="both"/>
              <w:rPr>
                <w:sz w:val="28"/>
                <w:szCs w:val="28"/>
              </w:rPr>
            </w:pPr>
          </w:p>
          <w:p w:rsidR="00BB4226" w:rsidRDefault="002116E8">
            <w:pPr>
              <w:spacing w:line="360" w:lineRule="auto"/>
              <w:ind w:firstLine="720"/>
              <w:jc w:val="both"/>
              <w:rPr>
                <w:sz w:val="28"/>
                <w:szCs w:val="28"/>
              </w:rPr>
            </w:pPr>
            <w:r>
              <w:rPr>
                <w:sz w:val="28"/>
                <w:szCs w:val="28"/>
              </w:rPr>
              <w:t xml:space="preserve">* ГН 2.16.695-98 </w:t>
            </w:r>
            <w:r>
              <w:rPr>
                <w:rFonts w:ascii="GOST type B" w:hAnsi="GOST type B" w:cs="GOST type B"/>
                <w:sz w:val="28"/>
                <w:szCs w:val="28"/>
              </w:rPr>
              <w:t>[     ].</w:t>
            </w:r>
          </w:p>
          <w:p w:rsidR="00BB4226" w:rsidRDefault="00BB4226">
            <w:pPr>
              <w:spacing w:line="360" w:lineRule="auto"/>
              <w:rPr>
                <w:sz w:val="28"/>
                <w:szCs w:val="28"/>
              </w:rPr>
            </w:pPr>
          </w:p>
          <w:p w:rsidR="00BB4226" w:rsidRDefault="002116E8">
            <w:pPr>
              <w:tabs>
                <w:tab w:val="left" w:pos="2295"/>
              </w:tabs>
              <w:spacing w:line="360" w:lineRule="auto"/>
              <w:ind w:firstLine="720"/>
              <w:jc w:val="both"/>
              <w:rPr>
                <w:sz w:val="28"/>
                <w:szCs w:val="28"/>
              </w:rPr>
            </w:pPr>
            <w:r>
              <w:rPr>
                <w:sz w:val="28"/>
                <w:szCs w:val="28"/>
              </w:rPr>
              <w:t>Объем выполняемой работы по контролю состояния воздушной среды определяется категорией опасности производства (КОП), вычисляемой по формуле.</w:t>
            </w:r>
          </w:p>
          <w:p w:rsidR="00BB4226" w:rsidRDefault="002116E8">
            <w:pPr>
              <w:tabs>
                <w:tab w:val="left" w:pos="2295"/>
              </w:tabs>
              <w:spacing w:line="360" w:lineRule="auto"/>
              <w:ind w:firstLine="720"/>
              <w:jc w:val="both"/>
              <w:rPr>
                <w:sz w:val="28"/>
                <w:szCs w:val="28"/>
              </w:rPr>
            </w:pPr>
            <w:r>
              <w:rPr>
                <w:sz w:val="28"/>
                <w:szCs w:val="28"/>
              </w:rPr>
              <w:t>КОП=</w:t>
            </w:r>
            <w:r>
              <w:rPr>
                <w:position w:val="-32"/>
                <w:sz w:val="28"/>
                <w:szCs w:val="28"/>
              </w:rPr>
              <w:object w:dxaOrig="1359" w:dyaOrig="800">
                <v:shape id="_x0000_i1026" type="#_x0000_t75" style="width:68.25pt;height:39.75pt" o:ole="">
                  <v:imagedata r:id="rId10" o:title=""/>
                </v:shape>
                <o:OLEObject Type="Embed" ProgID="Equation.3" ShapeID="_x0000_i1026" DrawAspect="Content" ObjectID="_1470205199" r:id="rId11"/>
              </w:object>
            </w:r>
            <w:r>
              <w:rPr>
                <w:sz w:val="28"/>
                <w:szCs w:val="28"/>
              </w:rPr>
              <w:t>,</w:t>
            </w:r>
          </w:p>
          <w:p w:rsidR="00BB4226" w:rsidRDefault="002116E8">
            <w:pPr>
              <w:tabs>
                <w:tab w:val="left" w:pos="2295"/>
              </w:tabs>
              <w:spacing w:line="360" w:lineRule="auto"/>
              <w:ind w:firstLine="900"/>
              <w:jc w:val="both"/>
              <w:rPr>
                <w:sz w:val="28"/>
                <w:szCs w:val="28"/>
              </w:rPr>
            </w:pPr>
            <w:r>
              <w:rPr>
                <w:sz w:val="28"/>
                <w:szCs w:val="28"/>
              </w:rPr>
              <w:t>где: М</w:t>
            </w:r>
            <w:r>
              <w:rPr>
                <w:sz w:val="28"/>
                <w:szCs w:val="28"/>
                <w:vertAlign w:val="subscript"/>
                <w:lang w:val="en-US"/>
              </w:rPr>
              <w:t>i</w:t>
            </w:r>
            <w:r>
              <w:rPr>
                <w:sz w:val="28"/>
                <w:szCs w:val="28"/>
              </w:rPr>
              <w:t xml:space="preserve">- количество выбрасываемое в атмосферу </w:t>
            </w:r>
            <w:r>
              <w:rPr>
                <w:sz w:val="28"/>
                <w:szCs w:val="28"/>
                <w:lang w:val="en-US"/>
              </w:rPr>
              <w:t>i</w:t>
            </w:r>
            <w:r>
              <w:rPr>
                <w:sz w:val="28"/>
                <w:szCs w:val="28"/>
              </w:rPr>
              <w:t>-го вредного вещества, т/год;</w:t>
            </w:r>
          </w:p>
          <w:p w:rsidR="00BB4226" w:rsidRDefault="002116E8">
            <w:pPr>
              <w:tabs>
                <w:tab w:val="left" w:pos="2295"/>
              </w:tabs>
              <w:spacing w:line="360" w:lineRule="auto"/>
              <w:ind w:firstLine="900"/>
              <w:jc w:val="both"/>
              <w:rPr>
                <w:sz w:val="28"/>
                <w:szCs w:val="28"/>
              </w:rPr>
            </w:pPr>
            <w:r>
              <w:rPr>
                <w:sz w:val="28"/>
                <w:szCs w:val="28"/>
              </w:rPr>
              <w:t>ПДК</w:t>
            </w:r>
            <w:r>
              <w:rPr>
                <w:sz w:val="28"/>
                <w:szCs w:val="28"/>
                <w:vertAlign w:val="subscript"/>
                <w:lang w:val="en-US"/>
              </w:rPr>
              <w:t>i</w:t>
            </w:r>
            <w:r>
              <w:rPr>
                <w:sz w:val="28"/>
                <w:szCs w:val="28"/>
              </w:rPr>
              <w:t xml:space="preserve">- предельно допустимая концентрация </w:t>
            </w:r>
            <w:r>
              <w:rPr>
                <w:sz w:val="28"/>
                <w:szCs w:val="28"/>
                <w:lang w:val="en-US"/>
              </w:rPr>
              <w:t>i</w:t>
            </w:r>
            <w:r>
              <w:rPr>
                <w:sz w:val="28"/>
                <w:szCs w:val="28"/>
              </w:rPr>
              <w:t>-го вредного вещества для селитебной зоны, мг/м</w:t>
            </w:r>
            <w:r>
              <w:rPr>
                <w:sz w:val="28"/>
                <w:szCs w:val="28"/>
                <w:vertAlign w:val="superscript"/>
              </w:rPr>
              <w:t>3</w:t>
            </w:r>
            <w:r>
              <w:rPr>
                <w:sz w:val="28"/>
                <w:szCs w:val="28"/>
              </w:rPr>
              <w:t>;</w:t>
            </w:r>
            <w:r>
              <w:rPr>
                <w:sz w:val="28"/>
                <w:szCs w:val="28"/>
                <w:vertAlign w:val="superscript"/>
              </w:rPr>
              <w:t xml:space="preserve">    </w:t>
            </w:r>
          </w:p>
          <w:p w:rsidR="00BB4226" w:rsidRDefault="002116E8">
            <w:pPr>
              <w:tabs>
                <w:tab w:val="left" w:pos="2295"/>
              </w:tabs>
              <w:spacing w:line="360" w:lineRule="auto"/>
              <w:ind w:firstLine="900"/>
              <w:jc w:val="both"/>
              <w:rPr>
                <w:sz w:val="28"/>
                <w:szCs w:val="28"/>
              </w:rPr>
            </w:pPr>
            <w:r>
              <w:rPr>
                <w:sz w:val="28"/>
                <w:szCs w:val="28"/>
              </w:rPr>
              <w:t>а</w:t>
            </w:r>
            <w:r>
              <w:rPr>
                <w:sz w:val="28"/>
                <w:szCs w:val="28"/>
                <w:vertAlign w:val="subscript"/>
                <w:lang w:val="en-US"/>
              </w:rPr>
              <w:t>i</w:t>
            </w:r>
            <w:r>
              <w:rPr>
                <w:sz w:val="28"/>
                <w:szCs w:val="28"/>
              </w:rPr>
              <w:t>- относительные коэффициент опасности, принимается в зависимости от класса опасности вещества.</w:t>
            </w:r>
          </w:p>
          <w:p w:rsidR="00BB4226" w:rsidRDefault="002116E8">
            <w:pPr>
              <w:tabs>
                <w:tab w:val="left" w:pos="2295"/>
              </w:tabs>
              <w:spacing w:line="360" w:lineRule="auto"/>
              <w:ind w:firstLine="720"/>
              <w:jc w:val="both"/>
              <w:rPr>
                <w:sz w:val="28"/>
                <w:szCs w:val="28"/>
              </w:rPr>
            </w:pPr>
            <w:r>
              <w:rPr>
                <w:sz w:val="28"/>
                <w:szCs w:val="28"/>
              </w:rPr>
              <w:t>КОП = (100/0.085)¹ + (20.82/0.06)¹ + (209.28/5)   + (262.31/0.05)¹ + (8.77/0.06)¹ = 15572 = 1.5*10</w:t>
            </w:r>
          </w:p>
          <w:p w:rsidR="00BB4226" w:rsidRDefault="002116E8">
            <w:pPr>
              <w:tabs>
                <w:tab w:val="left" w:pos="2295"/>
              </w:tabs>
              <w:spacing w:line="360" w:lineRule="auto"/>
              <w:ind w:firstLine="900"/>
              <w:jc w:val="both"/>
              <w:rPr>
                <w:sz w:val="28"/>
                <w:szCs w:val="28"/>
              </w:rPr>
            </w:pPr>
            <w:r>
              <w:rPr>
                <w:sz w:val="28"/>
                <w:szCs w:val="28"/>
              </w:rPr>
              <w:t>По результатам расчета предприятие относится ко второй категории опасности.</w:t>
            </w:r>
          </w:p>
          <w:p w:rsidR="00BB4226" w:rsidRDefault="002116E8">
            <w:pPr>
              <w:tabs>
                <w:tab w:val="left" w:pos="2295"/>
              </w:tabs>
              <w:spacing w:line="360" w:lineRule="auto"/>
              <w:ind w:firstLine="720"/>
              <w:jc w:val="both"/>
              <w:rPr>
                <w:sz w:val="28"/>
                <w:szCs w:val="28"/>
              </w:rPr>
            </w:pPr>
            <w:r>
              <w:rPr>
                <w:sz w:val="28"/>
                <w:szCs w:val="28"/>
              </w:rPr>
              <w:t>Мероприятия, направленные на оздоровление окружающей среды.</w:t>
            </w:r>
          </w:p>
          <w:p w:rsidR="00BB4226" w:rsidRDefault="002116E8">
            <w:pPr>
              <w:tabs>
                <w:tab w:val="left" w:pos="2295"/>
              </w:tabs>
              <w:spacing w:line="360" w:lineRule="auto"/>
              <w:jc w:val="both"/>
              <w:rPr>
                <w:sz w:val="28"/>
                <w:szCs w:val="28"/>
              </w:rPr>
            </w:pPr>
            <w:r>
              <w:rPr>
                <w:sz w:val="28"/>
                <w:szCs w:val="28"/>
              </w:rPr>
              <w:t>1. Карта-схема предприятия.</w:t>
            </w:r>
          </w:p>
          <w:p w:rsidR="00BB4226" w:rsidRDefault="002116E8">
            <w:pPr>
              <w:tabs>
                <w:tab w:val="left" w:pos="2295"/>
              </w:tabs>
              <w:spacing w:line="360" w:lineRule="auto"/>
              <w:jc w:val="both"/>
              <w:rPr>
                <w:sz w:val="28"/>
                <w:szCs w:val="28"/>
              </w:rPr>
            </w:pPr>
            <w:r>
              <w:rPr>
                <w:sz w:val="28"/>
                <w:szCs w:val="28"/>
              </w:rPr>
              <w:t>2. Ситуационная карта-схема района размещения предприятия.</w:t>
            </w:r>
          </w:p>
          <w:p w:rsidR="00BB4226" w:rsidRDefault="002116E8">
            <w:pPr>
              <w:tabs>
                <w:tab w:val="left" w:pos="2295"/>
              </w:tabs>
              <w:spacing w:line="360" w:lineRule="auto"/>
              <w:jc w:val="both"/>
              <w:rPr>
                <w:sz w:val="28"/>
                <w:szCs w:val="28"/>
              </w:rPr>
            </w:pPr>
            <w:r>
              <w:rPr>
                <w:sz w:val="28"/>
                <w:szCs w:val="28"/>
              </w:rPr>
              <w:t>3. Краткая характеристика предприятия как источника загрязнения атмосферы (технология, очистное оборудование, перспективы развития).</w:t>
            </w:r>
          </w:p>
          <w:p w:rsidR="00BB4226" w:rsidRDefault="002116E8">
            <w:pPr>
              <w:tabs>
                <w:tab w:val="left" w:pos="2295"/>
              </w:tabs>
              <w:spacing w:line="360" w:lineRule="auto"/>
              <w:jc w:val="both"/>
              <w:rPr>
                <w:sz w:val="28"/>
                <w:szCs w:val="28"/>
              </w:rPr>
            </w:pPr>
            <w:r>
              <w:rPr>
                <w:sz w:val="28"/>
                <w:szCs w:val="28"/>
              </w:rPr>
              <w:t>4.  Сведения о залповых выбросах.</w:t>
            </w:r>
          </w:p>
          <w:p w:rsidR="00BB4226" w:rsidRDefault="002116E8">
            <w:pPr>
              <w:tabs>
                <w:tab w:val="left" w:pos="2295"/>
              </w:tabs>
              <w:spacing w:line="360" w:lineRule="auto"/>
              <w:jc w:val="both"/>
              <w:rPr>
                <w:sz w:val="28"/>
                <w:szCs w:val="28"/>
              </w:rPr>
            </w:pPr>
            <w:r>
              <w:rPr>
                <w:sz w:val="28"/>
                <w:szCs w:val="28"/>
              </w:rPr>
              <w:t>5. Сведения об ущербе, которые причиняют выбросы окружающей среде.</w:t>
            </w:r>
          </w:p>
          <w:p w:rsidR="00BB4226" w:rsidRDefault="002116E8">
            <w:pPr>
              <w:tabs>
                <w:tab w:val="left" w:pos="2295"/>
              </w:tabs>
              <w:spacing w:line="360" w:lineRule="auto"/>
              <w:jc w:val="both"/>
              <w:rPr>
                <w:sz w:val="28"/>
                <w:szCs w:val="28"/>
              </w:rPr>
            </w:pPr>
            <w:r>
              <w:rPr>
                <w:sz w:val="28"/>
                <w:szCs w:val="28"/>
              </w:rPr>
              <w:t>6. Параметры выбросов загрязняющих веществ.</w:t>
            </w:r>
          </w:p>
          <w:p w:rsidR="00BB4226" w:rsidRDefault="002116E8">
            <w:pPr>
              <w:tabs>
                <w:tab w:val="left" w:pos="2295"/>
              </w:tabs>
              <w:spacing w:line="360" w:lineRule="auto"/>
              <w:jc w:val="both"/>
              <w:rPr>
                <w:sz w:val="28"/>
                <w:szCs w:val="28"/>
              </w:rPr>
            </w:pPr>
            <w:r>
              <w:rPr>
                <w:sz w:val="28"/>
                <w:szCs w:val="28"/>
              </w:rPr>
              <w:t>7. Расчеты и анализ уровня загрязнения атмосферы.</w:t>
            </w:r>
          </w:p>
          <w:p w:rsidR="00BB4226" w:rsidRDefault="002116E8">
            <w:pPr>
              <w:tabs>
                <w:tab w:val="left" w:pos="2295"/>
              </w:tabs>
              <w:spacing w:line="360" w:lineRule="auto"/>
              <w:jc w:val="both"/>
              <w:rPr>
                <w:sz w:val="28"/>
                <w:szCs w:val="28"/>
              </w:rPr>
            </w:pPr>
            <w:r>
              <w:rPr>
                <w:sz w:val="28"/>
                <w:szCs w:val="28"/>
              </w:rPr>
              <w:t>8. Предложения по нормативам ПДВ.</w:t>
            </w:r>
          </w:p>
          <w:p w:rsidR="00BB4226" w:rsidRDefault="002116E8">
            <w:pPr>
              <w:tabs>
                <w:tab w:val="left" w:pos="2295"/>
              </w:tabs>
              <w:spacing w:line="360" w:lineRule="auto"/>
              <w:jc w:val="both"/>
              <w:rPr>
                <w:sz w:val="28"/>
                <w:szCs w:val="28"/>
              </w:rPr>
            </w:pPr>
            <w:r>
              <w:rPr>
                <w:sz w:val="28"/>
                <w:szCs w:val="28"/>
              </w:rPr>
              <w:t>9.План мероприятий по достижению нормативов ПДВ.</w:t>
            </w:r>
          </w:p>
          <w:p w:rsidR="00BB4226" w:rsidRDefault="002116E8">
            <w:pPr>
              <w:tabs>
                <w:tab w:val="left" w:pos="2295"/>
              </w:tabs>
              <w:spacing w:line="360" w:lineRule="auto"/>
              <w:jc w:val="both"/>
              <w:rPr>
                <w:sz w:val="28"/>
                <w:szCs w:val="28"/>
              </w:rPr>
            </w:pPr>
            <w:r>
              <w:rPr>
                <w:sz w:val="28"/>
                <w:szCs w:val="28"/>
              </w:rPr>
              <w:t>10.Мероприятия по регулированию выбросов при НМУ.</w:t>
            </w:r>
          </w:p>
          <w:p w:rsidR="00BB4226" w:rsidRDefault="002116E8">
            <w:pPr>
              <w:tabs>
                <w:tab w:val="left" w:pos="2295"/>
              </w:tabs>
              <w:spacing w:line="360" w:lineRule="auto"/>
              <w:jc w:val="both"/>
              <w:rPr>
                <w:sz w:val="28"/>
                <w:szCs w:val="28"/>
              </w:rPr>
            </w:pPr>
            <w:r>
              <w:rPr>
                <w:sz w:val="28"/>
                <w:szCs w:val="28"/>
              </w:rPr>
              <w:t>11. Контроль за соблюдением нормативов ПДВ.</w:t>
            </w:r>
          </w:p>
        </w:tc>
      </w:tr>
    </w:tbl>
    <w:p w:rsidR="00BB4226" w:rsidRDefault="00BB4226">
      <w:pPr>
        <w:spacing w:line="360" w:lineRule="auto"/>
        <w:jc w:val="center"/>
        <w:outlineLvl w:val="0"/>
        <w:rPr>
          <w:sz w:val="32"/>
          <w:szCs w:val="32"/>
        </w:rPr>
        <w:sectPr w:rsidR="00BB4226">
          <w:pgSz w:w="11906" w:h="16838"/>
          <w:pgMar w:top="1134" w:right="851" w:bottom="1134" w:left="1701" w:header="709" w:footer="709" w:gutter="0"/>
          <w:cols w:space="708"/>
          <w:titlePg/>
          <w:docGrid w:linePitch="360"/>
        </w:sectPr>
      </w:pPr>
    </w:p>
    <w:p w:rsidR="00BB4226" w:rsidRDefault="002116E8">
      <w:pPr>
        <w:spacing w:line="360" w:lineRule="auto"/>
        <w:jc w:val="center"/>
        <w:outlineLvl w:val="0"/>
        <w:rPr>
          <w:sz w:val="32"/>
          <w:szCs w:val="32"/>
        </w:rPr>
      </w:pPr>
      <w:r>
        <w:rPr>
          <w:sz w:val="32"/>
          <w:szCs w:val="32"/>
        </w:rPr>
        <w:t>Чрезвычайные ситуации</w:t>
      </w:r>
    </w:p>
    <w:p w:rsidR="00BB4226" w:rsidRDefault="002116E8">
      <w:pPr>
        <w:spacing w:line="360" w:lineRule="auto"/>
        <w:ind w:firstLine="709"/>
        <w:jc w:val="both"/>
        <w:rPr>
          <w:sz w:val="28"/>
          <w:szCs w:val="28"/>
        </w:rPr>
      </w:pPr>
      <w:r>
        <w:rPr>
          <w:sz w:val="28"/>
          <w:szCs w:val="28"/>
        </w:rPr>
        <w:t xml:space="preserve">Существуют природные и техногенные причины возникновения чрезвычайных ситуаций. </w:t>
      </w:r>
    </w:p>
    <w:p w:rsidR="00BB4226" w:rsidRDefault="002116E8">
      <w:pPr>
        <w:spacing w:line="360" w:lineRule="auto"/>
        <w:ind w:firstLine="709"/>
        <w:jc w:val="both"/>
        <w:rPr>
          <w:sz w:val="28"/>
          <w:szCs w:val="28"/>
        </w:rPr>
      </w:pPr>
      <w:r>
        <w:rPr>
          <w:sz w:val="28"/>
          <w:szCs w:val="28"/>
        </w:rPr>
        <w:t>Урал – зона неопределенной сейсмичности, зона аномальных температур, зона аномальных осадков.</w:t>
      </w:r>
    </w:p>
    <w:p w:rsidR="00BB4226" w:rsidRDefault="002116E8">
      <w:pPr>
        <w:spacing w:line="360" w:lineRule="auto"/>
        <w:ind w:firstLine="709"/>
        <w:jc w:val="both"/>
        <w:rPr>
          <w:sz w:val="28"/>
          <w:szCs w:val="28"/>
        </w:rPr>
      </w:pPr>
      <w:r>
        <w:rPr>
          <w:sz w:val="28"/>
          <w:szCs w:val="28"/>
        </w:rPr>
        <w:t>Техногенные: пожары, прорывы трубо-, газопроводов, обрушение зданий, конструкций.</w:t>
      </w:r>
    </w:p>
    <w:p w:rsidR="00BB4226" w:rsidRDefault="002116E8">
      <w:pPr>
        <w:spacing w:line="360" w:lineRule="auto"/>
        <w:ind w:firstLine="709"/>
        <w:jc w:val="both"/>
        <w:rPr>
          <w:sz w:val="28"/>
          <w:szCs w:val="28"/>
        </w:rPr>
      </w:pPr>
      <w:r>
        <w:rPr>
          <w:sz w:val="28"/>
          <w:szCs w:val="28"/>
        </w:rPr>
        <w:t>Наибольшее распространение и наибольшую опасность для работающих на предприятиях представляют пожары. Они могут принести огромный материальный ущерб. Пожарная безопасность может быть обеспечена мерами противопожарной профилактики и активной пожарной защиты.</w:t>
      </w:r>
    </w:p>
    <w:p w:rsidR="00BB4226" w:rsidRDefault="002116E8">
      <w:pPr>
        <w:spacing w:line="360" w:lineRule="auto"/>
        <w:ind w:firstLine="709"/>
        <w:jc w:val="both"/>
        <w:rPr>
          <w:sz w:val="28"/>
          <w:szCs w:val="28"/>
        </w:rPr>
      </w:pPr>
      <w:r>
        <w:rPr>
          <w:sz w:val="28"/>
          <w:szCs w:val="28"/>
        </w:rPr>
        <w:t>Понятие противопожарной профилактики включает в себя комплекс мероприятий, необходимых для предупреждения возникновения пожаров или уменьшения его последствий. Под активной пожарной защитой понимаются меры, обеспечивающие успешную борьбу с возникающими пожарами или взрывоопасной ситуацией.</w:t>
      </w:r>
    </w:p>
    <w:p w:rsidR="00BB4226" w:rsidRDefault="002116E8">
      <w:pPr>
        <w:spacing w:line="360" w:lineRule="auto"/>
        <w:ind w:firstLine="709"/>
        <w:jc w:val="both"/>
        <w:rPr>
          <w:sz w:val="32"/>
          <w:szCs w:val="32"/>
        </w:rPr>
      </w:pPr>
      <w:r>
        <w:rPr>
          <w:sz w:val="32"/>
          <w:szCs w:val="32"/>
        </w:rPr>
        <w:t>Действия персонала и администрации в случае возникновения пожара</w:t>
      </w:r>
    </w:p>
    <w:p w:rsidR="00BB4226" w:rsidRDefault="002116E8">
      <w:pPr>
        <w:spacing w:line="360" w:lineRule="auto"/>
        <w:ind w:firstLine="709"/>
        <w:jc w:val="both"/>
        <w:rPr>
          <w:sz w:val="28"/>
          <w:szCs w:val="28"/>
        </w:rPr>
      </w:pPr>
      <w:r>
        <w:rPr>
          <w:sz w:val="28"/>
          <w:szCs w:val="28"/>
        </w:rPr>
        <w:t>При возникновении пожара или загорания каждый работник цеха обязан немедленно доложить об этом сменному мастеру, механику или начальнику цеха.</w:t>
      </w:r>
    </w:p>
    <w:p w:rsidR="00BB4226" w:rsidRDefault="002116E8">
      <w:pPr>
        <w:numPr>
          <w:ilvl w:val="0"/>
          <w:numId w:val="4"/>
        </w:numPr>
        <w:spacing w:line="360" w:lineRule="auto"/>
        <w:jc w:val="both"/>
        <w:rPr>
          <w:sz w:val="28"/>
          <w:szCs w:val="28"/>
        </w:rPr>
      </w:pPr>
      <w:r>
        <w:rPr>
          <w:sz w:val="28"/>
          <w:szCs w:val="28"/>
        </w:rPr>
        <w:t>Вызвать по телефону пожарную команду завода.</w:t>
      </w:r>
    </w:p>
    <w:p w:rsidR="00BB4226" w:rsidRDefault="002116E8">
      <w:pPr>
        <w:numPr>
          <w:ilvl w:val="0"/>
          <w:numId w:val="4"/>
        </w:numPr>
        <w:spacing w:line="360" w:lineRule="auto"/>
        <w:jc w:val="both"/>
        <w:rPr>
          <w:sz w:val="28"/>
          <w:szCs w:val="28"/>
        </w:rPr>
      </w:pPr>
      <w:r>
        <w:rPr>
          <w:sz w:val="28"/>
          <w:szCs w:val="28"/>
        </w:rPr>
        <w:t>Приступить к тушению пожара имеющимися в цехе, участке, на рабочем месте средствами пожаротушения (огнетушитель, внутренний пожарный кран, песок и т.п.).</w:t>
      </w:r>
    </w:p>
    <w:p w:rsidR="00BB4226" w:rsidRDefault="002116E8">
      <w:pPr>
        <w:numPr>
          <w:ilvl w:val="0"/>
          <w:numId w:val="4"/>
        </w:numPr>
        <w:spacing w:line="360" w:lineRule="auto"/>
        <w:jc w:val="both"/>
        <w:rPr>
          <w:sz w:val="28"/>
          <w:szCs w:val="28"/>
        </w:rPr>
      </w:pPr>
      <w:r>
        <w:rPr>
          <w:sz w:val="28"/>
          <w:szCs w:val="28"/>
        </w:rPr>
        <w:t xml:space="preserve"> При загорании электропровода, электроустановки, электрощита или другого электрооборудования тушение можно производить только после снятия напряжения углекислотным огнетушителем или сухим материалом (песком,  шамотом, трепельным порошком).</w:t>
      </w:r>
    </w:p>
    <w:p w:rsidR="00BB4226" w:rsidRDefault="00BB4226">
      <w:pPr>
        <w:spacing w:line="360" w:lineRule="auto"/>
        <w:ind w:left="709"/>
        <w:jc w:val="both"/>
        <w:rPr>
          <w:sz w:val="28"/>
          <w:szCs w:val="28"/>
        </w:rPr>
      </w:pPr>
    </w:p>
    <w:p w:rsidR="00BB4226" w:rsidRDefault="002116E8">
      <w:pPr>
        <w:spacing w:line="360" w:lineRule="auto"/>
        <w:jc w:val="both"/>
        <w:rPr>
          <w:sz w:val="28"/>
          <w:szCs w:val="28"/>
        </w:rPr>
      </w:pPr>
      <w:r>
        <w:rPr>
          <w:sz w:val="28"/>
          <w:szCs w:val="28"/>
        </w:rPr>
        <w:t xml:space="preserve">          Начальник смены, цеха, прибывшие к месту пожара, обязаны:</w:t>
      </w:r>
    </w:p>
    <w:p w:rsidR="00BB4226" w:rsidRDefault="002116E8">
      <w:pPr>
        <w:spacing w:line="360" w:lineRule="auto"/>
        <w:jc w:val="both"/>
        <w:rPr>
          <w:sz w:val="28"/>
          <w:szCs w:val="28"/>
        </w:rPr>
      </w:pPr>
      <w:r>
        <w:rPr>
          <w:sz w:val="28"/>
          <w:szCs w:val="28"/>
        </w:rPr>
        <w:t xml:space="preserve">  </w:t>
      </w:r>
    </w:p>
    <w:p w:rsidR="00BB4226" w:rsidRDefault="002116E8">
      <w:pPr>
        <w:numPr>
          <w:ilvl w:val="0"/>
          <w:numId w:val="5"/>
        </w:numPr>
        <w:spacing w:line="360" w:lineRule="auto"/>
        <w:jc w:val="both"/>
        <w:rPr>
          <w:sz w:val="28"/>
          <w:szCs w:val="28"/>
        </w:rPr>
      </w:pPr>
      <w:r>
        <w:rPr>
          <w:sz w:val="28"/>
          <w:szCs w:val="28"/>
        </w:rPr>
        <w:t>Проверить, вызвана ли пожарная команда.</w:t>
      </w:r>
    </w:p>
    <w:p w:rsidR="00BB4226" w:rsidRDefault="002116E8">
      <w:pPr>
        <w:numPr>
          <w:ilvl w:val="0"/>
          <w:numId w:val="5"/>
        </w:numPr>
        <w:spacing w:line="360" w:lineRule="auto"/>
        <w:jc w:val="both"/>
        <w:rPr>
          <w:sz w:val="28"/>
          <w:szCs w:val="28"/>
        </w:rPr>
      </w:pPr>
      <w:r>
        <w:rPr>
          <w:sz w:val="28"/>
          <w:szCs w:val="28"/>
        </w:rPr>
        <w:t>Поставить в известность о пожаре руководство завода.</w:t>
      </w:r>
    </w:p>
    <w:p w:rsidR="00BB4226" w:rsidRDefault="002116E8">
      <w:pPr>
        <w:numPr>
          <w:ilvl w:val="0"/>
          <w:numId w:val="5"/>
        </w:numPr>
        <w:spacing w:line="360" w:lineRule="auto"/>
        <w:jc w:val="both"/>
        <w:rPr>
          <w:sz w:val="28"/>
          <w:szCs w:val="28"/>
        </w:rPr>
      </w:pPr>
      <w:r>
        <w:rPr>
          <w:sz w:val="28"/>
          <w:szCs w:val="28"/>
        </w:rPr>
        <w:t xml:space="preserve"> Возглавить тушение пожара до прибытия пожарной команды.</w:t>
      </w:r>
    </w:p>
    <w:p w:rsidR="00BB4226" w:rsidRDefault="002116E8">
      <w:pPr>
        <w:numPr>
          <w:ilvl w:val="0"/>
          <w:numId w:val="5"/>
        </w:numPr>
        <w:spacing w:line="360" w:lineRule="auto"/>
        <w:jc w:val="both"/>
        <w:rPr>
          <w:sz w:val="28"/>
          <w:szCs w:val="28"/>
        </w:rPr>
      </w:pPr>
      <w:r>
        <w:rPr>
          <w:sz w:val="28"/>
          <w:szCs w:val="28"/>
        </w:rPr>
        <w:t xml:space="preserve"> Выделить для встречи пожарных лицо, хорошо знающее расположение подъездных путей и водоисточников.</w:t>
      </w:r>
    </w:p>
    <w:p w:rsidR="00BB4226" w:rsidRDefault="002116E8">
      <w:pPr>
        <w:numPr>
          <w:ilvl w:val="0"/>
          <w:numId w:val="5"/>
        </w:numPr>
        <w:spacing w:line="360" w:lineRule="auto"/>
        <w:jc w:val="both"/>
        <w:rPr>
          <w:sz w:val="28"/>
          <w:szCs w:val="28"/>
        </w:rPr>
      </w:pPr>
      <w:r>
        <w:rPr>
          <w:sz w:val="28"/>
          <w:szCs w:val="28"/>
        </w:rPr>
        <w:t xml:space="preserve"> Удалить из опасной зоны всех работников и служащих, не занятых ликвидацией пожара.</w:t>
      </w:r>
    </w:p>
    <w:p w:rsidR="00BB4226" w:rsidRDefault="002116E8">
      <w:pPr>
        <w:numPr>
          <w:ilvl w:val="0"/>
          <w:numId w:val="5"/>
        </w:numPr>
        <w:spacing w:line="360" w:lineRule="auto"/>
        <w:jc w:val="both"/>
        <w:rPr>
          <w:sz w:val="28"/>
          <w:szCs w:val="28"/>
        </w:rPr>
      </w:pPr>
      <w:r>
        <w:rPr>
          <w:sz w:val="28"/>
          <w:szCs w:val="28"/>
        </w:rPr>
        <w:t xml:space="preserve"> Прекратить все работы, не связанные мероприятиями по ликвидации пожара.</w:t>
      </w:r>
    </w:p>
    <w:p w:rsidR="00BB4226" w:rsidRDefault="002116E8">
      <w:pPr>
        <w:numPr>
          <w:ilvl w:val="0"/>
          <w:numId w:val="5"/>
        </w:numPr>
        <w:spacing w:line="360" w:lineRule="auto"/>
        <w:jc w:val="both"/>
        <w:rPr>
          <w:sz w:val="28"/>
          <w:szCs w:val="28"/>
        </w:rPr>
      </w:pPr>
      <w:r>
        <w:rPr>
          <w:sz w:val="28"/>
          <w:szCs w:val="28"/>
        </w:rPr>
        <w:t xml:space="preserve"> В случае угрозы для жизни людей немедленно организовать их спасение, используя для этого все имеющиеся силы и средства.</w:t>
      </w:r>
    </w:p>
    <w:p w:rsidR="00BB4226" w:rsidRDefault="00BB4226">
      <w:pPr>
        <w:spacing w:line="360" w:lineRule="auto"/>
        <w:jc w:val="center"/>
        <w:outlineLvl w:val="0"/>
        <w:rPr>
          <w:sz w:val="32"/>
          <w:szCs w:val="32"/>
        </w:rPr>
        <w:sectPr w:rsidR="00BB4226">
          <w:pgSz w:w="11906" w:h="16838"/>
          <w:pgMar w:top="1134" w:right="851" w:bottom="1134" w:left="1701" w:header="709" w:footer="709" w:gutter="0"/>
          <w:cols w:space="708"/>
          <w:titlePg/>
          <w:docGrid w:linePitch="360"/>
        </w:sectPr>
      </w:pPr>
    </w:p>
    <w:p w:rsidR="00BB4226" w:rsidRDefault="002116E8">
      <w:pPr>
        <w:spacing w:line="360" w:lineRule="auto"/>
        <w:jc w:val="center"/>
        <w:outlineLvl w:val="0"/>
        <w:rPr>
          <w:sz w:val="32"/>
          <w:szCs w:val="32"/>
        </w:rPr>
      </w:pPr>
      <w:r>
        <w:rPr>
          <w:sz w:val="32"/>
          <w:szCs w:val="32"/>
        </w:rPr>
        <w:t>Вывод</w:t>
      </w:r>
    </w:p>
    <w:p w:rsidR="00BB4226" w:rsidRDefault="00BB4226">
      <w:pPr>
        <w:spacing w:line="360" w:lineRule="auto"/>
        <w:rPr>
          <w:sz w:val="32"/>
          <w:szCs w:val="32"/>
        </w:rPr>
      </w:pPr>
    </w:p>
    <w:p w:rsidR="00BB4226" w:rsidRDefault="002116E8">
      <w:pPr>
        <w:spacing w:line="360" w:lineRule="auto"/>
        <w:ind w:firstLine="709"/>
        <w:jc w:val="both"/>
        <w:rPr>
          <w:sz w:val="28"/>
          <w:szCs w:val="28"/>
        </w:rPr>
      </w:pPr>
      <w:r>
        <w:rPr>
          <w:sz w:val="28"/>
          <w:szCs w:val="28"/>
        </w:rPr>
        <w:t>Применение автомата – садчика для укладки кирпича на печные вагонетки облегчает условия труда, исключает тяжелый физический труд, не снижая безопасности труда, не оказывает вредного, опасного воздействия на человека и окружающую среду.</w:t>
      </w:r>
      <w:r>
        <w:rPr>
          <w:sz w:val="28"/>
          <w:szCs w:val="28"/>
        </w:rPr>
        <w:tab/>
      </w:r>
      <w:r>
        <w:rPr>
          <w:sz w:val="28"/>
          <w:szCs w:val="28"/>
        </w:rPr>
        <w:tab/>
      </w:r>
    </w:p>
    <w:p w:rsidR="00BB4226" w:rsidRDefault="00BB4226">
      <w:pPr>
        <w:pStyle w:val="3"/>
        <w:jc w:val="center"/>
        <w:rPr>
          <w:rFonts w:ascii="Times New Roman" w:hAnsi="Times New Roman" w:cs="Times New Roman"/>
          <w:b w:val="0"/>
          <w:bCs w:val="0"/>
          <w:sz w:val="32"/>
          <w:szCs w:val="32"/>
        </w:rPr>
        <w:sectPr w:rsidR="00BB4226">
          <w:pgSz w:w="11906" w:h="16838"/>
          <w:pgMar w:top="1134" w:right="851" w:bottom="1134" w:left="1701" w:header="709" w:footer="709" w:gutter="0"/>
          <w:cols w:space="708"/>
          <w:titlePg/>
          <w:docGrid w:linePitch="360"/>
        </w:sectPr>
      </w:pPr>
      <w:bookmarkStart w:id="0" w:name="_Toc42271014"/>
    </w:p>
    <w:p w:rsidR="00BB4226" w:rsidRDefault="002116E8">
      <w:pPr>
        <w:pStyle w:val="3"/>
        <w:jc w:val="center"/>
        <w:rPr>
          <w:rFonts w:ascii="Times New Roman" w:hAnsi="Times New Roman" w:cs="Times New Roman"/>
          <w:b w:val="0"/>
          <w:bCs w:val="0"/>
          <w:sz w:val="32"/>
          <w:szCs w:val="32"/>
        </w:rPr>
      </w:pPr>
      <w:r>
        <w:rPr>
          <w:rFonts w:ascii="Times New Roman" w:hAnsi="Times New Roman" w:cs="Times New Roman"/>
          <w:b w:val="0"/>
          <w:bCs w:val="0"/>
          <w:sz w:val="32"/>
          <w:szCs w:val="32"/>
        </w:rPr>
        <w:t>ЗАКЛЮЧЕНИЕ</w:t>
      </w:r>
      <w:bookmarkEnd w:id="0"/>
    </w:p>
    <w:p w:rsidR="00BB4226" w:rsidRDefault="002116E8">
      <w:pPr>
        <w:tabs>
          <w:tab w:val="left" w:pos="3855"/>
        </w:tabs>
      </w:pPr>
      <w:r>
        <w:tab/>
      </w:r>
    </w:p>
    <w:p w:rsidR="00BB4226" w:rsidRDefault="00BB4226"/>
    <w:p w:rsidR="00BB4226" w:rsidRDefault="002116E8">
      <w:pPr>
        <w:spacing w:line="360" w:lineRule="auto"/>
        <w:ind w:firstLine="720"/>
        <w:jc w:val="both"/>
        <w:rPr>
          <w:sz w:val="28"/>
          <w:szCs w:val="28"/>
        </w:rPr>
      </w:pPr>
      <w:r>
        <w:rPr>
          <w:sz w:val="28"/>
          <w:szCs w:val="28"/>
        </w:rPr>
        <w:t>На основании  проведенного анализа технологического процесса производства кирпича на ООО  «ККЗ» (Камышловский кирпичный завод) установлена необходимость разработки автоматического устройства для съема отпрессованного кирпича-сырца с пресса СМ-1085 и укладки его на обжиговую вагонетку.</w:t>
      </w:r>
    </w:p>
    <w:p w:rsidR="00BB4226" w:rsidRDefault="002116E8">
      <w:pPr>
        <w:spacing w:line="360" w:lineRule="auto"/>
        <w:ind w:firstLine="720"/>
        <w:jc w:val="both"/>
        <w:rPr>
          <w:sz w:val="28"/>
          <w:szCs w:val="28"/>
        </w:rPr>
      </w:pPr>
      <w:r>
        <w:rPr>
          <w:sz w:val="28"/>
          <w:szCs w:val="28"/>
        </w:rPr>
        <w:t>При рассмотрении существующих аналогов выбрана конструкция пневматического автомата-садчика.</w:t>
      </w:r>
    </w:p>
    <w:p w:rsidR="00BB4226" w:rsidRDefault="002116E8">
      <w:pPr>
        <w:spacing w:line="360" w:lineRule="auto"/>
        <w:ind w:firstLine="720"/>
        <w:jc w:val="both"/>
        <w:rPr>
          <w:sz w:val="32"/>
          <w:szCs w:val="32"/>
        </w:rPr>
      </w:pPr>
      <w:r>
        <w:rPr>
          <w:sz w:val="28"/>
          <w:szCs w:val="28"/>
        </w:rPr>
        <w:t>Техническая характеристика и основные параметры:</w:t>
      </w:r>
    </w:p>
    <w:p w:rsidR="00BB4226" w:rsidRDefault="002116E8">
      <w:pPr>
        <w:spacing w:line="360" w:lineRule="auto"/>
        <w:ind w:firstLine="720"/>
        <w:jc w:val="both"/>
        <w:rPr>
          <w:sz w:val="28"/>
          <w:szCs w:val="28"/>
        </w:rPr>
      </w:pPr>
      <w:r>
        <w:rPr>
          <w:sz w:val="28"/>
          <w:szCs w:val="28"/>
        </w:rPr>
        <w:t>- производительность максимальная                        - 2040 шт./час</w:t>
      </w:r>
    </w:p>
    <w:p w:rsidR="00BB4226" w:rsidRDefault="002116E8">
      <w:pPr>
        <w:spacing w:line="360" w:lineRule="auto"/>
        <w:ind w:firstLine="720"/>
        <w:jc w:val="both"/>
        <w:rPr>
          <w:sz w:val="28"/>
          <w:szCs w:val="28"/>
        </w:rPr>
      </w:pPr>
      <w:r>
        <w:rPr>
          <w:sz w:val="28"/>
          <w:szCs w:val="28"/>
        </w:rPr>
        <w:t>- количество кирпичей в садке                                   - 870 шт.</w:t>
      </w:r>
    </w:p>
    <w:p w:rsidR="00BB4226" w:rsidRDefault="002116E8">
      <w:pPr>
        <w:spacing w:line="360" w:lineRule="auto"/>
        <w:ind w:firstLine="720"/>
        <w:jc w:val="both"/>
        <w:rPr>
          <w:sz w:val="28"/>
          <w:szCs w:val="28"/>
        </w:rPr>
      </w:pPr>
      <w:r>
        <w:rPr>
          <w:sz w:val="28"/>
          <w:szCs w:val="28"/>
        </w:rPr>
        <w:t>- время набора вагонетки                                            - 40 мин.</w:t>
      </w:r>
    </w:p>
    <w:p w:rsidR="00BB4226" w:rsidRDefault="002116E8">
      <w:pPr>
        <w:spacing w:line="360" w:lineRule="auto"/>
        <w:ind w:firstLine="720"/>
        <w:jc w:val="both"/>
        <w:rPr>
          <w:sz w:val="28"/>
          <w:szCs w:val="28"/>
        </w:rPr>
      </w:pPr>
      <w:r>
        <w:rPr>
          <w:sz w:val="28"/>
          <w:szCs w:val="28"/>
        </w:rPr>
        <w:t xml:space="preserve">- установленная суммарная мощность                       - 6.6 кВт  </w:t>
      </w:r>
    </w:p>
    <w:p w:rsidR="00BB4226" w:rsidRDefault="002116E8">
      <w:pPr>
        <w:spacing w:line="360" w:lineRule="auto"/>
        <w:ind w:firstLine="720"/>
        <w:jc w:val="both"/>
        <w:rPr>
          <w:sz w:val="28"/>
          <w:szCs w:val="28"/>
        </w:rPr>
      </w:pPr>
      <w:r>
        <w:rPr>
          <w:sz w:val="28"/>
          <w:szCs w:val="28"/>
        </w:rPr>
        <w:t xml:space="preserve">- расход воздуха (при давлении в сети </w:t>
      </w:r>
      <w:r>
        <w:rPr>
          <w:sz w:val="28"/>
          <w:szCs w:val="28"/>
          <w:lang w:val="en-US"/>
        </w:rPr>
        <w:t>P</w:t>
      </w:r>
      <w:r>
        <w:rPr>
          <w:sz w:val="28"/>
          <w:szCs w:val="28"/>
        </w:rPr>
        <w:t xml:space="preserve"> = 5 атм.)     - 0.45 м³/1 тыс. шт.</w:t>
      </w:r>
    </w:p>
    <w:p w:rsidR="00BB4226" w:rsidRDefault="002116E8">
      <w:pPr>
        <w:spacing w:line="360" w:lineRule="auto"/>
        <w:ind w:firstLine="720"/>
        <w:jc w:val="both"/>
        <w:rPr>
          <w:sz w:val="28"/>
          <w:szCs w:val="28"/>
        </w:rPr>
      </w:pPr>
      <w:r>
        <w:rPr>
          <w:sz w:val="28"/>
          <w:szCs w:val="28"/>
        </w:rPr>
        <w:t>- габаритные размеры:</w:t>
      </w:r>
    </w:p>
    <w:p w:rsidR="00BB4226" w:rsidRDefault="002116E8">
      <w:pPr>
        <w:spacing w:line="360" w:lineRule="auto"/>
        <w:ind w:firstLine="720"/>
        <w:jc w:val="both"/>
        <w:rPr>
          <w:sz w:val="28"/>
          <w:szCs w:val="28"/>
        </w:rPr>
      </w:pPr>
      <w:r>
        <w:rPr>
          <w:sz w:val="28"/>
          <w:szCs w:val="28"/>
        </w:rPr>
        <w:t xml:space="preserve">    длина                                                                            - 6585 мм</w:t>
      </w:r>
    </w:p>
    <w:p w:rsidR="00BB4226" w:rsidRDefault="002116E8">
      <w:pPr>
        <w:spacing w:line="360" w:lineRule="auto"/>
        <w:ind w:firstLine="720"/>
        <w:jc w:val="both"/>
        <w:rPr>
          <w:sz w:val="28"/>
          <w:szCs w:val="28"/>
        </w:rPr>
      </w:pPr>
      <w:r>
        <w:rPr>
          <w:sz w:val="28"/>
          <w:szCs w:val="28"/>
        </w:rPr>
        <w:t xml:space="preserve">    ширина                                                                         - 4380 мм</w:t>
      </w:r>
    </w:p>
    <w:p w:rsidR="00BB4226" w:rsidRDefault="002116E8">
      <w:pPr>
        <w:spacing w:line="360" w:lineRule="auto"/>
        <w:ind w:firstLine="720"/>
        <w:jc w:val="both"/>
        <w:rPr>
          <w:sz w:val="28"/>
          <w:szCs w:val="28"/>
        </w:rPr>
      </w:pPr>
      <w:r>
        <w:rPr>
          <w:sz w:val="28"/>
          <w:szCs w:val="28"/>
        </w:rPr>
        <w:t xml:space="preserve">    высота                                                                          - 4500 мм</w:t>
      </w:r>
    </w:p>
    <w:p w:rsidR="00BB4226" w:rsidRDefault="002116E8">
      <w:pPr>
        <w:spacing w:line="360" w:lineRule="auto"/>
        <w:ind w:firstLine="720"/>
        <w:jc w:val="both"/>
        <w:rPr>
          <w:sz w:val="28"/>
          <w:szCs w:val="28"/>
        </w:rPr>
      </w:pPr>
      <w:r>
        <w:rPr>
          <w:sz w:val="28"/>
          <w:szCs w:val="28"/>
        </w:rPr>
        <w:t>- масса                                                                              - 2800 кг</w:t>
      </w:r>
    </w:p>
    <w:p w:rsidR="00BB4226" w:rsidRDefault="002116E8">
      <w:pPr>
        <w:spacing w:line="360" w:lineRule="auto"/>
        <w:ind w:firstLine="720"/>
        <w:jc w:val="both"/>
        <w:rPr>
          <w:sz w:val="28"/>
          <w:szCs w:val="28"/>
        </w:rPr>
      </w:pPr>
      <w:r>
        <w:rPr>
          <w:sz w:val="28"/>
          <w:szCs w:val="28"/>
        </w:rPr>
        <w:t>Разработана конструкторская документация на 10-ти листах: общий вид автомата-садчика; кинематическая схема; чертежи узлов; деталировки; схема электрическая принципиальная.</w:t>
      </w:r>
    </w:p>
    <w:p w:rsidR="00BB4226" w:rsidRDefault="002116E8">
      <w:pPr>
        <w:spacing w:line="360" w:lineRule="auto"/>
        <w:ind w:firstLine="720"/>
        <w:jc w:val="both"/>
        <w:rPr>
          <w:sz w:val="28"/>
          <w:szCs w:val="28"/>
        </w:rPr>
      </w:pPr>
      <w:r>
        <w:rPr>
          <w:sz w:val="28"/>
          <w:szCs w:val="28"/>
        </w:rPr>
        <w:t>Произведен расчет основных узлов и параметров. Выбраны привода оборудования. Проведены расчеты на прочность.</w:t>
      </w:r>
    </w:p>
    <w:p w:rsidR="00BB4226" w:rsidRDefault="002116E8">
      <w:pPr>
        <w:spacing w:line="360" w:lineRule="auto"/>
        <w:ind w:firstLine="720"/>
        <w:jc w:val="both"/>
        <w:rPr>
          <w:sz w:val="28"/>
          <w:szCs w:val="28"/>
        </w:rPr>
      </w:pPr>
      <w:r>
        <w:rPr>
          <w:sz w:val="28"/>
          <w:szCs w:val="28"/>
        </w:rPr>
        <w:t>Составлен график технического обслуживания и ремонта автомата-садчика. Составлен сетевой график капитального ремонта.</w:t>
      </w:r>
    </w:p>
    <w:p w:rsidR="00BB4226" w:rsidRDefault="002116E8">
      <w:pPr>
        <w:spacing w:line="360" w:lineRule="auto"/>
        <w:ind w:firstLine="720"/>
        <w:jc w:val="both"/>
        <w:rPr>
          <w:sz w:val="28"/>
          <w:szCs w:val="28"/>
        </w:rPr>
      </w:pPr>
      <w:r>
        <w:rPr>
          <w:sz w:val="28"/>
          <w:szCs w:val="28"/>
        </w:rPr>
        <w:t>Дополнительные капитальные затраты  на реализацию проекта составят 600 000 руб. Увеличение количества укладываемого кирпича на обжиговую вагонетку снижает удельный расход топлива. Внедрение данного автомата-садчика позволяет увеличить объем выпускаемой продукции на 20%. Срок окупаемости капитальных вложений составит 3.5 года.</w:t>
      </w:r>
    </w:p>
    <w:p w:rsidR="00BB4226" w:rsidRDefault="002116E8">
      <w:pPr>
        <w:spacing w:line="360" w:lineRule="auto"/>
        <w:ind w:firstLine="720"/>
        <w:jc w:val="both"/>
        <w:rPr>
          <w:sz w:val="28"/>
          <w:szCs w:val="28"/>
        </w:rPr>
      </w:pPr>
      <w:r>
        <w:rPr>
          <w:sz w:val="28"/>
          <w:szCs w:val="28"/>
        </w:rPr>
        <w:t>Разработанная схема автоматизации позволяет работать автомату-садчику в автоматическом режиме.</w:t>
      </w:r>
    </w:p>
    <w:p w:rsidR="00BB4226" w:rsidRDefault="002116E8">
      <w:pPr>
        <w:spacing w:line="360" w:lineRule="auto"/>
        <w:ind w:firstLine="720"/>
        <w:jc w:val="both"/>
        <w:rPr>
          <w:sz w:val="28"/>
          <w:szCs w:val="28"/>
        </w:rPr>
      </w:pPr>
      <w:r>
        <w:rPr>
          <w:sz w:val="28"/>
          <w:szCs w:val="28"/>
        </w:rPr>
        <w:t xml:space="preserve">Применение автомата-садчика для укладки кирпича на печные вагонетки облегчает условия труда, исключает тяжелый физический труд, не снижая безопасности труда, не оказывает вредного, опасного воздействия на человека и окружающую среду. </w:t>
      </w:r>
    </w:p>
    <w:p w:rsidR="00BB4226" w:rsidRDefault="002116E8">
      <w:pPr>
        <w:spacing w:line="360" w:lineRule="auto"/>
        <w:ind w:firstLine="720"/>
        <w:jc w:val="both"/>
        <w:rPr>
          <w:sz w:val="28"/>
          <w:szCs w:val="28"/>
        </w:rPr>
      </w:pPr>
      <w:r>
        <w:rPr>
          <w:sz w:val="28"/>
          <w:szCs w:val="28"/>
        </w:rPr>
        <w:t>Перечисленное выше позволяет сделать вывод о целесообразности применения автомата-садчика в данном производстве.</w:t>
      </w:r>
    </w:p>
    <w:p w:rsidR="00BB4226" w:rsidRDefault="00BB4226">
      <w:pPr>
        <w:pStyle w:val="a3"/>
        <w:sectPr w:rsidR="00BB4226">
          <w:pgSz w:w="11906" w:h="16838"/>
          <w:pgMar w:top="1134" w:right="851" w:bottom="1134" w:left="1701" w:header="709" w:footer="709" w:gutter="0"/>
          <w:cols w:space="708"/>
          <w:titlePg/>
          <w:docGrid w:linePitch="360"/>
        </w:sectPr>
      </w:pPr>
    </w:p>
    <w:p w:rsidR="00BB4226" w:rsidRDefault="002116E8">
      <w:pPr>
        <w:pStyle w:val="a3"/>
        <w:spacing w:before="0"/>
        <w:ind w:left="0" w:right="0"/>
      </w:pPr>
      <w:r>
        <w:t>БИБЛИОГРАФИЧЕСКИЙ СПИСОК</w:t>
      </w:r>
    </w:p>
    <w:p w:rsidR="00BB4226" w:rsidRDefault="002116E8">
      <w:pPr>
        <w:widowControl w:val="0"/>
        <w:numPr>
          <w:ilvl w:val="0"/>
          <w:numId w:val="7"/>
        </w:numPr>
        <w:tabs>
          <w:tab w:val="clear" w:pos="540"/>
          <w:tab w:val="num" w:pos="720"/>
        </w:tabs>
        <w:autoSpaceDE w:val="0"/>
        <w:autoSpaceDN w:val="0"/>
        <w:adjustRightInd w:val="0"/>
        <w:spacing w:line="360" w:lineRule="auto"/>
        <w:ind w:left="0" w:firstLine="0"/>
        <w:jc w:val="both"/>
        <w:rPr>
          <w:sz w:val="28"/>
          <w:szCs w:val="28"/>
        </w:rPr>
      </w:pPr>
      <w:r>
        <w:rPr>
          <w:sz w:val="28"/>
          <w:szCs w:val="28"/>
        </w:rPr>
        <w:t>Сапожников М. Я. Механическое оборудование предприятий строительных материалов, изделий и конструкций. М.: «Высшая школа», 1971. 382 с.</w:t>
      </w:r>
    </w:p>
    <w:p w:rsidR="00BB4226" w:rsidRDefault="002116E8">
      <w:pPr>
        <w:widowControl w:val="0"/>
        <w:tabs>
          <w:tab w:val="num" w:pos="720"/>
        </w:tabs>
        <w:autoSpaceDE w:val="0"/>
        <w:autoSpaceDN w:val="0"/>
        <w:adjustRightInd w:val="0"/>
        <w:spacing w:line="360" w:lineRule="auto"/>
        <w:jc w:val="both"/>
        <w:rPr>
          <w:sz w:val="28"/>
          <w:szCs w:val="28"/>
        </w:rPr>
      </w:pPr>
      <w:r>
        <w:rPr>
          <w:sz w:val="28"/>
          <w:szCs w:val="28"/>
        </w:rPr>
        <w:t xml:space="preserve"> 2.  Байсоголов В. Г. Механическое и транспортное оборудование заводов огнеупорной промышленности. М.: «Металлургия», 1981.     296 с.</w:t>
      </w:r>
    </w:p>
    <w:p w:rsidR="00BB4226" w:rsidRDefault="002116E8">
      <w:pPr>
        <w:widowControl w:val="0"/>
        <w:tabs>
          <w:tab w:val="num" w:pos="720"/>
        </w:tabs>
        <w:autoSpaceDE w:val="0"/>
        <w:autoSpaceDN w:val="0"/>
        <w:adjustRightInd w:val="0"/>
        <w:spacing w:line="360" w:lineRule="auto"/>
        <w:jc w:val="both"/>
        <w:rPr>
          <w:sz w:val="28"/>
          <w:szCs w:val="28"/>
        </w:rPr>
      </w:pPr>
      <w:r>
        <w:rPr>
          <w:sz w:val="28"/>
          <w:szCs w:val="28"/>
        </w:rPr>
        <w:t>3.   Дроздов Н. Е., Сапожников М. Я. Ремонт и монтаж оборудования заводов строительных материалов. М.: Издательство литературы по строительству, 1967. 380с.</w:t>
      </w:r>
    </w:p>
    <w:p w:rsidR="00BB4226" w:rsidRDefault="002116E8">
      <w:pPr>
        <w:widowControl w:val="0"/>
        <w:autoSpaceDE w:val="0"/>
        <w:autoSpaceDN w:val="0"/>
        <w:adjustRightInd w:val="0"/>
        <w:spacing w:line="360" w:lineRule="auto"/>
        <w:jc w:val="both"/>
        <w:rPr>
          <w:sz w:val="28"/>
          <w:szCs w:val="28"/>
        </w:rPr>
      </w:pPr>
      <w:r>
        <w:rPr>
          <w:sz w:val="28"/>
          <w:szCs w:val="28"/>
        </w:rPr>
        <w:t>4.   Улитин Н. С. Сопротивление материалов. 3-е изд., переработанное. М.: «Высшая школа», 1969. 279 с.</w:t>
      </w:r>
    </w:p>
    <w:p w:rsidR="00BB4226" w:rsidRDefault="002116E8">
      <w:pPr>
        <w:widowControl w:val="0"/>
        <w:autoSpaceDE w:val="0"/>
        <w:autoSpaceDN w:val="0"/>
        <w:adjustRightInd w:val="0"/>
        <w:spacing w:line="360" w:lineRule="auto"/>
        <w:jc w:val="both"/>
        <w:rPr>
          <w:sz w:val="28"/>
          <w:szCs w:val="28"/>
        </w:rPr>
      </w:pPr>
      <w:r>
        <w:rPr>
          <w:sz w:val="28"/>
          <w:szCs w:val="28"/>
        </w:rPr>
        <w:t>5.    Гельберг Б. Т., Пекелис Г. Д. Ремонт промышленного оборудования. М.: «Высшая школа», 1975. 280 с.</w:t>
      </w:r>
    </w:p>
    <w:p w:rsidR="00BB4226" w:rsidRDefault="002116E8">
      <w:pPr>
        <w:widowControl w:val="0"/>
        <w:autoSpaceDE w:val="0"/>
        <w:autoSpaceDN w:val="0"/>
        <w:adjustRightInd w:val="0"/>
        <w:spacing w:line="360" w:lineRule="auto"/>
        <w:ind w:hanging="360"/>
        <w:jc w:val="both"/>
        <w:rPr>
          <w:sz w:val="28"/>
          <w:szCs w:val="28"/>
        </w:rPr>
      </w:pPr>
      <w:r>
        <w:rPr>
          <w:sz w:val="28"/>
          <w:szCs w:val="28"/>
        </w:rPr>
        <w:t xml:space="preserve">     6.   Лоскутов Ю. А., Максимов В. М., Веселовский В. В. Механическое оборудование предприятий по производству вяжущих строительных материалов. М.: Машиностроение, 1986. 376 с.</w:t>
      </w:r>
    </w:p>
    <w:p w:rsidR="00BB4226" w:rsidRDefault="002116E8">
      <w:pPr>
        <w:widowControl w:val="0"/>
        <w:autoSpaceDE w:val="0"/>
        <w:autoSpaceDN w:val="0"/>
        <w:adjustRightInd w:val="0"/>
        <w:spacing w:line="360" w:lineRule="auto"/>
        <w:jc w:val="both"/>
        <w:rPr>
          <w:sz w:val="28"/>
          <w:szCs w:val="28"/>
        </w:rPr>
      </w:pPr>
      <w:r>
        <w:rPr>
          <w:sz w:val="28"/>
          <w:szCs w:val="28"/>
        </w:rPr>
        <w:t>7.   Бауман В. А., Клушанцев Б. В., Мартынов В. Д. Механическое оборудование предприятий строительных материалов, изделий и конструкций. М.: Машиностроение, 1981. 324 с.</w:t>
      </w:r>
    </w:p>
    <w:p w:rsidR="00BB4226" w:rsidRDefault="002116E8">
      <w:pPr>
        <w:widowControl w:val="0"/>
        <w:autoSpaceDE w:val="0"/>
        <w:autoSpaceDN w:val="0"/>
        <w:adjustRightInd w:val="0"/>
        <w:spacing w:line="360" w:lineRule="auto"/>
        <w:jc w:val="both"/>
        <w:rPr>
          <w:sz w:val="28"/>
          <w:szCs w:val="28"/>
        </w:rPr>
      </w:pPr>
      <w:r>
        <w:rPr>
          <w:sz w:val="28"/>
          <w:szCs w:val="28"/>
        </w:rPr>
        <w:t>8.    Сапожников М. Я., Булавин И. А. Машины и аппараты силикатной промышленности. М.: Государственное издательство литературы по строительным материалам, 1955. 417 с.</w:t>
      </w:r>
    </w:p>
    <w:p w:rsidR="00BB4226" w:rsidRDefault="002116E8">
      <w:pPr>
        <w:widowControl w:val="0"/>
        <w:autoSpaceDE w:val="0"/>
        <w:autoSpaceDN w:val="0"/>
        <w:adjustRightInd w:val="0"/>
        <w:spacing w:line="360" w:lineRule="auto"/>
        <w:jc w:val="both"/>
        <w:rPr>
          <w:sz w:val="28"/>
          <w:szCs w:val="28"/>
        </w:rPr>
      </w:pPr>
      <w:r>
        <w:rPr>
          <w:sz w:val="28"/>
          <w:szCs w:val="28"/>
        </w:rPr>
        <w:t>9.    Львовский П. Г. Справочное руководство механика металлургического завода. М.: Государственное научно-техническое издательство литературы по чёрной и цветной металлургии, 1962. 1105 с.</w:t>
      </w:r>
    </w:p>
    <w:p w:rsidR="00BB4226" w:rsidRDefault="002116E8">
      <w:pPr>
        <w:widowControl w:val="0"/>
        <w:autoSpaceDE w:val="0"/>
        <w:autoSpaceDN w:val="0"/>
        <w:adjustRightInd w:val="0"/>
        <w:spacing w:line="360" w:lineRule="auto"/>
        <w:jc w:val="both"/>
        <w:rPr>
          <w:sz w:val="28"/>
          <w:szCs w:val="28"/>
        </w:rPr>
      </w:pPr>
      <w:r>
        <w:rPr>
          <w:sz w:val="28"/>
          <w:szCs w:val="28"/>
        </w:rPr>
        <w:t>10.   Перель Л. Я. Подшипники качения: Расчёт, проектирование и обслуживание опор: Справочник. М.: Машиностроение, 1983. 543 с.</w:t>
      </w:r>
    </w:p>
    <w:p w:rsidR="00BB4226" w:rsidRDefault="002116E8">
      <w:pPr>
        <w:widowControl w:val="0"/>
        <w:autoSpaceDE w:val="0"/>
        <w:autoSpaceDN w:val="0"/>
        <w:adjustRightInd w:val="0"/>
        <w:spacing w:line="360" w:lineRule="auto"/>
        <w:jc w:val="both"/>
        <w:rPr>
          <w:sz w:val="28"/>
          <w:szCs w:val="28"/>
        </w:rPr>
      </w:pPr>
      <w:r>
        <w:rPr>
          <w:sz w:val="28"/>
          <w:szCs w:val="28"/>
        </w:rPr>
        <w:t>11.    Силенок С. Г., Борщевский А. А., Горбовец М. Н. и др. Механическое оборудование предприятий строительных материалов, изделий и конструкций. М.: Машиностроение, 1990. – 416 с.</w:t>
      </w:r>
    </w:p>
    <w:p w:rsidR="00BB4226" w:rsidRDefault="002116E8">
      <w:pPr>
        <w:widowControl w:val="0"/>
        <w:autoSpaceDE w:val="0"/>
        <w:autoSpaceDN w:val="0"/>
        <w:adjustRightInd w:val="0"/>
        <w:spacing w:line="360" w:lineRule="auto"/>
        <w:jc w:val="both"/>
        <w:rPr>
          <w:sz w:val="28"/>
          <w:szCs w:val="28"/>
        </w:rPr>
      </w:pPr>
      <w:r>
        <w:rPr>
          <w:sz w:val="28"/>
          <w:szCs w:val="28"/>
        </w:rPr>
        <w:t xml:space="preserve">12.   Руденко Н. Ф., Александров М. П., Лысяков А.Г. Курсовое проектирование грузоподъемных машин. М.: Машиностроение, 1971.   464 с.                                      </w:t>
      </w:r>
    </w:p>
    <w:p w:rsidR="00BB4226" w:rsidRDefault="002116E8">
      <w:pPr>
        <w:widowControl w:val="0"/>
        <w:tabs>
          <w:tab w:val="num" w:pos="720"/>
        </w:tabs>
        <w:autoSpaceDE w:val="0"/>
        <w:autoSpaceDN w:val="0"/>
        <w:adjustRightInd w:val="0"/>
        <w:spacing w:line="360" w:lineRule="auto"/>
        <w:jc w:val="both"/>
        <w:rPr>
          <w:sz w:val="28"/>
          <w:szCs w:val="28"/>
        </w:rPr>
      </w:pPr>
      <w:r>
        <w:rPr>
          <w:sz w:val="28"/>
          <w:szCs w:val="28"/>
        </w:rPr>
        <w:t xml:space="preserve"> 13.   Сапожников М. Я., Дроздов Н. Е. Справочник по оборудованию заводов строительных материалов. М.: Издательство литературы по строительству, 1970. 488 с.</w:t>
      </w:r>
    </w:p>
    <w:p w:rsidR="00BB4226" w:rsidRDefault="002116E8">
      <w:pPr>
        <w:widowControl w:val="0"/>
        <w:tabs>
          <w:tab w:val="num" w:pos="720"/>
        </w:tabs>
        <w:autoSpaceDE w:val="0"/>
        <w:autoSpaceDN w:val="0"/>
        <w:adjustRightInd w:val="0"/>
        <w:spacing w:line="360" w:lineRule="auto"/>
        <w:jc w:val="both"/>
        <w:rPr>
          <w:sz w:val="28"/>
          <w:szCs w:val="28"/>
        </w:rPr>
      </w:pPr>
      <w:r>
        <w:rPr>
          <w:sz w:val="28"/>
          <w:szCs w:val="28"/>
        </w:rPr>
        <w:t>14.   Денисенко Г. Ф. Охрана труда. Учебное пособие для инж.-экон. спец. Вузов. М.: «Высшая школа», 1985. 319 с.</w:t>
      </w:r>
    </w:p>
    <w:p w:rsidR="00BB4226" w:rsidRDefault="002116E8">
      <w:pPr>
        <w:widowControl w:val="0"/>
        <w:autoSpaceDE w:val="0"/>
        <w:autoSpaceDN w:val="0"/>
        <w:adjustRightInd w:val="0"/>
        <w:spacing w:line="360" w:lineRule="auto"/>
        <w:jc w:val="both"/>
        <w:rPr>
          <w:sz w:val="28"/>
          <w:szCs w:val="28"/>
        </w:rPr>
      </w:pPr>
      <w:r>
        <w:rPr>
          <w:sz w:val="28"/>
          <w:szCs w:val="28"/>
        </w:rPr>
        <w:t>15.   СН-245-71. Санитарные нормы проектирования промышленных предприятий. М.: Стройиздат, 1971. 245 с.</w:t>
      </w:r>
    </w:p>
    <w:p w:rsidR="00BB4226" w:rsidRDefault="002116E8">
      <w:pPr>
        <w:pStyle w:val="a4"/>
        <w:spacing w:line="360" w:lineRule="auto"/>
      </w:pPr>
      <w:r>
        <w:t>16.   СНиП 21-01-97. Противопожарные нормы. М.: 1997. 9 с.</w:t>
      </w:r>
    </w:p>
    <w:p w:rsidR="00BB4226" w:rsidRDefault="002116E8">
      <w:pPr>
        <w:widowControl w:val="0"/>
        <w:autoSpaceDE w:val="0"/>
        <w:autoSpaceDN w:val="0"/>
        <w:adjustRightInd w:val="0"/>
        <w:spacing w:line="360" w:lineRule="auto"/>
        <w:jc w:val="both"/>
        <w:rPr>
          <w:sz w:val="28"/>
          <w:szCs w:val="28"/>
        </w:rPr>
      </w:pPr>
      <w:r>
        <w:rPr>
          <w:sz w:val="28"/>
          <w:szCs w:val="28"/>
        </w:rPr>
        <w:t>17.   ГОСТ 12.1.036-81 ССБТ. Шум. Допустимые уровни в жилых и общественных зданиях.</w:t>
      </w:r>
    </w:p>
    <w:p w:rsidR="00BB4226" w:rsidRDefault="002116E8">
      <w:pPr>
        <w:widowControl w:val="0"/>
        <w:autoSpaceDE w:val="0"/>
        <w:autoSpaceDN w:val="0"/>
        <w:adjustRightInd w:val="0"/>
        <w:spacing w:line="360" w:lineRule="auto"/>
        <w:jc w:val="both"/>
        <w:rPr>
          <w:sz w:val="28"/>
          <w:szCs w:val="28"/>
        </w:rPr>
      </w:pPr>
      <w:r>
        <w:rPr>
          <w:sz w:val="28"/>
          <w:szCs w:val="28"/>
        </w:rPr>
        <w:t>18.   ГОСТ 12.1.012-78 ССБТ. Вибрация. Общие требования безопасности.</w:t>
      </w:r>
    </w:p>
    <w:p w:rsidR="00BB4226" w:rsidRDefault="002116E8">
      <w:pPr>
        <w:widowControl w:val="0"/>
        <w:autoSpaceDE w:val="0"/>
        <w:autoSpaceDN w:val="0"/>
        <w:adjustRightInd w:val="0"/>
        <w:spacing w:line="360" w:lineRule="auto"/>
        <w:jc w:val="both"/>
        <w:rPr>
          <w:sz w:val="28"/>
          <w:szCs w:val="28"/>
        </w:rPr>
      </w:pPr>
      <w:r>
        <w:rPr>
          <w:sz w:val="28"/>
          <w:szCs w:val="28"/>
        </w:rPr>
        <w:t>19.   ГОСТ 12.2. 062-81 ССБТ. Оборудование производственное. Ограждения защитные.</w:t>
      </w:r>
    </w:p>
    <w:p w:rsidR="00BB4226" w:rsidRDefault="002116E8">
      <w:pPr>
        <w:widowControl w:val="0"/>
        <w:autoSpaceDE w:val="0"/>
        <w:autoSpaceDN w:val="0"/>
        <w:adjustRightInd w:val="0"/>
        <w:spacing w:line="360" w:lineRule="auto"/>
        <w:jc w:val="both"/>
        <w:rPr>
          <w:sz w:val="28"/>
          <w:szCs w:val="28"/>
        </w:rPr>
      </w:pPr>
      <w:r>
        <w:rPr>
          <w:sz w:val="28"/>
          <w:szCs w:val="28"/>
        </w:rPr>
        <w:t>20. ГОСТ 12.1.005-88 ССБТ. Общие санитарно-гигиенические требования к воздуху рабочей зоны.</w:t>
      </w:r>
    </w:p>
    <w:p w:rsidR="00BB4226" w:rsidRDefault="002116E8">
      <w:pPr>
        <w:widowControl w:val="0"/>
        <w:autoSpaceDE w:val="0"/>
        <w:autoSpaceDN w:val="0"/>
        <w:adjustRightInd w:val="0"/>
        <w:spacing w:line="360" w:lineRule="auto"/>
        <w:jc w:val="both"/>
        <w:rPr>
          <w:sz w:val="28"/>
          <w:szCs w:val="28"/>
        </w:rPr>
      </w:pPr>
      <w:r>
        <w:rPr>
          <w:sz w:val="28"/>
          <w:szCs w:val="28"/>
        </w:rPr>
        <w:t>21.   ГОСТ 12.1.030-81 ССБТ. Электробезопасность. Защитное заземление. Зануление.</w:t>
      </w:r>
    </w:p>
    <w:p w:rsidR="00BB4226" w:rsidRDefault="002116E8">
      <w:pPr>
        <w:widowControl w:val="0"/>
        <w:autoSpaceDE w:val="0"/>
        <w:autoSpaceDN w:val="0"/>
        <w:adjustRightInd w:val="0"/>
        <w:spacing w:line="360" w:lineRule="auto"/>
        <w:jc w:val="both"/>
        <w:rPr>
          <w:sz w:val="28"/>
          <w:szCs w:val="28"/>
        </w:rPr>
      </w:pPr>
      <w:r>
        <w:rPr>
          <w:sz w:val="28"/>
          <w:szCs w:val="28"/>
        </w:rPr>
        <w:t>22.   ГН. 2.1.6.695-98 Предельно допустимые концентрации (ПДК) загрязняющих веществ в атмосфере воздуха населённых мест.</w:t>
      </w:r>
      <w:bookmarkStart w:id="1" w:name="_GoBack"/>
      <w:bookmarkEnd w:id="1"/>
    </w:p>
    <w:sectPr w:rsidR="00BB42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226" w:rsidRDefault="002116E8">
      <w:r>
        <w:separator/>
      </w:r>
    </w:p>
  </w:endnote>
  <w:endnote w:type="continuationSeparator" w:id="0">
    <w:p w:rsidR="00BB4226" w:rsidRDefault="0021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OST type B">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226" w:rsidRDefault="002116E8">
      <w:r>
        <w:separator/>
      </w:r>
    </w:p>
  </w:footnote>
  <w:footnote w:type="continuationSeparator" w:id="0">
    <w:p w:rsidR="00BB4226" w:rsidRDefault="00211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226" w:rsidRDefault="002116E8">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67</w:t>
    </w:r>
    <w:r>
      <w:rPr>
        <w:rStyle w:val="a8"/>
      </w:rPr>
      <w:fldChar w:fldCharType="end"/>
    </w:r>
  </w:p>
  <w:p w:rsidR="00BB4226" w:rsidRDefault="00BB422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36B84"/>
    <w:multiLevelType w:val="hybridMultilevel"/>
    <w:tmpl w:val="A676780E"/>
    <w:lvl w:ilvl="0" w:tplc="CD302BE0">
      <w:start w:val="1"/>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
    <w:nsid w:val="34DA3C98"/>
    <w:multiLevelType w:val="hybridMultilevel"/>
    <w:tmpl w:val="B136F764"/>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
    <w:nsid w:val="61246981"/>
    <w:multiLevelType w:val="hybridMultilevel"/>
    <w:tmpl w:val="F13E717C"/>
    <w:lvl w:ilvl="0" w:tplc="19CC2BF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6AD77A2D"/>
    <w:multiLevelType w:val="hybridMultilevel"/>
    <w:tmpl w:val="735C2492"/>
    <w:lvl w:ilvl="0" w:tplc="3BBA9E38">
      <w:start w:val="1"/>
      <w:numFmt w:val="decimal"/>
      <w:lvlText w:val="%1."/>
      <w:lvlJc w:val="left"/>
      <w:pPr>
        <w:tabs>
          <w:tab w:val="num" w:pos="1080"/>
        </w:tabs>
        <w:ind w:left="1080" w:hanging="360"/>
      </w:pPr>
      <w:rPr>
        <w:rFonts w:hint="default"/>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760908E5"/>
    <w:multiLevelType w:val="hybridMultilevel"/>
    <w:tmpl w:val="50E4B6FE"/>
    <w:lvl w:ilvl="0" w:tplc="1CFAE7C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7B67770E"/>
    <w:multiLevelType w:val="hybridMultilevel"/>
    <w:tmpl w:val="36DAB54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7DB85096"/>
    <w:multiLevelType w:val="hybridMultilevel"/>
    <w:tmpl w:val="2DE88978"/>
    <w:lvl w:ilvl="0" w:tplc="1E364CD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6"/>
  </w:num>
  <w:num w:numId="2">
    <w:abstractNumId w:val="5"/>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6E8"/>
    <w:rsid w:val="00034701"/>
    <w:rsid w:val="002116E8"/>
    <w:rsid w:val="00BB4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4FF3A6FC-9D72-4EE6-8D23-49A1C3C6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widowControl w:val="0"/>
      <w:autoSpaceDE w:val="0"/>
      <w:autoSpaceDN w:val="0"/>
      <w:adjustRightInd w:val="0"/>
      <w:ind w:left="142" w:firstLine="142"/>
      <w:outlineLvl w:val="3"/>
    </w:pPr>
    <w:rPr>
      <w:sz w:val="28"/>
      <w:szCs w:val="28"/>
    </w:rPr>
  </w:style>
  <w:style w:type="paragraph" w:styleId="5">
    <w:name w:val="heading 5"/>
    <w:basedOn w:val="a"/>
    <w:next w:val="a"/>
    <w:link w:val="50"/>
    <w:uiPriority w:val="99"/>
    <w:qFormat/>
    <w:pPr>
      <w:keepNext/>
      <w:widowControl w:val="0"/>
      <w:autoSpaceDE w:val="0"/>
      <w:autoSpaceDN w:val="0"/>
      <w:adjustRightInd w:val="0"/>
      <w:ind w:firstLine="142"/>
      <w:jc w:val="both"/>
      <w:outlineLvl w:val="4"/>
    </w:pPr>
    <w:rPr>
      <w:sz w:val="28"/>
      <w:szCs w:val="28"/>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lock Text"/>
    <w:basedOn w:val="a"/>
    <w:uiPriority w:val="99"/>
    <w:pPr>
      <w:widowControl w:val="0"/>
      <w:autoSpaceDE w:val="0"/>
      <w:autoSpaceDN w:val="0"/>
      <w:adjustRightInd w:val="0"/>
      <w:spacing w:before="340" w:line="256" w:lineRule="auto"/>
      <w:ind w:left="920" w:right="800"/>
      <w:jc w:val="center"/>
    </w:pPr>
    <w:rPr>
      <w:sz w:val="32"/>
      <w:szCs w:val="32"/>
    </w:rPr>
  </w:style>
  <w:style w:type="paragraph" w:styleId="31">
    <w:name w:val="Body Text Indent 3"/>
    <w:basedOn w:val="a"/>
    <w:link w:val="32"/>
    <w:uiPriority w:val="99"/>
    <w:pPr>
      <w:widowControl w:val="0"/>
      <w:autoSpaceDE w:val="0"/>
      <w:autoSpaceDN w:val="0"/>
      <w:adjustRightInd w:val="0"/>
      <w:ind w:firstLine="142"/>
    </w:pPr>
    <w:rPr>
      <w:sz w:val="28"/>
      <w:szCs w:val="28"/>
    </w:rPr>
  </w:style>
  <w:style w:type="character" w:customStyle="1" w:styleId="32">
    <w:name w:val="Основний текст з відступом 3 Знак"/>
    <w:basedOn w:val="a0"/>
    <w:link w:val="31"/>
    <w:uiPriority w:val="99"/>
    <w:semiHidden/>
    <w:rPr>
      <w:rFonts w:ascii="Times New Roman" w:hAnsi="Times New Roman" w:cs="Times New Roman"/>
      <w:sz w:val="16"/>
      <w:szCs w:val="16"/>
    </w:rPr>
  </w:style>
  <w:style w:type="paragraph" w:styleId="a4">
    <w:name w:val="Body Text"/>
    <w:basedOn w:val="a"/>
    <w:link w:val="a5"/>
    <w:uiPriority w:val="99"/>
    <w:pPr>
      <w:widowControl w:val="0"/>
      <w:autoSpaceDE w:val="0"/>
      <w:autoSpaceDN w:val="0"/>
      <w:adjustRightInd w:val="0"/>
      <w:jc w:val="both"/>
    </w:pPr>
    <w:rPr>
      <w:sz w:val="28"/>
      <w:szCs w:val="28"/>
    </w:rPr>
  </w:style>
  <w:style w:type="character" w:customStyle="1" w:styleId="a5">
    <w:name w:val="Основний текст Знак"/>
    <w:basedOn w:val="a0"/>
    <w:link w:val="a4"/>
    <w:uiPriority w:val="99"/>
    <w:semiHidden/>
    <w:rPr>
      <w:rFonts w:ascii="Times New Roman" w:hAnsi="Times New Roman" w:cs="Times New Roman"/>
      <w:sz w:val="24"/>
      <w:szCs w:val="24"/>
    </w:rPr>
  </w:style>
  <w:style w:type="paragraph" w:styleId="21">
    <w:name w:val="Body Text Indent 2"/>
    <w:basedOn w:val="a"/>
    <w:link w:val="22"/>
    <w:uiPriority w:val="99"/>
    <w:pPr>
      <w:spacing w:after="120" w:line="480" w:lineRule="auto"/>
      <w:ind w:left="283"/>
    </w:pPr>
  </w:style>
  <w:style w:type="character" w:customStyle="1" w:styleId="22">
    <w:name w:val="Основний текст з відступом 2 Знак"/>
    <w:basedOn w:val="a0"/>
    <w:link w:val="21"/>
    <w:uiPriority w:val="99"/>
    <w:semiHidden/>
    <w:rPr>
      <w:rFonts w:ascii="Times New Roman" w:hAnsi="Times New Roman" w:cs="Times New Roman"/>
      <w:sz w:val="24"/>
      <w:szCs w:val="24"/>
    </w:rPr>
  </w:style>
  <w:style w:type="paragraph" w:styleId="23">
    <w:name w:val="Body Text 2"/>
    <w:basedOn w:val="a"/>
    <w:link w:val="24"/>
    <w:uiPriority w:val="99"/>
    <w:pPr>
      <w:spacing w:after="120"/>
      <w:ind w:left="283"/>
    </w:pPr>
  </w:style>
  <w:style w:type="character" w:customStyle="1" w:styleId="24">
    <w:name w:val="Основний текст 2 Знак"/>
    <w:basedOn w:val="a0"/>
    <w:link w:val="23"/>
    <w:uiPriority w:val="99"/>
    <w:semiHidden/>
    <w:rPr>
      <w:rFonts w:ascii="Times New Roman" w:hAnsi="Times New Roman" w:cs="Times New Roman"/>
      <w:sz w:val="24"/>
      <w:szCs w:val="24"/>
    </w:rPr>
  </w:style>
  <w:style w:type="paragraph" w:styleId="a6">
    <w:name w:val="header"/>
    <w:basedOn w:val="a"/>
    <w:link w:val="a7"/>
    <w:uiPriority w:val="99"/>
    <w:pPr>
      <w:tabs>
        <w:tab w:val="center" w:pos="4677"/>
        <w:tab w:val="right" w:pos="9355"/>
      </w:tabs>
    </w:pPr>
  </w:style>
  <w:style w:type="character" w:customStyle="1" w:styleId="a7">
    <w:name w:val="Верхній колонтитул Знак"/>
    <w:basedOn w:val="a0"/>
    <w:link w:val="a6"/>
    <w:uiPriority w:val="99"/>
    <w:semiHidden/>
    <w:rPr>
      <w:rFonts w:ascii="Times New Roman" w:hAnsi="Times New Roman" w:cs="Times New Roman"/>
      <w:sz w:val="24"/>
      <w:szCs w:val="24"/>
    </w:rPr>
  </w:style>
  <w:style w:type="character" w:styleId="a8">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11619</Words>
  <Characters>66233</Characters>
  <Application>Microsoft Office Word</Application>
  <DocSecurity>0</DocSecurity>
  <Lines>551</Lines>
  <Paragraphs>155</Paragraphs>
  <ScaleCrop>false</ScaleCrop>
  <Company>Нет</Company>
  <LinksUpToDate>false</LinksUpToDate>
  <CharactersWithSpaces>77697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Максим</dc:creator>
  <cp:keywords/>
  <dc:description/>
  <cp:lastModifiedBy>Irina</cp:lastModifiedBy>
  <cp:revision>2</cp:revision>
  <dcterms:created xsi:type="dcterms:W3CDTF">2014-08-22T06:33:00Z</dcterms:created>
  <dcterms:modified xsi:type="dcterms:W3CDTF">2014-08-22T06:33:00Z</dcterms:modified>
</cp:coreProperties>
</file>