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E12" w:rsidRPr="00714219" w:rsidRDefault="00447E12" w:rsidP="00447E12">
      <w:pPr>
        <w:spacing w:before="120"/>
        <w:jc w:val="center"/>
        <w:rPr>
          <w:b/>
          <w:bCs/>
          <w:sz w:val="32"/>
          <w:szCs w:val="32"/>
        </w:rPr>
      </w:pPr>
      <w:r w:rsidRPr="00714219">
        <w:rPr>
          <w:b/>
          <w:bCs/>
          <w:sz w:val="32"/>
          <w:szCs w:val="32"/>
        </w:rPr>
        <w:t>Бисер Киров</w:t>
      </w:r>
    </w:p>
    <w:p w:rsidR="00447E12" w:rsidRPr="00714219" w:rsidRDefault="00447E12" w:rsidP="00447E12">
      <w:pPr>
        <w:spacing w:before="120"/>
        <w:ind w:firstLine="567"/>
        <w:jc w:val="both"/>
      </w:pPr>
      <w:r w:rsidRPr="00714219">
        <w:t xml:space="preserve">Бисер Киров - самый популярный болгарин в СССР (в современности уступивший место Киркорову). </w:t>
      </w:r>
    </w:p>
    <w:p w:rsidR="00447E12" w:rsidRPr="00714219" w:rsidRDefault="00447E12" w:rsidP="00447E12">
      <w:pPr>
        <w:spacing w:before="120"/>
        <w:ind w:firstLine="567"/>
        <w:jc w:val="both"/>
      </w:pPr>
      <w:r w:rsidRPr="00714219">
        <w:t xml:space="preserve">Бисер родился 4 сентября 1942 года в Софии. С детских лет обучался игре на гитаре и альте. Окончил школу №22, которой и посвятил свою первую песню «Белая школа». Учился в химико-технологическом институте, но через четыре года бросил институт, отдавшись пению. Как певец получил известность через несколько месяцев после этого, в 1967 году, став лауреатом первого фестиваля молодежной песни «Красная гвоздика», проходившего в Сочи (третье место). </w:t>
      </w:r>
    </w:p>
    <w:p w:rsidR="00447E12" w:rsidRPr="00714219" w:rsidRDefault="00447E12" w:rsidP="00447E12">
      <w:pPr>
        <w:spacing w:before="120"/>
        <w:ind w:firstLine="567"/>
        <w:jc w:val="both"/>
      </w:pPr>
      <w:r w:rsidRPr="00714219">
        <w:t xml:space="preserve">С тех пор этого его жизнь и творчество оказались неразрывно связаны с СССР - он постоянно ездил сюда на гастроли, встречи, фестивали, на учебу в ГИТИС. Он был непременным участником множества советских музыкальных программ на радио и телевидения. Киров всегда был своеобразной визитной карточкой советской тусовки, словно чуя, где можно будет засветиться еще раз. В СССР Бисер дал более тысячи концертов, входил в тогдашнюю «разнорядку», «правильный список» ЦК КПСС. Одним из его любимых фестивалей так и осталась «курортная» «Красная гвоздика», на которой он выступал каждый раз. Можно сказать, что Россия - его вторая родина. Последние шесть лет он регулярно живет в болгарском посольстве в Москве. Снимая там квартиру, он из окна высотки любуется Поклонной горой и МГУ. </w:t>
      </w:r>
    </w:p>
    <w:p w:rsidR="00447E12" w:rsidRPr="00714219" w:rsidRDefault="00447E12" w:rsidP="00447E12">
      <w:pPr>
        <w:spacing w:before="120"/>
        <w:ind w:firstLine="567"/>
        <w:jc w:val="both"/>
      </w:pPr>
      <w:r w:rsidRPr="00714219">
        <w:t xml:space="preserve">В 70-80-е годы, покорив родную Болгарию и СССР, Киров открыл себе дорогу и на международные конкурсы и фестивали, даже получая на некоторых Гран-При. Образ певца-романтика создавался страстным исполнением таких песен как «Поздняя любовь», «Будь звездой»... Шесть сезонов подряд Бисер выступал в знаменитом берлинском зале «Фридрихштадтпалас», став тогда одном из культовых певцов на восточноевропейском музыкальном Олимпе. Он объездил с гастролями Азию и Африку, обе Германии, Польшу, Югославию, Кубу, Чехословакию, Грецию, США (где он пел вместе с прославленным оркестром Уди Германа). Киров выступал вместе с такими знаменитостями как Жак Брель, Роем Орбинсоном, Роем Кларком... В советские годы пластинки Бисера регулярно выпускала огромными тиражами фирма «Мелодия». Они занимали почетное место в ее фирменном магазине на Калининском проспекте, в отделе «Эстрада социалистических стран». А сам Киров часто выступал рядышком, в кинотеатре «Октябрь», на различных так называемых «международных» мероприятиях, посвященных борьбе за мир, осуждению зверств чилийского диктатора Пиночета и прочим проблемам, которые должны были быть доведены до сведения всех советских граждан. </w:t>
      </w:r>
    </w:p>
    <w:p w:rsidR="00447E12" w:rsidRPr="00714219" w:rsidRDefault="00447E12" w:rsidP="00447E12">
      <w:pPr>
        <w:spacing w:before="120"/>
        <w:ind w:firstLine="567"/>
        <w:jc w:val="both"/>
      </w:pPr>
      <w:r w:rsidRPr="00714219">
        <w:t xml:space="preserve">Бисер помог организовать в СССР гастроли многих исполнителей из социалистических стран (например, Марыли Родович). Он и сам часто пел в сборных концертах. Бисера обычно ставили в «связке» с «красным американцем» Дином Ридом, который и подарил Бисеру первую в жизни Бисера ковбойскую шляпу. Она и дала начало знаменитой шляпной коллекции Бисера Кирова. Одну из первых шляп, по словам Бисера, у него забрала Алла Борисовна, когда в 1990-м году занялась музеем рок-н-ролла. Кстати, в этом же году Бисер наконец-таки закончил московский ГИТИС , с красным дипломом, получив профессию «режиссер». Бисер Киров - автор более 250 песен, при этом трудно найти сейчас в России человека (не из его приятелей, или профессионалов-искусствоведов), который бы с ходу назвал хоть одну из песен, исполняемых Бисером. Да и старые записи его в сегодняшней России не очень-то популярны, в отличие, скажем, от чешского коллеги - Карела Гота. Если после исчезновения СЭВ многие певцы из бывших соцстран подались на Запад (в основном в объединенную Германию), то Бисер подался на Восток, в Россию. Здесь он стал, по сути, «свадебным генералом» на московских культурных мероприятиях второго ранга и в российской глубинке: То в Волгограде президентствует на конкурсе детского и юношеского творчества «Музыкальная радуга», то в Краснодаре светится в жюри фестиваля «По страницам «Красной гвоздики». В 1997 году, на праздновании 850-летия Москвы, песня Бисера Кирова «Я люблю тебя, Москва» получила третью премию (из 126 претендентов). </w:t>
      </w:r>
    </w:p>
    <w:p w:rsidR="00447E12" w:rsidRPr="00714219" w:rsidRDefault="00447E12" w:rsidP="00447E12">
      <w:pPr>
        <w:spacing w:before="120"/>
        <w:ind w:firstLine="567"/>
        <w:jc w:val="both"/>
      </w:pPr>
      <w:r w:rsidRPr="00714219">
        <w:t xml:space="preserve">Один из его авторских концертов называется «Россия, как ты нас пленила». 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7E12"/>
    <w:rsid w:val="00002B5A"/>
    <w:rsid w:val="0010437E"/>
    <w:rsid w:val="002313B9"/>
    <w:rsid w:val="00316F32"/>
    <w:rsid w:val="00447E12"/>
    <w:rsid w:val="00616072"/>
    <w:rsid w:val="006A5004"/>
    <w:rsid w:val="00710178"/>
    <w:rsid w:val="00714219"/>
    <w:rsid w:val="00743357"/>
    <w:rsid w:val="0081563E"/>
    <w:rsid w:val="008B35EE"/>
    <w:rsid w:val="00905CC1"/>
    <w:rsid w:val="00B42C45"/>
    <w:rsid w:val="00B4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EE8E4FD-A9F9-48A4-AA1D-D91DBCF32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E1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447E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610</Words>
  <Characters>3478</Characters>
  <Application>Microsoft Office Word</Application>
  <DocSecurity>0</DocSecurity>
  <Lines>28</Lines>
  <Paragraphs>8</Paragraphs>
  <ScaleCrop>false</ScaleCrop>
  <Company>Home</Company>
  <LinksUpToDate>false</LinksUpToDate>
  <CharactersWithSpaces>4080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Бисер Киров</dc:title>
  <dc:subject/>
  <dc:creator>User</dc:creator>
  <cp:keywords/>
  <dc:description/>
  <cp:lastModifiedBy>admin</cp:lastModifiedBy>
  <cp:revision>2</cp:revision>
  <dcterms:created xsi:type="dcterms:W3CDTF">2014-02-18T08:50:00Z</dcterms:created>
  <dcterms:modified xsi:type="dcterms:W3CDTF">2014-02-18T08:50:00Z</dcterms:modified>
</cp:coreProperties>
</file>