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BD" w:rsidRPr="00197233" w:rsidRDefault="008706BD" w:rsidP="008706BD">
      <w:pPr>
        <w:spacing w:before="120"/>
        <w:jc w:val="center"/>
        <w:rPr>
          <w:b/>
          <w:bCs/>
          <w:sz w:val="32"/>
          <w:szCs w:val="32"/>
        </w:rPr>
      </w:pPr>
      <w:r w:rsidRPr="00197233">
        <w:rPr>
          <w:b/>
          <w:bCs/>
          <w:sz w:val="32"/>
          <w:szCs w:val="32"/>
        </w:rPr>
        <w:t>Карло Гоцци. Зеленая Птичка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Со времени известных событий, сопутствовавших женитьбе Тартальи на явившейся из апельсина дочери короля Антиподов Нинетте, прошло много лет. Много чего за эти годы произошло в Монтеротондо. Сожженные когда-то арапка Смеральдина и Бригелла воскресли из пепла: он — поэтом и прорицателем, она — побелев душой и телом. На Смеральдине женился Труффальдино, который наворовал на королевской кухне столько, что смог оставить службу и открыть колбасную лавку.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Король Тарталья вот уже почти девятнадцать лет не показывался в столице, воюя с мятежниками где-то на окраинах королевства. В его отсутствие всем заправляла его мать, престарелая королева Тартальона. Старуха невзлюбила Нинетту и, когда та родила Тарталье прелестных близнецов, мальчика и девочку, приказала убить их, а королю написала, что, мол, жена его принесла пару щенят. В сердцах Тарталья позволил Тартальоне по своему усмотрению наказать жену, и старая королева заживо погребла бедняжку в склепе под отверстием сточной ямы.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К счастью, Панталоне не исполнил приказания Тартальоны: он не зарезал младенцев, а, надежно завернув в клеенку, бросил их в реку. Из реки близнецов вытащила Смеральдина. Она дала им имена Ренцо и Барбарина и растила как собственных детей.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Лишние едоки в доме мозолили глаза жадному и сварливому Труффальдино, и вот в один прекрасный день он решает выгнать подкидышей.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Весть о том, что они не родные дети и теперь должны убираться прочь, Ренцо с Барбариной воспринимают хладнокровно, ибо дух их укреплен чтением современных философов, любовь,, человеческие привязанности и добрые поступки объясняющих низким себялюбием. Свободные, как они считают, от себялюбия, близнецы отправляются в глушь, где им не станут досаждать люди глупые и назойливые.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На пустынном берегу брату с сестрой предстает говорящая античная статуя. Это царь изваяний Кальмон, некогда бывший философом и обратившийся в камень в тот момент, когда ему наконец удалось изжить в своей душе последние остатки любви к себе. Кальмон пытается убедить Ренцо и Барбарину в том, что себялюбие отнюдь не постыдно, что в себе и в других следует любить запечатленный образ Творца.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Молодые люди не внемлют словам мудрой статуи. Кальмон, однако, велит им идти в город и бросить у стен дворца камень — это мгновенно сделает их богачами. Он обещает близнецам помощь в будущем и сообщает также, что тайна их рождения раскроется благодаря Зеленой Птичке, влюбленной в Барбарину.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Эта Птичка уже восемнадцать лет прилетает в склеп к Нинетте, кормит и поит её. Прилетев на этот раз, она предрекает скорый конец страданий королевы, говорит, что дети её живы, а сама Птичка — вовсе не птичка, а заколдованный принц.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Наконец-то король Тарталья возвращается с войны. Но ничто ему не мило без невинно загубленной Нинетты. Ее гибели он не может простить ни себе, ни матери. Между старой королевой и Тартальей происходит шумная ссора.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Тартальона вдохновляется на нее не столько уверенностью в собственной правоте и обидой на неблагодарного сына, сколько пророчествами и льстивыми речами Бригеллы. Бригелла использует любой случай для излияний о их — его самого и Тартальоны — блестящем будущем на монтеротондском престоле; при этом хитрец до небес превозносит давным-давно увядшие прелести старухи, которой якобы безраздельно принадлежит сердце бедного поэта. Тартальона уже на все готова: и соединить судьбу с Бригеллой, и избавиться от сына, только вот завещание в пользу суженого считает неуместным, коль скоро ей еще много лет предстоит цвести и блистать.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Ренцо с Барбариной, следуя совету Кальмона, приходят к королевскому дворцу, но в последний момент их одолевает сомнение: пристало ли философам богатство? Посовещавшись, они все же бросают камень, и перед ними на глазах вырастает роскошный дворец.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Ренцо и Барбарина живут богачами в чудесном дворце, и занимают их теперь отнюдь не философские размышления. Барбарина уверена, что она прекрасней всех на свете, и, дабы красота её сияла еще ярче, без счета тратит деньги на изысканнейшие наряды и украшения. Ренцо же влюблен; но влюблен не в какую-нибудь женщину, а в изваяние. Изваяние это — не создание скульптора, а девушка по имени Помпея, которую много лет назад обратило в камень собственное безграничное тщеславие. Вне себя от страсти он клянется не пожалеть ничего, лишь бы Помпея ожила.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Движимая любовью к приемной дочери, во дворце близнецов появляется Смеральдина. Барбарина, для которой любовь — пустой звук, сначала гонит её, потом пытается откупиться кошельком золота, но в конце концов дозволяет остаться служанкой при своей персоне. Труффальдино тоже желает жить во дворце подкидышей, но любовь тут ни при чем: ему хочется вкусно есть, вволю пить и мягко спать, дела же в колбасной лавке идут из рук вон плохо. Не сразу, но Ренцо соглашается взять бывшего папашу к себе в услужение.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Обитатели королевского дворца удивлены новым соседством. Бригелла — а он как-никак прорицатель — видит в Ренцо с Барбариной угрозу своим честолюбивым планам и поэтому научает Тартальону, как погубить близнецов. Король же, выйдя на балкон и завидя в окне напротив красавицу Барбарину, безумно влюбляется в нее. Он уже готов забыть несчастную Нинетту и снова жениться, но, увы, Барбарину ничуть не трогают знаки высочайшего внимания. Тут Тартальона улучает момент и говорит ей, что прекраснейшей в мире Барбарина станет, только когда у нее будет поющее Яблоко и Золотая вода, которая звучит и пляшет. Как известно, оба эти чуда хранятся в саду феи Серпентины, где многие храбрецы сложили головы.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Барбарина, которая быстро привыкла, чтобы все её желания мгновенно исполнялись, сначала требует, а потом слезно молит доставить ей Яблоко и Воду. Ренцо внимает её мольбам и в сопровождении Труффальдино отправляется в путь.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В саду Серпентины герои едва не гибнут, но Ренцо вовремя вспоминает о Кальмоне и зовет его на помощь. Кальмон же в свою очередь вызывает статую с сосцами, источающими воду, и несколько дюжих изваяний. Из своих сосцов статуя поит бешеных от жажды стражей-зверей, и те позволяют Ренцо сорвать Яблоко. Увесистые изваяния, навалясь на ворота, ведущие к источнику Серпентины, не дают им захлопнуться; Труффальдино не без трепета идет и набирает склянку звучащей и пляшущей Воды.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Когда дело сделано, Кальмон сообщает Ренцо, что тайна оживления возлюбленной им статуи, как и тайна происхождения близнецов, в руках Зеленой Птички. Напоследок царь изваяний просит Ренцо велеть починить ему некогда попорченный мальчишками нос.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Возвратясь домой, Ренцо узнает, что король просил Барбарину стать его женой, и та согласилась было, но потом по наущению Бригеллы и Тартальоны потребовала в приданое Зеленую Птичку. Ренцо хотелось бы видеть сестру королевой, а кроме того, его одолевает страстное желание оживить Помпею и раскрыть тайну своего происхождения. Поэтому он берет Труффальдино и отправляется в новое, еще более опасное путешествие — к холму Людоеда за Зеленой Птичкой.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По дороге отважным путникам поддувает в спину знакомый уже Труффальдино дьявол с мехами, так что до места они добираются очень скоро. Но там они оказываются в некотором замешательстве: как одолеть чары Людоеда, неизвестно, а единственного, кто мог бы помочь, — Кальмона — Ренцо звать не может, так как он не исполнил пустячную просьбу царя изваяний: не исправил ему нос. Решившись, господин со слугой подходят к дереву, на котором сидит Птичка, и тут же оба окаменевают. Тем временем Барбарина, в чьем очерствевшем сердце все же проснулась тревога за брата, в компании Смеральдины также отправляется во владения Людоеда и находит Ренцо и Труффальдино превращенными в статуи. Печальное это зрелище заставляет её в слезах раскаяться в чрезмерном высокомерии и рабском потакании собственным желаниям. Едва произнесены покаянные слова, как перед Барбариной и Смеральдиной предстает Кальмон. Он раскрывает способ завладеть Зеленой Птичкой, предупреждая при этом, что малейшая ошибка повлечет неминуемую смерть. Барбарина, движимая любовью к брату, преодолевает страх и, сделав все так, как сказал Кальмон, берет Птичку. Потом, вынув у нее из хвоста перышко, дотрагивается им до окаменевших Ренцо и Труффальдино, и те оживают.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Тарталья горит от нетерпения, желая назвать Барбарину своей женой. Этому, казалось бы, теперь ничто не мешает. Ведь не мешает же Ренцо сочетаться с оживленной птичьим пером Помпеей даже то, что та в недавнем прошлом была статуей. Однако прежде всего, настаивает Барбарина, следует выслушать, что имеют сказать Вода, Яблоко и Зеленая Птичка.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Волшебные предметы и Птичка рассказывают всю историю злодеяний Тартальоны и её приспешника Бригеллы. Король, обретший детей и чудом избежавший кровосмесительного брака, буквально вне себя от радости. Когда же на свет Божий из зловонного склепа является Нинетта, он и вовсе лишается чувств.</w:t>
      </w:r>
    </w:p>
    <w:p w:rsidR="008706BD" w:rsidRPr="00DF2675" w:rsidRDefault="008706BD" w:rsidP="008706BD">
      <w:pPr>
        <w:spacing w:before="120"/>
        <w:ind w:firstLine="567"/>
        <w:jc w:val="both"/>
      </w:pPr>
      <w:r w:rsidRPr="00DF2675">
        <w:t>Зеленая Птичка произносит заклятье, и Тартальона с Бригеллой у всех на глазах, к общей радости, превращаются в бессловесных тварей: старуха — в черепаху, а её притворщик возлюбленный — в осла. Затем Птичка сбрасывает перья и становится юношей, царем Террадомбры. Он величает Барбарину своей супругой, а всех присутствующих на сцене и в зале призывает быть истинными философами, то есть, сознавая собственные ошибки, становиться лучше.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6BD"/>
    <w:rsid w:val="00051FB8"/>
    <w:rsid w:val="00095BA6"/>
    <w:rsid w:val="00197233"/>
    <w:rsid w:val="00210DB3"/>
    <w:rsid w:val="0031418A"/>
    <w:rsid w:val="00350B15"/>
    <w:rsid w:val="00377A3D"/>
    <w:rsid w:val="0052086C"/>
    <w:rsid w:val="005808EE"/>
    <w:rsid w:val="005A2562"/>
    <w:rsid w:val="0072439B"/>
    <w:rsid w:val="00755964"/>
    <w:rsid w:val="008706BD"/>
    <w:rsid w:val="008C19D7"/>
    <w:rsid w:val="00A44D32"/>
    <w:rsid w:val="00DF26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ACA71E-2129-447B-934C-3670479B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B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06BD"/>
    <w:rPr>
      <w:color w:val="0000FF"/>
      <w:u w:val="single"/>
    </w:rPr>
  </w:style>
  <w:style w:type="character" w:styleId="a4">
    <w:name w:val="FollowedHyperlink"/>
    <w:basedOn w:val="a0"/>
    <w:uiPriority w:val="99"/>
    <w:rsid w:val="008706B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1369</Words>
  <Characters>7806</Characters>
  <Application>Microsoft Office Word</Application>
  <DocSecurity>0</DocSecurity>
  <Lines>65</Lines>
  <Paragraphs>18</Paragraphs>
  <ScaleCrop>false</ScaleCrop>
  <Company>Home</Company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Карло Гоцци</dc:title>
  <dc:subject/>
  <dc:creator>Alena</dc:creator>
  <cp:keywords/>
  <dc:description/>
  <cp:lastModifiedBy>admin</cp:lastModifiedBy>
  <cp:revision>2</cp:revision>
  <dcterms:created xsi:type="dcterms:W3CDTF">2014-02-19T10:05:00Z</dcterms:created>
  <dcterms:modified xsi:type="dcterms:W3CDTF">2014-02-19T10:05:00Z</dcterms:modified>
</cp:coreProperties>
</file>