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CD" w:rsidRPr="00DD10A0" w:rsidRDefault="005748CD" w:rsidP="00DD10A0">
      <w:pPr>
        <w:keepNext/>
        <w:widowControl w:val="0"/>
        <w:spacing w:line="360" w:lineRule="auto"/>
        <w:ind w:firstLine="709"/>
        <w:jc w:val="center"/>
        <w:rPr>
          <w:b/>
          <w:sz w:val="28"/>
          <w:lang w:val="uk-UA"/>
        </w:rPr>
      </w:pPr>
      <w:r w:rsidRPr="00DD10A0">
        <w:rPr>
          <w:b/>
          <w:sz w:val="28"/>
        </w:rPr>
        <w:t xml:space="preserve">Задача </w:t>
      </w:r>
      <w:r w:rsidRPr="00DD10A0">
        <w:rPr>
          <w:b/>
          <w:sz w:val="28"/>
          <w:lang w:val="uk-UA"/>
        </w:rPr>
        <w:t>№1</w:t>
      </w:r>
    </w:p>
    <w:p w:rsidR="005748CD" w:rsidRPr="00DD10A0" w:rsidRDefault="005748CD" w:rsidP="00DD10A0">
      <w:pPr>
        <w:keepNext/>
        <w:widowControl w:val="0"/>
        <w:spacing w:line="360" w:lineRule="auto"/>
        <w:ind w:firstLine="709"/>
        <w:jc w:val="both"/>
        <w:rPr>
          <w:sz w:val="28"/>
          <w:lang w:val="uk-UA"/>
        </w:rPr>
      </w:pPr>
    </w:p>
    <w:p w:rsidR="005748CD" w:rsidRPr="00DD10A0" w:rsidRDefault="005748CD" w:rsidP="00DD10A0">
      <w:pPr>
        <w:pStyle w:val="ab"/>
        <w:keepNext/>
        <w:widowControl w:val="0"/>
        <w:spacing w:line="360" w:lineRule="auto"/>
        <w:ind w:firstLine="709"/>
        <w:jc w:val="both"/>
        <w:rPr>
          <w:sz w:val="28"/>
        </w:rPr>
      </w:pPr>
      <w:r w:rsidRPr="00DD10A0">
        <w:rPr>
          <w:sz w:val="28"/>
        </w:rPr>
        <w:t>Рассчитать среднечасовую, среднедневную и среднегодовую выработку рабочих по плану и фактическую за отчетный год и определить выполнение плана по каждому показателю на основе данных, приведенных в таблице № 1. Кроме того, определить влияние трудовых факторов на выполнение плана по объему выпуска продукции. Объяснить причину различных уровней выполнения плана по среднечасовой, среднедневной и среднегодовой выработке рабочих.</w:t>
      </w:r>
    </w:p>
    <w:p w:rsidR="00DD10A0" w:rsidRDefault="00DD10A0" w:rsidP="00DD10A0">
      <w:pPr>
        <w:pStyle w:val="ab"/>
        <w:keepNext/>
        <w:widowControl w:val="0"/>
        <w:spacing w:line="360" w:lineRule="auto"/>
        <w:ind w:firstLine="709"/>
        <w:jc w:val="both"/>
        <w:rPr>
          <w:sz w:val="28"/>
        </w:rPr>
      </w:pPr>
    </w:p>
    <w:p w:rsidR="005748CD" w:rsidRPr="00DD10A0" w:rsidRDefault="005748CD" w:rsidP="00DD10A0">
      <w:pPr>
        <w:pStyle w:val="ab"/>
        <w:keepNext/>
        <w:widowControl w:val="0"/>
        <w:spacing w:line="360" w:lineRule="auto"/>
        <w:ind w:firstLine="709"/>
        <w:jc w:val="both"/>
        <w:rPr>
          <w:sz w:val="28"/>
        </w:rPr>
      </w:pPr>
      <w:r w:rsidRPr="00DD10A0">
        <w:rPr>
          <w:sz w:val="28"/>
        </w:rPr>
        <w:t>Таблица № 1</w:t>
      </w:r>
    </w:p>
    <w:tbl>
      <w:tblPr>
        <w:tblW w:w="0" w:type="auto"/>
        <w:tblInd w:w="2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664"/>
        <w:gridCol w:w="874"/>
      </w:tblGrid>
      <w:tr w:rsidR="005748CD" w:rsidRPr="00DD10A0" w:rsidTr="00DD10A0">
        <w:trPr>
          <w:cantSplit/>
        </w:trPr>
        <w:tc>
          <w:tcPr>
            <w:tcW w:w="2702" w:type="dxa"/>
            <w:tcBorders>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Вариант</w:t>
            </w:r>
          </w:p>
        </w:tc>
        <w:tc>
          <w:tcPr>
            <w:tcW w:w="1538" w:type="dxa"/>
            <w:gridSpan w:val="2"/>
            <w:tcBorders>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6</w:t>
            </w:r>
          </w:p>
        </w:tc>
      </w:tr>
      <w:tr w:rsidR="005748CD" w:rsidRPr="00DD10A0" w:rsidTr="00DD10A0">
        <w:tc>
          <w:tcPr>
            <w:tcW w:w="2702" w:type="dxa"/>
            <w:tcBorders>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Показатели</w:t>
            </w:r>
          </w:p>
        </w:tc>
        <w:tc>
          <w:tcPr>
            <w:tcW w:w="664" w:type="dxa"/>
          </w:tcPr>
          <w:p w:rsidR="005748CD" w:rsidRPr="00DD10A0" w:rsidRDefault="005748CD" w:rsidP="00DD10A0">
            <w:pPr>
              <w:keepNext/>
              <w:widowControl w:val="0"/>
              <w:spacing w:line="360" w:lineRule="auto"/>
              <w:jc w:val="both"/>
              <w:rPr>
                <w:sz w:val="20"/>
                <w:szCs w:val="20"/>
              </w:rPr>
            </w:pPr>
            <w:r w:rsidRPr="00DD10A0">
              <w:rPr>
                <w:sz w:val="20"/>
                <w:szCs w:val="20"/>
              </w:rPr>
              <w:t>План</w:t>
            </w:r>
          </w:p>
        </w:tc>
        <w:tc>
          <w:tcPr>
            <w:tcW w:w="874" w:type="dxa"/>
          </w:tcPr>
          <w:p w:rsidR="005748CD" w:rsidRPr="00DD10A0" w:rsidRDefault="005748CD" w:rsidP="00DD10A0">
            <w:pPr>
              <w:keepNext/>
              <w:widowControl w:val="0"/>
              <w:spacing w:line="360" w:lineRule="auto"/>
              <w:jc w:val="both"/>
              <w:rPr>
                <w:sz w:val="20"/>
                <w:szCs w:val="20"/>
              </w:rPr>
            </w:pPr>
            <w:r w:rsidRPr="00DD10A0">
              <w:rPr>
                <w:sz w:val="20"/>
                <w:szCs w:val="20"/>
              </w:rPr>
              <w:t>Выполн</w:t>
            </w:r>
          </w:p>
        </w:tc>
      </w:tr>
      <w:tr w:rsidR="005748CD" w:rsidRPr="00DD10A0" w:rsidTr="00DD10A0">
        <w:tc>
          <w:tcPr>
            <w:tcW w:w="2702" w:type="dxa"/>
            <w:tcBorders>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1.Объем продукции, тыс.грн.</w:t>
            </w:r>
          </w:p>
        </w:tc>
        <w:tc>
          <w:tcPr>
            <w:tcW w:w="664" w:type="dxa"/>
            <w:tcBorders>
              <w:top w:val="nil"/>
              <w:left w:val="nil"/>
              <w:bottom w:val="nil"/>
              <w:right w:val="nil"/>
            </w:tcBorders>
          </w:tcPr>
          <w:p w:rsidR="005748CD" w:rsidRPr="00DD10A0" w:rsidRDefault="005748CD" w:rsidP="00DD10A0">
            <w:pPr>
              <w:keepNext/>
              <w:widowControl w:val="0"/>
              <w:spacing w:line="360" w:lineRule="auto"/>
              <w:jc w:val="both"/>
              <w:rPr>
                <w:sz w:val="20"/>
                <w:szCs w:val="20"/>
              </w:rPr>
            </w:pPr>
            <w:r w:rsidRPr="00DD10A0">
              <w:rPr>
                <w:sz w:val="20"/>
                <w:szCs w:val="20"/>
              </w:rPr>
              <w:t>7624</w:t>
            </w:r>
            <w:r w:rsidR="00D57524" w:rsidRPr="00DD10A0">
              <w:rPr>
                <w:sz w:val="20"/>
                <w:szCs w:val="20"/>
              </w:rPr>
              <w:t xml:space="preserve"> </w:t>
            </w:r>
          </w:p>
        </w:tc>
        <w:tc>
          <w:tcPr>
            <w:tcW w:w="874" w:type="dxa"/>
            <w:tcBorders>
              <w:top w:val="nil"/>
              <w:left w:val="nil"/>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8327</w:t>
            </w:r>
          </w:p>
        </w:tc>
      </w:tr>
      <w:tr w:rsidR="005748CD" w:rsidRPr="00DD10A0" w:rsidTr="00DD10A0">
        <w:tc>
          <w:tcPr>
            <w:tcW w:w="2702" w:type="dxa"/>
            <w:tcBorders>
              <w:top w:val="nil"/>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2.Отработанно рабочими: 2.1.тыс.челов.-дней</w:t>
            </w:r>
          </w:p>
        </w:tc>
        <w:tc>
          <w:tcPr>
            <w:tcW w:w="664" w:type="dxa"/>
            <w:tcBorders>
              <w:top w:val="nil"/>
              <w:left w:val="nil"/>
              <w:bottom w:val="nil"/>
              <w:right w:val="nil"/>
            </w:tcBorders>
            <w:vAlign w:val="bottom"/>
          </w:tcPr>
          <w:p w:rsidR="005748CD" w:rsidRPr="00DD10A0" w:rsidRDefault="005748CD" w:rsidP="00DD10A0">
            <w:pPr>
              <w:keepNext/>
              <w:widowControl w:val="0"/>
              <w:spacing w:line="360" w:lineRule="auto"/>
              <w:jc w:val="both"/>
              <w:rPr>
                <w:sz w:val="20"/>
                <w:szCs w:val="20"/>
              </w:rPr>
            </w:pPr>
            <w:r w:rsidRPr="00DD10A0">
              <w:rPr>
                <w:sz w:val="20"/>
                <w:szCs w:val="20"/>
              </w:rPr>
              <w:t>46,0</w:t>
            </w:r>
          </w:p>
        </w:tc>
        <w:tc>
          <w:tcPr>
            <w:tcW w:w="874" w:type="dxa"/>
            <w:tcBorders>
              <w:top w:val="nil"/>
              <w:left w:val="nil"/>
              <w:bottom w:val="nil"/>
            </w:tcBorders>
            <w:vAlign w:val="bottom"/>
          </w:tcPr>
          <w:p w:rsidR="005748CD" w:rsidRPr="00DD10A0" w:rsidRDefault="005748CD" w:rsidP="00DD10A0">
            <w:pPr>
              <w:keepNext/>
              <w:widowControl w:val="0"/>
              <w:spacing w:line="360" w:lineRule="auto"/>
              <w:jc w:val="both"/>
              <w:rPr>
                <w:sz w:val="20"/>
                <w:szCs w:val="20"/>
              </w:rPr>
            </w:pPr>
            <w:r w:rsidRPr="00DD10A0">
              <w:rPr>
                <w:sz w:val="20"/>
                <w:szCs w:val="20"/>
              </w:rPr>
              <w:t>50,625</w:t>
            </w:r>
          </w:p>
        </w:tc>
      </w:tr>
      <w:tr w:rsidR="005748CD" w:rsidRPr="00DD10A0" w:rsidTr="00DD10A0">
        <w:tc>
          <w:tcPr>
            <w:tcW w:w="2702" w:type="dxa"/>
            <w:tcBorders>
              <w:top w:val="nil"/>
              <w:bottom w:val="nil"/>
            </w:tcBorders>
          </w:tcPr>
          <w:p w:rsidR="005748CD" w:rsidRPr="00DD10A0" w:rsidRDefault="00D57524" w:rsidP="00DD10A0">
            <w:pPr>
              <w:keepNext/>
              <w:widowControl w:val="0"/>
              <w:spacing w:line="360" w:lineRule="auto"/>
              <w:jc w:val="both"/>
              <w:rPr>
                <w:sz w:val="20"/>
                <w:szCs w:val="20"/>
              </w:rPr>
            </w:pPr>
            <w:r w:rsidRPr="00DD10A0">
              <w:rPr>
                <w:sz w:val="20"/>
                <w:szCs w:val="20"/>
              </w:rPr>
              <w:t xml:space="preserve"> </w:t>
            </w:r>
            <w:r w:rsidR="005748CD" w:rsidRPr="00DD10A0">
              <w:rPr>
                <w:sz w:val="20"/>
                <w:szCs w:val="20"/>
              </w:rPr>
              <w:t>2.2. тыс.челов.-часов</w:t>
            </w:r>
          </w:p>
        </w:tc>
        <w:tc>
          <w:tcPr>
            <w:tcW w:w="664" w:type="dxa"/>
            <w:tcBorders>
              <w:top w:val="nil"/>
              <w:left w:val="nil"/>
              <w:bottom w:val="nil"/>
              <w:right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317,4</w:t>
            </w:r>
          </w:p>
        </w:tc>
        <w:tc>
          <w:tcPr>
            <w:tcW w:w="874" w:type="dxa"/>
            <w:tcBorders>
              <w:top w:val="nil"/>
              <w:left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373,8</w:t>
            </w:r>
          </w:p>
        </w:tc>
      </w:tr>
      <w:tr w:rsidR="005748CD" w:rsidRPr="00DD10A0" w:rsidTr="00DD10A0">
        <w:tc>
          <w:tcPr>
            <w:tcW w:w="2702" w:type="dxa"/>
            <w:tcBorders>
              <w:top w:val="nil"/>
            </w:tcBorders>
          </w:tcPr>
          <w:p w:rsidR="005748CD" w:rsidRPr="00DD10A0" w:rsidRDefault="005748CD" w:rsidP="00DD10A0">
            <w:pPr>
              <w:keepNext/>
              <w:widowControl w:val="0"/>
              <w:spacing w:line="360" w:lineRule="auto"/>
              <w:jc w:val="both"/>
              <w:rPr>
                <w:sz w:val="20"/>
                <w:szCs w:val="20"/>
              </w:rPr>
            </w:pPr>
            <w:r w:rsidRPr="00DD10A0">
              <w:rPr>
                <w:sz w:val="20"/>
                <w:szCs w:val="20"/>
              </w:rPr>
              <w:t>Всего рабочих</w:t>
            </w:r>
          </w:p>
        </w:tc>
        <w:tc>
          <w:tcPr>
            <w:tcW w:w="664" w:type="dxa"/>
            <w:tcBorders>
              <w:top w:val="nil"/>
              <w:left w:val="nil"/>
              <w:right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200</w:t>
            </w:r>
          </w:p>
        </w:tc>
        <w:tc>
          <w:tcPr>
            <w:tcW w:w="874" w:type="dxa"/>
            <w:tcBorders>
              <w:top w:val="nil"/>
              <w:left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225</w:t>
            </w:r>
          </w:p>
        </w:tc>
      </w:tr>
    </w:tbl>
    <w:p w:rsidR="00D57524" w:rsidRPr="00DD10A0" w:rsidRDefault="00D57524"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sz w:val="28"/>
        </w:rPr>
      </w:pPr>
      <w:r w:rsidRPr="00DD10A0">
        <w:rPr>
          <w:sz w:val="28"/>
        </w:rPr>
        <w:t>Выработка является прямым показателем производительности труда и означает производство продукции в единицу времени или производство продукции, приходящейся на одного работающего (рабочего). С увеличением выработки увеличивается производительность труда.</w:t>
      </w:r>
    </w:p>
    <w:p w:rsidR="005748CD" w:rsidRPr="00DD10A0" w:rsidRDefault="005748CD" w:rsidP="00DD10A0">
      <w:pPr>
        <w:pStyle w:val="21"/>
        <w:keepNext/>
        <w:widowControl w:val="0"/>
        <w:spacing w:line="360" w:lineRule="auto"/>
        <w:ind w:firstLine="709"/>
        <w:rPr>
          <w:sz w:val="28"/>
        </w:rPr>
      </w:pPr>
      <w:r w:rsidRPr="00DD10A0">
        <w:rPr>
          <w:sz w:val="28"/>
        </w:rPr>
        <w:t>Среднегодовая выработка рассчитывается как отношение выпуска продукции (валовой, товарной и т.д.) к численности работающих (рабочих). Она зависит от среднего количества дней, отработанным одним работающим (рабочим), и от средней продолжительности рабочего дня, т.е. учитывает целодневные и внутрисменные потери времени.</w:t>
      </w:r>
    </w:p>
    <w:p w:rsidR="005748CD" w:rsidRPr="00DD10A0" w:rsidRDefault="005748CD" w:rsidP="00DD10A0">
      <w:pPr>
        <w:keepNext/>
        <w:widowControl w:val="0"/>
        <w:spacing w:line="360" w:lineRule="auto"/>
        <w:ind w:firstLine="709"/>
        <w:jc w:val="both"/>
        <w:rPr>
          <w:sz w:val="28"/>
        </w:rPr>
      </w:pPr>
      <w:r w:rsidRPr="00DD10A0">
        <w:rPr>
          <w:sz w:val="28"/>
        </w:rPr>
        <w:t>Среднегодовая выработка рассчитывается как отношение выпуска продукции к общему количеству дней, отработанных всеми работающими (рабочими), или как отношение среднегодовой выработки к среднему количеству дней, отработанных одним работающим (рабочим) за анализируемый период - год. Она зависит от средней продолжительности рабочего дня, т.е. учитывает внутрисменные потери рабочего времени.</w:t>
      </w:r>
    </w:p>
    <w:p w:rsidR="005748CD" w:rsidRPr="00DD10A0" w:rsidRDefault="005748CD" w:rsidP="00DD10A0">
      <w:pPr>
        <w:pStyle w:val="21"/>
        <w:keepNext/>
        <w:widowControl w:val="0"/>
        <w:spacing w:line="360" w:lineRule="auto"/>
        <w:ind w:firstLine="709"/>
        <w:rPr>
          <w:sz w:val="28"/>
        </w:rPr>
      </w:pPr>
      <w:r w:rsidRPr="00DD10A0">
        <w:rPr>
          <w:sz w:val="28"/>
        </w:rPr>
        <w:t>Среднегодовая выработка рассчитывается как отношение выпуска продукции к общему количеству часов, отработанных всеми работающими (рабочими), за анализируемый период, т.е. к фонду рабочего времени в часах.</w:t>
      </w:r>
    </w:p>
    <w:p w:rsidR="005748CD" w:rsidRPr="00DD10A0" w:rsidRDefault="005748CD" w:rsidP="00DD10A0">
      <w:pPr>
        <w:keepNext/>
        <w:widowControl w:val="0"/>
        <w:spacing w:line="360" w:lineRule="auto"/>
        <w:ind w:firstLine="709"/>
        <w:jc w:val="both"/>
        <w:rPr>
          <w:sz w:val="28"/>
        </w:rPr>
      </w:pPr>
      <w:r w:rsidRPr="00DD10A0">
        <w:rPr>
          <w:sz w:val="28"/>
        </w:rPr>
        <w:t>Другой способ расчета: отношение среднегодовой выработки к средней продолжительности рабочего дня.</w:t>
      </w:r>
    </w:p>
    <w:p w:rsidR="005748CD" w:rsidRPr="00DD10A0" w:rsidRDefault="005748CD" w:rsidP="00DD10A0">
      <w:pPr>
        <w:keepNext/>
        <w:widowControl w:val="0"/>
        <w:spacing w:line="360" w:lineRule="auto"/>
        <w:ind w:firstLine="709"/>
        <w:jc w:val="both"/>
        <w:rPr>
          <w:sz w:val="28"/>
        </w:rPr>
      </w:pPr>
      <w:r w:rsidRPr="00DD10A0">
        <w:rPr>
          <w:sz w:val="28"/>
        </w:rPr>
        <w:t>Эта выработка является самым точным измерителем производительности труда, т.к. она рассчитывается только за фактически отработанное время, т.е. на нее не влияют какие либо потери рабочего времени. Она оказывает влияние на среднедневную, среднегодовую выработки одного работающего (рабочего) и на общий выпуск продукции всеми работниками за анализируемый период времени.</w:t>
      </w:r>
    </w:p>
    <w:p w:rsidR="005748CD" w:rsidRPr="00DD10A0" w:rsidRDefault="005748CD" w:rsidP="00DD10A0">
      <w:pPr>
        <w:keepNext/>
        <w:widowControl w:val="0"/>
        <w:spacing w:line="360" w:lineRule="auto"/>
        <w:ind w:firstLine="709"/>
        <w:jc w:val="both"/>
        <w:rPr>
          <w:sz w:val="28"/>
        </w:rPr>
      </w:pPr>
      <w:r w:rsidRPr="00DD10A0">
        <w:rPr>
          <w:sz w:val="28"/>
        </w:rPr>
        <w:t>Анализ влияния факторов со стороны труда на объем производства продукции проводится приемом абсолютных разниц.</w:t>
      </w:r>
    </w:p>
    <w:p w:rsidR="005748CD" w:rsidRPr="00DD10A0" w:rsidRDefault="005748CD" w:rsidP="00DD10A0">
      <w:pPr>
        <w:keepNext/>
        <w:widowControl w:val="0"/>
        <w:spacing w:line="360" w:lineRule="auto"/>
        <w:ind w:firstLine="709"/>
        <w:jc w:val="both"/>
        <w:rPr>
          <w:sz w:val="28"/>
        </w:rPr>
      </w:pPr>
      <w:r w:rsidRPr="00DD10A0">
        <w:rPr>
          <w:sz w:val="28"/>
        </w:rPr>
        <w:t>Его алгоритм заключается в следующем:</w:t>
      </w:r>
    </w:p>
    <w:p w:rsidR="00D57524" w:rsidRPr="00DD10A0" w:rsidRDefault="005748CD" w:rsidP="00DD10A0">
      <w:pPr>
        <w:keepNext/>
        <w:widowControl w:val="0"/>
        <w:tabs>
          <w:tab w:val="left" w:pos="900"/>
        </w:tabs>
        <w:spacing w:line="360" w:lineRule="auto"/>
        <w:ind w:firstLine="709"/>
        <w:jc w:val="both"/>
        <w:rPr>
          <w:sz w:val="28"/>
        </w:rPr>
      </w:pPr>
      <w:r w:rsidRPr="00DD10A0">
        <w:rPr>
          <w:sz w:val="28"/>
        </w:rPr>
        <w:t>1. Логически используя взаимосвязь показателей, определяют влияющие факторы.</w:t>
      </w:r>
    </w:p>
    <w:p w:rsidR="005748CD" w:rsidRPr="00DD10A0" w:rsidRDefault="005748CD" w:rsidP="00DD10A0">
      <w:pPr>
        <w:keepNext/>
        <w:widowControl w:val="0"/>
        <w:spacing w:line="360" w:lineRule="auto"/>
        <w:ind w:firstLine="709"/>
        <w:jc w:val="both"/>
        <w:rPr>
          <w:sz w:val="28"/>
        </w:rPr>
      </w:pPr>
      <w:r w:rsidRPr="00DD10A0">
        <w:rPr>
          <w:sz w:val="28"/>
        </w:rPr>
        <w:t>2. Проводят ранжирование показателей (сначала определяют и анализируют количественные показатели, затем - качественные).</w:t>
      </w:r>
    </w:p>
    <w:p w:rsidR="005748CD" w:rsidRPr="00DD10A0" w:rsidRDefault="005748CD" w:rsidP="00DD10A0">
      <w:pPr>
        <w:keepNext/>
        <w:widowControl w:val="0"/>
        <w:tabs>
          <w:tab w:val="left" w:pos="720"/>
          <w:tab w:val="left" w:pos="1080"/>
        </w:tabs>
        <w:spacing w:line="360" w:lineRule="auto"/>
        <w:ind w:firstLine="709"/>
        <w:jc w:val="both"/>
        <w:rPr>
          <w:sz w:val="28"/>
        </w:rPr>
      </w:pPr>
      <w:r w:rsidRPr="00DD10A0">
        <w:rPr>
          <w:sz w:val="28"/>
        </w:rPr>
        <w:t>3. Абсолютное отклонение по анализируемому фактору умножают на абсолютные значения сопряженных факторов, причем, если фактор еще не анализировался, его абсолютное значение берется на плановом (базовом) уровне, а если еще не анализировался, - то на фактическом (отчетном) уровне.</w:t>
      </w:r>
    </w:p>
    <w:p w:rsidR="005748CD" w:rsidRPr="00DD10A0" w:rsidRDefault="005748CD" w:rsidP="00DD10A0">
      <w:pPr>
        <w:keepNext/>
        <w:widowControl w:val="0"/>
        <w:spacing w:line="360" w:lineRule="auto"/>
        <w:ind w:firstLine="709"/>
        <w:jc w:val="both"/>
        <w:rPr>
          <w:sz w:val="28"/>
        </w:rPr>
      </w:pPr>
      <w:r w:rsidRPr="00DD10A0">
        <w:rPr>
          <w:sz w:val="28"/>
        </w:rPr>
        <w:t>После факторного анализа необходимо сделать проверку: сумма отклонений по всем анализируемым факторам должна быть равна абсолютному отклонению по результативному (исследуемому) показателю.</w:t>
      </w:r>
    </w:p>
    <w:p w:rsidR="00D57524" w:rsidRPr="00DD10A0" w:rsidRDefault="005748CD" w:rsidP="00DD10A0">
      <w:pPr>
        <w:keepNext/>
        <w:widowControl w:val="0"/>
        <w:spacing w:line="360" w:lineRule="auto"/>
        <w:ind w:firstLine="709"/>
        <w:jc w:val="both"/>
        <w:rPr>
          <w:sz w:val="28"/>
        </w:rPr>
      </w:pPr>
      <w:r w:rsidRPr="00DD10A0">
        <w:rPr>
          <w:sz w:val="28"/>
        </w:rPr>
        <w:t>Если проверка оказывает верный результат, необходимо сделать обобщающий вывод о внутрипроизводственных резервах улучшения использования трудовых ресурсов с целью повышения объема выпуска продукции.</w:t>
      </w:r>
    </w:p>
    <w:p w:rsidR="00DD10A0" w:rsidRDefault="00DD10A0"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sz w:val="28"/>
        </w:rPr>
      </w:pPr>
      <w:r w:rsidRPr="00DD10A0">
        <w:rPr>
          <w:sz w:val="28"/>
        </w:rPr>
        <w:t>Таблица № 2</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080"/>
        <w:gridCol w:w="1440"/>
        <w:gridCol w:w="1440"/>
        <w:gridCol w:w="1620"/>
      </w:tblGrid>
      <w:tr w:rsidR="005748CD" w:rsidRPr="00DD10A0">
        <w:tc>
          <w:tcPr>
            <w:tcW w:w="3780" w:type="dxa"/>
            <w:tcBorders>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Показатель</w:t>
            </w:r>
          </w:p>
        </w:tc>
        <w:tc>
          <w:tcPr>
            <w:tcW w:w="1080" w:type="dxa"/>
            <w:tcBorders>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По плану</w:t>
            </w:r>
          </w:p>
        </w:tc>
        <w:tc>
          <w:tcPr>
            <w:tcW w:w="1440" w:type="dxa"/>
            <w:tcBorders>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Фактически</w:t>
            </w:r>
          </w:p>
        </w:tc>
        <w:tc>
          <w:tcPr>
            <w:tcW w:w="1440" w:type="dxa"/>
            <w:tcBorders>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Отклонение +,-</w:t>
            </w:r>
          </w:p>
        </w:tc>
        <w:tc>
          <w:tcPr>
            <w:tcW w:w="1620" w:type="dxa"/>
            <w:tcBorders>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Процент выпо-лнения плана</w:t>
            </w:r>
          </w:p>
        </w:tc>
      </w:tr>
      <w:tr w:rsidR="005748CD" w:rsidRPr="00DD10A0">
        <w:tc>
          <w:tcPr>
            <w:tcW w:w="3780" w:type="dxa"/>
            <w:tcBorders>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1. Валовая продукция, тыс. грн.</w:t>
            </w:r>
          </w:p>
        </w:tc>
        <w:tc>
          <w:tcPr>
            <w:tcW w:w="1080" w:type="dxa"/>
            <w:tcBorders>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7624</w:t>
            </w:r>
          </w:p>
        </w:tc>
        <w:tc>
          <w:tcPr>
            <w:tcW w:w="1440" w:type="dxa"/>
            <w:tcBorders>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8327</w:t>
            </w:r>
          </w:p>
        </w:tc>
        <w:tc>
          <w:tcPr>
            <w:tcW w:w="1440" w:type="dxa"/>
            <w:tcBorders>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703</w:t>
            </w:r>
          </w:p>
        </w:tc>
        <w:tc>
          <w:tcPr>
            <w:tcW w:w="1620" w:type="dxa"/>
            <w:tcBorders>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109,22</w:t>
            </w:r>
          </w:p>
        </w:tc>
      </w:tr>
      <w:tr w:rsidR="005748CD" w:rsidRPr="00DD10A0">
        <w:tc>
          <w:tcPr>
            <w:tcW w:w="3780" w:type="dxa"/>
            <w:tcBorders>
              <w:top w:val="nil"/>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2. Численность рабочих, чел.</w:t>
            </w:r>
          </w:p>
        </w:tc>
        <w:tc>
          <w:tcPr>
            <w:tcW w:w="108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200</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225</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25</w:t>
            </w:r>
          </w:p>
        </w:tc>
        <w:tc>
          <w:tcPr>
            <w:tcW w:w="162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112,5</w:t>
            </w:r>
          </w:p>
        </w:tc>
      </w:tr>
      <w:tr w:rsidR="005748CD" w:rsidRPr="00DD10A0">
        <w:tc>
          <w:tcPr>
            <w:tcW w:w="3780" w:type="dxa"/>
            <w:tcBorders>
              <w:top w:val="nil"/>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3. Отработанно за год:</w:t>
            </w:r>
          </w:p>
        </w:tc>
        <w:tc>
          <w:tcPr>
            <w:tcW w:w="1080" w:type="dxa"/>
            <w:tcBorders>
              <w:top w:val="nil"/>
              <w:bottom w:val="nil"/>
            </w:tcBorders>
            <w:vAlign w:val="center"/>
          </w:tcPr>
          <w:p w:rsidR="005748CD" w:rsidRPr="00DD10A0" w:rsidRDefault="005748CD" w:rsidP="00DD10A0">
            <w:pPr>
              <w:keepNext/>
              <w:widowControl w:val="0"/>
              <w:spacing w:line="360" w:lineRule="auto"/>
              <w:jc w:val="both"/>
              <w:rPr>
                <w:sz w:val="20"/>
                <w:szCs w:val="20"/>
              </w:rPr>
            </w:pP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p>
        </w:tc>
        <w:tc>
          <w:tcPr>
            <w:tcW w:w="1620" w:type="dxa"/>
            <w:tcBorders>
              <w:top w:val="nil"/>
              <w:bottom w:val="nil"/>
            </w:tcBorders>
            <w:vAlign w:val="center"/>
          </w:tcPr>
          <w:p w:rsidR="005748CD" w:rsidRPr="00DD10A0" w:rsidRDefault="005748CD" w:rsidP="00DD10A0">
            <w:pPr>
              <w:keepNext/>
              <w:widowControl w:val="0"/>
              <w:spacing w:line="360" w:lineRule="auto"/>
              <w:jc w:val="both"/>
              <w:rPr>
                <w:sz w:val="20"/>
                <w:szCs w:val="20"/>
              </w:rPr>
            </w:pPr>
          </w:p>
        </w:tc>
      </w:tr>
      <w:tr w:rsidR="005748CD" w:rsidRPr="00DD10A0">
        <w:tc>
          <w:tcPr>
            <w:tcW w:w="3780" w:type="dxa"/>
            <w:tcBorders>
              <w:top w:val="nil"/>
              <w:bottom w:val="nil"/>
            </w:tcBorders>
          </w:tcPr>
          <w:p w:rsidR="005748CD" w:rsidRPr="00DD10A0" w:rsidRDefault="00D57524" w:rsidP="00DD10A0">
            <w:pPr>
              <w:keepNext/>
              <w:widowControl w:val="0"/>
              <w:spacing w:line="360" w:lineRule="auto"/>
              <w:jc w:val="both"/>
              <w:rPr>
                <w:sz w:val="20"/>
                <w:szCs w:val="20"/>
              </w:rPr>
            </w:pPr>
            <w:r w:rsidRPr="00DD10A0">
              <w:rPr>
                <w:sz w:val="20"/>
                <w:szCs w:val="20"/>
              </w:rPr>
              <w:t xml:space="preserve"> </w:t>
            </w:r>
            <w:r w:rsidR="005748CD" w:rsidRPr="00DD10A0">
              <w:rPr>
                <w:sz w:val="20"/>
                <w:szCs w:val="20"/>
              </w:rPr>
              <w:t>3.1.тыс. человеко-дней</w:t>
            </w:r>
          </w:p>
        </w:tc>
        <w:tc>
          <w:tcPr>
            <w:tcW w:w="108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46</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50,625</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4,625</w:t>
            </w:r>
          </w:p>
        </w:tc>
        <w:tc>
          <w:tcPr>
            <w:tcW w:w="162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110,05</w:t>
            </w:r>
          </w:p>
        </w:tc>
      </w:tr>
      <w:tr w:rsidR="005748CD" w:rsidRPr="00DD10A0">
        <w:tc>
          <w:tcPr>
            <w:tcW w:w="3780" w:type="dxa"/>
            <w:tcBorders>
              <w:top w:val="nil"/>
              <w:bottom w:val="nil"/>
            </w:tcBorders>
          </w:tcPr>
          <w:p w:rsidR="005748CD" w:rsidRPr="00DD10A0" w:rsidRDefault="00D57524" w:rsidP="00DD10A0">
            <w:pPr>
              <w:keepNext/>
              <w:widowControl w:val="0"/>
              <w:spacing w:line="360" w:lineRule="auto"/>
              <w:jc w:val="both"/>
              <w:rPr>
                <w:sz w:val="20"/>
                <w:szCs w:val="20"/>
              </w:rPr>
            </w:pPr>
            <w:r w:rsidRPr="00DD10A0">
              <w:rPr>
                <w:sz w:val="20"/>
                <w:szCs w:val="20"/>
              </w:rPr>
              <w:t xml:space="preserve"> </w:t>
            </w:r>
            <w:r w:rsidR="005748CD" w:rsidRPr="00DD10A0">
              <w:rPr>
                <w:sz w:val="20"/>
                <w:szCs w:val="20"/>
              </w:rPr>
              <w:t>3.2.тыс. человеко-часов</w:t>
            </w:r>
          </w:p>
        </w:tc>
        <w:tc>
          <w:tcPr>
            <w:tcW w:w="108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317,4</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3738</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56,4</w:t>
            </w:r>
          </w:p>
        </w:tc>
        <w:tc>
          <w:tcPr>
            <w:tcW w:w="162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117,77</w:t>
            </w:r>
          </w:p>
        </w:tc>
      </w:tr>
      <w:tr w:rsidR="005748CD" w:rsidRPr="00DD10A0">
        <w:tc>
          <w:tcPr>
            <w:tcW w:w="3780" w:type="dxa"/>
            <w:tcBorders>
              <w:top w:val="nil"/>
              <w:bottom w:val="nil"/>
            </w:tcBorders>
          </w:tcPr>
          <w:p w:rsidR="005748CD" w:rsidRPr="00DD10A0" w:rsidRDefault="005748CD" w:rsidP="00DD10A0">
            <w:pPr>
              <w:pStyle w:val="32"/>
              <w:keepNext/>
              <w:widowControl w:val="0"/>
              <w:spacing w:line="360" w:lineRule="auto"/>
              <w:ind w:left="0" w:firstLine="0"/>
              <w:jc w:val="both"/>
              <w:rPr>
                <w:lang w:val="ru-RU"/>
              </w:rPr>
            </w:pPr>
            <w:r w:rsidRPr="00DD10A0">
              <w:rPr>
                <w:lang w:val="ru-RU"/>
              </w:rPr>
              <w:t>4. Число явок на работу (среднее количество дней, отработанное одним рабочим)</w:t>
            </w:r>
          </w:p>
          <w:p w:rsidR="005748CD" w:rsidRPr="00DD10A0" w:rsidRDefault="005748CD" w:rsidP="00DD10A0">
            <w:pPr>
              <w:keepNext/>
              <w:widowControl w:val="0"/>
              <w:spacing w:line="360" w:lineRule="auto"/>
              <w:jc w:val="both"/>
              <w:rPr>
                <w:sz w:val="20"/>
                <w:szCs w:val="20"/>
              </w:rPr>
            </w:pPr>
            <w:r w:rsidRPr="00DD10A0">
              <w:rPr>
                <w:sz w:val="20"/>
                <w:szCs w:val="20"/>
              </w:rPr>
              <w:t>п.3.1:п.2</w:t>
            </w:r>
          </w:p>
        </w:tc>
        <w:tc>
          <w:tcPr>
            <w:tcW w:w="108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230</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225</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-5</w:t>
            </w:r>
          </w:p>
        </w:tc>
        <w:tc>
          <w:tcPr>
            <w:tcW w:w="162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97,8</w:t>
            </w:r>
          </w:p>
        </w:tc>
      </w:tr>
      <w:tr w:rsidR="005748CD" w:rsidRPr="00DD10A0">
        <w:tc>
          <w:tcPr>
            <w:tcW w:w="3780" w:type="dxa"/>
            <w:tcBorders>
              <w:top w:val="nil"/>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5. Продолжительность рабочего дня, ч.</w:t>
            </w:r>
          </w:p>
          <w:p w:rsidR="005748CD" w:rsidRPr="00DD10A0" w:rsidRDefault="005748CD" w:rsidP="00DD10A0">
            <w:pPr>
              <w:keepNext/>
              <w:widowControl w:val="0"/>
              <w:spacing w:line="360" w:lineRule="auto"/>
              <w:jc w:val="both"/>
              <w:rPr>
                <w:sz w:val="20"/>
                <w:szCs w:val="20"/>
              </w:rPr>
            </w:pPr>
            <w:r w:rsidRPr="00DD10A0">
              <w:rPr>
                <w:sz w:val="20"/>
                <w:szCs w:val="20"/>
              </w:rPr>
              <w:t>п.3.2:п.3.1</w:t>
            </w:r>
          </w:p>
        </w:tc>
        <w:tc>
          <w:tcPr>
            <w:tcW w:w="108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6,9</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7,38</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0,48</w:t>
            </w:r>
          </w:p>
        </w:tc>
        <w:tc>
          <w:tcPr>
            <w:tcW w:w="162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107,2</w:t>
            </w:r>
          </w:p>
        </w:tc>
      </w:tr>
      <w:tr w:rsidR="005748CD" w:rsidRPr="00DD10A0">
        <w:tc>
          <w:tcPr>
            <w:tcW w:w="3780" w:type="dxa"/>
            <w:tcBorders>
              <w:top w:val="nil"/>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6. Выработка одного рабочего, грн.:</w:t>
            </w:r>
          </w:p>
        </w:tc>
        <w:tc>
          <w:tcPr>
            <w:tcW w:w="1080" w:type="dxa"/>
            <w:tcBorders>
              <w:top w:val="nil"/>
              <w:bottom w:val="nil"/>
            </w:tcBorders>
            <w:vAlign w:val="center"/>
          </w:tcPr>
          <w:p w:rsidR="005748CD" w:rsidRPr="00DD10A0" w:rsidRDefault="005748CD" w:rsidP="00DD10A0">
            <w:pPr>
              <w:keepNext/>
              <w:widowControl w:val="0"/>
              <w:spacing w:line="360" w:lineRule="auto"/>
              <w:jc w:val="both"/>
              <w:rPr>
                <w:sz w:val="20"/>
                <w:szCs w:val="20"/>
              </w:rPr>
            </w:pP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p>
        </w:tc>
        <w:tc>
          <w:tcPr>
            <w:tcW w:w="1620" w:type="dxa"/>
            <w:tcBorders>
              <w:top w:val="nil"/>
              <w:bottom w:val="nil"/>
            </w:tcBorders>
            <w:vAlign w:val="center"/>
          </w:tcPr>
          <w:p w:rsidR="005748CD" w:rsidRPr="00DD10A0" w:rsidRDefault="005748CD" w:rsidP="00DD10A0">
            <w:pPr>
              <w:keepNext/>
              <w:widowControl w:val="0"/>
              <w:spacing w:line="360" w:lineRule="auto"/>
              <w:jc w:val="both"/>
              <w:rPr>
                <w:sz w:val="20"/>
                <w:szCs w:val="20"/>
              </w:rPr>
            </w:pPr>
          </w:p>
        </w:tc>
      </w:tr>
      <w:tr w:rsidR="005748CD" w:rsidRPr="00DD10A0">
        <w:tc>
          <w:tcPr>
            <w:tcW w:w="3780" w:type="dxa"/>
            <w:tcBorders>
              <w:top w:val="nil"/>
              <w:bottom w:val="nil"/>
            </w:tcBorders>
          </w:tcPr>
          <w:p w:rsidR="00D57524" w:rsidRPr="00DD10A0" w:rsidRDefault="00D57524" w:rsidP="00DD10A0">
            <w:pPr>
              <w:keepNext/>
              <w:widowControl w:val="0"/>
              <w:spacing w:line="360" w:lineRule="auto"/>
              <w:jc w:val="both"/>
              <w:rPr>
                <w:sz w:val="20"/>
                <w:szCs w:val="20"/>
              </w:rPr>
            </w:pPr>
            <w:r w:rsidRPr="00DD10A0">
              <w:rPr>
                <w:sz w:val="20"/>
                <w:szCs w:val="20"/>
              </w:rPr>
              <w:t xml:space="preserve"> </w:t>
            </w:r>
            <w:r w:rsidR="005748CD" w:rsidRPr="00DD10A0">
              <w:rPr>
                <w:sz w:val="20"/>
                <w:szCs w:val="20"/>
              </w:rPr>
              <w:t>6.1. среднегодовая</w:t>
            </w:r>
          </w:p>
          <w:p w:rsidR="005748CD" w:rsidRPr="00DD10A0" w:rsidRDefault="005748CD" w:rsidP="00DD10A0">
            <w:pPr>
              <w:keepNext/>
              <w:widowControl w:val="0"/>
              <w:spacing w:line="360" w:lineRule="auto"/>
              <w:jc w:val="both"/>
              <w:rPr>
                <w:sz w:val="20"/>
                <w:szCs w:val="20"/>
              </w:rPr>
            </w:pPr>
            <w:r w:rsidRPr="00DD10A0">
              <w:rPr>
                <w:sz w:val="20"/>
                <w:szCs w:val="20"/>
              </w:rPr>
              <w:t>п.1:п.2</w:t>
            </w:r>
          </w:p>
        </w:tc>
        <w:tc>
          <w:tcPr>
            <w:tcW w:w="108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38120</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37008,89</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-1111,11</w:t>
            </w:r>
          </w:p>
        </w:tc>
        <w:tc>
          <w:tcPr>
            <w:tcW w:w="162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97,1</w:t>
            </w:r>
          </w:p>
        </w:tc>
      </w:tr>
      <w:tr w:rsidR="005748CD" w:rsidRPr="00DD10A0">
        <w:tc>
          <w:tcPr>
            <w:tcW w:w="3780" w:type="dxa"/>
            <w:tcBorders>
              <w:top w:val="nil"/>
              <w:bottom w:val="nil"/>
            </w:tcBorders>
          </w:tcPr>
          <w:p w:rsidR="00D57524" w:rsidRPr="00DD10A0" w:rsidRDefault="00D57524" w:rsidP="00DD10A0">
            <w:pPr>
              <w:keepNext/>
              <w:widowControl w:val="0"/>
              <w:spacing w:line="360" w:lineRule="auto"/>
              <w:jc w:val="both"/>
              <w:rPr>
                <w:sz w:val="20"/>
                <w:szCs w:val="20"/>
              </w:rPr>
            </w:pPr>
            <w:r w:rsidRPr="00DD10A0">
              <w:rPr>
                <w:sz w:val="20"/>
                <w:szCs w:val="20"/>
              </w:rPr>
              <w:t xml:space="preserve"> </w:t>
            </w:r>
            <w:r w:rsidR="005748CD" w:rsidRPr="00DD10A0">
              <w:rPr>
                <w:sz w:val="20"/>
                <w:szCs w:val="20"/>
              </w:rPr>
              <w:t>6.2. среднедневная</w:t>
            </w:r>
          </w:p>
          <w:p w:rsidR="005748CD" w:rsidRPr="00DD10A0" w:rsidRDefault="005748CD" w:rsidP="00DD10A0">
            <w:pPr>
              <w:keepNext/>
              <w:widowControl w:val="0"/>
              <w:spacing w:line="360" w:lineRule="auto"/>
              <w:jc w:val="both"/>
              <w:rPr>
                <w:sz w:val="20"/>
                <w:szCs w:val="20"/>
              </w:rPr>
            </w:pPr>
            <w:r w:rsidRPr="00DD10A0">
              <w:rPr>
                <w:sz w:val="20"/>
                <w:szCs w:val="20"/>
              </w:rPr>
              <w:t>п.1:п.3.1 или п.6.1:п.4</w:t>
            </w:r>
          </w:p>
        </w:tc>
        <w:tc>
          <w:tcPr>
            <w:tcW w:w="108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165,7</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164,5</w:t>
            </w:r>
          </w:p>
        </w:tc>
        <w:tc>
          <w:tcPr>
            <w:tcW w:w="144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-1,2</w:t>
            </w:r>
          </w:p>
        </w:tc>
        <w:tc>
          <w:tcPr>
            <w:tcW w:w="1620" w:type="dxa"/>
            <w:tcBorders>
              <w:top w:val="nil"/>
              <w:bottom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99,3</w:t>
            </w:r>
          </w:p>
        </w:tc>
      </w:tr>
      <w:tr w:rsidR="005748CD" w:rsidRPr="00DD10A0">
        <w:tc>
          <w:tcPr>
            <w:tcW w:w="3780" w:type="dxa"/>
            <w:tcBorders>
              <w:top w:val="nil"/>
            </w:tcBorders>
          </w:tcPr>
          <w:p w:rsidR="00D57524" w:rsidRPr="00DD10A0" w:rsidRDefault="00D57524" w:rsidP="00DD10A0">
            <w:pPr>
              <w:keepNext/>
              <w:widowControl w:val="0"/>
              <w:spacing w:line="360" w:lineRule="auto"/>
              <w:jc w:val="both"/>
              <w:rPr>
                <w:sz w:val="20"/>
                <w:szCs w:val="20"/>
              </w:rPr>
            </w:pPr>
            <w:r w:rsidRPr="00DD10A0">
              <w:rPr>
                <w:sz w:val="20"/>
                <w:szCs w:val="20"/>
              </w:rPr>
              <w:t xml:space="preserve"> </w:t>
            </w:r>
            <w:r w:rsidR="005748CD" w:rsidRPr="00DD10A0">
              <w:rPr>
                <w:sz w:val="20"/>
                <w:szCs w:val="20"/>
              </w:rPr>
              <w:t>6.2. среднечасовая</w:t>
            </w:r>
          </w:p>
          <w:p w:rsidR="005748CD" w:rsidRPr="00DD10A0" w:rsidRDefault="005748CD" w:rsidP="00DD10A0">
            <w:pPr>
              <w:keepNext/>
              <w:widowControl w:val="0"/>
              <w:spacing w:line="360" w:lineRule="auto"/>
              <w:jc w:val="both"/>
              <w:rPr>
                <w:sz w:val="20"/>
                <w:szCs w:val="20"/>
              </w:rPr>
            </w:pPr>
            <w:r w:rsidRPr="00DD10A0">
              <w:rPr>
                <w:sz w:val="20"/>
                <w:szCs w:val="20"/>
              </w:rPr>
              <w:t>п.1:п.3.2 или п.6.2:п.5</w:t>
            </w:r>
          </w:p>
        </w:tc>
        <w:tc>
          <w:tcPr>
            <w:tcW w:w="1080" w:type="dxa"/>
            <w:tcBorders>
              <w:top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24,02</w:t>
            </w:r>
          </w:p>
        </w:tc>
        <w:tc>
          <w:tcPr>
            <w:tcW w:w="1440" w:type="dxa"/>
            <w:tcBorders>
              <w:top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22,3</w:t>
            </w:r>
          </w:p>
        </w:tc>
        <w:tc>
          <w:tcPr>
            <w:tcW w:w="1440" w:type="dxa"/>
            <w:tcBorders>
              <w:top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-1,72</w:t>
            </w:r>
          </w:p>
        </w:tc>
        <w:tc>
          <w:tcPr>
            <w:tcW w:w="1620" w:type="dxa"/>
            <w:tcBorders>
              <w:top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92,9</w:t>
            </w:r>
          </w:p>
        </w:tc>
      </w:tr>
    </w:tbl>
    <w:p w:rsidR="005748CD" w:rsidRPr="00DD10A0" w:rsidRDefault="005748CD"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iCs/>
          <w:sz w:val="28"/>
        </w:rPr>
      </w:pPr>
      <w:r w:rsidRPr="00DD10A0">
        <w:rPr>
          <w:iCs/>
          <w:sz w:val="28"/>
          <w:szCs w:val="28"/>
        </w:rPr>
        <w:sym w:font="Symbol" w:char="F0B1"/>
      </w:r>
      <w:r w:rsidRPr="00DD10A0">
        <w:rPr>
          <w:iCs/>
          <w:sz w:val="28"/>
        </w:rPr>
        <w:t xml:space="preserve"> </w:t>
      </w:r>
      <w:r w:rsidRPr="00DD10A0">
        <w:rPr>
          <w:iCs/>
          <w:sz w:val="28"/>
          <w:szCs w:val="28"/>
        </w:rPr>
        <w:sym w:font="Symbol" w:char="F064"/>
      </w:r>
      <w:r w:rsidRPr="00DD10A0">
        <w:rPr>
          <w:iCs/>
          <w:sz w:val="28"/>
        </w:rPr>
        <w:t xml:space="preserve"> = Факт – План;</w:t>
      </w:r>
    </w:p>
    <w:p w:rsidR="00D57524" w:rsidRPr="00DD10A0" w:rsidRDefault="005748CD" w:rsidP="00DD10A0">
      <w:pPr>
        <w:keepNext/>
        <w:widowControl w:val="0"/>
        <w:spacing w:line="360" w:lineRule="auto"/>
        <w:ind w:firstLine="709"/>
        <w:jc w:val="both"/>
        <w:rPr>
          <w:sz w:val="28"/>
        </w:rPr>
      </w:pPr>
      <w:r w:rsidRPr="00DD10A0">
        <w:rPr>
          <w:sz w:val="28"/>
        </w:rPr>
        <w:object w:dxaOrig="2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0.75pt" o:ole="">
            <v:imagedata r:id="rId5" o:title=""/>
          </v:shape>
          <o:OLEObject Type="Embed" ProgID="Equation.3" ShapeID="_x0000_i1025" DrawAspect="Content" ObjectID="_1460078919" r:id="rId6"/>
        </w:object>
      </w:r>
    </w:p>
    <w:p w:rsidR="00DD10A0" w:rsidRDefault="00DD10A0" w:rsidP="00DD10A0">
      <w:pPr>
        <w:keepNext/>
        <w:widowControl w:val="0"/>
        <w:spacing w:line="360" w:lineRule="auto"/>
        <w:ind w:firstLine="709"/>
        <w:jc w:val="both"/>
        <w:rPr>
          <w:sz w:val="28"/>
        </w:rPr>
      </w:pPr>
    </w:p>
    <w:p w:rsidR="00D57524" w:rsidRPr="00DD10A0" w:rsidRDefault="005748CD" w:rsidP="00DD10A0">
      <w:pPr>
        <w:keepNext/>
        <w:widowControl w:val="0"/>
        <w:spacing w:line="360" w:lineRule="auto"/>
        <w:ind w:firstLine="709"/>
        <w:jc w:val="both"/>
        <w:rPr>
          <w:sz w:val="28"/>
        </w:rPr>
      </w:pPr>
      <w:r w:rsidRPr="00DD10A0">
        <w:rPr>
          <w:sz w:val="28"/>
        </w:rPr>
        <w:t>Фактически валовая продукция повысилась на 703 тыс. грн. (8327000-7624000). Это произошло под влиянием следующих факторов – численности рабочих и среднемесячной выработки, т.к. валовая продукция равна произведению численности на среднегодовую выработку.</w:t>
      </w:r>
    </w:p>
    <w:p w:rsidR="00D57524" w:rsidRPr="00DD10A0" w:rsidRDefault="005748CD" w:rsidP="00DD10A0">
      <w:pPr>
        <w:keepNext/>
        <w:widowControl w:val="0"/>
        <w:spacing w:line="360" w:lineRule="auto"/>
        <w:ind w:firstLine="709"/>
        <w:jc w:val="both"/>
        <w:rPr>
          <w:sz w:val="28"/>
        </w:rPr>
      </w:pPr>
      <w:r w:rsidRPr="00DD10A0">
        <w:rPr>
          <w:sz w:val="28"/>
        </w:rPr>
        <w:t>Математическая</w:t>
      </w:r>
      <w:r w:rsidR="00D57524" w:rsidRPr="00DD10A0">
        <w:rPr>
          <w:sz w:val="28"/>
        </w:rPr>
        <w:t xml:space="preserve"> </w:t>
      </w:r>
      <w:r w:rsidRPr="00DD10A0">
        <w:rPr>
          <w:sz w:val="28"/>
        </w:rPr>
        <w:t>модель</w:t>
      </w:r>
      <w:r w:rsidR="00D57524" w:rsidRPr="00DD10A0">
        <w:rPr>
          <w:sz w:val="28"/>
        </w:rPr>
        <w:t xml:space="preserve"> </w:t>
      </w:r>
      <w:r w:rsidRPr="00DD10A0">
        <w:rPr>
          <w:sz w:val="28"/>
        </w:rPr>
        <w:t>для</w:t>
      </w:r>
      <w:r w:rsidR="00D57524" w:rsidRPr="00DD10A0">
        <w:rPr>
          <w:sz w:val="28"/>
        </w:rPr>
        <w:t xml:space="preserve"> </w:t>
      </w:r>
      <w:r w:rsidRPr="00DD10A0">
        <w:rPr>
          <w:sz w:val="28"/>
        </w:rPr>
        <w:t>проведения</w:t>
      </w:r>
      <w:r w:rsidR="00D57524" w:rsidRPr="00DD10A0">
        <w:rPr>
          <w:sz w:val="28"/>
        </w:rPr>
        <w:t xml:space="preserve"> </w:t>
      </w:r>
      <w:r w:rsidRPr="00DD10A0">
        <w:rPr>
          <w:sz w:val="28"/>
        </w:rPr>
        <w:t>факторного</w:t>
      </w:r>
      <w:r w:rsidR="00D57524" w:rsidRPr="00DD10A0">
        <w:rPr>
          <w:sz w:val="28"/>
        </w:rPr>
        <w:t xml:space="preserve"> </w:t>
      </w:r>
      <w:r w:rsidRPr="00DD10A0">
        <w:rPr>
          <w:sz w:val="28"/>
        </w:rPr>
        <w:t>анализа:</w:t>
      </w:r>
    </w:p>
    <w:p w:rsidR="005748CD" w:rsidRPr="00DD10A0" w:rsidRDefault="00DD10A0" w:rsidP="00DD10A0">
      <w:pPr>
        <w:keepNext/>
        <w:widowControl w:val="0"/>
        <w:spacing w:line="360" w:lineRule="auto"/>
        <w:ind w:firstLine="709"/>
        <w:jc w:val="both"/>
        <w:rPr>
          <w:sz w:val="28"/>
        </w:rPr>
      </w:pPr>
      <w:r>
        <w:rPr>
          <w:sz w:val="28"/>
        </w:rPr>
        <w:br w:type="page"/>
      </w:r>
      <w:r w:rsidR="005748CD" w:rsidRPr="00DD10A0">
        <w:rPr>
          <w:sz w:val="28"/>
        </w:rPr>
        <w:object w:dxaOrig="780" w:dyaOrig="620">
          <v:shape id="_x0000_i1026" type="#_x0000_t75" style="width:39pt;height:30.75pt" o:ole="">
            <v:imagedata r:id="rId7" o:title=""/>
          </v:shape>
          <o:OLEObject Type="Embed" ProgID="Equation.3" ShapeID="_x0000_i1026" DrawAspect="Content" ObjectID="_1460078920" r:id="rId8"/>
        </w:object>
      </w:r>
      <w:r w:rsidR="005748CD" w:rsidRPr="00DD10A0">
        <w:rPr>
          <w:sz w:val="28"/>
        </w:rPr>
        <w:tab/>
      </w:r>
      <w:r w:rsidR="005748CD" w:rsidRPr="00DD10A0">
        <w:rPr>
          <w:sz w:val="28"/>
        </w:rPr>
        <w:object w:dxaOrig="1020" w:dyaOrig="320">
          <v:shape id="_x0000_i1027" type="#_x0000_t75" style="width:51pt;height:15.75pt" o:ole="">
            <v:imagedata r:id="rId9" o:title=""/>
          </v:shape>
          <o:OLEObject Type="Embed" ProgID="Equation.3" ShapeID="_x0000_i1027" DrawAspect="Content" ObjectID="_1460078921" r:id="rId10"/>
        </w:object>
      </w:r>
    </w:p>
    <w:p w:rsidR="00DD10A0" w:rsidRDefault="00DD10A0" w:rsidP="00DD10A0">
      <w:pPr>
        <w:keepNext/>
        <w:widowControl w:val="0"/>
        <w:spacing w:line="360" w:lineRule="auto"/>
        <w:ind w:firstLine="709"/>
        <w:jc w:val="both"/>
        <w:rPr>
          <w:sz w:val="28"/>
        </w:rPr>
      </w:pPr>
    </w:p>
    <w:p w:rsidR="00D57524" w:rsidRPr="00DD10A0" w:rsidRDefault="005748CD" w:rsidP="00DD10A0">
      <w:pPr>
        <w:keepNext/>
        <w:widowControl w:val="0"/>
        <w:spacing w:line="360" w:lineRule="auto"/>
        <w:ind w:firstLine="709"/>
        <w:jc w:val="both"/>
        <w:rPr>
          <w:sz w:val="28"/>
        </w:rPr>
      </w:pPr>
      <w:r w:rsidRPr="00DD10A0">
        <w:rPr>
          <w:sz w:val="28"/>
        </w:rPr>
        <w:t>где</w:t>
      </w:r>
      <w:r w:rsidR="00D57524" w:rsidRPr="00DD10A0">
        <w:rPr>
          <w:sz w:val="28"/>
        </w:rPr>
        <w:t xml:space="preserve"> </w:t>
      </w:r>
      <w:r w:rsidRPr="00DD10A0">
        <w:rPr>
          <w:iCs/>
          <w:sz w:val="28"/>
        </w:rPr>
        <w:t xml:space="preserve">В </w:t>
      </w:r>
      <w:r w:rsidRPr="00DD10A0">
        <w:rPr>
          <w:sz w:val="28"/>
        </w:rPr>
        <w:t>- выработка;</w:t>
      </w:r>
    </w:p>
    <w:p w:rsidR="00D57524" w:rsidRPr="00DD10A0" w:rsidRDefault="005748CD" w:rsidP="00DD10A0">
      <w:pPr>
        <w:keepNext/>
        <w:widowControl w:val="0"/>
        <w:spacing w:line="360" w:lineRule="auto"/>
        <w:ind w:firstLine="709"/>
        <w:jc w:val="both"/>
        <w:rPr>
          <w:sz w:val="28"/>
        </w:rPr>
      </w:pPr>
      <w:r w:rsidRPr="00DD10A0">
        <w:rPr>
          <w:iCs/>
          <w:sz w:val="28"/>
          <w:lang w:val="en-US"/>
        </w:rPr>
        <w:t>Q</w:t>
      </w:r>
      <w:r w:rsidRPr="00DD10A0">
        <w:rPr>
          <w:iCs/>
          <w:sz w:val="28"/>
        </w:rPr>
        <w:t xml:space="preserve"> - </w:t>
      </w:r>
      <w:r w:rsidRPr="00DD10A0">
        <w:rPr>
          <w:sz w:val="28"/>
        </w:rPr>
        <w:t>объем</w:t>
      </w:r>
      <w:r w:rsidR="00D57524" w:rsidRPr="00DD10A0">
        <w:rPr>
          <w:sz w:val="28"/>
        </w:rPr>
        <w:t xml:space="preserve"> </w:t>
      </w:r>
      <w:r w:rsidRPr="00DD10A0">
        <w:rPr>
          <w:sz w:val="28"/>
        </w:rPr>
        <w:t>выпуска</w:t>
      </w:r>
      <w:r w:rsidR="00D57524" w:rsidRPr="00DD10A0">
        <w:rPr>
          <w:sz w:val="28"/>
        </w:rPr>
        <w:t xml:space="preserve"> </w:t>
      </w:r>
      <w:r w:rsidRPr="00DD10A0">
        <w:rPr>
          <w:sz w:val="28"/>
        </w:rPr>
        <w:t>продукции;</w:t>
      </w:r>
    </w:p>
    <w:p w:rsidR="005748CD" w:rsidRPr="00DD10A0" w:rsidRDefault="005748CD" w:rsidP="00DD10A0">
      <w:pPr>
        <w:keepNext/>
        <w:widowControl w:val="0"/>
        <w:spacing w:line="360" w:lineRule="auto"/>
        <w:ind w:firstLine="709"/>
        <w:jc w:val="both"/>
        <w:rPr>
          <w:sz w:val="28"/>
        </w:rPr>
      </w:pPr>
      <w:r w:rsidRPr="00DD10A0">
        <w:rPr>
          <w:iCs/>
          <w:sz w:val="28"/>
          <w:lang w:val="en-US"/>
        </w:rPr>
        <w:t>r</w:t>
      </w:r>
      <w:r w:rsidRPr="00DD10A0">
        <w:rPr>
          <w:iCs/>
          <w:sz w:val="28"/>
        </w:rPr>
        <w:t xml:space="preserve"> – </w:t>
      </w:r>
      <w:r w:rsidRPr="00DD10A0">
        <w:rPr>
          <w:sz w:val="28"/>
        </w:rPr>
        <w:t>численность</w:t>
      </w:r>
      <w:r w:rsidR="00D57524" w:rsidRPr="00DD10A0">
        <w:rPr>
          <w:sz w:val="28"/>
        </w:rPr>
        <w:t xml:space="preserve"> </w:t>
      </w:r>
      <w:r w:rsidRPr="00DD10A0">
        <w:rPr>
          <w:sz w:val="28"/>
        </w:rPr>
        <w:t>ППП.</w:t>
      </w:r>
    </w:p>
    <w:p w:rsidR="005748CD" w:rsidRPr="00DD10A0" w:rsidRDefault="005748CD" w:rsidP="00DD10A0">
      <w:pPr>
        <w:keepNext/>
        <w:widowControl w:val="0"/>
        <w:spacing w:line="360" w:lineRule="auto"/>
        <w:ind w:firstLine="709"/>
        <w:jc w:val="both"/>
        <w:rPr>
          <w:sz w:val="28"/>
        </w:rPr>
      </w:pPr>
      <w:r w:rsidRPr="00DD10A0">
        <w:rPr>
          <w:sz w:val="28"/>
        </w:rPr>
        <w:t>Рассчитаем влияние каждого из факторов:</w:t>
      </w:r>
    </w:p>
    <w:p w:rsidR="005748CD" w:rsidRPr="00DD10A0" w:rsidRDefault="005748CD" w:rsidP="00DD10A0">
      <w:pPr>
        <w:keepNext/>
        <w:widowControl w:val="0"/>
        <w:numPr>
          <w:ilvl w:val="0"/>
          <w:numId w:val="9"/>
        </w:numPr>
        <w:spacing w:line="360" w:lineRule="auto"/>
        <w:ind w:left="0" w:firstLine="709"/>
        <w:jc w:val="both"/>
        <w:rPr>
          <w:sz w:val="28"/>
        </w:rPr>
      </w:pPr>
      <w:r w:rsidRPr="00DD10A0">
        <w:rPr>
          <w:sz w:val="28"/>
        </w:rPr>
        <w:t xml:space="preserve">Влияние изменения численности: </w:t>
      </w:r>
    </w:p>
    <w:p w:rsidR="00DD10A0" w:rsidRDefault="00DD10A0" w:rsidP="00DD10A0">
      <w:pPr>
        <w:keepNext/>
        <w:widowControl w:val="0"/>
        <w:spacing w:line="360" w:lineRule="auto"/>
        <w:ind w:firstLine="709"/>
        <w:jc w:val="both"/>
        <w:rPr>
          <w:iCs/>
          <w:sz w:val="28"/>
          <w:lang w:val="en-US"/>
        </w:rPr>
      </w:pPr>
    </w:p>
    <w:p w:rsidR="005748CD" w:rsidRPr="00DD10A0" w:rsidRDefault="005748CD" w:rsidP="00DD10A0">
      <w:pPr>
        <w:keepNext/>
        <w:widowControl w:val="0"/>
        <w:spacing w:line="360" w:lineRule="auto"/>
        <w:ind w:firstLine="709"/>
        <w:jc w:val="both"/>
        <w:rPr>
          <w:iCs/>
          <w:sz w:val="28"/>
          <w:lang w:val="en-US"/>
        </w:rPr>
      </w:pPr>
      <w:r w:rsidRPr="00DD10A0">
        <w:rPr>
          <w:iCs/>
          <w:sz w:val="28"/>
          <w:szCs w:val="28"/>
          <w:lang w:val="en-US"/>
        </w:rPr>
        <w:sym w:font="Symbol" w:char="F064"/>
      </w:r>
      <w:r w:rsidRPr="00DD10A0">
        <w:rPr>
          <w:iCs/>
          <w:sz w:val="28"/>
          <w:lang w:val="en-US"/>
        </w:rPr>
        <w:t>Q</w:t>
      </w:r>
      <w:r w:rsidRPr="00DD10A0">
        <w:rPr>
          <w:iCs/>
          <w:sz w:val="28"/>
          <w:vertAlign w:val="subscript"/>
          <w:lang w:val="en-US"/>
        </w:rPr>
        <w:t>2</w:t>
      </w:r>
      <w:r w:rsidRPr="00DD10A0">
        <w:rPr>
          <w:iCs/>
          <w:sz w:val="28"/>
          <w:lang w:val="en-US"/>
        </w:rPr>
        <w:t xml:space="preserve"> = </w:t>
      </w:r>
      <w:r w:rsidRPr="00DD10A0">
        <w:rPr>
          <w:iCs/>
          <w:sz w:val="28"/>
          <w:szCs w:val="28"/>
          <w:lang w:val="en-US"/>
        </w:rPr>
        <w:sym w:font="Symbol" w:char="F064"/>
      </w:r>
      <w:r w:rsidRPr="00DD10A0">
        <w:rPr>
          <w:iCs/>
          <w:sz w:val="28"/>
          <w:lang w:val="en-US"/>
        </w:rPr>
        <w:t>r * B</w:t>
      </w:r>
      <w:r w:rsidRPr="00DD10A0">
        <w:rPr>
          <w:iCs/>
          <w:sz w:val="28"/>
          <w:vertAlign w:val="subscript"/>
          <w:lang w:val="uk-UA"/>
        </w:rPr>
        <w:t>пл</w:t>
      </w:r>
      <w:r w:rsidRPr="00DD10A0">
        <w:rPr>
          <w:iCs/>
          <w:sz w:val="28"/>
          <w:lang w:val="en-US"/>
        </w:rPr>
        <w:t>;</w:t>
      </w:r>
    </w:p>
    <w:p w:rsidR="005748CD" w:rsidRPr="00DD10A0" w:rsidRDefault="005748CD" w:rsidP="00DD10A0">
      <w:pPr>
        <w:keepNext/>
        <w:widowControl w:val="0"/>
        <w:spacing w:line="360" w:lineRule="auto"/>
        <w:ind w:firstLine="709"/>
        <w:jc w:val="both"/>
        <w:rPr>
          <w:sz w:val="28"/>
        </w:rPr>
      </w:pPr>
      <w:r w:rsidRPr="00DD10A0">
        <w:rPr>
          <w:sz w:val="28"/>
        </w:rPr>
        <w:t>(25) * 38120 = 953000 грн.</w:t>
      </w:r>
    </w:p>
    <w:p w:rsidR="00DD10A0" w:rsidRDefault="00DD10A0"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sz w:val="28"/>
        </w:rPr>
      </w:pPr>
      <w:r w:rsidRPr="00DD10A0">
        <w:rPr>
          <w:sz w:val="28"/>
        </w:rPr>
        <w:t>Вывод: Под влиянием увеличения численности на 25 чел. выпуск валовой продукции повысился на 953000 грн.</w:t>
      </w:r>
    </w:p>
    <w:p w:rsidR="005748CD" w:rsidRPr="00DD10A0" w:rsidRDefault="005748CD" w:rsidP="00DD10A0">
      <w:pPr>
        <w:keepNext/>
        <w:widowControl w:val="0"/>
        <w:numPr>
          <w:ilvl w:val="0"/>
          <w:numId w:val="9"/>
        </w:numPr>
        <w:spacing w:line="360" w:lineRule="auto"/>
        <w:ind w:left="0" w:firstLine="709"/>
        <w:jc w:val="both"/>
        <w:rPr>
          <w:sz w:val="28"/>
        </w:rPr>
      </w:pPr>
      <w:r w:rsidRPr="00DD10A0">
        <w:rPr>
          <w:sz w:val="28"/>
        </w:rPr>
        <w:t>Влияние изменения среднегодовой выработки одного рабочего:</w:t>
      </w:r>
    </w:p>
    <w:p w:rsidR="00DD10A0" w:rsidRDefault="00DD10A0" w:rsidP="00DD10A0">
      <w:pPr>
        <w:keepNext/>
        <w:widowControl w:val="0"/>
        <w:spacing w:line="360" w:lineRule="auto"/>
        <w:ind w:firstLine="709"/>
        <w:jc w:val="both"/>
        <w:rPr>
          <w:iCs/>
          <w:sz w:val="28"/>
          <w:lang w:val="en-US"/>
        </w:rPr>
      </w:pPr>
    </w:p>
    <w:p w:rsidR="005748CD" w:rsidRPr="00DD10A0" w:rsidRDefault="005748CD" w:rsidP="00DD10A0">
      <w:pPr>
        <w:keepNext/>
        <w:widowControl w:val="0"/>
        <w:spacing w:line="360" w:lineRule="auto"/>
        <w:ind w:firstLine="709"/>
        <w:jc w:val="both"/>
        <w:rPr>
          <w:iCs/>
          <w:sz w:val="28"/>
          <w:lang w:val="en-US"/>
        </w:rPr>
      </w:pPr>
      <w:r w:rsidRPr="00DD10A0">
        <w:rPr>
          <w:iCs/>
          <w:sz w:val="28"/>
          <w:szCs w:val="28"/>
          <w:lang w:val="en-US"/>
        </w:rPr>
        <w:sym w:font="Symbol" w:char="F064"/>
      </w:r>
      <w:r w:rsidRPr="00DD10A0">
        <w:rPr>
          <w:iCs/>
          <w:sz w:val="28"/>
          <w:lang w:val="en-US"/>
        </w:rPr>
        <w:t>Q</w:t>
      </w:r>
      <w:r w:rsidRPr="00DD10A0">
        <w:rPr>
          <w:iCs/>
          <w:sz w:val="28"/>
          <w:vertAlign w:val="subscript"/>
          <w:lang w:val="en-US"/>
        </w:rPr>
        <w:t>B</w:t>
      </w:r>
      <w:r w:rsidRPr="00DD10A0">
        <w:rPr>
          <w:iCs/>
          <w:sz w:val="28"/>
          <w:lang w:val="en-US"/>
        </w:rPr>
        <w:t xml:space="preserve"> = r</w:t>
      </w:r>
      <w:r w:rsidRPr="00DD10A0">
        <w:rPr>
          <w:iCs/>
          <w:sz w:val="28"/>
          <w:vertAlign w:val="subscript"/>
          <w:lang w:val="uk-UA"/>
        </w:rPr>
        <w:t>ср</w:t>
      </w:r>
      <w:r w:rsidRPr="00DD10A0">
        <w:rPr>
          <w:iCs/>
          <w:sz w:val="28"/>
          <w:lang w:val="uk-UA"/>
        </w:rPr>
        <w:t xml:space="preserve"> </w:t>
      </w:r>
      <w:r w:rsidRPr="00DD10A0">
        <w:rPr>
          <w:iCs/>
          <w:sz w:val="28"/>
          <w:lang w:val="en-US"/>
        </w:rPr>
        <w:t>*</w:t>
      </w:r>
      <w:r w:rsidR="00D57524" w:rsidRPr="00DD10A0">
        <w:rPr>
          <w:iCs/>
          <w:sz w:val="28"/>
          <w:lang w:val="en-US"/>
        </w:rPr>
        <w:t xml:space="preserve"> </w:t>
      </w:r>
      <w:r w:rsidRPr="00DD10A0">
        <w:rPr>
          <w:iCs/>
          <w:sz w:val="28"/>
          <w:szCs w:val="28"/>
          <w:lang w:val="en-US"/>
        </w:rPr>
        <w:sym w:font="Symbol" w:char="F064"/>
      </w:r>
      <w:r w:rsidRPr="00DD10A0">
        <w:rPr>
          <w:iCs/>
          <w:sz w:val="28"/>
          <w:lang w:val="en-US"/>
        </w:rPr>
        <w:t>B;</w:t>
      </w:r>
    </w:p>
    <w:p w:rsidR="005748CD" w:rsidRPr="00DD10A0" w:rsidRDefault="005748CD" w:rsidP="00DD10A0">
      <w:pPr>
        <w:keepNext/>
        <w:widowControl w:val="0"/>
        <w:spacing w:line="360" w:lineRule="auto"/>
        <w:ind w:firstLine="709"/>
        <w:jc w:val="both"/>
        <w:rPr>
          <w:sz w:val="28"/>
        </w:rPr>
      </w:pPr>
      <w:r w:rsidRPr="00DD10A0">
        <w:rPr>
          <w:sz w:val="28"/>
        </w:rPr>
        <w:t>-1111,11 * 225 = -250000 грн.</w:t>
      </w:r>
    </w:p>
    <w:p w:rsidR="00DD10A0" w:rsidRDefault="00DD10A0"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sz w:val="28"/>
        </w:rPr>
      </w:pPr>
      <w:r w:rsidRPr="00DD10A0">
        <w:rPr>
          <w:sz w:val="28"/>
        </w:rPr>
        <w:t>Вывод: Под влиянием уменьшения среднегодовой выработки одного рабочего выпуск валовой продукции понизился на 250000 грн.</w:t>
      </w:r>
    </w:p>
    <w:p w:rsidR="00D57524" w:rsidRPr="00DD10A0" w:rsidRDefault="005748CD" w:rsidP="00DD10A0">
      <w:pPr>
        <w:keepNext/>
        <w:widowControl w:val="0"/>
        <w:spacing w:line="360" w:lineRule="auto"/>
        <w:ind w:firstLine="709"/>
        <w:jc w:val="both"/>
        <w:rPr>
          <w:sz w:val="28"/>
        </w:rPr>
      </w:pPr>
      <w:r w:rsidRPr="00DD10A0">
        <w:rPr>
          <w:sz w:val="28"/>
        </w:rPr>
        <w:t>Балансовая</w:t>
      </w:r>
      <w:r w:rsidR="00D57524" w:rsidRPr="00DD10A0">
        <w:rPr>
          <w:sz w:val="28"/>
        </w:rPr>
        <w:t xml:space="preserve"> </w:t>
      </w:r>
      <w:r w:rsidRPr="00DD10A0">
        <w:rPr>
          <w:sz w:val="28"/>
        </w:rPr>
        <w:t xml:space="preserve">проверка: </w:t>
      </w:r>
    </w:p>
    <w:p w:rsidR="00DD10A0" w:rsidRDefault="00DD10A0" w:rsidP="00DD10A0">
      <w:pPr>
        <w:keepNext/>
        <w:widowControl w:val="0"/>
        <w:spacing w:line="360" w:lineRule="auto"/>
        <w:ind w:firstLine="709"/>
        <w:jc w:val="both"/>
        <w:rPr>
          <w:iCs/>
          <w:sz w:val="28"/>
        </w:rPr>
      </w:pPr>
    </w:p>
    <w:p w:rsidR="00D57524" w:rsidRPr="00DD10A0" w:rsidRDefault="005748CD" w:rsidP="00DD10A0">
      <w:pPr>
        <w:keepNext/>
        <w:widowControl w:val="0"/>
        <w:spacing w:line="360" w:lineRule="auto"/>
        <w:ind w:firstLine="709"/>
        <w:jc w:val="both"/>
        <w:rPr>
          <w:iCs/>
          <w:sz w:val="28"/>
          <w:vertAlign w:val="subscript"/>
        </w:rPr>
      </w:pPr>
      <w:r w:rsidRPr="00DD10A0">
        <w:rPr>
          <w:iCs/>
          <w:sz w:val="28"/>
          <w:szCs w:val="28"/>
        </w:rPr>
        <w:sym w:font="Symbol" w:char="F064"/>
      </w:r>
      <w:r w:rsidRPr="00DD10A0">
        <w:rPr>
          <w:iCs/>
          <w:sz w:val="28"/>
          <w:lang w:val="en-US"/>
        </w:rPr>
        <w:t>Q</w:t>
      </w:r>
      <w:r w:rsidRPr="00DD10A0">
        <w:rPr>
          <w:iCs/>
          <w:sz w:val="28"/>
        </w:rPr>
        <w:t xml:space="preserve"> = </w:t>
      </w:r>
      <w:r w:rsidRPr="00DD10A0">
        <w:rPr>
          <w:iCs/>
          <w:sz w:val="28"/>
          <w:szCs w:val="28"/>
        </w:rPr>
        <w:sym w:font="Symbol" w:char="F064"/>
      </w:r>
      <w:r w:rsidRPr="00DD10A0">
        <w:rPr>
          <w:iCs/>
          <w:sz w:val="28"/>
          <w:lang w:val="en-US"/>
        </w:rPr>
        <w:t>Q</w:t>
      </w:r>
      <w:r w:rsidRPr="00DD10A0">
        <w:rPr>
          <w:iCs/>
          <w:sz w:val="28"/>
          <w:vertAlign w:val="subscript"/>
        </w:rPr>
        <w:t>2</w:t>
      </w:r>
      <w:r w:rsidRPr="00DD10A0">
        <w:rPr>
          <w:iCs/>
          <w:sz w:val="28"/>
        </w:rPr>
        <w:t xml:space="preserve"> + </w:t>
      </w:r>
      <w:r w:rsidRPr="00DD10A0">
        <w:rPr>
          <w:iCs/>
          <w:sz w:val="28"/>
          <w:szCs w:val="28"/>
        </w:rPr>
        <w:sym w:font="Symbol" w:char="F064"/>
      </w:r>
      <w:r w:rsidRPr="00DD10A0">
        <w:rPr>
          <w:iCs/>
          <w:sz w:val="28"/>
          <w:lang w:val="en-US"/>
        </w:rPr>
        <w:t>Q</w:t>
      </w:r>
      <w:r w:rsidRPr="00DD10A0">
        <w:rPr>
          <w:iCs/>
          <w:sz w:val="28"/>
          <w:vertAlign w:val="subscript"/>
          <w:lang w:val="en-US"/>
        </w:rPr>
        <w:t>B</w:t>
      </w:r>
      <w:r w:rsidRPr="00DD10A0">
        <w:rPr>
          <w:iCs/>
          <w:sz w:val="28"/>
          <w:vertAlign w:val="subscript"/>
        </w:rPr>
        <w:t>;</w:t>
      </w:r>
    </w:p>
    <w:p w:rsidR="00D57524" w:rsidRPr="00DD10A0" w:rsidRDefault="005748CD" w:rsidP="00DD10A0">
      <w:pPr>
        <w:keepNext/>
        <w:widowControl w:val="0"/>
        <w:spacing w:line="360" w:lineRule="auto"/>
        <w:ind w:firstLine="709"/>
        <w:jc w:val="both"/>
        <w:rPr>
          <w:sz w:val="28"/>
        </w:rPr>
      </w:pPr>
      <w:r w:rsidRPr="00DD10A0">
        <w:rPr>
          <w:sz w:val="28"/>
        </w:rPr>
        <w:t>953000 - 250000 = 703000 грн.</w:t>
      </w:r>
    </w:p>
    <w:p w:rsidR="00D57524" w:rsidRPr="00DD10A0" w:rsidRDefault="005748CD" w:rsidP="00DD10A0">
      <w:pPr>
        <w:keepNext/>
        <w:widowControl w:val="0"/>
        <w:spacing w:line="360" w:lineRule="auto"/>
        <w:ind w:firstLine="709"/>
        <w:jc w:val="both"/>
        <w:rPr>
          <w:sz w:val="28"/>
        </w:rPr>
      </w:pPr>
      <w:r w:rsidRPr="00DD10A0">
        <w:rPr>
          <w:sz w:val="28"/>
        </w:rPr>
        <w:t>8327000 – 7624000 = 703000 грн.</w:t>
      </w:r>
    </w:p>
    <w:p w:rsidR="00D57524" w:rsidRPr="00DD10A0" w:rsidRDefault="005748CD" w:rsidP="00DD10A0">
      <w:pPr>
        <w:keepNext/>
        <w:widowControl w:val="0"/>
        <w:spacing w:line="360" w:lineRule="auto"/>
        <w:ind w:firstLine="709"/>
        <w:jc w:val="both"/>
        <w:rPr>
          <w:sz w:val="28"/>
        </w:rPr>
      </w:pPr>
      <w:r w:rsidRPr="00DD10A0">
        <w:rPr>
          <w:sz w:val="28"/>
        </w:rPr>
        <w:t>703000 = 703000</w:t>
      </w:r>
    </w:p>
    <w:p w:rsidR="00DD10A0" w:rsidRDefault="00DD10A0" w:rsidP="00DD10A0">
      <w:pPr>
        <w:keepNext/>
        <w:widowControl w:val="0"/>
        <w:spacing w:line="360" w:lineRule="auto"/>
        <w:ind w:firstLine="709"/>
        <w:jc w:val="both"/>
        <w:rPr>
          <w:sz w:val="28"/>
        </w:rPr>
      </w:pPr>
    </w:p>
    <w:p w:rsidR="00D57524" w:rsidRPr="00DD10A0" w:rsidRDefault="005748CD" w:rsidP="00DD10A0">
      <w:pPr>
        <w:keepNext/>
        <w:widowControl w:val="0"/>
        <w:spacing w:line="360" w:lineRule="auto"/>
        <w:ind w:firstLine="709"/>
        <w:jc w:val="both"/>
        <w:rPr>
          <w:sz w:val="28"/>
        </w:rPr>
      </w:pPr>
      <w:r w:rsidRPr="00DD10A0">
        <w:rPr>
          <w:sz w:val="28"/>
        </w:rPr>
        <w:t>Для более явного влияние внутрипроизводственных резервов детализируем среднегодовую выработку с помощью трех дополнительных факторов: числа явок на работу, продолжительности рабочего дня и среднечасовой выработки.</w:t>
      </w:r>
    </w:p>
    <w:p w:rsidR="00D57524" w:rsidRPr="00DD10A0" w:rsidRDefault="005748CD" w:rsidP="00DD10A0">
      <w:pPr>
        <w:keepNext/>
        <w:widowControl w:val="0"/>
        <w:spacing w:line="360" w:lineRule="auto"/>
        <w:ind w:firstLine="709"/>
        <w:jc w:val="both"/>
        <w:rPr>
          <w:sz w:val="28"/>
        </w:rPr>
      </w:pPr>
      <w:r w:rsidRPr="00DD10A0">
        <w:rPr>
          <w:sz w:val="28"/>
        </w:rPr>
        <w:t>При этом выпуск валовой продукции будет равен произведению численности на число явок, на продолжительность рабочего дня и на среднечасовую выработку.</w:t>
      </w:r>
    </w:p>
    <w:p w:rsidR="005748CD" w:rsidRPr="00DD10A0" w:rsidRDefault="005748CD" w:rsidP="00DD10A0">
      <w:pPr>
        <w:keepNext/>
        <w:widowControl w:val="0"/>
        <w:spacing w:line="360" w:lineRule="auto"/>
        <w:ind w:firstLine="709"/>
        <w:jc w:val="both"/>
        <w:rPr>
          <w:sz w:val="28"/>
        </w:rPr>
      </w:pPr>
      <w:r w:rsidRPr="00DD10A0">
        <w:rPr>
          <w:sz w:val="28"/>
        </w:rPr>
        <w:t>Рассчитаем влияние этих факторов на выпуск валовой продукции</w:t>
      </w:r>
      <w:r w:rsidR="00D57524" w:rsidRPr="00DD10A0">
        <w:rPr>
          <w:sz w:val="28"/>
        </w:rPr>
        <w:t xml:space="preserve"> </w:t>
      </w:r>
      <w:r w:rsidRPr="00DD10A0">
        <w:rPr>
          <w:sz w:val="28"/>
        </w:rPr>
        <w:t>(влияние численности было рассчитано ранее, поэтому в этих расчетах численность берется на фактическом уровне).</w:t>
      </w:r>
    </w:p>
    <w:p w:rsidR="00D57524" w:rsidRPr="00DD10A0" w:rsidRDefault="005748CD" w:rsidP="00DD10A0">
      <w:pPr>
        <w:keepNext/>
        <w:widowControl w:val="0"/>
        <w:spacing w:line="360" w:lineRule="auto"/>
        <w:ind w:firstLine="709"/>
        <w:jc w:val="both"/>
        <w:rPr>
          <w:sz w:val="28"/>
        </w:rPr>
      </w:pPr>
      <w:r w:rsidRPr="00DD10A0">
        <w:rPr>
          <w:sz w:val="28"/>
        </w:rPr>
        <w:t>Влияние изменения числа явок на работу:</w:t>
      </w:r>
    </w:p>
    <w:p w:rsidR="00DD10A0" w:rsidRDefault="00DD10A0" w:rsidP="00DD10A0">
      <w:pPr>
        <w:keepNext/>
        <w:widowControl w:val="0"/>
        <w:spacing w:line="360" w:lineRule="auto"/>
        <w:ind w:firstLine="709"/>
        <w:jc w:val="both"/>
        <w:rPr>
          <w:iCs/>
          <w:sz w:val="28"/>
        </w:rPr>
      </w:pPr>
    </w:p>
    <w:p w:rsidR="005748CD" w:rsidRPr="00DD10A0" w:rsidRDefault="005748CD" w:rsidP="00DD10A0">
      <w:pPr>
        <w:keepNext/>
        <w:widowControl w:val="0"/>
        <w:spacing w:line="360" w:lineRule="auto"/>
        <w:ind w:firstLine="709"/>
        <w:jc w:val="both"/>
        <w:rPr>
          <w:iCs/>
          <w:sz w:val="28"/>
          <w:lang w:val="uk-UA"/>
        </w:rPr>
      </w:pPr>
      <w:r w:rsidRPr="00DD10A0">
        <w:rPr>
          <w:iCs/>
          <w:sz w:val="28"/>
          <w:szCs w:val="28"/>
        </w:rPr>
        <w:sym w:font="Symbol" w:char="F064"/>
      </w:r>
      <w:r w:rsidRPr="00DD10A0">
        <w:rPr>
          <w:iCs/>
          <w:sz w:val="28"/>
          <w:lang w:val="en-US"/>
        </w:rPr>
        <w:t>Q</w:t>
      </w:r>
      <w:r w:rsidRPr="00DD10A0">
        <w:rPr>
          <w:iCs/>
          <w:sz w:val="28"/>
          <w:vertAlign w:val="subscript"/>
          <w:lang w:val="en-US"/>
        </w:rPr>
        <w:t>D</w:t>
      </w:r>
      <w:r w:rsidRPr="00DD10A0">
        <w:rPr>
          <w:iCs/>
          <w:sz w:val="28"/>
          <w:vertAlign w:val="subscript"/>
        </w:rPr>
        <w:t xml:space="preserve"> </w:t>
      </w:r>
      <w:r w:rsidRPr="00DD10A0">
        <w:rPr>
          <w:iCs/>
          <w:sz w:val="28"/>
        </w:rPr>
        <w:t xml:space="preserve">= </w:t>
      </w:r>
      <w:r w:rsidRPr="00DD10A0">
        <w:rPr>
          <w:iCs/>
          <w:sz w:val="28"/>
          <w:lang w:val="en-US"/>
        </w:rPr>
        <w:t>r</w:t>
      </w:r>
      <w:r w:rsidRPr="00DD10A0">
        <w:rPr>
          <w:iCs/>
          <w:sz w:val="28"/>
          <w:vertAlign w:val="subscript"/>
          <w:lang w:val="uk-UA"/>
        </w:rPr>
        <w:t>ср</w:t>
      </w:r>
      <w:r w:rsidRPr="00DD10A0">
        <w:rPr>
          <w:iCs/>
          <w:sz w:val="28"/>
          <w:lang w:val="uk-UA"/>
        </w:rPr>
        <w:t xml:space="preserve"> * </w:t>
      </w:r>
      <w:r w:rsidRPr="00DD10A0">
        <w:rPr>
          <w:iCs/>
          <w:sz w:val="28"/>
          <w:szCs w:val="28"/>
        </w:rPr>
        <w:sym w:font="Symbol" w:char="F064"/>
      </w:r>
      <w:r w:rsidRPr="00DD10A0">
        <w:rPr>
          <w:iCs/>
          <w:sz w:val="28"/>
          <w:lang w:val="en-US"/>
        </w:rPr>
        <w:t>D</w:t>
      </w:r>
      <w:r w:rsidRPr="00DD10A0">
        <w:rPr>
          <w:iCs/>
          <w:sz w:val="28"/>
        </w:rPr>
        <w:t xml:space="preserve"> * </w:t>
      </w:r>
      <w:r w:rsidRPr="00DD10A0">
        <w:rPr>
          <w:iCs/>
          <w:sz w:val="28"/>
          <w:lang w:val="en-US"/>
        </w:rPr>
        <w:t>T</w:t>
      </w:r>
      <w:r w:rsidRPr="00DD10A0">
        <w:rPr>
          <w:iCs/>
          <w:sz w:val="28"/>
          <w:vertAlign w:val="subscript"/>
          <w:lang w:val="uk-UA"/>
        </w:rPr>
        <w:t xml:space="preserve">см.пл </w:t>
      </w:r>
      <w:r w:rsidRPr="00DD10A0">
        <w:rPr>
          <w:iCs/>
          <w:sz w:val="28"/>
          <w:lang w:val="uk-UA"/>
        </w:rPr>
        <w:t>* В</w:t>
      </w:r>
      <w:r w:rsidRPr="00DD10A0">
        <w:rPr>
          <w:iCs/>
          <w:sz w:val="28"/>
          <w:vertAlign w:val="subscript"/>
          <w:lang w:val="uk-UA"/>
        </w:rPr>
        <w:t>ср.час.пл</w:t>
      </w:r>
      <w:r w:rsidRPr="00DD10A0">
        <w:rPr>
          <w:iCs/>
          <w:sz w:val="28"/>
          <w:lang w:val="uk-UA"/>
        </w:rPr>
        <w:t>;</w:t>
      </w:r>
    </w:p>
    <w:p w:rsidR="005748CD" w:rsidRPr="00DD10A0" w:rsidRDefault="005748CD" w:rsidP="00DD10A0">
      <w:pPr>
        <w:keepNext/>
        <w:widowControl w:val="0"/>
        <w:spacing w:line="360" w:lineRule="auto"/>
        <w:ind w:firstLine="709"/>
        <w:jc w:val="both"/>
        <w:rPr>
          <w:sz w:val="28"/>
        </w:rPr>
      </w:pPr>
      <w:r w:rsidRPr="00DD10A0">
        <w:rPr>
          <w:sz w:val="28"/>
        </w:rPr>
        <w:t>(-5) * 225 * 6,9 * 24,02 = -186455,25 грн.</w:t>
      </w:r>
    </w:p>
    <w:p w:rsidR="00DD10A0" w:rsidRDefault="00DD10A0"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sz w:val="28"/>
        </w:rPr>
      </w:pPr>
      <w:r w:rsidRPr="00DD10A0">
        <w:rPr>
          <w:sz w:val="28"/>
        </w:rPr>
        <w:t>Вывод: Под влиянием уменьшения числа явок на работу на 5 дней выпуск продукции снизился на 186455,25 грн.</w:t>
      </w:r>
    </w:p>
    <w:p w:rsidR="00D57524" w:rsidRPr="00DD10A0" w:rsidRDefault="005748CD" w:rsidP="00DD10A0">
      <w:pPr>
        <w:keepNext/>
        <w:widowControl w:val="0"/>
        <w:spacing w:line="360" w:lineRule="auto"/>
        <w:ind w:firstLine="709"/>
        <w:jc w:val="both"/>
        <w:rPr>
          <w:sz w:val="28"/>
        </w:rPr>
      </w:pPr>
      <w:r w:rsidRPr="00DD10A0">
        <w:rPr>
          <w:sz w:val="28"/>
        </w:rPr>
        <w:t>Влияние изменения продолжительности рабочего дня:</w:t>
      </w:r>
    </w:p>
    <w:p w:rsidR="00DD10A0" w:rsidRDefault="00DD10A0" w:rsidP="00DD10A0">
      <w:pPr>
        <w:keepNext/>
        <w:widowControl w:val="0"/>
        <w:spacing w:line="360" w:lineRule="auto"/>
        <w:ind w:firstLine="709"/>
        <w:jc w:val="both"/>
        <w:rPr>
          <w:iCs/>
          <w:sz w:val="28"/>
        </w:rPr>
      </w:pPr>
    </w:p>
    <w:p w:rsidR="005748CD" w:rsidRPr="00DD10A0" w:rsidRDefault="005748CD" w:rsidP="00DD10A0">
      <w:pPr>
        <w:keepNext/>
        <w:widowControl w:val="0"/>
        <w:spacing w:line="360" w:lineRule="auto"/>
        <w:ind w:firstLine="709"/>
        <w:jc w:val="both"/>
        <w:rPr>
          <w:iCs/>
          <w:sz w:val="28"/>
          <w:lang w:val="uk-UA"/>
        </w:rPr>
      </w:pPr>
      <w:r w:rsidRPr="00DD10A0">
        <w:rPr>
          <w:iCs/>
          <w:sz w:val="28"/>
          <w:szCs w:val="28"/>
        </w:rPr>
        <w:sym w:font="Symbol" w:char="F064"/>
      </w:r>
      <w:r w:rsidRPr="00DD10A0">
        <w:rPr>
          <w:iCs/>
          <w:sz w:val="28"/>
          <w:lang w:val="en-US"/>
        </w:rPr>
        <w:t>Q</w:t>
      </w:r>
      <w:r w:rsidRPr="00DD10A0">
        <w:rPr>
          <w:iCs/>
          <w:sz w:val="28"/>
          <w:vertAlign w:val="subscript"/>
          <w:lang w:val="en-US"/>
        </w:rPr>
        <w:t>T</w:t>
      </w:r>
      <w:r w:rsidRPr="00DD10A0">
        <w:rPr>
          <w:iCs/>
          <w:sz w:val="28"/>
          <w:vertAlign w:val="subscript"/>
          <w:lang w:val="uk-UA"/>
        </w:rPr>
        <w:t>см</w:t>
      </w:r>
      <w:r w:rsidRPr="00DD10A0">
        <w:rPr>
          <w:iCs/>
          <w:sz w:val="28"/>
        </w:rPr>
        <w:t xml:space="preserve"> = </w:t>
      </w:r>
      <w:r w:rsidRPr="00DD10A0">
        <w:rPr>
          <w:iCs/>
          <w:sz w:val="28"/>
          <w:lang w:val="en-US"/>
        </w:rPr>
        <w:t>r</w:t>
      </w:r>
      <w:r w:rsidRPr="00DD10A0">
        <w:rPr>
          <w:iCs/>
          <w:sz w:val="28"/>
          <w:vertAlign w:val="subscript"/>
          <w:lang w:val="uk-UA"/>
        </w:rPr>
        <w:t xml:space="preserve">ср </w:t>
      </w:r>
      <w:r w:rsidRPr="00DD10A0">
        <w:rPr>
          <w:iCs/>
          <w:sz w:val="28"/>
          <w:lang w:val="uk-UA"/>
        </w:rPr>
        <w:t xml:space="preserve">* </w:t>
      </w:r>
      <w:r w:rsidRPr="00DD10A0">
        <w:rPr>
          <w:iCs/>
          <w:sz w:val="28"/>
          <w:lang w:val="en-US"/>
        </w:rPr>
        <w:t>D</w:t>
      </w:r>
      <w:r w:rsidRPr="00DD10A0">
        <w:rPr>
          <w:iCs/>
          <w:sz w:val="28"/>
          <w:vertAlign w:val="subscript"/>
          <w:lang w:val="uk-UA"/>
        </w:rPr>
        <w:t xml:space="preserve">ф </w:t>
      </w:r>
      <w:r w:rsidRPr="00DD10A0">
        <w:rPr>
          <w:iCs/>
          <w:sz w:val="28"/>
          <w:lang w:val="uk-UA"/>
        </w:rPr>
        <w:t xml:space="preserve">* </w:t>
      </w:r>
      <w:r w:rsidRPr="00DD10A0">
        <w:rPr>
          <w:iCs/>
          <w:sz w:val="28"/>
          <w:szCs w:val="28"/>
        </w:rPr>
        <w:sym w:font="Symbol" w:char="F064"/>
      </w:r>
      <w:r w:rsidRPr="00DD10A0">
        <w:rPr>
          <w:iCs/>
          <w:sz w:val="28"/>
          <w:lang w:val="uk-UA"/>
        </w:rPr>
        <w:t>Т</w:t>
      </w:r>
      <w:r w:rsidRPr="00DD10A0">
        <w:rPr>
          <w:iCs/>
          <w:sz w:val="28"/>
          <w:vertAlign w:val="subscript"/>
          <w:lang w:val="uk-UA"/>
        </w:rPr>
        <w:t xml:space="preserve">см </w:t>
      </w:r>
      <w:r w:rsidRPr="00DD10A0">
        <w:rPr>
          <w:iCs/>
          <w:sz w:val="28"/>
          <w:lang w:val="uk-UA"/>
        </w:rPr>
        <w:t>* В</w:t>
      </w:r>
      <w:r w:rsidRPr="00DD10A0">
        <w:rPr>
          <w:iCs/>
          <w:sz w:val="28"/>
          <w:vertAlign w:val="subscript"/>
          <w:lang w:val="uk-UA"/>
        </w:rPr>
        <w:t>ср.ч.пл</w:t>
      </w:r>
      <w:r w:rsidRPr="00DD10A0">
        <w:rPr>
          <w:iCs/>
          <w:sz w:val="28"/>
          <w:lang w:val="uk-UA"/>
        </w:rPr>
        <w:t>;</w:t>
      </w:r>
    </w:p>
    <w:p w:rsidR="005748CD" w:rsidRPr="00DD10A0" w:rsidRDefault="005748CD" w:rsidP="00DD10A0">
      <w:pPr>
        <w:keepNext/>
        <w:widowControl w:val="0"/>
        <w:spacing w:line="360" w:lineRule="auto"/>
        <w:ind w:firstLine="709"/>
        <w:jc w:val="both"/>
        <w:rPr>
          <w:sz w:val="28"/>
        </w:rPr>
      </w:pPr>
      <w:r w:rsidRPr="00DD10A0">
        <w:rPr>
          <w:sz w:val="28"/>
        </w:rPr>
        <w:t>0,48 * 225 * 225 * 24 = 583200 грн.</w:t>
      </w:r>
    </w:p>
    <w:p w:rsidR="00DD10A0" w:rsidRDefault="00DD10A0"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sz w:val="28"/>
        </w:rPr>
      </w:pPr>
      <w:r w:rsidRPr="00DD10A0">
        <w:rPr>
          <w:sz w:val="28"/>
        </w:rPr>
        <w:t>Вывод: В результате увеличения продолжительности рабочего дня на 0,5 часа выпуск продукции увеличился на 583200 грн.</w:t>
      </w:r>
    </w:p>
    <w:p w:rsidR="00D57524" w:rsidRPr="00DD10A0" w:rsidRDefault="005748CD" w:rsidP="00DD10A0">
      <w:pPr>
        <w:keepNext/>
        <w:widowControl w:val="0"/>
        <w:spacing w:line="360" w:lineRule="auto"/>
        <w:ind w:firstLine="709"/>
        <w:jc w:val="both"/>
        <w:rPr>
          <w:sz w:val="28"/>
        </w:rPr>
      </w:pPr>
      <w:r w:rsidRPr="00DD10A0">
        <w:rPr>
          <w:sz w:val="28"/>
        </w:rPr>
        <w:t>Влияние изменения среднегодовой выработки одного рабочего:</w:t>
      </w:r>
    </w:p>
    <w:p w:rsidR="00DD10A0" w:rsidRDefault="00DD10A0" w:rsidP="00DD10A0">
      <w:pPr>
        <w:keepNext/>
        <w:widowControl w:val="0"/>
        <w:spacing w:line="360" w:lineRule="auto"/>
        <w:ind w:firstLine="709"/>
        <w:jc w:val="both"/>
        <w:rPr>
          <w:iCs/>
          <w:sz w:val="28"/>
        </w:rPr>
      </w:pPr>
    </w:p>
    <w:p w:rsidR="005748CD" w:rsidRPr="00DD10A0" w:rsidRDefault="005748CD" w:rsidP="00DD10A0">
      <w:pPr>
        <w:keepNext/>
        <w:widowControl w:val="0"/>
        <w:spacing w:line="360" w:lineRule="auto"/>
        <w:ind w:firstLine="709"/>
        <w:jc w:val="both"/>
        <w:rPr>
          <w:iCs/>
          <w:sz w:val="28"/>
          <w:lang w:val="uk-UA"/>
        </w:rPr>
      </w:pPr>
      <w:r w:rsidRPr="00DD10A0">
        <w:rPr>
          <w:iCs/>
          <w:sz w:val="28"/>
          <w:szCs w:val="28"/>
        </w:rPr>
        <w:sym w:font="Symbol" w:char="F064"/>
      </w:r>
      <w:r w:rsidRPr="00DD10A0">
        <w:rPr>
          <w:iCs/>
          <w:sz w:val="28"/>
          <w:lang w:val="en-US"/>
        </w:rPr>
        <w:t>Q</w:t>
      </w:r>
      <w:r w:rsidRPr="00DD10A0">
        <w:rPr>
          <w:iCs/>
          <w:sz w:val="28"/>
          <w:vertAlign w:val="subscript"/>
          <w:lang w:val="en-US"/>
        </w:rPr>
        <w:t>B</w:t>
      </w:r>
      <w:r w:rsidRPr="00DD10A0">
        <w:rPr>
          <w:iCs/>
          <w:sz w:val="28"/>
          <w:vertAlign w:val="subscript"/>
        </w:rPr>
        <w:t xml:space="preserve"> </w:t>
      </w:r>
      <w:r w:rsidRPr="00DD10A0">
        <w:rPr>
          <w:iCs/>
          <w:sz w:val="28"/>
        </w:rPr>
        <w:t xml:space="preserve">= </w:t>
      </w:r>
      <w:r w:rsidRPr="00DD10A0">
        <w:rPr>
          <w:iCs/>
          <w:sz w:val="28"/>
          <w:lang w:val="en-US"/>
        </w:rPr>
        <w:t>r</w:t>
      </w:r>
      <w:r w:rsidRPr="00DD10A0">
        <w:rPr>
          <w:iCs/>
          <w:sz w:val="28"/>
          <w:vertAlign w:val="subscript"/>
          <w:lang w:val="uk-UA"/>
        </w:rPr>
        <w:t>ср</w:t>
      </w:r>
      <w:r w:rsidRPr="00DD10A0">
        <w:rPr>
          <w:iCs/>
          <w:sz w:val="28"/>
          <w:lang w:val="uk-UA"/>
        </w:rPr>
        <w:t xml:space="preserve"> * </w:t>
      </w:r>
      <w:r w:rsidRPr="00DD10A0">
        <w:rPr>
          <w:iCs/>
          <w:sz w:val="28"/>
          <w:lang w:val="en-US"/>
        </w:rPr>
        <w:t>D</w:t>
      </w:r>
      <w:r w:rsidRPr="00DD10A0">
        <w:rPr>
          <w:iCs/>
          <w:sz w:val="28"/>
          <w:vertAlign w:val="subscript"/>
          <w:lang w:val="uk-UA"/>
        </w:rPr>
        <w:t xml:space="preserve">ср </w:t>
      </w:r>
      <w:r w:rsidRPr="00DD10A0">
        <w:rPr>
          <w:iCs/>
          <w:sz w:val="28"/>
          <w:lang w:val="uk-UA"/>
        </w:rPr>
        <w:t>* Т</w:t>
      </w:r>
      <w:r w:rsidRPr="00DD10A0">
        <w:rPr>
          <w:iCs/>
          <w:sz w:val="28"/>
          <w:vertAlign w:val="subscript"/>
          <w:lang w:val="uk-UA"/>
        </w:rPr>
        <w:t>см.ф</w:t>
      </w:r>
      <w:r w:rsidRPr="00DD10A0">
        <w:rPr>
          <w:iCs/>
          <w:sz w:val="28"/>
          <w:lang w:val="uk-UA"/>
        </w:rPr>
        <w:t xml:space="preserve"> * </w:t>
      </w:r>
      <w:r w:rsidRPr="00DD10A0">
        <w:rPr>
          <w:iCs/>
          <w:sz w:val="28"/>
          <w:szCs w:val="28"/>
        </w:rPr>
        <w:sym w:font="Symbol" w:char="F064"/>
      </w:r>
      <w:r w:rsidRPr="00DD10A0">
        <w:rPr>
          <w:iCs/>
          <w:sz w:val="28"/>
          <w:lang w:val="uk-UA"/>
        </w:rPr>
        <w:t>В</w:t>
      </w:r>
      <w:r w:rsidRPr="00DD10A0">
        <w:rPr>
          <w:iCs/>
          <w:sz w:val="28"/>
          <w:vertAlign w:val="subscript"/>
          <w:lang w:val="uk-UA"/>
        </w:rPr>
        <w:t>ср.ч</w:t>
      </w:r>
      <w:r w:rsidRPr="00DD10A0">
        <w:rPr>
          <w:iCs/>
          <w:sz w:val="28"/>
          <w:lang w:val="uk-UA"/>
        </w:rPr>
        <w:t>;</w:t>
      </w:r>
    </w:p>
    <w:p w:rsidR="005748CD" w:rsidRPr="00DD10A0" w:rsidRDefault="005748CD" w:rsidP="00DD10A0">
      <w:pPr>
        <w:keepNext/>
        <w:widowControl w:val="0"/>
        <w:spacing w:line="360" w:lineRule="auto"/>
        <w:ind w:firstLine="709"/>
        <w:jc w:val="both"/>
        <w:rPr>
          <w:sz w:val="28"/>
        </w:rPr>
      </w:pPr>
      <w:r w:rsidRPr="00DD10A0">
        <w:rPr>
          <w:sz w:val="28"/>
        </w:rPr>
        <w:t>(-1,72) * 225 * 225 * 7,4 = -644355 грн.</w:t>
      </w:r>
    </w:p>
    <w:p w:rsidR="00DD10A0" w:rsidRDefault="00DD10A0"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sz w:val="28"/>
        </w:rPr>
      </w:pPr>
      <w:r w:rsidRPr="00DD10A0">
        <w:rPr>
          <w:sz w:val="28"/>
        </w:rPr>
        <w:t>Вывод: В результате снижения среднечасовой выработки выпуск продукции уменьшился на 644355 грн.</w:t>
      </w:r>
    </w:p>
    <w:p w:rsidR="005748CD" w:rsidRPr="00DD10A0" w:rsidRDefault="005748CD" w:rsidP="00DD10A0">
      <w:pPr>
        <w:keepNext/>
        <w:widowControl w:val="0"/>
        <w:spacing w:line="360" w:lineRule="auto"/>
        <w:ind w:firstLine="709"/>
        <w:jc w:val="both"/>
        <w:rPr>
          <w:iCs/>
          <w:sz w:val="28"/>
          <w:lang w:val="uk-UA"/>
        </w:rPr>
      </w:pPr>
      <w:r w:rsidRPr="00DD10A0">
        <w:rPr>
          <w:sz w:val="28"/>
        </w:rPr>
        <w:t>Балансовая</w:t>
      </w:r>
      <w:r w:rsidR="00D57524" w:rsidRPr="00DD10A0">
        <w:rPr>
          <w:sz w:val="28"/>
        </w:rPr>
        <w:t xml:space="preserve"> </w:t>
      </w:r>
      <w:r w:rsidRPr="00DD10A0">
        <w:rPr>
          <w:sz w:val="28"/>
        </w:rPr>
        <w:t xml:space="preserve">проверка: </w:t>
      </w:r>
      <w:r w:rsidRPr="00DD10A0">
        <w:rPr>
          <w:iCs/>
          <w:sz w:val="28"/>
          <w:szCs w:val="28"/>
        </w:rPr>
        <w:sym w:font="Symbol" w:char="F064"/>
      </w:r>
      <w:r w:rsidRPr="00DD10A0">
        <w:rPr>
          <w:iCs/>
          <w:sz w:val="28"/>
          <w:lang w:val="en-US"/>
        </w:rPr>
        <w:t>Q</w:t>
      </w:r>
      <w:r w:rsidRPr="00DD10A0">
        <w:rPr>
          <w:iCs/>
          <w:sz w:val="28"/>
          <w:vertAlign w:val="subscript"/>
          <w:lang w:val="en-US"/>
        </w:rPr>
        <w:t>B</w:t>
      </w:r>
      <w:r w:rsidRPr="00DD10A0">
        <w:rPr>
          <w:iCs/>
          <w:sz w:val="28"/>
          <w:vertAlign w:val="subscript"/>
          <w:lang w:val="uk-UA"/>
        </w:rPr>
        <w:t>ср.г.</w:t>
      </w:r>
      <w:r w:rsidRPr="00DD10A0">
        <w:rPr>
          <w:iCs/>
          <w:sz w:val="28"/>
          <w:lang w:val="uk-UA"/>
        </w:rPr>
        <w:t xml:space="preserve"> = </w:t>
      </w:r>
      <w:r w:rsidRPr="00DD10A0">
        <w:rPr>
          <w:iCs/>
          <w:sz w:val="28"/>
          <w:szCs w:val="28"/>
        </w:rPr>
        <w:sym w:font="Symbol" w:char="F064"/>
      </w:r>
      <w:r w:rsidRPr="00DD10A0">
        <w:rPr>
          <w:iCs/>
          <w:sz w:val="28"/>
          <w:lang w:val="en-US"/>
        </w:rPr>
        <w:t>Q</w:t>
      </w:r>
      <w:r w:rsidRPr="00DD10A0">
        <w:rPr>
          <w:iCs/>
          <w:sz w:val="28"/>
          <w:vertAlign w:val="subscript"/>
          <w:lang w:val="en-US"/>
        </w:rPr>
        <w:t>D</w:t>
      </w:r>
      <w:r w:rsidRPr="00DD10A0">
        <w:rPr>
          <w:iCs/>
          <w:sz w:val="28"/>
          <w:vertAlign w:val="subscript"/>
        </w:rPr>
        <w:t xml:space="preserve"> </w:t>
      </w:r>
      <w:r w:rsidRPr="00DD10A0">
        <w:rPr>
          <w:iCs/>
          <w:sz w:val="28"/>
        </w:rPr>
        <w:t xml:space="preserve">+ </w:t>
      </w:r>
      <w:r w:rsidRPr="00DD10A0">
        <w:rPr>
          <w:iCs/>
          <w:sz w:val="28"/>
          <w:szCs w:val="28"/>
        </w:rPr>
        <w:sym w:font="Symbol" w:char="F064"/>
      </w:r>
      <w:r w:rsidRPr="00DD10A0">
        <w:rPr>
          <w:iCs/>
          <w:sz w:val="28"/>
          <w:lang w:val="en-US"/>
        </w:rPr>
        <w:t>Q</w:t>
      </w:r>
      <w:r w:rsidRPr="00DD10A0">
        <w:rPr>
          <w:iCs/>
          <w:sz w:val="28"/>
          <w:vertAlign w:val="subscript"/>
          <w:lang w:val="en-US"/>
        </w:rPr>
        <w:t>T</w:t>
      </w:r>
      <w:r w:rsidRPr="00DD10A0">
        <w:rPr>
          <w:iCs/>
          <w:sz w:val="28"/>
          <w:vertAlign w:val="subscript"/>
          <w:lang w:val="uk-UA"/>
        </w:rPr>
        <w:t xml:space="preserve">см </w:t>
      </w:r>
      <w:r w:rsidRPr="00DD10A0">
        <w:rPr>
          <w:iCs/>
          <w:sz w:val="28"/>
          <w:lang w:val="uk-UA"/>
        </w:rPr>
        <w:t xml:space="preserve">+ </w:t>
      </w:r>
      <w:r w:rsidRPr="00DD10A0">
        <w:rPr>
          <w:iCs/>
          <w:sz w:val="28"/>
          <w:szCs w:val="28"/>
        </w:rPr>
        <w:sym w:font="Symbol" w:char="F064"/>
      </w:r>
      <w:r w:rsidRPr="00DD10A0">
        <w:rPr>
          <w:iCs/>
          <w:sz w:val="28"/>
          <w:lang w:val="en-US"/>
        </w:rPr>
        <w:t>Q</w:t>
      </w:r>
      <w:r w:rsidRPr="00DD10A0">
        <w:rPr>
          <w:iCs/>
          <w:sz w:val="28"/>
          <w:vertAlign w:val="subscript"/>
          <w:lang w:val="en-US"/>
        </w:rPr>
        <w:t>B</w:t>
      </w:r>
      <w:r w:rsidRPr="00DD10A0">
        <w:rPr>
          <w:iCs/>
          <w:sz w:val="28"/>
          <w:vertAlign w:val="subscript"/>
          <w:lang w:val="uk-UA"/>
        </w:rPr>
        <w:t>ср.ч</w:t>
      </w:r>
      <w:r w:rsidRPr="00DD10A0">
        <w:rPr>
          <w:iCs/>
          <w:sz w:val="28"/>
          <w:lang w:val="uk-UA"/>
        </w:rPr>
        <w:t>;</w:t>
      </w:r>
    </w:p>
    <w:p w:rsidR="005748CD" w:rsidRPr="00DD10A0" w:rsidRDefault="005748CD" w:rsidP="00DD10A0">
      <w:pPr>
        <w:keepNext/>
        <w:widowControl w:val="0"/>
        <w:spacing w:line="360" w:lineRule="auto"/>
        <w:ind w:firstLine="709"/>
        <w:jc w:val="both"/>
        <w:rPr>
          <w:sz w:val="28"/>
        </w:rPr>
      </w:pPr>
      <w:r w:rsidRPr="00DD10A0">
        <w:rPr>
          <w:sz w:val="28"/>
        </w:rPr>
        <w:t xml:space="preserve">Т.к. мы детализировали среднегодовую выработку, то сумма отклонений по трем дополнительным факторам должна соответствовать </w:t>
      </w:r>
    </w:p>
    <w:p w:rsidR="005748CD" w:rsidRPr="00DD10A0" w:rsidRDefault="005748CD" w:rsidP="00DD10A0">
      <w:pPr>
        <w:keepNext/>
        <w:widowControl w:val="0"/>
        <w:spacing w:line="360" w:lineRule="auto"/>
        <w:ind w:firstLine="709"/>
        <w:jc w:val="both"/>
        <w:rPr>
          <w:sz w:val="28"/>
        </w:rPr>
      </w:pPr>
      <w:r w:rsidRPr="00DD10A0">
        <w:rPr>
          <w:sz w:val="28"/>
        </w:rPr>
        <w:t>влиянию среднегодовой выработки на выпуск продукции, которая вместе с влиянием численности дает отклонение по валовой продукции.</w:t>
      </w:r>
    </w:p>
    <w:p w:rsidR="00DD10A0" w:rsidRDefault="00DD10A0" w:rsidP="00DD10A0">
      <w:pPr>
        <w:keepNext/>
        <w:widowControl w:val="0"/>
        <w:spacing w:line="360" w:lineRule="auto"/>
        <w:ind w:firstLine="709"/>
        <w:jc w:val="both"/>
        <w:rPr>
          <w:sz w:val="28"/>
        </w:rPr>
      </w:pPr>
    </w:p>
    <w:p w:rsidR="00D57524" w:rsidRPr="00DD10A0" w:rsidRDefault="005748CD" w:rsidP="00DD10A0">
      <w:pPr>
        <w:keepNext/>
        <w:widowControl w:val="0"/>
        <w:spacing w:line="360" w:lineRule="auto"/>
        <w:ind w:firstLine="709"/>
        <w:jc w:val="both"/>
        <w:rPr>
          <w:sz w:val="28"/>
        </w:rPr>
      </w:pPr>
      <w:r w:rsidRPr="00DD10A0">
        <w:rPr>
          <w:sz w:val="28"/>
        </w:rPr>
        <w:t>-186455 + 583200 + (- 644355) = 250000 грн.</w:t>
      </w:r>
    </w:p>
    <w:p w:rsidR="005748CD" w:rsidRPr="00DD10A0" w:rsidRDefault="005748CD" w:rsidP="00DD10A0">
      <w:pPr>
        <w:keepNext/>
        <w:widowControl w:val="0"/>
        <w:spacing w:line="360" w:lineRule="auto"/>
        <w:ind w:firstLine="709"/>
        <w:jc w:val="both"/>
        <w:rPr>
          <w:sz w:val="28"/>
        </w:rPr>
      </w:pPr>
      <w:r w:rsidRPr="00DD10A0">
        <w:rPr>
          <w:sz w:val="28"/>
        </w:rPr>
        <w:t>250000 = 250000</w:t>
      </w:r>
    </w:p>
    <w:p w:rsidR="00DD10A0" w:rsidRDefault="00DD10A0" w:rsidP="00DD10A0">
      <w:pPr>
        <w:keepNext/>
        <w:widowControl w:val="0"/>
        <w:spacing w:line="360" w:lineRule="auto"/>
        <w:ind w:firstLine="709"/>
        <w:jc w:val="both"/>
        <w:rPr>
          <w:sz w:val="28"/>
        </w:rPr>
      </w:pPr>
    </w:p>
    <w:p w:rsidR="00D57524" w:rsidRPr="00DD10A0" w:rsidRDefault="005748CD" w:rsidP="00DD10A0">
      <w:pPr>
        <w:keepNext/>
        <w:widowControl w:val="0"/>
        <w:spacing w:line="360" w:lineRule="auto"/>
        <w:ind w:firstLine="709"/>
        <w:jc w:val="both"/>
        <w:rPr>
          <w:sz w:val="28"/>
        </w:rPr>
      </w:pPr>
      <w:r w:rsidRPr="00DD10A0">
        <w:rPr>
          <w:sz w:val="28"/>
        </w:rPr>
        <w:t>Вывод: два</w:t>
      </w:r>
      <w:r w:rsidR="00D57524" w:rsidRPr="00DD10A0">
        <w:rPr>
          <w:sz w:val="28"/>
        </w:rPr>
        <w:t xml:space="preserve"> </w:t>
      </w:r>
      <w:r w:rsidRPr="00DD10A0">
        <w:rPr>
          <w:sz w:val="28"/>
        </w:rPr>
        <w:t>из</w:t>
      </w:r>
      <w:r w:rsidR="00D57524" w:rsidRPr="00DD10A0">
        <w:rPr>
          <w:sz w:val="28"/>
        </w:rPr>
        <w:t xml:space="preserve"> </w:t>
      </w:r>
      <w:r w:rsidRPr="00DD10A0">
        <w:rPr>
          <w:sz w:val="28"/>
        </w:rPr>
        <w:t>четырех</w:t>
      </w:r>
      <w:r w:rsidR="00D57524" w:rsidRPr="00DD10A0">
        <w:rPr>
          <w:sz w:val="28"/>
        </w:rPr>
        <w:t xml:space="preserve"> </w:t>
      </w:r>
      <w:r w:rsidRPr="00DD10A0">
        <w:rPr>
          <w:sz w:val="28"/>
        </w:rPr>
        <w:t>факторов отрицательно влияют на объем выпуска валовой продукции, в целом привели к ее недовыпуску на 830810 грн. (644355 + 186455)</w:t>
      </w:r>
    </w:p>
    <w:p w:rsidR="00D57524" w:rsidRPr="00DD10A0" w:rsidRDefault="005748CD" w:rsidP="00DD10A0">
      <w:pPr>
        <w:keepNext/>
        <w:widowControl w:val="0"/>
        <w:spacing w:line="360" w:lineRule="auto"/>
        <w:ind w:firstLine="709"/>
        <w:jc w:val="both"/>
        <w:rPr>
          <w:sz w:val="28"/>
        </w:rPr>
      </w:pPr>
      <w:r w:rsidRPr="00DD10A0">
        <w:rPr>
          <w:sz w:val="28"/>
        </w:rPr>
        <w:t>В результате план по объему производства</w:t>
      </w:r>
      <w:r w:rsidR="00D57524" w:rsidRPr="00DD10A0">
        <w:rPr>
          <w:sz w:val="28"/>
        </w:rPr>
        <w:t xml:space="preserve"> </w:t>
      </w:r>
      <w:r w:rsidRPr="00DD10A0">
        <w:rPr>
          <w:sz w:val="28"/>
        </w:rPr>
        <w:t>выполнен. Превышение составило 703000 грн. или</w:t>
      </w:r>
      <w:r w:rsidR="00D57524" w:rsidRPr="00DD10A0">
        <w:rPr>
          <w:sz w:val="28"/>
        </w:rPr>
        <w:t xml:space="preserve"> </w:t>
      </w:r>
      <w:r w:rsidRPr="00DD10A0">
        <w:rPr>
          <w:sz w:val="28"/>
        </w:rPr>
        <w:t>9,2%. Из двух отрицательно действовавших факторов наибольшее значение имело</w:t>
      </w:r>
      <w:r w:rsidR="00D57524" w:rsidRPr="00DD10A0">
        <w:rPr>
          <w:sz w:val="28"/>
        </w:rPr>
        <w:t xml:space="preserve"> </w:t>
      </w:r>
      <w:r w:rsidRPr="00DD10A0">
        <w:rPr>
          <w:sz w:val="28"/>
        </w:rPr>
        <w:t>изменение</w:t>
      </w:r>
      <w:r w:rsidR="00D57524" w:rsidRPr="00DD10A0">
        <w:rPr>
          <w:sz w:val="28"/>
        </w:rPr>
        <w:t xml:space="preserve"> </w:t>
      </w:r>
      <w:r w:rsidRPr="00DD10A0">
        <w:rPr>
          <w:sz w:val="28"/>
        </w:rPr>
        <w:t>среднечасовой</w:t>
      </w:r>
      <w:r w:rsidR="00D57524" w:rsidRPr="00DD10A0">
        <w:rPr>
          <w:sz w:val="28"/>
        </w:rPr>
        <w:t xml:space="preserve"> </w:t>
      </w:r>
      <w:r w:rsidRPr="00DD10A0">
        <w:rPr>
          <w:sz w:val="28"/>
        </w:rPr>
        <w:t>выработки</w:t>
      </w:r>
      <w:r w:rsidR="00D57524" w:rsidRPr="00DD10A0">
        <w:rPr>
          <w:sz w:val="28"/>
        </w:rPr>
        <w:t xml:space="preserve"> </w:t>
      </w:r>
      <w:r w:rsidRPr="00DD10A0">
        <w:rPr>
          <w:sz w:val="28"/>
        </w:rPr>
        <w:t>1-го</w:t>
      </w:r>
      <w:r w:rsidR="00D57524" w:rsidRPr="00DD10A0">
        <w:rPr>
          <w:sz w:val="28"/>
        </w:rPr>
        <w:t xml:space="preserve"> </w:t>
      </w:r>
      <w:r w:rsidRPr="00DD10A0">
        <w:rPr>
          <w:sz w:val="28"/>
        </w:rPr>
        <w:t>рабочего</w:t>
      </w:r>
      <w:r w:rsidR="00D57524" w:rsidRPr="00DD10A0">
        <w:rPr>
          <w:sz w:val="28"/>
        </w:rPr>
        <w:t xml:space="preserve"> </w:t>
      </w:r>
      <w:r w:rsidRPr="00DD10A0">
        <w:rPr>
          <w:sz w:val="28"/>
        </w:rPr>
        <w:t>(644355 грн.)- это</w:t>
      </w:r>
      <w:r w:rsidR="00D57524" w:rsidRPr="00DD10A0">
        <w:rPr>
          <w:sz w:val="28"/>
        </w:rPr>
        <w:t xml:space="preserve"> </w:t>
      </w:r>
      <w:r w:rsidRPr="00DD10A0">
        <w:rPr>
          <w:sz w:val="28"/>
        </w:rPr>
        <w:t>внутренний</w:t>
      </w:r>
      <w:r w:rsidR="00D57524" w:rsidRPr="00DD10A0">
        <w:rPr>
          <w:sz w:val="28"/>
        </w:rPr>
        <w:t xml:space="preserve"> </w:t>
      </w:r>
      <w:r w:rsidRPr="00DD10A0">
        <w:rPr>
          <w:sz w:val="28"/>
        </w:rPr>
        <w:t>фактор.</w:t>
      </w:r>
    </w:p>
    <w:p w:rsidR="00D57524" w:rsidRPr="00DD10A0" w:rsidRDefault="005748CD" w:rsidP="00DD10A0">
      <w:pPr>
        <w:keepNext/>
        <w:widowControl w:val="0"/>
        <w:spacing w:line="360" w:lineRule="auto"/>
        <w:ind w:firstLine="709"/>
        <w:jc w:val="both"/>
        <w:rPr>
          <w:sz w:val="28"/>
        </w:rPr>
      </w:pPr>
      <w:r w:rsidRPr="00DD10A0">
        <w:rPr>
          <w:sz w:val="28"/>
        </w:rPr>
        <w:t>Недовыпуск из-за уменьшения числа явок на работу (186455 грн.) полностью был по вине</w:t>
      </w:r>
      <w:r w:rsidR="00D57524" w:rsidRPr="00DD10A0">
        <w:rPr>
          <w:sz w:val="28"/>
        </w:rPr>
        <w:t xml:space="preserve"> </w:t>
      </w:r>
      <w:r w:rsidRPr="00DD10A0">
        <w:rPr>
          <w:sz w:val="28"/>
        </w:rPr>
        <w:t>предприятия. Это</w:t>
      </w:r>
      <w:r w:rsidR="00D57524" w:rsidRPr="00DD10A0">
        <w:rPr>
          <w:sz w:val="28"/>
        </w:rPr>
        <w:t xml:space="preserve"> </w:t>
      </w:r>
      <w:r w:rsidRPr="00DD10A0">
        <w:rPr>
          <w:sz w:val="28"/>
        </w:rPr>
        <w:t>его</w:t>
      </w:r>
      <w:r w:rsidR="00D57524" w:rsidRPr="00DD10A0">
        <w:rPr>
          <w:sz w:val="28"/>
        </w:rPr>
        <w:t xml:space="preserve"> </w:t>
      </w:r>
      <w:r w:rsidRPr="00DD10A0">
        <w:rPr>
          <w:sz w:val="28"/>
        </w:rPr>
        <w:t>не</w:t>
      </w:r>
      <w:r w:rsidR="00D57524" w:rsidRPr="00DD10A0">
        <w:rPr>
          <w:sz w:val="28"/>
        </w:rPr>
        <w:t xml:space="preserve"> </w:t>
      </w:r>
      <w:r w:rsidRPr="00DD10A0">
        <w:rPr>
          <w:sz w:val="28"/>
        </w:rPr>
        <w:t>использованные</w:t>
      </w:r>
      <w:r w:rsidR="00D57524" w:rsidRPr="00DD10A0">
        <w:rPr>
          <w:sz w:val="28"/>
        </w:rPr>
        <w:t xml:space="preserve"> </w:t>
      </w:r>
      <w:r w:rsidRPr="00DD10A0">
        <w:rPr>
          <w:sz w:val="28"/>
        </w:rPr>
        <w:t>резервы.</w:t>
      </w:r>
    </w:p>
    <w:p w:rsidR="005748CD" w:rsidRPr="00DD10A0" w:rsidRDefault="005748CD" w:rsidP="00DD10A0">
      <w:pPr>
        <w:keepNext/>
        <w:widowControl w:val="0"/>
        <w:spacing w:line="360" w:lineRule="auto"/>
        <w:ind w:firstLine="709"/>
        <w:jc w:val="both"/>
        <w:rPr>
          <w:sz w:val="28"/>
        </w:rPr>
      </w:pPr>
      <w:r w:rsidRPr="00DD10A0">
        <w:rPr>
          <w:sz w:val="28"/>
        </w:rPr>
        <w:t>Таким образом, нормальное использование рабочего времени при имевшем место недовыполнении плана по производительности труда</w:t>
      </w:r>
      <w:r w:rsidR="00D57524" w:rsidRPr="00DD10A0">
        <w:rPr>
          <w:sz w:val="28"/>
        </w:rPr>
        <w:t xml:space="preserve"> </w:t>
      </w:r>
      <w:r w:rsidRPr="00DD10A0">
        <w:rPr>
          <w:sz w:val="28"/>
        </w:rPr>
        <w:t>обеспечило</w:t>
      </w:r>
      <w:r w:rsidR="00D57524" w:rsidRPr="00DD10A0">
        <w:rPr>
          <w:sz w:val="28"/>
        </w:rPr>
        <w:t xml:space="preserve"> </w:t>
      </w:r>
      <w:r w:rsidRPr="00DD10A0">
        <w:rPr>
          <w:sz w:val="28"/>
        </w:rPr>
        <w:t>выполнение плана выпуска продукции.</w:t>
      </w:r>
    </w:p>
    <w:p w:rsidR="005748CD" w:rsidRPr="00DD10A0" w:rsidRDefault="005748CD"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center"/>
        <w:rPr>
          <w:b/>
          <w:sz w:val="28"/>
          <w:lang w:val="uk-UA"/>
        </w:rPr>
      </w:pPr>
      <w:r w:rsidRPr="00DD10A0">
        <w:rPr>
          <w:b/>
          <w:sz w:val="28"/>
        </w:rPr>
        <w:t xml:space="preserve">Задача </w:t>
      </w:r>
      <w:r w:rsidRPr="00DD10A0">
        <w:rPr>
          <w:b/>
          <w:sz w:val="28"/>
          <w:lang w:val="uk-UA"/>
        </w:rPr>
        <w:t>№3</w:t>
      </w:r>
    </w:p>
    <w:p w:rsidR="00D57524" w:rsidRPr="00DD10A0" w:rsidRDefault="00D57524" w:rsidP="00DD10A0">
      <w:pPr>
        <w:keepNext/>
        <w:widowControl w:val="0"/>
        <w:spacing w:line="360" w:lineRule="auto"/>
        <w:ind w:firstLine="709"/>
        <w:jc w:val="both"/>
        <w:rPr>
          <w:sz w:val="28"/>
          <w:lang w:val="uk-UA"/>
        </w:rPr>
      </w:pPr>
    </w:p>
    <w:p w:rsidR="005748CD" w:rsidRPr="00DD10A0" w:rsidRDefault="005748CD" w:rsidP="00DD10A0">
      <w:pPr>
        <w:pStyle w:val="ab"/>
        <w:keepNext/>
        <w:widowControl w:val="0"/>
        <w:spacing w:line="360" w:lineRule="auto"/>
        <w:ind w:firstLine="709"/>
        <w:jc w:val="both"/>
        <w:rPr>
          <w:sz w:val="28"/>
        </w:rPr>
      </w:pPr>
      <w:r w:rsidRPr="00DD10A0">
        <w:rPr>
          <w:sz w:val="28"/>
        </w:rPr>
        <w:t>Исходя</w:t>
      </w:r>
      <w:r w:rsidR="00D57524" w:rsidRPr="00DD10A0">
        <w:rPr>
          <w:sz w:val="28"/>
        </w:rPr>
        <w:t xml:space="preserve"> </w:t>
      </w:r>
      <w:r w:rsidRPr="00DD10A0">
        <w:rPr>
          <w:sz w:val="28"/>
        </w:rPr>
        <w:t>из</w:t>
      </w:r>
      <w:r w:rsidR="00D57524" w:rsidRPr="00DD10A0">
        <w:rPr>
          <w:sz w:val="28"/>
        </w:rPr>
        <w:t xml:space="preserve"> </w:t>
      </w:r>
      <w:r w:rsidRPr="00DD10A0">
        <w:rPr>
          <w:sz w:val="28"/>
        </w:rPr>
        <w:t>приведенных</w:t>
      </w:r>
      <w:r w:rsidR="00D57524" w:rsidRPr="00DD10A0">
        <w:rPr>
          <w:sz w:val="28"/>
        </w:rPr>
        <w:t xml:space="preserve"> </w:t>
      </w:r>
      <w:r w:rsidRPr="00DD10A0">
        <w:rPr>
          <w:sz w:val="28"/>
        </w:rPr>
        <w:t>в</w:t>
      </w:r>
      <w:r w:rsidR="00D57524" w:rsidRPr="00DD10A0">
        <w:rPr>
          <w:sz w:val="28"/>
        </w:rPr>
        <w:t xml:space="preserve"> </w:t>
      </w:r>
      <w:r w:rsidRPr="00DD10A0">
        <w:rPr>
          <w:sz w:val="28"/>
        </w:rPr>
        <w:t>таблице № 3</w:t>
      </w:r>
      <w:r w:rsidR="00D57524" w:rsidRPr="00DD10A0">
        <w:rPr>
          <w:sz w:val="28"/>
        </w:rPr>
        <w:t xml:space="preserve"> </w:t>
      </w:r>
      <w:r w:rsidRPr="00DD10A0">
        <w:rPr>
          <w:sz w:val="28"/>
        </w:rPr>
        <w:t>данных</w:t>
      </w:r>
      <w:r w:rsidR="00D57524" w:rsidRPr="00DD10A0">
        <w:rPr>
          <w:sz w:val="28"/>
        </w:rPr>
        <w:t xml:space="preserve"> </w:t>
      </w:r>
      <w:r w:rsidRPr="00DD10A0">
        <w:rPr>
          <w:sz w:val="28"/>
        </w:rPr>
        <w:t>о</w:t>
      </w:r>
      <w:r w:rsidR="00D57524" w:rsidRPr="00DD10A0">
        <w:rPr>
          <w:sz w:val="28"/>
        </w:rPr>
        <w:t xml:space="preserve"> </w:t>
      </w:r>
      <w:r w:rsidRPr="00DD10A0">
        <w:rPr>
          <w:sz w:val="28"/>
        </w:rPr>
        <w:t>плановой и фактической численности</w:t>
      </w:r>
      <w:r w:rsidR="00D57524" w:rsidRPr="00DD10A0">
        <w:rPr>
          <w:sz w:val="28"/>
        </w:rPr>
        <w:t xml:space="preserve"> </w:t>
      </w:r>
      <w:r w:rsidRPr="00DD10A0">
        <w:rPr>
          <w:sz w:val="28"/>
        </w:rPr>
        <w:t>персонала</w:t>
      </w:r>
      <w:r w:rsidR="00D57524" w:rsidRPr="00DD10A0">
        <w:rPr>
          <w:sz w:val="28"/>
        </w:rPr>
        <w:t xml:space="preserve"> </w:t>
      </w:r>
      <w:r w:rsidRPr="00DD10A0">
        <w:rPr>
          <w:sz w:val="28"/>
        </w:rPr>
        <w:t>на</w:t>
      </w:r>
      <w:r w:rsidR="00D57524" w:rsidRPr="00DD10A0">
        <w:rPr>
          <w:sz w:val="28"/>
        </w:rPr>
        <w:t xml:space="preserve"> </w:t>
      </w:r>
      <w:r w:rsidRPr="00DD10A0">
        <w:rPr>
          <w:sz w:val="28"/>
        </w:rPr>
        <w:t>предприятии,</w:t>
      </w:r>
      <w:r w:rsidR="00D57524" w:rsidRPr="00DD10A0">
        <w:rPr>
          <w:sz w:val="28"/>
        </w:rPr>
        <w:t xml:space="preserve"> </w:t>
      </w:r>
      <w:r w:rsidRPr="00DD10A0">
        <w:rPr>
          <w:sz w:val="28"/>
        </w:rPr>
        <w:t>определить</w:t>
      </w:r>
      <w:r w:rsidR="00D57524" w:rsidRPr="00DD10A0">
        <w:rPr>
          <w:sz w:val="28"/>
        </w:rPr>
        <w:t xml:space="preserve"> </w:t>
      </w:r>
      <w:r w:rsidRPr="00DD10A0">
        <w:rPr>
          <w:sz w:val="28"/>
        </w:rPr>
        <w:t>отклонение</w:t>
      </w:r>
      <w:r w:rsidR="00D57524" w:rsidRPr="00DD10A0">
        <w:rPr>
          <w:sz w:val="28"/>
        </w:rPr>
        <w:t xml:space="preserve"> </w:t>
      </w:r>
      <w:r w:rsidRPr="00DD10A0">
        <w:rPr>
          <w:sz w:val="28"/>
        </w:rPr>
        <w:t>фактической структуры</w:t>
      </w:r>
      <w:r w:rsidR="00D57524" w:rsidRPr="00DD10A0">
        <w:rPr>
          <w:sz w:val="28"/>
        </w:rPr>
        <w:t xml:space="preserve"> </w:t>
      </w:r>
      <w:r w:rsidRPr="00DD10A0">
        <w:rPr>
          <w:sz w:val="28"/>
        </w:rPr>
        <w:t>кадров</w:t>
      </w:r>
      <w:r w:rsidR="00D57524" w:rsidRPr="00DD10A0">
        <w:rPr>
          <w:sz w:val="28"/>
        </w:rPr>
        <w:t xml:space="preserve"> </w:t>
      </w:r>
      <w:r w:rsidRPr="00DD10A0">
        <w:rPr>
          <w:sz w:val="28"/>
        </w:rPr>
        <w:t>от</w:t>
      </w:r>
      <w:r w:rsidR="00D57524" w:rsidRPr="00DD10A0">
        <w:rPr>
          <w:sz w:val="28"/>
        </w:rPr>
        <w:t xml:space="preserve"> </w:t>
      </w:r>
      <w:r w:rsidRPr="00DD10A0">
        <w:rPr>
          <w:sz w:val="28"/>
        </w:rPr>
        <w:t>плановой</w:t>
      </w:r>
      <w:r w:rsidR="00D57524" w:rsidRPr="00DD10A0">
        <w:rPr>
          <w:sz w:val="28"/>
        </w:rPr>
        <w:t xml:space="preserve"> </w:t>
      </w:r>
      <w:r w:rsidRPr="00DD10A0">
        <w:rPr>
          <w:sz w:val="28"/>
        </w:rPr>
        <w:t>(по</w:t>
      </w:r>
      <w:r w:rsidR="00D57524" w:rsidRPr="00DD10A0">
        <w:rPr>
          <w:sz w:val="28"/>
        </w:rPr>
        <w:t xml:space="preserve"> </w:t>
      </w:r>
      <w:r w:rsidRPr="00DD10A0">
        <w:rPr>
          <w:sz w:val="28"/>
        </w:rPr>
        <w:t>изменению</w:t>
      </w:r>
      <w:r w:rsidR="00D57524" w:rsidRPr="00DD10A0">
        <w:rPr>
          <w:sz w:val="28"/>
        </w:rPr>
        <w:t xml:space="preserve"> </w:t>
      </w:r>
      <w:r w:rsidRPr="00DD10A0">
        <w:rPr>
          <w:sz w:val="28"/>
        </w:rPr>
        <w:t>удельного</w:t>
      </w:r>
      <w:r w:rsidR="00D57524" w:rsidRPr="00DD10A0">
        <w:rPr>
          <w:sz w:val="28"/>
        </w:rPr>
        <w:t xml:space="preserve"> </w:t>
      </w:r>
      <w:r w:rsidRPr="00DD10A0">
        <w:rPr>
          <w:sz w:val="28"/>
        </w:rPr>
        <w:t>веса</w:t>
      </w:r>
      <w:r w:rsidR="00D57524" w:rsidRPr="00DD10A0">
        <w:rPr>
          <w:sz w:val="28"/>
        </w:rPr>
        <w:t xml:space="preserve"> </w:t>
      </w:r>
      <w:r w:rsidRPr="00DD10A0">
        <w:rPr>
          <w:sz w:val="28"/>
        </w:rPr>
        <w:t>основных</w:t>
      </w:r>
      <w:r w:rsidR="00D57524" w:rsidRPr="00DD10A0">
        <w:rPr>
          <w:sz w:val="28"/>
        </w:rPr>
        <w:t xml:space="preserve"> </w:t>
      </w:r>
      <w:r w:rsidRPr="00DD10A0">
        <w:rPr>
          <w:sz w:val="28"/>
        </w:rPr>
        <w:t>рабочих)</w:t>
      </w:r>
      <w:r w:rsidR="00D57524" w:rsidRPr="00DD10A0">
        <w:rPr>
          <w:sz w:val="28"/>
        </w:rPr>
        <w:t xml:space="preserve"> </w:t>
      </w:r>
      <w:r w:rsidRPr="00DD10A0">
        <w:rPr>
          <w:sz w:val="28"/>
        </w:rPr>
        <w:t>и изменение</w:t>
      </w:r>
      <w:r w:rsidR="00D57524" w:rsidRPr="00DD10A0">
        <w:rPr>
          <w:sz w:val="28"/>
        </w:rPr>
        <w:t xml:space="preserve"> </w:t>
      </w:r>
      <w:r w:rsidRPr="00DD10A0">
        <w:rPr>
          <w:sz w:val="28"/>
        </w:rPr>
        <w:t>производительности</w:t>
      </w:r>
      <w:r w:rsidR="00D57524" w:rsidRPr="00DD10A0">
        <w:rPr>
          <w:sz w:val="28"/>
        </w:rPr>
        <w:t xml:space="preserve"> </w:t>
      </w:r>
      <w:r w:rsidRPr="00DD10A0">
        <w:rPr>
          <w:sz w:val="28"/>
        </w:rPr>
        <w:t>труда</w:t>
      </w:r>
      <w:r w:rsidR="00D57524" w:rsidRPr="00DD10A0">
        <w:rPr>
          <w:sz w:val="28"/>
        </w:rPr>
        <w:t xml:space="preserve"> </w:t>
      </w:r>
      <w:r w:rsidRPr="00DD10A0">
        <w:rPr>
          <w:sz w:val="28"/>
        </w:rPr>
        <w:t>за</w:t>
      </w:r>
      <w:r w:rsidR="00D57524" w:rsidRPr="00DD10A0">
        <w:rPr>
          <w:sz w:val="28"/>
        </w:rPr>
        <w:t xml:space="preserve"> </w:t>
      </w:r>
      <w:r w:rsidRPr="00DD10A0">
        <w:rPr>
          <w:sz w:val="28"/>
        </w:rPr>
        <w:t>счет</w:t>
      </w:r>
      <w:r w:rsidR="00D57524" w:rsidRPr="00DD10A0">
        <w:rPr>
          <w:sz w:val="28"/>
        </w:rPr>
        <w:t xml:space="preserve"> </w:t>
      </w:r>
      <w:r w:rsidRPr="00DD10A0">
        <w:rPr>
          <w:sz w:val="28"/>
        </w:rPr>
        <w:t>изменения</w:t>
      </w:r>
      <w:r w:rsidR="00D57524" w:rsidRPr="00DD10A0">
        <w:rPr>
          <w:sz w:val="28"/>
        </w:rPr>
        <w:t xml:space="preserve"> </w:t>
      </w:r>
      <w:r w:rsidRPr="00DD10A0">
        <w:rPr>
          <w:sz w:val="28"/>
        </w:rPr>
        <w:t>числа</w:t>
      </w:r>
      <w:r w:rsidR="00D57524" w:rsidRPr="00DD10A0">
        <w:rPr>
          <w:sz w:val="28"/>
        </w:rPr>
        <w:t xml:space="preserve"> </w:t>
      </w:r>
      <w:r w:rsidRPr="00DD10A0">
        <w:rPr>
          <w:sz w:val="28"/>
        </w:rPr>
        <w:t>учеников</w:t>
      </w:r>
      <w:r w:rsidR="00D57524" w:rsidRPr="00DD10A0">
        <w:rPr>
          <w:sz w:val="28"/>
        </w:rPr>
        <w:t xml:space="preserve"> </w:t>
      </w:r>
      <w:r w:rsidRPr="00DD10A0">
        <w:rPr>
          <w:sz w:val="28"/>
        </w:rPr>
        <w:t>и</w:t>
      </w:r>
      <w:r w:rsidR="00D57524" w:rsidRPr="00DD10A0">
        <w:rPr>
          <w:sz w:val="28"/>
        </w:rPr>
        <w:t xml:space="preserve"> </w:t>
      </w:r>
      <w:r w:rsidRPr="00DD10A0">
        <w:rPr>
          <w:sz w:val="28"/>
        </w:rPr>
        <w:t>служащих.</w:t>
      </w:r>
    </w:p>
    <w:p w:rsidR="005748CD" w:rsidRPr="00DD10A0" w:rsidRDefault="00DD10A0" w:rsidP="00DD10A0">
      <w:pPr>
        <w:pStyle w:val="ab"/>
        <w:keepNext/>
        <w:widowControl w:val="0"/>
        <w:spacing w:line="360" w:lineRule="auto"/>
        <w:ind w:firstLine="709"/>
        <w:jc w:val="both"/>
        <w:rPr>
          <w:sz w:val="28"/>
        </w:rPr>
      </w:pPr>
      <w:r>
        <w:rPr>
          <w:sz w:val="28"/>
        </w:rPr>
        <w:br w:type="page"/>
      </w:r>
      <w:r w:rsidR="005748CD" w:rsidRPr="00DD10A0">
        <w:rPr>
          <w:sz w:val="28"/>
        </w:rPr>
        <w:t>Таблица №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0"/>
        <w:gridCol w:w="1260"/>
        <w:gridCol w:w="1260"/>
      </w:tblGrid>
      <w:tr w:rsidR="005748CD" w:rsidRPr="00DD10A0">
        <w:trPr>
          <w:cantSplit/>
        </w:trPr>
        <w:tc>
          <w:tcPr>
            <w:tcW w:w="1720" w:type="dxa"/>
            <w:tcBorders>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Варианты</w:t>
            </w:r>
          </w:p>
        </w:tc>
        <w:tc>
          <w:tcPr>
            <w:tcW w:w="2520" w:type="dxa"/>
            <w:gridSpan w:val="2"/>
            <w:tcBorders>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6</w:t>
            </w:r>
          </w:p>
        </w:tc>
      </w:tr>
      <w:tr w:rsidR="005748CD" w:rsidRPr="00DD10A0">
        <w:tc>
          <w:tcPr>
            <w:tcW w:w="1720" w:type="dxa"/>
            <w:tcBorders>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ППП</w:t>
            </w:r>
          </w:p>
        </w:tc>
        <w:tc>
          <w:tcPr>
            <w:tcW w:w="1260" w:type="dxa"/>
          </w:tcPr>
          <w:p w:rsidR="005748CD" w:rsidRPr="00DD10A0" w:rsidRDefault="005748CD" w:rsidP="00DD10A0">
            <w:pPr>
              <w:keepNext/>
              <w:widowControl w:val="0"/>
              <w:spacing w:line="360" w:lineRule="auto"/>
              <w:jc w:val="both"/>
              <w:rPr>
                <w:sz w:val="20"/>
                <w:szCs w:val="20"/>
              </w:rPr>
            </w:pPr>
            <w:r w:rsidRPr="00DD10A0">
              <w:rPr>
                <w:sz w:val="20"/>
                <w:szCs w:val="20"/>
              </w:rPr>
              <w:t>План</w:t>
            </w:r>
          </w:p>
        </w:tc>
        <w:tc>
          <w:tcPr>
            <w:tcW w:w="1260" w:type="dxa"/>
          </w:tcPr>
          <w:p w:rsidR="005748CD" w:rsidRPr="00DD10A0" w:rsidRDefault="005748CD" w:rsidP="00DD10A0">
            <w:pPr>
              <w:keepNext/>
              <w:widowControl w:val="0"/>
              <w:spacing w:line="360" w:lineRule="auto"/>
              <w:jc w:val="both"/>
              <w:rPr>
                <w:sz w:val="20"/>
                <w:szCs w:val="20"/>
              </w:rPr>
            </w:pPr>
            <w:r w:rsidRPr="00DD10A0">
              <w:rPr>
                <w:sz w:val="20"/>
                <w:szCs w:val="20"/>
              </w:rPr>
              <w:t>Факт</w:t>
            </w:r>
          </w:p>
        </w:tc>
      </w:tr>
      <w:tr w:rsidR="005748CD" w:rsidRPr="00DD10A0">
        <w:tc>
          <w:tcPr>
            <w:tcW w:w="1720" w:type="dxa"/>
            <w:tcBorders>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1.Рабочие</w:t>
            </w:r>
          </w:p>
        </w:tc>
        <w:tc>
          <w:tcPr>
            <w:tcW w:w="1260" w:type="dxa"/>
            <w:tcBorders>
              <w:left w:val="nil"/>
              <w:bottom w:val="nil"/>
              <w:right w:val="nil"/>
            </w:tcBorders>
          </w:tcPr>
          <w:p w:rsidR="005748CD" w:rsidRPr="00DD10A0" w:rsidRDefault="005748CD" w:rsidP="00DD10A0">
            <w:pPr>
              <w:keepNext/>
              <w:widowControl w:val="0"/>
              <w:spacing w:line="360" w:lineRule="auto"/>
              <w:jc w:val="both"/>
              <w:rPr>
                <w:sz w:val="20"/>
                <w:szCs w:val="20"/>
              </w:rPr>
            </w:pPr>
            <w:r w:rsidRPr="00DD10A0">
              <w:rPr>
                <w:sz w:val="20"/>
                <w:szCs w:val="20"/>
              </w:rPr>
              <w:t>2458</w:t>
            </w:r>
          </w:p>
        </w:tc>
        <w:tc>
          <w:tcPr>
            <w:tcW w:w="1260" w:type="dxa"/>
            <w:tcBorders>
              <w:left w:val="nil"/>
              <w:bottom w:val="nil"/>
              <w:right w:val="nil"/>
            </w:tcBorders>
          </w:tcPr>
          <w:p w:rsidR="005748CD" w:rsidRPr="00DD10A0" w:rsidRDefault="005748CD" w:rsidP="00DD10A0">
            <w:pPr>
              <w:keepNext/>
              <w:widowControl w:val="0"/>
              <w:spacing w:line="360" w:lineRule="auto"/>
              <w:jc w:val="both"/>
              <w:rPr>
                <w:sz w:val="20"/>
                <w:szCs w:val="20"/>
              </w:rPr>
            </w:pPr>
            <w:r w:rsidRPr="00DD10A0">
              <w:rPr>
                <w:sz w:val="20"/>
                <w:szCs w:val="20"/>
              </w:rPr>
              <w:t>1725</w:t>
            </w:r>
          </w:p>
        </w:tc>
      </w:tr>
      <w:tr w:rsidR="005748CD" w:rsidRPr="00DD10A0">
        <w:tc>
          <w:tcPr>
            <w:tcW w:w="1720" w:type="dxa"/>
            <w:tcBorders>
              <w:top w:val="nil"/>
              <w:bottom w:val="nil"/>
            </w:tcBorders>
          </w:tcPr>
          <w:p w:rsidR="00D57524" w:rsidRPr="00DD10A0" w:rsidRDefault="005748CD" w:rsidP="00DD10A0">
            <w:pPr>
              <w:keepNext/>
              <w:widowControl w:val="0"/>
              <w:spacing w:line="360" w:lineRule="auto"/>
              <w:jc w:val="both"/>
              <w:rPr>
                <w:sz w:val="20"/>
                <w:szCs w:val="20"/>
              </w:rPr>
            </w:pPr>
            <w:r w:rsidRPr="00DD10A0">
              <w:rPr>
                <w:sz w:val="20"/>
                <w:szCs w:val="20"/>
              </w:rPr>
              <w:t>1.1. В том числе</w:t>
            </w:r>
          </w:p>
          <w:p w:rsidR="005748CD" w:rsidRPr="00DD10A0" w:rsidRDefault="005748CD" w:rsidP="00DD10A0">
            <w:pPr>
              <w:keepNext/>
              <w:widowControl w:val="0"/>
              <w:spacing w:line="360" w:lineRule="auto"/>
              <w:jc w:val="both"/>
              <w:rPr>
                <w:sz w:val="20"/>
                <w:szCs w:val="20"/>
              </w:rPr>
            </w:pPr>
            <w:r w:rsidRPr="00DD10A0">
              <w:rPr>
                <w:sz w:val="20"/>
                <w:szCs w:val="20"/>
              </w:rPr>
              <w:t>основные</w:t>
            </w:r>
          </w:p>
        </w:tc>
        <w:tc>
          <w:tcPr>
            <w:tcW w:w="1260" w:type="dxa"/>
            <w:tcBorders>
              <w:top w:val="nil"/>
              <w:left w:val="nil"/>
              <w:bottom w:val="nil"/>
              <w:right w:val="nil"/>
            </w:tcBorders>
            <w:vAlign w:val="bottom"/>
          </w:tcPr>
          <w:p w:rsidR="005748CD" w:rsidRPr="00DD10A0" w:rsidRDefault="005748CD" w:rsidP="00DD10A0">
            <w:pPr>
              <w:keepNext/>
              <w:widowControl w:val="0"/>
              <w:spacing w:line="360" w:lineRule="auto"/>
              <w:jc w:val="both"/>
              <w:rPr>
                <w:sz w:val="20"/>
                <w:szCs w:val="20"/>
              </w:rPr>
            </w:pPr>
            <w:r w:rsidRPr="00DD10A0">
              <w:rPr>
                <w:sz w:val="20"/>
                <w:szCs w:val="20"/>
              </w:rPr>
              <w:t>840</w:t>
            </w:r>
          </w:p>
        </w:tc>
        <w:tc>
          <w:tcPr>
            <w:tcW w:w="1260" w:type="dxa"/>
            <w:tcBorders>
              <w:top w:val="nil"/>
              <w:left w:val="nil"/>
              <w:bottom w:val="nil"/>
              <w:right w:val="nil"/>
            </w:tcBorders>
            <w:vAlign w:val="bottom"/>
          </w:tcPr>
          <w:p w:rsidR="005748CD" w:rsidRPr="00DD10A0" w:rsidRDefault="005748CD" w:rsidP="00DD10A0">
            <w:pPr>
              <w:keepNext/>
              <w:widowControl w:val="0"/>
              <w:spacing w:line="360" w:lineRule="auto"/>
              <w:jc w:val="both"/>
              <w:rPr>
                <w:sz w:val="20"/>
                <w:szCs w:val="20"/>
              </w:rPr>
            </w:pPr>
            <w:r w:rsidRPr="00DD10A0">
              <w:rPr>
                <w:sz w:val="20"/>
                <w:szCs w:val="20"/>
              </w:rPr>
              <w:t>560</w:t>
            </w:r>
          </w:p>
        </w:tc>
      </w:tr>
      <w:tr w:rsidR="005748CD" w:rsidRPr="00DD10A0">
        <w:tc>
          <w:tcPr>
            <w:tcW w:w="1720" w:type="dxa"/>
            <w:tcBorders>
              <w:top w:val="nil"/>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2. Специалисты</w:t>
            </w:r>
          </w:p>
        </w:tc>
        <w:tc>
          <w:tcPr>
            <w:tcW w:w="1260" w:type="dxa"/>
            <w:tcBorders>
              <w:top w:val="nil"/>
              <w:left w:val="nil"/>
              <w:bottom w:val="nil"/>
              <w:right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125</w:t>
            </w:r>
          </w:p>
        </w:tc>
        <w:tc>
          <w:tcPr>
            <w:tcW w:w="1260" w:type="dxa"/>
            <w:tcBorders>
              <w:top w:val="nil"/>
              <w:left w:val="nil"/>
              <w:bottom w:val="nil"/>
              <w:right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100</w:t>
            </w:r>
          </w:p>
        </w:tc>
      </w:tr>
      <w:tr w:rsidR="005748CD" w:rsidRPr="00DD10A0">
        <w:tc>
          <w:tcPr>
            <w:tcW w:w="1720" w:type="dxa"/>
            <w:tcBorders>
              <w:top w:val="nil"/>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3. Служащие</w:t>
            </w:r>
          </w:p>
        </w:tc>
        <w:tc>
          <w:tcPr>
            <w:tcW w:w="1260" w:type="dxa"/>
            <w:tcBorders>
              <w:top w:val="nil"/>
              <w:left w:val="nil"/>
              <w:bottom w:val="nil"/>
              <w:right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34</w:t>
            </w:r>
          </w:p>
        </w:tc>
        <w:tc>
          <w:tcPr>
            <w:tcW w:w="1260" w:type="dxa"/>
            <w:tcBorders>
              <w:top w:val="nil"/>
              <w:left w:val="nil"/>
              <w:bottom w:val="nil"/>
              <w:right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25</w:t>
            </w:r>
          </w:p>
        </w:tc>
      </w:tr>
      <w:tr w:rsidR="005748CD" w:rsidRPr="00DD10A0">
        <w:tc>
          <w:tcPr>
            <w:tcW w:w="1720" w:type="dxa"/>
            <w:tcBorders>
              <w:top w:val="nil"/>
              <w:bottom w:val="nil"/>
            </w:tcBorders>
          </w:tcPr>
          <w:p w:rsidR="005748CD" w:rsidRPr="00DD10A0" w:rsidRDefault="005748CD" w:rsidP="00DD10A0">
            <w:pPr>
              <w:keepNext/>
              <w:widowControl w:val="0"/>
              <w:spacing w:line="360" w:lineRule="auto"/>
              <w:jc w:val="both"/>
              <w:rPr>
                <w:sz w:val="20"/>
                <w:szCs w:val="20"/>
              </w:rPr>
            </w:pPr>
            <w:r w:rsidRPr="00DD10A0">
              <w:rPr>
                <w:sz w:val="20"/>
                <w:szCs w:val="20"/>
              </w:rPr>
              <w:t>4. МОП</w:t>
            </w:r>
          </w:p>
        </w:tc>
        <w:tc>
          <w:tcPr>
            <w:tcW w:w="1260" w:type="dxa"/>
            <w:tcBorders>
              <w:top w:val="nil"/>
              <w:left w:val="nil"/>
              <w:bottom w:val="nil"/>
              <w:right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10</w:t>
            </w:r>
          </w:p>
        </w:tc>
        <w:tc>
          <w:tcPr>
            <w:tcW w:w="1260" w:type="dxa"/>
            <w:tcBorders>
              <w:top w:val="nil"/>
              <w:left w:val="nil"/>
              <w:bottom w:val="nil"/>
              <w:right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25</w:t>
            </w:r>
          </w:p>
        </w:tc>
      </w:tr>
      <w:tr w:rsidR="005748CD" w:rsidRPr="00DD10A0">
        <w:trPr>
          <w:cantSplit/>
        </w:trPr>
        <w:tc>
          <w:tcPr>
            <w:tcW w:w="1720" w:type="dxa"/>
            <w:tcBorders>
              <w:top w:val="nil"/>
            </w:tcBorders>
          </w:tcPr>
          <w:p w:rsidR="005748CD" w:rsidRPr="00DD10A0" w:rsidRDefault="005748CD" w:rsidP="00DD10A0">
            <w:pPr>
              <w:keepNext/>
              <w:widowControl w:val="0"/>
              <w:spacing w:line="360" w:lineRule="auto"/>
              <w:jc w:val="both"/>
              <w:rPr>
                <w:sz w:val="20"/>
                <w:szCs w:val="20"/>
              </w:rPr>
            </w:pPr>
            <w:r w:rsidRPr="00DD10A0">
              <w:rPr>
                <w:sz w:val="20"/>
                <w:szCs w:val="20"/>
              </w:rPr>
              <w:t>5. Ученики</w:t>
            </w:r>
          </w:p>
        </w:tc>
        <w:tc>
          <w:tcPr>
            <w:tcW w:w="1260" w:type="dxa"/>
            <w:tcBorders>
              <w:top w:val="nil"/>
              <w:left w:val="nil"/>
              <w:right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5</w:t>
            </w:r>
          </w:p>
        </w:tc>
        <w:tc>
          <w:tcPr>
            <w:tcW w:w="1260" w:type="dxa"/>
            <w:tcBorders>
              <w:top w:val="nil"/>
              <w:left w:val="nil"/>
              <w:right w:val="nil"/>
            </w:tcBorders>
            <w:vAlign w:val="center"/>
          </w:tcPr>
          <w:p w:rsidR="005748CD" w:rsidRPr="00DD10A0" w:rsidRDefault="005748CD" w:rsidP="00DD10A0">
            <w:pPr>
              <w:keepNext/>
              <w:widowControl w:val="0"/>
              <w:spacing w:line="360" w:lineRule="auto"/>
              <w:jc w:val="both"/>
              <w:rPr>
                <w:sz w:val="20"/>
                <w:szCs w:val="20"/>
              </w:rPr>
            </w:pPr>
            <w:r w:rsidRPr="00DD10A0">
              <w:rPr>
                <w:sz w:val="20"/>
                <w:szCs w:val="20"/>
              </w:rPr>
              <w:t>-</w:t>
            </w:r>
          </w:p>
        </w:tc>
      </w:tr>
    </w:tbl>
    <w:p w:rsidR="00D57524" w:rsidRPr="00DD10A0" w:rsidRDefault="00D57524"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sz w:val="28"/>
        </w:rPr>
      </w:pPr>
      <w:r w:rsidRPr="00DD10A0">
        <w:rPr>
          <w:sz w:val="28"/>
        </w:rPr>
        <w:t>Таблица № 4</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20"/>
        <w:gridCol w:w="900"/>
        <w:gridCol w:w="900"/>
        <w:gridCol w:w="900"/>
        <w:gridCol w:w="1440"/>
        <w:gridCol w:w="1440"/>
        <w:gridCol w:w="1260"/>
      </w:tblGrid>
      <w:tr w:rsidR="005748CD" w:rsidRPr="00DD10A0">
        <w:trPr>
          <w:cantSplit/>
          <w:trHeight w:val="345"/>
        </w:trPr>
        <w:tc>
          <w:tcPr>
            <w:tcW w:w="2520" w:type="dxa"/>
            <w:vMerge w:val="restart"/>
            <w:vAlign w:val="center"/>
          </w:tcPr>
          <w:p w:rsidR="005748CD" w:rsidRPr="00DD10A0" w:rsidRDefault="005748CD" w:rsidP="00DD10A0">
            <w:pPr>
              <w:keepNext/>
              <w:widowControl w:val="0"/>
              <w:spacing w:line="360" w:lineRule="auto"/>
              <w:jc w:val="both"/>
              <w:rPr>
                <w:sz w:val="20"/>
                <w:szCs w:val="20"/>
              </w:rPr>
            </w:pPr>
            <w:r w:rsidRPr="00DD10A0">
              <w:rPr>
                <w:sz w:val="20"/>
                <w:szCs w:val="20"/>
              </w:rPr>
              <w:t>Показатель</w:t>
            </w:r>
          </w:p>
        </w:tc>
        <w:tc>
          <w:tcPr>
            <w:tcW w:w="900" w:type="dxa"/>
            <w:vMerge w:val="restart"/>
            <w:vAlign w:val="center"/>
          </w:tcPr>
          <w:p w:rsidR="005748CD" w:rsidRPr="00DD10A0" w:rsidRDefault="005748CD" w:rsidP="00DD10A0">
            <w:pPr>
              <w:keepNext/>
              <w:widowControl w:val="0"/>
              <w:spacing w:line="360" w:lineRule="auto"/>
              <w:jc w:val="both"/>
              <w:rPr>
                <w:sz w:val="20"/>
                <w:szCs w:val="20"/>
              </w:rPr>
            </w:pPr>
            <w:r w:rsidRPr="00DD10A0">
              <w:rPr>
                <w:sz w:val="20"/>
                <w:szCs w:val="20"/>
              </w:rPr>
              <w:t>План</w:t>
            </w:r>
          </w:p>
        </w:tc>
        <w:tc>
          <w:tcPr>
            <w:tcW w:w="900" w:type="dxa"/>
            <w:vMerge w:val="restart"/>
            <w:vAlign w:val="center"/>
          </w:tcPr>
          <w:p w:rsidR="005748CD" w:rsidRPr="00DD10A0" w:rsidRDefault="005748CD" w:rsidP="00DD10A0">
            <w:pPr>
              <w:keepNext/>
              <w:widowControl w:val="0"/>
              <w:spacing w:line="360" w:lineRule="auto"/>
              <w:jc w:val="both"/>
              <w:rPr>
                <w:sz w:val="20"/>
                <w:szCs w:val="20"/>
              </w:rPr>
            </w:pPr>
            <w:r w:rsidRPr="00DD10A0">
              <w:rPr>
                <w:sz w:val="20"/>
                <w:szCs w:val="20"/>
              </w:rPr>
              <w:t>Факт</w:t>
            </w:r>
          </w:p>
        </w:tc>
        <w:tc>
          <w:tcPr>
            <w:tcW w:w="900" w:type="dxa"/>
            <w:vMerge w:val="restart"/>
            <w:vAlign w:val="center"/>
          </w:tcPr>
          <w:p w:rsidR="005748CD" w:rsidRPr="00DD10A0" w:rsidRDefault="005748CD" w:rsidP="00DD10A0">
            <w:pPr>
              <w:keepNext/>
              <w:widowControl w:val="0"/>
              <w:spacing w:line="360" w:lineRule="auto"/>
              <w:jc w:val="both"/>
              <w:rPr>
                <w:sz w:val="20"/>
                <w:szCs w:val="20"/>
              </w:rPr>
            </w:pPr>
            <w:r w:rsidRPr="00DD10A0">
              <w:rPr>
                <w:sz w:val="20"/>
                <w:szCs w:val="20"/>
              </w:rPr>
              <w:t>Отклонение +,-</w:t>
            </w:r>
          </w:p>
        </w:tc>
        <w:tc>
          <w:tcPr>
            <w:tcW w:w="2880" w:type="dxa"/>
            <w:gridSpan w:val="2"/>
            <w:vAlign w:val="center"/>
          </w:tcPr>
          <w:p w:rsidR="005748CD" w:rsidRPr="00DD10A0" w:rsidRDefault="005748CD" w:rsidP="00DD10A0">
            <w:pPr>
              <w:keepNext/>
              <w:widowControl w:val="0"/>
              <w:spacing w:line="360" w:lineRule="auto"/>
              <w:jc w:val="both"/>
              <w:rPr>
                <w:sz w:val="20"/>
                <w:szCs w:val="20"/>
              </w:rPr>
            </w:pPr>
            <w:r w:rsidRPr="00DD10A0">
              <w:rPr>
                <w:sz w:val="20"/>
                <w:szCs w:val="20"/>
              </w:rPr>
              <w:t>структура ППП (уд. в.,%)</w:t>
            </w:r>
          </w:p>
        </w:tc>
        <w:tc>
          <w:tcPr>
            <w:tcW w:w="1260" w:type="dxa"/>
            <w:vAlign w:val="center"/>
          </w:tcPr>
          <w:p w:rsidR="005748CD" w:rsidRPr="00DD10A0" w:rsidRDefault="005748CD" w:rsidP="00DD10A0">
            <w:pPr>
              <w:keepNext/>
              <w:widowControl w:val="0"/>
              <w:spacing w:line="360" w:lineRule="auto"/>
              <w:jc w:val="both"/>
              <w:rPr>
                <w:sz w:val="20"/>
                <w:szCs w:val="20"/>
              </w:rPr>
            </w:pPr>
            <w:r w:rsidRPr="00DD10A0">
              <w:rPr>
                <w:sz w:val="20"/>
                <w:szCs w:val="20"/>
              </w:rPr>
              <w:t>откл. по уд. в.,</w:t>
            </w:r>
            <w:r w:rsidR="0042316B" w:rsidRPr="00DD10A0">
              <w:rPr>
                <w:sz w:val="20"/>
                <w:szCs w:val="20"/>
              </w:rPr>
              <w:t>%</w:t>
            </w:r>
          </w:p>
        </w:tc>
      </w:tr>
      <w:tr w:rsidR="005748CD" w:rsidRPr="00DD10A0">
        <w:trPr>
          <w:cantSplit/>
          <w:trHeight w:val="345"/>
        </w:trPr>
        <w:tc>
          <w:tcPr>
            <w:tcW w:w="2520" w:type="dxa"/>
            <w:vMerge/>
          </w:tcPr>
          <w:p w:rsidR="005748CD" w:rsidRPr="00DD10A0" w:rsidRDefault="005748CD" w:rsidP="00DD10A0">
            <w:pPr>
              <w:keepNext/>
              <w:widowControl w:val="0"/>
              <w:spacing w:line="360" w:lineRule="auto"/>
              <w:jc w:val="both"/>
              <w:rPr>
                <w:sz w:val="20"/>
                <w:szCs w:val="20"/>
              </w:rPr>
            </w:pPr>
          </w:p>
        </w:tc>
        <w:tc>
          <w:tcPr>
            <w:tcW w:w="900" w:type="dxa"/>
            <w:vMerge/>
          </w:tcPr>
          <w:p w:rsidR="005748CD" w:rsidRPr="00DD10A0" w:rsidRDefault="005748CD" w:rsidP="00DD10A0">
            <w:pPr>
              <w:keepNext/>
              <w:widowControl w:val="0"/>
              <w:spacing w:line="360" w:lineRule="auto"/>
              <w:jc w:val="both"/>
              <w:rPr>
                <w:sz w:val="20"/>
                <w:szCs w:val="20"/>
              </w:rPr>
            </w:pPr>
          </w:p>
        </w:tc>
        <w:tc>
          <w:tcPr>
            <w:tcW w:w="900" w:type="dxa"/>
            <w:vMerge/>
          </w:tcPr>
          <w:p w:rsidR="005748CD" w:rsidRPr="00DD10A0" w:rsidRDefault="005748CD" w:rsidP="00DD10A0">
            <w:pPr>
              <w:keepNext/>
              <w:widowControl w:val="0"/>
              <w:spacing w:line="360" w:lineRule="auto"/>
              <w:jc w:val="both"/>
              <w:rPr>
                <w:sz w:val="20"/>
                <w:szCs w:val="20"/>
              </w:rPr>
            </w:pPr>
          </w:p>
        </w:tc>
        <w:tc>
          <w:tcPr>
            <w:tcW w:w="900" w:type="dxa"/>
            <w:vMerge/>
          </w:tcPr>
          <w:p w:rsidR="005748CD" w:rsidRPr="00DD10A0" w:rsidRDefault="005748CD" w:rsidP="00DD10A0">
            <w:pPr>
              <w:keepNext/>
              <w:widowControl w:val="0"/>
              <w:spacing w:line="360" w:lineRule="auto"/>
              <w:jc w:val="both"/>
              <w:rPr>
                <w:sz w:val="20"/>
                <w:szCs w:val="20"/>
              </w:rPr>
            </w:pPr>
          </w:p>
        </w:tc>
        <w:tc>
          <w:tcPr>
            <w:tcW w:w="1440" w:type="dxa"/>
            <w:vAlign w:val="center"/>
          </w:tcPr>
          <w:p w:rsidR="005748CD" w:rsidRPr="00DD10A0" w:rsidRDefault="005748CD" w:rsidP="00DD10A0">
            <w:pPr>
              <w:keepNext/>
              <w:widowControl w:val="0"/>
              <w:spacing w:line="360" w:lineRule="auto"/>
              <w:jc w:val="both"/>
              <w:rPr>
                <w:sz w:val="20"/>
                <w:szCs w:val="20"/>
              </w:rPr>
            </w:pPr>
            <w:r w:rsidRPr="00DD10A0">
              <w:rPr>
                <w:sz w:val="20"/>
                <w:szCs w:val="20"/>
              </w:rPr>
              <w:t>План</w:t>
            </w:r>
          </w:p>
        </w:tc>
        <w:tc>
          <w:tcPr>
            <w:tcW w:w="1440" w:type="dxa"/>
            <w:vAlign w:val="center"/>
          </w:tcPr>
          <w:p w:rsidR="005748CD" w:rsidRPr="00DD10A0" w:rsidRDefault="005748CD" w:rsidP="00DD10A0">
            <w:pPr>
              <w:keepNext/>
              <w:widowControl w:val="0"/>
              <w:spacing w:line="360" w:lineRule="auto"/>
              <w:jc w:val="both"/>
              <w:rPr>
                <w:sz w:val="20"/>
                <w:szCs w:val="20"/>
              </w:rPr>
            </w:pPr>
            <w:r w:rsidRPr="00DD10A0">
              <w:rPr>
                <w:sz w:val="20"/>
                <w:szCs w:val="20"/>
              </w:rPr>
              <w:t>Факт</w:t>
            </w:r>
          </w:p>
        </w:tc>
        <w:tc>
          <w:tcPr>
            <w:tcW w:w="1260" w:type="dxa"/>
          </w:tcPr>
          <w:p w:rsidR="005748CD" w:rsidRPr="00DD10A0" w:rsidRDefault="005748CD" w:rsidP="00DD10A0">
            <w:pPr>
              <w:keepNext/>
              <w:widowControl w:val="0"/>
              <w:spacing w:line="360" w:lineRule="auto"/>
              <w:jc w:val="both"/>
              <w:rPr>
                <w:sz w:val="20"/>
                <w:szCs w:val="20"/>
              </w:rPr>
            </w:pPr>
          </w:p>
        </w:tc>
      </w:tr>
      <w:tr w:rsidR="005748CD" w:rsidRPr="00DD10A0">
        <w:trPr>
          <w:trHeight w:val="70"/>
        </w:trPr>
        <w:tc>
          <w:tcPr>
            <w:tcW w:w="2520" w:type="dxa"/>
            <w:tcBorders>
              <w:top w:val="nil"/>
            </w:tcBorders>
          </w:tcPr>
          <w:p w:rsidR="005748CD" w:rsidRPr="00DD10A0" w:rsidRDefault="005748CD" w:rsidP="00DD10A0">
            <w:pPr>
              <w:keepNext/>
              <w:widowControl w:val="0"/>
              <w:spacing w:line="360" w:lineRule="auto"/>
              <w:jc w:val="both"/>
              <w:rPr>
                <w:sz w:val="20"/>
                <w:szCs w:val="20"/>
              </w:rPr>
            </w:pPr>
            <w:r w:rsidRPr="00DD10A0">
              <w:rPr>
                <w:sz w:val="20"/>
                <w:szCs w:val="20"/>
              </w:rPr>
              <w:t>Численность персонала</w:t>
            </w:r>
          </w:p>
          <w:p w:rsidR="00D57524" w:rsidRPr="00DD10A0" w:rsidRDefault="005748CD" w:rsidP="00DD10A0">
            <w:pPr>
              <w:keepNext/>
              <w:widowControl w:val="0"/>
              <w:spacing w:line="360" w:lineRule="auto"/>
              <w:jc w:val="both"/>
              <w:rPr>
                <w:sz w:val="20"/>
                <w:szCs w:val="20"/>
              </w:rPr>
            </w:pPr>
            <w:r w:rsidRPr="00DD10A0">
              <w:rPr>
                <w:sz w:val="20"/>
                <w:szCs w:val="20"/>
              </w:rPr>
              <w:t>чел. всего, в т.ч.</w:t>
            </w:r>
          </w:p>
          <w:p w:rsidR="005748CD" w:rsidRPr="00DD10A0" w:rsidRDefault="005748CD" w:rsidP="00DD10A0">
            <w:pPr>
              <w:keepNext/>
              <w:widowControl w:val="0"/>
              <w:spacing w:line="360" w:lineRule="auto"/>
              <w:jc w:val="both"/>
              <w:rPr>
                <w:sz w:val="20"/>
                <w:szCs w:val="20"/>
              </w:rPr>
            </w:pPr>
            <w:r w:rsidRPr="00DD10A0">
              <w:rPr>
                <w:sz w:val="20"/>
                <w:szCs w:val="20"/>
              </w:rPr>
              <w:t>1. ППП</w:t>
            </w:r>
          </w:p>
          <w:p w:rsidR="005748CD" w:rsidRPr="00DD10A0" w:rsidRDefault="005748CD" w:rsidP="00DD10A0">
            <w:pPr>
              <w:keepNext/>
              <w:widowControl w:val="0"/>
              <w:spacing w:line="360" w:lineRule="auto"/>
              <w:jc w:val="both"/>
              <w:rPr>
                <w:sz w:val="20"/>
                <w:szCs w:val="20"/>
              </w:rPr>
            </w:pPr>
            <w:r w:rsidRPr="00DD10A0">
              <w:rPr>
                <w:sz w:val="20"/>
                <w:szCs w:val="20"/>
              </w:rPr>
              <w:t>1.1 Рабочие</w:t>
            </w:r>
          </w:p>
          <w:p w:rsidR="005748CD" w:rsidRPr="00DD10A0" w:rsidRDefault="005748CD" w:rsidP="00DD10A0">
            <w:pPr>
              <w:keepNext/>
              <w:widowControl w:val="0"/>
              <w:spacing w:line="360" w:lineRule="auto"/>
              <w:jc w:val="both"/>
              <w:rPr>
                <w:sz w:val="20"/>
                <w:szCs w:val="20"/>
              </w:rPr>
            </w:pPr>
            <w:r w:rsidRPr="00DD10A0">
              <w:rPr>
                <w:sz w:val="20"/>
                <w:szCs w:val="20"/>
              </w:rPr>
              <w:t>В том числе основные</w:t>
            </w:r>
          </w:p>
          <w:p w:rsidR="00D57524" w:rsidRPr="00DD10A0" w:rsidRDefault="005748CD" w:rsidP="00DD10A0">
            <w:pPr>
              <w:keepNext/>
              <w:widowControl w:val="0"/>
              <w:spacing w:line="360" w:lineRule="auto"/>
              <w:jc w:val="both"/>
              <w:rPr>
                <w:sz w:val="20"/>
                <w:szCs w:val="20"/>
              </w:rPr>
            </w:pPr>
            <w:r w:rsidRPr="00DD10A0">
              <w:rPr>
                <w:sz w:val="20"/>
                <w:szCs w:val="20"/>
              </w:rPr>
              <w:t>1.2 Специалисты</w:t>
            </w:r>
          </w:p>
          <w:p w:rsidR="00D57524" w:rsidRPr="00DD10A0" w:rsidRDefault="005748CD" w:rsidP="00DD10A0">
            <w:pPr>
              <w:keepNext/>
              <w:widowControl w:val="0"/>
              <w:spacing w:line="360" w:lineRule="auto"/>
              <w:jc w:val="both"/>
              <w:rPr>
                <w:sz w:val="20"/>
                <w:szCs w:val="20"/>
              </w:rPr>
            </w:pPr>
            <w:r w:rsidRPr="00DD10A0">
              <w:rPr>
                <w:sz w:val="20"/>
                <w:szCs w:val="20"/>
              </w:rPr>
              <w:t>1.3 Служащие</w:t>
            </w:r>
          </w:p>
          <w:p w:rsidR="00D57524" w:rsidRPr="00DD10A0" w:rsidRDefault="005748CD" w:rsidP="00DD10A0">
            <w:pPr>
              <w:keepNext/>
              <w:widowControl w:val="0"/>
              <w:spacing w:line="360" w:lineRule="auto"/>
              <w:jc w:val="both"/>
              <w:rPr>
                <w:sz w:val="20"/>
                <w:szCs w:val="20"/>
              </w:rPr>
            </w:pPr>
            <w:r w:rsidRPr="00DD10A0">
              <w:rPr>
                <w:sz w:val="20"/>
                <w:szCs w:val="20"/>
              </w:rPr>
              <w:t>1.4 Ученики</w:t>
            </w:r>
          </w:p>
          <w:p w:rsidR="005748CD" w:rsidRPr="00DD10A0" w:rsidRDefault="005748CD" w:rsidP="00DD10A0">
            <w:pPr>
              <w:keepNext/>
              <w:widowControl w:val="0"/>
              <w:spacing w:line="360" w:lineRule="auto"/>
              <w:jc w:val="both"/>
              <w:rPr>
                <w:sz w:val="20"/>
                <w:szCs w:val="20"/>
              </w:rPr>
            </w:pPr>
            <w:r w:rsidRPr="00DD10A0">
              <w:rPr>
                <w:sz w:val="20"/>
                <w:szCs w:val="20"/>
              </w:rPr>
              <w:t>2. Непромперсонал</w:t>
            </w:r>
            <w:r w:rsidR="00D57524" w:rsidRPr="00DD10A0">
              <w:rPr>
                <w:sz w:val="20"/>
                <w:szCs w:val="20"/>
              </w:rPr>
              <w:t xml:space="preserve"> </w:t>
            </w:r>
          </w:p>
        </w:tc>
        <w:tc>
          <w:tcPr>
            <w:tcW w:w="900" w:type="dxa"/>
            <w:tcBorders>
              <w:top w:val="nil"/>
            </w:tcBorders>
          </w:tcPr>
          <w:p w:rsidR="005748CD" w:rsidRPr="00DD10A0" w:rsidRDefault="005748CD" w:rsidP="00DD10A0">
            <w:pPr>
              <w:keepNext/>
              <w:widowControl w:val="0"/>
              <w:spacing w:line="360" w:lineRule="auto"/>
              <w:jc w:val="both"/>
              <w:rPr>
                <w:sz w:val="20"/>
                <w:szCs w:val="20"/>
              </w:rPr>
            </w:pPr>
            <w:r w:rsidRPr="00DD10A0">
              <w:rPr>
                <w:sz w:val="20"/>
                <w:szCs w:val="20"/>
              </w:rPr>
              <w:t>2632</w:t>
            </w:r>
          </w:p>
          <w:p w:rsidR="005748CD" w:rsidRPr="00DD10A0" w:rsidRDefault="005748CD" w:rsidP="00DD10A0">
            <w:pPr>
              <w:keepNext/>
              <w:widowControl w:val="0"/>
              <w:spacing w:line="360" w:lineRule="auto"/>
              <w:jc w:val="both"/>
              <w:rPr>
                <w:sz w:val="20"/>
                <w:szCs w:val="20"/>
              </w:rPr>
            </w:pPr>
          </w:p>
          <w:p w:rsidR="005748CD" w:rsidRPr="00DD10A0" w:rsidRDefault="005748CD" w:rsidP="00DD10A0">
            <w:pPr>
              <w:keepNext/>
              <w:widowControl w:val="0"/>
              <w:spacing w:line="360" w:lineRule="auto"/>
              <w:jc w:val="both"/>
              <w:rPr>
                <w:sz w:val="20"/>
                <w:szCs w:val="20"/>
              </w:rPr>
            </w:pPr>
            <w:r w:rsidRPr="00DD10A0">
              <w:rPr>
                <w:sz w:val="20"/>
                <w:szCs w:val="20"/>
              </w:rPr>
              <w:t>2622</w:t>
            </w:r>
          </w:p>
          <w:p w:rsidR="005748CD" w:rsidRPr="00DD10A0" w:rsidRDefault="005748CD" w:rsidP="00DD10A0">
            <w:pPr>
              <w:keepNext/>
              <w:widowControl w:val="0"/>
              <w:spacing w:line="360" w:lineRule="auto"/>
              <w:jc w:val="both"/>
              <w:rPr>
                <w:sz w:val="20"/>
                <w:szCs w:val="20"/>
              </w:rPr>
            </w:pPr>
            <w:r w:rsidRPr="00DD10A0">
              <w:rPr>
                <w:sz w:val="20"/>
                <w:szCs w:val="20"/>
              </w:rPr>
              <w:t>2458</w:t>
            </w:r>
          </w:p>
          <w:p w:rsidR="005748CD" w:rsidRPr="00DD10A0" w:rsidRDefault="005748CD" w:rsidP="00DD10A0">
            <w:pPr>
              <w:keepNext/>
              <w:widowControl w:val="0"/>
              <w:spacing w:line="360" w:lineRule="auto"/>
              <w:jc w:val="both"/>
              <w:rPr>
                <w:sz w:val="20"/>
                <w:szCs w:val="20"/>
              </w:rPr>
            </w:pPr>
            <w:r w:rsidRPr="00DD10A0">
              <w:rPr>
                <w:sz w:val="20"/>
                <w:szCs w:val="20"/>
              </w:rPr>
              <w:t>840</w:t>
            </w:r>
          </w:p>
          <w:p w:rsidR="005748CD" w:rsidRPr="00DD10A0" w:rsidRDefault="005748CD" w:rsidP="00DD10A0">
            <w:pPr>
              <w:keepNext/>
              <w:widowControl w:val="0"/>
              <w:spacing w:line="360" w:lineRule="auto"/>
              <w:jc w:val="both"/>
              <w:rPr>
                <w:sz w:val="20"/>
                <w:szCs w:val="20"/>
              </w:rPr>
            </w:pPr>
            <w:r w:rsidRPr="00DD10A0">
              <w:rPr>
                <w:sz w:val="20"/>
                <w:szCs w:val="20"/>
              </w:rPr>
              <w:t>125</w:t>
            </w:r>
          </w:p>
          <w:p w:rsidR="005748CD" w:rsidRPr="00DD10A0" w:rsidRDefault="005748CD" w:rsidP="00DD10A0">
            <w:pPr>
              <w:keepNext/>
              <w:widowControl w:val="0"/>
              <w:spacing w:line="360" w:lineRule="auto"/>
              <w:jc w:val="both"/>
              <w:rPr>
                <w:sz w:val="20"/>
                <w:szCs w:val="20"/>
              </w:rPr>
            </w:pPr>
            <w:r w:rsidRPr="00DD10A0">
              <w:rPr>
                <w:sz w:val="20"/>
                <w:szCs w:val="20"/>
              </w:rPr>
              <w:t>34</w:t>
            </w:r>
          </w:p>
          <w:p w:rsidR="005748CD" w:rsidRPr="00DD10A0" w:rsidRDefault="005748CD" w:rsidP="00DD10A0">
            <w:pPr>
              <w:keepNext/>
              <w:widowControl w:val="0"/>
              <w:spacing w:line="360" w:lineRule="auto"/>
              <w:jc w:val="both"/>
              <w:rPr>
                <w:sz w:val="20"/>
                <w:szCs w:val="20"/>
              </w:rPr>
            </w:pPr>
            <w:r w:rsidRPr="00DD10A0">
              <w:rPr>
                <w:sz w:val="20"/>
                <w:szCs w:val="20"/>
              </w:rPr>
              <w:t>5</w:t>
            </w:r>
          </w:p>
          <w:p w:rsidR="005748CD" w:rsidRPr="00DD10A0" w:rsidRDefault="005748CD" w:rsidP="00DD10A0">
            <w:pPr>
              <w:keepNext/>
              <w:widowControl w:val="0"/>
              <w:spacing w:line="360" w:lineRule="auto"/>
              <w:jc w:val="both"/>
              <w:rPr>
                <w:sz w:val="20"/>
                <w:szCs w:val="20"/>
              </w:rPr>
            </w:pPr>
            <w:r w:rsidRPr="00DD10A0">
              <w:rPr>
                <w:sz w:val="20"/>
                <w:szCs w:val="20"/>
              </w:rPr>
              <w:t>10</w:t>
            </w:r>
          </w:p>
        </w:tc>
        <w:tc>
          <w:tcPr>
            <w:tcW w:w="900" w:type="dxa"/>
            <w:tcBorders>
              <w:top w:val="nil"/>
            </w:tcBorders>
          </w:tcPr>
          <w:p w:rsidR="005748CD" w:rsidRPr="00DD10A0" w:rsidRDefault="005748CD" w:rsidP="00DD10A0">
            <w:pPr>
              <w:keepNext/>
              <w:widowControl w:val="0"/>
              <w:spacing w:line="360" w:lineRule="auto"/>
              <w:jc w:val="both"/>
              <w:rPr>
                <w:sz w:val="20"/>
                <w:szCs w:val="20"/>
              </w:rPr>
            </w:pPr>
            <w:r w:rsidRPr="00DD10A0">
              <w:rPr>
                <w:sz w:val="20"/>
                <w:szCs w:val="20"/>
              </w:rPr>
              <w:t>1885</w:t>
            </w:r>
          </w:p>
          <w:p w:rsidR="005748CD" w:rsidRPr="00DD10A0" w:rsidRDefault="005748CD" w:rsidP="00DD10A0">
            <w:pPr>
              <w:keepNext/>
              <w:widowControl w:val="0"/>
              <w:spacing w:line="360" w:lineRule="auto"/>
              <w:jc w:val="both"/>
              <w:rPr>
                <w:sz w:val="20"/>
                <w:szCs w:val="20"/>
              </w:rPr>
            </w:pPr>
          </w:p>
          <w:p w:rsidR="005748CD" w:rsidRPr="00DD10A0" w:rsidRDefault="005748CD" w:rsidP="00DD10A0">
            <w:pPr>
              <w:keepNext/>
              <w:widowControl w:val="0"/>
              <w:spacing w:line="360" w:lineRule="auto"/>
              <w:jc w:val="both"/>
              <w:rPr>
                <w:sz w:val="20"/>
                <w:szCs w:val="20"/>
              </w:rPr>
            </w:pPr>
            <w:r w:rsidRPr="00DD10A0">
              <w:rPr>
                <w:sz w:val="20"/>
                <w:szCs w:val="20"/>
              </w:rPr>
              <w:t>1860</w:t>
            </w:r>
          </w:p>
          <w:p w:rsidR="005748CD" w:rsidRPr="00DD10A0" w:rsidRDefault="005748CD" w:rsidP="00DD10A0">
            <w:pPr>
              <w:keepNext/>
              <w:widowControl w:val="0"/>
              <w:spacing w:line="360" w:lineRule="auto"/>
              <w:jc w:val="both"/>
              <w:rPr>
                <w:sz w:val="20"/>
                <w:szCs w:val="20"/>
              </w:rPr>
            </w:pPr>
            <w:r w:rsidRPr="00DD10A0">
              <w:rPr>
                <w:sz w:val="20"/>
                <w:szCs w:val="20"/>
              </w:rPr>
              <w:t>1725</w:t>
            </w:r>
          </w:p>
          <w:p w:rsidR="005748CD" w:rsidRPr="00DD10A0" w:rsidRDefault="005748CD" w:rsidP="00DD10A0">
            <w:pPr>
              <w:keepNext/>
              <w:widowControl w:val="0"/>
              <w:spacing w:line="360" w:lineRule="auto"/>
              <w:jc w:val="both"/>
              <w:rPr>
                <w:sz w:val="20"/>
                <w:szCs w:val="20"/>
              </w:rPr>
            </w:pPr>
            <w:r w:rsidRPr="00DD10A0">
              <w:rPr>
                <w:sz w:val="20"/>
                <w:szCs w:val="20"/>
              </w:rPr>
              <w:t>560</w:t>
            </w:r>
          </w:p>
          <w:p w:rsidR="005748CD" w:rsidRPr="00DD10A0" w:rsidRDefault="005748CD" w:rsidP="00DD10A0">
            <w:pPr>
              <w:keepNext/>
              <w:widowControl w:val="0"/>
              <w:spacing w:line="360" w:lineRule="auto"/>
              <w:jc w:val="both"/>
              <w:rPr>
                <w:sz w:val="20"/>
                <w:szCs w:val="20"/>
              </w:rPr>
            </w:pPr>
            <w:r w:rsidRPr="00DD10A0">
              <w:rPr>
                <w:sz w:val="20"/>
                <w:szCs w:val="20"/>
              </w:rPr>
              <w:t>100</w:t>
            </w:r>
          </w:p>
          <w:p w:rsidR="005748CD" w:rsidRPr="00DD10A0" w:rsidRDefault="005748CD" w:rsidP="00DD10A0">
            <w:pPr>
              <w:keepNext/>
              <w:widowControl w:val="0"/>
              <w:spacing w:line="360" w:lineRule="auto"/>
              <w:jc w:val="both"/>
              <w:rPr>
                <w:sz w:val="20"/>
                <w:szCs w:val="20"/>
              </w:rPr>
            </w:pPr>
            <w:r w:rsidRPr="00DD10A0">
              <w:rPr>
                <w:sz w:val="20"/>
                <w:szCs w:val="20"/>
              </w:rPr>
              <w:t>25</w:t>
            </w:r>
          </w:p>
          <w:p w:rsidR="005748CD" w:rsidRPr="00DD10A0" w:rsidRDefault="005748CD" w:rsidP="00DD10A0">
            <w:pPr>
              <w:keepNext/>
              <w:widowControl w:val="0"/>
              <w:spacing w:line="360" w:lineRule="auto"/>
              <w:jc w:val="both"/>
              <w:rPr>
                <w:sz w:val="20"/>
                <w:szCs w:val="20"/>
              </w:rPr>
            </w:pPr>
            <w:r w:rsidRPr="00DD10A0">
              <w:rPr>
                <w:sz w:val="20"/>
                <w:szCs w:val="20"/>
              </w:rPr>
              <w:t>10</w:t>
            </w:r>
          </w:p>
          <w:p w:rsidR="005748CD" w:rsidRPr="00DD10A0" w:rsidRDefault="005748CD" w:rsidP="00DD10A0">
            <w:pPr>
              <w:keepNext/>
              <w:widowControl w:val="0"/>
              <w:spacing w:line="360" w:lineRule="auto"/>
              <w:jc w:val="both"/>
              <w:rPr>
                <w:sz w:val="20"/>
                <w:szCs w:val="20"/>
              </w:rPr>
            </w:pPr>
            <w:r w:rsidRPr="00DD10A0">
              <w:rPr>
                <w:sz w:val="20"/>
                <w:szCs w:val="20"/>
              </w:rPr>
              <w:t>25</w:t>
            </w:r>
          </w:p>
        </w:tc>
        <w:tc>
          <w:tcPr>
            <w:tcW w:w="900" w:type="dxa"/>
            <w:tcBorders>
              <w:top w:val="nil"/>
            </w:tcBorders>
          </w:tcPr>
          <w:p w:rsidR="005748CD" w:rsidRPr="00DD10A0" w:rsidRDefault="005748CD" w:rsidP="00DD10A0">
            <w:pPr>
              <w:keepNext/>
              <w:widowControl w:val="0"/>
              <w:spacing w:line="360" w:lineRule="auto"/>
              <w:jc w:val="both"/>
              <w:rPr>
                <w:sz w:val="20"/>
                <w:szCs w:val="20"/>
              </w:rPr>
            </w:pPr>
            <w:r w:rsidRPr="00DD10A0">
              <w:rPr>
                <w:sz w:val="20"/>
                <w:szCs w:val="20"/>
              </w:rPr>
              <w:t>-747</w:t>
            </w:r>
          </w:p>
          <w:p w:rsidR="005748CD" w:rsidRPr="00DD10A0" w:rsidRDefault="005748CD" w:rsidP="00DD10A0">
            <w:pPr>
              <w:keepNext/>
              <w:widowControl w:val="0"/>
              <w:spacing w:line="360" w:lineRule="auto"/>
              <w:jc w:val="both"/>
              <w:rPr>
                <w:sz w:val="20"/>
                <w:szCs w:val="20"/>
              </w:rPr>
            </w:pPr>
          </w:p>
          <w:p w:rsidR="005748CD" w:rsidRPr="00DD10A0" w:rsidRDefault="005748CD" w:rsidP="00DD10A0">
            <w:pPr>
              <w:keepNext/>
              <w:widowControl w:val="0"/>
              <w:spacing w:line="360" w:lineRule="auto"/>
              <w:jc w:val="both"/>
              <w:rPr>
                <w:sz w:val="20"/>
                <w:szCs w:val="20"/>
              </w:rPr>
            </w:pPr>
            <w:r w:rsidRPr="00DD10A0">
              <w:rPr>
                <w:sz w:val="20"/>
                <w:szCs w:val="20"/>
              </w:rPr>
              <w:t>-762</w:t>
            </w:r>
          </w:p>
          <w:p w:rsidR="005748CD" w:rsidRPr="00DD10A0" w:rsidRDefault="005748CD" w:rsidP="00DD10A0">
            <w:pPr>
              <w:keepNext/>
              <w:widowControl w:val="0"/>
              <w:spacing w:line="360" w:lineRule="auto"/>
              <w:jc w:val="both"/>
              <w:rPr>
                <w:sz w:val="20"/>
                <w:szCs w:val="20"/>
              </w:rPr>
            </w:pPr>
            <w:r w:rsidRPr="00DD10A0">
              <w:rPr>
                <w:sz w:val="20"/>
                <w:szCs w:val="20"/>
              </w:rPr>
              <w:t>-733</w:t>
            </w:r>
          </w:p>
          <w:p w:rsidR="005748CD" w:rsidRPr="00DD10A0" w:rsidRDefault="005748CD" w:rsidP="00DD10A0">
            <w:pPr>
              <w:keepNext/>
              <w:widowControl w:val="0"/>
              <w:spacing w:line="360" w:lineRule="auto"/>
              <w:jc w:val="both"/>
              <w:rPr>
                <w:sz w:val="20"/>
                <w:szCs w:val="20"/>
              </w:rPr>
            </w:pPr>
            <w:r w:rsidRPr="00DD10A0">
              <w:rPr>
                <w:sz w:val="20"/>
                <w:szCs w:val="20"/>
              </w:rPr>
              <w:t>-280</w:t>
            </w:r>
          </w:p>
          <w:p w:rsidR="005748CD" w:rsidRPr="00DD10A0" w:rsidRDefault="005748CD" w:rsidP="00DD10A0">
            <w:pPr>
              <w:keepNext/>
              <w:widowControl w:val="0"/>
              <w:spacing w:line="360" w:lineRule="auto"/>
              <w:jc w:val="both"/>
              <w:rPr>
                <w:sz w:val="20"/>
                <w:szCs w:val="20"/>
              </w:rPr>
            </w:pPr>
            <w:r w:rsidRPr="00DD10A0">
              <w:rPr>
                <w:sz w:val="20"/>
                <w:szCs w:val="20"/>
              </w:rPr>
              <w:t>-25</w:t>
            </w:r>
          </w:p>
          <w:p w:rsidR="005748CD" w:rsidRPr="00DD10A0" w:rsidRDefault="005748CD" w:rsidP="00DD10A0">
            <w:pPr>
              <w:keepNext/>
              <w:widowControl w:val="0"/>
              <w:spacing w:line="360" w:lineRule="auto"/>
              <w:jc w:val="both"/>
              <w:rPr>
                <w:sz w:val="20"/>
                <w:szCs w:val="20"/>
              </w:rPr>
            </w:pPr>
            <w:r w:rsidRPr="00DD10A0">
              <w:rPr>
                <w:sz w:val="20"/>
                <w:szCs w:val="20"/>
              </w:rPr>
              <w:t>-9</w:t>
            </w:r>
          </w:p>
          <w:p w:rsidR="005748CD" w:rsidRPr="00DD10A0" w:rsidRDefault="005748CD" w:rsidP="00DD10A0">
            <w:pPr>
              <w:keepNext/>
              <w:widowControl w:val="0"/>
              <w:spacing w:line="360" w:lineRule="auto"/>
              <w:jc w:val="both"/>
              <w:rPr>
                <w:sz w:val="20"/>
                <w:szCs w:val="20"/>
              </w:rPr>
            </w:pPr>
            <w:r w:rsidRPr="00DD10A0">
              <w:rPr>
                <w:sz w:val="20"/>
                <w:szCs w:val="20"/>
              </w:rPr>
              <w:t>5</w:t>
            </w:r>
          </w:p>
          <w:p w:rsidR="005748CD" w:rsidRPr="00DD10A0" w:rsidRDefault="005748CD" w:rsidP="00DD10A0">
            <w:pPr>
              <w:keepNext/>
              <w:widowControl w:val="0"/>
              <w:spacing w:line="360" w:lineRule="auto"/>
              <w:jc w:val="both"/>
              <w:rPr>
                <w:sz w:val="20"/>
                <w:szCs w:val="20"/>
              </w:rPr>
            </w:pPr>
            <w:r w:rsidRPr="00DD10A0">
              <w:rPr>
                <w:sz w:val="20"/>
                <w:szCs w:val="20"/>
              </w:rPr>
              <w:t>15</w:t>
            </w:r>
          </w:p>
        </w:tc>
        <w:tc>
          <w:tcPr>
            <w:tcW w:w="1440" w:type="dxa"/>
            <w:tcBorders>
              <w:top w:val="nil"/>
            </w:tcBorders>
          </w:tcPr>
          <w:p w:rsidR="005748CD" w:rsidRPr="00DD10A0" w:rsidRDefault="005748CD" w:rsidP="00DD10A0">
            <w:pPr>
              <w:keepNext/>
              <w:widowControl w:val="0"/>
              <w:spacing w:line="360" w:lineRule="auto"/>
              <w:jc w:val="both"/>
              <w:rPr>
                <w:sz w:val="20"/>
                <w:szCs w:val="20"/>
              </w:rPr>
            </w:pPr>
            <w:r w:rsidRPr="00DD10A0">
              <w:rPr>
                <w:sz w:val="20"/>
                <w:szCs w:val="20"/>
              </w:rPr>
              <w:t>100</w:t>
            </w:r>
          </w:p>
          <w:p w:rsidR="005748CD" w:rsidRPr="00DD10A0" w:rsidRDefault="005748CD" w:rsidP="00DD10A0">
            <w:pPr>
              <w:keepNext/>
              <w:widowControl w:val="0"/>
              <w:spacing w:line="360" w:lineRule="auto"/>
              <w:jc w:val="both"/>
              <w:rPr>
                <w:sz w:val="20"/>
                <w:szCs w:val="20"/>
              </w:rPr>
            </w:pPr>
          </w:p>
          <w:p w:rsidR="005748CD" w:rsidRPr="00DD10A0" w:rsidRDefault="005748CD" w:rsidP="00DD10A0">
            <w:pPr>
              <w:keepNext/>
              <w:widowControl w:val="0"/>
              <w:spacing w:line="360" w:lineRule="auto"/>
              <w:jc w:val="both"/>
              <w:rPr>
                <w:sz w:val="20"/>
                <w:szCs w:val="20"/>
              </w:rPr>
            </w:pPr>
            <w:r w:rsidRPr="00DD10A0">
              <w:rPr>
                <w:sz w:val="20"/>
                <w:szCs w:val="20"/>
              </w:rPr>
              <w:t>99,6 (100)</w:t>
            </w:r>
          </w:p>
          <w:p w:rsidR="005748CD" w:rsidRPr="00DD10A0" w:rsidRDefault="005748CD" w:rsidP="00DD10A0">
            <w:pPr>
              <w:keepNext/>
              <w:widowControl w:val="0"/>
              <w:spacing w:line="360" w:lineRule="auto"/>
              <w:jc w:val="both"/>
              <w:rPr>
                <w:sz w:val="20"/>
                <w:szCs w:val="20"/>
              </w:rPr>
            </w:pPr>
            <w:r w:rsidRPr="00DD10A0">
              <w:rPr>
                <w:sz w:val="20"/>
                <w:szCs w:val="20"/>
              </w:rPr>
              <w:t>93,7</w:t>
            </w:r>
          </w:p>
          <w:p w:rsidR="005748CD" w:rsidRPr="00DD10A0" w:rsidRDefault="005748CD" w:rsidP="00DD10A0">
            <w:pPr>
              <w:keepNext/>
              <w:widowControl w:val="0"/>
              <w:spacing w:line="360" w:lineRule="auto"/>
              <w:jc w:val="both"/>
              <w:rPr>
                <w:sz w:val="20"/>
                <w:szCs w:val="20"/>
              </w:rPr>
            </w:pPr>
            <w:r w:rsidRPr="00DD10A0">
              <w:rPr>
                <w:sz w:val="20"/>
                <w:szCs w:val="20"/>
              </w:rPr>
              <w:t>32,0</w:t>
            </w:r>
          </w:p>
          <w:p w:rsidR="005748CD" w:rsidRPr="00DD10A0" w:rsidRDefault="005748CD" w:rsidP="00DD10A0">
            <w:pPr>
              <w:keepNext/>
              <w:widowControl w:val="0"/>
              <w:spacing w:line="360" w:lineRule="auto"/>
              <w:jc w:val="both"/>
              <w:rPr>
                <w:sz w:val="20"/>
                <w:szCs w:val="20"/>
              </w:rPr>
            </w:pPr>
            <w:r w:rsidRPr="00DD10A0">
              <w:rPr>
                <w:sz w:val="20"/>
                <w:szCs w:val="20"/>
              </w:rPr>
              <w:t>4,8</w:t>
            </w:r>
          </w:p>
          <w:p w:rsidR="005748CD" w:rsidRPr="00DD10A0" w:rsidRDefault="005748CD" w:rsidP="00DD10A0">
            <w:pPr>
              <w:keepNext/>
              <w:widowControl w:val="0"/>
              <w:spacing w:line="360" w:lineRule="auto"/>
              <w:jc w:val="both"/>
              <w:rPr>
                <w:sz w:val="20"/>
                <w:szCs w:val="20"/>
              </w:rPr>
            </w:pPr>
            <w:r w:rsidRPr="00DD10A0">
              <w:rPr>
                <w:sz w:val="20"/>
                <w:szCs w:val="20"/>
              </w:rPr>
              <w:t>1,3</w:t>
            </w:r>
          </w:p>
          <w:p w:rsidR="005748CD" w:rsidRPr="00DD10A0" w:rsidRDefault="005748CD" w:rsidP="00DD10A0">
            <w:pPr>
              <w:keepNext/>
              <w:widowControl w:val="0"/>
              <w:spacing w:line="360" w:lineRule="auto"/>
              <w:jc w:val="both"/>
              <w:rPr>
                <w:sz w:val="20"/>
                <w:szCs w:val="20"/>
              </w:rPr>
            </w:pPr>
            <w:r w:rsidRPr="00DD10A0">
              <w:rPr>
                <w:sz w:val="20"/>
                <w:szCs w:val="20"/>
              </w:rPr>
              <w:t>0,2</w:t>
            </w:r>
          </w:p>
          <w:p w:rsidR="005748CD" w:rsidRPr="00DD10A0" w:rsidRDefault="005748CD" w:rsidP="00DD10A0">
            <w:pPr>
              <w:keepNext/>
              <w:widowControl w:val="0"/>
              <w:spacing w:line="360" w:lineRule="auto"/>
              <w:jc w:val="both"/>
              <w:rPr>
                <w:sz w:val="20"/>
                <w:szCs w:val="20"/>
              </w:rPr>
            </w:pPr>
            <w:r w:rsidRPr="00DD10A0">
              <w:rPr>
                <w:sz w:val="20"/>
                <w:szCs w:val="20"/>
              </w:rPr>
              <w:t>0,4</w:t>
            </w:r>
          </w:p>
        </w:tc>
        <w:tc>
          <w:tcPr>
            <w:tcW w:w="1440" w:type="dxa"/>
            <w:tcBorders>
              <w:top w:val="nil"/>
            </w:tcBorders>
          </w:tcPr>
          <w:p w:rsidR="005748CD" w:rsidRPr="00DD10A0" w:rsidRDefault="005748CD" w:rsidP="00DD10A0">
            <w:pPr>
              <w:keepNext/>
              <w:widowControl w:val="0"/>
              <w:spacing w:line="360" w:lineRule="auto"/>
              <w:jc w:val="both"/>
              <w:rPr>
                <w:sz w:val="20"/>
                <w:szCs w:val="20"/>
              </w:rPr>
            </w:pPr>
            <w:r w:rsidRPr="00DD10A0">
              <w:rPr>
                <w:sz w:val="20"/>
                <w:szCs w:val="20"/>
              </w:rPr>
              <w:t>100</w:t>
            </w:r>
          </w:p>
          <w:p w:rsidR="005748CD" w:rsidRPr="00DD10A0" w:rsidRDefault="005748CD" w:rsidP="00DD10A0">
            <w:pPr>
              <w:keepNext/>
              <w:widowControl w:val="0"/>
              <w:spacing w:line="360" w:lineRule="auto"/>
              <w:jc w:val="both"/>
              <w:rPr>
                <w:sz w:val="20"/>
                <w:szCs w:val="20"/>
              </w:rPr>
            </w:pPr>
          </w:p>
          <w:p w:rsidR="005748CD" w:rsidRPr="00DD10A0" w:rsidRDefault="005748CD" w:rsidP="00DD10A0">
            <w:pPr>
              <w:keepNext/>
              <w:widowControl w:val="0"/>
              <w:spacing w:line="360" w:lineRule="auto"/>
              <w:jc w:val="both"/>
              <w:rPr>
                <w:sz w:val="20"/>
                <w:szCs w:val="20"/>
              </w:rPr>
            </w:pPr>
            <w:r w:rsidRPr="00DD10A0">
              <w:rPr>
                <w:sz w:val="20"/>
                <w:szCs w:val="20"/>
              </w:rPr>
              <w:t>98,7 (100)</w:t>
            </w:r>
          </w:p>
          <w:p w:rsidR="005748CD" w:rsidRPr="00DD10A0" w:rsidRDefault="005748CD" w:rsidP="00DD10A0">
            <w:pPr>
              <w:keepNext/>
              <w:widowControl w:val="0"/>
              <w:spacing w:line="360" w:lineRule="auto"/>
              <w:jc w:val="both"/>
              <w:rPr>
                <w:sz w:val="20"/>
                <w:szCs w:val="20"/>
              </w:rPr>
            </w:pPr>
            <w:r w:rsidRPr="00DD10A0">
              <w:rPr>
                <w:sz w:val="20"/>
                <w:szCs w:val="20"/>
              </w:rPr>
              <w:t>92,7</w:t>
            </w:r>
          </w:p>
          <w:p w:rsidR="005748CD" w:rsidRPr="00DD10A0" w:rsidRDefault="005748CD" w:rsidP="00DD10A0">
            <w:pPr>
              <w:keepNext/>
              <w:widowControl w:val="0"/>
              <w:spacing w:line="360" w:lineRule="auto"/>
              <w:jc w:val="both"/>
              <w:rPr>
                <w:sz w:val="20"/>
                <w:szCs w:val="20"/>
              </w:rPr>
            </w:pPr>
            <w:r w:rsidRPr="00DD10A0">
              <w:rPr>
                <w:sz w:val="20"/>
                <w:szCs w:val="20"/>
              </w:rPr>
              <w:t>30,1</w:t>
            </w:r>
          </w:p>
          <w:p w:rsidR="005748CD" w:rsidRPr="00DD10A0" w:rsidRDefault="005748CD" w:rsidP="00DD10A0">
            <w:pPr>
              <w:keepNext/>
              <w:widowControl w:val="0"/>
              <w:spacing w:line="360" w:lineRule="auto"/>
              <w:jc w:val="both"/>
              <w:rPr>
                <w:sz w:val="20"/>
                <w:szCs w:val="20"/>
              </w:rPr>
            </w:pPr>
            <w:r w:rsidRPr="00DD10A0">
              <w:rPr>
                <w:sz w:val="20"/>
                <w:szCs w:val="20"/>
              </w:rPr>
              <w:t>5,4</w:t>
            </w:r>
          </w:p>
          <w:p w:rsidR="005748CD" w:rsidRPr="00DD10A0" w:rsidRDefault="005748CD" w:rsidP="00DD10A0">
            <w:pPr>
              <w:keepNext/>
              <w:widowControl w:val="0"/>
              <w:spacing w:line="360" w:lineRule="auto"/>
              <w:jc w:val="both"/>
              <w:rPr>
                <w:sz w:val="20"/>
                <w:szCs w:val="20"/>
              </w:rPr>
            </w:pPr>
            <w:r w:rsidRPr="00DD10A0">
              <w:rPr>
                <w:sz w:val="20"/>
                <w:szCs w:val="20"/>
              </w:rPr>
              <w:t>1,3</w:t>
            </w:r>
          </w:p>
          <w:p w:rsidR="005748CD" w:rsidRPr="00DD10A0" w:rsidRDefault="005748CD" w:rsidP="00DD10A0">
            <w:pPr>
              <w:keepNext/>
              <w:widowControl w:val="0"/>
              <w:spacing w:line="360" w:lineRule="auto"/>
              <w:jc w:val="both"/>
              <w:rPr>
                <w:sz w:val="20"/>
                <w:szCs w:val="20"/>
              </w:rPr>
            </w:pPr>
            <w:r w:rsidRPr="00DD10A0">
              <w:rPr>
                <w:sz w:val="20"/>
                <w:szCs w:val="20"/>
              </w:rPr>
              <w:t>0,5</w:t>
            </w:r>
          </w:p>
          <w:p w:rsidR="005748CD" w:rsidRPr="00DD10A0" w:rsidRDefault="005748CD" w:rsidP="00DD10A0">
            <w:pPr>
              <w:keepNext/>
              <w:widowControl w:val="0"/>
              <w:spacing w:line="360" w:lineRule="auto"/>
              <w:jc w:val="both"/>
              <w:rPr>
                <w:sz w:val="20"/>
                <w:szCs w:val="20"/>
              </w:rPr>
            </w:pPr>
            <w:r w:rsidRPr="00DD10A0">
              <w:rPr>
                <w:sz w:val="20"/>
                <w:szCs w:val="20"/>
              </w:rPr>
              <w:t>1,3</w:t>
            </w:r>
          </w:p>
        </w:tc>
        <w:tc>
          <w:tcPr>
            <w:tcW w:w="1260" w:type="dxa"/>
            <w:tcBorders>
              <w:top w:val="nil"/>
            </w:tcBorders>
          </w:tcPr>
          <w:p w:rsidR="005748CD" w:rsidRPr="00DD10A0" w:rsidRDefault="005748CD" w:rsidP="00DD10A0">
            <w:pPr>
              <w:keepNext/>
              <w:widowControl w:val="0"/>
              <w:spacing w:line="360" w:lineRule="auto"/>
              <w:jc w:val="both"/>
              <w:rPr>
                <w:sz w:val="20"/>
                <w:szCs w:val="20"/>
              </w:rPr>
            </w:pPr>
          </w:p>
          <w:p w:rsidR="005748CD" w:rsidRPr="00DD10A0" w:rsidRDefault="005748CD" w:rsidP="00DD10A0">
            <w:pPr>
              <w:keepNext/>
              <w:widowControl w:val="0"/>
              <w:spacing w:line="360" w:lineRule="auto"/>
              <w:jc w:val="both"/>
              <w:rPr>
                <w:sz w:val="20"/>
                <w:szCs w:val="20"/>
              </w:rPr>
            </w:pPr>
          </w:p>
          <w:p w:rsidR="005748CD" w:rsidRPr="00DD10A0" w:rsidRDefault="005748CD" w:rsidP="00DD10A0">
            <w:pPr>
              <w:keepNext/>
              <w:widowControl w:val="0"/>
              <w:spacing w:line="360" w:lineRule="auto"/>
              <w:jc w:val="both"/>
              <w:rPr>
                <w:sz w:val="20"/>
                <w:szCs w:val="20"/>
              </w:rPr>
            </w:pPr>
            <w:r w:rsidRPr="00DD10A0">
              <w:rPr>
                <w:sz w:val="20"/>
                <w:szCs w:val="20"/>
              </w:rPr>
              <w:t>-0,9</w:t>
            </w:r>
          </w:p>
          <w:p w:rsidR="005748CD" w:rsidRPr="00DD10A0" w:rsidRDefault="005748CD" w:rsidP="00DD10A0">
            <w:pPr>
              <w:keepNext/>
              <w:widowControl w:val="0"/>
              <w:spacing w:line="360" w:lineRule="auto"/>
              <w:jc w:val="both"/>
              <w:rPr>
                <w:sz w:val="20"/>
                <w:szCs w:val="20"/>
              </w:rPr>
            </w:pPr>
            <w:r w:rsidRPr="00DD10A0">
              <w:rPr>
                <w:sz w:val="20"/>
                <w:szCs w:val="20"/>
              </w:rPr>
              <w:t>-1,0</w:t>
            </w:r>
          </w:p>
          <w:p w:rsidR="005748CD" w:rsidRPr="00DD10A0" w:rsidRDefault="005748CD" w:rsidP="00DD10A0">
            <w:pPr>
              <w:keepNext/>
              <w:widowControl w:val="0"/>
              <w:spacing w:line="360" w:lineRule="auto"/>
              <w:jc w:val="both"/>
              <w:rPr>
                <w:sz w:val="20"/>
                <w:szCs w:val="20"/>
              </w:rPr>
            </w:pPr>
            <w:r w:rsidRPr="00DD10A0">
              <w:rPr>
                <w:sz w:val="20"/>
                <w:szCs w:val="20"/>
              </w:rPr>
              <w:t>-1,9</w:t>
            </w:r>
          </w:p>
          <w:p w:rsidR="005748CD" w:rsidRPr="00DD10A0" w:rsidRDefault="005748CD" w:rsidP="00DD10A0">
            <w:pPr>
              <w:keepNext/>
              <w:widowControl w:val="0"/>
              <w:spacing w:line="360" w:lineRule="auto"/>
              <w:jc w:val="both"/>
              <w:rPr>
                <w:sz w:val="20"/>
                <w:szCs w:val="20"/>
              </w:rPr>
            </w:pPr>
            <w:r w:rsidRPr="00DD10A0">
              <w:rPr>
                <w:sz w:val="20"/>
                <w:szCs w:val="20"/>
              </w:rPr>
              <w:t>0,6</w:t>
            </w:r>
          </w:p>
          <w:p w:rsidR="005748CD" w:rsidRPr="00DD10A0" w:rsidRDefault="005748CD" w:rsidP="00DD10A0">
            <w:pPr>
              <w:keepNext/>
              <w:widowControl w:val="0"/>
              <w:spacing w:line="360" w:lineRule="auto"/>
              <w:jc w:val="both"/>
              <w:rPr>
                <w:sz w:val="20"/>
                <w:szCs w:val="20"/>
              </w:rPr>
            </w:pPr>
            <w:r w:rsidRPr="00DD10A0">
              <w:rPr>
                <w:sz w:val="20"/>
                <w:szCs w:val="20"/>
              </w:rPr>
              <w:t>0</w:t>
            </w:r>
          </w:p>
          <w:p w:rsidR="005748CD" w:rsidRPr="00DD10A0" w:rsidRDefault="005748CD" w:rsidP="00DD10A0">
            <w:pPr>
              <w:keepNext/>
              <w:widowControl w:val="0"/>
              <w:spacing w:line="360" w:lineRule="auto"/>
              <w:jc w:val="both"/>
              <w:rPr>
                <w:sz w:val="20"/>
                <w:szCs w:val="20"/>
              </w:rPr>
            </w:pPr>
            <w:r w:rsidRPr="00DD10A0">
              <w:rPr>
                <w:sz w:val="20"/>
                <w:szCs w:val="20"/>
              </w:rPr>
              <w:t>0,3</w:t>
            </w:r>
          </w:p>
          <w:p w:rsidR="005748CD" w:rsidRPr="00DD10A0" w:rsidRDefault="005748CD" w:rsidP="00DD10A0">
            <w:pPr>
              <w:keepNext/>
              <w:widowControl w:val="0"/>
              <w:spacing w:line="360" w:lineRule="auto"/>
              <w:jc w:val="both"/>
              <w:rPr>
                <w:sz w:val="20"/>
                <w:szCs w:val="20"/>
              </w:rPr>
            </w:pPr>
            <w:r w:rsidRPr="00DD10A0">
              <w:rPr>
                <w:sz w:val="20"/>
                <w:szCs w:val="20"/>
              </w:rPr>
              <w:t>0,9</w:t>
            </w:r>
          </w:p>
        </w:tc>
      </w:tr>
    </w:tbl>
    <w:p w:rsidR="005748CD" w:rsidRPr="00DD10A0" w:rsidRDefault="005748CD"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sz w:val="28"/>
        </w:rPr>
      </w:pPr>
      <w:r w:rsidRPr="00DD10A0">
        <w:rPr>
          <w:sz w:val="28"/>
        </w:rPr>
        <w:t>Вывод: численность персонала фактически уменьшилась на 747 человек. Это произошло за счет уменьшения промышленно-производственного персонала. Непромышленный персонал увеличивается на 15 человек. Увеличивается также и его удельный вес на 0,9</w:t>
      </w:r>
      <w:r w:rsidR="0042316B" w:rsidRPr="00DD10A0">
        <w:rPr>
          <w:sz w:val="28"/>
        </w:rPr>
        <w:t>%</w:t>
      </w:r>
      <w:r w:rsidRPr="00DD10A0">
        <w:rPr>
          <w:sz w:val="28"/>
        </w:rPr>
        <w:t>, а удельный вес промышленно-производственного персонала (ППП) уменьшается на 0,9</w:t>
      </w:r>
      <w:r w:rsidR="0042316B" w:rsidRPr="00DD10A0">
        <w:rPr>
          <w:sz w:val="28"/>
        </w:rPr>
        <w:t>%</w:t>
      </w:r>
      <w:r w:rsidRPr="00DD10A0">
        <w:rPr>
          <w:sz w:val="28"/>
        </w:rPr>
        <w:t>.</w:t>
      </w:r>
    </w:p>
    <w:p w:rsidR="005748CD" w:rsidRPr="00DD10A0" w:rsidRDefault="005748CD" w:rsidP="00DD10A0">
      <w:pPr>
        <w:keepNext/>
        <w:widowControl w:val="0"/>
        <w:spacing w:line="360" w:lineRule="auto"/>
        <w:ind w:firstLine="709"/>
        <w:jc w:val="both"/>
        <w:rPr>
          <w:sz w:val="28"/>
        </w:rPr>
      </w:pPr>
      <w:r w:rsidRPr="00DD10A0">
        <w:rPr>
          <w:sz w:val="28"/>
        </w:rPr>
        <w:t>В свою очередь ППП уменьшился в основном за счет рабочих (на</w:t>
      </w:r>
      <w:r w:rsidR="00D57524" w:rsidRPr="00DD10A0">
        <w:rPr>
          <w:sz w:val="28"/>
        </w:rPr>
        <w:t xml:space="preserve"> </w:t>
      </w:r>
      <w:r w:rsidRPr="00DD10A0">
        <w:rPr>
          <w:sz w:val="28"/>
        </w:rPr>
        <w:t>733 чел.), в</w:t>
      </w:r>
      <w:r w:rsidR="00D57524" w:rsidRPr="00DD10A0">
        <w:rPr>
          <w:sz w:val="28"/>
        </w:rPr>
        <w:t xml:space="preserve"> </w:t>
      </w:r>
      <w:r w:rsidRPr="00DD10A0">
        <w:rPr>
          <w:sz w:val="28"/>
        </w:rPr>
        <w:t>т.ч. основные</w:t>
      </w:r>
      <w:r w:rsidR="00D57524" w:rsidRPr="00DD10A0">
        <w:rPr>
          <w:sz w:val="28"/>
        </w:rPr>
        <w:t xml:space="preserve"> </w:t>
      </w:r>
      <w:r w:rsidRPr="00DD10A0">
        <w:rPr>
          <w:sz w:val="28"/>
        </w:rPr>
        <w:t>(280 чел.),</w:t>
      </w:r>
      <w:r w:rsidR="00D57524" w:rsidRPr="00DD10A0">
        <w:rPr>
          <w:sz w:val="28"/>
        </w:rPr>
        <w:t xml:space="preserve"> </w:t>
      </w:r>
      <w:r w:rsidRPr="00DD10A0">
        <w:rPr>
          <w:sz w:val="28"/>
        </w:rPr>
        <w:t>следовательно, в структуре наблюдается тенденция в сторону увеличения удельного веса специалистов, учеников</w:t>
      </w:r>
      <w:r w:rsidR="00D57524" w:rsidRPr="00DD10A0">
        <w:rPr>
          <w:sz w:val="28"/>
        </w:rPr>
        <w:t xml:space="preserve"> </w:t>
      </w:r>
      <w:r w:rsidRPr="00DD10A0">
        <w:rPr>
          <w:sz w:val="28"/>
        </w:rPr>
        <w:t>и</w:t>
      </w:r>
      <w:r w:rsidR="00D57524" w:rsidRPr="00DD10A0">
        <w:rPr>
          <w:sz w:val="28"/>
        </w:rPr>
        <w:t xml:space="preserve"> </w:t>
      </w:r>
      <w:r w:rsidRPr="00DD10A0">
        <w:rPr>
          <w:sz w:val="28"/>
        </w:rPr>
        <w:t>МОП</w:t>
      </w:r>
      <w:r w:rsidR="00D57524" w:rsidRPr="00DD10A0">
        <w:rPr>
          <w:sz w:val="28"/>
        </w:rPr>
        <w:t xml:space="preserve"> </w:t>
      </w:r>
      <w:r w:rsidRPr="00DD10A0">
        <w:rPr>
          <w:sz w:val="28"/>
        </w:rPr>
        <w:t>и снижение удельного веса рабочих, абсолютное уменьшение численности рабочих</w:t>
      </w:r>
      <w:r w:rsidR="00D57524" w:rsidRPr="00DD10A0">
        <w:rPr>
          <w:sz w:val="28"/>
        </w:rPr>
        <w:t xml:space="preserve"> </w:t>
      </w:r>
      <w:r w:rsidRPr="00DD10A0">
        <w:rPr>
          <w:sz w:val="28"/>
        </w:rPr>
        <w:t>составило 733 чел.</w:t>
      </w:r>
    </w:p>
    <w:p w:rsidR="00D57524" w:rsidRPr="00DD10A0" w:rsidRDefault="005748CD" w:rsidP="00DD10A0">
      <w:pPr>
        <w:keepNext/>
        <w:widowControl w:val="0"/>
        <w:spacing w:line="360" w:lineRule="auto"/>
        <w:ind w:firstLine="709"/>
        <w:jc w:val="both"/>
        <w:rPr>
          <w:sz w:val="28"/>
        </w:rPr>
      </w:pPr>
      <w:r w:rsidRPr="00DD10A0">
        <w:rPr>
          <w:sz w:val="28"/>
        </w:rPr>
        <w:t>Изменение производительности определяется ее индексом, который представляет соотношение фактической и плановой производительности труда:</w:t>
      </w:r>
    </w:p>
    <w:p w:rsidR="00DD10A0" w:rsidRDefault="00DD10A0" w:rsidP="00DD10A0">
      <w:pPr>
        <w:keepNext/>
        <w:widowControl w:val="0"/>
        <w:spacing w:line="360" w:lineRule="auto"/>
        <w:ind w:firstLine="709"/>
        <w:jc w:val="both"/>
        <w:rPr>
          <w:sz w:val="28"/>
          <w:lang w:val="en-US"/>
        </w:rPr>
      </w:pPr>
    </w:p>
    <w:p w:rsidR="00D57524" w:rsidRPr="00DD10A0" w:rsidRDefault="005748CD" w:rsidP="00DD10A0">
      <w:pPr>
        <w:keepNext/>
        <w:widowControl w:val="0"/>
        <w:spacing w:line="360" w:lineRule="auto"/>
        <w:ind w:firstLine="709"/>
        <w:jc w:val="both"/>
        <w:rPr>
          <w:sz w:val="28"/>
          <w:lang w:val="uk-UA"/>
        </w:rPr>
      </w:pPr>
      <w:r w:rsidRPr="00DD10A0">
        <w:rPr>
          <w:sz w:val="28"/>
          <w:lang w:val="en-US"/>
        </w:rPr>
        <w:object w:dxaOrig="1219" w:dyaOrig="740">
          <v:shape id="_x0000_i1028" type="#_x0000_t75" style="width:60.75pt;height:36.75pt" o:ole="" fillcolor="window">
            <v:imagedata r:id="rId11" o:title=""/>
          </v:shape>
          <o:OLEObject Type="Embed" ProgID="Equation.3" ShapeID="_x0000_i1028" DrawAspect="Content" ObjectID="_1460078922" r:id="rId12"/>
        </w:object>
      </w:r>
    </w:p>
    <w:p w:rsidR="00DD10A0" w:rsidRDefault="00DD10A0" w:rsidP="00DD10A0">
      <w:pPr>
        <w:keepNext/>
        <w:widowControl w:val="0"/>
        <w:spacing w:line="360" w:lineRule="auto"/>
        <w:ind w:firstLine="709"/>
        <w:jc w:val="both"/>
        <w:rPr>
          <w:sz w:val="28"/>
        </w:rPr>
      </w:pPr>
    </w:p>
    <w:p w:rsidR="00D57524" w:rsidRPr="00DD10A0" w:rsidRDefault="005748CD" w:rsidP="00DD10A0">
      <w:pPr>
        <w:keepNext/>
        <w:widowControl w:val="0"/>
        <w:spacing w:line="360" w:lineRule="auto"/>
        <w:ind w:firstLine="709"/>
        <w:jc w:val="both"/>
        <w:rPr>
          <w:sz w:val="28"/>
        </w:rPr>
      </w:pPr>
      <w:r w:rsidRPr="00DD10A0">
        <w:rPr>
          <w:sz w:val="28"/>
        </w:rPr>
        <w:t>Производительность измеряется выработкой и трудоемкостью. В данном случае можно использовать лишь выработку на одного работающего, которая равна отношению объема выпуска продукции к численности работающих. Предположим, что объем выпуска не изменяется и численность таких категорий как, рабочие, специалисты и МОП также постоянна, т.е. не влияет на производительность труда, тогда выработку определим как отношение объема выпуска продукции к численности учеников и служащих. Сделав определенные преобразования найдем зависимость между изменением выработки и изменением численности учеников и служащих:</w:t>
      </w:r>
    </w:p>
    <w:p w:rsidR="00DD10A0" w:rsidRDefault="00DD10A0" w:rsidP="00DD10A0">
      <w:pPr>
        <w:keepNext/>
        <w:widowControl w:val="0"/>
        <w:spacing w:line="360" w:lineRule="auto"/>
        <w:ind w:firstLine="709"/>
        <w:jc w:val="both"/>
        <w:rPr>
          <w:sz w:val="28"/>
          <w:lang w:val="en-US"/>
        </w:rPr>
      </w:pPr>
    </w:p>
    <w:p w:rsidR="00DD10A0" w:rsidRDefault="007049A2" w:rsidP="00DD10A0">
      <w:pPr>
        <w:keepNext/>
        <w:widowControl w:val="0"/>
        <w:spacing w:line="360" w:lineRule="auto"/>
        <w:ind w:firstLine="709"/>
        <w:jc w:val="both"/>
        <w:rPr>
          <w:sz w:val="28"/>
        </w:rPr>
      </w:pPr>
      <w:r>
        <w:rPr>
          <w:sz w:val="28"/>
          <w:lang w:val="en-US"/>
        </w:rPr>
        <w:pict>
          <v:shape id="_x0000_i1029" type="#_x0000_t75" style="width:272.25pt;height:38.25pt" fillcolor="window">
            <v:imagedata r:id="rId13" o:title=""/>
          </v:shape>
        </w:pict>
      </w:r>
      <w:r w:rsidR="005748CD" w:rsidRPr="00DD10A0">
        <w:rPr>
          <w:sz w:val="28"/>
        </w:rPr>
        <w:t xml:space="preserve">, </w:t>
      </w:r>
    </w:p>
    <w:p w:rsidR="00DD10A0" w:rsidRDefault="00DD10A0" w:rsidP="00DD10A0">
      <w:pPr>
        <w:keepNext/>
        <w:widowControl w:val="0"/>
        <w:spacing w:line="360" w:lineRule="auto"/>
        <w:ind w:firstLine="709"/>
        <w:jc w:val="both"/>
        <w:rPr>
          <w:sz w:val="28"/>
        </w:rPr>
      </w:pPr>
    </w:p>
    <w:p w:rsidR="00D57524" w:rsidRPr="00DD10A0" w:rsidRDefault="005748CD" w:rsidP="00DD10A0">
      <w:pPr>
        <w:keepNext/>
        <w:widowControl w:val="0"/>
        <w:spacing w:line="360" w:lineRule="auto"/>
        <w:ind w:firstLine="709"/>
        <w:jc w:val="both"/>
        <w:rPr>
          <w:sz w:val="28"/>
        </w:rPr>
      </w:pPr>
      <w:r w:rsidRPr="00DD10A0">
        <w:rPr>
          <w:sz w:val="28"/>
        </w:rPr>
        <w:t>где:</w:t>
      </w:r>
      <w:r w:rsidRPr="00DD10A0">
        <w:rPr>
          <w:sz w:val="28"/>
        </w:rPr>
        <w:tab/>
      </w:r>
      <w:r w:rsidRPr="00DD10A0">
        <w:rPr>
          <w:sz w:val="28"/>
          <w:lang w:val="en-US"/>
        </w:rPr>
        <w:object w:dxaOrig="440" w:dyaOrig="380">
          <v:shape id="_x0000_i1030" type="#_x0000_t75" style="width:21.75pt;height:18.75pt" o:ole="" fillcolor="window">
            <v:imagedata r:id="rId14" o:title=""/>
          </v:shape>
          <o:OLEObject Type="Embed" ProgID="Equation.3" ShapeID="_x0000_i1030" DrawAspect="Content" ObjectID="_1460078923" r:id="rId15"/>
        </w:object>
      </w:r>
      <w:r w:rsidR="00D57524" w:rsidRPr="00DD10A0">
        <w:rPr>
          <w:sz w:val="28"/>
        </w:rPr>
        <w:t xml:space="preserve"> </w:t>
      </w:r>
      <w:r w:rsidRPr="00DD10A0">
        <w:rPr>
          <w:sz w:val="28"/>
        </w:rPr>
        <w:t>- индекс производительности труда (ее изменение);</w:t>
      </w:r>
    </w:p>
    <w:p w:rsidR="00D57524" w:rsidRPr="00DD10A0" w:rsidRDefault="005748CD" w:rsidP="00DD10A0">
      <w:pPr>
        <w:keepNext/>
        <w:widowControl w:val="0"/>
        <w:spacing w:line="360" w:lineRule="auto"/>
        <w:ind w:firstLine="709"/>
        <w:jc w:val="both"/>
        <w:rPr>
          <w:sz w:val="28"/>
        </w:rPr>
      </w:pPr>
      <w:r w:rsidRPr="00DD10A0">
        <w:rPr>
          <w:sz w:val="28"/>
          <w:lang w:val="en-US"/>
        </w:rPr>
        <w:object w:dxaOrig="660" w:dyaOrig="400">
          <v:shape id="_x0000_i1031" type="#_x0000_t75" style="width:33pt;height:20.25pt" o:ole="" fillcolor="window">
            <v:imagedata r:id="rId16" o:title=""/>
          </v:shape>
          <o:OLEObject Type="Embed" ProgID="Equation.3" ShapeID="_x0000_i1031" DrawAspect="Content" ObjectID="_1460078924" r:id="rId17"/>
        </w:object>
      </w:r>
      <w:r w:rsidRPr="00DD10A0">
        <w:rPr>
          <w:sz w:val="28"/>
        </w:rPr>
        <w:t xml:space="preserve"> - производительность труда фактическая и плановая;</w:t>
      </w:r>
    </w:p>
    <w:p w:rsidR="005748CD" w:rsidRPr="00DD10A0" w:rsidRDefault="005748CD" w:rsidP="00DD10A0">
      <w:pPr>
        <w:keepNext/>
        <w:widowControl w:val="0"/>
        <w:spacing w:line="360" w:lineRule="auto"/>
        <w:ind w:firstLine="709"/>
        <w:jc w:val="both"/>
        <w:rPr>
          <w:sz w:val="28"/>
        </w:rPr>
      </w:pPr>
      <w:r w:rsidRPr="00DD10A0">
        <w:rPr>
          <w:sz w:val="28"/>
          <w:lang w:val="en-US"/>
        </w:rPr>
        <w:object w:dxaOrig="660" w:dyaOrig="400">
          <v:shape id="_x0000_i1032" type="#_x0000_t75" style="width:33pt;height:20.25pt" o:ole="" fillcolor="window">
            <v:imagedata r:id="rId18" o:title=""/>
          </v:shape>
          <o:OLEObject Type="Embed" ProgID="Equation.3" ShapeID="_x0000_i1032" DrawAspect="Content" ObjectID="_1460078925" r:id="rId19"/>
        </w:object>
      </w:r>
      <w:r w:rsidRPr="00DD10A0">
        <w:rPr>
          <w:sz w:val="28"/>
        </w:rPr>
        <w:t xml:space="preserve"> - выпуск продукции фактический и плановый;</w:t>
      </w:r>
    </w:p>
    <w:p w:rsidR="005748CD" w:rsidRPr="00DD10A0" w:rsidRDefault="005748CD" w:rsidP="00DD10A0">
      <w:pPr>
        <w:keepNext/>
        <w:widowControl w:val="0"/>
        <w:spacing w:line="360" w:lineRule="auto"/>
        <w:ind w:firstLine="709"/>
        <w:jc w:val="both"/>
        <w:rPr>
          <w:sz w:val="28"/>
        </w:rPr>
      </w:pPr>
      <w:r w:rsidRPr="00DD10A0">
        <w:rPr>
          <w:sz w:val="28"/>
          <w:lang w:val="en-US"/>
        </w:rPr>
        <w:object w:dxaOrig="440" w:dyaOrig="400">
          <v:shape id="_x0000_i1033" type="#_x0000_t75" style="width:21.75pt;height:20.25pt" o:ole="" fillcolor="window">
            <v:imagedata r:id="rId20" o:title=""/>
          </v:shape>
          <o:OLEObject Type="Embed" ProgID="Equation.3" ShapeID="_x0000_i1033" DrawAspect="Content" ObjectID="_1460078926" r:id="rId21"/>
        </w:object>
      </w:r>
      <w:r w:rsidR="00D57524" w:rsidRPr="00DD10A0">
        <w:rPr>
          <w:sz w:val="28"/>
        </w:rPr>
        <w:t xml:space="preserve"> </w:t>
      </w:r>
      <w:r w:rsidRPr="00DD10A0">
        <w:rPr>
          <w:sz w:val="28"/>
        </w:rPr>
        <w:t>- численность работающих фактическая и плановая (в расчет брать лишь численность учеников и служащих).</w:t>
      </w:r>
    </w:p>
    <w:p w:rsidR="005748CD" w:rsidRPr="00DD10A0" w:rsidRDefault="005748CD" w:rsidP="00DD10A0">
      <w:pPr>
        <w:keepNext/>
        <w:widowControl w:val="0"/>
        <w:spacing w:line="360" w:lineRule="auto"/>
        <w:ind w:firstLine="709"/>
        <w:jc w:val="both"/>
        <w:rPr>
          <w:sz w:val="28"/>
        </w:rPr>
      </w:pPr>
      <w:r w:rsidRPr="00DD10A0">
        <w:rPr>
          <w:sz w:val="28"/>
        </w:rPr>
        <w:t>Примечание: расчеты сделать отдельно по ученикам и служащим.</w:t>
      </w:r>
    </w:p>
    <w:p w:rsidR="005748CD" w:rsidRPr="00DD10A0" w:rsidRDefault="005748CD" w:rsidP="00DD10A0">
      <w:pPr>
        <w:keepNext/>
        <w:widowControl w:val="0"/>
        <w:spacing w:line="360" w:lineRule="auto"/>
        <w:ind w:firstLine="709"/>
        <w:jc w:val="both"/>
        <w:rPr>
          <w:sz w:val="28"/>
        </w:rPr>
      </w:pPr>
      <w:r w:rsidRPr="00DD10A0">
        <w:rPr>
          <w:sz w:val="28"/>
        </w:rPr>
        <w:t>Сделать выводы.</w:t>
      </w:r>
    </w:p>
    <w:p w:rsidR="00DD10A0" w:rsidRDefault="005748CD" w:rsidP="00DD10A0">
      <w:pPr>
        <w:keepNext/>
        <w:widowControl w:val="0"/>
        <w:spacing w:line="360" w:lineRule="auto"/>
        <w:ind w:firstLine="709"/>
        <w:jc w:val="both"/>
        <w:rPr>
          <w:iCs/>
          <w:sz w:val="28"/>
        </w:rPr>
      </w:pPr>
      <w:r w:rsidRPr="00DD10A0">
        <w:rPr>
          <w:sz w:val="28"/>
          <w:lang w:val="uk-UA"/>
        </w:rPr>
        <w:t>Индекс</w:t>
      </w:r>
      <w:r w:rsidR="00D57524" w:rsidRPr="00DD10A0">
        <w:rPr>
          <w:sz w:val="28"/>
          <w:lang w:val="uk-UA"/>
        </w:rPr>
        <w:t xml:space="preserve"> </w:t>
      </w:r>
      <w:r w:rsidRPr="00DD10A0">
        <w:rPr>
          <w:sz w:val="28"/>
          <w:lang w:val="uk-UA"/>
        </w:rPr>
        <w:t>производительности</w:t>
      </w:r>
      <w:r w:rsidR="00D57524" w:rsidRPr="00DD10A0">
        <w:rPr>
          <w:sz w:val="28"/>
          <w:lang w:val="uk-UA"/>
        </w:rPr>
        <w:t xml:space="preserve"> </w:t>
      </w:r>
    </w:p>
    <w:p w:rsidR="00DD10A0" w:rsidRDefault="00DD10A0" w:rsidP="00DD10A0">
      <w:pPr>
        <w:keepNext/>
        <w:widowControl w:val="0"/>
        <w:spacing w:line="360" w:lineRule="auto"/>
        <w:ind w:firstLine="709"/>
        <w:jc w:val="both"/>
        <w:rPr>
          <w:iCs/>
          <w:sz w:val="28"/>
        </w:rPr>
      </w:pPr>
    </w:p>
    <w:p w:rsidR="00DD10A0" w:rsidRDefault="005748CD" w:rsidP="00DD10A0">
      <w:pPr>
        <w:keepNext/>
        <w:widowControl w:val="0"/>
        <w:spacing w:line="360" w:lineRule="auto"/>
        <w:ind w:firstLine="709"/>
        <w:jc w:val="both"/>
        <w:rPr>
          <w:sz w:val="28"/>
          <w:lang w:val="uk-UA"/>
        </w:rPr>
      </w:pPr>
      <w:r w:rsidRPr="00DD10A0">
        <w:rPr>
          <w:iCs/>
          <w:sz w:val="28"/>
        </w:rPr>
        <w:object w:dxaOrig="1080" w:dyaOrig="720">
          <v:shape id="_x0000_i1034" type="#_x0000_t75" style="width:54pt;height:36pt" o:ole="">
            <v:imagedata r:id="rId22" o:title=""/>
          </v:shape>
          <o:OLEObject Type="Embed" ProgID="Equation.3" ShapeID="_x0000_i1034" DrawAspect="Content" ObjectID="_1460078927" r:id="rId23"/>
        </w:object>
      </w:r>
      <w:r w:rsidRPr="00DD10A0">
        <w:rPr>
          <w:sz w:val="28"/>
          <w:lang w:val="uk-UA"/>
        </w:rPr>
        <w:t xml:space="preserve"> </w:t>
      </w:r>
    </w:p>
    <w:p w:rsidR="00DD10A0" w:rsidRDefault="00DD10A0" w:rsidP="00DD10A0">
      <w:pPr>
        <w:keepNext/>
        <w:widowControl w:val="0"/>
        <w:spacing w:line="360" w:lineRule="auto"/>
        <w:ind w:firstLine="709"/>
        <w:jc w:val="both"/>
        <w:rPr>
          <w:sz w:val="28"/>
          <w:lang w:val="uk-UA"/>
        </w:rPr>
      </w:pPr>
    </w:p>
    <w:p w:rsidR="005748CD" w:rsidRPr="00DD10A0" w:rsidRDefault="005748CD" w:rsidP="00DD10A0">
      <w:pPr>
        <w:keepNext/>
        <w:widowControl w:val="0"/>
        <w:spacing w:line="360" w:lineRule="auto"/>
        <w:ind w:firstLine="709"/>
        <w:jc w:val="both"/>
        <w:rPr>
          <w:sz w:val="28"/>
          <w:lang w:val="uk-UA"/>
        </w:rPr>
      </w:pPr>
      <w:r w:rsidRPr="00DD10A0">
        <w:rPr>
          <w:sz w:val="28"/>
          <w:lang w:val="uk-UA"/>
        </w:rPr>
        <w:t>для:</w:t>
      </w:r>
    </w:p>
    <w:p w:rsidR="005748CD" w:rsidRDefault="005748CD" w:rsidP="00DD10A0">
      <w:pPr>
        <w:keepNext/>
        <w:widowControl w:val="0"/>
        <w:numPr>
          <w:ilvl w:val="0"/>
          <w:numId w:val="14"/>
        </w:numPr>
        <w:spacing w:line="360" w:lineRule="auto"/>
        <w:ind w:left="0" w:firstLine="709"/>
        <w:jc w:val="both"/>
        <w:rPr>
          <w:sz w:val="28"/>
        </w:rPr>
      </w:pPr>
      <w:r w:rsidRPr="00DD10A0">
        <w:rPr>
          <w:sz w:val="28"/>
          <w:lang w:val="uk-UA"/>
        </w:rPr>
        <w:t xml:space="preserve">Рабочих </w:t>
      </w:r>
    </w:p>
    <w:p w:rsidR="00DD10A0" w:rsidRPr="00DD10A0" w:rsidRDefault="00DD10A0" w:rsidP="00DD10A0">
      <w:pPr>
        <w:keepNext/>
        <w:widowControl w:val="0"/>
        <w:spacing w:line="360" w:lineRule="auto"/>
        <w:ind w:left="709"/>
        <w:jc w:val="both"/>
        <w:rPr>
          <w:sz w:val="28"/>
        </w:rPr>
      </w:pPr>
    </w:p>
    <w:p w:rsidR="005748CD" w:rsidRDefault="005748CD" w:rsidP="00DD10A0">
      <w:pPr>
        <w:keepNext/>
        <w:widowControl w:val="0"/>
        <w:spacing w:line="360" w:lineRule="auto"/>
        <w:ind w:firstLine="709"/>
        <w:jc w:val="both"/>
        <w:rPr>
          <w:sz w:val="28"/>
        </w:rPr>
      </w:pPr>
      <w:r w:rsidRPr="00DD10A0">
        <w:rPr>
          <w:iCs/>
          <w:sz w:val="28"/>
        </w:rPr>
        <w:object w:dxaOrig="1719" w:dyaOrig="620">
          <v:shape id="_x0000_i1035" type="#_x0000_t75" style="width:86.25pt;height:30.75pt" o:ole="">
            <v:imagedata r:id="rId24" o:title=""/>
          </v:shape>
          <o:OLEObject Type="Embed" ProgID="Equation.3" ShapeID="_x0000_i1035" DrawAspect="Content" ObjectID="_1460078928" r:id="rId25"/>
        </w:object>
      </w:r>
    </w:p>
    <w:p w:rsidR="00DD10A0" w:rsidRPr="00DD10A0" w:rsidRDefault="00DD10A0"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sz w:val="28"/>
        </w:rPr>
      </w:pPr>
      <w:r w:rsidRPr="00DD10A0">
        <w:rPr>
          <w:sz w:val="28"/>
        </w:rPr>
        <w:t>в т.ч. основных</w:t>
      </w:r>
    </w:p>
    <w:p w:rsidR="00DD10A0" w:rsidRDefault="00DD10A0" w:rsidP="00DD10A0">
      <w:pPr>
        <w:keepNext/>
        <w:widowControl w:val="0"/>
        <w:spacing w:line="360" w:lineRule="auto"/>
        <w:ind w:firstLine="709"/>
        <w:jc w:val="both"/>
        <w:rPr>
          <w:iCs/>
          <w:sz w:val="28"/>
        </w:rPr>
      </w:pPr>
    </w:p>
    <w:p w:rsidR="005748CD" w:rsidRDefault="005748CD" w:rsidP="00DD10A0">
      <w:pPr>
        <w:keepNext/>
        <w:widowControl w:val="0"/>
        <w:spacing w:line="360" w:lineRule="auto"/>
        <w:ind w:firstLine="709"/>
        <w:jc w:val="both"/>
        <w:rPr>
          <w:iCs/>
          <w:sz w:val="28"/>
        </w:rPr>
      </w:pPr>
      <w:r w:rsidRPr="00DD10A0">
        <w:rPr>
          <w:iCs/>
          <w:sz w:val="28"/>
        </w:rPr>
        <w:object w:dxaOrig="1600" w:dyaOrig="620">
          <v:shape id="_x0000_i1036" type="#_x0000_t75" style="width:80.25pt;height:30.75pt" o:ole="">
            <v:imagedata r:id="rId26" o:title=""/>
          </v:shape>
          <o:OLEObject Type="Embed" ProgID="Equation.3" ShapeID="_x0000_i1036" DrawAspect="Content" ObjectID="_1460078929" r:id="rId27"/>
        </w:object>
      </w:r>
    </w:p>
    <w:p w:rsidR="00DD10A0" w:rsidRPr="00DD10A0" w:rsidRDefault="00DD10A0" w:rsidP="00DD10A0">
      <w:pPr>
        <w:keepNext/>
        <w:widowControl w:val="0"/>
        <w:spacing w:line="360" w:lineRule="auto"/>
        <w:ind w:firstLine="709"/>
        <w:jc w:val="both"/>
        <w:rPr>
          <w:iCs/>
          <w:sz w:val="28"/>
        </w:rPr>
      </w:pPr>
    </w:p>
    <w:p w:rsidR="005748CD" w:rsidRPr="00DD10A0" w:rsidRDefault="005748CD" w:rsidP="00DD10A0">
      <w:pPr>
        <w:keepNext/>
        <w:widowControl w:val="0"/>
        <w:numPr>
          <w:ilvl w:val="0"/>
          <w:numId w:val="14"/>
        </w:numPr>
        <w:spacing w:line="360" w:lineRule="auto"/>
        <w:ind w:left="0" w:firstLine="709"/>
        <w:jc w:val="both"/>
        <w:rPr>
          <w:sz w:val="28"/>
        </w:rPr>
      </w:pPr>
      <w:r w:rsidRPr="00DD10A0">
        <w:rPr>
          <w:sz w:val="28"/>
        </w:rPr>
        <w:t>Специалистов</w:t>
      </w:r>
    </w:p>
    <w:p w:rsidR="00DD10A0" w:rsidRDefault="00DD10A0" w:rsidP="00DD10A0">
      <w:pPr>
        <w:keepNext/>
        <w:widowControl w:val="0"/>
        <w:spacing w:line="360" w:lineRule="auto"/>
        <w:ind w:firstLine="709"/>
        <w:jc w:val="both"/>
        <w:rPr>
          <w:iCs/>
          <w:sz w:val="28"/>
        </w:rPr>
      </w:pPr>
    </w:p>
    <w:p w:rsidR="005748CD" w:rsidRDefault="005748CD" w:rsidP="00DD10A0">
      <w:pPr>
        <w:keepNext/>
        <w:widowControl w:val="0"/>
        <w:spacing w:line="360" w:lineRule="auto"/>
        <w:ind w:firstLine="709"/>
        <w:jc w:val="both"/>
        <w:rPr>
          <w:iCs/>
          <w:sz w:val="28"/>
        </w:rPr>
      </w:pPr>
      <w:r w:rsidRPr="00DD10A0">
        <w:rPr>
          <w:iCs/>
          <w:sz w:val="28"/>
        </w:rPr>
        <w:object w:dxaOrig="1700" w:dyaOrig="620">
          <v:shape id="_x0000_i1037" type="#_x0000_t75" style="width:84.75pt;height:30.75pt" o:ole="">
            <v:imagedata r:id="rId28" o:title=""/>
          </v:shape>
          <o:OLEObject Type="Embed" ProgID="Equation.3" ShapeID="_x0000_i1037" DrawAspect="Content" ObjectID="_1460078930" r:id="rId29"/>
        </w:object>
      </w:r>
    </w:p>
    <w:p w:rsidR="00DD10A0" w:rsidRPr="00DD10A0" w:rsidRDefault="00DD10A0" w:rsidP="00DD10A0">
      <w:pPr>
        <w:keepNext/>
        <w:widowControl w:val="0"/>
        <w:spacing w:line="360" w:lineRule="auto"/>
        <w:ind w:firstLine="709"/>
        <w:jc w:val="both"/>
        <w:rPr>
          <w:iCs/>
          <w:sz w:val="28"/>
        </w:rPr>
      </w:pPr>
    </w:p>
    <w:p w:rsidR="005748CD" w:rsidRPr="00DD10A0" w:rsidRDefault="005748CD" w:rsidP="00DD10A0">
      <w:pPr>
        <w:keepNext/>
        <w:widowControl w:val="0"/>
        <w:numPr>
          <w:ilvl w:val="0"/>
          <w:numId w:val="14"/>
        </w:numPr>
        <w:spacing w:line="360" w:lineRule="auto"/>
        <w:ind w:left="0" w:firstLine="709"/>
        <w:jc w:val="both"/>
        <w:rPr>
          <w:sz w:val="28"/>
        </w:rPr>
      </w:pPr>
      <w:r w:rsidRPr="00DD10A0">
        <w:rPr>
          <w:sz w:val="28"/>
        </w:rPr>
        <w:t>Служащих</w:t>
      </w:r>
    </w:p>
    <w:p w:rsidR="00DD10A0" w:rsidRDefault="00DD10A0" w:rsidP="00DD10A0">
      <w:pPr>
        <w:keepNext/>
        <w:widowControl w:val="0"/>
        <w:spacing w:line="360" w:lineRule="auto"/>
        <w:ind w:firstLine="709"/>
        <w:jc w:val="both"/>
        <w:rPr>
          <w:iCs/>
          <w:sz w:val="28"/>
        </w:rPr>
      </w:pPr>
    </w:p>
    <w:p w:rsidR="005748CD" w:rsidRDefault="005748CD" w:rsidP="00DD10A0">
      <w:pPr>
        <w:keepNext/>
        <w:widowControl w:val="0"/>
        <w:spacing w:line="360" w:lineRule="auto"/>
        <w:ind w:firstLine="709"/>
        <w:jc w:val="both"/>
        <w:rPr>
          <w:iCs/>
          <w:sz w:val="28"/>
        </w:rPr>
      </w:pPr>
      <w:r w:rsidRPr="00DD10A0">
        <w:rPr>
          <w:iCs/>
          <w:sz w:val="28"/>
        </w:rPr>
        <w:object w:dxaOrig="1600" w:dyaOrig="620">
          <v:shape id="_x0000_i1038" type="#_x0000_t75" style="width:80.25pt;height:30.75pt" o:ole="">
            <v:imagedata r:id="rId30" o:title=""/>
          </v:shape>
          <o:OLEObject Type="Embed" ProgID="Equation.3" ShapeID="_x0000_i1038" DrawAspect="Content" ObjectID="_1460078931" r:id="rId31"/>
        </w:object>
      </w:r>
    </w:p>
    <w:p w:rsidR="00DD10A0" w:rsidRPr="00DD10A0" w:rsidRDefault="00DD10A0" w:rsidP="00DD10A0">
      <w:pPr>
        <w:keepNext/>
        <w:widowControl w:val="0"/>
        <w:spacing w:line="360" w:lineRule="auto"/>
        <w:ind w:firstLine="709"/>
        <w:jc w:val="both"/>
        <w:rPr>
          <w:iCs/>
          <w:sz w:val="28"/>
        </w:rPr>
      </w:pPr>
    </w:p>
    <w:p w:rsidR="005748CD" w:rsidRPr="00DD10A0" w:rsidRDefault="005748CD" w:rsidP="00DD10A0">
      <w:pPr>
        <w:keepNext/>
        <w:widowControl w:val="0"/>
        <w:numPr>
          <w:ilvl w:val="0"/>
          <w:numId w:val="14"/>
        </w:numPr>
        <w:spacing w:line="360" w:lineRule="auto"/>
        <w:ind w:left="0" w:firstLine="709"/>
        <w:jc w:val="both"/>
        <w:rPr>
          <w:sz w:val="28"/>
        </w:rPr>
      </w:pPr>
      <w:r w:rsidRPr="00DD10A0">
        <w:rPr>
          <w:sz w:val="28"/>
        </w:rPr>
        <w:t>Учеников</w:t>
      </w:r>
    </w:p>
    <w:p w:rsidR="00DD10A0" w:rsidRDefault="00DD10A0" w:rsidP="00DD10A0">
      <w:pPr>
        <w:keepNext/>
        <w:widowControl w:val="0"/>
        <w:spacing w:line="360" w:lineRule="auto"/>
        <w:ind w:firstLine="709"/>
        <w:jc w:val="both"/>
        <w:rPr>
          <w:iCs/>
          <w:sz w:val="28"/>
        </w:rPr>
      </w:pPr>
    </w:p>
    <w:p w:rsidR="005748CD" w:rsidRDefault="005748CD" w:rsidP="00DD10A0">
      <w:pPr>
        <w:keepNext/>
        <w:widowControl w:val="0"/>
        <w:spacing w:line="360" w:lineRule="auto"/>
        <w:ind w:firstLine="709"/>
        <w:jc w:val="both"/>
        <w:rPr>
          <w:iCs/>
          <w:sz w:val="28"/>
        </w:rPr>
      </w:pPr>
      <w:r w:rsidRPr="00DD10A0">
        <w:rPr>
          <w:iCs/>
          <w:sz w:val="28"/>
        </w:rPr>
        <w:object w:dxaOrig="1500" w:dyaOrig="620">
          <v:shape id="_x0000_i1039" type="#_x0000_t75" style="width:75pt;height:30.75pt" o:ole="">
            <v:imagedata r:id="rId32" o:title=""/>
          </v:shape>
          <o:OLEObject Type="Embed" ProgID="Equation.3" ShapeID="_x0000_i1039" DrawAspect="Content" ObjectID="_1460078932" r:id="rId33"/>
        </w:object>
      </w:r>
    </w:p>
    <w:p w:rsidR="00DD10A0" w:rsidRPr="00DD10A0" w:rsidRDefault="00DD10A0" w:rsidP="00DD10A0">
      <w:pPr>
        <w:keepNext/>
        <w:widowControl w:val="0"/>
        <w:spacing w:line="360" w:lineRule="auto"/>
        <w:ind w:firstLine="709"/>
        <w:jc w:val="both"/>
        <w:rPr>
          <w:iCs/>
          <w:sz w:val="28"/>
        </w:rPr>
      </w:pPr>
    </w:p>
    <w:p w:rsidR="005748CD" w:rsidRPr="00DD10A0" w:rsidRDefault="005748CD" w:rsidP="00DD10A0">
      <w:pPr>
        <w:keepNext/>
        <w:widowControl w:val="0"/>
        <w:numPr>
          <w:ilvl w:val="0"/>
          <w:numId w:val="14"/>
        </w:numPr>
        <w:spacing w:line="360" w:lineRule="auto"/>
        <w:ind w:left="0" w:firstLine="709"/>
        <w:jc w:val="both"/>
        <w:rPr>
          <w:sz w:val="28"/>
        </w:rPr>
      </w:pPr>
      <w:r w:rsidRPr="00DD10A0">
        <w:rPr>
          <w:sz w:val="28"/>
        </w:rPr>
        <w:t>Непромперсонала</w:t>
      </w:r>
    </w:p>
    <w:p w:rsidR="005748CD" w:rsidRPr="00DD10A0" w:rsidRDefault="00DD10A0" w:rsidP="00DD10A0">
      <w:pPr>
        <w:keepNext/>
        <w:widowControl w:val="0"/>
        <w:spacing w:line="360" w:lineRule="auto"/>
        <w:ind w:firstLine="709"/>
        <w:jc w:val="both"/>
        <w:rPr>
          <w:iCs/>
          <w:sz w:val="28"/>
        </w:rPr>
      </w:pPr>
      <w:r>
        <w:rPr>
          <w:iCs/>
          <w:sz w:val="28"/>
        </w:rPr>
        <w:br w:type="page"/>
      </w:r>
      <w:r w:rsidR="005748CD" w:rsidRPr="00DD10A0">
        <w:rPr>
          <w:iCs/>
          <w:sz w:val="28"/>
        </w:rPr>
        <w:object w:dxaOrig="1520" w:dyaOrig="620">
          <v:shape id="_x0000_i1040" type="#_x0000_t75" style="width:75.75pt;height:30.75pt" o:ole="">
            <v:imagedata r:id="rId34" o:title=""/>
          </v:shape>
          <o:OLEObject Type="Embed" ProgID="Equation.3" ShapeID="_x0000_i1040" DrawAspect="Content" ObjectID="_1460078933" r:id="rId35"/>
        </w:object>
      </w:r>
    </w:p>
    <w:p w:rsidR="00DD10A0" w:rsidRDefault="00DD10A0" w:rsidP="00DD10A0">
      <w:pPr>
        <w:keepNext/>
        <w:widowControl w:val="0"/>
        <w:spacing w:line="360" w:lineRule="auto"/>
        <w:ind w:firstLine="709"/>
        <w:jc w:val="both"/>
        <w:rPr>
          <w:sz w:val="28"/>
        </w:rPr>
      </w:pPr>
    </w:p>
    <w:p w:rsidR="005748CD" w:rsidRPr="00DD10A0" w:rsidRDefault="005748CD" w:rsidP="00DD10A0">
      <w:pPr>
        <w:keepNext/>
        <w:widowControl w:val="0"/>
        <w:spacing w:line="360" w:lineRule="auto"/>
        <w:ind w:firstLine="709"/>
        <w:jc w:val="both"/>
        <w:rPr>
          <w:sz w:val="28"/>
        </w:rPr>
      </w:pPr>
      <w:r w:rsidRPr="00DD10A0">
        <w:rPr>
          <w:sz w:val="28"/>
        </w:rPr>
        <w:t>За</w:t>
      </w:r>
      <w:r w:rsidR="00D57524" w:rsidRPr="00DD10A0">
        <w:rPr>
          <w:sz w:val="28"/>
        </w:rPr>
        <w:t xml:space="preserve"> </w:t>
      </w:r>
      <w:r w:rsidRPr="00DD10A0">
        <w:rPr>
          <w:sz w:val="28"/>
        </w:rPr>
        <w:t>счет</w:t>
      </w:r>
      <w:r w:rsidR="00D57524" w:rsidRPr="00DD10A0">
        <w:rPr>
          <w:sz w:val="28"/>
        </w:rPr>
        <w:t xml:space="preserve"> </w:t>
      </w:r>
      <w:r w:rsidRPr="00DD10A0">
        <w:rPr>
          <w:sz w:val="28"/>
        </w:rPr>
        <w:t>увеличения</w:t>
      </w:r>
      <w:r w:rsidR="00D57524" w:rsidRPr="00DD10A0">
        <w:rPr>
          <w:sz w:val="28"/>
        </w:rPr>
        <w:t xml:space="preserve"> </w:t>
      </w:r>
      <w:r w:rsidRPr="00DD10A0">
        <w:rPr>
          <w:sz w:val="28"/>
        </w:rPr>
        <w:t>числа</w:t>
      </w:r>
      <w:r w:rsidR="00D57524" w:rsidRPr="00DD10A0">
        <w:rPr>
          <w:sz w:val="28"/>
        </w:rPr>
        <w:t xml:space="preserve"> </w:t>
      </w:r>
      <w:r w:rsidRPr="00DD10A0">
        <w:rPr>
          <w:sz w:val="28"/>
        </w:rPr>
        <w:t>учеников</w:t>
      </w:r>
      <w:r w:rsidR="00D57524" w:rsidRPr="00DD10A0">
        <w:rPr>
          <w:sz w:val="28"/>
        </w:rPr>
        <w:t xml:space="preserve"> </w:t>
      </w:r>
      <w:r w:rsidRPr="00DD10A0">
        <w:rPr>
          <w:sz w:val="28"/>
        </w:rPr>
        <w:t>происходит</w:t>
      </w:r>
      <w:r w:rsidR="00D57524" w:rsidRPr="00DD10A0">
        <w:rPr>
          <w:sz w:val="28"/>
        </w:rPr>
        <w:t xml:space="preserve"> </w:t>
      </w:r>
      <w:r w:rsidRPr="00DD10A0">
        <w:rPr>
          <w:sz w:val="28"/>
        </w:rPr>
        <w:t>снижение</w:t>
      </w:r>
      <w:r w:rsidR="00D57524" w:rsidRPr="00DD10A0">
        <w:rPr>
          <w:sz w:val="28"/>
        </w:rPr>
        <w:t xml:space="preserve"> </w:t>
      </w:r>
      <w:r w:rsidRPr="00DD10A0">
        <w:rPr>
          <w:sz w:val="28"/>
        </w:rPr>
        <w:t>производительности</w:t>
      </w:r>
      <w:r w:rsidR="00D57524" w:rsidRPr="00DD10A0">
        <w:rPr>
          <w:sz w:val="28"/>
        </w:rPr>
        <w:t xml:space="preserve"> </w:t>
      </w:r>
      <w:r w:rsidRPr="00DD10A0">
        <w:rPr>
          <w:sz w:val="28"/>
        </w:rPr>
        <w:t>(</w:t>
      </w:r>
      <w:r w:rsidRPr="00DD10A0">
        <w:rPr>
          <w:iCs/>
          <w:sz w:val="28"/>
        </w:rPr>
        <w:t>У</w:t>
      </w:r>
      <w:r w:rsidRPr="00DD10A0">
        <w:rPr>
          <w:iCs/>
          <w:sz w:val="28"/>
          <w:vertAlign w:val="subscript"/>
        </w:rPr>
        <w:t>пт</w:t>
      </w:r>
      <w:r w:rsidRPr="00DD10A0">
        <w:rPr>
          <w:iCs/>
          <w:sz w:val="28"/>
        </w:rPr>
        <w:t>=</w:t>
      </w:r>
      <w:r w:rsidRPr="00DD10A0">
        <w:rPr>
          <w:sz w:val="28"/>
        </w:rPr>
        <w:t>0,5), а</w:t>
      </w:r>
      <w:r w:rsidR="00D57524" w:rsidRPr="00DD10A0">
        <w:rPr>
          <w:sz w:val="28"/>
        </w:rPr>
        <w:t xml:space="preserve"> </w:t>
      </w:r>
      <w:r w:rsidRPr="00DD10A0">
        <w:rPr>
          <w:sz w:val="28"/>
        </w:rPr>
        <w:t>за</w:t>
      </w:r>
      <w:r w:rsidR="00D57524" w:rsidRPr="00DD10A0">
        <w:rPr>
          <w:sz w:val="28"/>
        </w:rPr>
        <w:t xml:space="preserve"> </w:t>
      </w:r>
      <w:r w:rsidRPr="00DD10A0">
        <w:rPr>
          <w:sz w:val="28"/>
        </w:rPr>
        <w:t>счет</w:t>
      </w:r>
      <w:r w:rsidR="00D57524" w:rsidRPr="00DD10A0">
        <w:rPr>
          <w:sz w:val="28"/>
        </w:rPr>
        <w:t xml:space="preserve"> </w:t>
      </w:r>
      <w:r w:rsidRPr="00DD10A0">
        <w:rPr>
          <w:sz w:val="28"/>
        </w:rPr>
        <w:t>уменьшения</w:t>
      </w:r>
      <w:r w:rsidR="00D57524" w:rsidRPr="00DD10A0">
        <w:rPr>
          <w:sz w:val="28"/>
        </w:rPr>
        <w:t xml:space="preserve"> </w:t>
      </w:r>
      <w:r w:rsidRPr="00DD10A0">
        <w:rPr>
          <w:sz w:val="28"/>
        </w:rPr>
        <w:t>числа</w:t>
      </w:r>
      <w:r w:rsidR="00D57524" w:rsidRPr="00DD10A0">
        <w:rPr>
          <w:sz w:val="28"/>
        </w:rPr>
        <w:t xml:space="preserve"> </w:t>
      </w:r>
      <w:r w:rsidRPr="00DD10A0">
        <w:rPr>
          <w:sz w:val="28"/>
        </w:rPr>
        <w:t>служащих</w:t>
      </w:r>
      <w:r w:rsidR="00D57524" w:rsidRPr="00DD10A0">
        <w:rPr>
          <w:sz w:val="28"/>
        </w:rPr>
        <w:t xml:space="preserve"> </w:t>
      </w:r>
      <w:r w:rsidRPr="00DD10A0">
        <w:rPr>
          <w:sz w:val="28"/>
        </w:rPr>
        <w:t>происходит</w:t>
      </w:r>
      <w:r w:rsidR="00D57524" w:rsidRPr="00DD10A0">
        <w:rPr>
          <w:sz w:val="28"/>
        </w:rPr>
        <w:t xml:space="preserve"> </w:t>
      </w:r>
      <w:r w:rsidRPr="00DD10A0">
        <w:rPr>
          <w:sz w:val="28"/>
        </w:rPr>
        <w:t>увеличение</w:t>
      </w:r>
      <w:r w:rsidR="00D57524" w:rsidRPr="00DD10A0">
        <w:rPr>
          <w:sz w:val="28"/>
        </w:rPr>
        <w:t xml:space="preserve"> </w:t>
      </w:r>
      <w:r w:rsidRPr="00DD10A0">
        <w:rPr>
          <w:sz w:val="28"/>
        </w:rPr>
        <w:t>производительности</w:t>
      </w:r>
      <w:r w:rsidR="00D57524" w:rsidRPr="00DD10A0">
        <w:rPr>
          <w:sz w:val="28"/>
        </w:rPr>
        <w:t xml:space="preserve"> </w:t>
      </w:r>
      <w:r w:rsidRPr="00DD10A0">
        <w:rPr>
          <w:sz w:val="28"/>
        </w:rPr>
        <w:t>(</w:t>
      </w:r>
      <w:r w:rsidRPr="00DD10A0">
        <w:rPr>
          <w:iCs/>
          <w:sz w:val="28"/>
        </w:rPr>
        <w:t>У</w:t>
      </w:r>
      <w:r w:rsidRPr="00DD10A0">
        <w:rPr>
          <w:iCs/>
          <w:sz w:val="28"/>
          <w:vertAlign w:val="subscript"/>
        </w:rPr>
        <w:t>пт</w:t>
      </w:r>
      <w:r w:rsidRPr="00DD10A0">
        <w:rPr>
          <w:iCs/>
          <w:sz w:val="28"/>
        </w:rPr>
        <w:t>=</w:t>
      </w:r>
      <w:r w:rsidRPr="00DD10A0">
        <w:rPr>
          <w:sz w:val="28"/>
        </w:rPr>
        <w:t>1,36).</w:t>
      </w:r>
    </w:p>
    <w:p w:rsidR="005748CD" w:rsidRPr="00DD10A0" w:rsidRDefault="00AB2580" w:rsidP="00DD10A0">
      <w:pPr>
        <w:keepNext/>
        <w:widowControl w:val="0"/>
        <w:spacing w:line="360" w:lineRule="auto"/>
        <w:ind w:firstLine="709"/>
        <w:jc w:val="center"/>
        <w:rPr>
          <w:b/>
          <w:sz w:val="28"/>
        </w:rPr>
      </w:pPr>
      <w:r w:rsidRPr="00DD10A0">
        <w:rPr>
          <w:sz w:val="28"/>
        </w:rPr>
        <w:br w:type="page"/>
      </w:r>
      <w:r w:rsidR="005748CD" w:rsidRPr="00DD10A0">
        <w:rPr>
          <w:b/>
          <w:sz w:val="28"/>
        </w:rPr>
        <w:t>Список</w:t>
      </w:r>
      <w:r w:rsidR="00D57524" w:rsidRPr="00DD10A0">
        <w:rPr>
          <w:b/>
          <w:sz w:val="28"/>
        </w:rPr>
        <w:t xml:space="preserve"> </w:t>
      </w:r>
      <w:r w:rsidR="005748CD" w:rsidRPr="00DD10A0">
        <w:rPr>
          <w:b/>
          <w:sz w:val="28"/>
        </w:rPr>
        <w:t>использованной</w:t>
      </w:r>
      <w:r w:rsidR="00D57524" w:rsidRPr="00DD10A0">
        <w:rPr>
          <w:b/>
          <w:sz w:val="28"/>
        </w:rPr>
        <w:t xml:space="preserve"> </w:t>
      </w:r>
      <w:r w:rsidR="005748CD" w:rsidRPr="00DD10A0">
        <w:rPr>
          <w:b/>
          <w:sz w:val="28"/>
        </w:rPr>
        <w:t>литературы:</w:t>
      </w:r>
    </w:p>
    <w:p w:rsidR="00DD10A0" w:rsidRPr="00DD10A0" w:rsidRDefault="00DD10A0" w:rsidP="00DD10A0">
      <w:pPr>
        <w:keepNext/>
        <w:widowControl w:val="0"/>
        <w:spacing w:line="360" w:lineRule="auto"/>
        <w:ind w:firstLine="709"/>
        <w:jc w:val="both"/>
        <w:rPr>
          <w:sz w:val="28"/>
        </w:rPr>
      </w:pPr>
    </w:p>
    <w:p w:rsidR="005748CD" w:rsidRPr="00DD10A0" w:rsidRDefault="005748CD" w:rsidP="00DD10A0">
      <w:pPr>
        <w:keepNext/>
        <w:widowControl w:val="0"/>
        <w:numPr>
          <w:ilvl w:val="0"/>
          <w:numId w:val="15"/>
        </w:numPr>
        <w:spacing w:line="360" w:lineRule="auto"/>
        <w:ind w:left="0" w:firstLine="0"/>
        <w:jc w:val="both"/>
        <w:rPr>
          <w:sz w:val="28"/>
        </w:rPr>
      </w:pPr>
      <w:r w:rsidRPr="00DD10A0">
        <w:rPr>
          <w:sz w:val="28"/>
        </w:rPr>
        <w:t>Методические</w:t>
      </w:r>
      <w:r w:rsidR="00D57524" w:rsidRPr="00DD10A0">
        <w:rPr>
          <w:sz w:val="28"/>
        </w:rPr>
        <w:t xml:space="preserve"> </w:t>
      </w:r>
      <w:r w:rsidRPr="00DD10A0">
        <w:rPr>
          <w:sz w:val="28"/>
        </w:rPr>
        <w:t>указания</w:t>
      </w:r>
      <w:r w:rsidR="00D57524" w:rsidRPr="00DD10A0">
        <w:rPr>
          <w:sz w:val="28"/>
        </w:rPr>
        <w:t xml:space="preserve"> </w:t>
      </w:r>
      <w:r w:rsidRPr="00DD10A0">
        <w:rPr>
          <w:sz w:val="28"/>
        </w:rPr>
        <w:t>и</w:t>
      </w:r>
      <w:r w:rsidR="00D57524" w:rsidRPr="00DD10A0">
        <w:rPr>
          <w:sz w:val="28"/>
        </w:rPr>
        <w:t xml:space="preserve"> </w:t>
      </w:r>
      <w:r w:rsidRPr="00DD10A0">
        <w:rPr>
          <w:sz w:val="28"/>
        </w:rPr>
        <w:t>задания</w:t>
      </w:r>
      <w:r w:rsidR="00D57524" w:rsidRPr="00DD10A0">
        <w:rPr>
          <w:sz w:val="28"/>
        </w:rPr>
        <w:t xml:space="preserve"> </w:t>
      </w:r>
      <w:r w:rsidRPr="00DD10A0">
        <w:rPr>
          <w:sz w:val="28"/>
        </w:rPr>
        <w:t>к</w:t>
      </w:r>
      <w:r w:rsidR="00D57524" w:rsidRPr="00DD10A0">
        <w:rPr>
          <w:sz w:val="28"/>
        </w:rPr>
        <w:t xml:space="preserve"> </w:t>
      </w:r>
      <w:r w:rsidRPr="00DD10A0">
        <w:rPr>
          <w:sz w:val="28"/>
        </w:rPr>
        <w:t>контрольным</w:t>
      </w:r>
      <w:r w:rsidR="00D57524" w:rsidRPr="00DD10A0">
        <w:rPr>
          <w:sz w:val="28"/>
        </w:rPr>
        <w:t xml:space="preserve"> </w:t>
      </w:r>
      <w:r w:rsidRPr="00DD10A0">
        <w:rPr>
          <w:sz w:val="28"/>
        </w:rPr>
        <w:t>работам</w:t>
      </w:r>
      <w:r w:rsidR="00D57524" w:rsidRPr="00DD10A0">
        <w:rPr>
          <w:sz w:val="28"/>
        </w:rPr>
        <w:t xml:space="preserve"> </w:t>
      </w:r>
      <w:r w:rsidRPr="00DD10A0">
        <w:rPr>
          <w:sz w:val="28"/>
        </w:rPr>
        <w:t>по</w:t>
      </w:r>
      <w:r w:rsidR="00D57524" w:rsidRPr="00DD10A0">
        <w:rPr>
          <w:sz w:val="28"/>
        </w:rPr>
        <w:t xml:space="preserve"> </w:t>
      </w:r>
      <w:r w:rsidRPr="00DD10A0">
        <w:rPr>
          <w:sz w:val="28"/>
        </w:rPr>
        <w:t>курсу</w:t>
      </w:r>
      <w:r w:rsidR="00D57524" w:rsidRPr="00DD10A0">
        <w:rPr>
          <w:sz w:val="28"/>
        </w:rPr>
        <w:t xml:space="preserve"> </w:t>
      </w:r>
      <w:r w:rsidRPr="00DD10A0">
        <w:rPr>
          <w:sz w:val="28"/>
        </w:rPr>
        <w:t>«Экономика</w:t>
      </w:r>
      <w:r w:rsidR="00D57524" w:rsidRPr="00DD10A0">
        <w:rPr>
          <w:sz w:val="28"/>
        </w:rPr>
        <w:t xml:space="preserve"> </w:t>
      </w:r>
      <w:r w:rsidRPr="00DD10A0">
        <w:rPr>
          <w:sz w:val="28"/>
        </w:rPr>
        <w:t>труда»</w:t>
      </w:r>
      <w:r w:rsidR="00D57524" w:rsidRPr="00DD10A0">
        <w:rPr>
          <w:sz w:val="28"/>
        </w:rPr>
        <w:t xml:space="preserve"> </w:t>
      </w:r>
      <w:r w:rsidRPr="00DD10A0">
        <w:rPr>
          <w:sz w:val="28"/>
        </w:rPr>
        <w:t>для</w:t>
      </w:r>
      <w:r w:rsidR="00D57524" w:rsidRPr="00DD10A0">
        <w:rPr>
          <w:sz w:val="28"/>
        </w:rPr>
        <w:t xml:space="preserve"> </w:t>
      </w:r>
      <w:r w:rsidRPr="00DD10A0">
        <w:rPr>
          <w:sz w:val="28"/>
        </w:rPr>
        <w:t>студентов</w:t>
      </w:r>
      <w:r w:rsidR="00D57524" w:rsidRPr="00DD10A0">
        <w:rPr>
          <w:sz w:val="28"/>
        </w:rPr>
        <w:t xml:space="preserve"> </w:t>
      </w:r>
      <w:r w:rsidRPr="00DD10A0">
        <w:rPr>
          <w:sz w:val="28"/>
        </w:rPr>
        <w:t>заочной</w:t>
      </w:r>
      <w:r w:rsidR="00D57524" w:rsidRPr="00DD10A0">
        <w:rPr>
          <w:sz w:val="28"/>
        </w:rPr>
        <w:t xml:space="preserve"> </w:t>
      </w:r>
      <w:r w:rsidRPr="00DD10A0">
        <w:rPr>
          <w:sz w:val="28"/>
        </w:rPr>
        <w:t>формы</w:t>
      </w:r>
      <w:r w:rsidR="00D57524" w:rsidRPr="00DD10A0">
        <w:rPr>
          <w:sz w:val="28"/>
        </w:rPr>
        <w:t xml:space="preserve"> </w:t>
      </w:r>
      <w:r w:rsidRPr="00DD10A0">
        <w:rPr>
          <w:sz w:val="28"/>
        </w:rPr>
        <w:t>обучения./ Сост.Дзержинская</w:t>
      </w:r>
      <w:r w:rsidR="00D57524" w:rsidRPr="00DD10A0">
        <w:rPr>
          <w:sz w:val="28"/>
        </w:rPr>
        <w:t xml:space="preserve"> </w:t>
      </w:r>
      <w:r w:rsidRPr="00DD10A0">
        <w:rPr>
          <w:sz w:val="28"/>
        </w:rPr>
        <w:t>В.Н.-</w:t>
      </w:r>
      <w:r w:rsidR="00EB72EF" w:rsidRPr="00DD10A0">
        <w:rPr>
          <w:sz w:val="28"/>
        </w:rPr>
        <w:t xml:space="preserve"> ДГМА, 2006</w:t>
      </w:r>
      <w:r w:rsidRPr="00DD10A0">
        <w:rPr>
          <w:sz w:val="28"/>
        </w:rPr>
        <w:t>.</w:t>
      </w:r>
    </w:p>
    <w:p w:rsidR="005748CD" w:rsidRPr="00DD10A0" w:rsidRDefault="005748CD" w:rsidP="00DD10A0">
      <w:pPr>
        <w:keepNext/>
        <w:widowControl w:val="0"/>
        <w:numPr>
          <w:ilvl w:val="0"/>
          <w:numId w:val="15"/>
        </w:numPr>
        <w:spacing w:line="360" w:lineRule="auto"/>
        <w:ind w:left="0" w:firstLine="0"/>
        <w:jc w:val="both"/>
        <w:rPr>
          <w:sz w:val="28"/>
        </w:rPr>
      </w:pPr>
      <w:r w:rsidRPr="00DD10A0">
        <w:rPr>
          <w:sz w:val="28"/>
        </w:rPr>
        <w:t>Генкин</w:t>
      </w:r>
      <w:r w:rsidR="00D57524" w:rsidRPr="00DD10A0">
        <w:rPr>
          <w:sz w:val="28"/>
        </w:rPr>
        <w:t xml:space="preserve"> </w:t>
      </w:r>
      <w:r w:rsidRPr="00DD10A0">
        <w:rPr>
          <w:sz w:val="28"/>
        </w:rPr>
        <w:t>Б.М. Экономика</w:t>
      </w:r>
      <w:r w:rsidR="00D57524" w:rsidRPr="00DD10A0">
        <w:rPr>
          <w:sz w:val="28"/>
        </w:rPr>
        <w:t xml:space="preserve"> </w:t>
      </w:r>
      <w:r w:rsidRPr="00DD10A0">
        <w:rPr>
          <w:sz w:val="28"/>
        </w:rPr>
        <w:t>и</w:t>
      </w:r>
      <w:r w:rsidR="00D57524" w:rsidRPr="00DD10A0">
        <w:rPr>
          <w:sz w:val="28"/>
        </w:rPr>
        <w:t xml:space="preserve"> </w:t>
      </w:r>
      <w:r w:rsidRPr="00DD10A0">
        <w:rPr>
          <w:sz w:val="28"/>
        </w:rPr>
        <w:t>социология</w:t>
      </w:r>
      <w:r w:rsidR="00D57524" w:rsidRPr="00DD10A0">
        <w:rPr>
          <w:sz w:val="28"/>
        </w:rPr>
        <w:t xml:space="preserve"> </w:t>
      </w:r>
      <w:r w:rsidRPr="00DD10A0">
        <w:rPr>
          <w:sz w:val="28"/>
        </w:rPr>
        <w:t>труда.М.: Изд.гр. «Норма-Инфра», 1999.</w:t>
      </w:r>
      <w:bookmarkStart w:id="0" w:name="_GoBack"/>
      <w:bookmarkEnd w:id="0"/>
    </w:p>
    <w:sectPr w:rsidR="005748CD" w:rsidRPr="00DD10A0" w:rsidSect="00DD10A0">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E8D6033C"/>
    <w:lvl w:ilvl="0">
      <w:start w:val="1"/>
      <w:numFmt w:val="decimal"/>
      <w:pStyle w:val="3"/>
      <w:lvlText w:val="%1."/>
      <w:lvlJc w:val="left"/>
      <w:pPr>
        <w:tabs>
          <w:tab w:val="num" w:pos="926"/>
        </w:tabs>
        <w:ind w:left="926" w:hanging="360"/>
      </w:pPr>
      <w:rPr>
        <w:rFonts w:cs="Times New Roman"/>
      </w:rPr>
    </w:lvl>
  </w:abstractNum>
  <w:abstractNum w:abstractNumId="1">
    <w:nsid w:val="20422B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32CF7EF5"/>
    <w:multiLevelType w:val="hybridMultilevel"/>
    <w:tmpl w:val="EF52A684"/>
    <w:lvl w:ilvl="0" w:tplc="C9463E32">
      <w:start w:val="1"/>
      <w:numFmt w:val="decimal"/>
      <w:lvlText w:val="%1."/>
      <w:lvlJc w:val="left"/>
      <w:pPr>
        <w:tabs>
          <w:tab w:val="num" w:pos="720"/>
        </w:tabs>
        <w:ind w:left="720" w:hanging="360"/>
      </w:pPr>
      <w:rPr>
        <w:rFonts w:cs="Times New Roman" w:hint="default"/>
      </w:rPr>
    </w:lvl>
    <w:lvl w:ilvl="1" w:tplc="7BB43B76">
      <w:numFmt w:val="none"/>
      <w:lvlText w:val=""/>
      <w:lvlJc w:val="left"/>
      <w:pPr>
        <w:tabs>
          <w:tab w:val="num" w:pos="360"/>
        </w:tabs>
      </w:pPr>
      <w:rPr>
        <w:rFonts w:cs="Times New Roman"/>
      </w:rPr>
    </w:lvl>
    <w:lvl w:ilvl="2" w:tplc="9400300A">
      <w:numFmt w:val="none"/>
      <w:lvlText w:val=""/>
      <w:lvlJc w:val="left"/>
      <w:pPr>
        <w:tabs>
          <w:tab w:val="num" w:pos="360"/>
        </w:tabs>
      </w:pPr>
      <w:rPr>
        <w:rFonts w:cs="Times New Roman"/>
      </w:rPr>
    </w:lvl>
    <w:lvl w:ilvl="3" w:tplc="7D548200">
      <w:numFmt w:val="none"/>
      <w:lvlText w:val=""/>
      <w:lvlJc w:val="left"/>
      <w:pPr>
        <w:tabs>
          <w:tab w:val="num" w:pos="360"/>
        </w:tabs>
      </w:pPr>
      <w:rPr>
        <w:rFonts w:cs="Times New Roman"/>
      </w:rPr>
    </w:lvl>
    <w:lvl w:ilvl="4" w:tplc="AC5274DC">
      <w:numFmt w:val="none"/>
      <w:lvlText w:val=""/>
      <w:lvlJc w:val="left"/>
      <w:pPr>
        <w:tabs>
          <w:tab w:val="num" w:pos="360"/>
        </w:tabs>
      </w:pPr>
      <w:rPr>
        <w:rFonts w:cs="Times New Roman"/>
      </w:rPr>
    </w:lvl>
    <w:lvl w:ilvl="5" w:tplc="BEEE3178">
      <w:numFmt w:val="none"/>
      <w:lvlText w:val=""/>
      <w:lvlJc w:val="left"/>
      <w:pPr>
        <w:tabs>
          <w:tab w:val="num" w:pos="360"/>
        </w:tabs>
      </w:pPr>
      <w:rPr>
        <w:rFonts w:cs="Times New Roman"/>
      </w:rPr>
    </w:lvl>
    <w:lvl w:ilvl="6" w:tplc="3C4EC64A">
      <w:numFmt w:val="none"/>
      <w:lvlText w:val=""/>
      <w:lvlJc w:val="left"/>
      <w:pPr>
        <w:tabs>
          <w:tab w:val="num" w:pos="360"/>
        </w:tabs>
      </w:pPr>
      <w:rPr>
        <w:rFonts w:cs="Times New Roman"/>
      </w:rPr>
    </w:lvl>
    <w:lvl w:ilvl="7" w:tplc="852EAA4E">
      <w:numFmt w:val="none"/>
      <w:lvlText w:val=""/>
      <w:lvlJc w:val="left"/>
      <w:pPr>
        <w:tabs>
          <w:tab w:val="num" w:pos="360"/>
        </w:tabs>
      </w:pPr>
      <w:rPr>
        <w:rFonts w:cs="Times New Roman"/>
      </w:rPr>
    </w:lvl>
    <w:lvl w:ilvl="8" w:tplc="02EC84BE">
      <w:numFmt w:val="none"/>
      <w:lvlText w:val=""/>
      <w:lvlJc w:val="left"/>
      <w:pPr>
        <w:tabs>
          <w:tab w:val="num" w:pos="360"/>
        </w:tabs>
      </w:pPr>
      <w:rPr>
        <w:rFonts w:cs="Times New Roman"/>
      </w:rPr>
    </w:lvl>
  </w:abstractNum>
  <w:abstractNum w:abstractNumId="3">
    <w:nsid w:val="43D15A5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91034E2"/>
    <w:multiLevelType w:val="hybridMultilevel"/>
    <w:tmpl w:val="CE8C74E2"/>
    <w:lvl w:ilvl="0" w:tplc="E16A31C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FE3040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6153448"/>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7">
    <w:nsid w:val="646D6E47"/>
    <w:multiLevelType w:val="multilevel"/>
    <w:tmpl w:val="B22A85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6CBA64D8"/>
    <w:multiLevelType w:val="hybridMultilevel"/>
    <w:tmpl w:val="D70CAA68"/>
    <w:lvl w:ilvl="0" w:tplc="BA888E8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72F1541C"/>
    <w:multiLevelType w:val="multilevel"/>
    <w:tmpl w:val="FDE01D2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287"/>
        </w:tabs>
        <w:ind w:left="1287" w:hanging="72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1647"/>
        </w:tabs>
        <w:ind w:left="1647" w:hanging="108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0">
    <w:nsid w:val="78203BCC"/>
    <w:multiLevelType w:val="hybridMultilevel"/>
    <w:tmpl w:val="02724B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B276AA0"/>
    <w:multiLevelType w:val="multilevel"/>
    <w:tmpl w:val="F3C8CD04"/>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287"/>
        </w:tabs>
        <w:ind w:left="1287" w:hanging="72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1647"/>
        </w:tabs>
        <w:ind w:left="1647" w:hanging="108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2">
    <w:nsid w:val="7E554D7D"/>
    <w:multiLevelType w:val="multilevel"/>
    <w:tmpl w:val="F9F6F776"/>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num w:numId="1">
    <w:abstractNumId w:val="0"/>
  </w:num>
  <w:num w:numId="2">
    <w:abstractNumId w:val="0"/>
  </w:num>
  <w:num w:numId="3">
    <w:abstractNumId w:val="5"/>
  </w:num>
  <w:num w:numId="4">
    <w:abstractNumId w:val="3"/>
  </w:num>
  <w:num w:numId="5">
    <w:abstractNumId w:val="11"/>
  </w:num>
  <w:num w:numId="6">
    <w:abstractNumId w:val="6"/>
  </w:num>
  <w:num w:numId="7">
    <w:abstractNumId w:val="12"/>
  </w:num>
  <w:num w:numId="8">
    <w:abstractNumId w:val="7"/>
  </w:num>
  <w:num w:numId="9">
    <w:abstractNumId w:val="9"/>
  </w:num>
  <w:num w:numId="10">
    <w:abstractNumId w:val="1"/>
  </w:num>
  <w:num w:numId="11">
    <w:abstractNumId w:val="2"/>
  </w:num>
  <w:num w:numId="12">
    <w:abstractNumId w:val="9"/>
    <w:lvlOverride w:ilvl="0">
      <w:startOverride w:val="1"/>
    </w:lvlOverride>
    <w:lvlOverride w:ilvl="1">
      <w:startOverride w:val="3"/>
    </w:lvlOverride>
  </w:num>
  <w:num w:numId="13">
    <w:abstractNumId w:val="9"/>
    <w:lvlOverride w:ilvl="0">
      <w:startOverride w:val="1"/>
    </w:lvlOverride>
    <w:lvlOverride w:ilvl="1">
      <w:startOverride w:val="3"/>
    </w:lvlOverride>
  </w:num>
  <w:num w:numId="14">
    <w:abstractNumId w:val="8"/>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16B"/>
    <w:rsid w:val="0012053A"/>
    <w:rsid w:val="003E0086"/>
    <w:rsid w:val="0042316B"/>
    <w:rsid w:val="005748CD"/>
    <w:rsid w:val="007049A2"/>
    <w:rsid w:val="00A824CA"/>
    <w:rsid w:val="00AB2580"/>
    <w:rsid w:val="00D57524"/>
    <w:rsid w:val="00DD10A0"/>
    <w:rsid w:val="00EB7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601212E0-928F-41E1-B696-B4595A3A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z w:val="20"/>
      <w:szCs w:val="20"/>
      <w:lang w:val="en-US"/>
    </w:rPr>
  </w:style>
  <w:style w:type="paragraph" w:styleId="2">
    <w:name w:val="heading 2"/>
    <w:basedOn w:val="a"/>
    <w:next w:val="a"/>
    <w:link w:val="20"/>
    <w:uiPriority w:val="9"/>
    <w:qFormat/>
    <w:pPr>
      <w:keepNext/>
      <w:jc w:val="center"/>
      <w:outlineLvl w:val="1"/>
    </w:pPr>
    <w:rPr>
      <w:b/>
      <w:szCs w:val="20"/>
    </w:rPr>
  </w:style>
  <w:style w:type="paragraph" w:styleId="30">
    <w:name w:val="heading 3"/>
    <w:basedOn w:val="a"/>
    <w:next w:val="a"/>
    <w:link w:val="31"/>
    <w:uiPriority w:val="9"/>
    <w:qFormat/>
    <w:pPr>
      <w:keepNext/>
      <w:ind w:left="709" w:hanging="709"/>
      <w:jc w:val="center"/>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paragraph" w:styleId="a3">
    <w:name w:val="Title"/>
    <w:basedOn w:val="a"/>
    <w:link w:val="a4"/>
    <w:uiPriority w:val="10"/>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List Number 3"/>
    <w:basedOn w:val="a"/>
    <w:uiPriority w:val="99"/>
    <w:pPr>
      <w:numPr>
        <w:numId w:val="2"/>
      </w:numPr>
    </w:pPr>
    <w:rPr>
      <w:sz w:val="20"/>
      <w:szCs w:val="20"/>
    </w:rPr>
  </w:style>
  <w:style w:type="paragraph" w:styleId="a5">
    <w:name w:val="header"/>
    <w:basedOn w:val="a"/>
    <w:link w:val="a6"/>
    <w:uiPriority w:val="99"/>
    <w:pPr>
      <w:tabs>
        <w:tab w:val="center" w:pos="4153"/>
        <w:tab w:val="right" w:pos="8306"/>
      </w:tabs>
    </w:pPr>
    <w:rPr>
      <w:sz w:val="20"/>
      <w:szCs w:val="20"/>
    </w:rPr>
  </w:style>
  <w:style w:type="character" w:customStyle="1" w:styleId="a6">
    <w:name w:val="Верхний колонтитул Знак"/>
    <w:link w:val="a5"/>
    <w:uiPriority w:val="99"/>
    <w:semiHidden/>
    <w:rPr>
      <w:sz w:val="24"/>
      <w:szCs w:val="24"/>
    </w:rPr>
  </w:style>
  <w:style w:type="paragraph" w:styleId="a7">
    <w:name w:val="Body Text"/>
    <w:basedOn w:val="a"/>
    <w:link w:val="a8"/>
    <w:uiPriority w:val="99"/>
    <w:pPr>
      <w:jc w:val="center"/>
      <w:outlineLvl w:val="0"/>
    </w:pPr>
    <w:rPr>
      <w:sz w:val="28"/>
      <w:szCs w:val="20"/>
    </w:rPr>
  </w:style>
  <w:style w:type="character" w:customStyle="1" w:styleId="a8">
    <w:name w:val="Основной текст Знак"/>
    <w:link w:val="a7"/>
    <w:uiPriority w:val="99"/>
    <w:semiHidden/>
    <w:rPr>
      <w:sz w:val="24"/>
      <w:szCs w:val="24"/>
    </w:rPr>
  </w:style>
  <w:style w:type="paragraph" w:styleId="a9">
    <w:name w:val="annotation text"/>
    <w:basedOn w:val="a"/>
    <w:link w:val="aa"/>
    <w:uiPriority w:val="99"/>
    <w:semiHidden/>
    <w:rPr>
      <w:sz w:val="20"/>
      <w:szCs w:val="20"/>
    </w:rPr>
  </w:style>
  <w:style w:type="character" w:customStyle="1" w:styleId="aa">
    <w:name w:val="Текст примечания Знак"/>
    <w:link w:val="a9"/>
    <w:uiPriority w:val="99"/>
    <w:semiHidden/>
  </w:style>
  <w:style w:type="paragraph" w:styleId="ab">
    <w:name w:val="Body Text Indent"/>
    <w:basedOn w:val="a"/>
    <w:link w:val="ac"/>
    <w:uiPriority w:val="99"/>
    <w:pPr>
      <w:ind w:firstLine="426"/>
    </w:pPr>
    <w:rPr>
      <w:sz w:val="20"/>
      <w:szCs w:val="20"/>
    </w:rPr>
  </w:style>
  <w:style w:type="character" w:customStyle="1" w:styleId="ac">
    <w:name w:val="Основной текст с отступом Знак"/>
    <w:link w:val="ab"/>
    <w:uiPriority w:val="99"/>
    <w:semiHidden/>
    <w:rPr>
      <w:sz w:val="24"/>
      <w:szCs w:val="24"/>
    </w:rPr>
  </w:style>
  <w:style w:type="paragraph" w:styleId="32">
    <w:name w:val="Body Text Indent 3"/>
    <w:basedOn w:val="a"/>
    <w:link w:val="33"/>
    <w:uiPriority w:val="99"/>
    <w:pPr>
      <w:ind w:left="256" w:hanging="284"/>
    </w:pPr>
    <w:rPr>
      <w:sz w:val="20"/>
      <w:szCs w:val="20"/>
      <w:lang w:val="en-US"/>
    </w:rPr>
  </w:style>
  <w:style w:type="character" w:customStyle="1" w:styleId="33">
    <w:name w:val="Основной текст с отступом 3 Знак"/>
    <w:link w:val="32"/>
    <w:uiPriority w:val="99"/>
    <w:semiHidden/>
    <w:rPr>
      <w:sz w:val="16"/>
      <w:szCs w:val="16"/>
    </w:rPr>
  </w:style>
  <w:style w:type="paragraph" w:styleId="21">
    <w:name w:val="Body Text Indent 2"/>
    <w:basedOn w:val="a"/>
    <w:link w:val="22"/>
    <w:uiPriority w:val="99"/>
    <w:pPr>
      <w:ind w:firstLine="567"/>
      <w:jc w:val="both"/>
    </w:pPr>
    <w:rPr>
      <w:sz w:val="20"/>
      <w:szCs w:val="20"/>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Words>
  <Characters>9238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Экономика  труда</vt:lpstr>
    </vt:vector>
  </TitlesOfParts>
  <Company>NEW</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труда</dc:title>
  <dc:subject/>
  <dc:creator>ИРИНА</dc:creator>
  <cp:keywords/>
  <dc:description/>
  <cp:lastModifiedBy>admin</cp:lastModifiedBy>
  <cp:revision>2</cp:revision>
  <dcterms:created xsi:type="dcterms:W3CDTF">2014-04-27T01:42:00Z</dcterms:created>
  <dcterms:modified xsi:type="dcterms:W3CDTF">2014-04-27T01:42:00Z</dcterms:modified>
</cp:coreProperties>
</file>