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02E" w:rsidRPr="003C2AC5" w:rsidRDefault="0033302E" w:rsidP="003C2AC5">
      <w:pPr>
        <w:keepNext/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33302E" w:rsidRPr="003C2AC5" w:rsidRDefault="0033302E" w:rsidP="003C2AC5">
      <w:pPr>
        <w:keepNext/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3C2AC5" w:rsidRDefault="003C2AC5" w:rsidP="003C2AC5">
      <w:pPr>
        <w:keepNext/>
        <w:widowControl w:val="0"/>
        <w:spacing w:line="360" w:lineRule="auto"/>
        <w:ind w:firstLine="709"/>
        <w:jc w:val="both"/>
        <w:rPr>
          <w:sz w:val="28"/>
          <w:szCs w:val="50"/>
        </w:rPr>
      </w:pPr>
    </w:p>
    <w:p w:rsidR="003C2AC5" w:rsidRDefault="003C2AC5" w:rsidP="003C2AC5">
      <w:pPr>
        <w:keepNext/>
        <w:widowControl w:val="0"/>
        <w:spacing w:line="360" w:lineRule="auto"/>
        <w:ind w:firstLine="709"/>
        <w:jc w:val="both"/>
        <w:rPr>
          <w:sz w:val="28"/>
          <w:szCs w:val="50"/>
        </w:rPr>
      </w:pPr>
    </w:p>
    <w:p w:rsidR="003C2AC5" w:rsidRDefault="003C2AC5" w:rsidP="003C2AC5">
      <w:pPr>
        <w:keepNext/>
        <w:widowControl w:val="0"/>
        <w:spacing w:line="360" w:lineRule="auto"/>
        <w:ind w:firstLine="709"/>
        <w:jc w:val="both"/>
        <w:rPr>
          <w:sz w:val="28"/>
          <w:szCs w:val="50"/>
        </w:rPr>
      </w:pPr>
    </w:p>
    <w:p w:rsidR="003C2AC5" w:rsidRDefault="003C2AC5" w:rsidP="003C2AC5">
      <w:pPr>
        <w:keepNext/>
        <w:widowControl w:val="0"/>
        <w:spacing w:line="360" w:lineRule="auto"/>
        <w:ind w:firstLine="709"/>
        <w:jc w:val="both"/>
        <w:rPr>
          <w:sz w:val="28"/>
          <w:szCs w:val="50"/>
        </w:rPr>
      </w:pPr>
    </w:p>
    <w:p w:rsidR="003C2AC5" w:rsidRDefault="003C2AC5" w:rsidP="003C2AC5">
      <w:pPr>
        <w:keepNext/>
        <w:widowControl w:val="0"/>
        <w:spacing w:line="360" w:lineRule="auto"/>
        <w:ind w:firstLine="709"/>
        <w:jc w:val="both"/>
        <w:rPr>
          <w:sz w:val="28"/>
          <w:szCs w:val="50"/>
        </w:rPr>
      </w:pPr>
    </w:p>
    <w:p w:rsidR="003C2AC5" w:rsidRDefault="003C2AC5" w:rsidP="003C2AC5">
      <w:pPr>
        <w:keepNext/>
        <w:widowControl w:val="0"/>
        <w:spacing w:line="360" w:lineRule="auto"/>
        <w:ind w:firstLine="709"/>
        <w:jc w:val="both"/>
        <w:rPr>
          <w:sz w:val="28"/>
          <w:szCs w:val="50"/>
        </w:rPr>
      </w:pPr>
    </w:p>
    <w:p w:rsidR="003C2AC5" w:rsidRDefault="003C2AC5" w:rsidP="003C2AC5">
      <w:pPr>
        <w:keepNext/>
        <w:widowControl w:val="0"/>
        <w:spacing w:line="360" w:lineRule="auto"/>
        <w:ind w:firstLine="709"/>
        <w:jc w:val="both"/>
        <w:rPr>
          <w:sz w:val="28"/>
          <w:szCs w:val="50"/>
        </w:rPr>
      </w:pPr>
    </w:p>
    <w:p w:rsidR="003C2AC5" w:rsidRDefault="003C2AC5" w:rsidP="003C2AC5">
      <w:pPr>
        <w:keepNext/>
        <w:widowControl w:val="0"/>
        <w:spacing w:line="360" w:lineRule="auto"/>
        <w:ind w:firstLine="709"/>
        <w:jc w:val="both"/>
        <w:rPr>
          <w:sz w:val="28"/>
          <w:szCs w:val="50"/>
        </w:rPr>
      </w:pPr>
    </w:p>
    <w:p w:rsidR="003C2AC5" w:rsidRDefault="003C2AC5" w:rsidP="003C2AC5">
      <w:pPr>
        <w:keepNext/>
        <w:widowControl w:val="0"/>
        <w:spacing w:line="360" w:lineRule="auto"/>
        <w:ind w:firstLine="709"/>
        <w:jc w:val="both"/>
        <w:rPr>
          <w:sz w:val="28"/>
          <w:szCs w:val="50"/>
        </w:rPr>
      </w:pPr>
    </w:p>
    <w:p w:rsidR="003C2AC5" w:rsidRDefault="003C2AC5" w:rsidP="003C2AC5">
      <w:pPr>
        <w:keepNext/>
        <w:widowControl w:val="0"/>
        <w:spacing w:line="360" w:lineRule="auto"/>
        <w:ind w:firstLine="709"/>
        <w:jc w:val="both"/>
        <w:rPr>
          <w:sz w:val="28"/>
          <w:szCs w:val="50"/>
        </w:rPr>
      </w:pPr>
    </w:p>
    <w:p w:rsidR="003C2AC5" w:rsidRDefault="003C2AC5" w:rsidP="003C2AC5">
      <w:pPr>
        <w:keepNext/>
        <w:widowControl w:val="0"/>
        <w:spacing w:line="360" w:lineRule="auto"/>
        <w:ind w:firstLine="709"/>
        <w:jc w:val="both"/>
        <w:rPr>
          <w:sz w:val="28"/>
          <w:szCs w:val="50"/>
        </w:rPr>
      </w:pPr>
    </w:p>
    <w:p w:rsidR="0033302E" w:rsidRPr="003C2AC5" w:rsidRDefault="0033302E" w:rsidP="003C2AC5">
      <w:pPr>
        <w:keepNext/>
        <w:widowControl w:val="0"/>
        <w:spacing w:line="360" w:lineRule="auto"/>
        <w:ind w:firstLine="709"/>
        <w:jc w:val="center"/>
        <w:rPr>
          <w:sz w:val="28"/>
          <w:szCs w:val="50"/>
        </w:rPr>
      </w:pPr>
      <w:r w:rsidRPr="003C2AC5">
        <w:rPr>
          <w:sz w:val="28"/>
          <w:szCs w:val="50"/>
        </w:rPr>
        <w:t>КОНТРОЛЬНАЯ РАБОТА</w:t>
      </w:r>
    </w:p>
    <w:p w:rsidR="003C2AC5" w:rsidRDefault="003C2AC5" w:rsidP="003C2AC5">
      <w:pPr>
        <w:keepNext/>
        <w:widowControl w:val="0"/>
        <w:spacing w:line="360" w:lineRule="auto"/>
        <w:ind w:firstLine="709"/>
        <w:jc w:val="center"/>
        <w:rPr>
          <w:sz w:val="28"/>
          <w:szCs w:val="28"/>
        </w:rPr>
      </w:pPr>
    </w:p>
    <w:p w:rsidR="0033302E" w:rsidRPr="003C2AC5" w:rsidRDefault="0033302E" w:rsidP="003C2AC5">
      <w:pPr>
        <w:keepNext/>
        <w:widowControl w:val="0"/>
        <w:spacing w:line="360" w:lineRule="auto"/>
        <w:ind w:firstLine="709"/>
        <w:jc w:val="center"/>
        <w:rPr>
          <w:sz w:val="28"/>
          <w:szCs w:val="28"/>
        </w:rPr>
      </w:pPr>
      <w:r w:rsidRPr="003C2AC5">
        <w:rPr>
          <w:sz w:val="28"/>
          <w:szCs w:val="28"/>
        </w:rPr>
        <w:t>По дисциплине: «Этика и эстетика»</w:t>
      </w:r>
    </w:p>
    <w:p w:rsidR="0033302E" w:rsidRPr="003C2AC5" w:rsidRDefault="0033302E" w:rsidP="003C2AC5">
      <w:pPr>
        <w:keepNext/>
        <w:widowControl w:val="0"/>
        <w:spacing w:line="360" w:lineRule="auto"/>
        <w:ind w:firstLine="709"/>
        <w:jc w:val="center"/>
        <w:rPr>
          <w:sz w:val="28"/>
          <w:szCs w:val="28"/>
        </w:rPr>
      </w:pPr>
    </w:p>
    <w:p w:rsidR="0033302E" w:rsidRPr="003C2AC5" w:rsidRDefault="00BA68E5" w:rsidP="003C2AC5">
      <w:pPr>
        <w:keepNext/>
        <w:widowControl w:val="0"/>
        <w:spacing w:line="360" w:lineRule="auto"/>
        <w:ind w:firstLine="709"/>
        <w:jc w:val="center"/>
        <w:rPr>
          <w:sz w:val="28"/>
          <w:szCs w:val="36"/>
        </w:rPr>
      </w:pPr>
      <w:r w:rsidRPr="003C2AC5">
        <w:rPr>
          <w:sz w:val="28"/>
          <w:szCs w:val="36"/>
        </w:rPr>
        <w:t>На тему</w:t>
      </w:r>
      <w:r w:rsidR="0033302E" w:rsidRPr="003C2AC5">
        <w:rPr>
          <w:sz w:val="28"/>
          <w:szCs w:val="36"/>
        </w:rPr>
        <w:t>: «Имидж современного руководителя»</w:t>
      </w:r>
    </w:p>
    <w:p w:rsidR="0033302E" w:rsidRPr="003C2AC5" w:rsidRDefault="0033302E" w:rsidP="003C2AC5">
      <w:pPr>
        <w:keepNext/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33302E" w:rsidRPr="003C2AC5" w:rsidRDefault="0033302E" w:rsidP="003C2AC5">
      <w:pPr>
        <w:keepNext/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172EF1" w:rsidRPr="003C2AC5" w:rsidRDefault="00A44A69" w:rsidP="003C2AC5">
      <w:pPr>
        <w:keepNext/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3C2AC5">
        <w:rPr>
          <w:sz w:val="28"/>
          <w:szCs w:val="28"/>
        </w:rPr>
        <w:br w:type="page"/>
      </w:r>
      <w:r w:rsidR="003C2AC5">
        <w:rPr>
          <w:sz w:val="28"/>
          <w:szCs w:val="28"/>
        </w:rPr>
        <w:t>Содержание</w:t>
      </w:r>
    </w:p>
    <w:p w:rsidR="0033302E" w:rsidRPr="003C2AC5" w:rsidRDefault="0033302E" w:rsidP="003C2AC5">
      <w:pPr>
        <w:keepNext/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3C2AC5" w:rsidRPr="003C2AC5" w:rsidRDefault="003C2AC5" w:rsidP="003C2AC5">
      <w:pPr>
        <w:keepNext/>
        <w:widowControl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Введение</w:t>
      </w:r>
    </w:p>
    <w:p w:rsidR="003C2AC5" w:rsidRPr="003C2AC5" w:rsidRDefault="003C2AC5" w:rsidP="003C2AC5">
      <w:pPr>
        <w:keepNext/>
        <w:widowControl w:val="0"/>
        <w:spacing w:line="360" w:lineRule="auto"/>
        <w:jc w:val="both"/>
        <w:rPr>
          <w:sz w:val="28"/>
          <w:szCs w:val="28"/>
        </w:rPr>
      </w:pPr>
      <w:r w:rsidRPr="003C2AC5">
        <w:rPr>
          <w:sz w:val="28"/>
          <w:szCs w:val="28"/>
        </w:rPr>
        <w:t>1. Этикет и и</w:t>
      </w:r>
      <w:r>
        <w:rPr>
          <w:sz w:val="28"/>
          <w:szCs w:val="28"/>
        </w:rPr>
        <w:t>мидж современного руководителя</w:t>
      </w:r>
      <w:r>
        <w:rPr>
          <w:sz w:val="28"/>
          <w:szCs w:val="28"/>
        </w:rPr>
        <w:tab/>
      </w:r>
    </w:p>
    <w:p w:rsidR="003C2AC5" w:rsidRPr="003C2AC5" w:rsidRDefault="003C2AC5" w:rsidP="003C2AC5">
      <w:pPr>
        <w:keepNext/>
        <w:widowControl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Визитная карточка</w:t>
      </w:r>
    </w:p>
    <w:p w:rsidR="003C2AC5" w:rsidRPr="003C2AC5" w:rsidRDefault="003C2AC5" w:rsidP="003C2AC5">
      <w:pPr>
        <w:keepNext/>
        <w:widowControl w:val="0"/>
        <w:spacing w:line="360" w:lineRule="auto"/>
        <w:jc w:val="both"/>
        <w:rPr>
          <w:sz w:val="28"/>
          <w:szCs w:val="28"/>
        </w:rPr>
      </w:pPr>
      <w:r w:rsidRPr="003C2AC5">
        <w:rPr>
          <w:sz w:val="28"/>
          <w:szCs w:val="28"/>
        </w:rPr>
        <w:t>3. Внешний об</w:t>
      </w:r>
      <w:r>
        <w:rPr>
          <w:sz w:val="28"/>
          <w:szCs w:val="28"/>
        </w:rPr>
        <w:t>лик современного руководителя</w:t>
      </w:r>
      <w:r>
        <w:rPr>
          <w:sz w:val="28"/>
          <w:szCs w:val="28"/>
        </w:rPr>
        <w:tab/>
      </w:r>
    </w:p>
    <w:p w:rsidR="003C2AC5" w:rsidRPr="003C2AC5" w:rsidRDefault="003C2AC5" w:rsidP="003C2AC5">
      <w:pPr>
        <w:keepNext/>
        <w:widowControl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 </w:t>
      </w:r>
      <w:r w:rsidRPr="003C2AC5">
        <w:rPr>
          <w:sz w:val="28"/>
          <w:szCs w:val="28"/>
        </w:rPr>
        <w:t>В</w:t>
      </w:r>
      <w:r>
        <w:rPr>
          <w:sz w:val="28"/>
          <w:szCs w:val="28"/>
        </w:rPr>
        <w:t>нешний облик делового мужчины</w:t>
      </w:r>
    </w:p>
    <w:p w:rsidR="003C2AC5" w:rsidRPr="003C2AC5" w:rsidRDefault="003C2AC5" w:rsidP="003C2AC5">
      <w:pPr>
        <w:keepNext/>
        <w:widowControl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3.2 Внешний облик деловой женщины</w:t>
      </w:r>
    </w:p>
    <w:p w:rsidR="003C2AC5" w:rsidRPr="003C2AC5" w:rsidRDefault="003C2AC5" w:rsidP="003C2AC5">
      <w:pPr>
        <w:keepNext/>
        <w:widowControl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Заключение</w:t>
      </w:r>
    </w:p>
    <w:p w:rsidR="003C2AC5" w:rsidRPr="003C2AC5" w:rsidRDefault="003C2AC5" w:rsidP="003C2AC5">
      <w:pPr>
        <w:keepNext/>
        <w:widowControl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Список литературы</w:t>
      </w:r>
    </w:p>
    <w:p w:rsidR="00D73851" w:rsidRPr="003C2AC5" w:rsidRDefault="00D73851" w:rsidP="003C2AC5">
      <w:pPr>
        <w:keepNext/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D73851" w:rsidRPr="003C2AC5" w:rsidRDefault="003C2AC5" w:rsidP="003C2AC5">
      <w:pPr>
        <w:keepNext/>
        <w:widowControl w:val="0"/>
        <w:spacing w:line="360" w:lineRule="auto"/>
        <w:ind w:firstLine="709"/>
        <w:jc w:val="both"/>
        <w:rPr>
          <w:sz w:val="28"/>
          <w:szCs w:val="28"/>
        </w:rPr>
      </w:pPr>
      <w:bookmarkStart w:id="0" w:name="_Toc215482001"/>
      <w:r>
        <w:rPr>
          <w:sz w:val="28"/>
          <w:szCs w:val="28"/>
        </w:rPr>
        <w:br w:type="page"/>
      </w:r>
      <w:r w:rsidR="00D73851" w:rsidRPr="003C2AC5">
        <w:rPr>
          <w:sz w:val="28"/>
          <w:szCs w:val="28"/>
        </w:rPr>
        <w:t>Введение</w:t>
      </w:r>
      <w:bookmarkEnd w:id="0"/>
    </w:p>
    <w:p w:rsidR="00C9101F" w:rsidRPr="003C2AC5" w:rsidRDefault="00C9101F" w:rsidP="003C2AC5">
      <w:pPr>
        <w:keepNext/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C9101F" w:rsidRPr="003C2AC5" w:rsidRDefault="00320F82" w:rsidP="003C2AC5">
      <w:pPr>
        <w:keepNext/>
        <w:widowControl w:val="0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3C2AC5">
        <w:rPr>
          <w:sz w:val="28"/>
          <w:szCs w:val="28"/>
        </w:rPr>
        <w:t xml:space="preserve">При прочих равных условиях люди легче принимают позицию того человека, к которому испытывают эмоционально-позитивное отношение, и наоборот, труднее принимают (и нередко отвергают) позицию человека, к которому испытывают эмоционально-негативное отношение. Многие индивиды от природы обладают привлекательным </w:t>
      </w:r>
      <w:r w:rsidRPr="003C2AC5">
        <w:rPr>
          <w:bCs/>
          <w:sz w:val="28"/>
          <w:szCs w:val="28"/>
        </w:rPr>
        <w:t xml:space="preserve">имиджем, наделены обаянием. </w:t>
      </w:r>
      <w:r w:rsidRPr="003C2AC5">
        <w:rPr>
          <w:sz w:val="28"/>
          <w:szCs w:val="28"/>
        </w:rPr>
        <w:t>В значительной степени наше первоначальное впечатление о других людях складывается по их внешним данным. Однако отсутствие внешней привлекательности не должно мешать созданию благоприятного имиджа. Обаяние — это не столько визуальная привлекательность, сколько полнота доверия, душевная расположенность к людям.</w:t>
      </w:r>
      <w:r w:rsidR="00C9101F" w:rsidRPr="003C2AC5">
        <w:rPr>
          <w:sz w:val="28"/>
          <w:szCs w:val="28"/>
        </w:rPr>
        <w:t xml:space="preserve"> </w:t>
      </w:r>
    </w:p>
    <w:p w:rsidR="00C9101F" w:rsidRPr="003C2AC5" w:rsidRDefault="00C9101F" w:rsidP="003C2AC5">
      <w:pPr>
        <w:keepNext/>
        <w:widowControl w:val="0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3C2AC5">
        <w:rPr>
          <w:sz w:val="28"/>
          <w:szCs w:val="28"/>
        </w:rPr>
        <w:t xml:space="preserve">Под </w:t>
      </w:r>
      <w:r w:rsidRPr="003C2AC5">
        <w:rPr>
          <w:bCs/>
          <w:sz w:val="28"/>
          <w:szCs w:val="28"/>
        </w:rPr>
        <w:t xml:space="preserve">имиджем </w:t>
      </w:r>
      <w:r w:rsidRPr="003C2AC5">
        <w:rPr>
          <w:sz w:val="28"/>
          <w:szCs w:val="28"/>
        </w:rPr>
        <w:t xml:space="preserve">(от англ. </w:t>
      </w:r>
      <w:r w:rsidRPr="003C2AC5">
        <w:rPr>
          <w:iCs/>
          <w:sz w:val="28"/>
          <w:szCs w:val="28"/>
          <w:lang w:val="en-US"/>
        </w:rPr>
        <w:t>image</w:t>
      </w:r>
      <w:r w:rsidRPr="003C2AC5">
        <w:rPr>
          <w:iCs/>
          <w:sz w:val="28"/>
          <w:szCs w:val="28"/>
        </w:rPr>
        <w:t xml:space="preserve"> </w:t>
      </w:r>
      <w:r w:rsidRPr="003C2AC5">
        <w:rPr>
          <w:sz w:val="28"/>
          <w:szCs w:val="28"/>
        </w:rPr>
        <w:t xml:space="preserve">— образ) </w:t>
      </w:r>
      <w:r w:rsidRPr="003C2AC5">
        <w:rPr>
          <w:bCs/>
          <w:sz w:val="28"/>
          <w:szCs w:val="28"/>
        </w:rPr>
        <w:t xml:space="preserve">обычно понимают сформировавшийся образ делового человека (организации), в котором выделяются ценностные характеристики и черты, оказывающие определенное воздействие на окружающих. Имидж складывается в </w:t>
      </w:r>
      <w:r w:rsidRPr="003C2AC5">
        <w:rPr>
          <w:sz w:val="28"/>
          <w:szCs w:val="28"/>
        </w:rPr>
        <w:t xml:space="preserve">ходе </w:t>
      </w:r>
      <w:r w:rsidRPr="003C2AC5">
        <w:rPr>
          <w:bCs/>
          <w:sz w:val="28"/>
          <w:szCs w:val="28"/>
        </w:rPr>
        <w:t>личных контактов человека, на основе мнений, высказываемых о нем окружающими.</w:t>
      </w:r>
    </w:p>
    <w:p w:rsidR="007F45B6" w:rsidRPr="003C2AC5" w:rsidRDefault="00320F82" w:rsidP="003C2AC5">
      <w:pPr>
        <w:keepNext/>
        <w:widowControl w:val="0"/>
        <w:shd w:val="clear" w:color="auto" w:fill="FFFFFF"/>
        <w:spacing w:line="360" w:lineRule="auto"/>
        <w:ind w:firstLine="709"/>
        <w:jc w:val="both"/>
        <w:rPr>
          <w:sz w:val="28"/>
        </w:rPr>
      </w:pPr>
      <w:r w:rsidRPr="003C2AC5">
        <w:rPr>
          <w:sz w:val="28"/>
          <w:szCs w:val="28"/>
        </w:rPr>
        <w:t xml:space="preserve">Обретение привлекательного имиджа не самоцель, однако </w:t>
      </w:r>
      <w:r w:rsidRPr="003C2AC5">
        <w:rPr>
          <w:bCs/>
          <w:sz w:val="28"/>
          <w:szCs w:val="28"/>
        </w:rPr>
        <w:t xml:space="preserve">овладение им составляет весьма существенную личностную </w:t>
      </w:r>
      <w:r w:rsidRPr="003C2AC5">
        <w:rPr>
          <w:sz w:val="28"/>
          <w:szCs w:val="28"/>
        </w:rPr>
        <w:t xml:space="preserve">и профессиональную характеристику. От имиджа во многом зависит желание сотрудничать с конкретным человеком или фирмой. Привлекательный имидж является одним из факторов, определяющих </w:t>
      </w:r>
      <w:r w:rsidRPr="003C2AC5">
        <w:rPr>
          <w:bCs/>
          <w:sz w:val="28"/>
          <w:szCs w:val="28"/>
        </w:rPr>
        <w:t>деловой успех.</w:t>
      </w:r>
      <w:r w:rsidR="007F45B6" w:rsidRPr="003C2AC5">
        <w:rPr>
          <w:sz w:val="28"/>
        </w:rPr>
        <w:t xml:space="preserve"> </w:t>
      </w:r>
    </w:p>
    <w:p w:rsidR="00320F82" w:rsidRPr="003C2AC5" w:rsidRDefault="007F45B6" w:rsidP="003C2AC5">
      <w:pPr>
        <w:keepNext/>
        <w:widowControl w:val="0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3C2AC5">
        <w:rPr>
          <w:sz w:val="28"/>
          <w:szCs w:val="28"/>
        </w:rPr>
        <w:t>В последнее время всё больше руководителей осознают необходимость работы над собственным имиджем.</w:t>
      </w:r>
      <w:r w:rsidR="00742A73" w:rsidRPr="003C2AC5">
        <w:rPr>
          <w:sz w:val="28"/>
          <w:szCs w:val="28"/>
        </w:rPr>
        <w:t xml:space="preserve"> Формирование позитивного имиджа организации, личности или товара представляет собой одну из актуальных проблем общественной и экономической жизни современной России</w:t>
      </w:r>
      <w:r w:rsidR="00085DCA" w:rsidRPr="003C2AC5">
        <w:rPr>
          <w:sz w:val="28"/>
          <w:szCs w:val="28"/>
        </w:rPr>
        <w:t>.</w:t>
      </w:r>
    </w:p>
    <w:p w:rsidR="006528D5" w:rsidRPr="003C2AC5" w:rsidRDefault="006528D5" w:rsidP="003C2AC5">
      <w:pPr>
        <w:keepNext/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D73851" w:rsidRPr="003C2AC5" w:rsidRDefault="00D73851" w:rsidP="003C2AC5">
      <w:pPr>
        <w:keepNext/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3C2AC5">
        <w:rPr>
          <w:sz w:val="28"/>
          <w:szCs w:val="28"/>
        </w:rPr>
        <w:br w:type="page"/>
      </w:r>
      <w:bookmarkStart w:id="1" w:name="_Toc215482002"/>
      <w:r w:rsidRPr="003C2AC5">
        <w:rPr>
          <w:sz w:val="28"/>
          <w:szCs w:val="28"/>
        </w:rPr>
        <w:t>1. Этикет и имидж современного руководителя</w:t>
      </w:r>
      <w:bookmarkEnd w:id="1"/>
    </w:p>
    <w:p w:rsidR="003C2AC5" w:rsidRDefault="003C2AC5" w:rsidP="003C2AC5">
      <w:pPr>
        <w:keepNext/>
        <w:widowControl w:val="0"/>
        <w:shd w:val="clear" w:color="auto" w:fill="FFFFFF"/>
        <w:spacing w:line="360" w:lineRule="auto"/>
        <w:ind w:firstLine="709"/>
        <w:jc w:val="both"/>
        <w:rPr>
          <w:bCs/>
          <w:sz w:val="28"/>
          <w:szCs w:val="28"/>
        </w:rPr>
      </w:pPr>
    </w:p>
    <w:p w:rsidR="00D46D1C" w:rsidRPr="003C2AC5" w:rsidRDefault="00D46D1C" w:rsidP="003C2AC5">
      <w:pPr>
        <w:keepNext/>
        <w:widowControl w:val="0"/>
        <w:shd w:val="clear" w:color="auto" w:fill="FFFFFF"/>
        <w:spacing w:line="360" w:lineRule="auto"/>
        <w:ind w:firstLine="709"/>
        <w:jc w:val="both"/>
        <w:rPr>
          <w:bCs/>
          <w:sz w:val="28"/>
          <w:szCs w:val="28"/>
        </w:rPr>
      </w:pPr>
      <w:r w:rsidRPr="003C2AC5">
        <w:rPr>
          <w:bCs/>
          <w:sz w:val="28"/>
          <w:szCs w:val="28"/>
        </w:rPr>
        <w:t xml:space="preserve">Имидж — это комплексное образование, складывающееся </w:t>
      </w:r>
      <w:r w:rsidRPr="003C2AC5">
        <w:rPr>
          <w:sz w:val="28"/>
          <w:szCs w:val="28"/>
        </w:rPr>
        <w:t xml:space="preserve">из многих составляющих. Хорошую репутацию приобрести трудно, на это уходят годы, а утратить ее можно мгновенно, и зачастую из-за пустяка: не ответив вовремя на телефонный </w:t>
      </w:r>
      <w:r w:rsidRPr="003C2AC5">
        <w:rPr>
          <w:bCs/>
          <w:sz w:val="28"/>
          <w:szCs w:val="28"/>
        </w:rPr>
        <w:t xml:space="preserve">звонок или </w:t>
      </w:r>
      <w:r w:rsidRPr="003C2AC5">
        <w:rPr>
          <w:sz w:val="28"/>
          <w:szCs w:val="28"/>
        </w:rPr>
        <w:t xml:space="preserve">письмо, не послав факс, </w:t>
      </w:r>
      <w:r w:rsidRPr="003C2AC5">
        <w:rPr>
          <w:bCs/>
          <w:sz w:val="28"/>
          <w:szCs w:val="28"/>
        </w:rPr>
        <w:t>которого ждут, проявив невоспитанность в любой форме.</w:t>
      </w:r>
    </w:p>
    <w:p w:rsidR="00D46D1C" w:rsidRPr="003C2AC5" w:rsidRDefault="00D46D1C" w:rsidP="003C2AC5">
      <w:pPr>
        <w:keepNext/>
        <w:widowControl w:val="0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3C2AC5">
        <w:rPr>
          <w:sz w:val="28"/>
          <w:szCs w:val="28"/>
        </w:rPr>
        <w:t xml:space="preserve">Для привлекательного имиджа важно все — и культура </w:t>
      </w:r>
      <w:r w:rsidRPr="003C2AC5">
        <w:rPr>
          <w:bCs/>
          <w:sz w:val="28"/>
          <w:szCs w:val="28"/>
        </w:rPr>
        <w:t xml:space="preserve">речи, и манера одеваться, и </w:t>
      </w:r>
      <w:r w:rsidRPr="003C2AC5">
        <w:rPr>
          <w:sz w:val="28"/>
          <w:szCs w:val="28"/>
        </w:rPr>
        <w:t>интерьер офиса.</w:t>
      </w:r>
    </w:p>
    <w:p w:rsidR="00D46D1C" w:rsidRPr="003C2AC5" w:rsidRDefault="00D46D1C" w:rsidP="003C2AC5">
      <w:pPr>
        <w:keepNext/>
        <w:widowControl w:val="0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3C2AC5">
        <w:rPr>
          <w:sz w:val="28"/>
          <w:szCs w:val="28"/>
        </w:rPr>
        <w:t xml:space="preserve">Индивиду, имеющему дурной вкус, трудно рассчитывать на </w:t>
      </w:r>
      <w:r w:rsidRPr="003C2AC5">
        <w:rPr>
          <w:bCs/>
          <w:sz w:val="28"/>
          <w:szCs w:val="28"/>
        </w:rPr>
        <w:t xml:space="preserve">благоприятное впечатление. Самоуверенность и стереотипное поведение негативно влияют на восприятие другими людьми личности, которая заинтересована в признании и доброжелательном к себе отношении. Во всех странах кодекс поведения хорошо </w:t>
      </w:r>
      <w:r w:rsidRPr="003C2AC5">
        <w:rPr>
          <w:sz w:val="28"/>
          <w:szCs w:val="28"/>
        </w:rPr>
        <w:t>воспитанного человека включает по меньшей мере четыре основных правила: вежливость, естественность, достоинство, такт.</w:t>
      </w:r>
    </w:p>
    <w:p w:rsidR="00D46D1C" w:rsidRPr="003C2AC5" w:rsidRDefault="00D46D1C" w:rsidP="003C2AC5">
      <w:pPr>
        <w:keepNext/>
        <w:widowControl w:val="0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3C2AC5">
        <w:rPr>
          <w:sz w:val="28"/>
          <w:szCs w:val="28"/>
        </w:rPr>
        <w:t>Бизнесмены всего мира практически единодушны относительно трех наиболее предпочитаемых свойств возможного делового партнера — это компетентность, порядочность и надежность.</w:t>
      </w:r>
    </w:p>
    <w:p w:rsidR="00D46D1C" w:rsidRPr="003C2AC5" w:rsidRDefault="00D46D1C" w:rsidP="003C2AC5">
      <w:pPr>
        <w:keepNext/>
        <w:widowControl w:val="0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3C2AC5">
        <w:rPr>
          <w:bCs/>
          <w:sz w:val="28"/>
          <w:szCs w:val="28"/>
        </w:rPr>
        <w:t xml:space="preserve">Именно эти качества обеспечивают главное в деловых отношениях — их предсказуемость, возможность опереться на партнера, уверенность в его обязательности. Они высоко ценятся повсюду в мире, поскольку являются незаменимым условием успешных, плодотворных деловых отношений </w:t>
      </w:r>
      <w:r w:rsidRPr="003C2AC5">
        <w:rPr>
          <w:sz w:val="28"/>
          <w:szCs w:val="28"/>
        </w:rPr>
        <w:t>— взаимного доверия.</w:t>
      </w:r>
    </w:p>
    <w:p w:rsidR="00D46D1C" w:rsidRPr="003C2AC5" w:rsidRDefault="00D46D1C" w:rsidP="003C2AC5">
      <w:pPr>
        <w:keepNext/>
        <w:widowControl w:val="0"/>
        <w:shd w:val="clear" w:color="auto" w:fill="FFFFFF"/>
        <w:spacing w:line="360" w:lineRule="auto"/>
        <w:ind w:firstLine="709"/>
        <w:jc w:val="both"/>
        <w:rPr>
          <w:bCs/>
          <w:sz w:val="28"/>
          <w:szCs w:val="28"/>
        </w:rPr>
      </w:pPr>
      <w:r w:rsidRPr="003C2AC5">
        <w:rPr>
          <w:bCs/>
          <w:sz w:val="28"/>
          <w:szCs w:val="28"/>
        </w:rPr>
        <w:t xml:space="preserve">Как правило, симпатии людей приобретаются не только благодаря врожденным качествам, но и умению себя преподнести. </w:t>
      </w:r>
    </w:p>
    <w:p w:rsidR="00D46D1C" w:rsidRPr="003C2AC5" w:rsidRDefault="00D46D1C" w:rsidP="003C2AC5">
      <w:pPr>
        <w:keepNext/>
        <w:widowControl w:val="0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3C2AC5">
        <w:rPr>
          <w:sz w:val="28"/>
          <w:szCs w:val="28"/>
        </w:rPr>
        <w:t>Деловой имидж все чаще специально проектируется в интересах человека или фирмы с учетом особенностей деятельности, внутренних достоинств, качеств и характеристик носителя имиджа.</w:t>
      </w:r>
    </w:p>
    <w:p w:rsidR="00D46D1C" w:rsidRPr="003C2AC5" w:rsidRDefault="00D46D1C" w:rsidP="003C2AC5">
      <w:pPr>
        <w:keepNext/>
        <w:widowControl w:val="0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3C2AC5">
        <w:rPr>
          <w:sz w:val="28"/>
          <w:szCs w:val="28"/>
        </w:rPr>
        <w:t>Во многих случаях имидж — это результат умелой ориентации в конкретной ситуации, правильного выбора модели поведения.</w:t>
      </w:r>
    </w:p>
    <w:p w:rsidR="00D46D1C" w:rsidRPr="003C2AC5" w:rsidRDefault="00D46D1C" w:rsidP="003C2AC5">
      <w:pPr>
        <w:keepNext/>
        <w:widowControl w:val="0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3C2AC5">
        <w:rPr>
          <w:sz w:val="28"/>
          <w:szCs w:val="28"/>
        </w:rPr>
        <w:t>Выбор модели поведения — это воспроизводство таких вариантов поведения, которые при повседневном общении помогают личности стать привлекательной.</w:t>
      </w:r>
    </w:p>
    <w:p w:rsidR="00D46D1C" w:rsidRPr="003C2AC5" w:rsidRDefault="00D46D1C" w:rsidP="003C2AC5">
      <w:pPr>
        <w:keepNext/>
        <w:widowControl w:val="0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3C2AC5">
        <w:rPr>
          <w:sz w:val="28"/>
          <w:szCs w:val="28"/>
        </w:rPr>
        <w:t>Среди множества моделей имеются такие, которые становятся предметом специального изучения. В первую очередь это этикетные модели (этикет).</w:t>
      </w:r>
    </w:p>
    <w:p w:rsidR="00D46D1C" w:rsidRPr="003C2AC5" w:rsidRDefault="00D46D1C" w:rsidP="003C2AC5">
      <w:pPr>
        <w:keepNext/>
        <w:widowControl w:val="0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3C2AC5">
        <w:rPr>
          <w:sz w:val="28"/>
          <w:szCs w:val="28"/>
        </w:rPr>
        <w:t>Взаимодействие людей, в том числе и деловое, в различных ситуациях издавна регулировалось и упорядочивалось нормами и правилами этикета.</w:t>
      </w:r>
    </w:p>
    <w:p w:rsidR="00D46D1C" w:rsidRPr="003C2AC5" w:rsidRDefault="00D46D1C" w:rsidP="003C2AC5">
      <w:pPr>
        <w:keepNext/>
        <w:widowControl w:val="0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3C2AC5">
        <w:rPr>
          <w:iCs/>
          <w:sz w:val="28"/>
          <w:szCs w:val="28"/>
        </w:rPr>
        <w:t xml:space="preserve">Этикет </w:t>
      </w:r>
      <w:r w:rsidRPr="003C2AC5">
        <w:rPr>
          <w:sz w:val="28"/>
          <w:szCs w:val="28"/>
        </w:rPr>
        <w:t>— это совокупность правил поведения, регулирующих внешние проявления человеческих взаимоотношений (обхождение с окружающими, формы общения и приветствия, поведение в общественных местах, манеры и одежду). Этикет, как и общение, можно условно разделить на деловой и неофициальный.</w:t>
      </w:r>
    </w:p>
    <w:p w:rsidR="00D46D1C" w:rsidRPr="003C2AC5" w:rsidRDefault="00D46D1C" w:rsidP="003C2AC5">
      <w:pPr>
        <w:keepNext/>
        <w:widowControl w:val="0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3C2AC5">
        <w:rPr>
          <w:iCs/>
          <w:sz w:val="28"/>
          <w:szCs w:val="28"/>
        </w:rPr>
        <w:t xml:space="preserve">Деловой этикет </w:t>
      </w:r>
      <w:r w:rsidRPr="003C2AC5">
        <w:rPr>
          <w:sz w:val="28"/>
          <w:szCs w:val="28"/>
        </w:rPr>
        <w:t>регламентирует поведение людей, связанное с выполнением ими служебных обязанностей.</w:t>
      </w:r>
    </w:p>
    <w:p w:rsidR="00D46D1C" w:rsidRPr="003C2AC5" w:rsidRDefault="00D46D1C" w:rsidP="003C2AC5">
      <w:pPr>
        <w:keepNext/>
        <w:widowControl w:val="0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3C2AC5">
        <w:rPr>
          <w:bCs/>
          <w:iCs/>
          <w:sz w:val="28"/>
          <w:szCs w:val="28"/>
        </w:rPr>
        <w:t xml:space="preserve">Неофициальный (светский) </w:t>
      </w:r>
      <w:r w:rsidRPr="003C2AC5">
        <w:rPr>
          <w:iCs/>
          <w:sz w:val="28"/>
          <w:szCs w:val="28"/>
        </w:rPr>
        <w:t xml:space="preserve">этикет </w:t>
      </w:r>
      <w:r w:rsidRPr="003C2AC5">
        <w:rPr>
          <w:bCs/>
          <w:sz w:val="28"/>
          <w:szCs w:val="28"/>
        </w:rPr>
        <w:t xml:space="preserve">упорядочивает общение </w:t>
      </w:r>
      <w:r w:rsidRPr="003C2AC5">
        <w:rPr>
          <w:sz w:val="28"/>
          <w:szCs w:val="28"/>
        </w:rPr>
        <w:t>&amp; сфере досуга и удовлетворения материальных и духовных потребностей (при приеме пищи, подборе элементов одежды, организации торжеств, посещении театральных спектаклей, концертов, спортивных зрелищ и т. п.).</w:t>
      </w:r>
    </w:p>
    <w:p w:rsidR="00D46D1C" w:rsidRPr="003C2AC5" w:rsidRDefault="00D46D1C" w:rsidP="003C2AC5">
      <w:pPr>
        <w:keepNext/>
        <w:widowControl w:val="0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3C2AC5">
        <w:rPr>
          <w:sz w:val="28"/>
          <w:szCs w:val="28"/>
        </w:rPr>
        <w:t>В связи с присутствием в программе официальных мероприятий деловых приемов, выступлений артистов четко разделить деловой и неофициальный этикет бывает затруднительно.</w:t>
      </w:r>
    </w:p>
    <w:p w:rsidR="00D46D1C" w:rsidRPr="003C2AC5" w:rsidRDefault="00D46D1C" w:rsidP="003C2AC5">
      <w:pPr>
        <w:keepNext/>
        <w:widowControl w:val="0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3C2AC5">
        <w:rPr>
          <w:sz w:val="28"/>
          <w:szCs w:val="28"/>
        </w:rPr>
        <w:t>Упорядоченностью и строгостью отличаются дипломатический протокол и этикет.</w:t>
      </w:r>
    </w:p>
    <w:p w:rsidR="00D46D1C" w:rsidRPr="003C2AC5" w:rsidRDefault="00D46D1C" w:rsidP="003C2AC5">
      <w:pPr>
        <w:keepNext/>
        <w:widowControl w:val="0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3C2AC5">
        <w:rPr>
          <w:sz w:val="28"/>
          <w:szCs w:val="28"/>
        </w:rPr>
        <w:t>Деловой протокол и этикет в целом, ориентированные на широкий круг деловых людей, отличаются большей гибкостью и меньшей формализацией.</w:t>
      </w:r>
    </w:p>
    <w:p w:rsidR="00D46D1C" w:rsidRPr="003C2AC5" w:rsidRDefault="00D46D1C" w:rsidP="003C2AC5">
      <w:pPr>
        <w:keepNext/>
        <w:widowControl w:val="0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3C2AC5">
        <w:rPr>
          <w:sz w:val="28"/>
          <w:szCs w:val="28"/>
        </w:rPr>
        <w:t>Во все времена были и есть люди с разным отношением к этикету. Это отношение зависело и зависит от воспитанности, образования и развития моральных потребностей личности, которые предполагают наличие желания нравственного отношения к себе со стороны окружающих и такого же желания нравственно относиться к людям. Хорошее знание и выполнение норм этикета является одной из составляющих привлекательного имиджа.</w:t>
      </w:r>
    </w:p>
    <w:p w:rsidR="00D46D1C" w:rsidRPr="003C2AC5" w:rsidRDefault="00D46D1C" w:rsidP="003C2AC5">
      <w:pPr>
        <w:keepNext/>
        <w:widowControl w:val="0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3C2AC5">
        <w:rPr>
          <w:sz w:val="28"/>
          <w:szCs w:val="28"/>
        </w:rPr>
        <w:t>Отношение к этикету у нарождающегося нового слоя деловых людей, деятельность которых связана с частным бизнесом и предпринимательством, пока оставляет желать лучшего. Между тем переход от первоначальных (часто криминальных или полукриминальных) форм рыночных отношений к цивилизованным будет все более актуализировать значение и выполнение норм и делового, и светского этикета, во многом благодаря развивающимся международным контактам.</w:t>
      </w:r>
    </w:p>
    <w:p w:rsidR="00D46D1C" w:rsidRPr="003C2AC5" w:rsidRDefault="00D46D1C" w:rsidP="003C2AC5">
      <w:pPr>
        <w:keepNext/>
        <w:widowControl w:val="0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3C2AC5">
        <w:rPr>
          <w:sz w:val="28"/>
          <w:szCs w:val="28"/>
        </w:rPr>
        <w:t>Психология западного бизнесмена запрограммирована на партнера, который вызывает доверие тем, как он одет, причесан, на какой машине ездит, пунктуален ли он. Затем уже оцениваются другие параметры — верность своим обязательствам, квалификация, умение вести дела.</w:t>
      </w:r>
    </w:p>
    <w:p w:rsidR="0044272E" w:rsidRDefault="00D46D1C" w:rsidP="003C2AC5">
      <w:pPr>
        <w:keepNext/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3C2AC5">
        <w:rPr>
          <w:sz w:val="28"/>
          <w:szCs w:val="28"/>
        </w:rPr>
        <w:t>За рубежом не существует каких-либо сомнений в необходимости создания имиджа фирмы или делового человека, а игнорирование правил этикета деловыми людьми в культурной деловой среде вызывает негативное отношение</w:t>
      </w:r>
      <w:r w:rsidR="00233CD7" w:rsidRPr="003C2AC5">
        <w:rPr>
          <w:rStyle w:val="a5"/>
          <w:sz w:val="28"/>
          <w:szCs w:val="28"/>
        </w:rPr>
        <w:footnoteReference w:id="1"/>
      </w:r>
      <w:r w:rsidRPr="003C2AC5">
        <w:rPr>
          <w:sz w:val="28"/>
          <w:szCs w:val="28"/>
        </w:rPr>
        <w:t>. Чтобы международные контакты превратились в устойчивые связи, деловым людям необходимо принимать и соблюдать установленные "правила игры", основанные на деловом этикете</w:t>
      </w:r>
    </w:p>
    <w:p w:rsidR="003C2AC5" w:rsidRPr="003C2AC5" w:rsidRDefault="003C2AC5" w:rsidP="003C2AC5">
      <w:pPr>
        <w:keepNext/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D73851" w:rsidRPr="003C2AC5" w:rsidRDefault="00D73851" w:rsidP="003C2AC5">
      <w:pPr>
        <w:keepNext/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3C2AC5">
        <w:rPr>
          <w:sz w:val="28"/>
          <w:szCs w:val="28"/>
        </w:rPr>
        <w:br w:type="page"/>
      </w:r>
      <w:bookmarkStart w:id="2" w:name="_Toc215482003"/>
      <w:r w:rsidRPr="003C2AC5">
        <w:rPr>
          <w:sz w:val="28"/>
          <w:szCs w:val="28"/>
        </w:rPr>
        <w:t>2. Визитная карточка</w:t>
      </w:r>
      <w:bookmarkEnd w:id="2"/>
    </w:p>
    <w:p w:rsidR="003C2AC5" w:rsidRDefault="003C2AC5" w:rsidP="003C2AC5">
      <w:pPr>
        <w:keepNext/>
        <w:widowControl w:val="0"/>
        <w:shd w:val="clear" w:color="auto" w:fill="FFFFFF"/>
        <w:spacing w:line="360" w:lineRule="auto"/>
        <w:ind w:firstLine="709"/>
        <w:jc w:val="both"/>
        <w:rPr>
          <w:bCs/>
          <w:sz w:val="28"/>
          <w:szCs w:val="28"/>
        </w:rPr>
      </w:pPr>
    </w:p>
    <w:p w:rsidR="000B77BB" w:rsidRPr="003C2AC5" w:rsidRDefault="000B77BB" w:rsidP="003C2AC5">
      <w:pPr>
        <w:keepNext/>
        <w:widowControl w:val="0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3C2AC5">
        <w:rPr>
          <w:bCs/>
          <w:sz w:val="28"/>
          <w:szCs w:val="28"/>
        </w:rPr>
        <w:t>Визитная карточка — небольшой лист тонкого картона (или плотной бумаги высокого качества), на котором напечатаны основные сведения о ее владельце.</w:t>
      </w:r>
    </w:p>
    <w:p w:rsidR="000B77BB" w:rsidRPr="003C2AC5" w:rsidRDefault="000B77BB" w:rsidP="003C2AC5">
      <w:pPr>
        <w:keepNext/>
        <w:widowControl w:val="0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3C2AC5">
        <w:rPr>
          <w:sz w:val="28"/>
          <w:szCs w:val="28"/>
        </w:rPr>
        <w:t xml:space="preserve">Употребление визитных карточек имеет свою историю. Впервые они появились во Франции в </w:t>
      </w:r>
      <w:r w:rsidRPr="003C2AC5">
        <w:rPr>
          <w:sz w:val="28"/>
          <w:szCs w:val="28"/>
          <w:lang w:val="en-US"/>
        </w:rPr>
        <w:t>XVII</w:t>
      </w:r>
      <w:r w:rsidRPr="003C2AC5">
        <w:rPr>
          <w:sz w:val="28"/>
          <w:szCs w:val="28"/>
        </w:rPr>
        <w:t xml:space="preserve"> веке, хотя нечто похожее существовало в древнем Китае. В дореволюционной России визитные карточки были весьма распространены. Прежде всего, они были своеобразным свидетельством визита.</w:t>
      </w:r>
    </w:p>
    <w:p w:rsidR="000B77BB" w:rsidRPr="003C2AC5" w:rsidRDefault="000B77BB" w:rsidP="003C2AC5">
      <w:pPr>
        <w:keepNext/>
        <w:widowControl w:val="0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3C2AC5">
        <w:rPr>
          <w:sz w:val="28"/>
          <w:szCs w:val="28"/>
        </w:rPr>
        <w:t>В странах с развитой рыночной экономикой (как Запада, так и Востока) визитные карточки играют важную роль в современном деловом этикете и в большинстве случаев заменяют любой документ, в т. ч. удостоверение личности. Постепенно визитные карточки входят в повседневную деловую практику и в нашей стране.</w:t>
      </w:r>
    </w:p>
    <w:p w:rsidR="000B77BB" w:rsidRPr="003C2AC5" w:rsidRDefault="000B77BB" w:rsidP="003C2AC5">
      <w:pPr>
        <w:keepNext/>
        <w:widowControl w:val="0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3C2AC5">
        <w:rPr>
          <w:bCs/>
          <w:sz w:val="28"/>
          <w:szCs w:val="28"/>
        </w:rPr>
        <w:t xml:space="preserve">В процессе развития визитных </w:t>
      </w:r>
      <w:r w:rsidRPr="003C2AC5">
        <w:rPr>
          <w:sz w:val="28"/>
          <w:szCs w:val="28"/>
        </w:rPr>
        <w:t xml:space="preserve">карточек как элементов делового общения определились две важнейшие их функции: представительская </w:t>
      </w:r>
      <w:r w:rsidRPr="003C2AC5">
        <w:rPr>
          <w:bCs/>
          <w:sz w:val="28"/>
          <w:szCs w:val="28"/>
        </w:rPr>
        <w:t xml:space="preserve">и </w:t>
      </w:r>
      <w:r w:rsidRPr="003C2AC5">
        <w:rPr>
          <w:sz w:val="28"/>
          <w:szCs w:val="28"/>
        </w:rPr>
        <w:t xml:space="preserve">использование в качестве </w:t>
      </w:r>
      <w:r w:rsidRPr="003C2AC5">
        <w:rPr>
          <w:bCs/>
          <w:sz w:val="28"/>
          <w:szCs w:val="28"/>
        </w:rPr>
        <w:t>письменного послания.</w:t>
      </w:r>
    </w:p>
    <w:p w:rsidR="000B77BB" w:rsidRPr="003C2AC5" w:rsidRDefault="000B77BB" w:rsidP="003C2AC5">
      <w:pPr>
        <w:keepNext/>
        <w:widowControl w:val="0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3C2AC5">
        <w:rPr>
          <w:sz w:val="28"/>
          <w:szCs w:val="28"/>
        </w:rPr>
        <w:t xml:space="preserve">При выполнении </w:t>
      </w:r>
      <w:r w:rsidRPr="003C2AC5">
        <w:rPr>
          <w:bCs/>
          <w:sz w:val="28"/>
          <w:szCs w:val="28"/>
        </w:rPr>
        <w:t xml:space="preserve">представительской функции </w:t>
      </w:r>
      <w:r w:rsidRPr="003C2AC5">
        <w:rPr>
          <w:sz w:val="28"/>
          <w:szCs w:val="28"/>
        </w:rPr>
        <w:t>наиболее известны следующие виды визитных карточек: .</w:t>
      </w:r>
    </w:p>
    <w:p w:rsidR="000B77BB" w:rsidRPr="003C2AC5" w:rsidRDefault="000B77BB" w:rsidP="003C2AC5">
      <w:pPr>
        <w:keepNext/>
        <w:widowControl w:val="0"/>
        <w:numPr>
          <w:ilvl w:val="0"/>
          <w:numId w:val="4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3C2AC5">
        <w:rPr>
          <w:bCs/>
          <w:sz w:val="28"/>
          <w:szCs w:val="28"/>
        </w:rPr>
        <w:t xml:space="preserve">Карточка для специальных и представительских </w:t>
      </w:r>
      <w:r w:rsidRPr="003C2AC5">
        <w:rPr>
          <w:sz w:val="28"/>
          <w:szCs w:val="28"/>
        </w:rPr>
        <w:t xml:space="preserve">целей, на которой указывают фамилию, имя, отчество, полное название фирмы, должность, но не проставляют координаты — адрес и телефон. </w:t>
      </w:r>
      <w:r w:rsidRPr="003C2AC5">
        <w:rPr>
          <w:bCs/>
          <w:sz w:val="28"/>
          <w:szCs w:val="28"/>
        </w:rPr>
        <w:t xml:space="preserve">Такую </w:t>
      </w:r>
      <w:r w:rsidRPr="003C2AC5">
        <w:rPr>
          <w:sz w:val="28"/>
          <w:szCs w:val="28"/>
        </w:rPr>
        <w:t xml:space="preserve">визитную карточку вручают при </w:t>
      </w:r>
      <w:r w:rsidRPr="003C2AC5">
        <w:rPr>
          <w:bCs/>
          <w:sz w:val="28"/>
          <w:szCs w:val="28"/>
        </w:rPr>
        <w:t xml:space="preserve">знакомстве. Отсутствие </w:t>
      </w:r>
      <w:r w:rsidRPr="003C2AC5">
        <w:rPr>
          <w:sz w:val="28"/>
          <w:szCs w:val="28"/>
        </w:rPr>
        <w:t>адреса и телефона указывает на то, что владелец карточки не намерен продолжать контакт с собеседником.</w:t>
      </w:r>
    </w:p>
    <w:p w:rsidR="000B77BB" w:rsidRPr="003C2AC5" w:rsidRDefault="000B77BB" w:rsidP="003C2AC5">
      <w:pPr>
        <w:keepNext/>
        <w:widowControl w:val="0"/>
        <w:numPr>
          <w:ilvl w:val="0"/>
          <w:numId w:val="4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3C2AC5">
        <w:rPr>
          <w:bCs/>
          <w:sz w:val="28"/>
          <w:szCs w:val="28"/>
        </w:rPr>
        <w:t xml:space="preserve">Стандартная деловая карточка, </w:t>
      </w:r>
      <w:r w:rsidRPr="003C2AC5">
        <w:rPr>
          <w:sz w:val="28"/>
          <w:szCs w:val="28"/>
        </w:rPr>
        <w:t xml:space="preserve">на которой указывают фамилию, имя, отчество, место работы, должность, служебный телефон, телефакс (телекс). Вручение такой карточки свидетельствует о намерении ее владельца установить тесные взаимосвязи с представленным ему лицом. Номер домашнего телефона на стандартной деловой карточке обычно указывают лишь представители творческих профессий, работающие большую часть времени в </w:t>
      </w:r>
      <w:r w:rsidRPr="003C2AC5">
        <w:rPr>
          <w:bCs/>
          <w:sz w:val="28"/>
          <w:szCs w:val="28"/>
        </w:rPr>
        <w:t>домашнем кабинете. Данный вид визитных карточек используется исключительно в служебной сфере.</w:t>
      </w:r>
    </w:p>
    <w:p w:rsidR="000B77BB" w:rsidRPr="003C2AC5" w:rsidRDefault="000B77BB" w:rsidP="003C2AC5">
      <w:pPr>
        <w:keepNext/>
        <w:widowControl w:val="0"/>
        <w:numPr>
          <w:ilvl w:val="0"/>
          <w:numId w:val="4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3C2AC5">
        <w:rPr>
          <w:bCs/>
          <w:sz w:val="28"/>
          <w:szCs w:val="28"/>
        </w:rPr>
        <w:t xml:space="preserve">Карточка организации (фирмы), на которой </w:t>
      </w:r>
      <w:r w:rsidRPr="003C2AC5">
        <w:rPr>
          <w:sz w:val="28"/>
          <w:szCs w:val="28"/>
        </w:rPr>
        <w:t xml:space="preserve">указывают адрес, телефон, телефакс (телекс). С такой карточкой отправляют поздравления, подарки, цветы, </w:t>
      </w:r>
      <w:r w:rsidRPr="003C2AC5">
        <w:rPr>
          <w:bCs/>
          <w:sz w:val="28"/>
          <w:szCs w:val="28"/>
        </w:rPr>
        <w:t xml:space="preserve">сувениры по случаю знаменательных дат. Наличие на </w:t>
      </w:r>
      <w:r w:rsidRPr="003C2AC5">
        <w:rPr>
          <w:sz w:val="28"/>
          <w:szCs w:val="28"/>
        </w:rPr>
        <w:t xml:space="preserve">карточке </w:t>
      </w:r>
      <w:r w:rsidRPr="003C2AC5">
        <w:rPr>
          <w:bCs/>
          <w:sz w:val="28"/>
          <w:szCs w:val="28"/>
        </w:rPr>
        <w:t xml:space="preserve">нескольких телефонов, номеров </w:t>
      </w:r>
      <w:r w:rsidRPr="003C2AC5">
        <w:rPr>
          <w:sz w:val="28"/>
          <w:szCs w:val="28"/>
        </w:rPr>
        <w:t>внутренней связи указывает на многочисленность ее персонала, а, следовательно, свидетельствует о ее солидности.</w:t>
      </w:r>
    </w:p>
    <w:p w:rsidR="00CB521A" w:rsidRPr="003C2AC5" w:rsidRDefault="000B77BB" w:rsidP="003C2AC5">
      <w:pPr>
        <w:keepNext/>
        <w:widowControl w:val="0"/>
        <w:numPr>
          <w:ilvl w:val="0"/>
          <w:numId w:val="4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3C2AC5">
        <w:rPr>
          <w:bCs/>
          <w:sz w:val="28"/>
          <w:szCs w:val="28"/>
        </w:rPr>
        <w:t xml:space="preserve">Визитные карточки для неофициального общения, </w:t>
      </w:r>
      <w:r w:rsidRPr="003C2AC5">
        <w:rPr>
          <w:sz w:val="28"/>
          <w:szCs w:val="28"/>
        </w:rPr>
        <w:t xml:space="preserve">на которых указывают </w:t>
      </w:r>
      <w:r w:rsidRPr="003C2AC5">
        <w:rPr>
          <w:bCs/>
          <w:sz w:val="28"/>
          <w:szCs w:val="28"/>
        </w:rPr>
        <w:t xml:space="preserve">фамилию, имя, отчество, иногда </w:t>
      </w:r>
      <w:r w:rsidRPr="003C2AC5">
        <w:rPr>
          <w:sz w:val="28"/>
          <w:szCs w:val="28"/>
        </w:rPr>
        <w:t xml:space="preserve">— профессию, почетные и ученые звания, но не проставляют реквизиты, подчеркивающие официальный </w:t>
      </w:r>
      <w:r w:rsidRPr="003C2AC5">
        <w:rPr>
          <w:bCs/>
          <w:sz w:val="28"/>
          <w:szCs w:val="28"/>
        </w:rPr>
        <w:t xml:space="preserve">статус. </w:t>
      </w:r>
    </w:p>
    <w:p w:rsidR="0089712C" w:rsidRPr="003C2AC5" w:rsidRDefault="000B77BB" w:rsidP="003C2AC5">
      <w:pPr>
        <w:keepNext/>
        <w:widowControl w:val="0"/>
        <w:shd w:val="clear" w:color="auto" w:fill="FFFFFF"/>
        <w:spacing w:line="360" w:lineRule="auto"/>
        <w:ind w:firstLine="709"/>
        <w:jc w:val="both"/>
        <w:rPr>
          <w:bCs/>
          <w:sz w:val="28"/>
          <w:szCs w:val="28"/>
        </w:rPr>
      </w:pPr>
      <w:r w:rsidRPr="003C2AC5">
        <w:rPr>
          <w:sz w:val="28"/>
          <w:szCs w:val="28"/>
        </w:rPr>
        <w:t xml:space="preserve">В России распространены визитные карточки о двусторонним текстом: на русском языке с одной стороны и на иностранном, </w:t>
      </w:r>
      <w:r w:rsidR="003C2AC5">
        <w:rPr>
          <w:bCs/>
          <w:sz w:val="28"/>
          <w:szCs w:val="28"/>
        </w:rPr>
        <w:t>чаще всего английском,</w:t>
      </w:r>
      <w:r w:rsidRPr="003C2AC5">
        <w:rPr>
          <w:bCs/>
          <w:sz w:val="28"/>
          <w:szCs w:val="28"/>
        </w:rPr>
        <w:t xml:space="preserve"> с другой. Однако предпочтительней </w:t>
      </w:r>
      <w:r w:rsidRPr="003C2AC5">
        <w:rPr>
          <w:sz w:val="28"/>
          <w:szCs w:val="28"/>
        </w:rPr>
        <w:t xml:space="preserve">отдельные комплекты с односторонними текстами на русском и </w:t>
      </w:r>
      <w:r w:rsidRPr="003C2AC5">
        <w:rPr>
          <w:bCs/>
          <w:sz w:val="28"/>
          <w:szCs w:val="28"/>
        </w:rPr>
        <w:t xml:space="preserve">иностранном языках. </w:t>
      </w:r>
    </w:p>
    <w:p w:rsidR="000B77BB" w:rsidRPr="003C2AC5" w:rsidRDefault="000B77BB" w:rsidP="003C2AC5">
      <w:pPr>
        <w:keepNext/>
        <w:widowControl w:val="0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3C2AC5">
        <w:rPr>
          <w:bCs/>
          <w:sz w:val="28"/>
          <w:szCs w:val="28"/>
        </w:rPr>
        <w:t xml:space="preserve">Использование визитки на родном языке делового партнера — проявление уважения к нему. При этом важно, чтобы текст карточки подготовил профессиональный </w:t>
      </w:r>
      <w:r w:rsidRPr="003C2AC5">
        <w:rPr>
          <w:sz w:val="28"/>
          <w:szCs w:val="28"/>
        </w:rPr>
        <w:t xml:space="preserve">переводчик, </w:t>
      </w:r>
      <w:r w:rsidRPr="003C2AC5">
        <w:rPr>
          <w:bCs/>
          <w:sz w:val="28"/>
          <w:szCs w:val="28"/>
        </w:rPr>
        <w:t xml:space="preserve">поскольку названия должностей, отделов, подразделений часто не имеют прямых аналогов. </w:t>
      </w:r>
    </w:p>
    <w:p w:rsidR="000B77BB" w:rsidRPr="003C2AC5" w:rsidRDefault="000B77BB" w:rsidP="003C2AC5">
      <w:pPr>
        <w:keepNext/>
        <w:widowControl w:val="0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3C2AC5">
        <w:rPr>
          <w:sz w:val="28"/>
          <w:szCs w:val="28"/>
        </w:rPr>
        <w:t xml:space="preserve">Если визитная карточка напечатана на иностранном языке, </w:t>
      </w:r>
      <w:r w:rsidRPr="003C2AC5">
        <w:rPr>
          <w:bCs/>
          <w:sz w:val="28"/>
          <w:szCs w:val="28"/>
        </w:rPr>
        <w:t>фамилия и имя владельца пишутся полностью, а отчество обозначается одной заглавной буквой.</w:t>
      </w:r>
    </w:p>
    <w:p w:rsidR="000B77BB" w:rsidRPr="003C2AC5" w:rsidRDefault="000B77BB" w:rsidP="003C2AC5">
      <w:pPr>
        <w:keepNext/>
        <w:widowControl w:val="0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3C2AC5">
        <w:rPr>
          <w:bCs/>
          <w:sz w:val="28"/>
          <w:szCs w:val="28"/>
        </w:rPr>
        <w:t>Визитная карточка — одна из составляющих имиджа фирмы, выражение и индивидуального, и корпоративного стиля, поэтому при ее оформлении целесообразно воспользоваться услугами профессионального дизайнера.</w:t>
      </w:r>
    </w:p>
    <w:p w:rsidR="000B77BB" w:rsidRPr="003C2AC5" w:rsidRDefault="000B77BB" w:rsidP="003C2AC5">
      <w:pPr>
        <w:keepNext/>
        <w:widowControl w:val="0"/>
        <w:shd w:val="clear" w:color="auto" w:fill="FFFFFF"/>
        <w:spacing w:line="360" w:lineRule="auto"/>
        <w:ind w:firstLine="709"/>
        <w:jc w:val="both"/>
        <w:rPr>
          <w:bCs/>
          <w:sz w:val="28"/>
          <w:szCs w:val="28"/>
        </w:rPr>
      </w:pPr>
      <w:r w:rsidRPr="003C2AC5">
        <w:rPr>
          <w:bCs/>
          <w:sz w:val="28"/>
          <w:szCs w:val="28"/>
        </w:rPr>
        <w:t xml:space="preserve">При оформлении деловых </w:t>
      </w:r>
      <w:r w:rsidRPr="003C2AC5">
        <w:rPr>
          <w:sz w:val="28"/>
          <w:szCs w:val="28"/>
        </w:rPr>
        <w:t xml:space="preserve">карточек </w:t>
      </w:r>
      <w:r w:rsidRPr="003C2AC5">
        <w:rPr>
          <w:bCs/>
          <w:sz w:val="28"/>
          <w:szCs w:val="28"/>
        </w:rPr>
        <w:t xml:space="preserve">сложились определенные </w:t>
      </w:r>
      <w:r w:rsidRPr="003C2AC5">
        <w:rPr>
          <w:sz w:val="28"/>
          <w:szCs w:val="28"/>
        </w:rPr>
        <w:t xml:space="preserve">стандарты. Так, имя руководящего сотрудника фирмы </w:t>
      </w:r>
      <w:r w:rsidRPr="003C2AC5">
        <w:rPr>
          <w:bCs/>
          <w:sz w:val="28"/>
          <w:szCs w:val="28"/>
        </w:rPr>
        <w:t xml:space="preserve">печатается в центре карточки, должность — более мелким шрифтом под именем. Название, адрес </w:t>
      </w:r>
      <w:r w:rsidRPr="003C2AC5">
        <w:rPr>
          <w:sz w:val="28"/>
          <w:szCs w:val="28"/>
        </w:rPr>
        <w:t xml:space="preserve">фирмы </w:t>
      </w:r>
      <w:r w:rsidRPr="003C2AC5">
        <w:rPr>
          <w:bCs/>
          <w:sz w:val="28"/>
          <w:szCs w:val="28"/>
        </w:rPr>
        <w:t xml:space="preserve">помещаются в левом нижнем углу. Номер телефона, телефакса — в нижнем правом. </w:t>
      </w:r>
    </w:p>
    <w:p w:rsidR="000B77BB" w:rsidRPr="003C2AC5" w:rsidRDefault="000B77BB" w:rsidP="003C2AC5">
      <w:pPr>
        <w:keepNext/>
        <w:widowControl w:val="0"/>
        <w:shd w:val="clear" w:color="auto" w:fill="FFFFFF"/>
        <w:spacing w:line="360" w:lineRule="auto"/>
        <w:ind w:firstLine="709"/>
        <w:jc w:val="both"/>
        <w:rPr>
          <w:bCs/>
          <w:sz w:val="28"/>
          <w:szCs w:val="28"/>
        </w:rPr>
      </w:pPr>
      <w:r w:rsidRPr="003C2AC5">
        <w:rPr>
          <w:bCs/>
          <w:sz w:val="28"/>
          <w:szCs w:val="28"/>
        </w:rPr>
        <w:t xml:space="preserve">На карточке </w:t>
      </w:r>
      <w:r w:rsidRPr="003C2AC5">
        <w:rPr>
          <w:sz w:val="28"/>
          <w:szCs w:val="28"/>
        </w:rPr>
        <w:t xml:space="preserve">представителя государственного учреждения может быть изображен герб страны, а на карточке </w:t>
      </w:r>
      <w:r w:rsidRPr="003C2AC5">
        <w:rPr>
          <w:bCs/>
          <w:sz w:val="28"/>
          <w:szCs w:val="28"/>
        </w:rPr>
        <w:t xml:space="preserve">работника фирмы </w:t>
      </w:r>
      <w:r w:rsidRPr="003C2AC5">
        <w:rPr>
          <w:sz w:val="28"/>
          <w:szCs w:val="28"/>
        </w:rPr>
        <w:t>— фирменная эмблема</w:t>
      </w:r>
      <w:r w:rsidRPr="003C2AC5">
        <w:rPr>
          <w:bCs/>
          <w:sz w:val="28"/>
          <w:szCs w:val="28"/>
          <w:lang w:val="en-US"/>
        </w:rPr>
        <w:t>pa</w:t>
      </w:r>
      <w:r w:rsidRPr="003C2AC5">
        <w:rPr>
          <w:bCs/>
          <w:sz w:val="28"/>
          <w:szCs w:val="28"/>
        </w:rPr>
        <w:t xml:space="preserve">. </w:t>
      </w:r>
    </w:p>
    <w:p w:rsidR="000B77BB" w:rsidRPr="003C2AC5" w:rsidRDefault="000B77BB" w:rsidP="003C2AC5">
      <w:pPr>
        <w:keepNext/>
        <w:widowControl w:val="0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3C2AC5">
        <w:rPr>
          <w:sz w:val="28"/>
          <w:szCs w:val="28"/>
        </w:rPr>
        <w:t xml:space="preserve">Наиболее распространённый </w:t>
      </w:r>
      <w:r w:rsidRPr="003C2AC5">
        <w:rPr>
          <w:bCs/>
          <w:sz w:val="28"/>
          <w:szCs w:val="28"/>
        </w:rPr>
        <w:t xml:space="preserve">размер визитной карточки — 9x5 </w:t>
      </w:r>
      <w:r w:rsidRPr="003C2AC5">
        <w:rPr>
          <w:sz w:val="28"/>
          <w:szCs w:val="28"/>
        </w:rPr>
        <w:t xml:space="preserve">см. </w:t>
      </w:r>
    </w:p>
    <w:p w:rsidR="000B77BB" w:rsidRPr="003C2AC5" w:rsidRDefault="000B77BB" w:rsidP="003C2AC5">
      <w:pPr>
        <w:keepNext/>
        <w:widowControl w:val="0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3C2AC5">
        <w:rPr>
          <w:sz w:val="28"/>
          <w:szCs w:val="28"/>
        </w:rPr>
        <w:t>Обмен визитными карточками — обязательный атрибут первой личной встречи с деловыми партнерами. При знакомстве первым визитную карточку вручает младший по должности старшему, при равенстве социальных статусов и в неофициальном общении младший по возрасту первым вручает визитную карточку старшему.</w:t>
      </w:r>
    </w:p>
    <w:p w:rsidR="000B77BB" w:rsidRPr="003C2AC5" w:rsidRDefault="000B77BB" w:rsidP="003C2AC5">
      <w:pPr>
        <w:keepNext/>
        <w:widowControl w:val="0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3C2AC5">
        <w:rPr>
          <w:sz w:val="28"/>
          <w:szCs w:val="28"/>
        </w:rPr>
        <w:t>При деловой встрече с иностранными партнерами первыми визитные карточки вручают хозяева. Обмен визитными карточками ведется строго по ранжиру, начиная с самых высокопоставленных членов делегации.</w:t>
      </w:r>
    </w:p>
    <w:p w:rsidR="000B77BB" w:rsidRPr="003C2AC5" w:rsidRDefault="000B77BB" w:rsidP="003C2AC5">
      <w:pPr>
        <w:keepNext/>
        <w:widowControl w:val="0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3C2AC5">
        <w:rPr>
          <w:sz w:val="28"/>
          <w:szCs w:val="28"/>
        </w:rPr>
        <w:t xml:space="preserve">Деловому человеку рекомендуется всегда иметь при себе не менее десяти своих визитных карточек. Наличие визитной карточки у сотрудников фирмы помогает общению с партнерами в соответствии с общепринятыми международными нормами делового этикета. </w:t>
      </w:r>
    </w:p>
    <w:p w:rsidR="00D73851" w:rsidRDefault="000B77BB" w:rsidP="003C2AC5">
      <w:pPr>
        <w:keepNext/>
        <w:widowControl w:val="0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3C2AC5">
        <w:rPr>
          <w:sz w:val="28"/>
          <w:szCs w:val="28"/>
        </w:rPr>
        <w:t>Визитная карточка представляет собой "портрет" конкретной личности, так что обращаться с нею надлежит очень аккуратно. Анализ визитной карточки (такая работа во многих фирмах ведется постоянно) может дать дополнительную информацию о статусе ее владельца, организации, которую он представляет.</w:t>
      </w:r>
    </w:p>
    <w:p w:rsidR="003C2AC5" w:rsidRPr="003C2AC5" w:rsidRDefault="003C2AC5" w:rsidP="003C2AC5">
      <w:pPr>
        <w:keepNext/>
        <w:widowControl w:val="0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D73851" w:rsidRPr="003C2AC5" w:rsidRDefault="00D73851" w:rsidP="003C2AC5">
      <w:pPr>
        <w:keepNext/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3C2AC5">
        <w:rPr>
          <w:sz w:val="28"/>
          <w:szCs w:val="28"/>
        </w:rPr>
        <w:br w:type="page"/>
      </w:r>
      <w:bookmarkStart w:id="3" w:name="_Toc215482004"/>
      <w:r w:rsidRPr="003C2AC5">
        <w:rPr>
          <w:sz w:val="28"/>
          <w:szCs w:val="28"/>
        </w:rPr>
        <w:t>3. Внешний облик современного руководителя</w:t>
      </w:r>
      <w:bookmarkEnd w:id="3"/>
    </w:p>
    <w:p w:rsidR="003C2AC5" w:rsidRDefault="003C2AC5" w:rsidP="003C2AC5">
      <w:pPr>
        <w:keepNext/>
        <w:widowControl w:val="0"/>
        <w:spacing w:line="360" w:lineRule="auto"/>
        <w:ind w:firstLine="709"/>
        <w:jc w:val="both"/>
        <w:rPr>
          <w:sz w:val="28"/>
          <w:szCs w:val="28"/>
        </w:rPr>
      </w:pPr>
      <w:bookmarkStart w:id="4" w:name="_Toc215482005"/>
    </w:p>
    <w:p w:rsidR="00D73851" w:rsidRPr="003C2AC5" w:rsidRDefault="003C2AC5" w:rsidP="003C2AC5">
      <w:pPr>
        <w:keepNext/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 </w:t>
      </w:r>
      <w:r w:rsidR="00D73851" w:rsidRPr="003C2AC5">
        <w:rPr>
          <w:sz w:val="28"/>
          <w:szCs w:val="28"/>
        </w:rPr>
        <w:t>Внешний облик делового мужчины</w:t>
      </w:r>
      <w:bookmarkEnd w:id="4"/>
    </w:p>
    <w:p w:rsidR="00D73851" w:rsidRPr="003C2AC5" w:rsidRDefault="00D73851" w:rsidP="003C2AC5">
      <w:pPr>
        <w:keepNext/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FE5764" w:rsidRPr="003C2AC5" w:rsidRDefault="00FE5764" w:rsidP="003C2AC5">
      <w:pPr>
        <w:keepNext/>
        <w:widowControl w:val="0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3C2AC5">
        <w:rPr>
          <w:sz w:val="28"/>
          <w:szCs w:val="28"/>
        </w:rPr>
        <w:t>Необходимо помнить, что одежда отражает и подчеркивает индивидуальность, характеризует делового человека как личность. Решение о приеме на работу зависит от внешнего вида соискателя. Если он одет неподобающим образом, то вряд может рассчитывать на успех. Выбор одежды обусловлен сферой деятельности и должностью: так, одежда банкиров отличается консерватизмом, который не приветствуется в творческих кругах.</w:t>
      </w:r>
    </w:p>
    <w:p w:rsidR="00FE5764" w:rsidRPr="003C2AC5" w:rsidRDefault="00FE5764" w:rsidP="003C2AC5">
      <w:pPr>
        <w:keepNext/>
        <w:widowControl w:val="0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3C2AC5">
        <w:rPr>
          <w:sz w:val="28"/>
          <w:szCs w:val="28"/>
        </w:rPr>
        <w:t>"Встречают по одежке, провожают по уму", — гласит народная мудрость. Многие люди это правило очень часто игнорируют. Однако сознательно или неосознанно, но мы судим об окружающих по их внешнему виду.</w:t>
      </w:r>
    </w:p>
    <w:p w:rsidR="00FE5764" w:rsidRPr="003C2AC5" w:rsidRDefault="00FE5764" w:rsidP="003C2AC5">
      <w:pPr>
        <w:keepNext/>
        <w:widowControl w:val="0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3C2AC5">
        <w:rPr>
          <w:bCs/>
          <w:sz w:val="28"/>
          <w:szCs w:val="28"/>
        </w:rPr>
        <w:t xml:space="preserve">Служебная </w:t>
      </w:r>
      <w:r w:rsidRPr="003C2AC5">
        <w:rPr>
          <w:sz w:val="28"/>
          <w:szCs w:val="28"/>
        </w:rPr>
        <w:t xml:space="preserve">обстановка </w:t>
      </w:r>
      <w:r w:rsidRPr="003C2AC5">
        <w:rPr>
          <w:bCs/>
          <w:sz w:val="28"/>
          <w:szCs w:val="28"/>
        </w:rPr>
        <w:t xml:space="preserve">накладывает определенные требования на внешний облик делового человека. В мире моды </w:t>
      </w:r>
      <w:r w:rsidRPr="003C2AC5">
        <w:rPr>
          <w:sz w:val="28"/>
          <w:szCs w:val="28"/>
        </w:rPr>
        <w:t xml:space="preserve">давно сложилось определенное понятие — "деловой костюм". </w:t>
      </w:r>
      <w:r w:rsidRPr="003C2AC5">
        <w:rPr>
          <w:bCs/>
          <w:sz w:val="28"/>
          <w:szCs w:val="28"/>
        </w:rPr>
        <w:t xml:space="preserve">Он, конечно, учитывает последние </w:t>
      </w:r>
      <w:r w:rsidRPr="003C2AC5">
        <w:rPr>
          <w:sz w:val="28"/>
          <w:szCs w:val="28"/>
        </w:rPr>
        <w:t xml:space="preserve">веяния </w:t>
      </w:r>
      <w:r w:rsidRPr="003C2AC5">
        <w:rPr>
          <w:bCs/>
          <w:sz w:val="28"/>
          <w:szCs w:val="28"/>
        </w:rPr>
        <w:t>и тенденции моды, но при этом остается в определенной степени строгим и консервативным.</w:t>
      </w:r>
    </w:p>
    <w:p w:rsidR="00FE5764" w:rsidRPr="003C2AC5" w:rsidRDefault="00FE5764" w:rsidP="003C2AC5">
      <w:pPr>
        <w:keepNext/>
        <w:widowControl w:val="0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3C2AC5">
        <w:rPr>
          <w:bCs/>
          <w:sz w:val="28"/>
          <w:szCs w:val="28"/>
        </w:rPr>
        <w:t xml:space="preserve">Внешний вид делового человека — один из ведущих факторов успеха, поскольку для потенциального партнера именно внешний облик (костюм, прическа, атрибуты) свидетельствует о степени надежности, респектабельности и успеха в делах того или иного бизнесмена. Доверие вызывает только тот, кто хорошо одет и причесан, у кого есть </w:t>
      </w:r>
      <w:r w:rsidRPr="003C2AC5">
        <w:rPr>
          <w:sz w:val="28"/>
          <w:szCs w:val="28"/>
        </w:rPr>
        <w:t xml:space="preserve">чувство вкуса и </w:t>
      </w:r>
      <w:r w:rsidRPr="003C2AC5">
        <w:rPr>
          <w:bCs/>
          <w:sz w:val="28"/>
          <w:szCs w:val="28"/>
        </w:rPr>
        <w:t>меры.</w:t>
      </w:r>
    </w:p>
    <w:p w:rsidR="00FE5764" w:rsidRPr="003C2AC5" w:rsidRDefault="00FE5764" w:rsidP="003C2AC5">
      <w:pPr>
        <w:keepNext/>
        <w:widowControl w:val="0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3C2AC5">
        <w:rPr>
          <w:iCs/>
          <w:sz w:val="28"/>
          <w:szCs w:val="28"/>
        </w:rPr>
        <w:t>В частности, деловому человеку рекомендуется:</w:t>
      </w:r>
    </w:p>
    <w:p w:rsidR="00FE5764" w:rsidRPr="003C2AC5" w:rsidRDefault="00FE5764" w:rsidP="003C2AC5">
      <w:pPr>
        <w:keepNext/>
        <w:widowControl w:val="0"/>
        <w:numPr>
          <w:ilvl w:val="0"/>
          <w:numId w:val="2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3C2AC5">
        <w:rPr>
          <w:bCs/>
          <w:sz w:val="28"/>
          <w:szCs w:val="28"/>
        </w:rPr>
        <w:t xml:space="preserve">В повседневных ситуациях надевать тщательно вычищенный и отглаженный костюм со светлой </w:t>
      </w:r>
      <w:r w:rsidRPr="003C2AC5">
        <w:rPr>
          <w:sz w:val="28"/>
          <w:szCs w:val="28"/>
        </w:rPr>
        <w:t xml:space="preserve">сорочкой </w:t>
      </w:r>
      <w:r w:rsidRPr="003C2AC5">
        <w:rPr>
          <w:bCs/>
          <w:sz w:val="28"/>
          <w:szCs w:val="28"/>
        </w:rPr>
        <w:t>и галстуком в тон. Лучше всего, если дневной рабочий костюм будет серого, светло-серого, темно-синего цвета.</w:t>
      </w:r>
    </w:p>
    <w:p w:rsidR="00FE5764" w:rsidRPr="003C2AC5" w:rsidRDefault="00FE5764" w:rsidP="003C2AC5">
      <w:pPr>
        <w:keepNext/>
        <w:widowControl w:val="0"/>
        <w:numPr>
          <w:ilvl w:val="0"/>
          <w:numId w:val="2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3C2AC5">
        <w:rPr>
          <w:bCs/>
          <w:sz w:val="28"/>
          <w:szCs w:val="28"/>
        </w:rPr>
        <w:t xml:space="preserve">Манжеты рубашки должны быть видны из рукавов пиджака примерно на один сантиметр, когда руки опущены </w:t>
      </w:r>
      <w:r w:rsidRPr="003C2AC5">
        <w:rPr>
          <w:sz w:val="28"/>
          <w:szCs w:val="28"/>
        </w:rPr>
        <w:t>вниз.</w:t>
      </w:r>
    </w:p>
    <w:p w:rsidR="00FE5764" w:rsidRPr="003C2AC5" w:rsidRDefault="00FE5764" w:rsidP="003C2AC5">
      <w:pPr>
        <w:keepNext/>
        <w:widowControl w:val="0"/>
        <w:numPr>
          <w:ilvl w:val="0"/>
          <w:numId w:val="2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C2AC5">
        <w:rPr>
          <w:bCs/>
          <w:sz w:val="28"/>
          <w:szCs w:val="28"/>
        </w:rPr>
        <w:t xml:space="preserve">Днем на работе вполне приемлем клубный стиль. Чаще </w:t>
      </w:r>
      <w:r w:rsidRPr="003C2AC5">
        <w:rPr>
          <w:sz w:val="28"/>
          <w:szCs w:val="28"/>
        </w:rPr>
        <w:t>всего это темно-синий пиджак с блестящими пуговицами.</w:t>
      </w:r>
    </w:p>
    <w:p w:rsidR="00FE5764" w:rsidRPr="003C2AC5" w:rsidRDefault="00FE5764" w:rsidP="003C2AC5">
      <w:pPr>
        <w:keepNext/>
        <w:widowControl w:val="0"/>
        <w:numPr>
          <w:ilvl w:val="0"/>
          <w:numId w:val="2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C2AC5">
        <w:rPr>
          <w:bCs/>
          <w:sz w:val="28"/>
          <w:szCs w:val="28"/>
        </w:rPr>
        <w:t>Воротник пиджака должен плотно облегать шею.</w:t>
      </w:r>
    </w:p>
    <w:p w:rsidR="00FE5764" w:rsidRPr="003C2AC5" w:rsidRDefault="00FE5764" w:rsidP="003C2AC5">
      <w:pPr>
        <w:keepNext/>
        <w:widowControl w:val="0"/>
        <w:numPr>
          <w:ilvl w:val="0"/>
          <w:numId w:val="2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3C2AC5">
        <w:rPr>
          <w:bCs/>
          <w:sz w:val="28"/>
          <w:szCs w:val="28"/>
        </w:rPr>
        <w:t>Воротничок рубашки должен быть виден сзади чуть больше одного сантиметра.</w:t>
      </w:r>
    </w:p>
    <w:p w:rsidR="00FE5764" w:rsidRPr="003C2AC5" w:rsidRDefault="00FE5764" w:rsidP="003C2AC5">
      <w:pPr>
        <w:keepNext/>
        <w:widowControl w:val="0"/>
        <w:numPr>
          <w:ilvl w:val="0"/>
          <w:numId w:val="2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3C2AC5">
        <w:rPr>
          <w:bCs/>
          <w:sz w:val="28"/>
          <w:szCs w:val="28"/>
        </w:rPr>
        <w:t xml:space="preserve">С дневной одеждой совсем не обязательно носить платок </w:t>
      </w:r>
      <w:r w:rsidRPr="003C2AC5">
        <w:rPr>
          <w:sz w:val="28"/>
          <w:szCs w:val="28"/>
        </w:rPr>
        <w:t xml:space="preserve">в </w:t>
      </w:r>
      <w:r w:rsidRPr="003C2AC5">
        <w:rPr>
          <w:bCs/>
          <w:sz w:val="28"/>
          <w:szCs w:val="28"/>
        </w:rPr>
        <w:t xml:space="preserve">левом нагрудном кармане, но, если вы решили его носить, он должен быть безукоризненно чистым, т. е. им нельзя пользоваться как обычным </w:t>
      </w:r>
      <w:r w:rsidRPr="003C2AC5">
        <w:rPr>
          <w:sz w:val="28"/>
          <w:szCs w:val="28"/>
        </w:rPr>
        <w:t xml:space="preserve">носовым </w:t>
      </w:r>
      <w:r w:rsidRPr="003C2AC5">
        <w:rPr>
          <w:bCs/>
          <w:sz w:val="28"/>
          <w:szCs w:val="28"/>
        </w:rPr>
        <w:t>платком.</w:t>
      </w:r>
    </w:p>
    <w:p w:rsidR="00FE5764" w:rsidRPr="003C2AC5" w:rsidRDefault="00FE5764" w:rsidP="003C2AC5">
      <w:pPr>
        <w:keepNext/>
        <w:widowControl w:val="0"/>
        <w:numPr>
          <w:ilvl w:val="0"/>
          <w:numId w:val="3"/>
        </w:numPr>
        <w:shd w:val="clear" w:color="auto" w:fill="FFFFFF"/>
        <w:tabs>
          <w:tab w:val="left" w:pos="768"/>
        </w:tabs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3C2AC5">
        <w:rPr>
          <w:bCs/>
          <w:sz w:val="28"/>
          <w:szCs w:val="28"/>
        </w:rPr>
        <w:t xml:space="preserve">Носовой платок нужно держать в </w:t>
      </w:r>
      <w:r w:rsidRPr="003C2AC5">
        <w:rPr>
          <w:sz w:val="28"/>
          <w:szCs w:val="28"/>
        </w:rPr>
        <w:t xml:space="preserve">развернутом виде </w:t>
      </w:r>
      <w:r w:rsidRPr="003C2AC5">
        <w:rPr>
          <w:bCs/>
          <w:sz w:val="28"/>
          <w:szCs w:val="28"/>
        </w:rPr>
        <w:t xml:space="preserve">в </w:t>
      </w:r>
      <w:r w:rsidRPr="003C2AC5">
        <w:rPr>
          <w:sz w:val="28"/>
          <w:szCs w:val="28"/>
        </w:rPr>
        <w:t>кармане брюк.</w:t>
      </w:r>
    </w:p>
    <w:p w:rsidR="00FE5764" w:rsidRPr="003C2AC5" w:rsidRDefault="00FE5764" w:rsidP="003C2AC5">
      <w:pPr>
        <w:keepNext/>
        <w:widowControl w:val="0"/>
        <w:numPr>
          <w:ilvl w:val="0"/>
          <w:numId w:val="3"/>
        </w:numPr>
        <w:shd w:val="clear" w:color="auto" w:fill="FFFFFF"/>
        <w:tabs>
          <w:tab w:val="left" w:pos="768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C2AC5">
        <w:rPr>
          <w:bCs/>
          <w:sz w:val="28"/>
          <w:szCs w:val="28"/>
        </w:rPr>
        <w:t xml:space="preserve">Нельзя класть в верхние </w:t>
      </w:r>
      <w:r w:rsidRPr="003C2AC5">
        <w:rPr>
          <w:sz w:val="28"/>
          <w:szCs w:val="28"/>
        </w:rPr>
        <w:t xml:space="preserve">наружные </w:t>
      </w:r>
      <w:r w:rsidRPr="003C2AC5">
        <w:rPr>
          <w:bCs/>
          <w:sz w:val="28"/>
          <w:szCs w:val="28"/>
        </w:rPr>
        <w:t xml:space="preserve">карманы пиджаков </w:t>
      </w:r>
      <w:r w:rsidRPr="003C2AC5">
        <w:rPr>
          <w:sz w:val="28"/>
          <w:szCs w:val="28"/>
        </w:rPr>
        <w:t xml:space="preserve">и </w:t>
      </w:r>
      <w:r w:rsidRPr="003C2AC5">
        <w:rPr>
          <w:bCs/>
          <w:sz w:val="28"/>
          <w:szCs w:val="28"/>
        </w:rPr>
        <w:t>жакетов ручку, карандаш, очки, расческу и другие предметы так, чтобы они выглядывали наружу.</w:t>
      </w:r>
    </w:p>
    <w:p w:rsidR="00FE5764" w:rsidRPr="003C2AC5" w:rsidRDefault="00FE5764" w:rsidP="003C2AC5">
      <w:pPr>
        <w:keepNext/>
        <w:widowControl w:val="0"/>
        <w:numPr>
          <w:ilvl w:val="0"/>
          <w:numId w:val="3"/>
        </w:numPr>
        <w:shd w:val="clear" w:color="auto" w:fill="FFFFFF"/>
        <w:tabs>
          <w:tab w:val="left" w:pos="768"/>
        </w:tabs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3C2AC5">
        <w:rPr>
          <w:bCs/>
          <w:sz w:val="28"/>
          <w:szCs w:val="28"/>
        </w:rPr>
        <w:t xml:space="preserve">Зимой, как правило, повязывают галстуки глубоких </w:t>
      </w:r>
      <w:r w:rsidRPr="003C2AC5">
        <w:rPr>
          <w:sz w:val="28"/>
          <w:szCs w:val="28"/>
        </w:rPr>
        <w:t xml:space="preserve">и темных тонов, летом — светлых и ярких. Следует помнить, </w:t>
      </w:r>
      <w:r w:rsidRPr="003C2AC5">
        <w:rPr>
          <w:bCs/>
          <w:sz w:val="28"/>
          <w:szCs w:val="28"/>
        </w:rPr>
        <w:t>что доминирующий цвет галстука обязан повторять цвет костюма. -</w:t>
      </w:r>
    </w:p>
    <w:p w:rsidR="00FE5764" w:rsidRPr="003C2AC5" w:rsidRDefault="00FE5764" w:rsidP="003C2AC5">
      <w:pPr>
        <w:keepNext/>
        <w:widowControl w:val="0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3C2AC5">
        <w:rPr>
          <w:bCs/>
          <w:sz w:val="28"/>
          <w:szCs w:val="28"/>
        </w:rPr>
        <w:t xml:space="preserve">Носки должны быть черными или синими, под цвет костюма. Нужны: белый шелковый шарф, белый носовой платок </w:t>
      </w:r>
      <w:r w:rsidRPr="003C2AC5">
        <w:rPr>
          <w:sz w:val="28"/>
          <w:szCs w:val="28"/>
        </w:rPr>
        <w:t>в левом нагрудном кармане.</w:t>
      </w:r>
    </w:p>
    <w:p w:rsidR="00FE5764" w:rsidRPr="003C2AC5" w:rsidRDefault="00FE5764" w:rsidP="003C2AC5">
      <w:pPr>
        <w:keepNext/>
        <w:widowControl w:val="0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3C2AC5">
        <w:rPr>
          <w:bCs/>
          <w:sz w:val="28"/>
          <w:szCs w:val="28"/>
        </w:rPr>
        <w:t xml:space="preserve">Согласно классическим пособиям по этикету, смокинг носят во время ужина дома или на неофициальном ужине </w:t>
      </w:r>
      <w:r w:rsidRPr="003C2AC5">
        <w:rPr>
          <w:sz w:val="28"/>
          <w:szCs w:val="28"/>
        </w:rPr>
        <w:t xml:space="preserve">в </w:t>
      </w:r>
      <w:r w:rsidRPr="003C2AC5">
        <w:rPr>
          <w:bCs/>
          <w:sz w:val="28"/>
          <w:szCs w:val="28"/>
        </w:rPr>
        <w:t xml:space="preserve">доме, куда вы приглашены. </w:t>
      </w:r>
    </w:p>
    <w:p w:rsidR="00FE5764" w:rsidRPr="003C2AC5" w:rsidRDefault="00FE5764" w:rsidP="003C2AC5">
      <w:pPr>
        <w:keepNext/>
        <w:widowControl w:val="0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3C2AC5">
        <w:rPr>
          <w:bCs/>
          <w:sz w:val="28"/>
          <w:szCs w:val="28"/>
        </w:rPr>
        <w:t xml:space="preserve">В любом случае, парадный костюм не надевают раньше </w:t>
      </w:r>
      <w:r w:rsidRPr="003C2AC5">
        <w:rPr>
          <w:sz w:val="28"/>
          <w:szCs w:val="28"/>
        </w:rPr>
        <w:t>18.00.</w:t>
      </w:r>
    </w:p>
    <w:p w:rsidR="00FE5764" w:rsidRPr="003C2AC5" w:rsidRDefault="00FE5764" w:rsidP="003C2AC5">
      <w:pPr>
        <w:keepNext/>
        <w:widowControl w:val="0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3C2AC5">
        <w:rPr>
          <w:bCs/>
          <w:sz w:val="28"/>
          <w:szCs w:val="28"/>
        </w:rPr>
        <w:t xml:space="preserve">Кольцо — практически единственное украшение, которое </w:t>
      </w:r>
      <w:r w:rsidRPr="003C2AC5">
        <w:rPr>
          <w:sz w:val="28"/>
          <w:szCs w:val="28"/>
        </w:rPr>
        <w:t xml:space="preserve">может носить мужчина. Но даже кольцо должно иметь свое </w:t>
      </w:r>
      <w:r w:rsidRPr="003C2AC5">
        <w:rPr>
          <w:bCs/>
          <w:sz w:val="28"/>
          <w:szCs w:val="28"/>
        </w:rPr>
        <w:t>назначение — это либо обручальное кольцо, либо кольцо с печаткой. В США обручальное кольцо носят на безымянном</w:t>
      </w:r>
      <w:r w:rsidRPr="003C2AC5">
        <w:rPr>
          <w:sz w:val="28"/>
          <w:szCs w:val="28"/>
        </w:rPr>
        <w:t xml:space="preserve"> пальце левой руки. Все мужские кольца носят на мизинце также левой руки, чтобы не было больно во время рукопожатия.</w:t>
      </w:r>
    </w:p>
    <w:p w:rsidR="00FE5764" w:rsidRPr="003C2AC5" w:rsidRDefault="00FE5764" w:rsidP="003C2AC5">
      <w:pPr>
        <w:keepNext/>
        <w:widowControl w:val="0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3C2AC5">
        <w:rPr>
          <w:sz w:val="28"/>
          <w:szCs w:val="28"/>
        </w:rPr>
        <w:t>Мужчина также может носить золотую заколку для галстука, золотые запонки или золотой браслет для часов.</w:t>
      </w:r>
    </w:p>
    <w:p w:rsidR="00FE5764" w:rsidRPr="003C2AC5" w:rsidRDefault="00FE5764" w:rsidP="003C2AC5">
      <w:pPr>
        <w:keepNext/>
        <w:widowControl w:val="0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3C2AC5">
        <w:rPr>
          <w:sz w:val="28"/>
          <w:szCs w:val="28"/>
        </w:rPr>
        <w:t>Необходимо отметить, что главное правило, которое нужно стремиться выполнять, подбирая деловой костюм во всех его компонентах — общее впечатление опрятности, аккуратности и даже некоторой педантичности в одежде. Это должно заставить вашего партнера думать, что столь же аккуратны вы будете и в делах.</w:t>
      </w:r>
    </w:p>
    <w:p w:rsidR="00FE5764" w:rsidRPr="003C2AC5" w:rsidRDefault="00FE5764" w:rsidP="003C2AC5">
      <w:pPr>
        <w:keepNext/>
        <w:widowControl w:val="0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3C2AC5">
        <w:rPr>
          <w:sz w:val="28"/>
          <w:szCs w:val="28"/>
        </w:rPr>
        <w:t>Таким образом, мы можем использовать наш имидж для достижения наиболее благоприятного впечатления у окружающих еще на этапе знакомства, когда нет возможности проявить свои интеллектуальные и иные способности.</w:t>
      </w:r>
    </w:p>
    <w:p w:rsidR="00FE5764" w:rsidRPr="003C2AC5" w:rsidRDefault="00FE5764" w:rsidP="003C2AC5">
      <w:pPr>
        <w:keepNext/>
        <w:widowControl w:val="0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3C2AC5">
        <w:rPr>
          <w:sz w:val="28"/>
          <w:szCs w:val="28"/>
        </w:rPr>
        <w:t>По данным некоторых исследований, 55% впечатлений, которые мы производим на других людей, определяются тем, что они видят (цвет кожи и волос, внешний вид, поза, мимика и жесты, выражение лица, характер зрительного контакта); остальные 45% впечатлений определяются тем, что люди слышат (смысловая нагрузка речи, ее темп, высота голоса, ясность речи, произношение и т. п.).</w:t>
      </w:r>
    </w:p>
    <w:p w:rsidR="00FE5764" w:rsidRPr="003C2AC5" w:rsidRDefault="00FE5764" w:rsidP="003C2AC5">
      <w:pPr>
        <w:keepNext/>
        <w:widowControl w:val="0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3C2AC5">
        <w:rPr>
          <w:sz w:val="28"/>
          <w:szCs w:val="28"/>
        </w:rPr>
        <w:t>Разумеется, конкретная ситуация требует соответственных решений, но существуют общие этические правила, придерживаясь которых, мы будем адекватно восприниматься окружающими, а наш образ будет работать на нашу карьеру и на общий позитивный имидж той организации, которую мы представляем.</w:t>
      </w:r>
    </w:p>
    <w:p w:rsidR="00FE5764" w:rsidRPr="003C2AC5" w:rsidRDefault="00FE5764" w:rsidP="003C2AC5">
      <w:pPr>
        <w:keepNext/>
        <w:widowControl w:val="0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3C2AC5">
        <w:rPr>
          <w:sz w:val="28"/>
          <w:szCs w:val="28"/>
        </w:rPr>
        <w:t xml:space="preserve">Даже очень качественные, дорогие и модные вещи могут смотреться безвкусно, если вы не соблюдаете условие единства стиля. </w:t>
      </w:r>
    </w:p>
    <w:p w:rsidR="00FE5764" w:rsidRPr="003C2AC5" w:rsidRDefault="00FE5764" w:rsidP="003C2AC5">
      <w:pPr>
        <w:keepNext/>
        <w:widowControl w:val="0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3C2AC5">
        <w:rPr>
          <w:sz w:val="28"/>
          <w:szCs w:val="28"/>
        </w:rPr>
        <w:t>Обычно одежда зависит от стиля жизни и места работы. В таких отраслях, как финансы, юриспруденция, политика, бухгалтерский учет, консалтинг, ношение строгой одежды практически обязательно. В средствах массовой информации или рекламе допустима гораздо большая свобода.</w:t>
      </w:r>
    </w:p>
    <w:p w:rsidR="00FE5764" w:rsidRPr="003C2AC5" w:rsidRDefault="00FE5764" w:rsidP="003C2AC5">
      <w:pPr>
        <w:keepNext/>
        <w:widowControl w:val="0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3C2AC5">
        <w:rPr>
          <w:sz w:val="28"/>
          <w:szCs w:val="28"/>
        </w:rPr>
        <w:t>Особого внимания в костюме мужчины требует галстук. Его выбор зависит от цвета, рисунка и ткани костюма. Галстуки-"бабочки" приняты лишь в официальных случаях.</w:t>
      </w:r>
    </w:p>
    <w:p w:rsidR="00FE5764" w:rsidRPr="003C2AC5" w:rsidRDefault="00FE5764" w:rsidP="003C2AC5">
      <w:pPr>
        <w:keepNext/>
        <w:widowControl w:val="0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3C2AC5">
        <w:rPr>
          <w:sz w:val="28"/>
          <w:szCs w:val="28"/>
        </w:rPr>
        <w:t>К спортивной рубашке, а также к шерстяным рубашкам галстук не нужен. Разумеется, галстук должен быть аккуратно и правильно завязан.</w:t>
      </w:r>
    </w:p>
    <w:p w:rsidR="00FE5764" w:rsidRPr="003C2AC5" w:rsidRDefault="00FE5764" w:rsidP="003C2AC5">
      <w:pPr>
        <w:keepNext/>
        <w:widowControl w:val="0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3C2AC5">
        <w:rPr>
          <w:sz w:val="28"/>
          <w:szCs w:val="28"/>
        </w:rPr>
        <w:t>На особо ответственные и праздничные мероприятия рекомендуется надевать белую сорочку. Галстук может быть любой, но желательно не кричащей расцветки. Однотонный черный галстук (если он не форменный) надевают только в случае траура.</w:t>
      </w:r>
    </w:p>
    <w:p w:rsidR="00FE5764" w:rsidRPr="003C2AC5" w:rsidRDefault="00FE5764" w:rsidP="003C2AC5">
      <w:pPr>
        <w:keepNext/>
        <w:widowControl w:val="0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3C2AC5">
        <w:rPr>
          <w:sz w:val="28"/>
          <w:szCs w:val="28"/>
        </w:rPr>
        <w:t>В официальной обстановке пиджак всегда должен быть застегнут (нижнюю пуговицу пиджака не застегивают). В застегнутом пиджаке входят в квартиру к знакомым, в театр, в ресторан, на совещание. У выступающих со сцены, трибуны пиджак должен быть застегнут.</w:t>
      </w:r>
      <w:r w:rsidR="0089712C" w:rsidRPr="003C2AC5">
        <w:rPr>
          <w:sz w:val="28"/>
          <w:szCs w:val="28"/>
        </w:rPr>
        <w:t xml:space="preserve"> </w:t>
      </w:r>
      <w:r w:rsidRPr="003C2AC5">
        <w:rPr>
          <w:sz w:val="28"/>
          <w:szCs w:val="28"/>
        </w:rPr>
        <w:t>Расстегнуть пиджак можно, сидя за столом или в зрительном зале.</w:t>
      </w:r>
    </w:p>
    <w:p w:rsidR="00FE5764" w:rsidRPr="003C2AC5" w:rsidRDefault="00FE5764" w:rsidP="003C2AC5">
      <w:pPr>
        <w:keepNext/>
        <w:widowControl w:val="0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3C2AC5">
        <w:rPr>
          <w:sz w:val="28"/>
          <w:szCs w:val="28"/>
        </w:rPr>
        <w:t>Желание выразить свою индивидуальность (а сделать это прежде всего можно с помощью одежды) и в то же время поддерживать определенные стандарты, требует нахождения точной грани между стремлением проявить себя и соответствием окружающей обстановке.</w:t>
      </w:r>
    </w:p>
    <w:p w:rsidR="00FE5764" w:rsidRPr="003C2AC5" w:rsidRDefault="00FE5764" w:rsidP="003C2AC5">
      <w:pPr>
        <w:keepNext/>
        <w:widowControl w:val="0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3C2AC5">
        <w:rPr>
          <w:sz w:val="28"/>
          <w:szCs w:val="28"/>
        </w:rPr>
        <w:t>Одним из важнейших аксессуаров общего делового костюма является обувь. Поэтому ни в коем случае нельзя забывать о ее качестве — старая неаккуратная обувь может испортить впечатление даже от вполне приличного костюма. Более того, дорогая ухоженная обувь может отвлечь внимание от дешевой одежды.</w:t>
      </w:r>
    </w:p>
    <w:p w:rsidR="00FE5764" w:rsidRPr="003C2AC5" w:rsidRDefault="00FE5764" w:rsidP="003C2AC5">
      <w:pPr>
        <w:keepNext/>
        <w:widowControl w:val="0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3C2AC5">
        <w:rPr>
          <w:sz w:val="28"/>
          <w:szCs w:val="28"/>
        </w:rPr>
        <w:t>Если человек имеет ухоженный вид, то он словно излучает положительную самооценку, что автоматически увеличивает шансы на высокую оценку его окружающими.</w:t>
      </w:r>
    </w:p>
    <w:p w:rsidR="00FE5764" w:rsidRPr="003C2AC5" w:rsidRDefault="00FE5764" w:rsidP="003C2AC5">
      <w:pPr>
        <w:keepNext/>
        <w:widowControl w:val="0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3C2AC5">
        <w:rPr>
          <w:sz w:val="28"/>
          <w:szCs w:val="28"/>
        </w:rPr>
        <w:t>Необходимость появляться на работе внешне аккуратным и хорошо одетым каждый день обусловлена тем, что коллеги и начальство склонны, как правило, распространять вашу внешнюю аккуратность и на рабочие качества, такие, как ответственность, порядочность, обязательность и аккуратность в делах.</w:t>
      </w:r>
    </w:p>
    <w:p w:rsidR="00A344C0" w:rsidRPr="003C2AC5" w:rsidRDefault="00FE5764" w:rsidP="003C2AC5">
      <w:pPr>
        <w:keepNext/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3C2AC5">
        <w:rPr>
          <w:sz w:val="28"/>
          <w:szCs w:val="28"/>
        </w:rPr>
        <w:t>Кроме того, выполнение правил этикета внешнего облика говорит об уважении человека к окружающим его людям</w:t>
      </w:r>
      <w:r w:rsidR="000B77BB" w:rsidRPr="003C2AC5">
        <w:rPr>
          <w:sz w:val="28"/>
          <w:szCs w:val="28"/>
        </w:rPr>
        <w:t>.</w:t>
      </w:r>
      <w:r w:rsidR="00A344C0" w:rsidRPr="003C2AC5">
        <w:rPr>
          <w:sz w:val="28"/>
          <w:szCs w:val="28"/>
        </w:rPr>
        <w:t xml:space="preserve"> </w:t>
      </w:r>
    </w:p>
    <w:p w:rsidR="00D73851" w:rsidRPr="003C2AC5" w:rsidRDefault="00D73851" w:rsidP="003C2AC5">
      <w:pPr>
        <w:keepNext/>
        <w:widowControl w:val="0"/>
        <w:spacing w:line="360" w:lineRule="auto"/>
        <w:ind w:firstLine="709"/>
        <w:jc w:val="both"/>
        <w:rPr>
          <w:sz w:val="28"/>
          <w:szCs w:val="28"/>
        </w:rPr>
      </w:pPr>
      <w:bookmarkStart w:id="5" w:name="_Toc215482006"/>
      <w:r w:rsidRPr="003C2AC5">
        <w:rPr>
          <w:sz w:val="28"/>
          <w:szCs w:val="28"/>
        </w:rPr>
        <w:t>3.2</w:t>
      </w:r>
      <w:r w:rsidR="003C2AC5">
        <w:rPr>
          <w:sz w:val="28"/>
          <w:szCs w:val="28"/>
        </w:rPr>
        <w:t xml:space="preserve"> </w:t>
      </w:r>
      <w:r w:rsidRPr="003C2AC5">
        <w:rPr>
          <w:sz w:val="28"/>
          <w:szCs w:val="28"/>
        </w:rPr>
        <w:t>Внешний облик деловой женщины</w:t>
      </w:r>
      <w:bookmarkEnd w:id="5"/>
    </w:p>
    <w:p w:rsidR="003C2AC5" w:rsidRDefault="003C2AC5" w:rsidP="003C2AC5">
      <w:pPr>
        <w:keepNext/>
        <w:widowControl w:val="0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8A1334" w:rsidRPr="003C2AC5" w:rsidRDefault="008A1334" w:rsidP="003C2AC5">
      <w:pPr>
        <w:keepNext/>
        <w:widowControl w:val="0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3C2AC5">
        <w:rPr>
          <w:sz w:val="28"/>
          <w:szCs w:val="28"/>
        </w:rPr>
        <w:t>Если талантливый мужчина может сделать карьеру, даже имея неудачный имидж, то</w:t>
      </w:r>
      <w:r w:rsidRPr="003C2AC5">
        <w:rPr>
          <w:sz w:val="28"/>
        </w:rPr>
        <w:t xml:space="preserve"> </w:t>
      </w:r>
      <w:r w:rsidRPr="003C2AC5">
        <w:rPr>
          <w:sz w:val="28"/>
          <w:szCs w:val="28"/>
        </w:rPr>
        <w:t>для женщины это практически невозможно.</w:t>
      </w:r>
    </w:p>
    <w:p w:rsidR="008A1334" w:rsidRPr="003C2AC5" w:rsidRDefault="008A1334" w:rsidP="003C2AC5">
      <w:pPr>
        <w:keepNext/>
        <w:widowControl w:val="0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3C2AC5">
        <w:rPr>
          <w:iCs/>
          <w:sz w:val="28"/>
          <w:szCs w:val="28"/>
        </w:rPr>
        <w:t>Ключевыми факторами, которые производят положительное впечатление на окружающих, являются:</w:t>
      </w:r>
    </w:p>
    <w:p w:rsidR="008A1334" w:rsidRPr="003C2AC5" w:rsidRDefault="008A1334" w:rsidP="003C2AC5">
      <w:pPr>
        <w:keepNext/>
        <w:widowControl w:val="0"/>
        <w:numPr>
          <w:ilvl w:val="0"/>
          <w:numId w:val="1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C2AC5">
        <w:rPr>
          <w:sz w:val="28"/>
          <w:szCs w:val="28"/>
        </w:rPr>
        <w:t>элегантная одежда;</w:t>
      </w:r>
    </w:p>
    <w:p w:rsidR="008A1334" w:rsidRPr="003C2AC5" w:rsidRDefault="008A1334" w:rsidP="003C2AC5">
      <w:pPr>
        <w:keepNext/>
        <w:widowControl w:val="0"/>
        <w:numPr>
          <w:ilvl w:val="0"/>
          <w:numId w:val="1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C2AC5">
        <w:rPr>
          <w:sz w:val="28"/>
          <w:szCs w:val="28"/>
        </w:rPr>
        <w:t>прическа;</w:t>
      </w:r>
    </w:p>
    <w:p w:rsidR="008A1334" w:rsidRPr="003C2AC5" w:rsidRDefault="008A1334" w:rsidP="003C2AC5">
      <w:pPr>
        <w:keepNext/>
        <w:widowControl w:val="0"/>
        <w:numPr>
          <w:ilvl w:val="0"/>
          <w:numId w:val="1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C2AC5">
        <w:rPr>
          <w:sz w:val="28"/>
          <w:szCs w:val="28"/>
        </w:rPr>
        <w:t>тонкий макияж;</w:t>
      </w:r>
    </w:p>
    <w:p w:rsidR="008A1334" w:rsidRPr="003C2AC5" w:rsidRDefault="008A1334" w:rsidP="003C2AC5">
      <w:pPr>
        <w:keepNext/>
        <w:widowControl w:val="0"/>
        <w:numPr>
          <w:ilvl w:val="0"/>
          <w:numId w:val="1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C2AC5">
        <w:rPr>
          <w:sz w:val="28"/>
          <w:szCs w:val="28"/>
        </w:rPr>
        <w:t>впечатляющие аксессуары.</w:t>
      </w:r>
    </w:p>
    <w:p w:rsidR="008A1334" w:rsidRPr="003C2AC5" w:rsidRDefault="008A1334" w:rsidP="003C2AC5">
      <w:pPr>
        <w:keepNext/>
        <w:widowControl w:val="0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3C2AC5">
        <w:rPr>
          <w:sz w:val="28"/>
          <w:szCs w:val="28"/>
        </w:rPr>
        <w:t>Безусловно, модный костюм — еще не гарантия быстрого продвижения по службе, но если женщина лишена вкуса, ее шансы равны нулю. Практика показывает, что у многих женщин отсутствует вкус в выборе одежды.</w:t>
      </w:r>
    </w:p>
    <w:p w:rsidR="008A1334" w:rsidRPr="003C2AC5" w:rsidRDefault="008A1334" w:rsidP="003C2AC5">
      <w:pPr>
        <w:keepNext/>
        <w:widowControl w:val="0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3C2AC5">
        <w:rPr>
          <w:sz w:val="28"/>
          <w:szCs w:val="28"/>
        </w:rPr>
        <w:t>Причина этого — недостаток необходимых знаний. Обычно женщины формируют свой стиль методом проб и ошибок, которых может оказаться слишком много. Полагаться на мнение окружающих рискованно, так как советы с удовольствием дают, как правило, люди малокомпетентные.</w:t>
      </w:r>
    </w:p>
    <w:p w:rsidR="008A1334" w:rsidRPr="003C2AC5" w:rsidRDefault="008A1334" w:rsidP="003C2AC5">
      <w:pPr>
        <w:keepNext/>
        <w:widowControl w:val="0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3C2AC5">
        <w:rPr>
          <w:sz w:val="28"/>
          <w:szCs w:val="28"/>
        </w:rPr>
        <w:t>Женщина пользуется значительно большей свободой в выборе фасона одежды, материала и цвета ткани, нежели мужчина, одежда которого в большинстве случаев бывает однообразного покроя.</w:t>
      </w:r>
    </w:p>
    <w:p w:rsidR="008A1334" w:rsidRPr="003C2AC5" w:rsidRDefault="008A1334" w:rsidP="003C2AC5">
      <w:pPr>
        <w:keepNext/>
        <w:widowControl w:val="0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3C2AC5">
        <w:rPr>
          <w:sz w:val="28"/>
          <w:szCs w:val="28"/>
        </w:rPr>
        <w:t>Это предоставляет женщине подбирать такие фасоны одежды, которые наиболее соответствуют ее индивидуальному вкусу и подходят к особенностям ее фигуры. При этом нужно помнить, что хороший фасон одежды должен подчеркивать достоинства и исправлять имеющиеся недостатки фигуры.</w:t>
      </w:r>
    </w:p>
    <w:p w:rsidR="008A1334" w:rsidRPr="003C2AC5" w:rsidRDefault="008A1334" w:rsidP="003C2AC5">
      <w:pPr>
        <w:keepNext/>
        <w:widowControl w:val="0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3C2AC5">
        <w:rPr>
          <w:sz w:val="28"/>
          <w:szCs w:val="28"/>
        </w:rPr>
        <w:t>Консервативный костюм был и остается главным предметом гардероба деловой женщины.</w:t>
      </w:r>
    </w:p>
    <w:p w:rsidR="008A1334" w:rsidRPr="003C2AC5" w:rsidRDefault="00567A13" w:rsidP="003C2AC5">
      <w:pPr>
        <w:keepNext/>
        <w:widowControl w:val="0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3C2AC5">
        <w:rPr>
          <w:sz w:val="28"/>
          <w:szCs w:val="28"/>
        </w:rPr>
        <w:t xml:space="preserve">Собираясь </w:t>
      </w:r>
      <w:r w:rsidR="004E6A61" w:rsidRPr="003C2AC5">
        <w:rPr>
          <w:sz w:val="28"/>
          <w:szCs w:val="28"/>
        </w:rPr>
        <w:t>на собеседование в фирму, дело</w:t>
      </w:r>
      <w:r w:rsidR="008A1334" w:rsidRPr="003C2AC5">
        <w:rPr>
          <w:sz w:val="28"/>
          <w:szCs w:val="28"/>
        </w:rPr>
        <w:t xml:space="preserve">вая сфера которой незнакома, </w:t>
      </w:r>
      <w:r w:rsidRPr="003C2AC5">
        <w:rPr>
          <w:sz w:val="28"/>
          <w:szCs w:val="28"/>
        </w:rPr>
        <w:t xml:space="preserve">подойдет </w:t>
      </w:r>
      <w:r w:rsidR="008A1334" w:rsidRPr="003C2AC5">
        <w:rPr>
          <w:sz w:val="28"/>
          <w:szCs w:val="28"/>
        </w:rPr>
        <w:t>ко</w:t>
      </w:r>
      <w:r w:rsidR="004E6A61" w:rsidRPr="003C2AC5">
        <w:rPr>
          <w:sz w:val="28"/>
          <w:szCs w:val="28"/>
        </w:rPr>
        <w:t>стюм с жакетом без лацканов дол</w:t>
      </w:r>
      <w:r w:rsidR="008A1334" w:rsidRPr="003C2AC5">
        <w:rPr>
          <w:sz w:val="28"/>
          <w:szCs w:val="28"/>
        </w:rPr>
        <w:t>ж</w:t>
      </w:r>
      <w:r w:rsidR="003C2AC5">
        <w:rPr>
          <w:sz w:val="28"/>
          <w:szCs w:val="28"/>
        </w:rPr>
        <w:t xml:space="preserve">ен быть темно </w:t>
      </w:r>
      <w:r w:rsidR="008A1334" w:rsidRPr="003C2AC5">
        <w:rPr>
          <w:sz w:val="28"/>
          <w:szCs w:val="28"/>
        </w:rPr>
        <w:t>синим или серым.</w:t>
      </w:r>
    </w:p>
    <w:p w:rsidR="008B3698" w:rsidRPr="003C2AC5" w:rsidRDefault="008B3698" w:rsidP="003C2AC5">
      <w:pPr>
        <w:keepNext/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3C2AC5">
        <w:rPr>
          <w:sz w:val="28"/>
          <w:szCs w:val="28"/>
        </w:rPr>
        <w:br w:type="page"/>
      </w:r>
      <w:bookmarkStart w:id="6" w:name="_Toc215482007"/>
      <w:r w:rsidRPr="003C2AC5">
        <w:rPr>
          <w:sz w:val="28"/>
          <w:szCs w:val="28"/>
        </w:rPr>
        <w:t>Заключение</w:t>
      </w:r>
      <w:bookmarkEnd w:id="6"/>
    </w:p>
    <w:p w:rsidR="00DD656B" w:rsidRPr="003C2AC5" w:rsidRDefault="00DD656B" w:rsidP="003C2AC5">
      <w:pPr>
        <w:keepNext/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DD656B" w:rsidRPr="003C2AC5" w:rsidRDefault="00DD656B" w:rsidP="003C2AC5">
      <w:pPr>
        <w:keepNext/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3C2AC5">
        <w:rPr>
          <w:sz w:val="28"/>
          <w:szCs w:val="28"/>
        </w:rPr>
        <w:t xml:space="preserve">Согласно одному из многочисленных толкований, имидж – это образ, искусственно и целенаправленно создаваемый в интересах его владельца. Можно сказать и так: имидж – это то, какими нас воспринимают те, с кем мы общаемся. В принципе, человек может и не работать над своим образом, но тогда есть вероятность того, что его восприятие партнерами по коммуникациям будет неблагоприятным или недостаточно благоприятным для него. </w:t>
      </w:r>
    </w:p>
    <w:p w:rsidR="00DD656B" w:rsidRPr="003C2AC5" w:rsidRDefault="00DD656B" w:rsidP="003C2AC5">
      <w:pPr>
        <w:keepNext/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3C2AC5">
        <w:rPr>
          <w:sz w:val="28"/>
          <w:szCs w:val="28"/>
        </w:rPr>
        <w:t xml:space="preserve">Имидж продолжает работать на человека и в его отсутствие, то есть, когда он, скажем так, не стоит за спиной у подчинённого. Если сотрудники относятся к начальнику с уважением – а «правильный» имидж является важным фактором формирования уважительного отношения, - то даже когда шефа нет рядом, такое восприятие помешает подчиненным обмануть его, не выполнить задание или выполнять его спустя рукава. </w:t>
      </w:r>
    </w:p>
    <w:p w:rsidR="00DD656B" w:rsidRPr="003C2AC5" w:rsidRDefault="00DD656B" w:rsidP="003C2AC5">
      <w:pPr>
        <w:keepNext/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3C2AC5">
        <w:rPr>
          <w:sz w:val="28"/>
          <w:szCs w:val="28"/>
        </w:rPr>
        <w:t>Соотнести конструируемый имидж с ценностями компании, ожиданиями целевых аудиторий, индивидуальными особенностями личности руководителя и сделать его одновременно достаточно строгим и гибким, - это и есть высший пилотаж.</w:t>
      </w:r>
    </w:p>
    <w:p w:rsidR="00DD656B" w:rsidRPr="003C2AC5" w:rsidRDefault="00DD656B" w:rsidP="003C2AC5">
      <w:pPr>
        <w:keepNext/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8B3698" w:rsidRPr="003C2AC5" w:rsidRDefault="00DE63DC" w:rsidP="003C2AC5">
      <w:pPr>
        <w:keepNext/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3C2AC5">
        <w:rPr>
          <w:sz w:val="28"/>
          <w:szCs w:val="28"/>
        </w:rPr>
        <w:br w:type="page"/>
      </w:r>
      <w:bookmarkStart w:id="7" w:name="_Toc215482008"/>
      <w:r w:rsidRPr="003C2AC5">
        <w:rPr>
          <w:sz w:val="28"/>
          <w:szCs w:val="28"/>
        </w:rPr>
        <w:t>Список литературы</w:t>
      </w:r>
      <w:r w:rsidR="002F5125" w:rsidRPr="003C2AC5">
        <w:rPr>
          <w:sz w:val="28"/>
          <w:szCs w:val="28"/>
        </w:rPr>
        <w:t>:</w:t>
      </w:r>
      <w:bookmarkEnd w:id="7"/>
    </w:p>
    <w:p w:rsidR="00DE63DC" w:rsidRPr="003C2AC5" w:rsidRDefault="00DE63DC" w:rsidP="003C2AC5">
      <w:pPr>
        <w:keepNext/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3F6110" w:rsidRPr="003C2AC5" w:rsidRDefault="003F6110" w:rsidP="003C2AC5">
      <w:pPr>
        <w:keepNext/>
        <w:widowControl w:val="0"/>
        <w:numPr>
          <w:ilvl w:val="0"/>
          <w:numId w:val="7"/>
        </w:numPr>
        <w:tabs>
          <w:tab w:val="clear" w:pos="720"/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3C2AC5">
        <w:rPr>
          <w:sz w:val="28"/>
          <w:szCs w:val="28"/>
        </w:rPr>
        <w:t>Деловое общение: учею.</w:t>
      </w:r>
      <w:r w:rsidR="003C2AC5">
        <w:rPr>
          <w:sz w:val="28"/>
          <w:szCs w:val="28"/>
        </w:rPr>
        <w:t xml:space="preserve"> </w:t>
      </w:r>
      <w:r w:rsidRPr="003C2AC5">
        <w:rPr>
          <w:sz w:val="28"/>
          <w:szCs w:val="28"/>
        </w:rPr>
        <w:t>пособ. / Авт.-сост.: И.Н. Кузнецов – 2-е изд. – М.: Дашков и К, 2007. – 528с.</w:t>
      </w:r>
    </w:p>
    <w:p w:rsidR="003F6110" w:rsidRPr="003C2AC5" w:rsidRDefault="003F6110" w:rsidP="003C2AC5">
      <w:pPr>
        <w:keepNext/>
        <w:widowControl w:val="0"/>
        <w:numPr>
          <w:ilvl w:val="0"/>
          <w:numId w:val="7"/>
        </w:numPr>
        <w:tabs>
          <w:tab w:val="clear" w:pos="720"/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3C2AC5">
        <w:rPr>
          <w:sz w:val="28"/>
          <w:szCs w:val="28"/>
        </w:rPr>
        <w:t>Деловое общение / Под ред.Н.М. Громова – М.: Экономистъ, 2005. – 134с.</w:t>
      </w:r>
    </w:p>
    <w:p w:rsidR="00DE63DC" w:rsidRPr="003C2AC5" w:rsidRDefault="00E72E7A" w:rsidP="003C2AC5">
      <w:pPr>
        <w:keepNext/>
        <w:widowControl w:val="0"/>
        <w:numPr>
          <w:ilvl w:val="0"/>
          <w:numId w:val="7"/>
        </w:numPr>
        <w:tabs>
          <w:tab w:val="clear" w:pos="720"/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3C2AC5">
        <w:rPr>
          <w:sz w:val="28"/>
          <w:szCs w:val="28"/>
        </w:rPr>
        <w:t>Этика бизнеса: учеб.</w:t>
      </w:r>
      <w:r w:rsidR="003C2AC5">
        <w:rPr>
          <w:sz w:val="28"/>
          <w:szCs w:val="28"/>
        </w:rPr>
        <w:t xml:space="preserve"> </w:t>
      </w:r>
      <w:r w:rsidRPr="003C2AC5">
        <w:rPr>
          <w:sz w:val="28"/>
          <w:szCs w:val="28"/>
        </w:rPr>
        <w:t>пособ./ Под ред. Ю.Ю. Петрунина, В.К. Бориосова – М.: Дело, 2000. – 280с.</w:t>
      </w:r>
    </w:p>
    <w:p w:rsidR="00E72E7A" w:rsidRPr="003C2AC5" w:rsidRDefault="00E72E7A" w:rsidP="003C2AC5">
      <w:pPr>
        <w:keepNext/>
        <w:widowControl w:val="0"/>
        <w:numPr>
          <w:ilvl w:val="0"/>
          <w:numId w:val="7"/>
        </w:numPr>
        <w:tabs>
          <w:tab w:val="clear" w:pos="720"/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3C2AC5">
        <w:rPr>
          <w:sz w:val="28"/>
          <w:szCs w:val="28"/>
        </w:rPr>
        <w:t>Этика деловых отношений / Под ред. А.Я. Кибанова, Д.К. Захарова, В.Г. Коновалова, - М.: ИНФРА – М – 2002. – 368с.</w:t>
      </w:r>
    </w:p>
    <w:p w:rsidR="00C92F30" w:rsidRPr="003C2AC5" w:rsidRDefault="00C92F30" w:rsidP="003C2AC5">
      <w:pPr>
        <w:keepNext/>
        <w:widowControl w:val="0"/>
        <w:numPr>
          <w:ilvl w:val="0"/>
          <w:numId w:val="7"/>
        </w:numPr>
        <w:tabs>
          <w:tab w:val="clear" w:pos="720"/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3C2AC5">
        <w:rPr>
          <w:sz w:val="28"/>
          <w:szCs w:val="28"/>
        </w:rPr>
        <w:t>Этика и культура управления: учебно-практич. Пособие / Под. ред.В.К. Белолипецкого, Л.Г.Павлова – М.: МарТ, 2004. – 384с.</w:t>
      </w:r>
      <w:bookmarkStart w:id="8" w:name="_GoBack"/>
      <w:bookmarkEnd w:id="8"/>
    </w:p>
    <w:sectPr w:rsidR="00C92F30" w:rsidRPr="003C2AC5" w:rsidSect="003C2AC5">
      <w:footerReference w:type="even" r:id="rId7"/>
      <w:footnotePr>
        <w:numFmt w:val="chicago"/>
      </w:footnotePr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0D54" w:rsidRDefault="00DF0D54">
      <w:r>
        <w:separator/>
      </w:r>
    </w:p>
  </w:endnote>
  <w:endnote w:type="continuationSeparator" w:id="0">
    <w:p w:rsidR="00DF0D54" w:rsidRDefault="00DF0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3D9A" w:rsidRDefault="00913D9A" w:rsidP="00206E38">
    <w:pPr>
      <w:pStyle w:val="a7"/>
      <w:framePr w:wrap="around" w:vAnchor="text" w:hAnchor="margin" w:xAlign="right" w:y="1"/>
      <w:rPr>
        <w:rStyle w:val="a9"/>
      </w:rPr>
    </w:pPr>
  </w:p>
  <w:p w:rsidR="00913D9A" w:rsidRDefault="00913D9A" w:rsidP="001600C2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0D54" w:rsidRDefault="00DF0D54">
      <w:r>
        <w:separator/>
      </w:r>
    </w:p>
  </w:footnote>
  <w:footnote w:type="continuationSeparator" w:id="0">
    <w:p w:rsidR="00DF0D54" w:rsidRDefault="00DF0D54">
      <w:r>
        <w:continuationSeparator/>
      </w:r>
    </w:p>
  </w:footnote>
  <w:footnote w:id="1">
    <w:p w:rsidR="00913D9A" w:rsidRPr="00B81851" w:rsidRDefault="00913D9A" w:rsidP="00233CD7">
      <w:pPr>
        <w:shd w:val="clear" w:color="auto" w:fill="FFFFFF"/>
        <w:spacing w:before="288" w:line="360" w:lineRule="auto"/>
        <w:ind w:right="163"/>
        <w:jc w:val="both"/>
        <w:rPr>
          <w:sz w:val="22"/>
          <w:szCs w:val="22"/>
        </w:rPr>
      </w:pPr>
      <w:r w:rsidRPr="00B81851">
        <w:rPr>
          <w:rStyle w:val="a5"/>
          <w:sz w:val="22"/>
          <w:szCs w:val="22"/>
        </w:rPr>
        <w:footnoteRef/>
      </w:r>
      <w:r w:rsidRPr="00B81851">
        <w:rPr>
          <w:sz w:val="22"/>
          <w:szCs w:val="22"/>
        </w:rPr>
        <w:t xml:space="preserve"> </w:t>
      </w:r>
      <w:r w:rsidRPr="00B81851">
        <w:rPr>
          <w:bCs/>
          <w:spacing w:val="-3"/>
          <w:sz w:val="22"/>
          <w:szCs w:val="22"/>
        </w:rPr>
        <w:t xml:space="preserve">Например, в США функционируют около 400 консультационных фирм </w:t>
      </w:r>
      <w:r w:rsidRPr="00B81851">
        <w:rPr>
          <w:spacing w:val="-1"/>
          <w:sz w:val="22"/>
          <w:szCs w:val="22"/>
        </w:rPr>
        <w:t xml:space="preserve">по имиджу, в Японии на обучение этикету тратится ежегодно около 700 млн </w:t>
      </w:r>
      <w:r w:rsidRPr="00B81851">
        <w:rPr>
          <w:bCs/>
          <w:spacing w:val="-2"/>
          <w:sz w:val="22"/>
          <w:szCs w:val="22"/>
        </w:rPr>
        <w:t xml:space="preserve">долл. Имиджмейкеры </w:t>
      </w:r>
      <w:r w:rsidRPr="00B81851">
        <w:rPr>
          <w:spacing w:val="-2"/>
          <w:sz w:val="22"/>
          <w:szCs w:val="22"/>
        </w:rPr>
        <w:t xml:space="preserve">учат хорошим манерам, умению </w:t>
      </w:r>
      <w:r w:rsidRPr="00B81851">
        <w:rPr>
          <w:bCs/>
          <w:spacing w:val="-2"/>
          <w:sz w:val="22"/>
          <w:szCs w:val="22"/>
        </w:rPr>
        <w:t xml:space="preserve">одеваться, </w:t>
      </w:r>
      <w:r w:rsidRPr="00B81851">
        <w:rPr>
          <w:spacing w:val="-2"/>
          <w:sz w:val="22"/>
          <w:szCs w:val="22"/>
        </w:rPr>
        <w:t>проведе</w:t>
      </w:r>
      <w:r w:rsidRPr="00B81851">
        <w:rPr>
          <w:spacing w:val="-2"/>
          <w:sz w:val="22"/>
          <w:szCs w:val="22"/>
        </w:rPr>
        <w:softHyphen/>
      </w:r>
      <w:r w:rsidRPr="00B81851">
        <w:rPr>
          <w:spacing w:val="-1"/>
          <w:sz w:val="22"/>
          <w:szCs w:val="22"/>
        </w:rPr>
        <w:t xml:space="preserve">нию </w:t>
      </w:r>
      <w:r w:rsidRPr="00B81851">
        <w:rPr>
          <w:bCs/>
          <w:spacing w:val="-1"/>
          <w:sz w:val="22"/>
          <w:szCs w:val="22"/>
        </w:rPr>
        <w:t>деловых бесед и переговоров, психологии деловых отношений.</w:t>
      </w:r>
    </w:p>
    <w:p w:rsidR="00DF0D54" w:rsidRDefault="00DF0D54" w:rsidP="00233CD7">
      <w:pPr>
        <w:shd w:val="clear" w:color="auto" w:fill="FFFFFF"/>
        <w:spacing w:before="288" w:line="360" w:lineRule="auto"/>
        <w:ind w:right="163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41003176"/>
    <w:lvl w:ilvl="0">
      <w:numFmt w:val="bullet"/>
      <w:lvlText w:val="*"/>
      <w:lvlJc w:val="left"/>
    </w:lvl>
  </w:abstractNum>
  <w:abstractNum w:abstractNumId="1">
    <w:nsid w:val="14F1171A"/>
    <w:multiLevelType w:val="hybridMultilevel"/>
    <w:tmpl w:val="E3F0137E"/>
    <w:lvl w:ilvl="0" w:tplc="F050B400">
      <w:start w:val="1"/>
      <w:numFmt w:val="bullet"/>
      <w:lvlText w:val=""/>
      <w:lvlJc w:val="left"/>
      <w:pPr>
        <w:tabs>
          <w:tab w:val="num" w:pos="0"/>
        </w:tabs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D8879E4"/>
    <w:multiLevelType w:val="hybridMultilevel"/>
    <w:tmpl w:val="E7D0A7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7991B98"/>
    <w:multiLevelType w:val="singleLevel"/>
    <w:tmpl w:val="AD3A0752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173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—"/>
        <w:legacy w:legacy="1" w:legacySpace="0" w:legacyIndent="298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—"/>
        <w:legacy w:legacy="1" w:legacySpace="0" w:legacyIndent="308"/>
        <w:lvlJc w:val="left"/>
        <w:rPr>
          <w:rFonts w:ascii="Times New Roman" w:hAnsi="Times New Roman" w:hint="default"/>
        </w:rPr>
      </w:lvl>
    </w:lvlOverride>
  </w:num>
  <w:num w:numId="4">
    <w:abstractNumId w:val="3"/>
  </w:num>
  <w:num w:numId="5">
    <w:abstractNumId w:val="1"/>
  </w:num>
  <w:num w:numId="6">
    <w:abstractNumId w:val="0"/>
    <w:lvlOverride w:ilvl="0">
      <w:lvl w:ilvl="0">
        <w:numFmt w:val="bullet"/>
        <w:lvlText w:val="•"/>
        <w:legacy w:legacy="1" w:legacySpace="0" w:legacyIndent="269"/>
        <w:lvlJc w:val="left"/>
        <w:rPr>
          <w:rFonts w:ascii="Times New Roman" w:hAnsi="Times New Roman" w:hint="default"/>
        </w:rPr>
      </w:lvl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Moves/>
  <w:doNotTrackFormatting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3302E"/>
    <w:rsid w:val="00085DCA"/>
    <w:rsid w:val="00087FAF"/>
    <w:rsid w:val="000B5D9D"/>
    <w:rsid w:val="000B77BB"/>
    <w:rsid w:val="000C73E7"/>
    <w:rsid w:val="0012116B"/>
    <w:rsid w:val="001600C2"/>
    <w:rsid w:val="00172EF1"/>
    <w:rsid w:val="002026C9"/>
    <w:rsid w:val="00206E38"/>
    <w:rsid w:val="00233CD7"/>
    <w:rsid w:val="00270C64"/>
    <w:rsid w:val="002F5125"/>
    <w:rsid w:val="00320F82"/>
    <w:rsid w:val="0033302E"/>
    <w:rsid w:val="0038109B"/>
    <w:rsid w:val="003C2AC5"/>
    <w:rsid w:val="003F6110"/>
    <w:rsid w:val="00404B56"/>
    <w:rsid w:val="0044272E"/>
    <w:rsid w:val="004E6A61"/>
    <w:rsid w:val="00567A13"/>
    <w:rsid w:val="005E327E"/>
    <w:rsid w:val="006528D5"/>
    <w:rsid w:val="0067246D"/>
    <w:rsid w:val="00742A73"/>
    <w:rsid w:val="007A3B3E"/>
    <w:rsid w:val="007A6D07"/>
    <w:rsid w:val="007F45B6"/>
    <w:rsid w:val="00842023"/>
    <w:rsid w:val="00867756"/>
    <w:rsid w:val="0089712C"/>
    <w:rsid w:val="008A1334"/>
    <w:rsid w:val="008B3698"/>
    <w:rsid w:val="00913D9A"/>
    <w:rsid w:val="009D39A6"/>
    <w:rsid w:val="00A344C0"/>
    <w:rsid w:val="00A44A69"/>
    <w:rsid w:val="00AF0EFD"/>
    <w:rsid w:val="00B5260A"/>
    <w:rsid w:val="00B81851"/>
    <w:rsid w:val="00B953E6"/>
    <w:rsid w:val="00BA68E5"/>
    <w:rsid w:val="00BE1737"/>
    <w:rsid w:val="00BF538F"/>
    <w:rsid w:val="00C9101F"/>
    <w:rsid w:val="00C92F30"/>
    <w:rsid w:val="00CB521A"/>
    <w:rsid w:val="00D26779"/>
    <w:rsid w:val="00D46D1C"/>
    <w:rsid w:val="00D60399"/>
    <w:rsid w:val="00D73851"/>
    <w:rsid w:val="00DA593A"/>
    <w:rsid w:val="00DD656B"/>
    <w:rsid w:val="00DE63DC"/>
    <w:rsid w:val="00DF0D54"/>
    <w:rsid w:val="00E72E7A"/>
    <w:rsid w:val="00F140B0"/>
    <w:rsid w:val="00F26D1C"/>
    <w:rsid w:val="00FE5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  <w15:docId w15:val="{838E2F9F-A8D5-44BD-92D6-689988FCB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9">
    <w:name w:val="heading 9"/>
    <w:basedOn w:val="a"/>
    <w:next w:val="a"/>
    <w:link w:val="90"/>
    <w:uiPriority w:val="9"/>
    <w:qFormat/>
    <w:rsid w:val="0033302E"/>
    <w:pPr>
      <w:keepNext/>
      <w:shd w:val="clear" w:color="auto" w:fill="FFFFFF"/>
      <w:jc w:val="center"/>
      <w:outlineLvl w:val="8"/>
    </w:pPr>
    <w:rPr>
      <w:b/>
      <w:color w:val="000000"/>
      <w:kern w:val="2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link w:val="9"/>
    <w:uiPriority w:val="9"/>
    <w:semiHidden/>
    <w:rPr>
      <w:rFonts w:ascii="Cambria" w:eastAsia="Times New Roman" w:hAnsi="Cambria" w:cs="Times New Roman"/>
      <w:sz w:val="22"/>
      <w:szCs w:val="22"/>
    </w:rPr>
  </w:style>
  <w:style w:type="paragraph" w:styleId="a3">
    <w:name w:val="footnote text"/>
    <w:basedOn w:val="a"/>
    <w:link w:val="a4"/>
    <w:uiPriority w:val="99"/>
    <w:semiHidden/>
    <w:rsid w:val="00233CD7"/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</w:style>
  <w:style w:type="character" w:styleId="a5">
    <w:name w:val="footnote reference"/>
    <w:uiPriority w:val="99"/>
    <w:semiHidden/>
    <w:rsid w:val="00233CD7"/>
    <w:rPr>
      <w:rFonts w:cs="Times New Roman"/>
      <w:vertAlign w:val="superscript"/>
    </w:rPr>
  </w:style>
  <w:style w:type="paragraph" w:styleId="1">
    <w:name w:val="toc 1"/>
    <w:basedOn w:val="a"/>
    <w:next w:val="a"/>
    <w:autoRedefine/>
    <w:uiPriority w:val="39"/>
    <w:semiHidden/>
    <w:rsid w:val="00BE1737"/>
  </w:style>
  <w:style w:type="paragraph" w:styleId="2">
    <w:name w:val="toc 2"/>
    <w:basedOn w:val="a"/>
    <w:next w:val="a"/>
    <w:autoRedefine/>
    <w:uiPriority w:val="39"/>
    <w:semiHidden/>
    <w:rsid w:val="00BE1737"/>
    <w:pPr>
      <w:ind w:left="240"/>
    </w:pPr>
  </w:style>
  <w:style w:type="character" w:styleId="a6">
    <w:name w:val="Hyperlink"/>
    <w:uiPriority w:val="99"/>
    <w:rsid w:val="00BE1737"/>
    <w:rPr>
      <w:rFonts w:cs="Times New Roman"/>
      <w:color w:val="0000FF"/>
      <w:u w:val="single"/>
    </w:rPr>
  </w:style>
  <w:style w:type="paragraph" w:styleId="a7">
    <w:name w:val="footer"/>
    <w:basedOn w:val="a"/>
    <w:link w:val="a8"/>
    <w:uiPriority w:val="99"/>
    <w:rsid w:val="001600C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rPr>
      <w:sz w:val="24"/>
      <w:szCs w:val="24"/>
    </w:rPr>
  </w:style>
  <w:style w:type="character" w:styleId="a9">
    <w:name w:val="page number"/>
    <w:uiPriority w:val="99"/>
    <w:rsid w:val="001600C2"/>
    <w:rPr>
      <w:rFonts w:cs="Times New Roman"/>
    </w:rPr>
  </w:style>
  <w:style w:type="paragraph" w:styleId="aa">
    <w:name w:val="header"/>
    <w:basedOn w:val="a"/>
    <w:link w:val="ab"/>
    <w:uiPriority w:val="99"/>
    <w:rsid w:val="003C2AC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locked/>
    <w:rsid w:val="003C2AC5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3154</Words>
  <Characters>17981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2008-11-26T20:33:00Z</cp:lastPrinted>
  <dcterms:created xsi:type="dcterms:W3CDTF">2014-02-20T10:58:00Z</dcterms:created>
  <dcterms:modified xsi:type="dcterms:W3CDTF">2014-02-20T10:58:00Z</dcterms:modified>
</cp:coreProperties>
</file>