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B1" w:rsidRPr="009B7C71" w:rsidRDefault="007C52B1" w:rsidP="00D158DE">
      <w:pPr>
        <w:pStyle w:val="aff1"/>
      </w:pPr>
      <w:r w:rsidRPr="009B7C71">
        <w:t>Министерство культуры Российской Федерации</w:t>
      </w:r>
    </w:p>
    <w:p w:rsidR="009B7C71" w:rsidRDefault="007C52B1" w:rsidP="00D158DE">
      <w:pPr>
        <w:pStyle w:val="aff1"/>
      </w:pPr>
      <w:r w:rsidRPr="009B7C71">
        <w:t>ФГОУ ВПО</w:t>
      </w:r>
      <w:r w:rsidR="009B7C71">
        <w:t xml:space="preserve"> "</w:t>
      </w:r>
      <w:r w:rsidRPr="009B7C71">
        <w:t>Хабаровский государственный институт искусств и культуры</w:t>
      </w:r>
      <w:r w:rsidR="009B7C71">
        <w:t>"</w:t>
      </w:r>
    </w:p>
    <w:p w:rsidR="009B7C71" w:rsidRPr="009B7C71" w:rsidRDefault="007C52B1" w:rsidP="00D158DE">
      <w:pPr>
        <w:pStyle w:val="aff1"/>
      </w:pPr>
      <w:r w:rsidRPr="009B7C71">
        <w:t>Кафедра Теории и истории культуры</w:t>
      </w: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9B7C71" w:rsidRDefault="007C52B1" w:rsidP="00D158DE">
      <w:pPr>
        <w:pStyle w:val="aff1"/>
      </w:pPr>
      <w:r w:rsidRPr="009B7C71">
        <w:t>Контрольная работа по Отечественной истории</w:t>
      </w:r>
    </w:p>
    <w:p w:rsidR="009B7C71" w:rsidRDefault="007C52B1" w:rsidP="00D158DE">
      <w:pPr>
        <w:pStyle w:val="aff1"/>
      </w:pPr>
      <w:r w:rsidRPr="009B7C71">
        <w:t>Тема</w:t>
      </w:r>
      <w:r w:rsidR="009B7C71" w:rsidRPr="009B7C71">
        <w:t>:</w:t>
      </w:r>
    </w:p>
    <w:p w:rsidR="009B7C71" w:rsidRDefault="007C52B1" w:rsidP="00D158DE">
      <w:pPr>
        <w:pStyle w:val="aff1"/>
      </w:pPr>
      <w:r w:rsidRPr="009B7C71">
        <w:t>Отечественная война 1812 года</w:t>
      </w:r>
    </w:p>
    <w:p w:rsidR="009B7C71" w:rsidRDefault="009B7C71" w:rsidP="00D158DE">
      <w:pPr>
        <w:pStyle w:val="aff1"/>
      </w:pPr>
    </w:p>
    <w:p w:rsidR="00D158DE" w:rsidRDefault="00D158DE" w:rsidP="00D158DE">
      <w:pPr>
        <w:pStyle w:val="aff1"/>
      </w:pPr>
    </w:p>
    <w:p w:rsidR="00D158DE" w:rsidRPr="009B7C71" w:rsidRDefault="00D158DE" w:rsidP="00D158DE">
      <w:pPr>
        <w:pStyle w:val="aff1"/>
      </w:pPr>
    </w:p>
    <w:p w:rsidR="00D158DE" w:rsidRDefault="007C52B1" w:rsidP="00D158DE">
      <w:pPr>
        <w:pStyle w:val="aff1"/>
        <w:jc w:val="left"/>
      </w:pPr>
      <w:r w:rsidRPr="009B7C71">
        <w:t>Студентки 1 курса 111 гр</w:t>
      </w:r>
      <w:r w:rsidR="009B7C71" w:rsidRPr="009B7C71">
        <w:t xml:space="preserve">. </w:t>
      </w:r>
    </w:p>
    <w:p w:rsidR="00D158DE" w:rsidRDefault="007C52B1" w:rsidP="00D158DE">
      <w:pPr>
        <w:pStyle w:val="aff1"/>
        <w:jc w:val="left"/>
      </w:pPr>
      <w:r w:rsidRPr="009B7C71">
        <w:t>Заочного отделения</w:t>
      </w:r>
      <w:r w:rsidR="009B7C71" w:rsidRPr="009B7C71">
        <w:t xml:space="preserve"> </w:t>
      </w:r>
    </w:p>
    <w:p w:rsidR="009B7C71" w:rsidRDefault="007C52B1" w:rsidP="00D158DE">
      <w:pPr>
        <w:pStyle w:val="aff1"/>
        <w:jc w:val="left"/>
      </w:pPr>
      <w:r w:rsidRPr="009B7C71">
        <w:t>Факультета НХТ</w:t>
      </w:r>
      <w:r w:rsidR="009B7C71" w:rsidRPr="009B7C71">
        <w:t xml:space="preserve"> </w:t>
      </w:r>
      <w:r w:rsidRPr="009B7C71">
        <w:t>Боженко Е</w:t>
      </w:r>
      <w:r w:rsidR="009B7C71">
        <w:t>.О.</w:t>
      </w:r>
    </w:p>
    <w:p w:rsidR="009B7C71" w:rsidRDefault="007C52B1" w:rsidP="00D158DE">
      <w:pPr>
        <w:pStyle w:val="aff1"/>
        <w:jc w:val="left"/>
      </w:pPr>
      <w:r w:rsidRPr="009B7C71">
        <w:t>Проверил</w:t>
      </w:r>
      <w:r w:rsidR="009B7C71" w:rsidRPr="009B7C71">
        <w:t xml:space="preserve">: </w:t>
      </w:r>
      <w:r w:rsidRPr="009B7C71">
        <w:t>К</w:t>
      </w:r>
      <w:r w:rsidR="009B7C71" w:rsidRPr="009B7C71">
        <w:t xml:space="preserve">. </w:t>
      </w:r>
      <w:r w:rsidRPr="009B7C71">
        <w:t>и</w:t>
      </w:r>
      <w:r w:rsidR="009B7C71" w:rsidRPr="009B7C71">
        <w:t xml:space="preserve">. </w:t>
      </w:r>
      <w:r w:rsidRPr="009B7C71">
        <w:t>н</w:t>
      </w:r>
      <w:r w:rsidR="009B7C71" w:rsidRPr="009B7C71">
        <w:t xml:space="preserve">. </w:t>
      </w:r>
      <w:r w:rsidRPr="009B7C71">
        <w:t>Гамалей С</w:t>
      </w:r>
      <w:r w:rsidR="009B7C71">
        <w:t>.Ю.</w:t>
      </w: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D158DE" w:rsidRDefault="00D158DE" w:rsidP="00D158DE">
      <w:pPr>
        <w:pStyle w:val="aff1"/>
      </w:pPr>
    </w:p>
    <w:p w:rsidR="00AB7ECF" w:rsidRPr="009B7C71" w:rsidRDefault="007C52B1" w:rsidP="00D158DE">
      <w:pPr>
        <w:pStyle w:val="aff1"/>
      </w:pPr>
      <w:r w:rsidRPr="009B7C71">
        <w:t>Хабаровск</w:t>
      </w:r>
      <w:r w:rsidR="00D158DE">
        <w:t xml:space="preserve"> </w:t>
      </w:r>
      <w:r w:rsidRPr="009B7C71">
        <w:t>2010</w:t>
      </w:r>
    </w:p>
    <w:p w:rsidR="009B7C71" w:rsidRDefault="00D158DE" w:rsidP="00D158DE">
      <w:pPr>
        <w:pStyle w:val="afb"/>
      </w:pPr>
      <w:r>
        <w:br w:type="page"/>
      </w:r>
      <w:r w:rsidR="00AB7ECF" w:rsidRPr="009B7C71">
        <w:t>Содержание</w:t>
      </w:r>
    </w:p>
    <w:p w:rsidR="00D158DE" w:rsidRDefault="00D158DE" w:rsidP="00D158DE">
      <w:pPr>
        <w:pStyle w:val="afb"/>
      </w:pPr>
    </w:p>
    <w:p w:rsidR="00D158DE" w:rsidRDefault="00D158DE">
      <w:pPr>
        <w:pStyle w:val="22"/>
        <w:rPr>
          <w:smallCaps w:val="0"/>
          <w:noProof/>
          <w:sz w:val="24"/>
          <w:szCs w:val="24"/>
        </w:rPr>
      </w:pPr>
      <w:r w:rsidRPr="00087B95">
        <w:rPr>
          <w:rStyle w:val="af5"/>
          <w:noProof/>
        </w:rPr>
        <w:t>Введение</w:t>
      </w:r>
    </w:p>
    <w:p w:rsidR="00D158DE" w:rsidRDefault="00D158DE">
      <w:pPr>
        <w:pStyle w:val="22"/>
        <w:rPr>
          <w:smallCaps w:val="0"/>
          <w:noProof/>
          <w:sz w:val="24"/>
          <w:szCs w:val="24"/>
        </w:rPr>
      </w:pPr>
      <w:r w:rsidRPr="00087B95">
        <w:rPr>
          <w:rStyle w:val="af5"/>
          <w:noProof/>
        </w:rPr>
        <w:t>Причины отечественной войны 1812 года</w:t>
      </w:r>
    </w:p>
    <w:p w:rsidR="00D158DE" w:rsidRDefault="00D158DE">
      <w:pPr>
        <w:pStyle w:val="22"/>
        <w:rPr>
          <w:smallCaps w:val="0"/>
          <w:noProof/>
          <w:sz w:val="24"/>
          <w:szCs w:val="24"/>
        </w:rPr>
      </w:pPr>
      <w:r w:rsidRPr="00087B95">
        <w:rPr>
          <w:rStyle w:val="af5"/>
          <w:noProof/>
        </w:rPr>
        <w:t>Ход отечественной войны 1812 года</w:t>
      </w:r>
    </w:p>
    <w:p w:rsidR="00D158DE" w:rsidRDefault="00D158DE">
      <w:pPr>
        <w:pStyle w:val="22"/>
        <w:rPr>
          <w:smallCaps w:val="0"/>
          <w:noProof/>
          <w:sz w:val="24"/>
          <w:szCs w:val="24"/>
        </w:rPr>
      </w:pPr>
      <w:r w:rsidRPr="00087B95">
        <w:rPr>
          <w:rStyle w:val="af5"/>
          <w:noProof/>
        </w:rPr>
        <w:t>Бородинское сражение</w:t>
      </w:r>
    </w:p>
    <w:p w:rsidR="00D158DE" w:rsidRDefault="00D158DE">
      <w:pPr>
        <w:pStyle w:val="22"/>
        <w:rPr>
          <w:smallCaps w:val="0"/>
          <w:noProof/>
          <w:sz w:val="24"/>
          <w:szCs w:val="24"/>
        </w:rPr>
      </w:pPr>
      <w:r w:rsidRPr="00087B95">
        <w:rPr>
          <w:rStyle w:val="af5"/>
          <w:noProof/>
        </w:rPr>
        <w:t>Участие русского народа в ходе отечественной войны 1812 года</w:t>
      </w:r>
    </w:p>
    <w:p w:rsidR="00D158DE" w:rsidRDefault="00D158DE">
      <w:pPr>
        <w:pStyle w:val="22"/>
        <w:rPr>
          <w:smallCaps w:val="0"/>
          <w:noProof/>
          <w:sz w:val="24"/>
          <w:szCs w:val="24"/>
        </w:rPr>
      </w:pPr>
      <w:r w:rsidRPr="00087B95">
        <w:rPr>
          <w:rStyle w:val="af5"/>
          <w:noProof/>
        </w:rPr>
        <w:t>Итоги и последствия отечественной войны 1812 года</w:t>
      </w:r>
    </w:p>
    <w:p w:rsidR="00D158DE" w:rsidRDefault="00D158DE">
      <w:pPr>
        <w:pStyle w:val="22"/>
        <w:rPr>
          <w:smallCaps w:val="0"/>
          <w:noProof/>
          <w:sz w:val="24"/>
          <w:szCs w:val="24"/>
        </w:rPr>
      </w:pPr>
      <w:r w:rsidRPr="00087B95">
        <w:rPr>
          <w:rStyle w:val="af5"/>
          <w:noProof/>
        </w:rPr>
        <w:t>Заключение</w:t>
      </w:r>
    </w:p>
    <w:p w:rsidR="00D158DE" w:rsidRDefault="00D158DE">
      <w:pPr>
        <w:pStyle w:val="22"/>
        <w:rPr>
          <w:smallCaps w:val="0"/>
          <w:noProof/>
          <w:sz w:val="24"/>
          <w:szCs w:val="24"/>
        </w:rPr>
      </w:pPr>
      <w:r w:rsidRPr="00087B95">
        <w:rPr>
          <w:rStyle w:val="af5"/>
          <w:noProof/>
        </w:rPr>
        <w:t>Список литературы</w:t>
      </w:r>
    </w:p>
    <w:p w:rsidR="009B7C71" w:rsidRDefault="009B7C71" w:rsidP="009B7C71">
      <w:pPr>
        <w:ind w:firstLine="709"/>
        <w:rPr>
          <w:b/>
          <w:bCs/>
        </w:rPr>
      </w:pPr>
    </w:p>
    <w:p w:rsidR="009B7C71" w:rsidRDefault="00D158DE" w:rsidP="00D158DE">
      <w:pPr>
        <w:pStyle w:val="2"/>
      </w:pPr>
      <w:r>
        <w:br w:type="page"/>
      </w:r>
      <w:bookmarkStart w:id="0" w:name="_Toc254992567"/>
      <w:r w:rsidR="009B7C71">
        <w:t>Введение</w:t>
      </w:r>
      <w:bookmarkEnd w:id="0"/>
    </w:p>
    <w:p w:rsidR="00D158DE" w:rsidRPr="00D158DE" w:rsidRDefault="00D158DE" w:rsidP="00D158DE">
      <w:pPr>
        <w:ind w:firstLine="709"/>
      </w:pPr>
    </w:p>
    <w:p w:rsidR="009B7C71" w:rsidRDefault="00BD33B3" w:rsidP="009B7C71">
      <w:pPr>
        <w:ind w:firstLine="709"/>
      </w:pPr>
      <w:r w:rsidRPr="009B7C71">
        <w:t>Для полного понимания той эпохи</w:t>
      </w:r>
      <w:r w:rsidR="009B7C71" w:rsidRPr="009B7C71">
        <w:t>,</w:t>
      </w:r>
      <w:r w:rsidRPr="009B7C71">
        <w:t xml:space="preserve"> прежде всего надо разобраться в сложившейся исторической ситуации</w:t>
      </w:r>
      <w:r w:rsidR="009B7C71" w:rsidRPr="009B7C71">
        <w:t xml:space="preserve"> </w:t>
      </w:r>
      <w:r w:rsidRPr="009B7C71">
        <w:t>в Европе и России</w:t>
      </w:r>
      <w:r w:rsidR="009B7C71" w:rsidRPr="009B7C71">
        <w:t>.</w:t>
      </w:r>
    </w:p>
    <w:p w:rsidR="009B7C71" w:rsidRDefault="00BD33B3" w:rsidP="009B7C71">
      <w:pPr>
        <w:ind w:firstLine="709"/>
      </w:pPr>
      <w:r w:rsidRPr="009B7C71">
        <w:t>Внутренняя и внешняя политика России</w:t>
      </w:r>
      <w:r w:rsidR="009B7C71" w:rsidRPr="009B7C71">
        <w:t xml:space="preserve">: </w:t>
      </w:r>
      <w:r w:rsidRPr="009B7C71">
        <w:t>к началу 19 в</w:t>
      </w:r>
      <w:r w:rsidR="009B7C71" w:rsidRPr="009B7C71">
        <w:t xml:space="preserve">. </w:t>
      </w:r>
      <w:r w:rsidRPr="009B7C71">
        <w:t>Россия имела статус великой</w:t>
      </w:r>
      <w:r w:rsidR="009B7C71" w:rsidRPr="009B7C71">
        <w:t xml:space="preserve"> </w:t>
      </w:r>
      <w:r w:rsidRPr="009B7C71">
        <w:t>европейской державы, многонациональной страной и многоконфессиональной</w:t>
      </w:r>
      <w:r w:rsidR="009B7C71" w:rsidRPr="009B7C71">
        <w:t xml:space="preserve">. </w:t>
      </w:r>
      <w:r w:rsidRPr="009B7C71">
        <w:t>Имела крупные города такие как</w:t>
      </w:r>
      <w:r w:rsidR="009B7C71" w:rsidRPr="009B7C71">
        <w:t xml:space="preserve"> - </w:t>
      </w:r>
      <w:r w:rsidRPr="009B7C71">
        <w:t>Санкт</w:t>
      </w:r>
      <w:r w:rsidR="009B7C71" w:rsidRPr="009B7C71">
        <w:t>-</w:t>
      </w:r>
      <w:r w:rsidRPr="009B7C71">
        <w:t xml:space="preserve">Петербург, Москва, Вильно, Рига, Ярославль и </w:t>
      </w:r>
      <w:r w:rsidR="009B7C71">
        <w:t>т.д.</w:t>
      </w:r>
    </w:p>
    <w:p w:rsidR="009B7C71" w:rsidRDefault="00BD33B3" w:rsidP="009B7C71">
      <w:pPr>
        <w:ind w:firstLine="709"/>
      </w:pPr>
      <w:r w:rsidRPr="009B7C71">
        <w:t>Россия была из крупнейших промышленных и торговых стран того времени</w:t>
      </w:r>
      <w:r w:rsidR="009B7C71" w:rsidRPr="009B7C71">
        <w:t xml:space="preserve">. </w:t>
      </w:r>
      <w:r w:rsidRPr="009B7C71">
        <w:t>Государственная политика прежде всего, опиралась на дворянство и на поднимающееся буржуазию</w:t>
      </w:r>
      <w:r w:rsidR="009B7C71" w:rsidRPr="009B7C71">
        <w:t xml:space="preserve">. </w:t>
      </w:r>
      <w:r w:rsidRPr="009B7C71">
        <w:t>К началу 19 в</w:t>
      </w:r>
      <w:r w:rsidR="009B7C71" w:rsidRPr="009B7C71">
        <w:t xml:space="preserve">. </w:t>
      </w:r>
      <w:r w:rsidRPr="009B7C71">
        <w:t>За плечами русской армии числились блестящие победы над турками и Крымом, над шведами и Французами</w:t>
      </w:r>
      <w:r w:rsidR="009B7C71" w:rsidRPr="009B7C71">
        <w:t xml:space="preserve">. </w:t>
      </w:r>
      <w:r w:rsidRPr="009B7C71">
        <w:t>Российский флот также</w:t>
      </w:r>
      <w:r w:rsidR="009B7C71" w:rsidRPr="009B7C71">
        <w:t xml:space="preserve"> </w:t>
      </w:r>
      <w:r w:rsidRPr="009B7C71">
        <w:t>под руководством Спиридова и Ушакова имел много боевых заслуг</w:t>
      </w:r>
      <w:r w:rsidR="009B7C71" w:rsidRPr="009B7C71">
        <w:t>.</w:t>
      </w:r>
    </w:p>
    <w:p w:rsidR="009B7C71" w:rsidRDefault="00BD33B3" w:rsidP="009B7C71">
      <w:pPr>
        <w:ind w:firstLine="709"/>
      </w:pPr>
      <w:r w:rsidRPr="009B7C71">
        <w:t>Но в начале 19 в</w:t>
      </w:r>
      <w:r w:rsidR="009B7C71" w:rsidRPr="009B7C71">
        <w:t xml:space="preserve">. </w:t>
      </w:r>
      <w:r w:rsidR="00193838">
        <w:t>н</w:t>
      </w:r>
      <w:r w:rsidRPr="009B7C71">
        <w:t>а мировой арене вырастает империя Наполеона, мир становится биполярным на это место претендуют</w:t>
      </w:r>
      <w:r w:rsidR="009B7C71" w:rsidRPr="009B7C71">
        <w:t xml:space="preserve"> </w:t>
      </w:r>
      <w:r w:rsidRPr="009B7C71">
        <w:t>Франция, Англия и Россия</w:t>
      </w:r>
      <w:r w:rsidR="00193838">
        <w:t>.</w:t>
      </w:r>
    </w:p>
    <w:p w:rsidR="009B7C71" w:rsidRDefault="00BD33B3" w:rsidP="009B7C71">
      <w:pPr>
        <w:ind w:firstLine="709"/>
      </w:pPr>
      <w:r w:rsidRPr="009B7C71">
        <w:t>Но в отличии от европейских стран</w:t>
      </w:r>
      <w:r w:rsidR="009B7C71" w:rsidRPr="009B7C71">
        <w:t xml:space="preserve"> </w:t>
      </w:r>
      <w:r w:rsidR="001D5685" w:rsidRPr="009B7C71">
        <w:t>где экономическая и военная мощь этих стран основывалась на развитии гражданского общества, прав и свобод человеческой личности</w:t>
      </w:r>
      <w:r w:rsidR="009B7C71" w:rsidRPr="009B7C71">
        <w:t xml:space="preserve">. </w:t>
      </w:r>
      <w:r w:rsidR="001D5685" w:rsidRPr="009B7C71">
        <w:t>В России же незыблемой оставалась абсолютная монархия</w:t>
      </w:r>
      <w:r w:rsidR="009B7C71" w:rsidRPr="009B7C71">
        <w:t>,</w:t>
      </w:r>
      <w:r w:rsidR="001D5685" w:rsidRPr="009B7C71">
        <w:t xml:space="preserve"> бюрократия была самодовлеющей силой, оставалось крепостное право, а мощь российской тяжелой промышленности держалась на подневольном труде приписных</w:t>
      </w:r>
      <w:r w:rsidR="009B7C71" w:rsidRPr="009B7C71">
        <w:t xml:space="preserve"> </w:t>
      </w:r>
      <w:r w:rsidR="001D5685" w:rsidRPr="009B7C71">
        <w:t>и поссесион</w:t>
      </w:r>
      <w:r w:rsidR="00193838">
        <w:t>н</w:t>
      </w:r>
      <w:r w:rsidR="001D5685" w:rsidRPr="009B7C71">
        <w:t>ых крестьян</w:t>
      </w:r>
      <w:r w:rsidR="009B7C71" w:rsidRPr="009B7C71">
        <w:t>.</w:t>
      </w:r>
    </w:p>
    <w:p w:rsidR="009B7C71" w:rsidRDefault="001D5685" w:rsidP="009B7C71">
      <w:pPr>
        <w:ind w:firstLine="709"/>
      </w:pPr>
      <w:r w:rsidRPr="009B7C71">
        <w:t>При таких условиях российская экономика была обречена на отставание от стран перешедших е буржуазному строю</w:t>
      </w:r>
      <w:r w:rsidR="009B7C71" w:rsidRPr="009B7C71">
        <w:t>.</w:t>
      </w:r>
    </w:p>
    <w:p w:rsidR="009B7C71" w:rsidRDefault="001D5685" w:rsidP="009B7C71">
      <w:pPr>
        <w:ind w:firstLine="709"/>
      </w:pPr>
      <w:r w:rsidRPr="009B7C71">
        <w:t>Этот факт видел и понимал молодой государь Александр 1</w:t>
      </w:r>
      <w:r w:rsidR="009B7C71" w:rsidRPr="009B7C71">
        <w:t xml:space="preserve">. </w:t>
      </w:r>
      <w:r w:rsidRPr="009B7C71">
        <w:t>В письме к Кочубею он писал</w:t>
      </w:r>
      <w:r w:rsidR="009B7C71" w:rsidRPr="009B7C71">
        <w:t xml:space="preserve">: </w:t>
      </w:r>
      <w:r w:rsidRPr="009B7C71">
        <w:t>В наших делах господствует неимоверный беспорядок</w:t>
      </w:r>
      <w:r w:rsidR="009B7C71" w:rsidRPr="009B7C71">
        <w:t xml:space="preserve">: </w:t>
      </w:r>
      <w:r w:rsidRPr="009B7C71">
        <w:t>грабят со всех сторон</w:t>
      </w:r>
      <w:r w:rsidR="009B7C71" w:rsidRPr="009B7C71">
        <w:t xml:space="preserve">: </w:t>
      </w:r>
      <w:r w:rsidRPr="009B7C71">
        <w:t>все части управляются</w:t>
      </w:r>
      <w:r w:rsidR="009B7C71" w:rsidRPr="009B7C71">
        <w:t xml:space="preserve"> </w:t>
      </w:r>
      <w:r w:rsidRPr="009B7C71">
        <w:t>дурно</w:t>
      </w:r>
      <w:r w:rsidR="009B7C71" w:rsidRPr="009B7C71">
        <w:t xml:space="preserve">; </w:t>
      </w:r>
      <w:r w:rsidRPr="009B7C71">
        <w:t>порядок кажется, изгнан отовсюду, а империя стремится лишь к расширению своих пределов</w:t>
      </w:r>
      <w:r w:rsidR="009B7C71" w:rsidRPr="009B7C71">
        <w:t>.</w:t>
      </w:r>
    </w:p>
    <w:p w:rsidR="009B7C71" w:rsidRDefault="001D5685" w:rsidP="009B7C71">
      <w:pPr>
        <w:ind w:firstLine="709"/>
      </w:pPr>
      <w:r w:rsidRPr="009B7C71">
        <w:t>Были предприняты первые шаги</w:t>
      </w:r>
      <w:r w:rsidR="005B1AE3" w:rsidRPr="009B7C71">
        <w:t xml:space="preserve"> реформ его позиция была такова</w:t>
      </w:r>
      <w:r w:rsidR="009B7C71" w:rsidRPr="009B7C71">
        <w:t xml:space="preserve">. </w:t>
      </w:r>
      <w:r w:rsidR="005B1AE3" w:rsidRPr="009B7C71">
        <w:t>Внутри</w:t>
      </w:r>
      <w:r w:rsidR="009B7C71" w:rsidRPr="009B7C71">
        <w:t xml:space="preserve"> </w:t>
      </w:r>
      <w:r w:rsidR="005B1AE3" w:rsidRPr="009B7C71">
        <w:t>самой себя предстоит России совершить громадные завоевания, установив порядок, бережливость, справедливость во всех концах обширной империи, содействуя процветания земледелия, торговли и промышленности</w:t>
      </w:r>
      <w:r w:rsidR="009B7C71" w:rsidRPr="009B7C71">
        <w:t>.</w:t>
      </w:r>
    </w:p>
    <w:p w:rsidR="009B7C71" w:rsidRDefault="00637DBA" w:rsidP="009B7C71">
      <w:pPr>
        <w:ind w:firstLine="709"/>
      </w:pPr>
      <w:r w:rsidRPr="009B7C71">
        <w:t>По</w:t>
      </w:r>
      <w:r w:rsidR="005B1AE3" w:rsidRPr="009B7C71">
        <w:t>мощник А</w:t>
      </w:r>
      <w:r w:rsidRPr="009B7C71">
        <w:t>лександра</w:t>
      </w:r>
      <w:r w:rsidR="005B1AE3" w:rsidRPr="009B7C71">
        <w:t xml:space="preserve"> 1</w:t>
      </w:r>
      <w:r w:rsidR="009B7C71" w:rsidRPr="009B7C71">
        <w:t xml:space="preserve">. </w:t>
      </w:r>
      <w:r w:rsidR="005B1AE3" w:rsidRPr="009B7C71">
        <w:t xml:space="preserve">Сперанский предложил создание высшего государственного органа </w:t>
      </w:r>
      <w:r w:rsidR="009B7C71">
        <w:t>-</w:t>
      </w:r>
      <w:r w:rsidR="005B1AE3" w:rsidRPr="009B7C71">
        <w:t xml:space="preserve"> Государственного совета </w:t>
      </w:r>
      <w:r w:rsidR="009B7C71">
        <w:t>-</w:t>
      </w:r>
      <w:r w:rsidR="005B1AE3" w:rsidRPr="009B7C71">
        <w:t xml:space="preserve"> тоесть введение избирательного</w:t>
      </w:r>
      <w:r w:rsidR="009B7C71" w:rsidRPr="009B7C71">
        <w:t xml:space="preserve"> </w:t>
      </w:r>
      <w:r w:rsidR="005B1AE3" w:rsidRPr="009B7C71">
        <w:t xml:space="preserve">права, к строгому разделению </w:t>
      </w:r>
      <w:r w:rsidR="00734DFA" w:rsidRPr="009B7C71">
        <w:t>властей, что могло приблизить ликвидацию сословного строя и уничтожения крепостного права</w:t>
      </w:r>
      <w:r w:rsidR="009B7C71" w:rsidRPr="009B7C71">
        <w:t>.</w:t>
      </w:r>
    </w:p>
    <w:p w:rsidR="009B7C71" w:rsidRDefault="00734DFA" w:rsidP="009B7C71">
      <w:pPr>
        <w:ind w:firstLine="709"/>
      </w:pPr>
      <w:r w:rsidRPr="009B7C71">
        <w:t>Против этого стало складываться</w:t>
      </w:r>
      <w:r w:rsidR="009B7C71" w:rsidRPr="009B7C71">
        <w:t xml:space="preserve"> </w:t>
      </w:r>
      <w:r w:rsidRPr="009B7C71">
        <w:t>мощная аристократическая позиция которая затормозила этот процесс, а Сперанский был отправлен в ссылку</w:t>
      </w:r>
      <w:r w:rsidR="009B7C71" w:rsidRPr="009B7C71">
        <w:t>.</w:t>
      </w:r>
    </w:p>
    <w:p w:rsidR="009B7C71" w:rsidRDefault="00734DFA" w:rsidP="009B7C71">
      <w:pPr>
        <w:ind w:firstLine="709"/>
      </w:pPr>
      <w:r w:rsidRPr="009B7C71">
        <w:t>В начале 18 в</w:t>
      </w:r>
      <w:r w:rsidR="009B7C71" w:rsidRPr="009B7C71">
        <w:t xml:space="preserve">. </w:t>
      </w:r>
      <w:r w:rsidRPr="009B7C71">
        <w:t>Англия заключила</w:t>
      </w:r>
      <w:r w:rsidR="009B7C71" w:rsidRPr="009B7C71">
        <w:t xml:space="preserve"> </w:t>
      </w:r>
      <w:r w:rsidRPr="009B7C71">
        <w:t>унию с Шотландией</w:t>
      </w:r>
      <w:r w:rsidR="009B7C71" w:rsidRPr="009B7C71">
        <w:t xml:space="preserve"> </w:t>
      </w:r>
      <w:r w:rsidRPr="009B7C71">
        <w:t>и образовалась соединенное Королевство Великобритания</w:t>
      </w:r>
      <w:r w:rsidR="009B7C71" w:rsidRPr="009B7C71">
        <w:t xml:space="preserve">. </w:t>
      </w:r>
      <w:r w:rsidRPr="009B7C71">
        <w:t xml:space="preserve">В течении </w:t>
      </w:r>
      <w:r w:rsidR="001403F0" w:rsidRPr="009B7C71">
        <w:t>18 в</w:t>
      </w:r>
      <w:r w:rsidR="009B7C71" w:rsidRPr="009B7C71">
        <w:t xml:space="preserve">. </w:t>
      </w:r>
      <w:r w:rsidR="001403F0" w:rsidRPr="009B7C71">
        <w:t>Великобритания сложилась парламентская конституционная монархия</w:t>
      </w:r>
      <w:r w:rsidR="009B7C71" w:rsidRPr="009B7C71">
        <w:t xml:space="preserve">. </w:t>
      </w:r>
      <w:r w:rsidR="001403F0" w:rsidRPr="009B7C71">
        <w:t>Верховная власть, по сути, перешла от короля к парламенту</w:t>
      </w:r>
      <w:r w:rsidR="009B7C71" w:rsidRPr="009B7C71">
        <w:t xml:space="preserve">. </w:t>
      </w:r>
      <w:r w:rsidR="001403F0" w:rsidRPr="009B7C71">
        <w:t>В первой половине 18 в</w:t>
      </w:r>
      <w:r w:rsidR="009B7C71" w:rsidRPr="009B7C71">
        <w:t xml:space="preserve">. </w:t>
      </w:r>
      <w:r w:rsidR="001403F0" w:rsidRPr="009B7C71">
        <w:t>Великобритания по политической</w:t>
      </w:r>
      <w:r w:rsidR="009B7C71" w:rsidRPr="009B7C71">
        <w:t xml:space="preserve"> </w:t>
      </w:r>
      <w:r w:rsidR="001403F0" w:rsidRPr="009B7C71">
        <w:t>и экономическому развитию выдвигается на одну из первых мест в мире</w:t>
      </w:r>
      <w:r w:rsidR="009B7C71" w:rsidRPr="009B7C71">
        <w:t>.</w:t>
      </w:r>
    </w:p>
    <w:p w:rsidR="009B7C71" w:rsidRDefault="001403F0" w:rsidP="009B7C71">
      <w:pPr>
        <w:ind w:firstLine="709"/>
      </w:pPr>
      <w:r w:rsidRPr="009B7C71">
        <w:t>Британский флот царил на морях</w:t>
      </w:r>
      <w:r w:rsidR="009B7C71" w:rsidRPr="009B7C71">
        <w:t xml:space="preserve">. </w:t>
      </w:r>
      <w:r w:rsidRPr="009B7C71">
        <w:t>В это время была заложены основы</w:t>
      </w:r>
      <w:r w:rsidR="009B7C71" w:rsidRPr="009B7C71">
        <w:t xml:space="preserve"> </w:t>
      </w:r>
      <w:r w:rsidRPr="009B7C71">
        <w:t>крупнейшей Британской колониальной империи</w:t>
      </w:r>
      <w:r w:rsidR="009B7C71" w:rsidRPr="009B7C71">
        <w:t xml:space="preserve">. </w:t>
      </w:r>
      <w:r w:rsidRPr="009B7C71">
        <w:t>Во 2 п</w:t>
      </w:r>
      <w:r w:rsidR="009B7C71">
        <w:t>.1</w:t>
      </w:r>
      <w:r w:rsidRPr="009B7C71">
        <w:t>8 в</w:t>
      </w:r>
      <w:r w:rsidR="009B7C71" w:rsidRPr="009B7C71">
        <w:t xml:space="preserve">. </w:t>
      </w:r>
      <w:r w:rsidRPr="009B7C71">
        <w:t>в стране началась промышленная революция</w:t>
      </w:r>
      <w:r w:rsidR="009B7C71" w:rsidRPr="009B7C71">
        <w:t>.</w:t>
      </w:r>
    </w:p>
    <w:p w:rsidR="009B7C71" w:rsidRDefault="001403F0" w:rsidP="009B7C71">
      <w:pPr>
        <w:ind w:firstLine="709"/>
      </w:pPr>
      <w:r w:rsidRPr="009B7C71">
        <w:t>Понятие</w:t>
      </w:r>
      <w:r w:rsidR="009B7C71">
        <w:t xml:space="preserve"> "</w:t>
      </w:r>
      <w:r w:rsidRPr="009B7C71">
        <w:t>старый порядок</w:t>
      </w:r>
      <w:r w:rsidR="009B7C71">
        <w:t xml:space="preserve">" </w:t>
      </w:r>
      <w:r w:rsidRPr="009B7C71">
        <w:t xml:space="preserve">возникло в годы </w:t>
      </w:r>
      <w:r w:rsidR="00084C81" w:rsidRPr="009B7C71">
        <w:t>Французской</w:t>
      </w:r>
      <w:r w:rsidRPr="009B7C71">
        <w:t xml:space="preserve"> революции </w:t>
      </w:r>
      <w:r w:rsidR="00084C81" w:rsidRPr="009B7C71">
        <w:t>конца 18 в</w:t>
      </w:r>
      <w:r w:rsidR="009B7C71" w:rsidRPr="009B7C71">
        <w:t xml:space="preserve">. </w:t>
      </w:r>
      <w:r w:rsidR="00084C81" w:rsidRPr="009B7C71">
        <w:t>Так стали называть государственный и общественной строй</w:t>
      </w:r>
      <w:r w:rsidR="009B7C71" w:rsidRPr="009B7C71">
        <w:t xml:space="preserve">, </w:t>
      </w:r>
      <w:r w:rsidR="00084C81" w:rsidRPr="009B7C71">
        <w:t>существующий</w:t>
      </w:r>
      <w:r w:rsidR="009B7C71" w:rsidRPr="009B7C71">
        <w:t xml:space="preserve"> </w:t>
      </w:r>
      <w:r w:rsidR="00084C81" w:rsidRPr="009B7C71">
        <w:t>в стране до революции</w:t>
      </w:r>
      <w:r w:rsidR="009B7C71" w:rsidRPr="009B7C71">
        <w:t xml:space="preserve">. </w:t>
      </w:r>
      <w:r w:rsidR="00084C81" w:rsidRPr="009B7C71">
        <w:t>Длительные войны подорвали экономику и финансы страны</w:t>
      </w:r>
      <w:r w:rsidR="009B7C71" w:rsidRPr="009B7C71">
        <w:t xml:space="preserve">. </w:t>
      </w:r>
      <w:r w:rsidR="00084C81" w:rsidRPr="009B7C71">
        <w:t>Ее некогда блестящее международное положение оказалось ослабленным</w:t>
      </w:r>
      <w:r w:rsidR="009B7C71" w:rsidRPr="009B7C71">
        <w:t xml:space="preserve">. </w:t>
      </w:r>
      <w:r w:rsidR="00084C81" w:rsidRPr="009B7C71">
        <w:t>Новым правителям предстояло выводить страну из кризиса</w:t>
      </w:r>
      <w:r w:rsidR="009B7C71" w:rsidRPr="009B7C71">
        <w:t xml:space="preserve">. </w:t>
      </w:r>
      <w:r w:rsidR="00084C81" w:rsidRPr="009B7C71">
        <w:t>Главной внутриполитической проблемой неизменно оставался дефицит государственного бюджета</w:t>
      </w:r>
      <w:r w:rsidR="009B7C71" w:rsidRPr="009B7C71">
        <w:t>.</w:t>
      </w:r>
    </w:p>
    <w:p w:rsidR="009B7C71" w:rsidRDefault="00084C81" w:rsidP="009B7C71">
      <w:pPr>
        <w:ind w:firstLine="709"/>
      </w:pPr>
      <w:r w:rsidRPr="009B7C71">
        <w:t>К середине века правительство столкнулось с серьезными проблемами</w:t>
      </w:r>
      <w:r w:rsidR="009B7C71" w:rsidRPr="009B7C71">
        <w:t xml:space="preserve">: </w:t>
      </w:r>
      <w:r w:rsidRPr="009B7C71">
        <w:t>не хватало денег</w:t>
      </w:r>
      <w:r w:rsidR="009B7C71" w:rsidRPr="009B7C71">
        <w:t xml:space="preserve"> </w:t>
      </w:r>
      <w:r w:rsidRPr="009B7C71">
        <w:t>на покрытые государственных расходов, во внешней политике</w:t>
      </w:r>
      <w:r w:rsidR="009B7C71" w:rsidRPr="009B7C71">
        <w:t xml:space="preserve"> </w:t>
      </w:r>
      <w:r w:rsidR="00997469" w:rsidRPr="009B7C71">
        <w:t>страну преследовали неудачи</w:t>
      </w:r>
      <w:r w:rsidR="009B7C71" w:rsidRPr="009B7C71">
        <w:t xml:space="preserve">. </w:t>
      </w:r>
      <w:r w:rsidR="00997469" w:rsidRPr="009B7C71">
        <w:t>Главным</w:t>
      </w:r>
      <w:r w:rsidR="009B7C71" w:rsidRPr="009B7C71">
        <w:t xml:space="preserve"> </w:t>
      </w:r>
      <w:r w:rsidR="00997469" w:rsidRPr="009B7C71">
        <w:t>соперником в 18 в</w:t>
      </w:r>
      <w:r w:rsidR="009B7C71" w:rsidRPr="009B7C71">
        <w:t xml:space="preserve">. </w:t>
      </w:r>
      <w:r w:rsidR="00997469" w:rsidRPr="009B7C71">
        <w:t>стала Англия</w:t>
      </w:r>
      <w:r w:rsidR="009B7C71" w:rsidRPr="009B7C71">
        <w:t xml:space="preserve">. </w:t>
      </w:r>
      <w:r w:rsidR="00997469" w:rsidRPr="009B7C71">
        <w:t>Участие в нескольких крупных войнах принесло Франции военные и дипломатические поражения</w:t>
      </w:r>
      <w:r w:rsidR="009B7C71" w:rsidRPr="009B7C71">
        <w:t xml:space="preserve">. </w:t>
      </w:r>
      <w:r w:rsidR="00997469" w:rsidRPr="009B7C71">
        <w:t>Англия разбила морской флот, нанесла ущерб морской торговле Фр</w:t>
      </w:r>
      <w:r w:rsidR="009B7C71" w:rsidRPr="009B7C71">
        <w:t xml:space="preserve">. </w:t>
      </w:r>
      <w:r w:rsidR="00997469" w:rsidRPr="009B7C71">
        <w:t>И захватили значительную часть ее колоний</w:t>
      </w:r>
      <w:r w:rsidR="009B7C71" w:rsidRPr="009B7C71">
        <w:t>.</w:t>
      </w:r>
    </w:p>
    <w:p w:rsidR="009B7C71" w:rsidRDefault="00997469" w:rsidP="009B7C71">
      <w:pPr>
        <w:ind w:firstLine="709"/>
      </w:pPr>
      <w:r w:rsidRPr="009B7C71">
        <w:t>Европейские державы соперничая за господство в Европе, на морях и в колониях, заключали дипломатические и военные союзы</w:t>
      </w:r>
      <w:r w:rsidR="009B7C71" w:rsidRPr="009B7C71">
        <w:t xml:space="preserve">. </w:t>
      </w:r>
      <w:r w:rsidRPr="009B7C71">
        <w:t>Внешняя политика исходя из государственных и династических интересов, окончательно стала светской</w:t>
      </w:r>
      <w:r w:rsidR="009B7C71" w:rsidRPr="009B7C71">
        <w:t xml:space="preserve">. </w:t>
      </w:r>
      <w:r w:rsidRPr="009B7C71">
        <w:t>Взаимоотношения между державами определяли</w:t>
      </w:r>
      <w:r w:rsidR="009B7C71" w:rsidRPr="009B7C71">
        <w:t xml:space="preserve"> </w:t>
      </w:r>
      <w:r w:rsidRPr="009B7C71">
        <w:t>Англия, Франция, государства Австрия, Пруссия и Россия</w:t>
      </w:r>
      <w:r w:rsidR="009B7C71" w:rsidRPr="009B7C71">
        <w:t xml:space="preserve">. </w:t>
      </w:r>
      <w:r w:rsidRPr="009B7C71">
        <w:t xml:space="preserve">Важнейшим направлением </w:t>
      </w:r>
      <w:r w:rsidR="001C0D7E" w:rsidRPr="009B7C71">
        <w:t>внешней политики европейских стран стал захват колоний</w:t>
      </w:r>
      <w:r w:rsidR="009B7C71" w:rsidRPr="009B7C71">
        <w:t>.</w:t>
      </w:r>
    </w:p>
    <w:p w:rsidR="009B7C71" w:rsidRDefault="001C0D7E" w:rsidP="009B7C71">
      <w:pPr>
        <w:ind w:firstLine="709"/>
      </w:pPr>
      <w:r w:rsidRPr="009B7C71">
        <w:t>Результатом войны за испанское наследство положили начало владычеству</w:t>
      </w:r>
      <w:r w:rsidR="009B7C71" w:rsidRPr="009B7C71">
        <w:t xml:space="preserve"> </w:t>
      </w:r>
      <w:r w:rsidRPr="009B7C71">
        <w:t>Англии</w:t>
      </w:r>
      <w:r w:rsidR="009B7C71" w:rsidRPr="009B7C71">
        <w:t xml:space="preserve"> </w:t>
      </w:r>
      <w:r w:rsidRPr="009B7C71">
        <w:t>на морях и в Северной Америке</w:t>
      </w:r>
      <w:r w:rsidR="009B7C71" w:rsidRPr="009B7C71">
        <w:t xml:space="preserve">. </w:t>
      </w:r>
      <w:r w:rsidRPr="009B7C71">
        <w:t>Для Фр</w:t>
      </w:r>
      <w:r w:rsidR="009B7C71" w:rsidRPr="009B7C71">
        <w:t xml:space="preserve">. </w:t>
      </w:r>
      <w:r w:rsidRPr="009B7C71">
        <w:t>это означало конец ее господства в Европе</w:t>
      </w:r>
      <w:r w:rsidR="009B7C71" w:rsidRPr="009B7C71">
        <w:t xml:space="preserve">. </w:t>
      </w:r>
      <w:r w:rsidRPr="009B7C71">
        <w:t>За годы революции, консульства и империи Фр</w:t>
      </w:r>
      <w:r w:rsidR="009B7C71" w:rsidRPr="009B7C71">
        <w:t xml:space="preserve">. </w:t>
      </w:r>
      <w:r w:rsidRPr="009B7C71">
        <w:t>воевала против семи коалиций европейских держав</w:t>
      </w:r>
      <w:r w:rsidR="009B7C71">
        <w:t>.1</w:t>
      </w:r>
      <w:r w:rsidRPr="009B7C71">
        <w:t xml:space="preserve"> коалиция</w:t>
      </w:r>
      <w:r w:rsidR="009B7C71">
        <w:t xml:space="preserve"> (</w:t>
      </w:r>
      <w:r w:rsidRPr="009B7C71">
        <w:t>1792-1797</w:t>
      </w:r>
      <w:r w:rsidR="009B7C71" w:rsidRPr="009B7C71">
        <w:t xml:space="preserve">) </w:t>
      </w:r>
      <w:r w:rsidRPr="009B7C71">
        <w:t>возникла, когда революция</w:t>
      </w:r>
      <w:r w:rsidR="00F63AFD" w:rsidRPr="009B7C71">
        <w:t xml:space="preserve"> Фр</w:t>
      </w:r>
      <w:r w:rsidR="009B7C71" w:rsidRPr="009B7C71">
        <w:t xml:space="preserve">. </w:t>
      </w:r>
      <w:r w:rsidR="00F63AFD" w:rsidRPr="009B7C71">
        <w:t>начала войну против Авст</w:t>
      </w:r>
      <w:r w:rsidR="009B7C71" w:rsidRPr="009B7C71">
        <w:t>.</w:t>
      </w:r>
    </w:p>
    <w:p w:rsidR="00D158DE" w:rsidRDefault="00F63AFD" w:rsidP="009B7C71">
      <w:pPr>
        <w:ind w:firstLine="709"/>
      </w:pPr>
      <w:r w:rsidRPr="009B7C71">
        <w:t>И Пруссии</w:t>
      </w:r>
      <w:r w:rsidR="009B7C71" w:rsidRPr="009B7C71">
        <w:t xml:space="preserve">. </w:t>
      </w:r>
      <w:r w:rsidRPr="009B7C71">
        <w:t>В скорее после прихода Наполеона к власти прекратила свое существование вторая коалиция</w:t>
      </w:r>
      <w:r w:rsidR="009B7C71">
        <w:t xml:space="preserve"> (</w:t>
      </w:r>
      <w:r w:rsidRPr="009B7C71">
        <w:t>1798-1800</w:t>
      </w:r>
      <w:r w:rsidR="009B7C71" w:rsidRPr="009B7C71">
        <w:t>),</w:t>
      </w:r>
      <w:r w:rsidRPr="009B7C71">
        <w:t xml:space="preserve"> а в подписала мирный договор с А, по которому обе державы обязались в Е</w:t>
      </w:r>
      <w:r w:rsidR="009B7C71" w:rsidRPr="009B7C71">
        <w:t xml:space="preserve">. </w:t>
      </w:r>
      <w:r w:rsidRPr="009B7C71">
        <w:t>порядок</w:t>
      </w:r>
      <w:r w:rsidR="009B7C71" w:rsidRPr="009B7C71">
        <w:t xml:space="preserve">. </w:t>
      </w:r>
      <w:r w:rsidRPr="009B7C71">
        <w:t>Мир оказался недолговечным</w:t>
      </w:r>
      <w:r w:rsidR="009B7C71" w:rsidRPr="009B7C71">
        <w:t xml:space="preserve">: </w:t>
      </w:r>
      <w:r w:rsidRPr="009B7C71">
        <w:t>В</w:t>
      </w:r>
      <w:r w:rsidR="009B7C71" w:rsidRPr="009B7C71">
        <w:t xml:space="preserve">. </w:t>
      </w:r>
      <w:r w:rsidRPr="009B7C71">
        <w:t>Стремилась навязать Ф</w:t>
      </w:r>
      <w:r w:rsidR="009B7C71" w:rsidRPr="009B7C71">
        <w:t xml:space="preserve">. </w:t>
      </w:r>
      <w:r w:rsidRPr="009B7C71">
        <w:t>невыгодный для нее торговый договор, а Н</w:t>
      </w:r>
      <w:r w:rsidR="009B7C71" w:rsidRPr="009B7C71">
        <w:t xml:space="preserve">. </w:t>
      </w:r>
      <w:r w:rsidRPr="009B7C71">
        <w:t>вынашивал план военного разгрома В</w:t>
      </w:r>
      <w:r w:rsidR="009B7C71" w:rsidRPr="009B7C71">
        <w:t xml:space="preserve">. </w:t>
      </w:r>
      <w:r w:rsidRPr="009B7C71">
        <w:t>И захвата ее колоний</w:t>
      </w:r>
    </w:p>
    <w:p w:rsidR="009B7C71" w:rsidRDefault="00D158DE" w:rsidP="00D158DE">
      <w:pPr>
        <w:pStyle w:val="2"/>
      </w:pPr>
      <w:r>
        <w:br w:type="page"/>
      </w:r>
      <w:bookmarkStart w:id="1" w:name="_Toc254992568"/>
      <w:r w:rsidRPr="009B7C71">
        <w:t xml:space="preserve">Причины отечественной войны </w:t>
      </w:r>
      <w:r w:rsidR="00371D46" w:rsidRPr="009B7C71">
        <w:t xml:space="preserve">1812 </w:t>
      </w:r>
      <w:r w:rsidRPr="009B7C71">
        <w:t>года</w:t>
      </w:r>
      <w:bookmarkEnd w:id="1"/>
    </w:p>
    <w:p w:rsidR="00D158DE" w:rsidRPr="00D158DE" w:rsidRDefault="00D158DE" w:rsidP="00D158DE">
      <w:pPr>
        <w:ind w:firstLine="709"/>
      </w:pPr>
    </w:p>
    <w:p w:rsidR="009B7C71" w:rsidRDefault="00E16CF8" w:rsidP="009B7C71">
      <w:pPr>
        <w:ind w:firstLine="709"/>
      </w:pPr>
      <w:r w:rsidRPr="009B7C71">
        <w:t>Дело шло к европейской войне</w:t>
      </w:r>
      <w:r w:rsidR="009B7C71" w:rsidRPr="009B7C71">
        <w:t xml:space="preserve">. </w:t>
      </w:r>
      <w:r w:rsidRPr="009B7C71">
        <w:t>Россия вновь оказалась</w:t>
      </w:r>
      <w:r w:rsidR="00D158DE">
        <w:t xml:space="preserve"> </w:t>
      </w:r>
      <w:r w:rsidRPr="009B7C71">
        <w:t>втянута в большую европейскую политику</w:t>
      </w:r>
      <w:r w:rsidR="009B7C71" w:rsidRPr="009B7C71">
        <w:t xml:space="preserve">. </w:t>
      </w:r>
      <w:r w:rsidRPr="009B7C71">
        <w:t>Но надо понять</w:t>
      </w:r>
      <w:r w:rsidR="009B7C71" w:rsidRPr="009B7C71">
        <w:t xml:space="preserve"> </w:t>
      </w:r>
      <w:r w:rsidRPr="009B7C71">
        <w:t>замысел</w:t>
      </w:r>
      <w:r w:rsidR="009B7C71" w:rsidRPr="009B7C71">
        <w:t xml:space="preserve"> </w:t>
      </w:r>
      <w:r w:rsidRPr="009B7C71">
        <w:t>Наполеона, его тактику и стратегию</w:t>
      </w:r>
      <w:r w:rsidR="009B7C71" w:rsidRPr="009B7C71">
        <w:t xml:space="preserve">. </w:t>
      </w:r>
      <w:r w:rsidRPr="009B7C71">
        <w:t>Наполеон с самого начало своей государственной деятельности ясно сознавал и неоднократно провозглашал, что разрушенный Великой буржуазной революцией феодальный строй никогда не воскреснет и не должен воскреснуть</w:t>
      </w:r>
      <w:r w:rsidR="009B7C71" w:rsidRPr="009B7C71">
        <w:t xml:space="preserve">. </w:t>
      </w:r>
      <w:r w:rsidRPr="009B7C71">
        <w:t>При заключении мира с покоренными странами</w:t>
      </w:r>
      <w:r w:rsidR="005C11F4" w:rsidRPr="009B7C71">
        <w:t xml:space="preserve"> никогда не упускал из виду</w:t>
      </w:r>
      <w:r w:rsidRPr="009B7C71">
        <w:t xml:space="preserve"> </w:t>
      </w:r>
      <w:r w:rsidR="005C11F4" w:rsidRPr="009B7C71">
        <w:t>реализовать максимально выгодные условия для французской промышленности</w:t>
      </w:r>
      <w:r w:rsidR="009B7C71" w:rsidRPr="009B7C71">
        <w:t xml:space="preserve"> - </w:t>
      </w:r>
      <w:r w:rsidR="005C11F4" w:rsidRPr="009B7C71">
        <w:t>рынок сбыта, рынок сырья</w:t>
      </w:r>
      <w:r w:rsidR="009B7C71" w:rsidRPr="009B7C71">
        <w:t>.</w:t>
      </w:r>
    </w:p>
    <w:p w:rsidR="009B7C71" w:rsidRDefault="005C11F4" w:rsidP="009B7C71">
      <w:pPr>
        <w:ind w:firstLine="709"/>
      </w:pPr>
      <w:r w:rsidRPr="009B7C71">
        <w:t>Наполеоновские войны</w:t>
      </w:r>
      <w:r w:rsidR="009B7C71" w:rsidRPr="009B7C71">
        <w:t xml:space="preserve"> </w:t>
      </w:r>
      <w:r w:rsidRPr="009B7C71">
        <w:t>были не только стремлением фр</w:t>
      </w:r>
      <w:r w:rsidR="009B7C71" w:rsidRPr="009B7C71">
        <w:t xml:space="preserve">. </w:t>
      </w:r>
      <w:r w:rsidRPr="009B7C71">
        <w:t>буржуазного государства подчинить своим интересам старые феодально-абсолютические образования с их отсталыми экономическими формами</w:t>
      </w:r>
      <w:r w:rsidR="009B7C71" w:rsidRPr="009B7C71">
        <w:t xml:space="preserve">. </w:t>
      </w:r>
      <w:r w:rsidRPr="009B7C71">
        <w:t>Одновременно эти бесконечные войны</w:t>
      </w:r>
      <w:r w:rsidR="009B7C71" w:rsidRPr="009B7C71">
        <w:t xml:space="preserve"> </w:t>
      </w:r>
      <w:r w:rsidR="00691DB1" w:rsidRPr="009B7C71">
        <w:t>оказались схваткой между Фр</w:t>
      </w:r>
      <w:r w:rsidR="009B7C71" w:rsidRPr="009B7C71">
        <w:t xml:space="preserve">. </w:t>
      </w:r>
      <w:r w:rsidR="00691DB1" w:rsidRPr="009B7C71">
        <w:t>только что вс</w:t>
      </w:r>
      <w:r w:rsidR="00B472E2" w:rsidRPr="009B7C71">
        <w:t>т</w:t>
      </w:r>
      <w:r w:rsidR="00691DB1" w:rsidRPr="009B7C71">
        <w:t xml:space="preserve">упившей на путь промышленно </w:t>
      </w:r>
      <w:r w:rsidR="009B7C71">
        <w:t>-</w:t>
      </w:r>
      <w:r w:rsidR="00691DB1" w:rsidRPr="009B7C71">
        <w:t xml:space="preserve"> капиталистического развития, и Англией</w:t>
      </w:r>
      <w:r w:rsidR="00B472E2" w:rsidRPr="009B7C71">
        <w:t>, вступившей на этот</w:t>
      </w:r>
      <w:r w:rsidR="009B7C71" w:rsidRPr="009B7C71">
        <w:t xml:space="preserve"> </w:t>
      </w:r>
      <w:r w:rsidR="00B472E2" w:rsidRPr="009B7C71">
        <w:t>путь гораздо раньше и уж достигшей на этом пути несравненно больших результатов</w:t>
      </w:r>
      <w:r w:rsidR="009B7C71" w:rsidRPr="009B7C71">
        <w:t>.</w:t>
      </w:r>
    </w:p>
    <w:p w:rsidR="009B7C71" w:rsidRDefault="00B472E2" w:rsidP="009B7C71">
      <w:pPr>
        <w:ind w:firstLine="709"/>
      </w:pPr>
      <w:r w:rsidRPr="009B7C71">
        <w:t>Но А</w:t>
      </w:r>
      <w:r w:rsidR="009B7C71" w:rsidRPr="009B7C71">
        <w:t xml:space="preserve">. </w:t>
      </w:r>
      <w:r w:rsidRPr="009B7C71">
        <w:t>все время получала известия о большой подготовке Наполеона, и искала</w:t>
      </w:r>
      <w:r w:rsidR="009B7C71" w:rsidRPr="009B7C71">
        <w:t xml:space="preserve"> </w:t>
      </w:r>
      <w:r w:rsidRPr="009B7C71">
        <w:t>выход в сложившейся ситуации, сформировать коалицию</w:t>
      </w:r>
      <w:r w:rsidR="009B7C71" w:rsidRPr="009B7C71">
        <w:t xml:space="preserve">. </w:t>
      </w:r>
      <w:r w:rsidRPr="009B7C71">
        <w:t>После</w:t>
      </w:r>
      <w:r w:rsidR="009B7C71" w:rsidRPr="009B7C71">
        <w:t xml:space="preserve"> </w:t>
      </w:r>
      <w:r w:rsidRPr="009B7C71">
        <w:t>разгрома Фр</w:t>
      </w:r>
      <w:r w:rsidR="009B7C71" w:rsidRPr="009B7C71">
        <w:t xml:space="preserve">. </w:t>
      </w:r>
      <w:r w:rsidRPr="009B7C71">
        <w:t xml:space="preserve">флота, Наполеон меняет тактику и </w:t>
      </w:r>
      <w:r w:rsidR="003416D5" w:rsidRPr="009B7C71">
        <w:t>переводит все не на А</w:t>
      </w:r>
      <w:r w:rsidR="009B7C71" w:rsidRPr="009B7C71">
        <w:t xml:space="preserve">. </w:t>
      </w:r>
      <w:r w:rsidR="003416D5" w:rsidRPr="009B7C71">
        <w:t>а на Австрию и Россию</w:t>
      </w:r>
      <w:r w:rsidR="009B7C71" w:rsidRPr="009B7C71">
        <w:t>.</w:t>
      </w:r>
    </w:p>
    <w:p w:rsidR="009B7C71" w:rsidRDefault="003416D5" w:rsidP="009B7C71">
      <w:pPr>
        <w:ind w:firstLine="709"/>
      </w:pPr>
      <w:r w:rsidRPr="009B7C71">
        <w:t>Отныне все упования третьей коалиции были возложены на русские войска и на русского императора, а главные упования русского императора возлагались на привлечение в коалицию Пруссии</w:t>
      </w:r>
      <w:r w:rsidR="009B7C71" w:rsidRPr="009B7C71">
        <w:t xml:space="preserve">. </w:t>
      </w:r>
      <w:r w:rsidRPr="009B7C71">
        <w:t>Тем и другим надеждам суждено было в самом скором времени разлететься прахом</w:t>
      </w:r>
      <w:r w:rsidR="009B7C71" w:rsidRPr="009B7C71">
        <w:t>.</w:t>
      </w:r>
    </w:p>
    <w:p w:rsidR="009B7C71" w:rsidRDefault="003416D5" w:rsidP="009B7C71">
      <w:pPr>
        <w:ind w:firstLine="709"/>
      </w:pPr>
      <w:r w:rsidRPr="009B7C71">
        <w:t>Поражение русско-австрийской армии резко изменило соотношение сил в Европе</w:t>
      </w:r>
      <w:r w:rsidR="009B7C71" w:rsidRPr="009B7C71">
        <w:t xml:space="preserve">. </w:t>
      </w:r>
      <w:r w:rsidRPr="009B7C71">
        <w:t>Турция, поддержанная Францией, попыталась вернуть себе утраченные позиции на черноморских берегах</w:t>
      </w:r>
      <w:r w:rsidR="009B7C71" w:rsidRPr="009B7C71">
        <w:t xml:space="preserve">. </w:t>
      </w:r>
      <w:r w:rsidRPr="009B7C71">
        <w:t>Вопреки прежним договорам, она закрыла для русских судов проход через пролив</w:t>
      </w:r>
      <w:r w:rsidR="009B7C71" w:rsidRPr="009B7C71">
        <w:t xml:space="preserve">. </w:t>
      </w:r>
      <w:r w:rsidRPr="009B7C71">
        <w:t>Началась очередная русско-турецкая война</w:t>
      </w:r>
      <w:r w:rsidR="009B7C71">
        <w:t xml:space="preserve"> (</w:t>
      </w:r>
      <w:r w:rsidRPr="009B7C71">
        <w:t>1806-1812</w:t>
      </w:r>
      <w:r w:rsidR="009B7C71" w:rsidRPr="009B7C71">
        <w:t>).</w:t>
      </w:r>
    </w:p>
    <w:p w:rsidR="009B7C71" w:rsidRDefault="00A2556F" w:rsidP="009B7C71">
      <w:pPr>
        <w:ind w:firstLine="709"/>
      </w:pPr>
      <w:r w:rsidRPr="009B7C71">
        <w:t>Европа приняла декрет о блокаде с молчаливой и боязливой покорностью</w:t>
      </w:r>
      <w:r w:rsidR="009B7C71">
        <w:t>.</w:t>
      </w:r>
      <w:r w:rsidR="00193838">
        <w:t xml:space="preserve"> </w:t>
      </w:r>
      <w:r w:rsidR="009B7C71">
        <w:t xml:space="preserve">А. </w:t>
      </w:r>
      <w:r w:rsidRPr="009B7C71">
        <w:t>поняла, что борьба теперь пошла не на жизнь, а на смерть</w:t>
      </w:r>
      <w:r w:rsidR="009B7C71" w:rsidRPr="009B7C71">
        <w:t xml:space="preserve">. </w:t>
      </w:r>
      <w:r w:rsidRPr="009B7C71">
        <w:t>И вела переговоры с Россией, о чем хорошо знал Наполеон</w:t>
      </w:r>
      <w:r w:rsidR="009B7C71" w:rsidRPr="009B7C71">
        <w:t xml:space="preserve">. </w:t>
      </w:r>
      <w:r w:rsidRPr="009B7C71">
        <w:t>Об</w:t>
      </w:r>
      <w:r w:rsidR="009B7C71" w:rsidRPr="009B7C71">
        <w:t xml:space="preserve"> </w:t>
      </w:r>
      <w:r w:rsidRPr="009B7C71">
        <w:t>настроениях и приготовлениях Александра, об обещании новых английских золотых субсидий русскому царю в случае выступления России</w:t>
      </w:r>
      <w:r w:rsidR="009B7C71" w:rsidRPr="009B7C71">
        <w:t>.</w:t>
      </w:r>
    </w:p>
    <w:p w:rsidR="009B7C71" w:rsidRDefault="003416D5" w:rsidP="009B7C71">
      <w:pPr>
        <w:ind w:firstLine="709"/>
      </w:pPr>
      <w:r w:rsidRPr="009B7C71">
        <w:t>Летом 1807 г</w:t>
      </w:r>
      <w:r w:rsidR="009B7C71" w:rsidRPr="009B7C71">
        <w:t xml:space="preserve">. </w:t>
      </w:r>
      <w:r w:rsidRPr="009B7C71">
        <w:t>В местечке Тильзит в Восточной Пруссии начались мирные переговоры между французским</w:t>
      </w:r>
      <w:r w:rsidR="009B7C71" w:rsidRPr="009B7C71">
        <w:t xml:space="preserve"> </w:t>
      </w:r>
      <w:r w:rsidR="00400A66" w:rsidRPr="009B7C71">
        <w:t>императором</w:t>
      </w:r>
      <w:r w:rsidR="009B7C71" w:rsidRPr="009B7C71">
        <w:t xml:space="preserve"> </w:t>
      </w:r>
      <w:r w:rsidR="00400A66" w:rsidRPr="009B7C71">
        <w:t>и</w:t>
      </w:r>
      <w:r w:rsidR="009B7C71" w:rsidRPr="009B7C71">
        <w:t xml:space="preserve"> </w:t>
      </w:r>
      <w:r w:rsidR="00400A66" w:rsidRPr="009B7C71">
        <w:t>Александром первым, после очередного поражения России и Пруссии под Фридляндом</w:t>
      </w:r>
      <w:r w:rsidR="009B7C71" w:rsidRPr="009B7C71">
        <w:t xml:space="preserve">. </w:t>
      </w:r>
      <w:r w:rsidR="00400A66" w:rsidRPr="009B7C71">
        <w:t>Тильзитский договор включал статьи не выгодные и даже тяжелые для России</w:t>
      </w:r>
      <w:r w:rsidR="009B7C71" w:rsidRPr="009B7C71">
        <w:t xml:space="preserve">. </w:t>
      </w:r>
      <w:r w:rsidR="00400A66" w:rsidRPr="009B7C71">
        <w:t>Была расчленена Пруссия</w:t>
      </w:r>
      <w:r w:rsidR="009B7C71" w:rsidRPr="009B7C71">
        <w:t xml:space="preserve">. </w:t>
      </w:r>
      <w:r w:rsidR="00400A66" w:rsidRPr="009B7C71">
        <w:t>Россию обязали присоединиться к континентальной блокаде</w:t>
      </w:r>
      <w:r w:rsidR="009B7C71" w:rsidRPr="009B7C71">
        <w:t xml:space="preserve">. </w:t>
      </w:r>
      <w:r w:rsidR="00A2556F" w:rsidRPr="009B7C71">
        <w:t>Для России это означало прекращение м с Англией всех торговых контактов, что больно ударило по российской экономике</w:t>
      </w:r>
      <w:r w:rsidR="009B7C71" w:rsidRPr="009B7C71">
        <w:t xml:space="preserve">. </w:t>
      </w:r>
      <w:r w:rsidR="00400A66" w:rsidRPr="009B7C71">
        <w:t>Что же такое эта континентальная блокада и какую роль она играла в жизни Наполеона и зачем она была ему нужна</w:t>
      </w:r>
      <w:r w:rsidR="009B7C71" w:rsidRPr="009B7C71">
        <w:t>?</w:t>
      </w:r>
    </w:p>
    <w:p w:rsidR="009B7C71" w:rsidRDefault="00400A66" w:rsidP="009B7C71">
      <w:pPr>
        <w:ind w:firstLine="709"/>
      </w:pPr>
      <w:r w:rsidRPr="009B7C71">
        <w:t>Континентальная блокада сыграла огромную роль в истории наполеоновской империи, и не только</w:t>
      </w:r>
      <w:r w:rsidR="009B7C71" w:rsidRPr="009B7C71">
        <w:t xml:space="preserve"> </w:t>
      </w:r>
      <w:r w:rsidRPr="009B7C71">
        <w:t>в истории всей Европы но и</w:t>
      </w:r>
      <w:r w:rsidR="009B7C71" w:rsidRPr="009B7C71">
        <w:t xml:space="preserve"> </w:t>
      </w:r>
      <w:r w:rsidRPr="009B7C71">
        <w:t>Америки</w:t>
      </w:r>
      <w:r w:rsidR="009B7C71" w:rsidRPr="009B7C71">
        <w:t xml:space="preserve">; </w:t>
      </w:r>
      <w:r w:rsidRPr="009B7C71">
        <w:t>она сделалась стержнем всей экономической, а потому и политической борьбы в течение всей императорской эпопеи</w:t>
      </w:r>
      <w:r w:rsidR="009B7C71" w:rsidRPr="009B7C71">
        <w:t>.</w:t>
      </w:r>
    </w:p>
    <w:p w:rsidR="009B7C71" w:rsidRDefault="00400A66" w:rsidP="009B7C71">
      <w:pPr>
        <w:ind w:firstLine="709"/>
      </w:pPr>
      <w:r w:rsidRPr="009B7C71">
        <w:t>Издавая 21 ноября 1806 г</w:t>
      </w:r>
      <w:r w:rsidR="009B7C71" w:rsidRPr="009B7C71">
        <w:t xml:space="preserve">. </w:t>
      </w:r>
      <w:r w:rsidRPr="009B7C71">
        <w:t>Свой берлинский декрет, Наполеон не только продолжал и укреплял монополизацию имперского внутреннего рынка в пользу фр</w:t>
      </w:r>
      <w:r w:rsidR="009B7C71" w:rsidRPr="009B7C71">
        <w:t xml:space="preserve">. </w:t>
      </w:r>
      <w:r w:rsidRPr="009B7C71">
        <w:t>промышленности, но и жестоко бил всю английскую экономику, старался осудить ее на полное удушение, на государственное банкротство, голод и капитуляцию</w:t>
      </w:r>
      <w:r w:rsidR="009B7C71" w:rsidRPr="009B7C71">
        <w:t>.</w:t>
      </w:r>
    </w:p>
    <w:p w:rsidR="009B7C71" w:rsidRDefault="00A2556F" w:rsidP="009B7C71">
      <w:pPr>
        <w:ind w:firstLine="709"/>
      </w:pPr>
      <w:r w:rsidRPr="009B7C71">
        <w:t>Вывод отсюда ясен</w:t>
      </w:r>
      <w:r w:rsidR="009B7C71" w:rsidRPr="009B7C71">
        <w:t xml:space="preserve">: </w:t>
      </w:r>
      <w:r w:rsidRPr="009B7C71">
        <w:t>если для победы над Англией нужно неукоснительное соблюдение континентальной блокады всеми европейскими державами, то необходимо покорить воле Наполеона всю Европу и прежде всего захватить все европейские берега</w:t>
      </w:r>
      <w:r w:rsidR="009B7C71" w:rsidRPr="009B7C71">
        <w:t>.</w:t>
      </w:r>
    </w:p>
    <w:p w:rsidR="009B7C71" w:rsidRDefault="00A2556F" w:rsidP="009B7C71">
      <w:pPr>
        <w:ind w:firstLine="709"/>
      </w:pPr>
      <w:r w:rsidRPr="009B7C71">
        <w:t>Действия Наполеона были понятны, как</w:t>
      </w:r>
      <w:r w:rsidR="009B7C71" w:rsidRPr="009B7C71">
        <w:t xml:space="preserve"> </w:t>
      </w:r>
      <w:r w:rsidRPr="009B7C71">
        <w:t>тяжела будет блокад</w:t>
      </w:r>
      <w:r w:rsidR="002164BD" w:rsidRPr="009B7C71">
        <w:t>а</w:t>
      </w:r>
      <w:r w:rsidR="009B7C71" w:rsidRPr="009B7C71">
        <w:t xml:space="preserve"> </w:t>
      </w:r>
      <w:r w:rsidRPr="009B7C71">
        <w:t>не только для Англии, но и для всей потребительской массы Европы, которая лишилась, таким обра</w:t>
      </w:r>
      <w:r w:rsidR="002164BD" w:rsidRPr="009B7C71">
        <w:t>зом, английской мануфактуры и англ</w:t>
      </w:r>
      <w:r w:rsidR="009B7C71" w:rsidRPr="009B7C71">
        <w:t xml:space="preserve">. </w:t>
      </w:r>
      <w:r w:rsidR="002164BD" w:rsidRPr="009B7C71">
        <w:t>Колониальных товаров, начиная с хлопка и кончая кофе и сахаром</w:t>
      </w:r>
      <w:r w:rsidR="009B7C71" w:rsidRPr="009B7C71">
        <w:t>.</w:t>
      </w:r>
    </w:p>
    <w:p w:rsidR="009B7C71" w:rsidRDefault="002164BD" w:rsidP="009B7C71">
      <w:pPr>
        <w:ind w:firstLine="709"/>
      </w:pPr>
      <w:r w:rsidRPr="009B7C71">
        <w:t>Континентальная блокада была</w:t>
      </w:r>
      <w:r w:rsidR="009B7C71" w:rsidRPr="009B7C71">
        <w:t xml:space="preserve"> </w:t>
      </w:r>
      <w:r w:rsidRPr="009B7C71">
        <w:t>лишь составной частью экономического законодательства, которое создал Наполеон</w:t>
      </w:r>
      <w:r w:rsidR="009B7C71" w:rsidRPr="009B7C71">
        <w:t xml:space="preserve">. </w:t>
      </w:r>
      <w:r w:rsidRPr="009B7C71">
        <w:t>Есть экономические интересы</w:t>
      </w:r>
      <w:r w:rsidR="009B7C71">
        <w:t xml:space="preserve"> "</w:t>
      </w:r>
      <w:r w:rsidRPr="009B7C71">
        <w:t>национальные</w:t>
      </w:r>
      <w:r w:rsidR="009B7C71">
        <w:t xml:space="preserve">" </w:t>
      </w:r>
      <w:r w:rsidRPr="009B7C71">
        <w:t>и есть интересы всего остального человечества, которые должны быть</w:t>
      </w:r>
      <w:r w:rsidR="009B7C71" w:rsidRPr="009B7C71">
        <w:t xml:space="preserve"> </w:t>
      </w:r>
      <w:r w:rsidR="00B80E33" w:rsidRPr="009B7C71">
        <w:t>принесены в жертву национальным</w:t>
      </w:r>
      <w:r w:rsidR="009B7C71" w:rsidRPr="009B7C71">
        <w:t xml:space="preserve">. </w:t>
      </w:r>
      <w:r w:rsidR="00B80E33" w:rsidRPr="009B7C71">
        <w:t>Что же это за</w:t>
      </w:r>
      <w:r w:rsidR="009B7C71">
        <w:t xml:space="preserve"> "</w:t>
      </w:r>
      <w:r w:rsidR="00B80E33" w:rsidRPr="009B7C71">
        <w:t>национальные</w:t>
      </w:r>
      <w:r w:rsidR="009B7C71">
        <w:t xml:space="preserve">" </w:t>
      </w:r>
      <w:r w:rsidR="00B80E33" w:rsidRPr="009B7C71">
        <w:t>интересы</w:t>
      </w:r>
      <w:r w:rsidR="009B7C71" w:rsidRPr="009B7C71">
        <w:t xml:space="preserve">? </w:t>
      </w:r>
      <w:r w:rsidR="00B80E33" w:rsidRPr="009B7C71">
        <w:t>И это весьма понятно</w:t>
      </w:r>
      <w:r w:rsidR="009B7C71" w:rsidRPr="009B7C71">
        <w:t xml:space="preserve">: </w:t>
      </w:r>
      <w:r w:rsidR="00B80E33" w:rsidRPr="009B7C71">
        <w:t>Наполеон стремился расширить границы своего государственного могущества, настолько он старался сузить понятие</w:t>
      </w:r>
      <w:r w:rsidR="009B7C71">
        <w:t xml:space="preserve"> "</w:t>
      </w:r>
      <w:r w:rsidR="00B80E33" w:rsidRPr="009B7C71">
        <w:t>национальных</w:t>
      </w:r>
      <w:r w:rsidR="009B7C71">
        <w:t xml:space="preserve">" </w:t>
      </w:r>
      <w:r w:rsidR="00B80E33" w:rsidRPr="009B7C71">
        <w:t>интересов, ограничить географические пределы этой привилегированной страны,</w:t>
      </w:r>
      <w:r w:rsidR="009B7C71">
        <w:t xml:space="preserve"> " </w:t>
      </w:r>
      <w:r w:rsidR="00B80E33" w:rsidRPr="009B7C71">
        <w:t>Старой Франции</w:t>
      </w:r>
      <w:r w:rsidR="009B7C71">
        <w:t xml:space="preserve">", </w:t>
      </w:r>
      <w:r w:rsidR="00B80E33" w:rsidRPr="009B7C71">
        <w:t>поскольку речь шла об интересах экономических, то есть</w:t>
      </w:r>
      <w:r w:rsidR="009B7C71" w:rsidRPr="009B7C71">
        <w:t xml:space="preserve"> </w:t>
      </w:r>
      <w:r w:rsidR="00B80E33" w:rsidRPr="009B7C71">
        <w:t>об интересах крупной фр</w:t>
      </w:r>
      <w:r w:rsidR="009B7C71" w:rsidRPr="009B7C71">
        <w:t xml:space="preserve">. </w:t>
      </w:r>
      <w:r w:rsidR="00B80E33" w:rsidRPr="009B7C71">
        <w:t>Буржуазии, которые он назвал</w:t>
      </w:r>
      <w:r w:rsidR="009B7C71">
        <w:t xml:space="preserve"> " </w:t>
      </w:r>
      <w:r w:rsidR="00B80E33" w:rsidRPr="009B7C71">
        <w:t>национальными</w:t>
      </w:r>
      <w:r w:rsidR="009B7C71">
        <w:t>".</w:t>
      </w:r>
    </w:p>
    <w:p w:rsidR="009B7C71" w:rsidRDefault="00276C3F" w:rsidP="009B7C71">
      <w:pPr>
        <w:ind w:firstLine="709"/>
      </w:pPr>
      <w:r w:rsidRPr="009B7C71">
        <w:t>Диктатура Наполеона</w:t>
      </w:r>
      <w:r w:rsidR="009B7C71" w:rsidRPr="009B7C71">
        <w:t xml:space="preserve">, </w:t>
      </w:r>
      <w:r w:rsidRPr="009B7C71">
        <w:t>в то же время рассматривала буржуазию как бездонный денежный мешок, обязанный служить, в его же собственных интересах, очередным политическим целям</w:t>
      </w:r>
      <w:r w:rsidR="009B7C71" w:rsidRPr="009B7C71">
        <w:t xml:space="preserve">. </w:t>
      </w:r>
      <w:r w:rsidRPr="009B7C71">
        <w:t>Политически неразвитая часть буржуазии, оберегая свои сундуки, не раз противилась Наполеону, что</w:t>
      </w:r>
      <w:r w:rsidR="009B7C71" w:rsidRPr="009B7C71">
        <w:t xml:space="preserve"> </w:t>
      </w:r>
      <w:r w:rsidRPr="009B7C71">
        <w:t>в последствии дала трещину в капиталистическом хозяйстве Франции</w:t>
      </w:r>
      <w:r w:rsidR="009B7C71" w:rsidRPr="009B7C71">
        <w:t>.</w:t>
      </w:r>
    </w:p>
    <w:p w:rsidR="009B7C71" w:rsidRDefault="00620185" w:rsidP="009B7C71">
      <w:pPr>
        <w:ind w:firstLine="709"/>
      </w:pPr>
      <w:r w:rsidRPr="009B7C71">
        <w:t>Блокада в 1810-1811 г</w:t>
      </w:r>
      <w:r w:rsidR="009B7C71" w:rsidRPr="009B7C71">
        <w:t xml:space="preserve">. </w:t>
      </w:r>
      <w:r w:rsidRPr="009B7C71">
        <w:t>была не та, что в 1806 г</w:t>
      </w:r>
      <w:r w:rsidR="009B7C71" w:rsidRPr="009B7C71">
        <w:t xml:space="preserve">. </w:t>
      </w:r>
      <w:r w:rsidRPr="009B7C71">
        <w:t>в эпоху первого, определившего ее</w:t>
      </w:r>
      <w:r w:rsidR="009B7C71" w:rsidRPr="009B7C71">
        <w:t>,</w:t>
      </w:r>
      <w:r w:rsidRPr="009B7C71">
        <w:t xml:space="preserve"> берлинского декрета</w:t>
      </w:r>
      <w:r w:rsidR="009B7C71" w:rsidRPr="009B7C71">
        <w:t xml:space="preserve">. </w:t>
      </w:r>
      <w:r w:rsidRPr="009B7C71">
        <w:t>Она тяжко сказывалась на потребительской массе всей Центральной Европы и, кроме того, вконец разоряла торговую буржуазию и судовладельцев ганзейских городов</w:t>
      </w:r>
      <w:r w:rsidR="009B7C71" w:rsidRPr="009B7C71">
        <w:t xml:space="preserve"> </w:t>
      </w:r>
      <w:r w:rsidRPr="009B7C71">
        <w:t>и всего морского побережья северной Германии</w:t>
      </w:r>
      <w:r w:rsidR="009B7C71" w:rsidRPr="009B7C71">
        <w:t xml:space="preserve">. </w:t>
      </w:r>
      <w:r w:rsidRPr="009B7C71">
        <w:t>Для Наполеона, было гораздо замысловатее осуществить полностью блокаду на деле</w:t>
      </w:r>
      <w:r w:rsidR="009B7C71" w:rsidRPr="009B7C71">
        <w:t>.</w:t>
      </w:r>
    </w:p>
    <w:p w:rsidR="009B7C71" w:rsidRDefault="00620185" w:rsidP="009B7C71">
      <w:pPr>
        <w:ind w:firstLine="709"/>
      </w:pPr>
      <w:r w:rsidRPr="009B7C71">
        <w:t>Оказалось, что найти для всего побережья Европы таможенных чиновников,</w:t>
      </w:r>
      <w:r w:rsidR="007E7102" w:rsidRPr="009B7C71">
        <w:t xml:space="preserve"> </w:t>
      </w:r>
      <w:r w:rsidRPr="009B7C71">
        <w:t>жандармов, которые честно, и ретиво исполняли сои обязанности</w:t>
      </w:r>
      <w:r w:rsidR="007E7102" w:rsidRPr="009B7C71">
        <w:t>, было гораздо сложнее, чем расправиться с мирволящим королем</w:t>
      </w:r>
      <w:r w:rsidR="009B7C71" w:rsidRPr="009B7C71">
        <w:t>.</w:t>
      </w:r>
    </w:p>
    <w:p w:rsidR="009B7C71" w:rsidRDefault="007E7102" w:rsidP="009B7C71">
      <w:pPr>
        <w:ind w:firstLine="709"/>
      </w:pPr>
      <w:r w:rsidRPr="009B7C71">
        <w:t xml:space="preserve">За товары европейская потребительская масса платила в пять, в 12 раз больше, чем до блокады </w:t>
      </w:r>
      <w:r w:rsidR="009B7C71">
        <w:t>-</w:t>
      </w:r>
      <w:r w:rsidRPr="009B7C71">
        <w:t xml:space="preserve"> и она получала эти товары, хотя и в не в прежнем количестве</w:t>
      </w:r>
      <w:r w:rsidR="009B7C71" w:rsidRPr="009B7C71">
        <w:t xml:space="preserve">. </w:t>
      </w:r>
      <w:r w:rsidRPr="009B7C71">
        <w:t>Куда же шла эта чудовищная искусственная прибыль</w:t>
      </w:r>
      <w:r w:rsidR="009B7C71" w:rsidRPr="009B7C71">
        <w:t xml:space="preserve">? </w:t>
      </w:r>
      <w:r w:rsidRPr="009B7C71">
        <w:t>В карманы англ</w:t>
      </w:r>
      <w:r w:rsidR="009B7C71" w:rsidRPr="009B7C71">
        <w:t xml:space="preserve">. </w:t>
      </w:r>
      <w:r w:rsidRPr="009B7C71">
        <w:t>Судовладельцам</w:t>
      </w:r>
      <w:r w:rsidR="009B7C71" w:rsidRPr="009B7C71">
        <w:t xml:space="preserve"> </w:t>
      </w:r>
      <w:r w:rsidRPr="009B7C71">
        <w:t>и фр</w:t>
      </w:r>
      <w:r w:rsidR="009B7C71" w:rsidRPr="009B7C71">
        <w:t xml:space="preserve">. </w:t>
      </w:r>
      <w:r w:rsidRPr="009B7C71">
        <w:t>Таможенникам, что привело к тотальным обыскам и конфискации англ</w:t>
      </w:r>
      <w:r w:rsidR="009B7C71" w:rsidRPr="009B7C71">
        <w:t xml:space="preserve">. </w:t>
      </w:r>
      <w:r w:rsidRPr="009B7C71">
        <w:t>Товаров, а вскоре и уничтожению этих товаров</w:t>
      </w:r>
      <w:r w:rsidR="009B7C71" w:rsidRPr="009B7C71">
        <w:t xml:space="preserve">. </w:t>
      </w:r>
      <w:r w:rsidRPr="009B7C71">
        <w:t>Наполеон был уверен, что таким образом он сделает убыточным предприятием</w:t>
      </w:r>
      <w:r w:rsidR="009B7C71" w:rsidRPr="009B7C71">
        <w:t xml:space="preserve"> </w:t>
      </w:r>
      <w:r w:rsidRPr="009B7C71">
        <w:t>контрабанду</w:t>
      </w:r>
      <w:r w:rsidR="009B7C71" w:rsidRPr="009B7C71">
        <w:t xml:space="preserve">. </w:t>
      </w:r>
      <w:r w:rsidRPr="009B7C71">
        <w:t>Некоторая часть буржуазии как Фр</w:t>
      </w:r>
      <w:r w:rsidR="009B7C71" w:rsidRPr="009B7C71">
        <w:t xml:space="preserve">. </w:t>
      </w:r>
      <w:r w:rsidRPr="009B7C71">
        <w:t>Империи, так и вассальных стран сумела выкачивать громадные прибыли и в этих условиях</w:t>
      </w:r>
      <w:r w:rsidR="009B7C71" w:rsidRPr="009B7C71">
        <w:t xml:space="preserve">. </w:t>
      </w:r>
      <w:r w:rsidR="00D67D69" w:rsidRPr="009B7C71">
        <w:t>Больше всего страдала потребительская масса, переплачивавшая на кофе, сахаре, да и на мануфактурах, избавленных от англ</w:t>
      </w:r>
      <w:r w:rsidR="009B7C71" w:rsidRPr="009B7C71">
        <w:t xml:space="preserve">. </w:t>
      </w:r>
      <w:r w:rsidR="00D67D69" w:rsidRPr="009B7C71">
        <w:t>Конкуренции и поэтому вздорожавших</w:t>
      </w:r>
      <w:r w:rsidR="009B7C71" w:rsidRPr="009B7C71">
        <w:t>.</w:t>
      </w:r>
    </w:p>
    <w:p w:rsidR="009B7C71" w:rsidRDefault="00D67D69" w:rsidP="009B7C71">
      <w:pPr>
        <w:ind w:firstLine="709"/>
      </w:pPr>
      <w:r w:rsidRPr="009B7C71">
        <w:t>При этой обстановке и разразился торгово</w:t>
      </w:r>
      <w:r w:rsidR="00193838">
        <w:t>-</w:t>
      </w:r>
      <w:r w:rsidRPr="009B7C71">
        <w:t>промышленный кризис 1811г</w:t>
      </w:r>
      <w:r w:rsidR="009B7C71" w:rsidRPr="009B7C71">
        <w:t xml:space="preserve">. </w:t>
      </w:r>
      <w:r w:rsidR="00D902AD" w:rsidRPr="009B7C71">
        <w:t>Если в экономическом кризисе 1811 г</w:t>
      </w:r>
      <w:r w:rsidR="009B7C71" w:rsidRPr="009B7C71">
        <w:t xml:space="preserve">. </w:t>
      </w:r>
      <w:r w:rsidR="00D902AD" w:rsidRPr="009B7C71">
        <w:t>заключался урок, то Наполеон поспешил учесть его совершенно определенным образом</w:t>
      </w:r>
      <w:r w:rsidR="009B7C71" w:rsidRPr="009B7C71">
        <w:t xml:space="preserve">; </w:t>
      </w:r>
      <w:r w:rsidR="00D902AD" w:rsidRPr="009B7C71">
        <w:t>пока континентальная блокада не сломит Англию, пока моря не откроются для французов, пока не прекратится бесконечная война, положение французской торговли и промышленности всегда будет шатким и всегда возможно в повторение кризиса</w:t>
      </w:r>
      <w:r w:rsidR="009B7C71" w:rsidRPr="009B7C71">
        <w:t xml:space="preserve">. </w:t>
      </w:r>
      <w:r w:rsidR="00D902AD" w:rsidRPr="009B7C71">
        <w:t>Значит, блокаду нужно завершить, и если для этого придется взять Москву, нужно взять Москву</w:t>
      </w:r>
      <w:r w:rsidR="009B7C71" w:rsidRPr="009B7C71">
        <w:t>.</w:t>
      </w:r>
    </w:p>
    <w:p w:rsidR="009B7C71" w:rsidRDefault="00D902AD" w:rsidP="009B7C71">
      <w:pPr>
        <w:ind w:firstLine="709"/>
      </w:pPr>
      <w:r w:rsidRPr="009B7C71">
        <w:t>Кризис назревал давно, и император</w:t>
      </w:r>
      <w:r w:rsidR="009B7C71" w:rsidRPr="009B7C71">
        <w:t xml:space="preserve"> </w:t>
      </w:r>
      <w:r w:rsidRPr="009B7C71">
        <w:t>следил за его приближением</w:t>
      </w:r>
      <w:r w:rsidR="009B7C71" w:rsidRPr="009B7C71">
        <w:t>.</w:t>
      </w:r>
    </w:p>
    <w:p w:rsidR="009B7C71" w:rsidRDefault="00D902AD" w:rsidP="009B7C71">
      <w:pPr>
        <w:ind w:firstLine="709"/>
      </w:pPr>
      <w:r w:rsidRPr="009B7C71">
        <w:t>До сих пор Наполеону приходилось встречаться с критическим положением государственных финансов, с начинающейся</w:t>
      </w:r>
      <w:r w:rsidR="009B7C71">
        <w:t xml:space="preserve"> " </w:t>
      </w:r>
      <w:r w:rsidRPr="009B7C71">
        <w:t>инфляцией</w:t>
      </w:r>
      <w:r w:rsidR="009B7C71">
        <w:t xml:space="preserve">", </w:t>
      </w:r>
      <w:r w:rsidRPr="009B7C71">
        <w:t>с необходимостью выпускать бумажки без золотого обеспечения, с плутовскими махинациями крупных финансистов, которые стремились опутать казну разными сомнительными займами и ростовщическими обязательствами</w:t>
      </w:r>
      <w:r w:rsidR="009B7C71" w:rsidRPr="009B7C71">
        <w:t>.</w:t>
      </w:r>
    </w:p>
    <w:p w:rsidR="009B7C71" w:rsidRDefault="007874AF" w:rsidP="009B7C71">
      <w:pPr>
        <w:ind w:firstLine="709"/>
      </w:pPr>
      <w:r w:rsidRPr="009B7C71">
        <w:t>Наполеон на опыте 1811 г</w:t>
      </w:r>
      <w:r w:rsidR="009B7C71" w:rsidRPr="009B7C71">
        <w:t xml:space="preserve">. </w:t>
      </w:r>
      <w:r w:rsidRPr="009B7C71">
        <w:t>понял, насколько труднее бороться с общими экономическим кризисом, чем с временными финансовыми затруднениями, и насколько легче ликвидировать неполадки в казначействе, чем найти и главное, уничтожить дефекты во всей экономической системе, в организации всей хозяйственной жизни колоссальной державы</w:t>
      </w:r>
      <w:r w:rsidR="009B7C71" w:rsidRPr="009B7C71">
        <w:t xml:space="preserve">. </w:t>
      </w:r>
      <w:r w:rsidRPr="009B7C71">
        <w:t>Здесь уже не могли помочь ни контрибуции, не хватание за горло финансовых хищников, ни образцовая отчетность и строгость контроля, ни все совершенство бюрократической машины</w:t>
      </w:r>
      <w:r w:rsidR="009B7C71" w:rsidRPr="009B7C71">
        <w:t xml:space="preserve">. </w:t>
      </w:r>
      <w:r w:rsidR="0051009B" w:rsidRPr="009B7C71">
        <w:t>Кризис был прежде всего кризисом сбыта тех товаров, которые главным образом и составляли</w:t>
      </w:r>
      <w:r w:rsidR="009B7C71" w:rsidRPr="009B7C71">
        <w:t xml:space="preserve"> </w:t>
      </w:r>
      <w:r w:rsidR="0051009B" w:rsidRPr="009B7C71">
        <w:t>предметы торговли и промышленности, обогащавшие Францию</w:t>
      </w:r>
      <w:r w:rsidR="009B7C71" w:rsidRPr="009B7C71">
        <w:t xml:space="preserve">. </w:t>
      </w:r>
      <w:r w:rsidR="0051009B" w:rsidRPr="009B7C71">
        <w:t>Все предметы французской роскоши выделывались не только для внутреннего рынка, но для всего мира, а весь мир для фр</w:t>
      </w:r>
      <w:r w:rsidR="009B7C71" w:rsidRPr="009B7C71">
        <w:t>.</w:t>
      </w:r>
    </w:p>
    <w:p w:rsidR="009B7C71" w:rsidRDefault="0051009B" w:rsidP="009B7C71">
      <w:pPr>
        <w:ind w:firstLine="709"/>
      </w:pPr>
      <w:r w:rsidRPr="009B7C71">
        <w:t>Товаров оказывался очень сокращенным</w:t>
      </w:r>
      <w:r w:rsidR="009B7C71" w:rsidRPr="009B7C71">
        <w:t xml:space="preserve">: </w:t>
      </w:r>
      <w:r w:rsidRPr="009B7C71">
        <w:t>Англия отпала, Америка, как Северная, так и Южная, отпала</w:t>
      </w:r>
      <w:r w:rsidR="009B7C71" w:rsidRPr="009B7C71">
        <w:t xml:space="preserve">, </w:t>
      </w:r>
      <w:r w:rsidRPr="009B7C71">
        <w:t>итд</w:t>
      </w:r>
      <w:r w:rsidR="009B7C71" w:rsidRPr="009B7C71">
        <w:t xml:space="preserve">. </w:t>
      </w:r>
      <w:r w:rsidRPr="009B7C71">
        <w:t>Завоеванные Наполеоном страны разорялись дотла</w:t>
      </w:r>
      <w:r w:rsidR="009B7C71" w:rsidRPr="009B7C71">
        <w:t xml:space="preserve">. </w:t>
      </w:r>
      <w:r w:rsidRPr="009B7C71">
        <w:t>С тех пор как русские помещики не могли сбывать</w:t>
      </w:r>
      <w:r w:rsidR="009B7C71" w:rsidRPr="009B7C71">
        <w:t xml:space="preserve"> </w:t>
      </w:r>
      <w:r w:rsidRPr="009B7C71">
        <w:t>в Англию сельскохозяйственное сырье, исчезло и то</w:t>
      </w:r>
      <w:r w:rsidR="009B7C71" w:rsidRPr="009B7C71">
        <w:t xml:space="preserve"> </w:t>
      </w:r>
      <w:r w:rsidRPr="009B7C71">
        <w:t>английское золото, которым они оплачивали парижские товары</w:t>
      </w:r>
      <w:r w:rsidR="009B7C71" w:rsidRPr="009B7C71">
        <w:t xml:space="preserve">. </w:t>
      </w:r>
      <w:r w:rsidRPr="009B7C71">
        <w:t>Теперь, в 1811 г</w:t>
      </w:r>
      <w:r w:rsidR="009B7C71" w:rsidRPr="009B7C71">
        <w:t xml:space="preserve">. </w:t>
      </w:r>
      <w:r w:rsidRPr="009B7C71">
        <w:t>как и раньше, в 1806 г</w:t>
      </w:r>
      <w:r w:rsidR="009B7C71" w:rsidRPr="009B7C71">
        <w:t xml:space="preserve">. </w:t>
      </w:r>
      <w:r w:rsidRPr="009B7C71">
        <w:t>во время несравненно менее острого и менее продолжительного затора в торгово-промышленных делах, Наполеон придерживался давно высказанного им принципа</w:t>
      </w:r>
      <w:r w:rsidR="009B7C71" w:rsidRPr="009B7C71">
        <w:t>:</w:t>
      </w:r>
      <w:r w:rsidR="009B7C71">
        <w:t xml:space="preserve"> " </w:t>
      </w:r>
      <w:r w:rsidRPr="009B7C71">
        <w:t>Моя цель не в том, чтобы предупредить банкротство негоциантов, государственных финансов не хватило бы на это, а в том, чтобы помешать закрытию той или иной мануфактуры</w:t>
      </w:r>
      <w:r w:rsidR="009B7C71">
        <w:t>"</w:t>
      </w:r>
    </w:p>
    <w:p w:rsidR="009B7C71" w:rsidRDefault="0051009B" w:rsidP="009B7C71">
      <w:pPr>
        <w:ind w:firstLine="709"/>
      </w:pPr>
      <w:r w:rsidRPr="009B7C71">
        <w:t>К зиме 1811/12 г</w:t>
      </w:r>
      <w:r w:rsidR="009B7C71" w:rsidRPr="009B7C71">
        <w:t xml:space="preserve">. </w:t>
      </w:r>
      <w:r w:rsidRPr="009B7C71">
        <w:t>кризис стал медленно ослабевать</w:t>
      </w:r>
      <w:r w:rsidR="009B7C71" w:rsidRPr="009B7C71">
        <w:t xml:space="preserve">. </w:t>
      </w:r>
      <w:r w:rsidRPr="009B7C71">
        <w:t>Однако Наполеон понимал, что ни одна причина кризиса 1811 г</w:t>
      </w:r>
      <w:r w:rsidR="009B7C71" w:rsidRPr="009B7C71">
        <w:t xml:space="preserve">. </w:t>
      </w:r>
      <w:r w:rsidRPr="009B7C71">
        <w:t>не устранена, что кризис в скрытом, тлеющем состоянии будет продолжаться</w:t>
      </w:r>
      <w:r w:rsidR="009B7C71" w:rsidRPr="009B7C71">
        <w:t xml:space="preserve">; </w:t>
      </w:r>
      <w:r w:rsidRPr="009B7C71">
        <w:t>понимал он и то, что именно война с Англией и сопряженная с ней континентальная</w:t>
      </w:r>
      <w:r w:rsidR="009B7C71" w:rsidRPr="009B7C71">
        <w:t xml:space="preserve"> </w:t>
      </w:r>
      <w:r w:rsidR="00597A67" w:rsidRPr="009B7C71">
        <w:t>блокада мешают радикальному улучшению экономики империи</w:t>
      </w:r>
      <w:r w:rsidR="009B7C71" w:rsidRPr="009B7C71">
        <w:t xml:space="preserve">. </w:t>
      </w:r>
      <w:r w:rsidR="00597A67" w:rsidRPr="009B7C71">
        <w:t>Чтобы прекратить блокаду, нужно было сначала добиться, чтобы Англия сложила оружие</w:t>
      </w:r>
      <w:r w:rsidR="009B7C71" w:rsidRPr="009B7C71">
        <w:t xml:space="preserve">. </w:t>
      </w:r>
      <w:r w:rsidR="00597A67" w:rsidRPr="009B7C71">
        <w:t>Больше чем когда</w:t>
      </w:r>
      <w:r w:rsidR="009B7C71" w:rsidRPr="009B7C71">
        <w:t xml:space="preserve"> - </w:t>
      </w:r>
      <w:r w:rsidR="00597A67" w:rsidRPr="009B7C71">
        <w:t>либо он считал теперь ускорение победы над Англией главным средством у к упрочнению своей империи и вне и внутри</w:t>
      </w:r>
      <w:r w:rsidR="009B7C71" w:rsidRPr="009B7C71">
        <w:t>.</w:t>
      </w:r>
    </w:p>
    <w:p w:rsidR="009B7C71" w:rsidRDefault="00597A67" w:rsidP="009B7C71">
      <w:pPr>
        <w:ind w:firstLine="709"/>
      </w:pPr>
      <w:r w:rsidRPr="009B7C71">
        <w:t>И больше чем когда</w:t>
      </w:r>
      <w:r w:rsidR="009B7C71" w:rsidRPr="009B7C71">
        <w:t xml:space="preserve"> - </w:t>
      </w:r>
      <w:r w:rsidRPr="009B7C71">
        <w:t>либо</w:t>
      </w:r>
      <w:r w:rsidR="009B7C71" w:rsidRPr="009B7C71">
        <w:t xml:space="preserve"> </w:t>
      </w:r>
      <w:r w:rsidRPr="009B7C71">
        <w:t>он был убежден, что огромный прорыв в блокаде уже сделан англичанами, Что Александр с ним лукавит и его обманывает, что Английские товары</w:t>
      </w:r>
      <w:r w:rsidR="00885FC0" w:rsidRPr="009B7C71">
        <w:t xml:space="preserve"> из России по всей необъятной западной границе, через Пруссию, Польшу, Австрию, через тысячи отверстий просачиваются в Европу и что это сводит к нулю континентальную блокаду</w:t>
      </w:r>
      <w:r w:rsidR="009B7C71" w:rsidRPr="009B7C71">
        <w:t>.</w:t>
      </w:r>
    </w:p>
    <w:p w:rsidR="009B7C71" w:rsidRDefault="00885FC0" w:rsidP="009B7C71">
      <w:pPr>
        <w:ind w:firstLine="709"/>
      </w:pPr>
      <w:r w:rsidRPr="009B7C71">
        <w:t>Наполеон начал задаваться вопросом</w:t>
      </w:r>
      <w:r w:rsidR="009B7C71" w:rsidRPr="009B7C71">
        <w:t xml:space="preserve">: </w:t>
      </w:r>
      <w:r w:rsidRPr="009B7C71">
        <w:t>отказаться от борьбы с Англией, от близкой уже победы, от сокрушения британского экономического могущества или схватить Александра за горло и заставить его вспомнить тильзитские обязательства</w:t>
      </w:r>
      <w:r w:rsidR="009B7C71" w:rsidRPr="009B7C71">
        <w:t xml:space="preserve">? </w:t>
      </w:r>
      <w:r w:rsidRPr="009B7C71">
        <w:t>Уже с 1810 г</w:t>
      </w:r>
      <w:r w:rsidR="009B7C71" w:rsidRPr="009B7C71">
        <w:t xml:space="preserve">. </w:t>
      </w:r>
      <w:r w:rsidRPr="009B7C71">
        <w:t>Наполеон приказал доставить ему книги с информацией о России, ее истории и особенностях</w:t>
      </w:r>
      <w:r w:rsidR="009B7C71" w:rsidRPr="009B7C71">
        <w:t>.</w:t>
      </w:r>
    </w:p>
    <w:p w:rsidR="009B7C71" w:rsidRDefault="00885FC0" w:rsidP="009B7C71">
      <w:pPr>
        <w:ind w:firstLine="709"/>
      </w:pPr>
      <w:r w:rsidRPr="009B7C71">
        <w:t>Наполеон</w:t>
      </w:r>
      <w:r w:rsidR="009B7C71" w:rsidRPr="009B7C71">
        <w:t xml:space="preserve"> </w:t>
      </w:r>
      <w:r w:rsidRPr="009B7C71">
        <w:t>стал свыкаться с мыслью, что англичанам</w:t>
      </w:r>
      <w:r w:rsidR="009B7C71" w:rsidRPr="009B7C71">
        <w:t xml:space="preserve">. </w:t>
      </w:r>
      <w:r w:rsidRPr="009B7C71">
        <w:t>Этому упорному, неуловимому, наседающему врагу, которого не удалось победить ни в Каире, ни в Милане, ни в Вене, ни в Берлине, ни в Мадриде, можно нанести окончательный сокрушительный удар только в Москве</w:t>
      </w:r>
      <w:r w:rsidR="009B7C71" w:rsidRPr="009B7C71">
        <w:t>.</w:t>
      </w:r>
    </w:p>
    <w:p w:rsidR="009B7C71" w:rsidRDefault="00763539" w:rsidP="009B7C71">
      <w:pPr>
        <w:ind w:firstLine="709"/>
      </w:pPr>
      <w:r w:rsidRPr="009B7C71">
        <w:t>Кризис 1811 г</w:t>
      </w:r>
      <w:r w:rsidR="009B7C71" w:rsidRPr="009B7C71">
        <w:t xml:space="preserve">. </w:t>
      </w:r>
      <w:r w:rsidRPr="009B7C71">
        <w:t>окончательно направил мысли императора в сторону России</w:t>
      </w:r>
      <w:r w:rsidR="009B7C71" w:rsidRPr="009B7C71">
        <w:t xml:space="preserve">. </w:t>
      </w:r>
      <w:r w:rsidRPr="009B7C71">
        <w:t>Впоследствии в Витебске, уже во время похода на Москву, граф Дарю откровенно заявил Наполеону, что ни армии, ни даже многие в окружении императора не понимают, зачем ведется эта трудная война</w:t>
      </w:r>
      <w:r w:rsidR="009B7C71" w:rsidRPr="009B7C71">
        <w:t xml:space="preserve"> </w:t>
      </w:r>
      <w:r w:rsidRPr="009B7C71">
        <w:t>с Россией, потому что из-за торговли английскими товарами во владениях Александра воевать не стоило</w:t>
      </w:r>
      <w:r w:rsidR="009B7C71" w:rsidRPr="009B7C71">
        <w:t xml:space="preserve">. </w:t>
      </w:r>
      <w:r w:rsidRPr="009B7C71">
        <w:t>Наполеон усматривал в последовательно проведенном экономическом удушении Англии единственное средство окончательно обеспечить прочность существования великой созданной им монархии</w:t>
      </w:r>
      <w:r w:rsidR="009B7C71" w:rsidRPr="009B7C71">
        <w:t>.</w:t>
      </w:r>
    </w:p>
    <w:p w:rsidR="009B7C71" w:rsidRDefault="00763539" w:rsidP="009B7C71">
      <w:pPr>
        <w:ind w:firstLine="709"/>
      </w:pPr>
      <w:r w:rsidRPr="009B7C71">
        <w:t xml:space="preserve">И вместе с тем он ясно видел, что союз с Россией подламывается не только вследствие разногласий из-за Польши и не только из-за беспокоящей и раздражающей Александра оккупации части прусских владений и захватов на севере Германии </w:t>
      </w:r>
      <w:r w:rsidR="009B7C71">
        <w:t>-</w:t>
      </w:r>
      <w:r w:rsidRPr="009B7C71">
        <w:t xml:space="preserve"> но прежде всего потому, что Россия возлагает свои надежды на Англию в будущем, а</w:t>
      </w:r>
      <w:r w:rsidR="009B7C71" w:rsidRPr="009B7C71">
        <w:t xml:space="preserve"> </w:t>
      </w:r>
      <w:r w:rsidRPr="009B7C71">
        <w:t>Англия возлагает свои надежды на Россию</w:t>
      </w:r>
      <w:r w:rsidR="009B7C71" w:rsidRPr="009B7C71">
        <w:t xml:space="preserve">. </w:t>
      </w:r>
      <w:r w:rsidRPr="009B7C71">
        <w:t>Но непосредственный удар на Англию Наполеон нанести не может</w:t>
      </w:r>
      <w:r w:rsidR="009B7C71" w:rsidRPr="009B7C71">
        <w:t xml:space="preserve">. </w:t>
      </w:r>
      <w:r w:rsidRPr="009B7C71">
        <w:t>Значит, ударить нужно по России</w:t>
      </w:r>
      <w:r w:rsidR="009B7C71" w:rsidRPr="009B7C71">
        <w:t>.</w:t>
      </w:r>
    </w:p>
    <w:p w:rsidR="009B7C71" w:rsidRDefault="00B81C47" w:rsidP="009B7C71">
      <w:pPr>
        <w:ind w:firstLine="709"/>
      </w:pPr>
      <w:r w:rsidRPr="009B7C71">
        <w:t>Из всех войн Наполеона 1812 г</w:t>
      </w:r>
      <w:r w:rsidR="009B7C71" w:rsidRPr="009B7C71">
        <w:t xml:space="preserve">. </w:t>
      </w:r>
      <w:r w:rsidRPr="009B7C71">
        <w:t>является наиболее откровенно империалистской войной, наиболее непосредственно продиктованной интересами захватнической политики Наполеона и крупной французской буржуазии</w:t>
      </w:r>
      <w:r w:rsidR="009B7C71" w:rsidRPr="009B7C71">
        <w:t xml:space="preserve">. </w:t>
      </w:r>
      <w:r w:rsidRPr="009B7C71">
        <w:t>Заставить Россию экономически подчиниться интересам фр</w:t>
      </w:r>
      <w:r w:rsidR="009B7C71" w:rsidRPr="009B7C71">
        <w:t xml:space="preserve">. </w:t>
      </w:r>
      <w:r w:rsidRPr="009B7C71">
        <w:t>крупной буржуазии и создать против России вечную угрозу в виде вассальной, всецело зависимой от французов Польши, к которой присоединить Литву и Белоруссию,</w:t>
      </w:r>
      <w:r w:rsidR="009B7C71" w:rsidRPr="009B7C71">
        <w:t xml:space="preserve"> - </w:t>
      </w:r>
      <w:r w:rsidRPr="009B7C71">
        <w:t>вот основная цель</w:t>
      </w:r>
      <w:r w:rsidR="009B7C71" w:rsidRPr="009B7C71">
        <w:t xml:space="preserve">. </w:t>
      </w:r>
      <w:r w:rsidRPr="009B7C71">
        <w:t>А если дело пойдет совсем гладко, то добраться до Индии</w:t>
      </w:r>
      <w:r w:rsidR="009B7C71" w:rsidRPr="009B7C71">
        <w:t>.</w:t>
      </w:r>
    </w:p>
    <w:p w:rsidR="009B7C71" w:rsidRDefault="009B7C71" w:rsidP="009B7C71">
      <w:pPr>
        <w:ind w:firstLine="709"/>
      </w:pPr>
    </w:p>
    <w:p w:rsidR="009B7C71" w:rsidRDefault="00D158DE" w:rsidP="00D158DE">
      <w:pPr>
        <w:pStyle w:val="2"/>
      </w:pPr>
      <w:bookmarkStart w:id="2" w:name="_Toc254992569"/>
      <w:r w:rsidRPr="009B7C71">
        <w:t>Ход отечественной войны 1812 года</w:t>
      </w:r>
      <w:bookmarkEnd w:id="2"/>
    </w:p>
    <w:p w:rsidR="00D158DE" w:rsidRPr="00D158DE" w:rsidRDefault="00D158DE" w:rsidP="00D158DE">
      <w:pPr>
        <w:ind w:firstLine="709"/>
      </w:pPr>
    </w:p>
    <w:p w:rsidR="009B7C71" w:rsidRDefault="00A4053F" w:rsidP="009B7C71">
      <w:pPr>
        <w:ind w:firstLine="709"/>
      </w:pPr>
      <w:r w:rsidRPr="009B7C71">
        <w:t>С января 1811 г</w:t>
      </w:r>
      <w:r w:rsidR="009B7C71" w:rsidRPr="009B7C71">
        <w:t xml:space="preserve">. </w:t>
      </w:r>
      <w:r w:rsidRPr="009B7C71">
        <w:t>Наполеон</w:t>
      </w:r>
      <w:r w:rsidR="009B7C71" w:rsidRPr="009B7C71">
        <w:t xml:space="preserve"> </w:t>
      </w:r>
      <w:r w:rsidRPr="009B7C71">
        <w:t>начал серьезно задумываться о походе на Россию, когда ознакомился с новым русским таможенным тарифом</w:t>
      </w:r>
      <w:r w:rsidR="009B7C71" w:rsidRPr="009B7C71">
        <w:t xml:space="preserve">. </w:t>
      </w:r>
      <w:r w:rsidRPr="009B7C71">
        <w:t>Этот тариф очень повышал пошлины на ввоз в Россию вин, шелковых и бархатных материй и других предметов роскоши</w:t>
      </w:r>
      <w:r w:rsidR="009B7C71" w:rsidRPr="009B7C71">
        <w:t xml:space="preserve">. </w:t>
      </w:r>
      <w:r w:rsidR="00090A74" w:rsidRPr="009B7C71">
        <w:t>Наполеон протестовал против этого тарифа</w:t>
      </w:r>
      <w:r w:rsidR="009B7C71" w:rsidRPr="009B7C71">
        <w:t xml:space="preserve">; </w:t>
      </w:r>
      <w:r w:rsidR="00090A74" w:rsidRPr="009B7C71">
        <w:t>ему ответили, что плачевное состояние русских финансов вынуждает к подобной мере</w:t>
      </w:r>
      <w:r w:rsidR="009B7C71" w:rsidRPr="009B7C71">
        <w:t xml:space="preserve">. </w:t>
      </w:r>
      <w:r w:rsidR="00090A74" w:rsidRPr="009B7C71">
        <w:t>Тариф остался</w:t>
      </w:r>
      <w:r w:rsidR="009B7C71" w:rsidRPr="009B7C71">
        <w:t xml:space="preserve">. </w:t>
      </w:r>
      <w:r w:rsidR="00090A74" w:rsidRPr="009B7C71">
        <w:t>Александр тоже думал о неизбежности войны, искал союзников</w:t>
      </w:r>
      <w:r w:rsidR="009B7C71">
        <w:t>.1</w:t>
      </w:r>
      <w:r w:rsidR="00090A74" w:rsidRPr="009B7C71">
        <w:t>5 августа 1811 г</w:t>
      </w:r>
      <w:r w:rsidR="009B7C71" w:rsidRPr="009B7C71">
        <w:t xml:space="preserve">. </w:t>
      </w:r>
      <w:r w:rsidR="00090A74" w:rsidRPr="009B7C71">
        <w:t>на приеме дипломатического корпуса, прибывшего поздравить Наполеона с именинами, произошла ссора между императором и послом из России Куракиным, где Наполеон практически</w:t>
      </w:r>
      <w:r w:rsidR="009B7C71" w:rsidRPr="009B7C71">
        <w:t xml:space="preserve"> </w:t>
      </w:r>
      <w:r w:rsidR="00090A74" w:rsidRPr="009B7C71">
        <w:t>высказался о предательстве князя Александра</w:t>
      </w:r>
      <w:r w:rsidR="009B7C71" w:rsidRPr="009B7C71">
        <w:t xml:space="preserve">. </w:t>
      </w:r>
      <w:r w:rsidR="00090A74" w:rsidRPr="009B7C71">
        <w:t>После этой сцены уже никто в Европе не сомневался в близ</w:t>
      </w:r>
      <w:r w:rsidR="00821AA7" w:rsidRPr="009B7C71">
        <w:t>ившейся</w:t>
      </w:r>
      <w:r w:rsidR="009B7C71" w:rsidRPr="009B7C71">
        <w:t xml:space="preserve"> </w:t>
      </w:r>
      <w:r w:rsidR="00090A74" w:rsidRPr="009B7C71">
        <w:t>войне</w:t>
      </w:r>
      <w:r w:rsidR="009B7C71" w:rsidRPr="009B7C71">
        <w:t>.</w:t>
      </w:r>
    </w:p>
    <w:p w:rsidR="009B7C71" w:rsidRDefault="00090A74" w:rsidP="009B7C71">
      <w:pPr>
        <w:ind w:firstLine="709"/>
      </w:pPr>
      <w:r w:rsidRPr="009B7C71">
        <w:t>Наполеон постепенной превращал всю вассальную германию в обширный плацдарм для будущего нашествия</w:t>
      </w:r>
      <w:r w:rsidR="009B7C71" w:rsidRPr="009B7C71">
        <w:t xml:space="preserve">. </w:t>
      </w:r>
      <w:r w:rsidRPr="009B7C71">
        <w:t xml:space="preserve">Одновременно он решил принудить к военному союзу с собой Пруссию, так и Австрию </w:t>
      </w:r>
      <w:r w:rsidR="009B7C71">
        <w:t>-</w:t>
      </w:r>
      <w:r w:rsidRPr="009B7C71">
        <w:t xml:space="preserve"> две державы на континенте, которые еще числились самостоятельными, хотя фактически Пруссия была в полном политическом рабстве у Наполеона</w:t>
      </w:r>
      <w:r w:rsidR="009B7C71" w:rsidRPr="009B7C71">
        <w:t xml:space="preserve">. </w:t>
      </w:r>
      <w:r w:rsidRPr="009B7C71">
        <w:t>Этот военный союз должен</w:t>
      </w:r>
      <w:r w:rsidR="009B7C71" w:rsidRPr="009B7C71">
        <w:t xml:space="preserve"> </w:t>
      </w:r>
      <w:r w:rsidRPr="009B7C71">
        <w:t>был непосредственно предшествовать</w:t>
      </w:r>
      <w:r w:rsidR="009B7C71" w:rsidRPr="009B7C71">
        <w:t xml:space="preserve"> </w:t>
      </w:r>
      <w:r w:rsidR="00F1472C" w:rsidRPr="009B7C71">
        <w:t>нападению на Россию</w:t>
      </w:r>
      <w:r w:rsidR="009B7C71" w:rsidRPr="009B7C71">
        <w:t>.</w:t>
      </w:r>
    </w:p>
    <w:p w:rsidR="009B7C71" w:rsidRDefault="00F1472C" w:rsidP="009B7C71">
      <w:pPr>
        <w:ind w:firstLine="709"/>
      </w:pPr>
      <w:r w:rsidRPr="009B7C71">
        <w:t xml:space="preserve">Оставалась еще в тылу Англия </w:t>
      </w:r>
      <w:r w:rsidR="009B7C71">
        <w:t>-</w:t>
      </w:r>
      <w:r w:rsidRPr="009B7C71">
        <w:t xml:space="preserve"> но Наполеон способствовал тому, что между США и Англией вспыхнула война</w:t>
      </w:r>
      <w:r w:rsidR="009B7C71" w:rsidRPr="009B7C71">
        <w:t xml:space="preserve">. </w:t>
      </w:r>
      <w:r w:rsidRPr="009B7C71">
        <w:t xml:space="preserve">Тыл был обеспечен, путь </w:t>
      </w:r>
      <w:r w:rsidR="009B7C71">
        <w:t>-</w:t>
      </w:r>
      <w:r w:rsidRPr="009B7C71">
        <w:t xml:space="preserve"> свободен</w:t>
      </w:r>
      <w:r w:rsidR="009B7C71" w:rsidRPr="009B7C71">
        <w:t xml:space="preserve">. </w:t>
      </w:r>
      <w:r w:rsidRPr="009B7C71">
        <w:t>Общая уверенность в победе Наполеона казалась, была твердо обоснована</w:t>
      </w:r>
      <w:r w:rsidR="009B7C71" w:rsidRPr="009B7C71">
        <w:t xml:space="preserve">. </w:t>
      </w:r>
      <w:r w:rsidRPr="009B7C71">
        <w:t>На Россию шли несметные полки превосходно организованной армии</w:t>
      </w:r>
      <w:r w:rsidR="009B7C71" w:rsidRPr="009B7C71">
        <w:t xml:space="preserve">; </w:t>
      </w:r>
      <w:r w:rsidRPr="009B7C71">
        <w:t>Перед Наполеоном была Россия, выставившая на свою защиту втрое меньшую армию</w:t>
      </w:r>
      <w:r w:rsidR="009B7C71" w:rsidRPr="009B7C71">
        <w:t>.</w:t>
      </w:r>
    </w:p>
    <w:p w:rsidR="009B7C71" w:rsidRDefault="00B81C47" w:rsidP="009B7C71">
      <w:pPr>
        <w:ind w:firstLine="709"/>
      </w:pPr>
      <w:r w:rsidRPr="009B7C71">
        <w:t>Но у России оставались в запасе козыри</w:t>
      </w:r>
      <w:r w:rsidR="009B7C71" w:rsidRPr="009B7C71">
        <w:t>:</w:t>
      </w:r>
    </w:p>
    <w:p w:rsidR="009B7C71" w:rsidRDefault="00193838" w:rsidP="009B7C71">
      <w:pPr>
        <w:ind w:firstLine="709"/>
      </w:pPr>
      <w:r w:rsidRPr="009B7C71">
        <w:t>В</w:t>
      </w:r>
      <w:r w:rsidR="00B81C47" w:rsidRPr="009B7C71">
        <w:t>о</w:t>
      </w:r>
      <w:r>
        <w:t>-</w:t>
      </w:r>
      <w:r w:rsidR="00B81C47" w:rsidRPr="009B7C71">
        <w:t xml:space="preserve">первых </w:t>
      </w:r>
      <w:r w:rsidR="009B7C71">
        <w:t>-</w:t>
      </w:r>
      <w:r w:rsidR="00B81C47" w:rsidRPr="009B7C71">
        <w:t xml:space="preserve"> Испания</w:t>
      </w:r>
      <w:r w:rsidR="009B7C71">
        <w:t xml:space="preserve"> (</w:t>
      </w:r>
      <w:r w:rsidR="00B81C47" w:rsidRPr="009B7C71">
        <w:t xml:space="preserve">испанская язва </w:t>
      </w:r>
      <w:r w:rsidR="009B7C71">
        <w:t>-</w:t>
      </w:r>
      <w:r w:rsidR="00B81C47" w:rsidRPr="009B7C71">
        <w:t xml:space="preserve"> восстание крестьян и всего населения Испании было постоянно, что влияло на положение </w:t>
      </w:r>
      <w:r w:rsidR="00821AA7" w:rsidRPr="009B7C71">
        <w:t>Франции</w:t>
      </w:r>
      <w:r w:rsidR="009B7C71" w:rsidRPr="009B7C71">
        <w:t>)</w:t>
      </w:r>
    </w:p>
    <w:p w:rsidR="009B7C71" w:rsidRDefault="00193838" w:rsidP="009B7C71">
      <w:pPr>
        <w:ind w:firstLine="709"/>
      </w:pPr>
      <w:r>
        <w:t>Во-</w:t>
      </w:r>
      <w:r w:rsidR="00E807D5" w:rsidRPr="009B7C71">
        <w:t xml:space="preserve">вторых </w:t>
      </w:r>
      <w:r w:rsidR="009B7C71">
        <w:t>-</w:t>
      </w:r>
      <w:r w:rsidR="00E807D5" w:rsidRPr="009B7C71">
        <w:t xml:space="preserve"> шведская политика, котор</w:t>
      </w:r>
      <w:r w:rsidR="00821AA7" w:rsidRPr="009B7C71">
        <w:t>ая начала сближаться с Россией, а</w:t>
      </w:r>
      <w:r>
        <w:t xml:space="preserve"> </w:t>
      </w:r>
      <w:r w:rsidR="00E807D5" w:rsidRPr="009B7C71">
        <w:t>особенно дружить и иметь союз</w:t>
      </w:r>
      <w:r w:rsidR="009B7C71" w:rsidRPr="009B7C71">
        <w:t xml:space="preserve">. </w:t>
      </w:r>
      <w:r w:rsidR="00E807D5" w:rsidRPr="009B7C71">
        <w:t>Третьим благоприятным для России обстоятельством был мир с Турцией</w:t>
      </w:r>
      <w:r w:rsidR="009B7C71" w:rsidRPr="009B7C71">
        <w:t>.</w:t>
      </w:r>
    </w:p>
    <w:p w:rsidR="009B7C71" w:rsidRDefault="00E807D5" w:rsidP="009B7C71">
      <w:pPr>
        <w:ind w:firstLine="709"/>
      </w:pPr>
      <w:r w:rsidRPr="009B7C71">
        <w:t>С очень смешанными чувствами</w:t>
      </w:r>
      <w:r w:rsidR="009B7C71" w:rsidRPr="009B7C71">
        <w:t xml:space="preserve"> </w:t>
      </w:r>
      <w:r w:rsidRPr="009B7C71">
        <w:t>дворянство России следило за приближением страшной грозы</w:t>
      </w:r>
      <w:r w:rsidR="009B7C71" w:rsidRPr="009B7C71">
        <w:t xml:space="preserve">. </w:t>
      </w:r>
      <w:r w:rsidRPr="009B7C71">
        <w:t>Тут была и радость, что порвано с</w:t>
      </w:r>
      <w:r w:rsidR="00193838">
        <w:t xml:space="preserve"> </w:t>
      </w:r>
      <w:r w:rsidR="009B7C71">
        <w:t>"</w:t>
      </w:r>
      <w:r w:rsidRPr="009B7C71">
        <w:t>тильзитским рабством</w:t>
      </w:r>
      <w:r w:rsidR="009B7C71">
        <w:t xml:space="preserve">", </w:t>
      </w:r>
      <w:r w:rsidRPr="009B7C71">
        <w:t>что конец разорительной континентальной блокаде, конец подозрительным антидворянским новшествам Сперанского, тут был и страх перед грозным, непобедимым завоевателем,</w:t>
      </w:r>
      <w:r w:rsidR="009B7C71" w:rsidRPr="009B7C71">
        <w:t xml:space="preserve"> - </w:t>
      </w:r>
      <w:r w:rsidRPr="009B7C71">
        <w:t xml:space="preserve">и в тоже время какая </w:t>
      </w:r>
      <w:r w:rsidR="009B7C71">
        <w:t>-</w:t>
      </w:r>
      <w:r w:rsidRPr="009B7C71">
        <w:t>то инстинктивная уверенность в победе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В ночь на 12 июня 1812г</w:t>
      </w:r>
      <w:r w:rsidR="009B7C71" w:rsidRPr="009B7C71">
        <w:t xml:space="preserve">. </w:t>
      </w:r>
      <w:r w:rsidRPr="009B7C71">
        <w:t>армия Наполеона без объявления войны начала переправу через Неман, вдоль которого проходила тогда западная граница России</w:t>
      </w:r>
      <w:r w:rsidR="009B7C71" w:rsidRPr="009B7C71">
        <w:t xml:space="preserve">. </w:t>
      </w:r>
      <w:r w:rsidRPr="009B7C71">
        <w:t>Близ Ковно французские отряды прикрытия на лодках переплыли на восточный берег и не встретили там никого, кроме казачьих разъездов</w:t>
      </w:r>
      <w:r w:rsidR="009B7C71" w:rsidRPr="009B7C71">
        <w:t xml:space="preserve">. </w:t>
      </w:r>
      <w:r w:rsidRPr="009B7C71">
        <w:t>Сапёры навели плавучие мосты, по которым перешли через реку полки гвардии, пехотный и кавалерийский корпуса и артиллерия</w:t>
      </w:r>
      <w:r w:rsidR="009B7C71" w:rsidRPr="009B7C71">
        <w:t xml:space="preserve">. </w:t>
      </w:r>
      <w:r w:rsidRPr="009B7C71">
        <w:t>Нигде не видно было ни русских войск, ни оживлённых дорог, ни шумных лагерей</w:t>
      </w:r>
      <w:r w:rsidR="009B7C71" w:rsidRPr="009B7C71">
        <w:t xml:space="preserve">. </w:t>
      </w:r>
      <w:r w:rsidRPr="009B7C71">
        <w:t>Рано утром авангард французских войск вошёл в Ковно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Стратегический план Наполеона в начале войны был таков</w:t>
      </w:r>
      <w:r w:rsidR="009B7C71" w:rsidRPr="009B7C71">
        <w:t xml:space="preserve">: </w:t>
      </w:r>
      <w:r w:rsidRPr="009B7C71">
        <w:t>разгромить русские армии порознь уже в приграничных сражениях</w:t>
      </w:r>
      <w:r w:rsidR="009B7C71" w:rsidRPr="009B7C71">
        <w:t xml:space="preserve">. </w:t>
      </w:r>
      <w:r w:rsidRPr="009B7C71">
        <w:t>Углубляться в бескрайние пространства России он не хотел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Такой расчёт Наполеона мог бы осуществиться, если бы русские армии действовали по тому плану, который составил военный наставник Александра 1 генерал К</w:t>
      </w:r>
      <w:r w:rsidR="009B7C71" w:rsidRPr="009B7C71">
        <w:t xml:space="preserve">. </w:t>
      </w:r>
      <w:r w:rsidRPr="009B7C71">
        <w:t>Фуль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Главные силы русских войск</w:t>
      </w:r>
      <w:r w:rsidR="009B7C71">
        <w:t xml:space="preserve"> (</w:t>
      </w:r>
      <w:r w:rsidRPr="009B7C71">
        <w:t>армия Барклая-де-Толли</w:t>
      </w:r>
      <w:r w:rsidR="009B7C71" w:rsidRPr="009B7C71">
        <w:t xml:space="preserve">) </w:t>
      </w:r>
      <w:r w:rsidRPr="009B7C71">
        <w:t>были сосредоточены в то время в 100 км к юго-востоку от места переправы неприятеля</w:t>
      </w:r>
      <w:r w:rsidR="009B7C71" w:rsidRPr="009B7C71">
        <w:t xml:space="preserve">. </w:t>
      </w:r>
      <w:r w:rsidRPr="009B7C71">
        <w:t>Литовское население ещё со времён нашествия Тевтонского ордена старалось селиться подальше от границ Пруссии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Поэтому восточный берег Немана казался безлюдным</w:t>
      </w:r>
      <w:r w:rsidR="009B7C71" w:rsidRPr="009B7C71">
        <w:t xml:space="preserve">. </w:t>
      </w:r>
      <w:r w:rsidRPr="009B7C71">
        <w:t>В тот самый день, 12 июня, когда французская армия начала свою переправу через Неман, Александр 1 присутствовал на празднике, который русские офицеры давали в его честь в окрестностях Вильны, пригласив на торжества высшее виленское общество</w:t>
      </w:r>
      <w:r w:rsidR="009B7C71" w:rsidRPr="009B7C71">
        <w:t xml:space="preserve">. </w:t>
      </w:r>
      <w:r w:rsidRPr="009B7C71">
        <w:t>Здесь русский император вечером узнал о наступлении неприятеля</w:t>
      </w:r>
      <w:r w:rsidR="009B7C71">
        <w:t>.1</w:t>
      </w:r>
      <w:r w:rsidRPr="009B7C71">
        <w:t>4 июня он оставил город, послав предварительно своего министра полиции генерал-адъютанта А</w:t>
      </w:r>
      <w:r w:rsidR="009B7C71">
        <w:t xml:space="preserve">.Д. </w:t>
      </w:r>
      <w:r w:rsidRPr="009B7C71">
        <w:t>Балашова к французскому императору с предложением начать переговоры о мирном разрешении конфликта</w:t>
      </w:r>
      <w:r w:rsidR="009B7C71" w:rsidRPr="009B7C71">
        <w:t xml:space="preserve">. </w:t>
      </w:r>
      <w:r w:rsidRPr="009B7C71">
        <w:t>Наполеон принял последнего уже в Вильне, которую французы заняли на четвёртый день после переправы через Неман</w:t>
      </w:r>
      <w:r w:rsidR="009B7C71" w:rsidRPr="009B7C71">
        <w:t xml:space="preserve">. </w:t>
      </w:r>
      <w:r w:rsidRPr="009B7C71">
        <w:t>В Вильне Наполеон оставался полных 18 дней, что впоследствии военные историки считали одной из его роковых ошибок</w:t>
      </w:r>
      <w:r w:rsidR="009B7C71" w:rsidRPr="009B7C71">
        <w:t xml:space="preserve">. </w:t>
      </w:r>
      <w:r w:rsidRPr="009B7C71">
        <w:t>Но, как и раньше в Дрездене, он ждал подходившие к нему новые армейские части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Барклай-де-Толли, узнав о вторжении Наполеона, повёл свою армию из Вильно в Дрисский лагерь</w:t>
      </w:r>
      <w:r w:rsidR="009B7C71" w:rsidRPr="009B7C71">
        <w:t xml:space="preserve">. </w:t>
      </w:r>
      <w:r w:rsidRPr="009B7C71">
        <w:t>К Багратиону он послал курьера с приказом от имени царя, который был тогда в штабе Барклая</w:t>
      </w:r>
      <w:r w:rsidR="009B7C71" w:rsidRPr="009B7C71">
        <w:t xml:space="preserve">: </w:t>
      </w:r>
      <w:r w:rsidRPr="009B7C71">
        <w:t>отступать на Минск для взаимодействия с 1-й армией</w:t>
      </w:r>
      <w:r w:rsidR="009B7C71" w:rsidRPr="009B7C71">
        <w:t xml:space="preserve">. </w:t>
      </w:r>
      <w:r w:rsidRPr="009B7C71">
        <w:t>Наполеон, следуя своему плану, устремился с главными силами за Барклаем, а чтобы не дать Барклаю и Багратиону соединиться, направил вразрез между ними корпус маршала Даву</w:t>
      </w:r>
      <w:r w:rsidR="009B7C71" w:rsidRPr="009B7C71">
        <w:t xml:space="preserve">. </w:t>
      </w:r>
      <w:r w:rsidRPr="009B7C71">
        <w:t>Но его надежды вклиниться, навязать им крупные сражения и поодиночке разгромить терпели неудачу</w:t>
      </w:r>
      <w:r w:rsidR="009B7C71" w:rsidRPr="009B7C71">
        <w:t xml:space="preserve">. </w:t>
      </w:r>
      <w:r w:rsidRPr="009B7C71">
        <w:t>Барклай ввиду невыгодного соотношения сил, убедившись в слабости своих оборонительных укреплений и непригодности избранной позиции, своевременно начал отступать через Полоцк к Витебску и далее к Смоленску на соединение со 2-й армией</w:t>
      </w:r>
      <w:r w:rsidR="009B7C71" w:rsidRPr="009B7C71">
        <w:t xml:space="preserve">. </w:t>
      </w:r>
      <w:r w:rsidRPr="009B7C71">
        <w:t>Удар, намеченный Наполеоном по войскам 1-й армии в районе Вильны, пришёлся по пустому месту</w:t>
      </w:r>
      <w:r w:rsidR="009B7C71" w:rsidRPr="009B7C71">
        <w:t xml:space="preserve">. </w:t>
      </w:r>
      <w:r w:rsidRPr="009B7C71">
        <w:t>К тому же он дважды не смог разбить 1-ю русскую армию у Полоцка и Витебска</w:t>
      </w:r>
      <w:r w:rsidR="009B7C71" w:rsidRPr="009B7C71">
        <w:t xml:space="preserve"> - </w:t>
      </w:r>
      <w:r w:rsidRPr="009B7C71">
        <w:t>он настигал Барклая, но тот уходил от сражения и отступал дальше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2-я армия</w:t>
      </w:r>
      <w:r w:rsidR="009B7C71">
        <w:t xml:space="preserve"> (</w:t>
      </w:r>
      <w:r w:rsidRPr="009B7C71">
        <w:t>Багратиона</w:t>
      </w:r>
      <w:r w:rsidR="009B7C71" w:rsidRPr="009B7C71">
        <w:t xml:space="preserve">) </w:t>
      </w:r>
      <w:r w:rsidRPr="009B7C71">
        <w:t>двигалась через Слуцк, Бобруйск, переправилась через Днепр, прошла Мстиславль и направилась к Смоленску</w:t>
      </w:r>
      <w:r w:rsidR="009B7C71" w:rsidRPr="009B7C71">
        <w:t xml:space="preserve">. </w:t>
      </w:r>
      <w:r w:rsidRPr="009B7C71">
        <w:t>Только большой опыт и мастерство позволили Багратиону выйти из ловушки, устроенной талантливым французским маршалом Даву</w:t>
      </w:r>
      <w:r w:rsidR="009B7C71">
        <w:t>.2</w:t>
      </w:r>
      <w:r w:rsidRPr="009B7C71">
        <w:t>2 июля обе русские армии соединились в Смоленске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Таким образом, план Наполеона разгромить рассредоточенные русские войска поодиночке рухнул</w:t>
      </w:r>
      <w:r w:rsidR="009B7C71" w:rsidRPr="009B7C71">
        <w:t xml:space="preserve">. </w:t>
      </w:r>
      <w:r w:rsidRPr="009B7C71">
        <w:t>Мало того, он вынужден был распылять свои силы</w:t>
      </w:r>
      <w:r w:rsidR="009B7C71" w:rsidRPr="009B7C71">
        <w:t xml:space="preserve">: </w:t>
      </w:r>
      <w:r w:rsidRPr="009B7C71">
        <w:t>на север против И</w:t>
      </w:r>
      <w:r w:rsidR="009B7C71">
        <w:t xml:space="preserve">.Н. </w:t>
      </w:r>
      <w:r w:rsidRPr="009B7C71">
        <w:t>Эссена отрядил корпус Ж</w:t>
      </w:r>
      <w:r w:rsidR="009B7C71" w:rsidRPr="009B7C71">
        <w:t>. -</w:t>
      </w:r>
      <w:r w:rsidR="009B7C71">
        <w:t xml:space="preserve"> </w:t>
      </w:r>
      <w:r w:rsidRPr="009B7C71">
        <w:t>Э</w:t>
      </w:r>
      <w:r w:rsidR="009B7C71" w:rsidRPr="009B7C71">
        <w:t xml:space="preserve">. </w:t>
      </w:r>
      <w:r w:rsidRPr="009B7C71">
        <w:t>Макдональда</w:t>
      </w:r>
      <w:r w:rsidR="009B7C71" w:rsidRPr="009B7C71">
        <w:t xml:space="preserve">; </w:t>
      </w:r>
      <w:r w:rsidRPr="009B7C71">
        <w:t>на юг против А</w:t>
      </w:r>
      <w:r w:rsidR="009B7C71">
        <w:t xml:space="preserve">.П. </w:t>
      </w:r>
      <w:r w:rsidRPr="009B7C71">
        <w:t>Тормасова</w:t>
      </w:r>
      <w:r w:rsidR="009B7C71" w:rsidRPr="009B7C71">
        <w:t xml:space="preserve"> - </w:t>
      </w:r>
      <w:r w:rsidRPr="009B7C71">
        <w:t>корпуса Ж</w:t>
      </w:r>
      <w:r w:rsidR="009B7C71">
        <w:t xml:space="preserve">.Л. </w:t>
      </w:r>
      <w:r w:rsidRPr="009B7C71">
        <w:t>Ренье и К</w:t>
      </w:r>
      <w:r w:rsidR="009B7C71">
        <w:t xml:space="preserve">.Ф. </w:t>
      </w:r>
      <w:r w:rsidRPr="009B7C71">
        <w:t>Шварценберга</w:t>
      </w:r>
      <w:r w:rsidR="009B7C71" w:rsidRPr="009B7C71">
        <w:t xml:space="preserve">. </w:t>
      </w:r>
      <w:r w:rsidRPr="009B7C71">
        <w:t>Ещё один корпус</w:t>
      </w:r>
      <w:r w:rsidR="009B7C71">
        <w:t xml:space="preserve"> (</w:t>
      </w:r>
      <w:r w:rsidRPr="009B7C71">
        <w:t>Н</w:t>
      </w:r>
      <w:r w:rsidR="009B7C71">
        <w:t xml:space="preserve">.Ш. </w:t>
      </w:r>
      <w:r w:rsidRPr="009B7C71">
        <w:t>Удино</w:t>
      </w:r>
      <w:r w:rsidR="009B7C71" w:rsidRPr="009B7C71">
        <w:t xml:space="preserve">) </w:t>
      </w:r>
      <w:r w:rsidRPr="009B7C71">
        <w:t>был выделен, а потом и подкреплён корпусом Л</w:t>
      </w:r>
      <w:r w:rsidR="009B7C71">
        <w:t xml:space="preserve">.Г. </w:t>
      </w:r>
      <w:r w:rsidRPr="009B7C71">
        <w:t>Сен-Сира для действия против войск П</w:t>
      </w:r>
      <w:r w:rsidR="009B7C71">
        <w:t xml:space="preserve">.Х. </w:t>
      </w:r>
      <w:r w:rsidRPr="009B7C71">
        <w:t>Витгенштейна, защищавших Петербург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Узнав о соединении Барклая и Багратиона, Наполеон утешился надеждой вовлечь русских в генеральное сражение за Смоленск, как</w:t>
      </w:r>
      <w:r w:rsidR="009B7C71">
        <w:t xml:space="preserve"> "</w:t>
      </w:r>
      <w:r w:rsidRPr="009B7C71">
        <w:t>один из священных русских городов</w:t>
      </w:r>
      <w:r w:rsidR="009B7C71">
        <w:t xml:space="preserve">", </w:t>
      </w:r>
      <w:r w:rsidRPr="009B7C71">
        <w:t>и разгромить сразу обе их армии</w:t>
      </w:r>
      <w:r w:rsidR="009B7C71" w:rsidRPr="009B7C71">
        <w:t xml:space="preserve">. </w:t>
      </w:r>
      <w:r w:rsidRPr="009B7C71">
        <w:t>Он решил обойти Смоленск и зайти русским войскам в тыл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Французское наступление началось 1 августа</w:t>
      </w:r>
      <w:r w:rsidR="009B7C71" w:rsidRPr="009B7C71">
        <w:t xml:space="preserve">. </w:t>
      </w:r>
      <w:r w:rsidRPr="009B7C71">
        <w:t>Наполеон двинул корпус маршала Нея и конницу маршала Мюрата в обход Смоленска</w:t>
      </w:r>
      <w:r w:rsidR="009B7C71" w:rsidRPr="009B7C71">
        <w:t xml:space="preserve">. </w:t>
      </w:r>
      <w:r w:rsidRPr="009B7C71">
        <w:t>Этому помешали войска 27-й дивизии Д</w:t>
      </w:r>
      <w:r w:rsidR="009B7C71">
        <w:t xml:space="preserve">.П. </w:t>
      </w:r>
      <w:r w:rsidRPr="009B7C71">
        <w:t>Неверовского</w:t>
      </w:r>
      <w:r w:rsidR="009B7C71" w:rsidRPr="009B7C71">
        <w:t xml:space="preserve"> - </w:t>
      </w:r>
      <w:r w:rsidRPr="009B7C71">
        <w:t>они встретили французов у Красного</w:t>
      </w:r>
      <w:r w:rsidR="009B7C71" w:rsidRPr="009B7C71">
        <w:t xml:space="preserve">. </w:t>
      </w:r>
      <w:r w:rsidRPr="009B7C71">
        <w:t>Русские солдаты с невиданным упорством отбивали атаки неприятеля</w:t>
      </w:r>
      <w:r w:rsidR="009B7C71" w:rsidRPr="009B7C71">
        <w:t xml:space="preserve">. </w:t>
      </w:r>
      <w:r w:rsidRPr="009B7C71">
        <w:t>После боя от дивизии осталась лишь шестая её часть, которая прорвала вражеское кольцо, вошла в Смоленск и соединилась с главными силами армии</w:t>
      </w:r>
      <w:r w:rsidR="009B7C71" w:rsidRPr="009B7C71">
        <w:t xml:space="preserve">. </w:t>
      </w:r>
      <w:r w:rsidRPr="009B7C71">
        <w:t>С 4 по 6 августа корпуса Н</w:t>
      </w:r>
      <w:r w:rsidR="009B7C71">
        <w:t xml:space="preserve">.Н. </w:t>
      </w:r>
      <w:r w:rsidRPr="009B7C71">
        <w:t>Раевского и Д</w:t>
      </w:r>
      <w:r w:rsidR="009B7C71">
        <w:t xml:space="preserve">.С. </w:t>
      </w:r>
      <w:r w:rsidRPr="009B7C71">
        <w:t>Дохтурова защищали город от подходивших один за другим трёх пехотных и трёх кавалерийских корпусов противника</w:t>
      </w:r>
      <w:r w:rsidR="009B7C71" w:rsidRPr="009B7C71">
        <w:t xml:space="preserve">. </w:t>
      </w:r>
      <w:r w:rsidRPr="009B7C71">
        <w:t>Им помогали жители города</w:t>
      </w:r>
      <w:r w:rsidR="009B7C71" w:rsidRPr="009B7C71">
        <w:t xml:space="preserve">. </w:t>
      </w:r>
      <w:r w:rsidRPr="009B7C71">
        <w:t>Город горел</w:t>
      </w:r>
      <w:r w:rsidR="009B7C71" w:rsidRPr="009B7C71">
        <w:t xml:space="preserve">. </w:t>
      </w:r>
      <w:r w:rsidRPr="009B7C71">
        <w:t>Русские взорвали пороховые склады, после чего в ночь на 18 августа оставили Смоленск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Когда французские войска вошли в горящий полуразрушенный город, перед Наполеоном снова встал вопрос о дальнейших перспективах войны</w:t>
      </w:r>
      <w:r w:rsidR="009B7C71" w:rsidRPr="009B7C71">
        <w:t xml:space="preserve">: </w:t>
      </w:r>
      <w:r w:rsidRPr="009B7C71">
        <w:t>в его ударной группировке оставалось лишь 135 тыс</w:t>
      </w:r>
      <w:r w:rsidR="009B7C71" w:rsidRPr="009B7C71">
        <w:t xml:space="preserve">. </w:t>
      </w:r>
      <w:r w:rsidRPr="009B7C71">
        <w:t>войск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Маршал Мюрат советовал своему императору не идти далее</w:t>
      </w:r>
      <w:r w:rsidR="009B7C71" w:rsidRPr="009B7C71">
        <w:t xml:space="preserve">. </w:t>
      </w:r>
      <w:r w:rsidRPr="009B7C71">
        <w:t>Оставаясь пока в Смоленске, Бонапарт пытался договориться с Александром 1 о мире</w:t>
      </w:r>
      <w:r w:rsidR="009B7C71" w:rsidRPr="009B7C71">
        <w:t xml:space="preserve">. </w:t>
      </w:r>
      <w:r w:rsidRPr="009B7C71">
        <w:t>Однако это предложение осталось без ответа</w:t>
      </w:r>
      <w:r w:rsidR="009B7C71" w:rsidRPr="009B7C71">
        <w:t xml:space="preserve">. </w:t>
      </w:r>
      <w:r w:rsidRPr="009B7C71">
        <w:t>Уязвлённый молчанием царя, он приказал выступать из Смоленска на Москву, в погоню за русскими армиями</w:t>
      </w:r>
      <w:r w:rsidR="009B7C71" w:rsidRPr="009B7C71">
        <w:t xml:space="preserve">. </w:t>
      </w:r>
      <w:r w:rsidRPr="009B7C71">
        <w:t>Может быть, таким образом он хотел подтолкнуть Александра 1 к согласию на мирные переговоры</w:t>
      </w:r>
      <w:r w:rsidR="009B7C71" w:rsidRPr="009B7C71">
        <w:t xml:space="preserve">. </w:t>
      </w:r>
      <w:r w:rsidRPr="009B7C71">
        <w:t>Наполеон надеялся на то, что если русские сражались так отчаянно за Смоленск, то ради Москвы они обязательно пойдут на генеральное сражение и позволят ему кончить войну славной, как Аустерлиц или Фридланд, победой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После соединения армий Барклая и Багратиона русские насчитывали в своих рядах около 120 тыс</w:t>
      </w:r>
      <w:r w:rsidR="009B7C71" w:rsidRPr="009B7C71">
        <w:t xml:space="preserve">. </w:t>
      </w:r>
      <w:r w:rsidRPr="009B7C71">
        <w:t>человек</w:t>
      </w:r>
      <w:r w:rsidR="009B7C71" w:rsidRPr="009B7C71">
        <w:t xml:space="preserve">. </w:t>
      </w:r>
      <w:r w:rsidRPr="009B7C71">
        <w:t>Французские войска ещё превосходили русских по численности</w:t>
      </w:r>
      <w:r w:rsidR="009B7C71" w:rsidRPr="009B7C71">
        <w:t xml:space="preserve">. </w:t>
      </w:r>
      <w:r w:rsidRPr="009B7C71">
        <w:t>Некоторые генералы, в том числе Багратион, предлагали дать сражение</w:t>
      </w:r>
      <w:r w:rsidR="009B7C71" w:rsidRPr="009B7C71">
        <w:t xml:space="preserve">. </w:t>
      </w:r>
      <w:r w:rsidRPr="009B7C71">
        <w:t>Но Барклай-де-Толли, узнав о подходе наполеоновской армии, отдал приказ о продолжении движения в глубь страны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Война принимала затяжной характер, а этого Наполеон боялся больше всего</w:t>
      </w:r>
      <w:r w:rsidR="009B7C71" w:rsidRPr="009B7C71">
        <w:t xml:space="preserve">. </w:t>
      </w:r>
      <w:r w:rsidRPr="009B7C71">
        <w:t>Растягивались его коммуникации, росли потери в боях, потери от дезертирства, болезней и мародёрства, отставали обозы</w:t>
      </w:r>
      <w:r w:rsidR="009B7C71" w:rsidRPr="009B7C71">
        <w:t xml:space="preserve">. </w:t>
      </w:r>
      <w:r w:rsidRPr="009B7C71">
        <w:t>Это настораживало Бонапарта, тем более что в Европе против него быстрыми темпами формировалась очередная коалиция, в состав которой вошли, помимо России, Англия, Швеция и Испания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Общественное мнение осуждало Барклая, уклонявшегося от больших сражений с французами и отступавшего на восток</w:t>
      </w:r>
      <w:r w:rsidR="009B7C71" w:rsidRPr="009B7C71">
        <w:t xml:space="preserve">. </w:t>
      </w:r>
      <w:r w:rsidRPr="009B7C71">
        <w:t>Национально-освободительный характер войны требовал назначения нового главнокомандующего, который пользовался бы большим доверием и авторитетом</w:t>
      </w:r>
      <w:r w:rsidR="009B7C71" w:rsidRPr="009B7C71">
        <w:t xml:space="preserve">. </w:t>
      </w:r>
      <w:r w:rsidRPr="009B7C71">
        <w:t>Таким человеком являлся М</w:t>
      </w:r>
      <w:r w:rsidR="009B7C71">
        <w:t xml:space="preserve">.И. </w:t>
      </w:r>
      <w:r w:rsidRPr="009B7C71">
        <w:t>Кутузов, который в то время был начальником петербургского ополчения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 xml:space="preserve">Русский император был растерян и озадачен, </w:t>
      </w:r>
      <w:r w:rsidR="009B7C71">
        <w:t>т.к</w:t>
      </w:r>
      <w:r w:rsidR="009B7C71" w:rsidRPr="009B7C71">
        <w:t xml:space="preserve"> </w:t>
      </w:r>
      <w:r w:rsidRPr="009B7C71">
        <w:t>не любил Кутузова</w:t>
      </w:r>
      <w:r w:rsidR="009B7C71" w:rsidRPr="009B7C71">
        <w:t xml:space="preserve">. </w:t>
      </w:r>
      <w:r w:rsidRPr="009B7C71">
        <w:t>Но дворянство обеих столиц в один голос называло его первым кандидатом</w:t>
      </w:r>
      <w:r w:rsidR="009B7C71" w:rsidRPr="009B7C71">
        <w:t xml:space="preserve">. </w:t>
      </w:r>
      <w:r w:rsidRPr="009B7C71">
        <w:t>Он уже не раз показывал своё искусство полководца и, самое главное, пользовался популярностью в армии и в русском обществе</w:t>
      </w:r>
      <w:r w:rsidR="009B7C71" w:rsidRPr="009B7C71">
        <w:t xml:space="preserve">. </w:t>
      </w:r>
      <w:r w:rsidRPr="009B7C71">
        <w:t>Он отличился не в одном десятке походов, осад, сражений и прочно зарекомендовал себя как мудрый стратег и блистательный дипломат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Кутузов принял командование в очень тяжёлых условиях</w:t>
      </w:r>
      <w:r w:rsidR="009B7C71" w:rsidRPr="009B7C71">
        <w:t xml:space="preserve">. </w:t>
      </w:r>
      <w:r w:rsidRPr="009B7C71">
        <w:t>Большая территория России</w:t>
      </w:r>
      <w:r w:rsidR="009B7C71">
        <w:t xml:space="preserve"> (</w:t>
      </w:r>
      <w:r w:rsidRPr="009B7C71">
        <w:t>600 км вглубь страны</w:t>
      </w:r>
      <w:r w:rsidR="009B7C71" w:rsidRPr="009B7C71">
        <w:t xml:space="preserve">) </w:t>
      </w:r>
      <w:r w:rsidRPr="009B7C71">
        <w:t>была захвачена неприятелем, французы превосходили в военной силе</w:t>
      </w:r>
      <w:r w:rsidR="009B7C71">
        <w:t>.2</w:t>
      </w:r>
      <w:r w:rsidRPr="009B7C71">
        <w:t>9 августа новый главнокомандующий прибыл в ставку русской армии, располагавшуюся в местечке Царево-Займище, где Барклай-де-Толли готовился дать генеральное сражение с Наполеоном</w:t>
      </w:r>
      <w:r w:rsidR="009B7C71" w:rsidRPr="009B7C71">
        <w:t xml:space="preserve">. </w:t>
      </w:r>
      <w:r w:rsidRPr="009B7C71">
        <w:t>Кутузов отменил это решение, придерживаясь тактики отступления и считая её единственно правильной для сохранения боеспособности армии</w:t>
      </w:r>
      <w:r w:rsidR="009B7C71" w:rsidRPr="009B7C71">
        <w:t xml:space="preserve">. </w:t>
      </w:r>
      <w:r w:rsidRPr="009B7C71">
        <w:t>Отход войск продолжался до села Бородина, расположенного вблизи Можайска, в 120 км западнее Москвы</w:t>
      </w:r>
      <w:r w:rsidR="009B7C71" w:rsidRPr="009B7C71">
        <w:t xml:space="preserve">. </w:t>
      </w:r>
      <w:r w:rsidRPr="009B7C71">
        <w:t>Здесь и произошло сражение с армией Наполеона, вошедшее в историю яркой страницей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Кутузов не случайно избрал бородинскую позицию для большого и ответственного сражения</w:t>
      </w:r>
      <w:r w:rsidR="009B7C71" w:rsidRPr="009B7C71">
        <w:t xml:space="preserve">. </w:t>
      </w:r>
      <w:r w:rsidRPr="009B7C71">
        <w:t>Она позволяла русским войскам с наибольшим успехом вести оборонительные действия против наступающих французов</w:t>
      </w:r>
      <w:r w:rsidR="009B7C71" w:rsidRPr="009B7C71">
        <w:t xml:space="preserve">. </w:t>
      </w:r>
      <w:r w:rsidRPr="009B7C71">
        <w:t>Холмистая местность с ручьями и оврагами давала возможность на выделявшихся высотах создать опорные пункты, установить артиллерию и скрыть от противника часть своих войск</w:t>
      </w:r>
      <w:r w:rsidR="009B7C71" w:rsidRPr="009B7C71">
        <w:t xml:space="preserve">. </w:t>
      </w:r>
      <w:r w:rsidRPr="009B7C71">
        <w:t>Всё поле местами было покрыто кустарником и мелколесьем, а с юга и востока окаймлено сплошными ольховыми и берёзовыми лесами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Местность вынуждала французов на узком участке атаковать русские войска в лоб, преодолевая крутые берега Колочи</w:t>
      </w:r>
      <w:r w:rsidR="009B7C71" w:rsidRPr="009B7C71">
        <w:t xml:space="preserve">. </w:t>
      </w:r>
      <w:r w:rsidRPr="009B7C71">
        <w:t>Это неизбежно приводило к большим потерям среди атакующих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Ближайшая задача Кутузова сводилась к тому, чтобы приостановить дальнейшее продвижение противника, а затем объединить усилия всех армий, включая Дунайскую и 3-ю Западную, развернув активное наступление</w:t>
      </w:r>
      <w:r w:rsidR="009B7C71" w:rsidRPr="009B7C71">
        <w:t xml:space="preserve">. </w:t>
      </w:r>
      <w:r w:rsidRPr="009B7C71">
        <w:t>Наполеон, жаждавший генерального боя с первых дней войны, не думал о возможной неудаче</w:t>
      </w:r>
      <w:r w:rsidR="009B7C71" w:rsidRPr="009B7C71">
        <w:t xml:space="preserve">. </w:t>
      </w:r>
      <w:r w:rsidRPr="009B7C71">
        <w:t>Его цель заключалась в том, чтобы взять Москву и там, в сердце России, продиктовать Александру 1 победоносный мир</w:t>
      </w:r>
      <w:r w:rsidR="009B7C71" w:rsidRPr="009B7C71">
        <w:t xml:space="preserve">. </w:t>
      </w:r>
      <w:r w:rsidRPr="009B7C71">
        <w:t>Для этого достаточно было, по мысли Наполеона, выиграть Бородинскую битву</w:t>
      </w:r>
      <w:r w:rsidR="009B7C71" w:rsidRPr="009B7C71">
        <w:t xml:space="preserve">. </w:t>
      </w:r>
      <w:r w:rsidRPr="009B7C71">
        <w:t>План его был прост</w:t>
      </w:r>
      <w:r w:rsidR="009B7C71" w:rsidRPr="009B7C71">
        <w:t xml:space="preserve">: </w:t>
      </w:r>
      <w:r w:rsidRPr="009B7C71">
        <w:t>сбить русские войска с занятых позиций, отбросить их в</w:t>
      </w:r>
      <w:r w:rsidR="009B7C71">
        <w:t xml:space="preserve"> "</w:t>
      </w:r>
      <w:r w:rsidRPr="009B7C71">
        <w:t>мешок</w:t>
      </w:r>
      <w:r w:rsidR="009B7C71">
        <w:t xml:space="preserve">" </w:t>
      </w:r>
      <w:r w:rsidRPr="009B7C71">
        <w:t>при слиянии р</w:t>
      </w:r>
      <w:r w:rsidR="009B7C71" w:rsidRPr="009B7C71">
        <w:t xml:space="preserve">. </w:t>
      </w:r>
      <w:r w:rsidRPr="009B7C71">
        <w:t>Колочи с Москвой-рекой и разгромить</w:t>
      </w:r>
      <w:r w:rsidR="009B7C71" w:rsidRPr="009B7C71">
        <w:t>.</w:t>
      </w:r>
    </w:p>
    <w:p w:rsidR="00D158DE" w:rsidRDefault="00D158DE" w:rsidP="009B7C71">
      <w:pPr>
        <w:ind w:firstLine="709"/>
      </w:pPr>
      <w:bookmarkStart w:id="3" w:name="_Toc225145133"/>
    </w:p>
    <w:p w:rsidR="00821AA7" w:rsidRDefault="00821AA7" w:rsidP="00D158DE">
      <w:pPr>
        <w:pStyle w:val="2"/>
      </w:pPr>
      <w:bookmarkStart w:id="4" w:name="_Toc254992570"/>
      <w:r w:rsidRPr="009B7C71">
        <w:t>Бородинское сражение</w:t>
      </w:r>
      <w:bookmarkEnd w:id="3"/>
      <w:bookmarkEnd w:id="4"/>
    </w:p>
    <w:p w:rsidR="00D158DE" w:rsidRPr="00D158DE" w:rsidRDefault="00D158DE" w:rsidP="00D158DE">
      <w:pPr>
        <w:ind w:firstLine="709"/>
      </w:pPr>
    </w:p>
    <w:p w:rsidR="009B7C71" w:rsidRDefault="00821AA7" w:rsidP="009B7C71">
      <w:pPr>
        <w:ind w:firstLine="709"/>
      </w:pPr>
      <w:r w:rsidRPr="009B7C71">
        <w:t>Бородинское побоище 26 августа 1812 г</w:t>
      </w:r>
      <w:r w:rsidR="009B7C71" w:rsidRPr="009B7C71">
        <w:t xml:space="preserve">. </w:t>
      </w:r>
      <w:r w:rsidR="009B7C71">
        <w:t>-</w:t>
      </w:r>
      <w:r w:rsidRPr="009B7C71">
        <w:t xml:space="preserve"> единственный в истории войн пример генерального сражения, исход которого и та, и другая сторона сразу же объявили и доныне празднуют как свою победу, имея на то основания</w:t>
      </w:r>
      <w:r w:rsidR="009B7C71" w:rsidRPr="009B7C71">
        <w:t xml:space="preserve">. </w:t>
      </w:r>
      <w:r w:rsidRPr="009B7C71">
        <w:t>Поэтому многие вопросы его истории, начиная с соотношения сил и кончая потерями, остаются спорными</w:t>
      </w:r>
      <w:r w:rsidR="009B7C71" w:rsidRPr="009B7C71">
        <w:t xml:space="preserve">. </w:t>
      </w:r>
      <w:r w:rsidRPr="009B7C71">
        <w:t>При изучении Отечественной войны неоднократно возникал вопрос</w:t>
      </w:r>
      <w:r w:rsidR="009B7C71" w:rsidRPr="009B7C71">
        <w:t xml:space="preserve">: </w:t>
      </w:r>
      <w:r w:rsidRPr="009B7C71">
        <w:t>была ли необходимость в Бородинском сражении</w:t>
      </w:r>
      <w:r w:rsidR="009B7C71" w:rsidRPr="009B7C71">
        <w:t xml:space="preserve">? </w:t>
      </w:r>
      <w:r w:rsidRPr="009B7C71">
        <w:t>И если</w:t>
      </w:r>
      <w:r w:rsidR="009B7C71">
        <w:t xml:space="preserve"> "</w:t>
      </w:r>
      <w:r w:rsidRPr="009B7C71">
        <w:t>да</w:t>
      </w:r>
      <w:r w:rsidR="009B7C71">
        <w:t xml:space="preserve">", </w:t>
      </w:r>
      <w:r w:rsidRPr="009B7C71">
        <w:t>то для каждой из противоборствующих сторон эта необходимость была более важной, более существенной</w:t>
      </w:r>
      <w:r w:rsidR="009B7C71" w:rsidRPr="009B7C71">
        <w:t xml:space="preserve">? </w:t>
      </w:r>
      <w:r w:rsidRPr="009B7C71">
        <w:t>Однако Бородинской битвы не могло не быть</w:t>
      </w:r>
      <w:r w:rsidR="009B7C71" w:rsidRPr="009B7C71">
        <w:t xml:space="preserve">. </w:t>
      </w:r>
      <w:r w:rsidRPr="009B7C71">
        <w:t>Она была неизбежна</w:t>
      </w:r>
      <w:r w:rsidR="009B7C71" w:rsidRPr="009B7C71">
        <w:t xml:space="preserve">. </w:t>
      </w:r>
      <w:r w:rsidRPr="009B7C71">
        <w:t>Кутузов дал сражение, во-первых, потому, что этого желала отступавшая армия</w:t>
      </w:r>
      <w:r w:rsidR="009B7C71" w:rsidRPr="009B7C71">
        <w:t xml:space="preserve">. </w:t>
      </w:r>
      <w:r w:rsidRPr="009B7C71">
        <w:t>Во-вторых, возбуждённое общественное мнение не простило бы Кутузову, если бы он без решительной схватки с неприятелем отступил до самой Москвы</w:t>
      </w:r>
      <w:r w:rsidR="009B7C71" w:rsidRPr="009B7C71">
        <w:t xml:space="preserve">. </w:t>
      </w:r>
      <w:r w:rsidRPr="009B7C71">
        <w:t>Кроме того, принимая решение о Бородинском сражении, Кутузов с полным на то основанием рассчитывал обескровить врага, лишить его надежды на лёгкую победу и этим положить начало позорному изгнанию оккупантов из пределов России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У Наполеона были свои соображения</w:t>
      </w:r>
      <w:r w:rsidR="009B7C71" w:rsidRPr="009B7C71">
        <w:t xml:space="preserve">. </w:t>
      </w:r>
      <w:r w:rsidRPr="009B7C71">
        <w:t>Учитывая своё временное превосходство в силах, он надеялся в генеральном сражении разгромить русскую армию, принудить Александра 1 к вынужденному миру и с блеском закончить очередную кампанию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Бородинское сражение началось 26 августа в половине шестого утра и продолжалось более 12 часов</w:t>
      </w:r>
      <w:r w:rsidR="009B7C71" w:rsidRPr="009B7C71">
        <w:t xml:space="preserve">. </w:t>
      </w:r>
      <w:r w:rsidRPr="009B7C71">
        <w:t>Для отвлечения сил и внимания противника французы начали сражение перестрелкой на правом фланге у села Бородина против полка гвардейских егерей</w:t>
      </w:r>
      <w:r w:rsidR="009B7C71" w:rsidRPr="009B7C71">
        <w:t xml:space="preserve">. </w:t>
      </w:r>
      <w:r w:rsidRPr="009B7C71">
        <w:t>Небольшой отряд с боями оставил Бородино и отошёл за реку Колоча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Через час был нанесён главный удар Наполеона на левый фланг</w:t>
      </w:r>
      <w:r w:rsidR="009B7C71" w:rsidRPr="009B7C71">
        <w:t xml:space="preserve"> - </w:t>
      </w:r>
      <w:r w:rsidRPr="009B7C71">
        <w:t>Багратионовы флеши</w:t>
      </w:r>
      <w:r w:rsidR="009B7C71">
        <w:t xml:space="preserve"> (</w:t>
      </w:r>
      <w:r w:rsidRPr="009B7C71">
        <w:t>полевые укрепления</w:t>
      </w:r>
      <w:r w:rsidR="009B7C71" w:rsidRPr="009B7C71">
        <w:t xml:space="preserve">). </w:t>
      </w:r>
      <w:r w:rsidRPr="009B7C71">
        <w:t>Цель Наполеона состояла в том, чтобы прорвать их, зайти в тыл русской армии и заставить её сражаться перевёрнутым фронтом</w:t>
      </w:r>
      <w:r w:rsidR="009B7C71" w:rsidRPr="009B7C71">
        <w:t xml:space="preserve">. </w:t>
      </w:r>
      <w:r w:rsidRPr="009B7C71">
        <w:t>Первая атака была отбита русскими войсками</w:t>
      </w:r>
      <w:r w:rsidR="009B7C71" w:rsidRPr="009B7C71">
        <w:t xml:space="preserve">. </w:t>
      </w:r>
      <w:r w:rsidRPr="009B7C71">
        <w:t>Во второй атаке французам удалось овладеть частью укреплений, но вскоре флеши были отвоёваны</w:t>
      </w:r>
      <w:r w:rsidR="009B7C71" w:rsidRPr="009B7C71">
        <w:t xml:space="preserve">. </w:t>
      </w:r>
      <w:r w:rsidRPr="009B7C71">
        <w:t>К вечеру Кутузов приказал своим войскам отойти на новую линию обороны</w:t>
      </w:r>
      <w:r w:rsidR="009B7C71" w:rsidRPr="009B7C71">
        <w:t xml:space="preserve">. </w:t>
      </w:r>
      <w:r w:rsidRPr="009B7C71">
        <w:t>По этому поводу Кутузов доносил</w:t>
      </w:r>
      <w:r w:rsidR="009B7C71" w:rsidRPr="009B7C71">
        <w:t>:</w:t>
      </w:r>
      <w:r w:rsidR="009B7C71">
        <w:t xml:space="preserve"> "</w:t>
      </w:r>
      <w:r w:rsidRPr="009B7C71">
        <w:t>Батареи переходили из рук в руки, и кончилось тем, что неприятель нигде не выиграл ни на шаг земли с превосходными своими силами</w:t>
      </w:r>
      <w:r w:rsidR="009B7C71">
        <w:t xml:space="preserve">". </w:t>
      </w:r>
      <w:r w:rsidRPr="009B7C71">
        <w:rPr>
          <w:rStyle w:val="af0"/>
          <w:color w:val="000000"/>
        </w:rPr>
        <w:footnoteReference w:id="1"/>
      </w:r>
      <w:r w:rsidRPr="009B7C71">
        <w:t xml:space="preserve"> Понесённые потери и задержки с прибытием обещанных резервов не позволили Кутузову дать новое сражение</w:t>
      </w:r>
      <w:r w:rsidR="009B7C71" w:rsidRPr="009B7C71">
        <w:t>.</w:t>
      </w:r>
    </w:p>
    <w:p w:rsidR="00821AA7" w:rsidRPr="009B7C71" w:rsidRDefault="00821AA7" w:rsidP="009B7C71">
      <w:pPr>
        <w:ind w:firstLine="709"/>
      </w:pPr>
      <w:r w:rsidRPr="009B7C71">
        <w:t>Потери с обеих сторон были огромными</w:t>
      </w:r>
      <w:r w:rsidR="009B7C71" w:rsidRPr="009B7C71">
        <w:t xml:space="preserve">. </w:t>
      </w:r>
      <w:r w:rsidRPr="009B7C71">
        <w:t>Русские потеряли, по материалам Военно-учёного архива Главного штаба России, 45,6 тыс</w:t>
      </w:r>
      <w:r w:rsidR="009B7C71" w:rsidRPr="009B7C71">
        <w:t xml:space="preserve">. </w:t>
      </w:r>
      <w:r w:rsidRPr="009B7C71">
        <w:t>человек</w:t>
      </w:r>
      <w:r w:rsidR="009B7C71">
        <w:t xml:space="preserve"> (</w:t>
      </w:r>
      <w:r w:rsidRPr="009B7C71">
        <w:t>свыше 30% личного состава</w:t>
      </w:r>
      <w:r w:rsidR="009B7C71" w:rsidRPr="009B7C71">
        <w:t xml:space="preserve">); </w:t>
      </w:r>
      <w:r w:rsidRPr="009B7C71">
        <w:t>французы в этой кровавой схватке потеряли, по данным Архива военного министерства Франции, 28 тыс</w:t>
      </w:r>
      <w:r w:rsidR="009B7C71" w:rsidRPr="009B7C71">
        <w:t xml:space="preserve">. </w:t>
      </w:r>
      <w:r w:rsidRPr="009B7C71">
        <w:t>человек</w:t>
      </w:r>
      <w:r w:rsidR="009B7C71">
        <w:t xml:space="preserve"> (</w:t>
      </w:r>
      <w:r w:rsidRPr="009B7C71">
        <w:t>советские историки поднимают эту цифру до 58-60 тыс</w:t>
      </w:r>
      <w:r w:rsidR="009B7C71" w:rsidRPr="009B7C71">
        <w:t xml:space="preserve">. </w:t>
      </w:r>
      <w:r w:rsidRPr="009B7C71">
        <w:t>человек произвольно</w:t>
      </w:r>
      <w:r w:rsidR="009B7C71" w:rsidRPr="009B7C71">
        <w:t xml:space="preserve">). </w:t>
      </w:r>
      <w:r w:rsidRPr="009B7C71">
        <w:rPr>
          <w:rStyle w:val="af0"/>
          <w:color w:val="000000"/>
        </w:rPr>
        <w:footnoteReference w:id="2"/>
      </w:r>
    </w:p>
    <w:p w:rsidR="00821AA7" w:rsidRPr="009B7C71" w:rsidRDefault="00821AA7" w:rsidP="009B7C71">
      <w:pPr>
        <w:ind w:firstLine="709"/>
      </w:pPr>
      <w:r w:rsidRPr="009B7C71">
        <w:t>1 сентября в деревне Фили, в трёх верстах от Москвы, был собран военный совет</w:t>
      </w:r>
      <w:r w:rsidR="009B7C71" w:rsidRPr="009B7C71">
        <w:t xml:space="preserve">. </w:t>
      </w:r>
      <w:r w:rsidRPr="009B7C71">
        <w:t>Кутузов поставил на обсуждение вопрос</w:t>
      </w:r>
      <w:r w:rsidR="009B7C71" w:rsidRPr="009B7C71">
        <w:t>:</w:t>
      </w:r>
      <w:r w:rsidR="009B7C71">
        <w:t xml:space="preserve"> "</w:t>
      </w:r>
      <w:r w:rsidRPr="009B7C71">
        <w:t>Ожидать ли нападения на невыгодной позиции или уступить неприятелю Москву</w:t>
      </w:r>
      <w:r w:rsidR="009B7C71">
        <w:t xml:space="preserve">?" </w:t>
      </w:r>
      <w:r w:rsidRPr="009B7C71">
        <w:t>Мнения разделились</w:t>
      </w:r>
      <w:r w:rsidR="009B7C71" w:rsidRPr="009B7C71">
        <w:t xml:space="preserve">. </w:t>
      </w:r>
      <w:r w:rsidRPr="009B7C71">
        <w:t>Кутузов отдал приказ оставить Москву, чтобы сохранить армию</w:t>
      </w:r>
      <w:r w:rsidR="009B7C71" w:rsidRPr="009B7C71">
        <w:t xml:space="preserve">. </w:t>
      </w:r>
      <w:r w:rsidRPr="009B7C71">
        <w:rPr>
          <w:rStyle w:val="af0"/>
          <w:color w:val="000000"/>
        </w:rPr>
        <w:footnoteReference w:id="3"/>
      </w:r>
    </w:p>
    <w:p w:rsidR="009B7C71" w:rsidRDefault="00821AA7" w:rsidP="009B7C71">
      <w:pPr>
        <w:ind w:firstLine="709"/>
      </w:pPr>
      <w:r w:rsidRPr="009B7C71">
        <w:t>2 сентября французская армия вступила в опустевший город</w:t>
      </w:r>
      <w:r w:rsidR="009B7C71" w:rsidRPr="009B7C71">
        <w:t xml:space="preserve">: </w:t>
      </w:r>
      <w:r w:rsidRPr="009B7C71">
        <w:t>из 275547 тыс</w:t>
      </w:r>
      <w:r w:rsidR="009B7C71" w:rsidRPr="009B7C71">
        <w:t xml:space="preserve">. </w:t>
      </w:r>
      <w:r w:rsidRPr="009B7C71">
        <w:t>москвичей в ней осталось около 6 тыс</w:t>
      </w:r>
      <w:r w:rsidR="009B7C71" w:rsidRPr="009B7C71">
        <w:t xml:space="preserve">. </w:t>
      </w:r>
      <w:r w:rsidRPr="009B7C71">
        <w:rPr>
          <w:rStyle w:val="af0"/>
          <w:color w:val="000000"/>
        </w:rPr>
        <w:footnoteReference w:id="4"/>
      </w:r>
      <w:r w:rsidRPr="009B7C71">
        <w:t xml:space="preserve"> Офицеров и солдат встретили враждебно настроенные жители, преимущественно простые и неимущие, которым некуда было выехать</w:t>
      </w:r>
      <w:r w:rsidR="009B7C71" w:rsidRPr="009B7C71">
        <w:t xml:space="preserve">. </w:t>
      </w:r>
      <w:r w:rsidRPr="009B7C71">
        <w:t>В этот же вечер в разных частях города вспыхнули пожары, бушевавшие целую неделю</w:t>
      </w:r>
      <w:r w:rsidR="009B7C71" w:rsidRPr="009B7C71">
        <w:t xml:space="preserve">. </w:t>
      </w:r>
      <w:r w:rsidRPr="009B7C71">
        <w:t>Сначала они носили локальный характер, но потом получили широкое распространение</w:t>
      </w:r>
      <w:r w:rsidR="009B7C71" w:rsidRPr="009B7C71">
        <w:t xml:space="preserve">. </w:t>
      </w:r>
      <w:r w:rsidRPr="009B7C71">
        <w:t>В результате три четверти Москвы</w:t>
      </w:r>
      <w:r w:rsidR="009B7C71">
        <w:t xml:space="preserve"> (</w:t>
      </w:r>
      <w:r w:rsidRPr="009B7C71">
        <w:t>из 9158 строений</w:t>
      </w:r>
      <w:r w:rsidR="009B7C71" w:rsidRPr="009B7C71">
        <w:t xml:space="preserve"> - </w:t>
      </w:r>
      <w:r w:rsidRPr="009B7C71">
        <w:t>6532, включая ценнейшие памятники истории и культуры</w:t>
      </w:r>
      <w:r w:rsidR="009B7C71" w:rsidRPr="009B7C71">
        <w:t xml:space="preserve">: </w:t>
      </w:r>
      <w:r w:rsidRPr="009B7C71">
        <w:t>дворцы, храмы, библиотеки</w:t>
      </w:r>
      <w:r w:rsidR="009B7C71" w:rsidRPr="009B7C71">
        <w:t xml:space="preserve">) </w:t>
      </w:r>
      <w:r w:rsidRPr="009B7C71">
        <w:t>погибли в огне</w:t>
      </w:r>
      <w:r w:rsidR="009B7C71" w:rsidRPr="009B7C71">
        <w:t xml:space="preserve">. </w:t>
      </w:r>
      <w:r w:rsidRPr="009B7C71">
        <w:rPr>
          <w:rStyle w:val="af0"/>
          <w:color w:val="000000"/>
        </w:rPr>
        <w:footnoteReference w:id="5"/>
      </w:r>
      <w:r w:rsidRPr="009B7C71">
        <w:t xml:space="preserve"> Огонь свирепствовал на Красной площади, на Арбате, в Замоскворечье</w:t>
      </w:r>
      <w:r w:rsidR="009B7C71" w:rsidRPr="009B7C71">
        <w:t xml:space="preserve">. </w:t>
      </w:r>
      <w:r w:rsidRPr="009B7C71">
        <w:t>Его страшной добычей стал Гостиный двор, Московский университет, Кудринский вдовий дом с 700 ранеными русскими солдатами</w:t>
      </w:r>
      <w:r w:rsidR="009B7C71" w:rsidRPr="009B7C71">
        <w:t xml:space="preserve">. </w:t>
      </w:r>
      <w:r w:rsidRPr="009B7C71">
        <w:t>В ночь с 4 на 5 сентября в Москве поднялся сильнейший ветер, продолжавшийся более суток</w:t>
      </w:r>
      <w:r w:rsidR="009B7C71" w:rsidRPr="009B7C71">
        <w:t xml:space="preserve">. </w:t>
      </w:r>
      <w:r w:rsidRPr="009B7C71">
        <w:t>Пожары усилились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Продолжая оставаться в Москве, Наполеон видел, что у его армии начался опасный процесс морального разложения, грабежи и мародёрство не прекращались</w:t>
      </w:r>
      <w:r w:rsidR="009B7C71" w:rsidRPr="009B7C71">
        <w:t xml:space="preserve">. </w:t>
      </w:r>
      <w:r w:rsidRPr="009B7C71">
        <w:t>Остановить это были не в силах ни император, ни назначенные им генерал-губернатор и комендант города</w:t>
      </w:r>
      <w:r w:rsidR="009B7C71" w:rsidRPr="009B7C71">
        <w:t xml:space="preserve">. </w:t>
      </w:r>
      <w:r w:rsidRPr="009B7C71">
        <w:t>Вставала проблема с продовольствием</w:t>
      </w:r>
      <w:r w:rsidR="009B7C71" w:rsidRPr="009B7C71">
        <w:t xml:space="preserve">. </w:t>
      </w:r>
      <w:r w:rsidRPr="009B7C71">
        <w:t>Правда, в городе ещё оставались запасы, но они подходили к концу и не пополнялись</w:t>
      </w:r>
      <w:r w:rsidR="009B7C71" w:rsidRPr="009B7C71">
        <w:t xml:space="preserve">. </w:t>
      </w:r>
      <w:r w:rsidRPr="009B7C71">
        <w:t>Крестьяне окрестных деревень прятали продукты от неприятеля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Теперь в Московском Кремле Наполеон понял, что ему грозит гибель и спасти всё достигнутое могут только мирные переговоры</w:t>
      </w:r>
      <w:r w:rsidR="009B7C71" w:rsidRPr="009B7C71">
        <w:t xml:space="preserve">. </w:t>
      </w:r>
      <w:r w:rsidRPr="009B7C71">
        <w:t>Оставаясь в Москве 36 дней, он трижды</w:t>
      </w:r>
      <w:r w:rsidR="009B7C71">
        <w:t xml:space="preserve"> "</w:t>
      </w:r>
      <w:r w:rsidRPr="009B7C71">
        <w:t>великодушно</w:t>
      </w:r>
      <w:r w:rsidR="009B7C71">
        <w:t xml:space="preserve">" </w:t>
      </w:r>
      <w:r w:rsidRPr="009B7C71">
        <w:t>предлагал Александру 1 мир и трижды не получал ответа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Пока Наполеон в Москве ждал согласия на мир, Кутузов успел подготовиться к контрнаступлению</w:t>
      </w:r>
      <w:r w:rsidR="009B7C71" w:rsidRPr="009B7C71">
        <w:t xml:space="preserve">. </w:t>
      </w:r>
      <w:r w:rsidRPr="009B7C71">
        <w:t>Оставив Москву, фельдмаршал четыре дня демонстрировал перед французами видимость отступления по Рязанской дороге, а на пятый день скрытно повернул у Красной Пахры на Калужскую дорогу и 21 сентября расположился лагерем у с</w:t>
      </w:r>
      <w:r w:rsidR="009B7C71" w:rsidRPr="009B7C71">
        <w:t xml:space="preserve">. </w:t>
      </w:r>
      <w:r w:rsidRPr="009B7C71">
        <w:t>Тарутино, в 80 км юго-западнее Москвы</w:t>
      </w:r>
      <w:r w:rsidR="009B7C71" w:rsidRPr="009B7C71">
        <w:t xml:space="preserve">. </w:t>
      </w:r>
      <w:r w:rsidRPr="009B7C71">
        <w:t>Знаменитый тарутинский марш-манёвр Кутузова позволил ему избежать преследования со стороны французской армии во главе с Мюратом, контролировать сразу три южных направления и тем самым преградить Наполеону путь в плодородные южные губернии и к городам с военными запасами</w:t>
      </w:r>
      <w:r w:rsidR="009B7C71" w:rsidRPr="009B7C71">
        <w:t xml:space="preserve"> - </w:t>
      </w:r>
      <w:r w:rsidRPr="009B7C71">
        <w:t>Туле, Калуге и Брянску</w:t>
      </w:r>
      <w:r w:rsidR="009B7C71" w:rsidRPr="009B7C71">
        <w:t xml:space="preserve">. </w:t>
      </w:r>
      <w:r w:rsidRPr="009B7C71">
        <w:t>Соотношение сил изменилось в пользу русских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Пребывание армии в Тарутинском лагере стало переломным в ходе отечественной войны</w:t>
      </w:r>
      <w:r w:rsidR="009B7C71">
        <w:t>.6</w:t>
      </w:r>
      <w:r w:rsidRPr="009B7C71">
        <w:t xml:space="preserve"> октября произошел знаменитый Тарутинский бой</w:t>
      </w:r>
      <w:r w:rsidR="009B7C71" w:rsidRPr="009B7C71">
        <w:t xml:space="preserve">. </w:t>
      </w:r>
      <w:r w:rsidRPr="009B7C71">
        <w:t>Эта операция явилась первой победой русских войск, начавших наступление</w:t>
      </w:r>
      <w:r w:rsidR="009B7C71" w:rsidRPr="009B7C71">
        <w:t xml:space="preserve">. </w:t>
      </w:r>
      <w:r w:rsidRPr="009B7C71">
        <w:t>Поражение Мюрата ускорило отступление110-тысячной французской армии из Москвы</w:t>
      </w:r>
      <w:r w:rsidR="009B7C71">
        <w:t>.7</w:t>
      </w:r>
      <w:r w:rsidRPr="009B7C71">
        <w:t xml:space="preserve"> октября Наполеон оставил Москву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Наполеон шёл на Калугу с намерением отойти к Смоленску не по Старой, разорённой дотла Можайской дороге, а по Новой, Калужской</w:t>
      </w:r>
      <w:r w:rsidR="009B7C71" w:rsidRPr="009B7C71">
        <w:t xml:space="preserve">. </w:t>
      </w:r>
      <w:r w:rsidRPr="009B7C71">
        <w:t>Кутузов преградил ему путь у Малоярославца</w:t>
      </w:r>
      <w:r w:rsidR="009B7C71" w:rsidRPr="009B7C71">
        <w:t xml:space="preserve">. </w:t>
      </w:r>
      <w:r w:rsidRPr="009B7C71">
        <w:t>Здесь 12 октября разгорелась ожесточённая битва</w:t>
      </w:r>
      <w:r w:rsidR="009B7C71" w:rsidRPr="009B7C71">
        <w:t xml:space="preserve">. </w:t>
      </w:r>
      <w:r w:rsidRPr="009B7C71">
        <w:t>Небольшой город, сгоревший дотла, восемь раз переходил из рук в руки и остался у французов</w:t>
      </w:r>
      <w:r w:rsidR="009B7C71" w:rsidRPr="009B7C71">
        <w:t xml:space="preserve">. </w:t>
      </w:r>
      <w:r w:rsidRPr="009B7C71">
        <w:t>Войска Кутузова оставили его только после того, как заняли удобную позицию, отступив на 2,5 км к югу, и надёжно преградили неприятелю путь на Калугу</w:t>
      </w:r>
      <w:r w:rsidR="009B7C71" w:rsidRPr="009B7C71">
        <w:t xml:space="preserve">. </w:t>
      </w:r>
      <w:r w:rsidRPr="009B7C71">
        <w:t>Бонапарт оказался перед выбором</w:t>
      </w:r>
      <w:r w:rsidR="009B7C71" w:rsidRPr="009B7C71">
        <w:t xml:space="preserve">: </w:t>
      </w:r>
      <w:r w:rsidRPr="009B7C71">
        <w:t>атаковать Кутузова, чтобы прорваться в Калугу или уходить к Смоленску по разорённой дороге через Можайск</w:t>
      </w:r>
      <w:r w:rsidR="009B7C71" w:rsidRPr="009B7C71">
        <w:t>.</w:t>
      </w:r>
    </w:p>
    <w:p w:rsidR="009B7C71" w:rsidRDefault="004224B7" w:rsidP="009B7C71">
      <w:pPr>
        <w:ind w:firstLine="709"/>
      </w:pPr>
      <w:r w:rsidRPr="009B7C71">
        <w:t>Т</w:t>
      </w:r>
      <w:r w:rsidR="00821AA7" w:rsidRPr="009B7C71">
        <w:t>ак впервые в жизни Наполеон сам отказался от генеральной битвы, добровольно повернулся спиной к противнику, перешёл из позиции преследователя в позицию преследуемого</w:t>
      </w:r>
      <w:r w:rsidR="009B7C71" w:rsidRPr="009B7C71">
        <w:t xml:space="preserve">. </w:t>
      </w:r>
      <w:r w:rsidR="00821AA7" w:rsidRPr="009B7C71">
        <w:t>Отступление французов с 13 октября по 2 декабря было для них сплошным бедствием</w:t>
      </w:r>
      <w:r w:rsidR="009B7C71" w:rsidRPr="009B7C71">
        <w:t xml:space="preserve">. </w:t>
      </w:r>
      <w:r w:rsidR="00821AA7" w:rsidRPr="009B7C71">
        <w:t>Поживиться где-либо и хоть чем-нибудь на такой дороге французы не могли</w:t>
      </w:r>
      <w:r w:rsidR="009B7C71" w:rsidRPr="009B7C71">
        <w:t xml:space="preserve">. </w:t>
      </w:r>
      <w:r w:rsidR="00821AA7" w:rsidRPr="009B7C71">
        <w:t>Свернуть же с неё им было некуда</w:t>
      </w:r>
      <w:r w:rsidR="009B7C71" w:rsidRPr="009B7C71">
        <w:t xml:space="preserve">: </w:t>
      </w:r>
      <w:r w:rsidR="00821AA7" w:rsidRPr="009B7C71">
        <w:t>всюду их ждала смерть от рук казаков, партизан, крестьян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После Вязьмы, где ударил первый по-настоящему зимний мороз, сразу в 18 градусов, на</w:t>
      </w:r>
      <w:r w:rsidR="009B7C71">
        <w:t xml:space="preserve"> "</w:t>
      </w:r>
      <w:r w:rsidRPr="009B7C71">
        <w:t>Великую армию</w:t>
      </w:r>
      <w:r w:rsidR="009B7C71">
        <w:t xml:space="preserve">" </w:t>
      </w:r>
      <w:r w:rsidRPr="009B7C71">
        <w:t xml:space="preserve">обрушился новый враг </w:t>
      </w:r>
      <w:r w:rsidR="009B7C71">
        <w:t>-</w:t>
      </w:r>
      <w:r w:rsidRPr="009B7C71">
        <w:t xml:space="preserve"> холод</w:t>
      </w:r>
      <w:r w:rsidR="009B7C71" w:rsidRPr="009B7C71">
        <w:t xml:space="preserve">. </w:t>
      </w:r>
      <w:r w:rsidRPr="009B7C71">
        <w:t>Зима 1812 г</w:t>
      </w:r>
      <w:r w:rsidR="009B7C71" w:rsidRPr="009B7C71">
        <w:t xml:space="preserve">. </w:t>
      </w:r>
      <w:r w:rsidRPr="009B7C71">
        <w:t>в России выдалась самой морозной за много десятилетий</w:t>
      </w:r>
      <w:r w:rsidR="009B7C71" w:rsidRPr="009B7C71">
        <w:t xml:space="preserve">. </w:t>
      </w:r>
      <w:r w:rsidRPr="009B7C71">
        <w:t>Морозы, северные ветры, снегопады обессиливали и губили голодных французов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Но самым грозным врагом оставались регулярные русские войска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5 ноября под Красным произошло трехдневное сражение русских войск с вышедшими из Смоленска французами</w:t>
      </w:r>
      <w:r w:rsidR="009B7C71" w:rsidRPr="009B7C71">
        <w:t xml:space="preserve">. </w:t>
      </w:r>
      <w:r w:rsidRPr="009B7C71">
        <w:t>В результате упорных схваток корпус Нея был почти полностью уничтожен</w:t>
      </w:r>
      <w:r w:rsidR="009B7C71" w:rsidRPr="009B7C71">
        <w:t xml:space="preserve">. </w:t>
      </w:r>
      <w:r w:rsidRPr="009B7C71">
        <w:t>Французы оставили русским 116 пушек, много пленных и огромный обоз</w:t>
      </w:r>
      <w:r w:rsidR="009B7C71" w:rsidRPr="009B7C71">
        <w:t xml:space="preserve">. </w:t>
      </w:r>
      <w:r w:rsidRPr="009B7C71">
        <w:t>Убитых и раненых с французской стороны насчитывалось около 5 тыс</w:t>
      </w:r>
      <w:r w:rsidR="009B7C71" w:rsidRPr="009B7C71">
        <w:t xml:space="preserve">. </w:t>
      </w:r>
      <w:r w:rsidRPr="009B7C71">
        <w:t>Противник лишился почти всей артиллерии и кавалерии</w:t>
      </w:r>
      <w:r w:rsidR="009B7C71" w:rsidRPr="009B7C71">
        <w:t xml:space="preserve">. </w:t>
      </w:r>
      <w:r w:rsidRPr="009B7C71">
        <w:t>За это сражение фельдмаршал Кутузов получил титул князя Смоленского, а атаман Платов</w:t>
      </w:r>
      <w:r w:rsidR="009B7C71" w:rsidRPr="009B7C71">
        <w:t xml:space="preserve"> - </w:t>
      </w:r>
      <w:r w:rsidRPr="009B7C71">
        <w:t>графское достоинство</w:t>
      </w:r>
      <w:r w:rsidR="009B7C71" w:rsidRPr="009B7C71">
        <w:t>.</w:t>
      </w:r>
    </w:p>
    <w:p w:rsidR="00821AA7" w:rsidRPr="009B7C71" w:rsidRDefault="00821AA7" w:rsidP="009B7C71">
      <w:pPr>
        <w:ind w:firstLine="709"/>
      </w:pPr>
      <w:r w:rsidRPr="009B7C71">
        <w:t>Выйдя из боя под Красным, Наполеон через Оршу направился к Борисову</w:t>
      </w:r>
      <w:r w:rsidR="009B7C71" w:rsidRPr="009B7C71">
        <w:t xml:space="preserve">. </w:t>
      </w:r>
      <w:r w:rsidRPr="009B7C71">
        <w:t>Там он предполагал переправиться через Березину</w:t>
      </w:r>
      <w:r w:rsidR="009B7C71" w:rsidRPr="009B7C71">
        <w:t xml:space="preserve">. </w:t>
      </w:r>
      <w:r w:rsidRPr="009B7C71">
        <w:t>Именно здесь Кутузов предрекал</w:t>
      </w:r>
      <w:r w:rsidR="009B7C71">
        <w:t xml:space="preserve"> "</w:t>
      </w:r>
      <w:r w:rsidRPr="009B7C71">
        <w:t>неминуемое истребление всей французской армии</w:t>
      </w:r>
      <w:r w:rsidR="009B7C71">
        <w:t xml:space="preserve">". </w:t>
      </w:r>
      <w:r w:rsidRPr="009B7C71">
        <w:rPr>
          <w:rStyle w:val="af0"/>
          <w:color w:val="000000"/>
        </w:rPr>
        <w:footnoteReference w:id="6"/>
      </w:r>
    </w:p>
    <w:p w:rsidR="009B7C71" w:rsidRDefault="00821AA7" w:rsidP="009B7C71">
      <w:pPr>
        <w:ind w:firstLine="709"/>
      </w:pPr>
      <w:r w:rsidRPr="009B7C71">
        <w:t>После Березины отступление остатков французской армии представляло собой беспорядочное бегство</w:t>
      </w:r>
      <w:r w:rsidR="009B7C71" w:rsidRPr="009B7C71">
        <w:t xml:space="preserve">. </w:t>
      </w:r>
      <w:r w:rsidRPr="009B7C71">
        <w:t>Русскую границу перешло около 20-30 тыс</w:t>
      </w:r>
      <w:r w:rsidR="009B7C71" w:rsidRPr="009B7C71">
        <w:t xml:space="preserve">. </w:t>
      </w:r>
      <w:r w:rsidRPr="009B7C71">
        <w:t xml:space="preserve">французов </w:t>
      </w:r>
      <w:r w:rsidR="009B7C71">
        <w:t>-</w:t>
      </w:r>
      <w:r w:rsidRPr="009B7C71">
        <w:t xml:space="preserve"> это всё что осталось от 600-тысячной армии, начавшей в июне вторжение на нашу землю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Не только Наполеон остался в живых, но и его гвардия, офицерский корпус, генералитет и все маршалы</w:t>
      </w:r>
      <w:r w:rsidR="009B7C71">
        <w:t>.2</w:t>
      </w:r>
      <w:r w:rsidRPr="009B7C71">
        <w:t>1 ноября в Молодечно он составил</w:t>
      </w:r>
      <w:r w:rsidR="009B7C71">
        <w:t xml:space="preserve"> "</w:t>
      </w:r>
      <w:r w:rsidRPr="009B7C71">
        <w:t>погребальный</w:t>
      </w:r>
      <w:r w:rsidR="009B7C71">
        <w:t xml:space="preserve">", </w:t>
      </w:r>
      <w:r w:rsidRPr="009B7C71">
        <w:t xml:space="preserve">как назовут его сами французы, 29-й бюллетень </w:t>
      </w:r>
      <w:r w:rsidR="009B7C71">
        <w:t>-</w:t>
      </w:r>
      <w:r w:rsidRPr="009B7C71">
        <w:t xml:space="preserve"> своего рода надгробное слово о</w:t>
      </w:r>
      <w:r w:rsidR="009B7C71">
        <w:t xml:space="preserve"> "</w:t>
      </w:r>
      <w:r w:rsidRPr="009B7C71">
        <w:t>Великой армии</w:t>
      </w:r>
      <w:r w:rsidR="009B7C71">
        <w:t xml:space="preserve">". </w:t>
      </w:r>
      <w:r w:rsidRPr="009B7C71">
        <w:t>Признав своё поражение, Наполеон объяснил его превратностями русской зимы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Вечером 23 ноября в м</w:t>
      </w:r>
      <w:r w:rsidR="009B7C71" w:rsidRPr="009B7C71">
        <w:t xml:space="preserve">. </w:t>
      </w:r>
      <w:r w:rsidRPr="009B7C71">
        <w:t>Сморгонь император покинул остатки своей армии, передав командование И</w:t>
      </w:r>
      <w:r w:rsidR="009B7C71" w:rsidRPr="009B7C71">
        <w:t xml:space="preserve">. </w:t>
      </w:r>
      <w:r w:rsidRPr="009B7C71">
        <w:t>Мюрату</w:t>
      </w:r>
      <w:r w:rsidR="009B7C71" w:rsidRPr="009B7C71">
        <w:t xml:space="preserve">. </w:t>
      </w:r>
      <w:r w:rsidRPr="009B7C71">
        <w:t xml:space="preserve">Он торопился в Париж, чтобы определить толки вокруг 29-го бюллетеня, а главное </w:t>
      </w:r>
      <w:r w:rsidR="009B7C71">
        <w:t>-</w:t>
      </w:r>
      <w:r w:rsidRPr="009B7C71">
        <w:t xml:space="preserve"> собрать новую армию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25 декабря 1812 г</w:t>
      </w:r>
      <w:r w:rsidR="009B7C71" w:rsidRPr="009B7C71">
        <w:t xml:space="preserve">. </w:t>
      </w:r>
      <w:r w:rsidRPr="009B7C71">
        <w:t>Александр 1 издал манифест об окончании Отечественной войны</w:t>
      </w:r>
      <w:r w:rsidR="009B7C71" w:rsidRPr="009B7C71">
        <w:t>.</w:t>
      </w:r>
    </w:p>
    <w:p w:rsidR="009B7C71" w:rsidRDefault="00821AA7" w:rsidP="009B7C71">
      <w:pPr>
        <w:ind w:firstLine="709"/>
      </w:pPr>
      <w:r w:rsidRPr="009B7C71">
        <w:t>Сокрушительное поражение, которое непобедимый дотоле Наполеон потерпел в России, взбудоражило весь мир</w:t>
      </w:r>
      <w:r w:rsidR="009B7C71" w:rsidRPr="009B7C71">
        <w:t xml:space="preserve">. </w:t>
      </w:r>
      <w:r w:rsidRPr="009B7C71">
        <w:t>Никто не ожидал, что</w:t>
      </w:r>
      <w:r w:rsidR="009B7C71">
        <w:t xml:space="preserve"> "</w:t>
      </w:r>
      <w:r w:rsidRPr="009B7C71">
        <w:t>бич вселенной</w:t>
      </w:r>
      <w:r w:rsidR="009B7C71">
        <w:t xml:space="preserve">", </w:t>
      </w:r>
      <w:r w:rsidRPr="009B7C71">
        <w:t>уже завоевавший Москву, через три месяца будет бежать из России и оставит в её снегах почти всю свою</w:t>
      </w:r>
      <w:r w:rsidR="009B7C71">
        <w:t xml:space="preserve"> "</w:t>
      </w:r>
      <w:r w:rsidRPr="009B7C71">
        <w:t>Великую армию</w:t>
      </w:r>
      <w:r w:rsidR="009B7C71">
        <w:t xml:space="preserve">". </w:t>
      </w:r>
      <w:r w:rsidRPr="009B7C71">
        <w:t>Сами россияне были потрясены грандиозностью своей победы</w:t>
      </w:r>
      <w:r w:rsidR="009B7C71" w:rsidRPr="009B7C71">
        <w:t xml:space="preserve">. </w:t>
      </w:r>
      <w:r w:rsidRPr="009B7C71">
        <w:t>Александр 1 не посмел объяснить её ни патриотическим подъёмом народа и армии, ни собственной твёрдостью, а целиком отнёс её к Богу</w:t>
      </w:r>
      <w:r w:rsidR="009B7C71" w:rsidRPr="009B7C71">
        <w:t>:</w:t>
      </w:r>
      <w:r w:rsidR="009B7C71">
        <w:t xml:space="preserve"> "</w:t>
      </w:r>
      <w:r w:rsidRPr="009B7C71">
        <w:t>Господь шёл впереди нас</w:t>
      </w:r>
      <w:r w:rsidR="009B7C71" w:rsidRPr="009B7C71">
        <w:t xml:space="preserve">. </w:t>
      </w:r>
      <w:r w:rsidRPr="009B7C71">
        <w:t>Он побеждал врагов, а не мы</w:t>
      </w:r>
      <w:r w:rsidR="009B7C71">
        <w:t>!".</w:t>
      </w:r>
    </w:p>
    <w:p w:rsidR="009B7C71" w:rsidRPr="009B7C71" w:rsidRDefault="009B7C71" w:rsidP="009B7C71">
      <w:pPr>
        <w:ind w:firstLine="709"/>
      </w:pPr>
    </w:p>
    <w:p w:rsidR="009B7C71" w:rsidRDefault="00D158DE" w:rsidP="00D158DE">
      <w:pPr>
        <w:pStyle w:val="2"/>
      </w:pPr>
      <w:bookmarkStart w:id="5" w:name="_Toc254992571"/>
      <w:r w:rsidRPr="009B7C71">
        <w:t>Участие русского народа в ходе отечественной войны 1812 года</w:t>
      </w:r>
      <w:bookmarkEnd w:id="5"/>
    </w:p>
    <w:p w:rsidR="00D158DE" w:rsidRPr="00D158DE" w:rsidRDefault="00D158DE" w:rsidP="00D158DE">
      <w:pPr>
        <w:ind w:firstLine="709"/>
      </w:pPr>
    </w:p>
    <w:p w:rsidR="009B7C71" w:rsidRDefault="0023321C" w:rsidP="00D158DE">
      <w:pPr>
        <w:ind w:firstLine="709"/>
      </w:pPr>
      <w:r w:rsidRPr="009B7C71">
        <w:t>Что же несло нашествие врага населению России</w:t>
      </w:r>
      <w:r w:rsidR="009B7C71">
        <w:t>?</w:t>
      </w:r>
      <w:r w:rsidR="00D158DE">
        <w:t xml:space="preserve"> </w:t>
      </w:r>
      <w:r w:rsidR="009B7C71">
        <w:t>"</w:t>
      </w:r>
      <w:r w:rsidRPr="009B7C71">
        <w:t>Горящие вокруг селения и предместья города, улицы, устланные ранеными и мертвыми, поля, умащенные человеческой кровью и усеянные множеством трупов, грабеж, насильство и убийства обезоруженных жителей</w:t>
      </w:r>
      <w:r w:rsidR="009B7C71">
        <w:t>" -</w:t>
      </w:r>
      <w:r w:rsidRPr="009B7C71">
        <w:t xml:space="preserve"> это зарисовка с натуры одного из свидетелей вступления войск Наполеона в Витебск</w:t>
      </w:r>
      <w:r w:rsidR="009B7C71" w:rsidRPr="009B7C71">
        <w:t xml:space="preserve">. </w:t>
      </w:r>
      <w:r w:rsidRPr="009B7C71">
        <w:t>Можно привести множество таких свидетельств</w:t>
      </w:r>
      <w:r w:rsidR="009B7C71" w:rsidRPr="009B7C71">
        <w:t xml:space="preserve">. </w:t>
      </w:r>
      <w:r w:rsidRPr="009B7C71">
        <w:t>Когда-то войска революционной Франции славились своей дисциплиной</w:t>
      </w:r>
      <w:r w:rsidR="009B7C71" w:rsidRPr="009B7C71">
        <w:t xml:space="preserve">. </w:t>
      </w:r>
      <w:r w:rsidRPr="009B7C71">
        <w:t>Но теперь в этом грабительском и ненужном для народа Франции походе солдаты</w:t>
      </w:r>
      <w:r w:rsidR="009B7C71">
        <w:t xml:space="preserve"> "</w:t>
      </w:r>
      <w:r w:rsidRPr="009B7C71">
        <w:t>великой армии</w:t>
      </w:r>
      <w:r w:rsidR="009B7C71">
        <w:t xml:space="preserve">" </w:t>
      </w:r>
      <w:r w:rsidRPr="009B7C71">
        <w:t>творили насилия над мирными жителями</w:t>
      </w:r>
      <w:r w:rsidR="009B7C71" w:rsidRPr="009B7C71">
        <w:t xml:space="preserve">. </w:t>
      </w:r>
      <w:r w:rsidRPr="009B7C71">
        <w:t>Наполеон понимал опасность разложения армии</w:t>
      </w:r>
      <w:r w:rsidR="009B7C71" w:rsidRPr="009B7C71">
        <w:t xml:space="preserve">. </w:t>
      </w:r>
      <w:r w:rsidRPr="009B7C71">
        <w:t>Он издал приказ о расстреле солдат, уличенных в грабеже и мародерстве, но это мало помогло</w:t>
      </w:r>
      <w:r w:rsidR="009B7C71" w:rsidRPr="009B7C71">
        <w:t xml:space="preserve">. </w:t>
      </w:r>
      <w:r w:rsidRPr="009B7C71">
        <w:t>А Москву и сам Наполеон обещал отдать на разграбление солдатам как</w:t>
      </w:r>
      <w:r w:rsidR="009B7C71">
        <w:t xml:space="preserve"> "</w:t>
      </w:r>
      <w:r w:rsidRPr="009B7C71">
        <w:t>награду</w:t>
      </w:r>
      <w:r w:rsidR="009B7C71">
        <w:t xml:space="preserve">" </w:t>
      </w:r>
      <w:r w:rsidRPr="009B7C71">
        <w:t>за все лишения похода</w:t>
      </w:r>
      <w:r w:rsidR="009B7C71" w:rsidRPr="009B7C71">
        <w:t xml:space="preserve">. </w:t>
      </w:r>
      <w:r w:rsidRPr="009B7C71">
        <w:t>Но дело было не только в мародерстве солдат</w:t>
      </w:r>
      <w:r w:rsidR="009B7C71" w:rsidRPr="009B7C71">
        <w:t xml:space="preserve">. </w:t>
      </w:r>
      <w:r w:rsidRPr="009B7C71">
        <w:t>Французские власти беспощадно отнимали у населения хлеб, овес, сено, пуская по миру тысячи людей</w:t>
      </w:r>
      <w:r w:rsidR="009B7C71" w:rsidRPr="009B7C71">
        <w:t xml:space="preserve">. </w:t>
      </w:r>
      <w:r w:rsidRPr="009B7C71">
        <w:t>Это был тоже грабеж, только</w:t>
      </w:r>
      <w:r w:rsidR="009B7C71">
        <w:t xml:space="preserve"> "</w:t>
      </w:r>
      <w:r w:rsidRPr="009B7C71">
        <w:t>организованный</w:t>
      </w:r>
      <w:r w:rsidR="009B7C71">
        <w:t>".</w:t>
      </w:r>
    </w:p>
    <w:p w:rsidR="009B7C71" w:rsidRDefault="0023321C" w:rsidP="00D158DE">
      <w:pPr>
        <w:ind w:firstLine="709"/>
      </w:pPr>
      <w:r w:rsidRPr="009B7C71">
        <w:t>С первых дней война для народа стала Отечественной</w:t>
      </w:r>
      <w:r w:rsidR="009B7C71" w:rsidRPr="009B7C71">
        <w:t xml:space="preserve">. </w:t>
      </w:r>
      <w:r w:rsidRPr="009B7C71">
        <w:t>Крестьяне добровольно везли в отступавшую армию все, что имели</w:t>
      </w:r>
      <w:r w:rsidR="009B7C71" w:rsidRPr="009B7C71">
        <w:t xml:space="preserve">: </w:t>
      </w:r>
      <w:r w:rsidRPr="009B7C71">
        <w:t>продовольствие, овес, сено</w:t>
      </w:r>
      <w:r w:rsidR="009B7C71" w:rsidRPr="009B7C71">
        <w:t xml:space="preserve">. </w:t>
      </w:r>
      <w:r w:rsidRPr="009B7C71">
        <w:t>А враг не мог получить у них сена и фуража ни за деньги, ни силой</w:t>
      </w:r>
      <w:r w:rsidR="009B7C71" w:rsidRPr="009B7C71">
        <w:t xml:space="preserve">. </w:t>
      </w:r>
      <w:r w:rsidRPr="009B7C71">
        <w:t>Насилия врага вызывали</w:t>
      </w:r>
      <w:r w:rsidR="009B7C71">
        <w:t xml:space="preserve"> "</w:t>
      </w:r>
      <w:r w:rsidRPr="009B7C71">
        <w:t>остервенение народа</w:t>
      </w:r>
      <w:r w:rsidR="009B7C71">
        <w:t>" (</w:t>
      </w:r>
      <w:r w:rsidRPr="009B7C71">
        <w:t>Пушкин</w:t>
      </w:r>
      <w:r w:rsidR="009B7C71" w:rsidRPr="009B7C71">
        <w:t xml:space="preserve">). </w:t>
      </w:r>
      <w:r w:rsidRPr="009B7C71">
        <w:t>Многие сжигали свои дома, запасы хлеба и</w:t>
      </w:r>
      <w:r w:rsidR="009B7C71" w:rsidRPr="009B7C71">
        <w:t xml:space="preserve"> </w:t>
      </w:r>
      <w:r w:rsidRPr="009B7C71">
        <w:t xml:space="preserve">корма скоту </w:t>
      </w:r>
      <w:r w:rsidR="009B7C71">
        <w:t>-</w:t>
      </w:r>
      <w:r w:rsidRPr="009B7C71">
        <w:t xml:space="preserve"> лишь бы не попали в руки врага</w:t>
      </w:r>
      <w:r w:rsidR="009B7C71" w:rsidRPr="009B7C71">
        <w:t xml:space="preserve">. </w:t>
      </w:r>
      <w:r w:rsidRPr="009B7C71">
        <w:t>Героизм стал обычным явлением</w:t>
      </w:r>
      <w:r w:rsidR="009B7C71" w:rsidRPr="009B7C71">
        <w:t>.</w:t>
      </w:r>
    </w:p>
    <w:p w:rsidR="009B7C71" w:rsidRDefault="0023321C" w:rsidP="00D158DE">
      <w:pPr>
        <w:ind w:firstLine="709"/>
      </w:pPr>
      <w:r w:rsidRPr="009B7C71">
        <w:t>Героизм народа проявлялся по-разному</w:t>
      </w:r>
      <w:r w:rsidR="009B7C71" w:rsidRPr="009B7C71">
        <w:t xml:space="preserve">. </w:t>
      </w:r>
      <w:r w:rsidRPr="009B7C71">
        <w:t>Крестьянина Семена Силаева из Смоленской губернии французы заставляли показать им путь на город Белый</w:t>
      </w:r>
      <w:r w:rsidR="009B7C71" w:rsidRPr="009B7C71">
        <w:t xml:space="preserve">. </w:t>
      </w:r>
      <w:r w:rsidRPr="009B7C71">
        <w:t>А он уверял их, что дорога болотистая, мосты сожжены и пройти невозможно</w:t>
      </w:r>
      <w:r w:rsidR="009B7C71" w:rsidRPr="009B7C71">
        <w:t xml:space="preserve">. </w:t>
      </w:r>
      <w:r w:rsidRPr="009B7C71">
        <w:t xml:space="preserve">На него направляют заряженные ружья </w:t>
      </w:r>
      <w:r w:rsidR="009B7C71">
        <w:t>-</w:t>
      </w:r>
      <w:r w:rsidRPr="009B7C71">
        <w:t xml:space="preserve"> он стоит на своем, предлагают золото </w:t>
      </w:r>
      <w:r w:rsidR="009B7C71">
        <w:t>-</w:t>
      </w:r>
      <w:r w:rsidRPr="009B7C71">
        <w:t xml:space="preserve"> не помогает</w:t>
      </w:r>
      <w:r w:rsidR="009B7C71" w:rsidRPr="009B7C71">
        <w:t>.</w:t>
      </w:r>
    </w:p>
    <w:p w:rsidR="009B7C71" w:rsidRDefault="0023321C" w:rsidP="00D158DE">
      <w:pPr>
        <w:ind w:firstLine="709"/>
      </w:pPr>
      <w:r w:rsidRPr="009B7C71">
        <w:t>Так и ушли французы ни с чем</w:t>
      </w:r>
      <w:r w:rsidR="009B7C71" w:rsidRPr="009B7C71">
        <w:t xml:space="preserve">. </w:t>
      </w:r>
      <w:r w:rsidRPr="009B7C71">
        <w:t>Город был спасен</w:t>
      </w:r>
      <w:r w:rsidR="009B7C71" w:rsidRPr="009B7C71">
        <w:t xml:space="preserve">. </w:t>
      </w:r>
      <w:r w:rsidRPr="009B7C71">
        <w:t>А пройти можно было легко</w:t>
      </w:r>
      <w:r w:rsidR="009B7C71" w:rsidRPr="009B7C71">
        <w:t xml:space="preserve">: </w:t>
      </w:r>
      <w:r w:rsidRPr="009B7C71">
        <w:t>все болота в то лето высохли</w:t>
      </w:r>
      <w:r w:rsidR="009B7C71" w:rsidRPr="009B7C71">
        <w:t>.</w:t>
      </w:r>
    </w:p>
    <w:p w:rsidR="009B7C71" w:rsidRDefault="0023321C" w:rsidP="00D158DE">
      <w:pPr>
        <w:ind w:firstLine="709"/>
      </w:pPr>
      <w:r w:rsidRPr="009B7C71">
        <w:t>В одном из боев во время отступления был тяжело ранен гусар Федор Потапов, по прозвищу Самусь</w:t>
      </w:r>
      <w:r w:rsidR="009B7C71" w:rsidRPr="009B7C71">
        <w:t xml:space="preserve">. </w:t>
      </w:r>
      <w:r w:rsidRPr="009B7C71">
        <w:t>Его приютили крестьяне</w:t>
      </w:r>
      <w:r w:rsidR="009B7C71" w:rsidRPr="009B7C71">
        <w:t xml:space="preserve">. </w:t>
      </w:r>
      <w:r w:rsidRPr="009B7C71">
        <w:t>Оправившись от ран, Самусь создал партизанский отряд из крестьян</w:t>
      </w:r>
      <w:r w:rsidR="009B7C71" w:rsidRPr="009B7C71">
        <w:t xml:space="preserve">. </w:t>
      </w:r>
      <w:r w:rsidRPr="009B7C71">
        <w:t>Вскоре в отряде было уже более 3 тысяч человек</w:t>
      </w:r>
      <w:r w:rsidR="009B7C71" w:rsidRPr="009B7C71">
        <w:t xml:space="preserve">. </w:t>
      </w:r>
      <w:r w:rsidRPr="009B7C71">
        <w:t>Самусь разработал систему колокольных сигналов, благодаря чему партизаны и жители окрестных деревень знали о движении и количестве неприятеля</w:t>
      </w:r>
      <w:r w:rsidR="009B7C71" w:rsidRPr="009B7C71">
        <w:t xml:space="preserve">. </w:t>
      </w:r>
      <w:r w:rsidRPr="009B7C71">
        <w:t>Отряд хорошо вооружился, отбив у врага оружие, достали даже пушку</w:t>
      </w:r>
      <w:r w:rsidR="009B7C71" w:rsidRPr="009B7C71">
        <w:t>.</w:t>
      </w:r>
    </w:p>
    <w:p w:rsidR="009B7C71" w:rsidRDefault="0023321C" w:rsidP="00D158DE">
      <w:pPr>
        <w:ind w:firstLine="709"/>
      </w:pPr>
      <w:r w:rsidRPr="009B7C71">
        <w:t>В бою под Царево-Займищем попал в плен рядовой Ермолай Четвертаков</w:t>
      </w:r>
      <w:r w:rsidR="009B7C71" w:rsidRPr="009B7C71">
        <w:t xml:space="preserve">. </w:t>
      </w:r>
      <w:r w:rsidRPr="009B7C71">
        <w:t>Через три дня он бежал</w:t>
      </w:r>
      <w:r w:rsidR="009B7C71" w:rsidRPr="009B7C71">
        <w:t xml:space="preserve">. </w:t>
      </w:r>
      <w:r w:rsidRPr="009B7C71">
        <w:t>Сколотив отряд из крестьян, вооруженных самодельными пиками, Четвертаков стал нападать на небольшие отряды неприятеля</w:t>
      </w:r>
      <w:r w:rsidR="009B7C71" w:rsidRPr="009B7C71">
        <w:t xml:space="preserve">. </w:t>
      </w:r>
      <w:r w:rsidRPr="009B7C71">
        <w:t>Вскоре у него было 300 бойцов, вооруженных французским оружием</w:t>
      </w:r>
      <w:r w:rsidR="009B7C71" w:rsidRPr="009B7C71">
        <w:t xml:space="preserve">. </w:t>
      </w:r>
      <w:r w:rsidRPr="009B7C71">
        <w:t>Четвертаков организовал охрану окрестных сел, наладил разведку</w:t>
      </w:r>
      <w:r w:rsidR="009B7C71" w:rsidRPr="009B7C71">
        <w:t>.</w:t>
      </w:r>
    </w:p>
    <w:p w:rsidR="009B7C71" w:rsidRDefault="0023321C" w:rsidP="00D158DE">
      <w:pPr>
        <w:ind w:firstLine="709"/>
      </w:pPr>
      <w:r w:rsidRPr="009B7C71">
        <w:t>Со временем отряд Четвертакова вступал в бой даже с крупными отрядами захватчиков</w:t>
      </w:r>
      <w:r w:rsidR="009B7C71" w:rsidRPr="009B7C71">
        <w:t xml:space="preserve">. </w:t>
      </w:r>
      <w:r w:rsidRPr="009B7C71">
        <w:t>Однажды целый французский батальон трусливо уклонялся от сражения с крестьянами</w:t>
      </w:r>
      <w:r w:rsidR="009B7C71" w:rsidRPr="009B7C71">
        <w:t>.</w:t>
      </w:r>
    </w:p>
    <w:p w:rsidR="009B7C71" w:rsidRDefault="0023321C" w:rsidP="00D158DE">
      <w:pPr>
        <w:ind w:firstLine="709"/>
      </w:pPr>
      <w:r w:rsidRPr="009B7C71">
        <w:t xml:space="preserve">К сожалению мало сведений осталось о Герасиме Курине </w:t>
      </w:r>
      <w:r w:rsidR="009B7C71">
        <w:t>-</w:t>
      </w:r>
      <w:r w:rsidRPr="009B7C71">
        <w:t xml:space="preserve"> крестьянине одного из подмосковных сел</w:t>
      </w:r>
      <w:r w:rsidR="009B7C71" w:rsidRPr="009B7C71">
        <w:t xml:space="preserve">. </w:t>
      </w:r>
      <w:r w:rsidRPr="009B7C71">
        <w:t>Несомненно, он был выдающимся руководителем партизан</w:t>
      </w:r>
      <w:r w:rsidR="009B7C71" w:rsidRPr="009B7C71">
        <w:t xml:space="preserve">. </w:t>
      </w:r>
      <w:r w:rsidRPr="009B7C71">
        <w:t>В его отряде было 5000 пеших и 500 конных воинов</w:t>
      </w:r>
      <w:r w:rsidR="009B7C71" w:rsidRPr="009B7C71">
        <w:t xml:space="preserve">. </w:t>
      </w:r>
      <w:r w:rsidRPr="009B7C71">
        <w:t>Отряд действовал очень успешно</w:t>
      </w:r>
      <w:r w:rsidR="009B7C71" w:rsidRPr="009B7C71">
        <w:t xml:space="preserve">. </w:t>
      </w:r>
      <w:r w:rsidRPr="009B7C71">
        <w:t>Известно, что он захватил много пленных, три пушки, обоз с хлебом</w:t>
      </w:r>
      <w:r w:rsidR="009B7C71" w:rsidRPr="009B7C71">
        <w:t>.</w:t>
      </w:r>
    </w:p>
    <w:p w:rsidR="009B7C71" w:rsidRDefault="0023321C" w:rsidP="00D158DE">
      <w:pPr>
        <w:ind w:firstLine="709"/>
      </w:pPr>
      <w:r w:rsidRPr="009B7C71">
        <w:t xml:space="preserve">Прославилась в народе Василиса Кожина </w:t>
      </w:r>
      <w:r w:rsidR="009B7C71">
        <w:t>-</w:t>
      </w:r>
      <w:r w:rsidRPr="009B7C71">
        <w:t xml:space="preserve"> жена старосты одной из деревень Смоленской губернии</w:t>
      </w:r>
      <w:r w:rsidR="009B7C71" w:rsidRPr="009B7C71">
        <w:t xml:space="preserve">. </w:t>
      </w:r>
      <w:r w:rsidRPr="009B7C71">
        <w:t>Она вошла в историю под именем старостихи Василисы</w:t>
      </w:r>
      <w:r w:rsidR="009B7C71" w:rsidRPr="009B7C71">
        <w:t xml:space="preserve">. </w:t>
      </w:r>
      <w:r w:rsidRPr="009B7C71">
        <w:t>О ней в народе сложено немало легенд, в которых часто трудно отличить правду от вымысла</w:t>
      </w:r>
      <w:r w:rsidR="009B7C71" w:rsidRPr="009B7C71">
        <w:t xml:space="preserve">. </w:t>
      </w:r>
      <w:r w:rsidRPr="009B7C71">
        <w:t>Когда муж Василисы повел в город партию пленных, она сколотила отряд из женщин и подростков, вооруженных вилами, топорами и косами</w:t>
      </w:r>
      <w:r w:rsidR="009B7C71" w:rsidRPr="009B7C71">
        <w:t xml:space="preserve">. </w:t>
      </w:r>
      <w:r w:rsidRPr="009B7C71">
        <w:t>Этот отряд охранял деревню, конвоировал пленных</w:t>
      </w:r>
      <w:r w:rsidR="009B7C71" w:rsidRPr="009B7C71">
        <w:t>.</w:t>
      </w:r>
    </w:p>
    <w:p w:rsidR="009B7C71" w:rsidRDefault="00DB17AC" w:rsidP="00D158DE">
      <w:pPr>
        <w:ind w:firstLine="709"/>
      </w:pPr>
      <w:r w:rsidRPr="009B7C71">
        <w:t>Непримиримая ненависть тысяч и тысяч крестьян, стеной окружившая великую армию Наполеона, подвиги безвестных героев, которые, ежедневно рискуя жизнью, уходя в леса, прячась в оврагах, подстерегали французов</w:t>
      </w:r>
      <w:r w:rsidR="009B7C71" w:rsidRPr="009B7C71">
        <w:t xml:space="preserve"> - </w:t>
      </w:r>
      <w:r w:rsidRPr="009B7C71">
        <w:t>вот то, в чем наиболее характерно выразились крестьянские настроения в 1812 г</w:t>
      </w:r>
      <w:r w:rsidR="009B7C71" w:rsidRPr="009B7C71">
        <w:t xml:space="preserve">. </w:t>
      </w:r>
      <w:r w:rsidRPr="009B7C71">
        <w:t>И что оказалось губительным для армии Наполеона</w:t>
      </w:r>
      <w:r w:rsidR="009B7C71" w:rsidRPr="009B7C71">
        <w:t>.</w:t>
      </w:r>
    </w:p>
    <w:p w:rsidR="009B7C71" w:rsidRDefault="00DB17AC" w:rsidP="00D158DE">
      <w:pPr>
        <w:ind w:firstLine="709"/>
      </w:pPr>
      <w:r w:rsidRPr="009B7C71">
        <w:t>А война против вторгшегося Наполеона была истинно народной войной</w:t>
      </w:r>
      <w:r w:rsidR="009B7C71" w:rsidRPr="009B7C71">
        <w:t xml:space="preserve">. </w:t>
      </w:r>
      <w:r w:rsidRPr="009B7C71">
        <w:t>Наполеон подсчитывал в своей стратегии количество своих войск и войск Александра, а сражаться ему пришлось с русским народом, о котором Наполеон позабыл</w:t>
      </w:r>
      <w:r w:rsidR="009B7C71" w:rsidRPr="009B7C71">
        <w:t xml:space="preserve">. </w:t>
      </w:r>
      <w:r w:rsidR="00193838">
        <w:t>Рука</w:t>
      </w:r>
      <w:r w:rsidR="009B7C71">
        <w:t>-</w:t>
      </w:r>
      <w:r w:rsidRPr="009B7C71">
        <w:t>то народа и нанесла величайш</w:t>
      </w:r>
      <w:r w:rsidR="001052CC" w:rsidRPr="009B7C71">
        <w:t>е</w:t>
      </w:r>
      <w:r w:rsidRPr="009B7C71">
        <w:t>му полководцу всемирной истории не</w:t>
      </w:r>
      <w:r w:rsidR="001052CC" w:rsidRPr="009B7C71">
        <w:t>поправимый смертельный удар</w:t>
      </w:r>
      <w:r w:rsidR="009B7C71" w:rsidRPr="009B7C71">
        <w:t>.</w:t>
      </w:r>
    </w:p>
    <w:p w:rsidR="009B7C71" w:rsidRDefault="0023321C" w:rsidP="00D158DE">
      <w:pPr>
        <w:ind w:firstLine="709"/>
      </w:pPr>
      <w:r w:rsidRPr="009B7C71">
        <w:t>Чем дальше продвигалась вражеская армия, тем больше ожесточался русский народ, тем упорнее он защищался</w:t>
      </w:r>
      <w:r w:rsidR="009B7C71" w:rsidRPr="009B7C71">
        <w:t>.</w:t>
      </w:r>
      <w:r w:rsidR="009B7C71">
        <w:t xml:space="preserve"> "</w:t>
      </w:r>
      <w:r w:rsidRPr="009B7C71">
        <w:t>Можно без преувеличения сказать, что многие тысячи врага истреблены крестьянами</w:t>
      </w:r>
      <w:r w:rsidR="009B7C71">
        <w:t>"</w:t>
      </w:r>
      <w:r w:rsidR="009B7C71" w:rsidRPr="009B7C71">
        <w:t>-</w:t>
      </w:r>
      <w:r w:rsidRPr="009B7C71">
        <w:t>писал Кутузов</w:t>
      </w:r>
      <w:r w:rsidR="009B7C71" w:rsidRPr="009B7C71">
        <w:t>.</w:t>
      </w:r>
    </w:p>
    <w:p w:rsidR="009B7C71" w:rsidRDefault="0023321C" w:rsidP="00D158DE">
      <w:pPr>
        <w:ind w:firstLine="709"/>
      </w:pPr>
      <w:r w:rsidRPr="009B7C71">
        <w:t xml:space="preserve">Крепостное крестьянство </w:t>
      </w:r>
      <w:r w:rsidR="009B7C71">
        <w:t>-</w:t>
      </w:r>
      <w:r w:rsidRPr="009B7C71">
        <w:t xml:space="preserve"> основное население страны </w:t>
      </w:r>
      <w:r w:rsidR="009B7C71">
        <w:t>-</w:t>
      </w:r>
      <w:r w:rsidRPr="009B7C71">
        <w:t xml:space="preserve"> сделавшее бесценный вклад в изгнание французов, в 1812 году надеялось, что оно </w:t>
      </w:r>
      <w:r w:rsidR="009B7C71">
        <w:t>-</w:t>
      </w:r>
      <w:r w:rsidRPr="009B7C71">
        <w:t xml:space="preserve"> освободитель Отечества </w:t>
      </w:r>
      <w:r w:rsidR="009B7C71">
        <w:t>-</w:t>
      </w:r>
      <w:r w:rsidRPr="009B7C71">
        <w:t xml:space="preserve"> получит освобождение от крепостной неволи</w:t>
      </w:r>
      <w:r w:rsidR="009B7C71" w:rsidRPr="009B7C71">
        <w:t xml:space="preserve">. </w:t>
      </w:r>
      <w:r w:rsidRPr="009B7C71">
        <w:t>Но когда война кончилась, у царя для народа нашлась только одна фраза в манифесте</w:t>
      </w:r>
      <w:r w:rsidR="009B7C71" w:rsidRPr="009B7C71">
        <w:t>:</w:t>
      </w:r>
      <w:r w:rsidR="009B7C71">
        <w:t xml:space="preserve"> "</w:t>
      </w:r>
      <w:r w:rsidRPr="009B7C71">
        <w:t>Крестьяне, верный наш народ, да получат мзду свою от Бога</w:t>
      </w:r>
      <w:r w:rsidR="009B7C71">
        <w:t>".</w:t>
      </w:r>
    </w:p>
    <w:p w:rsidR="009B7C71" w:rsidRDefault="001A751C" w:rsidP="009B7C71">
      <w:pPr>
        <w:ind w:firstLine="709"/>
      </w:pPr>
      <w:r w:rsidRPr="009B7C71">
        <w:t>С самого начала войны русским людям стало ясно одно</w:t>
      </w:r>
      <w:r w:rsidR="009B7C71" w:rsidRPr="009B7C71">
        <w:t xml:space="preserve">: </w:t>
      </w:r>
      <w:r w:rsidRPr="009B7C71">
        <w:t>на их землю пришёл жестокий и коварный враг, он опустошает страну и грабит её жителей</w:t>
      </w:r>
      <w:r w:rsidR="009B7C71" w:rsidRPr="009B7C71">
        <w:t xml:space="preserve">. </w:t>
      </w:r>
      <w:r w:rsidRPr="009B7C71">
        <w:t xml:space="preserve">Обида за терзаемую родину, жажда священной мести за сожжённые деревни и разрушенные города, за разграбленную Москву, за все ужасы нашествия, желание отстоять Россию и наказать непрошенных завоевателей </w:t>
      </w:r>
      <w:r w:rsidR="009B7C71">
        <w:t>-</w:t>
      </w:r>
      <w:r w:rsidRPr="009B7C71">
        <w:t xml:space="preserve"> эти чувства охватили весь народ</w:t>
      </w:r>
      <w:r w:rsidR="009B7C71" w:rsidRPr="009B7C71">
        <w:t xml:space="preserve">. </w:t>
      </w:r>
      <w:r w:rsidRPr="009B7C71">
        <w:t>Крестьяне, вооружённые топорами, вилами, косами и дубинами, добровольно объединялись в небольшие группы и отряды, ловили отставших французских солдат и беспощадно убивали их</w:t>
      </w:r>
      <w:r w:rsidR="009B7C71" w:rsidRPr="009B7C71">
        <w:t>.</w:t>
      </w:r>
    </w:p>
    <w:p w:rsidR="009B7C71" w:rsidRDefault="001A751C" w:rsidP="009B7C71">
      <w:pPr>
        <w:ind w:firstLine="709"/>
      </w:pPr>
      <w:r w:rsidRPr="009B7C71">
        <w:t>Если французы приходили за хлебом и фуражом, крестьяне оказывали им яростное сопротивление, а в тех случаях, когда не могли одолеть пришедших визитёров, сами сжигали хлеб и фураж и убегали в леса</w:t>
      </w:r>
      <w:r w:rsidR="009B7C71" w:rsidRPr="009B7C71">
        <w:t>.</w:t>
      </w:r>
    </w:p>
    <w:p w:rsidR="00D158DE" w:rsidRDefault="001A751C" w:rsidP="009B7C71">
      <w:pPr>
        <w:ind w:firstLine="709"/>
      </w:pPr>
      <w:r w:rsidRPr="009B7C71">
        <w:t>Национальный характер войны выражался и в формировании сил ополчения</w:t>
      </w:r>
      <w:r w:rsidR="009B7C71" w:rsidRPr="009B7C71">
        <w:t xml:space="preserve">. </w:t>
      </w:r>
      <w:r w:rsidRPr="009B7C71">
        <w:t>Набор в ополчение был объявлен 6 июля в 16-ти центральных губерниях и на Украине</w:t>
      </w:r>
      <w:r w:rsidR="009B7C71" w:rsidRPr="009B7C71">
        <w:t xml:space="preserve">. </w:t>
      </w:r>
      <w:r w:rsidRPr="009B7C71">
        <w:t>На Дону и Урале формировалось казачье ополчение</w:t>
      </w:r>
      <w:r w:rsidR="009B7C71" w:rsidRPr="009B7C71">
        <w:t xml:space="preserve">. </w:t>
      </w:r>
      <w:r w:rsidRPr="009B7C71">
        <w:t>Крестьяне охотно шли в ратники, тем более что ходили слухи, будто бы после войны ополченцев освободят от крепостной зависимости</w:t>
      </w:r>
      <w:r w:rsidR="009B7C71" w:rsidRPr="009B7C71">
        <w:t xml:space="preserve">. </w:t>
      </w:r>
      <w:r w:rsidRPr="009B7C71">
        <w:t>Несмотря на слабую выучку и недостаточное вооружение, они героически дрались бок о бок с солдатами на полях сражений</w:t>
      </w:r>
      <w:r w:rsidR="009B7C71" w:rsidRPr="009B7C71">
        <w:t xml:space="preserve">. </w:t>
      </w:r>
    </w:p>
    <w:p w:rsidR="009B7C71" w:rsidRDefault="001A751C" w:rsidP="009B7C71">
      <w:pPr>
        <w:ind w:firstLine="709"/>
      </w:pPr>
      <w:r w:rsidRPr="009B7C71">
        <w:t>Ярким примером народной активности было партизанское движение</w:t>
      </w:r>
      <w:r w:rsidR="009B7C71" w:rsidRPr="009B7C71">
        <w:t xml:space="preserve">. </w:t>
      </w:r>
      <w:r w:rsidRPr="009B7C71">
        <w:t>Оно возникло стихийно, но потом направлялось из главного штаба Кутузова</w:t>
      </w:r>
      <w:r w:rsidR="009B7C71" w:rsidRPr="009B7C71">
        <w:t xml:space="preserve">. </w:t>
      </w:r>
      <w:r w:rsidRPr="009B7C71">
        <w:t>В рядах партизан были солдаты, казаки, ополченцы и добровольцы из крестьян</w:t>
      </w:r>
      <w:r w:rsidR="009B7C71" w:rsidRPr="009B7C71">
        <w:t>.</w:t>
      </w:r>
    </w:p>
    <w:p w:rsidR="00D158DE" w:rsidRDefault="0023321C" w:rsidP="00D158DE">
      <w:pPr>
        <w:ind w:firstLine="709"/>
      </w:pPr>
      <w:r w:rsidRPr="009B7C71">
        <w:t>Но может быть император буржуазного государства Наполеон мог освободить крестьян России от крепостной зависимости</w:t>
      </w:r>
      <w:r w:rsidR="009B7C71" w:rsidRPr="009B7C71">
        <w:t xml:space="preserve">? </w:t>
      </w:r>
      <w:r w:rsidRPr="009B7C71">
        <w:t>Нет, не мог</w:t>
      </w:r>
      <w:r w:rsidR="009B7C71" w:rsidRPr="009B7C71">
        <w:t xml:space="preserve">! </w:t>
      </w:r>
    </w:p>
    <w:p w:rsidR="00D158DE" w:rsidRDefault="0023321C" w:rsidP="00D158DE">
      <w:pPr>
        <w:ind w:firstLine="709"/>
      </w:pPr>
      <w:r w:rsidRPr="009B7C71">
        <w:t>Он был представителем контрреволюционной буржуазии, он восстановил монархию во Франции и провозгласил себя императором, он ненавидел и презирал народ</w:t>
      </w:r>
      <w:r w:rsidR="009B7C71" w:rsidRPr="009B7C71">
        <w:t xml:space="preserve">. </w:t>
      </w:r>
      <w:r w:rsidRPr="009B7C71">
        <w:t>Заняв Могилев, французский маршал созвал чиновников и дворян и твердо обещал им, что</w:t>
      </w:r>
      <w:r w:rsidR="009B7C71">
        <w:t xml:space="preserve"> "</w:t>
      </w:r>
      <w:r w:rsidRPr="009B7C71">
        <w:t>крестьяне останутся в повиновении помещикам своим</w:t>
      </w:r>
      <w:r w:rsidR="009B7C71">
        <w:t xml:space="preserve">". </w:t>
      </w:r>
    </w:p>
    <w:p w:rsidR="009B7C71" w:rsidRDefault="0023321C" w:rsidP="00D158DE">
      <w:pPr>
        <w:ind w:firstLine="709"/>
      </w:pPr>
      <w:r w:rsidRPr="009B7C71">
        <w:t>В Смоленске завоеватели создали карательный отряд для расправы с крестьянами, выступившими против своих помещиков</w:t>
      </w:r>
      <w:r w:rsidR="009B7C71" w:rsidRPr="009B7C71">
        <w:t>.</w:t>
      </w:r>
    </w:p>
    <w:p w:rsidR="00D158DE" w:rsidRDefault="0023321C" w:rsidP="00D158DE">
      <w:pPr>
        <w:ind w:firstLine="709"/>
      </w:pPr>
      <w:r w:rsidRPr="009B7C71">
        <w:t>Не свободу несла наполеоновская армия народу России, а новое порабощение</w:t>
      </w:r>
      <w:r w:rsidR="009B7C71" w:rsidRPr="009B7C71">
        <w:t xml:space="preserve">! </w:t>
      </w:r>
      <w:r w:rsidR="001052CC" w:rsidRPr="009B7C71">
        <w:t>По единодушным отзывам французов, решительно нигде, кроме одной Испании, крестьянство в деревнях не оказывало им такого ожесточенного сопротивления, как в России</w:t>
      </w:r>
      <w:r w:rsidR="009B7C71">
        <w:t xml:space="preserve">." </w:t>
      </w:r>
    </w:p>
    <w:p w:rsidR="009B7C71" w:rsidRDefault="001052CC" w:rsidP="00D158DE">
      <w:pPr>
        <w:ind w:firstLine="709"/>
      </w:pPr>
      <w:r w:rsidRPr="009B7C71">
        <w:t>Каждая деревня превращалась при нашем приближении или в костер, или в крепость</w:t>
      </w:r>
      <w:r w:rsidR="009B7C71">
        <w:t xml:space="preserve">" </w:t>
      </w:r>
      <w:r w:rsidR="009B7C71" w:rsidRPr="009B7C71">
        <w:t xml:space="preserve">- </w:t>
      </w:r>
      <w:r w:rsidRPr="009B7C71">
        <w:t>так писали впоследствии французы</w:t>
      </w:r>
      <w:r w:rsidR="009B7C71" w:rsidRPr="009B7C71">
        <w:t>.</w:t>
      </w:r>
    </w:p>
    <w:p w:rsidR="00D158DE" w:rsidRDefault="00D158DE" w:rsidP="00D158DE">
      <w:pPr>
        <w:ind w:firstLine="709"/>
      </w:pPr>
    </w:p>
    <w:p w:rsidR="009B7C71" w:rsidRDefault="00D158DE" w:rsidP="00D158DE">
      <w:pPr>
        <w:pStyle w:val="2"/>
      </w:pPr>
      <w:bookmarkStart w:id="6" w:name="_Toc254992572"/>
      <w:r w:rsidRPr="009B7C71">
        <w:t>Итоги и последствия отечественной войны 1812 года</w:t>
      </w:r>
      <w:bookmarkEnd w:id="6"/>
    </w:p>
    <w:p w:rsidR="00D158DE" w:rsidRPr="00D158DE" w:rsidRDefault="00D158DE" w:rsidP="00D158DE">
      <w:pPr>
        <w:ind w:firstLine="709"/>
      </w:pPr>
    </w:p>
    <w:p w:rsidR="009B7C71" w:rsidRDefault="001052CC" w:rsidP="00D158DE">
      <w:pPr>
        <w:ind w:firstLine="709"/>
      </w:pPr>
      <w:r w:rsidRPr="009B7C71">
        <w:t>Наполеоновское нашествие было огромным бедствием для России</w:t>
      </w:r>
      <w:r w:rsidR="009B7C71" w:rsidRPr="009B7C71">
        <w:t xml:space="preserve">. </w:t>
      </w:r>
      <w:r w:rsidRPr="009B7C71">
        <w:t>Были полностью разрушены многие города, в огне московского пожара навеки исчезли многие драгоценные реликвии прошлого</w:t>
      </w:r>
      <w:r w:rsidR="009B7C71" w:rsidRPr="009B7C71">
        <w:t xml:space="preserve">. </w:t>
      </w:r>
      <w:r w:rsidRPr="009B7C71">
        <w:t>Громадный ущерб был нанесен промышленности и сельскому хозяйству</w:t>
      </w:r>
      <w:r w:rsidR="009B7C71" w:rsidRPr="009B7C71">
        <w:t xml:space="preserve">. </w:t>
      </w:r>
      <w:r w:rsidRPr="009B7C71">
        <w:t>Впоследствии Московская губерния быстро оправилась от опустошения, а в Смоленской и Псковской численность населения была меньше, чем в 1811 году вплоть до середины века</w:t>
      </w:r>
      <w:r w:rsidR="009B7C71" w:rsidRPr="009B7C71">
        <w:t>.</w:t>
      </w:r>
    </w:p>
    <w:p w:rsidR="009B7C71" w:rsidRDefault="001052CC" w:rsidP="00D158DE">
      <w:pPr>
        <w:ind w:firstLine="709"/>
      </w:pPr>
      <w:r w:rsidRPr="009B7C71">
        <w:t>Но общая беда, как известно, сближает людей</w:t>
      </w:r>
      <w:r w:rsidR="009B7C71" w:rsidRPr="009B7C71">
        <w:t xml:space="preserve">. </w:t>
      </w:r>
      <w:r w:rsidRPr="009B7C71">
        <w:t>В борьбе с врагом тесно сплотилось население центральных губерний, составлявшее ядро русской нации</w:t>
      </w:r>
      <w:r w:rsidR="009B7C71" w:rsidRPr="009B7C71">
        <w:t xml:space="preserve">. </w:t>
      </w:r>
      <w:r w:rsidRPr="009B7C71">
        <w:t>Не только губернии, непосредственно пострадавшие от нашествия, но и примыкавшие к ним земли, принимавшие беженцев и раненых, отправлявшие ратников, продовольствие и вооружение, жили в те дни одной жизнью, одним делом</w:t>
      </w:r>
      <w:r w:rsidR="009B7C71" w:rsidRPr="009B7C71">
        <w:t>.</w:t>
      </w:r>
    </w:p>
    <w:p w:rsidR="009B7C71" w:rsidRDefault="001052CC" w:rsidP="00D158DE">
      <w:pPr>
        <w:ind w:firstLine="709"/>
      </w:pPr>
      <w:r w:rsidRPr="009B7C71">
        <w:t>Это значительно ускорило длительный и сложный процесс консолидации русской нации</w:t>
      </w:r>
      <w:r w:rsidR="009B7C71" w:rsidRPr="009B7C71">
        <w:t xml:space="preserve">. </w:t>
      </w:r>
      <w:r w:rsidRPr="009B7C71">
        <w:t>Теснее сблизились с русским</w:t>
      </w:r>
      <w:r w:rsidR="009B7C71" w:rsidRPr="009B7C71">
        <w:t xml:space="preserve"> </w:t>
      </w:r>
      <w:r w:rsidRPr="009B7C71">
        <w:t>и другие народы России</w:t>
      </w:r>
      <w:r w:rsidR="009B7C71" w:rsidRPr="009B7C71">
        <w:t>.</w:t>
      </w:r>
    </w:p>
    <w:p w:rsidR="009B7C71" w:rsidRDefault="001052CC" w:rsidP="00D158DE">
      <w:pPr>
        <w:ind w:firstLine="709"/>
      </w:pPr>
      <w:r w:rsidRPr="009B7C71">
        <w:t>Жертвенная роль, выпавшая на долю Москвы в драматических событиях 1812 года, еще более возвысила ее значение как духовного центра России</w:t>
      </w:r>
      <w:r w:rsidR="009B7C71" w:rsidRPr="009B7C71">
        <w:t xml:space="preserve">. </w:t>
      </w:r>
      <w:r w:rsidRPr="009B7C71">
        <w:t>Наоборот, сановный Санкт-Петербург, двор, официальное правительство оказались на втором плане событий</w:t>
      </w:r>
      <w:r w:rsidR="009B7C71" w:rsidRPr="009B7C71">
        <w:t xml:space="preserve">. </w:t>
      </w:r>
      <w:r w:rsidRPr="009B7C71">
        <w:t>О них в тот грозный год как бы почти забыли</w:t>
      </w:r>
      <w:r w:rsidR="009B7C71" w:rsidRPr="009B7C71">
        <w:t xml:space="preserve">. </w:t>
      </w:r>
      <w:r w:rsidRPr="009B7C71">
        <w:t>Александру 1 так и не удалось сблизиться с народом</w:t>
      </w:r>
      <w:r w:rsidR="009B7C71" w:rsidRPr="009B7C71">
        <w:t xml:space="preserve">. </w:t>
      </w:r>
      <w:r w:rsidRPr="009B7C71">
        <w:t>И потому, наверное, он так не любил Кутузова, что не мог, не в пример старому фельдмаршалу, запросто попить с крестьянами чай</w:t>
      </w:r>
      <w:r w:rsidR="009B7C71" w:rsidRPr="009B7C71">
        <w:t>.</w:t>
      </w:r>
    </w:p>
    <w:p w:rsidR="009B7C71" w:rsidRDefault="001052CC" w:rsidP="00D158DE">
      <w:pPr>
        <w:ind w:firstLine="709"/>
      </w:pPr>
      <w:r w:rsidRPr="009B7C71">
        <w:t>Война произвела очень сильное впечатление на современников</w:t>
      </w:r>
      <w:r w:rsidR="009B7C71" w:rsidRPr="009B7C71">
        <w:t>.</w:t>
      </w:r>
    </w:p>
    <w:p w:rsidR="009B7C71" w:rsidRDefault="009B7C71" w:rsidP="00D158DE">
      <w:pPr>
        <w:ind w:firstLine="709"/>
      </w:pPr>
      <w:r>
        <w:t>"</w:t>
      </w:r>
      <w:r w:rsidR="001052CC" w:rsidRPr="009B7C71">
        <w:t>Мы дети двенадцатого года</w:t>
      </w:r>
      <w:r>
        <w:t>"</w:t>
      </w:r>
      <w:r w:rsidR="00193838">
        <w:t xml:space="preserve"> - </w:t>
      </w:r>
      <w:r w:rsidR="001052CC" w:rsidRPr="009B7C71">
        <w:t>говорили о себе декабристы</w:t>
      </w:r>
      <w:r w:rsidRPr="009B7C71">
        <w:t>.</w:t>
      </w:r>
    </w:p>
    <w:p w:rsidR="009B7C71" w:rsidRDefault="009B7C71" w:rsidP="00D158DE">
      <w:pPr>
        <w:ind w:firstLine="709"/>
      </w:pPr>
      <w:r>
        <w:t>"</w:t>
      </w:r>
      <w:r w:rsidR="001052CC" w:rsidRPr="009B7C71">
        <w:t>Гроза двенадцатого года</w:t>
      </w:r>
      <w:r>
        <w:t xml:space="preserve">" </w:t>
      </w:r>
      <w:r w:rsidR="001052CC" w:rsidRPr="009B7C71">
        <w:t>наложила неизгладимый отпечаток на творчество А</w:t>
      </w:r>
      <w:r>
        <w:t xml:space="preserve">.С. </w:t>
      </w:r>
      <w:r w:rsidR="001052CC" w:rsidRPr="009B7C71">
        <w:t>Пушкина</w:t>
      </w:r>
      <w:r w:rsidRPr="009B7C71">
        <w:t xml:space="preserve">. </w:t>
      </w:r>
      <w:r w:rsidR="001052CC" w:rsidRPr="009B7C71">
        <w:t>На ее преданиях выросли А</w:t>
      </w:r>
      <w:r>
        <w:t xml:space="preserve">.П. </w:t>
      </w:r>
      <w:r w:rsidR="001052CC" w:rsidRPr="009B7C71">
        <w:t>Герцен и Н</w:t>
      </w:r>
      <w:r>
        <w:t xml:space="preserve">.П. </w:t>
      </w:r>
      <w:r w:rsidR="001052CC" w:rsidRPr="009B7C71">
        <w:t>Огарев</w:t>
      </w:r>
      <w:r w:rsidRPr="009B7C71">
        <w:t xml:space="preserve">. </w:t>
      </w:r>
      <w:r w:rsidR="001052CC" w:rsidRPr="009B7C71">
        <w:t>Она не прошла бесследно</w:t>
      </w:r>
      <w:r w:rsidRPr="009B7C71">
        <w:t>.</w:t>
      </w:r>
    </w:p>
    <w:p w:rsidR="009B7C71" w:rsidRDefault="001052CC" w:rsidP="00D158DE">
      <w:pPr>
        <w:ind w:firstLine="709"/>
      </w:pPr>
      <w:r w:rsidRPr="009B7C71">
        <w:t>После наполеоновского нашествия возникло длительное отчуждение между Россией и Францией</w:t>
      </w:r>
      <w:r w:rsidR="009B7C71" w:rsidRPr="009B7C71">
        <w:t xml:space="preserve">. </w:t>
      </w:r>
      <w:r w:rsidRPr="009B7C71">
        <w:t>Лишь к концу 19-го века отношения улучшились, а затем началось сближение</w:t>
      </w:r>
      <w:r w:rsidR="009B7C71" w:rsidRPr="009B7C71">
        <w:t xml:space="preserve">. </w:t>
      </w:r>
      <w:r w:rsidRPr="009B7C71">
        <w:t>В 1912 году в России широко отмечалось 100-летие Отечественной войны</w:t>
      </w:r>
      <w:r w:rsidR="009B7C71" w:rsidRPr="009B7C71">
        <w:t xml:space="preserve">. </w:t>
      </w:r>
      <w:r w:rsidRPr="009B7C71">
        <w:t>На Бородинском поле состоялся парад</w:t>
      </w:r>
      <w:r w:rsidR="009B7C71" w:rsidRPr="009B7C71">
        <w:t xml:space="preserve">. </w:t>
      </w:r>
      <w:r w:rsidRPr="009B7C71">
        <w:t>Были возложены венки к памятнику на батарее Раевского, на могилу Багратиона</w:t>
      </w:r>
      <w:r w:rsidR="009B7C71" w:rsidRPr="009B7C71">
        <w:t xml:space="preserve">. </w:t>
      </w:r>
      <w:r w:rsidRPr="009B7C71">
        <w:t>У деревни Горки, где находился командный пункт русских войск, был открыт памятник Кутузову</w:t>
      </w:r>
      <w:r w:rsidR="009B7C71" w:rsidRPr="009B7C71">
        <w:t xml:space="preserve">. </w:t>
      </w:r>
      <w:r w:rsidRPr="009B7C71">
        <w:t>В торжествах участвовала французская военная делегация</w:t>
      </w:r>
      <w:r w:rsidR="009B7C71" w:rsidRPr="009B7C71">
        <w:t>.</w:t>
      </w:r>
    </w:p>
    <w:p w:rsidR="009B7C71" w:rsidRDefault="001052CC" w:rsidP="00D158DE">
      <w:pPr>
        <w:ind w:firstLine="709"/>
      </w:pPr>
      <w:r w:rsidRPr="009B7C71">
        <w:t>На холме у села Шевардина, откуда руководил сражением Наполеон, был установлен обелиск в память о французских солдатах и офицерах, павших на полях России</w:t>
      </w:r>
      <w:r w:rsidR="009B7C71" w:rsidRPr="009B7C71">
        <w:t xml:space="preserve">. </w:t>
      </w:r>
      <w:r w:rsidRPr="009B7C71">
        <w:t>Так, через сто лет, произошло примирение</w:t>
      </w:r>
      <w:r w:rsidR="009B7C71" w:rsidRPr="009B7C71">
        <w:t xml:space="preserve">. </w:t>
      </w:r>
      <w:r w:rsidRPr="009B7C71">
        <w:t>Ибо не могут и не должны народы вечно хранить обиду друг на друга</w:t>
      </w:r>
      <w:r w:rsidR="009B7C71" w:rsidRPr="009B7C71">
        <w:t>.</w:t>
      </w:r>
    </w:p>
    <w:p w:rsidR="009B7C71" w:rsidRDefault="001052CC" w:rsidP="00D158DE">
      <w:pPr>
        <w:ind w:firstLine="709"/>
      </w:pPr>
      <w:r w:rsidRPr="009B7C71">
        <w:t>Русские войска не ограничились изгнанием французов со своей территории</w:t>
      </w:r>
      <w:r w:rsidR="009B7C71" w:rsidRPr="009B7C71">
        <w:t xml:space="preserve">. </w:t>
      </w:r>
      <w:r w:rsidRPr="009B7C71">
        <w:t>К весне 1813 года была освобождена значительная часть Польши и русская армия вступила в Пруссию</w:t>
      </w:r>
      <w:r w:rsidR="009B7C71" w:rsidRPr="009B7C71">
        <w:t>.</w:t>
      </w:r>
    </w:p>
    <w:p w:rsidR="009B7C71" w:rsidRDefault="001052CC" w:rsidP="00D158DE">
      <w:pPr>
        <w:ind w:firstLine="709"/>
      </w:pPr>
      <w:r w:rsidRPr="009B7C71">
        <w:t>В феврале 1813 года Россия и Пруссия заключили союзный договор, а затем французы были изгнаны из Берлина</w:t>
      </w:r>
      <w:r w:rsidR="009B7C71" w:rsidRPr="009B7C71">
        <w:t>.</w:t>
      </w:r>
    </w:p>
    <w:p w:rsidR="009B7C71" w:rsidRDefault="001052CC" w:rsidP="00D158DE">
      <w:pPr>
        <w:ind w:firstLine="709"/>
      </w:pPr>
      <w:r w:rsidRPr="009B7C71">
        <w:t>В дальнейшем обстановка изменилась</w:t>
      </w:r>
      <w:r w:rsidR="009B7C71" w:rsidRPr="009B7C71">
        <w:t xml:space="preserve">. </w:t>
      </w:r>
      <w:r w:rsidRPr="009B7C71">
        <w:t>Наполеон собрал новую армию, и даже нанес ряд поражений войскам союзников, но в конце концов был разбит и только благодаря слабому взаимодействию союзных войск избежал плена</w:t>
      </w:r>
      <w:r w:rsidR="009B7C71" w:rsidRPr="009B7C71">
        <w:t xml:space="preserve">. </w:t>
      </w:r>
      <w:r w:rsidRPr="009B7C71">
        <w:t>В конце 1813</w:t>
      </w:r>
      <w:r w:rsidR="009B7C71" w:rsidRPr="009B7C71">
        <w:t>-</w:t>
      </w:r>
      <w:r w:rsidRPr="009B7C71">
        <w:t>начале 1814 года союзные армии переправились через Рейн и вступили на территорию Франции</w:t>
      </w:r>
      <w:r w:rsidR="009B7C71" w:rsidRPr="009B7C71">
        <w:t xml:space="preserve">. </w:t>
      </w:r>
      <w:r w:rsidRPr="009B7C71">
        <w:t>В марте после упорного сопротивления капитулировал Париж</w:t>
      </w:r>
      <w:r w:rsidR="009B7C71" w:rsidRPr="009B7C71">
        <w:t>.</w:t>
      </w:r>
    </w:p>
    <w:p w:rsidR="009B7C71" w:rsidRDefault="001052CC" w:rsidP="00D158DE">
      <w:pPr>
        <w:ind w:firstLine="709"/>
      </w:pPr>
      <w:r w:rsidRPr="009B7C71">
        <w:t>Наполеон был сослан на остров Эльба в Средиземном море</w:t>
      </w:r>
      <w:r w:rsidR="009B7C71" w:rsidRPr="009B7C71">
        <w:t xml:space="preserve">. </w:t>
      </w:r>
      <w:r w:rsidRPr="009B7C71">
        <w:t>Но через год он высадился на французском берегу и без единого выстрела вступил в Париж</w:t>
      </w:r>
      <w:r w:rsidR="009B7C71" w:rsidRPr="009B7C71">
        <w:t xml:space="preserve">. </w:t>
      </w:r>
      <w:r w:rsidRPr="009B7C71">
        <w:t>На этот раз его правление продолжалось всего сто дней</w:t>
      </w:r>
      <w:r w:rsidR="009B7C71" w:rsidRPr="009B7C71">
        <w:t xml:space="preserve">. </w:t>
      </w:r>
      <w:r w:rsidRPr="009B7C71">
        <w:t>В июне 1815 года на полях близ селения Ватерлоо в Бельгии он потерпел поражение от соединенных сил английской, голландской и прусской армий</w:t>
      </w:r>
      <w:r w:rsidR="009B7C71" w:rsidRPr="009B7C71">
        <w:t>.</w:t>
      </w:r>
    </w:p>
    <w:p w:rsidR="009B7C71" w:rsidRDefault="001052CC" w:rsidP="00D158DE">
      <w:pPr>
        <w:ind w:firstLine="709"/>
      </w:pPr>
      <w:r w:rsidRPr="009B7C71">
        <w:t>Война повлекла за собой ряд дипломатических соглашений между странами, выступавшими против наполеоновской Франции</w:t>
      </w:r>
      <w:r w:rsidR="009B7C71" w:rsidRPr="009B7C71">
        <w:t xml:space="preserve">. </w:t>
      </w:r>
      <w:r w:rsidRPr="009B7C71">
        <w:t>В 1814 году в Вене был созван конгресс для решения вопроса</w:t>
      </w:r>
      <w:r w:rsidR="009B7C71" w:rsidRPr="009B7C71">
        <w:t xml:space="preserve"> </w:t>
      </w:r>
      <w:r w:rsidRPr="009B7C71">
        <w:t>о послевоенном устройстве</w:t>
      </w:r>
      <w:r w:rsidR="009B7C71" w:rsidRPr="009B7C71">
        <w:t xml:space="preserve">. </w:t>
      </w:r>
      <w:r w:rsidRPr="009B7C71">
        <w:t>В австрийскую столицу съехались представители 216 государств, но главную роль играли Россия, Англия и Австрия</w:t>
      </w:r>
      <w:r w:rsidR="009B7C71" w:rsidRPr="009B7C71">
        <w:t xml:space="preserve">. </w:t>
      </w:r>
      <w:r w:rsidRPr="009B7C71">
        <w:t>По венским соглашениям в состав России перешла значительная часть Польши вместе с Варшавой</w:t>
      </w:r>
      <w:r w:rsidR="009B7C71" w:rsidRPr="009B7C71">
        <w:t>.</w:t>
      </w:r>
    </w:p>
    <w:p w:rsidR="009B7C71" w:rsidRDefault="001052CC" w:rsidP="00D158DE">
      <w:pPr>
        <w:ind w:firstLine="709"/>
      </w:pPr>
      <w:r w:rsidRPr="009B7C71">
        <w:t>В 1815 году, когда конгресс в Вене закончился, русский, прусский и австрийский монархи подписали договор о священном союзе</w:t>
      </w:r>
      <w:r w:rsidR="009B7C71" w:rsidRPr="009B7C71">
        <w:t xml:space="preserve">. </w:t>
      </w:r>
      <w:r w:rsidRPr="009B7C71">
        <w:t>Они взяли на себя обязательства обеспечить незыблемость решений венского конгресса</w:t>
      </w:r>
      <w:r w:rsidR="009B7C71" w:rsidRPr="009B7C71">
        <w:t xml:space="preserve">. </w:t>
      </w:r>
      <w:r w:rsidRPr="009B7C71">
        <w:t>В дальнейшем к союзу присоединилось большинство европейских монархов</w:t>
      </w:r>
      <w:r w:rsidR="009B7C71" w:rsidRPr="009B7C71">
        <w:t xml:space="preserve">. </w:t>
      </w:r>
      <w:r w:rsidRPr="009B7C71">
        <w:t>В 1818</w:t>
      </w:r>
      <w:r w:rsidR="009B7C71" w:rsidRPr="009B7C71">
        <w:t>-</w:t>
      </w:r>
      <w:r w:rsidRPr="009B7C71">
        <w:t>1822 годах регулярно созывались конгрессы священного союза</w:t>
      </w:r>
      <w:r w:rsidR="009B7C71" w:rsidRPr="009B7C71">
        <w:t xml:space="preserve">. </w:t>
      </w:r>
      <w:r w:rsidRPr="009B7C71">
        <w:t>Англия не вступила в союз, но активно его поддерживала</w:t>
      </w:r>
      <w:r w:rsidR="009B7C71" w:rsidRPr="009B7C71">
        <w:t>.</w:t>
      </w:r>
    </w:p>
    <w:p w:rsidR="009B7C71" w:rsidRDefault="00D158DE" w:rsidP="00D158DE">
      <w:pPr>
        <w:pStyle w:val="2"/>
      </w:pPr>
      <w:r>
        <w:br w:type="page"/>
      </w:r>
      <w:bookmarkStart w:id="7" w:name="_Toc254992573"/>
      <w:r w:rsidR="009B7C71">
        <w:t>Заключение</w:t>
      </w:r>
      <w:bookmarkEnd w:id="7"/>
    </w:p>
    <w:p w:rsidR="00D158DE" w:rsidRPr="00D158DE" w:rsidRDefault="00D158DE" w:rsidP="00D158DE">
      <w:pPr>
        <w:ind w:firstLine="709"/>
      </w:pPr>
    </w:p>
    <w:p w:rsidR="009B7C71" w:rsidRDefault="001A751C" w:rsidP="00D158DE">
      <w:pPr>
        <w:ind w:firstLine="709"/>
      </w:pPr>
      <w:r w:rsidRPr="009B7C71">
        <w:t>Столь грандиозная победа имела и грандиозные последствия для России в международном плане</w:t>
      </w:r>
      <w:r w:rsidR="009B7C71" w:rsidRPr="009B7C71">
        <w:t xml:space="preserve"> - </w:t>
      </w:r>
      <w:r w:rsidRPr="009B7C71">
        <w:t>она положила начало освобождению народов Центральной и Западной Европы</w:t>
      </w:r>
      <w:r w:rsidR="009B7C71" w:rsidRPr="009B7C71">
        <w:t xml:space="preserve">. </w:t>
      </w:r>
      <w:r w:rsidRPr="009B7C71">
        <w:t>С одной стороны, она развеяла в прах наполеоновские планы мирового господства и положила начало гибели империи Наполеона, а с другой стороны, как никогда, высоко подняла международный престиж России, отвоевавшей у Франции лидирующие позиции на мировой арене</w:t>
      </w:r>
      <w:r w:rsidR="009B7C71" w:rsidRPr="009B7C71">
        <w:t>.</w:t>
      </w:r>
    </w:p>
    <w:p w:rsidR="009B7C71" w:rsidRDefault="001A751C" w:rsidP="00D158DE">
      <w:pPr>
        <w:ind w:firstLine="709"/>
      </w:pPr>
      <w:r w:rsidRPr="009B7C71">
        <w:t xml:space="preserve">Историческое значение войны 1812 года состояло в том, что она подняла новый прилив патриотических чувств среди всех слоёв населения </w:t>
      </w:r>
      <w:r w:rsidR="009B7C71">
        <w:t>-</w:t>
      </w:r>
      <w:r w:rsidRPr="009B7C71">
        <w:t xml:space="preserve"> крестьян, горожан, солдат</w:t>
      </w:r>
      <w:r w:rsidR="009B7C71" w:rsidRPr="009B7C71">
        <w:t xml:space="preserve">. </w:t>
      </w:r>
      <w:r w:rsidRPr="009B7C71">
        <w:t>Борьба с жестоким врагом побудила дремавшие дотоле силы и заставила её увидеть себя в новом свете</w:t>
      </w:r>
      <w:r w:rsidR="009B7C71" w:rsidRPr="009B7C71">
        <w:t xml:space="preserve">. </w:t>
      </w:r>
      <w:r w:rsidRPr="009B7C71">
        <w:t>Победа вызвала бурный рост национального самосознания и направила лучших людей нации к освободительной борьбе против самодержавия и крепостничества</w:t>
      </w:r>
      <w:r w:rsidR="009B7C71" w:rsidRPr="009B7C71">
        <w:t xml:space="preserve">. </w:t>
      </w:r>
      <w:r w:rsidRPr="009B7C71">
        <w:t>Зачинатели этой борьбы, декабристы, прямо называли себя</w:t>
      </w:r>
      <w:r w:rsidR="009B7C71">
        <w:t xml:space="preserve"> "</w:t>
      </w:r>
      <w:r w:rsidRPr="009B7C71">
        <w:t>детьми 1812 года</w:t>
      </w:r>
      <w:r w:rsidR="009B7C71">
        <w:t>".</w:t>
      </w:r>
    </w:p>
    <w:p w:rsidR="009B7C71" w:rsidRDefault="001A751C" w:rsidP="00D158DE">
      <w:pPr>
        <w:ind w:firstLine="709"/>
      </w:pPr>
      <w:r w:rsidRPr="009B7C71">
        <w:t>Из них примерно треть непосредственно участвовала в боевых действиях</w:t>
      </w:r>
      <w:r w:rsidR="009B7C71" w:rsidRPr="009B7C71">
        <w:t xml:space="preserve">. </w:t>
      </w:r>
      <w:r w:rsidRPr="009B7C71">
        <w:t>Война дала толчок развитию русской культуры</w:t>
      </w:r>
      <w:r w:rsidR="009B7C71" w:rsidRPr="009B7C71">
        <w:t xml:space="preserve">. </w:t>
      </w:r>
      <w:r w:rsidRPr="009B7C71">
        <w:t>Воодушевление патриотическими чувствами, горечью утрат и доблестью солдат толкало русских людей к созданию замечательных стихов, песен, романов и статей</w:t>
      </w:r>
      <w:r w:rsidR="009B7C71" w:rsidRPr="009B7C71">
        <w:t xml:space="preserve">. </w:t>
      </w:r>
      <w:r w:rsidRPr="009B7C71">
        <w:t>Поэты и писатели красочно описывают нам картины сражений, подвигов русского народа, мысли солдат</w:t>
      </w:r>
      <w:r w:rsidR="009B7C71" w:rsidRPr="009B7C71">
        <w:t>.</w:t>
      </w:r>
    </w:p>
    <w:p w:rsidR="009B7C71" w:rsidRDefault="001A751C" w:rsidP="00D158DE">
      <w:pPr>
        <w:ind w:firstLine="709"/>
      </w:pPr>
      <w:r w:rsidRPr="009B7C71">
        <w:t>Кутузов поднял русское военное искусство на новую ступень развития</w:t>
      </w:r>
      <w:r w:rsidR="009B7C71" w:rsidRPr="009B7C71">
        <w:t xml:space="preserve">. </w:t>
      </w:r>
      <w:r w:rsidRPr="009B7C71">
        <w:t>Благодаря более гибкой стратегии он измотал противника в сражениях, вынуждал к отступлениям и, наконец, разгромил его</w:t>
      </w:r>
      <w:r w:rsidR="009B7C71" w:rsidRPr="009B7C71">
        <w:t xml:space="preserve">. </w:t>
      </w:r>
      <w:r w:rsidRPr="009B7C71">
        <w:t>Передовые люди страны, в частности, по-новому ощутили величие и мощь своего народа</w:t>
      </w:r>
      <w:r w:rsidR="009B7C71" w:rsidRPr="009B7C71">
        <w:t>.</w:t>
      </w:r>
    </w:p>
    <w:p w:rsidR="001A751C" w:rsidRPr="009B7C71" w:rsidRDefault="001A751C" w:rsidP="00D158DE">
      <w:pPr>
        <w:ind w:firstLine="709"/>
      </w:pPr>
      <w:r w:rsidRPr="009B7C71">
        <w:t>Участие народа в войне заключалось не только в том, что он пополнял армию рекрутами и ополченцами</w:t>
      </w:r>
      <w:r w:rsidR="009B7C71" w:rsidRPr="009B7C71">
        <w:t xml:space="preserve">. </w:t>
      </w:r>
      <w:r w:rsidRPr="009B7C71">
        <w:t>Народ кормил, одевал, обувал и вооружал армию</w:t>
      </w:r>
      <w:r w:rsidR="009B7C71" w:rsidRPr="009B7C71">
        <w:t xml:space="preserve">. </w:t>
      </w:r>
      <w:r w:rsidRPr="009B7C71">
        <w:t>Своим трудом он помогал преодолевать те упущения, которые проявило военное ведомство</w:t>
      </w:r>
      <w:r w:rsidR="009B7C71" w:rsidRPr="009B7C71">
        <w:t xml:space="preserve">. </w:t>
      </w:r>
      <w:r w:rsidRPr="009B7C71">
        <w:t>Важно отметить, что в это время заметно возросла производительность труда и повысились темпы производства на военных заводах, мануфактурах и в ремесленных мастерских, работавших на армию</w:t>
      </w:r>
      <w:r w:rsidR="009B7C71" w:rsidRPr="009B7C71">
        <w:t xml:space="preserve">. </w:t>
      </w:r>
      <w:r w:rsidRPr="009B7C71">
        <w:t>Самоотверженно трудились рабочие не только Брянского арсенала, Тульского оружейного, Шосткинского порохового и Луганского литейного заводов, но и других казённых предприятий и</w:t>
      </w:r>
      <w:r w:rsidR="009B7C71">
        <w:t xml:space="preserve"> "</w:t>
      </w:r>
      <w:r w:rsidRPr="009B7C71">
        <w:t>вольные мастера</w:t>
      </w:r>
      <w:r w:rsidR="009B7C71">
        <w:t xml:space="preserve">" </w:t>
      </w:r>
      <w:r w:rsidRPr="009B7C71">
        <w:t>Москвы, Калуги, Твери, Владимира и ещё многих городов России</w:t>
      </w:r>
      <w:r w:rsidR="009B7C71" w:rsidRPr="009B7C71">
        <w:t xml:space="preserve">. </w:t>
      </w:r>
      <w:r w:rsidRPr="009B7C71">
        <w:rPr>
          <w:rStyle w:val="af0"/>
          <w:color w:val="000000"/>
        </w:rPr>
        <w:footnoteReference w:id="7"/>
      </w:r>
    </w:p>
    <w:p w:rsidR="009B7C71" w:rsidRDefault="001A751C" w:rsidP="00D158DE">
      <w:pPr>
        <w:ind w:firstLine="709"/>
      </w:pPr>
      <w:r w:rsidRPr="009B7C71">
        <w:t>Вот почему А</w:t>
      </w:r>
      <w:r w:rsidR="009B7C71">
        <w:t xml:space="preserve">.И. </w:t>
      </w:r>
      <w:r w:rsidRPr="009B7C71">
        <w:t>Герцен рассудил так</w:t>
      </w:r>
      <w:r w:rsidR="009B7C71" w:rsidRPr="009B7C71">
        <w:t>:</w:t>
      </w:r>
      <w:r w:rsidR="009B7C71">
        <w:t xml:space="preserve"> "</w:t>
      </w:r>
      <w:r w:rsidRPr="009B7C71">
        <w:t>Подлинную историю России открывает собой лишь 1812 год</w:t>
      </w:r>
      <w:r w:rsidR="009B7C71" w:rsidRPr="009B7C71">
        <w:t xml:space="preserve">; </w:t>
      </w:r>
      <w:r w:rsidRPr="009B7C71">
        <w:t>всё, что было до того,</w:t>
      </w:r>
      <w:r w:rsidR="009B7C71" w:rsidRPr="009B7C71">
        <w:t xml:space="preserve"> - </w:t>
      </w:r>
      <w:r w:rsidRPr="009B7C71">
        <w:t>только предисловие</w:t>
      </w:r>
      <w:r w:rsidR="009B7C71">
        <w:t xml:space="preserve">". </w:t>
      </w:r>
      <w:r w:rsidRPr="009B7C71">
        <w:rPr>
          <w:rStyle w:val="af0"/>
          <w:color w:val="000000"/>
        </w:rPr>
        <w:footnoteReference w:id="8"/>
      </w:r>
    </w:p>
    <w:p w:rsidR="009B7C71" w:rsidRPr="009B7C71" w:rsidRDefault="00D158DE" w:rsidP="00D158DE">
      <w:pPr>
        <w:pStyle w:val="2"/>
      </w:pPr>
      <w:r>
        <w:br w:type="page"/>
      </w:r>
      <w:bookmarkStart w:id="8" w:name="_Toc254992574"/>
      <w:r w:rsidR="009B7C71">
        <w:t>Список литературы</w:t>
      </w:r>
      <w:bookmarkEnd w:id="8"/>
    </w:p>
    <w:p w:rsidR="00D158DE" w:rsidRDefault="00D158DE" w:rsidP="00D158DE">
      <w:pPr>
        <w:ind w:firstLine="709"/>
      </w:pPr>
    </w:p>
    <w:p w:rsidR="00AB7ECF" w:rsidRPr="009B7C71" w:rsidRDefault="00AB7ECF" w:rsidP="00D158DE">
      <w:pPr>
        <w:pStyle w:val="a0"/>
      </w:pPr>
      <w:r w:rsidRPr="009B7C71">
        <w:t>Бурдей И</w:t>
      </w:r>
      <w:r w:rsidR="009B7C71">
        <w:t xml:space="preserve">.Д. </w:t>
      </w:r>
      <w:r w:rsidRPr="009B7C71">
        <w:t>История России Х</w:t>
      </w:r>
      <w:r w:rsidRPr="009B7C71">
        <w:rPr>
          <w:lang w:val="en-US"/>
        </w:rPr>
        <w:t>I</w:t>
      </w:r>
      <w:r w:rsidRPr="009B7C71">
        <w:t>Х века</w:t>
      </w:r>
      <w:r w:rsidR="009B7C71" w:rsidRPr="009B7C71">
        <w:t xml:space="preserve">. </w:t>
      </w:r>
      <w:r w:rsidRPr="009B7C71">
        <w:t>Саратов, 1999</w:t>
      </w:r>
    </w:p>
    <w:p w:rsidR="00AB7ECF" w:rsidRPr="009B7C71" w:rsidRDefault="00AB7ECF" w:rsidP="00D158DE">
      <w:pPr>
        <w:pStyle w:val="a0"/>
      </w:pPr>
      <w:r w:rsidRPr="009B7C71">
        <w:t>Пущкарев С</w:t>
      </w:r>
      <w:r w:rsidR="009B7C71">
        <w:t xml:space="preserve">.Г. </w:t>
      </w:r>
      <w:r w:rsidRPr="009B7C71">
        <w:t>Россия 1801-1917 г</w:t>
      </w:r>
      <w:r w:rsidR="009B7C71">
        <w:t>.:</w:t>
      </w:r>
      <w:r w:rsidR="009B7C71" w:rsidRPr="009B7C71">
        <w:t xml:space="preserve"> </w:t>
      </w:r>
      <w:r w:rsidRPr="009B7C71">
        <w:t>власть и общество</w:t>
      </w:r>
      <w:r w:rsidR="009B7C71">
        <w:t>.</w:t>
      </w:r>
      <w:r w:rsidR="00193838">
        <w:t xml:space="preserve"> </w:t>
      </w:r>
      <w:r w:rsidR="009B7C71">
        <w:t xml:space="preserve">М., </w:t>
      </w:r>
      <w:r w:rsidR="009B7C71" w:rsidRPr="009B7C71">
        <w:t>20</w:t>
      </w:r>
      <w:r w:rsidRPr="009B7C71">
        <w:t>01</w:t>
      </w:r>
    </w:p>
    <w:p w:rsidR="00AB7ECF" w:rsidRPr="009B7C71" w:rsidRDefault="00AB7ECF" w:rsidP="00D158DE">
      <w:pPr>
        <w:pStyle w:val="a0"/>
      </w:pPr>
      <w:r w:rsidRPr="009B7C71">
        <w:t>Тарле А</w:t>
      </w:r>
      <w:r w:rsidR="009B7C71" w:rsidRPr="009B7C71">
        <w:t xml:space="preserve">. </w:t>
      </w:r>
      <w:r w:rsidRPr="009B7C71">
        <w:t>И</w:t>
      </w:r>
      <w:r w:rsidR="009B7C71">
        <w:t>.1</w:t>
      </w:r>
      <w:r w:rsidRPr="009B7C71">
        <w:t>812 год</w:t>
      </w:r>
      <w:r w:rsidR="009B7C71">
        <w:t>.</w:t>
      </w:r>
      <w:r w:rsidR="00193838">
        <w:t xml:space="preserve"> </w:t>
      </w:r>
      <w:r w:rsidR="009B7C71">
        <w:t xml:space="preserve">М., </w:t>
      </w:r>
      <w:r w:rsidR="009B7C71" w:rsidRPr="009B7C71">
        <w:t>19</w:t>
      </w:r>
      <w:r w:rsidRPr="009B7C71">
        <w:t>94</w:t>
      </w:r>
    </w:p>
    <w:p w:rsidR="00AB7ECF" w:rsidRPr="009B7C71" w:rsidRDefault="00AB7ECF" w:rsidP="00D158DE">
      <w:pPr>
        <w:pStyle w:val="a0"/>
      </w:pPr>
      <w:r w:rsidRPr="009B7C71">
        <w:t>Троицкий Н</w:t>
      </w:r>
      <w:r w:rsidR="009B7C71">
        <w:t xml:space="preserve">.А. </w:t>
      </w:r>
      <w:r w:rsidRPr="009B7C71">
        <w:t>Россия в Х</w:t>
      </w:r>
      <w:r w:rsidRPr="009B7C71">
        <w:rPr>
          <w:lang w:val="en-US"/>
        </w:rPr>
        <w:t>I</w:t>
      </w:r>
      <w:r w:rsidRPr="009B7C71">
        <w:t>Х веке</w:t>
      </w:r>
      <w:r w:rsidR="009B7C71">
        <w:t xml:space="preserve">.М., </w:t>
      </w:r>
      <w:r w:rsidR="009B7C71" w:rsidRPr="009B7C71">
        <w:t>20</w:t>
      </w:r>
      <w:r w:rsidRPr="009B7C71">
        <w:t>03</w:t>
      </w:r>
    </w:p>
    <w:p w:rsidR="00AB7ECF" w:rsidRPr="009B7C71" w:rsidRDefault="00AB7ECF" w:rsidP="00D158DE">
      <w:pPr>
        <w:pStyle w:val="a0"/>
      </w:pPr>
      <w:r w:rsidRPr="009B7C71">
        <w:t>Яковлев А</w:t>
      </w:r>
      <w:r w:rsidR="009B7C71">
        <w:t xml:space="preserve">.И. </w:t>
      </w:r>
      <w:r w:rsidRPr="009B7C71">
        <w:t>Отечественная война 1812 года</w:t>
      </w:r>
      <w:r w:rsidR="009B7C71">
        <w:t>.</w:t>
      </w:r>
      <w:r w:rsidR="00193838">
        <w:t xml:space="preserve"> </w:t>
      </w:r>
      <w:r w:rsidR="009B7C71">
        <w:t xml:space="preserve">М., </w:t>
      </w:r>
      <w:r w:rsidR="009B7C71" w:rsidRPr="009B7C71">
        <w:t>20</w:t>
      </w:r>
      <w:r w:rsidRPr="009B7C71">
        <w:t>04</w:t>
      </w:r>
    </w:p>
    <w:p w:rsidR="00AB7ECF" w:rsidRPr="009B7C71" w:rsidRDefault="00AB7ECF" w:rsidP="00D158DE">
      <w:pPr>
        <w:pStyle w:val="a0"/>
      </w:pPr>
      <w:r w:rsidRPr="009B7C71">
        <w:t>Шмурло Е</w:t>
      </w:r>
      <w:r w:rsidR="009B7C71">
        <w:t xml:space="preserve">.Ф. </w:t>
      </w:r>
      <w:r w:rsidRPr="009B7C71">
        <w:t>История России</w:t>
      </w:r>
      <w:r w:rsidR="009B7C71" w:rsidRPr="009B7C71">
        <w:t xml:space="preserve">. </w:t>
      </w:r>
      <w:r w:rsidRPr="009B7C71">
        <w:rPr>
          <w:lang w:val="en-US"/>
        </w:rPr>
        <w:t>I</w:t>
      </w:r>
      <w:r w:rsidRPr="009B7C71">
        <w:t>Х</w:t>
      </w:r>
      <w:r w:rsidR="009B7C71" w:rsidRPr="009B7C71">
        <w:t xml:space="preserve"> - </w:t>
      </w:r>
      <w:r w:rsidRPr="009B7C71">
        <w:t>ХХ в</w:t>
      </w:r>
      <w:r w:rsidR="009B7C71">
        <w:t>.</w:t>
      </w:r>
      <w:r w:rsidR="00193838">
        <w:t xml:space="preserve"> </w:t>
      </w:r>
      <w:r w:rsidR="009B7C71">
        <w:t xml:space="preserve">М., </w:t>
      </w:r>
      <w:r w:rsidR="009B7C71" w:rsidRPr="009B7C71">
        <w:t>20</w:t>
      </w:r>
      <w:r w:rsidRPr="009B7C71">
        <w:t>05</w:t>
      </w:r>
    </w:p>
    <w:p w:rsidR="00AB7ECF" w:rsidRPr="009B7C71" w:rsidRDefault="001A751C" w:rsidP="00D158DE">
      <w:pPr>
        <w:pStyle w:val="a0"/>
      </w:pPr>
      <w:r w:rsidRPr="009B7C71">
        <w:t>Троицкий Н</w:t>
      </w:r>
      <w:r w:rsidR="009B7C71">
        <w:t xml:space="preserve">.А. </w:t>
      </w:r>
      <w:r w:rsidRPr="009B7C71">
        <w:t xml:space="preserve">Лекции по русской истории </w:t>
      </w:r>
      <w:r w:rsidRPr="009B7C71">
        <w:rPr>
          <w:lang w:val="en-US"/>
        </w:rPr>
        <w:t>XIX</w:t>
      </w:r>
      <w:r w:rsidRPr="009B7C71">
        <w:t xml:space="preserve"> века</w:t>
      </w:r>
      <w:r w:rsidR="009B7C71" w:rsidRPr="009B7C71">
        <w:t>. -</w:t>
      </w:r>
      <w:r w:rsidR="009B7C71">
        <w:t xml:space="preserve"> </w:t>
      </w:r>
      <w:r w:rsidRPr="009B7C71">
        <w:t>Саратов</w:t>
      </w:r>
      <w:r w:rsidR="009B7C71" w:rsidRPr="009B7C71">
        <w:t xml:space="preserve">: </w:t>
      </w:r>
      <w:r w:rsidRPr="009B7C71">
        <w:t>Слово, 1994</w:t>
      </w:r>
      <w:r w:rsidR="009B7C71" w:rsidRPr="009B7C71">
        <w:t xml:space="preserve">. </w:t>
      </w:r>
      <w:r w:rsidRPr="009B7C71">
        <w:t>с 27-50</w:t>
      </w:r>
      <w:bookmarkStart w:id="9" w:name="_GoBack"/>
      <w:bookmarkEnd w:id="9"/>
    </w:p>
    <w:sectPr w:rsidR="00AB7ECF" w:rsidRPr="009B7C71" w:rsidSect="009B7C7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44" w:rsidRDefault="00066644">
      <w:pPr>
        <w:ind w:firstLine="709"/>
      </w:pPr>
      <w:r>
        <w:separator/>
      </w:r>
    </w:p>
  </w:endnote>
  <w:endnote w:type="continuationSeparator" w:id="0">
    <w:p w:rsidR="00066644" w:rsidRDefault="0006664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B1" w:rsidRDefault="007C52B1" w:rsidP="002D42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44" w:rsidRDefault="00066644">
      <w:pPr>
        <w:ind w:firstLine="709"/>
      </w:pPr>
      <w:r>
        <w:separator/>
      </w:r>
    </w:p>
  </w:footnote>
  <w:footnote w:type="continuationSeparator" w:id="0">
    <w:p w:rsidR="00066644" w:rsidRDefault="00066644">
      <w:pPr>
        <w:ind w:firstLine="709"/>
      </w:pPr>
      <w:r>
        <w:continuationSeparator/>
      </w:r>
    </w:p>
  </w:footnote>
  <w:footnote w:id="1">
    <w:p w:rsidR="00066644" w:rsidRDefault="007C52B1" w:rsidP="00D158D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Заичкин И.А., Почкаев И.Н. Русская история От Екатерины Великой до Александра </w:t>
      </w:r>
      <w:r>
        <w:rPr>
          <w:lang w:val="en-US"/>
        </w:rPr>
        <w:t>II</w:t>
      </w:r>
      <w:r>
        <w:t>. М.,1994. С.490.</w:t>
      </w:r>
    </w:p>
  </w:footnote>
  <w:footnote w:id="2">
    <w:p w:rsidR="00066644" w:rsidRDefault="007C52B1" w:rsidP="00D158D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Троицкий Н.А. Лекции по русской истории </w:t>
      </w:r>
      <w:r>
        <w:rPr>
          <w:lang w:val="en-US"/>
        </w:rPr>
        <w:t>XIX</w:t>
      </w:r>
      <w:r>
        <w:t xml:space="preserve"> века. Саратов, 1994. С.44.</w:t>
      </w:r>
    </w:p>
  </w:footnote>
  <w:footnote w:id="3">
    <w:p w:rsidR="00066644" w:rsidRDefault="007C52B1" w:rsidP="00D158D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Чернобаев А.А., Горелов И.Е., Зуев М.Н. и др. История России. М., 2001. С. 170.</w:t>
      </w:r>
    </w:p>
  </w:footnote>
  <w:footnote w:id="4">
    <w:p w:rsidR="00066644" w:rsidRDefault="007C52B1" w:rsidP="00D158D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Троицкий Н.А. Лекции по русской истории </w:t>
      </w:r>
      <w:r>
        <w:rPr>
          <w:lang w:val="en-US"/>
        </w:rPr>
        <w:t>XIX</w:t>
      </w:r>
      <w:r>
        <w:t xml:space="preserve"> века. Саратов, 1994. С.44.</w:t>
      </w:r>
    </w:p>
  </w:footnote>
  <w:footnote w:id="5">
    <w:p w:rsidR="00066644" w:rsidRDefault="007C52B1" w:rsidP="00D158D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Троицкий Н.А. Лекции по русской истории </w:t>
      </w:r>
      <w:r>
        <w:rPr>
          <w:lang w:val="en-US"/>
        </w:rPr>
        <w:t>XIX</w:t>
      </w:r>
      <w:r>
        <w:t xml:space="preserve"> века. Саратов, 1994. С.45.</w:t>
      </w:r>
    </w:p>
  </w:footnote>
  <w:footnote w:id="6">
    <w:p w:rsidR="00066644" w:rsidRDefault="007C52B1" w:rsidP="00D158D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Троицкий Н.А. Лекции по русской истории </w:t>
      </w:r>
      <w:r>
        <w:rPr>
          <w:lang w:val="en-US"/>
        </w:rPr>
        <w:t>XIX</w:t>
      </w:r>
      <w:r>
        <w:t xml:space="preserve"> века. Саратов, 1994. С.47.</w:t>
      </w:r>
    </w:p>
  </w:footnote>
  <w:footnote w:id="7">
    <w:p w:rsidR="00066644" w:rsidRDefault="007C52B1" w:rsidP="00D158D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Заичкин И.А., Почкаев И.Н. Русская история От Екатерины Великой до Александра </w:t>
      </w:r>
      <w:r>
        <w:rPr>
          <w:lang w:val="en-US"/>
        </w:rPr>
        <w:t>II</w:t>
      </w:r>
      <w:r>
        <w:t>. М.,1994. С.500.</w:t>
      </w:r>
    </w:p>
  </w:footnote>
  <w:footnote w:id="8">
    <w:p w:rsidR="00066644" w:rsidRDefault="007C52B1" w:rsidP="00D158D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Троицкий Н.А. Лекции по русской истории </w:t>
      </w:r>
      <w:r>
        <w:rPr>
          <w:lang w:val="en-US"/>
        </w:rPr>
        <w:t>XIX</w:t>
      </w:r>
      <w:r>
        <w:t xml:space="preserve"> века. Саратов, 1994. С.49.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71" w:rsidRDefault="00087B95" w:rsidP="009B7C71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9B7C71" w:rsidRDefault="009B7C71" w:rsidP="009B7C7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F9A"/>
    <w:multiLevelType w:val="hybridMultilevel"/>
    <w:tmpl w:val="31A4AA1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">
    <w:nsid w:val="7FE70DC0"/>
    <w:multiLevelType w:val="hybridMultilevel"/>
    <w:tmpl w:val="1DCE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3B3"/>
    <w:rsid w:val="00027F09"/>
    <w:rsid w:val="00066644"/>
    <w:rsid w:val="00084C81"/>
    <w:rsid w:val="00087B95"/>
    <w:rsid w:val="00090A74"/>
    <w:rsid w:val="001052CC"/>
    <w:rsid w:val="001403F0"/>
    <w:rsid w:val="00193838"/>
    <w:rsid w:val="001A751C"/>
    <w:rsid w:val="001C0D7E"/>
    <w:rsid w:val="001D5685"/>
    <w:rsid w:val="002164BD"/>
    <w:rsid w:val="0023321C"/>
    <w:rsid w:val="002721B8"/>
    <w:rsid w:val="00276C3F"/>
    <w:rsid w:val="00296CD3"/>
    <w:rsid w:val="002D4258"/>
    <w:rsid w:val="002F2817"/>
    <w:rsid w:val="003416D5"/>
    <w:rsid w:val="00371D46"/>
    <w:rsid w:val="00372FBA"/>
    <w:rsid w:val="00373D03"/>
    <w:rsid w:val="00400A66"/>
    <w:rsid w:val="004224B7"/>
    <w:rsid w:val="0051009B"/>
    <w:rsid w:val="00597A67"/>
    <w:rsid w:val="005B1AE3"/>
    <w:rsid w:val="005C11F4"/>
    <w:rsid w:val="00620185"/>
    <w:rsid w:val="00637DBA"/>
    <w:rsid w:val="00691DB1"/>
    <w:rsid w:val="00734DFA"/>
    <w:rsid w:val="00763539"/>
    <w:rsid w:val="007874AF"/>
    <w:rsid w:val="007A508D"/>
    <w:rsid w:val="007C52B1"/>
    <w:rsid w:val="007E7102"/>
    <w:rsid w:val="00821AA7"/>
    <w:rsid w:val="008611EE"/>
    <w:rsid w:val="00885FC0"/>
    <w:rsid w:val="00946133"/>
    <w:rsid w:val="00997469"/>
    <w:rsid w:val="009B7C71"/>
    <w:rsid w:val="009F39D6"/>
    <w:rsid w:val="00A2556F"/>
    <w:rsid w:val="00A4053F"/>
    <w:rsid w:val="00AB7ECF"/>
    <w:rsid w:val="00B472E2"/>
    <w:rsid w:val="00B80E33"/>
    <w:rsid w:val="00B81C47"/>
    <w:rsid w:val="00BD33B3"/>
    <w:rsid w:val="00C20EF8"/>
    <w:rsid w:val="00CA481C"/>
    <w:rsid w:val="00CF2813"/>
    <w:rsid w:val="00D158DE"/>
    <w:rsid w:val="00D67D69"/>
    <w:rsid w:val="00D902AD"/>
    <w:rsid w:val="00DB17AC"/>
    <w:rsid w:val="00DB7386"/>
    <w:rsid w:val="00DB76B3"/>
    <w:rsid w:val="00E16CF8"/>
    <w:rsid w:val="00E807D5"/>
    <w:rsid w:val="00F1472C"/>
    <w:rsid w:val="00F63AFD"/>
    <w:rsid w:val="00F7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EB4E76-F0C7-4DEC-919E-36A64723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C52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C52B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C52B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C52B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C52B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C52B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C52B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C52B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C52B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7C52B1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7C52B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8">
    <w:name w:val="Table Grid"/>
    <w:basedOn w:val="a4"/>
    <w:uiPriority w:val="99"/>
    <w:rsid w:val="007C52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footer"/>
    <w:basedOn w:val="a2"/>
    <w:link w:val="aa"/>
    <w:uiPriority w:val="99"/>
    <w:semiHidden/>
    <w:rsid w:val="007C52B1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7C52B1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7C52B1"/>
  </w:style>
  <w:style w:type="paragraph" w:styleId="ae">
    <w:name w:val="footnote text"/>
    <w:basedOn w:val="a2"/>
    <w:link w:val="af"/>
    <w:autoRedefine/>
    <w:uiPriority w:val="99"/>
    <w:semiHidden/>
    <w:rsid w:val="007C52B1"/>
    <w:pPr>
      <w:ind w:firstLine="709"/>
    </w:pPr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7C52B1"/>
    <w:rPr>
      <w:color w:val="000000"/>
      <w:lang w:val="ru-RU" w:eastAsia="ru-RU"/>
    </w:rPr>
  </w:style>
  <w:style w:type="character" w:styleId="af0">
    <w:name w:val="footnote reference"/>
    <w:uiPriority w:val="99"/>
    <w:semiHidden/>
    <w:rsid w:val="007C52B1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7C52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1"/>
    <w:link w:val="ab"/>
    <w:uiPriority w:val="99"/>
    <w:rsid w:val="007C52B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7C52B1"/>
    <w:rPr>
      <w:vertAlign w:val="superscript"/>
    </w:rPr>
  </w:style>
  <w:style w:type="paragraph" w:styleId="af1">
    <w:name w:val="Body Text"/>
    <w:basedOn w:val="a2"/>
    <w:link w:val="af3"/>
    <w:uiPriority w:val="99"/>
    <w:rsid w:val="007C52B1"/>
    <w:pPr>
      <w:ind w:firstLine="0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7C52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7C52B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7C52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7C52B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7C52B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7C52B1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C52B1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7C52B1"/>
    <w:rPr>
      <w:sz w:val="28"/>
      <w:szCs w:val="28"/>
    </w:rPr>
  </w:style>
  <w:style w:type="paragraph" w:styleId="af9">
    <w:name w:val="Normal (Web)"/>
    <w:basedOn w:val="a2"/>
    <w:uiPriority w:val="99"/>
    <w:rsid w:val="007C52B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7C52B1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7C52B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C52B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7C52B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C52B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C52B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C52B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afb">
    <w:name w:val="содержание"/>
    <w:uiPriority w:val="99"/>
    <w:rsid w:val="007C52B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C52B1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C52B1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C52B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C52B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C52B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7C52B1"/>
    <w:rPr>
      <w:i/>
      <w:iCs/>
    </w:rPr>
  </w:style>
  <w:style w:type="paragraph" w:customStyle="1" w:styleId="afc">
    <w:name w:val="ТАБЛИЦА"/>
    <w:next w:val="a2"/>
    <w:autoRedefine/>
    <w:uiPriority w:val="99"/>
    <w:rsid w:val="007C52B1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7C52B1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7C52B1"/>
  </w:style>
  <w:style w:type="table" w:customStyle="1" w:styleId="14">
    <w:name w:val="Стиль таблицы1"/>
    <w:uiPriority w:val="99"/>
    <w:rsid w:val="007C52B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7C52B1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7C52B1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7C52B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7559</Words>
  <Characters>43092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 Для полного понимания той эпохи , прежде всего надо разобраться в сложившейся исторической ситуации  в Европе и России</vt:lpstr>
    </vt:vector>
  </TitlesOfParts>
  <Company>Diapsalmata</Company>
  <LinksUpToDate>false</LinksUpToDate>
  <CharactersWithSpaces>50550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 Для полного понимания той эпохи , прежде всего надо разобраться в сложившейся исторической ситуации  в Европе и России</dc:title>
  <dc:subject/>
  <dc:creator>Пользователь</dc:creator>
  <cp:keywords/>
  <dc:description/>
  <cp:lastModifiedBy>admin</cp:lastModifiedBy>
  <cp:revision>2</cp:revision>
  <dcterms:created xsi:type="dcterms:W3CDTF">2014-03-09T01:42:00Z</dcterms:created>
  <dcterms:modified xsi:type="dcterms:W3CDTF">2014-03-09T01:42:00Z</dcterms:modified>
</cp:coreProperties>
</file>