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B7" w:rsidRPr="0012173F" w:rsidRDefault="008A308C" w:rsidP="0012173F">
      <w:pPr>
        <w:spacing w:line="360" w:lineRule="auto"/>
        <w:ind w:firstLine="709"/>
        <w:jc w:val="both"/>
        <w:rPr>
          <w:b/>
          <w:i/>
          <w:color w:val="000000"/>
          <w:sz w:val="28"/>
          <w:szCs w:val="48"/>
        </w:rPr>
      </w:pPr>
      <w:r w:rsidRPr="00A8102D">
        <w:rPr>
          <w:b/>
          <w:color w:val="000000"/>
          <w:sz w:val="28"/>
          <w:szCs w:val="48"/>
        </w:rPr>
        <w:t>Содержание</w:t>
      </w:r>
    </w:p>
    <w:p w:rsidR="008A308C" w:rsidRPr="0012173F" w:rsidRDefault="008A308C" w:rsidP="0012173F">
      <w:pPr>
        <w:spacing w:line="360" w:lineRule="auto"/>
        <w:ind w:firstLine="709"/>
        <w:jc w:val="both"/>
        <w:rPr>
          <w:color w:val="000000"/>
          <w:sz w:val="28"/>
          <w:szCs w:val="28"/>
        </w:rPr>
      </w:pPr>
    </w:p>
    <w:p w:rsidR="008A308C" w:rsidRPr="0012173F" w:rsidRDefault="008A308C" w:rsidP="00A8102D">
      <w:pPr>
        <w:spacing w:line="360" w:lineRule="auto"/>
        <w:jc w:val="both"/>
        <w:rPr>
          <w:color w:val="000000"/>
          <w:sz w:val="28"/>
          <w:szCs w:val="28"/>
        </w:rPr>
      </w:pPr>
      <w:r w:rsidRPr="0012173F">
        <w:rPr>
          <w:color w:val="000000"/>
          <w:sz w:val="28"/>
          <w:szCs w:val="28"/>
        </w:rPr>
        <w:t>Введение</w:t>
      </w:r>
    </w:p>
    <w:p w:rsidR="008A308C" w:rsidRPr="0012173F" w:rsidRDefault="008A308C" w:rsidP="00A8102D">
      <w:pPr>
        <w:numPr>
          <w:ilvl w:val="0"/>
          <w:numId w:val="43"/>
        </w:numPr>
        <w:tabs>
          <w:tab w:val="clear" w:pos="889"/>
          <w:tab w:val="num" w:pos="360"/>
        </w:tabs>
        <w:spacing w:line="360" w:lineRule="auto"/>
        <w:ind w:left="0" w:firstLine="0"/>
        <w:jc w:val="both"/>
        <w:rPr>
          <w:color w:val="000000"/>
          <w:sz w:val="28"/>
          <w:szCs w:val="28"/>
        </w:rPr>
      </w:pPr>
      <w:r w:rsidRPr="0012173F">
        <w:rPr>
          <w:color w:val="000000"/>
          <w:sz w:val="28"/>
          <w:szCs w:val="28"/>
        </w:rPr>
        <w:t>Семья. Её влияние</w:t>
      </w:r>
      <w:r w:rsidR="0012173F">
        <w:rPr>
          <w:color w:val="000000"/>
          <w:sz w:val="28"/>
          <w:szCs w:val="28"/>
        </w:rPr>
        <w:t xml:space="preserve"> </w:t>
      </w:r>
      <w:r w:rsidRPr="0012173F">
        <w:rPr>
          <w:color w:val="000000"/>
          <w:sz w:val="28"/>
          <w:szCs w:val="28"/>
        </w:rPr>
        <w:t>на воспитание детей</w:t>
      </w:r>
    </w:p>
    <w:p w:rsidR="008A308C" w:rsidRPr="0012173F" w:rsidRDefault="008A308C" w:rsidP="00A8102D">
      <w:pPr>
        <w:numPr>
          <w:ilvl w:val="0"/>
          <w:numId w:val="43"/>
        </w:numPr>
        <w:tabs>
          <w:tab w:val="clear" w:pos="889"/>
          <w:tab w:val="num" w:pos="360"/>
        </w:tabs>
        <w:spacing w:line="360" w:lineRule="auto"/>
        <w:ind w:left="0" w:firstLine="0"/>
        <w:jc w:val="both"/>
        <w:rPr>
          <w:color w:val="000000"/>
          <w:sz w:val="28"/>
          <w:szCs w:val="28"/>
        </w:rPr>
      </w:pPr>
      <w:r w:rsidRPr="0012173F">
        <w:rPr>
          <w:color w:val="000000"/>
          <w:sz w:val="28"/>
          <w:szCs w:val="28"/>
        </w:rPr>
        <w:t>Несколько слов о психической депривации</w:t>
      </w:r>
    </w:p>
    <w:p w:rsidR="008A308C" w:rsidRPr="0012173F" w:rsidRDefault="008A308C" w:rsidP="00A8102D">
      <w:pPr>
        <w:numPr>
          <w:ilvl w:val="0"/>
          <w:numId w:val="43"/>
        </w:numPr>
        <w:tabs>
          <w:tab w:val="clear" w:pos="889"/>
          <w:tab w:val="num" w:pos="360"/>
        </w:tabs>
        <w:spacing w:line="360" w:lineRule="auto"/>
        <w:ind w:left="0" w:firstLine="0"/>
        <w:jc w:val="both"/>
        <w:rPr>
          <w:color w:val="000000"/>
          <w:sz w:val="28"/>
          <w:szCs w:val="28"/>
        </w:rPr>
      </w:pPr>
      <w:r w:rsidRPr="0012173F">
        <w:rPr>
          <w:color w:val="000000"/>
          <w:sz w:val="28"/>
          <w:szCs w:val="28"/>
        </w:rPr>
        <w:t>Дети из детского дома</w:t>
      </w:r>
    </w:p>
    <w:p w:rsidR="008A308C" w:rsidRPr="0012173F" w:rsidRDefault="008A308C" w:rsidP="00A8102D">
      <w:pPr>
        <w:numPr>
          <w:ilvl w:val="0"/>
          <w:numId w:val="43"/>
        </w:numPr>
        <w:tabs>
          <w:tab w:val="clear" w:pos="889"/>
          <w:tab w:val="num" w:pos="360"/>
        </w:tabs>
        <w:spacing w:line="360" w:lineRule="auto"/>
        <w:ind w:left="0" w:firstLine="0"/>
        <w:jc w:val="both"/>
        <w:rPr>
          <w:color w:val="000000"/>
          <w:sz w:val="28"/>
          <w:szCs w:val="28"/>
        </w:rPr>
      </w:pPr>
      <w:r w:rsidRPr="0012173F">
        <w:rPr>
          <w:color w:val="000000"/>
          <w:sz w:val="28"/>
          <w:szCs w:val="28"/>
        </w:rPr>
        <w:t>«Я, каким кажусь себе»?</w:t>
      </w:r>
    </w:p>
    <w:p w:rsidR="008A308C" w:rsidRPr="0012173F" w:rsidRDefault="008A308C" w:rsidP="00A8102D">
      <w:pPr>
        <w:numPr>
          <w:ilvl w:val="0"/>
          <w:numId w:val="43"/>
        </w:numPr>
        <w:tabs>
          <w:tab w:val="clear" w:pos="889"/>
          <w:tab w:val="num" w:pos="360"/>
        </w:tabs>
        <w:spacing w:line="360" w:lineRule="auto"/>
        <w:ind w:left="0" w:firstLine="0"/>
        <w:jc w:val="both"/>
        <w:rPr>
          <w:color w:val="000000"/>
          <w:sz w:val="28"/>
          <w:szCs w:val="28"/>
        </w:rPr>
      </w:pPr>
      <w:r w:rsidRPr="0012173F">
        <w:rPr>
          <w:color w:val="000000"/>
          <w:sz w:val="28"/>
          <w:szCs w:val="28"/>
        </w:rPr>
        <w:t>Психологическая помощь детям, лишённым</w:t>
      </w:r>
      <w:r w:rsidR="0012173F">
        <w:rPr>
          <w:color w:val="000000"/>
          <w:sz w:val="28"/>
          <w:szCs w:val="28"/>
        </w:rPr>
        <w:t xml:space="preserve"> </w:t>
      </w:r>
      <w:r w:rsidRPr="0012173F">
        <w:rPr>
          <w:color w:val="000000"/>
          <w:sz w:val="28"/>
          <w:szCs w:val="28"/>
        </w:rPr>
        <w:t>родительского попечительства</w:t>
      </w:r>
    </w:p>
    <w:p w:rsidR="008A308C" w:rsidRPr="0012173F" w:rsidRDefault="008A308C" w:rsidP="00A8102D">
      <w:pPr>
        <w:spacing w:line="360" w:lineRule="auto"/>
        <w:jc w:val="both"/>
        <w:rPr>
          <w:color w:val="000000"/>
          <w:sz w:val="28"/>
          <w:szCs w:val="28"/>
        </w:rPr>
      </w:pPr>
      <w:r w:rsidRPr="0012173F">
        <w:rPr>
          <w:color w:val="000000"/>
          <w:sz w:val="28"/>
          <w:szCs w:val="28"/>
        </w:rPr>
        <w:t>Заключение</w:t>
      </w:r>
    </w:p>
    <w:p w:rsidR="008A308C" w:rsidRPr="0012173F" w:rsidRDefault="008A308C" w:rsidP="00A8102D">
      <w:pPr>
        <w:spacing w:line="360" w:lineRule="auto"/>
        <w:jc w:val="both"/>
        <w:rPr>
          <w:color w:val="000000"/>
          <w:sz w:val="28"/>
          <w:szCs w:val="28"/>
        </w:rPr>
      </w:pPr>
      <w:r w:rsidRPr="0012173F">
        <w:rPr>
          <w:color w:val="000000"/>
          <w:sz w:val="28"/>
          <w:szCs w:val="28"/>
        </w:rPr>
        <w:t>Список литературы</w:t>
      </w:r>
    </w:p>
    <w:p w:rsidR="008A308C" w:rsidRPr="0012173F" w:rsidRDefault="008A308C" w:rsidP="0012173F">
      <w:pPr>
        <w:spacing w:line="360" w:lineRule="auto"/>
        <w:ind w:firstLine="709"/>
        <w:jc w:val="both"/>
        <w:rPr>
          <w:b/>
          <w:i/>
          <w:color w:val="000000"/>
          <w:sz w:val="28"/>
          <w:szCs w:val="48"/>
        </w:rPr>
      </w:pPr>
    </w:p>
    <w:p w:rsidR="008A308C" w:rsidRPr="0012173F" w:rsidRDefault="008A308C" w:rsidP="0012173F">
      <w:pPr>
        <w:spacing w:line="360" w:lineRule="auto"/>
        <w:ind w:firstLine="709"/>
        <w:jc w:val="both"/>
        <w:rPr>
          <w:b/>
          <w:i/>
          <w:color w:val="000000"/>
          <w:sz w:val="28"/>
          <w:szCs w:val="48"/>
        </w:rPr>
      </w:pPr>
    </w:p>
    <w:p w:rsidR="003714A3" w:rsidRPr="0012173F" w:rsidRDefault="00A8102D" w:rsidP="0012173F">
      <w:pPr>
        <w:spacing w:line="360" w:lineRule="auto"/>
        <w:ind w:firstLine="709"/>
        <w:jc w:val="both"/>
        <w:rPr>
          <w:b/>
          <w:i/>
          <w:color w:val="000000"/>
          <w:sz w:val="28"/>
          <w:szCs w:val="48"/>
        </w:rPr>
      </w:pPr>
      <w:r>
        <w:rPr>
          <w:b/>
          <w:i/>
          <w:color w:val="000000"/>
          <w:sz w:val="28"/>
          <w:szCs w:val="48"/>
        </w:rPr>
        <w:br w:type="page"/>
      </w:r>
      <w:r w:rsidR="00684039" w:rsidRPr="00A8102D">
        <w:rPr>
          <w:b/>
          <w:color w:val="000000"/>
          <w:sz w:val="28"/>
          <w:szCs w:val="48"/>
        </w:rPr>
        <w:t>Введение</w:t>
      </w:r>
    </w:p>
    <w:p w:rsidR="007A37B7" w:rsidRPr="0012173F" w:rsidRDefault="007A37B7" w:rsidP="0012173F">
      <w:pPr>
        <w:spacing w:line="360" w:lineRule="auto"/>
        <w:ind w:firstLine="709"/>
        <w:jc w:val="both"/>
        <w:rPr>
          <w:b/>
          <w:color w:val="000000"/>
          <w:sz w:val="28"/>
          <w:szCs w:val="22"/>
        </w:rPr>
      </w:pPr>
    </w:p>
    <w:p w:rsidR="00CE53F9" w:rsidRPr="0012173F" w:rsidRDefault="00CE53F9" w:rsidP="0012173F">
      <w:pPr>
        <w:spacing w:line="360" w:lineRule="auto"/>
        <w:ind w:firstLine="709"/>
        <w:jc w:val="both"/>
        <w:rPr>
          <w:color w:val="000000"/>
          <w:sz w:val="28"/>
          <w:szCs w:val="28"/>
        </w:rPr>
      </w:pPr>
      <w:r w:rsidRPr="0012173F">
        <w:rPr>
          <w:b/>
          <w:color w:val="000000"/>
          <w:sz w:val="28"/>
          <w:szCs w:val="28"/>
        </w:rPr>
        <w:t>Детство</w:t>
      </w:r>
      <w:r w:rsidRPr="0012173F">
        <w:rPr>
          <w:color w:val="000000"/>
          <w:sz w:val="28"/>
          <w:szCs w:val="28"/>
        </w:rPr>
        <w:t xml:space="preserve"> – период, когда закладываются фундаментальные качества личности, обеспечивающие психологическую устойчивость, позитивные нравственные ориентации на людей, жизнеспособность и целеустремленность. Эти духовные качества личности не развиваются спонтанно, а формируются в условиях выраженной родительской любви, когда семья создает у ребенка потребность быть признанным</w:t>
      </w:r>
      <w:r w:rsidR="007A2940" w:rsidRPr="0012173F">
        <w:rPr>
          <w:color w:val="000000"/>
          <w:sz w:val="28"/>
          <w:szCs w:val="28"/>
        </w:rPr>
        <w:t>,</w:t>
      </w:r>
      <w:r w:rsidRPr="0012173F">
        <w:rPr>
          <w:color w:val="000000"/>
          <w:sz w:val="28"/>
          <w:szCs w:val="28"/>
        </w:rPr>
        <w:t xml:space="preserve"> </w:t>
      </w:r>
      <w:r w:rsidR="007A2940" w:rsidRPr="0012173F">
        <w:rPr>
          <w:color w:val="000000"/>
          <w:sz w:val="28"/>
          <w:szCs w:val="28"/>
        </w:rPr>
        <w:t>с</w:t>
      </w:r>
      <w:r w:rsidRPr="0012173F">
        <w:rPr>
          <w:color w:val="000000"/>
          <w:sz w:val="28"/>
          <w:szCs w:val="28"/>
        </w:rPr>
        <w:t>пособность сопереживать и радоваться другим людям</w:t>
      </w:r>
      <w:r w:rsidR="007A2940" w:rsidRPr="0012173F">
        <w:rPr>
          <w:color w:val="000000"/>
          <w:sz w:val="28"/>
          <w:szCs w:val="28"/>
        </w:rPr>
        <w:t>,</w:t>
      </w:r>
      <w:r w:rsidRPr="0012173F">
        <w:rPr>
          <w:color w:val="000000"/>
          <w:sz w:val="28"/>
          <w:szCs w:val="28"/>
        </w:rPr>
        <w:t xml:space="preserve"> </w:t>
      </w:r>
      <w:r w:rsidR="007A2940" w:rsidRPr="0012173F">
        <w:rPr>
          <w:color w:val="000000"/>
          <w:sz w:val="28"/>
          <w:szCs w:val="28"/>
        </w:rPr>
        <w:t>н</w:t>
      </w:r>
      <w:r w:rsidRPr="0012173F">
        <w:rPr>
          <w:color w:val="000000"/>
          <w:sz w:val="28"/>
          <w:szCs w:val="28"/>
        </w:rPr>
        <w:t>ести ответственность за себя и других, стремление научиться многому.</w:t>
      </w:r>
    </w:p>
    <w:p w:rsidR="00CE53F9" w:rsidRPr="0012173F" w:rsidRDefault="00CE53F9" w:rsidP="0012173F">
      <w:pPr>
        <w:spacing w:line="360" w:lineRule="auto"/>
        <w:ind w:firstLine="709"/>
        <w:jc w:val="both"/>
        <w:rPr>
          <w:color w:val="000000"/>
          <w:sz w:val="28"/>
          <w:szCs w:val="28"/>
        </w:rPr>
      </w:pPr>
      <w:r w:rsidRPr="0012173F">
        <w:rPr>
          <w:color w:val="000000"/>
          <w:sz w:val="28"/>
          <w:szCs w:val="28"/>
        </w:rPr>
        <w:t>Мне кажется, чтобы ребенок комфортно себя чувствовал в эмоциональном плане</w:t>
      </w:r>
      <w:r w:rsidR="007A2940" w:rsidRPr="0012173F">
        <w:rPr>
          <w:color w:val="000000"/>
          <w:sz w:val="28"/>
          <w:szCs w:val="28"/>
        </w:rPr>
        <w:t>,</w:t>
      </w:r>
      <w:r w:rsidRPr="0012173F">
        <w:rPr>
          <w:color w:val="000000"/>
          <w:sz w:val="28"/>
          <w:szCs w:val="28"/>
        </w:rPr>
        <w:t xml:space="preserve"> </w:t>
      </w:r>
      <w:r w:rsidR="007A2940" w:rsidRPr="0012173F">
        <w:rPr>
          <w:color w:val="000000"/>
          <w:sz w:val="28"/>
          <w:szCs w:val="28"/>
        </w:rPr>
        <w:t>н</w:t>
      </w:r>
      <w:r w:rsidRPr="0012173F">
        <w:rPr>
          <w:color w:val="000000"/>
          <w:sz w:val="28"/>
          <w:szCs w:val="28"/>
        </w:rPr>
        <w:t>еобходимы условия, которые определяют его быт</w:t>
      </w:r>
      <w:r w:rsidR="007A2940" w:rsidRPr="0012173F">
        <w:rPr>
          <w:color w:val="000000"/>
          <w:sz w:val="28"/>
          <w:szCs w:val="28"/>
        </w:rPr>
        <w:t>,</w:t>
      </w:r>
      <w:r w:rsidRPr="0012173F">
        <w:rPr>
          <w:color w:val="000000"/>
          <w:sz w:val="28"/>
          <w:szCs w:val="28"/>
        </w:rPr>
        <w:t xml:space="preserve"> </w:t>
      </w:r>
      <w:r w:rsidR="007A2940" w:rsidRPr="0012173F">
        <w:rPr>
          <w:color w:val="000000"/>
          <w:sz w:val="28"/>
          <w:szCs w:val="28"/>
        </w:rPr>
        <w:t>е</w:t>
      </w:r>
      <w:r w:rsidRPr="0012173F">
        <w:rPr>
          <w:color w:val="000000"/>
          <w:sz w:val="28"/>
          <w:szCs w:val="28"/>
        </w:rPr>
        <w:t>го физическое здоровье</w:t>
      </w:r>
      <w:r w:rsidR="007A2940" w:rsidRPr="0012173F">
        <w:rPr>
          <w:color w:val="000000"/>
          <w:sz w:val="28"/>
          <w:szCs w:val="28"/>
        </w:rPr>
        <w:t>,</w:t>
      </w:r>
      <w:r w:rsidRPr="0012173F">
        <w:rPr>
          <w:color w:val="000000"/>
          <w:sz w:val="28"/>
          <w:szCs w:val="28"/>
        </w:rPr>
        <w:t xml:space="preserve"> </w:t>
      </w:r>
      <w:r w:rsidR="007A2940" w:rsidRPr="0012173F">
        <w:rPr>
          <w:color w:val="000000"/>
          <w:sz w:val="28"/>
          <w:szCs w:val="28"/>
        </w:rPr>
        <w:t>х</w:t>
      </w:r>
      <w:r w:rsidRPr="0012173F">
        <w:rPr>
          <w:color w:val="000000"/>
          <w:sz w:val="28"/>
          <w:szCs w:val="28"/>
        </w:rPr>
        <w:t>арактер его общения с окружающими людьми, его личные успехи. К сожалению, почти во всех типах</w:t>
      </w:r>
      <w:r w:rsidR="0012173F">
        <w:rPr>
          <w:color w:val="000000"/>
          <w:sz w:val="28"/>
          <w:szCs w:val="28"/>
        </w:rPr>
        <w:t xml:space="preserve"> </w:t>
      </w:r>
      <w:r w:rsidRPr="0012173F">
        <w:rPr>
          <w:color w:val="000000"/>
          <w:sz w:val="28"/>
          <w:szCs w:val="28"/>
        </w:rPr>
        <w:t>учреждений, где воспитываются сироты и дети</w:t>
      </w:r>
      <w:r w:rsidR="00A575F6" w:rsidRPr="0012173F">
        <w:rPr>
          <w:color w:val="000000"/>
          <w:sz w:val="28"/>
          <w:szCs w:val="28"/>
        </w:rPr>
        <w:t>,</w:t>
      </w:r>
      <w:r w:rsidRPr="0012173F">
        <w:rPr>
          <w:color w:val="000000"/>
          <w:sz w:val="28"/>
          <w:szCs w:val="28"/>
        </w:rPr>
        <w:t xml:space="preserve"> </w:t>
      </w:r>
      <w:r w:rsidR="00A575F6" w:rsidRPr="0012173F">
        <w:rPr>
          <w:color w:val="000000"/>
          <w:sz w:val="28"/>
          <w:szCs w:val="28"/>
        </w:rPr>
        <w:t>л</w:t>
      </w:r>
      <w:r w:rsidRPr="0012173F">
        <w:rPr>
          <w:color w:val="000000"/>
          <w:sz w:val="28"/>
          <w:szCs w:val="28"/>
        </w:rPr>
        <w:t>ишенные родительского попечительства, среда</w:t>
      </w:r>
      <w:r w:rsidR="0012173F">
        <w:rPr>
          <w:color w:val="000000"/>
          <w:sz w:val="28"/>
          <w:szCs w:val="28"/>
        </w:rPr>
        <w:t xml:space="preserve"> </w:t>
      </w:r>
      <w:r w:rsidRPr="0012173F">
        <w:rPr>
          <w:color w:val="000000"/>
          <w:sz w:val="28"/>
          <w:szCs w:val="28"/>
        </w:rPr>
        <w:t>обитания, как правило, сиротская, приютская, казарменная.</w:t>
      </w:r>
    </w:p>
    <w:p w:rsidR="00CE53F9" w:rsidRPr="0012173F" w:rsidRDefault="00CE53F9" w:rsidP="0012173F">
      <w:pPr>
        <w:spacing w:line="360" w:lineRule="auto"/>
        <w:ind w:firstLine="709"/>
        <w:jc w:val="both"/>
        <w:rPr>
          <w:color w:val="000000"/>
          <w:sz w:val="28"/>
          <w:szCs w:val="28"/>
        </w:rPr>
      </w:pPr>
      <w:r w:rsidRPr="0012173F">
        <w:rPr>
          <w:color w:val="000000"/>
          <w:sz w:val="28"/>
          <w:szCs w:val="28"/>
        </w:rPr>
        <w:t>Но вместе с тем никуда не деться от фактов. Мне бы хотелось бы привести данные одного из массовых</w:t>
      </w:r>
      <w:r w:rsidR="0012173F">
        <w:rPr>
          <w:color w:val="000000"/>
          <w:sz w:val="28"/>
          <w:szCs w:val="28"/>
        </w:rPr>
        <w:t xml:space="preserve"> </w:t>
      </w:r>
      <w:r w:rsidRPr="0012173F">
        <w:rPr>
          <w:color w:val="000000"/>
          <w:sz w:val="28"/>
          <w:szCs w:val="28"/>
        </w:rPr>
        <w:t>обследований, проведенного НИИ физиологии детей и подростков АПНСССР</w:t>
      </w:r>
      <w:r w:rsidR="00A575F6" w:rsidRPr="0012173F">
        <w:rPr>
          <w:color w:val="000000"/>
          <w:sz w:val="28"/>
          <w:szCs w:val="28"/>
        </w:rPr>
        <w:t>. Ср</w:t>
      </w:r>
      <w:r w:rsidRPr="0012173F">
        <w:rPr>
          <w:color w:val="000000"/>
          <w:sz w:val="28"/>
          <w:szCs w:val="28"/>
        </w:rPr>
        <w:t>еди воспитанников интернатов</w:t>
      </w:r>
      <w:r w:rsidR="00A575F6" w:rsidRPr="0012173F">
        <w:rPr>
          <w:color w:val="000000"/>
          <w:sz w:val="28"/>
          <w:szCs w:val="28"/>
        </w:rPr>
        <w:t xml:space="preserve"> преобладают дети, родители</w:t>
      </w:r>
      <w:r w:rsidR="0012173F">
        <w:rPr>
          <w:color w:val="000000"/>
          <w:sz w:val="28"/>
          <w:szCs w:val="28"/>
        </w:rPr>
        <w:t xml:space="preserve"> </w:t>
      </w:r>
      <w:r w:rsidR="00A575F6" w:rsidRPr="0012173F">
        <w:rPr>
          <w:color w:val="000000"/>
          <w:sz w:val="28"/>
          <w:szCs w:val="28"/>
        </w:rPr>
        <w:t>которых лишены родительских прав (</w:t>
      </w:r>
      <w:r w:rsidR="00A575F6" w:rsidRPr="0012173F">
        <w:rPr>
          <w:b/>
          <w:color w:val="000000"/>
          <w:sz w:val="28"/>
          <w:szCs w:val="28"/>
        </w:rPr>
        <w:t>6</w:t>
      </w:r>
      <w:r w:rsidR="0012173F" w:rsidRPr="0012173F">
        <w:rPr>
          <w:b/>
          <w:color w:val="000000"/>
          <w:sz w:val="28"/>
          <w:szCs w:val="28"/>
        </w:rPr>
        <w:t>8</w:t>
      </w:r>
      <w:r w:rsidR="0012173F">
        <w:rPr>
          <w:b/>
          <w:color w:val="000000"/>
          <w:sz w:val="28"/>
          <w:szCs w:val="28"/>
        </w:rPr>
        <w:t>%</w:t>
      </w:r>
      <w:r w:rsidR="00A575F6" w:rsidRPr="0012173F">
        <w:rPr>
          <w:color w:val="000000"/>
          <w:sz w:val="28"/>
          <w:szCs w:val="28"/>
        </w:rPr>
        <w:t>); одиноких родителей (</w:t>
      </w:r>
      <w:r w:rsidR="0012173F" w:rsidRPr="0012173F">
        <w:rPr>
          <w:b/>
          <w:color w:val="000000"/>
          <w:sz w:val="28"/>
          <w:szCs w:val="28"/>
        </w:rPr>
        <w:t>8</w:t>
      </w:r>
      <w:r w:rsidR="0012173F">
        <w:rPr>
          <w:b/>
          <w:color w:val="000000"/>
          <w:sz w:val="28"/>
          <w:szCs w:val="28"/>
        </w:rPr>
        <w:t>%</w:t>
      </w:r>
      <w:r w:rsidR="00A575F6" w:rsidRPr="0012173F">
        <w:rPr>
          <w:color w:val="000000"/>
          <w:sz w:val="28"/>
          <w:szCs w:val="28"/>
        </w:rPr>
        <w:t>); родителей, отказавшихся от своих прав при рождении ребенка (</w:t>
      </w:r>
      <w:r w:rsidR="0012173F" w:rsidRPr="0012173F">
        <w:rPr>
          <w:b/>
          <w:color w:val="000000"/>
          <w:sz w:val="28"/>
          <w:szCs w:val="28"/>
        </w:rPr>
        <w:t>7</w:t>
      </w:r>
      <w:r w:rsidR="0012173F">
        <w:rPr>
          <w:b/>
          <w:color w:val="000000"/>
          <w:sz w:val="28"/>
          <w:szCs w:val="28"/>
        </w:rPr>
        <w:t>%</w:t>
      </w:r>
      <w:r w:rsidR="00A575F6" w:rsidRPr="0012173F">
        <w:rPr>
          <w:color w:val="000000"/>
          <w:sz w:val="28"/>
          <w:szCs w:val="28"/>
        </w:rPr>
        <w:t>);</w:t>
      </w:r>
      <w:r w:rsidR="0012173F">
        <w:rPr>
          <w:color w:val="000000"/>
          <w:sz w:val="28"/>
          <w:szCs w:val="28"/>
        </w:rPr>
        <w:t xml:space="preserve"> </w:t>
      </w:r>
      <w:r w:rsidR="00A575F6" w:rsidRPr="0012173F">
        <w:rPr>
          <w:color w:val="000000"/>
          <w:sz w:val="28"/>
          <w:szCs w:val="28"/>
        </w:rPr>
        <w:t xml:space="preserve">недееспособных родителей по болезни и родителей, находящихся в заключении (соответственно </w:t>
      </w:r>
      <w:r w:rsidR="00A575F6" w:rsidRPr="0012173F">
        <w:rPr>
          <w:b/>
          <w:color w:val="000000"/>
          <w:sz w:val="28"/>
          <w:szCs w:val="28"/>
        </w:rPr>
        <w:t>7</w:t>
      </w:r>
      <w:r w:rsidR="00A575F6" w:rsidRPr="0012173F">
        <w:rPr>
          <w:color w:val="000000"/>
          <w:sz w:val="28"/>
          <w:szCs w:val="28"/>
        </w:rPr>
        <w:t xml:space="preserve"> или </w:t>
      </w:r>
      <w:r w:rsidR="0012173F" w:rsidRPr="0012173F">
        <w:rPr>
          <w:b/>
          <w:color w:val="000000"/>
          <w:sz w:val="28"/>
          <w:szCs w:val="28"/>
        </w:rPr>
        <w:t>4</w:t>
      </w:r>
      <w:r w:rsidR="0012173F">
        <w:rPr>
          <w:b/>
          <w:color w:val="000000"/>
          <w:sz w:val="28"/>
          <w:szCs w:val="28"/>
        </w:rPr>
        <w:t>%</w:t>
      </w:r>
      <w:r w:rsidR="00A575F6" w:rsidRPr="0012173F">
        <w:rPr>
          <w:color w:val="000000"/>
          <w:sz w:val="28"/>
          <w:szCs w:val="28"/>
        </w:rPr>
        <w:t>); сироты и подкидыши (</w:t>
      </w:r>
      <w:r w:rsidR="00A575F6" w:rsidRPr="0012173F">
        <w:rPr>
          <w:b/>
          <w:color w:val="000000"/>
          <w:sz w:val="28"/>
          <w:szCs w:val="28"/>
        </w:rPr>
        <w:t>5</w:t>
      </w:r>
      <w:r w:rsidR="00A575F6" w:rsidRPr="0012173F">
        <w:rPr>
          <w:color w:val="000000"/>
          <w:sz w:val="28"/>
          <w:szCs w:val="28"/>
        </w:rPr>
        <w:t xml:space="preserve"> или </w:t>
      </w:r>
      <w:r w:rsidR="0012173F" w:rsidRPr="0012173F">
        <w:rPr>
          <w:b/>
          <w:color w:val="000000"/>
          <w:sz w:val="28"/>
          <w:szCs w:val="28"/>
        </w:rPr>
        <w:t>1</w:t>
      </w:r>
      <w:r w:rsidR="0012173F">
        <w:rPr>
          <w:b/>
          <w:color w:val="000000"/>
          <w:sz w:val="28"/>
          <w:szCs w:val="28"/>
        </w:rPr>
        <w:t>%</w:t>
      </w:r>
      <w:r w:rsidR="00A575F6" w:rsidRPr="0012173F">
        <w:rPr>
          <w:color w:val="000000"/>
          <w:sz w:val="28"/>
          <w:szCs w:val="28"/>
        </w:rPr>
        <w:t>).</w:t>
      </w:r>
    </w:p>
    <w:p w:rsidR="00A575F6" w:rsidRPr="0012173F" w:rsidRDefault="00A575F6" w:rsidP="0012173F">
      <w:pPr>
        <w:spacing w:line="360" w:lineRule="auto"/>
        <w:ind w:firstLine="709"/>
        <w:jc w:val="both"/>
        <w:rPr>
          <w:color w:val="000000"/>
          <w:sz w:val="28"/>
          <w:szCs w:val="28"/>
        </w:rPr>
      </w:pPr>
      <w:r w:rsidRPr="0012173F">
        <w:rPr>
          <w:color w:val="000000"/>
          <w:sz w:val="28"/>
          <w:szCs w:val="28"/>
        </w:rPr>
        <w:t>Таким образом, в детских домах и школах – интернатах большинство</w:t>
      </w:r>
      <w:r w:rsidR="0012173F">
        <w:rPr>
          <w:color w:val="000000"/>
          <w:sz w:val="28"/>
          <w:szCs w:val="28"/>
        </w:rPr>
        <w:t xml:space="preserve"> </w:t>
      </w:r>
      <w:r w:rsidRPr="0012173F">
        <w:rPr>
          <w:color w:val="000000"/>
          <w:sz w:val="28"/>
          <w:szCs w:val="28"/>
        </w:rPr>
        <w:t>составляют дети, имеющие родителей, но или больных и недееспособных, или в основном тех, которых государство лишило родительских прав.</w:t>
      </w:r>
    </w:p>
    <w:p w:rsidR="00A575F6" w:rsidRPr="0012173F" w:rsidRDefault="00A575F6" w:rsidP="0012173F">
      <w:pPr>
        <w:spacing w:line="360" w:lineRule="auto"/>
        <w:ind w:firstLine="709"/>
        <w:jc w:val="both"/>
        <w:rPr>
          <w:color w:val="000000"/>
          <w:sz w:val="28"/>
          <w:szCs w:val="28"/>
        </w:rPr>
      </w:pPr>
      <w:r w:rsidRPr="0012173F">
        <w:rPr>
          <w:color w:val="000000"/>
          <w:sz w:val="28"/>
          <w:szCs w:val="28"/>
        </w:rPr>
        <w:t xml:space="preserve">Вообще, </w:t>
      </w:r>
      <w:r w:rsidRPr="0012173F">
        <w:rPr>
          <w:i/>
          <w:color w:val="000000"/>
          <w:sz w:val="28"/>
          <w:szCs w:val="28"/>
        </w:rPr>
        <w:t>лишение родительских прав</w:t>
      </w:r>
      <w:r w:rsidRPr="0012173F">
        <w:rPr>
          <w:color w:val="000000"/>
          <w:sz w:val="28"/>
          <w:szCs w:val="28"/>
        </w:rPr>
        <w:t xml:space="preserve"> в нашей стране </w:t>
      </w:r>
      <w:r w:rsidRPr="0012173F">
        <w:rPr>
          <w:i/>
          <w:color w:val="000000"/>
          <w:sz w:val="28"/>
          <w:szCs w:val="28"/>
        </w:rPr>
        <w:t>возможно</w:t>
      </w:r>
      <w:r w:rsidRPr="0012173F">
        <w:rPr>
          <w:color w:val="000000"/>
          <w:sz w:val="28"/>
          <w:szCs w:val="28"/>
        </w:rPr>
        <w:t xml:space="preserve"> только по решению суда и только в тех случаях, </w:t>
      </w:r>
      <w:r w:rsidRPr="0012173F">
        <w:rPr>
          <w:i/>
          <w:color w:val="000000"/>
          <w:sz w:val="28"/>
          <w:szCs w:val="28"/>
        </w:rPr>
        <w:t>когда «родители (или один из них) уклоняются от своих обязанностей по</w:t>
      </w:r>
      <w:r w:rsidR="0012173F">
        <w:rPr>
          <w:i/>
          <w:color w:val="000000"/>
          <w:sz w:val="28"/>
          <w:szCs w:val="28"/>
        </w:rPr>
        <w:t xml:space="preserve"> </w:t>
      </w:r>
      <w:r w:rsidRPr="0012173F">
        <w:rPr>
          <w:i/>
          <w:color w:val="000000"/>
          <w:sz w:val="28"/>
          <w:szCs w:val="28"/>
        </w:rPr>
        <w:t>воспитанию</w:t>
      </w:r>
      <w:r w:rsidR="0012173F">
        <w:rPr>
          <w:i/>
          <w:color w:val="000000"/>
          <w:sz w:val="28"/>
          <w:szCs w:val="28"/>
        </w:rPr>
        <w:t xml:space="preserve"> </w:t>
      </w:r>
      <w:r w:rsidRPr="0012173F">
        <w:rPr>
          <w:i/>
          <w:color w:val="000000"/>
          <w:sz w:val="28"/>
          <w:szCs w:val="28"/>
        </w:rPr>
        <w:t>детей или злоупотребляют своими правами, либо</w:t>
      </w:r>
      <w:r w:rsidR="0012173F">
        <w:rPr>
          <w:i/>
          <w:color w:val="000000"/>
          <w:sz w:val="28"/>
          <w:szCs w:val="28"/>
        </w:rPr>
        <w:t xml:space="preserve"> </w:t>
      </w:r>
      <w:r w:rsidRPr="0012173F">
        <w:rPr>
          <w:i/>
          <w:color w:val="000000"/>
          <w:sz w:val="28"/>
          <w:szCs w:val="28"/>
        </w:rPr>
        <w:t>оказывают на детей вредное влияние»</w:t>
      </w:r>
      <w:r w:rsidRPr="0012173F">
        <w:rPr>
          <w:color w:val="000000"/>
          <w:sz w:val="28"/>
          <w:szCs w:val="28"/>
        </w:rPr>
        <w:t xml:space="preserve"> </w:t>
      </w:r>
      <w:r w:rsidR="001606BF" w:rsidRPr="0012173F">
        <w:rPr>
          <w:color w:val="000000"/>
          <w:sz w:val="28"/>
          <w:szCs w:val="28"/>
        </w:rPr>
        <w:t>(</w:t>
      </w:r>
      <w:r w:rsidR="00CD2EAA" w:rsidRPr="0012173F">
        <w:rPr>
          <w:color w:val="000000"/>
          <w:sz w:val="28"/>
          <w:szCs w:val="28"/>
        </w:rPr>
        <w:t>5</w:t>
      </w:r>
      <w:r w:rsidR="001606BF" w:rsidRPr="0012173F">
        <w:rPr>
          <w:color w:val="000000"/>
          <w:sz w:val="28"/>
          <w:szCs w:val="28"/>
        </w:rPr>
        <w:t xml:space="preserve">, </w:t>
      </w:r>
      <w:r w:rsidR="0012173F" w:rsidRPr="0012173F">
        <w:rPr>
          <w:color w:val="000000"/>
          <w:sz w:val="28"/>
          <w:szCs w:val="28"/>
        </w:rPr>
        <w:t>стр.</w:t>
      </w:r>
      <w:r w:rsidR="0012173F">
        <w:rPr>
          <w:color w:val="000000"/>
          <w:sz w:val="28"/>
          <w:szCs w:val="28"/>
        </w:rPr>
        <w:t> </w:t>
      </w:r>
      <w:r w:rsidR="0012173F" w:rsidRPr="0012173F">
        <w:rPr>
          <w:color w:val="000000"/>
          <w:sz w:val="28"/>
          <w:szCs w:val="28"/>
        </w:rPr>
        <w:t>4</w:t>
      </w:r>
      <w:r w:rsidR="001606BF" w:rsidRPr="0012173F">
        <w:rPr>
          <w:color w:val="000000"/>
          <w:sz w:val="28"/>
          <w:szCs w:val="28"/>
        </w:rPr>
        <w:t xml:space="preserve">). </w:t>
      </w:r>
      <w:r w:rsidRPr="0012173F">
        <w:rPr>
          <w:color w:val="000000"/>
          <w:sz w:val="28"/>
          <w:szCs w:val="28"/>
        </w:rPr>
        <w:t xml:space="preserve">Часто причиной лишения родительских прав становится вовлечение ребенка в противоправные поступки в качестве жертвы, или невольного соучастника </w:t>
      </w:r>
      <w:r w:rsidR="00452051" w:rsidRPr="0012173F">
        <w:rPr>
          <w:color w:val="000000"/>
          <w:sz w:val="28"/>
          <w:szCs w:val="28"/>
        </w:rPr>
        <w:t xml:space="preserve">(изнасилования, хулиганство). По некоторым данным, лишение родительских прав в </w:t>
      </w:r>
      <w:r w:rsidR="00452051" w:rsidRPr="0012173F">
        <w:rPr>
          <w:b/>
          <w:color w:val="000000"/>
          <w:sz w:val="28"/>
          <w:szCs w:val="28"/>
        </w:rPr>
        <w:t>8</w:t>
      </w:r>
      <w:r w:rsidR="0012173F" w:rsidRPr="0012173F">
        <w:rPr>
          <w:b/>
          <w:color w:val="000000"/>
          <w:sz w:val="28"/>
          <w:szCs w:val="28"/>
        </w:rPr>
        <w:t>8</w:t>
      </w:r>
      <w:r w:rsidR="0012173F">
        <w:rPr>
          <w:b/>
          <w:color w:val="000000"/>
          <w:sz w:val="28"/>
          <w:szCs w:val="28"/>
        </w:rPr>
        <w:t>%</w:t>
      </w:r>
      <w:r w:rsidR="00452051" w:rsidRPr="0012173F">
        <w:rPr>
          <w:color w:val="000000"/>
          <w:sz w:val="28"/>
          <w:szCs w:val="28"/>
        </w:rPr>
        <w:t xml:space="preserve"> случаев связано с тяжелым алкоголизмом обоих родителей.</w:t>
      </w:r>
    </w:p>
    <w:p w:rsidR="00452051" w:rsidRPr="0012173F" w:rsidRDefault="00452051" w:rsidP="0012173F">
      <w:pPr>
        <w:spacing w:line="360" w:lineRule="auto"/>
        <w:ind w:firstLine="709"/>
        <w:jc w:val="both"/>
        <w:rPr>
          <w:color w:val="000000"/>
          <w:sz w:val="28"/>
          <w:szCs w:val="28"/>
        </w:rPr>
      </w:pPr>
      <w:r w:rsidRPr="0012173F">
        <w:rPr>
          <w:color w:val="000000"/>
          <w:sz w:val="28"/>
          <w:szCs w:val="28"/>
        </w:rPr>
        <w:t>Сказанное мною выше означает, что с точки зрения соматического и психического здоровья, с учетом отягченной наследственности, неблагоприятного протекания пренатального развития, тяжелых условий жизни в раннем возрасте дети, родившиеся и выросшие в таких семьях</w:t>
      </w:r>
      <w:r w:rsidR="0012173F">
        <w:rPr>
          <w:color w:val="000000"/>
          <w:sz w:val="28"/>
          <w:szCs w:val="28"/>
        </w:rPr>
        <w:t xml:space="preserve"> </w:t>
      </w:r>
      <w:r w:rsidRPr="0012173F">
        <w:rPr>
          <w:color w:val="000000"/>
          <w:sz w:val="28"/>
          <w:szCs w:val="28"/>
        </w:rPr>
        <w:t>составляют</w:t>
      </w:r>
      <w:r w:rsidR="0012173F">
        <w:rPr>
          <w:color w:val="000000"/>
          <w:sz w:val="28"/>
          <w:szCs w:val="28"/>
        </w:rPr>
        <w:t xml:space="preserve"> </w:t>
      </w:r>
      <w:r w:rsidRPr="0012173F">
        <w:rPr>
          <w:color w:val="000000"/>
          <w:sz w:val="28"/>
          <w:szCs w:val="28"/>
        </w:rPr>
        <w:t>по существу «группу риска».</w:t>
      </w:r>
    </w:p>
    <w:p w:rsidR="00452051" w:rsidRPr="0012173F" w:rsidRDefault="00452051" w:rsidP="0012173F">
      <w:pPr>
        <w:spacing w:line="360" w:lineRule="auto"/>
        <w:ind w:firstLine="709"/>
        <w:jc w:val="both"/>
        <w:rPr>
          <w:color w:val="000000"/>
          <w:sz w:val="28"/>
          <w:szCs w:val="28"/>
        </w:rPr>
      </w:pPr>
      <w:r w:rsidRPr="0012173F">
        <w:rPr>
          <w:color w:val="000000"/>
          <w:sz w:val="28"/>
          <w:szCs w:val="28"/>
        </w:rPr>
        <w:t>Это также подтверждается</w:t>
      </w:r>
      <w:r w:rsidR="0012173F">
        <w:rPr>
          <w:color w:val="000000"/>
          <w:sz w:val="28"/>
          <w:szCs w:val="28"/>
        </w:rPr>
        <w:t xml:space="preserve"> </w:t>
      </w:r>
      <w:r w:rsidRPr="0012173F">
        <w:rPr>
          <w:color w:val="000000"/>
          <w:sz w:val="28"/>
          <w:szCs w:val="28"/>
        </w:rPr>
        <w:t>данными обследования,</w:t>
      </w:r>
      <w:r w:rsidR="0012173F">
        <w:rPr>
          <w:color w:val="000000"/>
          <w:sz w:val="28"/>
          <w:szCs w:val="28"/>
        </w:rPr>
        <w:t xml:space="preserve"> </w:t>
      </w:r>
      <w:r w:rsidRPr="0012173F">
        <w:rPr>
          <w:color w:val="000000"/>
          <w:sz w:val="28"/>
          <w:szCs w:val="28"/>
        </w:rPr>
        <w:t xml:space="preserve">о котором упоминалось выше. Результаты комплексной оценки состояния здоровья воспитанников школ – интернатов показали, что среди них практически отсутствуют здоровые дети и подростки с нормальным развитием и уровнем функционирования организма (1 группа здоровья). Воспитанники, имеющие функциональные отклонения (2 группа здоровья), составляют до </w:t>
      </w:r>
      <w:r w:rsidRPr="0012173F">
        <w:rPr>
          <w:b/>
          <w:color w:val="000000"/>
          <w:sz w:val="28"/>
          <w:szCs w:val="28"/>
        </w:rPr>
        <w:t>1</w:t>
      </w:r>
      <w:r w:rsidR="0012173F" w:rsidRPr="0012173F">
        <w:rPr>
          <w:b/>
          <w:color w:val="000000"/>
          <w:sz w:val="28"/>
          <w:szCs w:val="28"/>
        </w:rPr>
        <w:t>0</w:t>
      </w:r>
      <w:r w:rsidR="0012173F">
        <w:rPr>
          <w:b/>
          <w:color w:val="000000"/>
          <w:sz w:val="28"/>
          <w:szCs w:val="28"/>
        </w:rPr>
        <w:t>%</w:t>
      </w:r>
      <w:r w:rsidRPr="0012173F">
        <w:rPr>
          <w:color w:val="000000"/>
          <w:sz w:val="28"/>
          <w:szCs w:val="28"/>
        </w:rPr>
        <w:t xml:space="preserve"> в 1 – 3 и до </w:t>
      </w:r>
      <w:r w:rsidRPr="0012173F">
        <w:rPr>
          <w:b/>
          <w:color w:val="000000"/>
          <w:sz w:val="28"/>
          <w:szCs w:val="28"/>
        </w:rPr>
        <w:t>3</w:t>
      </w:r>
      <w:r w:rsidR="0012173F" w:rsidRPr="0012173F">
        <w:rPr>
          <w:b/>
          <w:color w:val="000000"/>
          <w:sz w:val="28"/>
          <w:szCs w:val="28"/>
        </w:rPr>
        <w:t>0</w:t>
      </w:r>
      <w:r w:rsidR="0012173F">
        <w:rPr>
          <w:b/>
          <w:color w:val="000000"/>
          <w:sz w:val="28"/>
          <w:szCs w:val="28"/>
        </w:rPr>
        <w:t>%</w:t>
      </w:r>
      <w:r w:rsidRPr="0012173F">
        <w:rPr>
          <w:color w:val="000000"/>
          <w:sz w:val="28"/>
          <w:szCs w:val="28"/>
        </w:rPr>
        <w:t xml:space="preserve"> в 4 – 8 классах. Наиболее многочисленной (до </w:t>
      </w:r>
      <w:r w:rsidRPr="0012173F">
        <w:rPr>
          <w:b/>
          <w:color w:val="000000"/>
          <w:sz w:val="28"/>
          <w:szCs w:val="28"/>
        </w:rPr>
        <w:t>7</w:t>
      </w:r>
      <w:r w:rsidR="0012173F" w:rsidRPr="0012173F">
        <w:rPr>
          <w:b/>
          <w:color w:val="000000"/>
          <w:sz w:val="28"/>
          <w:szCs w:val="28"/>
        </w:rPr>
        <w:t>0</w:t>
      </w:r>
      <w:r w:rsidR="0012173F">
        <w:rPr>
          <w:b/>
          <w:color w:val="000000"/>
          <w:sz w:val="28"/>
          <w:szCs w:val="28"/>
        </w:rPr>
        <w:t>%</w:t>
      </w:r>
      <w:r w:rsidRPr="0012173F">
        <w:rPr>
          <w:color w:val="000000"/>
          <w:sz w:val="28"/>
          <w:szCs w:val="28"/>
        </w:rPr>
        <w:t>) является 3 группа, в которую включены учащиеся, имеющие хронические заболевания в компенсированном состоянии. Воспитанники с хроническими заболеваниями в состоянии</w:t>
      </w:r>
      <w:r w:rsidR="0012173F">
        <w:rPr>
          <w:color w:val="000000"/>
          <w:sz w:val="28"/>
          <w:szCs w:val="28"/>
        </w:rPr>
        <w:t xml:space="preserve"> </w:t>
      </w:r>
      <w:r w:rsidRPr="0012173F">
        <w:rPr>
          <w:color w:val="000000"/>
          <w:sz w:val="28"/>
          <w:szCs w:val="28"/>
        </w:rPr>
        <w:t xml:space="preserve">субкомпенсации составляют около </w:t>
      </w:r>
      <w:r w:rsidRPr="0012173F">
        <w:rPr>
          <w:b/>
          <w:color w:val="000000"/>
          <w:sz w:val="28"/>
          <w:szCs w:val="28"/>
        </w:rPr>
        <w:t>1</w:t>
      </w:r>
      <w:r w:rsidR="0012173F" w:rsidRPr="0012173F">
        <w:rPr>
          <w:b/>
          <w:color w:val="000000"/>
          <w:sz w:val="28"/>
          <w:szCs w:val="28"/>
        </w:rPr>
        <w:t>0</w:t>
      </w:r>
      <w:r w:rsidR="0012173F">
        <w:rPr>
          <w:b/>
          <w:color w:val="000000"/>
          <w:sz w:val="28"/>
          <w:szCs w:val="28"/>
        </w:rPr>
        <w:t>%</w:t>
      </w:r>
      <w:r w:rsidRPr="0012173F">
        <w:rPr>
          <w:color w:val="000000"/>
          <w:sz w:val="28"/>
          <w:szCs w:val="28"/>
        </w:rPr>
        <w:t xml:space="preserve"> и относятся к 4 группе.</w:t>
      </w:r>
      <w:r w:rsidR="0012173F">
        <w:rPr>
          <w:color w:val="000000"/>
          <w:sz w:val="28"/>
          <w:szCs w:val="28"/>
        </w:rPr>
        <w:t xml:space="preserve"> </w:t>
      </w:r>
      <w:r w:rsidR="003D6A76" w:rsidRPr="0012173F">
        <w:rPr>
          <w:color w:val="000000"/>
          <w:sz w:val="28"/>
          <w:szCs w:val="28"/>
        </w:rPr>
        <w:t>Для сравнения – в массовой общеобразовательной школе 4 группа здоровья встречается лишь в единичных случаях.</w:t>
      </w:r>
    </w:p>
    <w:p w:rsidR="003D6A76" w:rsidRPr="0012173F" w:rsidRDefault="003D6A76" w:rsidP="0012173F">
      <w:pPr>
        <w:spacing w:line="360" w:lineRule="auto"/>
        <w:ind w:firstLine="709"/>
        <w:jc w:val="both"/>
        <w:rPr>
          <w:color w:val="000000"/>
          <w:sz w:val="28"/>
          <w:szCs w:val="28"/>
        </w:rPr>
      </w:pPr>
      <w:r w:rsidRPr="0012173F">
        <w:rPr>
          <w:color w:val="000000"/>
          <w:sz w:val="28"/>
          <w:szCs w:val="28"/>
        </w:rPr>
        <w:t>В школе – интернате эту группу составляют в основном воспитанники, имеющие тяжелые нарушения психоневрологической сферы. В 1 классе к 4 группе здоровья отнесено до 1/3 детей. У них имеются существенные отклонения в физическом развитии. Наблюдается его</w:t>
      </w:r>
      <w:r w:rsidR="0012173F">
        <w:rPr>
          <w:color w:val="000000"/>
          <w:sz w:val="28"/>
          <w:szCs w:val="28"/>
        </w:rPr>
        <w:t xml:space="preserve"> </w:t>
      </w:r>
      <w:r w:rsidRPr="0012173F">
        <w:rPr>
          <w:color w:val="000000"/>
          <w:sz w:val="28"/>
          <w:szCs w:val="28"/>
        </w:rPr>
        <w:t xml:space="preserve">дисгармоничность, один из показателей которой – низкий </w:t>
      </w:r>
      <w:r w:rsidR="007A2940" w:rsidRPr="0012173F">
        <w:rPr>
          <w:color w:val="000000"/>
          <w:sz w:val="28"/>
          <w:szCs w:val="28"/>
        </w:rPr>
        <w:t>(</w:t>
      </w:r>
      <w:r w:rsidRPr="0012173F">
        <w:rPr>
          <w:color w:val="000000"/>
          <w:sz w:val="28"/>
          <w:szCs w:val="28"/>
        </w:rPr>
        <w:t>ниже среднего рост</w:t>
      </w:r>
      <w:r w:rsidR="007A2940" w:rsidRPr="0012173F">
        <w:rPr>
          <w:color w:val="000000"/>
          <w:sz w:val="28"/>
          <w:szCs w:val="28"/>
        </w:rPr>
        <w:t>)</w:t>
      </w:r>
      <w:r w:rsidRPr="0012173F">
        <w:rPr>
          <w:color w:val="000000"/>
          <w:sz w:val="28"/>
          <w:szCs w:val="28"/>
        </w:rPr>
        <w:t xml:space="preserve">, отмечающийся у </w:t>
      </w:r>
      <w:r w:rsidRPr="0012173F">
        <w:rPr>
          <w:b/>
          <w:color w:val="000000"/>
          <w:sz w:val="28"/>
          <w:szCs w:val="28"/>
        </w:rPr>
        <w:t>5</w:t>
      </w:r>
      <w:r w:rsidR="0012173F" w:rsidRPr="0012173F">
        <w:rPr>
          <w:b/>
          <w:color w:val="000000"/>
          <w:sz w:val="28"/>
          <w:szCs w:val="28"/>
        </w:rPr>
        <w:t>9</w:t>
      </w:r>
      <w:r w:rsidR="0012173F">
        <w:rPr>
          <w:b/>
          <w:color w:val="000000"/>
          <w:sz w:val="28"/>
          <w:szCs w:val="28"/>
        </w:rPr>
        <w:t>%</w:t>
      </w:r>
      <w:r w:rsidRPr="0012173F">
        <w:rPr>
          <w:color w:val="000000"/>
          <w:sz w:val="28"/>
          <w:szCs w:val="28"/>
        </w:rPr>
        <w:t xml:space="preserve"> воспитанников младших классов интернатов и </w:t>
      </w:r>
      <w:r w:rsidRPr="0012173F">
        <w:rPr>
          <w:b/>
          <w:color w:val="000000"/>
          <w:sz w:val="28"/>
          <w:szCs w:val="28"/>
        </w:rPr>
        <w:t>3</w:t>
      </w:r>
      <w:r w:rsidR="0012173F" w:rsidRPr="0012173F">
        <w:rPr>
          <w:b/>
          <w:color w:val="000000"/>
          <w:sz w:val="28"/>
          <w:szCs w:val="28"/>
        </w:rPr>
        <w:t>6</w:t>
      </w:r>
      <w:r w:rsidR="0012173F">
        <w:rPr>
          <w:b/>
          <w:color w:val="000000"/>
          <w:sz w:val="28"/>
          <w:szCs w:val="28"/>
        </w:rPr>
        <w:t>%</w:t>
      </w:r>
      <w:r w:rsidRPr="0012173F">
        <w:rPr>
          <w:color w:val="000000"/>
          <w:sz w:val="28"/>
          <w:szCs w:val="28"/>
        </w:rPr>
        <w:t xml:space="preserve"> подростков 10 – 16 лет, и нарушения осанки у </w:t>
      </w:r>
      <w:r w:rsidRPr="0012173F">
        <w:rPr>
          <w:b/>
          <w:color w:val="000000"/>
          <w:sz w:val="28"/>
          <w:szCs w:val="28"/>
        </w:rPr>
        <w:t>5</w:t>
      </w:r>
      <w:r w:rsidR="0012173F" w:rsidRPr="0012173F">
        <w:rPr>
          <w:b/>
          <w:color w:val="000000"/>
          <w:sz w:val="28"/>
          <w:szCs w:val="28"/>
        </w:rPr>
        <w:t>5</w:t>
      </w:r>
      <w:r w:rsidR="0012173F">
        <w:rPr>
          <w:b/>
          <w:color w:val="000000"/>
          <w:sz w:val="28"/>
          <w:szCs w:val="28"/>
        </w:rPr>
        <w:t>%</w:t>
      </w:r>
      <w:r w:rsidRPr="0012173F">
        <w:rPr>
          <w:color w:val="000000"/>
          <w:sz w:val="28"/>
          <w:szCs w:val="28"/>
        </w:rPr>
        <w:t xml:space="preserve"> детей младших классов. У </w:t>
      </w:r>
      <w:r w:rsidRPr="0012173F">
        <w:rPr>
          <w:b/>
          <w:color w:val="000000"/>
          <w:sz w:val="28"/>
          <w:szCs w:val="28"/>
        </w:rPr>
        <w:t>4</w:t>
      </w:r>
      <w:r w:rsidR="0012173F" w:rsidRPr="0012173F">
        <w:rPr>
          <w:b/>
          <w:color w:val="000000"/>
          <w:sz w:val="28"/>
          <w:szCs w:val="28"/>
        </w:rPr>
        <w:t>3</w:t>
      </w:r>
      <w:r w:rsidR="0012173F">
        <w:rPr>
          <w:b/>
          <w:color w:val="000000"/>
          <w:sz w:val="28"/>
          <w:szCs w:val="28"/>
        </w:rPr>
        <w:t>%</w:t>
      </w:r>
      <w:r w:rsidRPr="0012173F">
        <w:rPr>
          <w:color w:val="000000"/>
          <w:sz w:val="28"/>
          <w:szCs w:val="28"/>
        </w:rPr>
        <w:t xml:space="preserve"> первоклассников обнаружены остаточные проявления рахита (деформация костей черепа и грудной клетки) </w:t>
      </w:r>
      <w:r w:rsidR="0012173F">
        <w:rPr>
          <w:color w:val="000000"/>
          <w:sz w:val="28"/>
          <w:szCs w:val="28"/>
        </w:rPr>
        <w:t>и т.п.</w:t>
      </w:r>
    </w:p>
    <w:p w:rsidR="003D6A76" w:rsidRPr="0012173F" w:rsidRDefault="003D6A76" w:rsidP="0012173F">
      <w:pPr>
        <w:spacing w:line="360" w:lineRule="auto"/>
        <w:ind w:firstLine="709"/>
        <w:jc w:val="both"/>
        <w:rPr>
          <w:color w:val="000000"/>
          <w:sz w:val="28"/>
          <w:szCs w:val="28"/>
        </w:rPr>
      </w:pPr>
      <w:r w:rsidRPr="0012173F">
        <w:rPr>
          <w:color w:val="000000"/>
          <w:sz w:val="28"/>
          <w:szCs w:val="28"/>
        </w:rPr>
        <w:t xml:space="preserve">Широко распространены (около </w:t>
      </w:r>
      <w:r w:rsidRPr="0012173F">
        <w:rPr>
          <w:b/>
          <w:color w:val="000000"/>
          <w:sz w:val="28"/>
          <w:szCs w:val="28"/>
        </w:rPr>
        <w:t>9</w:t>
      </w:r>
      <w:r w:rsidR="0012173F" w:rsidRPr="0012173F">
        <w:rPr>
          <w:b/>
          <w:color w:val="000000"/>
          <w:sz w:val="28"/>
          <w:szCs w:val="28"/>
        </w:rPr>
        <w:t>0</w:t>
      </w:r>
      <w:r w:rsidR="0012173F">
        <w:rPr>
          <w:b/>
          <w:color w:val="000000"/>
          <w:sz w:val="28"/>
          <w:szCs w:val="28"/>
        </w:rPr>
        <w:t>%</w:t>
      </w:r>
      <w:r w:rsidRPr="0012173F">
        <w:rPr>
          <w:color w:val="000000"/>
          <w:sz w:val="28"/>
          <w:szCs w:val="28"/>
        </w:rPr>
        <w:t xml:space="preserve"> случаев) расстройства психоневрологической сферы, а также общая соматическая ослабленность организма. У </w:t>
      </w:r>
      <w:r w:rsidRPr="0012173F">
        <w:rPr>
          <w:b/>
          <w:color w:val="000000"/>
          <w:sz w:val="28"/>
          <w:szCs w:val="28"/>
        </w:rPr>
        <w:t>1</w:t>
      </w:r>
      <w:r w:rsidR="0012173F" w:rsidRPr="0012173F">
        <w:rPr>
          <w:b/>
          <w:color w:val="000000"/>
          <w:sz w:val="28"/>
          <w:szCs w:val="28"/>
        </w:rPr>
        <w:t>0</w:t>
      </w:r>
      <w:r w:rsidR="0012173F">
        <w:rPr>
          <w:b/>
          <w:color w:val="000000"/>
          <w:sz w:val="28"/>
          <w:szCs w:val="28"/>
        </w:rPr>
        <w:t>%</w:t>
      </w:r>
      <w:r w:rsidRPr="0012173F">
        <w:rPr>
          <w:color w:val="000000"/>
          <w:sz w:val="28"/>
          <w:szCs w:val="28"/>
        </w:rPr>
        <w:t xml:space="preserve"> воспитанников младших классов отмечаются нарушения в поведении типа психоподобного синдрома; каждый 3 – 5</w:t>
      </w:r>
      <w:r w:rsidR="0012173F">
        <w:rPr>
          <w:color w:val="000000"/>
          <w:sz w:val="28"/>
          <w:szCs w:val="28"/>
        </w:rPr>
        <w:t>-</w:t>
      </w:r>
      <w:r w:rsidR="0012173F" w:rsidRPr="0012173F">
        <w:rPr>
          <w:color w:val="000000"/>
          <w:sz w:val="28"/>
          <w:szCs w:val="28"/>
        </w:rPr>
        <w:t>й</w:t>
      </w:r>
      <w:r w:rsidR="0012173F">
        <w:rPr>
          <w:color w:val="000000"/>
          <w:sz w:val="28"/>
          <w:szCs w:val="28"/>
        </w:rPr>
        <w:t xml:space="preserve"> </w:t>
      </w:r>
      <w:r w:rsidRPr="0012173F">
        <w:rPr>
          <w:color w:val="000000"/>
          <w:sz w:val="28"/>
          <w:szCs w:val="28"/>
        </w:rPr>
        <w:t>ребенок страдает энурезом или другими проявлениями неврозов; у подростков наблюдается патохарактерологическое формирование личности, а также астеноневротические состояния.</w:t>
      </w:r>
    </w:p>
    <w:p w:rsidR="00D24DB1" w:rsidRPr="0012173F" w:rsidRDefault="003D6A76" w:rsidP="0012173F">
      <w:pPr>
        <w:spacing w:line="360" w:lineRule="auto"/>
        <w:ind w:firstLine="709"/>
        <w:jc w:val="both"/>
        <w:rPr>
          <w:color w:val="000000"/>
          <w:sz w:val="28"/>
          <w:szCs w:val="28"/>
        </w:rPr>
      </w:pPr>
      <w:r w:rsidRPr="0012173F">
        <w:rPr>
          <w:color w:val="000000"/>
          <w:sz w:val="28"/>
          <w:szCs w:val="28"/>
        </w:rPr>
        <w:t xml:space="preserve">Обсуждаемая проблема – считать детей, воспитывающихся вне семьи, здоровыми или больными – чрезвычайно сложная и острая. </w:t>
      </w:r>
      <w:r w:rsidR="00D24DB1" w:rsidRPr="0012173F">
        <w:rPr>
          <w:color w:val="000000"/>
          <w:sz w:val="28"/>
          <w:szCs w:val="28"/>
        </w:rPr>
        <w:t xml:space="preserve">Однако обе эти крайние позиции игнорируют принципиально важное обстоятельство – специфику </w:t>
      </w:r>
      <w:r w:rsidR="00D24DB1" w:rsidRPr="0012173F">
        <w:rPr>
          <w:i/>
          <w:color w:val="000000"/>
          <w:sz w:val="28"/>
          <w:szCs w:val="28"/>
        </w:rPr>
        <w:t>психического</w:t>
      </w:r>
      <w:r w:rsidR="00D24DB1" w:rsidRPr="0012173F">
        <w:rPr>
          <w:color w:val="000000"/>
          <w:sz w:val="28"/>
          <w:szCs w:val="28"/>
        </w:rPr>
        <w:t xml:space="preserve">, или, точнее, </w:t>
      </w:r>
      <w:r w:rsidR="00D24DB1" w:rsidRPr="0012173F">
        <w:rPr>
          <w:i/>
          <w:color w:val="000000"/>
          <w:sz w:val="28"/>
          <w:szCs w:val="28"/>
        </w:rPr>
        <w:t>психологического</w:t>
      </w:r>
      <w:r w:rsidR="00D24DB1" w:rsidRPr="0012173F">
        <w:rPr>
          <w:color w:val="000000"/>
          <w:sz w:val="28"/>
          <w:szCs w:val="28"/>
        </w:rPr>
        <w:t>, развития детей в учреждения интернатного типа, специфику, которая не определяется по критерию «норма и патология».</w:t>
      </w:r>
    </w:p>
    <w:p w:rsidR="003D6A76" w:rsidRPr="0012173F" w:rsidRDefault="00D24DB1" w:rsidP="0012173F">
      <w:pPr>
        <w:spacing w:line="360" w:lineRule="auto"/>
        <w:ind w:firstLine="709"/>
        <w:jc w:val="both"/>
        <w:rPr>
          <w:i/>
          <w:color w:val="000000"/>
          <w:sz w:val="28"/>
          <w:szCs w:val="28"/>
        </w:rPr>
      </w:pPr>
      <w:r w:rsidRPr="0012173F">
        <w:rPr>
          <w:i/>
          <w:color w:val="000000"/>
          <w:sz w:val="28"/>
          <w:szCs w:val="28"/>
        </w:rPr>
        <w:t>В своем реферате</w:t>
      </w:r>
      <w:r w:rsidR="007A2940" w:rsidRPr="0012173F">
        <w:rPr>
          <w:i/>
          <w:color w:val="000000"/>
          <w:sz w:val="28"/>
          <w:szCs w:val="28"/>
        </w:rPr>
        <w:t>,</w:t>
      </w:r>
      <w:r w:rsidRPr="0012173F">
        <w:rPr>
          <w:i/>
          <w:color w:val="000000"/>
          <w:sz w:val="28"/>
          <w:szCs w:val="28"/>
        </w:rPr>
        <w:t xml:space="preserve"> мне бы хотелось подробнее рассмотреть вопрос о том, как влияет на развитие</w:t>
      </w:r>
      <w:r w:rsidR="0012173F">
        <w:rPr>
          <w:i/>
          <w:color w:val="000000"/>
          <w:sz w:val="28"/>
          <w:szCs w:val="28"/>
        </w:rPr>
        <w:t xml:space="preserve"> </w:t>
      </w:r>
      <w:r w:rsidRPr="0012173F">
        <w:rPr>
          <w:i/>
          <w:color w:val="000000"/>
          <w:sz w:val="28"/>
          <w:szCs w:val="28"/>
        </w:rPr>
        <w:t xml:space="preserve">детей </w:t>
      </w:r>
      <w:r w:rsidR="00E37A53" w:rsidRPr="0012173F">
        <w:rPr>
          <w:i/>
          <w:color w:val="000000"/>
          <w:sz w:val="28"/>
          <w:szCs w:val="28"/>
        </w:rPr>
        <w:t>нахождение</w:t>
      </w:r>
      <w:r w:rsidR="0012173F">
        <w:rPr>
          <w:i/>
          <w:color w:val="000000"/>
          <w:sz w:val="28"/>
          <w:szCs w:val="28"/>
        </w:rPr>
        <w:t xml:space="preserve"> </w:t>
      </w:r>
      <w:r w:rsidR="00E37A53" w:rsidRPr="0012173F">
        <w:rPr>
          <w:i/>
          <w:color w:val="000000"/>
          <w:sz w:val="28"/>
          <w:szCs w:val="28"/>
        </w:rPr>
        <w:t xml:space="preserve">их </w:t>
      </w:r>
      <w:r w:rsidRPr="0012173F">
        <w:rPr>
          <w:i/>
          <w:color w:val="000000"/>
          <w:sz w:val="28"/>
          <w:szCs w:val="28"/>
        </w:rPr>
        <w:t>в школах – интернатах; о роли семьи в воспитании несовершеннолетних; о психологических проблемах детей – сирот,</w:t>
      </w:r>
      <w:r w:rsidR="0012173F">
        <w:rPr>
          <w:i/>
          <w:color w:val="000000"/>
          <w:sz w:val="28"/>
          <w:szCs w:val="28"/>
        </w:rPr>
        <w:t xml:space="preserve"> </w:t>
      </w:r>
      <w:r w:rsidRPr="0012173F">
        <w:rPr>
          <w:i/>
          <w:color w:val="000000"/>
          <w:sz w:val="28"/>
          <w:szCs w:val="28"/>
        </w:rPr>
        <w:t>а самое главное о помощи</w:t>
      </w:r>
      <w:r w:rsidR="007A2940" w:rsidRPr="0012173F">
        <w:rPr>
          <w:i/>
          <w:color w:val="000000"/>
          <w:sz w:val="28"/>
          <w:szCs w:val="28"/>
        </w:rPr>
        <w:t>,</w:t>
      </w:r>
      <w:r w:rsidRPr="0012173F">
        <w:rPr>
          <w:i/>
          <w:color w:val="000000"/>
          <w:sz w:val="28"/>
          <w:szCs w:val="28"/>
        </w:rPr>
        <w:t xml:space="preserve"> которая </w:t>
      </w:r>
      <w:r w:rsidR="00114876" w:rsidRPr="0012173F">
        <w:rPr>
          <w:i/>
          <w:color w:val="000000"/>
          <w:sz w:val="28"/>
          <w:szCs w:val="28"/>
        </w:rPr>
        <w:t xml:space="preserve">им </w:t>
      </w:r>
      <w:r w:rsidRPr="0012173F">
        <w:rPr>
          <w:i/>
          <w:color w:val="000000"/>
          <w:sz w:val="28"/>
          <w:szCs w:val="28"/>
        </w:rPr>
        <w:t>так необходима.</w:t>
      </w:r>
    </w:p>
    <w:p w:rsidR="0022441B" w:rsidRPr="0012173F" w:rsidRDefault="0022441B" w:rsidP="0012173F">
      <w:pPr>
        <w:spacing w:line="360" w:lineRule="auto"/>
        <w:ind w:firstLine="709"/>
        <w:jc w:val="both"/>
        <w:rPr>
          <w:b/>
          <w:i/>
          <w:color w:val="000000"/>
          <w:sz w:val="28"/>
          <w:szCs w:val="48"/>
        </w:rPr>
      </w:pPr>
    </w:p>
    <w:p w:rsidR="0022441B" w:rsidRPr="0012173F" w:rsidRDefault="0022441B" w:rsidP="0012173F">
      <w:pPr>
        <w:spacing w:line="360" w:lineRule="auto"/>
        <w:ind w:firstLine="709"/>
        <w:jc w:val="both"/>
        <w:rPr>
          <w:b/>
          <w:i/>
          <w:color w:val="000000"/>
          <w:sz w:val="28"/>
          <w:szCs w:val="48"/>
        </w:rPr>
      </w:pPr>
    </w:p>
    <w:p w:rsidR="00CB3F60" w:rsidRPr="00A8102D" w:rsidRDefault="00A8102D" w:rsidP="00A8102D">
      <w:pPr>
        <w:spacing w:line="360" w:lineRule="auto"/>
        <w:ind w:firstLine="709"/>
        <w:jc w:val="both"/>
        <w:rPr>
          <w:b/>
          <w:color w:val="000000"/>
          <w:sz w:val="28"/>
          <w:szCs w:val="48"/>
        </w:rPr>
      </w:pPr>
      <w:r>
        <w:rPr>
          <w:b/>
          <w:i/>
          <w:color w:val="000000"/>
          <w:sz w:val="28"/>
          <w:szCs w:val="48"/>
        </w:rPr>
        <w:br w:type="page"/>
      </w:r>
      <w:r w:rsidRPr="00A8102D">
        <w:rPr>
          <w:b/>
          <w:color w:val="000000"/>
          <w:sz w:val="28"/>
          <w:szCs w:val="48"/>
        </w:rPr>
        <w:t xml:space="preserve">1. </w:t>
      </w:r>
      <w:r w:rsidR="00924D7C" w:rsidRPr="00A8102D">
        <w:rPr>
          <w:b/>
          <w:color w:val="000000"/>
          <w:sz w:val="28"/>
          <w:szCs w:val="48"/>
        </w:rPr>
        <w:t>Семья</w:t>
      </w:r>
      <w:r w:rsidR="00CB3F60" w:rsidRPr="00A8102D">
        <w:rPr>
          <w:b/>
          <w:color w:val="000000"/>
          <w:sz w:val="28"/>
          <w:szCs w:val="48"/>
        </w:rPr>
        <w:t xml:space="preserve">. </w:t>
      </w:r>
      <w:r w:rsidR="00924D7C" w:rsidRPr="00A8102D">
        <w:rPr>
          <w:b/>
          <w:color w:val="000000"/>
          <w:sz w:val="28"/>
          <w:szCs w:val="48"/>
        </w:rPr>
        <w:t>Её</w:t>
      </w:r>
      <w:r w:rsidR="00CB3F60" w:rsidRPr="00A8102D">
        <w:rPr>
          <w:b/>
          <w:color w:val="000000"/>
          <w:sz w:val="28"/>
          <w:szCs w:val="48"/>
        </w:rPr>
        <w:t xml:space="preserve"> влияние</w:t>
      </w:r>
      <w:r w:rsidR="0012173F" w:rsidRPr="00A8102D">
        <w:rPr>
          <w:b/>
          <w:color w:val="000000"/>
          <w:sz w:val="28"/>
          <w:szCs w:val="48"/>
        </w:rPr>
        <w:t xml:space="preserve"> </w:t>
      </w:r>
      <w:r w:rsidR="00CB3F60" w:rsidRPr="00A8102D">
        <w:rPr>
          <w:b/>
          <w:color w:val="000000"/>
          <w:sz w:val="28"/>
          <w:szCs w:val="48"/>
        </w:rPr>
        <w:t>на воспитание детей</w:t>
      </w:r>
    </w:p>
    <w:p w:rsidR="00190110" w:rsidRPr="0012173F" w:rsidRDefault="00190110" w:rsidP="0012173F">
      <w:pPr>
        <w:spacing w:line="360" w:lineRule="auto"/>
        <w:ind w:firstLine="709"/>
        <w:jc w:val="both"/>
        <w:rPr>
          <w:color w:val="000000"/>
          <w:sz w:val="28"/>
        </w:rPr>
      </w:pPr>
    </w:p>
    <w:p w:rsidR="00B53A2E" w:rsidRPr="0012173F" w:rsidRDefault="00B53A2E" w:rsidP="0012173F">
      <w:pPr>
        <w:spacing w:line="360" w:lineRule="auto"/>
        <w:ind w:firstLine="709"/>
        <w:jc w:val="both"/>
        <w:rPr>
          <w:color w:val="000000"/>
          <w:sz w:val="28"/>
          <w:szCs w:val="28"/>
        </w:rPr>
      </w:pPr>
      <w:r w:rsidRPr="0012173F">
        <w:rPr>
          <w:color w:val="000000"/>
          <w:sz w:val="28"/>
          <w:szCs w:val="28"/>
        </w:rPr>
        <w:t>Каждая семья отличается индивидуально организованными внутренними отношениями, бытом, традициями. Психологический микроклимат семьи играет большую роль в воспитании детей и отражает, прежде всего, нравственный, этический и эстетический характер семейных отношений.</w:t>
      </w:r>
    </w:p>
    <w:p w:rsidR="00B53A2E" w:rsidRPr="0012173F" w:rsidRDefault="00B53A2E" w:rsidP="0012173F">
      <w:pPr>
        <w:spacing w:line="360" w:lineRule="auto"/>
        <w:ind w:firstLine="709"/>
        <w:jc w:val="both"/>
        <w:rPr>
          <w:color w:val="000000"/>
          <w:sz w:val="28"/>
          <w:szCs w:val="28"/>
        </w:rPr>
      </w:pPr>
      <w:r w:rsidRPr="0012173F">
        <w:rPr>
          <w:color w:val="000000"/>
          <w:sz w:val="28"/>
          <w:szCs w:val="28"/>
        </w:rPr>
        <w:t>Состав семьи и межличностные отношения ее членов, умение в процессе становления семейного уклада преодолевать трудности, адекватно реагировать на происходящие события, адаптироваться к возникающим изменения</w:t>
      </w:r>
      <w:r w:rsidR="00B85D70" w:rsidRPr="0012173F">
        <w:rPr>
          <w:color w:val="000000"/>
          <w:sz w:val="28"/>
          <w:szCs w:val="28"/>
        </w:rPr>
        <w:t>м</w:t>
      </w:r>
      <w:r w:rsidR="0012173F">
        <w:rPr>
          <w:color w:val="000000"/>
          <w:sz w:val="28"/>
          <w:szCs w:val="28"/>
        </w:rPr>
        <w:t xml:space="preserve"> –</w:t>
      </w:r>
      <w:r w:rsidR="0012173F" w:rsidRPr="0012173F">
        <w:rPr>
          <w:color w:val="000000"/>
          <w:sz w:val="28"/>
          <w:szCs w:val="28"/>
        </w:rPr>
        <w:t xml:space="preserve"> </w:t>
      </w:r>
      <w:r w:rsidRPr="0012173F">
        <w:rPr>
          <w:color w:val="000000"/>
          <w:sz w:val="28"/>
          <w:szCs w:val="28"/>
        </w:rPr>
        <w:t>все это отличительные признаки, которые создают определенный тип семьи.</w:t>
      </w:r>
    </w:p>
    <w:p w:rsidR="00B53A2E" w:rsidRPr="0012173F" w:rsidRDefault="00B53A2E" w:rsidP="0012173F">
      <w:pPr>
        <w:spacing w:line="360" w:lineRule="auto"/>
        <w:ind w:firstLine="709"/>
        <w:jc w:val="both"/>
        <w:rPr>
          <w:color w:val="000000"/>
          <w:sz w:val="28"/>
          <w:szCs w:val="28"/>
        </w:rPr>
      </w:pPr>
      <w:r w:rsidRPr="0012173F">
        <w:rPr>
          <w:color w:val="000000"/>
          <w:sz w:val="28"/>
          <w:szCs w:val="28"/>
        </w:rPr>
        <w:t>Психиатрической науке детского и подросткового возраста известна зависимость различных отклонений в поведении и характере детей от семейных взаимоотношений и родительского воспитания. Одной</w:t>
      </w:r>
      <w:r w:rsidR="0012173F">
        <w:rPr>
          <w:color w:val="000000"/>
          <w:sz w:val="28"/>
          <w:szCs w:val="28"/>
        </w:rPr>
        <w:t xml:space="preserve"> </w:t>
      </w:r>
      <w:r w:rsidRPr="0012173F">
        <w:rPr>
          <w:color w:val="000000"/>
          <w:sz w:val="28"/>
          <w:szCs w:val="28"/>
        </w:rPr>
        <w:t>из основных причин отклоняющегося от норм поведения подростка является неправильное воспитание в семье. «Трудный» подросток, как правило, живет в «трудной семье», он является свидетелем конфликтов между родителями, болезненно переживает</w:t>
      </w:r>
      <w:r w:rsidR="0012173F">
        <w:rPr>
          <w:color w:val="000000"/>
          <w:sz w:val="28"/>
          <w:szCs w:val="28"/>
        </w:rPr>
        <w:t xml:space="preserve"> </w:t>
      </w:r>
      <w:r w:rsidRPr="0012173F">
        <w:rPr>
          <w:color w:val="000000"/>
          <w:sz w:val="28"/>
          <w:szCs w:val="28"/>
        </w:rPr>
        <w:t xml:space="preserve">невнимание к своему внутреннему миру. Но не всегда благополучные семьи бросаются в глаза. К неблагополучным семьям, которые создают условия «повышенного риска» для отклоняющегося поведения подростка относятся следующие их типы: </w:t>
      </w:r>
      <w:r w:rsidRPr="0012173F">
        <w:rPr>
          <w:b/>
          <w:color w:val="000000"/>
          <w:sz w:val="28"/>
          <w:szCs w:val="28"/>
        </w:rPr>
        <w:t>«неполная»</w:t>
      </w:r>
      <w:r w:rsidRPr="0012173F">
        <w:rPr>
          <w:color w:val="000000"/>
          <w:sz w:val="28"/>
          <w:szCs w:val="28"/>
        </w:rPr>
        <w:t xml:space="preserve"> семья, где имеются только матери, реже отцы, или семьи,</w:t>
      </w:r>
      <w:r w:rsidR="00570687" w:rsidRPr="0012173F">
        <w:rPr>
          <w:color w:val="000000"/>
          <w:sz w:val="28"/>
          <w:szCs w:val="28"/>
        </w:rPr>
        <w:t xml:space="preserve"> </w:t>
      </w:r>
      <w:r w:rsidRPr="0012173F">
        <w:rPr>
          <w:color w:val="000000"/>
          <w:sz w:val="28"/>
          <w:szCs w:val="28"/>
        </w:rPr>
        <w:t xml:space="preserve">в которых воспитанием подростка занимаются прародители (бабушка, дедушка); </w:t>
      </w:r>
      <w:r w:rsidRPr="0012173F">
        <w:rPr>
          <w:b/>
          <w:color w:val="000000"/>
          <w:sz w:val="28"/>
          <w:szCs w:val="28"/>
        </w:rPr>
        <w:t>«конфликтная»</w:t>
      </w:r>
      <w:r w:rsidRPr="0012173F">
        <w:rPr>
          <w:color w:val="000000"/>
          <w:sz w:val="28"/>
          <w:szCs w:val="28"/>
        </w:rPr>
        <w:t xml:space="preserve"> семья, в которой существует психологическая напряженность взаимоотношений, семья, в которой мир и согласие держаться на временных компромиссах, в которой в трудную минуту противоречия вспыхивают с новой остротой; </w:t>
      </w:r>
      <w:r w:rsidRPr="0012173F">
        <w:rPr>
          <w:b/>
          <w:color w:val="000000"/>
          <w:sz w:val="28"/>
          <w:szCs w:val="28"/>
        </w:rPr>
        <w:t>«асоциальная»</w:t>
      </w:r>
      <w:r w:rsidRPr="0012173F">
        <w:rPr>
          <w:color w:val="000000"/>
          <w:sz w:val="28"/>
          <w:szCs w:val="28"/>
        </w:rPr>
        <w:t xml:space="preserve"> семья – преобладают антиобщественные тенденции, члены семьи вступают в противоречие с законом; семья с </w:t>
      </w:r>
      <w:r w:rsidRPr="0012173F">
        <w:rPr>
          <w:b/>
          <w:color w:val="000000"/>
          <w:sz w:val="28"/>
          <w:szCs w:val="28"/>
        </w:rPr>
        <w:t>«алкогольным бытом»</w:t>
      </w:r>
      <w:r w:rsidRPr="0012173F">
        <w:rPr>
          <w:color w:val="000000"/>
          <w:sz w:val="28"/>
          <w:szCs w:val="28"/>
        </w:rPr>
        <w:t xml:space="preserve"> </w:t>
      </w:r>
      <w:r w:rsidR="0012173F">
        <w:rPr>
          <w:color w:val="000000"/>
          <w:sz w:val="28"/>
          <w:szCs w:val="28"/>
        </w:rPr>
        <w:t>–</w:t>
      </w:r>
      <w:r w:rsidR="0012173F" w:rsidRPr="0012173F">
        <w:rPr>
          <w:color w:val="000000"/>
          <w:sz w:val="28"/>
          <w:szCs w:val="28"/>
        </w:rPr>
        <w:t xml:space="preserve"> </w:t>
      </w:r>
      <w:r w:rsidRPr="0012173F">
        <w:rPr>
          <w:color w:val="000000"/>
          <w:sz w:val="28"/>
          <w:szCs w:val="28"/>
        </w:rPr>
        <w:t xml:space="preserve">основные интересы членов семьи определяются употреблением спиртных напитков; </w:t>
      </w:r>
      <w:r w:rsidRPr="0012173F">
        <w:rPr>
          <w:b/>
          <w:color w:val="000000"/>
          <w:sz w:val="28"/>
          <w:szCs w:val="28"/>
        </w:rPr>
        <w:t>«формальная»</w:t>
      </w:r>
      <w:r w:rsidRPr="0012173F">
        <w:rPr>
          <w:color w:val="000000"/>
          <w:sz w:val="28"/>
          <w:szCs w:val="28"/>
        </w:rPr>
        <w:t xml:space="preserve"> семья – отсутствует общность потребностей, жизненных целей, взаимное уважение между членами семьи, семейные обязанности выполняются формально;</w:t>
      </w:r>
      <w:r w:rsidR="0012173F">
        <w:rPr>
          <w:color w:val="000000"/>
          <w:sz w:val="28"/>
          <w:szCs w:val="28"/>
        </w:rPr>
        <w:t xml:space="preserve"> </w:t>
      </w:r>
      <w:r w:rsidRPr="0012173F">
        <w:rPr>
          <w:color w:val="000000"/>
          <w:sz w:val="28"/>
          <w:szCs w:val="28"/>
        </w:rPr>
        <w:t xml:space="preserve">семья, </w:t>
      </w:r>
      <w:r w:rsidRPr="0012173F">
        <w:rPr>
          <w:b/>
          <w:color w:val="000000"/>
          <w:sz w:val="28"/>
          <w:szCs w:val="28"/>
        </w:rPr>
        <w:t>в которой имеется душевнобольные родители</w:t>
      </w:r>
      <w:r w:rsidRPr="0012173F">
        <w:rPr>
          <w:color w:val="000000"/>
          <w:sz w:val="28"/>
          <w:szCs w:val="28"/>
        </w:rPr>
        <w:t xml:space="preserve"> (в таких случаях вообще не создаются условия полноценного развития личности).</w:t>
      </w:r>
    </w:p>
    <w:p w:rsidR="00B53A2E" w:rsidRPr="0012173F" w:rsidRDefault="00B53A2E" w:rsidP="0012173F">
      <w:pPr>
        <w:spacing w:line="360" w:lineRule="auto"/>
        <w:ind w:firstLine="709"/>
        <w:jc w:val="both"/>
        <w:rPr>
          <w:color w:val="000000"/>
          <w:sz w:val="28"/>
          <w:szCs w:val="28"/>
        </w:rPr>
      </w:pPr>
      <w:r w:rsidRPr="0012173F">
        <w:rPr>
          <w:color w:val="000000"/>
          <w:sz w:val="28"/>
          <w:szCs w:val="28"/>
        </w:rPr>
        <w:t>Психологические исследования показали, что именно в неблагополучных семьях чаще всего встречаются и неправильные приемы воспитания, которые приводят к нарушениям формирования характера и проблемам поведения подростков. Воспитание по типу безнадзорности</w:t>
      </w:r>
      <w:r w:rsidR="00B85D70" w:rsidRPr="0012173F">
        <w:rPr>
          <w:color w:val="000000"/>
          <w:sz w:val="28"/>
          <w:szCs w:val="28"/>
        </w:rPr>
        <w:t xml:space="preserve"> </w:t>
      </w:r>
      <w:r w:rsidRPr="0012173F">
        <w:rPr>
          <w:color w:val="000000"/>
          <w:sz w:val="28"/>
          <w:szCs w:val="28"/>
        </w:rPr>
        <w:t>наблюдается в неполных семьях, а также в семьях</w:t>
      </w:r>
      <w:r w:rsidR="00B85D70" w:rsidRPr="0012173F">
        <w:rPr>
          <w:color w:val="000000"/>
          <w:sz w:val="28"/>
          <w:szCs w:val="28"/>
        </w:rPr>
        <w:t>, г</w:t>
      </w:r>
      <w:r w:rsidRPr="0012173F">
        <w:rPr>
          <w:color w:val="000000"/>
          <w:sz w:val="28"/>
          <w:szCs w:val="28"/>
        </w:rPr>
        <w:t>де родители находятся в конфликтных отношениях или злоупотребляют алкоголем, а иногда ведут и аморальный образ жизни. Причиной безнадзорности может явиться также нежелание родителей уделять внимание и время воспитанию детей, которые рассматриваются как помеха достижению личных эгоистических целей.</w:t>
      </w:r>
    </w:p>
    <w:p w:rsidR="00B85D70" w:rsidRPr="0012173F" w:rsidRDefault="00B53A2E" w:rsidP="0012173F">
      <w:pPr>
        <w:spacing w:line="360" w:lineRule="auto"/>
        <w:ind w:firstLine="709"/>
        <w:jc w:val="both"/>
        <w:rPr>
          <w:color w:val="000000"/>
          <w:sz w:val="28"/>
          <w:szCs w:val="28"/>
        </w:rPr>
      </w:pPr>
      <w:r w:rsidRPr="0012173F">
        <w:rPr>
          <w:color w:val="000000"/>
          <w:sz w:val="28"/>
          <w:szCs w:val="28"/>
        </w:rPr>
        <w:t>У подростков, выросших в условиях безнадзорности, могут наблюдаться трудности</w:t>
      </w:r>
      <w:r w:rsidR="0012173F">
        <w:rPr>
          <w:color w:val="000000"/>
          <w:sz w:val="28"/>
          <w:szCs w:val="28"/>
        </w:rPr>
        <w:t xml:space="preserve"> </w:t>
      </w:r>
      <w:r w:rsidRPr="0012173F">
        <w:rPr>
          <w:color w:val="000000"/>
          <w:sz w:val="28"/>
          <w:szCs w:val="28"/>
        </w:rPr>
        <w:t xml:space="preserve">поведения, склонность к вредным привычкам (раннее курение, употребление алкогольных напитков </w:t>
      </w:r>
      <w:r w:rsidR="0012173F">
        <w:rPr>
          <w:color w:val="000000"/>
          <w:sz w:val="28"/>
          <w:szCs w:val="28"/>
        </w:rPr>
        <w:t>и т.д.</w:t>
      </w:r>
      <w:r w:rsidRPr="0012173F">
        <w:rPr>
          <w:color w:val="000000"/>
          <w:sz w:val="28"/>
          <w:szCs w:val="28"/>
        </w:rPr>
        <w:t xml:space="preserve">). Часто отмечается незрелость нравственных установок (чувства долга, ответственность, стремление к добру с неприятием зла </w:t>
      </w:r>
      <w:r w:rsidR="0012173F">
        <w:rPr>
          <w:color w:val="000000"/>
          <w:sz w:val="28"/>
          <w:szCs w:val="28"/>
        </w:rPr>
        <w:t>и т.п.</w:t>
      </w:r>
      <w:r w:rsidRPr="0012173F">
        <w:rPr>
          <w:color w:val="000000"/>
          <w:sz w:val="28"/>
          <w:szCs w:val="28"/>
        </w:rPr>
        <w:t xml:space="preserve">), что может становиться источником асоциального поведения. У таких </w:t>
      </w:r>
      <w:r w:rsidR="00016A89" w:rsidRPr="0012173F">
        <w:rPr>
          <w:color w:val="000000"/>
          <w:sz w:val="28"/>
          <w:szCs w:val="28"/>
        </w:rPr>
        <w:t>подростков,</w:t>
      </w:r>
      <w:r w:rsidRPr="0012173F">
        <w:rPr>
          <w:color w:val="000000"/>
          <w:sz w:val="28"/>
          <w:szCs w:val="28"/>
        </w:rPr>
        <w:t xml:space="preserve"> как </w:t>
      </w:r>
      <w:r w:rsidR="00016A89" w:rsidRPr="0012173F">
        <w:rPr>
          <w:color w:val="000000"/>
          <w:sz w:val="28"/>
          <w:szCs w:val="28"/>
        </w:rPr>
        <w:t>правило,</w:t>
      </w:r>
      <w:r w:rsidRPr="0012173F">
        <w:rPr>
          <w:color w:val="000000"/>
          <w:sz w:val="28"/>
          <w:szCs w:val="28"/>
        </w:rPr>
        <w:t xml:space="preserve"> формируются патологические черты характера в виде повышенной аффектности, возбудимости, несдержанности, в </w:t>
      </w:r>
      <w:r w:rsidR="00016A89" w:rsidRPr="0012173F">
        <w:rPr>
          <w:color w:val="000000"/>
          <w:sz w:val="28"/>
          <w:szCs w:val="28"/>
        </w:rPr>
        <w:t>связи</w:t>
      </w:r>
      <w:r w:rsidRPr="0012173F">
        <w:rPr>
          <w:color w:val="000000"/>
          <w:sz w:val="28"/>
          <w:szCs w:val="28"/>
        </w:rPr>
        <w:t xml:space="preserve"> с чем</w:t>
      </w:r>
      <w:r w:rsidR="00016A89" w:rsidRPr="0012173F">
        <w:rPr>
          <w:color w:val="000000"/>
          <w:sz w:val="28"/>
          <w:szCs w:val="28"/>
        </w:rPr>
        <w:t>,</w:t>
      </w:r>
      <w:r w:rsidRPr="0012173F">
        <w:rPr>
          <w:color w:val="000000"/>
          <w:sz w:val="28"/>
          <w:szCs w:val="28"/>
        </w:rPr>
        <w:t xml:space="preserve"> они часто конфликтуют, вступают в драки.</w:t>
      </w:r>
    </w:p>
    <w:p w:rsidR="00B53A2E" w:rsidRPr="0012173F" w:rsidRDefault="00B53A2E" w:rsidP="0012173F">
      <w:pPr>
        <w:spacing w:line="360" w:lineRule="auto"/>
        <w:ind w:firstLine="709"/>
        <w:jc w:val="both"/>
        <w:rPr>
          <w:color w:val="000000"/>
          <w:sz w:val="28"/>
          <w:szCs w:val="28"/>
        </w:rPr>
      </w:pPr>
      <w:r w:rsidRPr="0012173F">
        <w:rPr>
          <w:color w:val="000000"/>
          <w:sz w:val="28"/>
          <w:szCs w:val="28"/>
        </w:rPr>
        <w:t>Мне кажется</w:t>
      </w:r>
      <w:r w:rsidR="0012173F">
        <w:rPr>
          <w:color w:val="000000"/>
          <w:sz w:val="28"/>
          <w:szCs w:val="28"/>
        </w:rPr>
        <w:t xml:space="preserve"> </w:t>
      </w:r>
      <w:r w:rsidRPr="0012173F">
        <w:rPr>
          <w:color w:val="000000"/>
          <w:sz w:val="28"/>
          <w:szCs w:val="28"/>
        </w:rPr>
        <w:t xml:space="preserve">необходимым обратить особое внимание на семьи, которые объединены общим понятием – </w:t>
      </w:r>
      <w:r w:rsidRPr="0012173F">
        <w:rPr>
          <w:b/>
          <w:color w:val="000000"/>
          <w:sz w:val="28"/>
          <w:szCs w:val="28"/>
        </w:rPr>
        <w:t>«полные, формально благополучные».</w:t>
      </w:r>
      <w:r w:rsidRPr="0012173F">
        <w:rPr>
          <w:color w:val="000000"/>
          <w:sz w:val="28"/>
          <w:szCs w:val="28"/>
        </w:rPr>
        <w:t xml:space="preserve"> Действительно, при первом знакомстве с такой семьей определяется статус полного семейного благополучия. Однако более пристальное их изучение позволяет вскрыть глубоко запрятанные сложные проблемы. В таких семьях не скрываются принципиальные расхождения в подходе к подростку. Родители непоследовательны в своих требованиях и установок, они не понимают и не стараются понять характерологические особенности своих детей. В связи, с чем воспитательные меры вызывают у подростков различные</w:t>
      </w:r>
      <w:r w:rsidR="0012173F">
        <w:rPr>
          <w:color w:val="000000"/>
          <w:sz w:val="28"/>
          <w:szCs w:val="28"/>
        </w:rPr>
        <w:t xml:space="preserve"> </w:t>
      </w:r>
      <w:r w:rsidRPr="0012173F">
        <w:rPr>
          <w:color w:val="000000"/>
          <w:sz w:val="28"/>
          <w:szCs w:val="28"/>
        </w:rPr>
        <w:t xml:space="preserve">характерологические и патохарактерологическое реакции. Нередко подросток становится арбитром в сложных, напряженных взаимоотношениях между родителями. Поэтому не удивительно, что именно в этих семьях, согласно полученным данным, за внешней благопристойностью скрываются самые разнообразные типы аморального </w:t>
      </w:r>
      <w:r w:rsidR="00114876" w:rsidRPr="0012173F">
        <w:rPr>
          <w:color w:val="000000"/>
          <w:sz w:val="28"/>
          <w:szCs w:val="28"/>
        </w:rPr>
        <w:t>воспитания</w:t>
      </w:r>
      <w:r w:rsidRPr="0012173F">
        <w:rPr>
          <w:color w:val="000000"/>
          <w:sz w:val="28"/>
          <w:szCs w:val="28"/>
        </w:rPr>
        <w:t>.</w:t>
      </w:r>
      <w:r w:rsidR="00114876" w:rsidRPr="0012173F">
        <w:rPr>
          <w:color w:val="000000"/>
          <w:sz w:val="28"/>
          <w:szCs w:val="28"/>
        </w:rPr>
        <w:t xml:space="preserve"> Внешнее семейное благополучие, как правило, дезорганизуют окружающих, педагогов, воспитателей, а сами родители понимают всю серьезность положения лишь тогда, когда нарушенные формы поведения детей ставят их перед необходимостью держать ответ перед различными общественными организациями, в том числе и перед правоохранительными организациями.</w:t>
      </w:r>
    </w:p>
    <w:p w:rsidR="001952B8" w:rsidRPr="0012173F" w:rsidRDefault="001952B8" w:rsidP="0012173F">
      <w:pPr>
        <w:spacing w:line="360" w:lineRule="auto"/>
        <w:ind w:firstLine="709"/>
        <w:jc w:val="both"/>
        <w:rPr>
          <w:color w:val="000000"/>
          <w:sz w:val="28"/>
          <w:szCs w:val="28"/>
        </w:rPr>
      </w:pPr>
      <w:r w:rsidRPr="0012173F">
        <w:rPr>
          <w:color w:val="000000"/>
          <w:sz w:val="28"/>
          <w:szCs w:val="28"/>
        </w:rPr>
        <w:t>Таким образом, семья оказывает влияние на всестороннее развитие детей, прививает им трудолюбие, честность,</w:t>
      </w:r>
      <w:r w:rsidR="0012173F">
        <w:rPr>
          <w:color w:val="000000"/>
          <w:sz w:val="28"/>
          <w:szCs w:val="28"/>
        </w:rPr>
        <w:t xml:space="preserve"> </w:t>
      </w:r>
      <w:r w:rsidRPr="0012173F">
        <w:rPr>
          <w:color w:val="000000"/>
          <w:sz w:val="28"/>
          <w:szCs w:val="28"/>
        </w:rPr>
        <w:t>самостоятельность, бережливость,</w:t>
      </w:r>
      <w:r w:rsidR="0012173F">
        <w:rPr>
          <w:color w:val="000000"/>
          <w:sz w:val="28"/>
          <w:szCs w:val="28"/>
        </w:rPr>
        <w:t xml:space="preserve"> </w:t>
      </w:r>
      <w:r w:rsidRPr="0012173F">
        <w:rPr>
          <w:color w:val="000000"/>
          <w:sz w:val="28"/>
          <w:szCs w:val="28"/>
        </w:rPr>
        <w:t xml:space="preserve">готовность оказать помощь, реализовать свои физические и духовные возможности, вести домашнее хозяйство </w:t>
      </w:r>
      <w:r w:rsidR="0012173F">
        <w:rPr>
          <w:color w:val="000000"/>
          <w:sz w:val="28"/>
          <w:szCs w:val="28"/>
        </w:rPr>
        <w:t>и т.п.</w:t>
      </w:r>
      <w:r w:rsidRPr="0012173F">
        <w:rPr>
          <w:color w:val="000000"/>
          <w:sz w:val="28"/>
          <w:szCs w:val="28"/>
        </w:rPr>
        <w:t xml:space="preserve"> отношение родителей между собой и их отношение к детям,</w:t>
      </w:r>
      <w:r w:rsidR="0012173F">
        <w:rPr>
          <w:color w:val="000000"/>
          <w:sz w:val="28"/>
          <w:szCs w:val="28"/>
        </w:rPr>
        <w:t xml:space="preserve"> </w:t>
      </w:r>
      <w:r w:rsidRPr="0012173F">
        <w:rPr>
          <w:color w:val="000000"/>
          <w:sz w:val="28"/>
          <w:szCs w:val="28"/>
        </w:rPr>
        <w:t xml:space="preserve">внутрисемейная атмосфера в целом – незаменимая практическая школа отцовства и материнства для подрастающего поколения. Исследователи подтвердили уже известное положение о том, что неблагоприятная атмосфера в семье и неправильные приемы воспитания могут приводить к нарушению поведения и искажению характера. Именно эти сведения должны стать предметом широкой пропаганды, быть доведены до сведения каждой семьи, </w:t>
      </w:r>
      <w:r w:rsidR="0012173F">
        <w:rPr>
          <w:color w:val="000000"/>
          <w:sz w:val="28"/>
          <w:szCs w:val="28"/>
        </w:rPr>
        <w:t>–</w:t>
      </w:r>
      <w:r w:rsidR="0012173F" w:rsidRPr="0012173F">
        <w:rPr>
          <w:color w:val="000000"/>
          <w:sz w:val="28"/>
          <w:szCs w:val="28"/>
        </w:rPr>
        <w:t xml:space="preserve"> </w:t>
      </w:r>
      <w:r w:rsidRPr="0012173F">
        <w:rPr>
          <w:color w:val="000000"/>
          <w:sz w:val="28"/>
          <w:szCs w:val="28"/>
        </w:rPr>
        <w:t>в чем и стоит одна из важнейших задач психопрофилактики.</w:t>
      </w:r>
    </w:p>
    <w:p w:rsidR="0035596D" w:rsidRPr="0012173F" w:rsidRDefault="0035596D" w:rsidP="0012173F">
      <w:pPr>
        <w:spacing w:line="360" w:lineRule="auto"/>
        <w:ind w:firstLine="709"/>
        <w:jc w:val="both"/>
        <w:rPr>
          <w:color w:val="000000"/>
          <w:sz w:val="28"/>
          <w:szCs w:val="28"/>
        </w:rPr>
      </w:pPr>
    </w:p>
    <w:p w:rsidR="00965DDA" w:rsidRPr="00A8102D" w:rsidRDefault="00A8102D" w:rsidP="00A8102D">
      <w:pPr>
        <w:spacing w:line="360" w:lineRule="auto"/>
        <w:ind w:firstLine="720"/>
        <w:jc w:val="both"/>
        <w:rPr>
          <w:b/>
          <w:color w:val="000000"/>
          <w:sz w:val="28"/>
          <w:szCs w:val="48"/>
        </w:rPr>
      </w:pPr>
      <w:r w:rsidRPr="00A8102D">
        <w:rPr>
          <w:b/>
          <w:color w:val="000000"/>
          <w:sz w:val="28"/>
          <w:szCs w:val="48"/>
        </w:rPr>
        <w:t xml:space="preserve">2. </w:t>
      </w:r>
      <w:r w:rsidR="00CB3F60" w:rsidRPr="00A8102D">
        <w:rPr>
          <w:b/>
          <w:color w:val="000000"/>
          <w:sz w:val="28"/>
          <w:szCs w:val="48"/>
        </w:rPr>
        <w:t xml:space="preserve">Несколько слов </w:t>
      </w:r>
      <w:r w:rsidR="00A80077" w:rsidRPr="00A8102D">
        <w:rPr>
          <w:b/>
          <w:color w:val="000000"/>
          <w:sz w:val="28"/>
          <w:szCs w:val="48"/>
        </w:rPr>
        <w:t>о психической депривации</w:t>
      </w:r>
      <w:r w:rsidR="00CB3F60" w:rsidRPr="00A8102D">
        <w:rPr>
          <w:b/>
          <w:color w:val="000000"/>
          <w:sz w:val="28"/>
          <w:szCs w:val="48"/>
        </w:rPr>
        <w:t>…</w:t>
      </w:r>
    </w:p>
    <w:p w:rsidR="00FF1FE8" w:rsidRPr="0012173F" w:rsidRDefault="00FF1FE8" w:rsidP="0012173F">
      <w:pPr>
        <w:spacing w:line="360" w:lineRule="auto"/>
        <w:ind w:firstLine="709"/>
        <w:jc w:val="both"/>
        <w:rPr>
          <w:b/>
          <w:color w:val="000000"/>
          <w:sz w:val="28"/>
        </w:rPr>
      </w:pPr>
    </w:p>
    <w:p w:rsidR="00CB3F60" w:rsidRPr="0012173F" w:rsidRDefault="00CB3F60" w:rsidP="0012173F">
      <w:pPr>
        <w:spacing w:line="360" w:lineRule="auto"/>
        <w:ind w:firstLine="709"/>
        <w:jc w:val="both"/>
        <w:rPr>
          <w:color w:val="000000"/>
          <w:sz w:val="28"/>
          <w:szCs w:val="28"/>
        </w:rPr>
      </w:pPr>
      <w:r w:rsidRPr="0012173F">
        <w:rPr>
          <w:b/>
          <w:color w:val="000000"/>
          <w:sz w:val="28"/>
          <w:szCs w:val="28"/>
        </w:rPr>
        <w:t>Деприваци</w:t>
      </w:r>
      <w:r w:rsidR="00B85D70" w:rsidRPr="0012173F">
        <w:rPr>
          <w:b/>
          <w:color w:val="000000"/>
          <w:sz w:val="28"/>
          <w:szCs w:val="28"/>
        </w:rPr>
        <w:t>я</w:t>
      </w:r>
      <w:r w:rsidRPr="0012173F">
        <w:rPr>
          <w:b/>
          <w:color w:val="000000"/>
          <w:sz w:val="28"/>
          <w:szCs w:val="28"/>
        </w:rPr>
        <w:t xml:space="preserve"> </w:t>
      </w:r>
      <w:r w:rsidRPr="0012173F">
        <w:rPr>
          <w:color w:val="000000"/>
          <w:sz w:val="28"/>
          <w:szCs w:val="28"/>
        </w:rPr>
        <w:t>– термин, широко используемый сегодня в психологии и медицине, в русский язык пришел из английского (</w:t>
      </w:r>
      <w:r w:rsidRPr="0012173F">
        <w:rPr>
          <w:color w:val="000000"/>
          <w:sz w:val="28"/>
          <w:szCs w:val="28"/>
          <w:lang w:val="en-US"/>
        </w:rPr>
        <w:t>deprivation</w:t>
      </w:r>
      <w:r w:rsidRPr="0012173F">
        <w:rPr>
          <w:color w:val="000000"/>
          <w:sz w:val="28"/>
          <w:szCs w:val="28"/>
        </w:rPr>
        <w:t xml:space="preserve">) и означает </w:t>
      </w:r>
      <w:r w:rsidRPr="0012173F">
        <w:rPr>
          <w:i/>
          <w:color w:val="000000"/>
          <w:sz w:val="28"/>
          <w:szCs w:val="28"/>
        </w:rPr>
        <w:t>«лишение или ограничение возможностей удовлетворения жизненно важных потребностей»</w:t>
      </w:r>
      <w:r w:rsidRPr="0012173F">
        <w:rPr>
          <w:color w:val="000000"/>
          <w:sz w:val="28"/>
          <w:szCs w:val="28"/>
        </w:rPr>
        <w:t xml:space="preserve">. Для понимания сути этого термина важно обратиться к его этимологии. Латинский корень </w:t>
      </w:r>
      <w:r w:rsidRPr="0012173F">
        <w:rPr>
          <w:color w:val="000000"/>
          <w:sz w:val="28"/>
          <w:szCs w:val="28"/>
          <w:lang w:val="en-US"/>
        </w:rPr>
        <w:t>privare</w:t>
      </w:r>
      <w:r w:rsidRPr="0012173F">
        <w:rPr>
          <w:color w:val="000000"/>
          <w:sz w:val="28"/>
          <w:szCs w:val="28"/>
        </w:rPr>
        <w:t>, что</w:t>
      </w:r>
      <w:r w:rsidR="0012173F">
        <w:rPr>
          <w:color w:val="000000"/>
          <w:sz w:val="28"/>
          <w:szCs w:val="28"/>
        </w:rPr>
        <w:t xml:space="preserve"> </w:t>
      </w:r>
      <w:r w:rsidR="006175F3" w:rsidRPr="0012173F">
        <w:rPr>
          <w:color w:val="000000"/>
          <w:sz w:val="28"/>
          <w:szCs w:val="28"/>
        </w:rPr>
        <w:t xml:space="preserve">значит «отделять», лежит в основе английских, французских, испанских слов, переводимых на русский язык как </w:t>
      </w:r>
      <w:r w:rsidR="006175F3" w:rsidRPr="0012173F">
        <w:rPr>
          <w:i/>
          <w:color w:val="000000"/>
          <w:sz w:val="28"/>
          <w:szCs w:val="28"/>
        </w:rPr>
        <w:t>«частный, закрытый, отдельный</w:t>
      </w:r>
      <w:r w:rsidR="00FF1FE8" w:rsidRPr="0012173F">
        <w:rPr>
          <w:i/>
          <w:color w:val="000000"/>
          <w:sz w:val="28"/>
          <w:szCs w:val="28"/>
        </w:rPr>
        <w:t>»;</w:t>
      </w:r>
      <w:r w:rsidR="006175F3" w:rsidRPr="0012173F">
        <w:rPr>
          <w:color w:val="000000"/>
          <w:sz w:val="28"/>
          <w:szCs w:val="28"/>
        </w:rPr>
        <w:t xml:space="preserve"> отсюда же и используемое в русском речи слово </w:t>
      </w:r>
      <w:r w:rsidR="006175F3" w:rsidRPr="0012173F">
        <w:rPr>
          <w:i/>
          <w:color w:val="000000"/>
          <w:sz w:val="28"/>
          <w:szCs w:val="28"/>
        </w:rPr>
        <w:t>«приватный».</w:t>
      </w:r>
    </w:p>
    <w:p w:rsidR="006175F3" w:rsidRPr="0012173F" w:rsidRDefault="006175F3" w:rsidP="0012173F">
      <w:pPr>
        <w:spacing w:line="360" w:lineRule="auto"/>
        <w:ind w:firstLine="709"/>
        <w:jc w:val="both"/>
        <w:rPr>
          <w:color w:val="000000"/>
          <w:sz w:val="28"/>
          <w:szCs w:val="28"/>
        </w:rPr>
      </w:pPr>
      <w:r w:rsidRPr="0012173F">
        <w:rPr>
          <w:color w:val="000000"/>
          <w:sz w:val="28"/>
          <w:szCs w:val="28"/>
        </w:rPr>
        <w:t>Таким образом, говоря о депривации, имеют в виду такое неудовлетворение потребностей, которое происходит в результате отделения человека от необходимых источников их удовлетворения, имеющ</w:t>
      </w:r>
      <w:r w:rsidR="00B85D70" w:rsidRPr="0012173F">
        <w:rPr>
          <w:color w:val="000000"/>
          <w:sz w:val="28"/>
          <w:szCs w:val="28"/>
        </w:rPr>
        <w:t>и</w:t>
      </w:r>
      <w:r w:rsidRPr="0012173F">
        <w:rPr>
          <w:color w:val="000000"/>
          <w:sz w:val="28"/>
          <w:szCs w:val="28"/>
        </w:rPr>
        <w:t>е пагубное последствие. Существенна психологическая сторона этих последствий: ограничена ли моторика человека, отлучен ли он от культуры или от социума, лишен ли с раннего детства материнской любви</w:t>
      </w:r>
      <w:r w:rsidR="00570687" w:rsidRPr="0012173F">
        <w:rPr>
          <w:color w:val="000000"/>
          <w:sz w:val="28"/>
          <w:szCs w:val="28"/>
        </w:rPr>
        <w:t>?</w:t>
      </w:r>
      <w:r w:rsidR="0012173F">
        <w:rPr>
          <w:color w:val="000000"/>
          <w:sz w:val="28"/>
          <w:szCs w:val="28"/>
        </w:rPr>
        <w:t xml:space="preserve"> </w:t>
      </w:r>
      <w:r w:rsidR="00570687" w:rsidRPr="0012173F">
        <w:rPr>
          <w:color w:val="000000"/>
          <w:sz w:val="28"/>
          <w:szCs w:val="28"/>
        </w:rPr>
        <w:t xml:space="preserve">Это </w:t>
      </w:r>
      <w:r w:rsidRPr="0012173F">
        <w:rPr>
          <w:color w:val="000000"/>
          <w:sz w:val="28"/>
          <w:szCs w:val="28"/>
        </w:rPr>
        <w:t xml:space="preserve">проявление депривации психологически </w:t>
      </w:r>
      <w:r w:rsidR="00570687" w:rsidRPr="0012173F">
        <w:rPr>
          <w:color w:val="000000"/>
          <w:sz w:val="28"/>
          <w:szCs w:val="28"/>
        </w:rPr>
        <w:t>с</w:t>
      </w:r>
      <w:r w:rsidRPr="0012173F">
        <w:rPr>
          <w:color w:val="000000"/>
          <w:sz w:val="28"/>
          <w:szCs w:val="28"/>
        </w:rPr>
        <w:t>хожи. Тревожность, депрессия, страх, интеллектуальные расстройства – вот наиболее характерные черты так называемого депривационного синдрома.</w:t>
      </w:r>
      <w:r w:rsidR="0012173F">
        <w:rPr>
          <w:color w:val="000000"/>
          <w:sz w:val="28"/>
          <w:szCs w:val="28"/>
        </w:rPr>
        <w:t xml:space="preserve"> </w:t>
      </w:r>
      <w:r w:rsidRPr="0012173F">
        <w:rPr>
          <w:color w:val="000000"/>
          <w:sz w:val="28"/>
          <w:szCs w:val="28"/>
        </w:rPr>
        <w:t>Симптоматика психической депривации может охватывать весь спектр возможных нарушений: от легких странностей, не входящих за рамки нормальной эмоциональной картины, до очень грубых поражений развития интеллекта и личности.</w:t>
      </w:r>
    </w:p>
    <w:p w:rsidR="006175F3" w:rsidRPr="0012173F" w:rsidRDefault="006175F3" w:rsidP="0012173F">
      <w:pPr>
        <w:spacing w:line="360" w:lineRule="auto"/>
        <w:ind w:firstLine="709"/>
        <w:jc w:val="both"/>
        <w:rPr>
          <w:color w:val="000000"/>
          <w:sz w:val="28"/>
          <w:szCs w:val="28"/>
        </w:rPr>
      </w:pPr>
      <w:r w:rsidRPr="0012173F">
        <w:rPr>
          <w:color w:val="000000"/>
          <w:sz w:val="28"/>
          <w:szCs w:val="28"/>
        </w:rPr>
        <w:t>В зависимости о того, что именно лишен человек, выделяют разные виды депривации – двигательную, сенсорную, информационную, социальную, материнскую и другие</w:t>
      </w:r>
      <w:r w:rsidR="00CD2EAA" w:rsidRPr="0012173F">
        <w:rPr>
          <w:color w:val="000000"/>
          <w:sz w:val="28"/>
          <w:szCs w:val="28"/>
        </w:rPr>
        <w:t xml:space="preserve"> (5, стр.</w:t>
      </w:r>
      <w:r w:rsidR="0012173F">
        <w:rPr>
          <w:color w:val="000000"/>
          <w:sz w:val="28"/>
          <w:szCs w:val="28"/>
        </w:rPr>
        <w:t> </w:t>
      </w:r>
      <w:r w:rsidR="0012173F" w:rsidRPr="0012173F">
        <w:rPr>
          <w:color w:val="000000"/>
          <w:sz w:val="28"/>
          <w:szCs w:val="28"/>
        </w:rPr>
        <w:t>3</w:t>
      </w:r>
      <w:r w:rsidR="00CD2EAA" w:rsidRPr="0012173F">
        <w:rPr>
          <w:color w:val="000000"/>
          <w:sz w:val="28"/>
          <w:szCs w:val="28"/>
        </w:rPr>
        <w:t>0)</w:t>
      </w:r>
    </w:p>
    <w:p w:rsidR="002E37F4" w:rsidRPr="0012173F" w:rsidRDefault="008E0499" w:rsidP="00A8102D">
      <w:pPr>
        <w:spacing w:line="360" w:lineRule="auto"/>
        <w:ind w:firstLine="720"/>
        <w:jc w:val="both"/>
        <w:rPr>
          <w:b/>
          <w:color w:val="000000"/>
          <w:sz w:val="28"/>
          <w:szCs w:val="28"/>
        </w:rPr>
      </w:pPr>
      <w:r w:rsidRPr="0012173F">
        <w:rPr>
          <w:b/>
          <w:color w:val="000000"/>
          <w:sz w:val="28"/>
          <w:szCs w:val="28"/>
        </w:rPr>
        <w:t>С</w:t>
      </w:r>
      <w:r w:rsidR="002E37F4" w:rsidRPr="0012173F">
        <w:rPr>
          <w:b/>
          <w:color w:val="000000"/>
          <w:sz w:val="28"/>
          <w:szCs w:val="28"/>
        </w:rPr>
        <w:t>енсорная депривация</w:t>
      </w:r>
    </w:p>
    <w:p w:rsidR="00FF1FE8" w:rsidRPr="0012173F" w:rsidRDefault="002E37F4" w:rsidP="0012173F">
      <w:pPr>
        <w:spacing w:line="360" w:lineRule="auto"/>
        <w:ind w:firstLine="709"/>
        <w:jc w:val="both"/>
        <w:rPr>
          <w:color w:val="000000"/>
          <w:sz w:val="28"/>
          <w:szCs w:val="28"/>
        </w:rPr>
      </w:pPr>
      <w:r w:rsidRPr="0012173F">
        <w:rPr>
          <w:color w:val="000000"/>
          <w:sz w:val="28"/>
          <w:szCs w:val="28"/>
        </w:rPr>
        <w:t>Может возникнуть в жизни, когда по тем или иным причинам человек испытывает так называемый</w:t>
      </w:r>
      <w:r w:rsidR="0012173F">
        <w:rPr>
          <w:color w:val="000000"/>
          <w:sz w:val="28"/>
          <w:szCs w:val="28"/>
        </w:rPr>
        <w:t xml:space="preserve"> </w:t>
      </w:r>
      <w:r w:rsidRPr="0012173F">
        <w:rPr>
          <w:color w:val="000000"/>
          <w:sz w:val="28"/>
          <w:szCs w:val="28"/>
        </w:rPr>
        <w:t xml:space="preserve">сенсорный голод, не получает достаточного количества стимулов – зрительных, слуховых, осязательных и прочих. Для </w:t>
      </w:r>
      <w:r w:rsidR="00DC5087" w:rsidRPr="0012173F">
        <w:rPr>
          <w:color w:val="000000"/>
          <w:sz w:val="28"/>
          <w:szCs w:val="28"/>
        </w:rPr>
        <w:t>описания</w:t>
      </w:r>
      <w:r w:rsidRPr="0012173F">
        <w:rPr>
          <w:color w:val="000000"/>
          <w:sz w:val="28"/>
          <w:szCs w:val="28"/>
        </w:rPr>
        <w:t xml:space="preserve"> жизненных условий психологи обычно пользуются понятием </w:t>
      </w:r>
      <w:r w:rsidRPr="0012173F">
        <w:rPr>
          <w:i/>
          <w:color w:val="000000"/>
          <w:sz w:val="28"/>
          <w:szCs w:val="28"/>
        </w:rPr>
        <w:t>«обедн</w:t>
      </w:r>
      <w:r w:rsidR="001A3854" w:rsidRPr="0012173F">
        <w:rPr>
          <w:i/>
          <w:color w:val="000000"/>
          <w:sz w:val="28"/>
          <w:szCs w:val="28"/>
        </w:rPr>
        <w:t>ё</w:t>
      </w:r>
      <w:r w:rsidRPr="0012173F">
        <w:rPr>
          <w:i/>
          <w:color w:val="000000"/>
          <w:sz w:val="28"/>
          <w:szCs w:val="28"/>
        </w:rPr>
        <w:t>н</w:t>
      </w:r>
      <w:r w:rsidR="001A3854" w:rsidRPr="0012173F">
        <w:rPr>
          <w:i/>
          <w:color w:val="000000"/>
          <w:sz w:val="28"/>
          <w:szCs w:val="28"/>
        </w:rPr>
        <w:t>н</w:t>
      </w:r>
      <w:r w:rsidRPr="0012173F">
        <w:rPr>
          <w:i/>
          <w:color w:val="000000"/>
          <w:sz w:val="28"/>
          <w:szCs w:val="28"/>
        </w:rPr>
        <w:t>ая среда».</w:t>
      </w:r>
      <w:r w:rsidR="001A3854" w:rsidRPr="0012173F">
        <w:rPr>
          <w:color w:val="000000"/>
          <w:sz w:val="28"/>
          <w:szCs w:val="28"/>
        </w:rPr>
        <w:t xml:space="preserve"> В эту среду часто попадает ребенок, оказавшись в детском доме, больнице, интернате или другом</w:t>
      </w:r>
      <w:r w:rsidR="0012173F">
        <w:rPr>
          <w:color w:val="000000"/>
          <w:sz w:val="28"/>
          <w:szCs w:val="28"/>
        </w:rPr>
        <w:t xml:space="preserve"> </w:t>
      </w:r>
      <w:r w:rsidR="001A3854" w:rsidRPr="0012173F">
        <w:rPr>
          <w:color w:val="000000"/>
          <w:sz w:val="28"/>
          <w:szCs w:val="28"/>
        </w:rPr>
        <w:t>учреждении закрытого типа. Такая среда вредна для человека в любом возрасте</w:t>
      </w:r>
      <w:r w:rsidR="00B85D70" w:rsidRPr="0012173F">
        <w:rPr>
          <w:color w:val="000000"/>
          <w:sz w:val="28"/>
          <w:szCs w:val="28"/>
        </w:rPr>
        <w:t>,</w:t>
      </w:r>
      <w:r w:rsidR="001A3854" w:rsidRPr="0012173F">
        <w:rPr>
          <w:color w:val="000000"/>
          <w:sz w:val="28"/>
          <w:szCs w:val="28"/>
        </w:rPr>
        <w:t xml:space="preserve"> для ребенка она особенно губительна. Последствия сенсорного голода</w:t>
      </w:r>
      <w:r w:rsidR="00B85D70" w:rsidRPr="0012173F">
        <w:rPr>
          <w:color w:val="000000"/>
          <w:sz w:val="28"/>
          <w:szCs w:val="28"/>
        </w:rPr>
        <w:t xml:space="preserve"> </w:t>
      </w:r>
      <w:r w:rsidR="001A3854" w:rsidRPr="0012173F">
        <w:rPr>
          <w:color w:val="000000"/>
          <w:sz w:val="28"/>
          <w:szCs w:val="28"/>
        </w:rPr>
        <w:t>сравнимы с последствиями глубоких сенсорных дефектов. Таким образом, обедненная среда отрицательно влияет на развитие не только сенсорных способностей ребенка, но и всей его личности</w:t>
      </w:r>
      <w:r w:rsidR="00B85D70" w:rsidRPr="0012173F">
        <w:rPr>
          <w:color w:val="000000"/>
          <w:sz w:val="28"/>
          <w:szCs w:val="28"/>
        </w:rPr>
        <w:t>.</w:t>
      </w:r>
    </w:p>
    <w:p w:rsidR="00661752" w:rsidRPr="0012173F" w:rsidRDefault="00661752" w:rsidP="00A8102D">
      <w:pPr>
        <w:spacing w:line="360" w:lineRule="auto"/>
        <w:ind w:firstLine="720"/>
        <w:jc w:val="both"/>
        <w:rPr>
          <w:b/>
          <w:color w:val="000000"/>
          <w:sz w:val="28"/>
          <w:szCs w:val="28"/>
        </w:rPr>
      </w:pPr>
      <w:r w:rsidRPr="0012173F">
        <w:rPr>
          <w:b/>
          <w:color w:val="000000"/>
          <w:sz w:val="28"/>
          <w:szCs w:val="28"/>
        </w:rPr>
        <w:t>Двигательная депривация</w:t>
      </w:r>
    </w:p>
    <w:p w:rsidR="00CB3F60" w:rsidRPr="0012173F" w:rsidRDefault="00661752" w:rsidP="0012173F">
      <w:pPr>
        <w:spacing w:line="360" w:lineRule="auto"/>
        <w:ind w:firstLine="709"/>
        <w:jc w:val="both"/>
        <w:rPr>
          <w:color w:val="000000"/>
          <w:sz w:val="28"/>
          <w:szCs w:val="28"/>
        </w:rPr>
      </w:pPr>
      <w:r w:rsidRPr="0012173F">
        <w:rPr>
          <w:color w:val="000000"/>
          <w:sz w:val="28"/>
          <w:szCs w:val="28"/>
        </w:rPr>
        <w:t>С двигательной</w:t>
      </w:r>
      <w:r w:rsidR="0012173F">
        <w:rPr>
          <w:color w:val="000000"/>
          <w:sz w:val="28"/>
          <w:szCs w:val="28"/>
        </w:rPr>
        <w:t xml:space="preserve"> </w:t>
      </w:r>
      <w:r w:rsidRPr="0012173F">
        <w:rPr>
          <w:color w:val="000000"/>
          <w:sz w:val="28"/>
          <w:szCs w:val="28"/>
        </w:rPr>
        <w:t xml:space="preserve">депривацией возникает </w:t>
      </w:r>
      <w:r w:rsidR="00B85D70" w:rsidRPr="0012173F">
        <w:rPr>
          <w:color w:val="000000"/>
          <w:sz w:val="28"/>
          <w:szCs w:val="28"/>
        </w:rPr>
        <w:t xml:space="preserve">в результате </w:t>
      </w:r>
      <w:r w:rsidRPr="0012173F">
        <w:rPr>
          <w:color w:val="000000"/>
          <w:sz w:val="28"/>
          <w:szCs w:val="28"/>
        </w:rPr>
        <w:t>резко</w:t>
      </w:r>
      <w:r w:rsidR="00B85D70" w:rsidRPr="0012173F">
        <w:rPr>
          <w:color w:val="000000"/>
          <w:sz w:val="28"/>
          <w:szCs w:val="28"/>
        </w:rPr>
        <w:t>го</w:t>
      </w:r>
      <w:r w:rsidRPr="0012173F">
        <w:rPr>
          <w:color w:val="000000"/>
          <w:sz w:val="28"/>
          <w:szCs w:val="28"/>
        </w:rPr>
        <w:t xml:space="preserve"> ограничени</w:t>
      </w:r>
      <w:r w:rsidR="00B85D70" w:rsidRPr="0012173F">
        <w:rPr>
          <w:color w:val="000000"/>
          <w:sz w:val="28"/>
          <w:szCs w:val="28"/>
        </w:rPr>
        <w:t>я</w:t>
      </w:r>
      <w:r w:rsidRPr="0012173F">
        <w:rPr>
          <w:color w:val="000000"/>
          <w:sz w:val="28"/>
          <w:szCs w:val="28"/>
        </w:rPr>
        <w:t xml:space="preserve"> движения. Например, в результате травм или болезней. Особенно тяжелы последствия двигательной депривации для детей. Способы преодоления последствий двигательной депривации, равно как и способы ее профилактики, очевидны – необходимо создавать условия, всемерно способствующие развитию двигательной активности ребенка.</w:t>
      </w:r>
    </w:p>
    <w:p w:rsidR="00661752" w:rsidRPr="0012173F" w:rsidRDefault="00661752" w:rsidP="00A8102D">
      <w:pPr>
        <w:spacing w:line="360" w:lineRule="auto"/>
        <w:ind w:firstLine="720"/>
        <w:jc w:val="both"/>
        <w:rPr>
          <w:b/>
          <w:color w:val="000000"/>
          <w:sz w:val="28"/>
          <w:szCs w:val="28"/>
        </w:rPr>
      </w:pPr>
      <w:r w:rsidRPr="0012173F">
        <w:rPr>
          <w:b/>
          <w:color w:val="000000"/>
          <w:sz w:val="28"/>
          <w:szCs w:val="28"/>
        </w:rPr>
        <w:t>Социальная депривация</w:t>
      </w:r>
    </w:p>
    <w:p w:rsidR="000718CE" w:rsidRPr="0012173F" w:rsidRDefault="000718CE" w:rsidP="0012173F">
      <w:pPr>
        <w:spacing w:line="360" w:lineRule="auto"/>
        <w:ind w:firstLine="709"/>
        <w:jc w:val="both"/>
        <w:rPr>
          <w:color w:val="000000"/>
          <w:sz w:val="28"/>
          <w:szCs w:val="28"/>
        </w:rPr>
      </w:pPr>
      <w:r w:rsidRPr="0012173F">
        <w:rPr>
          <w:color w:val="000000"/>
          <w:sz w:val="28"/>
          <w:szCs w:val="28"/>
        </w:rPr>
        <w:t>С ней, например, часто сталкиваются пожилые люди после выхода на пенсию, когда разрываются привычные круги общения, уходит ощущение своей нужности обществу и в этом смысле связанности с ним. Подобная форма депривации встречается и у молодых людей. Чем богаче внутренний, духовный мир человека и чем сильнее он в своих жизненных помыслах, задачах, представлениях связан с миром, с культурой, тем более стойким и толерантным оказывается человек к возникновению депривационного синдрома.</w:t>
      </w:r>
    </w:p>
    <w:p w:rsidR="00661752" w:rsidRPr="0012173F" w:rsidRDefault="000718CE" w:rsidP="0012173F">
      <w:pPr>
        <w:spacing w:line="360" w:lineRule="auto"/>
        <w:ind w:firstLine="709"/>
        <w:jc w:val="both"/>
        <w:rPr>
          <w:color w:val="000000"/>
          <w:sz w:val="28"/>
          <w:szCs w:val="28"/>
        </w:rPr>
      </w:pPr>
      <w:r w:rsidRPr="0012173F">
        <w:rPr>
          <w:color w:val="000000"/>
          <w:sz w:val="28"/>
          <w:szCs w:val="28"/>
        </w:rPr>
        <w:t>В этой главе я попыталась рассказать о разных видах психической депривации. Конечно, в чистом виде каждый из этих видов депривации можно выделить только в специальных экспериментах. В жизни они существуют в достаточно сложном переплетении.</w:t>
      </w:r>
      <w:r w:rsidR="004F12D3" w:rsidRPr="0012173F">
        <w:rPr>
          <w:color w:val="000000"/>
          <w:sz w:val="28"/>
          <w:szCs w:val="28"/>
        </w:rPr>
        <w:t xml:space="preserve"> Особенно трудно понять, как действуют отдельные депривационные факторы в детском возрасте, когда они накладываются на процесс развития, включающий в себя и физический рост, и созревание нервной системы, формирование</w:t>
      </w:r>
      <w:r w:rsidR="0012173F">
        <w:rPr>
          <w:color w:val="000000"/>
          <w:sz w:val="28"/>
          <w:szCs w:val="28"/>
        </w:rPr>
        <w:t xml:space="preserve"> </w:t>
      </w:r>
      <w:r w:rsidR="004F12D3" w:rsidRPr="0012173F">
        <w:rPr>
          <w:color w:val="000000"/>
          <w:sz w:val="28"/>
          <w:szCs w:val="28"/>
        </w:rPr>
        <w:t>психики. Тем более трудно это в условиях воспитания в детском учреждении, когда сенсорная, двигательная, социальная депривация являются следствием материнской депривации</w:t>
      </w:r>
      <w:r w:rsidR="00FC22C0" w:rsidRPr="0012173F">
        <w:rPr>
          <w:color w:val="000000"/>
          <w:sz w:val="28"/>
          <w:szCs w:val="28"/>
        </w:rPr>
        <w:t>.</w:t>
      </w:r>
    </w:p>
    <w:p w:rsidR="00310103" w:rsidRPr="00A8102D" w:rsidRDefault="00A8102D" w:rsidP="00A8102D">
      <w:pPr>
        <w:spacing w:line="360" w:lineRule="auto"/>
        <w:ind w:firstLine="720"/>
        <w:jc w:val="both"/>
        <w:rPr>
          <w:b/>
          <w:color w:val="000000"/>
          <w:sz w:val="28"/>
          <w:szCs w:val="48"/>
        </w:rPr>
      </w:pPr>
      <w:r>
        <w:rPr>
          <w:b/>
          <w:i/>
          <w:color w:val="000000"/>
          <w:sz w:val="28"/>
          <w:szCs w:val="48"/>
        </w:rPr>
        <w:br w:type="page"/>
      </w:r>
      <w:r w:rsidRPr="00A8102D">
        <w:rPr>
          <w:b/>
          <w:color w:val="000000"/>
          <w:sz w:val="28"/>
          <w:szCs w:val="48"/>
        </w:rPr>
        <w:t xml:space="preserve">3. </w:t>
      </w:r>
      <w:r w:rsidR="00310103" w:rsidRPr="00A8102D">
        <w:rPr>
          <w:b/>
          <w:color w:val="000000"/>
          <w:sz w:val="28"/>
          <w:szCs w:val="48"/>
        </w:rPr>
        <w:t>Дети из детского дома</w:t>
      </w:r>
    </w:p>
    <w:p w:rsidR="00310103" w:rsidRPr="0012173F" w:rsidRDefault="00310103" w:rsidP="0012173F">
      <w:pPr>
        <w:spacing w:line="360" w:lineRule="auto"/>
        <w:ind w:firstLine="709"/>
        <w:jc w:val="both"/>
        <w:rPr>
          <w:color w:val="000000"/>
          <w:sz w:val="28"/>
          <w:szCs w:val="28"/>
        </w:rPr>
      </w:pPr>
    </w:p>
    <w:p w:rsidR="00CE1284" w:rsidRPr="0012173F" w:rsidRDefault="00880AB4" w:rsidP="0012173F">
      <w:pPr>
        <w:spacing w:line="360" w:lineRule="auto"/>
        <w:ind w:firstLine="709"/>
        <w:jc w:val="both"/>
        <w:rPr>
          <w:color w:val="000000"/>
          <w:sz w:val="28"/>
          <w:szCs w:val="28"/>
        </w:rPr>
      </w:pPr>
      <w:r w:rsidRPr="0012173F">
        <w:rPr>
          <w:color w:val="000000"/>
          <w:sz w:val="28"/>
          <w:szCs w:val="28"/>
        </w:rPr>
        <w:t>Сегодня</w:t>
      </w:r>
      <w:r w:rsidR="00474D5E" w:rsidRPr="0012173F">
        <w:rPr>
          <w:color w:val="000000"/>
          <w:sz w:val="28"/>
          <w:szCs w:val="28"/>
        </w:rPr>
        <w:t xml:space="preserve"> в нашей стране в детских домах и школах – интернатах растут около трети миллиона детей, оставшихся без попечения родителей. Какие они, эти дети? Как ни странно, ответить на этот вопрос довольно трудно. Игнорируемая обществом проблема детей, оставшихся без родителей не исчезла, а, напротив, катастрофически </w:t>
      </w:r>
      <w:r w:rsidR="00FC22C0" w:rsidRPr="0012173F">
        <w:rPr>
          <w:color w:val="000000"/>
          <w:sz w:val="28"/>
          <w:szCs w:val="28"/>
        </w:rPr>
        <w:t>разрослась</w:t>
      </w:r>
      <w:r w:rsidR="00474D5E" w:rsidRPr="0012173F">
        <w:rPr>
          <w:color w:val="000000"/>
          <w:sz w:val="28"/>
          <w:szCs w:val="28"/>
        </w:rPr>
        <w:t>, превратившись в</w:t>
      </w:r>
      <w:r w:rsidR="00FC22C0" w:rsidRPr="0012173F">
        <w:rPr>
          <w:color w:val="000000"/>
          <w:sz w:val="28"/>
          <w:szCs w:val="28"/>
        </w:rPr>
        <w:t xml:space="preserve"> по</w:t>
      </w:r>
      <w:r w:rsidR="00474D5E" w:rsidRPr="0012173F">
        <w:rPr>
          <w:color w:val="000000"/>
          <w:sz w:val="28"/>
          <w:szCs w:val="28"/>
        </w:rPr>
        <w:t>следствие</w:t>
      </w:r>
      <w:r w:rsidR="0012173F">
        <w:rPr>
          <w:color w:val="000000"/>
          <w:sz w:val="28"/>
          <w:szCs w:val="28"/>
        </w:rPr>
        <w:t xml:space="preserve"> </w:t>
      </w:r>
      <w:r w:rsidR="00FC22C0" w:rsidRPr="0012173F">
        <w:rPr>
          <w:color w:val="000000"/>
          <w:sz w:val="28"/>
          <w:szCs w:val="28"/>
        </w:rPr>
        <w:t xml:space="preserve">в </w:t>
      </w:r>
      <w:r w:rsidR="00474D5E" w:rsidRPr="0012173F">
        <w:rPr>
          <w:color w:val="000000"/>
          <w:sz w:val="28"/>
          <w:szCs w:val="28"/>
        </w:rPr>
        <w:t>усилени</w:t>
      </w:r>
      <w:r w:rsidR="00FC22C0" w:rsidRPr="0012173F">
        <w:rPr>
          <w:color w:val="000000"/>
          <w:sz w:val="28"/>
          <w:szCs w:val="28"/>
        </w:rPr>
        <w:t>е</w:t>
      </w:r>
      <w:r w:rsidR="00474D5E" w:rsidRPr="0012173F">
        <w:rPr>
          <w:color w:val="000000"/>
          <w:sz w:val="28"/>
          <w:szCs w:val="28"/>
        </w:rPr>
        <w:t xml:space="preserve"> алкоголизма, потери духовных ценностей и морального разложения</w:t>
      </w:r>
      <w:r w:rsidR="00FC22C0" w:rsidRPr="0012173F">
        <w:rPr>
          <w:color w:val="000000"/>
          <w:sz w:val="28"/>
          <w:szCs w:val="28"/>
        </w:rPr>
        <w:t>,</w:t>
      </w:r>
      <w:r w:rsidR="00474D5E" w:rsidRPr="0012173F">
        <w:rPr>
          <w:color w:val="000000"/>
          <w:sz w:val="28"/>
          <w:szCs w:val="28"/>
        </w:rPr>
        <w:t xml:space="preserve"> проблему сирот при живых родителях. </w:t>
      </w:r>
      <w:r w:rsidR="00CE1284" w:rsidRPr="0012173F">
        <w:rPr>
          <w:color w:val="000000"/>
          <w:sz w:val="28"/>
          <w:szCs w:val="28"/>
        </w:rPr>
        <w:t xml:space="preserve">Я уже писала в введении, что такие дети составляют на сегодняшний день почти </w:t>
      </w:r>
      <w:r w:rsidR="00CE1284" w:rsidRPr="0012173F">
        <w:rPr>
          <w:b/>
          <w:color w:val="000000"/>
          <w:sz w:val="28"/>
          <w:szCs w:val="28"/>
        </w:rPr>
        <w:t>9</w:t>
      </w:r>
      <w:r w:rsidR="0012173F" w:rsidRPr="0012173F">
        <w:rPr>
          <w:b/>
          <w:color w:val="000000"/>
          <w:sz w:val="28"/>
          <w:szCs w:val="28"/>
        </w:rPr>
        <w:t>5</w:t>
      </w:r>
      <w:r w:rsidR="0012173F">
        <w:rPr>
          <w:b/>
          <w:color w:val="000000"/>
          <w:sz w:val="28"/>
          <w:szCs w:val="28"/>
        </w:rPr>
        <w:t>%</w:t>
      </w:r>
      <w:r w:rsidR="00CE1284" w:rsidRPr="0012173F">
        <w:rPr>
          <w:color w:val="000000"/>
          <w:sz w:val="28"/>
          <w:szCs w:val="28"/>
        </w:rPr>
        <w:t xml:space="preserve"> воспитанников соответствующих детских учреждений.</w:t>
      </w:r>
    </w:p>
    <w:p w:rsidR="00030E7E" w:rsidRPr="0012173F" w:rsidRDefault="00CE1284" w:rsidP="0012173F">
      <w:pPr>
        <w:spacing w:line="360" w:lineRule="auto"/>
        <w:ind w:firstLine="709"/>
        <w:jc w:val="both"/>
        <w:rPr>
          <w:color w:val="000000"/>
          <w:sz w:val="28"/>
          <w:szCs w:val="28"/>
        </w:rPr>
      </w:pPr>
      <w:r w:rsidRPr="0012173F">
        <w:rPr>
          <w:color w:val="000000"/>
          <w:sz w:val="28"/>
          <w:szCs w:val="28"/>
        </w:rPr>
        <w:t>В результате в детских домах и школах – интернатах оказался сосредоточенным специфический контингент детей, которые отличаются, с одной стороны, отягощенной</w:t>
      </w:r>
      <w:r w:rsidR="0012173F">
        <w:rPr>
          <w:color w:val="000000"/>
          <w:sz w:val="28"/>
          <w:szCs w:val="28"/>
        </w:rPr>
        <w:t xml:space="preserve"> </w:t>
      </w:r>
      <w:r w:rsidRPr="0012173F">
        <w:rPr>
          <w:color w:val="000000"/>
          <w:sz w:val="28"/>
          <w:szCs w:val="28"/>
        </w:rPr>
        <w:t>наследственностью и часто не вполне ясной наследственностью, а с другой стороны, ярко выраженным депривационным синдромом.</w:t>
      </w:r>
      <w:r w:rsidR="00474D5E" w:rsidRPr="0012173F">
        <w:rPr>
          <w:color w:val="000000"/>
          <w:sz w:val="28"/>
          <w:szCs w:val="28"/>
        </w:rPr>
        <w:t xml:space="preserve"> </w:t>
      </w:r>
      <w:r w:rsidRPr="0012173F">
        <w:rPr>
          <w:color w:val="000000"/>
          <w:sz w:val="28"/>
          <w:szCs w:val="28"/>
        </w:rPr>
        <w:t>Необходимо отметить, что и беспризорники</w:t>
      </w:r>
      <w:r w:rsidR="00FC22C0" w:rsidRPr="0012173F">
        <w:rPr>
          <w:color w:val="000000"/>
          <w:sz w:val="28"/>
          <w:szCs w:val="28"/>
        </w:rPr>
        <w:t>, и</w:t>
      </w:r>
      <w:r w:rsidRPr="0012173F">
        <w:rPr>
          <w:color w:val="000000"/>
          <w:sz w:val="28"/>
          <w:szCs w:val="28"/>
        </w:rPr>
        <w:t xml:space="preserve"> подавляющее число сирот военных и послевоенных лет были, как правило, детьми с нормальным ранним семейным опытом, у которых связь с семьей прервалась лишь в силу трагических обстоятельств. Проблемы психической деривации достаточно широко исследуются учеными разных стран, однако прямое заимствование</w:t>
      </w:r>
      <w:r w:rsidR="0012173F">
        <w:rPr>
          <w:color w:val="000000"/>
          <w:sz w:val="28"/>
          <w:szCs w:val="28"/>
        </w:rPr>
        <w:t xml:space="preserve"> </w:t>
      </w:r>
      <w:r w:rsidRPr="0012173F">
        <w:rPr>
          <w:color w:val="000000"/>
          <w:sz w:val="28"/>
          <w:szCs w:val="28"/>
        </w:rPr>
        <w:t>полученных в этих исследованиях результатов в теории и практике отечественной психологии и педагогике малоэффективно по ряду причин.</w:t>
      </w:r>
    </w:p>
    <w:p w:rsidR="00CE1284" w:rsidRPr="0012173F" w:rsidRDefault="0012173F" w:rsidP="0012173F">
      <w:pPr>
        <w:spacing w:line="360" w:lineRule="auto"/>
        <w:ind w:firstLine="709"/>
        <w:jc w:val="both"/>
        <w:rPr>
          <w:color w:val="000000"/>
          <w:sz w:val="28"/>
          <w:szCs w:val="28"/>
        </w:rPr>
      </w:pPr>
      <w:r w:rsidRPr="0012173F">
        <w:rPr>
          <w:color w:val="000000"/>
          <w:sz w:val="28"/>
          <w:szCs w:val="28"/>
        </w:rPr>
        <w:t>Во</w:t>
      </w:r>
      <w:r>
        <w:rPr>
          <w:color w:val="000000"/>
          <w:sz w:val="28"/>
          <w:szCs w:val="28"/>
        </w:rPr>
        <w:t>-</w:t>
      </w:r>
      <w:r w:rsidRPr="0012173F">
        <w:rPr>
          <w:color w:val="000000"/>
          <w:sz w:val="28"/>
          <w:szCs w:val="28"/>
        </w:rPr>
        <w:t>первых</w:t>
      </w:r>
      <w:r w:rsidR="00FC22C0" w:rsidRPr="0012173F">
        <w:rPr>
          <w:color w:val="000000"/>
          <w:sz w:val="28"/>
          <w:szCs w:val="28"/>
        </w:rPr>
        <w:t>,</w:t>
      </w:r>
      <w:r w:rsidR="00030E7E" w:rsidRPr="0012173F">
        <w:rPr>
          <w:color w:val="000000"/>
          <w:sz w:val="28"/>
          <w:szCs w:val="28"/>
        </w:rPr>
        <w:t xml:space="preserve"> сравнительный анализ проведенных исследований убеждает в том, что их результаты во многом определяются конкретными социокультурными условиями: традициями воспитания в той или иной стране, типом детского учреждения, величиной и особенностями контингента учреждений </w:t>
      </w:r>
      <w:r>
        <w:rPr>
          <w:color w:val="000000"/>
          <w:sz w:val="28"/>
          <w:szCs w:val="28"/>
        </w:rPr>
        <w:t>и т.д.</w:t>
      </w:r>
      <w:r w:rsidR="00030E7E" w:rsidRPr="0012173F">
        <w:rPr>
          <w:color w:val="000000"/>
          <w:sz w:val="28"/>
          <w:szCs w:val="28"/>
        </w:rPr>
        <w:t xml:space="preserve"> </w:t>
      </w:r>
      <w:r w:rsidRPr="0012173F">
        <w:rPr>
          <w:color w:val="000000"/>
          <w:sz w:val="28"/>
          <w:szCs w:val="28"/>
        </w:rPr>
        <w:t>Во</w:t>
      </w:r>
      <w:r>
        <w:rPr>
          <w:color w:val="000000"/>
          <w:sz w:val="28"/>
          <w:szCs w:val="28"/>
        </w:rPr>
        <w:t>-</w:t>
      </w:r>
      <w:r w:rsidRPr="0012173F">
        <w:rPr>
          <w:color w:val="000000"/>
          <w:sz w:val="28"/>
          <w:szCs w:val="28"/>
        </w:rPr>
        <w:t>вторых</w:t>
      </w:r>
      <w:r w:rsidR="00030E7E" w:rsidRPr="0012173F">
        <w:rPr>
          <w:color w:val="000000"/>
          <w:sz w:val="28"/>
          <w:szCs w:val="28"/>
        </w:rPr>
        <w:t>, большинство исследований, посвященных проблеме психической деривации, проведены с детьми раннего и дошкольного возраста. Все это делает актуальным изучение особенностей психического развития детей в учреждениях интернатного типа.</w:t>
      </w:r>
      <w:r w:rsidR="00F26952" w:rsidRPr="0012173F">
        <w:rPr>
          <w:color w:val="000000"/>
          <w:sz w:val="28"/>
          <w:szCs w:val="28"/>
        </w:rPr>
        <w:t xml:space="preserve"> В данной главе, мне хотелось бы</w:t>
      </w:r>
      <w:r>
        <w:rPr>
          <w:color w:val="000000"/>
          <w:sz w:val="28"/>
          <w:szCs w:val="28"/>
        </w:rPr>
        <w:t xml:space="preserve"> </w:t>
      </w:r>
      <w:r w:rsidR="00F26952" w:rsidRPr="0012173F">
        <w:rPr>
          <w:color w:val="000000"/>
          <w:sz w:val="28"/>
          <w:szCs w:val="28"/>
        </w:rPr>
        <w:t>представить результаты экспериментальных</w:t>
      </w:r>
      <w:r>
        <w:rPr>
          <w:color w:val="000000"/>
          <w:sz w:val="28"/>
          <w:szCs w:val="28"/>
        </w:rPr>
        <w:t xml:space="preserve"> </w:t>
      </w:r>
      <w:r w:rsidR="00F26952" w:rsidRPr="0012173F">
        <w:rPr>
          <w:color w:val="000000"/>
          <w:sz w:val="28"/>
          <w:szCs w:val="28"/>
        </w:rPr>
        <w:t>исследований, проведенных авторами. Обследуя детей</w:t>
      </w:r>
      <w:r>
        <w:rPr>
          <w:color w:val="000000"/>
          <w:sz w:val="28"/>
          <w:szCs w:val="28"/>
        </w:rPr>
        <w:t xml:space="preserve"> </w:t>
      </w:r>
      <w:r w:rsidR="00F26952" w:rsidRPr="0012173F">
        <w:rPr>
          <w:color w:val="000000"/>
          <w:sz w:val="28"/>
          <w:szCs w:val="28"/>
        </w:rPr>
        <w:t>младшего школьного и подросткового возраста,</w:t>
      </w:r>
      <w:r>
        <w:rPr>
          <w:color w:val="000000"/>
          <w:sz w:val="28"/>
          <w:szCs w:val="28"/>
        </w:rPr>
        <w:t xml:space="preserve"> </w:t>
      </w:r>
      <w:r w:rsidR="00F26952" w:rsidRPr="0012173F">
        <w:rPr>
          <w:color w:val="000000"/>
          <w:sz w:val="28"/>
          <w:szCs w:val="28"/>
        </w:rPr>
        <w:t xml:space="preserve">они стремились разносторонне изучить специфику их интеллектуального, личностного развития, особенностей поведения, общения с окружающими </w:t>
      </w:r>
      <w:r>
        <w:rPr>
          <w:color w:val="000000"/>
          <w:sz w:val="28"/>
          <w:szCs w:val="28"/>
        </w:rPr>
        <w:t>и т.п.</w:t>
      </w:r>
    </w:p>
    <w:p w:rsidR="00F26952" w:rsidRPr="0012173F" w:rsidRDefault="00F26952" w:rsidP="0012173F">
      <w:pPr>
        <w:numPr>
          <w:ilvl w:val="0"/>
          <w:numId w:val="6"/>
        </w:numPr>
        <w:tabs>
          <w:tab w:val="num" w:pos="180"/>
        </w:tabs>
        <w:spacing w:line="360" w:lineRule="auto"/>
        <w:ind w:left="0" w:firstLine="709"/>
        <w:jc w:val="both"/>
        <w:rPr>
          <w:b/>
          <w:color w:val="000000"/>
          <w:sz w:val="28"/>
          <w:szCs w:val="28"/>
        </w:rPr>
      </w:pPr>
      <w:r w:rsidRPr="0012173F">
        <w:rPr>
          <w:b/>
          <w:color w:val="000000"/>
          <w:sz w:val="28"/>
          <w:szCs w:val="28"/>
        </w:rPr>
        <w:t>Коэффициент интеллекта</w:t>
      </w:r>
    </w:p>
    <w:p w:rsidR="0072158D" w:rsidRPr="0012173F" w:rsidRDefault="00CA1F06" w:rsidP="0012173F">
      <w:pPr>
        <w:spacing w:line="360" w:lineRule="auto"/>
        <w:ind w:firstLine="709"/>
        <w:jc w:val="both"/>
        <w:rPr>
          <w:color w:val="000000"/>
          <w:sz w:val="28"/>
          <w:szCs w:val="28"/>
        </w:rPr>
      </w:pPr>
      <w:r w:rsidRPr="0012173F">
        <w:rPr>
          <w:color w:val="000000"/>
          <w:sz w:val="28"/>
          <w:szCs w:val="28"/>
        </w:rPr>
        <w:t>Для</w:t>
      </w:r>
      <w:r w:rsidR="0012173F">
        <w:rPr>
          <w:color w:val="000000"/>
          <w:sz w:val="28"/>
          <w:szCs w:val="28"/>
        </w:rPr>
        <w:t xml:space="preserve"> </w:t>
      </w:r>
      <w:r w:rsidRPr="0012173F">
        <w:rPr>
          <w:color w:val="000000"/>
          <w:sz w:val="28"/>
          <w:szCs w:val="28"/>
        </w:rPr>
        <w:t xml:space="preserve">того чтобы выявить уровень и наиболее общие характеристики интеллектуального развития воспитанников школы – интерната воспользуемся вариантом теста Векслера. Результаты теста дают возможность определить общий коэффициент интеллекта </w:t>
      </w:r>
      <w:r w:rsidRPr="0012173F">
        <w:rPr>
          <w:b/>
          <w:color w:val="000000"/>
          <w:sz w:val="28"/>
          <w:szCs w:val="28"/>
        </w:rPr>
        <w:t>(</w:t>
      </w:r>
      <w:r w:rsidRPr="0012173F">
        <w:rPr>
          <w:b/>
          <w:color w:val="000000"/>
          <w:sz w:val="28"/>
          <w:szCs w:val="28"/>
          <w:lang w:val="en-US"/>
        </w:rPr>
        <w:t>IQ</w:t>
      </w:r>
      <w:r w:rsidRPr="0012173F">
        <w:rPr>
          <w:b/>
          <w:color w:val="000000"/>
          <w:sz w:val="28"/>
          <w:szCs w:val="28"/>
        </w:rPr>
        <w:t>)</w:t>
      </w:r>
      <w:r w:rsidRPr="0012173F">
        <w:rPr>
          <w:color w:val="000000"/>
          <w:sz w:val="28"/>
          <w:szCs w:val="28"/>
        </w:rPr>
        <w:t xml:space="preserve">, представляющий собой процентное отношение уровня умственного развития (умственного возраста) к хронологическому возрасту индивида. При </w:t>
      </w:r>
      <w:r w:rsidR="005D4F6A" w:rsidRPr="0012173F">
        <w:rPr>
          <w:color w:val="000000"/>
          <w:sz w:val="28"/>
          <w:szCs w:val="28"/>
        </w:rPr>
        <w:t xml:space="preserve">их </w:t>
      </w:r>
      <w:r w:rsidRPr="0012173F">
        <w:rPr>
          <w:color w:val="000000"/>
          <w:sz w:val="28"/>
          <w:szCs w:val="28"/>
        </w:rPr>
        <w:t xml:space="preserve">совпадении уровень развития интеллекта индивида считается соответствующим возрасту. </w:t>
      </w:r>
      <w:r w:rsidR="00FC22C0" w:rsidRPr="0012173F">
        <w:rPr>
          <w:color w:val="000000"/>
          <w:sz w:val="28"/>
          <w:szCs w:val="28"/>
        </w:rPr>
        <w:t>И</w:t>
      </w:r>
      <w:r w:rsidR="0072158D" w:rsidRPr="0012173F">
        <w:rPr>
          <w:color w:val="000000"/>
          <w:sz w:val="28"/>
          <w:szCs w:val="28"/>
        </w:rPr>
        <w:t>спытуемые могут быть разделены на семь групп – от</w:t>
      </w:r>
      <w:r w:rsidR="0012173F">
        <w:rPr>
          <w:color w:val="000000"/>
          <w:sz w:val="28"/>
          <w:szCs w:val="28"/>
        </w:rPr>
        <w:t xml:space="preserve"> </w:t>
      </w:r>
      <w:r w:rsidR="0072158D" w:rsidRPr="0012173F">
        <w:rPr>
          <w:color w:val="000000"/>
          <w:sz w:val="28"/>
          <w:szCs w:val="28"/>
        </w:rPr>
        <w:t xml:space="preserve">очень высокого уровня интеллекта до умственной отсталости. В данной выборке максимальное количество испытуемых </w:t>
      </w:r>
      <w:r w:rsidR="0072158D" w:rsidRPr="0012173F">
        <w:rPr>
          <w:b/>
          <w:color w:val="000000"/>
          <w:sz w:val="28"/>
          <w:szCs w:val="28"/>
        </w:rPr>
        <w:t xml:space="preserve">(68, </w:t>
      </w:r>
      <w:r w:rsidR="0012173F" w:rsidRPr="0012173F">
        <w:rPr>
          <w:b/>
          <w:color w:val="000000"/>
          <w:sz w:val="28"/>
          <w:szCs w:val="28"/>
        </w:rPr>
        <w:t>4</w:t>
      </w:r>
      <w:r w:rsidR="0012173F">
        <w:rPr>
          <w:b/>
          <w:color w:val="000000"/>
          <w:sz w:val="28"/>
          <w:szCs w:val="28"/>
        </w:rPr>
        <w:t>%</w:t>
      </w:r>
      <w:r w:rsidR="0072158D" w:rsidRPr="0012173F">
        <w:rPr>
          <w:b/>
          <w:color w:val="000000"/>
          <w:sz w:val="28"/>
          <w:szCs w:val="28"/>
        </w:rPr>
        <w:t>)</w:t>
      </w:r>
      <w:r w:rsidR="0072158D" w:rsidRPr="0012173F">
        <w:rPr>
          <w:color w:val="000000"/>
          <w:sz w:val="28"/>
          <w:szCs w:val="28"/>
        </w:rPr>
        <w:t xml:space="preserve"> попали в</w:t>
      </w:r>
      <w:r w:rsidR="0012173F">
        <w:rPr>
          <w:color w:val="000000"/>
          <w:sz w:val="28"/>
          <w:szCs w:val="28"/>
        </w:rPr>
        <w:t xml:space="preserve"> </w:t>
      </w:r>
      <w:r w:rsidR="0072158D" w:rsidRPr="0012173F">
        <w:rPr>
          <w:color w:val="000000"/>
          <w:sz w:val="28"/>
          <w:szCs w:val="28"/>
        </w:rPr>
        <w:t xml:space="preserve">группу со </w:t>
      </w:r>
      <w:r w:rsidR="0072158D" w:rsidRPr="0012173F">
        <w:rPr>
          <w:b/>
          <w:color w:val="000000"/>
          <w:sz w:val="28"/>
          <w:szCs w:val="28"/>
        </w:rPr>
        <w:t>«средним интеллектом» (</w:t>
      </w:r>
      <w:r w:rsidR="0072158D" w:rsidRPr="0012173F">
        <w:rPr>
          <w:b/>
          <w:color w:val="000000"/>
          <w:sz w:val="28"/>
          <w:szCs w:val="28"/>
          <w:lang w:val="en-US"/>
        </w:rPr>
        <w:t>IQ</w:t>
      </w:r>
      <w:r w:rsidR="0072158D" w:rsidRPr="0012173F">
        <w:rPr>
          <w:b/>
          <w:color w:val="000000"/>
          <w:sz w:val="28"/>
          <w:szCs w:val="28"/>
        </w:rPr>
        <w:t xml:space="preserve"> – 90 до 109); 10,</w:t>
      </w:r>
      <w:r w:rsidR="0012173F" w:rsidRPr="0012173F">
        <w:rPr>
          <w:b/>
          <w:color w:val="000000"/>
          <w:sz w:val="28"/>
          <w:szCs w:val="28"/>
        </w:rPr>
        <w:t>5</w:t>
      </w:r>
      <w:r w:rsidR="0012173F">
        <w:rPr>
          <w:b/>
          <w:color w:val="000000"/>
          <w:sz w:val="28"/>
          <w:szCs w:val="28"/>
        </w:rPr>
        <w:t>%</w:t>
      </w:r>
      <w:r w:rsidR="0072158D" w:rsidRPr="0012173F">
        <w:rPr>
          <w:color w:val="000000"/>
          <w:sz w:val="28"/>
          <w:szCs w:val="28"/>
        </w:rPr>
        <w:t xml:space="preserve"> </w:t>
      </w:r>
      <w:r w:rsidR="0012173F">
        <w:rPr>
          <w:color w:val="000000"/>
          <w:sz w:val="28"/>
          <w:szCs w:val="28"/>
        </w:rPr>
        <w:t xml:space="preserve">– </w:t>
      </w:r>
      <w:r w:rsidR="0072158D" w:rsidRPr="0012173F">
        <w:rPr>
          <w:color w:val="000000"/>
          <w:sz w:val="28"/>
          <w:szCs w:val="28"/>
        </w:rPr>
        <w:t>в группу с интеллектом</w:t>
      </w:r>
      <w:r w:rsidR="0012173F">
        <w:rPr>
          <w:color w:val="000000"/>
          <w:sz w:val="28"/>
          <w:szCs w:val="28"/>
        </w:rPr>
        <w:t xml:space="preserve"> </w:t>
      </w:r>
      <w:r w:rsidR="0072158D" w:rsidRPr="0012173F">
        <w:rPr>
          <w:b/>
          <w:color w:val="000000"/>
          <w:sz w:val="28"/>
          <w:szCs w:val="28"/>
        </w:rPr>
        <w:t>«выше среднего» (</w:t>
      </w:r>
      <w:r w:rsidR="0072158D" w:rsidRPr="0012173F">
        <w:rPr>
          <w:b/>
          <w:color w:val="000000"/>
          <w:sz w:val="28"/>
          <w:szCs w:val="28"/>
          <w:lang w:val="en-US"/>
        </w:rPr>
        <w:t>IQ</w:t>
      </w:r>
      <w:r w:rsidR="0072158D" w:rsidRPr="0012173F">
        <w:rPr>
          <w:b/>
          <w:color w:val="000000"/>
          <w:sz w:val="28"/>
          <w:szCs w:val="28"/>
        </w:rPr>
        <w:t xml:space="preserve"> </w:t>
      </w:r>
      <w:r w:rsidR="0012173F">
        <w:rPr>
          <w:b/>
          <w:color w:val="000000"/>
          <w:sz w:val="28"/>
          <w:szCs w:val="28"/>
        </w:rPr>
        <w:t xml:space="preserve">– </w:t>
      </w:r>
      <w:r w:rsidR="0072158D" w:rsidRPr="0012173F">
        <w:rPr>
          <w:b/>
          <w:color w:val="000000"/>
          <w:sz w:val="28"/>
          <w:szCs w:val="28"/>
        </w:rPr>
        <w:t>110 до 120);</w:t>
      </w:r>
      <w:r w:rsidR="0072158D" w:rsidRPr="0012173F">
        <w:rPr>
          <w:color w:val="000000"/>
          <w:sz w:val="28"/>
          <w:szCs w:val="28"/>
        </w:rPr>
        <w:t xml:space="preserve"> ни одного испытуемого – в группу с </w:t>
      </w:r>
      <w:r w:rsidR="0072158D" w:rsidRPr="0012173F">
        <w:rPr>
          <w:b/>
          <w:color w:val="000000"/>
          <w:sz w:val="28"/>
          <w:szCs w:val="28"/>
        </w:rPr>
        <w:t>«высоким интеллектом»; 5,</w:t>
      </w:r>
      <w:r w:rsidR="0012173F" w:rsidRPr="0012173F">
        <w:rPr>
          <w:b/>
          <w:color w:val="000000"/>
          <w:sz w:val="28"/>
          <w:szCs w:val="28"/>
        </w:rPr>
        <w:t>3</w:t>
      </w:r>
      <w:r w:rsidR="0012173F">
        <w:rPr>
          <w:b/>
          <w:color w:val="000000"/>
          <w:sz w:val="28"/>
          <w:szCs w:val="28"/>
        </w:rPr>
        <w:t>%</w:t>
      </w:r>
      <w:r w:rsidR="0072158D" w:rsidRPr="0012173F">
        <w:rPr>
          <w:color w:val="000000"/>
          <w:sz w:val="28"/>
          <w:szCs w:val="28"/>
        </w:rPr>
        <w:t xml:space="preserve"> </w:t>
      </w:r>
      <w:r w:rsidR="0012173F">
        <w:rPr>
          <w:color w:val="000000"/>
          <w:sz w:val="28"/>
          <w:szCs w:val="28"/>
        </w:rPr>
        <w:t>–</w:t>
      </w:r>
      <w:r w:rsidR="0012173F" w:rsidRPr="0012173F">
        <w:rPr>
          <w:color w:val="000000"/>
          <w:sz w:val="28"/>
          <w:szCs w:val="28"/>
        </w:rPr>
        <w:t xml:space="preserve"> </w:t>
      </w:r>
      <w:r w:rsidR="0072158D" w:rsidRPr="0012173F">
        <w:rPr>
          <w:color w:val="000000"/>
          <w:sz w:val="28"/>
          <w:szCs w:val="28"/>
        </w:rPr>
        <w:t xml:space="preserve">в группу с </w:t>
      </w:r>
      <w:r w:rsidR="0072158D" w:rsidRPr="0012173F">
        <w:rPr>
          <w:b/>
          <w:color w:val="000000"/>
          <w:sz w:val="28"/>
          <w:szCs w:val="28"/>
        </w:rPr>
        <w:t>«очень высоким интеллектом» (</w:t>
      </w:r>
      <w:r w:rsidR="0072158D" w:rsidRPr="0012173F">
        <w:rPr>
          <w:b/>
          <w:color w:val="000000"/>
          <w:sz w:val="28"/>
          <w:szCs w:val="28"/>
          <w:lang w:val="en-US"/>
        </w:rPr>
        <w:t>IQ</w:t>
      </w:r>
      <w:r w:rsidR="0072158D" w:rsidRPr="0012173F">
        <w:rPr>
          <w:b/>
          <w:color w:val="000000"/>
          <w:sz w:val="28"/>
          <w:szCs w:val="28"/>
        </w:rPr>
        <w:t xml:space="preserve"> – выше 130); 10, </w:t>
      </w:r>
      <w:r w:rsidR="0012173F" w:rsidRPr="0012173F">
        <w:rPr>
          <w:b/>
          <w:color w:val="000000"/>
          <w:sz w:val="28"/>
          <w:szCs w:val="28"/>
        </w:rPr>
        <w:t>5</w:t>
      </w:r>
      <w:r w:rsidR="0012173F">
        <w:rPr>
          <w:b/>
          <w:color w:val="000000"/>
          <w:sz w:val="28"/>
          <w:szCs w:val="28"/>
        </w:rPr>
        <w:t>%</w:t>
      </w:r>
      <w:r w:rsidR="0072158D" w:rsidRPr="0012173F">
        <w:rPr>
          <w:b/>
          <w:color w:val="000000"/>
          <w:sz w:val="28"/>
          <w:szCs w:val="28"/>
        </w:rPr>
        <w:t xml:space="preserve"> </w:t>
      </w:r>
      <w:r w:rsidR="0072158D" w:rsidRPr="0012173F">
        <w:rPr>
          <w:color w:val="000000"/>
          <w:sz w:val="28"/>
          <w:szCs w:val="28"/>
        </w:rPr>
        <w:t xml:space="preserve">испытуемых оказались в группе с </w:t>
      </w:r>
      <w:r w:rsidR="0072158D" w:rsidRPr="0012173F">
        <w:rPr>
          <w:b/>
          <w:color w:val="000000"/>
          <w:sz w:val="28"/>
          <w:szCs w:val="28"/>
        </w:rPr>
        <w:t>«тяжелым интеллектом» (</w:t>
      </w:r>
      <w:r w:rsidR="0072158D" w:rsidRPr="0012173F">
        <w:rPr>
          <w:b/>
          <w:color w:val="000000"/>
          <w:sz w:val="28"/>
          <w:szCs w:val="28"/>
          <w:lang w:val="en-US"/>
        </w:rPr>
        <w:t>IQ</w:t>
      </w:r>
      <w:r w:rsidR="0072158D" w:rsidRPr="0012173F">
        <w:rPr>
          <w:b/>
          <w:color w:val="000000"/>
          <w:sz w:val="28"/>
          <w:szCs w:val="28"/>
        </w:rPr>
        <w:t xml:space="preserve"> </w:t>
      </w:r>
      <w:r w:rsidR="0012173F">
        <w:rPr>
          <w:b/>
          <w:color w:val="000000"/>
          <w:sz w:val="28"/>
          <w:szCs w:val="28"/>
        </w:rPr>
        <w:t xml:space="preserve">– </w:t>
      </w:r>
      <w:r w:rsidR="0072158D" w:rsidRPr="0012173F">
        <w:rPr>
          <w:b/>
          <w:color w:val="000000"/>
          <w:sz w:val="28"/>
          <w:szCs w:val="28"/>
        </w:rPr>
        <w:t>от 80 до 89);</w:t>
      </w:r>
      <w:r w:rsidR="0072158D" w:rsidRPr="0012173F">
        <w:rPr>
          <w:color w:val="000000"/>
          <w:sz w:val="28"/>
          <w:szCs w:val="28"/>
        </w:rPr>
        <w:t xml:space="preserve"> ни один не попал в зону </w:t>
      </w:r>
      <w:r w:rsidR="0072158D" w:rsidRPr="0012173F">
        <w:rPr>
          <w:b/>
          <w:color w:val="000000"/>
          <w:sz w:val="28"/>
          <w:szCs w:val="28"/>
        </w:rPr>
        <w:t xml:space="preserve">«граница умственной отсталости», и у 5, </w:t>
      </w:r>
      <w:r w:rsidR="0012173F" w:rsidRPr="0012173F">
        <w:rPr>
          <w:b/>
          <w:color w:val="000000"/>
          <w:sz w:val="28"/>
          <w:szCs w:val="28"/>
        </w:rPr>
        <w:t>3</w:t>
      </w:r>
      <w:r w:rsidR="0012173F">
        <w:rPr>
          <w:b/>
          <w:color w:val="000000"/>
          <w:sz w:val="28"/>
          <w:szCs w:val="28"/>
        </w:rPr>
        <w:t>%</w:t>
      </w:r>
      <w:r w:rsidR="0072158D" w:rsidRPr="0012173F">
        <w:rPr>
          <w:color w:val="000000"/>
          <w:sz w:val="28"/>
          <w:szCs w:val="28"/>
        </w:rPr>
        <w:t xml:space="preserve"> испытуемых общий показатель интеллекта свидетельствовал об умственной отсталости</w:t>
      </w:r>
      <w:r w:rsidR="0012173F">
        <w:rPr>
          <w:color w:val="000000"/>
          <w:sz w:val="28"/>
          <w:szCs w:val="28"/>
        </w:rPr>
        <w:t xml:space="preserve"> </w:t>
      </w:r>
      <w:r w:rsidR="0072158D" w:rsidRPr="0012173F">
        <w:rPr>
          <w:b/>
          <w:color w:val="000000"/>
          <w:sz w:val="28"/>
          <w:szCs w:val="28"/>
        </w:rPr>
        <w:t>(</w:t>
      </w:r>
      <w:r w:rsidR="0072158D" w:rsidRPr="0012173F">
        <w:rPr>
          <w:b/>
          <w:color w:val="000000"/>
          <w:sz w:val="28"/>
          <w:szCs w:val="28"/>
          <w:lang w:val="en-US"/>
        </w:rPr>
        <w:t>IQ</w:t>
      </w:r>
      <w:r w:rsidR="0072158D" w:rsidRPr="0012173F">
        <w:rPr>
          <w:b/>
          <w:color w:val="000000"/>
          <w:sz w:val="28"/>
          <w:szCs w:val="28"/>
        </w:rPr>
        <w:t xml:space="preserve"> – ниже 70).</w:t>
      </w:r>
    </w:p>
    <w:p w:rsidR="00803E50" w:rsidRPr="0012173F" w:rsidRDefault="00803E50" w:rsidP="0012173F">
      <w:pPr>
        <w:numPr>
          <w:ilvl w:val="0"/>
          <w:numId w:val="6"/>
        </w:numPr>
        <w:tabs>
          <w:tab w:val="clear" w:pos="360"/>
          <w:tab w:val="num" w:pos="180"/>
        </w:tabs>
        <w:spacing w:line="360" w:lineRule="auto"/>
        <w:ind w:left="0" w:firstLine="709"/>
        <w:jc w:val="both"/>
        <w:rPr>
          <w:b/>
          <w:color w:val="000000"/>
          <w:sz w:val="28"/>
          <w:szCs w:val="28"/>
        </w:rPr>
      </w:pPr>
      <w:r w:rsidRPr="0012173F">
        <w:rPr>
          <w:b/>
          <w:color w:val="000000"/>
          <w:sz w:val="28"/>
          <w:szCs w:val="28"/>
        </w:rPr>
        <w:t>Школьные успехи детей</w:t>
      </w:r>
    </w:p>
    <w:p w:rsidR="008F63AC" w:rsidRPr="0012173F" w:rsidRDefault="00803E50" w:rsidP="0012173F">
      <w:pPr>
        <w:spacing w:line="360" w:lineRule="auto"/>
        <w:ind w:firstLine="709"/>
        <w:jc w:val="both"/>
        <w:rPr>
          <w:color w:val="000000"/>
          <w:sz w:val="28"/>
          <w:szCs w:val="28"/>
        </w:rPr>
      </w:pPr>
      <w:r w:rsidRPr="0012173F">
        <w:rPr>
          <w:color w:val="000000"/>
          <w:sz w:val="28"/>
          <w:szCs w:val="28"/>
        </w:rPr>
        <w:t>Как соотносится</w:t>
      </w:r>
      <w:r w:rsidR="0012173F">
        <w:rPr>
          <w:color w:val="000000"/>
          <w:sz w:val="28"/>
          <w:szCs w:val="28"/>
        </w:rPr>
        <w:t xml:space="preserve"> </w:t>
      </w:r>
      <w:r w:rsidRPr="0012173F">
        <w:rPr>
          <w:color w:val="000000"/>
          <w:sz w:val="28"/>
          <w:szCs w:val="28"/>
        </w:rPr>
        <w:t xml:space="preserve">уровень развития интеллекта, психологически определяемый с помощью коэффициента интеллекта, со школьными успехами детей? </w:t>
      </w:r>
      <w:r w:rsidR="005D4F6A" w:rsidRPr="0012173F">
        <w:rPr>
          <w:color w:val="000000"/>
          <w:sz w:val="28"/>
          <w:szCs w:val="28"/>
        </w:rPr>
        <w:t>Н</w:t>
      </w:r>
      <w:r w:rsidRPr="0012173F">
        <w:rPr>
          <w:color w:val="000000"/>
          <w:sz w:val="28"/>
          <w:szCs w:val="28"/>
        </w:rPr>
        <w:t>изкая школьная успеваемость – следствие низкого интеллекта. Однако</w:t>
      </w:r>
      <w:r w:rsidR="0012173F">
        <w:rPr>
          <w:color w:val="000000"/>
          <w:sz w:val="28"/>
          <w:szCs w:val="28"/>
        </w:rPr>
        <w:t xml:space="preserve"> </w:t>
      </w:r>
      <w:r w:rsidRPr="0012173F">
        <w:rPr>
          <w:color w:val="000000"/>
          <w:sz w:val="28"/>
          <w:szCs w:val="28"/>
        </w:rPr>
        <w:t xml:space="preserve">Й. Лангмейер и </w:t>
      </w:r>
      <w:r w:rsidR="0012173F" w:rsidRPr="0012173F">
        <w:rPr>
          <w:color w:val="000000"/>
          <w:sz w:val="28"/>
          <w:szCs w:val="28"/>
        </w:rPr>
        <w:t>З.</w:t>
      </w:r>
      <w:r w:rsidR="0012173F">
        <w:rPr>
          <w:color w:val="000000"/>
          <w:sz w:val="28"/>
          <w:szCs w:val="28"/>
        </w:rPr>
        <w:t> </w:t>
      </w:r>
      <w:r w:rsidR="0012173F" w:rsidRPr="0012173F">
        <w:rPr>
          <w:color w:val="000000"/>
          <w:sz w:val="28"/>
          <w:szCs w:val="28"/>
        </w:rPr>
        <w:t>Матейчек</w:t>
      </w:r>
      <w:r w:rsidRPr="0012173F">
        <w:rPr>
          <w:color w:val="000000"/>
          <w:sz w:val="28"/>
          <w:szCs w:val="28"/>
        </w:rPr>
        <w:t xml:space="preserve"> на основании специальных исследований пришли к выводу: данная предпосылка полностью подтверждается у группы детей из «хороших семей», уже менее – у группы детей из «плохих семей» и еще менее – у детей, воспитывающихся в детских учреждениях</w:t>
      </w:r>
      <w:r w:rsidR="00BD4A4B" w:rsidRPr="0012173F">
        <w:rPr>
          <w:color w:val="000000"/>
          <w:sz w:val="28"/>
          <w:szCs w:val="28"/>
        </w:rPr>
        <w:t xml:space="preserve"> (</w:t>
      </w:r>
      <w:r w:rsidR="00D721EC" w:rsidRPr="0012173F">
        <w:rPr>
          <w:color w:val="000000"/>
          <w:sz w:val="28"/>
          <w:szCs w:val="28"/>
        </w:rPr>
        <w:t>5</w:t>
      </w:r>
      <w:r w:rsidR="00BD4A4B" w:rsidRPr="0012173F">
        <w:rPr>
          <w:color w:val="000000"/>
          <w:sz w:val="28"/>
          <w:szCs w:val="28"/>
        </w:rPr>
        <w:t xml:space="preserve">, </w:t>
      </w:r>
      <w:r w:rsidR="0012173F" w:rsidRPr="0012173F">
        <w:rPr>
          <w:color w:val="000000"/>
          <w:sz w:val="28"/>
          <w:szCs w:val="28"/>
        </w:rPr>
        <w:t>стр.</w:t>
      </w:r>
      <w:r w:rsidR="0012173F">
        <w:rPr>
          <w:color w:val="000000"/>
          <w:sz w:val="28"/>
          <w:szCs w:val="28"/>
        </w:rPr>
        <w:t> </w:t>
      </w:r>
      <w:r w:rsidR="0012173F" w:rsidRPr="0012173F">
        <w:rPr>
          <w:color w:val="000000"/>
          <w:sz w:val="28"/>
          <w:szCs w:val="28"/>
        </w:rPr>
        <w:t>9</w:t>
      </w:r>
      <w:r w:rsidR="00CD2EAA" w:rsidRPr="0012173F">
        <w:rPr>
          <w:color w:val="000000"/>
          <w:sz w:val="28"/>
          <w:szCs w:val="28"/>
        </w:rPr>
        <w:t>7)</w:t>
      </w:r>
    </w:p>
    <w:p w:rsidR="00803E50" w:rsidRPr="0012173F" w:rsidRDefault="008F63AC" w:rsidP="0012173F">
      <w:pPr>
        <w:numPr>
          <w:ilvl w:val="0"/>
          <w:numId w:val="6"/>
        </w:numPr>
        <w:tabs>
          <w:tab w:val="clear" w:pos="360"/>
          <w:tab w:val="num" w:pos="180"/>
        </w:tabs>
        <w:spacing w:line="360" w:lineRule="auto"/>
        <w:ind w:left="0" w:firstLine="709"/>
        <w:jc w:val="both"/>
        <w:rPr>
          <w:b/>
          <w:color w:val="000000"/>
          <w:sz w:val="28"/>
          <w:szCs w:val="28"/>
        </w:rPr>
      </w:pPr>
      <w:r w:rsidRPr="0012173F">
        <w:rPr>
          <w:b/>
          <w:color w:val="000000"/>
          <w:sz w:val="28"/>
          <w:szCs w:val="28"/>
        </w:rPr>
        <w:t>Желания детей</w:t>
      </w:r>
    </w:p>
    <w:p w:rsidR="008F63AC" w:rsidRPr="0012173F" w:rsidRDefault="008F63AC" w:rsidP="0012173F">
      <w:pPr>
        <w:spacing w:line="360" w:lineRule="auto"/>
        <w:ind w:firstLine="709"/>
        <w:jc w:val="both"/>
        <w:rPr>
          <w:color w:val="000000"/>
          <w:sz w:val="28"/>
          <w:szCs w:val="28"/>
        </w:rPr>
      </w:pPr>
      <w:r w:rsidRPr="0012173F">
        <w:rPr>
          <w:color w:val="000000"/>
          <w:sz w:val="28"/>
          <w:szCs w:val="28"/>
        </w:rPr>
        <w:t>Мотивационные предпочтения детей, свидетельствуют о том, что</w:t>
      </w:r>
      <w:r w:rsidR="0012173F">
        <w:rPr>
          <w:color w:val="000000"/>
          <w:sz w:val="28"/>
          <w:szCs w:val="28"/>
        </w:rPr>
        <w:t xml:space="preserve"> </w:t>
      </w:r>
      <w:r w:rsidRPr="0012173F">
        <w:rPr>
          <w:color w:val="000000"/>
          <w:sz w:val="28"/>
          <w:szCs w:val="28"/>
        </w:rPr>
        <w:t>для воспитанников школы – интерната характерно ярко выраженное доминирование желаний, непосредственно связанных и их</w:t>
      </w:r>
      <w:r w:rsidR="0012173F">
        <w:rPr>
          <w:color w:val="000000"/>
          <w:sz w:val="28"/>
          <w:szCs w:val="28"/>
        </w:rPr>
        <w:t xml:space="preserve"> </w:t>
      </w:r>
      <w:r w:rsidRPr="0012173F">
        <w:rPr>
          <w:color w:val="000000"/>
          <w:sz w:val="28"/>
          <w:szCs w:val="28"/>
        </w:rPr>
        <w:t xml:space="preserve">повседневной жизнью, учением, выполнением режимных моментов, правил поведения. В то же время их сверстников из обычной школы наряду с повседневными заботами волнуют и многие проблемы, выходящие за рамки их личного опыта. </w:t>
      </w:r>
      <w:r w:rsidR="005D4F6A" w:rsidRPr="0012173F">
        <w:rPr>
          <w:color w:val="000000"/>
          <w:sz w:val="28"/>
          <w:szCs w:val="28"/>
        </w:rPr>
        <w:t>Е</w:t>
      </w:r>
      <w:r w:rsidRPr="0012173F">
        <w:rPr>
          <w:color w:val="000000"/>
          <w:sz w:val="28"/>
          <w:szCs w:val="28"/>
        </w:rPr>
        <w:t>сли школьники выражают свои пожелания в изъявительном наклонении, то воспитанники интерната – чаще всего в сослагательном.</w:t>
      </w:r>
      <w:r w:rsidR="0012173F">
        <w:rPr>
          <w:color w:val="000000"/>
          <w:sz w:val="28"/>
          <w:szCs w:val="28"/>
        </w:rPr>
        <w:t xml:space="preserve"> </w:t>
      </w:r>
      <w:r w:rsidRPr="0012173F">
        <w:rPr>
          <w:color w:val="000000"/>
          <w:sz w:val="28"/>
          <w:szCs w:val="28"/>
        </w:rPr>
        <w:t>И это неслучайно. Воспитанники школы – интерната как бы не уверены в своем праве на желание, частицей «бы» они как бы отстраняют себя от своего желания, не чувствуя себя хозяевами своих</w:t>
      </w:r>
      <w:r w:rsidR="0012173F">
        <w:rPr>
          <w:color w:val="000000"/>
          <w:sz w:val="28"/>
          <w:szCs w:val="28"/>
        </w:rPr>
        <w:t xml:space="preserve"> </w:t>
      </w:r>
      <w:r w:rsidRPr="0012173F">
        <w:rPr>
          <w:color w:val="000000"/>
          <w:sz w:val="28"/>
          <w:szCs w:val="28"/>
        </w:rPr>
        <w:t>желаний.</w:t>
      </w:r>
    </w:p>
    <w:p w:rsidR="00726687" w:rsidRPr="0012173F" w:rsidRDefault="00726687" w:rsidP="0012173F">
      <w:pPr>
        <w:numPr>
          <w:ilvl w:val="0"/>
          <w:numId w:val="6"/>
        </w:numPr>
        <w:tabs>
          <w:tab w:val="clear" w:pos="360"/>
          <w:tab w:val="num" w:pos="180"/>
        </w:tabs>
        <w:spacing w:line="360" w:lineRule="auto"/>
        <w:ind w:left="0" w:firstLine="709"/>
        <w:jc w:val="both"/>
        <w:rPr>
          <w:b/>
          <w:color w:val="000000"/>
          <w:sz w:val="28"/>
          <w:szCs w:val="28"/>
        </w:rPr>
      </w:pPr>
      <w:r w:rsidRPr="0012173F">
        <w:rPr>
          <w:b/>
          <w:color w:val="000000"/>
          <w:sz w:val="28"/>
          <w:szCs w:val="28"/>
        </w:rPr>
        <w:t>Я хочу… Я мечтаю…</w:t>
      </w:r>
    </w:p>
    <w:p w:rsidR="0035596D" w:rsidRPr="0012173F" w:rsidRDefault="00726687" w:rsidP="0012173F">
      <w:pPr>
        <w:spacing w:line="360" w:lineRule="auto"/>
        <w:ind w:firstLine="709"/>
        <w:jc w:val="both"/>
        <w:rPr>
          <w:color w:val="000000"/>
          <w:sz w:val="28"/>
        </w:rPr>
      </w:pPr>
      <w:r w:rsidRPr="0012173F">
        <w:rPr>
          <w:color w:val="000000"/>
          <w:sz w:val="28"/>
          <w:szCs w:val="28"/>
        </w:rPr>
        <w:t>В отличие от младших воспитанников</w:t>
      </w:r>
      <w:r w:rsidR="00A8102D">
        <w:rPr>
          <w:color w:val="000000"/>
          <w:sz w:val="28"/>
          <w:szCs w:val="28"/>
        </w:rPr>
        <w:t>,</w:t>
      </w:r>
      <w:r w:rsidRPr="0012173F">
        <w:rPr>
          <w:color w:val="000000"/>
          <w:sz w:val="28"/>
          <w:szCs w:val="28"/>
        </w:rPr>
        <w:t xml:space="preserve"> у подростков из интерната достаточно много высказываний, в которых отражаются переживания, связанные с их</w:t>
      </w:r>
      <w:r w:rsidR="0012173F">
        <w:rPr>
          <w:color w:val="000000"/>
          <w:sz w:val="28"/>
          <w:szCs w:val="28"/>
        </w:rPr>
        <w:t xml:space="preserve"> </w:t>
      </w:r>
      <w:r w:rsidRPr="0012173F">
        <w:rPr>
          <w:color w:val="000000"/>
          <w:sz w:val="28"/>
          <w:szCs w:val="28"/>
        </w:rPr>
        <w:t xml:space="preserve">семейным неблагополучием, их желанием жить в нормальной семье и посещать обычную школу: </w:t>
      </w:r>
      <w:r w:rsidRPr="0012173F">
        <w:rPr>
          <w:i/>
          <w:color w:val="000000"/>
          <w:sz w:val="28"/>
          <w:szCs w:val="28"/>
        </w:rPr>
        <w:t>«Я бы хотел, чтобы у меня были родители»;</w:t>
      </w:r>
      <w:r w:rsidRPr="0012173F">
        <w:rPr>
          <w:color w:val="000000"/>
          <w:sz w:val="28"/>
          <w:szCs w:val="28"/>
        </w:rPr>
        <w:t xml:space="preserve"> </w:t>
      </w:r>
      <w:r w:rsidRPr="0012173F">
        <w:rPr>
          <w:i/>
          <w:color w:val="000000"/>
          <w:sz w:val="28"/>
          <w:szCs w:val="28"/>
        </w:rPr>
        <w:t>«Я мечтаю, что мама начнет новую жизнь»; «Я хочу помочь маме разобраться в жизни».</w:t>
      </w:r>
      <w:r w:rsidRPr="0012173F">
        <w:rPr>
          <w:color w:val="000000"/>
          <w:sz w:val="28"/>
          <w:szCs w:val="28"/>
        </w:rPr>
        <w:t xml:space="preserve"> </w:t>
      </w:r>
      <w:r w:rsidR="005D4F6A" w:rsidRPr="0012173F">
        <w:rPr>
          <w:color w:val="000000"/>
          <w:sz w:val="28"/>
          <w:szCs w:val="28"/>
        </w:rPr>
        <w:t>С</w:t>
      </w:r>
      <w:r w:rsidRPr="0012173F">
        <w:rPr>
          <w:color w:val="000000"/>
          <w:sz w:val="28"/>
          <w:szCs w:val="28"/>
        </w:rPr>
        <w:t xml:space="preserve"> такими ответами в обычной школе не встречаются. Особенно обращает на себя внимание незначительное число, бедность и однообразие </w:t>
      </w:r>
      <w:r w:rsidR="00373D62" w:rsidRPr="0012173F">
        <w:rPr>
          <w:color w:val="000000"/>
          <w:sz w:val="28"/>
          <w:szCs w:val="28"/>
        </w:rPr>
        <w:t xml:space="preserve">у </w:t>
      </w:r>
      <w:r w:rsidRPr="0012173F">
        <w:rPr>
          <w:color w:val="000000"/>
          <w:sz w:val="28"/>
          <w:szCs w:val="28"/>
        </w:rPr>
        <w:t>подростков из интерната</w:t>
      </w:r>
      <w:r w:rsidR="00373D62" w:rsidRPr="0012173F">
        <w:rPr>
          <w:color w:val="000000"/>
          <w:sz w:val="28"/>
          <w:szCs w:val="28"/>
        </w:rPr>
        <w:t xml:space="preserve"> действий</w:t>
      </w:r>
      <w:r w:rsidRPr="0012173F">
        <w:rPr>
          <w:color w:val="000000"/>
          <w:sz w:val="28"/>
          <w:szCs w:val="28"/>
        </w:rPr>
        <w:t xml:space="preserve">, в которых отражаются мотивы, связанные с собственной личностью, с ее развитием: </w:t>
      </w:r>
      <w:r w:rsidRPr="0012173F">
        <w:rPr>
          <w:i/>
          <w:color w:val="000000"/>
          <w:sz w:val="28"/>
          <w:szCs w:val="28"/>
        </w:rPr>
        <w:t>«Я хочу стать сильным и честным», «Я мечтаю избавиться</w:t>
      </w:r>
      <w:r w:rsidR="0012173F">
        <w:rPr>
          <w:i/>
          <w:color w:val="000000"/>
          <w:sz w:val="28"/>
          <w:szCs w:val="28"/>
        </w:rPr>
        <w:t xml:space="preserve"> </w:t>
      </w:r>
      <w:r w:rsidRPr="0012173F">
        <w:rPr>
          <w:i/>
          <w:color w:val="000000"/>
          <w:sz w:val="28"/>
          <w:szCs w:val="28"/>
        </w:rPr>
        <w:t>от своих недостатков».</w:t>
      </w:r>
      <w:r w:rsidRPr="0012173F">
        <w:rPr>
          <w:color w:val="000000"/>
          <w:sz w:val="28"/>
          <w:szCs w:val="28"/>
        </w:rPr>
        <w:t xml:space="preserve"> Таких высказываний в интернате значительно меньше, чем в обычной школе.</w:t>
      </w:r>
    </w:p>
    <w:p w:rsidR="005D4F6A" w:rsidRPr="0012173F" w:rsidRDefault="005D4F6A" w:rsidP="0012173F">
      <w:pPr>
        <w:spacing w:line="360" w:lineRule="auto"/>
        <w:ind w:firstLine="709"/>
        <w:jc w:val="both"/>
        <w:rPr>
          <w:color w:val="000000"/>
          <w:sz w:val="28"/>
          <w:szCs w:val="28"/>
        </w:rPr>
      </w:pPr>
      <w:r w:rsidRPr="0012173F">
        <w:rPr>
          <w:color w:val="000000"/>
          <w:sz w:val="28"/>
          <w:szCs w:val="28"/>
        </w:rPr>
        <w:t>Таким образом, можно сделать вывод,</w:t>
      </w:r>
      <w:r w:rsidR="0012173F">
        <w:rPr>
          <w:color w:val="000000"/>
          <w:sz w:val="28"/>
          <w:szCs w:val="28"/>
        </w:rPr>
        <w:t xml:space="preserve"> </w:t>
      </w:r>
      <w:r w:rsidRPr="0012173F">
        <w:rPr>
          <w:color w:val="000000"/>
          <w:sz w:val="28"/>
          <w:szCs w:val="28"/>
        </w:rPr>
        <w:t>что физическое развитие (рост, размер головы, вес) в основном тем лучше, чем длительнее период времени, прожитый ребенком в учреждении.</w:t>
      </w:r>
      <w:r w:rsidR="0012173F">
        <w:rPr>
          <w:color w:val="000000"/>
          <w:sz w:val="28"/>
          <w:szCs w:val="28"/>
        </w:rPr>
        <w:t xml:space="preserve"> </w:t>
      </w:r>
      <w:r w:rsidRPr="0012173F">
        <w:rPr>
          <w:color w:val="000000"/>
          <w:sz w:val="28"/>
          <w:szCs w:val="28"/>
        </w:rPr>
        <w:t>Но уровень интеллекта оказался в очевидном противоречии с физическим развитием: чем раньше дети поступали в учреждение, тем заметнее было запаздывание развития их интеллекта. Следствием</w:t>
      </w:r>
      <w:r w:rsidR="0012173F">
        <w:rPr>
          <w:color w:val="000000"/>
          <w:sz w:val="28"/>
          <w:szCs w:val="28"/>
        </w:rPr>
        <w:t xml:space="preserve"> </w:t>
      </w:r>
      <w:r w:rsidRPr="0012173F">
        <w:rPr>
          <w:color w:val="000000"/>
          <w:sz w:val="28"/>
          <w:szCs w:val="28"/>
        </w:rPr>
        <w:t>этого является низкая школьная успеваемость, нарушения мотивационной сфер</w:t>
      </w:r>
      <w:r w:rsidR="00373D62" w:rsidRPr="0012173F">
        <w:rPr>
          <w:color w:val="000000"/>
          <w:sz w:val="28"/>
          <w:szCs w:val="28"/>
        </w:rPr>
        <w:t>ы</w:t>
      </w:r>
      <w:r w:rsidRPr="0012173F">
        <w:rPr>
          <w:color w:val="000000"/>
          <w:sz w:val="28"/>
          <w:szCs w:val="28"/>
        </w:rPr>
        <w:t xml:space="preserve">, </w:t>
      </w:r>
      <w:r w:rsidR="00373D62" w:rsidRPr="0012173F">
        <w:rPr>
          <w:color w:val="000000"/>
          <w:sz w:val="28"/>
          <w:szCs w:val="28"/>
        </w:rPr>
        <w:t xml:space="preserve">а также заниженная самооценка. </w:t>
      </w:r>
      <w:r w:rsidRPr="0012173F">
        <w:rPr>
          <w:color w:val="000000"/>
          <w:sz w:val="28"/>
          <w:szCs w:val="28"/>
        </w:rPr>
        <w:t>Вот почему данные, полученные в интернате, вызывают тревогу.</w:t>
      </w:r>
    </w:p>
    <w:p w:rsidR="00A8102D" w:rsidRDefault="00A8102D" w:rsidP="00A8102D">
      <w:pPr>
        <w:spacing w:line="360" w:lineRule="auto"/>
        <w:jc w:val="both"/>
        <w:rPr>
          <w:b/>
          <w:i/>
          <w:color w:val="000000"/>
          <w:sz w:val="28"/>
          <w:szCs w:val="48"/>
        </w:rPr>
      </w:pPr>
    </w:p>
    <w:p w:rsidR="00FF79D4" w:rsidRPr="00A8102D" w:rsidRDefault="00A8102D" w:rsidP="00A8102D">
      <w:pPr>
        <w:spacing w:line="360" w:lineRule="auto"/>
        <w:ind w:firstLine="720"/>
        <w:jc w:val="both"/>
        <w:rPr>
          <w:b/>
          <w:color w:val="000000"/>
          <w:sz w:val="28"/>
          <w:szCs w:val="48"/>
        </w:rPr>
      </w:pPr>
      <w:r w:rsidRPr="00A8102D">
        <w:rPr>
          <w:b/>
          <w:color w:val="000000"/>
          <w:sz w:val="28"/>
          <w:szCs w:val="48"/>
        </w:rPr>
        <w:t xml:space="preserve">4. </w:t>
      </w:r>
      <w:r w:rsidR="00FF79D4" w:rsidRPr="00A8102D">
        <w:rPr>
          <w:b/>
          <w:color w:val="000000"/>
          <w:sz w:val="28"/>
          <w:szCs w:val="48"/>
        </w:rPr>
        <w:t>«Я, каким кажусь себе»</w:t>
      </w:r>
      <w:r w:rsidR="00FF1FE8" w:rsidRPr="00A8102D">
        <w:rPr>
          <w:b/>
          <w:color w:val="000000"/>
          <w:sz w:val="28"/>
          <w:szCs w:val="48"/>
        </w:rPr>
        <w:t>?</w:t>
      </w:r>
    </w:p>
    <w:p w:rsidR="00FF1FE8" w:rsidRPr="0012173F" w:rsidRDefault="00FF1FE8" w:rsidP="0012173F">
      <w:pPr>
        <w:spacing w:line="360" w:lineRule="auto"/>
        <w:ind w:firstLine="709"/>
        <w:jc w:val="both"/>
        <w:rPr>
          <w:color w:val="000000"/>
          <w:sz w:val="28"/>
        </w:rPr>
      </w:pPr>
    </w:p>
    <w:p w:rsidR="00FF79D4" w:rsidRPr="0012173F" w:rsidRDefault="00FF79D4" w:rsidP="0012173F">
      <w:pPr>
        <w:spacing w:line="360" w:lineRule="auto"/>
        <w:ind w:firstLine="709"/>
        <w:jc w:val="both"/>
        <w:rPr>
          <w:color w:val="000000"/>
          <w:sz w:val="28"/>
          <w:szCs w:val="28"/>
        </w:rPr>
      </w:pPr>
      <w:r w:rsidRPr="0012173F">
        <w:rPr>
          <w:color w:val="000000"/>
          <w:sz w:val="28"/>
          <w:szCs w:val="28"/>
        </w:rPr>
        <w:t>В психологии существует метод парного сравнения. Суть его в том, что сопоставляются результаты выполнения некоторого задания, теста попарно у людей, которые похожи между собой во всем, кроме того, что интересует исследователя. В каждой паре подростки отличаются друг от друга тем, что один растет в семье и учится в обычной школе,</w:t>
      </w:r>
      <w:r w:rsidR="0012173F">
        <w:rPr>
          <w:color w:val="000000"/>
          <w:sz w:val="28"/>
          <w:szCs w:val="28"/>
        </w:rPr>
        <w:t xml:space="preserve"> </w:t>
      </w:r>
      <w:r w:rsidRPr="0012173F">
        <w:rPr>
          <w:color w:val="000000"/>
          <w:sz w:val="28"/>
          <w:szCs w:val="28"/>
        </w:rPr>
        <w:t>а другой воспитывается и обучается в школе – интернате</w:t>
      </w:r>
      <w:r w:rsidR="00CD2EAA" w:rsidRPr="0012173F">
        <w:rPr>
          <w:color w:val="000000"/>
          <w:sz w:val="28"/>
          <w:szCs w:val="28"/>
        </w:rPr>
        <w:t xml:space="preserve"> (5, стр.</w:t>
      </w:r>
      <w:r w:rsidR="0012173F">
        <w:rPr>
          <w:color w:val="000000"/>
          <w:sz w:val="28"/>
          <w:szCs w:val="28"/>
        </w:rPr>
        <w:t> </w:t>
      </w:r>
      <w:r w:rsidR="0012173F" w:rsidRPr="0012173F">
        <w:rPr>
          <w:color w:val="000000"/>
          <w:sz w:val="28"/>
          <w:szCs w:val="28"/>
        </w:rPr>
        <w:t>1</w:t>
      </w:r>
      <w:r w:rsidR="00CD2EAA" w:rsidRPr="0012173F">
        <w:rPr>
          <w:color w:val="000000"/>
          <w:sz w:val="28"/>
          <w:szCs w:val="28"/>
        </w:rPr>
        <w:t>64)</w:t>
      </w:r>
    </w:p>
    <w:p w:rsidR="0097269B" w:rsidRPr="0012173F" w:rsidRDefault="0097269B" w:rsidP="0012173F">
      <w:pPr>
        <w:numPr>
          <w:ilvl w:val="0"/>
          <w:numId w:val="8"/>
        </w:numPr>
        <w:tabs>
          <w:tab w:val="clear" w:pos="360"/>
          <w:tab w:val="num" w:pos="180"/>
        </w:tabs>
        <w:spacing w:line="360" w:lineRule="auto"/>
        <w:ind w:left="0" w:firstLine="709"/>
        <w:jc w:val="both"/>
        <w:rPr>
          <w:b/>
          <w:color w:val="000000"/>
          <w:sz w:val="28"/>
        </w:rPr>
      </w:pPr>
      <w:r w:rsidRPr="0012173F">
        <w:rPr>
          <w:b/>
          <w:color w:val="000000"/>
          <w:sz w:val="28"/>
        </w:rPr>
        <w:t>1 пара.</w:t>
      </w:r>
    </w:p>
    <w:p w:rsidR="0097269B" w:rsidRPr="0012173F" w:rsidRDefault="0097269B" w:rsidP="0012173F">
      <w:pPr>
        <w:spacing w:line="360" w:lineRule="auto"/>
        <w:ind w:firstLine="709"/>
        <w:jc w:val="both"/>
        <w:rPr>
          <w:color w:val="000000"/>
          <w:sz w:val="28"/>
          <w:szCs w:val="22"/>
        </w:rPr>
      </w:pPr>
      <w:r w:rsidRPr="0012173F">
        <w:rPr>
          <w:b/>
          <w:color w:val="000000"/>
          <w:sz w:val="28"/>
          <w:szCs w:val="22"/>
        </w:rPr>
        <w:t xml:space="preserve">Самоописание мальчика из интерната. </w:t>
      </w:r>
      <w:r w:rsidRPr="0012173F">
        <w:rPr>
          <w:color w:val="000000"/>
          <w:sz w:val="28"/>
          <w:szCs w:val="22"/>
        </w:rPr>
        <w:t>На</w:t>
      </w:r>
      <w:r w:rsidR="0012173F">
        <w:rPr>
          <w:color w:val="000000"/>
          <w:sz w:val="28"/>
          <w:szCs w:val="22"/>
        </w:rPr>
        <w:t xml:space="preserve"> </w:t>
      </w:r>
      <w:r w:rsidRPr="0012173F">
        <w:rPr>
          <w:color w:val="000000"/>
          <w:sz w:val="28"/>
          <w:szCs w:val="22"/>
        </w:rPr>
        <w:t xml:space="preserve">самоподготовке я не всегда делаю уроки. По утрам редко смотрюсь в зеркало. Я всегда встаю после пяти минут. Я ухожу за территорию интерната без разрешения всегда, как только удается. Я думаю только о себе, а ни о ком другом думать не хочу, и если это </w:t>
      </w:r>
      <w:r w:rsidR="0012173F" w:rsidRPr="0012173F">
        <w:rPr>
          <w:color w:val="000000"/>
          <w:sz w:val="28"/>
          <w:szCs w:val="22"/>
        </w:rPr>
        <w:t>кому</w:t>
      </w:r>
      <w:r w:rsidR="0012173F">
        <w:rPr>
          <w:color w:val="000000"/>
          <w:sz w:val="28"/>
          <w:szCs w:val="22"/>
        </w:rPr>
        <w:t>-</w:t>
      </w:r>
      <w:r w:rsidR="0012173F" w:rsidRPr="0012173F">
        <w:rPr>
          <w:color w:val="000000"/>
          <w:sz w:val="28"/>
          <w:szCs w:val="22"/>
        </w:rPr>
        <w:t>то</w:t>
      </w:r>
      <w:r w:rsidRPr="0012173F">
        <w:rPr>
          <w:color w:val="000000"/>
          <w:sz w:val="28"/>
          <w:szCs w:val="22"/>
        </w:rPr>
        <w:t xml:space="preserve"> надо, все равно не хочу. Я неаккуратный. После школы я пойду в ПТУ, в какое пошлют. Но потом все равно займусь тем, чем хочу. А чем – не скажу. Из уроков мне нравится физкультура и география.</w:t>
      </w:r>
      <w:r w:rsidR="00AE70D6" w:rsidRPr="0012173F">
        <w:rPr>
          <w:color w:val="000000"/>
          <w:sz w:val="28"/>
          <w:szCs w:val="22"/>
        </w:rPr>
        <w:t xml:space="preserve"> У меня часто в голове не бывает никаких мыслей, только песни.</w:t>
      </w:r>
      <w:r w:rsidR="0012173F">
        <w:rPr>
          <w:color w:val="000000"/>
          <w:sz w:val="28"/>
          <w:szCs w:val="22"/>
        </w:rPr>
        <w:t xml:space="preserve"> </w:t>
      </w:r>
      <w:r w:rsidRPr="0012173F">
        <w:rPr>
          <w:color w:val="000000"/>
          <w:sz w:val="28"/>
          <w:szCs w:val="22"/>
        </w:rPr>
        <w:t xml:space="preserve">В людях </w:t>
      </w:r>
      <w:r w:rsidR="00AE70D6" w:rsidRPr="0012173F">
        <w:rPr>
          <w:color w:val="000000"/>
          <w:sz w:val="28"/>
          <w:szCs w:val="22"/>
        </w:rPr>
        <w:t>мне нравится гордость и смелость. Я считаю себя человеком так себе. Мне нравится в себе неумение ладить с людьми и воспитателями. Но с ребятами я умею ладить. Я люблю играть в карты.</w:t>
      </w:r>
    </w:p>
    <w:p w:rsidR="00AE70D6" w:rsidRPr="0012173F" w:rsidRDefault="00AE70D6" w:rsidP="0012173F">
      <w:pPr>
        <w:spacing w:line="360" w:lineRule="auto"/>
        <w:ind w:firstLine="709"/>
        <w:jc w:val="both"/>
        <w:rPr>
          <w:color w:val="000000"/>
          <w:sz w:val="28"/>
          <w:szCs w:val="22"/>
        </w:rPr>
      </w:pPr>
      <w:r w:rsidRPr="0012173F">
        <w:rPr>
          <w:b/>
          <w:color w:val="000000"/>
          <w:sz w:val="28"/>
          <w:szCs w:val="22"/>
        </w:rPr>
        <w:t>Самоописание мальчика из массовой школы.</w:t>
      </w:r>
      <w:r w:rsidR="00AD285F" w:rsidRPr="0012173F">
        <w:rPr>
          <w:b/>
          <w:color w:val="000000"/>
          <w:sz w:val="28"/>
          <w:szCs w:val="22"/>
        </w:rPr>
        <w:t xml:space="preserve"> </w:t>
      </w:r>
      <w:r w:rsidR="00AD285F" w:rsidRPr="0012173F">
        <w:rPr>
          <w:color w:val="000000"/>
          <w:sz w:val="28"/>
          <w:szCs w:val="22"/>
        </w:rPr>
        <w:t>Мне</w:t>
      </w:r>
      <w:r w:rsidR="00AD285F" w:rsidRPr="0012173F">
        <w:rPr>
          <w:b/>
          <w:color w:val="000000"/>
          <w:sz w:val="28"/>
          <w:szCs w:val="22"/>
        </w:rPr>
        <w:t xml:space="preserve"> </w:t>
      </w:r>
      <w:r w:rsidR="00AD285F" w:rsidRPr="0012173F">
        <w:rPr>
          <w:color w:val="000000"/>
          <w:sz w:val="28"/>
          <w:szCs w:val="22"/>
        </w:rPr>
        <w:t>уже 14 лет.</w:t>
      </w:r>
      <w:r w:rsidR="0012173F">
        <w:rPr>
          <w:b/>
          <w:color w:val="000000"/>
          <w:sz w:val="28"/>
          <w:szCs w:val="22"/>
        </w:rPr>
        <w:t xml:space="preserve"> </w:t>
      </w:r>
      <w:r w:rsidR="00AD285F" w:rsidRPr="0012173F">
        <w:rPr>
          <w:color w:val="000000"/>
          <w:sz w:val="28"/>
          <w:szCs w:val="22"/>
        </w:rPr>
        <w:t>Я многое умею</w:t>
      </w:r>
      <w:r w:rsidR="0012173F">
        <w:rPr>
          <w:color w:val="000000"/>
          <w:sz w:val="28"/>
          <w:szCs w:val="22"/>
        </w:rPr>
        <w:t xml:space="preserve"> –</w:t>
      </w:r>
      <w:r w:rsidR="0012173F" w:rsidRPr="0012173F">
        <w:rPr>
          <w:color w:val="000000"/>
          <w:sz w:val="28"/>
          <w:szCs w:val="22"/>
        </w:rPr>
        <w:t xml:space="preserve"> </w:t>
      </w:r>
      <w:r w:rsidR="00AD285F" w:rsidRPr="0012173F">
        <w:rPr>
          <w:color w:val="000000"/>
          <w:sz w:val="28"/>
          <w:szCs w:val="22"/>
        </w:rPr>
        <w:t>умею копать, строгать, делать любую физическую работу. Я очень люблю работать топором, рубанком, но люблю еще чинить часы. Я умею водить автомобиль, ездить на мотоцикле.</w:t>
      </w:r>
      <w:r w:rsidR="0012173F">
        <w:rPr>
          <w:color w:val="000000"/>
          <w:sz w:val="28"/>
          <w:szCs w:val="22"/>
        </w:rPr>
        <w:t xml:space="preserve"> </w:t>
      </w:r>
      <w:r w:rsidR="00AD285F" w:rsidRPr="0012173F">
        <w:rPr>
          <w:color w:val="000000"/>
          <w:sz w:val="28"/>
          <w:szCs w:val="22"/>
        </w:rPr>
        <w:t>Я занимаюсь в секции «хоккей – футбол», но больше люблю футбол. В людях мне нравится честность</w:t>
      </w:r>
      <w:r w:rsidR="0012173F">
        <w:rPr>
          <w:color w:val="000000"/>
          <w:sz w:val="28"/>
          <w:szCs w:val="22"/>
        </w:rPr>
        <w:t xml:space="preserve"> </w:t>
      </w:r>
      <w:r w:rsidR="00AD285F" w:rsidRPr="0012173F">
        <w:rPr>
          <w:color w:val="000000"/>
          <w:sz w:val="28"/>
          <w:szCs w:val="22"/>
        </w:rPr>
        <w:t>и смелость. Мой характер мне очень нравится. Он у меня всякий, но чаще средний.</w:t>
      </w:r>
      <w:r w:rsidR="0012173F">
        <w:rPr>
          <w:color w:val="000000"/>
          <w:sz w:val="28"/>
          <w:szCs w:val="22"/>
        </w:rPr>
        <w:t xml:space="preserve"> </w:t>
      </w:r>
      <w:r w:rsidR="00AD285F" w:rsidRPr="0012173F">
        <w:rPr>
          <w:color w:val="000000"/>
          <w:sz w:val="28"/>
          <w:szCs w:val="22"/>
        </w:rPr>
        <w:t>Что мне в себе нравится – это то, что я умею дружить. Я дружу со многими (но не со всеми). Еще я очень люблю петь. Я думаю, что я смогу выполнить все свои мечты, если смогу пересилить себя.</w:t>
      </w:r>
    </w:p>
    <w:p w:rsidR="00AD285F" w:rsidRPr="0012173F" w:rsidRDefault="00AD285F" w:rsidP="0012173F">
      <w:pPr>
        <w:numPr>
          <w:ilvl w:val="0"/>
          <w:numId w:val="8"/>
        </w:numPr>
        <w:tabs>
          <w:tab w:val="clear" w:pos="360"/>
          <w:tab w:val="num" w:pos="180"/>
        </w:tabs>
        <w:spacing w:line="360" w:lineRule="auto"/>
        <w:ind w:left="0" w:firstLine="709"/>
        <w:jc w:val="both"/>
        <w:rPr>
          <w:b/>
          <w:color w:val="000000"/>
          <w:sz w:val="28"/>
        </w:rPr>
      </w:pPr>
      <w:r w:rsidRPr="0012173F">
        <w:rPr>
          <w:b/>
          <w:color w:val="000000"/>
          <w:sz w:val="28"/>
        </w:rPr>
        <w:t>2 пара.</w:t>
      </w:r>
    </w:p>
    <w:p w:rsidR="00AD285F" w:rsidRPr="0012173F" w:rsidRDefault="00AD285F" w:rsidP="0012173F">
      <w:pPr>
        <w:spacing w:line="360" w:lineRule="auto"/>
        <w:ind w:firstLine="709"/>
        <w:jc w:val="both"/>
        <w:rPr>
          <w:color w:val="000000"/>
          <w:sz w:val="28"/>
          <w:szCs w:val="22"/>
        </w:rPr>
      </w:pPr>
      <w:r w:rsidRPr="0012173F">
        <w:rPr>
          <w:b/>
          <w:color w:val="000000"/>
          <w:sz w:val="28"/>
          <w:szCs w:val="22"/>
        </w:rPr>
        <w:t xml:space="preserve">Самоописание мальчика из интерната. </w:t>
      </w:r>
      <w:r w:rsidRPr="0012173F">
        <w:rPr>
          <w:color w:val="000000"/>
          <w:sz w:val="28"/>
          <w:szCs w:val="22"/>
        </w:rPr>
        <w:t xml:space="preserve">Я, </w:t>
      </w:r>
      <w:r w:rsidR="0012173F" w:rsidRPr="0012173F">
        <w:rPr>
          <w:color w:val="000000"/>
          <w:sz w:val="28"/>
          <w:szCs w:val="22"/>
        </w:rPr>
        <w:t>Л.А.</w:t>
      </w:r>
      <w:r w:rsidRPr="0012173F">
        <w:rPr>
          <w:color w:val="000000"/>
          <w:sz w:val="28"/>
          <w:szCs w:val="22"/>
        </w:rPr>
        <w:t>,</w:t>
      </w:r>
      <w:r w:rsidRPr="0012173F">
        <w:rPr>
          <w:b/>
          <w:color w:val="000000"/>
          <w:sz w:val="28"/>
          <w:szCs w:val="22"/>
        </w:rPr>
        <w:t xml:space="preserve"> </w:t>
      </w:r>
      <w:r w:rsidRPr="0012173F">
        <w:rPr>
          <w:color w:val="000000"/>
          <w:sz w:val="28"/>
          <w:szCs w:val="22"/>
        </w:rPr>
        <w:t>ученик</w:t>
      </w:r>
      <w:r w:rsidR="0012173F">
        <w:rPr>
          <w:color w:val="000000"/>
          <w:sz w:val="28"/>
          <w:szCs w:val="22"/>
        </w:rPr>
        <w:t xml:space="preserve"> </w:t>
      </w:r>
      <w:r w:rsidRPr="0012173F">
        <w:rPr>
          <w:color w:val="000000"/>
          <w:sz w:val="28"/>
          <w:szCs w:val="22"/>
        </w:rPr>
        <w:t xml:space="preserve">7 класса. Я высокий, нравлюсь девочкам, у меня хорошая спортивная фигура. Я считаю себя не совсем хорошим человеком, но </w:t>
      </w:r>
      <w:r w:rsidR="0012173F" w:rsidRPr="0012173F">
        <w:rPr>
          <w:color w:val="000000"/>
          <w:sz w:val="28"/>
          <w:szCs w:val="22"/>
        </w:rPr>
        <w:t>все</w:t>
      </w:r>
      <w:r w:rsidR="0012173F">
        <w:rPr>
          <w:color w:val="000000"/>
          <w:sz w:val="28"/>
          <w:szCs w:val="22"/>
        </w:rPr>
        <w:t>-</w:t>
      </w:r>
      <w:r w:rsidR="0012173F" w:rsidRPr="0012173F">
        <w:rPr>
          <w:color w:val="000000"/>
          <w:sz w:val="28"/>
          <w:szCs w:val="22"/>
        </w:rPr>
        <w:t>таки</w:t>
      </w:r>
      <w:r w:rsidRPr="0012173F">
        <w:rPr>
          <w:color w:val="000000"/>
          <w:sz w:val="28"/>
          <w:szCs w:val="22"/>
        </w:rPr>
        <w:t xml:space="preserve"> не так уж, чтобы и совсем плохим.</w:t>
      </w:r>
      <w:r w:rsidR="0012173F">
        <w:rPr>
          <w:color w:val="000000"/>
          <w:sz w:val="28"/>
          <w:szCs w:val="22"/>
        </w:rPr>
        <w:t xml:space="preserve"> </w:t>
      </w:r>
      <w:r w:rsidRPr="0012173F">
        <w:rPr>
          <w:color w:val="000000"/>
          <w:sz w:val="28"/>
          <w:szCs w:val="22"/>
        </w:rPr>
        <w:t>Раньше мне казалось, что я многое могу и умею, а теперь нет.</w:t>
      </w:r>
      <w:r w:rsidR="00A30336" w:rsidRPr="0012173F">
        <w:rPr>
          <w:color w:val="000000"/>
          <w:sz w:val="28"/>
          <w:szCs w:val="22"/>
        </w:rPr>
        <w:t xml:space="preserve"> Мой воспитатель говорит, что я врун, грубый, недобрый, полный эгоист. Но я могу прийти другому на помощь, сделать другому </w:t>
      </w:r>
      <w:r w:rsidR="0012173F" w:rsidRPr="0012173F">
        <w:rPr>
          <w:color w:val="000000"/>
          <w:sz w:val="28"/>
          <w:szCs w:val="22"/>
        </w:rPr>
        <w:t>что</w:t>
      </w:r>
      <w:r w:rsidR="0012173F">
        <w:rPr>
          <w:color w:val="000000"/>
          <w:sz w:val="28"/>
          <w:szCs w:val="22"/>
        </w:rPr>
        <w:t>-</w:t>
      </w:r>
      <w:r w:rsidR="0012173F" w:rsidRPr="0012173F">
        <w:rPr>
          <w:color w:val="000000"/>
          <w:sz w:val="28"/>
          <w:szCs w:val="22"/>
        </w:rPr>
        <w:t>нибудь</w:t>
      </w:r>
      <w:r w:rsidR="00A30336" w:rsidRPr="0012173F">
        <w:rPr>
          <w:color w:val="000000"/>
          <w:sz w:val="28"/>
          <w:szCs w:val="22"/>
        </w:rPr>
        <w:t xml:space="preserve"> хорошее. Я люблю физкультуру и спорт. Я смелый, хотя в это и не верят. Я считаю, что я вполне умный. Я хотел бы стать шефом дальних перевозок, но,</w:t>
      </w:r>
      <w:r w:rsidR="0012173F">
        <w:rPr>
          <w:color w:val="000000"/>
          <w:sz w:val="28"/>
          <w:szCs w:val="22"/>
        </w:rPr>
        <w:t xml:space="preserve"> </w:t>
      </w:r>
      <w:r w:rsidR="00A30336" w:rsidRPr="0012173F">
        <w:rPr>
          <w:color w:val="000000"/>
          <w:sz w:val="28"/>
          <w:szCs w:val="22"/>
        </w:rPr>
        <w:t>наверное, пойду в ПТУ – 36. Я не выполняю правил внутреннего распорядка, но делаю все так, чтобы меня ругали пореже. Я не коллективист, но люблю сборы и обсуждения.</w:t>
      </w:r>
    </w:p>
    <w:p w:rsidR="00A30336" w:rsidRPr="0012173F" w:rsidRDefault="00A30336" w:rsidP="0012173F">
      <w:pPr>
        <w:spacing w:line="360" w:lineRule="auto"/>
        <w:ind w:firstLine="709"/>
        <w:jc w:val="both"/>
        <w:rPr>
          <w:color w:val="000000"/>
          <w:sz w:val="28"/>
          <w:szCs w:val="22"/>
        </w:rPr>
      </w:pPr>
      <w:r w:rsidRPr="0012173F">
        <w:rPr>
          <w:b/>
          <w:color w:val="000000"/>
          <w:sz w:val="28"/>
          <w:szCs w:val="22"/>
        </w:rPr>
        <w:t xml:space="preserve">Самоописание мальчика из массовой школы. </w:t>
      </w:r>
      <w:r w:rsidRPr="0012173F">
        <w:rPr>
          <w:color w:val="000000"/>
          <w:sz w:val="28"/>
          <w:szCs w:val="22"/>
        </w:rPr>
        <w:t>Я мальчик, мне 14 лет. Я увлекаюсь плаванием (в бассейне), настольным теннисом, футболом.</w:t>
      </w:r>
      <w:r w:rsidR="0012173F">
        <w:rPr>
          <w:color w:val="000000"/>
          <w:sz w:val="28"/>
          <w:szCs w:val="22"/>
        </w:rPr>
        <w:t xml:space="preserve"> </w:t>
      </w:r>
      <w:r w:rsidRPr="0012173F">
        <w:rPr>
          <w:color w:val="000000"/>
          <w:sz w:val="28"/>
          <w:szCs w:val="22"/>
        </w:rPr>
        <w:t>Я учусь в музыкальной школе. Я очень хочу иметь настоящего друга. Но у меня это плохо получается. Я думаю, что если люди дружат, то они должны дружить всю жизнь и помогать друг другу. Мне нравятся люди смелые, сильные. Когда я закончу школу, я пойду в военное училище. Я люблю заниматься спортом, играть и ходить в школу.</w:t>
      </w:r>
      <w:r w:rsidR="0012173F">
        <w:rPr>
          <w:color w:val="000000"/>
          <w:sz w:val="28"/>
          <w:szCs w:val="22"/>
        </w:rPr>
        <w:t xml:space="preserve"> </w:t>
      </w:r>
      <w:r w:rsidRPr="0012173F">
        <w:rPr>
          <w:color w:val="000000"/>
          <w:sz w:val="28"/>
          <w:szCs w:val="22"/>
        </w:rPr>
        <w:t>У меня много недостатков: главный мой недостаток, у меня нет силы воли и очень плохой, драчливый характер. Но я воспитываю свой характер, стараюсь сделать сначала все дела, а потом идти гулять. Я хочу стать человеком, которого уважают.</w:t>
      </w:r>
      <w:r w:rsidR="0012173F">
        <w:rPr>
          <w:color w:val="000000"/>
          <w:sz w:val="28"/>
          <w:szCs w:val="22"/>
        </w:rPr>
        <w:t xml:space="preserve"> </w:t>
      </w:r>
      <w:r w:rsidRPr="0012173F">
        <w:rPr>
          <w:color w:val="000000"/>
          <w:sz w:val="28"/>
          <w:szCs w:val="22"/>
        </w:rPr>
        <w:t>Мне хочется быть полезным.</w:t>
      </w:r>
    </w:p>
    <w:p w:rsidR="004F0F7D" w:rsidRPr="0012173F" w:rsidRDefault="004F0F7D" w:rsidP="0012173F">
      <w:pPr>
        <w:spacing w:line="360" w:lineRule="auto"/>
        <w:ind w:firstLine="709"/>
        <w:jc w:val="both"/>
        <w:rPr>
          <w:color w:val="000000"/>
          <w:sz w:val="28"/>
          <w:szCs w:val="28"/>
        </w:rPr>
      </w:pPr>
      <w:r w:rsidRPr="0012173F">
        <w:rPr>
          <w:color w:val="000000"/>
          <w:sz w:val="28"/>
          <w:szCs w:val="28"/>
        </w:rPr>
        <w:t>Анализ содержания самоописания дает возможность составить представление об образе Я, имеющемся у подростков. Содержание образа Я</w:t>
      </w:r>
      <w:r w:rsidR="0012173F">
        <w:rPr>
          <w:color w:val="000000"/>
          <w:sz w:val="28"/>
          <w:szCs w:val="28"/>
        </w:rPr>
        <w:t xml:space="preserve"> </w:t>
      </w:r>
      <w:r w:rsidRPr="0012173F">
        <w:rPr>
          <w:color w:val="000000"/>
          <w:sz w:val="28"/>
          <w:szCs w:val="28"/>
        </w:rPr>
        <w:t xml:space="preserve">выражает то, что человек считает в себе наиболее значимым, </w:t>
      </w:r>
      <w:r w:rsidR="00373D62" w:rsidRPr="0012173F">
        <w:rPr>
          <w:color w:val="000000"/>
          <w:sz w:val="28"/>
          <w:szCs w:val="28"/>
        </w:rPr>
        <w:t xml:space="preserve">что, </w:t>
      </w:r>
      <w:r w:rsidRPr="0012173F">
        <w:rPr>
          <w:color w:val="000000"/>
          <w:sz w:val="28"/>
          <w:szCs w:val="28"/>
        </w:rPr>
        <w:t xml:space="preserve">по его </w:t>
      </w:r>
      <w:r w:rsidR="00373D62" w:rsidRPr="0012173F">
        <w:rPr>
          <w:color w:val="000000"/>
          <w:sz w:val="28"/>
          <w:szCs w:val="28"/>
        </w:rPr>
        <w:t xml:space="preserve">мнению, </w:t>
      </w:r>
      <w:r w:rsidRPr="0012173F">
        <w:rPr>
          <w:color w:val="000000"/>
          <w:sz w:val="28"/>
          <w:szCs w:val="28"/>
        </w:rPr>
        <w:t>может отличить его от других. Поэтому с психологической точки зрения</w:t>
      </w:r>
      <w:r w:rsidR="0012173F">
        <w:rPr>
          <w:color w:val="000000"/>
          <w:sz w:val="28"/>
          <w:szCs w:val="28"/>
        </w:rPr>
        <w:t xml:space="preserve"> </w:t>
      </w:r>
      <w:r w:rsidRPr="0012173F">
        <w:rPr>
          <w:color w:val="000000"/>
          <w:sz w:val="28"/>
          <w:szCs w:val="28"/>
        </w:rPr>
        <w:t xml:space="preserve">образ Я имеет ценностно-различительный характер. </w:t>
      </w:r>
      <w:r w:rsidR="00373D62" w:rsidRPr="0012173F">
        <w:rPr>
          <w:color w:val="000000"/>
          <w:sz w:val="28"/>
          <w:szCs w:val="28"/>
        </w:rPr>
        <w:t>И</w:t>
      </w:r>
      <w:r w:rsidRPr="0012173F">
        <w:rPr>
          <w:color w:val="000000"/>
          <w:sz w:val="28"/>
          <w:szCs w:val="28"/>
        </w:rPr>
        <w:t>з приведенных протоколов</w:t>
      </w:r>
      <w:r w:rsidR="00373D62" w:rsidRPr="0012173F">
        <w:rPr>
          <w:color w:val="000000"/>
          <w:sz w:val="28"/>
          <w:szCs w:val="28"/>
        </w:rPr>
        <w:t xml:space="preserve"> видно</w:t>
      </w:r>
      <w:r w:rsidRPr="0012173F">
        <w:rPr>
          <w:color w:val="000000"/>
          <w:sz w:val="28"/>
          <w:szCs w:val="28"/>
        </w:rPr>
        <w:t xml:space="preserve">, </w:t>
      </w:r>
      <w:r w:rsidR="00373D62" w:rsidRPr="0012173F">
        <w:rPr>
          <w:color w:val="000000"/>
          <w:sz w:val="28"/>
          <w:szCs w:val="28"/>
        </w:rPr>
        <w:t>что</w:t>
      </w:r>
      <w:r w:rsidRPr="0012173F">
        <w:rPr>
          <w:color w:val="000000"/>
          <w:sz w:val="28"/>
          <w:szCs w:val="28"/>
        </w:rPr>
        <w:t xml:space="preserve"> в школе, и в интернате встреча</w:t>
      </w:r>
      <w:r w:rsidR="00373D62" w:rsidRPr="0012173F">
        <w:rPr>
          <w:color w:val="000000"/>
          <w:sz w:val="28"/>
          <w:szCs w:val="28"/>
        </w:rPr>
        <w:t>ются</w:t>
      </w:r>
      <w:r w:rsidRPr="0012173F">
        <w:rPr>
          <w:color w:val="000000"/>
          <w:sz w:val="28"/>
          <w:szCs w:val="28"/>
        </w:rPr>
        <w:t xml:space="preserve"> различны</w:t>
      </w:r>
      <w:r w:rsidR="00373D62" w:rsidRPr="0012173F">
        <w:rPr>
          <w:color w:val="000000"/>
          <w:sz w:val="28"/>
          <w:szCs w:val="28"/>
        </w:rPr>
        <w:t>е</w:t>
      </w:r>
      <w:r w:rsidRPr="0012173F">
        <w:rPr>
          <w:color w:val="000000"/>
          <w:sz w:val="28"/>
          <w:szCs w:val="28"/>
        </w:rPr>
        <w:t xml:space="preserve"> самоописания подростков. И выбраны они были не случайно, так как отражают некоторые типичные для сравниваемых групп тенденции.</w:t>
      </w:r>
    </w:p>
    <w:p w:rsidR="004F0F7D" w:rsidRPr="0012173F" w:rsidRDefault="004F0F7D" w:rsidP="0012173F">
      <w:pPr>
        <w:spacing w:line="360" w:lineRule="auto"/>
        <w:ind w:firstLine="709"/>
        <w:jc w:val="both"/>
        <w:rPr>
          <w:color w:val="000000"/>
          <w:sz w:val="28"/>
          <w:szCs w:val="28"/>
        </w:rPr>
      </w:pPr>
      <w:r w:rsidRPr="0012173F">
        <w:rPr>
          <w:color w:val="000000"/>
          <w:sz w:val="28"/>
          <w:szCs w:val="28"/>
        </w:rPr>
        <w:t>А сейчас</w:t>
      </w:r>
      <w:r w:rsidR="00854F8E" w:rsidRPr="0012173F">
        <w:rPr>
          <w:color w:val="000000"/>
          <w:sz w:val="28"/>
          <w:szCs w:val="28"/>
        </w:rPr>
        <w:t>,</w:t>
      </w:r>
      <w:r w:rsidRPr="0012173F">
        <w:rPr>
          <w:color w:val="000000"/>
          <w:sz w:val="28"/>
          <w:szCs w:val="28"/>
        </w:rPr>
        <w:t xml:space="preserve"> мне бы хотелось более подробно остановиться на рассмотрении вопроса о </w:t>
      </w:r>
      <w:r w:rsidRPr="0012173F">
        <w:rPr>
          <w:b/>
          <w:color w:val="000000"/>
          <w:sz w:val="28"/>
          <w:szCs w:val="28"/>
        </w:rPr>
        <w:t>психологических проблемах детей</w:t>
      </w:r>
      <w:r w:rsidRPr="0012173F">
        <w:rPr>
          <w:color w:val="000000"/>
          <w:sz w:val="28"/>
          <w:szCs w:val="28"/>
        </w:rPr>
        <w:t>, проживающих в различных условиях (дети из школ – интернатов</w:t>
      </w:r>
      <w:r w:rsidR="002F776D" w:rsidRPr="0012173F">
        <w:rPr>
          <w:color w:val="000000"/>
          <w:sz w:val="28"/>
          <w:szCs w:val="28"/>
        </w:rPr>
        <w:t>, лишенных родительского попечительства</w:t>
      </w:r>
      <w:r w:rsidRPr="0012173F">
        <w:rPr>
          <w:color w:val="000000"/>
          <w:sz w:val="28"/>
          <w:szCs w:val="28"/>
        </w:rPr>
        <w:t xml:space="preserve"> и дети из массовых школ).</w:t>
      </w:r>
    </w:p>
    <w:p w:rsidR="004F0F7D" w:rsidRPr="0012173F" w:rsidRDefault="004F0F7D" w:rsidP="0012173F">
      <w:pPr>
        <w:numPr>
          <w:ilvl w:val="0"/>
          <w:numId w:val="10"/>
        </w:numPr>
        <w:tabs>
          <w:tab w:val="clear" w:pos="360"/>
          <w:tab w:val="num" w:pos="180"/>
        </w:tabs>
        <w:spacing w:line="360" w:lineRule="auto"/>
        <w:ind w:left="0" w:firstLine="709"/>
        <w:jc w:val="both"/>
        <w:rPr>
          <w:b/>
          <w:color w:val="000000"/>
          <w:sz w:val="28"/>
          <w:szCs w:val="28"/>
        </w:rPr>
      </w:pPr>
      <w:r w:rsidRPr="0012173F">
        <w:rPr>
          <w:b/>
          <w:color w:val="000000"/>
          <w:sz w:val="28"/>
          <w:szCs w:val="28"/>
        </w:rPr>
        <w:t>Образ Я</w:t>
      </w:r>
    </w:p>
    <w:p w:rsidR="007B0CAF" w:rsidRPr="0012173F" w:rsidRDefault="0036137D" w:rsidP="0012173F">
      <w:pPr>
        <w:spacing w:line="360" w:lineRule="auto"/>
        <w:ind w:firstLine="709"/>
        <w:jc w:val="both"/>
        <w:rPr>
          <w:i/>
          <w:color w:val="000000"/>
          <w:sz w:val="28"/>
          <w:szCs w:val="28"/>
        </w:rPr>
      </w:pPr>
      <w:r w:rsidRPr="0012173F">
        <w:rPr>
          <w:b/>
          <w:color w:val="000000"/>
          <w:sz w:val="28"/>
          <w:szCs w:val="28"/>
        </w:rPr>
        <w:t>С</w:t>
      </w:r>
      <w:r w:rsidRPr="0012173F">
        <w:rPr>
          <w:color w:val="000000"/>
          <w:sz w:val="28"/>
          <w:szCs w:val="28"/>
        </w:rPr>
        <w:t xml:space="preserve">равнивая содержание </w:t>
      </w:r>
      <w:r w:rsidRPr="0012173F">
        <w:rPr>
          <w:b/>
          <w:color w:val="000000"/>
          <w:sz w:val="28"/>
          <w:szCs w:val="28"/>
        </w:rPr>
        <w:t>Я</w:t>
      </w:r>
      <w:r w:rsidRPr="0012173F">
        <w:rPr>
          <w:color w:val="000000"/>
          <w:sz w:val="28"/>
          <w:szCs w:val="28"/>
        </w:rPr>
        <w:t xml:space="preserve"> у воспитанников интерната и учащихся массовой школы, обнаружилось, что только в той части, которая касается взаимоотношений подростка с другими людьми, оно сходно. Это, по-видимому, отражает сензитивность подросткового возраста к данной проблематике, </w:t>
      </w:r>
      <w:r w:rsidR="00373D62" w:rsidRPr="0012173F">
        <w:rPr>
          <w:color w:val="000000"/>
          <w:sz w:val="28"/>
          <w:szCs w:val="28"/>
        </w:rPr>
        <w:t xml:space="preserve">так как </w:t>
      </w:r>
      <w:r w:rsidRPr="0012173F">
        <w:rPr>
          <w:color w:val="000000"/>
          <w:sz w:val="28"/>
          <w:szCs w:val="28"/>
        </w:rPr>
        <w:t xml:space="preserve">для подростков общение со сверстниками, равна как и перестройка взаимоотношений со взрослыми. </w:t>
      </w:r>
      <w:r w:rsidR="000F4B7F" w:rsidRPr="0012173F">
        <w:rPr>
          <w:color w:val="000000"/>
          <w:sz w:val="28"/>
          <w:szCs w:val="28"/>
        </w:rPr>
        <w:t>П</w:t>
      </w:r>
      <w:r w:rsidRPr="0012173F">
        <w:rPr>
          <w:color w:val="000000"/>
          <w:sz w:val="28"/>
          <w:szCs w:val="28"/>
        </w:rPr>
        <w:t>ри детально</w:t>
      </w:r>
      <w:r w:rsidR="000F4B7F" w:rsidRPr="0012173F">
        <w:rPr>
          <w:color w:val="000000"/>
          <w:sz w:val="28"/>
          <w:szCs w:val="28"/>
        </w:rPr>
        <w:t>м</w:t>
      </w:r>
      <w:r w:rsidRPr="0012173F">
        <w:rPr>
          <w:color w:val="000000"/>
          <w:sz w:val="28"/>
          <w:szCs w:val="28"/>
        </w:rPr>
        <w:t xml:space="preserve"> анализе здесь нашлись различия. Школьники, как правило, акцентируют внимание на тех своих качествах, которые помогают или мешают им стать хорошим другом, на своих умениях, я точнее неумениях, трудностях в понимании других людей. У воспитанников интерната такие темы совершенно непопулярны. Сравнение образа Я в данном аспекте создает впечатление, будто воспитанники детского дома более социализированы, лучше умеют подчинить себе ситуацию, использовать ее в своих целях. На деле это не так. Они значительно более инфальтильны, зависимы в поведении, в самооценке от окружающих.</w:t>
      </w:r>
      <w:r w:rsidR="00834E1A" w:rsidRPr="0012173F">
        <w:rPr>
          <w:color w:val="000000"/>
          <w:sz w:val="28"/>
          <w:szCs w:val="28"/>
        </w:rPr>
        <w:t xml:space="preserve"> </w:t>
      </w:r>
      <w:r w:rsidR="00270DC2" w:rsidRPr="0012173F">
        <w:rPr>
          <w:color w:val="000000"/>
          <w:sz w:val="28"/>
          <w:szCs w:val="28"/>
        </w:rPr>
        <w:t>В о</w:t>
      </w:r>
      <w:r w:rsidR="00834E1A" w:rsidRPr="0012173F">
        <w:rPr>
          <w:color w:val="000000"/>
          <w:sz w:val="28"/>
          <w:szCs w:val="28"/>
        </w:rPr>
        <w:t xml:space="preserve">бразе </w:t>
      </w:r>
      <w:r w:rsidR="00834E1A" w:rsidRPr="0012173F">
        <w:rPr>
          <w:b/>
          <w:color w:val="000000"/>
          <w:sz w:val="28"/>
          <w:szCs w:val="28"/>
        </w:rPr>
        <w:t>Я</w:t>
      </w:r>
      <w:r w:rsidR="00834E1A" w:rsidRPr="0012173F">
        <w:rPr>
          <w:color w:val="000000"/>
          <w:sz w:val="28"/>
          <w:szCs w:val="28"/>
        </w:rPr>
        <w:t xml:space="preserve"> это, в частности, ярко проявляется в том, что если школьники открыто выражают свое стремление к самостоятельности, протест против опеки и контроля, то и интернате</w:t>
      </w:r>
      <w:r w:rsidR="0012173F">
        <w:rPr>
          <w:color w:val="000000"/>
          <w:sz w:val="28"/>
          <w:szCs w:val="28"/>
        </w:rPr>
        <w:t xml:space="preserve"> </w:t>
      </w:r>
      <w:r w:rsidR="00834E1A" w:rsidRPr="0012173F">
        <w:rPr>
          <w:color w:val="000000"/>
          <w:sz w:val="28"/>
          <w:szCs w:val="28"/>
        </w:rPr>
        <w:t>в качестве ценности выделяется прямопротивоположное – признание</w:t>
      </w:r>
      <w:r w:rsidR="0012173F">
        <w:rPr>
          <w:color w:val="000000"/>
          <w:sz w:val="28"/>
          <w:szCs w:val="28"/>
        </w:rPr>
        <w:t xml:space="preserve"> </w:t>
      </w:r>
      <w:r w:rsidR="00834E1A" w:rsidRPr="0012173F">
        <w:rPr>
          <w:color w:val="000000"/>
          <w:sz w:val="28"/>
          <w:szCs w:val="28"/>
        </w:rPr>
        <w:t>необходимо</w:t>
      </w:r>
      <w:r w:rsidR="00373D62" w:rsidRPr="0012173F">
        <w:rPr>
          <w:color w:val="000000"/>
          <w:sz w:val="28"/>
          <w:szCs w:val="28"/>
        </w:rPr>
        <w:t>го</w:t>
      </w:r>
      <w:r w:rsidR="00834E1A" w:rsidRPr="0012173F">
        <w:rPr>
          <w:color w:val="000000"/>
          <w:sz w:val="28"/>
          <w:szCs w:val="28"/>
        </w:rPr>
        <w:t xml:space="preserve"> контроля над собой. При сравнении самооценок подросток обращает внимание на</w:t>
      </w:r>
      <w:r w:rsidR="0012173F">
        <w:rPr>
          <w:color w:val="000000"/>
          <w:sz w:val="28"/>
          <w:szCs w:val="28"/>
        </w:rPr>
        <w:t xml:space="preserve"> </w:t>
      </w:r>
      <w:r w:rsidR="00834E1A" w:rsidRPr="0012173F">
        <w:rPr>
          <w:color w:val="000000"/>
          <w:sz w:val="28"/>
          <w:szCs w:val="28"/>
        </w:rPr>
        <w:t xml:space="preserve">себя то, что у воспитанников интерната они в большинстве случаев негативны и относятся к личности в целом. Основой для такой самооценки служат отрицательные нравственные качества </w:t>
      </w:r>
      <w:r w:rsidR="0012173F" w:rsidRPr="0012173F">
        <w:rPr>
          <w:color w:val="000000"/>
          <w:sz w:val="28"/>
          <w:szCs w:val="28"/>
        </w:rPr>
        <w:t>(«злой»</w:t>
      </w:r>
      <w:r w:rsidR="00834E1A" w:rsidRPr="0012173F">
        <w:rPr>
          <w:color w:val="000000"/>
          <w:sz w:val="28"/>
          <w:szCs w:val="28"/>
        </w:rPr>
        <w:t>, «грубый», «врун», «непослушный», «ленивый», «полный эгоист»). У школьников, как правило, отношение к себе положительное,</w:t>
      </w:r>
      <w:r w:rsidR="0012173F">
        <w:rPr>
          <w:color w:val="000000"/>
          <w:sz w:val="28"/>
          <w:szCs w:val="28"/>
        </w:rPr>
        <w:t xml:space="preserve"> </w:t>
      </w:r>
      <w:r w:rsidR="00834E1A" w:rsidRPr="0012173F">
        <w:rPr>
          <w:color w:val="000000"/>
          <w:sz w:val="28"/>
          <w:szCs w:val="28"/>
        </w:rPr>
        <w:t>а самооценка обычно носит весьма сложный характер, включая общее принятие – неприятие себя по типу</w:t>
      </w:r>
      <w:r w:rsidR="0012173F">
        <w:rPr>
          <w:color w:val="000000"/>
          <w:sz w:val="28"/>
          <w:szCs w:val="28"/>
        </w:rPr>
        <w:t xml:space="preserve"> </w:t>
      </w:r>
      <w:r w:rsidR="00834E1A" w:rsidRPr="0012173F">
        <w:rPr>
          <w:i/>
          <w:color w:val="000000"/>
          <w:sz w:val="28"/>
          <w:szCs w:val="28"/>
        </w:rPr>
        <w:t>«Я себя люблю – я себя не люблю»,</w:t>
      </w:r>
      <w:r w:rsidR="00834E1A" w:rsidRPr="0012173F">
        <w:rPr>
          <w:b/>
          <w:color w:val="000000"/>
          <w:sz w:val="28"/>
          <w:szCs w:val="28"/>
        </w:rPr>
        <w:t xml:space="preserve"> </w:t>
      </w:r>
      <w:r w:rsidR="00834E1A" w:rsidRPr="0012173F">
        <w:rPr>
          <w:color w:val="000000"/>
          <w:sz w:val="28"/>
          <w:szCs w:val="28"/>
        </w:rPr>
        <w:t>оценки своих отдельных умений, достижений, недостатков, а также оценк</w:t>
      </w:r>
      <w:r w:rsidR="000F4B7F" w:rsidRPr="0012173F">
        <w:rPr>
          <w:color w:val="000000"/>
          <w:sz w:val="28"/>
          <w:szCs w:val="28"/>
        </w:rPr>
        <w:t>и</w:t>
      </w:r>
      <w:r w:rsidR="00834E1A" w:rsidRPr="0012173F">
        <w:rPr>
          <w:color w:val="000000"/>
          <w:sz w:val="28"/>
          <w:szCs w:val="28"/>
        </w:rPr>
        <w:t xml:space="preserve"> своего характера как </w:t>
      </w:r>
      <w:r w:rsidR="0012173F" w:rsidRPr="0012173F">
        <w:rPr>
          <w:color w:val="000000"/>
          <w:sz w:val="28"/>
          <w:szCs w:val="28"/>
        </w:rPr>
        <w:t>чего</w:t>
      </w:r>
      <w:r w:rsidR="0012173F">
        <w:rPr>
          <w:color w:val="000000"/>
          <w:sz w:val="28"/>
          <w:szCs w:val="28"/>
        </w:rPr>
        <w:t>-</w:t>
      </w:r>
      <w:r w:rsidR="0012173F" w:rsidRPr="0012173F">
        <w:rPr>
          <w:color w:val="000000"/>
          <w:sz w:val="28"/>
          <w:szCs w:val="28"/>
        </w:rPr>
        <w:t>то</w:t>
      </w:r>
      <w:r w:rsidR="00834E1A" w:rsidRPr="0012173F">
        <w:rPr>
          <w:color w:val="000000"/>
          <w:sz w:val="28"/>
          <w:szCs w:val="28"/>
        </w:rPr>
        <w:t xml:space="preserve"> относительно автономного от </w:t>
      </w:r>
      <w:r w:rsidR="00834E1A" w:rsidRPr="0012173F">
        <w:rPr>
          <w:b/>
          <w:color w:val="000000"/>
          <w:sz w:val="28"/>
          <w:szCs w:val="28"/>
        </w:rPr>
        <w:t>Я</w:t>
      </w:r>
      <w:r w:rsidR="00834E1A" w:rsidRPr="0012173F">
        <w:rPr>
          <w:color w:val="000000"/>
          <w:sz w:val="28"/>
          <w:szCs w:val="28"/>
        </w:rPr>
        <w:t>, с чем подросток</w:t>
      </w:r>
      <w:r w:rsidR="0012173F">
        <w:rPr>
          <w:color w:val="000000"/>
          <w:sz w:val="28"/>
          <w:szCs w:val="28"/>
        </w:rPr>
        <w:t xml:space="preserve"> </w:t>
      </w:r>
      <w:r w:rsidR="007B0CAF" w:rsidRPr="0012173F">
        <w:rPr>
          <w:color w:val="000000"/>
          <w:sz w:val="28"/>
          <w:szCs w:val="28"/>
        </w:rPr>
        <w:t xml:space="preserve">ведет борьбу, воспитательную работу </w:t>
      </w:r>
      <w:r w:rsidR="0012173F">
        <w:rPr>
          <w:color w:val="000000"/>
          <w:sz w:val="28"/>
          <w:szCs w:val="28"/>
        </w:rPr>
        <w:t>и т.п.</w:t>
      </w:r>
      <w:r w:rsidR="007B0CAF" w:rsidRPr="0012173F">
        <w:rPr>
          <w:color w:val="000000"/>
          <w:sz w:val="28"/>
          <w:szCs w:val="28"/>
        </w:rPr>
        <w:t xml:space="preserve"> Типичным высказыванием может служить: </w:t>
      </w:r>
      <w:r w:rsidR="007B0CAF" w:rsidRPr="0012173F">
        <w:rPr>
          <w:i/>
          <w:color w:val="000000"/>
          <w:sz w:val="28"/>
          <w:szCs w:val="28"/>
        </w:rPr>
        <w:t>«Я хороший, умный и добрый человек, но у меня просто невыносимый характер; больше всего в моем характере мне не нравится его вспыльчивость и вредность, поэтому я воспитываю свой характер</w:t>
      </w:r>
      <w:r w:rsidR="002F776D" w:rsidRPr="0012173F">
        <w:rPr>
          <w:i/>
          <w:color w:val="000000"/>
          <w:sz w:val="28"/>
          <w:szCs w:val="28"/>
        </w:rPr>
        <w:t>»</w:t>
      </w:r>
      <w:r w:rsidR="007B0CAF" w:rsidRPr="0012173F">
        <w:rPr>
          <w:i/>
          <w:color w:val="000000"/>
          <w:sz w:val="28"/>
          <w:szCs w:val="28"/>
        </w:rPr>
        <w:t>.</w:t>
      </w:r>
    </w:p>
    <w:p w:rsidR="004F0F7D" w:rsidRPr="0012173F" w:rsidRDefault="007B0CAF" w:rsidP="0012173F">
      <w:pPr>
        <w:numPr>
          <w:ilvl w:val="0"/>
          <w:numId w:val="10"/>
        </w:numPr>
        <w:tabs>
          <w:tab w:val="clear" w:pos="360"/>
          <w:tab w:val="num" w:pos="-540"/>
        </w:tabs>
        <w:spacing w:line="360" w:lineRule="auto"/>
        <w:ind w:left="0" w:firstLine="709"/>
        <w:jc w:val="both"/>
        <w:rPr>
          <w:b/>
          <w:color w:val="000000"/>
          <w:sz w:val="28"/>
          <w:szCs w:val="28"/>
        </w:rPr>
      </w:pPr>
      <w:r w:rsidRPr="0012173F">
        <w:rPr>
          <w:b/>
          <w:color w:val="000000"/>
          <w:sz w:val="28"/>
          <w:szCs w:val="28"/>
        </w:rPr>
        <w:t>Любовь к себе</w:t>
      </w:r>
    </w:p>
    <w:p w:rsidR="007B0CAF" w:rsidRPr="0012173F" w:rsidRDefault="00373D62" w:rsidP="0012173F">
      <w:pPr>
        <w:spacing w:line="360" w:lineRule="auto"/>
        <w:ind w:firstLine="709"/>
        <w:jc w:val="both"/>
        <w:rPr>
          <w:color w:val="000000"/>
          <w:sz w:val="28"/>
          <w:szCs w:val="28"/>
        </w:rPr>
      </w:pPr>
      <w:r w:rsidRPr="0012173F">
        <w:rPr>
          <w:color w:val="000000"/>
          <w:sz w:val="28"/>
          <w:szCs w:val="28"/>
        </w:rPr>
        <w:t>П</w:t>
      </w:r>
      <w:r w:rsidR="007B0CAF" w:rsidRPr="0012173F">
        <w:rPr>
          <w:color w:val="000000"/>
          <w:sz w:val="28"/>
          <w:szCs w:val="28"/>
        </w:rPr>
        <w:t>сихологические исследования свидетельствуют, что любовь к себе – одна из важнейших, базовых потребностей человека. На психологическом языке</w:t>
      </w:r>
      <w:r w:rsidR="0012173F">
        <w:rPr>
          <w:color w:val="000000"/>
          <w:sz w:val="28"/>
          <w:szCs w:val="28"/>
        </w:rPr>
        <w:t xml:space="preserve"> </w:t>
      </w:r>
      <w:r w:rsidR="007B0CAF" w:rsidRPr="0012173F">
        <w:rPr>
          <w:color w:val="000000"/>
          <w:sz w:val="28"/>
          <w:szCs w:val="28"/>
        </w:rPr>
        <w:t>вместо «любви к себе» чаще используются</w:t>
      </w:r>
      <w:r w:rsidR="0012173F">
        <w:rPr>
          <w:color w:val="000000"/>
          <w:sz w:val="28"/>
          <w:szCs w:val="28"/>
        </w:rPr>
        <w:t xml:space="preserve"> </w:t>
      </w:r>
      <w:r w:rsidR="007B0CAF" w:rsidRPr="0012173F">
        <w:rPr>
          <w:color w:val="000000"/>
          <w:sz w:val="28"/>
          <w:szCs w:val="28"/>
        </w:rPr>
        <w:t xml:space="preserve">другие слова: принятие себя, Я – концепция, высокая самооценка </w:t>
      </w:r>
      <w:r w:rsidR="0012173F">
        <w:rPr>
          <w:color w:val="000000"/>
          <w:sz w:val="28"/>
          <w:szCs w:val="28"/>
        </w:rPr>
        <w:t>и т.д.</w:t>
      </w:r>
      <w:r w:rsidR="007B0CAF" w:rsidRPr="0012173F">
        <w:rPr>
          <w:color w:val="000000"/>
          <w:sz w:val="28"/>
          <w:szCs w:val="28"/>
        </w:rPr>
        <w:t xml:space="preserve"> Психологи отмечают, что воспитанники детских учреждений в большинстве в своем имеют негативную Я – концепцию, не уверены в себе.</w:t>
      </w:r>
      <w:r w:rsidR="0012173F">
        <w:rPr>
          <w:color w:val="000000"/>
          <w:sz w:val="28"/>
          <w:szCs w:val="28"/>
        </w:rPr>
        <w:t xml:space="preserve"> </w:t>
      </w:r>
      <w:r w:rsidR="007B0CAF" w:rsidRPr="0012173F">
        <w:rPr>
          <w:color w:val="000000"/>
          <w:sz w:val="28"/>
          <w:szCs w:val="28"/>
        </w:rPr>
        <w:t>Как показывают исследования, при наличии устойчивой негативной Я – концепции у человека возникает так называемый дискомфорт успеха, когда ему бывает неуютно и даже неприятно, что его хвалят. Дискомфорт успеха</w:t>
      </w:r>
      <w:r w:rsidR="0012173F">
        <w:rPr>
          <w:color w:val="000000"/>
          <w:sz w:val="28"/>
          <w:szCs w:val="28"/>
        </w:rPr>
        <w:t xml:space="preserve"> </w:t>
      </w:r>
      <w:r w:rsidR="00DE2D80" w:rsidRPr="0012173F">
        <w:rPr>
          <w:color w:val="000000"/>
          <w:sz w:val="28"/>
          <w:szCs w:val="28"/>
        </w:rPr>
        <w:t>объясняются тем, что человеку важнее сохранить привычное отношение к себе, пусть даже отрицательное, чем иметь неопределенное. В психологии есть такое понятие</w:t>
      </w:r>
      <w:r w:rsidR="0012173F">
        <w:rPr>
          <w:color w:val="000000"/>
          <w:sz w:val="28"/>
          <w:szCs w:val="28"/>
        </w:rPr>
        <w:t xml:space="preserve"> –</w:t>
      </w:r>
      <w:r w:rsidR="0012173F" w:rsidRPr="0012173F">
        <w:rPr>
          <w:color w:val="000000"/>
          <w:sz w:val="28"/>
          <w:szCs w:val="28"/>
        </w:rPr>
        <w:t xml:space="preserve"> </w:t>
      </w:r>
      <w:r w:rsidR="00DE2D80" w:rsidRPr="0012173F">
        <w:rPr>
          <w:i/>
          <w:color w:val="000000"/>
          <w:sz w:val="28"/>
          <w:szCs w:val="28"/>
        </w:rPr>
        <w:t>идентичность</w:t>
      </w:r>
      <w:r w:rsidR="00DE2D80" w:rsidRPr="0012173F">
        <w:rPr>
          <w:color w:val="000000"/>
          <w:sz w:val="28"/>
          <w:szCs w:val="28"/>
        </w:rPr>
        <w:t xml:space="preserve">, или </w:t>
      </w:r>
      <w:r w:rsidR="00DE2D80" w:rsidRPr="0012173F">
        <w:rPr>
          <w:i/>
          <w:color w:val="000000"/>
          <w:sz w:val="28"/>
          <w:szCs w:val="28"/>
        </w:rPr>
        <w:t>самоидентичность</w:t>
      </w:r>
      <w:r w:rsidR="00DE2D80" w:rsidRPr="0012173F">
        <w:rPr>
          <w:color w:val="000000"/>
          <w:sz w:val="28"/>
          <w:szCs w:val="28"/>
        </w:rPr>
        <w:t xml:space="preserve">. Имеется при этом в виду чувство тождества самому себе, чувство постоянства своего </w:t>
      </w:r>
      <w:r w:rsidR="0012173F" w:rsidRPr="0012173F">
        <w:rPr>
          <w:color w:val="000000"/>
          <w:sz w:val="28"/>
          <w:szCs w:val="28"/>
        </w:rPr>
        <w:t>Я.</w:t>
      </w:r>
      <w:r w:rsidR="0012173F">
        <w:rPr>
          <w:color w:val="000000"/>
          <w:sz w:val="28"/>
          <w:szCs w:val="28"/>
        </w:rPr>
        <w:t> </w:t>
      </w:r>
      <w:r w:rsidR="0012173F" w:rsidRPr="0012173F">
        <w:rPr>
          <w:color w:val="000000"/>
          <w:sz w:val="28"/>
          <w:szCs w:val="28"/>
        </w:rPr>
        <w:t>Самоидентичность</w:t>
      </w:r>
      <w:r w:rsidR="00DE2D80" w:rsidRPr="0012173F">
        <w:rPr>
          <w:color w:val="000000"/>
          <w:sz w:val="28"/>
          <w:szCs w:val="28"/>
        </w:rPr>
        <w:t>, чувство Я, формируется у человека очень рано, в первые месяцы жизни, причем у воспитанников детских учреждений этот процесс протекает иначе,</w:t>
      </w:r>
      <w:r w:rsidR="0012173F">
        <w:rPr>
          <w:color w:val="000000"/>
          <w:sz w:val="28"/>
          <w:szCs w:val="28"/>
        </w:rPr>
        <w:t xml:space="preserve"> </w:t>
      </w:r>
      <w:r w:rsidR="00DE2D80" w:rsidRPr="0012173F">
        <w:rPr>
          <w:color w:val="000000"/>
          <w:sz w:val="28"/>
          <w:szCs w:val="28"/>
        </w:rPr>
        <w:t>чем у «семейных» детей.</w:t>
      </w:r>
    </w:p>
    <w:p w:rsidR="00DE2D80" w:rsidRPr="0012173F" w:rsidRDefault="00DE2D80" w:rsidP="0012173F">
      <w:pPr>
        <w:numPr>
          <w:ilvl w:val="0"/>
          <w:numId w:val="10"/>
        </w:numPr>
        <w:tabs>
          <w:tab w:val="clear" w:pos="360"/>
          <w:tab w:val="num" w:pos="0"/>
        </w:tabs>
        <w:spacing w:line="360" w:lineRule="auto"/>
        <w:ind w:left="0" w:firstLine="709"/>
        <w:jc w:val="both"/>
        <w:rPr>
          <w:b/>
          <w:color w:val="000000"/>
          <w:sz w:val="28"/>
          <w:szCs w:val="28"/>
        </w:rPr>
      </w:pPr>
      <w:r w:rsidRPr="0012173F">
        <w:rPr>
          <w:b/>
          <w:color w:val="000000"/>
          <w:sz w:val="28"/>
          <w:szCs w:val="28"/>
        </w:rPr>
        <w:t>Самоидентичность</w:t>
      </w:r>
    </w:p>
    <w:p w:rsidR="002F776D" w:rsidRPr="0012173F" w:rsidRDefault="00DE2D80" w:rsidP="0012173F">
      <w:pPr>
        <w:spacing w:line="360" w:lineRule="auto"/>
        <w:ind w:firstLine="709"/>
        <w:jc w:val="both"/>
        <w:rPr>
          <w:color w:val="000000"/>
          <w:sz w:val="28"/>
          <w:szCs w:val="28"/>
        </w:rPr>
      </w:pPr>
      <w:r w:rsidRPr="0012173F">
        <w:rPr>
          <w:i/>
          <w:color w:val="000000"/>
          <w:sz w:val="28"/>
          <w:szCs w:val="28"/>
        </w:rPr>
        <w:t>Центральный кризис идентичности</w:t>
      </w:r>
      <w:r w:rsidRPr="0012173F">
        <w:rPr>
          <w:color w:val="000000"/>
          <w:sz w:val="28"/>
          <w:szCs w:val="28"/>
        </w:rPr>
        <w:t xml:space="preserve"> – кризис</w:t>
      </w:r>
      <w:r w:rsidR="0012173F">
        <w:rPr>
          <w:color w:val="000000"/>
          <w:sz w:val="28"/>
          <w:szCs w:val="28"/>
        </w:rPr>
        <w:t xml:space="preserve"> </w:t>
      </w:r>
      <w:r w:rsidRPr="0012173F">
        <w:rPr>
          <w:color w:val="000000"/>
          <w:sz w:val="28"/>
          <w:szCs w:val="28"/>
        </w:rPr>
        <w:t xml:space="preserve">подросткового возраста. Главным его симптомом считается обостренность, аффективная значимость чувства </w:t>
      </w:r>
      <w:r w:rsidR="0012173F" w:rsidRPr="0012173F">
        <w:rPr>
          <w:color w:val="000000"/>
          <w:sz w:val="28"/>
          <w:szCs w:val="28"/>
        </w:rPr>
        <w:t>Я.</w:t>
      </w:r>
      <w:r w:rsidR="0012173F">
        <w:rPr>
          <w:color w:val="000000"/>
          <w:sz w:val="28"/>
          <w:szCs w:val="28"/>
        </w:rPr>
        <w:t> </w:t>
      </w:r>
      <w:r w:rsidR="0012173F" w:rsidRPr="0012173F">
        <w:rPr>
          <w:color w:val="000000"/>
          <w:sz w:val="28"/>
          <w:szCs w:val="28"/>
        </w:rPr>
        <w:t>Как</w:t>
      </w:r>
      <w:r w:rsidRPr="0012173F">
        <w:rPr>
          <w:color w:val="000000"/>
          <w:sz w:val="28"/>
          <w:szCs w:val="28"/>
        </w:rPr>
        <w:t xml:space="preserve"> показали данные, у воспитанников интерната это чувство Я практически не выражено. Если разделить высказывания о себе, даваемые подростками в самоописаниях на три категории:</w:t>
      </w:r>
      <w:r w:rsidR="0012173F">
        <w:rPr>
          <w:color w:val="000000"/>
          <w:sz w:val="28"/>
          <w:szCs w:val="28"/>
        </w:rPr>
        <w:t xml:space="preserve"> </w:t>
      </w:r>
      <w:r w:rsidRPr="0012173F">
        <w:rPr>
          <w:b/>
          <w:color w:val="000000"/>
          <w:sz w:val="28"/>
          <w:szCs w:val="28"/>
        </w:rPr>
        <w:t>1)</w:t>
      </w:r>
      <w:r w:rsidRPr="0012173F">
        <w:rPr>
          <w:color w:val="000000"/>
          <w:sz w:val="28"/>
          <w:szCs w:val="28"/>
        </w:rPr>
        <w:t xml:space="preserve"> типичные для детей дошкольного и младшего школьного возраста; </w:t>
      </w:r>
      <w:r w:rsidRPr="0012173F">
        <w:rPr>
          <w:b/>
          <w:color w:val="000000"/>
          <w:sz w:val="28"/>
          <w:szCs w:val="28"/>
        </w:rPr>
        <w:t>2)</w:t>
      </w:r>
      <w:r w:rsidRPr="0012173F">
        <w:rPr>
          <w:color w:val="000000"/>
          <w:sz w:val="28"/>
          <w:szCs w:val="28"/>
        </w:rPr>
        <w:t xml:space="preserve"> типичные для подростков;</w:t>
      </w:r>
      <w:r w:rsidR="0012173F">
        <w:rPr>
          <w:color w:val="000000"/>
          <w:sz w:val="28"/>
          <w:szCs w:val="28"/>
        </w:rPr>
        <w:t xml:space="preserve"> </w:t>
      </w:r>
      <w:r w:rsidRPr="0012173F">
        <w:rPr>
          <w:b/>
          <w:color w:val="000000"/>
          <w:sz w:val="28"/>
          <w:szCs w:val="28"/>
        </w:rPr>
        <w:t>3)</w:t>
      </w:r>
      <w:r w:rsidRPr="0012173F">
        <w:rPr>
          <w:color w:val="000000"/>
          <w:sz w:val="28"/>
          <w:szCs w:val="28"/>
        </w:rPr>
        <w:t xml:space="preserve"> типичные для взрослых. И в группе подростков из массовой школы, и в группе воспитанников интерната встречались высказывания всех трех категорий</w:t>
      </w:r>
      <w:r w:rsidR="00EB4A04" w:rsidRPr="0012173F">
        <w:rPr>
          <w:color w:val="000000"/>
          <w:sz w:val="28"/>
          <w:szCs w:val="28"/>
        </w:rPr>
        <w:t xml:space="preserve">, но если в первой из этих групп высказывания из категории </w:t>
      </w:r>
      <w:r w:rsidR="00EB4A04" w:rsidRPr="0012173F">
        <w:rPr>
          <w:b/>
          <w:color w:val="000000"/>
          <w:sz w:val="28"/>
          <w:szCs w:val="28"/>
        </w:rPr>
        <w:t>1)</w:t>
      </w:r>
      <w:r w:rsidR="00EB4A04" w:rsidRPr="0012173F">
        <w:rPr>
          <w:color w:val="000000"/>
          <w:sz w:val="28"/>
          <w:szCs w:val="28"/>
        </w:rPr>
        <w:t xml:space="preserve"> были единичны, а основное их число относилось к категории </w:t>
      </w:r>
      <w:r w:rsidR="00EB4A04" w:rsidRPr="0012173F">
        <w:rPr>
          <w:b/>
          <w:color w:val="000000"/>
          <w:sz w:val="28"/>
          <w:szCs w:val="28"/>
        </w:rPr>
        <w:t>2)</w:t>
      </w:r>
      <w:r w:rsidR="00EB4A04" w:rsidRPr="0012173F">
        <w:rPr>
          <w:color w:val="000000"/>
          <w:sz w:val="28"/>
          <w:szCs w:val="28"/>
        </w:rPr>
        <w:t>, то у воспитанников интерната все три категории высказываний по численности оказались</w:t>
      </w:r>
      <w:r w:rsidR="0012173F">
        <w:rPr>
          <w:color w:val="000000"/>
          <w:sz w:val="28"/>
          <w:szCs w:val="28"/>
        </w:rPr>
        <w:t xml:space="preserve"> </w:t>
      </w:r>
      <w:r w:rsidR="00EB4A04" w:rsidRPr="0012173F">
        <w:rPr>
          <w:color w:val="000000"/>
          <w:sz w:val="28"/>
          <w:szCs w:val="28"/>
        </w:rPr>
        <w:t>примерно равными</w:t>
      </w:r>
    </w:p>
    <w:p w:rsidR="00EB4A04" w:rsidRPr="0012173F" w:rsidRDefault="00EB4A04" w:rsidP="0012173F">
      <w:pPr>
        <w:numPr>
          <w:ilvl w:val="0"/>
          <w:numId w:val="10"/>
        </w:numPr>
        <w:tabs>
          <w:tab w:val="clear" w:pos="360"/>
          <w:tab w:val="num" w:pos="0"/>
        </w:tabs>
        <w:spacing w:line="360" w:lineRule="auto"/>
        <w:ind w:left="0" w:firstLine="709"/>
        <w:jc w:val="both"/>
        <w:rPr>
          <w:b/>
          <w:color w:val="000000"/>
          <w:sz w:val="28"/>
          <w:szCs w:val="28"/>
        </w:rPr>
      </w:pPr>
      <w:r w:rsidRPr="0012173F">
        <w:rPr>
          <w:b/>
          <w:color w:val="000000"/>
          <w:sz w:val="28"/>
          <w:szCs w:val="28"/>
        </w:rPr>
        <w:t>Мультипликация материнской заботы</w:t>
      </w:r>
    </w:p>
    <w:p w:rsidR="00EB4A04" w:rsidRPr="0012173F" w:rsidRDefault="00EB4A04" w:rsidP="0012173F">
      <w:pPr>
        <w:spacing w:line="360" w:lineRule="auto"/>
        <w:ind w:firstLine="709"/>
        <w:jc w:val="both"/>
        <w:rPr>
          <w:i/>
          <w:color w:val="000000"/>
          <w:sz w:val="28"/>
          <w:szCs w:val="28"/>
        </w:rPr>
      </w:pPr>
      <w:r w:rsidRPr="0012173F">
        <w:rPr>
          <w:color w:val="000000"/>
          <w:sz w:val="28"/>
          <w:szCs w:val="28"/>
        </w:rPr>
        <w:t xml:space="preserve">Основную причину развития негативной Я – концепции </w:t>
      </w:r>
      <w:r w:rsidR="00154955" w:rsidRPr="0012173F">
        <w:rPr>
          <w:color w:val="000000"/>
          <w:sz w:val="28"/>
          <w:szCs w:val="28"/>
        </w:rPr>
        <w:t xml:space="preserve">является то, </w:t>
      </w:r>
      <w:r w:rsidRPr="0012173F">
        <w:rPr>
          <w:color w:val="000000"/>
          <w:sz w:val="28"/>
          <w:szCs w:val="28"/>
        </w:rPr>
        <w:t>что ребенок из учреждений с раннего детства имеет дело не с одним любящим и заботливым взрослым, каковым для ребенка обычно является мать, а с множеством постоянно меняющихся взрослых,</w:t>
      </w:r>
      <w:r w:rsidR="0012173F">
        <w:rPr>
          <w:color w:val="000000"/>
          <w:sz w:val="28"/>
          <w:szCs w:val="28"/>
        </w:rPr>
        <w:t xml:space="preserve"> </w:t>
      </w:r>
      <w:r w:rsidRPr="0012173F">
        <w:rPr>
          <w:color w:val="000000"/>
          <w:sz w:val="28"/>
          <w:szCs w:val="28"/>
        </w:rPr>
        <w:t>очень разных и по особенностям своего поведения, и по характеру эмоционального отношения к ребенку.</w:t>
      </w:r>
      <w:r w:rsidR="001D411D" w:rsidRPr="0012173F">
        <w:rPr>
          <w:color w:val="000000"/>
          <w:sz w:val="28"/>
          <w:szCs w:val="28"/>
        </w:rPr>
        <w:t xml:space="preserve"> Распределение материнской функции между несколькими воспитателями многие ученые считают не только источником неправильного формирующейся самоидентичности, или Я – концепции, но и вообще фактором, определяющим практически все дефекты психического развития ребенка из детского учреждения. </w:t>
      </w:r>
      <w:r w:rsidR="001D411D" w:rsidRPr="0012173F">
        <w:rPr>
          <w:i/>
          <w:color w:val="000000"/>
          <w:sz w:val="28"/>
          <w:szCs w:val="28"/>
        </w:rPr>
        <w:t>Наиболее однозначны в такой оценке представители</w:t>
      </w:r>
      <w:r w:rsidR="0012173F">
        <w:rPr>
          <w:i/>
          <w:color w:val="000000"/>
          <w:sz w:val="28"/>
          <w:szCs w:val="28"/>
        </w:rPr>
        <w:t xml:space="preserve"> </w:t>
      </w:r>
      <w:r w:rsidR="001D411D" w:rsidRPr="0012173F">
        <w:rPr>
          <w:i/>
          <w:color w:val="000000"/>
          <w:sz w:val="28"/>
          <w:szCs w:val="28"/>
        </w:rPr>
        <w:t>психоаналитического направления, полагающ</w:t>
      </w:r>
      <w:r w:rsidR="00D33B63" w:rsidRPr="0012173F">
        <w:rPr>
          <w:i/>
          <w:color w:val="000000"/>
          <w:sz w:val="28"/>
          <w:szCs w:val="28"/>
        </w:rPr>
        <w:t>и</w:t>
      </w:r>
      <w:r w:rsidR="001D411D" w:rsidRPr="0012173F">
        <w:rPr>
          <w:i/>
          <w:color w:val="000000"/>
          <w:sz w:val="28"/>
          <w:szCs w:val="28"/>
        </w:rPr>
        <w:t>е, что мат</w:t>
      </w:r>
      <w:r w:rsidR="00D33B63" w:rsidRPr="0012173F">
        <w:rPr>
          <w:i/>
          <w:color w:val="000000"/>
          <w:sz w:val="28"/>
          <w:szCs w:val="28"/>
        </w:rPr>
        <w:t>ь</w:t>
      </w:r>
      <w:r w:rsidR="001D411D" w:rsidRPr="0012173F">
        <w:rPr>
          <w:i/>
          <w:color w:val="000000"/>
          <w:sz w:val="28"/>
          <w:szCs w:val="28"/>
        </w:rPr>
        <w:t xml:space="preserve"> ничем не заменима для маленького ребенка.</w:t>
      </w:r>
    </w:p>
    <w:p w:rsidR="00BD0537" w:rsidRPr="0012173F" w:rsidRDefault="00BD0537" w:rsidP="0012173F">
      <w:pPr>
        <w:numPr>
          <w:ilvl w:val="0"/>
          <w:numId w:val="10"/>
        </w:numPr>
        <w:tabs>
          <w:tab w:val="clear" w:pos="360"/>
          <w:tab w:val="num" w:pos="0"/>
        </w:tabs>
        <w:spacing w:line="360" w:lineRule="auto"/>
        <w:ind w:left="0" w:firstLine="709"/>
        <w:jc w:val="both"/>
        <w:rPr>
          <w:b/>
          <w:color w:val="000000"/>
          <w:sz w:val="28"/>
          <w:szCs w:val="28"/>
        </w:rPr>
      </w:pPr>
      <w:r w:rsidRPr="0012173F">
        <w:rPr>
          <w:b/>
          <w:color w:val="000000"/>
          <w:sz w:val="28"/>
          <w:szCs w:val="28"/>
        </w:rPr>
        <w:t>Общение со взрослыми</w:t>
      </w:r>
    </w:p>
    <w:p w:rsidR="00BD0537" w:rsidRPr="0012173F" w:rsidRDefault="003B0935" w:rsidP="0012173F">
      <w:pPr>
        <w:spacing w:line="360" w:lineRule="auto"/>
        <w:ind w:firstLine="709"/>
        <w:jc w:val="both"/>
        <w:rPr>
          <w:color w:val="000000"/>
          <w:sz w:val="28"/>
          <w:szCs w:val="28"/>
        </w:rPr>
      </w:pPr>
      <w:r w:rsidRPr="0012173F">
        <w:rPr>
          <w:color w:val="000000"/>
          <w:sz w:val="28"/>
          <w:szCs w:val="28"/>
        </w:rPr>
        <w:t>В</w:t>
      </w:r>
      <w:r w:rsidR="00BD0537" w:rsidRPr="0012173F">
        <w:rPr>
          <w:color w:val="000000"/>
          <w:sz w:val="28"/>
          <w:szCs w:val="28"/>
        </w:rPr>
        <w:t>нешний рисунок этого общения у воспитанников школ – интернатов значительно отличается то наблюдаемого в обычной школе, в семье.</w:t>
      </w:r>
      <w:r w:rsidR="0012173F">
        <w:rPr>
          <w:color w:val="000000"/>
          <w:sz w:val="28"/>
          <w:szCs w:val="28"/>
        </w:rPr>
        <w:t xml:space="preserve"> </w:t>
      </w:r>
      <w:r w:rsidR="00BD0537" w:rsidRPr="0012173F">
        <w:rPr>
          <w:color w:val="000000"/>
          <w:sz w:val="28"/>
          <w:szCs w:val="28"/>
        </w:rPr>
        <w:t>Необходимо отметить два момента в общении воспитанников детского дома со взрослыми:</w:t>
      </w:r>
      <w:r w:rsidR="0012173F">
        <w:rPr>
          <w:color w:val="000000"/>
          <w:sz w:val="28"/>
          <w:szCs w:val="28"/>
        </w:rPr>
        <w:t xml:space="preserve"> </w:t>
      </w:r>
      <w:r w:rsidR="00BD0537" w:rsidRPr="0012173F">
        <w:rPr>
          <w:color w:val="000000"/>
          <w:sz w:val="28"/>
          <w:szCs w:val="28"/>
        </w:rPr>
        <w:t>с одной стороны, напряженность данной потребности</w:t>
      </w:r>
      <w:r w:rsidR="0073340F" w:rsidRPr="0012173F">
        <w:rPr>
          <w:color w:val="000000"/>
          <w:sz w:val="28"/>
          <w:szCs w:val="28"/>
        </w:rPr>
        <w:t xml:space="preserve">, а с другой – примитивность и неразвитость форм общения. </w:t>
      </w:r>
      <w:r w:rsidR="0012173F" w:rsidRPr="0012173F">
        <w:rPr>
          <w:color w:val="000000"/>
          <w:sz w:val="28"/>
          <w:szCs w:val="28"/>
        </w:rPr>
        <w:t>Д.</w:t>
      </w:r>
      <w:r w:rsidR="0012173F">
        <w:rPr>
          <w:color w:val="000000"/>
          <w:sz w:val="28"/>
          <w:szCs w:val="28"/>
        </w:rPr>
        <w:t> </w:t>
      </w:r>
      <w:r w:rsidR="0012173F" w:rsidRPr="0012173F">
        <w:rPr>
          <w:color w:val="000000"/>
          <w:sz w:val="28"/>
          <w:szCs w:val="28"/>
        </w:rPr>
        <w:t>Боулби</w:t>
      </w:r>
      <w:r w:rsidR="0073340F" w:rsidRPr="0012173F">
        <w:rPr>
          <w:color w:val="000000"/>
          <w:sz w:val="28"/>
          <w:szCs w:val="28"/>
        </w:rPr>
        <w:t xml:space="preserve"> и </w:t>
      </w:r>
      <w:r w:rsidR="0012173F" w:rsidRPr="0012173F">
        <w:rPr>
          <w:color w:val="000000"/>
          <w:sz w:val="28"/>
          <w:szCs w:val="28"/>
        </w:rPr>
        <w:t>У.</w:t>
      </w:r>
      <w:r w:rsidR="0012173F">
        <w:rPr>
          <w:color w:val="000000"/>
          <w:sz w:val="28"/>
          <w:szCs w:val="28"/>
        </w:rPr>
        <w:t> </w:t>
      </w:r>
      <w:r w:rsidR="0012173F" w:rsidRPr="0012173F">
        <w:rPr>
          <w:color w:val="000000"/>
          <w:sz w:val="28"/>
          <w:szCs w:val="28"/>
        </w:rPr>
        <w:t>Голдфарб</w:t>
      </w:r>
      <w:r w:rsidR="0073340F" w:rsidRPr="0012173F">
        <w:rPr>
          <w:color w:val="000000"/>
          <w:sz w:val="28"/>
          <w:szCs w:val="28"/>
        </w:rPr>
        <w:t xml:space="preserve"> зафиксировали подобные факты трудностей в общении со взрослыми и объясняли их тем, что ребенок в детском учреждении с раннего возраста сталкивается с большим количеством людей, в результате чего у него не формируются устойчивые эмоциональные связи, развивается эгоцентризм и незаинтересованность в социальных</w:t>
      </w:r>
      <w:r w:rsidR="0012173F">
        <w:rPr>
          <w:color w:val="000000"/>
          <w:sz w:val="28"/>
          <w:szCs w:val="28"/>
        </w:rPr>
        <w:t xml:space="preserve"> </w:t>
      </w:r>
      <w:r w:rsidR="0073340F" w:rsidRPr="0012173F">
        <w:rPr>
          <w:color w:val="000000"/>
          <w:sz w:val="28"/>
          <w:szCs w:val="28"/>
        </w:rPr>
        <w:t>отношениях</w:t>
      </w:r>
      <w:r w:rsidR="00BD4A4B" w:rsidRPr="0012173F">
        <w:rPr>
          <w:color w:val="000000"/>
          <w:sz w:val="28"/>
          <w:szCs w:val="28"/>
        </w:rPr>
        <w:t xml:space="preserve"> (</w:t>
      </w:r>
      <w:r w:rsidR="00CD2EAA" w:rsidRPr="0012173F">
        <w:rPr>
          <w:color w:val="000000"/>
          <w:sz w:val="28"/>
          <w:szCs w:val="28"/>
        </w:rPr>
        <w:t>5</w:t>
      </w:r>
      <w:r w:rsidR="00BD4A4B" w:rsidRPr="0012173F">
        <w:rPr>
          <w:color w:val="000000"/>
          <w:sz w:val="28"/>
          <w:szCs w:val="28"/>
        </w:rPr>
        <w:t xml:space="preserve">, </w:t>
      </w:r>
      <w:r w:rsidR="0012173F" w:rsidRPr="0012173F">
        <w:rPr>
          <w:color w:val="000000"/>
          <w:sz w:val="28"/>
          <w:szCs w:val="28"/>
        </w:rPr>
        <w:t>стр.</w:t>
      </w:r>
      <w:r w:rsidR="0012173F">
        <w:rPr>
          <w:color w:val="000000"/>
          <w:sz w:val="28"/>
          <w:szCs w:val="28"/>
        </w:rPr>
        <w:t> </w:t>
      </w:r>
      <w:r w:rsidR="0012173F" w:rsidRPr="0012173F">
        <w:rPr>
          <w:color w:val="000000"/>
          <w:sz w:val="28"/>
          <w:szCs w:val="28"/>
        </w:rPr>
        <w:t>1</w:t>
      </w:r>
      <w:r w:rsidR="00CD2EAA" w:rsidRPr="0012173F">
        <w:rPr>
          <w:color w:val="000000"/>
          <w:sz w:val="28"/>
          <w:szCs w:val="28"/>
        </w:rPr>
        <w:t>22</w:t>
      </w:r>
      <w:r w:rsidR="00BD4A4B" w:rsidRPr="0012173F">
        <w:rPr>
          <w:color w:val="000000"/>
          <w:sz w:val="28"/>
          <w:szCs w:val="28"/>
        </w:rPr>
        <w:t>)</w:t>
      </w:r>
    </w:p>
    <w:p w:rsidR="0012173F" w:rsidRPr="0012173F" w:rsidRDefault="0073340F" w:rsidP="0012173F">
      <w:pPr>
        <w:numPr>
          <w:ilvl w:val="0"/>
          <w:numId w:val="10"/>
        </w:numPr>
        <w:tabs>
          <w:tab w:val="clear" w:pos="360"/>
          <w:tab w:val="num" w:pos="0"/>
        </w:tabs>
        <w:spacing w:line="360" w:lineRule="auto"/>
        <w:ind w:left="0" w:firstLine="709"/>
        <w:jc w:val="both"/>
        <w:rPr>
          <w:b/>
          <w:color w:val="000000"/>
          <w:sz w:val="28"/>
          <w:szCs w:val="28"/>
        </w:rPr>
      </w:pPr>
      <w:r w:rsidRPr="0012173F">
        <w:rPr>
          <w:b/>
          <w:color w:val="000000"/>
          <w:sz w:val="28"/>
          <w:szCs w:val="28"/>
        </w:rPr>
        <w:t>Реакция на фрустрацию</w:t>
      </w:r>
    </w:p>
    <w:p w:rsidR="0073340F" w:rsidRPr="0012173F" w:rsidRDefault="0012173F" w:rsidP="0012173F">
      <w:pPr>
        <w:spacing w:line="360" w:lineRule="auto"/>
        <w:ind w:firstLine="709"/>
        <w:jc w:val="both"/>
        <w:rPr>
          <w:color w:val="000000"/>
          <w:sz w:val="28"/>
          <w:szCs w:val="28"/>
        </w:rPr>
      </w:pPr>
      <w:r w:rsidRPr="0012173F">
        <w:rPr>
          <w:i/>
          <w:color w:val="000000"/>
          <w:sz w:val="28"/>
          <w:szCs w:val="28"/>
        </w:rPr>
        <w:t>«</w:t>
      </w:r>
      <w:r w:rsidR="002F776D" w:rsidRPr="0012173F">
        <w:rPr>
          <w:i/>
          <w:color w:val="000000"/>
          <w:sz w:val="28"/>
          <w:szCs w:val="28"/>
        </w:rPr>
        <w:t>Фрустрация»</w:t>
      </w:r>
      <w:r w:rsidR="002F776D" w:rsidRPr="0012173F">
        <w:rPr>
          <w:color w:val="000000"/>
          <w:sz w:val="28"/>
          <w:szCs w:val="28"/>
        </w:rPr>
        <w:t xml:space="preserve"> </w:t>
      </w:r>
      <w:r>
        <w:rPr>
          <w:color w:val="000000"/>
          <w:sz w:val="28"/>
          <w:szCs w:val="28"/>
        </w:rPr>
        <w:t>–</w:t>
      </w:r>
      <w:r w:rsidRPr="0012173F">
        <w:rPr>
          <w:color w:val="000000"/>
          <w:sz w:val="28"/>
          <w:szCs w:val="28"/>
        </w:rPr>
        <w:t xml:space="preserve"> </w:t>
      </w:r>
      <w:r w:rsidR="00BD63D8" w:rsidRPr="0012173F">
        <w:rPr>
          <w:color w:val="000000"/>
          <w:sz w:val="28"/>
          <w:szCs w:val="28"/>
        </w:rPr>
        <w:t>психическое состояние, возникающее вследствие реальной или воображаемой помехи, препятствующей достижению цели. Проявляется в ощущении гнетущего напряжения, тревожности, отчаяния. Она нередко является причиной неврозов. В связи с этим особое значение имеет</w:t>
      </w:r>
      <w:r>
        <w:rPr>
          <w:color w:val="000000"/>
          <w:sz w:val="28"/>
          <w:szCs w:val="28"/>
        </w:rPr>
        <w:t xml:space="preserve"> </w:t>
      </w:r>
      <w:r w:rsidR="00BD63D8" w:rsidRPr="0012173F">
        <w:rPr>
          <w:color w:val="000000"/>
          <w:sz w:val="28"/>
          <w:szCs w:val="28"/>
        </w:rPr>
        <w:t>проблема толерантности (устойчивости) личности к фрустрации. Ситуация фрустрации возникает в жизни каждого человека,</w:t>
      </w:r>
      <w:r>
        <w:rPr>
          <w:color w:val="000000"/>
          <w:sz w:val="28"/>
          <w:szCs w:val="28"/>
        </w:rPr>
        <w:t xml:space="preserve"> </w:t>
      </w:r>
      <w:r w:rsidR="00BD63D8" w:rsidRPr="0012173F">
        <w:rPr>
          <w:color w:val="000000"/>
          <w:sz w:val="28"/>
          <w:szCs w:val="28"/>
        </w:rPr>
        <w:t>но реагируют на нее люди</w:t>
      </w:r>
      <w:r>
        <w:rPr>
          <w:color w:val="000000"/>
          <w:sz w:val="28"/>
          <w:szCs w:val="28"/>
        </w:rPr>
        <w:t xml:space="preserve"> </w:t>
      </w:r>
      <w:r w:rsidRPr="0012173F">
        <w:rPr>
          <w:color w:val="000000"/>
          <w:sz w:val="28"/>
          <w:szCs w:val="28"/>
        </w:rPr>
        <w:t>по</w:t>
      </w:r>
      <w:r>
        <w:rPr>
          <w:color w:val="000000"/>
          <w:sz w:val="28"/>
          <w:szCs w:val="28"/>
        </w:rPr>
        <w:t>-</w:t>
      </w:r>
      <w:r w:rsidRPr="0012173F">
        <w:rPr>
          <w:color w:val="000000"/>
          <w:sz w:val="28"/>
          <w:szCs w:val="28"/>
        </w:rPr>
        <w:t>разному</w:t>
      </w:r>
      <w:r w:rsidR="00BD63D8" w:rsidRPr="0012173F">
        <w:rPr>
          <w:color w:val="000000"/>
          <w:sz w:val="28"/>
          <w:szCs w:val="28"/>
        </w:rPr>
        <w:t xml:space="preserve">. Сопоставление данных по группам интерната и массовой школы выявляет следующие различия между ними: реакции на фрустрацию потребности у детей из массовой школы более разнообразны. </w:t>
      </w:r>
      <w:r w:rsidR="003B0935" w:rsidRPr="0012173F">
        <w:rPr>
          <w:color w:val="000000"/>
          <w:sz w:val="28"/>
          <w:szCs w:val="28"/>
        </w:rPr>
        <w:t xml:space="preserve">В </w:t>
      </w:r>
      <w:r w:rsidR="00E17BCD" w:rsidRPr="0012173F">
        <w:rPr>
          <w:color w:val="000000"/>
          <w:sz w:val="28"/>
          <w:szCs w:val="28"/>
        </w:rPr>
        <w:t>интернате доминируют ответы, содержащие враждебность, обвинения, угрозы, упреки по отношению к окружающим. Специальный анализ реакций воспитанников в ситуациях конфликтов со взрослыми выявил, что у них доминируют экстрапунитивные реакции, в то время как в массовой школе в аналогичных ситуациях</w:t>
      </w:r>
      <w:r>
        <w:rPr>
          <w:color w:val="000000"/>
          <w:sz w:val="28"/>
          <w:szCs w:val="28"/>
        </w:rPr>
        <w:t xml:space="preserve"> </w:t>
      </w:r>
      <w:r w:rsidR="00E17BCD" w:rsidRPr="0012173F">
        <w:rPr>
          <w:color w:val="000000"/>
          <w:sz w:val="28"/>
          <w:szCs w:val="28"/>
        </w:rPr>
        <w:t>преобладают интропунитивные реакции.</w:t>
      </w:r>
      <w:r>
        <w:rPr>
          <w:color w:val="000000"/>
          <w:sz w:val="28"/>
          <w:szCs w:val="28"/>
        </w:rPr>
        <w:t xml:space="preserve"> </w:t>
      </w:r>
      <w:r w:rsidR="00E17BCD" w:rsidRPr="0012173F">
        <w:rPr>
          <w:color w:val="000000"/>
          <w:sz w:val="28"/>
          <w:szCs w:val="28"/>
        </w:rPr>
        <w:t>Этот факт выглядит как минимум странно на фоне отмечавшейся выше потребности в общении со взрослыми, характерной для детей, воспитывающихся вне семьи.</w:t>
      </w:r>
    </w:p>
    <w:p w:rsidR="00E17BCD" w:rsidRPr="0012173F" w:rsidRDefault="00561DCB" w:rsidP="0012173F">
      <w:pPr>
        <w:numPr>
          <w:ilvl w:val="0"/>
          <w:numId w:val="10"/>
        </w:numPr>
        <w:tabs>
          <w:tab w:val="clear" w:pos="360"/>
          <w:tab w:val="num" w:pos="0"/>
        </w:tabs>
        <w:spacing w:line="360" w:lineRule="auto"/>
        <w:ind w:left="0" w:firstLine="709"/>
        <w:jc w:val="both"/>
        <w:rPr>
          <w:b/>
          <w:color w:val="000000"/>
          <w:sz w:val="28"/>
          <w:szCs w:val="28"/>
        </w:rPr>
      </w:pPr>
      <w:r w:rsidRPr="0012173F">
        <w:rPr>
          <w:b/>
          <w:color w:val="000000"/>
          <w:sz w:val="28"/>
          <w:szCs w:val="28"/>
        </w:rPr>
        <w:t>Общение с другими детьми</w:t>
      </w:r>
    </w:p>
    <w:p w:rsidR="004927FC" w:rsidRPr="0012173F" w:rsidRDefault="000F4B7F" w:rsidP="0012173F">
      <w:pPr>
        <w:spacing w:line="360" w:lineRule="auto"/>
        <w:ind w:firstLine="709"/>
        <w:jc w:val="both"/>
        <w:rPr>
          <w:color w:val="000000"/>
          <w:sz w:val="28"/>
          <w:szCs w:val="28"/>
        </w:rPr>
      </w:pPr>
      <w:r w:rsidRPr="0012173F">
        <w:rPr>
          <w:color w:val="000000"/>
          <w:sz w:val="28"/>
          <w:szCs w:val="28"/>
        </w:rPr>
        <w:t>У</w:t>
      </w:r>
      <w:r w:rsidR="00561DCB" w:rsidRPr="0012173F">
        <w:rPr>
          <w:color w:val="000000"/>
          <w:sz w:val="28"/>
          <w:szCs w:val="28"/>
        </w:rPr>
        <w:t>читывая особенности жизни в детском учреждении, где дети поневоле находятся в ситуации постоянного контакта со взрослыми и сверстниками, следовало бы</w:t>
      </w:r>
      <w:r w:rsidR="0012173F">
        <w:rPr>
          <w:color w:val="000000"/>
          <w:sz w:val="28"/>
          <w:szCs w:val="28"/>
        </w:rPr>
        <w:t xml:space="preserve"> </w:t>
      </w:r>
      <w:r w:rsidR="00561DCB" w:rsidRPr="0012173F">
        <w:rPr>
          <w:color w:val="000000"/>
          <w:sz w:val="28"/>
          <w:szCs w:val="28"/>
        </w:rPr>
        <w:t>ожидать эффективного формирования навыков общения, умения решать коллективные задачи, находить выход из конфликтов. Это действительно характеризует общение в школе – интернате. Но воспитанники интернатов менее успешны</w:t>
      </w:r>
      <w:r w:rsidR="0012173F">
        <w:rPr>
          <w:color w:val="000000"/>
          <w:sz w:val="28"/>
          <w:szCs w:val="28"/>
        </w:rPr>
        <w:t xml:space="preserve"> </w:t>
      </w:r>
      <w:r w:rsidR="00561DCB" w:rsidRPr="0012173F">
        <w:rPr>
          <w:color w:val="000000"/>
          <w:sz w:val="28"/>
          <w:szCs w:val="28"/>
        </w:rPr>
        <w:t>в решении конфликтов в общении и со взрослыми, и со сверстниками,</w:t>
      </w:r>
      <w:r w:rsidR="0012173F">
        <w:rPr>
          <w:color w:val="000000"/>
          <w:sz w:val="28"/>
          <w:szCs w:val="28"/>
        </w:rPr>
        <w:t xml:space="preserve"> </w:t>
      </w:r>
      <w:r w:rsidR="00561DCB" w:rsidRPr="0012173F">
        <w:rPr>
          <w:color w:val="000000"/>
          <w:sz w:val="28"/>
          <w:szCs w:val="28"/>
        </w:rPr>
        <w:t xml:space="preserve">чем учащиеся обычных школ. Бросается в глаза агрессивность, стремление обвинить окружающих, неумение и нежелание признать свою вину, </w:t>
      </w:r>
      <w:r w:rsidR="0012173F">
        <w:rPr>
          <w:color w:val="000000"/>
          <w:sz w:val="28"/>
          <w:szCs w:val="28"/>
        </w:rPr>
        <w:t>т.е.</w:t>
      </w:r>
      <w:r w:rsidR="00561DCB" w:rsidRPr="0012173F">
        <w:rPr>
          <w:color w:val="000000"/>
          <w:sz w:val="28"/>
          <w:szCs w:val="28"/>
        </w:rPr>
        <w:t xml:space="preserve">, по существу, доминирование защитных форм поведения в конфликтных ситуациях соответственно неспособность конструктивно решить конфликт. Чтобы понять причины, по которым возникают описанные особенности поведения лишь у воспитанников школы – интерната, недостаточно лишь указать на узость, ограниченность их контактов со взрослыми, с одной стороны, и высокую интенсивность контактов со сверстниками, с другой. Необходим качественный анализ специфики общения детей со взрослыми и </w:t>
      </w:r>
      <w:r w:rsidR="00DE004D" w:rsidRPr="0012173F">
        <w:rPr>
          <w:color w:val="000000"/>
          <w:sz w:val="28"/>
          <w:szCs w:val="28"/>
        </w:rPr>
        <w:t>сверстниками</w:t>
      </w:r>
      <w:r w:rsidR="00561DCB" w:rsidRPr="0012173F">
        <w:rPr>
          <w:color w:val="000000"/>
          <w:sz w:val="28"/>
          <w:szCs w:val="28"/>
        </w:rPr>
        <w:t xml:space="preserve"> в условиях детского учреждения. </w:t>
      </w:r>
      <w:r w:rsidR="00DE004D" w:rsidRPr="0012173F">
        <w:rPr>
          <w:color w:val="000000"/>
          <w:sz w:val="28"/>
          <w:szCs w:val="28"/>
        </w:rPr>
        <w:t>Наблюдения за воспитанниками, у которых</w:t>
      </w:r>
      <w:r w:rsidR="0012173F">
        <w:rPr>
          <w:color w:val="000000"/>
          <w:sz w:val="28"/>
          <w:szCs w:val="28"/>
        </w:rPr>
        <w:t xml:space="preserve"> </w:t>
      </w:r>
      <w:r w:rsidR="00DE004D" w:rsidRPr="0012173F">
        <w:rPr>
          <w:color w:val="000000"/>
          <w:sz w:val="28"/>
          <w:szCs w:val="28"/>
        </w:rPr>
        <w:t>не было опыта общения со старшими братьями и сестрами, показали, что дети не имеют к ним родственной привязанности, а в процессе общения их отношения находятся на очень низком уровне (им нечем заняться друг с другом, они не проявляют ни доброжелательности, ни заботы, ни заинтересованности).</w:t>
      </w:r>
      <w:r w:rsidR="004927FC" w:rsidRPr="0012173F">
        <w:rPr>
          <w:color w:val="000000"/>
          <w:sz w:val="28"/>
          <w:szCs w:val="28"/>
        </w:rPr>
        <w:t xml:space="preserve"> Ребенок, растущий в условиях учреждений интернатного типа </w:t>
      </w:r>
      <w:r w:rsidR="004927FC" w:rsidRPr="0012173F">
        <w:rPr>
          <w:i/>
          <w:color w:val="000000"/>
          <w:sz w:val="28"/>
          <w:szCs w:val="28"/>
        </w:rPr>
        <w:t>не осваивает навыки продуктивного общения.</w:t>
      </w:r>
      <w:r w:rsidR="004927FC" w:rsidRPr="0012173F">
        <w:rPr>
          <w:color w:val="000000"/>
          <w:sz w:val="28"/>
          <w:szCs w:val="28"/>
        </w:rPr>
        <w:t xml:space="preserve"> Его контакты поверхностны: он одновременно домогается внимания</w:t>
      </w:r>
      <w:r w:rsidR="0012173F">
        <w:rPr>
          <w:color w:val="000000"/>
          <w:sz w:val="28"/>
          <w:szCs w:val="28"/>
        </w:rPr>
        <w:t xml:space="preserve"> </w:t>
      </w:r>
      <w:r w:rsidR="004927FC" w:rsidRPr="0012173F">
        <w:rPr>
          <w:color w:val="000000"/>
          <w:sz w:val="28"/>
          <w:szCs w:val="28"/>
        </w:rPr>
        <w:t>и отторгает его, переходя</w:t>
      </w:r>
      <w:r w:rsidR="0012173F">
        <w:rPr>
          <w:color w:val="000000"/>
          <w:sz w:val="28"/>
          <w:szCs w:val="28"/>
        </w:rPr>
        <w:t xml:space="preserve"> </w:t>
      </w:r>
      <w:r w:rsidR="004927FC" w:rsidRPr="0012173F">
        <w:rPr>
          <w:color w:val="000000"/>
          <w:sz w:val="28"/>
          <w:szCs w:val="28"/>
        </w:rPr>
        <w:t>на агрессию или пассивное отчуждение, нуждаясь в любви и внимания, он не умеет вести себя таким образом, чтобы с ним общались в соответствии с этой потребностью. Неправильно формирующийся опыт общения приводит к тому, что ребенок занимает по отношению к другим негативную позицию.</w:t>
      </w:r>
    </w:p>
    <w:p w:rsidR="00DE004D" w:rsidRPr="0012173F" w:rsidRDefault="00DE004D" w:rsidP="0012173F">
      <w:pPr>
        <w:numPr>
          <w:ilvl w:val="0"/>
          <w:numId w:val="10"/>
        </w:numPr>
        <w:tabs>
          <w:tab w:val="clear" w:pos="360"/>
          <w:tab w:val="num" w:pos="0"/>
        </w:tabs>
        <w:spacing w:line="360" w:lineRule="auto"/>
        <w:ind w:left="0" w:firstLine="709"/>
        <w:jc w:val="both"/>
        <w:rPr>
          <w:b/>
          <w:color w:val="000000"/>
          <w:sz w:val="28"/>
          <w:szCs w:val="28"/>
        </w:rPr>
      </w:pPr>
      <w:r w:rsidRPr="0012173F">
        <w:rPr>
          <w:b/>
          <w:color w:val="000000"/>
          <w:sz w:val="28"/>
          <w:szCs w:val="28"/>
        </w:rPr>
        <w:t>Профессиональное самоопределение</w:t>
      </w:r>
    </w:p>
    <w:p w:rsidR="0006220B" w:rsidRPr="0012173F" w:rsidRDefault="00DE004D" w:rsidP="0012173F">
      <w:pPr>
        <w:spacing w:line="360" w:lineRule="auto"/>
        <w:ind w:firstLine="709"/>
        <w:jc w:val="both"/>
        <w:rPr>
          <w:color w:val="000000"/>
          <w:sz w:val="28"/>
          <w:szCs w:val="28"/>
        </w:rPr>
      </w:pPr>
      <w:r w:rsidRPr="0012173F">
        <w:rPr>
          <w:color w:val="000000"/>
          <w:sz w:val="28"/>
          <w:szCs w:val="28"/>
        </w:rPr>
        <w:t>Подростковый возраст – последний период пребывания большинства оставшихся без родителей детей в учреждениях интернатного типа. В дальнейшем они вступают в самостоятельную жизнь. Лишаясь привычн</w:t>
      </w:r>
      <w:r w:rsidR="00D33B63" w:rsidRPr="0012173F">
        <w:rPr>
          <w:color w:val="000000"/>
          <w:sz w:val="28"/>
          <w:szCs w:val="28"/>
        </w:rPr>
        <w:t>ой</w:t>
      </w:r>
      <w:r w:rsidRPr="0012173F">
        <w:rPr>
          <w:color w:val="000000"/>
          <w:sz w:val="28"/>
          <w:szCs w:val="28"/>
        </w:rPr>
        <w:t xml:space="preserve"> опеки и образа жизни, бывшие воспитанники часто оказываются не готовыми к этому. Различия социальных ситуаций развития подростков из массовой школы и их сверстников из интерната обуславливается не только тем, что одни дети воспитываются в семье, а другие – вне семьи, в детском учреждении интернатного типа, но и занимаемым ими неодин</w:t>
      </w:r>
      <w:r w:rsidR="0006220B" w:rsidRPr="0012173F">
        <w:rPr>
          <w:color w:val="000000"/>
          <w:sz w:val="28"/>
          <w:szCs w:val="28"/>
        </w:rPr>
        <w:t>а</w:t>
      </w:r>
      <w:r w:rsidRPr="0012173F">
        <w:rPr>
          <w:color w:val="000000"/>
          <w:sz w:val="28"/>
          <w:szCs w:val="28"/>
        </w:rPr>
        <w:t xml:space="preserve">ковым </w:t>
      </w:r>
      <w:r w:rsidR="0006220B" w:rsidRPr="0012173F">
        <w:rPr>
          <w:color w:val="000000"/>
          <w:sz w:val="28"/>
          <w:szCs w:val="28"/>
        </w:rPr>
        <w:t xml:space="preserve">«местом в системе доступных им общественных отношений». Важная сторона временной перспективы и у подростков из школы, и у подростков из интерната – представление о будущей профессии, однако их формирование идет разными, по существу противоположными путями. В интернате подростки часто не указывают </w:t>
      </w:r>
      <w:r w:rsidR="0012173F" w:rsidRPr="0012173F">
        <w:rPr>
          <w:color w:val="000000"/>
          <w:sz w:val="28"/>
          <w:szCs w:val="28"/>
        </w:rPr>
        <w:t>какую</w:t>
      </w:r>
      <w:r w:rsidR="0012173F">
        <w:rPr>
          <w:color w:val="000000"/>
          <w:sz w:val="28"/>
          <w:szCs w:val="28"/>
        </w:rPr>
        <w:t>-</w:t>
      </w:r>
      <w:r w:rsidR="0012173F" w:rsidRPr="0012173F">
        <w:rPr>
          <w:color w:val="000000"/>
          <w:sz w:val="28"/>
          <w:szCs w:val="28"/>
        </w:rPr>
        <w:t>то</w:t>
      </w:r>
      <w:r w:rsidR="0006220B" w:rsidRPr="0012173F">
        <w:rPr>
          <w:color w:val="000000"/>
          <w:sz w:val="28"/>
          <w:szCs w:val="28"/>
        </w:rPr>
        <w:t xml:space="preserve"> конкретную профессию, а говорят, например, так</w:t>
      </w:r>
      <w:r w:rsidR="0006220B" w:rsidRPr="0012173F">
        <w:rPr>
          <w:b/>
          <w:color w:val="000000"/>
          <w:sz w:val="28"/>
          <w:szCs w:val="28"/>
        </w:rPr>
        <w:t>:</w:t>
      </w:r>
      <w:r w:rsidR="0012173F">
        <w:rPr>
          <w:b/>
          <w:color w:val="000000"/>
          <w:sz w:val="28"/>
          <w:szCs w:val="28"/>
        </w:rPr>
        <w:t xml:space="preserve"> </w:t>
      </w:r>
      <w:r w:rsidR="0006220B" w:rsidRPr="0012173F">
        <w:rPr>
          <w:i/>
          <w:color w:val="000000"/>
          <w:sz w:val="28"/>
          <w:szCs w:val="28"/>
        </w:rPr>
        <w:t>«Я бы хотел получить хорошую специальность».</w:t>
      </w:r>
      <w:r w:rsidR="0006220B" w:rsidRPr="0012173F">
        <w:rPr>
          <w:color w:val="000000"/>
          <w:sz w:val="28"/>
          <w:szCs w:val="28"/>
        </w:rPr>
        <w:t xml:space="preserve"> Для учеников массовой школы подобное совершенно не характерно. Это может свидетельствовать о том, что учащиеся массовой школы более ориентированы на содержательную ст</w:t>
      </w:r>
      <w:r w:rsidR="00D33B63" w:rsidRPr="0012173F">
        <w:rPr>
          <w:color w:val="000000"/>
          <w:sz w:val="28"/>
          <w:szCs w:val="28"/>
        </w:rPr>
        <w:t>о</w:t>
      </w:r>
      <w:r w:rsidR="0006220B" w:rsidRPr="0012173F">
        <w:rPr>
          <w:color w:val="000000"/>
          <w:sz w:val="28"/>
          <w:szCs w:val="28"/>
        </w:rPr>
        <w:t xml:space="preserve">рону выбираемой профессии и меньше задумываются об ее материальной стороне, а выпускники интерната демонстрирует более практичное отношение к данному вопросу. </w:t>
      </w:r>
      <w:r w:rsidR="000F4B7F" w:rsidRPr="0012173F">
        <w:rPr>
          <w:color w:val="000000"/>
          <w:sz w:val="28"/>
          <w:szCs w:val="28"/>
        </w:rPr>
        <w:t>В</w:t>
      </w:r>
      <w:r w:rsidR="0006220B" w:rsidRPr="0012173F">
        <w:rPr>
          <w:color w:val="000000"/>
          <w:sz w:val="28"/>
          <w:szCs w:val="28"/>
        </w:rPr>
        <w:t xml:space="preserve"> </w:t>
      </w:r>
      <w:r w:rsidR="000F4B7F" w:rsidRPr="0012173F">
        <w:rPr>
          <w:color w:val="000000"/>
          <w:sz w:val="28"/>
          <w:szCs w:val="28"/>
        </w:rPr>
        <w:t>и</w:t>
      </w:r>
      <w:r w:rsidR="0006220B" w:rsidRPr="0012173F">
        <w:rPr>
          <w:color w:val="000000"/>
          <w:sz w:val="28"/>
          <w:szCs w:val="28"/>
        </w:rPr>
        <w:t>нтерн</w:t>
      </w:r>
      <w:r w:rsidR="000F4B7F" w:rsidRPr="0012173F">
        <w:rPr>
          <w:color w:val="000000"/>
          <w:sz w:val="28"/>
          <w:szCs w:val="28"/>
        </w:rPr>
        <w:t>а</w:t>
      </w:r>
      <w:r w:rsidR="0006220B" w:rsidRPr="0012173F">
        <w:rPr>
          <w:color w:val="000000"/>
          <w:sz w:val="28"/>
          <w:szCs w:val="28"/>
        </w:rPr>
        <w:t xml:space="preserve">те намного чаще встречаются высказывания, связанные с желанием иметь в скором или более отдаленном будущем материальные ценности: часы, велосипед, автомашину, много денег </w:t>
      </w:r>
      <w:r w:rsidR="0012173F">
        <w:rPr>
          <w:color w:val="000000"/>
          <w:sz w:val="28"/>
          <w:szCs w:val="28"/>
        </w:rPr>
        <w:t>и т.д.</w:t>
      </w:r>
    </w:p>
    <w:p w:rsidR="00DE004D" w:rsidRPr="0012173F" w:rsidRDefault="0006220B" w:rsidP="0012173F">
      <w:pPr>
        <w:numPr>
          <w:ilvl w:val="0"/>
          <w:numId w:val="10"/>
        </w:numPr>
        <w:tabs>
          <w:tab w:val="clear" w:pos="360"/>
          <w:tab w:val="num" w:pos="0"/>
        </w:tabs>
        <w:spacing w:line="360" w:lineRule="auto"/>
        <w:ind w:left="0" w:firstLine="709"/>
        <w:jc w:val="both"/>
        <w:rPr>
          <w:b/>
          <w:color w:val="000000"/>
          <w:sz w:val="28"/>
          <w:szCs w:val="28"/>
        </w:rPr>
      </w:pPr>
      <w:r w:rsidRPr="0012173F">
        <w:rPr>
          <w:b/>
          <w:color w:val="000000"/>
          <w:sz w:val="28"/>
          <w:szCs w:val="28"/>
        </w:rPr>
        <w:t>Половой вопрос</w:t>
      </w:r>
    </w:p>
    <w:p w:rsidR="0012173F" w:rsidRDefault="002B0142" w:rsidP="0012173F">
      <w:pPr>
        <w:spacing w:line="360" w:lineRule="auto"/>
        <w:ind w:firstLine="709"/>
        <w:jc w:val="both"/>
        <w:rPr>
          <w:color w:val="000000"/>
          <w:sz w:val="28"/>
          <w:szCs w:val="28"/>
        </w:rPr>
      </w:pPr>
      <w:r w:rsidRPr="0012173F">
        <w:rPr>
          <w:color w:val="000000"/>
          <w:sz w:val="28"/>
          <w:szCs w:val="28"/>
        </w:rPr>
        <w:t>Дети,</w:t>
      </w:r>
      <w:r w:rsidR="0012173F">
        <w:rPr>
          <w:color w:val="000000"/>
          <w:sz w:val="28"/>
          <w:szCs w:val="28"/>
        </w:rPr>
        <w:t xml:space="preserve"> </w:t>
      </w:r>
      <w:r w:rsidRPr="0012173F">
        <w:rPr>
          <w:color w:val="000000"/>
          <w:sz w:val="28"/>
          <w:szCs w:val="28"/>
        </w:rPr>
        <w:t xml:space="preserve">социально выбитые из колеи, довольно часто рано развертывают свою половую жизнь. Причиной этого избыточного возбуждения </w:t>
      </w:r>
      <w:r w:rsidRPr="0012173F">
        <w:rPr>
          <w:i/>
          <w:color w:val="000000"/>
          <w:sz w:val="28"/>
          <w:szCs w:val="28"/>
        </w:rPr>
        <w:t>(гиперсексуальности)</w:t>
      </w:r>
      <w:r w:rsidRPr="0012173F">
        <w:rPr>
          <w:color w:val="000000"/>
          <w:sz w:val="28"/>
          <w:szCs w:val="28"/>
        </w:rPr>
        <w:t xml:space="preserve"> является</w:t>
      </w:r>
      <w:r w:rsidR="0012173F">
        <w:rPr>
          <w:color w:val="000000"/>
          <w:sz w:val="28"/>
          <w:szCs w:val="28"/>
        </w:rPr>
        <w:t xml:space="preserve"> </w:t>
      </w:r>
      <w:r w:rsidRPr="0012173F">
        <w:rPr>
          <w:color w:val="000000"/>
          <w:sz w:val="28"/>
          <w:szCs w:val="28"/>
        </w:rPr>
        <w:t>невозможность для детей в современной противоречивой социальной и педагогической среде использовать свою энергию по правильным, творческим, радующим ребенка путям.</w:t>
      </w:r>
      <w:r w:rsidR="0012173F">
        <w:rPr>
          <w:color w:val="000000"/>
          <w:sz w:val="28"/>
          <w:szCs w:val="28"/>
        </w:rPr>
        <w:t xml:space="preserve"> </w:t>
      </w:r>
      <w:r w:rsidRPr="0012173F">
        <w:rPr>
          <w:color w:val="000000"/>
          <w:sz w:val="28"/>
          <w:szCs w:val="28"/>
        </w:rPr>
        <w:t>Моментом, благоприятствующим чрезмерно раннему половому развитию, является повышенная врожденная общая возбудимость ребенка (повышенная эмоциональность, реактивность). Большую</w:t>
      </w:r>
      <w:r w:rsidR="0012173F">
        <w:rPr>
          <w:color w:val="000000"/>
          <w:sz w:val="28"/>
          <w:szCs w:val="28"/>
        </w:rPr>
        <w:t xml:space="preserve"> </w:t>
      </w:r>
      <w:r w:rsidRPr="0012173F">
        <w:rPr>
          <w:color w:val="000000"/>
          <w:sz w:val="28"/>
          <w:szCs w:val="28"/>
        </w:rPr>
        <w:t>роль игр</w:t>
      </w:r>
      <w:r w:rsidR="00A8102D">
        <w:rPr>
          <w:color w:val="000000"/>
          <w:sz w:val="28"/>
          <w:szCs w:val="28"/>
        </w:rPr>
        <w:t>ает также и раннее, социально-</w:t>
      </w:r>
      <w:r w:rsidRPr="0012173F">
        <w:rPr>
          <w:color w:val="000000"/>
          <w:sz w:val="28"/>
          <w:szCs w:val="28"/>
        </w:rPr>
        <w:t>половое подражание половой жизни окружающих (при скученности семьи в одной комнате или в условиях беспризорности). Гиперсексуальные дети часто отличаются повышенной невропатичностью, неуровнавешанностью, что объясняется как отрывом их от многих областей окружающей повседневности.</w:t>
      </w:r>
    </w:p>
    <w:p w:rsidR="004927FC" w:rsidRPr="0012173F" w:rsidRDefault="004927FC" w:rsidP="0012173F">
      <w:pPr>
        <w:numPr>
          <w:ilvl w:val="0"/>
          <w:numId w:val="33"/>
        </w:numPr>
        <w:tabs>
          <w:tab w:val="clear" w:pos="360"/>
          <w:tab w:val="num" w:pos="-180"/>
        </w:tabs>
        <w:spacing w:line="360" w:lineRule="auto"/>
        <w:ind w:left="0" w:firstLine="709"/>
        <w:jc w:val="both"/>
        <w:rPr>
          <w:color w:val="000000"/>
          <w:sz w:val="28"/>
          <w:szCs w:val="28"/>
        </w:rPr>
      </w:pPr>
      <w:r w:rsidRPr="0012173F">
        <w:rPr>
          <w:b/>
          <w:color w:val="000000"/>
          <w:sz w:val="28"/>
          <w:szCs w:val="28"/>
        </w:rPr>
        <w:t>Ф</w:t>
      </w:r>
      <w:r w:rsidR="00BF11E7" w:rsidRPr="0012173F">
        <w:rPr>
          <w:b/>
          <w:color w:val="000000"/>
          <w:sz w:val="28"/>
          <w:szCs w:val="28"/>
        </w:rPr>
        <w:t>еномен «мы»</w:t>
      </w:r>
    </w:p>
    <w:p w:rsidR="00BF11E7" w:rsidRPr="0012173F" w:rsidRDefault="004927FC" w:rsidP="0012173F">
      <w:pPr>
        <w:spacing w:line="360" w:lineRule="auto"/>
        <w:ind w:firstLine="709"/>
        <w:jc w:val="both"/>
        <w:rPr>
          <w:color w:val="000000"/>
          <w:sz w:val="28"/>
          <w:szCs w:val="28"/>
        </w:rPr>
      </w:pPr>
      <w:r w:rsidRPr="0012173F">
        <w:rPr>
          <w:color w:val="000000"/>
          <w:sz w:val="28"/>
          <w:szCs w:val="28"/>
        </w:rPr>
        <w:t>У</w:t>
      </w:r>
      <w:r w:rsidR="00BF11E7" w:rsidRPr="0012173F">
        <w:rPr>
          <w:color w:val="000000"/>
          <w:sz w:val="28"/>
          <w:szCs w:val="28"/>
        </w:rPr>
        <w:t xml:space="preserve"> детей возникает своеобразная идентификация друг с другом.</w:t>
      </w:r>
      <w:r w:rsidR="0012173F">
        <w:rPr>
          <w:color w:val="000000"/>
          <w:sz w:val="28"/>
          <w:szCs w:val="28"/>
        </w:rPr>
        <w:t xml:space="preserve"> </w:t>
      </w:r>
      <w:r w:rsidR="00BF11E7" w:rsidRPr="0012173F">
        <w:rPr>
          <w:color w:val="000000"/>
          <w:sz w:val="28"/>
          <w:szCs w:val="28"/>
        </w:rPr>
        <w:t xml:space="preserve">В нормальной семье всегда есть фамильное «мы» </w:t>
      </w:r>
      <w:r w:rsidR="0012173F">
        <w:rPr>
          <w:color w:val="000000"/>
          <w:sz w:val="28"/>
          <w:szCs w:val="28"/>
        </w:rPr>
        <w:t>–</w:t>
      </w:r>
      <w:r w:rsidR="0012173F" w:rsidRPr="0012173F">
        <w:rPr>
          <w:color w:val="000000"/>
          <w:sz w:val="28"/>
          <w:szCs w:val="28"/>
        </w:rPr>
        <w:t xml:space="preserve"> </w:t>
      </w:r>
      <w:r w:rsidR="00BF11E7" w:rsidRPr="0012173F">
        <w:rPr>
          <w:color w:val="000000"/>
          <w:sz w:val="28"/>
          <w:szCs w:val="28"/>
        </w:rPr>
        <w:t>чувство, отражающее причастность именно к своей семье. Это очень важная, организующая эмоционально и нравственная сила,</w:t>
      </w:r>
      <w:r w:rsidR="0012173F">
        <w:rPr>
          <w:color w:val="000000"/>
          <w:sz w:val="28"/>
          <w:szCs w:val="28"/>
        </w:rPr>
        <w:t xml:space="preserve"> </w:t>
      </w:r>
      <w:r w:rsidR="00BF11E7" w:rsidRPr="0012173F">
        <w:rPr>
          <w:color w:val="000000"/>
          <w:sz w:val="28"/>
          <w:szCs w:val="28"/>
        </w:rPr>
        <w:t>которая создает</w:t>
      </w:r>
      <w:r w:rsidR="0012173F">
        <w:rPr>
          <w:color w:val="000000"/>
          <w:sz w:val="28"/>
          <w:szCs w:val="28"/>
        </w:rPr>
        <w:t xml:space="preserve"> </w:t>
      </w:r>
      <w:r w:rsidR="00BF11E7" w:rsidRPr="0012173F">
        <w:rPr>
          <w:color w:val="000000"/>
          <w:sz w:val="28"/>
          <w:szCs w:val="28"/>
        </w:rPr>
        <w:t>условие защищенности ребенка. В условиях жизни без родительского попечительства у детей стихийно складывается детдомовское (интернатское)</w:t>
      </w:r>
      <w:r w:rsidR="0012173F">
        <w:rPr>
          <w:color w:val="000000"/>
          <w:sz w:val="28"/>
          <w:szCs w:val="28"/>
        </w:rPr>
        <w:t xml:space="preserve"> </w:t>
      </w:r>
      <w:r w:rsidR="00BF11E7" w:rsidRPr="0012173F">
        <w:rPr>
          <w:color w:val="000000"/>
          <w:sz w:val="28"/>
          <w:szCs w:val="28"/>
        </w:rPr>
        <w:t>«мы». Это совершенно особое психологическое образование. Дети без родителей делят мир на «свои» и «чужие», на «мы» и «они». От «чужих» они совместно обособляются, проявляют по отношению к ним агрессию, готовы использовать их в своих целях. У них своя особая нормативность по отношению ко всем «чужим». Однако внутри своей группы детей, живущие в интернате, чаще всего также обособлены: они могут жестоко обращаться со своим сверстником или ребенком младшего возраста. Эта позиция формируется по многим причинам: из – за неразвитой и искаженной потребности в любви и признании; из – за эмоционально нестабильного положения ребенка, лишенного родительского попечительства.</w:t>
      </w:r>
    </w:p>
    <w:p w:rsidR="00BF11E7" w:rsidRPr="0012173F" w:rsidRDefault="00BF11E7" w:rsidP="0012173F">
      <w:pPr>
        <w:numPr>
          <w:ilvl w:val="0"/>
          <w:numId w:val="33"/>
        </w:numPr>
        <w:tabs>
          <w:tab w:val="clear" w:pos="360"/>
          <w:tab w:val="num" w:pos="-180"/>
        </w:tabs>
        <w:spacing w:line="360" w:lineRule="auto"/>
        <w:ind w:left="0" w:firstLine="709"/>
        <w:jc w:val="both"/>
        <w:rPr>
          <w:color w:val="000000"/>
          <w:sz w:val="28"/>
          <w:szCs w:val="28"/>
        </w:rPr>
      </w:pPr>
      <w:r w:rsidRPr="0012173F">
        <w:rPr>
          <w:b/>
          <w:color w:val="000000"/>
          <w:sz w:val="28"/>
          <w:szCs w:val="28"/>
        </w:rPr>
        <w:t>Особая психологическая проблема</w:t>
      </w:r>
      <w:r w:rsidR="0012173F">
        <w:rPr>
          <w:color w:val="000000"/>
          <w:sz w:val="28"/>
          <w:szCs w:val="28"/>
        </w:rPr>
        <w:t xml:space="preserve"> –</w:t>
      </w:r>
      <w:r w:rsidR="0012173F" w:rsidRPr="0012173F">
        <w:rPr>
          <w:color w:val="000000"/>
          <w:sz w:val="28"/>
          <w:szCs w:val="28"/>
        </w:rPr>
        <w:t xml:space="preserve"> </w:t>
      </w:r>
      <w:r w:rsidRPr="0012173F">
        <w:rPr>
          <w:color w:val="000000"/>
          <w:sz w:val="28"/>
          <w:szCs w:val="28"/>
        </w:rPr>
        <w:t xml:space="preserve">отсутствие свободного помещения, в котором ребенок мог бы побыть один, передохнуть от взрослых и других детей. Каждый человек с детства нуждается в общении с другими людьми, но одновременно – в одиночестве и обособлении от других, так как именно в этом состоянии происходит внутренняя работа, формируется самосознание. Отсутствие условий для внутреннего сосредоточения стандартизует определенный социальный тип личности. Нереализуемая потребность в жизненном пространстве для психологического обособления приводит к тому, что дети из учреждений интернатного типа в больших городах осваивают чердаки и подвалы соседних кварталов. У детей, живущих в сложившихся условиях воспитания в интернате на полном государственном обеспечении, появляется иждивенческая позиция </w:t>
      </w:r>
      <w:r w:rsidR="0012173F" w:rsidRPr="0012173F">
        <w:rPr>
          <w:color w:val="000000"/>
          <w:sz w:val="28"/>
          <w:szCs w:val="28"/>
        </w:rPr>
        <w:t>(«нам должны»</w:t>
      </w:r>
      <w:r w:rsidRPr="0012173F">
        <w:rPr>
          <w:color w:val="000000"/>
          <w:sz w:val="28"/>
          <w:szCs w:val="28"/>
        </w:rPr>
        <w:t>, «дайте»), отсутствует бережливость и ответственность.</w:t>
      </w:r>
    </w:p>
    <w:p w:rsidR="00C7527A" w:rsidRPr="00A8102D" w:rsidRDefault="00C7527A" w:rsidP="0012173F">
      <w:pPr>
        <w:spacing w:line="360" w:lineRule="auto"/>
        <w:ind w:firstLine="709"/>
        <w:jc w:val="both"/>
        <w:rPr>
          <w:color w:val="000000"/>
          <w:sz w:val="28"/>
          <w:szCs w:val="28"/>
        </w:rPr>
      </w:pPr>
      <w:r w:rsidRPr="00A8102D">
        <w:rPr>
          <w:color w:val="000000"/>
          <w:sz w:val="28"/>
          <w:szCs w:val="28"/>
        </w:rPr>
        <w:t>Попробую подытожить результаты проведенного исследования. Для этого</w:t>
      </w:r>
      <w:r w:rsidR="0012173F" w:rsidRPr="00A8102D">
        <w:rPr>
          <w:color w:val="000000"/>
          <w:sz w:val="28"/>
          <w:szCs w:val="28"/>
        </w:rPr>
        <w:t xml:space="preserve"> </w:t>
      </w:r>
      <w:r w:rsidRPr="00A8102D">
        <w:rPr>
          <w:color w:val="000000"/>
          <w:sz w:val="28"/>
          <w:szCs w:val="28"/>
        </w:rPr>
        <w:t>предельно схематично представлю данные в таблице, где в первом столбце выпишем изучавшиеся</w:t>
      </w:r>
      <w:r w:rsidR="0012173F" w:rsidRPr="00A8102D">
        <w:rPr>
          <w:color w:val="000000"/>
          <w:sz w:val="28"/>
          <w:szCs w:val="28"/>
        </w:rPr>
        <w:t xml:space="preserve"> </w:t>
      </w:r>
      <w:r w:rsidRPr="00A8102D">
        <w:rPr>
          <w:color w:val="000000"/>
          <w:sz w:val="28"/>
          <w:szCs w:val="28"/>
        </w:rPr>
        <w:t>стороны психического развития,</w:t>
      </w:r>
      <w:r w:rsidR="0012173F" w:rsidRPr="00A8102D">
        <w:rPr>
          <w:color w:val="000000"/>
          <w:sz w:val="28"/>
          <w:szCs w:val="28"/>
        </w:rPr>
        <w:t xml:space="preserve"> </w:t>
      </w:r>
      <w:r w:rsidRPr="00A8102D">
        <w:rPr>
          <w:color w:val="000000"/>
          <w:sz w:val="28"/>
          <w:szCs w:val="28"/>
        </w:rPr>
        <w:t>личности и поведения, а во втором и третьем – соответственно выводы по интернату.</w:t>
      </w:r>
    </w:p>
    <w:p w:rsidR="00154955" w:rsidRPr="0012173F" w:rsidRDefault="00154955" w:rsidP="0012173F">
      <w:pPr>
        <w:spacing w:line="360" w:lineRule="auto"/>
        <w:ind w:firstLine="709"/>
        <w:jc w:val="both"/>
        <w:rPr>
          <w:i/>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2"/>
        <w:gridCol w:w="3432"/>
        <w:gridCol w:w="3325"/>
      </w:tblGrid>
      <w:tr w:rsidR="00F229AF" w:rsidRPr="00B671CA" w:rsidTr="00B671CA">
        <w:trPr>
          <w:trHeight w:val="459"/>
        </w:trPr>
        <w:tc>
          <w:tcPr>
            <w:tcW w:w="1275" w:type="pct"/>
            <w:shd w:val="clear" w:color="auto" w:fill="auto"/>
          </w:tcPr>
          <w:p w:rsidR="00F229AF" w:rsidRPr="00B671CA" w:rsidRDefault="00831ABA" w:rsidP="00B671CA">
            <w:pPr>
              <w:spacing w:line="360" w:lineRule="auto"/>
              <w:jc w:val="both"/>
              <w:rPr>
                <w:b/>
                <w:color w:val="000000"/>
                <w:sz w:val="20"/>
              </w:rPr>
            </w:pPr>
            <w:r w:rsidRPr="00B671CA">
              <w:rPr>
                <w:b/>
                <w:color w:val="000000"/>
                <w:sz w:val="20"/>
              </w:rPr>
              <w:t>Предмет исследования</w:t>
            </w:r>
          </w:p>
        </w:tc>
        <w:tc>
          <w:tcPr>
            <w:tcW w:w="1892" w:type="pct"/>
            <w:shd w:val="clear" w:color="auto" w:fill="auto"/>
          </w:tcPr>
          <w:p w:rsidR="00F229AF" w:rsidRPr="00B671CA" w:rsidRDefault="00831ABA" w:rsidP="00B671CA">
            <w:pPr>
              <w:spacing w:line="360" w:lineRule="auto"/>
              <w:jc w:val="both"/>
              <w:rPr>
                <w:b/>
                <w:color w:val="000000"/>
                <w:sz w:val="20"/>
              </w:rPr>
            </w:pPr>
            <w:r w:rsidRPr="00B671CA">
              <w:rPr>
                <w:b/>
                <w:color w:val="000000"/>
                <w:sz w:val="20"/>
              </w:rPr>
              <w:t>Интернат</w:t>
            </w:r>
          </w:p>
        </w:tc>
        <w:tc>
          <w:tcPr>
            <w:tcW w:w="1834" w:type="pct"/>
            <w:shd w:val="clear" w:color="auto" w:fill="auto"/>
          </w:tcPr>
          <w:p w:rsidR="00F229AF" w:rsidRPr="00B671CA" w:rsidRDefault="00831ABA" w:rsidP="00B671CA">
            <w:pPr>
              <w:spacing w:line="360" w:lineRule="auto"/>
              <w:jc w:val="both"/>
              <w:rPr>
                <w:b/>
                <w:color w:val="000000"/>
                <w:sz w:val="20"/>
              </w:rPr>
            </w:pPr>
            <w:r w:rsidRPr="00B671CA">
              <w:rPr>
                <w:b/>
                <w:color w:val="000000"/>
                <w:sz w:val="20"/>
              </w:rPr>
              <w:t>Школа</w:t>
            </w:r>
          </w:p>
        </w:tc>
      </w:tr>
      <w:tr w:rsidR="00831ABA" w:rsidRPr="00B671CA" w:rsidTr="00B671CA">
        <w:trPr>
          <w:trHeight w:val="1255"/>
        </w:trPr>
        <w:tc>
          <w:tcPr>
            <w:tcW w:w="1275" w:type="pct"/>
            <w:shd w:val="clear" w:color="auto" w:fill="auto"/>
          </w:tcPr>
          <w:p w:rsidR="00831ABA" w:rsidRPr="00B671CA" w:rsidRDefault="00831ABA" w:rsidP="00B671CA">
            <w:pPr>
              <w:spacing w:line="360" w:lineRule="auto"/>
              <w:jc w:val="both"/>
              <w:rPr>
                <w:b/>
                <w:color w:val="000000"/>
                <w:sz w:val="20"/>
              </w:rPr>
            </w:pPr>
            <w:r w:rsidRPr="00B671CA">
              <w:rPr>
                <w:b/>
                <w:color w:val="000000"/>
                <w:sz w:val="20"/>
              </w:rPr>
              <w:t>Интеллект</w:t>
            </w:r>
          </w:p>
          <w:p w:rsidR="00831ABA" w:rsidRPr="00B671CA" w:rsidRDefault="00831ABA" w:rsidP="00B671CA">
            <w:pPr>
              <w:spacing w:line="360" w:lineRule="auto"/>
              <w:jc w:val="both"/>
              <w:rPr>
                <w:b/>
                <w:color w:val="000000"/>
                <w:sz w:val="20"/>
              </w:rPr>
            </w:pPr>
          </w:p>
        </w:tc>
        <w:tc>
          <w:tcPr>
            <w:tcW w:w="1892" w:type="pct"/>
            <w:shd w:val="clear" w:color="auto" w:fill="auto"/>
          </w:tcPr>
          <w:p w:rsidR="00831ABA" w:rsidRPr="00B671CA" w:rsidRDefault="00831ABA" w:rsidP="00B671CA">
            <w:pPr>
              <w:numPr>
                <w:ilvl w:val="0"/>
                <w:numId w:val="11"/>
              </w:numPr>
              <w:tabs>
                <w:tab w:val="clear" w:pos="720"/>
                <w:tab w:val="num" w:pos="792"/>
              </w:tabs>
              <w:spacing w:line="360" w:lineRule="auto"/>
              <w:ind w:left="0" w:firstLine="0"/>
              <w:jc w:val="both"/>
              <w:rPr>
                <w:color w:val="000000"/>
                <w:sz w:val="20"/>
                <w:szCs w:val="22"/>
              </w:rPr>
            </w:pPr>
            <w:r w:rsidRPr="00B671CA">
              <w:rPr>
                <w:color w:val="000000"/>
                <w:sz w:val="20"/>
                <w:szCs w:val="22"/>
              </w:rPr>
              <w:t>Ситуационность, наглядность мышления</w:t>
            </w:r>
          </w:p>
          <w:p w:rsidR="00831ABA" w:rsidRPr="00B671CA" w:rsidRDefault="00831ABA" w:rsidP="00B671CA">
            <w:pPr>
              <w:numPr>
                <w:ilvl w:val="0"/>
                <w:numId w:val="11"/>
              </w:numPr>
              <w:tabs>
                <w:tab w:val="clear" w:pos="720"/>
                <w:tab w:val="num" w:pos="792"/>
              </w:tabs>
              <w:spacing w:line="360" w:lineRule="auto"/>
              <w:ind w:left="0" w:firstLine="0"/>
              <w:jc w:val="both"/>
              <w:rPr>
                <w:color w:val="000000"/>
                <w:sz w:val="20"/>
                <w:szCs w:val="22"/>
              </w:rPr>
            </w:pPr>
            <w:r w:rsidRPr="00B671CA">
              <w:rPr>
                <w:color w:val="000000"/>
                <w:sz w:val="20"/>
                <w:szCs w:val="22"/>
              </w:rPr>
              <w:t>Классификационное мышление</w:t>
            </w:r>
          </w:p>
        </w:tc>
        <w:tc>
          <w:tcPr>
            <w:tcW w:w="1834" w:type="pct"/>
            <w:shd w:val="clear" w:color="auto" w:fill="auto"/>
          </w:tcPr>
          <w:p w:rsidR="00831ABA" w:rsidRPr="00B671CA" w:rsidRDefault="00831ABA" w:rsidP="00B671CA">
            <w:pPr>
              <w:numPr>
                <w:ilvl w:val="0"/>
                <w:numId w:val="13"/>
              </w:numPr>
              <w:spacing w:line="360" w:lineRule="auto"/>
              <w:ind w:left="0" w:firstLine="0"/>
              <w:jc w:val="both"/>
              <w:rPr>
                <w:color w:val="000000"/>
                <w:sz w:val="20"/>
                <w:szCs w:val="22"/>
              </w:rPr>
            </w:pPr>
            <w:r w:rsidRPr="00B671CA">
              <w:rPr>
                <w:color w:val="000000"/>
                <w:sz w:val="20"/>
                <w:szCs w:val="22"/>
              </w:rPr>
              <w:t>Образный характер мышления, наличие идеального плана</w:t>
            </w:r>
          </w:p>
          <w:p w:rsidR="00831ABA" w:rsidRPr="00B671CA" w:rsidRDefault="00831ABA" w:rsidP="00B671CA">
            <w:pPr>
              <w:numPr>
                <w:ilvl w:val="0"/>
                <w:numId w:val="13"/>
              </w:numPr>
              <w:spacing w:line="360" w:lineRule="auto"/>
              <w:ind w:left="0" w:firstLine="0"/>
              <w:jc w:val="both"/>
              <w:rPr>
                <w:color w:val="000000"/>
                <w:sz w:val="20"/>
                <w:szCs w:val="22"/>
              </w:rPr>
            </w:pPr>
            <w:r w:rsidRPr="00B671CA">
              <w:rPr>
                <w:color w:val="000000"/>
                <w:sz w:val="20"/>
                <w:szCs w:val="22"/>
              </w:rPr>
              <w:t>Творческое мышление</w:t>
            </w:r>
          </w:p>
        </w:tc>
      </w:tr>
      <w:tr w:rsidR="00831ABA" w:rsidRPr="00B671CA" w:rsidTr="00B671CA">
        <w:trPr>
          <w:trHeight w:val="882"/>
        </w:trPr>
        <w:tc>
          <w:tcPr>
            <w:tcW w:w="1275" w:type="pct"/>
            <w:shd w:val="clear" w:color="auto" w:fill="auto"/>
          </w:tcPr>
          <w:p w:rsidR="00831ABA" w:rsidRPr="00B671CA" w:rsidRDefault="00831ABA" w:rsidP="00B671CA">
            <w:pPr>
              <w:spacing w:line="360" w:lineRule="auto"/>
              <w:jc w:val="both"/>
              <w:rPr>
                <w:b/>
                <w:color w:val="000000"/>
                <w:sz w:val="20"/>
              </w:rPr>
            </w:pPr>
            <w:r w:rsidRPr="00B671CA">
              <w:rPr>
                <w:b/>
                <w:color w:val="000000"/>
                <w:sz w:val="20"/>
              </w:rPr>
              <w:t>Мотивация</w:t>
            </w:r>
          </w:p>
        </w:tc>
        <w:tc>
          <w:tcPr>
            <w:tcW w:w="1892" w:type="pct"/>
            <w:shd w:val="clear" w:color="auto" w:fill="auto"/>
          </w:tcPr>
          <w:p w:rsidR="00831ABA" w:rsidRPr="00B671CA" w:rsidRDefault="00831ABA" w:rsidP="00B671CA">
            <w:pPr>
              <w:numPr>
                <w:ilvl w:val="0"/>
                <w:numId w:val="14"/>
              </w:numPr>
              <w:spacing w:line="360" w:lineRule="auto"/>
              <w:ind w:left="0" w:firstLine="0"/>
              <w:jc w:val="both"/>
              <w:rPr>
                <w:color w:val="000000"/>
                <w:sz w:val="20"/>
                <w:szCs w:val="22"/>
              </w:rPr>
            </w:pPr>
            <w:r w:rsidRPr="00B671CA">
              <w:rPr>
                <w:color w:val="000000"/>
                <w:sz w:val="20"/>
                <w:szCs w:val="22"/>
              </w:rPr>
              <w:t>Узость и бедность содержания мотивов</w:t>
            </w:r>
          </w:p>
          <w:p w:rsidR="00831ABA" w:rsidRPr="00B671CA" w:rsidRDefault="00831ABA" w:rsidP="00B671CA">
            <w:pPr>
              <w:numPr>
                <w:ilvl w:val="0"/>
                <w:numId w:val="14"/>
              </w:numPr>
              <w:spacing w:line="360" w:lineRule="auto"/>
              <w:ind w:left="0" w:firstLine="0"/>
              <w:jc w:val="both"/>
              <w:rPr>
                <w:color w:val="000000"/>
                <w:sz w:val="20"/>
                <w:szCs w:val="22"/>
              </w:rPr>
            </w:pPr>
            <w:r w:rsidRPr="00B671CA">
              <w:rPr>
                <w:color w:val="000000"/>
                <w:sz w:val="20"/>
                <w:szCs w:val="22"/>
              </w:rPr>
              <w:t>Привязанность к ситуации</w:t>
            </w:r>
          </w:p>
        </w:tc>
        <w:tc>
          <w:tcPr>
            <w:tcW w:w="1834" w:type="pct"/>
            <w:shd w:val="clear" w:color="auto" w:fill="auto"/>
          </w:tcPr>
          <w:p w:rsidR="00831ABA" w:rsidRPr="00B671CA" w:rsidRDefault="00831ABA" w:rsidP="00B671CA">
            <w:pPr>
              <w:numPr>
                <w:ilvl w:val="0"/>
                <w:numId w:val="16"/>
              </w:numPr>
              <w:spacing w:line="360" w:lineRule="auto"/>
              <w:ind w:left="0" w:firstLine="0"/>
              <w:jc w:val="both"/>
              <w:rPr>
                <w:color w:val="000000"/>
                <w:sz w:val="20"/>
                <w:szCs w:val="22"/>
              </w:rPr>
            </w:pPr>
            <w:r w:rsidRPr="00B671CA">
              <w:rPr>
                <w:color w:val="000000"/>
                <w:sz w:val="20"/>
                <w:szCs w:val="22"/>
              </w:rPr>
              <w:t>Разнообразие и богатство содержания мотивов</w:t>
            </w:r>
          </w:p>
          <w:p w:rsidR="00831ABA" w:rsidRPr="00B671CA" w:rsidRDefault="00831ABA" w:rsidP="00B671CA">
            <w:pPr>
              <w:numPr>
                <w:ilvl w:val="0"/>
                <w:numId w:val="16"/>
              </w:numPr>
              <w:spacing w:line="360" w:lineRule="auto"/>
              <w:ind w:left="0" w:firstLine="0"/>
              <w:jc w:val="both"/>
              <w:rPr>
                <w:color w:val="000000"/>
                <w:sz w:val="20"/>
                <w:szCs w:val="22"/>
              </w:rPr>
            </w:pPr>
            <w:r w:rsidRPr="00B671CA">
              <w:rPr>
                <w:color w:val="000000"/>
                <w:sz w:val="20"/>
                <w:szCs w:val="22"/>
              </w:rPr>
              <w:t>Свобода от ситуации</w:t>
            </w:r>
          </w:p>
        </w:tc>
      </w:tr>
      <w:tr w:rsidR="00831ABA" w:rsidRPr="00B671CA" w:rsidTr="00B671CA">
        <w:trPr>
          <w:trHeight w:val="837"/>
        </w:trPr>
        <w:tc>
          <w:tcPr>
            <w:tcW w:w="1275" w:type="pct"/>
            <w:shd w:val="clear" w:color="auto" w:fill="auto"/>
          </w:tcPr>
          <w:p w:rsidR="00831ABA" w:rsidRPr="00B671CA" w:rsidRDefault="00B63154" w:rsidP="00B671CA">
            <w:pPr>
              <w:spacing w:line="360" w:lineRule="auto"/>
              <w:jc w:val="both"/>
              <w:rPr>
                <w:b/>
                <w:color w:val="000000"/>
                <w:sz w:val="20"/>
              </w:rPr>
            </w:pPr>
            <w:r w:rsidRPr="00B671CA">
              <w:rPr>
                <w:b/>
                <w:color w:val="000000"/>
                <w:sz w:val="20"/>
              </w:rPr>
              <w:t>Произвольность</w:t>
            </w:r>
          </w:p>
        </w:tc>
        <w:tc>
          <w:tcPr>
            <w:tcW w:w="1892" w:type="pct"/>
            <w:shd w:val="clear" w:color="auto" w:fill="auto"/>
          </w:tcPr>
          <w:p w:rsidR="00831ABA" w:rsidRPr="00B671CA" w:rsidRDefault="00B63154" w:rsidP="00B671CA">
            <w:pPr>
              <w:spacing w:line="360" w:lineRule="auto"/>
              <w:jc w:val="both"/>
              <w:rPr>
                <w:color w:val="000000"/>
                <w:sz w:val="20"/>
                <w:szCs w:val="22"/>
              </w:rPr>
            </w:pPr>
            <w:r w:rsidRPr="00B671CA">
              <w:rPr>
                <w:color w:val="000000"/>
                <w:sz w:val="20"/>
                <w:szCs w:val="22"/>
              </w:rPr>
              <w:t>Ориентация на внешний контроль,</w:t>
            </w:r>
            <w:r w:rsidR="0012173F" w:rsidRPr="00B671CA">
              <w:rPr>
                <w:color w:val="000000"/>
                <w:sz w:val="20"/>
                <w:szCs w:val="22"/>
              </w:rPr>
              <w:t xml:space="preserve"> </w:t>
            </w:r>
            <w:r w:rsidRPr="00B671CA">
              <w:rPr>
                <w:color w:val="000000"/>
                <w:sz w:val="20"/>
                <w:szCs w:val="22"/>
              </w:rPr>
              <w:t>привычка к пошаговому</w:t>
            </w:r>
            <w:r w:rsidR="0012173F" w:rsidRPr="00B671CA">
              <w:rPr>
                <w:color w:val="000000"/>
                <w:sz w:val="20"/>
                <w:szCs w:val="22"/>
              </w:rPr>
              <w:t xml:space="preserve"> </w:t>
            </w:r>
            <w:r w:rsidRPr="00B671CA">
              <w:rPr>
                <w:color w:val="000000"/>
                <w:sz w:val="20"/>
                <w:szCs w:val="22"/>
              </w:rPr>
              <w:t>контролю</w:t>
            </w:r>
          </w:p>
        </w:tc>
        <w:tc>
          <w:tcPr>
            <w:tcW w:w="1834" w:type="pct"/>
            <w:shd w:val="clear" w:color="auto" w:fill="auto"/>
          </w:tcPr>
          <w:p w:rsidR="00831ABA" w:rsidRPr="00B671CA" w:rsidRDefault="00B63154" w:rsidP="00B671CA">
            <w:pPr>
              <w:spacing w:line="360" w:lineRule="auto"/>
              <w:jc w:val="both"/>
              <w:rPr>
                <w:color w:val="000000"/>
                <w:sz w:val="20"/>
                <w:szCs w:val="22"/>
              </w:rPr>
            </w:pPr>
            <w:r w:rsidRPr="00B671CA">
              <w:rPr>
                <w:color w:val="000000"/>
                <w:sz w:val="20"/>
                <w:szCs w:val="22"/>
              </w:rPr>
              <w:t>Ориентация на самоконтроль, произвольная саморегуляция</w:t>
            </w:r>
          </w:p>
        </w:tc>
      </w:tr>
      <w:tr w:rsidR="00831ABA" w:rsidRPr="00B671CA" w:rsidTr="00B671CA">
        <w:trPr>
          <w:trHeight w:val="552"/>
        </w:trPr>
        <w:tc>
          <w:tcPr>
            <w:tcW w:w="1275" w:type="pct"/>
            <w:shd w:val="clear" w:color="auto" w:fill="auto"/>
          </w:tcPr>
          <w:p w:rsidR="00831ABA" w:rsidRPr="00B671CA" w:rsidRDefault="00B63154" w:rsidP="00B671CA">
            <w:pPr>
              <w:spacing w:line="360" w:lineRule="auto"/>
              <w:jc w:val="both"/>
              <w:rPr>
                <w:b/>
                <w:color w:val="000000"/>
                <w:sz w:val="20"/>
              </w:rPr>
            </w:pPr>
            <w:r w:rsidRPr="00B671CA">
              <w:rPr>
                <w:b/>
                <w:color w:val="000000"/>
                <w:sz w:val="20"/>
              </w:rPr>
              <w:t>Временная транспектива</w:t>
            </w:r>
          </w:p>
        </w:tc>
        <w:tc>
          <w:tcPr>
            <w:tcW w:w="1892" w:type="pct"/>
            <w:shd w:val="clear" w:color="auto" w:fill="auto"/>
          </w:tcPr>
          <w:p w:rsidR="00831ABA" w:rsidRPr="00B671CA" w:rsidRDefault="00B63154" w:rsidP="00B671CA">
            <w:pPr>
              <w:spacing w:line="360" w:lineRule="auto"/>
              <w:jc w:val="both"/>
              <w:rPr>
                <w:color w:val="000000"/>
                <w:sz w:val="20"/>
                <w:szCs w:val="22"/>
              </w:rPr>
            </w:pPr>
            <w:r w:rsidRPr="00B671CA">
              <w:rPr>
                <w:color w:val="000000"/>
                <w:sz w:val="20"/>
                <w:szCs w:val="22"/>
              </w:rPr>
              <w:t>Ориентация на настоящее, суженная перспектива прошлого и будущего</w:t>
            </w:r>
          </w:p>
        </w:tc>
        <w:tc>
          <w:tcPr>
            <w:tcW w:w="1834" w:type="pct"/>
            <w:shd w:val="clear" w:color="auto" w:fill="auto"/>
          </w:tcPr>
          <w:p w:rsidR="00831ABA" w:rsidRPr="00B671CA" w:rsidRDefault="00B63154" w:rsidP="00B671CA">
            <w:pPr>
              <w:spacing w:line="360" w:lineRule="auto"/>
              <w:jc w:val="both"/>
              <w:rPr>
                <w:color w:val="000000"/>
                <w:sz w:val="20"/>
                <w:szCs w:val="22"/>
              </w:rPr>
            </w:pPr>
            <w:r w:rsidRPr="00B671CA">
              <w:rPr>
                <w:color w:val="000000"/>
                <w:sz w:val="20"/>
                <w:szCs w:val="22"/>
              </w:rPr>
              <w:t>Глубокая перспектива прошлого и будущего</w:t>
            </w:r>
          </w:p>
        </w:tc>
      </w:tr>
      <w:tr w:rsidR="00831ABA" w:rsidRPr="00B671CA" w:rsidTr="00B671CA">
        <w:trPr>
          <w:trHeight w:val="65"/>
        </w:trPr>
        <w:tc>
          <w:tcPr>
            <w:tcW w:w="1275" w:type="pct"/>
            <w:shd w:val="clear" w:color="auto" w:fill="auto"/>
          </w:tcPr>
          <w:p w:rsidR="00831ABA" w:rsidRPr="00B671CA" w:rsidRDefault="00B63154" w:rsidP="00B671CA">
            <w:pPr>
              <w:spacing w:line="360" w:lineRule="auto"/>
              <w:jc w:val="both"/>
              <w:rPr>
                <w:b/>
                <w:color w:val="000000"/>
                <w:sz w:val="20"/>
              </w:rPr>
            </w:pPr>
            <w:r w:rsidRPr="00B671CA">
              <w:rPr>
                <w:b/>
                <w:color w:val="000000"/>
                <w:sz w:val="20"/>
              </w:rPr>
              <w:t>Самосознание</w:t>
            </w:r>
          </w:p>
        </w:tc>
        <w:tc>
          <w:tcPr>
            <w:tcW w:w="1892" w:type="pct"/>
            <w:shd w:val="clear" w:color="auto" w:fill="auto"/>
          </w:tcPr>
          <w:p w:rsidR="00831ABA" w:rsidRPr="00B671CA" w:rsidRDefault="00B63154" w:rsidP="00B671CA">
            <w:pPr>
              <w:numPr>
                <w:ilvl w:val="0"/>
                <w:numId w:val="18"/>
              </w:numPr>
              <w:spacing w:line="360" w:lineRule="auto"/>
              <w:ind w:left="0" w:firstLine="0"/>
              <w:jc w:val="both"/>
              <w:rPr>
                <w:color w:val="000000"/>
                <w:sz w:val="20"/>
                <w:szCs w:val="22"/>
              </w:rPr>
            </w:pPr>
            <w:r w:rsidRPr="00B671CA">
              <w:rPr>
                <w:color w:val="000000"/>
                <w:sz w:val="20"/>
                <w:szCs w:val="22"/>
              </w:rPr>
              <w:t>Чувство «Мы»</w:t>
            </w:r>
          </w:p>
          <w:p w:rsidR="00B63154" w:rsidRPr="00B671CA" w:rsidRDefault="00B63154" w:rsidP="00B671CA">
            <w:pPr>
              <w:numPr>
                <w:ilvl w:val="0"/>
                <w:numId w:val="18"/>
              </w:numPr>
              <w:spacing w:line="360" w:lineRule="auto"/>
              <w:ind w:left="0" w:firstLine="0"/>
              <w:jc w:val="both"/>
              <w:rPr>
                <w:color w:val="000000"/>
                <w:sz w:val="20"/>
                <w:szCs w:val="22"/>
              </w:rPr>
            </w:pPr>
            <w:r w:rsidRPr="00B671CA">
              <w:rPr>
                <w:color w:val="000000"/>
                <w:sz w:val="20"/>
                <w:szCs w:val="22"/>
              </w:rPr>
              <w:t>Неопределенная идентичность</w:t>
            </w:r>
          </w:p>
          <w:p w:rsidR="00B63154" w:rsidRPr="00B671CA" w:rsidRDefault="00B63154" w:rsidP="00B671CA">
            <w:pPr>
              <w:numPr>
                <w:ilvl w:val="0"/>
                <w:numId w:val="18"/>
              </w:numPr>
              <w:spacing w:line="360" w:lineRule="auto"/>
              <w:ind w:left="0" w:firstLine="0"/>
              <w:jc w:val="both"/>
              <w:rPr>
                <w:color w:val="000000"/>
                <w:sz w:val="20"/>
                <w:szCs w:val="22"/>
              </w:rPr>
            </w:pPr>
            <w:r w:rsidRPr="00B671CA">
              <w:rPr>
                <w:color w:val="000000"/>
                <w:sz w:val="20"/>
                <w:szCs w:val="22"/>
              </w:rPr>
              <w:t>Неприятие себя, недоверие себе</w:t>
            </w:r>
          </w:p>
          <w:p w:rsidR="00B63154" w:rsidRPr="00B671CA" w:rsidRDefault="00B63154" w:rsidP="00B671CA">
            <w:pPr>
              <w:numPr>
                <w:ilvl w:val="0"/>
                <w:numId w:val="18"/>
              </w:numPr>
              <w:spacing w:line="360" w:lineRule="auto"/>
              <w:ind w:left="0" w:firstLine="0"/>
              <w:jc w:val="both"/>
              <w:rPr>
                <w:color w:val="000000"/>
                <w:sz w:val="20"/>
                <w:szCs w:val="22"/>
              </w:rPr>
            </w:pPr>
            <w:r w:rsidRPr="00B671CA">
              <w:rPr>
                <w:color w:val="000000"/>
                <w:sz w:val="20"/>
                <w:szCs w:val="22"/>
              </w:rPr>
              <w:t>Ориентация в самооценке на мнение других</w:t>
            </w:r>
          </w:p>
          <w:p w:rsidR="00831ABA" w:rsidRPr="00B671CA" w:rsidRDefault="00B63154" w:rsidP="00B671CA">
            <w:pPr>
              <w:numPr>
                <w:ilvl w:val="0"/>
                <w:numId w:val="18"/>
              </w:numPr>
              <w:spacing w:line="360" w:lineRule="auto"/>
              <w:ind w:left="0" w:firstLine="0"/>
              <w:jc w:val="both"/>
              <w:rPr>
                <w:color w:val="000000"/>
                <w:sz w:val="20"/>
                <w:szCs w:val="22"/>
              </w:rPr>
            </w:pPr>
            <w:r w:rsidRPr="00B671CA">
              <w:rPr>
                <w:color w:val="000000"/>
                <w:sz w:val="20"/>
                <w:szCs w:val="22"/>
              </w:rPr>
              <w:t>Опора на отрицательный эталон в развитии сексуальной идентичности</w:t>
            </w:r>
          </w:p>
        </w:tc>
        <w:tc>
          <w:tcPr>
            <w:tcW w:w="1834" w:type="pct"/>
            <w:shd w:val="clear" w:color="auto" w:fill="auto"/>
          </w:tcPr>
          <w:p w:rsidR="00831ABA" w:rsidRPr="00B671CA" w:rsidRDefault="00B63154" w:rsidP="00B671CA">
            <w:pPr>
              <w:numPr>
                <w:ilvl w:val="0"/>
                <w:numId w:val="20"/>
              </w:numPr>
              <w:spacing w:line="360" w:lineRule="auto"/>
              <w:ind w:left="0" w:firstLine="0"/>
              <w:jc w:val="both"/>
              <w:rPr>
                <w:color w:val="000000"/>
                <w:sz w:val="20"/>
                <w:szCs w:val="22"/>
              </w:rPr>
            </w:pPr>
            <w:r w:rsidRPr="00B671CA">
              <w:rPr>
                <w:color w:val="000000"/>
                <w:sz w:val="20"/>
                <w:szCs w:val="22"/>
              </w:rPr>
              <w:t>Чувство «Я»</w:t>
            </w:r>
          </w:p>
          <w:p w:rsidR="00B63154" w:rsidRPr="00B671CA" w:rsidRDefault="00B63154" w:rsidP="00B671CA">
            <w:pPr>
              <w:numPr>
                <w:ilvl w:val="0"/>
                <w:numId w:val="20"/>
              </w:numPr>
              <w:spacing w:line="360" w:lineRule="auto"/>
              <w:ind w:left="0" w:firstLine="0"/>
              <w:jc w:val="both"/>
              <w:rPr>
                <w:color w:val="000000"/>
                <w:sz w:val="20"/>
                <w:szCs w:val="22"/>
              </w:rPr>
            </w:pPr>
            <w:r w:rsidRPr="00B671CA">
              <w:rPr>
                <w:color w:val="000000"/>
                <w:sz w:val="20"/>
                <w:szCs w:val="22"/>
              </w:rPr>
              <w:t>Определенная идентичность</w:t>
            </w:r>
          </w:p>
          <w:p w:rsidR="00B63154" w:rsidRPr="00B671CA" w:rsidRDefault="00B63154" w:rsidP="00B671CA">
            <w:pPr>
              <w:numPr>
                <w:ilvl w:val="0"/>
                <w:numId w:val="20"/>
              </w:numPr>
              <w:spacing w:line="360" w:lineRule="auto"/>
              <w:ind w:left="0" w:firstLine="0"/>
              <w:jc w:val="both"/>
              <w:rPr>
                <w:color w:val="000000"/>
                <w:sz w:val="20"/>
                <w:szCs w:val="22"/>
              </w:rPr>
            </w:pPr>
            <w:r w:rsidRPr="00B671CA">
              <w:rPr>
                <w:color w:val="000000"/>
                <w:sz w:val="20"/>
                <w:szCs w:val="22"/>
              </w:rPr>
              <w:t>Принятие себя, доверие к себе</w:t>
            </w:r>
          </w:p>
          <w:p w:rsidR="00B63154" w:rsidRPr="00B671CA" w:rsidRDefault="00B63154" w:rsidP="00B671CA">
            <w:pPr>
              <w:numPr>
                <w:ilvl w:val="0"/>
                <w:numId w:val="20"/>
              </w:numPr>
              <w:spacing w:line="360" w:lineRule="auto"/>
              <w:ind w:left="0" w:firstLine="0"/>
              <w:jc w:val="both"/>
              <w:rPr>
                <w:color w:val="000000"/>
                <w:sz w:val="20"/>
                <w:szCs w:val="22"/>
              </w:rPr>
            </w:pPr>
            <w:r w:rsidRPr="00B671CA">
              <w:rPr>
                <w:color w:val="000000"/>
                <w:sz w:val="20"/>
                <w:szCs w:val="22"/>
              </w:rPr>
              <w:t>ориентация в самооценке на собственные критерии</w:t>
            </w:r>
          </w:p>
          <w:p w:rsidR="00831ABA" w:rsidRPr="00B671CA" w:rsidRDefault="00B63154" w:rsidP="00B671CA">
            <w:pPr>
              <w:numPr>
                <w:ilvl w:val="0"/>
                <w:numId w:val="20"/>
              </w:numPr>
              <w:spacing w:line="360" w:lineRule="auto"/>
              <w:ind w:left="0" w:firstLine="0"/>
              <w:jc w:val="both"/>
              <w:rPr>
                <w:color w:val="000000"/>
                <w:sz w:val="20"/>
                <w:szCs w:val="22"/>
              </w:rPr>
            </w:pPr>
            <w:r w:rsidRPr="00B671CA">
              <w:rPr>
                <w:color w:val="000000"/>
                <w:sz w:val="20"/>
                <w:szCs w:val="22"/>
              </w:rPr>
              <w:t>Опора на положительный эталон в развитии сексуальной идентичности</w:t>
            </w:r>
          </w:p>
        </w:tc>
      </w:tr>
      <w:tr w:rsidR="005E62AE" w:rsidRPr="00B671CA" w:rsidTr="00B671CA">
        <w:trPr>
          <w:trHeight w:val="1063"/>
        </w:trPr>
        <w:tc>
          <w:tcPr>
            <w:tcW w:w="1275" w:type="pct"/>
            <w:shd w:val="clear" w:color="auto" w:fill="auto"/>
          </w:tcPr>
          <w:p w:rsidR="00831ABA" w:rsidRPr="00B671CA" w:rsidRDefault="00B63154" w:rsidP="00B671CA">
            <w:pPr>
              <w:spacing w:line="360" w:lineRule="auto"/>
              <w:jc w:val="both"/>
              <w:rPr>
                <w:b/>
                <w:color w:val="000000"/>
                <w:sz w:val="20"/>
              </w:rPr>
            </w:pPr>
            <w:r w:rsidRPr="00B671CA">
              <w:rPr>
                <w:b/>
                <w:color w:val="000000"/>
                <w:sz w:val="20"/>
              </w:rPr>
              <w:t>Общение</w:t>
            </w:r>
          </w:p>
        </w:tc>
        <w:tc>
          <w:tcPr>
            <w:tcW w:w="1892" w:type="pct"/>
            <w:shd w:val="clear" w:color="auto" w:fill="auto"/>
          </w:tcPr>
          <w:p w:rsidR="00831ABA" w:rsidRPr="00B671CA" w:rsidRDefault="005E62AE" w:rsidP="00B671CA">
            <w:pPr>
              <w:numPr>
                <w:ilvl w:val="0"/>
                <w:numId w:val="24"/>
              </w:numPr>
              <w:spacing w:line="360" w:lineRule="auto"/>
              <w:ind w:left="0" w:firstLine="0"/>
              <w:jc w:val="both"/>
              <w:rPr>
                <w:color w:val="000000"/>
                <w:sz w:val="20"/>
                <w:szCs w:val="22"/>
              </w:rPr>
            </w:pPr>
            <w:r w:rsidRPr="00B671CA">
              <w:rPr>
                <w:color w:val="000000"/>
                <w:sz w:val="20"/>
                <w:szCs w:val="22"/>
              </w:rPr>
              <w:t>Недоверие к другим людям</w:t>
            </w:r>
          </w:p>
          <w:p w:rsidR="005E62AE" w:rsidRPr="00B671CA" w:rsidRDefault="005E62AE" w:rsidP="00B671CA">
            <w:pPr>
              <w:numPr>
                <w:ilvl w:val="0"/>
                <w:numId w:val="24"/>
              </w:numPr>
              <w:spacing w:line="360" w:lineRule="auto"/>
              <w:ind w:left="0" w:firstLine="0"/>
              <w:jc w:val="both"/>
              <w:rPr>
                <w:color w:val="000000"/>
                <w:sz w:val="20"/>
                <w:szCs w:val="22"/>
              </w:rPr>
            </w:pPr>
            <w:r w:rsidRPr="00B671CA">
              <w:rPr>
                <w:color w:val="000000"/>
                <w:sz w:val="20"/>
                <w:szCs w:val="22"/>
              </w:rPr>
              <w:t>Зависимость</w:t>
            </w:r>
          </w:p>
          <w:p w:rsidR="005E62AE" w:rsidRPr="00B671CA" w:rsidRDefault="005E62AE" w:rsidP="00B671CA">
            <w:pPr>
              <w:numPr>
                <w:ilvl w:val="0"/>
                <w:numId w:val="24"/>
              </w:numPr>
              <w:spacing w:line="360" w:lineRule="auto"/>
              <w:ind w:left="0" w:firstLine="0"/>
              <w:jc w:val="both"/>
              <w:rPr>
                <w:color w:val="000000"/>
                <w:sz w:val="20"/>
                <w:szCs w:val="22"/>
              </w:rPr>
            </w:pPr>
            <w:r w:rsidRPr="00B671CA">
              <w:rPr>
                <w:color w:val="000000"/>
                <w:sz w:val="20"/>
                <w:szCs w:val="22"/>
              </w:rPr>
              <w:t>Деструктивная агрессия</w:t>
            </w:r>
          </w:p>
        </w:tc>
        <w:tc>
          <w:tcPr>
            <w:tcW w:w="1834" w:type="pct"/>
            <w:shd w:val="clear" w:color="auto" w:fill="auto"/>
          </w:tcPr>
          <w:p w:rsidR="00831ABA" w:rsidRPr="00B671CA" w:rsidRDefault="00B63154" w:rsidP="00B671CA">
            <w:pPr>
              <w:numPr>
                <w:ilvl w:val="0"/>
                <w:numId w:val="23"/>
              </w:numPr>
              <w:spacing w:line="360" w:lineRule="auto"/>
              <w:ind w:left="0" w:firstLine="0"/>
              <w:jc w:val="both"/>
              <w:rPr>
                <w:color w:val="000000"/>
                <w:sz w:val="20"/>
                <w:szCs w:val="22"/>
              </w:rPr>
            </w:pPr>
            <w:r w:rsidRPr="00B671CA">
              <w:rPr>
                <w:color w:val="000000"/>
                <w:sz w:val="20"/>
                <w:szCs w:val="22"/>
              </w:rPr>
              <w:t>Доверие к другим людям</w:t>
            </w:r>
          </w:p>
          <w:p w:rsidR="00B63154" w:rsidRPr="00B671CA" w:rsidRDefault="00B63154" w:rsidP="00B671CA">
            <w:pPr>
              <w:numPr>
                <w:ilvl w:val="0"/>
                <w:numId w:val="23"/>
              </w:numPr>
              <w:spacing w:line="360" w:lineRule="auto"/>
              <w:ind w:left="0" w:firstLine="0"/>
              <w:jc w:val="both"/>
              <w:rPr>
                <w:color w:val="000000"/>
                <w:sz w:val="20"/>
                <w:szCs w:val="22"/>
              </w:rPr>
            </w:pPr>
            <w:r w:rsidRPr="00B671CA">
              <w:rPr>
                <w:color w:val="000000"/>
                <w:sz w:val="20"/>
                <w:szCs w:val="22"/>
              </w:rPr>
              <w:t>Самостоятельность</w:t>
            </w:r>
          </w:p>
          <w:p w:rsidR="00831ABA" w:rsidRPr="00B671CA" w:rsidRDefault="00B63154" w:rsidP="00B671CA">
            <w:pPr>
              <w:numPr>
                <w:ilvl w:val="0"/>
                <w:numId w:val="23"/>
              </w:numPr>
              <w:spacing w:line="360" w:lineRule="auto"/>
              <w:ind w:left="0" w:firstLine="0"/>
              <w:jc w:val="both"/>
              <w:rPr>
                <w:color w:val="000000"/>
                <w:sz w:val="20"/>
                <w:szCs w:val="22"/>
              </w:rPr>
            </w:pPr>
            <w:r w:rsidRPr="00B671CA">
              <w:rPr>
                <w:color w:val="000000"/>
                <w:sz w:val="20"/>
                <w:szCs w:val="22"/>
              </w:rPr>
              <w:t>Конструктивная агрессия</w:t>
            </w:r>
          </w:p>
        </w:tc>
      </w:tr>
    </w:tbl>
    <w:p w:rsidR="00154955" w:rsidRPr="0012173F" w:rsidRDefault="00154955" w:rsidP="0012173F">
      <w:pPr>
        <w:spacing w:line="360" w:lineRule="auto"/>
        <w:ind w:firstLine="709"/>
        <w:jc w:val="both"/>
        <w:rPr>
          <w:b/>
          <w:color w:val="000000"/>
          <w:sz w:val="28"/>
          <w:szCs w:val="28"/>
        </w:rPr>
      </w:pPr>
    </w:p>
    <w:p w:rsidR="00A45697" w:rsidRPr="0012173F" w:rsidRDefault="00C7527A" w:rsidP="0012173F">
      <w:pPr>
        <w:spacing w:line="360" w:lineRule="auto"/>
        <w:ind w:firstLine="709"/>
        <w:jc w:val="both"/>
        <w:rPr>
          <w:color w:val="000000"/>
          <w:sz w:val="28"/>
          <w:szCs w:val="28"/>
        </w:rPr>
      </w:pPr>
      <w:r w:rsidRPr="0012173F">
        <w:rPr>
          <w:color w:val="000000"/>
          <w:sz w:val="28"/>
          <w:szCs w:val="28"/>
        </w:rPr>
        <w:t>В данной главе</w:t>
      </w:r>
      <w:r w:rsidR="0012173F">
        <w:rPr>
          <w:color w:val="000000"/>
          <w:sz w:val="28"/>
          <w:szCs w:val="28"/>
        </w:rPr>
        <w:t xml:space="preserve"> </w:t>
      </w:r>
      <w:r w:rsidRPr="0012173F">
        <w:rPr>
          <w:color w:val="000000"/>
          <w:sz w:val="28"/>
          <w:szCs w:val="28"/>
        </w:rPr>
        <w:t xml:space="preserve">я </w:t>
      </w:r>
      <w:r w:rsidR="00A45697" w:rsidRPr="0012173F">
        <w:rPr>
          <w:color w:val="000000"/>
          <w:sz w:val="28"/>
          <w:szCs w:val="28"/>
        </w:rPr>
        <w:t>показала,</w:t>
      </w:r>
      <w:r w:rsidRPr="0012173F">
        <w:rPr>
          <w:color w:val="000000"/>
          <w:sz w:val="28"/>
          <w:szCs w:val="28"/>
        </w:rPr>
        <w:t xml:space="preserve"> какие психологические проблемы встречаются у детей из</w:t>
      </w:r>
      <w:r w:rsidR="0012173F">
        <w:rPr>
          <w:color w:val="000000"/>
          <w:sz w:val="28"/>
          <w:szCs w:val="28"/>
        </w:rPr>
        <w:t xml:space="preserve"> </w:t>
      </w:r>
      <w:r w:rsidRPr="0012173F">
        <w:rPr>
          <w:color w:val="000000"/>
          <w:sz w:val="28"/>
          <w:szCs w:val="28"/>
        </w:rPr>
        <w:t>школы интерната в сравнении с детьми из обычной школы, как они сами себя оценивают, что они чувствуют и, что переживают, когда рядом нет родных им</w:t>
      </w:r>
      <w:r w:rsidR="0012173F">
        <w:rPr>
          <w:color w:val="000000"/>
          <w:sz w:val="28"/>
          <w:szCs w:val="28"/>
        </w:rPr>
        <w:t xml:space="preserve"> </w:t>
      </w:r>
      <w:r w:rsidRPr="0012173F">
        <w:rPr>
          <w:color w:val="000000"/>
          <w:sz w:val="28"/>
          <w:szCs w:val="28"/>
        </w:rPr>
        <w:t>людей. Если рассмотреть результаты работ о развитии детей в учреждениях, можно отметить</w:t>
      </w:r>
      <w:r w:rsidR="0090107C" w:rsidRPr="0012173F">
        <w:rPr>
          <w:color w:val="000000"/>
          <w:sz w:val="28"/>
          <w:szCs w:val="28"/>
        </w:rPr>
        <w:t>:</w:t>
      </w:r>
    </w:p>
    <w:p w:rsidR="00A45697" w:rsidRPr="0012173F" w:rsidRDefault="00700B42" w:rsidP="0012173F">
      <w:pPr>
        <w:numPr>
          <w:ilvl w:val="0"/>
          <w:numId w:val="31"/>
        </w:numPr>
        <w:tabs>
          <w:tab w:val="clear" w:pos="360"/>
          <w:tab w:val="num" w:pos="0"/>
        </w:tabs>
        <w:spacing w:line="360" w:lineRule="auto"/>
        <w:ind w:left="0" w:firstLine="709"/>
        <w:jc w:val="both"/>
        <w:rPr>
          <w:color w:val="000000"/>
          <w:sz w:val="28"/>
          <w:szCs w:val="28"/>
        </w:rPr>
      </w:pPr>
      <w:r w:rsidRPr="0012173F">
        <w:rPr>
          <w:color w:val="000000"/>
          <w:sz w:val="28"/>
          <w:szCs w:val="28"/>
        </w:rPr>
        <w:t>и</w:t>
      </w:r>
      <w:r w:rsidR="00C7527A" w:rsidRPr="0012173F">
        <w:rPr>
          <w:color w:val="000000"/>
          <w:sz w:val="28"/>
          <w:szCs w:val="28"/>
        </w:rPr>
        <w:t>х большинство указывает на невыгодные стороны учреждения, как воспитательной среды для ребенка, плохое развитие детей из учреждений в области интеллекта, чувств, характера.</w:t>
      </w:r>
    </w:p>
    <w:p w:rsidR="00A45697" w:rsidRPr="0012173F" w:rsidRDefault="00700B42" w:rsidP="0012173F">
      <w:pPr>
        <w:numPr>
          <w:ilvl w:val="0"/>
          <w:numId w:val="31"/>
        </w:numPr>
        <w:tabs>
          <w:tab w:val="clear" w:pos="360"/>
          <w:tab w:val="num" w:pos="0"/>
        </w:tabs>
        <w:spacing w:line="360" w:lineRule="auto"/>
        <w:ind w:left="0" w:firstLine="709"/>
        <w:jc w:val="both"/>
        <w:rPr>
          <w:color w:val="000000"/>
          <w:sz w:val="28"/>
          <w:szCs w:val="28"/>
        </w:rPr>
      </w:pPr>
      <w:r w:rsidRPr="0012173F">
        <w:rPr>
          <w:color w:val="000000"/>
          <w:sz w:val="28"/>
          <w:szCs w:val="28"/>
        </w:rPr>
        <w:t>д</w:t>
      </w:r>
      <w:r w:rsidR="00C7527A" w:rsidRPr="0012173F">
        <w:rPr>
          <w:color w:val="000000"/>
          <w:sz w:val="28"/>
          <w:szCs w:val="28"/>
        </w:rPr>
        <w:t>ети практически от своего рождения, подвергаются поражениям значительно больше, чем те дети, которые поступают в учреждение только в школьном возрасте.</w:t>
      </w:r>
    </w:p>
    <w:p w:rsidR="00700B42" w:rsidRPr="0012173F" w:rsidRDefault="00700B42" w:rsidP="0012173F">
      <w:pPr>
        <w:numPr>
          <w:ilvl w:val="0"/>
          <w:numId w:val="31"/>
        </w:numPr>
        <w:tabs>
          <w:tab w:val="clear" w:pos="360"/>
          <w:tab w:val="num" w:pos="0"/>
        </w:tabs>
        <w:spacing w:line="360" w:lineRule="auto"/>
        <w:ind w:left="0" w:firstLine="709"/>
        <w:jc w:val="both"/>
        <w:rPr>
          <w:color w:val="000000"/>
          <w:sz w:val="28"/>
          <w:szCs w:val="28"/>
        </w:rPr>
      </w:pPr>
      <w:r w:rsidRPr="0012173F">
        <w:rPr>
          <w:color w:val="000000"/>
          <w:sz w:val="28"/>
          <w:szCs w:val="28"/>
        </w:rPr>
        <w:t>п</w:t>
      </w:r>
      <w:r w:rsidR="00C7527A" w:rsidRPr="0012173F">
        <w:rPr>
          <w:color w:val="000000"/>
          <w:sz w:val="28"/>
          <w:szCs w:val="28"/>
        </w:rPr>
        <w:t>ри обычных условиях, существующих в учреждениях, развитие детей задерживается более всего в области речи и в социальном поведении, однако это не относится абсолютно ко всем случаям; здесь бывают отклонения как в связи с возрастом, так и с возможностью учения.</w:t>
      </w:r>
    </w:p>
    <w:p w:rsidR="00154955" w:rsidRPr="0012173F" w:rsidRDefault="00154955" w:rsidP="0012173F">
      <w:pPr>
        <w:spacing w:line="360" w:lineRule="auto"/>
        <w:ind w:firstLine="709"/>
        <w:jc w:val="both"/>
        <w:rPr>
          <w:color w:val="000000"/>
          <w:sz w:val="28"/>
          <w:szCs w:val="28"/>
        </w:rPr>
      </w:pPr>
      <w:r w:rsidRPr="0012173F">
        <w:rPr>
          <w:color w:val="000000"/>
          <w:sz w:val="28"/>
          <w:szCs w:val="28"/>
        </w:rPr>
        <w:t>Все материалы, полученные при изучении особенностей психического развития детей, воспитывающихся вне семьи, свидетельствуют о том, что личность в этом понимании у них оказывается несформированной или слабо сформированной. У них отмечается: привязанность к ситуации, зависимость от нее, неумение опираться на собственное мнение, реактивность, импульсивность, непосредственность поведенческих реакций, низкий творческий потенциал при</w:t>
      </w:r>
      <w:r w:rsidR="0012173F">
        <w:rPr>
          <w:color w:val="000000"/>
          <w:sz w:val="28"/>
          <w:szCs w:val="28"/>
        </w:rPr>
        <w:t xml:space="preserve"> </w:t>
      </w:r>
      <w:r w:rsidRPr="0012173F">
        <w:rPr>
          <w:color w:val="000000"/>
          <w:sz w:val="28"/>
          <w:szCs w:val="28"/>
        </w:rPr>
        <w:t xml:space="preserve">преобладании классификационных форм мышления </w:t>
      </w:r>
      <w:r w:rsidR="0012173F">
        <w:rPr>
          <w:color w:val="000000"/>
          <w:sz w:val="28"/>
          <w:szCs w:val="28"/>
        </w:rPr>
        <w:t>и т.п.</w:t>
      </w:r>
      <w:r w:rsidRPr="0012173F">
        <w:rPr>
          <w:color w:val="000000"/>
          <w:sz w:val="28"/>
          <w:szCs w:val="28"/>
        </w:rPr>
        <w:t xml:space="preserve"> Этот общий радикал – </w:t>
      </w:r>
      <w:r w:rsidRPr="0012173F">
        <w:rPr>
          <w:i/>
          <w:color w:val="000000"/>
          <w:sz w:val="28"/>
          <w:szCs w:val="28"/>
        </w:rPr>
        <w:t>дефект личности</w:t>
      </w:r>
      <w:r w:rsidRPr="0012173F">
        <w:rPr>
          <w:color w:val="000000"/>
          <w:sz w:val="28"/>
          <w:szCs w:val="28"/>
        </w:rPr>
        <w:t>, проявляется практически во всех сторонах психического развития и поведении детей, лишенных родительского попечительства.</w:t>
      </w:r>
    </w:p>
    <w:p w:rsidR="005E62AE" w:rsidRPr="00A8102D" w:rsidRDefault="00A8102D" w:rsidP="0012173F">
      <w:pPr>
        <w:spacing w:line="360" w:lineRule="auto"/>
        <w:ind w:firstLine="709"/>
        <w:jc w:val="both"/>
        <w:rPr>
          <w:b/>
          <w:color w:val="000000"/>
          <w:sz w:val="28"/>
          <w:szCs w:val="44"/>
        </w:rPr>
      </w:pPr>
      <w:r>
        <w:rPr>
          <w:b/>
          <w:i/>
          <w:color w:val="000000"/>
          <w:sz w:val="28"/>
          <w:szCs w:val="44"/>
        </w:rPr>
        <w:br w:type="page"/>
      </w:r>
      <w:r w:rsidRPr="00A8102D">
        <w:rPr>
          <w:b/>
          <w:color w:val="000000"/>
          <w:sz w:val="28"/>
          <w:szCs w:val="44"/>
        </w:rPr>
        <w:t xml:space="preserve">5. </w:t>
      </w:r>
      <w:r w:rsidR="005E62AE" w:rsidRPr="00A8102D">
        <w:rPr>
          <w:b/>
          <w:color w:val="000000"/>
          <w:sz w:val="28"/>
          <w:szCs w:val="44"/>
        </w:rPr>
        <w:t>Психологическая помощь детям,</w:t>
      </w:r>
      <w:r w:rsidRPr="00A8102D">
        <w:rPr>
          <w:b/>
          <w:color w:val="000000"/>
          <w:sz w:val="28"/>
          <w:szCs w:val="44"/>
        </w:rPr>
        <w:t xml:space="preserve"> </w:t>
      </w:r>
      <w:r w:rsidR="000B4EE6" w:rsidRPr="00A8102D">
        <w:rPr>
          <w:b/>
          <w:color w:val="000000"/>
          <w:sz w:val="28"/>
          <w:szCs w:val="44"/>
        </w:rPr>
        <w:t>л</w:t>
      </w:r>
      <w:r w:rsidR="00310F97" w:rsidRPr="00A8102D">
        <w:rPr>
          <w:b/>
          <w:color w:val="000000"/>
          <w:sz w:val="28"/>
          <w:szCs w:val="44"/>
        </w:rPr>
        <w:t>иш</w:t>
      </w:r>
      <w:r w:rsidR="0090107C" w:rsidRPr="00A8102D">
        <w:rPr>
          <w:b/>
          <w:color w:val="000000"/>
          <w:sz w:val="28"/>
          <w:szCs w:val="44"/>
        </w:rPr>
        <w:t>ё</w:t>
      </w:r>
      <w:r w:rsidR="00310F97" w:rsidRPr="00A8102D">
        <w:rPr>
          <w:b/>
          <w:color w:val="000000"/>
          <w:sz w:val="28"/>
          <w:szCs w:val="44"/>
        </w:rPr>
        <w:t>нны</w:t>
      </w:r>
      <w:r w:rsidR="008A308C" w:rsidRPr="00A8102D">
        <w:rPr>
          <w:b/>
          <w:color w:val="000000"/>
          <w:sz w:val="28"/>
          <w:szCs w:val="44"/>
        </w:rPr>
        <w:t>м</w:t>
      </w:r>
      <w:r w:rsidR="0012173F" w:rsidRPr="00A8102D">
        <w:rPr>
          <w:b/>
          <w:color w:val="000000"/>
          <w:sz w:val="28"/>
          <w:szCs w:val="44"/>
        </w:rPr>
        <w:t xml:space="preserve"> </w:t>
      </w:r>
      <w:r w:rsidR="00310F97" w:rsidRPr="00A8102D">
        <w:rPr>
          <w:b/>
          <w:color w:val="000000"/>
          <w:sz w:val="28"/>
          <w:szCs w:val="44"/>
        </w:rPr>
        <w:t>родительского попечительства</w:t>
      </w:r>
    </w:p>
    <w:p w:rsidR="00F54AD4" w:rsidRPr="0012173F" w:rsidRDefault="00F54AD4" w:rsidP="0012173F">
      <w:pPr>
        <w:spacing w:line="360" w:lineRule="auto"/>
        <w:ind w:firstLine="709"/>
        <w:jc w:val="both"/>
        <w:rPr>
          <w:color w:val="000000"/>
          <w:sz w:val="28"/>
        </w:rPr>
      </w:pPr>
    </w:p>
    <w:p w:rsidR="005E62AE" w:rsidRPr="0012173F" w:rsidRDefault="005E62AE" w:rsidP="0012173F">
      <w:pPr>
        <w:spacing w:line="360" w:lineRule="auto"/>
        <w:ind w:firstLine="709"/>
        <w:jc w:val="both"/>
        <w:rPr>
          <w:color w:val="000000"/>
          <w:sz w:val="28"/>
          <w:szCs w:val="28"/>
        </w:rPr>
      </w:pPr>
      <w:r w:rsidRPr="0012173F">
        <w:rPr>
          <w:color w:val="000000"/>
          <w:sz w:val="28"/>
          <w:szCs w:val="28"/>
        </w:rPr>
        <w:t>Я хотела бы рассмотреть вопрос</w:t>
      </w:r>
      <w:r w:rsidR="0012173F">
        <w:rPr>
          <w:color w:val="000000"/>
          <w:sz w:val="28"/>
          <w:szCs w:val="28"/>
        </w:rPr>
        <w:t xml:space="preserve"> </w:t>
      </w:r>
      <w:r w:rsidRPr="0012173F">
        <w:rPr>
          <w:color w:val="000000"/>
          <w:sz w:val="28"/>
          <w:szCs w:val="28"/>
        </w:rPr>
        <w:t>психологической помощи детям – сиротам и детям, лишенны</w:t>
      </w:r>
      <w:r w:rsidR="00BF11E7" w:rsidRPr="0012173F">
        <w:rPr>
          <w:color w:val="000000"/>
          <w:sz w:val="28"/>
          <w:szCs w:val="28"/>
        </w:rPr>
        <w:t>х</w:t>
      </w:r>
      <w:r w:rsidRPr="0012173F">
        <w:rPr>
          <w:color w:val="000000"/>
          <w:sz w:val="28"/>
          <w:szCs w:val="28"/>
        </w:rPr>
        <w:t xml:space="preserve"> родительского попечительства, воспитывающи</w:t>
      </w:r>
      <w:r w:rsidR="00BF11E7" w:rsidRPr="0012173F">
        <w:rPr>
          <w:color w:val="000000"/>
          <w:sz w:val="28"/>
          <w:szCs w:val="28"/>
        </w:rPr>
        <w:t>х</w:t>
      </w:r>
      <w:r w:rsidRPr="0012173F">
        <w:rPr>
          <w:color w:val="000000"/>
          <w:sz w:val="28"/>
          <w:szCs w:val="28"/>
        </w:rPr>
        <w:t>ся в условиях учреждений интернатного типа.</w:t>
      </w:r>
    </w:p>
    <w:p w:rsidR="00D67B67" w:rsidRPr="0012173F" w:rsidRDefault="00D67B67" w:rsidP="0012173F">
      <w:pPr>
        <w:spacing w:line="360" w:lineRule="auto"/>
        <w:ind w:firstLine="709"/>
        <w:jc w:val="both"/>
        <w:rPr>
          <w:color w:val="000000"/>
          <w:sz w:val="28"/>
          <w:szCs w:val="28"/>
        </w:rPr>
      </w:pPr>
      <w:r w:rsidRPr="0012173F">
        <w:rPr>
          <w:color w:val="000000"/>
          <w:sz w:val="28"/>
          <w:szCs w:val="28"/>
        </w:rPr>
        <w:t>Эти дети, как правило, имеют непростые показатели в своем анамнезе</w:t>
      </w:r>
      <w:r w:rsidR="00BF11E7" w:rsidRPr="0012173F">
        <w:rPr>
          <w:color w:val="000000"/>
          <w:sz w:val="28"/>
          <w:szCs w:val="28"/>
        </w:rPr>
        <w:t>:</w:t>
      </w:r>
      <w:r w:rsidRPr="0012173F">
        <w:rPr>
          <w:color w:val="000000"/>
          <w:sz w:val="28"/>
          <w:szCs w:val="28"/>
        </w:rPr>
        <w:t xml:space="preserve"> могут быть отклонения</w:t>
      </w:r>
      <w:r w:rsidR="0012173F">
        <w:rPr>
          <w:color w:val="000000"/>
          <w:sz w:val="28"/>
          <w:szCs w:val="28"/>
        </w:rPr>
        <w:t xml:space="preserve"> </w:t>
      </w:r>
      <w:r w:rsidRPr="0012173F">
        <w:rPr>
          <w:color w:val="000000"/>
          <w:sz w:val="28"/>
          <w:szCs w:val="28"/>
        </w:rPr>
        <w:t>в физическом и психическом развитии</w:t>
      </w:r>
      <w:r w:rsidR="00BF11E7" w:rsidRPr="0012173F">
        <w:rPr>
          <w:color w:val="000000"/>
          <w:sz w:val="28"/>
          <w:szCs w:val="28"/>
        </w:rPr>
        <w:t>,</w:t>
      </w:r>
      <w:r w:rsidRPr="0012173F">
        <w:rPr>
          <w:color w:val="000000"/>
          <w:sz w:val="28"/>
          <w:szCs w:val="28"/>
        </w:rPr>
        <w:t xml:space="preserve"> выявляется задержка умственного</w:t>
      </w:r>
      <w:r w:rsidR="0012173F">
        <w:rPr>
          <w:color w:val="000000"/>
          <w:sz w:val="28"/>
          <w:szCs w:val="28"/>
        </w:rPr>
        <w:t xml:space="preserve"> </w:t>
      </w:r>
      <w:r w:rsidRPr="0012173F">
        <w:rPr>
          <w:color w:val="000000"/>
          <w:sz w:val="28"/>
          <w:szCs w:val="28"/>
        </w:rPr>
        <w:t>развития, искажение развития личности (от эмоциональной сферы до жизненной перспективы), нарушение половой идентификации и др. В этом</w:t>
      </w:r>
      <w:r w:rsidR="0012173F">
        <w:rPr>
          <w:color w:val="000000"/>
          <w:sz w:val="28"/>
          <w:szCs w:val="28"/>
        </w:rPr>
        <w:t xml:space="preserve"> </w:t>
      </w:r>
      <w:r w:rsidRPr="0012173F">
        <w:rPr>
          <w:color w:val="000000"/>
          <w:sz w:val="28"/>
          <w:szCs w:val="28"/>
        </w:rPr>
        <w:t>источник склонности к наркотизации и формирования криминогенности.</w:t>
      </w:r>
    </w:p>
    <w:p w:rsidR="007817B2" w:rsidRPr="0012173F" w:rsidRDefault="00D67B67" w:rsidP="0012173F">
      <w:pPr>
        <w:spacing w:line="360" w:lineRule="auto"/>
        <w:ind w:firstLine="709"/>
        <w:jc w:val="both"/>
        <w:rPr>
          <w:color w:val="000000"/>
          <w:sz w:val="28"/>
          <w:szCs w:val="28"/>
        </w:rPr>
      </w:pPr>
      <w:r w:rsidRPr="0012173F">
        <w:rPr>
          <w:color w:val="000000"/>
          <w:sz w:val="28"/>
          <w:szCs w:val="28"/>
        </w:rPr>
        <w:t>Чтобы</w:t>
      </w:r>
      <w:r w:rsidR="0012173F">
        <w:rPr>
          <w:color w:val="000000"/>
          <w:sz w:val="28"/>
          <w:szCs w:val="28"/>
        </w:rPr>
        <w:t xml:space="preserve"> </w:t>
      </w:r>
      <w:r w:rsidRPr="0012173F">
        <w:rPr>
          <w:color w:val="000000"/>
          <w:sz w:val="28"/>
          <w:szCs w:val="28"/>
        </w:rPr>
        <w:t>ребенок комфортно чувствовал себя в эмоциональном плане, необходимы специальные условия, которые определяют его быт, его физическое здоровье</w:t>
      </w:r>
      <w:r w:rsidR="007817B2" w:rsidRPr="0012173F">
        <w:rPr>
          <w:color w:val="000000"/>
          <w:sz w:val="28"/>
          <w:szCs w:val="28"/>
        </w:rPr>
        <w:t>, характер его общения с окружающими людьми, его личные успехи.</w:t>
      </w:r>
    </w:p>
    <w:p w:rsidR="00BF11E7" w:rsidRPr="0012173F" w:rsidRDefault="00BF11E7" w:rsidP="0012173F">
      <w:pPr>
        <w:spacing w:line="360" w:lineRule="auto"/>
        <w:ind w:firstLine="709"/>
        <w:jc w:val="both"/>
        <w:rPr>
          <w:color w:val="000000"/>
          <w:sz w:val="28"/>
          <w:szCs w:val="28"/>
        </w:rPr>
      </w:pPr>
      <w:r w:rsidRPr="0012173F">
        <w:rPr>
          <w:color w:val="000000"/>
          <w:sz w:val="28"/>
          <w:szCs w:val="28"/>
        </w:rPr>
        <w:t xml:space="preserve">Попечительская, психологическая обоснованная помощь </w:t>
      </w:r>
      <w:r w:rsidRPr="0012173F">
        <w:rPr>
          <w:i/>
          <w:color w:val="000000"/>
          <w:sz w:val="28"/>
          <w:szCs w:val="28"/>
        </w:rPr>
        <w:t>должна состоять и в умении создать у этих детей правильную позицию по отношению к людям, в умении снять позицию потребительства, негативизма, отчуждения не только к известным взрослым и детям, но и к людям вообще.</w:t>
      </w:r>
      <w:r w:rsidRPr="0012173F">
        <w:rPr>
          <w:color w:val="000000"/>
          <w:sz w:val="28"/>
          <w:szCs w:val="28"/>
        </w:rPr>
        <w:t xml:space="preserve"> Для оценки значения реальной помощи</w:t>
      </w:r>
      <w:r w:rsidR="0012173F">
        <w:rPr>
          <w:color w:val="000000"/>
          <w:sz w:val="28"/>
          <w:szCs w:val="28"/>
        </w:rPr>
        <w:t xml:space="preserve"> </w:t>
      </w:r>
      <w:r w:rsidRPr="0012173F">
        <w:rPr>
          <w:color w:val="000000"/>
          <w:sz w:val="28"/>
          <w:szCs w:val="28"/>
        </w:rPr>
        <w:t>детям важно обсудить методологическую позицию, исходя из которой, строятся</w:t>
      </w:r>
      <w:r w:rsidR="0012173F">
        <w:rPr>
          <w:color w:val="000000"/>
          <w:sz w:val="28"/>
          <w:szCs w:val="28"/>
        </w:rPr>
        <w:t xml:space="preserve"> </w:t>
      </w:r>
      <w:r w:rsidRPr="0012173F">
        <w:rPr>
          <w:color w:val="000000"/>
          <w:sz w:val="28"/>
          <w:szCs w:val="28"/>
        </w:rPr>
        <w:t>основы психологической помощи.</w:t>
      </w:r>
      <w:r w:rsidR="0012173F">
        <w:rPr>
          <w:color w:val="000000"/>
          <w:sz w:val="28"/>
          <w:szCs w:val="28"/>
        </w:rPr>
        <w:t xml:space="preserve"> </w:t>
      </w:r>
      <w:r w:rsidRPr="0012173F">
        <w:rPr>
          <w:color w:val="000000"/>
          <w:sz w:val="28"/>
          <w:szCs w:val="28"/>
        </w:rPr>
        <w:t>Для оказания психологической помощи детям, лишенным родительского попечительства пользуются методом идентификационной коррекции личности. Этот метод сочетает собственно диагностику личности ребенка и коррекционные приемы. Диагностика осуществлялась методом соотношения депривации с</w:t>
      </w:r>
      <w:r w:rsidR="0012173F">
        <w:rPr>
          <w:color w:val="000000"/>
          <w:sz w:val="28"/>
          <w:szCs w:val="28"/>
        </w:rPr>
        <w:t xml:space="preserve"> </w:t>
      </w:r>
      <w:r w:rsidRPr="0012173F">
        <w:rPr>
          <w:color w:val="000000"/>
          <w:sz w:val="28"/>
          <w:szCs w:val="28"/>
        </w:rPr>
        <w:t>основной схемой</w:t>
      </w:r>
      <w:r w:rsidR="0012173F">
        <w:rPr>
          <w:color w:val="000000"/>
          <w:sz w:val="28"/>
          <w:szCs w:val="28"/>
        </w:rPr>
        <w:t xml:space="preserve"> </w:t>
      </w:r>
      <w:r w:rsidRPr="0012173F">
        <w:rPr>
          <w:color w:val="000000"/>
          <w:sz w:val="28"/>
          <w:szCs w:val="28"/>
        </w:rPr>
        <w:t>структуры самосознания личности. Диагностику депривируемого звена структуры самосознания осуществляется</w:t>
      </w:r>
      <w:r w:rsidR="0012173F">
        <w:rPr>
          <w:color w:val="000000"/>
          <w:sz w:val="28"/>
          <w:szCs w:val="28"/>
        </w:rPr>
        <w:t xml:space="preserve"> </w:t>
      </w:r>
      <w:r w:rsidRPr="0012173F">
        <w:rPr>
          <w:color w:val="000000"/>
          <w:sz w:val="28"/>
          <w:szCs w:val="28"/>
        </w:rPr>
        <w:t>через: прожективный метод идентификации;</w:t>
      </w:r>
      <w:r w:rsidR="0012173F">
        <w:rPr>
          <w:color w:val="000000"/>
          <w:sz w:val="28"/>
          <w:szCs w:val="28"/>
        </w:rPr>
        <w:t xml:space="preserve"> </w:t>
      </w:r>
      <w:r w:rsidRPr="0012173F">
        <w:rPr>
          <w:color w:val="000000"/>
          <w:sz w:val="28"/>
          <w:szCs w:val="28"/>
        </w:rPr>
        <w:t>метод депривации реализации потребности в признании; доверительную беседу, метод проблемных прожективных ситуаций и другие методы, работающие с данным контингентом детей.</w:t>
      </w:r>
    </w:p>
    <w:p w:rsidR="00BF11E7" w:rsidRPr="0012173F" w:rsidRDefault="00BF11E7" w:rsidP="0012173F">
      <w:pPr>
        <w:spacing w:line="360" w:lineRule="auto"/>
        <w:ind w:firstLine="709"/>
        <w:jc w:val="both"/>
        <w:rPr>
          <w:color w:val="000000"/>
          <w:sz w:val="28"/>
          <w:szCs w:val="28"/>
        </w:rPr>
      </w:pPr>
      <w:r w:rsidRPr="0012173F">
        <w:rPr>
          <w:i/>
          <w:color w:val="000000"/>
          <w:sz w:val="28"/>
          <w:szCs w:val="28"/>
        </w:rPr>
        <w:t>Доверительная беседа и метод проблемных прожективных ситуаций</w:t>
      </w:r>
      <w:r w:rsidR="0012173F">
        <w:rPr>
          <w:b/>
          <w:color w:val="000000"/>
          <w:sz w:val="28"/>
          <w:szCs w:val="28"/>
        </w:rPr>
        <w:t xml:space="preserve"> </w:t>
      </w:r>
      <w:r w:rsidRPr="0012173F">
        <w:rPr>
          <w:color w:val="000000"/>
          <w:sz w:val="28"/>
          <w:szCs w:val="28"/>
        </w:rPr>
        <w:t>проводится</w:t>
      </w:r>
      <w:r w:rsidR="0012173F">
        <w:rPr>
          <w:color w:val="000000"/>
          <w:sz w:val="28"/>
          <w:szCs w:val="28"/>
        </w:rPr>
        <w:t xml:space="preserve"> </w:t>
      </w:r>
      <w:r w:rsidRPr="0012173F">
        <w:rPr>
          <w:color w:val="000000"/>
          <w:sz w:val="28"/>
          <w:szCs w:val="28"/>
        </w:rPr>
        <w:t>с ребенком индивидуально в атмосфере доброжелательности, сочувствия и поддержки. Психолог устанавливает биографические данные в интерпретации самого ребенка, также исследует особенности его психологического времени. Все это делается для выявления стресогенных факторов и для последующего их снятия и реабилитации детской личности. Включенность психолога в судьбу ребенка, заинтересованность его</w:t>
      </w:r>
      <w:r w:rsidR="0012173F">
        <w:rPr>
          <w:color w:val="000000"/>
          <w:sz w:val="28"/>
          <w:szCs w:val="28"/>
        </w:rPr>
        <w:t xml:space="preserve"> </w:t>
      </w:r>
      <w:r w:rsidRPr="0012173F">
        <w:rPr>
          <w:color w:val="000000"/>
          <w:sz w:val="28"/>
          <w:szCs w:val="28"/>
        </w:rPr>
        <w:t>проблемами, правильное (психологически обоснованное) поведение с ребенком позволяет перейти на следующий этап реабилитации.</w:t>
      </w:r>
    </w:p>
    <w:p w:rsidR="00BF11E7" w:rsidRPr="0012173F" w:rsidRDefault="00BF11E7" w:rsidP="0012173F">
      <w:pPr>
        <w:spacing w:line="360" w:lineRule="auto"/>
        <w:ind w:firstLine="709"/>
        <w:jc w:val="both"/>
        <w:rPr>
          <w:color w:val="000000"/>
          <w:sz w:val="28"/>
          <w:szCs w:val="28"/>
        </w:rPr>
      </w:pPr>
      <w:r w:rsidRPr="0012173F">
        <w:rPr>
          <w:color w:val="000000"/>
          <w:sz w:val="28"/>
          <w:szCs w:val="28"/>
        </w:rPr>
        <w:t>Вместе с ребенком</w:t>
      </w:r>
      <w:r w:rsidR="0012173F">
        <w:rPr>
          <w:color w:val="000000"/>
          <w:sz w:val="28"/>
          <w:szCs w:val="28"/>
        </w:rPr>
        <w:t xml:space="preserve"> </w:t>
      </w:r>
      <w:r w:rsidRPr="0012173F">
        <w:rPr>
          <w:color w:val="000000"/>
          <w:sz w:val="28"/>
          <w:szCs w:val="28"/>
        </w:rPr>
        <w:t xml:space="preserve">психолог устанавливает, какое из звеньев структуры самосознания у него депривируется </w:t>
      </w:r>
      <w:r w:rsidR="0012173F" w:rsidRPr="0012173F">
        <w:rPr>
          <w:color w:val="000000"/>
          <w:sz w:val="28"/>
          <w:szCs w:val="28"/>
        </w:rPr>
        <w:t>(«Тебя постоянно дразнят»</w:t>
      </w:r>
      <w:r w:rsidRPr="0012173F">
        <w:rPr>
          <w:color w:val="000000"/>
          <w:sz w:val="28"/>
          <w:szCs w:val="28"/>
        </w:rPr>
        <w:t xml:space="preserve">, «Ты хочешь быть успешным (признанным, принятым), но у тебя не получается») </w:t>
      </w:r>
      <w:r w:rsidR="0012173F">
        <w:rPr>
          <w:color w:val="000000"/>
          <w:sz w:val="28"/>
          <w:szCs w:val="28"/>
        </w:rPr>
        <w:t>и т.д.</w:t>
      </w:r>
      <w:r w:rsidRPr="0012173F">
        <w:rPr>
          <w:color w:val="000000"/>
          <w:sz w:val="28"/>
          <w:szCs w:val="28"/>
        </w:rPr>
        <w:t xml:space="preserve"> Самооценка зависит также</w:t>
      </w:r>
      <w:r w:rsidR="0012173F">
        <w:rPr>
          <w:color w:val="000000"/>
          <w:sz w:val="28"/>
          <w:szCs w:val="28"/>
        </w:rPr>
        <w:t xml:space="preserve"> </w:t>
      </w:r>
      <w:r w:rsidRPr="0012173F">
        <w:rPr>
          <w:color w:val="000000"/>
          <w:sz w:val="28"/>
          <w:szCs w:val="28"/>
        </w:rPr>
        <w:t>от психологического бытия личности во времени, которое является пространством развития</w:t>
      </w:r>
      <w:r w:rsidR="0012173F">
        <w:rPr>
          <w:color w:val="000000"/>
          <w:sz w:val="28"/>
          <w:szCs w:val="28"/>
        </w:rPr>
        <w:t xml:space="preserve"> </w:t>
      </w:r>
      <w:r w:rsidRPr="0012173F">
        <w:rPr>
          <w:color w:val="000000"/>
          <w:sz w:val="28"/>
          <w:szCs w:val="28"/>
        </w:rPr>
        <w:t>его как индивидуальности.</w:t>
      </w:r>
      <w:r w:rsidR="0012173F">
        <w:rPr>
          <w:color w:val="000000"/>
          <w:sz w:val="28"/>
          <w:szCs w:val="28"/>
        </w:rPr>
        <w:t xml:space="preserve"> </w:t>
      </w:r>
      <w:r w:rsidRPr="0012173F">
        <w:rPr>
          <w:color w:val="000000"/>
          <w:sz w:val="28"/>
          <w:szCs w:val="28"/>
        </w:rPr>
        <w:t>Прошлое, настоящее и будущее личности одинаково значимо для ее нормального самочувствия. Бытие личности, обладающей правами и обязанностями, среди людей также имеет принципиальное значение для того, как ощущает себя человек.</w:t>
      </w:r>
      <w:r w:rsidR="0012173F">
        <w:rPr>
          <w:color w:val="000000"/>
          <w:sz w:val="28"/>
          <w:szCs w:val="28"/>
        </w:rPr>
        <w:t xml:space="preserve"> </w:t>
      </w:r>
      <w:r w:rsidRPr="0012173F">
        <w:rPr>
          <w:color w:val="000000"/>
          <w:sz w:val="28"/>
          <w:szCs w:val="28"/>
        </w:rPr>
        <w:t>Вместе с ребенком психолог</w:t>
      </w:r>
      <w:r w:rsidR="0012173F">
        <w:rPr>
          <w:color w:val="000000"/>
          <w:sz w:val="28"/>
          <w:szCs w:val="28"/>
        </w:rPr>
        <w:t xml:space="preserve"> </w:t>
      </w:r>
      <w:r w:rsidRPr="0012173F">
        <w:rPr>
          <w:color w:val="000000"/>
          <w:sz w:val="28"/>
          <w:szCs w:val="28"/>
        </w:rPr>
        <w:t>выявляет депривируемые звенья самосознания и анализирует причины депривации.</w:t>
      </w:r>
    </w:p>
    <w:p w:rsidR="00BF11E7" w:rsidRPr="0012173F" w:rsidRDefault="00BF11E7" w:rsidP="0012173F">
      <w:pPr>
        <w:spacing w:line="360" w:lineRule="auto"/>
        <w:ind w:firstLine="709"/>
        <w:jc w:val="both"/>
        <w:rPr>
          <w:color w:val="000000"/>
          <w:sz w:val="28"/>
          <w:szCs w:val="28"/>
        </w:rPr>
      </w:pPr>
      <w:r w:rsidRPr="0012173F">
        <w:rPr>
          <w:color w:val="000000"/>
          <w:sz w:val="28"/>
          <w:szCs w:val="28"/>
        </w:rPr>
        <w:t xml:space="preserve">Следующий этап коррекционной рабаты </w:t>
      </w:r>
      <w:r w:rsidRPr="0012173F">
        <w:rPr>
          <w:i/>
          <w:color w:val="000000"/>
          <w:sz w:val="28"/>
          <w:szCs w:val="28"/>
        </w:rPr>
        <w:t>состоит в расширении ценностной сферы ребенка с уровня эгофиксированности до уровня</w:t>
      </w:r>
      <w:r w:rsidR="0012173F">
        <w:rPr>
          <w:i/>
          <w:color w:val="000000"/>
          <w:sz w:val="28"/>
          <w:szCs w:val="28"/>
        </w:rPr>
        <w:t xml:space="preserve"> </w:t>
      </w:r>
      <w:r w:rsidRPr="0012173F">
        <w:rPr>
          <w:i/>
          <w:color w:val="000000"/>
          <w:sz w:val="28"/>
          <w:szCs w:val="28"/>
        </w:rPr>
        <w:t>бытия общественных отношений людей до уровня «мы» как представителя человеческого рода.</w:t>
      </w:r>
      <w:r w:rsidRPr="0012173F">
        <w:rPr>
          <w:color w:val="000000"/>
          <w:sz w:val="28"/>
          <w:szCs w:val="28"/>
        </w:rPr>
        <w:t xml:space="preserve"> Ребенку объясняют его собственную уникальность, а также необходимость освободиться от зависимости от прошлых стрессов: соотнести свои проблемы, свое горе с таковыми и других; найти в себе силы и обрести уверенность в своем будущем; осознать, что его энергия и способности должны посвящаться служению на пользу другим людям.</w:t>
      </w:r>
      <w:r w:rsidR="0012173F">
        <w:rPr>
          <w:color w:val="000000"/>
          <w:sz w:val="28"/>
          <w:szCs w:val="28"/>
        </w:rPr>
        <w:t xml:space="preserve"> </w:t>
      </w:r>
      <w:r w:rsidRPr="0012173F">
        <w:rPr>
          <w:color w:val="000000"/>
          <w:sz w:val="28"/>
          <w:szCs w:val="28"/>
        </w:rPr>
        <w:t>С ребенком проводятся доверительные беседы о суженном сознании обиженных</w:t>
      </w:r>
      <w:r w:rsidR="0012173F">
        <w:rPr>
          <w:color w:val="000000"/>
          <w:sz w:val="28"/>
          <w:szCs w:val="28"/>
        </w:rPr>
        <w:t xml:space="preserve"> </w:t>
      </w:r>
      <w:r w:rsidRPr="0012173F">
        <w:rPr>
          <w:color w:val="000000"/>
          <w:sz w:val="28"/>
          <w:szCs w:val="28"/>
        </w:rPr>
        <w:t>судьбой людей (не только детей – сирот и детей, лишенных родительского попечительства), о том, что это усугубляет их страдания.</w:t>
      </w:r>
      <w:r w:rsidR="0012173F">
        <w:rPr>
          <w:color w:val="000000"/>
          <w:sz w:val="28"/>
          <w:szCs w:val="28"/>
        </w:rPr>
        <w:t xml:space="preserve"> </w:t>
      </w:r>
      <w:r w:rsidRPr="0012173F">
        <w:rPr>
          <w:color w:val="000000"/>
          <w:sz w:val="28"/>
          <w:szCs w:val="28"/>
        </w:rPr>
        <w:t>В этом случае пользуются техникой идентификации. Разрабатываемая технология психологической помощи эффективно работает с детьми всех возрастов (от дошкольного до старшего школьного).</w:t>
      </w:r>
    </w:p>
    <w:p w:rsidR="00BF11E7" w:rsidRPr="0012173F" w:rsidRDefault="00BF11E7" w:rsidP="0012173F">
      <w:pPr>
        <w:spacing w:line="360" w:lineRule="auto"/>
        <w:ind w:firstLine="709"/>
        <w:jc w:val="both"/>
        <w:rPr>
          <w:color w:val="000000"/>
          <w:sz w:val="28"/>
          <w:szCs w:val="28"/>
        </w:rPr>
      </w:pPr>
      <w:r w:rsidRPr="0012173F">
        <w:rPr>
          <w:color w:val="000000"/>
          <w:sz w:val="28"/>
          <w:szCs w:val="28"/>
        </w:rPr>
        <w:t>Для малышей (дошкольники и младшие школьники) применяется метод идентификации с куклой или любимой игрушкой. Эти игрушки могут стать для ребенка объектом эмоционального общения, выступить в качестве заместителя идеального друга, который все понимает и не помнит зла.</w:t>
      </w:r>
      <w:r w:rsidR="0012173F">
        <w:rPr>
          <w:color w:val="000000"/>
          <w:sz w:val="28"/>
          <w:szCs w:val="28"/>
        </w:rPr>
        <w:t xml:space="preserve"> </w:t>
      </w:r>
      <w:r w:rsidRPr="0012173F">
        <w:rPr>
          <w:color w:val="000000"/>
          <w:sz w:val="28"/>
          <w:szCs w:val="28"/>
        </w:rPr>
        <w:t>Метод идентификации с игрушкой дает возможность диагностировать особенность личностного развития ребенка и корректировать трудности, присущие его личности.</w:t>
      </w:r>
    </w:p>
    <w:p w:rsidR="00BF11E7" w:rsidRPr="0012173F" w:rsidRDefault="00154955" w:rsidP="0012173F">
      <w:pPr>
        <w:spacing w:line="360" w:lineRule="auto"/>
        <w:ind w:firstLine="709"/>
        <w:jc w:val="both"/>
        <w:rPr>
          <w:color w:val="000000"/>
          <w:sz w:val="28"/>
          <w:szCs w:val="28"/>
        </w:rPr>
      </w:pPr>
      <w:r w:rsidRPr="0012173F">
        <w:rPr>
          <w:color w:val="000000"/>
          <w:sz w:val="28"/>
          <w:szCs w:val="28"/>
        </w:rPr>
        <w:t>Так как</w:t>
      </w:r>
      <w:r w:rsidR="0012173F">
        <w:rPr>
          <w:color w:val="000000"/>
          <w:sz w:val="28"/>
          <w:szCs w:val="28"/>
        </w:rPr>
        <w:t xml:space="preserve"> </w:t>
      </w:r>
      <w:r w:rsidRPr="0012173F">
        <w:rPr>
          <w:color w:val="000000"/>
          <w:sz w:val="28"/>
          <w:szCs w:val="28"/>
        </w:rPr>
        <w:t xml:space="preserve">у детей, лишенных родительского попечительства отмечается нарушения в половом материале из – за </w:t>
      </w:r>
      <w:r w:rsidR="00BF11E7" w:rsidRPr="0012173F">
        <w:rPr>
          <w:color w:val="000000"/>
          <w:sz w:val="28"/>
          <w:szCs w:val="28"/>
        </w:rPr>
        <w:t>возможност</w:t>
      </w:r>
      <w:r w:rsidRPr="0012173F">
        <w:rPr>
          <w:color w:val="000000"/>
          <w:sz w:val="28"/>
          <w:szCs w:val="28"/>
        </w:rPr>
        <w:t>и</w:t>
      </w:r>
      <w:r w:rsidR="00BF11E7" w:rsidRPr="0012173F">
        <w:rPr>
          <w:color w:val="000000"/>
          <w:sz w:val="28"/>
          <w:szCs w:val="28"/>
        </w:rPr>
        <w:t xml:space="preserve"> приковываться к своим ощущениям, родительск</w:t>
      </w:r>
      <w:r w:rsidRPr="0012173F">
        <w:rPr>
          <w:color w:val="000000"/>
          <w:sz w:val="28"/>
          <w:szCs w:val="28"/>
        </w:rPr>
        <w:t>ого</w:t>
      </w:r>
      <w:r w:rsidR="0012173F">
        <w:rPr>
          <w:color w:val="000000"/>
          <w:sz w:val="28"/>
          <w:szCs w:val="28"/>
        </w:rPr>
        <w:t xml:space="preserve"> </w:t>
      </w:r>
      <w:r w:rsidR="00BF11E7" w:rsidRPr="0012173F">
        <w:rPr>
          <w:color w:val="000000"/>
          <w:sz w:val="28"/>
          <w:szCs w:val="28"/>
        </w:rPr>
        <w:t>заласкивания, более часто</w:t>
      </w:r>
      <w:r w:rsidRPr="0012173F">
        <w:rPr>
          <w:color w:val="000000"/>
          <w:sz w:val="28"/>
          <w:szCs w:val="28"/>
        </w:rPr>
        <w:t>го</w:t>
      </w:r>
      <w:r w:rsidR="00BF11E7" w:rsidRPr="0012173F">
        <w:rPr>
          <w:color w:val="000000"/>
          <w:sz w:val="28"/>
          <w:szCs w:val="28"/>
        </w:rPr>
        <w:t xml:space="preserve"> одиночество. Меры воздействия на половую перевозбудимость могут</w:t>
      </w:r>
      <w:r w:rsidR="0012173F">
        <w:rPr>
          <w:color w:val="000000"/>
          <w:sz w:val="28"/>
          <w:szCs w:val="28"/>
        </w:rPr>
        <w:t xml:space="preserve"> </w:t>
      </w:r>
      <w:r w:rsidR="00BF11E7" w:rsidRPr="0012173F">
        <w:rPr>
          <w:color w:val="000000"/>
          <w:sz w:val="28"/>
          <w:szCs w:val="28"/>
        </w:rPr>
        <w:t>быть двух родов: а)</w:t>
      </w:r>
      <w:r w:rsidR="00BF11E7" w:rsidRPr="0012173F">
        <w:rPr>
          <w:b/>
          <w:color w:val="000000"/>
          <w:sz w:val="28"/>
          <w:szCs w:val="28"/>
        </w:rPr>
        <w:t xml:space="preserve"> </w:t>
      </w:r>
      <w:r w:rsidR="00BF11E7" w:rsidRPr="0012173F">
        <w:rPr>
          <w:i/>
          <w:color w:val="000000"/>
          <w:sz w:val="28"/>
          <w:szCs w:val="28"/>
        </w:rPr>
        <w:t>индивидуальные,</w:t>
      </w:r>
      <w:r w:rsidR="00BF11E7" w:rsidRPr="0012173F">
        <w:rPr>
          <w:b/>
          <w:color w:val="000000"/>
          <w:sz w:val="28"/>
          <w:szCs w:val="28"/>
        </w:rPr>
        <w:t xml:space="preserve"> </w:t>
      </w:r>
      <w:r w:rsidR="0012173F">
        <w:rPr>
          <w:color w:val="000000"/>
          <w:sz w:val="28"/>
          <w:szCs w:val="28"/>
        </w:rPr>
        <w:t>–</w:t>
      </w:r>
      <w:r w:rsidR="0012173F" w:rsidRPr="0012173F">
        <w:rPr>
          <w:color w:val="000000"/>
          <w:sz w:val="28"/>
          <w:szCs w:val="28"/>
        </w:rPr>
        <w:t xml:space="preserve"> </w:t>
      </w:r>
      <w:r w:rsidR="00BF11E7" w:rsidRPr="0012173F">
        <w:rPr>
          <w:color w:val="000000"/>
          <w:sz w:val="28"/>
          <w:szCs w:val="28"/>
        </w:rPr>
        <w:t xml:space="preserve">когда лечебно – воспитательное влияние направлено непосредственно на ребенка; б) </w:t>
      </w:r>
      <w:r w:rsidR="00BF11E7" w:rsidRPr="0012173F">
        <w:rPr>
          <w:i/>
          <w:color w:val="000000"/>
          <w:sz w:val="28"/>
          <w:szCs w:val="28"/>
        </w:rPr>
        <w:t>коллективные</w:t>
      </w:r>
      <w:r w:rsidR="00BF11E7" w:rsidRPr="0012173F">
        <w:rPr>
          <w:color w:val="000000"/>
          <w:sz w:val="28"/>
          <w:szCs w:val="28"/>
        </w:rPr>
        <w:t xml:space="preserve">, </w:t>
      </w:r>
      <w:r w:rsidR="0012173F">
        <w:rPr>
          <w:color w:val="000000"/>
          <w:sz w:val="28"/>
          <w:szCs w:val="28"/>
        </w:rPr>
        <w:t xml:space="preserve">– </w:t>
      </w:r>
      <w:r w:rsidR="00BF11E7" w:rsidRPr="0012173F">
        <w:rPr>
          <w:color w:val="000000"/>
          <w:sz w:val="28"/>
          <w:szCs w:val="28"/>
        </w:rPr>
        <w:t>когда это влияние</w:t>
      </w:r>
      <w:r w:rsidR="0012173F">
        <w:rPr>
          <w:color w:val="000000"/>
          <w:sz w:val="28"/>
          <w:szCs w:val="28"/>
        </w:rPr>
        <w:t xml:space="preserve"> </w:t>
      </w:r>
      <w:r w:rsidR="00BF11E7" w:rsidRPr="0012173F">
        <w:rPr>
          <w:color w:val="000000"/>
          <w:sz w:val="28"/>
          <w:szCs w:val="28"/>
        </w:rPr>
        <w:t>проводится через детский коллектив. Конечно, оба вида влияний могут многообразно объединяться и комбинироваться</w:t>
      </w:r>
      <w:r w:rsidR="001606BF" w:rsidRPr="0012173F">
        <w:rPr>
          <w:color w:val="000000"/>
          <w:sz w:val="28"/>
          <w:szCs w:val="28"/>
        </w:rPr>
        <w:t xml:space="preserve"> (</w:t>
      </w:r>
      <w:r w:rsidR="00CD2EAA" w:rsidRPr="0012173F">
        <w:rPr>
          <w:color w:val="000000"/>
          <w:sz w:val="28"/>
          <w:szCs w:val="28"/>
        </w:rPr>
        <w:t>4</w:t>
      </w:r>
      <w:r w:rsidR="001606BF" w:rsidRPr="0012173F">
        <w:rPr>
          <w:color w:val="000000"/>
          <w:sz w:val="28"/>
          <w:szCs w:val="28"/>
        </w:rPr>
        <w:t xml:space="preserve">, </w:t>
      </w:r>
      <w:r w:rsidR="0012173F" w:rsidRPr="0012173F">
        <w:rPr>
          <w:color w:val="000000"/>
          <w:sz w:val="28"/>
          <w:szCs w:val="28"/>
        </w:rPr>
        <w:t>стр.</w:t>
      </w:r>
      <w:r w:rsidR="0012173F">
        <w:rPr>
          <w:color w:val="000000"/>
          <w:sz w:val="28"/>
          <w:szCs w:val="28"/>
        </w:rPr>
        <w:t> </w:t>
      </w:r>
      <w:r w:rsidR="0012173F" w:rsidRPr="0012173F">
        <w:rPr>
          <w:color w:val="000000"/>
          <w:sz w:val="28"/>
          <w:szCs w:val="28"/>
        </w:rPr>
        <w:t>1</w:t>
      </w:r>
      <w:r w:rsidR="00CD2EAA" w:rsidRPr="0012173F">
        <w:rPr>
          <w:color w:val="000000"/>
          <w:sz w:val="28"/>
          <w:szCs w:val="28"/>
        </w:rPr>
        <w:t>13</w:t>
      </w:r>
      <w:r w:rsidR="001606BF" w:rsidRPr="0012173F">
        <w:rPr>
          <w:color w:val="000000"/>
          <w:sz w:val="28"/>
          <w:szCs w:val="28"/>
        </w:rPr>
        <w:t>)</w:t>
      </w:r>
    </w:p>
    <w:p w:rsidR="00A8102D" w:rsidRDefault="00EC2391" w:rsidP="0012173F">
      <w:pPr>
        <w:spacing w:line="360" w:lineRule="auto"/>
        <w:ind w:firstLine="709"/>
        <w:jc w:val="both"/>
        <w:rPr>
          <w:color w:val="000000"/>
          <w:sz w:val="28"/>
          <w:szCs w:val="28"/>
        </w:rPr>
      </w:pPr>
      <w:r w:rsidRPr="0012173F">
        <w:rPr>
          <w:color w:val="000000"/>
          <w:sz w:val="28"/>
          <w:szCs w:val="28"/>
        </w:rPr>
        <w:t>Из всего вышесказанного можно сделать вывод, что т</w:t>
      </w:r>
      <w:r w:rsidR="00154955" w:rsidRPr="0012173F">
        <w:rPr>
          <w:color w:val="000000"/>
          <w:sz w:val="28"/>
          <w:szCs w:val="28"/>
        </w:rPr>
        <w:t>акие</w:t>
      </w:r>
      <w:r w:rsidR="004927FC" w:rsidRPr="0012173F">
        <w:rPr>
          <w:color w:val="000000"/>
          <w:sz w:val="28"/>
          <w:szCs w:val="28"/>
        </w:rPr>
        <w:t xml:space="preserve"> дети нуждаются</w:t>
      </w:r>
      <w:r w:rsidR="0012173F">
        <w:rPr>
          <w:color w:val="000000"/>
          <w:sz w:val="28"/>
          <w:szCs w:val="28"/>
        </w:rPr>
        <w:t xml:space="preserve"> </w:t>
      </w:r>
      <w:r w:rsidR="004927FC" w:rsidRPr="0012173F">
        <w:rPr>
          <w:color w:val="000000"/>
          <w:sz w:val="28"/>
          <w:szCs w:val="28"/>
        </w:rPr>
        <w:t>в особом гуманистическом и профессиональном отношении к ним. Ребенку нужен друг, способный</w:t>
      </w:r>
      <w:r w:rsidR="0012173F">
        <w:rPr>
          <w:color w:val="000000"/>
          <w:sz w:val="28"/>
          <w:szCs w:val="28"/>
        </w:rPr>
        <w:t xml:space="preserve"> </w:t>
      </w:r>
      <w:r w:rsidR="004927FC" w:rsidRPr="0012173F">
        <w:rPr>
          <w:color w:val="000000"/>
          <w:sz w:val="28"/>
          <w:szCs w:val="28"/>
        </w:rPr>
        <w:t>к пониманию, –</w:t>
      </w:r>
      <w:r w:rsidR="0012173F">
        <w:rPr>
          <w:color w:val="000000"/>
          <w:sz w:val="28"/>
          <w:szCs w:val="28"/>
        </w:rPr>
        <w:t xml:space="preserve"> </w:t>
      </w:r>
      <w:r w:rsidR="004927FC" w:rsidRPr="0012173F">
        <w:rPr>
          <w:color w:val="000000"/>
          <w:sz w:val="28"/>
          <w:szCs w:val="28"/>
        </w:rPr>
        <w:t>тот человек, который поможет правильно ориентироваться в жизни.</w:t>
      </w:r>
      <w:r w:rsidRPr="0012173F">
        <w:rPr>
          <w:color w:val="000000"/>
          <w:sz w:val="28"/>
          <w:szCs w:val="28"/>
        </w:rPr>
        <w:t xml:space="preserve"> П</w:t>
      </w:r>
      <w:r w:rsidR="00154955" w:rsidRPr="0012173F">
        <w:rPr>
          <w:color w:val="000000"/>
          <w:sz w:val="28"/>
          <w:szCs w:val="28"/>
        </w:rPr>
        <w:t xml:space="preserve">оражения </w:t>
      </w:r>
      <w:r w:rsidRPr="0012173F">
        <w:rPr>
          <w:color w:val="000000"/>
          <w:sz w:val="28"/>
          <w:szCs w:val="28"/>
        </w:rPr>
        <w:t>детей</w:t>
      </w:r>
      <w:r w:rsidR="00154955" w:rsidRPr="0012173F">
        <w:rPr>
          <w:color w:val="000000"/>
          <w:sz w:val="28"/>
          <w:szCs w:val="28"/>
        </w:rPr>
        <w:t>, воспитывающ</w:t>
      </w:r>
      <w:r w:rsidRPr="0012173F">
        <w:rPr>
          <w:color w:val="000000"/>
          <w:sz w:val="28"/>
          <w:szCs w:val="28"/>
        </w:rPr>
        <w:t>их</w:t>
      </w:r>
      <w:r w:rsidR="00154955" w:rsidRPr="0012173F">
        <w:rPr>
          <w:color w:val="000000"/>
          <w:sz w:val="28"/>
          <w:szCs w:val="28"/>
        </w:rPr>
        <w:t>ся в учреждениях, не является неизбежными и возможны</w:t>
      </w:r>
      <w:r w:rsidR="0012173F">
        <w:rPr>
          <w:color w:val="000000"/>
          <w:sz w:val="28"/>
          <w:szCs w:val="28"/>
        </w:rPr>
        <w:t xml:space="preserve"> </w:t>
      </w:r>
      <w:r w:rsidR="00154955" w:rsidRPr="0012173F">
        <w:rPr>
          <w:color w:val="000000"/>
          <w:sz w:val="28"/>
          <w:szCs w:val="28"/>
        </w:rPr>
        <w:t xml:space="preserve">весьма действенные мероприятия для </w:t>
      </w:r>
      <w:r w:rsidRPr="0012173F">
        <w:rPr>
          <w:color w:val="000000"/>
          <w:sz w:val="28"/>
          <w:szCs w:val="28"/>
        </w:rPr>
        <w:t>их</w:t>
      </w:r>
      <w:r w:rsidR="00154955" w:rsidRPr="0012173F">
        <w:rPr>
          <w:color w:val="000000"/>
          <w:sz w:val="28"/>
          <w:szCs w:val="28"/>
        </w:rPr>
        <w:t xml:space="preserve"> предотвращения. Например, специальная психологическая помощь, приближение воспитателя в учреждении к семейному воспитанию, более совершенное персональное и</w:t>
      </w:r>
      <w:r w:rsidR="0012173F">
        <w:rPr>
          <w:color w:val="000000"/>
          <w:sz w:val="28"/>
          <w:szCs w:val="28"/>
        </w:rPr>
        <w:t xml:space="preserve"> </w:t>
      </w:r>
      <w:r w:rsidR="00154955" w:rsidRPr="0012173F">
        <w:rPr>
          <w:color w:val="000000"/>
          <w:sz w:val="28"/>
          <w:szCs w:val="28"/>
        </w:rPr>
        <w:t>вещественное оснащение, особый отбор персонала, организация в малой группе, последовательность воспитания).</w:t>
      </w:r>
    </w:p>
    <w:p w:rsidR="001425BA" w:rsidRPr="0012173F" w:rsidRDefault="00A8102D" w:rsidP="0012173F">
      <w:pPr>
        <w:spacing w:line="360" w:lineRule="auto"/>
        <w:ind w:firstLine="709"/>
        <w:jc w:val="both"/>
        <w:rPr>
          <w:b/>
          <w:i/>
          <w:color w:val="000000"/>
          <w:sz w:val="28"/>
          <w:szCs w:val="48"/>
        </w:rPr>
      </w:pPr>
      <w:r>
        <w:rPr>
          <w:color w:val="000000"/>
          <w:sz w:val="28"/>
          <w:szCs w:val="28"/>
        </w:rPr>
        <w:br w:type="page"/>
      </w:r>
      <w:r w:rsidR="001425BA" w:rsidRPr="00A8102D">
        <w:rPr>
          <w:b/>
          <w:color w:val="000000"/>
          <w:sz w:val="28"/>
          <w:szCs w:val="48"/>
        </w:rPr>
        <w:t>Заключение</w:t>
      </w:r>
    </w:p>
    <w:p w:rsidR="00190697" w:rsidRPr="0012173F" w:rsidRDefault="00190697" w:rsidP="0012173F">
      <w:pPr>
        <w:spacing w:line="360" w:lineRule="auto"/>
        <w:ind w:firstLine="709"/>
        <w:jc w:val="both"/>
        <w:rPr>
          <w:color w:val="000000"/>
          <w:sz w:val="28"/>
        </w:rPr>
      </w:pPr>
    </w:p>
    <w:p w:rsidR="00464A70" w:rsidRPr="0012173F" w:rsidRDefault="001425BA" w:rsidP="0012173F">
      <w:pPr>
        <w:spacing w:line="360" w:lineRule="auto"/>
        <w:ind w:firstLine="709"/>
        <w:jc w:val="both"/>
        <w:rPr>
          <w:color w:val="000000"/>
          <w:sz w:val="28"/>
          <w:szCs w:val="28"/>
        </w:rPr>
      </w:pPr>
      <w:r w:rsidRPr="0012173F">
        <w:rPr>
          <w:color w:val="000000"/>
          <w:sz w:val="28"/>
          <w:szCs w:val="28"/>
        </w:rPr>
        <w:t xml:space="preserve">В своем реферате я </w:t>
      </w:r>
      <w:r w:rsidR="00613F3D" w:rsidRPr="0012173F">
        <w:rPr>
          <w:color w:val="000000"/>
          <w:sz w:val="28"/>
          <w:szCs w:val="28"/>
        </w:rPr>
        <w:t>раскрыла особенности психологии детей,</w:t>
      </w:r>
      <w:r w:rsidR="0012173F">
        <w:rPr>
          <w:color w:val="000000"/>
          <w:sz w:val="28"/>
          <w:szCs w:val="28"/>
        </w:rPr>
        <w:t xml:space="preserve"> </w:t>
      </w:r>
      <w:r w:rsidR="00613F3D" w:rsidRPr="0012173F">
        <w:rPr>
          <w:color w:val="000000"/>
          <w:sz w:val="28"/>
          <w:szCs w:val="28"/>
        </w:rPr>
        <w:t>воспитывающихся в</w:t>
      </w:r>
      <w:r w:rsidR="0012173F">
        <w:rPr>
          <w:color w:val="000000"/>
          <w:sz w:val="28"/>
          <w:szCs w:val="28"/>
        </w:rPr>
        <w:t xml:space="preserve"> </w:t>
      </w:r>
      <w:r w:rsidR="00613F3D" w:rsidRPr="0012173F">
        <w:rPr>
          <w:color w:val="000000"/>
          <w:sz w:val="28"/>
          <w:szCs w:val="28"/>
        </w:rPr>
        <w:t>детском доме</w:t>
      </w:r>
      <w:r w:rsidR="00464A70" w:rsidRPr="0012173F">
        <w:rPr>
          <w:color w:val="000000"/>
          <w:sz w:val="28"/>
          <w:szCs w:val="28"/>
        </w:rPr>
        <w:t>, лишенных родительского попечительства. Я рассказала, чем эти дети отличаются от своих сверстников, растущих в семье,</w:t>
      </w:r>
      <w:r w:rsidR="0012173F">
        <w:rPr>
          <w:color w:val="000000"/>
          <w:sz w:val="28"/>
          <w:szCs w:val="28"/>
        </w:rPr>
        <w:t xml:space="preserve"> </w:t>
      </w:r>
      <w:r w:rsidR="00464A70" w:rsidRPr="0012173F">
        <w:rPr>
          <w:color w:val="000000"/>
          <w:sz w:val="28"/>
          <w:szCs w:val="28"/>
        </w:rPr>
        <w:t>как</w:t>
      </w:r>
      <w:r w:rsidR="0012173F">
        <w:rPr>
          <w:color w:val="000000"/>
          <w:sz w:val="28"/>
          <w:szCs w:val="28"/>
        </w:rPr>
        <w:t xml:space="preserve"> </w:t>
      </w:r>
      <w:r w:rsidR="00464A70" w:rsidRPr="0012173F">
        <w:rPr>
          <w:color w:val="000000"/>
          <w:sz w:val="28"/>
          <w:szCs w:val="28"/>
        </w:rPr>
        <w:t>видят окружающий мир, оценивают себя, поступают в трудных ситуациях, представляют свое будущее. У большинства из них имеются отклонения в личностном развитии, которые, хотя и не в столь крайних формах, встречаются и в неблагополучных семьях.</w:t>
      </w:r>
      <w:r w:rsidR="0012173F">
        <w:rPr>
          <w:color w:val="000000"/>
          <w:sz w:val="28"/>
          <w:szCs w:val="28"/>
        </w:rPr>
        <w:t xml:space="preserve"> </w:t>
      </w:r>
      <w:r w:rsidR="00464A70" w:rsidRPr="0012173F">
        <w:rPr>
          <w:color w:val="000000"/>
          <w:sz w:val="28"/>
          <w:szCs w:val="28"/>
        </w:rPr>
        <w:t>Исследования, проведенные во многих странах мира, свидетельствуют о том, что вне семьи развитие ребенка идет по особому пути и у него формируются специфические черты характера, поведения, личности, про которые часто нельзя сказать, хуже</w:t>
      </w:r>
      <w:r w:rsidR="0012173F">
        <w:rPr>
          <w:color w:val="000000"/>
          <w:sz w:val="28"/>
          <w:szCs w:val="28"/>
        </w:rPr>
        <w:t xml:space="preserve"> </w:t>
      </w:r>
      <w:r w:rsidR="00464A70" w:rsidRPr="0012173F">
        <w:rPr>
          <w:color w:val="000000"/>
          <w:sz w:val="28"/>
          <w:szCs w:val="28"/>
        </w:rPr>
        <w:t xml:space="preserve">они или лучше, чем у обычного ребенка, </w:t>
      </w:r>
      <w:r w:rsidR="0012173F">
        <w:rPr>
          <w:color w:val="000000"/>
          <w:sz w:val="28"/>
          <w:szCs w:val="28"/>
        </w:rPr>
        <w:t>–</w:t>
      </w:r>
      <w:r w:rsidR="0012173F" w:rsidRPr="0012173F">
        <w:rPr>
          <w:color w:val="000000"/>
          <w:sz w:val="28"/>
          <w:szCs w:val="28"/>
        </w:rPr>
        <w:t xml:space="preserve"> </w:t>
      </w:r>
      <w:r w:rsidR="00464A70" w:rsidRPr="0012173F">
        <w:rPr>
          <w:color w:val="000000"/>
          <w:sz w:val="28"/>
          <w:szCs w:val="28"/>
        </w:rPr>
        <w:t>они просто другие.</w:t>
      </w:r>
    </w:p>
    <w:p w:rsidR="00D9001E" w:rsidRPr="0012173F" w:rsidRDefault="003067D1" w:rsidP="0012173F">
      <w:pPr>
        <w:spacing w:line="360" w:lineRule="auto"/>
        <w:ind w:firstLine="709"/>
        <w:jc w:val="both"/>
        <w:rPr>
          <w:color w:val="000000"/>
          <w:sz w:val="28"/>
          <w:szCs w:val="28"/>
        </w:rPr>
      </w:pPr>
      <w:r w:rsidRPr="0012173F">
        <w:rPr>
          <w:color w:val="000000"/>
          <w:sz w:val="28"/>
          <w:szCs w:val="28"/>
        </w:rPr>
        <w:t>У детей, лишенных родительского попечительства,</w:t>
      </w:r>
      <w:r w:rsidR="0012173F">
        <w:rPr>
          <w:color w:val="000000"/>
          <w:sz w:val="28"/>
          <w:szCs w:val="28"/>
        </w:rPr>
        <w:t xml:space="preserve"> </w:t>
      </w:r>
      <w:r w:rsidRPr="0012173F">
        <w:rPr>
          <w:color w:val="000000"/>
          <w:sz w:val="28"/>
          <w:szCs w:val="28"/>
        </w:rPr>
        <w:t>наблюдается не просто отставание или недоразвитие личностных образований, а интенсивное формирование некоторых принципиально иных механизмов, позволяющих ребенку приспособиться к жизни в детском доме и тем самым как бы заменяющим им личность.</w:t>
      </w:r>
      <w:r w:rsidR="00D9001E" w:rsidRPr="0012173F">
        <w:rPr>
          <w:color w:val="000000"/>
          <w:sz w:val="28"/>
          <w:szCs w:val="28"/>
        </w:rPr>
        <w:t xml:space="preserve"> Физическое развитие (рост, размер головы, вес) в основном тем лучше, чем длительнее период времени, прожитый ребенком в учреждении.</w:t>
      </w:r>
      <w:r w:rsidR="0012173F">
        <w:rPr>
          <w:color w:val="000000"/>
          <w:sz w:val="28"/>
          <w:szCs w:val="28"/>
        </w:rPr>
        <w:t xml:space="preserve"> </w:t>
      </w:r>
      <w:r w:rsidR="00D9001E" w:rsidRPr="0012173F">
        <w:rPr>
          <w:color w:val="000000"/>
          <w:sz w:val="28"/>
          <w:szCs w:val="28"/>
        </w:rPr>
        <w:t>Но уровень интеллекта оказался в очевидном противоречии с физическим развитием: чем раньше дети поступали в учреждение, тем заметнее было запаздывание развития их интеллекта. Следствием</w:t>
      </w:r>
      <w:r w:rsidR="0012173F">
        <w:rPr>
          <w:color w:val="000000"/>
          <w:sz w:val="28"/>
          <w:szCs w:val="28"/>
        </w:rPr>
        <w:t xml:space="preserve"> </w:t>
      </w:r>
      <w:r w:rsidR="00D9001E" w:rsidRPr="0012173F">
        <w:rPr>
          <w:color w:val="000000"/>
          <w:sz w:val="28"/>
          <w:szCs w:val="28"/>
        </w:rPr>
        <w:t>этого является низкая школьная успеваемость, нарушения мотивационной сферы, а также заниженная самооценка. Вот почему данные, полученные в интернате, вызывают тревогу.</w:t>
      </w:r>
    </w:p>
    <w:p w:rsidR="00262C79" w:rsidRPr="0012173F" w:rsidRDefault="008357FF" w:rsidP="0012173F">
      <w:pPr>
        <w:spacing w:line="360" w:lineRule="auto"/>
        <w:ind w:firstLine="709"/>
        <w:jc w:val="both"/>
        <w:rPr>
          <w:color w:val="000000"/>
          <w:sz w:val="28"/>
          <w:szCs w:val="28"/>
        </w:rPr>
      </w:pPr>
      <w:r w:rsidRPr="0012173F">
        <w:rPr>
          <w:color w:val="000000"/>
          <w:sz w:val="28"/>
          <w:szCs w:val="28"/>
        </w:rPr>
        <w:t>В заключение мне бы хотелось отметить, что эти дети нуждаются в специальной психолого – педагогической помощи,</w:t>
      </w:r>
      <w:r w:rsidR="0012173F">
        <w:rPr>
          <w:color w:val="000000"/>
          <w:sz w:val="28"/>
          <w:szCs w:val="28"/>
        </w:rPr>
        <w:t xml:space="preserve"> </w:t>
      </w:r>
      <w:r w:rsidR="002E3E48" w:rsidRPr="0012173F">
        <w:rPr>
          <w:color w:val="000000"/>
          <w:sz w:val="28"/>
          <w:szCs w:val="28"/>
        </w:rPr>
        <w:t>направленной на создание у них правильной позиции по отношению к людям,</w:t>
      </w:r>
      <w:r w:rsidR="0012173F">
        <w:rPr>
          <w:color w:val="000000"/>
          <w:sz w:val="28"/>
          <w:szCs w:val="28"/>
        </w:rPr>
        <w:t xml:space="preserve"> </w:t>
      </w:r>
      <w:r w:rsidR="002E3E48" w:rsidRPr="0012173F">
        <w:rPr>
          <w:color w:val="000000"/>
          <w:sz w:val="28"/>
          <w:szCs w:val="28"/>
        </w:rPr>
        <w:t>в умении снять позицию негативизма и отчуждения, таким образом, этим детям нужна поддержка со</w:t>
      </w:r>
      <w:r w:rsidR="0012173F">
        <w:rPr>
          <w:color w:val="000000"/>
          <w:sz w:val="28"/>
          <w:szCs w:val="28"/>
        </w:rPr>
        <w:t xml:space="preserve"> </w:t>
      </w:r>
      <w:r w:rsidR="002E3E48" w:rsidRPr="0012173F">
        <w:rPr>
          <w:color w:val="000000"/>
          <w:sz w:val="28"/>
          <w:szCs w:val="28"/>
        </w:rPr>
        <w:t>стороны взрослых.</w:t>
      </w:r>
    </w:p>
    <w:p w:rsidR="008E0499" w:rsidRPr="0012173F" w:rsidRDefault="008E0499" w:rsidP="0012173F">
      <w:pPr>
        <w:spacing w:line="360" w:lineRule="auto"/>
        <w:ind w:firstLine="709"/>
        <w:jc w:val="both"/>
        <w:rPr>
          <w:b/>
          <w:i/>
          <w:color w:val="000000"/>
          <w:sz w:val="28"/>
          <w:szCs w:val="48"/>
        </w:rPr>
      </w:pPr>
    </w:p>
    <w:p w:rsidR="00A8102D" w:rsidRDefault="00A8102D" w:rsidP="0012173F">
      <w:pPr>
        <w:spacing w:line="360" w:lineRule="auto"/>
        <w:ind w:firstLine="709"/>
        <w:jc w:val="both"/>
        <w:rPr>
          <w:b/>
          <w:i/>
          <w:color w:val="000000"/>
          <w:sz w:val="28"/>
          <w:szCs w:val="48"/>
        </w:rPr>
      </w:pPr>
    </w:p>
    <w:p w:rsidR="00262C79" w:rsidRPr="00A8102D" w:rsidRDefault="00A8102D" w:rsidP="0012173F">
      <w:pPr>
        <w:spacing w:line="360" w:lineRule="auto"/>
        <w:ind w:firstLine="709"/>
        <w:jc w:val="both"/>
        <w:rPr>
          <w:b/>
          <w:color w:val="000000"/>
          <w:sz w:val="28"/>
          <w:szCs w:val="48"/>
        </w:rPr>
      </w:pPr>
      <w:r>
        <w:rPr>
          <w:b/>
          <w:i/>
          <w:color w:val="000000"/>
          <w:sz w:val="28"/>
          <w:szCs w:val="48"/>
        </w:rPr>
        <w:br w:type="page"/>
      </w:r>
      <w:r w:rsidR="00262C79" w:rsidRPr="00A8102D">
        <w:rPr>
          <w:b/>
          <w:color w:val="000000"/>
          <w:sz w:val="28"/>
          <w:szCs w:val="48"/>
        </w:rPr>
        <w:t>Список литературы</w:t>
      </w:r>
    </w:p>
    <w:p w:rsidR="00D9001E" w:rsidRPr="0012173F" w:rsidRDefault="00D9001E" w:rsidP="0012173F">
      <w:pPr>
        <w:spacing w:line="360" w:lineRule="auto"/>
        <w:ind w:firstLine="709"/>
        <w:jc w:val="both"/>
        <w:rPr>
          <w:color w:val="000000"/>
          <w:sz w:val="28"/>
          <w:szCs w:val="28"/>
        </w:rPr>
      </w:pPr>
    </w:p>
    <w:p w:rsidR="00EC2391" w:rsidRPr="0012173F" w:rsidRDefault="0012173F" w:rsidP="00A8102D">
      <w:pPr>
        <w:numPr>
          <w:ilvl w:val="0"/>
          <w:numId w:val="42"/>
        </w:numPr>
        <w:tabs>
          <w:tab w:val="clear" w:pos="900"/>
          <w:tab w:val="num" w:pos="240"/>
        </w:tabs>
        <w:spacing w:line="360" w:lineRule="auto"/>
        <w:ind w:left="0" w:firstLine="0"/>
        <w:jc w:val="both"/>
        <w:rPr>
          <w:color w:val="000000"/>
          <w:sz w:val="28"/>
          <w:szCs w:val="28"/>
        </w:rPr>
      </w:pPr>
      <w:r w:rsidRPr="0012173F">
        <w:rPr>
          <w:color w:val="000000"/>
          <w:sz w:val="28"/>
          <w:szCs w:val="28"/>
        </w:rPr>
        <w:t>Джайнот</w:t>
      </w:r>
      <w:r>
        <w:rPr>
          <w:color w:val="000000"/>
          <w:sz w:val="28"/>
          <w:szCs w:val="28"/>
        </w:rPr>
        <w:t> </w:t>
      </w:r>
      <w:r w:rsidRPr="0012173F">
        <w:rPr>
          <w:color w:val="000000"/>
          <w:sz w:val="28"/>
          <w:szCs w:val="28"/>
        </w:rPr>
        <w:t>Х.Дж.</w:t>
      </w:r>
      <w:r w:rsidR="00EC2391" w:rsidRPr="0012173F">
        <w:rPr>
          <w:color w:val="000000"/>
          <w:sz w:val="28"/>
          <w:szCs w:val="28"/>
        </w:rPr>
        <w:t>: Родители и дети. – М.: 1986.</w:t>
      </w:r>
    </w:p>
    <w:p w:rsidR="00EC2391" w:rsidRPr="0012173F" w:rsidRDefault="00EC2391" w:rsidP="00A8102D">
      <w:pPr>
        <w:numPr>
          <w:ilvl w:val="0"/>
          <w:numId w:val="42"/>
        </w:numPr>
        <w:tabs>
          <w:tab w:val="clear" w:pos="900"/>
          <w:tab w:val="num" w:pos="240"/>
        </w:tabs>
        <w:spacing w:line="360" w:lineRule="auto"/>
        <w:ind w:left="0" w:firstLine="0"/>
        <w:jc w:val="both"/>
        <w:rPr>
          <w:color w:val="000000"/>
          <w:sz w:val="28"/>
          <w:szCs w:val="28"/>
        </w:rPr>
      </w:pPr>
      <w:r w:rsidRPr="0012173F">
        <w:rPr>
          <w:color w:val="000000"/>
          <w:sz w:val="28"/>
          <w:szCs w:val="28"/>
        </w:rPr>
        <w:t>Ежемесячный журнал для родителей</w:t>
      </w:r>
      <w:r w:rsidR="0012173F">
        <w:rPr>
          <w:color w:val="000000"/>
          <w:sz w:val="28"/>
          <w:szCs w:val="28"/>
        </w:rPr>
        <w:t xml:space="preserve"> </w:t>
      </w:r>
      <w:r w:rsidRPr="0012173F">
        <w:rPr>
          <w:color w:val="000000"/>
          <w:sz w:val="28"/>
          <w:szCs w:val="28"/>
        </w:rPr>
        <w:t>Академия</w:t>
      </w:r>
      <w:r w:rsidR="0012173F">
        <w:rPr>
          <w:color w:val="000000"/>
          <w:sz w:val="28"/>
          <w:szCs w:val="28"/>
        </w:rPr>
        <w:t xml:space="preserve"> </w:t>
      </w:r>
      <w:r w:rsidRPr="0012173F">
        <w:rPr>
          <w:color w:val="000000"/>
          <w:sz w:val="28"/>
          <w:szCs w:val="28"/>
        </w:rPr>
        <w:t xml:space="preserve">педагогических наук СССР </w:t>
      </w:r>
      <w:r w:rsidR="0012173F">
        <w:rPr>
          <w:color w:val="000000"/>
          <w:sz w:val="28"/>
          <w:szCs w:val="28"/>
        </w:rPr>
        <w:t>№</w:t>
      </w:r>
      <w:r w:rsidR="0012173F" w:rsidRPr="0012173F">
        <w:rPr>
          <w:color w:val="000000"/>
          <w:sz w:val="28"/>
          <w:szCs w:val="28"/>
        </w:rPr>
        <w:t>9</w:t>
      </w:r>
      <w:r w:rsidRPr="0012173F">
        <w:rPr>
          <w:color w:val="000000"/>
          <w:sz w:val="28"/>
          <w:szCs w:val="28"/>
        </w:rPr>
        <w:t>, сентябрь 1979 года.</w:t>
      </w:r>
    </w:p>
    <w:p w:rsidR="00A60D8E" w:rsidRPr="0012173F" w:rsidRDefault="0012173F" w:rsidP="00A8102D">
      <w:pPr>
        <w:numPr>
          <w:ilvl w:val="0"/>
          <w:numId w:val="42"/>
        </w:numPr>
        <w:tabs>
          <w:tab w:val="clear" w:pos="900"/>
          <w:tab w:val="num" w:pos="240"/>
        </w:tabs>
        <w:spacing w:line="360" w:lineRule="auto"/>
        <w:ind w:left="0" w:firstLine="0"/>
        <w:jc w:val="both"/>
        <w:rPr>
          <w:color w:val="000000"/>
          <w:sz w:val="28"/>
          <w:szCs w:val="28"/>
        </w:rPr>
      </w:pPr>
      <w:r w:rsidRPr="0012173F">
        <w:rPr>
          <w:color w:val="000000"/>
          <w:sz w:val="28"/>
          <w:szCs w:val="28"/>
        </w:rPr>
        <w:t>Залкинд</w:t>
      </w:r>
      <w:r>
        <w:rPr>
          <w:color w:val="000000"/>
          <w:sz w:val="28"/>
          <w:szCs w:val="28"/>
        </w:rPr>
        <w:t> </w:t>
      </w:r>
      <w:r w:rsidRPr="0012173F">
        <w:rPr>
          <w:color w:val="000000"/>
          <w:sz w:val="28"/>
          <w:szCs w:val="28"/>
        </w:rPr>
        <w:t>А.Б.</w:t>
      </w:r>
      <w:r w:rsidR="00A60D8E" w:rsidRPr="0012173F">
        <w:rPr>
          <w:color w:val="000000"/>
          <w:sz w:val="28"/>
          <w:szCs w:val="28"/>
        </w:rPr>
        <w:t>: Соч.: к вопросу о сущности психоневрозов. – М</w:t>
      </w:r>
      <w:r w:rsidRPr="0012173F">
        <w:rPr>
          <w:color w:val="000000"/>
          <w:sz w:val="28"/>
          <w:szCs w:val="28"/>
        </w:rPr>
        <w:t>.,</w:t>
      </w:r>
      <w:r>
        <w:rPr>
          <w:color w:val="000000"/>
          <w:sz w:val="28"/>
          <w:szCs w:val="28"/>
        </w:rPr>
        <w:t xml:space="preserve"> </w:t>
      </w:r>
      <w:r w:rsidRPr="0012173F">
        <w:rPr>
          <w:color w:val="000000"/>
          <w:sz w:val="28"/>
          <w:szCs w:val="28"/>
        </w:rPr>
        <w:t>1</w:t>
      </w:r>
      <w:r w:rsidR="00A60D8E" w:rsidRPr="0012173F">
        <w:rPr>
          <w:color w:val="000000"/>
          <w:sz w:val="28"/>
          <w:szCs w:val="28"/>
        </w:rPr>
        <w:t>913</w:t>
      </w:r>
    </w:p>
    <w:p w:rsidR="00262C79" w:rsidRPr="0012173F" w:rsidRDefault="00262C79" w:rsidP="00A8102D">
      <w:pPr>
        <w:numPr>
          <w:ilvl w:val="0"/>
          <w:numId w:val="42"/>
        </w:numPr>
        <w:tabs>
          <w:tab w:val="clear" w:pos="900"/>
          <w:tab w:val="num" w:pos="240"/>
        </w:tabs>
        <w:spacing w:line="360" w:lineRule="auto"/>
        <w:ind w:left="0" w:firstLine="0"/>
        <w:jc w:val="both"/>
        <w:rPr>
          <w:color w:val="000000"/>
          <w:sz w:val="28"/>
          <w:szCs w:val="28"/>
        </w:rPr>
      </w:pPr>
      <w:r w:rsidRPr="0012173F">
        <w:rPr>
          <w:color w:val="000000"/>
          <w:sz w:val="28"/>
          <w:szCs w:val="28"/>
        </w:rPr>
        <w:t xml:space="preserve">Лишенные родительского попечительства: Хрестоматия: Учеб. Пособие для студентов пед. ун – тов и ин – тов/ Ред. – сост. </w:t>
      </w:r>
      <w:r w:rsidR="0012173F" w:rsidRPr="0012173F">
        <w:rPr>
          <w:color w:val="000000"/>
          <w:sz w:val="28"/>
          <w:szCs w:val="28"/>
        </w:rPr>
        <w:t>В.С.</w:t>
      </w:r>
      <w:r w:rsidR="0012173F">
        <w:rPr>
          <w:color w:val="000000"/>
          <w:sz w:val="28"/>
          <w:szCs w:val="28"/>
        </w:rPr>
        <w:t> </w:t>
      </w:r>
      <w:r w:rsidR="0012173F" w:rsidRPr="0012173F">
        <w:rPr>
          <w:color w:val="000000"/>
          <w:sz w:val="28"/>
          <w:szCs w:val="28"/>
        </w:rPr>
        <w:t>Мухина</w:t>
      </w:r>
      <w:r w:rsidRPr="0012173F">
        <w:rPr>
          <w:color w:val="000000"/>
          <w:sz w:val="28"/>
          <w:szCs w:val="28"/>
        </w:rPr>
        <w:t>. – М.: Просвещение, 1991.</w:t>
      </w:r>
    </w:p>
    <w:p w:rsidR="00262C79" w:rsidRPr="0012173F" w:rsidRDefault="0012173F" w:rsidP="00A8102D">
      <w:pPr>
        <w:numPr>
          <w:ilvl w:val="0"/>
          <w:numId w:val="42"/>
        </w:numPr>
        <w:tabs>
          <w:tab w:val="clear" w:pos="900"/>
          <w:tab w:val="num" w:pos="240"/>
        </w:tabs>
        <w:spacing w:line="360" w:lineRule="auto"/>
        <w:ind w:left="0" w:firstLine="0"/>
        <w:jc w:val="both"/>
        <w:rPr>
          <w:color w:val="000000"/>
          <w:sz w:val="28"/>
          <w:szCs w:val="28"/>
        </w:rPr>
      </w:pPr>
      <w:r w:rsidRPr="0012173F">
        <w:rPr>
          <w:color w:val="000000"/>
          <w:sz w:val="28"/>
          <w:szCs w:val="28"/>
        </w:rPr>
        <w:t>Прихожан</w:t>
      </w:r>
      <w:r>
        <w:rPr>
          <w:color w:val="000000"/>
          <w:sz w:val="28"/>
          <w:szCs w:val="28"/>
        </w:rPr>
        <w:t> </w:t>
      </w:r>
      <w:r w:rsidRPr="0012173F">
        <w:rPr>
          <w:color w:val="000000"/>
          <w:sz w:val="28"/>
          <w:szCs w:val="28"/>
        </w:rPr>
        <w:t>А.М.</w:t>
      </w:r>
      <w:r w:rsidR="00262C79" w:rsidRPr="0012173F">
        <w:rPr>
          <w:color w:val="000000"/>
          <w:sz w:val="28"/>
          <w:szCs w:val="28"/>
        </w:rPr>
        <w:t xml:space="preserve">, </w:t>
      </w:r>
      <w:r w:rsidRPr="0012173F">
        <w:rPr>
          <w:color w:val="000000"/>
          <w:sz w:val="28"/>
          <w:szCs w:val="28"/>
        </w:rPr>
        <w:t>Толстых</w:t>
      </w:r>
      <w:r>
        <w:rPr>
          <w:color w:val="000000"/>
          <w:sz w:val="28"/>
          <w:szCs w:val="28"/>
        </w:rPr>
        <w:t> </w:t>
      </w:r>
      <w:r w:rsidRPr="0012173F">
        <w:rPr>
          <w:color w:val="000000"/>
          <w:sz w:val="28"/>
          <w:szCs w:val="28"/>
        </w:rPr>
        <w:t>Н.Н.</w:t>
      </w:r>
      <w:r w:rsidR="00262C79" w:rsidRPr="0012173F">
        <w:rPr>
          <w:color w:val="000000"/>
          <w:sz w:val="28"/>
          <w:szCs w:val="28"/>
        </w:rPr>
        <w:t>: Дети без семьи: (детский дом: заботы и тревоги общества). – М.: Педагогика, 1990.</w:t>
      </w:r>
    </w:p>
    <w:p w:rsidR="00262C79" w:rsidRPr="0012173F" w:rsidRDefault="0012173F" w:rsidP="00A8102D">
      <w:pPr>
        <w:numPr>
          <w:ilvl w:val="0"/>
          <w:numId w:val="42"/>
        </w:numPr>
        <w:tabs>
          <w:tab w:val="clear" w:pos="900"/>
          <w:tab w:val="num" w:pos="240"/>
        </w:tabs>
        <w:spacing w:line="360" w:lineRule="auto"/>
        <w:ind w:left="0" w:firstLine="0"/>
        <w:jc w:val="both"/>
        <w:rPr>
          <w:color w:val="000000"/>
          <w:sz w:val="28"/>
          <w:szCs w:val="28"/>
        </w:rPr>
      </w:pPr>
      <w:r w:rsidRPr="0012173F">
        <w:rPr>
          <w:color w:val="000000"/>
          <w:sz w:val="28"/>
          <w:szCs w:val="28"/>
        </w:rPr>
        <w:t>Раттер</w:t>
      </w:r>
      <w:r>
        <w:rPr>
          <w:color w:val="000000"/>
          <w:sz w:val="28"/>
          <w:szCs w:val="28"/>
        </w:rPr>
        <w:t> </w:t>
      </w:r>
      <w:r w:rsidRPr="0012173F">
        <w:rPr>
          <w:color w:val="000000"/>
          <w:sz w:val="28"/>
          <w:szCs w:val="28"/>
        </w:rPr>
        <w:t>М.</w:t>
      </w:r>
      <w:r w:rsidR="00262C79" w:rsidRPr="0012173F">
        <w:rPr>
          <w:color w:val="000000"/>
          <w:sz w:val="28"/>
          <w:szCs w:val="28"/>
        </w:rPr>
        <w:t>: Помощь</w:t>
      </w:r>
      <w:r>
        <w:rPr>
          <w:color w:val="000000"/>
          <w:sz w:val="28"/>
          <w:szCs w:val="28"/>
        </w:rPr>
        <w:t xml:space="preserve"> </w:t>
      </w:r>
      <w:r w:rsidR="00262C79" w:rsidRPr="0012173F">
        <w:rPr>
          <w:color w:val="000000"/>
          <w:sz w:val="28"/>
          <w:szCs w:val="28"/>
        </w:rPr>
        <w:t>трудным детям. – М.:</w:t>
      </w:r>
      <w:r w:rsidR="00A8102D">
        <w:rPr>
          <w:color w:val="000000"/>
          <w:sz w:val="28"/>
          <w:szCs w:val="28"/>
        </w:rPr>
        <w:t xml:space="preserve"> </w:t>
      </w:r>
      <w:r w:rsidR="00262C79" w:rsidRPr="0012173F">
        <w:rPr>
          <w:color w:val="000000"/>
          <w:sz w:val="28"/>
          <w:szCs w:val="28"/>
        </w:rPr>
        <w:t>1997.</w:t>
      </w:r>
      <w:bookmarkStart w:id="0" w:name="_GoBack"/>
      <w:bookmarkEnd w:id="0"/>
    </w:p>
    <w:sectPr w:rsidR="00262C79" w:rsidRPr="0012173F" w:rsidSect="0012173F">
      <w:headerReference w:type="even" r:id="rId7"/>
      <w:headerReference w:type="default" r:id="rId8"/>
      <w:footerReference w:type="even"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CA" w:rsidRDefault="00B671CA">
      <w:r>
        <w:separator/>
      </w:r>
    </w:p>
  </w:endnote>
  <w:endnote w:type="continuationSeparator" w:id="0">
    <w:p w:rsidR="00B671CA" w:rsidRDefault="00B6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DF" w:rsidRDefault="007742DF" w:rsidP="00114876">
    <w:pPr>
      <w:pStyle w:val="a3"/>
      <w:framePr w:wrap="around" w:vAnchor="text" w:hAnchor="margin" w:xAlign="center" w:y="1"/>
      <w:rPr>
        <w:rStyle w:val="a5"/>
      </w:rPr>
    </w:pPr>
  </w:p>
  <w:p w:rsidR="007742DF" w:rsidRDefault="007742DF" w:rsidP="0011487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CA" w:rsidRDefault="00B671CA">
      <w:r>
        <w:separator/>
      </w:r>
    </w:p>
  </w:footnote>
  <w:footnote w:type="continuationSeparator" w:id="0">
    <w:p w:rsidR="00B671CA" w:rsidRDefault="00B67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8C" w:rsidRDefault="008A308C" w:rsidP="008A308C">
    <w:pPr>
      <w:pStyle w:val="a6"/>
      <w:framePr w:wrap="around" w:vAnchor="text" w:hAnchor="margin" w:xAlign="right" w:y="1"/>
      <w:rPr>
        <w:rStyle w:val="a5"/>
      </w:rPr>
    </w:pPr>
  </w:p>
  <w:p w:rsidR="008A308C" w:rsidRDefault="008A308C" w:rsidP="008A308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8C" w:rsidRDefault="00A032E0" w:rsidP="008A308C">
    <w:pPr>
      <w:pStyle w:val="a6"/>
      <w:framePr w:wrap="around" w:vAnchor="text" w:hAnchor="margin" w:xAlign="right" w:y="1"/>
      <w:rPr>
        <w:rStyle w:val="a5"/>
      </w:rPr>
    </w:pPr>
    <w:r>
      <w:rPr>
        <w:rStyle w:val="a5"/>
        <w:noProof/>
      </w:rPr>
      <w:t>3</w:t>
    </w:r>
  </w:p>
  <w:p w:rsidR="008A308C" w:rsidRDefault="008A308C" w:rsidP="008A308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7735"/>
    <w:multiLevelType w:val="multilevel"/>
    <w:tmpl w:val="3392F85C"/>
    <w:lvl w:ilvl="0">
      <w:start w:val="1"/>
      <w:numFmt w:val="bullet"/>
      <w:lvlText w:val=""/>
      <w:lvlJc w:val="left"/>
      <w:pPr>
        <w:tabs>
          <w:tab w:val="num" w:pos="889"/>
        </w:tabs>
        <w:ind w:left="889" w:hanging="360"/>
      </w:pPr>
      <w:rPr>
        <w:rFonts w:ascii="Symbol" w:hAnsi="Symbol" w:hint="default"/>
      </w:rPr>
    </w:lvl>
    <w:lvl w:ilvl="1">
      <w:start w:val="1"/>
      <w:numFmt w:val="bullet"/>
      <w:lvlText w:val="o"/>
      <w:lvlJc w:val="left"/>
      <w:pPr>
        <w:tabs>
          <w:tab w:val="num" w:pos="1609"/>
        </w:tabs>
        <w:ind w:left="1609" w:hanging="360"/>
      </w:pPr>
      <w:rPr>
        <w:rFonts w:ascii="Courier New" w:hAnsi="Courier New" w:hint="default"/>
      </w:rPr>
    </w:lvl>
    <w:lvl w:ilvl="2">
      <w:start w:val="1"/>
      <w:numFmt w:val="bullet"/>
      <w:lvlText w:val=""/>
      <w:lvlJc w:val="left"/>
      <w:pPr>
        <w:tabs>
          <w:tab w:val="num" w:pos="2329"/>
        </w:tabs>
        <w:ind w:left="2329" w:hanging="360"/>
      </w:pPr>
      <w:rPr>
        <w:rFonts w:ascii="Wingdings" w:hAnsi="Wingdings" w:hint="default"/>
      </w:rPr>
    </w:lvl>
    <w:lvl w:ilvl="3">
      <w:start w:val="1"/>
      <w:numFmt w:val="bullet"/>
      <w:lvlText w:val=""/>
      <w:lvlJc w:val="left"/>
      <w:pPr>
        <w:tabs>
          <w:tab w:val="num" w:pos="3049"/>
        </w:tabs>
        <w:ind w:left="3049" w:hanging="360"/>
      </w:pPr>
      <w:rPr>
        <w:rFonts w:ascii="Symbol" w:hAnsi="Symbol" w:hint="default"/>
      </w:rPr>
    </w:lvl>
    <w:lvl w:ilvl="4">
      <w:start w:val="1"/>
      <w:numFmt w:val="bullet"/>
      <w:lvlText w:val="o"/>
      <w:lvlJc w:val="left"/>
      <w:pPr>
        <w:tabs>
          <w:tab w:val="num" w:pos="3769"/>
        </w:tabs>
        <w:ind w:left="3769" w:hanging="360"/>
      </w:pPr>
      <w:rPr>
        <w:rFonts w:ascii="Courier New" w:hAnsi="Courier New" w:hint="default"/>
      </w:rPr>
    </w:lvl>
    <w:lvl w:ilvl="5">
      <w:start w:val="1"/>
      <w:numFmt w:val="bullet"/>
      <w:lvlText w:val=""/>
      <w:lvlJc w:val="left"/>
      <w:pPr>
        <w:tabs>
          <w:tab w:val="num" w:pos="4489"/>
        </w:tabs>
        <w:ind w:left="4489" w:hanging="360"/>
      </w:pPr>
      <w:rPr>
        <w:rFonts w:ascii="Wingdings" w:hAnsi="Wingdings" w:hint="default"/>
      </w:rPr>
    </w:lvl>
    <w:lvl w:ilvl="6">
      <w:start w:val="1"/>
      <w:numFmt w:val="bullet"/>
      <w:lvlText w:val=""/>
      <w:lvlJc w:val="left"/>
      <w:pPr>
        <w:tabs>
          <w:tab w:val="num" w:pos="5209"/>
        </w:tabs>
        <w:ind w:left="5209" w:hanging="360"/>
      </w:pPr>
      <w:rPr>
        <w:rFonts w:ascii="Symbol" w:hAnsi="Symbol" w:hint="default"/>
      </w:rPr>
    </w:lvl>
    <w:lvl w:ilvl="7">
      <w:start w:val="1"/>
      <w:numFmt w:val="bullet"/>
      <w:lvlText w:val="o"/>
      <w:lvlJc w:val="left"/>
      <w:pPr>
        <w:tabs>
          <w:tab w:val="num" w:pos="5929"/>
        </w:tabs>
        <w:ind w:left="5929" w:hanging="360"/>
      </w:pPr>
      <w:rPr>
        <w:rFonts w:ascii="Courier New" w:hAnsi="Courier New" w:hint="default"/>
      </w:rPr>
    </w:lvl>
    <w:lvl w:ilvl="8">
      <w:start w:val="1"/>
      <w:numFmt w:val="bullet"/>
      <w:lvlText w:val=""/>
      <w:lvlJc w:val="left"/>
      <w:pPr>
        <w:tabs>
          <w:tab w:val="num" w:pos="6649"/>
        </w:tabs>
        <w:ind w:left="6649" w:hanging="360"/>
      </w:pPr>
      <w:rPr>
        <w:rFonts w:ascii="Wingdings" w:hAnsi="Wingdings" w:hint="default"/>
      </w:rPr>
    </w:lvl>
  </w:abstractNum>
  <w:abstractNum w:abstractNumId="1">
    <w:nsid w:val="073233C0"/>
    <w:multiLevelType w:val="multilevel"/>
    <w:tmpl w:val="C010A378"/>
    <w:lvl w:ilvl="0">
      <w:start w:val="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2">
    <w:nsid w:val="08320688"/>
    <w:multiLevelType w:val="multilevel"/>
    <w:tmpl w:val="C5027C08"/>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
    <w:nsid w:val="0B457F97"/>
    <w:multiLevelType w:val="multilevel"/>
    <w:tmpl w:val="9E68709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09"/>
        </w:tabs>
        <w:ind w:left="1609" w:hanging="360"/>
      </w:pPr>
      <w:rPr>
        <w:rFonts w:ascii="Courier New" w:hAnsi="Courier New" w:hint="default"/>
      </w:rPr>
    </w:lvl>
    <w:lvl w:ilvl="2">
      <w:start w:val="1"/>
      <w:numFmt w:val="bullet"/>
      <w:lvlText w:val=""/>
      <w:lvlJc w:val="left"/>
      <w:pPr>
        <w:tabs>
          <w:tab w:val="num" w:pos="2329"/>
        </w:tabs>
        <w:ind w:left="2329" w:hanging="360"/>
      </w:pPr>
      <w:rPr>
        <w:rFonts w:ascii="Wingdings" w:hAnsi="Wingdings" w:hint="default"/>
      </w:rPr>
    </w:lvl>
    <w:lvl w:ilvl="3">
      <w:start w:val="1"/>
      <w:numFmt w:val="bullet"/>
      <w:lvlText w:val=""/>
      <w:lvlJc w:val="left"/>
      <w:pPr>
        <w:tabs>
          <w:tab w:val="num" w:pos="3049"/>
        </w:tabs>
        <w:ind w:left="3049" w:hanging="360"/>
      </w:pPr>
      <w:rPr>
        <w:rFonts w:ascii="Symbol" w:hAnsi="Symbol" w:hint="default"/>
      </w:rPr>
    </w:lvl>
    <w:lvl w:ilvl="4">
      <w:start w:val="1"/>
      <w:numFmt w:val="bullet"/>
      <w:lvlText w:val="o"/>
      <w:lvlJc w:val="left"/>
      <w:pPr>
        <w:tabs>
          <w:tab w:val="num" w:pos="3769"/>
        </w:tabs>
        <w:ind w:left="3769" w:hanging="360"/>
      </w:pPr>
      <w:rPr>
        <w:rFonts w:ascii="Courier New" w:hAnsi="Courier New" w:hint="default"/>
      </w:rPr>
    </w:lvl>
    <w:lvl w:ilvl="5">
      <w:start w:val="1"/>
      <w:numFmt w:val="bullet"/>
      <w:lvlText w:val=""/>
      <w:lvlJc w:val="left"/>
      <w:pPr>
        <w:tabs>
          <w:tab w:val="num" w:pos="4489"/>
        </w:tabs>
        <w:ind w:left="4489" w:hanging="360"/>
      </w:pPr>
      <w:rPr>
        <w:rFonts w:ascii="Wingdings" w:hAnsi="Wingdings" w:hint="default"/>
      </w:rPr>
    </w:lvl>
    <w:lvl w:ilvl="6">
      <w:start w:val="1"/>
      <w:numFmt w:val="bullet"/>
      <w:lvlText w:val=""/>
      <w:lvlJc w:val="left"/>
      <w:pPr>
        <w:tabs>
          <w:tab w:val="num" w:pos="5209"/>
        </w:tabs>
        <w:ind w:left="5209" w:hanging="360"/>
      </w:pPr>
      <w:rPr>
        <w:rFonts w:ascii="Symbol" w:hAnsi="Symbol" w:hint="default"/>
      </w:rPr>
    </w:lvl>
    <w:lvl w:ilvl="7">
      <w:start w:val="1"/>
      <w:numFmt w:val="bullet"/>
      <w:lvlText w:val="o"/>
      <w:lvlJc w:val="left"/>
      <w:pPr>
        <w:tabs>
          <w:tab w:val="num" w:pos="5929"/>
        </w:tabs>
        <w:ind w:left="5929" w:hanging="360"/>
      </w:pPr>
      <w:rPr>
        <w:rFonts w:ascii="Courier New" w:hAnsi="Courier New" w:hint="default"/>
      </w:rPr>
    </w:lvl>
    <w:lvl w:ilvl="8">
      <w:start w:val="1"/>
      <w:numFmt w:val="bullet"/>
      <w:lvlText w:val=""/>
      <w:lvlJc w:val="left"/>
      <w:pPr>
        <w:tabs>
          <w:tab w:val="num" w:pos="6649"/>
        </w:tabs>
        <w:ind w:left="6649" w:hanging="360"/>
      </w:pPr>
      <w:rPr>
        <w:rFonts w:ascii="Wingdings" w:hAnsi="Wingdings" w:hint="default"/>
      </w:rPr>
    </w:lvl>
  </w:abstractNum>
  <w:abstractNum w:abstractNumId="4">
    <w:nsid w:val="0E4F2226"/>
    <w:multiLevelType w:val="hybridMultilevel"/>
    <w:tmpl w:val="819CE0A0"/>
    <w:lvl w:ilvl="0" w:tplc="0419000F">
      <w:start w:val="1"/>
      <w:numFmt w:val="decimal"/>
      <w:lvlText w:val="%1."/>
      <w:lvlJc w:val="left"/>
      <w:pPr>
        <w:tabs>
          <w:tab w:val="num" w:pos="900"/>
        </w:tabs>
        <w:ind w:left="900" w:hanging="360"/>
      </w:pPr>
      <w:rPr>
        <w:rFonts w:cs="Times New Roman" w:hint="default"/>
        <w:b/>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5">
    <w:nsid w:val="0E6F7468"/>
    <w:multiLevelType w:val="multilevel"/>
    <w:tmpl w:val="9DEE35D6"/>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609"/>
        </w:tabs>
        <w:ind w:left="1609" w:hanging="360"/>
      </w:pPr>
      <w:rPr>
        <w:rFonts w:ascii="Courier New" w:hAnsi="Courier New" w:hint="default"/>
      </w:rPr>
    </w:lvl>
    <w:lvl w:ilvl="2">
      <w:start w:val="1"/>
      <w:numFmt w:val="bullet"/>
      <w:lvlText w:val=""/>
      <w:lvlJc w:val="left"/>
      <w:pPr>
        <w:tabs>
          <w:tab w:val="num" w:pos="2329"/>
        </w:tabs>
        <w:ind w:left="2329" w:hanging="360"/>
      </w:pPr>
      <w:rPr>
        <w:rFonts w:ascii="Wingdings" w:hAnsi="Wingdings" w:hint="default"/>
      </w:rPr>
    </w:lvl>
    <w:lvl w:ilvl="3">
      <w:start w:val="1"/>
      <w:numFmt w:val="bullet"/>
      <w:lvlText w:val=""/>
      <w:lvlJc w:val="left"/>
      <w:pPr>
        <w:tabs>
          <w:tab w:val="num" w:pos="3049"/>
        </w:tabs>
        <w:ind w:left="3049" w:hanging="360"/>
      </w:pPr>
      <w:rPr>
        <w:rFonts w:ascii="Symbol" w:hAnsi="Symbol" w:hint="default"/>
      </w:rPr>
    </w:lvl>
    <w:lvl w:ilvl="4">
      <w:start w:val="1"/>
      <w:numFmt w:val="bullet"/>
      <w:lvlText w:val="o"/>
      <w:lvlJc w:val="left"/>
      <w:pPr>
        <w:tabs>
          <w:tab w:val="num" w:pos="3769"/>
        </w:tabs>
        <w:ind w:left="3769" w:hanging="360"/>
      </w:pPr>
      <w:rPr>
        <w:rFonts w:ascii="Courier New" w:hAnsi="Courier New" w:hint="default"/>
      </w:rPr>
    </w:lvl>
    <w:lvl w:ilvl="5">
      <w:start w:val="1"/>
      <w:numFmt w:val="bullet"/>
      <w:lvlText w:val=""/>
      <w:lvlJc w:val="left"/>
      <w:pPr>
        <w:tabs>
          <w:tab w:val="num" w:pos="4489"/>
        </w:tabs>
        <w:ind w:left="4489" w:hanging="360"/>
      </w:pPr>
      <w:rPr>
        <w:rFonts w:ascii="Wingdings" w:hAnsi="Wingdings" w:hint="default"/>
      </w:rPr>
    </w:lvl>
    <w:lvl w:ilvl="6">
      <w:start w:val="1"/>
      <w:numFmt w:val="bullet"/>
      <w:lvlText w:val=""/>
      <w:lvlJc w:val="left"/>
      <w:pPr>
        <w:tabs>
          <w:tab w:val="num" w:pos="5209"/>
        </w:tabs>
        <w:ind w:left="5209" w:hanging="360"/>
      </w:pPr>
      <w:rPr>
        <w:rFonts w:ascii="Symbol" w:hAnsi="Symbol" w:hint="default"/>
      </w:rPr>
    </w:lvl>
    <w:lvl w:ilvl="7">
      <w:start w:val="1"/>
      <w:numFmt w:val="bullet"/>
      <w:lvlText w:val="o"/>
      <w:lvlJc w:val="left"/>
      <w:pPr>
        <w:tabs>
          <w:tab w:val="num" w:pos="5929"/>
        </w:tabs>
        <w:ind w:left="5929" w:hanging="360"/>
      </w:pPr>
      <w:rPr>
        <w:rFonts w:ascii="Courier New" w:hAnsi="Courier New" w:hint="default"/>
      </w:rPr>
    </w:lvl>
    <w:lvl w:ilvl="8">
      <w:start w:val="1"/>
      <w:numFmt w:val="bullet"/>
      <w:lvlText w:val=""/>
      <w:lvlJc w:val="left"/>
      <w:pPr>
        <w:tabs>
          <w:tab w:val="num" w:pos="6649"/>
        </w:tabs>
        <w:ind w:left="6649" w:hanging="360"/>
      </w:pPr>
      <w:rPr>
        <w:rFonts w:ascii="Wingdings" w:hAnsi="Wingdings" w:hint="default"/>
      </w:rPr>
    </w:lvl>
  </w:abstractNum>
  <w:abstractNum w:abstractNumId="6">
    <w:nsid w:val="0F554F8C"/>
    <w:multiLevelType w:val="multilevel"/>
    <w:tmpl w:val="5650B4A4"/>
    <w:lvl w:ilvl="0">
      <w:start w:val="1"/>
      <w:numFmt w:val="bullet"/>
      <w:lvlText w:val=""/>
      <w:lvlJc w:val="left"/>
      <w:pPr>
        <w:tabs>
          <w:tab w:val="num" w:pos="360"/>
        </w:tabs>
        <w:ind w:left="360" w:hanging="360"/>
      </w:pPr>
      <w:rPr>
        <w:rFonts w:ascii="Wingdings" w:hAnsi="Wingdings" w:hint="default"/>
        <w:b/>
      </w:rPr>
    </w:lvl>
    <w:lvl w:ilvl="1">
      <w:start w:val="1"/>
      <w:numFmt w:val="bullet"/>
      <w:lvlText w:val=""/>
      <w:lvlJc w:val="left"/>
      <w:pPr>
        <w:tabs>
          <w:tab w:val="num" w:pos="1609"/>
        </w:tabs>
        <w:ind w:left="1609" w:hanging="360"/>
      </w:pPr>
      <w:rPr>
        <w:rFonts w:ascii="Wingdings" w:hAnsi="Wingdings" w:hint="default"/>
        <w:b/>
        <w:sz w:val="24"/>
      </w:rPr>
    </w:lvl>
    <w:lvl w:ilvl="2">
      <w:start w:val="1"/>
      <w:numFmt w:val="bullet"/>
      <w:lvlText w:val=""/>
      <w:lvlJc w:val="left"/>
      <w:pPr>
        <w:tabs>
          <w:tab w:val="num" w:pos="2329"/>
        </w:tabs>
        <w:ind w:left="2329" w:hanging="360"/>
      </w:pPr>
      <w:rPr>
        <w:rFonts w:ascii="Wingdings" w:hAnsi="Wingdings" w:hint="default"/>
      </w:rPr>
    </w:lvl>
    <w:lvl w:ilvl="3">
      <w:start w:val="1"/>
      <w:numFmt w:val="bullet"/>
      <w:lvlText w:val=""/>
      <w:lvlJc w:val="left"/>
      <w:pPr>
        <w:tabs>
          <w:tab w:val="num" w:pos="3049"/>
        </w:tabs>
        <w:ind w:left="3049" w:hanging="360"/>
      </w:pPr>
      <w:rPr>
        <w:rFonts w:ascii="Symbol" w:hAnsi="Symbol" w:hint="default"/>
      </w:rPr>
    </w:lvl>
    <w:lvl w:ilvl="4">
      <w:start w:val="1"/>
      <w:numFmt w:val="bullet"/>
      <w:lvlText w:val="o"/>
      <w:lvlJc w:val="left"/>
      <w:pPr>
        <w:tabs>
          <w:tab w:val="num" w:pos="3769"/>
        </w:tabs>
        <w:ind w:left="3769" w:hanging="360"/>
      </w:pPr>
      <w:rPr>
        <w:rFonts w:ascii="Courier New" w:hAnsi="Courier New" w:hint="default"/>
      </w:rPr>
    </w:lvl>
    <w:lvl w:ilvl="5">
      <w:start w:val="1"/>
      <w:numFmt w:val="bullet"/>
      <w:lvlText w:val=""/>
      <w:lvlJc w:val="left"/>
      <w:pPr>
        <w:tabs>
          <w:tab w:val="num" w:pos="4489"/>
        </w:tabs>
        <w:ind w:left="4489" w:hanging="360"/>
      </w:pPr>
      <w:rPr>
        <w:rFonts w:ascii="Wingdings" w:hAnsi="Wingdings" w:hint="default"/>
      </w:rPr>
    </w:lvl>
    <w:lvl w:ilvl="6">
      <w:start w:val="1"/>
      <w:numFmt w:val="bullet"/>
      <w:lvlText w:val=""/>
      <w:lvlJc w:val="left"/>
      <w:pPr>
        <w:tabs>
          <w:tab w:val="num" w:pos="5209"/>
        </w:tabs>
        <w:ind w:left="5209" w:hanging="360"/>
      </w:pPr>
      <w:rPr>
        <w:rFonts w:ascii="Symbol" w:hAnsi="Symbol" w:hint="default"/>
      </w:rPr>
    </w:lvl>
    <w:lvl w:ilvl="7">
      <w:start w:val="1"/>
      <w:numFmt w:val="bullet"/>
      <w:lvlText w:val="o"/>
      <w:lvlJc w:val="left"/>
      <w:pPr>
        <w:tabs>
          <w:tab w:val="num" w:pos="5929"/>
        </w:tabs>
        <w:ind w:left="5929" w:hanging="360"/>
      </w:pPr>
      <w:rPr>
        <w:rFonts w:ascii="Courier New" w:hAnsi="Courier New" w:hint="default"/>
      </w:rPr>
    </w:lvl>
    <w:lvl w:ilvl="8">
      <w:start w:val="1"/>
      <w:numFmt w:val="bullet"/>
      <w:lvlText w:val=""/>
      <w:lvlJc w:val="left"/>
      <w:pPr>
        <w:tabs>
          <w:tab w:val="num" w:pos="6649"/>
        </w:tabs>
        <w:ind w:left="6649" w:hanging="360"/>
      </w:pPr>
      <w:rPr>
        <w:rFonts w:ascii="Wingdings" w:hAnsi="Wingdings" w:hint="default"/>
      </w:rPr>
    </w:lvl>
  </w:abstractNum>
  <w:abstractNum w:abstractNumId="7">
    <w:nsid w:val="0F86341D"/>
    <w:multiLevelType w:val="hybridMultilevel"/>
    <w:tmpl w:val="9E68709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8">
    <w:nsid w:val="123F2327"/>
    <w:multiLevelType w:val="multilevel"/>
    <w:tmpl w:val="97120EB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2DD56BA"/>
    <w:multiLevelType w:val="multilevel"/>
    <w:tmpl w:val="A3A447DA"/>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609"/>
        </w:tabs>
        <w:ind w:left="1609" w:hanging="360"/>
      </w:pPr>
      <w:rPr>
        <w:rFonts w:ascii="Courier New" w:hAnsi="Courier New" w:hint="default"/>
      </w:rPr>
    </w:lvl>
    <w:lvl w:ilvl="2">
      <w:start w:val="1"/>
      <w:numFmt w:val="bullet"/>
      <w:lvlText w:val=""/>
      <w:lvlJc w:val="left"/>
      <w:pPr>
        <w:tabs>
          <w:tab w:val="num" w:pos="2329"/>
        </w:tabs>
        <w:ind w:left="2329" w:hanging="360"/>
      </w:pPr>
      <w:rPr>
        <w:rFonts w:ascii="Wingdings" w:hAnsi="Wingdings" w:hint="default"/>
      </w:rPr>
    </w:lvl>
    <w:lvl w:ilvl="3">
      <w:start w:val="1"/>
      <w:numFmt w:val="bullet"/>
      <w:lvlText w:val=""/>
      <w:lvlJc w:val="left"/>
      <w:pPr>
        <w:tabs>
          <w:tab w:val="num" w:pos="3049"/>
        </w:tabs>
        <w:ind w:left="3049" w:hanging="360"/>
      </w:pPr>
      <w:rPr>
        <w:rFonts w:ascii="Symbol" w:hAnsi="Symbol" w:hint="default"/>
      </w:rPr>
    </w:lvl>
    <w:lvl w:ilvl="4">
      <w:start w:val="1"/>
      <w:numFmt w:val="bullet"/>
      <w:lvlText w:val="o"/>
      <w:lvlJc w:val="left"/>
      <w:pPr>
        <w:tabs>
          <w:tab w:val="num" w:pos="3769"/>
        </w:tabs>
        <w:ind w:left="3769" w:hanging="360"/>
      </w:pPr>
      <w:rPr>
        <w:rFonts w:ascii="Courier New" w:hAnsi="Courier New" w:hint="default"/>
      </w:rPr>
    </w:lvl>
    <w:lvl w:ilvl="5">
      <w:start w:val="1"/>
      <w:numFmt w:val="bullet"/>
      <w:lvlText w:val=""/>
      <w:lvlJc w:val="left"/>
      <w:pPr>
        <w:tabs>
          <w:tab w:val="num" w:pos="4489"/>
        </w:tabs>
        <w:ind w:left="4489" w:hanging="360"/>
      </w:pPr>
      <w:rPr>
        <w:rFonts w:ascii="Wingdings" w:hAnsi="Wingdings" w:hint="default"/>
      </w:rPr>
    </w:lvl>
    <w:lvl w:ilvl="6">
      <w:start w:val="1"/>
      <w:numFmt w:val="bullet"/>
      <w:lvlText w:val=""/>
      <w:lvlJc w:val="left"/>
      <w:pPr>
        <w:tabs>
          <w:tab w:val="num" w:pos="5209"/>
        </w:tabs>
        <w:ind w:left="5209" w:hanging="360"/>
      </w:pPr>
      <w:rPr>
        <w:rFonts w:ascii="Symbol" w:hAnsi="Symbol" w:hint="default"/>
      </w:rPr>
    </w:lvl>
    <w:lvl w:ilvl="7">
      <w:start w:val="1"/>
      <w:numFmt w:val="bullet"/>
      <w:lvlText w:val="o"/>
      <w:lvlJc w:val="left"/>
      <w:pPr>
        <w:tabs>
          <w:tab w:val="num" w:pos="5929"/>
        </w:tabs>
        <w:ind w:left="5929" w:hanging="360"/>
      </w:pPr>
      <w:rPr>
        <w:rFonts w:ascii="Courier New" w:hAnsi="Courier New" w:hint="default"/>
      </w:rPr>
    </w:lvl>
    <w:lvl w:ilvl="8">
      <w:start w:val="1"/>
      <w:numFmt w:val="bullet"/>
      <w:lvlText w:val=""/>
      <w:lvlJc w:val="left"/>
      <w:pPr>
        <w:tabs>
          <w:tab w:val="num" w:pos="6649"/>
        </w:tabs>
        <w:ind w:left="6649" w:hanging="360"/>
      </w:pPr>
      <w:rPr>
        <w:rFonts w:ascii="Wingdings" w:hAnsi="Wingdings" w:hint="default"/>
      </w:rPr>
    </w:lvl>
  </w:abstractNum>
  <w:abstractNum w:abstractNumId="10">
    <w:nsid w:val="15312335"/>
    <w:multiLevelType w:val="hybridMultilevel"/>
    <w:tmpl w:val="C010A378"/>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1">
    <w:nsid w:val="15DE11D4"/>
    <w:multiLevelType w:val="hybridMultilevel"/>
    <w:tmpl w:val="3392F85C"/>
    <w:lvl w:ilvl="0" w:tplc="04190001">
      <w:start w:val="1"/>
      <w:numFmt w:val="bullet"/>
      <w:lvlText w:val=""/>
      <w:lvlJc w:val="left"/>
      <w:pPr>
        <w:tabs>
          <w:tab w:val="num" w:pos="889"/>
        </w:tabs>
        <w:ind w:left="889" w:hanging="360"/>
      </w:pPr>
      <w:rPr>
        <w:rFonts w:ascii="Symbol" w:hAnsi="Symbol" w:hint="default"/>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2">
    <w:nsid w:val="183B5673"/>
    <w:multiLevelType w:val="multilevel"/>
    <w:tmpl w:val="C5027C08"/>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1D975D98"/>
    <w:multiLevelType w:val="hybridMultilevel"/>
    <w:tmpl w:val="2BF6FF50"/>
    <w:lvl w:ilvl="0" w:tplc="0419000F">
      <w:start w:val="1"/>
      <w:numFmt w:val="decimal"/>
      <w:lvlText w:val="%1."/>
      <w:lvlJc w:val="left"/>
      <w:pPr>
        <w:tabs>
          <w:tab w:val="num" w:pos="360"/>
        </w:tabs>
        <w:ind w:left="360" w:hanging="360"/>
      </w:pPr>
      <w:rPr>
        <w:rFonts w:cs="Times New Roman"/>
      </w:rPr>
    </w:lvl>
    <w:lvl w:ilvl="1" w:tplc="0419000B">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12419CB"/>
    <w:multiLevelType w:val="hybridMultilevel"/>
    <w:tmpl w:val="30D008C8"/>
    <w:lvl w:ilvl="0" w:tplc="3B52037A">
      <w:start w:val="1"/>
      <w:numFmt w:val="bullet"/>
      <w:lvlText w:val=""/>
      <w:lvlJc w:val="left"/>
      <w:pPr>
        <w:tabs>
          <w:tab w:val="num" w:pos="360"/>
        </w:tabs>
        <w:ind w:left="360" w:hanging="360"/>
      </w:pPr>
      <w:rPr>
        <w:rFonts w:ascii="Wingdings" w:hAnsi="Wingdings" w:hint="default"/>
        <w:b/>
        <w:sz w:val="24"/>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15">
    <w:nsid w:val="217C447E"/>
    <w:multiLevelType w:val="hybridMultilevel"/>
    <w:tmpl w:val="C7EADB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24733C4"/>
    <w:multiLevelType w:val="multilevel"/>
    <w:tmpl w:val="BB6A63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5265492"/>
    <w:multiLevelType w:val="hybridMultilevel"/>
    <w:tmpl w:val="D5523892"/>
    <w:lvl w:ilvl="0" w:tplc="8C14670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9781FFB"/>
    <w:multiLevelType w:val="hybridMultilevel"/>
    <w:tmpl w:val="54ACB218"/>
    <w:lvl w:ilvl="0" w:tplc="C4766F8E">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2A401738"/>
    <w:multiLevelType w:val="hybridMultilevel"/>
    <w:tmpl w:val="9DEE35D6"/>
    <w:lvl w:ilvl="0" w:tplc="2EB40D22">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0">
    <w:nsid w:val="2C9D486F"/>
    <w:multiLevelType w:val="hybridMultilevel"/>
    <w:tmpl w:val="FCBC5F68"/>
    <w:lvl w:ilvl="0" w:tplc="0419000F">
      <w:start w:val="1"/>
      <w:numFmt w:val="decimal"/>
      <w:lvlText w:val="%1."/>
      <w:lvlJc w:val="left"/>
      <w:pPr>
        <w:tabs>
          <w:tab w:val="num" w:pos="889"/>
        </w:tabs>
        <w:ind w:left="889" w:hanging="360"/>
      </w:pPr>
      <w:rPr>
        <w:rFonts w:cs="Times New Roman"/>
      </w:rPr>
    </w:lvl>
    <w:lvl w:ilvl="1" w:tplc="04190019" w:tentative="1">
      <w:start w:val="1"/>
      <w:numFmt w:val="lowerLetter"/>
      <w:lvlText w:val="%2."/>
      <w:lvlJc w:val="left"/>
      <w:pPr>
        <w:tabs>
          <w:tab w:val="num" w:pos="1609"/>
        </w:tabs>
        <w:ind w:left="1609" w:hanging="360"/>
      </w:pPr>
      <w:rPr>
        <w:rFonts w:cs="Times New Roman"/>
      </w:rPr>
    </w:lvl>
    <w:lvl w:ilvl="2" w:tplc="0419001B" w:tentative="1">
      <w:start w:val="1"/>
      <w:numFmt w:val="lowerRoman"/>
      <w:lvlText w:val="%3."/>
      <w:lvlJc w:val="right"/>
      <w:pPr>
        <w:tabs>
          <w:tab w:val="num" w:pos="2329"/>
        </w:tabs>
        <w:ind w:left="2329" w:hanging="180"/>
      </w:pPr>
      <w:rPr>
        <w:rFonts w:cs="Times New Roman"/>
      </w:rPr>
    </w:lvl>
    <w:lvl w:ilvl="3" w:tplc="0419000F" w:tentative="1">
      <w:start w:val="1"/>
      <w:numFmt w:val="decimal"/>
      <w:lvlText w:val="%4."/>
      <w:lvlJc w:val="left"/>
      <w:pPr>
        <w:tabs>
          <w:tab w:val="num" w:pos="3049"/>
        </w:tabs>
        <w:ind w:left="3049" w:hanging="360"/>
      </w:pPr>
      <w:rPr>
        <w:rFonts w:cs="Times New Roman"/>
      </w:rPr>
    </w:lvl>
    <w:lvl w:ilvl="4" w:tplc="04190019" w:tentative="1">
      <w:start w:val="1"/>
      <w:numFmt w:val="lowerLetter"/>
      <w:lvlText w:val="%5."/>
      <w:lvlJc w:val="left"/>
      <w:pPr>
        <w:tabs>
          <w:tab w:val="num" w:pos="3769"/>
        </w:tabs>
        <w:ind w:left="3769" w:hanging="360"/>
      </w:pPr>
      <w:rPr>
        <w:rFonts w:cs="Times New Roman"/>
      </w:rPr>
    </w:lvl>
    <w:lvl w:ilvl="5" w:tplc="0419001B" w:tentative="1">
      <w:start w:val="1"/>
      <w:numFmt w:val="lowerRoman"/>
      <w:lvlText w:val="%6."/>
      <w:lvlJc w:val="right"/>
      <w:pPr>
        <w:tabs>
          <w:tab w:val="num" w:pos="4489"/>
        </w:tabs>
        <w:ind w:left="4489" w:hanging="180"/>
      </w:pPr>
      <w:rPr>
        <w:rFonts w:cs="Times New Roman"/>
      </w:rPr>
    </w:lvl>
    <w:lvl w:ilvl="6" w:tplc="0419000F" w:tentative="1">
      <w:start w:val="1"/>
      <w:numFmt w:val="decimal"/>
      <w:lvlText w:val="%7."/>
      <w:lvlJc w:val="left"/>
      <w:pPr>
        <w:tabs>
          <w:tab w:val="num" w:pos="5209"/>
        </w:tabs>
        <w:ind w:left="5209" w:hanging="360"/>
      </w:pPr>
      <w:rPr>
        <w:rFonts w:cs="Times New Roman"/>
      </w:rPr>
    </w:lvl>
    <w:lvl w:ilvl="7" w:tplc="04190019" w:tentative="1">
      <w:start w:val="1"/>
      <w:numFmt w:val="lowerLetter"/>
      <w:lvlText w:val="%8."/>
      <w:lvlJc w:val="left"/>
      <w:pPr>
        <w:tabs>
          <w:tab w:val="num" w:pos="5929"/>
        </w:tabs>
        <w:ind w:left="5929" w:hanging="360"/>
      </w:pPr>
      <w:rPr>
        <w:rFonts w:cs="Times New Roman"/>
      </w:rPr>
    </w:lvl>
    <w:lvl w:ilvl="8" w:tplc="0419001B" w:tentative="1">
      <w:start w:val="1"/>
      <w:numFmt w:val="lowerRoman"/>
      <w:lvlText w:val="%9."/>
      <w:lvlJc w:val="right"/>
      <w:pPr>
        <w:tabs>
          <w:tab w:val="num" w:pos="6649"/>
        </w:tabs>
        <w:ind w:left="6649" w:hanging="180"/>
      </w:pPr>
      <w:rPr>
        <w:rFonts w:cs="Times New Roman"/>
      </w:rPr>
    </w:lvl>
  </w:abstractNum>
  <w:abstractNum w:abstractNumId="21">
    <w:nsid w:val="33406B4E"/>
    <w:multiLevelType w:val="hybridMultilevel"/>
    <w:tmpl w:val="BB66D940"/>
    <w:lvl w:ilvl="0" w:tplc="1AD4B6A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782E7D"/>
    <w:multiLevelType w:val="multilevel"/>
    <w:tmpl w:val="180601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37E74E11"/>
    <w:multiLevelType w:val="multilevel"/>
    <w:tmpl w:val="34309608"/>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609"/>
        </w:tabs>
        <w:ind w:left="1609" w:hanging="360"/>
      </w:pPr>
      <w:rPr>
        <w:rFonts w:ascii="Courier New" w:hAnsi="Courier New" w:hint="default"/>
      </w:rPr>
    </w:lvl>
    <w:lvl w:ilvl="2">
      <w:start w:val="1"/>
      <w:numFmt w:val="bullet"/>
      <w:lvlText w:val=""/>
      <w:lvlJc w:val="left"/>
      <w:pPr>
        <w:tabs>
          <w:tab w:val="num" w:pos="2329"/>
        </w:tabs>
        <w:ind w:left="2329" w:hanging="360"/>
      </w:pPr>
      <w:rPr>
        <w:rFonts w:ascii="Wingdings" w:hAnsi="Wingdings" w:hint="default"/>
      </w:rPr>
    </w:lvl>
    <w:lvl w:ilvl="3">
      <w:start w:val="1"/>
      <w:numFmt w:val="bullet"/>
      <w:lvlText w:val=""/>
      <w:lvlJc w:val="left"/>
      <w:pPr>
        <w:tabs>
          <w:tab w:val="num" w:pos="3049"/>
        </w:tabs>
        <w:ind w:left="3049" w:hanging="360"/>
      </w:pPr>
      <w:rPr>
        <w:rFonts w:ascii="Symbol" w:hAnsi="Symbol" w:hint="default"/>
      </w:rPr>
    </w:lvl>
    <w:lvl w:ilvl="4">
      <w:start w:val="1"/>
      <w:numFmt w:val="bullet"/>
      <w:lvlText w:val="o"/>
      <w:lvlJc w:val="left"/>
      <w:pPr>
        <w:tabs>
          <w:tab w:val="num" w:pos="3769"/>
        </w:tabs>
        <w:ind w:left="3769" w:hanging="360"/>
      </w:pPr>
      <w:rPr>
        <w:rFonts w:ascii="Courier New" w:hAnsi="Courier New" w:hint="default"/>
      </w:rPr>
    </w:lvl>
    <w:lvl w:ilvl="5">
      <w:start w:val="1"/>
      <w:numFmt w:val="bullet"/>
      <w:lvlText w:val=""/>
      <w:lvlJc w:val="left"/>
      <w:pPr>
        <w:tabs>
          <w:tab w:val="num" w:pos="4489"/>
        </w:tabs>
        <w:ind w:left="4489" w:hanging="360"/>
      </w:pPr>
      <w:rPr>
        <w:rFonts w:ascii="Wingdings" w:hAnsi="Wingdings" w:hint="default"/>
      </w:rPr>
    </w:lvl>
    <w:lvl w:ilvl="6">
      <w:start w:val="1"/>
      <w:numFmt w:val="bullet"/>
      <w:lvlText w:val=""/>
      <w:lvlJc w:val="left"/>
      <w:pPr>
        <w:tabs>
          <w:tab w:val="num" w:pos="5209"/>
        </w:tabs>
        <w:ind w:left="5209" w:hanging="360"/>
      </w:pPr>
      <w:rPr>
        <w:rFonts w:ascii="Symbol" w:hAnsi="Symbol" w:hint="default"/>
      </w:rPr>
    </w:lvl>
    <w:lvl w:ilvl="7">
      <w:start w:val="1"/>
      <w:numFmt w:val="bullet"/>
      <w:lvlText w:val="o"/>
      <w:lvlJc w:val="left"/>
      <w:pPr>
        <w:tabs>
          <w:tab w:val="num" w:pos="5929"/>
        </w:tabs>
        <w:ind w:left="5929" w:hanging="360"/>
      </w:pPr>
      <w:rPr>
        <w:rFonts w:ascii="Courier New" w:hAnsi="Courier New" w:hint="default"/>
      </w:rPr>
    </w:lvl>
    <w:lvl w:ilvl="8">
      <w:start w:val="1"/>
      <w:numFmt w:val="bullet"/>
      <w:lvlText w:val=""/>
      <w:lvlJc w:val="left"/>
      <w:pPr>
        <w:tabs>
          <w:tab w:val="num" w:pos="6649"/>
        </w:tabs>
        <w:ind w:left="6649" w:hanging="360"/>
      </w:pPr>
      <w:rPr>
        <w:rFonts w:ascii="Wingdings" w:hAnsi="Wingdings" w:hint="default"/>
      </w:rPr>
    </w:lvl>
  </w:abstractNum>
  <w:abstractNum w:abstractNumId="24">
    <w:nsid w:val="3BB85018"/>
    <w:multiLevelType w:val="hybridMultilevel"/>
    <w:tmpl w:val="F0C2F540"/>
    <w:lvl w:ilvl="0" w:tplc="04190001">
      <w:start w:val="1"/>
      <w:numFmt w:val="bullet"/>
      <w:lvlText w:val=""/>
      <w:lvlJc w:val="left"/>
      <w:pPr>
        <w:tabs>
          <w:tab w:val="num" w:pos="889"/>
        </w:tabs>
        <w:ind w:left="889" w:hanging="360"/>
      </w:pPr>
      <w:rPr>
        <w:rFonts w:ascii="Symbol" w:hAnsi="Symbol" w:hint="default"/>
      </w:rPr>
    </w:lvl>
    <w:lvl w:ilvl="1" w:tplc="04190003" w:tentative="1">
      <w:start w:val="1"/>
      <w:numFmt w:val="bullet"/>
      <w:lvlText w:val="o"/>
      <w:lvlJc w:val="left"/>
      <w:pPr>
        <w:tabs>
          <w:tab w:val="num" w:pos="1609"/>
        </w:tabs>
        <w:ind w:left="1609" w:hanging="360"/>
      </w:pPr>
      <w:rPr>
        <w:rFonts w:ascii="Courier New" w:hAnsi="Courier New" w:hint="default"/>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25">
    <w:nsid w:val="3F961F93"/>
    <w:multiLevelType w:val="multilevel"/>
    <w:tmpl w:val="123A99D4"/>
    <w:lvl w:ilvl="0">
      <w:start w:val="1"/>
      <w:numFmt w:val="decimal"/>
      <w:lvlText w:val="%1."/>
      <w:lvlJc w:val="left"/>
      <w:pPr>
        <w:tabs>
          <w:tab w:val="num" w:pos="1249"/>
        </w:tabs>
        <w:ind w:left="1249" w:hanging="360"/>
      </w:pPr>
      <w:rPr>
        <w:rFonts w:cs="Times New Roman"/>
      </w:rPr>
    </w:lvl>
    <w:lvl w:ilvl="1">
      <w:start w:val="1"/>
      <w:numFmt w:val="lowerLetter"/>
      <w:lvlText w:val="%2."/>
      <w:lvlJc w:val="left"/>
      <w:pPr>
        <w:tabs>
          <w:tab w:val="num" w:pos="1969"/>
        </w:tabs>
        <w:ind w:left="1969" w:hanging="360"/>
      </w:pPr>
      <w:rPr>
        <w:rFonts w:cs="Times New Roman"/>
      </w:rPr>
    </w:lvl>
    <w:lvl w:ilvl="2">
      <w:start w:val="1"/>
      <w:numFmt w:val="lowerRoman"/>
      <w:lvlText w:val="%3."/>
      <w:lvlJc w:val="right"/>
      <w:pPr>
        <w:tabs>
          <w:tab w:val="num" w:pos="2689"/>
        </w:tabs>
        <w:ind w:left="2689" w:hanging="180"/>
      </w:pPr>
      <w:rPr>
        <w:rFonts w:cs="Times New Roman"/>
      </w:rPr>
    </w:lvl>
    <w:lvl w:ilvl="3">
      <w:start w:val="1"/>
      <w:numFmt w:val="decimal"/>
      <w:lvlText w:val="%4."/>
      <w:lvlJc w:val="left"/>
      <w:pPr>
        <w:tabs>
          <w:tab w:val="num" w:pos="3409"/>
        </w:tabs>
        <w:ind w:left="3409" w:hanging="360"/>
      </w:pPr>
      <w:rPr>
        <w:rFonts w:cs="Times New Roman"/>
      </w:rPr>
    </w:lvl>
    <w:lvl w:ilvl="4">
      <w:start w:val="1"/>
      <w:numFmt w:val="lowerLetter"/>
      <w:lvlText w:val="%5."/>
      <w:lvlJc w:val="left"/>
      <w:pPr>
        <w:tabs>
          <w:tab w:val="num" w:pos="4129"/>
        </w:tabs>
        <w:ind w:left="4129" w:hanging="360"/>
      </w:pPr>
      <w:rPr>
        <w:rFonts w:cs="Times New Roman"/>
      </w:rPr>
    </w:lvl>
    <w:lvl w:ilvl="5">
      <w:start w:val="1"/>
      <w:numFmt w:val="lowerRoman"/>
      <w:lvlText w:val="%6."/>
      <w:lvlJc w:val="right"/>
      <w:pPr>
        <w:tabs>
          <w:tab w:val="num" w:pos="4849"/>
        </w:tabs>
        <w:ind w:left="4849" w:hanging="180"/>
      </w:pPr>
      <w:rPr>
        <w:rFonts w:cs="Times New Roman"/>
      </w:rPr>
    </w:lvl>
    <w:lvl w:ilvl="6">
      <w:start w:val="1"/>
      <w:numFmt w:val="decimal"/>
      <w:lvlText w:val="%7."/>
      <w:lvlJc w:val="left"/>
      <w:pPr>
        <w:tabs>
          <w:tab w:val="num" w:pos="5569"/>
        </w:tabs>
        <w:ind w:left="5569" w:hanging="360"/>
      </w:pPr>
      <w:rPr>
        <w:rFonts w:cs="Times New Roman"/>
      </w:rPr>
    </w:lvl>
    <w:lvl w:ilvl="7">
      <w:start w:val="1"/>
      <w:numFmt w:val="lowerLetter"/>
      <w:lvlText w:val="%8."/>
      <w:lvlJc w:val="left"/>
      <w:pPr>
        <w:tabs>
          <w:tab w:val="num" w:pos="6289"/>
        </w:tabs>
        <w:ind w:left="6289" w:hanging="360"/>
      </w:pPr>
      <w:rPr>
        <w:rFonts w:cs="Times New Roman"/>
      </w:rPr>
    </w:lvl>
    <w:lvl w:ilvl="8">
      <w:start w:val="1"/>
      <w:numFmt w:val="lowerRoman"/>
      <w:lvlText w:val="%9."/>
      <w:lvlJc w:val="right"/>
      <w:pPr>
        <w:tabs>
          <w:tab w:val="num" w:pos="7009"/>
        </w:tabs>
        <w:ind w:left="7009" w:hanging="180"/>
      </w:pPr>
      <w:rPr>
        <w:rFonts w:cs="Times New Roman"/>
      </w:rPr>
    </w:lvl>
  </w:abstractNum>
  <w:abstractNum w:abstractNumId="26">
    <w:nsid w:val="3FE034E0"/>
    <w:multiLevelType w:val="hybridMultilevel"/>
    <w:tmpl w:val="6EA647F2"/>
    <w:lvl w:ilvl="0" w:tplc="6FE4E10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A684484"/>
    <w:multiLevelType w:val="hybridMultilevel"/>
    <w:tmpl w:val="A4E8DC00"/>
    <w:lvl w:ilvl="0" w:tplc="8458CE3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E6A0AAB"/>
    <w:multiLevelType w:val="hybridMultilevel"/>
    <w:tmpl w:val="C5D40D2E"/>
    <w:lvl w:ilvl="0" w:tplc="0419000F">
      <w:start w:val="1"/>
      <w:numFmt w:val="decimal"/>
      <w:lvlText w:val="%1."/>
      <w:lvlJc w:val="left"/>
      <w:pPr>
        <w:tabs>
          <w:tab w:val="num" w:pos="900"/>
        </w:tabs>
        <w:ind w:left="900" w:hanging="360"/>
      </w:pPr>
      <w:rPr>
        <w:rFonts w:cs="Times New Roman" w:hint="default"/>
        <w:b/>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9">
    <w:nsid w:val="4EDC246A"/>
    <w:multiLevelType w:val="hybridMultilevel"/>
    <w:tmpl w:val="3A4AAB60"/>
    <w:lvl w:ilvl="0" w:tplc="0419000F">
      <w:start w:val="1"/>
      <w:numFmt w:val="decimal"/>
      <w:lvlText w:val="%1."/>
      <w:lvlJc w:val="left"/>
      <w:pPr>
        <w:tabs>
          <w:tab w:val="num" w:pos="900"/>
        </w:tabs>
        <w:ind w:left="900" w:hanging="360"/>
      </w:pPr>
      <w:rPr>
        <w:rFonts w:cs="Times New Roman" w:hint="default"/>
        <w:b/>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30">
    <w:nsid w:val="4FC16D0E"/>
    <w:multiLevelType w:val="hybridMultilevel"/>
    <w:tmpl w:val="63401438"/>
    <w:lvl w:ilvl="0" w:tplc="0419000F">
      <w:start w:val="1"/>
      <w:numFmt w:val="decimal"/>
      <w:lvlText w:val="%1."/>
      <w:lvlJc w:val="left"/>
      <w:pPr>
        <w:tabs>
          <w:tab w:val="num" w:pos="889"/>
        </w:tabs>
        <w:ind w:left="889" w:hanging="360"/>
      </w:pPr>
      <w:rPr>
        <w:rFonts w:cs="Times New Roman"/>
      </w:rPr>
    </w:lvl>
    <w:lvl w:ilvl="1" w:tplc="04190019" w:tentative="1">
      <w:start w:val="1"/>
      <w:numFmt w:val="lowerLetter"/>
      <w:lvlText w:val="%2."/>
      <w:lvlJc w:val="left"/>
      <w:pPr>
        <w:tabs>
          <w:tab w:val="num" w:pos="1609"/>
        </w:tabs>
        <w:ind w:left="1609" w:hanging="360"/>
      </w:pPr>
      <w:rPr>
        <w:rFonts w:cs="Times New Roman"/>
      </w:rPr>
    </w:lvl>
    <w:lvl w:ilvl="2" w:tplc="0419001B" w:tentative="1">
      <w:start w:val="1"/>
      <w:numFmt w:val="lowerRoman"/>
      <w:lvlText w:val="%3."/>
      <w:lvlJc w:val="right"/>
      <w:pPr>
        <w:tabs>
          <w:tab w:val="num" w:pos="2329"/>
        </w:tabs>
        <w:ind w:left="2329" w:hanging="180"/>
      </w:pPr>
      <w:rPr>
        <w:rFonts w:cs="Times New Roman"/>
      </w:rPr>
    </w:lvl>
    <w:lvl w:ilvl="3" w:tplc="0419000F" w:tentative="1">
      <w:start w:val="1"/>
      <w:numFmt w:val="decimal"/>
      <w:lvlText w:val="%4."/>
      <w:lvlJc w:val="left"/>
      <w:pPr>
        <w:tabs>
          <w:tab w:val="num" w:pos="3049"/>
        </w:tabs>
        <w:ind w:left="3049" w:hanging="360"/>
      </w:pPr>
      <w:rPr>
        <w:rFonts w:cs="Times New Roman"/>
      </w:rPr>
    </w:lvl>
    <w:lvl w:ilvl="4" w:tplc="04190019" w:tentative="1">
      <w:start w:val="1"/>
      <w:numFmt w:val="lowerLetter"/>
      <w:lvlText w:val="%5."/>
      <w:lvlJc w:val="left"/>
      <w:pPr>
        <w:tabs>
          <w:tab w:val="num" w:pos="3769"/>
        </w:tabs>
        <w:ind w:left="3769" w:hanging="360"/>
      </w:pPr>
      <w:rPr>
        <w:rFonts w:cs="Times New Roman"/>
      </w:rPr>
    </w:lvl>
    <w:lvl w:ilvl="5" w:tplc="0419001B" w:tentative="1">
      <w:start w:val="1"/>
      <w:numFmt w:val="lowerRoman"/>
      <w:lvlText w:val="%6."/>
      <w:lvlJc w:val="right"/>
      <w:pPr>
        <w:tabs>
          <w:tab w:val="num" w:pos="4489"/>
        </w:tabs>
        <w:ind w:left="4489" w:hanging="180"/>
      </w:pPr>
      <w:rPr>
        <w:rFonts w:cs="Times New Roman"/>
      </w:rPr>
    </w:lvl>
    <w:lvl w:ilvl="6" w:tplc="0419000F" w:tentative="1">
      <w:start w:val="1"/>
      <w:numFmt w:val="decimal"/>
      <w:lvlText w:val="%7."/>
      <w:lvlJc w:val="left"/>
      <w:pPr>
        <w:tabs>
          <w:tab w:val="num" w:pos="5209"/>
        </w:tabs>
        <w:ind w:left="5209" w:hanging="360"/>
      </w:pPr>
      <w:rPr>
        <w:rFonts w:cs="Times New Roman"/>
      </w:rPr>
    </w:lvl>
    <w:lvl w:ilvl="7" w:tplc="04190019" w:tentative="1">
      <w:start w:val="1"/>
      <w:numFmt w:val="lowerLetter"/>
      <w:lvlText w:val="%8."/>
      <w:lvlJc w:val="left"/>
      <w:pPr>
        <w:tabs>
          <w:tab w:val="num" w:pos="5929"/>
        </w:tabs>
        <w:ind w:left="5929" w:hanging="360"/>
      </w:pPr>
      <w:rPr>
        <w:rFonts w:cs="Times New Roman"/>
      </w:rPr>
    </w:lvl>
    <w:lvl w:ilvl="8" w:tplc="0419001B" w:tentative="1">
      <w:start w:val="1"/>
      <w:numFmt w:val="lowerRoman"/>
      <w:lvlText w:val="%9."/>
      <w:lvlJc w:val="right"/>
      <w:pPr>
        <w:tabs>
          <w:tab w:val="num" w:pos="6649"/>
        </w:tabs>
        <w:ind w:left="6649" w:hanging="180"/>
      </w:pPr>
      <w:rPr>
        <w:rFonts w:cs="Times New Roman"/>
      </w:rPr>
    </w:lvl>
  </w:abstractNum>
  <w:abstractNum w:abstractNumId="31">
    <w:nsid w:val="50273683"/>
    <w:multiLevelType w:val="hybridMultilevel"/>
    <w:tmpl w:val="E16814F0"/>
    <w:lvl w:ilvl="0" w:tplc="0419000F">
      <w:start w:val="1"/>
      <w:numFmt w:val="decimal"/>
      <w:lvlText w:val="%1."/>
      <w:lvlJc w:val="left"/>
      <w:pPr>
        <w:tabs>
          <w:tab w:val="num" w:pos="900"/>
        </w:tabs>
        <w:ind w:left="900" w:hanging="360"/>
      </w:pPr>
      <w:rPr>
        <w:rFonts w:cs="Times New Roman" w:hint="default"/>
        <w:b/>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32">
    <w:nsid w:val="56DC7F07"/>
    <w:multiLevelType w:val="hybridMultilevel"/>
    <w:tmpl w:val="74124DA0"/>
    <w:lvl w:ilvl="0" w:tplc="735AA91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92078AE"/>
    <w:multiLevelType w:val="hybridMultilevel"/>
    <w:tmpl w:val="BB6A63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959746B"/>
    <w:multiLevelType w:val="hybridMultilevel"/>
    <w:tmpl w:val="8550F82A"/>
    <w:lvl w:ilvl="0" w:tplc="1298B20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3400C9"/>
    <w:multiLevelType w:val="multilevel"/>
    <w:tmpl w:val="C5027C08"/>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6">
    <w:nsid w:val="638D7635"/>
    <w:multiLevelType w:val="multilevel"/>
    <w:tmpl w:val="C5027C08"/>
    <w:lvl w:ilvl="0">
      <w:start w:val="1"/>
      <w:numFmt w:val="bullet"/>
      <w:lvlText w:val=""/>
      <w:lvlJc w:val="left"/>
      <w:pPr>
        <w:tabs>
          <w:tab w:val="num" w:pos="360"/>
        </w:tabs>
        <w:ind w:left="360" w:hanging="360"/>
      </w:pPr>
      <w:rPr>
        <w:rFonts w:ascii="Wingdings" w:hAnsi="Wingdings" w:hint="default"/>
        <w:b/>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37">
    <w:nsid w:val="63BD097A"/>
    <w:multiLevelType w:val="multilevel"/>
    <w:tmpl w:val="63401438"/>
    <w:lvl w:ilvl="0">
      <w:start w:val="1"/>
      <w:numFmt w:val="decimal"/>
      <w:lvlText w:val="%1."/>
      <w:lvlJc w:val="left"/>
      <w:pPr>
        <w:tabs>
          <w:tab w:val="num" w:pos="889"/>
        </w:tabs>
        <w:ind w:left="889" w:hanging="360"/>
      </w:pPr>
      <w:rPr>
        <w:rFonts w:cs="Times New Roman"/>
      </w:rPr>
    </w:lvl>
    <w:lvl w:ilvl="1">
      <w:start w:val="1"/>
      <w:numFmt w:val="lowerLetter"/>
      <w:lvlText w:val="%2."/>
      <w:lvlJc w:val="left"/>
      <w:pPr>
        <w:tabs>
          <w:tab w:val="num" w:pos="1609"/>
        </w:tabs>
        <w:ind w:left="1609" w:hanging="360"/>
      </w:pPr>
      <w:rPr>
        <w:rFonts w:cs="Times New Roman"/>
      </w:rPr>
    </w:lvl>
    <w:lvl w:ilvl="2">
      <w:start w:val="1"/>
      <w:numFmt w:val="lowerRoman"/>
      <w:lvlText w:val="%3."/>
      <w:lvlJc w:val="right"/>
      <w:pPr>
        <w:tabs>
          <w:tab w:val="num" w:pos="2329"/>
        </w:tabs>
        <w:ind w:left="2329" w:hanging="180"/>
      </w:pPr>
      <w:rPr>
        <w:rFonts w:cs="Times New Roman"/>
      </w:rPr>
    </w:lvl>
    <w:lvl w:ilvl="3">
      <w:start w:val="1"/>
      <w:numFmt w:val="decimal"/>
      <w:lvlText w:val="%4."/>
      <w:lvlJc w:val="left"/>
      <w:pPr>
        <w:tabs>
          <w:tab w:val="num" w:pos="3049"/>
        </w:tabs>
        <w:ind w:left="3049" w:hanging="360"/>
      </w:pPr>
      <w:rPr>
        <w:rFonts w:cs="Times New Roman"/>
      </w:rPr>
    </w:lvl>
    <w:lvl w:ilvl="4">
      <w:start w:val="1"/>
      <w:numFmt w:val="lowerLetter"/>
      <w:lvlText w:val="%5."/>
      <w:lvlJc w:val="left"/>
      <w:pPr>
        <w:tabs>
          <w:tab w:val="num" w:pos="3769"/>
        </w:tabs>
        <w:ind w:left="3769" w:hanging="360"/>
      </w:pPr>
      <w:rPr>
        <w:rFonts w:cs="Times New Roman"/>
      </w:rPr>
    </w:lvl>
    <w:lvl w:ilvl="5">
      <w:start w:val="1"/>
      <w:numFmt w:val="lowerRoman"/>
      <w:lvlText w:val="%6."/>
      <w:lvlJc w:val="right"/>
      <w:pPr>
        <w:tabs>
          <w:tab w:val="num" w:pos="4489"/>
        </w:tabs>
        <w:ind w:left="4489" w:hanging="180"/>
      </w:pPr>
      <w:rPr>
        <w:rFonts w:cs="Times New Roman"/>
      </w:rPr>
    </w:lvl>
    <w:lvl w:ilvl="6">
      <w:start w:val="1"/>
      <w:numFmt w:val="decimal"/>
      <w:lvlText w:val="%7."/>
      <w:lvlJc w:val="left"/>
      <w:pPr>
        <w:tabs>
          <w:tab w:val="num" w:pos="5209"/>
        </w:tabs>
        <w:ind w:left="5209" w:hanging="360"/>
      </w:pPr>
      <w:rPr>
        <w:rFonts w:cs="Times New Roman"/>
      </w:rPr>
    </w:lvl>
    <w:lvl w:ilvl="7">
      <w:start w:val="1"/>
      <w:numFmt w:val="lowerLetter"/>
      <w:lvlText w:val="%8."/>
      <w:lvlJc w:val="left"/>
      <w:pPr>
        <w:tabs>
          <w:tab w:val="num" w:pos="5929"/>
        </w:tabs>
        <w:ind w:left="5929" w:hanging="360"/>
      </w:pPr>
      <w:rPr>
        <w:rFonts w:cs="Times New Roman"/>
      </w:rPr>
    </w:lvl>
    <w:lvl w:ilvl="8">
      <w:start w:val="1"/>
      <w:numFmt w:val="lowerRoman"/>
      <w:lvlText w:val="%9."/>
      <w:lvlJc w:val="right"/>
      <w:pPr>
        <w:tabs>
          <w:tab w:val="num" w:pos="6649"/>
        </w:tabs>
        <w:ind w:left="6649" w:hanging="180"/>
      </w:pPr>
      <w:rPr>
        <w:rFonts w:cs="Times New Roman"/>
      </w:rPr>
    </w:lvl>
  </w:abstractNum>
  <w:abstractNum w:abstractNumId="38">
    <w:nsid w:val="665522EF"/>
    <w:multiLevelType w:val="hybridMultilevel"/>
    <w:tmpl w:val="C5027C08"/>
    <w:lvl w:ilvl="0" w:tplc="0419000B">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9">
    <w:nsid w:val="672C5F22"/>
    <w:multiLevelType w:val="multilevel"/>
    <w:tmpl w:val="9D0E94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ED11D67"/>
    <w:multiLevelType w:val="hybridMultilevel"/>
    <w:tmpl w:val="935465FE"/>
    <w:lvl w:ilvl="0" w:tplc="1D72243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8175FF"/>
    <w:multiLevelType w:val="hybridMultilevel"/>
    <w:tmpl w:val="A942CAF8"/>
    <w:lvl w:ilvl="0" w:tplc="26AE66A0">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5C60515"/>
    <w:multiLevelType w:val="hybridMultilevel"/>
    <w:tmpl w:val="97B8DEE8"/>
    <w:lvl w:ilvl="0" w:tplc="18F02F4E">
      <w:start w:val="1"/>
      <w:numFmt w:val="bullet"/>
      <w:lvlText w:val=""/>
      <w:lvlJc w:val="left"/>
      <w:pPr>
        <w:tabs>
          <w:tab w:val="num" w:pos="360"/>
        </w:tabs>
        <w:ind w:left="360" w:hanging="360"/>
      </w:pPr>
      <w:rPr>
        <w:rFonts w:ascii="Wingdings" w:hAnsi="Wingdings" w:hint="default"/>
        <w:b/>
      </w:rPr>
    </w:lvl>
    <w:lvl w:ilvl="1" w:tplc="3B52037A">
      <w:start w:val="1"/>
      <w:numFmt w:val="bullet"/>
      <w:lvlText w:val=""/>
      <w:lvlJc w:val="left"/>
      <w:pPr>
        <w:tabs>
          <w:tab w:val="num" w:pos="1609"/>
        </w:tabs>
        <w:ind w:left="1609" w:hanging="360"/>
      </w:pPr>
      <w:rPr>
        <w:rFonts w:ascii="Wingdings" w:hAnsi="Wingdings" w:hint="default"/>
        <w:b/>
        <w:sz w:val="24"/>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abstractNum w:abstractNumId="43">
    <w:nsid w:val="78256AF3"/>
    <w:multiLevelType w:val="hybridMultilevel"/>
    <w:tmpl w:val="A734EE54"/>
    <w:lvl w:ilvl="0" w:tplc="C658A854">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AB96A05"/>
    <w:multiLevelType w:val="hybridMultilevel"/>
    <w:tmpl w:val="5650B4A4"/>
    <w:lvl w:ilvl="0" w:tplc="18F02F4E">
      <w:start w:val="1"/>
      <w:numFmt w:val="bullet"/>
      <w:lvlText w:val=""/>
      <w:lvlJc w:val="left"/>
      <w:pPr>
        <w:tabs>
          <w:tab w:val="num" w:pos="360"/>
        </w:tabs>
        <w:ind w:left="360" w:hanging="360"/>
      </w:pPr>
      <w:rPr>
        <w:rFonts w:ascii="Wingdings" w:hAnsi="Wingdings" w:hint="default"/>
        <w:b/>
      </w:rPr>
    </w:lvl>
    <w:lvl w:ilvl="1" w:tplc="3B52037A">
      <w:start w:val="1"/>
      <w:numFmt w:val="bullet"/>
      <w:lvlText w:val=""/>
      <w:lvlJc w:val="left"/>
      <w:pPr>
        <w:tabs>
          <w:tab w:val="num" w:pos="1609"/>
        </w:tabs>
        <w:ind w:left="1609" w:hanging="360"/>
      </w:pPr>
      <w:rPr>
        <w:rFonts w:ascii="Wingdings" w:hAnsi="Wingdings" w:hint="default"/>
        <w:b/>
        <w:sz w:val="24"/>
      </w:rPr>
    </w:lvl>
    <w:lvl w:ilvl="2" w:tplc="04190005" w:tentative="1">
      <w:start w:val="1"/>
      <w:numFmt w:val="bullet"/>
      <w:lvlText w:val=""/>
      <w:lvlJc w:val="left"/>
      <w:pPr>
        <w:tabs>
          <w:tab w:val="num" w:pos="2329"/>
        </w:tabs>
        <w:ind w:left="2329" w:hanging="360"/>
      </w:pPr>
      <w:rPr>
        <w:rFonts w:ascii="Wingdings" w:hAnsi="Wingdings" w:hint="default"/>
      </w:rPr>
    </w:lvl>
    <w:lvl w:ilvl="3" w:tplc="04190001" w:tentative="1">
      <w:start w:val="1"/>
      <w:numFmt w:val="bullet"/>
      <w:lvlText w:val=""/>
      <w:lvlJc w:val="left"/>
      <w:pPr>
        <w:tabs>
          <w:tab w:val="num" w:pos="3049"/>
        </w:tabs>
        <w:ind w:left="3049" w:hanging="360"/>
      </w:pPr>
      <w:rPr>
        <w:rFonts w:ascii="Symbol" w:hAnsi="Symbol" w:hint="default"/>
      </w:rPr>
    </w:lvl>
    <w:lvl w:ilvl="4" w:tplc="04190003" w:tentative="1">
      <w:start w:val="1"/>
      <w:numFmt w:val="bullet"/>
      <w:lvlText w:val="o"/>
      <w:lvlJc w:val="left"/>
      <w:pPr>
        <w:tabs>
          <w:tab w:val="num" w:pos="3769"/>
        </w:tabs>
        <w:ind w:left="3769" w:hanging="360"/>
      </w:pPr>
      <w:rPr>
        <w:rFonts w:ascii="Courier New" w:hAnsi="Courier New" w:hint="default"/>
      </w:rPr>
    </w:lvl>
    <w:lvl w:ilvl="5" w:tplc="04190005" w:tentative="1">
      <w:start w:val="1"/>
      <w:numFmt w:val="bullet"/>
      <w:lvlText w:val=""/>
      <w:lvlJc w:val="left"/>
      <w:pPr>
        <w:tabs>
          <w:tab w:val="num" w:pos="4489"/>
        </w:tabs>
        <w:ind w:left="4489" w:hanging="360"/>
      </w:pPr>
      <w:rPr>
        <w:rFonts w:ascii="Wingdings" w:hAnsi="Wingdings" w:hint="default"/>
      </w:rPr>
    </w:lvl>
    <w:lvl w:ilvl="6" w:tplc="04190001" w:tentative="1">
      <w:start w:val="1"/>
      <w:numFmt w:val="bullet"/>
      <w:lvlText w:val=""/>
      <w:lvlJc w:val="left"/>
      <w:pPr>
        <w:tabs>
          <w:tab w:val="num" w:pos="5209"/>
        </w:tabs>
        <w:ind w:left="5209" w:hanging="360"/>
      </w:pPr>
      <w:rPr>
        <w:rFonts w:ascii="Symbol" w:hAnsi="Symbol" w:hint="default"/>
      </w:rPr>
    </w:lvl>
    <w:lvl w:ilvl="7" w:tplc="04190003" w:tentative="1">
      <w:start w:val="1"/>
      <w:numFmt w:val="bullet"/>
      <w:lvlText w:val="o"/>
      <w:lvlJc w:val="left"/>
      <w:pPr>
        <w:tabs>
          <w:tab w:val="num" w:pos="5929"/>
        </w:tabs>
        <w:ind w:left="5929" w:hanging="360"/>
      </w:pPr>
      <w:rPr>
        <w:rFonts w:ascii="Courier New" w:hAnsi="Courier New" w:hint="default"/>
      </w:rPr>
    </w:lvl>
    <w:lvl w:ilvl="8" w:tplc="04190005" w:tentative="1">
      <w:start w:val="1"/>
      <w:numFmt w:val="bullet"/>
      <w:lvlText w:val=""/>
      <w:lvlJc w:val="left"/>
      <w:pPr>
        <w:tabs>
          <w:tab w:val="num" w:pos="6649"/>
        </w:tabs>
        <w:ind w:left="6649" w:hanging="360"/>
      </w:pPr>
      <w:rPr>
        <w:rFonts w:ascii="Wingdings" w:hAnsi="Wingdings" w:hint="default"/>
      </w:rPr>
    </w:lvl>
  </w:abstractNum>
  <w:num w:numId="1">
    <w:abstractNumId w:val="24"/>
  </w:num>
  <w:num w:numId="2">
    <w:abstractNumId w:val="18"/>
  </w:num>
  <w:num w:numId="3">
    <w:abstractNumId w:val="25"/>
  </w:num>
  <w:num w:numId="4">
    <w:abstractNumId w:val="11"/>
  </w:num>
  <w:num w:numId="5">
    <w:abstractNumId w:val="0"/>
  </w:num>
  <w:num w:numId="6">
    <w:abstractNumId w:val="7"/>
  </w:num>
  <w:num w:numId="7">
    <w:abstractNumId w:val="3"/>
  </w:num>
  <w:num w:numId="8">
    <w:abstractNumId w:val="19"/>
  </w:num>
  <w:num w:numId="9">
    <w:abstractNumId w:val="5"/>
  </w:num>
  <w:num w:numId="10">
    <w:abstractNumId w:val="44"/>
  </w:num>
  <w:num w:numId="11">
    <w:abstractNumId w:val="40"/>
  </w:num>
  <w:num w:numId="12">
    <w:abstractNumId w:val="22"/>
  </w:num>
  <w:num w:numId="13">
    <w:abstractNumId w:val="17"/>
  </w:num>
  <w:num w:numId="14">
    <w:abstractNumId w:val="27"/>
  </w:num>
  <w:num w:numId="15">
    <w:abstractNumId w:val="8"/>
  </w:num>
  <w:num w:numId="16">
    <w:abstractNumId w:val="34"/>
  </w:num>
  <w:num w:numId="17">
    <w:abstractNumId w:val="15"/>
  </w:num>
  <w:num w:numId="18">
    <w:abstractNumId w:val="26"/>
  </w:num>
  <w:num w:numId="19">
    <w:abstractNumId w:val="39"/>
  </w:num>
  <w:num w:numId="20">
    <w:abstractNumId w:val="41"/>
  </w:num>
  <w:num w:numId="21">
    <w:abstractNumId w:val="33"/>
  </w:num>
  <w:num w:numId="22">
    <w:abstractNumId w:val="16"/>
  </w:num>
  <w:num w:numId="23">
    <w:abstractNumId w:val="21"/>
  </w:num>
  <w:num w:numId="24">
    <w:abstractNumId w:val="32"/>
  </w:num>
  <w:num w:numId="25">
    <w:abstractNumId w:val="9"/>
  </w:num>
  <w:num w:numId="26">
    <w:abstractNumId w:val="38"/>
  </w:num>
  <w:num w:numId="27">
    <w:abstractNumId w:val="13"/>
  </w:num>
  <w:num w:numId="28">
    <w:abstractNumId w:val="10"/>
  </w:num>
  <w:num w:numId="29">
    <w:abstractNumId w:val="1"/>
  </w:num>
  <w:num w:numId="30">
    <w:abstractNumId w:val="23"/>
  </w:num>
  <w:num w:numId="31">
    <w:abstractNumId w:val="14"/>
  </w:num>
  <w:num w:numId="32">
    <w:abstractNumId w:val="6"/>
  </w:num>
  <w:num w:numId="33">
    <w:abstractNumId w:val="42"/>
  </w:num>
  <w:num w:numId="34">
    <w:abstractNumId w:val="12"/>
  </w:num>
  <w:num w:numId="35">
    <w:abstractNumId w:val="29"/>
  </w:num>
  <w:num w:numId="36">
    <w:abstractNumId w:val="2"/>
  </w:num>
  <w:num w:numId="37">
    <w:abstractNumId w:val="31"/>
  </w:num>
  <w:num w:numId="38">
    <w:abstractNumId w:val="35"/>
  </w:num>
  <w:num w:numId="39">
    <w:abstractNumId w:val="28"/>
  </w:num>
  <w:num w:numId="40">
    <w:abstractNumId w:val="36"/>
  </w:num>
  <w:num w:numId="41">
    <w:abstractNumId w:val="4"/>
  </w:num>
  <w:num w:numId="42">
    <w:abstractNumId w:val="43"/>
  </w:num>
  <w:num w:numId="43">
    <w:abstractNumId w:val="30"/>
  </w:num>
  <w:num w:numId="44">
    <w:abstractNumId w:val="3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E7D"/>
    <w:rsid w:val="00016A89"/>
    <w:rsid w:val="00030E7E"/>
    <w:rsid w:val="0006220B"/>
    <w:rsid w:val="000718CE"/>
    <w:rsid w:val="000B4EE6"/>
    <w:rsid w:val="000E580F"/>
    <w:rsid w:val="000F0840"/>
    <w:rsid w:val="000F4B7F"/>
    <w:rsid w:val="00114876"/>
    <w:rsid w:val="0012173F"/>
    <w:rsid w:val="00134D38"/>
    <w:rsid w:val="001425BA"/>
    <w:rsid w:val="00154955"/>
    <w:rsid w:val="001606BF"/>
    <w:rsid w:val="00164DEC"/>
    <w:rsid w:val="00190110"/>
    <w:rsid w:val="00190697"/>
    <w:rsid w:val="001952B8"/>
    <w:rsid w:val="001A3854"/>
    <w:rsid w:val="001D411D"/>
    <w:rsid w:val="0022441B"/>
    <w:rsid w:val="00231449"/>
    <w:rsid w:val="00262C79"/>
    <w:rsid w:val="00270DC2"/>
    <w:rsid w:val="00271F2E"/>
    <w:rsid w:val="002B0142"/>
    <w:rsid w:val="002D5C5C"/>
    <w:rsid w:val="002E37F4"/>
    <w:rsid w:val="002E3E48"/>
    <w:rsid w:val="002F5F83"/>
    <w:rsid w:val="002F776D"/>
    <w:rsid w:val="003067D1"/>
    <w:rsid w:val="00310103"/>
    <w:rsid w:val="00310F97"/>
    <w:rsid w:val="0035596D"/>
    <w:rsid w:val="0036137D"/>
    <w:rsid w:val="003714A3"/>
    <w:rsid w:val="00373D62"/>
    <w:rsid w:val="003B0935"/>
    <w:rsid w:val="003B3F76"/>
    <w:rsid w:val="003D6A76"/>
    <w:rsid w:val="003F481F"/>
    <w:rsid w:val="004015D0"/>
    <w:rsid w:val="00415678"/>
    <w:rsid w:val="00424878"/>
    <w:rsid w:val="00452051"/>
    <w:rsid w:val="00456B4C"/>
    <w:rsid w:val="00457907"/>
    <w:rsid w:val="00464A70"/>
    <w:rsid w:val="00474D5E"/>
    <w:rsid w:val="004927FC"/>
    <w:rsid w:val="004C5678"/>
    <w:rsid w:val="004E6E7D"/>
    <w:rsid w:val="004F0F7D"/>
    <w:rsid w:val="004F12D3"/>
    <w:rsid w:val="004F421F"/>
    <w:rsid w:val="00561DCB"/>
    <w:rsid w:val="00570687"/>
    <w:rsid w:val="005B1B13"/>
    <w:rsid w:val="005D4F6A"/>
    <w:rsid w:val="005E62AE"/>
    <w:rsid w:val="00613F3D"/>
    <w:rsid w:val="006175F3"/>
    <w:rsid w:val="00661752"/>
    <w:rsid w:val="00684039"/>
    <w:rsid w:val="00696925"/>
    <w:rsid w:val="006A2447"/>
    <w:rsid w:val="006F6213"/>
    <w:rsid w:val="00700B42"/>
    <w:rsid w:val="0072158D"/>
    <w:rsid w:val="00726687"/>
    <w:rsid w:val="0073340F"/>
    <w:rsid w:val="00752B60"/>
    <w:rsid w:val="00756AF7"/>
    <w:rsid w:val="00770FA4"/>
    <w:rsid w:val="007742DF"/>
    <w:rsid w:val="007817B2"/>
    <w:rsid w:val="007A2940"/>
    <w:rsid w:val="007A37B7"/>
    <w:rsid w:val="007B0CAF"/>
    <w:rsid w:val="007B2422"/>
    <w:rsid w:val="008037DE"/>
    <w:rsid w:val="00803E50"/>
    <w:rsid w:val="00831ABA"/>
    <w:rsid w:val="0083408E"/>
    <w:rsid w:val="00834E1A"/>
    <w:rsid w:val="008357FF"/>
    <w:rsid w:val="008449F9"/>
    <w:rsid w:val="00854674"/>
    <w:rsid w:val="00854F8E"/>
    <w:rsid w:val="0087111E"/>
    <w:rsid w:val="0087595E"/>
    <w:rsid w:val="00880AB4"/>
    <w:rsid w:val="008A308C"/>
    <w:rsid w:val="008E0499"/>
    <w:rsid w:val="008E5A4B"/>
    <w:rsid w:val="008F63AC"/>
    <w:rsid w:val="0090107C"/>
    <w:rsid w:val="009040D5"/>
    <w:rsid w:val="00924D7C"/>
    <w:rsid w:val="00963C65"/>
    <w:rsid w:val="00965DDA"/>
    <w:rsid w:val="0097269B"/>
    <w:rsid w:val="00A032E0"/>
    <w:rsid w:val="00A2225C"/>
    <w:rsid w:val="00A30336"/>
    <w:rsid w:val="00A45697"/>
    <w:rsid w:val="00A575F6"/>
    <w:rsid w:val="00A60D8E"/>
    <w:rsid w:val="00A80077"/>
    <w:rsid w:val="00A8102D"/>
    <w:rsid w:val="00AD285F"/>
    <w:rsid w:val="00AE70D6"/>
    <w:rsid w:val="00B53A2E"/>
    <w:rsid w:val="00B63154"/>
    <w:rsid w:val="00B671CA"/>
    <w:rsid w:val="00B819BC"/>
    <w:rsid w:val="00B85D70"/>
    <w:rsid w:val="00BA43AD"/>
    <w:rsid w:val="00BB6272"/>
    <w:rsid w:val="00BD0537"/>
    <w:rsid w:val="00BD4A4B"/>
    <w:rsid w:val="00BD63D8"/>
    <w:rsid w:val="00BE7308"/>
    <w:rsid w:val="00BE7C3B"/>
    <w:rsid w:val="00BF11E7"/>
    <w:rsid w:val="00C05C51"/>
    <w:rsid w:val="00C12975"/>
    <w:rsid w:val="00C16931"/>
    <w:rsid w:val="00C2216E"/>
    <w:rsid w:val="00C30DA1"/>
    <w:rsid w:val="00C7527A"/>
    <w:rsid w:val="00CA1F06"/>
    <w:rsid w:val="00CB3F60"/>
    <w:rsid w:val="00CD2EAA"/>
    <w:rsid w:val="00CD46D3"/>
    <w:rsid w:val="00CE1284"/>
    <w:rsid w:val="00CE53F9"/>
    <w:rsid w:val="00CF15E4"/>
    <w:rsid w:val="00D24DB1"/>
    <w:rsid w:val="00D33B63"/>
    <w:rsid w:val="00D45A29"/>
    <w:rsid w:val="00D45F33"/>
    <w:rsid w:val="00D67B67"/>
    <w:rsid w:val="00D721EC"/>
    <w:rsid w:val="00D8413B"/>
    <w:rsid w:val="00D9001E"/>
    <w:rsid w:val="00DB3A61"/>
    <w:rsid w:val="00DB79C7"/>
    <w:rsid w:val="00DC5087"/>
    <w:rsid w:val="00DE004D"/>
    <w:rsid w:val="00DE2D80"/>
    <w:rsid w:val="00E17BCD"/>
    <w:rsid w:val="00E37A53"/>
    <w:rsid w:val="00EB4A04"/>
    <w:rsid w:val="00EC2391"/>
    <w:rsid w:val="00F229AF"/>
    <w:rsid w:val="00F26952"/>
    <w:rsid w:val="00F54AD4"/>
    <w:rsid w:val="00F577C1"/>
    <w:rsid w:val="00FA077B"/>
    <w:rsid w:val="00FC22C0"/>
    <w:rsid w:val="00FD187D"/>
    <w:rsid w:val="00FF1FE8"/>
    <w:rsid w:val="00FF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B07B1F-8DFE-4B16-B913-C00D04E8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487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14876"/>
    <w:rPr>
      <w:rFonts w:cs="Times New Roman"/>
    </w:rPr>
  </w:style>
  <w:style w:type="paragraph" w:styleId="a6">
    <w:name w:val="header"/>
    <w:basedOn w:val="a"/>
    <w:link w:val="a7"/>
    <w:uiPriority w:val="99"/>
    <w:rsid w:val="00114876"/>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1">
    <w:name w:val="Table Web 1"/>
    <w:basedOn w:val="a1"/>
    <w:uiPriority w:val="99"/>
    <w:rsid w:val="00F229A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a8">
    <w:name w:val="Table Elegant"/>
    <w:basedOn w:val="a1"/>
    <w:uiPriority w:val="99"/>
    <w:rsid w:val="006A244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1">
    <w:name w:val="Table Grid 1"/>
    <w:basedOn w:val="a1"/>
    <w:uiPriority w:val="99"/>
    <w:rsid w:val="001217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7150</Words>
  <Characters>40757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2005-10-15T14:22:00Z</cp:lastPrinted>
  <dcterms:created xsi:type="dcterms:W3CDTF">2014-03-05T04:13:00Z</dcterms:created>
  <dcterms:modified xsi:type="dcterms:W3CDTF">2014-03-05T04:13:00Z</dcterms:modified>
</cp:coreProperties>
</file>