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Министерство общего и профессионального образования</w:t>
      </w:r>
    </w:p>
    <w:p w:rsidR="00E140C9" w:rsidRPr="00B81399" w:rsidRDefault="00E140C9" w:rsidP="00230E7F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  <w:r w:rsidRPr="00B81399">
        <w:rPr>
          <w:rFonts w:ascii="Times New Roman" w:hAnsi="Times New Roman" w:cs="Times New Roman"/>
          <w:noProof/>
          <w:color w:val="000000"/>
          <w:sz w:val="28"/>
        </w:rPr>
        <w:t>Российской Федерации</w:t>
      </w: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ТОМСКИЙ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ГОСУДАРСТВЕННЫЙ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УНИВЕРСИТЕТ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СИСТЕМ УПРАВЛЕНИЯ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И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РАДИОЭЛЕКТРОНИКИ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(ТУСУР)</w:t>
      </w: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Кафедра телевизионных устройств (ТУ)</w:t>
      </w: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Курсовая работа на тему:</w:t>
      </w:r>
    </w:p>
    <w:p w:rsidR="00E140C9" w:rsidRPr="00B81399" w:rsidRDefault="00230E7F" w:rsidP="00230E7F">
      <w:pPr>
        <w:pStyle w:val="7"/>
        <w:spacing w:before="0" w:after="0" w:line="360" w:lineRule="auto"/>
        <w:jc w:val="center"/>
        <w:rPr>
          <w:b/>
          <w:noProof/>
          <w:color w:val="000000"/>
          <w:sz w:val="28"/>
        </w:rPr>
      </w:pPr>
      <w:r w:rsidRPr="00B81399">
        <w:rPr>
          <w:b/>
          <w:noProof/>
          <w:color w:val="000000"/>
          <w:sz w:val="28"/>
        </w:rPr>
        <w:t xml:space="preserve">Расчёт и конструирование </w:t>
      </w:r>
      <w:r w:rsidR="00E140C9" w:rsidRPr="00B81399">
        <w:rPr>
          <w:b/>
          <w:noProof/>
          <w:color w:val="000000"/>
          <w:sz w:val="28"/>
        </w:rPr>
        <w:t xml:space="preserve">АМ </w:t>
      </w:r>
      <w:r w:rsidRPr="00B81399">
        <w:rPr>
          <w:b/>
          <w:noProof/>
          <w:color w:val="000000"/>
          <w:sz w:val="28"/>
        </w:rPr>
        <w:t>передатчика</w:t>
      </w: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8"/>
        <w:spacing w:before="0" w:after="0" w:line="360" w:lineRule="auto"/>
        <w:jc w:val="center"/>
        <w:rPr>
          <w:i w:val="0"/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jc w:val="center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2006</w:t>
      </w:r>
    </w:p>
    <w:p w:rsidR="00E140C9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1</w:t>
      </w:r>
      <w:r w:rsidRPr="00B81399">
        <w:rPr>
          <w:noProof/>
          <w:color w:val="000000"/>
          <w:sz w:val="28"/>
        </w:rPr>
        <w:t>.</w:t>
      </w:r>
      <w:r w:rsidR="00E140C9" w:rsidRPr="00B81399">
        <w:rPr>
          <w:noProof/>
          <w:color w:val="000000"/>
          <w:sz w:val="28"/>
        </w:rPr>
        <w:t xml:space="preserve"> Введение</w:t>
      </w:r>
    </w:p>
    <w:p w:rsidR="00E140C9" w:rsidRPr="00B81399" w:rsidRDefault="00E140C9" w:rsidP="00230E7F">
      <w:pPr>
        <w:pStyle w:val="2"/>
        <w:spacing w:line="360" w:lineRule="auto"/>
        <w:ind w:firstLine="709"/>
        <w:rPr>
          <w:noProof/>
          <w:color w:val="000000"/>
        </w:rPr>
      </w:pPr>
    </w:p>
    <w:p w:rsidR="00230E7F" w:rsidRPr="00B81399" w:rsidRDefault="00E140C9" w:rsidP="00230E7F">
      <w:pPr>
        <w:pStyle w:val="2"/>
        <w:spacing w:line="360" w:lineRule="auto"/>
        <w:ind w:firstLine="709"/>
        <w:rPr>
          <w:noProof/>
          <w:color w:val="000000"/>
        </w:rPr>
      </w:pPr>
      <w:r w:rsidRPr="00B81399">
        <w:rPr>
          <w:noProof/>
          <w:color w:val="000000"/>
        </w:rPr>
        <w:t xml:space="preserve">Главной целью данного курсового проекта является разработка АМ передатчика мощностью 30 Вт, с рабочей волной </w:t>
      </w:r>
      <w:r w:rsidRPr="00B81399">
        <w:rPr>
          <w:noProof/>
          <w:color w:val="000000"/>
          <w:szCs w:val="28"/>
        </w:rPr>
        <w:sym w:font="Symbol" w:char="F06C"/>
      </w:r>
      <w:r w:rsidRPr="00B81399">
        <w:rPr>
          <w:noProof/>
          <w:color w:val="000000"/>
        </w:rPr>
        <w:t>=9 м (f=33.3 МГц). В связи с небольшой выходной мощностью передатчик реализован на транзисторах.</w:t>
      </w:r>
    </w:p>
    <w:p w:rsidR="00E140C9" w:rsidRPr="00B81399" w:rsidRDefault="00E140C9" w:rsidP="00230E7F">
      <w:pPr>
        <w:pStyle w:val="2"/>
        <w:spacing w:line="360" w:lineRule="auto"/>
        <w:ind w:firstLine="709"/>
        <w:rPr>
          <w:noProof/>
          <w:color w:val="000000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2</w:t>
      </w:r>
      <w:r w:rsidR="00230E7F" w:rsidRPr="00B81399">
        <w:rPr>
          <w:noProof/>
          <w:color w:val="000000"/>
          <w:sz w:val="28"/>
        </w:rPr>
        <w:t>.</w:t>
      </w:r>
      <w:r w:rsidRPr="00B81399">
        <w:rPr>
          <w:noProof/>
          <w:color w:val="000000"/>
          <w:sz w:val="28"/>
        </w:rPr>
        <w:t xml:space="preserve"> Разработка структурной схемы передатчика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Структурная схема АМ передатчика с базовой модуляцией состоит из следующих блоков: автогенератор (АГ) на частоту 16.67 МГц, эмиттерный повторитель (ЭП) для развязки АГ и умножителя частоты сигнала на (У), усилитель мощности колебаний (УМК), модулируемый каскад (МК) и колебательные системы: для согласования У и УМК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КС1, УМК и МК – КС2, МК и фидера – выходная колебательная система.</w:t>
      </w:r>
    </w:p>
    <w:p w:rsidR="00230E7F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Модуляция осуществляется в оконечном каскаде (ОК). Достоинством базовой модуляции является малые амплитуда напряжения и мощность модулятора, т.к. модуляция достигается путем изменения смещения на базе МК, что приводит к изменению угла отсечки и выходного тока в соответствии с НЧ модулирующим сигналом.</w:t>
      </w:r>
    </w:p>
    <w:p w:rsidR="00E140C9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Число каскадов усиления мощности можно примерно определить по формуле N=ln Кs/ln K1=ln 3300/ln 20=3, где Ks=P</w:t>
      </w:r>
      <w:r w:rsidRPr="00B81399">
        <w:rPr>
          <w:noProof/>
          <w:color w:val="000000"/>
          <w:sz w:val="28"/>
          <w:vertAlign w:val="subscript"/>
        </w:rPr>
        <w:t>А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(1+m)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/Pвых</w:t>
      </w:r>
      <w:r w:rsidRPr="00B81399">
        <w:rPr>
          <w:noProof/>
          <w:color w:val="000000"/>
          <w:sz w:val="28"/>
          <w:vertAlign w:val="subscript"/>
        </w:rPr>
        <w:t>ЭП</w:t>
      </w:r>
      <w:r w:rsidRPr="00B81399">
        <w:rPr>
          <w:noProof/>
          <w:color w:val="000000"/>
          <w:sz w:val="28"/>
        </w:rPr>
        <w:t>= 30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(1+0.8)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/ /0.03=3300 – суммарный коэффициент усиления по мощности, K1=20 – средний коэффициент усиления по мощности одного каскада с учетом потерь в колебательных системах.</w:t>
      </w:r>
    </w:p>
    <w:p w:rsidR="00E140C9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Структурная схема передатчика разработана при использовании [1,2] и приведена на РТФ КП.775277.001 Э1.</w:t>
      </w:r>
    </w:p>
    <w:p w:rsidR="00230E7F" w:rsidRPr="00B81399" w:rsidRDefault="00230E7F" w:rsidP="00230E7F">
      <w:pPr>
        <w:pStyle w:val="1"/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</w:p>
    <w:p w:rsidR="00E140C9" w:rsidRPr="00B81399" w:rsidRDefault="00E140C9" w:rsidP="00230E7F">
      <w:pPr>
        <w:pStyle w:val="1"/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B81399">
        <w:rPr>
          <w:b w:val="0"/>
          <w:noProof/>
          <w:color w:val="000000"/>
          <w:sz w:val="28"/>
          <w:lang w:val="ru-RU"/>
        </w:rPr>
        <w:t>3</w:t>
      </w:r>
      <w:r w:rsidR="00230E7F" w:rsidRPr="00B81399">
        <w:rPr>
          <w:b w:val="0"/>
          <w:noProof/>
          <w:color w:val="000000"/>
          <w:sz w:val="28"/>
          <w:lang w:val="ru-RU"/>
        </w:rPr>
        <w:t>.</w:t>
      </w:r>
      <w:r w:rsidRPr="00B81399">
        <w:rPr>
          <w:b w:val="0"/>
          <w:noProof/>
          <w:color w:val="000000"/>
          <w:sz w:val="28"/>
          <w:lang w:val="ru-RU"/>
        </w:rPr>
        <w:t xml:space="preserve"> Расчёт оконечного каскада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Модуляцию смещением будем проводить в оконечном каскаде(ОК) передатчика.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 ТЗ задана мощность передатчика в антенне в режиме несущей P</w:t>
      </w:r>
      <w:r w:rsidRPr="00B81399">
        <w:rPr>
          <w:noProof/>
          <w:color w:val="000000"/>
          <w:sz w:val="28"/>
          <w:vertAlign w:val="subscript"/>
        </w:rPr>
        <w:t>A</w:t>
      </w:r>
      <w:r w:rsidRPr="00B81399">
        <w:rPr>
          <w:noProof/>
          <w:color w:val="000000"/>
          <w:sz w:val="28"/>
        </w:rPr>
        <w:t>=1 Вт, рассчитаем максимальную мощность первой гармоники непосредственно на выходе оконечного каскада P1max: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P</w:t>
      </w:r>
      <w:r w:rsidRPr="00B81399">
        <w:rPr>
          <w:noProof/>
          <w:color w:val="000000"/>
          <w:sz w:val="28"/>
          <w:vertAlign w:val="subscript"/>
        </w:rPr>
        <w:t>max</w:t>
      </w:r>
      <w:r w:rsidRPr="00B81399">
        <w:rPr>
          <w:noProof/>
          <w:color w:val="000000"/>
          <w:sz w:val="28"/>
        </w:rPr>
        <w:t>=P</w:t>
      </w:r>
      <w:r w:rsidRPr="00B81399">
        <w:rPr>
          <w:noProof/>
          <w:color w:val="000000"/>
          <w:sz w:val="28"/>
          <w:vertAlign w:val="subscript"/>
        </w:rPr>
        <w:t>A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(1+m)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/(</w:t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ф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к)=4.96 Вт.</w:t>
      </w:r>
      <w:r w:rsidRPr="00B81399">
        <w:rPr>
          <w:noProof/>
          <w:color w:val="000000"/>
          <w:sz w:val="28"/>
        </w:rPr>
        <w:tab/>
        <w:t>(3.1)</w:t>
      </w:r>
    </w:p>
    <w:p w:rsidR="00230E7F" w:rsidRPr="00B81399" w:rsidRDefault="00230E7F" w:rsidP="00230E7F">
      <w:pPr>
        <w:numPr>
          <w:ilvl w:val="0"/>
          <w:numId w:val="2"/>
        </w:numPr>
        <w:tabs>
          <w:tab w:val="clear" w:pos="360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numPr>
          <w:ilvl w:val="0"/>
          <w:numId w:val="2"/>
        </w:numPr>
        <w:tabs>
          <w:tab w:val="clear" w:pos="360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где: </w:t>
      </w:r>
      <w:r w:rsidRPr="00B81399">
        <w:rPr>
          <w:noProof/>
          <w:color w:val="000000"/>
          <w:sz w:val="28"/>
        </w:rPr>
        <w:tab/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ф=0.85 - КПД фидера;</w:t>
      </w:r>
    </w:p>
    <w:p w:rsidR="00E140C9" w:rsidRPr="00B81399" w:rsidRDefault="00E140C9" w:rsidP="00230E7F">
      <w:pPr>
        <w:numPr>
          <w:ilvl w:val="0"/>
          <w:numId w:val="2"/>
        </w:numPr>
        <w:tabs>
          <w:tab w:val="clear" w:pos="360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к=0.95 – КПД выходной колебательной системы (ВКС);</w:t>
      </w:r>
    </w:p>
    <w:p w:rsidR="00E140C9" w:rsidRPr="00B81399" w:rsidRDefault="00E140C9" w:rsidP="00230E7F">
      <w:pPr>
        <w:numPr>
          <w:ilvl w:val="0"/>
          <w:numId w:val="2"/>
        </w:numPr>
        <w:tabs>
          <w:tab w:val="clear" w:pos="360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m = 1 – максимальный коэффициент модуляции.</w:t>
      </w:r>
    </w:p>
    <w:p w:rsidR="00E140C9" w:rsidRPr="00B81399" w:rsidRDefault="00E140C9" w:rsidP="00230E7F">
      <w:pPr>
        <w:numPr>
          <w:ilvl w:val="0"/>
          <w:numId w:val="2"/>
        </w:numPr>
        <w:tabs>
          <w:tab w:val="clear" w:pos="360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Выбор транзистора ОК производим по следующим определяющим факторам: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выходная мощность транзистора Pвых 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 xml:space="preserve"> P1max;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частота, на которой модуль коэффициента передачи транзистора по току в схеме с ОЭ равен 1, fт=(3</w:t>
      </w:r>
      <w:r w:rsidRPr="00B81399">
        <w:rPr>
          <w:noProof/>
          <w:color w:val="000000"/>
          <w:sz w:val="28"/>
          <w:szCs w:val="28"/>
        </w:rPr>
        <w:sym w:font="Symbol" w:char="F0B8"/>
      </w:r>
      <w:r w:rsidRPr="00B81399">
        <w:rPr>
          <w:noProof/>
          <w:color w:val="000000"/>
          <w:sz w:val="28"/>
        </w:rPr>
        <w:t>5)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f=82.5</w:t>
      </w:r>
      <w:r w:rsidRPr="00B81399">
        <w:rPr>
          <w:noProof/>
          <w:color w:val="000000"/>
          <w:sz w:val="28"/>
          <w:szCs w:val="28"/>
        </w:rPr>
        <w:sym w:font="Symbol" w:char="F0B8"/>
      </w:r>
      <w:r w:rsidRPr="00B81399">
        <w:rPr>
          <w:noProof/>
          <w:color w:val="000000"/>
          <w:sz w:val="28"/>
        </w:rPr>
        <w:t>137.5 МГц, где f=27.5 МГц, несущая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частота передатчика.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 соответствии с вышеперечисленными требованиями выбираем в качестве активного элемента (АЭ) ОК транзистор КТ940Б с параметрами: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выходная мощность P</w:t>
      </w:r>
      <w:r w:rsidRPr="00B81399">
        <w:rPr>
          <w:noProof/>
          <w:color w:val="000000"/>
          <w:sz w:val="28"/>
          <w:vertAlign w:val="subscript"/>
        </w:rPr>
        <w:t>вых</w:t>
      </w:r>
      <w:r w:rsidRPr="00B81399">
        <w:rPr>
          <w:noProof/>
          <w:color w:val="000000"/>
          <w:sz w:val="28"/>
        </w:rPr>
        <w:t>=5 &gt; 4.95 Вт;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fт=400 МГц;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насыщения r</w:t>
      </w:r>
      <w:r w:rsidRPr="00B81399">
        <w:rPr>
          <w:noProof/>
          <w:color w:val="000000"/>
          <w:sz w:val="28"/>
          <w:vertAlign w:val="subscript"/>
        </w:rPr>
        <w:t>нас</w:t>
      </w:r>
      <w:r w:rsidRPr="00B81399">
        <w:rPr>
          <w:noProof/>
          <w:color w:val="000000"/>
          <w:sz w:val="28"/>
        </w:rPr>
        <w:t>=20 Ом;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максимальное постоянное напряжение коллектор-эмиттер Uкэ</w:t>
      </w:r>
      <w:r w:rsidRPr="00B81399">
        <w:rPr>
          <w:noProof/>
          <w:color w:val="000000"/>
          <w:sz w:val="28"/>
          <w:vertAlign w:val="subscript"/>
        </w:rPr>
        <w:t>имп</w:t>
      </w:r>
      <w:r w:rsidRPr="00B81399">
        <w:rPr>
          <w:noProof/>
          <w:color w:val="000000"/>
          <w:sz w:val="28"/>
        </w:rPr>
        <w:t>=36 В;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максимальный постоянный ток коллектора Iко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=1 А;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напряжение источника коллекторного питания Е`к=12 В;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средний статический коэффициент усиления по току в схеме с ОЭ 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o=40;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ёмкость коллекторного перехода Ск=75 пФ;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ёмкость эмиттерного перехода Сэ=410 пФ;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индуктивности выводов Lб=2.4 нГн, Lэ=1.2 нГн;</w:t>
      </w:r>
    </w:p>
    <w:p w:rsidR="00E140C9" w:rsidRPr="00B81399" w:rsidRDefault="00E140C9" w:rsidP="00230E7F">
      <w:pPr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материала базы rб=1 Ом.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Произведём расчёт коллекторной цепи транзистора. Расчёт будем производить, исходя из максимальной мощности в критическом режиме P</w:t>
      </w:r>
      <w:r w:rsidRPr="00B81399">
        <w:rPr>
          <w:noProof/>
          <w:color w:val="000000"/>
          <w:sz w:val="28"/>
          <w:vertAlign w:val="subscript"/>
        </w:rPr>
        <w:t>max</w:t>
      </w:r>
      <w:r w:rsidRPr="00B81399">
        <w:rPr>
          <w:noProof/>
          <w:color w:val="000000"/>
          <w:sz w:val="28"/>
        </w:rPr>
        <w:t>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По заданному в ТЗ источником выступает аккумулятор с напряжением 12 В, соответственно напряжение на коллекторе составит Ек=12 В, и максимальный угол отсечки 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max=120°</w:t>
      </w:r>
      <w:r w:rsidR="00230E7F" w:rsidRPr="00B81399">
        <w:rPr>
          <w:noProof/>
          <w:color w:val="000000"/>
          <w:sz w:val="28"/>
        </w:rPr>
        <w:t>,</w:t>
      </w:r>
      <w:r w:rsidRPr="00B81399">
        <w:rPr>
          <w:noProof/>
          <w:color w:val="000000"/>
          <w:sz w:val="28"/>
        </w:rPr>
        <w:t xml:space="preserve"> соответствующий коэффициенту модуляции m=0.8.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Рассчитываем амплитуду первой гармоники напряжения Uк1 на коллекторе: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45pt" fillcolor="window">
            <v:imagedata r:id="rId7" o:title=""/>
          </v:shape>
        </w:pict>
      </w:r>
      <w:r w:rsidR="00230E7F" w:rsidRPr="00B81399">
        <w:rPr>
          <w:noProof/>
          <w:color w:val="000000"/>
          <w:sz w:val="28"/>
        </w:rPr>
        <w:t>11.34 В.</w:t>
      </w:r>
      <w:r w:rsidR="00230E7F" w:rsidRPr="00B81399">
        <w:rPr>
          <w:noProof/>
          <w:color w:val="000000"/>
          <w:sz w:val="28"/>
        </w:rPr>
        <w:tab/>
        <w:t>(3.2)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Максимальное напряжение на коллекторе: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Uк.макс=Ек+1.2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Uк1кр=24.7 В</w:t>
      </w:r>
      <w:r w:rsidRPr="00B81399">
        <w:rPr>
          <w:noProof/>
          <w:color w:val="000000"/>
          <w:sz w:val="28"/>
          <w:szCs w:val="28"/>
        </w:rPr>
        <w:sym w:font="Symbol" w:char="F0A3"/>
      </w:r>
      <w:r w:rsidRPr="00B81399">
        <w:rPr>
          <w:noProof/>
          <w:color w:val="000000"/>
          <w:sz w:val="28"/>
        </w:rPr>
        <w:t>Uк.доп=36 В.</w:t>
      </w:r>
      <w:r w:rsidRPr="00B81399">
        <w:rPr>
          <w:noProof/>
          <w:color w:val="000000"/>
          <w:sz w:val="28"/>
        </w:rPr>
        <w:tab/>
        <w:t>(3.3)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Амплитуда первой гармоники коллекторного тока: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Iк1=2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P1max/Uк1кр=0.76 А.</w:t>
      </w:r>
      <w:r w:rsidRPr="00B81399">
        <w:rPr>
          <w:noProof/>
          <w:color w:val="000000"/>
          <w:sz w:val="28"/>
        </w:rPr>
        <w:tab/>
        <w:t>(3.4)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Постоянная составляющая коллекторного тока: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07.25pt;height:39pt" fillcolor="window">
            <v:imagedata r:id="rId8" o:title=""/>
          </v:shape>
        </w:pict>
      </w:r>
      <w:r w:rsidR="00230E7F" w:rsidRPr="00B81399">
        <w:rPr>
          <w:noProof/>
          <w:color w:val="000000"/>
          <w:sz w:val="28"/>
        </w:rPr>
        <w:t>0.57 А</w:t>
      </w:r>
      <w:r w:rsidR="00230E7F" w:rsidRPr="00B81399">
        <w:rPr>
          <w:noProof/>
          <w:color w:val="000000"/>
          <w:sz w:val="28"/>
          <w:szCs w:val="28"/>
        </w:rPr>
        <w:sym w:font="Symbol" w:char="F0A3"/>
      </w:r>
      <w:r w:rsidR="00230E7F" w:rsidRPr="00B81399">
        <w:rPr>
          <w:noProof/>
          <w:color w:val="000000"/>
          <w:sz w:val="28"/>
        </w:rPr>
        <w:t xml:space="preserve"> Iко</w:t>
      </w:r>
      <w:r w:rsidR="00230E7F" w:rsidRPr="00B81399">
        <w:rPr>
          <w:noProof/>
          <w:color w:val="000000"/>
          <w:sz w:val="28"/>
          <w:vertAlign w:val="subscript"/>
        </w:rPr>
        <w:t>доп</w:t>
      </w:r>
      <w:r w:rsidR="00230E7F" w:rsidRPr="00B81399">
        <w:rPr>
          <w:noProof/>
          <w:color w:val="000000"/>
          <w:sz w:val="28"/>
        </w:rPr>
        <w:t>=20 А.</w:t>
      </w:r>
      <w:r w:rsidR="00230E7F" w:rsidRPr="00B81399">
        <w:rPr>
          <w:noProof/>
          <w:color w:val="000000"/>
          <w:sz w:val="28"/>
        </w:rPr>
        <w:tab/>
        <w:t>(3.5)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Максимальный коллекторный ток: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Iк.макс=Iко/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>o(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)=17.1</w:t>
      </w:r>
      <w:r w:rsidRPr="00B81399">
        <w:rPr>
          <w:noProof/>
          <w:color w:val="000000"/>
          <w:sz w:val="28"/>
          <w:szCs w:val="28"/>
        </w:rPr>
        <w:sym w:font="Symbol" w:char="F0A3"/>
      </w:r>
      <w:r w:rsidRPr="00B81399">
        <w:rPr>
          <w:noProof/>
          <w:color w:val="000000"/>
          <w:sz w:val="28"/>
        </w:rPr>
        <w:t xml:space="preserve"> Iко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=30 А.</w:t>
      </w:r>
      <w:r w:rsidRPr="00B81399">
        <w:rPr>
          <w:noProof/>
          <w:color w:val="000000"/>
          <w:sz w:val="28"/>
        </w:rPr>
        <w:tab/>
        <w:t>(3.6)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Максимальная мощность, потребляемая от источника коллекторного питания: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Pоmax=Eк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Iко=194 Вт.</w:t>
      </w:r>
      <w:r w:rsidRPr="00B81399">
        <w:rPr>
          <w:noProof/>
          <w:color w:val="000000"/>
          <w:sz w:val="28"/>
        </w:rPr>
        <w:tab/>
        <w:t>(3.7)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КПД коллекторной цепи при номинальной нагрузке: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=P1max/Pоmax=0.62.</w:t>
      </w:r>
      <w:r w:rsidRPr="00B81399">
        <w:rPr>
          <w:noProof/>
          <w:color w:val="000000"/>
          <w:sz w:val="28"/>
        </w:rPr>
        <w:tab/>
        <w:t>(3.8)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Максимальная рассеиваемая мощность на коллекторе транзистора: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Pк.max=Pоmax-P1max=73.7 Вт.</w:t>
      </w:r>
      <w:r w:rsidRPr="00B81399">
        <w:rPr>
          <w:noProof/>
          <w:color w:val="000000"/>
          <w:sz w:val="28"/>
        </w:rPr>
        <w:tab/>
        <w:t>(3.9)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Значение Pк.max является исходным параметром для расчёта температуры в структуре транзистора и системы его охлаждения.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Номинальное сопротивление коллекторной нагрузки: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Rэк.ном=Uк1кр/(2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P1max)=13.1 Ом.</w:t>
      </w:r>
      <w:r w:rsidRPr="00B81399">
        <w:rPr>
          <w:noProof/>
          <w:color w:val="000000"/>
          <w:sz w:val="28"/>
        </w:rPr>
        <w:tab/>
        <w:t>(3.10)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Произведём расчёт входной цепи транзистора.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Предполагается, что между базовым и эмиттерными выводами по РЧ включен резистор Rд, требуемый для устранения перекосов в импульсах коллекторного тока (см.рис.3.1).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3in;height:2in" fillcolor="window">
            <v:imagedata r:id="rId9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3.1 – Включение резистора Rд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Rд=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fт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Cэ)=45 Ом.</w:t>
      </w:r>
      <w:r w:rsidRPr="00B81399">
        <w:rPr>
          <w:noProof/>
          <w:color w:val="000000"/>
          <w:sz w:val="28"/>
        </w:rPr>
        <w:tab/>
        <w:t>(3.11)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 частотах f&gt;3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fт/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о (33.3 МГц&gt;13.3 МГц) в реальной схеме генератора Rд можно не ставить, однако, в последующих расчётах необходимо оставлять.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Амплитуда тока базы: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  <w:szCs w:val="28"/>
        </w:rPr>
        <w:sym w:font="Symbol" w:char="F063"/>
      </w:r>
      <w:r w:rsidRPr="00B81399">
        <w:rPr>
          <w:noProof/>
          <w:color w:val="000000"/>
          <w:sz w:val="28"/>
        </w:rPr>
        <w:t>=1+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fт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Cк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Rэк.ном=2.02;</w:t>
      </w:r>
      <w:r w:rsidRPr="00B81399">
        <w:rPr>
          <w:noProof/>
          <w:color w:val="000000"/>
          <w:sz w:val="28"/>
        </w:rPr>
        <w:tab/>
        <w:t>(3.12)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174.75pt;height:45pt" fillcolor="window">
            <v:imagedata r:id="rId10" o:title=""/>
          </v:shape>
        </w:pict>
      </w:r>
      <w:r w:rsidR="00230E7F" w:rsidRPr="00B81399">
        <w:rPr>
          <w:noProof/>
          <w:color w:val="000000"/>
          <w:sz w:val="28"/>
        </w:rPr>
        <w:t>3.86 А.</w:t>
      </w:r>
      <w:r w:rsidR="00230E7F" w:rsidRPr="00B81399">
        <w:rPr>
          <w:noProof/>
          <w:color w:val="000000"/>
          <w:sz w:val="28"/>
        </w:rPr>
        <w:tab/>
        <w:t>(3.13)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Постоянные составляющие базового и эмиттерного токов: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Iбо=Iко/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о=0.154 А;</w:t>
      </w:r>
      <w:r w:rsidRPr="00B81399">
        <w:rPr>
          <w:noProof/>
          <w:color w:val="000000"/>
          <w:sz w:val="28"/>
        </w:rPr>
        <w:tab/>
        <w:t>(3.14)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Iэо=Iко+Iбо=7.1 А.</w:t>
      </w:r>
      <w:r w:rsidRPr="00B81399">
        <w:rPr>
          <w:noProof/>
          <w:color w:val="000000"/>
          <w:sz w:val="28"/>
        </w:rPr>
        <w:tab/>
        <w:t>(3.15)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Напряжение смещения на эмиттерном переходе: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158.25pt;height:41.25pt" fillcolor="window">
            <v:imagedata r:id="rId11" o:title=""/>
          </v:shape>
        </w:pict>
      </w:r>
      <w:r w:rsidR="00230E7F" w:rsidRPr="00B81399">
        <w:rPr>
          <w:noProof/>
          <w:color w:val="000000"/>
          <w:sz w:val="28"/>
        </w:rPr>
        <w:t>0.04 Ом;</w:t>
      </w:r>
      <w:r w:rsidR="00230E7F" w:rsidRPr="00B81399">
        <w:rPr>
          <w:noProof/>
          <w:color w:val="000000"/>
          <w:sz w:val="28"/>
        </w:rPr>
        <w:tab/>
        <w:t>(3.16)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314.25pt;height:42.75pt" fillcolor="window">
            <v:imagedata r:id="rId12" o:title=""/>
          </v:shape>
        </w:pict>
      </w:r>
      <w:r w:rsidR="00230E7F" w:rsidRPr="00B81399">
        <w:rPr>
          <w:noProof/>
          <w:color w:val="000000"/>
          <w:sz w:val="28"/>
        </w:rPr>
        <w:t>2.37 В.(3.17)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где Еотс – напряжение отсечки, равное для кремниевых транзисторов 0.5</w:t>
      </w:r>
      <w:r w:rsidRPr="00B81399">
        <w:rPr>
          <w:noProof/>
          <w:color w:val="000000"/>
          <w:sz w:val="28"/>
          <w:szCs w:val="28"/>
        </w:rPr>
        <w:sym w:font="Symbol" w:char="F0B8"/>
      </w:r>
      <w:r w:rsidRPr="00B81399">
        <w:rPr>
          <w:noProof/>
          <w:color w:val="000000"/>
          <w:sz w:val="28"/>
        </w:rPr>
        <w:t>0.7 В.</w:t>
      </w:r>
    </w:p>
    <w:p w:rsidR="00E140C9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B312D4">
        <w:rPr>
          <w:noProof/>
          <w:color w:val="000000"/>
          <w:sz w:val="28"/>
        </w:rPr>
        <w:pict>
          <v:shape id="_x0000_i1031" type="#_x0000_t75" style="width:3in;height:101.25pt" fillcolor="window">
            <v:imagedata r:id="rId13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3.2 – Эквивалентная схема входного сопротивления транзистора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значения Lвх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, 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, 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, Cвх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 xml:space="preserve"> в эквивалентной схеме входного сопротивления транзистора (см.рис.3.2), принимая барьерную ёмкость активной части коллекторного перехода Ск.а=0.25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Ск: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=Lб+Lэ/</w:t>
      </w:r>
      <w:r w:rsidRPr="00B81399">
        <w:rPr>
          <w:noProof/>
          <w:color w:val="000000"/>
          <w:sz w:val="28"/>
          <w:szCs w:val="28"/>
        </w:rPr>
        <w:sym w:font="Symbol" w:char="F063"/>
      </w:r>
      <w:r w:rsidRPr="00B81399">
        <w:rPr>
          <w:noProof/>
          <w:color w:val="000000"/>
          <w:sz w:val="28"/>
        </w:rPr>
        <w:t>=2.9 нГн;</w:t>
      </w:r>
      <w:r w:rsidRPr="00B81399">
        <w:rPr>
          <w:noProof/>
          <w:color w:val="000000"/>
          <w:sz w:val="28"/>
        </w:rPr>
        <w:tab/>
        <w:t>(3.18)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=</w:t>
      </w:r>
      <w:r w:rsidR="00B312D4">
        <w:rPr>
          <w:noProof/>
          <w:color w:val="000000"/>
          <w:sz w:val="28"/>
        </w:rPr>
        <w:pict>
          <v:shape id="_x0000_i1032" type="#_x0000_t75" style="width:12.75pt;height:38.25pt" fillcolor="window">
            <v:imagedata r:id="rId14" o:title=""/>
          </v:shape>
        </w:pic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[(1+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fт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Ск.а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Rэк.ном)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rб+rэ+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fт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Lэ]=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=1.03 Ом;</w:t>
      </w:r>
      <w:r w:rsidRPr="00B81399">
        <w:rPr>
          <w:noProof/>
          <w:color w:val="000000"/>
          <w:sz w:val="28"/>
        </w:rPr>
        <w:tab/>
        <w:t>(3.19)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=</w:t>
      </w:r>
      <w:r w:rsidR="00B312D4">
        <w:rPr>
          <w:noProof/>
          <w:color w:val="000000"/>
          <w:sz w:val="28"/>
        </w:rPr>
        <w:pict>
          <v:shape id="_x0000_i1033" type="#_x0000_t75" style="width:12.75pt;height:38.25pt" fillcolor="window">
            <v:imagedata r:id="rId14" o:title=""/>
          </v:shape>
        </w:pic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[rб+(1+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о)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rэ]-rвх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+Rд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[1-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)]=8.7 Ом;</w:t>
      </w:r>
      <w:r w:rsidRPr="00B81399">
        <w:rPr>
          <w:noProof/>
          <w:color w:val="000000"/>
          <w:sz w:val="28"/>
        </w:rPr>
        <w:tab/>
        <w:t>(3.20)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=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о/(2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fт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)=4.1 нФ.</w:t>
      </w:r>
      <w:r w:rsidRPr="00B81399">
        <w:rPr>
          <w:noProof/>
          <w:color w:val="000000"/>
          <w:sz w:val="28"/>
        </w:rPr>
        <w:tab/>
        <w:t>(3.21)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Резистивная и реактивная составляющие входного сопротивления транзистора: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rвх=rвх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+</w:t>
      </w:r>
      <w:r w:rsidR="00B312D4">
        <w:rPr>
          <w:noProof/>
          <w:color w:val="000000"/>
          <w:sz w:val="28"/>
        </w:rPr>
        <w:pict>
          <v:shape id="_x0000_i1034" type="#_x0000_t75" style="width:86.25pt;height:41.25pt" fillcolor="window">
            <v:imagedata r:id="rId15" o:title=""/>
          </v:shape>
        </w:pict>
      </w:r>
      <w:r w:rsidRPr="00B81399">
        <w:rPr>
          <w:noProof/>
          <w:color w:val="000000"/>
          <w:sz w:val="28"/>
        </w:rPr>
        <w:t>=1.184 Ом;</w:t>
      </w:r>
      <w:r w:rsidRPr="00B81399">
        <w:rPr>
          <w:noProof/>
          <w:color w:val="000000"/>
          <w:sz w:val="28"/>
        </w:rPr>
        <w:tab/>
        <w:t xml:space="preserve"> (3.22)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Xвх=2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Lвх</w:t>
      </w:r>
      <w:r w:rsidRPr="00B81399">
        <w:rPr>
          <w:noProof/>
          <w:color w:val="000000"/>
          <w:sz w:val="28"/>
          <w:vertAlign w:val="subscript"/>
        </w:rPr>
        <w:t>ОЭ</w:t>
      </w:r>
      <w:r w:rsidRPr="00B81399">
        <w:rPr>
          <w:noProof/>
          <w:color w:val="000000"/>
          <w:sz w:val="28"/>
        </w:rPr>
        <w:t>-</w:t>
      </w:r>
      <w:r w:rsidR="00B312D4">
        <w:rPr>
          <w:noProof/>
          <w:color w:val="000000"/>
          <w:sz w:val="28"/>
        </w:rPr>
        <w:pict>
          <v:shape id="_x0000_i1035" type="#_x0000_t75" style="width:105.75pt;height:41.25pt" fillcolor="window">
            <v:imagedata r:id="rId16" o:title=""/>
          </v:shape>
        </w:pict>
      </w:r>
      <w:r w:rsidRPr="00B81399">
        <w:rPr>
          <w:noProof/>
          <w:color w:val="000000"/>
          <w:sz w:val="28"/>
        </w:rPr>
        <w:t>=-0.532 Ом.</w:t>
      </w:r>
      <w:r w:rsidRPr="00B81399">
        <w:rPr>
          <w:noProof/>
          <w:color w:val="000000"/>
          <w:sz w:val="28"/>
        </w:rPr>
        <w:tab/>
        <w:t>(3.23)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163.5pt;height:87pt" fillcolor="window">
            <v:imagedata r:id="rId17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3.3 - Эквивалентные входные сопротивление и ёмкость транзистора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Эквивалентные входные сопротивление и ёмкость транзистора (см.рис.3.3):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Rвхэк=rвх+(Xвх/rвх)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=1.424 Ом;</w:t>
      </w:r>
      <w:r w:rsidRPr="00B81399">
        <w:rPr>
          <w:noProof/>
          <w:color w:val="000000"/>
          <w:sz w:val="28"/>
        </w:rPr>
        <w:tab/>
        <w:t>(3.24)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Свхэк=</w:t>
      </w:r>
      <w:r w:rsidR="00B312D4">
        <w:rPr>
          <w:noProof/>
          <w:color w:val="000000"/>
          <w:sz w:val="28"/>
        </w:rPr>
        <w:pict>
          <v:shape id="_x0000_i1037" type="#_x0000_t75" style="width:134.25pt;height:39pt" fillcolor="window">
            <v:imagedata r:id="rId18" o:title=""/>
          </v:shape>
        </w:pict>
      </w:r>
      <w:r w:rsidRPr="00B81399">
        <w:rPr>
          <w:noProof/>
          <w:color w:val="000000"/>
          <w:sz w:val="28"/>
        </w:rPr>
        <w:t>=1.508 нФ.</w:t>
      </w:r>
      <w:r w:rsidRPr="00B81399">
        <w:rPr>
          <w:noProof/>
          <w:color w:val="000000"/>
          <w:sz w:val="28"/>
        </w:rPr>
        <w:tab/>
        <w:t>(3.25)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128.25pt;height:79.5pt" fillcolor="window">
            <v:imagedata r:id="rId19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3.4 - Эквивалентные выходные сопротивление и ёмкость транзистора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Для получения эквивалентной выходной ёмкости транзистора (см.рис.3.4) произведём расчёт ряда вспомогательных параметров: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h=1+40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Iэо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rб/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о=4.15;</w:t>
      </w:r>
      <w:r w:rsidRPr="00B81399">
        <w:rPr>
          <w:noProof/>
          <w:color w:val="000000"/>
          <w:sz w:val="28"/>
        </w:rPr>
        <w:tab/>
        <w:t>(3.26)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M=40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Iэо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rб/h=28;</w:t>
      </w:r>
      <w:r w:rsidRPr="00B81399">
        <w:rPr>
          <w:noProof/>
          <w:color w:val="000000"/>
          <w:sz w:val="28"/>
        </w:rPr>
        <w:tab/>
        <w:t>(3.27)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  <w:szCs w:val="28"/>
        </w:rPr>
        <w:sym w:font="Symbol" w:char="F065"/>
      </w:r>
      <w:r w:rsidRPr="00B81399">
        <w:rPr>
          <w:noProof/>
          <w:color w:val="000000"/>
          <w:sz w:val="28"/>
        </w:rPr>
        <w:t>f=f/fт=0.167;</w:t>
      </w:r>
      <w:r w:rsidRPr="00B81399">
        <w:rPr>
          <w:noProof/>
          <w:color w:val="000000"/>
          <w:sz w:val="28"/>
        </w:rPr>
        <w:tab/>
        <w:t>(3.28)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  <w:szCs w:val="28"/>
        </w:rPr>
        <w:sym w:font="Symbol" w:char="F06D"/>
      </w:r>
      <w:r w:rsidRPr="00B81399">
        <w:rPr>
          <w:noProof/>
          <w:color w:val="000000"/>
          <w:sz w:val="28"/>
        </w:rPr>
        <w:t>=</w:t>
      </w:r>
      <w:r w:rsidR="00B312D4">
        <w:rPr>
          <w:noProof/>
          <w:color w:val="000000"/>
          <w:sz w:val="28"/>
        </w:rPr>
        <w:pict>
          <v:shape id="_x0000_i1039" type="#_x0000_t75" style="width:81pt;height:21pt" fillcolor="window">
            <v:imagedata r:id="rId20" o:title=""/>
          </v:shape>
        </w:pict>
      </w:r>
      <w:r w:rsidRPr="00B81399">
        <w:rPr>
          <w:noProof/>
          <w:color w:val="000000"/>
          <w:sz w:val="28"/>
        </w:rPr>
        <w:t>=4.8.</w:t>
      </w:r>
      <w:r w:rsidRPr="00B81399">
        <w:rPr>
          <w:noProof/>
          <w:color w:val="000000"/>
          <w:sz w:val="28"/>
        </w:rPr>
        <w:tab/>
        <w:t>(3.29)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Эквивалентная выходная ёмкость транзистора: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Свыхэк=Ск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(1+0.4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M/</w:t>
      </w:r>
      <w:r w:rsidRPr="00B81399">
        <w:rPr>
          <w:noProof/>
          <w:color w:val="000000"/>
          <w:sz w:val="28"/>
          <w:szCs w:val="28"/>
        </w:rPr>
        <w:sym w:font="Symbol" w:char="F06D"/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)=390 пФ.</w:t>
      </w:r>
      <w:r w:rsidRPr="00B81399">
        <w:rPr>
          <w:noProof/>
          <w:color w:val="000000"/>
          <w:sz w:val="28"/>
        </w:rPr>
        <w:tab/>
        <w:t>(3.30)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Формулы (3.27)-(3.31) взяты из [3].</w:t>
      </w: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Входная мощность: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Pвх=0.5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Iб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rвх=8.81 Вт.</w:t>
      </w:r>
      <w:r w:rsidRPr="00B81399">
        <w:rPr>
          <w:noProof/>
          <w:color w:val="000000"/>
          <w:sz w:val="28"/>
        </w:rPr>
        <w:tab/>
        <w:t>(3.31)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Коэффициент усиления по мощности: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Кр=P1ном/Pвх=13.7.</w:t>
      </w:r>
      <w:r w:rsidRPr="00B81399">
        <w:rPr>
          <w:noProof/>
          <w:color w:val="000000"/>
          <w:sz w:val="28"/>
        </w:rPr>
        <w:tab/>
        <w:t>(3.32)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Расчёт выходной и входной цепи транзистора (формулы (3.2)-(3.25), (3.31)-(3.32)) произведён согласно [1].</w:t>
      </w: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 результате расчёта каскада на максимальную мощность становятся известными следующие параметры: Iк1m=9.156 A, Iкоm=6.93 A, Iбоm=0.154 A, Ебm=2.37 В, Umб=</w:t>
      </w:r>
      <w:r w:rsidR="00B312D4">
        <w:rPr>
          <w:noProof/>
          <w:color w:val="000000"/>
          <w:sz w:val="28"/>
        </w:rPr>
        <w:pict>
          <v:shape id="_x0000_i1040" type="#_x0000_t75" style="width:78.75pt;height:18.75pt" fillcolor="window">
            <v:imagedata r:id="rId21" o:title=""/>
          </v:shape>
        </w:pict>
      </w:r>
      <w:r w:rsidRPr="00B81399">
        <w:rPr>
          <w:noProof/>
          <w:color w:val="000000"/>
          <w:sz w:val="28"/>
        </w:rPr>
        <w:t>=2.54 В.</w:t>
      </w: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При базовой модуляции СМХ есть зависимость Iк1=f(Еб) при (Umб, Ебm, Rэк.ном)=const.</w:t>
      </w: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Для грубой оценки положения СМХ можно принять ее линейной и построить по двум точкам: точке максимального режима Iк1=Iк1m, Eб=Ебm и точке запирания каскада Iк1=0, Еб=Ебзап, где Ебзап=Еотс-Umб=-1.84 В.</w:t>
      </w: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Упрощенная СМХ приведена на рис.3.5.</w:t>
      </w:r>
    </w:p>
    <w:p w:rsidR="00230E7F" w:rsidRPr="00B81399" w:rsidRDefault="00230E7F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B312D4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279.75pt;height:143.25pt" fillcolor="window">
            <v:imagedata r:id="rId22" o:title=""/>
          </v:shape>
        </w:pict>
      </w:r>
      <w:r w:rsidR="00E140C9" w:rsidRPr="00B81399">
        <w:rPr>
          <w:noProof/>
          <w:color w:val="000000"/>
          <w:sz w:val="28"/>
        </w:rPr>
        <w:t xml:space="preserve"> </w:t>
      </w:r>
    </w:p>
    <w:p w:rsidR="00E140C9" w:rsidRPr="00B81399" w:rsidRDefault="00E140C9" w:rsidP="00230E7F">
      <w:pPr>
        <w:pStyle w:val="a3"/>
        <w:tabs>
          <w:tab w:val="left" w:pos="709"/>
          <w:tab w:val="left" w:pos="993"/>
          <w:tab w:val="left" w:pos="141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3.5 – Статическая модуляционная характеристика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Рассчитаем ряд параметров: 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Минимальное модулирующее напряжение</w:t>
      </w:r>
      <w:r w:rsidR="00230E7F" w:rsidRPr="00B81399">
        <w:rPr>
          <w:noProof/>
          <w:color w:val="000000"/>
          <w:sz w:val="28"/>
        </w:rPr>
        <w:t>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165pt;height:27.75pt" fillcolor="window">
            <v:imagedata r:id="rId23" o:title=""/>
          </v:shape>
        </w:pic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Амплитуда ВЧ составляющей в режиме несущей: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75.75pt;height:27.75pt" fillcolor="window">
            <v:imagedata r:id="rId24" o:title=""/>
          </v:shape>
        </w:pic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Получили Umin=-1.37 В, Uo=0.5 В. Рассчитаем угол отсечки в режиме несущей: 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н=arccos((Еотс-Uo)/Umб)=85.5</w:t>
      </w:r>
      <w:r w:rsidRPr="00B81399">
        <w:rPr>
          <w:noProof/>
          <w:color w:val="000000"/>
          <w:sz w:val="28"/>
          <w:szCs w:val="28"/>
        </w:rPr>
        <w:sym w:font="Symbol" w:char="F0B0"/>
      </w:r>
      <w:r w:rsidRPr="00B81399">
        <w:rPr>
          <w:noProof/>
          <w:color w:val="000000"/>
          <w:sz w:val="28"/>
        </w:rPr>
        <w:t>. Рассчитаем ток постоянной составляющей базы в режиме несущей и амплитуду тока НЧ сигнала: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110.25pt;height:29.25pt" fillcolor="window">
            <v:imagedata r:id="rId25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</w:t>
      </w:r>
      <w:r w:rsidRPr="00B81399">
        <w:rPr>
          <w:noProof/>
          <w:color w:val="000000"/>
          <w:sz w:val="28"/>
          <w:szCs w:val="28"/>
          <w:vertAlign w:val="subscript"/>
        </w:rPr>
        <w:sym w:font="Symbol" w:char="F057"/>
      </w:r>
      <w:r w:rsidRPr="00B81399">
        <w:rPr>
          <w:noProof/>
          <w:color w:val="000000"/>
          <w:sz w:val="28"/>
        </w:rPr>
        <w:t>=Iбоm-Iбон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Получили Iбон=0.067 А, I</w:t>
      </w:r>
      <w:r w:rsidR="00E140C9" w:rsidRPr="00B81399">
        <w:rPr>
          <w:noProof/>
          <w:color w:val="000000"/>
          <w:sz w:val="28"/>
          <w:szCs w:val="28"/>
          <w:vertAlign w:val="subscript"/>
        </w:rPr>
        <w:sym w:font="Symbol" w:char="F057"/>
      </w:r>
      <w:r w:rsidR="00E140C9" w:rsidRPr="00B81399">
        <w:rPr>
          <w:noProof/>
          <w:color w:val="000000"/>
          <w:sz w:val="28"/>
        </w:rPr>
        <w:t>=0.087 А. Рассчитаем амплитуду напряжения НЧ сигнала на базе U</w:t>
      </w:r>
      <w:r w:rsidR="00E140C9" w:rsidRPr="00B81399">
        <w:rPr>
          <w:noProof/>
          <w:color w:val="000000"/>
          <w:sz w:val="28"/>
          <w:szCs w:val="28"/>
          <w:vertAlign w:val="subscript"/>
        </w:rPr>
        <w:sym w:font="Symbol" w:char="F057"/>
      </w:r>
      <w:r w:rsidR="00E140C9" w:rsidRPr="00B81399">
        <w:rPr>
          <w:noProof/>
          <w:color w:val="000000"/>
          <w:sz w:val="28"/>
        </w:rPr>
        <w:t>=Eбm-Uo=1.87 В и требуемую мощность модулятора P</w:t>
      </w:r>
      <w:r w:rsidR="00E140C9" w:rsidRPr="00B81399">
        <w:rPr>
          <w:noProof/>
          <w:color w:val="000000"/>
          <w:sz w:val="28"/>
          <w:szCs w:val="28"/>
          <w:vertAlign w:val="subscript"/>
        </w:rPr>
        <w:sym w:font="Symbol" w:char="F057"/>
      </w:r>
      <w:r w:rsidR="00E140C9" w:rsidRPr="00B81399">
        <w:rPr>
          <w:noProof/>
          <w:color w:val="000000"/>
          <w:sz w:val="28"/>
        </w:rPr>
        <w:t>=I</w:t>
      </w:r>
      <w:r w:rsidR="00E140C9" w:rsidRPr="00B81399">
        <w:rPr>
          <w:noProof/>
          <w:color w:val="000000"/>
          <w:sz w:val="28"/>
          <w:szCs w:val="28"/>
          <w:vertAlign w:val="subscript"/>
        </w:rPr>
        <w:sym w:font="Symbol" w:char="F057"/>
      </w:r>
      <w:r w:rsidR="00E140C9" w:rsidRPr="00B81399">
        <w:rPr>
          <w:noProof/>
          <w:color w:val="000000"/>
          <w:sz w:val="28"/>
          <w:szCs w:val="28"/>
        </w:rPr>
        <w:sym w:font="Symbol" w:char="F0D7"/>
      </w:r>
      <w:r w:rsidR="00E140C9" w:rsidRPr="00B81399">
        <w:rPr>
          <w:noProof/>
          <w:color w:val="000000"/>
          <w:sz w:val="28"/>
        </w:rPr>
        <w:t>U</w:t>
      </w:r>
      <w:r w:rsidR="00E140C9" w:rsidRPr="00B81399">
        <w:rPr>
          <w:noProof/>
          <w:color w:val="000000"/>
          <w:sz w:val="28"/>
          <w:szCs w:val="28"/>
          <w:vertAlign w:val="subscript"/>
        </w:rPr>
        <w:sym w:font="Symbol" w:char="F057"/>
      </w:r>
      <w:r w:rsidR="00E140C9" w:rsidRPr="00B81399">
        <w:rPr>
          <w:noProof/>
          <w:color w:val="000000"/>
          <w:sz w:val="28"/>
        </w:rPr>
        <w:t>=0.082 Вт.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Произведём расчёт цепей питания для схемы ОК, приведённой на рис.3.6, для режима несущей по формулам (Есм=3 В):</w:t>
      </w:r>
    </w:p>
    <w:p w:rsidR="00230E7F" w:rsidRPr="00B81399" w:rsidRDefault="00230E7F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207.75pt;height:27.75pt" fillcolor="window">
            <v:imagedata r:id="rId26" o:title=""/>
          </v:shape>
        </w:pict>
      </w:r>
      <w:r w:rsidR="00230E7F" w:rsidRPr="00B81399">
        <w:rPr>
          <w:noProof/>
          <w:color w:val="000000"/>
          <w:sz w:val="28"/>
        </w:rPr>
        <w:tab/>
        <w:t>(3.33)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 результате получим Iдел=0.33 А, R1=6.2 Ом, R2=1.5 Ом.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Мощность, рассеиваемая на резисторах: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Pr1=(Iдел+Iбо)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R1=1 Вт;</w:t>
      </w:r>
      <w:r w:rsidRPr="00B81399">
        <w:rPr>
          <w:noProof/>
          <w:color w:val="000000"/>
          <w:sz w:val="28"/>
        </w:rPr>
        <w:tab/>
        <w:t>(3.34)</w:t>
      </w:r>
    </w:p>
    <w:p w:rsidR="00230E7F" w:rsidRPr="00B81399" w:rsidRDefault="00230E7F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Pr2=Iдел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R2=0.17 Вт.</w:t>
      </w:r>
      <w:r w:rsidRPr="00B81399">
        <w:rPr>
          <w:noProof/>
          <w:color w:val="000000"/>
          <w:sz w:val="28"/>
        </w:rPr>
        <w:tab/>
        <w:t>(3.35)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234.75pt;height:2in" fillcolor="window">
            <v:imagedata r:id="rId27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3.6 – Схема оконечного (модулируемого) каскада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Модуль входного сопротивления транзистора: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|Zвх|=</w:t>
      </w:r>
      <w:r w:rsidR="00B312D4">
        <w:rPr>
          <w:noProof/>
          <w:color w:val="000000"/>
          <w:sz w:val="28"/>
        </w:rPr>
        <w:pict>
          <v:shape id="_x0000_i1047" type="#_x0000_t75" style="width:86.25pt;height:20.25pt" fillcolor="window">
            <v:imagedata r:id="rId28" o:title=""/>
          </v:shape>
        </w:pict>
      </w:r>
      <w:r w:rsidRPr="00B81399">
        <w:rPr>
          <w:noProof/>
          <w:color w:val="000000"/>
          <w:sz w:val="28"/>
        </w:rPr>
        <w:t>=1.3 Ом.</w:t>
      </w:r>
      <w:r w:rsidRPr="00B81399">
        <w:rPr>
          <w:noProof/>
          <w:color w:val="000000"/>
          <w:sz w:val="28"/>
        </w:rPr>
        <w:tab/>
        <w:t>(3.36)</w:t>
      </w:r>
    </w:p>
    <w:p w:rsidR="00E140C9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Рассчитываем номиналы блокировочных индуктивностей:</w:t>
      </w:r>
    </w:p>
    <w:p w:rsidR="00230E7F" w:rsidRPr="00B81399" w:rsidRDefault="00230E7F" w:rsidP="00230E7F">
      <w:pPr>
        <w:tabs>
          <w:tab w:val="left" w:pos="8091"/>
        </w:tabs>
        <w:spacing w:line="360" w:lineRule="auto"/>
        <w:rPr>
          <w:noProof/>
          <w:color w:val="000000"/>
          <w:sz w:val="28"/>
          <w:szCs w:val="28"/>
        </w:rPr>
      </w:pPr>
      <w:r w:rsidRPr="00B81399">
        <w:rPr>
          <w:noProof/>
          <w:color w:val="000000"/>
          <w:sz w:val="28"/>
          <w:szCs w:val="28"/>
        </w:rPr>
        <w:t>Lбл1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  <w:szCs w:val="28"/>
        </w:rPr>
        <w:t>20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t>|Zвх|/(2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t>f)=0.13 нГн;</w:t>
      </w:r>
      <w:r w:rsidRPr="00B81399">
        <w:rPr>
          <w:noProof/>
          <w:color w:val="000000"/>
          <w:sz w:val="28"/>
          <w:szCs w:val="28"/>
        </w:rPr>
        <w:tab/>
        <w:t>(3.37)</w:t>
      </w:r>
    </w:p>
    <w:p w:rsidR="00230E7F" w:rsidRPr="00B81399" w:rsidRDefault="00230E7F" w:rsidP="00230E7F">
      <w:pPr>
        <w:tabs>
          <w:tab w:val="left" w:pos="8091"/>
        </w:tabs>
        <w:spacing w:line="360" w:lineRule="auto"/>
        <w:rPr>
          <w:noProof/>
          <w:color w:val="000000"/>
          <w:sz w:val="28"/>
          <w:szCs w:val="28"/>
        </w:rPr>
      </w:pPr>
    </w:p>
    <w:p w:rsidR="00230E7F" w:rsidRPr="00B81399" w:rsidRDefault="00230E7F" w:rsidP="00230E7F">
      <w:pPr>
        <w:tabs>
          <w:tab w:val="left" w:pos="8091"/>
        </w:tabs>
        <w:spacing w:line="360" w:lineRule="auto"/>
        <w:rPr>
          <w:noProof/>
          <w:color w:val="000000"/>
          <w:sz w:val="28"/>
          <w:szCs w:val="28"/>
        </w:rPr>
      </w:pPr>
      <w:r w:rsidRPr="00B81399">
        <w:rPr>
          <w:noProof/>
          <w:color w:val="000000"/>
          <w:sz w:val="28"/>
          <w:szCs w:val="28"/>
        </w:rPr>
        <w:t>Lбл2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  <w:szCs w:val="28"/>
        </w:rPr>
        <w:t>20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t>Rэкном/(2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t>f)=0.28 нГн.</w:t>
      </w:r>
      <w:r w:rsidRPr="00B81399">
        <w:rPr>
          <w:noProof/>
          <w:color w:val="000000"/>
          <w:sz w:val="28"/>
          <w:szCs w:val="28"/>
        </w:rPr>
        <w:tab/>
        <w:t>(3.38)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Рассчитываем номинал разделительного конденсатора: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Ср1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>20/(2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|Zвх|)=73 нФ.</w:t>
      </w:r>
      <w:r w:rsidRPr="00B81399">
        <w:rPr>
          <w:noProof/>
          <w:color w:val="000000"/>
          <w:sz w:val="28"/>
        </w:rPr>
        <w:tab/>
        <w:t>(3.39)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По методике, изложенной в [3], произведём расчёт ВКС. Т.к. передатчик является неперестраиваемым, то целесообразно использовать в качестве ВКС, назначение которой – фильтрация высших гармоник и согласование транзистора с нагрузкой, простейший П-образный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контур (см.рис.3.7).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 частоте сигнала f входное сопротивление П-контура должно быть чисто активным и равным требуемому сопротивлению нагрузки транзистора Rэк. Таким образом, П – контур на частоте сигнала трансформирует активное сопротивление нагрузки Rн в активное входное сопротивление Rэк.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206.25pt;height:100.5pt" fillcolor="window">
            <v:imagedata r:id="rId29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3.7 – Схема П-образного контура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Порядок расчёта П-контура следующий:</w:t>
      </w:r>
    </w:p>
    <w:p w:rsidR="00230E7F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Задаемся величиной волнового сопротивления контура в пределах </w:t>
      </w:r>
      <w:r w:rsidRPr="00B81399">
        <w:rPr>
          <w:noProof/>
          <w:color w:val="000000"/>
          <w:sz w:val="28"/>
          <w:szCs w:val="28"/>
        </w:rPr>
        <w:sym w:font="Symbol" w:char="F072"/>
      </w:r>
      <w:r w:rsidRPr="00B81399">
        <w:rPr>
          <w:noProof/>
          <w:color w:val="000000"/>
          <w:sz w:val="28"/>
        </w:rPr>
        <w:t>=250</w:t>
      </w:r>
      <w:r w:rsidRPr="00B81399">
        <w:rPr>
          <w:noProof/>
          <w:color w:val="000000"/>
          <w:sz w:val="28"/>
          <w:szCs w:val="28"/>
        </w:rPr>
        <w:sym w:font="Symbol" w:char="F0B8"/>
      </w:r>
      <w:r w:rsidRPr="00B81399">
        <w:rPr>
          <w:noProof/>
          <w:color w:val="000000"/>
          <w:sz w:val="28"/>
        </w:rPr>
        <w:t xml:space="preserve">500 Ом: </w:t>
      </w:r>
      <w:r w:rsidRPr="00B81399">
        <w:rPr>
          <w:noProof/>
          <w:color w:val="000000"/>
          <w:sz w:val="28"/>
          <w:szCs w:val="28"/>
        </w:rPr>
        <w:sym w:font="Symbol" w:char="F072"/>
      </w:r>
      <w:r w:rsidRPr="00B81399">
        <w:rPr>
          <w:noProof/>
          <w:color w:val="000000"/>
          <w:sz w:val="28"/>
        </w:rPr>
        <w:t>=250 Ом.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индуктивность контура L0: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L0=</w:t>
      </w:r>
      <w:r w:rsidRPr="00B81399">
        <w:rPr>
          <w:noProof/>
          <w:color w:val="000000"/>
          <w:sz w:val="28"/>
          <w:szCs w:val="28"/>
        </w:rPr>
        <w:sym w:font="Symbol" w:char="F072"/>
      </w:r>
      <w:r w:rsidRPr="00B81399">
        <w:rPr>
          <w:noProof/>
          <w:color w:val="000000"/>
          <w:sz w:val="28"/>
        </w:rPr>
        <w:t>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f)=1.194 мкГн.</w:t>
      </w:r>
      <w:r w:rsidRPr="00B81399">
        <w:rPr>
          <w:noProof/>
          <w:color w:val="000000"/>
          <w:sz w:val="28"/>
        </w:rPr>
        <w:tab/>
        <w:t>(3.40)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 частоте сигнала f П-контур сводится к виду, изображённому на рис.3.8, причём L, L0, C0 находятся в соотношении: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L=2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L0-1/(2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C0).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206.25pt;height:93.75pt" fillcolor="window">
            <v:imagedata r:id="rId30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3.8 – Схема приведённого П-образного контура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Величиной L необходимо задаться в соответствии с формулой: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L&gt;</w:t>
      </w:r>
      <w:r w:rsidR="00B312D4">
        <w:rPr>
          <w:noProof/>
          <w:color w:val="000000"/>
          <w:sz w:val="28"/>
        </w:rPr>
        <w:pict>
          <v:shape id="_x0000_i1050" type="#_x0000_t75" style="width:62.25pt;height:20.25pt" fillcolor="window">
            <v:imagedata r:id="rId31" o:title=""/>
          </v:shape>
        </w:pict>
      </w:r>
      <w:r w:rsidRPr="00B81399">
        <w:rPr>
          <w:noProof/>
          <w:color w:val="000000"/>
          <w:sz w:val="28"/>
        </w:rPr>
        <w:t>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f)=0.122 мкГн,</w:t>
      </w:r>
      <w:r w:rsidRPr="00B81399">
        <w:rPr>
          <w:noProof/>
          <w:color w:val="000000"/>
          <w:sz w:val="28"/>
        </w:rPr>
        <w:tab/>
        <w:t>(3.41)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где Rн=50 Ом – стандартное сопротивление фидера, соединяющего ВКС с антенной. Выбираем L=0.5 мкГн.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С0:</w:t>
      </w: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С0=1/(4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(L0-L))= 33 пФ.</w:t>
      </w:r>
      <w:r w:rsidRPr="00B81399">
        <w:rPr>
          <w:noProof/>
          <w:color w:val="000000"/>
          <w:sz w:val="28"/>
        </w:rPr>
        <w:tab/>
        <w:t>(3.42)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С1 и С2: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С1=</w:t>
      </w:r>
      <w:r w:rsidR="00B312D4">
        <w:rPr>
          <w:noProof/>
          <w:color w:val="000000"/>
          <w:sz w:val="28"/>
        </w:rPr>
        <w:pict>
          <v:shape id="_x0000_i1051" type="#_x0000_t75" style="width:269.25pt;height:47.25pt" fillcolor="window">
            <v:imagedata r:id="rId32" o:title=""/>
          </v:shape>
        </w:pict>
      </w:r>
      <w:r w:rsidRPr="00B81399">
        <w:rPr>
          <w:noProof/>
          <w:color w:val="000000"/>
          <w:sz w:val="28"/>
        </w:rPr>
        <w:t>=400 пФ;</w:t>
      </w:r>
      <w:r w:rsidRPr="00B81399">
        <w:rPr>
          <w:noProof/>
          <w:color w:val="000000"/>
          <w:sz w:val="28"/>
        </w:rPr>
        <w:tab/>
        <w:t>(3.43)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С2=</w:t>
      </w:r>
      <w:r w:rsidR="00B312D4">
        <w:rPr>
          <w:noProof/>
          <w:color w:val="000000"/>
          <w:sz w:val="28"/>
        </w:rPr>
        <w:pict>
          <v:shape id="_x0000_i1052" type="#_x0000_t75" style="width:269.25pt;height:47.25pt" fillcolor="window">
            <v:imagedata r:id="rId33" o:title=""/>
          </v:shape>
        </w:pict>
      </w:r>
      <w:r w:rsidRPr="00B81399">
        <w:rPr>
          <w:noProof/>
          <w:color w:val="000000"/>
          <w:sz w:val="28"/>
        </w:rPr>
        <w:t>=138 пФ.</w:t>
      </w:r>
      <w:r w:rsidRPr="00B81399">
        <w:rPr>
          <w:noProof/>
          <w:color w:val="000000"/>
          <w:sz w:val="28"/>
        </w:rPr>
        <w:tab/>
        <w:t>(3.44)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Внесённое в контур сопротивление: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rвн=Rн/(1+(2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Rн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С2)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)=16.1 Ом.</w:t>
      </w:r>
      <w:r w:rsidRPr="00B81399">
        <w:rPr>
          <w:noProof/>
          <w:color w:val="000000"/>
          <w:sz w:val="28"/>
        </w:rPr>
        <w:tab/>
        <w:t>(3.45)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Добротность нагруженного контура: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330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Qн=</w:t>
      </w:r>
      <w:r w:rsidRPr="00B81399">
        <w:rPr>
          <w:noProof/>
          <w:color w:val="000000"/>
          <w:sz w:val="28"/>
          <w:szCs w:val="28"/>
        </w:rPr>
        <w:sym w:font="Symbol" w:char="F072"/>
      </w:r>
      <w:r w:rsidRPr="00B81399">
        <w:rPr>
          <w:noProof/>
          <w:color w:val="000000"/>
          <w:sz w:val="28"/>
        </w:rPr>
        <w:t>/(rо+rвн)=14.6,</w:t>
      </w:r>
      <w:r w:rsidRPr="00B81399">
        <w:rPr>
          <w:noProof/>
          <w:color w:val="000000"/>
          <w:sz w:val="28"/>
        </w:rPr>
        <w:tab/>
        <w:t>(3.46)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где ro – собственное сопротивление потерь контурной индуктивности, величина которой точно определяется ниже, на данном этапе принимаем ro=1 Ом.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Коэффициент фильтрации П-контура (только для ОК), принимая n=2, т.к. схема ОК однотактная: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Ф=Qн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(n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-1)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n=88.</w:t>
      </w:r>
      <w:r w:rsidRPr="00B81399">
        <w:rPr>
          <w:noProof/>
          <w:color w:val="000000"/>
          <w:sz w:val="28"/>
        </w:rPr>
        <w:tab/>
        <w:t>(3.47)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Произведём конструктивный расчёт элементов нагрузочной системы (см.рис.3.7). При этом необходимо выбрать номинальные значения стандартных деталей (С0, C1, C2), входящих в контур, и определить конструктивные размеры нестандартных деталей (L0).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Для настройки контура в резонанс и обеспечения оптимальной связи с нагрузкой в состав ёмкостей С0 и С2 целесообразно включить подстроечные конденсаторы (см.рис.3.9).</w:t>
      </w:r>
    </w:p>
    <w:p w:rsidR="00E140C9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B312D4">
        <w:rPr>
          <w:noProof/>
          <w:color w:val="000000"/>
          <w:sz w:val="28"/>
        </w:rPr>
        <w:pict>
          <v:shape id="_x0000_i1053" type="#_x0000_t75" style="width:192pt;height:111.75pt" fillcolor="window">
            <v:imagedata r:id="rId34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3.9 – Схема П-образного контура с подстроечными элементами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Расчёт контурной катушки L0 проводится в следующем порядке: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Размеры катушки показаны на рис.3.10.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Задаёмся отношением V=l/D в пределах 0.5</w:t>
      </w:r>
      <w:r w:rsidRPr="00B81399">
        <w:rPr>
          <w:noProof/>
          <w:color w:val="000000"/>
          <w:sz w:val="28"/>
          <w:szCs w:val="28"/>
        </w:rPr>
        <w:sym w:font="Symbol" w:char="F0A3"/>
      </w:r>
      <w:r w:rsidRPr="00B81399">
        <w:rPr>
          <w:noProof/>
          <w:color w:val="000000"/>
          <w:sz w:val="28"/>
        </w:rPr>
        <w:t>V</w:t>
      </w:r>
      <w:r w:rsidRPr="00B81399">
        <w:rPr>
          <w:noProof/>
          <w:color w:val="000000"/>
          <w:sz w:val="28"/>
          <w:szCs w:val="28"/>
        </w:rPr>
        <w:sym w:font="Symbol" w:char="F0A3"/>
      </w:r>
      <w:r w:rsidRPr="00B81399">
        <w:rPr>
          <w:noProof/>
          <w:color w:val="000000"/>
          <w:sz w:val="28"/>
        </w:rPr>
        <w:t>2: V=2.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Задаёмся значением Ks=0.5 Вт/см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 xml:space="preserve"> – удельной тепловой нагрузки на 1 см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 xml:space="preserve"> сечения катушки.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площадь продольного сечения катушки S=l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D по формуле: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188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S=P1ном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к/Ks=12.04 см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.</w:t>
      </w:r>
      <w:r w:rsidRPr="00B81399">
        <w:rPr>
          <w:noProof/>
          <w:color w:val="000000"/>
          <w:sz w:val="28"/>
        </w:rPr>
        <w:tab/>
        <w:t>(3.48)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206.25pt;height:122.25pt" fillcolor="window">
            <v:imagedata r:id="rId35" o:title=""/>
          </v:shape>
        </w:pic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3.10 – Конструкция контурной катушки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длину l и диаметр D катушки по формулам:</w:t>
      </w: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l=</w:t>
      </w:r>
      <w:r w:rsidR="00B312D4">
        <w:rPr>
          <w:noProof/>
          <w:color w:val="000000"/>
          <w:sz w:val="28"/>
        </w:rPr>
        <w:pict>
          <v:shape id="_x0000_i1055" type="#_x0000_t75" style="width:39.75pt;height:20.25pt" fillcolor="window">
            <v:imagedata r:id="rId36" o:title=""/>
          </v:shape>
        </w:pict>
      </w:r>
      <w:r w:rsidRPr="00B81399">
        <w:rPr>
          <w:noProof/>
          <w:color w:val="000000"/>
          <w:sz w:val="28"/>
        </w:rPr>
        <w:t>=4.9 см;</w:t>
      </w:r>
      <w:r w:rsidRPr="00B81399">
        <w:rPr>
          <w:noProof/>
          <w:color w:val="000000"/>
          <w:sz w:val="28"/>
        </w:rPr>
        <w:tab/>
        <w:t>(3.49)</w:t>
      </w: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D=</w:t>
      </w:r>
      <w:r w:rsidR="00B312D4">
        <w:rPr>
          <w:noProof/>
          <w:color w:val="000000"/>
          <w:sz w:val="28"/>
        </w:rPr>
        <w:pict>
          <v:shape id="_x0000_i1056" type="#_x0000_t75" style="width:36.75pt;height:23.25pt" fillcolor="window">
            <v:imagedata r:id="rId37" o:title=""/>
          </v:shape>
        </w:pict>
      </w:r>
      <w:r w:rsidRPr="00B81399">
        <w:rPr>
          <w:noProof/>
          <w:color w:val="000000"/>
          <w:sz w:val="28"/>
        </w:rPr>
        <w:t>=2.45 см</w:t>
      </w:r>
      <w:r w:rsidRPr="00B81399">
        <w:rPr>
          <w:noProof/>
          <w:color w:val="000000"/>
          <w:sz w:val="28"/>
        </w:rPr>
        <w:tab/>
        <w:t>(3.50)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Число витков N катушки: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195.75pt;height:39pt" fillcolor="window">
            <v:imagedata r:id="rId38" o:title=""/>
          </v:shape>
        </w:pict>
      </w:r>
      <w:r w:rsidR="00230E7F" w:rsidRPr="00B81399">
        <w:rPr>
          <w:noProof/>
          <w:color w:val="000000"/>
          <w:sz w:val="28"/>
        </w:rPr>
        <w:t>11.</w:t>
      </w:r>
      <w:r w:rsidR="00230E7F" w:rsidRPr="00B81399">
        <w:rPr>
          <w:noProof/>
          <w:color w:val="000000"/>
          <w:sz w:val="28"/>
        </w:rPr>
        <w:tab/>
        <w:t>(3.51)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Амплитуда контурного тока: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Iк=Uк1кр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C1=2.2 А.</w:t>
      </w:r>
      <w:r w:rsidRPr="00B81399">
        <w:rPr>
          <w:noProof/>
          <w:color w:val="000000"/>
          <w:sz w:val="28"/>
        </w:rPr>
        <w:tab/>
        <w:t>(3.52)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Диаметр d провода катушки вычисляем по формуле: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d[мм]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>0.18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Iк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="00B312D4">
        <w:rPr>
          <w:noProof/>
          <w:color w:val="000000"/>
          <w:sz w:val="28"/>
        </w:rPr>
        <w:pict>
          <v:shape id="_x0000_i1058" type="#_x0000_t75" style="width:57pt;height:21.75pt" fillcolor="window">
            <v:imagedata r:id="rId39" o:title=""/>
          </v:shape>
        </w:pict>
      </w:r>
      <w:r w:rsidRPr="00B81399">
        <w:rPr>
          <w:noProof/>
          <w:color w:val="000000"/>
          <w:sz w:val="28"/>
        </w:rPr>
        <w:t>=0.95 мм.</w:t>
      </w:r>
      <w:r w:rsidRPr="00B81399">
        <w:rPr>
          <w:noProof/>
          <w:color w:val="000000"/>
          <w:sz w:val="28"/>
        </w:rPr>
        <w:tab/>
        <w:t>(3.53)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Выбираем d=1 мм.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Собственное сопротивление потерь контурной катушки на рабочей частоте: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ro=0.525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D[мм]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N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="00B312D4">
        <w:rPr>
          <w:noProof/>
          <w:color w:val="000000"/>
          <w:sz w:val="28"/>
        </w:rPr>
        <w:pict>
          <v:shape id="_x0000_i1059" type="#_x0000_t75" style="width:57pt;height:21.75pt" fillcolor="window">
            <v:imagedata r:id="rId40" o:title=""/>
          </v:shape>
        </w:pic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10</w:t>
      </w:r>
      <w:r w:rsidRPr="00B81399">
        <w:rPr>
          <w:noProof/>
          <w:color w:val="000000"/>
          <w:sz w:val="28"/>
          <w:vertAlign w:val="superscript"/>
        </w:rPr>
        <w:t>-3</w:t>
      </w:r>
      <w:r w:rsidRPr="00B81399">
        <w:rPr>
          <w:noProof/>
          <w:color w:val="000000"/>
          <w:sz w:val="28"/>
        </w:rPr>
        <w:t>/d[мм]=0.81 Ом.</w:t>
      </w:r>
      <w:r w:rsidRPr="00B81399">
        <w:rPr>
          <w:noProof/>
          <w:color w:val="000000"/>
          <w:sz w:val="28"/>
        </w:rPr>
        <w:tab/>
        <w:t>(3.54)</w:t>
      </w:r>
    </w:p>
    <w:p w:rsidR="00230E7F" w:rsidRPr="00B81399" w:rsidRDefault="00230E7F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Коэффициент полезного действия контура:</w:t>
      </w: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046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к=rвн/(rо+rвн)=0.952.</w:t>
      </w:r>
      <w:r w:rsidRPr="00B81399">
        <w:rPr>
          <w:noProof/>
          <w:color w:val="000000"/>
          <w:sz w:val="28"/>
        </w:rPr>
        <w:tab/>
        <w:t>(3.55)</w:t>
      </w:r>
    </w:p>
    <w:p w:rsidR="00E140C9" w:rsidRPr="00B81399" w:rsidRDefault="00E140C9" w:rsidP="00230E7F">
      <w:pPr>
        <w:tabs>
          <w:tab w:val="left" w:pos="709"/>
          <w:tab w:val="left" w:pos="993"/>
          <w:tab w:val="left" w:pos="141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230E7F" w:rsidP="00230E7F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B81399">
        <w:rPr>
          <w:b w:val="0"/>
          <w:noProof/>
          <w:color w:val="000000"/>
          <w:sz w:val="28"/>
          <w:lang w:val="ru-RU"/>
        </w:rPr>
        <w:br w:type="page"/>
      </w:r>
      <w:r w:rsidR="00E140C9" w:rsidRPr="00B81399">
        <w:rPr>
          <w:b w:val="0"/>
          <w:noProof/>
          <w:color w:val="000000"/>
          <w:sz w:val="28"/>
          <w:lang w:val="ru-RU"/>
        </w:rPr>
        <w:t>4</w:t>
      </w:r>
      <w:r w:rsidRPr="00B81399">
        <w:rPr>
          <w:b w:val="0"/>
          <w:noProof/>
          <w:color w:val="000000"/>
          <w:sz w:val="28"/>
          <w:lang w:val="ru-RU"/>
        </w:rPr>
        <w:t>.</w:t>
      </w:r>
      <w:r w:rsidR="00E140C9" w:rsidRPr="00B81399">
        <w:rPr>
          <w:b w:val="0"/>
          <w:noProof/>
          <w:color w:val="000000"/>
          <w:sz w:val="28"/>
          <w:lang w:val="ru-RU"/>
        </w:rPr>
        <w:t xml:space="preserve"> Расчёт предоконечного каскада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Рассчитаем мощность первой гармоники коллекторного тока, принимая </w:t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к=0.7: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P1ном=</w:t>
      </w:r>
      <w:r w:rsidR="00B312D4">
        <w:rPr>
          <w:noProof/>
          <w:color w:val="000000"/>
          <w:sz w:val="28"/>
        </w:rPr>
        <w:pict>
          <v:shape id="_x0000_i1060" type="#_x0000_t75" style="width:126pt;height:39pt" fillcolor="window">
            <v:imagedata r:id="rId41" o:title=""/>
          </v:shape>
        </w:pict>
      </w:r>
      <w:r w:rsidRPr="00B81399">
        <w:rPr>
          <w:noProof/>
          <w:color w:val="000000"/>
          <w:sz w:val="28"/>
        </w:rPr>
        <w:t xml:space="preserve"> Вт,</w:t>
      </w:r>
      <w:r w:rsidRPr="00B81399">
        <w:rPr>
          <w:noProof/>
          <w:color w:val="000000"/>
          <w:sz w:val="28"/>
        </w:rPr>
        <w:tab/>
        <w:t>(4.1)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где Pвых</w:t>
      </w:r>
      <w:r w:rsidRPr="00B81399">
        <w:rPr>
          <w:noProof/>
          <w:color w:val="000000"/>
          <w:sz w:val="28"/>
          <w:vertAlign w:val="subscript"/>
        </w:rPr>
        <w:t>КС</w:t>
      </w:r>
      <w:r w:rsidRPr="00B81399">
        <w:rPr>
          <w:noProof/>
          <w:color w:val="000000"/>
          <w:sz w:val="28"/>
        </w:rPr>
        <w:t xml:space="preserve"> – мощность на выходе колебательной системы (КС) данного каскада.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 соответствии с требованиями, изложенными в п.3, выбираем транзистор 2Т955А со следующими параметрами: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выходная мощность Pвых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>20 Вт;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fт=250 МГц;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насыщения r</w:t>
      </w:r>
      <w:r w:rsidRPr="00B81399">
        <w:rPr>
          <w:noProof/>
          <w:color w:val="000000"/>
          <w:sz w:val="28"/>
          <w:vertAlign w:val="subscript"/>
        </w:rPr>
        <w:t>нас</w:t>
      </w:r>
      <w:r w:rsidRPr="00B81399">
        <w:rPr>
          <w:noProof/>
          <w:color w:val="000000"/>
          <w:sz w:val="28"/>
        </w:rPr>
        <w:t>=1.9 Ом;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максимальное импульсное напряжение коллектор-эмиттер Uкэ=70 В;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максимальный постоянный ток коллектора Iко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=6 А;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напряжение источника коллекторного питания Е`к=28 В;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средний статический коэффициент усиления по току в схеме с ОЭ 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o=80;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эквивалентная ёмкость база-коллектор Ск=60 пФ;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барьерная ёмкость Сэ=240 пФ;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индуктивности выводов Lб=2.4 нГн, Lэ=2 нГн;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материала базы rб=0.5 Ом.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Проведя расчёт коллекторной цепи по формулам (3.2)-(3.10), получим следующие параметры (Ек=28 В, 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=90</w:t>
      </w:r>
      <w:r w:rsidRPr="00B81399">
        <w:rPr>
          <w:noProof/>
          <w:color w:val="000000"/>
          <w:sz w:val="28"/>
          <w:szCs w:val="28"/>
        </w:rPr>
        <w:sym w:font="Symbol" w:char="F0B0"/>
      </w:r>
      <w:r w:rsidRPr="00B81399">
        <w:rPr>
          <w:noProof/>
          <w:color w:val="000000"/>
          <w:sz w:val="28"/>
        </w:rPr>
        <w:t>):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Uк1кр=24.02 В; Uк.макс.=56.8 В&lt;Uк.доп=70 В; Iк1=1.05 А;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Iко=0.67 А&lt;Iко</w:t>
      </w:r>
      <w:r w:rsidR="00E140C9" w:rsidRPr="00B81399">
        <w:rPr>
          <w:noProof/>
          <w:color w:val="000000"/>
          <w:sz w:val="28"/>
          <w:vertAlign w:val="subscript"/>
        </w:rPr>
        <w:t>доп</w:t>
      </w:r>
      <w:r w:rsidR="00E140C9" w:rsidRPr="00B81399">
        <w:rPr>
          <w:noProof/>
          <w:color w:val="000000"/>
          <w:sz w:val="28"/>
        </w:rPr>
        <w:t>=6 А; Iк.макс=2.1 А&lt; Iко</w:t>
      </w:r>
      <w:r w:rsidR="00E140C9" w:rsidRPr="00B81399">
        <w:rPr>
          <w:noProof/>
          <w:color w:val="000000"/>
          <w:sz w:val="28"/>
          <w:vertAlign w:val="subscript"/>
        </w:rPr>
        <w:t>доп</w:t>
      </w:r>
      <w:r w:rsidR="00E140C9" w:rsidRPr="00B81399">
        <w:rPr>
          <w:noProof/>
          <w:color w:val="000000"/>
          <w:sz w:val="28"/>
        </w:rPr>
        <w:t>=6 А;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Pоном=18.7 Вт; </w:t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=0.674; Pк.макс=6.1 Вт; Rэк.ном=22.9 Ом.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Проведя расчёт входной цепи по формулам (3.11)-(3.32), получим следующие параметры: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Rд=212 Ом; </w:t>
      </w:r>
      <w:r w:rsidRPr="00B81399">
        <w:rPr>
          <w:noProof/>
          <w:color w:val="000000"/>
          <w:sz w:val="28"/>
          <w:szCs w:val="28"/>
        </w:rPr>
        <w:sym w:font="Symbol" w:char="F063"/>
      </w:r>
      <w:r w:rsidRPr="00B81399">
        <w:rPr>
          <w:noProof/>
          <w:color w:val="000000"/>
          <w:sz w:val="28"/>
        </w:rPr>
        <w:t>=2.08; Iб=0.447 А; Iбо=8.3 мА; Iэо=0.676 А;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rэ=0.53 Ом; Еб= -2.97 В; rвх=2.08 Ом, Хвх= -9.36 Ом; Rвхэк=44.2 Ом;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Свхэк=486 пФ; Свыхэк=142 пФ; Pвх=0.354 Вт; Кр=35.6.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Данные для расчёта КС: Rэк.ном=22.9 Ом, Свыхэк=142 пФ, Свх</w:t>
      </w:r>
      <w:r w:rsidRPr="00B81399">
        <w:rPr>
          <w:noProof/>
          <w:color w:val="000000"/>
          <w:sz w:val="28"/>
          <w:vertAlign w:val="subscript"/>
        </w:rPr>
        <w:t>ОК</w:t>
      </w:r>
      <w:r w:rsidRPr="00B81399">
        <w:rPr>
          <w:noProof/>
          <w:color w:val="000000"/>
          <w:sz w:val="28"/>
        </w:rPr>
        <w:t>=1510 пФ, Rвх</w:t>
      </w:r>
      <w:r w:rsidRPr="00B81399">
        <w:rPr>
          <w:noProof/>
          <w:color w:val="000000"/>
          <w:sz w:val="28"/>
          <w:vertAlign w:val="subscript"/>
        </w:rPr>
        <w:t>ОК</w:t>
      </w:r>
      <w:r w:rsidRPr="00B81399">
        <w:rPr>
          <w:noProof/>
          <w:color w:val="000000"/>
          <w:sz w:val="28"/>
        </w:rPr>
        <w:t>=1.42 Ом, где последние 2 параметра – соответственно входные ёмкость и сопротивление оконечного каскада.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Задаёмся величиной </w:t>
      </w:r>
      <w:r w:rsidRPr="00B81399">
        <w:rPr>
          <w:noProof/>
          <w:color w:val="000000"/>
          <w:sz w:val="28"/>
          <w:szCs w:val="28"/>
        </w:rPr>
        <w:sym w:font="Symbol" w:char="F072"/>
      </w:r>
      <w:r w:rsidRPr="00B81399">
        <w:rPr>
          <w:noProof/>
          <w:color w:val="000000"/>
          <w:sz w:val="28"/>
        </w:rPr>
        <w:t>=250 Ом. По формулам (3.40)-(3.44) определяем следующие параметры: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L0=1.194 мкГн; L&gt;0.027 мкГн, выбираем L=0.5 мГн; С0=33 пФ;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С1=254 пФ; С2=3400 пФ.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Схема предоконечного каскада аналогична схеме ОК и приведена на рис.4.1.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1" type="#_x0000_t75" style="width:197.25pt;height:120.75pt" fillcolor="window">
            <v:imagedata r:id="rId42" o:title=""/>
          </v:shape>
        </w:pic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4.1 – Схема предоконечного каскада</w:t>
      </w:r>
    </w:p>
    <w:p w:rsidR="00E140C9" w:rsidRPr="00B81399" w:rsidRDefault="00230E7F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Выбираем напряжение источника смещения Есм=3 В и производим расчёт номиналов элементов схемы на рис.4.1 по формулам</w:t>
      </w:r>
      <w:r w:rsidRPr="00B81399">
        <w:rPr>
          <w:noProof/>
          <w:color w:val="000000"/>
          <w:sz w:val="28"/>
        </w:rPr>
        <w:t>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2" type="#_x0000_t75" style="width:283.5pt;height:36.75pt" fillcolor="window">
            <v:imagedata r:id="rId43" o:title=""/>
          </v:shape>
        </w:pict>
      </w:r>
      <w:r w:rsidR="00230E7F" w:rsidRPr="00B81399">
        <w:rPr>
          <w:noProof/>
          <w:color w:val="000000"/>
          <w:sz w:val="28"/>
        </w:rPr>
        <w:tab/>
        <w:t>(4.1)</w:t>
      </w:r>
    </w:p>
    <w:p w:rsidR="00230E7F" w:rsidRPr="00B81399" w:rsidRDefault="00230E7F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R2=430 Ом, R1=1.8 кОм (Pr1,2&lt;0.125 Вт); Ср1=10 нФ,</w:t>
      </w:r>
    </w:p>
    <w:p w:rsidR="00E140C9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Lбл1=1 мкГн, Lбл2=2.2 мкГн.</w:t>
      </w:r>
    </w:p>
    <w:p w:rsidR="00E140C9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B81399">
        <w:rPr>
          <w:b w:val="0"/>
          <w:noProof/>
          <w:color w:val="000000"/>
          <w:sz w:val="28"/>
          <w:lang w:val="ru-RU"/>
        </w:rPr>
        <w:t>5</w:t>
      </w:r>
      <w:r w:rsidR="00230E7F" w:rsidRPr="00B81399">
        <w:rPr>
          <w:b w:val="0"/>
          <w:noProof/>
          <w:color w:val="000000"/>
          <w:sz w:val="28"/>
          <w:lang w:val="ru-RU"/>
        </w:rPr>
        <w:t>.</w:t>
      </w:r>
      <w:r w:rsidRPr="00B81399">
        <w:rPr>
          <w:b w:val="0"/>
          <w:noProof/>
          <w:color w:val="000000"/>
          <w:sz w:val="28"/>
          <w:lang w:val="ru-RU"/>
        </w:rPr>
        <w:t xml:space="preserve"> Расчёт умножителя на 2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Рассчитаем мощность второй гармоники (n=2) коллекторного тока, принимая </w:t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к=0.8: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Pnном=</w:t>
      </w:r>
      <w:r w:rsidR="00B312D4">
        <w:rPr>
          <w:noProof/>
          <w:color w:val="000000"/>
          <w:sz w:val="28"/>
        </w:rPr>
        <w:pict>
          <v:shape id="_x0000_i1063" type="#_x0000_t75" style="width:143.25pt;height:39pt" fillcolor="window">
            <v:imagedata r:id="rId44" o:title=""/>
          </v:shape>
        </w:pict>
      </w:r>
      <w:r w:rsidRPr="00B81399">
        <w:rPr>
          <w:noProof/>
          <w:color w:val="000000"/>
          <w:sz w:val="28"/>
        </w:rPr>
        <w:t xml:space="preserve"> Вт,</w:t>
      </w:r>
      <w:r w:rsidRPr="00B81399">
        <w:rPr>
          <w:noProof/>
          <w:color w:val="000000"/>
          <w:sz w:val="28"/>
        </w:rPr>
        <w:tab/>
        <w:t>(5.1)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где Pвых</w:t>
      </w:r>
      <w:r w:rsidRPr="00B81399">
        <w:rPr>
          <w:noProof/>
          <w:color w:val="000000"/>
          <w:sz w:val="28"/>
          <w:vertAlign w:val="subscript"/>
        </w:rPr>
        <w:t>КС</w:t>
      </w:r>
      <w:r w:rsidRPr="00B81399">
        <w:rPr>
          <w:noProof/>
          <w:color w:val="000000"/>
          <w:sz w:val="28"/>
        </w:rPr>
        <w:t xml:space="preserve"> – мощность на выходе колебательной системы (КС) данного каскада.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 соответствии с требованиями, изложенными в п.3, выбираем транзистор 2Т951В со следующими параметрами: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выходная мощность Pвых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>2 Вт;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fт=345 МГц;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насыщения r</w:t>
      </w:r>
      <w:r w:rsidRPr="00B81399">
        <w:rPr>
          <w:noProof/>
          <w:color w:val="000000"/>
          <w:sz w:val="28"/>
          <w:vertAlign w:val="subscript"/>
        </w:rPr>
        <w:t>нас</w:t>
      </w:r>
      <w:r w:rsidRPr="00B81399">
        <w:rPr>
          <w:noProof/>
          <w:color w:val="000000"/>
          <w:sz w:val="28"/>
        </w:rPr>
        <w:t>=10 Ом;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максимальное напряжение коллектор-эмиттер Uкэ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=65 В;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максимальный постоянный ток коллектора Iко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=0.5 А;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напряжение источника коллекторного питания Е`к=28 В;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средний статический коэффициент усиления по току в схеме с ОЭ 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o=150;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эквивалентная ёмкость база-коллектор Ск=11 пФ;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барьерная ёмкость Сэ=80 пФ;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индуктивности выводов Lб=4 нГн, Lэ=4.7 нГн;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материала базы rб=2 Ом.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Расчёт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 xml:space="preserve">умножителя проводим аналогично расчёту усилителя мощности (см. п.3) при оптимальном угле отсечки для 2-й гармоники 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=120/n=60</w:t>
      </w:r>
      <w:r w:rsidRPr="00B81399">
        <w:rPr>
          <w:noProof/>
          <w:color w:val="000000"/>
          <w:sz w:val="28"/>
          <w:szCs w:val="28"/>
        </w:rPr>
        <w:sym w:font="Symbol" w:char="F0B0"/>
      </w:r>
      <w:r w:rsidRPr="00B81399">
        <w:rPr>
          <w:noProof/>
          <w:color w:val="000000"/>
          <w:sz w:val="28"/>
        </w:rPr>
        <w:t xml:space="preserve">. При этом 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 xml:space="preserve">0=0.218, 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 xml:space="preserve">1=0.391, 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 xml:space="preserve">2=0.276, 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 xml:space="preserve">1=0.196, 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 xml:space="preserve">0=0.109. 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Отличие расчёта состоит в том, что в умножителе расчёт выходной цепи</w:t>
      </w:r>
      <w:r w:rsidR="00230E7F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и коэффициента усиления по мощности проводится по n-й гармонике.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Проведя расчёт коллекторной цепи по формулам (3.2)-(3.10), получим следующие параметры (Ек=28 В, 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=60</w:t>
      </w:r>
      <w:r w:rsidRPr="00B81399">
        <w:rPr>
          <w:noProof/>
          <w:color w:val="000000"/>
          <w:sz w:val="28"/>
          <w:szCs w:val="28"/>
        </w:rPr>
        <w:sym w:font="Symbol" w:char="F0B0"/>
      </w:r>
      <w:r w:rsidRPr="00B81399">
        <w:rPr>
          <w:noProof/>
          <w:color w:val="000000"/>
          <w:sz w:val="28"/>
        </w:rPr>
        <w:t>, f=16.67 МГц):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Umк=26.8 В; Iкn=33 мА, Iк1=47 мА;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Iко=26 мА&lt;Iко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=0.5 А; Iк.макс=120 мА&lt; Iко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=0.5 А;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Pоном=0.73 Вт; </w:t>
      </w:r>
      <w:r w:rsidRPr="00B81399">
        <w:rPr>
          <w:noProof/>
          <w:color w:val="000000"/>
          <w:sz w:val="28"/>
          <w:szCs w:val="28"/>
        </w:rPr>
        <w:sym w:font="Symbol" w:char="F068"/>
      </w:r>
      <w:r w:rsidRPr="00B81399">
        <w:rPr>
          <w:noProof/>
          <w:color w:val="000000"/>
          <w:sz w:val="28"/>
        </w:rPr>
        <w:t>=0.606; Rэк.ном=812 Ом.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Проведя расчёт входной цепи по формулам (3.11)-(3.32), получим следующие параметры: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Rд=865 Ом; </w:t>
      </w:r>
      <w:r w:rsidRPr="00B81399">
        <w:rPr>
          <w:noProof/>
          <w:color w:val="000000"/>
          <w:sz w:val="28"/>
          <w:szCs w:val="28"/>
        </w:rPr>
        <w:sym w:font="Symbol" w:char="F063"/>
      </w:r>
      <w:r w:rsidRPr="00B81399">
        <w:rPr>
          <w:noProof/>
          <w:color w:val="000000"/>
          <w:sz w:val="28"/>
        </w:rPr>
        <w:t>=4.78; Iб=56 мА; Iбо=0.174 мА; Iэо=26 мА;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rэ=1.56 Ом; Еб= -2.28 В; rвх=14.7 Ом, Хвх= -95 Ом; Rвхэк=630 Ом;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Свхэк=98 пФ; Свыхэк=20 пФ; Pвх=23 мВт; Кр=Pnном/Рвх=19.3.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КС выполним в виде П-образного контура (см.рис.5.1). Причём схема приведённого контура будет такая же, как в п.3 (см.рис. 3.8).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222.75pt;height:100.5pt" fillcolor="window">
            <v:imagedata r:id="rId45" o:title=""/>
          </v:shape>
        </w:pic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5.1 – Схема П-образного контура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Данные для расчёта КС: f=33.33 МГц, Rэк=812 Ом, Свыхэк=20 пФ, Свх</w:t>
      </w:r>
      <w:r w:rsidR="00E140C9" w:rsidRPr="00B81399">
        <w:rPr>
          <w:noProof/>
          <w:color w:val="000000"/>
          <w:sz w:val="28"/>
          <w:vertAlign w:val="subscript"/>
        </w:rPr>
        <w:t>ПОК</w:t>
      </w:r>
      <w:r w:rsidR="00E140C9" w:rsidRPr="00B81399">
        <w:rPr>
          <w:noProof/>
          <w:color w:val="000000"/>
          <w:sz w:val="28"/>
        </w:rPr>
        <w:t>=486 пФ, Rвх</w:t>
      </w:r>
      <w:r w:rsidR="00E140C9" w:rsidRPr="00B81399">
        <w:rPr>
          <w:noProof/>
          <w:color w:val="000000"/>
          <w:sz w:val="28"/>
          <w:vertAlign w:val="subscript"/>
        </w:rPr>
        <w:t>ПОК</w:t>
      </w:r>
      <w:r w:rsidR="00E140C9" w:rsidRPr="00B81399">
        <w:rPr>
          <w:noProof/>
          <w:color w:val="000000"/>
          <w:sz w:val="28"/>
        </w:rPr>
        <w:t>=44 Ом, где последние 2 параметра – соответственно входные ёмкость и сопротивление предоконечного каскада.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Задаёмся величиной </w:t>
      </w:r>
      <w:r w:rsidRPr="00B81399">
        <w:rPr>
          <w:noProof/>
          <w:color w:val="000000"/>
          <w:sz w:val="28"/>
          <w:szCs w:val="28"/>
        </w:rPr>
        <w:sym w:font="Symbol" w:char="F072"/>
      </w:r>
      <w:r w:rsidRPr="00B81399">
        <w:rPr>
          <w:noProof/>
          <w:color w:val="000000"/>
          <w:sz w:val="28"/>
        </w:rPr>
        <w:t>=250 Ом. По формулам (3.40)-(3.44) определяем следующие параметры: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L0=1.194 мкГн; L&gt;0.905 мкГн, выбираем L=0.91 мкГн; С0=81 пФ;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С1=26 пФ; С2=37 пФ.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Параллельное соединение Свх</w:t>
      </w:r>
      <w:r w:rsidRPr="00B81399">
        <w:rPr>
          <w:noProof/>
          <w:color w:val="000000"/>
          <w:sz w:val="28"/>
          <w:vertAlign w:val="subscript"/>
        </w:rPr>
        <w:t>ОК</w:t>
      </w:r>
      <w:r w:rsidRPr="00B81399">
        <w:rPr>
          <w:noProof/>
          <w:color w:val="000000"/>
          <w:sz w:val="28"/>
        </w:rPr>
        <w:t xml:space="preserve"> и L1 на частоте несущей f эквивалентно ёмкости номиналом С2. Определяем L1: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L1=</w:t>
      </w:r>
      <w:r w:rsidR="00B312D4">
        <w:rPr>
          <w:noProof/>
          <w:color w:val="000000"/>
          <w:sz w:val="28"/>
        </w:rPr>
        <w:pict>
          <v:shape id="_x0000_i1065" type="#_x0000_t75" style="width:149.25pt;height:39.75pt" fillcolor="window">
            <v:imagedata r:id="rId46" o:title=""/>
          </v:shape>
        </w:pict>
      </w:r>
      <w:r w:rsidRPr="00B81399">
        <w:rPr>
          <w:noProof/>
          <w:color w:val="000000"/>
          <w:sz w:val="28"/>
        </w:rPr>
        <w:t>=51 нГн.</w:t>
      </w:r>
      <w:r w:rsidRPr="00B81399">
        <w:rPr>
          <w:noProof/>
          <w:color w:val="000000"/>
          <w:sz w:val="28"/>
        </w:rPr>
        <w:tab/>
        <w:t>(5.2)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192pt;height:122.25pt" fillcolor="window">
            <v:imagedata r:id="rId47" o:title=""/>
          </v:shape>
        </w:pic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5.2 – Схема П-образного контура с подстроечными элементами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Схема умножителя приведена на рис.5.3.</w:t>
      </w:r>
    </w:p>
    <w:p w:rsidR="00E140C9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B312D4">
        <w:rPr>
          <w:noProof/>
          <w:color w:val="000000"/>
          <w:sz w:val="28"/>
        </w:rPr>
        <w:pict>
          <v:shape id="_x0000_i1067" type="#_x0000_t75" style="width:312pt;height:186pt" fillcolor="window">
            <v:imagedata r:id="rId48" o:title=""/>
          </v:shape>
        </w:pic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5.3 – Схема умножителя на 2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Расчёт элементов схемы на рис.5.3 проведем по формулам: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198.75pt;height:71.25pt" fillcolor="window">
            <v:imagedata r:id="rId49" o:title=""/>
          </v:shape>
        </w:pic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Полученные параметры: С1=Ср=2 нФ, R1=13 кОм, Lбл1=20 мкГн, Lбл2=0.16 мГн.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6</w:t>
      </w:r>
      <w:r w:rsidR="00230E7F" w:rsidRPr="00B81399">
        <w:rPr>
          <w:noProof/>
          <w:color w:val="000000"/>
          <w:sz w:val="28"/>
        </w:rPr>
        <w:t>.</w:t>
      </w:r>
      <w:r w:rsidRPr="00B81399">
        <w:rPr>
          <w:noProof/>
          <w:color w:val="000000"/>
          <w:sz w:val="28"/>
        </w:rPr>
        <w:t xml:space="preserve"> Расчёт кварцевого автогенератора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Данный кварцевый генератор (КГ) предназначен для формирования частоты f=16670 кГц. КГ представляет собой ёмкостную трёхточку, где кварцевый резонатор заменяет индуктивность. Достоинства данной схемы: схема имеет меньшую склонность к паразитной генерации на частотах выше рабочей; схема построена без индуктивностей.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Выбор транзистора АГ. В АГ следует применять маломощный транзистор с граничной частотой много больше рабочей. В этом случае можно не учитывать инерционные свойства транзистора, в этом случае упрощается расчёт АГ, уменьшается нестабильность частоты, связанная с нестабильностью фазового угла крутизны.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312pt;height:129pt" fillcolor="window">
            <v:imagedata r:id="rId50" o:title=""/>
          </v:shape>
        </w:pic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6.1 – Схема автогенератора по ёмкостной трёхточке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Используя [5,6], выбираем маломощный транзистор КТ371А со следующими параметрами: 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fт=3000 МГц;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максимальное постоянное напряжение коллектор-эмиттер Uкэ</w:t>
      </w:r>
      <w:r w:rsidRPr="00B81399">
        <w:rPr>
          <w:noProof/>
          <w:color w:val="000000"/>
          <w:sz w:val="28"/>
          <w:vertAlign w:val="subscript"/>
        </w:rPr>
        <w:t>доп</w:t>
      </w:r>
      <w:r w:rsidRPr="00B81399">
        <w:rPr>
          <w:noProof/>
          <w:color w:val="000000"/>
          <w:sz w:val="28"/>
        </w:rPr>
        <w:t>=15 В;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средний статический коэффициент усиления по току в схеме с ОЭ 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o=120;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сопротивление материала базы rб=10 Ом;</w:t>
      </w:r>
    </w:p>
    <w:p w:rsidR="00E140C9" w:rsidRPr="00B81399" w:rsidRDefault="00E140C9" w:rsidP="00230E7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максимальная мощность рассеяния на коллекторе Pкдоп=0.1 Вт.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Выбираем кварцевый резонатор РГ-27: fкв=16.67 МГц, Pкв.доп=2 мВт, rкв=2 Ом.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Нижеприведённая методика расчёта АГ взята из [3].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Расчёт по постоянному току.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Задаём Iко=7 мА, Екэ=10 В, Еэ=2 В, откуда</w:t>
      </w:r>
      <w:r w:rsidRPr="00B81399">
        <w:rPr>
          <w:noProof/>
          <w:color w:val="000000"/>
          <w:sz w:val="28"/>
        </w:rPr>
        <w:tab/>
      </w:r>
      <w:r w:rsidRPr="00B81399">
        <w:rPr>
          <w:noProof/>
          <w:color w:val="000000"/>
          <w:sz w:val="28"/>
        </w:rPr>
        <w:tab/>
      </w: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R3=Еэ/Iко=286 Ом;</w:t>
      </w:r>
      <w:r w:rsidRPr="00B81399">
        <w:rPr>
          <w:noProof/>
          <w:color w:val="000000"/>
          <w:sz w:val="28"/>
        </w:rPr>
        <w:tab/>
        <w:t>(4.1)</w:t>
      </w: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Еп=Екэ+Еэ=12 В.</w:t>
      </w:r>
      <w:r w:rsidRPr="00B81399">
        <w:rPr>
          <w:noProof/>
          <w:color w:val="000000"/>
          <w:sz w:val="28"/>
        </w:rPr>
        <w:tab/>
        <w:t>(4.2)</w:t>
      </w:r>
    </w:p>
    <w:p w:rsidR="00E140C9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>Определяем ток базы:</w:t>
      </w: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Iбо=Iко/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o=58 мкА.</w:t>
      </w:r>
      <w:r w:rsidRPr="00B81399">
        <w:rPr>
          <w:noProof/>
          <w:color w:val="000000"/>
          <w:sz w:val="28"/>
        </w:rPr>
        <w:tab/>
        <w:t>(4.3)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Задаём ток делителя:</w:t>
      </w: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Iдел=15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Iбо=875 мкА,</w:t>
      </w:r>
      <w:r w:rsidRPr="00B81399">
        <w:rPr>
          <w:noProof/>
          <w:color w:val="000000"/>
          <w:sz w:val="28"/>
        </w:rPr>
        <w:tab/>
        <w:t>(4.4)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откуда определяем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Rдел=R1+R2=Еп/Iдел=13.7 кОм.</w:t>
      </w:r>
      <w:r w:rsidRPr="00B81399">
        <w:rPr>
          <w:noProof/>
          <w:color w:val="000000"/>
          <w:sz w:val="28"/>
        </w:rPr>
        <w:tab/>
        <w:t>(4.5)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Еб:</w:t>
      </w: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230E7F" w:rsidRPr="00B81399" w:rsidRDefault="00230E7F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Еб=Еэ+0.7=2.7 В,</w:t>
      </w:r>
      <w:r w:rsidRPr="00B81399">
        <w:rPr>
          <w:noProof/>
          <w:color w:val="000000"/>
          <w:sz w:val="28"/>
        </w:rPr>
        <w:tab/>
        <w:t>(4.6)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откуда находим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R2=Еб/Iдел=3.09 кОм;</w:t>
      </w:r>
      <w:r w:rsidRPr="00B81399">
        <w:rPr>
          <w:noProof/>
          <w:color w:val="000000"/>
          <w:sz w:val="28"/>
        </w:rPr>
        <w:tab/>
        <w:t>(4.7)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R1=Rдел-R2=10.6 кОм.</w:t>
      </w:r>
      <w:r w:rsidRPr="00B81399">
        <w:rPr>
          <w:noProof/>
          <w:color w:val="000000"/>
          <w:sz w:val="28"/>
        </w:rPr>
        <w:tab/>
        <w:t>(4.8)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Расчёт по переменному току.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сопротивление эмиттерного перехода: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rэ=0.026/Iко=3.71 Ом.</w:t>
      </w:r>
      <w:r w:rsidRPr="00B81399">
        <w:rPr>
          <w:noProof/>
          <w:color w:val="000000"/>
          <w:sz w:val="28"/>
        </w:rPr>
        <w:tab/>
        <w:t>(4.9)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крутизну транзистора: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S=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o/(rб+</w:t>
      </w:r>
      <w:r w:rsidRPr="00B81399">
        <w:rPr>
          <w:noProof/>
          <w:color w:val="000000"/>
          <w:sz w:val="28"/>
          <w:szCs w:val="28"/>
        </w:rPr>
        <w:sym w:font="Symbol" w:char="F062"/>
      </w:r>
      <w:r w:rsidRPr="00B81399">
        <w:rPr>
          <w:noProof/>
          <w:color w:val="000000"/>
          <w:sz w:val="28"/>
        </w:rPr>
        <w:t>o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rэ)=0.263 См. (4.10)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Задаём коэффициент регенерации Gр=5.115 и определяем сопротивление управления: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Rу=Gр/S=19.4 Ом(4.11)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Задаём отношение Кос`=C3/C2</w:t>
      </w:r>
      <w:r w:rsidRPr="00B81399">
        <w:rPr>
          <w:noProof/>
          <w:color w:val="000000"/>
          <w:sz w:val="28"/>
          <w:szCs w:val="28"/>
        </w:rPr>
        <w:sym w:font="Symbol" w:char="F0A3"/>
      </w:r>
      <w:r w:rsidRPr="00B81399">
        <w:rPr>
          <w:noProof/>
          <w:color w:val="000000"/>
          <w:sz w:val="28"/>
        </w:rPr>
        <w:t>1 – Кос`=1 и вычисляем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FD16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Х3=</w:t>
      </w:r>
      <w:r w:rsidR="00B312D4">
        <w:rPr>
          <w:noProof/>
          <w:color w:val="000000"/>
          <w:sz w:val="28"/>
        </w:rPr>
        <w:pict>
          <v:shape id="_x0000_i1070" type="#_x0000_t75" style="width:60pt;height:39.75pt" fillcolor="window">
            <v:imagedata r:id="rId51" o:title=""/>
          </v:shape>
        </w:pict>
      </w:r>
      <w:r w:rsidRPr="00B81399">
        <w:rPr>
          <w:noProof/>
          <w:color w:val="000000"/>
          <w:sz w:val="28"/>
        </w:rPr>
        <w:t>=6.23 Ом,</w:t>
      </w:r>
      <w:r w:rsidRPr="00B81399">
        <w:rPr>
          <w:noProof/>
          <w:color w:val="000000"/>
          <w:sz w:val="28"/>
        </w:rPr>
        <w:tab/>
        <w:t xml:space="preserve"> (4.12)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откуда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С3=1/(2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X3)=2.74 нФ;(4.13)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С2=С3/Кос`=2.74 нФ.(4.14)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Ёмкость блокировочного конденсатора определим из формулы: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FD16E2">
      <w:pPr>
        <w:tabs>
          <w:tab w:val="left" w:pos="8755"/>
        </w:tabs>
        <w:spacing w:line="360" w:lineRule="auto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С1=20/(2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rэ)=0.1 мкФ.(4.15)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Дроссель Lк рассчитаем по формуле: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FD16E2">
      <w:pPr>
        <w:tabs>
          <w:tab w:val="left" w:pos="8755"/>
        </w:tabs>
        <w:spacing w:line="360" w:lineRule="auto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Lк=30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X3/(2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  <w:szCs w:val="28"/>
        </w:rPr>
        <w:sym w:font="Symbol" w:char="F070"/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f)=3.3 мкГн.(4.16)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Дроссель Lб необходим, если не выполняется условие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  <w:t>R1||R2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>30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X2 (2.39 кОм&gt;187 Ом).(4.17)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Энергетический расчёт АГ. 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Определяем коэффициент Берга </w:t>
      </w:r>
      <w:r w:rsidRPr="00B81399">
        <w:rPr>
          <w:noProof/>
          <w:color w:val="000000"/>
          <w:sz w:val="28"/>
          <w:szCs w:val="28"/>
        </w:rPr>
        <w:sym w:font="Symbol" w:char="F067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 xml:space="preserve">)=1/Gр=1/5.115=0.196, находим соответстующий этому значению 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=60</w:t>
      </w:r>
      <w:r w:rsidRPr="00B81399">
        <w:rPr>
          <w:noProof/>
          <w:color w:val="000000"/>
          <w:sz w:val="28"/>
          <w:szCs w:val="28"/>
        </w:rPr>
        <w:sym w:font="Symbol" w:char="F0B0"/>
      </w:r>
      <w:r w:rsidRPr="00B81399">
        <w:rPr>
          <w:noProof/>
          <w:color w:val="000000"/>
          <w:sz w:val="28"/>
        </w:rPr>
        <w:t xml:space="preserve"> и коэффициенты 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 xml:space="preserve">)=0.391 и 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>0(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)=0.218 для стационарного режима.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Вычисляем амплитуду импульса коллекторного тока: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Imк=Iко/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>о(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)=32 мА&lt;Imкдоп=40 мА.(4.18)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Определяем амплитуду первой гармоники коллекторного тока: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Iк1=</w:t>
      </w:r>
      <w:r w:rsidRPr="00B81399">
        <w:rPr>
          <w:noProof/>
          <w:color w:val="000000"/>
          <w:sz w:val="28"/>
          <w:szCs w:val="28"/>
        </w:rPr>
        <w:sym w:font="Symbol" w:char="F061"/>
      </w:r>
      <w:r w:rsidRPr="00B81399">
        <w:rPr>
          <w:noProof/>
          <w:color w:val="000000"/>
          <w:sz w:val="28"/>
        </w:rPr>
        <w:t>1(</w:t>
      </w:r>
      <w:r w:rsidRPr="00B81399">
        <w:rPr>
          <w:noProof/>
          <w:color w:val="000000"/>
          <w:sz w:val="28"/>
          <w:szCs w:val="28"/>
        </w:rPr>
        <w:sym w:font="Symbol" w:char="F071"/>
      </w:r>
      <w:r w:rsidRPr="00B81399">
        <w:rPr>
          <w:noProof/>
          <w:color w:val="000000"/>
          <w:sz w:val="28"/>
        </w:rPr>
        <w:t>)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Imк=12.6 мА.(4.19)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Рассчитываем амплитуду напряжения на базе: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Umб=Iк1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Rу=0.244 В. 4.20)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Вычисляем модуль коэффициента ОС:</w:t>
      </w:r>
    </w:p>
    <w:p w:rsidR="00FD16E2" w:rsidRPr="00B81399" w:rsidRDefault="00FD16E2" w:rsidP="00FD16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|Кос|=</w:t>
      </w:r>
      <w:r w:rsidR="00B312D4">
        <w:rPr>
          <w:noProof/>
          <w:color w:val="000000"/>
          <w:sz w:val="28"/>
        </w:rPr>
        <w:pict>
          <v:shape id="_x0000_i1071" type="#_x0000_t75" style="width:90.75pt;height:39pt" fillcolor="window">
            <v:imagedata r:id="rId52" o:title=""/>
          </v:shape>
        </w:pict>
      </w:r>
      <w:r w:rsidRPr="00B81399">
        <w:rPr>
          <w:noProof/>
          <w:color w:val="000000"/>
          <w:sz w:val="28"/>
        </w:rPr>
        <w:t>0.952.</w:t>
      </w:r>
      <w:r w:rsidRPr="00B81399">
        <w:rPr>
          <w:noProof/>
          <w:color w:val="000000"/>
          <w:sz w:val="28"/>
        </w:rPr>
        <w:tab/>
        <w:t>(4.21)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Находим амплитуду напряжения на коллекторе: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Umк=Umб/|Кос|=0.24/0.993=0.239 В &lt; Еп=12 В(4.22)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(условие недонапряжённого режима).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Определим мощность, потребляемую от источника коллекторной цепью:</w:t>
      </w: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Po=Iко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Екэ=70 мВт.(4.23)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Мощность, рассеиваемая кварцевым резонатором: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FD16E2">
      <w:pPr>
        <w:tabs>
          <w:tab w:val="left" w:pos="8755"/>
        </w:tabs>
        <w:spacing w:line="360" w:lineRule="auto"/>
        <w:ind w:firstLine="34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Pкв=0.5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rкв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(Umб/X2)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=1.53 мВт</w:t>
      </w:r>
      <w:r w:rsidRPr="00B81399">
        <w:rPr>
          <w:noProof/>
          <w:color w:val="000000"/>
          <w:sz w:val="28"/>
          <w:szCs w:val="28"/>
        </w:rPr>
        <w:sym w:font="Symbol" w:char="F0A3"/>
      </w:r>
      <w:r w:rsidRPr="00B81399">
        <w:rPr>
          <w:noProof/>
          <w:color w:val="000000"/>
          <w:sz w:val="28"/>
        </w:rPr>
        <w:t>Pквдоп=2 мВт.(4.24)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Мощность, рассеиваемая транзистором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16E2" w:rsidRPr="00B81399" w:rsidRDefault="00FD16E2" w:rsidP="00FD16E2">
      <w:pPr>
        <w:tabs>
          <w:tab w:val="left" w:pos="8755"/>
        </w:tabs>
        <w:spacing w:line="360" w:lineRule="auto"/>
        <w:ind w:firstLine="34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Pк=Po-Pкв=68 мВт&lt;Pкдоп=100 мВт.(4.25)</w:t>
      </w:r>
    </w:p>
    <w:p w:rsidR="00FD16E2" w:rsidRPr="00B81399" w:rsidRDefault="00FD16E2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Оцениваем величину допустимого сопротивления нагрузки из условия, что нагрузка будет потреблять мощность в 10 раз меньше мощности рассеиваемой кварцевым резонатором:</w:t>
      </w:r>
    </w:p>
    <w:p w:rsidR="00FD16E2" w:rsidRPr="00B81399" w:rsidRDefault="00FD16E2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</w:p>
    <w:p w:rsidR="00FD16E2" w:rsidRPr="00B81399" w:rsidRDefault="00FD16E2" w:rsidP="00230E7F">
      <w:pPr>
        <w:tabs>
          <w:tab w:val="left" w:pos="8755"/>
        </w:tabs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Rндоп</w:t>
      </w:r>
      <w:r w:rsidRPr="00B81399">
        <w:rPr>
          <w:noProof/>
          <w:color w:val="000000"/>
          <w:sz w:val="28"/>
          <w:szCs w:val="28"/>
        </w:rPr>
        <w:sym w:font="Symbol" w:char="F0B3"/>
      </w:r>
      <w:r w:rsidRPr="00B81399">
        <w:rPr>
          <w:noProof/>
          <w:color w:val="000000"/>
          <w:sz w:val="28"/>
        </w:rPr>
        <w:t>5</w:t>
      </w:r>
      <w:r w:rsidRPr="00B81399">
        <w:rPr>
          <w:noProof/>
          <w:color w:val="000000"/>
          <w:sz w:val="28"/>
          <w:szCs w:val="28"/>
        </w:rPr>
        <w:sym w:font="Symbol" w:char="F0D7"/>
      </w:r>
      <w:r w:rsidRPr="00B81399">
        <w:rPr>
          <w:noProof/>
          <w:color w:val="000000"/>
          <w:sz w:val="28"/>
        </w:rPr>
        <w:t>Umк</w:t>
      </w:r>
      <w:r w:rsidRPr="00B81399">
        <w:rPr>
          <w:noProof/>
          <w:color w:val="000000"/>
          <w:sz w:val="28"/>
          <w:vertAlign w:val="superscript"/>
        </w:rPr>
        <w:t>2</w:t>
      </w:r>
      <w:r w:rsidRPr="00B81399">
        <w:rPr>
          <w:noProof/>
          <w:color w:val="000000"/>
          <w:sz w:val="28"/>
        </w:rPr>
        <w:t>/Pкв=214 Ом.(4.26)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Для уменьшения влияния нагрузки и повышения стабильности частоты целесообразно включение на выходе АГ эмиттерного повторителя (ЭП) (см.рис.6.2).</w:t>
      </w:r>
    </w:p>
    <w:p w:rsidR="00FD16E2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B312D4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189pt;height:2in" fillcolor="window">
            <v:imagedata r:id="rId53" o:title=""/>
          </v:shape>
        </w:pic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Рисунок 6.2 – Принципиальная схема эмиттерного повторителя на выходе АГ</w:t>
      </w:r>
    </w:p>
    <w:p w:rsidR="00230E7F" w:rsidRPr="00B81399" w:rsidRDefault="00FD16E2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br w:type="page"/>
      </w:r>
      <w:r w:rsidR="00E140C9" w:rsidRPr="00B81399">
        <w:rPr>
          <w:noProof/>
          <w:color w:val="000000"/>
          <w:sz w:val="28"/>
        </w:rPr>
        <w:t xml:space="preserve">По справочникам [5,6] выбираем транзистор ЭП – КТ373Б со следующими параметрами: fт=300 МГц, rб=38 Ом, </w:t>
      </w:r>
      <w:r w:rsidR="00E140C9" w:rsidRPr="00B81399">
        <w:rPr>
          <w:noProof/>
          <w:color w:val="000000"/>
          <w:sz w:val="28"/>
          <w:szCs w:val="28"/>
        </w:rPr>
        <w:sym w:font="Symbol" w:char="F062"/>
      </w:r>
      <w:r w:rsidR="00E140C9" w:rsidRPr="00B81399">
        <w:rPr>
          <w:noProof/>
          <w:color w:val="000000"/>
          <w:sz w:val="28"/>
        </w:rPr>
        <w:t>o=250, Iкmax=50 мА, Iкmax</w:t>
      </w:r>
      <w:r w:rsidR="00E140C9" w:rsidRPr="00B81399">
        <w:rPr>
          <w:noProof/>
          <w:color w:val="000000"/>
          <w:sz w:val="28"/>
          <w:vertAlign w:val="subscript"/>
        </w:rPr>
        <w:t>и</w:t>
      </w:r>
      <w:r w:rsidR="00E140C9" w:rsidRPr="00B81399">
        <w:rPr>
          <w:noProof/>
          <w:color w:val="000000"/>
          <w:sz w:val="28"/>
        </w:rPr>
        <w:t>=200 мА, Uкэ</w:t>
      </w:r>
      <w:r w:rsidR="00E140C9" w:rsidRPr="00B81399">
        <w:rPr>
          <w:noProof/>
          <w:color w:val="000000"/>
          <w:sz w:val="28"/>
          <w:vertAlign w:val="subscript"/>
        </w:rPr>
        <w:t>Rmax</w:t>
      </w:r>
      <w:r w:rsidR="00E140C9" w:rsidRPr="00B81399">
        <w:rPr>
          <w:noProof/>
          <w:color w:val="000000"/>
          <w:sz w:val="28"/>
        </w:rPr>
        <w:t>=25 В, Pкmax=150 мВт.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Рассчитываем ЭП аналогично п.3.3. В результате расчёта получаем следующие параметры: Ек=12 В, Uко=6 В, Rб1=15.5 кОм, Rб2=20 кОм.</w:t>
      </w:r>
    </w:p>
    <w:p w:rsidR="00E140C9" w:rsidRPr="00B81399" w:rsidRDefault="00FD16E2" w:rsidP="00230E7F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B81399">
        <w:rPr>
          <w:b w:val="0"/>
          <w:noProof/>
          <w:color w:val="000000"/>
          <w:sz w:val="28"/>
          <w:lang w:val="ru-RU"/>
        </w:rPr>
        <w:br w:type="page"/>
      </w:r>
      <w:r w:rsidR="00E140C9" w:rsidRPr="00B81399">
        <w:rPr>
          <w:b w:val="0"/>
          <w:noProof/>
          <w:color w:val="000000"/>
          <w:sz w:val="28"/>
          <w:lang w:val="ru-RU"/>
        </w:rPr>
        <w:t>Заключение</w:t>
      </w:r>
    </w:p>
    <w:p w:rsidR="00230E7F" w:rsidRPr="00B81399" w:rsidRDefault="00230E7F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0E7F" w:rsidRPr="00B81399" w:rsidRDefault="00E140C9" w:rsidP="00230E7F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 xml:space="preserve">В результате проделанной работы получили структурную и принципиальную схемы АМ передатчика, рассчитанного на несущую длину волны </w:t>
      </w:r>
      <w:r w:rsidRPr="00B81399">
        <w:rPr>
          <w:noProof/>
          <w:color w:val="000000"/>
          <w:sz w:val="28"/>
          <w:szCs w:val="28"/>
        </w:rPr>
        <w:sym w:font="Symbol" w:char="F06C"/>
      </w:r>
      <w:r w:rsidRPr="00B81399">
        <w:rPr>
          <w:noProof/>
          <w:color w:val="000000"/>
          <w:sz w:val="28"/>
        </w:rPr>
        <w:t>=9 м (f=33.33 МГц), мощностью несущей в антенне 30 Вт.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Модуляция производится путем изменения смещения модулируемого оконечного каскада.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Для питания передатчика требуется 3 источника питания: +28 В – для питания УМК и МК, +12 В – для питания ЭП, умножителя У и АГ, +3 В – для подачи начального смещения на базу транзисторов УМК и МК.</w:t>
      </w:r>
    </w:p>
    <w:p w:rsidR="00230E7F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Чертёж контурной катушки ВКС приведён на РТФ КП.723500.001.</w:t>
      </w:r>
    </w:p>
    <w:p w:rsidR="00230E7F" w:rsidRPr="00B81399" w:rsidRDefault="00E140C9" w:rsidP="00230E7F">
      <w:pPr>
        <w:pStyle w:val="2"/>
        <w:spacing w:line="360" w:lineRule="auto"/>
        <w:ind w:firstLine="709"/>
        <w:rPr>
          <w:noProof/>
          <w:color w:val="000000"/>
        </w:rPr>
      </w:pPr>
      <w:r w:rsidRPr="00B81399">
        <w:rPr>
          <w:noProof/>
          <w:color w:val="000000"/>
        </w:rPr>
        <w:t>Использование транзисторов при конструировании передатчика позволит получить оптимальные массо-габаритные характеристики.</w:t>
      </w:r>
    </w:p>
    <w:p w:rsidR="00E140C9" w:rsidRPr="00B81399" w:rsidRDefault="00E140C9" w:rsidP="00230E7F">
      <w:pPr>
        <w:pStyle w:val="2"/>
        <w:spacing w:line="360" w:lineRule="auto"/>
        <w:ind w:firstLine="709"/>
        <w:rPr>
          <w:noProof/>
          <w:color w:val="000000"/>
        </w:rPr>
      </w:pPr>
      <w:r w:rsidRPr="00B81399">
        <w:rPr>
          <w:noProof/>
          <w:color w:val="000000"/>
        </w:rPr>
        <w:t>Разработанный передатчик можно использовать в качестве связного.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230E7F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B81399">
        <w:rPr>
          <w:b w:val="0"/>
          <w:noProof/>
          <w:color w:val="000000"/>
          <w:sz w:val="28"/>
          <w:lang w:val="ru-RU"/>
        </w:rPr>
        <w:br w:type="page"/>
        <w:t>Список использованных источников</w:t>
      </w:r>
    </w:p>
    <w:p w:rsidR="00E140C9" w:rsidRPr="00B81399" w:rsidRDefault="00E140C9" w:rsidP="00230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40C9" w:rsidRPr="00B81399" w:rsidRDefault="00E140C9" w:rsidP="00FD16E2">
      <w:pPr>
        <w:spacing w:line="360" w:lineRule="auto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1 Шумилин М.С, Козырев В.Б., Власов В.А. Проектирование транзисторных каскадов передатчиков. Уч.пособие для техникумов. – М.: Радио и связь, 1987. – 320 с.</w:t>
      </w:r>
    </w:p>
    <w:p w:rsidR="00E140C9" w:rsidRPr="00B81399" w:rsidRDefault="00E140C9" w:rsidP="00FD16E2">
      <w:pPr>
        <w:spacing w:line="360" w:lineRule="auto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2 Проектирование радиопередающих устройств: Уч.пособие для ВУЗов/В.В.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Шахгильдян, В.А.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Власов, В.Б.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Козырев и др.,М.: Радио и связь, 1993. – 512 с.</w:t>
      </w:r>
    </w:p>
    <w:p w:rsidR="00E140C9" w:rsidRPr="00B81399" w:rsidRDefault="00E140C9" w:rsidP="00FD16E2">
      <w:pPr>
        <w:spacing w:line="360" w:lineRule="auto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3 Проектирование радиопередающих устройств на транзисторах: Методические указания к курсовому проектированию/Г.Д.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Казанцев, А.Д.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Бордус, А.Г.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Ильин,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Ротапринт ТУСУР, 1987. – 79 с.</w:t>
      </w:r>
    </w:p>
    <w:p w:rsidR="00E140C9" w:rsidRPr="00B81399" w:rsidRDefault="00E140C9" w:rsidP="00FD16E2">
      <w:pPr>
        <w:spacing w:line="360" w:lineRule="auto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4 Радиоприёмные устройства под ред. Жуковского: Уч.издание/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Ю.Т.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Давыдов, Ю.С.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Данич, А.П.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Жуковский и др.,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М.: Высш.шк., 1989. – 342 с.</w:t>
      </w:r>
    </w:p>
    <w:p w:rsidR="00E140C9" w:rsidRPr="00B81399" w:rsidRDefault="00E140C9" w:rsidP="00FD16E2">
      <w:pPr>
        <w:spacing w:line="360" w:lineRule="auto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5 Полупроводниковые приборы: Транзисторы. Справочник/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В.А.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Аронов, А.В.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Баюков, А.А.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Зайцев и др.,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М.: Энергоиздат, 1982. – 904 с.</w:t>
      </w:r>
    </w:p>
    <w:p w:rsidR="00E140C9" w:rsidRPr="00B81399" w:rsidRDefault="00E140C9" w:rsidP="00FD16E2">
      <w:pPr>
        <w:spacing w:line="360" w:lineRule="auto"/>
        <w:jc w:val="both"/>
        <w:rPr>
          <w:noProof/>
          <w:color w:val="000000"/>
          <w:sz w:val="28"/>
        </w:rPr>
      </w:pPr>
      <w:r w:rsidRPr="00B81399">
        <w:rPr>
          <w:noProof/>
          <w:color w:val="000000"/>
          <w:sz w:val="28"/>
        </w:rPr>
        <w:t>6 Транзисторы для аппаратуры широкого применения: Справочник/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К.М.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Брежнева, Е.И.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Гантман, Т.И.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Давыдова и др.,</w:t>
      </w:r>
      <w:r w:rsidR="00FD16E2" w:rsidRPr="00B81399">
        <w:rPr>
          <w:noProof/>
          <w:color w:val="000000"/>
          <w:sz w:val="28"/>
        </w:rPr>
        <w:t xml:space="preserve"> </w:t>
      </w:r>
      <w:r w:rsidRPr="00B81399">
        <w:rPr>
          <w:noProof/>
          <w:color w:val="000000"/>
          <w:sz w:val="28"/>
        </w:rPr>
        <w:t>М.: Радио и связь, 1981. – 656 с.</w:t>
      </w:r>
      <w:bookmarkStart w:id="0" w:name="_GoBack"/>
      <w:bookmarkEnd w:id="0"/>
    </w:p>
    <w:sectPr w:rsidR="00E140C9" w:rsidRPr="00B81399" w:rsidSect="00230E7F">
      <w:pgSz w:w="11906" w:h="16838"/>
      <w:pgMar w:top="1134" w:right="850" w:bottom="1134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6C" w:rsidRDefault="0028316C" w:rsidP="00230E7F">
      <w:r>
        <w:separator/>
      </w:r>
    </w:p>
  </w:endnote>
  <w:endnote w:type="continuationSeparator" w:id="0">
    <w:p w:rsidR="0028316C" w:rsidRDefault="0028316C" w:rsidP="0023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6C" w:rsidRDefault="0028316C" w:rsidP="00230E7F">
      <w:r>
        <w:separator/>
      </w:r>
    </w:p>
  </w:footnote>
  <w:footnote w:type="continuationSeparator" w:id="0">
    <w:p w:rsidR="0028316C" w:rsidRDefault="0028316C" w:rsidP="0023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BF3"/>
    <w:multiLevelType w:val="singleLevel"/>
    <w:tmpl w:val="3DE26E08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77886B1E"/>
    <w:multiLevelType w:val="singleLevel"/>
    <w:tmpl w:val="3E1293F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0C9"/>
    <w:rsid w:val="00230E7F"/>
    <w:rsid w:val="0028316C"/>
    <w:rsid w:val="00472D96"/>
    <w:rsid w:val="00504003"/>
    <w:rsid w:val="007260FF"/>
    <w:rsid w:val="00B312D4"/>
    <w:rsid w:val="00B54215"/>
    <w:rsid w:val="00B81399"/>
    <w:rsid w:val="00C22692"/>
    <w:rsid w:val="00E140C9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6ADA5564-E4D1-4D3E-9687-83752519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E140C9"/>
    <w:pPr>
      <w:keepNext/>
      <w:outlineLvl w:val="0"/>
    </w:pPr>
    <w:rPr>
      <w:b/>
      <w:sz w:val="36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E140C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140C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140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6"/>
    </w:rPr>
  </w:style>
  <w:style w:type="paragraph" w:styleId="2">
    <w:name w:val="Body Text 2"/>
    <w:basedOn w:val="a"/>
    <w:link w:val="20"/>
    <w:uiPriority w:val="99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6"/>
    </w:rPr>
  </w:style>
  <w:style w:type="paragraph" w:styleId="a5">
    <w:name w:val="header"/>
    <w:basedOn w:val="a"/>
    <w:link w:val="a6"/>
    <w:uiPriority w:val="99"/>
    <w:rsid w:val="00230E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30E7F"/>
    <w:rPr>
      <w:rFonts w:cs="Times New Roman"/>
      <w:sz w:val="26"/>
    </w:rPr>
  </w:style>
  <w:style w:type="paragraph" w:styleId="a7">
    <w:name w:val="footer"/>
    <w:basedOn w:val="a"/>
    <w:link w:val="a8"/>
    <w:uiPriority w:val="99"/>
    <w:rsid w:val="00230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30E7F"/>
    <w:rPr>
      <w:rFonts w:cs="Times New Roman"/>
      <w:sz w:val="26"/>
    </w:rPr>
  </w:style>
  <w:style w:type="table" w:styleId="a9">
    <w:name w:val="Table Professional"/>
    <w:basedOn w:val="a1"/>
    <w:uiPriority w:val="99"/>
    <w:rsid w:val="00230E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HomeWork LTD 923-247</Company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Витальевич</dc:creator>
  <cp:keywords/>
  <dc:description/>
  <cp:lastModifiedBy>admin</cp:lastModifiedBy>
  <cp:revision>2</cp:revision>
  <dcterms:created xsi:type="dcterms:W3CDTF">2014-03-09T18:10:00Z</dcterms:created>
  <dcterms:modified xsi:type="dcterms:W3CDTF">2014-03-09T18:10:00Z</dcterms:modified>
</cp:coreProperties>
</file>