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60" w:rsidRDefault="00FF3760" w:rsidP="00987F40">
      <w:pPr>
        <w:pStyle w:val="4"/>
        <w:ind w:firstLine="0"/>
        <w:rPr>
          <w:b/>
        </w:rPr>
      </w:pPr>
    </w:p>
    <w:p w:rsidR="00987F40" w:rsidRDefault="00367789" w:rsidP="00987F40">
      <w:pPr>
        <w:pStyle w:val="4"/>
        <w:ind w:firstLine="0"/>
        <w:rPr>
          <w:b/>
        </w:rPr>
      </w:pPr>
      <w:r w:rsidRPr="006364AB">
        <w:rPr>
          <w:b/>
        </w:rPr>
        <w:t>ВВЕДЕНИЕ</w:t>
      </w:r>
    </w:p>
    <w:p w:rsidR="00B83240" w:rsidRPr="00B83240" w:rsidRDefault="00B83240" w:rsidP="00B83240"/>
    <w:p w:rsidR="00987F40" w:rsidRDefault="00987F40" w:rsidP="00987F40">
      <w:pPr>
        <w:pStyle w:val="1"/>
        <w:spacing w:line="360" w:lineRule="auto"/>
        <w:ind w:firstLine="851"/>
      </w:pPr>
      <w:r>
        <w:t>Управление персоналом – жизненно обусловленная стратегическая функция, в течение 20 века сформировавшаяся в самостоятельную структуру в ходе эволюции многообразных форм управления.</w:t>
      </w:r>
    </w:p>
    <w:p w:rsidR="00987F40" w:rsidRDefault="00987F40" w:rsidP="00987F40">
      <w:pPr>
        <w:pStyle w:val="a3"/>
        <w:spacing w:line="360" w:lineRule="auto"/>
        <w:ind w:firstLine="851"/>
        <w:jc w:val="both"/>
      </w:pPr>
      <w:r>
        <w:t xml:space="preserve">Как оказалось, основной мерой </w:t>
      </w:r>
      <w:r w:rsidR="00531EF6">
        <w:t>прогресса,</w:t>
      </w:r>
      <w:r>
        <w:t xml:space="preserve"> и развития деятельности является человек с его потребностями, мотивациями и конкретными интересами.</w:t>
      </w:r>
      <w:r w:rsidR="00C0735C" w:rsidRPr="00C0735C">
        <w:rPr>
          <w:color w:val="000000"/>
        </w:rPr>
        <w:t xml:space="preserve"> </w:t>
      </w:r>
      <w:r w:rsidR="00C0735C" w:rsidRPr="00BE7492">
        <w:rPr>
          <w:color w:val="000000"/>
        </w:rPr>
        <w:t>[</w:t>
      </w:r>
      <w:r w:rsidR="00C0735C">
        <w:rPr>
          <w:color w:val="000000"/>
        </w:rPr>
        <w:t>1</w:t>
      </w:r>
      <w:r w:rsidR="00C0735C" w:rsidRPr="00BE7492">
        <w:rPr>
          <w:color w:val="000000"/>
        </w:rPr>
        <w:t>,</w:t>
      </w:r>
      <w:r w:rsidR="00C0735C">
        <w:rPr>
          <w:color w:val="000000"/>
        </w:rPr>
        <w:t xml:space="preserve"> </w:t>
      </w:r>
      <w:r w:rsidR="00C0735C" w:rsidRPr="00BE7492">
        <w:rPr>
          <w:color w:val="000000"/>
        </w:rPr>
        <w:t>с.</w:t>
      </w:r>
      <w:r w:rsidR="00C0735C">
        <w:rPr>
          <w:color w:val="000000"/>
        </w:rPr>
        <w:t>2</w:t>
      </w:r>
      <w:r w:rsidR="00C0735C" w:rsidRPr="00BE7492">
        <w:rPr>
          <w:color w:val="000000"/>
        </w:rPr>
        <w:t>70].</w:t>
      </w:r>
    </w:p>
    <w:p w:rsidR="00987F40" w:rsidRDefault="00987F40" w:rsidP="00987F40">
      <w:pPr>
        <w:spacing w:line="360" w:lineRule="auto"/>
        <w:ind w:firstLine="851"/>
        <w:jc w:val="both"/>
        <w:rPr>
          <w:sz w:val="28"/>
          <w:szCs w:val="28"/>
        </w:rPr>
      </w:pPr>
      <w:r>
        <w:rPr>
          <w:sz w:val="28"/>
          <w:szCs w:val="28"/>
        </w:rPr>
        <w:t>Управление персоналом, как социальная функция, т.о. явилась объективным продолжением человеческой потребности и способности к самосохранению, но уже на более высоком уровне – уровне человеческих организаций.</w:t>
      </w:r>
    </w:p>
    <w:p w:rsidR="00987F40" w:rsidRDefault="00987F40" w:rsidP="00987F40">
      <w:pPr>
        <w:spacing w:line="360" w:lineRule="auto"/>
        <w:ind w:firstLine="851"/>
        <w:jc w:val="both"/>
        <w:rPr>
          <w:sz w:val="28"/>
          <w:szCs w:val="28"/>
        </w:rPr>
      </w:pPr>
      <w:r>
        <w:rPr>
          <w:sz w:val="28"/>
          <w:szCs w:val="28"/>
        </w:rPr>
        <w:t>В связи с этим меняются отношения между руководителями организаций, между руководителем и подчинёнными, между всеми работниками внутри организации. Меняется отношение и к персоналу организации, т.к. социальная направленность экономических реформ поворачивает их лицом к человеку, персоналу организации.</w:t>
      </w:r>
    </w:p>
    <w:p w:rsidR="00987F40" w:rsidRDefault="00987F40" w:rsidP="00987F40">
      <w:pPr>
        <w:spacing w:line="360" w:lineRule="auto"/>
        <w:ind w:firstLine="851"/>
        <w:jc w:val="both"/>
        <w:rPr>
          <w:sz w:val="28"/>
          <w:szCs w:val="28"/>
        </w:rPr>
      </w:pPr>
      <w:r>
        <w:rPr>
          <w:sz w:val="28"/>
          <w:szCs w:val="28"/>
        </w:rPr>
        <w:t>Управление персоналом сосредоточено на рабочих и служащих, находящихся в организационной среде фирмы.</w:t>
      </w:r>
    </w:p>
    <w:p w:rsidR="00987F40" w:rsidRDefault="00987F40" w:rsidP="00987F40">
      <w:pPr>
        <w:spacing w:line="360" w:lineRule="auto"/>
        <w:ind w:firstLine="851"/>
        <w:jc w:val="both"/>
        <w:rPr>
          <w:sz w:val="28"/>
          <w:szCs w:val="28"/>
        </w:rPr>
      </w:pPr>
      <w:r>
        <w:rPr>
          <w:sz w:val="28"/>
          <w:szCs w:val="28"/>
        </w:rPr>
        <w:t>Оно в целом касается руководителей низшего, среднего и высшего звеньев управления.</w:t>
      </w:r>
    </w:p>
    <w:p w:rsidR="00987F40" w:rsidRDefault="00987F40" w:rsidP="00987F40">
      <w:pPr>
        <w:spacing w:line="360" w:lineRule="auto"/>
        <w:ind w:firstLine="851"/>
        <w:jc w:val="both"/>
        <w:rPr>
          <w:sz w:val="28"/>
          <w:szCs w:val="28"/>
        </w:rPr>
      </w:pPr>
      <w:r>
        <w:rPr>
          <w:sz w:val="28"/>
          <w:szCs w:val="28"/>
        </w:rPr>
        <w:t>Крупные, средние и малые фирмы ясно осознают: для того, чтобы развиваться, преуспевать, сохранять здоровье людей и стабильность коллектива, они должны оптимизировать отдачу от вложений любых ресурсов, будь то ресурсы финансовые, материальные или человеческие.</w:t>
      </w:r>
    </w:p>
    <w:p w:rsidR="00987F40" w:rsidRDefault="00987F40" w:rsidP="00987F40">
      <w:pPr>
        <w:spacing w:line="360" w:lineRule="auto"/>
        <w:ind w:firstLine="851"/>
        <w:jc w:val="both"/>
        <w:rPr>
          <w:sz w:val="28"/>
          <w:szCs w:val="28"/>
        </w:rPr>
      </w:pPr>
      <w:r>
        <w:rPr>
          <w:sz w:val="28"/>
          <w:szCs w:val="28"/>
        </w:rPr>
        <w:t>Управление человеческими ресурсами – это деятельность, выполняемая на предприятиях, которая способствует наиболее эффективному использованию рабочих и служащих для достижения организационных и личных целей.</w:t>
      </w:r>
    </w:p>
    <w:p w:rsidR="00987F40" w:rsidRDefault="00987F40" w:rsidP="00987F40">
      <w:pPr>
        <w:spacing w:line="360" w:lineRule="auto"/>
        <w:ind w:firstLine="851"/>
        <w:jc w:val="both"/>
        <w:rPr>
          <w:sz w:val="28"/>
          <w:szCs w:val="28"/>
        </w:rPr>
      </w:pPr>
      <w:r>
        <w:rPr>
          <w:sz w:val="28"/>
          <w:szCs w:val="28"/>
        </w:rPr>
        <w:lastRenderedPageBreak/>
        <w:t>Политика управления персоналом – общее руководство в принятии решений по важнейшим направлениям в области управления персоналом.</w:t>
      </w:r>
    </w:p>
    <w:p w:rsidR="00297597" w:rsidRDefault="00987F40" w:rsidP="00987F40">
      <w:pPr>
        <w:spacing w:line="360" w:lineRule="auto"/>
        <w:ind w:firstLine="851"/>
        <w:jc w:val="both"/>
        <w:rPr>
          <w:sz w:val="28"/>
          <w:szCs w:val="28"/>
        </w:rPr>
      </w:pPr>
      <w:r>
        <w:rPr>
          <w:sz w:val="28"/>
          <w:szCs w:val="28"/>
        </w:rPr>
        <w:t>«Технология управления  персоналом – специфическое направление деятельности отдела по управлению персоналом: подробно объяснять людям их служебные обязанности и как строить свою деятельность».</w:t>
      </w:r>
    </w:p>
    <w:p w:rsidR="00987F40" w:rsidRDefault="00297597" w:rsidP="00987F40">
      <w:pPr>
        <w:spacing w:line="360" w:lineRule="auto"/>
        <w:ind w:firstLine="851"/>
        <w:jc w:val="both"/>
        <w:rPr>
          <w:sz w:val="28"/>
          <w:szCs w:val="28"/>
        </w:rPr>
      </w:pPr>
      <w:r>
        <w:rPr>
          <w:sz w:val="28"/>
          <w:szCs w:val="28"/>
        </w:rPr>
        <w:t xml:space="preserve"> </w:t>
      </w:r>
      <w:r w:rsidR="00987F40">
        <w:rPr>
          <w:sz w:val="28"/>
          <w:szCs w:val="28"/>
        </w:rPr>
        <w:t xml:space="preserve">Итак, грамотная, профессионально организованная работа с персоналом является важнейшей основой экономической эффективности работы фирмы. </w:t>
      </w:r>
    </w:p>
    <w:p w:rsidR="00987F40" w:rsidRDefault="00987F40" w:rsidP="00987F40">
      <w:pPr>
        <w:spacing w:line="360" w:lineRule="auto"/>
        <w:ind w:firstLine="900"/>
        <w:jc w:val="both"/>
        <w:rPr>
          <w:sz w:val="28"/>
          <w:szCs w:val="28"/>
        </w:rPr>
      </w:pPr>
      <w:r>
        <w:rPr>
          <w:sz w:val="28"/>
          <w:szCs w:val="28"/>
        </w:rPr>
        <w:t xml:space="preserve"> «Бум» организации управления персоналом – как науки управления начался в США в1910 году, когда при рассмотрении в межведомственной торговой комиссии запроса железнодорожной компании об очередном повышении тарифов на перевозку эксперт Х. Эмарсон (известный специалист в области управления) после анализа состояния железной дороги дал заключение: «железные дороги могут ежедневно экономить 1 млн. долларов за счёт введения научного управления», которое ошеломило Америку.</w:t>
      </w:r>
    </w:p>
    <w:p w:rsidR="00987F40" w:rsidRDefault="00987F40" w:rsidP="00987F40">
      <w:pPr>
        <w:spacing w:line="360" w:lineRule="auto"/>
        <w:ind w:firstLine="851"/>
        <w:jc w:val="both"/>
        <w:rPr>
          <w:sz w:val="28"/>
          <w:szCs w:val="28"/>
        </w:rPr>
      </w:pPr>
      <w:r>
        <w:rPr>
          <w:sz w:val="28"/>
          <w:szCs w:val="28"/>
        </w:rPr>
        <w:t>Это подтверждает вышесказанное, что управление персоналом как производственная, экономическая наука является основой экономического роста, как каждой фирмы, так и всего государства в целом.</w:t>
      </w:r>
    </w:p>
    <w:p w:rsidR="00111DD8" w:rsidRPr="00BE7492" w:rsidRDefault="00111DD8" w:rsidP="00111DD8">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xml:space="preserve">Целью курсовой работы является исследование организационной структуры управления предприятием и разработка практических рекомендаций по её совершенствованию. </w:t>
      </w:r>
    </w:p>
    <w:p w:rsidR="00111DD8" w:rsidRPr="00BE7492" w:rsidRDefault="00111DD8" w:rsidP="00111DD8">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xml:space="preserve">Цель курсовой работы рассматривается через её задачи, к которым относятся: </w:t>
      </w:r>
    </w:p>
    <w:p w:rsidR="00111DD8" w:rsidRPr="00BE7492" w:rsidRDefault="00111DD8" w:rsidP="005A3B06">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xml:space="preserve">- изучить понятие, особенности и области применения основных типов организационных структур; </w:t>
      </w:r>
    </w:p>
    <w:p w:rsidR="00111DD8" w:rsidRPr="00BE7492" w:rsidRDefault="00111DD8" w:rsidP="005A3B06">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w:t>
      </w:r>
      <w:r>
        <w:rPr>
          <w:rFonts w:ascii="Times New Roman" w:hAnsi="Times New Roman"/>
          <w:sz w:val="28"/>
          <w:szCs w:val="28"/>
        </w:rPr>
        <w:t xml:space="preserve"> изучить</w:t>
      </w:r>
      <w:r w:rsidRPr="00BE7492">
        <w:rPr>
          <w:rFonts w:ascii="Times New Roman" w:hAnsi="Times New Roman"/>
          <w:sz w:val="28"/>
          <w:szCs w:val="28"/>
        </w:rPr>
        <w:t xml:space="preserve"> </w:t>
      </w:r>
      <w:r w:rsidR="00C1025B">
        <w:rPr>
          <w:rFonts w:ascii="Times New Roman" w:hAnsi="Times New Roman"/>
          <w:color w:val="000000"/>
          <w:sz w:val="28"/>
          <w:szCs w:val="28"/>
        </w:rPr>
        <w:t>п</w:t>
      </w:r>
      <w:r w:rsidRPr="00111DD8">
        <w:rPr>
          <w:rFonts w:ascii="Times New Roman" w:hAnsi="Times New Roman"/>
          <w:color w:val="000000"/>
          <w:sz w:val="28"/>
          <w:szCs w:val="28"/>
        </w:rPr>
        <w:t>онятие, цели и функции системы управления персоналом</w:t>
      </w:r>
      <w:r w:rsidRPr="00BE7492">
        <w:rPr>
          <w:rFonts w:ascii="Times New Roman" w:hAnsi="Times New Roman"/>
          <w:sz w:val="28"/>
          <w:szCs w:val="28"/>
        </w:rPr>
        <w:t>;</w:t>
      </w:r>
    </w:p>
    <w:p w:rsidR="00111DD8" w:rsidRDefault="00111DD8" w:rsidP="005A3B06">
      <w:pPr>
        <w:widowControl w:val="0"/>
        <w:autoSpaceDE w:val="0"/>
        <w:autoSpaceDN w:val="0"/>
        <w:adjustRightInd w:val="0"/>
        <w:spacing w:line="360" w:lineRule="auto"/>
        <w:ind w:firstLine="709"/>
        <w:jc w:val="both"/>
        <w:rPr>
          <w:sz w:val="28"/>
          <w:szCs w:val="28"/>
        </w:rPr>
      </w:pPr>
      <w:r w:rsidRPr="00C1025B">
        <w:rPr>
          <w:sz w:val="28"/>
          <w:szCs w:val="28"/>
        </w:rPr>
        <w:t xml:space="preserve">- </w:t>
      </w:r>
      <w:r w:rsidR="00C1025B" w:rsidRPr="00C1025B">
        <w:rPr>
          <w:sz w:val="28"/>
          <w:szCs w:val="28"/>
        </w:rPr>
        <w:t>провести анализ существующих структур управления организационными системами</w:t>
      </w:r>
      <w:r w:rsidRPr="00C1025B">
        <w:rPr>
          <w:sz w:val="28"/>
          <w:szCs w:val="28"/>
        </w:rPr>
        <w:t>;</w:t>
      </w:r>
    </w:p>
    <w:p w:rsidR="00C1025B" w:rsidRPr="00C1025B" w:rsidRDefault="00C1025B" w:rsidP="005A3B06">
      <w:pPr>
        <w:widowControl w:val="0"/>
        <w:autoSpaceDE w:val="0"/>
        <w:autoSpaceDN w:val="0"/>
        <w:adjustRightInd w:val="0"/>
        <w:spacing w:line="360" w:lineRule="auto"/>
        <w:ind w:firstLine="709"/>
        <w:jc w:val="both"/>
        <w:rPr>
          <w:sz w:val="28"/>
          <w:szCs w:val="28"/>
        </w:rPr>
      </w:pPr>
      <w:r>
        <w:rPr>
          <w:sz w:val="28"/>
          <w:szCs w:val="28"/>
        </w:rPr>
        <w:t xml:space="preserve">- проанализировать основные </w:t>
      </w:r>
      <w:r>
        <w:rPr>
          <w:rFonts w:ascii="Times New Roman CYR" w:hAnsi="Times New Roman CYR" w:cs="Times New Roman CYR"/>
          <w:bCs/>
          <w:sz w:val="28"/>
          <w:szCs w:val="28"/>
        </w:rPr>
        <w:t>м</w:t>
      </w:r>
      <w:r w:rsidRPr="00C1025B">
        <w:rPr>
          <w:rFonts w:ascii="Times New Roman CYR" w:hAnsi="Times New Roman CYR" w:cs="Times New Roman CYR"/>
          <w:bCs/>
          <w:sz w:val="28"/>
          <w:szCs w:val="28"/>
        </w:rPr>
        <w:t>етоды управления организационными системами</w:t>
      </w:r>
      <w:r>
        <w:rPr>
          <w:rFonts w:ascii="Times New Roman CYR" w:hAnsi="Times New Roman CYR" w:cs="Times New Roman CYR"/>
          <w:bCs/>
          <w:sz w:val="28"/>
          <w:szCs w:val="28"/>
        </w:rPr>
        <w:t>;</w:t>
      </w:r>
    </w:p>
    <w:p w:rsidR="00111DD8" w:rsidRPr="00BE7492" w:rsidRDefault="00111DD8" w:rsidP="005A3B06">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lastRenderedPageBreak/>
        <w:t xml:space="preserve">- произвести  анализ </w:t>
      </w:r>
      <w:r w:rsidR="003E4BBE">
        <w:rPr>
          <w:rFonts w:ascii="Times New Roman" w:hAnsi="Times New Roman"/>
          <w:sz w:val="28"/>
          <w:szCs w:val="28"/>
        </w:rPr>
        <w:t xml:space="preserve">технологии управления </w:t>
      </w:r>
      <w:r w:rsidRPr="00BE7492">
        <w:rPr>
          <w:rFonts w:ascii="Times New Roman" w:hAnsi="Times New Roman"/>
          <w:sz w:val="28"/>
          <w:szCs w:val="28"/>
        </w:rPr>
        <w:t xml:space="preserve"> </w:t>
      </w:r>
      <w:r w:rsidR="003E4BBE">
        <w:rPr>
          <w:rFonts w:ascii="Times New Roman" w:hAnsi="Times New Roman"/>
          <w:sz w:val="28"/>
          <w:szCs w:val="28"/>
        </w:rPr>
        <w:t>персоналом на</w:t>
      </w:r>
      <w:r w:rsidRPr="00BE7492">
        <w:rPr>
          <w:rFonts w:ascii="Times New Roman" w:hAnsi="Times New Roman"/>
          <w:sz w:val="28"/>
          <w:szCs w:val="28"/>
        </w:rPr>
        <w:t xml:space="preserve"> ОАО «Мценский литейный завод»</w:t>
      </w:r>
    </w:p>
    <w:p w:rsidR="00111DD8" w:rsidRPr="00BE7492" w:rsidRDefault="00111DD8" w:rsidP="005A3B06">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разработать рекомендации  по совершенствованию организационной  структуры управления  исследуемого предприятия.</w:t>
      </w:r>
    </w:p>
    <w:p w:rsidR="00111DD8" w:rsidRDefault="00111DD8" w:rsidP="00111DD8">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xml:space="preserve">Объектом  исследования  курсовой работы  является ОАО </w:t>
      </w:r>
      <w:r>
        <w:rPr>
          <w:rFonts w:ascii="Times New Roman" w:hAnsi="Times New Roman"/>
          <w:sz w:val="28"/>
          <w:szCs w:val="28"/>
        </w:rPr>
        <w:t>«</w:t>
      </w:r>
      <w:r w:rsidRPr="00BE7492">
        <w:rPr>
          <w:rFonts w:ascii="Times New Roman" w:hAnsi="Times New Roman"/>
          <w:sz w:val="28"/>
          <w:szCs w:val="28"/>
        </w:rPr>
        <w:t>Мценский  литейный завод».</w:t>
      </w:r>
      <w:r>
        <w:rPr>
          <w:rFonts w:ascii="Times New Roman" w:hAnsi="Times New Roman"/>
          <w:sz w:val="28"/>
          <w:szCs w:val="28"/>
        </w:rPr>
        <w:t xml:space="preserve"> </w:t>
      </w: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BE39B9" w:rsidRDefault="00BE39B9" w:rsidP="00111DD8">
      <w:pPr>
        <w:pStyle w:val="a8"/>
        <w:spacing w:after="0" w:line="360" w:lineRule="auto"/>
        <w:ind w:left="0" w:firstLine="709"/>
        <w:jc w:val="both"/>
        <w:rPr>
          <w:rFonts w:ascii="Times New Roman" w:hAnsi="Times New Roman"/>
          <w:sz w:val="28"/>
          <w:szCs w:val="28"/>
        </w:rPr>
      </w:pPr>
    </w:p>
    <w:p w:rsidR="00BE39B9" w:rsidRDefault="00BE39B9" w:rsidP="00111DD8">
      <w:pPr>
        <w:pStyle w:val="a8"/>
        <w:spacing w:after="0" w:line="360" w:lineRule="auto"/>
        <w:ind w:left="0" w:firstLine="709"/>
        <w:jc w:val="both"/>
        <w:rPr>
          <w:rFonts w:ascii="Times New Roman" w:hAnsi="Times New Roman"/>
          <w:sz w:val="28"/>
          <w:szCs w:val="28"/>
        </w:rPr>
      </w:pPr>
    </w:p>
    <w:p w:rsidR="00BE39B9" w:rsidRDefault="00BE39B9" w:rsidP="00111DD8">
      <w:pPr>
        <w:pStyle w:val="a8"/>
        <w:spacing w:after="0" w:line="360" w:lineRule="auto"/>
        <w:ind w:left="0" w:firstLine="709"/>
        <w:jc w:val="both"/>
        <w:rPr>
          <w:rFonts w:ascii="Times New Roman" w:hAnsi="Times New Roman"/>
          <w:sz w:val="28"/>
          <w:szCs w:val="28"/>
        </w:rPr>
      </w:pPr>
    </w:p>
    <w:p w:rsidR="00BE39B9" w:rsidRDefault="00BE39B9"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111DD8">
      <w:pPr>
        <w:pStyle w:val="a8"/>
        <w:spacing w:after="0" w:line="360" w:lineRule="auto"/>
        <w:ind w:left="0" w:firstLine="709"/>
        <w:jc w:val="both"/>
        <w:rPr>
          <w:rFonts w:ascii="Times New Roman" w:hAnsi="Times New Roman"/>
          <w:sz w:val="28"/>
          <w:szCs w:val="28"/>
        </w:rPr>
      </w:pPr>
    </w:p>
    <w:p w:rsidR="00505BF0" w:rsidRDefault="00505BF0" w:rsidP="008A3C30">
      <w:pPr>
        <w:spacing w:after="100" w:afterAutospacing="1" w:line="360" w:lineRule="auto"/>
        <w:ind w:firstLine="709"/>
        <w:jc w:val="both"/>
        <w:rPr>
          <w:b/>
          <w:sz w:val="28"/>
          <w:szCs w:val="28"/>
        </w:rPr>
      </w:pPr>
      <w:r w:rsidRPr="00804B5B">
        <w:rPr>
          <w:b/>
          <w:color w:val="000000"/>
          <w:sz w:val="28"/>
          <w:szCs w:val="28"/>
        </w:rPr>
        <w:lastRenderedPageBreak/>
        <w:t xml:space="preserve">1 </w:t>
      </w:r>
      <w:r w:rsidRPr="00736278">
        <w:rPr>
          <w:b/>
          <w:sz w:val="28"/>
          <w:szCs w:val="28"/>
        </w:rPr>
        <w:t>ТЕОРЕТИЧЕСКИЕ ОСНОВЫ  ПРОЦЕССА УПРАВЛЕНИЯ ПРЕДПРИЯТИЕМ</w:t>
      </w:r>
    </w:p>
    <w:p w:rsidR="00505BF0" w:rsidRDefault="00505BF0" w:rsidP="00505BF0">
      <w:pPr>
        <w:tabs>
          <w:tab w:val="left" w:pos="-1620"/>
        </w:tabs>
        <w:spacing w:line="360" w:lineRule="auto"/>
        <w:ind w:firstLine="709"/>
        <w:jc w:val="both"/>
        <w:rPr>
          <w:b/>
          <w:color w:val="000000"/>
          <w:sz w:val="28"/>
          <w:szCs w:val="28"/>
        </w:rPr>
      </w:pPr>
      <w:r>
        <w:rPr>
          <w:b/>
          <w:color w:val="000000"/>
          <w:sz w:val="28"/>
          <w:szCs w:val="28"/>
        </w:rPr>
        <w:t xml:space="preserve">1.1 </w:t>
      </w:r>
      <w:r w:rsidRPr="00804B5B">
        <w:rPr>
          <w:b/>
          <w:color w:val="000000"/>
          <w:sz w:val="28"/>
          <w:szCs w:val="28"/>
        </w:rPr>
        <w:t>Понятие, цели и функции системы управления персоналом</w:t>
      </w:r>
    </w:p>
    <w:p w:rsidR="005A3B06" w:rsidRPr="00804B5B" w:rsidRDefault="005A3B06" w:rsidP="00505BF0">
      <w:pPr>
        <w:tabs>
          <w:tab w:val="left" w:pos="-1620"/>
        </w:tabs>
        <w:spacing w:line="360" w:lineRule="auto"/>
        <w:ind w:firstLine="709"/>
        <w:jc w:val="both"/>
        <w:rPr>
          <w:b/>
          <w:color w:val="000000"/>
          <w:sz w:val="28"/>
          <w:szCs w:val="28"/>
        </w:rPr>
      </w:pPr>
    </w:p>
    <w:p w:rsidR="00505BF0" w:rsidRPr="00804B5B" w:rsidRDefault="00505BF0" w:rsidP="00BE39B9">
      <w:pPr>
        <w:shd w:val="clear" w:color="auto" w:fill="FFFFFF"/>
        <w:spacing w:line="360" w:lineRule="auto"/>
        <w:ind w:firstLine="709"/>
        <w:jc w:val="both"/>
        <w:rPr>
          <w:color w:val="000000"/>
          <w:sz w:val="28"/>
          <w:szCs w:val="28"/>
        </w:rPr>
      </w:pPr>
      <w:r w:rsidRPr="00804B5B">
        <w:rPr>
          <w:bCs/>
          <w:color w:val="000000"/>
          <w:sz w:val="28"/>
          <w:szCs w:val="28"/>
        </w:rPr>
        <w:t xml:space="preserve">Управление персоналом организации </w:t>
      </w:r>
      <w:r>
        <w:rPr>
          <w:bCs/>
          <w:color w:val="000000"/>
          <w:sz w:val="28"/>
          <w:szCs w:val="28"/>
        </w:rPr>
        <w:t>–</w:t>
      </w:r>
      <w:r w:rsidRPr="00804B5B">
        <w:rPr>
          <w:bCs/>
          <w:color w:val="000000"/>
          <w:sz w:val="28"/>
          <w:szCs w:val="28"/>
        </w:rPr>
        <w:t xml:space="preserve"> целенаправленная деятельность руководящего состава организации, руководителей и специалистов подразделений системы управления персоналом, включающая разработку концепции и стратегии кадровой политики, принципов и методов управления персоналом организации. Управление персоналом заключается в формировании системы управления персоналом; планировании кадровой работы, разработке оперативного плана работы с персоналом; проведении маркетинга персонала; определении кадрового потенциала и потребности организации в персонале.</w:t>
      </w:r>
      <w:r w:rsidRPr="00804B5B">
        <w:rPr>
          <w:b/>
          <w:bCs/>
          <w:color w:val="000000"/>
          <w:sz w:val="28"/>
          <w:szCs w:val="28"/>
        </w:rPr>
        <w:t xml:space="preserve"> </w:t>
      </w:r>
      <w:r w:rsidRPr="00804B5B">
        <w:rPr>
          <w:color w:val="000000"/>
          <w:sz w:val="28"/>
          <w:szCs w:val="28"/>
        </w:rPr>
        <w:t xml:space="preserve">Управление персоналом организации охватывает широкий спектр функций от приема до увольнения кадров: наем, отбор и прием персонала; деловая оценка персонала при приеме, аттестации, подборе; профориентация и трудовая адаптация; мотивация трудовой деятельности персонала и его использования; организация труда и соблюдение этики деловых отношений; управление конфликтами и стрессами; обеспечение безопасности персонала; управление нововведениями в кадровой работе; обучение, повышение квалификации и переподготовка кадров; управление деловой карьерой и служебно-профессиональным продвижением; управление поведением персонала в организации; управление социальным развитием; высвобождение персонала. Управление персоналом организации предусматривает информационное, техническое, нормативно-методическое, правовое и документационное обеспечение системы управления персоналом. Руководители и работники подразделений системы управления персоналом организации решают вопросы оценки результативности труда руководителей и специалистов управления, оценки деятельности подразделений системы управления </w:t>
      </w:r>
      <w:r w:rsidRPr="00804B5B">
        <w:rPr>
          <w:color w:val="000000"/>
          <w:sz w:val="28"/>
          <w:szCs w:val="28"/>
        </w:rPr>
        <w:lastRenderedPageBreak/>
        <w:t>организации, оценки экономической и социальной эффективности совершенствования управления персоналом, аудита персонала.</w:t>
      </w:r>
    </w:p>
    <w:p w:rsidR="00505BF0" w:rsidRPr="00804B5B" w:rsidRDefault="00505BF0" w:rsidP="00505BF0">
      <w:pPr>
        <w:shd w:val="clear" w:color="auto" w:fill="FFFFFF"/>
        <w:spacing w:line="360" w:lineRule="auto"/>
        <w:ind w:firstLine="709"/>
        <w:jc w:val="both"/>
        <w:rPr>
          <w:color w:val="000000"/>
          <w:sz w:val="28"/>
          <w:szCs w:val="28"/>
        </w:rPr>
      </w:pPr>
      <w:r w:rsidRPr="00804B5B">
        <w:rPr>
          <w:color w:val="000000"/>
          <w:sz w:val="28"/>
          <w:szCs w:val="28"/>
        </w:rPr>
        <w:t>Все эти вопросы находят свое отражение в философии управления персо</w:t>
      </w:r>
      <w:r w:rsidR="00C0735C">
        <w:rPr>
          <w:color w:val="000000"/>
          <w:sz w:val="28"/>
          <w:szCs w:val="28"/>
        </w:rPr>
        <w:t>налом организации</w:t>
      </w:r>
      <w:r w:rsidR="00C0735C" w:rsidRPr="00C0735C">
        <w:rPr>
          <w:color w:val="000000"/>
          <w:sz w:val="28"/>
          <w:szCs w:val="28"/>
        </w:rPr>
        <w:t xml:space="preserve"> </w:t>
      </w:r>
      <w:r w:rsidR="00C0735C" w:rsidRPr="00BE7492">
        <w:rPr>
          <w:color w:val="000000"/>
          <w:sz w:val="28"/>
          <w:szCs w:val="28"/>
        </w:rPr>
        <w:t>[</w:t>
      </w:r>
      <w:r w:rsidR="00C0735C">
        <w:rPr>
          <w:color w:val="000000"/>
          <w:sz w:val="28"/>
          <w:szCs w:val="28"/>
        </w:rPr>
        <w:t>2</w:t>
      </w:r>
      <w:r w:rsidR="00C0735C" w:rsidRPr="00BE7492">
        <w:rPr>
          <w:color w:val="000000"/>
          <w:sz w:val="28"/>
          <w:szCs w:val="28"/>
        </w:rPr>
        <w:t>,с.</w:t>
      </w:r>
      <w:r w:rsidR="00C0735C">
        <w:rPr>
          <w:color w:val="000000"/>
          <w:sz w:val="28"/>
          <w:szCs w:val="28"/>
        </w:rPr>
        <w:t>3</w:t>
      </w:r>
      <w:r w:rsidR="00C0735C" w:rsidRPr="00BE7492">
        <w:rPr>
          <w:color w:val="000000"/>
          <w:sz w:val="28"/>
          <w:szCs w:val="28"/>
        </w:rPr>
        <w:t>70].</w:t>
      </w:r>
    </w:p>
    <w:p w:rsidR="00505BF0" w:rsidRPr="00804B5B" w:rsidRDefault="00505BF0" w:rsidP="00505BF0">
      <w:pPr>
        <w:shd w:val="clear" w:color="auto" w:fill="FFFFFF"/>
        <w:tabs>
          <w:tab w:val="left" w:pos="-2340"/>
        </w:tabs>
        <w:spacing w:line="360" w:lineRule="auto"/>
        <w:ind w:firstLine="709"/>
        <w:jc w:val="both"/>
        <w:rPr>
          <w:color w:val="000000"/>
          <w:sz w:val="28"/>
          <w:szCs w:val="28"/>
        </w:rPr>
      </w:pPr>
      <w:r w:rsidRPr="00804B5B">
        <w:rPr>
          <w:color w:val="000000"/>
          <w:sz w:val="28"/>
          <w:szCs w:val="28"/>
        </w:rPr>
        <w:t>Регламентироваться общими для всех принципами, а в организации нет одинаковых людей; новые работники быстрее адаптируются к существующей системе моральных ценностей и требованиям администрации; администрация проводит свою кадровую политику, часто отличающуюся от других организаций; руководящий состав организации меняется, но преемственность должна сохраняться и работники должны жить по общим сложившимся правилам; разнообразие вероисповедания влияет на отношение людей к работе, поэтому следует иметь общие принципы (правила), обязательные для представителей всех религий.</w:t>
      </w:r>
    </w:p>
    <w:p w:rsidR="00505BF0" w:rsidRPr="00E2467D" w:rsidRDefault="00505BF0" w:rsidP="00505BF0">
      <w:pPr>
        <w:shd w:val="clear" w:color="auto" w:fill="FFFFFF"/>
        <w:spacing w:line="360" w:lineRule="auto"/>
        <w:ind w:firstLine="709"/>
        <w:jc w:val="both"/>
        <w:rPr>
          <w:color w:val="000000"/>
          <w:sz w:val="28"/>
          <w:szCs w:val="28"/>
        </w:rPr>
      </w:pPr>
      <w:r w:rsidRPr="00E2467D">
        <w:rPr>
          <w:color w:val="000000"/>
          <w:sz w:val="28"/>
          <w:szCs w:val="28"/>
        </w:rPr>
        <w:t>Цели и функции системы управления персоналом.</w:t>
      </w:r>
    </w:p>
    <w:p w:rsidR="00505BF0" w:rsidRPr="00804B5B" w:rsidRDefault="00505BF0" w:rsidP="00505BF0">
      <w:pPr>
        <w:shd w:val="clear" w:color="auto" w:fill="FFFFFF"/>
        <w:spacing w:line="360" w:lineRule="auto"/>
        <w:ind w:firstLine="709"/>
        <w:jc w:val="both"/>
        <w:rPr>
          <w:color w:val="000000"/>
          <w:sz w:val="28"/>
          <w:szCs w:val="28"/>
        </w:rPr>
      </w:pPr>
      <w:r w:rsidRPr="00804B5B">
        <w:rPr>
          <w:color w:val="000000"/>
          <w:sz w:val="28"/>
          <w:szCs w:val="28"/>
        </w:rPr>
        <w:t xml:space="preserve">Всю совокупность целей организации можно разделить на четыре вида, или блока: </w:t>
      </w:r>
      <w:r w:rsidRPr="00804B5B">
        <w:rPr>
          <w:bCs/>
          <w:color w:val="000000"/>
          <w:sz w:val="28"/>
          <w:szCs w:val="28"/>
        </w:rPr>
        <w:t>экономические, научно-технические, производственно-коммерческие и социальные.</w:t>
      </w:r>
      <w:r w:rsidRPr="00804B5B">
        <w:rPr>
          <w:b/>
          <w:bCs/>
          <w:color w:val="000000"/>
          <w:sz w:val="28"/>
          <w:szCs w:val="28"/>
        </w:rPr>
        <w:t xml:space="preserve"> </w:t>
      </w:r>
      <w:r w:rsidRPr="00804B5B">
        <w:rPr>
          <w:color w:val="000000"/>
          <w:sz w:val="28"/>
          <w:szCs w:val="28"/>
        </w:rPr>
        <w:t>Каждый из названных блоков имеет свою цель первого уровня, основное содержание которой можно кратко выразить следующим образом.</w:t>
      </w:r>
    </w:p>
    <w:p w:rsidR="00505BF0" w:rsidRPr="00804B5B" w:rsidRDefault="00505BF0" w:rsidP="00505BF0">
      <w:pPr>
        <w:shd w:val="clear" w:color="auto" w:fill="FFFFFF"/>
        <w:spacing w:line="360" w:lineRule="auto"/>
        <w:ind w:firstLine="709"/>
        <w:jc w:val="both"/>
        <w:rPr>
          <w:color w:val="000000"/>
          <w:sz w:val="28"/>
          <w:szCs w:val="28"/>
        </w:rPr>
      </w:pPr>
      <w:r w:rsidRPr="00E2467D">
        <w:rPr>
          <w:iCs/>
          <w:color w:val="000000"/>
          <w:sz w:val="28"/>
          <w:szCs w:val="28"/>
        </w:rPr>
        <w:t>Экономическая цель</w:t>
      </w:r>
      <w:r w:rsidRPr="00804B5B">
        <w:rPr>
          <w:i/>
          <w:iCs/>
          <w:color w:val="000000"/>
          <w:sz w:val="28"/>
          <w:szCs w:val="28"/>
        </w:rPr>
        <w:t xml:space="preserve"> </w:t>
      </w:r>
      <w:r>
        <w:rPr>
          <w:i/>
          <w:iCs/>
          <w:color w:val="000000"/>
          <w:sz w:val="28"/>
          <w:szCs w:val="28"/>
        </w:rPr>
        <w:t>–</w:t>
      </w:r>
      <w:r w:rsidRPr="00804B5B">
        <w:rPr>
          <w:i/>
          <w:iCs/>
          <w:color w:val="000000"/>
          <w:sz w:val="28"/>
          <w:szCs w:val="28"/>
        </w:rPr>
        <w:t xml:space="preserve"> </w:t>
      </w:r>
      <w:r w:rsidRPr="00804B5B">
        <w:rPr>
          <w:color w:val="000000"/>
          <w:sz w:val="28"/>
          <w:szCs w:val="28"/>
        </w:rPr>
        <w:t xml:space="preserve">получение расчетной величины прибыли от реализации продукции или услуг; </w:t>
      </w:r>
      <w:r w:rsidRPr="00804B5B">
        <w:rPr>
          <w:i/>
          <w:iCs/>
          <w:color w:val="000000"/>
          <w:sz w:val="28"/>
          <w:szCs w:val="28"/>
        </w:rPr>
        <w:t xml:space="preserve">научно-техническая цель </w:t>
      </w:r>
      <w:r>
        <w:rPr>
          <w:i/>
          <w:iCs/>
          <w:color w:val="000000"/>
          <w:sz w:val="28"/>
          <w:szCs w:val="28"/>
        </w:rPr>
        <w:t>–</w:t>
      </w:r>
      <w:r w:rsidRPr="00804B5B">
        <w:rPr>
          <w:i/>
          <w:iCs/>
          <w:color w:val="000000"/>
          <w:sz w:val="28"/>
          <w:szCs w:val="28"/>
        </w:rPr>
        <w:t xml:space="preserve"> </w:t>
      </w:r>
      <w:r w:rsidRPr="00804B5B">
        <w:rPr>
          <w:color w:val="000000"/>
          <w:sz w:val="28"/>
          <w:szCs w:val="28"/>
        </w:rPr>
        <w:t xml:space="preserve">обеспечение заданного научно-технического уровня продукции и разработок, а также повышение производительности труда за счет совершенствования технологии; </w:t>
      </w:r>
      <w:r w:rsidRPr="00E2467D">
        <w:rPr>
          <w:iCs/>
          <w:color w:val="000000"/>
          <w:sz w:val="28"/>
          <w:szCs w:val="28"/>
        </w:rPr>
        <w:t>производственно-коммерческая цель</w:t>
      </w:r>
      <w:r w:rsidRPr="00804B5B">
        <w:rPr>
          <w:i/>
          <w:iCs/>
          <w:color w:val="000000"/>
          <w:sz w:val="28"/>
          <w:szCs w:val="28"/>
        </w:rPr>
        <w:t xml:space="preserve"> </w:t>
      </w:r>
      <w:r>
        <w:rPr>
          <w:i/>
          <w:iCs/>
          <w:color w:val="000000"/>
          <w:sz w:val="28"/>
          <w:szCs w:val="28"/>
        </w:rPr>
        <w:t>–</w:t>
      </w:r>
      <w:r w:rsidRPr="00804B5B">
        <w:rPr>
          <w:i/>
          <w:iCs/>
          <w:color w:val="000000"/>
          <w:sz w:val="28"/>
          <w:szCs w:val="28"/>
        </w:rPr>
        <w:t xml:space="preserve"> </w:t>
      </w:r>
      <w:r w:rsidRPr="00804B5B">
        <w:rPr>
          <w:color w:val="000000"/>
          <w:sz w:val="28"/>
          <w:szCs w:val="28"/>
        </w:rPr>
        <w:t xml:space="preserve">производство и реализация продукции или услуг в заданном объеме и с заданной ритмичностью (обеспечивающие экономическую цель договорные обязательства, госзаказы </w:t>
      </w:r>
      <w:r>
        <w:rPr>
          <w:color w:val="000000"/>
          <w:sz w:val="28"/>
          <w:szCs w:val="28"/>
        </w:rPr>
        <w:t>и т.п.</w:t>
      </w:r>
      <w:r w:rsidRPr="00804B5B">
        <w:rPr>
          <w:color w:val="000000"/>
          <w:sz w:val="28"/>
          <w:szCs w:val="28"/>
        </w:rPr>
        <w:t xml:space="preserve">); </w:t>
      </w:r>
      <w:r w:rsidRPr="00E2467D">
        <w:rPr>
          <w:iCs/>
          <w:color w:val="000000"/>
          <w:sz w:val="28"/>
          <w:szCs w:val="28"/>
        </w:rPr>
        <w:t>социальная цель</w:t>
      </w:r>
      <w:r w:rsidRPr="00804B5B">
        <w:rPr>
          <w:i/>
          <w:iCs/>
          <w:color w:val="000000"/>
          <w:sz w:val="28"/>
          <w:szCs w:val="28"/>
        </w:rPr>
        <w:t xml:space="preserve"> </w:t>
      </w:r>
      <w:r>
        <w:rPr>
          <w:color w:val="000000"/>
          <w:sz w:val="28"/>
          <w:szCs w:val="28"/>
        </w:rPr>
        <w:t>–</w:t>
      </w:r>
      <w:r w:rsidRPr="00804B5B">
        <w:rPr>
          <w:color w:val="000000"/>
          <w:sz w:val="28"/>
          <w:szCs w:val="28"/>
        </w:rPr>
        <w:t xml:space="preserve"> достижение заданной степени удовлетворения социальных потребностей работников.</w:t>
      </w:r>
    </w:p>
    <w:p w:rsidR="00505BF0" w:rsidRPr="00804B5B" w:rsidRDefault="00505BF0" w:rsidP="00505BF0">
      <w:pPr>
        <w:shd w:val="clear" w:color="auto" w:fill="FFFFFF"/>
        <w:spacing w:line="360" w:lineRule="auto"/>
        <w:ind w:firstLine="709"/>
        <w:jc w:val="both"/>
        <w:rPr>
          <w:color w:val="000000"/>
          <w:sz w:val="28"/>
          <w:szCs w:val="28"/>
        </w:rPr>
      </w:pPr>
      <w:r w:rsidRPr="00804B5B">
        <w:rPr>
          <w:color w:val="000000"/>
          <w:sz w:val="28"/>
          <w:szCs w:val="28"/>
        </w:rPr>
        <w:lastRenderedPageBreak/>
        <w:t>Система целей является основой определения состава функций управления. Первоначальным этапом формирования функций служит выявление их объектов и носителей.</w:t>
      </w:r>
    </w:p>
    <w:p w:rsidR="00505BF0" w:rsidRPr="00804B5B" w:rsidRDefault="00505BF0" w:rsidP="00505BF0">
      <w:pPr>
        <w:shd w:val="clear" w:color="auto" w:fill="FFFFFF"/>
        <w:spacing w:line="360" w:lineRule="auto"/>
        <w:ind w:firstLine="709"/>
        <w:jc w:val="both"/>
        <w:rPr>
          <w:color w:val="000000"/>
          <w:sz w:val="28"/>
          <w:szCs w:val="28"/>
        </w:rPr>
      </w:pPr>
      <w:r w:rsidRPr="00804B5B">
        <w:rPr>
          <w:color w:val="000000"/>
          <w:sz w:val="28"/>
          <w:szCs w:val="28"/>
        </w:rPr>
        <w:t>Служба управления персоналом может выполнять свои задачи следующими способами:</w:t>
      </w:r>
    </w:p>
    <w:p w:rsidR="00505BF0" w:rsidRPr="00804B5B" w:rsidRDefault="00505BF0" w:rsidP="00C456E0">
      <w:pPr>
        <w:shd w:val="clear" w:color="auto" w:fill="FFFFFF"/>
        <w:tabs>
          <w:tab w:val="left" w:pos="557"/>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804B5B">
        <w:rPr>
          <w:color w:val="000000"/>
          <w:sz w:val="28"/>
          <w:szCs w:val="28"/>
        </w:rPr>
        <w:t>оказание консультативной помощи линейным руководителям;</w:t>
      </w:r>
    </w:p>
    <w:p w:rsidR="00505BF0" w:rsidRPr="00804B5B" w:rsidRDefault="00505BF0" w:rsidP="0029167B">
      <w:pPr>
        <w:shd w:val="clear" w:color="auto" w:fill="FFFFFF"/>
        <w:tabs>
          <w:tab w:val="left" w:pos="557"/>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804B5B">
        <w:rPr>
          <w:color w:val="000000"/>
          <w:sz w:val="28"/>
          <w:szCs w:val="28"/>
        </w:rPr>
        <w:t>разработка и реализация совместно с линейными руководителями решений и кадровых мероприятий;</w:t>
      </w:r>
    </w:p>
    <w:p w:rsidR="00505BF0" w:rsidRPr="00804B5B" w:rsidRDefault="00505BF0" w:rsidP="0029167B">
      <w:pPr>
        <w:shd w:val="clear" w:color="auto" w:fill="FFFFFF"/>
        <w:tabs>
          <w:tab w:val="left" w:pos="557"/>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804B5B">
        <w:rPr>
          <w:color w:val="000000"/>
          <w:sz w:val="28"/>
          <w:szCs w:val="28"/>
        </w:rPr>
        <w:t>собственные управленческие полномочия по выполнению соответствующих мероприятий.</w:t>
      </w:r>
    </w:p>
    <w:p w:rsidR="00505BF0" w:rsidRPr="00804B5B" w:rsidRDefault="00505BF0" w:rsidP="00505BF0">
      <w:pPr>
        <w:shd w:val="clear" w:color="auto" w:fill="FFFFFF"/>
        <w:spacing w:line="360" w:lineRule="auto"/>
        <w:ind w:firstLine="709"/>
        <w:jc w:val="both"/>
        <w:rPr>
          <w:color w:val="000000"/>
          <w:sz w:val="28"/>
          <w:szCs w:val="28"/>
        </w:rPr>
      </w:pPr>
      <w:r w:rsidRPr="00804B5B">
        <w:rPr>
          <w:color w:val="000000"/>
          <w:sz w:val="28"/>
          <w:szCs w:val="28"/>
        </w:rPr>
        <w:t>Исходя из вышеперечисленных задач по этапам, можно сделать вывод, что важнейшей задачей службы управления персоналом является обеспечение соответствия качественных и количественных характеристик персонала целям организации.</w:t>
      </w:r>
    </w:p>
    <w:p w:rsidR="00505BF0" w:rsidRPr="00804B5B" w:rsidRDefault="00505BF0" w:rsidP="00505BF0">
      <w:pPr>
        <w:shd w:val="clear" w:color="auto" w:fill="FFFFFF"/>
        <w:spacing w:line="360" w:lineRule="auto"/>
        <w:ind w:firstLine="709"/>
        <w:jc w:val="both"/>
        <w:rPr>
          <w:color w:val="000000"/>
          <w:sz w:val="28"/>
          <w:szCs w:val="28"/>
        </w:rPr>
      </w:pPr>
      <w:r w:rsidRPr="00804B5B">
        <w:rPr>
          <w:color w:val="000000"/>
          <w:sz w:val="28"/>
          <w:szCs w:val="28"/>
        </w:rPr>
        <w:t>Под качественными характеристиками персонала следует понимать:</w:t>
      </w:r>
    </w:p>
    <w:p w:rsidR="00505BF0" w:rsidRPr="00804B5B" w:rsidRDefault="00505BF0" w:rsidP="00537203">
      <w:pPr>
        <w:shd w:val="clear" w:color="auto" w:fill="FFFFFF"/>
        <w:tabs>
          <w:tab w:val="left" w:pos="557"/>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804B5B">
        <w:rPr>
          <w:color w:val="000000"/>
          <w:sz w:val="28"/>
          <w:szCs w:val="28"/>
        </w:rPr>
        <w:t xml:space="preserve">способности (уровень образования, объем знаний, профессиональные навыки, опыт работы в определенной сфере </w:t>
      </w:r>
      <w:r>
        <w:rPr>
          <w:color w:val="000000"/>
          <w:sz w:val="28"/>
          <w:szCs w:val="28"/>
        </w:rPr>
        <w:t>и т.п.</w:t>
      </w:r>
      <w:r w:rsidRPr="00804B5B">
        <w:rPr>
          <w:color w:val="000000"/>
          <w:sz w:val="28"/>
          <w:szCs w:val="28"/>
        </w:rPr>
        <w:t>);</w:t>
      </w:r>
    </w:p>
    <w:p w:rsidR="00505BF0" w:rsidRPr="00804B5B" w:rsidRDefault="00505BF0" w:rsidP="00537203">
      <w:pPr>
        <w:shd w:val="clear" w:color="auto" w:fill="FFFFFF"/>
        <w:tabs>
          <w:tab w:val="left" w:pos="557"/>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804B5B">
        <w:rPr>
          <w:color w:val="000000"/>
          <w:sz w:val="28"/>
          <w:szCs w:val="28"/>
        </w:rPr>
        <w:t xml:space="preserve">мотивации (круг профессиональных и личных интересов, стремление сделать карьеру </w:t>
      </w:r>
      <w:r>
        <w:rPr>
          <w:color w:val="000000"/>
          <w:sz w:val="28"/>
          <w:szCs w:val="28"/>
        </w:rPr>
        <w:t>и т.п.</w:t>
      </w:r>
      <w:r w:rsidRPr="00804B5B">
        <w:rPr>
          <w:color w:val="000000"/>
          <w:sz w:val="28"/>
          <w:szCs w:val="28"/>
        </w:rPr>
        <w:t>);</w:t>
      </w:r>
    </w:p>
    <w:p w:rsidR="00505BF0" w:rsidRPr="00804B5B" w:rsidRDefault="00505BF0" w:rsidP="00537203">
      <w:pPr>
        <w:shd w:val="clear" w:color="auto" w:fill="FFFFFF"/>
        <w:tabs>
          <w:tab w:val="left" w:pos="557"/>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804B5B">
        <w:rPr>
          <w:color w:val="000000"/>
          <w:sz w:val="28"/>
          <w:szCs w:val="28"/>
        </w:rPr>
        <w:t>свойства (личностные качества, влияющие на выполнение определенной профессиональной роли).</w:t>
      </w:r>
    </w:p>
    <w:p w:rsidR="00505BF0" w:rsidRPr="00804B5B" w:rsidRDefault="00505BF0" w:rsidP="00505BF0">
      <w:pPr>
        <w:shd w:val="clear" w:color="auto" w:fill="FFFFFF"/>
        <w:spacing w:line="360" w:lineRule="auto"/>
        <w:ind w:firstLine="709"/>
        <w:jc w:val="both"/>
        <w:rPr>
          <w:color w:val="000000"/>
          <w:sz w:val="28"/>
          <w:szCs w:val="28"/>
        </w:rPr>
      </w:pPr>
      <w:r w:rsidRPr="00804B5B">
        <w:rPr>
          <w:color w:val="000000"/>
          <w:sz w:val="28"/>
          <w:szCs w:val="28"/>
        </w:rPr>
        <w:t>По данным зарубежной литературы и оценкам специалистов, общая численность сотрудников службы управления персоналом составляет примерно 1,0</w:t>
      </w:r>
      <w:r>
        <w:rPr>
          <w:color w:val="000000"/>
          <w:sz w:val="28"/>
          <w:szCs w:val="28"/>
        </w:rPr>
        <w:t>–</w:t>
      </w:r>
      <w:r w:rsidRPr="00804B5B">
        <w:rPr>
          <w:color w:val="000000"/>
          <w:sz w:val="28"/>
          <w:szCs w:val="28"/>
        </w:rPr>
        <w:t>1,2</w:t>
      </w:r>
      <w:r>
        <w:rPr>
          <w:color w:val="000000"/>
          <w:sz w:val="28"/>
          <w:szCs w:val="28"/>
        </w:rPr>
        <w:t>%</w:t>
      </w:r>
      <w:r w:rsidRPr="00804B5B">
        <w:rPr>
          <w:color w:val="000000"/>
          <w:sz w:val="28"/>
          <w:szCs w:val="28"/>
        </w:rPr>
        <w:t xml:space="preserve"> общей численности коллектива. Следует подчеркнуть, что роль и организационный статус службы управления персоналом в западных фирмах во многом определяются уровнем организационного, финансового развития потенциала организации и позицией ее руководства.</w:t>
      </w:r>
    </w:p>
    <w:p w:rsidR="00505BF0" w:rsidRPr="00804B5B" w:rsidRDefault="00505BF0" w:rsidP="00505BF0">
      <w:pPr>
        <w:shd w:val="clear" w:color="auto" w:fill="FFFFFF"/>
        <w:spacing w:line="360" w:lineRule="auto"/>
        <w:ind w:firstLine="709"/>
        <w:jc w:val="both"/>
        <w:rPr>
          <w:color w:val="000000"/>
          <w:sz w:val="28"/>
          <w:szCs w:val="28"/>
        </w:rPr>
      </w:pPr>
      <w:r w:rsidRPr="00804B5B">
        <w:rPr>
          <w:color w:val="000000"/>
          <w:sz w:val="28"/>
          <w:szCs w:val="28"/>
        </w:rPr>
        <w:t>В развитии функциональных особенностей управления персоналом в зарубежных странах проявляются следующие достаточно устойчивые тенденции, сформировавшиеся в</w:t>
      </w:r>
      <w:r w:rsidRPr="00804B5B">
        <w:rPr>
          <w:i/>
          <w:iCs/>
          <w:color w:val="000000"/>
          <w:sz w:val="28"/>
          <w:szCs w:val="28"/>
        </w:rPr>
        <w:t xml:space="preserve"> </w:t>
      </w:r>
      <w:r w:rsidRPr="00804B5B">
        <w:rPr>
          <w:color w:val="000000"/>
          <w:sz w:val="28"/>
          <w:szCs w:val="28"/>
        </w:rPr>
        <w:t>последние годы:</w:t>
      </w:r>
    </w:p>
    <w:p w:rsidR="00505BF0" w:rsidRPr="00804B5B" w:rsidRDefault="00505BF0" w:rsidP="00505BF0">
      <w:pPr>
        <w:shd w:val="clear" w:color="auto" w:fill="FFFFFF"/>
        <w:tabs>
          <w:tab w:val="left" w:pos="758"/>
        </w:tabs>
        <w:autoSpaceDE w:val="0"/>
        <w:autoSpaceDN w:val="0"/>
        <w:adjustRightInd w:val="0"/>
        <w:spacing w:line="360" w:lineRule="auto"/>
        <w:ind w:firstLine="709"/>
        <w:jc w:val="both"/>
        <w:rPr>
          <w:color w:val="000000"/>
          <w:sz w:val="28"/>
          <w:szCs w:val="28"/>
        </w:rPr>
      </w:pPr>
      <w:r>
        <w:rPr>
          <w:color w:val="000000"/>
          <w:sz w:val="28"/>
          <w:szCs w:val="28"/>
        </w:rPr>
        <w:lastRenderedPageBreak/>
        <w:t xml:space="preserve">- </w:t>
      </w:r>
      <w:r w:rsidRPr="00804B5B">
        <w:rPr>
          <w:color w:val="000000"/>
          <w:sz w:val="28"/>
          <w:szCs w:val="28"/>
        </w:rPr>
        <w:t>выделение практически всех функциональных направлений, охватывающих комплекс проблем управления персоналом, в деятельности зарубежных фирм. Прячем этот полный охват наблюдается в организациях различных размеров и различных финансовых возможностей;</w:t>
      </w:r>
    </w:p>
    <w:p w:rsidR="00505BF0" w:rsidRPr="00804B5B" w:rsidRDefault="00505BF0" w:rsidP="00505BF0">
      <w:pPr>
        <w:shd w:val="clear" w:color="auto" w:fill="FFFFFF"/>
        <w:tabs>
          <w:tab w:val="left" w:pos="758"/>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804B5B">
        <w:rPr>
          <w:color w:val="000000"/>
          <w:sz w:val="28"/>
          <w:szCs w:val="28"/>
        </w:rPr>
        <w:t>широкое развитие внешних консультативных, посреднических фирм, работающих с организациями на договорной, интеграционной основе, а также достаточно активная интеграция между организациями по реализации задач управления персоналом;</w:t>
      </w:r>
    </w:p>
    <w:p w:rsidR="00505BF0" w:rsidRPr="00804B5B" w:rsidRDefault="00505BF0" w:rsidP="00505BF0">
      <w:pPr>
        <w:shd w:val="clear" w:color="auto" w:fill="FFFFFF"/>
        <w:tabs>
          <w:tab w:val="left" w:pos="758"/>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804B5B">
        <w:rPr>
          <w:color w:val="000000"/>
          <w:sz w:val="28"/>
          <w:szCs w:val="28"/>
        </w:rPr>
        <w:t>делегирование полномочий и ответственности по выполнению функций управления персоналом линейным руководителям подразделений и опытным специалистам с одновременной организацией их глубокого, непрерывного обучения;</w:t>
      </w:r>
    </w:p>
    <w:p w:rsidR="00505BF0" w:rsidRDefault="00505BF0" w:rsidP="00505BF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804B5B">
        <w:rPr>
          <w:color w:val="000000"/>
          <w:sz w:val="28"/>
          <w:szCs w:val="28"/>
        </w:rPr>
        <w:t>интернационализация управления персоналом, выражающаяся в развитии международных контактов в деятельности посреднических организаций, центров подготовки персонала, специализированных кадровых подразделений предприятий, государственных органов, информационных служб и формирование на этой основе единой международной «школы» управления персоналом.</w:t>
      </w:r>
    </w:p>
    <w:p w:rsidR="00505BF0" w:rsidRDefault="00505BF0" w:rsidP="00505BF0">
      <w:pPr>
        <w:shd w:val="clear" w:color="auto" w:fill="FFFFFF"/>
        <w:autoSpaceDE w:val="0"/>
        <w:autoSpaceDN w:val="0"/>
        <w:adjustRightInd w:val="0"/>
        <w:spacing w:line="360" w:lineRule="auto"/>
        <w:ind w:firstLine="709"/>
        <w:jc w:val="both"/>
        <w:rPr>
          <w:color w:val="000000"/>
          <w:sz w:val="28"/>
          <w:szCs w:val="28"/>
        </w:rPr>
      </w:pPr>
    </w:p>
    <w:p w:rsidR="00505BF0" w:rsidRDefault="00505BF0" w:rsidP="00505BF0">
      <w:pPr>
        <w:spacing w:line="360" w:lineRule="auto"/>
        <w:ind w:firstLine="709"/>
        <w:jc w:val="both"/>
        <w:rPr>
          <w:b/>
          <w:sz w:val="28"/>
          <w:szCs w:val="28"/>
        </w:rPr>
      </w:pPr>
      <w:r>
        <w:rPr>
          <w:b/>
          <w:sz w:val="28"/>
          <w:szCs w:val="28"/>
        </w:rPr>
        <w:t xml:space="preserve">1.2 </w:t>
      </w:r>
      <w:r w:rsidRPr="00886FB0">
        <w:rPr>
          <w:b/>
          <w:sz w:val="28"/>
          <w:szCs w:val="28"/>
        </w:rPr>
        <w:t>Значение совершенствования технологии процесса управления для повышения эффективности работы управленческого аппарата</w:t>
      </w:r>
    </w:p>
    <w:p w:rsidR="00C456E0" w:rsidRDefault="00C456E0" w:rsidP="00505BF0">
      <w:pPr>
        <w:spacing w:line="360" w:lineRule="auto"/>
        <w:ind w:firstLine="709"/>
        <w:jc w:val="both"/>
        <w:rPr>
          <w:b/>
          <w:sz w:val="28"/>
          <w:szCs w:val="28"/>
        </w:rPr>
      </w:pPr>
    </w:p>
    <w:p w:rsidR="00505BF0" w:rsidRDefault="00505BF0" w:rsidP="00505BF0">
      <w:pPr>
        <w:spacing w:line="360" w:lineRule="auto"/>
        <w:ind w:firstLine="851"/>
        <w:jc w:val="both"/>
        <w:rPr>
          <w:sz w:val="28"/>
          <w:szCs w:val="28"/>
        </w:rPr>
      </w:pPr>
      <w:r>
        <w:rPr>
          <w:sz w:val="28"/>
          <w:szCs w:val="28"/>
        </w:rPr>
        <w:t>Эффективность работы управленческого аппарата значительно повышается, когда руководство фирмы проявляет заботу о людях; в результате повышается их жизненный тонус и психологический климат в коллективе. Подчеркнём три момента, относящиеся к управлению персоналом:</w:t>
      </w:r>
    </w:p>
    <w:p w:rsidR="00505BF0" w:rsidRDefault="00DD0F24" w:rsidP="00C456E0">
      <w:pPr>
        <w:pStyle w:val="21"/>
        <w:spacing w:after="0" w:line="360" w:lineRule="auto"/>
        <w:ind w:firstLine="709"/>
        <w:jc w:val="both"/>
        <w:rPr>
          <w:sz w:val="28"/>
          <w:szCs w:val="28"/>
        </w:rPr>
      </w:pPr>
      <w:r>
        <w:rPr>
          <w:sz w:val="28"/>
          <w:szCs w:val="28"/>
        </w:rPr>
        <w:t xml:space="preserve">- </w:t>
      </w:r>
      <w:r w:rsidR="00505BF0">
        <w:rPr>
          <w:sz w:val="28"/>
          <w:szCs w:val="28"/>
        </w:rPr>
        <w:t xml:space="preserve">управление персоналом является деятельно-ориентированным и      направлено в основном на практические действия, чем на различного рода канцелярские действия или правила, хотя в ряде моментов выполнение </w:t>
      </w:r>
      <w:r w:rsidR="00505BF0">
        <w:rPr>
          <w:sz w:val="28"/>
          <w:szCs w:val="28"/>
        </w:rPr>
        <w:lastRenderedPageBreak/>
        <w:t>требуемых инструкций и правил является определяющим при выполнении подчинёнными своих обязанностей; например, выполнение техническими службами своих задач по строительству или обслуживанию сетей электроснабжения в действующих электроустановках, когда невыполнение или нечёткое выполнение инструкций может привести к ущербу или даже угрожать жизни подчинённого персонала (конкретного исполнителя);</w:t>
      </w:r>
    </w:p>
    <w:p w:rsidR="00DD0F24" w:rsidRDefault="00DD0F24" w:rsidP="00DD0F24">
      <w:pPr>
        <w:spacing w:line="360" w:lineRule="auto"/>
        <w:ind w:firstLine="709"/>
        <w:jc w:val="both"/>
        <w:rPr>
          <w:sz w:val="28"/>
          <w:szCs w:val="28"/>
        </w:rPr>
      </w:pPr>
      <w:r>
        <w:rPr>
          <w:sz w:val="28"/>
          <w:szCs w:val="28"/>
        </w:rPr>
        <w:t xml:space="preserve">- </w:t>
      </w:r>
      <w:r w:rsidR="00505BF0">
        <w:rPr>
          <w:sz w:val="28"/>
          <w:szCs w:val="28"/>
        </w:rPr>
        <w:t xml:space="preserve"> управление персоналом является индивидуально ориентированным, когда каждый работник должен рассматриваться как личность и ему предлагается выполнение работ (насколько это возможно), соответствующих его индивидуальным желаниям. Здесь имеется в виду, что работник одни обязанности может выполнять с «душой», очень грамотно и с наибольшей пользой для фирмы, чем, возможно, другие работники, а другие обязанности только чётко по инструкции. </w:t>
      </w:r>
    </w:p>
    <w:p w:rsidR="00505BF0" w:rsidRDefault="00505BF0" w:rsidP="00DD0F24">
      <w:pPr>
        <w:spacing w:line="360" w:lineRule="auto"/>
        <w:ind w:firstLine="709"/>
        <w:jc w:val="both"/>
        <w:rPr>
          <w:sz w:val="28"/>
          <w:szCs w:val="28"/>
        </w:rPr>
      </w:pPr>
      <w:r>
        <w:rPr>
          <w:sz w:val="28"/>
          <w:szCs w:val="28"/>
        </w:rPr>
        <w:t>И здесь, зачастую, очень эффектен приём управления, когда работник, даже отлично выполняющий свои обязанности, через определённое время (3-4 года – из опыта иностранного менеджмента) переходит на другую работу в пределах его компетенции с его желания, что даёт новый импульс при выполнении новых обязанностей;</w:t>
      </w:r>
    </w:p>
    <w:p w:rsidR="00505BF0" w:rsidRDefault="00DD0F24" w:rsidP="00DD0F24">
      <w:pPr>
        <w:spacing w:line="360" w:lineRule="auto"/>
        <w:ind w:firstLine="709"/>
        <w:jc w:val="both"/>
        <w:rPr>
          <w:sz w:val="28"/>
          <w:szCs w:val="28"/>
        </w:rPr>
      </w:pPr>
      <w:r>
        <w:rPr>
          <w:sz w:val="28"/>
          <w:szCs w:val="28"/>
        </w:rPr>
        <w:t>-</w:t>
      </w:r>
      <w:r w:rsidR="00505BF0">
        <w:rPr>
          <w:sz w:val="28"/>
          <w:szCs w:val="28"/>
        </w:rPr>
        <w:t xml:space="preserve">   управление  персоналом является перспективно ориентированным.</w:t>
      </w:r>
    </w:p>
    <w:p w:rsidR="00505BF0" w:rsidRDefault="00505BF0" w:rsidP="00505BF0">
      <w:pPr>
        <w:spacing w:line="360" w:lineRule="auto"/>
        <w:ind w:firstLine="851"/>
        <w:jc w:val="both"/>
        <w:rPr>
          <w:sz w:val="28"/>
          <w:szCs w:val="28"/>
        </w:rPr>
      </w:pPr>
      <w:r>
        <w:rPr>
          <w:sz w:val="28"/>
          <w:szCs w:val="28"/>
        </w:rPr>
        <w:t xml:space="preserve"> Эффективное управление персоналом должно помогать фирме через её обеспечение компетентными и заинтересованными в результатах своего труда работниками. Отсюда, - человеческий фактор должен постоянно учитываться как в тактических (краткосрочных), так и долговременных стратегиях фирмы.</w:t>
      </w:r>
    </w:p>
    <w:p w:rsidR="00505BF0" w:rsidRDefault="00505BF0" w:rsidP="00505BF0">
      <w:pPr>
        <w:spacing w:line="360" w:lineRule="auto"/>
        <w:ind w:firstLine="851"/>
        <w:jc w:val="both"/>
        <w:rPr>
          <w:sz w:val="28"/>
          <w:szCs w:val="28"/>
        </w:rPr>
      </w:pPr>
      <w:r>
        <w:rPr>
          <w:sz w:val="28"/>
          <w:szCs w:val="28"/>
        </w:rPr>
        <w:t>В условиях рыночной экономики выживание является очень важной задачей любой хозяйственной и коммерческой фирмы (предприятия, организации).</w:t>
      </w:r>
    </w:p>
    <w:p w:rsidR="00505BF0" w:rsidRDefault="00505BF0" w:rsidP="00505BF0">
      <w:pPr>
        <w:spacing w:line="360" w:lineRule="auto"/>
        <w:ind w:firstLine="851"/>
        <w:jc w:val="both"/>
        <w:rPr>
          <w:sz w:val="28"/>
          <w:szCs w:val="28"/>
        </w:rPr>
      </w:pPr>
      <w:r>
        <w:rPr>
          <w:sz w:val="28"/>
          <w:szCs w:val="28"/>
        </w:rPr>
        <w:t>Управление персоналом – деятельность, призванная служить важной гарантией того, что предприятие будет работать эффективно.</w:t>
      </w:r>
    </w:p>
    <w:p w:rsidR="00505BF0" w:rsidRDefault="00505BF0" w:rsidP="00551AB0">
      <w:pPr>
        <w:spacing w:line="360" w:lineRule="auto"/>
        <w:ind w:firstLine="709"/>
        <w:jc w:val="both"/>
        <w:rPr>
          <w:sz w:val="28"/>
          <w:szCs w:val="28"/>
        </w:rPr>
      </w:pPr>
      <w:r>
        <w:rPr>
          <w:sz w:val="28"/>
          <w:szCs w:val="28"/>
        </w:rPr>
        <w:lastRenderedPageBreak/>
        <w:t xml:space="preserve">Организационную эффективность или её недостаток можно определять, рассматривая такие критерии и показатели, как: удовлетворённость работника, количество острых конфликтов, жалоб и т.д. В фирме должны учитываться все возникающие как положительные, так и отрицательные моменты и по каждому из них после анализа должны приниматься соответствующие решения. В большинстве организаций эффективность управления измеряется балансом таких характеристик как: достижение поставленных целей, эффективное использование возможностей персонала, приток и сохранение высококвалифицированных и заинтересованных служащих. Сейчас это особенно наглядно видно, т.к. наблюдается острый дефицит высококвалифицированных кадров, и если </w:t>
      </w:r>
      <w:r w:rsidR="00E2467D">
        <w:rPr>
          <w:sz w:val="28"/>
          <w:szCs w:val="28"/>
        </w:rPr>
        <w:t>на таком предприятии</w:t>
      </w:r>
      <w:r>
        <w:rPr>
          <w:sz w:val="28"/>
          <w:szCs w:val="28"/>
        </w:rPr>
        <w:t xml:space="preserve"> </w:t>
      </w:r>
      <w:r w:rsidR="00E2467D">
        <w:rPr>
          <w:sz w:val="28"/>
          <w:szCs w:val="28"/>
        </w:rPr>
        <w:t xml:space="preserve">Орловской </w:t>
      </w:r>
      <w:r>
        <w:rPr>
          <w:sz w:val="28"/>
          <w:szCs w:val="28"/>
        </w:rPr>
        <w:t xml:space="preserve"> обл</w:t>
      </w:r>
      <w:r w:rsidR="00E2467D">
        <w:rPr>
          <w:sz w:val="28"/>
          <w:szCs w:val="28"/>
        </w:rPr>
        <w:t xml:space="preserve">асти </w:t>
      </w:r>
      <w:r>
        <w:rPr>
          <w:sz w:val="28"/>
          <w:szCs w:val="28"/>
        </w:rPr>
        <w:t xml:space="preserve"> как: ОАО «</w:t>
      </w:r>
      <w:r w:rsidR="00E2467D">
        <w:rPr>
          <w:sz w:val="28"/>
          <w:szCs w:val="28"/>
        </w:rPr>
        <w:t>Мценский литейный завод</w:t>
      </w:r>
      <w:r>
        <w:rPr>
          <w:sz w:val="28"/>
          <w:szCs w:val="28"/>
        </w:rPr>
        <w:t>,</w:t>
      </w:r>
      <w:r w:rsidR="00E2467D">
        <w:rPr>
          <w:sz w:val="28"/>
          <w:szCs w:val="28"/>
        </w:rPr>
        <w:t xml:space="preserve"> </w:t>
      </w:r>
      <w:r>
        <w:rPr>
          <w:sz w:val="28"/>
          <w:szCs w:val="28"/>
        </w:rPr>
        <w:t>котор</w:t>
      </w:r>
      <w:r w:rsidR="00275121">
        <w:rPr>
          <w:sz w:val="28"/>
          <w:szCs w:val="28"/>
        </w:rPr>
        <w:t>о</w:t>
      </w:r>
      <w:r>
        <w:rPr>
          <w:sz w:val="28"/>
          <w:szCs w:val="28"/>
        </w:rPr>
        <w:t>е наряду с высокой оплатой за труд обеспечива</w:t>
      </w:r>
      <w:r w:rsidR="00275121">
        <w:rPr>
          <w:sz w:val="28"/>
          <w:szCs w:val="28"/>
        </w:rPr>
        <w:t>е</w:t>
      </w:r>
      <w:r>
        <w:rPr>
          <w:sz w:val="28"/>
          <w:szCs w:val="28"/>
        </w:rPr>
        <w:t xml:space="preserve">т привлекательность работ, хорошие условия (бытовые и производственные) и ряд  других фирм, где много персонала недостаточно квалифицированного, да ещё и с нарушениями трудовой дисциплины. </w:t>
      </w:r>
    </w:p>
    <w:p w:rsidR="00505BF0" w:rsidRDefault="00505BF0" w:rsidP="00551AB0">
      <w:pPr>
        <w:spacing w:line="360" w:lineRule="auto"/>
        <w:ind w:firstLine="709"/>
        <w:jc w:val="both"/>
        <w:rPr>
          <w:sz w:val="28"/>
          <w:szCs w:val="28"/>
        </w:rPr>
      </w:pPr>
      <w:r>
        <w:rPr>
          <w:sz w:val="28"/>
          <w:szCs w:val="28"/>
        </w:rPr>
        <w:t>И это результат правильной эффективной работы по организации управления.</w:t>
      </w:r>
      <w:r w:rsidR="0074593A" w:rsidRPr="0074593A">
        <w:rPr>
          <w:color w:val="000000"/>
          <w:sz w:val="28"/>
          <w:szCs w:val="28"/>
        </w:rPr>
        <w:t xml:space="preserve"> </w:t>
      </w:r>
      <w:r w:rsidR="0074593A" w:rsidRPr="00BE7492">
        <w:rPr>
          <w:color w:val="000000"/>
          <w:sz w:val="28"/>
          <w:szCs w:val="28"/>
        </w:rPr>
        <w:t>[</w:t>
      </w:r>
      <w:r w:rsidR="0074593A">
        <w:rPr>
          <w:color w:val="000000"/>
          <w:sz w:val="28"/>
          <w:szCs w:val="28"/>
        </w:rPr>
        <w:t>3</w:t>
      </w:r>
      <w:r w:rsidR="0074593A" w:rsidRPr="00BE7492">
        <w:rPr>
          <w:color w:val="000000"/>
          <w:sz w:val="28"/>
          <w:szCs w:val="28"/>
        </w:rPr>
        <w:t>,с.</w:t>
      </w:r>
      <w:r w:rsidR="0074593A">
        <w:rPr>
          <w:color w:val="000000"/>
          <w:sz w:val="28"/>
          <w:szCs w:val="28"/>
        </w:rPr>
        <w:t>3</w:t>
      </w:r>
      <w:r w:rsidR="0074593A" w:rsidRPr="00BE7492">
        <w:rPr>
          <w:color w:val="000000"/>
          <w:sz w:val="28"/>
          <w:szCs w:val="28"/>
        </w:rPr>
        <w:t>70].</w:t>
      </w:r>
    </w:p>
    <w:p w:rsidR="00505BF0" w:rsidRDefault="00505BF0" w:rsidP="00551AB0">
      <w:pPr>
        <w:spacing w:line="360" w:lineRule="auto"/>
        <w:ind w:firstLine="709"/>
        <w:jc w:val="both"/>
        <w:rPr>
          <w:sz w:val="28"/>
          <w:szCs w:val="28"/>
        </w:rPr>
      </w:pPr>
      <w:r>
        <w:rPr>
          <w:sz w:val="28"/>
          <w:szCs w:val="28"/>
        </w:rPr>
        <w:t>Руководители, успешно ведущие дело, осознают, что человеческие ресурсы заслуживают внимания, т.к. они являются важным фактором при принятии стратегических управленческих решений, которые определяют будущее фирмы.</w:t>
      </w:r>
    </w:p>
    <w:p w:rsidR="00505BF0" w:rsidRDefault="00505BF0" w:rsidP="00551AB0">
      <w:pPr>
        <w:spacing w:line="360" w:lineRule="auto"/>
        <w:ind w:firstLine="709"/>
        <w:jc w:val="both"/>
        <w:rPr>
          <w:sz w:val="28"/>
          <w:szCs w:val="28"/>
        </w:rPr>
      </w:pPr>
      <w:r>
        <w:rPr>
          <w:sz w:val="28"/>
          <w:szCs w:val="28"/>
        </w:rPr>
        <w:t>Для успешной работы фирмы, требуется три важнейших элемента: задача и стратегия (её выполнение, организационная структура и управление персоналом.</w:t>
      </w:r>
    </w:p>
    <w:p w:rsidR="00505BF0" w:rsidRDefault="00505BF0" w:rsidP="00551AB0">
      <w:pPr>
        <w:spacing w:line="360" w:lineRule="auto"/>
        <w:ind w:firstLine="709"/>
        <w:jc w:val="both"/>
        <w:rPr>
          <w:sz w:val="28"/>
          <w:szCs w:val="28"/>
        </w:rPr>
      </w:pPr>
      <w:r>
        <w:rPr>
          <w:sz w:val="28"/>
          <w:szCs w:val="28"/>
        </w:rPr>
        <w:t xml:space="preserve"> Люди ограничивают или увеличивают силу и слабость фирмы, все текущие изменения в работе фирмы часто связаны с изменениями в сфере людских ресурсов, таких, как перемены в соглашениях, образовании, отношении служащих к своей работе. </w:t>
      </w:r>
    </w:p>
    <w:p w:rsidR="00505BF0" w:rsidRDefault="00505BF0" w:rsidP="00551AB0">
      <w:pPr>
        <w:spacing w:line="360" w:lineRule="auto"/>
        <w:ind w:firstLine="709"/>
        <w:jc w:val="both"/>
        <w:rPr>
          <w:sz w:val="28"/>
          <w:szCs w:val="28"/>
        </w:rPr>
      </w:pPr>
      <w:r>
        <w:rPr>
          <w:sz w:val="28"/>
          <w:szCs w:val="28"/>
        </w:rPr>
        <w:lastRenderedPageBreak/>
        <w:t>Функция управления персоналом в этом случае состоит в том, чтобы принимать меры по этим изменениям.</w:t>
      </w:r>
    </w:p>
    <w:p w:rsidR="00505BF0" w:rsidRDefault="00505BF0" w:rsidP="00551AB0">
      <w:pPr>
        <w:spacing w:line="360" w:lineRule="auto"/>
        <w:ind w:firstLine="709"/>
        <w:jc w:val="both"/>
        <w:rPr>
          <w:sz w:val="28"/>
          <w:szCs w:val="28"/>
        </w:rPr>
      </w:pPr>
      <w:r>
        <w:rPr>
          <w:sz w:val="28"/>
          <w:szCs w:val="28"/>
        </w:rPr>
        <w:t>Одна из проблем высшего управления в области стратегического планирования, планирования, касающегося людей, состоит в том, что все ресурсы можно оценить в денежном выражении, а человеческие ресурсы «не переводятся на деньги».</w:t>
      </w:r>
    </w:p>
    <w:p w:rsidR="00505BF0" w:rsidRDefault="00505BF0" w:rsidP="00551AB0">
      <w:pPr>
        <w:spacing w:line="360" w:lineRule="auto"/>
        <w:ind w:firstLine="709"/>
        <w:jc w:val="both"/>
        <w:rPr>
          <w:sz w:val="28"/>
          <w:szCs w:val="28"/>
        </w:rPr>
      </w:pPr>
      <w:r>
        <w:rPr>
          <w:sz w:val="28"/>
          <w:szCs w:val="28"/>
        </w:rPr>
        <w:t>Задача состоит в совмещении оценки финансовых, материальных и людских ресурсов фирмы, которая решается либо отделом по управлению персоналом, либо отдельными руководителями (в более мелких фирмах).</w:t>
      </w:r>
    </w:p>
    <w:p w:rsidR="00505BF0" w:rsidRDefault="00505BF0" w:rsidP="00505BF0">
      <w:pPr>
        <w:spacing w:line="360" w:lineRule="auto"/>
        <w:ind w:firstLine="851"/>
        <w:jc w:val="both"/>
        <w:rPr>
          <w:sz w:val="28"/>
          <w:szCs w:val="28"/>
        </w:rPr>
      </w:pPr>
      <w:r>
        <w:rPr>
          <w:sz w:val="28"/>
          <w:szCs w:val="28"/>
        </w:rPr>
        <w:t>Цели управления персоналом:</w:t>
      </w:r>
    </w:p>
    <w:p w:rsidR="00505BF0" w:rsidRDefault="00457FB2" w:rsidP="00457FB2">
      <w:pPr>
        <w:spacing w:line="360" w:lineRule="auto"/>
        <w:ind w:firstLine="709"/>
        <w:jc w:val="both"/>
        <w:rPr>
          <w:sz w:val="28"/>
          <w:szCs w:val="28"/>
        </w:rPr>
      </w:pPr>
      <w:r>
        <w:rPr>
          <w:sz w:val="28"/>
          <w:szCs w:val="28"/>
        </w:rPr>
        <w:t xml:space="preserve">- </w:t>
      </w:r>
      <w:r w:rsidR="00505BF0">
        <w:rPr>
          <w:sz w:val="28"/>
          <w:szCs w:val="28"/>
        </w:rPr>
        <w:t>обеспечение организации хорошо подготовленными и заинтересованными (мотивационными) работниками;</w:t>
      </w:r>
    </w:p>
    <w:p w:rsidR="00505BF0" w:rsidRDefault="00457FB2" w:rsidP="00457FB2">
      <w:pPr>
        <w:spacing w:line="360" w:lineRule="auto"/>
        <w:ind w:firstLine="709"/>
        <w:jc w:val="both"/>
        <w:rPr>
          <w:sz w:val="28"/>
          <w:szCs w:val="28"/>
        </w:rPr>
      </w:pPr>
      <w:r>
        <w:rPr>
          <w:sz w:val="28"/>
          <w:szCs w:val="28"/>
        </w:rPr>
        <w:t xml:space="preserve">- </w:t>
      </w:r>
      <w:r w:rsidR="00505BF0">
        <w:rPr>
          <w:sz w:val="28"/>
          <w:szCs w:val="28"/>
        </w:rPr>
        <w:t>доведение до каждого работника намерений (планов) отдела по управлению персоналом;</w:t>
      </w:r>
    </w:p>
    <w:p w:rsidR="00505BF0" w:rsidRDefault="00457FB2" w:rsidP="00457FB2">
      <w:pPr>
        <w:spacing w:line="360" w:lineRule="auto"/>
        <w:ind w:firstLine="709"/>
        <w:jc w:val="both"/>
        <w:rPr>
          <w:sz w:val="28"/>
          <w:szCs w:val="28"/>
        </w:rPr>
      </w:pPr>
      <w:r>
        <w:rPr>
          <w:sz w:val="28"/>
          <w:szCs w:val="28"/>
        </w:rPr>
        <w:t xml:space="preserve">- </w:t>
      </w:r>
      <w:r w:rsidR="00505BF0">
        <w:rPr>
          <w:sz w:val="28"/>
          <w:szCs w:val="28"/>
        </w:rPr>
        <w:t>активное использование квалификации, практического опыта, мастерства и работоспособности сотрудников.</w:t>
      </w:r>
    </w:p>
    <w:p w:rsidR="00505BF0" w:rsidRDefault="00505BF0" w:rsidP="00505BF0">
      <w:pPr>
        <w:spacing w:line="360" w:lineRule="auto"/>
        <w:ind w:firstLine="851"/>
        <w:jc w:val="both"/>
        <w:rPr>
          <w:sz w:val="28"/>
          <w:szCs w:val="28"/>
        </w:rPr>
      </w:pPr>
      <w:r>
        <w:rPr>
          <w:sz w:val="28"/>
          <w:szCs w:val="28"/>
        </w:rPr>
        <w:t>Цели управления персоналом можно достичь, если опираться на каждого работника, при этом с каждым работником должна проводиться кропотливая работа.</w:t>
      </w:r>
    </w:p>
    <w:p w:rsidR="00505BF0" w:rsidRDefault="00505BF0" w:rsidP="00505BF0">
      <w:pPr>
        <w:pStyle w:val="a3"/>
        <w:spacing w:line="360" w:lineRule="auto"/>
        <w:ind w:firstLine="851"/>
        <w:jc w:val="both"/>
      </w:pPr>
      <w:r>
        <w:t>Комплексный подход к управлению персоналом требует интеграции основных функций и таких направлений, как:</w:t>
      </w:r>
    </w:p>
    <w:p w:rsidR="00505BF0" w:rsidRDefault="00457FB2" w:rsidP="00457FB2">
      <w:pPr>
        <w:spacing w:line="360" w:lineRule="auto"/>
        <w:ind w:firstLine="709"/>
        <w:jc w:val="both"/>
        <w:rPr>
          <w:sz w:val="28"/>
          <w:szCs w:val="28"/>
        </w:rPr>
      </w:pPr>
      <w:r>
        <w:rPr>
          <w:sz w:val="28"/>
          <w:szCs w:val="28"/>
        </w:rPr>
        <w:t xml:space="preserve">- </w:t>
      </w:r>
      <w:r w:rsidR="00505BF0">
        <w:rPr>
          <w:sz w:val="28"/>
          <w:szCs w:val="28"/>
        </w:rPr>
        <w:t>организационно-кадровой функции;</w:t>
      </w:r>
    </w:p>
    <w:p w:rsidR="00505BF0" w:rsidRDefault="00457FB2" w:rsidP="00457FB2">
      <w:pPr>
        <w:spacing w:line="360" w:lineRule="auto"/>
        <w:ind w:firstLine="709"/>
        <w:jc w:val="both"/>
        <w:rPr>
          <w:sz w:val="28"/>
          <w:szCs w:val="28"/>
        </w:rPr>
      </w:pPr>
      <w:r>
        <w:rPr>
          <w:sz w:val="28"/>
          <w:szCs w:val="28"/>
        </w:rPr>
        <w:t>- учебно-воспитательной</w:t>
      </w:r>
      <w:r w:rsidR="00505BF0">
        <w:rPr>
          <w:sz w:val="28"/>
          <w:szCs w:val="28"/>
        </w:rPr>
        <w:t xml:space="preserve"> функции;</w:t>
      </w:r>
    </w:p>
    <w:p w:rsidR="00505BF0" w:rsidRDefault="00457FB2" w:rsidP="00457FB2">
      <w:pPr>
        <w:spacing w:line="360" w:lineRule="auto"/>
        <w:ind w:firstLine="709"/>
        <w:jc w:val="both"/>
        <w:rPr>
          <w:sz w:val="28"/>
          <w:szCs w:val="28"/>
        </w:rPr>
      </w:pPr>
      <w:r>
        <w:rPr>
          <w:sz w:val="28"/>
          <w:szCs w:val="28"/>
        </w:rPr>
        <w:t xml:space="preserve">- </w:t>
      </w:r>
      <w:r w:rsidR="00505BF0">
        <w:rPr>
          <w:sz w:val="28"/>
          <w:szCs w:val="28"/>
        </w:rPr>
        <w:t>социально-экономической функции;</w:t>
      </w:r>
    </w:p>
    <w:p w:rsidR="00505BF0" w:rsidRDefault="00457FB2" w:rsidP="00457FB2">
      <w:pPr>
        <w:spacing w:line="360" w:lineRule="auto"/>
        <w:ind w:firstLine="709"/>
        <w:jc w:val="both"/>
        <w:rPr>
          <w:sz w:val="28"/>
          <w:szCs w:val="28"/>
        </w:rPr>
      </w:pPr>
      <w:r>
        <w:rPr>
          <w:sz w:val="28"/>
          <w:szCs w:val="28"/>
        </w:rPr>
        <w:t xml:space="preserve">- </w:t>
      </w:r>
      <w:r w:rsidR="00505BF0">
        <w:rPr>
          <w:sz w:val="28"/>
          <w:szCs w:val="28"/>
        </w:rPr>
        <w:t>исследовательно - проектной функции;</w:t>
      </w:r>
    </w:p>
    <w:p w:rsidR="00505BF0" w:rsidRDefault="00457FB2" w:rsidP="00457FB2">
      <w:pPr>
        <w:spacing w:line="360" w:lineRule="auto"/>
        <w:ind w:firstLine="709"/>
        <w:jc w:val="both"/>
        <w:rPr>
          <w:sz w:val="28"/>
          <w:szCs w:val="28"/>
        </w:rPr>
      </w:pPr>
      <w:r>
        <w:rPr>
          <w:sz w:val="28"/>
          <w:szCs w:val="28"/>
        </w:rPr>
        <w:t xml:space="preserve">- </w:t>
      </w:r>
      <w:r w:rsidR="00505BF0">
        <w:rPr>
          <w:sz w:val="28"/>
          <w:szCs w:val="28"/>
        </w:rPr>
        <w:t xml:space="preserve">психолого-педагогической функции; </w:t>
      </w:r>
    </w:p>
    <w:p w:rsidR="00505BF0" w:rsidRDefault="00457FB2" w:rsidP="00457FB2">
      <w:pPr>
        <w:spacing w:line="360" w:lineRule="auto"/>
        <w:ind w:firstLine="709"/>
        <w:jc w:val="both"/>
        <w:rPr>
          <w:sz w:val="28"/>
          <w:szCs w:val="28"/>
        </w:rPr>
      </w:pPr>
      <w:r>
        <w:rPr>
          <w:sz w:val="28"/>
          <w:szCs w:val="28"/>
        </w:rPr>
        <w:t>-</w:t>
      </w:r>
      <w:r w:rsidR="00505BF0">
        <w:rPr>
          <w:sz w:val="28"/>
          <w:szCs w:val="28"/>
        </w:rPr>
        <w:t>информационно-аналитической функции.</w:t>
      </w:r>
    </w:p>
    <w:p w:rsidR="00505BF0" w:rsidRDefault="00505BF0" w:rsidP="00505BF0">
      <w:pPr>
        <w:spacing w:line="360" w:lineRule="auto"/>
        <w:ind w:firstLine="851"/>
        <w:jc w:val="both"/>
        <w:rPr>
          <w:sz w:val="28"/>
          <w:szCs w:val="28"/>
        </w:rPr>
      </w:pPr>
      <w:r>
        <w:rPr>
          <w:sz w:val="28"/>
          <w:szCs w:val="28"/>
        </w:rPr>
        <w:t xml:space="preserve">Организационно-кадровая функция, которая обеспечивается отделом кадров, выполняет: планирование использования людских ресурсов, подбор, приём, расстановка, перемещение, продвижение, учёт и увольнение кадров </w:t>
      </w:r>
      <w:r>
        <w:rPr>
          <w:sz w:val="28"/>
          <w:szCs w:val="28"/>
        </w:rPr>
        <w:lastRenderedPageBreak/>
        <w:t>по группам: руководители (линейные, функциональные, высшие); инженерно-технические работники, специалисты и служащие; рабочие редких специальностей и высокой квалификации; рабочие массовых специальностей.</w:t>
      </w:r>
    </w:p>
    <w:p w:rsidR="00505BF0" w:rsidRDefault="00505BF0" w:rsidP="00505BF0">
      <w:pPr>
        <w:spacing w:line="360" w:lineRule="auto"/>
        <w:ind w:firstLine="851"/>
        <w:jc w:val="both"/>
        <w:rPr>
          <w:sz w:val="28"/>
          <w:szCs w:val="28"/>
        </w:rPr>
      </w:pPr>
      <w:r>
        <w:rPr>
          <w:sz w:val="28"/>
          <w:szCs w:val="28"/>
        </w:rPr>
        <w:t>Отдел кадров также обеспечивает профессиональную ориентацию, отбор, подготовку, переподготовку, повышение квалификации, оценку подготовленности и аттестацию кадров. При отсутствии отдела психологии труда отдел кадров выполняет также психолого-педагогические функции, а именно: решение социально-психологических вопросов производства, проводит анализ и обеспечивает улучшение педагогического климата в коллективах, планирование, прогнозирования социального развития коллектива.</w:t>
      </w:r>
    </w:p>
    <w:p w:rsidR="00505BF0" w:rsidRPr="00E560CD" w:rsidRDefault="00505BF0" w:rsidP="00E560CD">
      <w:pPr>
        <w:pStyle w:val="30"/>
        <w:spacing w:after="0" w:line="360" w:lineRule="auto"/>
        <w:ind w:left="0" w:firstLine="709"/>
        <w:jc w:val="both"/>
        <w:rPr>
          <w:sz w:val="28"/>
          <w:szCs w:val="28"/>
        </w:rPr>
      </w:pPr>
      <w:r w:rsidRPr="00E560CD">
        <w:rPr>
          <w:sz w:val="28"/>
          <w:szCs w:val="28"/>
        </w:rPr>
        <w:t>Социально-экономические функции в части трудовых отношений, графика работы, условий труда, заработной платы, стимулирование труда, компенсаций и пособий выполняет отдел труда и заработной платы.</w:t>
      </w:r>
    </w:p>
    <w:p w:rsidR="00505BF0" w:rsidRDefault="00505BF0" w:rsidP="00505BF0">
      <w:pPr>
        <w:spacing w:line="360" w:lineRule="auto"/>
        <w:ind w:firstLine="851"/>
        <w:jc w:val="both"/>
        <w:rPr>
          <w:sz w:val="28"/>
          <w:szCs w:val="28"/>
        </w:rPr>
      </w:pPr>
      <w:r>
        <w:rPr>
          <w:sz w:val="28"/>
          <w:szCs w:val="28"/>
        </w:rPr>
        <w:t>Исследовательно – проектные функции: исследование рабочих процессов и их планирование, безопасность труда, охрана здоровья, выполняет плановый или технический отдел или отдельное подразделение, занимающееся научной организацией труда (на крупных фирмах).</w:t>
      </w:r>
    </w:p>
    <w:p w:rsidR="00505BF0" w:rsidRDefault="00505BF0" w:rsidP="00505BF0">
      <w:pPr>
        <w:spacing w:line="360" w:lineRule="auto"/>
        <w:ind w:firstLine="851"/>
        <w:jc w:val="both"/>
        <w:rPr>
          <w:sz w:val="28"/>
          <w:szCs w:val="28"/>
        </w:rPr>
      </w:pPr>
      <w:r>
        <w:rPr>
          <w:sz w:val="28"/>
          <w:szCs w:val="28"/>
        </w:rPr>
        <w:t>Информационно-аналитические функции в части анализа трудовой дисциплины, контроля и оценки действий персонала, использования и текучести кадров выполняет отдел социальной информации, либо другое подразделение по решению руководства.</w:t>
      </w:r>
    </w:p>
    <w:p w:rsidR="00505BF0" w:rsidRDefault="00505BF0" w:rsidP="00505BF0">
      <w:pPr>
        <w:spacing w:line="360" w:lineRule="auto"/>
        <w:ind w:firstLine="851"/>
        <w:jc w:val="both"/>
        <w:rPr>
          <w:sz w:val="28"/>
          <w:szCs w:val="28"/>
        </w:rPr>
      </w:pPr>
      <w:r>
        <w:rPr>
          <w:sz w:val="28"/>
          <w:szCs w:val="28"/>
        </w:rPr>
        <w:t>Перечисленные функции являются элементами диагностической модели функционирования управления персоналом.</w:t>
      </w:r>
    </w:p>
    <w:p w:rsidR="00505BF0" w:rsidRDefault="00505BF0" w:rsidP="00505BF0">
      <w:pPr>
        <w:spacing w:line="360" w:lineRule="auto"/>
        <w:ind w:firstLine="851"/>
        <w:jc w:val="both"/>
        <w:rPr>
          <w:sz w:val="28"/>
          <w:szCs w:val="28"/>
        </w:rPr>
      </w:pPr>
      <w:r>
        <w:rPr>
          <w:sz w:val="28"/>
          <w:szCs w:val="28"/>
        </w:rPr>
        <w:t>Итак, управление персоналом включает в себя:</w:t>
      </w:r>
    </w:p>
    <w:p w:rsidR="00505BF0" w:rsidRDefault="005D7173" w:rsidP="005D7173">
      <w:pPr>
        <w:spacing w:line="360" w:lineRule="auto"/>
        <w:jc w:val="both"/>
        <w:rPr>
          <w:sz w:val="28"/>
          <w:szCs w:val="28"/>
        </w:rPr>
      </w:pPr>
      <w:r>
        <w:rPr>
          <w:sz w:val="28"/>
          <w:szCs w:val="28"/>
        </w:rPr>
        <w:t xml:space="preserve">- </w:t>
      </w:r>
      <w:r w:rsidR="00505BF0">
        <w:rPr>
          <w:sz w:val="28"/>
          <w:szCs w:val="28"/>
        </w:rPr>
        <w:t>помощь фирме в достижении её целей;</w:t>
      </w:r>
    </w:p>
    <w:p w:rsidR="00505BF0" w:rsidRDefault="005D7173" w:rsidP="006E52C7">
      <w:pPr>
        <w:spacing w:line="360" w:lineRule="auto"/>
        <w:ind w:firstLine="709"/>
        <w:jc w:val="both"/>
        <w:rPr>
          <w:sz w:val="28"/>
          <w:szCs w:val="28"/>
        </w:rPr>
      </w:pPr>
      <w:r>
        <w:rPr>
          <w:sz w:val="28"/>
          <w:szCs w:val="28"/>
        </w:rPr>
        <w:t xml:space="preserve">- </w:t>
      </w:r>
      <w:r w:rsidR="00505BF0">
        <w:rPr>
          <w:sz w:val="28"/>
          <w:szCs w:val="28"/>
        </w:rPr>
        <w:t>эффективное использование мастерства и возможностей работников;</w:t>
      </w:r>
    </w:p>
    <w:p w:rsidR="00505BF0" w:rsidRDefault="005D7173" w:rsidP="006E52C7">
      <w:pPr>
        <w:spacing w:line="360" w:lineRule="auto"/>
        <w:ind w:firstLine="709"/>
        <w:jc w:val="both"/>
        <w:rPr>
          <w:sz w:val="28"/>
          <w:szCs w:val="28"/>
        </w:rPr>
      </w:pPr>
      <w:r>
        <w:rPr>
          <w:sz w:val="28"/>
          <w:szCs w:val="28"/>
        </w:rPr>
        <w:t xml:space="preserve">- </w:t>
      </w:r>
      <w:r w:rsidR="00505BF0">
        <w:rPr>
          <w:sz w:val="28"/>
          <w:szCs w:val="28"/>
        </w:rPr>
        <w:t>обеспечение фирмы высококвалифицированными и заинтересованными служащими;</w:t>
      </w:r>
    </w:p>
    <w:p w:rsidR="00505BF0" w:rsidRDefault="005D7173" w:rsidP="006E52C7">
      <w:pPr>
        <w:spacing w:line="360" w:lineRule="auto"/>
        <w:ind w:firstLine="709"/>
        <w:jc w:val="both"/>
        <w:rPr>
          <w:sz w:val="28"/>
          <w:szCs w:val="28"/>
        </w:rPr>
      </w:pPr>
      <w:r>
        <w:rPr>
          <w:sz w:val="28"/>
          <w:szCs w:val="28"/>
        </w:rPr>
        <w:lastRenderedPageBreak/>
        <w:t xml:space="preserve">- </w:t>
      </w:r>
      <w:r w:rsidR="00505BF0">
        <w:rPr>
          <w:sz w:val="28"/>
          <w:szCs w:val="28"/>
        </w:rPr>
        <w:t>стремление к наиболее полному удовлетворению служащих своей работой;</w:t>
      </w:r>
    </w:p>
    <w:p w:rsidR="00505BF0" w:rsidRDefault="005D7173" w:rsidP="006E52C7">
      <w:pPr>
        <w:spacing w:line="360" w:lineRule="auto"/>
        <w:ind w:firstLine="709"/>
        <w:jc w:val="both"/>
        <w:rPr>
          <w:sz w:val="28"/>
          <w:szCs w:val="28"/>
        </w:rPr>
      </w:pPr>
      <w:r>
        <w:rPr>
          <w:sz w:val="28"/>
          <w:szCs w:val="28"/>
        </w:rPr>
        <w:t xml:space="preserve">- </w:t>
      </w:r>
      <w:r w:rsidR="00505BF0">
        <w:rPr>
          <w:sz w:val="28"/>
          <w:szCs w:val="28"/>
        </w:rPr>
        <w:t>развитию и поддержанию на высоком уровне качества жизни, которое делает желанной работу в этой фирме;</w:t>
      </w:r>
    </w:p>
    <w:p w:rsidR="00505BF0" w:rsidRDefault="005D7173" w:rsidP="006E52C7">
      <w:pPr>
        <w:spacing w:line="360" w:lineRule="auto"/>
        <w:ind w:firstLine="709"/>
        <w:jc w:val="both"/>
        <w:rPr>
          <w:sz w:val="28"/>
          <w:szCs w:val="28"/>
        </w:rPr>
      </w:pPr>
      <w:r>
        <w:rPr>
          <w:sz w:val="28"/>
          <w:szCs w:val="28"/>
        </w:rPr>
        <w:t xml:space="preserve">- </w:t>
      </w:r>
      <w:r w:rsidR="00505BF0">
        <w:rPr>
          <w:sz w:val="28"/>
          <w:szCs w:val="28"/>
        </w:rPr>
        <w:t>помощь в создании хорошего морально-психологического климата;</w:t>
      </w:r>
    </w:p>
    <w:p w:rsidR="00505BF0" w:rsidRDefault="005D7173" w:rsidP="006E52C7">
      <w:pPr>
        <w:spacing w:line="360" w:lineRule="auto"/>
        <w:ind w:firstLine="709"/>
        <w:jc w:val="both"/>
        <w:rPr>
          <w:sz w:val="28"/>
          <w:szCs w:val="28"/>
        </w:rPr>
      </w:pPr>
      <w:r>
        <w:rPr>
          <w:sz w:val="28"/>
          <w:szCs w:val="28"/>
        </w:rPr>
        <w:t xml:space="preserve">- </w:t>
      </w:r>
      <w:r w:rsidR="00505BF0">
        <w:rPr>
          <w:sz w:val="28"/>
          <w:szCs w:val="28"/>
        </w:rPr>
        <w:t>управление ростом карьеры и взаимной выгоде работника и фирмы.</w:t>
      </w:r>
    </w:p>
    <w:p w:rsidR="00505BF0" w:rsidRDefault="00505BF0" w:rsidP="00505BF0">
      <w:pPr>
        <w:spacing w:line="360" w:lineRule="auto"/>
        <w:ind w:firstLine="851"/>
        <w:jc w:val="both"/>
        <w:rPr>
          <w:sz w:val="28"/>
          <w:szCs w:val="28"/>
        </w:rPr>
      </w:pPr>
    </w:p>
    <w:p w:rsidR="00505BF0" w:rsidRDefault="00505BF0" w:rsidP="00505BF0">
      <w:pPr>
        <w:spacing w:line="360" w:lineRule="auto"/>
        <w:ind w:firstLine="709"/>
        <w:jc w:val="both"/>
        <w:rPr>
          <w:b/>
          <w:sz w:val="28"/>
          <w:szCs w:val="28"/>
        </w:rPr>
      </w:pPr>
      <w:r w:rsidRPr="009A2DB7">
        <w:rPr>
          <w:b/>
          <w:sz w:val="28"/>
          <w:szCs w:val="28"/>
        </w:rPr>
        <w:t>1.3 Элементы процесса управления и его технология</w:t>
      </w:r>
    </w:p>
    <w:p w:rsidR="006E52C7" w:rsidRPr="009A2DB7" w:rsidRDefault="006E52C7" w:rsidP="00505BF0">
      <w:pPr>
        <w:spacing w:line="360" w:lineRule="auto"/>
        <w:ind w:firstLine="709"/>
        <w:jc w:val="both"/>
        <w:rPr>
          <w:b/>
          <w:sz w:val="28"/>
          <w:szCs w:val="28"/>
        </w:rPr>
      </w:pPr>
    </w:p>
    <w:p w:rsidR="00505BF0" w:rsidRPr="006305D2" w:rsidRDefault="00505BF0" w:rsidP="00505BF0">
      <w:pPr>
        <w:pStyle w:val="22"/>
        <w:spacing w:line="360" w:lineRule="auto"/>
        <w:ind w:left="0" w:firstLine="851"/>
        <w:jc w:val="both"/>
        <w:rPr>
          <w:sz w:val="28"/>
        </w:rPr>
      </w:pPr>
      <w:r w:rsidRPr="006305D2">
        <w:rPr>
          <w:sz w:val="28"/>
        </w:rPr>
        <w:t>Составляющими элементами процесса управления являются назначенная (подобранная самостоятельно) группа специалистов, целью деятельности которой является повышение производственной, творческой отдачи и активности персонала, разработка и реализация программы развития кадров организации.</w:t>
      </w:r>
    </w:p>
    <w:p w:rsidR="00505BF0" w:rsidRDefault="00505BF0" w:rsidP="00505BF0">
      <w:pPr>
        <w:spacing w:line="360" w:lineRule="auto"/>
        <w:ind w:firstLine="851"/>
        <w:jc w:val="both"/>
        <w:rPr>
          <w:sz w:val="28"/>
          <w:szCs w:val="28"/>
        </w:rPr>
      </w:pPr>
      <w:r>
        <w:rPr>
          <w:sz w:val="28"/>
          <w:szCs w:val="28"/>
        </w:rPr>
        <w:t>В организации разрабатывается стратегия управления человеческими ресурсами: определяются перспективные ориентиры использования персонала, его обновление и совершенствование, развитие мотивации.</w:t>
      </w:r>
    </w:p>
    <w:p w:rsidR="00505BF0" w:rsidRDefault="00505BF0" w:rsidP="00505BF0">
      <w:pPr>
        <w:spacing w:line="360" w:lineRule="auto"/>
        <w:ind w:firstLine="851"/>
        <w:jc w:val="both"/>
        <w:rPr>
          <w:sz w:val="28"/>
          <w:szCs w:val="28"/>
        </w:rPr>
      </w:pPr>
      <w:r>
        <w:rPr>
          <w:sz w:val="28"/>
          <w:szCs w:val="28"/>
        </w:rPr>
        <w:t>В системе управления персоналом выделяют четыре группы факторов:</w:t>
      </w:r>
    </w:p>
    <w:p w:rsidR="00505BF0" w:rsidRDefault="00505BF0" w:rsidP="008C1307">
      <w:pPr>
        <w:numPr>
          <w:ilvl w:val="0"/>
          <w:numId w:val="15"/>
        </w:numPr>
        <w:spacing w:line="360" w:lineRule="auto"/>
        <w:jc w:val="both"/>
        <w:rPr>
          <w:sz w:val="28"/>
          <w:szCs w:val="28"/>
        </w:rPr>
      </w:pPr>
      <w:r>
        <w:rPr>
          <w:sz w:val="28"/>
          <w:szCs w:val="28"/>
        </w:rPr>
        <w:t>Технико-технологические:</w:t>
      </w:r>
    </w:p>
    <w:p w:rsidR="00505BF0" w:rsidRDefault="008C1307" w:rsidP="00505BF0">
      <w:pPr>
        <w:spacing w:line="360" w:lineRule="auto"/>
        <w:ind w:firstLine="851"/>
        <w:jc w:val="both"/>
        <w:rPr>
          <w:sz w:val="28"/>
          <w:szCs w:val="28"/>
        </w:rPr>
      </w:pPr>
      <w:r>
        <w:rPr>
          <w:sz w:val="28"/>
          <w:szCs w:val="28"/>
        </w:rPr>
        <w:t>1.1</w:t>
      </w:r>
      <w:r w:rsidR="00505BF0">
        <w:rPr>
          <w:sz w:val="28"/>
          <w:szCs w:val="28"/>
        </w:rPr>
        <w:t xml:space="preserve">  изменение структуры и форм занятости, дифференциация персонала и формирование «внутреннего рынка труда»;</w:t>
      </w:r>
    </w:p>
    <w:p w:rsidR="00505BF0" w:rsidRDefault="008C1307" w:rsidP="008C1307">
      <w:pPr>
        <w:numPr>
          <w:ilvl w:val="1"/>
          <w:numId w:val="15"/>
        </w:numPr>
        <w:spacing w:line="360" w:lineRule="auto"/>
        <w:jc w:val="both"/>
        <w:rPr>
          <w:sz w:val="28"/>
          <w:szCs w:val="28"/>
        </w:rPr>
      </w:pPr>
      <w:r>
        <w:rPr>
          <w:sz w:val="28"/>
          <w:szCs w:val="28"/>
        </w:rPr>
        <w:t xml:space="preserve"> </w:t>
      </w:r>
      <w:r w:rsidR="00505BF0">
        <w:rPr>
          <w:sz w:val="28"/>
          <w:szCs w:val="28"/>
        </w:rPr>
        <w:t>непрерывное повышение квалификации и переподготовка персонала;</w:t>
      </w:r>
    </w:p>
    <w:p w:rsidR="00505BF0" w:rsidRDefault="00505BF0" w:rsidP="008C1307">
      <w:pPr>
        <w:numPr>
          <w:ilvl w:val="0"/>
          <w:numId w:val="15"/>
        </w:numPr>
        <w:spacing w:line="360" w:lineRule="auto"/>
        <w:jc w:val="both"/>
        <w:rPr>
          <w:sz w:val="28"/>
          <w:szCs w:val="28"/>
        </w:rPr>
      </w:pPr>
      <w:r>
        <w:rPr>
          <w:sz w:val="28"/>
          <w:szCs w:val="28"/>
        </w:rPr>
        <w:t>Личностные:</w:t>
      </w:r>
    </w:p>
    <w:p w:rsidR="00505BF0" w:rsidRDefault="00505BF0" w:rsidP="008C1307">
      <w:pPr>
        <w:numPr>
          <w:ilvl w:val="1"/>
          <w:numId w:val="16"/>
        </w:numPr>
        <w:spacing w:line="360" w:lineRule="auto"/>
        <w:jc w:val="both"/>
        <w:rPr>
          <w:sz w:val="28"/>
          <w:szCs w:val="28"/>
        </w:rPr>
      </w:pPr>
      <w:r>
        <w:rPr>
          <w:sz w:val="28"/>
          <w:szCs w:val="28"/>
        </w:rPr>
        <w:t>пересмотр принципов занятости, гибкие, индивидуальные формы работы;</w:t>
      </w:r>
    </w:p>
    <w:p w:rsidR="00505BF0" w:rsidRDefault="00505BF0" w:rsidP="008C1307">
      <w:pPr>
        <w:numPr>
          <w:ilvl w:val="1"/>
          <w:numId w:val="16"/>
        </w:numPr>
        <w:spacing w:line="360" w:lineRule="auto"/>
        <w:jc w:val="both"/>
        <w:rPr>
          <w:sz w:val="28"/>
          <w:szCs w:val="28"/>
        </w:rPr>
      </w:pPr>
      <w:r>
        <w:rPr>
          <w:sz w:val="28"/>
          <w:szCs w:val="28"/>
        </w:rPr>
        <w:t xml:space="preserve"> ориентация системы стимулирования на предпринимательство, участие в управленческих решениях;</w:t>
      </w:r>
    </w:p>
    <w:p w:rsidR="00505BF0" w:rsidRDefault="00505BF0" w:rsidP="008C1307">
      <w:pPr>
        <w:numPr>
          <w:ilvl w:val="0"/>
          <w:numId w:val="16"/>
        </w:numPr>
        <w:spacing w:line="360" w:lineRule="auto"/>
        <w:ind w:left="0" w:firstLine="851"/>
        <w:jc w:val="both"/>
        <w:rPr>
          <w:sz w:val="28"/>
          <w:szCs w:val="28"/>
        </w:rPr>
      </w:pPr>
      <w:r>
        <w:rPr>
          <w:sz w:val="28"/>
          <w:szCs w:val="28"/>
        </w:rPr>
        <w:lastRenderedPageBreak/>
        <w:t>Экономические и социально – политические</w:t>
      </w:r>
    </w:p>
    <w:p w:rsidR="00505BF0" w:rsidRDefault="00505BF0" w:rsidP="008C1307">
      <w:pPr>
        <w:numPr>
          <w:ilvl w:val="1"/>
          <w:numId w:val="16"/>
        </w:numPr>
        <w:spacing w:line="360" w:lineRule="auto"/>
        <w:ind w:left="0" w:firstLine="851"/>
        <w:jc w:val="both"/>
        <w:rPr>
          <w:sz w:val="28"/>
          <w:szCs w:val="28"/>
        </w:rPr>
      </w:pPr>
      <w:r>
        <w:rPr>
          <w:sz w:val="28"/>
          <w:szCs w:val="28"/>
        </w:rPr>
        <w:t>аккумулирование передового опыта управления кадрами;</w:t>
      </w:r>
    </w:p>
    <w:p w:rsidR="00505BF0" w:rsidRDefault="00505BF0" w:rsidP="008C1307">
      <w:pPr>
        <w:numPr>
          <w:ilvl w:val="1"/>
          <w:numId w:val="16"/>
        </w:numPr>
        <w:spacing w:line="360" w:lineRule="auto"/>
        <w:ind w:left="0" w:firstLine="851"/>
        <w:jc w:val="both"/>
        <w:rPr>
          <w:sz w:val="28"/>
          <w:szCs w:val="28"/>
        </w:rPr>
      </w:pPr>
      <w:r>
        <w:rPr>
          <w:sz w:val="28"/>
          <w:szCs w:val="28"/>
        </w:rPr>
        <w:t>создание новых форм конструктивного сотрудничества работников, профсоюзов и администрации компаний;</w:t>
      </w:r>
    </w:p>
    <w:p w:rsidR="00505BF0" w:rsidRDefault="00505BF0" w:rsidP="008C1307">
      <w:pPr>
        <w:numPr>
          <w:ilvl w:val="0"/>
          <w:numId w:val="16"/>
        </w:numPr>
        <w:spacing w:line="360" w:lineRule="auto"/>
        <w:ind w:left="0" w:firstLine="851"/>
        <w:jc w:val="both"/>
        <w:rPr>
          <w:sz w:val="28"/>
          <w:szCs w:val="28"/>
        </w:rPr>
      </w:pPr>
      <w:r>
        <w:rPr>
          <w:sz w:val="28"/>
          <w:szCs w:val="28"/>
        </w:rPr>
        <w:t>Развитие теории управления:</w:t>
      </w:r>
    </w:p>
    <w:p w:rsidR="00505BF0" w:rsidRDefault="00505BF0" w:rsidP="008C1307">
      <w:pPr>
        <w:numPr>
          <w:ilvl w:val="1"/>
          <w:numId w:val="16"/>
        </w:numPr>
        <w:spacing w:line="360" w:lineRule="auto"/>
        <w:ind w:left="0" w:firstLine="851"/>
        <w:jc w:val="both"/>
        <w:rPr>
          <w:sz w:val="28"/>
          <w:szCs w:val="28"/>
        </w:rPr>
      </w:pPr>
      <w:r>
        <w:rPr>
          <w:sz w:val="28"/>
          <w:szCs w:val="28"/>
        </w:rPr>
        <w:t>повышение аналитической обоснованности решений по использованию трудовых ресурсов;</w:t>
      </w:r>
    </w:p>
    <w:p w:rsidR="00505BF0" w:rsidRDefault="00505BF0" w:rsidP="008C1307">
      <w:pPr>
        <w:numPr>
          <w:ilvl w:val="1"/>
          <w:numId w:val="16"/>
        </w:numPr>
        <w:spacing w:line="360" w:lineRule="auto"/>
        <w:ind w:left="0" w:firstLine="851"/>
        <w:jc w:val="both"/>
        <w:rPr>
          <w:sz w:val="28"/>
          <w:szCs w:val="28"/>
        </w:rPr>
      </w:pPr>
      <w:r>
        <w:rPr>
          <w:sz w:val="28"/>
          <w:szCs w:val="28"/>
        </w:rPr>
        <w:t>понимание роли личности в обеспечении эффективной работы организации.</w:t>
      </w:r>
    </w:p>
    <w:p w:rsidR="00505BF0" w:rsidRDefault="00505BF0" w:rsidP="00505BF0">
      <w:pPr>
        <w:spacing w:line="360" w:lineRule="auto"/>
        <w:ind w:firstLine="851"/>
        <w:jc w:val="both"/>
        <w:rPr>
          <w:sz w:val="28"/>
          <w:szCs w:val="28"/>
        </w:rPr>
      </w:pPr>
      <w:r>
        <w:rPr>
          <w:sz w:val="28"/>
          <w:szCs w:val="28"/>
        </w:rPr>
        <w:t>Значительно повысилось значение функции отдела кадров – отбор персонала (особенно руководящего).  В связи с этим  новый смысл и содержание приобретает такие критерии оценки персонала, как образование, профессионализм, личная культура и этика работников. Люди рассматриваются как самый ценный ресурс предприятия. Кадровая политика в области отбора кадров состоит в определении принципов приёма на работу, методологии закрепления, профессионального развития персонала.</w:t>
      </w:r>
    </w:p>
    <w:p w:rsidR="00505BF0" w:rsidRDefault="00505BF0" w:rsidP="00505BF0">
      <w:pPr>
        <w:spacing w:line="360" w:lineRule="auto"/>
        <w:ind w:firstLine="851"/>
        <w:jc w:val="both"/>
        <w:rPr>
          <w:sz w:val="28"/>
          <w:szCs w:val="28"/>
        </w:rPr>
      </w:pPr>
      <w:r>
        <w:rPr>
          <w:sz w:val="28"/>
          <w:szCs w:val="28"/>
        </w:rPr>
        <w:t>Значимость правильного решения данной проблемы связана с высокой стоимостью кадров. Поэтому, решая проблему набора, в первую очередь необходимо определить, нужен ли данный человек или нет (плохо, если он через какое-то время заявит о своём уходе).</w:t>
      </w:r>
    </w:p>
    <w:p w:rsidR="00505BF0" w:rsidRDefault="00505BF0" w:rsidP="008C1307">
      <w:pPr>
        <w:spacing w:line="360" w:lineRule="auto"/>
        <w:ind w:firstLine="709"/>
        <w:jc w:val="both"/>
        <w:rPr>
          <w:sz w:val="28"/>
          <w:szCs w:val="28"/>
        </w:rPr>
      </w:pPr>
      <w:r>
        <w:rPr>
          <w:sz w:val="28"/>
          <w:szCs w:val="28"/>
        </w:rPr>
        <w:t>При отборе кадров определённую помощь оказывают различные источники информации, а именно:</w:t>
      </w:r>
    </w:p>
    <w:p w:rsidR="00505BF0" w:rsidRDefault="008C1307" w:rsidP="008C1307">
      <w:pPr>
        <w:spacing w:line="360" w:lineRule="auto"/>
        <w:ind w:firstLine="709"/>
        <w:jc w:val="both"/>
        <w:rPr>
          <w:sz w:val="28"/>
          <w:szCs w:val="28"/>
        </w:rPr>
      </w:pPr>
      <w:r>
        <w:rPr>
          <w:sz w:val="28"/>
          <w:szCs w:val="28"/>
        </w:rPr>
        <w:t>- з</w:t>
      </w:r>
      <w:r w:rsidR="00505BF0">
        <w:rPr>
          <w:sz w:val="28"/>
          <w:szCs w:val="28"/>
        </w:rPr>
        <w:t>аявление о приёме (сообщает первое общее впечатление о кандидате);</w:t>
      </w:r>
    </w:p>
    <w:p w:rsidR="00505BF0" w:rsidRDefault="008C1307" w:rsidP="008C1307">
      <w:pPr>
        <w:spacing w:line="360" w:lineRule="auto"/>
        <w:ind w:firstLine="709"/>
        <w:jc w:val="both"/>
        <w:rPr>
          <w:sz w:val="28"/>
          <w:szCs w:val="28"/>
        </w:rPr>
      </w:pPr>
      <w:r>
        <w:rPr>
          <w:sz w:val="28"/>
          <w:szCs w:val="28"/>
        </w:rPr>
        <w:t>- ф</w:t>
      </w:r>
      <w:r w:rsidR="00505BF0">
        <w:rPr>
          <w:sz w:val="28"/>
          <w:szCs w:val="28"/>
        </w:rPr>
        <w:t>отография (даёт представление о внешности);</w:t>
      </w:r>
    </w:p>
    <w:p w:rsidR="00505BF0" w:rsidRDefault="008C1307" w:rsidP="008C1307">
      <w:pPr>
        <w:spacing w:line="360" w:lineRule="auto"/>
        <w:ind w:firstLine="709"/>
        <w:jc w:val="both"/>
        <w:rPr>
          <w:sz w:val="28"/>
          <w:szCs w:val="28"/>
        </w:rPr>
      </w:pPr>
      <w:r>
        <w:rPr>
          <w:sz w:val="28"/>
          <w:szCs w:val="28"/>
        </w:rPr>
        <w:t>- б</w:t>
      </w:r>
      <w:r w:rsidR="00505BF0">
        <w:rPr>
          <w:sz w:val="28"/>
          <w:szCs w:val="28"/>
        </w:rPr>
        <w:t>иография (наглядно показывает процесс становления, позволяет узнать «детали» личности);</w:t>
      </w:r>
    </w:p>
    <w:p w:rsidR="00505BF0" w:rsidRDefault="008C1307" w:rsidP="008C1307">
      <w:pPr>
        <w:spacing w:line="360" w:lineRule="auto"/>
        <w:ind w:firstLine="709"/>
        <w:jc w:val="both"/>
        <w:rPr>
          <w:sz w:val="28"/>
          <w:szCs w:val="28"/>
        </w:rPr>
      </w:pPr>
      <w:r>
        <w:rPr>
          <w:sz w:val="28"/>
          <w:szCs w:val="28"/>
        </w:rPr>
        <w:t>- л</w:t>
      </w:r>
      <w:r w:rsidR="00505BF0">
        <w:rPr>
          <w:sz w:val="28"/>
          <w:szCs w:val="28"/>
        </w:rPr>
        <w:t>ичная анкета (содержит, собирает и систематизирует самую важную информацию о поступающем работнике, позволяет не забывать информацию);</w:t>
      </w:r>
    </w:p>
    <w:p w:rsidR="00505BF0" w:rsidRDefault="008C1307" w:rsidP="008C1307">
      <w:pPr>
        <w:spacing w:line="360" w:lineRule="auto"/>
        <w:ind w:firstLine="709"/>
        <w:jc w:val="both"/>
        <w:rPr>
          <w:sz w:val="28"/>
          <w:szCs w:val="28"/>
        </w:rPr>
      </w:pPr>
      <w:r>
        <w:rPr>
          <w:sz w:val="28"/>
          <w:szCs w:val="28"/>
        </w:rPr>
        <w:lastRenderedPageBreak/>
        <w:t>- т</w:t>
      </w:r>
      <w:r w:rsidR="00505BF0">
        <w:rPr>
          <w:sz w:val="28"/>
          <w:szCs w:val="28"/>
        </w:rPr>
        <w:t>рудовая книжка (подтверждает места работы, освещает прежние сферы деятельности, иногда ограничена из-за терминологии);</w:t>
      </w:r>
    </w:p>
    <w:p w:rsidR="00505BF0" w:rsidRDefault="008C1307" w:rsidP="008C1307">
      <w:pPr>
        <w:spacing w:line="360" w:lineRule="auto"/>
        <w:ind w:firstLine="709"/>
        <w:jc w:val="both"/>
        <w:rPr>
          <w:sz w:val="28"/>
          <w:szCs w:val="28"/>
        </w:rPr>
      </w:pPr>
      <w:r>
        <w:rPr>
          <w:sz w:val="28"/>
          <w:szCs w:val="28"/>
        </w:rPr>
        <w:t>- р</w:t>
      </w:r>
      <w:r w:rsidR="00505BF0">
        <w:rPr>
          <w:sz w:val="28"/>
          <w:szCs w:val="28"/>
        </w:rPr>
        <w:t>екомендации (освещают все аспекты профпригодности, как правило, делаются только дополнительные выписки);</w:t>
      </w:r>
    </w:p>
    <w:p w:rsidR="00505BF0" w:rsidRDefault="008C1307" w:rsidP="008C1307">
      <w:pPr>
        <w:spacing w:line="360" w:lineRule="auto"/>
        <w:ind w:firstLine="709"/>
        <w:jc w:val="both"/>
        <w:rPr>
          <w:sz w:val="28"/>
          <w:szCs w:val="28"/>
        </w:rPr>
      </w:pPr>
      <w:r>
        <w:rPr>
          <w:sz w:val="28"/>
          <w:szCs w:val="28"/>
        </w:rPr>
        <w:t>- р</w:t>
      </w:r>
      <w:r w:rsidR="00505BF0">
        <w:rPr>
          <w:sz w:val="28"/>
          <w:szCs w:val="28"/>
        </w:rPr>
        <w:t>азговор с поступающим (даёт возможность заполнить пробелы информации с помощью других источников, даёт личное представление о поступающем);</w:t>
      </w:r>
    </w:p>
    <w:p w:rsidR="00505BF0" w:rsidRDefault="008C1307" w:rsidP="008C1307">
      <w:pPr>
        <w:spacing w:line="360" w:lineRule="auto"/>
        <w:ind w:firstLine="709"/>
        <w:jc w:val="both"/>
        <w:rPr>
          <w:sz w:val="28"/>
          <w:szCs w:val="28"/>
        </w:rPr>
      </w:pPr>
      <w:r>
        <w:rPr>
          <w:sz w:val="28"/>
          <w:szCs w:val="28"/>
        </w:rPr>
        <w:t>- п</w:t>
      </w:r>
      <w:r w:rsidR="00505BF0">
        <w:rPr>
          <w:sz w:val="28"/>
          <w:szCs w:val="28"/>
        </w:rPr>
        <w:t>робная работа (способность выполнять определённую работу, обладание навыками);</w:t>
      </w:r>
    </w:p>
    <w:p w:rsidR="00505BF0" w:rsidRDefault="00F6382D" w:rsidP="008C1307">
      <w:pPr>
        <w:spacing w:line="360" w:lineRule="auto"/>
        <w:ind w:firstLine="709"/>
        <w:jc w:val="both"/>
        <w:rPr>
          <w:sz w:val="28"/>
          <w:szCs w:val="28"/>
        </w:rPr>
      </w:pPr>
      <w:r>
        <w:rPr>
          <w:sz w:val="28"/>
          <w:szCs w:val="28"/>
        </w:rPr>
        <w:t>- м</w:t>
      </w:r>
      <w:r w:rsidR="00505BF0">
        <w:rPr>
          <w:sz w:val="28"/>
          <w:szCs w:val="28"/>
        </w:rPr>
        <w:t xml:space="preserve">едосмотр на </w:t>
      </w:r>
      <w:r>
        <w:rPr>
          <w:sz w:val="28"/>
          <w:szCs w:val="28"/>
        </w:rPr>
        <w:t xml:space="preserve">профессиональную </w:t>
      </w:r>
      <w:r w:rsidR="00505BF0">
        <w:rPr>
          <w:sz w:val="28"/>
          <w:szCs w:val="28"/>
        </w:rPr>
        <w:t>пригодность (частично содержит характеристики про</w:t>
      </w:r>
      <w:r>
        <w:rPr>
          <w:sz w:val="28"/>
          <w:szCs w:val="28"/>
        </w:rPr>
        <w:t xml:space="preserve">фессиональной  </w:t>
      </w:r>
      <w:r w:rsidR="00505BF0">
        <w:rPr>
          <w:sz w:val="28"/>
          <w:szCs w:val="28"/>
        </w:rPr>
        <w:t>пригодности);</w:t>
      </w:r>
    </w:p>
    <w:p w:rsidR="00505BF0" w:rsidRDefault="00F6382D" w:rsidP="008C1307">
      <w:pPr>
        <w:spacing w:line="360" w:lineRule="auto"/>
        <w:ind w:firstLine="709"/>
        <w:jc w:val="both"/>
        <w:rPr>
          <w:sz w:val="28"/>
          <w:szCs w:val="28"/>
        </w:rPr>
      </w:pPr>
      <w:r>
        <w:rPr>
          <w:sz w:val="28"/>
          <w:szCs w:val="28"/>
        </w:rPr>
        <w:t>- п</w:t>
      </w:r>
      <w:r w:rsidR="00505BF0">
        <w:rPr>
          <w:sz w:val="28"/>
          <w:szCs w:val="28"/>
        </w:rPr>
        <w:t>сихологические тесты (интеллект, эрудиция, профессиональные качества, черты характера, допускаемая пригодность).</w:t>
      </w:r>
    </w:p>
    <w:p w:rsidR="00505BF0" w:rsidRPr="00BE39B9" w:rsidRDefault="00505BF0" w:rsidP="004626FE">
      <w:pPr>
        <w:pStyle w:val="3"/>
        <w:tabs>
          <w:tab w:val="left" w:pos="540"/>
        </w:tabs>
        <w:spacing w:line="360" w:lineRule="auto"/>
        <w:ind w:firstLine="851"/>
        <w:jc w:val="both"/>
        <w:rPr>
          <w:rFonts w:ascii="Times New Roman" w:hAnsi="Times New Roman" w:cs="Times New Roman"/>
          <w:b w:val="0"/>
          <w:sz w:val="28"/>
          <w:szCs w:val="28"/>
        </w:rPr>
      </w:pPr>
      <w:r w:rsidRPr="00BE39B9">
        <w:rPr>
          <w:rFonts w:ascii="Times New Roman" w:hAnsi="Times New Roman" w:cs="Times New Roman"/>
          <w:b w:val="0"/>
          <w:sz w:val="28"/>
          <w:szCs w:val="28"/>
        </w:rPr>
        <w:t>Зачастую случается, что необходимо выбирать из двух-трёх кандидатов на замещение должности. Здесь вступает (рекомендуется) система критериев оценки:</w:t>
      </w:r>
    </w:p>
    <w:p w:rsidR="00505BF0" w:rsidRPr="004626FE" w:rsidRDefault="00030193" w:rsidP="00030193">
      <w:pPr>
        <w:pStyle w:val="a9"/>
        <w:ind w:firstLine="709"/>
      </w:pPr>
      <w:r>
        <w:t xml:space="preserve">- </w:t>
      </w:r>
      <w:r w:rsidR="00505BF0" w:rsidRPr="004626FE">
        <w:t>количество труда (объём, выполненный за определённый промежуток времени);</w:t>
      </w:r>
    </w:p>
    <w:p w:rsidR="00505BF0" w:rsidRPr="004626FE" w:rsidRDefault="00030193" w:rsidP="00030193">
      <w:pPr>
        <w:spacing w:line="360" w:lineRule="auto"/>
        <w:ind w:firstLine="709"/>
        <w:jc w:val="both"/>
        <w:rPr>
          <w:sz w:val="28"/>
          <w:szCs w:val="28"/>
        </w:rPr>
      </w:pPr>
      <w:r>
        <w:rPr>
          <w:sz w:val="28"/>
          <w:szCs w:val="28"/>
        </w:rPr>
        <w:t xml:space="preserve">- </w:t>
      </w:r>
      <w:r w:rsidR="00505BF0" w:rsidRPr="004626FE">
        <w:rPr>
          <w:sz w:val="28"/>
          <w:szCs w:val="28"/>
        </w:rPr>
        <w:t>качество труда (доля брака в работе, качество продукции);</w:t>
      </w:r>
    </w:p>
    <w:p w:rsidR="00505BF0" w:rsidRPr="004626FE" w:rsidRDefault="00030193" w:rsidP="00030193">
      <w:pPr>
        <w:spacing w:line="360" w:lineRule="auto"/>
        <w:ind w:firstLine="709"/>
        <w:jc w:val="both"/>
        <w:rPr>
          <w:sz w:val="28"/>
          <w:szCs w:val="28"/>
        </w:rPr>
      </w:pPr>
      <w:r>
        <w:rPr>
          <w:sz w:val="28"/>
          <w:szCs w:val="28"/>
        </w:rPr>
        <w:t xml:space="preserve">- </w:t>
      </w:r>
      <w:r w:rsidR="00505BF0" w:rsidRPr="004626FE">
        <w:rPr>
          <w:sz w:val="28"/>
          <w:szCs w:val="28"/>
        </w:rPr>
        <w:t>отношение к работе (инициативность работника, его возможность выдерживать большие нагрузки на работе, возможность приспособления к работе (к новым ситуациям));</w:t>
      </w:r>
    </w:p>
    <w:p w:rsidR="00505BF0" w:rsidRPr="004626FE" w:rsidRDefault="00030193" w:rsidP="00030193">
      <w:pPr>
        <w:spacing w:line="360" w:lineRule="auto"/>
        <w:ind w:firstLine="709"/>
        <w:jc w:val="both"/>
        <w:rPr>
          <w:sz w:val="28"/>
          <w:szCs w:val="28"/>
        </w:rPr>
      </w:pPr>
      <w:r>
        <w:rPr>
          <w:sz w:val="28"/>
          <w:szCs w:val="28"/>
        </w:rPr>
        <w:t xml:space="preserve">- </w:t>
      </w:r>
      <w:r w:rsidR="00505BF0" w:rsidRPr="004626FE">
        <w:rPr>
          <w:sz w:val="28"/>
          <w:szCs w:val="28"/>
        </w:rPr>
        <w:t>тщательность в работе (отношение к средствам производства, их использование, оптимальность использования сырья и материалов);</w:t>
      </w:r>
    </w:p>
    <w:p w:rsidR="00505BF0" w:rsidRPr="004626FE" w:rsidRDefault="00030193" w:rsidP="00030193">
      <w:pPr>
        <w:spacing w:line="360" w:lineRule="auto"/>
        <w:ind w:firstLine="709"/>
        <w:jc w:val="both"/>
        <w:rPr>
          <w:sz w:val="28"/>
          <w:szCs w:val="28"/>
        </w:rPr>
      </w:pPr>
      <w:r>
        <w:rPr>
          <w:sz w:val="28"/>
          <w:szCs w:val="28"/>
        </w:rPr>
        <w:t xml:space="preserve">- </w:t>
      </w:r>
      <w:r w:rsidR="00505BF0" w:rsidRPr="004626FE">
        <w:rPr>
          <w:sz w:val="28"/>
          <w:szCs w:val="28"/>
        </w:rPr>
        <w:t xml:space="preserve">готовность к сотрудничеству внутри предприятия (отношения в коллективе). </w:t>
      </w:r>
    </w:p>
    <w:p w:rsidR="00505BF0" w:rsidRPr="004626FE" w:rsidRDefault="00505BF0" w:rsidP="004626FE">
      <w:pPr>
        <w:spacing w:line="360" w:lineRule="auto"/>
        <w:ind w:firstLine="851"/>
        <w:jc w:val="both"/>
        <w:rPr>
          <w:sz w:val="28"/>
          <w:szCs w:val="28"/>
        </w:rPr>
      </w:pPr>
      <w:r w:rsidRPr="004626FE">
        <w:rPr>
          <w:sz w:val="28"/>
          <w:szCs w:val="28"/>
        </w:rPr>
        <w:t>В общем виде весь процесс набора и отбора кадров, реакция на замечания со стороны, другие личностные качества можно изобразить следующим образом:</w:t>
      </w:r>
    </w:p>
    <w:p w:rsidR="00505BF0" w:rsidRDefault="00691831" w:rsidP="00505BF0">
      <w:pPr>
        <w:rPr>
          <w:sz w:val="28"/>
          <w:szCs w:val="28"/>
        </w:rPr>
      </w:pPr>
      <w:r>
        <w:rPr>
          <w:noProof/>
        </w:rPr>
        <w:lastRenderedPageBreak/>
        <w:pict>
          <v:group id="_x0000_s1114" style="position:absolute;margin-left:0;margin-top:9pt;width:468pt;height:558pt;z-index:251581952" coordorigin="1701,1314" coordsize="9360,11160">
            <v:rect id="_x0000_s1115" style="position:absolute;left:2061;top:1314;width:3060;height:540">
              <v:textbox style="mso-next-textbox:#_x0000_s1115">
                <w:txbxContent>
                  <w:p w:rsidR="00505BF0" w:rsidRDefault="00505BF0" w:rsidP="00505BF0">
                    <w:r>
                      <w:t>Планирование персонала</w:t>
                    </w:r>
                  </w:p>
                </w:txbxContent>
              </v:textbox>
            </v:rect>
            <v:rect id="_x0000_s1116" style="position:absolute;left:6201;top:1314;width:4320;height:720">
              <v:textbox style="mso-next-textbox:#_x0000_s1116">
                <w:txbxContent>
                  <w:p w:rsidR="00505BF0" w:rsidRDefault="00505BF0" w:rsidP="00505BF0">
                    <w:pPr>
                      <w:pStyle w:val="21"/>
                    </w:pPr>
                    <w:r>
                      <w:t>Штатное расписание и фонды оплаты труда</w:t>
                    </w:r>
                  </w:p>
                </w:txbxContent>
              </v:textbox>
            </v:rect>
            <v:rect id="_x0000_s1117" style="position:absolute;left:2061;top:2574;width:1980;height:540">
              <v:textbox style="mso-next-textbox:#_x0000_s1117">
                <w:txbxContent>
                  <w:p w:rsidR="00505BF0" w:rsidRDefault="00505BF0" w:rsidP="00505BF0">
                    <w:r>
                      <w:t xml:space="preserve">Анализ работы </w:t>
                    </w:r>
                  </w:p>
                </w:txbxContent>
              </v:textbox>
            </v:rect>
            <v:rect id="_x0000_s1118" style="position:absolute;left:7281;top:2574;width:3420;height:540">
              <v:textbox style="mso-next-textbox:#_x0000_s1118">
                <w:txbxContent>
                  <w:p w:rsidR="00505BF0" w:rsidRDefault="00505BF0" w:rsidP="00505BF0">
                    <w:pPr>
                      <w:jc w:val="center"/>
                    </w:pPr>
                    <w:r>
                      <w:t>Должностная инструкция</w:t>
                    </w:r>
                  </w:p>
                </w:txbxContent>
              </v:textbox>
            </v:rect>
            <v:rect id="_x0000_s1119" style="position:absolute;left:2061;top:3654;width:2700;height:540">
              <v:textbox style="mso-next-textbox:#_x0000_s1119">
                <w:txbxContent>
                  <w:p w:rsidR="00505BF0" w:rsidRDefault="00505BF0" w:rsidP="00505BF0">
                    <w:r>
                      <w:t>Организация работы</w:t>
                    </w:r>
                  </w:p>
                </w:txbxContent>
              </v:textbox>
            </v:rect>
            <v:line id="_x0000_s1120" style="position:absolute;flip:y" from="7641,3114" to="7641,4014">
              <v:stroke endarrow="block"/>
            </v:line>
            <v:line id="_x0000_s1121" style="position:absolute" from="4041,2754" to="7281,2754">
              <v:stroke endarrow="block"/>
            </v:line>
            <v:line id="_x0000_s1122" style="position:absolute;flip:x" from="5121,1494" to="6201,1494">
              <v:stroke endarrow="block"/>
            </v:line>
            <v:rect id="_x0000_s1123" style="position:absolute;left:2061;top:4734;width:3240;height:720">
              <v:textbox style="mso-next-textbox:#_x0000_s1123">
                <w:txbxContent>
                  <w:p w:rsidR="00505BF0" w:rsidRDefault="00505BF0" w:rsidP="00505BF0">
                    <w:pPr>
                      <w:pStyle w:val="21"/>
                    </w:pPr>
                    <w:r>
                      <w:t>Требования, предъявляемые к персоналу</w:t>
                    </w:r>
                  </w:p>
                </w:txbxContent>
              </v:textbox>
            </v:rect>
            <v:line id="_x0000_s1124" style="position:absolute" from="8541,3114" to="8541,5094"/>
            <v:rect id="_x0000_s1125" style="position:absolute;left:5481;top:5454;width:2340;height:540">
              <v:textbox style="mso-next-textbox:#_x0000_s1125">
                <w:txbxContent>
                  <w:p w:rsidR="00505BF0" w:rsidRDefault="00505BF0" w:rsidP="00505BF0">
                    <w:pPr>
                      <w:jc w:val="center"/>
                    </w:pPr>
                    <w:r>
                      <w:t>Требования набора</w:t>
                    </w:r>
                  </w:p>
                </w:txbxContent>
              </v:textbox>
            </v:rect>
            <v:line id="_x0000_s1126" style="position:absolute" from="11061,1674" to="11061,5634"/>
            <v:line id="_x0000_s1127" style="position:absolute;flip:x" from="7821,5634" to="11061,5634">
              <v:stroke endarrow="block"/>
            </v:line>
            <v:rect id="_x0000_s1128" style="position:absolute;left:2061;top:6174;width:1980;height:720">
              <v:textbox style="mso-next-textbox:#_x0000_s1128">
                <w:txbxContent>
                  <w:p w:rsidR="00505BF0" w:rsidRDefault="00505BF0" w:rsidP="00505BF0">
                    <w:pPr>
                      <w:pStyle w:val="21"/>
                    </w:pPr>
                    <w:r>
                      <w:t>Поиск внешних кандидатов</w:t>
                    </w:r>
                  </w:p>
                </w:txbxContent>
              </v:textbox>
            </v:rect>
            <v:rect id="_x0000_s1129" style="position:absolute;left:8001;top:6174;width:1620;height:1080">
              <v:textbox style="mso-next-textbox:#_x0000_s1129">
                <w:txbxContent>
                  <w:p w:rsidR="00505BF0" w:rsidRDefault="00505BF0" w:rsidP="00505BF0">
                    <w:pPr>
                      <w:pStyle w:val="21"/>
                    </w:pPr>
                    <w:r>
                      <w:t>Поиск внутренних кандидатов</w:t>
                    </w:r>
                  </w:p>
                </w:txbxContent>
              </v:textbox>
            </v:rect>
            <v:line id="_x0000_s1130" style="position:absolute" from="7821,5814" to="8901,5814"/>
            <v:line id="_x0000_s1131" style="position:absolute" from="8901,5814" to="8901,6174">
              <v:stroke endarrow="block"/>
            </v:line>
            <v:rect id="_x0000_s1132" style="position:absolute;left:3141;top:7794;width:6120;height:540">
              <v:textbox style="mso-next-textbox:#_x0000_s1132">
                <w:txbxContent>
                  <w:p w:rsidR="00505BF0" w:rsidRDefault="00505BF0" w:rsidP="00505BF0">
                    <w:pPr>
                      <w:jc w:val="center"/>
                    </w:pPr>
                    <w:r>
                      <w:t>Сбор информации о кандидатах</w:t>
                    </w:r>
                  </w:p>
                </w:txbxContent>
              </v:textbox>
            </v:rect>
            <v:line id="_x0000_s1133" style="position:absolute" from="3861,6894" to="3861,7794">
              <v:stroke endarrow="block"/>
            </v:line>
            <v:line id="_x0000_s1134" style="position:absolute" from="6201,5994" to="6201,7794">
              <v:stroke endarrow="block"/>
            </v:line>
            <v:rect id="_x0000_s1135" style="position:absolute;left:4581;top:8694;width:3420;height:540">
              <v:textbox style="mso-next-textbox:#_x0000_s1135">
                <w:txbxContent>
                  <w:p w:rsidR="00505BF0" w:rsidRDefault="00505BF0" w:rsidP="00505BF0">
                    <w:pPr>
                      <w:jc w:val="center"/>
                    </w:pPr>
                    <w:r>
                      <w:t>Выбор кандидата</w:t>
                    </w:r>
                  </w:p>
                </w:txbxContent>
              </v:textbox>
            </v:rect>
            <v:line id="_x0000_s1136" style="position:absolute" from="6201,8334" to="6201,8694">
              <v:stroke endarrow="block"/>
            </v:line>
            <v:line id="_x0000_s1137" style="position:absolute" from="1701,5094" to="1701,8874"/>
            <v:line id="_x0000_s1138" style="position:absolute" from="1701,8874" to="4581,8874">
              <v:stroke endarrow="block"/>
            </v:line>
            <v:rect id="_x0000_s1139" style="position:absolute;left:4581;top:9774;width:3420;height:540">
              <v:textbox style="mso-next-textbox:#_x0000_s1139">
                <w:txbxContent>
                  <w:p w:rsidR="00505BF0" w:rsidRDefault="00505BF0" w:rsidP="00505BF0">
                    <w:pPr>
                      <w:jc w:val="center"/>
                    </w:pPr>
                    <w:r>
                      <w:t>Обсуждение контракта</w:t>
                    </w:r>
                  </w:p>
                </w:txbxContent>
              </v:textbox>
            </v:rect>
            <v:line id="_x0000_s1140" style="position:absolute" from="6201,9234" to="6201,9774">
              <v:stroke endarrow="block"/>
            </v:line>
            <v:rect id="_x0000_s1141" style="position:absolute;left:4581;top:10854;width:3420;height:540">
              <v:textbox style="mso-next-textbox:#_x0000_s1141">
                <w:txbxContent>
                  <w:p w:rsidR="00505BF0" w:rsidRDefault="00505BF0" w:rsidP="00505BF0">
                    <w:pPr>
                      <w:jc w:val="center"/>
                    </w:pPr>
                    <w:r>
                      <w:t>Подписание контракта</w:t>
                    </w:r>
                  </w:p>
                </w:txbxContent>
              </v:textbox>
            </v:rect>
            <v:line id="_x0000_s1142" style="position:absolute" from="6201,10314" to="6201,10854">
              <v:stroke endarrow="block"/>
            </v:line>
            <v:rect id="_x0000_s1143" style="position:absolute;left:4581;top:11934;width:3420;height:540">
              <v:textbox style="mso-next-textbox:#_x0000_s1143">
                <w:txbxContent>
                  <w:p w:rsidR="00505BF0" w:rsidRDefault="00505BF0" w:rsidP="00505BF0">
                    <w:pPr>
                      <w:jc w:val="center"/>
                    </w:pPr>
                    <w:r>
                      <w:t>Начало работы</w:t>
                    </w:r>
                  </w:p>
                </w:txbxContent>
              </v:textbox>
            </v:rect>
            <v:line id="_x0000_s1144" style="position:absolute" from="6201,11394" to="6201,11934">
              <v:stroke endarrow="block"/>
            </v:line>
            <v:line id="_x0000_s1145" style="position:absolute;flip:x" from="4761,4014" to="7641,4014"/>
            <v:line id="_x0000_s1146" style="position:absolute;flip:x" from="5301,5094" to="8541,5094">
              <v:stroke endarrow="block"/>
            </v:line>
            <v:line id="_x0000_s1147" style="position:absolute;flip:x" from="10521,1674" to="11061,1674"/>
            <v:line id="_x0000_s1148" style="position:absolute" from="1701,5094" to="2061,5094"/>
            <v:line id="_x0000_s1149" style="position:absolute" from="8541,7254" to="8541,7794">
              <v:stroke endarrow="block"/>
            </v:line>
          </v:group>
        </w:pict>
      </w:r>
    </w:p>
    <w:p w:rsidR="00505BF0" w:rsidRDefault="00691831" w:rsidP="00505BF0">
      <w:pPr>
        <w:rPr>
          <w:sz w:val="28"/>
          <w:szCs w:val="28"/>
        </w:rPr>
      </w:pPr>
      <w:r>
        <w:rPr>
          <w:noProof/>
        </w:rPr>
        <w:pict>
          <v:line id="_x0000_s1111" style="position:absolute;z-index:251578880" from="171pt,1.9pt" to="225pt,1.9pt">
            <v:stroke endarrow="block"/>
          </v:line>
        </w:pict>
      </w: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691831" w:rsidP="00505BF0">
      <w:pPr>
        <w:rPr>
          <w:sz w:val="28"/>
          <w:szCs w:val="28"/>
        </w:rPr>
      </w:pPr>
      <w:r>
        <w:rPr>
          <w:noProof/>
        </w:rPr>
        <w:pict>
          <v:line id="_x0000_s1112" style="position:absolute;z-index:251579904" from="99pt,7.65pt" to="99pt,25.65pt">
            <v:stroke endarrow="block"/>
          </v:line>
        </w:pict>
      </w:r>
    </w:p>
    <w:p w:rsidR="00505BF0" w:rsidRDefault="00691831" w:rsidP="00505BF0">
      <w:pPr>
        <w:rPr>
          <w:sz w:val="28"/>
          <w:szCs w:val="28"/>
        </w:rPr>
      </w:pPr>
      <w:r>
        <w:rPr>
          <w:noProof/>
        </w:rPr>
        <w:pict>
          <v:line id="_x0000_s1153" style="position:absolute;z-index:251586048" from="207pt,13.8pt" to="207pt,22.8pt">
            <v:stroke endarrow="block"/>
          </v:line>
        </w:pict>
      </w:r>
      <w:r>
        <w:rPr>
          <w:noProof/>
        </w:rPr>
        <w:pict>
          <v:line id="_x0000_s1152" style="position:absolute;z-index:251585024" from="180pt,13.8pt" to="207pt,13.8pt"/>
        </w:pict>
      </w:r>
    </w:p>
    <w:p w:rsidR="00505BF0" w:rsidRDefault="00505BF0" w:rsidP="00505BF0">
      <w:pPr>
        <w:tabs>
          <w:tab w:val="left" w:pos="5835"/>
        </w:tabs>
        <w:rPr>
          <w:sz w:val="28"/>
          <w:szCs w:val="28"/>
        </w:rPr>
      </w:pPr>
      <w:r>
        <w:rPr>
          <w:sz w:val="28"/>
          <w:szCs w:val="28"/>
        </w:rPr>
        <w:tab/>
      </w:r>
    </w:p>
    <w:p w:rsidR="00505BF0" w:rsidRDefault="00691831" w:rsidP="00505BF0">
      <w:pPr>
        <w:rPr>
          <w:sz w:val="28"/>
          <w:szCs w:val="28"/>
        </w:rPr>
      </w:pPr>
      <w:r>
        <w:rPr>
          <w:noProof/>
        </w:rPr>
        <w:pict>
          <v:line id="_x0000_s1151" style="position:absolute;z-index:251584000" from="90pt,-.4pt" to="90pt,26.6pt">
            <v:stroke endarrow="block"/>
          </v:line>
        </w:pict>
      </w:r>
      <w:r>
        <w:rPr>
          <w:noProof/>
        </w:rPr>
        <w:pict>
          <v:line id="_x0000_s1150" style="position:absolute;flip:x;z-index:251582976" from="90pt,-.4pt" to="189pt,-.4pt"/>
        </w:pict>
      </w:r>
    </w:p>
    <w:p w:rsidR="00505BF0" w:rsidRDefault="00691831" w:rsidP="00505BF0">
      <w:pPr>
        <w:tabs>
          <w:tab w:val="left" w:pos="8145"/>
        </w:tabs>
        <w:rPr>
          <w:sz w:val="28"/>
          <w:szCs w:val="28"/>
        </w:rPr>
      </w:pPr>
      <w:r>
        <w:rPr>
          <w:noProof/>
        </w:rPr>
        <w:pict>
          <v:line id="_x0000_s1113" style="position:absolute;z-index:251580928" from="351pt,15.25pt" to="351pt,42.25pt">
            <v:stroke endarrow="block"/>
          </v:line>
        </w:pict>
      </w:r>
      <w:r w:rsidR="00505BF0">
        <w:rPr>
          <w:sz w:val="28"/>
          <w:szCs w:val="28"/>
        </w:rPr>
        <w:tab/>
      </w:r>
    </w:p>
    <w:p w:rsidR="00505BF0" w:rsidRDefault="00505BF0" w:rsidP="00505BF0">
      <w:pPr>
        <w:tabs>
          <w:tab w:val="left" w:pos="7515"/>
        </w:tabs>
        <w:rPr>
          <w:sz w:val="28"/>
          <w:szCs w:val="28"/>
        </w:rPr>
      </w:pPr>
      <w:r>
        <w:rPr>
          <w:sz w:val="28"/>
          <w:szCs w:val="28"/>
        </w:rPr>
        <w:tab/>
      </w: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rPr>
          <w:sz w:val="28"/>
          <w:szCs w:val="28"/>
        </w:rPr>
      </w:pPr>
    </w:p>
    <w:p w:rsidR="00505BF0" w:rsidRDefault="00505BF0" w:rsidP="00505BF0">
      <w:pPr>
        <w:pStyle w:val="5"/>
        <w:jc w:val="right"/>
      </w:pPr>
    </w:p>
    <w:p w:rsidR="00505BF0" w:rsidRDefault="00505BF0" w:rsidP="00505BF0">
      <w:pPr>
        <w:rPr>
          <w:sz w:val="28"/>
          <w:szCs w:val="28"/>
        </w:rPr>
      </w:pPr>
    </w:p>
    <w:p w:rsidR="00505BF0" w:rsidRDefault="005D7173" w:rsidP="005D7173">
      <w:pPr>
        <w:pStyle w:val="5"/>
        <w:tabs>
          <w:tab w:val="left" w:pos="945"/>
        </w:tabs>
        <w:spacing w:before="0" w:after="0"/>
        <w:ind w:firstLine="709"/>
        <w:jc w:val="both"/>
        <w:rPr>
          <w:rFonts w:ascii="Times New Roman" w:hAnsi="Times New Roman"/>
          <w:b w:val="0"/>
          <w:i w:val="0"/>
          <w:sz w:val="28"/>
          <w:szCs w:val="28"/>
        </w:rPr>
      </w:pPr>
      <w:r>
        <w:rPr>
          <w:b w:val="0"/>
          <w:i w:val="0"/>
        </w:rPr>
        <w:tab/>
      </w:r>
      <w:r w:rsidRPr="005D7173">
        <w:rPr>
          <w:rFonts w:ascii="Times New Roman" w:hAnsi="Times New Roman"/>
          <w:b w:val="0"/>
          <w:i w:val="0"/>
          <w:sz w:val="28"/>
          <w:szCs w:val="28"/>
        </w:rPr>
        <w:t>Рисунок 1 – Элементы процесса управления</w:t>
      </w:r>
    </w:p>
    <w:p w:rsidR="005D7173" w:rsidRDefault="005D7173" w:rsidP="005D7173"/>
    <w:p w:rsidR="005D7173" w:rsidRDefault="005D7173" w:rsidP="005D7173"/>
    <w:p w:rsidR="008A669A" w:rsidRDefault="008A669A" w:rsidP="005D7173"/>
    <w:p w:rsidR="008A669A" w:rsidRDefault="008A669A" w:rsidP="005D7173"/>
    <w:p w:rsidR="008A669A" w:rsidRDefault="008A669A" w:rsidP="005D7173"/>
    <w:p w:rsidR="008A669A" w:rsidRPr="005D7173" w:rsidRDefault="008A669A" w:rsidP="005D7173"/>
    <w:p w:rsidR="00505BF0" w:rsidRPr="0001741C" w:rsidRDefault="00FD323E" w:rsidP="00505BF0">
      <w:pPr>
        <w:spacing w:line="360" w:lineRule="auto"/>
        <w:ind w:firstLine="851"/>
        <w:jc w:val="both"/>
        <w:rPr>
          <w:b/>
          <w:sz w:val="28"/>
          <w:szCs w:val="28"/>
        </w:rPr>
      </w:pPr>
      <w:r w:rsidRPr="0001741C">
        <w:rPr>
          <w:b/>
          <w:sz w:val="28"/>
          <w:szCs w:val="28"/>
        </w:rPr>
        <w:lastRenderedPageBreak/>
        <w:t>1.4 Формирование рациональной системы управления предприятием</w:t>
      </w:r>
    </w:p>
    <w:p w:rsidR="0001741C" w:rsidRPr="00BE7492" w:rsidRDefault="0001741C" w:rsidP="0001741C">
      <w:pPr>
        <w:pStyle w:val="a8"/>
        <w:tabs>
          <w:tab w:val="left" w:pos="7245"/>
        </w:tabs>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xml:space="preserve"> «Структура управления предприятием», или «организационная структура управления» (ОСУ)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категории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w:t>
      </w:r>
    </w:p>
    <w:p w:rsidR="0001741C" w:rsidRPr="00BE7492" w:rsidRDefault="0001741C" w:rsidP="0001741C">
      <w:pPr>
        <w:pStyle w:val="a8"/>
        <w:tabs>
          <w:tab w:val="left" w:pos="7245"/>
        </w:tabs>
        <w:spacing w:after="0" w:line="360" w:lineRule="auto"/>
        <w:ind w:left="0" w:firstLine="709"/>
        <w:jc w:val="both"/>
        <w:rPr>
          <w:rFonts w:ascii="Times New Roman" w:hAnsi="Times New Roman"/>
          <w:sz w:val="28"/>
          <w:szCs w:val="28"/>
        </w:rPr>
      </w:pPr>
      <w:r w:rsidRPr="00BE7492">
        <w:rPr>
          <w:rFonts w:ascii="Times New Roman" w:hAnsi="Times New Roman"/>
          <w:sz w:val="28"/>
          <w:szCs w:val="28"/>
        </w:rPr>
        <w:t>Под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ОСУ определяется также форма распределения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оптимального распределения функциональных обязанностей, прав и ответственности, порядка и форм взаимодействия между входящими в её состав органами управления и работающими в них людьми [8,с.68].</w:t>
      </w:r>
    </w:p>
    <w:p w:rsidR="0001741C" w:rsidRPr="00BE7492" w:rsidRDefault="0001741C" w:rsidP="0001741C">
      <w:pPr>
        <w:pStyle w:val="a8"/>
        <w:tabs>
          <w:tab w:val="left" w:pos="7245"/>
        </w:tabs>
        <w:spacing w:after="0" w:line="360" w:lineRule="auto"/>
        <w:ind w:left="0" w:firstLine="709"/>
        <w:jc w:val="both"/>
        <w:rPr>
          <w:rFonts w:ascii="Times New Roman" w:hAnsi="Times New Roman"/>
          <w:sz w:val="28"/>
          <w:szCs w:val="28"/>
        </w:rPr>
      </w:pPr>
      <w:r w:rsidRPr="00BE7492">
        <w:rPr>
          <w:rFonts w:ascii="Times New Roman" w:hAnsi="Times New Roman"/>
          <w:sz w:val="28"/>
          <w:szCs w:val="28"/>
        </w:rPr>
        <w:t>Ключевыми понятиями структур управления являются элементы, связи (отношения), уровни и полномочия. Элементами ОСУ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определённые функциональные обязанности.</w:t>
      </w:r>
    </w:p>
    <w:p w:rsidR="0001741C" w:rsidRPr="00BE7492" w:rsidRDefault="0001741C" w:rsidP="0001741C">
      <w:pPr>
        <w:pStyle w:val="a8"/>
        <w:tabs>
          <w:tab w:val="left" w:pos="7245"/>
        </w:tabs>
        <w:spacing w:after="0" w:line="360" w:lineRule="auto"/>
        <w:ind w:left="0" w:firstLine="709"/>
        <w:jc w:val="both"/>
        <w:rPr>
          <w:rFonts w:ascii="Times New Roman" w:hAnsi="Times New Roman"/>
          <w:sz w:val="28"/>
          <w:szCs w:val="28"/>
        </w:rPr>
      </w:pPr>
      <w:r w:rsidRPr="00BE7492">
        <w:rPr>
          <w:rFonts w:ascii="Times New Roman" w:hAnsi="Times New Roman"/>
          <w:sz w:val="28"/>
          <w:szCs w:val="28"/>
        </w:rPr>
        <w:lastRenderedPageBreak/>
        <w:t>Существуют два направления специализации элементов ОСУ:</w:t>
      </w:r>
    </w:p>
    <w:p w:rsidR="0001741C" w:rsidRPr="00BE7492" w:rsidRDefault="0001741C" w:rsidP="0001741C">
      <w:pPr>
        <w:pStyle w:val="a8"/>
        <w:tabs>
          <w:tab w:val="left" w:pos="7245"/>
        </w:tabs>
        <w:spacing w:after="0" w:line="360" w:lineRule="auto"/>
        <w:ind w:left="0" w:firstLine="709"/>
        <w:jc w:val="both"/>
        <w:rPr>
          <w:rFonts w:ascii="Times New Roman" w:hAnsi="Times New Roman"/>
          <w:sz w:val="28"/>
          <w:szCs w:val="28"/>
        </w:rPr>
      </w:pPr>
      <w:r w:rsidRPr="00BE7492">
        <w:rPr>
          <w:rFonts w:ascii="Times New Roman" w:hAnsi="Times New Roman"/>
          <w:sz w:val="28"/>
          <w:szCs w:val="28"/>
        </w:rPr>
        <w:t>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w:t>
      </w:r>
    </w:p>
    <w:p w:rsidR="0001741C" w:rsidRPr="00BE7492" w:rsidRDefault="0001741C" w:rsidP="0001741C">
      <w:pPr>
        <w:pStyle w:val="a8"/>
        <w:tabs>
          <w:tab w:val="left" w:pos="7245"/>
        </w:tabs>
        <w:spacing w:after="0" w:line="360" w:lineRule="auto"/>
        <w:ind w:left="0" w:firstLine="709"/>
        <w:jc w:val="both"/>
        <w:rPr>
          <w:rFonts w:ascii="Times New Roman" w:hAnsi="Times New Roman"/>
          <w:sz w:val="28"/>
          <w:szCs w:val="28"/>
        </w:rPr>
      </w:pPr>
      <w:r w:rsidRPr="00BE7492">
        <w:rPr>
          <w:rFonts w:ascii="Times New Roman" w:hAnsi="Times New Roman"/>
          <w:sz w:val="28"/>
          <w:szCs w:val="28"/>
        </w:rPr>
        <w:t>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 [4,с.235-257].</w:t>
      </w:r>
    </w:p>
    <w:p w:rsidR="0001741C" w:rsidRPr="00BE7492" w:rsidRDefault="0001741C" w:rsidP="0001741C">
      <w:pPr>
        <w:pStyle w:val="a8"/>
        <w:tabs>
          <w:tab w:val="left" w:pos="7245"/>
        </w:tabs>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xml:space="preserve">Отношения между элементами структуры управления  поддерживаются  благодаря связям, которые  принято подразделять на горизонтальные и  вертикальные связи.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 </w:t>
      </w:r>
    </w:p>
    <w:p w:rsidR="0001741C" w:rsidRPr="00BE7492" w:rsidRDefault="0001741C" w:rsidP="0001741C">
      <w:pPr>
        <w:pStyle w:val="a8"/>
        <w:tabs>
          <w:tab w:val="left" w:pos="7245"/>
        </w:tabs>
        <w:spacing w:after="0" w:line="360" w:lineRule="auto"/>
        <w:ind w:left="0" w:firstLine="709"/>
        <w:jc w:val="both"/>
        <w:rPr>
          <w:rFonts w:ascii="Times New Roman" w:hAnsi="Times New Roman"/>
          <w:color w:val="000000"/>
          <w:sz w:val="28"/>
          <w:szCs w:val="28"/>
        </w:rPr>
      </w:pPr>
      <w:r w:rsidRPr="00BE7492">
        <w:rPr>
          <w:rFonts w:ascii="Times New Roman" w:hAnsi="Times New Roman"/>
          <w:color w:val="000000"/>
          <w:sz w:val="28"/>
          <w:szCs w:val="28"/>
        </w:rPr>
        <w:t>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ОСУ формируется так называемый средний слой, который в свою очередь может состоять из нескольких уровней [13,с.458-467].</w:t>
      </w:r>
    </w:p>
    <w:p w:rsidR="0001741C" w:rsidRPr="00BE7492" w:rsidRDefault="0001741C" w:rsidP="0001741C">
      <w:pPr>
        <w:shd w:val="clear" w:color="auto" w:fill="FFFFFF"/>
        <w:spacing w:line="360" w:lineRule="auto"/>
        <w:ind w:firstLine="709"/>
        <w:jc w:val="both"/>
        <w:rPr>
          <w:color w:val="000000"/>
          <w:sz w:val="28"/>
          <w:szCs w:val="28"/>
        </w:rPr>
      </w:pPr>
      <w:r w:rsidRPr="00BE7492">
        <w:rPr>
          <w:color w:val="000000"/>
          <w:sz w:val="28"/>
          <w:szCs w:val="28"/>
        </w:rPr>
        <w:t xml:space="preserve">В структуре управления организацией различаются линейные и функциональные связи. Первые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 её структурных подразделений. Функциональные связи сопрягаются с теми или иными функциями менеджмента. Соответственно используется такое понятие, как полномочия: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w:t>
      </w:r>
      <w:r w:rsidRPr="00BE7492">
        <w:rPr>
          <w:color w:val="000000"/>
          <w:sz w:val="28"/>
          <w:szCs w:val="28"/>
        </w:rPr>
        <w:lastRenderedPageBreak/>
        <w:t xml:space="preserve">распоряжения, обязательные для выполнения другими членами организации (подразделений). </w:t>
      </w:r>
    </w:p>
    <w:p w:rsidR="0001741C" w:rsidRPr="00BE7492" w:rsidRDefault="0001741C" w:rsidP="0001741C">
      <w:pPr>
        <w:shd w:val="clear" w:color="auto" w:fill="FFFFFF"/>
        <w:spacing w:line="360" w:lineRule="auto"/>
        <w:ind w:firstLine="709"/>
        <w:jc w:val="both"/>
        <w:rPr>
          <w:color w:val="000000"/>
          <w:sz w:val="28"/>
          <w:szCs w:val="28"/>
        </w:rPr>
      </w:pPr>
      <w:r w:rsidRPr="00BE7492">
        <w:rPr>
          <w:color w:val="000000"/>
          <w:sz w:val="28"/>
          <w:szCs w:val="28"/>
        </w:rPr>
        <w:t>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  [13,с.458-467].</w:t>
      </w:r>
    </w:p>
    <w:p w:rsidR="0001741C" w:rsidRPr="00BE7492" w:rsidRDefault="0001741C" w:rsidP="0001741C">
      <w:pPr>
        <w:shd w:val="clear" w:color="auto" w:fill="FFFFFF"/>
        <w:spacing w:line="360" w:lineRule="auto"/>
        <w:ind w:firstLine="709"/>
        <w:jc w:val="both"/>
        <w:rPr>
          <w:color w:val="000000"/>
          <w:sz w:val="28"/>
          <w:szCs w:val="28"/>
        </w:rPr>
      </w:pPr>
      <w:r w:rsidRPr="00BE7492">
        <w:rPr>
          <w:color w:val="000000"/>
          <w:sz w:val="28"/>
          <w:szCs w:val="28"/>
        </w:rPr>
        <w:t xml:space="preserve">Увеличение количества элементов и уровней в ОСУ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 [13,с.458-467]. </w:t>
      </w:r>
    </w:p>
    <w:p w:rsidR="0001741C" w:rsidRPr="00BE7492" w:rsidRDefault="0001741C" w:rsidP="0001741C">
      <w:pPr>
        <w:shd w:val="clear" w:color="auto" w:fill="FFFFFF"/>
        <w:spacing w:line="360" w:lineRule="auto"/>
        <w:ind w:firstLine="709"/>
        <w:jc w:val="both"/>
        <w:rPr>
          <w:color w:val="000000"/>
          <w:sz w:val="28"/>
          <w:szCs w:val="28"/>
        </w:rPr>
      </w:pPr>
      <w:r w:rsidRPr="00BE7492">
        <w:rPr>
          <w:color w:val="000000"/>
          <w:sz w:val="28"/>
          <w:szCs w:val="28"/>
        </w:rPr>
        <w:t xml:space="preserve">К структуре управления предъявляется множество требований, отражающих её ключевое для менеджмента значение. Они учитываются в принципах формирования организационной структуры управления, разработке которых было посвящено немало работ отечественных авторов в дореформенный период. </w:t>
      </w:r>
    </w:p>
    <w:p w:rsidR="0001741C" w:rsidRPr="00BE7492" w:rsidRDefault="0001741C" w:rsidP="0001741C">
      <w:pPr>
        <w:shd w:val="clear" w:color="auto" w:fill="FFFFFF"/>
        <w:spacing w:line="360" w:lineRule="auto"/>
        <w:ind w:firstLine="709"/>
        <w:jc w:val="both"/>
        <w:rPr>
          <w:color w:val="000000"/>
          <w:sz w:val="28"/>
          <w:szCs w:val="28"/>
        </w:rPr>
      </w:pPr>
      <w:r w:rsidRPr="00BE7492">
        <w:rPr>
          <w:color w:val="000000"/>
          <w:sz w:val="28"/>
          <w:szCs w:val="28"/>
        </w:rPr>
        <w:t>Главные из этих принципов могут быть сформулированы следующим образом.</w:t>
      </w:r>
    </w:p>
    <w:p w:rsidR="0001741C" w:rsidRPr="00BE7492" w:rsidRDefault="0001741C" w:rsidP="0001741C">
      <w:pPr>
        <w:shd w:val="clear" w:color="auto" w:fill="FFFFFF"/>
        <w:spacing w:line="360" w:lineRule="auto"/>
        <w:ind w:firstLine="709"/>
        <w:jc w:val="both"/>
        <w:rPr>
          <w:sz w:val="28"/>
          <w:szCs w:val="28"/>
        </w:rPr>
      </w:pPr>
      <w:r w:rsidRPr="00BE7492">
        <w:rPr>
          <w:color w:val="000000"/>
          <w:sz w:val="28"/>
          <w:szCs w:val="28"/>
        </w:rPr>
        <w:t>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01741C" w:rsidRPr="00BE7492" w:rsidRDefault="0001741C" w:rsidP="0001741C">
      <w:pPr>
        <w:shd w:val="clear" w:color="auto" w:fill="FFFFFF"/>
        <w:spacing w:line="360" w:lineRule="auto"/>
        <w:ind w:firstLine="709"/>
        <w:jc w:val="both"/>
        <w:rPr>
          <w:sz w:val="28"/>
          <w:szCs w:val="28"/>
        </w:rPr>
      </w:pPr>
      <w:r w:rsidRPr="00BE7492">
        <w:rPr>
          <w:color w:val="000000"/>
          <w:sz w:val="28"/>
          <w:szCs w:val="28"/>
        </w:rPr>
        <w:t>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01741C" w:rsidRPr="00BE7492" w:rsidRDefault="0001741C" w:rsidP="0001741C">
      <w:pPr>
        <w:shd w:val="clear" w:color="auto" w:fill="FFFFFF"/>
        <w:spacing w:line="360" w:lineRule="auto"/>
        <w:ind w:firstLine="709"/>
        <w:jc w:val="both"/>
        <w:rPr>
          <w:sz w:val="28"/>
          <w:szCs w:val="28"/>
        </w:rPr>
      </w:pPr>
      <w:r w:rsidRPr="00BE7492">
        <w:rPr>
          <w:color w:val="000000"/>
          <w:sz w:val="28"/>
          <w:szCs w:val="28"/>
        </w:rPr>
        <w:t xml:space="preserve">3 Формирование структуры управления надлежит связывать с определением полномочий и ответственности каждого работника и органа </w:t>
      </w:r>
      <w:r w:rsidRPr="00BE7492">
        <w:rPr>
          <w:color w:val="000000"/>
          <w:sz w:val="28"/>
          <w:szCs w:val="28"/>
        </w:rPr>
        <w:lastRenderedPageBreak/>
        <w:t>управления, с установлением системы вертикальных и горизонтальных связей между ними.</w:t>
      </w:r>
    </w:p>
    <w:p w:rsidR="0001741C" w:rsidRPr="00BE7492" w:rsidRDefault="0001741C" w:rsidP="0001741C">
      <w:pPr>
        <w:shd w:val="clear" w:color="auto" w:fill="FFFFFF"/>
        <w:spacing w:line="360" w:lineRule="auto"/>
        <w:ind w:firstLine="709"/>
        <w:jc w:val="both"/>
        <w:rPr>
          <w:sz w:val="28"/>
          <w:szCs w:val="28"/>
        </w:rPr>
      </w:pPr>
      <w:r w:rsidRPr="00BE7492">
        <w:rPr>
          <w:color w:val="000000"/>
          <w:sz w:val="28"/>
          <w:szCs w:val="28"/>
        </w:rPr>
        <w:t>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01741C" w:rsidRPr="00BE7492" w:rsidRDefault="0001741C" w:rsidP="0001741C">
      <w:pPr>
        <w:shd w:val="clear" w:color="auto" w:fill="FFFFFF"/>
        <w:spacing w:line="360" w:lineRule="auto"/>
        <w:ind w:firstLine="709"/>
        <w:jc w:val="both"/>
        <w:rPr>
          <w:color w:val="000000"/>
          <w:sz w:val="28"/>
          <w:szCs w:val="28"/>
        </w:rPr>
      </w:pPr>
      <w:r w:rsidRPr="00BE7492">
        <w:rPr>
          <w:color w:val="000000"/>
          <w:sz w:val="28"/>
          <w:szCs w:val="28"/>
        </w:rPr>
        <w:t xml:space="preserve">5 Организационная структура управления призвана быть адекватной в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w:t>
      </w:r>
    </w:p>
    <w:p w:rsidR="0001741C" w:rsidRPr="00BE7492" w:rsidRDefault="0001741C" w:rsidP="0001741C">
      <w:pPr>
        <w:shd w:val="clear" w:color="auto" w:fill="FFFFFF"/>
        <w:spacing w:line="360" w:lineRule="auto"/>
        <w:ind w:firstLine="709"/>
        <w:jc w:val="both"/>
        <w:rPr>
          <w:color w:val="000000"/>
          <w:sz w:val="28"/>
          <w:szCs w:val="28"/>
        </w:rPr>
      </w:pPr>
      <w:r w:rsidRPr="00BE7492">
        <w:rPr>
          <w:color w:val="000000"/>
          <w:sz w:val="28"/>
          <w:szCs w:val="28"/>
        </w:rPr>
        <w:t xml:space="preserve">Реализация этих принципов означает необходимость учета при формировании (или перестройке) структуры управления множества различных факторов воздействия на организационную структуру управления [9,с.239,345-456]. </w:t>
      </w:r>
    </w:p>
    <w:p w:rsidR="0001741C" w:rsidRPr="00BE7492" w:rsidRDefault="0001741C" w:rsidP="0001741C">
      <w:pPr>
        <w:shd w:val="clear" w:color="auto" w:fill="FFFFFF"/>
        <w:spacing w:line="360" w:lineRule="auto"/>
        <w:ind w:firstLine="709"/>
        <w:jc w:val="both"/>
        <w:rPr>
          <w:color w:val="000000"/>
          <w:sz w:val="28"/>
          <w:szCs w:val="28"/>
        </w:rPr>
      </w:pPr>
      <w:r w:rsidRPr="00BE7492">
        <w:rPr>
          <w:color w:val="000000"/>
          <w:sz w:val="28"/>
          <w:szCs w:val="28"/>
        </w:rPr>
        <w:t xml:space="preserve">Главный фактор, «задающий» возможные контуры и параметры структуры управления - сама организация. Известно, что организации различаются по многим критериям. Большое разнообразие организаций в Российской Федерации предопределяет множественность подходов к построению управленческих структур. Подходы эти различны в организациях коммерческих и некоммерческих, крупных, средних и малых, находящихся на разных стадиях жизненного цикла, имеющих разный уровень разделения и специализации труда, его кооперирования и автоматизации, иерархических и «плоских», и так далее. Очевидно, что структура управления крупными предприятиями более сложна по сравнению с той, какая нужна небольшой фирме, где все функции менеджмента подчас сосредотачиваются в руках одного - двух членов организации (обычно руководителя и бухгалтера), где соответственно нет необходимости проектировать формальные структурные параметры. По мере роста организации, а значит, и объема управленческих работ, развивается </w:t>
      </w:r>
      <w:r w:rsidRPr="00BE7492">
        <w:rPr>
          <w:color w:val="000000"/>
          <w:sz w:val="28"/>
          <w:szCs w:val="28"/>
        </w:rPr>
        <w:lastRenderedPageBreak/>
        <w:t>разделение труда, и формируются специализированные звенья (например, по управлению персоналом, производством, финансами, инновациями и т.п.), слаженная работа коих требует координации и контроля.</w:t>
      </w:r>
    </w:p>
    <w:p w:rsidR="0001741C" w:rsidRPr="00BE7492" w:rsidRDefault="0001741C" w:rsidP="0001741C">
      <w:pPr>
        <w:shd w:val="clear" w:color="auto" w:fill="FFFFFF"/>
        <w:spacing w:line="360" w:lineRule="auto"/>
        <w:ind w:firstLine="709"/>
        <w:jc w:val="both"/>
        <w:rPr>
          <w:color w:val="000000"/>
          <w:sz w:val="28"/>
          <w:szCs w:val="28"/>
        </w:rPr>
      </w:pPr>
      <w:r w:rsidRPr="00BE7492">
        <w:rPr>
          <w:sz w:val="28"/>
          <w:szCs w:val="28"/>
        </w:rPr>
        <w:t xml:space="preserve">Построение формальной структуры управления, в которой чётко определены роли, связи, полномочия и уровни, становятся императивом </w:t>
      </w:r>
      <w:r w:rsidRPr="00BE7492">
        <w:rPr>
          <w:color w:val="000000"/>
          <w:sz w:val="28"/>
          <w:szCs w:val="28"/>
        </w:rPr>
        <w:t xml:space="preserve">[9,с.239,345-456]. </w:t>
      </w:r>
    </w:p>
    <w:p w:rsidR="0001741C" w:rsidRPr="00BE7492" w:rsidRDefault="0001741C" w:rsidP="0001741C">
      <w:pPr>
        <w:shd w:val="clear" w:color="auto" w:fill="FFFFFF"/>
        <w:spacing w:line="360" w:lineRule="auto"/>
        <w:ind w:firstLine="709"/>
        <w:jc w:val="both"/>
        <w:rPr>
          <w:color w:val="000000"/>
          <w:sz w:val="28"/>
          <w:szCs w:val="28"/>
        </w:rPr>
      </w:pPr>
      <w:r w:rsidRPr="00BE7492">
        <w:rPr>
          <w:color w:val="000000"/>
          <w:sz w:val="28"/>
          <w:szCs w:val="28"/>
        </w:rPr>
        <w:t>На формирование структуры управления оказывают влияние изменения организационных форм, в которых функционируют предприятия. Так, при вхождении фирмы в состав какого-либо объединения, (концерна, ассоциации и т.п.) происходит перераспределение управленческих функций (часть функций централизуется), поэтому меняется и структура управления фирмы. Если предприятие остается самостоятельным и независимым, но становится частью сетевой организации, объединяющей на временной основе ряд взаимосвязанных предприятий (чаще всего для использования благоприятной ситуации), ему приходится вносить в свою управленческую структуру ряд изменений. Это связано с необходимостью усиления функций координации и адаптации к системам менеджмента других компаний, входящих в сеть [</w:t>
      </w:r>
      <w:r w:rsidR="0074593A">
        <w:rPr>
          <w:color w:val="000000"/>
          <w:sz w:val="28"/>
          <w:szCs w:val="28"/>
        </w:rPr>
        <w:t>11</w:t>
      </w:r>
      <w:r w:rsidRPr="00BE7492">
        <w:rPr>
          <w:color w:val="000000"/>
          <w:sz w:val="28"/>
          <w:szCs w:val="28"/>
        </w:rPr>
        <w:t>,с.170].</w:t>
      </w:r>
    </w:p>
    <w:p w:rsidR="0001741C" w:rsidRPr="00BE7492" w:rsidRDefault="0001741C" w:rsidP="0001741C">
      <w:pPr>
        <w:shd w:val="clear" w:color="auto" w:fill="FFFFFF"/>
        <w:spacing w:line="360" w:lineRule="auto"/>
        <w:ind w:firstLine="709"/>
        <w:jc w:val="both"/>
        <w:rPr>
          <w:color w:val="000000"/>
          <w:sz w:val="28"/>
          <w:szCs w:val="28"/>
        </w:rPr>
      </w:pPr>
      <w:r w:rsidRPr="00BE7492">
        <w:rPr>
          <w:color w:val="000000"/>
          <w:sz w:val="28"/>
          <w:szCs w:val="28"/>
        </w:rPr>
        <w:t>Важный фактор формирования управленческих структур - уровень развития на предприятии информационной технологии. Общая тенденция к децентрализации «электронного интеллекта», то есть к росту числа персональных компьютеров при одновременном расширении использования на уровне предприятия локальных сетей, ведет к ликвидации или сокращению объема работ по ряду функций на среднем и низовом уровне. Это относится, прежде всего, к координации работы подчиненных звеньев, передаче информации, обобщению результатов деятельности отдельных сотрудников.</w:t>
      </w:r>
    </w:p>
    <w:p w:rsidR="0001741C" w:rsidRDefault="0001741C" w:rsidP="0001741C">
      <w:pPr>
        <w:shd w:val="clear" w:color="auto" w:fill="FFFFFF"/>
        <w:spacing w:line="360" w:lineRule="auto"/>
        <w:ind w:firstLine="709"/>
        <w:jc w:val="both"/>
      </w:pPr>
      <w:r w:rsidRPr="00BE7492">
        <w:rPr>
          <w:color w:val="000000"/>
          <w:sz w:val="28"/>
          <w:szCs w:val="28"/>
        </w:rPr>
        <w:t>Единство и целенаправленность в работе этих фирм достигаются благодаря гибкой электронной связи на базе информационной технологии, которая пронизывает буквально все сферы их деятельности [12,с.245].</w:t>
      </w:r>
    </w:p>
    <w:p w:rsidR="00505BF0" w:rsidRDefault="00FA5262" w:rsidP="00D8742E">
      <w:pPr>
        <w:pStyle w:val="a8"/>
        <w:spacing w:after="100" w:afterAutospacing="1" w:line="360" w:lineRule="auto"/>
        <w:ind w:left="0" w:firstLine="709"/>
        <w:jc w:val="both"/>
        <w:rPr>
          <w:b/>
          <w:color w:val="000000"/>
          <w:sz w:val="28"/>
          <w:szCs w:val="28"/>
        </w:rPr>
      </w:pPr>
      <w:r>
        <w:rPr>
          <w:rFonts w:ascii="Times New Roman" w:hAnsi="Times New Roman"/>
          <w:b/>
          <w:color w:val="000000"/>
          <w:sz w:val="28"/>
          <w:szCs w:val="28"/>
        </w:rPr>
        <w:lastRenderedPageBreak/>
        <w:t xml:space="preserve">2 </w:t>
      </w:r>
      <w:r w:rsidR="007B48D3" w:rsidRPr="007B48D3">
        <w:rPr>
          <w:rFonts w:ascii="Times New Roman" w:hAnsi="Times New Roman"/>
          <w:b/>
          <w:color w:val="000000"/>
          <w:sz w:val="28"/>
          <w:szCs w:val="28"/>
        </w:rPr>
        <w:t>АНАЛИЗ ТЕХНОЛОГИИ УПРАВЛЕНИЯ ПЕРСОНАЛОМ на ОАО «МЦЕНСКИЙ ЛИТЕЙНЫЙ ЗАВО</w:t>
      </w:r>
      <w:r w:rsidR="007B48D3" w:rsidRPr="007B48D3">
        <w:rPr>
          <w:rFonts w:ascii="Times New Roman" w:hAnsi="Times New Roman"/>
          <w:color w:val="000000"/>
          <w:sz w:val="28"/>
          <w:szCs w:val="28"/>
        </w:rPr>
        <w:t>Д</w:t>
      </w:r>
      <w:r w:rsidR="007B48D3" w:rsidRPr="007B48D3">
        <w:rPr>
          <w:b/>
          <w:color w:val="000000"/>
          <w:sz w:val="28"/>
          <w:szCs w:val="28"/>
        </w:rPr>
        <w:t>»</w:t>
      </w:r>
    </w:p>
    <w:p w:rsidR="00BF29C9" w:rsidRDefault="00BF29C9" w:rsidP="00BF29C9">
      <w:pPr>
        <w:spacing w:line="360" w:lineRule="auto"/>
        <w:ind w:firstLine="709"/>
        <w:jc w:val="both"/>
        <w:rPr>
          <w:b/>
          <w:sz w:val="28"/>
          <w:szCs w:val="28"/>
        </w:rPr>
      </w:pPr>
      <w:r w:rsidRPr="007A7B4D">
        <w:rPr>
          <w:b/>
          <w:sz w:val="28"/>
          <w:szCs w:val="28"/>
        </w:rPr>
        <w:t xml:space="preserve">  2.1 Общая характеристика предприятия</w:t>
      </w:r>
    </w:p>
    <w:p w:rsidR="00BF29C9" w:rsidRPr="001E3BC8" w:rsidRDefault="00BF29C9" w:rsidP="00BF29C9">
      <w:pPr>
        <w:spacing w:line="360" w:lineRule="auto"/>
        <w:ind w:firstLine="709"/>
        <w:jc w:val="both"/>
        <w:rPr>
          <w:b/>
          <w:sz w:val="28"/>
          <w:szCs w:val="28"/>
        </w:rPr>
      </w:pPr>
    </w:p>
    <w:p w:rsidR="00BF29C9" w:rsidRPr="00BE7492" w:rsidRDefault="00BF29C9" w:rsidP="00BF29C9">
      <w:pPr>
        <w:spacing w:line="360" w:lineRule="auto"/>
        <w:ind w:firstLine="709"/>
        <w:jc w:val="both"/>
        <w:rPr>
          <w:sz w:val="28"/>
          <w:szCs w:val="28"/>
        </w:rPr>
      </w:pPr>
      <w:r w:rsidRPr="00BE7492">
        <w:rPr>
          <w:noProof/>
          <w:sz w:val="28"/>
          <w:szCs w:val="28"/>
        </w:rPr>
        <w:t xml:space="preserve">В </w:t>
      </w:r>
      <w:r w:rsidRPr="00BE7492">
        <w:rPr>
          <w:sz w:val="28"/>
          <w:szCs w:val="28"/>
        </w:rPr>
        <w:t>1965-м</w:t>
      </w:r>
      <w:r w:rsidRPr="00BE7492">
        <w:rPr>
          <w:noProof/>
          <w:sz w:val="28"/>
          <w:szCs w:val="28"/>
        </w:rPr>
        <w:t xml:space="preserve"> </w:t>
      </w:r>
      <w:r w:rsidRPr="00BE7492">
        <w:rPr>
          <w:sz w:val="28"/>
          <w:szCs w:val="28"/>
        </w:rPr>
        <w:t>г</w:t>
      </w:r>
      <w:r w:rsidRPr="00BE7492">
        <w:rPr>
          <w:noProof/>
          <w:sz w:val="28"/>
          <w:szCs w:val="28"/>
        </w:rPr>
        <w:t xml:space="preserve">оду </w:t>
      </w:r>
      <w:r w:rsidRPr="00BE7492">
        <w:rPr>
          <w:sz w:val="28"/>
          <w:szCs w:val="28"/>
        </w:rPr>
        <w:t>в</w:t>
      </w:r>
      <w:r w:rsidRPr="00BE7492">
        <w:rPr>
          <w:noProof/>
          <w:sz w:val="28"/>
          <w:szCs w:val="28"/>
        </w:rPr>
        <w:t xml:space="preserve"> </w:t>
      </w:r>
      <w:r w:rsidRPr="00BE7492">
        <w:rPr>
          <w:sz w:val="28"/>
          <w:szCs w:val="28"/>
        </w:rPr>
        <w:t>н</w:t>
      </w:r>
      <w:r w:rsidRPr="00BE7492">
        <w:rPr>
          <w:noProof/>
          <w:sz w:val="28"/>
          <w:szCs w:val="28"/>
        </w:rPr>
        <w:t xml:space="preserve">овом </w:t>
      </w:r>
      <w:r w:rsidRPr="00BE7492">
        <w:rPr>
          <w:sz w:val="28"/>
          <w:szCs w:val="28"/>
        </w:rPr>
        <w:t>корпусе</w:t>
      </w:r>
      <w:r w:rsidRPr="00BE7492">
        <w:rPr>
          <w:noProof/>
          <w:sz w:val="28"/>
          <w:szCs w:val="28"/>
        </w:rPr>
        <w:t xml:space="preserve"> </w:t>
      </w:r>
      <w:r w:rsidRPr="00BE7492">
        <w:rPr>
          <w:sz w:val="28"/>
          <w:szCs w:val="28"/>
        </w:rPr>
        <w:t>т</w:t>
      </w:r>
      <w:r w:rsidRPr="00BE7492">
        <w:rPr>
          <w:noProof/>
          <w:sz w:val="28"/>
          <w:szCs w:val="28"/>
        </w:rPr>
        <w:t xml:space="preserve">ехнологической </w:t>
      </w:r>
      <w:r w:rsidRPr="00BE7492">
        <w:rPr>
          <w:sz w:val="28"/>
          <w:szCs w:val="28"/>
        </w:rPr>
        <w:t>оснастки</w:t>
      </w:r>
      <w:r w:rsidRPr="00BE7492">
        <w:rPr>
          <w:i/>
          <w:iCs/>
          <w:noProof/>
          <w:sz w:val="28"/>
          <w:szCs w:val="28"/>
        </w:rPr>
        <w:t xml:space="preserve"> </w:t>
      </w:r>
      <w:r w:rsidRPr="00BE7492">
        <w:rPr>
          <w:sz w:val="28"/>
          <w:szCs w:val="28"/>
        </w:rPr>
        <w:t xml:space="preserve">Мценского </w:t>
      </w:r>
      <w:r w:rsidRPr="00BE7492">
        <w:rPr>
          <w:noProof/>
          <w:sz w:val="28"/>
          <w:szCs w:val="28"/>
        </w:rPr>
        <w:t xml:space="preserve">завода </w:t>
      </w:r>
      <w:r w:rsidRPr="00BE7492">
        <w:rPr>
          <w:sz w:val="28"/>
          <w:szCs w:val="28"/>
        </w:rPr>
        <w:t>в</w:t>
      </w:r>
      <w:r w:rsidRPr="00BE7492">
        <w:rPr>
          <w:noProof/>
          <w:sz w:val="28"/>
          <w:szCs w:val="28"/>
        </w:rPr>
        <w:t xml:space="preserve">торичных </w:t>
      </w:r>
      <w:r w:rsidRPr="00BE7492">
        <w:rPr>
          <w:sz w:val="28"/>
          <w:szCs w:val="28"/>
        </w:rPr>
        <w:t>ц</w:t>
      </w:r>
      <w:r w:rsidRPr="00BE7492">
        <w:rPr>
          <w:noProof/>
          <w:sz w:val="28"/>
          <w:szCs w:val="28"/>
        </w:rPr>
        <w:t xml:space="preserve">ветных </w:t>
      </w:r>
      <w:r w:rsidRPr="00BE7492">
        <w:rPr>
          <w:sz w:val="28"/>
          <w:szCs w:val="28"/>
        </w:rPr>
        <w:t>м</w:t>
      </w:r>
      <w:r w:rsidRPr="00BE7492">
        <w:rPr>
          <w:noProof/>
          <w:sz w:val="28"/>
          <w:szCs w:val="28"/>
        </w:rPr>
        <w:t xml:space="preserve">еталлов </w:t>
      </w:r>
      <w:r w:rsidRPr="00BE7492">
        <w:rPr>
          <w:sz w:val="28"/>
          <w:szCs w:val="28"/>
        </w:rPr>
        <w:t>н</w:t>
      </w:r>
      <w:r w:rsidRPr="00BE7492">
        <w:rPr>
          <w:noProof/>
          <w:sz w:val="28"/>
          <w:szCs w:val="28"/>
        </w:rPr>
        <w:t xml:space="preserve">ачал </w:t>
      </w:r>
      <w:r w:rsidRPr="00BE7492">
        <w:rPr>
          <w:sz w:val="28"/>
          <w:szCs w:val="28"/>
        </w:rPr>
        <w:t>р</w:t>
      </w:r>
      <w:r w:rsidRPr="00BE7492">
        <w:rPr>
          <w:noProof/>
          <w:sz w:val="28"/>
          <w:szCs w:val="28"/>
        </w:rPr>
        <w:t xml:space="preserve">аботать </w:t>
      </w:r>
      <w:r w:rsidRPr="00BE7492">
        <w:rPr>
          <w:sz w:val="28"/>
          <w:szCs w:val="28"/>
        </w:rPr>
        <w:t>экспериментальный</w:t>
      </w:r>
      <w:r w:rsidRPr="00BE7492">
        <w:rPr>
          <w:noProof/>
          <w:sz w:val="28"/>
          <w:szCs w:val="28"/>
        </w:rPr>
        <w:t xml:space="preserve"> </w:t>
      </w:r>
      <w:r w:rsidRPr="00BE7492">
        <w:rPr>
          <w:vanish/>
          <w:sz w:val="28"/>
          <w:szCs w:val="28"/>
        </w:rPr>
        <w:br/>
      </w:r>
      <w:r w:rsidRPr="00BE7492">
        <w:rPr>
          <w:sz w:val="28"/>
          <w:szCs w:val="28"/>
        </w:rPr>
        <w:t>участок, г</w:t>
      </w:r>
      <w:r w:rsidRPr="00BE7492">
        <w:rPr>
          <w:noProof/>
          <w:sz w:val="28"/>
          <w:szCs w:val="28"/>
        </w:rPr>
        <w:t xml:space="preserve">де была </w:t>
      </w:r>
      <w:r w:rsidRPr="00BE7492">
        <w:rPr>
          <w:sz w:val="28"/>
          <w:szCs w:val="28"/>
        </w:rPr>
        <w:t>о</w:t>
      </w:r>
      <w:r w:rsidRPr="00BE7492">
        <w:rPr>
          <w:noProof/>
          <w:sz w:val="28"/>
          <w:szCs w:val="28"/>
        </w:rPr>
        <w:t xml:space="preserve">тлита </w:t>
      </w:r>
      <w:r w:rsidRPr="00BE7492">
        <w:rPr>
          <w:sz w:val="28"/>
          <w:szCs w:val="28"/>
        </w:rPr>
        <w:t>п</w:t>
      </w:r>
      <w:r w:rsidRPr="00BE7492">
        <w:rPr>
          <w:noProof/>
          <w:sz w:val="28"/>
          <w:szCs w:val="28"/>
        </w:rPr>
        <w:t xml:space="preserve">ервая </w:t>
      </w:r>
      <w:r w:rsidRPr="00BE7492">
        <w:rPr>
          <w:sz w:val="28"/>
          <w:szCs w:val="28"/>
        </w:rPr>
        <w:t>к</w:t>
      </w:r>
      <w:r w:rsidRPr="00BE7492">
        <w:rPr>
          <w:noProof/>
          <w:sz w:val="28"/>
          <w:szCs w:val="28"/>
        </w:rPr>
        <w:t xml:space="preserve">олодка </w:t>
      </w:r>
      <w:r w:rsidRPr="00BE7492">
        <w:rPr>
          <w:sz w:val="28"/>
          <w:szCs w:val="28"/>
        </w:rPr>
        <w:t>р</w:t>
      </w:r>
      <w:r w:rsidRPr="00BE7492">
        <w:rPr>
          <w:noProof/>
          <w:sz w:val="28"/>
          <w:szCs w:val="28"/>
        </w:rPr>
        <w:t xml:space="preserve">учного </w:t>
      </w:r>
      <w:r w:rsidRPr="00BE7492">
        <w:rPr>
          <w:sz w:val="28"/>
          <w:szCs w:val="28"/>
        </w:rPr>
        <w:t>т</w:t>
      </w:r>
      <w:r w:rsidRPr="00BE7492">
        <w:rPr>
          <w:noProof/>
          <w:sz w:val="28"/>
          <w:szCs w:val="28"/>
        </w:rPr>
        <w:t xml:space="preserve">ормоза </w:t>
      </w:r>
      <w:r w:rsidRPr="00BE7492">
        <w:rPr>
          <w:sz w:val="28"/>
          <w:szCs w:val="28"/>
        </w:rPr>
        <w:t>д</w:t>
      </w:r>
      <w:r w:rsidRPr="00BE7492">
        <w:rPr>
          <w:noProof/>
          <w:sz w:val="28"/>
          <w:szCs w:val="28"/>
        </w:rPr>
        <w:t xml:space="preserve">ля </w:t>
      </w:r>
      <w:r w:rsidRPr="00BE7492">
        <w:rPr>
          <w:sz w:val="28"/>
          <w:szCs w:val="28"/>
        </w:rPr>
        <w:t>автомобиля</w:t>
      </w:r>
      <w:r w:rsidRPr="00BE7492">
        <w:rPr>
          <w:noProof/>
          <w:sz w:val="28"/>
          <w:szCs w:val="28"/>
        </w:rPr>
        <w:t xml:space="preserve"> </w:t>
      </w:r>
      <w:r w:rsidRPr="00BE7492">
        <w:rPr>
          <w:sz w:val="28"/>
          <w:szCs w:val="28"/>
        </w:rPr>
        <w:t>"ЗИЛ-1ЗО".</w:t>
      </w:r>
      <w:r w:rsidRPr="00BE7492">
        <w:rPr>
          <w:noProof/>
          <w:sz w:val="28"/>
          <w:szCs w:val="28"/>
        </w:rPr>
        <w:t xml:space="preserve"> </w:t>
      </w:r>
      <w:r w:rsidRPr="00BE7492">
        <w:rPr>
          <w:sz w:val="28"/>
          <w:szCs w:val="28"/>
        </w:rPr>
        <w:t>С</w:t>
      </w:r>
      <w:r w:rsidRPr="00BE7492">
        <w:rPr>
          <w:noProof/>
          <w:sz w:val="28"/>
          <w:szCs w:val="28"/>
        </w:rPr>
        <w:t xml:space="preserve"> </w:t>
      </w:r>
      <w:r w:rsidRPr="00BE7492">
        <w:rPr>
          <w:sz w:val="28"/>
          <w:szCs w:val="28"/>
        </w:rPr>
        <w:t>этого</w:t>
      </w:r>
      <w:r w:rsidRPr="00BE7492">
        <w:rPr>
          <w:noProof/>
          <w:sz w:val="28"/>
          <w:szCs w:val="28"/>
        </w:rPr>
        <w:t xml:space="preserve"> участка, с </w:t>
      </w:r>
      <w:r w:rsidRPr="00BE7492">
        <w:rPr>
          <w:sz w:val="28"/>
          <w:szCs w:val="28"/>
        </w:rPr>
        <w:t>этой</w:t>
      </w:r>
      <w:r w:rsidRPr="00BE7492">
        <w:rPr>
          <w:noProof/>
          <w:sz w:val="28"/>
          <w:szCs w:val="28"/>
        </w:rPr>
        <w:t xml:space="preserve"> </w:t>
      </w:r>
      <w:r w:rsidRPr="00BE7492">
        <w:rPr>
          <w:sz w:val="28"/>
          <w:szCs w:val="28"/>
        </w:rPr>
        <w:t>д</w:t>
      </w:r>
      <w:r w:rsidRPr="00BE7492">
        <w:rPr>
          <w:noProof/>
          <w:sz w:val="28"/>
          <w:szCs w:val="28"/>
        </w:rPr>
        <w:t xml:space="preserve">етали </w:t>
      </w:r>
      <w:r w:rsidRPr="00BE7492">
        <w:rPr>
          <w:bCs/>
          <w:sz w:val="28"/>
          <w:szCs w:val="28"/>
        </w:rPr>
        <w:t>и</w:t>
      </w:r>
      <w:r w:rsidRPr="00BE7492">
        <w:rPr>
          <w:bCs/>
          <w:noProof/>
          <w:sz w:val="28"/>
          <w:szCs w:val="28"/>
        </w:rPr>
        <w:t xml:space="preserve"> </w:t>
      </w:r>
      <w:r w:rsidRPr="00BE7492">
        <w:rPr>
          <w:sz w:val="28"/>
          <w:szCs w:val="28"/>
        </w:rPr>
        <w:t>н</w:t>
      </w:r>
      <w:r w:rsidRPr="00BE7492">
        <w:rPr>
          <w:noProof/>
          <w:sz w:val="28"/>
          <w:szCs w:val="28"/>
        </w:rPr>
        <w:t xml:space="preserve">ачался </w:t>
      </w:r>
      <w:r w:rsidRPr="00BE7492">
        <w:rPr>
          <w:sz w:val="28"/>
          <w:szCs w:val="28"/>
        </w:rPr>
        <w:t>Мценский.</w:t>
      </w:r>
      <w:r w:rsidRPr="00BE7492">
        <w:rPr>
          <w:noProof/>
          <w:sz w:val="28"/>
          <w:szCs w:val="28"/>
        </w:rPr>
        <w:t xml:space="preserve"> </w:t>
      </w:r>
      <w:r w:rsidRPr="00BE7492">
        <w:rPr>
          <w:vanish/>
          <w:sz w:val="28"/>
          <w:szCs w:val="28"/>
        </w:rPr>
        <w:br/>
      </w:r>
      <w:r w:rsidRPr="00BE7492">
        <w:rPr>
          <w:sz w:val="28"/>
          <w:szCs w:val="28"/>
        </w:rPr>
        <w:t>з</w:t>
      </w:r>
      <w:r w:rsidRPr="00BE7492">
        <w:rPr>
          <w:noProof/>
          <w:sz w:val="28"/>
          <w:szCs w:val="28"/>
        </w:rPr>
        <w:t xml:space="preserve">авод алюминиевого </w:t>
      </w:r>
      <w:r w:rsidRPr="00BE7492">
        <w:rPr>
          <w:sz w:val="28"/>
          <w:szCs w:val="28"/>
        </w:rPr>
        <w:t>л</w:t>
      </w:r>
      <w:r w:rsidRPr="00BE7492">
        <w:rPr>
          <w:noProof/>
          <w:sz w:val="28"/>
          <w:szCs w:val="28"/>
        </w:rPr>
        <w:t xml:space="preserve">итья, отделившийся </w:t>
      </w:r>
      <w:r w:rsidRPr="00BE7492">
        <w:rPr>
          <w:sz w:val="28"/>
          <w:szCs w:val="28"/>
        </w:rPr>
        <w:t>в</w:t>
      </w:r>
      <w:r w:rsidRPr="00BE7492">
        <w:rPr>
          <w:noProof/>
          <w:sz w:val="28"/>
          <w:szCs w:val="28"/>
        </w:rPr>
        <w:t xml:space="preserve"> 1966 </w:t>
      </w:r>
      <w:r w:rsidRPr="00BE7492">
        <w:rPr>
          <w:sz w:val="28"/>
          <w:szCs w:val="28"/>
        </w:rPr>
        <w:t>году</w:t>
      </w:r>
      <w:r w:rsidRPr="00BE7492">
        <w:rPr>
          <w:noProof/>
          <w:sz w:val="28"/>
          <w:szCs w:val="28"/>
        </w:rPr>
        <w:t xml:space="preserve"> </w:t>
      </w:r>
      <w:r w:rsidRPr="00BE7492">
        <w:rPr>
          <w:sz w:val="28"/>
          <w:szCs w:val="28"/>
        </w:rPr>
        <w:t>от</w:t>
      </w:r>
      <w:r w:rsidRPr="00BE7492">
        <w:rPr>
          <w:noProof/>
          <w:sz w:val="28"/>
          <w:szCs w:val="28"/>
        </w:rPr>
        <w:t xml:space="preserve"> </w:t>
      </w:r>
      <w:r w:rsidRPr="00BE7492">
        <w:rPr>
          <w:sz w:val="28"/>
          <w:szCs w:val="28"/>
        </w:rPr>
        <w:t>з</w:t>
      </w:r>
      <w:r w:rsidRPr="00BE7492">
        <w:rPr>
          <w:noProof/>
          <w:sz w:val="28"/>
          <w:szCs w:val="28"/>
        </w:rPr>
        <w:t xml:space="preserve">авода </w:t>
      </w:r>
      <w:r w:rsidRPr="00BE7492">
        <w:rPr>
          <w:sz w:val="28"/>
          <w:szCs w:val="28"/>
        </w:rPr>
        <w:t>«Вторцветмет». Он должен</w:t>
      </w:r>
      <w:r w:rsidRPr="00BE7492">
        <w:rPr>
          <w:noProof/>
          <w:sz w:val="28"/>
          <w:szCs w:val="28"/>
        </w:rPr>
        <w:t xml:space="preserve"> </w:t>
      </w:r>
      <w:r w:rsidRPr="00BE7492">
        <w:rPr>
          <w:sz w:val="28"/>
          <w:szCs w:val="28"/>
        </w:rPr>
        <w:t>был обеспечивать</w:t>
      </w:r>
      <w:r w:rsidRPr="00BE7492">
        <w:rPr>
          <w:noProof/>
          <w:sz w:val="28"/>
          <w:szCs w:val="28"/>
        </w:rPr>
        <w:t xml:space="preserve"> </w:t>
      </w:r>
      <w:r w:rsidRPr="00BE7492">
        <w:rPr>
          <w:sz w:val="28"/>
          <w:szCs w:val="28"/>
        </w:rPr>
        <w:t>ц</w:t>
      </w:r>
      <w:r w:rsidRPr="00BE7492">
        <w:rPr>
          <w:noProof/>
          <w:sz w:val="28"/>
          <w:szCs w:val="28"/>
        </w:rPr>
        <w:t xml:space="preserve">ветным </w:t>
      </w:r>
      <w:r w:rsidRPr="00BE7492">
        <w:rPr>
          <w:sz w:val="28"/>
          <w:szCs w:val="28"/>
        </w:rPr>
        <w:t>л</w:t>
      </w:r>
      <w:r w:rsidRPr="00BE7492">
        <w:rPr>
          <w:noProof/>
          <w:sz w:val="28"/>
          <w:szCs w:val="28"/>
        </w:rPr>
        <w:t xml:space="preserve">итьем Московский завод </w:t>
      </w:r>
      <w:r w:rsidRPr="00BE7492">
        <w:rPr>
          <w:sz w:val="28"/>
          <w:szCs w:val="28"/>
        </w:rPr>
        <w:t>имени</w:t>
      </w:r>
      <w:r w:rsidRPr="00BE7492">
        <w:rPr>
          <w:noProof/>
          <w:sz w:val="28"/>
          <w:szCs w:val="28"/>
        </w:rPr>
        <w:t xml:space="preserve"> </w:t>
      </w:r>
      <w:r w:rsidRPr="00BE7492">
        <w:rPr>
          <w:sz w:val="28"/>
          <w:szCs w:val="28"/>
        </w:rPr>
        <w:t>Лихачева.</w:t>
      </w:r>
    </w:p>
    <w:p w:rsidR="00BF29C9" w:rsidRPr="00BE7492" w:rsidRDefault="00BF29C9" w:rsidP="00BF29C9">
      <w:pPr>
        <w:autoSpaceDE w:val="0"/>
        <w:autoSpaceDN w:val="0"/>
        <w:adjustRightInd w:val="0"/>
        <w:spacing w:line="360" w:lineRule="auto"/>
        <w:ind w:firstLine="709"/>
        <w:jc w:val="both"/>
        <w:rPr>
          <w:noProof/>
          <w:sz w:val="28"/>
          <w:szCs w:val="28"/>
        </w:rPr>
      </w:pPr>
      <w:r w:rsidRPr="00BE7492">
        <w:rPr>
          <w:noProof/>
          <w:sz w:val="28"/>
          <w:szCs w:val="28"/>
        </w:rPr>
        <w:t xml:space="preserve">Тогда, в </w:t>
      </w:r>
      <w:r w:rsidRPr="00BE7492">
        <w:rPr>
          <w:sz w:val="28"/>
          <w:szCs w:val="28"/>
        </w:rPr>
        <w:t>1</w:t>
      </w:r>
      <w:r w:rsidRPr="00BE7492">
        <w:rPr>
          <w:noProof/>
          <w:sz w:val="28"/>
          <w:szCs w:val="28"/>
        </w:rPr>
        <w:t xml:space="preserve">966-м </w:t>
      </w:r>
      <w:r w:rsidRPr="00BE7492">
        <w:rPr>
          <w:sz w:val="28"/>
          <w:szCs w:val="28"/>
        </w:rPr>
        <w:t>го</w:t>
      </w:r>
      <w:r w:rsidRPr="00BE7492">
        <w:rPr>
          <w:noProof/>
          <w:sz w:val="28"/>
          <w:szCs w:val="28"/>
        </w:rPr>
        <w:t xml:space="preserve">ду, </w:t>
      </w:r>
      <w:r w:rsidRPr="00BE7492">
        <w:rPr>
          <w:sz w:val="28"/>
          <w:szCs w:val="28"/>
        </w:rPr>
        <w:t>з</w:t>
      </w:r>
      <w:r w:rsidRPr="00BE7492">
        <w:rPr>
          <w:noProof/>
          <w:sz w:val="28"/>
          <w:szCs w:val="28"/>
        </w:rPr>
        <w:t xml:space="preserve">авод представлял </w:t>
      </w:r>
      <w:r w:rsidRPr="00BE7492">
        <w:rPr>
          <w:sz w:val="28"/>
          <w:szCs w:val="28"/>
        </w:rPr>
        <w:t>с</w:t>
      </w:r>
      <w:r w:rsidRPr="00BE7492">
        <w:rPr>
          <w:noProof/>
          <w:sz w:val="28"/>
          <w:szCs w:val="28"/>
        </w:rPr>
        <w:t xml:space="preserve">обой </w:t>
      </w:r>
      <w:r w:rsidRPr="00BE7492">
        <w:rPr>
          <w:sz w:val="28"/>
          <w:szCs w:val="28"/>
        </w:rPr>
        <w:t>нес</w:t>
      </w:r>
      <w:r w:rsidRPr="00BE7492">
        <w:rPr>
          <w:noProof/>
          <w:sz w:val="28"/>
          <w:szCs w:val="28"/>
        </w:rPr>
        <w:t xml:space="preserve">колько </w:t>
      </w:r>
      <w:r w:rsidRPr="00BE7492">
        <w:rPr>
          <w:sz w:val="28"/>
          <w:szCs w:val="28"/>
        </w:rPr>
        <w:t>е</w:t>
      </w:r>
      <w:r w:rsidRPr="00BE7492">
        <w:rPr>
          <w:noProof/>
          <w:sz w:val="28"/>
          <w:szCs w:val="28"/>
        </w:rPr>
        <w:t>щ</w:t>
      </w:r>
      <w:r w:rsidRPr="00BE7492">
        <w:rPr>
          <w:sz w:val="28"/>
          <w:szCs w:val="28"/>
        </w:rPr>
        <w:t>ё</w:t>
      </w:r>
      <w:r w:rsidRPr="00BE7492">
        <w:rPr>
          <w:noProof/>
          <w:sz w:val="28"/>
          <w:szCs w:val="28"/>
        </w:rPr>
        <w:t xml:space="preserve"> </w:t>
      </w:r>
      <w:r w:rsidRPr="00BE7492">
        <w:rPr>
          <w:sz w:val="28"/>
          <w:szCs w:val="28"/>
        </w:rPr>
        <w:t>недостроенных, но</w:t>
      </w:r>
      <w:r w:rsidRPr="00BE7492">
        <w:rPr>
          <w:noProof/>
          <w:sz w:val="28"/>
          <w:szCs w:val="28"/>
        </w:rPr>
        <w:t xml:space="preserve"> </w:t>
      </w:r>
      <w:r w:rsidRPr="00BE7492">
        <w:rPr>
          <w:sz w:val="28"/>
          <w:szCs w:val="28"/>
        </w:rPr>
        <w:t>у</w:t>
      </w:r>
      <w:r w:rsidRPr="00BE7492">
        <w:rPr>
          <w:noProof/>
          <w:sz w:val="28"/>
          <w:szCs w:val="28"/>
        </w:rPr>
        <w:t xml:space="preserve">же </w:t>
      </w:r>
      <w:r w:rsidRPr="00BE7492">
        <w:rPr>
          <w:sz w:val="28"/>
          <w:szCs w:val="28"/>
        </w:rPr>
        <w:t>ч</w:t>
      </w:r>
      <w:r w:rsidRPr="00BE7492">
        <w:rPr>
          <w:noProof/>
          <w:sz w:val="28"/>
          <w:szCs w:val="28"/>
        </w:rPr>
        <w:t xml:space="preserve">астично </w:t>
      </w:r>
      <w:r w:rsidRPr="00BE7492">
        <w:rPr>
          <w:sz w:val="28"/>
          <w:szCs w:val="28"/>
        </w:rPr>
        <w:t>дейст</w:t>
      </w:r>
      <w:r w:rsidRPr="00BE7492">
        <w:rPr>
          <w:noProof/>
          <w:sz w:val="28"/>
          <w:szCs w:val="28"/>
        </w:rPr>
        <w:t xml:space="preserve">вующих </w:t>
      </w:r>
      <w:r w:rsidRPr="00BE7492">
        <w:rPr>
          <w:sz w:val="28"/>
          <w:szCs w:val="28"/>
        </w:rPr>
        <w:t>н</w:t>
      </w:r>
      <w:r w:rsidRPr="00BE7492">
        <w:rPr>
          <w:noProof/>
          <w:sz w:val="28"/>
          <w:szCs w:val="28"/>
        </w:rPr>
        <w:t xml:space="preserve">ебольших </w:t>
      </w:r>
      <w:r w:rsidRPr="00BE7492">
        <w:rPr>
          <w:sz w:val="28"/>
          <w:szCs w:val="28"/>
        </w:rPr>
        <w:t>ц</w:t>
      </w:r>
      <w:r w:rsidRPr="00BE7492">
        <w:rPr>
          <w:noProof/>
          <w:sz w:val="28"/>
          <w:szCs w:val="28"/>
        </w:rPr>
        <w:t xml:space="preserve">ехов. </w:t>
      </w:r>
      <w:r w:rsidRPr="00BE7492">
        <w:rPr>
          <w:sz w:val="28"/>
          <w:szCs w:val="28"/>
        </w:rPr>
        <w:t>З</w:t>
      </w:r>
      <w:r w:rsidRPr="00BE7492">
        <w:rPr>
          <w:noProof/>
          <w:sz w:val="28"/>
          <w:szCs w:val="28"/>
        </w:rPr>
        <w:t xml:space="preserve">а </w:t>
      </w:r>
      <w:r w:rsidRPr="00BE7492">
        <w:rPr>
          <w:sz w:val="28"/>
          <w:szCs w:val="28"/>
        </w:rPr>
        <w:t>п</w:t>
      </w:r>
      <w:r w:rsidRPr="00BE7492">
        <w:rPr>
          <w:noProof/>
          <w:sz w:val="28"/>
          <w:szCs w:val="28"/>
        </w:rPr>
        <w:t xml:space="preserve">ервые полгода его существования  </w:t>
      </w:r>
      <w:r w:rsidRPr="00BE7492">
        <w:rPr>
          <w:vanish/>
          <w:sz w:val="28"/>
          <w:szCs w:val="28"/>
        </w:rPr>
        <w:br/>
      </w:r>
      <w:r w:rsidRPr="00BE7492">
        <w:rPr>
          <w:noProof/>
          <w:sz w:val="28"/>
          <w:szCs w:val="28"/>
        </w:rPr>
        <w:t xml:space="preserve">было </w:t>
      </w:r>
      <w:r w:rsidRPr="00BE7492">
        <w:rPr>
          <w:sz w:val="28"/>
          <w:szCs w:val="28"/>
        </w:rPr>
        <w:t>о</w:t>
      </w:r>
      <w:r w:rsidRPr="00BE7492">
        <w:rPr>
          <w:noProof/>
          <w:sz w:val="28"/>
          <w:szCs w:val="28"/>
        </w:rPr>
        <w:t xml:space="preserve">своено </w:t>
      </w:r>
      <w:r w:rsidRPr="00BE7492">
        <w:rPr>
          <w:sz w:val="28"/>
          <w:szCs w:val="28"/>
        </w:rPr>
        <w:t>в</w:t>
      </w:r>
      <w:r w:rsidRPr="00BE7492">
        <w:rPr>
          <w:noProof/>
          <w:sz w:val="28"/>
          <w:szCs w:val="28"/>
        </w:rPr>
        <w:t xml:space="preserve">сего </w:t>
      </w:r>
      <w:r w:rsidRPr="00BE7492">
        <w:rPr>
          <w:sz w:val="28"/>
          <w:szCs w:val="28"/>
        </w:rPr>
        <w:t>пять наименований деталей.</w:t>
      </w:r>
      <w:r w:rsidRPr="00BE7492">
        <w:rPr>
          <w:noProof/>
          <w:sz w:val="28"/>
          <w:szCs w:val="28"/>
        </w:rPr>
        <w:t xml:space="preserve"> </w:t>
      </w:r>
      <w:r w:rsidRPr="00BE7492">
        <w:rPr>
          <w:vanish/>
          <w:sz w:val="28"/>
          <w:szCs w:val="28"/>
        </w:rPr>
        <w:br/>
      </w:r>
      <w:r w:rsidRPr="00BE7492">
        <w:rPr>
          <w:sz w:val="28"/>
          <w:szCs w:val="28"/>
        </w:rPr>
        <w:t xml:space="preserve">Коллектив </w:t>
      </w:r>
      <w:r w:rsidRPr="00BE7492">
        <w:rPr>
          <w:noProof/>
          <w:sz w:val="28"/>
          <w:szCs w:val="28"/>
        </w:rPr>
        <w:t xml:space="preserve"> </w:t>
      </w:r>
      <w:r w:rsidRPr="00BE7492">
        <w:rPr>
          <w:sz w:val="28"/>
          <w:szCs w:val="28"/>
        </w:rPr>
        <w:t>з</w:t>
      </w:r>
      <w:r w:rsidRPr="00BE7492">
        <w:rPr>
          <w:noProof/>
          <w:sz w:val="28"/>
          <w:szCs w:val="28"/>
        </w:rPr>
        <w:t xml:space="preserve">авода </w:t>
      </w:r>
      <w:r w:rsidRPr="00BE7492">
        <w:rPr>
          <w:sz w:val="28"/>
          <w:szCs w:val="28"/>
        </w:rPr>
        <w:t>т</w:t>
      </w:r>
      <w:r w:rsidRPr="00BE7492">
        <w:rPr>
          <w:noProof/>
          <w:sz w:val="28"/>
          <w:szCs w:val="28"/>
        </w:rPr>
        <w:t xml:space="preserve">огда </w:t>
      </w:r>
      <w:r w:rsidRPr="00BE7492">
        <w:rPr>
          <w:sz w:val="28"/>
          <w:szCs w:val="28"/>
        </w:rPr>
        <w:t>насчитывал</w:t>
      </w:r>
      <w:r w:rsidRPr="00BE7492">
        <w:rPr>
          <w:noProof/>
          <w:sz w:val="28"/>
          <w:szCs w:val="28"/>
        </w:rPr>
        <w:t xml:space="preserve"> </w:t>
      </w:r>
      <w:r w:rsidRPr="00BE7492">
        <w:rPr>
          <w:sz w:val="28"/>
          <w:szCs w:val="28"/>
        </w:rPr>
        <w:t>в</w:t>
      </w:r>
      <w:r w:rsidRPr="00BE7492">
        <w:rPr>
          <w:noProof/>
          <w:sz w:val="28"/>
          <w:szCs w:val="28"/>
        </w:rPr>
        <w:t xml:space="preserve">сего </w:t>
      </w:r>
      <w:r w:rsidRPr="00BE7492">
        <w:rPr>
          <w:sz w:val="28"/>
          <w:szCs w:val="28"/>
        </w:rPr>
        <w:t>9</w:t>
      </w:r>
      <w:r w:rsidRPr="00BE7492">
        <w:rPr>
          <w:noProof/>
          <w:sz w:val="28"/>
          <w:szCs w:val="28"/>
        </w:rPr>
        <w:t xml:space="preserve">00 </w:t>
      </w:r>
      <w:r w:rsidRPr="00BE7492">
        <w:rPr>
          <w:sz w:val="28"/>
          <w:szCs w:val="28"/>
        </w:rPr>
        <w:t>ч</w:t>
      </w:r>
      <w:r w:rsidRPr="00BE7492">
        <w:rPr>
          <w:noProof/>
          <w:sz w:val="28"/>
          <w:szCs w:val="28"/>
        </w:rPr>
        <w:t xml:space="preserve">еловек. </w:t>
      </w:r>
    </w:p>
    <w:p w:rsidR="00BF29C9" w:rsidRPr="00BE7492" w:rsidRDefault="00BF29C9" w:rsidP="00BF29C9">
      <w:pPr>
        <w:autoSpaceDE w:val="0"/>
        <w:autoSpaceDN w:val="0"/>
        <w:adjustRightInd w:val="0"/>
        <w:spacing w:line="360" w:lineRule="auto"/>
        <w:ind w:firstLine="709"/>
        <w:jc w:val="both"/>
        <w:rPr>
          <w:noProof/>
          <w:sz w:val="28"/>
          <w:szCs w:val="28"/>
        </w:rPr>
      </w:pPr>
      <w:r w:rsidRPr="00BE7492">
        <w:rPr>
          <w:noProof/>
          <w:sz w:val="28"/>
          <w:szCs w:val="28"/>
        </w:rPr>
        <w:t xml:space="preserve">В </w:t>
      </w:r>
      <w:r w:rsidRPr="00BE7492">
        <w:rPr>
          <w:sz w:val="28"/>
          <w:szCs w:val="28"/>
        </w:rPr>
        <w:t>э</w:t>
      </w:r>
      <w:r w:rsidRPr="00BE7492">
        <w:rPr>
          <w:noProof/>
          <w:sz w:val="28"/>
          <w:szCs w:val="28"/>
        </w:rPr>
        <w:t xml:space="preserve">том </w:t>
      </w:r>
      <w:r w:rsidRPr="00BE7492">
        <w:rPr>
          <w:sz w:val="28"/>
          <w:szCs w:val="28"/>
        </w:rPr>
        <w:t>ж</w:t>
      </w:r>
      <w:r w:rsidRPr="00BE7492">
        <w:rPr>
          <w:noProof/>
          <w:sz w:val="28"/>
          <w:szCs w:val="28"/>
        </w:rPr>
        <w:t xml:space="preserve">е </w:t>
      </w:r>
      <w:r w:rsidRPr="00BE7492">
        <w:rPr>
          <w:sz w:val="28"/>
          <w:szCs w:val="28"/>
        </w:rPr>
        <w:t>году</w:t>
      </w:r>
      <w:r w:rsidRPr="00BE7492">
        <w:rPr>
          <w:noProof/>
          <w:sz w:val="28"/>
          <w:szCs w:val="28"/>
        </w:rPr>
        <w:t xml:space="preserve"> </w:t>
      </w:r>
      <w:r w:rsidRPr="00BE7492">
        <w:rPr>
          <w:sz w:val="28"/>
          <w:szCs w:val="28"/>
        </w:rPr>
        <w:t>н</w:t>
      </w:r>
      <w:r w:rsidRPr="00BE7492">
        <w:rPr>
          <w:noProof/>
          <w:sz w:val="28"/>
          <w:szCs w:val="28"/>
        </w:rPr>
        <w:t xml:space="preserve">ачалось </w:t>
      </w:r>
      <w:r w:rsidRPr="00BE7492">
        <w:rPr>
          <w:sz w:val="28"/>
          <w:szCs w:val="28"/>
        </w:rPr>
        <w:t>интенсивное</w:t>
      </w:r>
      <w:r w:rsidRPr="00BE7492">
        <w:rPr>
          <w:noProof/>
          <w:sz w:val="28"/>
          <w:szCs w:val="28"/>
        </w:rPr>
        <w:t xml:space="preserve"> </w:t>
      </w:r>
      <w:r w:rsidRPr="00BE7492">
        <w:rPr>
          <w:sz w:val="28"/>
          <w:szCs w:val="28"/>
        </w:rPr>
        <w:t>строительство,</w:t>
      </w:r>
      <w:r w:rsidRPr="00BE7492">
        <w:rPr>
          <w:noProof/>
          <w:sz w:val="28"/>
          <w:szCs w:val="28"/>
        </w:rPr>
        <w:t xml:space="preserve"> </w:t>
      </w:r>
      <w:r w:rsidRPr="00BE7492">
        <w:rPr>
          <w:sz w:val="28"/>
          <w:szCs w:val="28"/>
        </w:rPr>
        <w:t>возведено</w:t>
      </w:r>
      <w:r w:rsidRPr="00BE7492">
        <w:rPr>
          <w:noProof/>
          <w:sz w:val="28"/>
          <w:szCs w:val="28"/>
        </w:rPr>
        <w:t xml:space="preserve"> </w:t>
      </w:r>
      <w:r w:rsidRPr="00BE7492">
        <w:rPr>
          <w:vanish/>
          <w:sz w:val="28"/>
          <w:szCs w:val="28"/>
        </w:rPr>
        <w:br/>
      </w:r>
      <w:r w:rsidRPr="00BE7492">
        <w:rPr>
          <w:sz w:val="28"/>
          <w:szCs w:val="28"/>
        </w:rPr>
        <w:t>здание</w:t>
      </w:r>
      <w:r w:rsidRPr="00BE7492">
        <w:rPr>
          <w:noProof/>
          <w:sz w:val="28"/>
          <w:szCs w:val="28"/>
        </w:rPr>
        <w:t xml:space="preserve"> </w:t>
      </w:r>
      <w:r w:rsidRPr="00BE7492">
        <w:rPr>
          <w:sz w:val="28"/>
          <w:szCs w:val="28"/>
        </w:rPr>
        <w:t>автотранспортного</w:t>
      </w:r>
      <w:r w:rsidRPr="00BE7492">
        <w:rPr>
          <w:noProof/>
          <w:sz w:val="28"/>
          <w:szCs w:val="28"/>
        </w:rPr>
        <w:t xml:space="preserve"> </w:t>
      </w:r>
      <w:r w:rsidRPr="00BE7492">
        <w:rPr>
          <w:sz w:val="28"/>
          <w:szCs w:val="28"/>
        </w:rPr>
        <w:t>цеха.</w:t>
      </w:r>
      <w:r w:rsidRPr="00BE7492">
        <w:rPr>
          <w:noProof/>
          <w:sz w:val="28"/>
          <w:szCs w:val="28"/>
        </w:rPr>
        <w:t xml:space="preserve"> </w:t>
      </w:r>
    </w:p>
    <w:p w:rsidR="00BF29C9" w:rsidRPr="00BE7492" w:rsidRDefault="00BF29C9" w:rsidP="00BF29C9">
      <w:pPr>
        <w:autoSpaceDE w:val="0"/>
        <w:autoSpaceDN w:val="0"/>
        <w:adjustRightInd w:val="0"/>
        <w:spacing w:line="360" w:lineRule="auto"/>
        <w:ind w:firstLine="709"/>
        <w:jc w:val="both"/>
        <w:rPr>
          <w:sz w:val="28"/>
          <w:szCs w:val="28"/>
        </w:rPr>
      </w:pPr>
      <w:r w:rsidRPr="00BE7492">
        <w:rPr>
          <w:noProof/>
          <w:sz w:val="28"/>
          <w:szCs w:val="28"/>
        </w:rPr>
        <w:t xml:space="preserve">В </w:t>
      </w:r>
      <w:r w:rsidRPr="00BE7492">
        <w:rPr>
          <w:sz w:val="28"/>
          <w:szCs w:val="28"/>
        </w:rPr>
        <w:t>1</w:t>
      </w:r>
      <w:r w:rsidRPr="00BE7492">
        <w:rPr>
          <w:noProof/>
          <w:sz w:val="28"/>
          <w:szCs w:val="28"/>
        </w:rPr>
        <w:t xml:space="preserve">967-м </w:t>
      </w:r>
      <w:r w:rsidRPr="00BE7492">
        <w:rPr>
          <w:sz w:val="28"/>
          <w:szCs w:val="28"/>
        </w:rPr>
        <w:t>г</w:t>
      </w:r>
      <w:r w:rsidRPr="00BE7492">
        <w:rPr>
          <w:noProof/>
          <w:sz w:val="28"/>
          <w:szCs w:val="28"/>
        </w:rPr>
        <w:t xml:space="preserve">олу </w:t>
      </w:r>
      <w:r w:rsidRPr="00BE7492">
        <w:rPr>
          <w:sz w:val="28"/>
          <w:szCs w:val="28"/>
        </w:rPr>
        <w:t>б</w:t>
      </w:r>
      <w:r w:rsidRPr="00BE7492">
        <w:rPr>
          <w:noProof/>
          <w:sz w:val="28"/>
          <w:szCs w:val="28"/>
        </w:rPr>
        <w:t>ы</w:t>
      </w:r>
      <w:r>
        <w:rPr>
          <w:noProof/>
          <w:sz w:val="28"/>
          <w:szCs w:val="28"/>
        </w:rPr>
        <w:t>л</w:t>
      </w:r>
      <w:r w:rsidRPr="00BE7492">
        <w:rPr>
          <w:noProof/>
          <w:sz w:val="28"/>
          <w:szCs w:val="28"/>
        </w:rPr>
        <w:t xml:space="preserve">а </w:t>
      </w:r>
      <w:r w:rsidRPr="00BE7492">
        <w:rPr>
          <w:sz w:val="28"/>
          <w:szCs w:val="28"/>
        </w:rPr>
        <w:t>с</w:t>
      </w:r>
      <w:r w:rsidRPr="00BE7492">
        <w:rPr>
          <w:noProof/>
          <w:sz w:val="28"/>
          <w:szCs w:val="28"/>
        </w:rPr>
        <w:t xml:space="preserve">дана </w:t>
      </w:r>
      <w:r w:rsidRPr="00BE7492">
        <w:rPr>
          <w:sz w:val="28"/>
          <w:szCs w:val="28"/>
        </w:rPr>
        <w:t>п</w:t>
      </w:r>
      <w:r w:rsidRPr="00BE7492">
        <w:rPr>
          <w:noProof/>
          <w:sz w:val="28"/>
          <w:szCs w:val="28"/>
        </w:rPr>
        <w:t xml:space="preserve">ервая </w:t>
      </w:r>
      <w:r w:rsidRPr="00BE7492">
        <w:rPr>
          <w:sz w:val="28"/>
          <w:szCs w:val="28"/>
        </w:rPr>
        <w:t>о</w:t>
      </w:r>
      <w:r w:rsidRPr="00BE7492">
        <w:rPr>
          <w:noProof/>
          <w:sz w:val="28"/>
          <w:szCs w:val="28"/>
        </w:rPr>
        <w:t xml:space="preserve">чередь </w:t>
      </w:r>
      <w:r w:rsidRPr="00BE7492">
        <w:rPr>
          <w:sz w:val="28"/>
          <w:szCs w:val="28"/>
        </w:rPr>
        <w:t>к</w:t>
      </w:r>
      <w:r w:rsidRPr="00BE7492">
        <w:rPr>
          <w:noProof/>
          <w:sz w:val="28"/>
          <w:szCs w:val="28"/>
        </w:rPr>
        <w:t xml:space="preserve">орпуса </w:t>
      </w:r>
      <w:r w:rsidRPr="00BE7492">
        <w:rPr>
          <w:sz w:val="28"/>
          <w:szCs w:val="28"/>
        </w:rPr>
        <w:t>кокильного</w:t>
      </w:r>
      <w:r w:rsidRPr="00BE7492">
        <w:rPr>
          <w:noProof/>
          <w:sz w:val="28"/>
          <w:szCs w:val="28"/>
        </w:rPr>
        <w:t xml:space="preserve"> </w:t>
      </w:r>
      <w:r w:rsidRPr="00BE7492">
        <w:rPr>
          <w:vanish/>
          <w:sz w:val="28"/>
          <w:szCs w:val="28"/>
        </w:rPr>
        <w:br/>
      </w:r>
      <w:r w:rsidRPr="00BE7492">
        <w:rPr>
          <w:sz w:val="28"/>
          <w:szCs w:val="28"/>
        </w:rPr>
        <w:t>литья.</w:t>
      </w:r>
      <w:r w:rsidRPr="00BE7492">
        <w:rPr>
          <w:noProof/>
          <w:sz w:val="28"/>
          <w:szCs w:val="28"/>
        </w:rPr>
        <w:t xml:space="preserve"> </w:t>
      </w:r>
      <w:r w:rsidRPr="00BE7492">
        <w:rPr>
          <w:sz w:val="28"/>
          <w:szCs w:val="28"/>
        </w:rPr>
        <w:t>Ч</w:t>
      </w:r>
      <w:r w:rsidRPr="00BE7492">
        <w:rPr>
          <w:noProof/>
          <w:sz w:val="28"/>
          <w:szCs w:val="28"/>
        </w:rPr>
        <w:t xml:space="preserve">ерез </w:t>
      </w:r>
      <w:r w:rsidRPr="00BE7492">
        <w:rPr>
          <w:sz w:val="28"/>
          <w:szCs w:val="28"/>
        </w:rPr>
        <w:t>год</w:t>
      </w:r>
      <w:r w:rsidRPr="00BE7492">
        <w:rPr>
          <w:noProof/>
          <w:sz w:val="28"/>
          <w:szCs w:val="28"/>
        </w:rPr>
        <w:t xml:space="preserve"> </w:t>
      </w:r>
      <w:r w:rsidRPr="00BE7492">
        <w:rPr>
          <w:sz w:val="28"/>
          <w:szCs w:val="28"/>
        </w:rPr>
        <w:t xml:space="preserve">- </w:t>
      </w:r>
      <w:r w:rsidRPr="00BE7492">
        <w:rPr>
          <w:noProof/>
          <w:sz w:val="28"/>
          <w:szCs w:val="28"/>
        </w:rPr>
        <w:t xml:space="preserve">вторая, в </w:t>
      </w:r>
      <w:r w:rsidRPr="00BE7492">
        <w:rPr>
          <w:sz w:val="28"/>
          <w:szCs w:val="28"/>
        </w:rPr>
        <w:t>1971-м</w:t>
      </w:r>
      <w:r w:rsidRPr="00BE7492">
        <w:rPr>
          <w:noProof/>
          <w:sz w:val="28"/>
          <w:szCs w:val="28"/>
        </w:rPr>
        <w:t xml:space="preserve"> </w:t>
      </w:r>
      <w:r w:rsidRPr="00BE7492">
        <w:rPr>
          <w:sz w:val="28"/>
          <w:szCs w:val="28"/>
        </w:rPr>
        <w:t>г</w:t>
      </w:r>
      <w:r w:rsidRPr="00BE7492">
        <w:rPr>
          <w:noProof/>
          <w:sz w:val="28"/>
          <w:szCs w:val="28"/>
        </w:rPr>
        <w:t xml:space="preserve">оду </w:t>
      </w:r>
      <w:r w:rsidRPr="00BE7492">
        <w:rPr>
          <w:sz w:val="28"/>
          <w:szCs w:val="28"/>
        </w:rPr>
        <w:t>-</w:t>
      </w:r>
      <w:r w:rsidRPr="00BE7492">
        <w:rPr>
          <w:noProof/>
          <w:sz w:val="28"/>
          <w:szCs w:val="28"/>
        </w:rPr>
        <w:t xml:space="preserve"> </w:t>
      </w:r>
      <w:r w:rsidRPr="00BE7492">
        <w:rPr>
          <w:sz w:val="28"/>
          <w:szCs w:val="28"/>
        </w:rPr>
        <w:t>т</w:t>
      </w:r>
      <w:r w:rsidRPr="00BE7492">
        <w:rPr>
          <w:noProof/>
          <w:sz w:val="28"/>
          <w:szCs w:val="28"/>
        </w:rPr>
        <w:t xml:space="preserve">ретья. </w:t>
      </w:r>
    </w:p>
    <w:p w:rsidR="00BF29C9" w:rsidRPr="00BE7492" w:rsidRDefault="00BF29C9" w:rsidP="00BF29C9">
      <w:pPr>
        <w:autoSpaceDE w:val="0"/>
        <w:autoSpaceDN w:val="0"/>
        <w:adjustRightInd w:val="0"/>
        <w:spacing w:line="360" w:lineRule="auto"/>
        <w:ind w:firstLine="709"/>
        <w:jc w:val="both"/>
        <w:rPr>
          <w:noProof/>
          <w:sz w:val="28"/>
          <w:szCs w:val="28"/>
        </w:rPr>
      </w:pPr>
      <w:r w:rsidRPr="00BE7492">
        <w:rPr>
          <w:noProof/>
          <w:sz w:val="28"/>
          <w:szCs w:val="28"/>
        </w:rPr>
        <w:t xml:space="preserve">Это </w:t>
      </w:r>
      <w:r w:rsidRPr="00BE7492">
        <w:rPr>
          <w:sz w:val="28"/>
          <w:szCs w:val="28"/>
        </w:rPr>
        <w:t>б</w:t>
      </w:r>
      <w:r w:rsidRPr="00BE7492">
        <w:rPr>
          <w:noProof/>
          <w:sz w:val="28"/>
          <w:szCs w:val="28"/>
        </w:rPr>
        <w:t xml:space="preserve">ыло </w:t>
      </w:r>
      <w:r w:rsidRPr="00BE7492">
        <w:rPr>
          <w:sz w:val="28"/>
          <w:szCs w:val="28"/>
        </w:rPr>
        <w:t>интересное</w:t>
      </w:r>
      <w:r w:rsidRPr="00BE7492">
        <w:rPr>
          <w:noProof/>
          <w:sz w:val="28"/>
          <w:szCs w:val="28"/>
        </w:rPr>
        <w:t xml:space="preserve"> </w:t>
      </w:r>
      <w:r w:rsidRPr="00BE7492">
        <w:rPr>
          <w:bCs/>
          <w:sz w:val="28"/>
          <w:szCs w:val="28"/>
        </w:rPr>
        <w:t>и</w:t>
      </w:r>
      <w:r w:rsidRPr="00BE7492">
        <w:rPr>
          <w:bCs/>
          <w:noProof/>
          <w:sz w:val="28"/>
          <w:szCs w:val="28"/>
        </w:rPr>
        <w:t xml:space="preserve"> </w:t>
      </w:r>
      <w:r w:rsidRPr="00BE7492">
        <w:rPr>
          <w:sz w:val="28"/>
          <w:szCs w:val="28"/>
        </w:rPr>
        <w:t>неспокойное</w:t>
      </w:r>
      <w:r w:rsidRPr="00BE7492">
        <w:rPr>
          <w:noProof/>
          <w:sz w:val="28"/>
          <w:szCs w:val="28"/>
        </w:rPr>
        <w:t xml:space="preserve"> </w:t>
      </w:r>
      <w:r w:rsidRPr="00BE7492">
        <w:rPr>
          <w:sz w:val="28"/>
          <w:szCs w:val="28"/>
        </w:rPr>
        <w:t>в</w:t>
      </w:r>
      <w:r w:rsidRPr="00BE7492">
        <w:rPr>
          <w:noProof/>
          <w:sz w:val="28"/>
          <w:szCs w:val="28"/>
        </w:rPr>
        <w:t xml:space="preserve">ремя. </w:t>
      </w:r>
      <w:r w:rsidRPr="00BE7492">
        <w:rPr>
          <w:sz w:val="28"/>
          <w:szCs w:val="28"/>
        </w:rPr>
        <w:t>Быстрыми</w:t>
      </w:r>
      <w:r w:rsidRPr="00BE7492">
        <w:rPr>
          <w:noProof/>
          <w:sz w:val="28"/>
          <w:szCs w:val="28"/>
        </w:rPr>
        <w:t xml:space="preserve"> </w:t>
      </w:r>
      <w:r w:rsidRPr="00BE7492">
        <w:rPr>
          <w:sz w:val="28"/>
          <w:szCs w:val="28"/>
        </w:rPr>
        <w:t>т</w:t>
      </w:r>
      <w:r w:rsidRPr="00BE7492">
        <w:rPr>
          <w:noProof/>
          <w:sz w:val="28"/>
          <w:szCs w:val="28"/>
        </w:rPr>
        <w:t xml:space="preserve">емпами </w:t>
      </w:r>
      <w:r w:rsidRPr="00BE7492">
        <w:rPr>
          <w:sz w:val="28"/>
          <w:szCs w:val="28"/>
        </w:rPr>
        <w:t>шло</w:t>
      </w:r>
      <w:r w:rsidRPr="00BE7492">
        <w:rPr>
          <w:i/>
          <w:iCs/>
          <w:noProof/>
          <w:sz w:val="28"/>
          <w:szCs w:val="28"/>
        </w:rPr>
        <w:t xml:space="preserve"> </w:t>
      </w:r>
      <w:r w:rsidRPr="00BE7492">
        <w:rPr>
          <w:i/>
          <w:iCs/>
          <w:vanish/>
          <w:sz w:val="28"/>
          <w:szCs w:val="28"/>
        </w:rPr>
        <w:br/>
      </w:r>
      <w:r w:rsidRPr="00BE7492">
        <w:rPr>
          <w:sz w:val="28"/>
          <w:szCs w:val="28"/>
        </w:rPr>
        <w:t>с</w:t>
      </w:r>
      <w:r w:rsidRPr="00BE7492">
        <w:rPr>
          <w:noProof/>
          <w:sz w:val="28"/>
          <w:szCs w:val="28"/>
        </w:rPr>
        <w:t xml:space="preserve">троительство производственных </w:t>
      </w:r>
      <w:r w:rsidRPr="00BE7492">
        <w:rPr>
          <w:sz w:val="28"/>
          <w:szCs w:val="28"/>
        </w:rPr>
        <w:t>к</w:t>
      </w:r>
      <w:r w:rsidRPr="00BE7492">
        <w:rPr>
          <w:noProof/>
          <w:sz w:val="28"/>
          <w:szCs w:val="28"/>
        </w:rPr>
        <w:t xml:space="preserve">орпусов, </w:t>
      </w:r>
      <w:r w:rsidRPr="00BE7492">
        <w:rPr>
          <w:sz w:val="28"/>
          <w:szCs w:val="28"/>
        </w:rPr>
        <w:t>л</w:t>
      </w:r>
      <w:r w:rsidRPr="00BE7492">
        <w:rPr>
          <w:noProof/>
          <w:sz w:val="28"/>
          <w:szCs w:val="28"/>
        </w:rPr>
        <w:t xml:space="preserve">юди </w:t>
      </w:r>
      <w:r w:rsidRPr="00BE7492">
        <w:rPr>
          <w:sz w:val="28"/>
          <w:szCs w:val="28"/>
        </w:rPr>
        <w:t>т</w:t>
      </w:r>
      <w:r w:rsidRPr="00BE7492">
        <w:rPr>
          <w:noProof/>
          <w:sz w:val="28"/>
          <w:szCs w:val="28"/>
        </w:rPr>
        <w:t xml:space="preserve">рудились, </w:t>
      </w:r>
      <w:r w:rsidRPr="00BE7492">
        <w:rPr>
          <w:sz w:val="28"/>
          <w:szCs w:val="28"/>
        </w:rPr>
        <w:t>н</w:t>
      </w:r>
      <w:r w:rsidRPr="00BE7492">
        <w:rPr>
          <w:noProof/>
          <w:sz w:val="28"/>
          <w:szCs w:val="28"/>
        </w:rPr>
        <w:t xml:space="preserve">е </w:t>
      </w:r>
      <w:r w:rsidRPr="00BE7492">
        <w:rPr>
          <w:sz w:val="28"/>
          <w:szCs w:val="28"/>
        </w:rPr>
        <w:t>п</w:t>
      </w:r>
      <w:r w:rsidRPr="00BE7492">
        <w:rPr>
          <w:noProof/>
          <w:sz w:val="28"/>
          <w:szCs w:val="28"/>
        </w:rPr>
        <w:t xml:space="preserve">окладая </w:t>
      </w:r>
      <w:r w:rsidRPr="00BE7492">
        <w:rPr>
          <w:vanish/>
          <w:sz w:val="28"/>
          <w:szCs w:val="28"/>
        </w:rPr>
        <w:br/>
      </w:r>
      <w:r w:rsidRPr="00BE7492">
        <w:rPr>
          <w:sz w:val="28"/>
          <w:szCs w:val="28"/>
        </w:rPr>
        <w:t>рук, с</w:t>
      </w:r>
      <w:r w:rsidRPr="00BE7492">
        <w:rPr>
          <w:noProof/>
          <w:sz w:val="28"/>
          <w:szCs w:val="28"/>
        </w:rPr>
        <w:t xml:space="preserve"> эн</w:t>
      </w:r>
      <w:r w:rsidRPr="00BE7492">
        <w:rPr>
          <w:sz w:val="28"/>
          <w:szCs w:val="28"/>
        </w:rPr>
        <w:t>тузиазмом</w:t>
      </w:r>
      <w:r w:rsidRPr="00BE7492">
        <w:rPr>
          <w:noProof/>
          <w:sz w:val="28"/>
          <w:szCs w:val="28"/>
        </w:rPr>
        <w:t xml:space="preserve"> </w:t>
      </w:r>
      <w:r w:rsidRPr="00BE7492">
        <w:rPr>
          <w:sz w:val="28"/>
          <w:szCs w:val="28"/>
        </w:rPr>
        <w:t>проводились</w:t>
      </w:r>
      <w:r w:rsidRPr="00BE7492">
        <w:rPr>
          <w:noProof/>
          <w:sz w:val="28"/>
          <w:szCs w:val="28"/>
        </w:rPr>
        <w:t xml:space="preserve"> </w:t>
      </w:r>
      <w:r w:rsidRPr="00BE7492">
        <w:rPr>
          <w:sz w:val="28"/>
          <w:szCs w:val="28"/>
        </w:rPr>
        <w:t>субботники</w:t>
      </w:r>
      <w:r w:rsidRPr="00BE7492">
        <w:rPr>
          <w:noProof/>
          <w:sz w:val="28"/>
          <w:szCs w:val="28"/>
        </w:rPr>
        <w:t xml:space="preserve"> </w:t>
      </w:r>
      <w:r w:rsidRPr="00BE7492">
        <w:rPr>
          <w:sz w:val="28"/>
          <w:szCs w:val="28"/>
        </w:rPr>
        <w:t>и</w:t>
      </w:r>
      <w:r w:rsidRPr="00BE7492">
        <w:rPr>
          <w:noProof/>
          <w:sz w:val="28"/>
          <w:szCs w:val="28"/>
        </w:rPr>
        <w:t xml:space="preserve"> </w:t>
      </w:r>
      <w:r w:rsidRPr="00BE7492">
        <w:rPr>
          <w:sz w:val="28"/>
          <w:szCs w:val="28"/>
        </w:rPr>
        <w:t>воскресники</w:t>
      </w:r>
      <w:r w:rsidRPr="00BE7492">
        <w:rPr>
          <w:noProof/>
          <w:sz w:val="28"/>
          <w:szCs w:val="28"/>
        </w:rPr>
        <w:t>.</w:t>
      </w:r>
    </w:p>
    <w:p w:rsidR="00BF29C9" w:rsidRPr="00BE7492" w:rsidRDefault="00BF29C9" w:rsidP="00BF29C9">
      <w:pPr>
        <w:autoSpaceDE w:val="0"/>
        <w:autoSpaceDN w:val="0"/>
        <w:adjustRightInd w:val="0"/>
        <w:spacing w:line="360" w:lineRule="auto"/>
        <w:ind w:firstLine="709"/>
        <w:jc w:val="both"/>
        <w:rPr>
          <w:noProof/>
          <w:sz w:val="28"/>
          <w:szCs w:val="28"/>
        </w:rPr>
      </w:pPr>
      <w:r w:rsidRPr="00BE7492">
        <w:rPr>
          <w:noProof/>
          <w:sz w:val="28"/>
          <w:szCs w:val="28"/>
        </w:rPr>
        <w:t xml:space="preserve">В </w:t>
      </w:r>
      <w:r w:rsidRPr="00BE7492">
        <w:rPr>
          <w:sz w:val="28"/>
          <w:szCs w:val="28"/>
        </w:rPr>
        <w:t>январе</w:t>
      </w:r>
      <w:r w:rsidRPr="00BE7492">
        <w:rPr>
          <w:noProof/>
          <w:sz w:val="28"/>
          <w:szCs w:val="28"/>
        </w:rPr>
        <w:t xml:space="preserve"> </w:t>
      </w:r>
      <w:r w:rsidRPr="00BE7492">
        <w:rPr>
          <w:sz w:val="28"/>
          <w:szCs w:val="28"/>
        </w:rPr>
        <w:t>1968-г</w:t>
      </w:r>
      <w:r w:rsidRPr="00BE7492">
        <w:rPr>
          <w:sz w:val="28"/>
          <w:szCs w:val="28"/>
          <w:lang w:val="en-US"/>
        </w:rPr>
        <w:t>o</w:t>
      </w:r>
      <w:r w:rsidRPr="00BE7492">
        <w:rPr>
          <w:noProof/>
          <w:sz w:val="28"/>
          <w:szCs w:val="28"/>
        </w:rPr>
        <w:t xml:space="preserve"> </w:t>
      </w:r>
      <w:r w:rsidRPr="00BE7492">
        <w:rPr>
          <w:sz w:val="28"/>
          <w:szCs w:val="28"/>
        </w:rPr>
        <w:t xml:space="preserve">года </w:t>
      </w:r>
      <w:r w:rsidRPr="00BE7492">
        <w:rPr>
          <w:noProof/>
          <w:sz w:val="28"/>
          <w:szCs w:val="28"/>
        </w:rPr>
        <w:t xml:space="preserve"> </w:t>
      </w:r>
      <w:r w:rsidRPr="00BE7492">
        <w:rPr>
          <w:sz w:val="28"/>
          <w:szCs w:val="28"/>
          <w:lang w:val="en-US"/>
        </w:rPr>
        <w:t>M</w:t>
      </w:r>
      <w:r w:rsidRPr="00BE7492">
        <w:rPr>
          <w:sz w:val="28"/>
          <w:szCs w:val="28"/>
        </w:rPr>
        <w:t>3</w:t>
      </w:r>
      <w:r w:rsidRPr="00BE7492">
        <w:rPr>
          <w:sz w:val="28"/>
          <w:szCs w:val="28"/>
          <w:lang w:val="en-US"/>
        </w:rPr>
        <w:t>A</w:t>
      </w:r>
      <w:r w:rsidRPr="00BE7492">
        <w:rPr>
          <w:sz w:val="28"/>
          <w:szCs w:val="28"/>
        </w:rPr>
        <w:t>Л</w:t>
      </w:r>
      <w:r w:rsidRPr="00BE7492">
        <w:rPr>
          <w:noProof/>
          <w:sz w:val="28"/>
          <w:szCs w:val="28"/>
        </w:rPr>
        <w:t xml:space="preserve"> </w:t>
      </w:r>
      <w:r w:rsidRPr="00BE7492">
        <w:rPr>
          <w:sz w:val="28"/>
          <w:szCs w:val="28"/>
        </w:rPr>
        <w:t>выпустил тыся</w:t>
      </w:r>
      <w:r w:rsidRPr="00BE7492">
        <w:rPr>
          <w:noProof/>
          <w:sz w:val="28"/>
          <w:szCs w:val="28"/>
        </w:rPr>
        <w:t xml:space="preserve">чу </w:t>
      </w:r>
      <w:r w:rsidRPr="00BE7492">
        <w:rPr>
          <w:sz w:val="28"/>
          <w:szCs w:val="28"/>
        </w:rPr>
        <w:t>головок</w:t>
      </w:r>
      <w:r w:rsidRPr="00BE7492">
        <w:rPr>
          <w:noProof/>
          <w:sz w:val="28"/>
          <w:szCs w:val="28"/>
        </w:rPr>
        <w:t xml:space="preserve"> </w:t>
      </w:r>
      <w:r w:rsidRPr="00BE7492">
        <w:rPr>
          <w:sz w:val="28"/>
          <w:szCs w:val="28"/>
        </w:rPr>
        <w:t>б</w:t>
      </w:r>
      <w:r w:rsidRPr="00BE7492">
        <w:rPr>
          <w:noProof/>
          <w:sz w:val="28"/>
          <w:szCs w:val="28"/>
        </w:rPr>
        <w:t xml:space="preserve">лока. Росли заводские </w:t>
      </w:r>
      <w:r w:rsidRPr="00BE7492">
        <w:rPr>
          <w:sz w:val="28"/>
          <w:szCs w:val="28"/>
        </w:rPr>
        <w:t>к</w:t>
      </w:r>
      <w:r w:rsidRPr="00BE7492">
        <w:rPr>
          <w:noProof/>
          <w:sz w:val="28"/>
          <w:szCs w:val="28"/>
        </w:rPr>
        <w:t xml:space="preserve">орпуса, цеха </w:t>
      </w:r>
      <w:r w:rsidRPr="00BE7492">
        <w:rPr>
          <w:sz w:val="28"/>
          <w:szCs w:val="28"/>
        </w:rPr>
        <w:t>о</w:t>
      </w:r>
      <w:r w:rsidRPr="00BE7492">
        <w:rPr>
          <w:noProof/>
          <w:sz w:val="28"/>
          <w:szCs w:val="28"/>
        </w:rPr>
        <w:t xml:space="preserve">снащались </w:t>
      </w:r>
      <w:r w:rsidRPr="00BE7492">
        <w:rPr>
          <w:sz w:val="28"/>
          <w:szCs w:val="28"/>
        </w:rPr>
        <w:t>н</w:t>
      </w:r>
      <w:r w:rsidRPr="00BE7492">
        <w:rPr>
          <w:noProof/>
          <w:sz w:val="28"/>
          <w:szCs w:val="28"/>
        </w:rPr>
        <w:t xml:space="preserve">овым </w:t>
      </w:r>
      <w:r w:rsidRPr="00BE7492">
        <w:rPr>
          <w:sz w:val="28"/>
          <w:szCs w:val="28"/>
        </w:rPr>
        <w:t>отечественным</w:t>
      </w:r>
      <w:r w:rsidRPr="00BE7492">
        <w:rPr>
          <w:noProof/>
          <w:sz w:val="28"/>
          <w:szCs w:val="28"/>
        </w:rPr>
        <w:t xml:space="preserve"> </w:t>
      </w:r>
      <w:r w:rsidRPr="00BE7492">
        <w:rPr>
          <w:sz w:val="28"/>
          <w:szCs w:val="28"/>
        </w:rPr>
        <w:t>и</w:t>
      </w:r>
      <w:r w:rsidRPr="00BE7492">
        <w:rPr>
          <w:noProof/>
          <w:sz w:val="28"/>
          <w:szCs w:val="28"/>
        </w:rPr>
        <w:t xml:space="preserve"> </w:t>
      </w:r>
      <w:r w:rsidRPr="00BE7492">
        <w:rPr>
          <w:sz w:val="28"/>
          <w:szCs w:val="28"/>
        </w:rPr>
        <w:t>зарубежным</w:t>
      </w:r>
      <w:r w:rsidRPr="00BE7492">
        <w:rPr>
          <w:noProof/>
          <w:sz w:val="28"/>
          <w:szCs w:val="28"/>
        </w:rPr>
        <w:t xml:space="preserve"> </w:t>
      </w:r>
      <w:r w:rsidRPr="00BE7492">
        <w:rPr>
          <w:vanish/>
          <w:sz w:val="28"/>
          <w:szCs w:val="28"/>
        </w:rPr>
        <w:br/>
      </w:r>
      <w:r w:rsidRPr="00BE7492">
        <w:rPr>
          <w:sz w:val="28"/>
          <w:szCs w:val="28"/>
        </w:rPr>
        <w:t>оборудованием.</w:t>
      </w:r>
      <w:r w:rsidRPr="00BE7492">
        <w:rPr>
          <w:noProof/>
          <w:sz w:val="28"/>
          <w:szCs w:val="28"/>
        </w:rPr>
        <w:t xml:space="preserve"> </w:t>
      </w:r>
    </w:p>
    <w:p w:rsidR="00BF29C9" w:rsidRPr="00BE7492" w:rsidRDefault="00BF29C9" w:rsidP="00BF29C9">
      <w:pPr>
        <w:autoSpaceDE w:val="0"/>
        <w:autoSpaceDN w:val="0"/>
        <w:adjustRightInd w:val="0"/>
        <w:spacing w:line="360" w:lineRule="auto"/>
        <w:ind w:firstLine="709"/>
        <w:jc w:val="both"/>
        <w:rPr>
          <w:sz w:val="28"/>
          <w:szCs w:val="28"/>
        </w:rPr>
      </w:pPr>
      <w:r w:rsidRPr="00BE7492">
        <w:rPr>
          <w:noProof/>
          <w:sz w:val="28"/>
          <w:szCs w:val="28"/>
        </w:rPr>
        <w:t xml:space="preserve">3а </w:t>
      </w:r>
      <w:r w:rsidRPr="00BE7492">
        <w:rPr>
          <w:sz w:val="28"/>
          <w:szCs w:val="28"/>
        </w:rPr>
        <w:t xml:space="preserve">первую пятилетку с1966 по </w:t>
      </w:r>
      <w:smartTag w:uri="urn:schemas-microsoft-com:office:smarttags" w:element="metricconverter">
        <w:smartTagPr>
          <w:attr w:name="ProductID" w:val="1971 г"/>
        </w:smartTagPr>
        <w:r w:rsidRPr="00BE7492">
          <w:rPr>
            <w:sz w:val="28"/>
            <w:szCs w:val="28"/>
          </w:rPr>
          <w:t>1971 г</w:t>
        </w:r>
      </w:smartTag>
      <w:r w:rsidRPr="00BE7492">
        <w:rPr>
          <w:sz w:val="28"/>
          <w:szCs w:val="28"/>
        </w:rPr>
        <w:t>.г. своег</w:t>
      </w:r>
      <w:r w:rsidRPr="00BE7492">
        <w:rPr>
          <w:noProof/>
          <w:sz w:val="28"/>
          <w:szCs w:val="28"/>
        </w:rPr>
        <w:t xml:space="preserve">о </w:t>
      </w:r>
      <w:r w:rsidRPr="00BE7492">
        <w:rPr>
          <w:sz w:val="28"/>
          <w:szCs w:val="28"/>
        </w:rPr>
        <w:t>су</w:t>
      </w:r>
      <w:r w:rsidRPr="00BE7492">
        <w:rPr>
          <w:noProof/>
          <w:sz w:val="28"/>
          <w:szCs w:val="28"/>
        </w:rPr>
        <w:t>щес</w:t>
      </w:r>
      <w:r w:rsidRPr="00BE7492">
        <w:rPr>
          <w:sz w:val="28"/>
          <w:szCs w:val="28"/>
        </w:rPr>
        <w:t>твования завод набрал мощность на в</w:t>
      </w:r>
      <w:r w:rsidRPr="00BE7492">
        <w:rPr>
          <w:noProof/>
          <w:sz w:val="28"/>
          <w:szCs w:val="28"/>
        </w:rPr>
        <w:t xml:space="preserve">ыпуск </w:t>
      </w:r>
      <w:r w:rsidRPr="00BE7492">
        <w:rPr>
          <w:sz w:val="28"/>
          <w:szCs w:val="28"/>
        </w:rPr>
        <w:t>2</w:t>
      </w:r>
      <w:r w:rsidRPr="00BE7492">
        <w:rPr>
          <w:noProof/>
          <w:sz w:val="28"/>
          <w:szCs w:val="28"/>
        </w:rPr>
        <w:t xml:space="preserve">0 </w:t>
      </w:r>
      <w:r w:rsidRPr="00BE7492">
        <w:rPr>
          <w:sz w:val="28"/>
          <w:szCs w:val="28"/>
        </w:rPr>
        <w:t xml:space="preserve">тысяч тонн </w:t>
      </w:r>
      <w:r w:rsidRPr="00BE7492">
        <w:rPr>
          <w:noProof/>
          <w:sz w:val="28"/>
          <w:szCs w:val="28"/>
        </w:rPr>
        <w:t xml:space="preserve"> </w:t>
      </w:r>
      <w:r w:rsidRPr="00BE7492">
        <w:rPr>
          <w:sz w:val="28"/>
          <w:szCs w:val="28"/>
        </w:rPr>
        <w:t>алюминиевого</w:t>
      </w:r>
      <w:r w:rsidRPr="00BE7492">
        <w:rPr>
          <w:noProof/>
          <w:sz w:val="28"/>
          <w:szCs w:val="28"/>
        </w:rPr>
        <w:t xml:space="preserve"> </w:t>
      </w:r>
      <w:r w:rsidRPr="00BE7492">
        <w:rPr>
          <w:sz w:val="28"/>
          <w:szCs w:val="28"/>
        </w:rPr>
        <w:t xml:space="preserve">литья </w:t>
      </w:r>
      <w:r w:rsidRPr="00BE7492">
        <w:rPr>
          <w:noProof/>
          <w:sz w:val="28"/>
          <w:szCs w:val="28"/>
        </w:rPr>
        <w:t xml:space="preserve">в </w:t>
      </w:r>
      <w:r w:rsidRPr="00BE7492">
        <w:rPr>
          <w:sz w:val="28"/>
          <w:szCs w:val="28"/>
        </w:rPr>
        <w:t>г</w:t>
      </w:r>
      <w:r w:rsidRPr="00BE7492">
        <w:rPr>
          <w:noProof/>
          <w:sz w:val="28"/>
          <w:szCs w:val="28"/>
        </w:rPr>
        <w:t xml:space="preserve">од. </w:t>
      </w:r>
      <w:r w:rsidRPr="00BE7492">
        <w:rPr>
          <w:sz w:val="28"/>
          <w:szCs w:val="28"/>
        </w:rPr>
        <w:t>К</w:t>
      </w:r>
      <w:r w:rsidRPr="00BE7492">
        <w:rPr>
          <w:noProof/>
          <w:sz w:val="28"/>
          <w:szCs w:val="28"/>
        </w:rPr>
        <w:t xml:space="preserve"> </w:t>
      </w:r>
      <w:r w:rsidRPr="00BE7492">
        <w:rPr>
          <w:sz w:val="28"/>
          <w:szCs w:val="28"/>
        </w:rPr>
        <w:t>этому</w:t>
      </w:r>
      <w:r w:rsidRPr="00BE7492">
        <w:rPr>
          <w:noProof/>
          <w:sz w:val="28"/>
          <w:szCs w:val="28"/>
        </w:rPr>
        <w:t xml:space="preserve"> </w:t>
      </w:r>
      <w:r w:rsidRPr="00BE7492">
        <w:rPr>
          <w:sz w:val="28"/>
          <w:szCs w:val="28"/>
        </w:rPr>
        <w:t>времени</w:t>
      </w:r>
      <w:r w:rsidRPr="00BE7492">
        <w:rPr>
          <w:noProof/>
          <w:sz w:val="28"/>
          <w:szCs w:val="28"/>
        </w:rPr>
        <w:t xml:space="preserve"> </w:t>
      </w:r>
      <w:r w:rsidRPr="00BE7492">
        <w:rPr>
          <w:sz w:val="28"/>
          <w:szCs w:val="28"/>
        </w:rPr>
        <w:t>предприя</w:t>
      </w:r>
      <w:r w:rsidRPr="00BE7492">
        <w:rPr>
          <w:noProof/>
          <w:sz w:val="28"/>
          <w:szCs w:val="28"/>
        </w:rPr>
        <w:t xml:space="preserve">тие </w:t>
      </w:r>
      <w:r w:rsidRPr="00BE7492">
        <w:rPr>
          <w:sz w:val="28"/>
          <w:szCs w:val="28"/>
        </w:rPr>
        <w:t>р</w:t>
      </w:r>
      <w:r w:rsidRPr="00BE7492">
        <w:rPr>
          <w:noProof/>
          <w:sz w:val="28"/>
          <w:szCs w:val="28"/>
        </w:rPr>
        <w:t xml:space="preserve">аботало </w:t>
      </w:r>
      <w:r w:rsidRPr="00BE7492">
        <w:rPr>
          <w:sz w:val="28"/>
          <w:szCs w:val="28"/>
        </w:rPr>
        <w:t>бесперебойно.</w:t>
      </w:r>
    </w:p>
    <w:p w:rsidR="00BF29C9" w:rsidRPr="00BE7492" w:rsidRDefault="00BF29C9" w:rsidP="00BF29C9">
      <w:pPr>
        <w:autoSpaceDE w:val="0"/>
        <w:autoSpaceDN w:val="0"/>
        <w:adjustRightInd w:val="0"/>
        <w:spacing w:line="360" w:lineRule="auto"/>
        <w:ind w:firstLine="709"/>
        <w:jc w:val="both"/>
        <w:rPr>
          <w:sz w:val="28"/>
          <w:szCs w:val="28"/>
        </w:rPr>
      </w:pPr>
      <w:r w:rsidRPr="00BE7492">
        <w:rPr>
          <w:noProof/>
          <w:sz w:val="28"/>
          <w:szCs w:val="28"/>
        </w:rPr>
        <w:t xml:space="preserve">Коллектив </w:t>
      </w:r>
      <w:r w:rsidRPr="00BE7492">
        <w:rPr>
          <w:sz w:val="28"/>
          <w:szCs w:val="28"/>
        </w:rPr>
        <w:t>з</w:t>
      </w:r>
      <w:r w:rsidRPr="00BE7492">
        <w:rPr>
          <w:noProof/>
          <w:sz w:val="28"/>
          <w:szCs w:val="28"/>
        </w:rPr>
        <w:t xml:space="preserve">авода </w:t>
      </w:r>
      <w:r w:rsidRPr="00BE7492">
        <w:rPr>
          <w:sz w:val="28"/>
          <w:szCs w:val="28"/>
        </w:rPr>
        <w:t>возгл</w:t>
      </w:r>
      <w:r w:rsidRPr="00BE7492">
        <w:rPr>
          <w:noProof/>
          <w:sz w:val="28"/>
          <w:szCs w:val="28"/>
        </w:rPr>
        <w:t xml:space="preserve">авлял </w:t>
      </w:r>
      <w:r w:rsidRPr="00BE7492">
        <w:rPr>
          <w:sz w:val="28"/>
          <w:szCs w:val="28"/>
        </w:rPr>
        <w:t>п</w:t>
      </w:r>
      <w:r w:rsidRPr="00BE7492">
        <w:rPr>
          <w:noProof/>
          <w:sz w:val="28"/>
          <w:szCs w:val="28"/>
        </w:rPr>
        <w:t xml:space="preserve">ервый </w:t>
      </w:r>
      <w:r w:rsidRPr="00BE7492">
        <w:rPr>
          <w:sz w:val="28"/>
          <w:szCs w:val="28"/>
        </w:rPr>
        <w:t>д</w:t>
      </w:r>
      <w:r w:rsidRPr="00BE7492">
        <w:rPr>
          <w:noProof/>
          <w:sz w:val="28"/>
          <w:szCs w:val="28"/>
        </w:rPr>
        <w:t xml:space="preserve">иректор </w:t>
      </w:r>
      <w:r w:rsidRPr="00BE7492">
        <w:rPr>
          <w:sz w:val="28"/>
          <w:szCs w:val="28"/>
        </w:rPr>
        <w:t>—</w:t>
      </w:r>
      <w:r w:rsidRPr="00BE7492">
        <w:rPr>
          <w:noProof/>
          <w:sz w:val="28"/>
          <w:szCs w:val="28"/>
        </w:rPr>
        <w:t xml:space="preserve"> </w:t>
      </w:r>
      <w:r w:rsidRPr="00BE7492">
        <w:rPr>
          <w:sz w:val="28"/>
          <w:szCs w:val="28"/>
        </w:rPr>
        <w:t>Д.Е. Корнаков</w:t>
      </w:r>
    </w:p>
    <w:p w:rsidR="00BF29C9" w:rsidRPr="00BE7492" w:rsidRDefault="00BF29C9" w:rsidP="00BF29C9">
      <w:pPr>
        <w:autoSpaceDE w:val="0"/>
        <w:autoSpaceDN w:val="0"/>
        <w:adjustRightInd w:val="0"/>
        <w:spacing w:line="360" w:lineRule="auto"/>
        <w:ind w:firstLine="709"/>
        <w:jc w:val="both"/>
        <w:rPr>
          <w:sz w:val="28"/>
          <w:szCs w:val="28"/>
        </w:rPr>
      </w:pPr>
      <w:r w:rsidRPr="00BE7492">
        <w:rPr>
          <w:noProof/>
          <w:sz w:val="28"/>
          <w:szCs w:val="28"/>
        </w:rPr>
        <w:lastRenderedPageBreak/>
        <w:t xml:space="preserve">Численность </w:t>
      </w:r>
      <w:r w:rsidRPr="00BE7492">
        <w:rPr>
          <w:sz w:val="28"/>
          <w:szCs w:val="28"/>
        </w:rPr>
        <w:t>предприятия</w:t>
      </w:r>
      <w:r w:rsidRPr="00BE7492">
        <w:rPr>
          <w:noProof/>
          <w:sz w:val="28"/>
          <w:szCs w:val="28"/>
        </w:rPr>
        <w:t xml:space="preserve"> </w:t>
      </w:r>
      <w:r w:rsidRPr="00BE7492">
        <w:rPr>
          <w:sz w:val="28"/>
          <w:szCs w:val="28"/>
        </w:rPr>
        <w:t>в</w:t>
      </w:r>
      <w:r w:rsidRPr="00BE7492">
        <w:rPr>
          <w:noProof/>
          <w:sz w:val="28"/>
          <w:szCs w:val="28"/>
        </w:rPr>
        <w:t xml:space="preserve"> </w:t>
      </w:r>
      <w:r w:rsidRPr="00BE7492">
        <w:rPr>
          <w:sz w:val="28"/>
          <w:szCs w:val="28"/>
        </w:rPr>
        <w:t>1971-м</w:t>
      </w:r>
      <w:r w:rsidRPr="00BE7492">
        <w:rPr>
          <w:noProof/>
          <w:sz w:val="28"/>
          <w:szCs w:val="28"/>
        </w:rPr>
        <w:t xml:space="preserve"> </w:t>
      </w:r>
      <w:r w:rsidRPr="00BE7492">
        <w:rPr>
          <w:sz w:val="28"/>
          <w:szCs w:val="28"/>
        </w:rPr>
        <w:t>г</w:t>
      </w:r>
      <w:r w:rsidRPr="00BE7492">
        <w:rPr>
          <w:noProof/>
          <w:sz w:val="28"/>
          <w:szCs w:val="28"/>
        </w:rPr>
        <w:t xml:space="preserve">оду </w:t>
      </w:r>
      <w:r w:rsidRPr="00BE7492">
        <w:rPr>
          <w:sz w:val="28"/>
          <w:szCs w:val="28"/>
        </w:rPr>
        <w:t>н</w:t>
      </w:r>
      <w:r w:rsidRPr="00BE7492">
        <w:rPr>
          <w:noProof/>
          <w:sz w:val="28"/>
          <w:szCs w:val="28"/>
        </w:rPr>
        <w:t xml:space="preserve">асчитывала </w:t>
      </w:r>
      <w:r w:rsidRPr="00BE7492">
        <w:rPr>
          <w:sz w:val="28"/>
          <w:szCs w:val="28"/>
        </w:rPr>
        <w:t>3305</w:t>
      </w:r>
      <w:r w:rsidRPr="00BE7492">
        <w:rPr>
          <w:noProof/>
          <w:sz w:val="28"/>
          <w:szCs w:val="28"/>
        </w:rPr>
        <w:t xml:space="preserve"> </w:t>
      </w:r>
      <w:r w:rsidRPr="00BE7492">
        <w:rPr>
          <w:sz w:val="28"/>
          <w:szCs w:val="28"/>
        </w:rPr>
        <w:t>человек.</w:t>
      </w:r>
    </w:p>
    <w:p w:rsidR="00BF29C9" w:rsidRPr="00BE7492" w:rsidRDefault="00BF29C9" w:rsidP="00BF29C9">
      <w:pPr>
        <w:autoSpaceDE w:val="0"/>
        <w:autoSpaceDN w:val="0"/>
        <w:adjustRightInd w:val="0"/>
        <w:spacing w:line="360" w:lineRule="auto"/>
        <w:ind w:firstLine="709"/>
        <w:jc w:val="both"/>
        <w:rPr>
          <w:sz w:val="28"/>
          <w:szCs w:val="28"/>
        </w:rPr>
      </w:pPr>
      <w:r w:rsidRPr="00BE7492">
        <w:rPr>
          <w:noProof/>
          <w:sz w:val="28"/>
          <w:szCs w:val="28"/>
        </w:rPr>
        <w:t xml:space="preserve">Через </w:t>
      </w:r>
      <w:r w:rsidRPr="00BE7492">
        <w:rPr>
          <w:sz w:val="28"/>
          <w:szCs w:val="28"/>
        </w:rPr>
        <w:t>пять</w:t>
      </w:r>
      <w:r w:rsidRPr="00BE7492">
        <w:rPr>
          <w:noProof/>
          <w:sz w:val="28"/>
          <w:szCs w:val="28"/>
        </w:rPr>
        <w:t xml:space="preserve"> </w:t>
      </w:r>
      <w:r w:rsidRPr="00BE7492">
        <w:rPr>
          <w:sz w:val="28"/>
          <w:szCs w:val="28"/>
        </w:rPr>
        <w:t>л</w:t>
      </w:r>
      <w:r w:rsidRPr="00BE7492">
        <w:rPr>
          <w:noProof/>
          <w:sz w:val="28"/>
          <w:szCs w:val="28"/>
        </w:rPr>
        <w:t xml:space="preserve">ет </w:t>
      </w:r>
      <w:r w:rsidRPr="00BE7492">
        <w:rPr>
          <w:sz w:val="28"/>
          <w:szCs w:val="28"/>
        </w:rPr>
        <w:t>п</w:t>
      </w:r>
      <w:r w:rsidRPr="00BE7492">
        <w:rPr>
          <w:noProof/>
          <w:sz w:val="28"/>
          <w:szCs w:val="28"/>
        </w:rPr>
        <w:t xml:space="preserve">осле </w:t>
      </w:r>
      <w:r w:rsidRPr="00BE7492">
        <w:rPr>
          <w:sz w:val="28"/>
          <w:szCs w:val="28"/>
        </w:rPr>
        <w:t>п</w:t>
      </w:r>
      <w:r w:rsidRPr="00BE7492">
        <w:rPr>
          <w:noProof/>
          <w:sz w:val="28"/>
          <w:szCs w:val="28"/>
        </w:rPr>
        <w:t xml:space="preserve">уска </w:t>
      </w:r>
      <w:r w:rsidRPr="00BE7492">
        <w:rPr>
          <w:sz w:val="28"/>
          <w:szCs w:val="28"/>
        </w:rPr>
        <w:t>з</w:t>
      </w:r>
      <w:r w:rsidRPr="00BE7492">
        <w:rPr>
          <w:noProof/>
          <w:sz w:val="28"/>
          <w:szCs w:val="28"/>
        </w:rPr>
        <w:t xml:space="preserve">авода </w:t>
      </w:r>
      <w:r w:rsidRPr="00BE7492">
        <w:rPr>
          <w:sz w:val="28"/>
          <w:szCs w:val="28"/>
        </w:rPr>
        <w:t>н</w:t>
      </w:r>
      <w:r w:rsidRPr="00BE7492">
        <w:rPr>
          <w:noProof/>
          <w:sz w:val="28"/>
          <w:szCs w:val="28"/>
        </w:rPr>
        <w:t xml:space="preserve">ачалась </w:t>
      </w:r>
      <w:r w:rsidRPr="00BE7492">
        <w:rPr>
          <w:sz w:val="28"/>
          <w:szCs w:val="28"/>
        </w:rPr>
        <w:t>р</w:t>
      </w:r>
      <w:r w:rsidRPr="00BE7492">
        <w:rPr>
          <w:noProof/>
          <w:sz w:val="28"/>
          <w:szCs w:val="28"/>
        </w:rPr>
        <w:t xml:space="preserve">еконструкция </w:t>
      </w:r>
      <w:r w:rsidRPr="00BE7492">
        <w:rPr>
          <w:sz w:val="28"/>
          <w:szCs w:val="28"/>
        </w:rPr>
        <w:t xml:space="preserve">его </w:t>
      </w:r>
      <w:r w:rsidRPr="00BE7492">
        <w:rPr>
          <w:noProof/>
          <w:sz w:val="28"/>
          <w:szCs w:val="28"/>
        </w:rPr>
        <w:t>цехов. Нео</w:t>
      </w:r>
      <w:r w:rsidRPr="00BE7492">
        <w:rPr>
          <w:sz w:val="28"/>
          <w:szCs w:val="28"/>
        </w:rPr>
        <w:t>обходимо</w:t>
      </w:r>
      <w:r w:rsidRPr="00BE7492">
        <w:rPr>
          <w:noProof/>
          <w:sz w:val="28"/>
          <w:szCs w:val="28"/>
        </w:rPr>
        <w:t xml:space="preserve"> </w:t>
      </w:r>
      <w:r w:rsidRPr="00BE7492">
        <w:rPr>
          <w:sz w:val="28"/>
          <w:szCs w:val="28"/>
        </w:rPr>
        <w:t>б</w:t>
      </w:r>
      <w:r w:rsidRPr="00BE7492">
        <w:rPr>
          <w:noProof/>
          <w:sz w:val="28"/>
          <w:szCs w:val="28"/>
        </w:rPr>
        <w:t xml:space="preserve">ыло </w:t>
      </w:r>
      <w:r w:rsidRPr="00BE7492">
        <w:rPr>
          <w:sz w:val="28"/>
          <w:szCs w:val="28"/>
        </w:rPr>
        <w:t>р</w:t>
      </w:r>
      <w:r w:rsidRPr="00BE7492">
        <w:rPr>
          <w:noProof/>
          <w:sz w:val="28"/>
          <w:szCs w:val="28"/>
        </w:rPr>
        <w:t xml:space="preserve">езко </w:t>
      </w:r>
      <w:r w:rsidRPr="00BE7492">
        <w:rPr>
          <w:sz w:val="28"/>
          <w:szCs w:val="28"/>
        </w:rPr>
        <w:t>увеличить</w:t>
      </w:r>
      <w:r w:rsidRPr="00BE7492">
        <w:rPr>
          <w:noProof/>
          <w:sz w:val="28"/>
          <w:szCs w:val="28"/>
        </w:rPr>
        <w:t xml:space="preserve"> </w:t>
      </w:r>
      <w:r w:rsidRPr="00BE7492">
        <w:rPr>
          <w:sz w:val="28"/>
          <w:szCs w:val="28"/>
        </w:rPr>
        <w:t>объём</w:t>
      </w:r>
      <w:r w:rsidRPr="00BE7492">
        <w:rPr>
          <w:noProof/>
          <w:sz w:val="28"/>
          <w:szCs w:val="28"/>
        </w:rPr>
        <w:t xml:space="preserve"> </w:t>
      </w:r>
      <w:r w:rsidRPr="00BE7492">
        <w:rPr>
          <w:sz w:val="28"/>
          <w:szCs w:val="28"/>
        </w:rPr>
        <w:t>в</w:t>
      </w:r>
      <w:r w:rsidRPr="00BE7492">
        <w:rPr>
          <w:noProof/>
          <w:sz w:val="28"/>
          <w:szCs w:val="28"/>
        </w:rPr>
        <w:t xml:space="preserve">ыпускаемой </w:t>
      </w:r>
      <w:r w:rsidRPr="00BE7492">
        <w:rPr>
          <w:sz w:val="28"/>
          <w:szCs w:val="28"/>
        </w:rPr>
        <w:t>продукции. Приобреталось</w:t>
      </w:r>
      <w:r w:rsidRPr="00BE7492">
        <w:rPr>
          <w:noProof/>
          <w:sz w:val="28"/>
          <w:szCs w:val="28"/>
        </w:rPr>
        <w:t xml:space="preserve"> </w:t>
      </w:r>
      <w:r w:rsidRPr="00BE7492">
        <w:rPr>
          <w:sz w:val="28"/>
          <w:szCs w:val="28"/>
        </w:rPr>
        <w:t>современное</w:t>
      </w:r>
      <w:r w:rsidRPr="00BE7492">
        <w:rPr>
          <w:noProof/>
          <w:sz w:val="28"/>
          <w:szCs w:val="28"/>
        </w:rPr>
        <w:t xml:space="preserve"> </w:t>
      </w:r>
      <w:r w:rsidRPr="00BE7492">
        <w:rPr>
          <w:sz w:val="28"/>
          <w:szCs w:val="28"/>
        </w:rPr>
        <w:t>оборудование, монтировались</w:t>
      </w:r>
      <w:r w:rsidRPr="00BE7492">
        <w:rPr>
          <w:noProof/>
          <w:sz w:val="28"/>
          <w:szCs w:val="28"/>
        </w:rPr>
        <w:t xml:space="preserve"> </w:t>
      </w:r>
      <w:r w:rsidRPr="00BE7492">
        <w:rPr>
          <w:sz w:val="28"/>
          <w:szCs w:val="28"/>
        </w:rPr>
        <w:t>поточные линии по отливке деталей.</w:t>
      </w:r>
    </w:p>
    <w:p w:rsidR="00BF29C9" w:rsidRPr="00BE7492" w:rsidRDefault="00BF29C9" w:rsidP="00BF29C9">
      <w:pPr>
        <w:autoSpaceDE w:val="0"/>
        <w:autoSpaceDN w:val="0"/>
        <w:adjustRightInd w:val="0"/>
        <w:spacing w:line="360" w:lineRule="auto"/>
        <w:ind w:firstLine="709"/>
        <w:jc w:val="both"/>
        <w:rPr>
          <w:noProof/>
          <w:sz w:val="28"/>
          <w:szCs w:val="28"/>
        </w:rPr>
      </w:pPr>
      <w:r w:rsidRPr="00BE7492">
        <w:rPr>
          <w:sz w:val="28"/>
          <w:szCs w:val="28"/>
        </w:rPr>
        <w:t>Б</w:t>
      </w:r>
      <w:r w:rsidRPr="00BE7492">
        <w:rPr>
          <w:noProof/>
          <w:sz w:val="28"/>
          <w:szCs w:val="28"/>
        </w:rPr>
        <w:t xml:space="preserve">ыли </w:t>
      </w:r>
      <w:r w:rsidRPr="00BE7492">
        <w:rPr>
          <w:sz w:val="28"/>
          <w:szCs w:val="28"/>
        </w:rPr>
        <w:t>приобре</w:t>
      </w:r>
      <w:r w:rsidRPr="00BE7492">
        <w:rPr>
          <w:vanish/>
          <w:sz w:val="28"/>
          <w:szCs w:val="28"/>
        </w:rPr>
        <w:br/>
      </w:r>
      <w:r w:rsidRPr="00BE7492">
        <w:rPr>
          <w:sz w:val="28"/>
          <w:szCs w:val="28"/>
        </w:rPr>
        <w:t>т</w:t>
      </w:r>
      <w:r w:rsidRPr="00BE7492">
        <w:rPr>
          <w:noProof/>
          <w:sz w:val="28"/>
          <w:szCs w:val="28"/>
        </w:rPr>
        <w:t xml:space="preserve">ены </w:t>
      </w:r>
      <w:r w:rsidRPr="00BE7492">
        <w:rPr>
          <w:sz w:val="28"/>
          <w:szCs w:val="28"/>
        </w:rPr>
        <w:t>и</w:t>
      </w:r>
      <w:r w:rsidRPr="00BE7492">
        <w:rPr>
          <w:noProof/>
          <w:sz w:val="28"/>
          <w:szCs w:val="28"/>
        </w:rPr>
        <w:t xml:space="preserve"> установлены </w:t>
      </w:r>
      <w:r w:rsidRPr="00BE7492">
        <w:rPr>
          <w:sz w:val="28"/>
          <w:szCs w:val="28"/>
        </w:rPr>
        <w:t>к</w:t>
      </w:r>
      <w:r w:rsidRPr="00BE7492">
        <w:rPr>
          <w:noProof/>
          <w:sz w:val="28"/>
          <w:szCs w:val="28"/>
        </w:rPr>
        <w:t xml:space="preserve">окильные </w:t>
      </w:r>
      <w:r w:rsidRPr="00BE7492">
        <w:rPr>
          <w:sz w:val="28"/>
          <w:szCs w:val="28"/>
        </w:rPr>
        <w:t>с</w:t>
      </w:r>
      <w:r w:rsidRPr="00BE7492">
        <w:rPr>
          <w:noProof/>
          <w:sz w:val="28"/>
          <w:szCs w:val="28"/>
        </w:rPr>
        <w:t xml:space="preserve">танки </w:t>
      </w:r>
      <w:r w:rsidRPr="00BE7492">
        <w:rPr>
          <w:sz w:val="28"/>
          <w:szCs w:val="28"/>
        </w:rPr>
        <w:t>и</w:t>
      </w:r>
      <w:r w:rsidRPr="00BE7492">
        <w:rPr>
          <w:noProof/>
          <w:sz w:val="28"/>
          <w:szCs w:val="28"/>
        </w:rPr>
        <w:t xml:space="preserve">тальянской </w:t>
      </w:r>
      <w:r w:rsidRPr="00BE7492">
        <w:rPr>
          <w:sz w:val="28"/>
          <w:szCs w:val="28"/>
        </w:rPr>
        <w:t>ф</w:t>
      </w:r>
      <w:r w:rsidRPr="00BE7492">
        <w:rPr>
          <w:noProof/>
          <w:sz w:val="28"/>
          <w:szCs w:val="28"/>
        </w:rPr>
        <w:t xml:space="preserve">ирмы </w:t>
      </w:r>
      <w:r w:rsidRPr="00BE7492">
        <w:rPr>
          <w:sz w:val="28"/>
          <w:szCs w:val="28"/>
        </w:rPr>
        <w:t>"Фата", а также</w:t>
      </w:r>
      <w:r w:rsidRPr="00BE7492">
        <w:rPr>
          <w:noProof/>
          <w:sz w:val="28"/>
          <w:szCs w:val="28"/>
        </w:rPr>
        <w:t xml:space="preserve"> </w:t>
      </w:r>
      <w:r w:rsidRPr="00BE7492">
        <w:rPr>
          <w:vanish/>
          <w:sz w:val="28"/>
          <w:szCs w:val="28"/>
        </w:rPr>
        <w:br/>
      </w:r>
      <w:r w:rsidRPr="00BE7492">
        <w:rPr>
          <w:noProof/>
          <w:sz w:val="28"/>
          <w:szCs w:val="28"/>
        </w:rPr>
        <w:t xml:space="preserve"> </w:t>
      </w:r>
      <w:r w:rsidRPr="00BE7492">
        <w:rPr>
          <w:sz w:val="28"/>
          <w:szCs w:val="28"/>
        </w:rPr>
        <w:t>н</w:t>
      </w:r>
      <w:r w:rsidRPr="00BE7492">
        <w:rPr>
          <w:noProof/>
          <w:sz w:val="28"/>
          <w:szCs w:val="28"/>
        </w:rPr>
        <w:t xml:space="preserve">овые </w:t>
      </w:r>
      <w:r w:rsidRPr="00BE7492">
        <w:rPr>
          <w:sz w:val="28"/>
          <w:szCs w:val="28"/>
        </w:rPr>
        <w:t>кокильные</w:t>
      </w:r>
      <w:r w:rsidRPr="00BE7492">
        <w:rPr>
          <w:noProof/>
          <w:sz w:val="28"/>
          <w:szCs w:val="28"/>
        </w:rPr>
        <w:t xml:space="preserve"> </w:t>
      </w:r>
      <w:r w:rsidRPr="00BE7492">
        <w:rPr>
          <w:sz w:val="28"/>
          <w:szCs w:val="28"/>
        </w:rPr>
        <w:t>станки</w:t>
      </w:r>
      <w:r w:rsidRPr="00BE7492">
        <w:rPr>
          <w:noProof/>
          <w:sz w:val="28"/>
          <w:szCs w:val="28"/>
        </w:rPr>
        <w:t xml:space="preserve"> </w:t>
      </w:r>
      <w:r w:rsidRPr="00BE7492">
        <w:rPr>
          <w:sz w:val="28"/>
          <w:szCs w:val="28"/>
        </w:rPr>
        <w:t>отечественного</w:t>
      </w:r>
      <w:r w:rsidRPr="00BE7492">
        <w:rPr>
          <w:noProof/>
          <w:sz w:val="28"/>
          <w:szCs w:val="28"/>
        </w:rPr>
        <w:t xml:space="preserve"> </w:t>
      </w:r>
      <w:r w:rsidRPr="00BE7492">
        <w:rPr>
          <w:sz w:val="28"/>
          <w:szCs w:val="28"/>
        </w:rPr>
        <w:t>производства</w:t>
      </w:r>
      <w:r w:rsidRPr="00BE7492">
        <w:rPr>
          <w:noProof/>
          <w:sz w:val="28"/>
          <w:szCs w:val="28"/>
        </w:rPr>
        <w:t xml:space="preserve"> </w:t>
      </w:r>
    </w:p>
    <w:p w:rsidR="00BF29C9" w:rsidRPr="00BE7492" w:rsidRDefault="00BF29C9" w:rsidP="00BF29C9">
      <w:pPr>
        <w:autoSpaceDE w:val="0"/>
        <w:autoSpaceDN w:val="0"/>
        <w:adjustRightInd w:val="0"/>
        <w:spacing w:line="360" w:lineRule="auto"/>
        <w:ind w:firstLine="709"/>
        <w:jc w:val="both"/>
        <w:rPr>
          <w:noProof/>
          <w:sz w:val="28"/>
          <w:szCs w:val="28"/>
        </w:rPr>
      </w:pPr>
      <w:r w:rsidRPr="00BE7492">
        <w:rPr>
          <w:noProof/>
          <w:sz w:val="28"/>
          <w:szCs w:val="28"/>
        </w:rPr>
        <w:t xml:space="preserve">В </w:t>
      </w:r>
      <w:r w:rsidRPr="00BE7492">
        <w:rPr>
          <w:sz w:val="28"/>
          <w:szCs w:val="28"/>
        </w:rPr>
        <w:t>стержневом цехе</w:t>
      </w:r>
      <w:r w:rsidRPr="00BE7492">
        <w:rPr>
          <w:noProof/>
          <w:sz w:val="28"/>
          <w:szCs w:val="28"/>
        </w:rPr>
        <w:t xml:space="preserve"> </w:t>
      </w:r>
      <w:r w:rsidRPr="00BE7492">
        <w:rPr>
          <w:sz w:val="28"/>
          <w:szCs w:val="28"/>
        </w:rPr>
        <w:t>б</w:t>
      </w:r>
      <w:r w:rsidRPr="00BE7492">
        <w:rPr>
          <w:noProof/>
          <w:sz w:val="28"/>
          <w:szCs w:val="28"/>
        </w:rPr>
        <w:t xml:space="preserve">ыли </w:t>
      </w:r>
      <w:r w:rsidRPr="00BE7492">
        <w:rPr>
          <w:sz w:val="28"/>
          <w:szCs w:val="28"/>
        </w:rPr>
        <w:t>смонтированы</w:t>
      </w:r>
      <w:r w:rsidRPr="00BE7492">
        <w:rPr>
          <w:noProof/>
          <w:sz w:val="28"/>
          <w:szCs w:val="28"/>
        </w:rPr>
        <w:t xml:space="preserve"> </w:t>
      </w:r>
      <w:r w:rsidRPr="00BE7492">
        <w:rPr>
          <w:sz w:val="28"/>
          <w:szCs w:val="28"/>
        </w:rPr>
        <w:t>а</w:t>
      </w:r>
      <w:r w:rsidRPr="00BE7492">
        <w:rPr>
          <w:noProof/>
          <w:sz w:val="28"/>
          <w:szCs w:val="28"/>
        </w:rPr>
        <w:t xml:space="preserve">втоматы </w:t>
      </w:r>
      <w:r w:rsidRPr="00BE7492">
        <w:rPr>
          <w:sz w:val="28"/>
          <w:szCs w:val="28"/>
        </w:rPr>
        <w:t>я</w:t>
      </w:r>
      <w:r w:rsidRPr="00BE7492">
        <w:rPr>
          <w:noProof/>
          <w:sz w:val="28"/>
          <w:szCs w:val="28"/>
        </w:rPr>
        <w:t xml:space="preserve">понской </w:t>
      </w:r>
      <w:r w:rsidRPr="00BE7492">
        <w:rPr>
          <w:sz w:val="28"/>
          <w:szCs w:val="28"/>
        </w:rPr>
        <w:t>фирмы «Нан</w:t>
      </w:r>
      <w:r w:rsidRPr="00BE7492">
        <w:rPr>
          <w:vanish/>
          <w:sz w:val="28"/>
          <w:szCs w:val="28"/>
        </w:rPr>
        <w:br/>
      </w:r>
      <w:r w:rsidRPr="00BE7492">
        <w:rPr>
          <w:noProof/>
          <w:sz w:val="28"/>
          <w:szCs w:val="28"/>
        </w:rPr>
        <w:t xml:space="preserve">ива» </w:t>
      </w:r>
      <w:r w:rsidRPr="00BE7492">
        <w:rPr>
          <w:sz w:val="28"/>
          <w:szCs w:val="28"/>
        </w:rPr>
        <w:t>д</w:t>
      </w:r>
      <w:r w:rsidRPr="00BE7492">
        <w:rPr>
          <w:noProof/>
          <w:sz w:val="28"/>
          <w:szCs w:val="28"/>
        </w:rPr>
        <w:t xml:space="preserve">ля </w:t>
      </w:r>
      <w:r w:rsidRPr="00BE7492">
        <w:rPr>
          <w:sz w:val="28"/>
          <w:szCs w:val="28"/>
        </w:rPr>
        <w:t>и</w:t>
      </w:r>
      <w:r w:rsidRPr="00BE7492">
        <w:rPr>
          <w:noProof/>
          <w:sz w:val="28"/>
          <w:szCs w:val="28"/>
        </w:rPr>
        <w:t xml:space="preserve">зготовления </w:t>
      </w:r>
      <w:r w:rsidRPr="00BE7492">
        <w:rPr>
          <w:sz w:val="28"/>
          <w:szCs w:val="28"/>
        </w:rPr>
        <w:t>с</w:t>
      </w:r>
      <w:r w:rsidRPr="00BE7492">
        <w:rPr>
          <w:noProof/>
          <w:sz w:val="28"/>
          <w:szCs w:val="28"/>
        </w:rPr>
        <w:t xml:space="preserve">тержней </w:t>
      </w:r>
      <w:r w:rsidRPr="00BE7492">
        <w:rPr>
          <w:sz w:val="28"/>
          <w:szCs w:val="28"/>
        </w:rPr>
        <w:t>в</w:t>
      </w:r>
      <w:r w:rsidRPr="00BE7492">
        <w:rPr>
          <w:noProof/>
          <w:sz w:val="28"/>
          <w:szCs w:val="28"/>
        </w:rPr>
        <w:t xml:space="preserve"> </w:t>
      </w:r>
      <w:r w:rsidRPr="00BE7492">
        <w:rPr>
          <w:sz w:val="28"/>
          <w:szCs w:val="28"/>
        </w:rPr>
        <w:t>г</w:t>
      </w:r>
      <w:r w:rsidRPr="00BE7492">
        <w:rPr>
          <w:noProof/>
          <w:sz w:val="28"/>
          <w:szCs w:val="28"/>
        </w:rPr>
        <w:t xml:space="preserve">орячих </w:t>
      </w:r>
      <w:r w:rsidRPr="00BE7492">
        <w:rPr>
          <w:sz w:val="28"/>
          <w:szCs w:val="28"/>
        </w:rPr>
        <w:t>я</w:t>
      </w:r>
      <w:r w:rsidRPr="00BE7492">
        <w:rPr>
          <w:noProof/>
          <w:sz w:val="28"/>
          <w:szCs w:val="28"/>
        </w:rPr>
        <w:t xml:space="preserve">щиках. </w:t>
      </w:r>
      <w:r w:rsidRPr="00BE7492">
        <w:rPr>
          <w:sz w:val="28"/>
          <w:szCs w:val="28"/>
        </w:rPr>
        <w:t>В</w:t>
      </w:r>
      <w:r w:rsidRPr="00BE7492">
        <w:rPr>
          <w:noProof/>
          <w:sz w:val="28"/>
          <w:szCs w:val="28"/>
        </w:rPr>
        <w:t xml:space="preserve"> </w:t>
      </w:r>
      <w:r w:rsidRPr="00BE7492">
        <w:rPr>
          <w:sz w:val="28"/>
          <w:szCs w:val="28"/>
        </w:rPr>
        <w:t>термообрубном</w:t>
      </w:r>
      <w:r w:rsidRPr="00BE7492">
        <w:rPr>
          <w:noProof/>
          <w:sz w:val="28"/>
          <w:szCs w:val="28"/>
        </w:rPr>
        <w:t xml:space="preserve"> </w:t>
      </w:r>
      <w:r w:rsidRPr="00BE7492">
        <w:rPr>
          <w:vanish/>
          <w:sz w:val="28"/>
          <w:szCs w:val="28"/>
        </w:rPr>
        <w:br/>
      </w:r>
      <w:r w:rsidRPr="00BE7492">
        <w:rPr>
          <w:sz w:val="28"/>
          <w:szCs w:val="28"/>
        </w:rPr>
        <w:t>п</w:t>
      </w:r>
      <w:r w:rsidRPr="00BE7492">
        <w:rPr>
          <w:noProof/>
          <w:sz w:val="28"/>
          <w:szCs w:val="28"/>
        </w:rPr>
        <w:t xml:space="preserve">роведена </w:t>
      </w:r>
      <w:r w:rsidRPr="00BE7492">
        <w:rPr>
          <w:sz w:val="28"/>
          <w:szCs w:val="28"/>
        </w:rPr>
        <w:t>полн</w:t>
      </w:r>
      <w:r w:rsidRPr="00BE7492">
        <w:rPr>
          <w:noProof/>
          <w:sz w:val="28"/>
          <w:szCs w:val="28"/>
        </w:rPr>
        <w:t xml:space="preserve">ая </w:t>
      </w:r>
      <w:r w:rsidRPr="00BE7492">
        <w:rPr>
          <w:sz w:val="28"/>
          <w:szCs w:val="28"/>
        </w:rPr>
        <w:t>р</w:t>
      </w:r>
      <w:r w:rsidRPr="00BE7492">
        <w:rPr>
          <w:noProof/>
          <w:sz w:val="28"/>
          <w:szCs w:val="28"/>
        </w:rPr>
        <w:t xml:space="preserve">еконструкция </w:t>
      </w:r>
      <w:r w:rsidRPr="00BE7492">
        <w:rPr>
          <w:sz w:val="28"/>
          <w:szCs w:val="28"/>
        </w:rPr>
        <w:t>п</w:t>
      </w:r>
      <w:r w:rsidRPr="00BE7492">
        <w:rPr>
          <w:noProof/>
          <w:sz w:val="28"/>
          <w:szCs w:val="28"/>
        </w:rPr>
        <w:t xml:space="preserve">роизводства </w:t>
      </w:r>
      <w:r w:rsidRPr="00BE7492">
        <w:rPr>
          <w:sz w:val="28"/>
          <w:szCs w:val="28"/>
        </w:rPr>
        <w:t>с</w:t>
      </w:r>
      <w:r w:rsidRPr="00BE7492">
        <w:rPr>
          <w:noProof/>
          <w:sz w:val="28"/>
          <w:szCs w:val="28"/>
        </w:rPr>
        <w:t xml:space="preserve"> </w:t>
      </w:r>
      <w:r w:rsidRPr="00BE7492">
        <w:rPr>
          <w:sz w:val="28"/>
          <w:szCs w:val="28"/>
        </w:rPr>
        <w:t>ц</w:t>
      </w:r>
      <w:r w:rsidRPr="00BE7492">
        <w:rPr>
          <w:noProof/>
          <w:sz w:val="28"/>
          <w:szCs w:val="28"/>
        </w:rPr>
        <w:t xml:space="preserve">елью </w:t>
      </w:r>
      <w:r w:rsidRPr="00BE7492">
        <w:rPr>
          <w:sz w:val="28"/>
          <w:szCs w:val="28"/>
        </w:rPr>
        <w:t>с</w:t>
      </w:r>
      <w:r w:rsidRPr="00BE7492">
        <w:rPr>
          <w:noProof/>
          <w:sz w:val="28"/>
          <w:szCs w:val="28"/>
        </w:rPr>
        <w:t xml:space="preserve">оздания направленных </w:t>
      </w:r>
      <w:r w:rsidRPr="00BE7492">
        <w:rPr>
          <w:sz w:val="28"/>
          <w:szCs w:val="28"/>
        </w:rPr>
        <w:t xml:space="preserve">грузопотоков. </w:t>
      </w:r>
      <w:r w:rsidRPr="00BE7492">
        <w:rPr>
          <w:noProof/>
          <w:sz w:val="28"/>
          <w:szCs w:val="28"/>
        </w:rPr>
        <w:t xml:space="preserve">В </w:t>
      </w:r>
      <w:r w:rsidRPr="00BE7492">
        <w:rPr>
          <w:sz w:val="28"/>
          <w:szCs w:val="28"/>
        </w:rPr>
        <w:t>р</w:t>
      </w:r>
      <w:r w:rsidRPr="00BE7492">
        <w:rPr>
          <w:noProof/>
          <w:sz w:val="28"/>
          <w:szCs w:val="28"/>
        </w:rPr>
        <w:t xml:space="preserve">езультате </w:t>
      </w:r>
      <w:r w:rsidRPr="00BE7492">
        <w:rPr>
          <w:sz w:val="28"/>
          <w:szCs w:val="28"/>
        </w:rPr>
        <w:t>в</w:t>
      </w:r>
      <w:r w:rsidRPr="00BE7492">
        <w:rPr>
          <w:noProof/>
          <w:sz w:val="28"/>
          <w:szCs w:val="28"/>
        </w:rPr>
        <w:t xml:space="preserve">ыпуск </w:t>
      </w:r>
      <w:r w:rsidRPr="00BE7492">
        <w:rPr>
          <w:sz w:val="28"/>
          <w:szCs w:val="28"/>
        </w:rPr>
        <w:t>п</w:t>
      </w:r>
      <w:r w:rsidRPr="00BE7492">
        <w:rPr>
          <w:noProof/>
          <w:sz w:val="28"/>
          <w:szCs w:val="28"/>
        </w:rPr>
        <w:t xml:space="preserve">родукции </w:t>
      </w:r>
      <w:r w:rsidRPr="00BE7492">
        <w:rPr>
          <w:sz w:val="28"/>
          <w:szCs w:val="28"/>
        </w:rPr>
        <w:t>п</w:t>
      </w:r>
      <w:r w:rsidRPr="00BE7492">
        <w:rPr>
          <w:noProof/>
          <w:sz w:val="28"/>
          <w:szCs w:val="28"/>
        </w:rPr>
        <w:t xml:space="preserve">ревысил </w:t>
      </w:r>
      <w:r w:rsidRPr="00BE7492">
        <w:rPr>
          <w:sz w:val="28"/>
          <w:szCs w:val="28"/>
        </w:rPr>
        <w:t>о</w:t>
      </w:r>
      <w:r w:rsidRPr="00BE7492">
        <w:rPr>
          <w:noProof/>
          <w:sz w:val="28"/>
          <w:szCs w:val="28"/>
        </w:rPr>
        <w:t xml:space="preserve">бъём, предусмотренный </w:t>
      </w:r>
      <w:r w:rsidRPr="00BE7492">
        <w:rPr>
          <w:vanish/>
          <w:sz w:val="28"/>
          <w:szCs w:val="28"/>
        </w:rPr>
        <w:br/>
      </w:r>
      <w:r w:rsidRPr="00BE7492">
        <w:rPr>
          <w:sz w:val="28"/>
          <w:szCs w:val="28"/>
        </w:rPr>
        <w:t>п</w:t>
      </w:r>
      <w:r w:rsidRPr="00BE7492">
        <w:rPr>
          <w:noProof/>
          <w:sz w:val="28"/>
          <w:szCs w:val="28"/>
        </w:rPr>
        <w:t xml:space="preserve">роектом, более </w:t>
      </w:r>
      <w:r w:rsidRPr="00BE7492">
        <w:rPr>
          <w:sz w:val="28"/>
          <w:szCs w:val="28"/>
        </w:rPr>
        <w:t>ч</w:t>
      </w:r>
      <w:r w:rsidRPr="00BE7492">
        <w:rPr>
          <w:noProof/>
          <w:sz w:val="28"/>
          <w:szCs w:val="28"/>
        </w:rPr>
        <w:t xml:space="preserve">ем </w:t>
      </w:r>
      <w:r w:rsidRPr="00BE7492">
        <w:rPr>
          <w:sz w:val="28"/>
          <w:szCs w:val="28"/>
        </w:rPr>
        <w:t>н</w:t>
      </w:r>
      <w:r w:rsidRPr="00BE7492">
        <w:rPr>
          <w:noProof/>
          <w:sz w:val="28"/>
          <w:szCs w:val="28"/>
        </w:rPr>
        <w:t xml:space="preserve">а </w:t>
      </w:r>
      <w:r w:rsidRPr="00BE7492">
        <w:rPr>
          <w:sz w:val="28"/>
          <w:szCs w:val="28"/>
        </w:rPr>
        <w:t>п</w:t>
      </w:r>
      <w:r w:rsidRPr="00BE7492">
        <w:rPr>
          <w:noProof/>
          <w:sz w:val="28"/>
          <w:szCs w:val="28"/>
        </w:rPr>
        <w:t xml:space="preserve">ять </w:t>
      </w:r>
      <w:r w:rsidRPr="00BE7492">
        <w:rPr>
          <w:sz w:val="28"/>
          <w:szCs w:val="28"/>
        </w:rPr>
        <w:t>т</w:t>
      </w:r>
      <w:r w:rsidRPr="00BE7492">
        <w:rPr>
          <w:noProof/>
          <w:sz w:val="28"/>
          <w:szCs w:val="28"/>
        </w:rPr>
        <w:t xml:space="preserve">ысяч </w:t>
      </w:r>
      <w:r w:rsidRPr="00BE7492">
        <w:rPr>
          <w:sz w:val="28"/>
          <w:szCs w:val="28"/>
        </w:rPr>
        <w:t>т</w:t>
      </w:r>
      <w:r w:rsidRPr="00BE7492">
        <w:rPr>
          <w:noProof/>
          <w:sz w:val="28"/>
          <w:szCs w:val="28"/>
        </w:rPr>
        <w:t xml:space="preserve">онн </w:t>
      </w:r>
      <w:r w:rsidRPr="00BE7492">
        <w:rPr>
          <w:sz w:val="28"/>
          <w:szCs w:val="28"/>
        </w:rPr>
        <w:t>л</w:t>
      </w:r>
      <w:r w:rsidRPr="00BE7492">
        <w:rPr>
          <w:noProof/>
          <w:sz w:val="28"/>
          <w:szCs w:val="28"/>
        </w:rPr>
        <w:t xml:space="preserve">итья </w:t>
      </w:r>
      <w:r w:rsidRPr="00BE7492">
        <w:rPr>
          <w:sz w:val="28"/>
          <w:szCs w:val="28"/>
        </w:rPr>
        <w:t>в</w:t>
      </w:r>
      <w:r w:rsidRPr="00BE7492">
        <w:rPr>
          <w:noProof/>
          <w:sz w:val="28"/>
          <w:szCs w:val="28"/>
        </w:rPr>
        <w:t xml:space="preserve"> </w:t>
      </w:r>
      <w:r w:rsidRPr="00BE7492">
        <w:rPr>
          <w:sz w:val="28"/>
          <w:szCs w:val="28"/>
        </w:rPr>
        <w:t>г</w:t>
      </w:r>
      <w:r w:rsidRPr="00BE7492">
        <w:rPr>
          <w:noProof/>
          <w:sz w:val="28"/>
          <w:szCs w:val="28"/>
        </w:rPr>
        <w:t xml:space="preserve">од. </w:t>
      </w:r>
    </w:p>
    <w:p w:rsidR="00BF29C9" w:rsidRPr="00BE7492" w:rsidRDefault="00BF29C9" w:rsidP="00BF29C9">
      <w:pPr>
        <w:autoSpaceDE w:val="0"/>
        <w:autoSpaceDN w:val="0"/>
        <w:adjustRightInd w:val="0"/>
        <w:spacing w:line="360" w:lineRule="auto"/>
        <w:ind w:firstLine="709"/>
        <w:jc w:val="both"/>
        <w:rPr>
          <w:sz w:val="28"/>
          <w:szCs w:val="28"/>
        </w:rPr>
      </w:pPr>
      <w:r w:rsidRPr="00BE7492">
        <w:rPr>
          <w:noProof/>
          <w:sz w:val="28"/>
          <w:szCs w:val="28"/>
        </w:rPr>
        <w:t xml:space="preserve">В </w:t>
      </w:r>
      <w:r w:rsidRPr="00BE7492">
        <w:rPr>
          <w:sz w:val="28"/>
          <w:szCs w:val="28"/>
        </w:rPr>
        <w:t>1</w:t>
      </w:r>
      <w:r w:rsidRPr="00BE7492">
        <w:rPr>
          <w:noProof/>
          <w:sz w:val="28"/>
          <w:szCs w:val="28"/>
        </w:rPr>
        <w:t>975-</w:t>
      </w:r>
      <w:smartTag w:uri="urn:schemas-microsoft-com:office:smarttags" w:element="metricconverter">
        <w:smartTagPr>
          <w:attr w:name="ProductID" w:val="76 г"/>
        </w:smartTagPr>
        <w:r w:rsidRPr="00BE7492">
          <w:rPr>
            <w:noProof/>
            <w:sz w:val="28"/>
            <w:szCs w:val="28"/>
          </w:rPr>
          <w:t xml:space="preserve">76 </w:t>
        </w:r>
        <w:r w:rsidRPr="00BE7492">
          <w:rPr>
            <w:sz w:val="28"/>
            <w:szCs w:val="28"/>
          </w:rPr>
          <w:t>г</w:t>
        </w:r>
      </w:smartTag>
      <w:r w:rsidRPr="00BE7492">
        <w:rPr>
          <w:sz w:val="28"/>
          <w:szCs w:val="28"/>
        </w:rPr>
        <w:t>.г.</w:t>
      </w:r>
      <w:r w:rsidRPr="00BE7492">
        <w:rPr>
          <w:noProof/>
          <w:sz w:val="28"/>
          <w:szCs w:val="28"/>
        </w:rPr>
        <w:t xml:space="preserve"> </w:t>
      </w:r>
      <w:r w:rsidRPr="00BE7492">
        <w:rPr>
          <w:sz w:val="28"/>
          <w:szCs w:val="28"/>
        </w:rPr>
        <w:t>ц</w:t>
      </w:r>
      <w:r w:rsidRPr="00BE7492">
        <w:rPr>
          <w:noProof/>
          <w:sz w:val="28"/>
          <w:szCs w:val="28"/>
        </w:rPr>
        <w:t xml:space="preserve">ех </w:t>
      </w:r>
      <w:r w:rsidRPr="00BE7492">
        <w:rPr>
          <w:sz w:val="28"/>
          <w:szCs w:val="28"/>
        </w:rPr>
        <w:t>л</w:t>
      </w:r>
      <w:r w:rsidRPr="00BE7492">
        <w:rPr>
          <w:noProof/>
          <w:sz w:val="28"/>
          <w:szCs w:val="28"/>
        </w:rPr>
        <w:t xml:space="preserve">итья </w:t>
      </w:r>
      <w:r w:rsidRPr="00BE7492">
        <w:rPr>
          <w:sz w:val="28"/>
          <w:szCs w:val="28"/>
        </w:rPr>
        <w:t>п</w:t>
      </w:r>
      <w:r w:rsidRPr="00BE7492">
        <w:rPr>
          <w:noProof/>
          <w:sz w:val="28"/>
          <w:szCs w:val="28"/>
        </w:rPr>
        <w:t xml:space="preserve">од </w:t>
      </w:r>
      <w:r w:rsidRPr="00BE7492">
        <w:rPr>
          <w:sz w:val="28"/>
          <w:szCs w:val="28"/>
        </w:rPr>
        <w:t>д</w:t>
      </w:r>
      <w:r w:rsidRPr="00BE7492">
        <w:rPr>
          <w:noProof/>
          <w:sz w:val="28"/>
          <w:szCs w:val="28"/>
        </w:rPr>
        <w:t xml:space="preserve">авлением </w:t>
      </w:r>
      <w:r w:rsidRPr="00BE7492">
        <w:rPr>
          <w:sz w:val="28"/>
          <w:szCs w:val="28"/>
        </w:rPr>
        <w:t>из</w:t>
      </w:r>
      <w:r w:rsidRPr="00BE7492">
        <w:rPr>
          <w:noProof/>
          <w:sz w:val="28"/>
          <w:szCs w:val="28"/>
        </w:rPr>
        <w:t xml:space="preserve"> </w:t>
      </w:r>
      <w:r w:rsidRPr="00BE7492">
        <w:rPr>
          <w:sz w:val="28"/>
          <w:szCs w:val="28"/>
        </w:rPr>
        <w:t>в</w:t>
      </w:r>
      <w:r w:rsidRPr="00BE7492">
        <w:rPr>
          <w:noProof/>
          <w:sz w:val="28"/>
          <w:szCs w:val="28"/>
        </w:rPr>
        <w:t xml:space="preserve">ременных </w:t>
      </w:r>
      <w:r w:rsidRPr="00BE7492">
        <w:rPr>
          <w:sz w:val="28"/>
          <w:szCs w:val="28"/>
        </w:rPr>
        <w:t xml:space="preserve">площадей был переведён в новое здание, оснащённое </w:t>
      </w:r>
      <w:r w:rsidRPr="00BE7492">
        <w:rPr>
          <w:noProof/>
          <w:sz w:val="28"/>
          <w:szCs w:val="28"/>
        </w:rPr>
        <w:t xml:space="preserve"> </w:t>
      </w:r>
      <w:r w:rsidRPr="00BE7492">
        <w:rPr>
          <w:sz w:val="28"/>
          <w:szCs w:val="28"/>
        </w:rPr>
        <w:t>с</w:t>
      </w:r>
      <w:r w:rsidRPr="00BE7492">
        <w:rPr>
          <w:noProof/>
          <w:sz w:val="28"/>
          <w:szCs w:val="28"/>
        </w:rPr>
        <w:t xml:space="preserve">овременным </w:t>
      </w:r>
      <w:r w:rsidRPr="00BE7492">
        <w:rPr>
          <w:sz w:val="28"/>
          <w:szCs w:val="28"/>
        </w:rPr>
        <w:t>оборудованием и машинами.</w:t>
      </w:r>
    </w:p>
    <w:p w:rsidR="00BF29C9" w:rsidRPr="00BE7492" w:rsidRDefault="00BF29C9" w:rsidP="00BF29C9">
      <w:pPr>
        <w:autoSpaceDE w:val="0"/>
        <w:autoSpaceDN w:val="0"/>
        <w:adjustRightInd w:val="0"/>
        <w:spacing w:line="360" w:lineRule="auto"/>
        <w:ind w:firstLine="709"/>
        <w:jc w:val="both"/>
        <w:rPr>
          <w:sz w:val="28"/>
          <w:szCs w:val="28"/>
        </w:rPr>
      </w:pPr>
      <w:r w:rsidRPr="00BE7492">
        <w:rPr>
          <w:noProof/>
          <w:sz w:val="28"/>
          <w:szCs w:val="28"/>
        </w:rPr>
        <w:t xml:space="preserve">В </w:t>
      </w:r>
      <w:r w:rsidRPr="00BE7492">
        <w:rPr>
          <w:sz w:val="28"/>
          <w:szCs w:val="28"/>
        </w:rPr>
        <w:t xml:space="preserve">конце семидесятых </w:t>
      </w:r>
      <w:r w:rsidRPr="00BE7492">
        <w:rPr>
          <w:noProof/>
          <w:sz w:val="28"/>
          <w:szCs w:val="28"/>
        </w:rPr>
        <w:t xml:space="preserve"> </w:t>
      </w:r>
      <w:r w:rsidRPr="00BE7492">
        <w:rPr>
          <w:sz w:val="28"/>
          <w:szCs w:val="28"/>
        </w:rPr>
        <w:t>г</w:t>
      </w:r>
      <w:r w:rsidRPr="00BE7492">
        <w:rPr>
          <w:noProof/>
          <w:sz w:val="28"/>
          <w:szCs w:val="28"/>
        </w:rPr>
        <w:t xml:space="preserve">одов </w:t>
      </w:r>
      <w:r w:rsidRPr="00BE7492">
        <w:rPr>
          <w:sz w:val="28"/>
          <w:szCs w:val="28"/>
        </w:rPr>
        <w:t>б</w:t>
      </w:r>
      <w:r w:rsidRPr="00BE7492">
        <w:rPr>
          <w:noProof/>
          <w:sz w:val="28"/>
          <w:szCs w:val="28"/>
        </w:rPr>
        <w:t xml:space="preserve">ыли </w:t>
      </w:r>
      <w:r w:rsidRPr="00BE7492">
        <w:rPr>
          <w:sz w:val="28"/>
          <w:szCs w:val="28"/>
        </w:rPr>
        <w:t>с</w:t>
      </w:r>
      <w:r w:rsidRPr="00BE7492">
        <w:rPr>
          <w:noProof/>
          <w:sz w:val="28"/>
          <w:szCs w:val="28"/>
        </w:rPr>
        <w:t xml:space="preserve">даны </w:t>
      </w:r>
      <w:r w:rsidRPr="00BE7492">
        <w:rPr>
          <w:sz w:val="28"/>
          <w:szCs w:val="28"/>
        </w:rPr>
        <w:t>мощности</w:t>
      </w:r>
      <w:r w:rsidRPr="00BE7492">
        <w:rPr>
          <w:noProof/>
          <w:sz w:val="28"/>
          <w:szCs w:val="28"/>
        </w:rPr>
        <w:t xml:space="preserve"> </w:t>
      </w:r>
      <w:r w:rsidRPr="00BE7492">
        <w:rPr>
          <w:sz w:val="28"/>
          <w:szCs w:val="28"/>
        </w:rPr>
        <w:t>д</w:t>
      </w:r>
      <w:r w:rsidRPr="00BE7492">
        <w:rPr>
          <w:noProof/>
          <w:sz w:val="28"/>
          <w:szCs w:val="28"/>
        </w:rPr>
        <w:t xml:space="preserve">ля </w:t>
      </w:r>
      <w:r w:rsidRPr="00BE7492">
        <w:rPr>
          <w:sz w:val="28"/>
          <w:szCs w:val="28"/>
        </w:rPr>
        <w:t>н</w:t>
      </w:r>
      <w:r w:rsidRPr="00BE7492">
        <w:rPr>
          <w:noProof/>
          <w:sz w:val="28"/>
          <w:szCs w:val="28"/>
        </w:rPr>
        <w:t xml:space="preserve">ового </w:t>
      </w:r>
      <w:r w:rsidRPr="00BE7492">
        <w:rPr>
          <w:sz w:val="28"/>
          <w:szCs w:val="28"/>
        </w:rPr>
        <w:t xml:space="preserve">вида </w:t>
      </w:r>
      <w:r w:rsidRPr="00BE7492">
        <w:rPr>
          <w:noProof/>
          <w:sz w:val="28"/>
          <w:szCs w:val="28"/>
        </w:rPr>
        <w:t xml:space="preserve">литья: </w:t>
      </w:r>
      <w:r w:rsidRPr="00BE7492">
        <w:rPr>
          <w:sz w:val="28"/>
          <w:szCs w:val="28"/>
        </w:rPr>
        <w:t>завод</w:t>
      </w:r>
      <w:r w:rsidRPr="00BE7492">
        <w:rPr>
          <w:noProof/>
          <w:sz w:val="28"/>
          <w:szCs w:val="28"/>
        </w:rPr>
        <w:t xml:space="preserve"> </w:t>
      </w:r>
      <w:r w:rsidRPr="00BE7492">
        <w:rPr>
          <w:sz w:val="28"/>
          <w:szCs w:val="28"/>
        </w:rPr>
        <w:t>н</w:t>
      </w:r>
      <w:r w:rsidRPr="00BE7492">
        <w:rPr>
          <w:noProof/>
          <w:sz w:val="28"/>
          <w:szCs w:val="28"/>
        </w:rPr>
        <w:t xml:space="preserve">ачал </w:t>
      </w:r>
      <w:r w:rsidRPr="00BE7492">
        <w:rPr>
          <w:sz w:val="28"/>
          <w:szCs w:val="28"/>
        </w:rPr>
        <w:t>о</w:t>
      </w:r>
      <w:r w:rsidRPr="00BE7492">
        <w:rPr>
          <w:noProof/>
          <w:sz w:val="28"/>
          <w:szCs w:val="28"/>
        </w:rPr>
        <w:t xml:space="preserve">своение выпуска </w:t>
      </w:r>
      <w:r w:rsidRPr="00BE7492">
        <w:rPr>
          <w:sz w:val="28"/>
          <w:szCs w:val="28"/>
        </w:rPr>
        <w:t>п</w:t>
      </w:r>
      <w:r w:rsidRPr="00BE7492">
        <w:rPr>
          <w:noProof/>
          <w:sz w:val="28"/>
          <w:szCs w:val="28"/>
        </w:rPr>
        <w:t xml:space="preserve">родукции </w:t>
      </w:r>
      <w:r w:rsidRPr="00BE7492">
        <w:rPr>
          <w:sz w:val="28"/>
          <w:szCs w:val="28"/>
        </w:rPr>
        <w:t>и</w:t>
      </w:r>
      <w:r w:rsidRPr="00BE7492">
        <w:rPr>
          <w:noProof/>
          <w:sz w:val="28"/>
          <w:szCs w:val="28"/>
        </w:rPr>
        <w:t xml:space="preserve">з </w:t>
      </w:r>
      <w:r w:rsidRPr="00BE7492">
        <w:rPr>
          <w:sz w:val="28"/>
          <w:szCs w:val="28"/>
        </w:rPr>
        <w:t>с</w:t>
      </w:r>
      <w:r w:rsidRPr="00BE7492">
        <w:rPr>
          <w:noProof/>
          <w:sz w:val="28"/>
          <w:szCs w:val="28"/>
        </w:rPr>
        <w:t xml:space="preserve">ерого </w:t>
      </w:r>
      <w:r w:rsidRPr="00BE7492">
        <w:rPr>
          <w:sz w:val="28"/>
          <w:szCs w:val="28"/>
        </w:rPr>
        <w:t xml:space="preserve">чугуна </w:t>
      </w:r>
      <w:r w:rsidRPr="00BE7492">
        <w:rPr>
          <w:noProof/>
          <w:sz w:val="28"/>
          <w:szCs w:val="28"/>
        </w:rPr>
        <w:t>стали</w:t>
      </w:r>
      <w:r w:rsidRPr="00BE7492">
        <w:rPr>
          <w:sz w:val="28"/>
          <w:szCs w:val="28"/>
        </w:rPr>
        <w:t>. МЗАЛ</w:t>
      </w:r>
      <w:r w:rsidRPr="00BE7492">
        <w:rPr>
          <w:noProof/>
          <w:sz w:val="28"/>
          <w:szCs w:val="28"/>
        </w:rPr>
        <w:t xml:space="preserve"> </w:t>
      </w:r>
      <w:r w:rsidRPr="00BE7492">
        <w:rPr>
          <w:sz w:val="28"/>
          <w:szCs w:val="28"/>
        </w:rPr>
        <w:t>б</w:t>
      </w:r>
      <w:r w:rsidRPr="00BE7492">
        <w:rPr>
          <w:noProof/>
          <w:sz w:val="28"/>
          <w:szCs w:val="28"/>
        </w:rPr>
        <w:t xml:space="preserve">ыл </w:t>
      </w:r>
      <w:r w:rsidRPr="00BE7492">
        <w:rPr>
          <w:sz w:val="28"/>
          <w:szCs w:val="28"/>
        </w:rPr>
        <w:t>м</w:t>
      </w:r>
      <w:r w:rsidRPr="00BE7492">
        <w:rPr>
          <w:noProof/>
          <w:sz w:val="28"/>
          <w:szCs w:val="28"/>
        </w:rPr>
        <w:t xml:space="preserve">ощным </w:t>
      </w:r>
      <w:r w:rsidRPr="00BE7492">
        <w:rPr>
          <w:sz w:val="28"/>
          <w:szCs w:val="28"/>
        </w:rPr>
        <w:t>р</w:t>
      </w:r>
      <w:r w:rsidRPr="00BE7492">
        <w:rPr>
          <w:noProof/>
          <w:sz w:val="28"/>
          <w:szCs w:val="28"/>
        </w:rPr>
        <w:t xml:space="preserve">азвитым </w:t>
      </w:r>
      <w:r w:rsidRPr="00BE7492">
        <w:rPr>
          <w:sz w:val="28"/>
          <w:szCs w:val="28"/>
        </w:rPr>
        <w:t>п</w:t>
      </w:r>
      <w:r w:rsidRPr="00BE7492">
        <w:rPr>
          <w:noProof/>
          <w:sz w:val="28"/>
          <w:szCs w:val="28"/>
        </w:rPr>
        <w:t xml:space="preserve">редприятием одним </w:t>
      </w:r>
      <w:r w:rsidRPr="00BE7492">
        <w:rPr>
          <w:vanish/>
          <w:sz w:val="28"/>
          <w:szCs w:val="28"/>
        </w:rPr>
        <w:br/>
      </w:r>
      <w:r w:rsidRPr="00BE7492">
        <w:rPr>
          <w:sz w:val="28"/>
          <w:szCs w:val="28"/>
        </w:rPr>
        <w:t>из</w:t>
      </w:r>
      <w:r w:rsidRPr="00BE7492">
        <w:rPr>
          <w:noProof/>
          <w:sz w:val="28"/>
          <w:szCs w:val="28"/>
        </w:rPr>
        <w:t xml:space="preserve"> крупнейших </w:t>
      </w:r>
      <w:r w:rsidRPr="00BE7492">
        <w:rPr>
          <w:sz w:val="28"/>
          <w:szCs w:val="28"/>
        </w:rPr>
        <w:t>в</w:t>
      </w:r>
      <w:r w:rsidRPr="00BE7492">
        <w:rPr>
          <w:noProof/>
          <w:sz w:val="28"/>
          <w:szCs w:val="28"/>
        </w:rPr>
        <w:t xml:space="preserve"> </w:t>
      </w:r>
      <w:r w:rsidRPr="00BE7492">
        <w:rPr>
          <w:sz w:val="28"/>
          <w:szCs w:val="28"/>
        </w:rPr>
        <w:t>О</w:t>
      </w:r>
      <w:r w:rsidRPr="00BE7492">
        <w:rPr>
          <w:noProof/>
          <w:sz w:val="28"/>
          <w:szCs w:val="28"/>
        </w:rPr>
        <w:t xml:space="preserve">рловской </w:t>
      </w:r>
      <w:r w:rsidRPr="00BE7492">
        <w:rPr>
          <w:sz w:val="28"/>
          <w:szCs w:val="28"/>
        </w:rPr>
        <w:t>о</w:t>
      </w:r>
      <w:r w:rsidRPr="00BE7492">
        <w:rPr>
          <w:noProof/>
          <w:sz w:val="28"/>
          <w:szCs w:val="28"/>
        </w:rPr>
        <w:t xml:space="preserve">бласти. </w:t>
      </w:r>
      <w:r w:rsidRPr="00BE7492">
        <w:rPr>
          <w:sz w:val="28"/>
          <w:szCs w:val="28"/>
        </w:rPr>
        <w:t>З</w:t>
      </w:r>
      <w:r w:rsidRPr="00BE7492">
        <w:rPr>
          <w:noProof/>
          <w:sz w:val="28"/>
          <w:szCs w:val="28"/>
        </w:rPr>
        <w:t xml:space="preserve">авод </w:t>
      </w:r>
      <w:r w:rsidRPr="00BE7492">
        <w:rPr>
          <w:sz w:val="28"/>
          <w:szCs w:val="28"/>
        </w:rPr>
        <w:t>выпускал</w:t>
      </w:r>
      <w:r w:rsidRPr="00BE7492">
        <w:rPr>
          <w:noProof/>
          <w:sz w:val="28"/>
          <w:szCs w:val="28"/>
        </w:rPr>
        <w:t xml:space="preserve"> </w:t>
      </w:r>
      <w:r w:rsidRPr="00BE7492">
        <w:rPr>
          <w:sz w:val="28"/>
          <w:szCs w:val="28"/>
        </w:rPr>
        <w:t>б</w:t>
      </w:r>
      <w:r w:rsidRPr="00BE7492">
        <w:rPr>
          <w:noProof/>
          <w:sz w:val="28"/>
          <w:szCs w:val="28"/>
        </w:rPr>
        <w:t xml:space="preserve">олее </w:t>
      </w:r>
      <w:r w:rsidRPr="00BE7492">
        <w:rPr>
          <w:sz w:val="28"/>
          <w:szCs w:val="28"/>
        </w:rPr>
        <w:t>2</w:t>
      </w:r>
      <w:r w:rsidRPr="00BE7492">
        <w:rPr>
          <w:noProof/>
          <w:sz w:val="28"/>
          <w:szCs w:val="28"/>
        </w:rPr>
        <w:t xml:space="preserve">00 </w:t>
      </w:r>
      <w:r w:rsidRPr="00BE7492">
        <w:rPr>
          <w:sz w:val="28"/>
          <w:szCs w:val="28"/>
        </w:rPr>
        <w:t>н</w:t>
      </w:r>
      <w:r w:rsidRPr="00BE7492">
        <w:rPr>
          <w:noProof/>
          <w:sz w:val="28"/>
          <w:szCs w:val="28"/>
        </w:rPr>
        <w:t xml:space="preserve">аименований </w:t>
      </w:r>
      <w:r w:rsidRPr="00BE7492">
        <w:rPr>
          <w:vanish/>
          <w:sz w:val="28"/>
          <w:szCs w:val="28"/>
        </w:rPr>
        <w:br/>
      </w:r>
      <w:r w:rsidRPr="00BE7492">
        <w:rPr>
          <w:sz w:val="28"/>
          <w:szCs w:val="28"/>
        </w:rPr>
        <w:t>д</w:t>
      </w:r>
      <w:r w:rsidRPr="00BE7492">
        <w:rPr>
          <w:noProof/>
          <w:sz w:val="28"/>
          <w:szCs w:val="28"/>
        </w:rPr>
        <w:t xml:space="preserve">еталей </w:t>
      </w:r>
      <w:r w:rsidRPr="00BE7492">
        <w:rPr>
          <w:sz w:val="28"/>
          <w:szCs w:val="28"/>
        </w:rPr>
        <w:t>д</w:t>
      </w:r>
      <w:r w:rsidRPr="00BE7492">
        <w:rPr>
          <w:noProof/>
          <w:sz w:val="28"/>
          <w:szCs w:val="28"/>
        </w:rPr>
        <w:t xml:space="preserve">ля автомобилей, которые </w:t>
      </w:r>
      <w:r w:rsidRPr="00BE7492">
        <w:rPr>
          <w:sz w:val="28"/>
          <w:szCs w:val="28"/>
        </w:rPr>
        <w:t>п</w:t>
      </w:r>
      <w:r w:rsidRPr="00BE7492">
        <w:rPr>
          <w:noProof/>
          <w:sz w:val="28"/>
          <w:szCs w:val="28"/>
        </w:rPr>
        <w:t xml:space="preserve">оставлялись </w:t>
      </w:r>
      <w:r w:rsidRPr="00BE7492">
        <w:rPr>
          <w:sz w:val="28"/>
          <w:szCs w:val="28"/>
        </w:rPr>
        <w:t>н</w:t>
      </w:r>
      <w:r w:rsidRPr="00BE7492">
        <w:rPr>
          <w:noProof/>
          <w:sz w:val="28"/>
          <w:szCs w:val="28"/>
        </w:rPr>
        <w:t xml:space="preserve">а </w:t>
      </w:r>
      <w:r w:rsidRPr="00BE7492">
        <w:rPr>
          <w:sz w:val="28"/>
          <w:szCs w:val="28"/>
        </w:rPr>
        <w:t>г</w:t>
      </w:r>
      <w:r w:rsidRPr="00BE7492">
        <w:rPr>
          <w:noProof/>
          <w:sz w:val="28"/>
          <w:szCs w:val="28"/>
        </w:rPr>
        <w:t xml:space="preserve">оловной </w:t>
      </w:r>
      <w:r w:rsidRPr="00BE7492">
        <w:rPr>
          <w:vanish/>
          <w:sz w:val="28"/>
          <w:szCs w:val="28"/>
        </w:rPr>
        <w:br/>
      </w:r>
      <w:r w:rsidRPr="00BE7492">
        <w:rPr>
          <w:sz w:val="28"/>
          <w:szCs w:val="28"/>
        </w:rPr>
        <w:t>з</w:t>
      </w:r>
      <w:r w:rsidRPr="00BE7492">
        <w:rPr>
          <w:noProof/>
          <w:sz w:val="28"/>
          <w:szCs w:val="28"/>
        </w:rPr>
        <w:t xml:space="preserve">авод </w:t>
      </w:r>
      <w:r w:rsidRPr="00BE7492">
        <w:rPr>
          <w:sz w:val="28"/>
          <w:szCs w:val="28"/>
        </w:rPr>
        <w:t>и</w:t>
      </w:r>
      <w:r w:rsidRPr="00BE7492">
        <w:rPr>
          <w:noProof/>
          <w:sz w:val="28"/>
          <w:szCs w:val="28"/>
        </w:rPr>
        <w:t xml:space="preserve">мени </w:t>
      </w:r>
      <w:r w:rsidRPr="00BE7492">
        <w:rPr>
          <w:sz w:val="28"/>
          <w:szCs w:val="28"/>
        </w:rPr>
        <w:t>Лихачёва, на</w:t>
      </w:r>
      <w:r w:rsidRPr="00BE7492">
        <w:rPr>
          <w:noProof/>
          <w:sz w:val="28"/>
          <w:szCs w:val="28"/>
        </w:rPr>
        <w:t xml:space="preserve"> </w:t>
      </w:r>
      <w:r w:rsidRPr="00BE7492">
        <w:rPr>
          <w:sz w:val="28"/>
          <w:szCs w:val="28"/>
        </w:rPr>
        <w:t>д</w:t>
      </w:r>
      <w:r w:rsidRPr="00BE7492">
        <w:rPr>
          <w:noProof/>
          <w:sz w:val="28"/>
          <w:szCs w:val="28"/>
        </w:rPr>
        <w:t xml:space="preserve">ругие предприятия. Началась поставка изделий на экспорт – в 33 страны мира поставлялись запасные части к автомобилям «ЗиЛ». В </w:t>
      </w:r>
      <w:r w:rsidRPr="00BE7492">
        <w:rPr>
          <w:sz w:val="28"/>
          <w:szCs w:val="28"/>
        </w:rPr>
        <w:t>ц</w:t>
      </w:r>
      <w:r w:rsidRPr="00BE7492">
        <w:rPr>
          <w:noProof/>
          <w:sz w:val="28"/>
          <w:szCs w:val="28"/>
        </w:rPr>
        <w:t xml:space="preserve">ехах трудилось </w:t>
      </w:r>
      <w:r w:rsidRPr="00BE7492">
        <w:rPr>
          <w:sz w:val="28"/>
          <w:szCs w:val="28"/>
        </w:rPr>
        <w:t>б</w:t>
      </w:r>
      <w:r w:rsidRPr="00BE7492">
        <w:rPr>
          <w:noProof/>
          <w:sz w:val="28"/>
          <w:szCs w:val="28"/>
        </w:rPr>
        <w:t xml:space="preserve">олее </w:t>
      </w:r>
      <w:r w:rsidRPr="00BE7492">
        <w:rPr>
          <w:sz w:val="28"/>
          <w:szCs w:val="28"/>
        </w:rPr>
        <w:t>семи</w:t>
      </w:r>
      <w:r w:rsidRPr="00BE7492">
        <w:rPr>
          <w:noProof/>
          <w:sz w:val="28"/>
          <w:szCs w:val="28"/>
        </w:rPr>
        <w:t xml:space="preserve"> </w:t>
      </w:r>
      <w:r w:rsidRPr="00BE7492">
        <w:rPr>
          <w:sz w:val="28"/>
          <w:szCs w:val="28"/>
        </w:rPr>
        <w:t>тысяч</w:t>
      </w:r>
      <w:r w:rsidRPr="00BE7492">
        <w:rPr>
          <w:noProof/>
          <w:sz w:val="28"/>
          <w:szCs w:val="28"/>
        </w:rPr>
        <w:t xml:space="preserve"> </w:t>
      </w:r>
      <w:r w:rsidRPr="00BE7492">
        <w:rPr>
          <w:sz w:val="28"/>
          <w:szCs w:val="28"/>
        </w:rPr>
        <w:t>рабочих, служащих, ИТР.</w:t>
      </w:r>
    </w:p>
    <w:p w:rsidR="00BF29C9" w:rsidRPr="00BE7492" w:rsidRDefault="00BF29C9" w:rsidP="00BF29C9">
      <w:pPr>
        <w:autoSpaceDE w:val="0"/>
        <w:autoSpaceDN w:val="0"/>
        <w:adjustRightInd w:val="0"/>
        <w:spacing w:line="360" w:lineRule="auto"/>
        <w:ind w:firstLine="709"/>
        <w:jc w:val="both"/>
        <w:rPr>
          <w:sz w:val="28"/>
          <w:szCs w:val="28"/>
        </w:rPr>
      </w:pPr>
      <w:r w:rsidRPr="00BE7492">
        <w:rPr>
          <w:sz w:val="28"/>
          <w:szCs w:val="28"/>
        </w:rPr>
        <w:t>В 1980-</w:t>
      </w:r>
      <w:smartTag w:uri="urn:schemas-microsoft-com:office:smarttags" w:element="metricconverter">
        <w:smartTagPr>
          <w:attr w:name="ProductID" w:val="86 г"/>
        </w:smartTagPr>
        <w:r w:rsidRPr="00BE7492">
          <w:rPr>
            <w:sz w:val="28"/>
            <w:szCs w:val="28"/>
          </w:rPr>
          <w:t>86 г</w:t>
        </w:r>
      </w:smartTag>
      <w:r w:rsidRPr="00BE7492">
        <w:rPr>
          <w:sz w:val="28"/>
          <w:szCs w:val="28"/>
        </w:rPr>
        <w:t xml:space="preserve">.г. дальнейшее развитие производства, расширение завода, поставка на головной завод отливок по основному техпроцессу для выпуска 50 автомобилей с дизельным двигателем. Освоено 25 наименований новой номенклатуры отливок. Внедрена в производство новая конструкция отливок </w:t>
      </w:r>
      <w:r w:rsidRPr="00BE7492">
        <w:rPr>
          <w:sz w:val="28"/>
          <w:szCs w:val="28"/>
          <w:lang w:val="en-US"/>
        </w:rPr>
        <w:t>V</w:t>
      </w:r>
      <w:r w:rsidRPr="00BE7492">
        <w:rPr>
          <w:sz w:val="28"/>
          <w:szCs w:val="28"/>
        </w:rPr>
        <w:t xml:space="preserve">-образной головки. Техническое перевооружение в цехах цветного литья </w:t>
      </w:r>
      <w:r w:rsidRPr="00BE7492">
        <w:rPr>
          <w:sz w:val="28"/>
          <w:szCs w:val="28"/>
        </w:rPr>
        <w:lastRenderedPageBreak/>
        <w:t xml:space="preserve">установка карусельной машины для отливки головка блока и трубы впускной. В цехе чугунного литья сдана в эксплуатацию одноэлектродная плавильная печь. Ведётся большая работа по совершенствованию соцкультбыта, в цехах строятся восстановительные центры (бассейн, сауна, процедурные кабинеты). Стал внедряться хозрасчёт в бригадах. </w:t>
      </w:r>
    </w:p>
    <w:p w:rsidR="00BF29C9" w:rsidRPr="00BE7492" w:rsidRDefault="00BF29C9" w:rsidP="00BF29C9">
      <w:pPr>
        <w:autoSpaceDE w:val="0"/>
        <w:autoSpaceDN w:val="0"/>
        <w:adjustRightInd w:val="0"/>
        <w:spacing w:line="360" w:lineRule="auto"/>
        <w:ind w:firstLine="709"/>
        <w:jc w:val="both"/>
        <w:rPr>
          <w:sz w:val="28"/>
          <w:szCs w:val="28"/>
        </w:rPr>
      </w:pPr>
      <w:r w:rsidRPr="00BE7492">
        <w:rPr>
          <w:sz w:val="28"/>
          <w:szCs w:val="28"/>
        </w:rPr>
        <w:t>В 1987 году в инструментальном производстве внедрена технология восстановления  пресс-форм при помощи порошковых металлов, возрастает стойкость оснастки. Строительство газоочистных сооружений в цехе чугунного литья. Сдана  в эксплуатацию теплица на подсобном хозяйстве.</w:t>
      </w:r>
    </w:p>
    <w:p w:rsidR="00BF29C9" w:rsidRPr="00BE7492" w:rsidRDefault="00BF29C9" w:rsidP="00BF29C9">
      <w:pPr>
        <w:autoSpaceDE w:val="0"/>
        <w:autoSpaceDN w:val="0"/>
        <w:adjustRightInd w:val="0"/>
        <w:spacing w:line="360" w:lineRule="auto"/>
        <w:ind w:firstLine="709"/>
        <w:jc w:val="both"/>
        <w:rPr>
          <w:sz w:val="28"/>
          <w:szCs w:val="28"/>
        </w:rPr>
      </w:pPr>
      <w:r w:rsidRPr="00BE7492">
        <w:rPr>
          <w:sz w:val="28"/>
          <w:szCs w:val="28"/>
        </w:rPr>
        <w:t>В 1988 году происходит рост выпуска товаров народного потребления. Сооружается плазменная печь в цехе чугунного литья. Строительный цех  завода строит городские объекты – роддом, очистные сооружения.</w:t>
      </w:r>
    </w:p>
    <w:p w:rsidR="00BF29C9" w:rsidRPr="00BE7492" w:rsidRDefault="00BF29C9" w:rsidP="00BF29C9">
      <w:pPr>
        <w:autoSpaceDE w:val="0"/>
        <w:autoSpaceDN w:val="0"/>
        <w:adjustRightInd w:val="0"/>
        <w:spacing w:line="360" w:lineRule="auto"/>
        <w:ind w:firstLine="709"/>
        <w:jc w:val="both"/>
        <w:rPr>
          <w:sz w:val="28"/>
          <w:szCs w:val="28"/>
        </w:rPr>
      </w:pPr>
      <w:r w:rsidRPr="00BE7492">
        <w:rPr>
          <w:sz w:val="28"/>
          <w:szCs w:val="28"/>
        </w:rPr>
        <w:t>В 1989 году увеличивается выпуск товаров народного потребления, перевооружение станкового парка. Открытие подросткового клуба «Современник».</w:t>
      </w:r>
    </w:p>
    <w:p w:rsidR="00BF29C9" w:rsidRPr="00BE7492" w:rsidRDefault="00BF29C9" w:rsidP="00BF29C9">
      <w:pPr>
        <w:autoSpaceDE w:val="0"/>
        <w:autoSpaceDN w:val="0"/>
        <w:adjustRightInd w:val="0"/>
        <w:spacing w:line="360" w:lineRule="auto"/>
        <w:ind w:firstLine="709"/>
        <w:jc w:val="both"/>
        <w:rPr>
          <w:sz w:val="28"/>
          <w:szCs w:val="28"/>
        </w:rPr>
      </w:pPr>
      <w:r w:rsidRPr="00BE7492">
        <w:rPr>
          <w:sz w:val="28"/>
          <w:szCs w:val="28"/>
        </w:rPr>
        <w:t xml:space="preserve">На протяжении девяностых годов </w:t>
      </w:r>
      <w:r>
        <w:rPr>
          <w:noProof/>
          <w:sz w:val="28"/>
          <w:szCs w:val="28"/>
        </w:rPr>
        <w:t>з</w:t>
      </w:r>
      <w:r w:rsidRPr="00BE7492">
        <w:rPr>
          <w:noProof/>
          <w:sz w:val="28"/>
          <w:szCs w:val="28"/>
        </w:rPr>
        <w:t xml:space="preserve">авод </w:t>
      </w:r>
      <w:r w:rsidRPr="00BE7492">
        <w:rPr>
          <w:sz w:val="28"/>
          <w:szCs w:val="28"/>
        </w:rPr>
        <w:t>в</w:t>
      </w:r>
      <w:r w:rsidRPr="00BE7492">
        <w:rPr>
          <w:noProof/>
          <w:sz w:val="28"/>
          <w:szCs w:val="28"/>
        </w:rPr>
        <w:t xml:space="preserve">ел </w:t>
      </w:r>
      <w:r w:rsidRPr="00BE7492">
        <w:rPr>
          <w:sz w:val="28"/>
          <w:szCs w:val="28"/>
        </w:rPr>
        <w:t>б</w:t>
      </w:r>
      <w:r w:rsidRPr="00BE7492">
        <w:rPr>
          <w:noProof/>
          <w:sz w:val="28"/>
          <w:szCs w:val="28"/>
        </w:rPr>
        <w:t xml:space="preserve">ольшое </w:t>
      </w:r>
      <w:r w:rsidRPr="00BE7492">
        <w:rPr>
          <w:sz w:val="28"/>
          <w:szCs w:val="28"/>
        </w:rPr>
        <w:t>жилищное, социально-культурное</w:t>
      </w:r>
      <w:r w:rsidRPr="00BE7492">
        <w:rPr>
          <w:noProof/>
          <w:sz w:val="28"/>
          <w:szCs w:val="28"/>
        </w:rPr>
        <w:t xml:space="preserve"> </w:t>
      </w:r>
      <w:r w:rsidRPr="00BE7492">
        <w:rPr>
          <w:sz w:val="28"/>
          <w:szCs w:val="28"/>
        </w:rPr>
        <w:t>строительство.</w:t>
      </w:r>
    </w:p>
    <w:p w:rsidR="00BF29C9" w:rsidRPr="00BE7492" w:rsidRDefault="00BF29C9" w:rsidP="00BF29C9">
      <w:pPr>
        <w:autoSpaceDE w:val="0"/>
        <w:autoSpaceDN w:val="0"/>
        <w:adjustRightInd w:val="0"/>
        <w:spacing w:line="360" w:lineRule="auto"/>
        <w:ind w:firstLine="709"/>
        <w:jc w:val="both"/>
        <w:rPr>
          <w:noProof/>
          <w:sz w:val="28"/>
          <w:szCs w:val="28"/>
        </w:rPr>
      </w:pPr>
      <w:r w:rsidRPr="00BE7492">
        <w:rPr>
          <w:noProof/>
          <w:sz w:val="28"/>
          <w:szCs w:val="28"/>
        </w:rPr>
        <w:t xml:space="preserve">На </w:t>
      </w:r>
      <w:r w:rsidRPr="00BE7492">
        <w:rPr>
          <w:sz w:val="28"/>
          <w:szCs w:val="28"/>
        </w:rPr>
        <w:t>северо-восточной</w:t>
      </w:r>
      <w:r w:rsidRPr="00BE7492">
        <w:rPr>
          <w:noProof/>
          <w:sz w:val="28"/>
          <w:szCs w:val="28"/>
        </w:rPr>
        <w:t xml:space="preserve"> </w:t>
      </w:r>
      <w:r w:rsidRPr="00BE7492">
        <w:rPr>
          <w:sz w:val="28"/>
          <w:szCs w:val="28"/>
        </w:rPr>
        <w:t>о</w:t>
      </w:r>
      <w:r w:rsidRPr="00BE7492">
        <w:rPr>
          <w:noProof/>
          <w:sz w:val="28"/>
          <w:szCs w:val="28"/>
        </w:rPr>
        <w:t xml:space="preserve">краине </w:t>
      </w:r>
      <w:r w:rsidRPr="00BE7492">
        <w:rPr>
          <w:sz w:val="28"/>
          <w:szCs w:val="28"/>
        </w:rPr>
        <w:t>М</w:t>
      </w:r>
      <w:r w:rsidRPr="00BE7492">
        <w:rPr>
          <w:noProof/>
          <w:sz w:val="28"/>
          <w:szCs w:val="28"/>
        </w:rPr>
        <w:t xml:space="preserve">ценска </w:t>
      </w:r>
      <w:r w:rsidRPr="00BE7492">
        <w:rPr>
          <w:sz w:val="28"/>
          <w:szCs w:val="28"/>
        </w:rPr>
        <w:t>в</w:t>
      </w:r>
      <w:r w:rsidRPr="00BE7492">
        <w:rPr>
          <w:noProof/>
          <w:sz w:val="28"/>
          <w:szCs w:val="28"/>
        </w:rPr>
        <w:t xml:space="preserve">ырос </w:t>
      </w:r>
      <w:r w:rsidRPr="00BE7492">
        <w:rPr>
          <w:sz w:val="28"/>
          <w:szCs w:val="28"/>
        </w:rPr>
        <w:t>ц</w:t>
      </w:r>
      <w:r w:rsidRPr="00BE7492">
        <w:rPr>
          <w:noProof/>
          <w:sz w:val="28"/>
          <w:szCs w:val="28"/>
        </w:rPr>
        <w:t xml:space="preserve">елый </w:t>
      </w:r>
      <w:r w:rsidRPr="00BE7492">
        <w:rPr>
          <w:sz w:val="28"/>
          <w:szCs w:val="28"/>
        </w:rPr>
        <w:t>микрорайон, большая</w:t>
      </w:r>
      <w:r w:rsidRPr="00BE7492">
        <w:rPr>
          <w:noProof/>
          <w:sz w:val="28"/>
          <w:szCs w:val="28"/>
        </w:rPr>
        <w:t xml:space="preserve"> </w:t>
      </w:r>
      <w:r w:rsidRPr="00BE7492">
        <w:rPr>
          <w:vanish/>
          <w:sz w:val="28"/>
          <w:szCs w:val="28"/>
        </w:rPr>
        <w:br/>
      </w:r>
      <w:r w:rsidRPr="00BE7492">
        <w:rPr>
          <w:sz w:val="28"/>
          <w:szCs w:val="28"/>
        </w:rPr>
        <w:t>ч</w:t>
      </w:r>
      <w:r w:rsidRPr="00BE7492">
        <w:rPr>
          <w:noProof/>
          <w:sz w:val="28"/>
          <w:szCs w:val="28"/>
        </w:rPr>
        <w:t xml:space="preserve">асть </w:t>
      </w:r>
      <w:r w:rsidRPr="00BE7492">
        <w:rPr>
          <w:sz w:val="28"/>
          <w:szCs w:val="28"/>
        </w:rPr>
        <w:t>д</w:t>
      </w:r>
      <w:r w:rsidRPr="00BE7492">
        <w:rPr>
          <w:noProof/>
          <w:sz w:val="28"/>
          <w:szCs w:val="28"/>
        </w:rPr>
        <w:t xml:space="preserve">омов которого </w:t>
      </w:r>
      <w:r w:rsidRPr="00BE7492">
        <w:rPr>
          <w:sz w:val="28"/>
          <w:szCs w:val="28"/>
        </w:rPr>
        <w:t>б</w:t>
      </w:r>
      <w:r w:rsidRPr="00BE7492">
        <w:rPr>
          <w:noProof/>
          <w:sz w:val="28"/>
          <w:szCs w:val="28"/>
        </w:rPr>
        <w:t xml:space="preserve">ыла </w:t>
      </w:r>
      <w:r w:rsidRPr="00BE7492">
        <w:rPr>
          <w:sz w:val="28"/>
          <w:szCs w:val="28"/>
        </w:rPr>
        <w:t>п</w:t>
      </w:r>
      <w:r w:rsidRPr="00BE7492">
        <w:rPr>
          <w:noProof/>
          <w:sz w:val="28"/>
          <w:szCs w:val="28"/>
        </w:rPr>
        <w:t xml:space="preserve">остроена </w:t>
      </w:r>
      <w:r w:rsidRPr="00BE7492">
        <w:rPr>
          <w:sz w:val="28"/>
          <w:szCs w:val="28"/>
        </w:rPr>
        <w:t>МЗАЛом.</w:t>
      </w:r>
      <w:r w:rsidRPr="00BE7492">
        <w:rPr>
          <w:noProof/>
          <w:sz w:val="28"/>
          <w:szCs w:val="28"/>
        </w:rPr>
        <w:t xml:space="preserve"> </w:t>
      </w:r>
      <w:r w:rsidRPr="00BE7492">
        <w:rPr>
          <w:sz w:val="28"/>
          <w:szCs w:val="28"/>
        </w:rPr>
        <w:t>Б</w:t>
      </w:r>
      <w:r w:rsidRPr="00BE7492">
        <w:rPr>
          <w:noProof/>
          <w:sz w:val="28"/>
          <w:szCs w:val="28"/>
        </w:rPr>
        <w:t xml:space="preserve">ыла </w:t>
      </w:r>
      <w:r w:rsidRPr="00BE7492">
        <w:rPr>
          <w:sz w:val="28"/>
          <w:szCs w:val="28"/>
        </w:rPr>
        <w:t>с</w:t>
      </w:r>
      <w:r w:rsidRPr="00BE7492">
        <w:rPr>
          <w:noProof/>
          <w:sz w:val="28"/>
          <w:szCs w:val="28"/>
        </w:rPr>
        <w:t xml:space="preserve">оздана, </w:t>
      </w:r>
      <w:r w:rsidRPr="00BE7492">
        <w:rPr>
          <w:sz w:val="28"/>
          <w:szCs w:val="28"/>
        </w:rPr>
        <w:t>оздорови</w:t>
      </w:r>
      <w:r w:rsidRPr="00BE7492">
        <w:rPr>
          <w:vanish/>
          <w:sz w:val="28"/>
          <w:szCs w:val="28"/>
        </w:rPr>
        <w:br/>
      </w:r>
      <w:r w:rsidRPr="00BE7492">
        <w:rPr>
          <w:sz w:val="28"/>
          <w:szCs w:val="28"/>
        </w:rPr>
        <w:t>т</w:t>
      </w:r>
      <w:r w:rsidRPr="00BE7492">
        <w:rPr>
          <w:noProof/>
          <w:sz w:val="28"/>
          <w:szCs w:val="28"/>
        </w:rPr>
        <w:t xml:space="preserve">ельная </w:t>
      </w:r>
      <w:r w:rsidRPr="00BE7492">
        <w:rPr>
          <w:sz w:val="28"/>
          <w:szCs w:val="28"/>
        </w:rPr>
        <w:t>б</w:t>
      </w:r>
      <w:r w:rsidRPr="00BE7492">
        <w:rPr>
          <w:noProof/>
          <w:sz w:val="28"/>
          <w:szCs w:val="28"/>
        </w:rPr>
        <w:t xml:space="preserve">аза, пионерлагерь в </w:t>
      </w:r>
      <w:r w:rsidRPr="00BE7492">
        <w:rPr>
          <w:sz w:val="28"/>
          <w:szCs w:val="28"/>
        </w:rPr>
        <w:t>р</w:t>
      </w:r>
      <w:r w:rsidRPr="00BE7492">
        <w:rPr>
          <w:noProof/>
          <w:sz w:val="28"/>
          <w:szCs w:val="28"/>
        </w:rPr>
        <w:t xml:space="preserve">айоне </w:t>
      </w:r>
      <w:r w:rsidRPr="00BE7492">
        <w:rPr>
          <w:sz w:val="28"/>
          <w:szCs w:val="28"/>
        </w:rPr>
        <w:t>у</w:t>
      </w:r>
      <w:r w:rsidRPr="00BE7492">
        <w:rPr>
          <w:noProof/>
          <w:sz w:val="28"/>
          <w:szCs w:val="28"/>
        </w:rPr>
        <w:t xml:space="preserve">садьбе </w:t>
      </w:r>
      <w:r w:rsidRPr="00BE7492">
        <w:rPr>
          <w:sz w:val="28"/>
          <w:szCs w:val="28"/>
        </w:rPr>
        <w:t>Ф</w:t>
      </w:r>
      <w:r w:rsidRPr="00BE7492">
        <w:rPr>
          <w:noProof/>
          <w:sz w:val="28"/>
          <w:szCs w:val="28"/>
        </w:rPr>
        <w:t xml:space="preserve">ета </w:t>
      </w:r>
      <w:r w:rsidRPr="00BE7492">
        <w:rPr>
          <w:sz w:val="28"/>
          <w:szCs w:val="28"/>
        </w:rPr>
        <w:t>з</w:t>
      </w:r>
      <w:r w:rsidRPr="00BE7492">
        <w:rPr>
          <w:noProof/>
          <w:sz w:val="28"/>
          <w:szCs w:val="28"/>
        </w:rPr>
        <w:t xml:space="preserve">имой </w:t>
      </w:r>
      <w:r w:rsidRPr="00BE7492">
        <w:rPr>
          <w:sz w:val="28"/>
          <w:szCs w:val="28"/>
        </w:rPr>
        <w:t>п</w:t>
      </w:r>
      <w:r w:rsidRPr="00BE7492">
        <w:rPr>
          <w:noProof/>
          <w:sz w:val="28"/>
          <w:szCs w:val="28"/>
        </w:rPr>
        <w:t xml:space="preserve">ревращался </w:t>
      </w:r>
      <w:r w:rsidRPr="00BE7492">
        <w:rPr>
          <w:vanish/>
          <w:sz w:val="28"/>
          <w:szCs w:val="28"/>
        </w:rPr>
        <w:br/>
      </w:r>
      <w:r w:rsidRPr="00BE7492">
        <w:rPr>
          <w:sz w:val="28"/>
          <w:szCs w:val="28"/>
        </w:rPr>
        <w:t>в</w:t>
      </w:r>
      <w:r w:rsidRPr="00BE7492">
        <w:rPr>
          <w:noProof/>
          <w:sz w:val="28"/>
          <w:szCs w:val="28"/>
        </w:rPr>
        <w:t xml:space="preserve"> </w:t>
      </w:r>
      <w:r w:rsidRPr="00BE7492">
        <w:rPr>
          <w:sz w:val="28"/>
          <w:szCs w:val="28"/>
        </w:rPr>
        <w:t>п</w:t>
      </w:r>
      <w:r w:rsidRPr="00BE7492">
        <w:rPr>
          <w:noProof/>
          <w:sz w:val="28"/>
          <w:szCs w:val="28"/>
        </w:rPr>
        <w:t xml:space="preserve">ансионат </w:t>
      </w:r>
      <w:r w:rsidRPr="00BE7492">
        <w:rPr>
          <w:sz w:val="28"/>
          <w:szCs w:val="28"/>
        </w:rPr>
        <w:t>д</w:t>
      </w:r>
      <w:r w:rsidRPr="00BE7492">
        <w:rPr>
          <w:noProof/>
          <w:sz w:val="28"/>
          <w:szCs w:val="28"/>
        </w:rPr>
        <w:t xml:space="preserve">ля </w:t>
      </w:r>
      <w:r w:rsidRPr="00BE7492">
        <w:rPr>
          <w:sz w:val="28"/>
          <w:szCs w:val="28"/>
        </w:rPr>
        <w:t>о</w:t>
      </w:r>
      <w:r w:rsidRPr="00BE7492">
        <w:rPr>
          <w:noProof/>
          <w:sz w:val="28"/>
          <w:szCs w:val="28"/>
        </w:rPr>
        <w:t xml:space="preserve">тдыха </w:t>
      </w:r>
      <w:r w:rsidRPr="00BE7492">
        <w:rPr>
          <w:sz w:val="28"/>
          <w:szCs w:val="28"/>
        </w:rPr>
        <w:t>р</w:t>
      </w:r>
      <w:r w:rsidRPr="00BE7492">
        <w:rPr>
          <w:noProof/>
          <w:sz w:val="28"/>
          <w:szCs w:val="28"/>
        </w:rPr>
        <w:t xml:space="preserve">аботников МЗАЛа. </w:t>
      </w:r>
      <w:r w:rsidRPr="00BE7492">
        <w:rPr>
          <w:sz w:val="28"/>
          <w:szCs w:val="28"/>
        </w:rPr>
        <w:t>З</w:t>
      </w:r>
      <w:r w:rsidRPr="00BE7492">
        <w:rPr>
          <w:noProof/>
          <w:sz w:val="28"/>
          <w:szCs w:val="28"/>
        </w:rPr>
        <w:t xml:space="preserve">авод </w:t>
      </w:r>
      <w:r w:rsidRPr="00BE7492">
        <w:rPr>
          <w:sz w:val="28"/>
          <w:szCs w:val="28"/>
        </w:rPr>
        <w:t>содержал</w:t>
      </w:r>
      <w:r w:rsidRPr="00BE7492">
        <w:rPr>
          <w:noProof/>
          <w:sz w:val="28"/>
          <w:szCs w:val="28"/>
        </w:rPr>
        <w:t xml:space="preserve"> </w:t>
      </w:r>
      <w:r w:rsidRPr="00BE7492">
        <w:rPr>
          <w:sz w:val="28"/>
          <w:szCs w:val="28"/>
        </w:rPr>
        <w:t>н</w:t>
      </w:r>
      <w:r w:rsidRPr="00BE7492">
        <w:rPr>
          <w:noProof/>
          <w:sz w:val="28"/>
          <w:szCs w:val="28"/>
        </w:rPr>
        <w:t xml:space="preserve">а </w:t>
      </w:r>
      <w:r w:rsidRPr="00BE7492">
        <w:rPr>
          <w:sz w:val="28"/>
          <w:szCs w:val="28"/>
        </w:rPr>
        <w:t>свои</w:t>
      </w:r>
      <w:r w:rsidRPr="00BE7492">
        <w:rPr>
          <w:noProof/>
          <w:sz w:val="28"/>
          <w:szCs w:val="28"/>
        </w:rPr>
        <w:t xml:space="preserve"> </w:t>
      </w:r>
      <w:r w:rsidRPr="00BE7492">
        <w:rPr>
          <w:vanish/>
          <w:sz w:val="28"/>
          <w:szCs w:val="28"/>
        </w:rPr>
        <w:br/>
      </w:r>
      <w:r w:rsidRPr="00BE7492">
        <w:rPr>
          <w:sz w:val="28"/>
          <w:szCs w:val="28"/>
        </w:rPr>
        <w:t>с</w:t>
      </w:r>
      <w:r w:rsidRPr="00BE7492">
        <w:rPr>
          <w:noProof/>
          <w:sz w:val="28"/>
          <w:szCs w:val="28"/>
        </w:rPr>
        <w:t xml:space="preserve">редства </w:t>
      </w:r>
      <w:r w:rsidRPr="00BE7492">
        <w:rPr>
          <w:sz w:val="28"/>
          <w:szCs w:val="28"/>
        </w:rPr>
        <w:t>п</w:t>
      </w:r>
      <w:r w:rsidRPr="00BE7492">
        <w:rPr>
          <w:noProof/>
          <w:sz w:val="28"/>
          <w:szCs w:val="28"/>
        </w:rPr>
        <w:t xml:space="preserve">ять </w:t>
      </w:r>
      <w:r w:rsidRPr="00BE7492">
        <w:rPr>
          <w:sz w:val="28"/>
          <w:szCs w:val="28"/>
        </w:rPr>
        <w:t>детских</w:t>
      </w:r>
      <w:r w:rsidRPr="00BE7492">
        <w:rPr>
          <w:noProof/>
          <w:sz w:val="28"/>
          <w:szCs w:val="28"/>
        </w:rPr>
        <w:t xml:space="preserve"> </w:t>
      </w:r>
      <w:r w:rsidRPr="00BE7492">
        <w:rPr>
          <w:sz w:val="28"/>
          <w:szCs w:val="28"/>
        </w:rPr>
        <w:t>с</w:t>
      </w:r>
      <w:r w:rsidRPr="00BE7492">
        <w:rPr>
          <w:noProof/>
          <w:sz w:val="28"/>
          <w:szCs w:val="28"/>
        </w:rPr>
        <w:t xml:space="preserve">адов, </w:t>
      </w:r>
      <w:r w:rsidRPr="00BE7492">
        <w:rPr>
          <w:sz w:val="28"/>
          <w:szCs w:val="28"/>
        </w:rPr>
        <w:t>п</w:t>
      </w:r>
      <w:r w:rsidRPr="00BE7492">
        <w:rPr>
          <w:noProof/>
          <w:sz w:val="28"/>
          <w:szCs w:val="28"/>
        </w:rPr>
        <w:t xml:space="preserve">одростковые клубы, </w:t>
      </w:r>
      <w:r w:rsidRPr="00BE7492">
        <w:rPr>
          <w:sz w:val="28"/>
          <w:szCs w:val="28"/>
        </w:rPr>
        <w:t>и</w:t>
      </w:r>
      <w:r w:rsidRPr="00BE7492">
        <w:rPr>
          <w:noProof/>
          <w:sz w:val="28"/>
          <w:szCs w:val="28"/>
        </w:rPr>
        <w:t xml:space="preserve">мелась </w:t>
      </w:r>
      <w:r w:rsidRPr="00BE7492">
        <w:rPr>
          <w:sz w:val="28"/>
          <w:szCs w:val="28"/>
        </w:rPr>
        <w:t>с</w:t>
      </w:r>
      <w:r w:rsidRPr="00BE7492">
        <w:rPr>
          <w:noProof/>
          <w:sz w:val="28"/>
          <w:szCs w:val="28"/>
        </w:rPr>
        <w:t xml:space="preserve">ильная </w:t>
      </w:r>
      <w:r w:rsidRPr="00BE7492">
        <w:rPr>
          <w:vanish/>
          <w:sz w:val="28"/>
          <w:szCs w:val="28"/>
        </w:rPr>
        <w:br/>
      </w:r>
      <w:r w:rsidRPr="00BE7492">
        <w:rPr>
          <w:sz w:val="28"/>
          <w:szCs w:val="28"/>
        </w:rPr>
        <w:t>футбольная</w:t>
      </w:r>
      <w:r w:rsidRPr="00BE7492">
        <w:rPr>
          <w:noProof/>
          <w:sz w:val="28"/>
          <w:szCs w:val="28"/>
        </w:rPr>
        <w:t xml:space="preserve">  </w:t>
      </w:r>
      <w:r w:rsidRPr="00BE7492">
        <w:rPr>
          <w:sz w:val="28"/>
          <w:szCs w:val="28"/>
        </w:rPr>
        <w:t>к</w:t>
      </w:r>
      <w:r w:rsidRPr="00BE7492">
        <w:rPr>
          <w:noProof/>
          <w:sz w:val="28"/>
          <w:szCs w:val="28"/>
        </w:rPr>
        <w:t xml:space="preserve">оманда. </w:t>
      </w:r>
    </w:p>
    <w:p w:rsidR="00BF29C9" w:rsidRDefault="00BF29C9" w:rsidP="00BF29C9">
      <w:pPr>
        <w:autoSpaceDE w:val="0"/>
        <w:autoSpaceDN w:val="0"/>
        <w:adjustRightInd w:val="0"/>
        <w:spacing w:line="360" w:lineRule="auto"/>
        <w:ind w:firstLine="709"/>
        <w:jc w:val="both"/>
        <w:rPr>
          <w:sz w:val="28"/>
          <w:szCs w:val="28"/>
        </w:rPr>
      </w:pPr>
      <w:r w:rsidRPr="00BE7492">
        <w:rPr>
          <w:sz w:val="28"/>
          <w:szCs w:val="28"/>
          <w:lang w:val="en-US"/>
        </w:rPr>
        <w:t>B</w:t>
      </w:r>
      <w:r w:rsidRPr="00BE7492">
        <w:rPr>
          <w:noProof/>
          <w:sz w:val="28"/>
          <w:szCs w:val="28"/>
        </w:rPr>
        <w:t xml:space="preserve"> </w:t>
      </w:r>
      <w:r w:rsidRPr="00BE7492">
        <w:rPr>
          <w:sz w:val="28"/>
          <w:szCs w:val="28"/>
        </w:rPr>
        <w:t>к</w:t>
      </w:r>
      <w:r w:rsidRPr="00BE7492">
        <w:rPr>
          <w:noProof/>
          <w:sz w:val="28"/>
          <w:szCs w:val="28"/>
        </w:rPr>
        <w:t xml:space="preserve">онце </w:t>
      </w:r>
      <w:r w:rsidRPr="00BE7492">
        <w:rPr>
          <w:sz w:val="28"/>
          <w:szCs w:val="28"/>
        </w:rPr>
        <w:t>1999 -начале</w:t>
      </w:r>
      <w:r w:rsidRPr="00BE7492">
        <w:rPr>
          <w:noProof/>
          <w:sz w:val="28"/>
          <w:szCs w:val="28"/>
        </w:rPr>
        <w:t xml:space="preserve"> </w:t>
      </w:r>
      <w:r w:rsidRPr="00BE7492">
        <w:rPr>
          <w:sz w:val="28"/>
          <w:szCs w:val="28"/>
        </w:rPr>
        <w:t>2</w:t>
      </w:r>
      <w:r w:rsidRPr="00BE7492">
        <w:rPr>
          <w:noProof/>
          <w:sz w:val="28"/>
          <w:szCs w:val="28"/>
        </w:rPr>
        <w:t xml:space="preserve">000-х </w:t>
      </w:r>
      <w:r w:rsidRPr="00BE7492">
        <w:rPr>
          <w:sz w:val="28"/>
          <w:szCs w:val="28"/>
        </w:rPr>
        <w:t>г</w:t>
      </w:r>
      <w:r w:rsidRPr="00BE7492">
        <w:rPr>
          <w:noProof/>
          <w:sz w:val="28"/>
          <w:szCs w:val="28"/>
        </w:rPr>
        <w:t xml:space="preserve">одов </w:t>
      </w:r>
      <w:r w:rsidRPr="00BE7492">
        <w:rPr>
          <w:sz w:val="28"/>
          <w:szCs w:val="28"/>
        </w:rPr>
        <w:t>н</w:t>
      </w:r>
      <w:r w:rsidRPr="00BE7492">
        <w:rPr>
          <w:noProof/>
          <w:sz w:val="28"/>
          <w:szCs w:val="28"/>
        </w:rPr>
        <w:t xml:space="preserve">а </w:t>
      </w:r>
      <w:r w:rsidRPr="00BE7492">
        <w:rPr>
          <w:sz w:val="28"/>
          <w:szCs w:val="28"/>
        </w:rPr>
        <w:t>з</w:t>
      </w:r>
      <w:r w:rsidRPr="00BE7492">
        <w:rPr>
          <w:noProof/>
          <w:sz w:val="28"/>
          <w:szCs w:val="28"/>
        </w:rPr>
        <w:t xml:space="preserve">аводе </w:t>
      </w:r>
      <w:r w:rsidRPr="00BE7492">
        <w:rPr>
          <w:sz w:val="28"/>
          <w:szCs w:val="28"/>
        </w:rPr>
        <w:t>происходили</w:t>
      </w:r>
      <w:r w:rsidRPr="00BE7492">
        <w:rPr>
          <w:noProof/>
          <w:sz w:val="28"/>
          <w:szCs w:val="28"/>
        </w:rPr>
        <w:t xml:space="preserve"> </w:t>
      </w:r>
      <w:r w:rsidRPr="00BE7492">
        <w:rPr>
          <w:sz w:val="28"/>
          <w:szCs w:val="28"/>
        </w:rPr>
        <w:t>сложные</w:t>
      </w:r>
      <w:r w:rsidRPr="00BE7492">
        <w:rPr>
          <w:noProof/>
          <w:sz w:val="28"/>
          <w:szCs w:val="28"/>
        </w:rPr>
        <w:t xml:space="preserve"> </w:t>
      </w:r>
      <w:r w:rsidRPr="00BE7492">
        <w:rPr>
          <w:vanish/>
          <w:sz w:val="28"/>
          <w:szCs w:val="28"/>
        </w:rPr>
        <w:br/>
      </w:r>
      <w:r w:rsidRPr="00BE7492">
        <w:rPr>
          <w:sz w:val="28"/>
          <w:szCs w:val="28"/>
        </w:rPr>
        <w:t>п</w:t>
      </w:r>
      <w:r w:rsidRPr="00BE7492">
        <w:rPr>
          <w:noProof/>
          <w:sz w:val="28"/>
          <w:szCs w:val="28"/>
        </w:rPr>
        <w:t xml:space="preserve">роцессы </w:t>
      </w:r>
      <w:r w:rsidRPr="00BE7492">
        <w:rPr>
          <w:sz w:val="28"/>
          <w:szCs w:val="28"/>
        </w:rPr>
        <w:t>реорганизации,</w:t>
      </w:r>
      <w:r w:rsidRPr="00BE7492">
        <w:rPr>
          <w:noProof/>
          <w:sz w:val="28"/>
          <w:szCs w:val="28"/>
        </w:rPr>
        <w:t xml:space="preserve"> </w:t>
      </w:r>
      <w:r w:rsidRPr="00BE7492">
        <w:rPr>
          <w:sz w:val="28"/>
          <w:szCs w:val="28"/>
        </w:rPr>
        <w:t>п</w:t>
      </w:r>
      <w:r w:rsidRPr="00BE7492">
        <w:rPr>
          <w:noProof/>
          <w:sz w:val="28"/>
          <w:szCs w:val="28"/>
        </w:rPr>
        <w:t>ере</w:t>
      </w:r>
      <w:r w:rsidRPr="00BE7492">
        <w:rPr>
          <w:sz w:val="28"/>
          <w:szCs w:val="28"/>
        </w:rPr>
        <w:t>с</w:t>
      </w:r>
      <w:r w:rsidRPr="00BE7492">
        <w:rPr>
          <w:noProof/>
          <w:sz w:val="28"/>
          <w:szCs w:val="28"/>
        </w:rPr>
        <w:t xml:space="preserve">тройки. </w:t>
      </w:r>
      <w:r w:rsidRPr="00BE7492">
        <w:rPr>
          <w:sz w:val="28"/>
          <w:szCs w:val="28"/>
        </w:rPr>
        <w:t>П</w:t>
      </w:r>
      <w:r w:rsidRPr="00BE7492">
        <w:rPr>
          <w:noProof/>
          <w:sz w:val="28"/>
          <w:szCs w:val="28"/>
        </w:rPr>
        <w:t xml:space="preserve">оменялась </w:t>
      </w:r>
      <w:r w:rsidRPr="00BE7492">
        <w:rPr>
          <w:sz w:val="28"/>
          <w:szCs w:val="28"/>
        </w:rPr>
        <w:t>форма</w:t>
      </w:r>
      <w:r w:rsidRPr="00BE7492">
        <w:rPr>
          <w:noProof/>
          <w:sz w:val="28"/>
          <w:szCs w:val="28"/>
        </w:rPr>
        <w:t xml:space="preserve"> </w:t>
      </w:r>
      <w:r w:rsidRPr="00BE7492">
        <w:rPr>
          <w:sz w:val="28"/>
          <w:szCs w:val="28"/>
        </w:rPr>
        <w:t>собственности,</w:t>
      </w:r>
      <w:r w:rsidRPr="00BE7492">
        <w:rPr>
          <w:noProof/>
          <w:sz w:val="28"/>
          <w:szCs w:val="28"/>
        </w:rPr>
        <w:t xml:space="preserve"> </w:t>
      </w:r>
      <w:r w:rsidRPr="00BE7492">
        <w:rPr>
          <w:vanish/>
          <w:sz w:val="28"/>
          <w:szCs w:val="28"/>
        </w:rPr>
        <w:br/>
      </w:r>
      <w:r w:rsidRPr="00BE7492">
        <w:rPr>
          <w:sz w:val="28"/>
          <w:szCs w:val="28"/>
        </w:rPr>
        <w:t>п</w:t>
      </w:r>
      <w:r w:rsidRPr="00BE7492">
        <w:rPr>
          <w:noProof/>
          <w:sz w:val="28"/>
          <w:szCs w:val="28"/>
        </w:rPr>
        <w:t xml:space="preserve">редприятие </w:t>
      </w:r>
      <w:r w:rsidRPr="00BE7492">
        <w:rPr>
          <w:sz w:val="28"/>
          <w:szCs w:val="28"/>
        </w:rPr>
        <w:t>с</w:t>
      </w:r>
      <w:r w:rsidRPr="00BE7492">
        <w:rPr>
          <w:noProof/>
          <w:sz w:val="28"/>
          <w:szCs w:val="28"/>
        </w:rPr>
        <w:t xml:space="preserve">тало </w:t>
      </w:r>
      <w:r w:rsidRPr="00BE7492">
        <w:rPr>
          <w:sz w:val="28"/>
          <w:szCs w:val="28"/>
        </w:rPr>
        <w:t>акционерным</w:t>
      </w:r>
      <w:r w:rsidRPr="00BE7492">
        <w:rPr>
          <w:noProof/>
          <w:sz w:val="28"/>
          <w:szCs w:val="28"/>
        </w:rPr>
        <w:t xml:space="preserve"> </w:t>
      </w:r>
      <w:r w:rsidRPr="00BE7492">
        <w:rPr>
          <w:sz w:val="28"/>
          <w:szCs w:val="28"/>
        </w:rPr>
        <w:t>о</w:t>
      </w:r>
      <w:r w:rsidRPr="00BE7492">
        <w:rPr>
          <w:noProof/>
          <w:sz w:val="28"/>
          <w:szCs w:val="28"/>
        </w:rPr>
        <w:t xml:space="preserve">бществом, </w:t>
      </w:r>
      <w:r w:rsidRPr="00BE7492">
        <w:rPr>
          <w:sz w:val="28"/>
          <w:szCs w:val="28"/>
        </w:rPr>
        <w:t xml:space="preserve"> 1 декабря</w:t>
      </w:r>
      <w:r w:rsidRPr="00BE7492">
        <w:rPr>
          <w:noProof/>
          <w:sz w:val="28"/>
          <w:szCs w:val="28"/>
        </w:rPr>
        <w:t xml:space="preserve"> </w:t>
      </w:r>
      <w:r w:rsidRPr="00BE7492">
        <w:rPr>
          <w:sz w:val="28"/>
          <w:szCs w:val="28"/>
        </w:rPr>
        <w:t>2000</w:t>
      </w:r>
      <w:r w:rsidRPr="00BE7492">
        <w:rPr>
          <w:noProof/>
          <w:sz w:val="28"/>
          <w:szCs w:val="28"/>
        </w:rPr>
        <w:t xml:space="preserve"> </w:t>
      </w:r>
      <w:r w:rsidRPr="00BE7492">
        <w:rPr>
          <w:sz w:val="28"/>
          <w:szCs w:val="28"/>
        </w:rPr>
        <w:t xml:space="preserve">года </w:t>
      </w:r>
      <w:r w:rsidRPr="00BE7492">
        <w:rPr>
          <w:noProof/>
          <w:sz w:val="28"/>
          <w:szCs w:val="28"/>
        </w:rPr>
        <w:t xml:space="preserve">на </w:t>
      </w:r>
      <w:r w:rsidRPr="00BE7492">
        <w:rPr>
          <w:sz w:val="28"/>
          <w:szCs w:val="28"/>
        </w:rPr>
        <w:t>б</w:t>
      </w:r>
      <w:r w:rsidRPr="00BE7492">
        <w:rPr>
          <w:noProof/>
          <w:sz w:val="28"/>
          <w:szCs w:val="28"/>
        </w:rPr>
        <w:t xml:space="preserve">азе </w:t>
      </w:r>
      <w:r w:rsidRPr="00BE7492">
        <w:rPr>
          <w:sz w:val="28"/>
          <w:szCs w:val="28"/>
        </w:rPr>
        <w:t>МЗАЛ</w:t>
      </w:r>
      <w:r w:rsidRPr="00BE7492">
        <w:rPr>
          <w:sz w:val="28"/>
          <w:szCs w:val="28"/>
          <w:lang w:val="en-US"/>
        </w:rPr>
        <w:t>a</w:t>
      </w:r>
      <w:r w:rsidRPr="00BE7492">
        <w:rPr>
          <w:noProof/>
          <w:sz w:val="28"/>
          <w:szCs w:val="28"/>
        </w:rPr>
        <w:t xml:space="preserve"> </w:t>
      </w:r>
      <w:r w:rsidRPr="00BE7492">
        <w:rPr>
          <w:sz w:val="28"/>
          <w:szCs w:val="28"/>
        </w:rPr>
        <w:t>б</w:t>
      </w:r>
      <w:r w:rsidRPr="00BE7492">
        <w:rPr>
          <w:noProof/>
          <w:sz w:val="28"/>
          <w:szCs w:val="28"/>
        </w:rPr>
        <w:t xml:space="preserve">ыл </w:t>
      </w:r>
      <w:r w:rsidRPr="00BE7492">
        <w:rPr>
          <w:sz w:val="28"/>
          <w:szCs w:val="28"/>
        </w:rPr>
        <w:t>с</w:t>
      </w:r>
      <w:r w:rsidRPr="00BE7492">
        <w:rPr>
          <w:noProof/>
          <w:sz w:val="28"/>
          <w:szCs w:val="28"/>
        </w:rPr>
        <w:t xml:space="preserve">оздан </w:t>
      </w:r>
      <w:r w:rsidRPr="00BE7492">
        <w:rPr>
          <w:sz w:val="28"/>
          <w:szCs w:val="28"/>
        </w:rPr>
        <w:t>М</w:t>
      </w:r>
      <w:r w:rsidRPr="00BE7492">
        <w:rPr>
          <w:noProof/>
          <w:sz w:val="28"/>
          <w:szCs w:val="28"/>
        </w:rPr>
        <w:t xml:space="preserve">ценский </w:t>
      </w:r>
      <w:r w:rsidRPr="00BE7492">
        <w:rPr>
          <w:sz w:val="28"/>
          <w:szCs w:val="28"/>
        </w:rPr>
        <w:t>л</w:t>
      </w:r>
      <w:r w:rsidRPr="00BE7492">
        <w:rPr>
          <w:noProof/>
          <w:sz w:val="28"/>
          <w:szCs w:val="28"/>
        </w:rPr>
        <w:t xml:space="preserve">итейный </w:t>
      </w:r>
      <w:r w:rsidRPr="00BE7492">
        <w:rPr>
          <w:sz w:val="28"/>
          <w:szCs w:val="28"/>
        </w:rPr>
        <w:t>з</w:t>
      </w:r>
      <w:r w:rsidRPr="00BE7492">
        <w:rPr>
          <w:noProof/>
          <w:sz w:val="28"/>
          <w:szCs w:val="28"/>
        </w:rPr>
        <w:t xml:space="preserve">авод. </w:t>
      </w:r>
      <w:r w:rsidRPr="00BE7492">
        <w:rPr>
          <w:sz w:val="28"/>
          <w:szCs w:val="28"/>
        </w:rPr>
        <w:t>В</w:t>
      </w:r>
      <w:r w:rsidRPr="00BE7492">
        <w:rPr>
          <w:noProof/>
          <w:sz w:val="28"/>
          <w:szCs w:val="28"/>
        </w:rPr>
        <w:t xml:space="preserve"> </w:t>
      </w:r>
      <w:r w:rsidRPr="00BE7492">
        <w:rPr>
          <w:sz w:val="28"/>
          <w:szCs w:val="28"/>
        </w:rPr>
        <w:t>июне 2001 года он вошёл в состав управляющей компании «Мценский алюминий».</w:t>
      </w:r>
      <w:r>
        <w:rPr>
          <w:sz w:val="28"/>
          <w:szCs w:val="28"/>
        </w:rPr>
        <w:t xml:space="preserve"> </w:t>
      </w:r>
    </w:p>
    <w:p w:rsidR="00BF29C9" w:rsidRDefault="00BF29C9" w:rsidP="00BF29C9">
      <w:pPr>
        <w:autoSpaceDE w:val="0"/>
        <w:autoSpaceDN w:val="0"/>
        <w:adjustRightInd w:val="0"/>
        <w:spacing w:line="360" w:lineRule="auto"/>
        <w:ind w:firstLine="709"/>
        <w:jc w:val="both"/>
        <w:rPr>
          <w:sz w:val="28"/>
          <w:szCs w:val="28"/>
        </w:rPr>
      </w:pPr>
      <w:r>
        <w:rPr>
          <w:sz w:val="28"/>
          <w:szCs w:val="28"/>
        </w:rPr>
        <w:t>На ОАО «Мценский литейный завод» действует линейно-функциональная организационная структура управления.</w:t>
      </w:r>
    </w:p>
    <w:p w:rsidR="00BF29C9" w:rsidRPr="00BE7492" w:rsidRDefault="00BF29C9" w:rsidP="00BF29C9">
      <w:pPr>
        <w:autoSpaceDE w:val="0"/>
        <w:autoSpaceDN w:val="0"/>
        <w:adjustRightInd w:val="0"/>
        <w:spacing w:line="360" w:lineRule="auto"/>
        <w:ind w:firstLine="709"/>
        <w:jc w:val="both"/>
        <w:rPr>
          <w:sz w:val="28"/>
          <w:szCs w:val="28"/>
        </w:rPr>
      </w:pPr>
      <w:r>
        <w:rPr>
          <w:sz w:val="28"/>
          <w:szCs w:val="28"/>
        </w:rPr>
        <w:lastRenderedPageBreak/>
        <w:t>Организационная структура управления ОАО «МЛЗ» представлена в Приложении А.</w:t>
      </w:r>
    </w:p>
    <w:p w:rsidR="00BF29C9" w:rsidRPr="00BE7492" w:rsidRDefault="00BF29C9" w:rsidP="00BF29C9">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Линейно-функциональная структура (штабное управление) представляет собой комбинацию линейной структуры с системой выделения определённых функций. При линейных руководителях создаются специальные подразделения (штабы), которые помогают линейному менеджеру в выполнении отдельных функций управления [8,с.62].</w:t>
      </w:r>
    </w:p>
    <w:p w:rsidR="00BF29C9" w:rsidRPr="00BE7492" w:rsidRDefault="00BF29C9" w:rsidP="00BF29C9">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xml:space="preserve">Эти штабы могут: </w:t>
      </w:r>
    </w:p>
    <w:p w:rsidR="00BF29C9" w:rsidRPr="00BE7492" w:rsidRDefault="00BF29C9" w:rsidP="00BF29C9">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-ограничиваться центральными  уровнями  управления (штабы  руководства);</w:t>
      </w:r>
    </w:p>
    <w:p w:rsidR="00BF29C9" w:rsidRPr="00BE7492" w:rsidRDefault="00BF29C9" w:rsidP="00BF29C9">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находиться в нескольких уровнях управления;</w:t>
      </w:r>
    </w:p>
    <w:p w:rsidR="00BF29C9" w:rsidRPr="00BE7492" w:rsidRDefault="00BF29C9" w:rsidP="00BF29C9">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образовывать штабную иерархию на всех уровнях управления.</w:t>
      </w:r>
    </w:p>
    <w:p w:rsidR="00BF29C9" w:rsidRDefault="00BF29C9" w:rsidP="00BF29C9">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Штабы на нескольких уровнях иерархии должны давать консультации и участвовать в подготовке решений, но они не обладают правами принятия решений и руководства нижестоящими подразделениями или исполнителями.</w:t>
      </w:r>
      <w:r>
        <w:rPr>
          <w:rFonts w:ascii="Times New Roman" w:hAnsi="Times New Roman"/>
          <w:sz w:val="28"/>
          <w:szCs w:val="28"/>
        </w:rPr>
        <w:t xml:space="preserve"> </w:t>
      </w:r>
    </w:p>
    <w:p w:rsidR="00BF29C9" w:rsidRPr="00BE7492" w:rsidRDefault="00BF29C9" w:rsidP="00BF29C9">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Чем крупнее фирма и сложнее её управляющая структура, тем острее стоит вопрос координации деятельности функциональных служб или создания крупных специализированных подразделений с высококвалифицированными специалистами. Преимуществами и недостатками линейно-функциональной структуры можно назвать:</w:t>
      </w:r>
    </w:p>
    <w:p w:rsidR="00BF29C9" w:rsidRPr="00BE7492" w:rsidRDefault="00BF29C9" w:rsidP="00BF29C9">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возможность получить высокую степень профессиональной специализации сотрудников;</w:t>
      </w:r>
    </w:p>
    <w:p w:rsidR="00BF29C9" w:rsidRPr="00BE7492" w:rsidRDefault="00BF29C9" w:rsidP="00BF29C9">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точно определить места и необходимые ресурсы (особенно кадров);</w:t>
      </w:r>
    </w:p>
    <w:p w:rsidR="00BF29C9" w:rsidRPr="00BE7492" w:rsidRDefault="00BF29C9" w:rsidP="00BF29C9">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способствует стандартизации, формализации и программированию процесса;</w:t>
      </w:r>
    </w:p>
    <w:p w:rsidR="00BF29C9" w:rsidRPr="00BE7492" w:rsidRDefault="00BF29C9" w:rsidP="00BF29C9">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Недостатки:</w:t>
      </w:r>
    </w:p>
    <w:p w:rsidR="00BF29C9" w:rsidRPr="00BE7492" w:rsidRDefault="00BF29C9" w:rsidP="00BF29C9">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затрудняет горизонтальное согласование;</w:t>
      </w:r>
    </w:p>
    <w:p w:rsidR="00BF29C9" w:rsidRPr="00BE7492" w:rsidRDefault="00BF29C9" w:rsidP="00BF29C9">
      <w:pPr>
        <w:pStyle w:val="a8"/>
        <w:spacing w:after="0" w:line="360" w:lineRule="auto"/>
        <w:ind w:left="0" w:firstLine="709"/>
        <w:jc w:val="both"/>
        <w:rPr>
          <w:rFonts w:ascii="Times New Roman" w:hAnsi="Times New Roman"/>
          <w:sz w:val="28"/>
          <w:szCs w:val="28"/>
        </w:rPr>
      </w:pPr>
      <w:r w:rsidRPr="00BE7492">
        <w:rPr>
          <w:rFonts w:ascii="Times New Roman" w:hAnsi="Times New Roman"/>
          <w:sz w:val="28"/>
          <w:szCs w:val="28"/>
        </w:rPr>
        <w:t>- с трудом реагирует на изменение.</w:t>
      </w:r>
    </w:p>
    <w:p w:rsidR="00BF29C9" w:rsidRDefault="00BF29C9" w:rsidP="00BF29C9">
      <w:pPr>
        <w:pStyle w:val="a8"/>
        <w:spacing w:after="0" w:line="360" w:lineRule="auto"/>
        <w:ind w:left="0" w:firstLine="709"/>
        <w:jc w:val="both"/>
        <w:rPr>
          <w:rFonts w:ascii="Times New Roman" w:hAnsi="Times New Roman"/>
          <w:sz w:val="28"/>
          <w:szCs w:val="28"/>
        </w:rPr>
      </w:pPr>
    </w:p>
    <w:p w:rsidR="00BF29C9" w:rsidRPr="00BE7492" w:rsidRDefault="00691831" w:rsidP="00BF29C9">
      <w:pPr>
        <w:pStyle w:val="a8"/>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lastRenderedPageBreak/>
        <w:pict>
          <v:rect id="_x0000_s1155" style="position:absolute;left:0;text-align:left;margin-left:227.65pt;margin-top:5.2pt;width:216.8pt;height:47.25pt;z-index:251588096">
            <v:textbox>
              <w:txbxContent>
                <w:p w:rsidR="00BF29C9" w:rsidRDefault="00BF29C9" w:rsidP="00BF29C9">
                  <w:r w:rsidRPr="006D5579">
                    <w:t xml:space="preserve">Функциональные руководители </w:t>
                  </w:r>
                </w:p>
                <w:p w:rsidR="00BF29C9" w:rsidRPr="006D5579" w:rsidRDefault="00BF29C9" w:rsidP="00BF29C9">
                  <w:r>
                    <w:t>(главный бухгалтер, плановик  и  т.д.)</w:t>
                  </w:r>
                </w:p>
              </w:txbxContent>
            </v:textbox>
          </v:rect>
        </w:pict>
      </w:r>
      <w:r>
        <w:rPr>
          <w:rFonts w:ascii="Times New Roman" w:hAnsi="Times New Roman"/>
          <w:noProof/>
          <w:sz w:val="28"/>
          <w:szCs w:val="28"/>
          <w:lang w:eastAsia="ru-RU"/>
        </w:rPr>
        <w:pict>
          <v:rect id="_x0000_s1165" style="position:absolute;left:0;text-align:left;margin-left:9.45pt;margin-top:5.2pt;width:201pt;height:47.25pt;z-index:251598336">
            <v:textbox>
              <w:txbxContent>
                <w:p w:rsidR="00BF29C9" w:rsidRDefault="00BF29C9" w:rsidP="00BF29C9">
                  <w:r>
                    <w:t>Главный линейный руководитель</w:t>
                  </w:r>
                </w:p>
                <w:p w:rsidR="00BF29C9" w:rsidRDefault="00BF29C9" w:rsidP="00BF29C9">
                  <w:pPr>
                    <w:jc w:val="center"/>
                  </w:pPr>
                  <w:r>
                    <w:t>(директор предприятия)</w:t>
                  </w:r>
                </w:p>
                <w:p w:rsidR="00BF29C9" w:rsidRDefault="00BF29C9" w:rsidP="00BF29C9"/>
                <w:p w:rsidR="00BF29C9" w:rsidRPr="006D5579" w:rsidRDefault="00BF29C9" w:rsidP="00BF29C9"/>
              </w:txbxContent>
            </v:textbox>
          </v:rect>
        </w:pict>
      </w:r>
    </w:p>
    <w:p w:rsidR="00BF29C9" w:rsidRPr="00BE7492" w:rsidRDefault="00BF29C9" w:rsidP="00BF29C9">
      <w:pPr>
        <w:pStyle w:val="a8"/>
        <w:spacing w:after="0" w:line="360" w:lineRule="auto"/>
        <w:ind w:left="0" w:firstLine="709"/>
        <w:jc w:val="both"/>
        <w:rPr>
          <w:rFonts w:ascii="Times New Roman" w:hAnsi="Times New Roman"/>
          <w:sz w:val="28"/>
          <w:szCs w:val="28"/>
        </w:rPr>
      </w:pPr>
    </w:p>
    <w:p w:rsidR="00BF29C9" w:rsidRPr="00BE7492" w:rsidRDefault="00691831" w:rsidP="00BF29C9">
      <w:pPr>
        <w:pStyle w:val="a8"/>
        <w:tabs>
          <w:tab w:val="left" w:pos="7950"/>
        </w:tab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160" type="#_x0000_t32" style="position:absolute;left:0;text-align:left;margin-left:388.95pt;margin-top:15.15pt;width:.75pt;height:14.95pt;flip:x;z-index:251593216" o:connectortype="straight"/>
        </w:pict>
      </w:r>
      <w:r>
        <w:rPr>
          <w:rFonts w:ascii="Times New Roman" w:hAnsi="Times New Roman"/>
          <w:noProof/>
          <w:sz w:val="28"/>
          <w:szCs w:val="28"/>
          <w:lang w:eastAsia="ru-RU"/>
        </w:rPr>
        <w:pict>
          <v:shape id="_x0000_s1170" type="#_x0000_t32" style="position:absolute;left:0;text-align:left;margin-left:63.5pt;margin-top:15.1pt;width:326.95pt;height:.05pt;flip:x;z-index:251603456" o:connectortype="straight"/>
        </w:pict>
      </w:r>
      <w:r>
        <w:rPr>
          <w:rFonts w:ascii="Times New Roman" w:hAnsi="Times New Roman"/>
          <w:noProof/>
          <w:sz w:val="28"/>
          <w:szCs w:val="28"/>
          <w:lang w:eastAsia="ru-RU"/>
        </w:rPr>
        <w:pict>
          <v:shape id="_x0000_s1158" type="#_x0000_t32" style="position:absolute;left:0;text-align:left;margin-left:63.5pt;margin-top:15.1pt;width:0;height:14.95pt;z-index:251591168" o:connectortype="straight"/>
        </w:pict>
      </w:r>
      <w:r>
        <w:rPr>
          <w:rFonts w:ascii="Times New Roman" w:hAnsi="Times New Roman"/>
          <w:noProof/>
          <w:sz w:val="28"/>
          <w:szCs w:val="28"/>
          <w:lang w:eastAsia="ru-RU"/>
        </w:rPr>
        <w:pict>
          <v:shape id="_x0000_s1159" type="#_x0000_t32" style="position:absolute;left:0;text-align:left;margin-left:219.5pt;margin-top:15.1pt;width:.05pt;height:14.95pt;z-index:251592192" o:connectortype="straight"/>
        </w:pict>
      </w:r>
      <w:r>
        <w:rPr>
          <w:rFonts w:ascii="Times New Roman" w:hAnsi="Times New Roman"/>
          <w:noProof/>
          <w:sz w:val="28"/>
          <w:szCs w:val="28"/>
          <w:lang w:eastAsia="ru-RU"/>
        </w:rPr>
        <w:pict>
          <v:shape id="_x0000_s1157" type="#_x0000_t32" style="position:absolute;left:0;text-align:left;margin-left:299.7pt;margin-top:4.15pt;width:0;height:10.95pt;z-index:251590144" o:connectortype="straight"/>
        </w:pict>
      </w:r>
      <w:r>
        <w:rPr>
          <w:rFonts w:ascii="Times New Roman" w:hAnsi="Times New Roman"/>
          <w:noProof/>
          <w:sz w:val="28"/>
          <w:szCs w:val="28"/>
          <w:lang w:eastAsia="ru-RU"/>
        </w:rPr>
        <w:pict>
          <v:shape id="_x0000_s1156" type="#_x0000_t32" style="position:absolute;left:0;text-align:left;margin-left:138.45pt;margin-top:4.15pt;width:0;height:10.95pt;z-index:251589120" o:connectortype="straight"/>
        </w:pict>
      </w:r>
    </w:p>
    <w:p w:rsidR="00BF29C9" w:rsidRPr="00BE7492" w:rsidRDefault="00691831" w:rsidP="00BF29C9">
      <w:pPr>
        <w:pStyle w:val="a8"/>
        <w:tabs>
          <w:tab w:val="left" w:pos="7950"/>
        </w:tab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rect id="_x0000_s1163" style="position:absolute;left:0;text-align:left;margin-left:322.2pt;margin-top:5.9pt;width:139.5pt;height:39.75pt;z-index:251596288">
            <v:textbox>
              <w:txbxContent>
                <w:p w:rsidR="00BF29C9" w:rsidRPr="00AE4BF9" w:rsidRDefault="00BF29C9" w:rsidP="00BF29C9">
                  <w:pPr>
                    <w:jc w:val="center"/>
                  </w:pPr>
                  <w:r w:rsidRPr="00AE4BF9">
                    <w:t>Начальник сборочного цеха</w:t>
                  </w:r>
                </w:p>
              </w:txbxContent>
            </v:textbox>
          </v:rect>
        </w:pict>
      </w:r>
      <w:r>
        <w:rPr>
          <w:rFonts w:ascii="Times New Roman" w:hAnsi="Times New Roman"/>
          <w:noProof/>
          <w:sz w:val="28"/>
          <w:szCs w:val="28"/>
          <w:lang w:eastAsia="ru-RU"/>
        </w:rPr>
        <w:pict>
          <v:rect id="_x0000_s1154" style="position:absolute;left:0;text-align:left;margin-left:-5.55pt;margin-top:5.9pt;width:2in;height:39.75pt;z-index:251587072">
            <v:textbox>
              <w:txbxContent>
                <w:p w:rsidR="00BF29C9" w:rsidRPr="00AE4BF9" w:rsidRDefault="00BF29C9" w:rsidP="00BF29C9">
                  <w:pPr>
                    <w:jc w:val="center"/>
                  </w:pPr>
                  <w:r w:rsidRPr="00AE4BF9">
                    <w:t>Начальник заготовительного цеха</w:t>
                  </w:r>
                </w:p>
              </w:txbxContent>
            </v:textbox>
          </v:rect>
        </w:pict>
      </w:r>
      <w:r>
        <w:rPr>
          <w:rFonts w:ascii="Times New Roman" w:hAnsi="Times New Roman"/>
          <w:noProof/>
          <w:sz w:val="28"/>
          <w:szCs w:val="28"/>
          <w:lang w:eastAsia="ru-RU"/>
        </w:rPr>
        <w:pict>
          <v:rect id="_x0000_s1162" style="position:absolute;left:0;text-align:left;margin-left:155.7pt;margin-top:5.9pt;width:2in;height:39.75pt;z-index:251595264">
            <v:textbox>
              <w:txbxContent>
                <w:p w:rsidR="00BF29C9" w:rsidRPr="00AE4BF9" w:rsidRDefault="00BF29C9" w:rsidP="00BF29C9">
                  <w:pPr>
                    <w:jc w:val="center"/>
                  </w:pPr>
                  <w:r w:rsidRPr="00AE4BF9">
                    <w:t>Начальник механического цеха</w:t>
                  </w:r>
                </w:p>
              </w:txbxContent>
            </v:textbox>
          </v:rect>
        </w:pict>
      </w:r>
    </w:p>
    <w:p w:rsidR="00BF29C9" w:rsidRPr="00BE7492" w:rsidRDefault="00691831" w:rsidP="00BF29C9">
      <w:pPr>
        <w:pStyle w:val="a8"/>
        <w:tabs>
          <w:tab w:val="left" w:pos="7950"/>
        </w:tab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_x0000_s1175" type="#_x0000_t32" style="position:absolute;left:0;text-align:left;margin-left:390.45pt;margin-top:21.5pt;width:0;height:12.35pt;z-index:251608576" o:connectortype="straight"/>
        </w:pict>
      </w:r>
      <w:r>
        <w:rPr>
          <w:rFonts w:ascii="Times New Roman" w:hAnsi="Times New Roman"/>
          <w:noProof/>
          <w:sz w:val="28"/>
          <w:szCs w:val="28"/>
          <w:lang w:eastAsia="ru-RU"/>
        </w:rPr>
        <w:pict>
          <v:shape id="_x0000_s1172" type="#_x0000_t32" style="position:absolute;left:0;text-align:left;margin-left:233.7pt;margin-top:21.5pt;width:.05pt;height:12.35pt;z-index:251605504" o:connectortype="straight"/>
        </w:pict>
      </w:r>
      <w:r>
        <w:rPr>
          <w:rFonts w:ascii="Times New Roman" w:hAnsi="Times New Roman"/>
          <w:noProof/>
          <w:sz w:val="28"/>
          <w:szCs w:val="28"/>
          <w:lang w:eastAsia="ru-RU"/>
        </w:rPr>
        <w:pict>
          <v:shape id="_x0000_s1171" type="#_x0000_t32" style="position:absolute;left:0;text-align:left;margin-left:56.7pt;margin-top:21.5pt;width:0;height:12.35pt;z-index:251604480" o:connectortype="straight"/>
        </w:pict>
      </w:r>
    </w:p>
    <w:p w:rsidR="00BF29C9" w:rsidRPr="00BE7492" w:rsidRDefault="00691831" w:rsidP="00BF29C9">
      <w:pPr>
        <w:pStyle w:val="a8"/>
        <w:tabs>
          <w:tab w:val="left" w:pos="7950"/>
        </w:tab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rect id="_x0000_s1166" style="position:absolute;left:0;text-align:left;margin-left:317.7pt;margin-top:9.7pt;width:2in;height:54.75pt;z-index:251599360">
            <v:textbox>
              <w:txbxContent>
                <w:p w:rsidR="00BF29C9" w:rsidRDefault="00BF29C9" w:rsidP="00BF29C9">
                  <w:pPr>
                    <w:jc w:val="center"/>
                  </w:pPr>
                  <w:r w:rsidRPr="00AE4BF9">
                    <w:t>Мастера, начальники  участков</w:t>
                  </w:r>
                  <w:r>
                    <w:t xml:space="preserve"> сборочного цеха +</w:t>
                  </w:r>
                </w:p>
              </w:txbxContent>
            </v:textbox>
          </v:rect>
        </w:pict>
      </w:r>
      <w:r>
        <w:rPr>
          <w:rFonts w:ascii="Times New Roman" w:hAnsi="Times New Roman"/>
          <w:noProof/>
          <w:sz w:val="28"/>
          <w:szCs w:val="28"/>
          <w:lang w:eastAsia="ru-RU"/>
        </w:rPr>
        <w:pict>
          <v:rect id="_x0000_s1161" style="position:absolute;left:0;text-align:left;margin-left:155.7pt;margin-top:9.7pt;width:2in;height:54.75pt;z-index:251594240">
            <v:textbox>
              <w:txbxContent>
                <w:p w:rsidR="00BF29C9" w:rsidRDefault="00BF29C9" w:rsidP="00BF29C9">
                  <w:pPr>
                    <w:jc w:val="center"/>
                  </w:pPr>
                  <w:r w:rsidRPr="00AE4BF9">
                    <w:t>Мастера, начальники  участков</w:t>
                  </w:r>
                  <w:r>
                    <w:t xml:space="preserve"> механического цеха +</w:t>
                  </w:r>
                </w:p>
              </w:txbxContent>
            </v:textbox>
          </v:rect>
        </w:pict>
      </w:r>
      <w:r>
        <w:rPr>
          <w:rFonts w:ascii="Times New Roman" w:hAnsi="Times New Roman"/>
          <w:noProof/>
          <w:sz w:val="28"/>
          <w:szCs w:val="28"/>
          <w:lang w:eastAsia="ru-RU"/>
        </w:rPr>
        <w:pict>
          <v:rect id="_x0000_s1164" style="position:absolute;left:0;text-align:left;margin-left:-5.55pt;margin-top:9.7pt;width:2in;height:54.75pt;z-index:251597312">
            <v:textbox>
              <w:txbxContent>
                <w:p w:rsidR="00BF29C9" w:rsidRPr="00AE4BF9" w:rsidRDefault="00BF29C9" w:rsidP="00BF29C9">
                  <w:pPr>
                    <w:jc w:val="center"/>
                  </w:pPr>
                  <w:r w:rsidRPr="00AE4BF9">
                    <w:t>Мастера, начальники  участков заготовительного цеха</w:t>
                  </w:r>
                  <w:r>
                    <w:t xml:space="preserve"> </w:t>
                  </w:r>
                  <w:r w:rsidRPr="00AE4BF9">
                    <w:t>+</w:t>
                  </w:r>
                </w:p>
              </w:txbxContent>
            </v:textbox>
          </v:rect>
        </w:pict>
      </w:r>
    </w:p>
    <w:p w:rsidR="00BF29C9" w:rsidRPr="00BE7492" w:rsidRDefault="00BF29C9" w:rsidP="00BF29C9">
      <w:pPr>
        <w:pStyle w:val="a8"/>
        <w:tabs>
          <w:tab w:val="left" w:pos="7950"/>
        </w:tabs>
        <w:spacing w:after="0" w:line="360" w:lineRule="auto"/>
        <w:ind w:left="0" w:firstLine="709"/>
        <w:jc w:val="both"/>
        <w:rPr>
          <w:rFonts w:ascii="Times New Roman" w:hAnsi="Times New Roman"/>
          <w:sz w:val="28"/>
          <w:szCs w:val="28"/>
        </w:rPr>
      </w:pPr>
    </w:p>
    <w:p w:rsidR="00BF29C9" w:rsidRPr="00BE7492" w:rsidRDefault="00691831" w:rsidP="00BF29C9">
      <w:pPr>
        <w:pStyle w:val="a8"/>
        <w:tabs>
          <w:tab w:val="left" w:pos="7950"/>
        </w:tab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_x0000_s1176" type="#_x0000_t32" style="position:absolute;left:0;text-align:left;margin-left:395.7pt;margin-top:16.15pt;width:0;height:11.25pt;z-index:251609600" o:connectortype="straight"/>
        </w:pict>
      </w:r>
      <w:r>
        <w:rPr>
          <w:rFonts w:ascii="Times New Roman" w:hAnsi="Times New Roman"/>
          <w:noProof/>
          <w:sz w:val="28"/>
          <w:szCs w:val="28"/>
          <w:lang w:eastAsia="ru-RU"/>
        </w:rPr>
        <w:pict>
          <v:shape id="_x0000_s1174" type="#_x0000_t32" style="position:absolute;left:0;text-align:left;margin-left:232.95pt;margin-top:16.15pt;width:.75pt;height:11.25pt;flip:x;z-index:251607552" o:connectortype="straight"/>
        </w:pict>
      </w:r>
      <w:r>
        <w:rPr>
          <w:rFonts w:ascii="Times New Roman" w:hAnsi="Times New Roman"/>
          <w:noProof/>
          <w:sz w:val="28"/>
          <w:szCs w:val="28"/>
          <w:lang w:eastAsia="ru-RU"/>
        </w:rPr>
        <w:pict>
          <v:shape id="_x0000_s1173" type="#_x0000_t32" style="position:absolute;left:0;text-align:left;margin-left:56.7pt;margin-top:16.15pt;width:0;height:11.25pt;z-index:251606528" o:connectortype="straight"/>
        </w:pict>
      </w:r>
    </w:p>
    <w:p w:rsidR="00BF29C9" w:rsidRPr="00BE7492" w:rsidRDefault="00691831" w:rsidP="00BF29C9">
      <w:pPr>
        <w:pStyle w:val="a8"/>
        <w:tabs>
          <w:tab w:val="left" w:pos="7950"/>
        </w:tab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rect id="_x0000_s1169" style="position:absolute;left:0;text-align:left;margin-left:317.7pt;margin-top:4.75pt;width:2in;height:34.5pt;z-index:251602432">
            <v:textbox>
              <w:txbxContent>
                <w:p w:rsidR="00BF29C9" w:rsidRPr="008E32EC" w:rsidRDefault="00BF29C9" w:rsidP="00BF29C9">
                  <w:pPr>
                    <w:jc w:val="center"/>
                  </w:pPr>
                  <w:r w:rsidRPr="008E32EC">
                    <w:t>Работники сборочного цеха</w:t>
                  </w:r>
                </w:p>
              </w:txbxContent>
            </v:textbox>
          </v:rect>
        </w:pict>
      </w:r>
      <w:r>
        <w:rPr>
          <w:rFonts w:ascii="Times New Roman" w:hAnsi="Times New Roman"/>
          <w:noProof/>
          <w:sz w:val="28"/>
          <w:szCs w:val="28"/>
          <w:lang w:eastAsia="ru-RU"/>
        </w:rPr>
        <w:pict>
          <v:rect id="_x0000_s1168" style="position:absolute;left:0;text-align:left;margin-left:160.2pt;margin-top:3.25pt;width:2in;height:36pt;z-index:251601408">
            <v:textbox>
              <w:txbxContent>
                <w:p w:rsidR="00BF29C9" w:rsidRPr="008E32EC" w:rsidRDefault="00BF29C9" w:rsidP="00BF29C9">
                  <w:pPr>
                    <w:jc w:val="center"/>
                  </w:pPr>
                  <w:r w:rsidRPr="008E32EC">
                    <w:t>Работники механического цеха</w:t>
                  </w:r>
                </w:p>
              </w:txbxContent>
            </v:textbox>
          </v:rect>
        </w:pict>
      </w:r>
      <w:r>
        <w:rPr>
          <w:rFonts w:ascii="Times New Roman" w:hAnsi="Times New Roman"/>
          <w:noProof/>
          <w:sz w:val="28"/>
          <w:szCs w:val="28"/>
          <w:lang w:eastAsia="ru-RU"/>
        </w:rPr>
        <w:pict>
          <v:rect id="_x0000_s1167" style="position:absolute;left:0;text-align:left;margin-left:-5.55pt;margin-top:3.25pt;width:2in;height:36pt;z-index:251600384">
            <v:textbox>
              <w:txbxContent>
                <w:p w:rsidR="00BF29C9" w:rsidRPr="008E32EC" w:rsidRDefault="00BF29C9" w:rsidP="00BF29C9">
                  <w:pPr>
                    <w:jc w:val="center"/>
                  </w:pPr>
                  <w:r w:rsidRPr="008E32EC">
                    <w:t>Работники заготовительного цеха</w:t>
                  </w:r>
                </w:p>
              </w:txbxContent>
            </v:textbox>
          </v:rect>
        </w:pict>
      </w:r>
    </w:p>
    <w:p w:rsidR="00BF29C9" w:rsidRPr="00BE7492" w:rsidRDefault="00BF29C9" w:rsidP="00BF29C9">
      <w:pPr>
        <w:pStyle w:val="a8"/>
        <w:tabs>
          <w:tab w:val="left" w:pos="7950"/>
        </w:tabs>
        <w:spacing w:after="0" w:line="360" w:lineRule="auto"/>
        <w:ind w:left="0" w:firstLine="709"/>
        <w:jc w:val="both"/>
        <w:rPr>
          <w:rFonts w:ascii="Times New Roman" w:hAnsi="Times New Roman"/>
          <w:sz w:val="28"/>
          <w:szCs w:val="28"/>
        </w:rPr>
      </w:pPr>
    </w:p>
    <w:p w:rsidR="00BF29C9" w:rsidRPr="00BE7492" w:rsidRDefault="00BF29C9" w:rsidP="00BF29C9">
      <w:pPr>
        <w:pStyle w:val="a8"/>
        <w:tabs>
          <w:tab w:val="left" w:pos="7950"/>
        </w:tabs>
        <w:spacing w:after="0" w:line="360" w:lineRule="auto"/>
        <w:ind w:left="0" w:firstLine="709"/>
        <w:jc w:val="both"/>
        <w:rPr>
          <w:rFonts w:ascii="Times New Roman" w:hAnsi="Times New Roman"/>
          <w:sz w:val="28"/>
          <w:szCs w:val="28"/>
        </w:rPr>
      </w:pPr>
    </w:p>
    <w:p w:rsidR="00BF29C9" w:rsidRPr="00A35EAB" w:rsidRDefault="00BF29C9" w:rsidP="00BF29C9">
      <w:pPr>
        <w:pStyle w:val="a8"/>
        <w:tabs>
          <w:tab w:val="left" w:pos="7950"/>
        </w:tabs>
        <w:spacing w:after="120" w:line="360" w:lineRule="auto"/>
        <w:ind w:left="0" w:firstLine="709"/>
        <w:jc w:val="both"/>
        <w:rPr>
          <w:rFonts w:ascii="Times New Roman" w:hAnsi="Times New Roman"/>
          <w:sz w:val="28"/>
          <w:szCs w:val="28"/>
        </w:rPr>
      </w:pPr>
      <w:r w:rsidRPr="00BE7492">
        <w:rPr>
          <w:rFonts w:ascii="Times New Roman" w:hAnsi="Times New Roman"/>
          <w:sz w:val="28"/>
          <w:szCs w:val="28"/>
        </w:rPr>
        <w:t xml:space="preserve">Рисунок </w:t>
      </w:r>
      <w:r>
        <w:rPr>
          <w:rFonts w:ascii="Times New Roman" w:hAnsi="Times New Roman"/>
          <w:sz w:val="28"/>
          <w:szCs w:val="28"/>
        </w:rPr>
        <w:t>2</w:t>
      </w:r>
      <w:r w:rsidRPr="00BE7492">
        <w:rPr>
          <w:rFonts w:ascii="Times New Roman" w:hAnsi="Times New Roman"/>
          <w:sz w:val="28"/>
          <w:szCs w:val="28"/>
        </w:rPr>
        <w:t xml:space="preserve"> – Линейно- функциональная структура </w:t>
      </w:r>
    </w:p>
    <w:p w:rsidR="00BF29C9" w:rsidRDefault="00BF29C9" w:rsidP="00BF29C9">
      <w:pPr>
        <w:autoSpaceDE w:val="0"/>
        <w:autoSpaceDN w:val="0"/>
        <w:adjustRightInd w:val="0"/>
        <w:spacing w:line="360" w:lineRule="auto"/>
        <w:ind w:firstLine="709"/>
        <w:jc w:val="both"/>
        <w:rPr>
          <w:sz w:val="28"/>
          <w:szCs w:val="28"/>
        </w:rPr>
      </w:pPr>
    </w:p>
    <w:p w:rsidR="00BF29C9" w:rsidRDefault="00BF29C9" w:rsidP="00BF29C9">
      <w:pPr>
        <w:autoSpaceDE w:val="0"/>
        <w:autoSpaceDN w:val="0"/>
        <w:adjustRightInd w:val="0"/>
        <w:spacing w:after="100" w:afterAutospacing="1" w:line="360" w:lineRule="auto"/>
        <w:ind w:firstLine="709"/>
        <w:jc w:val="both"/>
        <w:rPr>
          <w:rFonts w:ascii="Times New Roman CYR" w:hAnsi="Times New Roman CYR" w:cs="Times New Roman CYR"/>
          <w:b/>
          <w:bCs/>
          <w:sz w:val="28"/>
          <w:szCs w:val="28"/>
        </w:rPr>
      </w:pPr>
      <w:r w:rsidRPr="000D41B6">
        <w:rPr>
          <w:b/>
          <w:sz w:val="28"/>
          <w:szCs w:val="28"/>
        </w:rPr>
        <w:t>2.2 Анализ внутренней среды</w:t>
      </w:r>
      <w:r>
        <w:rPr>
          <w:sz w:val="28"/>
          <w:szCs w:val="28"/>
        </w:rPr>
        <w:t xml:space="preserve"> </w:t>
      </w:r>
      <w:r>
        <w:rPr>
          <w:rFonts w:ascii="Times New Roman CYR" w:hAnsi="Times New Roman CYR" w:cs="Times New Roman CYR"/>
          <w:b/>
          <w:bCs/>
          <w:sz w:val="28"/>
          <w:szCs w:val="28"/>
        </w:rPr>
        <w:t>ОАО «Мценский литейный завод»</w:t>
      </w:r>
    </w:p>
    <w:p w:rsidR="00BF29C9" w:rsidRPr="00DC236C" w:rsidRDefault="00BF29C9" w:rsidP="00BF29C9">
      <w:pPr>
        <w:spacing w:line="360" w:lineRule="auto"/>
        <w:ind w:left="-181" w:firstLine="709"/>
        <w:jc w:val="both"/>
        <w:rPr>
          <w:sz w:val="28"/>
          <w:szCs w:val="28"/>
        </w:rPr>
      </w:pPr>
      <w:r w:rsidRPr="00DC236C">
        <w:rPr>
          <w:bCs/>
          <w:sz w:val="28"/>
          <w:szCs w:val="28"/>
        </w:rPr>
        <w:t>Внутренняя среда</w:t>
      </w:r>
      <w:r w:rsidRPr="00DC236C">
        <w:rPr>
          <w:b/>
          <w:bCs/>
          <w:sz w:val="28"/>
          <w:szCs w:val="28"/>
        </w:rPr>
        <w:t xml:space="preserve"> </w:t>
      </w:r>
      <w:r w:rsidRPr="00DC236C">
        <w:rPr>
          <w:sz w:val="28"/>
          <w:szCs w:val="28"/>
        </w:rPr>
        <w:t xml:space="preserve">организации – это та часть общей среды, которая находится в рамках организации. Она оказывает постоянное и самое непосредственное воздействие на функционирование организации. Основные переменные в самой организации, которые требуют внимания руководства, это </w:t>
      </w:r>
      <w:r w:rsidRPr="00DC236C">
        <w:rPr>
          <w:i/>
          <w:iCs/>
          <w:sz w:val="28"/>
          <w:szCs w:val="28"/>
        </w:rPr>
        <w:t>цели</w:t>
      </w:r>
      <w:r w:rsidRPr="00DC236C">
        <w:rPr>
          <w:sz w:val="28"/>
          <w:szCs w:val="28"/>
        </w:rPr>
        <w:t xml:space="preserve">, </w:t>
      </w:r>
      <w:r w:rsidRPr="00DC236C">
        <w:rPr>
          <w:i/>
          <w:iCs/>
          <w:sz w:val="28"/>
          <w:szCs w:val="28"/>
        </w:rPr>
        <w:t>структура</w:t>
      </w:r>
      <w:r w:rsidRPr="00DC236C">
        <w:rPr>
          <w:sz w:val="28"/>
          <w:szCs w:val="28"/>
        </w:rPr>
        <w:t xml:space="preserve">, </w:t>
      </w:r>
      <w:r w:rsidRPr="00DC236C">
        <w:rPr>
          <w:i/>
          <w:iCs/>
          <w:sz w:val="28"/>
          <w:szCs w:val="28"/>
        </w:rPr>
        <w:t>задачи</w:t>
      </w:r>
      <w:r w:rsidRPr="00DC236C">
        <w:rPr>
          <w:sz w:val="28"/>
          <w:szCs w:val="28"/>
        </w:rPr>
        <w:t xml:space="preserve">, </w:t>
      </w:r>
      <w:r w:rsidRPr="00DC236C">
        <w:rPr>
          <w:i/>
          <w:iCs/>
          <w:sz w:val="28"/>
          <w:szCs w:val="28"/>
        </w:rPr>
        <w:t>технология</w:t>
      </w:r>
      <w:r w:rsidRPr="00DC236C">
        <w:rPr>
          <w:sz w:val="28"/>
          <w:szCs w:val="28"/>
        </w:rPr>
        <w:t xml:space="preserve"> и </w:t>
      </w:r>
      <w:r w:rsidRPr="00DC236C">
        <w:rPr>
          <w:i/>
          <w:iCs/>
          <w:sz w:val="28"/>
          <w:szCs w:val="28"/>
        </w:rPr>
        <w:t>люди</w:t>
      </w:r>
      <w:r w:rsidRPr="00DC236C">
        <w:rPr>
          <w:sz w:val="28"/>
          <w:szCs w:val="28"/>
        </w:rPr>
        <w:t>.</w:t>
      </w:r>
    </w:p>
    <w:p w:rsidR="00BF29C9" w:rsidRPr="00DC236C" w:rsidRDefault="00BF29C9" w:rsidP="00BF29C9">
      <w:pPr>
        <w:spacing w:line="360" w:lineRule="auto"/>
        <w:ind w:left="-181" w:firstLine="709"/>
        <w:jc w:val="both"/>
        <w:rPr>
          <w:sz w:val="28"/>
          <w:szCs w:val="28"/>
        </w:rPr>
      </w:pPr>
      <w:r w:rsidRPr="00DC236C">
        <w:rPr>
          <w:sz w:val="28"/>
          <w:szCs w:val="28"/>
        </w:rPr>
        <w:t xml:space="preserve">Организация, по определению, это, по крайней мере, 2 человека с осознанными общими целями. Организацию можно рассматривать как средство достижения целей, которое позволяет людям выполнить коллективно то, чего они не могли бы выполнить индивидуально. Цели есть конкретные конечные состояния или желаемый результат, которого стремится добиться группа, работая вместе. </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К целям предприятия можно отнести:</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получение экономической прибыли;</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lastRenderedPageBreak/>
        <w:t>- расширение технологических мощностей;</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увеличение международного рынка сбыта;</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поиск новых поставщиков и заказчиков;</w:t>
      </w:r>
    </w:p>
    <w:p w:rsidR="00BF29C9" w:rsidRPr="00DC236C" w:rsidRDefault="00BF29C9" w:rsidP="00BF29C9">
      <w:pPr>
        <w:spacing w:line="360" w:lineRule="auto"/>
        <w:ind w:left="-181" w:firstLine="709"/>
        <w:jc w:val="both"/>
        <w:rPr>
          <w:sz w:val="28"/>
          <w:szCs w:val="28"/>
        </w:rPr>
      </w:pPr>
      <w:r w:rsidRPr="00DC236C">
        <w:rPr>
          <w:sz w:val="28"/>
          <w:szCs w:val="28"/>
        </w:rPr>
        <w:t>- снижение издержек производства.</w:t>
      </w:r>
    </w:p>
    <w:p w:rsidR="00BF29C9" w:rsidRPr="00DC236C" w:rsidRDefault="00BF29C9" w:rsidP="00BF29C9">
      <w:pPr>
        <w:spacing w:line="360" w:lineRule="auto"/>
        <w:ind w:left="-181" w:firstLine="709"/>
        <w:jc w:val="both"/>
        <w:rPr>
          <w:sz w:val="28"/>
          <w:szCs w:val="28"/>
        </w:rPr>
      </w:pPr>
      <w:r w:rsidRPr="00DC236C">
        <w:rPr>
          <w:sz w:val="28"/>
          <w:szCs w:val="28"/>
        </w:rPr>
        <w:t xml:space="preserve">           Основной целью работы большинства организаций является получение прибыли. Прибыль это ключевой показатель организации. </w:t>
      </w:r>
    </w:p>
    <w:p w:rsidR="00BF29C9" w:rsidRPr="00DC236C" w:rsidRDefault="00BF29C9" w:rsidP="00BF29C9">
      <w:pPr>
        <w:spacing w:line="360" w:lineRule="auto"/>
        <w:ind w:left="-181" w:firstLine="709"/>
        <w:jc w:val="both"/>
        <w:rPr>
          <w:sz w:val="28"/>
          <w:szCs w:val="28"/>
        </w:rPr>
      </w:pPr>
      <w:r w:rsidRPr="00DC236C">
        <w:rPr>
          <w:sz w:val="28"/>
          <w:szCs w:val="28"/>
        </w:rPr>
        <w:t>Структура организации отражает сложившееся в организации выделение отдельных подразделений, связи между этими подразделениями и объединение подразделений в единое целое.</w:t>
      </w:r>
    </w:p>
    <w:p w:rsidR="00BF29C9" w:rsidRPr="00DC236C" w:rsidRDefault="00BF29C9" w:rsidP="00BF29C9">
      <w:pPr>
        <w:spacing w:line="360" w:lineRule="auto"/>
        <w:ind w:left="-181" w:firstLine="709"/>
        <w:jc w:val="both"/>
        <w:rPr>
          <w:sz w:val="28"/>
          <w:szCs w:val="28"/>
        </w:rPr>
      </w:pPr>
      <w:r w:rsidRPr="00DC236C">
        <w:rPr>
          <w:iCs/>
          <w:sz w:val="28"/>
          <w:szCs w:val="28"/>
        </w:rPr>
        <w:t>Структура организации</w:t>
      </w:r>
      <w:r w:rsidRPr="00DC236C">
        <w:rPr>
          <w:sz w:val="28"/>
          <w:szCs w:val="28"/>
        </w:rPr>
        <w:t xml:space="preserve"> –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w:t>
      </w:r>
    </w:p>
    <w:p w:rsidR="00BF29C9" w:rsidRPr="00DC236C" w:rsidRDefault="00BF29C9" w:rsidP="00BF29C9">
      <w:pPr>
        <w:spacing w:line="360" w:lineRule="auto"/>
        <w:ind w:left="-181" w:firstLine="709"/>
        <w:jc w:val="both"/>
        <w:rPr>
          <w:sz w:val="28"/>
          <w:szCs w:val="28"/>
        </w:rPr>
      </w:pPr>
      <w:r w:rsidRPr="00DC236C">
        <w:rPr>
          <w:sz w:val="28"/>
          <w:szCs w:val="28"/>
        </w:rPr>
        <w:t>Одной из основных концепций, имеющих отношение к структуре является</w:t>
      </w:r>
      <w:r w:rsidRPr="00DC236C">
        <w:rPr>
          <w:i/>
          <w:iCs/>
          <w:sz w:val="28"/>
          <w:szCs w:val="28"/>
        </w:rPr>
        <w:t xml:space="preserve"> </w:t>
      </w:r>
      <w:r w:rsidRPr="00DC236C">
        <w:rPr>
          <w:iCs/>
          <w:sz w:val="28"/>
          <w:szCs w:val="28"/>
        </w:rPr>
        <w:t>специализированное разделение труда</w:t>
      </w:r>
      <w:r w:rsidRPr="00DC236C">
        <w:rPr>
          <w:sz w:val="28"/>
          <w:szCs w:val="28"/>
        </w:rPr>
        <w:t>, т.е. закрепление данной работы за специалистами, теми, кто способен выполнить ее лучше всех с точки зрения организации как единого целого. Данный тип организационной структуры является  линейно-функциональным, позволяющим наиболее полно использовать все виды ресурсов на предприятии с целью наиболее эффективного производства конечного продукта. Производственный процесс состоит из нескольких этапов. На каждом этапе есть свой руководитель, следящий за производством и работой организации. Все они, в свою очередь, подчиняются директору.</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xml:space="preserve">Организационная структура предприятия – линейно – функциональная, которая представлена в приложении А. Данная структура объединяет все достоинства линейно и функциональной. Она обеспечивает развитие специализации управленческой деятельности. </w:t>
      </w:r>
    </w:p>
    <w:p w:rsidR="00BF29C9" w:rsidRPr="00DC236C" w:rsidRDefault="00BF29C9" w:rsidP="00BF29C9">
      <w:pPr>
        <w:spacing w:line="360" w:lineRule="auto"/>
        <w:ind w:left="-181" w:firstLine="709"/>
        <w:jc w:val="both"/>
        <w:rPr>
          <w:sz w:val="28"/>
          <w:szCs w:val="28"/>
        </w:rPr>
      </w:pPr>
      <w:r w:rsidRPr="00DC236C">
        <w:rPr>
          <w:sz w:val="28"/>
          <w:szCs w:val="28"/>
        </w:rPr>
        <w:lastRenderedPageBreak/>
        <w:t xml:space="preserve">           Еще одним направлением разделения труда в организации является формулирование задач. </w:t>
      </w:r>
      <w:r w:rsidRPr="00DC236C">
        <w:rPr>
          <w:iCs/>
          <w:sz w:val="28"/>
          <w:szCs w:val="28"/>
        </w:rPr>
        <w:t>Задача</w:t>
      </w:r>
      <w:r w:rsidRPr="00DC236C">
        <w:rPr>
          <w:sz w:val="28"/>
          <w:szCs w:val="28"/>
        </w:rPr>
        <w:t xml:space="preserve"> – это предписанная работа, серия работ или часть работы, которая должна быть выполнена заранее установленным способом в заранее оговоренные сроки. С технической точки зрения задачи предписываются не работнику, а его должности.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 </w:t>
      </w:r>
    </w:p>
    <w:p w:rsidR="00BF29C9" w:rsidRPr="00DC236C" w:rsidRDefault="00BF29C9" w:rsidP="00BF29C9">
      <w:pPr>
        <w:spacing w:line="360" w:lineRule="auto"/>
        <w:ind w:left="-181" w:firstLine="709"/>
        <w:jc w:val="both"/>
        <w:rPr>
          <w:sz w:val="28"/>
          <w:szCs w:val="28"/>
        </w:rPr>
      </w:pPr>
      <w:r w:rsidRPr="00DC236C">
        <w:rPr>
          <w:sz w:val="28"/>
          <w:szCs w:val="28"/>
        </w:rPr>
        <w:t xml:space="preserve">Задачи организации традиционно делятся на три категории. Это работа с </w:t>
      </w:r>
      <w:r w:rsidRPr="00DC236C">
        <w:rPr>
          <w:iCs/>
          <w:sz w:val="28"/>
          <w:szCs w:val="28"/>
        </w:rPr>
        <w:t>людьми</w:t>
      </w:r>
      <w:r w:rsidRPr="00DC236C">
        <w:rPr>
          <w:sz w:val="28"/>
          <w:szCs w:val="28"/>
        </w:rPr>
        <w:t xml:space="preserve">, </w:t>
      </w:r>
      <w:r w:rsidRPr="00DC236C">
        <w:rPr>
          <w:iCs/>
          <w:sz w:val="28"/>
          <w:szCs w:val="28"/>
        </w:rPr>
        <w:t>предметами</w:t>
      </w:r>
      <w:r w:rsidRPr="00DC236C">
        <w:rPr>
          <w:sz w:val="28"/>
          <w:szCs w:val="28"/>
        </w:rPr>
        <w:t xml:space="preserve">, </w:t>
      </w:r>
      <w:r w:rsidRPr="00DC236C">
        <w:rPr>
          <w:iCs/>
          <w:sz w:val="28"/>
          <w:szCs w:val="28"/>
        </w:rPr>
        <w:t>информацией</w:t>
      </w:r>
      <w:r w:rsidRPr="00DC236C">
        <w:rPr>
          <w:sz w:val="28"/>
          <w:szCs w:val="28"/>
        </w:rPr>
        <w:t xml:space="preserve">. Два важных момента в работе – это частота повторения данной задачи и время, необходимое для ее выполнения.             </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К задачам ОАО «МЛЗ» относят:</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увеличение численности высококвалифицированных специалистов;</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повышение уровня технологии производства;</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расширение ассортимента готовой продукции;</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увеличение количества выпуска высокотехнологичных отливок из цветных металлов;</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увеличение мощности чугунного литья;</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повышение ассортимента механосборочного производства;</w:t>
      </w:r>
    </w:p>
    <w:p w:rsidR="00BF29C9" w:rsidRPr="00DC236C" w:rsidRDefault="00BF29C9" w:rsidP="00BF29C9">
      <w:pPr>
        <w:spacing w:line="360" w:lineRule="auto"/>
        <w:ind w:left="-181" w:firstLine="709"/>
        <w:jc w:val="both"/>
        <w:rPr>
          <w:sz w:val="28"/>
          <w:szCs w:val="28"/>
        </w:rPr>
      </w:pPr>
      <w:r w:rsidRPr="00DC236C">
        <w:rPr>
          <w:sz w:val="28"/>
          <w:szCs w:val="28"/>
        </w:rPr>
        <w:t xml:space="preserve">          Люди являются основой любой организации. Люди в организации создают ее продукт, они формируют культуру организации, ее внутренний климат, от них зависит то, чем является организация.   Люди, работающие в организации, очень сильно отличаются друг от друга по многим параметрам: пол, возраст, образование, национальность, семейное положение, его способности и т.п. Все эти отличия могут оказывать серьезное влияние как на </w:t>
      </w:r>
      <w:r w:rsidRPr="00DC236C">
        <w:rPr>
          <w:sz w:val="28"/>
          <w:szCs w:val="28"/>
        </w:rPr>
        <w:lastRenderedPageBreak/>
        <w:t>характеристики работы и поведение отдельного работника, так и на действия и поведение других членов организации. По мере возможности руководство предприятия старается повышать квалификацию сотрудников посредством различных курсов, семинаров и т.д.</w:t>
      </w:r>
    </w:p>
    <w:p w:rsidR="00BF29C9" w:rsidRPr="00DC236C" w:rsidRDefault="00BF29C9" w:rsidP="00BF29C9">
      <w:pPr>
        <w:spacing w:line="360" w:lineRule="auto"/>
        <w:ind w:left="-181" w:firstLine="709"/>
        <w:jc w:val="both"/>
        <w:rPr>
          <w:sz w:val="28"/>
          <w:szCs w:val="28"/>
        </w:rPr>
      </w:pPr>
      <w:r w:rsidRPr="00DC236C">
        <w:rPr>
          <w:sz w:val="28"/>
          <w:szCs w:val="28"/>
        </w:rPr>
        <w:t>Технология производства в зависимости от металла, который  используется в виде сырья включает в себя:</w:t>
      </w:r>
    </w:p>
    <w:p w:rsidR="00BF29C9" w:rsidRPr="00DC236C" w:rsidRDefault="00BF29C9" w:rsidP="00BF29C9">
      <w:pPr>
        <w:pStyle w:val="aa"/>
        <w:spacing w:line="360" w:lineRule="auto"/>
        <w:ind w:left="-181" w:firstLine="709"/>
        <w:jc w:val="both"/>
        <w:rPr>
          <w:color w:val="000000"/>
          <w:sz w:val="28"/>
          <w:szCs w:val="28"/>
        </w:rPr>
      </w:pPr>
      <w:r w:rsidRPr="00DC236C">
        <w:rPr>
          <w:sz w:val="28"/>
          <w:szCs w:val="28"/>
        </w:rPr>
        <w:t xml:space="preserve">- </w:t>
      </w:r>
      <w:r w:rsidRPr="00DC236C">
        <w:rPr>
          <w:color w:val="000000"/>
          <w:sz w:val="28"/>
          <w:szCs w:val="28"/>
        </w:rPr>
        <w:t>Алюминиевые сплавы производятся на ОАО Орловские металлы. Предприятие было создано на базе производственных мощностей завода Вторичных цветных металлов. Завод являлся головным предприятием вторичной цветной металлургии СССР. При его создании были учтены все передовые технологии и научно-технические разработки. Во времена существования Министерства вторичной цветной металлургии СССР на заводе внедрялись и отрабатывались новые технологии и процессы в переработке вторичного алюминия. Как результат в наследство от ВЦМ Орловским металлам достались современные производственные мощности и высококвалифицированные специалисты. Благодаря этому на предприятии постоянно улучшается производственный процесс, и внедряются новые технологии.</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Предприятие успешно перерабатывает любые виды алюминиевых отходов и ломов. Одним из главных условий получения качественных сплавов является подготовка сырья к плавке. Подготовка лома и отходов к плавке, в зависимости от объёма перерабатываемого сырья, может производиться на автоматизированной линии или при помощи ручной сортировки.</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В обоих случаях качество подготовки определяется высококвалифицированными специалистами, которые составляют основную ценность предприятия.</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lastRenderedPageBreak/>
        <w:t>Плавление осуществляется на барабанных и отражательных печах, позволяющих корректировать химический состав металла в ходе плавки. Плавка проводится с использованием флюсов, что обеспечивает повышенный, по сравнению с другими предприятиями отрасли, выход годного металла и частичное рафинирование сплава. Процесс разлива металла оборудован автоматическими укладчиками чушек.</w:t>
      </w:r>
    </w:p>
    <w:p w:rsidR="00BF29C9" w:rsidRPr="00DC236C" w:rsidRDefault="00BF29C9" w:rsidP="00BF29C9">
      <w:pPr>
        <w:pStyle w:val="aa"/>
        <w:spacing w:line="360" w:lineRule="auto"/>
        <w:ind w:left="-181" w:firstLine="709"/>
        <w:jc w:val="both"/>
        <w:rPr>
          <w:color w:val="000000"/>
          <w:sz w:val="28"/>
          <w:szCs w:val="28"/>
        </w:rPr>
      </w:pPr>
      <w:r w:rsidRPr="00DC236C">
        <w:rPr>
          <w:sz w:val="28"/>
          <w:szCs w:val="28"/>
        </w:rPr>
        <w:t xml:space="preserve">- </w:t>
      </w:r>
      <w:r w:rsidRPr="00DC236C">
        <w:rPr>
          <w:color w:val="000000"/>
          <w:sz w:val="28"/>
          <w:szCs w:val="28"/>
        </w:rPr>
        <w:t>Литьё из цветных металлов осуществляется на ОАО "МЛЗ", которое было основано как дочернее предприятие АМО "ЗИЛ" по производству комплектующих.</w:t>
      </w:r>
    </w:p>
    <w:p w:rsidR="00BF29C9" w:rsidRPr="00DC236C" w:rsidRDefault="00BF29C9" w:rsidP="00BF29C9">
      <w:pPr>
        <w:pStyle w:val="aa"/>
        <w:spacing w:before="0" w:beforeAutospacing="0" w:after="0" w:afterAutospacing="0" w:line="360" w:lineRule="auto"/>
        <w:ind w:firstLine="709"/>
        <w:jc w:val="both"/>
        <w:rPr>
          <w:color w:val="000000"/>
          <w:sz w:val="28"/>
          <w:szCs w:val="28"/>
        </w:rPr>
      </w:pPr>
      <w:r w:rsidRPr="00DC236C">
        <w:rPr>
          <w:color w:val="000000"/>
          <w:sz w:val="28"/>
          <w:szCs w:val="28"/>
        </w:rPr>
        <w:t>Производственные мощности литья из цветных металлов были спроектированы, прежде всего, для обеспечения потребностей ЗИЛа и автомобильной промышленности СССР, однако заложенные при строительстве завода возможности позволяют быстро и качественно осваивать и другие виды продукции.</w:t>
      </w:r>
    </w:p>
    <w:p w:rsidR="00BF29C9" w:rsidRPr="00DC236C" w:rsidRDefault="00BF29C9" w:rsidP="00BF29C9">
      <w:pPr>
        <w:pStyle w:val="aa"/>
        <w:spacing w:before="0" w:beforeAutospacing="0" w:after="0" w:afterAutospacing="0" w:line="360" w:lineRule="auto"/>
        <w:ind w:firstLine="709"/>
        <w:jc w:val="both"/>
        <w:rPr>
          <w:color w:val="000000"/>
          <w:sz w:val="28"/>
          <w:szCs w:val="28"/>
        </w:rPr>
      </w:pPr>
      <w:r w:rsidRPr="00DC236C">
        <w:rPr>
          <w:color w:val="000000"/>
          <w:sz w:val="28"/>
          <w:szCs w:val="28"/>
        </w:rPr>
        <w:t>Обладая тридцатилетним опытом работы в области производства комплектующих для автомобильной промышленности, высококвалифицированными специалистами и современным оборудованием, предприятие имеет возможность выпуска высокотехнологичных отливок из цветных металлов.</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Литейное производство цветных металлов включает в себя:</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участок литья под давлением;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участок кокильного литья;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формовочный участок;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участок первичной обработки литья. </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xml:space="preserve">Плавка производится в газовых отражательных и индукционно-тигельных печах. </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lastRenderedPageBreak/>
        <w:t xml:space="preserve">Производственные мощности предприятия позволяют выпускать: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отливки из алюминиевых, цинковых и латунных сплавов развесом от </w:t>
      </w:r>
      <w:smartTag w:uri="urn:schemas-microsoft-com:office:smarttags" w:element="metricconverter">
        <w:smartTagPr>
          <w:attr w:name="ProductID" w:val="5 грамм"/>
        </w:smartTagPr>
        <w:r w:rsidRPr="00DC236C">
          <w:rPr>
            <w:color w:val="000000"/>
            <w:sz w:val="28"/>
            <w:szCs w:val="28"/>
          </w:rPr>
          <w:t>5 грамм</w:t>
        </w:r>
      </w:smartTag>
      <w:r w:rsidRPr="00DC236C">
        <w:rPr>
          <w:color w:val="000000"/>
          <w:sz w:val="28"/>
          <w:szCs w:val="28"/>
        </w:rPr>
        <w:t xml:space="preserve"> до </w:t>
      </w:r>
      <w:smartTag w:uri="urn:schemas-microsoft-com:office:smarttags" w:element="metricconverter">
        <w:smartTagPr>
          <w:attr w:name="ProductID" w:val="8 кг"/>
        </w:smartTagPr>
        <w:r w:rsidRPr="00DC236C">
          <w:rPr>
            <w:color w:val="000000"/>
            <w:sz w:val="28"/>
            <w:szCs w:val="28"/>
          </w:rPr>
          <w:t>8 кг</w:t>
        </w:r>
      </w:smartTag>
      <w:r w:rsidRPr="00DC236C">
        <w:rPr>
          <w:color w:val="000000"/>
          <w:sz w:val="28"/>
          <w:szCs w:val="28"/>
        </w:rPr>
        <w:t xml:space="preserve"> на машинах литья под давлением с запирающим усилием от 160 до 1000 тонн. Возможности производства - 15 тыс. тонн/год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отливки в кокиль из алюминиевых сплавов АК9ч, АЛ30 и т.д. развесом от </w:t>
      </w:r>
      <w:smartTag w:uri="urn:schemas-microsoft-com:office:smarttags" w:element="metricconverter">
        <w:smartTagPr>
          <w:attr w:name="ProductID" w:val="100 грамм"/>
        </w:smartTagPr>
        <w:r w:rsidRPr="00DC236C">
          <w:rPr>
            <w:color w:val="000000"/>
            <w:sz w:val="28"/>
            <w:szCs w:val="28"/>
          </w:rPr>
          <w:t>100 грамм</w:t>
        </w:r>
      </w:smartTag>
      <w:r w:rsidRPr="00DC236C">
        <w:rPr>
          <w:color w:val="000000"/>
          <w:sz w:val="28"/>
          <w:szCs w:val="28"/>
        </w:rPr>
        <w:t xml:space="preserve"> до </w:t>
      </w:r>
      <w:smartTag w:uri="urn:schemas-microsoft-com:office:smarttags" w:element="metricconverter">
        <w:smartTagPr>
          <w:attr w:name="ProductID" w:val="30 кг"/>
        </w:smartTagPr>
        <w:r w:rsidRPr="00DC236C">
          <w:rPr>
            <w:color w:val="000000"/>
            <w:sz w:val="28"/>
            <w:szCs w:val="28"/>
          </w:rPr>
          <w:t>30 кг</w:t>
        </w:r>
      </w:smartTag>
      <w:r w:rsidRPr="00DC236C">
        <w:rPr>
          <w:color w:val="000000"/>
          <w:sz w:val="28"/>
          <w:szCs w:val="28"/>
        </w:rPr>
        <w:t xml:space="preserve"> сложной конфигурации с применением стержней. Возможности производства 10 тыс. тонн/год.</w:t>
      </w:r>
    </w:p>
    <w:p w:rsidR="00BF29C9" w:rsidRPr="00DC236C" w:rsidRDefault="00BF29C9" w:rsidP="00BF29C9">
      <w:pPr>
        <w:pStyle w:val="aa"/>
        <w:spacing w:before="0" w:beforeAutospacing="0" w:after="0" w:afterAutospacing="0" w:line="360" w:lineRule="auto"/>
        <w:ind w:firstLine="709"/>
        <w:jc w:val="both"/>
        <w:rPr>
          <w:color w:val="000000"/>
          <w:sz w:val="28"/>
          <w:szCs w:val="28"/>
        </w:rPr>
      </w:pPr>
      <w:r w:rsidRPr="00DC236C">
        <w:rPr>
          <w:color w:val="000000"/>
          <w:sz w:val="28"/>
          <w:szCs w:val="28"/>
        </w:rPr>
        <w:t xml:space="preserve">            - Производство отливок из серого и высокопрочного чугуна ведётся на автоматических линиях, отливки из серого чугуна СЧ20, СЧ25, СЧ30, отливки из ВЧШГ (высокопрочный чугун) марок ВЧ40, ВЧ50, ВЧ60. Вес отливки от 0,2 до </w:t>
      </w:r>
      <w:smartTag w:uri="urn:schemas-microsoft-com:office:smarttags" w:element="metricconverter">
        <w:smartTagPr>
          <w:attr w:name="ProductID" w:val="100 кг"/>
        </w:smartTagPr>
        <w:r w:rsidRPr="00DC236C">
          <w:rPr>
            <w:color w:val="000000"/>
            <w:sz w:val="28"/>
            <w:szCs w:val="28"/>
          </w:rPr>
          <w:t>100 кг</w:t>
        </w:r>
      </w:smartTag>
      <w:r w:rsidRPr="00DC236C">
        <w:rPr>
          <w:color w:val="000000"/>
          <w:sz w:val="28"/>
          <w:szCs w:val="28"/>
        </w:rPr>
        <w:t xml:space="preserve">. </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xml:space="preserve">Крупнотоннажные отливки развесом от 0,1 до 20 тонн производятся в опоках и кессонах. </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xml:space="preserve">Производственные мощности чугунного литья составляют 35 000 тонн в год. </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ОАО МЛЗ было первым предприятием в СССР, которое освоило производство ВЧШГ внутриф</w:t>
      </w:r>
      <w:r>
        <w:rPr>
          <w:color w:val="000000"/>
          <w:sz w:val="28"/>
          <w:szCs w:val="28"/>
        </w:rPr>
        <w:t>о</w:t>
      </w:r>
      <w:r w:rsidRPr="00DC236C">
        <w:rPr>
          <w:color w:val="000000"/>
          <w:sz w:val="28"/>
          <w:szCs w:val="28"/>
        </w:rPr>
        <w:t xml:space="preserve">рменным модифицированием. Внедрено в производство несколько изобретений. Внутриформенное модифицирование позволило отказаться от термообработки литья. </w:t>
      </w:r>
    </w:p>
    <w:p w:rsidR="00BF29C9" w:rsidRPr="00DC236C" w:rsidRDefault="00BF29C9" w:rsidP="00BF29C9">
      <w:pPr>
        <w:pStyle w:val="aa"/>
        <w:spacing w:line="360" w:lineRule="auto"/>
        <w:ind w:left="-181" w:firstLine="709"/>
        <w:jc w:val="both"/>
        <w:rPr>
          <w:color w:val="000000"/>
          <w:sz w:val="28"/>
          <w:szCs w:val="28"/>
        </w:rPr>
      </w:pPr>
      <w:r w:rsidRPr="00DC236C">
        <w:rPr>
          <w:color w:val="000000"/>
          <w:sz w:val="28"/>
          <w:szCs w:val="28"/>
        </w:rPr>
        <w:t xml:space="preserve"> - Механосборочный цех обладает широким спектром высокоточного обрабатывающего оборудования, позволяющего производить изделия как в штучном, так и в массовом производстве:</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станки токарной группы;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станки сверлильно-расточной группы;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станки шлифовальной группы;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станки фрезерной группы; </w:t>
      </w:r>
    </w:p>
    <w:p w:rsidR="00BF29C9" w:rsidRPr="00DC236C" w:rsidRDefault="00BF29C9" w:rsidP="00BF29C9">
      <w:pPr>
        <w:spacing w:line="360" w:lineRule="auto"/>
        <w:ind w:firstLine="709"/>
        <w:jc w:val="both"/>
        <w:rPr>
          <w:color w:val="000000"/>
          <w:sz w:val="28"/>
          <w:szCs w:val="28"/>
        </w:rPr>
      </w:pPr>
      <w:r>
        <w:rPr>
          <w:color w:val="000000"/>
          <w:sz w:val="28"/>
          <w:szCs w:val="28"/>
        </w:rPr>
        <w:lastRenderedPageBreak/>
        <w:t xml:space="preserve">- </w:t>
      </w:r>
      <w:r w:rsidRPr="00DC236C">
        <w:rPr>
          <w:color w:val="000000"/>
          <w:sz w:val="28"/>
          <w:szCs w:val="28"/>
        </w:rPr>
        <w:t xml:space="preserve">станки протяжные;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прессы усилием до 100 тс;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линии гальванопокрытий;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линии химических покрытий;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камера нанесения полимерного покрытия в термостатическом поле;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метрология (контрольно-измерительные приборы);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участок сборки сложных механических узлов и агрегатов. </w:t>
      </w:r>
    </w:p>
    <w:p w:rsidR="00BF29C9" w:rsidRPr="00DC236C" w:rsidRDefault="00BF29C9" w:rsidP="00BF29C9">
      <w:pPr>
        <w:pStyle w:val="aa"/>
        <w:spacing w:before="0" w:beforeAutospacing="0" w:after="0" w:afterAutospacing="0" w:line="360" w:lineRule="auto"/>
        <w:ind w:firstLine="709"/>
        <w:jc w:val="both"/>
        <w:rPr>
          <w:color w:val="000000"/>
          <w:sz w:val="28"/>
          <w:szCs w:val="28"/>
        </w:rPr>
      </w:pPr>
      <w:r w:rsidRPr="00DC236C">
        <w:rPr>
          <w:color w:val="000000"/>
          <w:sz w:val="28"/>
          <w:szCs w:val="28"/>
        </w:rPr>
        <w:t xml:space="preserve">Продукция механосборочного производства представлена изделиями более 3000 наименований различной категории сложности из цветных металлов и чугунов. Кроме того, производятся изделия из прутка, поковок, проката и т.д., холодноштампованные изделия. Окончательная обработка готовых изделий осуществляется с нанесением гальванических покрытий (никелирование, латунирование), химических покрытий (лужение, пассивация), лакокрасочных и полимерных покрытий. </w:t>
      </w:r>
    </w:p>
    <w:p w:rsidR="00BF29C9" w:rsidRPr="00DC236C" w:rsidRDefault="00BF29C9" w:rsidP="00BF29C9">
      <w:pPr>
        <w:pStyle w:val="aa"/>
        <w:spacing w:before="0" w:beforeAutospacing="0" w:after="0" w:afterAutospacing="0" w:line="360" w:lineRule="auto"/>
        <w:ind w:firstLine="709"/>
        <w:jc w:val="both"/>
        <w:rPr>
          <w:color w:val="000000"/>
          <w:sz w:val="28"/>
          <w:szCs w:val="28"/>
        </w:rPr>
      </w:pPr>
      <w:r w:rsidRPr="00DC236C">
        <w:rPr>
          <w:color w:val="000000"/>
          <w:sz w:val="28"/>
          <w:szCs w:val="28"/>
        </w:rPr>
        <w:t xml:space="preserve"> Благодаря собственному инструментальному производству объединению удаётся выпускать качественное литьё. Инструментальное производство изготавливает и производит ремонт пресс-форм и литейной оснастки. Высокий технологический уровень инструментального производства обеспечивается за счёт наличия современного технологического оборудования и 30-летнего опыта изготовления оснастки повышенной категории сложности. Уровень инструментального производства признан крупными машиностроительными компаниями Западной Европы и США, которые заказывают оснастку для поставляемой им продукции. </w:t>
      </w:r>
    </w:p>
    <w:p w:rsidR="00BF29C9" w:rsidRPr="00DC236C" w:rsidRDefault="00BF29C9" w:rsidP="00BF29C9">
      <w:pPr>
        <w:pStyle w:val="aa"/>
        <w:spacing w:before="0" w:beforeAutospacing="0" w:after="0" w:afterAutospacing="0" w:line="360" w:lineRule="auto"/>
        <w:ind w:firstLine="709"/>
        <w:jc w:val="both"/>
        <w:rPr>
          <w:color w:val="000000"/>
          <w:sz w:val="28"/>
          <w:szCs w:val="28"/>
        </w:rPr>
      </w:pPr>
      <w:r w:rsidRPr="00DC236C">
        <w:rPr>
          <w:color w:val="000000"/>
          <w:sz w:val="28"/>
          <w:szCs w:val="28"/>
        </w:rPr>
        <w:t xml:space="preserve">Использование САПР при проектировании оснастки и станков с ЧПУ для её производства позволяет минимизировать время изготовления и добиваться высокого качества. В 2002 году внедрена в производство и успешно используется последняя версия системы автоматического проектирования Pro/ENGINEER. </w:t>
      </w:r>
    </w:p>
    <w:p w:rsidR="00BF29C9" w:rsidRPr="00DC236C" w:rsidRDefault="00BF29C9" w:rsidP="00BF29C9">
      <w:pPr>
        <w:pStyle w:val="aa"/>
        <w:spacing w:before="0" w:beforeAutospacing="0" w:after="0" w:afterAutospacing="0" w:line="360" w:lineRule="auto"/>
        <w:ind w:firstLine="709"/>
        <w:jc w:val="both"/>
        <w:rPr>
          <w:color w:val="000000"/>
          <w:sz w:val="28"/>
          <w:szCs w:val="28"/>
        </w:rPr>
      </w:pPr>
      <w:r w:rsidRPr="00DC236C">
        <w:rPr>
          <w:color w:val="000000"/>
          <w:sz w:val="28"/>
          <w:szCs w:val="28"/>
        </w:rPr>
        <w:lastRenderedPageBreak/>
        <w:t xml:space="preserve">Этот программный продукт основан на единой базе данных, что позволяет различным инженерным группам работать над одним изделием синхронно, исключая процесс трансляции данных между различными модулями и пакетами, и гарантируя полное соответствие геометрии исходному замыслу. Изменения, внесённые в любой момент разработки, автоматически распространяются на все реализованные этапы. Например, с изменением детали автоматически изменится сборка, чертёж, оснастка и управляющая программа. Это позволяет избежать ошибок, связанных с внесением изменений в проект. Ассоциативность в Pro/ENGINEER - двусторонняя, что позволяет вносить изменения на любом этапе разработки проекта и подготовки производства. </w:t>
      </w:r>
    </w:p>
    <w:p w:rsidR="00BF29C9" w:rsidRPr="00DC236C" w:rsidRDefault="00BF29C9" w:rsidP="00BF29C9">
      <w:pPr>
        <w:pStyle w:val="aa"/>
        <w:spacing w:before="0" w:beforeAutospacing="0" w:after="0" w:afterAutospacing="0" w:line="360" w:lineRule="auto"/>
        <w:ind w:firstLine="709"/>
        <w:jc w:val="both"/>
        <w:rPr>
          <w:color w:val="000000"/>
          <w:sz w:val="28"/>
          <w:szCs w:val="28"/>
        </w:rPr>
      </w:pPr>
      <w:r w:rsidRPr="00DC236C">
        <w:rPr>
          <w:color w:val="000000"/>
          <w:sz w:val="28"/>
          <w:szCs w:val="28"/>
        </w:rPr>
        <w:t xml:space="preserve">В силу того, что все модули сосуществуют в едином информационном пространстве, доступ к изделию на любой стадии разработки может осуществляться одновременно несколькими инженерными группами (конструкторами, технологами, металлургами и т.д.). Таким образом, возможно более раннее подключение к проекту всех подразделений, участвующих в разработке изделия. Например, технологам, проектирующим управляющие программы, нет необходимости дожидаться оформления рабочих чертежей и даже окончательного завершения работы над деталью, так как все изменения, внесенные в геометрию после того, как создана стратегия мехобработки, будут отражены в траектории движения инструмента автоматически. При традиционном последовательном способе проектирования очередной этап разработки начинался только после завершения предыдущего. </w:t>
      </w:r>
    </w:p>
    <w:p w:rsidR="00BF29C9" w:rsidRPr="00DC236C" w:rsidRDefault="00BF29C9" w:rsidP="00BF29C9">
      <w:pPr>
        <w:pStyle w:val="aa"/>
        <w:spacing w:before="0" w:beforeAutospacing="0" w:after="0" w:afterAutospacing="0" w:line="360" w:lineRule="auto"/>
        <w:ind w:firstLine="709"/>
        <w:jc w:val="both"/>
        <w:rPr>
          <w:color w:val="000000"/>
          <w:sz w:val="28"/>
          <w:szCs w:val="28"/>
        </w:rPr>
      </w:pPr>
      <w:r w:rsidRPr="00DC236C">
        <w:rPr>
          <w:color w:val="000000"/>
          <w:sz w:val="28"/>
          <w:szCs w:val="28"/>
        </w:rPr>
        <w:t xml:space="preserve">Вследствие этого использование Pro/ENGINEER обеспечивает значительное сокращение цикла "проектирование-производство" за счет возможности сквозного параллельного процесса проектирования: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внесение изменений - на 65-90% </w:t>
      </w:r>
    </w:p>
    <w:p w:rsidR="00BF29C9" w:rsidRPr="00DC236C" w:rsidRDefault="00BF29C9" w:rsidP="00BF29C9">
      <w:pPr>
        <w:spacing w:line="360" w:lineRule="auto"/>
        <w:ind w:firstLine="709"/>
        <w:jc w:val="both"/>
        <w:rPr>
          <w:color w:val="000000"/>
          <w:sz w:val="28"/>
          <w:szCs w:val="28"/>
        </w:rPr>
      </w:pPr>
      <w:r>
        <w:rPr>
          <w:color w:val="000000"/>
          <w:sz w:val="28"/>
          <w:szCs w:val="28"/>
        </w:rPr>
        <w:t xml:space="preserve">- </w:t>
      </w:r>
      <w:r w:rsidRPr="00DC236C">
        <w:rPr>
          <w:color w:val="000000"/>
          <w:sz w:val="28"/>
          <w:szCs w:val="28"/>
        </w:rPr>
        <w:t xml:space="preserve">время разработки - на 30-70% </w:t>
      </w:r>
    </w:p>
    <w:p w:rsidR="00BF29C9" w:rsidRPr="00DC236C" w:rsidRDefault="00BF29C9" w:rsidP="00BF29C9">
      <w:pPr>
        <w:pStyle w:val="aa"/>
        <w:spacing w:before="0" w:beforeAutospacing="0" w:after="0" w:afterAutospacing="0" w:line="360" w:lineRule="auto"/>
        <w:ind w:firstLine="709"/>
        <w:jc w:val="both"/>
        <w:rPr>
          <w:color w:val="000000"/>
          <w:sz w:val="28"/>
          <w:szCs w:val="28"/>
        </w:rPr>
      </w:pPr>
      <w:r w:rsidRPr="00DC236C">
        <w:rPr>
          <w:color w:val="000000"/>
          <w:sz w:val="28"/>
          <w:szCs w:val="28"/>
        </w:rPr>
        <w:lastRenderedPageBreak/>
        <w:t xml:space="preserve">Кроме того, значительно повышается качество оснастки, а затраты на её изготовление снижаются на 5-50%. </w:t>
      </w:r>
    </w:p>
    <w:p w:rsidR="00BF29C9" w:rsidRPr="00DC236C" w:rsidRDefault="00BF29C9" w:rsidP="00BF29C9">
      <w:pPr>
        <w:pStyle w:val="aa"/>
        <w:spacing w:line="360" w:lineRule="auto"/>
        <w:ind w:left="-181" w:firstLine="709"/>
        <w:jc w:val="both"/>
        <w:rPr>
          <w:color w:val="000000"/>
          <w:sz w:val="28"/>
          <w:szCs w:val="28"/>
        </w:rPr>
      </w:pPr>
    </w:p>
    <w:p w:rsidR="00BF29C9" w:rsidRPr="00784C79" w:rsidRDefault="00BF29C9" w:rsidP="00BF29C9">
      <w:pPr>
        <w:autoSpaceDE w:val="0"/>
        <w:autoSpaceDN w:val="0"/>
        <w:adjustRightInd w:val="0"/>
        <w:spacing w:after="100" w:afterAutospacing="1" w:line="360" w:lineRule="auto"/>
        <w:ind w:firstLine="709"/>
        <w:jc w:val="both"/>
        <w:rPr>
          <w:b/>
          <w:bCs/>
          <w:sz w:val="28"/>
          <w:szCs w:val="28"/>
        </w:rPr>
      </w:pPr>
      <w:r w:rsidRPr="00784C79">
        <w:rPr>
          <w:b/>
          <w:sz w:val="28"/>
          <w:szCs w:val="28"/>
        </w:rPr>
        <w:t xml:space="preserve">2.3 Анализ внешней среды </w:t>
      </w:r>
      <w:r w:rsidRPr="00784C79">
        <w:rPr>
          <w:b/>
          <w:bCs/>
          <w:sz w:val="28"/>
          <w:szCs w:val="28"/>
        </w:rPr>
        <w:t>ОАО «Мценский литейный завод»</w:t>
      </w:r>
    </w:p>
    <w:p w:rsidR="00BF29C9" w:rsidRPr="00DC236C" w:rsidRDefault="00BF29C9" w:rsidP="00BF29C9">
      <w:pPr>
        <w:spacing w:line="360" w:lineRule="auto"/>
        <w:ind w:firstLine="709"/>
        <w:jc w:val="both"/>
        <w:rPr>
          <w:sz w:val="28"/>
          <w:szCs w:val="28"/>
        </w:rPr>
      </w:pPr>
      <w:r w:rsidRPr="00DC236C">
        <w:rPr>
          <w:sz w:val="28"/>
          <w:szCs w:val="28"/>
        </w:rPr>
        <w:t xml:space="preserve">         Понятие «внешняя среда»  включает экономические условия, потребителей, профсоюзы, законодательство, конкурирующие организации, общественные взгляды, технику и технологию, другие составляющие. Эти взаимосвязанные факторы оказывают влияние на всё, что происходит внутри организации.  Различают внешнюю среду прямого и косвенного воздействия.</w:t>
      </w:r>
    </w:p>
    <w:p w:rsidR="00BF29C9" w:rsidRPr="00DC236C" w:rsidRDefault="00BF29C9" w:rsidP="00BF29C9">
      <w:pPr>
        <w:spacing w:line="360" w:lineRule="auto"/>
        <w:ind w:firstLine="709"/>
        <w:jc w:val="both"/>
        <w:rPr>
          <w:sz w:val="28"/>
          <w:szCs w:val="28"/>
        </w:rPr>
      </w:pPr>
      <w:r w:rsidRPr="00DC236C">
        <w:rPr>
          <w:sz w:val="28"/>
          <w:szCs w:val="28"/>
        </w:rPr>
        <w:t>Среда прямого воздействия включает факторы, которые влияют на деятельность организации. К ним относят поставщиков, акционеров, трудовые ресурсы, законы и учреждения государственного регулирования, профсоюзы, потребителей и конкурентов.</w:t>
      </w:r>
    </w:p>
    <w:p w:rsidR="00BF29C9" w:rsidRPr="00DC236C" w:rsidRDefault="00BF29C9" w:rsidP="00BF29C9">
      <w:pPr>
        <w:spacing w:line="360" w:lineRule="auto"/>
        <w:ind w:firstLine="709"/>
        <w:jc w:val="both"/>
        <w:rPr>
          <w:sz w:val="28"/>
          <w:szCs w:val="28"/>
        </w:rPr>
      </w:pPr>
      <w:r w:rsidRPr="00DC236C">
        <w:rPr>
          <w:sz w:val="28"/>
          <w:szCs w:val="28"/>
        </w:rPr>
        <w:t xml:space="preserve">         Главными разновидностями входов являются  материалы, оборудование, энергия, капитал и рабочая сила. Поставщики обеспечивают ввод этих ресурсов. Получение ресурсов из других стран может быть выгоднее с точки зрения цен, качества или количества, но одновременно опасным усилением таких факторов подвижности среды, как колебания обменных курсов или политическая нестабильность. </w:t>
      </w:r>
    </w:p>
    <w:p w:rsidR="00BF29C9" w:rsidRPr="00DC236C" w:rsidRDefault="00BF29C9" w:rsidP="00BF29C9">
      <w:pPr>
        <w:spacing w:line="360" w:lineRule="auto"/>
        <w:ind w:firstLine="709"/>
        <w:jc w:val="both"/>
        <w:rPr>
          <w:sz w:val="28"/>
          <w:szCs w:val="28"/>
        </w:rPr>
      </w:pPr>
      <w:r w:rsidRPr="00DC236C">
        <w:rPr>
          <w:sz w:val="28"/>
          <w:szCs w:val="28"/>
        </w:rPr>
        <w:t>Поставщиками ОАО «МЛЗ» являются:</w:t>
      </w:r>
    </w:p>
    <w:p w:rsidR="00BF29C9" w:rsidRPr="00DC236C" w:rsidRDefault="00BF29C9" w:rsidP="00BF29C9">
      <w:pPr>
        <w:spacing w:line="360" w:lineRule="auto"/>
        <w:ind w:firstLine="709"/>
        <w:jc w:val="both"/>
        <w:rPr>
          <w:sz w:val="28"/>
          <w:szCs w:val="28"/>
        </w:rPr>
      </w:pPr>
      <w:r w:rsidRPr="00DC236C">
        <w:rPr>
          <w:sz w:val="28"/>
          <w:szCs w:val="28"/>
        </w:rPr>
        <w:t>- «Festo AG &amp; Co. KG»;</w:t>
      </w:r>
    </w:p>
    <w:p w:rsidR="00BF29C9" w:rsidRPr="00DC236C" w:rsidRDefault="00BF29C9" w:rsidP="00BF29C9">
      <w:pPr>
        <w:spacing w:line="360" w:lineRule="auto"/>
        <w:ind w:firstLine="709"/>
        <w:jc w:val="both"/>
        <w:rPr>
          <w:sz w:val="28"/>
          <w:szCs w:val="28"/>
        </w:rPr>
      </w:pPr>
      <w:r w:rsidRPr="00DC236C">
        <w:rPr>
          <w:sz w:val="28"/>
          <w:szCs w:val="28"/>
        </w:rPr>
        <w:t>- АО Гайский завод по обработке цветных металлов «Сплав»;</w:t>
      </w:r>
    </w:p>
    <w:p w:rsidR="00BF29C9" w:rsidRPr="00DC236C" w:rsidRDefault="00BF29C9" w:rsidP="00BF29C9">
      <w:pPr>
        <w:spacing w:line="360" w:lineRule="auto"/>
        <w:ind w:firstLine="709"/>
        <w:jc w:val="both"/>
        <w:rPr>
          <w:sz w:val="28"/>
          <w:szCs w:val="28"/>
        </w:rPr>
      </w:pPr>
      <w:r w:rsidRPr="00DC236C">
        <w:rPr>
          <w:sz w:val="28"/>
          <w:szCs w:val="28"/>
        </w:rPr>
        <w:t>-«Кировский завод» ОЦМ;</w:t>
      </w:r>
    </w:p>
    <w:p w:rsidR="00BF29C9" w:rsidRPr="00DC236C" w:rsidRDefault="00BF29C9" w:rsidP="00BF29C9">
      <w:pPr>
        <w:spacing w:line="360" w:lineRule="auto"/>
        <w:ind w:firstLine="709"/>
        <w:jc w:val="both"/>
        <w:rPr>
          <w:sz w:val="28"/>
          <w:szCs w:val="28"/>
        </w:rPr>
      </w:pPr>
      <w:r w:rsidRPr="00DC236C">
        <w:rPr>
          <w:sz w:val="28"/>
          <w:szCs w:val="28"/>
        </w:rPr>
        <w:t>- «Московский завод по обработке цветных металлов»;</w:t>
      </w:r>
    </w:p>
    <w:p w:rsidR="00BF29C9" w:rsidRPr="00DC236C" w:rsidRDefault="00BF29C9" w:rsidP="00BF29C9">
      <w:pPr>
        <w:spacing w:line="360" w:lineRule="auto"/>
        <w:ind w:firstLine="709"/>
        <w:jc w:val="both"/>
        <w:rPr>
          <w:sz w:val="28"/>
          <w:szCs w:val="28"/>
        </w:rPr>
      </w:pPr>
      <w:r w:rsidRPr="00DC236C">
        <w:rPr>
          <w:sz w:val="28"/>
          <w:szCs w:val="28"/>
        </w:rPr>
        <w:t>- «Каменск-Уральский завод ОЦМ».</w:t>
      </w:r>
    </w:p>
    <w:p w:rsidR="00BF29C9" w:rsidRPr="00DC236C" w:rsidRDefault="00BF29C9" w:rsidP="00BF29C9">
      <w:pPr>
        <w:spacing w:line="360" w:lineRule="auto"/>
        <w:ind w:firstLine="709"/>
        <w:jc w:val="both"/>
        <w:rPr>
          <w:sz w:val="28"/>
          <w:szCs w:val="28"/>
        </w:rPr>
      </w:pPr>
      <w:r w:rsidRPr="00DC236C">
        <w:rPr>
          <w:sz w:val="28"/>
          <w:szCs w:val="28"/>
        </w:rPr>
        <w:t>Конкуренты – организации и лица,  соперничающие в достижении идентичных целей, в стремлении обладать теми же ресурсами, благами, занимать то же положение на рынке.</w:t>
      </w:r>
    </w:p>
    <w:p w:rsidR="00BF29C9" w:rsidRPr="00DC236C" w:rsidRDefault="00BF29C9" w:rsidP="00BF29C9">
      <w:pPr>
        <w:spacing w:line="360" w:lineRule="auto"/>
        <w:ind w:firstLine="709"/>
        <w:jc w:val="both"/>
        <w:rPr>
          <w:sz w:val="28"/>
          <w:szCs w:val="28"/>
        </w:rPr>
      </w:pPr>
      <w:r w:rsidRPr="00DC236C">
        <w:rPr>
          <w:sz w:val="28"/>
          <w:szCs w:val="28"/>
        </w:rPr>
        <w:lastRenderedPageBreak/>
        <w:t>Конкурентами ОАО «МЛЗ» являются:</w:t>
      </w:r>
    </w:p>
    <w:p w:rsidR="00BF29C9" w:rsidRPr="00EA57B3" w:rsidRDefault="00BF29C9" w:rsidP="00BF29C9">
      <w:pPr>
        <w:spacing w:line="360" w:lineRule="auto"/>
        <w:ind w:firstLine="709"/>
        <w:jc w:val="both"/>
        <w:rPr>
          <w:sz w:val="28"/>
          <w:szCs w:val="28"/>
        </w:rPr>
      </w:pPr>
      <w:r w:rsidRPr="00EA57B3">
        <w:rPr>
          <w:sz w:val="28"/>
          <w:szCs w:val="28"/>
        </w:rPr>
        <w:t xml:space="preserve">- </w:t>
      </w:r>
      <w:hyperlink r:id="rId7" w:history="1">
        <w:r w:rsidRPr="004A1BB6">
          <w:rPr>
            <w:rStyle w:val="ab"/>
            <w:color w:val="auto"/>
            <w:sz w:val="28"/>
            <w:szCs w:val="28"/>
            <w:u w:val="none"/>
          </w:rPr>
          <w:t>ЗАО «Смоленский Автоагрегатный» завод АМО ЗИЛ»</w:t>
        </w:r>
      </w:hyperlink>
      <w:r w:rsidRPr="004A1BB6">
        <w:rPr>
          <w:sz w:val="28"/>
          <w:szCs w:val="28"/>
        </w:rPr>
        <w:t>;</w:t>
      </w:r>
    </w:p>
    <w:p w:rsidR="00BF29C9" w:rsidRPr="00EA57B3" w:rsidRDefault="00BF29C9" w:rsidP="00BF29C9">
      <w:pPr>
        <w:spacing w:line="360" w:lineRule="auto"/>
        <w:ind w:firstLine="709"/>
        <w:jc w:val="both"/>
        <w:rPr>
          <w:sz w:val="28"/>
          <w:szCs w:val="28"/>
        </w:rPr>
      </w:pPr>
      <w:r w:rsidRPr="00EA57B3">
        <w:rPr>
          <w:sz w:val="28"/>
          <w:szCs w:val="28"/>
        </w:rPr>
        <w:t>- ЗАО «Петровский завод автозапчастей»;</w:t>
      </w:r>
    </w:p>
    <w:p w:rsidR="00BF29C9" w:rsidRPr="004A1BB6" w:rsidRDefault="00BF29C9" w:rsidP="00BF29C9">
      <w:pPr>
        <w:spacing w:line="360" w:lineRule="auto"/>
        <w:ind w:firstLine="709"/>
        <w:jc w:val="both"/>
        <w:rPr>
          <w:sz w:val="28"/>
          <w:szCs w:val="28"/>
        </w:rPr>
      </w:pPr>
      <w:r w:rsidRPr="00EA57B3">
        <w:rPr>
          <w:sz w:val="28"/>
          <w:szCs w:val="28"/>
        </w:rPr>
        <w:t xml:space="preserve">- </w:t>
      </w:r>
      <w:hyperlink r:id="rId8" w:history="1">
        <w:r w:rsidRPr="004A1BB6">
          <w:rPr>
            <w:rStyle w:val="ab"/>
            <w:color w:val="auto"/>
            <w:sz w:val="28"/>
            <w:szCs w:val="28"/>
            <w:u w:val="none"/>
          </w:rPr>
          <w:t>ЗАО «Рязанский завод Автоагрегатов»</w:t>
        </w:r>
      </w:hyperlink>
      <w:r w:rsidRPr="004A1BB6">
        <w:rPr>
          <w:sz w:val="28"/>
          <w:szCs w:val="28"/>
        </w:rPr>
        <w:t>;</w:t>
      </w:r>
    </w:p>
    <w:p w:rsidR="00BF29C9" w:rsidRPr="00EA57B3" w:rsidRDefault="00BF29C9" w:rsidP="00BF29C9">
      <w:pPr>
        <w:spacing w:line="360" w:lineRule="auto"/>
        <w:ind w:firstLine="709"/>
        <w:jc w:val="both"/>
        <w:rPr>
          <w:sz w:val="28"/>
          <w:szCs w:val="28"/>
        </w:rPr>
      </w:pPr>
      <w:r w:rsidRPr="00EA57B3">
        <w:rPr>
          <w:sz w:val="28"/>
          <w:szCs w:val="28"/>
        </w:rPr>
        <w:t xml:space="preserve">- </w:t>
      </w:r>
      <w:hyperlink r:id="rId9" w:history="1">
        <w:r w:rsidRPr="004A1BB6">
          <w:rPr>
            <w:rStyle w:val="ab"/>
            <w:color w:val="auto"/>
            <w:sz w:val="28"/>
            <w:szCs w:val="28"/>
            <w:u w:val="none"/>
          </w:rPr>
          <w:t>ЗАО «Пензенский завод «Автозапчасть»</w:t>
        </w:r>
      </w:hyperlink>
      <w:r w:rsidRPr="004A1BB6">
        <w:rPr>
          <w:sz w:val="28"/>
          <w:szCs w:val="28"/>
        </w:rPr>
        <w:t>;</w:t>
      </w:r>
    </w:p>
    <w:p w:rsidR="00BF29C9" w:rsidRPr="00DC236C" w:rsidRDefault="00BF29C9" w:rsidP="00BF29C9">
      <w:pPr>
        <w:spacing w:line="360" w:lineRule="auto"/>
        <w:ind w:firstLine="709"/>
        <w:jc w:val="both"/>
        <w:rPr>
          <w:sz w:val="28"/>
          <w:szCs w:val="28"/>
        </w:rPr>
      </w:pPr>
      <w:r w:rsidRPr="00DC236C">
        <w:rPr>
          <w:sz w:val="28"/>
          <w:szCs w:val="28"/>
        </w:rPr>
        <w:t xml:space="preserve">Потребители – лица и организации, приобретающие продукцию организации или использующие информацию о ней. </w:t>
      </w:r>
    </w:p>
    <w:p w:rsidR="00BF29C9" w:rsidRPr="00DC236C" w:rsidRDefault="00BF29C9" w:rsidP="00BF29C9">
      <w:pPr>
        <w:spacing w:line="360" w:lineRule="auto"/>
        <w:ind w:firstLine="709"/>
        <w:jc w:val="both"/>
        <w:rPr>
          <w:sz w:val="28"/>
          <w:szCs w:val="28"/>
        </w:rPr>
      </w:pPr>
      <w:r w:rsidRPr="00DC236C">
        <w:rPr>
          <w:sz w:val="28"/>
          <w:szCs w:val="28"/>
        </w:rPr>
        <w:t>Потребителями ОАО «МЛЗ» являются:</w:t>
      </w:r>
    </w:p>
    <w:p w:rsidR="00BF29C9" w:rsidRPr="00DC236C" w:rsidRDefault="00BF29C9" w:rsidP="00BF29C9">
      <w:pPr>
        <w:spacing w:line="360" w:lineRule="auto"/>
        <w:ind w:firstLine="709"/>
        <w:jc w:val="both"/>
        <w:rPr>
          <w:sz w:val="28"/>
          <w:szCs w:val="28"/>
        </w:rPr>
      </w:pPr>
      <w:r w:rsidRPr="00DC236C">
        <w:rPr>
          <w:sz w:val="28"/>
          <w:szCs w:val="28"/>
        </w:rPr>
        <w:t>- LG Electronics;</w:t>
      </w:r>
    </w:p>
    <w:p w:rsidR="00BF29C9" w:rsidRPr="00EA57B3" w:rsidRDefault="00BF29C9" w:rsidP="00BF29C9">
      <w:pPr>
        <w:spacing w:line="360" w:lineRule="auto"/>
        <w:ind w:firstLine="709"/>
        <w:jc w:val="both"/>
        <w:rPr>
          <w:sz w:val="28"/>
          <w:szCs w:val="28"/>
          <w:lang w:val="en-US"/>
        </w:rPr>
      </w:pPr>
      <w:r w:rsidRPr="00EA57B3">
        <w:rPr>
          <w:sz w:val="28"/>
          <w:szCs w:val="28"/>
          <w:lang w:val="en-US"/>
        </w:rPr>
        <w:t xml:space="preserve">- </w:t>
      </w:r>
      <w:r w:rsidRPr="00DC236C">
        <w:rPr>
          <w:sz w:val="28"/>
          <w:szCs w:val="28"/>
          <w:lang w:val="en-US"/>
        </w:rPr>
        <w:t>Electrolux</w:t>
      </w:r>
      <w:r w:rsidRPr="00EA57B3">
        <w:rPr>
          <w:sz w:val="28"/>
          <w:szCs w:val="28"/>
          <w:lang w:val="en-US"/>
        </w:rPr>
        <w:t>;</w:t>
      </w:r>
    </w:p>
    <w:p w:rsidR="00BF29C9" w:rsidRPr="00EA57B3" w:rsidRDefault="00BF29C9" w:rsidP="00BF29C9">
      <w:pPr>
        <w:spacing w:line="360" w:lineRule="auto"/>
        <w:ind w:firstLine="709"/>
        <w:jc w:val="both"/>
        <w:rPr>
          <w:sz w:val="28"/>
          <w:szCs w:val="28"/>
          <w:lang w:val="en-US"/>
        </w:rPr>
      </w:pPr>
      <w:r w:rsidRPr="00EA57B3">
        <w:rPr>
          <w:sz w:val="28"/>
          <w:szCs w:val="28"/>
          <w:lang w:val="en-US"/>
        </w:rPr>
        <w:t xml:space="preserve">- </w:t>
      </w:r>
      <w:r w:rsidRPr="00DC236C">
        <w:rPr>
          <w:sz w:val="28"/>
          <w:szCs w:val="28"/>
          <w:lang w:val="en-US"/>
        </w:rPr>
        <w:t>Beko</w:t>
      </w:r>
      <w:r w:rsidRPr="00EA57B3">
        <w:rPr>
          <w:sz w:val="28"/>
          <w:szCs w:val="28"/>
          <w:lang w:val="en-US"/>
        </w:rPr>
        <w:t>;</w:t>
      </w:r>
    </w:p>
    <w:p w:rsidR="00BF29C9" w:rsidRPr="00EA57B3" w:rsidRDefault="00BF29C9" w:rsidP="00BF29C9">
      <w:pPr>
        <w:spacing w:line="360" w:lineRule="auto"/>
        <w:ind w:firstLine="709"/>
        <w:jc w:val="both"/>
        <w:rPr>
          <w:sz w:val="28"/>
          <w:szCs w:val="28"/>
          <w:lang w:val="en-US"/>
        </w:rPr>
      </w:pPr>
      <w:r w:rsidRPr="00EA57B3">
        <w:rPr>
          <w:sz w:val="28"/>
          <w:szCs w:val="28"/>
          <w:lang w:val="en-US"/>
        </w:rPr>
        <w:t xml:space="preserve"> - </w:t>
      </w:r>
      <w:r w:rsidRPr="00DC236C">
        <w:rPr>
          <w:sz w:val="28"/>
          <w:szCs w:val="28"/>
          <w:lang w:val="en-US"/>
        </w:rPr>
        <w:t>Knorr</w:t>
      </w:r>
      <w:r w:rsidRPr="00EA57B3">
        <w:rPr>
          <w:sz w:val="28"/>
          <w:szCs w:val="28"/>
          <w:lang w:val="en-US"/>
        </w:rPr>
        <w:t>-</w:t>
      </w:r>
      <w:r w:rsidRPr="00DC236C">
        <w:rPr>
          <w:sz w:val="28"/>
          <w:szCs w:val="28"/>
          <w:lang w:val="en-US"/>
        </w:rPr>
        <w:t>Bremse</w:t>
      </w:r>
      <w:r w:rsidRPr="00EA57B3">
        <w:rPr>
          <w:sz w:val="28"/>
          <w:szCs w:val="28"/>
          <w:lang w:val="en-US"/>
        </w:rPr>
        <w:t>.</w:t>
      </w:r>
    </w:p>
    <w:p w:rsidR="00BF29C9" w:rsidRPr="00EA57B3" w:rsidRDefault="00BF29C9" w:rsidP="00BF29C9">
      <w:pPr>
        <w:spacing w:line="360" w:lineRule="auto"/>
        <w:ind w:firstLine="709"/>
        <w:jc w:val="both"/>
        <w:rPr>
          <w:sz w:val="28"/>
          <w:szCs w:val="28"/>
          <w:lang w:val="en-US"/>
        </w:rPr>
      </w:pPr>
      <w:r w:rsidRPr="00EA57B3">
        <w:rPr>
          <w:sz w:val="28"/>
          <w:szCs w:val="28"/>
          <w:lang w:val="en-US"/>
        </w:rPr>
        <w:t xml:space="preserve">- </w:t>
      </w:r>
      <w:r w:rsidRPr="00DC236C">
        <w:rPr>
          <w:sz w:val="28"/>
          <w:szCs w:val="28"/>
        </w:rPr>
        <w:t>ОАО</w:t>
      </w:r>
      <w:r w:rsidRPr="00EA57B3">
        <w:rPr>
          <w:sz w:val="28"/>
          <w:szCs w:val="28"/>
          <w:lang w:val="en-US"/>
        </w:rPr>
        <w:t xml:space="preserve"> «</w:t>
      </w:r>
      <w:r w:rsidRPr="00DC236C">
        <w:rPr>
          <w:sz w:val="28"/>
          <w:szCs w:val="28"/>
        </w:rPr>
        <w:t>РЖД</w:t>
      </w:r>
      <w:r w:rsidRPr="00EA57B3">
        <w:rPr>
          <w:sz w:val="28"/>
          <w:szCs w:val="28"/>
          <w:lang w:val="en-US"/>
        </w:rPr>
        <w:t>».</w:t>
      </w:r>
    </w:p>
    <w:p w:rsidR="00BF29C9" w:rsidRPr="00DC236C" w:rsidRDefault="00BF29C9" w:rsidP="00BF29C9">
      <w:pPr>
        <w:spacing w:line="360" w:lineRule="auto"/>
        <w:ind w:firstLine="709"/>
        <w:jc w:val="both"/>
        <w:rPr>
          <w:sz w:val="28"/>
          <w:szCs w:val="28"/>
        </w:rPr>
      </w:pPr>
      <w:r w:rsidRPr="00DC236C">
        <w:rPr>
          <w:sz w:val="28"/>
          <w:szCs w:val="28"/>
        </w:rPr>
        <w:t>В общей сложности ОАО «МЛЗ» осуществляет поставки продукции уже более пятидесяти компаниям в России, СНГ и дальнем зарубежье.</w:t>
      </w:r>
    </w:p>
    <w:p w:rsidR="00BF29C9" w:rsidRPr="00DC236C" w:rsidRDefault="00BF29C9" w:rsidP="00BF29C9">
      <w:pPr>
        <w:spacing w:line="360" w:lineRule="auto"/>
        <w:ind w:firstLine="709"/>
        <w:jc w:val="both"/>
        <w:rPr>
          <w:sz w:val="28"/>
          <w:szCs w:val="28"/>
        </w:rPr>
      </w:pPr>
      <w:r w:rsidRPr="00DC236C">
        <w:rPr>
          <w:sz w:val="28"/>
          <w:szCs w:val="28"/>
        </w:rPr>
        <w:t xml:space="preserve">Трудовые ресурсы – часть трудоспособного населения страны, которая в силу своих личных и профессиональных качеств необходима организации. На исследуемом предприятии трудятся высококвалифицированные кадры, которые составляют основную ценность предприятия. </w:t>
      </w:r>
    </w:p>
    <w:p w:rsidR="00BF29C9" w:rsidRPr="00DC236C" w:rsidRDefault="00BF29C9" w:rsidP="00BF29C9">
      <w:pPr>
        <w:spacing w:line="360" w:lineRule="auto"/>
        <w:ind w:firstLine="709"/>
        <w:jc w:val="both"/>
        <w:rPr>
          <w:sz w:val="28"/>
          <w:szCs w:val="28"/>
        </w:rPr>
      </w:pPr>
      <w:r w:rsidRPr="00DC236C">
        <w:rPr>
          <w:sz w:val="28"/>
          <w:szCs w:val="28"/>
        </w:rPr>
        <w:t xml:space="preserve">Также предприятие тесно сотрудничает с органами местного самоуправления, участвует в общественной жизни города и района. Параллельно со своей промышленной деятельностью заводами велось большое жилищное и социально-культурное строительство. На северо-восточной окраине Мценска вырос целый микрорайон, большая часть домов которого была построена МЗАЛом и Вторцветметом. Были созданы: дворец культуры, оздоровительная база, пионерский лагерь в районе усадьбы Фета. Заводами строились и содержались на свои средства детские сады, подростковые клубы, имелись сильные спортивные команды. </w:t>
      </w:r>
    </w:p>
    <w:p w:rsidR="00BF29C9" w:rsidRPr="00DC236C" w:rsidRDefault="00BF29C9" w:rsidP="00BF29C9">
      <w:pPr>
        <w:spacing w:line="360" w:lineRule="auto"/>
        <w:ind w:firstLine="709"/>
        <w:jc w:val="both"/>
        <w:rPr>
          <w:sz w:val="28"/>
          <w:szCs w:val="28"/>
        </w:rPr>
      </w:pPr>
      <w:r w:rsidRPr="00DC236C">
        <w:rPr>
          <w:sz w:val="28"/>
          <w:szCs w:val="28"/>
        </w:rPr>
        <w:t xml:space="preserve">Под средой косвенного воздействия понимают факторы, которые могут не оказывать прямого немедленного воздействия на организацию, но </w:t>
      </w:r>
      <w:r w:rsidRPr="00DC236C">
        <w:rPr>
          <w:sz w:val="28"/>
          <w:szCs w:val="28"/>
        </w:rPr>
        <w:lastRenderedPageBreak/>
        <w:t xml:space="preserve">сказываются на ее функционировании. Речь идет о таких факторах, как 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 </w:t>
      </w:r>
    </w:p>
    <w:p w:rsidR="00BF29C9" w:rsidRPr="00DC236C" w:rsidRDefault="00BF29C9" w:rsidP="00BF29C9">
      <w:pPr>
        <w:spacing w:line="360" w:lineRule="auto"/>
        <w:ind w:firstLine="709"/>
        <w:jc w:val="both"/>
        <w:rPr>
          <w:sz w:val="28"/>
          <w:szCs w:val="28"/>
        </w:rPr>
      </w:pPr>
      <w:r w:rsidRPr="00DC236C">
        <w:rPr>
          <w:sz w:val="28"/>
          <w:szCs w:val="28"/>
        </w:rPr>
        <w:t>Можно выделить следующие факторы внешней среды, влияющие на предприятие:</w:t>
      </w:r>
    </w:p>
    <w:p w:rsidR="00BF29C9" w:rsidRPr="00DC236C" w:rsidRDefault="00BF29C9" w:rsidP="00BF29C9">
      <w:pPr>
        <w:spacing w:line="360" w:lineRule="auto"/>
        <w:ind w:firstLine="709"/>
        <w:jc w:val="both"/>
        <w:rPr>
          <w:sz w:val="28"/>
          <w:szCs w:val="28"/>
        </w:rPr>
      </w:pPr>
      <w:r w:rsidRPr="00DC236C">
        <w:rPr>
          <w:sz w:val="28"/>
          <w:szCs w:val="28"/>
        </w:rPr>
        <w:t xml:space="preserve">1 </w:t>
      </w:r>
      <w:r>
        <w:rPr>
          <w:sz w:val="28"/>
          <w:szCs w:val="28"/>
        </w:rPr>
        <w:t>П</w:t>
      </w:r>
      <w:r w:rsidRPr="00DC236C">
        <w:rPr>
          <w:sz w:val="28"/>
          <w:szCs w:val="28"/>
        </w:rPr>
        <w:t>олитические:</w:t>
      </w:r>
    </w:p>
    <w:p w:rsidR="00BF29C9" w:rsidRPr="00DC236C" w:rsidRDefault="00BF29C9" w:rsidP="00BF29C9">
      <w:pPr>
        <w:widowControl w:val="0"/>
        <w:tabs>
          <w:tab w:val="left" w:pos="0"/>
          <w:tab w:val="left" w:pos="60"/>
          <w:tab w:val="left" w:pos="480"/>
          <w:tab w:val="left" w:pos="993"/>
          <w:tab w:val="left" w:pos="1134"/>
          <w:tab w:val="left" w:pos="5100"/>
          <w:tab w:val="left" w:pos="9060"/>
        </w:tabs>
        <w:autoSpaceDE w:val="0"/>
        <w:autoSpaceDN w:val="0"/>
        <w:adjustRightInd w:val="0"/>
        <w:spacing w:line="360" w:lineRule="auto"/>
        <w:ind w:firstLine="709"/>
        <w:jc w:val="both"/>
        <w:rPr>
          <w:color w:val="000000"/>
          <w:sz w:val="28"/>
          <w:szCs w:val="28"/>
          <w:highlight w:val="white"/>
        </w:rPr>
      </w:pPr>
      <w:r w:rsidRPr="00DC236C">
        <w:rPr>
          <w:sz w:val="28"/>
          <w:szCs w:val="28"/>
        </w:rPr>
        <w:t xml:space="preserve">- </w:t>
      </w:r>
      <w:r>
        <w:rPr>
          <w:color w:val="000000"/>
          <w:sz w:val="28"/>
          <w:szCs w:val="28"/>
          <w:highlight w:val="white"/>
        </w:rPr>
        <w:t>н</w:t>
      </w:r>
      <w:r w:rsidRPr="00DC236C">
        <w:rPr>
          <w:color w:val="000000"/>
          <w:sz w:val="28"/>
          <w:szCs w:val="28"/>
          <w:highlight w:val="white"/>
        </w:rPr>
        <w:t>еблагоприятные изменения в торговой политике иностранных государств ведут к возможному уменьшению потребителей, так как их достаточно много за рубежом;</w:t>
      </w:r>
    </w:p>
    <w:p w:rsidR="00BF29C9" w:rsidRPr="00DC236C" w:rsidRDefault="00BF29C9" w:rsidP="00BF29C9">
      <w:pPr>
        <w:widowControl w:val="0"/>
        <w:tabs>
          <w:tab w:val="left" w:pos="0"/>
          <w:tab w:val="left" w:pos="60"/>
          <w:tab w:val="left" w:pos="480"/>
          <w:tab w:val="left" w:pos="993"/>
          <w:tab w:val="left" w:pos="1134"/>
          <w:tab w:val="left" w:pos="5100"/>
          <w:tab w:val="left" w:pos="9060"/>
        </w:tabs>
        <w:autoSpaceDE w:val="0"/>
        <w:autoSpaceDN w:val="0"/>
        <w:adjustRightInd w:val="0"/>
        <w:spacing w:line="360" w:lineRule="auto"/>
        <w:ind w:firstLine="709"/>
        <w:jc w:val="both"/>
        <w:rPr>
          <w:color w:val="000000"/>
          <w:sz w:val="28"/>
          <w:szCs w:val="28"/>
          <w:highlight w:val="white"/>
        </w:rPr>
      </w:pPr>
      <w:r w:rsidRPr="00DC236C">
        <w:rPr>
          <w:color w:val="000000"/>
          <w:sz w:val="28"/>
          <w:szCs w:val="28"/>
          <w:highlight w:val="white"/>
        </w:rPr>
        <w:t>- увеличение таможенных пошлин также увеличит издержки предприятия.</w:t>
      </w:r>
    </w:p>
    <w:p w:rsidR="00BF29C9" w:rsidRPr="00DC236C" w:rsidRDefault="00BF29C9" w:rsidP="00BF29C9">
      <w:pPr>
        <w:widowControl w:val="0"/>
        <w:tabs>
          <w:tab w:val="left" w:pos="0"/>
          <w:tab w:val="left" w:pos="60"/>
          <w:tab w:val="left" w:pos="480"/>
          <w:tab w:val="left" w:pos="993"/>
          <w:tab w:val="left" w:pos="1134"/>
          <w:tab w:val="left" w:pos="5100"/>
          <w:tab w:val="left" w:pos="9060"/>
        </w:tabs>
        <w:autoSpaceDE w:val="0"/>
        <w:autoSpaceDN w:val="0"/>
        <w:adjustRightInd w:val="0"/>
        <w:spacing w:line="360" w:lineRule="auto"/>
        <w:ind w:firstLine="709"/>
        <w:jc w:val="both"/>
        <w:rPr>
          <w:color w:val="000000"/>
          <w:sz w:val="28"/>
          <w:szCs w:val="28"/>
          <w:highlight w:val="white"/>
        </w:rPr>
      </w:pPr>
      <w:r w:rsidRPr="00DC236C">
        <w:rPr>
          <w:color w:val="000000"/>
          <w:sz w:val="28"/>
          <w:szCs w:val="28"/>
          <w:highlight w:val="white"/>
        </w:rPr>
        <w:t xml:space="preserve">2 </w:t>
      </w:r>
      <w:r>
        <w:rPr>
          <w:color w:val="000000"/>
          <w:sz w:val="28"/>
          <w:szCs w:val="28"/>
          <w:highlight w:val="white"/>
        </w:rPr>
        <w:t>Э</w:t>
      </w:r>
      <w:r w:rsidRPr="00DC236C">
        <w:rPr>
          <w:color w:val="000000"/>
          <w:sz w:val="28"/>
          <w:szCs w:val="28"/>
          <w:highlight w:val="white"/>
        </w:rPr>
        <w:t xml:space="preserve">кономические: </w:t>
      </w:r>
    </w:p>
    <w:p w:rsidR="00BF29C9" w:rsidRPr="00DC236C" w:rsidRDefault="00BF29C9" w:rsidP="00BF29C9">
      <w:pPr>
        <w:widowControl w:val="0"/>
        <w:tabs>
          <w:tab w:val="left" w:pos="0"/>
          <w:tab w:val="left" w:pos="60"/>
          <w:tab w:val="left" w:pos="480"/>
          <w:tab w:val="left" w:pos="993"/>
          <w:tab w:val="left" w:pos="1134"/>
          <w:tab w:val="left" w:pos="5100"/>
          <w:tab w:val="left" w:pos="9060"/>
        </w:tabs>
        <w:autoSpaceDE w:val="0"/>
        <w:autoSpaceDN w:val="0"/>
        <w:adjustRightInd w:val="0"/>
        <w:spacing w:line="360" w:lineRule="auto"/>
        <w:ind w:firstLine="709"/>
        <w:jc w:val="both"/>
        <w:rPr>
          <w:color w:val="000000"/>
          <w:sz w:val="28"/>
          <w:szCs w:val="28"/>
          <w:highlight w:val="white"/>
        </w:rPr>
      </w:pPr>
      <w:r w:rsidRPr="00DC236C">
        <w:rPr>
          <w:color w:val="000000"/>
          <w:sz w:val="28"/>
          <w:szCs w:val="28"/>
          <w:highlight w:val="white"/>
        </w:rPr>
        <w:t xml:space="preserve">- </w:t>
      </w:r>
      <w:r>
        <w:rPr>
          <w:color w:val="000000"/>
          <w:sz w:val="28"/>
          <w:szCs w:val="28"/>
          <w:highlight w:val="white"/>
        </w:rPr>
        <w:t>в</w:t>
      </w:r>
      <w:r w:rsidRPr="00DC236C">
        <w:rPr>
          <w:color w:val="000000"/>
          <w:sz w:val="28"/>
          <w:szCs w:val="28"/>
          <w:highlight w:val="white"/>
        </w:rPr>
        <w:t>озможный спад в российской промышленности и замедление роста рынка ведет к снижению внутренней активности;</w:t>
      </w:r>
    </w:p>
    <w:p w:rsidR="00BF29C9" w:rsidRPr="00DC236C" w:rsidRDefault="00BF29C9" w:rsidP="00BF29C9">
      <w:pPr>
        <w:widowControl w:val="0"/>
        <w:tabs>
          <w:tab w:val="left" w:pos="0"/>
          <w:tab w:val="left" w:pos="60"/>
          <w:tab w:val="left" w:pos="480"/>
          <w:tab w:val="left" w:pos="993"/>
          <w:tab w:val="left" w:pos="1134"/>
          <w:tab w:val="left" w:pos="5100"/>
          <w:tab w:val="left" w:pos="9060"/>
        </w:tabs>
        <w:autoSpaceDE w:val="0"/>
        <w:autoSpaceDN w:val="0"/>
        <w:adjustRightInd w:val="0"/>
        <w:spacing w:line="360" w:lineRule="auto"/>
        <w:ind w:firstLine="709"/>
        <w:jc w:val="both"/>
        <w:rPr>
          <w:color w:val="000000"/>
          <w:sz w:val="28"/>
          <w:szCs w:val="28"/>
          <w:highlight w:val="white"/>
        </w:rPr>
      </w:pPr>
      <w:r w:rsidRPr="00DC236C">
        <w:rPr>
          <w:color w:val="000000"/>
          <w:sz w:val="28"/>
          <w:szCs w:val="28"/>
          <w:highlight w:val="white"/>
        </w:rPr>
        <w:t xml:space="preserve">- </w:t>
      </w:r>
      <w:r>
        <w:rPr>
          <w:color w:val="000000"/>
          <w:sz w:val="28"/>
          <w:szCs w:val="28"/>
          <w:highlight w:val="white"/>
        </w:rPr>
        <w:t>н</w:t>
      </w:r>
      <w:r w:rsidRPr="00DC236C">
        <w:rPr>
          <w:color w:val="000000"/>
          <w:sz w:val="28"/>
          <w:szCs w:val="28"/>
          <w:highlight w:val="white"/>
        </w:rPr>
        <w:t>еблагоприятные изменения в обменных курсах валют могут привести к финансовым потерям.</w:t>
      </w:r>
    </w:p>
    <w:p w:rsidR="00BF29C9" w:rsidRPr="00DC236C" w:rsidRDefault="00BF29C9" w:rsidP="00BF29C9">
      <w:pPr>
        <w:widowControl w:val="0"/>
        <w:tabs>
          <w:tab w:val="left" w:pos="0"/>
          <w:tab w:val="left" w:pos="60"/>
          <w:tab w:val="left" w:pos="480"/>
          <w:tab w:val="left" w:pos="993"/>
          <w:tab w:val="left" w:pos="1134"/>
          <w:tab w:val="left" w:pos="5100"/>
          <w:tab w:val="left" w:pos="9060"/>
        </w:tabs>
        <w:autoSpaceDE w:val="0"/>
        <w:autoSpaceDN w:val="0"/>
        <w:adjustRightInd w:val="0"/>
        <w:spacing w:line="360" w:lineRule="auto"/>
        <w:ind w:firstLine="709"/>
        <w:jc w:val="both"/>
        <w:rPr>
          <w:color w:val="000000"/>
          <w:sz w:val="28"/>
          <w:szCs w:val="28"/>
          <w:highlight w:val="white"/>
        </w:rPr>
      </w:pPr>
      <w:r w:rsidRPr="00DC236C">
        <w:rPr>
          <w:color w:val="000000"/>
          <w:sz w:val="28"/>
          <w:szCs w:val="28"/>
          <w:highlight w:val="white"/>
        </w:rPr>
        <w:t xml:space="preserve">3 </w:t>
      </w:r>
      <w:r>
        <w:rPr>
          <w:color w:val="000000"/>
          <w:sz w:val="28"/>
          <w:szCs w:val="28"/>
          <w:highlight w:val="white"/>
        </w:rPr>
        <w:t>Т</w:t>
      </w:r>
      <w:r w:rsidRPr="00DC236C">
        <w:rPr>
          <w:color w:val="000000"/>
          <w:sz w:val="28"/>
          <w:szCs w:val="28"/>
          <w:highlight w:val="white"/>
        </w:rPr>
        <w:t>ехнология:</w:t>
      </w:r>
    </w:p>
    <w:p w:rsidR="00BF29C9" w:rsidRPr="00DC236C" w:rsidRDefault="00BF29C9" w:rsidP="00BF29C9">
      <w:pPr>
        <w:widowControl w:val="0"/>
        <w:tabs>
          <w:tab w:val="left" w:pos="0"/>
          <w:tab w:val="left" w:pos="60"/>
          <w:tab w:val="left" w:pos="480"/>
          <w:tab w:val="left" w:pos="993"/>
          <w:tab w:val="left" w:pos="1134"/>
          <w:tab w:val="left" w:pos="5100"/>
          <w:tab w:val="left" w:pos="9060"/>
        </w:tabs>
        <w:autoSpaceDE w:val="0"/>
        <w:autoSpaceDN w:val="0"/>
        <w:adjustRightInd w:val="0"/>
        <w:spacing w:line="360" w:lineRule="auto"/>
        <w:ind w:firstLine="709"/>
        <w:jc w:val="both"/>
        <w:rPr>
          <w:color w:val="000000"/>
          <w:sz w:val="28"/>
          <w:szCs w:val="28"/>
          <w:highlight w:val="white"/>
        </w:rPr>
      </w:pPr>
      <w:r w:rsidRPr="00DC236C">
        <w:rPr>
          <w:color w:val="000000"/>
          <w:sz w:val="28"/>
          <w:szCs w:val="28"/>
          <w:highlight w:val="white"/>
        </w:rPr>
        <w:t xml:space="preserve">- </w:t>
      </w:r>
      <w:r>
        <w:rPr>
          <w:color w:val="000000"/>
          <w:sz w:val="28"/>
          <w:szCs w:val="28"/>
          <w:highlight w:val="white"/>
        </w:rPr>
        <w:t>р</w:t>
      </w:r>
      <w:r w:rsidRPr="00DC236C">
        <w:rPr>
          <w:color w:val="000000"/>
          <w:sz w:val="28"/>
          <w:szCs w:val="28"/>
          <w:highlight w:val="white"/>
        </w:rPr>
        <w:t>ост количества "суррогатов" продукции  на рынке может привести к снижению спроса на продукцию, но так как предприятие производит высококачественную продукцию, влияние этого фактора не велико.</w:t>
      </w:r>
    </w:p>
    <w:p w:rsidR="00BF29C9" w:rsidRPr="00DC236C" w:rsidRDefault="00BF29C9" w:rsidP="00BF29C9">
      <w:pPr>
        <w:widowControl w:val="0"/>
        <w:tabs>
          <w:tab w:val="left" w:pos="0"/>
          <w:tab w:val="left" w:pos="60"/>
          <w:tab w:val="left" w:pos="480"/>
          <w:tab w:val="left" w:pos="993"/>
          <w:tab w:val="left" w:pos="1134"/>
          <w:tab w:val="left" w:pos="5100"/>
          <w:tab w:val="left" w:pos="9060"/>
        </w:tabs>
        <w:autoSpaceDE w:val="0"/>
        <w:autoSpaceDN w:val="0"/>
        <w:adjustRightInd w:val="0"/>
        <w:spacing w:line="360" w:lineRule="auto"/>
        <w:ind w:firstLine="709"/>
        <w:jc w:val="both"/>
        <w:rPr>
          <w:color w:val="000000"/>
          <w:sz w:val="28"/>
          <w:szCs w:val="28"/>
          <w:highlight w:val="white"/>
        </w:rPr>
      </w:pPr>
      <w:r w:rsidRPr="00DC236C">
        <w:rPr>
          <w:color w:val="000000"/>
          <w:sz w:val="28"/>
          <w:szCs w:val="28"/>
          <w:highlight w:val="white"/>
        </w:rPr>
        <w:t xml:space="preserve">4 </w:t>
      </w:r>
      <w:r>
        <w:rPr>
          <w:color w:val="000000"/>
          <w:sz w:val="28"/>
          <w:szCs w:val="28"/>
          <w:highlight w:val="white"/>
        </w:rPr>
        <w:t>Р</w:t>
      </w:r>
      <w:r w:rsidRPr="00DC236C">
        <w:rPr>
          <w:color w:val="000000"/>
          <w:sz w:val="28"/>
          <w:szCs w:val="28"/>
          <w:highlight w:val="white"/>
        </w:rPr>
        <w:t>ыночное окружение:</w:t>
      </w:r>
    </w:p>
    <w:p w:rsidR="00BF29C9" w:rsidRPr="00DC236C" w:rsidRDefault="00BF29C9" w:rsidP="00BF29C9">
      <w:pPr>
        <w:widowControl w:val="0"/>
        <w:tabs>
          <w:tab w:val="left" w:pos="0"/>
          <w:tab w:val="left" w:pos="60"/>
          <w:tab w:val="left" w:pos="480"/>
          <w:tab w:val="left" w:pos="993"/>
          <w:tab w:val="left" w:pos="1134"/>
          <w:tab w:val="left" w:pos="5100"/>
          <w:tab w:val="left" w:pos="9060"/>
        </w:tabs>
        <w:autoSpaceDE w:val="0"/>
        <w:autoSpaceDN w:val="0"/>
        <w:adjustRightInd w:val="0"/>
        <w:spacing w:line="360" w:lineRule="auto"/>
        <w:ind w:firstLine="709"/>
        <w:jc w:val="both"/>
        <w:rPr>
          <w:color w:val="000000"/>
          <w:sz w:val="28"/>
          <w:szCs w:val="28"/>
          <w:highlight w:val="white"/>
        </w:rPr>
      </w:pPr>
      <w:r w:rsidRPr="00DC236C">
        <w:rPr>
          <w:color w:val="000000"/>
          <w:sz w:val="28"/>
          <w:szCs w:val="28"/>
          <w:highlight w:val="white"/>
        </w:rPr>
        <w:t xml:space="preserve">- </w:t>
      </w:r>
      <w:r>
        <w:rPr>
          <w:color w:val="000000"/>
          <w:sz w:val="28"/>
          <w:szCs w:val="28"/>
          <w:highlight w:val="white"/>
        </w:rPr>
        <w:t>п</w:t>
      </w:r>
      <w:r w:rsidRPr="00DC236C">
        <w:rPr>
          <w:color w:val="000000"/>
          <w:sz w:val="28"/>
          <w:szCs w:val="28"/>
          <w:highlight w:val="white"/>
        </w:rPr>
        <w:t>рименяемые российскими производителями-конкурентами формы неденежной оплаты, трудновыполнимые для компании;</w:t>
      </w:r>
    </w:p>
    <w:p w:rsidR="00BF29C9" w:rsidRPr="00DC236C" w:rsidRDefault="00BF29C9" w:rsidP="00BF29C9">
      <w:pPr>
        <w:widowControl w:val="0"/>
        <w:tabs>
          <w:tab w:val="left" w:pos="0"/>
          <w:tab w:val="left" w:pos="60"/>
          <w:tab w:val="left" w:pos="480"/>
          <w:tab w:val="left" w:pos="993"/>
          <w:tab w:val="left" w:pos="1134"/>
          <w:tab w:val="left" w:pos="5100"/>
          <w:tab w:val="left" w:pos="9060"/>
        </w:tabs>
        <w:autoSpaceDE w:val="0"/>
        <w:autoSpaceDN w:val="0"/>
        <w:adjustRightInd w:val="0"/>
        <w:spacing w:line="360" w:lineRule="auto"/>
        <w:ind w:firstLine="709"/>
        <w:jc w:val="both"/>
        <w:rPr>
          <w:color w:val="000000"/>
          <w:sz w:val="28"/>
          <w:szCs w:val="28"/>
          <w:highlight w:val="white"/>
        </w:rPr>
      </w:pPr>
      <w:r w:rsidRPr="00DC236C">
        <w:rPr>
          <w:color w:val="000000"/>
          <w:sz w:val="28"/>
          <w:szCs w:val="28"/>
          <w:highlight w:val="white"/>
        </w:rPr>
        <w:t xml:space="preserve">- </w:t>
      </w:r>
      <w:r>
        <w:rPr>
          <w:color w:val="000000"/>
          <w:sz w:val="28"/>
          <w:szCs w:val="28"/>
          <w:highlight w:val="white"/>
        </w:rPr>
        <w:t>в</w:t>
      </w:r>
      <w:r w:rsidRPr="00DC236C">
        <w:rPr>
          <w:color w:val="000000"/>
          <w:sz w:val="28"/>
          <w:szCs w:val="28"/>
          <w:highlight w:val="white"/>
        </w:rPr>
        <w:t>озможность проникновения на рынок западных компаний в случае изменения их ценовой политики;</w:t>
      </w:r>
    </w:p>
    <w:p w:rsidR="00BF29C9" w:rsidRPr="00DC236C" w:rsidRDefault="00BF29C9" w:rsidP="00BF29C9">
      <w:pPr>
        <w:widowControl w:val="0"/>
        <w:tabs>
          <w:tab w:val="left" w:pos="0"/>
          <w:tab w:val="left" w:pos="60"/>
          <w:tab w:val="left" w:pos="480"/>
          <w:tab w:val="left" w:pos="993"/>
          <w:tab w:val="left" w:pos="1134"/>
          <w:tab w:val="left" w:pos="5100"/>
          <w:tab w:val="left" w:pos="9060"/>
        </w:tabs>
        <w:autoSpaceDE w:val="0"/>
        <w:autoSpaceDN w:val="0"/>
        <w:adjustRightInd w:val="0"/>
        <w:spacing w:line="360" w:lineRule="auto"/>
        <w:ind w:firstLine="709"/>
        <w:jc w:val="both"/>
        <w:rPr>
          <w:color w:val="000000"/>
          <w:sz w:val="28"/>
          <w:szCs w:val="28"/>
          <w:highlight w:val="white"/>
        </w:rPr>
      </w:pPr>
      <w:r w:rsidRPr="00DC236C">
        <w:rPr>
          <w:color w:val="000000"/>
          <w:sz w:val="28"/>
          <w:szCs w:val="28"/>
          <w:highlight w:val="white"/>
        </w:rPr>
        <w:t xml:space="preserve">- </w:t>
      </w:r>
      <w:r>
        <w:rPr>
          <w:color w:val="000000"/>
          <w:sz w:val="28"/>
          <w:szCs w:val="28"/>
          <w:highlight w:val="white"/>
        </w:rPr>
        <w:t>с</w:t>
      </w:r>
      <w:r w:rsidRPr="00DC236C">
        <w:rPr>
          <w:color w:val="000000"/>
          <w:sz w:val="28"/>
          <w:szCs w:val="28"/>
          <w:highlight w:val="white"/>
        </w:rPr>
        <w:t>уществующие на данном рынке неэкономические методы конкуренции.</w:t>
      </w:r>
    </w:p>
    <w:p w:rsidR="00BF29C9" w:rsidRPr="00DC236C" w:rsidRDefault="00BF29C9" w:rsidP="00BF29C9">
      <w:pPr>
        <w:pStyle w:val="aa"/>
        <w:widowControl w:val="0"/>
        <w:tabs>
          <w:tab w:val="left" w:pos="993"/>
          <w:tab w:val="left" w:pos="1134"/>
        </w:tabs>
        <w:spacing w:before="0" w:beforeAutospacing="0" w:after="0" w:afterAutospacing="0" w:line="360" w:lineRule="auto"/>
        <w:ind w:firstLine="709"/>
        <w:jc w:val="both"/>
        <w:rPr>
          <w:sz w:val="28"/>
          <w:szCs w:val="28"/>
        </w:rPr>
      </w:pPr>
      <w:r w:rsidRPr="00DC236C">
        <w:rPr>
          <w:sz w:val="28"/>
          <w:szCs w:val="28"/>
        </w:rPr>
        <w:t xml:space="preserve">Таким образом, ОАО «МЛЗ» имеет ряд преимуществ перед конкурентами на рынке, но и отмеченные негативные стороны дают </w:t>
      </w:r>
      <w:r w:rsidRPr="00DC236C">
        <w:rPr>
          <w:sz w:val="28"/>
          <w:szCs w:val="28"/>
        </w:rPr>
        <w:lastRenderedPageBreak/>
        <w:t>менеджменту предприятия пищу для размышления и показывают направления для дальнейшего развития.</w:t>
      </w:r>
    </w:p>
    <w:p w:rsidR="00BF29C9" w:rsidRDefault="00BF29C9" w:rsidP="00BF29C9">
      <w:pPr>
        <w:spacing w:line="360" w:lineRule="auto"/>
        <w:ind w:firstLine="709"/>
        <w:jc w:val="both"/>
        <w:rPr>
          <w:sz w:val="28"/>
          <w:szCs w:val="28"/>
        </w:rPr>
      </w:pPr>
    </w:p>
    <w:p w:rsidR="00BF29C9" w:rsidRDefault="00BF29C9" w:rsidP="00BF29C9">
      <w:pPr>
        <w:widowControl w:val="0"/>
        <w:autoSpaceDE w:val="0"/>
        <w:autoSpaceDN w:val="0"/>
        <w:adjustRightInd w:val="0"/>
        <w:spacing w:after="100" w:afterAutospacing="1"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2.4 </w:t>
      </w:r>
      <w:r w:rsidRPr="00D12156">
        <w:rPr>
          <w:b/>
          <w:sz w:val="28"/>
          <w:szCs w:val="28"/>
        </w:rPr>
        <w:t>Технология управления персоналом</w:t>
      </w:r>
      <w:r>
        <w:rPr>
          <w:rFonts w:ascii="Times New Roman CYR" w:hAnsi="Times New Roman CYR" w:cs="Times New Roman CYR"/>
          <w:b/>
          <w:bCs/>
          <w:sz w:val="28"/>
          <w:szCs w:val="28"/>
        </w:rPr>
        <w:t xml:space="preserve"> на ОАО «Мценский литейный завод»</w:t>
      </w:r>
    </w:p>
    <w:p w:rsidR="00BF29C9" w:rsidRPr="00B32B07" w:rsidRDefault="00BF29C9" w:rsidP="00BF29C9">
      <w:pPr>
        <w:widowControl w:val="0"/>
        <w:autoSpaceDE w:val="0"/>
        <w:autoSpaceDN w:val="0"/>
        <w:adjustRightInd w:val="0"/>
        <w:spacing w:line="360" w:lineRule="auto"/>
        <w:ind w:firstLine="709"/>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Предприятие осуществляет работу с персоналом по следующим направлениям: наём, отбор и приём,  обучение и переобучение, мотивация и стимулирование труда. </w:t>
      </w:r>
    </w:p>
    <w:p w:rsidR="00BF29C9" w:rsidRPr="00A33553" w:rsidRDefault="00BF29C9" w:rsidP="00BF29C9">
      <w:pPr>
        <w:tabs>
          <w:tab w:val="left" w:pos="720"/>
        </w:tabs>
        <w:spacing w:line="360" w:lineRule="auto"/>
        <w:ind w:firstLine="709"/>
        <w:jc w:val="both"/>
        <w:rPr>
          <w:sz w:val="28"/>
          <w:szCs w:val="28"/>
        </w:rPr>
      </w:pPr>
      <w:r w:rsidRPr="00A33553">
        <w:rPr>
          <w:sz w:val="28"/>
          <w:szCs w:val="28"/>
        </w:rPr>
        <w:t>ОАО «Мценский литейный завод» устойчиво функционирующее многие годы предприятие и первоначальный наём персонала производится несколько иначе ввиду того, что все участники работают и дополнительный персонал нужен для замены увольняющегося</w:t>
      </w:r>
      <w:r>
        <w:rPr>
          <w:sz w:val="28"/>
          <w:szCs w:val="28"/>
        </w:rPr>
        <w:t xml:space="preserve">. </w:t>
      </w:r>
      <w:r w:rsidRPr="00A33553">
        <w:rPr>
          <w:sz w:val="28"/>
          <w:szCs w:val="28"/>
        </w:rPr>
        <w:t>Таким образом, руководство планирует отбор и приём персонала (ИТР и рабочих) не в пожарном порядке. Подбор работников производится по рекомендациям, личному знакомству. Первая беседа – консультация, просмотр трудовой книжки проходит в отделе кадров</w:t>
      </w:r>
      <w:r>
        <w:rPr>
          <w:sz w:val="28"/>
          <w:szCs w:val="28"/>
        </w:rPr>
        <w:t>. Е</w:t>
      </w:r>
      <w:r w:rsidRPr="00A33553">
        <w:rPr>
          <w:sz w:val="28"/>
          <w:szCs w:val="28"/>
        </w:rPr>
        <w:t xml:space="preserve">сли по квалификации (документально) кандидат устраивает </w:t>
      </w:r>
      <w:r>
        <w:rPr>
          <w:sz w:val="28"/>
          <w:szCs w:val="28"/>
        </w:rPr>
        <w:t xml:space="preserve">предприятие </w:t>
      </w:r>
      <w:r w:rsidRPr="00A33553">
        <w:rPr>
          <w:sz w:val="28"/>
          <w:szCs w:val="28"/>
        </w:rPr>
        <w:t>(отсутствие замечаний по трудовой дисциплине), то он направляется на участок для беседы с его руководителем и при положительном отзыве направляется на приём к генеральному директору, где объясняются правила внутреннего распорядка, система оплаты, льгот и др.</w:t>
      </w:r>
    </w:p>
    <w:p w:rsidR="00BF29C9" w:rsidRPr="00A33553" w:rsidRDefault="00BF29C9" w:rsidP="00BF29C9">
      <w:pPr>
        <w:tabs>
          <w:tab w:val="left" w:pos="720"/>
        </w:tabs>
        <w:spacing w:line="360" w:lineRule="auto"/>
        <w:ind w:firstLine="709"/>
        <w:jc w:val="both"/>
        <w:rPr>
          <w:sz w:val="28"/>
          <w:szCs w:val="28"/>
        </w:rPr>
      </w:pPr>
      <w:r>
        <w:rPr>
          <w:sz w:val="28"/>
          <w:szCs w:val="28"/>
        </w:rPr>
        <w:t>На предприятии</w:t>
      </w:r>
      <w:r w:rsidRPr="00A33553">
        <w:rPr>
          <w:sz w:val="28"/>
          <w:szCs w:val="28"/>
        </w:rPr>
        <w:t xml:space="preserve"> всех работников (и ИТР и рабочих) принимает </w:t>
      </w:r>
      <w:r>
        <w:rPr>
          <w:sz w:val="28"/>
          <w:szCs w:val="28"/>
        </w:rPr>
        <w:t>директор по управлению персоналом Орлова Е.Ф.</w:t>
      </w:r>
      <w:r w:rsidRPr="00A33553">
        <w:rPr>
          <w:sz w:val="28"/>
          <w:szCs w:val="28"/>
        </w:rPr>
        <w:t xml:space="preserve">; что говорит об изначальном отношении к подбору кадров </w:t>
      </w:r>
      <w:r>
        <w:rPr>
          <w:sz w:val="28"/>
          <w:szCs w:val="28"/>
        </w:rPr>
        <w:t>на предприятии.</w:t>
      </w:r>
    </w:p>
    <w:p w:rsidR="00BF29C9" w:rsidRDefault="00BF29C9" w:rsidP="00BF29C9">
      <w:pPr>
        <w:tabs>
          <w:tab w:val="left" w:pos="720"/>
        </w:tabs>
        <w:spacing w:line="360" w:lineRule="auto"/>
        <w:ind w:firstLine="709"/>
        <w:jc w:val="both"/>
        <w:rPr>
          <w:sz w:val="28"/>
          <w:szCs w:val="28"/>
        </w:rPr>
      </w:pPr>
      <w:r w:rsidRPr="00A33553">
        <w:rPr>
          <w:sz w:val="28"/>
          <w:szCs w:val="28"/>
        </w:rPr>
        <w:t>При положительном решении вопроса о приёме на работу работник проходит медицинское обследование, инструктажи (вводной и на рабочем месте), производится ознакомление нового работника с должностной и производственной инструкцией</w:t>
      </w:r>
      <w:r>
        <w:rPr>
          <w:sz w:val="28"/>
          <w:szCs w:val="28"/>
        </w:rPr>
        <w:t>.</w:t>
      </w:r>
      <w:r w:rsidRPr="00A33553">
        <w:rPr>
          <w:sz w:val="28"/>
          <w:szCs w:val="28"/>
        </w:rPr>
        <w:t xml:space="preserve"> После всех указанных процедур подписывается приказ о приёме на работу с трёхмесячным испытательным сроком (для ИТР и рабочих), перед окончанием испытательного срока вопрос </w:t>
      </w:r>
      <w:r w:rsidRPr="00A33553">
        <w:rPr>
          <w:sz w:val="28"/>
          <w:szCs w:val="28"/>
        </w:rPr>
        <w:lastRenderedPageBreak/>
        <w:t xml:space="preserve">о целесообразности продолжения работы инженерно-технического работника обсуждается на совете директоров акционерного общества. </w:t>
      </w:r>
    </w:p>
    <w:p w:rsidR="00BF29C9" w:rsidRPr="00762713" w:rsidRDefault="00BF29C9" w:rsidP="00BF29C9">
      <w:pPr>
        <w:tabs>
          <w:tab w:val="left" w:pos="720"/>
        </w:tabs>
        <w:spacing w:line="360" w:lineRule="auto"/>
        <w:ind w:firstLine="709"/>
        <w:jc w:val="both"/>
        <w:rPr>
          <w:sz w:val="28"/>
          <w:szCs w:val="28"/>
        </w:rPr>
      </w:pPr>
      <w:r w:rsidRPr="00762713">
        <w:rPr>
          <w:sz w:val="28"/>
          <w:szCs w:val="28"/>
        </w:rPr>
        <w:t xml:space="preserve">Предприятие стремится поддерживать свой имидж, выпуская в срок качественную продукцию, поддерживая деловую репутацию, не допуская финансовых афер и, главное, руководствуясь мотивацией труда, что является основой технологии управления персоналом. </w:t>
      </w:r>
    </w:p>
    <w:p w:rsidR="00BF29C9" w:rsidRDefault="00BF29C9" w:rsidP="00BF29C9">
      <w:pPr>
        <w:tabs>
          <w:tab w:val="left" w:pos="720"/>
        </w:tabs>
        <w:spacing w:line="360" w:lineRule="auto"/>
        <w:ind w:firstLine="709"/>
        <w:jc w:val="both"/>
        <w:rPr>
          <w:sz w:val="28"/>
          <w:szCs w:val="28"/>
        </w:rPr>
      </w:pPr>
      <w:r w:rsidRPr="00762713">
        <w:rPr>
          <w:sz w:val="28"/>
          <w:szCs w:val="28"/>
        </w:rPr>
        <w:t xml:space="preserve">На предприятии </w:t>
      </w:r>
      <w:r>
        <w:rPr>
          <w:sz w:val="28"/>
          <w:szCs w:val="28"/>
        </w:rPr>
        <w:t>возросла</w:t>
      </w:r>
      <w:r w:rsidRPr="00762713">
        <w:rPr>
          <w:sz w:val="28"/>
          <w:szCs w:val="28"/>
        </w:rPr>
        <w:t xml:space="preserve"> текучесть кадров, высококвалифицированные работники, достигнув даже пенсионного возраста, продолжают работать, причем никакого возрастного давления на них не оказывается, отношение уважительное. Многие работники трудятся на предприятии десятки лет; возрастных ограничений нет. Это одна из форм стратегии работы с персоналом – мотивации трудовой деятельности, ведь мотивация - долговременное воздействие на работника в целях изменения по заданным параметрам структуры заданных ориентаций, интересов и развития на этой основе трудового потенциала.</w:t>
      </w:r>
    </w:p>
    <w:p w:rsidR="00BF29C9" w:rsidRPr="00C922A6" w:rsidRDefault="00BF29C9" w:rsidP="00BF29C9">
      <w:pPr>
        <w:tabs>
          <w:tab w:val="left" w:pos="720"/>
        </w:tabs>
        <w:spacing w:line="360" w:lineRule="auto"/>
        <w:ind w:firstLine="709"/>
        <w:jc w:val="both"/>
        <w:rPr>
          <w:sz w:val="28"/>
          <w:szCs w:val="28"/>
        </w:rPr>
      </w:pPr>
      <w:r w:rsidRPr="00C922A6">
        <w:rPr>
          <w:sz w:val="28"/>
          <w:szCs w:val="28"/>
        </w:rPr>
        <w:t>Одним из составляющих факторов мотивации труда, конечно же, является оплата труда, оплата не просто за отработанное время, а за результаты работы. Система оплаты труда в ОАО «Мценский литейный завод», как коммерческого предприятия построена на результатах работы (за отчётный период) предприятия в целом. Заработная плата работника состоит из оклада</w:t>
      </w:r>
      <w:r>
        <w:rPr>
          <w:sz w:val="28"/>
          <w:szCs w:val="28"/>
        </w:rPr>
        <w:t xml:space="preserve"> – основной заработной платы и дополнительной в виде премий и надбавок за работу в выходные и праздничные дни, а также перевыполнение плана.  </w:t>
      </w:r>
      <w:r w:rsidRPr="00C922A6">
        <w:rPr>
          <w:sz w:val="28"/>
          <w:szCs w:val="28"/>
        </w:rPr>
        <w:t xml:space="preserve"> Таким образом, каждый работник заинтересован в результатах работы фирмы в целом и может высказывать претензии по недостаткам других подразделений, неудовлетворительной организации работы. </w:t>
      </w:r>
    </w:p>
    <w:p w:rsidR="00BF29C9" w:rsidRPr="001956F9" w:rsidRDefault="00BF29C9" w:rsidP="00BF29C9">
      <w:pPr>
        <w:tabs>
          <w:tab w:val="left" w:pos="720"/>
        </w:tabs>
        <w:spacing w:line="360" w:lineRule="auto"/>
        <w:ind w:firstLine="709"/>
        <w:jc w:val="both"/>
        <w:rPr>
          <w:sz w:val="28"/>
          <w:szCs w:val="28"/>
        </w:rPr>
      </w:pPr>
      <w:r w:rsidRPr="001956F9">
        <w:rPr>
          <w:sz w:val="28"/>
          <w:szCs w:val="28"/>
        </w:rPr>
        <w:t>Основная цель в процессе организации управления персоналом – регламентация деятельности работника, которая определяется должностной инструкцией.</w:t>
      </w:r>
    </w:p>
    <w:p w:rsidR="00BF29C9" w:rsidRPr="001956F9" w:rsidRDefault="00BF29C9" w:rsidP="00BF29C9">
      <w:pPr>
        <w:tabs>
          <w:tab w:val="left" w:pos="720"/>
        </w:tabs>
        <w:spacing w:line="360" w:lineRule="auto"/>
        <w:ind w:firstLine="709"/>
        <w:jc w:val="both"/>
        <w:rPr>
          <w:sz w:val="28"/>
          <w:szCs w:val="28"/>
        </w:rPr>
      </w:pPr>
      <w:r w:rsidRPr="001956F9">
        <w:rPr>
          <w:sz w:val="28"/>
          <w:szCs w:val="28"/>
        </w:rPr>
        <w:lastRenderedPageBreak/>
        <w:t xml:space="preserve">В ОАО </w:t>
      </w:r>
      <w:r>
        <w:rPr>
          <w:sz w:val="28"/>
          <w:szCs w:val="28"/>
        </w:rPr>
        <w:t xml:space="preserve">«Мценский литейный завод» </w:t>
      </w:r>
      <w:r w:rsidRPr="001956F9">
        <w:rPr>
          <w:sz w:val="28"/>
          <w:szCs w:val="28"/>
        </w:rPr>
        <w:t>разработаны положения об отделах, службах, участках, цехах в объёмах, требуемых установленными стандартами.</w:t>
      </w:r>
    </w:p>
    <w:p w:rsidR="00BF29C9" w:rsidRPr="001956F9" w:rsidRDefault="00BF29C9" w:rsidP="00BF29C9">
      <w:pPr>
        <w:tabs>
          <w:tab w:val="left" w:pos="720"/>
        </w:tabs>
        <w:spacing w:line="360" w:lineRule="auto"/>
        <w:ind w:firstLine="709"/>
        <w:jc w:val="both"/>
        <w:rPr>
          <w:sz w:val="28"/>
          <w:szCs w:val="28"/>
        </w:rPr>
      </w:pPr>
      <w:r w:rsidRPr="001956F9">
        <w:rPr>
          <w:sz w:val="28"/>
          <w:szCs w:val="28"/>
        </w:rPr>
        <w:t xml:space="preserve">Для обеспечения выполнения функций указанных подразделений разработаны должностные инструкции для всего персонала, обеспечивающего работу структурных подразделений. </w:t>
      </w:r>
    </w:p>
    <w:p w:rsidR="00BF29C9" w:rsidRPr="001956F9" w:rsidRDefault="00BF29C9" w:rsidP="00BF29C9">
      <w:pPr>
        <w:tabs>
          <w:tab w:val="left" w:pos="720"/>
        </w:tabs>
        <w:spacing w:line="360" w:lineRule="auto"/>
        <w:ind w:firstLine="709"/>
        <w:jc w:val="both"/>
        <w:rPr>
          <w:sz w:val="28"/>
          <w:szCs w:val="28"/>
        </w:rPr>
      </w:pPr>
      <w:r w:rsidRPr="001956F9">
        <w:rPr>
          <w:sz w:val="28"/>
          <w:szCs w:val="28"/>
        </w:rPr>
        <w:t>Указанные должностные инструкции (пересматриваемые каждые 3 года или в случае изменений условий работы) вручаются под роспись каждому исполнителю.</w:t>
      </w:r>
    </w:p>
    <w:p w:rsidR="00BF29C9" w:rsidRPr="001956F9" w:rsidRDefault="00BF29C9" w:rsidP="00BF29C9">
      <w:pPr>
        <w:tabs>
          <w:tab w:val="left" w:pos="720"/>
        </w:tabs>
        <w:spacing w:line="360" w:lineRule="auto"/>
        <w:ind w:firstLine="709"/>
        <w:jc w:val="both"/>
        <w:rPr>
          <w:sz w:val="28"/>
          <w:szCs w:val="28"/>
        </w:rPr>
      </w:pPr>
      <w:r w:rsidRPr="001956F9">
        <w:rPr>
          <w:sz w:val="28"/>
          <w:szCs w:val="28"/>
        </w:rPr>
        <w:t>Должностная инструкция</w:t>
      </w:r>
      <w:r w:rsidRPr="001956F9">
        <w:t xml:space="preserve"> </w:t>
      </w:r>
      <w:r w:rsidRPr="001956F9">
        <w:rPr>
          <w:sz w:val="28"/>
          <w:szCs w:val="28"/>
        </w:rPr>
        <w:t xml:space="preserve">мастера электромонтажной мастерской ОАО </w:t>
      </w:r>
      <w:r>
        <w:rPr>
          <w:sz w:val="28"/>
          <w:szCs w:val="28"/>
        </w:rPr>
        <w:t>«Мценский литейный завод»</w:t>
      </w:r>
      <w:r w:rsidRPr="001956F9">
        <w:rPr>
          <w:sz w:val="28"/>
          <w:szCs w:val="28"/>
        </w:rPr>
        <w:t xml:space="preserve"> представлена в приложении 3.</w:t>
      </w:r>
    </w:p>
    <w:p w:rsidR="00BF29C9" w:rsidRPr="001956F9" w:rsidRDefault="00BF29C9" w:rsidP="00BF29C9">
      <w:pPr>
        <w:tabs>
          <w:tab w:val="left" w:pos="720"/>
        </w:tabs>
        <w:spacing w:line="360" w:lineRule="auto"/>
        <w:ind w:firstLine="709"/>
        <w:jc w:val="both"/>
        <w:rPr>
          <w:sz w:val="28"/>
          <w:szCs w:val="28"/>
        </w:rPr>
      </w:pPr>
      <w:r w:rsidRPr="001956F9">
        <w:rPr>
          <w:sz w:val="28"/>
          <w:szCs w:val="28"/>
        </w:rPr>
        <w:t>Особенностью должностной инструкции является то, что она составляется по ГОСТу.</w:t>
      </w:r>
    </w:p>
    <w:p w:rsidR="00BF29C9" w:rsidRPr="001956F9" w:rsidRDefault="00BF29C9" w:rsidP="00BF29C9">
      <w:pPr>
        <w:spacing w:line="360" w:lineRule="auto"/>
        <w:ind w:firstLine="709"/>
        <w:jc w:val="both"/>
        <w:rPr>
          <w:sz w:val="28"/>
          <w:szCs w:val="28"/>
        </w:rPr>
      </w:pPr>
      <w:r w:rsidRPr="001956F9">
        <w:rPr>
          <w:sz w:val="28"/>
          <w:szCs w:val="28"/>
        </w:rPr>
        <w:t>Концепцию как долгосрочной (стратегической), так и текущей кадровой политики можно реализовать с помощью кадрового планирования, которое позволяет согласовывать и уравновешивать интересы работодателей и работников.</w:t>
      </w:r>
    </w:p>
    <w:p w:rsidR="00BF29C9" w:rsidRPr="001956F9" w:rsidRDefault="00BF29C9" w:rsidP="00BF29C9">
      <w:pPr>
        <w:spacing w:line="360" w:lineRule="auto"/>
        <w:ind w:firstLine="709"/>
        <w:jc w:val="both"/>
        <w:rPr>
          <w:sz w:val="28"/>
          <w:szCs w:val="28"/>
        </w:rPr>
      </w:pPr>
      <w:r w:rsidRPr="001956F9">
        <w:rPr>
          <w:sz w:val="28"/>
          <w:szCs w:val="28"/>
        </w:rPr>
        <w:t>Целью кадрового планирования является обеспечение работников рабочими местами в нужное время и в необходимом количестве в соответствии как с их способностями и склонностями, так и с требованиями производства.</w:t>
      </w:r>
    </w:p>
    <w:p w:rsidR="00BF29C9" w:rsidRPr="001956F9" w:rsidRDefault="00BF29C9" w:rsidP="00BF29C9">
      <w:pPr>
        <w:spacing w:line="360" w:lineRule="auto"/>
        <w:ind w:firstLine="709"/>
        <w:jc w:val="both"/>
        <w:rPr>
          <w:sz w:val="28"/>
          <w:szCs w:val="28"/>
        </w:rPr>
      </w:pPr>
      <w:r w:rsidRPr="001956F9">
        <w:rPr>
          <w:sz w:val="28"/>
          <w:szCs w:val="28"/>
        </w:rPr>
        <w:t>Кадровое планирование на предприятии необходимо для определения:</w:t>
      </w:r>
    </w:p>
    <w:p w:rsidR="00BF29C9" w:rsidRPr="001956F9" w:rsidRDefault="00BF29C9" w:rsidP="00BF29C9">
      <w:pPr>
        <w:pStyle w:val="21"/>
        <w:tabs>
          <w:tab w:val="left" w:pos="360"/>
        </w:tabs>
        <w:spacing w:line="360" w:lineRule="auto"/>
        <w:ind w:firstLine="709"/>
        <w:jc w:val="both"/>
        <w:rPr>
          <w:sz w:val="28"/>
          <w:szCs w:val="28"/>
        </w:rPr>
      </w:pPr>
      <w:r>
        <w:rPr>
          <w:sz w:val="28"/>
          <w:szCs w:val="28"/>
        </w:rPr>
        <w:t>1</w:t>
      </w:r>
      <w:r w:rsidRPr="001956F9">
        <w:rPr>
          <w:sz w:val="28"/>
          <w:szCs w:val="28"/>
        </w:rPr>
        <w:t xml:space="preserve"> Сколько работников, какой квалификации, когда и где необходимо    принять на работу;</w:t>
      </w:r>
    </w:p>
    <w:p w:rsidR="00BF29C9" w:rsidRPr="001956F9" w:rsidRDefault="00BF29C9" w:rsidP="00BF29C9">
      <w:pPr>
        <w:tabs>
          <w:tab w:val="left" w:pos="360"/>
        </w:tabs>
        <w:spacing w:line="360" w:lineRule="auto"/>
        <w:ind w:firstLine="709"/>
        <w:jc w:val="both"/>
        <w:rPr>
          <w:sz w:val="28"/>
          <w:szCs w:val="28"/>
        </w:rPr>
      </w:pPr>
      <w:r>
        <w:rPr>
          <w:sz w:val="28"/>
          <w:szCs w:val="28"/>
        </w:rPr>
        <w:t>2</w:t>
      </w:r>
      <w:r w:rsidRPr="001956F9">
        <w:rPr>
          <w:sz w:val="28"/>
          <w:szCs w:val="28"/>
        </w:rPr>
        <w:t xml:space="preserve"> Можно ли провести сокращение персонала;</w:t>
      </w:r>
    </w:p>
    <w:p w:rsidR="00BF29C9" w:rsidRPr="001956F9" w:rsidRDefault="00BF29C9" w:rsidP="00BF29C9">
      <w:pPr>
        <w:tabs>
          <w:tab w:val="left" w:pos="360"/>
        </w:tabs>
        <w:spacing w:line="360" w:lineRule="auto"/>
        <w:ind w:firstLine="709"/>
        <w:jc w:val="both"/>
        <w:rPr>
          <w:sz w:val="28"/>
          <w:szCs w:val="28"/>
        </w:rPr>
      </w:pPr>
      <w:r>
        <w:rPr>
          <w:sz w:val="28"/>
          <w:szCs w:val="28"/>
        </w:rPr>
        <w:t xml:space="preserve">3 </w:t>
      </w:r>
      <w:r w:rsidRPr="001956F9">
        <w:rPr>
          <w:sz w:val="28"/>
          <w:szCs w:val="28"/>
        </w:rPr>
        <w:t xml:space="preserve"> Как лучше решить вопросы повышения квалификации работников;</w:t>
      </w:r>
    </w:p>
    <w:p w:rsidR="00BF29C9" w:rsidRPr="001956F9" w:rsidRDefault="00BF29C9" w:rsidP="00BF29C9">
      <w:pPr>
        <w:tabs>
          <w:tab w:val="left" w:pos="720"/>
        </w:tabs>
        <w:spacing w:line="360" w:lineRule="auto"/>
        <w:ind w:firstLine="709"/>
        <w:jc w:val="both"/>
        <w:rPr>
          <w:sz w:val="28"/>
          <w:szCs w:val="28"/>
        </w:rPr>
      </w:pPr>
      <w:r>
        <w:rPr>
          <w:sz w:val="28"/>
          <w:szCs w:val="28"/>
        </w:rPr>
        <w:t xml:space="preserve"> 4 </w:t>
      </w:r>
      <w:r w:rsidRPr="001956F9">
        <w:rPr>
          <w:sz w:val="28"/>
          <w:szCs w:val="28"/>
        </w:rPr>
        <w:t xml:space="preserve"> Какие потребуются затраты на указанные выше мероприятия?</w:t>
      </w:r>
    </w:p>
    <w:p w:rsidR="00BF29C9" w:rsidRPr="001956F9" w:rsidRDefault="00BF29C9" w:rsidP="00BF29C9">
      <w:pPr>
        <w:spacing w:line="360" w:lineRule="auto"/>
        <w:ind w:firstLine="709"/>
        <w:jc w:val="both"/>
        <w:rPr>
          <w:sz w:val="28"/>
          <w:szCs w:val="28"/>
        </w:rPr>
      </w:pPr>
      <w:r w:rsidRPr="001956F9">
        <w:rPr>
          <w:sz w:val="28"/>
          <w:szCs w:val="28"/>
        </w:rPr>
        <w:lastRenderedPageBreak/>
        <w:t>Для решения указанных целей была разработана следующая структура (рис. 3). С её помощью осуществляется целый ряд мероприятий, объединяющийся в оперативный план работы с персоналом.</w:t>
      </w:r>
    </w:p>
    <w:p w:rsidR="00BF29C9" w:rsidRPr="001956F9" w:rsidRDefault="00BF29C9" w:rsidP="00BF29C9">
      <w:pPr>
        <w:tabs>
          <w:tab w:val="left" w:pos="540"/>
        </w:tabs>
        <w:spacing w:line="360" w:lineRule="auto"/>
        <w:ind w:firstLine="709"/>
        <w:jc w:val="both"/>
        <w:rPr>
          <w:sz w:val="28"/>
          <w:szCs w:val="28"/>
        </w:rPr>
      </w:pPr>
      <w:r w:rsidRPr="001956F9">
        <w:rPr>
          <w:sz w:val="28"/>
          <w:szCs w:val="28"/>
        </w:rPr>
        <w:t>Для разработки оперативного плана были собраны исходные данные, а именно о:</w:t>
      </w:r>
    </w:p>
    <w:p w:rsidR="00BF29C9" w:rsidRPr="001956F9" w:rsidRDefault="00BF29C9" w:rsidP="00BF29C9">
      <w:pPr>
        <w:numPr>
          <w:ilvl w:val="0"/>
          <w:numId w:val="18"/>
        </w:numPr>
        <w:tabs>
          <w:tab w:val="left" w:pos="540"/>
        </w:tabs>
        <w:spacing w:line="360" w:lineRule="auto"/>
        <w:ind w:left="0" w:firstLine="709"/>
        <w:jc w:val="both"/>
        <w:rPr>
          <w:sz w:val="28"/>
          <w:szCs w:val="28"/>
        </w:rPr>
      </w:pPr>
      <w:r w:rsidRPr="001956F9">
        <w:rPr>
          <w:sz w:val="28"/>
          <w:szCs w:val="28"/>
        </w:rPr>
        <w:t>Постоянном составе персонала (ФИО, место жительства, возрасте, времени поступления на работу);</w:t>
      </w:r>
    </w:p>
    <w:p w:rsidR="00BF29C9" w:rsidRPr="001956F9" w:rsidRDefault="00BF29C9" w:rsidP="00BF29C9">
      <w:pPr>
        <w:numPr>
          <w:ilvl w:val="0"/>
          <w:numId w:val="18"/>
        </w:numPr>
        <w:tabs>
          <w:tab w:val="left" w:pos="540"/>
        </w:tabs>
        <w:spacing w:line="360" w:lineRule="auto"/>
        <w:ind w:left="0" w:firstLine="709"/>
        <w:jc w:val="both"/>
        <w:rPr>
          <w:sz w:val="28"/>
          <w:szCs w:val="28"/>
        </w:rPr>
      </w:pPr>
      <w:r w:rsidRPr="001956F9">
        <w:rPr>
          <w:sz w:val="28"/>
          <w:szCs w:val="28"/>
        </w:rPr>
        <w:t xml:space="preserve">Структуре персонала (квалификация, пол, возраст, национальность, наличия инвалидов, удельный вес рабочих, </w:t>
      </w:r>
      <w:r w:rsidR="00343251">
        <w:rPr>
          <w:sz w:val="28"/>
          <w:szCs w:val="28"/>
        </w:rPr>
        <w:t>с</w:t>
      </w:r>
      <w:r w:rsidRPr="001956F9">
        <w:rPr>
          <w:sz w:val="28"/>
          <w:szCs w:val="28"/>
        </w:rPr>
        <w:t>лужащих, ИТР, высококвалифицированных работников);</w:t>
      </w:r>
    </w:p>
    <w:p w:rsidR="00BF29C9" w:rsidRPr="001956F9" w:rsidRDefault="00BF29C9" w:rsidP="00BF29C9">
      <w:pPr>
        <w:numPr>
          <w:ilvl w:val="0"/>
          <w:numId w:val="18"/>
        </w:numPr>
        <w:tabs>
          <w:tab w:val="left" w:pos="540"/>
        </w:tabs>
        <w:spacing w:line="360" w:lineRule="auto"/>
        <w:ind w:left="0" w:firstLine="709"/>
        <w:jc w:val="both"/>
        <w:rPr>
          <w:sz w:val="28"/>
          <w:szCs w:val="28"/>
        </w:rPr>
      </w:pPr>
      <w:r w:rsidRPr="001956F9">
        <w:rPr>
          <w:sz w:val="28"/>
          <w:szCs w:val="28"/>
        </w:rPr>
        <w:t>Текучесть кадров;</w:t>
      </w:r>
    </w:p>
    <w:p w:rsidR="00BF29C9" w:rsidRPr="001956F9" w:rsidRDefault="00BF29C9" w:rsidP="00BF29C9">
      <w:pPr>
        <w:numPr>
          <w:ilvl w:val="0"/>
          <w:numId w:val="18"/>
        </w:numPr>
        <w:tabs>
          <w:tab w:val="left" w:pos="540"/>
        </w:tabs>
        <w:spacing w:line="360" w:lineRule="auto"/>
        <w:ind w:left="0" w:firstLine="709"/>
        <w:jc w:val="both"/>
        <w:rPr>
          <w:sz w:val="28"/>
          <w:szCs w:val="28"/>
        </w:rPr>
      </w:pPr>
      <w:r w:rsidRPr="001956F9">
        <w:rPr>
          <w:sz w:val="28"/>
          <w:szCs w:val="28"/>
        </w:rPr>
        <w:t>Потери времени (простои, болезнь);</w:t>
      </w:r>
    </w:p>
    <w:p w:rsidR="00BF29C9" w:rsidRPr="001956F9" w:rsidRDefault="00BF29C9" w:rsidP="00BF29C9">
      <w:pPr>
        <w:numPr>
          <w:ilvl w:val="0"/>
          <w:numId w:val="18"/>
        </w:numPr>
        <w:tabs>
          <w:tab w:val="left" w:pos="540"/>
        </w:tabs>
        <w:spacing w:line="360" w:lineRule="auto"/>
        <w:ind w:left="0" w:firstLine="709"/>
        <w:jc w:val="both"/>
        <w:rPr>
          <w:sz w:val="28"/>
          <w:szCs w:val="28"/>
        </w:rPr>
      </w:pPr>
      <w:r w:rsidRPr="001956F9">
        <w:rPr>
          <w:sz w:val="28"/>
          <w:szCs w:val="28"/>
        </w:rPr>
        <w:t>Постоянном составе персонала (ФИО, место жительства, возрасте, времени поступления на работу);</w:t>
      </w:r>
    </w:p>
    <w:p w:rsidR="00BF29C9" w:rsidRPr="001956F9" w:rsidRDefault="00BF29C9" w:rsidP="00BF29C9">
      <w:pPr>
        <w:numPr>
          <w:ilvl w:val="0"/>
          <w:numId w:val="18"/>
        </w:numPr>
        <w:tabs>
          <w:tab w:val="left" w:pos="540"/>
        </w:tabs>
        <w:spacing w:line="360" w:lineRule="auto"/>
        <w:ind w:left="0" w:firstLine="709"/>
        <w:jc w:val="both"/>
        <w:rPr>
          <w:sz w:val="28"/>
          <w:szCs w:val="28"/>
        </w:rPr>
      </w:pPr>
      <w:r w:rsidRPr="001956F9">
        <w:rPr>
          <w:sz w:val="28"/>
          <w:szCs w:val="28"/>
        </w:rPr>
        <w:t xml:space="preserve">Структуре персонала (квалификация, пол, возраст, национальность, наличия инвалидов, удельный вес рабочих, </w:t>
      </w:r>
      <w:r w:rsidR="003D5350">
        <w:rPr>
          <w:sz w:val="28"/>
          <w:szCs w:val="28"/>
        </w:rPr>
        <w:t>с</w:t>
      </w:r>
      <w:r w:rsidRPr="001956F9">
        <w:rPr>
          <w:sz w:val="28"/>
          <w:szCs w:val="28"/>
        </w:rPr>
        <w:t>лужащих, ИТР, высококвалифицированных работников);</w:t>
      </w:r>
    </w:p>
    <w:p w:rsidR="00BF29C9" w:rsidRPr="001956F9" w:rsidRDefault="00BF29C9" w:rsidP="00BF29C9">
      <w:pPr>
        <w:numPr>
          <w:ilvl w:val="0"/>
          <w:numId w:val="18"/>
        </w:numPr>
        <w:tabs>
          <w:tab w:val="left" w:pos="540"/>
        </w:tabs>
        <w:spacing w:line="360" w:lineRule="auto"/>
        <w:ind w:left="0" w:firstLine="709"/>
        <w:jc w:val="both"/>
        <w:rPr>
          <w:sz w:val="28"/>
          <w:szCs w:val="28"/>
        </w:rPr>
      </w:pPr>
      <w:r w:rsidRPr="001956F9">
        <w:rPr>
          <w:sz w:val="28"/>
          <w:szCs w:val="28"/>
        </w:rPr>
        <w:t>Текучесть кадров;</w:t>
      </w:r>
    </w:p>
    <w:p w:rsidR="00BF29C9" w:rsidRPr="001956F9" w:rsidRDefault="00BF29C9" w:rsidP="00BF29C9">
      <w:pPr>
        <w:numPr>
          <w:ilvl w:val="0"/>
          <w:numId w:val="18"/>
        </w:numPr>
        <w:tabs>
          <w:tab w:val="left" w:pos="540"/>
        </w:tabs>
        <w:spacing w:line="360" w:lineRule="auto"/>
        <w:ind w:left="0" w:firstLine="709"/>
        <w:jc w:val="both"/>
        <w:rPr>
          <w:sz w:val="28"/>
          <w:szCs w:val="28"/>
        </w:rPr>
      </w:pPr>
      <w:r w:rsidRPr="001956F9">
        <w:rPr>
          <w:sz w:val="28"/>
          <w:szCs w:val="28"/>
        </w:rPr>
        <w:t>Потери времени (простои, болезнь);</w:t>
      </w:r>
    </w:p>
    <w:p w:rsidR="00BF29C9" w:rsidRPr="001956F9" w:rsidRDefault="00BF29C9" w:rsidP="00BF29C9">
      <w:pPr>
        <w:numPr>
          <w:ilvl w:val="0"/>
          <w:numId w:val="18"/>
        </w:numPr>
        <w:tabs>
          <w:tab w:val="left" w:pos="540"/>
        </w:tabs>
        <w:spacing w:line="360" w:lineRule="auto"/>
        <w:ind w:left="0" w:firstLine="709"/>
        <w:jc w:val="both"/>
        <w:rPr>
          <w:sz w:val="28"/>
          <w:szCs w:val="28"/>
        </w:rPr>
      </w:pPr>
      <w:r w:rsidRPr="001956F9">
        <w:rPr>
          <w:sz w:val="28"/>
          <w:szCs w:val="28"/>
        </w:rPr>
        <w:t>Продолжительность рабочего дня;</w:t>
      </w:r>
    </w:p>
    <w:p w:rsidR="00BF29C9" w:rsidRPr="001956F9" w:rsidRDefault="00BF29C9" w:rsidP="00BF29C9">
      <w:pPr>
        <w:numPr>
          <w:ilvl w:val="0"/>
          <w:numId w:val="18"/>
        </w:numPr>
        <w:tabs>
          <w:tab w:val="left" w:pos="540"/>
        </w:tabs>
        <w:spacing w:line="360" w:lineRule="auto"/>
        <w:ind w:left="0" w:firstLine="709"/>
        <w:jc w:val="both"/>
        <w:rPr>
          <w:sz w:val="28"/>
          <w:szCs w:val="28"/>
        </w:rPr>
      </w:pPr>
      <w:r w:rsidRPr="001956F9">
        <w:rPr>
          <w:sz w:val="28"/>
          <w:szCs w:val="28"/>
        </w:rPr>
        <w:t>Заработная плата рабочих и служащих (структура заработной платы, дополнительная з/плата, надбавки, тариф);</w:t>
      </w:r>
    </w:p>
    <w:p w:rsidR="00BF29C9" w:rsidRPr="001956F9" w:rsidRDefault="00BF29C9" w:rsidP="00BF29C9">
      <w:pPr>
        <w:numPr>
          <w:ilvl w:val="0"/>
          <w:numId w:val="18"/>
        </w:numPr>
        <w:tabs>
          <w:tab w:val="left" w:pos="540"/>
        </w:tabs>
        <w:spacing w:line="360" w:lineRule="auto"/>
        <w:ind w:left="0" w:firstLine="709"/>
        <w:jc w:val="both"/>
        <w:rPr>
          <w:sz w:val="28"/>
          <w:szCs w:val="28"/>
        </w:rPr>
      </w:pPr>
      <w:r w:rsidRPr="001956F9">
        <w:rPr>
          <w:sz w:val="28"/>
          <w:szCs w:val="28"/>
        </w:rPr>
        <w:t>Социальные услуги (по закону и за счёт производства).</w:t>
      </w:r>
    </w:p>
    <w:p w:rsidR="00BF29C9" w:rsidRDefault="00BF29C9" w:rsidP="00BF29C9">
      <w:pPr>
        <w:spacing w:line="360" w:lineRule="auto"/>
        <w:ind w:firstLine="709"/>
        <w:jc w:val="both"/>
        <w:rPr>
          <w:sz w:val="28"/>
          <w:szCs w:val="28"/>
        </w:rPr>
      </w:pPr>
    </w:p>
    <w:p w:rsidR="00B81654" w:rsidRDefault="00B81654" w:rsidP="00BF29C9">
      <w:pPr>
        <w:spacing w:line="360" w:lineRule="auto"/>
        <w:ind w:firstLine="709"/>
        <w:jc w:val="both"/>
        <w:rPr>
          <w:sz w:val="28"/>
          <w:szCs w:val="28"/>
        </w:rPr>
      </w:pPr>
    </w:p>
    <w:p w:rsidR="00B81654" w:rsidRDefault="00B81654" w:rsidP="00BF29C9">
      <w:pPr>
        <w:spacing w:line="360" w:lineRule="auto"/>
        <w:ind w:firstLine="709"/>
        <w:jc w:val="both"/>
        <w:rPr>
          <w:sz w:val="28"/>
          <w:szCs w:val="28"/>
        </w:rPr>
      </w:pPr>
    </w:p>
    <w:p w:rsidR="00B81654" w:rsidRDefault="00B81654" w:rsidP="00BF29C9">
      <w:pPr>
        <w:spacing w:line="360" w:lineRule="auto"/>
        <w:ind w:firstLine="709"/>
        <w:jc w:val="both"/>
        <w:rPr>
          <w:sz w:val="28"/>
          <w:szCs w:val="28"/>
        </w:rPr>
      </w:pPr>
    </w:p>
    <w:p w:rsidR="00343251" w:rsidRDefault="00343251" w:rsidP="00BF29C9">
      <w:pPr>
        <w:spacing w:line="360" w:lineRule="auto"/>
        <w:ind w:firstLine="709"/>
        <w:jc w:val="both"/>
        <w:rPr>
          <w:sz w:val="28"/>
          <w:szCs w:val="28"/>
        </w:rPr>
      </w:pPr>
    </w:p>
    <w:p w:rsidR="00343251" w:rsidRDefault="00343251" w:rsidP="00BF29C9">
      <w:pPr>
        <w:spacing w:line="360" w:lineRule="auto"/>
        <w:ind w:firstLine="709"/>
        <w:jc w:val="both"/>
        <w:rPr>
          <w:sz w:val="28"/>
          <w:szCs w:val="28"/>
        </w:rPr>
      </w:pPr>
    </w:p>
    <w:p w:rsidR="00B81654" w:rsidRDefault="00B81654" w:rsidP="00BF29C9">
      <w:pPr>
        <w:spacing w:line="360" w:lineRule="auto"/>
        <w:ind w:firstLine="709"/>
        <w:jc w:val="both"/>
        <w:rPr>
          <w:sz w:val="28"/>
          <w:szCs w:val="28"/>
        </w:rPr>
      </w:pPr>
    </w:p>
    <w:p w:rsidR="00B81654" w:rsidRDefault="00B81654" w:rsidP="00BF29C9">
      <w:pPr>
        <w:spacing w:line="360" w:lineRule="auto"/>
        <w:ind w:firstLine="709"/>
        <w:jc w:val="both"/>
        <w:rPr>
          <w:sz w:val="28"/>
          <w:szCs w:val="28"/>
        </w:rPr>
      </w:pPr>
    </w:p>
    <w:p w:rsidR="00BF29C9" w:rsidRDefault="00691831" w:rsidP="00BF29C9">
      <w:pPr>
        <w:spacing w:line="360" w:lineRule="auto"/>
        <w:ind w:firstLine="900"/>
        <w:jc w:val="both"/>
        <w:rPr>
          <w:sz w:val="28"/>
          <w:szCs w:val="28"/>
        </w:rPr>
      </w:pPr>
      <w:r>
        <w:rPr>
          <w:noProof/>
        </w:rPr>
        <w:pict>
          <v:group id="_x0000_s1177" style="position:absolute;left:0;text-align:left;margin-left:9pt;margin-top:2.85pt;width:396pt;height:540pt;z-index:251610624" coordorigin="2241,4194" coordsize="7920,10800">
            <v:rect id="_x0000_s1178" style="position:absolute;left:2421;top:4194;width:3600;height:540">
              <v:textbox>
                <w:txbxContent>
                  <w:p w:rsidR="00BF29C9" w:rsidRDefault="00BF29C9" w:rsidP="00BF29C9">
                    <w:pPr>
                      <w:pStyle w:val="21"/>
                    </w:pPr>
                    <w:r>
                      <w:t>Сбор информации о персонале</w:t>
                    </w:r>
                  </w:p>
                </w:txbxContent>
              </v:textbox>
            </v:rect>
            <v:rect id="_x0000_s1179" style="position:absolute;left:2421;top:5094;width:3600;height:540">
              <v:textbox>
                <w:txbxContent>
                  <w:p w:rsidR="00BF29C9" w:rsidRDefault="00BF29C9" w:rsidP="00BF29C9">
                    <w:pPr>
                      <w:jc w:val="center"/>
                    </w:pPr>
                    <w:r>
                      <w:t>Цели производства</w:t>
                    </w:r>
                  </w:p>
                </w:txbxContent>
              </v:textbox>
            </v:rect>
            <v:rect id="_x0000_s1180" style="position:absolute;left:2421;top:10314;width:3600;height:720">
              <v:textbox>
                <w:txbxContent>
                  <w:p w:rsidR="00BF29C9" w:rsidRDefault="00BF29C9" w:rsidP="00BF29C9">
                    <w:pPr>
                      <w:pStyle w:val="21"/>
                    </w:pPr>
                    <w:r>
                      <w:t>Спланировать обучение, повышение квалификации</w:t>
                    </w:r>
                  </w:p>
                </w:txbxContent>
              </v:textbox>
            </v:rect>
            <v:rect id="_x0000_s1181" style="position:absolute;left:2421;top:9234;width:3600;height:720">
              <v:textbox>
                <w:txbxContent>
                  <w:p w:rsidR="00BF29C9" w:rsidRDefault="00BF29C9" w:rsidP="00BF29C9">
                    <w:pPr>
                      <w:pStyle w:val="21"/>
                    </w:pPr>
                    <w:r>
                      <w:t>Спланировать использование персонала</w:t>
                    </w:r>
                  </w:p>
                </w:txbxContent>
              </v:textbox>
            </v:rect>
            <v:rect id="_x0000_s1182" style="position:absolute;left:2421;top:12474;width:3600;height:540">
              <v:textbox>
                <w:txbxContent>
                  <w:p w:rsidR="00BF29C9" w:rsidRDefault="00BF29C9" w:rsidP="00BF29C9">
                    <w:r>
                      <w:t>Спланировать резерв персонала</w:t>
                    </w:r>
                  </w:p>
                </w:txbxContent>
              </v:textbox>
            </v:rect>
            <v:rect id="_x0000_s1183" style="position:absolute;left:2421;top:11394;width:3600;height:720">
              <v:textbox>
                <w:txbxContent>
                  <w:p w:rsidR="00BF29C9" w:rsidRDefault="00BF29C9" w:rsidP="00BF29C9">
                    <w:pPr>
                      <w:pStyle w:val="21"/>
                    </w:pPr>
                    <w:r>
                      <w:t>Спланировать адаптацию персонала, высвобождение</w:t>
                    </w:r>
                  </w:p>
                </w:txbxContent>
              </v:textbox>
            </v:rect>
            <v:rect id="_x0000_s1184" style="position:absolute;left:2421;top:5994;width:3600;height:1080">
              <v:textbox>
                <w:txbxContent>
                  <w:p w:rsidR="00BF29C9" w:rsidRDefault="00BF29C9" w:rsidP="00BF29C9">
                    <w:pPr>
                      <w:pStyle w:val="21"/>
                    </w:pPr>
                    <w:r>
                      <w:t>Достаточно ли персонала для выполнения производственных задач</w:t>
                    </w:r>
                  </w:p>
                </w:txbxContent>
              </v:textbox>
            </v:rect>
            <v:rect id="_x0000_s1185" style="position:absolute;left:2421;top:8154;width:3600;height:720">
              <v:textbox>
                <w:txbxContent>
                  <w:p w:rsidR="00BF29C9" w:rsidRDefault="00BF29C9" w:rsidP="00BF29C9">
                    <w:pPr>
                      <w:pStyle w:val="21"/>
                    </w:pPr>
                    <w:r>
                      <w:t>Определить потребность в персонале</w:t>
                    </w:r>
                  </w:p>
                </w:txbxContent>
              </v:textbox>
            </v:rect>
            <v:rect id="_x0000_s1186" style="position:absolute;left:2421;top:7254;width:3600;height:720">
              <v:textbox>
                <w:txbxContent>
                  <w:p w:rsidR="00BF29C9" w:rsidRDefault="00BF29C9" w:rsidP="00BF29C9">
                    <w:pPr>
                      <w:pStyle w:val="21"/>
                    </w:pPr>
                    <w:r>
                      <w:t>Реальность укомплектования нужных кадров</w:t>
                    </w:r>
                  </w:p>
                </w:txbxContent>
              </v:textbox>
            </v:rect>
            <v:rect id="_x0000_s1187" style="position:absolute;left:2421;top:14454;width:3600;height:540">
              <v:textbox>
                <w:txbxContent>
                  <w:p w:rsidR="00BF29C9" w:rsidRDefault="00BF29C9" w:rsidP="00BF29C9">
                    <w:pPr>
                      <w:jc w:val="center"/>
                    </w:pPr>
                    <w:r>
                      <w:t>Определить контроль</w:t>
                    </w:r>
                  </w:p>
                </w:txbxContent>
              </v:textbox>
            </v:rect>
            <v:rect id="_x0000_s1188" style="position:absolute;left:2421;top:13374;width:3600;height:720">
              <v:textbox>
                <w:txbxContent>
                  <w:p w:rsidR="00BF29C9" w:rsidRDefault="00BF29C9" w:rsidP="00BF29C9">
                    <w:pPr>
                      <w:pStyle w:val="21"/>
                    </w:pPr>
                    <w:r>
                      <w:t>Запланировать расходы на персонал</w:t>
                    </w:r>
                  </w:p>
                </w:txbxContent>
              </v:textbox>
            </v:rect>
            <v:line id="_x0000_s1189" style="position:absolute" from="4221,4734" to="4221,5094">
              <v:stroke endarrow="block"/>
            </v:line>
            <v:line id="_x0000_s1190" style="position:absolute" from="4221,5634" to="4221,5994">
              <v:stroke endarrow="block"/>
            </v:line>
            <v:line id="_x0000_s1191" style="position:absolute" from="4221,7074" to="4221,7254">
              <v:stroke endarrow="block"/>
            </v:line>
            <v:line id="_x0000_s1192" style="position:absolute" from="4221,8874" to="4221,9234">
              <v:stroke endarrow="block"/>
            </v:line>
            <v:line id="_x0000_s1193" style="position:absolute" from="4221,7974" to="4221,8154">
              <v:stroke endarrow="block"/>
            </v:line>
            <v:line id="_x0000_s1194" style="position:absolute" from="4221,12114" to="4221,12474">
              <v:stroke endarrow="block"/>
            </v:line>
            <v:line id="_x0000_s1195" style="position:absolute" from="4221,11034" to="4221,11394">
              <v:stroke endarrow="block"/>
            </v:line>
            <v:line id="_x0000_s1196" style="position:absolute" from="4221,9954" to="4221,10314">
              <v:stroke endarrow="block"/>
            </v:line>
            <v:line id="_x0000_s1197" style="position:absolute" from="4221,13014" to="4221,13374">
              <v:stroke endarrow="block"/>
            </v:line>
            <v:line id="_x0000_s1198" style="position:absolute" from="4221,14094" to="4221,14454">
              <v:stroke endarrow="block"/>
            </v:line>
            <v:rect id="_x0000_s1199" style="position:absolute;left:6921;top:5634;width:3240;height:1080">
              <v:textbox>
                <w:txbxContent>
                  <w:p w:rsidR="00BF29C9" w:rsidRDefault="00BF29C9" w:rsidP="00BF29C9">
                    <w:pPr>
                      <w:jc w:val="center"/>
                    </w:pPr>
                    <w:r>
                      <w:t>Внести корректировку в производственную программу</w:t>
                    </w:r>
                  </w:p>
                </w:txbxContent>
              </v:textbox>
            </v:rect>
            <v:line id="_x0000_s1200" style="position:absolute;flip:y" from="8361,4914" to="8361,5634"/>
            <v:line id="_x0000_s1201" style="position:absolute;flip:x" from="4221,4914" to="8361,4914">
              <v:stroke endarrow="block"/>
            </v:line>
            <v:line id="_x0000_s1202" style="position:absolute" from="8361,6714" to="8361,7614"/>
            <v:line id="_x0000_s1203" style="position:absolute;flip:x" from="6021,7614" to="8361,7614">
              <v:stroke endarrow="block"/>
            </v:line>
            <v:line id="_x0000_s1204" style="position:absolute;flip:x" from="2241,14814" to="2421,14814"/>
            <v:line id="_x0000_s1205" style="position:absolute;flip:y" from="2241,5814" to="2241,14814"/>
            <v:line id="_x0000_s1206" style="position:absolute" from="2241,5814" to="4221,5814">
              <v:stroke endarrow="block"/>
            </v:line>
          </v:group>
        </w:pict>
      </w:r>
    </w:p>
    <w:p w:rsidR="00BF29C9" w:rsidRDefault="00BF29C9" w:rsidP="00BF29C9">
      <w:pPr>
        <w:spacing w:line="360" w:lineRule="auto"/>
        <w:ind w:firstLine="900"/>
        <w:jc w:val="both"/>
        <w:rPr>
          <w:sz w:val="28"/>
          <w:szCs w:val="28"/>
        </w:rPr>
      </w:pPr>
    </w:p>
    <w:p w:rsidR="00BF29C9" w:rsidRDefault="00BF29C9" w:rsidP="00BF29C9">
      <w:pPr>
        <w:spacing w:line="360" w:lineRule="auto"/>
        <w:ind w:firstLine="900"/>
        <w:jc w:val="both"/>
        <w:rPr>
          <w:sz w:val="28"/>
          <w:szCs w:val="28"/>
        </w:rPr>
      </w:pPr>
    </w:p>
    <w:p w:rsidR="00BF29C9" w:rsidRDefault="00BF29C9" w:rsidP="00BF29C9">
      <w:pPr>
        <w:spacing w:line="360" w:lineRule="auto"/>
        <w:ind w:firstLine="900"/>
        <w:jc w:val="both"/>
        <w:rPr>
          <w:sz w:val="28"/>
          <w:szCs w:val="28"/>
        </w:rPr>
      </w:pPr>
    </w:p>
    <w:p w:rsidR="00BF29C9" w:rsidRDefault="00BF29C9" w:rsidP="00BF29C9">
      <w:pPr>
        <w:spacing w:line="360" w:lineRule="auto"/>
        <w:ind w:firstLine="900"/>
        <w:jc w:val="both"/>
        <w:rPr>
          <w:sz w:val="28"/>
          <w:szCs w:val="28"/>
        </w:rPr>
      </w:pPr>
      <w:r>
        <w:rPr>
          <w:sz w:val="28"/>
          <w:szCs w:val="28"/>
        </w:rPr>
        <w:t xml:space="preserve"> </w:t>
      </w:r>
    </w:p>
    <w:p w:rsidR="00BF29C9" w:rsidRDefault="00BF29C9" w:rsidP="00BF29C9">
      <w:pPr>
        <w:spacing w:line="360" w:lineRule="auto"/>
        <w:jc w:val="both"/>
        <w:rPr>
          <w:sz w:val="28"/>
          <w:szCs w:val="28"/>
        </w:rPr>
      </w:pPr>
    </w:p>
    <w:p w:rsidR="00BF29C9" w:rsidRDefault="00BF29C9" w:rsidP="00BF29C9">
      <w:pPr>
        <w:spacing w:line="360" w:lineRule="auto"/>
        <w:jc w:val="both"/>
        <w:rPr>
          <w:sz w:val="28"/>
          <w:szCs w:val="28"/>
        </w:rPr>
      </w:pPr>
    </w:p>
    <w:p w:rsidR="00BF29C9" w:rsidRDefault="00BF29C9" w:rsidP="00BF29C9">
      <w:pPr>
        <w:spacing w:line="360" w:lineRule="auto"/>
        <w:jc w:val="both"/>
        <w:rPr>
          <w:sz w:val="28"/>
          <w:szCs w:val="28"/>
        </w:rPr>
      </w:pPr>
    </w:p>
    <w:p w:rsidR="00BF29C9" w:rsidRDefault="00BF29C9" w:rsidP="00BF29C9">
      <w:pPr>
        <w:spacing w:line="360" w:lineRule="auto"/>
        <w:jc w:val="both"/>
        <w:rPr>
          <w:sz w:val="28"/>
          <w:szCs w:val="28"/>
        </w:rPr>
      </w:pPr>
    </w:p>
    <w:p w:rsidR="00BF29C9" w:rsidRDefault="00BF29C9" w:rsidP="00BF29C9">
      <w:pPr>
        <w:spacing w:line="360" w:lineRule="auto"/>
        <w:jc w:val="both"/>
        <w:rPr>
          <w:sz w:val="28"/>
          <w:szCs w:val="28"/>
        </w:rPr>
      </w:pPr>
    </w:p>
    <w:p w:rsidR="00BF29C9" w:rsidRDefault="00BF29C9" w:rsidP="00BF29C9">
      <w:pPr>
        <w:spacing w:line="360" w:lineRule="auto"/>
        <w:jc w:val="both"/>
        <w:rPr>
          <w:sz w:val="28"/>
          <w:szCs w:val="28"/>
        </w:rPr>
      </w:pPr>
    </w:p>
    <w:p w:rsidR="00BF29C9" w:rsidRDefault="00BF29C9" w:rsidP="00BF29C9">
      <w:pPr>
        <w:spacing w:line="360" w:lineRule="auto"/>
        <w:jc w:val="both"/>
        <w:rPr>
          <w:sz w:val="28"/>
          <w:szCs w:val="28"/>
        </w:rPr>
      </w:pPr>
    </w:p>
    <w:p w:rsidR="00BF29C9" w:rsidRDefault="00BF29C9" w:rsidP="00BF29C9">
      <w:pPr>
        <w:spacing w:line="360" w:lineRule="auto"/>
        <w:jc w:val="both"/>
        <w:rPr>
          <w:sz w:val="28"/>
          <w:szCs w:val="28"/>
        </w:rPr>
      </w:pPr>
    </w:p>
    <w:p w:rsidR="00BF29C9" w:rsidRDefault="00BF29C9" w:rsidP="00BF29C9">
      <w:pPr>
        <w:spacing w:line="360" w:lineRule="auto"/>
        <w:jc w:val="both"/>
        <w:rPr>
          <w:sz w:val="28"/>
          <w:szCs w:val="28"/>
        </w:rPr>
      </w:pPr>
    </w:p>
    <w:p w:rsidR="00BF29C9" w:rsidRDefault="00BF29C9" w:rsidP="00BF29C9">
      <w:pPr>
        <w:spacing w:line="360" w:lineRule="auto"/>
        <w:jc w:val="both"/>
        <w:rPr>
          <w:sz w:val="28"/>
          <w:szCs w:val="28"/>
        </w:rPr>
      </w:pPr>
    </w:p>
    <w:p w:rsidR="00BF29C9" w:rsidRDefault="00BF29C9" w:rsidP="00BF29C9">
      <w:pPr>
        <w:spacing w:line="360" w:lineRule="auto"/>
        <w:jc w:val="both"/>
        <w:rPr>
          <w:sz w:val="28"/>
          <w:szCs w:val="28"/>
        </w:rPr>
      </w:pPr>
    </w:p>
    <w:p w:rsidR="00BF29C9" w:rsidRDefault="00BF29C9" w:rsidP="00BF29C9">
      <w:pPr>
        <w:pStyle w:val="a9"/>
      </w:pPr>
    </w:p>
    <w:p w:rsidR="00BF29C9" w:rsidRDefault="00BF29C9" w:rsidP="00BF29C9">
      <w:pPr>
        <w:pStyle w:val="a9"/>
      </w:pPr>
    </w:p>
    <w:p w:rsidR="00BF29C9" w:rsidRDefault="00BF29C9" w:rsidP="00BF29C9">
      <w:pPr>
        <w:pStyle w:val="a9"/>
      </w:pPr>
    </w:p>
    <w:p w:rsidR="00BF29C9" w:rsidRDefault="00BF29C9" w:rsidP="00BF29C9">
      <w:pPr>
        <w:pStyle w:val="a9"/>
      </w:pPr>
    </w:p>
    <w:p w:rsidR="00BF29C9" w:rsidRDefault="00BF29C9" w:rsidP="00BF29C9">
      <w:pPr>
        <w:pStyle w:val="a9"/>
      </w:pPr>
    </w:p>
    <w:p w:rsidR="00BF29C9" w:rsidRDefault="00BF29C9" w:rsidP="00BF29C9">
      <w:pPr>
        <w:pStyle w:val="a9"/>
      </w:pPr>
    </w:p>
    <w:p w:rsidR="00BF29C9" w:rsidRDefault="00BF29C9" w:rsidP="00BF29C9">
      <w:pPr>
        <w:pStyle w:val="a9"/>
      </w:pPr>
    </w:p>
    <w:p w:rsidR="00BF29C9" w:rsidRDefault="00BF29C9" w:rsidP="00BF29C9">
      <w:pPr>
        <w:pStyle w:val="a9"/>
      </w:pPr>
    </w:p>
    <w:p w:rsidR="00BF29C9" w:rsidRDefault="00BF29C9" w:rsidP="00BF29C9">
      <w:pPr>
        <w:pStyle w:val="a9"/>
      </w:pPr>
      <w:r>
        <w:t>Рисунок 3 - Структура оперативного плана работы с персоналом в ОАО «Мценский литейный завод»</w:t>
      </w:r>
    </w:p>
    <w:p w:rsidR="00BF5B2B" w:rsidRDefault="00BF5B2B" w:rsidP="00BF5B2B">
      <w:pPr>
        <w:spacing w:line="360" w:lineRule="auto"/>
        <w:ind w:firstLine="709"/>
        <w:jc w:val="both"/>
        <w:rPr>
          <w:sz w:val="28"/>
          <w:szCs w:val="28"/>
        </w:rPr>
      </w:pPr>
      <w:r>
        <w:rPr>
          <w:sz w:val="28"/>
          <w:szCs w:val="28"/>
        </w:rPr>
        <w:t>Оценка потребности организации в персонале может носить качественный и количественный характер.</w:t>
      </w:r>
    </w:p>
    <w:p w:rsidR="00BF5B2B" w:rsidRDefault="00BF5B2B" w:rsidP="00BF5B2B">
      <w:pPr>
        <w:spacing w:line="360" w:lineRule="auto"/>
        <w:ind w:firstLine="709"/>
        <w:jc w:val="both"/>
        <w:rPr>
          <w:sz w:val="28"/>
          <w:szCs w:val="28"/>
        </w:rPr>
      </w:pPr>
      <w:r>
        <w:rPr>
          <w:sz w:val="28"/>
          <w:szCs w:val="28"/>
        </w:rPr>
        <w:lastRenderedPageBreak/>
        <w:t xml:space="preserve"> Проведем качественную оценку персонала ОАО «МЛЗ» по трем критериям: по возрасту, по образованию, по трудовому стажу. Для этого возьмем исходные данные на предприятии и определим удельный вес каждого исследуемого критерия в общем количестве персонала. Результаты отобразим в таблице 1.</w:t>
      </w:r>
    </w:p>
    <w:p w:rsidR="00BF5B2B" w:rsidRDefault="00BF5B2B" w:rsidP="00BF5B2B">
      <w:pPr>
        <w:spacing w:line="360" w:lineRule="auto"/>
        <w:ind w:firstLine="709"/>
        <w:jc w:val="both"/>
        <w:rPr>
          <w:sz w:val="28"/>
          <w:szCs w:val="28"/>
        </w:rPr>
      </w:pPr>
    </w:p>
    <w:p w:rsidR="00BF5B2B" w:rsidRDefault="00BF5B2B" w:rsidP="00BF5B2B">
      <w:pPr>
        <w:spacing w:line="360" w:lineRule="auto"/>
        <w:ind w:firstLine="709"/>
        <w:contextualSpacing/>
        <w:jc w:val="both"/>
        <w:rPr>
          <w:sz w:val="28"/>
          <w:szCs w:val="28"/>
        </w:rPr>
      </w:pPr>
      <w:r>
        <w:rPr>
          <w:sz w:val="28"/>
          <w:szCs w:val="28"/>
        </w:rPr>
        <w:t>Таблица 1 -  «Качественный состав трудовых ресурсов ОАО «МЛЗ»</w:t>
      </w:r>
    </w:p>
    <w:p w:rsidR="00150649" w:rsidRDefault="00150649" w:rsidP="00BF5B2B">
      <w:pPr>
        <w:spacing w:line="360" w:lineRule="auto"/>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701"/>
        <w:gridCol w:w="1559"/>
        <w:gridCol w:w="1418"/>
      </w:tblGrid>
      <w:tr w:rsidR="00BF5B2B" w:rsidTr="00BF5B2B">
        <w:trPr>
          <w:trHeight w:val="300"/>
        </w:trPr>
        <w:tc>
          <w:tcPr>
            <w:tcW w:w="3369" w:type="dxa"/>
            <w:vMerge w:val="restart"/>
          </w:tcPr>
          <w:p w:rsidR="00BF5B2B" w:rsidRPr="00BF5B2B" w:rsidRDefault="00BF5B2B" w:rsidP="00BF5B2B">
            <w:pPr>
              <w:spacing w:line="360" w:lineRule="auto"/>
              <w:contextualSpacing/>
              <w:jc w:val="center"/>
              <w:rPr>
                <w:sz w:val="28"/>
                <w:szCs w:val="28"/>
              </w:rPr>
            </w:pPr>
            <w:r w:rsidRPr="00BF5B2B">
              <w:rPr>
                <w:sz w:val="28"/>
                <w:szCs w:val="28"/>
              </w:rPr>
              <w:t>Группа работающих</w:t>
            </w:r>
          </w:p>
        </w:tc>
        <w:tc>
          <w:tcPr>
            <w:tcW w:w="3118" w:type="dxa"/>
            <w:gridSpan w:val="2"/>
            <w:tcBorders>
              <w:bottom w:val="single" w:sz="4" w:space="0" w:color="auto"/>
            </w:tcBorders>
          </w:tcPr>
          <w:p w:rsidR="00BF5B2B" w:rsidRPr="00BF5B2B" w:rsidRDefault="00BF5B2B" w:rsidP="00BF5B2B">
            <w:pPr>
              <w:spacing w:line="360" w:lineRule="auto"/>
              <w:contextualSpacing/>
              <w:jc w:val="center"/>
              <w:rPr>
                <w:sz w:val="28"/>
                <w:szCs w:val="28"/>
              </w:rPr>
            </w:pPr>
            <w:r w:rsidRPr="00BF5B2B">
              <w:rPr>
                <w:sz w:val="28"/>
                <w:szCs w:val="28"/>
              </w:rPr>
              <w:t>Численность на конец года, чел.</w:t>
            </w:r>
          </w:p>
        </w:tc>
        <w:tc>
          <w:tcPr>
            <w:tcW w:w="2977" w:type="dxa"/>
            <w:gridSpan w:val="2"/>
            <w:tcBorders>
              <w:bottom w:val="single" w:sz="4" w:space="0" w:color="auto"/>
            </w:tcBorders>
          </w:tcPr>
          <w:p w:rsidR="00BF5B2B" w:rsidRPr="00BF5B2B" w:rsidRDefault="00BF5B2B" w:rsidP="00BF5B2B">
            <w:pPr>
              <w:spacing w:line="360" w:lineRule="auto"/>
              <w:contextualSpacing/>
              <w:jc w:val="center"/>
              <w:rPr>
                <w:sz w:val="28"/>
                <w:szCs w:val="28"/>
              </w:rPr>
            </w:pPr>
            <w:r w:rsidRPr="00BF5B2B">
              <w:rPr>
                <w:sz w:val="28"/>
                <w:szCs w:val="28"/>
              </w:rPr>
              <w:t>Удельный вес, %</w:t>
            </w:r>
          </w:p>
        </w:tc>
      </w:tr>
      <w:tr w:rsidR="00BF5B2B" w:rsidTr="00BF5B2B">
        <w:trPr>
          <w:trHeight w:val="180"/>
        </w:trPr>
        <w:tc>
          <w:tcPr>
            <w:tcW w:w="3369" w:type="dxa"/>
            <w:vMerge/>
          </w:tcPr>
          <w:p w:rsidR="00BF5B2B" w:rsidRPr="00BF5B2B" w:rsidRDefault="00BF5B2B" w:rsidP="00BF5B2B">
            <w:pPr>
              <w:spacing w:line="360" w:lineRule="auto"/>
              <w:contextualSpacing/>
              <w:jc w:val="center"/>
              <w:rPr>
                <w:sz w:val="28"/>
                <w:szCs w:val="28"/>
              </w:rPr>
            </w:pPr>
          </w:p>
        </w:tc>
        <w:tc>
          <w:tcPr>
            <w:tcW w:w="1417" w:type="dxa"/>
            <w:tcBorders>
              <w:top w:val="single" w:sz="4" w:space="0" w:color="auto"/>
            </w:tcBorders>
          </w:tcPr>
          <w:p w:rsidR="00BF5B2B" w:rsidRPr="00BF5B2B" w:rsidRDefault="00BF5B2B" w:rsidP="00BF5B2B">
            <w:pPr>
              <w:spacing w:line="360" w:lineRule="auto"/>
              <w:contextualSpacing/>
              <w:jc w:val="center"/>
              <w:rPr>
                <w:sz w:val="28"/>
                <w:szCs w:val="28"/>
              </w:rPr>
            </w:pPr>
            <w:r w:rsidRPr="00BF5B2B">
              <w:rPr>
                <w:sz w:val="28"/>
                <w:szCs w:val="28"/>
              </w:rPr>
              <w:t>2008</w:t>
            </w:r>
          </w:p>
        </w:tc>
        <w:tc>
          <w:tcPr>
            <w:tcW w:w="1701" w:type="dxa"/>
            <w:tcBorders>
              <w:top w:val="single" w:sz="4" w:space="0" w:color="auto"/>
            </w:tcBorders>
          </w:tcPr>
          <w:p w:rsidR="00BF5B2B" w:rsidRPr="00BF5B2B" w:rsidRDefault="00BF5B2B" w:rsidP="00BF5B2B">
            <w:pPr>
              <w:spacing w:line="360" w:lineRule="auto"/>
              <w:contextualSpacing/>
              <w:jc w:val="center"/>
              <w:rPr>
                <w:sz w:val="28"/>
                <w:szCs w:val="28"/>
              </w:rPr>
            </w:pPr>
            <w:r w:rsidRPr="00BF5B2B">
              <w:rPr>
                <w:sz w:val="28"/>
                <w:szCs w:val="28"/>
              </w:rPr>
              <w:t>2009</w:t>
            </w:r>
          </w:p>
        </w:tc>
        <w:tc>
          <w:tcPr>
            <w:tcW w:w="1559" w:type="dxa"/>
            <w:tcBorders>
              <w:top w:val="single" w:sz="4" w:space="0" w:color="auto"/>
            </w:tcBorders>
          </w:tcPr>
          <w:p w:rsidR="00BF5B2B" w:rsidRPr="00BF5B2B" w:rsidRDefault="00BF5B2B" w:rsidP="00BF5B2B">
            <w:pPr>
              <w:spacing w:line="360" w:lineRule="auto"/>
              <w:contextualSpacing/>
              <w:jc w:val="center"/>
              <w:rPr>
                <w:sz w:val="28"/>
                <w:szCs w:val="28"/>
              </w:rPr>
            </w:pPr>
            <w:r w:rsidRPr="00BF5B2B">
              <w:rPr>
                <w:sz w:val="28"/>
                <w:szCs w:val="28"/>
              </w:rPr>
              <w:t>2008</w:t>
            </w:r>
          </w:p>
        </w:tc>
        <w:tc>
          <w:tcPr>
            <w:tcW w:w="1418" w:type="dxa"/>
            <w:tcBorders>
              <w:top w:val="single" w:sz="4" w:space="0" w:color="auto"/>
            </w:tcBorders>
          </w:tcPr>
          <w:p w:rsidR="00BF5B2B" w:rsidRPr="00BF5B2B" w:rsidRDefault="00BF5B2B" w:rsidP="00BF5B2B">
            <w:pPr>
              <w:spacing w:line="360" w:lineRule="auto"/>
              <w:contextualSpacing/>
              <w:jc w:val="center"/>
              <w:rPr>
                <w:sz w:val="28"/>
                <w:szCs w:val="28"/>
              </w:rPr>
            </w:pPr>
            <w:r w:rsidRPr="00BF5B2B">
              <w:rPr>
                <w:sz w:val="28"/>
                <w:szCs w:val="28"/>
              </w:rPr>
              <w:t>2009</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1</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2</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3</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4</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5</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По возрасту, лет:</w:t>
            </w:r>
          </w:p>
        </w:tc>
        <w:tc>
          <w:tcPr>
            <w:tcW w:w="1417" w:type="dxa"/>
          </w:tcPr>
          <w:p w:rsidR="00BF5B2B" w:rsidRPr="00BF5B2B" w:rsidRDefault="00BF5B2B" w:rsidP="00BF5B2B">
            <w:pPr>
              <w:spacing w:line="360" w:lineRule="auto"/>
              <w:contextualSpacing/>
              <w:jc w:val="center"/>
              <w:rPr>
                <w:sz w:val="28"/>
                <w:szCs w:val="28"/>
              </w:rPr>
            </w:pPr>
          </w:p>
        </w:tc>
        <w:tc>
          <w:tcPr>
            <w:tcW w:w="1701" w:type="dxa"/>
          </w:tcPr>
          <w:p w:rsidR="00BF5B2B" w:rsidRPr="00BF5B2B" w:rsidRDefault="00BF5B2B" w:rsidP="00BF5B2B">
            <w:pPr>
              <w:spacing w:line="360" w:lineRule="auto"/>
              <w:contextualSpacing/>
              <w:jc w:val="center"/>
              <w:rPr>
                <w:sz w:val="28"/>
                <w:szCs w:val="28"/>
              </w:rPr>
            </w:pPr>
          </w:p>
        </w:tc>
        <w:tc>
          <w:tcPr>
            <w:tcW w:w="1559" w:type="dxa"/>
          </w:tcPr>
          <w:p w:rsidR="00BF5B2B" w:rsidRPr="00BF5B2B" w:rsidRDefault="00BF5B2B" w:rsidP="00BF5B2B">
            <w:pPr>
              <w:spacing w:line="360" w:lineRule="auto"/>
              <w:contextualSpacing/>
              <w:jc w:val="center"/>
              <w:rPr>
                <w:sz w:val="28"/>
                <w:szCs w:val="28"/>
              </w:rPr>
            </w:pPr>
          </w:p>
        </w:tc>
        <w:tc>
          <w:tcPr>
            <w:tcW w:w="1418" w:type="dxa"/>
          </w:tcPr>
          <w:p w:rsidR="00BF5B2B" w:rsidRPr="00BF5B2B" w:rsidRDefault="00BF5B2B" w:rsidP="00BF5B2B">
            <w:pPr>
              <w:spacing w:line="360" w:lineRule="auto"/>
              <w:contextualSpacing/>
              <w:jc w:val="center"/>
              <w:rPr>
                <w:sz w:val="28"/>
                <w:szCs w:val="28"/>
              </w:rPr>
            </w:pP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До 20</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70</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230</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5,7%</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25,6%</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От 20 до 30</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180</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140</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14,6%</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15,6%</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От 30 до 40</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450</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230</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36,6%</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25,6%</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От 40 до 50</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310</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80</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25,2%</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8,9%</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Старше 60</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220</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220</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17,9%</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24,4%</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Итого</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1230</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900</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100,0%</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100,0%</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По образованию:</w:t>
            </w:r>
          </w:p>
        </w:tc>
        <w:tc>
          <w:tcPr>
            <w:tcW w:w="1417" w:type="dxa"/>
          </w:tcPr>
          <w:p w:rsidR="00BF5B2B" w:rsidRPr="00BF5B2B" w:rsidRDefault="00BF5B2B" w:rsidP="00BF5B2B">
            <w:pPr>
              <w:spacing w:line="360" w:lineRule="auto"/>
              <w:contextualSpacing/>
              <w:jc w:val="center"/>
              <w:rPr>
                <w:sz w:val="28"/>
                <w:szCs w:val="28"/>
              </w:rPr>
            </w:pPr>
          </w:p>
        </w:tc>
        <w:tc>
          <w:tcPr>
            <w:tcW w:w="1701" w:type="dxa"/>
          </w:tcPr>
          <w:p w:rsidR="00BF5B2B" w:rsidRPr="00BF5B2B" w:rsidRDefault="00BF5B2B" w:rsidP="00BF5B2B">
            <w:pPr>
              <w:spacing w:line="360" w:lineRule="auto"/>
              <w:contextualSpacing/>
              <w:jc w:val="center"/>
              <w:rPr>
                <w:sz w:val="28"/>
                <w:szCs w:val="28"/>
              </w:rPr>
            </w:pPr>
          </w:p>
        </w:tc>
        <w:tc>
          <w:tcPr>
            <w:tcW w:w="1559" w:type="dxa"/>
          </w:tcPr>
          <w:p w:rsidR="00BF5B2B" w:rsidRPr="00BF5B2B" w:rsidRDefault="00BF5B2B" w:rsidP="00BF5B2B">
            <w:pPr>
              <w:spacing w:line="360" w:lineRule="auto"/>
              <w:contextualSpacing/>
              <w:jc w:val="center"/>
              <w:rPr>
                <w:sz w:val="28"/>
                <w:szCs w:val="28"/>
              </w:rPr>
            </w:pPr>
          </w:p>
        </w:tc>
        <w:tc>
          <w:tcPr>
            <w:tcW w:w="1418" w:type="dxa"/>
          </w:tcPr>
          <w:p w:rsidR="00BF5B2B" w:rsidRPr="00BF5B2B" w:rsidRDefault="00BF5B2B" w:rsidP="00BF5B2B">
            <w:pPr>
              <w:spacing w:line="360" w:lineRule="auto"/>
              <w:contextualSpacing/>
              <w:jc w:val="center"/>
              <w:rPr>
                <w:sz w:val="28"/>
                <w:szCs w:val="28"/>
              </w:rPr>
            </w:pP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Начальное</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470</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500</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38,2%</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55,6%</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Среднее</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267</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82</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21,7%</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9,1%</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Среднеспециальное</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256</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144</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20,8%</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16,0%</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Высшее</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237</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174</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19,3%</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19,3%</w:t>
            </w:r>
          </w:p>
        </w:tc>
      </w:tr>
      <w:tr w:rsidR="00BF5B2B" w:rsidTr="00150649">
        <w:tc>
          <w:tcPr>
            <w:tcW w:w="3369" w:type="dxa"/>
            <w:tcBorders>
              <w:bottom w:val="single" w:sz="4" w:space="0" w:color="auto"/>
            </w:tcBorders>
          </w:tcPr>
          <w:p w:rsidR="00BF5B2B" w:rsidRPr="00BF5B2B" w:rsidRDefault="00BF5B2B" w:rsidP="00BF5B2B">
            <w:pPr>
              <w:spacing w:line="360" w:lineRule="auto"/>
              <w:contextualSpacing/>
              <w:jc w:val="center"/>
              <w:rPr>
                <w:sz w:val="28"/>
                <w:szCs w:val="28"/>
              </w:rPr>
            </w:pPr>
            <w:r w:rsidRPr="00BF5B2B">
              <w:rPr>
                <w:sz w:val="28"/>
                <w:szCs w:val="28"/>
              </w:rPr>
              <w:t>Итого</w:t>
            </w:r>
          </w:p>
        </w:tc>
        <w:tc>
          <w:tcPr>
            <w:tcW w:w="1417" w:type="dxa"/>
            <w:tcBorders>
              <w:bottom w:val="single" w:sz="4" w:space="0" w:color="auto"/>
            </w:tcBorders>
          </w:tcPr>
          <w:p w:rsidR="00BF5B2B" w:rsidRPr="00BF5B2B" w:rsidRDefault="00BF5B2B" w:rsidP="00BF5B2B">
            <w:pPr>
              <w:spacing w:line="360" w:lineRule="auto"/>
              <w:contextualSpacing/>
              <w:jc w:val="center"/>
              <w:rPr>
                <w:sz w:val="28"/>
                <w:szCs w:val="28"/>
              </w:rPr>
            </w:pPr>
            <w:r w:rsidRPr="00BF5B2B">
              <w:rPr>
                <w:sz w:val="28"/>
                <w:szCs w:val="28"/>
              </w:rPr>
              <w:t>1230</w:t>
            </w:r>
          </w:p>
        </w:tc>
        <w:tc>
          <w:tcPr>
            <w:tcW w:w="1701" w:type="dxa"/>
            <w:tcBorders>
              <w:bottom w:val="single" w:sz="4" w:space="0" w:color="auto"/>
            </w:tcBorders>
          </w:tcPr>
          <w:p w:rsidR="00BF5B2B" w:rsidRPr="00BF5B2B" w:rsidRDefault="00BF5B2B" w:rsidP="00BF5B2B">
            <w:pPr>
              <w:spacing w:line="360" w:lineRule="auto"/>
              <w:contextualSpacing/>
              <w:jc w:val="center"/>
              <w:rPr>
                <w:sz w:val="28"/>
                <w:szCs w:val="28"/>
              </w:rPr>
            </w:pPr>
            <w:r w:rsidRPr="00BF5B2B">
              <w:rPr>
                <w:sz w:val="28"/>
                <w:szCs w:val="28"/>
              </w:rPr>
              <w:t>900</w:t>
            </w:r>
          </w:p>
        </w:tc>
        <w:tc>
          <w:tcPr>
            <w:tcW w:w="1559" w:type="dxa"/>
            <w:tcBorders>
              <w:bottom w:val="single" w:sz="4" w:space="0" w:color="auto"/>
            </w:tcBorders>
          </w:tcPr>
          <w:p w:rsidR="00BF5B2B" w:rsidRPr="00BF5B2B" w:rsidRDefault="00BF5B2B" w:rsidP="00BF5B2B">
            <w:pPr>
              <w:spacing w:line="360" w:lineRule="auto"/>
              <w:contextualSpacing/>
              <w:jc w:val="center"/>
              <w:rPr>
                <w:sz w:val="28"/>
                <w:szCs w:val="28"/>
              </w:rPr>
            </w:pPr>
            <w:r w:rsidRPr="00BF5B2B">
              <w:rPr>
                <w:sz w:val="28"/>
                <w:szCs w:val="28"/>
              </w:rPr>
              <w:t>100,0%</w:t>
            </w:r>
          </w:p>
        </w:tc>
        <w:tc>
          <w:tcPr>
            <w:tcW w:w="1418" w:type="dxa"/>
            <w:tcBorders>
              <w:bottom w:val="single" w:sz="4" w:space="0" w:color="auto"/>
            </w:tcBorders>
          </w:tcPr>
          <w:p w:rsidR="00BF5B2B" w:rsidRPr="00BF5B2B" w:rsidRDefault="00BF5B2B" w:rsidP="00BF5B2B">
            <w:pPr>
              <w:spacing w:line="360" w:lineRule="auto"/>
              <w:contextualSpacing/>
              <w:jc w:val="center"/>
              <w:rPr>
                <w:sz w:val="28"/>
                <w:szCs w:val="28"/>
              </w:rPr>
            </w:pPr>
            <w:r w:rsidRPr="00BF5B2B">
              <w:rPr>
                <w:sz w:val="28"/>
                <w:szCs w:val="28"/>
              </w:rPr>
              <w:t>100,0%</w:t>
            </w:r>
          </w:p>
        </w:tc>
      </w:tr>
      <w:tr w:rsidR="00BF5B2B" w:rsidTr="00150649">
        <w:tc>
          <w:tcPr>
            <w:tcW w:w="3369" w:type="dxa"/>
            <w:tcBorders>
              <w:bottom w:val="single" w:sz="4" w:space="0" w:color="auto"/>
            </w:tcBorders>
          </w:tcPr>
          <w:p w:rsidR="00BF5B2B" w:rsidRPr="00BF5B2B" w:rsidRDefault="00BF5B2B" w:rsidP="00BF5B2B">
            <w:pPr>
              <w:spacing w:line="360" w:lineRule="auto"/>
              <w:contextualSpacing/>
              <w:jc w:val="center"/>
              <w:rPr>
                <w:sz w:val="28"/>
                <w:szCs w:val="28"/>
              </w:rPr>
            </w:pPr>
            <w:r w:rsidRPr="00BF5B2B">
              <w:rPr>
                <w:sz w:val="28"/>
                <w:szCs w:val="28"/>
              </w:rPr>
              <w:t>По трудовому стажу, лет:</w:t>
            </w:r>
          </w:p>
        </w:tc>
        <w:tc>
          <w:tcPr>
            <w:tcW w:w="1417" w:type="dxa"/>
            <w:tcBorders>
              <w:bottom w:val="single" w:sz="4" w:space="0" w:color="auto"/>
            </w:tcBorders>
          </w:tcPr>
          <w:p w:rsidR="00BF5B2B" w:rsidRPr="00BF5B2B" w:rsidRDefault="00BF5B2B" w:rsidP="00BF5B2B">
            <w:pPr>
              <w:spacing w:line="360" w:lineRule="auto"/>
              <w:contextualSpacing/>
              <w:jc w:val="center"/>
              <w:rPr>
                <w:sz w:val="28"/>
                <w:szCs w:val="28"/>
              </w:rPr>
            </w:pPr>
          </w:p>
        </w:tc>
        <w:tc>
          <w:tcPr>
            <w:tcW w:w="1701" w:type="dxa"/>
            <w:tcBorders>
              <w:bottom w:val="single" w:sz="4" w:space="0" w:color="auto"/>
            </w:tcBorders>
          </w:tcPr>
          <w:p w:rsidR="00BF5B2B" w:rsidRPr="00BF5B2B" w:rsidRDefault="00BF5B2B" w:rsidP="00BF5B2B">
            <w:pPr>
              <w:spacing w:line="360" w:lineRule="auto"/>
              <w:contextualSpacing/>
              <w:jc w:val="center"/>
              <w:rPr>
                <w:sz w:val="28"/>
                <w:szCs w:val="28"/>
              </w:rPr>
            </w:pPr>
          </w:p>
        </w:tc>
        <w:tc>
          <w:tcPr>
            <w:tcW w:w="1559" w:type="dxa"/>
            <w:tcBorders>
              <w:bottom w:val="single" w:sz="4" w:space="0" w:color="auto"/>
            </w:tcBorders>
          </w:tcPr>
          <w:p w:rsidR="00BF5B2B" w:rsidRPr="00BF5B2B" w:rsidRDefault="00BF5B2B" w:rsidP="00BF5B2B">
            <w:pPr>
              <w:spacing w:line="360" w:lineRule="auto"/>
              <w:contextualSpacing/>
              <w:jc w:val="center"/>
              <w:rPr>
                <w:sz w:val="28"/>
                <w:szCs w:val="28"/>
              </w:rPr>
            </w:pPr>
          </w:p>
        </w:tc>
        <w:tc>
          <w:tcPr>
            <w:tcW w:w="1418" w:type="dxa"/>
            <w:tcBorders>
              <w:bottom w:val="single" w:sz="4" w:space="0" w:color="auto"/>
            </w:tcBorders>
          </w:tcPr>
          <w:p w:rsidR="00BF5B2B" w:rsidRPr="00BF5B2B" w:rsidRDefault="00BF5B2B" w:rsidP="00BF5B2B">
            <w:pPr>
              <w:spacing w:line="360" w:lineRule="auto"/>
              <w:contextualSpacing/>
              <w:jc w:val="center"/>
              <w:rPr>
                <w:sz w:val="28"/>
                <w:szCs w:val="28"/>
              </w:rPr>
            </w:pP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До 5</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210</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310</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17,1%</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34,4%</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От 5 до 10</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350</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138</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28,5%</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15,3%</w:t>
            </w:r>
          </w:p>
        </w:tc>
      </w:tr>
      <w:tr w:rsidR="00BF5B2B" w:rsidTr="00150649">
        <w:tc>
          <w:tcPr>
            <w:tcW w:w="3369" w:type="dxa"/>
            <w:tcBorders>
              <w:bottom w:val="nil"/>
            </w:tcBorders>
          </w:tcPr>
          <w:p w:rsidR="00BF5B2B" w:rsidRPr="00BF5B2B" w:rsidRDefault="00BF5B2B" w:rsidP="00BF5B2B">
            <w:pPr>
              <w:spacing w:line="360" w:lineRule="auto"/>
              <w:contextualSpacing/>
              <w:jc w:val="center"/>
              <w:rPr>
                <w:sz w:val="28"/>
                <w:szCs w:val="28"/>
              </w:rPr>
            </w:pPr>
            <w:r w:rsidRPr="00BF5B2B">
              <w:rPr>
                <w:sz w:val="28"/>
                <w:szCs w:val="28"/>
              </w:rPr>
              <w:t>От 10 до 15</w:t>
            </w:r>
          </w:p>
        </w:tc>
        <w:tc>
          <w:tcPr>
            <w:tcW w:w="1417" w:type="dxa"/>
            <w:tcBorders>
              <w:bottom w:val="nil"/>
            </w:tcBorders>
          </w:tcPr>
          <w:p w:rsidR="00BF5B2B" w:rsidRPr="00BF5B2B" w:rsidRDefault="00BF5B2B" w:rsidP="00BF5B2B">
            <w:pPr>
              <w:spacing w:line="360" w:lineRule="auto"/>
              <w:contextualSpacing/>
              <w:jc w:val="center"/>
              <w:rPr>
                <w:sz w:val="28"/>
                <w:szCs w:val="28"/>
              </w:rPr>
            </w:pPr>
            <w:r w:rsidRPr="00BF5B2B">
              <w:rPr>
                <w:sz w:val="28"/>
                <w:szCs w:val="28"/>
              </w:rPr>
              <w:t>230</w:t>
            </w:r>
          </w:p>
        </w:tc>
        <w:tc>
          <w:tcPr>
            <w:tcW w:w="1701" w:type="dxa"/>
            <w:tcBorders>
              <w:bottom w:val="nil"/>
            </w:tcBorders>
          </w:tcPr>
          <w:p w:rsidR="00BF5B2B" w:rsidRPr="00BF5B2B" w:rsidRDefault="00BF5B2B" w:rsidP="00BF5B2B">
            <w:pPr>
              <w:spacing w:line="360" w:lineRule="auto"/>
              <w:contextualSpacing/>
              <w:jc w:val="center"/>
              <w:rPr>
                <w:sz w:val="28"/>
                <w:szCs w:val="28"/>
              </w:rPr>
            </w:pPr>
            <w:r w:rsidRPr="00BF5B2B">
              <w:rPr>
                <w:sz w:val="28"/>
                <w:szCs w:val="28"/>
              </w:rPr>
              <w:t>110</w:t>
            </w:r>
          </w:p>
        </w:tc>
        <w:tc>
          <w:tcPr>
            <w:tcW w:w="1559" w:type="dxa"/>
            <w:tcBorders>
              <w:bottom w:val="nil"/>
            </w:tcBorders>
          </w:tcPr>
          <w:p w:rsidR="00BF5B2B" w:rsidRPr="00BF5B2B" w:rsidRDefault="00BF5B2B" w:rsidP="00BF5B2B">
            <w:pPr>
              <w:spacing w:line="360" w:lineRule="auto"/>
              <w:contextualSpacing/>
              <w:jc w:val="center"/>
              <w:rPr>
                <w:sz w:val="28"/>
                <w:szCs w:val="28"/>
              </w:rPr>
            </w:pPr>
            <w:r w:rsidRPr="00BF5B2B">
              <w:rPr>
                <w:sz w:val="28"/>
                <w:szCs w:val="28"/>
              </w:rPr>
              <w:t>18,7%</w:t>
            </w:r>
          </w:p>
        </w:tc>
        <w:tc>
          <w:tcPr>
            <w:tcW w:w="1418" w:type="dxa"/>
            <w:tcBorders>
              <w:bottom w:val="nil"/>
            </w:tcBorders>
          </w:tcPr>
          <w:p w:rsidR="00BF5B2B" w:rsidRPr="00BF5B2B" w:rsidRDefault="00BF5B2B" w:rsidP="00BF5B2B">
            <w:pPr>
              <w:spacing w:line="360" w:lineRule="auto"/>
              <w:contextualSpacing/>
              <w:jc w:val="center"/>
              <w:rPr>
                <w:sz w:val="28"/>
                <w:szCs w:val="28"/>
              </w:rPr>
            </w:pPr>
            <w:r w:rsidRPr="00BF5B2B">
              <w:rPr>
                <w:sz w:val="28"/>
                <w:szCs w:val="28"/>
              </w:rPr>
              <w:t>12,2%</w:t>
            </w:r>
          </w:p>
        </w:tc>
      </w:tr>
      <w:tr w:rsidR="00150649" w:rsidTr="00150649">
        <w:tc>
          <w:tcPr>
            <w:tcW w:w="9464" w:type="dxa"/>
            <w:gridSpan w:val="5"/>
            <w:tcBorders>
              <w:top w:val="nil"/>
              <w:left w:val="nil"/>
              <w:bottom w:val="single" w:sz="4" w:space="0" w:color="auto"/>
              <w:right w:val="nil"/>
            </w:tcBorders>
          </w:tcPr>
          <w:p w:rsidR="00150649" w:rsidRDefault="00150649" w:rsidP="00150649">
            <w:pPr>
              <w:spacing w:line="360" w:lineRule="auto"/>
              <w:contextualSpacing/>
              <w:rPr>
                <w:sz w:val="28"/>
                <w:szCs w:val="28"/>
              </w:rPr>
            </w:pPr>
            <w:r>
              <w:rPr>
                <w:sz w:val="28"/>
                <w:szCs w:val="28"/>
              </w:rPr>
              <w:t>Продолжение таблицы 1</w:t>
            </w:r>
          </w:p>
        </w:tc>
      </w:tr>
      <w:tr w:rsidR="00150649" w:rsidTr="00150649">
        <w:tc>
          <w:tcPr>
            <w:tcW w:w="3369" w:type="dxa"/>
            <w:tcBorders>
              <w:top w:val="single" w:sz="4" w:space="0" w:color="auto"/>
            </w:tcBorders>
          </w:tcPr>
          <w:p w:rsidR="00150649" w:rsidRPr="00BF5B2B" w:rsidRDefault="00150649" w:rsidP="00BF5B2B">
            <w:pPr>
              <w:spacing w:line="360" w:lineRule="auto"/>
              <w:contextualSpacing/>
              <w:jc w:val="center"/>
              <w:rPr>
                <w:sz w:val="28"/>
                <w:szCs w:val="28"/>
              </w:rPr>
            </w:pPr>
            <w:r>
              <w:rPr>
                <w:sz w:val="28"/>
                <w:szCs w:val="28"/>
              </w:rPr>
              <w:t>1</w:t>
            </w:r>
          </w:p>
        </w:tc>
        <w:tc>
          <w:tcPr>
            <w:tcW w:w="1417" w:type="dxa"/>
            <w:tcBorders>
              <w:top w:val="single" w:sz="4" w:space="0" w:color="auto"/>
            </w:tcBorders>
          </w:tcPr>
          <w:p w:rsidR="00150649" w:rsidRPr="00BF5B2B" w:rsidRDefault="00150649" w:rsidP="00BF5B2B">
            <w:pPr>
              <w:spacing w:line="360" w:lineRule="auto"/>
              <w:contextualSpacing/>
              <w:jc w:val="center"/>
              <w:rPr>
                <w:sz w:val="28"/>
                <w:szCs w:val="28"/>
              </w:rPr>
            </w:pPr>
            <w:r>
              <w:rPr>
                <w:sz w:val="28"/>
                <w:szCs w:val="28"/>
              </w:rPr>
              <w:t>2</w:t>
            </w:r>
          </w:p>
        </w:tc>
        <w:tc>
          <w:tcPr>
            <w:tcW w:w="1701" w:type="dxa"/>
            <w:tcBorders>
              <w:top w:val="single" w:sz="4" w:space="0" w:color="auto"/>
            </w:tcBorders>
          </w:tcPr>
          <w:p w:rsidR="00150649" w:rsidRPr="00BF5B2B" w:rsidRDefault="00150649" w:rsidP="00BF5B2B">
            <w:pPr>
              <w:spacing w:line="360" w:lineRule="auto"/>
              <w:contextualSpacing/>
              <w:jc w:val="center"/>
              <w:rPr>
                <w:sz w:val="28"/>
                <w:szCs w:val="28"/>
              </w:rPr>
            </w:pPr>
            <w:r>
              <w:rPr>
                <w:sz w:val="28"/>
                <w:szCs w:val="28"/>
              </w:rPr>
              <w:t>3</w:t>
            </w:r>
          </w:p>
        </w:tc>
        <w:tc>
          <w:tcPr>
            <w:tcW w:w="1559" w:type="dxa"/>
            <w:tcBorders>
              <w:top w:val="single" w:sz="4" w:space="0" w:color="auto"/>
            </w:tcBorders>
          </w:tcPr>
          <w:p w:rsidR="00150649" w:rsidRPr="00BF5B2B" w:rsidRDefault="00150649" w:rsidP="00BF5B2B">
            <w:pPr>
              <w:spacing w:line="360" w:lineRule="auto"/>
              <w:contextualSpacing/>
              <w:jc w:val="center"/>
              <w:rPr>
                <w:sz w:val="28"/>
                <w:szCs w:val="28"/>
              </w:rPr>
            </w:pPr>
            <w:r>
              <w:rPr>
                <w:sz w:val="28"/>
                <w:szCs w:val="28"/>
              </w:rPr>
              <w:t>4</w:t>
            </w:r>
          </w:p>
        </w:tc>
        <w:tc>
          <w:tcPr>
            <w:tcW w:w="1418" w:type="dxa"/>
            <w:tcBorders>
              <w:top w:val="single" w:sz="4" w:space="0" w:color="auto"/>
            </w:tcBorders>
          </w:tcPr>
          <w:p w:rsidR="00150649" w:rsidRPr="00BF5B2B" w:rsidRDefault="00150649" w:rsidP="00BF5B2B">
            <w:pPr>
              <w:spacing w:line="360" w:lineRule="auto"/>
              <w:contextualSpacing/>
              <w:jc w:val="center"/>
              <w:rPr>
                <w:sz w:val="28"/>
                <w:szCs w:val="28"/>
              </w:rPr>
            </w:pPr>
            <w:r>
              <w:rPr>
                <w:sz w:val="28"/>
                <w:szCs w:val="28"/>
              </w:rPr>
              <w:t>5</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От 15 до 20</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156</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197</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12,7%</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21,9%</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Свыше 20</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284</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145</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23,1%</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16,1%</w:t>
            </w:r>
          </w:p>
        </w:tc>
      </w:tr>
      <w:tr w:rsidR="00BF5B2B" w:rsidTr="00BF5B2B">
        <w:tc>
          <w:tcPr>
            <w:tcW w:w="3369" w:type="dxa"/>
          </w:tcPr>
          <w:p w:rsidR="00BF5B2B" w:rsidRPr="00BF5B2B" w:rsidRDefault="00BF5B2B" w:rsidP="00BF5B2B">
            <w:pPr>
              <w:spacing w:line="360" w:lineRule="auto"/>
              <w:contextualSpacing/>
              <w:jc w:val="center"/>
              <w:rPr>
                <w:sz w:val="28"/>
                <w:szCs w:val="28"/>
              </w:rPr>
            </w:pPr>
            <w:r w:rsidRPr="00BF5B2B">
              <w:rPr>
                <w:sz w:val="28"/>
                <w:szCs w:val="28"/>
              </w:rPr>
              <w:t>Итого</w:t>
            </w:r>
          </w:p>
        </w:tc>
        <w:tc>
          <w:tcPr>
            <w:tcW w:w="1417" w:type="dxa"/>
          </w:tcPr>
          <w:p w:rsidR="00BF5B2B" w:rsidRPr="00BF5B2B" w:rsidRDefault="00BF5B2B" w:rsidP="00BF5B2B">
            <w:pPr>
              <w:spacing w:line="360" w:lineRule="auto"/>
              <w:contextualSpacing/>
              <w:jc w:val="center"/>
              <w:rPr>
                <w:sz w:val="28"/>
                <w:szCs w:val="28"/>
              </w:rPr>
            </w:pPr>
            <w:r w:rsidRPr="00BF5B2B">
              <w:rPr>
                <w:sz w:val="28"/>
                <w:szCs w:val="28"/>
              </w:rPr>
              <w:t>1230</w:t>
            </w:r>
          </w:p>
        </w:tc>
        <w:tc>
          <w:tcPr>
            <w:tcW w:w="1701" w:type="dxa"/>
          </w:tcPr>
          <w:p w:rsidR="00BF5B2B" w:rsidRPr="00BF5B2B" w:rsidRDefault="00BF5B2B" w:rsidP="00BF5B2B">
            <w:pPr>
              <w:spacing w:line="360" w:lineRule="auto"/>
              <w:contextualSpacing/>
              <w:jc w:val="center"/>
              <w:rPr>
                <w:sz w:val="28"/>
                <w:szCs w:val="28"/>
              </w:rPr>
            </w:pPr>
            <w:r w:rsidRPr="00BF5B2B">
              <w:rPr>
                <w:sz w:val="28"/>
                <w:szCs w:val="28"/>
              </w:rPr>
              <w:t>900</w:t>
            </w:r>
          </w:p>
        </w:tc>
        <w:tc>
          <w:tcPr>
            <w:tcW w:w="1559" w:type="dxa"/>
          </w:tcPr>
          <w:p w:rsidR="00BF5B2B" w:rsidRPr="00BF5B2B" w:rsidRDefault="00BF5B2B" w:rsidP="00BF5B2B">
            <w:pPr>
              <w:spacing w:line="360" w:lineRule="auto"/>
              <w:contextualSpacing/>
              <w:jc w:val="center"/>
              <w:rPr>
                <w:sz w:val="28"/>
                <w:szCs w:val="28"/>
              </w:rPr>
            </w:pPr>
            <w:r w:rsidRPr="00BF5B2B">
              <w:rPr>
                <w:sz w:val="28"/>
                <w:szCs w:val="28"/>
              </w:rPr>
              <w:t>100,0%</w:t>
            </w:r>
          </w:p>
        </w:tc>
        <w:tc>
          <w:tcPr>
            <w:tcW w:w="1418" w:type="dxa"/>
          </w:tcPr>
          <w:p w:rsidR="00BF5B2B" w:rsidRPr="00BF5B2B" w:rsidRDefault="00BF5B2B" w:rsidP="00BF5B2B">
            <w:pPr>
              <w:spacing w:line="360" w:lineRule="auto"/>
              <w:contextualSpacing/>
              <w:jc w:val="center"/>
              <w:rPr>
                <w:sz w:val="28"/>
                <w:szCs w:val="28"/>
              </w:rPr>
            </w:pPr>
            <w:r w:rsidRPr="00BF5B2B">
              <w:rPr>
                <w:sz w:val="28"/>
                <w:szCs w:val="28"/>
              </w:rPr>
              <w:t>100,0%</w:t>
            </w:r>
          </w:p>
        </w:tc>
      </w:tr>
    </w:tbl>
    <w:p w:rsidR="00BF5B2B" w:rsidRDefault="00BF5B2B" w:rsidP="00BF5B2B">
      <w:pPr>
        <w:spacing w:line="360" w:lineRule="auto"/>
        <w:ind w:firstLine="709"/>
        <w:jc w:val="both"/>
        <w:rPr>
          <w:sz w:val="28"/>
          <w:szCs w:val="28"/>
        </w:rPr>
      </w:pPr>
    </w:p>
    <w:p w:rsidR="00BF5B2B" w:rsidRDefault="00BF5B2B" w:rsidP="00BF5B2B">
      <w:pPr>
        <w:spacing w:line="360" w:lineRule="auto"/>
        <w:ind w:firstLine="709"/>
        <w:contextualSpacing/>
        <w:jc w:val="both"/>
        <w:rPr>
          <w:sz w:val="28"/>
          <w:szCs w:val="28"/>
        </w:rPr>
      </w:pPr>
      <w:r>
        <w:rPr>
          <w:sz w:val="28"/>
          <w:szCs w:val="28"/>
        </w:rPr>
        <w:t xml:space="preserve">Проведенный анализ таблицы </w:t>
      </w:r>
      <w:r w:rsidR="009C2741">
        <w:rPr>
          <w:sz w:val="28"/>
          <w:szCs w:val="28"/>
        </w:rPr>
        <w:t>1</w:t>
      </w:r>
      <w:r>
        <w:rPr>
          <w:sz w:val="28"/>
          <w:szCs w:val="28"/>
        </w:rPr>
        <w:t xml:space="preserve"> показывает, что за 2008 год наибольший удельный вес занимала группа работающих в возрасте от 30 до 40 лет (36,6%). В отчетном году наибольший удельный вес также занимают работники в возрасте от 30 до 40 лет (25,6%). Следовательно наблюдается неизменность возрастного критерия кадрового состава ОАО «МЛЗ».</w:t>
      </w:r>
    </w:p>
    <w:p w:rsidR="00BF5B2B" w:rsidRDefault="00BF5B2B" w:rsidP="00BF5B2B">
      <w:pPr>
        <w:spacing w:line="360" w:lineRule="auto"/>
        <w:ind w:firstLine="709"/>
        <w:jc w:val="both"/>
        <w:rPr>
          <w:sz w:val="28"/>
          <w:szCs w:val="28"/>
        </w:rPr>
      </w:pPr>
      <w:r>
        <w:rPr>
          <w:sz w:val="28"/>
          <w:szCs w:val="28"/>
        </w:rPr>
        <w:t>Наименьшая по численности и удельному весу в 2008 году стала группа работающих в возрасте до 20 лет (менее 6%), а в отчетном 2009 году -  работающие в возрасте от 40 до 50 лет (менее 9%).</w:t>
      </w:r>
    </w:p>
    <w:p w:rsidR="0057340A" w:rsidRDefault="006C0550" w:rsidP="006C0550">
      <w:pPr>
        <w:pStyle w:val="a9"/>
        <w:ind w:firstLine="709"/>
      </w:pPr>
      <w:r>
        <w:t>За два анализируемых периода наибольший удельный вес занимает группа работающих, которые имеют начальное образование (38,2% и 55,6%). Следовательно, наблюдается низкий уровень квалификации работников на данном предприятии.</w:t>
      </w:r>
    </w:p>
    <w:p w:rsidR="006C0550" w:rsidRDefault="006C0550" w:rsidP="006C0550">
      <w:pPr>
        <w:pStyle w:val="a9"/>
        <w:ind w:firstLine="709"/>
      </w:pPr>
      <w:r>
        <w:t>Наибольшую численность и удельный вес в 2008 году имеет группа работающих, трудовой стаж которых составляет от 5 до 10 лет (28,5%). В отчетном году наибольший удельный вес имеет группа работающих, трудовой стаж которых составляет интервал от 15 до 20 лет (21,9%). Следовательно, что ОАО «МЛЗ» заинтересовано в том, что бы привлечь к работе более опытных специалистов.</w:t>
      </w:r>
    </w:p>
    <w:p w:rsidR="00D55C81" w:rsidRDefault="00D55C81" w:rsidP="00D55C81">
      <w:pPr>
        <w:spacing w:line="360" w:lineRule="auto"/>
        <w:ind w:firstLine="709"/>
        <w:jc w:val="both"/>
        <w:rPr>
          <w:sz w:val="28"/>
          <w:szCs w:val="28"/>
        </w:rPr>
      </w:pPr>
      <w:r>
        <w:rPr>
          <w:sz w:val="28"/>
          <w:szCs w:val="28"/>
        </w:rPr>
        <w:t>Проведем количественную оценку персонала ОАО «МЛЗ» (таблица 2):</w:t>
      </w:r>
    </w:p>
    <w:p w:rsidR="00D55C81" w:rsidRDefault="00D55C81" w:rsidP="00D55C81">
      <w:pPr>
        <w:spacing w:line="360" w:lineRule="auto"/>
        <w:ind w:firstLine="709"/>
        <w:jc w:val="both"/>
        <w:rPr>
          <w:sz w:val="28"/>
          <w:szCs w:val="28"/>
        </w:rPr>
      </w:pPr>
    </w:p>
    <w:p w:rsidR="00D55C81" w:rsidRDefault="00D55C81" w:rsidP="00D55C81">
      <w:pPr>
        <w:spacing w:line="360" w:lineRule="auto"/>
        <w:ind w:firstLine="709"/>
        <w:contextualSpacing/>
        <w:jc w:val="both"/>
        <w:rPr>
          <w:sz w:val="28"/>
          <w:szCs w:val="28"/>
        </w:rPr>
      </w:pPr>
    </w:p>
    <w:p w:rsidR="00D55C81" w:rsidRDefault="00D55C81" w:rsidP="00D55C81">
      <w:pPr>
        <w:spacing w:line="360" w:lineRule="auto"/>
        <w:ind w:firstLine="709"/>
        <w:contextualSpacing/>
        <w:jc w:val="both"/>
        <w:rPr>
          <w:sz w:val="28"/>
          <w:szCs w:val="28"/>
        </w:rPr>
      </w:pPr>
    </w:p>
    <w:p w:rsidR="007117A4" w:rsidRDefault="007117A4" w:rsidP="00D55C81">
      <w:pPr>
        <w:spacing w:line="360" w:lineRule="auto"/>
        <w:ind w:firstLine="709"/>
        <w:contextualSpacing/>
        <w:jc w:val="both"/>
        <w:rPr>
          <w:sz w:val="28"/>
          <w:szCs w:val="28"/>
        </w:rPr>
      </w:pPr>
    </w:p>
    <w:p w:rsidR="00D55C81" w:rsidRDefault="00D55C81" w:rsidP="00D55C81">
      <w:pPr>
        <w:spacing w:line="360" w:lineRule="auto"/>
        <w:ind w:firstLine="709"/>
        <w:contextualSpacing/>
        <w:jc w:val="both"/>
        <w:rPr>
          <w:sz w:val="28"/>
          <w:szCs w:val="28"/>
        </w:rPr>
      </w:pPr>
    </w:p>
    <w:p w:rsidR="00D55C81" w:rsidRDefault="00D55C81" w:rsidP="00D55C81">
      <w:pPr>
        <w:spacing w:line="360" w:lineRule="auto"/>
        <w:ind w:firstLine="709"/>
        <w:contextualSpacing/>
        <w:jc w:val="both"/>
        <w:rPr>
          <w:sz w:val="28"/>
          <w:szCs w:val="28"/>
        </w:rPr>
      </w:pPr>
      <w:r>
        <w:rPr>
          <w:sz w:val="28"/>
          <w:szCs w:val="28"/>
        </w:rPr>
        <w:t>Таблица 2 «Анализ численности работников ОАО «МЛЗ»</w:t>
      </w:r>
    </w:p>
    <w:p w:rsidR="00D55C81" w:rsidRDefault="00D55C81" w:rsidP="00D55C81">
      <w:pPr>
        <w:spacing w:line="360" w:lineRule="auto"/>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1637"/>
        <w:gridCol w:w="1505"/>
        <w:gridCol w:w="1593"/>
        <w:gridCol w:w="1663"/>
      </w:tblGrid>
      <w:tr w:rsidR="00D55C81" w:rsidTr="00D55C81">
        <w:tc>
          <w:tcPr>
            <w:tcW w:w="3173" w:type="dxa"/>
          </w:tcPr>
          <w:p w:rsidR="00D55C81" w:rsidRPr="00D55C81" w:rsidRDefault="00D55C81" w:rsidP="00D55C81">
            <w:pPr>
              <w:spacing w:line="360" w:lineRule="auto"/>
              <w:contextualSpacing/>
              <w:jc w:val="center"/>
              <w:rPr>
                <w:sz w:val="28"/>
                <w:szCs w:val="28"/>
              </w:rPr>
            </w:pPr>
            <w:r w:rsidRPr="00D55C81">
              <w:rPr>
                <w:sz w:val="28"/>
                <w:szCs w:val="28"/>
              </w:rPr>
              <w:t>Показатели</w:t>
            </w:r>
          </w:p>
        </w:tc>
        <w:tc>
          <w:tcPr>
            <w:tcW w:w="1637" w:type="dxa"/>
          </w:tcPr>
          <w:p w:rsidR="00D55C81" w:rsidRPr="00D55C81" w:rsidRDefault="00D55C81" w:rsidP="00D55C81">
            <w:pPr>
              <w:spacing w:line="360" w:lineRule="auto"/>
              <w:contextualSpacing/>
              <w:jc w:val="center"/>
              <w:rPr>
                <w:sz w:val="28"/>
                <w:szCs w:val="28"/>
              </w:rPr>
            </w:pPr>
            <w:r w:rsidRPr="00D55C81">
              <w:rPr>
                <w:sz w:val="28"/>
                <w:szCs w:val="28"/>
              </w:rPr>
              <w:t>2008</w:t>
            </w:r>
          </w:p>
        </w:tc>
        <w:tc>
          <w:tcPr>
            <w:tcW w:w="1505" w:type="dxa"/>
          </w:tcPr>
          <w:p w:rsidR="00D55C81" w:rsidRPr="00D55C81" w:rsidRDefault="00D55C81" w:rsidP="00D55C81">
            <w:pPr>
              <w:spacing w:line="360" w:lineRule="auto"/>
              <w:contextualSpacing/>
              <w:jc w:val="center"/>
              <w:rPr>
                <w:sz w:val="28"/>
                <w:szCs w:val="28"/>
              </w:rPr>
            </w:pPr>
            <w:r w:rsidRPr="00D55C81">
              <w:rPr>
                <w:sz w:val="28"/>
                <w:szCs w:val="28"/>
              </w:rPr>
              <w:t>2009</w:t>
            </w:r>
          </w:p>
        </w:tc>
        <w:tc>
          <w:tcPr>
            <w:tcW w:w="1593" w:type="dxa"/>
          </w:tcPr>
          <w:p w:rsidR="00D55C81" w:rsidRPr="00D55C81" w:rsidRDefault="00D55C81" w:rsidP="00D55C81">
            <w:pPr>
              <w:spacing w:line="360" w:lineRule="auto"/>
              <w:contextualSpacing/>
              <w:jc w:val="center"/>
              <w:rPr>
                <w:sz w:val="28"/>
                <w:szCs w:val="28"/>
              </w:rPr>
            </w:pPr>
            <w:r w:rsidRPr="00D55C81">
              <w:rPr>
                <w:sz w:val="28"/>
                <w:szCs w:val="28"/>
              </w:rPr>
              <w:t>Абсл. отклонение</w:t>
            </w:r>
          </w:p>
        </w:tc>
        <w:tc>
          <w:tcPr>
            <w:tcW w:w="1663" w:type="dxa"/>
          </w:tcPr>
          <w:p w:rsidR="00D55C81" w:rsidRPr="00D55C81" w:rsidRDefault="00D55C81" w:rsidP="00D55C81">
            <w:pPr>
              <w:spacing w:line="360" w:lineRule="auto"/>
              <w:contextualSpacing/>
              <w:jc w:val="center"/>
              <w:rPr>
                <w:sz w:val="28"/>
                <w:szCs w:val="28"/>
              </w:rPr>
            </w:pPr>
            <w:r w:rsidRPr="00D55C81">
              <w:rPr>
                <w:sz w:val="28"/>
                <w:szCs w:val="28"/>
              </w:rPr>
              <w:t>Отн. отклонение, %</w:t>
            </w:r>
          </w:p>
        </w:tc>
      </w:tr>
      <w:tr w:rsidR="00D55C81" w:rsidTr="00D55C81">
        <w:tc>
          <w:tcPr>
            <w:tcW w:w="3173" w:type="dxa"/>
          </w:tcPr>
          <w:p w:rsidR="00D55C81" w:rsidRPr="00D55C81" w:rsidRDefault="00D55C81" w:rsidP="00D55C81">
            <w:pPr>
              <w:spacing w:line="360" w:lineRule="auto"/>
              <w:jc w:val="center"/>
              <w:rPr>
                <w:sz w:val="28"/>
                <w:szCs w:val="28"/>
              </w:rPr>
            </w:pPr>
            <w:r w:rsidRPr="00D55C81">
              <w:rPr>
                <w:sz w:val="28"/>
                <w:szCs w:val="28"/>
              </w:rPr>
              <w:t>1</w:t>
            </w:r>
          </w:p>
        </w:tc>
        <w:tc>
          <w:tcPr>
            <w:tcW w:w="1637" w:type="dxa"/>
          </w:tcPr>
          <w:p w:rsidR="00D55C81" w:rsidRPr="00D55C81" w:rsidRDefault="00D55C81" w:rsidP="00D55C81">
            <w:pPr>
              <w:spacing w:line="360" w:lineRule="auto"/>
              <w:contextualSpacing/>
              <w:jc w:val="center"/>
              <w:rPr>
                <w:sz w:val="28"/>
                <w:szCs w:val="28"/>
              </w:rPr>
            </w:pPr>
            <w:r w:rsidRPr="00D55C81">
              <w:rPr>
                <w:sz w:val="28"/>
                <w:szCs w:val="28"/>
              </w:rPr>
              <w:t>2</w:t>
            </w:r>
          </w:p>
        </w:tc>
        <w:tc>
          <w:tcPr>
            <w:tcW w:w="1505" w:type="dxa"/>
          </w:tcPr>
          <w:p w:rsidR="00D55C81" w:rsidRPr="00D55C81" w:rsidRDefault="00D55C81" w:rsidP="00D55C81">
            <w:pPr>
              <w:spacing w:line="360" w:lineRule="auto"/>
              <w:contextualSpacing/>
              <w:jc w:val="center"/>
              <w:rPr>
                <w:sz w:val="28"/>
                <w:szCs w:val="28"/>
              </w:rPr>
            </w:pPr>
            <w:r w:rsidRPr="00D55C81">
              <w:rPr>
                <w:sz w:val="28"/>
                <w:szCs w:val="28"/>
              </w:rPr>
              <w:t>3</w:t>
            </w:r>
          </w:p>
        </w:tc>
        <w:tc>
          <w:tcPr>
            <w:tcW w:w="1593" w:type="dxa"/>
          </w:tcPr>
          <w:p w:rsidR="00D55C81" w:rsidRPr="00D55C81" w:rsidRDefault="00D55C81" w:rsidP="00D55C81">
            <w:pPr>
              <w:spacing w:line="360" w:lineRule="auto"/>
              <w:contextualSpacing/>
              <w:jc w:val="center"/>
              <w:rPr>
                <w:sz w:val="28"/>
                <w:szCs w:val="28"/>
              </w:rPr>
            </w:pPr>
            <w:r w:rsidRPr="00D55C81">
              <w:rPr>
                <w:sz w:val="28"/>
                <w:szCs w:val="28"/>
              </w:rPr>
              <w:t>4</w:t>
            </w:r>
          </w:p>
        </w:tc>
        <w:tc>
          <w:tcPr>
            <w:tcW w:w="1663" w:type="dxa"/>
          </w:tcPr>
          <w:p w:rsidR="00D55C81" w:rsidRPr="00D55C81" w:rsidRDefault="00D55C81" w:rsidP="00D55C81">
            <w:pPr>
              <w:spacing w:line="360" w:lineRule="auto"/>
              <w:contextualSpacing/>
              <w:jc w:val="center"/>
              <w:rPr>
                <w:sz w:val="28"/>
                <w:szCs w:val="28"/>
              </w:rPr>
            </w:pPr>
            <w:r w:rsidRPr="00D55C81">
              <w:rPr>
                <w:sz w:val="28"/>
                <w:szCs w:val="28"/>
              </w:rPr>
              <w:t>5</w:t>
            </w:r>
          </w:p>
        </w:tc>
      </w:tr>
      <w:tr w:rsidR="00D55C81" w:rsidTr="00D55C81">
        <w:tc>
          <w:tcPr>
            <w:tcW w:w="3173" w:type="dxa"/>
          </w:tcPr>
          <w:p w:rsidR="00D55C81" w:rsidRPr="00D55C81" w:rsidRDefault="00D55C81" w:rsidP="00D55C81">
            <w:pPr>
              <w:spacing w:line="360" w:lineRule="auto"/>
              <w:jc w:val="center"/>
              <w:rPr>
                <w:sz w:val="28"/>
                <w:szCs w:val="28"/>
              </w:rPr>
            </w:pPr>
            <w:r w:rsidRPr="00D55C81">
              <w:rPr>
                <w:sz w:val="28"/>
                <w:szCs w:val="28"/>
              </w:rPr>
              <w:t>1 Среднесписочная численность работников</w:t>
            </w:r>
          </w:p>
        </w:tc>
        <w:tc>
          <w:tcPr>
            <w:tcW w:w="1637" w:type="dxa"/>
          </w:tcPr>
          <w:p w:rsidR="00D55C81" w:rsidRPr="00D55C81" w:rsidRDefault="00D55C81" w:rsidP="00D55C81">
            <w:pPr>
              <w:spacing w:line="360" w:lineRule="auto"/>
              <w:contextualSpacing/>
              <w:jc w:val="center"/>
              <w:rPr>
                <w:sz w:val="28"/>
                <w:szCs w:val="28"/>
              </w:rPr>
            </w:pPr>
            <w:r w:rsidRPr="00D55C81">
              <w:rPr>
                <w:sz w:val="28"/>
                <w:szCs w:val="28"/>
              </w:rPr>
              <w:t>1230</w:t>
            </w:r>
          </w:p>
        </w:tc>
        <w:tc>
          <w:tcPr>
            <w:tcW w:w="1505" w:type="dxa"/>
          </w:tcPr>
          <w:p w:rsidR="00D55C81" w:rsidRPr="00D55C81" w:rsidRDefault="00D55C81" w:rsidP="00D55C81">
            <w:pPr>
              <w:spacing w:line="360" w:lineRule="auto"/>
              <w:contextualSpacing/>
              <w:jc w:val="center"/>
              <w:rPr>
                <w:sz w:val="28"/>
                <w:szCs w:val="28"/>
              </w:rPr>
            </w:pPr>
            <w:r w:rsidRPr="00D55C81">
              <w:rPr>
                <w:sz w:val="28"/>
                <w:szCs w:val="28"/>
              </w:rPr>
              <w:t>900</w:t>
            </w:r>
          </w:p>
        </w:tc>
        <w:tc>
          <w:tcPr>
            <w:tcW w:w="1593" w:type="dxa"/>
          </w:tcPr>
          <w:p w:rsidR="00D55C81" w:rsidRPr="00D55C81" w:rsidRDefault="00D55C81" w:rsidP="00D55C81">
            <w:pPr>
              <w:spacing w:line="360" w:lineRule="auto"/>
              <w:contextualSpacing/>
              <w:jc w:val="center"/>
              <w:rPr>
                <w:sz w:val="28"/>
                <w:szCs w:val="28"/>
              </w:rPr>
            </w:pPr>
            <w:r w:rsidRPr="00D55C81">
              <w:rPr>
                <w:sz w:val="28"/>
                <w:szCs w:val="28"/>
              </w:rPr>
              <w:t>-330</w:t>
            </w:r>
          </w:p>
        </w:tc>
        <w:tc>
          <w:tcPr>
            <w:tcW w:w="1663" w:type="dxa"/>
          </w:tcPr>
          <w:p w:rsidR="00D55C81" w:rsidRPr="00D55C81" w:rsidRDefault="00D55C81" w:rsidP="00D55C81">
            <w:pPr>
              <w:spacing w:line="360" w:lineRule="auto"/>
              <w:contextualSpacing/>
              <w:jc w:val="center"/>
              <w:rPr>
                <w:sz w:val="28"/>
                <w:szCs w:val="28"/>
              </w:rPr>
            </w:pPr>
            <w:r w:rsidRPr="00D55C81">
              <w:rPr>
                <w:sz w:val="28"/>
                <w:szCs w:val="28"/>
              </w:rPr>
              <w:t>73%</w:t>
            </w:r>
          </w:p>
        </w:tc>
      </w:tr>
      <w:tr w:rsidR="00D55C81" w:rsidTr="00D55C81">
        <w:tc>
          <w:tcPr>
            <w:tcW w:w="3173" w:type="dxa"/>
          </w:tcPr>
          <w:p w:rsidR="00D55C81" w:rsidRPr="00D55C81" w:rsidRDefault="00D55C81" w:rsidP="00D55C81">
            <w:pPr>
              <w:spacing w:line="360" w:lineRule="auto"/>
              <w:contextualSpacing/>
              <w:jc w:val="center"/>
              <w:rPr>
                <w:sz w:val="28"/>
                <w:szCs w:val="28"/>
              </w:rPr>
            </w:pPr>
            <w:r w:rsidRPr="00D55C81">
              <w:rPr>
                <w:sz w:val="28"/>
                <w:szCs w:val="28"/>
              </w:rPr>
              <w:t>1.1 Основные производственные рабочие, в т.ч.:</w:t>
            </w:r>
          </w:p>
        </w:tc>
        <w:tc>
          <w:tcPr>
            <w:tcW w:w="1637" w:type="dxa"/>
          </w:tcPr>
          <w:p w:rsidR="00D55C81" w:rsidRPr="00D55C81" w:rsidRDefault="00D55C81" w:rsidP="00D55C81">
            <w:pPr>
              <w:spacing w:line="360" w:lineRule="auto"/>
              <w:contextualSpacing/>
              <w:jc w:val="center"/>
              <w:rPr>
                <w:sz w:val="28"/>
                <w:szCs w:val="28"/>
              </w:rPr>
            </w:pPr>
            <w:r w:rsidRPr="00D55C81">
              <w:rPr>
                <w:sz w:val="28"/>
                <w:szCs w:val="28"/>
              </w:rPr>
              <w:t>920</w:t>
            </w:r>
          </w:p>
        </w:tc>
        <w:tc>
          <w:tcPr>
            <w:tcW w:w="1505" w:type="dxa"/>
          </w:tcPr>
          <w:p w:rsidR="00D55C81" w:rsidRPr="00D55C81" w:rsidRDefault="00D55C81" w:rsidP="00D55C81">
            <w:pPr>
              <w:spacing w:line="360" w:lineRule="auto"/>
              <w:contextualSpacing/>
              <w:jc w:val="center"/>
              <w:rPr>
                <w:sz w:val="28"/>
                <w:szCs w:val="28"/>
              </w:rPr>
            </w:pPr>
            <w:r w:rsidRPr="00D55C81">
              <w:rPr>
                <w:sz w:val="28"/>
                <w:szCs w:val="28"/>
              </w:rPr>
              <w:t>700</w:t>
            </w:r>
          </w:p>
        </w:tc>
        <w:tc>
          <w:tcPr>
            <w:tcW w:w="1593" w:type="dxa"/>
          </w:tcPr>
          <w:p w:rsidR="00D55C81" w:rsidRPr="00D55C81" w:rsidRDefault="00D55C81" w:rsidP="00D55C81">
            <w:pPr>
              <w:spacing w:line="360" w:lineRule="auto"/>
              <w:contextualSpacing/>
              <w:jc w:val="center"/>
              <w:rPr>
                <w:sz w:val="28"/>
                <w:szCs w:val="28"/>
              </w:rPr>
            </w:pPr>
            <w:r w:rsidRPr="00D55C81">
              <w:rPr>
                <w:sz w:val="28"/>
                <w:szCs w:val="28"/>
              </w:rPr>
              <w:t>-220</w:t>
            </w:r>
          </w:p>
        </w:tc>
        <w:tc>
          <w:tcPr>
            <w:tcW w:w="1663" w:type="dxa"/>
          </w:tcPr>
          <w:p w:rsidR="00D55C81" w:rsidRPr="00D55C81" w:rsidRDefault="00D55C81" w:rsidP="00D55C81">
            <w:pPr>
              <w:spacing w:line="360" w:lineRule="auto"/>
              <w:contextualSpacing/>
              <w:jc w:val="center"/>
              <w:rPr>
                <w:sz w:val="28"/>
                <w:szCs w:val="28"/>
              </w:rPr>
            </w:pPr>
            <w:r w:rsidRPr="00D55C81">
              <w:rPr>
                <w:sz w:val="28"/>
                <w:szCs w:val="28"/>
              </w:rPr>
              <w:t>76%</w:t>
            </w:r>
          </w:p>
        </w:tc>
      </w:tr>
      <w:tr w:rsidR="00D55C81" w:rsidTr="00D55C81">
        <w:tc>
          <w:tcPr>
            <w:tcW w:w="3173" w:type="dxa"/>
          </w:tcPr>
          <w:p w:rsidR="00D55C81" w:rsidRPr="00D55C81" w:rsidRDefault="00D55C81" w:rsidP="00D55C81">
            <w:pPr>
              <w:spacing w:line="360" w:lineRule="auto"/>
              <w:contextualSpacing/>
              <w:jc w:val="center"/>
              <w:rPr>
                <w:sz w:val="28"/>
                <w:szCs w:val="28"/>
              </w:rPr>
            </w:pPr>
            <w:r w:rsidRPr="00D55C81">
              <w:rPr>
                <w:sz w:val="28"/>
                <w:szCs w:val="28"/>
              </w:rPr>
              <w:t>основные рабочие</w:t>
            </w:r>
          </w:p>
        </w:tc>
        <w:tc>
          <w:tcPr>
            <w:tcW w:w="1637" w:type="dxa"/>
          </w:tcPr>
          <w:p w:rsidR="00D55C81" w:rsidRPr="00D55C81" w:rsidRDefault="00D55C81" w:rsidP="00D55C81">
            <w:pPr>
              <w:spacing w:line="360" w:lineRule="auto"/>
              <w:contextualSpacing/>
              <w:jc w:val="center"/>
              <w:rPr>
                <w:sz w:val="28"/>
                <w:szCs w:val="28"/>
              </w:rPr>
            </w:pPr>
            <w:r w:rsidRPr="00D55C81">
              <w:rPr>
                <w:sz w:val="28"/>
                <w:szCs w:val="28"/>
              </w:rPr>
              <w:t>600</w:t>
            </w:r>
          </w:p>
        </w:tc>
        <w:tc>
          <w:tcPr>
            <w:tcW w:w="1505" w:type="dxa"/>
          </w:tcPr>
          <w:p w:rsidR="00D55C81" w:rsidRPr="00D55C81" w:rsidRDefault="00D55C81" w:rsidP="00D55C81">
            <w:pPr>
              <w:spacing w:line="360" w:lineRule="auto"/>
              <w:contextualSpacing/>
              <w:jc w:val="center"/>
              <w:rPr>
                <w:sz w:val="28"/>
                <w:szCs w:val="28"/>
              </w:rPr>
            </w:pPr>
            <w:r w:rsidRPr="00D55C81">
              <w:rPr>
                <w:sz w:val="28"/>
                <w:szCs w:val="28"/>
              </w:rPr>
              <w:t>350</w:t>
            </w:r>
          </w:p>
        </w:tc>
        <w:tc>
          <w:tcPr>
            <w:tcW w:w="1593" w:type="dxa"/>
          </w:tcPr>
          <w:p w:rsidR="00D55C81" w:rsidRPr="00D55C81" w:rsidRDefault="00D55C81" w:rsidP="00D55C81">
            <w:pPr>
              <w:spacing w:line="360" w:lineRule="auto"/>
              <w:contextualSpacing/>
              <w:jc w:val="center"/>
              <w:rPr>
                <w:sz w:val="28"/>
                <w:szCs w:val="28"/>
              </w:rPr>
            </w:pPr>
            <w:r w:rsidRPr="00D55C81">
              <w:rPr>
                <w:sz w:val="28"/>
                <w:szCs w:val="28"/>
              </w:rPr>
              <w:t>-250</w:t>
            </w:r>
          </w:p>
        </w:tc>
        <w:tc>
          <w:tcPr>
            <w:tcW w:w="1663" w:type="dxa"/>
          </w:tcPr>
          <w:p w:rsidR="00D55C81" w:rsidRPr="00D55C81" w:rsidRDefault="00D55C81" w:rsidP="00D55C81">
            <w:pPr>
              <w:spacing w:line="360" w:lineRule="auto"/>
              <w:contextualSpacing/>
              <w:jc w:val="center"/>
              <w:rPr>
                <w:sz w:val="28"/>
                <w:szCs w:val="28"/>
              </w:rPr>
            </w:pPr>
            <w:r w:rsidRPr="00D55C81">
              <w:rPr>
                <w:sz w:val="28"/>
                <w:szCs w:val="28"/>
              </w:rPr>
              <w:t>58%</w:t>
            </w:r>
          </w:p>
        </w:tc>
      </w:tr>
      <w:tr w:rsidR="00D55C81" w:rsidTr="00D55C81">
        <w:tc>
          <w:tcPr>
            <w:tcW w:w="3173" w:type="dxa"/>
          </w:tcPr>
          <w:p w:rsidR="00D55C81" w:rsidRPr="00D55C81" w:rsidRDefault="00D55C81" w:rsidP="00D55C81">
            <w:pPr>
              <w:spacing w:line="360" w:lineRule="auto"/>
              <w:contextualSpacing/>
              <w:jc w:val="center"/>
              <w:rPr>
                <w:sz w:val="28"/>
                <w:szCs w:val="28"/>
              </w:rPr>
            </w:pPr>
            <w:r w:rsidRPr="00D55C81">
              <w:rPr>
                <w:sz w:val="28"/>
                <w:szCs w:val="28"/>
              </w:rPr>
              <w:t>вспомогательные рабочие</w:t>
            </w:r>
          </w:p>
        </w:tc>
        <w:tc>
          <w:tcPr>
            <w:tcW w:w="1637" w:type="dxa"/>
          </w:tcPr>
          <w:p w:rsidR="00D55C81" w:rsidRPr="00D55C81" w:rsidRDefault="00D55C81" w:rsidP="00D55C81">
            <w:pPr>
              <w:spacing w:line="360" w:lineRule="auto"/>
              <w:contextualSpacing/>
              <w:jc w:val="center"/>
              <w:rPr>
                <w:sz w:val="28"/>
                <w:szCs w:val="28"/>
              </w:rPr>
            </w:pPr>
            <w:r w:rsidRPr="00D55C81">
              <w:rPr>
                <w:sz w:val="28"/>
                <w:szCs w:val="28"/>
              </w:rPr>
              <w:t>180</w:t>
            </w:r>
          </w:p>
        </w:tc>
        <w:tc>
          <w:tcPr>
            <w:tcW w:w="1505" w:type="dxa"/>
          </w:tcPr>
          <w:p w:rsidR="00D55C81" w:rsidRPr="00D55C81" w:rsidRDefault="00D55C81" w:rsidP="00D55C81">
            <w:pPr>
              <w:spacing w:line="360" w:lineRule="auto"/>
              <w:contextualSpacing/>
              <w:jc w:val="center"/>
              <w:rPr>
                <w:sz w:val="28"/>
                <w:szCs w:val="28"/>
              </w:rPr>
            </w:pPr>
            <w:r w:rsidRPr="00D55C81">
              <w:rPr>
                <w:sz w:val="28"/>
                <w:szCs w:val="28"/>
              </w:rPr>
              <w:t>250</w:t>
            </w:r>
          </w:p>
        </w:tc>
        <w:tc>
          <w:tcPr>
            <w:tcW w:w="1593" w:type="dxa"/>
          </w:tcPr>
          <w:p w:rsidR="00D55C81" w:rsidRPr="00D55C81" w:rsidRDefault="00D55C81" w:rsidP="00D55C81">
            <w:pPr>
              <w:spacing w:line="360" w:lineRule="auto"/>
              <w:contextualSpacing/>
              <w:jc w:val="center"/>
              <w:rPr>
                <w:sz w:val="28"/>
                <w:szCs w:val="28"/>
              </w:rPr>
            </w:pPr>
            <w:r w:rsidRPr="00D55C81">
              <w:rPr>
                <w:sz w:val="28"/>
                <w:szCs w:val="28"/>
              </w:rPr>
              <w:t>70</w:t>
            </w:r>
          </w:p>
        </w:tc>
        <w:tc>
          <w:tcPr>
            <w:tcW w:w="1663" w:type="dxa"/>
          </w:tcPr>
          <w:p w:rsidR="00D55C81" w:rsidRPr="00D55C81" w:rsidRDefault="00D55C81" w:rsidP="00D55C81">
            <w:pPr>
              <w:spacing w:line="360" w:lineRule="auto"/>
              <w:contextualSpacing/>
              <w:jc w:val="center"/>
              <w:rPr>
                <w:sz w:val="28"/>
                <w:szCs w:val="28"/>
              </w:rPr>
            </w:pPr>
            <w:r w:rsidRPr="00D55C81">
              <w:rPr>
                <w:sz w:val="28"/>
                <w:szCs w:val="28"/>
              </w:rPr>
              <w:t>139%</w:t>
            </w:r>
          </w:p>
        </w:tc>
      </w:tr>
      <w:tr w:rsidR="00D55C81" w:rsidTr="00D55C81">
        <w:tc>
          <w:tcPr>
            <w:tcW w:w="3173" w:type="dxa"/>
            <w:tcBorders>
              <w:bottom w:val="single" w:sz="4" w:space="0" w:color="auto"/>
            </w:tcBorders>
          </w:tcPr>
          <w:p w:rsidR="00D55C81" w:rsidRPr="00D55C81" w:rsidRDefault="00D55C81" w:rsidP="00D55C81">
            <w:pPr>
              <w:spacing w:line="360" w:lineRule="auto"/>
              <w:contextualSpacing/>
              <w:jc w:val="center"/>
              <w:rPr>
                <w:sz w:val="28"/>
                <w:szCs w:val="28"/>
              </w:rPr>
            </w:pPr>
            <w:r w:rsidRPr="00D55C81">
              <w:rPr>
                <w:sz w:val="28"/>
                <w:szCs w:val="28"/>
              </w:rPr>
              <w:t>тех. служащие</w:t>
            </w:r>
          </w:p>
        </w:tc>
        <w:tc>
          <w:tcPr>
            <w:tcW w:w="1637" w:type="dxa"/>
            <w:tcBorders>
              <w:bottom w:val="single" w:sz="4" w:space="0" w:color="auto"/>
            </w:tcBorders>
          </w:tcPr>
          <w:p w:rsidR="00D55C81" w:rsidRPr="00D55C81" w:rsidRDefault="00D55C81" w:rsidP="00D55C81">
            <w:pPr>
              <w:spacing w:line="360" w:lineRule="auto"/>
              <w:contextualSpacing/>
              <w:jc w:val="center"/>
              <w:rPr>
                <w:sz w:val="28"/>
                <w:szCs w:val="28"/>
              </w:rPr>
            </w:pPr>
            <w:r w:rsidRPr="00D55C81">
              <w:rPr>
                <w:sz w:val="28"/>
                <w:szCs w:val="28"/>
              </w:rPr>
              <w:t>20</w:t>
            </w:r>
          </w:p>
        </w:tc>
        <w:tc>
          <w:tcPr>
            <w:tcW w:w="1505" w:type="dxa"/>
            <w:tcBorders>
              <w:bottom w:val="single" w:sz="4" w:space="0" w:color="auto"/>
            </w:tcBorders>
          </w:tcPr>
          <w:p w:rsidR="00D55C81" w:rsidRPr="00D55C81" w:rsidRDefault="00D55C81" w:rsidP="00D55C81">
            <w:pPr>
              <w:spacing w:line="360" w:lineRule="auto"/>
              <w:contextualSpacing/>
              <w:jc w:val="center"/>
              <w:rPr>
                <w:sz w:val="28"/>
                <w:szCs w:val="28"/>
              </w:rPr>
            </w:pPr>
            <w:r w:rsidRPr="00D55C81">
              <w:rPr>
                <w:sz w:val="28"/>
                <w:szCs w:val="28"/>
              </w:rPr>
              <w:t>10</w:t>
            </w:r>
          </w:p>
        </w:tc>
        <w:tc>
          <w:tcPr>
            <w:tcW w:w="1593" w:type="dxa"/>
            <w:tcBorders>
              <w:bottom w:val="single" w:sz="4" w:space="0" w:color="auto"/>
            </w:tcBorders>
          </w:tcPr>
          <w:p w:rsidR="00D55C81" w:rsidRPr="00D55C81" w:rsidRDefault="00D55C81" w:rsidP="00D55C81">
            <w:pPr>
              <w:spacing w:line="360" w:lineRule="auto"/>
              <w:contextualSpacing/>
              <w:jc w:val="center"/>
              <w:rPr>
                <w:sz w:val="28"/>
                <w:szCs w:val="28"/>
              </w:rPr>
            </w:pPr>
            <w:r w:rsidRPr="00D55C81">
              <w:rPr>
                <w:sz w:val="28"/>
                <w:szCs w:val="28"/>
              </w:rPr>
              <w:t>-10</w:t>
            </w:r>
          </w:p>
        </w:tc>
        <w:tc>
          <w:tcPr>
            <w:tcW w:w="1663" w:type="dxa"/>
            <w:tcBorders>
              <w:bottom w:val="single" w:sz="4" w:space="0" w:color="auto"/>
            </w:tcBorders>
          </w:tcPr>
          <w:p w:rsidR="00D55C81" w:rsidRPr="00D55C81" w:rsidRDefault="00D55C81" w:rsidP="00D55C81">
            <w:pPr>
              <w:spacing w:line="360" w:lineRule="auto"/>
              <w:contextualSpacing/>
              <w:jc w:val="center"/>
              <w:rPr>
                <w:sz w:val="28"/>
                <w:szCs w:val="28"/>
              </w:rPr>
            </w:pPr>
            <w:r w:rsidRPr="00D55C81">
              <w:rPr>
                <w:sz w:val="28"/>
                <w:szCs w:val="28"/>
              </w:rPr>
              <w:t>50%</w:t>
            </w:r>
          </w:p>
        </w:tc>
      </w:tr>
      <w:tr w:rsidR="00D55C81" w:rsidTr="00D55C81">
        <w:tc>
          <w:tcPr>
            <w:tcW w:w="3173" w:type="dxa"/>
            <w:tcBorders>
              <w:top w:val="single" w:sz="4" w:space="0" w:color="auto"/>
            </w:tcBorders>
          </w:tcPr>
          <w:p w:rsidR="00D55C81" w:rsidRPr="00D55C81" w:rsidRDefault="00D55C81" w:rsidP="00D55C81">
            <w:pPr>
              <w:spacing w:line="360" w:lineRule="auto"/>
              <w:contextualSpacing/>
              <w:jc w:val="center"/>
              <w:rPr>
                <w:sz w:val="28"/>
                <w:szCs w:val="28"/>
              </w:rPr>
            </w:pPr>
            <w:r w:rsidRPr="00D55C81">
              <w:rPr>
                <w:sz w:val="28"/>
                <w:szCs w:val="28"/>
              </w:rPr>
              <w:t>ученики</w:t>
            </w:r>
          </w:p>
        </w:tc>
        <w:tc>
          <w:tcPr>
            <w:tcW w:w="1637" w:type="dxa"/>
            <w:tcBorders>
              <w:top w:val="single" w:sz="4" w:space="0" w:color="auto"/>
            </w:tcBorders>
          </w:tcPr>
          <w:p w:rsidR="00D55C81" w:rsidRPr="00D55C81" w:rsidRDefault="00D55C81" w:rsidP="00D55C81">
            <w:pPr>
              <w:spacing w:line="360" w:lineRule="auto"/>
              <w:contextualSpacing/>
              <w:jc w:val="center"/>
              <w:rPr>
                <w:sz w:val="28"/>
                <w:szCs w:val="28"/>
              </w:rPr>
            </w:pPr>
            <w:r w:rsidRPr="00D55C81">
              <w:rPr>
                <w:sz w:val="28"/>
                <w:szCs w:val="28"/>
              </w:rPr>
              <w:t>40</w:t>
            </w:r>
          </w:p>
        </w:tc>
        <w:tc>
          <w:tcPr>
            <w:tcW w:w="1505" w:type="dxa"/>
            <w:tcBorders>
              <w:top w:val="single" w:sz="4" w:space="0" w:color="auto"/>
            </w:tcBorders>
          </w:tcPr>
          <w:p w:rsidR="00D55C81" w:rsidRPr="00D55C81" w:rsidRDefault="00D55C81" w:rsidP="00D55C81">
            <w:pPr>
              <w:spacing w:line="360" w:lineRule="auto"/>
              <w:contextualSpacing/>
              <w:jc w:val="center"/>
              <w:rPr>
                <w:sz w:val="28"/>
                <w:szCs w:val="28"/>
              </w:rPr>
            </w:pPr>
            <w:r w:rsidRPr="00D55C81">
              <w:rPr>
                <w:sz w:val="28"/>
                <w:szCs w:val="28"/>
              </w:rPr>
              <w:t>20</w:t>
            </w:r>
          </w:p>
        </w:tc>
        <w:tc>
          <w:tcPr>
            <w:tcW w:w="1593" w:type="dxa"/>
            <w:tcBorders>
              <w:top w:val="single" w:sz="4" w:space="0" w:color="auto"/>
            </w:tcBorders>
          </w:tcPr>
          <w:p w:rsidR="00D55C81" w:rsidRPr="00D55C81" w:rsidRDefault="00D55C81" w:rsidP="00D55C81">
            <w:pPr>
              <w:spacing w:line="360" w:lineRule="auto"/>
              <w:contextualSpacing/>
              <w:jc w:val="center"/>
              <w:rPr>
                <w:sz w:val="28"/>
                <w:szCs w:val="28"/>
              </w:rPr>
            </w:pPr>
            <w:r w:rsidRPr="00D55C81">
              <w:rPr>
                <w:sz w:val="28"/>
                <w:szCs w:val="28"/>
              </w:rPr>
              <w:t>-20</w:t>
            </w:r>
          </w:p>
        </w:tc>
        <w:tc>
          <w:tcPr>
            <w:tcW w:w="1663" w:type="dxa"/>
            <w:tcBorders>
              <w:top w:val="single" w:sz="4" w:space="0" w:color="auto"/>
            </w:tcBorders>
          </w:tcPr>
          <w:p w:rsidR="00D55C81" w:rsidRPr="00D55C81" w:rsidRDefault="00D55C81" w:rsidP="00D55C81">
            <w:pPr>
              <w:spacing w:line="360" w:lineRule="auto"/>
              <w:contextualSpacing/>
              <w:jc w:val="center"/>
              <w:rPr>
                <w:sz w:val="28"/>
                <w:szCs w:val="28"/>
              </w:rPr>
            </w:pPr>
            <w:r w:rsidRPr="00D55C81">
              <w:rPr>
                <w:sz w:val="28"/>
                <w:szCs w:val="28"/>
              </w:rPr>
              <w:t>50%</w:t>
            </w:r>
          </w:p>
        </w:tc>
      </w:tr>
      <w:tr w:rsidR="00D55C81" w:rsidTr="00D55C81">
        <w:tc>
          <w:tcPr>
            <w:tcW w:w="3173" w:type="dxa"/>
          </w:tcPr>
          <w:p w:rsidR="00D55C81" w:rsidRPr="00D55C81" w:rsidRDefault="00D55C81" w:rsidP="00D55C81">
            <w:pPr>
              <w:spacing w:line="360" w:lineRule="auto"/>
              <w:contextualSpacing/>
              <w:jc w:val="center"/>
              <w:rPr>
                <w:sz w:val="28"/>
                <w:szCs w:val="28"/>
              </w:rPr>
            </w:pPr>
            <w:r w:rsidRPr="00D55C81">
              <w:rPr>
                <w:sz w:val="28"/>
                <w:szCs w:val="28"/>
              </w:rPr>
              <w:t>охрана</w:t>
            </w:r>
          </w:p>
        </w:tc>
        <w:tc>
          <w:tcPr>
            <w:tcW w:w="1637" w:type="dxa"/>
          </w:tcPr>
          <w:p w:rsidR="00D55C81" w:rsidRPr="00D55C81" w:rsidRDefault="00D55C81" w:rsidP="00D55C81">
            <w:pPr>
              <w:spacing w:line="360" w:lineRule="auto"/>
              <w:contextualSpacing/>
              <w:jc w:val="center"/>
              <w:rPr>
                <w:sz w:val="28"/>
                <w:szCs w:val="28"/>
              </w:rPr>
            </w:pPr>
            <w:r w:rsidRPr="00D55C81">
              <w:rPr>
                <w:sz w:val="28"/>
                <w:szCs w:val="28"/>
              </w:rPr>
              <w:t>80</w:t>
            </w:r>
          </w:p>
        </w:tc>
        <w:tc>
          <w:tcPr>
            <w:tcW w:w="1505" w:type="dxa"/>
          </w:tcPr>
          <w:p w:rsidR="00D55C81" w:rsidRPr="00D55C81" w:rsidRDefault="00D55C81" w:rsidP="00D55C81">
            <w:pPr>
              <w:spacing w:line="360" w:lineRule="auto"/>
              <w:contextualSpacing/>
              <w:jc w:val="center"/>
              <w:rPr>
                <w:sz w:val="28"/>
                <w:szCs w:val="28"/>
              </w:rPr>
            </w:pPr>
            <w:r w:rsidRPr="00D55C81">
              <w:rPr>
                <w:sz w:val="28"/>
                <w:szCs w:val="28"/>
              </w:rPr>
              <w:t>70</w:t>
            </w:r>
          </w:p>
        </w:tc>
        <w:tc>
          <w:tcPr>
            <w:tcW w:w="1593" w:type="dxa"/>
          </w:tcPr>
          <w:p w:rsidR="00D55C81" w:rsidRPr="00D55C81" w:rsidRDefault="00D55C81" w:rsidP="00D55C81">
            <w:pPr>
              <w:spacing w:line="360" w:lineRule="auto"/>
              <w:contextualSpacing/>
              <w:jc w:val="center"/>
              <w:rPr>
                <w:sz w:val="28"/>
                <w:szCs w:val="28"/>
              </w:rPr>
            </w:pPr>
            <w:r w:rsidRPr="00D55C81">
              <w:rPr>
                <w:sz w:val="28"/>
                <w:szCs w:val="28"/>
              </w:rPr>
              <w:t>-10</w:t>
            </w:r>
          </w:p>
        </w:tc>
        <w:tc>
          <w:tcPr>
            <w:tcW w:w="1663" w:type="dxa"/>
          </w:tcPr>
          <w:p w:rsidR="00D55C81" w:rsidRPr="00D55C81" w:rsidRDefault="00D55C81" w:rsidP="00D55C81">
            <w:pPr>
              <w:spacing w:line="360" w:lineRule="auto"/>
              <w:contextualSpacing/>
              <w:jc w:val="center"/>
              <w:rPr>
                <w:sz w:val="28"/>
                <w:szCs w:val="28"/>
              </w:rPr>
            </w:pPr>
            <w:r w:rsidRPr="00D55C81">
              <w:rPr>
                <w:sz w:val="28"/>
                <w:szCs w:val="28"/>
              </w:rPr>
              <w:t>88%</w:t>
            </w:r>
          </w:p>
        </w:tc>
      </w:tr>
      <w:tr w:rsidR="00D55C81" w:rsidTr="00D55C81">
        <w:tc>
          <w:tcPr>
            <w:tcW w:w="3173" w:type="dxa"/>
          </w:tcPr>
          <w:p w:rsidR="00D55C81" w:rsidRPr="00D55C81" w:rsidRDefault="00D55C81" w:rsidP="00D55C81">
            <w:pPr>
              <w:spacing w:line="360" w:lineRule="auto"/>
              <w:contextualSpacing/>
              <w:jc w:val="center"/>
              <w:rPr>
                <w:sz w:val="28"/>
                <w:szCs w:val="28"/>
              </w:rPr>
            </w:pPr>
            <w:r w:rsidRPr="00D55C81">
              <w:rPr>
                <w:sz w:val="28"/>
                <w:szCs w:val="28"/>
              </w:rPr>
              <w:t>Доля рабочих в общем числе работников основного производства, %</w:t>
            </w:r>
          </w:p>
        </w:tc>
        <w:tc>
          <w:tcPr>
            <w:tcW w:w="1637" w:type="dxa"/>
          </w:tcPr>
          <w:p w:rsidR="00D55C81" w:rsidRPr="00D55C81" w:rsidRDefault="00D55C81" w:rsidP="00D55C81">
            <w:pPr>
              <w:spacing w:line="360" w:lineRule="auto"/>
              <w:contextualSpacing/>
              <w:jc w:val="center"/>
              <w:rPr>
                <w:sz w:val="28"/>
                <w:szCs w:val="28"/>
              </w:rPr>
            </w:pPr>
            <w:r w:rsidRPr="00D55C81">
              <w:rPr>
                <w:sz w:val="28"/>
                <w:szCs w:val="28"/>
              </w:rPr>
              <w:t>85</w:t>
            </w:r>
          </w:p>
        </w:tc>
        <w:tc>
          <w:tcPr>
            <w:tcW w:w="1505" w:type="dxa"/>
          </w:tcPr>
          <w:p w:rsidR="00D55C81" w:rsidRPr="00D55C81" w:rsidRDefault="00D55C81" w:rsidP="00D55C81">
            <w:pPr>
              <w:spacing w:line="360" w:lineRule="auto"/>
              <w:contextualSpacing/>
              <w:jc w:val="center"/>
              <w:rPr>
                <w:sz w:val="28"/>
                <w:szCs w:val="28"/>
              </w:rPr>
            </w:pPr>
            <w:r w:rsidRPr="00D55C81">
              <w:rPr>
                <w:sz w:val="28"/>
                <w:szCs w:val="28"/>
              </w:rPr>
              <w:t>83</w:t>
            </w:r>
          </w:p>
        </w:tc>
        <w:tc>
          <w:tcPr>
            <w:tcW w:w="1593" w:type="dxa"/>
          </w:tcPr>
          <w:p w:rsidR="00D55C81" w:rsidRPr="00D55C81" w:rsidRDefault="00D55C81" w:rsidP="00D55C81">
            <w:pPr>
              <w:spacing w:line="360" w:lineRule="auto"/>
              <w:contextualSpacing/>
              <w:jc w:val="center"/>
              <w:rPr>
                <w:sz w:val="28"/>
                <w:szCs w:val="28"/>
              </w:rPr>
            </w:pPr>
            <w:r w:rsidRPr="00D55C81">
              <w:rPr>
                <w:sz w:val="28"/>
                <w:szCs w:val="28"/>
              </w:rPr>
              <w:t>-2</w:t>
            </w:r>
          </w:p>
        </w:tc>
        <w:tc>
          <w:tcPr>
            <w:tcW w:w="1663" w:type="dxa"/>
          </w:tcPr>
          <w:p w:rsidR="00D55C81" w:rsidRPr="00D55C81" w:rsidRDefault="00D55C81" w:rsidP="00D55C81">
            <w:pPr>
              <w:spacing w:line="360" w:lineRule="auto"/>
              <w:contextualSpacing/>
              <w:jc w:val="center"/>
              <w:rPr>
                <w:sz w:val="28"/>
                <w:szCs w:val="28"/>
              </w:rPr>
            </w:pPr>
            <w:r w:rsidRPr="00D55C81">
              <w:rPr>
                <w:sz w:val="28"/>
                <w:szCs w:val="28"/>
              </w:rPr>
              <w:t>98</w:t>
            </w:r>
          </w:p>
        </w:tc>
      </w:tr>
      <w:tr w:rsidR="00D55C81" w:rsidTr="00D55C81">
        <w:tc>
          <w:tcPr>
            <w:tcW w:w="3173" w:type="dxa"/>
          </w:tcPr>
          <w:p w:rsidR="00D55C81" w:rsidRPr="00D55C81" w:rsidRDefault="00D55C81" w:rsidP="00D55C81">
            <w:pPr>
              <w:spacing w:line="360" w:lineRule="auto"/>
              <w:contextualSpacing/>
              <w:jc w:val="center"/>
              <w:rPr>
                <w:sz w:val="28"/>
                <w:szCs w:val="28"/>
              </w:rPr>
            </w:pPr>
            <w:r w:rsidRPr="00D55C81">
              <w:rPr>
                <w:sz w:val="28"/>
                <w:szCs w:val="28"/>
              </w:rPr>
              <w:t>1.2 Отдельно по служащим:</w:t>
            </w:r>
          </w:p>
        </w:tc>
        <w:tc>
          <w:tcPr>
            <w:tcW w:w="1637" w:type="dxa"/>
          </w:tcPr>
          <w:p w:rsidR="00D55C81" w:rsidRPr="00D55C81" w:rsidRDefault="00D55C81" w:rsidP="00D55C81">
            <w:pPr>
              <w:spacing w:line="360" w:lineRule="auto"/>
              <w:contextualSpacing/>
              <w:rPr>
                <w:sz w:val="28"/>
                <w:szCs w:val="28"/>
              </w:rPr>
            </w:pPr>
          </w:p>
        </w:tc>
        <w:tc>
          <w:tcPr>
            <w:tcW w:w="1505" w:type="dxa"/>
          </w:tcPr>
          <w:p w:rsidR="00D55C81" w:rsidRPr="00D55C81" w:rsidRDefault="00D55C81" w:rsidP="00D55C81">
            <w:pPr>
              <w:spacing w:line="360" w:lineRule="auto"/>
              <w:contextualSpacing/>
              <w:rPr>
                <w:sz w:val="28"/>
                <w:szCs w:val="28"/>
              </w:rPr>
            </w:pPr>
          </w:p>
        </w:tc>
        <w:tc>
          <w:tcPr>
            <w:tcW w:w="1593" w:type="dxa"/>
          </w:tcPr>
          <w:p w:rsidR="00D55C81" w:rsidRPr="00D55C81" w:rsidRDefault="00D55C81" w:rsidP="00D55C81">
            <w:pPr>
              <w:spacing w:line="360" w:lineRule="auto"/>
              <w:contextualSpacing/>
              <w:rPr>
                <w:sz w:val="28"/>
                <w:szCs w:val="28"/>
              </w:rPr>
            </w:pPr>
          </w:p>
        </w:tc>
        <w:tc>
          <w:tcPr>
            <w:tcW w:w="1663" w:type="dxa"/>
          </w:tcPr>
          <w:p w:rsidR="00D55C81" w:rsidRPr="00D55C81" w:rsidRDefault="00D55C81" w:rsidP="00D55C81">
            <w:pPr>
              <w:spacing w:line="360" w:lineRule="auto"/>
              <w:contextualSpacing/>
              <w:rPr>
                <w:sz w:val="28"/>
                <w:szCs w:val="28"/>
              </w:rPr>
            </w:pPr>
          </w:p>
        </w:tc>
      </w:tr>
      <w:tr w:rsidR="00D55C81" w:rsidTr="00D55C81">
        <w:tc>
          <w:tcPr>
            <w:tcW w:w="3173" w:type="dxa"/>
          </w:tcPr>
          <w:p w:rsidR="00D55C81" w:rsidRPr="00D55C81" w:rsidRDefault="00D55C81" w:rsidP="00D55C81">
            <w:pPr>
              <w:spacing w:line="360" w:lineRule="auto"/>
              <w:contextualSpacing/>
              <w:jc w:val="center"/>
              <w:rPr>
                <w:sz w:val="28"/>
                <w:szCs w:val="28"/>
              </w:rPr>
            </w:pPr>
            <w:r w:rsidRPr="00D55C81">
              <w:rPr>
                <w:sz w:val="28"/>
                <w:szCs w:val="28"/>
              </w:rPr>
              <w:t>руководители</w:t>
            </w:r>
          </w:p>
        </w:tc>
        <w:tc>
          <w:tcPr>
            <w:tcW w:w="1637" w:type="dxa"/>
          </w:tcPr>
          <w:p w:rsidR="00D55C81" w:rsidRPr="00D55C81" w:rsidRDefault="00D55C81" w:rsidP="00D55C81">
            <w:pPr>
              <w:spacing w:line="360" w:lineRule="auto"/>
              <w:contextualSpacing/>
              <w:jc w:val="center"/>
              <w:rPr>
                <w:sz w:val="28"/>
                <w:szCs w:val="28"/>
              </w:rPr>
            </w:pPr>
            <w:r w:rsidRPr="00D55C81">
              <w:rPr>
                <w:sz w:val="28"/>
                <w:szCs w:val="28"/>
              </w:rPr>
              <w:t>7</w:t>
            </w:r>
          </w:p>
        </w:tc>
        <w:tc>
          <w:tcPr>
            <w:tcW w:w="1505" w:type="dxa"/>
          </w:tcPr>
          <w:p w:rsidR="00D55C81" w:rsidRPr="00D55C81" w:rsidRDefault="00D55C81" w:rsidP="00D55C81">
            <w:pPr>
              <w:spacing w:line="360" w:lineRule="auto"/>
              <w:contextualSpacing/>
              <w:jc w:val="center"/>
              <w:rPr>
                <w:sz w:val="28"/>
                <w:szCs w:val="28"/>
              </w:rPr>
            </w:pPr>
            <w:r w:rsidRPr="00D55C81">
              <w:rPr>
                <w:sz w:val="28"/>
                <w:szCs w:val="28"/>
              </w:rPr>
              <w:t>5</w:t>
            </w:r>
          </w:p>
        </w:tc>
        <w:tc>
          <w:tcPr>
            <w:tcW w:w="1593" w:type="dxa"/>
          </w:tcPr>
          <w:p w:rsidR="00D55C81" w:rsidRPr="00D55C81" w:rsidRDefault="00D55C81" w:rsidP="00D55C81">
            <w:pPr>
              <w:spacing w:line="360" w:lineRule="auto"/>
              <w:contextualSpacing/>
              <w:jc w:val="center"/>
              <w:rPr>
                <w:sz w:val="28"/>
                <w:szCs w:val="28"/>
              </w:rPr>
            </w:pPr>
            <w:r w:rsidRPr="00D55C81">
              <w:rPr>
                <w:sz w:val="28"/>
                <w:szCs w:val="28"/>
              </w:rPr>
              <w:t>-2</w:t>
            </w:r>
          </w:p>
        </w:tc>
        <w:tc>
          <w:tcPr>
            <w:tcW w:w="1663" w:type="dxa"/>
          </w:tcPr>
          <w:p w:rsidR="00D55C81" w:rsidRPr="00D55C81" w:rsidRDefault="00D55C81" w:rsidP="00D55C81">
            <w:pPr>
              <w:spacing w:line="360" w:lineRule="auto"/>
              <w:contextualSpacing/>
              <w:jc w:val="center"/>
              <w:rPr>
                <w:sz w:val="28"/>
                <w:szCs w:val="28"/>
              </w:rPr>
            </w:pPr>
            <w:r w:rsidRPr="00D55C81">
              <w:rPr>
                <w:sz w:val="28"/>
                <w:szCs w:val="28"/>
              </w:rPr>
              <w:t>71%</w:t>
            </w:r>
          </w:p>
        </w:tc>
      </w:tr>
      <w:tr w:rsidR="00D55C81" w:rsidTr="00D55C81">
        <w:tc>
          <w:tcPr>
            <w:tcW w:w="3173" w:type="dxa"/>
          </w:tcPr>
          <w:p w:rsidR="00D55C81" w:rsidRPr="00D55C81" w:rsidRDefault="00D55C81" w:rsidP="00D55C81">
            <w:pPr>
              <w:spacing w:line="360" w:lineRule="auto"/>
              <w:contextualSpacing/>
              <w:jc w:val="center"/>
              <w:rPr>
                <w:sz w:val="28"/>
                <w:szCs w:val="28"/>
              </w:rPr>
            </w:pPr>
            <w:r w:rsidRPr="00D55C81">
              <w:rPr>
                <w:sz w:val="28"/>
                <w:szCs w:val="28"/>
              </w:rPr>
              <w:t>служащие</w:t>
            </w:r>
          </w:p>
        </w:tc>
        <w:tc>
          <w:tcPr>
            <w:tcW w:w="1637" w:type="dxa"/>
          </w:tcPr>
          <w:p w:rsidR="00D55C81" w:rsidRPr="00D55C81" w:rsidRDefault="00D55C81" w:rsidP="00D55C81">
            <w:pPr>
              <w:spacing w:line="360" w:lineRule="auto"/>
              <w:contextualSpacing/>
              <w:jc w:val="center"/>
              <w:rPr>
                <w:sz w:val="28"/>
                <w:szCs w:val="28"/>
              </w:rPr>
            </w:pPr>
            <w:r w:rsidRPr="00D55C81">
              <w:rPr>
                <w:sz w:val="28"/>
                <w:szCs w:val="28"/>
              </w:rPr>
              <w:t>40</w:t>
            </w:r>
          </w:p>
        </w:tc>
        <w:tc>
          <w:tcPr>
            <w:tcW w:w="1505" w:type="dxa"/>
          </w:tcPr>
          <w:p w:rsidR="00D55C81" w:rsidRPr="00D55C81" w:rsidRDefault="00D55C81" w:rsidP="00D55C81">
            <w:pPr>
              <w:spacing w:line="360" w:lineRule="auto"/>
              <w:contextualSpacing/>
              <w:jc w:val="center"/>
              <w:rPr>
                <w:sz w:val="28"/>
                <w:szCs w:val="28"/>
              </w:rPr>
            </w:pPr>
            <w:r w:rsidRPr="00D55C81">
              <w:rPr>
                <w:sz w:val="28"/>
                <w:szCs w:val="28"/>
              </w:rPr>
              <w:t>20</w:t>
            </w:r>
          </w:p>
        </w:tc>
        <w:tc>
          <w:tcPr>
            <w:tcW w:w="1593" w:type="dxa"/>
          </w:tcPr>
          <w:p w:rsidR="00D55C81" w:rsidRPr="00D55C81" w:rsidRDefault="00D55C81" w:rsidP="00D55C81">
            <w:pPr>
              <w:spacing w:line="360" w:lineRule="auto"/>
              <w:contextualSpacing/>
              <w:jc w:val="center"/>
              <w:rPr>
                <w:sz w:val="28"/>
                <w:szCs w:val="28"/>
              </w:rPr>
            </w:pPr>
            <w:r w:rsidRPr="00D55C81">
              <w:rPr>
                <w:sz w:val="28"/>
                <w:szCs w:val="28"/>
              </w:rPr>
              <w:t>-20</w:t>
            </w:r>
          </w:p>
        </w:tc>
        <w:tc>
          <w:tcPr>
            <w:tcW w:w="1663" w:type="dxa"/>
          </w:tcPr>
          <w:p w:rsidR="00D55C81" w:rsidRPr="00D55C81" w:rsidRDefault="00D55C81" w:rsidP="00D55C81">
            <w:pPr>
              <w:spacing w:line="360" w:lineRule="auto"/>
              <w:contextualSpacing/>
              <w:jc w:val="center"/>
              <w:rPr>
                <w:sz w:val="28"/>
                <w:szCs w:val="28"/>
              </w:rPr>
            </w:pPr>
            <w:r w:rsidRPr="00D55C81">
              <w:rPr>
                <w:sz w:val="28"/>
                <w:szCs w:val="28"/>
              </w:rPr>
              <w:t>50%</w:t>
            </w:r>
          </w:p>
        </w:tc>
      </w:tr>
      <w:tr w:rsidR="00D55C81" w:rsidTr="00D55C81">
        <w:tc>
          <w:tcPr>
            <w:tcW w:w="3173" w:type="dxa"/>
          </w:tcPr>
          <w:p w:rsidR="00D55C81" w:rsidRPr="00D55C81" w:rsidRDefault="00D55C81" w:rsidP="00D55C81">
            <w:pPr>
              <w:spacing w:line="360" w:lineRule="auto"/>
              <w:contextualSpacing/>
              <w:jc w:val="center"/>
              <w:rPr>
                <w:sz w:val="28"/>
                <w:szCs w:val="28"/>
              </w:rPr>
            </w:pPr>
            <w:r w:rsidRPr="00D55C81">
              <w:rPr>
                <w:sz w:val="28"/>
                <w:szCs w:val="28"/>
              </w:rPr>
              <w:t>специалисты</w:t>
            </w:r>
          </w:p>
        </w:tc>
        <w:tc>
          <w:tcPr>
            <w:tcW w:w="1637" w:type="dxa"/>
          </w:tcPr>
          <w:p w:rsidR="00D55C81" w:rsidRPr="00D55C81" w:rsidRDefault="00D55C81" w:rsidP="00D55C81">
            <w:pPr>
              <w:spacing w:line="360" w:lineRule="auto"/>
              <w:contextualSpacing/>
              <w:jc w:val="center"/>
              <w:rPr>
                <w:sz w:val="28"/>
                <w:szCs w:val="28"/>
              </w:rPr>
            </w:pPr>
            <w:r w:rsidRPr="00D55C81">
              <w:rPr>
                <w:sz w:val="28"/>
                <w:szCs w:val="28"/>
              </w:rPr>
              <w:t>50</w:t>
            </w:r>
          </w:p>
        </w:tc>
        <w:tc>
          <w:tcPr>
            <w:tcW w:w="1505" w:type="dxa"/>
          </w:tcPr>
          <w:p w:rsidR="00D55C81" w:rsidRPr="00D55C81" w:rsidRDefault="00D55C81" w:rsidP="00D55C81">
            <w:pPr>
              <w:spacing w:line="360" w:lineRule="auto"/>
              <w:contextualSpacing/>
              <w:jc w:val="center"/>
              <w:rPr>
                <w:sz w:val="28"/>
                <w:szCs w:val="28"/>
              </w:rPr>
            </w:pPr>
            <w:r w:rsidRPr="00D55C81">
              <w:rPr>
                <w:sz w:val="28"/>
                <w:szCs w:val="28"/>
              </w:rPr>
              <w:t>50</w:t>
            </w:r>
          </w:p>
        </w:tc>
        <w:tc>
          <w:tcPr>
            <w:tcW w:w="1593" w:type="dxa"/>
          </w:tcPr>
          <w:p w:rsidR="00D55C81" w:rsidRPr="00D55C81" w:rsidRDefault="00D55C81" w:rsidP="00D55C81">
            <w:pPr>
              <w:spacing w:line="360" w:lineRule="auto"/>
              <w:contextualSpacing/>
              <w:jc w:val="center"/>
              <w:rPr>
                <w:sz w:val="28"/>
                <w:szCs w:val="28"/>
              </w:rPr>
            </w:pPr>
            <w:r w:rsidRPr="00D55C81">
              <w:rPr>
                <w:sz w:val="28"/>
                <w:szCs w:val="28"/>
              </w:rPr>
              <w:t>0</w:t>
            </w:r>
          </w:p>
        </w:tc>
        <w:tc>
          <w:tcPr>
            <w:tcW w:w="1663" w:type="dxa"/>
          </w:tcPr>
          <w:p w:rsidR="00D55C81" w:rsidRPr="00D55C81" w:rsidRDefault="00D55C81" w:rsidP="00D55C81">
            <w:pPr>
              <w:spacing w:line="360" w:lineRule="auto"/>
              <w:contextualSpacing/>
              <w:jc w:val="center"/>
              <w:rPr>
                <w:sz w:val="28"/>
                <w:szCs w:val="28"/>
              </w:rPr>
            </w:pPr>
            <w:r w:rsidRPr="00D55C81">
              <w:rPr>
                <w:sz w:val="28"/>
                <w:szCs w:val="28"/>
              </w:rPr>
              <w:t>100%</w:t>
            </w:r>
          </w:p>
        </w:tc>
      </w:tr>
    </w:tbl>
    <w:p w:rsidR="005A76C2" w:rsidRDefault="005A76C2" w:rsidP="00BF29C9">
      <w:pPr>
        <w:pStyle w:val="a9"/>
      </w:pPr>
    </w:p>
    <w:p w:rsidR="00D55C81" w:rsidRDefault="00D55C81" w:rsidP="00D55C81">
      <w:pPr>
        <w:spacing w:line="360" w:lineRule="auto"/>
        <w:ind w:firstLine="709"/>
        <w:contextualSpacing/>
        <w:jc w:val="both"/>
        <w:rPr>
          <w:sz w:val="28"/>
          <w:szCs w:val="28"/>
        </w:rPr>
      </w:pPr>
      <w:r>
        <w:rPr>
          <w:sz w:val="28"/>
          <w:szCs w:val="28"/>
        </w:rPr>
        <w:t xml:space="preserve">На основе анализа таблицы </w:t>
      </w:r>
      <w:r w:rsidR="002F70CA">
        <w:rPr>
          <w:sz w:val="28"/>
          <w:szCs w:val="28"/>
        </w:rPr>
        <w:t>2</w:t>
      </w:r>
      <w:r>
        <w:rPr>
          <w:sz w:val="28"/>
          <w:szCs w:val="28"/>
        </w:rPr>
        <w:t xml:space="preserve"> можно сделать вывод, что среднесписочная численность работников за отчетный год снизилась на 38 человек (27 %).</w:t>
      </w:r>
    </w:p>
    <w:p w:rsidR="00D55C81" w:rsidRDefault="00D55C81" w:rsidP="00D55C81">
      <w:pPr>
        <w:spacing w:line="360" w:lineRule="auto"/>
        <w:ind w:firstLine="709"/>
        <w:contextualSpacing/>
        <w:jc w:val="both"/>
        <w:rPr>
          <w:sz w:val="28"/>
          <w:szCs w:val="28"/>
        </w:rPr>
      </w:pPr>
      <w:r>
        <w:rPr>
          <w:sz w:val="28"/>
          <w:szCs w:val="28"/>
        </w:rPr>
        <w:t>Тенденция снижения численности работников ОАО «МЛЗ» касается и работников основного производства данного предприятия. Их численность в отчетном году снизилась на 220 человек (24 %).</w:t>
      </w:r>
    </w:p>
    <w:p w:rsidR="00D55C81" w:rsidRDefault="00D55C81" w:rsidP="00D55C81">
      <w:pPr>
        <w:spacing w:line="360" w:lineRule="auto"/>
        <w:ind w:firstLine="709"/>
        <w:contextualSpacing/>
        <w:jc w:val="both"/>
        <w:rPr>
          <w:sz w:val="28"/>
          <w:szCs w:val="28"/>
        </w:rPr>
      </w:pPr>
      <w:r>
        <w:rPr>
          <w:sz w:val="28"/>
          <w:szCs w:val="28"/>
        </w:rPr>
        <w:t>В составе работников основного производства наблюдается снижение численности основных рабочих на 250 человек (42 %) и увеличение численности вспомогательных рабочих на 70 человек (39%).</w:t>
      </w:r>
    </w:p>
    <w:p w:rsidR="00D55C81" w:rsidRDefault="00D55C81" w:rsidP="00D55C81">
      <w:pPr>
        <w:spacing w:line="360" w:lineRule="auto"/>
        <w:ind w:firstLine="709"/>
        <w:contextualSpacing/>
        <w:jc w:val="both"/>
        <w:rPr>
          <w:sz w:val="28"/>
          <w:szCs w:val="28"/>
        </w:rPr>
      </w:pPr>
      <w:r>
        <w:rPr>
          <w:sz w:val="28"/>
          <w:szCs w:val="28"/>
        </w:rPr>
        <w:t>В целом доля рабочих в общей численности работников основного производства уменьшилась на 2%.</w:t>
      </w:r>
    </w:p>
    <w:p w:rsidR="005A76C2" w:rsidRDefault="00D55C81" w:rsidP="00D55C81">
      <w:pPr>
        <w:pStyle w:val="a9"/>
      </w:pPr>
      <w:r>
        <w:t>По категории служащие в отчетном году произошло снижение численности руководителей на 2 человека (29%). Численность служащих в отчетном году снизилась на 20 человек (50%), а численность специалистов не изменилась.</w:t>
      </w:r>
    </w:p>
    <w:p w:rsidR="00FE1ECD" w:rsidRDefault="00FE1ECD" w:rsidP="00FE1ECD">
      <w:pPr>
        <w:spacing w:line="360" w:lineRule="auto"/>
        <w:ind w:firstLine="709"/>
        <w:jc w:val="both"/>
        <w:rPr>
          <w:sz w:val="28"/>
          <w:szCs w:val="28"/>
        </w:rPr>
      </w:pPr>
      <w:r>
        <w:rPr>
          <w:sz w:val="28"/>
          <w:szCs w:val="28"/>
        </w:rPr>
        <w:t>Рассмотрим динамику изменения среднесписочной численности работников ОАО «МЛЗ» (таблица 3):</w:t>
      </w:r>
    </w:p>
    <w:p w:rsidR="00FE1ECD" w:rsidRDefault="00FE1ECD" w:rsidP="00FE1ECD">
      <w:pPr>
        <w:spacing w:line="360" w:lineRule="auto"/>
        <w:ind w:firstLine="709"/>
        <w:contextualSpacing/>
        <w:jc w:val="both"/>
        <w:rPr>
          <w:sz w:val="28"/>
          <w:szCs w:val="28"/>
        </w:rPr>
      </w:pPr>
      <w:r>
        <w:rPr>
          <w:sz w:val="28"/>
          <w:szCs w:val="28"/>
        </w:rPr>
        <w:t>Таблица 3 «Динамика изменения среднесписочной численности работников на ОАО «МЛЗ»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54"/>
        <w:gridCol w:w="1520"/>
        <w:gridCol w:w="2132"/>
        <w:gridCol w:w="1663"/>
      </w:tblGrid>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Показатель</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2008</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2009</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Абс.</w:t>
            </w:r>
            <w:r w:rsidR="00AF68E5">
              <w:rPr>
                <w:sz w:val="28"/>
                <w:szCs w:val="28"/>
              </w:rPr>
              <w:t xml:space="preserve"> </w:t>
            </w:r>
            <w:r w:rsidRPr="00FE1ECD">
              <w:rPr>
                <w:sz w:val="28"/>
                <w:szCs w:val="28"/>
              </w:rPr>
              <w:t>отклонение</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Отн. отклонение, %</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1</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2</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3</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4</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5</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1 Численность принятых за год, чел.</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130</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100</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-30</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76,9%</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2 Уволено человек, в т.ч.:</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111</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109</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-2</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98,2%</w:t>
            </w:r>
          </w:p>
        </w:tc>
      </w:tr>
      <w:tr w:rsidR="00FE1ECD" w:rsidTr="00130567">
        <w:tc>
          <w:tcPr>
            <w:tcW w:w="2802" w:type="dxa"/>
            <w:tcBorders>
              <w:bottom w:val="nil"/>
            </w:tcBorders>
          </w:tcPr>
          <w:p w:rsidR="00FE1ECD" w:rsidRPr="00FE1ECD" w:rsidRDefault="00FE1ECD" w:rsidP="00FE1ECD">
            <w:pPr>
              <w:spacing w:line="360" w:lineRule="auto"/>
              <w:contextualSpacing/>
              <w:jc w:val="center"/>
              <w:rPr>
                <w:sz w:val="28"/>
                <w:szCs w:val="28"/>
              </w:rPr>
            </w:pPr>
            <w:r w:rsidRPr="00FE1ECD">
              <w:rPr>
                <w:sz w:val="28"/>
                <w:szCs w:val="28"/>
              </w:rPr>
              <w:t>По собственному желанию</w:t>
            </w:r>
          </w:p>
          <w:p w:rsidR="00FE1ECD" w:rsidRPr="00FE1ECD" w:rsidRDefault="00FE1ECD" w:rsidP="00FE1ECD">
            <w:pPr>
              <w:spacing w:line="360" w:lineRule="auto"/>
              <w:contextualSpacing/>
              <w:jc w:val="center"/>
              <w:rPr>
                <w:sz w:val="28"/>
                <w:szCs w:val="28"/>
              </w:rPr>
            </w:pPr>
          </w:p>
        </w:tc>
        <w:tc>
          <w:tcPr>
            <w:tcW w:w="1454" w:type="dxa"/>
            <w:tcBorders>
              <w:bottom w:val="nil"/>
            </w:tcBorders>
          </w:tcPr>
          <w:p w:rsidR="00FE1ECD" w:rsidRPr="00FE1ECD" w:rsidRDefault="00FE1ECD" w:rsidP="00FE1ECD">
            <w:pPr>
              <w:spacing w:line="360" w:lineRule="auto"/>
              <w:contextualSpacing/>
              <w:jc w:val="center"/>
              <w:rPr>
                <w:sz w:val="28"/>
                <w:szCs w:val="28"/>
              </w:rPr>
            </w:pPr>
            <w:r w:rsidRPr="00FE1ECD">
              <w:rPr>
                <w:sz w:val="28"/>
                <w:szCs w:val="28"/>
              </w:rPr>
              <w:t>50</w:t>
            </w:r>
          </w:p>
        </w:tc>
        <w:tc>
          <w:tcPr>
            <w:tcW w:w="1520" w:type="dxa"/>
            <w:tcBorders>
              <w:bottom w:val="nil"/>
            </w:tcBorders>
          </w:tcPr>
          <w:p w:rsidR="00FE1ECD" w:rsidRPr="00FE1ECD" w:rsidRDefault="00FE1ECD" w:rsidP="00FE1ECD">
            <w:pPr>
              <w:spacing w:line="360" w:lineRule="auto"/>
              <w:contextualSpacing/>
              <w:jc w:val="center"/>
              <w:rPr>
                <w:sz w:val="28"/>
                <w:szCs w:val="28"/>
              </w:rPr>
            </w:pPr>
            <w:r w:rsidRPr="00FE1ECD">
              <w:rPr>
                <w:sz w:val="28"/>
                <w:szCs w:val="28"/>
              </w:rPr>
              <w:t>45</w:t>
            </w:r>
          </w:p>
        </w:tc>
        <w:tc>
          <w:tcPr>
            <w:tcW w:w="2132" w:type="dxa"/>
            <w:tcBorders>
              <w:bottom w:val="nil"/>
            </w:tcBorders>
          </w:tcPr>
          <w:p w:rsidR="00FE1ECD" w:rsidRPr="00FE1ECD" w:rsidRDefault="00FE1ECD" w:rsidP="00FE1ECD">
            <w:pPr>
              <w:spacing w:line="360" w:lineRule="auto"/>
              <w:contextualSpacing/>
              <w:jc w:val="center"/>
              <w:rPr>
                <w:sz w:val="28"/>
                <w:szCs w:val="28"/>
              </w:rPr>
            </w:pPr>
            <w:r w:rsidRPr="00FE1ECD">
              <w:rPr>
                <w:sz w:val="28"/>
                <w:szCs w:val="28"/>
              </w:rPr>
              <w:t>-5</w:t>
            </w:r>
          </w:p>
        </w:tc>
        <w:tc>
          <w:tcPr>
            <w:tcW w:w="1663" w:type="dxa"/>
            <w:tcBorders>
              <w:bottom w:val="nil"/>
            </w:tcBorders>
          </w:tcPr>
          <w:p w:rsidR="00FE1ECD" w:rsidRPr="00FE1ECD" w:rsidRDefault="00FE1ECD" w:rsidP="00FE1ECD">
            <w:pPr>
              <w:spacing w:line="360" w:lineRule="auto"/>
              <w:contextualSpacing/>
              <w:jc w:val="center"/>
              <w:rPr>
                <w:sz w:val="28"/>
                <w:szCs w:val="28"/>
              </w:rPr>
            </w:pPr>
            <w:r w:rsidRPr="00FE1ECD">
              <w:rPr>
                <w:sz w:val="28"/>
                <w:szCs w:val="28"/>
              </w:rPr>
              <w:t>90,0%</w:t>
            </w:r>
          </w:p>
        </w:tc>
      </w:tr>
      <w:tr w:rsidR="00130567" w:rsidTr="00130567">
        <w:tc>
          <w:tcPr>
            <w:tcW w:w="9571" w:type="dxa"/>
            <w:gridSpan w:val="5"/>
            <w:tcBorders>
              <w:top w:val="nil"/>
              <w:left w:val="nil"/>
              <w:bottom w:val="single" w:sz="4" w:space="0" w:color="auto"/>
              <w:right w:val="nil"/>
            </w:tcBorders>
          </w:tcPr>
          <w:p w:rsidR="00130567" w:rsidRPr="00FE1ECD" w:rsidRDefault="00130567" w:rsidP="00130567">
            <w:pPr>
              <w:spacing w:line="360" w:lineRule="auto"/>
              <w:contextualSpacing/>
              <w:rPr>
                <w:sz w:val="28"/>
                <w:szCs w:val="28"/>
              </w:rPr>
            </w:pPr>
            <w:r w:rsidRPr="00FE1ECD">
              <w:rPr>
                <w:sz w:val="28"/>
                <w:szCs w:val="28"/>
              </w:rPr>
              <w:t>Продолжение таблицы</w:t>
            </w:r>
            <w:r>
              <w:rPr>
                <w:sz w:val="28"/>
                <w:szCs w:val="28"/>
              </w:rPr>
              <w:t xml:space="preserve"> 3</w:t>
            </w:r>
          </w:p>
        </w:tc>
      </w:tr>
      <w:tr w:rsidR="00130567" w:rsidTr="00130567">
        <w:tc>
          <w:tcPr>
            <w:tcW w:w="2802" w:type="dxa"/>
            <w:tcBorders>
              <w:top w:val="single" w:sz="4" w:space="0" w:color="auto"/>
              <w:bottom w:val="single" w:sz="4" w:space="0" w:color="auto"/>
            </w:tcBorders>
          </w:tcPr>
          <w:p w:rsidR="00130567" w:rsidRPr="00FE1ECD" w:rsidRDefault="00130567" w:rsidP="00FE1ECD">
            <w:pPr>
              <w:spacing w:line="360" w:lineRule="auto"/>
              <w:contextualSpacing/>
              <w:jc w:val="center"/>
              <w:rPr>
                <w:sz w:val="28"/>
                <w:szCs w:val="28"/>
              </w:rPr>
            </w:pPr>
            <w:r>
              <w:rPr>
                <w:sz w:val="28"/>
                <w:szCs w:val="28"/>
              </w:rPr>
              <w:t>1</w:t>
            </w:r>
          </w:p>
        </w:tc>
        <w:tc>
          <w:tcPr>
            <w:tcW w:w="1454" w:type="dxa"/>
            <w:tcBorders>
              <w:top w:val="single" w:sz="4" w:space="0" w:color="auto"/>
              <w:bottom w:val="single" w:sz="4" w:space="0" w:color="auto"/>
            </w:tcBorders>
          </w:tcPr>
          <w:p w:rsidR="00130567" w:rsidRPr="00FE1ECD" w:rsidRDefault="00130567" w:rsidP="00FE1ECD">
            <w:pPr>
              <w:spacing w:line="360" w:lineRule="auto"/>
              <w:contextualSpacing/>
              <w:jc w:val="center"/>
              <w:rPr>
                <w:sz w:val="28"/>
                <w:szCs w:val="28"/>
              </w:rPr>
            </w:pPr>
            <w:r>
              <w:rPr>
                <w:sz w:val="28"/>
                <w:szCs w:val="28"/>
              </w:rPr>
              <w:t>2</w:t>
            </w:r>
          </w:p>
        </w:tc>
        <w:tc>
          <w:tcPr>
            <w:tcW w:w="1520" w:type="dxa"/>
            <w:tcBorders>
              <w:top w:val="single" w:sz="4" w:space="0" w:color="auto"/>
              <w:bottom w:val="single" w:sz="4" w:space="0" w:color="auto"/>
            </w:tcBorders>
          </w:tcPr>
          <w:p w:rsidR="00130567" w:rsidRPr="00FE1ECD" w:rsidRDefault="00130567" w:rsidP="00FE1ECD">
            <w:pPr>
              <w:spacing w:line="360" w:lineRule="auto"/>
              <w:contextualSpacing/>
              <w:jc w:val="center"/>
              <w:rPr>
                <w:sz w:val="28"/>
                <w:szCs w:val="28"/>
              </w:rPr>
            </w:pPr>
            <w:r>
              <w:rPr>
                <w:sz w:val="28"/>
                <w:szCs w:val="28"/>
              </w:rPr>
              <w:t>3</w:t>
            </w:r>
          </w:p>
        </w:tc>
        <w:tc>
          <w:tcPr>
            <w:tcW w:w="2132" w:type="dxa"/>
            <w:tcBorders>
              <w:top w:val="single" w:sz="4" w:space="0" w:color="auto"/>
              <w:bottom w:val="single" w:sz="4" w:space="0" w:color="auto"/>
            </w:tcBorders>
          </w:tcPr>
          <w:p w:rsidR="00130567" w:rsidRPr="00FE1ECD" w:rsidRDefault="00130567" w:rsidP="00FE1ECD">
            <w:pPr>
              <w:spacing w:line="360" w:lineRule="auto"/>
              <w:contextualSpacing/>
              <w:jc w:val="center"/>
              <w:rPr>
                <w:sz w:val="28"/>
                <w:szCs w:val="28"/>
              </w:rPr>
            </w:pPr>
            <w:r>
              <w:rPr>
                <w:sz w:val="28"/>
                <w:szCs w:val="28"/>
              </w:rPr>
              <w:t>4</w:t>
            </w:r>
          </w:p>
        </w:tc>
        <w:tc>
          <w:tcPr>
            <w:tcW w:w="1663" w:type="dxa"/>
            <w:tcBorders>
              <w:top w:val="single" w:sz="4" w:space="0" w:color="auto"/>
              <w:bottom w:val="single" w:sz="4" w:space="0" w:color="auto"/>
            </w:tcBorders>
          </w:tcPr>
          <w:p w:rsidR="00130567" w:rsidRPr="00FE1ECD" w:rsidRDefault="00130567" w:rsidP="00FE1ECD">
            <w:pPr>
              <w:spacing w:line="360" w:lineRule="auto"/>
              <w:contextualSpacing/>
              <w:jc w:val="center"/>
              <w:rPr>
                <w:sz w:val="28"/>
                <w:szCs w:val="28"/>
              </w:rPr>
            </w:pPr>
            <w:r>
              <w:rPr>
                <w:sz w:val="28"/>
                <w:szCs w:val="28"/>
              </w:rPr>
              <w:t>5</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По сокращению штатов</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11</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15</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4</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136,4%</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По переводу</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5</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6</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1</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120,0%</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В связи со смертью</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14</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15</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1</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107,1%</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За прогулы и другие нарушения</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12</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8</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-4</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66,7%</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В связи с призывом</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5</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6</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1</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120,0%</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По состоянию здоровья</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6</w:t>
            </w:r>
          </w:p>
          <w:p w:rsidR="00FE1ECD" w:rsidRPr="00FE1ECD" w:rsidRDefault="00FE1ECD" w:rsidP="00FE1ECD">
            <w:pPr>
              <w:spacing w:line="360" w:lineRule="auto"/>
              <w:contextualSpacing/>
              <w:jc w:val="center"/>
              <w:rPr>
                <w:sz w:val="28"/>
                <w:szCs w:val="28"/>
              </w:rPr>
            </w:pP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5</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-1</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83,3%</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В связи с уходом на пенсию</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8</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9</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1</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112,5%</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3 Коэффициент оборота по приему</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0,11</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0,11</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0,01</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105,1%</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4 Коэффициент оборота по выбытию</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0,09</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0,12</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0,03</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134,2%</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5 Коэффициент текучести кадров</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0,05</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0,06</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0,01</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120,0%</w:t>
            </w:r>
          </w:p>
        </w:tc>
      </w:tr>
      <w:tr w:rsidR="00FE1ECD" w:rsidTr="00FE1ECD">
        <w:tc>
          <w:tcPr>
            <w:tcW w:w="2802" w:type="dxa"/>
          </w:tcPr>
          <w:p w:rsidR="00FE1ECD" w:rsidRPr="00FE1ECD" w:rsidRDefault="00FE1ECD" w:rsidP="00FE1ECD">
            <w:pPr>
              <w:spacing w:line="360" w:lineRule="auto"/>
              <w:contextualSpacing/>
              <w:jc w:val="center"/>
              <w:rPr>
                <w:sz w:val="28"/>
                <w:szCs w:val="28"/>
              </w:rPr>
            </w:pPr>
            <w:r w:rsidRPr="00FE1ECD">
              <w:rPr>
                <w:sz w:val="28"/>
                <w:szCs w:val="28"/>
              </w:rPr>
              <w:t>6 Коэффициент постоянства кадров</w:t>
            </w:r>
          </w:p>
        </w:tc>
        <w:tc>
          <w:tcPr>
            <w:tcW w:w="1454" w:type="dxa"/>
          </w:tcPr>
          <w:p w:rsidR="00FE1ECD" w:rsidRPr="00FE1ECD" w:rsidRDefault="00FE1ECD" w:rsidP="00FE1ECD">
            <w:pPr>
              <w:spacing w:line="360" w:lineRule="auto"/>
              <w:contextualSpacing/>
              <w:jc w:val="center"/>
              <w:rPr>
                <w:sz w:val="28"/>
                <w:szCs w:val="28"/>
              </w:rPr>
            </w:pPr>
            <w:r w:rsidRPr="00FE1ECD">
              <w:rPr>
                <w:sz w:val="28"/>
                <w:szCs w:val="28"/>
              </w:rPr>
              <w:t>0,91</w:t>
            </w:r>
          </w:p>
        </w:tc>
        <w:tc>
          <w:tcPr>
            <w:tcW w:w="1520" w:type="dxa"/>
          </w:tcPr>
          <w:p w:rsidR="00FE1ECD" w:rsidRPr="00FE1ECD" w:rsidRDefault="00FE1ECD" w:rsidP="00FE1ECD">
            <w:pPr>
              <w:spacing w:line="360" w:lineRule="auto"/>
              <w:contextualSpacing/>
              <w:jc w:val="center"/>
              <w:rPr>
                <w:sz w:val="28"/>
                <w:szCs w:val="28"/>
              </w:rPr>
            </w:pPr>
            <w:r w:rsidRPr="00FE1ECD">
              <w:rPr>
                <w:sz w:val="28"/>
                <w:szCs w:val="28"/>
              </w:rPr>
              <w:t>0,88</w:t>
            </w:r>
          </w:p>
        </w:tc>
        <w:tc>
          <w:tcPr>
            <w:tcW w:w="2132" w:type="dxa"/>
          </w:tcPr>
          <w:p w:rsidR="00FE1ECD" w:rsidRPr="00FE1ECD" w:rsidRDefault="00FE1ECD" w:rsidP="00FE1ECD">
            <w:pPr>
              <w:spacing w:line="360" w:lineRule="auto"/>
              <w:contextualSpacing/>
              <w:jc w:val="center"/>
              <w:rPr>
                <w:sz w:val="28"/>
                <w:szCs w:val="28"/>
              </w:rPr>
            </w:pPr>
            <w:r w:rsidRPr="00FE1ECD">
              <w:rPr>
                <w:sz w:val="28"/>
                <w:szCs w:val="28"/>
              </w:rPr>
              <w:t>-0,03</w:t>
            </w:r>
          </w:p>
        </w:tc>
        <w:tc>
          <w:tcPr>
            <w:tcW w:w="1663" w:type="dxa"/>
          </w:tcPr>
          <w:p w:rsidR="00FE1ECD" w:rsidRPr="00FE1ECD" w:rsidRDefault="00FE1ECD" w:rsidP="00FE1ECD">
            <w:pPr>
              <w:spacing w:line="360" w:lineRule="auto"/>
              <w:contextualSpacing/>
              <w:jc w:val="center"/>
              <w:rPr>
                <w:sz w:val="28"/>
                <w:szCs w:val="28"/>
              </w:rPr>
            </w:pPr>
            <w:r w:rsidRPr="00FE1ECD">
              <w:rPr>
                <w:sz w:val="28"/>
                <w:szCs w:val="28"/>
              </w:rPr>
              <w:t>96,7%</w:t>
            </w:r>
          </w:p>
        </w:tc>
      </w:tr>
    </w:tbl>
    <w:p w:rsidR="00FE1ECD" w:rsidRDefault="00FE1ECD" w:rsidP="00FE1ECD">
      <w:pPr>
        <w:spacing w:line="360" w:lineRule="auto"/>
        <w:ind w:firstLine="709"/>
        <w:contextualSpacing/>
        <w:jc w:val="both"/>
        <w:rPr>
          <w:sz w:val="28"/>
          <w:szCs w:val="28"/>
        </w:rPr>
      </w:pPr>
    </w:p>
    <w:p w:rsidR="00FE1ECD" w:rsidRDefault="00FE1ECD" w:rsidP="00FE1ECD">
      <w:pPr>
        <w:spacing w:line="360" w:lineRule="auto"/>
        <w:ind w:firstLine="709"/>
        <w:contextualSpacing/>
        <w:jc w:val="both"/>
        <w:rPr>
          <w:sz w:val="28"/>
          <w:szCs w:val="28"/>
        </w:rPr>
      </w:pPr>
      <w:r>
        <w:rPr>
          <w:sz w:val="28"/>
          <w:szCs w:val="28"/>
        </w:rPr>
        <w:t xml:space="preserve">Анализируя данные таблицы </w:t>
      </w:r>
      <w:r w:rsidR="009C2741">
        <w:rPr>
          <w:sz w:val="28"/>
          <w:szCs w:val="28"/>
        </w:rPr>
        <w:t>3</w:t>
      </w:r>
      <w:r>
        <w:rPr>
          <w:sz w:val="28"/>
          <w:szCs w:val="28"/>
        </w:rPr>
        <w:t>, можно сделать следующие выводы:</w:t>
      </w:r>
    </w:p>
    <w:p w:rsidR="00FE1ECD" w:rsidRDefault="00FE1ECD" w:rsidP="00FE1ECD">
      <w:pPr>
        <w:pStyle w:val="a8"/>
        <w:numPr>
          <w:ilvl w:val="0"/>
          <w:numId w:val="20"/>
        </w:numPr>
        <w:spacing w:line="360" w:lineRule="auto"/>
        <w:ind w:left="0" w:firstLine="709"/>
        <w:jc w:val="both"/>
        <w:rPr>
          <w:rFonts w:ascii="Times New Roman" w:hAnsi="Times New Roman"/>
          <w:sz w:val="28"/>
          <w:szCs w:val="28"/>
        </w:rPr>
      </w:pPr>
      <w:r>
        <w:rPr>
          <w:rFonts w:ascii="Times New Roman" w:hAnsi="Times New Roman"/>
          <w:sz w:val="28"/>
          <w:szCs w:val="28"/>
        </w:rPr>
        <w:t xml:space="preserve"> В отчетном году численность принятых уменьшилась на 30 человек (23,1%);</w:t>
      </w:r>
    </w:p>
    <w:p w:rsidR="00FE1ECD" w:rsidRDefault="00FE1ECD" w:rsidP="00FE1ECD">
      <w:pPr>
        <w:pStyle w:val="a8"/>
        <w:numPr>
          <w:ilvl w:val="0"/>
          <w:numId w:val="20"/>
        </w:numPr>
        <w:spacing w:line="360" w:lineRule="auto"/>
        <w:ind w:left="0" w:firstLine="709"/>
        <w:jc w:val="both"/>
        <w:rPr>
          <w:rFonts w:ascii="Times New Roman" w:hAnsi="Times New Roman"/>
          <w:sz w:val="28"/>
          <w:szCs w:val="28"/>
        </w:rPr>
      </w:pPr>
      <w:r>
        <w:rPr>
          <w:rFonts w:ascii="Times New Roman" w:hAnsi="Times New Roman"/>
          <w:sz w:val="28"/>
          <w:szCs w:val="28"/>
        </w:rPr>
        <w:t>Уменьшилась численность уволенных на 2 человека ( за счет уволенных по собственному желанию на 5 человек (10,0%), в связи с прогулами и нарушениями на 4 человека ( 33,3%), по состоянию здоровья на 1 человека (16,7%);</w:t>
      </w:r>
    </w:p>
    <w:p w:rsidR="00FE1ECD" w:rsidRDefault="00FE1ECD" w:rsidP="00FE1ECD">
      <w:pPr>
        <w:pStyle w:val="a8"/>
        <w:numPr>
          <w:ilvl w:val="0"/>
          <w:numId w:val="20"/>
        </w:numPr>
        <w:spacing w:line="360" w:lineRule="auto"/>
        <w:ind w:left="0" w:firstLine="709"/>
        <w:jc w:val="both"/>
        <w:rPr>
          <w:rFonts w:ascii="Times New Roman" w:hAnsi="Times New Roman"/>
          <w:sz w:val="28"/>
          <w:szCs w:val="28"/>
        </w:rPr>
      </w:pPr>
      <w:r>
        <w:rPr>
          <w:rFonts w:ascii="Times New Roman" w:hAnsi="Times New Roman"/>
          <w:sz w:val="28"/>
          <w:szCs w:val="28"/>
        </w:rPr>
        <w:t>Коэффициент оборота по приему по сравнению с предыдущим годом остался неизменным и составил 0,11 (5,1%);</w:t>
      </w:r>
    </w:p>
    <w:p w:rsidR="00FE1ECD" w:rsidRDefault="00FE1ECD" w:rsidP="00FE1ECD">
      <w:pPr>
        <w:pStyle w:val="a8"/>
        <w:numPr>
          <w:ilvl w:val="0"/>
          <w:numId w:val="20"/>
        </w:numPr>
        <w:spacing w:line="360" w:lineRule="auto"/>
        <w:ind w:left="0" w:firstLine="709"/>
        <w:jc w:val="both"/>
        <w:rPr>
          <w:rFonts w:ascii="Times New Roman" w:hAnsi="Times New Roman"/>
          <w:sz w:val="28"/>
          <w:szCs w:val="28"/>
        </w:rPr>
      </w:pPr>
      <w:r>
        <w:rPr>
          <w:rFonts w:ascii="Times New Roman" w:hAnsi="Times New Roman"/>
          <w:sz w:val="28"/>
          <w:szCs w:val="28"/>
        </w:rPr>
        <w:t>Коэффициент оборота по выбытию в отчетном периоде вырос на 0,03 (34,2%);</w:t>
      </w:r>
    </w:p>
    <w:p w:rsidR="00FE1ECD" w:rsidRDefault="00FE1ECD" w:rsidP="00FE1ECD">
      <w:pPr>
        <w:pStyle w:val="a8"/>
        <w:numPr>
          <w:ilvl w:val="0"/>
          <w:numId w:val="20"/>
        </w:numPr>
        <w:spacing w:line="360" w:lineRule="auto"/>
        <w:ind w:left="0" w:firstLine="709"/>
        <w:jc w:val="both"/>
        <w:rPr>
          <w:rFonts w:ascii="Times New Roman" w:hAnsi="Times New Roman"/>
          <w:sz w:val="28"/>
          <w:szCs w:val="28"/>
        </w:rPr>
      </w:pPr>
      <w:r>
        <w:rPr>
          <w:rFonts w:ascii="Times New Roman" w:hAnsi="Times New Roman"/>
          <w:sz w:val="28"/>
          <w:szCs w:val="28"/>
        </w:rPr>
        <w:t>Коэффициент текучести кадров увеличился на 0,01 и составил в отчетном году 0,06, что превышает установленный норматив, следовательно ОАО «МЛЗ» необходимо совершенствовать свою кадровую политику;</w:t>
      </w:r>
    </w:p>
    <w:p w:rsidR="00FE1ECD" w:rsidRDefault="00FE1ECD" w:rsidP="00FE1ECD">
      <w:pPr>
        <w:pStyle w:val="a8"/>
        <w:numPr>
          <w:ilvl w:val="0"/>
          <w:numId w:val="20"/>
        </w:numPr>
        <w:spacing w:line="360" w:lineRule="auto"/>
        <w:ind w:left="0" w:firstLine="709"/>
        <w:jc w:val="both"/>
        <w:rPr>
          <w:rFonts w:ascii="Times New Roman" w:hAnsi="Times New Roman"/>
          <w:sz w:val="28"/>
          <w:szCs w:val="28"/>
        </w:rPr>
      </w:pPr>
      <w:r>
        <w:rPr>
          <w:rFonts w:ascii="Times New Roman" w:hAnsi="Times New Roman"/>
          <w:sz w:val="28"/>
          <w:szCs w:val="28"/>
        </w:rPr>
        <w:t>Коэффициент постоянства кадров снизился на 0,03 (3,3%).</w:t>
      </w:r>
    </w:p>
    <w:p w:rsidR="005A76C2" w:rsidRDefault="005A76C2" w:rsidP="00BF29C9">
      <w:pPr>
        <w:pStyle w:val="a9"/>
      </w:pPr>
    </w:p>
    <w:p w:rsidR="005A76C2" w:rsidRDefault="005A76C2" w:rsidP="00BF29C9">
      <w:pPr>
        <w:pStyle w:val="a9"/>
      </w:pPr>
    </w:p>
    <w:p w:rsidR="005A76C2" w:rsidRDefault="005A76C2" w:rsidP="00BF29C9">
      <w:pPr>
        <w:pStyle w:val="a9"/>
      </w:pPr>
    </w:p>
    <w:p w:rsidR="005A76C2" w:rsidRDefault="005A76C2" w:rsidP="00BF29C9">
      <w:pPr>
        <w:pStyle w:val="a9"/>
      </w:pPr>
    </w:p>
    <w:p w:rsidR="005A76C2" w:rsidRDefault="005A76C2" w:rsidP="00BF29C9">
      <w:pPr>
        <w:pStyle w:val="a9"/>
      </w:pPr>
    </w:p>
    <w:p w:rsidR="005A76C2" w:rsidRDefault="005A76C2" w:rsidP="00BF29C9">
      <w:pPr>
        <w:pStyle w:val="a9"/>
      </w:pPr>
    </w:p>
    <w:p w:rsidR="005A76C2" w:rsidRDefault="005A76C2" w:rsidP="00BF29C9">
      <w:pPr>
        <w:pStyle w:val="a9"/>
      </w:pPr>
    </w:p>
    <w:p w:rsidR="005A76C2" w:rsidRDefault="005A76C2" w:rsidP="00BF29C9">
      <w:pPr>
        <w:pStyle w:val="a9"/>
      </w:pPr>
    </w:p>
    <w:p w:rsidR="00AF68E5" w:rsidRDefault="00AF68E5" w:rsidP="00BF29C9">
      <w:pPr>
        <w:pStyle w:val="a9"/>
      </w:pPr>
    </w:p>
    <w:p w:rsidR="00AF68E5" w:rsidRDefault="00AF68E5" w:rsidP="00BF29C9">
      <w:pPr>
        <w:pStyle w:val="a9"/>
      </w:pPr>
    </w:p>
    <w:p w:rsidR="00AF68E5" w:rsidRDefault="00AF68E5" w:rsidP="00BF29C9">
      <w:pPr>
        <w:pStyle w:val="a9"/>
      </w:pPr>
    </w:p>
    <w:p w:rsidR="00AF68E5" w:rsidRDefault="00AF68E5" w:rsidP="00BF29C9">
      <w:pPr>
        <w:pStyle w:val="a9"/>
      </w:pPr>
    </w:p>
    <w:p w:rsidR="00AF68E5" w:rsidRDefault="00AF68E5" w:rsidP="00BF29C9">
      <w:pPr>
        <w:pStyle w:val="a9"/>
      </w:pPr>
    </w:p>
    <w:p w:rsidR="00AF68E5" w:rsidRDefault="00AF68E5" w:rsidP="00BF29C9">
      <w:pPr>
        <w:pStyle w:val="a9"/>
      </w:pPr>
    </w:p>
    <w:p w:rsidR="00AF68E5" w:rsidRDefault="00AF68E5" w:rsidP="00BF29C9">
      <w:pPr>
        <w:pStyle w:val="a9"/>
      </w:pPr>
    </w:p>
    <w:p w:rsidR="00AF68E5" w:rsidRDefault="00AF68E5" w:rsidP="00BF29C9">
      <w:pPr>
        <w:pStyle w:val="a9"/>
      </w:pPr>
    </w:p>
    <w:p w:rsidR="00AF68E5" w:rsidRDefault="00AF68E5" w:rsidP="00BF29C9">
      <w:pPr>
        <w:pStyle w:val="a9"/>
      </w:pPr>
    </w:p>
    <w:p w:rsidR="00AF68E5" w:rsidRDefault="00AF68E5" w:rsidP="00BF29C9">
      <w:pPr>
        <w:pStyle w:val="a9"/>
      </w:pPr>
    </w:p>
    <w:p w:rsidR="005A76C2" w:rsidRDefault="005A76C2" w:rsidP="00BF29C9">
      <w:pPr>
        <w:pStyle w:val="a9"/>
      </w:pPr>
    </w:p>
    <w:p w:rsidR="005A76C2" w:rsidRPr="001956F9" w:rsidRDefault="005A76C2" w:rsidP="00BF29C9">
      <w:pPr>
        <w:pStyle w:val="a9"/>
      </w:pPr>
    </w:p>
    <w:p w:rsidR="00BF29C9" w:rsidRPr="003C3614" w:rsidRDefault="003C3614" w:rsidP="0057340A">
      <w:pPr>
        <w:spacing w:after="100" w:afterAutospacing="1" w:line="360" w:lineRule="auto"/>
        <w:ind w:firstLine="709"/>
        <w:jc w:val="both"/>
        <w:rPr>
          <w:b/>
          <w:sz w:val="28"/>
          <w:szCs w:val="28"/>
        </w:rPr>
      </w:pPr>
      <w:r w:rsidRPr="003C3614">
        <w:rPr>
          <w:rFonts w:ascii="Times New Roman CYR" w:hAnsi="Times New Roman CYR" w:cs="Times New Roman CYR"/>
          <w:b/>
          <w:bCs/>
          <w:sz w:val="28"/>
          <w:szCs w:val="28"/>
        </w:rPr>
        <w:t xml:space="preserve">3 РАЗРАБОТКА ПРАКТИЧЕСКИХ РЕКОМЕНДАЦИЙ ПО СОВЕРШЕНСТВОВАНИЮ ТЕХНОЛОГИИ </w:t>
      </w:r>
      <w:r>
        <w:rPr>
          <w:rFonts w:ascii="Times New Roman CYR" w:hAnsi="Times New Roman CYR" w:cs="Times New Roman CYR"/>
          <w:b/>
          <w:bCs/>
          <w:sz w:val="28"/>
          <w:szCs w:val="28"/>
        </w:rPr>
        <w:t xml:space="preserve"> </w:t>
      </w:r>
      <w:r w:rsidRPr="003C3614">
        <w:rPr>
          <w:rFonts w:ascii="Times New Roman CYR" w:hAnsi="Times New Roman CYR" w:cs="Times New Roman CYR"/>
          <w:b/>
          <w:bCs/>
          <w:sz w:val="28"/>
          <w:szCs w:val="28"/>
        </w:rPr>
        <w:t>ПРОЦЕССА УПРАВЛЕНИЯ ОАО «МЦЕНСКИЙ ЛИТЕЙНЫЙ ЗАВОД»</w:t>
      </w:r>
    </w:p>
    <w:p w:rsidR="00BF29C9" w:rsidRPr="003C3614" w:rsidRDefault="003C3614" w:rsidP="001D4C3C">
      <w:pPr>
        <w:spacing w:after="100" w:afterAutospacing="1" w:line="360" w:lineRule="auto"/>
        <w:ind w:firstLine="902"/>
        <w:jc w:val="both"/>
        <w:rPr>
          <w:b/>
          <w:sz w:val="28"/>
          <w:szCs w:val="28"/>
        </w:rPr>
      </w:pPr>
      <w:r>
        <w:rPr>
          <w:b/>
          <w:sz w:val="28"/>
          <w:szCs w:val="28"/>
        </w:rPr>
        <w:t xml:space="preserve">3.1 </w:t>
      </w:r>
      <w:r w:rsidRPr="003C3614">
        <w:rPr>
          <w:b/>
          <w:sz w:val="28"/>
          <w:szCs w:val="28"/>
        </w:rPr>
        <w:t>Предложения по повышению эффективности работы с персоналом  на  ОАО «Мценский литейный завод»</w:t>
      </w:r>
    </w:p>
    <w:p w:rsidR="0001025C" w:rsidRPr="0001025C" w:rsidRDefault="0001025C" w:rsidP="0001025C">
      <w:pPr>
        <w:pStyle w:val="31"/>
        <w:spacing w:after="0" w:line="360" w:lineRule="auto"/>
        <w:ind w:firstLine="709"/>
        <w:jc w:val="both"/>
        <w:rPr>
          <w:sz w:val="28"/>
          <w:szCs w:val="28"/>
        </w:rPr>
      </w:pPr>
      <w:r w:rsidRPr="0001025C">
        <w:rPr>
          <w:sz w:val="28"/>
          <w:szCs w:val="28"/>
        </w:rPr>
        <w:t>Используя полученную информацию о производственной деятельности, техническом состоянии зданий, сооружений и оборудования, технологии управления персоналом  ОАО «Мценский литейный завод»</w:t>
      </w:r>
      <w:r>
        <w:rPr>
          <w:sz w:val="28"/>
          <w:szCs w:val="28"/>
        </w:rPr>
        <w:t xml:space="preserve"> </w:t>
      </w:r>
      <w:r w:rsidRPr="0001025C">
        <w:rPr>
          <w:sz w:val="28"/>
          <w:szCs w:val="28"/>
        </w:rPr>
        <w:t>и соответствие указанных условий действующим нормативам пред</w:t>
      </w:r>
      <w:r w:rsidR="00906D35">
        <w:rPr>
          <w:sz w:val="28"/>
          <w:szCs w:val="28"/>
        </w:rPr>
        <w:t>лагаются следующие мероприятия:</w:t>
      </w:r>
    </w:p>
    <w:p w:rsidR="0001025C" w:rsidRPr="0001025C" w:rsidRDefault="0001025C" w:rsidP="0001025C">
      <w:pPr>
        <w:pStyle w:val="31"/>
        <w:numPr>
          <w:ilvl w:val="0"/>
          <w:numId w:val="19"/>
        </w:numPr>
        <w:spacing w:after="0" w:line="360" w:lineRule="auto"/>
        <w:ind w:left="0" w:firstLine="709"/>
        <w:jc w:val="both"/>
        <w:rPr>
          <w:sz w:val="28"/>
          <w:szCs w:val="28"/>
        </w:rPr>
      </w:pPr>
      <w:r>
        <w:rPr>
          <w:sz w:val="28"/>
          <w:szCs w:val="28"/>
        </w:rPr>
        <w:t xml:space="preserve"> </w:t>
      </w:r>
      <w:r w:rsidRPr="0001025C">
        <w:rPr>
          <w:sz w:val="28"/>
          <w:szCs w:val="28"/>
        </w:rPr>
        <w:t>Работники монтажных участков (</w:t>
      </w:r>
      <w:r w:rsidR="00876171">
        <w:rPr>
          <w:sz w:val="28"/>
          <w:szCs w:val="28"/>
        </w:rPr>
        <w:t>3</w:t>
      </w:r>
      <w:r w:rsidRPr="0001025C">
        <w:rPr>
          <w:sz w:val="28"/>
          <w:szCs w:val="28"/>
        </w:rPr>
        <w:t xml:space="preserve"> участк</w:t>
      </w:r>
      <w:r w:rsidR="00DF1E59">
        <w:rPr>
          <w:sz w:val="28"/>
          <w:szCs w:val="28"/>
        </w:rPr>
        <w:t>а</w:t>
      </w:r>
      <w:r w:rsidRPr="0001025C">
        <w:rPr>
          <w:sz w:val="28"/>
          <w:szCs w:val="28"/>
        </w:rPr>
        <w:t>) работают, выполняя фактически однотипную работу, повышая производительность и отрабатывая навыки на одном месте. Необходимо направлять часть персонала для работы на других участках (это и обмен опытом и повышение деловых навыков);</w:t>
      </w:r>
    </w:p>
    <w:p w:rsidR="00EC680D" w:rsidRDefault="0001025C" w:rsidP="0001025C">
      <w:pPr>
        <w:pStyle w:val="31"/>
        <w:numPr>
          <w:ilvl w:val="0"/>
          <w:numId w:val="19"/>
        </w:numPr>
        <w:spacing w:after="0" w:line="360" w:lineRule="auto"/>
        <w:ind w:left="0" w:firstLine="709"/>
        <w:jc w:val="both"/>
        <w:rPr>
          <w:sz w:val="28"/>
          <w:szCs w:val="28"/>
        </w:rPr>
      </w:pPr>
      <w:r w:rsidRPr="0001025C">
        <w:rPr>
          <w:sz w:val="28"/>
          <w:szCs w:val="28"/>
        </w:rPr>
        <w:t>Техническая учёба персонала участков иных подразделений проводится в «красном уголке» предприятия при отсутствии наглядных пособий, помещение бывшего технического класса передано в аренду иностранной компании, стенды унесены в склады.</w:t>
      </w:r>
      <w:r w:rsidR="00EC680D">
        <w:rPr>
          <w:sz w:val="28"/>
          <w:szCs w:val="28"/>
        </w:rPr>
        <w:t xml:space="preserve"> </w:t>
      </w:r>
    </w:p>
    <w:p w:rsidR="0001025C" w:rsidRPr="0001025C" w:rsidRDefault="0001025C" w:rsidP="00EC680D">
      <w:pPr>
        <w:pStyle w:val="31"/>
        <w:spacing w:after="0" w:line="360" w:lineRule="auto"/>
        <w:ind w:left="709"/>
        <w:jc w:val="both"/>
        <w:rPr>
          <w:sz w:val="28"/>
          <w:szCs w:val="28"/>
        </w:rPr>
      </w:pPr>
      <w:r w:rsidRPr="0001025C">
        <w:rPr>
          <w:sz w:val="28"/>
          <w:szCs w:val="28"/>
        </w:rPr>
        <w:t xml:space="preserve"> Предлагаю: оборудовать технический класс, оснастить его макетами, формулами, правилами;</w:t>
      </w:r>
    </w:p>
    <w:p w:rsidR="007E2832" w:rsidRDefault="00EC680D" w:rsidP="0001025C">
      <w:pPr>
        <w:pStyle w:val="31"/>
        <w:numPr>
          <w:ilvl w:val="0"/>
          <w:numId w:val="19"/>
        </w:numPr>
        <w:spacing w:after="0" w:line="360" w:lineRule="auto"/>
        <w:ind w:left="0" w:firstLine="709"/>
        <w:jc w:val="both"/>
        <w:rPr>
          <w:sz w:val="28"/>
          <w:szCs w:val="28"/>
        </w:rPr>
      </w:pPr>
      <w:r w:rsidRPr="00EC680D">
        <w:rPr>
          <w:sz w:val="28"/>
          <w:szCs w:val="28"/>
        </w:rPr>
        <w:t>Цех чугунного литья  необходимо оборудовать новым оборудованием</w:t>
      </w:r>
      <w:r>
        <w:rPr>
          <w:sz w:val="28"/>
          <w:szCs w:val="28"/>
        </w:rPr>
        <w:t>, что позволит выпускать продукцию повышенного качества</w:t>
      </w:r>
      <w:r w:rsidR="007E2832">
        <w:rPr>
          <w:sz w:val="28"/>
          <w:szCs w:val="28"/>
        </w:rPr>
        <w:t xml:space="preserve">. </w:t>
      </w:r>
    </w:p>
    <w:p w:rsidR="00C60850" w:rsidRDefault="007E2832" w:rsidP="00DF1E59">
      <w:pPr>
        <w:pStyle w:val="31"/>
        <w:numPr>
          <w:ilvl w:val="0"/>
          <w:numId w:val="19"/>
        </w:numPr>
        <w:spacing w:after="0" w:line="360" w:lineRule="auto"/>
        <w:ind w:left="0" w:firstLine="709"/>
        <w:jc w:val="both"/>
        <w:rPr>
          <w:sz w:val="28"/>
          <w:szCs w:val="28"/>
        </w:rPr>
      </w:pPr>
      <w:r>
        <w:rPr>
          <w:sz w:val="28"/>
          <w:szCs w:val="28"/>
        </w:rPr>
        <w:t>Необходимо также обеспечить работников данного цеха всеми необходимыми инструментами, повысить им оплату труда в 2 раза, что положительно скажется на их работе и работе всего предприятия;</w:t>
      </w:r>
    </w:p>
    <w:p w:rsidR="00EC680D" w:rsidRPr="00DF1E59" w:rsidRDefault="00C60850" w:rsidP="00DF1E59">
      <w:pPr>
        <w:pStyle w:val="31"/>
        <w:numPr>
          <w:ilvl w:val="0"/>
          <w:numId w:val="19"/>
        </w:numPr>
        <w:spacing w:after="0" w:line="360" w:lineRule="auto"/>
        <w:ind w:left="0" w:firstLine="709"/>
        <w:jc w:val="both"/>
        <w:rPr>
          <w:sz w:val="28"/>
          <w:szCs w:val="28"/>
        </w:rPr>
      </w:pPr>
      <w:r>
        <w:rPr>
          <w:sz w:val="28"/>
          <w:szCs w:val="28"/>
        </w:rPr>
        <w:t xml:space="preserve">Также предлагаю следующие мероприятия по улучшению социально-психологического климата: проведение кооперативов, тренингов, наиболее отличившимся в течение года работникам назначить премию, или  выдать билеты в театр, в период летних каникул для </w:t>
      </w:r>
      <w:r w:rsidR="004F1C28">
        <w:rPr>
          <w:sz w:val="28"/>
          <w:szCs w:val="28"/>
        </w:rPr>
        <w:t xml:space="preserve">детей </w:t>
      </w:r>
      <w:r>
        <w:rPr>
          <w:sz w:val="28"/>
          <w:szCs w:val="28"/>
        </w:rPr>
        <w:t>работников основного про</w:t>
      </w:r>
      <w:r w:rsidR="004F1C28">
        <w:rPr>
          <w:sz w:val="28"/>
          <w:szCs w:val="28"/>
        </w:rPr>
        <w:t>изводства оплатить поездку в летние лагеря отдыха.</w:t>
      </w:r>
      <w:r w:rsidR="00EC680D" w:rsidRPr="00DF1E59">
        <w:rPr>
          <w:sz w:val="28"/>
          <w:szCs w:val="28"/>
        </w:rPr>
        <w:t xml:space="preserve"> </w:t>
      </w:r>
    </w:p>
    <w:p w:rsidR="0001025C" w:rsidRPr="0001025C" w:rsidRDefault="0001025C" w:rsidP="0001025C">
      <w:pPr>
        <w:pStyle w:val="31"/>
        <w:spacing w:after="0" w:line="360" w:lineRule="auto"/>
        <w:ind w:firstLine="709"/>
        <w:jc w:val="both"/>
        <w:rPr>
          <w:sz w:val="28"/>
          <w:szCs w:val="28"/>
        </w:rPr>
      </w:pPr>
      <w:r w:rsidRPr="0001025C">
        <w:rPr>
          <w:sz w:val="28"/>
          <w:szCs w:val="28"/>
        </w:rPr>
        <w:t>Всё это позволит привлечь дополнительно значительный объём заказов, улучшить технологическую оснастку, качество выпускаемой продукции и, как следствие, предприятие получит дополнительную чистую прибыль, которая будет направлена как на расширение производства, так и на оплату работников.</w:t>
      </w:r>
    </w:p>
    <w:p w:rsidR="0001025C" w:rsidRDefault="0001025C" w:rsidP="0001025C">
      <w:pPr>
        <w:pStyle w:val="31"/>
        <w:spacing w:after="0" w:line="360" w:lineRule="auto"/>
        <w:ind w:firstLine="709"/>
        <w:jc w:val="both"/>
        <w:rPr>
          <w:sz w:val="28"/>
          <w:szCs w:val="28"/>
        </w:rPr>
      </w:pPr>
    </w:p>
    <w:p w:rsidR="00005E1A" w:rsidRDefault="00005E1A" w:rsidP="00B40508">
      <w:pPr>
        <w:pStyle w:val="31"/>
        <w:spacing w:after="100" w:afterAutospacing="1" w:line="360" w:lineRule="auto"/>
        <w:ind w:firstLine="709"/>
        <w:jc w:val="both"/>
        <w:rPr>
          <w:b/>
          <w:sz w:val="28"/>
          <w:szCs w:val="28"/>
        </w:rPr>
      </w:pPr>
      <w:r w:rsidRPr="005C4AE9">
        <w:rPr>
          <w:b/>
          <w:sz w:val="28"/>
          <w:szCs w:val="28"/>
        </w:rPr>
        <w:t>3.2</w:t>
      </w:r>
      <w:r>
        <w:rPr>
          <w:sz w:val="28"/>
          <w:szCs w:val="28"/>
        </w:rPr>
        <w:t xml:space="preserve"> </w:t>
      </w:r>
      <w:r w:rsidRPr="005C4AE9">
        <w:rPr>
          <w:b/>
          <w:sz w:val="28"/>
          <w:szCs w:val="28"/>
        </w:rPr>
        <w:t xml:space="preserve">Предложения </w:t>
      </w:r>
      <w:r w:rsidR="003D5350" w:rsidRPr="005C4AE9">
        <w:rPr>
          <w:b/>
          <w:sz w:val="28"/>
          <w:szCs w:val="28"/>
        </w:rPr>
        <w:t xml:space="preserve">по совершенствованию </w:t>
      </w:r>
      <w:r w:rsidR="00C904A0">
        <w:rPr>
          <w:b/>
          <w:sz w:val="28"/>
          <w:szCs w:val="28"/>
        </w:rPr>
        <w:t>управления</w:t>
      </w:r>
      <w:r w:rsidR="005C4AE9">
        <w:rPr>
          <w:sz w:val="28"/>
          <w:szCs w:val="28"/>
        </w:rPr>
        <w:t xml:space="preserve"> </w:t>
      </w:r>
      <w:r w:rsidR="005C4AE9" w:rsidRPr="003C3614">
        <w:rPr>
          <w:b/>
          <w:sz w:val="28"/>
          <w:szCs w:val="28"/>
        </w:rPr>
        <w:t>ОАО «Мценский литейный завод»</w:t>
      </w:r>
    </w:p>
    <w:p w:rsidR="00821BDB" w:rsidRDefault="0046254D" w:rsidP="00517289">
      <w:pPr>
        <w:pStyle w:val="31"/>
        <w:spacing w:after="0" w:line="360" w:lineRule="auto"/>
        <w:ind w:firstLine="709"/>
        <w:jc w:val="both"/>
        <w:rPr>
          <w:sz w:val="28"/>
          <w:szCs w:val="28"/>
        </w:rPr>
      </w:pPr>
      <w:r w:rsidRPr="00517289">
        <w:rPr>
          <w:sz w:val="28"/>
          <w:szCs w:val="28"/>
        </w:rPr>
        <w:t>Проанализировав внешнюю среду предприятия можно сделать вывод, что кризис 2008 – 2009 годов негативно отразил</w:t>
      </w:r>
      <w:r w:rsidR="00517289" w:rsidRPr="00517289">
        <w:rPr>
          <w:sz w:val="28"/>
          <w:szCs w:val="28"/>
        </w:rPr>
        <w:t>ся на положении предприятия в отрасли как на российском, так и мировом рынках.  Для того чтобы улучшить своё финансовое положение и укрепить позиции на рынке, необходимо совершенство</w:t>
      </w:r>
      <w:r w:rsidR="00652B7A">
        <w:rPr>
          <w:sz w:val="28"/>
          <w:szCs w:val="28"/>
        </w:rPr>
        <w:t>вать управление предприятием</w:t>
      </w:r>
      <w:r w:rsidR="00821BDB">
        <w:rPr>
          <w:sz w:val="28"/>
          <w:szCs w:val="28"/>
        </w:rPr>
        <w:t xml:space="preserve">, а также </w:t>
      </w:r>
      <w:r w:rsidR="00652B7A">
        <w:rPr>
          <w:sz w:val="28"/>
          <w:szCs w:val="28"/>
        </w:rPr>
        <w:t xml:space="preserve"> внешн</w:t>
      </w:r>
      <w:r w:rsidR="00821BDB">
        <w:rPr>
          <w:sz w:val="28"/>
          <w:szCs w:val="28"/>
        </w:rPr>
        <w:t>ей средой.</w:t>
      </w:r>
    </w:p>
    <w:p w:rsidR="0046254D" w:rsidRDefault="00821BDB" w:rsidP="00517289">
      <w:pPr>
        <w:pStyle w:val="31"/>
        <w:spacing w:after="0" w:line="360" w:lineRule="auto"/>
        <w:ind w:firstLine="709"/>
        <w:jc w:val="both"/>
        <w:rPr>
          <w:sz w:val="28"/>
          <w:szCs w:val="28"/>
        </w:rPr>
      </w:pPr>
      <w:r>
        <w:rPr>
          <w:sz w:val="28"/>
          <w:szCs w:val="28"/>
        </w:rPr>
        <w:t xml:space="preserve">Для достижения поставленной цели предлагаю внедрить прогрессивные формы управления, которые предусматривают следующие направления: </w:t>
      </w:r>
    </w:p>
    <w:p w:rsidR="00652B7A" w:rsidRPr="00CF44DF" w:rsidRDefault="00652B7A" w:rsidP="00652B7A">
      <w:pPr>
        <w:spacing w:line="360" w:lineRule="auto"/>
        <w:ind w:firstLine="709"/>
        <w:jc w:val="both"/>
        <w:rPr>
          <w:color w:val="000000"/>
          <w:sz w:val="28"/>
          <w:szCs w:val="28"/>
        </w:rPr>
      </w:pPr>
      <w:r>
        <w:rPr>
          <w:color w:val="000000"/>
          <w:sz w:val="28"/>
          <w:szCs w:val="28"/>
        </w:rPr>
        <w:t>1</w:t>
      </w:r>
      <w:r w:rsidRPr="00CF44DF">
        <w:rPr>
          <w:color w:val="000000"/>
          <w:sz w:val="28"/>
          <w:szCs w:val="28"/>
        </w:rPr>
        <w:t xml:space="preserve"> Ориентацию производства на удовлетворение общественных потребностей, на приоритет потребителя в его взаимоотношениях с производителем, на эффективное взаимодействие с внешней средой.</w:t>
      </w:r>
    </w:p>
    <w:p w:rsidR="00652B7A" w:rsidRPr="00CF44DF" w:rsidRDefault="00652B7A" w:rsidP="00652B7A">
      <w:pPr>
        <w:spacing w:line="360" w:lineRule="auto"/>
        <w:ind w:firstLine="709"/>
        <w:jc w:val="both"/>
        <w:rPr>
          <w:color w:val="000000"/>
          <w:sz w:val="28"/>
          <w:szCs w:val="28"/>
        </w:rPr>
      </w:pPr>
      <w:r>
        <w:rPr>
          <w:color w:val="000000"/>
          <w:sz w:val="28"/>
          <w:szCs w:val="28"/>
        </w:rPr>
        <w:t>2</w:t>
      </w:r>
      <w:r w:rsidRPr="00CF44DF">
        <w:rPr>
          <w:color w:val="000000"/>
          <w:sz w:val="28"/>
          <w:szCs w:val="28"/>
        </w:rPr>
        <w:t xml:space="preserve"> Повышение заинтересованности трудового коллектива в повышении качества продукции, снижение затрат на ее производство, внедрение достижений научно-технического прогресса.</w:t>
      </w:r>
    </w:p>
    <w:p w:rsidR="00652B7A" w:rsidRPr="00CF44DF" w:rsidRDefault="00652B7A" w:rsidP="00652B7A">
      <w:pPr>
        <w:spacing w:line="360" w:lineRule="auto"/>
        <w:ind w:firstLine="709"/>
        <w:jc w:val="both"/>
        <w:rPr>
          <w:color w:val="000000"/>
          <w:sz w:val="28"/>
          <w:szCs w:val="28"/>
        </w:rPr>
      </w:pPr>
      <w:r>
        <w:rPr>
          <w:color w:val="000000"/>
          <w:sz w:val="28"/>
          <w:szCs w:val="28"/>
        </w:rPr>
        <w:t>3</w:t>
      </w:r>
      <w:r w:rsidRPr="00CF44DF">
        <w:rPr>
          <w:color w:val="000000"/>
          <w:sz w:val="28"/>
          <w:szCs w:val="28"/>
        </w:rPr>
        <w:t xml:space="preserve"> Создание условий для проявления инициативы и активности работников в решении производственных вопросов.</w:t>
      </w:r>
    </w:p>
    <w:p w:rsidR="00652B7A" w:rsidRPr="00CF44DF" w:rsidRDefault="00652B7A" w:rsidP="00652B7A">
      <w:pPr>
        <w:spacing w:line="360" w:lineRule="auto"/>
        <w:ind w:firstLine="709"/>
        <w:jc w:val="both"/>
        <w:rPr>
          <w:color w:val="000000"/>
          <w:sz w:val="28"/>
          <w:szCs w:val="28"/>
        </w:rPr>
      </w:pPr>
      <w:r w:rsidRPr="00CF44DF">
        <w:rPr>
          <w:color w:val="000000"/>
          <w:sz w:val="28"/>
          <w:szCs w:val="28"/>
        </w:rPr>
        <w:t>На уровне предприятия выделяются два основных пути совершенствования хозяйственного механизма управления.</w:t>
      </w:r>
    </w:p>
    <w:p w:rsidR="00652B7A" w:rsidRPr="00CF44DF" w:rsidRDefault="00652B7A" w:rsidP="00652B7A">
      <w:pPr>
        <w:spacing w:line="360" w:lineRule="auto"/>
        <w:ind w:firstLine="709"/>
        <w:jc w:val="both"/>
        <w:rPr>
          <w:color w:val="000000"/>
          <w:sz w:val="28"/>
          <w:szCs w:val="28"/>
        </w:rPr>
      </w:pPr>
      <w:r w:rsidRPr="00CF44DF">
        <w:rPr>
          <w:color w:val="000000"/>
          <w:sz w:val="28"/>
          <w:szCs w:val="28"/>
        </w:rPr>
        <w:t>Первый путь - организационно-экономический.</w:t>
      </w:r>
    </w:p>
    <w:p w:rsidR="00652B7A" w:rsidRPr="00CF44DF" w:rsidRDefault="00652B7A" w:rsidP="00652B7A">
      <w:pPr>
        <w:spacing w:line="360" w:lineRule="auto"/>
        <w:ind w:firstLine="709"/>
        <w:jc w:val="both"/>
        <w:rPr>
          <w:color w:val="000000"/>
          <w:sz w:val="28"/>
          <w:szCs w:val="28"/>
        </w:rPr>
      </w:pPr>
      <w:r w:rsidRPr="00CF44DF">
        <w:rPr>
          <w:color w:val="000000"/>
          <w:sz w:val="28"/>
          <w:szCs w:val="28"/>
        </w:rPr>
        <w:t>Заключается в достижении четкого регламентирования функций и ответственности работников, а также в создании всех условий для заинтересованности каждого работника в устойчивом и качественном функционировании производства.</w:t>
      </w:r>
    </w:p>
    <w:p w:rsidR="00652B7A" w:rsidRPr="00CF44DF" w:rsidRDefault="00652B7A" w:rsidP="00652B7A">
      <w:pPr>
        <w:spacing w:line="360" w:lineRule="auto"/>
        <w:ind w:firstLine="709"/>
        <w:jc w:val="both"/>
        <w:rPr>
          <w:color w:val="000000"/>
          <w:sz w:val="28"/>
          <w:szCs w:val="28"/>
        </w:rPr>
      </w:pPr>
      <w:r w:rsidRPr="00CF44DF">
        <w:rPr>
          <w:color w:val="000000"/>
          <w:sz w:val="28"/>
          <w:szCs w:val="28"/>
        </w:rPr>
        <w:t>Второй путь - автоматизация управления.</w:t>
      </w:r>
    </w:p>
    <w:p w:rsidR="00652B7A" w:rsidRPr="00CF44DF" w:rsidRDefault="00652B7A" w:rsidP="00652B7A">
      <w:pPr>
        <w:spacing w:line="360" w:lineRule="auto"/>
        <w:ind w:firstLine="709"/>
        <w:jc w:val="both"/>
        <w:rPr>
          <w:color w:val="000000"/>
          <w:sz w:val="28"/>
          <w:szCs w:val="28"/>
        </w:rPr>
      </w:pPr>
      <w:r w:rsidRPr="00CF44DF">
        <w:rPr>
          <w:color w:val="000000"/>
          <w:sz w:val="28"/>
          <w:szCs w:val="28"/>
        </w:rPr>
        <w:t>Предполагает комплексное использование экономико-математических методов и средств вычислительной техники в процессе управления. Это предоставляет возможность эффективно перерабатывать управленческую информацию, лучше увязывать происходящие в производстве процессы. Внедрение автоматизации в управление позволяет разгрузить человека от монотонного труда, а иногда и устранить ошибки, допущенные человеком в процессах подготовки и переработки информации. Путь автоматизации - логическое продолжение организационно-экономического пути.</w:t>
      </w:r>
    </w:p>
    <w:p w:rsidR="00652B7A" w:rsidRPr="00CF44DF" w:rsidRDefault="00652B7A" w:rsidP="00652B7A">
      <w:pPr>
        <w:spacing w:line="360" w:lineRule="auto"/>
        <w:ind w:firstLine="709"/>
        <w:jc w:val="both"/>
        <w:rPr>
          <w:color w:val="000000"/>
          <w:sz w:val="28"/>
          <w:szCs w:val="28"/>
        </w:rPr>
      </w:pPr>
      <w:r w:rsidRPr="00CF44DF">
        <w:rPr>
          <w:color w:val="000000"/>
          <w:sz w:val="28"/>
          <w:szCs w:val="28"/>
        </w:rPr>
        <w:t>Для общей оценки качества управления применяются такие критерии, как оперативность, оптимальность и эффективность.</w:t>
      </w:r>
    </w:p>
    <w:p w:rsidR="00652B7A" w:rsidRPr="00CF44DF" w:rsidRDefault="00652B7A" w:rsidP="00652B7A">
      <w:pPr>
        <w:spacing w:line="360" w:lineRule="auto"/>
        <w:ind w:firstLine="709"/>
        <w:jc w:val="both"/>
        <w:rPr>
          <w:color w:val="000000"/>
          <w:sz w:val="28"/>
          <w:szCs w:val="28"/>
        </w:rPr>
      </w:pPr>
      <w:r w:rsidRPr="00CF44DF">
        <w:rPr>
          <w:color w:val="000000"/>
          <w:sz w:val="28"/>
          <w:szCs w:val="28"/>
        </w:rPr>
        <w:t>Оперативность управления определяется его темпами, то есть временем, затраченным на сбор и обработку информации, и своевременностью принятия и выполнения управленческих решений.</w:t>
      </w:r>
    </w:p>
    <w:p w:rsidR="00652B7A" w:rsidRPr="00CF44DF" w:rsidRDefault="00652B7A" w:rsidP="00652B7A">
      <w:pPr>
        <w:spacing w:line="360" w:lineRule="auto"/>
        <w:ind w:firstLine="709"/>
        <w:jc w:val="both"/>
        <w:rPr>
          <w:color w:val="000000"/>
          <w:sz w:val="28"/>
          <w:szCs w:val="28"/>
        </w:rPr>
      </w:pPr>
      <w:r w:rsidRPr="00CF44DF">
        <w:rPr>
          <w:color w:val="000000"/>
          <w:sz w:val="28"/>
          <w:szCs w:val="28"/>
        </w:rPr>
        <w:t>Оптимальность управления оценивается качеством принимаемых решений, которые должны быть реальными для выполнения в конкретных производственных условиях. В то же время их реализация должна осуществляться с определенным напряжением сил коллектива, с проявлением творчества, высокой организованности, повышением производительности труда.</w:t>
      </w:r>
    </w:p>
    <w:p w:rsidR="00652B7A" w:rsidRPr="00CF44DF" w:rsidRDefault="00652B7A" w:rsidP="00652B7A">
      <w:pPr>
        <w:spacing w:line="360" w:lineRule="auto"/>
        <w:ind w:firstLine="709"/>
        <w:jc w:val="both"/>
        <w:rPr>
          <w:color w:val="000000"/>
          <w:sz w:val="28"/>
          <w:szCs w:val="28"/>
        </w:rPr>
      </w:pPr>
      <w:r w:rsidRPr="00CF44DF">
        <w:rPr>
          <w:color w:val="000000"/>
          <w:sz w:val="28"/>
          <w:szCs w:val="28"/>
        </w:rPr>
        <w:t>Эффективность управления должна в конечном счете определяться результатами производства, где одним из основных показателей является величина прибыли. Особое внимание обращается на снижение уровня колебаний совокупной прибыли предприятия. Отсюда стремление к выравниванию колебаний прибыли по разным видам изготовляемой продукции.</w:t>
      </w:r>
    </w:p>
    <w:p w:rsidR="00652B7A" w:rsidRPr="00CF44DF" w:rsidRDefault="00652B7A" w:rsidP="00652B7A">
      <w:pPr>
        <w:pStyle w:val="aa"/>
        <w:spacing w:before="0" w:beforeAutospacing="0" w:after="0" w:afterAutospacing="0" w:line="360" w:lineRule="auto"/>
        <w:ind w:firstLine="709"/>
        <w:jc w:val="both"/>
        <w:rPr>
          <w:color w:val="000000"/>
          <w:sz w:val="28"/>
          <w:szCs w:val="28"/>
        </w:rPr>
      </w:pPr>
      <w:r w:rsidRPr="00CF44DF">
        <w:rPr>
          <w:color w:val="000000"/>
          <w:sz w:val="28"/>
          <w:szCs w:val="28"/>
        </w:rPr>
        <w:t>Для эффективного функционирования крупного предприятия необходимы внутренняя гармония и хорошая адаптация к внешней среде.</w:t>
      </w:r>
    </w:p>
    <w:p w:rsidR="00652B7A" w:rsidRPr="00CF44DF" w:rsidRDefault="00652B7A" w:rsidP="00652B7A">
      <w:pPr>
        <w:pStyle w:val="aa"/>
        <w:spacing w:before="0" w:beforeAutospacing="0" w:after="0" w:afterAutospacing="0" w:line="360" w:lineRule="auto"/>
        <w:ind w:firstLine="709"/>
        <w:jc w:val="both"/>
        <w:rPr>
          <w:color w:val="000000"/>
          <w:sz w:val="28"/>
          <w:szCs w:val="28"/>
        </w:rPr>
      </w:pPr>
      <w:r w:rsidRPr="00CF44DF">
        <w:rPr>
          <w:color w:val="000000"/>
          <w:sz w:val="28"/>
          <w:szCs w:val="28"/>
        </w:rPr>
        <w:t>Весьма важно, чтобы каждый работник четко знал свои обязанности и стремился выполнить их полностью и вовремя. Однако чрезмерное усердное стремление и скрупулезное выполнение тем или иным работником служебно-должностных предписаний создает ему репутацию формалиста. О таких говорят: "С ним невозможно договориться", "С ним трудно работать". И сам работник тоже испытывает психическую напряженность и недоумение: дескать, стараюсь, а мной недовольны. Такая противоречивость возникает потому, что любая организация не может успешно функционировать, а тем более интенсивно развиваться, если действия каждого жестко регламентированы и контролируются.</w:t>
      </w:r>
    </w:p>
    <w:p w:rsidR="00652B7A" w:rsidRPr="00CF44DF" w:rsidRDefault="00652B7A" w:rsidP="00652B7A">
      <w:pPr>
        <w:pStyle w:val="aa"/>
        <w:spacing w:before="0" w:beforeAutospacing="0" w:after="0" w:afterAutospacing="0" w:line="360" w:lineRule="auto"/>
        <w:ind w:firstLine="709"/>
        <w:jc w:val="both"/>
        <w:rPr>
          <w:color w:val="000000"/>
          <w:sz w:val="28"/>
          <w:szCs w:val="28"/>
        </w:rPr>
      </w:pPr>
      <w:r w:rsidRPr="00CF44DF">
        <w:rPr>
          <w:color w:val="000000"/>
          <w:sz w:val="28"/>
          <w:szCs w:val="28"/>
        </w:rPr>
        <w:t>Теоретическое объяснение этому явлению таково: каждая социально-производственная организация находится в состоянии движения всех ее частей под воздействием постоянно изменяющейся среды.</w:t>
      </w:r>
    </w:p>
    <w:p w:rsidR="00652B7A" w:rsidRPr="00CF44DF" w:rsidRDefault="00652B7A" w:rsidP="00652B7A">
      <w:pPr>
        <w:pStyle w:val="aa"/>
        <w:spacing w:before="0" w:beforeAutospacing="0" w:after="0" w:afterAutospacing="0" w:line="360" w:lineRule="auto"/>
        <w:ind w:firstLine="709"/>
        <w:jc w:val="both"/>
        <w:rPr>
          <w:color w:val="000000"/>
          <w:sz w:val="28"/>
          <w:szCs w:val="28"/>
        </w:rPr>
      </w:pPr>
      <w:r w:rsidRPr="00CF44DF">
        <w:rPr>
          <w:color w:val="000000"/>
          <w:sz w:val="28"/>
          <w:szCs w:val="28"/>
        </w:rPr>
        <w:t>Управление же сводится к поддержанию организации в состоянии подвижного равновесия. А жесткое регламентирование и столь же жесткое исполнение ограничивает, как известно, подвижность вообще. Поэтому каждая организация должна допускать совмещение дисциплины с относительной свободой поведения и инициативой, подчинение - с относительной независимостью. Другое дело, как найти меру этих совмещений, ибо перегибы как в одну, так и в другую сторону могут привести к отрицательным последствиям.</w:t>
      </w:r>
    </w:p>
    <w:p w:rsidR="00652B7A" w:rsidRDefault="00652B7A" w:rsidP="00652B7A">
      <w:pPr>
        <w:pStyle w:val="aa"/>
        <w:spacing w:before="0" w:beforeAutospacing="0" w:after="0" w:afterAutospacing="0" w:line="360" w:lineRule="auto"/>
        <w:ind w:firstLine="709"/>
        <w:jc w:val="both"/>
        <w:rPr>
          <w:color w:val="000000"/>
          <w:sz w:val="28"/>
          <w:szCs w:val="28"/>
        </w:rPr>
      </w:pPr>
      <w:r w:rsidRPr="00CF44DF">
        <w:rPr>
          <w:color w:val="000000"/>
          <w:sz w:val="28"/>
          <w:szCs w:val="28"/>
        </w:rPr>
        <w:t>В практике управления она чаще всего определяется личными качествами руководителя, его опытностью, способностью к критическому анализу дел, предвиденью возможных последствий. Объективной мерой, которая не должна зависеть от человеческих слабостей, являются интересы дела. Они определяют размер отклонений от существующих предписаний. Умение подчинять отношения интересам дела зависит от степени осознания руководителем функциональных и ролевых ожиданий, а также от силы его воли. Сознание и воля человека являются субъективными регуляторами поведения.</w:t>
      </w:r>
    </w:p>
    <w:p w:rsidR="00281E07" w:rsidRPr="00281E07" w:rsidRDefault="00281E07" w:rsidP="00281E07">
      <w:pPr>
        <w:pStyle w:val="31"/>
        <w:spacing w:after="0" w:line="360" w:lineRule="auto"/>
        <w:ind w:firstLine="709"/>
        <w:jc w:val="both"/>
        <w:rPr>
          <w:sz w:val="28"/>
          <w:szCs w:val="28"/>
        </w:rPr>
      </w:pPr>
      <w:r>
        <w:rPr>
          <w:color w:val="000000"/>
          <w:sz w:val="28"/>
          <w:szCs w:val="28"/>
        </w:rPr>
        <w:t xml:space="preserve">Внешняя среда оказывает большое влияние на состояние предприятия, и от её состояния зависит будущее предприятия. Поэтому, чтобы </w:t>
      </w:r>
      <w:r w:rsidRPr="00281E07">
        <w:rPr>
          <w:sz w:val="28"/>
          <w:szCs w:val="28"/>
        </w:rPr>
        <w:t>ОАО «Мценский литейный завод»</w:t>
      </w:r>
      <w:r>
        <w:rPr>
          <w:sz w:val="28"/>
          <w:szCs w:val="28"/>
        </w:rPr>
        <w:t xml:space="preserve"> и дальше продолжал стабильно работать,  предлагаю совершенствовать внешнее окружение.</w:t>
      </w:r>
    </w:p>
    <w:p w:rsidR="005C4AE9" w:rsidRPr="005C4AE9" w:rsidRDefault="005C4AE9" w:rsidP="00517289">
      <w:pPr>
        <w:pStyle w:val="31"/>
        <w:spacing w:after="0" w:line="360" w:lineRule="auto"/>
        <w:ind w:firstLine="709"/>
        <w:jc w:val="both"/>
        <w:rPr>
          <w:sz w:val="28"/>
          <w:szCs w:val="28"/>
        </w:rPr>
      </w:pPr>
      <w:r w:rsidRPr="005C4AE9">
        <w:rPr>
          <w:sz w:val="28"/>
          <w:szCs w:val="28"/>
        </w:rPr>
        <w:t>Для достижения данной цели</w:t>
      </w:r>
      <w:r w:rsidR="006A168F">
        <w:rPr>
          <w:sz w:val="28"/>
          <w:szCs w:val="28"/>
        </w:rPr>
        <w:t xml:space="preserve">, </w:t>
      </w:r>
      <w:r w:rsidRPr="005C4AE9">
        <w:rPr>
          <w:sz w:val="28"/>
          <w:szCs w:val="28"/>
        </w:rPr>
        <w:t xml:space="preserve"> предприятию </w:t>
      </w:r>
      <w:r w:rsidR="006A168F">
        <w:rPr>
          <w:sz w:val="28"/>
          <w:szCs w:val="28"/>
        </w:rPr>
        <w:t>рекомендую следующие мероприятия:</w:t>
      </w:r>
    </w:p>
    <w:p w:rsidR="005C4AE9" w:rsidRDefault="005C4AE9" w:rsidP="00B40508">
      <w:pPr>
        <w:pStyle w:val="31"/>
        <w:spacing w:after="0" w:line="360" w:lineRule="auto"/>
        <w:ind w:firstLine="709"/>
        <w:jc w:val="both"/>
        <w:rPr>
          <w:sz w:val="28"/>
          <w:szCs w:val="28"/>
        </w:rPr>
      </w:pPr>
      <w:r w:rsidRPr="005C4AE9">
        <w:rPr>
          <w:sz w:val="28"/>
          <w:szCs w:val="28"/>
        </w:rPr>
        <w:t xml:space="preserve">1 </w:t>
      </w:r>
      <w:r w:rsidR="00B40508">
        <w:rPr>
          <w:sz w:val="28"/>
          <w:szCs w:val="28"/>
        </w:rPr>
        <w:t>своевременно отслеживать изменения во внешнеэкономической деятельности государства;</w:t>
      </w:r>
    </w:p>
    <w:p w:rsidR="00B40508" w:rsidRDefault="00B40508" w:rsidP="00B40508">
      <w:pPr>
        <w:pStyle w:val="31"/>
        <w:spacing w:after="0" w:line="360" w:lineRule="auto"/>
        <w:ind w:firstLine="709"/>
        <w:jc w:val="both"/>
        <w:rPr>
          <w:sz w:val="28"/>
          <w:szCs w:val="28"/>
        </w:rPr>
      </w:pPr>
      <w:r>
        <w:rPr>
          <w:sz w:val="28"/>
          <w:szCs w:val="28"/>
        </w:rPr>
        <w:t xml:space="preserve">2 </w:t>
      </w:r>
      <w:r w:rsidR="00207CB5">
        <w:rPr>
          <w:sz w:val="28"/>
          <w:szCs w:val="28"/>
        </w:rPr>
        <w:t xml:space="preserve"> получать </w:t>
      </w:r>
      <w:r w:rsidR="00033BF7">
        <w:rPr>
          <w:sz w:val="28"/>
          <w:szCs w:val="28"/>
        </w:rPr>
        <w:t xml:space="preserve">своевременную информацию  об изменении спроса на продукцию на внешнем и внутреннем рынках; </w:t>
      </w:r>
    </w:p>
    <w:p w:rsidR="00633FF6" w:rsidRDefault="0049016C" w:rsidP="00B40508">
      <w:pPr>
        <w:pStyle w:val="31"/>
        <w:spacing w:after="0" w:line="360" w:lineRule="auto"/>
        <w:ind w:firstLine="709"/>
        <w:jc w:val="both"/>
        <w:rPr>
          <w:sz w:val="28"/>
          <w:szCs w:val="28"/>
        </w:rPr>
      </w:pPr>
      <w:r>
        <w:rPr>
          <w:sz w:val="28"/>
          <w:szCs w:val="28"/>
        </w:rPr>
        <w:t>3</w:t>
      </w:r>
      <w:r w:rsidR="00360867">
        <w:rPr>
          <w:sz w:val="28"/>
          <w:szCs w:val="28"/>
        </w:rPr>
        <w:t xml:space="preserve"> </w:t>
      </w:r>
      <w:r w:rsidR="00633FF6">
        <w:rPr>
          <w:sz w:val="28"/>
          <w:szCs w:val="28"/>
        </w:rPr>
        <w:t>грамотно выбирать деловых партнёров;</w:t>
      </w:r>
    </w:p>
    <w:p w:rsidR="00033BF7" w:rsidRDefault="0049016C" w:rsidP="00021286">
      <w:pPr>
        <w:pStyle w:val="31"/>
        <w:spacing w:after="0" w:line="360" w:lineRule="auto"/>
        <w:ind w:firstLine="709"/>
        <w:jc w:val="both"/>
        <w:rPr>
          <w:sz w:val="28"/>
          <w:szCs w:val="28"/>
        </w:rPr>
      </w:pPr>
      <w:r>
        <w:rPr>
          <w:sz w:val="28"/>
          <w:szCs w:val="28"/>
        </w:rPr>
        <w:t>4</w:t>
      </w:r>
      <w:r w:rsidR="00306D12">
        <w:rPr>
          <w:sz w:val="28"/>
          <w:szCs w:val="28"/>
        </w:rPr>
        <w:t xml:space="preserve"> </w:t>
      </w:r>
      <w:r w:rsidR="00633FF6">
        <w:rPr>
          <w:sz w:val="28"/>
          <w:szCs w:val="28"/>
        </w:rPr>
        <w:t>следить за финансовым положением конкурентов функционирующих в данной отрасли;</w:t>
      </w:r>
    </w:p>
    <w:p w:rsidR="00633FF6" w:rsidRDefault="0049016C" w:rsidP="00021286">
      <w:pPr>
        <w:pStyle w:val="31"/>
        <w:spacing w:after="0" w:line="360" w:lineRule="auto"/>
        <w:ind w:firstLine="709"/>
        <w:jc w:val="both"/>
        <w:rPr>
          <w:sz w:val="28"/>
          <w:szCs w:val="28"/>
        </w:rPr>
      </w:pPr>
      <w:r>
        <w:rPr>
          <w:sz w:val="28"/>
          <w:szCs w:val="28"/>
        </w:rPr>
        <w:t>5</w:t>
      </w:r>
      <w:r w:rsidR="00633FF6">
        <w:rPr>
          <w:sz w:val="28"/>
          <w:szCs w:val="28"/>
        </w:rPr>
        <w:t xml:space="preserve"> </w:t>
      </w:r>
      <w:r w:rsidR="002717F7">
        <w:rPr>
          <w:sz w:val="28"/>
          <w:szCs w:val="28"/>
        </w:rPr>
        <w:t>закупать только качественное сырьё и оборудование для производства продукции;</w:t>
      </w:r>
    </w:p>
    <w:p w:rsidR="00127B2C" w:rsidRDefault="0049016C" w:rsidP="00021286">
      <w:pPr>
        <w:pStyle w:val="31"/>
        <w:spacing w:after="0" w:line="360" w:lineRule="auto"/>
        <w:ind w:firstLine="709"/>
        <w:jc w:val="both"/>
        <w:rPr>
          <w:sz w:val="28"/>
          <w:szCs w:val="28"/>
        </w:rPr>
      </w:pPr>
      <w:r>
        <w:rPr>
          <w:sz w:val="28"/>
          <w:szCs w:val="28"/>
        </w:rPr>
        <w:t>6</w:t>
      </w:r>
      <w:r w:rsidR="00127B2C">
        <w:rPr>
          <w:sz w:val="28"/>
          <w:szCs w:val="28"/>
        </w:rPr>
        <w:t xml:space="preserve"> </w:t>
      </w:r>
      <w:r w:rsidR="00377B3B">
        <w:rPr>
          <w:sz w:val="28"/>
          <w:szCs w:val="28"/>
        </w:rPr>
        <w:t>тесное сотрудничество с общественными организациями, участие в благотворительности;</w:t>
      </w:r>
    </w:p>
    <w:p w:rsidR="0049016C" w:rsidRDefault="0049016C" w:rsidP="00021286">
      <w:pPr>
        <w:pStyle w:val="31"/>
        <w:spacing w:after="0" w:line="360" w:lineRule="auto"/>
        <w:ind w:firstLine="709"/>
        <w:jc w:val="both"/>
        <w:rPr>
          <w:sz w:val="28"/>
          <w:szCs w:val="28"/>
        </w:rPr>
      </w:pPr>
      <w:r>
        <w:rPr>
          <w:sz w:val="28"/>
          <w:szCs w:val="28"/>
        </w:rPr>
        <w:t>Всё это позволит предприятию добиться высоких показателей, повысить свой престиж на внешнем рынке, а применение новый техники и технологии позволит повысить качество выпускаемой продукции, а следовательно позволит в дальнейшем не сворачивать некоторые виды производств и продавать основные средства, а расширить производство и повысить оплату труда работникам</w:t>
      </w:r>
    </w:p>
    <w:p w:rsidR="00127B2C" w:rsidRDefault="00127B2C" w:rsidP="00021286">
      <w:pPr>
        <w:pStyle w:val="31"/>
        <w:spacing w:after="0" w:line="360" w:lineRule="auto"/>
        <w:ind w:firstLine="709"/>
        <w:jc w:val="both"/>
        <w:rPr>
          <w:sz w:val="28"/>
          <w:szCs w:val="28"/>
        </w:rPr>
      </w:pPr>
    </w:p>
    <w:p w:rsidR="00033BF7" w:rsidRDefault="00033BF7" w:rsidP="00B40508">
      <w:pPr>
        <w:pStyle w:val="31"/>
        <w:spacing w:after="0" w:line="360" w:lineRule="auto"/>
        <w:ind w:firstLine="709"/>
        <w:jc w:val="both"/>
        <w:rPr>
          <w:sz w:val="28"/>
          <w:szCs w:val="28"/>
        </w:rPr>
      </w:pPr>
    </w:p>
    <w:p w:rsidR="00AA6163" w:rsidRDefault="00AA6163" w:rsidP="00B40508">
      <w:pPr>
        <w:pStyle w:val="31"/>
        <w:spacing w:after="0" w:line="360" w:lineRule="auto"/>
        <w:ind w:firstLine="709"/>
        <w:jc w:val="both"/>
        <w:rPr>
          <w:sz w:val="28"/>
          <w:szCs w:val="28"/>
        </w:rPr>
      </w:pPr>
    </w:p>
    <w:p w:rsidR="004B0E45" w:rsidRPr="004B0E45" w:rsidRDefault="004B0E45" w:rsidP="004B0E45">
      <w:pPr>
        <w:pStyle w:val="31"/>
        <w:spacing w:after="100" w:afterAutospacing="1" w:line="360" w:lineRule="auto"/>
        <w:ind w:firstLine="709"/>
        <w:jc w:val="center"/>
        <w:rPr>
          <w:b/>
          <w:sz w:val="28"/>
          <w:szCs w:val="28"/>
        </w:rPr>
      </w:pPr>
      <w:r w:rsidRPr="004B0E45">
        <w:rPr>
          <w:b/>
          <w:sz w:val="28"/>
          <w:szCs w:val="28"/>
        </w:rPr>
        <w:t>ЗАКЛЮЧЕНИЕ</w:t>
      </w:r>
    </w:p>
    <w:p w:rsidR="004B0E45" w:rsidRPr="004B0E45" w:rsidRDefault="004B0E45" w:rsidP="004B0E45">
      <w:pPr>
        <w:pStyle w:val="31"/>
        <w:spacing w:after="0" w:line="360" w:lineRule="auto"/>
        <w:ind w:firstLine="709"/>
        <w:jc w:val="both"/>
        <w:rPr>
          <w:sz w:val="28"/>
          <w:szCs w:val="28"/>
        </w:rPr>
      </w:pPr>
      <w:r w:rsidRPr="004B0E45">
        <w:rPr>
          <w:sz w:val="28"/>
          <w:szCs w:val="28"/>
        </w:rPr>
        <w:t>Переход к рыночным отношениям, приоритетность вопросов качества продукции и обеспечение её конкурентоспособности повысили значимость творческого отношения к труду и высокого профессионализма. Это побуждает искать новые формы управления, развивать потенциальные способности персонала, обеспечивать его мотивацию к трудовому процессу. Управление человеческими ресурсами является одним из важнейших направлений в деятельности организации и считается основным критерием её экономического успеха, даже впереди совершенствования технического процесса</w:t>
      </w:r>
      <w:r w:rsidR="007D7062">
        <w:rPr>
          <w:sz w:val="28"/>
          <w:szCs w:val="28"/>
        </w:rPr>
        <w:t>.</w:t>
      </w:r>
      <w:r w:rsidR="00CC509A">
        <w:rPr>
          <w:sz w:val="28"/>
          <w:szCs w:val="28"/>
        </w:rPr>
        <w:t xml:space="preserve"> </w:t>
      </w:r>
      <w:r w:rsidRPr="004B0E45">
        <w:rPr>
          <w:sz w:val="28"/>
          <w:szCs w:val="28"/>
        </w:rPr>
        <w:t>Можно иметь отличную технологию, но при неквалифицированном персонале работа будет загублена. Таким образом, ключевой составляющей бизнеса является управление кадрами, технология управление персоналом. Как мы уже рассмотрели, основу содержания кадровых служб составляет:</w:t>
      </w:r>
    </w:p>
    <w:p w:rsidR="004B0E45" w:rsidRPr="004B0E45" w:rsidRDefault="001918DF" w:rsidP="004B0E45">
      <w:pPr>
        <w:pStyle w:val="31"/>
        <w:spacing w:after="0" w:line="360" w:lineRule="auto"/>
        <w:ind w:firstLine="709"/>
        <w:jc w:val="both"/>
        <w:rPr>
          <w:sz w:val="28"/>
          <w:szCs w:val="28"/>
        </w:rPr>
      </w:pPr>
      <w:r>
        <w:rPr>
          <w:sz w:val="28"/>
          <w:szCs w:val="28"/>
        </w:rPr>
        <w:t>1</w:t>
      </w:r>
      <w:r w:rsidR="004B0E45" w:rsidRPr="004B0E45">
        <w:rPr>
          <w:sz w:val="28"/>
          <w:szCs w:val="28"/>
        </w:rPr>
        <w:t xml:space="preserve"> формирование кадров организации (планирование, отбор и наём, высвобождение, анализ текучести и т.д.);</w:t>
      </w:r>
    </w:p>
    <w:p w:rsidR="004B0E45" w:rsidRPr="004B0E45" w:rsidRDefault="001918DF" w:rsidP="004B0E45">
      <w:pPr>
        <w:pStyle w:val="31"/>
        <w:spacing w:after="0" w:line="360" w:lineRule="auto"/>
        <w:ind w:firstLine="709"/>
        <w:jc w:val="both"/>
        <w:rPr>
          <w:sz w:val="28"/>
          <w:szCs w:val="28"/>
        </w:rPr>
      </w:pPr>
      <w:r>
        <w:rPr>
          <w:sz w:val="28"/>
          <w:szCs w:val="28"/>
        </w:rPr>
        <w:t>2</w:t>
      </w:r>
      <w:r w:rsidR="004B0E45" w:rsidRPr="004B0E45">
        <w:rPr>
          <w:sz w:val="28"/>
          <w:szCs w:val="28"/>
        </w:rPr>
        <w:t xml:space="preserve">  развитие работников (переподготовка, аттестация и оценка персонала, организация продвижения по службе);</w:t>
      </w:r>
    </w:p>
    <w:p w:rsidR="004B0E45" w:rsidRPr="004B0E45" w:rsidRDefault="001918DF" w:rsidP="004B0E45">
      <w:pPr>
        <w:pStyle w:val="31"/>
        <w:spacing w:after="0" w:line="360" w:lineRule="auto"/>
        <w:ind w:firstLine="709"/>
        <w:jc w:val="both"/>
        <w:rPr>
          <w:sz w:val="28"/>
          <w:szCs w:val="28"/>
        </w:rPr>
      </w:pPr>
      <w:r>
        <w:rPr>
          <w:sz w:val="28"/>
          <w:szCs w:val="28"/>
        </w:rPr>
        <w:t>3</w:t>
      </w:r>
      <w:r w:rsidR="004B0E45" w:rsidRPr="004B0E45">
        <w:rPr>
          <w:sz w:val="28"/>
          <w:szCs w:val="28"/>
        </w:rPr>
        <w:t xml:space="preserve">  совершенствование организации труда и его стимулирование, создание безопасных условий труда.</w:t>
      </w:r>
    </w:p>
    <w:p w:rsidR="004B0E45" w:rsidRPr="004B0E45" w:rsidRDefault="004B0E45" w:rsidP="004B0E45">
      <w:pPr>
        <w:pStyle w:val="31"/>
        <w:spacing w:after="0" w:line="360" w:lineRule="auto"/>
        <w:ind w:firstLine="709"/>
        <w:jc w:val="both"/>
        <w:rPr>
          <w:sz w:val="28"/>
          <w:szCs w:val="28"/>
        </w:rPr>
      </w:pPr>
      <w:r w:rsidRPr="004B0E45">
        <w:rPr>
          <w:sz w:val="28"/>
          <w:szCs w:val="28"/>
        </w:rPr>
        <w:t xml:space="preserve">В работе рассмотрены теоретические вопросы подготовки кадров, а также выполнен анализ организации работы с персоналом в конкретной организации ОАО </w:t>
      </w:r>
      <w:r w:rsidR="00AA6163">
        <w:rPr>
          <w:sz w:val="28"/>
          <w:szCs w:val="28"/>
        </w:rPr>
        <w:t>«Мценский литейный завод»</w:t>
      </w:r>
    </w:p>
    <w:p w:rsidR="004B0E45" w:rsidRPr="004B0E45" w:rsidRDefault="004B0E45" w:rsidP="004B0E45">
      <w:pPr>
        <w:pStyle w:val="31"/>
        <w:spacing w:after="0" w:line="360" w:lineRule="auto"/>
        <w:ind w:firstLine="709"/>
        <w:jc w:val="both"/>
        <w:rPr>
          <w:sz w:val="28"/>
          <w:szCs w:val="28"/>
        </w:rPr>
      </w:pPr>
      <w:r w:rsidRPr="004B0E45">
        <w:rPr>
          <w:sz w:val="28"/>
          <w:szCs w:val="28"/>
        </w:rPr>
        <w:t>Причём отмечена стабильная работа предприятия и показано знание грамотной организации работы с персоналом.</w:t>
      </w:r>
    </w:p>
    <w:p w:rsidR="004B0E45" w:rsidRDefault="004B0E45" w:rsidP="004B0E45">
      <w:pPr>
        <w:pStyle w:val="31"/>
        <w:spacing w:after="0" w:line="360" w:lineRule="auto"/>
        <w:ind w:firstLine="709"/>
        <w:jc w:val="both"/>
        <w:rPr>
          <w:sz w:val="28"/>
          <w:szCs w:val="28"/>
        </w:rPr>
      </w:pPr>
      <w:r w:rsidRPr="004B0E45">
        <w:rPr>
          <w:sz w:val="28"/>
          <w:szCs w:val="28"/>
        </w:rPr>
        <w:t xml:space="preserve">В </w:t>
      </w:r>
      <w:r w:rsidR="00AA6163" w:rsidRPr="004B0E45">
        <w:rPr>
          <w:sz w:val="28"/>
          <w:szCs w:val="28"/>
        </w:rPr>
        <w:t xml:space="preserve">ОАО </w:t>
      </w:r>
      <w:r w:rsidR="00AA6163">
        <w:rPr>
          <w:sz w:val="28"/>
          <w:szCs w:val="28"/>
        </w:rPr>
        <w:t xml:space="preserve">«Мценский литейный завод» </w:t>
      </w:r>
      <w:r w:rsidRPr="004B0E45">
        <w:rPr>
          <w:sz w:val="28"/>
          <w:szCs w:val="28"/>
        </w:rPr>
        <w:t xml:space="preserve">разработан оперативный план работы с персоналом, определены ответственные, организована работа по отбору персонала на вакантные места, в резерв; организована техническая учёба персонала, его переподготовка, улучшаются условия работы, организовано полноценное дешёвое  питание (обеды), обеспечена перевозка с работы и на работу, досуг во время перерывов. </w:t>
      </w:r>
      <w:r w:rsidR="007117A4">
        <w:rPr>
          <w:sz w:val="28"/>
          <w:szCs w:val="28"/>
        </w:rPr>
        <w:t>На предприятии постоянно проводится анализ трудовых ресурсов.</w:t>
      </w:r>
    </w:p>
    <w:p w:rsidR="00EA21FB" w:rsidRDefault="00EA21FB" w:rsidP="00EA21FB">
      <w:pPr>
        <w:spacing w:line="360" w:lineRule="auto"/>
        <w:ind w:firstLine="709"/>
        <w:contextualSpacing/>
        <w:jc w:val="both"/>
        <w:rPr>
          <w:sz w:val="28"/>
          <w:szCs w:val="28"/>
        </w:rPr>
      </w:pPr>
      <w:r>
        <w:rPr>
          <w:sz w:val="28"/>
          <w:szCs w:val="28"/>
        </w:rPr>
        <w:t xml:space="preserve">Проведенный анализ, показывает, что за 2008 год наибольший удельный вес на предприятии занимала группа работающих в возрасте от 30 до 40 лет (36,6%). В отчетном году наибольший удельный вес также занимают работники в возрасте от 30 до 40 лет (25,6%). </w:t>
      </w:r>
    </w:p>
    <w:p w:rsidR="00EA21FB" w:rsidRDefault="00EA21FB" w:rsidP="00EA21FB">
      <w:pPr>
        <w:spacing w:line="360" w:lineRule="auto"/>
        <w:ind w:firstLine="709"/>
        <w:contextualSpacing/>
        <w:jc w:val="both"/>
        <w:rPr>
          <w:sz w:val="28"/>
          <w:szCs w:val="28"/>
        </w:rPr>
      </w:pPr>
      <w:r>
        <w:rPr>
          <w:sz w:val="28"/>
          <w:szCs w:val="28"/>
        </w:rPr>
        <w:t>Следовательно, наблюдается неизменность возрастного критерия кадрового состава ОАО «МЛЗ».</w:t>
      </w:r>
    </w:p>
    <w:p w:rsidR="00EA21FB" w:rsidRDefault="002738D5" w:rsidP="00EA21FB">
      <w:pPr>
        <w:spacing w:line="360" w:lineRule="auto"/>
        <w:ind w:firstLine="709"/>
        <w:jc w:val="both"/>
        <w:rPr>
          <w:sz w:val="28"/>
          <w:szCs w:val="28"/>
        </w:rPr>
      </w:pPr>
      <w:r>
        <w:rPr>
          <w:sz w:val="28"/>
          <w:szCs w:val="28"/>
        </w:rPr>
        <w:t>Самой наименьшей</w:t>
      </w:r>
      <w:r w:rsidR="00EA21FB">
        <w:rPr>
          <w:sz w:val="28"/>
          <w:szCs w:val="28"/>
        </w:rPr>
        <w:t xml:space="preserve"> по численности</w:t>
      </w:r>
      <w:r>
        <w:rPr>
          <w:sz w:val="28"/>
          <w:szCs w:val="28"/>
        </w:rPr>
        <w:t>,</w:t>
      </w:r>
      <w:r w:rsidR="00EA21FB">
        <w:rPr>
          <w:sz w:val="28"/>
          <w:szCs w:val="28"/>
        </w:rPr>
        <w:t xml:space="preserve"> и удельному весу в 2008 году стала группа работающих в возрасте до 20 лет (менее 6%),  а в отчетном 2009 году -  работающие в возрасте от 40 до 50 лет (менее 9%)</w:t>
      </w:r>
      <w:r>
        <w:rPr>
          <w:sz w:val="28"/>
          <w:szCs w:val="28"/>
        </w:rPr>
        <w:t>.</w:t>
      </w:r>
    </w:p>
    <w:p w:rsidR="00EA21FB" w:rsidRDefault="00EA21FB" w:rsidP="00EA21FB">
      <w:pPr>
        <w:pStyle w:val="a9"/>
        <w:ind w:firstLine="709"/>
      </w:pPr>
      <w:r>
        <w:t>За два анализируемых периода наибольший удельный вес занимает группа работающих, которые имеют начальное образование (38,2% и 55,6%). Следовательно, наблюдается низкий уровень квалификации работников на данном предприятии.</w:t>
      </w:r>
      <w:r w:rsidR="007117A4">
        <w:t xml:space="preserve"> Поэтому на предприятии проводится переподготовка кадров. Особое внимание уделяется образованию кандидата. </w:t>
      </w:r>
    </w:p>
    <w:p w:rsidR="00EA21FB" w:rsidRDefault="00EA21FB" w:rsidP="00EA21FB">
      <w:pPr>
        <w:pStyle w:val="a9"/>
        <w:ind w:firstLine="709"/>
      </w:pPr>
      <w:r>
        <w:t>Наибольшую численность и удельный вес в 2008 году имеет группа работающих, трудовой стаж которых составляет от 5 до 10 лет (28,5%). В отчетном году наибольший удельный вес имеет группа работающих, трудовой стаж которых составляет интервал от 15 до 20 лет (21,9%). Следовательно, что ОАО «МЛЗ» заинтересовано в том, что бы привлечь к работе более опытных специалистов</w:t>
      </w:r>
      <w:r w:rsidR="007117A4">
        <w:t xml:space="preserve">. Предприятие стремиться в своей работе с персоналом сохранить имеющийся трудовой потенциал. </w:t>
      </w:r>
    </w:p>
    <w:p w:rsidR="007117A4" w:rsidRDefault="007117A4" w:rsidP="007117A4">
      <w:pPr>
        <w:spacing w:line="360" w:lineRule="auto"/>
        <w:ind w:firstLine="709"/>
        <w:contextualSpacing/>
        <w:jc w:val="both"/>
        <w:rPr>
          <w:sz w:val="28"/>
          <w:szCs w:val="28"/>
        </w:rPr>
      </w:pPr>
      <w:r>
        <w:rPr>
          <w:sz w:val="28"/>
          <w:szCs w:val="28"/>
        </w:rPr>
        <w:t>Можно сделать вывод, что среднесписочная численность работников за отчетный год снизилась на 38 человек (27 %).</w:t>
      </w:r>
    </w:p>
    <w:p w:rsidR="007117A4" w:rsidRDefault="007117A4" w:rsidP="007117A4">
      <w:pPr>
        <w:spacing w:line="360" w:lineRule="auto"/>
        <w:ind w:firstLine="709"/>
        <w:contextualSpacing/>
        <w:jc w:val="both"/>
        <w:rPr>
          <w:sz w:val="28"/>
          <w:szCs w:val="28"/>
        </w:rPr>
      </w:pPr>
      <w:r>
        <w:rPr>
          <w:sz w:val="28"/>
          <w:szCs w:val="28"/>
        </w:rPr>
        <w:t>Тенденция снижения численности работников ОАО «МЛЗ» касается и работников основного производства данного предприятия. Их численность в отчетном году снизилась на 220 человек (24 %).</w:t>
      </w:r>
    </w:p>
    <w:p w:rsidR="007117A4" w:rsidRDefault="007117A4" w:rsidP="007117A4">
      <w:pPr>
        <w:spacing w:line="360" w:lineRule="auto"/>
        <w:ind w:firstLine="709"/>
        <w:contextualSpacing/>
        <w:jc w:val="both"/>
        <w:rPr>
          <w:sz w:val="28"/>
          <w:szCs w:val="28"/>
        </w:rPr>
      </w:pPr>
      <w:r>
        <w:rPr>
          <w:sz w:val="28"/>
          <w:szCs w:val="28"/>
        </w:rPr>
        <w:t>В составе работников основного производства наблюдается снижение численности основных рабочих на 250 человек (42 %) и увеличение численности вспомогательных рабочих на 70 человек (39%).</w:t>
      </w:r>
    </w:p>
    <w:p w:rsidR="007117A4" w:rsidRDefault="007117A4" w:rsidP="007117A4">
      <w:pPr>
        <w:spacing w:line="360" w:lineRule="auto"/>
        <w:ind w:firstLine="709"/>
        <w:contextualSpacing/>
        <w:jc w:val="both"/>
        <w:rPr>
          <w:sz w:val="28"/>
          <w:szCs w:val="28"/>
        </w:rPr>
      </w:pPr>
      <w:r>
        <w:rPr>
          <w:sz w:val="28"/>
          <w:szCs w:val="28"/>
        </w:rPr>
        <w:t>В целом доля рабочих в общей численности работников основного производства уменьшилась на 2%.</w:t>
      </w:r>
    </w:p>
    <w:p w:rsidR="007117A4" w:rsidRDefault="007117A4" w:rsidP="007117A4">
      <w:pPr>
        <w:pStyle w:val="a9"/>
      </w:pPr>
      <w:r>
        <w:t>По категории служащие в отчетном году произошло снижение численности руководителей на 2 человека (29%). Численность служащих в отчетном году снизилась на 20 человек (50%), а численность специалистов не изменилась.</w:t>
      </w:r>
    </w:p>
    <w:p w:rsidR="007117A4" w:rsidRDefault="00516A35" w:rsidP="00EA21FB">
      <w:pPr>
        <w:pStyle w:val="a9"/>
        <w:ind w:firstLine="709"/>
      </w:pPr>
      <w:r>
        <w:t xml:space="preserve">Особое внимание уделяется анализу текучести кадров по различным причинам. </w:t>
      </w:r>
    </w:p>
    <w:p w:rsidR="0035077D" w:rsidRDefault="0035077D" w:rsidP="0035077D">
      <w:pPr>
        <w:spacing w:line="360" w:lineRule="auto"/>
        <w:ind w:firstLine="709"/>
        <w:contextualSpacing/>
        <w:jc w:val="both"/>
        <w:rPr>
          <w:sz w:val="28"/>
          <w:szCs w:val="28"/>
        </w:rPr>
      </w:pPr>
      <w:r>
        <w:rPr>
          <w:sz w:val="28"/>
          <w:szCs w:val="28"/>
        </w:rPr>
        <w:t>Анализируя данные, можно сделать следующие выводы:</w:t>
      </w:r>
    </w:p>
    <w:p w:rsidR="0035077D" w:rsidRDefault="0035077D" w:rsidP="0035077D">
      <w:pPr>
        <w:pStyle w:val="a8"/>
        <w:numPr>
          <w:ilvl w:val="0"/>
          <w:numId w:val="20"/>
        </w:numPr>
        <w:spacing w:line="360" w:lineRule="auto"/>
        <w:ind w:left="0" w:firstLine="709"/>
        <w:jc w:val="both"/>
        <w:rPr>
          <w:rFonts w:ascii="Times New Roman" w:hAnsi="Times New Roman"/>
          <w:sz w:val="28"/>
          <w:szCs w:val="28"/>
        </w:rPr>
      </w:pPr>
      <w:r>
        <w:rPr>
          <w:rFonts w:ascii="Times New Roman" w:hAnsi="Times New Roman"/>
          <w:sz w:val="28"/>
          <w:szCs w:val="28"/>
        </w:rPr>
        <w:t xml:space="preserve"> В отчетном году численность принятых уменьшилась на 30 человек (23,1%);</w:t>
      </w:r>
    </w:p>
    <w:p w:rsidR="0035077D" w:rsidRDefault="0035077D" w:rsidP="0035077D">
      <w:pPr>
        <w:pStyle w:val="a8"/>
        <w:numPr>
          <w:ilvl w:val="0"/>
          <w:numId w:val="20"/>
        </w:numPr>
        <w:spacing w:line="360" w:lineRule="auto"/>
        <w:ind w:left="0" w:firstLine="709"/>
        <w:jc w:val="both"/>
        <w:rPr>
          <w:rFonts w:ascii="Times New Roman" w:hAnsi="Times New Roman"/>
          <w:sz w:val="28"/>
          <w:szCs w:val="28"/>
        </w:rPr>
      </w:pPr>
      <w:r>
        <w:rPr>
          <w:rFonts w:ascii="Times New Roman" w:hAnsi="Times New Roman"/>
          <w:sz w:val="28"/>
          <w:szCs w:val="28"/>
        </w:rPr>
        <w:t>Уменьшилась численность уволенных на 2 человека ( за счет уволенных по собственному желанию на 5 человек (10,0%), в связи с прогулами и нарушениями на 4 человека ( 33,3%), по состоянию здоровья на 1 человека (16,7%);</w:t>
      </w:r>
    </w:p>
    <w:p w:rsidR="0035077D" w:rsidRDefault="0035077D" w:rsidP="0035077D">
      <w:pPr>
        <w:pStyle w:val="a8"/>
        <w:numPr>
          <w:ilvl w:val="0"/>
          <w:numId w:val="20"/>
        </w:numPr>
        <w:spacing w:line="360" w:lineRule="auto"/>
        <w:ind w:left="0" w:firstLine="709"/>
        <w:jc w:val="both"/>
        <w:rPr>
          <w:rFonts w:ascii="Times New Roman" w:hAnsi="Times New Roman"/>
          <w:sz w:val="28"/>
          <w:szCs w:val="28"/>
        </w:rPr>
      </w:pPr>
      <w:r>
        <w:rPr>
          <w:rFonts w:ascii="Times New Roman" w:hAnsi="Times New Roman"/>
          <w:sz w:val="28"/>
          <w:szCs w:val="28"/>
        </w:rPr>
        <w:t>Коэффициент оборота по приему по сравнению с предыдущим годом остался неизменным и составил 0,11 (5,1%);</w:t>
      </w:r>
    </w:p>
    <w:p w:rsidR="0035077D" w:rsidRDefault="0035077D" w:rsidP="0035077D">
      <w:pPr>
        <w:pStyle w:val="a8"/>
        <w:numPr>
          <w:ilvl w:val="0"/>
          <w:numId w:val="20"/>
        </w:numPr>
        <w:spacing w:line="360" w:lineRule="auto"/>
        <w:ind w:left="0" w:firstLine="709"/>
        <w:jc w:val="both"/>
        <w:rPr>
          <w:rFonts w:ascii="Times New Roman" w:hAnsi="Times New Roman"/>
          <w:sz w:val="28"/>
          <w:szCs w:val="28"/>
        </w:rPr>
      </w:pPr>
      <w:r>
        <w:rPr>
          <w:rFonts w:ascii="Times New Roman" w:hAnsi="Times New Roman"/>
          <w:sz w:val="28"/>
          <w:szCs w:val="28"/>
        </w:rPr>
        <w:t>Коэффициент оборота по выбытию в отчетном периоде вырос на 0,03 (34,2%);</w:t>
      </w:r>
    </w:p>
    <w:p w:rsidR="0035077D" w:rsidRDefault="0035077D" w:rsidP="0035077D">
      <w:pPr>
        <w:pStyle w:val="a8"/>
        <w:numPr>
          <w:ilvl w:val="0"/>
          <w:numId w:val="20"/>
        </w:numPr>
        <w:spacing w:line="360" w:lineRule="auto"/>
        <w:ind w:left="0" w:firstLine="709"/>
        <w:jc w:val="both"/>
        <w:rPr>
          <w:rFonts w:ascii="Times New Roman" w:hAnsi="Times New Roman"/>
          <w:sz w:val="28"/>
          <w:szCs w:val="28"/>
        </w:rPr>
      </w:pPr>
      <w:r>
        <w:rPr>
          <w:rFonts w:ascii="Times New Roman" w:hAnsi="Times New Roman"/>
          <w:sz w:val="28"/>
          <w:szCs w:val="28"/>
        </w:rPr>
        <w:t>Коэффициент текучести кадров увеличился на 0,01 и составил в отчетном году 0,06, что превышает установленный норматив, следовательно ОАО «МЛЗ» необходимо совершенствовать свою кадровую политику;</w:t>
      </w:r>
    </w:p>
    <w:p w:rsidR="0035077D" w:rsidRPr="0035077D" w:rsidRDefault="0035077D" w:rsidP="0035077D">
      <w:pPr>
        <w:pStyle w:val="a8"/>
        <w:numPr>
          <w:ilvl w:val="0"/>
          <w:numId w:val="20"/>
        </w:numPr>
        <w:spacing w:line="360" w:lineRule="auto"/>
        <w:ind w:left="0" w:firstLine="709"/>
        <w:jc w:val="both"/>
        <w:rPr>
          <w:rFonts w:ascii="Times New Roman" w:hAnsi="Times New Roman"/>
          <w:sz w:val="28"/>
          <w:szCs w:val="28"/>
        </w:rPr>
      </w:pPr>
      <w:r>
        <w:rPr>
          <w:rFonts w:ascii="Times New Roman" w:hAnsi="Times New Roman"/>
          <w:sz w:val="28"/>
          <w:szCs w:val="28"/>
        </w:rPr>
        <w:t>Коэффициент постоянства кадров снизился на 0,03 (3,3%).</w:t>
      </w:r>
    </w:p>
    <w:p w:rsidR="00250586" w:rsidRDefault="004B0E45" w:rsidP="0035077D">
      <w:pPr>
        <w:pStyle w:val="31"/>
        <w:spacing w:after="0" w:line="360" w:lineRule="auto"/>
        <w:ind w:firstLine="709"/>
        <w:jc w:val="both"/>
        <w:rPr>
          <w:b/>
          <w:sz w:val="28"/>
        </w:rPr>
      </w:pPr>
      <w:r w:rsidRPr="004B0E45">
        <w:rPr>
          <w:sz w:val="28"/>
          <w:szCs w:val="28"/>
        </w:rPr>
        <w:t xml:space="preserve">Конечно, не всё идеально в работе с персоналом; ещё много недостатков, нерешённых проблем, но сама постановка, стратегия и тактика работы с персоналом в духе времени вполне соответствует рыночным отношениям. </w:t>
      </w:r>
    </w:p>
    <w:p w:rsidR="00250586" w:rsidRDefault="00250586" w:rsidP="00250586">
      <w:pPr>
        <w:spacing w:after="100" w:afterAutospacing="1"/>
        <w:jc w:val="center"/>
        <w:rPr>
          <w:b/>
          <w:sz w:val="28"/>
        </w:rPr>
      </w:pPr>
      <w:r>
        <w:rPr>
          <w:b/>
          <w:sz w:val="28"/>
        </w:rPr>
        <w:t>СПИСОК ИСПОЛЬЗОВАННЫХ ИСТОЧНИКОВ</w:t>
      </w:r>
    </w:p>
    <w:p w:rsidR="00250586" w:rsidRDefault="00250586" w:rsidP="00250586">
      <w:pPr>
        <w:spacing w:line="360" w:lineRule="auto"/>
        <w:ind w:firstLine="709"/>
        <w:jc w:val="both"/>
        <w:rPr>
          <w:sz w:val="28"/>
        </w:rPr>
      </w:pPr>
      <w:r>
        <w:rPr>
          <w:sz w:val="28"/>
        </w:rPr>
        <w:t>1  Бреддик У.  Менеджмент организации./  У. Бреддик. – М.: ИНФРА. – “,2007. – 344 с.</w:t>
      </w:r>
    </w:p>
    <w:p w:rsidR="00250586" w:rsidRDefault="00250586" w:rsidP="00250586">
      <w:pPr>
        <w:spacing w:line="360" w:lineRule="auto"/>
        <w:ind w:firstLine="709"/>
        <w:jc w:val="both"/>
        <w:rPr>
          <w:sz w:val="28"/>
        </w:rPr>
      </w:pPr>
      <w:r>
        <w:rPr>
          <w:sz w:val="28"/>
        </w:rPr>
        <w:t>2  Вершигора Е.Е. Менеджмент: Учебное  пособие. / Е.Е. Вершигора. – М.:ИНФРА-М,2008. – 256 с.</w:t>
      </w:r>
    </w:p>
    <w:p w:rsidR="00250586" w:rsidRDefault="00250586" w:rsidP="00250586">
      <w:pPr>
        <w:autoSpaceDE w:val="0"/>
        <w:autoSpaceDN w:val="0"/>
        <w:adjustRightInd w:val="0"/>
        <w:spacing w:line="360" w:lineRule="auto"/>
        <w:ind w:firstLine="709"/>
        <w:jc w:val="both"/>
        <w:rPr>
          <w:sz w:val="28"/>
          <w:szCs w:val="28"/>
        </w:rPr>
      </w:pPr>
      <w:r>
        <w:rPr>
          <w:sz w:val="28"/>
        </w:rPr>
        <w:t xml:space="preserve">3 </w:t>
      </w:r>
      <w:r>
        <w:rPr>
          <w:rFonts w:eastAsia="TimesNewRoman"/>
          <w:sz w:val="28"/>
          <w:szCs w:val="28"/>
        </w:rPr>
        <w:t xml:space="preserve">Бурков В.Н., Коргин Н.А., Новиков Д.А. </w:t>
      </w:r>
      <w:r>
        <w:rPr>
          <w:rFonts w:eastAsia="TimesNewRoman,Bold"/>
          <w:bCs/>
          <w:sz w:val="28"/>
          <w:szCs w:val="28"/>
        </w:rPr>
        <w:t xml:space="preserve">Введение в теорию управления организационными системами </w:t>
      </w:r>
      <w:r>
        <w:rPr>
          <w:rFonts w:eastAsia="TimesNewRoman"/>
          <w:sz w:val="28"/>
          <w:szCs w:val="28"/>
        </w:rPr>
        <w:t>/ Под ред. чл.-корр. РАН Д.А. Новикова. – М.: Либроком, 2009. – 264 с.</w:t>
      </w:r>
    </w:p>
    <w:p w:rsidR="00250586" w:rsidRDefault="00250586" w:rsidP="00250586">
      <w:pPr>
        <w:spacing w:line="360" w:lineRule="auto"/>
        <w:ind w:firstLine="709"/>
        <w:jc w:val="both"/>
        <w:rPr>
          <w:sz w:val="28"/>
          <w:szCs w:val="22"/>
        </w:rPr>
      </w:pPr>
      <w:r>
        <w:rPr>
          <w:sz w:val="28"/>
        </w:rPr>
        <w:t xml:space="preserve">4 Веснин В.Р. Основы менеджмента: Учебник./ В.Р.Веснин. – М.: </w:t>
      </w:r>
    </w:p>
    <w:p w:rsidR="00250586" w:rsidRDefault="00250586" w:rsidP="00250586">
      <w:pPr>
        <w:spacing w:line="360" w:lineRule="auto"/>
        <w:ind w:firstLine="709"/>
        <w:jc w:val="both"/>
        <w:rPr>
          <w:sz w:val="28"/>
        </w:rPr>
      </w:pPr>
      <w:r>
        <w:rPr>
          <w:sz w:val="28"/>
        </w:rPr>
        <w:t>Изд-во «Триада, Лтд», 2007. – 518 с.</w:t>
      </w:r>
    </w:p>
    <w:p w:rsidR="00250586" w:rsidRDefault="00250586" w:rsidP="00250586">
      <w:pPr>
        <w:spacing w:line="360" w:lineRule="auto"/>
        <w:ind w:firstLine="709"/>
        <w:jc w:val="both"/>
        <w:rPr>
          <w:sz w:val="28"/>
        </w:rPr>
      </w:pPr>
      <w:r>
        <w:rPr>
          <w:sz w:val="28"/>
        </w:rPr>
        <w:t>5 Виханский О.С. Стратегическое управление: Учебник./ О.С. Виханский. – М.: Гардарика, 2008. – 296 с.</w:t>
      </w:r>
    </w:p>
    <w:p w:rsidR="00250586" w:rsidRDefault="00250586" w:rsidP="00250586">
      <w:pPr>
        <w:spacing w:line="360" w:lineRule="auto"/>
        <w:ind w:firstLine="709"/>
        <w:jc w:val="both"/>
        <w:rPr>
          <w:sz w:val="28"/>
        </w:rPr>
      </w:pPr>
      <w:r>
        <w:rPr>
          <w:sz w:val="28"/>
        </w:rPr>
        <w:t>6 Виханский О.С., Наумов А.И. Менеджмент: Учебник./ О.С. Виханский, А.И. Наумов. – М.: Гардарика, 2008. – 528 с.</w:t>
      </w:r>
    </w:p>
    <w:p w:rsidR="00250586" w:rsidRDefault="00250586" w:rsidP="00250586">
      <w:pPr>
        <w:spacing w:line="360" w:lineRule="auto"/>
        <w:ind w:firstLine="709"/>
        <w:jc w:val="both"/>
        <w:rPr>
          <w:sz w:val="28"/>
        </w:rPr>
      </w:pPr>
      <w:r>
        <w:rPr>
          <w:sz w:val="28"/>
        </w:rPr>
        <w:t>7  Герчикова Н.И. Менеджмент: Учебник./ Н.И. Герчикова. – М.: Банки и биржи, ЮНИТИ, 2009. – 685 с.</w:t>
      </w:r>
    </w:p>
    <w:p w:rsidR="00250586" w:rsidRDefault="00250586" w:rsidP="00250586">
      <w:pPr>
        <w:spacing w:line="360" w:lineRule="auto"/>
        <w:ind w:firstLine="709"/>
        <w:jc w:val="both"/>
        <w:rPr>
          <w:sz w:val="28"/>
        </w:rPr>
      </w:pPr>
      <w:r>
        <w:rPr>
          <w:sz w:val="28"/>
        </w:rPr>
        <w:t>8 Коротков Э.М. Концепция менеджмента./ Э.М. Коротков – М.: Издательство - консалтинговая компания «ДеКа» , 2007. – 304 с.</w:t>
      </w:r>
    </w:p>
    <w:p w:rsidR="00250586" w:rsidRDefault="00250586" w:rsidP="00250586">
      <w:pPr>
        <w:spacing w:line="360" w:lineRule="auto"/>
        <w:ind w:firstLine="709"/>
        <w:jc w:val="both"/>
        <w:rPr>
          <w:sz w:val="28"/>
        </w:rPr>
      </w:pPr>
      <w:r>
        <w:rPr>
          <w:sz w:val="28"/>
        </w:rPr>
        <w:t>9 Менеджмент организации. Учебное пособие./ Под ред. З.П. Румянцевой и др. – М.: ИНФРА – М,2005. – 432 с.</w:t>
      </w:r>
    </w:p>
    <w:p w:rsidR="00250586" w:rsidRDefault="00250586" w:rsidP="00250586">
      <w:pPr>
        <w:spacing w:line="360" w:lineRule="auto"/>
        <w:ind w:firstLine="709"/>
        <w:jc w:val="both"/>
        <w:rPr>
          <w:sz w:val="28"/>
        </w:rPr>
      </w:pPr>
      <w:r>
        <w:rPr>
          <w:sz w:val="28"/>
        </w:rPr>
        <w:t>10  Менеджмент: Учебник для вузов / М.М. Максимцов, А.В. Игнатьева и др./  Под ред. М.М. Максимцова. – М.: Банки и биржи, ЮНИТИ, 2008. – 343с.</w:t>
      </w:r>
    </w:p>
    <w:p w:rsidR="00250586" w:rsidRDefault="00250586" w:rsidP="00250586">
      <w:pPr>
        <w:spacing w:line="360" w:lineRule="auto"/>
        <w:ind w:firstLine="709"/>
        <w:jc w:val="both"/>
        <w:rPr>
          <w:sz w:val="28"/>
        </w:rPr>
      </w:pPr>
      <w:r>
        <w:rPr>
          <w:sz w:val="28"/>
        </w:rPr>
        <w:t>11 Мескон М.Х. Основы менеджмента./ М.Х. Мескон, М. Альберт, Ф. Хедоури: Пер. с англ. -  М.: Дело, 2007. – 800 с.</w:t>
      </w:r>
    </w:p>
    <w:p w:rsidR="00250586" w:rsidRDefault="00250586" w:rsidP="00250586">
      <w:pPr>
        <w:shd w:val="clear" w:color="auto" w:fill="FFFFFF"/>
        <w:spacing w:line="360" w:lineRule="auto"/>
        <w:ind w:firstLine="709"/>
        <w:jc w:val="both"/>
        <w:rPr>
          <w:color w:val="000000"/>
          <w:sz w:val="28"/>
          <w:szCs w:val="28"/>
        </w:rPr>
      </w:pPr>
      <w:r>
        <w:rPr>
          <w:sz w:val="28"/>
        </w:rPr>
        <w:t xml:space="preserve">12 </w:t>
      </w:r>
      <w:r>
        <w:rPr>
          <w:color w:val="000000"/>
          <w:sz w:val="28"/>
          <w:szCs w:val="28"/>
        </w:rPr>
        <w:t>Управление организацией: учебник / под ред. А.Г. Поршнева, З.П. Румянцевой, Н.А. Саломытина. – 4-е изд., перераб. и доп. – М.: ИНФРА – М, 2008. – 736с.</w:t>
      </w:r>
    </w:p>
    <w:p w:rsidR="00250586" w:rsidRDefault="00250586" w:rsidP="00250586">
      <w:pPr>
        <w:spacing w:line="360" w:lineRule="auto"/>
        <w:ind w:firstLine="709"/>
        <w:jc w:val="both"/>
        <w:rPr>
          <w:sz w:val="28"/>
          <w:szCs w:val="22"/>
        </w:rPr>
      </w:pPr>
    </w:p>
    <w:p w:rsidR="00876808" w:rsidRPr="0035077D" w:rsidRDefault="00876808" w:rsidP="0035077D">
      <w:pPr>
        <w:spacing w:line="360" w:lineRule="auto"/>
        <w:jc w:val="center"/>
        <w:rPr>
          <w:b/>
          <w:bCs/>
          <w:sz w:val="28"/>
          <w:szCs w:val="28"/>
        </w:rPr>
      </w:pPr>
      <w:r w:rsidRPr="0035077D">
        <w:rPr>
          <w:b/>
          <w:bCs/>
          <w:sz w:val="28"/>
          <w:szCs w:val="28"/>
        </w:rPr>
        <w:t>ПРИЛОЖЕНИЕ А</w:t>
      </w:r>
    </w:p>
    <w:p w:rsidR="00876808" w:rsidRPr="00FC472D" w:rsidRDefault="00876808" w:rsidP="00876808">
      <w:pPr>
        <w:pStyle w:val="ac"/>
        <w:rPr>
          <w:b w:val="0"/>
          <w:bCs w:val="0"/>
          <w:sz w:val="28"/>
          <w:szCs w:val="28"/>
        </w:rPr>
      </w:pPr>
      <w:r w:rsidRPr="00FC472D">
        <w:rPr>
          <w:b w:val="0"/>
          <w:bCs w:val="0"/>
          <w:sz w:val="28"/>
          <w:szCs w:val="28"/>
        </w:rPr>
        <w:t>(Справочное)</w:t>
      </w:r>
    </w:p>
    <w:p w:rsidR="00876808" w:rsidRPr="00FC472D" w:rsidRDefault="00876808" w:rsidP="00876808">
      <w:pPr>
        <w:pStyle w:val="ac"/>
        <w:rPr>
          <w:b w:val="0"/>
          <w:sz w:val="28"/>
          <w:szCs w:val="28"/>
        </w:rPr>
      </w:pPr>
      <w:r w:rsidRPr="00FC472D">
        <w:rPr>
          <w:b w:val="0"/>
          <w:bCs w:val="0"/>
          <w:sz w:val="28"/>
          <w:szCs w:val="28"/>
        </w:rPr>
        <w:t>Структурная схема управления ОАО «МЛЗ»</w:t>
      </w:r>
    </w:p>
    <w:p w:rsidR="00876808" w:rsidRPr="00FC472D" w:rsidRDefault="00876808" w:rsidP="00876808">
      <w:pPr>
        <w:tabs>
          <w:tab w:val="left" w:pos="11340"/>
        </w:tabs>
        <w:jc w:val="center"/>
        <w:rPr>
          <w:sz w:val="28"/>
          <w:szCs w:val="28"/>
        </w:rPr>
      </w:pPr>
      <w:r w:rsidRPr="00FC472D">
        <w:rPr>
          <w:sz w:val="28"/>
          <w:szCs w:val="28"/>
        </w:rPr>
        <w:t>(Открытое акционерное общество “Мценский литейный завод”)</w:t>
      </w:r>
    </w:p>
    <w:p w:rsidR="00876808" w:rsidRPr="00FC472D" w:rsidRDefault="00876808" w:rsidP="00876808">
      <w:pPr>
        <w:tabs>
          <w:tab w:val="left" w:pos="11340"/>
        </w:tabs>
        <w:jc w:val="center"/>
        <w:rPr>
          <w:sz w:val="28"/>
          <w:szCs w:val="28"/>
        </w:rPr>
      </w:pPr>
    </w:p>
    <w:p w:rsidR="00876808" w:rsidRDefault="00691831" w:rsidP="00876808">
      <w:pPr>
        <w:tabs>
          <w:tab w:val="left" w:pos="11340"/>
        </w:tabs>
        <w:jc w:val="right"/>
        <w:rPr>
          <w:sz w:val="28"/>
        </w:rPr>
      </w:pPr>
      <w:r>
        <w:rPr>
          <w:sz w:val="28"/>
        </w:rPr>
        <w:pict>
          <v:shapetype id="_x0000_t202" coordsize="21600,21600" o:spt="202" path="m,l,21600r21600,l21600,xe">
            <v:stroke joinstyle="miter"/>
            <v:path gradientshapeok="t" o:connecttype="rect"/>
          </v:shapetype>
          <v:shape id="_x0000_s1320" type="#_x0000_t202" style="position:absolute;left:0;text-align:left;margin-left:108pt;margin-top:.9pt;width:261pt;height:27pt;z-index:251727360" strokeweight="1.5pt">
            <v:textbox style="mso-next-textbox:#_x0000_s1320">
              <w:txbxContent>
                <w:p w:rsidR="00876808" w:rsidRPr="00527F39" w:rsidRDefault="00876808" w:rsidP="00876808">
                  <w:pPr>
                    <w:pStyle w:val="8"/>
                    <w:spacing w:before="0" w:after="0"/>
                    <w:jc w:val="center"/>
                    <w:rPr>
                      <w:bCs/>
                      <w:i w:val="0"/>
                    </w:rPr>
                  </w:pPr>
                  <w:r w:rsidRPr="00527F39">
                    <w:rPr>
                      <w:bCs/>
                      <w:i w:val="0"/>
                    </w:rPr>
                    <w:t>СОВЕТ ДИРЕКТОРОВ</w:t>
                  </w:r>
                </w:p>
              </w:txbxContent>
            </v:textbox>
            <w10:wrap anchorx="page"/>
          </v:shape>
        </w:pict>
      </w:r>
    </w:p>
    <w:p w:rsidR="00876808" w:rsidRDefault="00876808" w:rsidP="00876808">
      <w:pPr>
        <w:tabs>
          <w:tab w:val="left" w:pos="11340"/>
        </w:tabs>
        <w:jc w:val="center"/>
        <w:rPr>
          <w:sz w:val="28"/>
        </w:rPr>
      </w:pPr>
    </w:p>
    <w:p w:rsidR="00876808" w:rsidRDefault="00691831" w:rsidP="00876808">
      <w:pPr>
        <w:tabs>
          <w:tab w:val="left" w:pos="11340"/>
        </w:tabs>
        <w:jc w:val="right"/>
        <w:rPr>
          <w:sz w:val="28"/>
        </w:rPr>
      </w:pPr>
      <w:r>
        <w:rPr>
          <w:sz w:val="28"/>
        </w:rPr>
        <w:pict>
          <v:line id="_x0000_s1322" style="position:absolute;left:0;text-align:left;z-index:251729408" from="252pt,.3pt" to="252pt,10.8pt" strokeweight="1.5pt">
            <w10:wrap anchorx="page"/>
          </v:line>
        </w:pict>
      </w:r>
      <w:r>
        <w:rPr>
          <w:sz w:val="28"/>
        </w:rPr>
        <w:pict>
          <v:line id="_x0000_s1294" style="position:absolute;left:0;text-align:left;flip:y;z-index:251700736" from="659.1pt,319.7pt" to="659.1pt,319.85pt" strokeweight="1.5pt">
            <w10:wrap anchorx="page"/>
          </v:line>
        </w:pict>
      </w:r>
      <w:r>
        <w:rPr>
          <w:sz w:val="28"/>
        </w:rPr>
        <w:pict>
          <v:line id="_x0000_s1321" style="position:absolute;left:0;text-align:left;z-index:251728384" from="252pt,.3pt" to="252pt,9.3pt">
            <w10:wrap anchorx="page"/>
          </v:line>
        </w:pict>
      </w:r>
      <w:r>
        <w:rPr>
          <w:sz w:val="28"/>
        </w:rPr>
        <w:pict>
          <v:line id="_x0000_s1207" style="position:absolute;left:0;text-align:left;z-index:251611648" from="105.25pt,155.15pt" to="105.25pt,179.25pt" strokeweight="1.5pt">
            <w10:wrap anchorx="page"/>
          </v:line>
        </w:pict>
      </w:r>
      <w:r>
        <w:rPr>
          <w:sz w:val="28"/>
        </w:rPr>
        <w:pict>
          <v:line id="_x0000_s1217" style="position:absolute;left:0;text-align:left;z-index:251621888" from="251.45pt,42.8pt" to="251.45pt,69.8pt" strokeweight="1.5pt">
            <w10:wrap anchorx="page"/>
          </v:line>
        </w:pict>
      </w:r>
      <w:r>
        <w:rPr>
          <w:sz w:val="28"/>
        </w:rPr>
        <w:pict>
          <v:line id="_x0000_s1218" style="position:absolute;left:0;text-align:left;z-index:251622912" from="40.45pt,108.35pt" to="40.45pt,122.75pt" strokeweight="1.5pt">
            <w10:wrap anchorx="page"/>
          </v:line>
        </w:pict>
      </w:r>
      <w:r>
        <w:rPr>
          <w:sz w:val="28"/>
        </w:rPr>
        <w:pict>
          <v:rect id="_x0000_s1219" style="position:absolute;left:0;text-align:left;margin-left:107.45pt;margin-top:14.9pt;width:265.6pt;height:28.15pt;z-index:251623936" strokeweight="1.5pt">
            <v:textbox style="mso-next-textbox:#_x0000_s1219" inset="0,,0">
              <w:txbxContent>
                <w:p w:rsidR="00876808" w:rsidRPr="00527F39" w:rsidRDefault="00876808" w:rsidP="00876808">
                  <w:pPr>
                    <w:pStyle w:val="2"/>
                    <w:spacing w:before="20"/>
                    <w:jc w:val="center"/>
                    <w:rPr>
                      <w:rFonts w:ascii="Times New Roman" w:hAnsi="Times New Roman"/>
                      <w:b w:val="0"/>
                      <w:i w:val="0"/>
                      <w:spacing w:val="20"/>
                      <w:sz w:val="24"/>
                      <w:szCs w:val="24"/>
                    </w:rPr>
                  </w:pPr>
                  <w:r w:rsidRPr="00527F39">
                    <w:rPr>
                      <w:rFonts w:ascii="Times New Roman" w:hAnsi="Times New Roman"/>
                      <w:b w:val="0"/>
                      <w:i w:val="0"/>
                      <w:spacing w:val="20"/>
                      <w:sz w:val="24"/>
                      <w:szCs w:val="24"/>
                    </w:rPr>
                    <w:t>ГЕНЕРАЛЬНЫЙ ДИРЕКТОР</w:t>
                  </w:r>
                </w:p>
              </w:txbxContent>
            </v:textbox>
            <w10:wrap anchorx="page"/>
          </v:rect>
        </w:pict>
      </w:r>
      <w:r>
        <w:rPr>
          <w:sz w:val="28"/>
        </w:rPr>
        <w:pict>
          <v:line id="_x0000_s1220" style="position:absolute;left:0;text-align:left;flip:y;z-index:251624960" from="80.45pt,71.75pt" to="431.45pt,71.75pt" strokeweight="1.5pt">
            <w10:wrap anchorx="page"/>
          </v:line>
        </w:pict>
      </w:r>
      <w:r>
        <w:rPr>
          <w:sz w:val="28"/>
        </w:rPr>
        <w:pict>
          <v:line id="_x0000_s1223" style="position:absolute;left:0;text-align:left;z-index:251628032" from="40.45pt,108.35pt" to="105.25pt,108.35pt" strokeweight="1.5pt">
            <w10:wrap anchorx="page"/>
          </v:line>
        </w:pict>
      </w:r>
      <w:r>
        <w:rPr>
          <w:sz w:val="28"/>
        </w:rPr>
        <w:pict>
          <v:line id="_x0000_s1232" style="position:absolute;left:0;text-align:left;flip:y;z-index:251637248" from="3.45pt,155.45pt" to="3.45pt,216.4pt" strokeweight="1.5pt">
            <w10:wrap anchorx="page"/>
          </v:line>
        </w:pict>
      </w:r>
      <w:r>
        <w:rPr>
          <w:sz w:val="28"/>
        </w:rPr>
        <w:pict>
          <v:line id="_x0000_s1239" style="position:absolute;left:0;text-align:left;z-index:251644416" from="80.45pt,71.75pt" to="80.45pt,89.75pt" strokeweight="1.5pt">
            <w10:wrap anchorx="page"/>
          </v:line>
        </w:pict>
      </w:r>
      <w:r>
        <w:rPr>
          <w:sz w:val="28"/>
        </w:rPr>
        <w:pict>
          <v:line id="_x0000_s1242" style="position:absolute;left:0;text-align:left;z-index:251647488" from="105.25pt,108.35pt" to="105.25pt,122.75pt" strokeweight="1.5pt">
            <w10:wrap anchorx="page"/>
          </v:line>
        </w:pict>
      </w:r>
      <w:r>
        <w:rPr>
          <w:sz w:val="28"/>
        </w:rPr>
        <w:pict>
          <v:line id="_x0000_s1243" style="position:absolute;left:0;text-align:left;z-index:251648512" from="134.55pt,135.55pt" to="141.75pt,135.55pt" strokeweight="1.5pt">
            <w10:wrap anchorx="page"/>
          </v:line>
        </w:pict>
      </w:r>
      <w:r>
        <w:rPr>
          <w:sz w:val="28"/>
        </w:rPr>
        <w:pict>
          <v:line id="_x0000_s1254" style="position:absolute;left:0;text-align:left;z-index:251659776" from="3.9pt,155.45pt" to="11.1pt,155.45pt" strokeweight="1.5pt">
            <w10:wrap anchorx="page"/>
          </v:line>
        </w:pict>
      </w:r>
      <w:r>
        <w:rPr>
          <w:sz w:val="28"/>
        </w:rPr>
        <w:pict>
          <v:line id="_x0000_s1266" style="position:absolute;left:0;text-align:left;z-index:251672064" from="-3.75pt,89.1pt" to="39.45pt,89.1pt" strokeweight="1.5pt">
            <w10:wrap anchorx="page"/>
          </v:line>
        </w:pict>
      </w:r>
      <w:r>
        <w:rPr>
          <w:sz w:val="28"/>
        </w:rPr>
        <w:pict>
          <v:line id="_x0000_s1267" style="position:absolute;left:0;text-align:left;flip:y;z-index:251673088" from="75.45pt,95.6pt" to="75.45pt,108.35pt" strokeweight="1.5pt">
            <w10:wrap anchorx="page"/>
          </v:line>
        </w:pict>
      </w:r>
      <w:r>
        <w:rPr>
          <w:sz w:val="28"/>
        </w:rPr>
        <w:pict>
          <v:rect id="_x0000_s1268" style="position:absolute;left:0;text-align:left;margin-left:31.05pt;margin-top:82.45pt;width:103.85pt;height:14.15pt;z-index:251674112" strokeweight="1.5pt">
            <v:textbox style="mso-next-textbox:#_x0000_s1268" inset="0,0,0,0">
              <w:txbxContent>
                <w:p w:rsidR="00876808" w:rsidRDefault="00876808" w:rsidP="00876808">
                  <w:pPr>
                    <w:pStyle w:val="a3"/>
                    <w:rPr>
                      <w:sz w:val="24"/>
                    </w:rPr>
                  </w:pPr>
                  <w:r>
                    <w:rPr>
                      <w:sz w:val="24"/>
                    </w:rPr>
                    <w:t>Главный   инженер</w:t>
                  </w:r>
                </w:p>
              </w:txbxContent>
            </v:textbox>
            <w10:wrap anchorx="page"/>
          </v:rect>
        </w:pict>
      </w:r>
    </w:p>
    <w:p w:rsidR="00876808" w:rsidRDefault="00876808" w:rsidP="00876808">
      <w:pPr>
        <w:tabs>
          <w:tab w:val="left" w:pos="11340"/>
        </w:tabs>
        <w:jc w:val="right"/>
        <w:rPr>
          <w:sz w:val="28"/>
        </w:rPr>
      </w:pPr>
    </w:p>
    <w:p w:rsidR="00876808" w:rsidRDefault="00876808" w:rsidP="00876808">
      <w:pPr>
        <w:tabs>
          <w:tab w:val="left" w:pos="11340"/>
        </w:tabs>
        <w:jc w:val="right"/>
        <w:rPr>
          <w:sz w:val="28"/>
        </w:rPr>
      </w:pPr>
    </w:p>
    <w:p w:rsidR="00876808" w:rsidRDefault="00876808" w:rsidP="00876808">
      <w:pPr>
        <w:tabs>
          <w:tab w:val="left" w:pos="11340"/>
        </w:tabs>
        <w:jc w:val="right"/>
        <w:rPr>
          <w:sz w:val="28"/>
        </w:rPr>
      </w:pPr>
    </w:p>
    <w:p w:rsidR="00876808" w:rsidRDefault="00691831" w:rsidP="00876808">
      <w:pPr>
        <w:tabs>
          <w:tab w:val="left" w:pos="11340"/>
        </w:tabs>
        <w:jc w:val="right"/>
        <w:rPr>
          <w:sz w:val="28"/>
        </w:rPr>
      </w:pPr>
      <w:r>
        <w:rPr>
          <w:sz w:val="28"/>
        </w:rPr>
        <w:pict>
          <v:line id="_x0000_s1309" style="position:absolute;left:0;text-align:left;z-index:251716096" from="6in,6.7pt" to="6in,290.9pt" strokeweight="1.5pt">
            <w10:wrap anchorx="page"/>
          </v:line>
        </w:pict>
      </w:r>
      <w:r>
        <w:rPr>
          <w:sz w:val="28"/>
        </w:rPr>
        <w:pict>
          <v:line id="_x0000_s1240" style="position:absolute;left:0;text-align:left;z-index:251645440" from="251.45pt,5.85pt" to="252pt,60.7pt" strokeweight="1.5pt">
            <w10:wrap anchorx="page"/>
          </v:line>
        </w:pict>
      </w:r>
    </w:p>
    <w:p w:rsidR="00876808" w:rsidRDefault="00691831" w:rsidP="00876808">
      <w:pPr>
        <w:tabs>
          <w:tab w:val="left" w:pos="11340"/>
        </w:tabs>
        <w:jc w:val="right"/>
        <w:rPr>
          <w:sz w:val="28"/>
        </w:rPr>
      </w:pPr>
      <w:r>
        <w:rPr>
          <w:sz w:val="28"/>
        </w:rPr>
        <w:pict>
          <v:line id="_x0000_s1231" style="position:absolute;left:0;text-align:left;z-index:251636224" from="-3.75pt,8.85pt" to="0,287.6pt" strokeweight="1.5pt">
            <w10:wrap anchorx="page"/>
          </v:line>
        </w:pict>
      </w:r>
      <w:r>
        <w:rPr>
          <w:sz w:val="28"/>
        </w:rPr>
        <w:pict>
          <v:shape id="_x0000_s1295" type="#_x0000_t202" style="position:absolute;left:0;text-align:left;margin-left:441pt;margin-top:4.8pt;width:56.7pt;height:45pt;z-index:251701760" strokeweight="1.5pt">
            <v:textbox style="mso-next-textbox:#_x0000_s1295" inset="0,0,0,0">
              <w:txbxContent>
                <w:p w:rsidR="00876808" w:rsidRDefault="00876808" w:rsidP="00876808">
                  <w:pPr>
                    <w:jc w:val="center"/>
                    <w:rPr>
                      <w:sz w:val="22"/>
                    </w:rPr>
                  </w:pPr>
                  <w:r>
                    <w:rPr>
                      <w:sz w:val="22"/>
                    </w:rPr>
                    <w:t>Служба</w:t>
                  </w:r>
                </w:p>
                <w:p w:rsidR="00876808" w:rsidRDefault="00876808" w:rsidP="00876808">
                  <w:pPr>
                    <w:jc w:val="center"/>
                    <w:rPr>
                      <w:sz w:val="22"/>
                    </w:rPr>
                  </w:pPr>
                  <w:r>
                    <w:rPr>
                      <w:sz w:val="22"/>
                    </w:rPr>
                    <w:t>Безопасности</w:t>
                  </w:r>
                </w:p>
              </w:txbxContent>
            </v:textbox>
            <w10:wrap anchorx="page"/>
          </v:shape>
        </w:pict>
      </w:r>
    </w:p>
    <w:p w:rsidR="00876808" w:rsidRDefault="00691831" w:rsidP="00876808">
      <w:pPr>
        <w:tabs>
          <w:tab w:val="left" w:pos="11340"/>
        </w:tabs>
        <w:jc w:val="right"/>
        <w:rPr>
          <w:sz w:val="28"/>
        </w:rPr>
      </w:pPr>
      <w:r>
        <w:rPr>
          <w:sz w:val="28"/>
        </w:rPr>
        <w:pict>
          <v:rect id="_x0000_s1306" style="position:absolute;left:0;text-align:left;margin-left:5in;margin-top:9pt;width:56.7pt;height:27pt;z-index:251713024" strokeweight="1.5pt">
            <v:textbox style="mso-next-textbox:#_x0000_s1306" inset="0,0,0,0">
              <w:txbxContent>
                <w:p w:rsidR="00876808" w:rsidRDefault="00876808" w:rsidP="00876808">
                  <w:pPr>
                    <w:pStyle w:val="a3"/>
                    <w:spacing w:before="20"/>
                    <w:jc w:val="center"/>
                    <w:rPr>
                      <w:sz w:val="22"/>
                    </w:rPr>
                  </w:pPr>
                  <w:r>
                    <w:rPr>
                      <w:sz w:val="22"/>
                    </w:rPr>
                    <w:t>Служба закупок</w:t>
                  </w:r>
                </w:p>
              </w:txbxContent>
            </v:textbox>
            <w10:wrap anchorx="page"/>
          </v:rect>
        </w:pict>
      </w:r>
    </w:p>
    <w:p w:rsidR="00876808" w:rsidRDefault="00691831" w:rsidP="00876808">
      <w:pPr>
        <w:pStyle w:val="ae"/>
        <w:tabs>
          <w:tab w:val="clear" w:pos="4677"/>
          <w:tab w:val="clear" w:pos="9355"/>
          <w:tab w:val="left" w:pos="11340"/>
        </w:tabs>
        <w:rPr>
          <w:sz w:val="28"/>
        </w:rPr>
      </w:pPr>
      <w:r>
        <w:rPr>
          <w:sz w:val="28"/>
        </w:rPr>
        <w:pict>
          <v:rect id="_x0000_s1258" style="position:absolute;margin-left:81pt;margin-top:10.5pt;width:63pt;height:57.5pt;z-index:251663872" strokeweight="1.5pt">
            <v:textbox style="mso-next-textbox:#_x0000_s1258" inset="0,0,0,0">
              <w:txbxContent>
                <w:p w:rsidR="00876808" w:rsidRDefault="00876808" w:rsidP="00876808">
                  <w:pPr>
                    <w:pStyle w:val="a3"/>
                    <w:spacing w:before="20" w:line="192" w:lineRule="auto"/>
                    <w:jc w:val="center"/>
                    <w:rPr>
                      <w:sz w:val="20"/>
                    </w:rPr>
                  </w:pPr>
                  <w:r>
                    <w:rPr>
                      <w:sz w:val="20"/>
                    </w:rPr>
                    <w:t>Заместитель главного инженера по  реконструкции оборудова-</w:t>
                  </w:r>
                </w:p>
                <w:p w:rsidR="00876808" w:rsidRDefault="00876808" w:rsidP="00876808">
                  <w:pPr>
                    <w:pStyle w:val="a3"/>
                    <w:spacing w:before="20" w:line="192" w:lineRule="auto"/>
                    <w:rPr>
                      <w:sz w:val="20"/>
                    </w:rPr>
                  </w:pPr>
                  <w:r>
                    <w:rPr>
                      <w:sz w:val="20"/>
                    </w:rPr>
                    <w:t>нию</w:t>
                  </w:r>
                </w:p>
              </w:txbxContent>
            </v:textbox>
            <w10:wrap anchorx="page"/>
          </v:rect>
        </w:pict>
      </w:r>
      <w:r>
        <w:rPr>
          <w:sz w:val="28"/>
        </w:rPr>
        <w:pict>
          <v:rect id="_x0000_s1221" style="position:absolute;margin-left:9pt;margin-top:10.5pt;width:60.35pt;height:68.65pt;z-index:251625984" strokeweight="1.5pt">
            <v:textbox style="mso-next-textbox:#_x0000_s1221" inset="0,0,0,0">
              <w:txbxContent>
                <w:p w:rsidR="00876808" w:rsidRDefault="00876808" w:rsidP="00876808">
                  <w:pPr>
                    <w:pStyle w:val="a3"/>
                    <w:spacing w:before="20"/>
                    <w:jc w:val="center"/>
                    <w:rPr>
                      <w:sz w:val="20"/>
                    </w:rPr>
                  </w:pPr>
                  <w:r>
                    <w:rPr>
                      <w:sz w:val="20"/>
                    </w:rPr>
                    <w:t>Заместитель главного инженера по технической подготовке производства</w:t>
                  </w:r>
                </w:p>
              </w:txbxContent>
            </v:textbox>
            <w10:wrap anchorx="page"/>
          </v:rect>
        </w:pict>
      </w:r>
      <w:r>
        <w:rPr>
          <w:noProof/>
          <w:sz w:val="28"/>
        </w:rPr>
        <w:pict>
          <v:line id="_x0000_s1324" style="position:absolute;flip:x;z-index:251731456" from="414pt,4.2pt" to="6in,4.2pt">
            <w10:wrap type="square"/>
          </v:line>
        </w:pict>
      </w:r>
      <w:r>
        <w:rPr>
          <w:sz w:val="28"/>
        </w:rPr>
        <w:pict>
          <v:line id="_x0000_s1301" style="position:absolute;z-index:251707904" from="6in,4.2pt" to="441pt,4.2pt" strokeweight="1.5pt">
            <w10:wrap anchorx="page"/>
          </v:line>
        </w:pict>
      </w:r>
      <w:r>
        <w:rPr>
          <w:sz w:val="28"/>
        </w:rPr>
        <w:pict>
          <v:rect id="_x0000_s1281" style="position:absolute;margin-left:180pt;margin-top:11pt;width:135pt;height:47.2pt;z-index:251687424" strokeweight="1.5pt">
            <v:textbox style="mso-next-textbox:#_x0000_s1281" inset="0,0,0,0">
              <w:txbxContent>
                <w:p w:rsidR="00876808" w:rsidRPr="00527F39" w:rsidRDefault="00876808" w:rsidP="00876808">
                  <w:pPr>
                    <w:pStyle w:val="21"/>
                    <w:rPr>
                      <w:sz w:val="22"/>
                      <w:szCs w:val="22"/>
                    </w:rPr>
                  </w:pPr>
                  <w:r w:rsidRPr="00527F39">
                    <w:rPr>
                      <w:sz w:val="22"/>
                      <w:szCs w:val="22"/>
                    </w:rPr>
                    <w:t>Заместитель</w:t>
                  </w:r>
                </w:p>
                <w:p w:rsidR="00876808" w:rsidRPr="00527F39" w:rsidRDefault="00876808" w:rsidP="00876808">
                  <w:pPr>
                    <w:pStyle w:val="21"/>
                    <w:rPr>
                      <w:sz w:val="22"/>
                      <w:szCs w:val="22"/>
                    </w:rPr>
                  </w:pPr>
                  <w:r w:rsidRPr="00527F39">
                    <w:rPr>
                      <w:sz w:val="22"/>
                      <w:szCs w:val="22"/>
                    </w:rPr>
                    <w:t>генерального</w:t>
                  </w:r>
                </w:p>
                <w:p w:rsidR="00876808" w:rsidRPr="00527F39" w:rsidRDefault="00876808" w:rsidP="00876808">
                  <w:pPr>
                    <w:pStyle w:val="21"/>
                    <w:rPr>
                      <w:sz w:val="22"/>
                      <w:szCs w:val="22"/>
                    </w:rPr>
                  </w:pPr>
                  <w:r w:rsidRPr="00527F39">
                    <w:rPr>
                      <w:sz w:val="22"/>
                      <w:szCs w:val="22"/>
                    </w:rPr>
                    <w:t>директора по производству</w:t>
                  </w:r>
                </w:p>
                <w:p w:rsidR="00876808" w:rsidRDefault="00876808" w:rsidP="00876808">
                  <w:pPr>
                    <w:pStyle w:val="21"/>
                  </w:pPr>
                  <w:r>
                    <w:t xml:space="preserve"> </w:t>
                  </w:r>
                </w:p>
              </w:txbxContent>
            </v:textbox>
            <w10:wrap anchorx="page"/>
          </v:rect>
        </w:pict>
      </w:r>
    </w:p>
    <w:p w:rsidR="00876808" w:rsidRDefault="00691831" w:rsidP="00876808">
      <w:pPr>
        <w:pStyle w:val="ae"/>
        <w:tabs>
          <w:tab w:val="left" w:pos="11340"/>
        </w:tabs>
        <w:jc w:val="right"/>
        <w:rPr>
          <w:sz w:val="28"/>
        </w:rPr>
      </w:pPr>
      <w:r>
        <w:rPr>
          <w:sz w:val="28"/>
        </w:rPr>
        <w:pict>
          <v:rect id="_x0000_s1286" style="position:absolute;left:0;text-align:left;margin-left:441pt;margin-top:12.4pt;width:56.7pt;height:14.15pt;z-index:251692544" strokeweight="1.5pt">
            <v:textbox style="mso-next-textbox:#_x0000_s1286" inset="0,0,0,0">
              <w:txbxContent>
                <w:p w:rsidR="00876808" w:rsidRDefault="00876808" w:rsidP="00876808">
                  <w:pPr>
                    <w:pStyle w:val="a3"/>
                    <w:spacing w:before="60"/>
                    <w:rPr>
                      <w:sz w:val="16"/>
                    </w:rPr>
                  </w:pPr>
                  <w:r>
                    <w:rPr>
                      <w:sz w:val="16"/>
                    </w:rPr>
                    <w:t>ВОХР</w:t>
                  </w:r>
                </w:p>
                <w:p w:rsidR="00876808" w:rsidRDefault="00876808" w:rsidP="00876808">
                  <w:pPr>
                    <w:pStyle w:val="a3"/>
                    <w:spacing w:before="20"/>
                    <w:rPr>
                      <w:sz w:val="16"/>
                    </w:rPr>
                  </w:pPr>
                </w:p>
              </w:txbxContent>
            </v:textbox>
            <w10:wrap anchorx="page"/>
          </v:rect>
        </w:pict>
      </w:r>
    </w:p>
    <w:p w:rsidR="00876808" w:rsidRDefault="00691831" w:rsidP="00876808">
      <w:pPr>
        <w:tabs>
          <w:tab w:val="right" w:pos="15003"/>
        </w:tabs>
        <w:jc w:val="right"/>
        <w:rPr>
          <w:sz w:val="28"/>
        </w:rPr>
      </w:pPr>
      <w:r>
        <w:rPr>
          <w:noProof/>
          <w:sz w:val="28"/>
        </w:rPr>
        <w:pict>
          <v:line id="_x0000_s1325" style="position:absolute;left:0;text-align:left;flip:x;z-index:251732480" from="414pt,12.6pt" to="6in,12.6pt">
            <w10:wrap type="square"/>
          </v:line>
        </w:pict>
      </w:r>
      <w:r>
        <w:rPr>
          <w:sz w:val="28"/>
        </w:rPr>
        <w:pict>
          <v:rect id="_x0000_s1305" style="position:absolute;left:0;text-align:left;margin-left:5in;margin-top:3.6pt;width:56.7pt;height:14.15pt;z-index:251712000" strokeweight="1.5pt">
            <v:textbox style="mso-next-textbox:#_x0000_s1305" inset="0,0,0,0">
              <w:txbxContent>
                <w:p w:rsidR="00876808" w:rsidRDefault="00876808" w:rsidP="00876808">
                  <w:pPr>
                    <w:pStyle w:val="a3"/>
                    <w:spacing w:before="20"/>
                    <w:rPr>
                      <w:sz w:val="22"/>
                    </w:rPr>
                  </w:pPr>
                  <w:r>
                    <w:rPr>
                      <w:sz w:val="22"/>
                    </w:rPr>
                    <w:t>ОТ и З</w:t>
                  </w:r>
                </w:p>
              </w:txbxContent>
            </v:textbox>
            <w10:wrap anchorx="page"/>
          </v:rect>
        </w:pict>
      </w:r>
      <w:r>
        <w:rPr>
          <w:noProof/>
          <w:sz w:val="28"/>
        </w:rPr>
        <w:pict>
          <v:line id="_x0000_s1323" style="position:absolute;left:0;text-align:left;z-index:251730432" from="2in,12.6pt" to="2in,228.6pt">
            <w10:wrap type="square"/>
          </v:line>
        </w:pict>
      </w:r>
      <w:r>
        <w:rPr>
          <w:sz w:val="28"/>
        </w:rPr>
        <w:pict>
          <v:line id="_x0000_s1303" style="position:absolute;left:0;text-align:left;z-index:251709952" from="431.45pt,8.3pt" to="440.45pt,8.3pt" strokeweight="1.5pt">
            <w10:wrap anchorx="page"/>
          </v:line>
        </w:pict>
      </w:r>
      <w:r w:rsidR="00876808">
        <w:rPr>
          <w:sz w:val="28"/>
        </w:rPr>
        <w:tab/>
      </w:r>
    </w:p>
    <w:p w:rsidR="00876808" w:rsidRDefault="00691831" w:rsidP="00876808">
      <w:pPr>
        <w:pStyle w:val="ae"/>
        <w:tabs>
          <w:tab w:val="left" w:pos="11340"/>
        </w:tabs>
        <w:jc w:val="right"/>
        <w:rPr>
          <w:sz w:val="28"/>
        </w:rPr>
      </w:pPr>
      <w:r>
        <w:rPr>
          <w:sz w:val="28"/>
        </w:rPr>
        <w:pict>
          <v:rect id="_x0000_s1308" style="position:absolute;left:0;text-align:left;margin-left:5in;margin-top:7.8pt;width:56.7pt;height:14.15pt;z-index:251715072" strokeweight="1.5pt">
            <v:textbox style="mso-next-textbox:#_x0000_s1308" inset="0,0,0,0">
              <w:txbxContent>
                <w:p w:rsidR="00876808" w:rsidRDefault="00876808" w:rsidP="00876808">
                  <w:pPr>
                    <w:pStyle w:val="a3"/>
                    <w:spacing w:before="20"/>
                    <w:rPr>
                      <w:sz w:val="22"/>
                    </w:rPr>
                  </w:pPr>
                  <w:r>
                    <w:rPr>
                      <w:sz w:val="22"/>
                    </w:rPr>
                    <w:t>ПЭО</w:t>
                  </w:r>
                </w:p>
              </w:txbxContent>
            </v:textbox>
            <w10:wrap anchorx="page"/>
          </v:rect>
        </w:pict>
      </w:r>
      <w:r>
        <w:rPr>
          <w:sz w:val="28"/>
        </w:rPr>
        <w:pict>
          <v:rect id="_x0000_s1222" style="position:absolute;left:0;text-align:left;margin-left:83.65pt;margin-top:38.8pt;width:50.4pt;height:14.4pt;z-index:251627008" strokeweight="1.5pt">
            <v:textbox style="mso-next-textbox:#_x0000_s1222" inset="0,0,0,0">
              <w:txbxContent>
                <w:p w:rsidR="00876808" w:rsidRDefault="00876808" w:rsidP="00876808">
                  <w:pPr>
                    <w:pStyle w:val="a3"/>
                    <w:spacing w:before="20"/>
                    <w:rPr>
                      <w:sz w:val="22"/>
                    </w:rPr>
                  </w:pPr>
                  <w:r>
                    <w:rPr>
                      <w:sz w:val="22"/>
                    </w:rPr>
                    <w:t>ОГМех</w:t>
                  </w:r>
                </w:p>
              </w:txbxContent>
            </v:textbox>
            <w10:wrap anchorx="page"/>
          </v:rect>
        </w:pict>
      </w:r>
      <w:r>
        <w:rPr>
          <w:sz w:val="28"/>
        </w:rPr>
        <w:pict>
          <v:rect id="_x0000_s1224" style="position:absolute;left:0;text-align:left;margin-left:83.65pt;margin-top:60.6pt;width:50.4pt;height:14.4pt;z-index:251629056" strokeweight="1.5pt">
            <v:textbox style="mso-next-textbox:#_x0000_s1224" inset="0,0,0,0">
              <w:txbxContent>
                <w:p w:rsidR="00876808" w:rsidRDefault="00876808" w:rsidP="00876808">
                  <w:pPr>
                    <w:pStyle w:val="a3"/>
                    <w:spacing w:before="20"/>
                    <w:rPr>
                      <w:sz w:val="22"/>
                    </w:rPr>
                  </w:pPr>
                  <w:r>
                    <w:rPr>
                      <w:sz w:val="22"/>
                    </w:rPr>
                    <w:t>РМЦ</w:t>
                  </w:r>
                </w:p>
              </w:txbxContent>
            </v:textbox>
            <w10:wrap anchorx="page"/>
          </v:rect>
        </w:pict>
      </w:r>
      <w:r>
        <w:rPr>
          <w:sz w:val="28"/>
        </w:rPr>
        <w:pict>
          <v:line id="_x0000_s1244" style="position:absolute;left:0;text-align:left;flip:x;z-index:251649536" from="134.05pt,46pt" to="141.25pt,46pt" strokeweight="1.5pt">
            <w10:wrap anchorx="page"/>
          </v:line>
        </w:pict>
      </w:r>
      <w:r>
        <w:rPr>
          <w:sz w:val="28"/>
        </w:rPr>
        <w:pict>
          <v:line id="_x0000_s1245" style="position:absolute;left:0;text-align:left;z-index:251650560" from="75.45pt,67.8pt" to="82.65pt,67.8pt" strokeweight="1.5pt">
            <w10:wrap anchorx="page"/>
          </v:line>
        </w:pict>
      </w:r>
      <w:r>
        <w:rPr>
          <w:sz w:val="28"/>
        </w:rPr>
        <w:pict>
          <v:line id="_x0000_s1259" style="position:absolute;left:0;text-align:left;flip:x;z-index:251664896" from="75.45pt,46pt" to="82.65pt,46pt" strokeweight="1.5pt">
            <w10:wrap anchorx="page"/>
          </v:line>
        </w:pict>
      </w:r>
      <w:r>
        <w:rPr>
          <w:sz w:val="28"/>
        </w:rPr>
        <w:pict>
          <v:line id="_x0000_s1260" style="position:absolute;left:0;text-align:left;flip:x y;z-index:251665920" from="75.45pt,46pt" to="75.45pt,67.75pt" strokeweight="1.5pt">
            <w10:wrap anchorx="page"/>
          </v:line>
        </w:pict>
      </w:r>
      <w:r>
        <w:rPr>
          <w:sz w:val="28"/>
        </w:rPr>
        <w:pict>
          <v:line id="_x0000_s1273" style="position:absolute;left:0;text-align:left;z-index:251679232" from="-3pt,158.3pt" to="14.3pt,158.3pt" strokeweight="1.5pt">
            <w10:wrap anchorx="page"/>
          </v:line>
        </w:pict>
      </w:r>
      <w:r>
        <w:rPr>
          <w:sz w:val="28"/>
        </w:rPr>
        <w:pict>
          <v:rect id="_x0000_s1277" style="position:absolute;left:0;text-align:left;margin-left:11.4pt;margin-top:149.2pt;width:50.4pt;height:14.45pt;z-index:251683328" strokeweight="1.5pt">
            <v:textbox style="mso-next-textbox:#_x0000_s1277" inset="0,0,0,0">
              <w:txbxContent>
                <w:p w:rsidR="00876808" w:rsidRDefault="00876808" w:rsidP="00876808">
                  <w:pPr>
                    <w:pStyle w:val="a3"/>
                    <w:spacing w:before="20"/>
                    <w:rPr>
                      <w:sz w:val="22"/>
                    </w:rPr>
                  </w:pPr>
                  <w:r>
                    <w:rPr>
                      <w:sz w:val="22"/>
                    </w:rPr>
                    <w:t>УЗ и РЛ</w:t>
                  </w:r>
                </w:p>
              </w:txbxContent>
            </v:textbox>
            <w10:wrap anchorx="page"/>
          </v:rect>
        </w:pict>
      </w:r>
      <w:r>
        <w:rPr>
          <w:sz w:val="28"/>
        </w:rPr>
        <w:pict>
          <v:line id="_x0000_s1209" style="position:absolute;left:0;text-align:left;z-index:251613696" from="404.45pt,143.05pt" to="433.25pt,143.05pt" strokeweight="1.5pt">
            <w10:wrap anchorx="page"/>
          </v:line>
        </w:pict>
      </w:r>
      <w:r>
        <w:rPr>
          <w:sz w:val="28"/>
        </w:rPr>
        <w:pict>
          <v:line id="_x0000_s1257" style="position:absolute;left:0;text-align:left;flip:x;z-index:251662848" from="58.8pt,211.95pt" to="80.4pt,211.95pt" strokeweight="1.5pt">
            <w10:wrap anchorx="page"/>
          </v:line>
        </w:pict>
      </w:r>
      <w:r>
        <w:rPr>
          <w:sz w:val="28"/>
        </w:rPr>
        <w:pict>
          <v:rect id="_x0000_s1265" style="position:absolute;left:0;text-align:left;margin-left:70.05pt;margin-top:205pt;width:50.4pt;height:14.4pt;z-index:251671040" strokeweight="1.5pt">
            <v:textbox style="mso-next-textbox:#_x0000_s1265" inset="0,0,0,0">
              <w:txbxContent>
                <w:p w:rsidR="00876808" w:rsidRDefault="00876808" w:rsidP="00876808">
                  <w:pPr>
                    <w:pStyle w:val="a3"/>
                    <w:spacing w:before="20"/>
                    <w:rPr>
                      <w:sz w:val="22"/>
                    </w:rPr>
                  </w:pPr>
                  <w:r>
                    <w:rPr>
                      <w:sz w:val="22"/>
                    </w:rPr>
                    <w:t>РСЦ</w:t>
                  </w:r>
                </w:p>
              </w:txbxContent>
            </v:textbox>
            <w10:wrap anchorx="page"/>
          </v:rect>
        </w:pict>
      </w:r>
      <w:r>
        <w:rPr>
          <w:sz w:val="28"/>
        </w:rPr>
        <w:pict>
          <v:line id="_x0000_s1275" style="position:absolute;left:0;text-align:left;z-index:251681280" from="-3pt,194.45pt" to="14.3pt,194.45pt" strokeweight="1.5pt">
            <w10:wrap anchorx="page"/>
          </v:line>
        </w:pict>
      </w:r>
      <w:r>
        <w:rPr>
          <w:sz w:val="28"/>
        </w:rPr>
        <w:pict>
          <v:line id="_x0000_s1276" style="position:absolute;left:0;text-align:left;z-index:251682304" from="-3pt,211.2pt" to="14.3pt,211.2pt" strokeweight="1.5pt">
            <w10:wrap anchorx="page"/>
          </v:line>
        </w:pict>
      </w:r>
      <w:r>
        <w:rPr>
          <w:sz w:val="28"/>
        </w:rPr>
        <w:pict>
          <v:rect id="_x0000_s1278" style="position:absolute;left:0;text-align:left;margin-left:11.4pt;margin-top:186.95pt;width:50.4pt;height:14.45pt;z-index:251684352" strokeweight="1.5pt">
            <v:textbox style="mso-next-textbox:#_x0000_s1278" inset="0,0,0,0">
              <w:txbxContent>
                <w:p w:rsidR="00876808" w:rsidRDefault="00876808" w:rsidP="00876808">
                  <w:pPr>
                    <w:pStyle w:val="a3"/>
                    <w:spacing w:before="20"/>
                    <w:rPr>
                      <w:sz w:val="22"/>
                    </w:rPr>
                  </w:pPr>
                  <w:r>
                    <w:rPr>
                      <w:sz w:val="22"/>
                    </w:rPr>
                    <w:t>ОГМетр</w:t>
                  </w:r>
                </w:p>
              </w:txbxContent>
            </v:textbox>
            <w10:wrap anchorx="page"/>
          </v:rect>
        </w:pict>
      </w:r>
      <w:r>
        <w:rPr>
          <w:sz w:val="28"/>
        </w:rPr>
        <w:pict>
          <v:rect id="_x0000_s1280" style="position:absolute;left:0;text-align:left;margin-left:11.4pt;margin-top:204.5pt;width:50.4pt;height:14.45pt;z-index:251686400" strokeweight="1.5pt">
            <v:textbox style="mso-next-textbox:#_x0000_s1280" inset="0,0,0,0">
              <w:txbxContent>
                <w:p w:rsidR="00876808" w:rsidRDefault="00876808" w:rsidP="00876808">
                  <w:pPr>
                    <w:pStyle w:val="a3"/>
                    <w:spacing w:before="20"/>
                    <w:rPr>
                      <w:sz w:val="22"/>
                    </w:rPr>
                  </w:pPr>
                  <w:r>
                    <w:rPr>
                      <w:sz w:val="22"/>
                    </w:rPr>
                    <w:t>ОЭРЗС</w:t>
                  </w:r>
                </w:p>
              </w:txbxContent>
            </v:textbox>
            <w10:wrap anchorx="page"/>
          </v:rect>
        </w:pict>
      </w:r>
      <w:r>
        <w:rPr>
          <w:sz w:val="28"/>
        </w:rPr>
        <w:pict>
          <v:rect id="_x0000_s1312" style="position:absolute;left:0;text-align:left;margin-left:22.05pt;margin-top:233pt;width:50.4pt;height:14.4pt;z-index:251719168" strokeweight="1.5pt">
            <v:textbox style="mso-next-textbox:#_x0000_s1312" inset="0,0,0,0">
              <w:txbxContent>
                <w:p w:rsidR="00876808" w:rsidRDefault="00876808" w:rsidP="00876808">
                  <w:pPr>
                    <w:pStyle w:val="a3"/>
                    <w:spacing w:before="20"/>
                    <w:rPr>
                      <w:sz w:val="22"/>
                    </w:rPr>
                  </w:pPr>
                  <w:r>
                    <w:rPr>
                      <w:sz w:val="22"/>
                    </w:rPr>
                    <w:t>ОУ АП</w:t>
                  </w:r>
                </w:p>
              </w:txbxContent>
            </v:textbox>
            <w10:wrap anchorx="page"/>
          </v:rect>
        </w:pict>
      </w:r>
      <w:r>
        <w:rPr>
          <w:sz w:val="28"/>
        </w:rPr>
        <w:pict>
          <v:line id="_x0000_s1313" style="position:absolute;left:0;text-align:left;z-index:251720192" from="4.05pt,214.55pt" to="4.05pt,259.55pt" strokeweight="1.5pt">
            <w10:wrap anchorx="page"/>
          </v:line>
        </w:pict>
      </w:r>
      <w:r>
        <w:rPr>
          <w:sz w:val="28"/>
        </w:rPr>
        <w:pict>
          <v:line id="_x0000_s1314" style="position:absolute;left:0;text-align:left;z-index:251721216" from="4.05pt,242pt" to="22.05pt,242pt" strokeweight="1.5pt">
            <w10:wrap anchorx="page"/>
          </v:line>
        </w:pict>
      </w:r>
      <w:r>
        <w:rPr>
          <w:sz w:val="28"/>
        </w:rPr>
        <w:pict>
          <v:line id="_x0000_s1316" style="position:absolute;left:0;text-align:left;flip:x;z-index:251723264" from="4.05pt,255.95pt" to="22.05pt,255.95pt" strokeweight="1.5pt">
            <w10:wrap anchorx="page"/>
          </v:line>
        </w:pict>
      </w:r>
      <w:r>
        <w:rPr>
          <w:sz w:val="28"/>
        </w:rPr>
        <w:pict>
          <v:rect id="_x0000_s1233" style="position:absolute;left:0;text-align:left;margin-left:269.45pt;margin-top:58.25pt;width:50.4pt;height:14.4pt;z-index:251638272" strokeweight="1.5pt">
            <v:textbox style="mso-next-textbox:#_x0000_s1233" inset="0,0,0,0">
              <w:txbxContent>
                <w:p w:rsidR="00876808" w:rsidRDefault="00876808" w:rsidP="00876808">
                  <w:pPr>
                    <w:pStyle w:val="a3"/>
                    <w:spacing w:before="20"/>
                    <w:rPr>
                      <w:sz w:val="22"/>
                    </w:rPr>
                  </w:pPr>
                  <w:r>
                    <w:rPr>
                      <w:sz w:val="22"/>
                    </w:rPr>
                    <w:t>ЦЦЛ</w:t>
                  </w:r>
                </w:p>
              </w:txbxContent>
            </v:textbox>
            <w10:wrap anchorx="page"/>
          </v:rect>
        </w:pict>
      </w:r>
      <w:r>
        <w:rPr>
          <w:sz w:val="28"/>
        </w:rPr>
        <w:pict>
          <v:rect id="_x0000_s1234" style="position:absolute;left:0;text-align:left;margin-left:269.45pt;margin-top:76.7pt;width:50.4pt;height:14.4pt;z-index:251639296" strokeweight="1.5pt">
            <v:textbox style="mso-next-textbox:#_x0000_s1234" inset="0,0,0,0">
              <w:txbxContent>
                <w:p w:rsidR="00876808" w:rsidRDefault="00876808" w:rsidP="00876808">
                  <w:pPr>
                    <w:pStyle w:val="a3"/>
                    <w:spacing w:before="20"/>
                    <w:rPr>
                      <w:sz w:val="22"/>
                    </w:rPr>
                  </w:pPr>
                  <w:r>
                    <w:rPr>
                      <w:sz w:val="22"/>
                    </w:rPr>
                    <w:t>ЦЧЛ</w:t>
                  </w:r>
                </w:p>
              </w:txbxContent>
            </v:textbox>
            <w10:wrap anchorx="page"/>
          </v:rect>
        </w:pict>
      </w:r>
      <w:r>
        <w:rPr>
          <w:sz w:val="28"/>
        </w:rPr>
        <w:pict>
          <v:rect id="_x0000_s1235" style="position:absolute;left:0;text-align:left;margin-left:269.45pt;margin-top:39.35pt;width:50.4pt;height:14.4pt;z-index:251640320" strokeweight="1.5pt">
            <v:textbox style="mso-next-textbox:#_x0000_s1235" inset="0,0,0,0">
              <w:txbxContent>
                <w:p w:rsidR="00876808" w:rsidRDefault="00876808" w:rsidP="00876808">
                  <w:pPr>
                    <w:pStyle w:val="a3"/>
                    <w:spacing w:before="20"/>
                    <w:rPr>
                      <w:sz w:val="22"/>
                    </w:rPr>
                  </w:pPr>
                  <w:r>
                    <w:rPr>
                      <w:sz w:val="22"/>
                    </w:rPr>
                    <w:t>ПДО</w:t>
                  </w:r>
                </w:p>
              </w:txbxContent>
            </v:textbox>
            <w10:wrap anchorx="page"/>
          </v:rect>
        </w:pict>
      </w:r>
      <w:r>
        <w:rPr>
          <w:sz w:val="28"/>
        </w:rPr>
        <w:pict>
          <v:rect id="_x0000_s1236" style="position:absolute;left:0;text-align:left;margin-left:269.45pt;margin-top:95.15pt;width:50.4pt;height:14.4pt;z-index:251641344" strokeweight="1.5pt">
            <v:textbox style="mso-next-textbox:#_x0000_s1236" inset="0,0,0,0">
              <w:txbxContent>
                <w:p w:rsidR="00876808" w:rsidRDefault="00876808" w:rsidP="00876808">
                  <w:pPr>
                    <w:pStyle w:val="a3"/>
                    <w:spacing w:before="20"/>
                    <w:rPr>
                      <w:sz w:val="22"/>
                    </w:rPr>
                  </w:pPr>
                  <w:r>
                    <w:rPr>
                      <w:sz w:val="22"/>
                    </w:rPr>
                    <w:t>МСЦ</w:t>
                  </w:r>
                </w:p>
                <w:p w:rsidR="00876808" w:rsidRDefault="00876808" w:rsidP="00876808">
                  <w:pPr>
                    <w:rPr>
                      <w:sz w:val="16"/>
                    </w:rPr>
                  </w:pPr>
                </w:p>
              </w:txbxContent>
            </v:textbox>
            <w10:wrap anchorx="page"/>
          </v:rect>
        </w:pict>
      </w:r>
      <w:r>
        <w:rPr>
          <w:sz w:val="28"/>
        </w:rPr>
        <w:pict>
          <v:line id="_x0000_s1241" style="position:absolute;left:0;text-align:left;flip:y;z-index:251646464" from="251.45pt,86.15pt" to="269.45pt,86.15pt" strokeweight="1.5pt">
            <w10:wrap anchorx="page"/>
          </v:line>
        </w:pict>
      </w:r>
      <w:r>
        <w:rPr>
          <w:sz w:val="28"/>
        </w:rPr>
        <w:pict>
          <v:rect id="_x0000_s1256" style="position:absolute;left:0;text-align:left;margin-left:269.45pt;margin-top:114.1pt;width:50.4pt;height:14.4pt;z-index:251661824" strokeweight="1.5pt">
            <v:textbox style="mso-next-textbox:#_x0000_s1256" inset="0,0,0,0">
              <w:txbxContent>
                <w:p w:rsidR="00876808" w:rsidRDefault="00876808" w:rsidP="00876808">
                  <w:pPr>
                    <w:pStyle w:val="a3"/>
                    <w:spacing w:before="20"/>
                    <w:rPr>
                      <w:sz w:val="22"/>
                    </w:rPr>
                  </w:pPr>
                  <w:r>
                    <w:rPr>
                      <w:sz w:val="22"/>
                    </w:rPr>
                    <w:t>ТЦ</w:t>
                  </w:r>
                </w:p>
              </w:txbxContent>
            </v:textbox>
            <w10:wrap anchorx="page"/>
          </v:rect>
        </w:pict>
      </w:r>
      <w:r>
        <w:rPr>
          <w:sz w:val="28"/>
        </w:rPr>
        <w:pict>
          <v:line id="_x0000_s1282" style="position:absolute;left:0;text-align:left;z-index:251688448" from="251.45pt,104.65pt" to="269.45pt,104.65pt" strokeweight="1.5pt">
            <w10:wrap anchorx="page"/>
          </v:line>
        </w:pict>
      </w:r>
      <w:r>
        <w:rPr>
          <w:sz w:val="28"/>
        </w:rPr>
        <w:pict>
          <v:line id="_x0000_s1297" style="position:absolute;left:0;text-align:left;z-index:251703808" from="251.45pt,123.1pt" to="269.45pt,123.1pt" strokeweight="1.5pt">
            <w10:wrap anchorx="page"/>
          </v:line>
        </w:pict>
      </w:r>
      <w:r>
        <w:rPr>
          <w:sz w:val="28"/>
        </w:rPr>
        <w:pict>
          <v:line id="_x0000_s1299" style="position:absolute;left:0;text-align:left;z-index:251705856" from="251.45pt,11.45pt" to="251.45pt,137.45pt" strokeweight="1.5pt">
            <w10:wrap anchorx="page"/>
          </v:line>
        </w:pict>
      </w:r>
      <w:r>
        <w:rPr>
          <w:sz w:val="28"/>
        </w:rPr>
        <w:pict>
          <v:rect id="_x0000_s1310" style="position:absolute;left:0;text-align:left;margin-left:269.45pt;margin-top:132.55pt;width:50.4pt;height:18pt;z-index:251717120" strokeweight="1.5pt">
            <v:textbox style="mso-next-textbox:#_x0000_s1310" inset="0,0,0,0">
              <w:txbxContent>
                <w:p w:rsidR="00876808" w:rsidRDefault="00876808" w:rsidP="00876808">
                  <w:pPr>
                    <w:pStyle w:val="a3"/>
                    <w:spacing w:before="20"/>
                    <w:rPr>
                      <w:sz w:val="22"/>
                    </w:rPr>
                  </w:pPr>
                  <w:r>
                    <w:rPr>
                      <w:sz w:val="22"/>
                    </w:rPr>
                    <w:t>ИП</w:t>
                  </w:r>
                </w:p>
              </w:txbxContent>
            </v:textbox>
            <w10:wrap anchorx="page"/>
          </v:rect>
        </w:pict>
      </w:r>
      <w:r>
        <w:rPr>
          <w:sz w:val="28"/>
        </w:rPr>
        <w:pict>
          <v:line id="_x0000_s1311" style="position:absolute;left:0;text-align:left;flip:x;z-index:251718144" from="251.45pt,67.25pt" to="269.45pt,67.25pt" strokeweight="1.5pt">
            <w10:wrap anchorx="page"/>
          </v:line>
        </w:pict>
      </w:r>
      <w:r>
        <w:rPr>
          <w:sz w:val="28"/>
        </w:rPr>
        <w:pict>
          <v:line id="_x0000_s1318" style="position:absolute;left:0;text-align:left;z-index:251725312" from="251.45pt,48.8pt" to="269.45pt,48.8pt" strokeweight="1.5pt">
            <w10:wrap anchorx="page"/>
          </v:line>
        </w:pict>
      </w:r>
      <w:r>
        <w:rPr>
          <w:sz w:val="28"/>
        </w:rPr>
        <w:pict>
          <v:line id="_x0000_s1319" style="position:absolute;left:0;text-align:left;z-index:251726336" from="251.45pt,141.55pt" to="269.45pt,141.55pt" strokeweight="1.5pt">
            <w10:wrap anchorx="page"/>
          </v:line>
        </w:pict>
      </w:r>
      <w:r>
        <w:rPr>
          <w:sz w:val="28"/>
        </w:rPr>
        <w:pict>
          <v:line id="_x0000_s1210" style="position:absolute;left:0;text-align:left;z-index:251614720" from="404.45pt,59.3pt" to="431.45pt,59.3pt" strokeweight="1.5pt">
            <w10:wrap anchorx="page"/>
          </v:line>
        </w:pict>
      </w:r>
      <w:r>
        <w:rPr>
          <w:sz w:val="28"/>
        </w:rPr>
        <w:pict>
          <v:line id="_x0000_s1272" style="position:absolute;left:0;text-align:left;z-index:251678208" from="-3.75pt,140.2pt" to="13.55pt,140.2pt" strokeweight="1.5pt">
            <w10:wrap anchorx="page"/>
          </v:line>
        </w:pict>
      </w:r>
      <w:r>
        <w:rPr>
          <w:sz w:val="28"/>
        </w:rPr>
        <w:pict>
          <v:rect id="_x0000_s1298" style="position:absolute;left:0;text-align:left;margin-left:12pt;margin-top:131.2pt;width:50.4pt;height:14.45pt;z-index:251704832" strokeweight="1.5pt">
            <v:textbox style="mso-next-textbox:#_x0000_s1298" inset="0,0,0,0">
              <w:txbxContent>
                <w:p w:rsidR="00876808" w:rsidRDefault="00876808" w:rsidP="00876808">
                  <w:pPr>
                    <w:pStyle w:val="a3"/>
                    <w:spacing w:before="20"/>
                    <w:rPr>
                      <w:sz w:val="22"/>
                    </w:rPr>
                  </w:pPr>
                  <w:r>
                    <w:rPr>
                      <w:sz w:val="22"/>
                    </w:rPr>
                    <w:t>ОООС</w:t>
                  </w:r>
                </w:p>
              </w:txbxContent>
            </v:textbox>
            <w10:wrap anchorx="page"/>
          </v:rect>
        </w:pict>
      </w:r>
      <w:r>
        <w:rPr>
          <w:sz w:val="28"/>
        </w:rPr>
        <w:pict>
          <v:line id="_x0000_s1208" style="position:absolute;left:0;text-align:left;z-index:251612672" from="404.45pt,87.2pt" to="433.25pt,87.2pt" strokeweight="1.5pt">
            <w10:wrap anchorx="page"/>
          </v:line>
        </w:pict>
      </w:r>
      <w:r>
        <w:rPr>
          <w:sz w:val="28"/>
        </w:rPr>
        <w:pict>
          <v:line id="_x0000_s1213" style="position:absolute;left:0;text-align:left;flip:x;z-index:251617792" from="413.45pt,124.1pt" to="431.45pt,124.1pt" strokeweight="1.5pt">
            <w10:wrap anchorx="page"/>
          </v:line>
        </w:pict>
      </w:r>
      <w:r>
        <w:rPr>
          <w:sz w:val="28"/>
        </w:rPr>
        <w:pict>
          <v:line id="_x0000_s1215" style="position:absolute;left:0;text-align:left;flip:y;z-index:251619840" from="404.45pt,104.65pt" to="431.45pt,104.65pt" strokeweight="1.5pt">
            <w10:wrap anchorx="page"/>
          </v:line>
        </w:pict>
      </w:r>
      <w:r>
        <w:rPr>
          <w:sz w:val="28"/>
        </w:rPr>
        <w:pict>
          <v:rect id="_x0000_s1237" style="position:absolute;left:0;text-align:left;margin-left:359.45pt;margin-top:96.2pt;width:56.7pt;height:14.15pt;z-index:251642368" strokeweight="1.5pt">
            <v:textbox style="mso-next-textbox:#_x0000_s1237" inset="0,0,0,0">
              <w:txbxContent>
                <w:p w:rsidR="00876808" w:rsidRDefault="00876808" w:rsidP="00876808">
                  <w:pPr>
                    <w:pStyle w:val="a3"/>
                    <w:spacing w:before="20"/>
                    <w:rPr>
                      <w:sz w:val="22"/>
                    </w:rPr>
                  </w:pPr>
                  <w:r>
                    <w:rPr>
                      <w:sz w:val="22"/>
                    </w:rPr>
                    <w:t>ОУД</w:t>
                  </w:r>
                </w:p>
              </w:txbxContent>
            </v:textbox>
            <w10:wrap anchorx="page"/>
          </v:rect>
        </w:pict>
      </w:r>
      <w:r>
        <w:rPr>
          <w:sz w:val="28"/>
        </w:rPr>
        <w:pict>
          <v:rect id="_x0000_s1255" style="position:absolute;left:0;text-align:left;margin-left:359.45pt;margin-top:115.1pt;width:56.7pt;height:14.15pt;z-index:251660800" strokeweight="1.5pt">
            <v:textbox style="mso-next-textbox:#_x0000_s1255" inset="0,0,0,0">
              <w:txbxContent>
                <w:p w:rsidR="00876808" w:rsidRDefault="00876808" w:rsidP="00876808">
                  <w:pPr>
                    <w:pStyle w:val="a3"/>
                    <w:rPr>
                      <w:sz w:val="22"/>
                    </w:rPr>
                  </w:pPr>
                  <w:r>
                    <w:rPr>
                      <w:sz w:val="22"/>
                    </w:rPr>
                    <w:t>ОК</w:t>
                  </w:r>
                </w:p>
              </w:txbxContent>
            </v:textbox>
            <w10:wrap anchorx="page"/>
          </v:rect>
        </w:pict>
      </w:r>
      <w:r>
        <w:rPr>
          <w:sz w:val="28"/>
        </w:rPr>
        <w:pict>
          <v:rect id="_x0000_s1292" style="position:absolute;left:0;text-align:left;margin-left:359.45pt;margin-top:77.75pt;width:56.7pt;height:14.15pt;z-index:251698688" strokeweight="1.5pt">
            <v:textbox style="mso-next-textbox:#_x0000_s1292" inset="0,0,0,0">
              <w:txbxContent>
                <w:p w:rsidR="00876808" w:rsidRDefault="00876808" w:rsidP="00876808">
                  <w:pPr>
                    <w:pStyle w:val="a3"/>
                    <w:rPr>
                      <w:sz w:val="22"/>
                    </w:rPr>
                  </w:pPr>
                  <w:r>
                    <w:rPr>
                      <w:sz w:val="22"/>
                    </w:rPr>
                    <w:t>ОСС и СК</w:t>
                  </w:r>
                </w:p>
              </w:txbxContent>
            </v:textbox>
            <w10:wrap anchorx="page"/>
          </v:rect>
        </w:pict>
      </w:r>
      <w:r>
        <w:rPr>
          <w:sz w:val="28"/>
        </w:rPr>
        <w:pict>
          <v:rect id="_x0000_s1225" style="position:absolute;left:0;text-align:left;margin-left:83.65pt;margin-top:82.15pt;width:50.4pt;height:14.4pt;z-index:251630080" strokeweight="1.5pt">
            <v:textbox style="mso-next-textbox:#_x0000_s1225" inset="0,0,0,0">
              <w:txbxContent>
                <w:p w:rsidR="00876808" w:rsidRDefault="00876808" w:rsidP="00876808">
                  <w:pPr>
                    <w:pStyle w:val="a3"/>
                    <w:spacing w:before="20"/>
                    <w:rPr>
                      <w:sz w:val="22"/>
                    </w:rPr>
                  </w:pPr>
                  <w:r>
                    <w:rPr>
                      <w:sz w:val="22"/>
                    </w:rPr>
                    <w:t>ОГЭ</w:t>
                  </w:r>
                </w:p>
              </w:txbxContent>
            </v:textbox>
            <w10:wrap anchorx="page"/>
          </v:rect>
        </w:pict>
      </w:r>
      <w:r>
        <w:rPr>
          <w:sz w:val="28"/>
        </w:rPr>
        <w:pict>
          <v:rect id="_x0000_s1228" style="position:absolute;left:0;text-align:left;margin-left:149.05pt;margin-top:152.4pt;width:50.4pt;height:14.4pt;z-index:251633152" strokeweight="1.5pt">
            <v:textbox style="mso-next-textbox:#_x0000_s1228" inset="0,0,0,0">
              <w:txbxContent>
                <w:p w:rsidR="00876808" w:rsidRDefault="00876808" w:rsidP="00876808">
                  <w:pPr>
                    <w:pStyle w:val="a3"/>
                    <w:spacing w:before="20"/>
                    <w:rPr>
                      <w:sz w:val="22"/>
                    </w:rPr>
                  </w:pPr>
                  <w:r>
                    <w:rPr>
                      <w:sz w:val="22"/>
                    </w:rPr>
                    <w:t>ООТ и ТБ</w:t>
                  </w:r>
                </w:p>
              </w:txbxContent>
            </v:textbox>
            <w10:wrap anchorx="page"/>
          </v:rect>
        </w:pict>
      </w:r>
      <w:r>
        <w:rPr>
          <w:sz w:val="28"/>
        </w:rPr>
        <w:pict>
          <v:line id="_x0000_s1246" style="position:absolute;left:0;text-align:left;flip:x;z-index:251651584" from="141.6pt,159.45pt" to="148.8pt,159.45pt" strokeweight="1.5pt">
            <w10:wrap anchorx="page"/>
          </v:line>
        </w:pict>
      </w:r>
      <w:r>
        <w:rPr>
          <w:sz w:val="28"/>
        </w:rPr>
        <w:pict>
          <v:line id="_x0000_s1247" style="position:absolute;left:0;text-align:left;flip:x;z-index:251652608" from="75.45pt,154.15pt" to="85.35pt,154.15pt" strokeweight="1.5pt">
            <w10:wrap anchorx="page"/>
          </v:line>
        </w:pict>
      </w:r>
      <w:r>
        <w:rPr>
          <w:sz w:val="28"/>
        </w:rPr>
        <w:pict>
          <v:line id="_x0000_s1248" style="position:absolute;left:0;text-align:left;flip:x;z-index:251653632" from="75.45pt,110.95pt" to="82.65pt,110.95pt" strokeweight="1.5pt">
            <w10:wrap anchorx="page"/>
          </v:line>
        </w:pict>
      </w:r>
      <w:r>
        <w:rPr>
          <w:sz w:val="28"/>
        </w:rPr>
        <w:pict>
          <v:line id="_x0000_s1249" style="position:absolute;left:0;text-align:left;flip:x;z-index:251654656" from="134.05pt,89.35pt" to="140.85pt,89.35pt" strokeweight="1.5pt">
            <w10:wrap anchorx="page"/>
          </v:line>
        </w:pict>
      </w:r>
      <w:r>
        <w:rPr>
          <w:sz w:val="28"/>
        </w:rPr>
        <w:pict>
          <v:line id="_x0000_s1261" style="position:absolute;left:0;text-align:left;flip:x;z-index:251666944" from="75.45pt,89.35pt" to="82.65pt,89.35pt" strokeweight="1.5pt">
            <w10:wrap anchorx="page"/>
          </v:line>
        </w:pict>
      </w:r>
      <w:r>
        <w:rPr>
          <w:sz w:val="28"/>
        </w:rPr>
        <w:pict>
          <v:line id="_x0000_s1262" style="position:absolute;left:0;text-align:left;z-index:251667968" from="75.45pt,89.35pt" to="75.45pt,154.15pt" strokeweight="1.5pt">
            <w10:wrap anchorx="page"/>
          </v:line>
        </w:pict>
      </w:r>
      <w:r>
        <w:rPr>
          <w:sz w:val="28"/>
        </w:rPr>
        <w:pict>
          <v:rect id="_x0000_s1263" style="position:absolute;left:0;text-align:left;margin-left:83.65pt;margin-top:103.75pt;width:50.4pt;height:14.4pt;z-index:251668992" strokeweight="1.5pt">
            <v:textbox style="mso-next-textbox:#_x0000_s1263" inset="0,0,0,0">
              <w:txbxContent>
                <w:p w:rsidR="00876808" w:rsidRDefault="00876808" w:rsidP="00876808">
                  <w:pPr>
                    <w:pStyle w:val="a3"/>
                    <w:spacing w:before="20"/>
                    <w:rPr>
                      <w:sz w:val="22"/>
                    </w:rPr>
                  </w:pPr>
                  <w:r>
                    <w:rPr>
                      <w:sz w:val="22"/>
                    </w:rPr>
                    <w:t>ЭРЦ</w:t>
                  </w:r>
                </w:p>
              </w:txbxContent>
            </v:textbox>
            <w10:wrap anchorx="page"/>
          </v:rect>
        </w:pict>
      </w:r>
      <w:r>
        <w:rPr>
          <w:sz w:val="28"/>
        </w:rPr>
        <w:pict>
          <v:rect id="_x0000_s1287" style="position:absolute;left:0;text-align:left;margin-left:82.65pt;margin-top:125.35pt;width:50.4pt;height:14.4pt;z-index:251693568" strokeweight="1.5pt">
            <v:textbox style="mso-next-textbox:#_x0000_s1287" inset="0,0,0,0">
              <w:txbxContent>
                <w:p w:rsidR="00876808" w:rsidRDefault="00876808" w:rsidP="00876808">
                  <w:pPr>
                    <w:pStyle w:val="a3"/>
                    <w:spacing w:before="20"/>
                    <w:rPr>
                      <w:sz w:val="22"/>
                    </w:rPr>
                  </w:pPr>
                  <w:r>
                    <w:rPr>
                      <w:sz w:val="22"/>
                    </w:rPr>
                    <w:t>ТСЦ</w:t>
                  </w:r>
                </w:p>
              </w:txbxContent>
            </v:textbox>
            <w10:wrap anchorx="page"/>
          </v:rect>
        </w:pict>
      </w:r>
      <w:r>
        <w:rPr>
          <w:sz w:val="28"/>
        </w:rPr>
        <w:pict>
          <v:line id="_x0000_s1288" style="position:absolute;left:0;text-align:left;z-index:251694592" from="75.45pt,132.55pt" to="82.65pt,132.55pt" strokeweight="1.5pt">
            <w10:wrap anchorx="page"/>
          </v:line>
        </w:pict>
      </w:r>
      <w:r>
        <w:rPr>
          <w:sz w:val="28"/>
        </w:rPr>
        <w:pict>
          <v:line id="_x0000_s1274" style="position:absolute;left:0;text-align:left;z-index:251680256" from="-3pt,175.45pt" to="14.3pt,175.45pt" strokeweight="1.5pt">
            <w10:wrap anchorx="page"/>
          </v:line>
        </w:pict>
      </w:r>
      <w:r>
        <w:rPr>
          <w:sz w:val="28"/>
        </w:rPr>
        <w:pict>
          <v:rect id="_x0000_s1279" style="position:absolute;left:0;text-align:left;margin-left:11.4pt;margin-top:167.95pt;width:50.4pt;height:14.45pt;z-index:251685376" strokeweight="1.5pt">
            <v:textbox style="mso-next-textbox:#_x0000_s1279" inset="0,0,0,0">
              <w:txbxContent>
                <w:p w:rsidR="00876808" w:rsidRDefault="00876808" w:rsidP="00876808">
                  <w:pPr>
                    <w:pStyle w:val="a3"/>
                    <w:spacing w:before="20"/>
                    <w:rPr>
                      <w:sz w:val="22"/>
                    </w:rPr>
                  </w:pPr>
                  <w:r>
                    <w:rPr>
                      <w:sz w:val="22"/>
                    </w:rPr>
                    <w:t>КМБ</w:t>
                  </w:r>
                </w:p>
              </w:txbxContent>
            </v:textbox>
            <w10:wrap anchorx="page"/>
          </v:rect>
        </w:pict>
      </w:r>
      <w:r>
        <w:rPr>
          <w:sz w:val="28"/>
        </w:rPr>
        <w:pict>
          <v:line id="_x0000_s1250" style="position:absolute;left:0;text-align:left;flip:x;z-index:251655680" from="-3.75pt,102.25pt" to="13.55pt,102.25pt" strokeweight="1.5pt">
            <w10:wrap anchorx="page"/>
          </v:line>
        </w:pict>
      </w:r>
      <w:r>
        <w:rPr>
          <w:sz w:val="28"/>
        </w:rPr>
        <w:pict>
          <v:rect id="_x0000_s1269" style="position:absolute;left:0;text-align:left;margin-left:11.65pt;margin-top:95.8pt;width:50.4pt;height:14.45pt;z-index:251675136" strokeweight="1.5pt">
            <v:textbox style="mso-next-textbox:#_x0000_s1269" inset="0,0,0,0">
              <w:txbxContent>
                <w:p w:rsidR="00876808" w:rsidRDefault="00876808" w:rsidP="00876808">
                  <w:pPr>
                    <w:pStyle w:val="a3"/>
                    <w:spacing w:before="20"/>
                    <w:rPr>
                      <w:sz w:val="22"/>
                    </w:rPr>
                  </w:pPr>
                  <w:r>
                    <w:rPr>
                      <w:sz w:val="22"/>
                    </w:rPr>
                    <w:t>ОТК</w:t>
                  </w:r>
                </w:p>
              </w:txbxContent>
            </v:textbox>
            <w10:wrap anchorx="page"/>
          </v:rect>
        </w:pict>
      </w:r>
      <w:r>
        <w:rPr>
          <w:sz w:val="28"/>
        </w:rPr>
        <w:pict>
          <v:line id="_x0000_s1270" style="position:absolute;left:0;text-align:left;z-index:251676160" from="-3.75pt,120.4pt" to="13.55pt,120.4pt" strokeweight="1.5pt">
            <w10:wrap anchorx="page"/>
          </v:line>
        </w:pict>
      </w:r>
      <w:r>
        <w:rPr>
          <w:sz w:val="28"/>
        </w:rPr>
        <w:pict>
          <v:rect id="_x0000_s1271" style="position:absolute;left:0;text-align:left;margin-left:11.65pt;margin-top:113.3pt;width:50.4pt;height:14.45pt;z-index:251677184" strokeweight="1.5pt">
            <v:textbox style="mso-next-textbox:#_x0000_s1271" inset="0,0,0,0">
              <w:txbxContent>
                <w:p w:rsidR="00876808" w:rsidRDefault="00876808" w:rsidP="00876808">
                  <w:pPr>
                    <w:pStyle w:val="a3"/>
                    <w:spacing w:before="20"/>
                    <w:rPr>
                      <w:sz w:val="22"/>
                    </w:rPr>
                  </w:pPr>
                  <w:r>
                    <w:rPr>
                      <w:sz w:val="22"/>
                    </w:rPr>
                    <w:t>ЦЗЛ</w:t>
                  </w:r>
                </w:p>
              </w:txbxContent>
            </v:textbox>
            <w10:wrap anchorx="page"/>
          </v:rect>
        </w:pict>
      </w:r>
      <w:r>
        <w:rPr>
          <w:sz w:val="28"/>
        </w:rPr>
        <w:pict>
          <v:rect id="_x0000_s1226" style="position:absolute;left:0;text-align:left;margin-left:11.65pt;margin-top:43.85pt;width:50.4pt;height:14.45pt;z-index:251631104" strokeweight="1.5pt">
            <v:textbox style="mso-next-textbox:#_x0000_s1226" inset="0,0,0,0">
              <w:txbxContent>
                <w:p w:rsidR="00876808" w:rsidRDefault="00876808" w:rsidP="00876808">
                  <w:pPr>
                    <w:pStyle w:val="a3"/>
                    <w:spacing w:before="20"/>
                    <w:rPr>
                      <w:sz w:val="22"/>
                    </w:rPr>
                  </w:pPr>
                  <w:r>
                    <w:rPr>
                      <w:sz w:val="22"/>
                    </w:rPr>
                    <w:t>ОГМет</w:t>
                  </w:r>
                </w:p>
              </w:txbxContent>
            </v:textbox>
            <w10:wrap anchorx="page"/>
          </v:rect>
        </w:pict>
      </w:r>
      <w:r>
        <w:rPr>
          <w:sz w:val="28"/>
        </w:rPr>
        <w:pict>
          <v:rect id="_x0000_s1229" style="position:absolute;left:0;text-align:left;margin-left:11.65pt;margin-top:78.15pt;width:50.4pt;height:14.45pt;z-index:251634176" strokeweight="1.5pt">
            <v:textbox style="mso-next-textbox:#_x0000_s1229" inset="0,0,0,0">
              <w:txbxContent>
                <w:p w:rsidR="00876808" w:rsidRDefault="00876808" w:rsidP="00876808">
                  <w:pPr>
                    <w:pStyle w:val="a3"/>
                    <w:spacing w:before="20"/>
                    <w:rPr>
                      <w:sz w:val="22"/>
                    </w:rPr>
                  </w:pPr>
                  <w:r>
                    <w:rPr>
                      <w:sz w:val="22"/>
                    </w:rPr>
                    <w:t>ИП</w:t>
                  </w:r>
                </w:p>
              </w:txbxContent>
            </v:textbox>
            <w10:wrap anchorx="page"/>
          </v:rect>
        </w:pict>
      </w:r>
      <w:r>
        <w:rPr>
          <w:sz w:val="28"/>
        </w:rPr>
        <w:pict>
          <v:rect id="_x0000_s1230" style="position:absolute;left:0;text-align:left;margin-left:11.65pt;margin-top:60.8pt;width:50.4pt;height:14.45pt;z-index:251635200" strokeweight="1.5pt">
            <v:textbox style="mso-next-textbox:#_x0000_s1230" inset="0,0,0,0">
              <w:txbxContent>
                <w:p w:rsidR="00876808" w:rsidRDefault="00876808" w:rsidP="00876808">
                  <w:pPr>
                    <w:pStyle w:val="a3"/>
                    <w:spacing w:before="20"/>
                    <w:rPr>
                      <w:sz w:val="22"/>
                    </w:rPr>
                  </w:pPr>
                  <w:r>
                    <w:rPr>
                      <w:sz w:val="22"/>
                    </w:rPr>
                    <w:t>ОГТех</w:t>
                  </w:r>
                </w:p>
              </w:txbxContent>
            </v:textbox>
            <w10:wrap anchorx="page"/>
          </v:rect>
        </w:pict>
      </w:r>
      <w:r>
        <w:rPr>
          <w:sz w:val="28"/>
        </w:rPr>
        <w:pict>
          <v:line id="_x0000_s1251" style="position:absolute;left:0;text-align:left;z-index:251656704" from="3.9pt,78.85pt" to="11.1pt,78.85pt" strokeweight="1.5pt">
            <w10:wrap anchorx="page"/>
          </v:line>
        </w:pict>
      </w:r>
      <w:r>
        <w:rPr>
          <w:sz w:val="28"/>
        </w:rPr>
        <w:pict>
          <v:line id="_x0000_s1252" style="position:absolute;left:0;text-align:left;z-index:251657728" from="4.45pt,67.8pt" to="11.65pt,67.8pt" strokeweight="1.5pt">
            <w10:wrap anchorx="page"/>
          </v:line>
        </w:pict>
      </w:r>
      <w:r>
        <w:rPr>
          <w:sz w:val="28"/>
        </w:rPr>
        <w:pict>
          <v:line id="_x0000_s1253" style="position:absolute;left:0;text-align:left;z-index:251658752" from="4.05pt,46.3pt" to="11.25pt,46.3pt" strokeweight="1.5pt">
            <w10:wrap anchorx="page"/>
          </v:line>
        </w:pict>
      </w:r>
    </w:p>
    <w:p w:rsidR="00876808" w:rsidRDefault="00691831" w:rsidP="00876808">
      <w:pPr>
        <w:pStyle w:val="ae"/>
        <w:tabs>
          <w:tab w:val="left" w:pos="11340"/>
        </w:tabs>
        <w:jc w:val="right"/>
        <w:rPr>
          <w:sz w:val="28"/>
        </w:rPr>
      </w:pPr>
      <w:r>
        <w:rPr>
          <w:sz w:val="28"/>
        </w:rPr>
        <w:pict>
          <v:shape id="_x0000_s1296" type="#_x0000_t202" style="position:absolute;left:0;text-align:left;margin-left:441pt;margin-top:3pt;width:56.7pt;height:40.3pt;z-index:251702784" strokeweight="1.5pt">
            <v:textbox style="mso-next-textbox:#_x0000_s1296" inset="0,0,0,0">
              <w:txbxContent>
                <w:p w:rsidR="00876808" w:rsidRDefault="00876808" w:rsidP="00876808">
                  <w:pPr>
                    <w:pStyle w:val="21"/>
                    <w:rPr>
                      <w:sz w:val="22"/>
                    </w:rPr>
                  </w:pPr>
                  <w:r>
                    <w:rPr>
                      <w:sz w:val="22"/>
                    </w:rPr>
                    <w:t>Отдел</w:t>
                  </w:r>
                </w:p>
                <w:p w:rsidR="00876808" w:rsidRDefault="00876808" w:rsidP="00876808">
                  <w:pPr>
                    <w:pStyle w:val="21"/>
                  </w:pPr>
                  <w:r>
                    <w:rPr>
                      <w:sz w:val="22"/>
                    </w:rPr>
                    <w:t>Видеоконтроля</w:t>
                  </w:r>
                </w:p>
              </w:txbxContent>
            </v:textbox>
            <w10:wrap anchorx="page"/>
          </v:shape>
        </w:pict>
      </w:r>
      <w:r>
        <w:rPr>
          <w:sz w:val="28"/>
        </w:rPr>
        <w:pict>
          <v:line id="_x0000_s1216" style="position:absolute;left:0;text-align:left;z-index:251620864" from="405pt,3pt" to="6in,3pt" strokeweight="1.5pt">
            <w10:wrap anchorx="page"/>
          </v:line>
        </w:pict>
      </w:r>
    </w:p>
    <w:p w:rsidR="00876808" w:rsidRDefault="00691831" w:rsidP="00876808">
      <w:pPr>
        <w:pStyle w:val="aa"/>
        <w:tabs>
          <w:tab w:val="left" w:pos="11340"/>
        </w:tabs>
        <w:spacing w:before="0" w:beforeAutospacing="0" w:after="0" w:afterAutospacing="0"/>
        <w:rPr>
          <w:sz w:val="28"/>
        </w:rPr>
      </w:pPr>
      <w:r>
        <w:rPr>
          <w:noProof/>
          <w:sz w:val="28"/>
        </w:rPr>
        <w:pict>
          <v:line id="_x0000_s1326" style="position:absolute;z-index:251733504" from="6in,7.2pt" to="441pt,7.2pt">
            <w10:wrap type="square"/>
          </v:line>
        </w:pict>
      </w:r>
      <w:r>
        <w:rPr>
          <w:sz w:val="28"/>
        </w:rPr>
        <w:pict>
          <v:rect id="_x0000_s1291" style="position:absolute;margin-left:5in;margin-top:7.2pt;width:56.7pt;height:36pt;z-index:251697664" strokeweight="1.5pt">
            <v:textbox style="mso-next-textbox:#_x0000_s1291" inset="0,0,0,0">
              <w:txbxContent>
                <w:p w:rsidR="00876808" w:rsidRDefault="00876808" w:rsidP="00876808">
                  <w:pPr>
                    <w:pStyle w:val="a3"/>
                    <w:spacing w:before="20" w:line="216" w:lineRule="auto"/>
                    <w:jc w:val="center"/>
                    <w:rPr>
                      <w:sz w:val="22"/>
                    </w:rPr>
                  </w:pPr>
                  <w:r>
                    <w:rPr>
                      <w:sz w:val="22"/>
                    </w:rPr>
                    <w:t>Участок</w:t>
                  </w:r>
                </w:p>
                <w:p w:rsidR="00876808" w:rsidRDefault="00876808" w:rsidP="00876808">
                  <w:pPr>
                    <w:pStyle w:val="a3"/>
                    <w:spacing w:before="20" w:line="216" w:lineRule="auto"/>
                    <w:jc w:val="center"/>
                    <w:rPr>
                      <w:sz w:val="16"/>
                    </w:rPr>
                  </w:pPr>
                  <w:r>
                    <w:rPr>
                      <w:sz w:val="22"/>
                    </w:rPr>
                    <w:t>Благоустройства</w:t>
                  </w:r>
                </w:p>
              </w:txbxContent>
            </v:textbox>
            <w10:wrap anchorx="page"/>
          </v:rect>
        </w:pict>
      </w:r>
    </w:p>
    <w:p w:rsidR="00876808" w:rsidRDefault="00876808" w:rsidP="00876808">
      <w:pPr>
        <w:pStyle w:val="ae"/>
        <w:tabs>
          <w:tab w:val="left" w:pos="11340"/>
        </w:tabs>
        <w:rPr>
          <w:sz w:val="28"/>
        </w:rPr>
      </w:pPr>
    </w:p>
    <w:p w:rsidR="00876808" w:rsidRDefault="00876808" w:rsidP="00876808">
      <w:pPr>
        <w:tabs>
          <w:tab w:val="left" w:pos="11340"/>
        </w:tabs>
        <w:jc w:val="right"/>
        <w:rPr>
          <w:sz w:val="28"/>
        </w:rPr>
      </w:pPr>
    </w:p>
    <w:p w:rsidR="00876808" w:rsidRDefault="00691831" w:rsidP="00876808">
      <w:pPr>
        <w:pStyle w:val="ae"/>
        <w:tabs>
          <w:tab w:val="left" w:pos="11340"/>
        </w:tabs>
        <w:jc w:val="right"/>
        <w:rPr>
          <w:sz w:val="28"/>
        </w:rPr>
      </w:pPr>
      <w:r>
        <w:rPr>
          <w:sz w:val="28"/>
        </w:rPr>
        <w:pict>
          <v:rect id="_x0000_s1307" style="position:absolute;left:0;text-align:left;margin-left:441pt;margin-top:10.85pt;width:56.7pt;height:14.15pt;z-index:251714048" strokeweight="1.5pt">
            <v:textbox style="mso-next-textbox:#_x0000_s1307" inset="0,0,0,0">
              <w:txbxContent>
                <w:p w:rsidR="00876808" w:rsidRDefault="00876808" w:rsidP="00876808">
                  <w:pPr>
                    <w:pStyle w:val="a3"/>
                    <w:spacing w:before="20"/>
                    <w:rPr>
                      <w:sz w:val="22"/>
                    </w:rPr>
                  </w:pPr>
                  <w:r>
                    <w:rPr>
                      <w:sz w:val="22"/>
                    </w:rPr>
                    <w:t>Редакция</w:t>
                  </w:r>
                </w:p>
              </w:txbxContent>
            </v:textbox>
            <w10:wrap anchorx="page"/>
          </v:rect>
        </w:pict>
      </w:r>
    </w:p>
    <w:p w:rsidR="00876808" w:rsidRDefault="00691831" w:rsidP="00876808">
      <w:pPr>
        <w:pStyle w:val="ae"/>
        <w:tabs>
          <w:tab w:val="left" w:pos="11340"/>
        </w:tabs>
        <w:rPr>
          <w:sz w:val="28"/>
        </w:rPr>
      </w:pPr>
      <w:r>
        <w:rPr>
          <w:sz w:val="28"/>
        </w:rPr>
        <w:pict>
          <v:line id="_x0000_s1302" style="position:absolute;flip:y;z-index:251708928" from="6in,6.05pt" to="441pt,6.05pt" strokeweight="1.5pt">
            <w10:wrap anchorx="page"/>
          </v:line>
        </w:pict>
      </w:r>
    </w:p>
    <w:p w:rsidR="00876808" w:rsidRDefault="00691831" w:rsidP="00876808">
      <w:pPr>
        <w:tabs>
          <w:tab w:val="left" w:pos="11340"/>
        </w:tabs>
        <w:rPr>
          <w:sz w:val="28"/>
        </w:rPr>
      </w:pPr>
      <w:r>
        <w:rPr>
          <w:sz w:val="28"/>
        </w:rPr>
        <w:pict>
          <v:line id="_x0000_s1300" style="position:absolute;z-index:251706880" from="6in,10.25pt" to="441pt,10.25pt" strokeweight="1.5pt">
            <w10:wrap anchorx="page"/>
          </v:line>
        </w:pict>
      </w:r>
      <w:r>
        <w:rPr>
          <w:sz w:val="28"/>
        </w:rPr>
        <w:pict>
          <v:rect id="_x0000_s1304" style="position:absolute;margin-left:441pt;margin-top:1.25pt;width:56.7pt;height:14.15pt;z-index:251710976" strokeweight="1.5pt">
            <v:textbox style="mso-next-textbox:#_x0000_s1304" inset="0,0,0,0">
              <w:txbxContent>
                <w:p w:rsidR="00876808" w:rsidRDefault="00876808" w:rsidP="00876808">
                  <w:pPr>
                    <w:pStyle w:val="a3"/>
                    <w:spacing w:before="20"/>
                    <w:rPr>
                      <w:sz w:val="22"/>
                    </w:rPr>
                  </w:pPr>
                  <w:r>
                    <w:rPr>
                      <w:sz w:val="22"/>
                    </w:rPr>
                    <w:t>ХозО</w:t>
                  </w:r>
                </w:p>
              </w:txbxContent>
            </v:textbox>
            <w10:wrap anchorx="page"/>
          </v:rect>
        </w:pict>
      </w:r>
    </w:p>
    <w:p w:rsidR="00876808" w:rsidRDefault="00691831" w:rsidP="00876808">
      <w:pPr>
        <w:pStyle w:val="aa"/>
        <w:tabs>
          <w:tab w:val="left" w:pos="11340"/>
        </w:tabs>
        <w:spacing w:before="0" w:beforeAutospacing="0" w:after="0" w:afterAutospacing="0"/>
        <w:rPr>
          <w:sz w:val="28"/>
        </w:rPr>
      </w:pPr>
      <w:r>
        <w:rPr>
          <w:sz w:val="28"/>
        </w:rPr>
        <w:pict>
          <v:rect id="_x0000_s1264" style="position:absolute;margin-left:90pt;margin-top:13.45pt;width:50.4pt;height:28.65pt;z-index:251670016" strokeweight="1.5pt">
            <v:textbox style="mso-next-textbox:#_x0000_s1264" inset="0,0,0,0">
              <w:txbxContent>
                <w:p w:rsidR="00876808" w:rsidRDefault="00876808" w:rsidP="00876808">
                  <w:pPr>
                    <w:pStyle w:val="a3"/>
                    <w:spacing w:before="20" w:line="192" w:lineRule="auto"/>
                    <w:rPr>
                      <w:sz w:val="22"/>
                    </w:rPr>
                  </w:pPr>
                  <w:r>
                    <w:rPr>
                      <w:sz w:val="22"/>
                    </w:rPr>
                    <w:t>Газовое</w:t>
                  </w:r>
                </w:p>
                <w:p w:rsidR="00876808" w:rsidRDefault="00876808" w:rsidP="00876808">
                  <w:pPr>
                    <w:pStyle w:val="a3"/>
                    <w:spacing w:before="20" w:line="192" w:lineRule="auto"/>
                    <w:rPr>
                      <w:sz w:val="22"/>
                    </w:rPr>
                  </w:pPr>
                  <w:r>
                    <w:rPr>
                      <w:sz w:val="22"/>
                    </w:rPr>
                    <w:t>хозяйство</w:t>
                  </w:r>
                </w:p>
              </w:txbxContent>
            </v:textbox>
            <w10:wrap anchorx="page"/>
          </v:rect>
        </w:pict>
      </w:r>
      <w:r>
        <w:rPr>
          <w:sz w:val="28"/>
        </w:rPr>
        <w:pict>
          <v:rect id="_x0000_s1283" style="position:absolute;margin-left:333pt;margin-top:4.45pt;width:74.15pt;height:27.25pt;z-index:251689472" strokeweight="1.5pt">
            <v:textbox style="mso-next-textbox:#_x0000_s1283" inset="0,0,0,0">
              <w:txbxContent>
                <w:p w:rsidR="00876808" w:rsidRDefault="00876808" w:rsidP="00876808">
                  <w:pPr>
                    <w:jc w:val="center"/>
                    <w:rPr>
                      <w:sz w:val="22"/>
                    </w:rPr>
                  </w:pPr>
                  <w:r>
                    <w:rPr>
                      <w:sz w:val="22"/>
                    </w:rPr>
                    <w:t>Юридическая</w:t>
                  </w:r>
                </w:p>
                <w:p w:rsidR="00876808" w:rsidRDefault="00876808" w:rsidP="00876808">
                  <w:pPr>
                    <w:jc w:val="center"/>
                    <w:rPr>
                      <w:sz w:val="22"/>
                    </w:rPr>
                  </w:pPr>
                  <w:r>
                    <w:rPr>
                      <w:sz w:val="22"/>
                    </w:rPr>
                    <w:t>Служба</w:t>
                  </w:r>
                </w:p>
              </w:txbxContent>
            </v:textbox>
            <w10:wrap anchorx="page"/>
          </v:rect>
        </w:pict>
      </w:r>
      <w:r>
        <w:rPr>
          <w:sz w:val="28"/>
        </w:rPr>
        <w:pict>
          <v:rect id="_x0000_s1238" style="position:absolute;margin-left:441pt;margin-top:5.45pt;width:63.55pt;height:29.05pt;z-index:251643392" strokeweight="1.5pt">
            <v:textbox style="mso-next-textbox:#_x0000_s1238" inset="0,0,0,0">
              <w:txbxContent>
                <w:p w:rsidR="00876808" w:rsidRDefault="00876808" w:rsidP="00876808">
                  <w:pPr>
                    <w:pStyle w:val="a3"/>
                    <w:jc w:val="center"/>
                    <w:rPr>
                      <w:sz w:val="22"/>
                    </w:rPr>
                  </w:pPr>
                  <w:r>
                    <w:rPr>
                      <w:sz w:val="22"/>
                    </w:rPr>
                    <w:t>Главная</w:t>
                  </w:r>
                </w:p>
                <w:p w:rsidR="00876808" w:rsidRDefault="00876808" w:rsidP="00876808">
                  <w:pPr>
                    <w:pStyle w:val="a3"/>
                    <w:jc w:val="center"/>
                    <w:rPr>
                      <w:sz w:val="22"/>
                    </w:rPr>
                  </w:pPr>
                  <w:r>
                    <w:rPr>
                      <w:sz w:val="22"/>
                    </w:rPr>
                    <w:t>бухгалтерия</w:t>
                  </w:r>
                </w:p>
              </w:txbxContent>
            </v:textbox>
            <w10:wrap anchorx="page"/>
          </v:rect>
        </w:pict>
      </w:r>
    </w:p>
    <w:p w:rsidR="00876808" w:rsidRDefault="00691831" w:rsidP="00876808">
      <w:pPr>
        <w:pStyle w:val="aa"/>
        <w:tabs>
          <w:tab w:val="left" w:pos="11340"/>
        </w:tabs>
        <w:spacing w:before="0" w:beforeAutospacing="0" w:after="0" w:afterAutospacing="0"/>
        <w:rPr>
          <w:sz w:val="28"/>
        </w:rPr>
      </w:pPr>
      <w:r>
        <w:rPr>
          <w:sz w:val="28"/>
        </w:rPr>
        <w:pict>
          <v:line id="_x0000_s1211" style="position:absolute;z-index:251615744" from="6in,.65pt" to="441pt,.65pt" strokeweight="1.5pt">
            <w10:wrap anchorx="page"/>
          </v:line>
        </w:pict>
      </w:r>
    </w:p>
    <w:p w:rsidR="00876808" w:rsidRDefault="00876808" w:rsidP="00876808">
      <w:pPr>
        <w:pStyle w:val="ae"/>
        <w:tabs>
          <w:tab w:val="left" w:pos="11340"/>
        </w:tabs>
        <w:rPr>
          <w:sz w:val="28"/>
        </w:rPr>
      </w:pPr>
    </w:p>
    <w:p w:rsidR="00876808" w:rsidRDefault="00691831" w:rsidP="00876808">
      <w:pPr>
        <w:pStyle w:val="ae"/>
        <w:tabs>
          <w:tab w:val="left" w:pos="11340"/>
        </w:tabs>
        <w:rPr>
          <w:sz w:val="28"/>
        </w:rPr>
      </w:pPr>
      <w:r>
        <w:rPr>
          <w:noProof/>
          <w:sz w:val="20"/>
        </w:rPr>
        <w:pict>
          <v:line id="_x0000_s1327" style="position:absolute;z-index:251734528" from="6in,10.15pt" to="6in,64.15pt">
            <w10:wrap type="square"/>
          </v:line>
        </w:pict>
      </w:r>
      <w:r>
        <w:rPr>
          <w:sz w:val="28"/>
        </w:rPr>
        <w:pict>
          <v:rect id="_x0000_s1293" style="position:absolute;margin-left:441pt;margin-top:9.05pt;width:56.7pt;height:14.15pt;z-index:251699712" strokeweight="1.5pt">
            <v:textbox style="mso-next-textbox:#_x0000_s1293" inset="0,0,0,0">
              <w:txbxContent>
                <w:p w:rsidR="00876808" w:rsidRDefault="00876808" w:rsidP="00876808">
                  <w:pPr>
                    <w:pStyle w:val="a3"/>
                    <w:rPr>
                      <w:sz w:val="22"/>
                    </w:rPr>
                  </w:pPr>
                  <w:r>
                    <w:rPr>
                      <w:sz w:val="22"/>
                    </w:rPr>
                    <w:t>ОТ и ОП</w:t>
                  </w:r>
                </w:p>
              </w:txbxContent>
            </v:textbox>
            <w10:wrap anchorx="page"/>
          </v:rect>
        </w:pict>
      </w:r>
    </w:p>
    <w:p w:rsidR="00876808" w:rsidRDefault="00691831" w:rsidP="00876808">
      <w:pPr>
        <w:pStyle w:val="ae"/>
        <w:tabs>
          <w:tab w:val="left" w:pos="11340"/>
        </w:tabs>
        <w:rPr>
          <w:sz w:val="28"/>
        </w:rPr>
      </w:pPr>
      <w:r>
        <w:rPr>
          <w:noProof/>
          <w:sz w:val="20"/>
        </w:rPr>
        <w:pict>
          <v:line id="_x0000_s1329" style="position:absolute;z-index:251736576" from="2in,12.05pt" to="153pt,12.05pt">
            <w10:wrap type="square"/>
          </v:line>
        </w:pict>
      </w:r>
      <w:r>
        <w:rPr>
          <w:sz w:val="28"/>
        </w:rPr>
        <w:pict>
          <v:rect id="_x0000_s1227" style="position:absolute;margin-left:153pt;margin-top:3.05pt;width:57.95pt;height:22.95pt;z-index:251632128" strokeweight="1.5pt">
            <v:textbox style="mso-next-textbox:#_x0000_s1227" inset="0,0,0,0">
              <w:txbxContent>
                <w:p w:rsidR="00876808" w:rsidRDefault="00876808" w:rsidP="00876808">
                  <w:pPr>
                    <w:pStyle w:val="a3"/>
                    <w:spacing w:line="192" w:lineRule="auto"/>
                    <w:rPr>
                      <w:sz w:val="22"/>
                    </w:rPr>
                  </w:pPr>
                  <w:r>
                    <w:rPr>
                      <w:sz w:val="22"/>
                    </w:rPr>
                    <w:t>Служба</w:t>
                  </w:r>
                </w:p>
                <w:p w:rsidR="00876808" w:rsidRDefault="00876808" w:rsidP="00876808">
                  <w:pPr>
                    <w:pStyle w:val="a3"/>
                    <w:spacing w:line="192" w:lineRule="auto"/>
                    <w:rPr>
                      <w:sz w:val="22"/>
                    </w:rPr>
                  </w:pPr>
                  <w:r>
                    <w:rPr>
                      <w:sz w:val="22"/>
                    </w:rPr>
                    <w:t>Технадзора</w:t>
                  </w:r>
                </w:p>
              </w:txbxContent>
            </v:textbox>
            <w10:wrap anchorx="page"/>
          </v:rect>
        </w:pict>
      </w:r>
      <w:r>
        <w:rPr>
          <w:sz w:val="28"/>
        </w:rPr>
        <w:pict>
          <v:line id="_x0000_s1212" style="position:absolute;z-index:251616768" from="6in,4.25pt" to="441pt,4.25pt" strokeweight="1.5pt">
            <w10:wrap anchorx="page"/>
          </v:line>
        </w:pict>
      </w:r>
    </w:p>
    <w:p w:rsidR="00876808" w:rsidRDefault="00691831" w:rsidP="00876808">
      <w:pPr>
        <w:pStyle w:val="aa"/>
        <w:tabs>
          <w:tab w:val="left" w:pos="11340"/>
        </w:tabs>
        <w:spacing w:before="0" w:beforeAutospacing="0" w:after="0" w:afterAutospacing="0"/>
        <w:rPr>
          <w:sz w:val="28"/>
        </w:rPr>
      </w:pPr>
      <w:r>
        <w:rPr>
          <w:noProof/>
          <w:sz w:val="20"/>
        </w:rPr>
        <w:pict>
          <v:line id="_x0000_s1328" style="position:absolute;z-index:251735552" from="2in,4.95pt" to="2in,40.95pt">
            <w10:wrap type="square"/>
          </v:line>
        </w:pict>
      </w:r>
      <w:r>
        <w:rPr>
          <w:sz w:val="28"/>
        </w:rPr>
        <w:pict>
          <v:line id="_x0000_s1214" style="position:absolute;z-index:251618816" from="6in,8.45pt" to="441pt,8.45pt" strokeweight="1.5pt">
            <w10:wrap anchorx="page"/>
          </v:line>
        </w:pict>
      </w:r>
      <w:r>
        <w:rPr>
          <w:sz w:val="28"/>
        </w:rPr>
        <w:pict>
          <v:rect id="_x0000_s1284" style="position:absolute;margin-left:441pt;margin-top:-.55pt;width:56.7pt;height:14.15pt;z-index:251690496" strokeweight="1.5pt">
            <v:textbox style="mso-next-textbox:#_x0000_s1284" inset="0,0,0,0">
              <w:txbxContent>
                <w:p w:rsidR="00876808" w:rsidRDefault="00876808" w:rsidP="00876808">
                  <w:pPr>
                    <w:pStyle w:val="a3"/>
                    <w:spacing w:before="20"/>
                    <w:rPr>
                      <w:sz w:val="22"/>
                    </w:rPr>
                  </w:pPr>
                  <w:r>
                    <w:rPr>
                      <w:sz w:val="22"/>
                    </w:rPr>
                    <w:t>Штаб ГО</w:t>
                  </w:r>
                </w:p>
              </w:txbxContent>
            </v:textbox>
            <w10:wrap anchorx="page"/>
          </v:rect>
        </w:pict>
      </w:r>
    </w:p>
    <w:p w:rsidR="00876808" w:rsidRDefault="00691831" w:rsidP="00876808">
      <w:pPr>
        <w:pStyle w:val="ae"/>
        <w:tabs>
          <w:tab w:val="left" w:pos="11340"/>
        </w:tabs>
        <w:rPr>
          <w:sz w:val="28"/>
        </w:rPr>
      </w:pPr>
      <w:r>
        <w:rPr>
          <w:sz w:val="28"/>
        </w:rPr>
        <w:pict>
          <v:rect id="_x0000_s1285" style="position:absolute;margin-left:441pt;margin-top:3.65pt;width:56.7pt;height:14.15pt;z-index:251691520" strokeweight="1.5pt">
            <v:textbox style="mso-next-textbox:#_x0000_s1285" inset="0,0,0,0">
              <w:txbxContent>
                <w:p w:rsidR="00876808" w:rsidRDefault="00876808" w:rsidP="00876808">
                  <w:pPr>
                    <w:pStyle w:val="ae"/>
                    <w:tabs>
                      <w:tab w:val="left" w:pos="0"/>
                    </w:tabs>
                    <w:rPr>
                      <w:sz w:val="22"/>
                    </w:rPr>
                  </w:pPr>
                  <w:r>
                    <w:rPr>
                      <w:sz w:val="22"/>
                    </w:rPr>
                    <w:t>1 отдел</w:t>
                  </w:r>
                </w:p>
              </w:txbxContent>
            </v:textbox>
            <w10:wrap anchorx="page"/>
          </v:rect>
        </w:pict>
      </w:r>
      <w:r>
        <w:rPr>
          <w:sz w:val="28"/>
        </w:rPr>
        <w:pict>
          <v:line id="_x0000_s1317" style="position:absolute;flip:x;z-index:251724288" from="6in,12.65pt" to="441pt,12.65pt" strokeweight="1.5pt">
            <w10:wrap anchorx="page"/>
          </v:line>
        </w:pict>
      </w:r>
      <w:r>
        <w:rPr>
          <w:sz w:val="28"/>
        </w:rPr>
        <w:pict>
          <v:rect id="_x0000_s1289" style="position:absolute;margin-left:153pt;margin-top:12.65pt;width:50.4pt;height:14.4pt;z-index:251695616" strokeweight="1.5pt">
            <v:textbox style="mso-next-textbox:#_x0000_s1289" inset="0,0,0,0">
              <w:txbxContent>
                <w:p w:rsidR="00876808" w:rsidRDefault="00876808" w:rsidP="00876808">
                  <w:pPr>
                    <w:pStyle w:val="a3"/>
                    <w:spacing w:before="20"/>
                    <w:rPr>
                      <w:sz w:val="22"/>
                    </w:rPr>
                  </w:pPr>
                  <w:r>
                    <w:rPr>
                      <w:sz w:val="22"/>
                    </w:rPr>
                    <w:t>ВПО</w:t>
                  </w:r>
                </w:p>
              </w:txbxContent>
            </v:textbox>
            <w10:wrap anchorx="page"/>
          </v:rect>
        </w:pict>
      </w:r>
    </w:p>
    <w:p w:rsidR="00876808" w:rsidRDefault="00691831" w:rsidP="00876808">
      <w:pPr>
        <w:pStyle w:val="ae"/>
        <w:tabs>
          <w:tab w:val="clear" w:pos="4677"/>
          <w:tab w:val="clear" w:pos="9355"/>
          <w:tab w:val="left" w:pos="11340"/>
        </w:tabs>
        <w:rPr>
          <w:sz w:val="28"/>
        </w:rPr>
      </w:pPr>
      <w:r>
        <w:rPr>
          <w:sz w:val="28"/>
        </w:rPr>
        <w:pict>
          <v:rect id="_x0000_s1315" style="position:absolute;margin-left:22.05pt;margin-top:9.5pt;width:67.95pt;height:19.15pt;z-index:251722240" strokeweight="1.5pt">
            <v:textbox style="mso-next-textbox:#_x0000_s1315" inset="0,0,0,0">
              <w:txbxContent>
                <w:p w:rsidR="00876808" w:rsidRDefault="00876808" w:rsidP="00876808">
                  <w:pPr>
                    <w:pStyle w:val="a3"/>
                    <w:spacing w:before="20"/>
                    <w:rPr>
                      <w:sz w:val="22"/>
                    </w:rPr>
                  </w:pPr>
                  <w:r>
                    <w:rPr>
                      <w:sz w:val="22"/>
                    </w:rPr>
                    <w:t>ОТО и ПК</w:t>
                  </w:r>
                </w:p>
              </w:txbxContent>
            </v:textbox>
            <w10:wrap anchorx="page"/>
          </v:rect>
        </w:pict>
      </w:r>
      <w:r>
        <w:rPr>
          <w:sz w:val="28"/>
        </w:rPr>
        <w:pict>
          <v:line id="_x0000_s1290" style="position:absolute;flip:x;z-index:251696640" from="2in,7.85pt" to="151.2pt,7.85pt" strokeweight="1.5pt">
            <w10:wrap anchorx="page"/>
          </v:line>
        </w:pict>
      </w:r>
    </w:p>
    <w:p w:rsidR="00876808" w:rsidRDefault="00876808" w:rsidP="00876808">
      <w:pPr>
        <w:pStyle w:val="ae"/>
        <w:tabs>
          <w:tab w:val="clear" w:pos="4677"/>
          <w:tab w:val="clear" w:pos="9355"/>
          <w:tab w:val="left" w:pos="11340"/>
        </w:tabs>
        <w:rPr>
          <w:sz w:val="28"/>
        </w:rPr>
      </w:pPr>
    </w:p>
    <w:p w:rsidR="00876808" w:rsidRDefault="00876808" w:rsidP="00876808">
      <w:pPr>
        <w:pStyle w:val="ae"/>
        <w:tabs>
          <w:tab w:val="clear" w:pos="4677"/>
          <w:tab w:val="clear" w:pos="9355"/>
          <w:tab w:val="left" w:pos="11340"/>
        </w:tabs>
        <w:rPr>
          <w:sz w:val="28"/>
        </w:rPr>
      </w:pPr>
    </w:p>
    <w:p w:rsidR="00876808" w:rsidRDefault="00876808" w:rsidP="00876808"/>
    <w:p w:rsidR="00B83EEE" w:rsidRPr="004B0E45" w:rsidRDefault="00B83EEE" w:rsidP="004B0E45">
      <w:pPr>
        <w:pStyle w:val="a8"/>
        <w:spacing w:after="0" w:line="360" w:lineRule="auto"/>
        <w:ind w:left="0" w:firstLine="709"/>
        <w:jc w:val="both"/>
        <w:rPr>
          <w:rFonts w:ascii="Times New Roman" w:hAnsi="Times New Roman"/>
          <w:sz w:val="28"/>
          <w:szCs w:val="28"/>
        </w:rPr>
      </w:pPr>
      <w:bookmarkStart w:id="0" w:name="_GoBack"/>
      <w:bookmarkEnd w:id="0"/>
    </w:p>
    <w:sectPr w:rsidR="00B83EEE" w:rsidRPr="004B0E45" w:rsidSect="00990DAA">
      <w:headerReference w:type="default" r:id="rId10"/>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127" w:rsidRDefault="00853127">
      <w:r>
        <w:separator/>
      </w:r>
    </w:p>
  </w:endnote>
  <w:endnote w:type="continuationSeparator" w:id="0">
    <w:p w:rsidR="00853127" w:rsidRDefault="0085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127" w:rsidRDefault="00853127">
      <w:r>
        <w:separator/>
      </w:r>
    </w:p>
  </w:footnote>
  <w:footnote w:type="continuationSeparator" w:id="0">
    <w:p w:rsidR="00853127" w:rsidRDefault="00853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AA" w:rsidRDefault="00990DAA">
    <w:pPr>
      <w:pStyle w:val="ae"/>
      <w:jc w:val="right"/>
    </w:pPr>
    <w:r>
      <w:fldChar w:fldCharType="begin"/>
    </w:r>
    <w:r>
      <w:instrText xml:space="preserve"> PAGE   \* MERGEFORMAT </w:instrText>
    </w:r>
    <w:r>
      <w:fldChar w:fldCharType="separate"/>
    </w:r>
    <w:r w:rsidR="00691831">
      <w:rPr>
        <w:noProof/>
      </w:rPr>
      <w:t>4</w:t>
    </w:r>
    <w:r>
      <w:fldChar w:fldCharType="end"/>
    </w:r>
  </w:p>
  <w:p w:rsidR="00990DAA" w:rsidRDefault="00990D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41FD"/>
    <w:multiLevelType w:val="multilevel"/>
    <w:tmpl w:val="BFB880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
    <w:nsid w:val="14175E1A"/>
    <w:multiLevelType w:val="multilevel"/>
    <w:tmpl w:val="B0183D4C"/>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60564ED"/>
    <w:multiLevelType w:val="hybridMultilevel"/>
    <w:tmpl w:val="53902164"/>
    <w:lvl w:ilvl="0" w:tplc="759ED37A">
      <w:start w:val="1"/>
      <w:numFmt w:val="decimal"/>
      <w:lvlText w:val="%1."/>
      <w:lvlJc w:val="left"/>
      <w:pPr>
        <w:tabs>
          <w:tab w:val="num" w:pos="735"/>
        </w:tabs>
        <w:ind w:left="735" w:hanging="375"/>
      </w:pPr>
      <w:rPr>
        <w:rFonts w:hint="default"/>
      </w:rPr>
    </w:lvl>
    <w:lvl w:ilvl="1" w:tplc="7D98CF18">
      <w:numFmt w:val="none"/>
      <w:lvlText w:val=""/>
      <w:lvlJc w:val="left"/>
      <w:pPr>
        <w:tabs>
          <w:tab w:val="num" w:pos="360"/>
        </w:tabs>
      </w:pPr>
    </w:lvl>
    <w:lvl w:ilvl="2" w:tplc="8BBA02F0">
      <w:numFmt w:val="none"/>
      <w:lvlText w:val=""/>
      <w:lvlJc w:val="left"/>
      <w:pPr>
        <w:tabs>
          <w:tab w:val="num" w:pos="360"/>
        </w:tabs>
      </w:pPr>
    </w:lvl>
    <w:lvl w:ilvl="3" w:tplc="1FE86E94">
      <w:numFmt w:val="none"/>
      <w:lvlText w:val=""/>
      <w:lvlJc w:val="left"/>
      <w:pPr>
        <w:tabs>
          <w:tab w:val="num" w:pos="360"/>
        </w:tabs>
      </w:pPr>
    </w:lvl>
    <w:lvl w:ilvl="4" w:tplc="9A8A3E98">
      <w:numFmt w:val="none"/>
      <w:lvlText w:val=""/>
      <w:lvlJc w:val="left"/>
      <w:pPr>
        <w:tabs>
          <w:tab w:val="num" w:pos="360"/>
        </w:tabs>
      </w:pPr>
    </w:lvl>
    <w:lvl w:ilvl="5" w:tplc="DC90FA4A">
      <w:numFmt w:val="none"/>
      <w:lvlText w:val=""/>
      <w:lvlJc w:val="left"/>
      <w:pPr>
        <w:tabs>
          <w:tab w:val="num" w:pos="360"/>
        </w:tabs>
      </w:pPr>
    </w:lvl>
    <w:lvl w:ilvl="6" w:tplc="820EC778">
      <w:numFmt w:val="none"/>
      <w:lvlText w:val=""/>
      <w:lvlJc w:val="left"/>
      <w:pPr>
        <w:tabs>
          <w:tab w:val="num" w:pos="360"/>
        </w:tabs>
      </w:pPr>
    </w:lvl>
    <w:lvl w:ilvl="7" w:tplc="BF1630A2">
      <w:numFmt w:val="none"/>
      <w:lvlText w:val=""/>
      <w:lvlJc w:val="left"/>
      <w:pPr>
        <w:tabs>
          <w:tab w:val="num" w:pos="360"/>
        </w:tabs>
      </w:pPr>
    </w:lvl>
    <w:lvl w:ilvl="8" w:tplc="15A4819A">
      <w:numFmt w:val="none"/>
      <w:lvlText w:val=""/>
      <w:lvlJc w:val="left"/>
      <w:pPr>
        <w:tabs>
          <w:tab w:val="num" w:pos="360"/>
        </w:tabs>
      </w:pPr>
    </w:lvl>
  </w:abstractNum>
  <w:abstractNum w:abstractNumId="3">
    <w:nsid w:val="1D9047B2"/>
    <w:multiLevelType w:val="multilevel"/>
    <w:tmpl w:val="BFB880F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245D4C16"/>
    <w:multiLevelType w:val="singleLevel"/>
    <w:tmpl w:val="67FA4668"/>
    <w:lvl w:ilvl="0">
      <w:start w:val="1"/>
      <w:numFmt w:val="decimal"/>
      <w:lvlText w:val="%1."/>
      <w:legacy w:legacy="1" w:legacySpace="0" w:legacyIndent="274"/>
      <w:lvlJc w:val="left"/>
      <w:rPr>
        <w:rFonts w:ascii="Times New Roman" w:hAnsi="Times New Roman" w:cs="Times New Roman" w:hint="default"/>
      </w:rPr>
    </w:lvl>
  </w:abstractNum>
  <w:abstractNum w:abstractNumId="5">
    <w:nsid w:val="282C6C73"/>
    <w:multiLevelType w:val="hybridMultilevel"/>
    <w:tmpl w:val="BABA2092"/>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2CD0669D"/>
    <w:multiLevelType w:val="hybridMultilevel"/>
    <w:tmpl w:val="1ECE1104"/>
    <w:lvl w:ilvl="0" w:tplc="AE28E2F2">
      <w:start w:val="1"/>
      <w:numFmt w:val="decimal"/>
      <w:lvlText w:val="%1)"/>
      <w:lvlJc w:val="left"/>
      <w:pPr>
        <w:tabs>
          <w:tab w:val="num" w:pos="1215"/>
        </w:tabs>
        <w:ind w:left="1215" w:hanging="121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366D2E6D"/>
    <w:multiLevelType w:val="hybridMultilevel"/>
    <w:tmpl w:val="8FE0EEC8"/>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C194C6B"/>
    <w:multiLevelType w:val="multilevel"/>
    <w:tmpl w:val="E2AED90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9">
    <w:nsid w:val="40F128B5"/>
    <w:multiLevelType w:val="singleLevel"/>
    <w:tmpl w:val="D5F0E84E"/>
    <w:lvl w:ilvl="0">
      <w:start w:val="10"/>
      <w:numFmt w:val="decimal"/>
      <w:lvlText w:val="%1."/>
      <w:legacy w:legacy="1" w:legacySpace="0" w:legacyIndent="374"/>
      <w:lvlJc w:val="left"/>
      <w:rPr>
        <w:rFonts w:ascii="Times New Roman" w:hAnsi="Times New Roman" w:cs="Times New Roman" w:hint="default"/>
      </w:rPr>
    </w:lvl>
  </w:abstractNum>
  <w:abstractNum w:abstractNumId="10">
    <w:nsid w:val="46F97CF9"/>
    <w:multiLevelType w:val="singleLevel"/>
    <w:tmpl w:val="53542700"/>
    <w:lvl w:ilvl="0">
      <w:start w:val="4"/>
      <w:numFmt w:val="decimal"/>
      <w:lvlText w:val="%1."/>
      <w:legacy w:legacy="1" w:legacySpace="0" w:legacyIndent="292"/>
      <w:lvlJc w:val="left"/>
      <w:rPr>
        <w:rFonts w:ascii="Times New Roman" w:hAnsi="Times New Roman" w:cs="Times New Roman" w:hint="default"/>
      </w:rPr>
    </w:lvl>
  </w:abstractNum>
  <w:abstractNum w:abstractNumId="11">
    <w:nsid w:val="49D24A87"/>
    <w:multiLevelType w:val="hybridMultilevel"/>
    <w:tmpl w:val="07269448"/>
    <w:lvl w:ilvl="0" w:tplc="04190011">
      <w:start w:val="1"/>
      <w:numFmt w:val="decimal"/>
      <w:lvlText w:val="%1)"/>
      <w:lvlJc w:val="left"/>
      <w:pPr>
        <w:tabs>
          <w:tab w:val="num" w:pos="720"/>
        </w:tabs>
        <w:ind w:left="720" w:hanging="360"/>
      </w:pPr>
    </w:lvl>
    <w:lvl w:ilvl="1" w:tplc="46FCB7FA">
      <w:start w:val="1"/>
      <w:numFmt w:val="decimal"/>
      <w:lvlText w:val="%2)"/>
      <w:lvlJc w:val="left"/>
      <w:pPr>
        <w:tabs>
          <w:tab w:val="num" w:pos="1440"/>
        </w:tabs>
        <w:ind w:left="1440" w:hanging="360"/>
      </w:pPr>
      <w:rPr>
        <w:rFonts w:hint="default"/>
      </w:rPr>
    </w:lvl>
    <w:lvl w:ilvl="2" w:tplc="258A664C">
      <w:start w:val="1"/>
      <w:numFmt w:val="decimal"/>
      <w:lvlText w:val="%3"/>
      <w:lvlJc w:val="left"/>
      <w:pPr>
        <w:tabs>
          <w:tab w:val="num" w:pos="2730"/>
        </w:tabs>
        <w:ind w:left="2730" w:hanging="930"/>
      </w:pPr>
      <w:rPr>
        <w:rFonts w:ascii="Times New Roman" w:eastAsia="Times New Roman" w:hAnsi="Times New Roman" w:cs="Times New Roman"/>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0F03513"/>
    <w:multiLevelType w:val="hybridMultilevel"/>
    <w:tmpl w:val="AAB4330C"/>
    <w:lvl w:ilvl="0" w:tplc="3342C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8C701D"/>
    <w:multiLevelType w:val="hybridMultilevel"/>
    <w:tmpl w:val="271A7078"/>
    <w:lvl w:ilvl="0" w:tplc="8E6C426A">
      <w:start w:val="1"/>
      <w:numFmt w:val="decimal"/>
      <w:lvlText w:val="%1."/>
      <w:lvlJc w:val="left"/>
      <w:pPr>
        <w:tabs>
          <w:tab w:val="num" w:pos="2220"/>
        </w:tabs>
        <w:ind w:left="2220" w:hanging="13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64987825"/>
    <w:multiLevelType w:val="hybridMultilevel"/>
    <w:tmpl w:val="70D6363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64B13AE"/>
    <w:multiLevelType w:val="multilevel"/>
    <w:tmpl w:val="D3AE4298"/>
    <w:lvl w:ilvl="0">
      <w:start w:val="1"/>
      <w:numFmt w:val="decimal"/>
      <w:lvlText w:val="%1"/>
      <w:lvlJc w:val="left"/>
      <w:pPr>
        <w:ind w:left="1211" w:hanging="360"/>
      </w:pPr>
      <w:rPr>
        <w:rFonts w:hint="default"/>
      </w:rPr>
    </w:lvl>
    <w:lvl w:ilvl="1">
      <w:start w:val="2"/>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6AFB5D27"/>
    <w:multiLevelType w:val="hybridMultilevel"/>
    <w:tmpl w:val="C5CA86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A5264C0"/>
    <w:multiLevelType w:val="hybridMultilevel"/>
    <w:tmpl w:val="8A54246C"/>
    <w:lvl w:ilvl="0" w:tplc="C9009786">
      <w:start w:val="2"/>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E52575D"/>
    <w:multiLevelType w:val="multilevel"/>
    <w:tmpl w:val="BFB880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num w:numId="1">
    <w:abstractNumId w:val="13"/>
  </w:num>
  <w:num w:numId="2">
    <w:abstractNumId w:val="4"/>
  </w:num>
  <w:num w:numId="3">
    <w:abstractNumId w:val="10"/>
  </w:num>
  <w:num w:numId="4">
    <w:abstractNumId w:val="10"/>
    <w:lvlOverride w:ilvl="0">
      <w:lvl w:ilvl="0">
        <w:start w:val="4"/>
        <w:numFmt w:val="decimal"/>
        <w:lvlText w:val="%1."/>
        <w:legacy w:legacy="1" w:legacySpace="0" w:legacyIndent="293"/>
        <w:lvlJc w:val="left"/>
        <w:rPr>
          <w:rFonts w:ascii="Times New Roman" w:hAnsi="Times New Roman" w:cs="Times New Roman" w:hint="default"/>
        </w:rPr>
      </w:lvl>
    </w:lvlOverride>
  </w:num>
  <w:num w:numId="5">
    <w:abstractNumId w:val="9"/>
  </w:num>
  <w:num w:numId="6">
    <w:abstractNumId w:val="14"/>
  </w:num>
  <w:num w:numId="7">
    <w:abstractNumId w:val="5"/>
  </w:num>
  <w:num w:numId="8">
    <w:abstractNumId w:val="7"/>
  </w:num>
  <w:num w:numId="9">
    <w:abstractNumId w:val="11"/>
  </w:num>
  <w:num w:numId="10">
    <w:abstractNumId w:val="8"/>
  </w:num>
  <w:num w:numId="11">
    <w:abstractNumId w:val="18"/>
  </w:num>
  <w:num w:numId="12">
    <w:abstractNumId w:val="0"/>
  </w:num>
  <w:num w:numId="13">
    <w:abstractNumId w:val="3"/>
  </w:num>
  <w:num w:numId="14">
    <w:abstractNumId w:val="2"/>
  </w:num>
  <w:num w:numId="15">
    <w:abstractNumId w:val="15"/>
  </w:num>
  <w:num w:numId="16">
    <w:abstractNumId w:val="1"/>
  </w:num>
  <w:num w:numId="17">
    <w:abstractNumId w:val="17"/>
  </w:num>
  <w:num w:numId="18">
    <w:abstractNumId w:val="6"/>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F40"/>
    <w:rsid w:val="00005E1A"/>
    <w:rsid w:val="0001025C"/>
    <w:rsid w:val="0001741C"/>
    <w:rsid w:val="00021286"/>
    <w:rsid w:val="00030193"/>
    <w:rsid w:val="00033BF7"/>
    <w:rsid w:val="00051DCD"/>
    <w:rsid w:val="000D3DB5"/>
    <w:rsid w:val="000E7660"/>
    <w:rsid w:val="00111DD8"/>
    <w:rsid w:val="00127B2C"/>
    <w:rsid w:val="00130567"/>
    <w:rsid w:val="001503A3"/>
    <w:rsid w:val="00150649"/>
    <w:rsid w:val="001918DF"/>
    <w:rsid w:val="001B498F"/>
    <w:rsid w:val="001C592A"/>
    <w:rsid w:val="001C6281"/>
    <w:rsid w:val="001D4C3C"/>
    <w:rsid w:val="00207CB5"/>
    <w:rsid w:val="00223B31"/>
    <w:rsid w:val="00250586"/>
    <w:rsid w:val="002717F7"/>
    <w:rsid w:val="00271ABB"/>
    <w:rsid w:val="00271EE5"/>
    <w:rsid w:val="002738D5"/>
    <w:rsid w:val="00275121"/>
    <w:rsid w:val="00281E07"/>
    <w:rsid w:val="0029167B"/>
    <w:rsid w:val="00292747"/>
    <w:rsid w:val="002928FF"/>
    <w:rsid w:val="00297597"/>
    <w:rsid w:val="002B75A0"/>
    <w:rsid w:val="002D0452"/>
    <w:rsid w:val="002D2D8A"/>
    <w:rsid w:val="002E19C2"/>
    <w:rsid w:val="002E605E"/>
    <w:rsid w:val="002F70CA"/>
    <w:rsid w:val="00306D12"/>
    <w:rsid w:val="003401A5"/>
    <w:rsid w:val="00341DEC"/>
    <w:rsid w:val="00343251"/>
    <w:rsid w:val="00347A69"/>
    <w:rsid w:val="0035077D"/>
    <w:rsid w:val="003550D4"/>
    <w:rsid w:val="00360867"/>
    <w:rsid w:val="00367789"/>
    <w:rsid w:val="00377B3B"/>
    <w:rsid w:val="003A0DA4"/>
    <w:rsid w:val="003B0EE4"/>
    <w:rsid w:val="003C3614"/>
    <w:rsid w:val="003D5350"/>
    <w:rsid w:val="003E4BBE"/>
    <w:rsid w:val="00457FB2"/>
    <w:rsid w:val="0046254D"/>
    <w:rsid w:val="004626FE"/>
    <w:rsid w:val="00487828"/>
    <w:rsid w:val="0049016C"/>
    <w:rsid w:val="004939A1"/>
    <w:rsid w:val="004A02C0"/>
    <w:rsid w:val="004A0BB1"/>
    <w:rsid w:val="004A1BB6"/>
    <w:rsid w:val="004B0E45"/>
    <w:rsid w:val="004E46B3"/>
    <w:rsid w:val="004F1C28"/>
    <w:rsid w:val="00505BF0"/>
    <w:rsid w:val="00516A35"/>
    <w:rsid w:val="00517289"/>
    <w:rsid w:val="00531EF6"/>
    <w:rsid w:val="00537203"/>
    <w:rsid w:val="00551AB0"/>
    <w:rsid w:val="00560349"/>
    <w:rsid w:val="00570D78"/>
    <w:rsid w:val="0057340A"/>
    <w:rsid w:val="00587A28"/>
    <w:rsid w:val="005A3B06"/>
    <w:rsid w:val="005A76C2"/>
    <w:rsid w:val="005C1B11"/>
    <w:rsid w:val="005C4AE9"/>
    <w:rsid w:val="005D7173"/>
    <w:rsid w:val="00626654"/>
    <w:rsid w:val="00627B0D"/>
    <w:rsid w:val="00633FF6"/>
    <w:rsid w:val="006364AB"/>
    <w:rsid w:val="00652B7A"/>
    <w:rsid w:val="00691831"/>
    <w:rsid w:val="006A168F"/>
    <w:rsid w:val="006A1858"/>
    <w:rsid w:val="006B6F1B"/>
    <w:rsid w:val="006C0550"/>
    <w:rsid w:val="006D6D19"/>
    <w:rsid w:val="006E52C7"/>
    <w:rsid w:val="007117A4"/>
    <w:rsid w:val="00716D34"/>
    <w:rsid w:val="00731926"/>
    <w:rsid w:val="0073194F"/>
    <w:rsid w:val="00732330"/>
    <w:rsid w:val="0074593A"/>
    <w:rsid w:val="007B48D3"/>
    <w:rsid w:val="007D7062"/>
    <w:rsid w:val="007E2832"/>
    <w:rsid w:val="00821BDB"/>
    <w:rsid w:val="00853127"/>
    <w:rsid w:val="00876171"/>
    <w:rsid w:val="0087651B"/>
    <w:rsid w:val="00876808"/>
    <w:rsid w:val="008A3C30"/>
    <w:rsid w:val="008A669A"/>
    <w:rsid w:val="008C1307"/>
    <w:rsid w:val="008F7D64"/>
    <w:rsid w:val="00906D35"/>
    <w:rsid w:val="0092581A"/>
    <w:rsid w:val="00933E87"/>
    <w:rsid w:val="009852C1"/>
    <w:rsid w:val="00987F40"/>
    <w:rsid w:val="00990DAA"/>
    <w:rsid w:val="009C2741"/>
    <w:rsid w:val="009C3957"/>
    <w:rsid w:val="009C44AC"/>
    <w:rsid w:val="009F4A15"/>
    <w:rsid w:val="00A641D1"/>
    <w:rsid w:val="00AA1E21"/>
    <w:rsid w:val="00AA6163"/>
    <w:rsid w:val="00AC361E"/>
    <w:rsid w:val="00AF68E5"/>
    <w:rsid w:val="00B0274B"/>
    <w:rsid w:val="00B10E18"/>
    <w:rsid w:val="00B40508"/>
    <w:rsid w:val="00B42A95"/>
    <w:rsid w:val="00B81654"/>
    <w:rsid w:val="00B827A5"/>
    <w:rsid w:val="00B83240"/>
    <w:rsid w:val="00B83EEE"/>
    <w:rsid w:val="00B8788C"/>
    <w:rsid w:val="00B90D23"/>
    <w:rsid w:val="00BA2562"/>
    <w:rsid w:val="00BB56B4"/>
    <w:rsid w:val="00BC4338"/>
    <w:rsid w:val="00BE39B9"/>
    <w:rsid w:val="00BF29C9"/>
    <w:rsid w:val="00BF2DAA"/>
    <w:rsid w:val="00BF5B2B"/>
    <w:rsid w:val="00C00EB3"/>
    <w:rsid w:val="00C04045"/>
    <w:rsid w:val="00C0735C"/>
    <w:rsid w:val="00C1025B"/>
    <w:rsid w:val="00C456E0"/>
    <w:rsid w:val="00C60850"/>
    <w:rsid w:val="00C71E79"/>
    <w:rsid w:val="00C73570"/>
    <w:rsid w:val="00C904A0"/>
    <w:rsid w:val="00CA3D8A"/>
    <w:rsid w:val="00CB0A34"/>
    <w:rsid w:val="00CC509A"/>
    <w:rsid w:val="00CC59E5"/>
    <w:rsid w:val="00CF4F94"/>
    <w:rsid w:val="00CF7F5B"/>
    <w:rsid w:val="00D55C81"/>
    <w:rsid w:val="00D62BE8"/>
    <w:rsid w:val="00D842C2"/>
    <w:rsid w:val="00D8742E"/>
    <w:rsid w:val="00DC48B8"/>
    <w:rsid w:val="00DD0F24"/>
    <w:rsid w:val="00DF1E59"/>
    <w:rsid w:val="00E06566"/>
    <w:rsid w:val="00E2467D"/>
    <w:rsid w:val="00E4069A"/>
    <w:rsid w:val="00E560CD"/>
    <w:rsid w:val="00E7411D"/>
    <w:rsid w:val="00E9241F"/>
    <w:rsid w:val="00E94045"/>
    <w:rsid w:val="00EA21FB"/>
    <w:rsid w:val="00EC27C1"/>
    <w:rsid w:val="00EC680D"/>
    <w:rsid w:val="00ED2621"/>
    <w:rsid w:val="00F6382D"/>
    <w:rsid w:val="00F85F3B"/>
    <w:rsid w:val="00FA5262"/>
    <w:rsid w:val="00FD323E"/>
    <w:rsid w:val="00FE1ECD"/>
    <w:rsid w:val="00FE57B3"/>
    <w:rsid w:val="00FF3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
    <o:shapelayout v:ext="edit">
      <o:idmap v:ext="edit" data="1"/>
      <o:rules v:ext="edit">
        <o:r id="V:Rule13" type="connector" idref="#_x0000_s1156"/>
        <o:r id="V:Rule14" type="connector" idref="#_x0000_s1171"/>
        <o:r id="V:Rule15" type="connector" idref="#_x0000_s1173"/>
        <o:r id="V:Rule16" type="connector" idref="#_x0000_s1157"/>
        <o:r id="V:Rule17" type="connector" idref="#_x0000_s1175"/>
        <o:r id="V:Rule18" type="connector" idref="#_x0000_s1176"/>
        <o:r id="V:Rule19" type="connector" idref="#_x0000_s1160"/>
        <o:r id="V:Rule20" type="connector" idref="#_x0000_s1159"/>
        <o:r id="V:Rule21" type="connector" idref="#_x0000_s1158"/>
        <o:r id="V:Rule22" type="connector" idref="#_x0000_s1170"/>
        <o:r id="V:Rule23" type="connector" idref="#_x0000_s1174"/>
        <o:r id="V:Rule24" type="connector" idref="#_x0000_s1172"/>
      </o:rules>
    </o:shapelayout>
  </w:shapeDefaults>
  <w:decimalSymbol w:val=","/>
  <w:listSeparator w:val=";"/>
  <w15:chartTrackingRefBased/>
  <w15:docId w15:val="{D04B9144-DAED-4FEC-902E-C7A5DD30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F40"/>
    <w:rPr>
      <w:sz w:val="24"/>
      <w:szCs w:val="24"/>
    </w:rPr>
  </w:style>
  <w:style w:type="paragraph" w:styleId="1">
    <w:name w:val="heading 1"/>
    <w:basedOn w:val="a"/>
    <w:next w:val="a"/>
    <w:qFormat/>
    <w:rsid w:val="00987F40"/>
    <w:pPr>
      <w:keepNext/>
      <w:jc w:val="both"/>
      <w:outlineLvl w:val="0"/>
    </w:pPr>
    <w:rPr>
      <w:sz w:val="28"/>
      <w:szCs w:val="28"/>
    </w:rPr>
  </w:style>
  <w:style w:type="paragraph" w:styleId="2">
    <w:name w:val="heading 2"/>
    <w:basedOn w:val="a"/>
    <w:next w:val="a"/>
    <w:link w:val="20"/>
    <w:qFormat/>
    <w:rsid w:val="00876808"/>
    <w:pPr>
      <w:keepNext/>
      <w:spacing w:before="240" w:after="60"/>
      <w:outlineLvl w:val="1"/>
    </w:pPr>
    <w:rPr>
      <w:rFonts w:ascii="Cambria" w:hAnsi="Cambria"/>
      <w:b/>
      <w:bCs/>
      <w:i/>
      <w:iCs/>
      <w:sz w:val="28"/>
      <w:szCs w:val="28"/>
    </w:rPr>
  </w:style>
  <w:style w:type="paragraph" w:styleId="3">
    <w:name w:val="heading 3"/>
    <w:basedOn w:val="a"/>
    <w:next w:val="a"/>
    <w:qFormat/>
    <w:rsid w:val="00505BF0"/>
    <w:pPr>
      <w:keepNext/>
      <w:spacing w:before="240" w:after="60"/>
      <w:outlineLvl w:val="2"/>
    </w:pPr>
    <w:rPr>
      <w:rFonts w:ascii="Arial" w:hAnsi="Arial" w:cs="Arial"/>
      <w:b/>
      <w:bCs/>
      <w:sz w:val="26"/>
      <w:szCs w:val="26"/>
    </w:rPr>
  </w:style>
  <w:style w:type="paragraph" w:styleId="4">
    <w:name w:val="heading 4"/>
    <w:basedOn w:val="a"/>
    <w:next w:val="a"/>
    <w:qFormat/>
    <w:rsid w:val="00987F40"/>
    <w:pPr>
      <w:keepNext/>
      <w:spacing w:line="360" w:lineRule="auto"/>
      <w:ind w:firstLine="851"/>
      <w:jc w:val="center"/>
      <w:outlineLvl w:val="3"/>
    </w:pPr>
    <w:rPr>
      <w:sz w:val="28"/>
      <w:szCs w:val="28"/>
    </w:rPr>
  </w:style>
  <w:style w:type="paragraph" w:styleId="5">
    <w:name w:val="heading 5"/>
    <w:basedOn w:val="a"/>
    <w:next w:val="a"/>
    <w:link w:val="50"/>
    <w:qFormat/>
    <w:rsid w:val="00505BF0"/>
    <w:pPr>
      <w:spacing w:before="240" w:after="60"/>
      <w:outlineLvl w:val="4"/>
    </w:pPr>
    <w:rPr>
      <w:rFonts w:ascii="Calibri" w:hAnsi="Calibri"/>
      <w:b/>
      <w:bCs/>
      <w:i/>
      <w:iCs/>
      <w:sz w:val="26"/>
      <w:szCs w:val="26"/>
    </w:rPr>
  </w:style>
  <w:style w:type="paragraph" w:styleId="8">
    <w:name w:val="heading 8"/>
    <w:basedOn w:val="a"/>
    <w:next w:val="a"/>
    <w:link w:val="80"/>
    <w:qFormat/>
    <w:rsid w:val="00876808"/>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7F40"/>
    <w:rPr>
      <w:sz w:val="28"/>
      <w:szCs w:val="28"/>
    </w:rPr>
  </w:style>
  <w:style w:type="paragraph" w:styleId="a5">
    <w:name w:val="footnote text"/>
    <w:basedOn w:val="a"/>
    <w:link w:val="a6"/>
    <w:semiHidden/>
    <w:rsid w:val="00987F40"/>
    <w:rPr>
      <w:sz w:val="20"/>
      <w:szCs w:val="20"/>
    </w:rPr>
  </w:style>
  <w:style w:type="character" w:styleId="a7">
    <w:name w:val="footnote reference"/>
    <w:basedOn w:val="a0"/>
    <w:semiHidden/>
    <w:rsid w:val="00987F40"/>
    <w:rPr>
      <w:vertAlign w:val="superscript"/>
    </w:rPr>
  </w:style>
  <w:style w:type="paragraph" w:styleId="a8">
    <w:name w:val="List Paragraph"/>
    <w:basedOn w:val="a"/>
    <w:uiPriority w:val="34"/>
    <w:qFormat/>
    <w:rsid w:val="00111DD8"/>
    <w:pPr>
      <w:spacing w:after="200" w:line="276" w:lineRule="auto"/>
      <w:ind w:left="720"/>
      <w:contextualSpacing/>
    </w:pPr>
    <w:rPr>
      <w:rFonts w:ascii="Calibri" w:eastAsia="Calibri" w:hAnsi="Calibri"/>
      <w:sz w:val="22"/>
      <w:szCs w:val="22"/>
      <w:lang w:eastAsia="en-US"/>
    </w:rPr>
  </w:style>
  <w:style w:type="paragraph" w:styleId="21">
    <w:name w:val="Body Text 2"/>
    <w:basedOn w:val="a"/>
    <w:rsid w:val="00505BF0"/>
    <w:pPr>
      <w:spacing w:after="120" w:line="480" w:lineRule="auto"/>
    </w:pPr>
  </w:style>
  <w:style w:type="paragraph" w:styleId="30">
    <w:name w:val="Body Text Indent 3"/>
    <w:basedOn w:val="a"/>
    <w:rsid w:val="00505BF0"/>
    <w:pPr>
      <w:spacing w:after="120"/>
      <w:ind w:left="283"/>
    </w:pPr>
    <w:rPr>
      <w:sz w:val="16"/>
      <w:szCs w:val="16"/>
    </w:rPr>
  </w:style>
  <w:style w:type="character" w:customStyle="1" w:styleId="a4">
    <w:name w:val="Основной текст Знак"/>
    <w:basedOn w:val="a0"/>
    <w:link w:val="a3"/>
    <w:rsid w:val="00505BF0"/>
    <w:rPr>
      <w:sz w:val="28"/>
      <w:szCs w:val="28"/>
      <w:lang w:val="ru-RU" w:eastAsia="ru-RU" w:bidi="ar-SA"/>
    </w:rPr>
  </w:style>
  <w:style w:type="paragraph" w:styleId="22">
    <w:name w:val="Body Text Indent 2"/>
    <w:basedOn w:val="a"/>
    <w:link w:val="23"/>
    <w:rsid w:val="00505BF0"/>
    <w:pPr>
      <w:spacing w:after="120" w:line="480" w:lineRule="auto"/>
      <w:ind w:left="283"/>
    </w:pPr>
  </w:style>
  <w:style w:type="character" w:customStyle="1" w:styleId="23">
    <w:name w:val="Основной текст с отступом 2 Знак"/>
    <w:basedOn w:val="a0"/>
    <w:link w:val="22"/>
    <w:rsid w:val="00505BF0"/>
    <w:rPr>
      <w:sz w:val="24"/>
      <w:szCs w:val="24"/>
      <w:lang w:val="ru-RU" w:eastAsia="ru-RU" w:bidi="ar-SA"/>
    </w:rPr>
  </w:style>
  <w:style w:type="paragraph" w:customStyle="1" w:styleId="a9">
    <w:name w:val="курсовой"/>
    <w:basedOn w:val="a"/>
    <w:uiPriority w:val="99"/>
    <w:rsid w:val="00505BF0"/>
    <w:pPr>
      <w:spacing w:line="360" w:lineRule="auto"/>
      <w:jc w:val="both"/>
    </w:pPr>
    <w:rPr>
      <w:sz w:val="28"/>
      <w:szCs w:val="28"/>
    </w:rPr>
  </w:style>
  <w:style w:type="character" w:customStyle="1" w:styleId="a6">
    <w:name w:val="Текст сноски Знак"/>
    <w:basedOn w:val="a0"/>
    <w:link w:val="a5"/>
    <w:rsid w:val="00505BF0"/>
    <w:rPr>
      <w:lang w:val="ru-RU" w:eastAsia="ru-RU" w:bidi="ar-SA"/>
    </w:rPr>
  </w:style>
  <w:style w:type="character" w:customStyle="1" w:styleId="50">
    <w:name w:val="Заголовок 5 Знак"/>
    <w:basedOn w:val="a0"/>
    <w:link w:val="5"/>
    <w:semiHidden/>
    <w:rsid w:val="00505BF0"/>
    <w:rPr>
      <w:rFonts w:ascii="Calibri" w:hAnsi="Calibri"/>
      <w:b/>
      <w:bCs/>
      <w:i/>
      <w:iCs/>
      <w:sz w:val="26"/>
      <w:szCs w:val="26"/>
      <w:lang w:val="ru-RU" w:eastAsia="ru-RU" w:bidi="ar-SA"/>
    </w:rPr>
  </w:style>
  <w:style w:type="paragraph" w:styleId="aa">
    <w:name w:val="Normal (Web)"/>
    <w:basedOn w:val="a"/>
    <w:uiPriority w:val="99"/>
    <w:rsid w:val="00BF29C9"/>
    <w:pPr>
      <w:spacing w:before="100" w:beforeAutospacing="1" w:after="100" w:afterAutospacing="1"/>
    </w:pPr>
  </w:style>
  <w:style w:type="character" w:styleId="ab">
    <w:name w:val="Hyperlink"/>
    <w:basedOn w:val="a0"/>
    <w:rsid w:val="00BF29C9"/>
    <w:rPr>
      <w:color w:val="0000FF"/>
      <w:u w:val="single"/>
    </w:rPr>
  </w:style>
  <w:style w:type="paragraph" w:styleId="31">
    <w:name w:val="Body Text 3"/>
    <w:basedOn w:val="a"/>
    <w:link w:val="32"/>
    <w:rsid w:val="0001025C"/>
    <w:pPr>
      <w:spacing w:after="120"/>
    </w:pPr>
    <w:rPr>
      <w:sz w:val="16"/>
      <w:szCs w:val="16"/>
    </w:rPr>
  </w:style>
  <w:style w:type="character" w:customStyle="1" w:styleId="32">
    <w:name w:val="Основной текст 3 Знак"/>
    <w:basedOn w:val="a0"/>
    <w:link w:val="31"/>
    <w:rsid w:val="0001025C"/>
    <w:rPr>
      <w:sz w:val="16"/>
      <w:szCs w:val="16"/>
    </w:rPr>
  </w:style>
  <w:style w:type="character" w:customStyle="1" w:styleId="20">
    <w:name w:val="Заголовок 2 Знак"/>
    <w:basedOn w:val="a0"/>
    <w:link w:val="2"/>
    <w:semiHidden/>
    <w:rsid w:val="00876808"/>
    <w:rPr>
      <w:rFonts w:ascii="Cambria" w:eastAsia="Times New Roman" w:hAnsi="Cambria" w:cs="Times New Roman"/>
      <w:b/>
      <w:bCs/>
      <w:i/>
      <w:iCs/>
      <w:sz w:val="28"/>
      <w:szCs w:val="28"/>
    </w:rPr>
  </w:style>
  <w:style w:type="character" w:customStyle="1" w:styleId="80">
    <w:name w:val="Заголовок 8 Знак"/>
    <w:basedOn w:val="a0"/>
    <w:link w:val="8"/>
    <w:semiHidden/>
    <w:rsid w:val="00876808"/>
    <w:rPr>
      <w:rFonts w:ascii="Calibri" w:eastAsia="Times New Roman" w:hAnsi="Calibri" w:cs="Times New Roman"/>
      <w:i/>
      <w:iCs/>
      <w:sz w:val="24"/>
      <w:szCs w:val="24"/>
    </w:rPr>
  </w:style>
  <w:style w:type="paragraph" w:styleId="ac">
    <w:name w:val="Title"/>
    <w:basedOn w:val="a"/>
    <w:link w:val="ad"/>
    <w:qFormat/>
    <w:rsid w:val="00876808"/>
    <w:pPr>
      <w:spacing w:line="360" w:lineRule="auto"/>
      <w:jc w:val="center"/>
    </w:pPr>
    <w:rPr>
      <w:b/>
      <w:bCs/>
      <w:sz w:val="40"/>
      <w:szCs w:val="40"/>
    </w:rPr>
  </w:style>
  <w:style w:type="character" w:customStyle="1" w:styleId="ad">
    <w:name w:val="Название Знак"/>
    <w:basedOn w:val="a0"/>
    <w:link w:val="ac"/>
    <w:rsid w:val="00876808"/>
    <w:rPr>
      <w:b/>
      <w:bCs/>
      <w:sz w:val="40"/>
      <w:szCs w:val="40"/>
    </w:rPr>
  </w:style>
  <w:style w:type="paragraph" w:styleId="ae">
    <w:name w:val="header"/>
    <w:basedOn w:val="a"/>
    <w:link w:val="af"/>
    <w:uiPriority w:val="99"/>
    <w:rsid w:val="00876808"/>
    <w:pPr>
      <w:tabs>
        <w:tab w:val="center" w:pos="4677"/>
        <w:tab w:val="right" w:pos="9355"/>
      </w:tabs>
    </w:pPr>
  </w:style>
  <w:style w:type="character" w:customStyle="1" w:styleId="af">
    <w:name w:val="Верхний колонтитул Знак"/>
    <w:basedOn w:val="a0"/>
    <w:link w:val="ae"/>
    <w:uiPriority w:val="99"/>
    <w:rsid w:val="00876808"/>
    <w:rPr>
      <w:sz w:val="24"/>
      <w:szCs w:val="24"/>
    </w:rPr>
  </w:style>
  <w:style w:type="paragraph" w:styleId="af0">
    <w:name w:val="footer"/>
    <w:basedOn w:val="a"/>
    <w:link w:val="af1"/>
    <w:rsid w:val="00990DAA"/>
    <w:pPr>
      <w:tabs>
        <w:tab w:val="center" w:pos="4677"/>
        <w:tab w:val="right" w:pos="9355"/>
      </w:tabs>
    </w:pPr>
  </w:style>
  <w:style w:type="character" w:customStyle="1" w:styleId="af1">
    <w:name w:val="Нижний колонтитул Знак"/>
    <w:basedOn w:val="a0"/>
    <w:link w:val="af0"/>
    <w:rsid w:val="00990DAA"/>
    <w:rPr>
      <w:sz w:val="24"/>
      <w:szCs w:val="24"/>
    </w:rPr>
  </w:style>
  <w:style w:type="table" w:styleId="af2">
    <w:name w:val="Table Grid"/>
    <w:basedOn w:val="a1"/>
    <w:uiPriority w:val="59"/>
    <w:rsid w:val="00BF5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1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uzovik-auto.ru/catalogue/?search_str=%ED%E0%E8%EC%E5%ED%EE%E2%E0%ED%E8%E5&amp;properties%5B%5D=%EF%EE%E8%F1%EA+%EF%EE+%ED%EE%EC%E5%F0%F3&amp;vendor_id=9&amp;search_category_id=0" TargetMode="External"/><Relationship Id="rId3" Type="http://schemas.openxmlformats.org/officeDocument/2006/relationships/settings" Target="settings.xml"/><Relationship Id="rId7" Type="http://schemas.openxmlformats.org/officeDocument/2006/relationships/hyperlink" Target="http://www.gruzovik-auto.ru/catalogue/?search_str=%ED%E0%E8%EC%E5%ED%EE%E2%E0%ED%E8%E5&amp;properties%5B%5D=%EF%EE%E8%F1%EA+%EF%EE+%ED%EE%EC%E5%F0%F3&amp;vendor_id=8&amp;search_category_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uzovik-auto.ru/catalogue/?search_str=%ED%E0%E8%EC%E5%ED%EE%E2%E0%ED%E8%E5&amp;properties%5B%5D=%EF%EE%E8%F1%EA+%EF%EE+%ED%EE%EC%E5%F0%F3&amp;vendor_id=13&amp;search_category_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11922</Words>
  <Characters>67960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79723</CharactersWithSpaces>
  <SharedDoc>false</SharedDoc>
  <HLinks>
    <vt:vector size="18" baseType="variant">
      <vt:variant>
        <vt:i4>6684710</vt:i4>
      </vt:variant>
      <vt:variant>
        <vt:i4>6</vt:i4>
      </vt:variant>
      <vt:variant>
        <vt:i4>0</vt:i4>
      </vt:variant>
      <vt:variant>
        <vt:i4>5</vt:i4>
      </vt:variant>
      <vt:variant>
        <vt:lpwstr>http://www.gruzovik-auto.ru/catalogue/?search_str=%ED%E0%E8%EC%E5%ED%EE%E2%E0%ED%E8%E5&amp;properties%5B%5D=%EF%EE%E8%F1%EA+%EF%EE+%ED%EE%EC%E5%F0%F3&amp;vendor_id=13&amp;search_category_id=0</vt:lpwstr>
      </vt:variant>
      <vt:variant>
        <vt:lpwstr/>
      </vt:variant>
      <vt:variant>
        <vt:i4>7143462</vt:i4>
      </vt:variant>
      <vt:variant>
        <vt:i4>3</vt:i4>
      </vt:variant>
      <vt:variant>
        <vt:i4>0</vt:i4>
      </vt:variant>
      <vt:variant>
        <vt:i4>5</vt:i4>
      </vt:variant>
      <vt:variant>
        <vt:lpwstr>http://www.gruzovik-auto.ru/catalogue/?search_str=%ED%E0%E8%EC%E5%ED%EE%E2%E0%ED%E8%E5&amp;properties%5B%5D=%EF%EE%E8%F1%EA+%EF%EE+%ED%EE%EC%E5%F0%F3&amp;vendor_id=9&amp;search_category_id=0</vt:lpwstr>
      </vt:variant>
      <vt:variant>
        <vt:lpwstr/>
      </vt:variant>
      <vt:variant>
        <vt:i4>7143463</vt:i4>
      </vt:variant>
      <vt:variant>
        <vt:i4>0</vt:i4>
      </vt:variant>
      <vt:variant>
        <vt:i4>0</vt:i4>
      </vt:variant>
      <vt:variant>
        <vt:i4>5</vt:i4>
      </vt:variant>
      <vt:variant>
        <vt:lpwstr>http://www.gruzovik-auto.ru/catalogue/?search_str=%ED%E0%E8%EC%E5%ED%EE%E2%E0%ED%E8%E5&amp;properties%5B%5D=%EF%EE%E8%F1%EA+%EF%EE+%ED%EE%EC%E5%F0%F3&amp;vendor_id=8&amp;search_category_id=0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dc:creator>
  <cp:keywords/>
  <dc:description/>
  <cp:lastModifiedBy>admin</cp:lastModifiedBy>
  <cp:revision>2</cp:revision>
  <dcterms:created xsi:type="dcterms:W3CDTF">2014-04-12T02:56:00Z</dcterms:created>
  <dcterms:modified xsi:type="dcterms:W3CDTF">2014-04-12T02:56:00Z</dcterms:modified>
</cp:coreProperties>
</file>