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50677" w:rsidRPr="00FE2848" w:rsidRDefault="00750677" w:rsidP="00FE2848">
      <w:pPr>
        <w:pStyle w:val="a5"/>
        <w:rPr>
          <w:sz w:val="28"/>
          <w:szCs w:val="28"/>
        </w:rPr>
      </w:pPr>
      <w:r w:rsidRPr="00FE2848">
        <w:rPr>
          <w:sz w:val="28"/>
          <w:szCs w:val="28"/>
        </w:rPr>
        <w:t>Министерство Российской Федерации по атомной энергии</w:t>
      </w:r>
    </w:p>
    <w:p w:rsidR="00750677" w:rsidRPr="00FE2848" w:rsidRDefault="00750677" w:rsidP="00FE2848">
      <w:pPr>
        <w:pStyle w:val="a3"/>
        <w:spacing w:line="360" w:lineRule="auto"/>
        <w:ind w:firstLine="0"/>
        <w:rPr>
          <w:sz w:val="28"/>
          <w:szCs w:val="28"/>
        </w:rPr>
      </w:pPr>
      <w:r w:rsidRPr="00FE2848">
        <w:rPr>
          <w:sz w:val="28"/>
          <w:szCs w:val="28"/>
        </w:rPr>
        <w:t>Саровский Государственный</w:t>
      </w:r>
      <w:r w:rsidR="00FE2848" w:rsidRPr="00FE2848">
        <w:rPr>
          <w:sz w:val="28"/>
          <w:szCs w:val="28"/>
        </w:rPr>
        <w:t xml:space="preserve"> </w:t>
      </w:r>
      <w:r w:rsidRPr="00FE2848">
        <w:rPr>
          <w:sz w:val="28"/>
          <w:szCs w:val="28"/>
        </w:rPr>
        <w:t>Физико-Технический Институт</w:t>
      </w:r>
    </w:p>
    <w:p w:rsidR="00FE2848" w:rsidRPr="00FE2848" w:rsidRDefault="00FE2848" w:rsidP="00FE2848">
      <w:pPr>
        <w:spacing w:line="360" w:lineRule="auto"/>
        <w:jc w:val="center"/>
        <w:rPr>
          <w:b/>
          <w:bCs/>
          <w:sz w:val="28"/>
          <w:szCs w:val="28"/>
        </w:rPr>
      </w:pPr>
    </w:p>
    <w:p w:rsidR="00FE2848" w:rsidRPr="00FE2848" w:rsidRDefault="00750677" w:rsidP="00FE2848">
      <w:pPr>
        <w:spacing w:line="360" w:lineRule="auto"/>
        <w:jc w:val="center"/>
        <w:rPr>
          <w:b/>
          <w:bCs/>
          <w:sz w:val="28"/>
          <w:szCs w:val="28"/>
        </w:rPr>
      </w:pPr>
      <w:r w:rsidRPr="00FE2848">
        <w:rPr>
          <w:b/>
          <w:bCs/>
          <w:sz w:val="28"/>
          <w:szCs w:val="28"/>
        </w:rPr>
        <w:t>Политехникум СарФТИ</w:t>
      </w:r>
      <w:r w:rsidRPr="00FE2848">
        <w:rPr>
          <w:b/>
          <w:bCs/>
          <w:sz w:val="28"/>
          <w:szCs w:val="28"/>
        </w:rPr>
        <w:br/>
      </w:r>
    </w:p>
    <w:p w:rsidR="00750677" w:rsidRPr="00FE2848" w:rsidRDefault="00750677" w:rsidP="00FE2848">
      <w:pPr>
        <w:spacing w:line="360" w:lineRule="auto"/>
        <w:jc w:val="center"/>
        <w:rPr>
          <w:b/>
          <w:bCs/>
          <w:sz w:val="28"/>
          <w:szCs w:val="28"/>
        </w:rPr>
      </w:pPr>
      <w:r w:rsidRPr="00FE2848">
        <w:rPr>
          <w:b/>
          <w:bCs/>
          <w:sz w:val="28"/>
          <w:szCs w:val="28"/>
        </w:rPr>
        <w:t>КУСОВАЯ РАБОТА</w:t>
      </w:r>
    </w:p>
    <w:p w:rsidR="00FE2848" w:rsidRPr="00FE2848" w:rsidRDefault="00FE2848" w:rsidP="00FE2848">
      <w:pPr>
        <w:spacing w:line="360" w:lineRule="auto"/>
        <w:jc w:val="center"/>
        <w:rPr>
          <w:b/>
          <w:bCs/>
          <w:sz w:val="28"/>
          <w:szCs w:val="28"/>
        </w:rPr>
      </w:pPr>
    </w:p>
    <w:p w:rsidR="00750677" w:rsidRPr="00FE2848" w:rsidRDefault="00750677" w:rsidP="00FE2848">
      <w:pPr>
        <w:spacing w:line="360" w:lineRule="auto"/>
        <w:jc w:val="center"/>
        <w:rPr>
          <w:sz w:val="28"/>
          <w:szCs w:val="28"/>
        </w:rPr>
      </w:pPr>
      <w:r w:rsidRPr="00FE2848">
        <w:rPr>
          <w:b/>
          <w:bCs/>
          <w:sz w:val="28"/>
          <w:szCs w:val="28"/>
        </w:rPr>
        <w:t>По специальности</w:t>
      </w:r>
      <w:r w:rsidRPr="00FE2848">
        <w:rPr>
          <w:sz w:val="28"/>
          <w:szCs w:val="28"/>
        </w:rPr>
        <w:t>– «Программное обеспечение»</w:t>
      </w:r>
    </w:p>
    <w:p w:rsidR="00750677" w:rsidRPr="00FE2848" w:rsidRDefault="00750677" w:rsidP="00FE2848">
      <w:pPr>
        <w:spacing w:line="360" w:lineRule="auto"/>
        <w:jc w:val="center"/>
        <w:rPr>
          <w:sz w:val="28"/>
          <w:szCs w:val="28"/>
        </w:rPr>
      </w:pPr>
      <w:r w:rsidRPr="00FE2848">
        <w:rPr>
          <w:b/>
          <w:bCs/>
          <w:sz w:val="28"/>
          <w:szCs w:val="28"/>
        </w:rPr>
        <w:t>Тема:</w:t>
      </w:r>
      <w:r w:rsidRPr="00FE2848">
        <w:rPr>
          <w:sz w:val="28"/>
          <w:szCs w:val="28"/>
        </w:rPr>
        <w:t xml:space="preserve"> Решение транспортной задачи методом потенциалов</w:t>
      </w:r>
      <w:r w:rsidRPr="00FE2848">
        <w:rPr>
          <w:sz w:val="28"/>
          <w:szCs w:val="28"/>
        </w:rPr>
        <w:br/>
      </w:r>
    </w:p>
    <w:p w:rsidR="00FE2848" w:rsidRPr="00FE2848" w:rsidRDefault="00FE2848" w:rsidP="00FE2848">
      <w:pPr>
        <w:spacing w:line="360" w:lineRule="auto"/>
        <w:jc w:val="center"/>
        <w:rPr>
          <w:sz w:val="28"/>
          <w:szCs w:val="28"/>
        </w:rPr>
      </w:pPr>
    </w:p>
    <w:p w:rsidR="00FE2848" w:rsidRPr="00FE2848" w:rsidRDefault="00750677" w:rsidP="00FE2848">
      <w:pPr>
        <w:spacing w:line="360" w:lineRule="auto"/>
        <w:jc w:val="right"/>
        <w:rPr>
          <w:sz w:val="28"/>
          <w:szCs w:val="28"/>
          <w:u w:val="single"/>
        </w:rPr>
      </w:pPr>
      <w:r w:rsidRPr="00FE2848">
        <w:rPr>
          <w:sz w:val="28"/>
          <w:szCs w:val="28"/>
        </w:rPr>
        <w:t>Студент</w:t>
      </w:r>
      <w:r w:rsidRPr="00FE2848">
        <w:rPr>
          <w:sz w:val="28"/>
          <w:szCs w:val="28"/>
          <w:u w:val="single"/>
        </w:rPr>
        <w:t xml:space="preserve">: </w:t>
      </w:r>
    </w:p>
    <w:p w:rsidR="00FE2848" w:rsidRPr="00FE2848" w:rsidRDefault="00750677" w:rsidP="00FE2848">
      <w:pPr>
        <w:spacing w:line="360" w:lineRule="auto"/>
        <w:jc w:val="right"/>
        <w:rPr>
          <w:sz w:val="28"/>
          <w:szCs w:val="28"/>
          <w:u w:val="single"/>
        </w:rPr>
      </w:pPr>
      <w:r w:rsidRPr="00FE2848">
        <w:rPr>
          <w:sz w:val="28"/>
          <w:szCs w:val="28"/>
        </w:rPr>
        <w:t>Группа:</w:t>
      </w:r>
      <w:r w:rsidRPr="00FE2848">
        <w:rPr>
          <w:sz w:val="28"/>
          <w:szCs w:val="28"/>
          <w:u w:val="single"/>
        </w:rPr>
        <w:t xml:space="preserve"> </w:t>
      </w:r>
    </w:p>
    <w:p w:rsidR="00FE2848" w:rsidRPr="00FE2848" w:rsidRDefault="00750677" w:rsidP="00FE2848">
      <w:pPr>
        <w:spacing w:line="360" w:lineRule="auto"/>
        <w:jc w:val="right"/>
        <w:rPr>
          <w:sz w:val="28"/>
          <w:szCs w:val="28"/>
          <w:u w:val="single"/>
        </w:rPr>
      </w:pPr>
      <w:r w:rsidRPr="00FE2848">
        <w:rPr>
          <w:sz w:val="28"/>
          <w:szCs w:val="28"/>
        </w:rPr>
        <w:t>Преподаватель:</w:t>
      </w:r>
      <w:r w:rsidRPr="00FE2848">
        <w:rPr>
          <w:sz w:val="28"/>
          <w:szCs w:val="28"/>
          <w:u w:val="single"/>
        </w:rPr>
        <w:t xml:space="preserve"> </w:t>
      </w:r>
    </w:p>
    <w:p w:rsidR="00FE2848" w:rsidRPr="00FE2848" w:rsidRDefault="00750677" w:rsidP="00FE2848">
      <w:pPr>
        <w:spacing w:line="360" w:lineRule="auto"/>
        <w:jc w:val="right"/>
        <w:rPr>
          <w:sz w:val="28"/>
          <w:szCs w:val="28"/>
          <w:u w:val="single"/>
        </w:rPr>
      </w:pPr>
      <w:r w:rsidRPr="00FE2848">
        <w:rPr>
          <w:sz w:val="28"/>
          <w:szCs w:val="28"/>
        </w:rPr>
        <w:t>Дата:</w:t>
      </w:r>
      <w:r w:rsidRPr="00FE2848">
        <w:rPr>
          <w:sz w:val="28"/>
          <w:szCs w:val="28"/>
          <w:u w:val="single"/>
        </w:rPr>
        <w:t xml:space="preserve"> 05 Мая</w:t>
      </w:r>
    </w:p>
    <w:p w:rsidR="00750677" w:rsidRPr="00FE2848" w:rsidRDefault="00750677" w:rsidP="00FE2848">
      <w:pPr>
        <w:spacing w:line="360" w:lineRule="auto"/>
        <w:jc w:val="right"/>
        <w:rPr>
          <w:sz w:val="28"/>
          <w:szCs w:val="28"/>
          <w:u w:val="single"/>
        </w:rPr>
      </w:pPr>
      <w:r w:rsidRPr="00FE2848">
        <w:rPr>
          <w:sz w:val="28"/>
          <w:szCs w:val="28"/>
        </w:rPr>
        <w:t>Оценка:</w:t>
      </w:r>
      <w:r w:rsidRPr="00FE2848">
        <w:rPr>
          <w:sz w:val="28"/>
          <w:szCs w:val="28"/>
          <w:u w:val="single"/>
        </w:rPr>
        <w:t>…</w:t>
      </w:r>
    </w:p>
    <w:p w:rsidR="00FE2848" w:rsidRPr="00FE2848" w:rsidRDefault="00FE2848" w:rsidP="00FE2848">
      <w:pPr>
        <w:spacing w:line="360" w:lineRule="auto"/>
        <w:jc w:val="center"/>
        <w:rPr>
          <w:sz w:val="28"/>
          <w:szCs w:val="28"/>
        </w:rPr>
      </w:pPr>
    </w:p>
    <w:p w:rsidR="00FE2848" w:rsidRPr="00FE2848" w:rsidRDefault="00FE2848" w:rsidP="00FE2848">
      <w:pPr>
        <w:spacing w:line="360" w:lineRule="auto"/>
        <w:jc w:val="center"/>
        <w:rPr>
          <w:sz w:val="28"/>
          <w:szCs w:val="28"/>
        </w:rPr>
      </w:pPr>
    </w:p>
    <w:p w:rsidR="00FE2848" w:rsidRPr="00FE2848" w:rsidRDefault="00FE2848" w:rsidP="00FE2848">
      <w:pPr>
        <w:spacing w:line="360" w:lineRule="auto"/>
        <w:jc w:val="center"/>
        <w:rPr>
          <w:sz w:val="28"/>
          <w:szCs w:val="28"/>
        </w:rPr>
      </w:pPr>
    </w:p>
    <w:p w:rsidR="00FE2848" w:rsidRPr="00FE2848" w:rsidRDefault="00FE2848" w:rsidP="00FE2848">
      <w:pPr>
        <w:spacing w:line="360" w:lineRule="auto"/>
        <w:jc w:val="center"/>
        <w:rPr>
          <w:sz w:val="28"/>
          <w:szCs w:val="28"/>
        </w:rPr>
      </w:pPr>
    </w:p>
    <w:p w:rsidR="00FE2848" w:rsidRPr="00FE2848" w:rsidRDefault="00FE2848" w:rsidP="00FE2848">
      <w:pPr>
        <w:spacing w:line="360" w:lineRule="auto"/>
        <w:jc w:val="center"/>
        <w:rPr>
          <w:sz w:val="28"/>
          <w:szCs w:val="28"/>
        </w:rPr>
      </w:pPr>
    </w:p>
    <w:p w:rsidR="00FE2848" w:rsidRPr="00FE2848" w:rsidRDefault="00FE2848" w:rsidP="00FE2848">
      <w:pPr>
        <w:spacing w:line="360" w:lineRule="auto"/>
        <w:jc w:val="center"/>
        <w:rPr>
          <w:sz w:val="28"/>
          <w:szCs w:val="28"/>
        </w:rPr>
      </w:pPr>
    </w:p>
    <w:p w:rsidR="00FE2848" w:rsidRPr="00FE2848" w:rsidRDefault="00FE2848" w:rsidP="00FE2848">
      <w:pPr>
        <w:spacing w:line="360" w:lineRule="auto"/>
        <w:jc w:val="center"/>
        <w:rPr>
          <w:sz w:val="28"/>
          <w:szCs w:val="28"/>
        </w:rPr>
      </w:pPr>
    </w:p>
    <w:p w:rsidR="00FE2848" w:rsidRPr="00FE2848" w:rsidRDefault="00FE2848" w:rsidP="00FE2848">
      <w:pPr>
        <w:spacing w:line="360" w:lineRule="auto"/>
        <w:jc w:val="center"/>
        <w:rPr>
          <w:sz w:val="28"/>
          <w:szCs w:val="28"/>
        </w:rPr>
      </w:pPr>
    </w:p>
    <w:p w:rsidR="00FE2848" w:rsidRPr="00FE2848" w:rsidRDefault="00FE2848" w:rsidP="00FE2848">
      <w:pPr>
        <w:spacing w:line="360" w:lineRule="auto"/>
        <w:jc w:val="center"/>
        <w:rPr>
          <w:sz w:val="28"/>
          <w:szCs w:val="28"/>
        </w:rPr>
      </w:pPr>
    </w:p>
    <w:p w:rsidR="00FE2848" w:rsidRPr="00FE2848" w:rsidRDefault="00FE2848" w:rsidP="00FE2848">
      <w:pPr>
        <w:spacing w:line="360" w:lineRule="auto"/>
        <w:jc w:val="center"/>
        <w:rPr>
          <w:sz w:val="28"/>
          <w:szCs w:val="28"/>
        </w:rPr>
      </w:pPr>
    </w:p>
    <w:p w:rsidR="00FE2848" w:rsidRPr="00FE2848" w:rsidRDefault="00FE2848" w:rsidP="00FE2848">
      <w:pPr>
        <w:spacing w:line="360" w:lineRule="auto"/>
        <w:jc w:val="center"/>
        <w:rPr>
          <w:sz w:val="28"/>
          <w:szCs w:val="28"/>
        </w:rPr>
      </w:pPr>
    </w:p>
    <w:p w:rsidR="00750677" w:rsidRPr="00FE2848" w:rsidRDefault="00750677" w:rsidP="00FE2848">
      <w:pPr>
        <w:spacing w:line="360" w:lineRule="auto"/>
        <w:jc w:val="center"/>
        <w:rPr>
          <w:sz w:val="28"/>
          <w:szCs w:val="28"/>
        </w:rPr>
      </w:pPr>
      <w:r w:rsidRPr="00FE2848">
        <w:rPr>
          <w:sz w:val="28"/>
          <w:szCs w:val="28"/>
        </w:rPr>
        <w:t>г. Саров</w:t>
      </w:r>
    </w:p>
    <w:p w:rsidR="00750677" w:rsidRPr="00FE2848" w:rsidRDefault="00750677" w:rsidP="00FE2848">
      <w:pPr>
        <w:spacing w:line="360" w:lineRule="auto"/>
        <w:jc w:val="center"/>
        <w:rPr>
          <w:sz w:val="28"/>
          <w:szCs w:val="28"/>
        </w:rPr>
      </w:pPr>
      <w:r w:rsidRPr="00FE2848">
        <w:rPr>
          <w:sz w:val="28"/>
          <w:szCs w:val="28"/>
        </w:rPr>
        <w:t>2005 г.</w:t>
      </w:r>
    </w:p>
    <w:p w:rsidR="00550A2C" w:rsidRPr="00FE2848" w:rsidRDefault="00750677" w:rsidP="00FE2848">
      <w:pPr>
        <w:spacing w:line="360" w:lineRule="auto"/>
        <w:jc w:val="center"/>
        <w:rPr>
          <w:sz w:val="28"/>
          <w:szCs w:val="28"/>
          <w:lang w:val="en-US"/>
        </w:rPr>
      </w:pPr>
      <w:r w:rsidRPr="00FE2848">
        <w:rPr>
          <w:sz w:val="28"/>
          <w:szCs w:val="28"/>
        </w:rPr>
        <w:br w:type="page"/>
      </w:r>
      <w:r w:rsidR="0052403C" w:rsidRPr="00FE2848">
        <w:rPr>
          <w:sz w:val="28"/>
          <w:szCs w:val="28"/>
        </w:rPr>
        <w:t>Содержание</w:t>
      </w:r>
    </w:p>
    <w:p w:rsidR="00FE2848" w:rsidRPr="00FE2848" w:rsidRDefault="00FE2848" w:rsidP="00FE2848">
      <w:pPr>
        <w:spacing w:line="360" w:lineRule="auto"/>
        <w:jc w:val="center"/>
        <w:rPr>
          <w:b/>
          <w:sz w:val="28"/>
          <w:szCs w:val="28"/>
          <w:lang w:val="en-US"/>
        </w:rPr>
      </w:pPr>
    </w:p>
    <w:p w:rsidR="001B524D" w:rsidRPr="00FE2848" w:rsidRDefault="001B524D" w:rsidP="00FE2848">
      <w:pPr>
        <w:pStyle w:val="11"/>
        <w:tabs>
          <w:tab w:val="right" w:leader="dot" w:pos="9356"/>
        </w:tabs>
        <w:spacing w:before="0" w:after="0" w:line="360" w:lineRule="auto"/>
        <w:jc w:val="both"/>
        <w:rPr>
          <w:b w:val="0"/>
          <w:bCs w:val="0"/>
          <w:caps w:val="0"/>
          <w:noProof/>
          <w:sz w:val="28"/>
          <w:szCs w:val="28"/>
        </w:rPr>
      </w:pPr>
      <w:r w:rsidRPr="00E46E9F">
        <w:rPr>
          <w:rStyle w:val="af2"/>
          <w:noProof/>
          <w:sz w:val="28"/>
          <w:szCs w:val="28"/>
        </w:rPr>
        <w:t>Введение</w:t>
      </w:r>
      <w:r w:rsidRPr="00FE2848">
        <w:rPr>
          <w:noProof/>
          <w:webHidden/>
          <w:sz w:val="28"/>
          <w:szCs w:val="28"/>
        </w:rPr>
        <w:tab/>
        <w:t>3</w:t>
      </w:r>
    </w:p>
    <w:p w:rsidR="001B524D" w:rsidRPr="00FE2848" w:rsidRDefault="001B524D" w:rsidP="00FE2848">
      <w:pPr>
        <w:pStyle w:val="11"/>
        <w:tabs>
          <w:tab w:val="right" w:leader="dot" w:pos="9356"/>
        </w:tabs>
        <w:spacing w:before="0" w:after="0" w:line="360" w:lineRule="auto"/>
        <w:jc w:val="both"/>
        <w:rPr>
          <w:b w:val="0"/>
          <w:bCs w:val="0"/>
          <w:caps w:val="0"/>
          <w:noProof/>
          <w:sz w:val="28"/>
          <w:szCs w:val="28"/>
        </w:rPr>
      </w:pPr>
      <w:r w:rsidRPr="00E46E9F">
        <w:rPr>
          <w:rStyle w:val="af2"/>
          <w:noProof/>
          <w:sz w:val="28"/>
          <w:szCs w:val="28"/>
        </w:rPr>
        <w:t>1. Транспортная задача</w:t>
      </w:r>
      <w:r w:rsidRPr="00FE2848">
        <w:rPr>
          <w:noProof/>
          <w:webHidden/>
          <w:sz w:val="28"/>
          <w:szCs w:val="28"/>
        </w:rPr>
        <w:tab/>
        <w:t>4</w:t>
      </w:r>
    </w:p>
    <w:p w:rsidR="001B524D" w:rsidRPr="00FE2848" w:rsidRDefault="001B524D" w:rsidP="00FE2848">
      <w:pPr>
        <w:pStyle w:val="25"/>
        <w:tabs>
          <w:tab w:val="right" w:leader="dot" w:pos="9356"/>
        </w:tabs>
        <w:spacing w:line="360" w:lineRule="auto"/>
        <w:ind w:left="0"/>
        <w:jc w:val="both"/>
        <w:rPr>
          <w:smallCaps w:val="0"/>
          <w:noProof/>
          <w:sz w:val="28"/>
          <w:szCs w:val="28"/>
        </w:rPr>
      </w:pPr>
      <w:r w:rsidRPr="00E46E9F">
        <w:rPr>
          <w:rStyle w:val="af2"/>
          <w:noProof/>
          <w:sz w:val="28"/>
          <w:szCs w:val="28"/>
        </w:rPr>
        <w:t>1.1 Составление опорного плана</w:t>
      </w:r>
      <w:r w:rsidRPr="00FE2848">
        <w:rPr>
          <w:noProof/>
          <w:webHidden/>
          <w:sz w:val="28"/>
          <w:szCs w:val="28"/>
        </w:rPr>
        <w:tab/>
        <w:t>7</w:t>
      </w:r>
    </w:p>
    <w:p w:rsidR="001B524D" w:rsidRPr="00FE2848" w:rsidRDefault="001B524D" w:rsidP="00FE2848">
      <w:pPr>
        <w:pStyle w:val="25"/>
        <w:tabs>
          <w:tab w:val="right" w:leader="dot" w:pos="9356"/>
        </w:tabs>
        <w:spacing w:line="360" w:lineRule="auto"/>
        <w:ind w:left="0"/>
        <w:jc w:val="both"/>
        <w:rPr>
          <w:smallCaps w:val="0"/>
          <w:noProof/>
          <w:sz w:val="28"/>
          <w:szCs w:val="28"/>
        </w:rPr>
      </w:pPr>
      <w:r w:rsidRPr="00E46E9F">
        <w:rPr>
          <w:rStyle w:val="af2"/>
          <w:noProof/>
          <w:sz w:val="28"/>
          <w:szCs w:val="28"/>
        </w:rPr>
        <w:t>1.2 Метод потенциалов</w:t>
      </w:r>
      <w:r w:rsidRPr="00FE2848">
        <w:rPr>
          <w:noProof/>
          <w:webHidden/>
          <w:sz w:val="28"/>
          <w:szCs w:val="28"/>
        </w:rPr>
        <w:tab/>
        <w:t>9</w:t>
      </w:r>
    </w:p>
    <w:p w:rsidR="001B524D" w:rsidRPr="00FE2848" w:rsidRDefault="001B524D" w:rsidP="00FE2848">
      <w:pPr>
        <w:pStyle w:val="11"/>
        <w:tabs>
          <w:tab w:val="right" w:leader="dot" w:pos="9356"/>
        </w:tabs>
        <w:spacing w:before="0" w:after="0" w:line="360" w:lineRule="auto"/>
        <w:jc w:val="both"/>
        <w:rPr>
          <w:b w:val="0"/>
          <w:bCs w:val="0"/>
          <w:caps w:val="0"/>
          <w:noProof/>
          <w:sz w:val="28"/>
          <w:szCs w:val="28"/>
        </w:rPr>
      </w:pPr>
      <w:r w:rsidRPr="00E46E9F">
        <w:rPr>
          <w:rStyle w:val="af2"/>
          <w:noProof/>
          <w:sz w:val="28"/>
          <w:szCs w:val="28"/>
        </w:rPr>
        <w:t>2. Практическая часть</w:t>
      </w:r>
      <w:r w:rsidRPr="00FE2848">
        <w:rPr>
          <w:noProof/>
          <w:webHidden/>
          <w:sz w:val="28"/>
          <w:szCs w:val="28"/>
        </w:rPr>
        <w:tab/>
        <w:t>16</w:t>
      </w:r>
    </w:p>
    <w:p w:rsidR="001B524D" w:rsidRPr="00FE2848" w:rsidRDefault="001B524D" w:rsidP="00FE2848">
      <w:pPr>
        <w:pStyle w:val="25"/>
        <w:tabs>
          <w:tab w:val="right" w:leader="dot" w:pos="9356"/>
        </w:tabs>
        <w:spacing w:line="360" w:lineRule="auto"/>
        <w:ind w:left="0"/>
        <w:jc w:val="both"/>
        <w:rPr>
          <w:smallCaps w:val="0"/>
          <w:noProof/>
          <w:sz w:val="28"/>
          <w:szCs w:val="28"/>
        </w:rPr>
      </w:pPr>
      <w:r w:rsidRPr="00E46E9F">
        <w:rPr>
          <w:rStyle w:val="af2"/>
          <w:noProof/>
          <w:sz w:val="28"/>
          <w:szCs w:val="28"/>
        </w:rPr>
        <w:t>2.1 Обоснование выбора языка программирования</w:t>
      </w:r>
      <w:r w:rsidRPr="00FE2848">
        <w:rPr>
          <w:noProof/>
          <w:webHidden/>
          <w:sz w:val="28"/>
          <w:szCs w:val="28"/>
        </w:rPr>
        <w:tab/>
        <w:t>16</w:t>
      </w:r>
    </w:p>
    <w:p w:rsidR="001B524D" w:rsidRPr="00FE2848" w:rsidRDefault="001B524D" w:rsidP="00FE2848">
      <w:pPr>
        <w:pStyle w:val="25"/>
        <w:tabs>
          <w:tab w:val="right" w:leader="dot" w:pos="9356"/>
        </w:tabs>
        <w:spacing w:line="360" w:lineRule="auto"/>
        <w:ind w:left="0"/>
        <w:jc w:val="both"/>
        <w:rPr>
          <w:smallCaps w:val="0"/>
          <w:noProof/>
          <w:sz w:val="28"/>
          <w:szCs w:val="28"/>
        </w:rPr>
      </w:pPr>
      <w:r w:rsidRPr="00E46E9F">
        <w:rPr>
          <w:rStyle w:val="af2"/>
          <w:noProof/>
          <w:sz w:val="28"/>
          <w:szCs w:val="28"/>
        </w:rPr>
        <w:t>2.2 Разработка</w:t>
      </w:r>
      <w:r w:rsidRPr="00FE2848">
        <w:rPr>
          <w:noProof/>
          <w:webHidden/>
          <w:sz w:val="28"/>
          <w:szCs w:val="28"/>
        </w:rPr>
        <w:tab/>
        <w:t>16</w:t>
      </w:r>
    </w:p>
    <w:p w:rsidR="001B524D" w:rsidRPr="00FE2848" w:rsidRDefault="001B524D" w:rsidP="00FE2848">
      <w:pPr>
        <w:pStyle w:val="25"/>
        <w:tabs>
          <w:tab w:val="right" w:leader="dot" w:pos="9356"/>
        </w:tabs>
        <w:spacing w:line="360" w:lineRule="auto"/>
        <w:ind w:left="0"/>
        <w:jc w:val="both"/>
        <w:rPr>
          <w:smallCaps w:val="0"/>
          <w:noProof/>
          <w:sz w:val="28"/>
          <w:szCs w:val="28"/>
        </w:rPr>
      </w:pPr>
      <w:r w:rsidRPr="00E46E9F">
        <w:rPr>
          <w:rStyle w:val="af2"/>
          <w:noProof/>
          <w:sz w:val="28"/>
          <w:szCs w:val="28"/>
        </w:rPr>
        <w:t>2.3 Руководство пользователей</w:t>
      </w:r>
      <w:r w:rsidRPr="00FE2848">
        <w:rPr>
          <w:noProof/>
          <w:webHidden/>
          <w:sz w:val="28"/>
          <w:szCs w:val="28"/>
        </w:rPr>
        <w:tab/>
        <w:t>16</w:t>
      </w:r>
    </w:p>
    <w:p w:rsidR="001B524D" w:rsidRPr="00FE2848" w:rsidRDefault="001B524D" w:rsidP="00FE2848">
      <w:pPr>
        <w:pStyle w:val="11"/>
        <w:tabs>
          <w:tab w:val="right" w:leader="dot" w:pos="9356"/>
        </w:tabs>
        <w:spacing w:before="0" w:after="0" w:line="360" w:lineRule="auto"/>
        <w:jc w:val="both"/>
        <w:rPr>
          <w:b w:val="0"/>
          <w:bCs w:val="0"/>
          <w:caps w:val="0"/>
          <w:noProof/>
          <w:sz w:val="28"/>
          <w:szCs w:val="28"/>
        </w:rPr>
      </w:pPr>
      <w:r w:rsidRPr="00E46E9F">
        <w:rPr>
          <w:rStyle w:val="af2"/>
          <w:noProof/>
          <w:sz w:val="28"/>
          <w:szCs w:val="28"/>
        </w:rPr>
        <w:t>Заключение</w:t>
      </w:r>
      <w:r w:rsidRPr="00FE2848">
        <w:rPr>
          <w:noProof/>
          <w:webHidden/>
          <w:sz w:val="28"/>
          <w:szCs w:val="28"/>
        </w:rPr>
        <w:tab/>
        <w:t>18</w:t>
      </w:r>
    </w:p>
    <w:p w:rsidR="001B524D" w:rsidRPr="00FE2848" w:rsidRDefault="001B524D" w:rsidP="00FE2848">
      <w:pPr>
        <w:pStyle w:val="11"/>
        <w:tabs>
          <w:tab w:val="right" w:leader="dot" w:pos="9356"/>
        </w:tabs>
        <w:spacing w:before="0" w:after="0" w:line="360" w:lineRule="auto"/>
        <w:jc w:val="both"/>
        <w:rPr>
          <w:b w:val="0"/>
          <w:bCs w:val="0"/>
          <w:caps w:val="0"/>
          <w:noProof/>
          <w:sz w:val="28"/>
          <w:szCs w:val="28"/>
        </w:rPr>
      </w:pPr>
      <w:r w:rsidRPr="00E46E9F">
        <w:rPr>
          <w:rStyle w:val="af2"/>
          <w:noProof/>
          <w:sz w:val="28"/>
          <w:szCs w:val="28"/>
        </w:rPr>
        <w:t>Литература</w:t>
      </w:r>
      <w:r w:rsidRPr="00FE2848">
        <w:rPr>
          <w:noProof/>
          <w:webHidden/>
          <w:sz w:val="28"/>
          <w:szCs w:val="28"/>
        </w:rPr>
        <w:tab/>
        <w:t>19</w:t>
      </w:r>
    </w:p>
    <w:p w:rsidR="00D336AA" w:rsidRPr="00FE2848" w:rsidRDefault="00D336AA" w:rsidP="00FE2848">
      <w:pPr>
        <w:spacing w:line="360" w:lineRule="auto"/>
        <w:jc w:val="center"/>
        <w:rPr>
          <w:sz w:val="28"/>
          <w:szCs w:val="28"/>
        </w:rPr>
      </w:pPr>
      <w:r w:rsidRPr="00FE2848">
        <w:rPr>
          <w:sz w:val="28"/>
          <w:szCs w:val="28"/>
        </w:rPr>
        <w:br w:type="page"/>
      </w:r>
      <w:bookmarkStart w:id="0" w:name="_Toc103503468"/>
      <w:r w:rsidRPr="00FE2848">
        <w:rPr>
          <w:sz w:val="28"/>
          <w:szCs w:val="28"/>
        </w:rPr>
        <w:t>Введение</w:t>
      </w:r>
      <w:bookmarkEnd w:id="0"/>
    </w:p>
    <w:p w:rsidR="00FE2848" w:rsidRPr="00FE2848" w:rsidRDefault="00FE2848" w:rsidP="00FE2848">
      <w:pPr>
        <w:spacing w:line="360" w:lineRule="auto"/>
        <w:jc w:val="center"/>
        <w:rPr>
          <w:sz w:val="28"/>
          <w:szCs w:val="28"/>
        </w:rPr>
      </w:pPr>
    </w:p>
    <w:p w:rsidR="00C75D93" w:rsidRPr="00FE2848" w:rsidRDefault="00C75D93" w:rsidP="00FE2848">
      <w:pPr>
        <w:spacing w:line="360" w:lineRule="auto"/>
        <w:ind w:firstLine="709"/>
        <w:jc w:val="both"/>
        <w:rPr>
          <w:sz w:val="28"/>
          <w:szCs w:val="28"/>
        </w:rPr>
      </w:pPr>
      <w:r w:rsidRPr="00FE2848">
        <w:rPr>
          <w:sz w:val="28"/>
          <w:szCs w:val="28"/>
        </w:rPr>
        <w:t>Данный курсовой проект представляет собой программу для решения транспортной задачи методом потенциалов. Программа предоставляет пользователю возможность пошагового нахождения оптимального решения. Все промежуточные результаты выводятся на экран, пользователь может следить за ходом решения.</w:t>
      </w:r>
    </w:p>
    <w:p w:rsidR="00C75D93" w:rsidRPr="00FE2848" w:rsidRDefault="00C75D93" w:rsidP="00FE2848">
      <w:pPr>
        <w:spacing w:line="360" w:lineRule="auto"/>
        <w:ind w:firstLine="709"/>
        <w:jc w:val="both"/>
        <w:rPr>
          <w:sz w:val="28"/>
          <w:szCs w:val="28"/>
        </w:rPr>
      </w:pPr>
      <w:r w:rsidRPr="00FE2848">
        <w:rPr>
          <w:sz w:val="28"/>
          <w:szCs w:val="28"/>
        </w:rPr>
        <w:t>Транспортная задача заключается в нахождении такого плана поставок, при котором его цена минимальна.</w:t>
      </w:r>
    </w:p>
    <w:p w:rsidR="00C75D93" w:rsidRPr="00FE2848" w:rsidRDefault="00C75D93" w:rsidP="00FE2848">
      <w:pPr>
        <w:spacing w:line="360" w:lineRule="auto"/>
        <w:ind w:firstLine="709"/>
        <w:jc w:val="both"/>
        <w:rPr>
          <w:sz w:val="28"/>
          <w:szCs w:val="28"/>
        </w:rPr>
      </w:pPr>
      <w:r w:rsidRPr="00FE2848">
        <w:rPr>
          <w:sz w:val="28"/>
          <w:szCs w:val="28"/>
        </w:rPr>
        <w:t>Условия задачи задаются в виде таблицы:</w:t>
      </w:r>
    </w:p>
    <w:tbl>
      <w:tblPr>
        <w:tblW w:w="91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52"/>
        <w:gridCol w:w="1544"/>
        <w:gridCol w:w="1493"/>
        <w:gridCol w:w="1424"/>
        <w:gridCol w:w="1440"/>
        <w:gridCol w:w="1527"/>
      </w:tblGrid>
      <w:tr w:rsidR="00C75D93" w:rsidRPr="00FE2848">
        <w:trPr>
          <w:cantSplit/>
          <w:trHeight w:val="521"/>
          <w:jc w:val="center"/>
        </w:trPr>
        <w:tc>
          <w:tcPr>
            <w:tcW w:w="1752" w:type="dxa"/>
            <w:vMerge w:val="restart"/>
          </w:tcPr>
          <w:p w:rsidR="00C75D93" w:rsidRPr="00FE2848" w:rsidRDefault="00C75D93" w:rsidP="00FE2848">
            <w:pPr>
              <w:rPr>
                <w:sz w:val="20"/>
                <w:szCs w:val="20"/>
              </w:rPr>
            </w:pPr>
            <w:r w:rsidRPr="00FE2848">
              <w:rPr>
                <w:sz w:val="20"/>
                <w:szCs w:val="20"/>
              </w:rPr>
              <w:t>поставщик</w:t>
            </w:r>
          </w:p>
        </w:tc>
        <w:tc>
          <w:tcPr>
            <w:tcW w:w="5901" w:type="dxa"/>
            <w:gridSpan w:val="4"/>
          </w:tcPr>
          <w:p w:rsidR="00C75D93" w:rsidRPr="00FE2848" w:rsidRDefault="00C75D93" w:rsidP="00FE2848">
            <w:pPr>
              <w:rPr>
                <w:sz w:val="20"/>
                <w:szCs w:val="20"/>
              </w:rPr>
            </w:pPr>
            <w:r w:rsidRPr="00FE2848">
              <w:rPr>
                <w:sz w:val="20"/>
                <w:szCs w:val="20"/>
              </w:rPr>
              <w:t>потребитель</w:t>
            </w:r>
          </w:p>
        </w:tc>
        <w:tc>
          <w:tcPr>
            <w:tcW w:w="1527" w:type="dxa"/>
            <w:vMerge w:val="restart"/>
          </w:tcPr>
          <w:p w:rsidR="00C75D93" w:rsidRPr="00FE2848" w:rsidRDefault="00C75D93" w:rsidP="00FE2848">
            <w:pPr>
              <w:rPr>
                <w:sz w:val="20"/>
                <w:szCs w:val="20"/>
              </w:rPr>
            </w:pPr>
            <w:r w:rsidRPr="00FE2848">
              <w:rPr>
                <w:sz w:val="20"/>
                <w:szCs w:val="20"/>
              </w:rPr>
              <w:t>Запас груза</w:t>
            </w:r>
          </w:p>
        </w:tc>
      </w:tr>
      <w:tr w:rsidR="00C75D93" w:rsidRPr="00FE2848">
        <w:trPr>
          <w:cantSplit/>
          <w:trHeight w:val="545"/>
          <w:jc w:val="center"/>
        </w:trPr>
        <w:tc>
          <w:tcPr>
            <w:tcW w:w="1752" w:type="dxa"/>
            <w:vMerge/>
          </w:tcPr>
          <w:p w:rsidR="00C75D93" w:rsidRPr="00FE2848" w:rsidRDefault="00C75D93" w:rsidP="00FE2848">
            <w:pPr>
              <w:rPr>
                <w:sz w:val="20"/>
                <w:szCs w:val="20"/>
              </w:rPr>
            </w:pPr>
          </w:p>
        </w:tc>
        <w:tc>
          <w:tcPr>
            <w:tcW w:w="1544" w:type="dxa"/>
          </w:tcPr>
          <w:p w:rsidR="00C75D93" w:rsidRPr="00FE2848" w:rsidRDefault="00C75D93" w:rsidP="00FE2848">
            <w:pPr>
              <w:rPr>
                <w:sz w:val="20"/>
                <w:szCs w:val="20"/>
              </w:rPr>
            </w:pPr>
            <w:r w:rsidRPr="00FE2848">
              <w:rPr>
                <w:sz w:val="20"/>
                <w:szCs w:val="20"/>
              </w:rPr>
              <w:t>В1</w:t>
            </w:r>
          </w:p>
        </w:tc>
        <w:tc>
          <w:tcPr>
            <w:tcW w:w="1493" w:type="dxa"/>
          </w:tcPr>
          <w:p w:rsidR="00C75D93" w:rsidRPr="00FE2848" w:rsidRDefault="00C75D93" w:rsidP="00FE2848">
            <w:pPr>
              <w:rPr>
                <w:sz w:val="20"/>
                <w:szCs w:val="20"/>
              </w:rPr>
            </w:pPr>
            <w:r w:rsidRPr="00FE2848">
              <w:rPr>
                <w:sz w:val="20"/>
                <w:szCs w:val="20"/>
              </w:rPr>
              <w:t>В2</w:t>
            </w:r>
          </w:p>
        </w:tc>
        <w:tc>
          <w:tcPr>
            <w:tcW w:w="1424" w:type="dxa"/>
          </w:tcPr>
          <w:p w:rsidR="00C75D93" w:rsidRPr="00FE2848" w:rsidRDefault="00C75D93" w:rsidP="00FE2848">
            <w:pPr>
              <w:rPr>
                <w:sz w:val="20"/>
                <w:szCs w:val="20"/>
              </w:rPr>
            </w:pPr>
            <w:r w:rsidRPr="00FE2848">
              <w:rPr>
                <w:sz w:val="20"/>
                <w:szCs w:val="20"/>
              </w:rPr>
              <w:t>…</w:t>
            </w:r>
          </w:p>
        </w:tc>
        <w:tc>
          <w:tcPr>
            <w:tcW w:w="1440" w:type="dxa"/>
          </w:tcPr>
          <w:p w:rsidR="00C75D93" w:rsidRPr="00FE2848" w:rsidRDefault="00C75D93" w:rsidP="00FE2848">
            <w:pPr>
              <w:rPr>
                <w:sz w:val="20"/>
                <w:szCs w:val="20"/>
              </w:rPr>
            </w:pPr>
            <w:r w:rsidRPr="00FE2848">
              <w:rPr>
                <w:sz w:val="20"/>
                <w:szCs w:val="20"/>
              </w:rPr>
              <w:t>Вn</w:t>
            </w:r>
          </w:p>
        </w:tc>
        <w:tc>
          <w:tcPr>
            <w:tcW w:w="1527" w:type="dxa"/>
            <w:vMerge/>
          </w:tcPr>
          <w:p w:rsidR="00C75D93" w:rsidRPr="00FE2848" w:rsidRDefault="00C75D93" w:rsidP="00FE2848">
            <w:pPr>
              <w:rPr>
                <w:sz w:val="20"/>
                <w:szCs w:val="20"/>
              </w:rPr>
            </w:pPr>
          </w:p>
        </w:tc>
      </w:tr>
      <w:tr w:rsidR="00C75D93" w:rsidRPr="00FE2848">
        <w:trPr>
          <w:trHeight w:val="705"/>
          <w:jc w:val="center"/>
        </w:trPr>
        <w:tc>
          <w:tcPr>
            <w:tcW w:w="1752" w:type="dxa"/>
          </w:tcPr>
          <w:p w:rsidR="00C75D93" w:rsidRPr="00FE2848" w:rsidRDefault="00C75D93" w:rsidP="00FE2848">
            <w:pPr>
              <w:rPr>
                <w:sz w:val="20"/>
                <w:szCs w:val="20"/>
              </w:rPr>
            </w:pPr>
            <w:r w:rsidRPr="00FE2848">
              <w:rPr>
                <w:sz w:val="20"/>
                <w:szCs w:val="20"/>
              </w:rPr>
              <w:t>А1</w:t>
            </w:r>
          </w:p>
        </w:tc>
        <w:tc>
          <w:tcPr>
            <w:tcW w:w="1544" w:type="dxa"/>
          </w:tcPr>
          <w:p w:rsidR="00C75D93" w:rsidRPr="00FE2848" w:rsidRDefault="00FE2848" w:rsidP="00FE2848">
            <w:pPr>
              <w:rPr>
                <w:sz w:val="20"/>
                <w:szCs w:val="20"/>
              </w:rPr>
            </w:pPr>
            <w:r>
              <w:rPr>
                <w:sz w:val="20"/>
                <w:szCs w:val="20"/>
              </w:rPr>
              <w:t xml:space="preserve">  </w:t>
            </w:r>
            <w:r w:rsidR="00C75D93" w:rsidRPr="00FE2848">
              <w:rPr>
                <w:sz w:val="20"/>
                <w:szCs w:val="20"/>
              </w:rPr>
              <w:t xml:space="preserve"> C11</w:t>
            </w:r>
          </w:p>
          <w:p w:rsidR="00C75D93" w:rsidRPr="00FE2848" w:rsidRDefault="00C75D93" w:rsidP="00FE2848">
            <w:pPr>
              <w:rPr>
                <w:sz w:val="20"/>
                <w:szCs w:val="20"/>
              </w:rPr>
            </w:pPr>
            <w:r w:rsidRPr="00FE2848">
              <w:rPr>
                <w:sz w:val="20"/>
                <w:szCs w:val="20"/>
              </w:rPr>
              <w:t>X11</w:t>
            </w:r>
          </w:p>
        </w:tc>
        <w:tc>
          <w:tcPr>
            <w:tcW w:w="1493" w:type="dxa"/>
          </w:tcPr>
          <w:p w:rsidR="00C75D93" w:rsidRPr="00FE2848" w:rsidRDefault="00FE2848" w:rsidP="00FE2848">
            <w:pPr>
              <w:rPr>
                <w:sz w:val="20"/>
                <w:szCs w:val="20"/>
              </w:rPr>
            </w:pPr>
            <w:r>
              <w:rPr>
                <w:sz w:val="20"/>
                <w:szCs w:val="20"/>
              </w:rPr>
              <w:t xml:space="preserve">  </w:t>
            </w:r>
            <w:r w:rsidR="00C75D93" w:rsidRPr="00FE2848">
              <w:rPr>
                <w:sz w:val="20"/>
                <w:szCs w:val="20"/>
              </w:rPr>
              <w:t xml:space="preserve"> C12</w:t>
            </w:r>
          </w:p>
          <w:p w:rsidR="00C75D93" w:rsidRPr="00FE2848" w:rsidRDefault="00C75D93" w:rsidP="00FE2848">
            <w:pPr>
              <w:rPr>
                <w:sz w:val="20"/>
                <w:szCs w:val="20"/>
              </w:rPr>
            </w:pPr>
            <w:r w:rsidRPr="00FE2848">
              <w:rPr>
                <w:sz w:val="20"/>
                <w:szCs w:val="20"/>
              </w:rPr>
              <w:t>X12</w:t>
            </w:r>
          </w:p>
        </w:tc>
        <w:tc>
          <w:tcPr>
            <w:tcW w:w="1424" w:type="dxa"/>
          </w:tcPr>
          <w:p w:rsidR="00C75D93" w:rsidRPr="00FE2848" w:rsidRDefault="00C75D93" w:rsidP="00FE2848">
            <w:pPr>
              <w:rPr>
                <w:sz w:val="20"/>
                <w:szCs w:val="20"/>
              </w:rPr>
            </w:pPr>
            <w:r w:rsidRPr="00FE2848">
              <w:rPr>
                <w:sz w:val="20"/>
                <w:szCs w:val="20"/>
              </w:rPr>
              <w:t>…</w:t>
            </w:r>
          </w:p>
        </w:tc>
        <w:tc>
          <w:tcPr>
            <w:tcW w:w="1440" w:type="dxa"/>
          </w:tcPr>
          <w:p w:rsidR="00C75D93" w:rsidRPr="00FE2848" w:rsidRDefault="00FE2848" w:rsidP="00FE2848">
            <w:pPr>
              <w:rPr>
                <w:sz w:val="20"/>
                <w:szCs w:val="20"/>
              </w:rPr>
            </w:pPr>
            <w:r>
              <w:rPr>
                <w:sz w:val="20"/>
                <w:szCs w:val="20"/>
              </w:rPr>
              <w:t xml:space="preserve">  </w:t>
            </w:r>
            <w:r w:rsidR="00C75D93" w:rsidRPr="00FE2848">
              <w:rPr>
                <w:sz w:val="20"/>
                <w:szCs w:val="20"/>
              </w:rPr>
              <w:t xml:space="preserve"> C1n</w:t>
            </w:r>
          </w:p>
          <w:p w:rsidR="00C75D93" w:rsidRPr="00FE2848" w:rsidRDefault="00C75D93" w:rsidP="00FE2848">
            <w:pPr>
              <w:rPr>
                <w:sz w:val="20"/>
                <w:szCs w:val="20"/>
              </w:rPr>
            </w:pPr>
            <w:r w:rsidRPr="00FE2848">
              <w:rPr>
                <w:sz w:val="20"/>
                <w:szCs w:val="20"/>
              </w:rPr>
              <w:t>X1n</w:t>
            </w:r>
          </w:p>
        </w:tc>
        <w:tc>
          <w:tcPr>
            <w:tcW w:w="1527" w:type="dxa"/>
          </w:tcPr>
          <w:p w:rsidR="00C75D93" w:rsidRPr="00FE2848" w:rsidRDefault="00C75D93" w:rsidP="00FE2848">
            <w:pPr>
              <w:rPr>
                <w:sz w:val="20"/>
                <w:szCs w:val="20"/>
              </w:rPr>
            </w:pPr>
            <w:r w:rsidRPr="00FE2848">
              <w:rPr>
                <w:sz w:val="20"/>
                <w:szCs w:val="20"/>
              </w:rPr>
              <w:t>a1</w:t>
            </w:r>
          </w:p>
        </w:tc>
      </w:tr>
      <w:tr w:rsidR="00C75D93" w:rsidRPr="00FE2848">
        <w:trPr>
          <w:trHeight w:val="720"/>
          <w:jc w:val="center"/>
        </w:trPr>
        <w:tc>
          <w:tcPr>
            <w:tcW w:w="1752" w:type="dxa"/>
          </w:tcPr>
          <w:p w:rsidR="00C75D93" w:rsidRPr="00FE2848" w:rsidRDefault="00C75D93" w:rsidP="00FE2848">
            <w:pPr>
              <w:rPr>
                <w:sz w:val="20"/>
                <w:szCs w:val="20"/>
              </w:rPr>
            </w:pPr>
            <w:r w:rsidRPr="00FE2848">
              <w:rPr>
                <w:sz w:val="20"/>
                <w:szCs w:val="20"/>
              </w:rPr>
              <w:t>А2</w:t>
            </w:r>
          </w:p>
        </w:tc>
        <w:tc>
          <w:tcPr>
            <w:tcW w:w="1544" w:type="dxa"/>
          </w:tcPr>
          <w:p w:rsidR="00C75D93" w:rsidRPr="00FE2848" w:rsidRDefault="00FE2848" w:rsidP="00FE2848">
            <w:pPr>
              <w:rPr>
                <w:sz w:val="20"/>
                <w:szCs w:val="20"/>
              </w:rPr>
            </w:pPr>
            <w:r>
              <w:rPr>
                <w:sz w:val="20"/>
                <w:szCs w:val="20"/>
              </w:rPr>
              <w:t xml:space="preserve">  </w:t>
            </w:r>
            <w:r w:rsidR="00C75D93" w:rsidRPr="00FE2848">
              <w:rPr>
                <w:sz w:val="20"/>
                <w:szCs w:val="20"/>
              </w:rPr>
              <w:t xml:space="preserve"> C21</w:t>
            </w:r>
          </w:p>
          <w:p w:rsidR="00C75D93" w:rsidRPr="00FE2848" w:rsidRDefault="00C75D93" w:rsidP="00FE2848">
            <w:pPr>
              <w:rPr>
                <w:sz w:val="20"/>
                <w:szCs w:val="20"/>
              </w:rPr>
            </w:pPr>
            <w:r w:rsidRPr="00FE2848">
              <w:rPr>
                <w:sz w:val="20"/>
                <w:szCs w:val="20"/>
              </w:rPr>
              <w:t>X21</w:t>
            </w:r>
          </w:p>
        </w:tc>
        <w:tc>
          <w:tcPr>
            <w:tcW w:w="1493" w:type="dxa"/>
          </w:tcPr>
          <w:p w:rsidR="00C75D93" w:rsidRPr="00FE2848" w:rsidRDefault="00FE2848" w:rsidP="00FE2848">
            <w:pPr>
              <w:rPr>
                <w:sz w:val="20"/>
                <w:szCs w:val="20"/>
              </w:rPr>
            </w:pPr>
            <w:r>
              <w:rPr>
                <w:sz w:val="20"/>
                <w:szCs w:val="20"/>
              </w:rPr>
              <w:t xml:space="preserve">  </w:t>
            </w:r>
            <w:r w:rsidR="00C75D93" w:rsidRPr="00FE2848">
              <w:rPr>
                <w:sz w:val="20"/>
                <w:szCs w:val="20"/>
              </w:rPr>
              <w:t xml:space="preserve"> C22</w:t>
            </w:r>
          </w:p>
          <w:p w:rsidR="00C75D93" w:rsidRPr="00FE2848" w:rsidRDefault="00C75D93" w:rsidP="00FE2848">
            <w:pPr>
              <w:rPr>
                <w:sz w:val="20"/>
                <w:szCs w:val="20"/>
              </w:rPr>
            </w:pPr>
            <w:r w:rsidRPr="00FE2848">
              <w:rPr>
                <w:sz w:val="20"/>
                <w:szCs w:val="20"/>
              </w:rPr>
              <w:t>X22</w:t>
            </w:r>
          </w:p>
        </w:tc>
        <w:tc>
          <w:tcPr>
            <w:tcW w:w="1424" w:type="dxa"/>
          </w:tcPr>
          <w:p w:rsidR="00C75D93" w:rsidRPr="00FE2848" w:rsidRDefault="00C75D93" w:rsidP="00FE2848">
            <w:pPr>
              <w:rPr>
                <w:sz w:val="20"/>
                <w:szCs w:val="20"/>
              </w:rPr>
            </w:pPr>
            <w:r w:rsidRPr="00FE2848">
              <w:rPr>
                <w:sz w:val="20"/>
                <w:szCs w:val="20"/>
              </w:rPr>
              <w:t>…</w:t>
            </w:r>
          </w:p>
        </w:tc>
        <w:tc>
          <w:tcPr>
            <w:tcW w:w="1440" w:type="dxa"/>
          </w:tcPr>
          <w:p w:rsidR="00C75D93" w:rsidRPr="00FE2848" w:rsidRDefault="00FE2848" w:rsidP="00FE2848">
            <w:pPr>
              <w:rPr>
                <w:sz w:val="20"/>
                <w:szCs w:val="20"/>
              </w:rPr>
            </w:pPr>
            <w:r>
              <w:rPr>
                <w:sz w:val="20"/>
                <w:szCs w:val="20"/>
              </w:rPr>
              <w:t xml:space="preserve">  </w:t>
            </w:r>
            <w:r w:rsidR="00C75D93" w:rsidRPr="00FE2848">
              <w:rPr>
                <w:sz w:val="20"/>
                <w:szCs w:val="20"/>
              </w:rPr>
              <w:t xml:space="preserve"> C2n</w:t>
            </w:r>
          </w:p>
          <w:p w:rsidR="00C75D93" w:rsidRPr="00FE2848" w:rsidRDefault="00C75D93" w:rsidP="00FE2848">
            <w:pPr>
              <w:rPr>
                <w:sz w:val="20"/>
                <w:szCs w:val="20"/>
              </w:rPr>
            </w:pPr>
            <w:r w:rsidRPr="00FE2848">
              <w:rPr>
                <w:sz w:val="20"/>
                <w:szCs w:val="20"/>
              </w:rPr>
              <w:t>X2n</w:t>
            </w:r>
          </w:p>
        </w:tc>
        <w:tc>
          <w:tcPr>
            <w:tcW w:w="1527" w:type="dxa"/>
          </w:tcPr>
          <w:p w:rsidR="00C75D93" w:rsidRPr="00FE2848" w:rsidRDefault="00C75D93" w:rsidP="00FE2848">
            <w:pPr>
              <w:rPr>
                <w:sz w:val="20"/>
                <w:szCs w:val="20"/>
              </w:rPr>
            </w:pPr>
            <w:r w:rsidRPr="00FE2848">
              <w:rPr>
                <w:sz w:val="20"/>
                <w:szCs w:val="20"/>
              </w:rPr>
              <w:t>a2</w:t>
            </w:r>
          </w:p>
        </w:tc>
      </w:tr>
      <w:tr w:rsidR="00C75D93" w:rsidRPr="00FE2848">
        <w:trPr>
          <w:trHeight w:val="705"/>
          <w:jc w:val="center"/>
        </w:trPr>
        <w:tc>
          <w:tcPr>
            <w:tcW w:w="1752" w:type="dxa"/>
          </w:tcPr>
          <w:p w:rsidR="00C75D93" w:rsidRPr="00FE2848" w:rsidRDefault="00C75D93" w:rsidP="00FE2848">
            <w:pPr>
              <w:rPr>
                <w:sz w:val="20"/>
                <w:szCs w:val="20"/>
              </w:rPr>
            </w:pPr>
            <w:r w:rsidRPr="00FE2848">
              <w:rPr>
                <w:sz w:val="20"/>
                <w:szCs w:val="20"/>
              </w:rPr>
              <w:t>…</w:t>
            </w:r>
          </w:p>
        </w:tc>
        <w:tc>
          <w:tcPr>
            <w:tcW w:w="1544" w:type="dxa"/>
          </w:tcPr>
          <w:p w:rsidR="00C75D93" w:rsidRPr="00FE2848" w:rsidRDefault="00C75D93" w:rsidP="00FE2848">
            <w:pPr>
              <w:rPr>
                <w:sz w:val="20"/>
                <w:szCs w:val="20"/>
              </w:rPr>
            </w:pPr>
            <w:r w:rsidRPr="00FE2848">
              <w:rPr>
                <w:sz w:val="20"/>
                <w:szCs w:val="20"/>
              </w:rPr>
              <w:t>…</w:t>
            </w:r>
          </w:p>
        </w:tc>
        <w:tc>
          <w:tcPr>
            <w:tcW w:w="1493" w:type="dxa"/>
          </w:tcPr>
          <w:p w:rsidR="00C75D93" w:rsidRPr="00FE2848" w:rsidRDefault="00C75D93" w:rsidP="00FE2848">
            <w:pPr>
              <w:rPr>
                <w:sz w:val="20"/>
                <w:szCs w:val="20"/>
              </w:rPr>
            </w:pPr>
            <w:r w:rsidRPr="00FE2848">
              <w:rPr>
                <w:sz w:val="20"/>
                <w:szCs w:val="20"/>
              </w:rPr>
              <w:t>…</w:t>
            </w:r>
          </w:p>
        </w:tc>
        <w:tc>
          <w:tcPr>
            <w:tcW w:w="1424" w:type="dxa"/>
          </w:tcPr>
          <w:p w:rsidR="00C75D93" w:rsidRPr="00FE2848" w:rsidRDefault="00C75D93" w:rsidP="00FE2848">
            <w:pPr>
              <w:rPr>
                <w:sz w:val="20"/>
                <w:szCs w:val="20"/>
              </w:rPr>
            </w:pPr>
            <w:r w:rsidRPr="00FE2848">
              <w:rPr>
                <w:sz w:val="20"/>
                <w:szCs w:val="20"/>
              </w:rPr>
              <w:t>…</w:t>
            </w:r>
          </w:p>
        </w:tc>
        <w:tc>
          <w:tcPr>
            <w:tcW w:w="1440" w:type="dxa"/>
          </w:tcPr>
          <w:p w:rsidR="00C75D93" w:rsidRPr="00FE2848" w:rsidRDefault="00C75D93" w:rsidP="00FE2848">
            <w:pPr>
              <w:rPr>
                <w:sz w:val="20"/>
                <w:szCs w:val="20"/>
              </w:rPr>
            </w:pPr>
            <w:r w:rsidRPr="00FE2848">
              <w:rPr>
                <w:sz w:val="20"/>
                <w:szCs w:val="20"/>
              </w:rPr>
              <w:t>…</w:t>
            </w:r>
          </w:p>
        </w:tc>
        <w:tc>
          <w:tcPr>
            <w:tcW w:w="1527" w:type="dxa"/>
          </w:tcPr>
          <w:p w:rsidR="00C75D93" w:rsidRPr="00FE2848" w:rsidRDefault="00C75D93" w:rsidP="00FE2848">
            <w:pPr>
              <w:rPr>
                <w:sz w:val="20"/>
                <w:szCs w:val="20"/>
              </w:rPr>
            </w:pPr>
            <w:r w:rsidRPr="00FE2848">
              <w:rPr>
                <w:sz w:val="20"/>
                <w:szCs w:val="20"/>
              </w:rPr>
              <w:t>…</w:t>
            </w:r>
          </w:p>
        </w:tc>
      </w:tr>
      <w:tr w:rsidR="00C75D93" w:rsidRPr="00FE2848">
        <w:trPr>
          <w:trHeight w:val="870"/>
          <w:jc w:val="center"/>
        </w:trPr>
        <w:tc>
          <w:tcPr>
            <w:tcW w:w="1752" w:type="dxa"/>
          </w:tcPr>
          <w:p w:rsidR="00C75D93" w:rsidRPr="00FE2848" w:rsidRDefault="00C75D93" w:rsidP="00FE2848">
            <w:pPr>
              <w:rPr>
                <w:sz w:val="20"/>
                <w:szCs w:val="20"/>
              </w:rPr>
            </w:pPr>
            <w:r w:rsidRPr="00FE2848">
              <w:rPr>
                <w:sz w:val="20"/>
                <w:szCs w:val="20"/>
              </w:rPr>
              <w:t>Аm</w:t>
            </w:r>
          </w:p>
        </w:tc>
        <w:tc>
          <w:tcPr>
            <w:tcW w:w="1544" w:type="dxa"/>
          </w:tcPr>
          <w:p w:rsidR="00C75D93" w:rsidRPr="00FE2848" w:rsidRDefault="00FE2848" w:rsidP="00FE2848">
            <w:pPr>
              <w:rPr>
                <w:sz w:val="20"/>
                <w:szCs w:val="20"/>
              </w:rPr>
            </w:pPr>
            <w:r>
              <w:rPr>
                <w:sz w:val="20"/>
                <w:szCs w:val="20"/>
              </w:rPr>
              <w:t xml:space="preserve">  </w:t>
            </w:r>
            <w:r w:rsidR="00C75D93" w:rsidRPr="00FE2848">
              <w:rPr>
                <w:sz w:val="20"/>
                <w:szCs w:val="20"/>
              </w:rPr>
              <w:t xml:space="preserve"> Cm1</w:t>
            </w:r>
          </w:p>
          <w:p w:rsidR="00C75D93" w:rsidRPr="00FE2848" w:rsidRDefault="00C75D93" w:rsidP="00FE2848">
            <w:pPr>
              <w:rPr>
                <w:sz w:val="20"/>
                <w:szCs w:val="20"/>
              </w:rPr>
            </w:pPr>
            <w:r w:rsidRPr="00FE2848">
              <w:rPr>
                <w:sz w:val="20"/>
                <w:szCs w:val="20"/>
              </w:rPr>
              <w:t>Xm1</w:t>
            </w:r>
          </w:p>
        </w:tc>
        <w:tc>
          <w:tcPr>
            <w:tcW w:w="1493" w:type="dxa"/>
          </w:tcPr>
          <w:p w:rsidR="00C75D93" w:rsidRPr="00FE2848" w:rsidRDefault="00FE2848" w:rsidP="00FE2848">
            <w:pPr>
              <w:rPr>
                <w:sz w:val="20"/>
                <w:szCs w:val="20"/>
              </w:rPr>
            </w:pPr>
            <w:r>
              <w:rPr>
                <w:sz w:val="20"/>
                <w:szCs w:val="20"/>
              </w:rPr>
              <w:t xml:space="preserve">  </w:t>
            </w:r>
            <w:r w:rsidR="00C75D93" w:rsidRPr="00FE2848">
              <w:rPr>
                <w:sz w:val="20"/>
                <w:szCs w:val="20"/>
              </w:rPr>
              <w:t xml:space="preserve"> Cm2</w:t>
            </w:r>
          </w:p>
          <w:p w:rsidR="00C75D93" w:rsidRPr="00FE2848" w:rsidRDefault="00C75D93" w:rsidP="00FE2848">
            <w:pPr>
              <w:rPr>
                <w:sz w:val="20"/>
                <w:szCs w:val="20"/>
              </w:rPr>
            </w:pPr>
            <w:r w:rsidRPr="00FE2848">
              <w:rPr>
                <w:sz w:val="20"/>
                <w:szCs w:val="20"/>
              </w:rPr>
              <w:t>Xm2</w:t>
            </w:r>
          </w:p>
        </w:tc>
        <w:tc>
          <w:tcPr>
            <w:tcW w:w="1424" w:type="dxa"/>
          </w:tcPr>
          <w:p w:rsidR="00C75D93" w:rsidRPr="00FE2848" w:rsidRDefault="00C75D93" w:rsidP="00FE2848">
            <w:pPr>
              <w:rPr>
                <w:sz w:val="20"/>
                <w:szCs w:val="20"/>
              </w:rPr>
            </w:pPr>
            <w:r w:rsidRPr="00FE2848">
              <w:rPr>
                <w:sz w:val="20"/>
                <w:szCs w:val="20"/>
              </w:rPr>
              <w:t>…</w:t>
            </w:r>
          </w:p>
        </w:tc>
        <w:tc>
          <w:tcPr>
            <w:tcW w:w="1440" w:type="dxa"/>
          </w:tcPr>
          <w:p w:rsidR="00C75D93" w:rsidRPr="00FE2848" w:rsidRDefault="00FE2848" w:rsidP="00FE2848">
            <w:pPr>
              <w:rPr>
                <w:sz w:val="20"/>
                <w:szCs w:val="20"/>
              </w:rPr>
            </w:pPr>
            <w:r>
              <w:rPr>
                <w:sz w:val="20"/>
                <w:szCs w:val="20"/>
              </w:rPr>
              <w:t xml:space="preserve">  </w:t>
            </w:r>
            <w:r w:rsidR="00C75D93" w:rsidRPr="00FE2848">
              <w:rPr>
                <w:sz w:val="20"/>
                <w:szCs w:val="20"/>
              </w:rPr>
              <w:t>Cmn</w:t>
            </w:r>
          </w:p>
          <w:p w:rsidR="00C75D93" w:rsidRPr="00FE2848" w:rsidRDefault="00C75D93" w:rsidP="00FE2848">
            <w:pPr>
              <w:rPr>
                <w:sz w:val="20"/>
                <w:szCs w:val="20"/>
              </w:rPr>
            </w:pPr>
            <w:r w:rsidRPr="00FE2848">
              <w:rPr>
                <w:sz w:val="20"/>
                <w:szCs w:val="20"/>
              </w:rPr>
              <w:t>Xmn</w:t>
            </w:r>
          </w:p>
        </w:tc>
        <w:tc>
          <w:tcPr>
            <w:tcW w:w="1527" w:type="dxa"/>
          </w:tcPr>
          <w:p w:rsidR="00C75D93" w:rsidRPr="00FE2848" w:rsidRDefault="00C75D93" w:rsidP="00FE2848">
            <w:pPr>
              <w:rPr>
                <w:sz w:val="20"/>
                <w:szCs w:val="20"/>
              </w:rPr>
            </w:pPr>
            <w:r w:rsidRPr="00FE2848">
              <w:rPr>
                <w:sz w:val="20"/>
                <w:szCs w:val="20"/>
              </w:rPr>
              <w:t>am</w:t>
            </w:r>
          </w:p>
        </w:tc>
      </w:tr>
      <w:tr w:rsidR="00C75D93" w:rsidRPr="00FE2848">
        <w:trPr>
          <w:trHeight w:val="540"/>
          <w:jc w:val="center"/>
        </w:trPr>
        <w:tc>
          <w:tcPr>
            <w:tcW w:w="1752" w:type="dxa"/>
          </w:tcPr>
          <w:p w:rsidR="00C75D93" w:rsidRPr="00FE2848" w:rsidRDefault="00C75D93" w:rsidP="00FE2848">
            <w:pPr>
              <w:rPr>
                <w:sz w:val="20"/>
                <w:szCs w:val="20"/>
              </w:rPr>
            </w:pPr>
            <w:r w:rsidRPr="00FE2848">
              <w:rPr>
                <w:sz w:val="20"/>
                <w:szCs w:val="20"/>
              </w:rPr>
              <w:t>Потребность в грузе</w:t>
            </w:r>
          </w:p>
        </w:tc>
        <w:tc>
          <w:tcPr>
            <w:tcW w:w="1544" w:type="dxa"/>
          </w:tcPr>
          <w:p w:rsidR="00C75D93" w:rsidRPr="00FE2848" w:rsidRDefault="00C75D93" w:rsidP="00FE2848">
            <w:pPr>
              <w:rPr>
                <w:sz w:val="20"/>
                <w:szCs w:val="20"/>
              </w:rPr>
            </w:pPr>
            <w:r w:rsidRPr="00FE2848">
              <w:rPr>
                <w:sz w:val="20"/>
                <w:szCs w:val="20"/>
              </w:rPr>
              <w:t>b1</w:t>
            </w:r>
          </w:p>
        </w:tc>
        <w:tc>
          <w:tcPr>
            <w:tcW w:w="1493" w:type="dxa"/>
          </w:tcPr>
          <w:p w:rsidR="00C75D93" w:rsidRPr="00FE2848" w:rsidRDefault="00C75D93" w:rsidP="00FE2848">
            <w:pPr>
              <w:rPr>
                <w:sz w:val="20"/>
                <w:szCs w:val="20"/>
              </w:rPr>
            </w:pPr>
            <w:r w:rsidRPr="00FE2848">
              <w:rPr>
                <w:sz w:val="20"/>
                <w:szCs w:val="20"/>
              </w:rPr>
              <w:t>b2</w:t>
            </w:r>
          </w:p>
        </w:tc>
        <w:tc>
          <w:tcPr>
            <w:tcW w:w="1424" w:type="dxa"/>
          </w:tcPr>
          <w:p w:rsidR="00C75D93" w:rsidRPr="00FE2848" w:rsidRDefault="00C75D93" w:rsidP="00FE2848">
            <w:pPr>
              <w:rPr>
                <w:sz w:val="20"/>
                <w:szCs w:val="20"/>
              </w:rPr>
            </w:pPr>
            <w:r w:rsidRPr="00FE2848">
              <w:rPr>
                <w:sz w:val="20"/>
                <w:szCs w:val="20"/>
              </w:rPr>
              <w:t>…</w:t>
            </w:r>
          </w:p>
        </w:tc>
        <w:tc>
          <w:tcPr>
            <w:tcW w:w="1440" w:type="dxa"/>
          </w:tcPr>
          <w:p w:rsidR="00C75D93" w:rsidRPr="00FE2848" w:rsidRDefault="00C75D93" w:rsidP="00FE2848">
            <w:pPr>
              <w:rPr>
                <w:sz w:val="20"/>
                <w:szCs w:val="20"/>
              </w:rPr>
            </w:pPr>
            <w:r w:rsidRPr="00FE2848">
              <w:rPr>
                <w:sz w:val="20"/>
                <w:szCs w:val="20"/>
              </w:rPr>
              <w:t>bn</w:t>
            </w:r>
          </w:p>
        </w:tc>
        <w:tc>
          <w:tcPr>
            <w:tcW w:w="1527" w:type="dxa"/>
          </w:tcPr>
          <w:p w:rsidR="00C75D93" w:rsidRPr="00FE2848" w:rsidRDefault="00C75D93" w:rsidP="00FE2848">
            <w:pPr>
              <w:rPr>
                <w:sz w:val="20"/>
                <w:szCs w:val="20"/>
              </w:rPr>
            </w:pPr>
          </w:p>
        </w:tc>
      </w:tr>
    </w:tbl>
    <w:p w:rsidR="00C75D93" w:rsidRPr="00FE2848" w:rsidRDefault="00C75D93" w:rsidP="00FE2848">
      <w:pPr>
        <w:spacing w:line="360" w:lineRule="auto"/>
        <w:ind w:firstLine="709"/>
        <w:jc w:val="both"/>
        <w:rPr>
          <w:sz w:val="28"/>
          <w:szCs w:val="28"/>
          <w:lang w:val="en-US"/>
        </w:rPr>
      </w:pPr>
    </w:p>
    <w:p w:rsidR="00C75D93" w:rsidRPr="00FE2848" w:rsidRDefault="00C75D93" w:rsidP="00FE2848">
      <w:pPr>
        <w:spacing w:line="360" w:lineRule="auto"/>
        <w:ind w:firstLine="709"/>
        <w:jc w:val="both"/>
        <w:rPr>
          <w:sz w:val="28"/>
          <w:szCs w:val="28"/>
        </w:rPr>
      </w:pPr>
      <w:r w:rsidRPr="00FE2848">
        <w:rPr>
          <w:sz w:val="28"/>
          <w:szCs w:val="28"/>
        </w:rPr>
        <w:t>Матрица (</w:t>
      </w:r>
      <w:r w:rsidRPr="00FE2848">
        <w:rPr>
          <w:sz w:val="28"/>
          <w:szCs w:val="28"/>
          <w:lang w:val="en-US"/>
        </w:rPr>
        <w:t>c</w:t>
      </w:r>
      <w:r w:rsidRPr="00FE2848">
        <w:rPr>
          <w:sz w:val="28"/>
          <w:szCs w:val="28"/>
          <w:vertAlign w:val="subscript"/>
          <w:lang w:val="en-US"/>
        </w:rPr>
        <w:t>ij</w:t>
      </w:r>
      <w:r w:rsidRPr="00FE2848">
        <w:rPr>
          <w:sz w:val="28"/>
          <w:szCs w:val="28"/>
        </w:rPr>
        <w:t>)</w:t>
      </w:r>
      <w:r w:rsidRPr="00FE2848">
        <w:rPr>
          <w:sz w:val="28"/>
          <w:szCs w:val="28"/>
          <w:vertAlign w:val="subscript"/>
          <w:lang w:val="en-US"/>
        </w:rPr>
        <w:t>m</w:t>
      </w:r>
      <w:r w:rsidRPr="00FE2848">
        <w:rPr>
          <w:sz w:val="28"/>
          <w:szCs w:val="28"/>
          <w:vertAlign w:val="subscript"/>
        </w:rPr>
        <w:t>*</w:t>
      </w:r>
      <w:r w:rsidRPr="00FE2848">
        <w:rPr>
          <w:sz w:val="28"/>
          <w:szCs w:val="28"/>
          <w:vertAlign w:val="subscript"/>
          <w:lang w:val="en-US"/>
        </w:rPr>
        <w:t>n</w:t>
      </w:r>
      <w:r w:rsidRPr="00FE2848">
        <w:rPr>
          <w:sz w:val="28"/>
          <w:szCs w:val="28"/>
        </w:rPr>
        <w:t xml:space="preserve"> называется матрицей тарифов. Планом транспортной задачи называется матрица х=(</w:t>
      </w:r>
      <w:r w:rsidRPr="00FE2848">
        <w:rPr>
          <w:sz w:val="28"/>
          <w:szCs w:val="28"/>
          <w:lang w:val="en-US"/>
        </w:rPr>
        <w:t>x</w:t>
      </w:r>
      <w:r w:rsidRPr="00FE2848">
        <w:rPr>
          <w:sz w:val="28"/>
          <w:szCs w:val="28"/>
          <w:vertAlign w:val="subscript"/>
          <w:lang w:val="en-US"/>
        </w:rPr>
        <w:t>ij</w:t>
      </w:r>
      <w:r w:rsidRPr="00FE2848">
        <w:rPr>
          <w:sz w:val="28"/>
          <w:szCs w:val="28"/>
        </w:rPr>
        <w:t>)</w:t>
      </w:r>
      <w:r w:rsidRPr="00FE2848">
        <w:rPr>
          <w:sz w:val="28"/>
          <w:szCs w:val="28"/>
          <w:vertAlign w:val="subscript"/>
          <w:lang w:val="en-US"/>
        </w:rPr>
        <w:t>m</w:t>
      </w:r>
      <w:r w:rsidRPr="00FE2848">
        <w:rPr>
          <w:sz w:val="28"/>
          <w:szCs w:val="28"/>
          <w:vertAlign w:val="subscript"/>
        </w:rPr>
        <w:t>*</w:t>
      </w:r>
      <w:r w:rsidRPr="00FE2848">
        <w:rPr>
          <w:sz w:val="28"/>
          <w:szCs w:val="28"/>
          <w:vertAlign w:val="subscript"/>
          <w:lang w:val="en-US"/>
        </w:rPr>
        <w:t>n</w:t>
      </w:r>
      <w:r w:rsidRPr="00FE2848">
        <w:rPr>
          <w:sz w:val="28"/>
          <w:szCs w:val="28"/>
        </w:rPr>
        <w:t xml:space="preserve">, где каждое число обозначает количество единиц груза, которое надо доставить из </w:t>
      </w:r>
      <w:r w:rsidRPr="00FE2848">
        <w:rPr>
          <w:sz w:val="28"/>
          <w:szCs w:val="28"/>
          <w:lang w:val="en-US"/>
        </w:rPr>
        <w:t>i</w:t>
      </w:r>
      <w:r w:rsidRPr="00FE2848">
        <w:rPr>
          <w:sz w:val="28"/>
          <w:szCs w:val="28"/>
        </w:rPr>
        <w:t xml:space="preserve">–го пункта отправления в </w:t>
      </w:r>
      <w:r w:rsidRPr="00FE2848">
        <w:rPr>
          <w:sz w:val="28"/>
          <w:szCs w:val="28"/>
          <w:lang w:val="en-US"/>
        </w:rPr>
        <w:t>j</w:t>
      </w:r>
      <w:r w:rsidRPr="00FE2848">
        <w:rPr>
          <w:sz w:val="28"/>
          <w:szCs w:val="28"/>
        </w:rPr>
        <w:t>–й</w:t>
      </w:r>
      <w:r w:rsidR="00FE2848">
        <w:rPr>
          <w:sz w:val="28"/>
          <w:szCs w:val="28"/>
        </w:rPr>
        <w:t xml:space="preserve"> </w:t>
      </w:r>
      <w:r w:rsidRPr="00FE2848">
        <w:rPr>
          <w:sz w:val="28"/>
          <w:szCs w:val="28"/>
        </w:rPr>
        <w:t>пункт назначения.</w:t>
      </w:r>
    </w:p>
    <w:p w:rsidR="006643D9" w:rsidRPr="00FE2848" w:rsidRDefault="00D336AA" w:rsidP="00FE2848">
      <w:pPr>
        <w:pStyle w:val="1"/>
        <w:spacing w:before="0" w:after="0" w:line="360" w:lineRule="auto"/>
        <w:ind w:firstLine="709"/>
        <w:jc w:val="center"/>
        <w:rPr>
          <w:rFonts w:ascii="Times New Roman" w:hAnsi="Times New Roman" w:cs="Times New Roman"/>
          <w:sz w:val="28"/>
          <w:szCs w:val="28"/>
        </w:rPr>
      </w:pPr>
      <w:r w:rsidRPr="00FE2848">
        <w:rPr>
          <w:rFonts w:ascii="Times New Roman" w:hAnsi="Times New Roman" w:cs="Times New Roman"/>
          <w:sz w:val="28"/>
          <w:szCs w:val="28"/>
        </w:rPr>
        <w:br w:type="page"/>
      </w:r>
      <w:bookmarkStart w:id="1" w:name="_Toc103503469"/>
      <w:r w:rsidR="0087207C" w:rsidRPr="00FE2848">
        <w:rPr>
          <w:rFonts w:ascii="Times New Roman" w:hAnsi="Times New Roman" w:cs="Times New Roman"/>
          <w:sz w:val="28"/>
          <w:szCs w:val="28"/>
        </w:rPr>
        <w:t xml:space="preserve">1. </w:t>
      </w:r>
      <w:r w:rsidR="006643D9" w:rsidRPr="00FE2848">
        <w:rPr>
          <w:rFonts w:ascii="Times New Roman" w:hAnsi="Times New Roman" w:cs="Times New Roman"/>
          <w:sz w:val="28"/>
          <w:szCs w:val="28"/>
        </w:rPr>
        <w:t>Транспортная задача</w:t>
      </w:r>
      <w:bookmarkEnd w:id="1"/>
    </w:p>
    <w:p w:rsidR="006643D9" w:rsidRPr="00FE2848" w:rsidRDefault="006643D9" w:rsidP="00FE2848">
      <w:pPr>
        <w:spacing w:line="360" w:lineRule="auto"/>
        <w:ind w:firstLine="709"/>
        <w:jc w:val="both"/>
        <w:rPr>
          <w:b/>
          <w:bCs/>
          <w:sz w:val="28"/>
          <w:szCs w:val="28"/>
        </w:rPr>
      </w:pPr>
    </w:p>
    <w:p w:rsidR="006643D9" w:rsidRPr="00FE2848" w:rsidRDefault="006643D9" w:rsidP="00FE2848">
      <w:pPr>
        <w:spacing w:line="360" w:lineRule="auto"/>
        <w:ind w:firstLine="709"/>
        <w:jc w:val="both"/>
        <w:rPr>
          <w:sz w:val="28"/>
          <w:szCs w:val="28"/>
        </w:rPr>
      </w:pPr>
      <w:r w:rsidRPr="00FE2848">
        <w:rPr>
          <w:sz w:val="28"/>
          <w:szCs w:val="28"/>
        </w:rPr>
        <w:t xml:space="preserve">Транспортная задача ставится следующим образом: имеется </w:t>
      </w:r>
      <w:r w:rsidRPr="00FE2848">
        <w:rPr>
          <w:b/>
          <w:i/>
          <w:iCs/>
          <w:sz w:val="28"/>
          <w:szCs w:val="28"/>
          <w:lang w:val="en-US"/>
        </w:rPr>
        <w:t>m</w:t>
      </w:r>
      <w:r w:rsidRPr="00FE2848">
        <w:rPr>
          <w:i/>
          <w:iCs/>
          <w:sz w:val="28"/>
          <w:szCs w:val="28"/>
        </w:rPr>
        <w:t xml:space="preserve"> </w:t>
      </w:r>
      <w:r w:rsidRPr="00FE2848">
        <w:rPr>
          <w:sz w:val="28"/>
          <w:szCs w:val="28"/>
        </w:rPr>
        <w:t>пунктов отправления</w:t>
      </w:r>
      <w:r w:rsidRPr="00FE2848">
        <w:rPr>
          <w:sz w:val="28"/>
          <w:szCs w:val="28"/>
          <w:vertAlign w:val="subscript"/>
        </w:rPr>
        <w:t xml:space="preserve">, </w:t>
      </w:r>
      <w:r w:rsidRPr="00FE2848">
        <w:rPr>
          <w:sz w:val="28"/>
          <w:szCs w:val="28"/>
        </w:rPr>
        <w:t xml:space="preserve">в которых сосредоточены запасы каких-то однородных грузов. Имеется </w:t>
      </w:r>
      <w:r w:rsidRPr="00FE2848">
        <w:rPr>
          <w:b/>
          <w:i/>
          <w:sz w:val="28"/>
          <w:szCs w:val="28"/>
          <w:lang w:val="en-US"/>
        </w:rPr>
        <w:t>n</w:t>
      </w:r>
      <w:r w:rsidRPr="00FE2848">
        <w:rPr>
          <w:sz w:val="28"/>
          <w:szCs w:val="28"/>
        </w:rPr>
        <w:t xml:space="preserve"> пунктов назначения подавшие заявки соответственно на груза. Известны стоимости </w:t>
      </w:r>
      <w:r w:rsidRPr="00FE2848">
        <w:rPr>
          <w:b/>
          <w:i/>
          <w:iCs/>
          <w:sz w:val="28"/>
          <w:szCs w:val="28"/>
        </w:rPr>
        <w:t>р</w:t>
      </w:r>
      <w:r w:rsidRPr="00FE2848">
        <w:rPr>
          <w:b/>
          <w:i/>
          <w:iCs/>
          <w:sz w:val="28"/>
          <w:szCs w:val="28"/>
          <w:vertAlign w:val="subscript"/>
          <w:lang w:val="en-US"/>
        </w:rPr>
        <w:t>ij</w:t>
      </w:r>
      <w:r w:rsidRPr="00FE2848">
        <w:rPr>
          <w:sz w:val="28"/>
          <w:szCs w:val="28"/>
          <w:vertAlign w:val="subscript"/>
        </w:rPr>
        <w:t xml:space="preserve"> </w:t>
      </w:r>
      <w:r w:rsidRPr="00FE2848">
        <w:rPr>
          <w:sz w:val="28"/>
          <w:szCs w:val="28"/>
        </w:rPr>
        <w:t xml:space="preserve">перевозки единицы груза от каждого пункта отправления до каждого пункта назначения. Все числа </w:t>
      </w:r>
      <w:r w:rsidRPr="00FE2848">
        <w:rPr>
          <w:b/>
          <w:i/>
          <w:iCs/>
          <w:sz w:val="28"/>
          <w:szCs w:val="28"/>
        </w:rPr>
        <w:t>р</w:t>
      </w:r>
      <w:r w:rsidRPr="00FE2848">
        <w:rPr>
          <w:b/>
          <w:i/>
          <w:iCs/>
          <w:sz w:val="28"/>
          <w:szCs w:val="28"/>
          <w:vertAlign w:val="subscript"/>
          <w:lang w:val="en-US"/>
        </w:rPr>
        <w:t>ij</w:t>
      </w:r>
      <w:r w:rsidRPr="00FE2848">
        <w:rPr>
          <w:sz w:val="28"/>
          <w:szCs w:val="28"/>
          <w:vertAlign w:val="subscript"/>
        </w:rPr>
        <w:t xml:space="preserve">, </w:t>
      </w:r>
      <w:r w:rsidRPr="00FE2848">
        <w:rPr>
          <w:sz w:val="28"/>
          <w:szCs w:val="28"/>
        </w:rPr>
        <w:t>образующие прямоугольную таблицу заданы. Требуется составить такой план перевозок (откуда, куда и сколько единиц поставить), чтобы все заявки были выполнены, а общая стоимость всех перевозок была минимальна.</w:t>
      </w:r>
    </w:p>
    <w:p w:rsidR="006643D9" w:rsidRPr="00FE2848" w:rsidRDefault="006643D9" w:rsidP="00FE2848">
      <w:pPr>
        <w:spacing w:line="360" w:lineRule="auto"/>
        <w:ind w:firstLine="709"/>
        <w:jc w:val="both"/>
        <w:rPr>
          <w:sz w:val="28"/>
          <w:szCs w:val="28"/>
        </w:rPr>
      </w:pPr>
      <w:r w:rsidRPr="00FE2848">
        <w:rPr>
          <w:sz w:val="28"/>
          <w:szCs w:val="28"/>
        </w:rPr>
        <w:t>Далее, предполагается, что</w:t>
      </w:r>
    </w:p>
    <w:p w:rsidR="006643D9" w:rsidRPr="00FE2848" w:rsidRDefault="006714F8" w:rsidP="00FE2848">
      <w:pPr>
        <w:spacing w:line="360" w:lineRule="auto"/>
        <w:ind w:firstLine="709"/>
        <w:jc w:val="both"/>
        <w:rPr>
          <w:sz w:val="28"/>
          <w:szCs w:val="28"/>
        </w:rPr>
      </w:pPr>
      <w:r>
        <w:rPr>
          <w:position w:val="-30"/>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3.5pt;height:42pt">
            <v:imagedata r:id="rId5" o:title=""/>
          </v:shape>
        </w:pict>
      </w:r>
      <w:r w:rsidR="006643D9" w:rsidRPr="00FE2848">
        <w:rPr>
          <w:sz w:val="28"/>
          <w:szCs w:val="28"/>
        </w:rPr>
        <w:t xml:space="preserve"> (1)</w:t>
      </w:r>
    </w:p>
    <w:p w:rsidR="006643D9" w:rsidRPr="00FE2848" w:rsidRDefault="006643D9" w:rsidP="00FE2848">
      <w:pPr>
        <w:spacing w:line="360" w:lineRule="auto"/>
        <w:ind w:firstLine="709"/>
        <w:jc w:val="both"/>
        <w:rPr>
          <w:sz w:val="28"/>
          <w:szCs w:val="28"/>
        </w:rPr>
      </w:pPr>
      <w:r w:rsidRPr="00FE2848">
        <w:rPr>
          <w:sz w:val="28"/>
          <w:szCs w:val="28"/>
        </w:rPr>
        <w:t xml:space="preserve">где </w:t>
      </w:r>
      <w:r w:rsidRPr="00FE2848">
        <w:rPr>
          <w:i/>
          <w:iCs/>
          <w:sz w:val="28"/>
          <w:szCs w:val="28"/>
          <w:lang w:val="en-US"/>
        </w:rPr>
        <w:t>b</w:t>
      </w:r>
      <w:r w:rsidRPr="00FE2848">
        <w:rPr>
          <w:i/>
          <w:iCs/>
          <w:sz w:val="28"/>
          <w:szCs w:val="28"/>
          <w:vertAlign w:val="subscript"/>
          <w:lang w:val="en-US"/>
        </w:rPr>
        <w:t>i</w:t>
      </w:r>
      <w:r w:rsidRPr="00FE2848">
        <w:rPr>
          <w:sz w:val="28"/>
          <w:szCs w:val="28"/>
        </w:rPr>
        <w:t xml:space="preserve"> есть количество продукции, находящееся на складе </w:t>
      </w:r>
      <w:r w:rsidRPr="00FE2848">
        <w:rPr>
          <w:i/>
          <w:iCs/>
          <w:sz w:val="28"/>
          <w:szCs w:val="28"/>
          <w:lang w:val="en-US"/>
        </w:rPr>
        <w:t>i</w:t>
      </w:r>
      <w:r w:rsidRPr="00FE2848">
        <w:rPr>
          <w:sz w:val="28"/>
          <w:szCs w:val="28"/>
        </w:rPr>
        <w:t xml:space="preserve">, и </w:t>
      </w:r>
      <w:r w:rsidRPr="00FE2848">
        <w:rPr>
          <w:i/>
          <w:iCs/>
          <w:sz w:val="28"/>
          <w:szCs w:val="28"/>
          <w:lang w:val="en-US"/>
        </w:rPr>
        <w:t>a</w:t>
      </w:r>
      <w:r w:rsidRPr="00FE2848">
        <w:rPr>
          <w:i/>
          <w:iCs/>
          <w:sz w:val="28"/>
          <w:szCs w:val="28"/>
          <w:vertAlign w:val="subscript"/>
          <w:lang w:val="en-US"/>
        </w:rPr>
        <w:t>j</w:t>
      </w:r>
      <w:r w:rsidRPr="00FE2848">
        <w:rPr>
          <w:sz w:val="28"/>
          <w:szCs w:val="28"/>
        </w:rPr>
        <w:t xml:space="preserve"> – потребность потребителя </w:t>
      </w:r>
      <w:r w:rsidRPr="00FE2848">
        <w:rPr>
          <w:i/>
          <w:iCs/>
          <w:sz w:val="28"/>
          <w:szCs w:val="28"/>
          <w:lang w:val="en-US"/>
        </w:rPr>
        <w:t>j</w:t>
      </w:r>
      <w:r w:rsidRPr="00FE2848">
        <w:rPr>
          <w:sz w:val="28"/>
          <w:szCs w:val="28"/>
        </w:rPr>
        <w:t>.</w:t>
      </w:r>
    </w:p>
    <w:p w:rsidR="006643D9" w:rsidRPr="00FE2848" w:rsidRDefault="006643D9" w:rsidP="00FE2848">
      <w:pPr>
        <w:spacing w:line="360" w:lineRule="auto"/>
        <w:ind w:firstLine="709"/>
        <w:jc w:val="both"/>
        <w:rPr>
          <w:sz w:val="28"/>
          <w:szCs w:val="28"/>
        </w:rPr>
      </w:pPr>
      <w:r w:rsidRPr="00FE2848">
        <w:rPr>
          <w:i/>
          <w:iCs/>
          <w:sz w:val="28"/>
          <w:szCs w:val="28"/>
        </w:rPr>
        <w:t xml:space="preserve">Замечание. </w:t>
      </w:r>
      <w:r w:rsidRPr="00FE2848">
        <w:rPr>
          <w:sz w:val="28"/>
          <w:szCs w:val="28"/>
        </w:rPr>
        <w:t>Если</w:t>
      </w:r>
      <w:r w:rsidR="00FE2848">
        <w:rPr>
          <w:sz w:val="28"/>
          <w:szCs w:val="28"/>
        </w:rPr>
        <w:t xml:space="preserve"> </w:t>
      </w:r>
      <w:r w:rsidR="006714F8">
        <w:rPr>
          <w:position w:val="-30"/>
          <w:sz w:val="28"/>
          <w:szCs w:val="28"/>
        </w:rPr>
        <w:pict>
          <v:shape id="_x0000_i1026" type="#_x0000_t75" style="width:56.25pt;height:35.25pt">
            <v:imagedata r:id="rId6" o:title=""/>
          </v:shape>
        </w:pict>
      </w:r>
      <w:r w:rsidRPr="00FE2848">
        <w:rPr>
          <w:sz w:val="28"/>
          <w:szCs w:val="28"/>
        </w:rPr>
        <w:t>то количество продукции, равное</w:t>
      </w:r>
      <w:r w:rsidR="00FE2848">
        <w:rPr>
          <w:sz w:val="28"/>
          <w:szCs w:val="28"/>
        </w:rPr>
        <w:t xml:space="preserve"> </w:t>
      </w:r>
      <w:r w:rsidR="006714F8">
        <w:rPr>
          <w:position w:val="-30"/>
          <w:sz w:val="28"/>
          <w:szCs w:val="28"/>
        </w:rPr>
        <w:pict>
          <v:shape id="_x0000_i1027" type="#_x0000_t75" style="width:62.25pt;height:35.25pt">
            <v:imagedata r:id="rId7" o:title=""/>
          </v:shape>
        </w:pict>
      </w:r>
      <w:r w:rsidRPr="00FE2848">
        <w:rPr>
          <w:sz w:val="28"/>
          <w:szCs w:val="28"/>
        </w:rPr>
        <w:t xml:space="preserve">остается на складах. В этом случае мы введем "фиктивного" потребителя </w:t>
      </w:r>
      <w:r w:rsidRPr="00FE2848">
        <w:rPr>
          <w:i/>
          <w:iCs/>
          <w:sz w:val="28"/>
          <w:szCs w:val="28"/>
          <w:lang w:val="en-US"/>
        </w:rPr>
        <w:t>n</w:t>
      </w:r>
      <w:r w:rsidRPr="00FE2848">
        <w:rPr>
          <w:sz w:val="28"/>
          <w:szCs w:val="28"/>
        </w:rPr>
        <w:t xml:space="preserve"> +1</w:t>
      </w:r>
      <w:r w:rsidR="00FE2848">
        <w:rPr>
          <w:sz w:val="28"/>
          <w:szCs w:val="28"/>
        </w:rPr>
        <w:t xml:space="preserve"> </w:t>
      </w:r>
      <w:r w:rsidRPr="00FE2848">
        <w:rPr>
          <w:sz w:val="28"/>
          <w:szCs w:val="28"/>
        </w:rPr>
        <w:t xml:space="preserve">с потребностью </w:t>
      </w:r>
      <w:r w:rsidR="006714F8">
        <w:rPr>
          <w:position w:val="-30"/>
          <w:sz w:val="28"/>
          <w:szCs w:val="28"/>
        </w:rPr>
        <w:pict>
          <v:shape id="_x0000_i1028" type="#_x0000_t75" style="width:60pt;height:35.25pt">
            <v:imagedata r:id="rId8" o:title=""/>
          </v:shape>
        </w:pict>
      </w:r>
      <w:r w:rsidRPr="00FE2848">
        <w:rPr>
          <w:sz w:val="28"/>
          <w:szCs w:val="28"/>
        </w:rPr>
        <w:t xml:space="preserve"> и положим транспортные расходы </w:t>
      </w:r>
      <w:r w:rsidRPr="00FE2848">
        <w:rPr>
          <w:i/>
          <w:iCs/>
          <w:sz w:val="28"/>
          <w:szCs w:val="28"/>
          <w:lang w:val="en-US"/>
        </w:rPr>
        <w:t>p</w:t>
      </w:r>
      <w:r w:rsidRPr="00FE2848">
        <w:rPr>
          <w:i/>
          <w:iCs/>
          <w:sz w:val="28"/>
          <w:szCs w:val="28"/>
          <w:vertAlign w:val="subscript"/>
          <w:lang w:val="en-US"/>
        </w:rPr>
        <w:t>i</w:t>
      </w:r>
      <w:r w:rsidRPr="00FE2848">
        <w:rPr>
          <w:i/>
          <w:iCs/>
          <w:sz w:val="28"/>
          <w:szCs w:val="28"/>
          <w:vertAlign w:val="subscript"/>
        </w:rPr>
        <w:t>,</w:t>
      </w:r>
      <w:r w:rsidRPr="00FE2848">
        <w:rPr>
          <w:i/>
          <w:iCs/>
          <w:sz w:val="28"/>
          <w:szCs w:val="28"/>
          <w:vertAlign w:val="subscript"/>
          <w:lang w:val="en-US"/>
        </w:rPr>
        <w:t>n</w:t>
      </w:r>
      <w:r w:rsidRPr="00FE2848">
        <w:rPr>
          <w:sz w:val="28"/>
          <w:szCs w:val="28"/>
          <w:vertAlign w:val="subscript"/>
        </w:rPr>
        <w:t>+1</w:t>
      </w:r>
      <w:r w:rsidRPr="00FE2848">
        <w:rPr>
          <w:sz w:val="28"/>
          <w:szCs w:val="28"/>
        </w:rPr>
        <w:t xml:space="preserve"> равными 0 для всех </w:t>
      </w:r>
      <w:r w:rsidRPr="00FE2848">
        <w:rPr>
          <w:i/>
          <w:iCs/>
          <w:sz w:val="28"/>
          <w:szCs w:val="28"/>
          <w:lang w:val="en-US"/>
        </w:rPr>
        <w:t>i</w:t>
      </w:r>
      <w:r w:rsidRPr="00FE2848">
        <w:rPr>
          <w:sz w:val="28"/>
          <w:szCs w:val="28"/>
        </w:rPr>
        <w:t xml:space="preserve">. </w:t>
      </w:r>
    </w:p>
    <w:p w:rsidR="006643D9" w:rsidRPr="00FE2848" w:rsidRDefault="006643D9" w:rsidP="00FE2848">
      <w:pPr>
        <w:spacing w:line="360" w:lineRule="auto"/>
        <w:ind w:firstLine="709"/>
        <w:jc w:val="both"/>
        <w:rPr>
          <w:sz w:val="28"/>
          <w:szCs w:val="28"/>
        </w:rPr>
      </w:pPr>
      <w:r w:rsidRPr="00FE2848">
        <w:rPr>
          <w:sz w:val="28"/>
          <w:szCs w:val="28"/>
        </w:rPr>
        <w:t>Если</w:t>
      </w:r>
      <w:r w:rsidR="00FE2848">
        <w:rPr>
          <w:sz w:val="28"/>
          <w:szCs w:val="28"/>
        </w:rPr>
        <w:t xml:space="preserve"> </w:t>
      </w:r>
      <w:r w:rsidR="006714F8">
        <w:rPr>
          <w:position w:val="-30"/>
          <w:sz w:val="28"/>
          <w:szCs w:val="28"/>
        </w:rPr>
        <w:pict>
          <v:shape id="_x0000_i1029" type="#_x0000_t75" style="width:56.25pt;height:35.25pt">
            <v:imagedata r:id="rId9" o:title=""/>
          </v:shape>
        </w:pict>
      </w:r>
      <w:r w:rsidRPr="00FE2848">
        <w:rPr>
          <w:sz w:val="28"/>
          <w:szCs w:val="28"/>
        </w:rPr>
        <w:t>то потребность не может быть покрыта. В этом случае начальные условия должны быть изменены таким образом, чтобы потребность в продукции могла быть обеспечена.</w:t>
      </w:r>
    </w:p>
    <w:p w:rsidR="006643D9" w:rsidRPr="00FE2848" w:rsidRDefault="006643D9" w:rsidP="00FE2848">
      <w:pPr>
        <w:spacing w:line="360" w:lineRule="auto"/>
        <w:ind w:firstLine="709"/>
        <w:jc w:val="both"/>
        <w:rPr>
          <w:sz w:val="28"/>
          <w:szCs w:val="28"/>
        </w:rPr>
      </w:pPr>
      <w:r w:rsidRPr="00FE2848">
        <w:rPr>
          <w:sz w:val="28"/>
          <w:szCs w:val="28"/>
        </w:rPr>
        <w:t xml:space="preserve">Обозначим через </w:t>
      </w:r>
      <w:r w:rsidRPr="00FE2848">
        <w:rPr>
          <w:i/>
          <w:iCs/>
          <w:sz w:val="28"/>
          <w:szCs w:val="28"/>
          <w:lang w:val="en-US"/>
        </w:rPr>
        <w:t>x</w:t>
      </w:r>
      <w:r w:rsidRPr="00FE2848">
        <w:rPr>
          <w:i/>
          <w:iCs/>
          <w:sz w:val="28"/>
          <w:szCs w:val="28"/>
          <w:vertAlign w:val="subscript"/>
          <w:lang w:val="en-US"/>
        </w:rPr>
        <w:t>ij</w:t>
      </w:r>
      <w:r w:rsidRPr="00FE2848">
        <w:rPr>
          <w:i/>
          <w:iCs/>
          <w:sz w:val="28"/>
          <w:szCs w:val="28"/>
        </w:rPr>
        <w:t xml:space="preserve"> </w:t>
      </w:r>
      <w:r w:rsidRPr="00FE2848">
        <w:rPr>
          <w:sz w:val="28"/>
          <w:szCs w:val="28"/>
        </w:rPr>
        <w:t xml:space="preserve">количество продукции, поставляемое со склада </w:t>
      </w:r>
      <w:r w:rsidRPr="00FE2848">
        <w:rPr>
          <w:i/>
          <w:iCs/>
          <w:sz w:val="28"/>
          <w:szCs w:val="28"/>
          <w:lang w:val="en-US"/>
        </w:rPr>
        <w:t>i</w:t>
      </w:r>
      <w:r w:rsidRPr="00FE2848">
        <w:rPr>
          <w:sz w:val="28"/>
          <w:szCs w:val="28"/>
        </w:rPr>
        <w:t xml:space="preserve"> потребителю </w:t>
      </w:r>
      <w:r w:rsidRPr="00FE2848">
        <w:rPr>
          <w:i/>
          <w:iCs/>
          <w:sz w:val="28"/>
          <w:szCs w:val="28"/>
          <w:lang w:val="en-US"/>
        </w:rPr>
        <w:t>j</w:t>
      </w:r>
      <w:r w:rsidRPr="00FE2848">
        <w:rPr>
          <w:sz w:val="28"/>
          <w:szCs w:val="28"/>
        </w:rPr>
        <w:t>. В предложении (1) нам нужно решить следующую задачу (математическая модель транспортной задачи):</w:t>
      </w:r>
    </w:p>
    <w:p w:rsidR="006643D9" w:rsidRPr="00FE2848" w:rsidRDefault="006714F8" w:rsidP="00FE2848">
      <w:pPr>
        <w:spacing w:line="360" w:lineRule="auto"/>
        <w:ind w:firstLine="709"/>
        <w:jc w:val="both"/>
        <w:rPr>
          <w:sz w:val="28"/>
          <w:szCs w:val="28"/>
        </w:rPr>
      </w:pPr>
      <w:r>
        <w:rPr>
          <w:position w:val="-30"/>
          <w:sz w:val="28"/>
          <w:szCs w:val="28"/>
        </w:rPr>
        <w:pict>
          <v:shape id="_x0000_i1030" type="#_x0000_t75" style="width:87.75pt;height:35.25pt">
            <v:imagedata r:id="rId10" o:title=""/>
          </v:shape>
        </w:pict>
      </w:r>
    </w:p>
    <w:p w:rsidR="006643D9" w:rsidRPr="00FE2848" w:rsidRDefault="006714F8" w:rsidP="00FE2848">
      <w:pPr>
        <w:spacing w:line="360" w:lineRule="auto"/>
        <w:ind w:firstLine="709"/>
        <w:jc w:val="both"/>
        <w:rPr>
          <w:sz w:val="28"/>
          <w:szCs w:val="28"/>
          <w:lang w:val="en-US"/>
        </w:rPr>
      </w:pPr>
      <w:r>
        <w:rPr>
          <w:position w:val="-30"/>
          <w:sz w:val="28"/>
          <w:szCs w:val="28"/>
        </w:rPr>
        <w:pict>
          <v:shape id="_x0000_i1031" type="#_x0000_t75" style="width:120pt;height:35.25pt">
            <v:imagedata r:id="rId11" o:title=""/>
          </v:shape>
        </w:pict>
      </w:r>
      <w:r w:rsidR="006643D9" w:rsidRPr="00FE2848">
        <w:rPr>
          <w:sz w:val="28"/>
          <w:szCs w:val="28"/>
        </w:rPr>
        <w:t xml:space="preserve"> </w:t>
      </w:r>
      <w:r w:rsidR="006643D9" w:rsidRPr="00FE2848">
        <w:rPr>
          <w:sz w:val="28"/>
          <w:szCs w:val="28"/>
          <w:lang w:val="en-US"/>
        </w:rPr>
        <w:t>(</w:t>
      </w:r>
      <w:r w:rsidR="006643D9" w:rsidRPr="00FE2848">
        <w:rPr>
          <w:sz w:val="28"/>
          <w:szCs w:val="28"/>
        </w:rPr>
        <w:t>2</w:t>
      </w:r>
      <w:r w:rsidR="006643D9" w:rsidRPr="00FE2848">
        <w:rPr>
          <w:sz w:val="28"/>
          <w:szCs w:val="28"/>
          <w:lang w:val="en-US"/>
        </w:rPr>
        <w:t>)</w:t>
      </w:r>
    </w:p>
    <w:p w:rsidR="006643D9" w:rsidRPr="00FE2848" w:rsidRDefault="006714F8" w:rsidP="00FE2848">
      <w:pPr>
        <w:spacing w:line="360" w:lineRule="auto"/>
        <w:ind w:firstLine="709"/>
        <w:jc w:val="both"/>
        <w:rPr>
          <w:sz w:val="28"/>
          <w:szCs w:val="28"/>
        </w:rPr>
      </w:pPr>
      <w:r>
        <w:rPr>
          <w:position w:val="-28"/>
          <w:sz w:val="28"/>
          <w:szCs w:val="28"/>
        </w:rPr>
        <w:pict>
          <v:shape id="_x0000_i1032" type="#_x0000_t75" style="width:117.75pt;height:33.75pt">
            <v:imagedata r:id="rId12" o:title=""/>
          </v:shape>
        </w:pict>
      </w:r>
    </w:p>
    <w:p w:rsidR="006643D9" w:rsidRPr="00FE2848" w:rsidRDefault="006714F8" w:rsidP="00FE2848">
      <w:pPr>
        <w:spacing w:line="360" w:lineRule="auto"/>
        <w:ind w:firstLine="709"/>
        <w:jc w:val="both"/>
        <w:rPr>
          <w:sz w:val="28"/>
          <w:szCs w:val="28"/>
        </w:rPr>
      </w:pPr>
      <w:r>
        <w:rPr>
          <w:position w:val="-10"/>
          <w:sz w:val="28"/>
          <w:szCs w:val="28"/>
        </w:rPr>
        <w:pict>
          <v:shape id="_x0000_i1033" type="#_x0000_t75" style="width:96.75pt;height:15.75pt">
            <v:imagedata r:id="rId13" o:title=""/>
          </v:shape>
        </w:pict>
      </w:r>
    </w:p>
    <w:p w:rsidR="006643D9" w:rsidRPr="00FE2848" w:rsidRDefault="006714F8" w:rsidP="00FE2848">
      <w:pPr>
        <w:spacing w:line="360" w:lineRule="auto"/>
        <w:ind w:firstLine="709"/>
        <w:jc w:val="both"/>
        <w:rPr>
          <w:sz w:val="28"/>
          <w:szCs w:val="28"/>
        </w:rPr>
      </w:pPr>
      <w:r>
        <w:rPr>
          <w:position w:val="-10"/>
          <w:sz w:val="28"/>
          <w:szCs w:val="28"/>
        </w:rPr>
        <w:pict>
          <v:shape id="_x0000_i1034" type="#_x0000_t75" style="width:93.75pt;height:15.75pt">
            <v:imagedata r:id="rId14" o:title=""/>
          </v:shape>
        </w:pict>
      </w:r>
    </w:p>
    <w:p w:rsidR="006643D9" w:rsidRPr="00FE2848" w:rsidRDefault="006643D9" w:rsidP="00FE2848">
      <w:pPr>
        <w:spacing w:line="360" w:lineRule="auto"/>
        <w:ind w:firstLine="709"/>
        <w:jc w:val="both"/>
        <w:rPr>
          <w:sz w:val="28"/>
          <w:szCs w:val="28"/>
        </w:rPr>
      </w:pPr>
      <w:r w:rsidRPr="00FE2848">
        <w:rPr>
          <w:sz w:val="28"/>
          <w:szCs w:val="28"/>
        </w:rPr>
        <w:t xml:space="preserve">Транспортную задачу мы можем характеризовать </w:t>
      </w:r>
      <w:r w:rsidRPr="00FE2848">
        <w:rPr>
          <w:i/>
          <w:iCs/>
          <w:sz w:val="28"/>
          <w:szCs w:val="28"/>
        </w:rPr>
        <w:t>транспортной таблицей</w:t>
      </w:r>
      <w:r w:rsidRPr="00FE2848">
        <w:rPr>
          <w:sz w:val="28"/>
          <w:szCs w:val="28"/>
        </w:rPr>
        <w:t xml:space="preserve"> и </w:t>
      </w:r>
      <w:r w:rsidRPr="00FE2848">
        <w:rPr>
          <w:i/>
          <w:iCs/>
          <w:sz w:val="28"/>
          <w:szCs w:val="28"/>
        </w:rPr>
        <w:t>таблицей издержек</w:t>
      </w:r>
      <w:r w:rsidRPr="00FE2848">
        <w:rPr>
          <w:sz w:val="28"/>
          <w:szCs w:val="28"/>
        </w:rPr>
        <w:t>:</w:t>
      </w:r>
    </w:p>
    <w:tbl>
      <w:tblPr>
        <w:tblW w:w="0" w:type="auto"/>
        <w:tblInd w:w="81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A0" w:firstRow="1" w:lastRow="0" w:firstColumn="1" w:lastColumn="0" w:noHBand="0" w:noVBand="0"/>
      </w:tblPr>
      <w:tblGrid>
        <w:gridCol w:w="1511"/>
        <w:gridCol w:w="1105"/>
        <w:gridCol w:w="958"/>
        <w:gridCol w:w="1021"/>
        <w:gridCol w:w="1046"/>
        <w:gridCol w:w="1105"/>
        <w:gridCol w:w="959"/>
      </w:tblGrid>
      <w:tr w:rsidR="006643D9" w:rsidRPr="00FE2848">
        <w:tc>
          <w:tcPr>
            <w:tcW w:w="1511" w:type="dxa"/>
            <w:tcBorders>
              <w:top w:val="nil"/>
              <w:left w:val="nil"/>
            </w:tcBorders>
          </w:tcPr>
          <w:p w:rsidR="006643D9" w:rsidRPr="00FE2848" w:rsidRDefault="006643D9" w:rsidP="00FE2848">
            <w:pPr>
              <w:rPr>
                <w:sz w:val="20"/>
                <w:szCs w:val="20"/>
              </w:rPr>
            </w:pPr>
          </w:p>
        </w:tc>
        <w:tc>
          <w:tcPr>
            <w:tcW w:w="2063" w:type="dxa"/>
            <w:gridSpan w:val="2"/>
            <w:tcBorders>
              <w:top w:val="nil"/>
              <w:right w:val="nil"/>
            </w:tcBorders>
          </w:tcPr>
          <w:p w:rsidR="006643D9" w:rsidRPr="00FE2848" w:rsidRDefault="006643D9" w:rsidP="00FE2848">
            <w:pPr>
              <w:rPr>
                <w:sz w:val="20"/>
                <w:szCs w:val="20"/>
              </w:rPr>
            </w:pPr>
            <w:r w:rsidRPr="00FE2848">
              <w:rPr>
                <w:sz w:val="20"/>
                <w:szCs w:val="20"/>
              </w:rPr>
              <w:t>а1</w:t>
            </w:r>
          </w:p>
        </w:tc>
        <w:tc>
          <w:tcPr>
            <w:tcW w:w="2067" w:type="dxa"/>
            <w:gridSpan w:val="2"/>
            <w:tcBorders>
              <w:top w:val="nil"/>
              <w:left w:val="nil"/>
              <w:right w:val="nil"/>
            </w:tcBorders>
          </w:tcPr>
          <w:p w:rsidR="006643D9" w:rsidRPr="00FE2848" w:rsidRDefault="006643D9" w:rsidP="00FE2848">
            <w:pPr>
              <w:rPr>
                <w:sz w:val="20"/>
                <w:szCs w:val="20"/>
              </w:rPr>
            </w:pPr>
            <w:r w:rsidRPr="00FE2848">
              <w:rPr>
                <w:sz w:val="20"/>
                <w:szCs w:val="20"/>
              </w:rPr>
              <w:t>…</w:t>
            </w:r>
          </w:p>
        </w:tc>
        <w:tc>
          <w:tcPr>
            <w:tcW w:w="2064" w:type="dxa"/>
            <w:gridSpan w:val="2"/>
            <w:tcBorders>
              <w:top w:val="nil"/>
              <w:left w:val="nil"/>
              <w:right w:val="nil"/>
            </w:tcBorders>
          </w:tcPr>
          <w:p w:rsidR="006643D9" w:rsidRPr="00FE2848" w:rsidRDefault="006643D9" w:rsidP="00FE2848">
            <w:pPr>
              <w:rPr>
                <w:sz w:val="20"/>
                <w:szCs w:val="20"/>
              </w:rPr>
            </w:pPr>
            <w:r w:rsidRPr="00FE2848">
              <w:rPr>
                <w:sz w:val="20"/>
                <w:szCs w:val="20"/>
              </w:rPr>
              <w:t>аn</w:t>
            </w:r>
          </w:p>
        </w:tc>
      </w:tr>
      <w:tr w:rsidR="006643D9" w:rsidRPr="00FE2848">
        <w:trPr>
          <w:cantSplit/>
          <w:trHeight w:val="380"/>
        </w:trPr>
        <w:tc>
          <w:tcPr>
            <w:tcW w:w="1511" w:type="dxa"/>
            <w:vMerge w:val="restart"/>
            <w:tcBorders>
              <w:left w:val="nil"/>
              <w:bottom w:val="nil"/>
              <w:right w:val="single" w:sz="4" w:space="0" w:color="auto"/>
            </w:tcBorders>
          </w:tcPr>
          <w:p w:rsidR="006643D9" w:rsidRPr="00FE2848" w:rsidRDefault="006643D9" w:rsidP="00FE2848">
            <w:pPr>
              <w:rPr>
                <w:sz w:val="20"/>
                <w:szCs w:val="20"/>
              </w:rPr>
            </w:pPr>
            <w:r w:rsidRPr="00FE2848">
              <w:rPr>
                <w:sz w:val="20"/>
                <w:szCs w:val="20"/>
              </w:rPr>
              <w:t>b1</w:t>
            </w:r>
          </w:p>
          <w:p w:rsidR="006643D9" w:rsidRPr="00FE2848" w:rsidRDefault="006643D9" w:rsidP="00FE2848">
            <w:pPr>
              <w:rPr>
                <w:sz w:val="20"/>
                <w:szCs w:val="20"/>
              </w:rPr>
            </w:pPr>
            <w:r w:rsidRPr="00FE2848">
              <w:rPr>
                <w:sz w:val="20"/>
                <w:szCs w:val="20"/>
              </w:rPr>
              <w:t>.</w:t>
            </w:r>
          </w:p>
          <w:p w:rsidR="006643D9" w:rsidRPr="00FE2848" w:rsidRDefault="006643D9" w:rsidP="00FE2848">
            <w:pPr>
              <w:rPr>
                <w:sz w:val="20"/>
                <w:szCs w:val="20"/>
              </w:rPr>
            </w:pPr>
            <w:r w:rsidRPr="00FE2848">
              <w:rPr>
                <w:sz w:val="20"/>
                <w:szCs w:val="20"/>
              </w:rPr>
              <w:t>.</w:t>
            </w:r>
          </w:p>
          <w:p w:rsidR="006643D9" w:rsidRPr="00FE2848" w:rsidRDefault="006643D9" w:rsidP="00FE2848">
            <w:pPr>
              <w:rPr>
                <w:sz w:val="20"/>
                <w:szCs w:val="20"/>
              </w:rPr>
            </w:pPr>
            <w:r w:rsidRPr="00FE2848">
              <w:rPr>
                <w:sz w:val="20"/>
                <w:szCs w:val="20"/>
              </w:rPr>
              <w:t>.</w:t>
            </w:r>
          </w:p>
          <w:p w:rsidR="006643D9" w:rsidRPr="00FE2848" w:rsidRDefault="006643D9" w:rsidP="00FE2848">
            <w:pPr>
              <w:rPr>
                <w:sz w:val="20"/>
                <w:szCs w:val="20"/>
              </w:rPr>
            </w:pPr>
            <w:r w:rsidRPr="00FE2848">
              <w:rPr>
                <w:sz w:val="20"/>
                <w:szCs w:val="20"/>
              </w:rPr>
              <w:t>bm</w:t>
            </w:r>
          </w:p>
        </w:tc>
        <w:tc>
          <w:tcPr>
            <w:tcW w:w="1105" w:type="dxa"/>
            <w:tcBorders>
              <w:left w:val="single" w:sz="4" w:space="0" w:color="auto"/>
              <w:bottom w:val="nil"/>
              <w:right w:val="nil"/>
            </w:tcBorders>
          </w:tcPr>
          <w:p w:rsidR="006643D9" w:rsidRPr="00FE2848" w:rsidRDefault="006643D9" w:rsidP="00FE2848">
            <w:pPr>
              <w:rPr>
                <w:sz w:val="20"/>
                <w:szCs w:val="20"/>
              </w:rPr>
            </w:pPr>
            <w:r w:rsidRPr="00FE2848">
              <w:rPr>
                <w:sz w:val="20"/>
                <w:szCs w:val="20"/>
              </w:rPr>
              <w:t>.</w:t>
            </w:r>
          </w:p>
        </w:tc>
        <w:tc>
          <w:tcPr>
            <w:tcW w:w="958" w:type="dxa"/>
            <w:tcBorders>
              <w:left w:val="nil"/>
              <w:bottom w:val="nil"/>
              <w:right w:val="nil"/>
            </w:tcBorders>
          </w:tcPr>
          <w:p w:rsidR="006643D9" w:rsidRPr="00FE2848" w:rsidRDefault="006643D9" w:rsidP="00FE2848">
            <w:pPr>
              <w:rPr>
                <w:sz w:val="20"/>
                <w:szCs w:val="20"/>
              </w:rPr>
            </w:pPr>
          </w:p>
        </w:tc>
        <w:tc>
          <w:tcPr>
            <w:tcW w:w="1021" w:type="dxa"/>
            <w:tcBorders>
              <w:left w:val="nil"/>
              <w:bottom w:val="nil"/>
              <w:right w:val="nil"/>
            </w:tcBorders>
          </w:tcPr>
          <w:p w:rsidR="006643D9" w:rsidRPr="00FE2848" w:rsidRDefault="006643D9" w:rsidP="00FE2848">
            <w:pPr>
              <w:rPr>
                <w:sz w:val="20"/>
                <w:szCs w:val="20"/>
              </w:rPr>
            </w:pPr>
          </w:p>
        </w:tc>
        <w:tc>
          <w:tcPr>
            <w:tcW w:w="1046" w:type="dxa"/>
            <w:tcBorders>
              <w:left w:val="nil"/>
              <w:bottom w:val="nil"/>
              <w:right w:val="nil"/>
            </w:tcBorders>
          </w:tcPr>
          <w:p w:rsidR="006643D9" w:rsidRPr="00FE2848" w:rsidRDefault="006643D9" w:rsidP="00FE2848">
            <w:pPr>
              <w:rPr>
                <w:sz w:val="20"/>
                <w:szCs w:val="20"/>
              </w:rPr>
            </w:pPr>
          </w:p>
        </w:tc>
        <w:tc>
          <w:tcPr>
            <w:tcW w:w="1105" w:type="dxa"/>
            <w:tcBorders>
              <w:left w:val="nil"/>
              <w:bottom w:val="nil"/>
              <w:right w:val="nil"/>
            </w:tcBorders>
          </w:tcPr>
          <w:p w:rsidR="006643D9" w:rsidRPr="00FE2848" w:rsidRDefault="006643D9" w:rsidP="00FE2848">
            <w:pPr>
              <w:rPr>
                <w:sz w:val="20"/>
                <w:szCs w:val="20"/>
              </w:rPr>
            </w:pPr>
          </w:p>
        </w:tc>
        <w:tc>
          <w:tcPr>
            <w:tcW w:w="959" w:type="dxa"/>
            <w:tcBorders>
              <w:left w:val="nil"/>
              <w:bottom w:val="nil"/>
              <w:right w:val="nil"/>
            </w:tcBorders>
          </w:tcPr>
          <w:p w:rsidR="006643D9" w:rsidRPr="00FE2848" w:rsidRDefault="006643D9" w:rsidP="00FE2848">
            <w:pPr>
              <w:rPr>
                <w:sz w:val="20"/>
                <w:szCs w:val="20"/>
              </w:rPr>
            </w:pPr>
          </w:p>
        </w:tc>
      </w:tr>
      <w:tr w:rsidR="006643D9" w:rsidRPr="00FE2848">
        <w:trPr>
          <w:cantSplit/>
          <w:trHeight w:val="381"/>
        </w:trPr>
        <w:tc>
          <w:tcPr>
            <w:tcW w:w="1511" w:type="dxa"/>
            <w:vMerge/>
            <w:tcBorders>
              <w:left w:val="nil"/>
              <w:bottom w:val="nil"/>
              <w:right w:val="single" w:sz="4" w:space="0" w:color="auto"/>
            </w:tcBorders>
          </w:tcPr>
          <w:p w:rsidR="006643D9" w:rsidRPr="00FE2848" w:rsidRDefault="006643D9" w:rsidP="00FE2848">
            <w:pPr>
              <w:rPr>
                <w:sz w:val="20"/>
                <w:szCs w:val="20"/>
              </w:rPr>
            </w:pPr>
          </w:p>
        </w:tc>
        <w:tc>
          <w:tcPr>
            <w:tcW w:w="1105" w:type="dxa"/>
            <w:tcBorders>
              <w:top w:val="nil"/>
              <w:left w:val="single" w:sz="4" w:space="0" w:color="auto"/>
              <w:bottom w:val="nil"/>
              <w:right w:val="nil"/>
            </w:tcBorders>
          </w:tcPr>
          <w:p w:rsidR="006643D9" w:rsidRPr="00FE2848" w:rsidRDefault="006643D9" w:rsidP="00FE2848">
            <w:pPr>
              <w:rPr>
                <w:sz w:val="20"/>
                <w:szCs w:val="20"/>
              </w:rPr>
            </w:pPr>
          </w:p>
        </w:tc>
        <w:tc>
          <w:tcPr>
            <w:tcW w:w="958" w:type="dxa"/>
            <w:tcBorders>
              <w:top w:val="nil"/>
              <w:left w:val="nil"/>
              <w:bottom w:val="nil"/>
              <w:right w:val="nil"/>
            </w:tcBorders>
          </w:tcPr>
          <w:p w:rsidR="006643D9" w:rsidRPr="00FE2848" w:rsidRDefault="006643D9" w:rsidP="00FE2848">
            <w:pPr>
              <w:rPr>
                <w:sz w:val="20"/>
                <w:szCs w:val="20"/>
              </w:rPr>
            </w:pPr>
            <w:r w:rsidRPr="00FE2848">
              <w:rPr>
                <w:sz w:val="20"/>
                <w:szCs w:val="20"/>
              </w:rPr>
              <w:t>.</w:t>
            </w:r>
          </w:p>
        </w:tc>
        <w:tc>
          <w:tcPr>
            <w:tcW w:w="1021" w:type="dxa"/>
            <w:tcBorders>
              <w:top w:val="nil"/>
              <w:left w:val="nil"/>
              <w:bottom w:val="nil"/>
              <w:right w:val="nil"/>
            </w:tcBorders>
          </w:tcPr>
          <w:p w:rsidR="006643D9" w:rsidRPr="00FE2848" w:rsidRDefault="006643D9" w:rsidP="00FE2848">
            <w:pPr>
              <w:rPr>
                <w:sz w:val="20"/>
                <w:szCs w:val="20"/>
              </w:rPr>
            </w:pPr>
          </w:p>
        </w:tc>
        <w:tc>
          <w:tcPr>
            <w:tcW w:w="1046" w:type="dxa"/>
            <w:tcBorders>
              <w:top w:val="nil"/>
              <w:left w:val="nil"/>
              <w:bottom w:val="nil"/>
              <w:right w:val="nil"/>
            </w:tcBorders>
          </w:tcPr>
          <w:p w:rsidR="006643D9" w:rsidRPr="00FE2848" w:rsidRDefault="006643D9" w:rsidP="00FE2848">
            <w:pPr>
              <w:rPr>
                <w:sz w:val="20"/>
                <w:szCs w:val="20"/>
              </w:rPr>
            </w:pPr>
          </w:p>
        </w:tc>
        <w:tc>
          <w:tcPr>
            <w:tcW w:w="1105" w:type="dxa"/>
            <w:tcBorders>
              <w:top w:val="nil"/>
              <w:left w:val="nil"/>
              <w:bottom w:val="nil"/>
              <w:right w:val="nil"/>
            </w:tcBorders>
          </w:tcPr>
          <w:p w:rsidR="006643D9" w:rsidRPr="00FE2848" w:rsidRDefault="006643D9" w:rsidP="00FE2848">
            <w:pPr>
              <w:rPr>
                <w:sz w:val="20"/>
                <w:szCs w:val="20"/>
              </w:rPr>
            </w:pPr>
          </w:p>
        </w:tc>
        <w:tc>
          <w:tcPr>
            <w:tcW w:w="959" w:type="dxa"/>
            <w:tcBorders>
              <w:top w:val="nil"/>
              <w:left w:val="nil"/>
              <w:bottom w:val="nil"/>
              <w:right w:val="nil"/>
            </w:tcBorders>
          </w:tcPr>
          <w:p w:rsidR="006643D9" w:rsidRPr="00FE2848" w:rsidRDefault="006643D9" w:rsidP="00FE2848">
            <w:pPr>
              <w:rPr>
                <w:sz w:val="20"/>
                <w:szCs w:val="20"/>
              </w:rPr>
            </w:pPr>
          </w:p>
        </w:tc>
      </w:tr>
      <w:tr w:rsidR="006643D9" w:rsidRPr="00FE2848">
        <w:trPr>
          <w:cantSplit/>
          <w:trHeight w:val="381"/>
        </w:trPr>
        <w:tc>
          <w:tcPr>
            <w:tcW w:w="1511" w:type="dxa"/>
            <w:vMerge/>
            <w:tcBorders>
              <w:left w:val="nil"/>
              <w:bottom w:val="nil"/>
              <w:right w:val="single" w:sz="4" w:space="0" w:color="auto"/>
            </w:tcBorders>
          </w:tcPr>
          <w:p w:rsidR="006643D9" w:rsidRPr="00FE2848" w:rsidRDefault="006643D9" w:rsidP="00FE2848">
            <w:pPr>
              <w:rPr>
                <w:sz w:val="20"/>
                <w:szCs w:val="20"/>
              </w:rPr>
            </w:pPr>
          </w:p>
        </w:tc>
        <w:tc>
          <w:tcPr>
            <w:tcW w:w="1105" w:type="dxa"/>
            <w:tcBorders>
              <w:top w:val="nil"/>
              <w:left w:val="single" w:sz="4" w:space="0" w:color="auto"/>
              <w:bottom w:val="nil"/>
              <w:right w:val="nil"/>
            </w:tcBorders>
          </w:tcPr>
          <w:p w:rsidR="006643D9" w:rsidRPr="00FE2848" w:rsidRDefault="006643D9" w:rsidP="00FE2848">
            <w:pPr>
              <w:rPr>
                <w:sz w:val="20"/>
                <w:szCs w:val="20"/>
              </w:rPr>
            </w:pPr>
          </w:p>
        </w:tc>
        <w:tc>
          <w:tcPr>
            <w:tcW w:w="958" w:type="dxa"/>
            <w:tcBorders>
              <w:top w:val="nil"/>
              <w:left w:val="nil"/>
              <w:bottom w:val="nil"/>
              <w:right w:val="nil"/>
            </w:tcBorders>
          </w:tcPr>
          <w:p w:rsidR="006643D9" w:rsidRPr="00FE2848" w:rsidRDefault="006643D9" w:rsidP="00FE2848">
            <w:pPr>
              <w:rPr>
                <w:sz w:val="20"/>
                <w:szCs w:val="20"/>
              </w:rPr>
            </w:pPr>
          </w:p>
        </w:tc>
        <w:tc>
          <w:tcPr>
            <w:tcW w:w="1021" w:type="dxa"/>
            <w:tcBorders>
              <w:top w:val="nil"/>
              <w:left w:val="nil"/>
              <w:bottom w:val="nil"/>
              <w:right w:val="nil"/>
            </w:tcBorders>
          </w:tcPr>
          <w:p w:rsidR="006643D9" w:rsidRPr="00FE2848" w:rsidRDefault="006643D9" w:rsidP="00FE2848">
            <w:pPr>
              <w:rPr>
                <w:sz w:val="20"/>
                <w:szCs w:val="20"/>
              </w:rPr>
            </w:pPr>
            <w:r w:rsidRPr="00FE2848">
              <w:rPr>
                <w:sz w:val="20"/>
                <w:szCs w:val="20"/>
              </w:rPr>
              <w:t>.</w:t>
            </w:r>
          </w:p>
        </w:tc>
        <w:tc>
          <w:tcPr>
            <w:tcW w:w="1046" w:type="dxa"/>
            <w:tcBorders>
              <w:top w:val="nil"/>
              <w:left w:val="nil"/>
              <w:bottom w:val="nil"/>
              <w:right w:val="nil"/>
            </w:tcBorders>
          </w:tcPr>
          <w:p w:rsidR="006643D9" w:rsidRPr="00FE2848" w:rsidRDefault="006643D9" w:rsidP="00FE2848">
            <w:pPr>
              <w:rPr>
                <w:sz w:val="20"/>
                <w:szCs w:val="20"/>
              </w:rPr>
            </w:pPr>
          </w:p>
        </w:tc>
        <w:tc>
          <w:tcPr>
            <w:tcW w:w="1105" w:type="dxa"/>
            <w:tcBorders>
              <w:top w:val="nil"/>
              <w:left w:val="nil"/>
              <w:bottom w:val="nil"/>
              <w:right w:val="nil"/>
            </w:tcBorders>
          </w:tcPr>
          <w:p w:rsidR="006643D9" w:rsidRPr="00FE2848" w:rsidRDefault="006643D9" w:rsidP="00FE2848">
            <w:pPr>
              <w:rPr>
                <w:sz w:val="20"/>
                <w:szCs w:val="20"/>
              </w:rPr>
            </w:pPr>
          </w:p>
        </w:tc>
        <w:tc>
          <w:tcPr>
            <w:tcW w:w="959" w:type="dxa"/>
            <w:tcBorders>
              <w:top w:val="nil"/>
              <w:left w:val="nil"/>
              <w:bottom w:val="nil"/>
              <w:right w:val="nil"/>
            </w:tcBorders>
          </w:tcPr>
          <w:p w:rsidR="006643D9" w:rsidRPr="00FE2848" w:rsidRDefault="006643D9" w:rsidP="00FE2848">
            <w:pPr>
              <w:rPr>
                <w:sz w:val="20"/>
                <w:szCs w:val="20"/>
              </w:rPr>
            </w:pPr>
          </w:p>
        </w:tc>
      </w:tr>
      <w:tr w:rsidR="006643D9" w:rsidRPr="00FE2848">
        <w:trPr>
          <w:cantSplit/>
          <w:trHeight w:val="380"/>
        </w:trPr>
        <w:tc>
          <w:tcPr>
            <w:tcW w:w="1511" w:type="dxa"/>
            <w:vMerge/>
            <w:tcBorders>
              <w:left w:val="nil"/>
              <w:bottom w:val="nil"/>
              <w:right w:val="single" w:sz="4" w:space="0" w:color="auto"/>
            </w:tcBorders>
          </w:tcPr>
          <w:p w:rsidR="006643D9" w:rsidRPr="00FE2848" w:rsidRDefault="006643D9" w:rsidP="00FE2848">
            <w:pPr>
              <w:rPr>
                <w:sz w:val="20"/>
                <w:szCs w:val="20"/>
              </w:rPr>
            </w:pPr>
          </w:p>
        </w:tc>
        <w:tc>
          <w:tcPr>
            <w:tcW w:w="1105" w:type="dxa"/>
            <w:tcBorders>
              <w:top w:val="nil"/>
              <w:left w:val="single" w:sz="4" w:space="0" w:color="auto"/>
              <w:bottom w:val="nil"/>
              <w:right w:val="nil"/>
            </w:tcBorders>
          </w:tcPr>
          <w:p w:rsidR="006643D9" w:rsidRPr="00FE2848" w:rsidRDefault="006643D9" w:rsidP="00FE2848">
            <w:pPr>
              <w:rPr>
                <w:sz w:val="20"/>
                <w:szCs w:val="20"/>
              </w:rPr>
            </w:pPr>
          </w:p>
        </w:tc>
        <w:tc>
          <w:tcPr>
            <w:tcW w:w="958" w:type="dxa"/>
            <w:tcBorders>
              <w:top w:val="nil"/>
              <w:left w:val="nil"/>
              <w:bottom w:val="nil"/>
              <w:right w:val="nil"/>
            </w:tcBorders>
          </w:tcPr>
          <w:p w:rsidR="006643D9" w:rsidRPr="00FE2848" w:rsidRDefault="006643D9" w:rsidP="00FE2848">
            <w:pPr>
              <w:rPr>
                <w:sz w:val="20"/>
                <w:szCs w:val="20"/>
              </w:rPr>
            </w:pPr>
          </w:p>
        </w:tc>
        <w:tc>
          <w:tcPr>
            <w:tcW w:w="1021" w:type="dxa"/>
            <w:tcBorders>
              <w:top w:val="nil"/>
              <w:left w:val="nil"/>
              <w:bottom w:val="nil"/>
              <w:right w:val="nil"/>
            </w:tcBorders>
          </w:tcPr>
          <w:p w:rsidR="006643D9" w:rsidRPr="00FE2848" w:rsidRDefault="006643D9" w:rsidP="00FE2848">
            <w:pPr>
              <w:rPr>
                <w:sz w:val="20"/>
                <w:szCs w:val="20"/>
              </w:rPr>
            </w:pPr>
          </w:p>
        </w:tc>
        <w:tc>
          <w:tcPr>
            <w:tcW w:w="1046" w:type="dxa"/>
            <w:tcBorders>
              <w:top w:val="nil"/>
              <w:left w:val="nil"/>
              <w:bottom w:val="nil"/>
              <w:right w:val="nil"/>
            </w:tcBorders>
          </w:tcPr>
          <w:p w:rsidR="006643D9" w:rsidRPr="00FE2848" w:rsidRDefault="006643D9" w:rsidP="00FE2848">
            <w:pPr>
              <w:rPr>
                <w:sz w:val="20"/>
                <w:szCs w:val="20"/>
              </w:rPr>
            </w:pPr>
            <w:r w:rsidRPr="00FE2848">
              <w:rPr>
                <w:sz w:val="20"/>
                <w:szCs w:val="20"/>
              </w:rPr>
              <w:t>.</w:t>
            </w:r>
          </w:p>
        </w:tc>
        <w:tc>
          <w:tcPr>
            <w:tcW w:w="1105" w:type="dxa"/>
            <w:tcBorders>
              <w:top w:val="nil"/>
              <w:left w:val="nil"/>
              <w:bottom w:val="nil"/>
              <w:right w:val="nil"/>
            </w:tcBorders>
          </w:tcPr>
          <w:p w:rsidR="006643D9" w:rsidRPr="00FE2848" w:rsidRDefault="006643D9" w:rsidP="00FE2848">
            <w:pPr>
              <w:rPr>
                <w:sz w:val="20"/>
                <w:szCs w:val="20"/>
              </w:rPr>
            </w:pPr>
          </w:p>
        </w:tc>
        <w:tc>
          <w:tcPr>
            <w:tcW w:w="959" w:type="dxa"/>
            <w:tcBorders>
              <w:top w:val="nil"/>
              <w:left w:val="nil"/>
              <w:bottom w:val="nil"/>
              <w:right w:val="nil"/>
            </w:tcBorders>
          </w:tcPr>
          <w:p w:rsidR="006643D9" w:rsidRPr="00FE2848" w:rsidRDefault="006643D9" w:rsidP="00FE2848">
            <w:pPr>
              <w:rPr>
                <w:sz w:val="20"/>
                <w:szCs w:val="20"/>
              </w:rPr>
            </w:pPr>
          </w:p>
        </w:tc>
      </w:tr>
      <w:tr w:rsidR="006643D9" w:rsidRPr="00FE2848">
        <w:trPr>
          <w:cantSplit/>
          <w:trHeight w:val="381"/>
        </w:trPr>
        <w:tc>
          <w:tcPr>
            <w:tcW w:w="1511" w:type="dxa"/>
            <w:vMerge/>
            <w:tcBorders>
              <w:left w:val="nil"/>
              <w:bottom w:val="nil"/>
              <w:right w:val="single" w:sz="4" w:space="0" w:color="auto"/>
            </w:tcBorders>
          </w:tcPr>
          <w:p w:rsidR="006643D9" w:rsidRPr="00FE2848" w:rsidRDefault="006643D9" w:rsidP="00FE2848">
            <w:pPr>
              <w:rPr>
                <w:sz w:val="20"/>
                <w:szCs w:val="20"/>
              </w:rPr>
            </w:pPr>
          </w:p>
        </w:tc>
        <w:tc>
          <w:tcPr>
            <w:tcW w:w="1105" w:type="dxa"/>
            <w:tcBorders>
              <w:top w:val="nil"/>
              <w:left w:val="single" w:sz="4" w:space="0" w:color="auto"/>
              <w:bottom w:val="nil"/>
              <w:right w:val="nil"/>
            </w:tcBorders>
          </w:tcPr>
          <w:p w:rsidR="006643D9" w:rsidRPr="00FE2848" w:rsidRDefault="006643D9" w:rsidP="00FE2848">
            <w:pPr>
              <w:rPr>
                <w:sz w:val="20"/>
                <w:szCs w:val="20"/>
              </w:rPr>
            </w:pPr>
          </w:p>
        </w:tc>
        <w:tc>
          <w:tcPr>
            <w:tcW w:w="958" w:type="dxa"/>
            <w:tcBorders>
              <w:top w:val="nil"/>
              <w:left w:val="nil"/>
              <w:bottom w:val="nil"/>
              <w:right w:val="nil"/>
            </w:tcBorders>
          </w:tcPr>
          <w:p w:rsidR="006643D9" w:rsidRPr="00FE2848" w:rsidRDefault="006643D9" w:rsidP="00FE2848">
            <w:pPr>
              <w:rPr>
                <w:sz w:val="20"/>
                <w:szCs w:val="20"/>
              </w:rPr>
            </w:pPr>
          </w:p>
        </w:tc>
        <w:tc>
          <w:tcPr>
            <w:tcW w:w="1021" w:type="dxa"/>
            <w:tcBorders>
              <w:top w:val="nil"/>
              <w:left w:val="nil"/>
              <w:bottom w:val="nil"/>
              <w:right w:val="nil"/>
            </w:tcBorders>
          </w:tcPr>
          <w:p w:rsidR="006643D9" w:rsidRPr="00FE2848" w:rsidRDefault="006643D9" w:rsidP="00FE2848">
            <w:pPr>
              <w:rPr>
                <w:sz w:val="20"/>
                <w:szCs w:val="20"/>
              </w:rPr>
            </w:pPr>
          </w:p>
        </w:tc>
        <w:tc>
          <w:tcPr>
            <w:tcW w:w="1046" w:type="dxa"/>
            <w:tcBorders>
              <w:top w:val="nil"/>
              <w:left w:val="nil"/>
              <w:bottom w:val="nil"/>
              <w:right w:val="nil"/>
            </w:tcBorders>
          </w:tcPr>
          <w:p w:rsidR="006643D9" w:rsidRPr="00FE2848" w:rsidRDefault="006643D9" w:rsidP="00FE2848">
            <w:pPr>
              <w:rPr>
                <w:sz w:val="20"/>
                <w:szCs w:val="20"/>
              </w:rPr>
            </w:pPr>
          </w:p>
        </w:tc>
        <w:tc>
          <w:tcPr>
            <w:tcW w:w="1105" w:type="dxa"/>
            <w:tcBorders>
              <w:top w:val="nil"/>
              <w:left w:val="nil"/>
              <w:bottom w:val="nil"/>
              <w:right w:val="nil"/>
            </w:tcBorders>
          </w:tcPr>
          <w:p w:rsidR="006643D9" w:rsidRPr="00FE2848" w:rsidRDefault="006643D9" w:rsidP="00FE2848">
            <w:pPr>
              <w:rPr>
                <w:sz w:val="20"/>
                <w:szCs w:val="20"/>
              </w:rPr>
            </w:pPr>
            <w:r w:rsidRPr="00FE2848">
              <w:rPr>
                <w:sz w:val="20"/>
                <w:szCs w:val="20"/>
              </w:rPr>
              <w:t>.</w:t>
            </w:r>
          </w:p>
        </w:tc>
        <w:tc>
          <w:tcPr>
            <w:tcW w:w="959" w:type="dxa"/>
            <w:tcBorders>
              <w:top w:val="nil"/>
              <w:left w:val="nil"/>
              <w:bottom w:val="nil"/>
              <w:right w:val="nil"/>
            </w:tcBorders>
          </w:tcPr>
          <w:p w:rsidR="006643D9" w:rsidRPr="00FE2848" w:rsidRDefault="006643D9" w:rsidP="00FE2848">
            <w:pPr>
              <w:rPr>
                <w:sz w:val="20"/>
                <w:szCs w:val="20"/>
              </w:rPr>
            </w:pPr>
          </w:p>
        </w:tc>
      </w:tr>
      <w:tr w:rsidR="006643D9" w:rsidRPr="00FE2848">
        <w:trPr>
          <w:cantSplit/>
          <w:trHeight w:val="381"/>
        </w:trPr>
        <w:tc>
          <w:tcPr>
            <w:tcW w:w="1511" w:type="dxa"/>
            <w:vMerge/>
            <w:tcBorders>
              <w:left w:val="nil"/>
              <w:bottom w:val="nil"/>
              <w:right w:val="single" w:sz="4" w:space="0" w:color="auto"/>
            </w:tcBorders>
          </w:tcPr>
          <w:p w:rsidR="006643D9" w:rsidRPr="00FE2848" w:rsidRDefault="006643D9" w:rsidP="00FE2848">
            <w:pPr>
              <w:rPr>
                <w:sz w:val="20"/>
                <w:szCs w:val="20"/>
              </w:rPr>
            </w:pPr>
          </w:p>
        </w:tc>
        <w:tc>
          <w:tcPr>
            <w:tcW w:w="1105" w:type="dxa"/>
            <w:tcBorders>
              <w:top w:val="nil"/>
              <w:left w:val="single" w:sz="4" w:space="0" w:color="auto"/>
              <w:bottom w:val="nil"/>
              <w:right w:val="nil"/>
            </w:tcBorders>
          </w:tcPr>
          <w:p w:rsidR="006643D9" w:rsidRPr="00FE2848" w:rsidRDefault="006643D9" w:rsidP="00FE2848">
            <w:pPr>
              <w:rPr>
                <w:sz w:val="20"/>
                <w:szCs w:val="20"/>
              </w:rPr>
            </w:pPr>
          </w:p>
        </w:tc>
        <w:tc>
          <w:tcPr>
            <w:tcW w:w="958" w:type="dxa"/>
            <w:tcBorders>
              <w:top w:val="nil"/>
              <w:left w:val="nil"/>
              <w:bottom w:val="nil"/>
              <w:right w:val="nil"/>
            </w:tcBorders>
          </w:tcPr>
          <w:p w:rsidR="006643D9" w:rsidRPr="00FE2848" w:rsidRDefault="006643D9" w:rsidP="00FE2848">
            <w:pPr>
              <w:rPr>
                <w:sz w:val="20"/>
                <w:szCs w:val="20"/>
              </w:rPr>
            </w:pPr>
          </w:p>
        </w:tc>
        <w:tc>
          <w:tcPr>
            <w:tcW w:w="1021" w:type="dxa"/>
            <w:tcBorders>
              <w:top w:val="nil"/>
              <w:left w:val="nil"/>
              <w:bottom w:val="nil"/>
              <w:right w:val="nil"/>
            </w:tcBorders>
          </w:tcPr>
          <w:p w:rsidR="006643D9" w:rsidRPr="00FE2848" w:rsidRDefault="006643D9" w:rsidP="00FE2848">
            <w:pPr>
              <w:rPr>
                <w:sz w:val="20"/>
                <w:szCs w:val="20"/>
              </w:rPr>
            </w:pPr>
          </w:p>
        </w:tc>
        <w:tc>
          <w:tcPr>
            <w:tcW w:w="1046" w:type="dxa"/>
            <w:tcBorders>
              <w:top w:val="nil"/>
              <w:left w:val="nil"/>
              <w:bottom w:val="nil"/>
              <w:right w:val="nil"/>
            </w:tcBorders>
          </w:tcPr>
          <w:p w:rsidR="006643D9" w:rsidRPr="00FE2848" w:rsidRDefault="006643D9" w:rsidP="00FE2848">
            <w:pPr>
              <w:rPr>
                <w:sz w:val="20"/>
                <w:szCs w:val="20"/>
              </w:rPr>
            </w:pPr>
          </w:p>
        </w:tc>
        <w:tc>
          <w:tcPr>
            <w:tcW w:w="1105" w:type="dxa"/>
            <w:tcBorders>
              <w:top w:val="nil"/>
              <w:left w:val="nil"/>
              <w:bottom w:val="nil"/>
              <w:right w:val="nil"/>
            </w:tcBorders>
          </w:tcPr>
          <w:p w:rsidR="006643D9" w:rsidRPr="00FE2848" w:rsidRDefault="006643D9" w:rsidP="00FE2848">
            <w:pPr>
              <w:rPr>
                <w:sz w:val="20"/>
                <w:szCs w:val="20"/>
              </w:rPr>
            </w:pPr>
          </w:p>
        </w:tc>
        <w:tc>
          <w:tcPr>
            <w:tcW w:w="959" w:type="dxa"/>
            <w:tcBorders>
              <w:top w:val="nil"/>
              <w:left w:val="nil"/>
              <w:bottom w:val="nil"/>
              <w:right w:val="nil"/>
            </w:tcBorders>
          </w:tcPr>
          <w:p w:rsidR="006643D9" w:rsidRPr="00FE2848" w:rsidRDefault="006643D9" w:rsidP="00FE2848">
            <w:pPr>
              <w:rPr>
                <w:sz w:val="20"/>
                <w:szCs w:val="20"/>
              </w:rPr>
            </w:pPr>
            <w:r w:rsidRPr="00FE2848">
              <w:rPr>
                <w:sz w:val="20"/>
                <w:szCs w:val="20"/>
              </w:rPr>
              <w:t>.</w:t>
            </w:r>
          </w:p>
        </w:tc>
      </w:tr>
    </w:tbl>
    <w:p w:rsidR="006643D9" w:rsidRPr="00FE2848" w:rsidRDefault="006643D9" w:rsidP="00FE2848">
      <w:pPr>
        <w:spacing w:line="360" w:lineRule="auto"/>
        <w:ind w:firstLine="709"/>
        <w:jc w:val="both"/>
        <w:rPr>
          <w:sz w:val="28"/>
          <w:szCs w:val="28"/>
          <w:lang w:val="en-US"/>
        </w:rPr>
      </w:pPr>
    </w:p>
    <w:tbl>
      <w:tblPr>
        <w:tblW w:w="0" w:type="auto"/>
        <w:tblInd w:w="817"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Look w:val="0080" w:firstRow="0" w:lastRow="0" w:firstColumn="1" w:lastColumn="0" w:noHBand="0" w:noVBand="0"/>
      </w:tblPr>
      <w:tblGrid>
        <w:gridCol w:w="2568"/>
        <w:gridCol w:w="2568"/>
        <w:gridCol w:w="2569"/>
      </w:tblGrid>
      <w:tr w:rsidR="006643D9" w:rsidRPr="00FE2848">
        <w:tc>
          <w:tcPr>
            <w:tcW w:w="2568" w:type="dxa"/>
            <w:tcBorders>
              <w:top w:val="double" w:sz="6" w:space="0" w:color="000000"/>
              <w:bottom w:val="nil"/>
              <w:right w:val="nil"/>
            </w:tcBorders>
          </w:tcPr>
          <w:p w:rsidR="006643D9" w:rsidRPr="00FE2848" w:rsidRDefault="006643D9" w:rsidP="00FE2848">
            <w:pPr>
              <w:rPr>
                <w:sz w:val="20"/>
                <w:szCs w:val="20"/>
              </w:rPr>
            </w:pPr>
            <w:r w:rsidRPr="00FE2848">
              <w:rPr>
                <w:sz w:val="20"/>
                <w:szCs w:val="20"/>
              </w:rPr>
              <w:t>p11</w:t>
            </w:r>
          </w:p>
        </w:tc>
        <w:tc>
          <w:tcPr>
            <w:tcW w:w="2568" w:type="dxa"/>
            <w:tcBorders>
              <w:top w:val="double" w:sz="6" w:space="0" w:color="000000"/>
              <w:left w:val="nil"/>
              <w:bottom w:val="nil"/>
              <w:right w:val="nil"/>
            </w:tcBorders>
          </w:tcPr>
          <w:p w:rsidR="006643D9" w:rsidRPr="00FE2848" w:rsidRDefault="006643D9" w:rsidP="00FE2848">
            <w:pPr>
              <w:rPr>
                <w:sz w:val="20"/>
                <w:szCs w:val="20"/>
              </w:rPr>
            </w:pPr>
            <w:r w:rsidRPr="00FE2848">
              <w:rPr>
                <w:sz w:val="20"/>
                <w:szCs w:val="20"/>
              </w:rPr>
              <w:t>…</w:t>
            </w:r>
          </w:p>
        </w:tc>
        <w:tc>
          <w:tcPr>
            <w:tcW w:w="2569" w:type="dxa"/>
            <w:tcBorders>
              <w:top w:val="double" w:sz="6" w:space="0" w:color="000000"/>
              <w:left w:val="nil"/>
              <w:bottom w:val="nil"/>
            </w:tcBorders>
          </w:tcPr>
          <w:p w:rsidR="006643D9" w:rsidRPr="00FE2848" w:rsidRDefault="006643D9" w:rsidP="00FE2848">
            <w:pPr>
              <w:rPr>
                <w:sz w:val="20"/>
                <w:szCs w:val="20"/>
              </w:rPr>
            </w:pPr>
            <w:r w:rsidRPr="00FE2848">
              <w:rPr>
                <w:sz w:val="20"/>
                <w:szCs w:val="20"/>
              </w:rPr>
              <w:t>p1n</w:t>
            </w:r>
          </w:p>
        </w:tc>
      </w:tr>
      <w:tr w:rsidR="006643D9" w:rsidRPr="00FE2848">
        <w:tc>
          <w:tcPr>
            <w:tcW w:w="2568" w:type="dxa"/>
            <w:tcBorders>
              <w:top w:val="nil"/>
              <w:bottom w:val="nil"/>
              <w:right w:val="nil"/>
            </w:tcBorders>
          </w:tcPr>
          <w:p w:rsidR="006643D9" w:rsidRPr="00FE2848" w:rsidRDefault="006643D9" w:rsidP="00FE2848">
            <w:pPr>
              <w:rPr>
                <w:sz w:val="20"/>
                <w:szCs w:val="20"/>
              </w:rPr>
            </w:pPr>
            <w:r w:rsidRPr="00FE2848">
              <w:rPr>
                <w:sz w:val="20"/>
                <w:szCs w:val="20"/>
              </w:rPr>
              <w:t>.</w:t>
            </w:r>
          </w:p>
        </w:tc>
        <w:tc>
          <w:tcPr>
            <w:tcW w:w="2568" w:type="dxa"/>
            <w:tcBorders>
              <w:top w:val="nil"/>
              <w:left w:val="nil"/>
              <w:bottom w:val="nil"/>
              <w:right w:val="nil"/>
            </w:tcBorders>
          </w:tcPr>
          <w:p w:rsidR="006643D9" w:rsidRPr="00FE2848" w:rsidRDefault="006643D9" w:rsidP="00FE2848">
            <w:pPr>
              <w:rPr>
                <w:sz w:val="20"/>
                <w:szCs w:val="20"/>
              </w:rPr>
            </w:pPr>
          </w:p>
        </w:tc>
        <w:tc>
          <w:tcPr>
            <w:tcW w:w="2569" w:type="dxa"/>
            <w:tcBorders>
              <w:top w:val="nil"/>
              <w:left w:val="nil"/>
              <w:bottom w:val="nil"/>
            </w:tcBorders>
          </w:tcPr>
          <w:p w:rsidR="006643D9" w:rsidRPr="00FE2848" w:rsidRDefault="006643D9" w:rsidP="00FE2848">
            <w:pPr>
              <w:rPr>
                <w:sz w:val="20"/>
                <w:szCs w:val="20"/>
              </w:rPr>
            </w:pPr>
            <w:r w:rsidRPr="00FE2848">
              <w:rPr>
                <w:sz w:val="20"/>
                <w:szCs w:val="20"/>
              </w:rPr>
              <w:t>.</w:t>
            </w:r>
          </w:p>
        </w:tc>
      </w:tr>
      <w:tr w:rsidR="006643D9" w:rsidRPr="00FE2848">
        <w:tc>
          <w:tcPr>
            <w:tcW w:w="2568" w:type="dxa"/>
            <w:tcBorders>
              <w:top w:val="nil"/>
              <w:bottom w:val="nil"/>
              <w:right w:val="nil"/>
            </w:tcBorders>
          </w:tcPr>
          <w:p w:rsidR="006643D9" w:rsidRPr="00FE2848" w:rsidRDefault="006643D9" w:rsidP="00FE2848">
            <w:pPr>
              <w:rPr>
                <w:sz w:val="20"/>
                <w:szCs w:val="20"/>
              </w:rPr>
            </w:pPr>
            <w:r w:rsidRPr="00FE2848">
              <w:rPr>
                <w:sz w:val="20"/>
                <w:szCs w:val="20"/>
              </w:rPr>
              <w:t>.</w:t>
            </w:r>
          </w:p>
        </w:tc>
        <w:tc>
          <w:tcPr>
            <w:tcW w:w="2568" w:type="dxa"/>
            <w:tcBorders>
              <w:top w:val="nil"/>
              <w:left w:val="nil"/>
              <w:bottom w:val="nil"/>
              <w:right w:val="nil"/>
            </w:tcBorders>
          </w:tcPr>
          <w:p w:rsidR="006643D9" w:rsidRPr="00FE2848" w:rsidRDefault="006643D9" w:rsidP="00FE2848">
            <w:pPr>
              <w:rPr>
                <w:sz w:val="20"/>
                <w:szCs w:val="20"/>
              </w:rPr>
            </w:pPr>
          </w:p>
        </w:tc>
        <w:tc>
          <w:tcPr>
            <w:tcW w:w="2569" w:type="dxa"/>
            <w:tcBorders>
              <w:top w:val="nil"/>
              <w:left w:val="nil"/>
              <w:bottom w:val="nil"/>
            </w:tcBorders>
          </w:tcPr>
          <w:p w:rsidR="006643D9" w:rsidRPr="00FE2848" w:rsidRDefault="006643D9" w:rsidP="00FE2848">
            <w:pPr>
              <w:rPr>
                <w:sz w:val="20"/>
                <w:szCs w:val="20"/>
              </w:rPr>
            </w:pPr>
            <w:r w:rsidRPr="00FE2848">
              <w:rPr>
                <w:sz w:val="20"/>
                <w:szCs w:val="20"/>
              </w:rPr>
              <w:t>.</w:t>
            </w:r>
          </w:p>
        </w:tc>
      </w:tr>
      <w:tr w:rsidR="006643D9" w:rsidRPr="00FE2848">
        <w:tc>
          <w:tcPr>
            <w:tcW w:w="2568" w:type="dxa"/>
            <w:tcBorders>
              <w:top w:val="nil"/>
              <w:bottom w:val="nil"/>
              <w:right w:val="nil"/>
            </w:tcBorders>
          </w:tcPr>
          <w:p w:rsidR="006643D9" w:rsidRPr="00FE2848" w:rsidRDefault="006643D9" w:rsidP="00FE2848">
            <w:pPr>
              <w:rPr>
                <w:sz w:val="20"/>
                <w:szCs w:val="20"/>
              </w:rPr>
            </w:pPr>
            <w:r w:rsidRPr="00FE2848">
              <w:rPr>
                <w:sz w:val="20"/>
                <w:szCs w:val="20"/>
              </w:rPr>
              <w:t>.</w:t>
            </w:r>
          </w:p>
        </w:tc>
        <w:tc>
          <w:tcPr>
            <w:tcW w:w="2568" w:type="dxa"/>
            <w:tcBorders>
              <w:top w:val="nil"/>
              <w:left w:val="nil"/>
              <w:bottom w:val="nil"/>
              <w:right w:val="nil"/>
            </w:tcBorders>
          </w:tcPr>
          <w:p w:rsidR="006643D9" w:rsidRPr="00FE2848" w:rsidRDefault="006643D9" w:rsidP="00FE2848">
            <w:pPr>
              <w:rPr>
                <w:sz w:val="20"/>
                <w:szCs w:val="20"/>
              </w:rPr>
            </w:pPr>
          </w:p>
        </w:tc>
        <w:tc>
          <w:tcPr>
            <w:tcW w:w="2569" w:type="dxa"/>
            <w:tcBorders>
              <w:top w:val="nil"/>
              <w:left w:val="nil"/>
              <w:bottom w:val="nil"/>
            </w:tcBorders>
          </w:tcPr>
          <w:p w:rsidR="006643D9" w:rsidRPr="00FE2848" w:rsidRDefault="006643D9" w:rsidP="00FE2848">
            <w:pPr>
              <w:rPr>
                <w:sz w:val="20"/>
                <w:szCs w:val="20"/>
              </w:rPr>
            </w:pPr>
            <w:r w:rsidRPr="00FE2848">
              <w:rPr>
                <w:sz w:val="20"/>
                <w:szCs w:val="20"/>
              </w:rPr>
              <w:t>.</w:t>
            </w:r>
          </w:p>
        </w:tc>
      </w:tr>
      <w:tr w:rsidR="006643D9" w:rsidRPr="00FE2848">
        <w:tc>
          <w:tcPr>
            <w:tcW w:w="2568" w:type="dxa"/>
            <w:tcBorders>
              <w:top w:val="nil"/>
              <w:bottom w:val="double" w:sz="6" w:space="0" w:color="000000"/>
              <w:right w:val="nil"/>
            </w:tcBorders>
          </w:tcPr>
          <w:p w:rsidR="006643D9" w:rsidRPr="00FE2848" w:rsidRDefault="006643D9" w:rsidP="00FE2848">
            <w:pPr>
              <w:rPr>
                <w:sz w:val="20"/>
                <w:szCs w:val="20"/>
              </w:rPr>
            </w:pPr>
            <w:r w:rsidRPr="00FE2848">
              <w:rPr>
                <w:sz w:val="20"/>
                <w:szCs w:val="20"/>
              </w:rPr>
              <w:t>pm1</w:t>
            </w:r>
          </w:p>
        </w:tc>
        <w:tc>
          <w:tcPr>
            <w:tcW w:w="2568" w:type="dxa"/>
            <w:tcBorders>
              <w:top w:val="nil"/>
              <w:left w:val="nil"/>
              <w:bottom w:val="double" w:sz="6" w:space="0" w:color="000000"/>
              <w:right w:val="nil"/>
            </w:tcBorders>
          </w:tcPr>
          <w:p w:rsidR="006643D9" w:rsidRPr="00FE2848" w:rsidRDefault="006643D9" w:rsidP="00FE2848">
            <w:pPr>
              <w:rPr>
                <w:sz w:val="20"/>
                <w:szCs w:val="20"/>
              </w:rPr>
            </w:pPr>
            <w:r w:rsidRPr="00FE2848">
              <w:rPr>
                <w:sz w:val="20"/>
                <w:szCs w:val="20"/>
              </w:rPr>
              <w:t>…</w:t>
            </w:r>
          </w:p>
        </w:tc>
        <w:tc>
          <w:tcPr>
            <w:tcW w:w="2569" w:type="dxa"/>
            <w:tcBorders>
              <w:top w:val="nil"/>
              <w:left w:val="nil"/>
              <w:bottom w:val="double" w:sz="6" w:space="0" w:color="000000"/>
            </w:tcBorders>
          </w:tcPr>
          <w:p w:rsidR="006643D9" w:rsidRPr="00FE2848" w:rsidRDefault="006643D9" w:rsidP="00FE2848">
            <w:pPr>
              <w:rPr>
                <w:sz w:val="20"/>
                <w:szCs w:val="20"/>
              </w:rPr>
            </w:pPr>
            <w:r w:rsidRPr="00FE2848">
              <w:rPr>
                <w:sz w:val="20"/>
                <w:szCs w:val="20"/>
              </w:rPr>
              <w:t>pmn</w:t>
            </w:r>
          </w:p>
        </w:tc>
      </w:tr>
    </w:tbl>
    <w:p w:rsidR="006643D9" w:rsidRPr="00FE2848" w:rsidRDefault="006643D9" w:rsidP="00FE2848">
      <w:pPr>
        <w:spacing w:line="360" w:lineRule="auto"/>
        <w:ind w:firstLine="709"/>
        <w:jc w:val="both"/>
        <w:rPr>
          <w:sz w:val="28"/>
          <w:szCs w:val="28"/>
          <w:lang w:val="en-US"/>
        </w:rPr>
      </w:pPr>
    </w:p>
    <w:p w:rsidR="006643D9" w:rsidRPr="00FE2848" w:rsidRDefault="006643D9" w:rsidP="00FE2848">
      <w:pPr>
        <w:spacing w:line="360" w:lineRule="auto"/>
        <w:ind w:firstLine="709"/>
        <w:jc w:val="both"/>
        <w:rPr>
          <w:sz w:val="28"/>
          <w:szCs w:val="28"/>
        </w:rPr>
      </w:pPr>
      <w:r w:rsidRPr="00FE2848">
        <w:rPr>
          <w:i/>
          <w:iCs/>
          <w:sz w:val="28"/>
          <w:szCs w:val="28"/>
        </w:rPr>
        <w:t xml:space="preserve">Допустимый план перевозок </w:t>
      </w:r>
      <w:r w:rsidRPr="00FE2848">
        <w:rPr>
          <w:sz w:val="28"/>
          <w:szCs w:val="28"/>
        </w:rPr>
        <w:t>будем представлять в виде транспортной таблицы:</w:t>
      </w:r>
    </w:p>
    <w:tbl>
      <w:tblPr>
        <w:tblW w:w="0" w:type="auto"/>
        <w:tblInd w:w="28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A0" w:firstRow="1" w:lastRow="0" w:firstColumn="1" w:lastColumn="0" w:noHBand="0" w:noVBand="0"/>
      </w:tblPr>
      <w:tblGrid>
        <w:gridCol w:w="2044"/>
        <w:gridCol w:w="2063"/>
        <w:gridCol w:w="2067"/>
        <w:gridCol w:w="2064"/>
      </w:tblGrid>
      <w:tr w:rsidR="006643D9" w:rsidRPr="00FE2848">
        <w:tc>
          <w:tcPr>
            <w:tcW w:w="2044" w:type="dxa"/>
            <w:tcBorders>
              <w:top w:val="nil"/>
              <w:left w:val="nil"/>
            </w:tcBorders>
          </w:tcPr>
          <w:p w:rsidR="006643D9" w:rsidRPr="00FE2848" w:rsidRDefault="006643D9" w:rsidP="00FE2848">
            <w:pPr>
              <w:rPr>
                <w:sz w:val="20"/>
                <w:szCs w:val="20"/>
              </w:rPr>
            </w:pPr>
          </w:p>
        </w:tc>
        <w:tc>
          <w:tcPr>
            <w:tcW w:w="2063" w:type="dxa"/>
            <w:tcBorders>
              <w:top w:val="nil"/>
              <w:right w:val="nil"/>
            </w:tcBorders>
          </w:tcPr>
          <w:p w:rsidR="006643D9" w:rsidRPr="00FE2848" w:rsidRDefault="006643D9" w:rsidP="00FE2848">
            <w:pPr>
              <w:rPr>
                <w:sz w:val="20"/>
                <w:szCs w:val="20"/>
              </w:rPr>
            </w:pPr>
            <w:r w:rsidRPr="00FE2848">
              <w:rPr>
                <w:sz w:val="20"/>
                <w:szCs w:val="20"/>
              </w:rPr>
              <w:t>а1</w:t>
            </w:r>
          </w:p>
        </w:tc>
        <w:tc>
          <w:tcPr>
            <w:tcW w:w="2067" w:type="dxa"/>
            <w:tcBorders>
              <w:top w:val="nil"/>
              <w:left w:val="nil"/>
              <w:right w:val="nil"/>
            </w:tcBorders>
          </w:tcPr>
          <w:p w:rsidR="006643D9" w:rsidRPr="00FE2848" w:rsidRDefault="006643D9" w:rsidP="00FE2848">
            <w:pPr>
              <w:rPr>
                <w:sz w:val="20"/>
                <w:szCs w:val="20"/>
              </w:rPr>
            </w:pPr>
            <w:r w:rsidRPr="00FE2848">
              <w:rPr>
                <w:sz w:val="20"/>
                <w:szCs w:val="20"/>
              </w:rPr>
              <w:t>…</w:t>
            </w:r>
          </w:p>
        </w:tc>
        <w:tc>
          <w:tcPr>
            <w:tcW w:w="2064" w:type="dxa"/>
            <w:tcBorders>
              <w:top w:val="nil"/>
              <w:left w:val="nil"/>
              <w:right w:val="nil"/>
            </w:tcBorders>
          </w:tcPr>
          <w:p w:rsidR="006643D9" w:rsidRPr="00FE2848" w:rsidRDefault="006643D9" w:rsidP="00FE2848">
            <w:pPr>
              <w:rPr>
                <w:sz w:val="20"/>
                <w:szCs w:val="20"/>
              </w:rPr>
            </w:pPr>
            <w:r w:rsidRPr="00FE2848">
              <w:rPr>
                <w:sz w:val="20"/>
                <w:szCs w:val="20"/>
              </w:rPr>
              <w:t>аn</w:t>
            </w:r>
          </w:p>
        </w:tc>
      </w:tr>
      <w:tr w:rsidR="006643D9" w:rsidRPr="00FE2848">
        <w:trPr>
          <w:cantSplit/>
          <w:trHeight w:val="485"/>
        </w:trPr>
        <w:tc>
          <w:tcPr>
            <w:tcW w:w="2044" w:type="dxa"/>
            <w:vMerge w:val="restart"/>
            <w:tcBorders>
              <w:left w:val="nil"/>
              <w:bottom w:val="nil"/>
              <w:right w:val="single" w:sz="4" w:space="0" w:color="auto"/>
            </w:tcBorders>
          </w:tcPr>
          <w:p w:rsidR="006643D9" w:rsidRPr="00FE2848" w:rsidRDefault="006643D9" w:rsidP="00FE2848">
            <w:pPr>
              <w:rPr>
                <w:sz w:val="20"/>
                <w:szCs w:val="20"/>
              </w:rPr>
            </w:pPr>
            <w:r w:rsidRPr="00FE2848">
              <w:rPr>
                <w:sz w:val="20"/>
                <w:szCs w:val="20"/>
              </w:rPr>
              <w:t>b</w:t>
            </w:r>
          </w:p>
          <w:p w:rsidR="006643D9" w:rsidRPr="00FE2848" w:rsidRDefault="006643D9" w:rsidP="00FE2848">
            <w:pPr>
              <w:rPr>
                <w:sz w:val="20"/>
                <w:szCs w:val="20"/>
              </w:rPr>
            </w:pPr>
            <w:r w:rsidRPr="00FE2848">
              <w:rPr>
                <w:sz w:val="20"/>
                <w:szCs w:val="20"/>
              </w:rPr>
              <w:t>.</w:t>
            </w:r>
          </w:p>
          <w:p w:rsidR="006643D9" w:rsidRPr="00FE2848" w:rsidRDefault="006643D9" w:rsidP="00FE2848">
            <w:pPr>
              <w:rPr>
                <w:sz w:val="20"/>
                <w:szCs w:val="20"/>
              </w:rPr>
            </w:pPr>
            <w:r w:rsidRPr="00FE2848">
              <w:rPr>
                <w:sz w:val="20"/>
                <w:szCs w:val="20"/>
              </w:rPr>
              <w:t>.</w:t>
            </w:r>
          </w:p>
          <w:p w:rsidR="006643D9" w:rsidRPr="00FE2848" w:rsidRDefault="006643D9" w:rsidP="00FE2848">
            <w:pPr>
              <w:rPr>
                <w:sz w:val="20"/>
                <w:szCs w:val="20"/>
              </w:rPr>
            </w:pPr>
            <w:r w:rsidRPr="00FE2848">
              <w:rPr>
                <w:sz w:val="20"/>
                <w:szCs w:val="20"/>
              </w:rPr>
              <w:t>.</w:t>
            </w:r>
          </w:p>
          <w:p w:rsidR="006643D9" w:rsidRPr="00FE2848" w:rsidRDefault="006643D9" w:rsidP="00FE2848">
            <w:pPr>
              <w:rPr>
                <w:sz w:val="20"/>
                <w:szCs w:val="20"/>
              </w:rPr>
            </w:pPr>
            <w:r w:rsidRPr="00FE2848">
              <w:rPr>
                <w:sz w:val="20"/>
                <w:szCs w:val="20"/>
              </w:rPr>
              <w:t>bm</w:t>
            </w:r>
          </w:p>
        </w:tc>
        <w:tc>
          <w:tcPr>
            <w:tcW w:w="2063" w:type="dxa"/>
            <w:tcBorders>
              <w:left w:val="single" w:sz="4" w:space="0" w:color="auto"/>
              <w:bottom w:val="nil"/>
              <w:right w:val="nil"/>
            </w:tcBorders>
          </w:tcPr>
          <w:p w:rsidR="006643D9" w:rsidRPr="00FE2848" w:rsidRDefault="006714F8" w:rsidP="00FE2848">
            <w:pPr>
              <w:rPr>
                <w:sz w:val="20"/>
                <w:szCs w:val="20"/>
              </w:rPr>
            </w:pPr>
            <w:r>
              <w:rPr>
                <w:sz w:val="20"/>
                <w:szCs w:val="20"/>
              </w:rPr>
              <w:pict>
                <v:shape id="_x0000_i1035" type="#_x0000_t75" style="width:24.75pt;height:27.75pt">
                  <v:imagedata r:id="rId15" o:title=""/>
                </v:shape>
              </w:pict>
            </w:r>
            <w:r>
              <w:rPr>
                <w:sz w:val="20"/>
                <w:szCs w:val="20"/>
              </w:rPr>
              <w:pict>
                <v:shape id="_x0000_i1036" type="#_x0000_t75" style="width:9pt;height:17.25pt">
                  <v:imagedata r:id="rId16" o:title=""/>
                </v:shape>
              </w:pict>
            </w:r>
          </w:p>
        </w:tc>
        <w:tc>
          <w:tcPr>
            <w:tcW w:w="2067" w:type="dxa"/>
            <w:tcBorders>
              <w:left w:val="nil"/>
              <w:bottom w:val="nil"/>
              <w:right w:val="nil"/>
            </w:tcBorders>
          </w:tcPr>
          <w:p w:rsidR="006643D9" w:rsidRPr="00FE2848" w:rsidRDefault="006643D9" w:rsidP="00FE2848">
            <w:pPr>
              <w:rPr>
                <w:sz w:val="20"/>
                <w:szCs w:val="20"/>
              </w:rPr>
            </w:pPr>
            <w:r w:rsidRPr="00FE2848">
              <w:rPr>
                <w:sz w:val="20"/>
                <w:szCs w:val="20"/>
              </w:rPr>
              <w:t>…</w:t>
            </w:r>
          </w:p>
        </w:tc>
        <w:tc>
          <w:tcPr>
            <w:tcW w:w="2064" w:type="dxa"/>
            <w:tcBorders>
              <w:left w:val="nil"/>
              <w:bottom w:val="nil"/>
              <w:right w:val="nil"/>
            </w:tcBorders>
          </w:tcPr>
          <w:p w:rsidR="006643D9" w:rsidRPr="00FE2848" w:rsidRDefault="006714F8" w:rsidP="00FE2848">
            <w:pPr>
              <w:rPr>
                <w:sz w:val="20"/>
                <w:szCs w:val="20"/>
              </w:rPr>
            </w:pPr>
            <w:r>
              <w:rPr>
                <w:sz w:val="20"/>
                <w:szCs w:val="20"/>
              </w:rPr>
              <w:pict>
                <v:shape id="_x0000_i1037" type="#_x0000_t75" style="width:24.75pt;height:27.75pt">
                  <v:imagedata r:id="rId17" o:title=""/>
                </v:shape>
              </w:pict>
            </w:r>
          </w:p>
        </w:tc>
      </w:tr>
      <w:tr w:rsidR="006643D9" w:rsidRPr="00FE2848">
        <w:trPr>
          <w:cantSplit/>
          <w:trHeight w:val="282"/>
        </w:trPr>
        <w:tc>
          <w:tcPr>
            <w:tcW w:w="2044" w:type="dxa"/>
            <w:vMerge/>
            <w:tcBorders>
              <w:left w:val="nil"/>
              <w:bottom w:val="nil"/>
              <w:right w:val="single" w:sz="4" w:space="0" w:color="auto"/>
            </w:tcBorders>
          </w:tcPr>
          <w:p w:rsidR="006643D9" w:rsidRPr="00FE2848" w:rsidRDefault="006643D9" w:rsidP="00FE2848">
            <w:pPr>
              <w:rPr>
                <w:sz w:val="20"/>
                <w:szCs w:val="20"/>
              </w:rPr>
            </w:pPr>
          </w:p>
        </w:tc>
        <w:tc>
          <w:tcPr>
            <w:tcW w:w="2063" w:type="dxa"/>
            <w:tcBorders>
              <w:top w:val="nil"/>
              <w:left w:val="single" w:sz="4" w:space="0" w:color="auto"/>
              <w:bottom w:val="nil"/>
              <w:right w:val="nil"/>
            </w:tcBorders>
          </w:tcPr>
          <w:p w:rsidR="006643D9" w:rsidRPr="00FE2848" w:rsidRDefault="006643D9" w:rsidP="00FE2848">
            <w:pPr>
              <w:rPr>
                <w:sz w:val="20"/>
                <w:szCs w:val="20"/>
              </w:rPr>
            </w:pPr>
            <w:r w:rsidRPr="00FE2848">
              <w:rPr>
                <w:sz w:val="20"/>
                <w:szCs w:val="20"/>
              </w:rPr>
              <w:t>.</w:t>
            </w:r>
          </w:p>
        </w:tc>
        <w:tc>
          <w:tcPr>
            <w:tcW w:w="2067" w:type="dxa"/>
            <w:tcBorders>
              <w:top w:val="nil"/>
              <w:left w:val="nil"/>
              <w:bottom w:val="nil"/>
              <w:right w:val="nil"/>
            </w:tcBorders>
          </w:tcPr>
          <w:p w:rsidR="006643D9" w:rsidRPr="00FE2848" w:rsidRDefault="006643D9" w:rsidP="00FE2848">
            <w:pPr>
              <w:rPr>
                <w:sz w:val="20"/>
                <w:szCs w:val="20"/>
              </w:rPr>
            </w:pPr>
          </w:p>
        </w:tc>
        <w:tc>
          <w:tcPr>
            <w:tcW w:w="2064" w:type="dxa"/>
            <w:tcBorders>
              <w:top w:val="nil"/>
              <w:left w:val="nil"/>
              <w:bottom w:val="nil"/>
              <w:right w:val="nil"/>
            </w:tcBorders>
          </w:tcPr>
          <w:p w:rsidR="006643D9" w:rsidRPr="00FE2848" w:rsidRDefault="006643D9" w:rsidP="00FE2848">
            <w:pPr>
              <w:rPr>
                <w:sz w:val="20"/>
                <w:szCs w:val="20"/>
              </w:rPr>
            </w:pPr>
            <w:r w:rsidRPr="00FE2848">
              <w:rPr>
                <w:sz w:val="20"/>
                <w:szCs w:val="20"/>
              </w:rPr>
              <w:t>.</w:t>
            </w:r>
          </w:p>
        </w:tc>
      </w:tr>
      <w:tr w:rsidR="006643D9" w:rsidRPr="00FE2848">
        <w:trPr>
          <w:cantSplit/>
          <w:trHeight w:val="485"/>
        </w:trPr>
        <w:tc>
          <w:tcPr>
            <w:tcW w:w="2044" w:type="dxa"/>
            <w:vMerge/>
            <w:tcBorders>
              <w:left w:val="nil"/>
              <w:bottom w:val="nil"/>
              <w:right w:val="single" w:sz="4" w:space="0" w:color="auto"/>
            </w:tcBorders>
          </w:tcPr>
          <w:p w:rsidR="006643D9" w:rsidRPr="00FE2848" w:rsidRDefault="006643D9" w:rsidP="00FE2848">
            <w:pPr>
              <w:rPr>
                <w:sz w:val="20"/>
                <w:szCs w:val="20"/>
              </w:rPr>
            </w:pPr>
          </w:p>
        </w:tc>
        <w:tc>
          <w:tcPr>
            <w:tcW w:w="2063" w:type="dxa"/>
            <w:tcBorders>
              <w:top w:val="nil"/>
              <w:left w:val="single" w:sz="4" w:space="0" w:color="auto"/>
              <w:bottom w:val="nil"/>
              <w:right w:val="nil"/>
            </w:tcBorders>
          </w:tcPr>
          <w:p w:rsidR="006643D9" w:rsidRPr="00FE2848" w:rsidRDefault="006643D9" w:rsidP="00FE2848">
            <w:pPr>
              <w:rPr>
                <w:sz w:val="20"/>
                <w:szCs w:val="20"/>
              </w:rPr>
            </w:pPr>
            <w:r w:rsidRPr="00FE2848">
              <w:rPr>
                <w:sz w:val="20"/>
                <w:szCs w:val="20"/>
              </w:rPr>
              <w:t>.</w:t>
            </w:r>
          </w:p>
        </w:tc>
        <w:tc>
          <w:tcPr>
            <w:tcW w:w="2067" w:type="dxa"/>
            <w:tcBorders>
              <w:top w:val="nil"/>
              <w:left w:val="nil"/>
              <w:bottom w:val="nil"/>
              <w:right w:val="nil"/>
            </w:tcBorders>
          </w:tcPr>
          <w:p w:rsidR="006643D9" w:rsidRPr="00FE2848" w:rsidRDefault="006643D9" w:rsidP="00FE2848">
            <w:pPr>
              <w:rPr>
                <w:sz w:val="20"/>
                <w:szCs w:val="20"/>
              </w:rPr>
            </w:pPr>
          </w:p>
        </w:tc>
        <w:tc>
          <w:tcPr>
            <w:tcW w:w="2064" w:type="dxa"/>
            <w:tcBorders>
              <w:top w:val="nil"/>
              <w:left w:val="nil"/>
              <w:bottom w:val="nil"/>
              <w:right w:val="nil"/>
            </w:tcBorders>
          </w:tcPr>
          <w:p w:rsidR="006643D9" w:rsidRPr="00FE2848" w:rsidRDefault="006643D9" w:rsidP="00FE2848">
            <w:pPr>
              <w:rPr>
                <w:sz w:val="20"/>
                <w:szCs w:val="20"/>
              </w:rPr>
            </w:pPr>
            <w:r w:rsidRPr="00FE2848">
              <w:rPr>
                <w:sz w:val="20"/>
                <w:szCs w:val="20"/>
              </w:rPr>
              <w:t>.</w:t>
            </w:r>
          </w:p>
        </w:tc>
      </w:tr>
      <w:tr w:rsidR="006643D9" w:rsidRPr="00FE2848">
        <w:trPr>
          <w:cantSplit/>
          <w:trHeight w:val="486"/>
        </w:trPr>
        <w:tc>
          <w:tcPr>
            <w:tcW w:w="2044" w:type="dxa"/>
            <w:vMerge/>
            <w:tcBorders>
              <w:left w:val="nil"/>
              <w:bottom w:val="nil"/>
              <w:right w:val="single" w:sz="4" w:space="0" w:color="auto"/>
            </w:tcBorders>
          </w:tcPr>
          <w:p w:rsidR="006643D9" w:rsidRPr="00FE2848" w:rsidRDefault="006643D9" w:rsidP="00FE2848">
            <w:pPr>
              <w:rPr>
                <w:sz w:val="20"/>
                <w:szCs w:val="20"/>
              </w:rPr>
            </w:pPr>
          </w:p>
        </w:tc>
        <w:tc>
          <w:tcPr>
            <w:tcW w:w="2063" w:type="dxa"/>
            <w:tcBorders>
              <w:top w:val="nil"/>
              <w:left w:val="single" w:sz="4" w:space="0" w:color="auto"/>
              <w:bottom w:val="nil"/>
              <w:right w:val="nil"/>
            </w:tcBorders>
          </w:tcPr>
          <w:p w:rsidR="006643D9" w:rsidRPr="00FE2848" w:rsidRDefault="006643D9" w:rsidP="00FE2848">
            <w:pPr>
              <w:rPr>
                <w:sz w:val="20"/>
                <w:szCs w:val="20"/>
              </w:rPr>
            </w:pPr>
            <w:r w:rsidRPr="00FE2848">
              <w:rPr>
                <w:sz w:val="20"/>
                <w:szCs w:val="20"/>
              </w:rPr>
              <w:t>.</w:t>
            </w:r>
          </w:p>
        </w:tc>
        <w:tc>
          <w:tcPr>
            <w:tcW w:w="2067" w:type="dxa"/>
            <w:tcBorders>
              <w:top w:val="nil"/>
              <w:left w:val="nil"/>
              <w:bottom w:val="nil"/>
              <w:right w:val="nil"/>
            </w:tcBorders>
          </w:tcPr>
          <w:p w:rsidR="006643D9" w:rsidRPr="00FE2848" w:rsidRDefault="006643D9" w:rsidP="00FE2848">
            <w:pPr>
              <w:rPr>
                <w:sz w:val="20"/>
                <w:szCs w:val="20"/>
              </w:rPr>
            </w:pPr>
          </w:p>
        </w:tc>
        <w:tc>
          <w:tcPr>
            <w:tcW w:w="2064" w:type="dxa"/>
            <w:tcBorders>
              <w:top w:val="nil"/>
              <w:left w:val="nil"/>
              <w:bottom w:val="nil"/>
              <w:right w:val="nil"/>
            </w:tcBorders>
          </w:tcPr>
          <w:p w:rsidR="006643D9" w:rsidRPr="00FE2848" w:rsidRDefault="006643D9" w:rsidP="00FE2848">
            <w:pPr>
              <w:rPr>
                <w:sz w:val="20"/>
                <w:szCs w:val="20"/>
              </w:rPr>
            </w:pPr>
            <w:r w:rsidRPr="00FE2848">
              <w:rPr>
                <w:sz w:val="20"/>
                <w:szCs w:val="20"/>
              </w:rPr>
              <w:t>.</w:t>
            </w:r>
          </w:p>
        </w:tc>
      </w:tr>
      <w:tr w:rsidR="006643D9" w:rsidRPr="00FE2848" w:rsidTr="00FE2848">
        <w:trPr>
          <w:cantSplit/>
          <w:trHeight w:val="658"/>
        </w:trPr>
        <w:tc>
          <w:tcPr>
            <w:tcW w:w="2044" w:type="dxa"/>
            <w:vMerge/>
            <w:tcBorders>
              <w:left w:val="nil"/>
              <w:bottom w:val="nil"/>
              <w:right w:val="single" w:sz="4" w:space="0" w:color="auto"/>
            </w:tcBorders>
          </w:tcPr>
          <w:p w:rsidR="006643D9" w:rsidRPr="00FE2848" w:rsidRDefault="006643D9" w:rsidP="00FE2848">
            <w:pPr>
              <w:rPr>
                <w:sz w:val="20"/>
                <w:szCs w:val="20"/>
              </w:rPr>
            </w:pPr>
          </w:p>
        </w:tc>
        <w:tc>
          <w:tcPr>
            <w:tcW w:w="2063" w:type="dxa"/>
            <w:tcBorders>
              <w:top w:val="nil"/>
              <w:left w:val="single" w:sz="4" w:space="0" w:color="auto"/>
              <w:bottom w:val="nil"/>
              <w:right w:val="nil"/>
            </w:tcBorders>
          </w:tcPr>
          <w:p w:rsidR="006643D9" w:rsidRPr="00FE2848" w:rsidRDefault="006714F8" w:rsidP="00FE2848">
            <w:pPr>
              <w:rPr>
                <w:sz w:val="20"/>
                <w:szCs w:val="20"/>
              </w:rPr>
            </w:pPr>
            <w:r>
              <w:rPr>
                <w:sz w:val="20"/>
                <w:szCs w:val="20"/>
              </w:rPr>
              <w:pict>
                <v:shape id="_x0000_i1038" type="#_x0000_t75" style="width:25.5pt;height:26.25pt">
                  <v:imagedata r:id="rId18" o:title=""/>
                </v:shape>
              </w:pict>
            </w:r>
          </w:p>
        </w:tc>
        <w:tc>
          <w:tcPr>
            <w:tcW w:w="2067" w:type="dxa"/>
            <w:tcBorders>
              <w:top w:val="nil"/>
              <w:left w:val="nil"/>
              <w:bottom w:val="nil"/>
              <w:right w:val="nil"/>
            </w:tcBorders>
          </w:tcPr>
          <w:p w:rsidR="006643D9" w:rsidRPr="00FE2848" w:rsidRDefault="006643D9" w:rsidP="00FE2848">
            <w:pPr>
              <w:rPr>
                <w:sz w:val="20"/>
                <w:szCs w:val="20"/>
              </w:rPr>
            </w:pPr>
            <w:r w:rsidRPr="00FE2848">
              <w:rPr>
                <w:sz w:val="20"/>
                <w:szCs w:val="20"/>
              </w:rPr>
              <w:t>…</w:t>
            </w:r>
          </w:p>
        </w:tc>
        <w:tc>
          <w:tcPr>
            <w:tcW w:w="2064" w:type="dxa"/>
            <w:tcBorders>
              <w:top w:val="nil"/>
              <w:left w:val="nil"/>
              <w:bottom w:val="nil"/>
              <w:right w:val="nil"/>
            </w:tcBorders>
          </w:tcPr>
          <w:p w:rsidR="006643D9" w:rsidRPr="00FE2848" w:rsidRDefault="006714F8" w:rsidP="00FE2848">
            <w:pPr>
              <w:rPr>
                <w:sz w:val="20"/>
                <w:szCs w:val="20"/>
              </w:rPr>
            </w:pPr>
            <w:r>
              <w:rPr>
                <w:sz w:val="20"/>
                <w:szCs w:val="20"/>
              </w:rPr>
              <w:pict>
                <v:shape id="_x0000_i1039" type="#_x0000_t75" style="width:25.5pt;height:26.25pt">
                  <v:imagedata r:id="rId19" o:title=""/>
                </v:shape>
              </w:pict>
            </w:r>
          </w:p>
        </w:tc>
      </w:tr>
    </w:tbl>
    <w:p w:rsidR="006643D9" w:rsidRPr="00FE2848" w:rsidRDefault="006643D9" w:rsidP="00FE2848">
      <w:pPr>
        <w:spacing w:line="360" w:lineRule="auto"/>
        <w:ind w:firstLine="709"/>
        <w:jc w:val="both"/>
        <w:rPr>
          <w:sz w:val="28"/>
          <w:szCs w:val="28"/>
        </w:rPr>
      </w:pPr>
    </w:p>
    <w:p w:rsidR="006643D9" w:rsidRPr="00FE2848" w:rsidRDefault="006643D9" w:rsidP="00FE2848">
      <w:pPr>
        <w:spacing w:line="360" w:lineRule="auto"/>
        <w:ind w:firstLine="709"/>
        <w:jc w:val="both"/>
        <w:rPr>
          <w:sz w:val="28"/>
          <w:szCs w:val="28"/>
        </w:rPr>
      </w:pPr>
      <w:r w:rsidRPr="00FE2848">
        <w:rPr>
          <w:sz w:val="28"/>
          <w:szCs w:val="28"/>
          <w:lang w:val="en-US"/>
        </w:rPr>
        <w:t>C</w:t>
      </w:r>
      <w:r w:rsidRPr="00FE2848">
        <w:rPr>
          <w:sz w:val="28"/>
          <w:szCs w:val="28"/>
        </w:rPr>
        <w:t xml:space="preserve">умма элементов строки </w:t>
      </w:r>
      <w:r w:rsidRPr="00FE2848">
        <w:rPr>
          <w:sz w:val="28"/>
          <w:szCs w:val="28"/>
          <w:lang w:val="en-US"/>
        </w:rPr>
        <w:t>i</w:t>
      </w:r>
      <w:r w:rsidRPr="00FE2848">
        <w:rPr>
          <w:sz w:val="28"/>
          <w:szCs w:val="28"/>
        </w:rPr>
        <w:t xml:space="preserve"> должна быть равна </w:t>
      </w:r>
      <w:r w:rsidRPr="00FE2848">
        <w:rPr>
          <w:sz w:val="28"/>
          <w:szCs w:val="28"/>
          <w:lang w:val="en-US"/>
        </w:rPr>
        <w:t>b</w:t>
      </w:r>
      <w:r w:rsidRPr="00FE2848">
        <w:rPr>
          <w:sz w:val="28"/>
          <w:szCs w:val="28"/>
          <w:vertAlign w:val="subscript"/>
          <w:lang w:val="en-US"/>
        </w:rPr>
        <w:t>i</w:t>
      </w:r>
      <w:r w:rsidRPr="00FE2848">
        <w:rPr>
          <w:sz w:val="28"/>
          <w:szCs w:val="28"/>
        </w:rPr>
        <w:t xml:space="preserve">, а сумма элементов столбца </w:t>
      </w:r>
      <w:r w:rsidRPr="00FE2848">
        <w:rPr>
          <w:sz w:val="28"/>
          <w:szCs w:val="28"/>
          <w:lang w:val="en-US"/>
        </w:rPr>
        <w:t>j</w:t>
      </w:r>
      <w:r w:rsidRPr="00FE2848">
        <w:rPr>
          <w:sz w:val="28"/>
          <w:szCs w:val="28"/>
        </w:rPr>
        <w:t xml:space="preserve"> должна быть равна </w:t>
      </w:r>
      <w:r w:rsidRPr="00FE2848">
        <w:rPr>
          <w:sz w:val="28"/>
          <w:szCs w:val="28"/>
          <w:lang w:val="en-US"/>
        </w:rPr>
        <w:t>a</w:t>
      </w:r>
      <w:r w:rsidRPr="00FE2848">
        <w:rPr>
          <w:sz w:val="28"/>
          <w:szCs w:val="28"/>
          <w:vertAlign w:val="subscript"/>
          <w:lang w:val="en-US"/>
        </w:rPr>
        <w:t>j</w:t>
      </w:r>
      <w:r w:rsidRPr="00FE2848">
        <w:rPr>
          <w:sz w:val="28"/>
          <w:szCs w:val="28"/>
        </w:rPr>
        <w:t xml:space="preserve">, и все </w:t>
      </w:r>
      <w:r w:rsidR="006714F8">
        <w:rPr>
          <w:b/>
          <w:bCs/>
          <w:position w:val="-10"/>
          <w:sz w:val="28"/>
          <w:szCs w:val="28"/>
        </w:rPr>
        <w:pict>
          <v:shape id="_x0000_i1040" type="#_x0000_t75" style="width:9pt;height:17.25pt">
            <v:imagedata r:id="rId16" o:title=""/>
          </v:shape>
        </w:pict>
      </w:r>
      <w:r w:rsidR="006714F8">
        <w:rPr>
          <w:b/>
          <w:bCs/>
          <w:position w:val="-8"/>
          <w:sz w:val="28"/>
          <w:szCs w:val="28"/>
        </w:rPr>
        <w:pict>
          <v:shape id="_x0000_i1041" type="#_x0000_t75" style="width:17.25pt;height:24pt">
            <v:imagedata r:id="rId20" o:title=""/>
          </v:shape>
        </w:pict>
      </w:r>
      <w:r w:rsidRPr="00FE2848">
        <w:rPr>
          <w:sz w:val="28"/>
          <w:szCs w:val="28"/>
        </w:rPr>
        <w:t>должны быть неотрицательными.</w:t>
      </w:r>
    </w:p>
    <w:p w:rsidR="00086B2B" w:rsidRPr="00B377E3" w:rsidRDefault="00086B2B" w:rsidP="00FE2848">
      <w:pPr>
        <w:spacing w:line="360" w:lineRule="auto"/>
        <w:ind w:firstLine="709"/>
        <w:jc w:val="both"/>
        <w:rPr>
          <w:sz w:val="28"/>
          <w:szCs w:val="28"/>
        </w:rPr>
      </w:pPr>
    </w:p>
    <w:p w:rsidR="006643D9" w:rsidRPr="00FE2848" w:rsidRDefault="006643D9" w:rsidP="00FE2848">
      <w:pPr>
        <w:spacing w:line="360" w:lineRule="auto"/>
        <w:ind w:firstLine="709"/>
        <w:jc w:val="both"/>
        <w:rPr>
          <w:sz w:val="28"/>
          <w:szCs w:val="28"/>
          <w:lang w:val="en-US"/>
        </w:rPr>
      </w:pPr>
      <w:r w:rsidRPr="00FE2848">
        <w:rPr>
          <w:sz w:val="28"/>
          <w:szCs w:val="28"/>
        </w:rPr>
        <w:t>Пример 1.</w:t>
      </w:r>
    </w:p>
    <w:tbl>
      <w:tblPr>
        <w:tblW w:w="0" w:type="auto"/>
        <w:tblInd w:w="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72"/>
        <w:gridCol w:w="1372"/>
        <w:gridCol w:w="1373"/>
        <w:gridCol w:w="1373"/>
        <w:gridCol w:w="1374"/>
        <w:gridCol w:w="1374"/>
      </w:tblGrid>
      <w:tr w:rsidR="006643D9" w:rsidRPr="00FE2848">
        <w:tc>
          <w:tcPr>
            <w:tcW w:w="1372" w:type="dxa"/>
            <w:tcBorders>
              <w:top w:val="nil"/>
              <w:left w:val="nil"/>
            </w:tcBorders>
          </w:tcPr>
          <w:p w:rsidR="006643D9" w:rsidRPr="00FE2848" w:rsidRDefault="006643D9" w:rsidP="00FE2848">
            <w:pPr>
              <w:rPr>
                <w:sz w:val="20"/>
                <w:szCs w:val="20"/>
              </w:rPr>
            </w:pPr>
          </w:p>
        </w:tc>
        <w:tc>
          <w:tcPr>
            <w:tcW w:w="1372" w:type="dxa"/>
            <w:tcBorders>
              <w:top w:val="nil"/>
              <w:right w:val="nil"/>
            </w:tcBorders>
          </w:tcPr>
          <w:p w:rsidR="006643D9" w:rsidRPr="00FE2848" w:rsidRDefault="006643D9" w:rsidP="00FE2848">
            <w:pPr>
              <w:rPr>
                <w:sz w:val="20"/>
                <w:szCs w:val="20"/>
              </w:rPr>
            </w:pPr>
            <w:r w:rsidRPr="00FE2848">
              <w:rPr>
                <w:sz w:val="20"/>
                <w:szCs w:val="20"/>
              </w:rPr>
              <w:t>20</w:t>
            </w:r>
          </w:p>
        </w:tc>
        <w:tc>
          <w:tcPr>
            <w:tcW w:w="1373" w:type="dxa"/>
            <w:tcBorders>
              <w:top w:val="nil"/>
              <w:left w:val="nil"/>
              <w:right w:val="nil"/>
            </w:tcBorders>
          </w:tcPr>
          <w:p w:rsidR="006643D9" w:rsidRPr="00FE2848" w:rsidRDefault="006643D9" w:rsidP="00FE2848">
            <w:pPr>
              <w:rPr>
                <w:sz w:val="20"/>
                <w:szCs w:val="20"/>
              </w:rPr>
            </w:pPr>
            <w:r w:rsidRPr="00FE2848">
              <w:rPr>
                <w:sz w:val="20"/>
                <w:szCs w:val="20"/>
              </w:rPr>
              <w:t>5</w:t>
            </w:r>
          </w:p>
        </w:tc>
        <w:tc>
          <w:tcPr>
            <w:tcW w:w="1373" w:type="dxa"/>
            <w:tcBorders>
              <w:top w:val="nil"/>
              <w:left w:val="nil"/>
              <w:right w:val="nil"/>
            </w:tcBorders>
          </w:tcPr>
          <w:p w:rsidR="006643D9" w:rsidRPr="00FE2848" w:rsidRDefault="006643D9" w:rsidP="00FE2848">
            <w:pPr>
              <w:rPr>
                <w:sz w:val="20"/>
                <w:szCs w:val="20"/>
              </w:rPr>
            </w:pPr>
            <w:r w:rsidRPr="00FE2848">
              <w:rPr>
                <w:sz w:val="20"/>
                <w:szCs w:val="20"/>
              </w:rPr>
              <w:t>10</w:t>
            </w:r>
          </w:p>
        </w:tc>
        <w:tc>
          <w:tcPr>
            <w:tcW w:w="1374" w:type="dxa"/>
            <w:tcBorders>
              <w:top w:val="nil"/>
              <w:left w:val="nil"/>
              <w:right w:val="nil"/>
            </w:tcBorders>
          </w:tcPr>
          <w:p w:rsidR="006643D9" w:rsidRPr="00FE2848" w:rsidRDefault="006643D9" w:rsidP="00FE2848">
            <w:pPr>
              <w:rPr>
                <w:sz w:val="20"/>
                <w:szCs w:val="20"/>
              </w:rPr>
            </w:pPr>
            <w:r w:rsidRPr="00FE2848">
              <w:rPr>
                <w:sz w:val="20"/>
                <w:szCs w:val="20"/>
              </w:rPr>
              <w:t>10</w:t>
            </w:r>
          </w:p>
        </w:tc>
        <w:tc>
          <w:tcPr>
            <w:tcW w:w="1374" w:type="dxa"/>
            <w:tcBorders>
              <w:top w:val="nil"/>
              <w:left w:val="nil"/>
              <w:right w:val="nil"/>
            </w:tcBorders>
          </w:tcPr>
          <w:p w:rsidR="006643D9" w:rsidRPr="00FE2848" w:rsidRDefault="006643D9" w:rsidP="00FE2848">
            <w:pPr>
              <w:rPr>
                <w:sz w:val="20"/>
                <w:szCs w:val="20"/>
              </w:rPr>
            </w:pPr>
            <w:r w:rsidRPr="00FE2848">
              <w:rPr>
                <w:sz w:val="20"/>
                <w:szCs w:val="20"/>
              </w:rPr>
              <w:t>5</w:t>
            </w:r>
          </w:p>
        </w:tc>
      </w:tr>
      <w:tr w:rsidR="006643D9" w:rsidRPr="00FE2848">
        <w:tc>
          <w:tcPr>
            <w:tcW w:w="1372" w:type="dxa"/>
            <w:tcBorders>
              <w:left w:val="nil"/>
              <w:bottom w:val="nil"/>
            </w:tcBorders>
          </w:tcPr>
          <w:p w:rsidR="006643D9" w:rsidRPr="00FE2848" w:rsidRDefault="006643D9" w:rsidP="00FE2848">
            <w:pPr>
              <w:rPr>
                <w:sz w:val="20"/>
                <w:szCs w:val="20"/>
              </w:rPr>
            </w:pPr>
            <w:r w:rsidRPr="00FE2848">
              <w:rPr>
                <w:sz w:val="20"/>
                <w:szCs w:val="20"/>
              </w:rPr>
              <w:t>15</w:t>
            </w:r>
          </w:p>
        </w:tc>
        <w:tc>
          <w:tcPr>
            <w:tcW w:w="1372" w:type="dxa"/>
            <w:tcBorders>
              <w:bottom w:val="nil"/>
              <w:right w:val="nil"/>
            </w:tcBorders>
          </w:tcPr>
          <w:p w:rsidR="006643D9" w:rsidRPr="00FE2848" w:rsidRDefault="006643D9" w:rsidP="00FE2848">
            <w:pPr>
              <w:rPr>
                <w:sz w:val="20"/>
                <w:szCs w:val="20"/>
              </w:rPr>
            </w:pPr>
          </w:p>
        </w:tc>
        <w:tc>
          <w:tcPr>
            <w:tcW w:w="1373" w:type="dxa"/>
            <w:tcBorders>
              <w:left w:val="nil"/>
              <w:bottom w:val="nil"/>
              <w:right w:val="nil"/>
            </w:tcBorders>
          </w:tcPr>
          <w:p w:rsidR="006643D9" w:rsidRPr="00FE2848" w:rsidRDefault="006643D9" w:rsidP="00FE2848">
            <w:pPr>
              <w:rPr>
                <w:sz w:val="20"/>
                <w:szCs w:val="20"/>
              </w:rPr>
            </w:pPr>
          </w:p>
        </w:tc>
        <w:tc>
          <w:tcPr>
            <w:tcW w:w="1373" w:type="dxa"/>
            <w:tcBorders>
              <w:left w:val="nil"/>
              <w:bottom w:val="nil"/>
              <w:right w:val="nil"/>
            </w:tcBorders>
          </w:tcPr>
          <w:p w:rsidR="006643D9" w:rsidRPr="00FE2848" w:rsidRDefault="006643D9" w:rsidP="00FE2848">
            <w:pPr>
              <w:rPr>
                <w:sz w:val="20"/>
                <w:szCs w:val="20"/>
              </w:rPr>
            </w:pPr>
          </w:p>
        </w:tc>
        <w:tc>
          <w:tcPr>
            <w:tcW w:w="1374" w:type="dxa"/>
            <w:tcBorders>
              <w:left w:val="nil"/>
              <w:bottom w:val="nil"/>
              <w:right w:val="nil"/>
            </w:tcBorders>
          </w:tcPr>
          <w:p w:rsidR="006643D9" w:rsidRPr="00FE2848" w:rsidRDefault="006643D9" w:rsidP="00FE2848">
            <w:pPr>
              <w:rPr>
                <w:sz w:val="20"/>
                <w:szCs w:val="20"/>
              </w:rPr>
            </w:pPr>
          </w:p>
        </w:tc>
        <w:tc>
          <w:tcPr>
            <w:tcW w:w="1374" w:type="dxa"/>
            <w:tcBorders>
              <w:left w:val="nil"/>
              <w:bottom w:val="nil"/>
              <w:right w:val="nil"/>
            </w:tcBorders>
          </w:tcPr>
          <w:p w:rsidR="006643D9" w:rsidRPr="00FE2848" w:rsidRDefault="006643D9" w:rsidP="00FE2848">
            <w:pPr>
              <w:rPr>
                <w:sz w:val="20"/>
                <w:szCs w:val="20"/>
              </w:rPr>
            </w:pPr>
          </w:p>
        </w:tc>
      </w:tr>
      <w:tr w:rsidR="006643D9" w:rsidRPr="00FE2848">
        <w:tc>
          <w:tcPr>
            <w:tcW w:w="1372" w:type="dxa"/>
            <w:tcBorders>
              <w:top w:val="nil"/>
              <w:left w:val="nil"/>
              <w:bottom w:val="nil"/>
            </w:tcBorders>
          </w:tcPr>
          <w:p w:rsidR="006643D9" w:rsidRPr="00FE2848" w:rsidRDefault="006643D9" w:rsidP="00FE2848">
            <w:pPr>
              <w:rPr>
                <w:sz w:val="20"/>
                <w:szCs w:val="20"/>
              </w:rPr>
            </w:pPr>
            <w:r w:rsidRPr="00FE2848">
              <w:rPr>
                <w:sz w:val="20"/>
                <w:szCs w:val="20"/>
              </w:rPr>
              <w:t>15</w:t>
            </w:r>
          </w:p>
        </w:tc>
        <w:tc>
          <w:tcPr>
            <w:tcW w:w="1372" w:type="dxa"/>
            <w:tcBorders>
              <w:top w:val="nil"/>
              <w:bottom w:val="nil"/>
              <w:right w:val="nil"/>
            </w:tcBorders>
          </w:tcPr>
          <w:p w:rsidR="006643D9" w:rsidRPr="00FE2848" w:rsidRDefault="006643D9" w:rsidP="00FE2848">
            <w:pPr>
              <w:rPr>
                <w:sz w:val="20"/>
                <w:szCs w:val="20"/>
              </w:rPr>
            </w:pPr>
          </w:p>
        </w:tc>
        <w:tc>
          <w:tcPr>
            <w:tcW w:w="1373" w:type="dxa"/>
            <w:tcBorders>
              <w:top w:val="nil"/>
              <w:left w:val="nil"/>
              <w:bottom w:val="nil"/>
              <w:right w:val="nil"/>
            </w:tcBorders>
          </w:tcPr>
          <w:p w:rsidR="006643D9" w:rsidRPr="00FE2848" w:rsidRDefault="006643D9" w:rsidP="00FE2848">
            <w:pPr>
              <w:rPr>
                <w:sz w:val="20"/>
                <w:szCs w:val="20"/>
              </w:rPr>
            </w:pPr>
          </w:p>
        </w:tc>
        <w:tc>
          <w:tcPr>
            <w:tcW w:w="1373" w:type="dxa"/>
            <w:tcBorders>
              <w:top w:val="nil"/>
              <w:left w:val="nil"/>
              <w:bottom w:val="nil"/>
              <w:right w:val="nil"/>
            </w:tcBorders>
          </w:tcPr>
          <w:p w:rsidR="006643D9" w:rsidRPr="00FE2848" w:rsidRDefault="006643D9" w:rsidP="00FE2848">
            <w:pPr>
              <w:rPr>
                <w:sz w:val="20"/>
                <w:szCs w:val="20"/>
              </w:rPr>
            </w:pPr>
          </w:p>
        </w:tc>
        <w:tc>
          <w:tcPr>
            <w:tcW w:w="1374" w:type="dxa"/>
            <w:tcBorders>
              <w:top w:val="nil"/>
              <w:left w:val="nil"/>
              <w:bottom w:val="nil"/>
              <w:right w:val="nil"/>
            </w:tcBorders>
          </w:tcPr>
          <w:p w:rsidR="006643D9" w:rsidRPr="00FE2848" w:rsidRDefault="006643D9" w:rsidP="00FE2848">
            <w:pPr>
              <w:rPr>
                <w:sz w:val="20"/>
                <w:szCs w:val="20"/>
              </w:rPr>
            </w:pPr>
          </w:p>
        </w:tc>
        <w:tc>
          <w:tcPr>
            <w:tcW w:w="1374" w:type="dxa"/>
            <w:tcBorders>
              <w:top w:val="nil"/>
              <w:left w:val="nil"/>
              <w:bottom w:val="nil"/>
              <w:right w:val="nil"/>
            </w:tcBorders>
          </w:tcPr>
          <w:p w:rsidR="006643D9" w:rsidRPr="00FE2848" w:rsidRDefault="006643D9" w:rsidP="00FE2848">
            <w:pPr>
              <w:rPr>
                <w:sz w:val="20"/>
                <w:szCs w:val="20"/>
              </w:rPr>
            </w:pPr>
          </w:p>
        </w:tc>
      </w:tr>
      <w:tr w:rsidR="006643D9" w:rsidRPr="00FE2848">
        <w:tc>
          <w:tcPr>
            <w:tcW w:w="1372" w:type="dxa"/>
            <w:tcBorders>
              <w:top w:val="nil"/>
              <w:left w:val="nil"/>
              <w:bottom w:val="nil"/>
            </w:tcBorders>
          </w:tcPr>
          <w:p w:rsidR="006643D9" w:rsidRPr="00FE2848" w:rsidRDefault="006643D9" w:rsidP="00FE2848">
            <w:pPr>
              <w:rPr>
                <w:sz w:val="20"/>
                <w:szCs w:val="20"/>
              </w:rPr>
            </w:pPr>
            <w:r w:rsidRPr="00FE2848">
              <w:rPr>
                <w:sz w:val="20"/>
                <w:szCs w:val="20"/>
              </w:rPr>
              <w:t>20</w:t>
            </w:r>
          </w:p>
        </w:tc>
        <w:tc>
          <w:tcPr>
            <w:tcW w:w="1372" w:type="dxa"/>
            <w:tcBorders>
              <w:top w:val="nil"/>
              <w:bottom w:val="nil"/>
              <w:right w:val="nil"/>
            </w:tcBorders>
          </w:tcPr>
          <w:p w:rsidR="006643D9" w:rsidRPr="00FE2848" w:rsidRDefault="006643D9" w:rsidP="00FE2848">
            <w:pPr>
              <w:rPr>
                <w:sz w:val="20"/>
                <w:szCs w:val="20"/>
              </w:rPr>
            </w:pPr>
          </w:p>
        </w:tc>
        <w:tc>
          <w:tcPr>
            <w:tcW w:w="1373" w:type="dxa"/>
            <w:tcBorders>
              <w:top w:val="nil"/>
              <w:left w:val="nil"/>
              <w:bottom w:val="nil"/>
              <w:right w:val="nil"/>
            </w:tcBorders>
          </w:tcPr>
          <w:p w:rsidR="006643D9" w:rsidRPr="00FE2848" w:rsidRDefault="006643D9" w:rsidP="00FE2848">
            <w:pPr>
              <w:rPr>
                <w:sz w:val="20"/>
                <w:szCs w:val="20"/>
              </w:rPr>
            </w:pPr>
          </w:p>
        </w:tc>
        <w:tc>
          <w:tcPr>
            <w:tcW w:w="1373" w:type="dxa"/>
            <w:tcBorders>
              <w:top w:val="nil"/>
              <w:left w:val="nil"/>
              <w:bottom w:val="nil"/>
              <w:right w:val="nil"/>
            </w:tcBorders>
          </w:tcPr>
          <w:p w:rsidR="006643D9" w:rsidRPr="00FE2848" w:rsidRDefault="006643D9" w:rsidP="00FE2848">
            <w:pPr>
              <w:rPr>
                <w:sz w:val="20"/>
                <w:szCs w:val="20"/>
              </w:rPr>
            </w:pPr>
          </w:p>
        </w:tc>
        <w:tc>
          <w:tcPr>
            <w:tcW w:w="1374" w:type="dxa"/>
            <w:tcBorders>
              <w:top w:val="nil"/>
              <w:left w:val="nil"/>
              <w:bottom w:val="nil"/>
              <w:right w:val="nil"/>
            </w:tcBorders>
          </w:tcPr>
          <w:p w:rsidR="006643D9" w:rsidRPr="00FE2848" w:rsidRDefault="006643D9" w:rsidP="00FE2848">
            <w:pPr>
              <w:rPr>
                <w:sz w:val="20"/>
                <w:szCs w:val="20"/>
              </w:rPr>
            </w:pPr>
          </w:p>
        </w:tc>
        <w:tc>
          <w:tcPr>
            <w:tcW w:w="1374" w:type="dxa"/>
            <w:tcBorders>
              <w:top w:val="nil"/>
              <w:left w:val="nil"/>
              <w:bottom w:val="nil"/>
              <w:right w:val="nil"/>
            </w:tcBorders>
          </w:tcPr>
          <w:p w:rsidR="006643D9" w:rsidRPr="00FE2848" w:rsidRDefault="006643D9" w:rsidP="00FE2848">
            <w:pPr>
              <w:rPr>
                <w:sz w:val="20"/>
                <w:szCs w:val="20"/>
              </w:rPr>
            </w:pPr>
          </w:p>
        </w:tc>
      </w:tr>
    </w:tbl>
    <w:p w:rsidR="006643D9" w:rsidRPr="00FE2848" w:rsidRDefault="006643D9" w:rsidP="00FE2848">
      <w:pPr>
        <w:spacing w:line="360" w:lineRule="auto"/>
        <w:ind w:firstLine="709"/>
        <w:jc w:val="both"/>
        <w:rPr>
          <w:sz w:val="28"/>
          <w:szCs w:val="28"/>
        </w:rPr>
      </w:pPr>
    </w:p>
    <w:tbl>
      <w:tblPr>
        <w:tblW w:w="0" w:type="auto"/>
        <w:tblInd w:w="284"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Look w:val="0080" w:firstRow="0" w:lastRow="0" w:firstColumn="1" w:lastColumn="0" w:noHBand="0" w:noVBand="0"/>
      </w:tblPr>
      <w:tblGrid>
        <w:gridCol w:w="1704"/>
        <w:gridCol w:w="1704"/>
        <w:gridCol w:w="1704"/>
        <w:gridCol w:w="1705"/>
        <w:gridCol w:w="1705"/>
      </w:tblGrid>
      <w:tr w:rsidR="006643D9" w:rsidRPr="00FE2848">
        <w:tc>
          <w:tcPr>
            <w:tcW w:w="1704" w:type="dxa"/>
            <w:tcBorders>
              <w:top w:val="double" w:sz="6" w:space="0" w:color="000000"/>
              <w:bottom w:val="nil"/>
              <w:right w:val="nil"/>
            </w:tcBorders>
          </w:tcPr>
          <w:p w:rsidR="006643D9" w:rsidRPr="00FE2848" w:rsidRDefault="006643D9" w:rsidP="00FE2848">
            <w:pPr>
              <w:rPr>
                <w:sz w:val="20"/>
                <w:szCs w:val="20"/>
              </w:rPr>
            </w:pPr>
            <w:r w:rsidRPr="00FE2848">
              <w:rPr>
                <w:sz w:val="20"/>
                <w:szCs w:val="20"/>
              </w:rPr>
              <w:t>5</w:t>
            </w:r>
          </w:p>
        </w:tc>
        <w:tc>
          <w:tcPr>
            <w:tcW w:w="1704" w:type="dxa"/>
            <w:tcBorders>
              <w:top w:val="double" w:sz="6" w:space="0" w:color="000000"/>
              <w:left w:val="nil"/>
              <w:bottom w:val="nil"/>
              <w:right w:val="nil"/>
            </w:tcBorders>
          </w:tcPr>
          <w:p w:rsidR="006643D9" w:rsidRPr="00FE2848" w:rsidRDefault="006643D9" w:rsidP="00FE2848">
            <w:pPr>
              <w:rPr>
                <w:sz w:val="20"/>
                <w:szCs w:val="20"/>
              </w:rPr>
            </w:pPr>
            <w:r w:rsidRPr="00FE2848">
              <w:rPr>
                <w:sz w:val="20"/>
                <w:szCs w:val="20"/>
              </w:rPr>
              <w:t>6</w:t>
            </w:r>
          </w:p>
        </w:tc>
        <w:tc>
          <w:tcPr>
            <w:tcW w:w="1704" w:type="dxa"/>
            <w:tcBorders>
              <w:top w:val="double" w:sz="6" w:space="0" w:color="000000"/>
              <w:left w:val="nil"/>
              <w:bottom w:val="nil"/>
              <w:right w:val="nil"/>
            </w:tcBorders>
          </w:tcPr>
          <w:p w:rsidR="006643D9" w:rsidRPr="00FE2848" w:rsidRDefault="006643D9" w:rsidP="00FE2848">
            <w:pPr>
              <w:rPr>
                <w:sz w:val="20"/>
                <w:szCs w:val="20"/>
              </w:rPr>
            </w:pPr>
            <w:r w:rsidRPr="00FE2848">
              <w:rPr>
                <w:sz w:val="20"/>
                <w:szCs w:val="20"/>
              </w:rPr>
              <w:t>3</w:t>
            </w:r>
          </w:p>
        </w:tc>
        <w:tc>
          <w:tcPr>
            <w:tcW w:w="1705" w:type="dxa"/>
            <w:tcBorders>
              <w:top w:val="double" w:sz="6" w:space="0" w:color="000000"/>
              <w:left w:val="nil"/>
              <w:bottom w:val="nil"/>
              <w:right w:val="nil"/>
            </w:tcBorders>
          </w:tcPr>
          <w:p w:rsidR="006643D9" w:rsidRPr="00FE2848" w:rsidRDefault="006643D9" w:rsidP="00FE2848">
            <w:pPr>
              <w:rPr>
                <w:sz w:val="20"/>
                <w:szCs w:val="20"/>
              </w:rPr>
            </w:pPr>
            <w:r w:rsidRPr="00FE2848">
              <w:rPr>
                <w:sz w:val="20"/>
                <w:szCs w:val="20"/>
              </w:rPr>
              <w:t>5</w:t>
            </w:r>
          </w:p>
        </w:tc>
        <w:tc>
          <w:tcPr>
            <w:tcW w:w="1705" w:type="dxa"/>
            <w:tcBorders>
              <w:top w:val="double" w:sz="6" w:space="0" w:color="000000"/>
              <w:left w:val="nil"/>
              <w:bottom w:val="nil"/>
            </w:tcBorders>
          </w:tcPr>
          <w:p w:rsidR="006643D9" w:rsidRPr="00FE2848" w:rsidRDefault="006643D9" w:rsidP="00FE2848">
            <w:pPr>
              <w:rPr>
                <w:sz w:val="20"/>
                <w:szCs w:val="20"/>
              </w:rPr>
            </w:pPr>
            <w:r w:rsidRPr="00FE2848">
              <w:rPr>
                <w:sz w:val="20"/>
                <w:szCs w:val="20"/>
              </w:rPr>
              <w:t>9</w:t>
            </w:r>
          </w:p>
        </w:tc>
      </w:tr>
      <w:tr w:rsidR="006643D9" w:rsidRPr="00FE2848">
        <w:tc>
          <w:tcPr>
            <w:tcW w:w="1704" w:type="dxa"/>
            <w:tcBorders>
              <w:top w:val="nil"/>
              <w:bottom w:val="nil"/>
              <w:right w:val="nil"/>
            </w:tcBorders>
          </w:tcPr>
          <w:p w:rsidR="006643D9" w:rsidRPr="00FE2848" w:rsidRDefault="006643D9" w:rsidP="00FE2848">
            <w:pPr>
              <w:rPr>
                <w:sz w:val="20"/>
                <w:szCs w:val="20"/>
              </w:rPr>
            </w:pPr>
            <w:r w:rsidRPr="00FE2848">
              <w:rPr>
                <w:sz w:val="20"/>
                <w:szCs w:val="20"/>
              </w:rPr>
              <w:t>6</w:t>
            </w:r>
          </w:p>
        </w:tc>
        <w:tc>
          <w:tcPr>
            <w:tcW w:w="1704" w:type="dxa"/>
            <w:tcBorders>
              <w:top w:val="nil"/>
              <w:left w:val="nil"/>
              <w:bottom w:val="nil"/>
              <w:right w:val="nil"/>
            </w:tcBorders>
          </w:tcPr>
          <w:p w:rsidR="006643D9" w:rsidRPr="00FE2848" w:rsidRDefault="006643D9" w:rsidP="00FE2848">
            <w:pPr>
              <w:rPr>
                <w:sz w:val="20"/>
                <w:szCs w:val="20"/>
              </w:rPr>
            </w:pPr>
            <w:r w:rsidRPr="00FE2848">
              <w:rPr>
                <w:sz w:val="20"/>
                <w:szCs w:val="20"/>
              </w:rPr>
              <w:t>4</w:t>
            </w:r>
          </w:p>
        </w:tc>
        <w:tc>
          <w:tcPr>
            <w:tcW w:w="1704" w:type="dxa"/>
            <w:tcBorders>
              <w:top w:val="nil"/>
              <w:left w:val="nil"/>
              <w:bottom w:val="nil"/>
              <w:right w:val="nil"/>
            </w:tcBorders>
          </w:tcPr>
          <w:p w:rsidR="006643D9" w:rsidRPr="00FE2848" w:rsidRDefault="006643D9" w:rsidP="00FE2848">
            <w:pPr>
              <w:rPr>
                <w:sz w:val="20"/>
                <w:szCs w:val="20"/>
              </w:rPr>
            </w:pPr>
            <w:r w:rsidRPr="00FE2848">
              <w:rPr>
                <w:sz w:val="20"/>
                <w:szCs w:val="20"/>
              </w:rPr>
              <w:t>7</w:t>
            </w:r>
          </w:p>
        </w:tc>
        <w:tc>
          <w:tcPr>
            <w:tcW w:w="1705" w:type="dxa"/>
            <w:tcBorders>
              <w:top w:val="nil"/>
              <w:left w:val="nil"/>
              <w:bottom w:val="nil"/>
              <w:right w:val="nil"/>
            </w:tcBorders>
          </w:tcPr>
          <w:p w:rsidR="006643D9" w:rsidRPr="00FE2848" w:rsidRDefault="006643D9" w:rsidP="00FE2848">
            <w:pPr>
              <w:rPr>
                <w:sz w:val="20"/>
                <w:szCs w:val="20"/>
              </w:rPr>
            </w:pPr>
            <w:r w:rsidRPr="00FE2848">
              <w:rPr>
                <w:sz w:val="20"/>
                <w:szCs w:val="20"/>
              </w:rPr>
              <w:t>3</w:t>
            </w:r>
          </w:p>
        </w:tc>
        <w:tc>
          <w:tcPr>
            <w:tcW w:w="1705" w:type="dxa"/>
            <w:tcBorders>
              <w:top w:val="nil"/>
              <w:left w:val="nil"/>
              <w:bottom w:val="nil"/>
            </w:tcBorders>
          </w:tcPr>
          <w:p w:rsidR="006643D9" w:rsidRPr="00FE2848" w:rsidRDefault="006643D9" w:rsidP="00FE2848">
            <w:pPr>
              <w:rPr>
                <w:sz w:val="20"/>
                <w:szCs w:val="20"/>
              </w:rPr>
            </w:pPr>
            <w:r w:rsidRPr="00FE2848">
              <w:rPr>
                <w:sz w:val="20"/>
                <w:szCs w:val="20"/>
              </w:rPr>
              <w:t>5</w:t>
            </w:r>
          </w:p>
        </w:tc>
      </w:tr>
      <w:tr w:rsidR="006643D9" w:rsidRPr="00FE2848">
        <w:tc>
          <w:tcPr>
            <w:tcW w:w="1704" w:type="dxa"/>
            <w:tcBorders>
              <w:top w:val="nil"/>
              <w:bottom w:val="double" w:sz="6" w:space="0" w:color="000000"/>
              <w:right w:val="nil"/>
            </w:tcBorders>
          </w:tcPr>
          <w:p w:rsidR="006643D9" w:rsidRPr="00FE2848" w:rsidRDefault="006643D9" w:rsidP="00FE2848">
            <w:pPr>
              <w:rPr>
                <w:sz w:val="20"/>
                <w:szCs w:val="20"/>
              </w:rPr>
            </w:pPr>
            <w:r w:rsidRPr="00FE2848">
              <w:rPr>
                <w:sz w:val="20"/>
                <w:szCs w:val="20"/>
              </w:rPr>
              <w:t>2</w:t>
            </w:r>
          </w:p>
        </w:tc>
        <w:tc>
          <w:tcPr>
            <w:tcW w:w="1704" w:type="dxa"/>
            <w:tcBorders>
              <w:top w:val="nil"/>
              <w:left w:val="nil"/>
              <w:bottom w:val="double" w:sz="6" w:space="0" w:color="000000"/>
              <w:right w:val="nil"/>
            </w:tcBorders>
          </w:tcPr>
          <w:p w:rsidR="006643D9" w:rsidRPr="00FE2848" w:rsidRDefault="006643D9" w:rsidP="00FE2848">
            <w:pPr>
              <w:rPr>
                <w:sz w:val="20"/>
                <w:szCs w:val="20"/>
              </w:rPr>
            </w:pPr>
            <w:r w:rsidRPr="00FE2848">
              <w:rPr>
                <w:sz w:val="20"/>
                <w:szCs w:val="20"/>
              </w:rPr>
              <w:t>5</w:t>
            </w:r>
          </w:p>
        </w:tc>
        <w:tc>
          <w:tcPr>
            <w:tcW w:w="1704" w:type="dxa"/>
            <w:tcBorders>
              <w:top w:val="nil"/>
              <w:left w:val="nil"/>
              <w:bottom w:val="double" w:sz="6" w:space="0" w:color="000000"/>
              <w:right w:val="nil"/>
            </w:tcBorders>
          </w:tcPr>
          <w:p w:rsidR="006643D9" w:rsidRPr="00FE2848" w:rsidRDefault="006643D9" w:rsidP="00FE2848">
            <w:pPr>
              <w:rPr>
                <w:sz w:val="20"/>
                <w:szCs w:val="20"/>
              </w:rPr>
            </w:pPr>
            <w:r w:rsidRPr="00FE2848">
              <w:rPr>
                <w:sz w:val="20"/>
                <w:szCs w:val="20"/>
              </w:rPr>
              <w:t>3</w:t>
            </w:r>
          </w:p>
        </w:tc>
        <w:tc>
          <w:tcPr>
            <w:tcW w:w="1705" w:type="dxa"/>
            <w:tcBorders>
              <w:top w:val="nil"/>
              <w:left w:val="nil"/>
              <w:bottom w:val="double" w:sz="6" w:space="0" w:color="000000"/>
              <w:right w:val="nil"/>
            </w:tcBorders>
          </w:tcPr>
          <w:p w:rsidR="006643D9" w:rsidRPr="00FE2848" w:rsidRDefault="006643D9" w:rsidP="00FE2848">
            <w:pPr>
              <w:rPr>
                <w:sz w:val="20"/>
                <w:szCs w:val="20"/>
              </w:rPr>
            </w:pPr>
            <w:r w:rsidRPr="00FE2848">
              <w:rPr>
                <w:sz w:val="20"/>
                <w:szCs w:val="20"/>
              </w:rPr>
              <w:t>1</w:t>
            </w:r>
          </w:p>
        </w:tc>
        <w:tc>
          <w:tcPr>
            <w:tcW w:w="1705" w:type="dxa"/>
            <w:tcBorders>
              <w:top w:val="nil"/>
              <w:left w:val="nil"/>
              <w:bottom w:val="double" w:sz="6" w:space="0" w:color="000000"/>
            </w:tcBorders>
          </w:tcPr>
          <w:p w:rsidR="006643D9" w:rsidRPr="00FE2848" w:rsidRDefault="006643D9" w:rsidP="00FE2848">
            <w:pPr>
              <w:rPr>
                <w:sz w:val="20"/>
                <w:szCs w:val="20"/>
              </w:rPr>
            </w:pPr>
            <w:r w:rsidRPr="00FE2848">
              <w:rPr>
                <w:sz w:val="20"/>
                <w:szCs w:val="20"/>
              </w:rPr>
              <w:t>8</w:t>
            </w:r>
          </w:p>
        </w:tc>
      </w:tr>
    </w:tbl>
    <w:p w:rsidR="006643D9" w:rsidRPr="00FE2848" w:rsidRDefault="006643D9" w:rsidP="00FE2848">
      <w:pPr>
        <w:spacing w:line="360" w:lineRule="auto"/>
        <w:ind w:firstLine="709"/>
        <w:jc w:val="both"/>
        <w:rPr>
          <w:sz w:val="28"/>
          <w:szCs w:val="28"/>
        </w:rPr>
      </w:pPr>
    </w:p>
    <w:p w:rsidR="006643D9" w:rsidRPr="00FE2848" w:rsidRDefault="006643D9" w:rsidP="00FE2848">
      <w:pPr>
        <w:spacing w:line="360" w:lineRule="auto"/>
        <w:ind w:firstLine="709"/>
        <w:jc w:val="both"/>
        <w:rPr>
          <w:sz w:val="28"/>
          <w:szCs w:val="28"/>
        </w:rPr>
      </w:pPr>
      <w:r w:rsidRPr="00FE2848">
        <w:rPr>
          <w:sz w:val="28"/>
          <w:szCs w:val="28"/>
        </w:rPr>
        <w:t>Мы получаем следующую задачу:</w:t>
      </w:r>
    </w:p>
    <w:p w:rsidR="006643D9" w:rsidRPr="00FE2848" w:rsidRDefault="006643D9" w:rsidP="00FE2848">
      <w:pPr>
        <w:spacing w:line="360" w:lineRule="auto"/>
        <w:ind w:firstLine="709"/>
        <w:jc w:val="both"/>
        <w:rPr>
          <w:bCs/>
          <w:sz w:val="28"/>
          <w:szCs w:val="28"/>
          <w:vertAlign w:val="subscript"/>
        </w:rPr>
      </w:pPr>
      <w:r w:rsidRPr="00FE2848">
        <w:rPr>
          <w:bCs/>
          <w:sz w:val="28"/>
          <w:szCs w:val="28"/>
        </w:rPr>
        <w:t>х</w:t>
      </w:r>
      <w:r w:rsidRPr="00FE2848">
        <w:rPr>
          <w:bCs/>
          <w:sz w:val="28"/>
          <w:szCs w:val="28"/>
          <w:vertAlign w:val="subscript"/>
        </w:rPr>
        <w:t>11</w:t>
      </w:r>
      <w:r w:rsidRPr="00FE2848">
        <w:rPr>
          <w:bCs/>
          <w:sz w:val="28"/>
          <w:szCs w:val="28"/>
        </w:rPr>
        <w:t>+х</w:t>
      </w:r>
      <w:r w:rsidRPr="00FE2848">
        <w:rPr>
          <w:bCs/>
          <w:sz w:val="28"/>
          <w:szCs w:val="28"/>
          <w:vertAlign w:val="subscript"/>
        </w:rPr>
        <w:t>12</w:t>
      </w:r>
      <w:r w:rsidRPr="00FE2848">
        <w:rPr>
          <w:bCs/>
          <w:sz w:val="28"/>
          <w:szCs w:val="28"/>
        </w:rPr>
        <w:t>+х</w:t>
      </w:r>
      <w:r w:rsidRPr="00FE2848">
        <w:rPr>
          <w:bCs/>
          <w:sz w:val="28"/>
          <w:szCs w:val="28"/>
          <w:vertAlign w:val="subscript"/>
        </w:rPr>
        <w:t>13</w:t>
      </w:r>
      <w:r w:rsidRPr="00FE2848">
        <w:rPr>
          <w:bCs/>
          <w:sz w:val="28"/>
          <w:szCs w:val="28"/>
        </w:rPr>
        <w:t>+х</w:t>
      </w:r>
      <w:r w:rsidRPr="00FE2848">
        <w:rPr>
          <w:bCs/>
          <w:sz w:val="28"/>
          <w:szCs w:val="28"/>
          <w:vertAlign w:val="subscript"/>
        </w:rPr>
        <w:t>14</w:t>
      </w:r>
      <w:r w:rsidRPr="00FE2848">
        <w:rPr>
          <w:bCs/>
          <w:sz w:val="28"/>
          <w:szCs w:val="28"/>
        </w:rPr>
        <w:t>+х</w:t>
      </w:r>
      <w:r w:rsidRPr="00FE2848">
        <w:rPr>
          <w:bCs/>
          <w:sz w:val="28"/>
          <w:szCs w:val="28"/>
          <w:vertAlign w:val="subscript"/>
        </w:rPr>
        <w:t>15</w:t>
      </w:r>
      <w:r w:rsidR="00FE2848" w:rsidRPr="00FE2848">
        <w:rPr>
          <w:bCs/>
          <w:sz w:val="28"/>
          <w:szCs w:val="28"/>
          <w:vertAlign w:val="subscript"/>
        </w:rPr>
        <w:t xml:space="preserve"> </w:t>
      </w:r>
      <w:r w:rsidRPr="00FE2848">
        <w:rPr>
          <w:bCs/>
          <w:sz w:val="28"/>
          <w:szCs w:val="28"/>
        </w:rPr>
        <w:t>=15,</w:t>
      </w:r>
    </w:p>
    <w:p w:rsidR="006643D9" w:rsidRPr="00FE2848" w:rsidRDefault="006643D9" w:rsidP="00FE2848">
      <w:pPr>
        <w:spacing w:line="360" w:lineRule="auto"/>
        <w:ind w:firstLine="709"/>
        <w:jc w:val="both"/>
        <w:rPr>
          <w:bCs/>
          <w:sz w:val="28"/>
          <w:szCs w:val="28"/>
          <w:vertAlign w:val="subscript"/>
          <w:lang w:val="en-US"/>
        </w:rPr>
      </w:pPr>
      <w:r w:rsidRPr="00FE2848">
        <w:rPr>
          <w:bCs/>
          <w:sz w:val="28"/>
          <w:szCs w:val="28"/>
        </w:rPr>
        <w:t>х</w:t>
      </w:r>
      <w:r w:rsidRPr="00FE2848">
        <w:rPr>
          <w:bCs/>
          <w:sz w:val="28"/>
          <w:szCs w:val="28"/>
          <w:vertAlign w:val="subscript"/>
        </w:rPr>
        <w:t>21</w:t>
      </w:r>
      <w:r w:rsidRPr="00FE2848">
        <w:rPr>
          <w:bCs/>
          <w:sz w:val="28"/>
          <w:szCs w:val="28"/>
        </w:rPr>
        <w:t>+х</w:t>
      </w:r>
      <w:r w:rsidRPr="00FE2848">
        <w:rPr>
          <w:bCs/>
          <w:sz w:val="28"/>
          <w:szCs w:val="28"/>
          <w:vertAlign w:val="subscript"/>
        </w:rPr>
        <w:t>22</w:t>
      </w:r>
      <w:r w:rsidRPr="00FE2848">
        <w:rPr>
          <w:bCs/>
          <w:sz w:val="28"/>
          <w:szCs w:val="28"/>
        </w:rPr>
        <w:t>+х</w:t>
      </w:r>
      <w:r w:rsidRPr="00FE2848">
        <w:rPr>
          <w:bCs/>
          <w:sz w:val="28"/>
          <w:szCs w:val="28"/>
          <w:vertAlign w:val="subscript"/>
        </w:rPr>
        <w:t>23</w:t>
      </w:r>
      <w:r w:rsidRPr="00FE2848">
        <w:rPr>
          <w:bCs/>
          <w:sz w:val="28"/>
          <w:szCs w:val="28"/>
        </w:rPr>
        <w:t>+х</w:t>
      </w:r>
      <w:r w:rsidRPr="00FE2848">
        <w:rPr>
          <w:bCs/>
          <w:sz w:val="28"/>
          <w:szCs w:val="28"/>
          <w:vertAlign w:val="subscript"/>
        </w:rPr>
        <w:t>24</w:t>
      </w:r>
      <w:r w:rsidRPr="00FE2848">
        <w:rPr>
          <w:bCs/>
          <w:sz w:val="28"/>
          <w:szCs w:val="28"/>
        </w:rPr>
        <w:t>+х</w:t>
      </w:r>
      <w:r w:rsidRPr="00FE2848">
        <w:rPr>
          <w:bCs/>
          <w:sz w:val="28"/>
          <w:szCs w:val="28"/>
          <w:vertAlign w:val="subscript"/>
        </w:rPr>
        <w:t>55</w:t>
      </w:r>
      <w:r w:rsidRPr="00FE2848">
        <w:rPr>
          <w:bCs/>
          <w:sz w:val="28"/>
          <w:szCs w:val="28"/>
        </w:rPr>
        <w:t xml:space="preserve"> =15,</w:t>
      </w:r>
    </w:p>
    <w:p w:rsidR="006643D9" w:rsidRPr="00FE2848" w:rsidRDefault="006643D9" w:rsidP="00FE2848">
      <w:pPr>
        <w:spacing w:line="360" w:lineRule="auto"/>
        <w:ind w:firstLine="709"/>
        <w:jc w:val="both"/>
        <w:rPr>
          <w:bCs/>
          <w:sz w:val="28"/>
          <w:szCs w:val="28"/>
        </w:rPr>
      </w:pPr>
      <w:r w:rsidRPr="00FE2848">
        <w:rPr>
          <w:bCs/>
          <w:sz w:val="28"/>
          <w:szCs w:val="28"/>
        </w:rPr>
        <w:t>х</w:t>
      </w:r>
      <w:r w:rsidRPr="00FE2848">
        <w:rPr>
          <w:bCs/>
          <w:sz w:val="28"/>
          <w:szCs w:val="28"/>
          <w:vertAlign w:val="subscript"/>
        </w:rPr>
        <w:t>31</w:t>
      </w:r>
      <w:r w:rsidRPr="00FE2848">
        <w:rPr>
          <w:bCs/>
          <w:sz w:val="28"/>
          <w:szCs w:val="28"/>
        </w:rPr>
        <w:t>+х</w:t>
      </w:r>
      <w:r w:rsidRPr="00FE2848">
        <w:rPr>
          <w:bCs/>
          <w:sz w:val="28"/>
          <w:szCs w:val="28"/>
          <w:vertAlign w:val="subscript"/>
        </w:rPr>
        <w:t>32</w:t>
      </w:r>
      <w:r w:rsidRPr="00FE2848">
        <w:rPr>
          <w:bCs/>
          <w:sz w:val="28"/>
          <w:szCs w:val="28"/>
        </w:rPr>
        <w:t>+х</w:t>
      </w:r>
      <w:r w:rsidRPr="00FE2848">
        <w:rPr>
          <w:bCs/>
          <w:sz w:val="28"/>
          <w:szCs w:val="28"/>
          <w:vertAlign w:val="subscript"/>
        </w:rPr>
        <w:t>33</w:t>
      </w:r>
      <w:r w:rsidRPr="00FE2848">
        <w:rPr>
          <w:bCs/>
          <w:sz w:val="28"/>
          <w:szCs w:val="28"/>
        </w:rPr>
        <w:t>+х</w:t>
      </w:r>
      <w:r w:rsidRPr="00FE2848">
        <w:rPr>
          <w:bCs/>
          <w:sz w:val="28"/>
          <w:szCs w:val="28"/>
          <w:vertAlign w:val="subscript"/>
        </w:rPr>
        <w:t>34</w:t>
      </w:r>
      <w:r w:rsidRPr="00FE2848">
        <w:rPr>
          <w:bCs/>
          <w:sz w:val="28"/>
          <w:szCs w:val="28"/>
        </w:rPr>
        <w:t>+х</w:t>
      </w:r>
      <w:r w:rsidRPr="00FE2848">
        <w:rPr>
          <w:bCs/>
          <w:sz w:val="28"/>
          <w:szCs w:val="28"/>
          <w:vertAlign w:val="subscript"/>
        </w:rPr>
        <w:t xml:space="preserve">35 </w:t>
      </w:r>
      <w:r w:rsidRPr="00FE2848">
        <w:rPr>
          <w:bCs/>
          <w:sz w:val="28"/>
          <w:szCs w:val="28"/>
        </w:rPr>
        <w:t xml:space="preserve">=20, </w:t>
      </w:r>
    </w:p>
    <w:p w:rsidR="006643D9" w:rsidRPr="00FE2848" w:rsidRDefault="006643D9" w:rsidP="00FE2848">
      <w:pPr>
        <w:spacing w:line="360" w:lineRule="auto"/>
        <w:ind w:firstLine="709"/>
        <w:jc w:val="both"/>
        <w:rPr>
          <w:bCs/>
          <w:sz w:val="28"/>
          <w:szCs w:val="28"/>
        </w:rPr>
      </w:pPr>
      <w:r w:rsidRPr="00FE2848">
        <w:rPr>
          <w:bCs/>
          <w:sz w:val="28"/>
          <w:szCs w:val="28"/>
        </w:rPr>
        <w:t>х</w:t>
      </w:r>
      <w:r w:rsidRPr="00FE2848">
        <w:rPr>
          <w:bCs/>
          <w:sz w:val="28"/>
          <w:szCs w:val="28"/>
          <w:vertAlign w:val="subscript"/>
        </w:rPr>
        <w:t>11</w:t>
      </w:r>
      <w:r w:rsidR="00FE2848" w:rsidRPr="00FE2848">
        <w:rPr>
          <w:bCs/>
          <w:sz w:val="28"/>
          <w:szCs w:val="28"/>
          <w:vertAlign w:val="subscript"/>
        </w:rPr>
        <w:t xml:space="preserve"> </w:t>
      </w:r>
      <w:r w:rsidRPr="00FE2848">
        <w:rPr>
          <w:bCs/>
          <w:sz w:val="28"/>
          <w:szCs w:val="28"/>
        </w:rPr>
        <w:t>+х</w:t>
      </w:r>
      <w:r w:rsidRPr="00FE2848">
        <w:rPr>
          <w:bCs/>
          <w:sz w:val="28"/>
          <w:szCs w:val="28"/>
          <w:vertAlign w:val="subscript"/>
        </w:rPr>
        <w:t>21</w:t>
      </w:r>
      <w:r w:rsidR="00FE2848" w:rsidRPr="00FE2848">
        <w:rPr>
          <w:bCs/>
          <w:sz w:val="28"/>
          <w:szCs w:val="28"/>
          <w:vertAlign w:val="subscript"/>
        </w:rPr>
        <w:t xml:space="preserve"> </w:t>
      </w:r>
      <w:r w:rsidRPr="00FE2848">
        <w:rPr>
          <w:bCs/>
          <w:sz w:val="28"/>
          <w:szCs w:val="28"/>
        </w:rPr>
        <w:t>+х</w:t>
      </w:r>
      <w:r w:rsidRPr="00FE2848">
        <w:rPr>
          <w:bCs/>
          <w:sz w:val="28"/>
          <w:szCs w:val="28"/>
          <w:vertAlign w:val="subscript"/>
        </w:rPr>
        <w:t>31</w:t>
      </w:r>
      <w:r w:rsidRPr="00FE2848">
        <w:rPr>
          <w:bCs/>
          <w:sz w:val="28"/>
          <w:szCs w:val="28"/>
        </w:rPr>
        <w:t>=20,</w:t>
      </w:r>
    </w:p>
    <w:p w:rsidR="006643D9" w:rsidRPr="00FE2848" w:rsidRDefault="006643D9" w:rsidP="00FE2848">
      <w:pPr>
        <w:spacing w:line="360" w:lineRule="auto"/>
        <w:ind w:firstLine="709"/>
        <w:jc w:val="both"/>
        <w:rPr>
          <w:bCs/>
          <w:sz w:val="28"/>
          <w:szCs w:val="28"/>
        </w:rPr>
      </w:pPr>
      <w:r w:rsidRPr="00FE2848">
        <w:rPr>
          <w:bCs/>
          <w:sz w:val="28"/>
          <w:szCs w:val="28"/>
        </w:rPr>
        <w:t>х</w:t>
      </w:r>
      <w:r w:rsidRPr="00FE2848">
        <w:rPr>
          <w:bCs/>
          <w:sz w:val="28"/>
          <w:szCs w:val="28"/>
          <w:vertAlign w:val="subscript"/>
        </w:rPr>
        <w:t>12</w:t>
      </w:r>
      <w:r w:rsidRPr="00FE2848">
        <w:rPr>
          <w:bCs/>
          <w:sz w:val="28"/>
          <w:szCs w:val="28"/>
        </w:rPr>
        <w:t>+х</w:t>
      </w:r>
      <w:r w:rsidRPr="00FE2848">
        <w:rPr>
          <w:bCs/>
          <w:sz w:val="28"/>
          <w:szCs w:val="28"/>
          <w:vertAlign w:val="subscript"/>
        </w:rPr>
        <w:t xml:space="preserve">22 </w:t>
      </w:r>
      <w:r w:rsidRPr="00FE2848">
        <w:rPr>
          <w:bCs/>
          <w:sz w:val="28"/>
          <w:szCs w:val="28"/>
        </w:rPr>
        <w:t>+х</w:t>
      </w:r>
      <w:r w:rsidRPr="00FE2848">
        <w:rPr>
          <w:bCs/>
          <w:sz w:val="28"/>
          <w:szCs w:val="28"/>
          <w:vertAlign w:val="subscript"/>
        </w:rPr>
        <w:t>32</w:t>
      </w:r>
      <w:r w:rsidRPr="00FE2848">
        <w:rPr>
          <w:bCs/>
          <w:sz w:val="28"/>
          <w:szCs w:val="28"/>
        </w:rPr>
        <w:t>=5,</w:t>
      </w:r>
    </w:p>
    <w:p w:rsidR="006643D9" w:rsidRPr="00FE2848" w:rsidRDefault="006643D9" w:rsidP="00FE2848">
      <w:pPr>
        <w:spacing w:line="360" w:lineRule="auto"/>
        <w:ind w:firstLine="709"/>
        <w:jc w:val="both"/>
        <w:rPr>
          <w:bCs/>
          <w:sz w:val="28"/>
          <w:szCs w:val="28"/>
        </w:rPr>
      </w:pPr>
      <w:r w:rsidRPr="00FE2848">
        <w:rPr>
          <w:bCs/>
          <w:sz w:val="28"/>
          <w:szCs w:val="28"/>
        </w:rPr>
        <w:t>х</w:t>
      </w:r>
      <w:r w:rsidRPr="00FE2848">
        <w:rPr>
          <w:bCs/>
          <w:sz w:val="28"/>
          <w:szCs w:val="28"/>
          <w:vertAlign w:val="subscript"/>
        </w:rPr>
        <w:t>13</w:t>
      </w:r>
      <w:r w:rsidRPr="00FE2848">
        <w:rPr>
          <w:bCs/>
          <w:sz w:val="28"/>
          <w:szCs w:val="28"/>
        </w:rPr>
        <w:t>+х</w:t>
      </w:r>
      <w:r w:rsidRPr="00FE2848">
        <w:rPr>
          <w:bCs/>
          <w:sz w:val="28"/>
          <w:szCs w:val="28"/>
          <w:vertAlign w:val="subscript"/>
        </w:rPr>
        <w:t>23</w:t>
      </w:r>
      <w:r w:rsidRPr="00FE2848">
        <w:rPr>
          <w:bCs/>
          <w:sz w:val="28"/>
          <w:szCs w:val="28"/>
        </w:rPr>
        <w:t xml:space="preserve"> +х</w:t>
      </w:r>
      <w:r w:rsidRPr="00FE2848">
        <w:rPr>
          <w:bCs/>
          <w:sz w:val="28"/>
          <w:szCs w:val="28"/>
          <w:vertAlign w:val="subscript"/>
        </w:rPr>
        <w:t>33</w:t>
      </w:r>
      <w:r w:rsidRPr="00FE2848">
        <w:rPr>
          <w:bCs/>
          <w:sz w:val="28"/>
          <w:szCs w:val="28"/>
        </w:rPr>
        <w:t xml:space="preserve"> =10,</w:t>
      </w:r>
    </w:p>
    <w:p w:rsidR="006643D9" w:rsidRPr="00FE2848" w:rsidRDefault="006643D9" w:rsidP="00FE2848">
      <w:pPr>
        <w:spacing w:line="360" w:lineRule="auto"/>
        <w:ind w:firstLine="709"/>
        <w:jc w:val="both"/>
        <w:rPr>
          <w:bCs/>
          <w:sz w:val="28"/>
          <w:szCs w:val="28"/>
        </w:rPr>
      </w:pPr>
      <w:r w:rsidRPr="00FE2848">
        <w:rPr>
          <w:bCs/>
          <w:sz w:val="28"/>
          <w:szCs w:val="28"/>
        </w:rPr>
        <w:t>х</w:t>
      </w:r>
      <w:r w:rsidRPr="00FE2848">
        <w:rPr>
          <w:bCs/>
          <w:sz w:val="28"/>
          <w:szCs w:val="28"/>
          <w:vertAlign w:val="subscript"/>
        </w:rPr>
        <w:t xml:space="preserve">14 </w:t>
      </w:r>
      <w:r w:rsidRPr="00FE2848">
        <w:rPr>
          <w:bCs/>
          <w:sz w:val="28"/>
          <w:szCs w:val="28"/>
        </w:rPr>
        <w:t>+х</w:t>
      </w:r>
      <w:r w:rsidRPr="00FE2848">
        <w:rPr>
          <w:bCs/>
          <w:sz w:val="28"/>
          <w:szCs w:val="28"/>
          <w:vertAlign w:val="subscript"/>
        </w:rPr>
        <w:t xml:space="preserve">24 </w:t>
      </w:r>
      <w:r w:rsidRPr="00FE2848">
        <w:rPr>
          <w:bCs/>
          <w:sz w:val="28"/>
          <w:szCs w:val="28"/>
        </w:rPr>
        <w:t>+х</w:t>
      </w:r>
      <w:r w:rsidRPr="00FE2848">
        <w:rPr>
          <w:bCs/>
          <w:sz w:val="28"/>
          <w:szCs w:val="28"/>
          <w:vertAlign w:val="subscript"/>
        </w:rPr>
        <w:t>34</w:t>
      </w:r>
      <w:r w:rsidRPr="00FE2848">
        <w:rPr>
          <w:bCs/>
          <w:sz w:val="28"/>
          <w:szCs w:val="28"/>
        </w:rPr>
        <w:t xml:space="preserve"> =10,</w:t>
      </w:r>
      <w:r w:rsidRPr="00FE2848">
        <w:rPr>
          <w:bCs/>
          <w:sz w:val="28"/>
          <w:szCs w:val="28"/>
          <w:vertAlign w:val="subscript"/>
        </w:rPr>
        <w:t xml:space="preserve"> </w:t>
      </w:r>
    </w:p>
    <w:p w:rsidR="006643D9" w:rsidRPr="00FE2848" w:rsidRDefault="006643D9" w:rsidP="00FE2848">
      <w:pPr>
        <w:spacing w:line="360" w:lineRule="auto"/>
        <w:ind w:firstLine="709"/>
        <w:jc w:val="both"/>
        <w:rPr>
          <w:sz w:val="28"/>
          <w:szCs w:val="28"/>
        </w:rPr>
      </w:pPr>
      <w:r w:rsidRPr="00FE2848">
        <w:rPr>
          <w:bCs/>
          <w:sz w:val="28"/>
          <w:szCs w:val="28"/>
        </w:rPr>
        <w:t>х</w:t>
      </w:r>
      <w:r w:rsidRPr="00FE2848">
        <w:rPr>
          <w:bCs/>
          <w:sz w:val="28"/>
          <w:szCs w:val="28"/>
          <w:vertAlign w:val="subscript"/>
        </w:rPr>
        <w:t>15</w:t>
      </w:r>
      <w:r w:rsidRPr="00FE2848">
        <w:rPr>
          <w:bCs/>
          <w:sz w:val="28"/>
          <w:szCs w:val="28"/>
        </w:rPr>
        <w:t>+х</w:t>
      </w:r>
      <w:r w:rsidRPr="00FE2848">
        <w:rPr>
          <w:bCs/>
          <w:sz w:val="28"/>
          <w:szCs w:val="28"/>
          <w:vertAlign w:val="subscript"/>
        </w:rPr>
        <w:t>25</w:t>
      </w:r>
      <w:r w:rsidRPr="00FE2848">
        <w:rPr>
          <w:bCs/>
          <w:sz w:val="28"/>
          <w:szCs w:val="28"/>
        </w:rPr>
        <w:t>+х</w:t>
      </w:r>
      <w:r w:rsidRPr="00FE2848">
        <w:rPr>
          <w:bCs/>
          <w:sz w:val="28"/>
          <w:szCs w:val="28"/>
          <w:vertAlign w:val="subscript"/>
        </w:rPr>
        <w:t>35</w:t>
      </w:r>
      <w:r w:rsidRPr="00FE2848">
        <w:rPr>
          <w:bCs/>
          <w:sz w:val="28"/>
          <w:szCs w:val="28"/>
        </w:rPr>
        <w:t>=5;</w:t>
      </w:r>
    </w:p>
    <w:p w:rsidR="006643D9" w:rsidRPr="00FE2848" w:rsidRDefault="006643D9" w:rsidP="00FE2848">
      <w:pPr>
        <w:spacing w:line="360" w:lineRule="auto"/>
        <w:ind w:firstLine="709"/>
        <w:jc w:val="both"/>
        <w:rPr>
          <w:bCs/>
          <w:sz w:val="28"/>
          <w:szCs w:val="28"/>
        </w:rPr>
      </w:pPr>
      <w:r w:rsidRPr="00FE2848">
        <w:rPr>
          <w:bCs/>
          <w:i/>
          <w:iCs/>
          <w:sz w:val="28"/>
          <w:szCs w:val="28"/>
        </w:rPr>
        <w:t>х</w:t>
      </w:r>
      <w:r w:rsidRPr="00FE2848">
        <w:rPr>
          <w:bCs/>
          <w:i/>
          <w:iCs/>
          <w:sz w:val="28"/>
          <w:szCs w:val="28"/>
          <w:vertAlign w:val="subscript"/>
          <w:lang w:val="en-US"/>
        </w:rPr>
        <w:t>ij</w:t>
      </w:r>
      <w:r w:rsidRPr="00FE2848">
        <w:rPr>
          <w:bCs/>
          <w:i/>
          <w:iCs/>
          <w:sz w:val="28"/>
          <w:szCs w:val="28"/>
        </w:rPr>
        <w:t xml:space="preserve"> </w:t>
      </w:r>
      <w:r w:rsidR="006714F8">
        <w:rPr>
          <w:bCs/>
          <w:position w:val="-4"/>
          <w:sz w:val="28"/>
          <w:szCs w:val="28"/>
          <w:lang w:val="en-US"/>
        </w:rPr>
        <w:pict>
          <v:shape id="_x0000_i1042" type="#_x0000_t75" style="width:9.75pt;height:12pt">
            <v:imagedata r:id="rId21" o:title=""/>
          </v:shape>
        </w:pict>
      </w:r>
      <w:r w:rsidRPr="00FE2848">
        <w:rPr>
          <w:bCs/>
          <w:sz w:val="28"/>
          <w:szCs w:val="28"/>
        </w:rPr>
        <w:t xml:space="preserve"> 0 для </w:t>
      </w:r>
      <w:r w:rsidRPr="00FE2848">
        <w:rPr>
          <w:bCs/>
          <w:i/>
          <w:iCs/>
          <w:sz w:val="28"/>
          <w:szCs w:val="28"/>
          <w:lang w:val="en-US"/>
        </w:rPr>
        <w:t>i</w:t>
      </w:r>
      <w:r w:rsidRPr="00FE2848">
        <w:rPr>
          <w:bCs/>
          <w:i/>
          <w:iCs/>
          <w:sz w:val="28"/>
          <w:szCs w:val="28"/>
        </w:rPr>
        <w:t xml:space="preserve"> </w:t>
      </w:r>
      <w:r w:rsidRPr="00FE2848">
        <w:rPr>
          <w:bCs/>
          <w:sz w:val="28"/>
          <w:szCs w:val="28"/>
        </w:rPr>
        <w:t>= 1,2,3</w:t>
      </w:r>
      <w:r w:rsidRPr="00FE2848">
        <w:rPr>
          <w:bCs/>
          <w:i/>
          <w:iCs/>
          <w:sz w:val="28"/>
          <w:szCs w:val="28"/>
        </w:rPr>
        <w:t xml:space="preserve">; </w:t>
      </w:r>
      <w:r w:rsidRPr="00FE2848">
        <w:rPr>
          <w:bCs/>
          <w:i/>
          <w:iCs/>
          <w:sz w:val="28"/>
          <w:szCs w:val="28"/>
          <w:lang w:val="en-US"/>
        </w:rPr>
        <w:t>j</w:t>
      </w:r>
      <w:r w:rsidRPr="00FE2848">
        <w:rPr>
          <w:bCs/>
          <w:sz w:val="28"/>
          <w:szCs w:val="28"/>
        </w:rPr>
        <w:t xml:space="preserve"> = 1,2,3,4,5;</w:t>
      </w:r>
    </w:p>
    <w:p w:rsidR="006643D9" w:rsidRPr="00FE2848" w:rsidRDefault="006643D9" w:rsidP="00FE2848">
      <w:pPr>
        <w:spacing w:line="360" w:lineRule="auto"/>
        <w:ind w:firstLine="709"/>
        <w:jc w:val="both"/>
        <w:rPr>
          <w:bCs/>
          <w:sz w:val="28"/>
          <w:szCs w:val="28"/>
        </w:rPr>
      </w:pPr>
      <w:r w:rsidRPr="00FE2848">
        <w:rPr>
          <w:bCs/>
          <w:sz w:val="28"/>
          <w:szCs w:val="28"/>
        </w:rPr>
        <w:t>К</w:t>
      </w:r>
      <w:r w:rsidRPr="00FE2848">
        <w:rPr>
          <w:bCs/>
          <w:sz w:val="28"/>
          <w:szCs w:val="28"/>
          <w:vertAlign w:val="subscript"/>
          <w:lang w:val="en-US"/>
        </w:rPr>
        <w:t>min</w:t>
      </w:r>
      <w:r w:rsidRPr="00FE2848">
        <w:rPr>
          <w:bCs/>
          <w:sz w:val="28"/>
          <w:szCs w:val="28"/>
        </w:rPr>
        <w:t>=5х</w:t>
      </w:r>
      <w:r w:rsidRPr="00FE2848">
        <w:rPr>
          <w:bCs/>
          <w:sz w:val="28"/>
          <w:szCs w:val="28"/>
          <w:vertAlign w:val="subscript"/>
        </w:rPr>
        <w:t>11</w:t>
      </w:r>
      <w:r w:rsidRPr="00FE2848">
        <w:rPr>
          <w:bCs/>
          <w:sz w:val="28"/>
          <w:szCs w:val="28"/>
        </w:rPr>
        <w:t>+6х</w:t>
      </w:r>
      <w:r w:rsidRPr="00FE2848">
        <w:rPr>
          <w:bCs/>
          <w:sz w:val="28"/>
          <w:szCs w:val="28"/>
          <w:vertAlign w:val="subscript"/>
        </w:rPr>
        <w:t>12</w:t>
      </w:r>
      <w:r w:rsidRPr="00FE2848">
        <w:rPr>
          <w:bCs/>
          <w:sz w:val="28"/>
          <w:szCs w:val="28"/>
        </w:rPr>
        <w:t>+3х</w:t>
      </w:r>
      <w:r w:rsidRPr="00FE2848">
        <w:rPr>
          <w:bCs/>
          <w:sz w:val="28"/>
          <w:szCs w:val="28"/>
          <w:vertAlign w:val="subscript"/>
        </w:rPr>
        <w:t>13</w:t>
      </w:r>
      <w:r w:rsidRPr="00FE2848">
        <w:rPr>
          <w:bCs/>
          <w:sz w:val="28"/>
          <w:szCs w:val="28"/>
        </w:rPr>
        <w:t>+5х</w:t>
      </w:r>
      <w:r w:rsidRPr="00FE2848">
        <w:rPr>
          <w:bCs/>
          <w:sz w:val="28"/>
          <w:szCs w:val="28"/>
          <w:vertAlign w:val="subscript"/>
        </w:rPr>
        <w:t>14</w:t>
      </w:r>
      <w:r w:rsidRPr="00FE2848">
        <w:rPr>
          <w:bCs/>
          <w:sz w:val="28"/>
          <w:szCs w:val="28"/>
        </w:rPr>
        <w:t>+9х</w:t>
      </w:r>
      <w:r w:rsidRPr="00FE2848">
        <w:rPr>
          <w:bCs/>
          <w:sz w:val="28"/>
          <w:szCs w:val="28"/>
          <w:vertAlign w:val="subscript"/>
        </w:rPr>
        <w:t>15</w:t>
      </w:r>
      <w:r w:rsidRPr="00FE2848">
        <w:rPr>
          <w:bCs/>
          <w:sz w:val="28"/>
          <w:szCs w:val="28"/>
        </w:rPr>
        <w:t>+6х</w:t>
      </w:r>
      <w:r w:rsidRPr="00FE2848">
        <w:rPr>
          <w:bCs/>
          <w:sz w:val="28"/>
          <w:szCs w:val="28"/>
          <w:vertAlign w:val="subscript"/>
        </w:rPr>
        <w:t>21</w:t>
      </w:r>
      <w:r w:rsidRPr="00FE2848">
        <w:rPr>
          <w:bCs/>
          <w:sz w:val="28"/>
          <w:szCs w:val="28"/>
        </w:rPr>
        <w:t>+4х</w:t>
      </w:r>
      <w:r w:rsidRPr="00FE2848">
        <w:rPr>
          <w:bCs/>
          <w:sz w:val="28"/>
          <w:szCs w:val="28"/>
          <w:vertAlign w:val="subscript"/>
        </w:rPr>
        <w:t>22</w:t>
      </w:r>
      <w:r w:rsidRPr="00FE2848">
        <w:rPr>
          <w:bCs/>
          <w:sz w:val="28"/>
          <w:szCs w:val="28"/>
        </w:rPr>
        <w:t>+7х</w:t>
      </w:r>
      <w:r w:rsidRPr="00FE2848">
        <w:rPr>
          <w:bCs/>
          <w:sz w:val="28"/>
          <w:szCs w:val="28"/>
          <w:vertAlign w:val="subscript"/>
        </w:rPr>
        <w:t>23</w:t>
      </w:r>
      <w:r w:rsidRPr="00FE2848">
        <w:rPr>
          <w:bCs/>
          <w:sz w:val="28"/>
          <w:szCs w:val="28"/>
        </w:rPr>
        <w:t>+3х</w:t>
      </w:r>
      <w:r w:rsidRPr="00FE2848">
        <w:rPr>
          <w:bCs/>
          <w:sz w:val="28"/>
          <w:szCs w:val="28"/>
          <w:vertAlign w:val="subscript"/>
        </w:rPr>
        <w:t>24</w:t>
      </w:r>
      <w:r w:rsidRPr="00FE2848">
        <w:rPr>
          <w:bCs/>
          <w:sz w:val="28"/>
          <w:szCs w:val="28"/>
        </w:rPr>
        <w:t>+5х</w:t>
      </w:r>
      <w:r w:rsidRPr="00FE2848">
        <w:rPr>
          <w:bCs/>
          <w:sz w:val="28"/>
          <w:szCs w:val="28"/>
          <w:vertAlign w:val="subscript"/>
        </w:rPr>
        <w:t>25</w:t>
      </w:r>
      <w:r w:rsidRPr="00FE2848">
        <w:rPr>
          <w:bCs/>
          <w:sz w:val="28"/>
          <w:szCs w:val="28"/>
        </w:rPr>
        <w:t>+2х</w:t>
      </w:r>
      <w:r w:rsidRPr="00FE2848">
        <w:rPr>
          <w:bCs/>
          <w:sz w:val="28"/>
          <w:szCs w:val="28"/>
          <w:vertAlign w:val="subscript"/>
        </w:rPr>
        <w:t>31</w:t>
      </w:r>
      <w:r w:rsidRPr="00FE2848">
        <w:rPr>
          <w:bCs/>
          <w:sz w:val="28"/>
          <w:szCs w:val="28"/>
        </w:rPr>
        <w:t>+5х</w:t>
      </w:r>
      <w:r w:rsidRPr="00FE2848">
        <w:rPr>
          <w:bCs/>
          <w:sz w:val="28"/>
          <w:szCs w:val="28"/>
          <w:vertAlign w:val="subscript"/>
        </w:rPr>
        <w:t>32</w:t>
      </w:r>
      <w:r w:rsidRPr="00FE2848">
        <w:rPr>
          <w:bCs/>
          <w:sz w:val="28"/>
          <w:szCs w:val="28"/>
        </w:rPr>
        <w:t>+3х</w:t>
      </w:r>
      <w:r w:rsidRPr="00FE2848">
        <w:rPr>
          <w:bCs/>
          <w:sz w:val="28"/>
          <w:szCs w:val="28"/>
          <w:vertAlign w:val="subscript"/>
        </w:rPr>
        <w:t>33</w:t>
      </w:r>
      <w:r w:rsidRPr="00FE2848">
        <w:rPr>
          <w:bCs/>
          <w:sz w:val="28"/>
          <w:szCs w:val="28"/>
        </w:rPr>
        <w:t>+х</w:t>
      </w:r>
      <w:r w:rsidRPr="00FE2848">
        <w:rPr>
          <w:bCs/>
          <w:sz w:val="28"/>
          <w:szCs w:val="28"/>
          <w:vertAlign w:val="subscript"/>
        </w:rPr>
        <w:t>34</w:t>
      </w:r>
      <w:r w:rsidRPr="00FE2848">
        <w:rPr>
          <w:bCs/>
          <w:sz w:val="28"/>
          <w:szCs w:val="28"/>
        </w:rPr>
        <w:t>+8х</w:t>
      </w:r>
      <w:r w:rsidRPr="00FE2848">
        <w:rPr>
          <w:bCs/>
          <w:sz w:val="28"/>
          <w:szCs w:val="28"/>
          <w:vertAlign w:val="subscript"/>
        </w:rPr>
        <w:t>35</w:t>
      </w:r>
      <w:r w:rsidRPr="00FE2848">
        <w:rPr>
          <w:bCs/>
          <w:sz w:val="28"/>
          <w:szCs w:val="28"/>
        </w:rPr>
        <w:t>;</w:t>
      </w:r>
    </w:p>
    <w:p w:rsidR="006643D9" w:rsidRPr="00FE2848" w:rsidRDefault="006643D9" w:rsidP="00FE2848">
      <w:pPr>
        <w:spacing w:line="360" w:lineRule="auto"/>
        <w:ind w:firstLine="709"/>
        <w:jc w:val="both"/>
        <w:rPr>
          <w:sz w:val="28"/>
          <w:szCs w:val="28"/>
        </w:rPr>
      </w:pPr>
      <w:r w:rsidRPr="00FE2848">
        <w:rPr>
          <w:sz w:val="28"/>
          <w:szCs w:val="28"/>
        </w:rPr>
        <w:t xml:space="preserve">Такие задачи целесообразно решать при помощи особого варианта симплекс-метода – так называемого </w:t>
      </w:r>
      <w:r w:rsidRPr="00FE2848">
        <w:rPr>
          <w:i/>
          <w:iCs/>
          <w:sz w:val="28"/>
          <w:szCs w:val="28"/>
        </w:rPr>
        <w:t>метода потенциалов</w:t>
      </w:r>
      <w:r w:rsidRPr="00FE2848">
        <w:rPr>
          <w:sz w:val="28"/>
          <w:szCs w:val="28"/>
        </w:rPr>
        <w:t>.</w:t>
      </w:r>
    </w:p>
    <w:p w:rsidR="006643D9" w:rsidRPr="00FE2848" w:rsidRDefault="006643D9" w:rsidP="00FE2848">
      <w:pPr>
        <w:spacing w:line="360" w:lineRule="auto"/>
        <w:ind w:firstLine="709"/>
        <w:jc w:val="both"/>
        <w:rPr>
          <w:sz w:val="28"/>
          <w:szCs w:val="28"/>
        </w:rPr>
      </w:pPr>
      <w:r w:rsidRPr="00FE2848">
        <w:rPr>
          <w:sz w:val="28"/>
          <w:szCs w:val="28"/>
        </w:rPr>
        <w:t xml:space="preserve">Все транспортные задачи имеют </w:t>
      </w:r>
      <w:r w:rsidRPr="00FE2848">
        <w:rPr>
          <w:i/>
          <w:iCs/>
          <w:sz w:val="28"/>
          <w:szCs w:val="28"/>
        </w:rPr>
        <w:t>оптимальное решение</w:t>
      </w:r>
      <w:r w:rsidRPr="00FE2848">
        <w:rPr>
          <w:sz w:val="28"/>
          <w:szCs w:val="28"/>
        </w:rPr>
        <w:t xml:space="preserve">. Если все значение </w:t>
      </w:r>
      <w:r w:rsidRPr="00FE2848">
        <w:rPr>
          <w:i/>
          <w:iCs/>
          <w:sz w:val="28"/>
          <w:szCs w:val="28"/>
          <w:lang w:val="en-US"/>
        </w:rPr>
        <w:t>a</w:t>
      </w:r>
      <w:r w:rsidRPr="00FE2848">
        <w:rPr>
          <w:i/>
          <w:iCs/>
          <w:sz w:val="28"/>
          <w:szCs w:val="28"/>
          <w:vertAlign w:val="subscript"/>
          <w:lang w:val="en-US"/>
        </w:rPr>
        <w:t>j</w:t>
      </w:r>
      <w:r w:rsidRPr="00FE2848">
        <w:rPr>
          <w:sz w:val="28"/>
          <w:szCs w:val="28"/>
        </w:rPr>
        <w:t xml:space="preserve"> и </w:t>
      </w:r>
      <w:r w:rsidRPr="00FE2848">
        <w:rPr>
          <w:i/>
          <w:iCs/>
          <w:sz w:val="28"/>
          <w:szCs w:val="28"/>
          <w:lang w:val="en-US"/>
        </w:rPr>
        <w:t>b</w:t>
      </w:r>
      <w:r w:rsidRPr="00FE2848">
        <w:rPr>
          <w:i/>
          <w:iCs/>
          <w:sz w:val="28"/>
          <w:szCs w:val="28"/>
          <w:vertAlign w:val="subscript"/>
          <w:lang w:val="en-US"/>
        </w:rPr>
        <w:t>i</w:t>
      </w:r>
      <w:r w:rsidRPr="00FE2848">
        <w:rPr>
          <w:i/>
          <w:iCs/>
          <w:sz w:val="28"/>
          <w:szCs w:val="28"/>
          <w:vertAlign w:val="subscript"/>
        </w:rPr>
        <w:t xml:space="preserve"> </w:t>
      </w:r>
      <w:r w:rsidRPr="00FE2848">
        <w:rPr>
          <w:sz w:val="28"/>
          <w:szCs w:val="28"/>
        </w:rPr>
        <w:t>в условиях транспортной задачи целочисленные, то переменные</w:t>
      </w:r>
      <w:r w:rsidRPr="00FE2848">
        <w:rPr>
          <w:sz w:val="28"/>
          <w:szCs w:val="28"/>
          <w:vertAlign w:val="subscript"/>
        </w:rPr>
        <w:t xml:space="preserve"> </w:t>
      </w:r>
      <w:r w:rsidRPr="00FE2848">
        <w:rPr>
          <w:i/>
          <w:iCs/>
          <w:sz w:val="28"/>
          <w:szCs w:val="28"/>
          <w:lang w:val="en-US"/>
        </w:rPr>
        <w:t>x</w:t>
      </w:r>
      <w:r w:rsidRPr="00FE2848">
        <w:rPr>
          <w:i/>
          <w:iCs/>
          <w:sz w:val="28"/>
          <w:szCs w:val="28"/>
          <w:vertAlign w:val="subscript"/>
          <w:lang w:val="en-US"/>
        </w:rPr>
        <w:t>ij</w:t>
      </w:r>
      <w:r w:rsidRPr="00FE2848">
        <w:rPr>
          <w:i/>
          <w:iCs/>
          <w:sz w:val="28"/>
          <w:szCs w:val="28"/>
        </w:rPr>
        <w:t xml:space="preserve"> </w:t>
      </w:r>
      <w:r w:rsidRPr="00FE2848">
        <w:rPr>
          <w:sz w:val="28"/>
          <w:szCs w:val="28"/>
        </w:rPr>
        <w:t xml:space="preserve">во всех базисных решениях (а так же и в любом оптимальном базисном решении) имеют целочисленные значения. </w:t>
      </w:r>
    </w:p>
    <w:p w:rsidR="00FE2848" w:rsidRPr="00FE2848" w:rsidRDefault="00FE2848" w:rsidP="00FE2848">
      <w:pPr>
        <w:pStyle w:val="2"/>
        <w:ind w:left="0" w:right="0" w:firstLine="709"/>
        <w:rPr>
          <w:szCs w:val="28"/>
        </w:rPr>
      </w:pPr>
      <w:bookmarkStart w:id="2" w:name="_Toc103503470"/>
    </w:p>
    <w:p w:rsidR="006643D9" w:rsidRPr="00FE2848" w:rsidRDefault="0087207C" w:rsidP="00FE2848">
      <w:pPr>
        <w:pStyle w:val="2"/>
        <w:ind w:left="0" w:right="0" w:firstLine="709"/>
        <w:jc w:val="center"/>
        <w:rPr>
          <w:szCs w:val="28"/>
        </w:rPr>
      </w:pPr>
      <w:r w:rsidRPr="00FE2848">
        <w:rPr>
          <w:szCs w:val="28"/>
        </w:rPr>
        <w:t xml:space="preserve">1.1 </w:t>
      </w:r>
      <w:r w:rsidR="00F03FBF" w:rsidRPr="00FE2848">
        <w:rPr>
          <w:szCs w:val="28"/>
        </w:rPr>
        <w:t>Составление опорного плана</w:t>
      </w:r>
      <w:bookmarkEnd w:id="2"/>
    </w:p>
    <w:p w:rsidR="00FE2848" w:rsidRPr="00FE2848" w:rsidRDefault="00FE2848" w:rsidP="00FE2848"/>
    <w:p w:rsidR="006643D9" w:rsidRPr="00FE2848" w:rsidRDefault="006643D9" w:rsidP="00FE2848">
      <w:pPr>
        <w:spacing w:line="360" w:lineRule="auto"/>
        <w:ind w:firstLine="709"/>
        <w:jc w:val="both"/>
        <w:rPr>
          <w:sz w:val="28"/>
          <w:szCs w:val="28"/>
        </w:rPr>
      </w:pPr>
      <w:r w:rsidRPr="00FE2848">
        <w:rPr>
          <w:sz w:val="28"/>
          <w:szCs w:val="28"/>
        </w:rPr>
        <w:t>Решение</w:t>
      </w:r>
      <w:r w:rsidR="00FE2848">
        <w:rPr>
          <w:sz w:val="28"/>
          <w:szCs w:val="28"/>
        </w:rPr>
        <w:t xml:space="preserve"> </w:t>
      </w:r>
      <w:r w:rsidRPr="00FE2848">
        <w:rPr>
          <w:sz w:val="28"/>
          <w:szCs w:val="28"/>
        </w:rPr>
        <w:t>транспортной</w:t>
      </w:r>
      <w:r w:rsidR="00FE2848">
        <w:rPr>
          <w:sz w:val="28"/>
          <w:szCs w:val="28"/>
        </w:rPr>
        <w:t xml:space="preserve"> </w:t>
      </w:r>
      <w:r w:rsidRPr="00FE2848">
        <w:rPr>
          <w:sz w:val="28"/>
          <w:szCs w:val="28"/>
        </w:rPr>
        <w:t>задачи</w:t>
      </w:r>
      <w:r w:rsidR="00FE2848">
        <w:rPr>
          <w:sz w:val="28"/>
          <w:szCs w:val="28"/>
        </w:rPr>
        <w:t xml:space="preserve"> </w:t>
      </w:r>
      <w:r w:rsidRPr="00FE2848">
        <w:rPr>
          <w:sz w:val="28"/>
          <w:szCs w:val="28"/>
        </w:rPr>
        <w:t>начинается</w:t>
      </w:r>
      <w:r w:rsidR="00FE2848">
        <w:rPr>
          <w:sz w:val="28"/>
          <w:szCs w:val="28"/>
        </w:rPr>
        <w:t xml:space="preserve"> </w:t>
      </w:r>
      <w:r w:rsidRPr="00FE2848">
        <w:rPr>
          <w:sz w:val="28"/>
          <w:szCs w:val="28"/>
        </w:rPr>
        <w:t>с</w:t>
      </w:r>
      <w:r w:rsidR="00FE2848">
        <w:rPr>
          <w:sz w:val="28"/>
          <w:szCs w:val="28"/>
        </w:rPr>
        <w:t xml:space="preserve"> </w:t>
      </w:r>
      <w:r w:rsidRPr="00FE2848">
        <w:rPr>
          <w:sz w:val="28"/>
          <w:szCs w:val="28"/>
        </w:rPr>
        <w:t>нахождения</w:t>
      </w:r>
      <w:r w:rsidR="00FE2848">
        <w:rPr>
          <w:sz w:val="28"/>
          <w:szCs w:val="28"/>
        </w:rPr>
        <w:t xml:space="preserve"> </w:t>
      </w:r>
      <w:r w:rsidRPr="00FE2848">
        <w:rPr>
          <w:sz w:val="28"/>
          <w:szCs w:val="28"/>
        </w:rPr>
        <w:t>опорного</w:t>
      </w:r>
      <w:r w:rsidR="00FE2848">
        <w:rPr>
          <w:sz w:val="28"/>
          <w:szCs w:val="28"/>
        </w:rPr>
        <w:t xml:space="preserve"> </w:t>
      </w:r>
      <w:r w:rsidRPr="00FE2848">
        <w:rPr>
          <w:sz w:val="28"/>
          <w:szCs w:val="28"/>
        </w:rPr>
        <w:t>плана. Для</w:t>
      </w:r>
      <w:r w:rsidR="00FE2848">
        <w:rPr>
          <w:sz w:val="28"/>
          <w:szCs w:val="28"/>
        </w:rPr>
        <w:t xml:space="preserve"> </w:t>
      </w:r>
      <w:r w:rsidRPr="00FE2848">
        <w:rPr>
          <w:sz w:val="28"/>
          <w:szCs w:val="28"/>
        </w:rPr>
        <w:t>этого</w:t>
      </w:r>
      <w:r w:rsidR="00FE2848">
        <w:rPr>
          <w:sz w:val="28"/>
          <w:szCs w:val="28"/>
        </w:rPr>
        <w:t xml:space="preserve"> </w:t>
      </w:r>
      <w:r w:rsidRPr="00FE2848">
        <w:rPr>
          <w:sz w:val="28"/>
          <w:szCs w:val="28"/>
        </w:rPr>
        <w:t>существуют</w:t>
      </w:r>
      <w:r w:rsidR="00FE2848">
        <w:rPr>
          <w:sz w:val="28"/>
          <w:szCs w:val="28"/>
        </w:rPr>
        <w:t xml:space="preserve"> </w:t>
      </w:r>
      <w:r w:rsidRPr="00FE2848">
        <w:rPr>
          <w:sz w:val="28"/>
          <w:szCs w:val="28"/>
        </w:rPr>
        <w:t>различные</w:t>
      </w:r>
      <w:r w:rsidR="00FE2848">
        <w:rPr>
          <w:sz w:val="28"/>
          <w:szCs w:val="28"/>
        </w:rPr>
        <w:t xml:space="preserve"> </w:t>
      </w:r>
      <w:r w:rsidRPr="00FE2848">
        <w:rPr>
          <w:sz w:val="28"/>
          <w:szCs w:val="28"/>
        </w:rPr>
        <w:t>способы, рассмотрим</w:t>
      </w:r>
      <w:r w:rsidR="00FE2848">
        <w:rPr>
          <w:sz w:val="28"/>
          <w:szCs w:val="28"/>
        </w:rPr>
        <w:t xml:space="preserve"> </w:t>
      </w:r>
      <w:r w:rsidRPr="00FE2848">
        <w:rPr>
          <w:sz w:val="28"/>
          <w:szCs w:val="28"/>
        </w:rPr>
        <w:t>простейший, так</w:t>
      </w:r>
      <w:r w:rsidR="00FE2848">
        <w:rPr>
          <w:sz w:val="28"/>
          <w:szCs w:val="28"/>
        </w:rPr>
        <w:t xml:space="preserve"> </w:t>
      </w:r>
      <w:r w:rsidRPr="00FE2848">
        <w:rPr>
          <w:sz w:val="28"/>
          <w:szCs w:val="28"/>
        </w:rPr>
        <w:t>называемый</w:t>
      </w:r>
      <w:r w:rsidR="00FE2848">
        <w:rPr>
          <w:sz w:val="28"/>
          <w:szCs w:val="28"/>
        </w:rPr>
        <w:t xml:space="preserve"> </w:t>
      </w:r>
      <w:r w:rsidRPr="00FE2848">
        <w:rPr>
          <w:sz w:val="28"/>
          <w:szCs w:val="28"/>
        </w:rPr>
        <w:t>способ</w:t>
      </w:r>
      <w:r w:rsidR="00FE2848">
        <w:rPr>
          <w:sz w:val="28"/>
          <w:szCs w:val="28"/>
        </w:rPr>
        <w:t xml:space="preserve"> </w:t>
      </w:r>
      <w:r w:rsidRPr="00FE2848">
        <w:rPr>
          <w:sz w:val="28"/>
          <w:szCs w:val="28"/>
        </w:rPr>
        <w:t>северо-западного</w:t>
      </w:r>
      <w:r w:rsidR="00FE2848">
        <w:rPr>
          <w:sz w:val="28"/>
          <w:szCs w:val="28"/>
        </w:rPr>
        <w:t xml:space="preserve"> </w:t>
      </w:r>
      <w:r w:rsidRPr="00FE2848">
        <w:rPr>
          <w:sz w:val="28"/>
          <w:szCs w:val="28"/>
        </w:rPr>
        <w:t>угла. Пояснить</w:t>
      </w:r>
      <w:r w:rsidR="00FE2848">
        <w:rPr>
          <w:sz w:val="28"/>
          <w:szCs w:val="28"/>
        </w:rPr>
        <w:t xml:space="preserve"> </w:t>
      </w:r>
      <w:r w:rsidRPr="00FE2848">
        <w:rPr>
          <w:sz w:val="28"/>
          <w:szCs w:val="28"/>
        </w:rPr>
        <w:t>его</w:t>
      </w:r>
      <w:r w:rsidR="00FE2848">
        <w:rPr>
          <w:sz w:val="28"/>
          <w:szCs w:val="28"/>
        </w:rPr>
        <w:t xml:space="preserve"> </w:t>
      </w:r>
      <w:r w:rsidRPr="00FE2848">
        <w:rPr>
          <w:sz w:val="28"/>
          <w:szCs w:val="28"/>
        </w:rPr>
        <w:t>проще</w:t>
      </w:r>
      <w:r w:rsidR="00FE2848">
        <w:rPr>
          <w:sz w:val="28"/>
          <w:szCs w:val="28"/>
        </w:rPr>
        <w:t xml:space="preserve"> </w:t>
      </w:r>
      <w:r w:rsidRPr="00FE2848">
        <w:rPr>
          <w:sz w:val="28"/>
          <w:szCs w:val="28"/>
        </w:rPr>
        <w:t>всего</w:t>
      </w:r>
      <w:r w:rsidR="00FE2848">
        <w:rPr>
          <w:sz w:val="28"/>
          <w:szCs w:val="28"/>
        </w:rPr>
        <w:t xml:space="preserve"> </w:t>
      </w:r>
      <w:r w:rsidRPr="00FE2848">
        <w:rPr>
          <w:sz w:val="28"/>
          <w:szCs w:val="28"/>
        </w:rPr>
        <w:t>будет</w:t>
      </w:r>
      <w:r w:rsidR="00FE2848">
        <w:rPr>
          <w:sz w:val="28"/>
          <w:szCs w:val="28"/>
        </w:rPr>
        <w:t xml:space="preserve"> </w:t>
      </w:r>
      <w:r w:rsidRPr="00FE2848">
        <w:rPr>
          <w:sz w:val="28"/>
          <w:szCs w:val="28"/>
        </w:rPr>
        <w:t>на</w:t>
      </w:r>
      <w:r w:rsidR="00FE2848">
        <w:rPr>
          <w:sz w:val="28"/>
          <w:szCs w:val="28"/>
        </w:rPr>
        <w:t xml:space="preserve"> </w:t>
      </w:r>
      <w:r w:rsidRPr="00FE2848">
        <w:rPr>
          <w:sz w:val="28"/>
          <w:szCs w:val="28"/>
        </w:rPr>
        <w:t>конкретном</w:t>
      </w:r>
      <w:r w:rsidR="00FE2848">
        <w:rPr>
          <w:sz w:val="28"/>
          <w:szCs w:val="28"/>
        </w:rPr>
        <w:t xml:space="preserve"> </w:t>
      </w:r>
      <w:r w:rsidRPr="00FE2848">
        <w:rPr>
          <w:sz w:val="28"/>
          <w:szCs w:val="28"/>
        </w:rPr>
        <w:t>примере:</w:t>
      </w:r>
    </w:p>
    <w:p w:rsidR="006643D9" w:rsidRPr="00FE2848" w:rsidRDefault="006643D9" w:rsidP="00FE2848">
      <w:pPr>
        <w:spacing w:line="360" w:lineRule="auto"/>
        <w:ind w:firstLine="709"/>
        <w:jc w:val="both"/>
        <w:rPr>
          <w:sz w:val="28"/>
          <w:szCs w:val="28"/>
        </w:rPr>
      </w:pPr>
      <w:r w:rsidRPr="00FE2848">
        <w:rPr>
          <w:sz w:val="28"/>
          <w:szCs w:val="28"/>
        </w:rPr>
        <w:t>Условия</w:t>
      </w:r>
      <w:r w:rsidR="00FE2848">
        <w:rPr>
          <w:sz w:val="28"/>
          <w:szCs w:val="28"/>
        </w:rPr>
        <w:t xml:space="preserve"> </w:t>
      </w:r>
      <w:r w:rsidRPr="00FE2848">
        <w:rPr>
          <w:sz w:val="28"/>
          <w:szCs w:val="28"/>
        </w:rPr>
        <w:t>транспортной</w:t>
      </w:r>
      <w:r w:rsidR="00FE2848">
        <w:rPr>
          <w:sz w:val="28"/>
          <w:szCs w:val="28"/>
        </w:rPr>
        <w:t xml:space="preserve"> </w:t>
      </w:r>
      <w:r w:rsidRPr="00FE2848">
        <w:rPr>
          <w:sz w:val="28"/>
          <w:szCs w:val="28"/>
        </w:rPr>
        <w:t>задачи</w:t>
      </w:r>
      <w:r w:rsidR="00FE2848">
        <w:rPr>
          <w:sz w:val="28"/>
          <w:szCs w:val="28"/>
        </w:rPr>
        <w:t xml:space="preserve"> </w:t>
      </w:r>
      <w:r w:rsidRPr="00FE2848">
        <w:rPr>
          <w:sz w:val="28"/>
          <w:szCs w:val="28"/>
        </w:rPr>
        <w:t>заданы транспортной</w:t>
      </w:r>
      <w:r w:rsidR="00FE2848">
        <w:rPr>
          <w:sz w:val="28"/>
          <w:szCs w:val="28"/>
        </w:rPr>
        <w:t xml:space="preserve"> </w:t>
      </w:r>
      <w:r w:rsidRPr="00FE2848">
        <w:rPr>
          <w:sz w:val="28"/>
          <w:szCs w:val="28"/>
        </w:rPr>
        <w:t>таблицей.</w:t>
      </w:r>
    </w:p>
    <w:tbl>
      <w:tblPr>
        <w:tblW w:w="0" w:type="auto"/>
        <w:tblInd w:w="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72"/>
        <w:gridCol w:w="1372"/>
        <w:gridCol w:w="1373"/>
        <w:gridCol w:w="1373"/>
        <w:gridCol w:w="1374"/>
        <w:gridCol w:w="1374"/>
      </w:tblGrid>
      <w:tr w:rsidR="006643D9" w:rsidRPr="00FE2848">
        <w:trPr>
          <w:trHeight w:val="453"/>
        </w:trPr>
        <w:tc>
          <w:tcPr>
            <w:tcW w:w="1372" w:type="dxa"/>
            <w:tcBorders>
              <w:top w:val="nil"/>
              <w:left w:val="nil"/>
              <w:tl2br w:val="single" w:sz="4" w:space="0" w:color="auto"/>
            </w:tcBorders>
          </w:tcPr>
          <w:p w:rsidR="006643D9" w:rsidRPr="00FE2848" w:rsidRDefault="00FE2848" w:rsidP="00FE2848">
            <w:pPr>
              <w:rPr>
                <w:sz w:val="20"/>
              </w:rPr>
            </w:pPr>
            <w:r w:rsidRPr="00FE2848">
              <w:rPr>
                <w:sz w:val="20"/>
              </w:rPr>
              <w:t xml:space="preserve">  </w:t>
            </w:r>
            <w:r w:rsidR="006643D9" w:rsidRPr="00FE2848">
              <w:rPr>
                <w:sz w:val="20"/>
              </w:rPr>
              <w:t>а</w:t>
            </w:r>
          </w:p>
          <w:p w:rsidR="006643D9" w:rsidRPr="00FE2848" w:rsidRDefault="006643D9" w:rsidP="00FE2848">
            <w:pPr>
              <w:rPr>
                <w:sz w:val="20"/>
              </w:rPr>
            </w:pPr>
            <w:r w:rsidRPr="00FE2848">
              <w:rPr>
                <w:sz w:val="20"/>
              </w:rPr>
              <w:t>b</w:t>
            </w:r>
          </w:p>
        </w:tc>
        <w:tc>
          <w:tcPr>
            <w:tcW w:w="1372" w:type="dxa"/>
            <w:tcBorders>
              <w:top w:val="nil"/>
              <w:right w:val="nil"/>
            </w:tcBorders>
          </w:tcPr>
          <w:p w:rsidR="006643D9" w:rsidRPr="00FE2848" w:rsidRDefault="006643D9" w:rsidP="00FE2848">
            <w:pPr>
              <w:rPr>
                <w:sz w:val="20"/>
              </w:rPr>
            </w:pPr>
            <w:r w:rsidRPr="00FE2848">
              <w:rPr>
                <w:sz w:val="20"/>
              </w:rPr>
              <w:t>20</w:t>
            </w:r>
          </w:p>
        </w:tc>
        <w:tc>
          <w:tcPr>
            <w:tcW w:w="1373" w:type="dxa"/>
            <w:tcBorders>
              <w:top w:val="nil"/>
              <w:left w:val="nil"/>
              <w:right w:val="nil"/>
            </w:tcBorders>
          </w:tcPr>
          <w:p w:rsidR="006643D9" w:rsidRPr="00FE2848" w:rsidRDefault="006643D9" w:rsidP="00FE2848">
            <w:pPr>
              <w:rPr>
                <w:sz w:val="20"/>
              </w:rPr>
            </w:pPr>
            <w:r w:rsidRPr="00FE2848">
              <w:rPr>
                <w:sz w:val="20"/>
              </w:rPr>
              <w:t>5</w:t>
            </w:r>
          </w:p>
        </w:tc>
        <w:tc>
          <w:tcPr>
            <w:tcW w:w="1373" w:type="dxa"/>
            <w:tcBorders>
              <w:top w:val="nil"/>
              <w:left w:val="nil"/>
              <w:right w:val="nil"/>
            </w:tcBorders>
          </w:tcPr>
          <w:p w:rsidR="006643D9" w:rsidRPr="00FE2848" w:rsidRDefault="006643D9" w:rsidP="00FE2848">
            <w:pPr>
              <w:rPr>
                <w:sz w:val="20"/>
              </w:rPr>
            </w:pPr>
            <w:r w:rsidRPr="00FE2848">
              <w:rPr>
                <w:sz w:val="20"/>
              </w:rPr>
              <w:t>10</w:t>
            </w:r>
          </w:p>
        </w:tc>
        <w:tc>
          <w:tcPr>
            <w:tcW w:w="1374" w:type="dxa"/>
            <w:tcBorders>
              <w:top w:val="nil"/>
              <w:left w:val="nil"/>
              <w:right w:val="nil"/>
            </w:tcBorders>
          </w:tcPr>
          <w:p w:rsidR="006643D9" w:rsidRPr="00FE2848" w:rsidRDefault="006643D9" w:rsidP="00FE2848">
            <w:pPr>
              <w:rPr>
                <w:sz w:val="20"/>
              </w:rPr>
            </w:pPr>
            <w:r w:rsidRPr="00FE2848">
              <w:rPr>
                <w:sz w:val="20"/>
              </w:rPr>
              <w:t>10</w:t>
            </w:r>
          </w:p>
        </w:tc>
        <w:tc>
          <w:tcPr>
            <w:tcW w:w="1374" w:type="dxa"/>
            <w:tcBorders>
              <w:top w:val="nil"/>
              <w:left w:val="nil"/>
              <w:right w:val="nil"/>
            </w:tcBorders>
          </w:tcPr>
          <w:p w:rsidR="006643D9" w:rsidRPr="00FE2848" w:rsidRDefault="006643D9" w:rsidP="00FE2848">
            <w:pPr>
              <w:rPr>
                <w:sz w:val="20"/>
              </w:rPr>
            </w:pPr>
            <w:r w:rsidRPr="00FE2848">
              <w:rPr>
                <w:sz w:val="20"/>
              </w:rPr>
              <w:t>5</w:t>
            </w:r>
          </w:p>
        </w:tc>
      </w:tr>
      <w:tr w:rsidR="006643D9" w:rsidRPr="00FE2848">
        <w:tc>
          <w:tcPr>
            <w:tcW w:w="1372" w:type="dxa"/>
            <w:tcBorders>
              <w:left w:val="nil"/>
              <w:bottom w:val="nil"/>
            </w:tcBorders>
          </w:tcPr>
          <w:p w:rsidR="006643D9" w:rsidRPr="00FE2848" w:rsidRDefault="006643D9" w:rsidP="00FE2848">
            <w:pPr>
              <w:rPr>
                <w:sz w:val="20"/>
              </w:rPr>
            </w:pPr>
            <w:r w:rsidRPr="00FE2848">
              <w:rPr>
                <w:sz w:val="20"/>
              </w:rPr>
              <w:t>15</w:t>
            </w:r>
          </w:p>
        </w:tc>
        <w:tc>
          <w:tcPr>
            <w:tcW w:w="1372" w:type="dxa"/>
            <w:tcBorders>
              <w:bottom w:val="nil"/>
              <w:right w:val="nil"/>
            </w:tcBorders>
          </w:tcPr>
          <w:p w:rsidR="006643D9" w:rsidRPr="00FE2848" w:rsidRDefault="006643D9" w:rsidP="00FE2848">
            <w:pPr>
              <w:rPr>
                <w:sz w:val="20"/>
              </w:rPr>
            </w:pPr>
            <w:r w:rsidRPr="00FE2848">
              <w:rPr>
                <w:sz w:val="20"/>
              </w:rPr>
              <w:t>5</w:t>
            </w:r>
          </w:p>
        </w:tc>
        <w:tc>
          <w:tcPr>
            <w:tcW w:w="1373" w:type="dxa"/>
            <w:tcBorders>
              <w:left w:val="nil"/>
              <w:bottom w:val="nil"/>
              <w:right w:val="nil"/>
            </w:tcBorders>
          </w:tcPr>
          <w:p w:rsidR="006643D9" w:rsidRPr="00FE2848" w:rsidRDefault="006643D9" w:rsidP="00FE2848">
            <w:pPr>
              <w:rPr>
                <w:sz w:val="20"/>
              </w:rPr>
            </w:pPr>
            <w:r w:rsidRPr="00FE2848">
              <w:rPr>
                <w:sz w:val="20"/>
              </w:rPr>
              <w:t>6</w:t>
            </w:r>
          </w:p>
        </w:tc>
        <w:tc>
          <w:tcPr>
            <w:tcW w:w="1373" w:type="dxa"/>
            <w:tcBorders>
              <w:left w:val="nil"/>
              <w:bottom w:val="nil"/>
              <w:right w:val="nil"/>
            </w:tcBorders>
          </w:tcPr>
          <w:p w:rsidR="006643D9" w:rsidRPr="00FE2848" w:rsidRDefault="006643D9" w:rsidP="00FE2848">
            <w:pPr>
              <w:rPr>
                <w:sz w:val="20"/>
              </w:rPr>
            </w:pPr>
            <w:r w:rsidRPr="00FE2848">
              <w:rPr>
                <w:sz w:val="20"/>
              </w:rPr>
              <w:t>3</w:t>
            </w:r>
          </w:p>
        </w:tc>
        <w:tc>
          <w:tcPr>
            <w:tcW w:w="1374" w:type="dxa"/>
            <w:tcBorders>
              <w:left w:val="nil"/>
              <w:bottom w:val="nil"/>
              <w:right w:val="nil"/>
            </w:tcBorders>
          </w:tcPr>
          <w:p w:rsidR="006643D9" w:rsidRPr="00FE2848" w:rsidRDefault="006643D9" w:rsidP="00FE2848">
            <w:pPr>
              <w:rPr>
                <w:sz w:val="20"/>
              </w:rPr>
            </w:pPr>
            <w:r w:rsidRPr="00FE2848">
              <w:rPr>
                <w:sz w:val="20"/>
              </w:rPr>
              <w:t>5</w:t>
            </w:r>
          </w:p>
        </w:tc>
        <w:tc>
          <w:tcPr>
            <w:tcW w:w="1374" w:type="dxa"/>
            <w:tcBorders>
              <w:left w:val="nil"/>
              <w:bottom w:val="nil"/>
              <w:right w:val="nil"/>
            </w:tcBorders>
          </w:tcPr>
          <w:p w:rsidR="006643D9" w:rsidRPr="00FE2848" w:rsidRDefault="006643D9" w:rsidP="00FE2848">
            <w:pPr>
              <w:rPr>
                <w:sz w:val="20"/>
              </w:rPr>
            </w:pPr>
            <w:r w:rsidRPr="00FE2848">
              <w:rPr>
                <w:sz w:val="20"/>
              </w:rPr>
              <w:t>9</w:t>
            </w:r>
          </w:p>
        </w:tc>
      </w:tr>
      <w:tr w:rsidR="006643D9" w:rsidRPr="00FE2848">
        <w:tc>
          <w:tcPr>
            <w:tcW w:w="1372" w:type="dxa"/>
            <w:tcBorders>
              <w:top w:val="nil"/>
              <w:left w:val="nil"/>
              <w:bottom w:val="nil"/>
            </w:tcBorders>
          </w:tcPr>
          <w:p w:rsidR="006643D9" w:rsidRPr="00FE2848" w:rsidRDefault="006643D9" w:rsidP="00FE2848">
            <w:pPr>
              <w:rPr>
                <w:sz w:val="20"/>
              </w:rPr>
            </w:pPr>
            <w:r w:rsidRPr="00FE2848">
              <w:rPr>
                <w:sz w:val="20"/>
              </w:rPr>
              <w:t>15</w:t>
            </w:r>
          </w:p>
        </w:tc>
        <w:tc>
          <w:tcPr>
            <w:tcW w:w="1372" w:type="dxa"/>
            <w:tcBorders>
              <w:top w:val="nil"/>
              <w:bottom w:val="nil"/>
              <w:right w:val="nil"/>
            </w:tcBorders>
          </w:tcPr>
          <w:p w:rsidR="006643D9" w:rsidRPr="00FE2848" w:rsidRDefault="006643D9" w:rsidP="00FE2848">
            <w:pPr>
              <w:rPr>
                <w:sz w:val="20"/>
              </w:rPr>
            </w:pPr>
            <w:r w:rsidRPr="00FE2848">
              <w:rPr>
                <w:sz w:val="20"/>
              </w:rPr>
              <w:t>6</w:t>
            </w:r>
          </w:p>
        </w:tc>
        <w:tc>
          <w:tcPr>
            <w:tcW w:w="1373" w:type="dxa"/>
            <w:tcBorders>
              <w:top w:val="nil"/>
              <w:left w:val="nil"/>
              <w:bottom w:val="nil"/>
              <w:right w:val="nil"/>
            </w:tcBorders>
          </w:tcPr>
          <w:p w:rsidR="006643D9" w:rsidRPr="00FE2848" w:rsidRDefault="006643D9" w:rsidP="00FE2848">
            <w:pPr>
              <w:rPr>
                <w:sz w:val="20"/>
              </w:rPr>
            </w:pPr>
            <w:r w:rsidRPr="00FE2848">
              <w:rPr>
                <w:sz w:val="20"/>
              </w:rPr>
              <w:t>4</w:t>
            </w:r>
          </w:p>
        </w:tc>
        <w:tc>
          <w:tcPr>
            <w:tcW w:w="1373" w:type="dxa"/>
            <w:tcBorders>
              <w:top w:val="nil"/>
              <w:left w:val="nil"/>
              <w:bottom w:val="nil"/>
              <w:right w:val="nil"/>
            </w:tcBorders>
          </w:tcPr>
          <w:p w:rsidR="006643D9" w:rsidRPr="00FE2848" w:rsidRDefault="006643D9" w:rsidP="00FE2848">
            <w:pPr>
              <w:rPr>
                <w:sz w:val="20"/>
              </w:rPr>
            </w:pPr>
            <w:r w:rsidRPr="00FE2848">
              <w:rPr>
                <w:sz w:val="20"/>
              </w:rPr>
              <w:t>7</w:t>
            </w:r>
          </w:p>
        </w:tc>
        <w:tc>
          <w:tcPr>
            <w:tcW w:w="1374" w:type="dxa"/>
            <w:tcBorders>
              <w:top w:val="nil"/>
              <w:left w:val="nil"/>
              <w:bottom w:val="nil"/>
              <w:right w:val="nil"/>
            </w:tcBorders>
          </w:tcPr>
          <w:p w:rsidR="006643D9" w:rsidRPr="00FE2848" w:rsidRDefault="006643D9" w:rsidP="00FE2848">
            <w:pPr>
              <w:rPr>
                <w:sz w:val="20"/>
              </w:rPr>
            </w:pPr>
            <w:r w:rsidRPr="00FE2848">
              <w:rPr>
                <w:sz w:val="20"/>
              </w:rPr>
              <w:t>3</w:t>
            </w:r>
          </w:p>
        </w:tc>
        <w:tc>
          <w:tcPr>
            <w:tcW w:w="1374" w:type="dxa"/>
            <w:tcBorders>
              <w:top w:val="nil"/>
              <w:left w:val="nil"/>
              <w:bottom w:val="nil"/>
              <w:right w:val="nil"/>
            </w:tcBorders>
          </w:tcPr>
          <w:p w:rsidR="006643D9" w:rsidRPr="00FE2848" w:rsidRDefault="006643D9" w:rsidP="00FE2848">
            <w:pPr>
              <w:rPr>
                <w:sz w:val="20"/>
              </w:rPr>
            </w:pPr>
            <w:r w:rsidRPr="00FE2848">
              <w:rPr>
                <w:sz w:val="20"/>
              </w:rPr>
              <w:t>5</w:t>
            </w:r>
          </w:p>
        </w:tc>
      </w:tr>
      <w:tr w:rsidR="006643D9" w:rsidRPr="00FE2848">
        <w:tc>
          <w:tcPr>
            <w:tcW w:w="1372" w:type="dxa"/>
            <w:tcBorders>
              <w:top w:val="nil"/>
              <w:left w:val="nil"/>
              <w:bottom w:val="nil"/>
            </w:tcBorders>
          </w:tcPr>
          <w:p w:rsidR="006643D9" w:rsidRPr="00FE2848" w:rsidRDefault="006643D9" w:rsidP="00FE2848">
            <w:pPr>
              <w:rPr>
                <w:sz w:val="20"/>
              </w:rPr>
            </w:pPr>
            <w:r w:rsidRPr="00FE2848">
              <w:rPr>
                <w:sz w:val="20"/>
              </w:rPr>
              <w:t>20</w:t>
            </w:r>
          </w:p>
        </w:tc>
        <w:tc>
          <w:tcPr>
            <w:tcW w:w="1372" w:type="dxa"/>
            <w:tcBorders>
              <w:top w:val="nil"/>
              <w:bottom w:val="nil"/>
              <w:right w:val="nil"/>
            </w:tcBorders>
          </w:tcPr>
          <w:p w:rsidR="006643D9" w:rsidRPr="00FE2848" w:rsidRDefault="006643D9" w:rsidP="00FE2848">
            <w:pPr>
              <w:rPr>
                <w:sz w:val="20"/>
              </w:rPr>
            </w:pPr>
            <w:r w:rsidRPr="00FE2848">
              <w:rPr>
                <w:sz w:val="20"/>
              </w:rPr>
              <w:t>2</w:t>
            </w:r>
          </w:p>
        </w:tc>
        <w:tc>
          <w:tcPr>
            <w:tcW w:w="1373" w:type="dxa"/>
            <w:tcBorders>
              <w:top w:val="nil"/>
              <w:left w:val="nil"/>
              <w:bottom w:val="nil"/>
              <w:right w:val="nil"/>
            </w:tcBorders>
          </w:tcPr>
          <w:p w:rsidR="006643D9" w:rsidRPr="00FE2848" w:rsidRDefault="006643D9" w:rsidP="00FE2848">
            <w:pPr>
              <w:rPr>
                <w:sz w:val="20"/>
              </w:rPr>
            </w:pPr>
            <w:r w:rsidRPr="00FE2848">
              <w:rPr>
                <w:sz w:val="20"/>
              </w:rPr>
              <w:t>5</w:t>
            </w:r>
          </w:p>
        </w:tc>
        <w:tc>
          <w:tcPr>
            <w:tcW w:w="1373" w:type="dxa"/>
            <w:tcBorders>
              <w:top w:val="nil"/>
              <w:left w:val="nil"/>
              <w:bottom w:val="nil"/>
              <w:right w:val="nil"/>
            </w:tcBorders>
          </w:tcPr>
          <w:p w:rsidR="006643D9" w:rsidRPr="00FE2848" w:rsidRDefault="006643D9" w:rsidP="00FE2848">
            <w:pPr>
              <w:rPr>
                <w:sz w:val="20"/>
              </w:rPr>
            </w:pPr>
            <w:r w:rsidRPr="00FE2848">
              <w:rPr>
                <w:sz w:val="20"/>
              </w:rPr>
              <w:t>3</w:t>
            </w:r>
          </w:p>
        </w:tc>
        <w:tc>
          <w:tcPr>
            <w:tcW w:w="1374" w:type="dxa"/>
            <w:tcBorders>
              <w:top w:val="nil"/>
              <w:left w:val="nil"/>
              <w:bottom w:val="nil"/>
              <w:right w:val="nil"/>
            </w:tcBorders>
          </w:tcPr>
          <w:p w:rsidR="006643D9" w:rsidRPr="00FE2848" w:rsidRDefault="006643D9" w:rsidP="00FE2848">
            <w:pPr>
              <w:rPr>
                <w:sz w:val="20"/>
              </w:rPr>
            </w:pPr>
            <w:r w:rsidRPr="00FE2848">
              <w:rPr>
                <w:sz w:val="20"/>
              </w:rPr>
              <w:t>1</w:t>
            </w:r>
          </w:p>
        </w:tc>
        <w:tc>
          <w:tcPr>
            <w:tcW w:w="1374" w:type="dxa"/>
            <w:tcBorders>
              <w:top w:val="nil"/>
              <w:left w:val="nil"/>
              <w:bottom w:val="nil"/>
              <w:right w:val="nil"/>
            </w:tcBorders>
          </w:tcPr>
          <w:p w:rsidR="006643D9" w:rsidRPr="00FE2848" w:rsidRDefault="006643D9" w:rsidP="00FE2848">
            <w:pPr>
              <w:rPr>
                <w:sz w:val="20"/>
              </w:rPr>
            </w:pPr>
            <w:r w:rsidRPr="00FE2848">
              <w:rPr>
                <w:sz w:val="20"/>
              </w:rPr>
              <w:t>8</w:t>
            </w:r>
          </w:p>
        </w:tc>
      </w:tr>
    </w:tbl>
    <w:p w:rsidR="006643D9" w:rsidRPr="00FE2848" w:rsidRDefault="006643D9" w:rsidP="00FE2848">
      <w:pPr>
        <w:spacing w:line="360" w:lineRule="auto"/>
        <w:ind w:firstLine="709"/>
        <w:jc w:val="both"/>
        <w:rPr>
          <w:sz w:val="28"/>
          <w:szCs w:val="28"/>
        </w:rPr>
      </w:pPr>
    </w:p>
    <w:p w:rsidR="006643D9" w:rsidRPr="00FE2848" w:rsidRDefault="006643D9" w:rsidP="00FE2848">
      <w:pPr>
        <w:spacing w:line="360" w:lineRule="auto"/>
        <w:ind w:firstLine="709"/>
        <w:jc w:val="both"/>
        <w:rPr>
          <w:sz w:val="28"/>
          <w:szCs w:val="28"/>
        </w:rPr>
      </w:pPr>
      <w:r w:rsidRPr="00FE2848">
        <w:rPr>
          <w:sz w:val="28"/>
          <w:szCs w:val="28"/>
        </w:rPr>
        <w:t>Будем</w:t>
      </w:r>
      <w:r w:rsidR="00FE2848">
        <w:rPr>
          <w:sz w:val="28"/>
          <w:szCs w:val="28"/>
        </w:rPr>
        <w:t xml:space="preserve"> </w:t>
      </w:r>
      <w:r w:rsidRPr="00FE2848">
        <w:rPr>
          <w:sz w:val="28"/>
          <w:szCs w:val="28"/>
        </w:rPr>
        <w:t>заполнять</w:t>
      </w:r>
      <w:r w:rsidR="00FE2848">
        <w:rPr>
          <w:sz w:val="28"/>
          <w:szCs w:val="28"/>
        </w:rPr>
        <w:t xml:space="preserve"> </w:t>
      </w:r>
      <w:r w:rsidRPr="00FE2848">
        <w:rPr>
          <w:sz w:val="28"/>
          <w:szCs w:val="28"/>
        </w:rPr>
        <w:t>таблицу</w:t>
      </w:r>
      <w:r w:rsidR="00FE2848">
        <w:rPr>
          <w:sz w:val="28"/>
          <w:szCs w:val="28"/>
        </w:rPr>
        <w:t xml:space="preserve"> </w:t>
      </w:r>
      <w:r w:rsidRPr="00FE2848">
        <w:rPr>
          <w:sz w:val="28"/>
          <w:szCs w:val="28"/>
        </w:rPr>
        <w:t>перевозками</w:t>
      </w:r>
      <w:r w:rsidR="00FE2848">
        <w:rPr>
          <w:sz w:val="28"/>
          <w:szCs w:val="28"/>
        </w:rPr>
        <w:t xml:space="preserve"> </w:t>
      </w:r>
      <w:r w:rsidRPr="00FE2848">
        <w:rPr>
          <w:sz w:val="28"/>
          <w:szCs w:val="28"/>
        </w:rPr>
        <w:t>постепенно</w:t>
      </w:r>
      <w:r w:rsidR="00FE2848">
        <w:rPr>
          <w:sz w:val="28"/>
          <w:szCs w:val="28"/>
        </w:rPr>
        <w:t xml:space="preserve"> </w:t>
      </w:r>
      <w:r w:rsidRPr="00FE2848">
        <w:rPr>
          <w:sz w:val="28"/>
          <w:szCs w:val="28"/>
        </w:rPr>
        <w:t>начиная</w:t>
      </w:r>
      <w:r w:rsidR="00FE2848">
        <w:rPr>
          <w:sz w:val="28"/>
          <w:szCs w:val="28"/>
        </w:rPr>
        <w:t xml:space="preserve"> </w:t>
      </w:r>
      <w:r w:rsidRPr="00FE2848">
        <w:rPr>
          <w:sz w:val="28"/>
          <w:szCs w:val="28"/>
        </w:rPr>
        <w:t>с</w:t>
      </w:r>
      <w:r w:rsidR="00FE2848">
        <w:rPr>
          <w:sz w:val="28"/>
          <w:szCs w:val="28"/>
        </w:rPr>
        <w:t xml:space="preserve"> </w:t>
      </w:r>
      <w:r w:rsidRPr="00FE2848">
        <w:rPr>
          <w:sz w:val="28"/>
          <w:szCs w:val="28"/>
        </w:rPr>
        <w:t>левой</w:t>
      </w:r>
      <w:r w:rsidR="00FE2848">
        <w:rPr>
          <w:sz w:val="28"/>
          <w:szCs w:val="28"/>
        </w:rPr>
        <w:t xml:space="preserve"> </w:t>
      </w:r>
      <w:r w:rsidRPr="00FE2848">
        <w:rPr>
          <w:sz w:val="28"/>
          <w:szCs w:val="28"/>
        </w:rPr>
        <w:t>верхней ячейки ("северо-западного угла" таблицы). Будем</w:t>
      </w:r>
      <w:r w:rsidR="00FE2848">
        <w:rPr>
          <w:sz w:val="28"/>
          <w:szCs w:val="28"/>
        </w:rPr>
        <w:t xml:space="preserve"> </w:t>
      </w:r>
      <w:r w:rsidRPr="00FE2848">
        <w:rPr>
          <w:sz w:val="28"/>
          <w:szCs w:val="28"/>
        </w:rPr>
        <w:t>рассуждать</w:t>
      </w:r>
      <w:r w:rsidR="00FE2848">
        <w:rPr>
          <w:sz w:val="28"/>
          <w:szCs w:val="28"/>
        </w:rPr>
        <w:t xml:space="preserve"> </w:t>
      </w:r>
      <w:r w:rsidRPr="00FE2848">
        <w:rPr>
          <w:sz w:val="28"/>
          <w:szCs w:val="28"/>
        </w:rPr>
        <w:t>при</w:t>
      </w:r>
      <w:r w:rsidR="00FE2848">
        <w:rPr>
          <w:sz w:val="28"/>
          <w:szCs w:val="28"/>
        </w:rPr>
        <w:t xml:space="preserve"> </w:t>
      </w:r>
      <w:r w:rsidRPr="00FE2848">
        <w:rPr>
          <w:sz w:val="28"/>
          <w:szCs w:val="28"/>
        </w:rPr>
        <w:t>этом</w:t>
      </w:r>
      <w:r w:rsidR="00FE2848">
        <w:rPr>
          <w:sz w:val="28"/>
          <w:szCs w:val="28"/>
        </w:rPr>
        <w:t xml:space="preserve"> </w:t>
      </w:r>
      <w:r w:rsidRPr="00FE2848">
        <w:rPr>
          <w:sz w:val="28"/>
          <w:szCs w:val="28"/>
        </w:rPr>
        <w:t>следующим</w:t>
      </w:r>
      <w:r w:rsidR="00FE2848">
        <w:rPr>
          <w:sz w:val="28"/>
          <w:szCs w:val="28"/>
        </w:rPr>
        <w:t xml:space="preserve"> </w:t>
      </w:r>
      <w:r w:rsidRPr="00FE2848">
        <w:rPr>
          <w:sz w:val="28"/>
          <w:szCs w:val="28"/>
        </w:rPr>
        <w:t>образом. Пункт</w:t>
      </w:r>
      <w:r w:rsidR="00FE2848">
        <w:rPr>
          <w:sz w:val="28"/>
          <w:szCs w:val="28"/>
        </w:rPr>
        <w:t xml:space="preserve"> </w:t>
      </w:r>
      <w:r w:rsidRPr="00FE2848">
        <w:rPr>
          <w:i/>
          <w:iCs/>
          <w:sz w:val="28"/>
          <w:szCs w:val="28"/>
        </w:rPr>
        <w:t>а</w:t>
      </w:r>
      <w:r w:rsidRPr="00FE2848">
        <w:rPr>
          <w:i/>
          <w:iCs/>
          <w:sz w:val="28"/>
          <w:szCs w:val="28"/>
          <w:vertAlign w:val="subscript"/>
        </w:rPr>
        <w:t>1</w:t>
      </w:r>
      <w:r w:rsidR="00FE2848">
        <w:rPr>
          <w:i/>
          <w:iCs/>
          <w:sz w:val="28"/>
          <w:szCs w:val="28"/>
        </w:rPr>
        <w:t xml:space="preserve"> </w:t>
      </w:r>
      <w:r w:rsidRPr="00FE2848">
        <w:rPr>
          <w:sz w:val="28"/>
          <w:szCs w:val="28"/>
        </w:rPr>
        <w:t>подал</w:t>
      </w:r>
      <w:r w:rsidR="00FE2848">
        <w:rPr>
          <w:sz w:val="28"/>
          <w:szCs w:val="28"/>
        </w:rPr>
        <w:t xml:space="preserve"> </w:t>
      </w:r>
      <w:r w:rsidRPr="00FE2848">
        <w:rPr>
          <w:sz w:val="28"/>
          <w:szCs w:val="28"/>
        </w:rPr>
        <w:t>заявку</w:t>
      </w:r>
      <w:r w:rsidR="00FE2848">
        <w:rPr>
          <w:sz w:val="28"/>
          <w:szCs w:val="28"/>
        </w:rPr>
        <w:t xml:space="preserve"> </w:t>
      </w:r>
      <w:r w:rsidRPr="00FE2848">
        <w:rPr>
          <w:sz w:val="28"/>
          <w:szCs w:val="28"/>
        </w:rPr>
        <w:t>на</w:t>
      </w:r>
      <w:r w:rsidR="00FE2848">
        <w:rPr>
          <w:sz w:val="28"/>
          <w:szCs w:val="28"/>
        </w:rPr>
        <w:t xml:space="preserve"> </w:t>
      </w:r>
      <w:r w:rsidRPr="00FE2848">
        <w:rPr>
          <w:sz w:val="28"/>
          <w:szCs w:val="28"/>
        </w:rPr>
        <w:t>20 единиц груза. Удовлетворим эту заявку за счёт запаса 15, имеющегося</w:t>
      </w:r>
      <w:r w:rsidR="00FE2848">
        <w:rPr>
          <w:sz w:val="28"/>
          <w:szCs w:val="28"/>
        </w:rPr>
        <w:t xml:space="preserve"> </w:t>
      </w:r>
      <w:r w:rsidRPr="00FE2848">
        <w:rPr>
          <w:sz w:val="28"/>
          <w:szCs w:val="28"/>
        </w:rPr>
        <w:t>в</w:t>
      </w:r>
      <w:r w:rsidR="00FE2848">
        <w:rPr>
          <w:sz w:val="28"/>
          <w:szCs w:val="28"/>
        </w:rPr>
        <w:t xml:space="preserve"> </w:t>
      </w:r>
      <w:r w:rsidRPr="00FE2848">
        <w:rPr>
          <w:sz w:val="28"/>
          <w:szCs w:val="28"/>
        </w:rPr>
        <w:t>пункте</w:t>
      </w:r>
      <w:r w:rsidR="00FE2848">
        <w:rPr>
          <w:sz w:val="28"/>
          <w:szCs w:val="28"/>
        </w:rPr>
        <w:t xml:space="preserve"> </w:t>
      </w:r>
      <w:r w:rsidRPr="00FE2848">
        <w:rPr>
          <w:i/>
          <w:iCs/>
          <w:sz w:val="28"/>
          <w:szCs w:val="28"/>
          <w:lang w:val="en-US"/>
        </w:rPr>
        <w:t>b</w:t>
      </w:r>
      <w:r w:rsidRPr="00FE2848">
        <w:rPr>
          <w:i/>
          <w:iCs/>
          <w:sz w:val="28"/>
          <w:szCs w:val="28"/>
          <w:vertAlign w:val="subscript"/>
        </w:rPr>
        <w:t xml:space="preserve"> 1</w:t>
      </w:r>
      <w:r w:rsidRPr="00FE2848">
        <w:rPr>
          <w:sz w:val="28"/>
          <w:szCs w:val="28"/>
        </w:rPr>
        <w:t xml:space="preserve"> , и</w:t>
      </w:r>
      <w:r w:rsidR="00FE2848">
        <w:rPr>
          <w:sz w:val="28"/>
          <w:szCs w:val="28"/>
        </w:rPr>
        <w:t xml:space="preserve"> </w:t>
      </w:r>
      <w:r w:rsidRPr="00FE2848">
        <w:rPr>
          <w:sz w:val="28"/>
          <w:szCs w:val="28"/>
        </w:rPr>
        <w:t>запишем</w:t>
      </w:r>
      <w:r w:rsidR="00FE2848">
        <w:rPr>
          <w:sz w:val="28"/>
          <w:szCs w:val="28"/>
        </w:rPr>
        <w:t xml:space="preserve"> </w:t>
      </w:r>
      <w:r w:rsidRPr="00FE2848">
        <w:rPr>
          <w:sz w:val="28"/>
          <w:szCs w:val="28"/>
        </w:rPr>
        <w:t>перевозку</w:t>
      </w:r>
      <w:r w:rsidR="00FE2848">
        <w:rPr>
          <w:sz w:val="28"/>
          <w:szCs w:val="28"/>
        </w:rPr>
        <w:t xml:space="preserve"> </w:t>
      </w:r>
      <w:r w:rsidRPr="00FE2848">
        <w:rPr>
          <w:sz w:val="28"/>
          <w:szCs w:val="28"/>
        </w:rPr>
        <w:t>15 в</w:t>
      </w:r>
      <w:r w:rsidR="00FE2848">
        <w:rPr>
          <w:sz w:val="28"/>
          <w:szCs w:val="28"/>
        </w:rPr>
        <w:t xml:space="preserve"> </w:t>
      </w:r>
      <w:r w:rsidRPr="00FE2848">
        <w:rPr>
          <w:sz w:val="28"/>
          <w:szCs w:val="28"/>
        </w:rPr>
        <w:t>клетке (1,1). После</w:t>
      </w:r>
      <w:r w:rsidR="00FE2848">
        <w:rPr>
          <w:sz w:val="28"/>
          <w:szCs w:val="28"/>
        </w:rPr>
        <w:t xml:space="preserve"> </w:t>
      </w:r>
      <w:r w:rsidRPr="00FE2848">
        <w:rPr>
          <w:sz w:val="28"/>
          <w:szCs w:val="28"/>
        </w:rPr>
        <w:t>этого</w:t>
      </w:r>
      <w:r w:rsidR="00FE2848">
        <w:rPr>
          <w:sz w:val="28"/>
          <w:szCs w:val="28"/>
        </w:rPr>
        <w:t xml:space="preserve"> </w:t>
      </w:r>
      <w:r w:rsidRPr="00FE2848">
        <w:rPr>
          <w:sz w:val="28"/>
          <w:szCs w:val="28"/>
        </w:rPr>
        <w:t>дополним заявку за счет заявка</w:t>
      </w:r>
      <w:r w:rsidR="00FE2848">
        <w:rPr>
          <w:sz w:val="28"/>
          <w:szCs w:val="28"/>
        </w:rPr>
        <w:t xml:space="preserve"> </w:t>
      </w:r>
      <w:r w:rsidRPr="00FE2848">
        <w:rPr>
          <w:sz w:val="28"/>
          <w:szCs w:val="28"/>
        </w:rPr>
        <w:t xml:space="preserve">пункта </w:t>
      </w:r>
      <w:r w:rsidRPr="00FE2848">
        <w:rPr>
          <w:i/>
          <w:iCs/>
          <w:sz w:val="28"/>
          <w:szCs w:val="28"/>
          <w:lang w:val="en-US"/>
        </w:rPr>
        <w:t>b</w:t>
      </w:r>
      <w:r w:rsidRPr="00FE2848">
        <w:rPr>
          <w:i/>
          <w:iCs/>
          <w:sz w:val="28"/>
          <w:szCs w:val="28"/>
          <w:vertAlign w:val="subscript"/>
        </w:rPr>
        <w:t xml:space="preserve"> 2</w:t>
      </w:r>
      <w:r w:rsidRPr="00FE2848">
        <w:rPr>
          <w:i/>
          <w:iCs/>
          <w:sz w:val="28"/>
          <w:szCs w:val="28"/>
        </w:rPr>
        <w:t xml:space="preserve">, </w:t>
      </w:r>
      <w:r w:rsidRPr="00FE2848">
        <w:rPr>
          <w:sz w:val="28"/>
          <w:szCs w:val="28"/>
        </w:rPr>
        <w:t>и запишем</w:t>
      </w:r>
      <w:r w:rsidR="00FE2848">
        <w:rPr>
          <w:i/>
          <w:iCs/>
          <w:sz w:val="28"/>
          <w:szCs w:val="28"/>
        </w:rPr>
        <w:t xml:space="preserve"> </w:t>
      </w:r>
      <w:r w:rsidRPr="00FE2848">
        <w:rPr>
          <w:sz w:val="28"/>
          <w:szCs w:val="28"/>
        </w:rPr>
        <w:t>5 в клетке (1,2), теперь заявка</w:t>
      </w:r>
      <w:r w:rsidR="00FE2848">
        <w:rPr>
          <w:i/>
          <w:iCs/>
          <w:sz w:val="28"/>
          <w:szCs w:val="28"/>
        </w:rPr>
        <w:t xml:space="preserve"> </w:t>
      </w:r>
      <w:r w:rsidRPr="00FE2848">
        <w:rPr>
          <w:sz w:val="28"/>
          <w:szCs w:val="28"/>
        </w:rPr>
        <w:t>удовлетворена, но</w:t>
      </w:r>
      <w:r w:rsidR="00FE2848">
        <w:rPr>
          <w:sz w:val="28"/>
          <w:szCs w:val="28"/>
        </w:rPr>
        <w:t xml:space="preserve"> </w:t>
      </w:r>
      <w:r w:rsidRPr="00FE2848">
        <w:rPr>
          <w:sz w:val="28"/>
          <w:szCs w:val="28"/>
        </w:rPr>
        <w:t>в</w:t>
      </w:r>
      <w:r w:rsidR="00FE2848">
        <w:rPr>
          <w:sz w:val="28"/>
          <w:szCs w:val="28"/>
        </w:rPr>
        <w:t xml:space="preserve"> </w:t>
      </w:r>
      <w:r w:rsidRPr="00FE2848">
        <w:rPr>
          <w:sz w:val="28"/>
          <w:szCs w:val="28"/>
        </w:rPr>
        <w:t>пункте</w:t>
      </w:r>
      <w:r w:rsidR="00FE2848">
        <w:rPr>
          <w:sz w:val="28"/>
          <w:szCs w:val="28"/>
        </w:rPr>
        <w:t xml:space="preserve"> </w:t>
      </w:r>
      <w:r w:rsidRPr="00FE2848">
        <w:rPr>
          <w:i/>
          <w:iCs/>
          <w:sz w:val="28"/>
          <w:szCs w:val="28"/>
          <w:lang w:val="en-US"/>
        </w:rPr>
        <w:t>b</w:t>
      </w:r>
      <w:r w:rsidRPr="00FE2848">
        <w:rPr>
          <w:i/>
          <w:iCs/>
          <w:sz w:val="28"/>
          <w:szCs w:val="28"/>
          <w:vertAlign w:val="subscript"/>
        </w:rPr>
        <w:t xml:space="preserve"> 2</w:t>
      </w:r>
      <w:r w:rsidR="00FE2848">
        <w:rPr>
          <w:sz w:val="28"/>
          <w:szCs w:val="28"/>
        </w:rPr>
        <w:t xml:space="preserve"> </w:t>
      </w:r>
      <w:r w:rsidRPr="00FE2848">
        <w:rPr>
          <w:sz w:val="28"/>
          <w:szCs w:val="28"/>
        </w:rPr>
        <w:t>осталось</w:t>
      </w:r>
      <w:r w:rsidR="00FE2848">
        <w:rPr>
          <w:sz w:val="28"/>
          <w:szCs w:val="28"/>
        </w:rPr>
        <w:t xml:space="preserve"> </w:t>
      </w:r>
      <w:r w:rsidRPr="00FE2848">
        <w:rPr>
          <w:sz w:val="28"/>
          <w:szCs w:val="28"/>
        </w:rPr>
        <w:t>ещё</w:t>
      </w:r>
      <w:r w:rsidR="00FE2848">
        <w:rPr>
          <w:sz w:val="28"/>
          <w:szCs w:val="28"/>
        </w:rPr>
        <w:t xml:space="preserve"> </w:t>
      </w:r>
      <w:r w:rsidRPr="00FE2848">
        <w:rPr>
          <w:sz w:val="28"/>
          <w:szCs w:val="28"/>
        </w:rPr>
        <w:t>10</w:t>
      </w:r>
      <w:r w:rsidR="00FE2848">
        <w:rPr>
          <w:sz w:val="28"/>
          <w:szCs w:val="28"/>
        </w:rPr>
        <w:t xml:space="preserve"> </w:t>
      </w:r>
      <w:r w:rsidRPr="00FE2848">
        <w:rPr>
          <w:sz w:val="28"/>
          <w:szCs w:val="28"/>
        </w:rPr>
        <w:t>единиц</w:t>
      </w:r>
      <w:r w:rsidR="00FE2848">
        <w:rPr>
          <w:sz w:val="28"/>
          <w:szCs w:val="28"/>
        </w:rPr>
        <w:t xml:space="preserve"> </w:t>
      </w:r>
      <w:r w:rsidRPr="00FE2848">
        <w:rPr>
          <w:sz w:val="28"/>
          <w:szCs w:val="28"/>
        </w:rPr>
        <w:t>груза. Удовлетворим</w:t>
      </w:r>
      <w:r w:rsidR="00FE2848">
        <w:rPr>
          <w:sz w:val="28"/>
          <w:szCs w:val="28"/>
        </w:rPr>
        <w:t xml:space="preserve"> </w:t>
      </w:r>
      <w:r w:rsidRPr="00FE2848">
        <w:rPr>
          <w:sz w:val="28"/>
          <w:szCs w:val="28"/>
        </w:rPr>
        <w:t>за</w:t>
      </w:r>
      <w:r w:rsidR="00FE2848">
        <w:rPr>
          <w:sz w:val="28"/>
          <w:szCs w:val="28"/>
        </w:rPr>
        <w:t xml:space="preserve"> </w:t>
      </w:r>
      <w:r w:rsidRPr="00FE2848">
        <w:rPr>
          <w:sz w:val="28"/>
          <w:szCs w:val="28"/>
        </w:rPr>
        <w:t>счёт</w:t>
      </w:r>
      <w:r w:rsidR="00FE2848">
        <w:rPr>
          <w:sz w:val="28"/>
          <w:szCs w:val="28"/>
        </w:rPr>
        <w:t xml:space="preserve"> </w:t>
      </w:r>
      <w:r w:rsidRPr="00FE2848">
        <w:rPr>
          <w:sz w:val="28"/>
          <w:szCs w:val="28"/>
        </w:rPr>
        <w:t>них</w:t>
      </w:r>
      <w:r w:rsidR="00FE2848">
        <w:rPr>
          <w:sz w:val="28"/>
          <w:szCs w:val="28"/>
        </w:rPr>
        <w:t xml:space="preserve"> </w:t>
      </w:r>
      <w:r w:rsidRPr="00FE2848">
        <w:rPr>
          <w:sz w:val="28"/>
          <w:szCs w:val="28"/>
        </w:rPr>
        <w:t>заявку</w:t>
      </w:r>
      <w:r w:rsidR="00FE2848">
        <w:rPr>
          <w:sz w:val="28"/>
          <w:szCs w:val="28"/>
        </w:rPr>
        <w:t xml:space="preserve"> </w:t>
      </w:r>
      <w:r w:rsidRPr="00FE2848">
        <w:rPr>
          <w:sz w:val="28"/>
          <w:szCs w:val="28"/>
        </w:rPr>
        <w:t xml:space="preserve">пунктов </w:t>
      </w:r>
      <w:r w:rsidRPr="00FE2848">
        <w:rPr>
          <w:i/>
          <w:iCs/>
          <w:sz w:val="28"/>
          <w:szCs w:val="28"/>
        </w:rPr>
        <w:t>а</w:t>
      </w:r>
      <w:r w:rsidRPr="00FE2848">
        <w:rPr>
          <w:i/>
          <w:iCs/>
          <w:sz w:val="28"/>
          <w:szCs w:val="28"/>
          <w:vertAlign w:val="subscript"/>
        </w:rPr>
        <w:t>2</w:t>
      </w:r>
      <w:r w:rsidRPr="00FE2848">
        <w:rPr>
          <w:i/>
          <w:iCs/>
          <w:sz w:val="28"/>
          <w:szCs w:val="28"/>
        </w:rPr>
        <w:t xml:space="preserve"> </w:t>
      </w:r>
      <w:r w:rsidRPr="00FE2848">
        <w:rPr>
          <w:sz w:val="28"/>
          <w:szCs w:val="28"/>
        </w:rPr>
        <w:t>(5 единиц клетка 2,2) и</w:t>
      </w:r>
      <w:r w:rsidRPr="00FE2848">
        <w:rPr>
          <w:i/>
          <w:iCs/>
          <w:sz w:val="28"/>
          <w:szCs w:val="28"/>
        </w:rPr>
        <w:t xml:space="preserve"> а</w:t>
      </w:r>
      <w:r w:rsidRPr="00FE2848">
        <w:rPr>
          <w:i/>
          <w:iCs/>
          <w:sz w:val="28"/>
          <w:szCs w:val="28"/>
          <w:vertAlign w:val="subscript"/>
        </w:rPr>
        <w:t>3</w:t>
      </w:r>
      <w:r w:rsidR="00FE2848">
        <w:rPr>
          <w:sz w:val="28"/>
          <w:szCs w:val="28"/>
        </w:rPr>
        <w:t xml:space="preserve"> </w:t>
      </w:r>
      <w:r w:rsidRPr="00FE2848">
        <w:rPr>
          <w:sz w:val="28"/>
          <w:szCs w:val="28"/>
        </w:rPr>
        <w:t xml:space="preserve">(5 единиц клетка 2,3). На складе </w:t>
      </w:r>
      <w:r w:rsidRPr="00FE2848">
        <w:rPr>
          <w:i/>
          <w:iCs/>
          <w:sz w:val="28"/>
          <w:szCs w:val="28"/>
          <w:lang w:val="en-US"/>
        </w:rPr>
        <w:t>b</w:t>
      </w:r>
      <w:r w:rsidRPr="00FE2848">
        <w:rPr>
          <w:i/>
          <w:iCs/>
          <w:sz w:val="28"/>
          <w:szCs w:val="28"/>
          <w:vertAlign w:val="subscript"/>
        </w:rPr>
        <w:t>3</w:t>
      </w:r>
      <w:r w:rsidR="00FE2848">
        <w:rPr>
          <w:i/>
          <w:iCs/>
          <w:sz w:val="28"/>
          <w:szCs w:val="28"/>
          <w:vertAlign w:val="subscript"/>
        </w:rPr>
        <w:t xml:space="preserve"> </w:t>
      </w:r>
      <w:r w:rsidRPr="00FE2848">
        <w:rPr>
          <w:sz w:val="28"/>
          <w:szCs w:val="28"/>
        </w:rPr>
        <w:t xml:space="preserve">есть запас в 20 единиц, за счет его мы удовлетворим оставшиеся заявки </w:t>
      </w:r>
      <w:r w:rsidRPr="00FE2848">
        <w:rPr>
          <w:i/>
          <w:iCs/>
          <w:sz w:val="28"/>
          <w:szCs w:val="28"/>
        </w:rPr>
        <w:t>а</w:t>
      </w:r>
      <w:r w:rsidRPr="00FE2848">
        <w:rPr>
          <w:i/>
          <w:iCs/>
          <w:sz w:val="28"/>
          <w:szCs w:val="28"/>
          <w:vertAlign w:val="subscript"/>
        </w:rPr>
        <w:t>3</w:t>
      </w:r>
      <w:r w:rsidRPr="00FE2848">
        <w:rPr>
          <w:sz w:val="28"/>
          <w:szCs w:val="28"/>
        </w:rPr>
        <w:t xml:space="preserve"> (оставшиеся 5 единиц клетка 3,3),</w:t>
      </w:r>
      <w:r w:rsidR="00FE2848">
        <w:rPr>
          <w:sz w:val="28"/>
          <w:szCs w:val="28"/>
        </w:rPr>
        <w:t xml:space="preserve"> </w:t>
      </w:r>
      <w:r w:rsidRPr="00FE2848">
        <w:rPr>
          <w:i/>
          <w:iCs/>
          <w:sz w:val="28"/>
          <w:szCs w:val="28"/>
        </w:rPr>
        <w:t>а</w:t>
      </w:r>
      <w:r w:rsidRPr="00FE2848">
        <w:rPr>
          <w:i/>
          <w:iCs/>
          <w:sz w:val="28"/>
          <w:szCs w:val="28"/>
          <w:vertAlign w:val="subscript"/>
        </w:rPr>
        <w:t xml:space="preserve">3 </w:t>
      </w:r>
      <w:r w:rsidRPr="00FE2848">
        <w:rPr>
          <w:sz w:val="28"/>
          <w:szCs w:val="28"/>
        </w:rPr>
        <w:t>(10 единиц клетка 3,4) и</w:t>
      </w:r>
      <w:r w:rsidR="00FE2848">
        <w:rPr>
          <w:sz w:val="28"/>
          <w:szCs w:val="28"/>
        </w:rPr>
        <w:t xml:space="preserve"> </w:t>
      </w:r>
      <w:r w:rsidRPr="00FE2848">
        <w:rPr>
          <w:i/>
          <w:iCs/>
          <w:sz w:val="28"/>
          <w:szCs w:val="28"/>
        </w:rPr>
        <w:t>а</w:t>
      </w:r>
      <w:r w:rsidRPr="00FE2848">
        <w:rPr>
          <w:i/>
          <w:iCs/>
          <w:sz w:val="28"/>
          <w:szCs w:val="28"/>
          <w:vertAlign w:val="subscript"/>
        </w:rPr>
        <w:t>5</w:t>
      </w:r>
      <w:r w:rsidR="00FE2848">
        <w:rPr>
          <w:i/>
          <w:iCs/>
          <w:sz w:val="28"/>
          <w:szCs w:val="28"/>
          <w:vertAlign w:val="subscript"/>
        </w:rPr>
        <w:t xml:space="preserve"> </w:t>
      </w:r>
      <w:r w:rsidRPr="00FE2848">
        <w:rPr>
          <w:sz w:val="28"/>
          <w:szCs w:val="28"/>
        </w:rPr>
        <w:t>(5 единиц клетка 3,5).</w:t>
      </w:r>
    </w:p>
    <w:tbl>
      <w:tblPr>
        <w:tblW w:w="0" w:type="auto"/>
        <w:tblInd w:w="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09"/>
        <w:gridCol w:w="1609"/>
        <w:gridCol w:w="1609"/>
        <w:gridCol w:w="1609"/>
        <w:gridCol w:w="1610"/>
      </w:tblGrid>
      <w:tr w:rsidR="006643D9" w:rsidRPr="00FE2848">
        <w:tc>
          <w:tcPr>
            <w:tcW w:w="1609" w:type="dxa"/>
          </w:tcPr>
          <w:p w:rsidR="006643D9" w:rsidRPr="00FE2848" w:rsidRDefault="006643D9" w:rsidP="00FE2848">
            <w:pPr>
              <w:rPr>
                <w:sz w:val="20"/>
              </w:rPr>
            </w:pPr>
            <w:r w:rsidRPr="00FE2848">
              <w:rPr>
                <w:sz w:val="20"/>
              </w:rPr>
              <w:t>5</w:t>
            </w:r>
          </w:p>
        </w:tc>
        <w:tc>
          <w:tcPr>
            <w:tcW w:w="1609" w:type="dxa"/>
          </w:tcPr>
          <w:p w:rsidR="006643D9" w:rsidRPr="00FE2848" w:rsidRDefault="006643D9" w:rsidP="00FE2848">
            <w:pPr>
              <w:rPr>
                <w:sz w:val="20"/>
              </w:rPr>
            </w:pPr>
          </w:p>
        </w:tc>
        <w:tc>
          <w:tcPr>
            <w:tcW w:w="1609" w:type="dxa"/>
          </w:tcPr>
          <w:p w:rsidR="006643D9" w:rsidRPr="00FE2848" w:rsidRDefault="006643D9" w:rsidP="00FE2848">
            <w:pPr>
              <w:rPr>
                <w:sz w:val="20"/>
              </w:rPr>
            </w:pPr>
          </w:p>
        </w:tc>
        <w:tc>
          <w:tcPr>
            <w:tcW w:w="1609" w:type="dxa"/>
          </w:tcPr>
          <w:p w:rsidR="006643D9" w:rsidRPr="00FE2848" w:rsidRDefault="006643D9" w:rsidP="00FE2848">
            <w:pPr>
              <w:rPr>
                <w:sz w:val="20"/>
              </w:rPr>
            </w:pPr>
          </w:p>
        </w:tc>
        <w:tc>
          <w:tcPr>
            <w:tcW w:w="1610" w:type="dxa"/>
          </w:tcPr>
          <w:p w:rsidR="006643D9" w:rsidRPr="00FE2848" w:rsidRDefault="006643D9" w:rsidP="00FE2848">
            <w:pPr>
              <w:rPr>
                <w:sz w:val="20"/>
              </w:rPr>
            </w:pPr>
          </w:p>
        </w:tc>
      </w:tr>
      <w:tr w:rsidR="006643D9" w:rsidRPr="00FE2848">
        <w:tc>
          <w:tcPr>
            <w:tcW w:w="1609" w:type="dxa"/>
          </w:tcPr>
          <w:p w:rsidR="006643D9" w:rsidRPr="00FE2848" w:rsidRDefault="006643D9" w:rsidP="00FE2848">
            <w:pPr>
              <w:rPr>
                <w:sz w:val="20"/>
              </w:rPr>
            </w:pPr>
            <w:r w:rsidRPr="00FE2848">
              <w:rPr>
                <w:sz w:val="20"/>
              </w:rPr>
              <w:t>6</w:t>
            </w:r>
          </w:p>
        </w:tc>
        <w:tc>
          <w:tcPr>
            <w:tcW w:w="1609" w:type="dxa"/>
          </w:tcPr>
          <w:p w:rsidR="006643D9" w:rsidRPr="00FE2848" w:rsidRDefault="006643D9" w:rsidP="00FE2848">
            <w:pPr>
              <w:rPr>
                <w:sz w:val="20"/>
              </w:rPr>
            </w:pPr>
            <w:r w:rsidRPr="00FE2848">
              <w:rPr>
                <w:sz w:val="20"/>
              </w:rPr>
              <w:t>4</w:t>
            </w:r>
          </w:p>
        </w:tc>
        <w:tc>
          <w:tcPr>
            <w:tcW w:w="1609" w:type="dxa"/>
          </w:tcPr>
          <w:p w:rsidR="006643D9" w:rsidRPr="00FE2848" w:rsidRDefault="006643D9" w:rsidP="00FE2848">
            <w:pPr>
              <w:rPr>
                <w:sz w:val="20"/>
              </w:rPr>
            </w:pPr>
            <w:r w:rsidRPr="00FE2848">
              <w:rPr>
                <w:sz w:val="20"/>
              </w:rPr>
              <w:t>7</w:t>
            </w:r>
          </w:p>
        </w:tc>
        <w:tc>
          <w:tcPr>
            <w:tcW w:w="1609" w:type="dxa"/>
          </w:tcPr>
          <w:p w:rsidR="006643D9" w:rsidRPr="00FE2848" w:rsidRDefault="006643D9" w:rsidP="00FE2848">
            <w:pPr>
              <w:rPr>
                <w:sz w:val="20"/>
              </w:rPr>
            </w:pPr>
          </w:p>
        </w:tc>
        <w:tc>
          <w:tcPr>
            <w:tcW w:w="1610" w:type="dxa"/>
          </w:tcPr>
          <w:p w:rsidR="006643D9" w:rsidRPr="00FE2848" w:rsidRDefault="006643D9" w:rsidP="00FE2848">
            <w:pPr>
              <w:rPr>
                <w:sz w:val="20"/>
              </w:rPr>
            </w:pPr>
          </w:p>
        </w:tc>
      </w:tr>
      <w:tr w:rsidR="006643D9" w:rsidRPr="00FE2848">
        <w:tc>
          <w:tcPr>
            <w:tcW w:w="1609" w:type="dxa"/>
          </w:tcPr>
          <w:p w:rsidR="006643D9" w:rsidRPr="00FE2848" w:rsidRDefault="006643D9" w:rsidP="00FE2848">
            <w:pPr>
              <w:rPr>
                <w:sz w:val="20"/>
              </w:rPr>
            </w:pPr>
          </w:p>
        </w:tc>
        <w:tc>
          <w:tcPr>
            <w:tcW w:w="1609" w:type="dxa"/>
          </w:tcPr>
          <w:p w:rsidR="006643D9" w:rsidRPr="00FE2848" w:rsidRDefault="006643D9" w:rsidP="00FE2848">
            <w:pPr>
              <w:rPr>
                <w:sz w:val="20"/>
              </w:rPr>
            </w:pPr>
          </w:p>
        </w:tc>
        <w:tc>
          <w:tcPr>
            <w:tcW w:w="1609" w:type="dxa"/>
          </w:tcPr>
          <w:p w:rsidR="006643D9" w:rsidRPr="00FE2848" w:rsidRDefault="006643D9" w:rsidP="00FE2848">
            <w:pPr>
              <w:rPr>
                <w:sz w:val="20"/>
              </w:rPr>
            </w:pPr>
            <w:r w:rsidRPr="00FE2848">
              <w:rPr>
                <w:sz w:val="20"/>
              </w:rPr>
              <w:t>3</w:t>
            </w:r>
          </w:p>
        </w:tc>
        <w:tc>
          <w:tcPr>
            <w:tcW w:w="1609" w:type="dxa"/>
          </w:tcPr>
          <w:p w:rsidR="006643D9" w:rsidRPr="00FE2848" w:rsidRDefault="006643D9" w:rsidP="00FE2848">
            <w:pPr>
              <w:rPr>
                <w:sz w:val="20"/>
              </w:rPr>
            </w:pPr>
            <w:r w:rsidRPr="00FE2848">
              <w:rPr>
                <w:sz w:val="20"/>
              </w:rPr>
              <w:t>1</w:t>
            </w:r>
          </w:p>
        </w:tc>
        <w:tc>
          <w:tcPr>
            <w:tcW w:w="1610" w:type="dxa"/>
          </w:tcPr>
          <w:p w:rsidR="006643D9" w:rsidRPr="00FE2848" w:rsidRDefault="006643D9" w:rsidP="00FE2848">
            <w:pPr>
              <w:rPr>
                <w:sz w:val="20"/>
              </w:rPr>
            </w:pPr>
            <w:r w:rsidRPr="00FE2848">
              <w:rPr>
                <w:sz w:val="20"/>
              </w:rPr>
              <w:t>8</w:t>
            </w:r>
          </w:p>
        </w:tc>
      </w:tr>
    </w:tbl>
    <w:p w:rsidR="006643D9" w:rsidRPr="00FE2848" w:rsidRDefault="006643D9" w:rsidP="00FE2848">
      <w:pPr>
        <w:spacing w:line="360" w:lineRule="auto"/>
        <w:ind w:firstLine="709"/>
        <w:jc w:val="both"/>
        <w:rPr>
          <w:sz w:val="28"/>
          <w:szCs w:val="28"/>
        </w:rPr>
      </w:pPr>
    </w:p>
    <w:p w:rsidR="00B377E3" w:rsidRDefault="006643D9" w:rsidP="00FE2848">
      <w:pPr>
        <w:spacing w:line="360" w:lineRule="auto"/>
        <w:ind w:firstLine="709"/>
        <w:jc w:val="both"/>
        <w:rPr>
          <w:iCs/>
          <w:sz w:val="28"/>
          <w:szCs w:val="28"/>
        </w:rPr>
      </w:pPr>
      <w:r w:rsidRPr="00FE2848">
        <w:rPr>
          <w:sz w:val="28"/>
          <w:szCs w:val="28"/>
        </w:rPr>
        <w:t>На</w:t>
      </w:r>
      <w:r w:rsidR="00FE2848">
        <w:rPr>
          <w:sz w:val="28"/>
          <w:szCs w:val="28"/>
        </w:rPr>
        <w:t xml:space="preserve"> </w:t>
      </w:r>
      <w:r w:rsidRPr="00FE2848">
        <w:rPr>
          <w:sz w:val="28"/>
          <w:szCs w:val="28"/>
        </w:rPr>
        <w:t>этом</w:t>
      </w:r>
      <w:r w:rsidR="00FE2848">
        <w:rPr>
          <w:sz w:val="28"/>
          <w:szCs w:val="28"/>
        </w:rPr>
        <w:t xml:space="preserve"> </w:t>
      </w:r>
      <w:r w:rsidRPr="00FE2848">
        <w:rPr>
          <w:sz w:val="28"/>
          <w:szCs w:val="28"/>
        </w:rPr>
        <w:t>распределение</w:t>
      </w:r>
      <w:r w:rsidR="00FE2848">
        <w:rPr>
          <w:sz w:val="28"/>
          <w:szCs w:val="28"/>
        </w:rPr>
        <w:t xml:space="preserve"> </w:t>
      </w:r>
      <w:r w:rsidRPr="00FE2848">
        <w:rPr>
          <w:sz w:val="28"/>
          <w:szCs w:val="28"/>
        </w:rPr>
        <w:t>запасов</w:t>
      </w:r>
      <w:r w:rsidR="00FE2848">
        <w:rPr>
          <w:sz w:val="28"/>
          <w:szCs w:val="28"/>
        </w:rPr>
        <w:t xml:space="preserve"> </w:t>
      </w:r>
      <w:r w:rsidRPr="00FE2848">
        <w:rPr>
          <w:sz w:val="28"/>
          <w:szCs w:val="28"/>
        </w:rPr>
        <w:t>закончено;</w:t>
      </w:r>
      <w:r w:rsidR="00FE2848">
        <w:rPr>
          <w:sz w:val="28"/>
          <w:szCs w:val="28"/>
        </w:rPr>
        <w:t xml:space="preserve"> </w:t>
      </w:r>
      <w:r w:rsidRPr="00FE2848">
        <w:rPr>
          <w:sz w:val="28"/>
          <w:szCs w:val="28"/>
        </w:rPr>
        <w:t>каждый</w:t>
      </w:r>
      <w:r w:rsidR="00FE2848">
        <w:rPr>
          <w:sz w:val="28"/>
          <w:szCs w:val="28"/>
        </w:rPr>
        <w:t xml:space="preserve"> </w:t>
      </w:r>
      <w:r w:rsidRPr="00FE2848">
        <w:rPr>
          <w:sz w:val="28"/>
          <w:szCs w:val="28"/>
        </w:rPr>
        <w:t>пункт</w:t>
      </w:r>
      <w:r w:rsidR="00FE2848">
        <w:rPr>
          <w:sz w:val="28"/>
          <w:szCs w:val="28"/>
        </w:rPr>
        <w:t xml:space="preserve"> </w:t>
      </w:r>
      <w:r w:rsidRPr="00FE2848">
        <w:rPr>
          <w:sz w:val="28"/>
          <w:szCs w:val="28"/>
        </w:rPr>
        <w:t>назначения</w:t>
      </w:r>
      <w:r w:rsidR="00FE2848">
        <w:rPr>
          <w:sz w:val="28"/>
          <w:szCs w:val="28"/>
        </w:rPr>
        <w:t xml:space="preserve"> </w:t>
      </w:r>
      <w:r w:rsidRPr="00FE2848">
        <w:rPr>
          <w:sz w:val="28"/>
          <w:szCs w:val="28"/>
        </w:rPr>
        <w:t>получил</w:t>
      </w:r>
      <w:r w:rsidR="00FE2848">
        <w:rPr>
          <w:sz w:val="28"/>
          <w:szCs w:val="28"/>
        </w:rPr>
        <w:t xml:space="preserve"> </w:t>
      </w:r>
      <w:r w:rsidRPr="00FE2848">
        <w:rPr>
          <w:sz w:val="28"/>
          <w:szCs w:val="28"/>
        </w:rPr>
        <w:t>груз,</w:t>
      </w:r>
      <w:r w:rsidR="00FE2848">
        <w:rPr>
          <w:sz w:val="28"/>
          <w:szCs w:val="28"/>
        </w:rPr>
        <w:t xml:space="preserve"> </w:t>
      </w:r>
      <w:r w:rsidRPr="00FE2848">
        <w:rPr>
          <w:sz w:val="28"/>
          <w:szCs w:val="28"/>
        </w:rPr>
        <w:t>согласно</w:t>
      </w:r>
      <w:r w:rsidR="00FE2848">
        <w:rPr>
          <w:sz w:val="28"/>
          <w:szCs w:val="28"/>
        </w:rPr>
        <w:t xml:space="preserve"> </w:t>
      </w:r>
      <w:r w:rsidRPr="00FE2848">
        <w:rPr>
          <w:sz w:val="28"/>
          <w:szCs w:val="28"/>
        </w:rPr>
        <w:t>своей</w:t>
      </w:r>
      <w:r w:rsidR="00FE2848">
        <w:rPr>
          <w:sz w:val="28"/>
          <w:szCs w:val="28"/>
        </w:rPr>
        <w:t xml:space="preserve"> </w:t>
      </w:r>
      <w:r w:rsidRPr="00FE2848">
        <w:rPr>
          <w:sz w:val="28"/>
          <w:szCs w:val="28"/>
        </w:rPr>
        <w:t>заявки. Это</w:t>
      </w:r>
      <w:r w:rsidR="00FE2848">
        <w:rPr>
          <w:sz w:val="28"/>
          <w:szCs w:val="28"/>
        </w:rPr>
        <w:t xml:space="preserve"> </w:t>
      </w:r>
      <w:r w:rsidRPr="00FE2848">
        <w:rPr>
          <w:sz w:val="28"/>
          <w:szCs w:val="28"/>
        </w:rPr>
        <w:t>выражается</w:t>
      </w:r>
      <w:r w:rsidR="00FE2848">
        <w:rPr>
          <w:sz w:val="28"/>
          <w:szCs w:val="28"/>
        </w:rPr>
        <w:t xml:space="preserve"> </w:t>
      </w:r>
      <w:r w:rsidRPr="00FE2848">
        <w:rPr>
          <w:sz w:val="28"/>
          <w:szCs w:val="28"/>
        </w:rPr>
        <w:t>в</w:t>
      </w:r>
      <w:r w:rsidR="00FE2848">
        <w:rPr>
          <w:sz w:val="28"/>
          <w:szCs w:val="28"/>
        </w:rPr>
        <w:t xml:space="preserve"> </w:t>
      </w:r>
      <w:r w:rsidRPr="00FE2848">
        <w:rPr>
          <w:sz w:val="28"/>
          <w:szCs w:val="28"/>
        </w:rPr>
        <w:t>том, что</w:t>
      </w:r>
      <w:r w:rsidR="00FE2848">
        <w:rPr>
          <w:sz w:val="28"/>
          <w:szCs w:val="28"/>
        </w:rPr>
        <w:t xml:space="preserve"> </w:t>
      </w:r>
      <w:r w:rsidRPr="00FE2848">
        <w:rPr>
          <w:sz w:val="28"/>
          <w:szCs w:val="28"/>
        </w:rPr>
        <w:t>сумма</w:t>
      </w:r>
      <w:r w:rsidR="00FE2848">
        <w:rPr>
          <w:sz w:val="28"/>
          <w:szCs w:val="28"/>
        </w:rPr>
        <w:t xml:space="preserve"> </w:t>
      </w:r>
      <w:r w:rsidRPr="00FE2848">
        <w:rPr>
          <w:sz w:val="28"/>
          <w:szCs w:val="28"/>
        </w:rPr>
        <w:t>перевозок</w:t>
      </w:r>
      <w:r w:rsidR="00FE2848">
        <w:rPr>
          <w:sz w:val="28"/>
          <w:szCs w:val="28"/>
        </w:rPr>
        <w:t xml:space="preserve"> </w:t>
      </w:r>
      <w:r w:rsidRPr="00FE2848">
        <w:rPr>
          <w:sz w:val="28"/>
          <w:szCs w:val="28"/>
        </w:rPr>
        <w:t>в</w:t>
      </w:r>
      <w:r w:rsidR="00FE2848">
        <w:rPr>
          <w:sz w:val="28"/>
          <w:szCs w:val="28"/>
        </w:rPr>
        <w:t xml:space="preserve"> </w:t>
      </w:r>
      <w:r w:rsidRPr="00FE2848">
        <w:rPr>
          <w:sz w:val="28"/>
          <w:szCs w:val="28"/>
        </w:rPr>
        <w:t>каждой</w:t>
      </w:r>
      <w:r w:rsidR="00FE2848">
        <w:rPr>
          <w:sz w:val="28"/>
          <w:szCs w:val="28"/>
        </w:rPr>
        <w:t xml:space="preserve"> </w:t>
      </w:r>
      <w:r w:rsidRPr="00FE2848">
        <w:rPr>
          <w:sz w:val="28"/>
          <w:szCs w:val="28"/>
        </w:rPr>
        <w:t>строке</w:t>
      </w:r>
      <w:r w:rsidR="00FE2848">
        <w:rPr>
          <w:sz w:val="28"/>
          <w:szCs w:val="28"/>
        </w:rPr>
        <w:t xml:space="preserve"> </w:t>
      </w:r>
      <w:r w:rsidRPr="00FE2848">
        <w:rPr>
          <w:sz w:val="28"/>
          <w:szCs w:val="28"/>
        </w:rPr>
        <w:t>равна</w:t>
      </w:r>
      <w:r w:rsidR="00FE2848">
        <w:rPr>
          <w:sz w:val="28"/>
          <w:szCs w:val="28"/>
        </w:rPr>
        <w:t xml:space="preserve"> </w:t>
      </w:r>
      <w:r w:rsidRPr="00FE2848">
        <w:rPr>
          <w:sz w:val="28"/>
          <w:szCs w:val="28"/>
        </w:rPr>
        <w:t>соответствующему</w:t>
      </w:r>
      <w:r w:rsidR="00FE2848">
        <w:rPr>
          <w:sz w:val="28"/>
          <w:szCs w:val="28"/>
        </w:rPr>
        <w:t xml:space="preserve"> </w:t>
      </w:r>
      <w:r w:rsidRPr="00FE2848">
        <w:rPr>
          <w:sz w:val="28"/>
          <w:szCs w:val="28"/>
        </w:rPr>
        <w:t>запасу, а</w:t>
      </w:r>
      <w:r w:rsidR="00FE2848">
        <w:rPr>
          <w:sz w:val="28"/>
          <w:szCs w:val="28"/>
        </w:rPr>
        <w:t xml:space="preserve"> </w:t>
      </w:r>
      <w:r w:rsidRPr="00FE2848">
        <w:rPr>
          <w:sz w:val="28"/>
          <w:szCs w:val="28"/>
        </w:rPr>
        <w:t>в</w:t>
      </w:r>
      <w:r w:rsidR="00FE2848">
        <w:rPr>
          <w:sz w:val="28"/>
          <w:szCs w:val="28"/>
        </w:rPr>
        <w:t xml:space="preserve"> </w:t>
      </w:r>
      <w:r w:rsidRPr="00FE2848">
        <w:rPr>
          <w:sz w:val="28"/>
          <w:szCs w:val="28"/>
        </w:rPr>
        <w:t>столбце - заявке. Таким</w:t>
      </w:r>
      <w:r w:rsidR="00FE2848">
        <w:rPr>
          <w:sz w:val="28"/>
          <w:szCs w:val="28"/>
        </w:rPr>
        <w:t xml:space="preserve"> </w:t>
      </w:r>
      <w:r w:rsidRPr="00FE2848">
        <w:rPr>
          <w:sz w:val="28"/>
          <w:szCs w:val="28"/>
        </w:rPr>
        <w:t>образом, нами</w:t>
      </w:r>
      <w:r w:rsidR="00FE2848">
        <w:rPr>
          <w:sz w:val="28"/>
          <w:szCs w:val="28"/>
        </w:rPr>
        <w:t xml:space="preserve"> </w:t>
      </w:r>
      <w:r w:rsidRPr="00FE2848">
        <w:rPr>
          <w:sz w:val="28"/>
          <w:szCs w:val="28"/>
        </w:rPr>
        <w:t>сразу</w:t>
      </w:r>
      <w:r w:rsidR="00FE2848">
        <w:rPr>
          <w:sz w:val="28"/>
          <w:szCs w:val="28"/>
        </w:rPr>
        <w:t xml:space="preserve"> </w:t>
      </w:r>
      <w:r w:rsidRPr="00FE2848">
        <w:rPr>
          <w:sz w:val="28"/>
          <w:szCs w:val="28"/>
        </w:rPr>
        <w:t>же</w:t>
      </w:r>
      <w:r w:rsidR="00FE2848">
        <w:rPr>
          <w:sz w:val="28"/>
          <w:szCs w:val="28"/>
        </w:rPr>
        <w:t xml:space="preserve"> </w:t>
      </w:r>
      <w:r w:rsidRPr="00FE2848">
        <w:rPr>
          <w:sz w:val="28"/>
          <w:szCs w:val="28"/>
        </w:rPr>
        <w:t>составлен</w:t>
      </w:r>
      <w:r w:rsidR="00FE2848">
        <w:rPr>
          <w:sz w:val="28"/>
          <w:szCs w:val="28"/>
        </w:rPr>
        <w:t xml:space="preserve"> </w:t>
      </w:r>
      <w:r w:rsidRPr="00FE2848">
        <w:rPr>
          <w:sz w:val="28"/>
          <w:szCs w:val="28"/>
        </w:rPr>
        <w:t>план</w:t>
      </w:r>
      <w:r w:rsidR="00FE2848">
        <w:rPr>
          <w:sz w:val="28"/>
          <w:szCs w:val="28"/>
        </w:rPr>
        <w:t xml:space="preserve"> </w:t>
      </w:r>
      <w:r w:rsidRPr="00FE2848">
        <w:rPr>
          <w:sz w:val="28"/>
          <w:szCs w:val="28"/>
        </w:rPr>
        <w:t>перевозок,</w:t>
      </w:r>
      <w:r w:rsidR="00FE2848">
        <w:rPr>
          <w:sz w:val="28"/>
          <w:szCs w:val="28"/>
        </w:rPr>
        <w:t xml:space="preserve"> </w:t>
      </w:r>
      <w:r w:rsidRPr="00FE2848">
        <w:rPr>
          <w:sz w:val="28"/>
          <w:szCs w:val="28"/>
        </w:rPr>
        <w:t>удовлетворяющий</w:t>
      </w:r>
      <w:r w:rsidR="00FE2848">
        <w:rPr>
          <w:sz w:val="28"/>
          <w:szCs w:val="28"/>
        </w:rPr>
        <w:t xml:space="preserve"> </w:t>
      </w:r>
      <w:r w:rsidRPr="00FE2848">
        <w:rPr>
          <w:sz w:val="28"/>
          <w:szCs w:val="28"/>
        </w:rPr>
        <w:t>балансовым</w:t>
      </w:r>
      <w:r w:rsidR="00FE2848">
        <w:rPr>
          <w:sz w:val="28"/>
          <w:szCs w:val="28"/>
        </w:rPr>
        <w:t xml:space="preserve"> </w:t>
      </w:r>
      <w:r w:rsidRPr="00FE2848">
        <w:rPr>
          <w:sz w:val="28"/>
          <w:szCs w:val="28"/>
        </w:rPr>
        <w:t>условиям. Полученное</w:t>
      </w:r>
      <w:r w:rsidR="00FE2848">
        <w:rPr>
          <w:sz w:val="28"/>
          <w:szCs w:val="28"/>
        </w:rPr>
        <w:t xml:space="preserve"> </w:t>
      </w:r>
      <w:r w:rsidRPr="00FE2848">
        <w:rPr>
          <w:sz w:val="28"/>
          <w:szCs w:val="28"/>
        </w:rPr>
        <w:t>решение</w:t>
      </w:r>
      <w:r w:rsidR="00FE2848">
        <w:rPr>
          <w:sz w:val="28"/>
          <w:szCs w:val="28"/>
        </w:rPr>
        <w:t xml:space="preserve"> </w:t>
      </w:r>
      <w:r w:rsidRPr="00FE2848">
        <w:rPr>
          <w:sz w:val="28"/>
          <w:szCs w:val="28"/>
        </w:rPr>
        <w:t>является</w:t>
      </w:r>
      <w:r w:rsidR="00FE2848">
        <w:rPr>
          <w:sz w:val="28"/>
          <w:szCs w:val="28"/>
        </w:rPr>
        <w:t xml:space="preserve"> </w:t>
      </w:r>
      <w:r w:rsidRPr="00FE2848">
        <w:rPr>
          <w:sz w:val="28"/>
          <w:szCs w:val="28"/>
        </w:rPr>
        <w:t>опорным</w:t>
      </w:r>
      <w:r w:rsidR="00FE2848">
        <w:rPr>
          <w:sz w:val="28"/>
          <w:szCs w:val="28"/>
        </w:rPr>
        <w:t xml:space="preserve"> </w:t>
      </w:r>
      <w:r w:rsidRPr="00FE2848">
        <w:rPr>
          <w:sz w:val="28"/>
          <w:szCs w:val="28"/>
        </w:rPr>
        <w:t>решением</w:t>
      </w:r>
      <w:r w:rsidR="00FE2848">
        <w:rPr>
          <w:sz w:val="28"/>
          <w:szCs w:val="28"/>
        </w:rPr>
        <w:t xml:space="preserve"> </w:t>
      </w:r>
      <w:r w:rsidRPr="00FE2848">
        <w:rPr>
          <w:sz w:val="28"/>
          <w:szCs w:val="28"/>
        </w:rPr>
        <w:t>транспортной</w:t>
      </w:r>
      <w:r w:rsidR="00FE2848">
        <w:rPr>
          <w:sz w:val="28"/>
          <w:szCs w:val="28"/>
        </w:rPr>
        <w:t xml:space="preserve"> </w:t>
      </w:r>
      <w:r w:rsidRPr="00FE2848">
        <w:rPr>
          <w:sz w:val="28"/>
          <w:szCs w:val="28"/>
        </w:rPr>
        <w:t>задачи.</w:t>
      </w:r>
      <w:r w:rsidR="00FE2848" w:rsidRPr="00FE2848">
        <w:rPr>
          <w:sz w:val="28"/>
          <w:szCs w:val="28"/>
        </w:rPr>
        <w:t xml:space="preserve"> </w:t>
      </w:r>
      <w:r w:rsidRPr="00FE2848">
        <w:rPr>
          <w:sz w:val="28"/>
          <w:szCs w:val="28"/>
        </w:rPr>
        <w:t>Составленный нами план перевозок, не является оптимальным по</w:t>
      </w:r>
      <w:r w:rsidR="00FE2848">
        <w:rPr>
          <w:sz w:val="28"/>
          <w:szCs w:val="28"/>
        </w:rPr>
        <w:t xml:space="preserve"> </w:t>
      </w:r>
      <w:r w:rsidRPr="00FE2848">
        <w:rPr>
          <w:sz w:val="28"/>
          <w:szCs w:val="28"/>
        </w:rPr>
        <w:t>стоимости, так</w:t>
      </w:r>
      <w:r w:rsidR="00FE2848">
        <w:rPr>
          <w:sz w:val="28"/>
          <w:szCs w:val="28"/>
        </w:rPr>
        <w:t xml:space="preserve"> </w:t>
      </w:r>
      <w:r w:rsidRPr="00FE2848">
        <w:rPr>
          <w:sz w:val="28"/>
          <w:szCs w:val="28"/>
        </w:rPr>
        <w:t>как</w:t>
      </w:r>
      <w:r w:rsidR="00FE2848">
        <w:rPr>
          <w:sz w:val="28"/>
          <w:szCs w:val="28"/>
        </w:rPr>
        <w:t xml:space="preserve"> </w:t>
      </w:r>
      <w:r w:rsidRPr="00FE2848">
        <w:rPr>
          <w:sz w:val="28"/>
          <w:szCs w:val="28"/>
        </w:rPr>
        <w:t>при</w:t>
      </w:r>
      <w:r w:rsidR="00FE2848">
        <w:rPr>
          <w:sz w:val="28"/>
          <w:szCs w:val="28"/>
        </w:rPr>
        <w:t xml:space="preserve"> </w:t>
      </w:r>
      <w:r w:rsidRPr="00FE2848">
        <w:rPr>
          <w:sz w:val="28"/>
          <w:szCs w:val="28"/>
        </w:rPr>
        <w:t>его</w:t>
      </w:r>
      <w:r w:rsidR="00FE2848">
        <w:rPr>
          <w:sz w:val="28"/>
          <w:szCs w:val="28"/>
        </w:rPr>
        <w:t xml:space="preserve"> </w:t>
      </w:r>
      <w:r w:rsidRPr="00FE2848">
        <w:rPr>
          <w:sz w:val="28"/>
          <w:szCs w:val="28"/>
        </w:rPr>
        <w:t>построении</w:t>
      </w:r>
      <w:r w:rsidR="00FE2848">
        <w:rPr>
          <w:sz w:val="28"/>
          <w:szCs w:val="28"/>
        </w:rPr>
        <w:t xml:space="preserve"> </w:t>
      </w:r>
      <w:r w:rsidRPr="00FE2848">
        <w:rPr>
          <w:sz w:val="28"/>
          <w:szCs w:val="28"/>
        </w:rPr>
        <w:t>мы</w:t>
      </w:r>
      <w:r w:rsidR="00FE2848">
        <w:rPr>
          <w:sz w:val="28"/>
          <w:szCs w:val="28"/>
        </w:rPr>
        <w:t xml:space="preserve"> </w:t>
      </w:r>
      <w:r w:rsidRPr="00FE2848">
        <w:rPr>
          <w:sz w:val="28"/>
          <w:szCs w:val="28"/>
        </w:rPr>
        <w:t>совсем</w:t>
      </w:r>
      <w:r w:rsidR="00FE2848">
        <w:rPr>
          <w:sz w:val="28"/>
          <w:szCs w:val="28"/>
        </w:rPr>
        <w:t xml:space="preserve"> </w:t>
      </w:r>
      <w:r w:rsidRPr="00FE2848">
        <w:rPr>
          <w:sz w:val="28"/>
          <w:szCs w:val="28"/>
        </w:rPr>
        <w:t>не</w:t>
      </w:r>
      <w:r w:rsidR="00FE2848">
        <w:rPr>
          <w:sz w:val="28"/>
          <w:szCs w:val="28"/>
        </w:rPr>
        <w:t xml:space="preserve"> </w:t>
      </w:r>
      <w:r w:rsidRPr="00FE2848">
        <w:rPr>
          <w:sz w:val="28"/>
          <w:szCs w:val="28"/>
        </w:rPr>
        <w:t>учитывали</w:t>
      </w:r>
      <w:r w:rsidR="00FE2848">
        <w:rPr>
          <w:sz w:val="28"/>
          <w:szCs w:val="28"/>
        </w:rPr>
        <w:t xml:space="preserve"> </w:t>
      </w:r>
      <w:r w:rsidRPr="00FE2848">
        <w:rPr>
          <w:sz w:val="28"/>
          <w:szCs w:val="28"/>
        </w:rPr>
        <w:t>стоимость</w:t>
      </w:r>
      <w:r w:rsidR="00FE2848">
        <w:rPr>
          <w:sz w:val="28"/>
          <w:szCs w:val="28"/>
        </w:rPr>
        <w:t xml:space="preserve"> </w:t>
      </w:r>
      <w:r w:rsidRPr="00FE2848">
        <w:rPr>
          <w:sz w:val="28"/>
          <w:szCs w:val="28"/>
        </w:rPr>
        <w:t>перевозок</w:t>
      </w:r>
      <w:r w:rsidR="00FE2848">
        <w:rPr>
          <w:sz w:val="28"/>
          <w:szCs w:val="28"/>
        </w:rPr>
        <w:t xml:space="preserve"> </w:t>
      </w:r>
      <w:r w:rsidRPr="00FE2848">
        <w:rPr>
          <w:i/>
          <w:iCs/>
          <w:sz w:val="28"/>
          <w:szCs w:val="28"/>
        </w:rPr>
        <w:t>С</w:t>
      </w:r>
      <w:r w:rsidRPr="00FE2848">
        <w:rPr>
          <w:i/>
          <w:iCs/>
          <w:sz w:val="28"/>
          <w:szCs w:val="28"/>
          <w:vertAlign w:val="subscript"/>
          <w:lang w:val="en-US"/>
        </w:rPr>
        <w:t>ij</w:t>
      </w:r>
      <w:r w:rsidRPr="00FE2848">
        <w:rPr>
          <w:iCs/>
          <w:sz w:val="28"/>
          <w:szCs w:val="28"/>
        </w:rPr>
        <w:t xml:space="preserve"> .</w:t>
      </w:r>
    </w:p>
    <w:p w:rsidR="006643D9" w:rsidRPr="00B377E3" w:rsidRDefault="00B377E3" w:rsidP="00B377E3">
      <w:pPr>
        <w:spacing w:line="360" w:lineRule="auto"/>
        <w:ind w:firstLine="709"/>
        <w:jc w:val="center"/>
        <w:rPr>
          <w:sz w:val="28"/>
          <w:szCs w:val="28"/>
        </w:rPr>
      </w:pPr>
      <w:r>
        <w:rPr>
          <w:iCs/>
          <w:sz w:val="28"/>
          <w:szCs w:val="28"/>
        </w:rPr>
        <w:br w:type="page"/>
      </w:r>
      <w:bookmarkStart w:id="3" w:name="_Toc103503471"/>
      <w:r w:rsidR="0087207C" w:rsidRPr="00B377E3">
        <w:rPr>
          <w:sz w:val="28"/>
          <w:szCs w:val="28"/>
        </w:rPr>
        <w:t xml:space="preserve">1.2 </w:t>
      </w:r>
      <w:r w:rsidR="00F03FBF" w:rsidRPr="00B377E3">
        <w:rPr>
          <w:sz w:val="28"/>
          <w:szCs w:val="28"/>
        </w:rPr>
        <w:t>Метод потенциалов</w:t>
      </w:r>
      <w:bookmarkEnd w:id="3"/>
    </w:p>
    <w:p w:rsidR="00FE2848" w:rsidRPr="00B377E3" w:rsidRDefault="00FE2848" w:rsidP="00FE2848"/>
    <w:p w:rsidR="006643D9" w:rsidRPr="00FE2848" w:rsidRDefault="006643D9" w:rsidP="00FE2848">
      <w:pPr>
        <w:spacing w:line="360" w:lineRule="auto"/>
        <w:ind w:firstLine="709"/>
        <w:jc w:val="both"/>
        <w:rPr>
          <w:sz w:val="28"/>
          <w:szCs w:val="28"/>
        </w:rPr>
      </w:pPr>
      <w:r w:rsidRPr="00FE2848">
        <w:rPr>
          <w:sz w:val="28"/>
          <w:szCs w:val="28"/>
        </w:rPr>
        <w:t xml:space="preserve">Пусть имеется транспортная таблица, соответствующая начальному решению, </w:t>
      </w:r>
      <w:r w:rsidRPr="00FE2848">
        <w:rPr>
          <w:i/>
          <w:iCs/>
          <w:sz w:val="28"/>
          <w:szCs w:val="28"/>
        </w:rPr>
        <w:t>х</w:t>
      </w:r>
      <w:r w:rsidRPr="00FE2848">
        <w:rPr>
          <w:i/>
          <w:iCs/>
          <w:sz w:val="28"/>
          <w:szCs w:val="28"/>
          <w:vertAlign w:val="subscript"/>
          <w:lang w:val="en-US"/>
        </w:rPr>
        <w:t>il</w:t>
      </w:r>
      <w:r w:rsidRPr="00FE2848">
        <w:rPr>
          <w:i/>
          <w:iCs/>
          <w:sz w:val="28"/>
          <w:szCs w:val="28"/>
          <w:vertAlign w:val="subscript"/>
        </w:rPr>
        <w:t xml:space="preserve"> </w:t>
      </w:r>
      <w:r w:rsidRPr="00FE2848">
        <w:rPr>
          <w:sz w:val="28"/>
          <w:szCs w:val="28"/>
        </w:rPr>
        <w:t xml:space="preserve">= </w:t>
      </w:r>
      <w:r w:rsidR="006714F8">
        <w:rPr>
          <w:noProof/>
        </w:rPr>
        <w:pict>
          <v:shape id="_x0000_s1026" type="#_x0000_t75" style="position:absolute;left:0;text-align:left;margin-left:94.95pt;margin-top:23.25pt;width:12.9pt;height:18.35pt;z-index:251657728;mso-position-horizontal-relative:text;mso-position-vertical-relative:text">
            <v:imagedata r:id="rId22" o:title="" gain="192753f"/>
          </v:shape>
        </w:pict>
      </w:r>
      <w:r w:rsidR="00FE2848">
        <w:rPr>
          <w:b/>
          <w:bCs/>
          <w:sz w:val="28"/>
          <w:szCs w:val="28"/>
        </w:rPr>
        <w:t xml:space="preserve"> </w:t>
      </w:r>
      <w:r w:rsidRPr="00FE2848">
        <w:rPr>
          <w:sz w:val="28"/>
          <w:szCs w:val="28"/>
        </w:rPr>
        <w:t xml:space="preserve">для базисного решения переменных, </w:t>
      </w:r>
      <w:r w:rsidRPr="00FE2848">
        <w:rPr>
          <w:i/>
          <w:iCs/>
          <w:sz w:val="28"/>
          <w:szCs w:val="28"/>
        </w:rPr>
        <w:t>х</w:t>
      </w:r>
      <w:r w:rsidRPr="00FE2848">
        <w:rPr>
          <w:i/>
          <w:iCs/>
          <w:sz w:val="28"/>
          <w:szCs w:val="28"/>
          <w:vertAlign w:val="subscript"/>
          <w:lang w:val="en-US"/>
        </w:rPr>
        <w:t>il</w:t>
      </w:r>
      <w:r w:rsidRPr="00FE2848">
        <w:rPr>
          <w:i/>
          <w:iCs/>
          <w:sz w:val="28"/>
          <w:szCs w:val="28"/>
          <w:vertAlign w:val="subscript"/>
        </w:rPr>
        <w:t xml:space="preserve"> </w:t>
      </w:r>
      <w:r w:rsidRPr="00FE2848">
        <w:rPr>
          <w:i/>
          <w:iCs/>
          <w:sz w:val="28"/>
          <w:szCs w:val="28"/>
        </w:rPr>
        <w:t xml:space="preserve">= 0 </w:t>
      </w:r>
      <w:r w:rsidRPr="00FE2848">
        <w:rPr>
          <w:sz w:val="28"/>
          <w:szCs w:val="28"/>
        </w:rPr>
        <w:t>для свободных переменных</w:t>
      </w:r>
      <w:r w:rsidRPr="00FE2848">
        <w:rPr>
          <w:i/>
          <w:iCs/>
          <w:sz w:val="28"/>
          <w:szCs w:val="28"/>
        </w:rPr>
        <w:t xml:space="preserve"> </w:t>
      </w:r>
      <w:r w:rsidRPr="00FE2848">
        <w:rPr>
          <w:sz w:val="28"/>
          <w:szCs w:val="28"/>
        </w:rPr>
        <w:t xml:space="preserve">(ячейки, соответствующие свободным переменным, остаются пустыми). Далее, нам требуется таблица расходов с заданными </w:t>
      </w:r>
      <w:r w:rsidRPr="00FE2848">
        <w:rPr>
          <w:i/>
          <w:iCs/>
          <w:sz w:val="28"/>
          <w:szCs w:val="28"/>
          <w:lang w:val="en-US"/>
        </w:rPr>
        <w:t>p</w:t>
      </w:r>
      <w:r w:rsidRPr="00FE2848">
        <w:rPr>
          <w:i/>
          <w:iCs/>
          <w:sz w:val="28"/>
          <w:szCs w:val="28"/>
          <w:vertAlign w:val="subscript"/>
          <w:lang w:val="en-US"/>
        </w:rPr>
        <w:t>ij</w:t>
      </w:r>
      <w:r w:rsidRPr="00FE2848">
        <w:rPr>
          <w:sz w:val="28"/>
          <w:szCs w:val="28"/>
        </w:rPr>
        <w:t xml:space="preserve">. </w:t>
      </w:r>
    </w:p>
    <w:p w:rsidR="006643D9" w:rsidRPr="00FE2848" w:rsidRDefault="006643D9" w:rsidP="00FE2848">
      <w:pPr>
        <w:spacing w:line="360" w:lineRule="auto"/>
        <w:ind w:firstLine="709"/>
        <w:jc w:val="both"/>
        <w:rPr>
          <w:sz w:val="28"/>
          <w:szCs w:val="28"/>
        </w:rPr>
      </w:pPr>
      <w:r w:rsidRPr="00FE2848">
        <w:rPr>
          <w:i/>
          <w:iCs/>
          <w:sz w:val="28"/>
          <w:szCs w:val="28"/>
        </w:rPr>
        <w:t xml:space="preserve">Отыскание симплекс множителей. </w:t>
      </w:r>
      <w:r w:rsidRPr="00FE2848">
        <w:rPr>
          <w:sz w:val="28"/>
          <w:szCs w:val="28"/>
        </w:rPr>
        <w:t xml:space="preserve">Заполним таблицу расходов, оставив ячейки, соответствующие свободным переменным, пустыми. В крайний правый столбец внесем значения неизвестных </w:t>
      </w:r>
      <w:r w:rsidRPr="00FE2848">
        <w:rPr>
          <w:i/>
          <w:iCs/>
          <w:sz w:val="28"/>
          <w:szCs w:val="28"/>
          <w:lang w:val="en-US"/>
        </w:rPr>
        <w:t>u</w:t>
      </w:r>
      <w:r w:rsidRPr="00FE2848">
        <w:rPr>
          <w:i/>
          <w:iCs/>
          <w:sz w:val="28"/>
          <w:szCs w:val="28"/>
          <w:vertAlign w:val="subscript"/>
        </w:rPr>
        <w:t>1</w:t>
      </w:r>
      <w:r w:rsidRPr="00FE2848">
        <w:rPr>
          <w:i/>
          <w:iCs/>
          <w:sz w:val="28"/>
          <w:szCs w:val="28"/>
        </w:rPr>
        <w:t>,…,</w:t>
      </w:r>
      <w:r w:rsidRPr="00FE2848">
        <w:rPr>
          <w:i/>
          <w:iCs/>
          <w:sz w:val="28"/>
          <w:szCs w:val="28"/>
          <w:lang w:val="en-US"/>
        </w:rPr>
        <w:t>u</w:t>
      </w:r>
      <w:r w:rsidRPr="00FE2848">
        <w:rPr>
          <w:i/>
          <w:iCs/>
          <w:sz w:val="28"/>
          <w:szCs w:val="28"/>
          <w:vertAlign w:val="subscript"/>
          <w:lang w:val="en-US"/>
        </w:rPr>
        <w:t>m</w:t>
      </w:r>
      <w:r w:rsidRPr="00FE2848">
        <w:rPr>
          <w:sz w:val="28"/>
          <w:szCs w:val="28"/>
        </w:rPr>
        <w:t xml:space="preserve">, в нижнюю строку – значения неизвестных </w:t>
      </w:r>
      <w:r w:rsidRPr="00FE2848">
        <w:rPr>
          <w:i/>
          <w:iCs/>
          <w:sz w:val="28"/>
          <w:szCs w:val="28"/>
          <w:lang w:val="en-US"/>
        </w:rPr>
        <w:t>v</w:t>
      </w:r>
      <w:r w:rsidRPr="00FE2848">
        <w:rPr>
          <w:i/>
          <w:iCs/>
          <w:sz w:val="28"/>
          <w:szCs w:val="28"/>
          <w:vertAlign w:val="subscript"/>
        </w:rPr>
        <w:t>1</w:t>
      </w:r>
      <w:r w:rsidRPr="00FE2848">
        <w:rPr>
          <w:i/>
          <w:iCs/>
          <w:sz w:val="28"/>
          <w:szCs w:val="28"/>
        </w:rPr>
        <w:t>,…,</w:t>
      </w:r>
      <w:r w:rsidRPr="00FE2848">
        <w:rPr>
          <w:i/>
          <w:iCs/>
          <w:sz w:val="28"/>
          <w:szCs w:val="28"/>
          <w:lang w:val="en-US"/>
        </w:rPr>
        <w:t>v</w:t>
      </w:r>
      <w:r w:rsidRPr="00FE2848">
        <w:rPr>
          <w:i/>
          <w:iCs/>
          <w:sz w:val="28"/>
          <w:szCs w:val="28"/>
          <w:vertAlign w:val="subscript"/>
          <w:lang w:val="en-US"/>
        </w:rPr>
        <w:t>n</w:t>
      </w:r>
      <w:r w:rsidRPr="00FE2848">
        <w:rPr>
          <w:sz w:val="28"/>
          <w:szCs w:val="28"/>
        </w:rPr>
        <w:t>,. Эти</w:t>
      </w:r>
      <w:r w:rsidR="00FE2848">
        <w:rPr>
          <w:sz w:val="28"/>
          <w:szCs w:val="28"/>
        </w:rPr>
        <w:t xml:space="preserve"> </w:t>
      </w:r>
      <w:r w:rsidRPr="00FE2848">
        <w:rPr>
          <w:i/>
          <w:iCs/>
          <w:sz w:val="28"/>
          <w:szCs w:val="28"/>
          <w:lang w:val="en-US"/>
        </w:rPr>
        <w:t>m</w:t>
      </w:r>
      <w:r w:rsidRPr="00FE2848">
        <w:rPr>
          <w:i/>
          <w:iCs/>
          <w:sz w:val="28"/>
          <w:szCs w:val="28"/>
        </w:rPr>
        <w:t xml:space="preserve"> + </w:t>
      </w:r>
      <w:r w:rsidRPr="00FE2848">
        <w:rPr>
          <w:i/>
          <w:iCs/>
          <w:sz w:val="28"/>
          <w:szCs w:val="28"/>
          <w:lang w:val="en-US"/>
        </w:rPr>
        <w:t>n</w:t>
      </w:r>
      <w:r w:rsidRPr="00FE2848">
        <w:rPr>
          <w:sz w:val="28"/>
          <w:szCs w:val="28"/>
        </w:rPr>
        <w:t xml:space="preserve"> неизвестных для всех </w:t>
      </w:r>
      <w:r w:rsidRPr="00FE2848">
        <w:rPr>
          <w:i/>
          <w:iCs/>
          <w:sz w:val="28"/>
          <w:szCs w:val="28"/>
        </w:rPr>
        <w:t>(</w:t>
      </w:r>
      <w:r w:rsidRPr="00FE2848">
        <w:rPr>
          <w:i/>
          <w:iCs/>
          <w:sz w:val="28"/>
          <w:szCs w:val="28"/>
          <w:lang w:val="en-US"/>
        </w:rPr>
        <w:t>i</w:t>
      </w:r>
      <w:r w:rsidRPr="00FE2848">
        <w:rPr>
          <w:i/>
          <w:iCs/>
          <w:sz w:val="28"/>
          <w:szCs w:val="28"/>
        </w:rPr>
        <w:t xml:space="preserve">, </w:t>
      </w:r>
      <w:r w:rsidRPr="00FE2848">
        <w:rPr>
          <w:i/>
          <w:iCs/>
          <w:sz w:val="28"/>
          <w:szCs w:val="28"/>
          <w:lang w:val="en-US"/>
        </w:rPr>
        <w:t>j</w:t>
      </w:r>
      <w:r w:rsidRPr="00FE2848">
        <w:rPr>
          <w:i/>
          <w:iCs/>
          <w:sz w:val="28"/>
          <w:szCs w:val="28"/>
        </w:rPr>
        <w:t>)</w:t>
      </w:r>
      <w:r w:rsidRPr="00FE2848">
        <w:rPr>
          <w:sz w:val="28"/>
          <w:szCs w:val="28"/>
        </w:rPr>
        <w:t xml:space="preserve">, соответствующих базисным переменным, должны удовлетворять линейной системе уравнений </w:t>
      </w:r>
      <w:r w:rsidRPr="00FE2848">
        <w:rPr>
          <w:i/>
          <w:iCs/>
          <w:sz w:val="28"/>
          <w:szCs w:val="28"/>
          <w:lang w:val="en-US"/>
        </w:rPr>
        <w:t>u</w:t>
      </w:r>
      <w:r w:rsidRPr="00FE2848">
        <w:rPr>
          <w:i/>
          <w:iCs/>
          <w:sz w:val="28"/>
          <w:szCs w:val="28"/>
          <w:vertAlign w:val="subscript"/>
          <w:lang w:val="en-US"/>
        </w:rPr>
        <w:t>i</w:t>
      </w:r>
      <w:r w:rsidRPr="00FE2848">
        <w:rPr>
          <w:i/>
          <w:iCs/>
          <w:sz w:val="28"/>
          <w:szCs w:val="28"/>
        </w:rPr>
        <w:t xml:space="preserve"> + </w:t>
      </w:r>
      <w:r w:rsidRPr="00FE2848">
        <w:rPr>
          <w:i/>
          <w:iCs/>
          <w:sz w:val="28"/>
          <w:szCs w:val="28"/>
          <w:lang w:val="en-US"/>
        </w:rPr>
        <w:t>v</w:t>
      </w:r>
      <w:r w:rsidRPr="00FE2848">
        <w:rPr>
          <w:i/>
          <w:iCs/>
          <w:sz w:val="28"/>
          <w:szCs w:val="28"/>
          <w:vertAlign w:val="subscript"/>
          <w:lang w:val="en-US"/>
        </w:rPr>
        <w:t>j</w:t>
      </w:r>
      <w:r w:rsidRPr="00FE2848">
        <w:rPr>
          <w:i/>
          <w:iCs/>
          <w:sz w:val="28"/>
          <w:szCs w:val="28"/>
          <w:vertAlign w:val="subscript"/>
        </w:rPr>
        <w:t xml:space="preserve"> </w:t>
      </w:r>
      <w:r w:rsidRPr="00FE2848">
        <w:rPr>
          <w:i/>
          <w:iCs/>
          <w:sz w:val="28"/>
          <w:szCs w:val="28"/>
        </w:rPr>
        <w:t xml:space="preserve">= </w:t>
      </w:r>
      <w:r w:rsidRPr="00FE2848">
        <w:rPr>
          <w:i/>
          <w:iCs/>
          <w:sz w:val="28"/>
          <w:szCs w:val="28"/>
          <w:lang w:val="en-US"/>
        </w:rPr>
        <w:t>p</w:t>
      </w:r>
      <w:r w:rsidRPr="00FE2848">
        <w:rPr>
          <w:i/>
          <w:iCs/>
          <w:sz w:val="28"/>
          <w:szCs w:val="28"/>
          <w:vertAlign w:val="subscript"/>
          <w:lang w:val="en-US"/>
        </w:rPr>
        <w:t>ij</w:t>
      </w:r>
      <w:r w:rsidRPr="00FE2848">
        <w:rPr>
          <w:sz w:val="28"/>
          <w:szCs w:val="28"/>
        </w:rPr>
        <w:t>.</w:t>
      </w:r>
    </w:p>
    <w:tbl>
      <w:tblPr>
        <w:tblW w:w="0" w:type="auto"/>
        <w:tblInd w:w="28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80" w:firstRow="0" w:lastRow="0" w:firstColumn="1" w:lastColumn="0" w:noHBand="0" w:noVBand="0"/>
      </w:tblPr>
      <w:tblGrid>
        <w:gridCol w:w="1420"/>
        <w:gridCol w:w="1420"/>
        <w:gridCol w:w="1420"/>
        <w:gridCol w:w="1420"/>
        <w:gridCol w:w="1421"/>
        <w:gridCol w:w="1421"/>
      </w:tblGrid>
      <w:tr w:rsidR="006643D9" w:rsidRPr="00FE2848">
        <w:tc>
          <w:tcPr>
            <w:tcW w:w="1420" w:type="dxa"/>
          </w:tcPr>
          <w:p w:rsidR="006643D9" w:rsidRPr="00FE2848" w:rsidRDefault="006643D9" w:rsidP="00FE2848">
            <w:pPr>
              <w:rPr>
                <w:sz w:val="20"/>
              </w:rPr>
            </w:pPr>
            <w:r w:rsidRPr="00FE2848">
              <w:rPr>
                <w:sz w:val="20"/>
              </w:rPr>
              <w:t>pll</w:t>
            </w:r>
          </w:p>
        </w:tc>
        <w:tc>
          <w:tcPr>
            <w:tcW w:w="1420" w:type="dxa"/>
          </w:tcPr>
          <w:p w:rsidR="006643D9" w:rsidRPr="00FE2848" w:rsidRDefault="006643D9" w:rsidP="00FE2848">
            <w:pPr>
              <w:rPr>
                <w:sz w:val="20"/>
              </w:rPr>
            </w:pPr>
          </w:p>
        </w:tc>
        <w:tc>
          <w:tcPr>
            <w:tcW w:w="1420" w:type="dxa"/>
          </w:tcPr>
          <w:p w:rsidR="006643D9" w:rsidRPr="00FE2848" w:rsidRDefault="006643D9" w:rsidP="00FE2848">
            <w:pPr>
              <w:rPr>
                <w:sz w:val="20"/>
              </w:rPr>
            </w:pPr>
            <w:r w:rsidRPr="00FE2848">
              <w:rPr>
                <w:sz w:val="20"/>
              </w:rPr>
              <w:t>plj</w:t>
            </w:r>
          </w:p>
        </w:tc>
        <w:tc>
          <w:tcPr>
            <w:tcW w:w="1420" w:type="dxa"/>
          </w:tcPr>
          <w:p w:rsidR="006643D9" w:rsidRPr="00FE2848" w:rsidRDefault="006643D9" w:rsidP="00FE2848">
            <w:pPr>
              <w:rPr>
                <w:sz w:val="20"/>
              </w:rPr>
            </w:pPr>
          </w:p>
        </w:tc>
        <w:tc>
          <w:tcPr>
            <w:tcW w:w="1421" w:type="dxa"/>
          </w:tcPr>
          <w:p w:rsidR="006643D9" w:rsidRPr="00FE2848" w:rsidRDefault="006643D9" w:rsidP="00FE2848">
            <w:pPr>
              <w:rPr>
                <w:sz w:val="20"/>
              </w:rPr>
            </w:pPr>
            <w:r w:rsidRPr="00FE2848">
              <w:rPr>
                <w:sz w:val="20"/>
              </w:rPr>
              <w:t>pln</w:t>
            </w:r>
          </w:p>
        </w:tc>
        <w:tc>
          <w:tcPr>
            <w:tcW w:w="1421" w:type="dxa"/>
            <w:tcBorders>
              <w:top w:val="nil"/>
              <w:bottom w:val="nil"/>
              <w:right w:val="nil"/>
            </w:tcBorders>
          </w:tcPr>
          <w:p w:rsidR="006643D9" w:rsidRPr="00FE2848" w:rsidRDefault="006643D9" w:rsidP="00FE2848">
            <w:pPr>
              <w:rPr>
                <w:sz w:val="20"/>
              </w:rPr>
            </w:pPr>
            <w:r w:rsidRPr="00FE2848">
              <w:rPr>
                <w:sz w:val="20"/>
              </w:rPr>
              <w:t>ul</w:t>
            </w:r>
          </w:p>
        </w:tc>
      </w:tr>
      <w:tr w:rsidR="006643D9" w:rsidRPr="00FE2848">
        <w:tc>
          <w:tcPr>
            <w:tcW w:w="1420" w:type="dxa"/>
          </w:tcPr>
          <w:p w:rsidR="006643D9" w:rsidRPr="00FE2848" w:rsidRDefault="006643D9" w:rsidP="00FE2848">
            <w:pPr>
              <w:rPr>
                <w:sz w:val="20"/>
              </w:rPr>
            </w:pPr>
          </w:p>
        </w:tc>
        <w:tc>
          <w:tcPr>
            <w:tcW w:w="1420" w:type="dxa"/>
          </w:tcPr>
          <w:p w:rsidR="006643D9" w:rsidRPr="00FE2848" w:rsidRDefault="006643D9" w:rsidP="00FE2848">
            <w:pPr>
              <w:rPr>
                <w:sz w:val="20"/>
              </w:rPr>
            </w:pPr>
            <w:r w:rsidRPr="00FE2848">
              <w:rPr>
                <w:sz w:val="20"/>
              </w:rPr>
              <w:t>.</w:t>
            </w:r>
          </w:p>
          <w:p w:rsidR="006643D9" w:rsidRPr="00FE2848" w:rsidRDefault="006643D9" w:rsidP="00FE2848">
            <w:pPr>
              <w:rPr>
                <w:sz w:val="20"/>
              </w:rPr>
            </w:pPr>
            <w:r w:rsidRPr="00FE2848">
              <w:rPr>
                <w:sz w:val="20"/>
              </w:rPr>
              <w:t>…</w:t>
            </w:r>
          </w:p>
          <w:p w:rsidR="006643D9" w:rsidRPr="00FE2848" w:rsidRDefault="006643D9" w:rsidP="00FE2848">
            <w:pPr>
              <w:rPr>
                <w:sz w:val="20"/>
              </w:rPr>
            </w:pPr>
            <w:r w:rsidRPr="00FE2848">
              <w:rPr>
                <w:sz w:val="20"/>
              </w:rPr>
              <w:t>.</w:t>
            </w:r>
          </w:p>
        </w:tc>
        <w:tc>
          <w:tcPr>
            <w:tcW w:w="1420" w:type="dxa"/>
          </w:tcPr>
          <w:p w:rsidR="006643D9" w:rsidRPr="00FE2848" w:rsidRDefault="006643D9" w:rsidP="00FE2848">
            <w:pPr>
              <w:rPr>
                <w:sz w:val="20"/>
              </w:rPr>
            </w:pPr>
          </w:p>
        </w:tc>
        <w:tc>
          <w:tcPr>
            <w:tcW w:w="1420" w:type="dxa"/>
          </w:tcPr>
          <w:p w:rsidR="006643D9" w:rsidRPr="00FE2848" w:rsidRDefault="006643D9" w:rsidP="00FE2848">
            <w:pPr>
              <w:rPr>
                <w:sz w:val="20"/>
              </w:rPr>
            </w:pPr>
            <w:r w:rsidRPr="00FE2848">
              <w:rPr>
                <w:sz w:val="20"/>
              </w:rPr>
              <w:t>.</w:t>
            </w:r>
          </w:p>
          <w:p w:rsidR="006643D9" w:rsidRPr="00FE2848" w:rsidRDefault="006643D9" w:rsidP="00FE2848">
            <w:pPr>
              <w:rPr>
                <w:sz w:val="20"/>
              </w:rPr>
            </w:pPr>
            <w:r w:rsidRPr="00FE2848">
              <w:rPr>
                <w:sz w:val="20"/>
              </w:rPr>
              <w:t>…</w:t>
            </w:r>
          </w:p>
          <w:p w:rsidR="006643D9" w:rsidRPr="00FE2848" w:rsidRDefault="00FE2848" w:rsidP="00FE2848">
            <w:pPr>
              <w:rPr>
                <w:sz w:val="20"/>
              </w:rPr>
            </w:pPr>
            <w:r w:rsidRPr="00FE2848">
              <w:rPr>
                <w:sz w:val="20"/>
              </w:rPr>
              <w:t xml:space="preserve">  </w:t>
            </w:r>
            <w:r w:rsidR="006643D9" w:rsidRPr="00FE2848">
              <w:rPr>
                <w:sz w:val="20"/>
              </w:rPr>
              <w:t>.</w:t>
            </w:r>
          </w:p>
        </w:tc>
        <w:tc>
          <w:tcPr>
            <w:tcW w:w="1421" w:type="dxa"/>
          </w:tcPr>
          <w:p w:rsidR="006643D9" w:rsidRPr="00FE2848" w:rsidRDefault="006643D9" w:rsidP="00FE2848">
            <w:pPr>
              <w:rPr>
                <w:sz w:val="20"/>
              </w:rPr>
            </w:pPr>
          </w:p>
        </w:tc>
        <w:tc>
          <w:tcPr>
            <w:tcW w:w="1421" w:type="dxa"/>
            <w:tcBorders>
              <w:top w:val="nil"/>
              <w:bottom w:val="nil"/>
              <w:right w:val="nil"/>
            </w:tcBorders>
          </w:tcPr>
          <w:p w:rsidR="006643D9" w:rsidRPr="00FE2848" w:rsidRDefault="006643D9" w:rsidP="00FE2848">
            <w:pPr>
              <w:rPr>
                <w:sz w:val="20"/>
              </w:rPr>
            </w:pPr>
            <w:r w:rsidRPr="00FE2848">
              <w:rPr>
                <w:sz w:val="20"/>
              </w:rPr>
              <w:t>.</w:t>
            </w:r>
          </w:p>
          <w:p w:rsidR="006643D9" w:rsidRPr="00FE2848" w:rsidRDefault="006643D9" w:rsidP="00FE2848">
            <w:pPr>
              <w:rPr>
                <w:sz w:val="20"/>
              </w:rPr>
            </w:pPr>
            <w:r w:rsidRPr="00FE2848">
              <w:rPr>
                <w:sz w:val="20"/>
              </w:rPr>
              <w:t>.</w:t>
            </w:r>
          </w:p>
          <w:p w:rsidR="006643D9" w:rsidRPr="00FE2848" w:rsidRDefault="006643D9" w:rsidP="00FE2848">
            <w:pPr>
              <w:rPr>
                <w:sz w:val="20"/>
              </w:rPr>
            </w:pPr>
            <w:r w:rsidRPr="00FE2848">
              <w:rPr>
                <w:sz w:val="20"/>
              </w:rPr>
              <w:t>.</w:t>
            </w:r>
          </w:p>
        </w:tc>
      </w:tr>
      <w:tr w:rsidR="006643D9" w:rsidRPr="00FE2848">
        <w:tc>
          <w:tcPr>
            <w:tcW w:w="1420" w:type="dxa"/>
          </w:tcPr>
          <w:p w:rsidR="006643D9" w:rsidRPr="00FE2848" w:rsidRDefault="006643D9" w:rsidP="00FE2848">
            <w:pPr>
              <w:rPr>
                <w:sz w:val="20"/>
              </w:rPr>
            </w:pPr>
            <w:r w:rsidRPr="00FE2848">
              <w:rPr>
                <w:sz w:val="20"/>
              </w:rPr>
              <w:t>pil</w:t>
            </w:r>
          </w:p>
        </w:tc>
        <w:tc>
          <w:tcPr>
            <w:tcW w:w="1420" w:type="dxa"/>
          </w:tcPr>
          <w:p w:rsidR="006643D9" w:rsidRPr="00FE2848" w:rsidRDefault="006643D9" w:rsidP="00FE2848">
            <w:pPr>
              <w:rPr>
                <w:sz w:val="20"/>
              </w:rPr>
            </w:pPr>
          </w:p>
        </w:tc>
        <w:tc>
          <w:tcPr>
            <w:tcW w:w="1420" w:type="dxa"/>
          </w:tcPr>
          <w:p w:rsidR="006643D9" w:rsidRPr="00FE2848" w:rsidRDefault="006643D9" w:rsidP="00FE2848">
            <w:pPr>
              <w:rPr>
                <w:sz w:val="20"/>
              </w:rPr>
            </w:pPr>
            <w:r w:rsidRPr="00FE2848">
              <w:rPr>
                <w:sz w:val="20"/>
              </w:rPr>
              <w:t>pij</w:t>
            </w:r>
          </w:p>
        </w:tc>
        <w:tc>
          <w:tcPr>
            <w:tcW w:w="1420" w:type="dxa"/>
          </w:tcPr>
          <w:p w:rsidR="006643D9" w:rsidRPr="00FE2848" w:rsidRDefault="006643D9" w:rsidP="00FE2848">
            <w:pPr>
              <w:rPr>
                <w:sz w:val="20"/>
              </w:rPr>
            </w:pPr>
          </w:p>
        </w:tc>
        <w:tc>
          <w:tcPr>
            <w:tcW w:w="1421" w:type="dxa"/>
          </w:tcPr>
          <w:p w:rsidR="006643D9" w:rsidRPr="00FE2848" w:rsidRDefault="006643D9" w:rsidP="00FE2848">
            <w:pPr>
              <w:rPr>
                <w:sz w:val="20"/>
              </w:rPr>
            </w:pPr>
            <w:r w:rsidRPr="00FE2848">
              <w:rPr>
                <w:sz w:val="20"/>
              </w:rPr>
              <w:t>pin</w:t>
            </w:r>
          </w:p>
        </w:tc>
        <w:tc>
          <w:tcPr>
            <w:tcW w:w="1421" w:type="dxa"/>
            <w:tcBorders>
              <w:top w:val="nil"/>
              <w:bottom w:val="nil"/>
              <w:right w:val="nil"/>
            </w:tcBorders>
          </w:tcPr>
          <w:p w:rsidR="006643D9" w:rsidRPr="00FE2848" w:rsidRDefault="006643D9" w:rsidP="00FE2848">
            <w:pPr>
              <w:rPr>
                <w:sz w:val="20"/>
              </w:rPr>
            </w:pPr>
            <w:r w:rsidRPr="00FE2848">
              <w:rPr>
                <w:sz w:val="20"/>
              </w:rPr>
              <w:t>ui</w:t>
            </w:r>
          </w:p>
        </w:tc>
      </w:tr>
      <w:tr w:rsidR="006643D9" w:rsidRPr="00FE2848">
        <w:tc>
          <w:tcPr>
            <w:tcW w:w="1420" w:type="dxa"/>
          </w:tcPr>
          <w:p w:rsidR="006643D9" w:rsidRPr="00FE2848" w:rsidRDefault="006643D9" w:rsidP="00FE2848">
            <w:pPr>
              <w:rPr>
                <w:sz w:val="20"/>
              </w:rPr>
            </w:pPr>
          </w:p>
        </w:tc>
        <w:tc>
          <w:tcPr>
            <w:tcW w:w="1420" w:type="dxa"/>
          </w:tcPr>
          <w:p w:rsidR="006643D9" w:rsidRPr="00FE2848" w:rsidRDefault="006643D9" w:rsidP="00FE2848">
            <w:pPr>
              <w:rPr>
                <w:sz w:val="20"/>
              </w:rPr>
            </w:pPr>
            <w:r w:rsidRPr="00FE2848">
              <w:rPr>
                <w:sz w:val="20"/>
              </w:rPr>
              <w:t>.</w:t>
            </w:r>
          </w:p>
          <w:p w:rsidR="006643D9" w:rsidRPr="00FE2848" w:rsidRDefault="006643D9" w:rsidP="00FE2848">
            <w:pPr>
              <w:rPr>
                <w:sz w:val="20"/>
              </w:rPr>
            </w:pPr>
            <w:r w:rsidRPr="00FE2848">
              <w:rPr>
                <w:sz w:val="20"/>
              </w:rPr>
              <w:t>…</w:t>
            </w:r>
          </w:p>
          <w:p w:rsidR="006643D9" w:rsidRPr="00FE2848" w:rsidRDefault="00FE2848" w:rsidP="00FE2848">
            <w:pPr>
              <w:rPr>
                <w:sz w:val="20"/>
              </w:rPr>
            </w:pPr>
            <w:r w:rsidRPr="00FE2848">
              <w:rPr>
                <w:sz w:val="20"/>
              </w:rPr>
              <w:t xml:space="preserve">  </w:t>
            </w:r>
            <w:r w:rsidR="006643D9" w:rsidRPr="00FE2848">
              <w:rPr>
                <w:sz w:val="20"/>
              </w:rPr>
              <w:t>.</w:t>
            </w:r>
          </w:p>
        </w:tc>
        <w:tc>
          <w:tcPr>
            <w:tcW w:w="1420" w:type="dxa"/>
          </w:tcPr>
          <w:p w:rsidR="006643D9" w:rsidRPr="00FE2848" w:rsidRDefault="006643D9" w:rsidP="00FE2848">
            <w:pPr>
              <w:rPr>
                <w:sz w:val="20"/>
              </w:rPr>
            </w:pPr>
          </w:p>
        </w:tc>
        <w:tc>
          <w:tcPr>
            <w:tcW w:w="1420" w:type="dxa"/>
          </w:tcPr>
          <w:p w:rsidR="006643D9" w:rsidRPr="00FE2848" w:rsidRDefault="006643D9" w:rsidP="00FE2848">
            <w:pPr>
              <w:rPr>
                <w:sz w:val="20"/>
              </w:rPr>
            </w:pPr>
            <w:r w:rsidRPr="00FE2848">
              <w:rPr>
                <w:sz w:val="20"/>
              </w:rPr>
              <w:t>.</w:t>
            </w:r>
          </w:p>
          <w:p w:rsidR="006643D9" w:rsidRPr="00FE2848" w:rsidRDefault="006643D9" w:rsidP="00FE2848">
            <w:pPr>
              <w:rPr>
                <w:sz w:val="20"/>
              </w:rPr>
            </w:pPr>
            <w:r w:rsidRPr="00FE2848">
              <w:rPr>
                <w:sz w:val="20"/>
              </w:rPr>
              <w:t>…</w:t>
            </w:r>
          </w:p>
          <w:p w:rsidR="006643D9" w:rsidRPr="00FE2848" w:rsidRDefault="00FE2848" w:rsidP="00FE2848">
            <w:pPr>
              <w:rPr>
                <w:sz w:val="20"/>
              </w:rPr>
            </w:pPr>
            <w:r w:rsidRPr="00FE2848">
              <w:rPr>
                <w:sz w:val="20"/>
              </w:rPr>
              <w:t xml:space="preserve">  </w:t>
            </w:r>
            <w:r w:rsidR="006643D9" w:rsidRPr="00FE2848">
              <w:rPr>
                <w:sz w:val="20"/>
              </w:rPr>
              <w:t>.</w:t>
            </w:r>
          </w:p>
        </w:tc>
        <w:tc>
          <w:tcPr>
            <w:tcW w:w="1421" w:type="dxa"/>
          </w:tcPr>
          <w:p w:rsidR="006643D9" w:rsidRPr="00FE2848" w:rsidRDefault="006643D9" w:rsidP="00FE2848">
            <w:pPr>
              <w:rPr>
                <w:sz w:val="20"/>
              </w:rPr>
            </w:pPr>
          </w:p>
        </w:tc>
        <w:tc>
          <w:tcPr>
            <w:tcW w:w="1421" w:type="dxa"/>
            <w:tcBorders>
              <w:top w:val="nil"/>
              <w:bottom w:val="nil"/>
              <w:right w:val="nil"/>
            </w:tcBorders>
          </w:tcPr>
          <w:p w:rsidR="006643D9" w:rsidRPr="00FE2848" w:rsidRDefault="006643D9" w:rsidP="00FE2848">
            <w:pPr>
              <w:rPr>
                <w:sz w:val="20"/>
              </w:rPr>
            </w:pPr>
            <w:r w:rsidRPr="00FE2848">
              <w:rPr>
                <w:sz w:val="20"/>
              </w:rPr>
              <w:t>.</w:t>
            </w:r>
          </w:p>
          <w:p w:rsidR="006643D9" w:rsidRPr="00FE2848" w:rsidRDefault="006643D9" w:rsidP="00FE2848">
            <w:pPr>
              <w:rPr>
                <w:sz w:val="20"/>
              </w:rPr>
            </w:pPr>
            <w:r w:rsidRPr="00FE2848">
              <w:rPr>
                <w:sz w:val="20"/>
              </w:rPr>
              <w:t>.</w:t>
            </w:r>
          </w:p>
          <w:p w:rsidR="006643D9" w:rsidRPr="00FE2848" w:rsidRDefault="006643D9" w:rsidP="00FE2848">
            <w:pPr>
              <w:rPr>
                <w:sz w:val="20"/>
              </w:rPr>
            </w:pPr>
            <w:r w:rsidRPr="00FE2848">
              <w:rPr>
                <w:sz w:val="20"/>
              </w:rPr>
              <w:t>.</w:t>
            </w:r>
          </w:p>
        </w:tc>
      </w:tr>
      <w:tr w:rsidR="006643D9" w:rsidRPr="00FE2848">
        <w:tc>
          <w:tcPr>
            <w:tcW w:w="1420" w:type="dxa"/>
          </w:tcPr>
          <w:p w:rsidR="006643D9" w:rsidRPr="00FE2848" w:rsidRDefault="006643D9" w:rsidP="00FE2848">
            <w:pPr>
              <w:rPr>
                <w:sz w:val="20"/>
              </w:rPr>
            </w:pPr>
            <w:r w:rsidRPr="00FE2848">
              <w:rPr>
                <w:sz w:val="20"/>
              </w:rPr>
              <w:t>pml</w:t>
            </w:r>
          </w:p>
        </w:tc>
        <w:tc>
          <w:tcPr>
            <w:tcW w:w="1420" w:type="dxa"/>
          </w:tcPr>
          <w:p w:rsidR="006643D9" w:rsidRPr="00FE2848" w:rsidRDefault="006643D9" w:rsidP="00FE2848">
            <w:pPr>
              <w:rPr>
                <w:sz w:val="20"/>
              </w:rPr>
            </w:pPr>
          </w:p>
        </w:tc>
        <w:tc>
          <w:tcPr>
            <w:tcW w:w="1420" w:type="dxa"/>
          </w:tcPr>
          <w:p w:rsidR="006643D9" w:rsidRPr="00FE2848" w:rsidRDefault="006643D9" w:rsidP="00FE2848">
            <w:pPr>
              <w:rPr>
                <w:sz w:val="20"/>
              </w:rPr>
            </w:pPr>
            <w:r w:rsidRPr="00FE2848">
              <w:rPr>
                <w:sz w:val="20"/>
              </w:rPr>
              <w:t>pmj</w:t>
            </w:r>
          </w:p>
        </w:tc>
        <w:tc>
          <w:tcPr>
            <w:tcW w:w="1420" w:type="dxa"/>
          </w:tcPr>
          <w:p w:rsidR="006643D9" w:rsidRPr="00FE2848" w:rsidRDefault="006643D9" w:rsidP="00FE2848">
            <w:pPr>
              <w:rPr>
                <w:sz w:val="20"/>
              </w:rPr>
            </w:pPr>
          </w:p>
        </w:tc>
        <w:tc>
          <w:tcPr>
            <w:tcW w:w="1421" w:type="dxa"/>
          </w:tcPr>
          <w:p w:rsidR="006643D9" w:rsidRPr="00FE2848" w:rsidRDefault="006643D9" w:rsidP="00FE2848">
            <w:pPr>
              <w:rPr>
                <w:sz w:val="20"/>
              </w:rPr>
            </w:pPr>
            <w:r w:rsidRPr="00FE2848">
              <w:rPr>
                <w:sz w:val="20"/>
              </w:rPr>
              <w:t>pmn</w:t>
            </w:r>
          </w:p>
        </w:tc>
        <w:tc>
          <w:tcPr>
            <w:tcW w:w="1421" w:type="dxa"/>
            <w:tcBorders>
              <w:top w:val="nil"/>
              <w:bottom w:val="nil"/>
              <w:right w:val="nil"/>
            </w:tcBorders>
          </w:tcPr>
          <w:p w:rsidR="006643D9" w:rsidRPr="00FE2848" w:rsidRDefault="006643D9" w:rsidP="00FE2848">
            <w:pPr>
              <w:rPr>
                <w:sz w:val="20"/>
              </w:rPr>
            </w:pPr>
            <w:r w:rsidRPr="00FE2848">
              <w:rPr>
                <w:sz w:val="20"/>
              </w:rPr>
              <w:t>um</w:t>
            </w:r>
          </w:p>
        </w:tc>
      </w:tr>
      <w:tr w:rsidR="006643D9" w:rsidRPr="00FE2848">
        <w:tc>
          <w:tcPr>
            <w:tcW w:w="1420" w:type="dxa"/>
            <w:tcBorders>
              <w:left w:val="nil"/>
              <w:bottom w:val="nil"/>
              <w:right w:val="nil"/>
            </w:tcBorders>
          </w:tcPr>
          <w:p w:rsidR="006643D9" w:rsidRPr="00FE2848" w:rsidRDefault="006643D9" w:rsidP="00FE2848">
            <w:pPr>
              <w:rPr>
                <w:sz w:val="20"/>
              </w:rPr>
            </w:pPr>
            <w:r w:rsidRPr="00FE2848">
              <w:rPr>
                <w:sz w:val="20"/>
              </w:rPr>
              <w:t>vl</w:t>
            </w:r>
          </w:p>
        </w:tc>
        <w:tc>
          <w:tcPr>
            <w:tcW w:w="1420" w:type="dxa"/>
            <w:tcBorders>
              <w:left w:val="nil"/>
              <w:bottom w:val="nil"/>
              <w:right w:val="nil"/>
            </w:tcBorders>
          </w:tcPr>
          <w:p w:rsidR="006643D9" w:rsidRPr="00FE2848" w:rsidRDefault="00FE2848" w:rsidP="00FE2848">
            <w:pPr>
              <w:rPr>
                <w:sz w:val="20"/>
              </w:rPr>
            </w:pPr>
            <w:r w:rsidRPr="00FE2848">
              <w:rPr>
                <w:sz w:val="20"/>
              </w:rPr>
              <w:t xml:space="preserve">  </w:t>
            </w:r>
            <w:r w:rsidR="006643D9" w:rsidRPr="00FE2848">
              <w:rPr>
                <w:sz w:val="20"/>
              </w:rPr>
              <w:t>…</w:t>
            </w:r>
          </w:p>
        </w:tc>
        <w:tc>
          <w:tcPr>
            <w:tcW w:w="1420" w:type="dxa"/>
            <w:tcBorders>
              <w:left w:val="nil"/>
              <w:bottom w:val="nil"/>
              <w:right w:val="nil"/>
            </w:tcBorders>
          </w:tcPr>
          <w:p w:rsidR="006643D9" w:rsidRPr="00FE2848" w:rsidRDefault="006643D9" w:rsidP="00FE2848">
            <w:pPr>
              <w:rPr>
                <w:sz w:val="20"/>
              </w:rPr>
            </w:pPr>
            <w:r w:rsidRPr="00FE2848">
              <w:rPr>
                <w:sz w:val="20"/>
              </w:rPr>
              <w:t>vj</w:t>
            </w:r>
          </w:p>
        </w:tc>
        <w:tc>
          <w:tcPr>
            <w:tcW w:w="1420" w:type="dxa"/>
            <w:tcBorders>
              <w:left w:val="nil"/>
              <w:bottom w:val="nil"/>
              <w:right w:val="nil"/>
            </w:tcBorders>
          </w:tcPr>
          <w:p w:rsidR="006643D9" w:rsidRPr="00FE2848" w:rsidRDefault="00FE2848" w:rsidP="00FE2848">
            <w:pPr>
              <w:rPr>
                <w:sz w:val="20"/>
              </w:rPr>
            </w:pPr>
            <w:r w:rsidRPr="00FE2848">
              <w:rPr>
                <w:sz w:val="20"/>
              </w:rPr>
              <w:t xml:space="preserve">  </w:t>
            </w:r>
            <w:r w:rsidR="006643D9" w:rsidRPr="00FE2848">
              <w:rPr>
                <w:sz w:val="20"/>
              </w:rPr>
              <w:t>…</w:t>
            </w:r>
          </w:p>
        </w:tc>
        <w:tc>
          <w:tcPr>
            <w:tcW w:w="1421" w:type="dxa"/>
            <w:tcBorders>
              <w:left w:val="nil"/>
              <w:bottom w:val="nil"/>
              <w:right w:val="nil"/>
            </w:tcBorders>
          </w:tcPr>
          <w:p w:rsidR="006643D9" w:rsidRPr="00FE2848" w:rsidRDefault="006643D9" w:rsidP="00FE2848">
            <w:pPr>
              <w:rPr>
                <w:sz w:val="20"/>
              </w:rPr>
            </w:pPr>
            <w:r w:rsidRPr="00FE2848">
              <w:rPr>
                <w:sz w:val="20"/>
              </w:rPr>
              <w:t>vn</w:t>
            </w:r>
          </w:p>
        </w:tc>
        <w:tc>
          <w:tcPr>
            <w:tcW w:w="1421" w:type="dxa"/>
            <w:tcBorders>
              <w:top w:val="nil"/>
              <w:left w:val="nil"/>
              <w:bottom w:val="nil"/>
              <w:right w:val="nil"/>
            </w:tcBorders>
          </w:tcPr>
          <w:p w:rsidR="006643D9" w:rsidRPr="00FE2848" w:rsidRDefault="006643D9" w:rsidP="00FE2848">
            <w:pPr>
              <w:rPr>
                <w:sz w:val="20"/>
              </w:rPr>
            </w:pPr>
          </w:p>
        </w:tc>
      </w:tr>
    </w:tbl>
    <w:p w:rsidR="006643D9" w:rsidRPr="00FE2848" w:rsidRDefault="006643D9" w:rsidP="00FE2848">
      <w:pPr>
        <w:spacing w:line="360" w:lineRule="auto"/>
        <w:ind w:firstLine="709"/>
        <w:jc w:val="both"/>
        <w:rPr>
          <w:sz w:val="28"/>
          <w:szCs w:val="28"/>
          <w:lang w:val="en-US"/>
        </w:rPr>
      </w:pPr>
    </w:p>
    <w:p w:rsidR="006643D9" w:rsidRPr="00FE2848" w:rsidRDefault="006643D9" w:rsidP="00FE2848">
      <w:pPr>
        <w:spacing w:line="360" w:lineRule="auto"/>
        <w:ind w:firstLine="709"/>
        <w:jc w:val="both"/>
        <w:rPr>
          <w:sz w:val="28"/>
          <w:szCs w:val="28"/>
        </w:rPr>
      </w:pPr>
      <w:r w:rsidRPr="00FE2848">
        <w:rPr>
          <w:sz w:val="28"/>
          <w:szCs w:val="28"/>
        </w:rPr>
        <w:t>Для всех базисных решений эта система имеет треугольный вид, ранг её матрицы равен</w:t>
      </w:r>
      <w:r w:rsidR="00FE2848">
        <w:rPr>
          <w:sz w:val="28"/>
          <w:szCs w:val="28"/>
        </w:rPr>
        <w:t xml:space="preserve"> </w:t>
      </w:r>
      <w:r w:rsidRPr="00FE2848">
        <w:rPr>
          <w:i/>
          <w:iCs/>
          <w:sz w:val="28"/>
          <w:szCs w:val="28"/>
          <w:lang w:val="en-US"/>
        </w:rPr>
        <w:t>n</w:t>
      </w:r>
      <w:r w:rsidRPr="00FE2848">
        <w:rPr>
          <w:i/>
          <w:iCs/>
          <w:sz w:val="28"/>
          <w:szCs w:val="28"/>
        </w:rPr>
        <w:t xml:space="preserve"> + </w:t>
      </w:r>
      <w:r w:rsidRPr="00FE2848">
        <w:rPr>
          <w:i/>
          <w:iCs/>
          <w:sz w:val="28"/>
          <w:szCs w:val="28"/>
          <w:lang w:val="en-US"/>
        </w:rPr>
        <w:t>m</w:t>
      </w:r>
      <w:r w:rsidRPr="00FE2848">
        <w:rPr>
          <w:i/>
          <w:iCs/>
          <w:sz w:val="28"/>
          <w:szCs w:val="28"/>
        </w:rPr>
        <w:t xml:space="preserve"> – 1</w:t>
      </w:r>
      <w:r w:rsidRPr="00FE2848">
        <w:rPr>
          <w:sz w:val="28"/>
          <w:szCs w:val="28"/>
        </w:rPr>
        <w:t xml:space="preserve">. Следовательно, систему всегда можно решить следующим способом. </w:t>
      </w:r>
    </w:p>
    <w:p w:rsidR="006643D9" w:rsidRPr="00FE2848" w:rsidRDefault="006643D9" w:rsidP="00FE2848">
      <w:pPr>
        <w:spacing w:line="360" w:lineRule="auto"/>
        <w:ind w:firstLine="709"/>
        <w:jc w:val="both"/>
        <w:rPr>
          <w:sz w:val="28"/>
          <w:szCs w:val="28"/>
        </w:rPr>
      </w:pPr>
      <w:r w:rsidRPr="00FE2848">
        <w:rPr>
          <w:sz w:val="28"/>
          <w:szCs w:val="28"/>
        </w:rPr>
        <w:t xml:space="preserve">Полагают </w:t>
      </w:r>
      <w:r w:rsidRPr="00FE2848">
        <w:rPr>
          <w:i/>
          <w:iCs/>
          <w:sz w:val="28"/>
          <w:szCs w:val="28"/>
          <w:lang w:val="en-US"/>
        </w:rPr>
        <w:t>v</w:t>
      </w:r>
      <w:r w:rsidRPr="00FE2848">
        <w:rPr>
          <w:i/>
          <w:iCs/>
          <w:sz w:val="28"/>
          <w:szCs w:val="28"/>
          <w:vertAlign w:val="subscript"/>
          <w:lang w:val="en-US"/>
        </w:rPr>
        <w:t>n</w:t>
      </w:r>
      <w:r w:rsidRPr="00FE2848">
        <w:rPr>
          <w:sz w:val="28"/>
          <w:szCs w:val="28"/>
        </w:rPr>
        <w:t xml:space="preserve"> = 0. Если значения </w:t>
      </w:r>
      <w:r w:rsidRPr="00FE2848">
        <w:rPr>
          <w:i/>
          <w:iCs/>
          <w:sz w:val="28"/>
          <w:szCs w:val="28"/>
          <w:lang w:val="en-US"/>
        </w:rPr>
        <w:t>k</w:t>
      </w:r>
      <w:r w:rsidRPr="00FE2848">
        <w:rPr>
          <w:sz w:val="28"/>
          <w:szCs w:val="28"/>
        </w:rPr>
        <w:t xml:space="preserve"> неизвестных </w:t>
      </w:r>
      <w:r w:rsidR="006714F8">
        <w:rPr>
          <w:position w:val="-10"/>
          <w:sz w:val="28"/>
          <w:szCs w:val="28"/>
        </w:rPr>
        <w:pict>
          <v:shape id="_x0000_i1043" type="#_x0000_t75" style="width:87.75pt;height:15.75pt">
            <v:imagedata r:id="rId23" o:title=""/>
          </v:shape>
        </w:pict>
      </w:r>
      <w:r w:rsidRPr="00FE2848">
        <w:rPr>
          <w:sz w:val="28"/>
          <w:szCs w:val="28"/>
        </w:rPr>
        <w:t xml:space="preserve"> определены, то в системе всегда имеется уравнение, одно из неизвестных в котором уже найдено, а другое ещё нет. </w:t>
      </w:r>
    </w:p>
    <w:p w:rsidR="006643D9" w:rsidRPr="00FE2848" w:rsidRDefault="006643D9" w:rsidP="00FE2848">
      <w:pPr>
        <w:spacing w:line="360" w:lineRule="auto"/>
        <w:ind w:firstLine="709"/>
        <w:jc w:val="both"/>
        <w:rPr>
          <w:sz w:val="28"/>
          <w:szCs w:val="28"/>
        </w:rPr>
      </w:pPr>
      <w:r w:rsidRPr="00FE2848">
        <w:rPr>
          <w:sz w:val="28"/>
          <w:szCs w:val="28"/>
        </w:rPr>
        <w:t xml:space="preserve">Переменные </w:t>
      </w:r>
      <w:r w:rsidRPr="00FE2848">
        <w:rPr>
          <w:i/>
          <w:iCs/>
          <w:sz w:val="28"/>
          <w:szCs w:val="28"/>
          <w:lang w:val="en-US"/>
        </w:rPr>
        <w:t>u</w:t>
      </w:r>
      <w:r w:rsidRPr="00FE2848">
        <w:rPr>
          <w:i/>
          <w:iCs/>
          <w:sz w:val="28"/>
          <w:szCs w:val="28"/>
          <w:vertAlign w:val="subscript"/>
          <w:lang w:val="en-US"/>
        </w:rPr>
        <w:t>i</w:t>
      </w:r>
      <w:r w:rsidRPr="00FE2848">
        <w:rPr>
          <w:sz w:val="28"/>
          <w:szCs w:val="28"/>
        </w:rPr>
        <w:t xml:space="preserve"> и </w:t>
      </w:r>
      <w:r w:rsidRPr="00FE2848">
        <w:rPr>
          <w:i/>
          <w:iCs/>
          <w:sz w:val="28"/>
          <w:szCs w:val="28"/>
          <w:lang w:val="en-US"/>
        </w:rPr>
        <w:t>v</w:t>
      </w:r>
      <w:r w:rsidRPr="00FE2848">
        <w:rPr>
          <w:i/>
          <w:iCs/>
          <w:sz w:val="28"/>
          <w:szCs w:val="28"/>
          <w:vertAlign w:val="subscript"/>
          <w:lang w:val="en-US"/>
        </w:rPr>
        <w:t>j</w:t>
      </w:r>
      <w:r w:rsidRPr="00FE2848">
        <w:rPr>
          <w:i/>
          <w:iCs/>
          <w:sz w:val="28"/>
          <w:szCs w:val="28"/>
        </w:rPr>
        <w:t xml:space="preserve"> симплекс - множителями</w:t>
      </w:r>
      <w:r w:rsidRPr="00FE2848">
        <w:rPr>
          <w:sz w:val="28"/>
          <w:szCs w:val="28"/>
        </w:rPr>
        <w:t xml:space="preserve">. Иногда они называются также </w:t>
      </w:r>
      <w:r w:rsidRPr="00FE2848">
        <w:rPr>
          <w:i/>
          <w:iCs/>
          <w:sz w:val="28"/>
          <w:szCs w:val="28"/>
        </w:rPr>
        <w:t>потенциалами</w:t>
      </w:r>
      <w:r w:rsidRPr="00FE2848">
        <w:rPr>
          <w:sz w:val="28"/>
          <w:szCs w:val="28"/>
        </w:rPr>
        <w:t xml:space="preserve">, а этот метод решения называют </w:t>
      </w:r>
      <w:r w:rsidRPr="00FE2848">
        <w:rPr>
          <w:i/>
          <w:iCs/>
          <w:sz w:val="28"/>
          <w:szCs w:val="28"/>
        </w:rPr>
        <w:t>методом потенциалов</w:t>
      </w:r>
      <w:r w:rsidRPr="00FE2848">
        <w:rPr>
          <w:sz w:val="28"/>
          <w:szCs w:val="28"/>
        </w:rPr>
        <w:t>.</w:t>
      </w:r>
    </w:p>
    <w:p w:rsidR="006643D9" w:rsidRPr="00FE2848" w:rsidRDefault="006643D9" w:rsidP="00FE2848">
      <w:pPr>
        <w:spacing w:line="360" w:lineRule="auto"/>
        <w:ind w:firstLine="709"/>
        <w:jc w:val="both"/>
        <w:rPr>
          <w:sz w:val="28"/>
          <w:szCs w:val="28"/>
          <w:lang w:val="en-US"/>
        </w:rPr>
      </w:pPr>
      <w:r w:rsidRPr="00FE2848">
        <w:rPr>
          <w:sz w:val="28"/>
          <w:szCs w:val="28"/>
        </w:rPr>
        <w:t xml:space="preserve">Пример 2. </w:t>
      </w:r>
    </w:p>
    <w:tbl>
      <w:tblPr>
        <w:tblW w:w="0" w:type="auto"/>
        <w:tblInd w:w="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20"/>
        <w:gridCol w:w="1420"/>
        <w:gridCol w:w="1420"/>
        <w:gridCol w:w="1420"/>
        <w:gridCol w:w="1421"/>
        <w:gridCol w:w="1421"/>
      </w:tblGrid>
      <w:tr w:rsidR="006643D9" w:rsidRPr="00FE2848">
        <w:tc>
          <w:tcPr>
            <w:tcW w:w="1420" w:type="dxa"/>
          </w:tcPr>
          <w:p w:rsidR="006643D9" w:rsidRPr="00FE2848" w:rsidRDefault="006643D9" w:rsidP="00FE2848">
            <w:pPr>
              <w:rPr>
                <w:sz w:val="20"/>
              </w:rPr>
            </w:pPr>
            <w:r w:rsidRPr="00FE2848">
              <w:rPr>
                <w:sz w:val="20"/>
              </w:rPr>
              <w:t>5</w:t>
            </w:r>
          </w:p>
        </w:tc>
        <w:tc>
          <w:tcPr>
            <w:tcW w:w="1420" w:type="dxa"/>
          </w:tcPr>
          <w:p w:rsidR="006643D9" w:rsidRPr="00FE2848" w:rsidRDefault="006643D9" w:rsidP="00FE2848">
            <w:pPr>
              <w:rPr>
                <w:sz w:val="20"/>
              </w:rPr>
            </w:pPr>
          </w:p>
        </w:tc>
        <w:tc>
          <w:tcPr>
            <w:tcW w:w="1420" w:type="dxa"/>
          </w:tcPr>
          <w:p w:rsidR="006643D9" w:rsidRPr="00FE2848" w:rsidRDefault="006643D9" w:rsidP="00FE2848">
            <w:pPr>
              <w:rPr>
                <w:sz w:val="20"/>
              </w:rPr>
            </w:pPr>
          </w:p>
        </w:tc>
        <w:tc>
          <w:tcPr>
            <w:tcW w:w="1420" w:type="dxa"/>
          </w:tcPr>
          <w:p w:rsidR="006643D9" w:rsidRPr="00FE2848" w:rsidRDefault="006643D9" w:rsidP="00FE2848">
            <w:pPr>
              <w:rPr>
                <w:sz w:val="20"/>
              </w:rPr>
            </w:pPr>
          </w:p>
        </w:tc>
        <w:tc>
          <w:tcPr>
            <w:tcW w:w="1421" w:type="dxa"/>
          </w:tcPr>
          <w:p w:rsidR="006643D9" w:rsidRPr="00FE2848" w:rsidRDefault="006643D9" w:rsidP="00FE2848">
            <w:pPr>
              <w:rPr>
                <w:sz w:val="20"/>
              </w:rPr>
            </w:pPr>
          </w:p>
        </w:tc>
        <w:tc>
          <w:tcPr>
            <w:tcW w:w="1421" w:type="dxa"/>
            <w:tcBorders>
              <w:top w:val="nil"/>
              <w:bottom w:val="nil"/>
              <w:right w:val="nil"/>
            </w:tcBorders>
          </w:tcPr>
          <w:p w:rsidR="006643D9" w:rsidRPr="00FE2848" w:rsidRDefault="006643D9" w:rsidP="00FE2848">
            <w:pPr>
              <w:rPr>
                <w:sz w:val="20"/>
              </w:rPr>
            </w:pPr>
            <w:r w:rsidRPr="00FE2848">
              <w:rPr>
                <w:sz w:val="20"/>
              </w:rPr>
              <w:t>u1</w:t>
            </w:r>
          </w:p>
        </w:tc>
      </w:tr>
      <w:tr w:rsidR="006643D9" w:rsidRPr="00FE2848">
        <w:tc>
          <w:tcPr>
            <w:tcW w:w="1420" w:type="dxa"/>
          </w:tcPr>
          <w:p w:rsidR="006643D9" w:rsidRPr="00FE2848" w:rsidRDefault="006643D9" w:rsidP="00FE2848">
            <w:pPr>
              <w:rPr>
                <w:sz w:val="20"/>
              </w:rPr>
            </w:pPr>
            <w:r w:rsidRPr="00FE2848">
              <w:rPr>
                <w:sz w:val="20"/>
              </w:rPr>
              <w:t>6</w:t>
            </w:r>
          </w:p>
        </w:tc>
        <w:tc>
          <w:tcPr>
            <w:tcW w:w="1420" w:type="dxa"/>
          </w:tcPr>
          <w:p w:rsidR="006643D9" w:rsidRPr="00FE2848" w:rsidRDefault="006643D9" w:rsidP="00FE2848">
            <w:pPr>
              <w:rPr>
                <w:sz w:val="20"/>
              </w:rPr>
            </w:pPr>
            <w:r w:rsidRPr="00FE2848">
              <w:rPr>
                <w:sz w:val="20"/>
              </w:rPr>
              <w:t>4</w:t>
            </w:r>
          </w:p>
        </w:tc>
        <w:tc>
          <w:tcPr>
            <w:tcW w:w="1420" w:type="dxa"/>
          </w:tcPr>
          <w:p w:rsidR="006643D9" w:rsidRPr="00FE2848" w:rsidRDefault="006643D9" w:rsidP="00FE2848">
            <w:pPr>
              <w:rPr>
                <w:sz w:val="20"/>
              </w:rPr>
            </w:pPr>
            <w:r w:rsidRPr="00FE2848">
              <w:rPr>
                <w:sz w:val="20"/>
              </w:rPr>
              <w:t>7</w:t>
            </w:r>
          </w:p>
        </w:tc>
        <w:tc>
          <w:tcPr>
            <w:tcW w:w="1420" w:type="dxa"/>
          </w:tcPr>
          <w:p w:rsidR="006643D9" w:rsidRPr="00FE2848" w:rsidRDefault="006643D9" w:rsidP="00FE2848">
            <w:pPr>
              <w:rPr>
                <w:sz w:val="20"/>
              </w:rPr>
            </w:pPr>
          </w:p>
        </w:tc>
        <w:tc>
          <w:tcPr>
            <w:tcW w:w="1421" w:type="dxa"/>
          </w:tcPr>
          <w:p w:rsidR="006643D9" w:rsidRPr="00FE2848" w:rsidRDefault="006643D9" w:rsidP="00FE2848">
            <w:pPr>
              <w:rPr>
                <w:sz w:val="20"/>
              </w:rPr>
            </w:pPr>
          </w:p>
        </w:tc>
        <w:tc>
          <w:tcPr>
            <w:tcW w:w="1421" w:type="dxa"/>
            <w:tcBorders>
              <w:top w:val="nil"/>
              <w:bottom w:val="nil"/>
              <w:right w:val="nil"/>
            </w:tcBorders>
          </w:tcPr>
          <w:p w:rsidR="006643D9" w:rsidRPr="00FE2848" w:rsidRDefault="006643D9" w:rsidP="00FE2848">
            <w:pPr>
              <w:rPr>
                <w:sz w:val="20"/>
              </w:rPr>
            </w:pPr>
            <w:r w:rsidRPr="00FE2848">
              <w:rPr>
                <w:sz w:val="20"/>
              </w:rPr>
              <w:t>u2</w:t>
            </w:r>
          </w:p>
        </w:tc>
      </w:tr>
      <w:tr w:rsidR="006643D9" w:rsidRPr="00FE2848">
        <w:tc>
          <w:tcPr>
            <w:tcW w:w="1420" w:type="dxa"/>
          </w:tcPr>
          <w:p w:rsidR="006643D9" w:rsidRPr="00FE2848" w:rsidRDefault="006643D9" w:rsidP="00FE2848">
            <w:pPr>
              <w:rPr>
                <w:sz w:val="20"/>
              </w:rPr>
            </w:pPr>
          </w:p>
        </w:tc>
        <w:tc>
          <w:tcPr>
            <w:tcW w:w="1420" w:type="dxa"/>
          </w:tcPr>
          <w:p w:rsidR="006643D9" w:rsidRPr="00FE2848" w:rsidRDefault="006643D9" w:rsidP="00FE2848">
            <w:pPr>
              <w:rPr>
                <w:sz w:val="20"/>
              </w:rPr>
            </w:pPr>
          </w:p>
        </w:tc>
        <w:tc>
          <w:tcPr>
            <w:tcW w:w="1420" w:type="dxa"/>
          </w:tcPr>
          <w:p w:rsidR="006643D9" w:rsidRPr="00FE2848" w:rsidRDefault="006643D9" w:rsidP="00FE2848">
            <w:pPr>
              <w:rPr>
                <w:sz w:val="20"/>
              </w:rPr>
            </w:pPr>
            <w:r w:rsidRPr="00FE2848">
              <w:rPr>
                <w:sz w:val="20"/>
              </w:rPr>
              <w:t>3</w:t>
            </w:r>
          </w:p>
        </w:tc>
        <w:tc>
          <w:tcPr>
            <w:tcW w:w="1420" w:type="dxa"/>
          </w:tcPr>
          <w:p w:rsidR="006643D9" w:rsidRPr="00FE2848" w:rsidRDefault="006643D9" w:rsidP="00FE2848">
            <w:pPr>
              <w:rPr>
                <w:sz w:val="20"/>
              </w:rPr>
            </w:pPr>
            <w:r w:rsidRPr="00FE2848">
              <w:rPr>
                <w:sz w:val="20"/>
              </w:rPr>
              <w:t>1</w:t>
            </w:r>
          </w:p>
        </w:tc>
        <w:tc>
          <w:tcPr>
            <w:tcW w:w="1421" w:type="dxa"/>
          </w:tcPr>
          <w:p w:rsidR="006643D9" w:rsidRPr="00FE2848" w:rsidRDefault="006643D9" w:rsidP="00FE2848">
            <w:pPr>
              <w:rPr>
                <w:sz w:val="20"/>
              </w:rPr>
            </w:pPr>
            <w:r w:rsidRPr="00FE2848">
              <w:rPr>
                <w:sz w:val="20"/>
              </w:rPr>
              <w:t>8</w:t>
            </w:r>
          </w:p>
        </w:tc>
        <w:tc>
          <w:tcPr>
            <w:tcW w:w="1421" w:type="dxa"/>
            <w:tcBorders>
              <w:top w:val="nil"/>
              <w:bottom w:val="nil"/>
              <w:right w:val="nil"/>
            </w:tcBorders>
          </w:tcPr>
          <w:p w:rsidR="006643D9" w:rsidRPr="00FE2848" w:rsidRDefault="006643D9" w:rsidP="00FE2848">
            <w:pPr>
              <w:rPr>
                <w:sz w:val="20"/>
              </w:rPr>
            </w:pPr>
            <w:r w:rsidRPr="00FE2848">
              <w:rPr>
                <w:sz w:val="20"/>
              </w:rPr>
              <w:t>u3</w:t>
            </w:r>
          </w:p>
        </w:tc>
      </w:tr>
      <w:tr w:rsidR="006643D9" w:rsidRPr="00FE2848">
        <w:tc>
          <w:tcPr>
            <w:tcW w:w="1420" w:type="dxa"/>
            <w:tcBorders>
              <w:left w:val="nil"/>
              <w:bottom w:val="nil"/>
              <w:right w:val="nil"/>
            </w:tcBorders>
          </w:tcPr>
          <w:p w:rsidR="006643D9" w:rsidRPr="00FE2848" w:rsidRDefault="006643D9" w:rsidP="00FE2848">
            <w:pPr>
              <w:rPr>
                <w:sz w:val="20"/>
              </w:rPr>
            </w:pPr>
            <w:r w:rsidRPr="00FE2848">
              <w:rPr>
                <w:sz w:val="20"/>
              </w:rPr>
              <w:t>v1</w:t>
            </w:r>
          </w:p>
        </w:tc>
        <w:tc>
          <w:tcPr>
            <w:tcW w:w="1420" w:type="dxa"/>
            <w:tcBorders>
              <w:left w:val="nil"/>
              <w:bottom w:val="nil"/>
              <w:right w:val="nil"/>
            </w:tcBorders>
          </w:tcPr>
          <w:p w:rsidR="006643D9" w:rsidRPr="00FE2848" w:rsidRDefault="006643D9" w:rsidP="00FE2848">
            <w:pPr>
              <w:rPr>
                <w:sz w:val="20"/>
              </w:rPr>
            </w:pPr>
            <w:r w:rsidRPr="00FE2848">
              <w:rPr>
                <w:sz w:val="20"/>
              </w:rPr>
              <w:t>v2</w:t>
            </w:r>
          </w:p>
        </w:tc>
        <w:tc>
          <w:tcPr>
            <w:tcW w:w="1420" w:type="dxa"/>
            <w:tcBorders>
              <w:left w:val="nil"/>
              <w:bottom w:val="nil"/>
              <w:right w:val="nil"/>
            </w:tcBorders>
          </w:tcPr>
          <w:p w:rsidR="006643D9" w:rsidRPr="00FE2848" w:rsidRDefault="006643D9" w:rsidP="00FE2848">
            <w:pPr>
              <w:rPr>
                <w:sz w:val="20"/>
              </w:rPr>
            </w:pPr>
            <w:r w:rsidRPr="00FE2848">
              <w:rPr>
                <w:sz w:val="20"/>
              </w:rPr>
              <w:t>v3</w:t>
            </w:r>
          </w:p>
        </w:tc>
        <w:tc>
          <w:tcPr>
            <w:tcW w:w="1420" w:type="dxa"/>
            <w:tcBorders>
              <w:left w:val="nil"/>
              <w:bottom w:val="nil"/>
              <w:right w:val="nil"/>
            </w:tcBorders>
          </w:tcPr>
          <w:p w:rsidR="006643D9" w:rsidRPr="00FE2848" w:rsidRDefault="006643D9" w:rsidP="00FE2848">
            <w:pPr>
              <w:rPr>
                <w:sz w:val="20"/>
              </w:rPr>
            </w:pPr>
            <w:r w:rsidRPr="00FE2848">
              <w:rPr>
                <w:sz w:val="20"/>
              </w:rPr>
              <w:t>v4</w:t>
            </w:r>
          </w:p>
        </w:tc>
        <w:tc>
          <w:tcPr>
            <w:tcW w:w="1421" w:type="dxa"/>
            <w:tcBorders>
              <w:left w:val="nil"/>
              <w:bottom w:val="nil"/>
              <w:right w:val="nil"/>
            </w:tcBorders>
          </w:tcPr>
          <w:p w:rsidR="006643D9" w:rsidRPr="00FE2848" w:rsidRDefault="006643D9" w:rsidP="00FE2848">
            <w:pPr>
              <w:rPr>
                <w:sz w:val="20"/>
              </w:rPr>
            </w:pPr>
            <w:r w:rsidRPr="00FE2848">
              <w:rPr>
                <w:sz w:val="20"/>
              </w:rPr>
              <w:t>v5</w:t>
            </w:r>
          </w:p>
        </w:tc>
        <w:tc>
          <w:tcPr>
            <w:tcW w:w="1421" w:type="dxa"/>
            <w:tcBorders>
              <w:top w:val="nil"/>
              <w:left w:val="nil"/>
              <w:bottom w:val="nil"/>
              <w:right w:val="nil"/>
            </w:tcBorders>
          </w:tcPr>
          <w:p w:rsidR="006643D9" w:rsidRPr="00FE2848" w:rsidRDefault="006643D9" w:rsidP="00FE2848">
            <w:pPr>
              <w:rPr>
                <w:sz w:val="20"/>
              </w:rPr>
            </w:pPr>
          </w:p>
        </w:tc>
      </w:tr>
    </w:tbl>
    <w:p w:rsidR="006643D9" w:rsidRPr="00FE2848" w:rsidRDefault="006643D9" w:rsidP="00FE2848">
      <w:pPr>
        <w:spacing w:line="360" w:lineRule="auto"/>
        <w:ind w:firstLine="709"/>
        <w:jc w:val="both"/>
        <w:rPr>
          <w:sz w:val="28"/>
          <w:szCs w:val="28"/>
          <w:lang w:val="en-US"/>
        </w:rPr>
      </w:pPr>
    </w:p>
    <w:p w:rsidR="006643D9" w:rsidRPr="00FE2848" w:rsidRDefault="006643D9" w:rsidP="00FE2848">
      <w:pPr>
        <w:spacing w:line="360" w:lineRule="auto"/>
        <w:ind w:firstLine="709"/>
        <w:jc w:val="both"/>
        <w:rPr>
          <w:sz w:val="28"/>
          <w:szCs w:val="28"/>
        </w:rPr>
      </w:pPr>
      <w:r w:rsidRPr="00FE2848">
        <w:rPr>
          <w:i/>
          <w:iCs/>
          <w:sz w:val="28"/>
          <w:szCs w:val="28"/>
          <w:lang w:val="en-US"/>
        </w:rPr>
        <w:t>v</w:t>
      </w:r>
      <w:r w:rsidRPr="00FE2848">
        <w:rPr>
          <w:i/>
          <w:iCs/>
          <w:sz w:val="28"/>
          <w:szCs w:val="28"/>
          <w:vertAlign w:val="subscript"/>
        </w:rPr>
        <w:t>5</w:t>
      </w:r>
      <w:r w:rsidRPr="00FE2848">
        <w:rPr>
          <w:sz w:val="28"/>
          <w:szCs w:val="28"/>
          <w:vertAlign w:val="subscript"/>
        </w:rPr>
        <w:t xml:space="preserve"> </w:t>
      </w:r>
      <w:r w:rsidRPr="00FE2848">
        <w:rPr>
          <w:sz w:val="28"/>
          <w:szCs w:val="28"/>
        </w:rPr>
        <w:t xml:space="preserve">= 0 </w:t>
      </w:r>
      <w:r w:rsidRPr="00FE2848">
        <w:rPr>
          <w:sz w:val="28"/>
          <w:szCs w:val="28"/>
          <w:lang w:val="en-US"/>
        </w:rPr>
        <w:sym w:font="Symbol" w:char="F0AE"/>
      </w:r>
      <w:r w:rsidRPr="00FE2848">
        <w:rPr>
          <w:sz w:val="28"/>
          <w:szCs w:val="28"/>
        </w:rPr>
        <w:t xml:space="preserve"> </w:t>
      </w:r>
      <w:r w:rsidRPr="00FE2848">
        <w:rPr>
          <w:i/>
          <w:iCs/>
          <w:sz w:val="28"/>
          <w:szCs w:val="28"/>
          <w:lang w:val="en-US"/>
        </w:rPr>
        <w:t>u</w:t>
      </w:r>
      <w:r w:rsidRPr="00FE2848">
        <w:rPr>
          <w:i/>
          <w:iCs/>
          <w:sz w:val="28"/>
          <w:szCs w:val="28"/>
          <w:vertAlign w:val="subscript"/>
        </w:rPr>
        <w:t>3</w:t>
      </w:r>
      <w:r w:rsidRPr="00FE2848">
        <w:rPr>
          <w:sz w:val="28"/>
          <w:szCs w:val="28"/>
        </w:rPr>
        <w:t xml:space="preserve"> = 8, так как </w:t>
      </w:r>
      <w:r w:rsidRPr="00FE2848">
        <w:rPr>
          <w:i/>
          <w:iCs/>
          <w:sz w:val="28"/>
          <w:szCs w:val="28"/>
          <w:lang w:val="en-US"/>
        </w:rPr>
        <w:t>u</w:t>
      </w:r>
      <w:r w:rsidRPr="00FE2848">
        <w:rPr>
          <w:i/>
          <w:iCs/>
          <w:sz w:val="28"/>
          <w:szCs w:val="28"/>
          <w:vertAlign w:val="subscript"/>
        </w:rPr>
        <w:t>3</w:t>
      </w:r>
      <w:r w:rsidRPr="00FE2848">
        <w:rPr>
          <w:sz w:val="28"/>
          <w:szCs w:val="28"/>
        </w:rPr>
        <w:t xml:space="preserve"> + </w:t>
      </w:r>
      <w:r w:rsidRPr="00FE2848">
        <w:rPr>
          <w:i/>
          <w:iCs/>
          <w:sz w:val="28"/>
          <w:szCs w:val="28"/>
          <w:lang w:val="en-US"/>
        </w:rPr>
        <w:t>u</w:t>
      </w:r>
      <w:r w:rsidRPr="00FE2848">
        <w:rPr>
          <w:i/>
          <w:iCs/>
          <w:sz w:val="28"/>
          <w:szCs w:val="28"/>
          <w:vertAlign w:val="subscript"/>
        </w:rPr>
        <w:t>5</w:t>
      </w:r>
      <w:r w:rsidRPr="00FE2848">
        <w:rPr>
          <w:sz w:val="28"/>
          <w:szCs w:val="28"/>
          <w:vertAlign w:val="subscript"/>
        </w:rPr>
        <w:t xml:space="preserve"> </w:t>
      </w:r>
      <w:r w:rsidRPr="00FE2848">
        <w:rPr>
          <w:sz w:val="28"/>
          <w:szCs w:val="28"/>
        </w:rPr>
        <w:t xml:space="preserve">= </w:t>
      </w:r>
      <w:r w:rsidRPr="00FE2848">
        <w:rPr>
          <w:i/>
          <w:iCs/>
          <w:sz w:val="28"/>
          <w:szCs w:val="28"/>
          <w:lang w:val="en-US"/>
        </w:rPr>
        <w:t>p</w:t>
      </w:r>
      <w:r w:rsidRPr="00FE2848">
        <w:rPr>
          <w:i/>
          <w:iCs/>
          <w:sz w:val="28"/>
          <w:szCs w:val="28"/>
          <w:vertAlign w:val="subscript"/>
        </w:rPr>
        <w:t>35</w:t>
      </w:r>
      <w:r w:rsidRPr="00FE2848">
        <w:rPr>
          <w:sz w:val="28"/>
          <w:szCs w:val="28"/>
          <w:vertAlign w:val="subscript"/>
        </w:rPr>
        <w:t xml:space="preserve"> </w:t>
      </w:r>
      <w:r w:rsidRPr="00FE2848">
        <w:rPr>
          <w:sz w:val="28"/>
          <w:szCs w:val="28"/>
        </w:rPr>
        <w:t xml:space="preserve">= 8, </w:t>
      </w:r>
      <w:r w:rsidRPr="00FE2848">
        <w:rPr>
          <w:sz w:val="28"/>
          <w:szCs w:val="28"/>
          <w:lang w:val="en-US"/>
        </w:rPr>
        <w:sym w:font="Symbol" w:char="F0AE"/>
      </w:r>
      <w:r w:rsidRPr="00FE2848">
        <w:rPr>
          <w:sz w:val="28"/>
          <w:szCs w:val="28"/>
        </w:rPr>
        <w:t xml:space="preserve"> </w:t>
      </w:r>
      <w:r w:rsidRPr="00FE2848">
        <w:rPr>
          <w:i/>
          <w:iCs/>
          <w:sz w:val="28"/>
          <w:szCs w:val="28"/>
          <w:lang w:val="en-US"/>
        </w:rPr>
        <w:t>v</w:t>
      </w:r>
      <w:r w:rsidRPr="00FE2848">
        <w:rPr>
          <w:i/>
          <w:iCs/>
          <w:sz w:val="28"/>
          <w:szCs w:val="28"/>
          <w:vertAlign w:val="subscript"/>
        </w:rPr>
        <w:t>4</w:t>
      </w:r>
      <w:r w:rsidRPr="00FE2848">
        <w:rPr>
          <w:sz w:val="28"/>
          <w:szCs w:val="28"/>
        </w:rPr>
        <w:t xml:space="preserve"> = -7, так как </w:t>
      </w:r>
      <w:r w:rsidRPr="00FE2848">
        <w:rPr>
          <w:i/>
          <w:iCs/>
          <w:sz w:val="28"/>
          <w:szCs w:val="28"/>
          <w:lang w:val="en-US"/>
        </w:rPr>
        <w:t>u</w:t>
      </w:r>
      <w:r w:rsidRPr="00FE2848">
        <w:rPr>
          <w:i/>
          <w:iCs/>
          <w:sz w:val="28"/>
          <w:szCs w:val="28"/>
          <w:vertAlign w:val="subscript"/>
        </w:rPr>
        <w:t>3</w:t>
      </w:r>
      <w:r w:rsidRPr="00FE2848">
        <w:rPr>
          <w:i/>
          <w:iCs/>
          <w:sz w:val="28"/>
          <w:szCs w:val="28"/>
        </w:rPr>
        <w:t xml:space="preserve"> </w:t>
      </w:r>
      <w:r w:rsidRPr="00FE2848">
        <w:rPr>
          <w:sz w:val="28"/>
          <w:szCs w:val="28"/>
        </w:rPr>
        <w:t xml:space="preserve">+ </w:t>
      </w:r>
      <w:r w:rsidRPr="00FE2848">
        <w:rPr>
          <w:i/>
          <w:iCs/>
          <w:sz w:val="28"/>
          <w:szCs w:val="28"/>
          <w:lang w:val="en-US"/>
        </w:rPr>
        <w:t>v</w:t>
      </w:r>
      <w:r w:rsidRPr="00FE2848">
        <w:rPr>
          <w:i/>
          <w:iCs/>
          <w:sz w:val="28"/>
          <w:szCs w:val="28"/>
          <w:vertAlign w:val="subscript"/>
        </w:rPr>
        <w:t>4</w:t>
      </w:r>
      <w:r w:rsidR="00FE2848">
        <w:rPr>
          <w:sz w:val="28"/>
          <w:szCs w:val="28"/>
          <w:vertAlign w:val="subscript"/>
        </w:rPr>
        <w:t xml:space="preserve"> </w:t>
      </w:r>
      <w:r w:rsidRPr="00FE2848">
        <w:rPr>
          <w:sz w:val="28"/>
          <w:szCs w:val="28"/>
        </w:rPr>
        <w:t xml:space="preserve">= </w:t>
      </w:r>
      <w:r w:rsidRPr="00FE2848">
        <w:rPr>
          <w:i/>
          <w:iCs/>
          <w:sz w:val="28"/>
          <w:szCs w:val="28"/>
          <w:lang w:val="en-US"/>
        </w:rPr>
        <w:t>p</w:t>
      </w:r>
      <w:r w:rsidRPr="00FE2848">
        <w:rPr>
          <w:i/>
          <w:iCs/>
          <w:sz w:val="28"/>
          <w:szCs w:val="28"/>
          <w:vertAlign w:val="subscript"/>
        </w:rPr>
        <w:t>34</w:t>
      </w:r>
      <w:r w:rsidRPr="00FE2848">
        <w:rPr>
          <w:sz w:val="28"/>
          <w:szCs w:val="28"/>
          <w:vertAlign w:val="subscript"/>
        </w:rPr>
        <w:t xml:space="preserve"> </w:t>
      </w:r>
      <w:r w:rsidRPr="00FE2848">
        <w:rPr>
          <w:sz w:val="28"/>
          <w:szCs w:val="28"/>
        </w:rPr>
        <w:t>= 1,</w:t>
      </w:r>
      <w:r w:rsidR="00FE2848">
        <w:rPr>
          <w:sz w:val="28"/>
          <w:szCs w:val="28"/>
        </w:rPr>
        <w:t xml:space="preserve"> </w:t>
      </w:r>
      <w:r w:rsidRPr="00FE2848">
        <w:rPr>
          <w:sz w:val="28"/>
          <w:szCs w:val="28"/>
          <w:lang w:val="en-US"/>
        </w:rPr>
        <w:sym w:font="Symbol" w:char="F0AE"/>
      </w:r>
      <w:r w:rsidRPr="00FE2848">
        <w:rPr>
          <w:sz w:val="28"/>
          <w:szCs w:val="28"/>
        </w:rPr>
        <w:t xml:space="preserve"> </w:t>
      </w:r>
      <w:r w:rsidRPr="00FE2848">
        <w:rPr>
          <w:i/>
          <w:iCs/>
          <w:sz w:val="28"/>
          <w:szCs w:val="28"/>
          <w:lang w:val="en-US"/>
        </w:rPr>
        <w:t>v</w:t>
      </w:r>
      <w:r w:rsidRPr="00FE2848">
        <w:rPr>
          <w:i/>
          <w:iCs/>
          <w:sz w:val="28"/>
          <w:szCs w:val="28"/>
          <w:vertAlign w:val="subscript"/>
        </w:rPr>
        <w:t>3</w:t>
      </w:r>
      <w:r w:rsidRPr="00FE2848">
        <w:rPr>
          <w:sz w:val="28"/>
          <w:szCs w:val="28"/>
        </w:rPr>
        <w:t xml:space="preserve"> = -5, так как </w:t>
      </w:r>
      <w:r w:rsidRPr="00FE2848">
        <w:rPr>
          <w:i/>
          <w:iCs/>
          <w:sz w:val="28"/>
          <w:szCs w:val="28"/>
          <w:lang w:val="en-US"/>
        </w:rPr>
        <w:t>u</w:t>
      </w:r>
      <w:r w:rsidRPr="00FE2848">
        <w:rPr>
          <w:i/>
          <w:iCs/>
          <w:sz w:val="28"/>
          <w:szCs w:val="28"/>
          <w:vertAlign w:val="subscript"/>
        </w:rPr>
        <w:t>3</w:t>
      </w:r>
      <w:r w:rsidRPr="00FE2848">
        <w:rPr>
          <w:i/>
          <w:iCs/>
          <w:sz w:val="28"/>
          <w:szCs w:val="28"/>
        </w:rPr>
        <w:t xml:space="preserve"> </w:t>
      </w:r>
      <w:r w:rsidRPr="00FE2848">
        <w:rPr>
          <w:sz w:val="28"/>
          <w:szCs w:val="28"/>
        </w:rPr>
        <w:t xml:space="preserve">+ </w:t>
      </w:r>
      <w:r w:rsidRPr="00FE2848">
        <w:rPr>
          <w:i/>
          <w:iCs/>
          <w:sz w:val="28"/>
          <w:szCs w:val="28"/>
          <w:lang w:val="en-US"/>
        </w:rPr>
        <w:t>v</w:t>
      </w:r>
      <w:r w:rsidRPr="00FE2848">
        <w:rPr>
          <w:i/>
          <w:iCs/>
          <w:sz w:val="28"/>
          <w:szCs w:val="28"/>
          <w:vertAlign w:val="subscript"/>
        </w:rPr>
        <w:t>3</w:t>
      </w:r>
      <w:r w:rsidR="00FE2848">
        <w:rPr>
          <w:sz w:val="28"/>
          <w:szCs w:val="28"/>
          <w:vertAlign w:val="subscript"/>
        </w:rPr>
        <w:t xml:space="preserve"> </w:t>
      </w:r>
      <w:r w:rsidRPr="00FE2848">
        <w:rPr>
          <w:sz w:val="28"/>
          <w:szCs w:val="28"/>
        </w:rPr>
        <w:t xml:space="preserve">= 3, </w:t>
      </w:r>
      <w:r w:rsidRPr="00FE2848">
        <w:rPr>
          <w:sz w:val="28"/>
          <w:szCs w:val="28"/>
          <w:lang w:val="en-US"/>
        </w:rPr>
        <w:sym w:font="Symbol" w:char="F0AE"/>
      </w:r>
      <w:r w:rsidRPr="00FE2848">
        <w:rPr>
          <w:sz w:val="28"/>
          <w:szCs w:val="28"/>
        </w:rPr>
        <w:t xml:space="preserve"> </w:t>
      </w:r>
      <w:r w:rsidRPr="00FE2848">
        <w:rPr>
          <w:i/>
          <w:iCs/>
          <w:sz w:val="28"/>
          <w:szCs w:val="28"/>
          <w:lang w:val="en-US"/>
        </w:rPr>
        <w:t>u</w:t>
      </w:r>
      <w:r w:rsidRPr="00FE2848">
        <w:rPr>
          <w:i/>
          <w:iCs/>
          <w:sz w:val="28"/>
          <w:szCs w:val="28"/>
          <w:vertAlign w:val="subscript"/>
        </w:rPr>
        <w:t>2</w:t>
      </w:r>
      <w:r w:rsidRPr="00FE2848">
        <w:rPr>
          <w:sz w:val="28"/>
          <w:szCs w:val="28"/>
        </w:rPr>
        <w:t xml:space="preserve"> = 12</w:t>
      </w:r>
      <w:r w:rsidR="00FE2848">
        <w:rPr>
          <w:sz w:val="28"/>
          <w:szCs w:val="28"/>
        </w:rPr>
        <w:t xml:space="preserve"> </w:t>
      </w:r>
      <w:r w:rsidRPr="00FE2848">
        <w:rPr>
          <w:sz w:val="28"/>
          <w:szCs w:val="28"/>
          <w:lang w:val="en-US"/>
        </w:rPr>
        <w:sym w:font="Symbol" w:char="F0AE"/>
      </w:r>
      <w:r w:rsidRPr="00FE2848">
        <w:rPr>
          <w:sz w:val="28"/>
          <w:szCs w:val="28"/>
        </w:rPr>
        <w:t xml:space="preserve"> </w:t>
      </w:r>
      <w:r w:rsidRPr="00FE2848">
        <w:rPr>
          <w:i/>
          <w:iCs/>
          <w:sz w:val="28"/>
          <w:szCs w:val="28"/>
          <w:lang w:val="en-US"/>
        </w:rPr>
        <w:t>v</w:t>
      </w:r>
      <w:r w:rsidRPr="00FE2848">
        <w:rPr>
          <w:i/>
          <w:iCs/>
          <w:sz w:val="28"/>
          <w:szCs w:val="28"/>
          <w:vertAlign w:val="subscript"/>
        </w:rPr>
        <w:t>2</w:t>
      </w:r>
      <w:r w:rsidRPr="00FE2848">
        <w:rPr>
          <w:sz w:val="28"/>
          <w:szCs w:val="28"/>
        </w:rPr>
        <w:t xml:space="preserve"> = -8, </w:t>
      </w:r>
      <w:r w:rsidRPr="00FE2848">
        <w:rPr>
          <w:sz w:val="28"/>
          <w:szCs w:val="28"/>
          <w:lang w:val="en-US"/>
        </w:rPr>
        <w:sym w:font="Symbol" w:char="F0AE"/>
      </w:r>
      <w:r w:rsidRPr="00FE2848">
        <w:rPr>
          <w:sz w:val="28"/>
          <w:szCs w:val="28"/>
        </w:rPr>
        <w:t xml:space="preserve"> </w:t>
      </w:r>
      <w:r w:rsidRPr="00FE2848">
        <w:rPr>
          <w:i/>
          <w:iCs/>
          <w:sz w:val="28"/>
          <w:szCs w:val="28"/>
          <w:lang w:val="en-US"/>
        </w:rPr>
        <w:t>v</w:t>
      </w:r>
      <w:r w:rsidRPr="00FE2848">
        <w:rPr>
          <w:i/>
          <w:iCs/>
          <w:sz w:val="28"/>
          <w:szCs w:val="28"/>
          <w:vertAlign w:val="subscript"/>
        </w:rPr>
        <w:t>1</w:t>
      </w:r>
      <w:r w:rsidRPr="00FE2848">
        <w:rPr>
          <w:sz w:val="28"/>
          <w:szCs w:val="28"/>
        </w:rPr>
        <w:t xml:space="preserve"> = -6</w:t>
      </w:r>
      <w:r w:rsidR="00FE2848">
        <w:rPr>
          <w:sz w:val="28"/>
          <w:szCs w:val="28"/>
        </w:rPr>
        <w:t xml:space="preserve"> </w:t>
      </w:r>
      <w:r w:rsidRPr="00FE2848">
        <w:rPr>
          <w:sz w:val="28"/>
          <w:szCs w:val="28"/>
          <w:lang w:val="en-US"/>
        </w:rPr>
        <w:sym w:font="Symbol" w:char="F0AE"/>
      </w:r>
      <w:r w:rsidRPr="00FE2848">
        <w:rPr>
          <w:sz w:val="28"/>
          <w:szCs w:val="28"/>
        </w:rPr>
        <w:t xml:space="preserve"> </w:t>
      </w:r>
      <w:r w:rsidRPr="00FE2848">
        <w:rPr>
          <w:i/>
          <w:iCs/>
          <w:sz w:val="28"/>
          <w:szCs w:val="28"/>
          <w:lang w:val="en-US"/>
        </w:rPr>
        <w:t>u</w:t>
      </w:r>
      <w:r w:rsidRPr="00FE2848">
        <w:rPr>
          <w:i/>
          <w:iCs/>
          <w:sz w:val="28"/>
          <w:szCs w:val="28"/>
          <w:vertAlign w:val="subscript"/>
        </w:rPr>
        <w:t>1</w:t>
      </w:r>
      <w:r w:rsidRPr="00FE2848">
        <w:rPr>
          <w:sz w:val="28"/>
          <w:szCs w:val="28"/>
        </w:rPr>
        <w:t xml:space="preserve"> = 11.</w:t>
      </w:r>
    </w:p>
    <w:p w:rsidR="006643D9" w:rsidRPr="00FE2848" w:rsidRDefault="006643D9" w:rsidP="00FE2848">
      <w:pPr>
        <w:spacing w:line="360" w:lineRule="auto"/>
        <w:ind w:firstLine="709"/>
        <w:jc w:val="both"/>
        <w:rPr>
          <w:sz w:val="28"/>
          <w:szCs w:val="28"/>
        </w:rPr>
      </w:pPr>
      <w:r w:rsidRPr="00FE2848">
        <w:rPr>
          <w:sz w:val="28"/>
          <w:szCs w:val="28"/>
        </w:rPr>
        <w:t xml:space="preserve">Симплекс – множители нужны для того, чтобы найти свободную ячейку </w:t>
      </w:r>
      <w:r w:rsidRPr="00FE2848">
        <w:rPr>
          <w:i/>
          <w:iCs/>
          <w:sz w:val="28"/>
          <w:szCs w:val="28"/>
        </w:rPr>
        <w:t>(</w:t>
      </w:r>
      <w:r w:rsidRPr="00FE2848">
        <w:rPr>
          <w:i/>
          <w:iCs/>
          <w:sz w:val="28"/>
          <w:szCs w:val="28"/>
          <w:lang w:val="en-US"/>
        </w:rPr>
        <w:t>i</w:t>
      </w:r>
      <w:r w:rsidRPr="00FE2848">
        <w:rPr>
          <w:i/>
          <w:iCs/>
          <w:sz w:val="28"/>
          <w:szCs w:val="28"/>
        </w:rPr>
        <w:t xml:space="preserve">, </w:t>
      </w:r>
      <w:r w:rsidRPr="00FE2848">
        <w:rPr>
          <w:i/>
          <w:iCs/>
          <w:sz w:val="28"/>
          <w:szCs w:val="28"/>
          <w:lang w:val="en-US"/>
        </w:rPr>
        <w:t>j</w:t>
      </w:r>
      <w:r w:rsidRPr="00FE2848">
        <w:rPr>
          <w:i/>
          <w:iCs/>
          <w:sz w:val="28"/>
          <w:szCs w:val="28"/>
        </w:rPr>
        <w:t>)</w:t>
      </w:r>
      <w:r w:rsidRPr="00FE2848">
        <w:rPr>
          <w:sz w:val="28"/>
          <w:szCs w:val="28"/>
        </w:rPr>
        <w:t xml:space="preserve">, которая при замене базиса переходит в </w:t>
      </w:r>
      <w:r w:rsidR="004B0448" w:rsidRPr="00FE2848">
        <w:rPr>
          <w:sz w:val="28"/>
          <w:szCs w:val="28"/>
        </w:rPr>
        <w:t xml:space="preserve">базисную </w:t>
      </w:r>
      <w:r w:rsidRPr="00FE2848">
        <w:rPr>
          <w:sz w:val="28"/>
          <w:szCs w:val="28"/>
        </w:rPr>
        <w:t>(это соответствует отысканию разрешающего столбца в симплекс – методе).</w:t>
      </w:r>
    </w:p>
    <w:p w:rsidR="006643D9" w:rsidRPr="00FE2848" w:rsidRDefault="006643D9" w:rsidP="00FE2848">
      <w:pPr>
        <w:spacing w:line="360" w:lineRule="auto"/>
        <w:ind w:firstLine="709"/>
        <w:jc w:val="both"/>
        <w:rPr>
          <w:sz w:val="28"/>
          <w:szCs w:val="28"/>
        </w:rPr>
      </w:pPr>
      <w:r w:rsidRPr="00FE2848">
        <w:rPr>
          <w:sz w:val="28"/>
          <w:szCs w:val="28"/>
        </w:rPr>
        <w:t xml:space="preserve">Для определения симплекс – множителей мы вносим на свободные места в таблице значения </w:t>
      </w:r>
    </w:p>
    <w:p w:rsidR="006643D9" w:rsidRPr="00FE2848" w:rsidRDefault="006643D9" w:rsidP="00FE2848">
      <w:pPr>
        <w:spacing w:line="360" w:lineRule="auto"/>
        <w:ind w:firstLine="709"/>
        <w:jc w:val="both"/>
        <w:rPr>
          <w:i/>
          <w:iCs/>
          <w:sz w:val="28"/>
          <w:szCs w:val="28"/>
          <w:vertAlign w:val="subscript"/>
        </w:rPr>
      </w:pPr>
      <w:r w:rsidRPr="00FE2848">
        <w:rPr>
          <w:i/>
          <w:iCs/>
          <w:sz w:val="28"/>
          <w:szCs w:val="28"/>
          <w:lang w:val="en-US"/>
        </w:rPr>
        <w:t>p</w:t>
      </w:r>
      <w:r w:rsidRPr="00FE2848">
        <w:rPr>
          <w:i/>
          <w:iCs/>
          <w:sz w:val="28"/>
          <w:szCs w:val="28"/>
        </w:rPr>
        <w:sym w:font="Symbol" w:char="F0A2"/>
      </w:r>
      <w:r w:rsidRPr="00FE2848">
        <w:rPr>
          <w:i/>
          <w:iCs/>
          <w:sz w:val="28"/>
          <w:szCs w:val="28"/>
          <w:vertAlign w:val="subscript"/>
          <w:lang w:val="en-US"/>
        </w:rPr>
        <w:t>ij</w:t>
      </w:r>
      <w:r w:rsidRPr="00FE2848">
        <w:rPr>
          <w:i/>
          <w:iCs/>
          <w:sz w:val="28"/>
          <w:szCs w:val="28"/>
          <w:vertAlign w:val="subscript"/>
        </w:rPr>
        <w:t xml:space="preserve"> </w:t>
      </w:r>
      <w:r w:rsidRPr="00FE2848">
        <w:rPr>
          <w:i/>
          <w:iCs/>
          <w:sz w:val="28"/>
          <w:szCs w:val="28"/>
        </w:rPr>
        <w:t xml:space="preserve">= </w:t>
      </w:r>
      <w:r w:rsidRPr="00FE2848">
        <w:rPr>
          <w:i/>
          <w:iCs/>
          <w:sz w:val="28"/>
          <w:szCs w:val="28"/>
          <w:lang w:val="en-US"/>
        </w:rPr>
        <w:t>p</w:t>
      </w:r>
      <w:r w:rsidRPr="00FE2848">
        <w:rPr>
          <w:i/>
          <w:iCs/>
          <w:sz w:val="28"/>
          <w:szCs w:val="28"/>
          <w:vertAlign w:val="subscript"/>
          <w:lang w:val="en-US"/>
        </w:rPr>
        <w:t>ij</w:t>
      </w:r>
      <w:r w:rsidRPr="00FE2848">
        <w:rPr>
          <w:i/>
          <w:iCs/>
          <w:sz w:val="28"/>
          <w:szCs w:val="28"/>
        </w:rPr>
        <w:t xml:space="preserve"> – </w:t>
      </w:r>
      <w:r w:rsidRPr="00FE2848">
        <w:rPr>
          <w:i/>
          <w:iCs/>
          <w:sz w:val="28"/>
          <w:szCs w:val="28"/>
          <w:lang w:val="en-US"/>
        </w:rPr>
        <w:t>u</w:t>
      </w:r>
      <w:r w:rsidRPr="00FE2848">
        <w:rPr>
          <w:i/>
          <w:iCs/>
          <w:sz w:val="28"/>
          <w:szCs w:val="28"/>
          <w:vertAlign w:val="subscript"/>
          <w:lang w:val="en-US"/>
        </w:rPr>
        <w:t>i</w:t>
      </w:r>
      <w:r w:rsidRPr="00FE2848">
        <w:rPr>
          <w:i/>
          <w:iCs/>
          <w:sz w:val="28"/>
          <w:szCs w:val="28"/>
        </w:rPr>
        <w:t xml:space="preserve"> – </w:t>
      </w:r>
      <w:r w:rsidRPr="00FE2848">
        <w:rPr>
          <w:i/>
          <w:iCs/>
          <w:sz w:val="28"/>
          <w:szCs w:val="28"/>
          <w:lang w:val="en-US"/>
        </w:rPr>
        <w:t>v</w:t>
      </w:r>
      <w:r w:rsidRPr="00FE2848">
        <w:rPr>
          <w:i/>
          <w:iCs/>
          <w:sz w:val="28"/>
          <w:szCs w:val="28"/>
          <w:vertAlign w:val="subscript"/>
          <w:lang w:val="en-US"/>
        </w:rPr>
        <w:t>j</w:t>
      </w:r>
    </w:p>
    <w:p w:rsidR="006643D9" w:rsidRPr="00FE2848" w:rsidRDefault="006643D9" w:rsidP="00FE2848">
      <w:pPr>
        <w:spacing w:line="360" w:lineRule="auto"/>
        <w:ind w:firstLine="709"/>
        <w:jc w:val="both"/>
        <w:rPr>
          <w:sz w:val="28"/>
          <w:szCs w:val="28"/>
        </w:rPr>
      </w:pPr>
      <w:r w:rsidRPr="00FE2848">
        <w:rPr>
          <w:sz w:val="28"/>
          <w:szCs w:val="28"/>
        </w:rPr>
        <w:t>(коэффициенты целевой функции, пересчитанные для свободных переменных). Если все</w:t>
      </w:r>
      <w:r w:rsidR="00FE2848">
        <w:rPr>
          <w:sz w:val="28"/>
          <w:szCs w:val="28"/>
        </w:rPr>
        <w:t xml:space="preserve"> </w:t>
      </w:r>
      <w:r w:rsidRPr="00FE2848">
        <w:rPr>
          <w:i/>
          <w:iCs/>
          <w:sz w:val="28"/>
          <w:szCs w:val="28"/>
          <w:lang w:val="en-US"/>
        </w:rPr>
        <w:t>p</w:t>
      </w:r>
      <w:r w:rsidRPr="00FE2848">
        <w:rPr>
          <w:i/>
          <w:iCs/>
          <w:sz w:val="28"/>
          <w:szCs w:val="28"/>
        </w:rPr>
        <w:sym w:font="Symbol" w:char="F0A2"/>
      </w:r>
      <w:r w:rsidRPr="00FE2848">
        <w:rPr>
          <w:i/>
          <w:iCs/>
          <w:sz w:val="28"/>
          <w:szCs w:val="28"/>
          <w:vertAlign w:val="subscript"/>
          <w:lang w:val="en-US"/>
        </w:rPr>
        <w:t>ij</w:t>
      </w:r>
      <w:r w:rsidRPr="00FE2848">
        <w:rPr>
          <w:i/>
          <w:iCs/>
          <w:sz w:val="28"/>
          <w:szCs w:val="28"/>
          <w:vertAlign w:val="subscript"/>
        </w:rPr>
        <w:t xml:space="preserve"> </w:t>
      </w:r>
      <w:r w:rsidR="006714F8">
        <w:rPr>
          <w:i/>
          <w:iCs/>
          <w:position w:val="-4"/>
          <w:sz w:val="28"/>
          <w:szCs w:val="28"/>
          <w:vertAlign w:val="subscript"/>
          <w:lang w:val="en-US"/>
        </w:rPr>
        <w:pict>
          <v:shape id="_x0000_i1044" type="#_x0000_t75" style="width:9.75pt;height:12pt">
            <v:imagedata r:id="rId21" o:title=""/>
          </v:shape>
        </w:pict>
      </w:r>
      <w:r w:rsidRPr="00FE2848">
        <w:rPr>
          <w:i/>
          <w:iCs/>
          <w:sz w:val="28"/>
          <w:szCs w:val="28"/>
          <w:vertAlign w:val="subscript"/>
        </w:rPr>
        <w:t xml:space="preserve"> </w:t>
      </w:r>
      <w:r w:rsidRPr="00FE2848">
        <w:rPr>
          <w:i/>
          <w:iCs/>
          <w:sz w:val="28"/>
          <w:szCs w:val="28"/>
        </w:rPr>
        <w:t xml:space="preserve">0, </w:t>
      </w:r>
      <w:r w:rsidRPr="00FE2848">
        <w:rPr>
          <w:sz w:val="28"/>
          <w:szCs w:val="28"/>
        </w:rPr>
        <w:t xml:space="preserve">то базисное решение оптимально. В противном случае мы выбираем произвольное </w:t>
      </w:r>
      <w:r w:rsidRPr="00FE2848">
        <w:rPr>
          <w:i/>
          <w:iCs/>
          <w:sz w:val="28"/>
          <w:szCs w:val="28"/>
          <w:lang w:val="en-US"/>
        </w:rPr>
        <w:t>p</w:t>
      </w:r>
      <w:r w:rsidRPr="00FE2848">
        <w:rPr>
          <w:i/>
          <w:iCs/>
          <w:sz w:val="28"/>
          <w:szCs w:val="28"/>
        </w:rPr>
        <w:sym w:font="Symbol" w:char="F0A2"/>
      </w:r>
      <w:r w:rsidRPr="00FE2848">
        <w:rPr>
          <w:i/>
          <w:iCs/>
          <w:sz w:val="28"/>
          <w:szCs w:val="28"/>
          <w:vertAlign w:val="subscript"/>
        </w:rPr>
        <w:sym w:font="Symbol" w:char="F061"/>
      </w:r>
      <w:r w:rsidRPr="00FE2848">
        <w:rPr>
          <w:i/>
          <w:iCs/>
          <w:sz w:val="28"/>
          <w:szCs w:val="28"/>
          <w:vertAlign w:val="subscript"/>
        </w:rPr>
        <w:sym w:font="Symbol" w:char="F062"/>
      </w:r>
      <w:r w:rsidR="00FE2848">
        <w:rPr>
          <w:i/>
          <w:iCs/>
          <w:sz w:val="28"/>
          <w:szCs w:val="28"/>
          <w:vertAlign w:val="subscript"/>
        </w:rPr>
        <w:t xml:space="preserve"> </w:t>
      </w:r>
      <w:r w:rsidRPr="00FE2848">
        <w:rPr>
          <w:sz w:val="28"/>
          <w:szCs w:val="28"/>
        </w:rPr>
        <w:sym w:font="Symbol" w:char="F03C"/>
      </w:r>
      <w:r w:rsidRPr="00FE2848">
        <w:rPr>
          <w:sz w:val="28"/>
          <w:szCs w:val="28"/>
        </w:rPr>
        <w:t xml:space="preserve"> 0, чаще всего наименьшее. Индексом </w:t>
      </w:r>
      <w:r w:rsidRPr="00FE2848">
        <w:rPr>
          <w:i/>
          <w:iCs/>
          <w:sz w:val="28"/>
          <w:szCs w:val="28"/>
        </w:rPr>
        <w:sym w:font="Symbol" w:char="F061"/>
      </w:r>
      <w:r w:rsidRPr="00FE2848">
        <w:rPr>
          <w:i/>
          <w:iCs/>
          <w:sz w:val="28"/>
          <w:szCs w:val="28"/>
        </w:rPr>
        <w:sym w:font="Symbol" w:char="F062"/>
      </w:r>
      <w:r w:rsidRPr="00FE2848">
        <w:rPr>
          <w:i/>
          <w:iCs/>
          <w:sz w:val="28"/>
          <w:szCs w:val="28"/>
        </w:rPr>
        <w:t xml:space="preserve"> </w:t>
      </w:r>
      <w:r w:rsidRPr="00FE2848">
        <w:rPr>
          <w:sz w:val="28"/>
          <w:szCs w:val="28"/>
        </w:rPr>
        <w:t xml:space="preserve">помечено свободное переменное </w:t>
      </w:r>
      <w:r w:rsidRPr="00FE2848">
        <w:rPr>
          <w:i/>
          <w:iCs/>
          <w:sz w:val="28"/>
          <w:szCs w:val="28"/>
        </w:rPr>
        <w:t>х</w:t>
      </w:r>
      <w:r w:rsidRPr="00FE2848">
        <w:rPr>
          <w:i/>
          <w:iCs/>
          <w:sz w:val="28"/>
          <w:szCs w:val="28"/>
          <w:vertAlign w:val="subscript"/>
        </w:rPr>
        <w:sym w:font="Symbol" w:char="F061"/>
      </w:r>
      <w:r w:rsidRPr="00FE2848">
        <w:rPr>
          <w:i/>
          <w:iCs/>
          <w:sz w:val="28"/>
          <w:szCs w:val="28"/>
          <w:vertAlign w:val="subscript"/>
        </w:rPr>
        <w:sym w:font="Symbol" w:char="F062"/>
      </w:r>
      <w:r w:rsidRPr="00FE2848">
        <w:rPr>
          <w:i/>
          <w:iCs/>
          <w:sz w:val="28"/>
          <w:szCs w:val="28"/>
          <w:vertAlign w:val="subscript"/>
        </w:rPr>
        <w:t xml:space="preserve"> </w:t>
      </w:r>
      <w:r w:rsidRPr="00FE2848">
        <w:rPr>
          <w:sz w:val="28"/>
          <w:szCs w:val="28"/>
        </w:rPr>
        <w:t xml:space="preserve">, которое должно войти в базис. Соответствующую ячейку транспортной таблицы мы отметим знаком +. </w:t>
      </w:r>
    </w:p>
    <w:p w:rsidR="006643D9" w:rsidRPr="00FE2848" w:rsidRDefault="006643D9" w:rsidP="00FE2848">
      <w:pPr>
        <w:keepNext/>
        <w:spacing w:line="360" w:lineRule="auto"/>
        <w:ind w:firstLine="709"/>
        <w:jc w:val="both"/>
        <w:outlineLvl w:val="2"/>
        <w:rPr>
          <w:sz w:val="28"/>
          <w:szCs w:val="28"/>
        </w:rPr>
      </w:pPr>
      <w:r w:rsidRPr="00FE2848">
        <w:rPr>
          <w:sz w:val="28"/>
          <w:szCs w:val="28"/>
        </w:rPr>
        <w:t>Кроме ячейки (</w:t>
      </w:r>
      <w:r w:rsidRPr="00FE2848">
        <w:rPr>
          <w:sz w:val="28"/>
          <w:szCs w:val="28"/>
        </w:rPr>
        <w:sym w:font="Symbol" w:char="F061"/>
      </w:r>
      <w:r w:rsidRPr="00FE2848">
        <w:rPr>
          <w:sz w:val="28"/>
          <w:szCs w:val="28"/>
        </w:rPr>
        <w:t xml:space="preserve">, </w:t>
      </w:r>
      <w:r w:rsidRPr="00FE2848">
        <w:rPr>
          <w:sz w:val="28"/>
          <w:szCs w:val="28"/>
        </w:rPr>
        <w:sym w:font="Symbol" w:char="F062"/>
      </w:r>
      <w:r w:rsidRPr="00FE2848">
        <w:rPr>
          <w:sz w:val="28"/>
          <w:szCs w:val="28"/>
        </w:rPr>
        <w:t>) транспортной таблицы, мы пометим значками – и + другие занятые числами ячейки таким образом, чтобы в каждой строке и в каждом столбце транспортной таблицы число знаков + было равно числу знаков -. Это всегда можно сделать единственным образом, причем в каждой строке и в каждом столбце будет содержаться максимум по одному знаку = и по одному</w:t>
      </w:r>
      <w:r w:rsidR="00FE2848">
        <w:rPr>
          <w:sz w:val="28"/>
          <w:szCs w:val="28"/>
        </w:rPr>
        <w:t xml:space="preserve"> </w:t>
      </w:r>
      <w:r w:rsidRPr="00FE2848">
        <w:rPr>
          <w:sz w:val="28"/>
          <w:szCs w:val="28"/>
        </w:rPr>
        <w:t>знаку -.</w:t>
      </w:r>
    </w:p>
    <w:p w:rsidR="006643D9" w:rsidRPr="00FE2848" w:rsidRDefault="006643D9" w:rsidP="00FE2848">
      <w:pPr>
        <w:spacing w:line="360" w:lineRule="auto"/>
        <w:ind w:firstLine="709"/>
        <w:jc w:val="both"/>
        <w:rPr>
          <w:sz w:val="28"/>
          <w:szCs w:val="28"/>
        </w:rPr>
      </w:pPr>
      <w:r w:rsidRPr="00FE2848">
        <w:rPr>
          <w:sz w:val="28"/>
          <w:szCs w:val="28"/>
        </w:rPr>
        <w:t>Затем мы определяем минимум</w:t>
      </w:r>
      <w:r w:rsidR="00FE2848">
        <w:rPr>
          <w:sz w:val="28"/>
          <w:szCs w:val="28"/>
        </w:rPr>
        <w:t xml:space="preserve"> </w:t>
      </w:r>
      <w:r w:rsidRPr="00FE2848">
        <w:rPr>
          <w:sz w:val="28"/>
          <w:szCs w:val="28"/>
        </w:rPr>
        <w:t>М из всех элементов, помеченных знаком -, и выбираем ячейку (</w:t>
      </w:r>
      <w:r w:rsidRPr="00FE2848">
        <w:rPr>
          <w:sz w:val="28"/>
          <w:szCs w:val="28"/>
        </w:rPr>
        <w:sym w:font="Symbol" w:char="F067"/>
      </w:r>
      <w:r w:rsidRPr="00FE2848">
        <w:rPr>
          <w:sz w:val="28"/>
          <w:szCs w:val="28"/>
        </w:rPr>
        <w:t xml:space="preserve">, </w:t>
      </w:r>
      <w:r w:rsidRPr="00FE2848">
        <w:rPr>
          <w:sz w:val="28"/>
          <w:szCs w:val="28"/>
        </w:rPr>
        <w:sym w:font="Symbol" w:char="F064"/>
      </w:r>
      <w:r w:rsidRPr="00FE2848">
        <w:rPr>
          <w:sz w:val="28"/>
          <w:szCs w:val="28"/>
        </w:rPr>
        <w:t>), где этот минимум достигается.</w:t>
      </w:r>
    </w:p>
    <w:p w:rsidR="006643D9" w:rsidRPr="00FE2848" w:rsidRDefault="006643D9" w:rsidP="00FE2848">
      <w:pPr>
        <w:spacing w:line="360" w:lineRule="auto"/>
        <w:ind w:firstLine="709"/>
        <w:jc w:val="both"/>
        <w:rPr>
          <w:sz w:val="28"/>
          <w:szCs w:val="28"/>
        </w:rPr>
      </w:pPr>
      <w:r w:rsidRPr="00FE2848">
        <w:rPr>
          <w:sz w:val="28"/>
          <w:szCs w:val="28"/>
        </w:rPr>
        <w:t>В нашем примере с М = 5 можно выбрать (</w:t>
      </w:r>
      <w:r w:rsidRPr="00FE2848">
        <w:rPr>
          <w:sz w:val="28"/>
          <w:szCs w:val="28"/>
        </w:rPr>
        <w:sym w:font="Symbol" w:char="F067"/>
      </w:r>
      <w:r w:rsidRPr="00FE2848">
        <w:rPr>
          <w:sz w:val="28"/>
          <w:szCs w:val="28"/>
        </w:rPr>
        <w:t xml:space="preserve">, </w:t>
      </w:r>
      <w:r w:rsidRPr="00FE2848">
        <w:rPr>
          <w:sz w:val="28"/>
          <w:szCs w:val="28"/>
        </w:rPr>
        <w:sym w:font="Symbol" w:char="F064"/>
      </w:r>
      <w:r w:rsidRPr="00FE2848">
        <w:rPr>
          <w:sz w:val="28"/>
          <w:szCs w:val="28"/>
        </w:rPr>
        <w:t>) = (2, 3); при этом (</w:t>
      </w:r>
      <w:r w:rsidRPr="00FE2848">
        <w:rPr>
          <w:sz w:val="28"/>
          <w:szCs w:val="28"/>
        </w:rPr>
        <w:sym w:font="Symbol" w:char="F067"/>
      </w:r>
      <w:r w:rsidRPr="00FE2848">
        <w:rPr>
          <w:sz w:val="28"/>
          <w:szCs w:val="28"/>
        </w:rPr>
        <w:t xml:space="preserve">, </w:t>
      </w:r>
      <w:r w:rsidRPr="00FE2848">
        <w:rPr>
          <w:sz w:val="28"/>
          <w:szCs w:val="28"/>
        </w:rPr>
        <w:sym w:font="Symbol" w:char="F064"/>
      </w:r>
      <w:r w:rsidRPr="00FE2848">
        <w:rPr>
          <w:sz w:val="28"/>
          <w:szCs w:val="28"/>
        </w:rPr>
        <w:t xml:space="preserve">) определяет базисное переменное, которое должно стать свободным, т.е. базисное переменное, соответствующее индексу разрешающей строки симплекс – метода.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20"/>
        <w:gridCol w:w="1420"/>
        <w:gridCol w:w="1420"/>
        <w:gridCol w:w="1420"/>
        <w:gridCol w:w="1421"/>
        <w:gridCol w:w="1421"/>
      </w:tblGrid>
      <w:tr w:rsidR="006643D9" w:rsidRPr="00945F43">
        <w:tc>
          <w:tcPr>
            <w:tcW w:w="1420" w:type="dxa"/>
          </w:tcPr>
          <w:p w:rsidR="006643D9" w:rsidRPr="00945F43" w:rsidRDefault="006643D9" w:rsidP="00945F43">
            <w:pPr>
              <w:rPr>
                <w:sz w:val="20"/>
              </w:rPr>
            </w:pPr>
          </w:p>
        </w:tc>
        <w:tc>
          <w:tcPr>
            <w:tcW w:w="1420" w:type="dxa"/>
          </w:tcPr>
          <w:p w:rsidR="006643D9" w:rsidRPr="00945F43" w:rsidRDefault="006643D9" w:rsidP="00945F43">
            <w:pPr>
              <w:rPr>
                <w:sz w:val="20"/>
              </w:rPr>
            </w:pPr>
            <w:r w:rsidRPr="00945F43">
              <w:rPr>
                <w:sz w:val="20"/>
              </w:rPr>
              <w:t>20</w:t>
            </w:r>
          </w:p>
        </w:tc>
        <w:tc>
          <w:tcPr>
            <w:tcW w:w="1420" w:type="dxa"/>
          </w:tcPr>
          <w:p w:rsidR="006643D9" w:rsidRPr="00945F43" w:rsidRDefault="006643D9" w:rsidP="00945F43">
            <w:pPr>
              <w:rPr>
                <w:sz w:val="20"/>
              </w:rPr>
            </w:pPr>
            <w:r w:rsidRPr="00945F43">
              <w:rPr>
                <w:sz w:val="20"/>
              </w:rPr>
              <w:t>5</w:t>
            </w:r>
          </w:p>
        </w:tc>
        <w:tc>
          <w:tcPr>
            <w:tcW w:w="1420" w:type="dxa"/>
          </w:tcPr>
          <w:p w:rsidR="006643D9" w:rsidRPr="00945F43" w:rsidRDefault="006643D9" w:rsidP="00945F43">
            <w:pPr>
              <w:rPr>
                <w:sz w:val="20"/>
              </w:rPr>
            </w:pPr>
            <w:r w:rsidRPr="00945F43">
              <w:rPr>
                <w:sz w:val="20"/>
              </w:rPr>
              <w:t>10</w:t>
            </w:r>
          </w:p>
        </w:tc>
        <w:tc>
          <w:tcPr>
            <w:tcW w:w="1421" w:type="dxa"/>
          </w:tcPr>
          <w:p w:rsidR="006643D9" w:rsidRPr="00945F43" w:rsidRDefault="006643D9" w:rsidP="00945F43">
            <w:pPr>
              <w:rPr>
                <w:sz w:val="20"/>
              </w:rPr>
            </w:pPr>
            <w:r w:rsidRPr="00945F43">
              <w:rPr>
                <w:sz w:val="20"/>
              </w:rPr>
              <w:t>10</w:t>
            </w:r>
          </w:p>
        </w:tc>
        <w:tc>
          <w:tcPr>
            <w:tcW w:w="1421" w:type="dxa"/>
          </w:tcPr>
          <w:p w:rsidR="006643D9" w:rsidRPr="00945F43" w:rsidRDefault="006643D9" w:rsidP="00945F43">
            <w:pPr>
              <w:rPr>
                <w:sz w:val="20"/>
              </w:rPr>
            </w:pPr>
            <w:r w:rsidRPr="00945F43">
              <w:rPr>
                <w:sz w:val="20"/>
              </w:rPr>
              <w:t>5</w:t>
            </w:r>
          </w:p>
        </w:tc>
      </w:tr>
      <w:tr w:rsidR="006643D9" w:rsidRPr="00945F43">
        <w:tc>
          <w:tcPr>
            <w:tcW w:w="1420" w:type="dxa"/>
          </w:tcPr>
          <w:p w:rsidR="006643D9" w:rsidRPr="00945F43" w:rsidRDefault="006643D9" w:rsidP="00945F43">
            <w:pPr>
              <w:rPr>
                <w:sz w:val="20"/>
              </w:rPr>
            </w:pPr>
            <w:r w:rsidRPr="00945F43">
              <w:rPr>
                <w:sz w:val="20"/>
              </w:rPr>
              <w:t>15</w:t>
            </w:r>
          </w:p>
        </w:tc>
        <w:tc>
          <w:tcPr>
            <w:tcW w:w="1420" w:type="dxa"/>
          </w:tcPr>
          <w:p w:rsidR="006643D9" w:rsidRPr="00945F43" w:rsidRDefault="006643D9" w:rsidP="00945F43">
            <w:pPr>
              <w:rPr>
                <w:sz w:val="20"/>
              </w:rPr>
            </w:pPr>
            <w:r w:rsidRPr="00945F43">
              <w:rPr>
                <w:sz w:val="20"/>
              </w:rPr>
              <w:t>15</w:t>
            </w:r>
          </w:p>
        </w:tc>
        <w:tc>
          <w:tcPr>
            <w:tcW w:w="1420" w:type="dxa"/>
          </w:tcPr>
          <w:p w:rsidR="006643D9" w:rsidRPr="00945F43" w:rsidRDefault="006643D9" w:rsidP="00945F43">
            <w:pPr>
              <w:rPr>
                <w:sz w:val="20"/>
              </w:rPr>
            </w:pPr>
          </w:p>
        </w:tc>
        <w:tc>
          <w:tcPr>
            <w:tcW w:w="1420" w:type="dxa"/>
          </w:tcPr>
          <w:p w:rsidR="006643D9" w:rsidRPr="00945F43" w:rsidRDefault="006643D9" w:rsidP="00945F43">
            <w:pPr>
              <w:rPr>
                <w:sz w:val="20"/>
              </w:rPr>
            </w:pPr>
          </w:p>
        </w:tc>
        <w:tc>
          <w:tcPr>
            <w:tcW w:w="1421" w:type="dxa"/>
          </w:tcPr>
          <w:p w:rsidR="006643D9" w:rsidRPr="00945F43" w:rsidRDefault="006643D9" w:rsidP="00945F43">
            <w:pPr>
              <w:rPr>
                <w:sz w:val="20"/>
              </w:rPr>
            </w:pPr>
          </w:p>
        </w:tc>
        <w:tc>
          <w:tcPr>
            <w:tcW w:w="1421" w:type="dxa"/>
          </w:tcPr>
          <w:p w:rsidR="006643D9" w:rsidRPr="00945F43" w:rsidRDefault="006643D9" w:rsidP="00945F43">
            <w:pPr>
              <w:rPr>
                <w:sz w:val="20"/>
              </w:rPr>
            </w:pPr>
          </w:p>
        </w:tc>
      </w:tr>
      <w:tr w:rsidR="006643D9" w:rsidRPr="00945F43">
        <w:tc>
          <w:tcPr>
            <w:tcW w:w="1420" w:type="dxa"/>
          </w:tcPr>
          <w:p w:rsidR="006643D9" w:rsidRPr="00945F43" w:rsidRDefault="006643D9" w:rsidP="00945F43">
            <w:pPr>
              <w:rPr>
                <w:sz w:val="20"/>
              </w:rPr>
            </w:pPr>
            <w:r w:rsidRPr="00945F43">
              <w:rPr>
                <w:sz w:val="20"/>
              </w:rPr>
              <w:t>15</w:t>
            </w:r>
          </w:p>
        </w:tc>
        <w:tc>
          <w:tcPr>
            <w:tcW w:w="1420" w:type="dxa"/>
          </w:tcPr>
          <w:p w:rsidR="006643D9" w:rsidRPr="00945F43" w:rsidRDefault="006643D9" w:rsidP="00945F43">
            <w:pPr>
              <w:rPr>
                <w:sz w:val="20"/>
              </w:rPr>
            </w:pPr>
            <w:r w:rsidRPr="00945F43">
              <w:rPr>
                <w:sz w:val="20"/>
              </w:rPr>
              <w:t>5</w:t>
            </w:r>
          </w:p>
        </w:tc>
        <w:tc>
          <w:tcPr>
            <w:tcW w:w="1420" w:type="dxa"/>
          </w:tcPr>
          <w:p w:rsidR="006643D9" w:rsidRPr="00945F43" w:rsidRDefault="006643D9" w:rsidP="00945F43">
            <w:pPr>
              <w:rPr>
                <w:sz w:val="20"/>
              </w:rPr>
            </w:pPr>
            <w:r w:rsidRPr="00945F43">
              <w:rPr>
                <w:sz w:val="20"/>
              </w:rPr>
              <w:t>5</w:t>
            </w:r>
          </w:p>
        </w:tc>
        <w:tc>
          <w:tcPr>
            <w:tcW w:w="1420" w:type="dxa"/>
          </w:tcPr>
          <w:p w:rsidR="006643D9" w:rsidRPr="00945F43" w:rsidRDefault="006643D9" w:rsidP="00945F43">
            <w:pPr>
              <w:rPr>
                <w:sz w:val="20"/>
              </w:rPr>
            </w:pPr>
            <w:r w:rsidRPr="00945F43">
              <w:rPr>
                <w:sz w:val="20"/>
              </w:rPr>
              <w:t>5-</w:t>
            </w:r>
          </w:p>
        </w:tc>
        <w:tc>
          <w:tcPr>
            <w:tcW w:w="1421" w:type="dxa"/>
          </w:tcPr>
          <w:p w:rsidR="006643D9" w:rsidRPr="00945F43" w:rsidRDefault="006643D9" w:rsidP="00945F43">
            <w:pPr>
              <w:rPr>
                <w:sz w:val="20"/>
              </w:rPr>
            </w:pPr>
          </w:p>
        </w:tc>
        <w:tc>
          <w:tcPr>
            <w:tcW w:w="1421" w:type="dxa"/>
          </w:tcPr>
          <w:p w:rsidR="006643D9" w:rsidRPr="00945F43" w:rsidRDefault="006643D9" w:rsidP="00945F43">
            <w:pPr>
              <w:rPr>
                <w:sz w:val="20"/>
              </w:rPr>
            </w:pPr>
            <w:r w:rsidRPr="00945F43">
              <w:rPr>
                <w:sz w:val="20"/>
              </w:rPr>
              <w:t>+</w:t>
            </w:r>
          </w:p>
        </w:tc>
      </w:tr>
      <w:tr w:rsidR="006643D9" w:rsidRPr="00945F43">
        <w:tc>
          <w:tcPr>
            <w:tcW w:w="1420" w:type="dxa"/>
          </w:tcPr>
          <w:p w:rsidR="006643D9" w:rsidRPr="00945F43" w:rsidRDefault="006643D9" w:rsidP="00945F43">
            <w:pPr>
              <w:rPr>
                <w:sz w:val="20"/>
              </w:rPr>
            </w:pPr>
            <w:r w:rsidRPr="00945F43">
              <w:rPr>
                <w:sz w:val="20"/>
              </w:rPr>
              <w:t>20</w:t>
            </w:r>
          </w:p>
        </w:tc>
        <w:tc>
          <w:tcPr>
            <w:tcW w:w="1420" w:type="dxa"/>
          </w:tcPr>
          <w:p w:rsidR="006643D9" w:rsidRPr="00945F43" w:rsidRDefault="006643D9" w:rsidP="00945F43">
            <w:pPr>
              <w:rPr>
                <w:sz w:val="20"/>
              </w:rPr>
            </w:pPr>
          </w:p>
        </w:tc>
        <w:tc>
          <w:tcPr>
            <w:tcW w:w="1420" w:type="dxa"/>
          </w:tcPr>
          <w:p w:rsidR="006643D9" w:rsidRPr="00945F43" w:rsidRDefault="006643D9" w:rsidP="00945F43">
            <w:pPr>
              <w:rPr>
                <w:sz w:val="20"/>
              </w:rPr>
            </w:pPr>
          </w:p>
        </w:tc>
        <w:tc>
          <w:tcPr>
            <w:tcW w:w="1420" w:type="dxa"/>
          </w:tcPr>
          <w:p w:rsidR="006643D9" w:rsidRPr="00945F43" w:rsidRDefault="006643D9" w:rsidP="00945F43">
            <w:pPr>
              <w:rPr>
                <w:sz w:val="20"/>
              </w:rPr>
            </w:pPr>
            <w:r w:rsidRPr="00945F43">
              <w:rPr>
                <w:sz w:val="20"/>
              </w:rPr>
              <w:t>5+</w:t>
            </w:r>
          </w:p>
        </w:tc>
        <w:tc>
          <w:tcPr>
            <w:tcW w:w="1421" w:type="dxa"/>
          </w:tcPr>
          <w:p w:rsidR="006643D9" w:rsidRPr="00945F43" w:rsidRDefault="006643D9" w:rsidP="00945F43">
            <w:pPr>
              <w:rPr>
                <w:sz w:val="20"/>
              </w:rPr>
            </w:pPr>
            <w:r w:rsidRPr="00945F43">
              <w:rPr>
                <w:sz w:val="20"/>
              </w:rPr>
              <w:t>10</w:t>
            </w:r>
          </w:p>
        </w:tc>
        <w:tc>
          <w:tcPr>
            <w:tcW w:w="1421" w:type="dxa"/>
          </w:tcPr>
          <w:p w:rsidR="006643D9" w:rsidRPr="00945F43" w:rsidRDefault="006643D9" w:rsidP="00945F43">
            <w:pPr>
              <w:rPr>
                <w:sz w:val="20"/>
              </w:rPr>
            </w:pPr>
            <w:r w:rsidRPr="00945F43">
              <w:rPr>
                <w:sz w:val="20"/>
              </w:rPr>
              <w:t>5-</w:t>
            </w:r>
          </w:p>
        </w:tc>
      </w:tr>
    </w:tbl>
    <w:p w:rsidR="007A3F99" w:rsidRPr="00FE2848" w:rsidRDefault="007A3F99" w:rsidP="007A3F99">
      <w:pPr>
        <w:spacing w:line="360" w:lineRule="auto"/>
        <w:ind w:firstLine="709"/>
        <w:jc w:val="both"/>
        <w:rPr>
          <w:sz w:val="28"/>
          <w:szCs w:val="28"/>
        </w:rPr>
      </w:pPr>
      <w:r w:rsidRPr="00FE2848">
        <w:rPr>
          <w:sz w:val="28"/>
          <w:szCs w:val="28"/>
        </w:rPr>
        <w:sym w:font="Symbol" w:char="F0AF"/>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04"/>
        <w:gridCol w:w="1704"/>
        <w:gridCol w:w="1704"/>
        <w:gridCol w:w="1705"/>
        <w:gridCol w:w="1705"/>
      </w:tblGrid>
      <w:tr w:rsidR="006643D9" w:rsidRPr="007A3F99">
        <w:tc>
          <w:tcPr>
            <w:tcW w:w="1704" w:type="dxa"/>
          </w:tcPr>
          <w:p w:rsidR="006643D9" w:rsidRPr="007A3F99" w:rsidRDefault="006643D9" w:rsidP="007A3F99">
            <w:pPr>
              <w:rPr>
                <w:sz w:val="20"/>
              </w:rPr>
            </w:pPr>
            <w:r w:rsidRPr="007A3F99">
              <w:rPr>
                <w:sz w:val="20"/>
              </w:rPr>
              <w:t>15</w:t>
            </w:r>
          </w:p>
        </w:tc>
        <w:tc>
          <w:tcPr>
            <w:tcW w:w="1704" w:type="dxa"/>
          </w:tcPr>
          <w:p w:rsidR="006643D9" w:rsidRPr="007A3F99" w:rsidRDefault="006643D9" w:rsidP="007A3F99">
            <w:pPr>
              <w:rPr>
                <w:sz w:val="20"/>
              </w:rPr>
            </w:pPr>
          </w:p>
        </w:tc>
        <w:tc>
          <w:tcPr>
            <w:tcW w:w="1704" w:type="dxa"/>
          </w:tcPr>
          <w:p w:rsidR="006643D9" w:rsidRPr="007A3F99" w:rsidRDefault="006643D9" w:rsidP="007A3F99">
            <w:pPr>
              <w:rPr>
                <w:sz w:val="20"/>
              </w:rPr>
            </w:pPr>
          </w:p>
        </w:tc>
        <w:tc>
          <w:tcPr>
            <w:tcW w:w="1705" w:type="dxa"/>
          </w:tcPr>
          <w:p w:rsidR="006643D9" w:rsidRPr="007A3F99" w:rsidRDefault="006643D9" w:rsidP="007A3F99">
            <w:pPr>
              <w:rPr>
                <w:sz w:val="20"/>
              </w:rPr>
            </w:pPr>
          </w:p>
        </w:tc>
        <w:tc>
          <w:tcPr>
            <w:tcW w:w="1705" w:type="dxa"/>
          </w:tcPr>
          <w:p w:rsidR="006643D9" w:rsidRPr="007A3F99" w:rsidRDefault="006643D9" w:rsidP="007A3F99">
            <w:pPr>
              <w:rPr>
                <w:sz w:val="20"/>
              </w:rPr>
            </w:pPr>
          </w:p>
        </w:tc>
      </w:tr>
      <w:tr w:rsidR="006643D9" w:rsidRPr="007A3F99">
        <w:tc>
          <w:tcPr>
            <w:tcW w:w="1704" w:type="dxa"/>
          </w:tcPr>
          <w:p w:rsidR="006643D9" w:rsidRPr="007A3F99" w:rsidRDefault="006643D9" w:rsidP="007A3F99">
            <w:pPr>
              <w:rPr>
                <w:sz w:val="20"/>
              </w:rPr>
            </w:pPr>
            <w:r w:rsidRPr="007A3F99">
              <w:rPr>
                <w:sz w:val="20"/>
              </w:rPr>
              <w:t>5-</w:t>
            </w:r>
          </w:p>
        </w:tc>
        <w:tc>
          <w:tcPr>
            <w:tcW w:w="1704" w:type="dxa"/>
          </w:tcPr>
          <w:p w:rsidR="006643D9" w:rsidRPr="007A3F99" w:rsidRDefault="006643D9" w:rsidP="007A3F99">
            <w:pPr>
              <w:rPr>
                <w:sz w:val="20"/>
              </w:rPr>
            </w:pPr>
            <w:r w:rsidRPr="007A3F99">
              <w:rPr>
                <w:sz w:val="20"/>
              </w:rPr>
              <w:t>5</w:t>
            </w:r>
          </w:p>
        </w:tc>
        <w:tc>
          <w:tcPr>
            <w:tcW w:w="1704" w:type="dxa"/>
          </w:tcPr>
          <w:p w:rsidR="006643D9" w:rsidRPr="007A3F99" w:rsidRDefault="006643D9" w:rsidP="007A3F99">
            <w:pPr>
              <w:rPr>
                <w:sz w:val="20"/>
              </w:rPr>
            </w:pPr>
          </w:p>
        </w:tc>
        <w:tc>
          <w:tcPr>
            <w:tcW w:w="1705" w:type="dxa"/>
          </w:tcPr>
          <w:p w:rsidR="006643D9" w:rsidRPr="007A3F99" w:rsidRDefault="006643D9" w:rsidP="007A3F99">
            <w:pPr>
              <w:rPr>
                <w:sz w:val="20"/>
              </w:rPr>
            </w:pPr>
          </w:p>
        </w:tc>
        <w:tc>
          <w:tcPr>
            <w:tcW w:w="1705" w:type="dxa"/>
          </w:tcPr>
          <w:p w:rsidR="006643D9" w:rsidRPr="007A3F99" w:rsidRDefault="006643D9" w:rsidP="007A3F99">
            <w:pPr>
              <w:rPr>
                <w:sz w:val="20"/>
              </w:rPr>
            </w:pPr>
            <w:r w:rsidRPr="007A3F99">
              <w:rPr>
                <w:sz w:val="20"/>
              </w:rPr>
              <w:t>5+</w:t>
            </w:r>
          </w:p>
        </w:tc>
      </w:tr>
      <w:tr w:rsidR="006643D9" w:rsidRPr="007A3F99">
        <w:tc>
          <w:tcPr>
            <w:tcW w:w="1704" w:type="dxa"/>
          </w:tcPr>
          <w:p w:rsidR="006643D9" w:rsidRPr="007A3F99" w:rsidRDefault="006643D9" w:rsidP="007A3F99">
            <w:pPr>
              <w:rPr>
                <w:sz w:val="20"/>
              </w:rPr>
            </w:pPr>
            <w:r w:rsidRPr="007A3F99">
              <w:rPr>
                <w:sz w:val="20"/>
              </w:rPr>
              <w:t>+</w:t>
            </w:r>
          </w:p>
        </w:tc>
        <w:tc>
          <w:tcPr>
            <w:tcW w:w="1704" w:type="dxa"/>
          </w:tcPr>
          <w:p w:rsidR="006643D9" w:rsidRPr="007A3F99" w:rsidRDefault="006643D9" w:rsidP="007A3F99">
            <w:pPr>
              <w:rPr>
                <w:sz w:val="20"/>
              </w:rPr>
            </w:pPr>
          </w:p>
        </w:tc>
        <w:tc>
          <w:tcPr>
            <w:tcW w:w="1704" w:type="dxa"/>
          </w:tcPr>
          <w:p w:rsidR="006643D9" w:rsidRPr="007A3F99" w:rsidRDefault="006643D9" w:rsidP="007A3F99">
            <w:pPr>
              <w:rPr>
                <w:sz w:val="20"/>
              </w:rPr>
            </w:pPr>
            <w:r w:rsidRPr="007A3F99">
              <w:rPr>
                <w:sz w:val="20"/>
              </w:rPr>
              <w:t>10</w:t>
            </w:r>
          </w:p>
        </w:tc>
        <w:tc>
          <w:tcPr>
            <w:tcW w:w="1705" w:type="dxa"/>
          </w:tcPr>
          <w:p w:rsidR="006643D9" w:rsidRPr="007A3F99" w:rsidRDefault="006643D9" w:rsidP="007A3F99">
            <w:pPr>
              <w:rPr>
                <w:sz w:val="20"/>
              </w:rPr>
            </w:pPr>
            <w:r w:rsidRPr="007A3F99">
              <w:rPr>
                <w:sz w:val="20"/>
              </w:rPr>
              <w:t>10</w:t>
            </w:r>
          </w:p>
        </w:tc>
        <w:tc>
          <w:tcPr>
            <w:tcW w:w="1705" w:type="dxa"/>
          </w:tcPr>
          <w:p w:rsidR="006643D9" w:rsidRPr="007A3F99" w:rsidRDefault="006643D9" w:rsidP="007A3F99">
            <w:pPr>
              <w:rPr>
                <w:sz w:val="20"/>
              </w:rPr>
            </w:pPr>
            <w:r w:rsidRPr="007A3F99">
              <w:rPr>
                <w:sz w:val="20"/>
              </w:rPr>
              <w:t>0-</w:t>
            </w:r>
          </w:p>
        </w:tc>
      </w:tr>
    </w:tbl>
    <w:p w:rsidR="006643D9" w:rsidRPr="00FE2848" w:rsidRDefault="006643D9" w:rsidP="00FE2848">
      <w:pPr>
        <w:spacing w:line="360" w:lineRule="auto"/>
        <w:ind w:firstLine="709"/>
        <w:jc w:val="both"/>
        <w:rPr>
          <w:sz w:val="28"/>
          <w:szCs w:val="28"/>
        </w:rPr>
      </w:pPr>
      <w:r w:rsidRPr="00FE2848">
        <w:rPr>
          <w:sz w:val="28"/>
          <w:szCs w:val="28"/>
        </w:rPr>
        <w:sym w:font="Symbol" w:char="F0AF"/>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04"/>
        <w:gridCol w:w="1704"/>
        <w:gridCol w:w="1704"/>
        <w:gridCol w:w="1705"/>
        <w:gridCol w:w="1705"/>
      </w:tblGrid>
      <w:tr w:rsidR="006643D9" w:rsidRPr="007A3F99">
        <w:tc>
          <w:tcPr>
            <w:tcW w:w="1704" w:type="dxa"/>
          </w:tcPr>
          <w:p w:rsidR="006643D9" w:rsidRPr="007A3F99" w:rsidRDefault="006643D9" w:rsidP="007A3F99">
            <w:pPr>
              <w:rPr>
                <w:sz w:val="20"/>
              </w:rPr>
            </w:pPr>
            <w:r w:rsidRPr="007A3F99">
              <w:rPr>
                <w:sz w:val="20"/>
              </w:rPr>
              <w:t>15-</w:t>
            </w:r>
          </w:p>
        </w:tc>
        <w:tc>
          <w:tcPr>
            <w:tcW w:w="1704" w:type="dxa"/>
          </w:tcPr>
          <w:p w:rsidR="006643D9" w:rsidRPr="007A3F99" w:rsidRDefault="006643D9" w:rsidP="007A3F99">
            <w:pPr>
              <w:rPr>
                <w:sz w:val="20"/>
              </w:rPr>
            </w:pPr>
          </w:p>
        </w:tc>
        <w:tc>
          <w:tcPr>
            <w:tcW w:w="1704" w:type="dxa"/>
          </w:tcPr>
          <w:p w:rsidR="006643D9" w:rsidRPr="007A3F99" w:rsidRDefault="006643D9" w:rsidP="007A3F99">
            <w:pPr>
              <w:rPr>
                <w:sz w:val="20"/>
              </w:rPr>
            </w:pPr>
            <w:r w:rsidRPr="007A3F99">
              <w:rPr>
                <w:sz w:val="20"/>
              </w:rPr>
              <w:t>+</w:t>
            </w:r>
          </w:p>
        </w:tc>
        <w:tc>
          <w:tcPr>
            <w:tcW w:w="1705" w:type="dxa"/>
          </w:tcPr>
          <w:p w:rsidR="006643D9" w:rsidRPr="007A3F99" w:rsidRDefault="006643D9" w:rsidP="007A3F99">
            <w:pPr>
              <w:rPr>
                <w:sz w:val="20"/>
              </w:rPr>
            </w:pPr>
          </w:p>
        </w:tc>
        <w:tc>
          <w:tcPr>
            <w:tcW w:w="1705" w:type="dxa"/>
          </w:tcPr>
          <w:p w:rsidR="006643D9" w:rsidRPr="007A3F99" w:rsidRDefault="006643D9" w:rsidP="007A3F99">
            <w:pPr>
              <w:rPr>
                <w:sz w:val="20"/>
              </w:rPr>
            </w:pPr>
          </w:p>
        </w:tc>
      </w:tr>
      <w:tr w:rsidR="006643D9" w:rsidRPr="007A3F99">
        <w:tc>
          <w:tcPr>
            <w:tcW w:w="1704" w:type="dxa"/>
          </w:tcPr>
          <w:p w:rsidR="006643D9" w:rsidRPr="007A3F99" w:rsidRDefault="006643D9" w:rsidP="007A3F99">
            <w:pPr>
              <w:rPr>
                <w:sz w:val="20"/>
              </w:rPr>
            </w:pPr>
            <w:r w:rsidRPr="007A3F99">
              <w:rPr>
                <w:sz w:val="20"/>
              </w:rPr>
              <w:t>5</w:t>
            </w:r>
          </w:p>
        </w:tc>
        <w:tc>
          <w:tcPr>
            <w:tcW w:w="1704" w:type="dxa"/>
          </w:tcPr>
          <w:p w:rsidR="006643D9" w:rsidRPr="007A3F99" w:rsidRDefault="006643D9" w:rsidP="007A3F99">
            <w:pPr>
              <w:rPr>
                <w:sz w:val="20"/>
              </w:rPr>
            </w:pPr>
            <w:r w:rsidRPr="007A3F99">
              <w:rPr>
                <w:sz w:val="20"/>
              </w:rPr>
              <w:t>5</w:t>
            </w:r>
          </w:p>
        </w:tc>
        <w:tc>
          <w:tcPr>
            <w:tcW w:w="1704" w:type="dxa"/>
          </w:tcPr>
          <w:p w:rsidR="006643D9" w:rsidRPr="007A3F99" w:rsidRDefault="006643D9" w:rsidP="007A3F99">
            <w:pPr>
              <w:rPr>
                <w:sz w:val="20"/>
              </w:rPr>
            </w:pPr>
          </w:p>
        </w:tc>
        <w:tc>
          <w:tcPr>
            <w:tcW w:w="1705" w:type="dxa"/>
          </w:tcPr>
          <w:p w:rsidR="006643D9" w:rsidRPr="007A3F99" w:rsidRDefault="006643D9" w:rsidP="007A3F99">
            <w:pPr>
              <w:rPr>
                <w:sz w:val="20"/>
              </w:rPr>
            </w:pPr>
          </w:p>
        </w:tc>
        <w:tc>
          <w:tcPr>
            <w:tcW w:w="1705" w:type="dxa"/>
          </w:tcPr>
          <w:p w:rsidR="006643D9" w:rsidRPr="007A3F99" w:rsidRDefault="006643D9" w:rsidP="007A3F99">
            <w:pPr>
              <w:rPr>
                <w:sz w:val="20"/>
              </w:rPr>
            </w:pPr>
            <w:r w:rsidRPr="007A3F99">
              <w:rPr>
                <w:sz w:val="20"/>
              </w:rPr>
              <w:t>5</w:t>
            </w:r>
          </w:p>
        </w:tc>
      </w:tr>
      <w:tr w:rsidR="006643D9" w:rsidRPr="007A3F99">
        <w:tc>
          <w:tcPr>
            <w:tcW w:w="1704" w:type="dxa"/>
          </w:tcPr>
          <w:p w:rsidR="006643D9" w:rsidRPr="007A3F99" w:rsidRDefault="006643D9" w:rsidP="007A3F99">
            <w:pPr>
              <w:rPr>
                <w:sz w:val="20"/>
              </w:rPr>
            </w:pPr>
            <w:r w:rsidRPr="007A3F99">
              <w:rPr>
                <w:sz w:val="20"/>
              </w:rPr>
              <w:t>0+</w:t>
            </w:r>
          </w:p>
        </w:tc>
        <w:tc>
          <w:tcPr>
            <w:tcW w:w="1704" w:type="dxa"/>
          </w:tcPr>
          <w:p w:rsidR="006643D9" w:rsidRPr="007A3F99" w:rsidRDefault="006643D9" w:rsidP="007A3F99">
            <w:pPr>
              <w:rPr>
                <w:sz w:val="20"/>
              </w:rPr>
            </w:pPr>
          </w:p>
        </w:tc>
        <w:tc>
          <w:tcPr>
            <w:tcW w:w="1704" w:type="dxa"/>
          </w:tcPr>
          <w:p w:rsidR="006643D9" w:rsidRPr="007A3F99" w:rsidRDefault="006643D9" w:rsidP="007A3F99">
            <w:pPr>
              <w:rPr>
                <w:sz w:val="20"/>
              </w:rPr>
            </w:pPr>
            <w:r w:rsidRPr="007A3F99">
              <w:rPr>
                <w:sz w:val="20"/>
              </w:rPr>
              <w:t>10-</w:t>
            </w:r>
          </w:p>
        </w:tc>
        <w:tc>
          <w:tcPr>
            <w:tcW w:w="1705" w:type="dxa"/>
          </w:tcPr>
          <w:p w:rsidR="006643D9" w:rsidRPr="007A3F99" w:rsidRDefault="006643D9" w:rsidP="007A3F99">
            <w:pPr>
              <w:rPr>
                <w:sz w:val="20"/>
              </w:rPr>
            </w:pPr>
            <w:r w:rsidRPr="007A3F99">
              <w:rPr>
                <w:sz w:val="20"/>
              </w:rPr>
              <w:t>10</w:t>
            </w:r>
          </w:p>
        </w:tc>
        <w:tc>
          <w:tcPr>
            <w:tcW w:w="1705" w:type="dxa"/>
          </w:tcPr>
          <w:p w:rsidR="006643D9" w:rsidRPr="007A3F99" w:rsidRDefault="006643D9" w:rsidP="007A3F99">
            <w:pPr>
              <w:rPr>
                <w:sz w:val="20"/>
              </w:rPr>
            </w:pPr>
          </w:p>
        </w:tc>
      </w:tr>
    </w:tbl>
    <w:p w:rsidR="006643D9" w:rsidRPr="00FE2848" w:rsidRDefault="006643D9" w:rsidP="00FE2848">
      <w:pPr>
        <w:spacing w:line="360" w:lineRule="auto"/>
        <w:ind w:firstLine="709"/>
        <w:jc w:val="both"/>
        <w:rPr>
          <w:sz w:val="28"/>
          <w:szCs w:val="28"/>
        </w:rPr>
      </w:pPr>
      <w:r w:rsidRPr="00FE2848">
        <w:rPr>
          <w:sz w:val="28"/>
          <w:szCs w:val="28"/>
        </w:rPr>
        <w:sym w:font="Symbol" w:char="F0AF"/>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04"/>
        <w:gridCol w:w="1704"/>
        <w:gridCol w:w="1704"/>
        <w:gridCol w:w="1705"/>
        <w:gridCol w:w="1705"/>
      </w:tblGrid>
      <w:tr w:rsidR="006643D9" w:rsidRPr="007A3F99">
        <w:tc>
          <w:tcPr>
            <w:tcW w:w="1704" w:type="dxa"/>
          </w:tcPr>
          <w:p w:rsidR="006643D9" w:rsidRPr="007A3F99" w:rsidRDefault="006643D9" w:rsidP="007A3F99">
            <w:pPr>
              <w:rPr>
                <w:sz w:val="20"/>
              </w:rPr>
            </w:pPr>
            <w:r w:rsidRPr="007A3F99">
              <w:rPr>
                <w:sz w:val="20"/>
              </w:rPr>
              <w:t>5</w:t>
            </w:r>
          </w:p>
        </w:tc>
        <w:tc>
          <w:tcPr>
            <w:tcW w:w="1704" w:type="dxa"/>
          </w:tcPr>
          <w:p w:rsidR="006643D9" w:rsidRPr="007A3F99" w:rsidRDefault="006643D9" w:rsidP="007A3F99">
            <w:pPr>
              <w:rPr>
                <w:sz w:val="20"/>
              </w:rPr>
            </w:pPr>
          </w:p>
        </w:tc>
        <w:tc>
          <w:tcPr>
            <w:tcW w:w="1704" w:type="dxa"/>
          </w:tcPr>
          <w:p w:rsidR="006643D9" w:rsidRPr="007A3F99" w:rsidRDefault="006643D9" w:rsidP="007A3F99">
            <w:pPr>
              <w:rPr>
                <w:sz w:val="20"/>
              </w:rPr>
            </w:pPr>
            <w:r w:rsidRPr="007A3F99">
              <w:rPr>
                <w:sz w:val="20"/>
              </w:rPr>
              <w:t>10</w:t>
            </w:r>
          </w:p>
        </w:tc>
        <w:tc>
          <w:tcPr>
            <w:tcW w:w="1705" w:type="dxa"/>
          </w:tcPr>
          <w:p w:rsidR="006643D9" w:rsidRPr="007A3F99" w:rsidRDefault="006643D9" w:rsidP="007A3F99">
            <w:pPr>
              <w:rPr>
                <w:sz w:val="20"/>
              </w:rPr>
            </w:pPr>
          </w:p>
        </w:tc>
        <w:tc>
          <w:tcPr>
            <w:tcW w:w="1705" w:type="dxa"/>
          </w:tcPr>
          <w:p w:rsidR="006643D9" w:rsidRPr="007A3F99" w:rsidRDefault="006643D9" w:rsidP="007A3F99">
            <w:pPr>
              <w:rPr>
                <w:sz w:val="20"/>
              </w:rPr>
            </w:pPr>
          </w:p>
        </w:tc>
      </w:tr>
      <w:tr w:rsidR="006643D9" w:rsidRPr="007A3F99">
        <w:tc>
          <w:tcPr>
            <w:tcW w:w="1704" w:type="dxa"/>
          </w:tcPr>
          <w:p w:rsidR="006643D9" w:rsidRPr="007A3F99" w:rsidRDefault="006643D9" w:rsidP="007A3F99">
            <w:pPr>
              <w:rPr>
                <w:sz w:val="20"/>
              </w:rPr>
            </w:pPr>
            <w:r w:rsidRPr="007A3F99">
              <w:rPr>
                <w:sz w:val="20"/>
              </w:rPr>
              <w:t>5-</w:t>
            </w:r>
          </w:p>
        </w:tc>
        <w:tc>
          <w:tcPr>
            <w:tcW w:w="1704" w:type="dxa"/>
          </w:tcPr>
          <w:p w:rsidR="006643D9" w:rsidRPr="007A3F99" w:rsidRDefault="006643D9" w:rsidP="007A3F99">
            <w:pPr>
              <w:rPr>
                <w:sz w:val="20"/>
              </w:rPr>
            </w:pPr>
            <w:r w:rsidRPr="007A3F99">
              <w:rPr>
                <w:sz w:val="20"/>
              </w:rPr>
              <w:t>5</w:t>
            </w:r>
          </w:p>
        </w:tc>
        <w:tc>
          <w:tcPr>
            <w:tcW w:w="1704" w:type="dxa"/>
          </w:tcPr>
          <w:p w:rsidR="006643D9" w:rsidRPr="007A3F99" w:rsidRDefault="006643D9" w:rsidP="007A3F99">
            <w:pPr>
              <w:rPr>
                <w:sz w:val="20"/>
              </w:rPr>
            </w:pPr>
          </w:p>
        </w:tc>
        <w:tc>
          <w:tcPr>
            <w:tcW w:w="1705" w:type="dxa"/>
          </w:tcPr>
          <w:p w:rsidR="006643D9" w:rsidRPr="007A3F99" w:rsidRDefault="006643D9" w:rsidP="007A3F99">
            <w:pPr>
              <w:rPr>
                <w:sz w:val="20"/>
              </w:rPr>
            </w:pPr>
            <w:r w:rsidRPr="007A3F99">
              <w:rPr>
                <w:sz w:val="20"/>
              </w:rPr>
              <w:t>+</w:t>
            </w:r>
          </w:p>
        </w:tc>
        <w:tc>
          <w:tcPr>
            <w:tcW w:w="1705" w:type="dxa"/>
          </w:tcPr>
          <w:p w:rsidR="006643D9" w:rsidRPr="007A3F99" w:rsidRDefault="006643D9" w:rsidP="007A3F99">
            <w:pPr>
              <w:rPr>
                <w:sz w:val="20"/>
              </w:rPr>
            </w:pPr>
            <w:r w:rsidRPr="007A3F99">
              <w:rPr>
                <w:sz w:val="20"/>
              </w:rPr>
              <w:t>5</w:t>
            </w:r>
          </w:p>
        </w:tc>
      </w:tr>
      <w:tr w:rsidR="006643D9" w:rsidRPr="007A3F99">
        <w:tc>
          <w:tcPr>
            <w:tcW w:w="1704" w:type="dxa"/>
          </w:tcPr>
          <w:p w:rsidR="006643D9" w:rsidRPr="007A3F99" w:rsidRDefault="006643D9" w:rsidP="007A3F99">
            <w:pPr>
              <w:rPr>
                <w:sz w:val="20"/>
              </w:rPr>
            </w:pPr>
            <w:r w:rsidRPr="007A3F99">
              <w:rPr>
                <w:sz w:val="20"/>
              </w:rPr>
              <w:t>10+</w:t>
            </w:r>
          </w:p>
        </w:tc>
        <w:tc>
          <w:tcPr>
            <w:tcW w:w="1704" w:type="dxa"/>
          </w:tcPr>
          <w:p w:rsidR="006643D9" w:rsidRPr="007A3F99" w:rsidRDefault="006643D9" w:rsidP="007A3F99">
            <w:pPr>
              <w:rPr>
                <w:sz w:val="20"/>
              </w:rPr>
            </w:pPr>
          </w:p>
        </w:tc>
        <w:tc>
          <w:tcPr>
            <w:tcW w:w="1704" w:type="dxa"/>
          </w:tcPr>
          <w:p w:rsidR="006643D9" w:rsidRPr="007A3F99" w:rsidRDefault="006643D9" w:rsidP="007A3F99">
            <w:pPr>
              <w:rPr>
                <w:sz w:val="20"/>
              </w:rPr>
            </w:pPr>
          </w:p>
        </w:tc>
        <w:tc>
          <w:tcPr>
            <w:tcW w:w="1705" w:type="dxa"/>
          </w:tcPr>
          <w:p w:rsidR="006643D9" w:rsidRPr="007A3F99" w:rsidRDefault="006643D9" w:rsidP="007A3F99">
            <w:pPr>
              <w:rPr>
                <w:sz w:val="20"/>
              </w:rPr>
            </w:pPr>
            <w:r w:rsidRPr="007A3F99">
              <w:rPr>
                <w:sz w:val="20"/>
              </w:rPr>
              <w:t>10-</w:t>
            </w:r>
          </w:p>
        </w:tc>
        <w:tc>
          <w:tcPr>
            <w:tcW w:w="1705" w:type="dxa"/>
          </w:tcPr>
          <w:p w:rsidR="006643D9" w:rsidRPr="007A3F99" w:rsidRDefault="006643D9" w:rsidP="007A3F99">
            <w:pPr>
              <w:rPr>
                <w:sz w:val="20"/>
              </w:rPr>
            </w:pPr>
          </w:p>
        </w:tc>
      </w:tr>
    </w:tbl>
    <w:p w:rsidR="006643D9" w:rsidRPr="00FE2848" w:rsidRDefault="006643D9" w:rsidP="00FE2848">
      <w:pPr>
        <w:spacing w:line="360" w:lineRule="auto"/>
        <w:ind w:firstLine="709"/>
        <w:jc w:val="both"/>
        <w:rPr>
          <w:sz w:val="28"/>
          <w:szCs w:val="28"/>
        </w:rPr>
      </w:pPr>
      <w:r w:rsidRPr="00FE2848">
        <w:rPr>
          <w:sz w:val="28"/>
          <w:szCs w:val="28"/>
        </w:rPr>
        <w:sym w:font="Symbol" w:char="F0AF"/>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04"/>
        <w:gridCol w:w="1704"/>
        <w:gridCol w:w="1704"/>
        <w:gridCol w:w="1705"/>
        <w:gridCol w:w="1705"/>
      </w:tblGrid>
      <w:tr w:rsidR="006643D9" w:rsidRPr="007A3F99">
        <w:tc>
          <w:tcPr>
            <w:tcW w:w="1704" w:type="dxa"/>
          </w:tcPr>
          <w:p w:rsidR="006643D9" w:rsidRPr="007A3F99" w:rsidRDefault="006643D9" w:rsidP="007A3F99">
            <w:pPr>
              <w:rPr>
                <w:sz w:val="20"/>
              </w:rPr>
            </w:pPr>
            <w:r w:rsidRPr="007A3F99">
              <w:rPr>
                <w:sz w:val="20"/>
              </w:rPr>
              <w:t>5</w:t>
            </w:r>
          </w:p>
        </w:tc>
        <w:tc>
          <w:tcPr>
            <w:tcW w:w="1704" w:type="dxa"/>
          </w:tcPr>
          <w:p w:rsidR="006643D9" w:rsidRPr="007A3F99" w:rsidRDefault="006643D9" w:rsidP="007A3F99">
            <w:pPr>
              <w:rPr>
                <w:sz w:val="20"/>
              </w:rPr>
            </w:pPr>
          </w:p>
        </w:tc>
        <w:tc>
          <w:tcPr>
            <w:tcW w:w="1704" w:type="dxa"/>
          </w:tcPr>
          <w:p w:rsidR="006643D9" w:rsidRPr="007A3F99" w:rsidRDefault="006643D9" w:rsidP="007A3F99">
            <w:pPr>
              <w:rPr>
                <w:sz w:val="20"/>
              </w:rPr>
            </w:pPr>
            <w:r w:rsidRPr="007A3F99">
              <w:rPr>
                <w:sz w:val="20"/>
              </w:rPr>
              <w:t>10</w:t>
            </w:r>
          </w:p>
        </w:tc>
        <w:tc>
          <w:tcPr>
            <w:tcW w:w="1705" w:type="dxa"/>
          </w:tcPr>
          <w:p w:rsidR="006643D9" w:rsidRPr="007A3F99" w:rsidRDefault="006643D9" w:rsidP="007A3F99">
            <w:pPr>
              <w:rPr>
                <w:sz w:val="20"/>
              </w:rPr>
            </w:pPr>
          </w:p>
        </w:tc>
        <w:tc>
          <w:tcPr>
            <w:tcW w:w="1705" w:type="dxa"/>
          </w:tcPr>
          <w:p w:rsidR="006643D9" w:rsidRPr="007A3F99" w:rsidRDefault="006643D9" w:rsidP="007A3F99">
            <w:pPr>
              <w:rPr>
                <w:sz w:val="20"/>
              </w:rPr>
            </w:pPr>
          </w:p>
        </w:tc>
      </w:tr>
      <w:tr w:rsidR="006643D9" w:rsidRPr="007A3F99">
        <w:tc>
          <w:tcPr>
            <w:tcW w:w="1704" w:type="dxa"/>
          </w:tcPr>
          <w:p w:rsidR="006643D9" w:rsidRPr="007A3F99" w:rsidRDefault="006643D9" w:rsidP="007A3F99">
            <w:pPr>
              <w:rPr>
                <w:sz w:val="20"/>
              </w:rPr>
            </w:pPr>
          </w:p>
        </w:tc>
        <w:tc>
          <w:tcPr>
            <w:tcW w:w="1704" w:type="dxa"/>
          </w:tcPr>
          <w:p w:rsidR="006643D9" w:rsidRPr="007A3F99" w:rsidRDefault="006643D9" w:rsidP="007A3F99">
            <w:pPr>
              <w:rPr>
                <w:sz w:val="20"/>
              </w:rPr>
            </w:pPr>
            <w:r w:rsidRPr="007A3F99">
              <w:rPr>
                <w:sz w:val="20"/>
              </w:rPr>
              <w:t>5</w:t>
            </w:r>
          </w:p>
        </w:tc>
        <w:tc>
          <w:tcPr>
            <w:tcW w:w="1704" w:type="dxa"/>
          </w:tcPr>
          <w:p w:rsidR="006643D9" w:rsidRPr="007A3F99" w:rsidRDefault="006643D9" w:rsidP="007A3F99">
            <w:pPr>
              <w:rPr>
                <w:sz w:val="20"/>
              </w:rPr>
            </w:pPr>
          </w:p>
        </w:tc>
        <w:tc>
          <w:tcPr>
            <w:tcW w:w="1705" w:type="dxa"/>
          </w:tcPr>
          <w:p w:rsidR="006643D9" w:rsidRPr="007A3F99" w:rsidRDefault="006643D9" w:rsidP="007A3F99">
            <w:pPr>
              <w:rPr>
                <w:sz w:val="20"/>
              </w:rPr>
            </w:pPr>
            <w:r w:rsidRPr="007A3F99">
              <w:rPr>
                <w:sz w:val="20"/>
              </w:rPr>
              <w:t>5</w:t>
            </w:r>
          </w:p>
        </w:tc>
        <w:tc>
          <w:tcPr>
            <w:tcW w:w="1705" w:type="dxa"/>
          </w:tcPr>
          <w:p w:rsidR="006643D9" w:rsidRPr="007A3F99" w:rsidRDefault="006643D9" w:rsidP="007A3F99">
            <w:pPr>
              <w:rPr>
                <w:sz w:val="20"/>
              </w:rPr>
            </w:pPr>
            <w:r w:rsidRPr="007A3F99">
              <w:rPr>
                <w:sz w:val="20"/>
              </w:rPr>
              <w:t>5</w:t>
            </w:r>
          </w:p>
        </w:tc>
      </w:tr>
      <w:tr w:rsidR="006643D9" w:rsidRPr="007A3F99">
        <w:tc>
          <w:tcPr>
            <w:tcW w:w="1704" w:type="dxa"/>
          </w:tcPr>
          <w:p w:rsidR="006643D9" w:rsidRPr="007A3F99" w:rsidRDefault="006643D9" w:rsidP="007A3F99">
            <w:pPr>
              <w:rPr>
                <w:sz w:val="20"/>
              </w:rPr>
            </w:pPr>
            <w:r w:rsidRPr="007A3F99">
              <w:rPr>
                <w:sz w:val="20"/>
              </w:rPr>
              <w:t>15</w:t>
            </w:r>
          </w:p>
        </w:tc>
        <w:tc>
          <w:tcPr>
            <w:tcW w:w="1704" w:type="dxa"/>
          </w:tcPr>
          <w:p w:rsidR="006643D9" w:rsidRPr="007A3F99" w:rsidRDefault="006643D9" w:rsidP="007A3F99">
            <w:pPr>
              <w:rPr>
                <w:sz w:val="20"/>
              </w:rPr>
            </w:pPr>
          </w:p>
        </w:tc>
        <w:tc>
          <w:tcPr>
            <w:tcW w:w="1704" w:type="dxa"/>
          </w:tcPr>
          <w:p w:rsidR="006643D9" w:rsidRPr="007A3F99" w:rsidRDefault="006643D9" w:rsidP="007A3F99">
            <w:pPr>
              <w:rPr>
                <w:sz w:val="20"/>
              </w:rPr>
            </w:pPr>
          </w:p>
        </w:tc>
        <w:tc>
          <w:tcPr>
            <w:tcW w:w="1705" w:type="dxa"/>
          </w:tcPr>
          <w:p w:rsidR="006643D9" w:rsidRPr="007A3F99" w:rsidRDefault="006643D9" w:rsidP="007A3F99">
            <w:pPr>
              <w:rPr>
                <w:sz w:val="20"/>
              </w:rPr>
            </w:pPr>
            <w:r w:rsidRPr="007A3F99">
              <w:rPr>
                <w:sz w:val="20"/>
              </w:rPr>
              <w:t>5</w:t>
            </w:r>
          </w:p>
        </w:tc>
        <w:tc>
          <w:tcPr>
            <w:tcW w:w="1705" w:type="dxa"/>
          </w:tcPr>
          <w:p w:rsidR="006643D9" w:rsidRPr="007A3F99" w:rsidRDefault="006643D9" w:rsidP="007A3F99">
            <w:pPr>
              <w:rPr>
                <w:sz w:val="20"/>
              </w:rPr>
            </w:pPr>
          </w:p>
        </w:tc>
      </w:tr>
    </w:tbl>
    <w:p w:rsidR="006643D9" w:rsidRPr="00FE2848" w:rsidRDefault="006643D9" w:rsidP="00FE2848">
      <w:pPr>
        <w:spacing w:line="360" w:lineRule="auto"/>
        <w:ind w:firstLine="709"/>
        <w:jc w:val="both"/>
        <w:rPr>
          <w:sz w:val="28"/>
          <w:szCs w:val="28"/>
        </w:rPr>
      </w:pPr>
    </w:p>
    <w:p w:rsidR="006643D9" w:rsidRPr="00FE2848" w:rsidRDefault="006643D9" w:rsidP="00FE2848">
      <w:pPr>
        <w:spacing w:line="360" w:lineRule="auto"/>
        <w:ind w:firstLine="709"/>
        <w:jc w:val="both"/>
        <w:rPr>
          <w:sz w:val="28"/>
          <w:szCs w:val="28"/>
        </w:rPr>
      </w:pPr>
      <w:r w:rsidRPr="00FE2848">
        <w:rPr>
          <w:sz w:val="28"/>
          <w:szCs w:val="28"/>
        </w:rPr>
        <w:t>К</w:t>
      </w:r>
      <w:r w:rsidRPr="00FE2848">
        <w:rPr>
          <w:sz w:val="28"/>
          <w:szCs w:val="28"/>
          <w:vertAlign w:val="subscript"/>
        </w:rPr>
        <w:t xml:space="preserve">опт </w:t>
      </w:r>
      <w:r w:rsidRPr="00FE2848">
        <w:rPr>
          <w:sz w:val="28"/>
          <w:szCs w:val="28"/>
        </w:rPr>
        <w:t>= 150</w:t>
      </w:r>
    </w:p>
    <w:p w:rsidR="006643D9" w:rsidRPr="00FE2848" w:rsidRDefault="006643D9" w:rsidP="00FE2848">
      <w:pPr>
        <w:spacing w:line="360" w:lineRule="auto"/>
        <w:ind w:firstLine="709"/>
        <w:jc w:val="both"/>
        <w:rPr>
          <w:sz w:val="28"/>
          <w:szCs w:val="28"/>
        </w:rPr>
      </w:pPr>
      <w:r w:rsidRPr="00FE2848">
        <w:rPr>
          <w:sz w:val="28"/>
          <w:szCs w:val="28"/>
        </w:rPr>
        <w:t>Переход к новой транспортной таблице (замена базиса) происходит следующим образом:</w:t>
      </w:r>
    </w:p>
    <w:p w:rsidR="006643D9" w:rsidRPr="00FE2848" w:rsidRDefault="006643D9" w:rsidP="00FE2848">
      <w:pPr>
        <w:spacing w:line="360" w:lineRule="auto"/>
        <w:ind w:firstLine="709"/>
        <w:jc w:val="both"/>
        <w:rPr>
          <w:sz w:val="28"/>
          <w:szCs w:val="28"/>
        </w:rPr>
      </w:pPr>
      <w:r w:rsidRPr="00FE2848">
        <w:rPr>
          <w:sz w:val="28"/>
          <w:szCs w:val="28"/>
        </w:rPr>
        <w:t>а). В ячейку (</w:t>
      </w:r>
      <w:r w:rsidRPr="00FE2848">
        <w:rPr>
          <w:sz w:val="28"/>
          <w:szCs w:val="28"/>
        </w:rPr>
        <w:sym w:font="Symbol" w:char="F061"/>
      </w:r>
      <w:r w:rsidRPr="00FE2848">
        <w:rPr>
          <w:sz w:val="28"/>
          <w:szCs w:val="28"/>
        </w:rPr>
        <w:t xml:space="preserve">, </w:t>
      </w:r>
      <w:r w:rsidRPr="00FE2848">
        <w:rPr>
          <w:sz w:val="28"/>
          <w:szCs w:val="28"/>
        </w:rPr>
        <w:sym w:font="Symbol" w:char="F062"/>
      </w:r>
      <w:r w:rsidRPr="00FE2848">
        <w:rPr>
          <w:sz w:val="28"/>
          <w:szCs w:val="28"/>
        </w:rPr>
        <w:t>) новой таблицы записывается число М.</w:t>
      </w:r>
    </w:p>
    <w:p w:rsidR="006643D9" w:rsidRPr="00FE2848" w:rsidRDefault="006643D9" w:rsidP="00FE2848">
      <w:pPr>
        <w:spacing w:line="360" w:lineRule="auto"/>
        <w:ind w:firstLine="709"/>
        <w:jc w:val="both"/>
        <w:rPr>
          <w:sz w:val="28"/>
          <w:szCs w:val="28"/>
        </w:rPr>
      </w:pPr>
      <w:r w:rsidRPr="00FE2848">
        <w:rPr>
          <w:sz w:val="28"/>
          <w:szCs w:val="28"/>
        </w:rPr>
        <w:t>б). Ячейка (</w:t>
      </w:r>
      <w:r w:rsidRPr="00FE2848">
        <w:rPr>
          <w:sz w:val="28"/>
          <w:szCs w:val="28"/>
        </w:rPr>
        <w:sym w:font="Symbol" w:char="F067"/>
      </w:r>
      <w:r w:rsidRPr="00FE2848">
        <w:rPr>
          <w:sz w:val="28"/>
          <w:szCs w:val="28"/>
        </w:rPr>
        <w:t xml:space="preserve">, </w:t>
      </w:r>
      <w:r w:rsidRPr="00FE2848">
        <w:rPr>
          <w:sz w:val="28"/>
          <w:szCs w:val="28"/>
        </w:rPr>
        <w:sym w:font="Symbol" w:char="F064"/>
      </w:r>
      <w:r w:rsidRPr="00FE2848">
        <w:rPr>
          <w:sz w:val="28"/>
          <w:szCs w:val="28"/>
        </w:rPr>
        <w:t xml:space="preserve">) остается пустой. </w:t>
      </w:r>
    </w:p>
    <w:p w:rsidR="006643D9" w:rsidRPr="00FE2848" w:rsidRDefault="006643D9" w:rsidP="00FE2848">
      <w:pPr>
        <w:spacing w:line="360" w:lineRule="auto"/>
        <w:ind w:firstLine="709"/>
        <w:jc w:val="both"/>
        <w:rPr>
          <w:sz w:val="28"/>
          <w:szCs w:val="28"/>
        </w:rPr>
      </w:pPr>
      <w:r w:rsidRPr="00FE2848">
        <w:rPr>
          <w:sz w:val="28"/>
          <w:szCs w:val="28"/>
        </w:rPr>
        <w:t>в). В других ячейках помеченных знаками – или +, число М вычитается из стоящего в ячейке числа (-) или складывается с ним (+). Результат вносится в соответствующую ячейку новой таблицы.</w:t>
      </w:r>
    </w:p>
    <w:p w:rsidR="006643D9" w:rsidRPr="00FE2848" w:rsidRDefault="006643D9" w:rsidP="00FE2848">
      <w:pPr>
        <w:spacing w:line="360" w:lineRule="auto"/>
        <w:ind w:firstLine="709"/>
        <w:jc w:val="both"/>
        <w:rPr>
          <w:sz w:val="28"/>
          <w:szCs w:val="28"/>
        </w:rPr>
      </w:pPr>
      <w:r w:rsidRPr="00FE2848">
        <w:rPr>
          <w:sz w:val="28"/>
          <w:szCs w:val="28"/>
        </w:rPr>
        <w:t>г). Непомеченные числа переносятся в новую таблицу без изменений. Остальные ячейки новой таблицы остаются пустыми.</w:t>
      </w:r>
    </w:p>
    <w:p w:rsidR="0092554E" w:rsidRPr="00B377E3" w:rsidRDefault="0092554E" w:rsidP="007A3F99">
      <w:pPr>
        <w:pStyle w:val="1"/>
        <w:spacing w:before="0" w:after="0" w:line="360" w:lineRule="auto"/>
        <w:ind w:firstLine="709"/>
        <w:jc w:val="center"/>
        <w:rPr>
          <w:rFonts w:ascii="Times New Roman" w:hAnsi="Times New Roman" w:cs="Times New Roman"/>
          <w:sz w:val="28"/>
          <w:szCs w:val="28"/>
        </w:rPr>
      </w:pPr>
      <w:r w:rsidRPr="00FE2848">
        <w:rPr>
          <w:rFonts w:ascii="Times New Roman" w:hAnsi="Times New Roman" w:cs="Times New Roman"/>
          <w:sz w:val="28"/>
          <w:szCs w:val="28"/>
        </w:rPr>
        <w:br w:type="page"/>
      </w:r>
      <w:bookmarkStart w:id="4" w:name="_Toc103503472"/>
      <w:r w:rsidR="007523EF" w:rsidRPr="00FE2848">
        <w:rPr>
          <w:rFonts w:ascii="Times New Roman" w:hAnsi="Times New Roman" w:cs="Times New Roman"/>
          <w:sz w:val="28"/>
          <w:szCs w:val="28"/>
        </w:rPr>
        <w:t xml:space="preserve">2. </w:t>
      </w:r>
      <w:r w:rsidRPr="00FE2848">
        <w:rPr>
          <w:rFonts w:ascii="Times New Roman" w:hAnsi="Times New Roman" w:cs="Times New Roman"/>
          <w:sz w:val="28"/>
          <w:szCs w:val="28"/>
        </w:rPr>
        <w:t>Практическая часть</w:t>
      </w:r>
      <w:bookmarkEnd w:id="4"/>
    </w:p>
    <w:p w:rsidR="007A3F99" w:rsidRPr="00B377E3" w:rsidRDefault="007A3F99" w:rsidP="007A3F99"/>
    <w:p w:rsidR="007523EF" w:rsidRPr="00B377E3" w:rsidRDefault="007523EF" w:rsidP="007A3F99">
      <w:pPr>
        <w:pStyle w:val="2"/>
        <w:ind w:left="0" w:right="0" w:firstLine="709"/>
        <w:jc w:val="center"/>
        <w:rPr>
          <w:szCs w:val="28"/>
        </w:rPr>
      </w:pPr>
      <w:bookmarkStart w:id="5" w:name="_Toc103503473"/>
      <w:r w:rsidRPr="00FE2848">
        <w:rPr>
          <w:szCs w:val="28"/>
        </w:rPr>
        <w:t>2.1 Обоснование выбора языка программирования</w:t>
      </w:r>
      <w:bookmarkEnd w:id="5"/>
    </w:p>
    <w:p w:rsidR="007A3F99" w:rsidRPr="00B377E3" w:rsidRDefault="007A3F99" w:rsidP="007A3F99"/>
    <w:p w:rsidR="007523EF" w:rsidRPr="00FE2848" w:rsidRDefault="009E5CA1" w:rsidP="00FE2848">
      <w:pPr>
        <w:spacing w:line="360" w:lineRule="auto"/>
        <w:ind w:firstLine="709"/>
        <w:jc w:val="both"/>
        <w:rPr>
          <w:sz w:val="28"/>
          <w:szCs w:val="28"/>
        </w:rPr>
      </w:pPr>
      <w:r w:rsidRPr="00FE2848">
        <w:rPr>
          <w:sz w:val="28"/>
          <w:szCs w:val="28"/>
        </w:rPr>
        <w:t>Мною был выбран</w:t>
      </w:r>
      <w:r w:rsidR="00617C3D" w:rsidRPr="00FE2848">
        <w:rPr>
          <w:sz w:val="28"/>
          <w:szCs w:val="28"/>
        </w:rPr>
        <w:t xml:space="preserve"> язык программирования</w:t>
      </w:r>
      <w:r w:rsidR="009F0876" w:rsidRPr="00FE2848">
        <w:rPr>
          <w:sz w:val="28"/>
          <w:szCs w:val="28"/>
        </w:rPr>
        <w:t xml:space="preserve"> </w:t>
      </w:r>
      <w:r w:rsidRPr="00FE2848">
        <w:rPr>
          <w:sz w:val="28"/>
          <w:szCs w:val="28"/>
          <w:lang w:val="en-US"/>
        </w:rPr>
        <w:t>Turbo</w:t>
      </w:r>
      <w:r w:rsidRPr="00FE2848">
        <w:rPr>
          <w:sz w:val="28"/>
          <w:szCs w:val="28"/>
        </w:rPr>
        <w:t xml:space="preserve"> </w:t>
      </w:r>
      <w:r w:rsidRPr="00FE2848">
        <w:rPr>
          <w:sz w:val="28"/>
          <w:szCs w:val="28"/>
          <w:lang w:val="en-US"/>
        </w:rPr>
        <w:t>Pascal</w:t>
      </w:r>
      <w:r w:rsidRPr="00FE2848">
        <w:rPr>
          <w:sz w:val="28"/>
          <w:szCs w:val="28"/>
        </w:rPr>
        <w:t xml:space="preserve"> </w:t>
      </w:r>
      <w:r w:rsidR="009F0876" w:rsidRPr="00FE2848">
        <w:rPr>
          <w:sz w:val="28"/>
          <w:szCs w:val="28"/>
        </w:rPr>
        <w:t>по следующим соображениям:</w:t>
      </w:r>
    </w:p>
    <w:p w:rsidR="009F0876" w:rsidRPr="00FE2848" w:rsidRDefault="009E5CA1" w:rsidP="00FE2848">
      <w:pPr>
        <w:numPr>
          <w:ilvl w:val="0"/>
          <w:numId w:val="8"/>
        </w:numPr>
        <w:spacing w:line="360" w:lineRule="auto"/>
        <w:ind w:left="0" w:firstLine="709"/>
        <w:jc w:val="both"/>
        <w:rPr>
          <w:sz w:val="28"/>
          <w:szCs w:val="28"/>
        </w:rPr>
      </w:pPr>
      <w:r w:rsidRPr="00FE2848">
        <w:rPr>
          <w:sz w:val="28"/>
          <w:szCs w:val="28"/>
        </w:rPr>
        <w:t>Изучение данного языка в школе</w:t>
      </w:r>
    </w:p>
    <w:p w:rsidR="009E5CA1" w:rsidRPr="00FE2848" w:rsidRDefault="009E5CA1" w:rsidP="00FE2848">
      <w:pPr>
        <w:numPr>
          <w:ilvl w:val="0"/>
          <w:numId w:val="8"/>
        </w:numPr>
        <w:spacing w:line="360" w:lineRule="auto"/>
        <w:ind w:left="0" w:firstLine="709"/>
        <w:jc w:val="both"/>
        <w:rPr>
          <w:sz w:val="28"/>
          <w:szCs w:val="28"/>
        </w:rPr>
      </w:pPr>
      <w:r w:rsidRPr="00FE2848">
        <w:rPr>
          <w:sz w:val="28"/>
          <w:szCs w:val="28"/>
        </w:rPr>
        <w:t>Наличие литературы по данному языку программирования</w:t>
      </w:r>
    </w:p>
    <w:p w:rsidR="007A3F99" w:rsidRPr="00B377E3" w:rsidRDefault="007A3F99" w:rsidP="007A3F99">
      <w:pPr>
        <w:pStyle w:val="2"/>
        <w:ind w:left="0" w:right="0" w:firstLine="709"/>
        <w:jc w:val="center"/>
        <w:rPr>
          <w:szCs w:val="28"/>
        </w:rPr>
      </w:pPr>
      <w:bookmarkStart w:id="6" w:name="_Toc103503474"/>
    </w:p>
    <w:p w:rsidR="007523EF" w:rsidRPr="00B377E3" w:rsidRDefault="007523EF" w:rsidP="007A3F99">
      <w:pPr>
        <w:pStyle w:val="2"/>
        <w:ind w:left="0" w:right="0" w:firstLine="709"/>
        <w:jc w:val="center"/>
        <w:rPr>
          <w:szCs w:val="28"/>
        </w:rPr>
      </w:pPr>
      <w:r w:rsidRPr="00FE2848">
        <w:rPr>
          <w:szCs w:val="28"/>
        </w:rPr>
        <w:t>2.2 Разработка</w:t>
      </w:r>
      <w:bookmarkEnd w:id="6"/>
    </w:p>
    <w:p w:rsidR="007A3F99" w:rsidRPr="00B377E3" w:rsidRDefault="007A3F99" w:rsidP="007A3F99"/>
    <w:p w:rsidR="009A2DC9" w:rsidRPr="00FE2848" w:rsidRDefault="009A2DC9" w:rsidP="00FE2848">
      <w:pPr>
        <w:spacing w:line="360" w:lineRule="auto"/>
        <w:ind w:firstLine="709"/>
        <w:jc w:val="both"/>
        <w:rPr>
          <w:sz w:val="28"/>
          <w:szCs w:val="28"/>
        </w:rPr>
      </w:pPr>
      <w:r w:rsidRPr="00FE2848">
        <w:rPr>
          <w:sz w:val="28"/>
          <w:szCs w:val="28"/>
        </w:rPr>
        <w:t>Имеется</w:t>
      </w:r>
      <w:r w:rsidR="00FE2848">
        <w:rPr>
          <w:sz w:val="28"/>
          <w:szCs w:val="28"/>
        </w:rPr>
        <w:t xml:space="preserve"> </w:t>
      </w:r>
      <w:r w:rsidRPr="00FE2848">
        <w:rPr>
          <w:sz w:val="28"/>
          <w:szCs w:val="28"/>
        </w:rPr>
        <w:t>m</w:t>
      </w:r>
      <w:r w:rsidR="00FE2848">
        <w:rPr>
          <w:sz w:val="28"/>
          <w:szCs w:val="28"/>
        </w:rPr>
        <w:t xml:space="preserve"> </w:t>
      </w:r>
      <w:r w:rsidRPr="00FE2848">
        <w:rPr>
          <w:sz w:val="28"/>
          <w:szCs w:val="28"/>
        </w:rPr>
        <w:t>пунктов</w:t>
      </w:r>
      <w:r w:rsidR="00FE2848">
        <w:rPr>
          <w:sz w:val="28"/>
          <w:szCs w:val="28"/>
        </w:rPr>
        <w:t xml:space="preserve"> </w:t>
      </w:r>
      <w:r w:rsidRPr="00FE2848">
        <w:rPr>
          <w:sz w:val="28"/>
          <w:szCs w:val="28"/>
        </w:rPr>
        <w:t>отправления</w:t>
      </w:r>
      <w:r w:rsidR="00FE2848">
        <w:rPr>
          <w:sz w:val="28"/>
          <w:szCs w:val="28"/>
        </w:rPr>
        <w:t xml:space="preserve"> </w:t>
      </w:r>
      <w:r w:rsidRPr="00FE2848">
        <w:rPr>
          <w:sz w:val="28"/>
          <w:szCs w:val="28"/>
        </w:rPr>
        <w:t>А1, А2 , ..., Аm ,</w:t>
      </w:r>
      <w:r w:rsidR="00FE2848">
        <w:rPr>
          <w:sz w:val="28"/>
          <w:szCs w:val="28"/>
        </w:rPr>
        <w:t xml:space="preserve"> </w:t>
      </w:r>
      <w:r w:rsidRPr="00FE2848">
        <w:rPr>
          <w:sz w:val="28"/>
          <w:szCs w:val="28"/>
        </w:rPr>
        <w:t>в</w:t>
      </w:r>
      <w:r w:rsidR="00FE2848">
        <w:rPr>
          <w:sz w:val="28"/>
          <w:szCs w:val="28"/>
        </w:rPr>
        <w:t xml:space="preserve"> </w:t>
      </w:r>
      <w:r w:rsidRPr="00FE2848">
        <w:rPr>
          <w:sz w:val="28"/>
          <w:szCs w:val="28"/>
        </w:rPr>
        <w:t>которых</w:t>
      </w:r>
      <w:r w:rsidR="00FE2848">
        <w:rPr>
          <w:sz w:val="28"/>
          <w:szCs w:val="28"/>
        </w:rPr>
        <w:t xml:space="preserve"> </w:t>
      </w:r>
      <w:r w:rsidRPr="00FE2848">
        <w:rPr>
          <w:sz w:val="28"/>
          <w:szCs w:val="28"/>
        </w:rPr>
        <w:t>сосредоточены</w:t>
      </w:r>
      <w:r w:rsidR="00FE2848">
        <w:rPr>
          <w:sz w:val="28"/>
          <w:szCs w:val="28"/>
        </w:rPr>
        <w:t xml:space="preserve"> </w:t>
      </w:r>
      <w:r w:rsidRPr="00FE2848">
        <w:rPr>
          <w:sz w:val="28"/>
          <w:szCs w:val="28"/>
        </w:rPr>
        <w:t>запасы</w:t>
      </w:r>
      <w:r w:rsidR="00FE2848">
        <w:rPr>
          <w:sz w:val="28"/>
          <w:szCs w:val="28"/>
        </w:rPr>
        <w:t xml:space="preserve"> </w:t>
      </w:r>
      <w:r w:rsidRPr="00FE2848">
        <w:rPr>
          <w:sz w:val="28"/>
          <w:szCs w:val="28"/>
        </w:rPr>
        <w:t>каких-то</w:t>
      </w:r>
      <w:r w:rsidR="00FE2848">
        <w:rPr>
          <w:sz w:val="28"/>
          <w:szCs w:val="28"/>
        </w:rPr>
        <w:t xml:space="preserve"> </w:t>
      </w:r>
      <w:r w:rsidRPr="00FE2848">
        <w:rPr>
          <w:sz w:val="28"/>
          <w:szCs w:val="28"/>
        </w:rPr>
        <w:t>однородных</w:t>
      </w:r>
      <w:r w:rsidR="00FE2848">
        <w:rPr>
          <w:sz w:val="28"/>
          <w:szCs w:val="28"/>
        </w:rPr>
        <w:t xml:space="preserve"> </w:t>
      </w:r>
      <w:r w:rsidRPr="00FE2848">
        <w:rPr>
          <w:sz w:val="28"/>
          <w:szCs w:val="28"/>
        </w:rPr>
        <w:t>грузов</w:t>
      </w:r>
      <w:r w:rsidR="00FE2848">
        <w:rPr>
          <w:sz w:val="28"/>
          <w:szCs w:val="28"/>
        </w:rPr>
        <w:t xml:space="preserve"> </w:t>
      </w:r>
      <w:r w:rsidRPr="00FE2848">
        <w:rPr>
          <w:sz w:val="28"/>
          <w:szCs w:val="28"/>
        </w:rPr>
        <w:t>в</w:t>
      </w:r>
      <w:r w:rsidR="00FE2848">
        <w:rPr>
          <w:sz w:val="28"/>
          <w:szCs w:val="28"/>
        </w:rPr>
        <w:t xml:space="preserve"> </w:t>
      </w:r>
      <w:r w:rsidRPr="00FE2848">
        <w:rPr>
          <w:sz w:val="28"/>
          <w:szCs w:val="28"/>
        </w:rPr>
        <w:t>количестве</w:t>
      </w:r>
      <w:r w:rsidR="00FE2848">
        <w:rPr>
          <w:sz w:val="28"/>
          <w:szCs w:val="28"/>
        </w:rPr>
        <w:t xml:space="preserve"> </w:t>
      </w:r>
      <w:r w:rsidRPr="00FE2848">
        <w:rPr>
          <w:sz w:val="28"/>
          <w:szCs w:val="28"/>
        </w:rPr>
        <w:t>соответственно</w:t>
      </w:r>
      <w:r w:rsidR="00FE2848">
        <w:rPr>
          <w:sz w:val="28"/>
          <w:szCs w:val="28"/>
        </w:rPr>
        <w:t xml:space="preserve"> </w:t>
      </w:r>
      <w:r w:rsidRPr="00FE2848">
        <w:rPr>
          <w:sz w:val="28"/>
          <w:szCs w:val="28"/>
        </w:rPr>
        <w:t>а1, а2, ... , аm</w:t>
      </w:r>
      <w:r w:rsidR="00FE2848">
        <w:rPr>
          <w:sz w:val="28"/>
          <w:szCs w:val="28"/>
        </w:rPr>
        <w:t xml:space="preserve"> </w:t>
      </w:r>
      <w:r w:rsidRPr="00FE2848">
        <w:rPr>
          <w:sz w:val="28"/>
          <w:szCs w:val="28"/>
        </w:rPr>
        <w:t>единиц. Имеется</w:t>
      </w:r>
      <w:r w:rsidR="00FE2848">
        <w:rPr>
          <w:sz w:val="28"/>
          <w:szCs w:val="28"/>
        </w:rPr>
        <w:t xml:space="preserve"> </w:t>
      </w:r>
      <w:r w:rsidRPr="00FE2848">
        <w:rPr>
          <w:sz w:val="28"/>
          <w:szCs w:val="28"/>
        </w:rPr>
        <w:t>n</w:t>
      </w:r>
      <w:r w:rsidR="00FE2848">
        <w:rPr>
          <w:sz w:val="28"/>
          <w:szCs w:val="28"/>
        </w:rPr>
        <w:t xml:space="preserve"> </w:t>
      </w:r>
      <w:r w:rsidRPr="00FE2848">
        <w:rPr>
          <w:sz w:val="28"/>
          <w:szCs w:val="28"/>
        </w:rPr>
        <w:t>пунктов</w:t>
      </w:r>
      <w:r w:rsidR="00FE2848">
        <w:rPr>
          <w:sz w:val="28"/>
          <w:szCs w:val="28"/>
        </w:rPr>
        <w:t xml:space="preserve"> </w:t>
      </w:r>
      <w:r w:rsidRPr="00FE2848">
        <w:rPr>
          <w:sz w:val="28"/>
          <w:szCs w:val="28"/>
        </w:rPr>
        <w:t>назначения</w:t>
      </w:r>
      <w:r w:rsidR="00FE2848">
        <w:rPr>
          <w:sz w:val="28"/>
          <w:szCs w:val="28"/>
        </w:rPr>
        <w:t xml:space="preserve"> </w:t>
      </w:r>
      <w:r w:rsidRPr="00FE2848">
        <w:rPr>
          <w:sz w:val="28"/>
          <w:szCs w:val="28"/>
        </w:rPr>
        <w:t>В1 , В2 , ... , Вn</w:t>
      </w:r>
      <w:r w:rsidR="00FE2848">
        <w:rPr>
          <w:sz w:val="28"/>
          <w:szCs w:val="28"/>
        </w:rPr>
        <w:t xml:space="preserve"> </w:t>
      </w:r>
      <w:r w:rsidRPr="00FE2848">
        <w:rPr>
          <w:sz w:val="28"/>
          <w:szCs w:val="28"/>
        </w:rPr>
        <w:t>подавшие</w:t>
      </w:r>
      <w:r w:rsidR="00FE2848">
        <w:rPr>
          <w:sz w:val="28"/>
          <w:szCs w:val="28"/>
        </w:rPr>
        <w:t xml:space="preserve"> </w:t>
      </w:r>
      <w:r w:rsidRPr="00FE2848">
        <w:rPr>
          <w:sz w:val="28"/>
          <w:szCs w:val="28"/>
        </w:rPr>
        <w:t>заявки</w:t>
      </w:r>
      <w:r w:rsidR="00FE2848">
        <w:rPr>
          <w:sz w:val="28"/>
          <w:szCs w:val="28"/>
        </w:rPr>
        <w:t xml:space="preserve"> </w:t>
      </w:r>
      <w:r w:rsidRPr="00FE2848">
        <w:rPr>
          <w:sz w:val="28"/>
          <w:szCs w:val="28"/>
        </w:rPr>
        <w:t>соответственно</w:t>
      </w:r>
      <w:r w:rsidR="00FE2848">
        <w:rPr>
          <w:sz w:val="28"/>
          <w:szCs w:val="28"/>
        </w:rPr>
        <w:t xml:space="preserve"> </w:t>
      </w:r>
      <w:r w:rsidRPr="00FE2848">
        <w:rPr>
          <w:sz w:val="28"/>
          <w:szCs w:val="28"/>
        </w:rPr>
        <w:t>на</w:t>
      </w:r>
      <w:r w:rsidR="00FE2848">
        <w:rPr>
          <w:sz w:val="28"/>
          <w:szCs w:val="28"/>
        </w:rPr>
        <w:t xml:space="preserve"> </w:t>
      </w:r>
      <w:r w:rsidRPr="00FE2848">
        <w:rPr>
          <w:sz w:val="28"/>
          <w:szCs w:val="28"/>
        </w:rPr>
        <w:t>b1 , b2 , ... , bn единиц</w:t>
      </w:r>
      <w:r w:rsidR="00FE2848">
        <w:rPr>
          <w:sz w:val="28"/>
          <w:szCs w:val="28"/>
        </w:rPr>
        <w:t xml:space="preserve"> </w:t>
      </w:r>
      <w:r w:rsidRPr="00FE2848">
        <w:rPr>
          <w:sz w:val="28"/>
          <w:szCs w:val="28"/>
        </w:rPr>
        <w:t>груза. Известны</w:t>
      </w:r>
      <w:r w:rsidR="00FE2848">
        <w:rPr>
          <w:sz w:val="28"/>
          <w:szCs w:val="28"/>
        </w:rPr>
        <w:t xml:space="preserve"> </w:t>
      </w:r>
      <w:r w:rsidRPr="00FE2848">
        <w:rPr>
          <w:sz w:val="28"/>
          <w:szCs w:val="28"/>
        </w:rPr>
        <w:t>стоимости</w:t>
      </w:r>
      <w:r w:rsidR="00FE2848">
        <w:rPr>
          <w:sz w:val="28"/>
          <w:szCs w:val="28"/>
        </w:rPr>
        <w:t xml:space="preserve"> </w:t>
      </w:r>
      <w:r w:rsidRPr="00FE2848">
        <w:rPr>
          <w:sz w:val="28"/>
          <w:szCs w:val="28"/>
        </w:rPr>
        <w:t>Сi,j</w:t>
      </w:r>
      <w:r w:rsidR="00FE2848">
        <w:rPr>
          <w:sz w:val="28"/>
          <w:szCs w:val="28"/>
        </w:rPr>
        <w:t xml:space="preserve"> </w:t>
      </w:r>
      <w:r w:rsidRPr="00FE2848">
        <w:rPr>
          <w:sz w:val="28"/>
          <w:szCs w:val="28"/>
        </w:rPr>
        <w:t>перевозки</w:t>
      </w:r>
      <w:r w:rsidR="00FE2848">
        <w:rPr>
          <w:sz w:val="28"/>
          <w:szCs w:val="28"/>
        </w:rPr>
        <w:t xml:space="preserve"> </w:t>
      </w:r>
      <w:r w:rsidRPr="00FE2848">
        <w:rPr>
          <w:sz w:val="28"/>
          <w:szCs w:val="28"/>
        </w:rPr>
        <w:t>единицы</w:t>
      </w:r>
      <w:r w:rsidR="00FE2848">
        <w:rPr>
          <w:sz w:val="28"/>
          <w:szCs w:val="28"/>
        </w:rPr>
        <w:t xml:space="preserve"> </w:t>
      </w:r>
      <w:r w:rsidRPr="00FE2848">
        <w:rPr>
          <w:sz w:val="28"/>
          <w:szCs w:val="28"/>
        </w:rPr>
        <w:t>груза</w:t>
      </w:r>
      <w:r w:rsidR="00FE2848">
        <w:rPr>
          <w:sz w:val="28"/>
          <w:szCs w:val="28"/>
        </w:rPr>
        <w:t xml:space="preserve"> </w:t>
      </w:r>
      <w:r w:rsidRPr="00FE2848">
        <w:rPr>
          <w:sz w:val="28"/>
          <w:szCs w:val="28"/>
        </w:rPr>
        <w:t>от</w:t>
      </w:r>
      <w:r w:rsidR="00FE2848">
        <w:rPr>
          <w:sz w:val="28"/>
          <w:szCs w:val="28"/>
        </w:rPr>
        <w:t xml:space="preserve"> </w:t>
      </w:r>
      <w:r w:rsidRPr="00FE2848">
        <w:rPr>
          <w:sz w:val="28"/>
          <w:szCs w:val="28"/>
        </w:rPr>
        <w:t>каждого</w:t>
      </w:r>
      <w:r w:rsidR="00FE2848">
        <w:rPr>
          <w:sz w:val="28"/>
          <w:szCs w:val="28"/>
        </w:rPr>
        <w:t xml:space="preserve"> </w:t>
      </w:r>
      <w:r w:rsidRPr="00FE2848">
        <w:rPr>
          <w:sz w:val="28"/>
          <w:szCs w:val="28"/>
        </w:rPr>
        <w:t>пункта</w:t>
      </w:r>
      <w:r w:rsidR="00FE2848">
        <w:rPr>
          <w:sz w:val="28"/>
          <w:szCs w:val="28"/>
        </w:rPr>
        <w:t xml:space="preserve"> </w:t>
      </w:r>
      <w:r w:rsidRPr="00FE2848">
        <w:rPr>
          <w:sz w:val="28"/>
          <w:szCs w:val="28"/>
        </w:rPr>
        <w:t>отправления</w:t>
      </w:r>
      <w:r w:rsidR="00FE2848">
        <w:rPr>
          <w:sz w:val="28"/>
          <w:szCs w:val="28"/>
        </w:rPr>
        <w:t xml:space="preserve"> </w:t>
      </w:r>
      <w:r w:rsidRPr="00FE2848">
        <w:rPr>
          <w:sz w:val="28"/>
          <w:szCs w:val="28"/>
        </w:rPr>
        <w:t>Аi</w:t>
      </w:r>
      <w:r w:rsidR="00FE2848">
        <w:rPr>
          <w:sz w:val="28"/>
          <w:szCs w:val="28"/>
        </w:rPr>
        <w:t xml:space="preserve"> </w:t>
      </w:r>
      <w:r w:rsidRPr="00FE2848">
        <w:rPr>
          <w:sz w:val="28"/>
          <w:szCs w:val="28"/>
        </w:rPr>
        <w:t>до</w:t>
      </w:r>
      <w:r w:rsidR="00FE2848">
        <w:rPr>
          <w:sz w:val="28"/>
          <w:szCs w:val="28"/>
        </w:rPr>
        <w:t xml:space="preserve"> </w:t>
      </w:r>
      <w:r w:rsidRPr="00FE2848">
        <w:rPr>
          <w:sz w:val="28"/>
          <w:szCs w:val="28"/>
        </w:rPr>
        <w:t>каждого</w:t>
      </w:r>
      <w:r w:rsidR="00FE2848">
        <w:rPr>
          <w:sz w:val="28"/>
          <w:szCs w:val="28"/>
        </w:rPr>
        <w:t xml:space="preserve"> </w:t>
      </w:r>
      <w:r w:rsidRPr="00FE2848">
        <w:rPr>
          <w:sz w:val="28"/>
          <w:szCs w:val="28"/>
        </w:rPr>
        <w:t>пункта</w:t>
      </w:r>
      <w:r w:rsidR="00FE2848">
        <w:rPr>
          <w:sz w:val="28"/>
          <w:szCs w:val="28"/>
        </w:rPr>
        <w:t xml:space="preserve"> </w:t>
      </w:r>
      <w:r w:rsidRPr="00FE2848">
        <w:rPr>
          <w:sz w:val="28"/>
          <w:szCs w:val="28"/>
        </w:rPr>
        <w:t>назначения</w:t>
      </w:r>
      <w:r w:rsidR="00FE2848">
        <w:rPr>
          <w:sz w:val="28"/>
          <w:szCs w:val="28"/>
        </w:rPr>
        <w:t xml:space="preserve"> </w:t>
      </w:r>
      <w:r w:rsidRPr="00FE2848">
        <w:rPr>
          <w:sz w:val="28"/>
          <w:szCs w:val="28"/>
        </w:rPr>
        <w:t>Вj . Все</w:t>
      </w:r>
      <w:r w:rsidR="00FE2848">
        <w:rPr>
          <w:sz w:val="28"/>
          <w:szCs w:val="28"/>
        </w:rPr>
        <w:t xml:space="preserve"> </w:t>
      </w:r>
      <w:r w:rsidRPr="00FE2848">
        <w:rPr>
          <w:sz w:val="28"/>
          <w:szCs w:val="28"/>
        </w:rPr>
        <w:t>числа</w:t>
      </w:r>
      <w:r w:rsidR="00FE2848">
        <w:rPr>
          <w:sz w:val="28"/>
          <w:szCs w:val="28"/>
        </w:rPr>
        <w:t xml:space="preserve"> </w:t>
      </w:r>
      <w:r w:rsidRPr="00FE2848">
        <w:rPr>
          <w:sz w:val="28"/>
          <w:szCs w:val="28"/>
        </w:rPr>
        <w:t>Сi,j, образующие</w:t>
      </w:r>
      <w:r w:rsidR="00FE2848">
        <w:rPr>
          <w:sz w:val="28"/>
          <w:szCs w:val="28"/>
        </w:rPr>
        <w:t xml:space="preserve"> </w:t>
      </w:r>
      <w:r w:rsidRPr="00FE2848">
        <w:rPr>
          <w:sz w:val="28"/>
          <w:szCs w:val="28"/>
        </w:rPr>
        <w:t>прямоугольную</w:t>
      </w:r>
      <w:r w:rsidR="00FE2848">
        <w:rPr>
          <w:sz w:val="28"/>
          <w:szCs w:val="28"/>
        </w:rPr>
        <w:t xml:space="preserve"> </w:t>
      </w:r>
      <w:r w:rsidRPr="00FE2848">
        <w:rPr>
          <w:sz w:val="28"/>
          <w:szCs w:val="28"/>
        </w:rPr>
        <w:t>таблицу</w:t>
      </w:r>
      <w:r w:rsidR="00FE2848">
        <w:rPr>
          <w:sz w:val="28"/>
          <w:szCs w:val="28"/>
        </w:rPr>
        <w:t xml:space="preserve"> </w:t>
      </w:r>
      <w:r w:rsidRPr="00FE2848">
        <w:rPr>
          <w:sz w:val="28"/>
          <w:szCs w:val="28"/>
        </w:rPr>
        <w:t xml:space="preserve">заданы. </w:t>
      </w:r>
    </w:p>
    <w:p w:rsidR="009A2DC9" w:rsidRPr="00FE2848" w:rsidRDefault="009A2DC9" w:rsidP="00FE2848">
      <w:pPr>
        <w:spacing w:line="360" w:lineRule="auto"/>
        <w:ind w:firstLine="709"/>
        <w:jc w:val="both"/>
        <w:rPr>
          <w:sz w:val="28"/>
          <w:szCs w:val="28"/>
        </w:rPr>
      </w:pPr>
      <w:r w:rsidRPr="00FE2848">
        <w:rPr>
          <w:sz w:val="28"/>
          <w:szCs w:val="28"/>
        </w:rPr>
        <w:t>Требуется составить такой план перевозок</w:t>
      </w:r>
      <w:r w:rsidR="00FE2848">
        <w:rPr>
          <w:sz w:val="28"/>
          <w:szCs w:val="28"/>
        </w:rPr>
        <w:t xml:space="preserve"> </w:t>
      </w:r>
      <w:r w:rsidRPr="00FE2848">
        <w:rPr>
          <w:sz w:val="28"/>
          <w:szCs w:val="28"/>
        </w:rPr>
        <w:t>(откуда, куда и</w:t>
      </w:r>
      <w:r w:rsidR="00FE2848">
        <w:rPr>
          <w:sz w:val="28"/>
          <w:szCs w:val="28"/>
        </w:rPr>
        <w:t xml:space="preserve"> </w:t>
      </w:r>
      <w:r w:rsidRPr="00FE2848">
        <w:rPr>
          <w:sz w:val="28"/>
          <w:szCs w:val="28"/>
        </w:rPr>
        <w:t>сколько</w:t>
      </w:r>
      <w:r w:rsidR="00FE2848">
        <w:rPr>
          <w:sz w:val="28"/>
          <w:szCs w:val="28"/>
        </w:rPr>
        <w:t xml:space="preserve"> </w:t>
      </w:r>
      <w:r w:rsidRPr="00FE2848">
        <w:rPr>
          <w:sz w:val="28"/>
          <w:szCs w:val="28"/>
        </w:rPr>
        <w:t>единиц</w:t>
      </w:r>
      <w:r w:rsidR="00FE2848">
        <w:rPr>
          <w:sz w:val="28"/>
          <w:szCs w:val="28"/>
        </w:rPr>
        <w:t xml:space="preserve"> </w:t>
      </w:r>
      <w:r w:rsidRPr="00FE2848">
        <w:rPr>
          <w:sz w:val="28"/>
          <w:szCs w:val="28"/>
        </w:rPr>
        <w:t>поставить), чтобы</w:t>
      </w:r>
      <w:r w:rsidR="00FE2848">
        <w:rPr>
          <w:sz w:val="28"/>
          <w:szCs w:val="28"/>
        </w:rPr>
        <w:t xml:space="preserve"> </w:t>
      </w:r>
      <w:r w:rsidRPr="00FE2848">
        <w:rPr>
          <w:sz w:val="28"/>
          <w:szCs w:val="28"/>
        </w:rPr>
        <w:t>все</w:t>
      </w:r>
      <w:r w:rsidR="00FE2848">
        <w:rPr>
          <w:sz w:val="28"/>
          <w:szCs w:val="28"/>
        </w:rPr>
        <w:t xml:space="preserve"> </w:t>
      </w:r>
      <w:r w:rsidRPr="00FE2848">
        <w:rPr>
          <w:sz w:val="28"/>
          <w:szCs w:val="28"/>
        </w:rPr>
        <w:t>заявки</w:t>
      </w:r>
      <w:r w:rsidR="00FE2848">
        <w:rPr>
          <w:sz w:val="28"/>
          <w:szCs w:val="28"/>
        </w:rPr>
        <w:t xml:space="preserve"> </w:t>
      </w:r>
      <w:r w:rsidRPr="00FE2848">
        <w:rPr>
          <w:sz w:val="28"/>
          <w:szCs w:val="28"/>
        </w:rPr>
        <w:t>были</w:t>
      </w:r>
      <w:r w:rsidR="00FE2848">
        <w:rPr>
          <w:sz w:val="28"/>
          <w:szCs w:val="28"/>
        </w:rPr>
        <w:t xml:space="preserve"> </w:t>
      </w:r>
      <w:r w:rsidRPr="00FE2848">
        <w:rPr>
          <w:sz w:val="28"/>
          <w:szCs w:val="28"/>
        </w:rPr>
        <w:t>выполнены, а</w:t>
      </w:r>
      <w:r w:rsidR="00FE2848">
        <w:rPr>
          <w:sz w:val="28"/>
          <w:szCs w:val="28"/>
        </w:rPr>
        <w:t xml:space="preserve"> </w:t>
      </w:r>
      <w:r w:rsidRPr="00FE2848">
        <w:rPr>
          <w:sz w:val="28"/>
          <w:szCs w:val="28"/>
        </w:rPr>
        <w:t>общая</w:t>
      </w:r>
      <w:r w:rsidR="00FE2848">
        <w:rPr>
          <w:sz w:val="28"/>
          <w:szCs w:val="28"/>
        </w:rPr>
        <w:t xml:space="preserve"> </w:t>
      </w:r>
      <w:r w:rsidRPr="00FE2848">
        <w:rPr>
          <w:sz w:val="28"/>
          <w:szCs w:val="28"/>
        </w:rPr>
        <w:t>стоимость</w:t>
      </w:r>
      <w:r w:rsidR="00FE2848">
        <w:rPr>
          <w:sz w:val="28"/>
          <w:szCs w:val="28"/>
        </w:rPr>
        <w:t xml:space="preserve"> </w:t>
      </w:r>
      <w:r w:rsidRPr="00FE2848">
        <w:rPr>
          <w:sz w:val="28"/>
          <w:szCs w:val="28"/>
        </w:rPr>
        <w:t>всех</w:t>
      </w:r>
      <w:r w:rsidR="00FE2848">
        <w:rPr>
          <w:sz w:val="28"/>
          <w:szCs w:val="28"/>
        </w:rPr>
        <w:t xml:space="preserve"> </w:t>
      </w:r>
      <w:r w:rsidRPr="00FE2848">
        <w:rPr>
          <w:sz w:val="28"/>
          <w:szCs w:val="28"/>
        </w:rPr>
        <w:t>перевозок</w:t>
      </w:r>
      <w:r w:rsidR="00FE2848">
        <w:rPr>
          <w:sz w:val="28"/>
          <w:szCs w:val="28"/>
        </w:rPr>
        <w:t xml:space="preserve"> </w:t>
      </w:r>
      <w:r w:rsidRPr="00FE2848">
        <w:rPr>
          <w:sz w:val="28"/>
          <w:szCs w:val="28"/>
        </w:rPr>
        <w:t>была</w:t>
      </w:r>
      <w:r w:rsidR="00FE2848">
        <w:rPr>
          <w:sz w:val="28"/>
          <w:szCs w:val="28"/>
        </w:rPr>
        <w:t xml:space="preserve"> </w:t>
      </w:r>
      <w:r w:rsidRPr="00FE2848">
        <w:rPr>
          <w:sz w:val="28"/>
          <w:szCs w:val="28"/>
        </w:rPr>
        <w:t>минимальна.</w:t>
      </w:r>
    </w:p>
    <w:p w:rsidR="007523EF" w:rsidRPr="00B377E3" w:rsidRDefault="009A2DC9" w:rsidP="00FE2848">
      <w:pPr>
        <w:spacing w:line="360" w:lineRule="auto"/>
        <w:ind w:firstLine="709"/>
        <w:jc w:val="both"/>
        <w:rPr>
          <w:sz w:val="28"/>
          <w:szCs w:val="28"/>
        </w:rPr>
      </w:pPr>
      <w:r w:rsidRPr="00FE2848">
        <w:rPr>
          <w:sz w:val="28"/>
          <w:szCs w:val="28"/>
        </w:rPr>
        <w:t>Составить программу, которая бы вычисляла оптимальный план перевозки (потенциальный план).</w:t>
      </w:r>
    </w:p>
    <w:p w:rsidR="007A3F99" w:rsidRPr="00B377E3" w:rsidRDefault="007A3F99" w:rsidP="00FE2848">
      <w:pPr>
        <w:spacing w:line="360" w:lineRule="auto"/>
        <w:ind w:firstLine="709"/>
        <w:jc w:val="both"/>
        <w:rPr>
          <w:sz w:val="28"/>
          <w:szCs w:val="28"/>
        </w:rPr>
      </w:pPr>
    </w:p>
    <w:p w:rsidR="007523EF" w:rsidRPr="00B377E3" w:rsidRDefault="007523EF" w:rsidP="007A3F99">
      <w:pPr>
        <w:pStyle w:val="2"/>
        <w:ind w:left="0" w:right="0" w:firstLine="709"/>
        <w:jc w:val="center"/>
        <w:rPr>
          <w:szCs w:val="28"/>
        </w:rPr>
      </w:pPr>
      <w:bookmarkStart w:id="7" w:name="_Toc103503475"/>
      <w:r w:rsidRPr="00FE2848">
        <w:rPr>
          <w:szCs w:val="28"/>
        </w:rPr>
        <w:t>2.3 Руководство пользователей</w:t>
      </w:r>
      <w:bookmarkEnd w:id="7"/>
    </w:p>
    <w:p w:rsidR="007A3F99" w:rsidRPr="00B377E3" w:rsidRDefault="007A3F99" w:rsidP="007A3F99"/>
    <w:p w:rsidR="007523EF" w:rsidRPr="00FE2848" w:rsidRDefault="009A2DC9" w:rsidP="00FE2848">
      <w:pPr>
        <w:spacing w:line="360" w:lineRule="auto"/>
        <w:ind w:firstLine="709"/>
        <w:jc w:val="both"/>
        <w:rPr>
          <w:sz w:val="28"/>
          <w:szCs w:val="28"/>
        </w:rPr>
      </w:pPr>
      <w:r w:rsidRPr="00FE2848">
        <w:rPr>
          <w:sz w:val="28"/>
          <w:szCs w:val="28"/>
        </w:rPr>
        <w:t>При запуске программа предлагает ввести количество поставщиков (не меньше 2, но не больше 5), затем количество потребителей (условие тоже).</w:t>
      </w:r>
      <w:r w:rsidR="00C273F1" w:rsidRPr="00FE2848">
        <w:rPr>
          <w:sz w:val="28"/>
          <w:szCs w:val="28"/>
        </w:rPr>
        <w:t xml:space="preserve"> Если вводятся числа не удовлетворяющие этому условию, то программа предлагает ввести их заново</w:t>
      </w:r>
      <w:r w:rsidR="00D300A9" w:rsidRPr="00FE2848">
        <w:rPr>
          <w:sz w:val="28"/>
          <w:szCs w:val="28"/>
        </w:rPr>
        <w:t xml:space="preserve">. Далее программа выводит на экран таблицу, число строк которой равно введенному количеству поставщиков, а число столбцов – количеству потребителей. Предлагается ввести </w:t>
      </w:r>
      <w:r w:rsidR="006F2A0F" w:rsidRPr="00FE2848">
        <w:rPr>
          <w:sz w:val="28"/>
          <w:szCs w:val="28"/>
        </w:rPr>
        <w:t>количество продукции у первого поставщика, у второго и т.д. После пользователю предлагается ввести количество продукции необходимое первому потребителю, второму и т.д. Зат</w:t>
      </w:r>
      <w:r w:rsidR="00947B09" w:rsidRPr="00FE2848">
        <w:rPr>
          <w:sz w:val="28"/>
          <w:szCs w:val="28"/>
        </w:rPr>
        <w:t>ем вводятся стоимости перевозок, после чего производятся вычисления и выдается результат</w:t>
      </w:r>
    </w:p>
    <w:p w:rsidR="0092554E" w:rsidRPr="00B377E3" w:rsidRDefault="0092554E" w:rsidP="007A3F99">
      <w:pPr>
        <w:pStyle w:val="1"/>
        <w:spacing w:before="0" w:after="0" w:line="360" w:lineRule="auto"/>
        <w:jc w:val="center"/>
        <w:rPr>
          <w:rFonts w:ascii="Times New Roman" w:hAnsi="Times New Roman" w:cs="Times New Roman"/>
          <w:sz w:val="28"/>
          <w:szCs w:val="28"/>
        </w:rPr>
      </w:pPr>
      <w:r w:rsidRPr="00FE2848">
        <w:rPr>
          <w:rFonts w:ascii="Times New Roman" w:hAnsi="Times New Roman" w:cs="Times New Roman"/>
          <w:sz w:val="28"/>
          <w:szCs w:val="28"/>
        </w:rPr>
        <w:br w:type="page"/>
      </w:r>
      <w:bookmarkStart w:id="8" w:name="_Toc103503477"/>
      <w:r w:rsidRPr="00FE2848">
        <w:rPr>
          <w:rFonts w:ascii="Times New Roman" w:hAnsi="Times New Roman" w:cs="Times New Roman"/>
          <w:sz w:val="28"/>
          <w:szCs w:val="28"/>
        </w:rPr>
        <w:t>Литература</w:t>
      </w:r>
      <w:bookmarkEnd w:id="8"/>
    </w:p>
    <w:p w:rsidR="007A3F99" w:rsidRPr="00B377E3" w:rsidRDefault="007A3F99" w:rsidP="007A3F99"/>
    <w:p w:rsidR="001B524D" w:rsidRPr="00FE2848" w:rsidRDefault="001B524D" w:rsidP="007A3F99">
      <w:pPr>
        <w:spacing w:line="360" w:lineRule="auto"/>
        <w:jc w:val="both"/>
        <w:rPr>
          <w:sz w:val="28"/>
          <w:szCs w:val="28"/>
        </w:rPr>
      </w:pPr>
      <w:r w:rsidRPr="00FE2848">
        <w:rPr>
          <w:sz w:val="28"/>
          <w:szCs w:val="28"/>
        </w:rPr>
        <w:t>Карманов В.Г. Математическое программирование. - М.; Наука, 1986г</w:t>
      </w:r>
    </w:p>
    <w:p w:rsidR="001B524D" w:rsidRPr="00FE2848" w:rsidRDefault="001B524D" w:rsidP="007A3F99">
      <w:pPr>
        <w:spacing w:line="360" w:lineRule="auto"/>
        <w:jc w:val="both"/>
        <w:rPr>
          <w:sz w:val="28"/>
          <w:szCs w:val="28"/>
        </w:rPr>
      </w:pPr>
      <w:r w:rsidRPr="00FE2848">
        <w:rPr>
          <w:sz w:val="28"/>
          <w:szCs w:val="28"/>
        </w:rPr>
        <w:t>А.В.Кузнецов, Г.И.Новикова, И.И.Холод - "Сборник задач по математическому программированию". Минск, Высшая школа, 1985г</w:t>
      </w:r>
    </w:p>
    <w:p w:rsidR="001B524D" w:rsidRPr="00FE2848" w:rsidRDefault="001B524D" w:rsidP="007A3F99">
      <w:pPr>
        <w:spacing w:line="360" w:lineRule="auto"/>
        <w:jc w:val="both"/>
        <w:rPr>
          <w:sz w:val="28"/>
          <w:szCs w:val="28"/>
        </w:rPr>
      </w:pPr>
      <w:r w:rsidRPr="00FE2848">
        <w:rPr>
          <w:sz w:val="28"/>
          <w:szCs w:val="28"/>
        </w:rPr>
        <w:t>Боборыкин В.А. Математические методы решения транспортных задач. Л.: СЗПИ, 1986</w:t>
      </w:r>
    </w:p>
    <w:p w:rsidR="001B524D" w:rsidRPr="007A3F99" w:rsidRDefault="001B524D" w:rsidP="007A3F99">
      <w:pPr>
        <w:spacing w:line="360" w:lineRule="auto"/>
        <w:jc w:val="both"/>
        <w:rPr>
          <w:sz w:val="28"/>
          <w:szCs w:val="28"/>
        </w:rPr>
      </w:pPr>
      <w:r w:rsidRPr="00FE2848">
        <w:rPr>
          <w:sz w:val="28"/>
          <w:szCs w:val="28"/>
        </w:rPr>
        <w:t xml:space="preserve">Кузнецов Ю.Н., Кузубов В.И., Волощснко А. Б. Математическое программирование. </w:t>
      </w:r>
      <w:r w:rsidRPr="007A3F99">
        <w:rPr>
          <w:sz w:val="28"/>
          <w:szCs w:val="28"/>
        </w:rPr>
        <w:t>М.: Высшая школа, 1980</w:t>
      </w:r>
      <w:bookmarkStart w:id="9" w:name="_GoBack"/>
      <w:bookmarkEnd w:id="9"/>
    </w:p>
    <w:sectPr w:rsidR="001B524D" w:rsidRPr="007A3F99" w:rsidSect="00FE2848">
      <w:pgSz w:w="11906" w:h="16838"/>
      <w:pgMar w:top="1134" w:right="850"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970CD2"/>
    <w:multiLevelType w:val="singleLevel"/>
    <w:tmpl w:val="098A5F20"/>
    <w:lvl w:ilvl="0">
      <w:start w:val="1"/>
      <w:numFmt w:val="decimal"/>
      <w:lvlText w:val="%1. "/>
      <w:legacy w:legacy="1" w:legacySpace="0" w:legacyIndent="283"/>
      <w:lvlJc w:val="left"/>
      <w:pPr>
        <w:ind w:left="850" w:hanging="283"/>
      </w:pPr>
      <w:rPr>
        <w:rFonts w:ascii="Times New Roman" w:hAnsi="Times New Roman" w:cs="Times New Roman" w:hint="default"/>
        <w:b/>
        <w:i/>
        <w:sz w:val="28"/>
        <w:u w:val="none"/>
      </w:rPr>
    </w:lvl>
  </w:abstractNum>
  <w:abstractNum w:abstractNumId="1">
    <w:nsid w:val="34D4798F"/>
    <w:multiLevelType w:val="hybridMultilevel"/>
    <w:tmpl w:val="592EA856"/>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2">
    <w:nsid w:val="37D35270"/>
    <w:multiLevelType w:val="hybridMultilevel"/>
    <w:tmpl w:val="94EE07D6"/>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
    <w:nsid w:val="38444CB7"/>
    <w:multiLevelType w:val="singleLevel"/>
    <w:tmpl w:val="9F96E38E"/>
    <w:lvl w:ilvl="0">
      <w:start w:val="1"/>
      <w:numFmt w:val="decimal"/>
      <w:lvlText w:val="%1. "/>
      <w:legacy w:legacy="1" w:legacySpace="0" w:legacyIndent="283"/>
      <w:lvlJc w:val="left"/>
      <w:pPr>
        <w:ind w:left="850" w:hanging="283"/>
      </w:pPr>
      <w:rPr>
        <w:rFonts w:ascii="Times New Roman" w:hAnsi="Times New Roman" w:cs="Times New Roman" w:hint="default"/>
        <w:b/>
        <w:i/>
        <w:sz w:val="28"/>
        <w:u w:val="none"/>
      </w:rPr>
    </w:lvl>
  </w:abstractNum>
  <w:abstractNum w:abstractNumId="4">
    <w:nsid w:val="396D5550"/>
    <w:multiLevelType w:val="hybridMultilevel"/>
    <w:tmpl w:val="2B6C4F9E"/>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3FA25AFA"/>
    <w:multiLevelType w:val="hybridMultilevel"/>
    <w:tmpl w:val="FF06387E"/>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443B5F95"/>
    <w:multiLevelType w:val="hybridMultilevel"/>
    <w:tmpl w:val="6716172C"/>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69442D08"/>
    <w:multiLevelType w:val="hybridMultilevel"/>
    <w:tmpl w:val="98EE592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3"/>
  </w:num>
  <w:num w:numId="3">
    <w:abstractNumId w:val="6"/>
  </w:num>
  <w:num w:numId="4">
    <w:abstractNumId w:val="4"/>
  </w:num>
  <w:num w:numId="5">
    <w:abstractNumId w:val="7"/>
  </w:num>
  <w:num w:numId="6">
    <w:abstractNumId w:val="5"/>
  </w:num>
  <w:num w:numId="7">
    <w:abstractNumId w:val="1"/>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A5880"/>
    <w:rsid w:val="00086B2B"/>
    <w:rsid w:val="00115BCD"/>
    <w:rsid w:val="00136A64"/>
    <w:rsid w:val="00161469"/>
    <w:rsid w:val="001B524D"/>
    <w:rsid w:val="001C25C2"/>
    <w:rsid w:val="00251517"/>
    <w:rsid w:val="002F68B7"/>
    <w:rsid w:val="003A70D9"/>
    <w:rsid w:val="004A5880"/>
    <w:rsid w:val="004B0448"/>
    <w:rsid w:val="004D4313"/>
    <w:rsid w:val="004E2DFB"/>
    <w:rsid w:val="0052403C"/>
    <w:rsid w:val="00550A2C"/>
    <w:rsid w:val="00572BE3"/>
    <w:rsid w:val="00617C3D"/>
    <w:rsid w:val="006643D9"/>
    <w:rsid w:val="006714F8"/>
    <w:rsid w:val="006F2A0F"/>
    <w:rsid w:val="00750677"/>
    <w:rsid w:val="007523EF"/>
    <w:rsid w:val="007A3F99"/>
    <w:rsid w:val="0087207C"/>
    <w:rsid w:val="008738F4"/>
    <w:rsid w:val="00880EF1"/>
    <w:rsid w:val="00910929"/>
    <w:rsid w:val="0092554E"/>
    <w:rsid w:val="00942248"/>
    <w:rsid w:val="00945F43"/>
    <w:rsid w:val="00947B09"/>
    <w:rsid w:val="00991BF3"/>
    <w:rsid w:val="009A2DC9"/>
    <w:rsid w:val="009A7AA0"/>
    <w:rsid w:val="009B1A83"/>
    <w:rsid w:val="009E5CA1"/>
    <w:rsid w:val="009F0876"/>
    <w:rsid w:val="00A13ADB"/>
    <w:rsid w:val="00AC5DCC"/>
    <w:rsid w:val="00B377E3"/>
    <w:rsid w:val="00BE5928"/>
    <w:rsid w:val="00C13975"/>
    <w:rsid w:val="00C273F1"/>
    <w:rsid w:val="00C75D93"/>
    <w:rsid w:val="00CE5ECB"/>
    <w:rsid w:val="00CF1C34"/>
    <w:rsid w:val="00D300A9"/>
    <w:rsid w:val="00D336AA"/>
    <w:rsid w:val="00DE103F"/>
    <w:rsid w:val="00E2418B"/>
    <w:rsid w:val="00E46E9F"/>
    <w:rsid w:val="00F03FBF"/>
    <w:rsid w:val="00F54E64"/>
    <w:rsid w:val="00F55FDB"/>
    <w:rsid w:val="00F65688"/>
    <w:rsid w:val="00FB1045"/>
    <w:rsid w:val="00FE284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7"/>
    <o:shapelayout v:ext="edit">
      <o:idmap v:ext="edit" data="1"/>
    </o:shapelayout>
  </w:shapeDefaults>
  <w:decimalSymbol w:val=","/>
  <w:listSeparator w:val=";"/>
  <w14:defaultImageDpi w14:val="0"/>
  <w15:chartTrackingRefBased/>
  <w15:docId w15:val="{F6DBCA20-759C-491C-8A9F-E771E410DB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50677"/>
    <w:rPr>
      <w:sz w:val="24"/>
      <w:szCs w:val="24"/>
    </w:rPr>
  </w:style>
  <w:style w:type="paragraph" w:styleId="1">
    <w:name w:val="heading 1"/>
    <w:basedOn w:val="a"/>
    <w:next w:val="a"/>
    <w:link w:val="10"/>
    <w:uiPriority w:val="9"/>
    <w:qFormat/>
    <w:rsid w:val="00750677"/>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rsid w:val="006643D9"/>
    <w:pPr>
      <w:keepNext/>
      <w:spacing w:line="360" w:lineRule="auto"/>
      <w:ind w:left="284" w:right="226"/>
      <w:jc w:val="both"/>
      <w:outlineLvl w:val="1"/>
    </w:pPr>
    <w:rPr>
      <w:sz w:val="28"/>
      <w:szCs w:val="20"/>
    </w:rPr>
  </w:style>
  <w:style w:type="paragraph" w:styleId="3">
    <w:name w:val="heading 3"/>
    <w:basedOn w:val="a"/>
    <w:next w:val="a"/>
    <w:link w:val="30"/>
    <w:uiPriority w:val="9"/>
    <w:qFormat/>
    <w:rsid w:val="006643D9"/>
    <w:pPr>
      <w:keepNext/>
      <w:spacing w:line="480" w:lineRule="auto"/>
      <w:ind w:right="226"/>
      <w:jc w:val="both"/>
      <w:outlineLvl w:val="2"/>
    </w:pPr>
    <w:rPr>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paragraph" w:styleId="a3">
    <w:name w:val="Body Text Indent"/>
    <w:basedOn w:val="a"/>
    <w:link w:val="a4"/>
    <w:uiPriority w:val="99"/>
    <w:rsid w:val="00750677"/>
    <w:pPr>
      <w:ind w:firstLine="720"/>
      <w:jc w:val="center"/>
    </w:pPr>
    <w:rPr>
      <w:b/>
      <w:bCs/>
      <w:sz w:val="44"/>
      <w:szCs w:val="44"/>
    </w:rPr>
  </w:style>
  <w:style w:type="character" w:customStyle="1" w:styleId="a4">
    <w:name w:val="Основний текст з відступом Знак"/>
    <w:link w:val="a3"/>
    <w:uiPriority w:val="99"/>
    <w:semiHidden/>
    <w:locked/>
    <w:rPr>
      <w:rFonts w:cs="Times New Roman"/>
      <w:sz w:val="24"/>
      <w:szCs w:val="24"/>
    </w:rPr>
  </w:style>
  <w:style w:type="paragraph" w:styleId="a5">
    <w:name w:val="Title"/>
    <w:basedOn w:val="a"/>
    <w:link w:val="a6"/>
    <w:uiPriority w:val="10"/>
    <w:qFormat/>
    <w:rsid w:val="00750677"/>
    <w:pPr>
      <w:spacing w:line="360" w:lineRule="auto"/>
      <w:jc w:val="center"/>
    </w:pPr>
    <w:rPr>
      <w:b/>
      <w:bCs/>
      <w:sz w:val="32"/>
    </w:rPr>
  </w:style>
  <w:style w:type="character" w:customStyle="1" w:styleId="a6">
    <w:name w:val="Назва Знак"/>
    <w:link w:val="a5"/>
    <w:uiPriority w:val="10"/>
    <w:locked/>
    <w:rPr>
      <w:rFonts w:ascii="Cambria" w:eastAsia="Times New Roman" w:hAnsi="Cambria" w:cs="Times New Roman"/>
      <w:b/>
      <w:bCs/>
      <w:kern w:val="28"/>
      <w:sz w:val="32"/>
      <w:szCs w:val="32"/>
    </w:rPr>
  </w:style>
  <w:style w:type="paragraph" w:styleId="a7">
    <w:name w:val="Body Text"/>
    <w:basedOn w:val="a"/>
    <w:link w:val="a8"/>
    <w:uiPriority w:val="99"/>
    <w:rsid w:val="006643D9"/>
    <w:pPr>
      <w:jc w:val="center"/>
    </w:pPr>
    <w:rPr>
      <w:b/>
      <w:bCs/>
      <w:sz w:val="40"/>
      <w:szCs w:val="20"/>
    </w:rPr>
  </w:style>
  <w:style w:type="character" w:customStyle="1" w:styleId="a8">
    <w:name w:val="Основний текст Знак"/>
    <w:link w:val="a7"/>
    <w:uiPriority w:val="99"/>
    <w:semiHidden/>
    <w:locked/>
    <w:rPr>
      <w:rFonts w:cs="Times New Roman"/>
      <w:sz w:val="24"/>
      <w:szCs w:val="24"/>
    </w:rPr>
  </w:style>
  <w:style w:type="paragraph" w:styleId="a9">
    <w:name w:val="footer"/>
    <w:basedOn w:val="a"/>
    <w:link w:val="aa"/>
    <w:uiPriority w:val="99"/>
    <w:rsid w:val="006643D9"/>
    <w:pPr>
      <w:tabs>
        <w:tab w:val="center" w:pos="4677"/>
        <w:tab w:val="right" w:pos="9355"/>
      </w:tabs>
    </w:pPr>
    <w:rPr>
      <w:sz w:val="20"/>
      <w:szCs w:val="20"/>
    </w:rPr>
  </w:style>
  <w:style w:type="character" w:customStyle="1" w:styleId="aa">
    <w:name w:val="Нижній колонтитул Знак"/>
    <w:link w:val="a9"/>
    <w:uiPriority w:val="99"/>
    <w:semiHidden/>
    <w:locked/>
    <w:rPr>
      <w:rFonts w:cs="Times New Roman"/>
      <w:sz w:val="24"/>
      <w:szCs w:val="24"/>
    </w:rPr>
  </w:style>
  <w:style w:type="character" w:styleId="ab">
    <w:name w:val="page number"/>
    <w:uiPriority w:val="99"/>
    <w:rsid w:val="006643D9"/>
    <w:rPr>
      <w:rFonts w:cs="Times New Roman"/>
    </w:rPr>
  </w:style>
  <w:style w:type="paragraph" w:styleId="ac">
    <w:name w:val="Block Text"/>
    <w:basedOn w:val="a"/>
    <w:uiPriority w:val="99"/>
    <w:rsid w:val="006643D9"/>
    <w:pPr>
      <w:spacing w:line="480" w:lineRule="auto"/>
      <w:ind w:left="284" w:right="226" w:firstLine="436"/>
      <w:jc w:val="both"/>
    </w:pPr>
    <w:rPr>
      <w:color w:val="FF0000"/>
      <w:sz w:val="28"/>
      <w:szCs w:val="20"/>
    </w:rPr>
  </w:style>
  <w:style w:type="paragraph" w:styleId="21">
    <w:name w:val="Body Text 2"/>
    <w:basedOn w:val="a"/>
    <w:link w:val="22"/>
    <w:uiPriority w:val="99"/>
    <w:rsid w:val="006643D9"/>
    <w:pPr>
      <w:spacing w:line="360" w:lineRule="auto"/>
      <w:jc w:val="both"/>
    </w:pPr>
    <w:rPr>
      <w:sz w:val="28"/>
      <w:szCs w:val="20"/>
    </w:rPr>
  </w:style>
  <w:style w:type="character" w:customStyle="1" w:styleId="22">
    <w:name w:val="Основний текст 2 Знак"/>
    <w:link w:val="21"/>
    <w:uiPriority w:val="99"/>
    <w:semiHidden/>
    <w:locked/>
    <w:rPr>
      <w:rFonts w:cs="Times New Roman"/>
      <w:sz w:val="24"/>
      <w:szCs w:val="24"/>
    </w:rPr>
  </w:style>
  <w:style w:type="paragraph" w:styleId="31">
    <w:name w:val="Body Text 3"/>
    <w:basedOn w:val="a"/>
    <w:link w:val="32"/>
    <w:uiPriority w:val="99"/>
    <w:rsid w:val="006643D9"/>
    <w:pPr>
      <w:jc w:val="both"/>
    </w:pPr>
    <w:rPr>
      <w:szCs w:val="20"/>
    </w:rPr>
  </w:style>
  <w:style w:type="character" w:customStyle="1" w:styleId="32">
    <w:name w:val="Основний текст 3 Знак"/>
    <w:link w:val="31"/>
    <w:uiPriority w:val="99"/>
    <w:semiHidden/>
    <w:locked/>
    <w:rPr>
      <w:rFonts w:cs="Times New Roman"/>
      <w:sz w:val="16"/>
      <w:szCs w:val="16"/>
    </w:rPr>
  </w:style>
  <w:style w:type="paragraph" w:styleId="ad">
    <w:name w:val="footnote text"/>
    <w:basedOn w:val="a"/>
    <w:link w:val="ae"/>
    <w:uiPriority w:val="99"/>
    <w:semiHidden/>
    <w:rsid w:val="006643D9"/>
    <w:rPr>
      <w:sz w:val="20"/>
      <w:szCs w:val="20"/>
    </w:rPr>
  </w:style>
  <w:style w:type="character" w:customStyle="1" w:styleId="ae">
    <w:name w:val="Текст виноски Знак"/>
    <w:link w:val="ad"/>
    <w:uiPriority w:val="99"/>
    <w:semiHidden/>
    <w:locked/>
    <w:rPr>
      <w:rFonts w:cs="Times New Roman"/>
    </w:rPr>
  </w:style>
  <w:style w:type="character" w:styleId="af">
    <w:name w:val="footnote reference"/>
    <w:uiPriority w:val="99"/>
    <w:semiHidden/>
    <w:rsid w:val="006643D9"/>
    <w:rPr>
      <w:rFonts w:cs="Times New Roman"/>
      <w:vertAlign w:val="superscript"/>
    </w:rPr>
  </w:style>
  <w:style w:type="paragraph" w:styleId="af0">
    <w:name w:val="header"/>
    <w:basedOn w:val="a"/>
    <w:link w:val="af1"/>
    <w:uiPriority w:val="99"/>
    <w:rsid w:val="006643D9"/>
    <w:pPr>
      <w:tabs>
        <w:tab w:val="center" w:pos="4677"/>
        <w:tab w:val="right" w:pos="9355"/>
      </w:tabs>
    </w:pPr>
    <w:rPr>
      <w:sz w:val="20"/>
      <w:szCs w:val="20"/>
    </w:rPr>
  </w:style>
  <w:style w:type="character" w:customStyle="1" w:styleId="af1">
    <w:name w:val="Верхній колонтитул Знак"/>
    <w:link w:val="af0"/>
    <w:uiPriority w:val="99"/>
    <w:semiHidden/>
    <w:locked/>
    <w:rPr>
      <w:rFonts w:cs="Times New Roman"/>
      <w:sz w:val="24"/>
      <w:szCs w:val="24"/>
    </w:rPr>
  </w:style>
  <w:style w:type="paragraph" w:styleId="23">
    <w:name w:val="Body Text Indent 2"/>
    <w:basedOn w:val="a"/>
    <w:link w:val="24"/>
    <w:uiPriority w:val="99"/>
    <w:rsid w:val="006643D9"/>
    <w:pPr>
      <w:ind w:firstLine="567"/>
      <w:jc w:val="both"/>
    </w:pPr>
    <w:rPr>
      <w:sz w:val="28"/>
    </w:rPr>
  </w:style>
  <w:style w:type="character" w:customStyle="1" w:styleId="24">
    <w:name w:val="Основний текст з відступом 2 Знак"/>
    <w:link w:val="23"/>
    <w:uiPriority w:val="99"/>
    <w:semiHidden/>
    <w:locked/>
    <w:rPr>
      <w:rFonts w:cs="Times New Roman"/>
      <w:sz w:val="24"/>
      <w:szCs w:val="24"/>
    </w:rPr>
  </w:style>
  <w:style w:type="paragraph" w:styleId="11">
    <w:name w:val="toc 1"/>
    <w:basedOn w:val="a"/>
    <w:next w:val="a"/>
    <w:autoRedefine/>
    <w:uiPriority w:val="39"/>
    <w:semiHidden/>
    <w:rsid w:val="003A70D9"/>
    <w:pPr>
      <w:spacing w:before="120" w:after="120"/>
    </w:pPr>
    <w:rPr>
      <w:b/>
      <w:bCs/>
      <w:caps/>
      <w:sz w:val="20"/>
      <w:szCs w:val="20"/>
    </w:rPr>
  </w:style>
  <w:style w:type="paragraph" w:styleId="25">
    <w:name w:val="toc 2"/>
    <w:basedOn w:val="a"/>
    <w:next w:val="a"/>
    <w:autoRedefine/>
    <w:uiPriority w:val="39"/>
    <w:semiHidden/>
    <w:rsid w:val="003A70D9"/>
    <w:pPr>
      <w:ind w:left="240"/>
    </w:pPr>
    <w:rPr>
      <w:smallCaps/>
      <w:sz w:val="20"/>
      <w:szCs w:val="20"/>
    </w:rPr>
  </w:style>
  <w:style w:type="paragraph" w:styleId="33">
    <w:name w:val="toc 3"/>
    <w:basedOn w:val="a"/>
    <w:next w:val="a"/>
    <w:autoRedefine/>
    <w:uiPriority w:val="39"/>
    <w:semiHidden/>
    <w:rsid w:val="003A70D9"/>
    <w:pPr>
      <w:ind w:left="480"/>
    </w:pPr>
    <w:rPr>
      <w:i/>
      <w:iCs/>
      <w:sz w:val="20"/>
      <w:szCs w:val="20"/>
    </w:rPr>
  </w:style>
  <w:style w:type="paragraph" w:styleId="4">
    <w:name w:val="toc 4"/>
    <w:basedOn w:val="a"/>
    <w:next w:val="a"/>
    <w:autoRedefine/>
    <w:uiPriority w:val="39"/>
    <w:semiHidden/>
    <w:rsid w:val="003A70D9"/>
    <w:pPr>
      <w:ind w:left="720"/>
    </w:pPr>
    <w:rPr>
      <w:sz w:val="18"/>
      <w:szCs w:val="18"/>
    </w:rPr>
  </w:style>
  <w:style w:type="paragraph" w:styleId="5">
    <w:name w:val="toc 5"/>
    <w:basedOn w:val="a"/>
    <w:next w:val="a"/>
    <w:autoRedefine/>
    <w:uiPriority w:val="39"/>
    <w:semiHidden/>
    <w:rsid w:val="003A70D9"/>
    <w:pPr>
      <w:ind w:left="960"/>
    </w:pPr>
    <w:rPr>
      <w:sz w:val="18"/>
      <w:szCs w:val="18"/>
    </w:rPr>
  </w:style>
  <w:style w:type="paragraph" w:styleId="6">
    <w:name w:val="toc 6"/>
    <w:basedOn w:val="a"/>
    <w:next w:val="a"/>
    <w:autoRedefine/>
    <w:uiPriority w:val="39"/>
    <w:semiHidden/>
    <w:rsid w:val="003A70D9"/>
    <w:pPr>
      <w:ind w:left="1200"/>
    </w:pPr>
    <w:rPr>
      <w:sz w:val="18"/>
      <w:szCs w:val="18"/>
    </w:rPr>
  </w:style>
  <w:style w:type="paragraph" w:styleId="7">
    <w:name w:val="toc 7"/>
    <w:basedOn w:val="a"/>
    <w:next w:val="a"/>
    <w:autoRedefine/>
    <w:uiPriority w:val="39"/>
    <w:semiHidden/>
    <w:rsid w:val="003A70D9"/>
    <w:pPr>
      <w:ind w:left="1440"/>
    </w:pPr>
    <w:rPr>
      <w:sz w:val="18"/>
      <w:szCs w:val="18"/>
    </w:rPr>
  </w:style>
  <w:style w:type="paragraph" w:styleId="8">
    <w:name w:val="toc 8"/>
    <w:basedOn w:val="a"/>
    <w:next w:val="a"/>
    <w:autoRedefine/>
    <w:uiPriority w:val="39"/>
    <w:semiHidden/>
    <w:rsid w:val="003A70D9"/>
    <w:pPr>
      <w:ind w:left="1680"/>
    </w:pPr>
    <w:rPr>
      <w:sz w:val="18"/>
      <w:szCs w:val="18"/>
    </w:rPr>
  </w:style>
  <w:style w:type="paragraph" w:styleId="9">
    <w:name w:val="toc 9"/>
    <w:basedOn w:val="a"/>
    <w:next w:val="a"/>
    <w:autoRedefine/>
    <w:uiPriority w:val="39"/>
    <w:semiHidden/>
    <w:rsid w:val="003A70D9"/>
    <w:pPr>
      <w:ind w:left="1920"/>
    </w:pPr>
    <w:rPr>
      <w:sz w:val="18"/>
      <w:szCs w:val="18"/>
    </w:rPr>
  </w:style>
  <w:style w:type="character" w:styleId="af2">
    <w:name w:val="Hyperlink"/>
    <w:uiPriority w:val="99"/>
    <w:rsid w:val="003A70D9"/>
    <w:rPr>
      <w:rFonts w:cs="Times New Roman"/>
      <w:color w:val="0000FF"/>
      <w:u w:val="single"/>
    </w:rPr>
  </w:style>
  <w:style w:type="paragraph" w:customStyle="1" w:styleId="2TimesNewRoman">
    <w:name w:val="Заголовок 2 + Times New Roman"/>
    <w:aliases w:val="22 pt"/>
    <w:basedOn w:val="1"/>
    <w:rsid w:val="0087207C"/>
    <w:pPr>
      <w:jc w:val="center"/>
    </w:pPr>
    <w:rPr>
      <w:rFonts w:ascii="Times New Roman" w:hAnsi="Times New Roman"/>
      <w:sz w:val="4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3345099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wmf"/><Relationship Id="rId13" Type="http://schemas.openxmlformats.org/officeDocument/2006/relationships/image" Target="media/image9.wmf"/><Relationship Id="rId18" Type="http://schemas.openxmlformats.org/officeDocument/2006/relationships/image" Target="media/image14.wmf"/><Relationship Id="rId3" Type="http://schemas.openxmlformats.org/officeDocument/2006/relationships/settings" Target="settings.xml"/><Relationship Id="rId21" Type="http://schemas.openxmlformats.org/officeDocument/2006/relationships/image" Target="media/image17.wmf"/><Relationship Id="rId7" Type="http://schemas.openxmlformats.org/officeDocument/2006/relationships/image" Target="media/image3.wmf"/><Relationship Id="rId12" Type="http://schemas.openxmlformats.org/officeDocument/2006/relationships/image" Target="media/image8.wmf"/><Relationship Id="rId17" Type="http://schemas.openxmlformats.org/officeDocument/2006/relationships/image" Target="media/image13.wmf"/><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12.wmf"/><Relationship Id="rId20" Type="http://schemas.openxmlformats.org/officeDocument/2006/relationships/image" Target="media/image16.wmf"/><Relationship Id="rId1" Type="http://schemas.openxmlformats.org/officeDocument/2006/relationships/numbering" Target="numbering.xml"/><Relationship Id="rId6" Type="http://schemas.openxmlformats.org/officeDocument/2006/relationships/image" Target="media/image2.wmf"/><Relationship Id="rId11" Type="http://schemas.openxmlformats.org/officeDocument/2006/relationships/image" Target="media/image7.wmf"/><Relationship Id="rId24" Type="http://schemas.openxmlformats.org/officeDocument/2006/relationships/fontTable" Target="fontTable.xml"/><Relationship Id="rId5" Type="http://schemas.openxmlformats.org/officeDocument/2006/relationships/image" Target="media/image1.wmf"/><Relationship Id="rId15" Type="http://schemas.openxmlformats.org/officeDocument/2006/relationships/image" Target="media/image11.wmf"/><Relationship Id="rId23" Type="http://schemas.openxmlformats.org/officeDocument/2006/relationships/image" Target="media/image19.wmf"/><Relationship Id="rId10" Type="http://schemas.openxmlformats.org/officeDocument/2006/relationships/image" Target="media/image6.wmf"/><Relationship Id="rId19" Type="http://schemas.openxmlformats.org/officeDocument/2006/relationships/image" Target="media/image15.wmf"/><Relationship Id="rId4" Type="http://schemas.openxmlformats.org/officeDocument/2006/relationships/webSettings" Target="webSettings.xml"/><Relationship Id="rId9" Type="http://schemas.openxmlformats.org/officeDocument/2006/relationships/image" Target="media/image5.wmf"/><Relationship Id="rId14" Type="http://schemas.openxmlformats.org/officeDocument/2006/relationships/image" Target="media/image10.wmf"/><Relationship Id="rId22" Type="http://schemas.openxmlformats.org/officeDocument/2006/relationships/image" Target="media/image18.wmf"/></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1666</Words>
  <Characters>9500</Characters>
  <Application>Microsoft Office Word</Application>
  <DocSecurity>0</DocSecurity>
  <Lines>79</Lines>
  <Paragraphs>22</Paragraphs>
  <ScaleCrop>false</ScaleCrop>
  <HeadingPairs>
    <vt:vector size="2" baseType="variant">
      <vt:variant>
        <vt:lpstr>Название</vt:lpstr>
      </vt:variant>
      <vt:variant>
        <vt:i4>1</vt:i4>
      </vt:variant>
    </vt:vector>
  </HeadingPairs>
  <TitlesOfParts>
    <vt:vector size="1" baseType="lpstr">
      <vt:lpstr>Титульный лист</vt:lpstr>
    </vt:vector>
  </TitlesOfParts>
  <Company> </Company>
  <LinksUpToDate>false</LinksUpToDate>
  <CharactersWithSpaces>11144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Титульный лист</dc:title>
  <dc:subject/>
  <dc:creator>Comp-31337#@!</dc:creator>
  <cp:keywords/>
  <dc:description/>
  <cp:lastModifiedBy>Irina</cp:lastModifiedBy>
  <cp:revision>2</cp:revision>
  <dcterms:created xsi:type="dcterms:W3CDTF">2014-08-09T16:12:00Z</dcterms:created>
  <dcterms:modified xsi:type="dcterms:W3CDTF">2014-08-09T16:12:00Z</dcterms:modified>
</cp:coreProperties>
</file>