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B4" w:rsidRPr="00DE2741" w:rsidRDefault="003E08B4" w:rsidP="00DE2741">
      <w:pPr>
        <w:widowControl w:val="0"/>
        <w:spacing w:line="360" w:lineRule="auto"/>
        <w:jc w:val="center"/>
        <w:rPr>
          <w:sz w:val="28"/>
          <w:szCs w:val="28"/>
        </w:rPr>
      </w:pPr>
      <w:r w:rsidRPr="00DE2741">
        <w:rPr>
          <w:sz w:val="28"/>
          <w:szCs w:val="28"/>
        </w:rPr>
        <w:t>МИНИСТЕРСТВО ТРАНСПОРТА И СВЯЗИ</w:t>
      </w:r>
    </w:p>
    <w:p w:rsidR="003E08B4" w:rsidRPr="00DE2741" w:rsidRDefault="003E08B4" w:rsidP="00DE2741">
      <w:pPr>
        <w:widowControl w:val="0"/>
        <w:spacing w:line="360" w:lineRule="auto"/>
        <w:jc w:val="center"/>
        <w:rPr>
          <w:sz w:val="28"/>
          <w:szCs w:val="28"/>
        </w:rPr>
      </w:pPr>
      <w:r w:rsidRPr="00DE2741">
        <w:rPr>
          <w:sz w:val="28"/>
          <w:szCs w:val="28"/>
        </w:rPr>
        <w:t>РОССИЙСКОЙ ФЕДЕРАЦИИ</w:t>
      </w:r>
      <w:r w:rsidR="00DE2741">
        <w:rPr>
          <w:sz w:val="28"/>
          <w:szCs w:val="28"/>
        </w:rPr>
        <w:t xml:space="preserve"> </w:t>
      </w:r>
      <w:r w:rsidRPr="00DE2741">
        <w:rPr>
          <w:sz w:val="28"/>
          <w:szCs w:val="28"/>
        </w:rPr>
        <w:t>ДЕПАРТАМЕНТ МОРСКОГО И РЕЧНОГО ФЛОТА</w:t>
      </w:r>
    </w:p>
    <w:p w:rsidR="003E08B4" w:rsidRPr="00DE2741" w:rsidRDefault="003E08B4" w:rsidP="00DE2741">
      <w:pPr>
        <w:widowControl w:val="0"/>
        <w:spacing w:line="360" w:lineRule="auto"/>
        <w:jc w:val="center"/>
        <w:rPr>
          <w:b/>
          <w:sz w:val="28"/>
          <w:szCs w:val="28"/>
        </w:rPr>
      </w:pPr>
      <w:r w:rsidRPr="00DE2741">
        <w:rPr>
          <w:b/>
          <w:sz w:val="28"/>
          <w:szCs w:val="28"/>
        </w:rPr>
        <w:t>Федеральное государственное образовательное учреждение</w:t>
      </w:r>
    </w:p>
    <w:p w:rsidR="003E08B4" w:rsidRPr="00DE2741" w:rsidRDefault="003E08B4" w:rsidP="00DE2741">
      <w:pPr>
        <w:widowControl w:val="0"/>
        <w:spacing w:line="360" w:lineRule="auto"/>
        <w:jc w:val="center"/>
        <w:rPr>
          <w:b/>
          <w:sz w:val="28"/>
          <w:szCs w:val="28"/>
        </w:rPr>
      </w:pPr>
      <w:r w:rsidRPr="00DE2741">
        <w:rPr>
          <w:b/>
          <w:sz w:val="28"/>
          <w:szCs w:val="28"/>
        </w:rPr>
        <w:t>Государственная морская академия имени</w:t>
      </w:r>
      <w:r w:rsidR="00DE2741">
        <w:rPr>
          <w:b/>
          <w:sz w:val="28"/>
          <w:szCs w:val="28"/>
        </w:rPr>
        <w:t xml:space="preserve"> </w:t>
      </w:r>
      <w:r w:rsidRPr="00DE2741">
        <w:rPr>
          <w:b/>
          <w:sz w:val="28"/>
          <w:szCs w:val="28"/>
        </w:rPr>
        <w:t xml:space="preserve"> адмирала С.О. Макарова</w:t>
      </w:r>
    </w:p>
    <w:p w:rsidR="003E08B4" w:rsidRPr="00DE2741" w:rsidRDefault="003E08B4" w:rsidP="00DE2741">
      <w:pPr>
        <w:widowControl w:val="0"/>
        <w:spacing w:line="360" w:lineRule="auto"/>
        <w:jc w:val="center"/>
        <w:rPr>
          <w:b/>
          <w:sz w:val="28"/>
          <w:szCs w:val="28"/>
        </w:rPr>
      </w:pPr>
      <w:r w:rsidRPr="00DE2741">
        <w:rPr>
          <w:b/>
          <w:sz w:val="28"/>
          <w:szCs w:val="28"/>
        </w:rPr>
        <w:t>КАФЕДРА ДВС и АСЭУ</w:t>
      </w:r>
    </w:p>
    <w:p w:rsidR="003E08B4" w:rsidRPr="00DE2741" w:rsidRDefault="003E08B4" w:rsidP="00DE2741">
      <w:pPr>
        <w:widowControl w:val="0"/>
        <w:spacing w:line="360" w:lineRule="auto"/>
        <w:jc w:val="center"/>
        <w:rPr>
          <w:b/>
          <w:sz w:val="28"/>
          <w:szCs w:val="28"/>
        </w:rPr>
      </w:pPr>
    </w:p>
    <w:p w:rsidR="003E08B4" w:rsidRPr="00DE2741" w:rsidRDefault="003E08B4" w:rsidP="00DE2741">
      <w:pPr>
        <w:widowControl w:val="0"/>
        <w:spacing w:line="360" w:lineRule="auto"/>
        <w:jc w:val="center"/>
        <w:rPr>
          <w:b/>
          <w:sz w:val="28"/>
          <w:szCs w:val="28"/>
        </w:rPr>
      </w:pPr>
    </w:p>
    <w:p w:rsidR="003E08B4" w:rsidRPr="00DE2741" w:rsidRDefault="003E08B4" w:rsidP="00DE2741">
      <w:pPr>
        <w:widowControl w:val="0"/>
        <w:spacing w:line="360" w:lineRule="auto"/>
        <w:jc w:val="center"/>
        <w:rPr>
          <w:b/>
          <w:sz w:val="28"/>
          <w:szCs w:val="28"/>
        </w:rPr>
      </w:pPr>
    </w:p>
    <w:p w:rsidR="00214F51" w:rsidRPr="00DE2741" w:rsidRDefault="00214F51" w:rsidP="00DE2741">
      <w:pPr>
        <w:widowControl w:val="0"/>
        <w:spacing w:line="360" w:lineRule="auto"/>
        <w:jc w:val="center"/>
        <w:rPr>
          <w:b/>
          <w:sz w:val="28"/>
          <w:szCs w:val="28"/>
        </w:rPr>
      </w:pPr>
    </w:p>
    <w:p w:rsidR="003E08B4" w:rsidRPr="00DE2741" w:rsidRDefault="003E08B4" w:rsidP="00DE2741">
      <w:pPr>
        <w:widowControl w:val="0"/>
        <w:spacing w:line="360" w:lineRule="auto"/>
        <w:jc w:val="center"/>
        <w:rPr>
          <w:b/>
          <w:sz w:val="28"/>
          <w:szCs w:val="28"/>
        </w:rPr>
      </w:pPr>
    </w:p>
    <w:p w:rsidR="003E08B4" w:rsidRPr="00DE2741" w:rsidRDefault="003E08B4" w:rsidP="00DE2741">
      <w:pPr>
        <w:widowControl w:val="0"/>
        <w:spacing w:line="360" w:lineRule="auto"/>
        <w:jc w:val="center"/>
        <w:rPr>
          <w:b/>
          <w:sz w:val="28"/>
          <w:szCs w:val="28"/>
        </w:rPr>
      </w:pPr>
      <w:r w:rsidRPr="00DE2741">
        <w:rPr>
          <w:b/>
          <w:sz w:val="28"/>
          <w:szCs w:val="28"/>
        </w:rPr>
        <w:t>Пояснительная записка</w:t>
      </w:r>
    </w:p>
    <w:p w:rsidR="003E08B4" w:rsidRPr="00DE2741" w:rsidRDefault="003E08B4" w:rsidP="00DE2741">
      <w:pPr>
        <w:widowControl w:val="0"/>
        <w:spacing w:line="360" w:lineRule="auto"/>
        <w:jc w:val="center"/>
        <w:rPr>
          <w:sz w:val="28"/>
          <w:szCs w:val="28"/>
        </w:rPr>
      </w:pPr>
      <w:r w:rsidRPr="00DE2741">
        <w:rPr>
          <w:b/>
          <w:sz w:val="28"/>
          <w:szCs w:val="28"/>
        </w:rPr>
        <w:t>к курсовому проекту</w:t>
      </w:r>
    </w:p>
    <w:p w:rsidR="003E08B4" w:rsidRPr="00DE2741" w:rsidRDefault="003E08B4" w:rsidP="00DE2741">
      <w:pPr>
        <w:widowControl w:val="0"/>
        <w:spacing w:line="360" w:lineRule="auto"/>
        <w:jc w:val="center"/>
        <w:rPr>
          <w:sz w:val="28"/>
          <w:szCs w:val="28"/>
        </w:rPr>
      </w:pPr>
      <w:r w:rsidRPr="00DE2741">
        <w:rPr>
          <w:b/>
          <w:sz w:val="28"/>
          <w:szCs w:val="28"/>
        </w:rPr>
        <w:t>по дисциплине:</w:t>
      </w:r>
      <w:r w:rsidRPr="00DE2741">
        <w:rPr>
          <w:sz w:val="28"/>
          <w:szCs w:val="28"/>
        </w:rPr>
        <w:t xml:space="preserve"> “СУДОВЫЕ ДВИГАТЕЛИ ВНУТРЕННЕГО СГОРАНИЯ”</w:t>
      </w:r>
    </w:p>
    <w:p w:rsidR="003E08B4" w:rsidRPr="00DE2741" w:rsidRDefault="003E08B4" w:rsidP="00DE2741">
      <w:pPr>
        <w:widowControl w:val="0"/>
        <w:spacing w:line="360" w:lineRule="auto"/>
        <w:jc w:val="center"/>
        <w:rPr>
          <w:b/>
          <w:sz w:val="28"/>
          <w:szCs w:val="28"/>
        </w:rPr>
      </w:pPr>
    </w:p>
    <w:p w:rsidR="003E08B4" w:rsidRPr="00DE2741" w:rsidRDefault="003E08B4" w:rsidP="00DE2741">
      <w:pPr>
        <w:widowControl w:val="0"/>
        <w:spacing w:line="360" w:lineRule="auto"/>
        <w:jc w:val="center"/>
        <w:rPr>
          <w:b/>
          <w:sz w:val="28"/>
          <w:szCs w:val="28"/>
        </w:rPr>
      </w:pPr>
    </w:p>
    <w:p w:rsidR="003E08B4" w:rsidRDefault="003E08B4" w:rsidP="00DE2741">
      <w:pPr>
        <w:widowControl w:val="0"/>
        <w:spacing w:line="360" w:lineRule="auto"/>
        <w:jc w:val="center"/>
        <w:rPr>
          <w:b/>
          <w:sz w:val="28"/>
          <w:szCs w:val="28"/>
        </w:rPr>
      </w:pPr>
    </w:p>
    <w:p w:rsidR="00DE2741" w:rsidRPr="00DE2741" w:rsidRDefault="00DE2741" w:rsidP="00DE2741">
      <w:pPr>
        <w:widowControl w:val="0"/>
        <w:spacing w:line="360" w:lineRule="auto"/>
        <w:jc w:val="center"/>
        <w:rPr>
          <w:b/>
          <w:sz w:val="28"/>
          <w:szCs w:val="28"/>
        </w:rPr>
      </w:pPr>
    </w:p>
    <w:p w:rsidR="003E08B4" w:rsidRPr="00DE2741" w:rsidRDefault="003E08B4" w:rsidP="00DE2741">
      <w:pPr>
        <w:widowControl w:val="0"/>
        <w:spacing w:line="360" w:lineRule="auto"/>
        <w:jc w:val="center"/>
        <w:rPr>
          <w:b/>
          <w:sz w:val="28"/>
          <w:szCs w:val="28"/>
        </w:rPr>
      </w:pPr>
    </w:p>
    <w:p w:rsidR="003E08B4" w:rsidRPr="00DE2741" w:rsidRDefault="003E08B4" w:rsidP="00DE2741">
      <w:pPr>
        <w:widowControl w:val="0"/>
        <w:spacing w:line="360" w:lineRule="auto"/>
        <w:jc w:val="center"/>
        <w:rPr>
          <w:sz w:val="28"/>
          <w:szCs w:val="28"/>
        </w:rPr>
      </w:pPr>
      <w:r w:rsidRPr="00DE2741">
        <w:rPr>
          <w:b/>
          <w:sz w:val="28"/>
          <w:szCs w:val="28"/>
        </w:rPr>
        <w:t>Выполнил:</w:t>
      </w:r>
      <w:r w:rsidRPr="00DE2741">
        <w:rPr>
          <w:sz w:val="28"/>
          <w:szCs w:val="28"/>
        </w:rPr>
        <w:t xml:space="preserve"> </w:t>
      </w:r>
      <w:r w:rsidR="00AE43C2" w:rsidRPr="00DE2741">
        <w:rPr>
          <w:sz w:val="28"/>
          <w:szCs w:val="28"/>
        </w:rPr>
        <w:t>Иванов И.И</w:t>
      </w:r>
    </w:p>
    <w:p w:rsidR="003E08B4" w:rsidRPr="00DE2741" w:rsidRDefault="003E08B4" w:rsidP="00DE2741">
      <w:pPr>
        <w:widowControl w:val="0"/>
        <w:spacing w:line="360" w:lineRule="auto"/>
        <w:jc w:val="center"/>
        <w:rPr>
          <w:sz w:val="28"/>
          <w:szCs w:val="28"/>
        </w:rPr>
      </w:pPr>
      <w:r w:rsidRPr="00DE2741">
        <w:rPr>
          <w:sz w:val="28"/>
          <w:szCs w:val="28"/>
        </w:rPr>
        <w:t>Группа:</w:t>
      </w:r>
      <w:r w:rsidR="00DE2741">
        <w:rPr>
          <w:sz w:val="28"/>
          <w:szCs w:val="28"/>
        </w:rPr>
        <w:t xml:space="preserve"> </w:t>
      </w:r>
      <w:r w:rsidRPr="00DE2741">
        <w:rPr>
          <w:sz w:val="28"/>
          <w:szCs w:val="28"/>
        </w:rPr>
        <w:t>М-</w:t>
      </w:r>
      <w:r w:rsidR="00AE43C2" w:rsidRPr="00DE2741">
        <w:rPr>
          <w:sz w:val="28"/>
          <w:szCs w:val="28"/>
        </w:rPr>
        <w:t>000</w:t>
      </w:r>
    </w:p>
    <w:p w:rsidR="003E08B4" w:rsidRPr="00DE2741" w:rsidRDefault="003E08B4" w:rsidP="00DE2741">
      <w:pPr>
        <w:widowControl w:val="0"/>
        <w:spacing w:line="360" w:lineRule="auto"/>
        <w:jc w:val="center"/>
        <w:rPr>
          <w:sz w:val="28"/>
          <w:szCs w:val="28"/>
        </w:rPr>
      </w:pPr>
      <w:r w:rsidRPr="00DE2741">
        <w:rPr>
          <w:b/>
          <w:sz w:val="28"/>
          <w:szCs w:val="28"/>
        </w:rPr>
        <w:t>Проверил:</w:t>
      </w:r>
      <w:r w:rsidR="00DE2741">
        <w:rPr>
          <w:b/>
          <w:sz w:val="28"/>
          <w:szCs w:val="28"/>
        </w:rPr>
        <w:t xml:space="preserve"> </w:t>
      </w:r>
      <w:r w:rsidRPr="00DE2741">
        <w:rPr>
          <w:sz w:val="28"/>
          <w:szCs w:val="28"/>
        </w:rPr>
        <w:t xml:space="preserve">пр-ль: </w:t>
      </w:r>
      <w:r w:rsidR="00AE43C2" w:rsidRPr="00DE2741">
        <w:rPr>
          <w:sz w:val="28"/>
          <w:szCs w:val="28"/>
        </w:rPr>
        <w:t>Петров П.П</w:t>
      </w:r>
    </w:p>
    <w:p w:rsidR="003E08B4" w:rsidRPr="00DE2741" w:rsidRDefault="003E08B4" w:rsidP="00DE2741">
      <w:pPr>
        <w:widowControl w:val="0"/>
        <w:spacing w:line="360" w:lineRule="auto"/>
        <w:jc w:val="center"/>
        <w:rPr>
          <w:sz w:val="28"/>
          <w:szCs w:val="28"/>
        </w:rPr>
      </w:pPr>
    </w:p>
    <w:p w:rsidR="003E08B4" w:rsidRPr="00DE2741" w:rsidRDefault="003E08B4" w:rsidP="00DE2741">
      <w:pPr>
        <w:widowControl w:val="0"/>
        <w:spacing w:line="360" w:lineRule="auto"/>
        <w:jc w:val="center"/>
        <w:rPr>
          <w:sz w:val="28"/>
          <w:szCs w:val="28"/>
        </w:rPr>
      </w:pPr>
    </w:p>
    <w:p w:rsidR="003E08B4" w:rsidRPr="00DE2741" w:rsidRDefault="003E08B4" w:rsidP="00DE2741">
      <w:pPr>
        <w:widowControl w:val="0"/>
        <w:spacing w:line="360" w:lineRule="auto"/>
        <w:jc w:val="center"/>
        <w:rPr>
          <w:sz w:val="28"/>
          <w:szCs w:val="28"/>
        </w:rPr>
      </w:pPr>
    </w:p>
    <w:p w:rsidR="003E08B4" w:rsidRPr="00DE2741" w:rsidRDefault="003E08B4" w:rsidP="00DE2741">
      <w:pPr>
        <w:widowControl w:val="0"/>
        <w:spacing w:line="360" w:lineRule="auto"/>
        <w:jc w:val="center"/>
        <w:rPr>
          <w:sz w:val="28"/>
          <w:szCs w:val="28"/>
        </w:rPr>
      </w:pPr>
    </w:p>
    <w:p w:rsidR="003E08B4" w:rsidRPr="00DE2741" w:rsidRDefault="003E08B4" w:rsidP="00DE2741">
      <w:pPr>
        <w:widowControl w:val="0"/>
        <w:spacing w:line="360" w:lineRule="auto"/>
        <w:jc w:val="center"/>
        <w:rPr>
          <w:sz w:val="28"/>
          <w:szCs w:val="28"/>
        </w:rPr>
      </w:pPr>
    </w:p>
    <w:p w:rsidR="003E08B4" w:rsidRPr="00DE2741" w:rsidRDefault="003E08B4" w:rsidP="00DE2741">
      <w:pPr>
        <w:widowControl w:val="0"/>
        <w:spacing w:line="360" w:lineRule="auto"/>
        <w:jc w:val="center"/>
        <w:rPr>
          <w:sz w:val="28"/>
          <w:szCs w:val="28"/>
        </w:rPr>
      </w:pPr>
    </w:p>
    <w:p w:rsidR="003E08B4" w:rsidRPr="00DE2741" w:rsidRDefault="003E08B4" w:rsidP="00DE2741">
      <w:pPr>
        <w:widowControl w:val="0"/>
        <w:spacing w:line="360" w:lineRule="auto"/>
        <w:jc w:val="center"/>
        <w:rPr>
          <w:sz w:val="28"/>
          <w:szCs w:val="28"/>
        </w:rPr>
      </w:pPr>
      <w:r w:rsidRPr="00DE2741">
        <w:rPr>
          <w:sz w:val="28"/>
          <w:szCs w:val="28"/>
        </w:rPr>
        <w:t>Санкт – Петербург.</w:t>
      </w:r>
      <w:r w:rsidR="00DE2741">
        <w:rPr>
          <w:sz w:val="28"/>
          <w:szCs w:val="28"/>
        </w:rPr>
        <w:t xml:space="preserve"> </w:t>
      </w:r>
      <w:r w:rsidRPr="00DE2741">
        <w:rPr>
          <w:sz w:val="28"/>
          <w:szCs w:val="28"/>
        </w:rPr>
        <w:t xml:space="preserve"> 20</w:t>
      </w:r>
      <w:r w:rsidR="00AE43C2" w:rsidRPr="00DE2741">
        <w:rPr>
          <w:sz w:val="28"/>
          <w:szCs w:val="28"/>
        </w:rPr>
        <w:t>10</w:t>
      </w:r>
    </w:p>
    <w:p w:rsidR="00671254" w:rsidRPr="00DE2741" w:rsidRDefault="003E08B4" w:rsidP="00DE2741">
      <w:pPr>
        <w:widowControl w:val="0"/>
        <w:spacing w:line="360" w:lineRule="auto"/>
        <w:rPr>
          <w:b/>
          <w:sz w:val="28"/>
          <w:szCs w:val="28"/>
          <w:lang w:val="en-US"/>
        </w:rPr>
      </w:pPr>
      <w:r w:rsidRPr="00DE2741">
        <w:rPr>
          <w:b/>
          <w:sz w:val="28"/>
          <w:szCs w:val="28"/>
        </w:rPr>
        <w:br w:type="page"/>
      </w:r>
      <w:r w:rsidR="00671254" w:rsidRPr="00DE2741">
        <w:rPr>
          <w:b/>
          <w:sz w:val="28"/>
          <w:szCs w:val="28"/>
        </w:rPr>
        <w:t>Содержание</w:t>
      </w:r>
    </w:p>
    <w:p w:rsidR="002756C1" w:rsidRPr="00DE2741" w:rsidRDefault="002756C1" w:rsidP="00DE2741">
      <w:pPr>
        <w:widowControl w:val="0"/>
        <w:spacing w:line="360" w:lineRule="auto"/>
        <w:rPr>
          <w:i/>
          <w:sz w:val="28"/>
          <w:szCs w:val="28"/>
        </w:rPr>
      </w:pPr>
    </w:p>
    <w:p w:rsidR="002756C1" w:rsidRPr="00DE2741" w:rsidRDefault="002756C1" w:rsidP="00DE2741">
      <w:pPr>
        <w:pStyle w:val="11"/>
        <w:rPr>
          <w:i w:val="0"/>
        </w:rPr>
      </w:pPr>
      <w:r w:rsidRPr="00DC0D35">
        <w:rPr>
          <w:rStyle w:val="a6"/>
          <w:i w:val="0"/>
          <w:color w:val="auto"/>
        </w:rPr>
        <w:t xml:space="preserve">I. Описание двигателя </w:t>
      </w:r>
      <w:r w:rsidRPr="00DC0D35">
        <w:rPr>
          <w:rStyle w:val="a6"/>
          <w:bCs/>
          <w:i w:val="0"/>
          <w:caps/>
          <w:color w:val="auto"/>
        </w:rPr>
        <w:t>MAN B&amp;W L21/31</w:t>
      </w:r>
      <w:r w:rsidRPr="00DE2741">
        <w:rPr>
          <w:i w:val="0"/>
          <w:webHidden/>
        </w:rPr>
        <w:tab/>
      </w:r>
      <w:r w:rsidR="00E5559C">
        <w:rPr>
          <w:i w:val="0"/>
          <w:webHidden/>
        </w:rPr>
        <w:t>3</w:t>
      </w:r>
    </w:p>
    <w:p w:rsidR="002756C1" w:rsidRPr="00DE2741" w:rsidRDefault="002756C1" w:rsidP="00DE2741">
      <w:pPr>
        <w:pStyle w:val="21"/>
        <w:widowControl w:val="0"/>
        <w:tabs>
          <w:tab w:val="right" w:leader="dot" w:pos="9345"/>
        </w:tabs>
        <w:spacing w:after="0" w:line="360" w:lineRule="auto"/>
        <w:ind w:left="0" w:firstLine="0"/>
        <w:rPr>
          <w:i w:val="0"/>
          <w:noProof/>
          <w:sz w:val="28"/>
          <w:szCs w:val="28"/>
        </w:rPr>
      </w:pPr>
      <w:r w:rsidRPr="00DC0D35">
        <w:rPr>
          <w:rStyle w:val="a6"/>
          <w:i w:val="0"/>
          <w:noProof/>
          <w:color w:val="auto"/>
          <w:sz w:val="28"/>
          <w:szCs w:val="28"/>
        </w:rPr>
        <w:t>Конструкция</w:t>
      </w:r>
      <w:r w:rsidRPr="00DE2741">
        <w:rPr>
          <w:i w:val="0"/>
          <w:noProof/>
          <w:webHidden/>
          <w:sz w:val="28"/>
          <w:szCs w:val="28"/>
        </w:rPr>
        <w:tab/>
      </w:r>
      <w:r w:rsidR="00E5559C">
        <w:rPr>
          <w:i w:val="0"/>
          <w:noProof/>
          <w:webHidden/>
          <w:sz w:val="28"/>
          <w:szCs w:val="28"/>
        </w:rPr>
        <w:t>4</w:t>
      </w:r>
    </w:p>
    <w:p w:rsidR="002756C1" w:rsidRPr="00DE2741" w:rsidRDefault="002756C1" w:rsidP="00DE2741">
      <w:pPr>
        <w:pStyle w:val="11"/>
        <w:rPr>
          <w:i w:val="0"/>
        </w:rPr>
      </w:pPr>
      <w:r w:rsidRPr="00DC0D35">
        <w:rPr>
          <w:rStyle w:val="a6"/>
          <w:i w:val="0"/>
          <w:color w:val="auto"/>
        </w:rPr>
        <w:t>II. Расчёт рабочего цикла</w:t>
      </w:r>
      <w:r w:rsidRPr="00DE2741">
        <w:rPr>
          <w:i w:val="0"/>
          <w:webHidden/>
        </w:rPr>
        <w:tab/>
      </w:r>
      <w:r w:rsidR="00E5559C">
        <w:rPr>
          <w:i w:val="0"/>
          <w:webHidden/>
        </w:rPr>
        <w:t>9</w:t>
      </w:r>
    </w:p>
    <w:p w:rsidR="002756C1" w:rsidRPr="00DE2741" w:rsidRDefault="002756C1" w:rsidP="00DE2741">
      <w:pPr>
        <w:pStyle w:val="11"/>
        <w:rPr>
          <w:i w:val="0"/>
        </w:rPr>
      </w:pPr>
      <w:r w:rsidRPr="00DC0D35">
        <w:rPr>
          <w:rStyle w:val="a6"/>
          <w:i w:val="0"/>
          <w:color w:val="auto"/>
        </w:rPr>
        <w:t>III. Расчет процесса газообмена</w:t>
      </w:r>
      <w:r w:rsidRPr="00DE2741">
        <w:rPr>
          <w:i w:val="0"/>
          <w:webHidden/>
        </w:rPr>
        <w:tab/>
      </w:r>
      <w:r w:rsidR="00E5559C">
        <w:rPr>
          <w:i w:val="0"/>
          <w:webHidden/>
        </w:rPr>
        <w:t>22</w:t>
      </w:r>
    </w:p>
    <w:p w:rsidR="002756C1" w:rsidRPr="00DE2741" w:rsidRDefault="002756C1" w:rsidP="00DE2741">
      <w:pPr>
        <w:pStyle w:val="11"/>
        <w:rPr>
          <w:i w:val="0"/>
        </w:rPr>
      </w:pPr>
      <w:r w:rsidRPr="00DC0D35">
        <w:rPr>
          <w:rStyle w:val="a6"/>
          <w:i w:val="0"/>
          <w:color w:val="auto"/>
        </w:rPr>
        <w:t>IV. Расчет системы наддува</w:t>
      </w:r>
      <w:r w:rsidRPr="00DE2741">
        <w:rPr>
          <w:i w:val="0"/>
          <w:webHidden/>
        </w:rPr>
        <w:tab/>
      </w:r>
      <w:r w:rsidR="00E5559C">
        <w:rPr>
          <w:i w:val="0"/>
          <w:webHidden/>
        </w:rPr>
        <w:t>24</w:t>
      </w:r>
    </w:p>
    <w:p w:rsidR="002756C1" w:rsidRPr="00DE2741" w:rsidRDefault="002756C1" w:rsidP="00DE2741">
      <w:pPr>
        <w:pStyle w:val="11"/>
        <w:rPr>
          <w:i w:val="0"/>
        </w:rPr>
      </w:pPr>
      <w:r w:rsidRPr="00DC0D35">
        <w:rPr>
          <w:rStyle w:val="a6"/>
          <w:i w:val="0"/>
          <w:color w:val="auto"/>
        </w:rPr>
        <w:t>V. Анализ уравновешенности двигателя</w:t>
      </w:r>
      <w:r w:rsidRPr="00DE2741">
        <w:rPr>
          <w:i w:val="0"/>
          <w:webHidden/>
        </w:rPr>
        <w:tab/>
      </w:r>
      <w:r w:rsidR="00E5559C">
        <w:rPr>
          <w:i w:val="0"/>
          <w:webHidden/>
        </w:rPr>
        <w:t>30</w:t>
      </w:r>
    </w:p>
    <w:p w:rsidR="002756C1" w:rsidRPr="00DE2741" w:rsidRDefault="002756C1" w:rsidP="00DE2741">
      <w:pPr>
        <w:pStyle w:val="11"/>
        <w:rPr>
          <w:i w:val="0"/>
        </w:rPr>
      </w:pPr>
      <w:r w:rsidRPr="00DC0D35">
        <w:rPr>
          <w:rStyle w:val="a6"/>
          <w:i w:val="0"/>
          <w:color w:val="auto"/>
        </w:rPr>
        <w:t>VI. Узловой вопрос “Топливная аппаратура Судовых ДВС”</w:t>
      </w:r>
      <w:r w:rsidRPr="00DE2741">
        <w:rPr>
          <w:i w:val="0"/>
          <w:webHidden/>
        </w:rPr>
        <w:tab/>
      </w:r>
      <w:r w:rsidR="00E5559C">
        <w:rPr>
          <w:i w:val="0"/>
          <w:webHidden/>
        </w:rPr>
        <w:t>32</w:t>
      </w:r>
    </w:p>
    <w:p w:rsidR="002756C1" w:rsidRPr="00DE2741" w:rsidRDefault="002756C1" w:rsidP="00DE2741">
      <w:pPr>
        <w:pStyle w:val="21"/>
        <w:widowControl w:val="0"/>
        <w:tabs>
          <w:tab w:val="right" w:leader="dot" w:pos="9345"/>
        </w:tabs>
        <w:spacing w:after="0" w:line="360" w:lineRule="auto"/>
        <w:ind w:left="0" w:firstLine="0"/>
        <w:rPr>
          <w:i w:val="0"/>
          <w:noProof/>
          <w:sz w:val="28"/>
          <w:szCs w:val="28"/>
        </w:rPr>
      </w:pPr>
      <w:r w:rsidRPr="00DC0D35">
        <w:rPr>
          <w:rStyle w:val="a6"/>
          <w:i w:val="0"/>
          <w:noProof/>
          <w:color w:val="auto"/>
          <w:sz w:val="28"/>
          <w:szCs w:val="28"/>
        </w:rPr>
        <w:t>6.1 Топливная система</w:t>
      </w:r>
      <w:r w:rsidRPr="00DE2741">
        <w:rPr>
          <w:i w:val="0"/>
          <w:noProof/>
          <w:webHidden/>
          <w:sz w:val="28"/>
          <w:szCs w:val="28"/>
        </w:rPr>
        <w:tab/>
      </w:r>
      <w:r w:rsidR="00E5559C">
        <w:rPr>
          <w:i w:val="0"/>
          <w:noProof/>
          <w:webHidden/>
          <w:sz w:val="28"/>
          <w:szCs w:val="28"/>
        </w:rPr>
        <w:t>32</w:t>
      </w:r>
    </w:p>
    <w:p w:rsidR="002756C1" w:rsidRPr="00DE2741" w:rsidRDefault="002756C1" w:rsidP="00DE2741">
      <w:pPr>
        <w:pStyle w:val="21"/>
        <w:widowControl w:val="0"/>
        <w:tabs>
          <w:tab w:val="right" w:leader="dot" w:pos="9345"/>
        </w:tabs>
        <w:spacing w:after="0" w:line="360" w:lineRule="auto"/>
        <w:ind w:left="0" w:firstLine="0"/>
        <w:rPr>
          <w:i w:val="0"/>
          <w:noProof/>
          <w:sz w:val="28"/>
          <w:szCs w:val="28"/>
        </w:rPr>
      </w:pPr>
      <w:r w:rsidRPr="00DC0D35">
        <w:rPr>
          <w:rStyle w:val="a6"/>
          <w:i w:val="0"/>
          <w:noProof/>
          <w:color w:val="auto"/>
          <w:sz w:val="28"/>
          <w:szCs w:val="28"/>
          <w:lang w:val="en-US"/>
        </w:rPr>
        <w:t xml:space="preserve">6.2 </w:t>
      </w:r>
      <w:r w:rsidRPr="00DC0D35">
        <w:rPr>
          <w:rStyle w:val="a6"/>
          <w:i w:val="0"/>
          <w:noProof/>
          <w:color w:val="auto"/>
          <w:sz w:val="28"/>
          <w:szCs w:val="28"/>
        </w:rPr>
        <w:t>Основы конструкции топливных насосов</w:t>
      </w:r>
      <w:r w:rsidRPr="00DE2741">
        <w:rPr>
          <w:i w:val="0"/>
          <w:noProof/>
          <w:webHidden/>
          <w:sz w:val="28"/>
          <w:szCs w:val="28"/>
        </w:rPr>
        <w:tab/>
      </w:r>
      <w:r w:rsidR="00E5559C">
        <w:rPr>
          <w:i w:val="0"/>
          <w:noProof/>
          <w:webHidden/>
          <w:sz w:val="28"/>
          <w:szCs w:val="28"/>
        </w:rPr>
        <w:t>33</w:t>
      </w:r>
    </w:p>
    <w:p w:rsidR="002756C1" w:rsidRPr="00DE2741" w:rsidRDefault="002756C1" w:rsidP="00DE2741">
      <w:pPr>
        <w:pStyle w:val="21"/>
        <w:widowControl w:val="0"/>
        <w:tabs>
          <w:tab w:val="right" w:leader="dot" w:pos="9345"/>
        </w:tabs>
        <w:spacing w:after="0" w:line="360" w:lineRule="auto"/>
        <w:ind w:left="0" w:firstLine="0"/>
        <w:rPr>
          <w:i w:val="0"/>
          <w:noProof/>
          <w:sz w:val="28"/>
          <w:szCs w:val="28"/>
        </w:rPr>
      </w:pPr>
      <w:r w:rsidRPr="00DC0D35">
        <w:rPr>
          <w:rStyle w:val="a6"/>
          <w:i w:val="0"/>
          <w:noProof/>
          <w:color w:val="auto"/>
          <w:sz w:val="28"/>
          <w:szCs w:val="28"/>
          <w:lang w:val="en-US"/>
        </w:rPr>
        <w:t xml:space="preserve">6.3 </w:t>
      </w:r>
      <w:r w:rsidRPr="00DC0D35">
        <w:rPr>
          <w:rStyle w:val="a6"/>
          <w:i w:val="0"/>
          <w:noProof/>
          <w:color w:val="auto"/>
          <w:sz w:val="28"/>
          <w:szCs w:val="28"/>
        </w:rPr>
        <w:t>Неисправности топливной системы</w:t>
      </w:r>
      <w:r w:rsidRPr="00DE2741">
        <w:rPr>
          <w:i w:val="0"/>
          <w:noProof/>
          <w:webHidden/>
          <w:sz w:val="28"/>
          <w:szCs w:val="28"/>
        </w:rPr>
        <w:tab/>
      </w:r>
      <w:r w:rsidR="00E5559C">
        <w:rPr>
          <w:i w:val="0"/>
          <w:noProof/>
          <w:webHidden/>
          <w:sz w:val="28"/>
          <w:szCs w:val="28"/>
        </w:rPr>
        <w:t>35</w:t>
      </w:r>
    </w:p>
    <w:p w:rsidR="002756C1" w:rsidRPr="00DE2741" w:rsidRDefault="002756C1" w:rsidP="00DE2741">
      <w:pPr>
        <w:pStyle w:val="21"/>
        <w:widowControl w:val="0"/>
        <w:tabs>
          <w:tab w:val="right" w:leader="dot" w:pos="9345"/>
        </w:tabs>
        <w:spacing w:after="0" w:line="360" w:lineRule="auto"/>
        <w:ind w:left="0" w:firstLine="0"/>
        <w:rPr>
          <w:i w:val="0"/>
          <w:noProof/>
          <w:sz w:val="28"/>
          <w:szCs w:val="28"/>
        </w:rPr>
      </w:pPr>
      <w:r w:rsidRPr="00DC0D35">
        <w:rPr>
          <w:rStyle w:val="a6"/>
          <w:i w:val="0"/>
          <w:noProof/>
          <w:color w:val="auto"/>
          <w:sz w:val="28"/>
          <w:szCs w:val="28"/>
          <w:lang w:val="en-US"/>
        </w:rPr>
        <w:t xml:space="preserve">6.4 </w:t>
      </w:r>
      <w:r w:rsidRPr="00DC0D35">
        <w:rPr>
          <w:rStyle w:val="a6"/>
          <w:i w:val="0"/>
          <w:noProof/>
          <w:color w:val="auto"/>
          <w:sz w:val="28"/>
          <w:szCs w:val="28"/>
        </w:rPr>
        <w:t>Форсунка</w:t>
      </w:r>
      <w:r w:rsidRPr="00DE2741">
        <w:rPr>
          <w:i w:val="0"/>
          <w:noProof/>
          <w:webHidden/>
          <w:sz w:val="28"/>
          <w:szCs w:val="28"/>
        </w:rPr>
        <w:tab/>
      </w:r>
      <w:r w:rsidR="00E5559C">
        <w:rPr>
          <w:i w:val="0"/>
          <w:noProof/>
          <w:webHidden/>
          <w:sz w:val="28"/>
          <w:szCs w:val="28"/>
        </w:rPr>
        <w:t>40</w:t>
      </w:r>
    </w:p>
    <w:p w:rsidR="002756C1" w:rsidRPr="00DE2741" w:rsidRDefault="002756C1" w:rsidP="00DE2741">
      <w:pPr>
        <w:pStyle w:val="31"/>
        <w:widowControl w:val="0"/>
        <w:tabs>
          <w:tab w:val="right" w:leader="dot" w:pos="9345"/>
        </w:tabs>
        <w:spacing w:line="360" w:lineRule="auto"/>
        <w:ind w:left="0"/>
        <w:rPr>
          <w:rFonts w:ascii="Times New Roman" w:hAnsi="Times New Roman"/>
          <w:noProof/>
          <w:sz w:val="28"/>
          <w:szCs w:val="28"/>
        </w:rPr>
      </w:pPr>
      <w:r w:rsidRPr="00DC0D35">
        <w:rPr>
          <w:rStyle w:val="a6"/>
          <w:rFonts w:ascii="Times New Roman" w:hAnsi="Times New Roman"/>
          <w:noProof/>
          <w:color w:val="auto"/>
          <w:sz w:val="28"/>
          <w:szCs w:val="28"/>
          <w:lang w:val="en-US"/>
        </w:rPr>
        <w:t>6.4.</w:t>
      </w:r>
      <w:r w:rsidRPr="00DC0D35">
        <w:rPr>
          <w:rStyle w:val="a6"/>
          <w:rFonts w:ascii="Times New Roman" w:hAnsi="Times New Roman"/>
          <w:noProof/>
          <w:color w:val="auto"/>
          <w:sz w:val="28"/>
          <w:szCs w:val="28"/>
        </w:rPr>
        <w:t>1 Конструкция</w:t>
      </w:r>
      <w:r w:rsidRPr="00DE2741">
        <w:rPr>
          <w:rFonts w:ascii="Times New Roman" w:hAnsi="Times New Roman"/>
          <w:noProof/>
          <w:webHidden/>
          <w:sz w:val="28"/>
          <w:szCs w:val="28"/>
        </w:rPr>
        <w:tab/>
      </w:r>
      <w:r w:rsidR="00E5559C">
        <w:rPr>
          <w:rFonts w:ascii="Times New Roman" w:hAnsi="Times New Roman"/>
          <w:noProof/>
          <w:webHidden/>
          <w:sz w:val="28"/>
          <w:szCs w:val="28"/>
        </w:rPr>
        <w:t>40</w:t>
      </w:r>
    </w:p>
    <w:p w:rsidR="002756C1" w:rsidRPr="00DE2741" w:rsidRDefault="002756C1" w:rsidP="00DE2741">
      <w:pPr>
        <w:pStyle w:val="31"/>
        <w:widowControl w:val="0"/>
        <w:tabs>
          <w:tab w:val="right" w:leader="dot" w:pos="9345"/>
        </w:tabs>
        <w:spacing w:line="360" w:lineRule="auto"/>
        <w:ind w:left="0"/>
        <w:rPr>
          <w:rFonts w:ascii="Times New Roman" w:hAnsi="Times New Roman"/>
          <w:noProof/>
          <w:sz w:val="28"/>
          <w:szCs w:val="28"/>
        </w:rPr>
      </w:pPr>
      <w:r w:rsidRPr="00DC0D35">
        <w:rPr>
          <w:rStyle w:val="a6"/>
          <w:rFonts w:ascii="Times New Roman" w:hAnsi="Times New Roman"/>
          <w:noProof/>
          <w:color w:val="auto"/>
          <w:sz w:val="28"/>
          <w:szCs w:val="28"/>
          <w:lang w:val="en-US"/>
        </w:rPr>
        <w:t>6.4.</w:t>
      </w:r>
      <w:r w:rsidRPr="00DC0D35">
        <w:rPr>
          <w:rStyle w:val="a6"/>
          <w:rFonts w:ascii="Times New Roman" w:hAnsi="Times New Roman"/>
          <w:noProof/>
          <w:color w:val="auto"/>
          <w:sz w:val="28"/>
          <w:szCs w:val="28"/>
        </w:rPr>
        <w:t>2 Форсунки с многодырчатыми распылителями</w:t>
      </w:r>
      <w:r w:rsidRPr="00DE2741">
        <w:rPr>
          <w:rFonts w:ascii="Times New Roman" w:hAnsi="Times New Roman"/>
          <w:noProof/>
          <w:webHidden/>
          <w:sz w:val="28"/>
          <w:szCs w:val="28"/>
        </w:rPr>
        <w:tab/>
      </w:r>
      <w:r w:rsidR="00E5559C">
        <w:rPr>
          <w:rFonts w:ascii="Times New Roman" w:hAnsi="Times New Roman"/>
          <w:noProof/>
          <w:webHidden/>
          <w:sz w:val="28"/>
          <w:szCs w:val="28"/>
        </w:rPr>
        <w:t>44</w:t>
      </w:r>
    </w:p>
    <w:p w:rsidR="002756C1" w:rsidRPr="00DE2741" w:rsidRDefault="002756C1" w:rsidP="00DE2741">
      <w:pPr>
        <w:pStyle w:val="31"/>
        <w:widowControl w:val="0"/>
        <w:tabs>
          <w:tab w:val="right" w:leader="dot" w:pos="9345"/>
        </w:tabs>
        <w:spacing w:line="360" w:lineRule="auto"/>
        <w:ind w:left="0"/>
        <w:rPr>
          <w:rFonts w:ascii="Times New Roman" w:hAnsi="Times New Roman"/>
          <w:noProof/>
          <w:sz w:val="28"/>
          <w:szCs w:val="28"/>
        </w:rPr>
      </w:pPr>
      <w:r w:rsidRPr="00DC0D35">
        <w:rPr>
          <w:rStyle w:val="a6"/>
          <w:rFonts w:ascii="Times New Roman" w:hAnsi="Times New Roman"/>
          <w:noProof/>
          <w:color w:val="auto"/>
          <w:sz w:val="28"/>
          <w:szCs w:val="28"/>
        </w:rPr>
        <w:t>6.4.3 Тепловое состояние и охлаждение форсунок</w:t>
      </w:r>
      <w:r w:rsidRPr="00DE2741">
        <w:rPr>
          <w:rFonts w:ascii="Times New Roman" w:hAnsi="Times New Roman"/>
          <w:noProof/>
          <w:webHidden/>
          <w:sz w:val="28"/>
          <w:szCs w:val="28"/>
        </w:rPr>
        <w:tab/>
      </w:r>
      <w:r w:rsidR="00E5559C">
        <w:rPr>
          <w:rFonts w:ascii="Times New Roman" w:hAnsi="Times New Roman"/>
          <w:noProof/>
          <w:webHidden/>
          <w:sz w:val="28"/>
          <w:szCs w:val="28"/>
        </w:rPr>
        <w:t>47</w:t>
      </w:r>
    </w:p>
    <w:p w:rsidR="002756C1" w:rsidRPr="00DE2741" w:rsidRDefault="002756C1" w:rsidP="00DE2741">
      <w:pPr>
        <w:pStyle w:val="31"/>
        <w:widowControl w:val="0"/>
        <w:tabs>
          <w:tab w:val="right" w:leader="dot" w:pos="9345"/>
        </w:tabs>
        <w:spacing w:line="360" w:lineRule="auto"/>
        <w:ind w:left="0"/>
        <w:rPr>
          <w:rFonts w:ascii="Times New Roman" w:hAnsi="Times New Roman"/>
          <w:noProof/>
          <w:sz w:val="28"/>
          <w:szCs w:val="28"/>
        </w:rPr>
      </w:pPr>
      <w:r w:rsidRPr="00DC0D35">
        <w:rPr>
          <w:rStyle w:val="a6"/>
          <w:rFonts w:ascii="Times New Roman" w:hAnsi="Times New Roman"/>
          <w:noProof/>
          <w:color w:val="auto"/>
          <w:sz w:val="28"/>
          <w:szCs w:val="28"/>
        </w:rPr>
        <w:t xml:space="preserve">6.4.4 Особенности конструкции форсунки двигателей </w:t>
      </w:r>
      <w:r w:rsidRPr="00DC0D35">
        <w:rPr>
          <w:rStyle w:val="a6"/>
          <w:rFonts w:ascii="Times New Roman" w:hAnsi="Times New Roman"/>
          <w:noProof/>
          <w:color w:val="auto"/>
          <w:sz w:val="28"/>
          <w:szCs w:val="28"/>
          <w:lang w:val="en-US"/>
        </w:rPr>
        <w:t>MAN</w:t>
      </w:r>
      <w:r w:rsidRPr="00DC0D35">
        <w:rPr>
          <w:rStyle w:val="a6"/>
          <w:rFonts w:ascii="Times New Roman" w:hAnsi="Times New Roman"/>
          <w:noProof/>
          <w:color w:val="auto"/>
          <w:sz w:val="28"/>
          <w:szCs w:val="28"/>
        </w:rPr>
        <w:t>&amp;</w:t>
      </w:r>
      <w:r w:rsidRPr="00DC0D35">
        <w:rPr>
          <w:rStyle w:val="a6"/>
          <w:rFonts w:ascii="Times New Roman" w:hAnsi="Times New Roman"/>
          <w:noProof/>
          <w:color w:val="auto"/>
          <w:sz w:val="28"/>
          <w:szCs w:val="28"/>
          <w:lang w:val="en-US"/>
        </w:rPr>
        <w:t>BW</w:t>
      </w:r>
      <w:r w:rsidRPr="00DC0D35">
        <w:rPr>
          <w:rStyle w:val="a6"/>
          <w:rFonts w:ascii="Times New Roman" w:hAnsi="Times New Roman"/>
          <w:noProof/>
          <w:color w:val="auto"/>
          <w:sz w:val="28"/>
          <w:szCs w:val="28"/>
        </w:rPr>
        <w:t xml:space="preserve"> </w:t>
      </w:r>
      <w:r w:rsidRPr="00DC0D35">
        <w:rPr>
          <w:rStyle w:val="a6"/>
          <w:rFonts w:ascii="Times New Roman" w:hAnsi="Times New Roman"/>
          <w:noProof/>
          <w:color w:val="auto"/>
          <w:sz w:val="28"/>
          <w:szCs w:val="28"/>
          <w:lang w:val="en-US"/>
        </w:rPr>
        <w:t>L</w:t>
      </w:r>
      <w:r w:rsidRPr="00DC0D35">
        <w:rPr>
          <w:rStyle w:val="a6"/>
          <w:rFonts w:ascii="Times New Roman" w:hAnsi="Times New Roman"/>
          <w:noProof/>
          <w:color w:val="auto"/>
          <w:sz w:val="28"/>
          <w:szCs w:val="28"/>
        </w:rPr>
        <w:t>-</w:t>
      </w:r>
      <w:r w:rsidRPr="00DC0D35">
        <w:rPr>
          <w:rStyle w:val="a6"/>
          <w:rFonts w:ascii="Times New Roman" w:hAnsi="Times New Roman"/>
          <w:noProof/>
          <w:color w:val="auto"/>
          <w:sz w:val="28"/>
          <w:szCs w:val="28"/>
          <w:lang w:val="en-US"/>
        </w:rPr>
        <w:t>MC</w:t>
      </w:r>
      <w:r w:rsidRPr="00DE2741">
        <w:rPr>
          <w:rFonts w:ascii="Times New Roman" w:hAnsi="Times New Roman"/>
          <w:noProof/>
          <w:webHidden/>
          <w:sz w:val="28"/>
          <w:szCs w:val="28"/>
        </w:rPr>
        <w:tab/>
      </w:r>
      <w:r w:rsidR="00E5559C">
        <w:rPr>
          <w:rFonts w:ascii="Times New Roman" w:hAnsi="Times New Roman"/>
          <w:noProof/>
          <w:webHidden/>
          <w:sz w:val="28"/>
          <w:szCs w:val="28"/>
        </w:rPr>
        <w:t>48</w:t>
      </w:r>
    </w:p>
    <w:p w:rsidR="002756C1" w:rsidRPr="00DE2741" w:rsidRDefault="002756C1" w:rsidP="00DE2741">
      <w:pPr>
        <w:pStyle w:val="31"/>
        <w:widowControl w:val="0"/>
        <w:tabs>
          <w:tab w:val="right" w:leader="dot" w:pos="9345"/>
        </w:tabs>
        <w:spacing w:line="360" w:lineRule="auto"/>
        <w:ind w:left="0"/>
        <w:rPr>
          <w:rFonts w:ascii="Times New Roman" w:hAnsi="Times New Roman"/>
          <w:noProof/>
          <w:sz w:val="28"/>
          <w:szCs w:val="28"/>
        </w:rPr>
      </w:pPr>
      <w:r w:rsidRPr="00DC0D35">
        <w:rPr>
          <w:rStyle w:val="a6"/>
          <w:rFonts w:ascii="Times New Roman" w:hAnsi="Times New Roman"/>
          <w:noProof/>
          <w:color w:val="auto"/>
          <w:sz w:val="28"/>
          <w:szCs w:val="28"/>
        </w:rPr>
        <w:t>6.4.5 а). Проверка форсунок</w:t>
      </w:r>
      <w:r w:rsidRPr="00DE2741">
        <w:rPr>
          <w:rFonts w:ascii="Times New Roman" w:hAnsi="Times New Roman"/>
          <w:noProof/>
          <w:webHidden/>
          <w:sz w:val="28"/>
          <w:szCs w:val="28"/>
        </w:rPr>
        <w:tab/>
      </w:r>
      <w:r w:rsidR="00E5559C">
        <w:rPr>
          <w:rFonts w:ascii="Times New Roman" w:hAnsi="Times New Roman"/>
          <w:noProof/>
          <w:webHidden/>
          <w:sz w:val="28"/>
          <w:szCs w:val="28"/>
        </w:rPr>
        <w:t>53</w:t>
      </w:r>
    </w:p>
    <w:p w:rsidR="002756C1" w:rsidRPr="00DE2741" w:rsidRDefault="002756C1" w:rsidP="00DE2741">
      <w:pPr>
        <w:pStyle w:val="31"/>
        <w:widowControl w:val="0"/>
        <w:tabs>
          <w:tab w:val="right" w:leader="dot" w:pos="9345"/>
        </w:tabs>
        <w:spacing w:line="360" w:lineRule="auto"/>
        <w:ind w:left="0"/>
        <w:rPr>
          <w:rFonts w:ascii="Times New Roman" w:hAnsi="Times New Roman"/>
          <w:noProof/>
          <w:sz w:val="28"/>
          <w:szCs w:val="28"/>
        </w:rPr>
      </w:pPr>
      <w:r w:rsidRPr="00DC0D35">
        <w:rPr>
          <w:rStyle w:val="a6"/>
          <w:rFonts w:ascii="Times New Roman" w:hAnsi="Times New Roman"/>
          <w:noProof/>
          <w:color w:val="auto"/>
          <w:sz w:val="28"/>
          <w:szCs w:val="28"/>
        </w:rPr>
        <w:t>6.4.5 б). Проверка и регулировка топливной форсунки</w:t>
      </w:r>
      <w:r w:rsidRPr="00DE2741">
        <w:rPr>
          <w:rFonts w:ascii="Times New Roman" w:hAnsi="Times New Roman"/>
          <w:noProof/>
          <w:webHidden/>
          <w:sz w:val="28"/>
          <w:szCs w:val="28"/>
        </w:rPr>
        <w:tab/>
      </w:r>
      <w:r w:rsidR="00E5559C">
        <w:rPr>
          <w:rFonts w:ascii="Times New Roman" w:hAnsi="Times New Roman"/>
          <w:noProof/>
          <w:webHidden/>
          <w:sz w:val="28"/>
          <w:szCs w:val="28"/>
        </w:rPr>
        <w:t>55</w:t>
      </w:r>
    </w:p>
    <w:p w:rsidR="002756C1" w:rsidRPr="00DE2741" w:rsidRDefault="002756C1" w:rsidP="00DE2741">
      <w:pPr>
        <w:pStyle w:val="31"/>
        <w:widowControl w:val="0"/>
        <w:tabs>
          <w:tab w:val="right" w:leader="dot" w:pos="9345"/>
        </w:tabs>
        <w:spacing w:line="360" w:lineRule="auto"/>
        <w:ind w:left="0"/>
        <w:rPr>
          <w:rFonts w:ascii="Times New Roman" w:hAnsi="Times New Roman"/>
          <w:noProof/>
          <w:sz w:val="28"/>
          <w:szCs w:val="28"/>
        </w:rPr>
      </w:pPr>
      <w:r w:rsidRPr="00DC0D35">
        <w:rPr>
          <w:rStyle w:val="a6"/>
          <w:rFonts w:ascii="Times New Roman" w:hAnsi="Times New Roman"/>
          <w:noProof/>
          <w:color w:val="auto"/>
          <w:sz w:val="28"/>
          <w:szCs w:val="28"/>
        </w:rPr>
        <w:t>6.4.6 Подготовка к притирке распылителя</w:t>
      </w:r>
      <w:r w:rsidRPr="00DE2741">
        <w:rPr>
          <w:rFonts w:ascii="Times New Roman" w:hAnsi="Times New Roman"/>
          <w:noProof/>
          <w:webHidden/>
          <w:sz w:val="28"/>
          <w:szCs w:val="28"/>
        </w:rPr>
        <w:tab/>
      </w:r>
      <w:r w:rsidR="00E5559C">
        <w:rPr>
          <w:rFonts w:ascii="Times New Roman" w:hAnsi="Times New Roman"/>
          <w:noProof/>
          <w:webHidden/>
          <w:sz w:val="28"/>
          <w:szCs w:val="28"/>
        </w:rPr>
        <w:t>59</w:t>
      </w:r>
    </w:p>
    <w:p w:rsidR="002756C1" w:rsidRPr="00DE2741" w:rsidRDefault="002756C1" w:rsidP="00DE2741">
      <w:pPr>
        <w:pStyle w:val="31"/>
        <w:widowControl w:val="0"/>
        <w:tabs>
          <w:tab w:val="right" w:leader="dot" w:pos="9345"/>
        </w:tabs>
        <w:spacing w:line="360" w:lineRule="auto"/>
        <w:ind w:left="0"/>
        <w:rPr>
          <w:rFonts w:ascii="Times New Roman" w:hAnsi="Times New Roman"/>
          <w:noProof/>
          <w:sz w:val="28"/>
          <w:szCs w:val="28"/>
        </w:rPr>
      </w:pPr>
      <w:r w:rsidRPr="00DC0D35">
        <w:rPr>
          <w:rStyle w:val="a6"/>
          <w:rFonts w:ascii="Times New Roman" w:hAnsi="Times New Roman"/>
          <w:noProof/>
          <w:color w:val="auto"/>
          <w:sz w:val="28"/>
          <w:szCs w:val="28"/>
        </w:rPr>
        <w:t>6.4.7 Притирка иглы и седла</w:t>
      </w:r>
      <w:r w:rsidRPr="00DE2741">
        <w:rPr>
          <w:rFonts w:ascii="Times New Roman" w:hAnsi="Times New Roman"/>
          <w:noProof/>
          <w:webHidden/>
          <w:sz w:val="28"/>
          <w:szCs w:val="28"/>
        </w:rPr>
        <w:tab/>
      </w:r>
      <w:r w:rsidR="00E5559C">
        <w:rPr>
          <w:rFonts w:ascii="Times New Roman" w:hAnsi="Times New Roman"/>
          <w:noProof/>
          <w:webHidden/>
          <w:sz w:val="28"/>
          <w:szCs w:val="28"/>
        </w:rPr>
        <w:t>61</w:t>
      </w:r>
    </w:p>
    <w:p w:rsidR="002756C1" w:rsidRPr="00DE2741" w:rsidRDefault="002756C1" w:rsidP="00DE2741">
      <w:pPr>
        <w:pStyle w:val="21"/>
        <w:widowControl w:val="0"/>
        <w:tabs>
          <w:tab w:val="right" w:leader="dot" w:pos="9345"/>
        </w:tabs>
        <w:spacing w:after="0" w:line="360" w:lineRule="auto"/>
        <w:ind w:left="0" w:firstLine="0"/>
        <w:rPr>
          <w:i w:val="0"/>
          <w:noProof/>
          <w:sz w:val="28"/>
          <w:szCs w:val="28"/>
        </w:rPr>
      </w:pPr>
      <w:r w:rsidRPr="00DC0D35">
        <w:rPr>
          <w:rStyle w:val="a6"/>
          <w:i w:val="0"/>
          <w:noProof/>
          <w:color w:val="auto"/>
          <w:sz w:val="28"/>
          <w:szCs w:val="28"/>
        </w:rPr>
        <w:t>6.5 Основные неисправности форсунки</w:t>
      </w:r>
      <w:r w:rsidRPr="00DE2741">
        <w:rPr>
          <w:i w:val="0"/>
          <w:noProof/>
          <w:webHidden/>
          <w:sz w:val="28"/>
          <w:szCs w:val="28"/>
        </w:rPr>
        <w:tab/>
      </w:r>
      <w:r w:rsidR="00E5559C">
        <w:rPr>
          <w:i w:val="0"/>
          <w:noProof/>
          <w:webHidden/>
          <w:sz w:val="28"/>
          <w:szCs w:val="28"/>
        </w:rPr>
        <w:t>64</w:t>
      </w:r>
    </w:p>
    <w:p w:rsidR="002756C1" w:rsidRPr="00DE2741" w:rsidRDefault="002756C1" w:rsidP="00DE2741">
      <w:pPr>
        <w:pStyle w:val="21"/>
        <w:widowControl w:val="0"/>
        <w:tabs>
          <w:tab w:val="right" w:leader="dot" w:pos="9345"/>
        </w:tabs>
        <w:spacing w:after="0" w:line="360" w:lineRule="auto"/>
        <w:ind w:left="0" w:firstLine="0"/>
        <w:rPr>
          <w:i w:val="0"/>
          <w:noProof/>
          <w:sz w:val="28"/>
          <w:szCs w:val="28"/>
        </w:rPr>
      </w:pPr>
      <w:r w:rsidRPr="00DC0D35">
        <w:rPr>
          <w:rStyle w:val="a6"/>
          <w:i w:val="0"/>
          <w:noProof/>
          <w:color w:val="auto"/>
          <w:sz w:val="28"/>
          <w:szCs w:val="28"/>
        </w:rPr>
        <w:t>6.6 Проверка и регулировка угла опережения подачи топлива</w:t>
      </w:r>
      <w:r w:rsidRPr="00DE2741">
        <w:rPr>
          <w:i w:val="0"/>
          <w:noProof/>
          <w:webHidden/>
          <w:sz w:val="28"/>
          <w:szCs w:val="28"/>
        </w:rPr>
        <w:tab/>
      </w:r>
      <w:r w:rsidR="00E5559C">
        <w:rPr>
          <w:i w:val="0"/>
          <w:noProof/>
          <w:webHidden/>
          <w:sz w:val="28"/>
          <w:szCs w:val="28"/>
        </w:rPr>
        <w:t>66</w:t>
      </w:r>
    </w:p>
    <w:p w:rsidR="002756C1" w:rsidRPr="00DE2741" w:rsidRDefault="002756C1" w:rsidP="00DE2741">
      <w:pPr>
        <w:pStyle w:val="21"/>
        <w:widowControl w:val="0"/>
        <w:tabs>
          <w:tab w:val="right" w:leader="dot" w:pos="9345"/>
        </w:tabs>
        <w:spacing w:after="0" w:line="360" w:lineRule="auto"/>
        <w:ind w:left="0" w:firstLine="0"/>
        <w:rPr>
          <w:i w:val="0"/>
          <w:noProof/>
          <w:sz w:val="28"/>
          <w:szCs w:val="28"/>
        </w:rPr>
      </w:pPr>
      <w:r w:rsidRPr="00DC0D35">
        <w:rPr>
          <w:rStyle w:val="a6"/>
          <w:i w:val="0"/>
          <w:noProof/>
          <w:color w:val="auto"/>
          <w:sz w:val="28"/>
          <w:szCs w:val="28"/>
        </w:rPr>
        <w:t>6.7 Процесс топливоподачи</w:t>
      </w:r>
      <w:r w:rsidRPr="00DE2741">
        <w:rPr>
          <w:i w:val="0"/>
          <w:noProof/>
          <w:webHidden/>
          <w:sz w:val="28"/>
          <w:szCs w:val="28"/>
        </w:rPr>
        <w:tab/>
      </w:r>
      <w:r w:rsidR="00E5559C">
        <w:rPr>
          <w:i w:val="0"/>
          <w:noProof/>
          <w:webHidden/>
          <w:sz w:val="28"/>
          <w:szCs w:val="28"/>
        </w:rPr>
        <w:t>69</w:t>
      </w:r>
    </w:p>
    <w:p w:rsidR="002756C1" w:rsidRPr="00DE2741" w:rsidRDefault="002756C1" w:rsidP="00DE2741">
      <w:pPr>
        <w:pStyle w:val="11"/>
        <w:rPr>
          <w:i w:val="0"/>
        </w:rPr>
      </w:pPr>
      <w:r w:rsidRPr="00DC0D35">
        <w:rPr>
          <w:rStyle w:val="a6"/>
          <w:i w:val="0"/>
          <w:color w:val="auto"/>
        </w:rPr>
        <w:t>Список литературы</w:t>
      </w:r>
      <w:r w:rsidRPr="00DE2741">
        <w:rPr>
          <w:i w:val="0"/>
          <w:webHidden/>
        </w:rPr>
        <w:tab/>
      </w:r>
      <w:r w:rsidR="00E5559C">
        <w:rPr>
          <w:i w:val="0"/>
          <w:webHidden/>
        </w:rPr>
        <w:t>76</w:t>
      </w:r>
    </w:p>
    <w:p w:rsidR="00BA1E7D" w:rsidRPr="00DE2741" w:rsidRDefault="00671254" w:rsidP="00DE2741">
      <w:pPr>
        <w:widowControl w:val="0"/>
        <w:spacing w:line="360" w:lineRule="auto"/>
        <w:ind w:left="709"/>
        <w:outlineLvl w:val="0"/>
        <w:rPr>
          <w:b/>
          <w:bCs/>
          <w:caps/>
          <w:sz w:val="28"/>
          <w:szCs w:val="28"/>
        </w:rPr>
      </w:pPr>
      <w:r w:rsidRPr="00DE2741">
        <w:rPr>
          <w:sz w:val="28"/>
          <w:szCs w:val="28"/>
        </w:rPr>
        <w:br w:type="page"/>
      </w:r>
      <w:bookmarkStart w:id="0" w:name="_Toc185048371"/>
      <w:r w:rsidR="00BA1E7D" w:rsidRPr="00DE2741">
        <w:rPr>
          <w:b/>
          <w:sz w:val="28"/>
          <w:szCs w:val="28"/>
          <w:lang w:val="en-US"/>
        </w:rPr>
        <w:t>I</w:t>
      </w:r>
      <w:r w:rsidR="00BA1E7D" w:rsidRPr="00DE2741">
        <w:rPr>
          <w:b/>
          <w:sz w:val="28"/>
          <w:szCs w:val="28"/>
        </w:rPr>
        <w:t xml:space="preserve">. Описание двигателя </w:t>
      </w:r>
      <w:r w:rsidR="00BA1E7D" w:rsidRPr="00DE2741">
        <w:rPr>
          <w:b/>
          <w:bCs/>
          <w:caps/>
          <w:sz w:val="28"/>
          <w:szCs w:val="28"/>
          <w:lang w:val="en-US"/>
        </w:rPr>
        <w:t>MAN</w:t>
      </w:r>
      <w:r w:rsidR="00BA1E7D" w:rsidRPr="00DE2741">
        <w:rPr>
          <w:b/>
          <w:bCs/>
          <w:caps/>
          <w:sz w:val="28"/>
          <w:szCs w:val="28"/>
        </w:rPr>
        <w:t xml:space="preserve"> </w:t>
      </w:r>
      <w:r w:rsidR="00BA1E7D" w:rsidRPr="00DE2741">
        <w:rPr>
          <w:b/>
          <w:bCs/>
          <w:caps/>
          <w:sz w:val="28"/>
          <w:szCs w:val="28"/>
          <w:lang w:val="en-US"/>
        </w:rPr>
        <w:t>B</w:t>
      </w:r>
      <w:r w:rsidR="00BA1E7D" w:rsidRPr="00DE2741">
        <w:rPr>
          <w:b/>
          <w:bCs/>
          <w:caps/>
          <w:sz w:val="28"/>
          <w:szCs w:val="28"/>
        </w:rPr>
        <w:t>&amp;</w:t>
      </w:r>
      <w:r w:rsidR="00BA1E7D" w:rsidRPr="00DE2741">
        <w:rPr>
          <w:b/>
          <w:bCs/>
          <w:caps/>
          <w:sz w:val="28"/>
          <w:szCs w:val="28"/>
          <w:lang w:val="en-US"/>
        </w:rPr>
        <w:t>W</w:t>
      </w:r>
      <w:r w:rsidR="00BA1E7D" w:rsidRPr="00DE2741">
        <w:rPr>
          <w:b/>
          <w:bCs/>
          <w:caps/>
          <w:sz w:val="28"/>
          <w:szCs w:val="28"/>
        </w:rPr>
        <w:t xml:space="preserve"> </w:t>
      </w:r>
      <w:r w:rsidR="00BA1E7D" w:rsidRPr="00DE2741">
        <w:rPr>
          <w:b/>
          <w:bCs/>
          <w:caps/>
          <w:sz w:val="28"/>
          <w:szCs w:val="28"/>
          <w:lang w:val="en-US"/>
        </w:rPr>
        <w:t>L</w:t>
      </w:r>
      <w:r w:rsidR="00BA1E7D" w:rsidRPr="00DE2741">
        <w:rPr>
          <w:b/>
          <w:bCs/>
          <w:caps/>
          <w:sz w:val="28"/>
          <w:szCs w:val="28"/>
        </w:rPr>
        <w:t>21/31</w:t>
      </w:r>
      <w:bookmarkEnd w:id="0"/>
    </w:p>
    <w:p w:rsidR="00C324B8" w:rsidRPr="00FC02B0" w:rsidRDefault="00C324B8" w:rsidP="00C324B8">
      <w:pPr>
        <w:ind w:firstLine="709"/>
        <w:rPr>
          <w:color w:val="FFFFFF"/>
          <w:sz w:val="28"/>
          <w:szCs w:val="28"/>
        </w:rPr>
      </w:pPr>
      <w:r w:rsidRPr="00FC02B0">
        <w:rPr>
          <w:color w:val="FFFFFF"/>
          <w:sz w:val="28"/>
          <w:szCs w:val="28"/>
        </w:rPr>
        <w:t>судовой двигатель внутреннее сгорание</w:t>
      </w:r>
    </w:p>
    <w:p w:rsidR="00BA1E7D" w:rsidRPr="00C324B8" w:rsidRDefault="00BA1E7D" w:rsidP="00DE2741">
      <w:pPr>
        <w:widowControl w:val="0"/>
        <w:spacing w:line="360" w:lineRule="auto"/>
        <w:ind w:firstLine="709"/>
        <w:jc w:val="both"/>
        <w:rPr>
          <w:b/>
          <w:sz w:val="28"/>
          <w:szCs w:val="28"/>
        </w:rPr>
      </w:pPr>
    </w:p>
    <w:p w:rsidR="00C23505" w:rsidRPr="00DE2741" w:rsidRDefault="00BA1E7D" w:rsidP="00DE2741">
      <w:pPr>
        <w:widowControl w:val="0"/>
        <w:spacing w:line="360" w:lineRule="auto"/>
        <w:ind w:firstLine="709"/>
        <w:jc w:val="both"/>
        <w:rPr>
          <w:sz w:val="28"/>
          <w:szCs w:val="28"/>
        </w:rPr>
      </w:pPr>
      <w:r w:rsidRPr="00DE2741">
        <w:rPr>
          <w:sz w:val="28"/>
          <w:szCs w:val="28"/>
        </w:rPr>
        <w:t>Двигатели этого семейства входят в модельный ряд двигателей нового поколения, включающий так же последние разработки фирмы по машинам</w:t>
      </w:r>
      <w:r w:rsidR="00DE2741">
        <w:rPr>
          <w:sz w:val="28"/>
          <w:szCs w:val="28"/>
        </w:rPr>
        <w:t xml:space="preserve"> </w:t>
      </w:r>
      <w:r w:rsidRPr="00DE2741">
        <w:rPr>
          <w:sz w:val="28"/>
          <w:szCs w:val="28"/>
          <w:lang w:val="en-US"/>
        </w:rPr>
        <w:t>L</w:t>
      </w:r>
      <w:r w:rsidRPr="00DE2741">
        <w:rPr>
          <w:sz w:val="28"/>
          <w:szCs w:val="28"/>
        </w:rPr>
        <w:t xml:space="preserve">16\24 и </w:t>
      </w:r>
      <w:r w:rsidRPr="00DE2741">
        <w:rPr>
          <w:sz w:val="28"/>
          <w:szCs w:val="28"/>
          <w:lang w:val="en-US"/>
        </w:rPr>
        <w:t>L</w:t>
      </w:r>
      <w:r w:rsidRPr="00DE2741">
        <w:rPr>
          <w:sz w:val="28"/>
          <w:szCs w:val="28"/>
        </w:rPr>
        <w:t xml:space="preserve"> 27\38</w:t>
      </w:r>
      <w:r w:rsidR="00C23505" w:rsidRPr="00DE2741">
        <w:rPr>
          <w:sz w:val="28"/>
          <w:szCs w:val="28"/>
        </w:rPr>
        <w:t>, идентичные по уровню форсунки и конструктивному исполнению.</w:t>
      </w:r>
    </w:p>
    <w:p w:rsidR="00C23505" w:rsidRPr="00DE2741" w:rsidRDefault="00C23505" w:rsidP="00DE2741">
      <w:pPr>
        <w:widowControl w:val="0"/>
        <w:spacing w:line="360" w:lineRule="auto"/>
        <w:ind w:firstLine="709"/>
        <w:jc w:val="both"/>
        <w:rPr>
          <w:sz w:val="28"/>
          <w:szCs w:val="28"/>
        </w:rPr>
      </w:pPr>
      <w:r w:rsidRPr="00DE2741">
        <w:rPr>
          <w:sz w:val="28"/>
          <w:szCs w:val="28"/>
        </w:rPr>
        <w:t>Они создавались на основе накопленного опыта эксплуатации дизелей ранних выпусков. Основные задачи разработки состояли в упрощении операции по эксплуатации и техническому обслуживанию, достижению высокой экономичности и возможности работы на низкокачественных тяжёлых топливах. Фирма утверждает, что ресурс двигателей между переработками составляет 20-25 тыс. часов. Для двигателей рассматриваемого класса эти цифры являются веема высокими. Малые вибрации, низкие уровни шума и эмиссии выхлопа являются так же не менее важными задачами. Двигатели предназначены для использования в качестве судовых главных и вспомогательных.</w:t>
      </w:r>
    </w:p>
    <w:p w:rsidR="00C23505" w:rsidRPr="00DE2741" w:rsidRDefault="00C23505" w:rsidP="00DE2741">
      <w:pPr>
        <w:widowControl w:val="0"/>
        <w:spacing w:line="360" w:lineRule="auto"/>
        <w:ind w:firstLine="709"/>
        <w:jc w:val="both"/>
        <w:rPr>
          <w:sz w:val="28"/>
          <w:szCs w:val="28"/>
        </w:rPr>
      </w:pPr>
    </w:p>
    <w:p w:rsidR="00C23505" w:rsidRPr="00DE2741" w:rsidRDefault="00C23505" w:rsidP="00DE2741">
      <w:pPr>
        <w:widowControl w:val="0"/>
        <w:spacing w:line="360" w:lineRule="auto"/>
        <w:ind w:firstLine="709"/>
        <w:jc w:val="both"/>
        <w:rPr>
          <w:b/>
          <w:sz w:val="28"/>
          <w:szCs w:val="28"/>
          <w:lang w:val="en-US"/>
        </w:rPr>
      </w:pPr>
      <w:r w:rsidRPr="00DE2741">
        <w:rPr>
          <w:b/>
          <w:sz w:val="28"/>
          <w:szCs w:val="28"/>
        </w:rPr>
        <w:t xml:space="preserve">Технические данные двигателя </w:t>
      </w:r>
      <w:r w:rsidRPr="00DE2741">
        <w:rPr>
          <w:b/>
          <w:sz w:val="28"/>
          <w:szCs w:val="28"/>
          <w:lang w:val="en-US"/>
        </w:rPr>
        <w:t>L</w:t>
      </w:r>
      <w:r w:rsidRPr="00DE2741">
        <w:rPr>
          <w:b/>
          <w:sz w:val="28"/>
          <w:szCs w:val="28"/>
        </w:rPr>
        <w:t>21/31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89"/>
      </w:tblGrid>
      <w:tr w:rsidR="00C23505" w:rsidRPr="00DE2741" w:rsidTr="00DE2741">
        <w:trPr>
          <w:jc w:val="center"/>
        </w:trPr>
        <w:tc>
          <w:tcPr>
            <w:tcW w:w="1667" w:type="pct"/>
          </w:tcPr>
          <w:p w:rsidR="00C23505" w:rsidRPr="00DE2741" w:rsidRDefault="00E35CB7" w:rsidP="00DE2741">
            <w:pPr>
              <w:widowControl w:val="0"/>
              <w:spacing w:line="360" w:lineRule="auto"/>
              <w:rPr>
                <w:b/>
                <w:sz w:val="20"/>
                <w:szCs w:val="20"/>
              </w:rPr>
            </w:pPr>
            <w:r w:rsidRPr="00DE2741">
              <w:rPr>
                <w:b/>
                <w:sz w:val="20"/>
                <w:szCs w:val="20"/>
              </w:rPr>
              <w:t>Параметры</w:t>
            </w:r>
          </w:p>
        </w:tc>
        <w:tc>
          <w:tcPr>
            <w:tcW w:w="1667" w:type="pct"/>
          </w:tcPr>
          <w:p w:rsidR="00C23505" w:rsidRPr="00DE2741" w:rsidRDefault="00E35CB7" w:rsidP="00DE2741">
            <w:pPr>
              <w:widowControl w:val="0"/>
              <w:spacing w:line="360" w:lineRule="auto"/>
              <w:rPr>
                <w:b/>
                <w:sz w:val="20"/>
                <w:szCs w:val="20"/>
              </w:rPr>
            </w:pPr>
            <w:r w:rsidRPr="00DE2741">
              <w:rPr>
                <w:b/>
                <w:sz w:val="20"/>
                <w:szCs w:val="20"/>
              </w:rPr>
              <w:t>Размерность</w:t>
            </w:r>
          </w:p>
        </w:tc>
        <w:tc>
          <w:tcPr>
            <w:tcW w:w="1667" w:type="pct"/>
          </w:tcPr>
          <w:p w:rsidR="00C23505" w:rsidRPr="00DE2741" w:rsidRDefault="00E35CB7" w:rsidP="00DE2741">
            <w:pPr>
              <w:widowControl w:val="0"/>
              <w:spacing w:line="360" w:lineRule="auto"/>
              <w:rPr>
                <w:b/>
                <w:sz w:val="20"/>
                <w:szCs w:val="20"/>
              </w:rPr>
            </w:pPr>
            <w:r w:rsidRPr="00DE2741">
              <w:rPr>
                <w:b/>
                <w:sz w:val="20"/>
                <w:szCs w:val="20"/>
              </w:rPr>
              <w:t>Величина</w:t>
            </w:r>
          </w:p>
        </w:tc>
      </w:tr>
      <w:tr w:rsidR="00C23505" w:rsidRPr="00DE2741" w:rsidTr="00DE2741">
        <w:trPr>
          <w:jc w:val="center"/>
        </w:trPr>
        <w:tc>
          <w:tcPr>
            <w:tcW w:w="1667" w:type="pct"/>
          </w:tcPr>
          <w:p w:rsidR="00C23505" w:rsidRPr="00DE2741" w:rsidRDefault="00E35CB7" w:rsidP="00DE2741">
            <w:pPr>
              <w:widowControl w:val="0"/>
              <w:spacing w:line="360" w:lineRule="auto"/>
              <w:rPr>
                <w:sz w:val="20"/>
                <w:szCs w:val="20"/>
              </w:rPr>
            </w:pPr>
            <w:r w:rsidRPr="00DE2741">
              <w:rPr>
                <w:sz w:val="20"/>
                <w:szCs w:val="20"/>
              </w:rPr>
              <w:t>Диаметр цилиндра</w:t>
            </w:r>
          </w:p>
        </w:tc>
        <w:tc>
          <w:tcPr>
            <w:tcW w:w="1667" w:type="pct"/>
          </w:tcPr>
          <w:p w:rsidR="00C23505" w:rsidRPr="00DE2741" w:rsidRDefault="00E35CB7" w:rsidP="00DE2741">
            <w:pPr>
              <w:widowControl w:val="0"/>
              <w:spacing w:line="360" w:lineRule="auto"/>
              <w:rPr>
                <w:sz w:val="20"/>
                <w:szCs w:val="20"/>
              </w:rPr>
            </w:pPr>
            <w:r w:rsidRPr="00DE2741">
              <w:rPr>
                <w:sz w:val="20"/>
                <w:szCs w:val="20"/>
              </w:rPr>
              <w:t>мм</w:t>
            </w:r>
          </w:p>
        </w:tc>
        <w:tc>
          <w:tcPr>
            <w:tcW w:w="1667" w:type="pct"/>
          </w:tcPr>
          <w:p w:rsidR="00C23505" w:rsidRPr="00DE2741" w:rsidRDefault="00E35CB7" w:rsidP="00DE2741">
            <w:pPr>
              <w:widowControl w:val="0"/>
              <w:spacing w:line="360" w:lineRule="auto"/>
              <w:rPr>
                <w:sz w:val="20"/>
                <w:szCs w:val="20"/>
              </w:rPr>
            </w:pPr>
            <w:r w:rsidRPr="00DE2741">
              <w:rPr>
                <w:sz w:val="20"/>
                <w:szCs w:val="20"/>
              </w:rPr>
              <w:t>210</w:t>
            </w:r>
          </w:p>
        </w:tc>
      </w:tr>
      <w:tr w:rsidR="00C23505" w:rsidRPr="00DE2741" w:rsidTr="00DE2741">
        <w:trPr>
          <w:jc w:val="center"/>
        </w:trPr>
        <w:tc>
          <w:tcPr>
            <w:tcW w:w="1667" w:type="pct"/>
          </w:tcPr>
          <w:p w:rsidR="00C23505" w:rsidRPr="00DE2741" w:rsidRDefault="00E35CB7" w:rsidP="00DE2741">
            <w:pPr>
              <w:widowControl w:val="0"/>
              <w:spacing w:line="360" w:lineRule="auto"/>
              <w:rPr>
                <w:sz w:val="20"/>
                <w:szCs w:val="20"/>
              </w:rPr>
            </w:pPr>
            <w:r w:rsidRPr="00DE2741">
              <w:rPr>
                <w:sz w:val="20"/>
                <w:szCs w:val="20"/>
              </w:rPr>
              <w:t>Ход поршня</w:t>
            </w:r>
          </w:p>
        </w:tc>
        <w:tc>
          <w:tcPr>
            <w:tcW w:w="1667" w:type="pct"/>
          </w:tcPr>
          <w:p w:rsidR="00C23505" w:rsidRPr="00DE2741" w:rsidRDefault="00E35CB7" w:rsidP="00DE2741">
            <w:pPr>
              <w:widowControl w:val="0"/>
              <w:spacing w:line="360" w:lineRule="auto"/>
              <w:rPr>
                <w:sz w:val="20"/>
                <w:szCs w:val="20"/>
              </w:rPr>
            </w:pPr>
            <w:r w:rsidRPr="00DE2741">
              <w:rPr>
                <w:sz w:val="20"/>
                <w:szCs w:val="20"/>
              </w:rPr>
              <w:t>мм</w:t>
            </w:r>
          </w:p>
        </w:tc>
        <w:tc>
          <w:tcPr>
            <w:tcW w:w="1667" w:type="pct"/>
          </w:tcPr>
          <w:p w:rsidR="00C23505" w:rsidRPr="00DE2741" w:rsidRDefault="00E35CB7" w:rsidP="00DE2741">
            <w:pPr>
              <w:widowControl w:val="0"/>
              <w:spacing w:line="360" w:lineRule="auto"/>
              <w:rPr>
                <w:sz w:val="20"/>
                <w:szCs w:val="20"/>
              </w:rPr>
            </w:pPr>
            <w:r w:rsidRPr="00DE2741">
              <w:rPr>
                <w:sz w:val="20"/>
                <w:szCs w:val="20"/>
              </w:rPr>
              <w:t>310</w:t>
            </w:r>
          </w:p>
        </w:tc>
      </w:tr>
      <w:tr w:rsidR="00C23505" w:rsidRPr="00DE2741" w:rsidTr="00DE2741">
        <w:trPr>
          <w:jc w:val="center"/>
        </w:trPr>
        <w:tc>
          <w:tcPr>
            <w:tcW w:w="1667" w:type="pct"/>
          </w:tcPr>
          <w:p w:rsidR="00C23505" w:rsidRPr="00DE2741" w:rsidRDefault="00E35CB7" w:rsidP="00DE2741">
            <w:pPr>
              <w:widowControl w:val="0"/>
              <w:spacing w:line="360" w:lineRule="auto"/>
              <w:rPr>
                <w:sz w:val="20"/>
                <w:szCs w:val="20"/>
              </w:rPr>
            </w:pPr>
            <w:r w:rsidRPr="00DE2741">
              <w:rPr>
                <w:sz w:val="20"/>
                <w:szCs w:val="20"/>
              </w:rPr>
              <w:t>Скорость вращения</w:t>
            </w:r>
          </w:p>
        </w:tc>
        <w:tc>
          <w:tcPr>
            <w:tcW w:w="1667" w:type="pct"/>
          </w:tcPr>
          <w:p w:rsidR="00C23505" w:rsidRPr="00DE2741" w:rsidRDefault="00E35CB7" w:rsidP="00DE2741">
            <w:pPr>
              <w:widowControl w:val="0"/>
              <w:spacing w:line="360" w:lineRule="auto"/>
              <w:rPr>
                <w:sz w:val="20"/>
                <w:szCs w:val="20"/>
              </w:rPr>
            </w:pPr>
            <w:r w:rsidRPr="00DE2741">
              <w:rPr>
                <w:sz w:val="20"/>
                <w:szCs w:val="20"/>
              </w:rPr>
              <w:t>об/мин</w:t>
            </w:r>
          </w:p>
        </w:tc>
        <w:tc>
          <w:tcPr>
            <w:tcW w:w="1667" w:type="pct"/>
          </w:tcPr>
          <w:p w:rsidR="00C23505" w:rsidRPr="00DE2741" w:rsidRDefault="00E35CB7" w:rsidP="00DE2741">
            <w:pPr>
              <w:widowControl w:val="0"/>
              <w:spacing w:line="360" w:lineRule="auto"/>
              <w:rPr>
                <w:sz w:val="20"/>
                <w:szCs w:val="20"/>
              </w:rPr>
            </w:pPr>
            <w:r w:rsidRPr="00DE2741">
              <w:rPr>
                <w:sz w:val="20"/>
                <w:szCs w:val="20"/>
              </w:rPr>
              <w:t>900/1000</w:t>
            </w:r>
          </w:p>
        </w:tc>
      </w:tr>
      <w:tr w:rsidR="00C23505" w:rsidRPr="00DE2741" w:rsidTr="00DE2741">
        <w:trPr>
          <w:jc w:val="center"/>
        </w:trPr>
        <w:tc>
          <w:tcPr>
            <w:tcW w:w="1667" w:type="pct"/>
          </w:tcPr>
          <w:p w:rsidR="00C23505" w:rsidRPr="00DE2741" w:rsidRDefault="00E35CB7" w:rsidP="00DE2741">
            <w:pPr>
              <w:widowControl w:val="0"/>
              <w:spacing w:line="360" w:lineRule="auto"/>
              <w:rPr>
                <w:sz w:val="20"/>
                <w:szCs w:val="20"/>
              </w:rPr>
            </w:pPr>
            <w:r w:rsidRPr="00DE2741">
              <w:rPr>
                <w:sz w:val="20"/>
                <w:szCs w:val="20"/>
              </w:rPr>
              <w:t>Мощность цилиндра</w:t>
            </w:r>
          </w:p>
        </w:tc>
        <w:tc>
          <w:tcPr>
            <w:tcW w:w="1667" w:type="pct"/>
          </w:tcPr>
          <w:p w:rsidR="00E35CB7" w:rsidRPr="00DE2741" w:rsidRDefault="00E35CB7" w:rsidP="00DE2741">
            <w:pPr>
              <w:widowControl w:val="0"/>
              <w:spacing w:line="360" w:lineRule="auto"/>
              <w:rPr>
                <w:sz w:val="20"/>
                <w:szCs w:val="20"/>
              </w:rPr>
            </w:pPr>
            <w:r w:rsidRPr="00DE2741">
              <w:rPr>
                <w:sz w:val="20"/>
                <w:szCs w:val="20"/>
              </w:rPr>
              <w:t>кВт</w:t>
            </w:r>
          </w:p>
        </w:tc>
        <w:tc>
          <w:tcPr>
            <w:tcW w:w="1667" w:type="pct"/>
          </w:tcPr>
          <w:p w:rsidR="00C23505" w:rsidRPr="00DE2741" w:rsidRDefault="00E35CB7" w:rsidP="00DE2741">
            <w:pPr>
              <w:widowControl w:val="0"/>
              <w:spacing w:line="360" w:lineRule="auto"/>
              <w:rPr>
                <w:sz w:val="20"/>
                <w:szCs w:val="20"/>
              </w:rPr>
            </w:pPr>
            <w:r w:rsidRPr="00DE2741">
              <w:rPr>
                <w:sz w:val="20"/>
                <w:szCs w:val="20"/>
              </w:rPr>
              <w:t>215</w:t>
            </w:r>
          </w:p>
        </w:tc>
      </w:tr>
      <w:tr w:rsidR="00C23505" w:rsidRPr="00DE2741" w:rsidTr="00DE2741">
        <w:trPr>
          <w:jc w:val="center"/>
        </w:trPr>
        <w:tc>
          <w:tcPr>
            <w:tcW w:w="1667" w:type="pct"/>
          </w:tcPr>
          <w:p w:rsidR="00C23505" w:rsidRPr="00DE2741" w:rsidRDefault="00E35CB7" w:rsidP="00DE2741">
            <w:pPr>
              <w:widowControl w:val="0"/>
              <w:spacing w:line="360" w:lineRule="auto"/>
              <w:rPr>
                <w:sz w:val="20"/>
                <w:szCs w:val="20"/>
              </w:rPr>
            </w:pPr>
            <w:r w:rsidRPr="00DE2741">
              <w:rPr>
                <w:sz w:val="20"/>
                <w:szCs w:val="20"/>
              </w:rPr>
              <w:t>Ср. эффект. давление</w:t>
            </w:r>
          </w:p>
        </w:tc>
        <w:tc>
          <w:tcPr>
            <w:tcW w:w="1667" w:type="pct"/>
          </w:tcPr>
          <w:p w:rsidR="00C23505" w:rsidRPr="00DE2741" w:rsidRDefault="00E35CB7" w:rsidP="00DE2741">
            <w:pPr>
              <w:widowControl w:val="0"/>
              <w:spacing w:line="360" w:lineRule="auto"/>
              <w:rPr>
                <w:sz w:val="20"/>
                <w:szCs w:val="20"/>
              </w:rPr>
            </w:pPr>
            <w:r w:rsidRPr="00DE2741">
              <w:rPr>
                <w:sz w:val="20"/>
                <w:szCs w:val="20"/>
              </w:rPr>
              <w:t>бар</w:t>
            </w:r>
          </w:p>
        </w:tc>
        <w:tc>
          <w:tcPr>
            <w:tcW w:w="1667" w:type="pct"/>
          </w:tcPr>
          <w:p w:rsidR="00C23505" w:rsidRPr="00DE2741" w:rsidRDefault="00E35CB7" w:rsidP="00DE2741">
            <w:pPr>
              <w:widowControl w:val="0"/>
              <w:spacing w:line="360" w:lineRule="auto"/>
              <w:rPr>
                <w:sz w:val="20"/>
                <w:szCs w:val="20"/>
              </w:rPr>
            </w:pPr>
            <w:r w:rsidRPr="00DE2741">
              <w:rPr>
                <w:sz w:val="20"/>
                <w:szCs w:val="20"/>
              </w:rPr>
              <w:t>24,8/24,0</w:t>
            </w:r>
          </w:p>
        </w:tc>
      </w:tr>
      <w:tr w:rsidR="00C23505" w:rsidRPr="00DE2741" w:rsidTr="00DE2741">
        <w:trPr>
          <w:jc w:val="center"/>
        </w:trPr>
        <w:tc>
          <w:tcPr>
            <w:tcW w:w="1667" w:type="pct"/>
          </w:tcPr>
          <w:p w:rsidR="00C23505" w:rsidRPr="00DE2741" w:rsidRDefault="00E35CB7" w:rsidP="00DE2741">
            <w:pPr>
              <w:widowControl w:val="0"/>
              <w:spacing w:line="360" w:lineRule="auto"/>
              <w:rPr>
                <w:sz w:val="20"/>
                <w:szCs w:val="20"/>
              </w:rPr>
            </w:pPr>
            <w:r w:rsidRPr="00DE2741">
              <w:rPr>
                <w:sz w:val="20"/>
                <w:szCs w:val="20"/>
              </w:rPr>
              <w:t>Максим. давл. сгорания</w:t>
            </w:r>
          </w:p>
        </w:tc>
        <w:tc>
          <w:tcPr>
            <w:tcW w:w="1667" w:type="pct"/>
          </w:tcPr>
          <w:p w:rsidR="00C23505" w:rsidRPr="00DE2741" w:rsidRDefault="00E35CB7" w:rsidP="00DE2741">
            <w:pPr>
              <w:widowControl w:val="0"/>
              <w:spacing w:line="360" w:lineRule="auto"/>
              <w:rPr>
                <w:sz w:val="20"/>
                <w:szCs w:val="20"/>
              </w:rPr>
            </w:pPr>
            <w:r w:rsidRPr="00DE2741">
              <w:rPr>
                <w:sz w:val="20"/>
                <w:szCs w:val="20"/>
              </w:rPr>
              <w:t>бар</w:t>
            </w:r>
          </w:p>
        </w:tc>
        <w:tc>
          <w:tcPr>
            <w:tcW w:w="1667" w:type="pct"/>
          </w:tcPr>
          <w:p w:rsidR="00C23505" w:rsidRPr="00DE2741" w:rsidRDefault="00E35CB7" w:rsidP="00DE2741">
            <w:pPr>
              <w:widowControl w:val="0"/>
              <w:spacing w:line="360" w:lineRule="auto"/>
              <w:rPr>
                <w:sz w:val="20"/>
                <w:szCs w:val="20"/>
              </w:rPr>
            </w:pPr>
            <w:r w:rsidRPr="00DE2741">
              <w:rPr>
                <w:sz w:val="20"/>
                <w:szCs w:val="20"/>
              </w:rPr>
              <w:t>200-210</w:t>
            </w:r>
          </w:p>
        </w:tc>
      </w:tr>
      <w:tr w:rsidR="00C23505" w:rsidRPr="00DE2741" w:rsidTr="00DE2741">
        <w:trPr>
          <w:jc w:val="center"/>
        </w:trPr>
        <w:tc>
          <w:tcPr>
            <w:tcW w:w="1667" w:type="pct"/>
          </w:tcPr>
          <w:p w:rsidR="00C23505" w:rsidRPr="00DE2741" w:rsidRDefault="00E35CB7" w:rsidP="00DE2741">
            <w:pPr>
              <w:widowControl w:val="0"/>
              <w:spacing w:line="360" w:lineRule="auto"/>
              <w:rPr>
                <w:sz w:val="20"/>
                <w:szCs w:val="20"/>
              </w:rPr>
            </w:pPr>
            <w:r w:rsidRPr="00DE2741">
              <w:rPr>
                <w:sz w:val="20"/>
                <w:szCs w:val="20"/>
              </w:rPr>
              <w:t>Степень сжатия</w:t>
            </w:r>
          </w:p>
        </w:tc>
        <w:tc>
          <w:tcPr>
            <w:tcW w:w="1667" w:type="pct"/>
          </w:tcPr>
          <w:p w:rsidR="00C23505" w:rsidRPr="00DE2741" w:rsidRDefault="00E35CB7" w:rsidP="00DE2741">
            <w:pPr>
              <w:widowControl w:val="0"/>
              <w:spacing w:line="360" w:lineRule="auto"/>
              <w:rPr>
                <w:sz w:val="20"/>
                <w:szCs w:val="20"/>
              </w:rPr>
            </w:pPr>
            <w:r w:rsidRPr="00DE2741">
              <w:rPr>
                <w:sz w:val="20"/>
                <w:szCs w:val="20"/>
              </w:rPr>
              <w:t>-</w:t>
            </w:r>
          </w:p>
        </w:tc>
        <w:tc>
          <w:tcPr>
            <w:tcW w:w="1667" w:type="pct"/>
          </w:tcPr>
          <w:p w:rsidR="00C23505" w:rsidRPr="00DE2741" w:rsidRDefault="00E35CB7" w:rsidP="00DE2741">
            <w:pPr>
              <w:widowControl w:val="0"/>
              <w:spacing w:line="360" w:lineRule="auto"/>
              <w:rPr>
                <w:sz w:val="20"/>
                <w:szCs w:val="20"/>
              </w:rPr>
            </w:pPr>
            <w:r w:rsidRPr="00DE2741">
              <w:rPr>
                <w:sz w:val="20"/>
                <w:szCs w:val="20"/>
              </w:rPr>
              <w:t>15,5</w:t>
            </w:r>
          </w:p>
        </w:tc>
      </w:tr>
      <w:tr w:rsidR="00C23505" w:rsidRPr="00DE2741" w:rsidTr="00DE2741">
        <w:trPr>
          <w:jc w:val="center"/>
        </w:trPr>
        <w:tc>
          <w:tcPr>
            <w:tcW w:w="1667" w:type="pct"/>
          </w:tcPr>
          <w:p w:rsidR="00C23505" w:rsidRPr="00DE2741" w:rsidRDefault="00E35CB7" w:rsidP="00DE2741">
            <w:pPr>
              <w:widowControl w:val="0"/>
              <w:spacing w:line="360" w:lineRule="auto"/>
              <w:rPr>
                <w:sz w:val="20"/>
                <w:szCs w:val="20"/>
              </w:rPr>
            </w:pPr>
            <w:r w:rsidRPr="00DE2741">
              <w:rPr>
                <w:sz w:val="20"/>
                <w:szCs w:val="20"/>
              </w:rPr>
              <w:t>Число цилиндров</w:t>
            </w:r>
          </w:p>
        </w:tc>
        <w:tc>
          <w:tcPr>
            <w:tcW w:w="1667" w:type="pct"/>
          </w:tcPr>
          <w:p w:rsidR="00C23505" w:rsidRPr="00DE2741" w:rsidRDefault="00E35CB7" w:rsidP="00DE2741">
            <w:pPr>
              <w:widowControl w:val="0"/>
              <w:spacing w:line="360" w:lineRule="auto"/>
              <w:rPr>
                <w:sz w:val="20"/>
                <w:szCs w:val="20"/>
              </w:rPr>
            </w:pPr>
            <w:r w:rsidRPr="00DE2741">
              <w:rPr>
                <w:sz w:val="20"/>
                <w:szCs w:val="20"/>
              </w:rPr>
              <w:t>рядное расположение</w:t>
            </w:r>
          </w:p>
        </w:tc>
        <w:tc>
          <w:tcPr>
            <w:tcW w:w="1667" w:type="pct"/>
          </w:tcPr>
          <w:p w:rsidR="00C23505" w:rsidRPr="00DE2741" w:rsidRDefault="00E35CB7" w:rsidP="00DE2741">
            <w:pPr>
              <w:widowControl w:val="0"/>
              <w:spacing w:line="360" w:lineRule="auto"/>
              <w:rPr>
                <w:sz w:val="20"/>
                <w:szCs w:val="20"/>
              </w:rPr>
            </w:pPr>
            <w:r w:rsidRPr="00DE2741">
              <w:rPr>
                <w:sz w:val="20"/>
                <w:szCs w:val="20"/>
              </w:rPr>
              <w:t>5,6,7,8,9</w:t>
            </w:r>
          </w:p>
        </w:tc>
      </w:tr>
    </w:tbl>
    <w:p w:rsidR="00E35CB7" w:rsidRPr="00DE2741" w:rsidRDefault="00E35CB7" w:rsidP="00DE2741">
      <w:pPr>
        <w:widowControl w:val="0"/>
        <w:spacing w:line="360" w:lineRule="auto"/>
        <w:ind w:firstLine="709"/>
        <w:jc w:val="both"/>
        <w:rPr>
          <w:sz w:val="28"/>
          <w:szCs w:val="28"/>
        </w:rPr>
      </w:pPr>
    </w:p>
    <w:p w:rsidR="00E35CB7" w:rsidRDefault="00DE2741" w:rsidP="00DE2741">
      <w:pPr>
        <w:widowControl w:val="0"/>
        <w:spacing w:line="360" w:lineRule="auto"/>
        <w:ind w:firstLine="709"/>
        <w:jc w:val="both"/>
        <w:outlineLvl w:val="1"/>
        <w:rPr>
          <w:b/>
          <w:sz w:val="28"/>
          <w:szCs w:val="28"/>
        </w:rPr>
      </w:pPr>
      <w:bookmarkStart w:id="1" w:name="_Toc185048372"/>
      <w:r>
        <w:rPr>
          <w:b/>
          <w:sz w:val="28"/>
          <w:szCs w:val="28"/>
        </w:rPr>
        <w:br w:type="page"/>
      </w:r>
      <w:r w:rsidR="00E35CB7" w:rsidRPr="00DE2741">
        <w:rPr>
          <w:b/>
          <w:sz w:val="28"/>
          <w:szCs w:val="28"/>
        </w:rPr>
        <w:t>Конструкция</w:t>
      </w:r>
      <w:bookmarkEnd w:id="1"/>
    </w:p>
    <w:p w:rsidR="00DE2741" w:rsidRPr="00DE2741" w:rsidRDefault="00DE2741" w:rsidP="00DE2741">
      <w:pPr>
        <w:widowControl w:val="0"/>
        <w:spacing w:line="360" w:lineRule="auto"/>
        <w:ind w:firstLine="709"/>
        <w:jc w:val="both"/>
        <w:outlineLvl w:val="1"/>
        <w:rPr>
          <w:b/>
          <w:sz w:val="28"/>
          <w:szCs w:val="28"/>
        </w:rPr>
      </w:pPr>
    </w:p>
    <w:p w:rsidR="00DE2741" w:rsidRDefault="009C4F31" w:rsidP="00DE2741">
      <w:pPr>
        <w:widowControl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5pt;margin-top:4.2pt;width:165.45pt;height:342pt;z-index:251652608">
            <v:imagedata r:id="rId7" o:title="" grayscale="t"/>
            <w10:wrap type="square"/>
          </v:shape>
        </w:pict>
      </w: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DE2741" w:rsidRDefault="00DE2741" w:rsidP="00DE2741">
      <w:pPr>
        <w:widowControl w:val="0"/>
        <w:spacing w:line="360" w:lineRule="auto"/>
        <w:ind w:firstLine="709"/>
        <w:jc w:val="both"/>
        <w:rPr>
          <w:sz w:val="28"/>
          <w:szCs w:val="28"/>
        </w:rPr>
      </w:pPr>
    </w:p>
    <w:p w:rsidR="00E35CB7" w:rsidRPr="00DE2741" w:rsidRDefault="00E35CB7" w:rsidP="00DE2741">
      <w:pPr>
        <w:widowControl w:val="0"/>
        <w:spacing w:line="360" w:lineRule="auto"/>
        <w:ind w:firstLine="709"/>
        <w:jc w:val="both"/>
        <w:rPr>
          <w:sz w:val="28"/>
          <w:szCs w:val="28"/>
        </w:rPr>
      </w:pPr>
      <w:r w:rsidRPr="00DE2741">
        <w:rPr>
          <w:sz w:val="28"/>
          <w:szCs w:val="28"/>
        </w:rPr>
        <w:t>В конструкцию двигателя заложен принцип интегрирования отдельных компонентов модуль с целью сокращения числа конструктивных элементов и, тем самым сокращения затрат времени на сборку, техническое обслуживание и ремонт. Новым является наличие фронтальной литой коробки, которой распола</w:t>
      </w:r>
      <w:r w:rsidR="00D56005" w:rsidRPr="00DE2741">
        <w:rPr>
          <w:sz w:val="28"/>
          <w:szCs w:val="28"/>
        </w:rPr>
        <w:t>гаются обслуживающие двигатель вспомогательные агрегаты (насосы, охладители, терморегулирующие клапаны и пр.)</w:t>
      </w:r>
    </w:p>
    <w:p w:rsidR="00D56005" w:rsidRPr="00DE2741" w:rsidRDefault="00D56005" w:rsidP="00DE2741">
      <w:pPr>
        <w:widowControl w:val="0"/>
        <w:spacing w:line="360" w:lineRule="auto"/>
        <w:ind w:firstLine="709"/>
        <w:jc w:val="both"/>
        <w:rPr>
          <w:sz w:val="28"/>
          <w:szCs w:val="28"/>
        </w:rPr>
      </w:pPr>
      <w:r w:rsidRPr="00DE2741">
        <w:rPr>
          <w:b/>
          <w:i/>
          <w:sz w:val="28"/>
          <w:szCs w:val="28"/>
        </w:rPr>
        <w:t>Фундаментная рама</w:t>
      </w:r>
      <w:r w:rsidRPr="00DE2741">
        <w:rPr>
          <w:sz w:val="28"/>
          <w:szCs w:val="28"/>
        </w:rPr>
        <w:t xml:space="preserve"> при генераторном исполнении единая. Одновременно исполняет функции масляного поддона. К судовому фундаменту крепится посредством эластичных антивибраторов.</w:t>
      </w:r>
    </w:p>
    <w:p w:rsidR="00D56005" w:rsidRPr="00DE2741" w:rsidRDefault="00D56005" w:rsidP="00DE2741">
      <w:pPr>
        <w:widowControl w:val="0"/>
        <w:spacing w:line="360" w:lineRule="auto"/>
        <w:ind w:firstLine="709"/>
        <w:jc w:val="both"/>
        <w:rPr>
          <w:sz w:val="28"/>
          <w:szCs w:val="28"/>
        </w:rPr>
      </w:pPr>
      <w:r w:rsidRPr="00DE2741">
        <w:rPr>
          <w:b/>
          <w:i/>
          <w:sz w:val="28"/>
          <w:szCs w:val="28"/>
        </w:rPr>
        <w:t>Блок-станина</w:t>
      </w:r>
      <w:r w:rsidRPr="00DE2741">
        <w:rPr>
          <w:sz w:val="28"/>
          <w:szCs w:val="28"/>
        </w:rPr>
        <w:t xml:space="preserve"> представляет собой литой моноблок. Учитывая, что блок-станина отлита из чугуна, все её компоненты с помощью анкерных связей и поперечных шпилек находятся в предварительно сжатом состоянии при передаче усилий от крышек цилиндров к коленчатому валу испытывают исключительно напряжения сжатия, что благоприятно сказывается на прочности. Здесь полезно напомнить, что чугун отлично работает на сжатие, но обладает малой прочностью под действием растягивающих напряжений. Рамовые подшипники подвесного коленчатого вала имеют мощную поддержку в виде анкерных связей верхний конец которых закреплён в мощной промежуточной полке станины. Крышки подшипников размещаются в вертикальных направляющих станины и удерживаются </w:t>
      </w:r>
      <w:r w:rsidR="002F61FE" w:rsidRPr="00DE2741">
        <w:rPr>
          <w:sz w:val="28"/>
          <w:szCs w:val="28"/>
        </w:rPr>
        <w:t>гидравлически затягиваемыми шпильками. Вкладыши подшипников трёхслойные.</w:t>
      </w:r>
    </w:p>
    <w:p w:rsidR="002F61FE" w:rsidRPr="00DE2741" w:rsidRDefault="002F61FE" w:rsidP="00DE2741">
      <w:pPr>
        <w:widowControl w:val="0"/>
        <w:spacing w:line="360" w:lineRule="auto"/>
        <w:ind w:firstLine="709"/>
        <w:jc w:val="both"/>
        <w:rPr>
          <w:sz w:val="28"/>
          <w:szCs w:val="28"/>
        </w:rPr>
      </w:pPr>
      <w:r w:rsidRPr="00DE2741">
        <w:rPr>
          <w:b/>
          <w:i/>
          <w:sz w:val="28"/>
          <w:szCs w:val="28"/>
        </w:rPr>
        <w:t>Втулка цилиндра</w:t>
      </w:r>
      <w:r w:rsidRPr="00DE2741">
        <w:rPr>
          <w:sz w:val="28"/>
          <w:szCs w:val="28"/>
        </w:rPr>
        <w:t xml:space="preserve"> отлита центробежным способом из специального чугуна, вставляется в отверстие в станине и опирается на неё низко-расположенным фланцем. Благодаря этому верхняя охлаждаемая часть втулки находится над станиной, полость охлаждения образуется между этой частью втулки и рубашкой, выполненной в виде кольцевого образования в нижней части крышки цилиндра. Часть втулки, расположенная ниже опорного фланца, не охлаждается и это позволяет поддерживать в ней достаточно высокие температуры и тем. Самым, избежать низко температурной коррозии.</w:t>
      </w:r>
    </w:p>
    <w:p w:rsidR="002F61FE" w:rsidRPr="00DE2741" w:rsidRDefault="002F61FE" w:rsidP="00DE2741">
      <w:pPr>
        <w:widowControl w:val="0"/>
        <w:spacing w:line="360" w:lineRule="auto"/>
        <w:ind w:firstLine="709"/>
        <w:jc w:val="both"/>
        <w:rPr>
          <w:sz w:val="28"/>
          <w:szCs w:val="28"/>
        </w:rPr>
      </w:pPr>
      <w:r w:rsidRPr="00DE2741">
        <w:rPr>
          <w:sz w:val="28"/>
          <w:szCs w:val="28"/>
        </w:rPr>
        <w:t xml:space="preserve">Отсутствие воды в станине исключает возможность обводнения масла при протечках. Для снижения заполирования рабочей поверхности втулки и расхода масла в верхнюю часть </w:t>
      </w:r>
      <w:r w:rsidR="00A4193D" w:rsidRPr="00DE2741">
        <w:rPr>
          <w:sz w:val="28"/>
          <w:szCs w:val="28"/>
        </w:rPr>
        <w:t>устанавливается антиполировочное кольцо. Уплотнение спрягаемых поверхностей втулки и крышки обеспечивается через промежуточное чугунное кольцо.</w:t>
      </w:r>
    </w:p>
    <w:p w:rsidR="00A4193D" w:rsidRPr="00DE2741" w:rsidRDefault="00A4193D" w:rsidP="00DE2741">
      <w:pPr>
        <w:widowControl w:val="0"/>
        <w:spacing w:line="360" w:lineRule="auto"/>
        <w:ind w:firstLine="709"/>
        <w:jc w:val="both"/>
        <w:rPr>
          <w:sz w:val="28"/>
          <w:szCs w:val="28"/>
        </w:rPr>
      </w:pPr>
      <w:r w:rsidRPr="00DE2741">
        <w:rPr>
          <w:b/>
          <w:i/>
          <w:sz w:val="28"/>
          <w:szCs w:val="28"/>
        </w:rPr>
        <w:t>Крышка цилиндра</w:t>
      </w:r>
      <w:r w:rsidRPr="00DE2741">
        <w:rPr>
          <w:sz w:val="28"/>
          <w:szCs w:val="28"/>
        </w:rPr>
        <w:t xml:space="preserve"> отлита из чугуна совместно с интегрированной с ней частью ресивера надувочного воздуха. Огневое днище толстое и выдерживает высокие механические нагрузки (максимальное давление сгорания достигает 180 бар), но для исключения появления в нём высоких температурных напряжений его охлаждение осуществляется по расположенным в нём каналам. В крышке устанавливаются 2 впускных и 2 выпускных клапана. Крепится крышка к станине четырьмя шпильками.</w:t>
      </w:r>
    </w:p>
    <w:p w:rsidR="00DD286A" w:rsidRPr="00DE2741" w:rsidRDefault="00DD286A" w:rsidP="00DE2741">
      <w:pPr>
        <w:widowControl w:val="0"/>
        <w:spacing w:line="360" w:lineRule="auto"/>
        <w:ind w:firstLine="709"/>
        <w:jc w:val="both"/>
        <w:rPr>
          <w:sz w:val="28"/>
          <w:szCs w:val="28"/>
        </w:rPr>
      </w:pPr>
      <w:r w:rsidRPr="00DE2741">
        <w:rPr>
          <w:b/>
          <w:i/>
          <w:sz w:val="28"/>
          <w:szCs w:val="28"/>
        </w:rPr>
        <w:t>Поршень</w:t>
      </w:r>
      <w:r w:rsidRPr="00DE2741">
        <w:rPr>
          <w:sz w:val="28"/>
          <w:szCs w:val="28"/>
        </w:rPr>
        <w:t xml:space="preserve"> составной – юбка отлита из сферического чугуна, головка стальная кованная и охлаждается маслом, поступающим в сверление в шатуне.</w:t>
      </w:r>
    </w:p>
    <w:p w:rsidR="00DD286A" w:rsidRPr="00DE2741" w:rsidRDefault="00DD286A" w:rsidP="00DE2741">
      <w:pPr>
        <w:widowControl w:val="0"/>
        <w:spacing w:line="360" w:lineRule="auto"/>
        <w:ind w:firstLine="709"/>
        <w:jc w:val="both"/>
        <w:rPr>
          <w:sz w:val="28"/>
          <w:szCs w:val="28"/>
        </w:rPr>
      </w:pPr>
      <w:r w:rsidRPr="00DE2741">
        <w:rPr>
          <w:sz w:val="28"/>
          <w:szCs w:val="28"/>
        </w:rPr>
        <w:t>Внутри головки теплоотдача реализуется методом взбалтывания, возникающего при перемене ускорений при движении поршня. Отвод масла из головки осуществляется через специальное сверление в картер. Поршень снабжается двумя компрессионными и одним маслосъёмным кольцом. Компрессионные кольца имеют бочкообразную форму и хромовое покрытие рабочих поверхностей, обеспечивающие отличное уплотнение при минимальном износе.</w:t>
      </w:r>
    </w:p>
    <w:p w:rsidR="00DD286A" w:rsidRPr="00DE2741" w:rsidRDefault="00DD286A" w:rsidP="00DE2741">
      <w:pPr>
        <w:widowControl w:val="0"/>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4303"/>
        <w:gridCol w:w="3784"/>
      </w:tblGrid>
      <w:tr w:rsidR="00DD286A" w:rsidRPr="00DE2741" w:rsidTr="00C93162">
        <w:trPr>
          <w:jc w:val="center"/>
        </w:trPr>
        <w:tc>
          <w:tcPr>
            <w:tcW w:w="5000" w:type="pct"/>
            <w:gridSpan w:val="3"/>
            <w:vAlign w:val="center"/>
          </w:tcPr>
          <w:p w:rsidR="00DD286A" w:rsidRPr="00C93162" w:rsidRDefault="00DD286A" w:rsidP="00C93162">
            <w:pPr>
              <w:widowControl w:val="0"/>
              <w:spacing w:line="360" w:lineRule="auto"/>
              <w:rPr>
                <w:b/>
                <w:i/>
                <w:sz w:val="20"/>
                <w:szCs w:val="20"/>
              </w:rPr>
            </w:pPr>
            <w:r w:rsidRPr="00C93162">
              <w:rPr>
                <w:b/>
                <w:i/>
                <w:sz w:val="20"/>
                <w:szCs w:val="20"/>
              </w:rPr>
              <w:t>комплект поршневых колец</w:t>
            </w:r>
          </w:p>
        </w:tc>
      </w:tr>
      <w:tr w:rsidR="00DD286A" w:rsidRPr="00DE2741" w:rsidTr="00C93162">
        <w:trPr>
          <w:jc w:val="center"/>
        </w:trPr>
        <w:tc>
          <w:tcPr>
            <w:tcW w:w="775" w:type="pct"/>
          </w:tcPr>
          <w:p w:rsidR="00DD286A" w:rsidRPr="00C93162" w:rsidRDefault="00DD286A" w:rsidP="00C93162">
            <w:pPr>
              <w:widowControl w:val="0"/>
              <w:spacing w:line="360" w:lineRule="auto"/>
              <w:rPr>
                <w:b/>
                <w:sz w:val="20"/>
                <w:szCs w:val="20"/>
              </w:rPr>
            </w:pPr>
            <w:r w:rsidRPr="00C93162">
              <w:rPr>
                <w:b/>
                <w:sz w:val="20"/>
                <w:szCs w:val="20"/>
              </w:rPr>
              <w:t>канавка</w:t>
            </w:r>
          </w:p>
        </w:tc>
        <w:tc>
          <w:tcPr>
            <w:tcW w:w="2248" w:type="pct"/>
          </w:tcPr>
          <w:p w:rsidR="00DD286A" w:rsidRPr="00C93162" w:rsidRDefault="007006F0" w:rsidP="00C93162">
            <w:pPr>
              <w:widowControl w:val="0"/>
              <w:spacing w:line="360" w:lineRule="auto"/>
              <w:rPr>
                <w:b/>
                <w:sz w:val="20"/>
                <w:szCs w:val="20"/>
              </w:rPr>
            </w:pPr>
            <w:r w:rsidRPr="00C93162">
              <w:rPr>
                <w:b/>
                <w:sz w:val="20"/>
                <w:szCs w:val="20"/>
              </w:rPr>
              <w:t>форма</w:t>
            </w:r>
          </w:p>
        </w:tc>
        <w:tc>
          <w:tcPr>
            <w:tcW w:w="1977" w:type="pct"/>
          </w:tcPr>
          <w:p w:rsidR="00DD286A" w:rsidRPr="00C93162" w:rsidRDefault="007006F0" w:rsidP="00C93162">
            <w:pPr>
              <w:widowControl w:val="0"/>
              <w:spacing w:line="360" w:lineRule="auto"/>
              <w:rPr>
                <w:b/>
                <w:sz w:val="20"/>
                <w:szCs w:val="20"/>
              </w:rPr>
            </w:pPr>
            <w:r w:rsidRPr="00C93162">
              <w:rPr>
                <w:b/>
                <w:sz w:val="20"/>
                <w:szCs w:val="20"/>
              </w:rPr>
              <w:t>тип</w:t>
            </w:r>
          </w:p>
        </w:tc>
      </w:tr>
      <w:tr w:rsidR="00DD286A" w:rsidRPr="00DE2741" w:rsidTr="00C93162">
        <w:trPr>
          <w:trHeight w:val="1178"/>
          <w:jc w:val="center"/>
        </w:trPr>
        <w:tc>
          <w:tcPr>
            <w:tcW w:w="775" w:type="pct"/>
            <w:vAlign w:val="center"/>
          </w:tcPr>
          <w:p w:rsidR="00DD286A" w:rsidRPr="00C93162" w:rsidRDefault="00DD286A" w:rsidP="00C93162">
            <w:pPr>
              <w:widowControl w:val="0"/>
              <w:spacing w:line="360" w:lineRule="auto"/>
              <w:rPr>
                <w:sz w:val="20"/>
                <w:szCs w:val="20"/>
              </w:rPr>
            </w:pPr>
            <w:r w:rsidRPr="00C93162">
              <w:rPr>
                <w:sz w:val="20"/>
                <w:szCs w:val="20"/>
              </w:rPr>
              <w:t>1 + 2</w:t>
            </w:r>
          </w:p>
        </w:tc>
        <w:tc>
          <w:tcPr>
            <w:tcW w:w="2248" w:type="pct"/>
            <w:vAlign w:val="center"/>
          </w:tcPr>
          <w:p w:rsidR="00DD286A" w:rsidRPr="00C93162" w:rsidRDefault="009C4F31" w:rsidP="00C93162">
            <w:pPr>
              <w:widowControl w:val="0"/>
              <w:spacing w:line="360" w:lineRule="auto"/>
              <w:rPr>
                <w:sz w:val="20"/>
                <w:szCs w:val="20"/>
              </w:rPr>
            </w:pPr>
            <w:r>
              <w:rPr>
                <w:sz w:val="20"/>
                <w:szCs w:val="20"/>
              </w:rPr>
              <w:pict>
                <v:shape id="_x0000_i1025" type="#_x0000_t75" style="width:102pt;height:51pt">
                  <v:imagedata r:id="rId8" o:title=""/>
                </v:shape>
              </w:pict>
            </w:r>
          </w:p>
        </w:tc>
        <w:tc>
          <w:tcPr>
            <w:tcW w:w="1977" w:type="pct"/>
            <w:vAlign w:val="center"/>
          </w:tcPr>
          <w:p w:rsidR="00DD286A" w:rsidRPr="00C93162" w:rsidRDefault="007006F0" w:rsidP="00C93162">
            <w:pPr>
              <w:widowControl w:val="0"/>
              <w:spacing w:line="360" w:lineRule="auto"/>
              <w:rPr>
                <w:sz w:val="20"/>
                <w:szCs w:val="20"/>
              </w:rPr>
            </w:pPr>
            <w:r w:rsidRPr="00C93162">
              <w:rPr>
                <w:sz w:val="20"/>
                <w:szCs w:val="20"/>
              </w:rPr>
              <w:t>компр. кольцо хромированное, внешняя поверхность бочкообразной формы</w:t>
            </w:r>
          </w:p>
        </w:tc>
      </w:tr>
      <w:tr w:rsidR="00DD286A" w:rsidRPr="00DE2741" w:rsidTr="00C93162">
        <w:trPr>
          <w:trHeight w:val="1138"/>
          <w:jc w:val="center"/>
        </w:trPr>
        <w:tc>
          <w:tcPr>
            <w:tcW w:w="775" w:type="pct"/>
            <w:vAlign w:val="center"/>
          </w:tcPr>
          <w:p w:rsidR="00DD286A" w:rsidRPr="00C93162" w:rsidRDefault="00DD286A" w:rsidP="00C93162">
            <w:pPr>
              <w:widowControl w:val="0"/>
              <w:spacing w:line="360" w:lineRule="auto"/>
              <w:rPr>
                <w:sz w:val="20"/>
                <w:szCs w:val="20"/>
              </w:rPr>
            </w:pPr>
            <w:r w:rsidRPr="00C93162">
              <w:rPr>
                <w:sz w:val="20"/>
                <w:szCs w:val="20"/>
              </w:rPr>
              <w:t>3</w:t>
            </w:r>
          </w:p>
        </w:tc>
        <w:tc>
          <w:tcPr>
            <w:tcW w:w="2248" w:type="pct"/>
            <w:vAlign w:val="center"/>
          </w:tcPr>
          <w:p w:rsidR="008F6EB6" w:rsidRPr="00C93162" w:rsidRDefault="009C4F31" w:rsidP="00C93162">
            <w:pPr>
              <w:widowControl w:val="0"/>
              <w:spacing w:line="360" w:lineRule="auto"/>
              <w:rPr>
                <w:sz w:val="20"/>
                <w:szCs w:val="20"/>
              </w:rPr>
            </w:pPr>
            <w:r>
              <w:rPr>
                <w:sz w:val="20"/>
                <w:szCs w:val="20"/>
              </w:rPr>
              <w:pict>
                <v:shape id="_x0000_i1026" type="#_x0000_t75" style="width:102.75pt;height:50.25pt">
                  <v:imagedata r:id="rId9" o:title=""/>
                </v:shape>
              </w:pict>
            </w:r>
          </w:p>
        </w:tc>
        <w:tc>
          <w:tcPr>
            <w:tcW w:w="1977" w:type="pct"/>
            <w:vAlign w:val="center"/>
          </w:tcPr>
          <w:p w:rsidR="00DD286A" w:rsidRPr="00C93162" w:rsidRDefault="007006F0" w:rsidP="00C93162">
            <w:pPr>
              <w:widowControl w:val="0"/>
              <w:spacing w:line="360" w:lineRule="auto"/>
              <w:rPr>
                <w:sz w:val="20"/>
                <w:szCs w:val="20"/>
              </w:rPr>
            </w:pPr>
            <w:r w:rsidRPr="00C93162">
              <w:rPr>
                <w:sz w:val="20"/>
                <w:szCs w:val="20"/>
              </w:rPr>
              <w:t>компр. кольцо хромированное, коническое; внутри ступени вырез</w:t>
            </w:r>
          </w:p>
        </w:tc>
      </w:tr>
      <w:tr w:rsidR="00DD286A" w:rsidRPr="00DE2741" w:rsidTr="00C93162">
        <w:trPr>
          <w:trHeight w:val="1789"/>
          <w:jc w:val="center"/>
        </w:trPr>
        <w:tc>
          <w:tcPr>
            <w:tcW w:w="775" w:type="pct"/>
            <w:vAlign w:val="center"/>
          </w:tcPr>
          <w:p w:rsidR="00DD286A" w:rsidRPr="00C93162" w:rsidRDefault="00DD286A" w:rsidP="00C93162">
            <w:pPr>
              <w:widowControl w:val="0"/>
              <w:spacing w:line="360" w:lineRule="auto"/>
              <w:rPr>
                <w:sz w:val="20"/>
                <w:szCs w:val="20"/>
              </w:rPr>
            </w:pPr>
            <w:r w:rsidRPr="00C93162">
              <w:rPr>
                <w:sz w:val="20"/>
                <w:szCs w:val="20"/>
              </w:rPr>
              <w:t>4</w:t>
            </w:r>
          </w:p>
        </w:tc>
        <w:tc>
          <w:tcPr>
            <w:tcW w:w="2248" w:type="pct"/>
            <w:vAlign w:val="center"/>
          </w:tcPr>
          <w:p w:rsidR="00DD286A" w:rsidRPr="00C93162" w:rsidRDefault="009C4F31" w:rsidP="00C93162">
            <w:pPr>
              <w:widowControl w:val="0"/>
              <w:spacing w:line="360" w:lineRule="auto"/>
              <w:rPr>
                <w:sz w:val="20"/>
                <w:szCs w:val="20"/>
              </w:rPr>
            </w:pPr>
            <w:r>
              <w:rPr>
                <w:sz w:val="20"/>
                <w:szCs w:val="20"/>
              </w:rPr>
              <w:pict>
                <v:shape id="_x0000_i1027" type="#_x0000_t75" style="width:92.25pt;height:77.25pt">
                  <v:imagedata r:id="rId10" o:title=""/>
                </v:shape>
              </w:pict>
            </w:r>
          </w:p>
        </w:tc>
        <w:tc>
          <w:tcPr>
            <w:tcW w:w="1977" w:type="pct"/>
            <w:vAlign w:val="center"/>
          </w:tcPr>
          <w:p w:rsidR="008F6EB6" w:rsidRPr="00C93162" w:rsidRDefault="007006F0" w:rsidP="00C93162">
            <w:pPr>
              <w:widowControl w:val="0"/>
              <w:spacing w:line="360" w:lineRule="auto"/>
              <w:rPr>
                <w:sz w:val="20"/>
                <w:szCs w:val="20"/>
              </w:rPr>
            </w:pPr>
            <w:r w:rsidRPr="00C93162">
              <w:rPr>
                <w:sz w:val="20"/>
                <w:szCs w:val="20"/>
              </w:rPr>
              <w:t>маслосъёмное кольцо</w:t>
            </w:r>
          </w:p>
          <w:p w:rsidR="008F6EB6" w:rsidRPr="00C93162" w:rsidRDefault="007006F0" w:rsidP="00C93162">
            <w:pPr>
              <w:widowControl w:val="0"/>
              <w:spacing w:line="360" w:lineRule="auto"/>
              <w:rPr>
                <w:sz w:val="20"/>
                <w:szCs w:val="20"/>
              </w:rPr>
            </w:pPr>
            <w:r w:rsidRPr="00C93162">
              <w:rPr>
                <w:sz w:val="20"/>
                <w:szCs w:val="20"/>
              </w:rPr>
              <w:t>хромированное,</w:t>
            </w:r>
          </w:p>
          <w:p w:rsidR="00DD286A" w:rsidRPr="00C93162" w:rsidRDefault="007006F0" w:rsidP="00C93162">
            <w:pPr>
              <w:widowControl w:val="0"/>
              <w:spacing w:line="360" w:lineRule="auto"/>
              <w:rPr>
                <w:sz w:val="20"/>
                <w:szCs w:val="20"/>
              </w:rPr>
            </w:pPr>
            <w:r w:rsidRPr="00C93162">
              <w:rPr>
                <w:sz w:val="20"/>
                <w:szCs w:val="20"/>
              </w:rPr>
              <w:t>подпружиненное</w:t>
            </w:r>
          </w:p>
        </w:tc>
      </w:tr>
    </w:tbl>
    <w:p w:rsidR="00DD286A" w:rsidRPr="00DE2741" w:rsidRDefault="00DD286A" w:rsidP="00DE2741">
      <w:pPr>
        <w:widowControl w:val="0"/>
        <w:spacing w:line="360" w:lineRule="auto"/>
        <w:ind w:firstLine="709"/>
        <w:jc w:val="both"/>
        <w:rPr>
          <w:sz w:val="28"/>
          <w:szCs w:val="28"/>
        </w:rPr>
      </w:pPr>
    </w:p>
    <w:p w:rsidR="00B0491B" w:rsidRPr="00DE2741" w:rsidRDefault="00B0491B" w:rsidP="00DE2741">
      <w:pPr>
        <w:widowControl w:val="0"/>
        <w:spacing w:line="360" w:lineRule="auto"/>
        <w:ind w:firstLine="709"/>
        <w:jc w:val="both"/>
        <w:rPr>
          <w:sz w:val="28"/>
          <w:szCs w:val="28"/>
        </w:rPr>
      </w:pPr>
      <w:r w:rsidRPr="00DE2741">
        <w:rPr>
          <w:b/>
          <w:i/>
          <w:sz w:val="28"/>
          <w:szCs w:val="28"/>
        </w:rPr>
        <w:t>Шатун</w:t>
      </w:r>
      <w:r w:rsidRPr="00DE2741">
        <w:rPr>
          <w:sz w:val="28"/>
          <w:szCs w:val="28"/>
        </w:rPr>
        <w:t xml:space="preserve"> стальной, кованный, круглого сечения с нижней головой морского типа. Наличие морской головки позволило увеличит диаметр мотылевой шейки и этим существенно снизить удельные давления в подшипнике. Это же позволяет не прибегая к разборке подшипника вынимать шатун совместно с поршнем и втулкой цилиндра. Вкладыши трёхслойные с приработанным покрытием. Новым является использование трёхслойной втулки головного подшипника взамен традиционно применявшейся втулки из свинцовистой бронзы. Канализация масла в шатуне традиционная.</w:t>
      </w:r>
    </w:p>
    <w:p w:rsidR="00A4193D" w:rsidRPr="00DE2741" w:rsidRDefault="00A4193D" w:rsidP="00DE2741">
      <w:pPr>
        <w:widowControl w:val="0"/>
        <w:spacing w:line="360" w:lineRule="auto"/>
        <w:ind w:firstLine="709"/>
        <w:jc w:val="both"/>
        <w:rPr>
          <w:sz w:val="28"/>
          <w:szCs w:val="28"/>
        </w:rPr>
      </w:pPr>
      <w:r w:rsidRPr="00DE2741">
        <w:rPr>
          <w:b/>
          <w:i/>
          <w:sz w:val="28"/>
          <w:szCs w:val="28"/>
        </w:rPr>
        <w:t>Топливовпрыскивающая аппаратура</w:t>
      </w:r>
      <w:r w:rsidRPr="00DE2741">
        <w:rPr>
          <w:sz w:val="28"/>
          <w:szCs w:val="28"/>
        </w:rPr>
        <w:t xml:space="preserve"> включает топливный насос золотникового типа с регулировкой по концу подачи и форсунку многодырчатую, неохлаждаемую. Топливные трубки высокого давления одеты в защитный кожух, исключающий проникновение протечек топлива за пределы кожуха. Протечки могут возникать как при ослаблении </w:t>
      </w:r>
      <w:r w:rsidR="00EE1AD0" w:rsidRPr="00DE2741">
        <w:rPr>
          <w:sz w:val="28"/>
          <w:szCs w:val="28"/>
        </w:rPr>
        <w:t>штуцерных соединений форсуночной трубки, так и при её разрыве, что особенно опасно, так как струи топлива и образующийся туман из частиц топлива могут попасть на горячие детали и воспламенится. К сожалению, подобные случаи пожаров бывали неоднократно.</w:t>
      </w:r>
    </w:p>
    <w:p w:rsidR="00EE1AD0" w:rsidRPr="00DE2741" w:rsidRDefault="00EE1AD0" w:rsidP="00DE2741">
      <w:pPr>
        <w:widowControl w:val="0"/>
        <w:spacing w:line="360" w:lineRule="auto"/>
        <w:ind w:firstLine="709"/>
        <w:jc w:val="both"/>
        <w:rPr>
          <w:sz w:val="28"/>
          <w:szCs w:val="28"/>
        </w:rPr>
      </w:pPr>
      <w:r w:rsidRPr="00DE2741">
        <w:rPr>
          <w:b/>
          <w:i/>
          <w:sz w:val="28"/>
          <w:szCs w:val="28"/>
        </w:rPr>
        <w:t>Регулятор</w:t>
      </w:r>
      <w:r w:rsidRPr="00DE2741">
        <w:rPr>
          <w:sz w:val="28"/>
          <w:szCs w:val="28"/>
        </w:rPr>
        <w:t xml:space="preserve"> гидромеханический или электронный с гидравлическим сервомотором. </w:t>
      </w:r>
    </w:p>
    <w:p w:rsidR="00EE1AD0" w:rsidRPr="00DE2741" w:rsidRDefault="00EE1AD0" w:rsidP="00DE2741">
      <w:pPr>
        <w:widowControl w:val="0"/>
        <w:spacing w:line="360" w:lineRule="auto"/>
        <w:ind w:firstLine="709"/>
        <w:jc w:val="both"/>
        <w:rPr>
          <w:sz w:val="28"/>
          <w:szCs w:val="28"/>
        </w:rPr>
      </w:pPr>
      <w:r w:rsidRPr="00DE2741">
        <w:rPr>
          <w:b/>
          <w:i/>
          <w:sz w:val="28"/>
          <w:szCs w:val="28"/>
        </w:rPr>
        <w:t>Клапаны</w:t>
      </w:r>
      <w:r w:rsidRPr="00DE2741">
        <w:rPr>
          <w:sz w:val="28"/>
          <w:szCs w:val="28"/>
        </w:rPr>
        <w:t xml:space="preserve"> изготовлены из термо- и коррозионно-стойкой стали, на тарелках и сёдлах имеется наплавка. Для предотвращения образования отложений на рабочих поверхностях предусмотрен механизм проворачивания клапанов.</w:t>
      </w:r>
    </w:p>
    <w:p w:rsidR="00186DE7" w:rsidRPr="00DE2741" w:rsidRDefault="00186DE7" w:rsidP="00DE2741">
      <w:pPr>
        <w:widowControl w:val="0"/>
        <w:spacing w:line="360" w:lineRule="auto"/>
        <w:ind w:firstLine="709"/>
        <w:jc w:val="both"/>
        <w:rPr>
          <w:sz w:val="28"/>
          <w:szCs w:val="28"/>
        </w:rPr>
      </w:pPr>
      <w:r w:rsidRPr="00DE2741">
        <w:rPr>
          <w:b/>
          <w:i/>
          <w:sz w:val="28"/>
          <w:szCs w:val="28"/>
        </w:rPr>
        <w:t>Система турбонаддува</w:t>
      </w:r>
      <w:r w:rsidRPr="00DE2741">
        <w:rPr>
          <w:sz w:val="28"/>
          <w:szCs w:val="28"/>
        </w:rPr>
        <w:t xml:space="preserve"> </w:t>
      </w:r>
      <w:r w:rsidR="009C450C" w:rsidRPr="00DE2741">
        <w:rPr>
          <w:sz w:val="28"/>
          <w:szCs w:val="28"/>
        </w:rPr>
        <w:t>постоянного давления с промежуточным двух</w:t>
      </w:r>
      <w:r w:rsidR="00A1184C" w:rsidRPr="00DE2741">
        <w:rPr>
          <w:sz w:val="28"/>
          <w:szCs w:val="28"/>
        </w:rPr>
        <w:t>ступенчатым воздухоохладителем трубчатого типа. Охлаждающая вода высокотемпературного контура проходит через первую ступень, а вода низкотемпературного контура поступает во вторую ступень. Наличие двух ступеней позволяет обеспечивать охлаждение воздуха при работе двигателя на высоких нагрузках и нагревать воздух при переходе на малых нагрузках.</w:t>
      </w:r>
    </w:p>
    <w:p w:rsidR="00BC2E01" w:rsidRPr="00DE2741" w:rsidRDefault="00A1184C" w:rsidP="00DE2741">
      <w:pPr>
        <w:widowControl w:val="0"/>
        <w:spacing w:line="360" w:lineRule="auto"/>
        <w:ind w:firstLine="709"/>
        <w:jc w:val="both"/>
        <w:rPr>
          <w:sz w:val="28"/>
          <w:szCs w:val="28"/>
        </w:rPr>
      </w:pPr>
      <w:r w:rsidRPr="00DE2741">
        <w:rPr>
          <w:sz w:val="28"/>
          <w:szCs w:val="28"/>
        </w:rPr>
        <w:t>Система воздухоснабжения двигателя в целях ускорения реакции ГТК на изменение режима работы двигателя включен Лямбда-Регулятор</w:t>
      </w:r>
      <w:r w:rsidR="008C000C" w:rsidRPr="00DE2741">
        <w:rPr>
          <w:sz w:val="28"/>
          <w:szCs w:val="28"/>
        </w:rPr>
        <w:t>.</w:t>
      </w:r>
    </w:p>
    <w:p w:rsidR="00C93162" w:rsidRDefault="00A95033" w:rsidP="00DE2741">
      <w:pPr>
        <w:widowControl w:val="0"/>
        <w:spacing w:line="360" w:lineRule="auto"/>
        <w:ind w:firstLine="709"/>
        <w:jc w:val="both"/>
        <w:rPr>
          <w:sz w:val="28"/>
          <w:szCs w:val="28"/>
        </w:rPr>
      </w:pPr>
      <w:r w:rsidRPr="00DE2741">
        <w:rPr>
          <w:b/>
          <w:i/>
          <w:sz w:val="28"/>
          <w:szCs w:val="28"/>
        </w:rPr>
        <w:t>Схема системы</w:t>
      </w:r>
      <w:r w:rsidRPr="00DE2741">
        <w:rPr>
          <w:sz w:val="28"/>
          <w:szCs w:val="28"/>
        </w:rPr>
        <w:t xml:space="preserve"> охлаждения двигателя представлена на рис. </w:t>
      </w:r>
      <w:r w:rsidR="00DD286A" w:rsidRPr="00DE2741">
        <w:rPr>
          <w:sz w:val="28"/>
          <w:szCs w:val="28"/>
        </w:rPr>
        <w:t>2</w:t>
      </w:r>
      <w:r w:rsidRPr="00DE2741">
        <w:rPr>
          <w:sz w:val="28"/>
          <w:szCs w:val="28"/>
        </w:rPr>
        <w:t>.</w:t>
      </w:r>
    </w:p>
    <w:p w:rsidR="00E35CB7" w:rsidRPr="00DE2741" w:rsidRDefault="00C93162" w:rsidP="00DE2741">
      <w:pPr>
        <w:widowControl w:val="0"/>
        <w:spacing w:line="360" w:lineRule="auto"/>
        <w:ind w:firstLine="709"/>
        <w:jc w:val="both"/>
        <w:rPr>
          <w:sz w:val="28"/>
          <w:szCs w:val="28"/>
          <w:lang w:val="en-US"/>
        </w:rPr>
      </w:pPr>
      <w:r>
        <w:rPr>
          <w:sz w:val="28"/>
          <w:szCs w:val="28"/>
        </w:rPr>
        <w:br w:type="page"/>
      </w:r>
      <w:r w:rsidR="009C4F31">
        <w:rPr>
          <w:sz w:val="28"/>
          <w:szCs w:val="28"/>
        </w:rPr>
        <w:pict>
          <v:shape id="_x0000_i1028" type="#_x0000_t75" style="width:188.25pt;height:308.25pt">
            <v:imagedata r:id="rId11" o:title="" grayscale="t"/>
          </v:shape>
        </w:pict>
      </w:r>
    </w:p>
    <w:p w:rsidR="00C93162" w:rsidRDefault="00C93162" w:rsidP="00DE2741">
      <w:pPr>
        <w:widowControl w:val="0"/>
        <w:spacing w:line="360" w:lineRule="auto"/>
        <w:ind w:firstLine="709"/>
        <w:jc w:val="both"/>
        <w:outlineLvl w:val="0"/>
        <w:rPr>
          <w:b/>
          <w:sz w:val="28"/>
          <w:szCs w:val="28"/>
        </w:rPr>
      </w:pPr>
      <w:bookmarkStart w:id="2" w:name="_Toc185048373"/>
    </w:p>
    <w:p w:rsidR="00DB7899" w:rsidRPr="00DE2741" w:rsidRDefault="00C93162" w:rsidP="00DE2741">
      <w:pPr>
        <w:widowControl w:val="0"/>
        <w:spacing w:line="360" w:lineRule="auto"/>
        <w:ind w:firstLine="709"/>
        <w:jc w:val="both"/>
        <w:outlineLvl w:val="0"/>
        <w:rPr>
          <w:b/>
          <w:sz w:val="28"/>
          <w:szCs w:val="28"/>
        </w:rPr>
      </w:pPr>
      <w:r>
        <w:rPr>
          <w:b/>
          <w:sz w:val="28"/>
          <w:szCs w:val="28"/>
          <w:lang w:val="en-US"/>
        </w:rPr>
        <w:br w:type="page"/>
      </w:r>
      <w:r w:rsidR="006112E3" w:rsidRPr="00DE2741">
        <w:rPr>
          <w:b/>
          <w:sz w:val="28"/>
          <w:szCs w:val="28"/>
          <w:lang w:val="en-US"/>
        </w:rPr>
        <w:t>II</w:t>
      </w:r>
      <w:r w:rsidR="006112E3" w:rsidRPr="00DE2741">
        <w:rPr>
          <w:b/>
          <w:sz w:val="28"/>
          <w:szCs w:val="28"/>
        </w:rPr>
        <w:t>. Расчёт рабочего цикла</w:t>
      </w:r>
      <w:bookmarkEnd w:id="2"/>
    </w:p>
    <w:p w:rsidR="00DB7899" w:rsidRPr="00DE2741" w:rsidRDefault="00DB7899" w:rsidP="00DE2741">
      <w:pPr>
        <w:widowControl w:val="0"/>
        <w:spacing w:line="360" w:lineRule="auto"/>
        <w:ind w:firstLine="709"/>
        <w:jc w:val="both"/>
        <w:rPr>
          <w:b/>
          <w:sz w:val="28"/>
          <w:szCs w:val="28"/>
        </w:rPr>
      </w:pPr>
    </w:p>
    <w:p w:rsidR="00DB7899" w:rsidRPr="00DE2741" w:rsidRDefault="00DB7899" w:rsidP="00DE2741">
      <w:pPr>
        <w:widowControl w:val="0"/>
        <w:spacing w:line="360" w:lineRule="auto"/>
        <w:ind w:firstLine="709"/>
        <w:jc w:val="both"/>
        <w:rPr>
          <w:sz w:val="28"/>
          <w:szCs w:val="28"/>
        </w:rPr>
      </w:pPr>
      <w:r w:rsidRPr="00DE2741">
        <w:rPr>
          <w:b/>
          <w:sz w:val="28"/>
          <w:szCs w:val="28"/>
        </w:rPr>
        <w:t>Задание</w:t>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t>Тип двигателя</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t>MAN B&amp;W L21/31</w:t>
      </w:r>
    </w:p>
    <w:p w:rsidR="00DB7899" w:rsidRPr="00DE2741" w:rsidRDefault="00DB7899" w:rsidP="00DE2741">
      <w:pPr>
        <w:widowControl w:val="0"/>
        <w:spacing w:line="360" w:lineRule="auto"/>
        <w:ind w:firstLine="709"/>
        <w:jc w:val="both"/>
        <w:rPr>
          <w:sz w:val="28"/>
          <w:szCs w:val="28"/>
        </w:rPr>
      </w:pPr>
      <w:r w:rsidRPr="00DE2741">
        <w:rPr>
          <w:sz w:val="28"/>
          <w:szCs w:val="28"/>
        </w:rPr>
        <w:t>Частота вращения</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lang w:val="en-US"/>
        </w:rPr>
        <w:t>n</w:t>
      </w:r>
      <w:r w:rsidRPr="00DE2741">
        <w:rPr>
          <w:sz w:val="28"/>
          <w:szCs w:val="28"/>
        </w:rPr>
        <w:t xml:space="preserve"> = 900 об/мин</w:t>
      </w:r>
    </w:p>
    <w:p w:rsidR="00DB7899" w:rsidRPr="00DE2741" w:rsidRDefault="00DB7899" w:rsidP="00DE2741">
      <w:pPr>
        <w:widowControl w:val="0"/>
        <w:spacing w:line="360" w:lineRule="auto"/>
        <w:ind w:firstLine="709"/>
        <w:jc w:val="both"/>
        <w:rPr>
          <w:sz w:val="28"/>
          <w:szCs w:val="28"/>
        </w:rPr>
      </w:pPr>
      <w:r w:rsidRPr="00DE2741">
        <w:rPr>
          <w:sz w:val="28"/>
          <w:szCs w:val="28"/>
        </w:rPr>
        <w:t>Удельный эффективный расход топлива</w:t>
      </w:r>
      <w:r w:rsidRPr="00DE2741">
        <w:rPr>
          <w:sz w:val="28"/>
          <w:szCs w:val="28"/>
        </w:rPr>
        <w:tab/>
      </w:r>
      <w:r w:rsidRPr="00DE2741">
        <w:rPr>
          <w:sz w:val="28"/>
          <w:szCs w:val="28"/>
        </w:rPr>
        <w:tab/>
      </w:r>
      <w:r w:rsidRPr="00DE2741">
        <w:rPr>
          <w:sz w:val="28"/>
          <w:szCs w:val="28"/>
        </w:rPr>
        <w:tab/>
      </w:r>
      <w:r w:rsidRPr="00DE2741">
        <w:rPr>
          <w:sz w:val="28"/>
          <w:szCs w:val="28"/>
          <w:lang w:val="en-US"/>
        </w:rPr>
        <w:t>g</w:t>
      </w:r>
      <w:r w:rsidRPr="00DE2741">
        <w:rPr>
          <w:sz w:val="28"/>
          <w:szCs w:val="28"/>
          <w:vertAlign w:val="subscript"/>
          <w:lang w:val="en-US"/>
        </w:rPr>
        <w:t>e</w:t>
      </w:r>
      <w:r w:rsidRPr="00DE2741">
        <w:rPr>
          <w:sz w:val="28"/>
          <w:szCs w:val="28"/>
          <w:vertAlign w:val="superscript"/>
        </w:rPr>
        <w:t>зад</w:t>
      </w:r>
      <w:r w:rsidRPr="00DE2741">
        <w:rPr>
          <w:sz w:val="28"/>
          <w:szCs w:val="28"/>
        </w:rPr>
        <w:t xml:space="preserve"> = 180 г/кВт·ч</w:t>
      </w:r>
    </w:p>
    <w:p w:rsidR="00DB7899" w:rsidRPr="00DE2741" w:rsidRDefault="00DB7899" w:rsidP="00DE2741">
      <w:pPr>
        <w:widowControl w:val="0"/>
        <w:spacing w:line="360" w:lineRule="auto"/>
        <w:ind w:firstLine="709"/>
        <w:jc w:val="both"/>
        <w:rPr>
          <w:sz w:val="28"/>
          <w:szCs w:val="28"/>
        </w:rPr>
      </w:pPr>
      <w:r w:rsidRPr="00DE2741">
        <w:rPr>
          <w:sz w:val="28"/>
          <w:szCs w:val="28"/>
        </w:rPr>
        <w:t>Среднее эффективное давление</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lang w:val="en-US"/>
        </w:rPr>
        <w:t>P</w:t>
      </w:r>
      <w:r w:rsidRPr="00DE2741">
        <w:rPr>
          <w:sz w:val="28"/>
          <w:szCs w:val="28"/>
          <w:vertAlign w:val="subscript"/>
          <w:lang w:val="en-US"/>
        </w:rPr>
        <w:t>e</w:t>
      </w:r>
      <w:r w:rsidRPr="00DE2741">
        <w:rPr>
          <w:sz w:val="28"/>
          <w:szCs w:val="28"/>
          <w:vertAlign w:val="superscript"/>
        </w:rPr>
        <w:t>зад</w:t>
      </w:r>
      <w:r w:rsidRPr="00DE2741">
        <w:rPr>
          <w:sz w:val="28"/>
          <w:szCs w:val="28"/>
        </w:rPr>
        <w:t xml:space="preserve"> = 2,48 МПа</w:t>
      </w:r>
    </w:p>
    <w:p w:rsidR="00DB7899" w:rsidRPr="00DE2741" w:rsidRDefault="00DB7899" w:rsidP="00DE2741">
      <w:pPr>
        <w:widowControl w:val="0"/>
        <w:spacing w:line="360" w:lineRule="auto"/>
        <w:ind w:firstLine="709"/>
        <w:jc w:val="both"/>
        <w:rPr>
          <w:b/>
          <w:sz w:val="28"/>
          <w:szCs w:val="28"/>
        </w:rPr>
      </w:pPr>
      <w:r w:rsidRPr="00DE2741">
        <w:rPr>
          <w:b/>
          <w:sz w:val="28"/>
          <w:szCs w:val="28"/>
        </w:rPr>
        <w:t>Данные по двигателю:</w:t>
      </w:r>
    </w:p>
    <w:p w:rsidR="00DB7899" w:rsidRPr="00DE2741" w:rsidRDefault="00DB7899" w:rsidP="00DE2741">
      <w:pPr>
        <w:widowControl w:val="0"/>
        <w:spacing w:line="360" w:lineRule="auto"/>
        <w:ind w:firstLine="709"/>
        <w:jc w:val="both"/>
        <w:rPr>
          <w:sz w:val="28"/>
          <w:szCs w:val="28"/>
        </w:rPr>
      </w:pPr>
      <w:r w:rsidRPr="00DE2741">
        <w:rPr>
          <w:sz w:val="28"/>
          <w:szCs w:val="28"/>
        </w:rPr>
        <w:t>Число цилиндров</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lang w:val="en-US"/>
        </w:rPr>
        <w:t>i</w:t>
      </w:r>
      <w:r w:rsidR="00004376" w:rsidRPr="00DE2741">
        <w:rPr>
          <w:sz w:val="28"/>
          <w:szCs w:val="28"/>
        </w:rPr>
        <w:t xml:space="preserve"> = 8</w:t>
      </w:r>
    </w:p>
    <w:p w:rsidR="00DB7899" w:rsidRPr="00DE2741" w:rsidRDefault="00DB7899" w:rsidP="00DE2741">
      <w:pPr>
        <w:widowControl w:val="0"/>
        <w:spacing w:line="360" w:lineRule="auto"/>
        <w:ind w:firstLine="709"/>
        <w:jc w:val="both"/>
        <w:rPr>
          <w:sz w:val="28"/>
          <w:szCs w:val="28"/>
        </w:rPr>
      </w:pPr>
      <w:r w:rsidRPr="00DE2741">
        <w:rPr>
          <w:sz w:val="28"/>
          <w:szCs w:val="28"/>
        </w:rPr>
        <w:t>Диаметр цилиндра</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lang w:val="en-US"/>
        </w:rPr>
        <w:t>D</w:t>
      </w:r>
      <w:r w:rsidRPr="00DE2741">
        <w:rPr>
          <w:sz w:val="28"/>
          <w:szCs w:val="28"/>
        </w:rPr>
        <w:t xml:space="preserve"> = </w:t>
      </w:r>
      <w:smartTag w:uri="urn:schemas-microsoft-com:office:smarttags" w:element="metricconverter">
        <w:smartTagPr>
          <w:attr w:name="ProductID" w:val="21 см"/>
        </w:smartTagPr>
        <w:r w:rsidRPr="00DE2741">
          <w:rPr>
            <w:sz w:val="28"/>
            <w:szCs w:val="28"/>
          </w:rPr>
          <w:t>21 см</w:t>
        </w:r>
      </w:smartTag>
    </w:p>
    <w:p w:rsidR="00DB7899" w:rsidRPr="00DE2741" w:rsidRDefault="00DB7899" w:rsidP="00DE2741">
      <w:pPr>
        <w:widowControl w:val="0"/>
        <w:spacing w:line="360" w:lineRule="auto"/>
        <w:ind w:firstLine="709"/>
        <w:jc w:val="both"/>
        <w:rPr>
          <w:sz w:val="28"/>
          <w:szCs w:val="28"/>
        </w:rPr>
      </w:pPr>
      <w:r w:rsidRPr="00DE2741">
        <w:rPr>
          <w:sz w:val="28"/>
          <w:szCs w:val="28"/>
        </w:rPr>
        <w:t>Ход поршня</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lang w:val="en-US"/>
        </w:rPr>
        <w:t>S</w:t>
      </w:r>
      <w:r w:rsidRPr="00DE2741">
        <w:rPr>
          <w:sz w:val="28"/>
          <w:szCs w:val="28"/>
        </w:rPr>
        <w:t xml:space="preserve"> = </w:t>
      </w:r>
      <w:smartTag w:uri="urn:schemas-microsoft-com:office:smarttags" w:element="metricconverter">
        <w:smartTagPr>
          <w:attr w:name="ProductID" w:val="31 см"/>
        </w:smartTagPr>
        <w:r w:rsidRPr="00DE2741">
          <w:rPr>
            <w:sz w:val="28"/>
            <w:szCs w:val="28"/>
          </w:rPr>
          <w:t>31 см</w:t>
        </w:r>
      </w:smartTag>
    </w:p>
    <w:p w:rsidR="00DB7899" w:rsidRPr="00DE2741" w:rsidRDefault="00DB7899" w:rsidP="00DE2741">
      <w:pPr>
        <w:widowControl w:val="0"/>
        <w:spacing w:line="360" w:lineRule="auto"/>
        <w:ind w:firstLine="709"/>
        <w:jc w:val="both"/>
        <w:rPr>
          <w:sz w:val="28"/>
          <w:szCs w:val="28"/>
        </w:rPr>
      </w:pPr>
      <w:r w:rsidRPr="00DE2741">
        <w:rPr>
          <w:sz w:val="28"/>
          <w:szCs w:val="28"/>
        </w:rPr>
        <w:t>Максимальное давление цикла</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lang w:val="en-US"/>
        </w:rPr>
        <w:t>P</w:t>
      </w:r>
      <w:r w:rsidRPr="00DE2741">
        <w:rPr>
          <w:sz w:val="28"/>
          <w:szCs w:val="28"/>
          <w:vertAlign w:val="subscript"/>
          <w:lang w:val="en-US"/>
        </w:rPr>
        <w:t>z</w:t>
      </w:r>
      <w:r w:rsidRPr="00DE2741">
        <w:rPr>
          <w:sz w:val="28"/>
          <w:szCs w:val="28"/>
          <w:vertAlign w:val="superscript"/>
        </w:rPr>
        <w:t>зад</w:t>
      </w:r>
      <w:r w:rsidRPr="00DE2741">
        <w:rPr>
          <w:sz w:val="28"/>
          <w:szCs w:val="28"/>
        </w:rPr>
        <w:t xml:space="preserve"> = 20 МПа</w:t>
      </w:r>
    </w:p>
    <w:p w:rsidR="00DB7899" w:rsidRPr="00DE2741" w:rsidRDefault="00DB7899" w:rsidP="00DE2741">
      <w:pPr>
        <w:widowControl w:val="0"/>
        <w:spacing w:line="360" w:lineRule="auto"/>
        <w:ind w:firstLine="709"/>
        <w:jc w:val="both"/>
        <w:rPr>
          <w:sz w:val="28"/>
          <w:szCs w:val="28"/>
        </w:rPr>
      </w:pPr>
      <w:r w:rsidRPr="00DE2741">
        <w:rPr>
          <w:sz w:val="28"/>
          <w:szCs w:val="28"/>
        </w:rPr>
        <w:t>Угол открытия выпускных органов</w:t>
      </w:r>
      <w:r w:rsidRPr="00DE2741">
        <w:rPr>
          <w:sz w:val="28"/>
          <w:szCs w:val="28"/>
        </w:rPr>
        <w:tab/>
      </w:r>
      <w:r w:rsidRPr="00DE2741">
        <w:rPr>
          <w:sz w:val="28"/>
          <w:szCs w:val="28"/>
        </w:rPr>
        <w:tab/>
      </w:r>
      <w:r w:rsidRPr="00DE2741">
        <w:rPr>
          <w:sz w:val="28"/>
          <w:szCs w:val="28"/>
        </w:rPr>
        <w:tab/>
      </w:r>
      <w:r w:rsidRPr="00DE2741">
        <w:rPr>
          <w:sz w:val="28"/>
          <w:szCs w:val="28"/>
        </w:rPr>
        <w:sym w:font="Symbol" w:char="F06A"/>
      </w:r>
      <w:r w:rsidRPr="00DE2741">
        <w:rPr>
          <w:sz w:val="28"/>
          <w:szCs w:val="28"/>
          <w:vertAlign w:val="subscript"/>
          <w:lang w:val="en-US"/>
        </w:rPr>
        <w:t>b</w:t>
      </w:r>
      <w:r w:rsidRPr="00DE2741">
        <w:rPr>
          <w:sz w:val="28"/>
          <w:szCs w:val="28"/>
        </w:rPr>
        <w:t xml:space="preserve"> = 40</w:t>
      </w:r>
      <w:r w:rsidRPr="00DE2741">
        <w:rPr>
          <w:sz w:val="28"/>
          <w:szCs w:val="28"/>
          <w:lang w:val="en-US"/>
        </w:rPr>
        <w:sym w:font="Symbol" w:char="F0B0"/>
      </w:r>
      <w:r w:rsidRPr="00DE2741">
        <w:rPr>
          <w:sz w:val="28"/>
          <w:szCs w:val="28"/>
        </w:rPr>
        <w:t>ПКВ до НМТ</w:t>
      </w:r>
    </w:p>
    <w:p w:rsidR="00DB7899" w:rsidRPr="00DE2741" w:rsidRDefault="00DB7899" w:rsidP="00DE2741">
      <w:pPr>
        <w:widowControl w:val="0"/>
        <w:spacing w:line="360" w:lineRule="auto"/>
        <w:ind w:firstLine="709"/>
        <w:jc w:val="both"/>
        <w:rPr>
          <w:sz w:val="28"/>
          <w:szCs w:val="28"/>
        </w:rPr>
      </w:pPr>
      <w:r w:rsidRPr="00DE2741">
        <w:rPr>
          <w:sz w:val="28"/>
          <w:szCs w:val="28"/>
        </w:rPr>
        <w:t>Угол открытия продувочных органов</w:t>
      </w:r>
      <w:r w:rsidRPr="00DE2741">
        <w:rPr>
          <w:sz w:val="28"/>
          <w:szCs w:val="28"/>
        </w:rPr>
        <w:tab/>
      </w:r>
      <w:r w:rsidRPr="00DE2741">
        <w:rPr>
          <w:sz w:val="28"/>
          <w:szCs w:val="28"/>
        </w:rPr>
        <w:tab/>
      </w:r>
      <w:r w:rsidRPr="00DE2741">
        <w:rPr>
          <w:sz w:val="28"/>
          <w:szCs w:val="28"/>
        </w:rPr>
        <w:sym w:font="Symbol" w:char="F06A"/>
      </w:r>
      <w:r w:rsidRPr="00DE2741">
        <w:rPr>
          <w:sz w:val="28"/>
          <w:szCs w:val="28"/>
          <w:vertAlign w:val="subscript"/>
          <w:lang w:val="en-US"/>
        </w:rPr>
        <w:t>d</w:t>
      </w:r>
      <w:r w:rsidRPr="00DE2741">
        <w:rPr>
          <w:sz w:val="28"/>
          <w:szCs w:val="28"/>
        </w:rPr>
        <w:t xml:space="preserve"> = 40</w:t>
      </w:r>
      <w:r w:rsidRPr="00DE2741">
        <w:rPr>
          <w:sz w:val="28"/>
          <w:szCs w:val="28"/>
          <w:lang w:val="en-US"/>
        </w:rPr>
        <w:sym w:font="Symbol" w:char="F0B0"/>
      </w:r>
      <w:r w:rsidRPr="00DE2741">
        <w:rPr>
          <w:sz w:val="28"/>
          <w:szCs w:val="28"/>
        </w:rPr>
        <w:t>ПКВ до ВМТ</w:t>
      </w:r>
    </w:p>
    <w:p w:rsidR="00DB7899" w:rsidRPr="00DE2741" w:rsidRDefault="00DB7899" w:rsidP="00DE2741">
      <w:pPr>
        <w:widowControl w:val="0"/>
        <w:spacing w:line="360" w:lineRule="auto"/>
        <w:ind w:firstLine="709"/>
        <w:jc w:val="both"/>
        <w:rPr>
          <w:sz w:val="28"/>
          <w:szCs w:val="28"/>
        </w:rPr>
      </w:pPr>
      <w:r w:rsidRPr="00DE2741">
        <w:rPr>
          <w:sz w:val="28"/>
          <w:szCs w:val="28"/>
        </w:rPr>
        <w:t>Угол закрытия выпускных органов</w:t>
      </w:r>
      <w:r w:rsidRPr="00DE2741">
        <w:rPr>
          <w:sz w:val="28"/>
          <w:szCs w:val="28"/>
        </w:rPr>
        <w:tab/>
      </w:r>
      <w:r w:rsidRPr="00DE2741">
        <w:rPr>
          <w:sz w:val="28"/>
          <w:szCs w:val="28"/>
        </w:rPr>
        <w:tab/>
      </w:r>
      <w:r w:rsidRPr="00DE2741">
        <w:rPr>
          <w:sz w:val="28"/>
          <w:szCs w:val="28"/>
        </w:rPr>
        <w:sym w:font="Symbol" w:char="F06A"/>
      </w:r>
      <w:r w:rsidRPr="00DE2741">
        <w:rPr>
          <w:sz w:val="28"/>
          <w:szCs w:val="28"/>
          <w:vertAlign w:val="subscript"/>
        </w:rPr>
        <w:t>в’</w:t>
      </w:r>
      <w:r w:rsidRPr="00DE2741">
        <w:rPr>
          <w:sz w:val="28"/>
          <w:szCs w:val="28"/>
        </w:rPr>
        <w:t xml:space="preserve"> = 50</w:t>
      </w:r>
      <w:r w:rsidRPr="00DE2741">
        <w:rPr>
          <w:sz w:val="28"/>
          <w:szCs w:val="28"/>
        </w:rPr>
        <w:sym w:font="Symbol" w:char="F0B0"/>
      </w:r>
      <w:r w:rsidRPr="00DE2741">
        <w:rPr>
          <w:sz w:val="28"/>
          <w:szCs w:val="28"/>
        </w:rPr>
        <w:t>ПКВ после ВМТ</w:t>
      </w:r>
    </w:p>
    <w:p w:rsidR="00DB7899" w:rsidRPr="00DE2741" w:rsidRDefault="00DB7899" w:rsidP="00DE2741">
      <w:pPr>
        <w:widowControl w:val="0"/>
        <w:spacing w:line="360" w:lineRule="auto"/>
        <w:ind w:firstLine="709"/>
        <w:jc w:val="both"/>
        <w:rPr>
          <w:sz w:val="28"/>
          <w:szCs w:val="28"/>
        </w:rPr>
      </w:pPr>
      <w:r w:rsidRPr="00DE2741">
        <w:rPr>
          <w:sz w:val="28"/>
          <w:szCs w:val="28"/>
        </w:rPr>
        <w:t>Угол закрытия продувочных органов</w:t>
      </w:r>
      <w:r w:rsidRPr="00DE2741">
        <w:rPr>
          <w:sz w:val="28"/>
          <w:szCs w:val="28"/>
        </w:rPr>
        <w:tab/>
      </w:r>
      <w:r w:rsidRPr="00DE2741">
        <w:rPr>
          <w:sz w:val="28"/>
          <w:szCs w:val="28"/>
        </w:rPr>
        <w:tab/>
      </w:r>
      <w:r w:rsidRPr="00DE2741">
        <w:rPr>
          <w:sz w:val="28"/>
          <w:szCs w:val="28"/>
        </w:rPr>
        <w:sym w:font="Symbol" w:char="F06A"/>
      </w:r>
      <w:r w:rsidRPr="00DE2741">
        <w:rPr>
          <w:sz w:val="28"/>
          <w:szCs w:val="28"/>
          <w:vertAlign w:val="subscript"/>
        </w:rPr>
        <w:t>а</w:t>
      </w:r>
      <w:r w:rsidRPr="00DE2741">
        <w:rPr>
          <w:sz w:val="28"/>
          <w:szCs w:val="28"/>
        </w:rPr>
        <w:t xml:space="preserve"> = 30</w:t>
      </w:r>
      <w:r w:rsidRPr="00DE2741">
        <w:rPr>
          <w:sz w:val="28"/>
          <w:szCs w:val="28"/>
        </w:rPr>
        <w:sym w:font="Symbol" w:char="F0B0"/>
      </w:r>
      <w:r w:rsidRPr="00DE2741">
        <w:rPr>
          <w:sz w:val="28"/>
          <w:szCs w:val="28"/>
        </w:rPr>
        <w:t>ПКВ после НМТ</w:t>
      </w:r>
    </w:p>
    <w:p w:rsidR="00DB7899" w:rsidRPr="00DE2741" w:rsidRDefault="00DB7899" w:rsidP="00DE2741">
      <w:pPr>
        <w:widowControl w:val="0"/>
        <w:spacing w:line="360" w:lineRule="auto"/>
        <w:ind w:firstLine="709"/>
        <w:jc w:val="both"/>
        <w:rPr>
          <w:sz w:val="28"/>
          <w:szCs w:val="28"/>
        </w:rPr>
      </w:pPr>
      <w:r w:rsidRPr="00DE2741">
        <w:rPr>
          <w:sz w:val="28"/>
          <w:szCs w:val="28"/>
        </w:rPr>
        <w:t>Постоянная КШМ</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sym w:font="Symbol" w:char="F06C"/>
      </w:r>
      <w:r w:rsidRPr="00DE2741">
        <w:rPr>
          <w:sz w:val="28"/>
          <w:szCs w:val="28"/>
          <w:vertAlign w:val="subscript"/>
        </w:rPr>
        <w:t>ш</w:t>
      </w:r>
      <w:r w:rsidRPr="00DE2741">
        <w:rPr>
          <w:sz w:val="28"/>
          <w:szCs w:val="28"/>
        </w:rPr>
        <w:t xml:space="preserve"> = 0,23</w:t>
      </w:r>
    </w:p>
    <w:p w:rsidR="00DB7899" w:rsidRPr="00DE2741" w:rsidRDefault="00DB7899" w:rsidP="00DE2741">
      <w:pPr>
        <w:widowControl w:val="0"/>
        <w:spacing w:line="360" w:lineRule="auto"/>
        <w:ind w:firstLine="709"/>
        <w:jc w:val="both"/>
        <w:rPr>
          <w:sz w:val="28"/>
          <w:szCs w:val="28"/>
        </w:rPr>
      </w:pPr>
      <w:r w:rsidRPr="00DE2741">
        <w:rPr>
          <w:sz w:val="28"/>
          <w:szCs w:val="28"/>
        </w:rPr>
        <w:t>Механический КПД</w:t>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tab/>
      </w:r>
      <w:r w:rsidRPr="00DE2741">
        <w:rPr>
          <w:sz w:val="28"/>
          <w:szCs w:val="28"/>
        </w:rPr>
        <w:sym w:font="Symbol" w:char="F068"/>
      </w:r>
      <w:r w:rsidRPr="00DE2741">
        <w:rPr>
          <w:sz w:val="28"/>
          <w:szCs w:val="28"/>
          <w:vertAlign w:val="subscript"/>
        </w:rPr>
        <w:t>м</w:t>
      </w:r>
      <w:r w:rsidRPr="00DE2741">
        <w:rPr>
          <w:sz w:val="28"/>
          <w:szCs w:val="28"/>
        </w:rPr>
        <w:t xml:space="preserve"> = 0,93</w:t>
      </w:r>
    </w:p>
    <w:p w:rsidR="00DB7899" w:rsidRPr="00DE2741" w:rsidRDefault="00DB7899" w:rsidP="00DE2741">
      <w:pPr>
        <w:widowControl w:val="0"/>
        <w:spacing w:line="360" w:lineRule="auto"/>
        <w:ind w:firstLine="709"/>
        <w:jc w:val="both"/>
        <w:rPr>
          <w:sz w:val="28"/>
          <w:szCs w:val="28"/>
        </w:rPr>
      </w:pPr>
      <w:r w:rsidRPr="00DE2741">
        <w:rPr>
          <w:sz w:val="28"/>
          <w:szCs w:val="28"/>
        </w:rPr>
        <w:t>Коэффициент тактности (4</w:t>
      </w:r>
      <w:r w:rsidRPr="00DE2741">
        <w:rPr>
          <w:sz w:val="28"/>
          <w:szCs w:val="28"/>
          <w:vertAlign w:val="superscript"/>
        </w:rPr>
        <w:t>х</w:t>
      </w:r>
      <w:r w:rsidRPr="00DE2741">
        <w:rPr>
          <w:sz w:val="28"/>
          <w:szCs w:val="28"/>
        </w:rPr>
        <w:t>-тактного)</w:t>
      </w:r>
      <w:r w:rsidRPr="00DE2741">
        <w:rPr>
          <w:sz w:val="28"/>
          <w:szCs w:val="28"/>
        </w:rPr>
        <w:tab/>
      </w:r>
      <w:r w:rsidRPr="00DE2741">
        <w:rPr>
          <w:sz w:val="28"/>
          <w:szCs w:val="28"/>
        </w:rPr>
        <w:tab/>
      </w:r>
      <w:r w:rsidRPr="00DE2741">
        <w:rPr>
          <w:sz w:val="28"/>
          <w:szCs w:val="28"/>
        </w:rPr>
        <w:tab/>
      </w:r>
      <w:r w:rsidRPr="00DE2741">
        <w:rPr>
          <w:sz w:val="28"/>
          <w:szCs w:val="28"/>
          <w:lang w:val="en-US"/>
        </w:rPr>
        <w:t>m</w:t>
      </w:r>
      <w:r w:rsidRPr="00DE2741">
        <w:rPr>
          <w:sz w:val="28"/>
          <w:szCs w:val="28"/>
        </w:rPr>
        <w:t xml:space="preserve"> = 2</w:t>
      </w:r>
    </w:p>
    <w:p w:rsidR="00DB7899" w:rsidRPr="00DE2741" w:rsidRDefault="00DB7899" w:rsidP="00DE2741">
      <w:pPr>
        <w:widowControl w:val="0"/>
        <w:spacing w:line="360" w:lineRule="auto"/>
        <w:ind w:firstLine="709"/>
        <w:jc w:val="both"/>
        <w:rPr>
          <w:sz w:val="28"/>
          <w:szCs w:val="28"/>
        </w:rPr>
      </w:pPr>
      <w:r w:rsidRPr="00DE2741">
        <w:rPr>
          <w:sz w:val="28"/>
          <w:szCs w:val="28"/>
        </w:rPr>
        <w:t>Топливо (Дизельное)</w:t>
      </w:r>
    </w:p>
    <w:p w:rsidR="00DB7899" w:rsidRPr="00DE2741" w:rsidRDefault="00DB7899" w:rsidP="00DE2741">
      <w:pPr>
        <w:widowControl w:val="0"/>
        <w:spacing w:line="360" w:lineRule="auto"/>
        <w:ind w:firstLine="709"/>
        <w:jc w:val="both"/>
        <w:rPr>
          <w:sz w:val="28"/>
          <w:szCs w:val="28"/>
        </w:rPr>
      </w:pPr>
      <w:r w:rsidRPr="00DE2741">
        <w:rPr>
          <w:sz w:val="28"/>
          <w:szCs w:val="28"/>
        </w:rPr>
        <w:t>Массовое содержание углерода</w:t>
      </w:r>
      <w:r w:rsidR="00DE2741">
        <w:rPr>
          <w:sz w:val="28"/>
          <w:szCs w:val="28"/>
        </w:rPr>
        <w:t xml:space="preserve"> </w:t>
      </w:r>
      <w:r w:rsidRPr="00DE2741">
        <w:rPr>
          <w:sz w:val="28"/>
          <w:szCs w:val="28"/>
        </w:rPr>
        <w:t>С = 0,87</w:t>
      </w:r>
    </w:p>
    <w:p w:rsidR="00DB7899" w:rsidRPr="00DE2741" w:rsidRDefault="00DB7899" w:rsidP="00DE2741">
      <w:pPr>
        <w:widowControl w:val="0"/>
        <w:spacing w:line="360" w:lineRule="auto"/>
        <w:ind w:firstLine="709"/>
        <w:jc w:val="both"/>
        <w:rPr>
          <w:sz w:val="28"/>
          <w:szCs w:val="28"/>
        </w:rPr>
      </w:pPr>
      <w:bookmarkStart w:id="3" w:name="OLE_LINK1"/>
      <w:r w:rsidRPr="00DE2741">
        <w:rPr>
          <w:sz w:val="28"/>
          <w:szCs w:val="28"/>
        </w:rPr>
        <w:t>Массовое содержание водорода</w:t>
      </w:r>
      <w:r w:rsidR="00DE2741">
        <w:rPr>
          <w:sz w:val="28"/>
          <w:szCs w:val="28"/>
        </w:rPr>
        <w:t xml:space="preserve"> </w:t>
      </w:r>
      <w:r w:rsidRPr="00DE2741">
        <w:rPr>
          <w:sz w:val="28"/>
          <w:szCs w:val="28"/>
        </w:rPr>
        <w:t>Н = 0,128</w:t>
      </w:r>
    </w:p>
    <w:bookmarkEnd w:id="3"/>
    <w:p w:rsidR="00DB7899" w:rsidRPr="00DE2741" w:rsidRDefault="00DB7899" w:rsidP="00DE2741">
      <w:pPr>
        <w:widowControl w:val="0"/>
        <w:spacing w:line="360" w:lineRule="auto"/>
        <w:ind w:firstLine="709"/>
        <w:jc w:val="both"/>
        <w:rPr>
          <w:sz w:val="28"/>
          <w:szCs w:val="28"/>
        </w:rPr>
      </w:pPr>
      <w:r w:rsidRPr="00DE2741">
        <w:rPr>
          <w:sz w:val="28"/>
          <w:szCs w:val="28"/>
        </w:rPr>
        <w:t>Массовое содержание серы</w:t>
      </w:r>
      <w:r w:rsidR="00DE2741">
        <w:rPr>
          <w:sz w:val="28"/>
          <w:szCs w:val="28"/>
        </w:rPr>
        <w:t xml:space="preserve"> </w:t>
      </w:r>
      <w:r w:rsidRPr="00DE2741">
        <w:rPr>
          <w:sz w:val="28"/>
          <w:szCs w:val="28"/>
        </w:rPr>
        <w:t>S = 0,002</w:t>
      </w:r>
    </w:p>
    <w:p w:rsidR="00DB7899" w:rsidRPr="00DE2741" w:rsidRDefault="00DB7899" w:rsidP="00DE2741">
      <w:pPr>
        <w:widowControl w:val="0"/>
        <w:spacing w:line="360" w:lineRule="auto"/>
        <w:ind w:firstLine="709"/>
        <w:jc w:val="both"/>
        <w:rPr>
          <w:sz w:val="28"/>
          <w:szCs w:val="28"/>
        </w:rPr>
      </w:pPr>
      <w:r w:rsidRPr="00DE2741">
        <w:rPr>
          <w:sz w:val="28"/>
          <w:szCs w:val="28"/>
        </w:rPr>
        <w:t>Массовое содержание воды</w:t>
      </w:r>
      <w:r w:rsidR="00DE2741">
        <w:rPr>
          <w:sz w:val="28"/>
          <w:szCs w:val="28"/>
        </w:rPr>
        <w:t xml:space="preserve"> </w:t>
      </w:r>
      <w:r w:rsidRPr="00DE2741">
        <w:rPr>
          <w:sz w:val="28"/>
          <w:szCs w:val="28"/>
        </w:rPr>
        <w:t>W = 0</w:t>
      </w:r>
    </w:p>
    <w:p w:rsidR="00DB7899" w:rsidRPr="00DE2741" w:rsidRDefault="00DB7899" w:rsidP="00DE2741">
      <w:pPr>
        <w:widowControl w:val="0"/>
        <w:spacing w:line="360" w:lineRule="auto"/>
        <w:ind w:firstLine="709"/>
        <w:jc w:val="both"/>
        <w:rPr>
          <w:sz w:val="28"/>
          <w:szCs w:val="28"/>
        </w:rPr>
      </w:pPr>
      <w:r w:rsidRPr="00DE2741">
        <w:rPr>
          <w:sz w:val="28"/>
          <w:szCs w:val="28"/>
        </w:rPr>
        <w:t>Проверка: Σ</w:t>
      </w:r>
      <w:r w:rsidRPr="00DE2741">
        <w:rPr>
          <w:sz w:val="28"/>
          <w:szCs w:val="28"/>
          <w:vertAlign w:val="subscript"/>
        </w:rPr>
        <w:t xml:space="preserve">т </w:t>
      </w:r>
      <w:r w:rsidRPr="00DE2741">
        <w:rPr>
          <w:sz w:val="28"/>
          <w:szCs w:val="28"/>
        </w:rPr>
        <w:t xml:space="preserve">= С + </w:t>
      </w:r>
      <w:r w:rsidRPr="00DE2741">
        <w:rPr>
          <w:sz w:val="28"/>
          <w:szCs w:val="28"/>
          <w:lang w:val="en-US"/>
        </w:rPr>
        <w:t>H</w:t>
      </w:r>
      <w:r w:rsidRPr="00DE2741">
        <w:rPr>
          <w:sz w:val="28"/>
          <w:szCs w:val="28"/>
        </w:rPr>
        <w:t xml:space="preserve"> + </w:t>
      </w:r>
      <w:r w:rsidRPr="00DE2741">
        <w:rPr>
          <w:sz w:val="28"/>
          <w:szCs w:val="28"/>
          <w:lang w:val="en-US"/>
        </w:rPr>
        <w:t>S</w:t>
      </w:r>
      <w:r w:rsidRPr="00DE2741">
        <w:rPr>
          <w:sz w:val="28"/>
          <w:szCs w:val="28"/>
        </w:rPr>
        <w:t xml:space="preserve"> + </w:t>
      </w:r>
      <w:r w:rsidRPr="00DE2741">
        <w:rPr>
          <w:sz w:val="28"/>
          <w:szCs w:val="28"/>
          <w:lang w:val="en-US"/>
        </w:rPr>
        <w:t>W</w:t>
      </w:r>
      <w:r w:rsidRPr="00DE2741">
        <w:rPr>
          <w:sz w:val="28"/>
          <w:szCs w:val="28"/>
        </w:rPr>
        <w:t xml:space="preserve"> = 1,0 - верно</w:t>
      </w:r>
    </w:p>
    <w:p w:rsidR="00DB7899" w:rsidRPr="00DE2741" w:rsidRDefault="00DB7899" w:rsidP="00DE2741">
      <w:pPr>
        <w:widowControl w:val="0"/>
        <w:spacing w:line="360" w:lineRule="auto"/>
        <w:ind w:firstLine="709"/>
        <w:jc w:val="both"/>
        <w:rPr>
          <w:sz w:val="28"/>
          <w:szCs w:val="28"/>
        </w:rPr>
      </w:pPr>
      <w:r w:rsidRPr="00DE2741">
        <w:rPr>
          <w:b/>
          <w:sz w:val="28"/>
          <w:szCs w:val="28"/>
        </w:rPr>
        <w:t>Исходные данные к расчёту</w:t>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Коэффициент тактности для четырёх тактного двигателя </w:t>
      </w:r>
      <w:r w:rsidRPr="00DE2741">
        <w:rPr>
          <w:sz w:val="28"/>
          <w:szCs w:val="28"/>
          <w:lang w:val="en-US"/>
        </w:rPr>
        <w:t>m</w:t>
      </w:r>
      <w:r w:rsidRPr="00DE2741">
        <w:rPr>
          <w:sz w:val="28"/>
          <w:szCs w:val="28"/>
        </w:rPr>
        <w:t>=2.</w:t>
      </w:r>
    </w:p>
    <w:p w:rsidR="00DB7899" w:rsidRPr="00DE2741" w:rsidRDefault="00DB7899" w:rsidP="00DE2741">
      <w:pPr>
        <w:widowControl w:val="0"/>
        <w:spacing w:line="360" w:lineRule="auto"/>
        <w:ind w:firstLine="709"/>
        <w:jc w:val="both"/>
        <w:rPr>
          <w:sz w:val="28"/>
          <w:szCs w:val="28"/>
        </w:rPr>
      </w:pPr>
      <w:r w:rsidRPr="00DE2741">
        <w:rPr>
          <w:sz w:val="28"/>
          <w:szCs w:val="28"/>
        </w:rPr>
        <w:t>Проектная эффективная мощность двигателя, кВт:</w:t>
      </w: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lang w:val="en-US"/>
        </w:rPr>
        <w:t>N</w:t>
      </w:r>
      <w:r w:rsidR="00DB7899" w:rsidRPr="00DE2741">
        <w:rPr>
          <w:sz w:val="28"/>
          <w:szCs w:val="28"/>
          <w:vertAlign w:val="subscript"/>
          <w:lang w:val="en-US"/>
        </w:rPr>
        <w:t>e</w:t>
      </w:r>
      <w:r w:rsidR="00DB7899" w:rsidRPr="00DE2741">
        <w:rPr>
          <w:sz w:val="28"/>
          <w:szCs w:val="28"/>
          <w:vertAlign w:val="superscript"/>
        </w:rPr>
        <w:t>зад</w:t>
      </w:r>
      <w:r w:rsidR="00DB7899" w:rsidRPr="00DE2741">
        <w:rPr>
          <w:sz w:val="28"/>
          <w:szCs w:val="28"/>
        </w:rPr>
        <w:t xml:space="preserve"> = </w:t>
      </w:r>
      <w:r w:rsidR="009C4F31">
        <w:rPr>
          <w:position w:val="-24"/>
          <w:sz w:val="28"/>
          <w:szCs w:val="28"/>
        </w:rPr>
        <w:pict>
          <v:shape id="_x0000_i1029" type="#_x0000_t75" style="width:118.5pt;height:36pt" fillcolor="window">
            <v:imagedata r:id="rId12" o:title=""/>
          </v:shape>
        </w:pict>
      </w:r>
      <w:r w:rsidR="00DB7899" w:rsidRPr="00DE2741">
        <w:rPr>
          <w:sz w:val="28"/>
          <w:szCs w:val="28"/>
        </w:rPr>
        <w:t xml:space="preserve"> = </w:t>
      </w:r>
      <w:r w:rsidR="009C4F31">
        <w:rPr>
          <w:position w:val="-24"/>
          <w:sz w:val="28"/>
          <w:szCs w:val="28"/>
        </w:rPr>
        <w:pict>
          <v:shape id="_x0000_i1030" type="#_x0000_t75" style="width:155.25pt;height:35.25pt" fillcolor="window">
            <v:imagedata r:id="rId13" o:title=""/>
          </v:shape>
        </w:pict>
      </w:r>
      <w:r w:rsidR="00DB7899" w:rsidRPr="00DE2741">
        <w:rPr>
          <w:sz w:val="28"/>
          <w:szCs w:val="28"/>
        </w:rPr>
        <w:t>= 1596.</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Радиус кривошипа, м:</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R</w:t>
      </w:r>
      <w:r w:rsidRPr="00DE2741">
        <w:rPr>
          <w:sz w:val="28"/>
          <w:szCs w:val="28"/>
        </w:rPr>
        <w:t xml:space="preserve"> = </w:t>
      </w:r>
      <w:r w:rsidR="009C4F31">
        <w:rPr>
          <w:position w:val="-24"/>
          <w:sz w:val="28"/>
          <w:szCs w:val="28"/>
          <w:lang w:val="en-US"/>
        </w:rPr>
        <w:pict>
          <v:shape id="_x0000_i1031" type="#_x0000_t75" style="width:12.75pt;height:32.25pt" fillcolor="window">
            <v:imagedata r:id="rId14" o:title=""/>
          </v:shape>
        </w:pict>
      </w:r>
      <w:r w:rsidRPr="00DE2741">
        <w:rPr>
          <w:sz w:val="28"/>
          <w:szCs w:val="28"/>
        </w:rPr>
        <w:t xml:space="preserve"> = </w:t>
      </w:r>
      <w:r w:rsidR="009C4F31">
        <w:rPr>
          <w:b/>
          <w:position w:val="-24"/>
          <w:sz w:val="28"/>
          <w:szCs w:val="28"/>
          <w:lang w:val="en-US"/>
        </w:rPr>
        <w:pict>
          <v:shape id="_x0000_i1032" type="#_x0000_t75" style="width:27pt;height:32.25pt" fillcolor="window">
            <v:imagedata r:id="rId15" o:title=""/>
          </v:shape>
        </w:pict>
      </w:r>
      <w:r w:rsidRPr="00DE2741">
        <w:rPr>
          <w:sz w:val="28"/>
          <w:szCs w:val="28"/>
        </w:rPr>
        <w:t xml:space="preserve"> = 0,155.</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Поправка Брикса, м:</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ОО′ = </w:t>
      </w:r>
      <w:r w:rsidR="009C4F31">
        <w:rPr>
          <w:position w:val="-24"/>
          <w:sz w:val="28"/>
          <w:szCs w:val="28"/>
          <w:lang w:val="en-US"/>
        </w:rPr>
        <w:pict>
          <v:shape id="_x0000_i1033" type="#_x0000_t75" style="width:31.5pt;height:30.75pt" fillcolor="window">
            <v:imagedata r:id="rId16" o:title=""/>
          </v:shape>
        </w:pict>
      </w:r>
      <w:r w:rsidRPr="00DE2741">
        <w:rPr>
          <w:sz w:val="28"/>
          <w:szCs w:val="28"/>
        </w:rPr>
        <w:t xml:space="preserve"> = </w:t>
      </w:r>
      <w:r w:rsidR="009C4F31">
        <w:rPr>
          <w:position w:val="-24"/>
          <w:sz w:val="28"/>
          <w:szCs w:val="28"/>
          <w:lang w:val="en-US"/>
        </w:rPr>
        <w:pict>
          <v:shape id="_x0000_i1034" type="#_x0000_t75" style="width:58.5pt;height:30.75pt" fillcolor="window">
            <v:imagedata r:id="rId17" o:title=""/>
          </v:shape>
        </w:pict>
      </w:r>
      <w:r w:rsidRPr="00DE2741">
        <w:rPr>
          <w:sz w:val="28"/>
          <w:szCs w:val="28"/>
        </w:rPr>
        <w:t xml:space="preserve"> = 0,0178.</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Коэффициент потерянного хода поршня: </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79"/>
      </w:r>
      <w:r w:rsidRPr="00DE2741">
        <w:rPr>
          <w:sz w:val="28"/>
          <w:szCs w:val="28"/>
          <w:vertAlign w:val="subscript"/>
        </w:rPr>
        <w:t>а</w:t>
      </w:r>
      <w:r w:rsidRPr="00DE2741">
        <w:rPr>
          <w:sz w:val="28"/>
          <w:szCs w:val="28"/>
        </w:rPr>
        <w:t xml:space="preserve"> = </w:t>
      </w:r>
      <w:r w:rsidR="009C4F31">
        <w:rPr>
          <w:position w:val="-24"/>
          <w:sz w:val="28"/>
          <w:szCs w:val="28"/>
        </w:rPr>
        <w:pict>
          <v:shape id="_x0000_i1035" type="#_x0000_t75" style="width:18.75pt;height:33.75pt" fillcolor="window">
            <v:imagedata r:id="rId18" o:title=""/>
          </v:shape>
        </w:pict>
      </w:r>
      <w:r w:rsidRPr="00DE2741">
        <w:rPr>
          <w:sz w:val="28"/>
          <w:szCs w:val="28"/>
        </w:rPr>
        <w:t xml:space="preserve"> = 0 , где</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Молярная масса кислорода в воздухе </w:t>
      </w:r>
      <w:r w:rsidRPr="00DE2741">
        <w:rPr>
          <w:sz w:val="28"/>
          <w:szCs w:val="28"/>
          <w:lang w:val="en-US"/>
        </w:rPr>
        <w:sym w:font="Symbol" w:char="F06D"/>
      </w:r>
      <w:r w:rsidRPr="00DE2741">
        <w:rPr>
          <w:sz w:val="28"/>
          <w:szCs w:val="28"/>
          <w:vertAlign w:val="subscript"/>
        </w:rPr>
        <w:t>02</w:t>
      </w:r>
      <w:r w:rsidRPr="00DE2741">
        <w:rPr>
          <w:sz w:val="28"/>
          <w:szCs w:val="28"/>
        </w:rPr>
        <w:t xml:space="preserve"> = 32 кг/кмоль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Молярная масса азота в воздухе </w:t>
      </w:r>
      <w:r w:rsidRPr="00DE2741">
        <w:rPr>
          <w:sz w:val="28"/>
          <w:szCs w:val="28"/>
          <w:lang w:val="en-US"/>
        </w:rPr>
        <w:sym w:font="Symbol" w:char="F06D"/>
      </w:r>
      <w:r w:rsidRPr="00DE2741">
        <w:rPr>
          <w:sz w:val="28"/>
          <w:szCs w:val="28"/>
          <w:vertAlign w:val="subscript"/>
          <w:lang w:val="en-US"/>
        </w:rPr>
        <w:t>N</w:t>
      </w:r>
      <w:r w:rsidRPr="00DE2741">
        <w:rPr>
          <w:sz w:val="28"/>
          <w:szCs w:val="28"/>
          <w:vertAlign w:val="subscript"/>
        </w:rPr>
        <w:t>2</w:t>
      </w:r>
      <w:r w:rsidRPr="00DE2741">
        <w:rPr>
          <w:sz w:val="28"/>
          <w:szCs w:val="28"/>
        </w:rPr>
        <w:t xml:space="preserve"> = 28 кг/кмоль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Молярная масса воздуха, кг/кмоль:</w:t>
      </w:r>
    </w:p>
    <w:p w:rsidR="00DB7899" w:rsidRPr="00DE2741" w:rsidRDefault="00DB7899"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sym w:font="Symbol" w:char="F06D"/>
      </w:r>
      <w:r w:rsidRPr="00DE2741">
        <w:rPr>
          <w:sz w:val="28"/>
          <w:szCs w:val="28"/>
          <w:vertAlign w:val="subscript"/>
        </w:rPr>
        <w:t>в</w:t>
      </w:r>
      <w:r w:rsidRPr="00DE2741">
        <w:rPr>
          <w:sz w:val="28"/>
          <w:szCs w:val="28"/>
        </w:rPr>
        <w:t xml:space="preserve"> = 0,23·</w:t>
      </w:r>
      <w:r w:rsidRPr="00DE2741">
        <w:rPr>
          <w:sz w:val="28"/>
          <w:szCs w:val="28"/>
          <w:lang w:val="en-US"/>
        </w:rPr>
        <w:sym w:font="Symbol" w:char="F06D"/>
      </w:r>
      <w:r w:rsidRPr="00DE2741">
        <w:rPr>
          <w:sz w:val="28"/>
          <w:szCs w:val="28"/>
          <w:vertAlign w:val="subscript"/>
        </w:rPr>
        <w:t>02</w:t>
      </w:r>
      <w:r w:rsidRPr="00DE2741">
        <w:rPr>
          <w:sz w:val="28"/>
          <w:szCs w:val="28"/>
        </w:rPr>
        <w:t xml:space="preserve"> + 0,77·</w:t>
      </w:r>
      <w:r w:rsidRPr="00DE2741">
        <w:rPr>
          <w:sz w:val="28"/>
          <w:szCs w:val="28"/>
          <w:lang w:val="en-US"/>
        </w:rPr>
        <w:sym w:font="Symbol" w:char="F06D"/>
      </w:r>
      <w:r w:rsidRPr="00DE2741">
        <w:rPr>
          <w:sz w:val="28"/>
          <w:szCs w:val="28"/>
          <w:vertAlign w:val="subscript"/>
          <w:lang w:val="en-US"/>
        </w:rPr>
        <w:t>N</w:t>
      </w:r>
      <w:r w:rsidRPr="00DE2741">
        <w:rPr>
          <w:sz w:val="28"/>
          <w:szCs w:val="28"/>
          <w:vertAlign w:val="subscript"/>
        </w:rPr>
        <w:t>2</w:t>
      </w:r>
      <w:r w:rsidRPr="00DE2741">
        <w:rPr>
          <w:sz w:val="28"/>
          <w:szCs w:val="28"/>
        </w:rPr>
        <w:t xml:space="preserve"> = 0,23·32 + 0,77·28 = 28,92.</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Теоретическое количество воздуха, необходимое для полного сгорания </w:t>
      </w:r>
      <w:smartTag w:uri="urn:schemas-microsoft-com:office:smarttags" w:element="metricconverter">
        <w:smartTagPr>
          <w:attr w:name="ProductID" w:val="1 кг"/>
        </w:smartTagPr>
        <w:r w:rsidRPr="00DE2741">
          <w:rPr>
            <w:sz w:val="28"/>
            <w:szCs w:val="28"/>
          </w:rPr>
          <w:t>1 кг</w:t>
        </w:r>
      </w:smartTag>
      <w:r w:rsidRPr="00DE2741">
        <w:rPr>
          <w:sz w:val="28"/>
          <w:szCs w:val="28"/>
        </w:rPr>
        <w:t xml:space="preserve"> топлива, кмоль/кг:</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L</w:t>
      </w:r>
      <w:r w:rsidRPr="00DE2741">
        <w:rPr>
          <w:sz w:val="28"/>
          <w:szCs w:val="28"/>
          <w:vertAlign w:val="subscript"/>
        </w:rPr>
        <w:t>о</w:t>
      </w:r>
      <w:r w:rsidRPr="00DE2741">
        <w:rPr>
          <w:sz w:val="28"/>
          <w:szCs w:val="28"/>
        </w:rPr>
        <w:t xml:space="preserve"> = </w:t>
      </w:r>
      <w:r w:rsidR="009C4F31">
        <w:rPr>
          <w:position w:val="-28"/>
          <w:sz w:val="28"/>
          <w:szCs w:val="28"/>
        </w:rPr>
        <w:pict>
          <v:shape id="_x0000_i1036" type="#_x0000_t75" style="width:138.75pt;height:34.5pt" fillcolor="window">
            <v:imagedata r:id="rId19" o:title=""/>
          </v:shape>
        </w:pict>
      </w:r>
      <w:r w:rsidRPr="00DE2741">
        <w:rPr>
          <w:sz w:val="28"/>
          <w:szCs w:val="28"/>
        </w:rPr>
        <w:t xml:space="preserve"> = </w:t>
      </w:r>
      <w:r w:rsidR="009C4F31">
        <w:rPr>
          <w:position w:val="-28"/>
          <w:sz w:val="28"/>
          <w:szCs w:val="28"/>
        </w:rPr>
        <w:pict>
          <v:shape id="_x0000_i1037" type="#_x0000_t75" style="width:182.25pt;height:36pt" fillcolor="window">
            <v:imagedata r:id="rId20" o:title=""/>
          </v:shape>
        </w:pict>
      </w:r>
      <w:r w:rsidRPr="00DE2741">
        <w:rPr>
          <w:sz w:val="28"/>
          <w:szCs w:val="28"/>
        </w:rPr>
        <w:t xml:space="preserve"> = 0,503.</w:t>
      </w:r>
    </w:p>
    <w:p w:rsidR="00C93162" w:rsidRDefault="00C93162" w:rsidP="00DE2741">
      <w:pPr>
        <w:widowControl w:val="0"/>
        <w:spacing w:line="360" w:lineRule="auto"/>
        <w:ind w:firstLine="709"/>
        <w:jc w:val="both"/>
        <w:rPr>
          <w:sz w:val="28"/>
          <w:szCs w:val="28"/>
        </w:rPr>
      </w:pP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rPr>
        <w:t xml:space="preserve">Теоретическое количество воздуха, необходимое для полного сгорания </w:t>
      </w:r>
      <w:smartTag w:uri="urn:schemas-microsoft-com:office:smarttags" w:element="metricconverter">
        <w:smartTagPr>
          <w:attr w:name="ProductID" w:val="1 кг"/>
        </w:smartTagPr>
        <w:r w:rsidR="00DB7899" w:rsidRPr="00DE2741">
          <w:rPr>
            <w:sz w:val="28"/>
            <w:szCs w:val="28"/>
          </w:rPr>
          <w:t>1 кг</w:t>
        </w:r>
      </w:smartTag>
      <w:r w:rsidR="00DB7899" w:rsidRPr="00DE2741">
        <w:rPr>
          <w:sz w:val="28"/>
          <w:szCs w:val="28"/>
        </w:rPr>
        <w:t xml:space="preserve"> топлива, кг/кг:</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L</w:t>
      </w:r>
      <w:r w:rsidRPr="00DE2741">
        <w:rPr>
          <w:sz w:val="28"/>
          <w:szCs w:val="28"/>
          <w:vertAlign w:val="subscript"/>
          <w:lang w:val="en-US"/>
        </w:rPr>
        <w:t>o</w:t>
      </w:r>
      <w:r w:rsidRPr="00DE2741">
        <w:rPr>
          <w:sz w:val="28"/>
          <w:szCs w:val="28"/>
        </w:rPr>
        <w:t xml:space="preserve">′= </w:t>
      </w:r>
      <w:r w:rsidR="009C4F31">
        <w:rPr>
          <w:position w:val="-12"/>
          <w:sz w:val="28"/>
          <w:szCs w:val="28"/>
        </w:rPr>
        <w:pict>
          <v:shape id="_x0000_i1038" type="#_x0000_t75" style="width:36pt;height:18pt">
            <v:imagedata r:id="rId21" o:title=""/>
          </v:shape>
        </w:pict>
      </w:r>
      <w:r w:rsidRPr="00DE2741">
        <w:rPr>
          <w:sz w:val="28"/>
          <w:szCs w:val="28"/>
        </w:rPr>
        <w:t xml:space="preserve"> = </w:t>
      </w:r>
      <w:r w:rsidR="009C4F31">
        <w:rPr>
          <w:position w:val="-10"/>
          <w:sz w:val="28"/>
          <w:szCs w:val="28"/>
        </w:rPr>
        <w:pict>
          <v:shape id="_x0000_i1039" type="#_x0000_t75" style="width:63.75pt;height:16.5pt">
            <v:imagedata r:id="rId22" o:title=""/>
          </v:shape>
        </w:pict>
      </w:r>
      <w:r w:rsidRPr="00DE2741">
        <w:rPr>
          <w:sz w:val="28"/>
          <w:szCs w:val="28"/>
        </w:rPr>
        <w:t xml:space="preserve"> = 14,54.</w:t>
      </w:r>
    </w:p>
    <w:p w:rsidR="00C93162" w:rsidRDefault="00C93162" w:rsidP="00DE2741">
      <w:pPr>
        <w:widowControl w:val="0"/>
        <w:spacing w:line="360" w:lineRule="auto"/>
        <w:ind w:firstLine="709"/>
        <w:jc w:val="both"/>
        <w:rPr>
          <w:b/>
          <w:sz w:val="28"/>
          <w:szCs w:val="28"/>
        </w:rPr>
      </w:pPr>
    </w:p>
    <w:p w:rsidR="00DB7899" w:rsidRPr="00DE2741" w:rsidRDefault="00DB7899" w:rsidP="00DE2741">
      <w:pPr>
        <w:widowControl w:val="0"/>
        <w:spacing w:line="360" w:lineRule="auto"/>
        <w:ind w:firstLine="709"/>
        <w:jc w:val="both"/>
        <w:rPr>
          <w:sz w:val="28"/>
          <w:szCs w:val="28"/>
        </w:rPr>
      </w:pPr>
      <w:r w:rsidRPr="00DE2741">
        <w:rPr>
          <w:b/>
          <w:sz w:val="28"/>
          <w:szCs w:val="28"/>
        </w:rPr>
        <w:t>Процесс наполнения:</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Температура забортной воды </w:t>
      </w:r>
      <w:r w:rsidRPr="00DE2741">
        <w:rPr>
          <w:sz w:val="28"/>
          <w:szCs w:val="28"/>
          <w:lang w:val="en-US"/>
        </w:rPr>
        <w:t>t</w:t>
      </w:r>
      <w:r w:rsidRPr="00DE2741">
        <w:rPr>
          <w:sz w:val="28"/>
          <w:szCs w:val="28"/>
          <w:vertAlign w:val="subscript"/>
        </w:rPr>
        <w:t>зв</w:t>
      </w:r>
      <w:r w:rsidRPr="00DE2741">
        <w:rPr>
          <w:sz w:val="28"/>
          <w:szCs w:val="28"/>
        </w:rPr>
        <w:t xml:space="preserve"> = 25</w:t>
      </w:r>
      <w:r w:rsidRPr="00DE2741">
        <w:rPr>
          <w:sz w:val="28"/>
          <w:szCs w:val="28"/>
          <w:lang w:val="en-US"/>
        </w:rPr>
        <w:sym w:font="Symbol" w:char="F0B0"/>
      </w:r>
      <w:r w:rsidRPr="00DE2741">
        <w:rPr>
          <w:sz w:val="28"/>
          <w:szCs w:val="28"/>
          <w:lang w:val="en-US"/>
        </w:rPr>
        <w:t>C</w:t>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Температурный перепад в охладителе пресной воды </w:t>
      </w:r>
      <w:r w:rsidRPr="00DE2741">
        <w:rPr>
          <w:sz w:val="28"/>
          <w:szCs w:val="28"/>
        </w:rPr>
        <w:sym w:font="Symbol" w:char="F044"/>
      </w:r>
      <w:r w:rsidRPr="00DE2741">
        <w:rPr>
          <w:sz w:val="28"/>
          <w:szCs w:val="28"/>
          <w:lang w:val="en-US"/>
        </w:rPr>
        <w:t>t</w:t>
      </w:r>
      <w:r w:rsidRPr="00DE2741">
        <w:rPr>
          <w:sz w:val="28"/>
          <w:szCs w:val="28"/>
          <w:vertAlign w:val="subscript"/>
        </w:rPr>
        <w:t>оп</w:t>
      </w:r>
      <w:r w:rsidRPr="00DE2741">
        <w:rPr>
          <w:sz w:val="28"/>
          <w:szCs w:val="28"/>
        </w:rPr>
        <w:t xml:space="preserve"> = 0</w:t>
      </w:r>
      <w:r w:rsidRPr="00DE2741">
        <w:rPr>
          <w:sz w:val="28"/>
          <w:szCs w:val="28"/>
          <w:lang w:val="en-US"/>
        </w:rPr>
        <w:sym w:font="Symbol" w:char="F0B0"/>
      </w:r>
      <w:r w:rsidRPr="00DE2741">
        <w:rPr>
          <w:sz w:val="28"/>
          <w:szCs w:val="28"/>
          <w:lang w:val="en-US"/>
        </w:rPr>
        <w:t>C</w:t>
      </w:r>
      <w:r w:rsidRPr="00DE2741">
        <w:rPr>
          <w:sz w:val="28"/>
          <w:szCs w:val="28"/>
        </w:rPr>
        <w:t xml:space="preserve">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Температура охлаждающей воды, </w:t>
      </w:r>
      <w:r w:rsidRPr="00DE2741">
        <w:rPr>
          <w:sz w:val="28"/>
          <w:szCs w:val="28"/>
          <w:lang w:val="en-US"/>
        </w:rPr>
        <w:sym w:font="Symbol" w:char="F0B0"/>
      </w:r>
      <w:r w:rsidRPr="00DE2741">
        <w:rPr>
          <w:sz w:val="28"/>
          <w:szCs w:val="28"/>
          <w:lang w:val="en-US"/>
        </w:rPr>
        <w:t>C</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t</w:t>
      </w:r>
      <w:r w:rsidRPr="00DE2741">
        <w:rPr>
          <w:sz w:val="28"/>
          <w:szCs w:val="28"/>
          <w:vertAlign w:val="subscript"/>
        </w:rPr>
        <w:t>охл</w:t>
      </w:r>
      <w:r w:rsidRPr="00DE2741">
        <w:rPr>
          <w:sz w:val="28"/>
          <w:szCs w:val="28"/>
        </w:rPr>
        <w:t xml:space="preserve"> = 40.</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Температурный напор в воздухоохладителю ∆</w:t>
      </w:r>
      <w:r w:rsidRPr="00DE2741">
        <w:rPr>
          <w:sz w:val="28"/>
          <w:szCs w:val="28"/>
          <w:lang w:val="en-US"/>
        </w:rPr>
        <w:t>t</w:t>
      </w:r>
      <w:r w:rsidRPr="00DE2741">
        <w:rPr>
          <w:sz w:val="28"/>
          <w:szCs w:val="28"/>
          <w:vertAlign w:val="subscript"/>
        </w:rPr>
        <w:t>во</w:t>
      </w:r>
      <w:r w:rsidRPr="00DE2741">
        <w:rPr>
          <w:sz w:val="28"/>
          <w:szCs w:val="28"/>
        </w:rPr>
        <w:t>=12</w:t>
      </w:r>
      <w:r w:rsidRPr="00DE2741">
        <w:rPr>
          <w:sz w:val="28"/>
          <w:szCs w:val="28"/>
          <w:lang w:val="en-US"/>
        </w:rPr>
        <w:sym w:font="Symbol" w:char="F0B0"/>
      </w:r>
      <w:r w:rsidRPr="00DE2741">
        <w:rPr>
          <w:sz w:val="28"/>
          <w:szCs w:val="28"/>
          <w:lang w:val="en-US"/>
        </w:rPr>
        <w:t>C</w:t>
      </w:r>
      <w:r w:rsidRPr="00DE2741">
        <w:rPr>
          <w:sz w:val="28"/>
          <w:szCs w:val="28"/>
        </w:rPr>
        <w:t xml:space="preserve">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Температура надувочного воздуха, К:</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T</w:t>
      </w:r>
      <w:r w:rsidRPr="00DE2741">
        <w:rPr>
          <w:sz w:val="28"/>
          <w:szCs w:val="28"/>
          <w:vertAlign w:val="subscript"/>
          <w:lang w:val="en-US"/>
        </w:rPr>
        <w:t>s</w:t>
      </w:r>
      <w:r w:rsidRPr="00DE2741">
        <w:rPr>
          <w:sz w:val="28"/>
          <w:szCs w:val="28"/>
        </w:rPr>
        <w:t xml:space="preserve"> = </w:t>
      </w:r>
      <w:r w:rsidRPr="00DE2741">
        <w:rPr>
          <w:sz w:val="28"/>
          <w:szCs w:val="28"/>
          <w:lang w:val="en-US"/>
        </w:rPr>
        <w:t>t</w:t>
      </w:r>
      <w:r w:rsidRPr="00DE2741">
        <w:rPr>
          <w:sz w:val="28"/>
          <w:szCs w:val="28"/>
          <w:vertAlign w:val="subscript"/>
        </w:rPr>
        <w:t>охл</w:t>
      </w:r>
      <w:r w:rsidRPr="00DE2741">
        <w:rPr>
          <w:sz w:val="28"/>
          <w:szCs w:val="28"/>
        </w:rPr>
        <w:t xml:space="preserve"> + </w:t>
      </w:r>
      <w:r w:rsidRPr="00DE2741">
        <w:rPr>
          <w:sz w:val="28"/>
          <w:szCs w:val="28"/>
        </w:rPr>
        <w:sym w:font="Symbol" w:char="F044"/>
      </w:r>
      <w:r w:rsidRPr="00DE2741">
        <w:rPr>
          <w:sz w:val="28"/>
          <w:szCs w:val="28"/>
          <w:lang w:val="en-US"/>
        </w:rPr>
        <w:t>t</w:t>
      </w:r>
      <w:r w:rsidRPr="00DE2741">
        <w:rPr>
          <w:sz w:val="28"/>
          <w:szCs w:val="28"/>
          <w:vertAlign w:val="subscript"/>
        </w:rPr>
        <w:t>во</w:t>
      </w:r>
      <w:r w:rsidRPr="00DE2741">
        <w:rPr>
          <w:sz w:val="28"/>
          <w:szCs w:val="28"/>
        </w:rPr>
        <w:t xml:space="preserve"> + 273 = 40 + 12 + 273= 325.</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Подогрев воздуха от стенок цилиндра </w:t>
      </w:r>
      <w:r w:rsidRPr="00DE2741">
        <w:rPr>
          <w:sz w:val="28"/>
          <w:szCs w:val="28"/>
        </w:rPr>
        <w:sym w:font="Symbol" w:char="F044"/>
      </w:r>
      <w:r w:rsidRPr="00DE2741">
        <w:rPr>
          <w:sz w:val="28"/>
          <w:szCs w:val="28"/>
          <w:lang w:val="en-US"/>
        </w:rPr>
        <w:t>t</w:t>
      </w:r>
      <w:r w:rsidRPr="00DE2741">
        <w:rPr>
          <w:sz w:val="28"/>
          <w:szCs w:val="28"/>
          <w:vertAlign w:val="subscript"/>
        </w:rPr>
        <w:t>ст</w:t>
      </w:r>
      <w:r w:rsidRPr="00DE2741">
        <w:rPr>
          <w:sz w:val="28"/>
          <w:szCs w:val="28"/>
        </w:rPr>
        <w:t xml:space="preserve"> = 10</w:t>
      </w:r>
      <w:r w:rsidRPr="00DE2741">
        <w:rPr>
          <w:sz w:val="28"/>
          <w:szCs w:val="28"/>
          <w:lang w:val="en-US"/>
        </w:rPr>
        <w:sym w:font="Symbol" w:char="F0B0"/>
      </w:r>
      <w:r w:rsidRPr="00DE2741">
        <w:rPr>
          <w:sz w:val="28"/>
          <w:szCs w:val="28"/>
          <w:lang w:val="en-US"/>
        </w:rPr>
        <w:t>C</w:t>
      </w:r>
      <w:r w:rsidRPr="00DE2741">
        <w:rPr>
          <w:sz w:val="28"/>
          <w:szCs w:val="28"/>
        </w:rPr>
        <w:t xml:space="preserve">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Коэффициент остаточных газов </w:t>
      </w:r>
      <w:r w:rsidRPr="00DE2741">
        <w:rPr>
          <w:sz w:val="28"/>
          <w:szCs w:val="28"/>
        </w:rPr>
        <w:sym w:font="Symbol" w:char="F067"/>
      </w:r>
      <w:r w:rsidRPr="00DE2741">
        <w:rPr>
          <w:sz w:val="28"/>
          <w:szCs w:val="28"/>
          <w:vertAlign w:val="subscript"/>
          <w:lang w:val="en-US"/>
        </w:rPr>
        <w:t>r</w:t>
      </w:r>
      <w:r w:rsidRPr="00DE2741">
        <w:rPr>
          <w:sz w:val="28"/>
          <w:szCs w:val="28"/>
        </w:rPr>
        <w:t xml:space="preserve"> = 0,05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Температура остаточных газов </w:t>
      </w:r>
      <w:r w:rsidRPr="00DE2741">
        <w:rPr>
          <w:sz w:val="28"/>
          <w:szCs w:val="28"/>
          <w:lang w:val="en-US"/>
        </w:rPr>
        <w:t>T</w:t>
      </w:r>
      <w:r w:rsidRPr="00DE2741">
        <w:rPr>
          <w:sz w:val="28"/>
          <w:szCs w:val="28"/>
          <w:vertAlign w:val="subscript"/>
          <w:lang w:val="en-US"/>
        </w:rPr>
        <w:t>r</w:t>
      </w:r>
      <w:r w:rsidRPr="00DE2741">
        <w:rPr>
          <w:sz w:val="28"/>
          <w:szCs w:val="28"/>
        </w:rPr>
        <w:t xml:space="preserve"> = 820</w:t>
      </w:r>
      <w:r w:rsidRPr="00DE2741">
        <w:rPr>
          <w:sz w:val="28"/>
          <w:szCs w:val="28"/>
          <w:lang w:val="en-US"/>
        </w:rPr>
        <w:sym w:font="Symbol" w:char="F0B0"/>
      </w:r>
      <w:r w:rsidRPr="00DE2741">
        <w:rPr>
          <w:sz w:val="28"/>
          <w:szCs w:val="28"/>
          <w:lang w:val="en-US"/>
        </w:rPr>
        <w:t>C</w:t>
      </w:r>
      <w:r w:rsidRPr="00DE2741">
        <w:rPr>
          <w:sz w:val="28"/>
          <w:szCs w:val="28"/>
        </w:rPr>
        <w:t>(принимаем).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Температура воздуха в цилиндре к моменту начала сжатия </w:t>
      </w:r>
      <w:r w:rsidRPr="00DE2741">
        <w:rPr>
          <w:sz w:val="28"/>
          <w:szCs w:val="28"/>
          <w:lang w:val="en-US"/>
        </w:rPr>
        <w:t>T</w:t>
      </w:r>
      <w:r w:rsidRPr="00DE2741">
        <w:rPr>
          <w:sz w:val="28"/>
          <w:szCs w:val="28"/>
          <w:vertAlign w:val="subscript"/>
          <w:lang w:val="en-US"/>
        </w:rPr>
        <w:t>a</w:t>
      </w:r>
      <w:r w:rsidRPr="00DE2741">
        <w:rPr>
          <w:sz w:val="28"/>
          <w:szCs w:val="28"/>
        </w:rPr>
        <w:t xml:space="preserve">, </w:t>
      </w:r>
      <w:r w:rsidRPr="00DE2741">
        <w:rPr>
          <w:sz w:val="28"/>
          <w:szCs w:val="28"/>
          <w:lang w:val="en-US"/>
        </w:rPr>
        <w:t>K</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T</w:t>
      </w:r>
      <w:r w:rsidRPr="00DE2741">
        <w:rPr>
          <w:sz w:val="28"/>
          <w:szCs w:val="28"/>
          <w:vertAlign w:val="subscript"/>
          <w:lang w:val="en-US"/>
        </w:rPr>
        <w:t>a</w:t>
      </w:r>
      <w:r w:rsidRPr="00DE2741">
        <w:rPr>
          <w:sz w:val="28"/>
          <w:szCs w:val="28"/>
        </w:rPr>
        <w:t xml:space="preserve"> = </w:t>
      </w:r>
      <w:r w:rsidR="009C4F31">
        <w:rPr>
          <w:position w:val="-30"/>
          <w:sz w:val="28"/>
          <w:szCs w:val="28"/>
        </w:rPr>
        <w:pict>
          <v:shape id="_x0000_i1040" type="#_x0000_t75" style="width:81.75pt;height:33pt" fillcolor="window">
            <v:imagedata r:id="rId23" o:title=""/>
          </v:shape>
        </w:pict>
      </w:r>
      <w:r w:rsidRPr="00DE2741">
        <w:rPr>
          <w:sz w:val="28"/>
          <w:szCs w:val="28"/>
        </w:rPr>
        <w:t xml:space="preserve"> = </w:t>
      </w:r>
      <w:r w:rsidR="009C4F31">
        <w:rPr>
          <w:position w:val="-28"/>
          <w:sz w:val="28"/>
          <w:szCs w:val="28"/>
        </w:rPr>
        <w:pict>
          <v:shape id="_x0000_i1041" type="#_x0000_t75" style="width:102.75pt;height:33pt" fillcolor="window">
            <v:imagedata r:id="rId24" o:title=""/>
          </v:shape>
        </w:pict>
      </w:r>
      <w:r w:rsidRPr="00DE2741">
        <w:rPr>
          <w:sz w:val="28"/>
          <w:szCs w:val="28"/>
        </w:rPr>
        <w:t xml:space="preserve"> = 358.</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Действительная степень сжатия </w:t>
      </w:r>
      <w:r w:rsidRPr="00DE2741">
        <w:rPr>
          <w:sz w:val="28"/>
          <w:szCs w:val="28"/>
        </w:rPr>
        <w:sym w:font="Symbol" w:char="F065"/>
      </w:r>
      <w:r w:rsidRPr="00DE2741">
        <w:rPr>
          <w:sz w:val="28"/>
          <w:szCs w:val="28"/>
          <w:vertAlign w:val="subscript"/>
        </w:rPr>
        <w:t>д</w:t>
      </w:r>
      <w:r w:rsidRPr="00DE2741">
        <w:rPr>
          <w:sz w:val="28"/>
          <w:szCs w:val="28"/>
        </w:rPr>
        <w:t xml:space="preserve"> = 15,5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Отношение</w:t>
      </w:r>
      <w:r w:rsidR="00DE2741">
        <w:rPr>
          <w:sz w:val="28"/>
          <w:szCs w:val="28"/>
        </w:rPr>
        <w:t xml:space="preserve"> </w:t>
      </w:r>
      <w:r w:rsidRPr="00DE2741">
        <w:rPr>
          <w:sz w:val="28"/>
          <w:szCs w:val="28"/>
          <w:lang w:val="en-US"/>
        </w:rPr>
        <w:t>P</w:t>
      </w:r>
      <w:r w:rsidRPr="00DE2741">
        <w:rPr>
          <w:sz w:val="28"/>
          <w:szCs w:val="28"/>
          <w:vertAlign w:val="subscript"/>
          <w:lang w:val="en-US"/>
        </w:rPr>
        <w:t>a</w:t>
      </w:r>
      <w:r w:rsidRPr="00DE2741">
        <w:rPr>
          <w:sz w:val="28"/>
          <w:szCs w:val="28"/>
        </w:rPr>
        <w:t>/</w:t>
      </w:r>
      <w:r w:rsidRPr="00DE2741">
        <w:rPr>
          <w:sz w:val="28"/>
          <w:szCs w:val="28"/>
          <w:lang w:val="en-US"/>
        </w:rPr>
        <w:t>P</w:t>
      </w:r>
      <w:r w:rsidRPr="00DE2741">
        <w:rPr>
          <w:sz w:val="28"/>
          <w:szCs w:val="28"/>
          <w:vertAlign w:val="subscript"/>
          <w:lang w:val="en-US"/>
        </w:rPr>
        <w:t>s</w:t>
      </w:r>
      <w:r w:rsidRPr="00DE2741">
        <w:rPr>
          <w:sz w:val="28"/>
          <w:szCs w:val="28"/>
          <w:vertAlign w:val="subscript"/>
        </w:rPr>
        <w:t xml:space="preserve"> </w:t>
      </w:r>
      <w:r w:rsidRPr="00DE2741">
        <w:rPr>
          <w:sz w:val="28"/>
          <w:szCs w:val="28"/>
        </w:rPr>
        <w:t>= 0,98</w:t>
      </w: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rPr>
        <w:t xml:space="preserve">Коэффициент наполнения </w:t>
      </w:r>
      <w:r w:rsidR="00DB7899" w:rsidRPr="00DE2741">
        <w:rPr>
          <w:sz w:val="28"/>
          <w:szCs w:val="28"/>
        </w:rPr>
        <w:sym w:font="Symbol" w:char="F068"/>
      </w:r>
      <w:r w:rsidR="00DB7899" w:rsidRPr="00DE2741">
        <w:rPr>
          <w:sz w:val="28"/>
          <w:szCs w:val="28"/>
          <w:vertAlign w:val="subscript"/>
        </w:rPr>
        <w:t>н</w:t>
      </w:r>
      <w:r w:rsidR="00DB7899"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68"/>
      </w:r>
      <w:r w:rsidRPr="00DE2741">
        <w:rPr>
          <w:sz w:val="28"/>
          <w:szCs w:val="28"/>
          <w:vertAlign w:val="subscript"/>
        </w:rPr>
        <w:t>н</w:t>
      </w:r>
      <w:r w:rsidRPr="00DE2741">
        <w:rPr>
          <w:sz w:val="28"/>
          <w:szCs w:val="28"/>
        </w:rPr>
        <w:t xml:space="preserve"> = </w:t>
      </w:r>
      <w:r w:rsidR="009C4F31">
        <w:rPr>
          <w:position w:val="-30"/>
          <w:sz w:val="28"/>
          <w:szCs w:val="28"/>
        </w:rPr>
        <w:pict>
          <v:shape id="_x0000_i1042" type="#_x0000_t75" style="width:109.5pt;height:35.25pt" fillcolor="window">
            <v:imagedata r:id="rId25" o:title=""/>
          </v:shape>
        </w:pict>
      </w:r>
      <w:r w:rsidRPr="00DE2741">
        <w:rPr>
          <w:sz w:val="28"/>
          <w:szCs w:val="28"/>
        </w:rPr>
        <w:t xml:space="preserve"> = </w:t>
      </w:r>
      <w:r w:rsidR="009C4F31">
        <w:rPr>
          <w:position w:val="-28"/>
          <w:sz w:val="28"/>
          <w:szCs w:val="28"/>
        </w:rPr>
        <w:pict>
          <v:shape id="_x0000_i1043" type="#_x0000_t75" style="width:147.75pt;height:35.25pt" fillcolor="window">
            <v:imagedata r:id="rId26" o:title=""/>
          </v:shape>
        </w:pict>
      </w:r>
      <w:r w:rsidRPr="00DE2741">
        <w:rPr>
          <w:sz w:val="28"/>
          <w:szCs w:val="28"/>
        </w:rPr>
        <w:t xml:space="preserve"> =0,904.</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Цикловая подача топлива, кг/цикл:</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g</w:t>
      </w:r>
      <w:r w:rsidRPr="00DE2741">
        <w:rPr>
          <w:sz w:val="28"/>
          <w:szCs w:val="28"/>
          <w:vertAlign w:val="subscript"/>
        </w:rPr>
        <w:t>ц</w:t>
      </w:r>
      <w:r w:rsidRPr="00DE2741">
        <w:rPr>
          <w:sz w:val="28"/>
          <w:szCs w:val="28"/>
        </w:rPr>
        <w:t xml:space="preserve"> = </w:t>
      </w:r>
      <w:r w:rsidR="009C4F31">
        <w:rPr>
          <w:position w:val="-24"/>
          <w:sz w:val="28"/>
          <w:szCs w:val="28"/>
          <w:lang w:val="en-US"/>
        </w:rPr>
        <w:pict>
          <v:shape id="_x0000_i1044" type="#_x0000_t75" style="width:72.75pt;height:36pt" fillcolor="window">
            <v:imagedata r:id="rId27" o:title=""/>
          </v:shape>
        </w:pict>
      </w:r>
      <w:r w:rsidRPr="00DE2741">
        <w:rPr>
          <w:sz w:val="28"/>
          <w:szCs w:val="28"/>
        </w:rPr>
        <w:t xml:space="preserve">= </w:t>
      </w:r>
      <w:r w:rsidR="009C4F31">
        <w:rPr>
          <w:position w:val="-24"/>
          <w:sz w:val="28"/>
          <w:szCs w:val="28"/>
          <w:lang w:val="en-US"/>
        </w:rPr>
        <w:pict>
          <v:shape id="_x0000_i1045" type="#_x0000_t75" style="width:79.5pt;height:33pt" fillcolor="window">
            <v:imagedata r:id="rId28" o:title=""/>
          </v:shape>
        </w:pict>
      </w:r>
      <w:r w:rsidRPr="00DE2741">
        <w:rPr>
          <w:sz w:val="28"/>
          <w:szCs w:val="28"/>
        </w:rPr>
        <w:t xml:space="preserve"> = 0,00133.</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Рабочий объем цилиндра, м</w:t>
      </w:r>
      <w:r w:rsidRPr="00DE2741">
        <w:rPr>
          <w:sz w:val="28"/>
          <w:szCs w:val="28"/>
          <w:vertAlign w:val="superscript"/>
        </w:rPr>
        <w:t>3</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V</w:t>
      </w:r>
      <w:r w:rsidRPr="00DE2741">
        <w:rPr>
          <w:sz w:val="28"/>
          <w:szCs w:val="28"/>
          <w:vertAlign w:val="subscript"/>
          <w:lang w:val="en-US"/>
        </w:rPr>
        <w:t>h</w:t>
      </w:r>
      <w:r w:rsidRPr="00DE2741">
        <w:rPr>
          <w:sz w:val="28"/>
          <w:szCs w:val="28"/>
        </w:rPr>
        <w:t xml:space="preserve"> = </w:t>
      </w:r>
      <w:r w:rsidR="009C4F31">
        <w:rPr>
          <w:position w:val="-24"/>
          <w:sz w:val="28"/>
          <w:szCs w:val="28"/>
          <w:lang w:val="en-US"/>
        </w:rPr>
        <w:pict>
          <v:shape id="_x0000_i1046" type="#_x0000_t75" style="width:43.5pt;height:31.5pt" fillcolor="window">
            <v:imagedata r:id="rId29" o:title=""/>
          </v:shape>
        </w:pict>
      </w:r>
      <w:r w:rsidRPr="00DE2741">
        <w:rPr>
          <w:sz w:val="28"/>
          <w:szCs w:val="28"/>
        </w:rPr>
        <w:t xml:space="preserve"> = </w:t>
      </w:r>
      <w:r w:rsidR="009C4F31">
        <w:rPr>
          <w:position w:val="-24"/>
          <w:sz w:val="28"/>
          <w:szCs w:val="28"/>
          <w:lang w:val="en-US"/>
        </w:rPr>
        <w:pict>
          <v:shape id="_x0000_i1047" type="#_x0000_t75" style="width:82.5pt;height:33.75pt" fillcolor="window">
            <v:imagedata r:id="rId30" o:title=""/>
          </v:shape>
        </w:pict>
      </w:r>
      <w:r w:rsidRPr="00DE2741">
        <w:rPr>
          <w:sz w:val="28"/>
          <w:szCs w:val="28"/>
        </w:rPr>
        <w:t xml:space="preserve"> = 0,0107.</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Газовая постоянная для воздуха </w:t>
      </w:r>
      <w:r w:rsidRPr="00DE2741">
        <w:rPr>
          <w:sz w:val="28"/>
          <w:szCs w:val="28"/>
          <w:lang w:val="en-US"/>
        </w:rPr>
        <w:t>R</w:t>
      </w:r>
      <w:r w:rsidRPr="00DE2741">
        <w:rPr>
          <w:sz w:val="28"/>
          <w:szCs w:val="28"/>
          <w:vertAlign w:val="subscript"/>
        </w:rPr>
        <w:t>в</w:t>
      </w:r>
      <w:r w:rsidRPr="00DE2741">
        <w:rPr>
          <w:sz w:val="28"/>
          <w:szCs w:val="28"/>
        </w:rPr>
        <w:t xml:space="preserve"> = 287 Дж/кг∙К(принимаем).</w:t>
      </w:r>
    </w:p>
    <w:p w:rsidR="00C93162" w:rsidRDefault="00DB7899" w:rsidP="00DE2741">
      <w:pPr>
        <w:widowControl w:val="0"/>
        <w:spacing w:line="360" w:lineRule="auto"/>
        <w:ind w:firstLine="709"/>
        <w:jc w:val="both"/>
        <w:rPr>
          <w:sz w:val="28"/>
          <w:szCs w:val="28"/>
        </w:rPr>
      </w:pPr>
      <w:r w:rsidRPr="00DE2741">
        <w:rPr>
          <w:sz w:val="28"/>
          <w:szCs w:val="28"/>
        </w:rPr>
        <w:t xml:space="preserve">Коэффициент избытка воздуха при сгорании топлива </w:t>
      </w:r>
      <w:r w:rsidRPr="00DE2741">
        <w:rPr>
          <w:sz w:val="28"/>
          <w:szCs w:val="28"/>
        </w:rPr>
        <w:sym w:font="Symbol" w:char="F061"/>
      </w:r>
      <w:r w:rsidRPr="00DE2741">
        <w:rPr>
          <w:sz w:val="28"/>
          <w:szCs w:val="28"/>
        </w:rPr>
        <w:t xml:space="preserve"> = 2,2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Давление наддува,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s</w:t>
      </w:r>
      <w:r w:rsidRPr="00DE2741">
        <w:rPr>
          <w:sz w:val="28"/>
          <w:szCs w:val="28"/>
        </w:rPr>
        <w:t xml:space="preserve"> = </w:t>
      </w:r>
      <w:r w:rsidR="009C4F31">
        <w:rPr>
          <w:position w:val="-30"/>
          <w:sz w:val="28"/>
          <w:szCs w:val="28"/>
          <w:lang w:val="en-US"/>
        </w:rPr>
        <w:pict>
          <v:shape id="_x0000_i1048" type="#_x0000_t75" style="width:96.75pt;height:38.25pt" fillcolor="window">
            <v:imagedata r:id="rId31" o:title=""/>
          </v:shape>
        </w:pict>
      </w:r>
      <w:r w:rsidRPr="00DE2741">
        <w:rPr>
          <w:sz w:val="28"/>
          <w:szCs w:val="28"/>
        </w:rPr>
        <w:t xml:space="preserve"> = </w:t>
      </w:r>
      <w:r w:rsidR="009C4F31">
        <w:rPr>
          <w:position w:val="-28"/>
          <w:sz w:val="28"/>
          <w:szCs w:val="28"/>
          <w:lang w:val="en-US"/>
        </w:rPr>
        <w:pict>
          <v:shape id="_x0000_i1049" type="#_x0000_t75" style="width:156pt;height:35.25pt" fillcolor="window">
            <v:imagedata r:id="rId32" o:title=""/>
          </v:shape>
        </w:pict>
      </w:r>
      <w:r w:rsidRPr="00DE2741">
        <w:rPr>
          <w:sz w:val="28"/>
          <w:szCs w:val="28"/>
        </w:rPr>
        <w:t xml:space="preserve"> = 0,41.</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Плотность наддувочного воздуха, кг/м</w:t>
      </w:r>
      <w:r w:rsidRPr="00DE2741">
        <w:rPr>
          <w:sz w:val="28"/>
          <w:szCs w:val="28"/>
          <w:vertAlign w:val="superscript"/>
        </w:rPr>
        <w:t>3</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72"/>
      </w:r>
      <w:r w:rsidRPr="00DE2741">
        <w:rPr>
          <w:sz w:val="28"/>
          <w:szCs w:val="28"/>
          <w:vertAlign w:val="subscript"/>
          <w:lang w:val="en-US"/>
        </w:rPr>
        <w:t>s</w:t>
      </w:r>
      <w:r w:rsidRPr="00DE2741">
        <w:rPr>
          <w:sz w:val="28"/>
          <w:szCs w:val="28"/>
        </w:rPr>
        <w:t xml:space="preserve"> = </w:t>
      </w:r>
      <w:r w:rsidR="009C4F31">
        <w:rPr>
          <w:position w:val="-30"/>
          <w:sz w:val="28"/>
          <w:szCs w:val="28"/>
          <w:lang w:val="en-US"/>
        </w:rPr>
        <w:pict>
          <v:shape id="_x0000_i1050" type="#_x0000_t75" style="width:39.75pt;height:36.75pt" fillcolor="window">
            <v:imagedata r:id="rId33" o:title=""/>
          </v:shape>
        </w:pict>
      </w:r>
      <w:r w:rsidRPr="00DE2741">
        <w:rPr>
          <w:sz w:val="28"/>
          <w:szCs w:val="28"/>
        </w:rPr>
        <w:t xml:space="preserve"> = </w:t>
      </w:r>
      <w:r w:rsidR="009C4F31">
        <w:rPr>
          <w:position w:val="-24"/>
          <w:sz w:val="28"/>
          <w:szCs w:val="28"/>
          <w:lang w:val="en-US"/>
        </w:rPr>
        <w:pict>
          <v:shape id="_x0000_i1051" type="#_x0000_t75" style="width:51.75pt;height:35.25pt" fillcolor="window">
            <v:imagedata r:id="rId34" o:title=""/>
          </v:shape>
        </w:pict>
      </w:r>
      <w:r w:rsidRPr="00DE2741">
        <w:rPr>
          <w:sz w:val="28"/>
          <w:szCs w:val="28"/>
        </w:rPr>
        <w:t xml:space="preserve"> = 4,396.</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Действительный воздушный заряд к моменту начала сжатия, кг:</w:t>
      </w:r>
    </w:p>
    <w:p w:rsidR="00DB7899" w:rsidRPr="00DE2741" w:rsidRDefault="00DB7899" w:rsidP="00DE2741">
      <w:pPr>
        <w:widowControl w:val="0"/>
        <w:spacing w:line="360" w:lineRule="auto"/>
        <w:ind w:firstLine="709"/>
        <w:jc w:val="both"/>
        <w:rPr>
          <w:sz w:val="28"/>
          <w:szCs w:val="28"/>
        </w:rPr>
      </w:pPr>
    </w:p>
    <w:p w:rsidR="00DB7899" w:rsidRPr="00DE2741" w:rsidRDefault="00C93162" w:rsidP="00DE2741">
      <w:pPr>
        <w:widowControl w:val="0"/>
        <w:spacing w:line="360" w:lineRule="auto"/>
        <w:ind w:firstLine="709"/>
        <w:jc w:val="both"/>
        <w:rPr>
          <w:sz w:val="28"/>
          <w:szCs w:val="28"/>
        </w:rPr>
      </w:pPr>
      <w:r>
        <w:rPr>
          <w:sz w:val="28"/>
          <w:szCs w:val="28"/>
          <w:lang w:val="en-US"/>
        </w:rPr>
        <w:br w:type="page"/>
      </w:r>
      <w:r w:rsidR="00DB7899" w:rsidRPr="00DE2741">
        <w:rPr>
          <w:sz w:val="28"/>
          <w:szCs w:val="28"/>
          <w:lang w:val="en-US"/>
        </w:rPr>
        <w:t>G</w:t>
      </w:r>
      <w:r w:rsidR="00DB7899" w:rsidRPr="00DE2741">
        <w:rPr>
          <w:sz w:val="28"/>
          <w:szCs w:val="28"/>
          <w:vertAlign w:val="subscript"/>
        </w:rPr>
        <w:t>в</w:t>
      </w:r>
      <w:r w:rsidR="00DB7899" w:rsidRPr="00DE2741">
        <w:rPr>
          <w:sz w:val="28"/>
          <w:szCs w:val="28"/>
        </w:rPr>
        <w:t xml:space="preserve"> = </w:t>
      </w:r>
      <w:r w:rsidR="00DB7899" w:rsidRPr="00DE2741">
        <w:rPr>
          <w:sz w:val="28"/>
          <w:szCs w:val="28"/>
          <w:lang w:val="en-US"/>
        </w:rPr>
        <w:t>V</w:t>
      </w:r>
      <w:r w:rsidR="00DB7899" w:rsidRPr="00DE2741">
        <w:rPr>
          <w:sz w:val="28"/>
          <w:szCs w:val="28"/>
          <w:vertAlign w:val="subscript"/>
          <w:lang w:val="en-US"/>
        </w:rPr>
        <w:t>h</w:t>
      </w:r>
      <w:r w:rsidR="00DB7899" w:rsidRPr="00DE2741">
        <w:rPr>
          <w:sz w:val="28"/>
          <w:szCs w:val="28"/>
        </w:rPr>
        <w:t>·</w:t>
      </w:r>
      <w:r w:rsidR="00DB7899" w:rsidRPr="00DE2741">
        <w:rPr>
          <w:sz w:val="28"/>
          <w:szCs w:val="28"/>
          <w:lang w:val="en-US"/>
        </w:rPr>
        <w:sym w:font="Symbol" w:char="F072"/>
      </w:r>
      <w:r w:rsidR="00DB7899" w:rsidRPr="00DE2741">
        <w:rPr>
          <w:sz w:val="28"/>
          <w:szCs w:val="28"/>
          <w:vertAlign w:val="subscript"/>
          <w:lang w:val="en-US"/>
        </w:rPr>
        <w:t>s</w:t>
      </w:r>
      <w:r w:rsidR="00DB7899" w:rsidRPr="00DE2741">
        <w:rPr>
          <w:sz w:val="28"/>
          <w:szCs w:val="28"/>
        </w:rPr>
        <w:t>·</w:t>
      </w:r>
      <w:r w:rsidR="00DB7899" w:rsidRPr="00DE2741">
        <w:rPr>
          <w:sz w:val="28"/>
          <w:szCs w:val="28"/>
          <w:lang w:val="en-US"/>
        </w:rPr>
        <w:sym w:font="Symbol" w:char="F068"/>
      </w:r>
      <w:r w:rsidR="00DB7899" w:rsidRPr="00DE2741">
        <w:rPr>
          <w:sz w:val="28"/>
          <w:szCs w:val="28"/>
          <w:vertAlign w:val="subscript"/>
        </w:rPr>
        <w:t>н</w:t>
      </w:r>
      <w:r w:rsidR="00DB7899" w:rsidRPr="00DE2741">
        <w:rPr>
          <w:sz w:val="28"/>
          <w:szCs w:val="28"/>
        </w:rPr>
        <w:t xml:space="preserve"> = 0,0107·4,396·0,904 = 0,0425.</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Давление в цилиндре к моменту начала сжатия,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a</w:t>
      </w:r>
      <w:r w:rsidRPr="00DE2741">
        <w:rPr>
          <w:sz w:val="28"/>
          <w:szCs w:val="28"/>
        </w:rPr>
        <w:t>=</w:t>
      </w:r>
      <w:r w:rsidRPr="00DE2741">
        <w:rPr>
          <w:sz w:val="28"/>
          <w:szCs w:val="28"/>
          <w:lang w:val="en-US"/>
        </w:rPr>
        <w:t>P</w:t>
      </w:r>
      <w:r w:rsidRPr="00DE2741">
        <w:rPr>
          <w:sz w:val="28"/>
          <w:szCs w:val="28"/>
          <w:vertAlign w:val="subscript"/>
          <w:lang w:val="en-US"/>
        </w:rPr>
        <w:t>s</w:t>
      </w:r>
      <w:r w:rsidRPr="00DE2741">
        <w:rPr>
          <w:sz w:val="28"/>
          <w:szCs w:val="28"/>
        </w:rPr>
        <w:t>= 0,41</w:t>
      </w:r>
    </w:p>
    <w:p w:rsidR="00721F7E" w:rsidRPr="00DE2741" w:rsidRDefault="00721F7E"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Расчетный коэффициент избытка воздуха при сгорании топлива: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61"/>
      </w:r>
      <w:r w:rsidRPr="00DE2741">
        <w:rPr>
          <w:sz w:val="28"/>
          <w:szCs w:val="28"/>
          <w:vertAlign w:val="subscript"/>
        </w:rPr>
        <w:t>расч</w:t>
      </w:r>
      <w:r w:rsidRPr="00DE2741">
        <w:rPr>
          <w:sz w:val="28"/>
          <w:szCs w:val="28"/>
        </w:rPr>
        <w:t xml:space="preserve"> = </w:t>
      </w:r>
      <w:r w:rsidR="009C4F31">
        <w:rPr>
          <w:position w:val="-32"/>
          <w:sz w:val="28"/>
          <w:szCs w:val="28"/>
        </w:rPr>
        <w:pict>
          <v:shape id="_x0000_i1052" type="#_x0000_t75" style="width:39pt;height:36pt" fillcolor="window">
            <v:imagedata r:id="rId35" o:title=""/>
          </v:shape>
        </w:pict>
      </w:r>
      <w:r w:rsidRPr="00DE2741">
        <w:rPr>
          <w:sz w:val="28"/>
          <w:szCs w:val="28"/>
        </w:rPr>
        <w:t xml:space="preserve"> = </w:t>
      </w:r>
      <w:r w:rsidR="009C4F31">
        <w:rPr>
          <w:position w:val="-28"/>
          <w:sz w:val="28"/>
          <w:szCs w:val="28"/>
        </w:rPr>
        <w:pict>
          <v:shape id="_x0000_i1053" type="#_x0000_t75" style="width:78.75pt;height:34.5pt" fillcolor="window">
            <v:imagedata r:id="rId36" o:title=""/>
          </v:shape>
        </w:pict>
      </w:r>
      <w:r w:rsidRPr="00DE2741">
        <w:rPr>
          <w:sz w:val="28"/>
          <w:szCs w:val="28"/>
        </w:rPr>
        <w:t xml:space="preserve"> = 2,198.</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Погрешность расчета, %:</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44"/>
      </w:r>
      <w:r w:rsidRPr="00DE2741">
        <w:rPr>
          <w:sz w:val="28"/>
          <w:szCs w:val="28"/>
        </w:rPr>
        <w:sym w:font="Symbol" w:char="F061"/>
      </w:r>
      <w:r w:rsidRPr="00DE2741">
        <w:rPr>
          <w:sz w:val="28"/>
          <w:szCs w:val="28"/>
        </w:rPr>
        <w:t xml:space="preserve"> = </w:t>
      </w:r>
      <w:r w:rsidR="009C4F31">
        <w:rPr>
          <w:position w:val="-24"/>
          <w:sz w:val="28"/>
          <w:szCs w:val="28"/>
        </w:rPr>
        <w:pict>
          <v:shape id="_x0000_i1054" type="#_x0000_t75" style="width:52.5pt;height:36pt" fillcolor="window">
            <v:imagedata r:id="rId37" o:title=""/>
          </v:shape>
        </w:pict>
      </w:r>
      <w:r w:rsidRPr="00DE2741">
        <w:rPr>
          <w:sz w:val="28"/>
          <w:szCs w:val="28"/>
        </w:rPr>
        <w:t>·100</w:t>
      </w:r>
      <w:r w:rsidRPr="00DE2741">
        <w:rPr>
          <w:sz w:val="28"/>
          <w:szCs w:val="28"/>
        </w:rPr>
        <w:sym w:font="Symbol" w:char="F025"/>
      </w:r>
      <w:r w:rsidRPr="00DE2741">
        <w:rPr>
          <w:sz w:val="28"/>
          <w:szCs w:val="28"/>
        </w:rPr>
        <w:t xml:space="preserve"> = </w:t>
      </w:r>
      <w:r w:rsidR="009C4F31">
        <w:rPr>
          <w:position w:val="-28"/>
          <w:sz w:val="28"/>
          <w:szCs w:val="28"/>
        </w:rPr>
        <w:pict>
          <v:shape id="_x0000_i1055" type="#_x0000_t75" style="width:63pt;height:35.25pt" fillcolor="black">
            <v:imagedata r:id="rId38" o:title=""/>
          </v:shape>
        </w:pict>
      </w:r>
      <w:r w:rsidRPr="00DE2741">
        <w:rPr>
          <w:sz w:val="28"/>
          <w:szCs w:val="28"/>
        </w:rPr>
        <w:t>·100 = 0,091.</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Температура воздуха в машинном отделении </w:t>
      </w:r>
      <w:r w:rsidRPr="00DE2741">
        <w:rPr>
          <w:sz w:val="28"/>
          <w:szCs w:val="28"/>
          <w:lang w:val="en-US"/>
        </w:rPr>
        <w:t>T</w:t>
      </w:r>
      <w:r w:rsidRPr="00DE2741">
        <w:rPr>
          <w:sz w:val="28"/>
          <w:szCs w:val="28"/>
          <w:vertAlign w:val="subscript"/>
        </w:rPr>
        <w:t>мо</w:t>
      </w:r>
      <w:r w:rsidRPr="00DE2741">
        <w:rPr>
          <w:sz w:val="28"/>
          <w:szCs w:val="28"/>
        </w:rPr>
        <w:t>= 20 °С = 293 К.</w:t>
      </w:r>
    </w:p>
    <w:p w:rsidR="00DB7899" w:rsidRPr="00DE2741" w:rsidRDefault="00DB7899" w:rsidP="00DE2741">
      <w:pPr>
        <w:widowControl w:val="0"/>
        <w:spacing w:line="360" w:lineRule="auto"/>
        <w:ind w:firstLine="709"/>
        <w:jc w:val="both"/>
        <w:rPr>
          <w:sz w:val="28"/>
          <w:szCs w:val="28"/>
        </w:rPr>
      </w:pPr>
      <w:r w:rsidRPr="00DE2741">
        <w:rPr>
          <w:sz w:val="28"/>
          <w:szCs w:val="28"/>
        </w:rPr>
        <w:t>Относительная влажность φ</w:t>
      </w:r>
      <w:r w:rsidRPr="00DE2741">
        <w:rPr>
          <w:sz w:val="28"/>
          <w:szCs w:val="28"/>
          <w:vertAlign w:val="subscript"/>
        </w:rPr>
        <w:t>мо</w:t>
      </w:r>
      <w:r w:rsidRPr="00DE2741">
        <w:rPr>
          <w:sz w:val="28"/>
          <w:szCs w:val="28"/>
        </w:rPr>
        <w:t>=80%.</w:t>
      </w:r>
    </w:p>
    <w:p w:rsidR="00DB7899" w:rsidRPr="00DE2741" w:rsidRDefault="00DB7899" w:rsidP="00DE2741">
      <w:pPr>
        <w:widowControl w:val="0"/>
        <w:spacing w:line="360" w:lineRule="auto"/>
        <w:ind w:firstLine="709"/>
        <w:jc w:val="both"/>
        <w:rPr>
          <w:sz w:val="28"/>
          <w:szCs w:val="28"/>
        </w:rPr>
      </w:pPr>
      <w:r w:rsidRPr="00DE2741">
        <w:rPr>
          <w:sz w:val="28"/>
          <w:szCs w:val="28"/>
        </w:rPr>
        <w:t>Температура точки росы, К:</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T</w:t>
      </w:r>
      <w:r w:rsidRPr="00DE2741">
        <w:rPr>
          <w:sz w:val="28"/>
          <w:szCs w:val="28"/>
          <w:vertAlign w:val="subscript"/>
          <w:lang w:val="en-US"/>
        </w:rPr>
        <w:t>p</w:t>
      </w:r>
      <w:r w:rsidRPr="00DE2741">
        <w:rPr>
          <w:sz w:val="28"/>
          <w:szCs w:val="28"/>
        </w:rPr>
        <w:t xml:space="preserve"> = (0,9·(Т</w:t>
      </w:r>
      <w:r w:rsidRPr="00DE2741">
        <w:rPr>
          <w:sz w:val="28"/>
          <w:szCs w:val="28"/>
          <w:vertAlign w:val="subscript"/>
        </w:rPr>
        <w:t>мо</w:t>
      </w:r>
      <w:r w:rsidRPr="00DE2741">
        <w:rPr>
          <w:sz w:val="28"/>
          <w:szCs w:val="28"/>
        </w:rPr>
        <w:t xml:space="preserve"> – 273) + 0,3·</w:t>
      </w:r>
      <w:r w:rsidRPr="00DE2741">
        <w:rPr>
          <w:sz w:val="28"/>
          <w:szCs w:val="28"/>
        </w:rPr>
        <w:sym w:font="Symbol" w:char="F06A"/>
      </w:r>
      <w:r w:rsidRPr="00DE2741">
        <w:rPr>
          <w:sz w:val="28"/>
          <w:szCs w:val="28"/>
          <w:vertAlign w:val="subscript"/>
        </w:rPr>
        <w:t>мо</w:t>
      </w:r>
      <w:r w:rsidRPr="00DE2741">
        <w:rPr>
          <w:sz w:val="28"/>
          <w:szCs w:val="28"/>
        </w:rPr>
        <w:t xml:space="preserve"> + 10·(10·</w:t>
      </w:r>
      <w:r w:rsidRPr="00DE2741">
        <w:rPr>
          <w:sz w:val="28"/>
          <w:szCs w:val="28"/>
          <w:lang w:val="en-US"/>
        </w:rPr>
        <w:t>P</w:t>
      </w:r>
      <w:r w:rsidRPr="00DE2741">
        <w:rPr>
          <w:sz w:val="28"/>
          <w:szCs w:val="28"/>
          <w:vertAlign w:val="subscript"/>
          <w:lang w:val="en-US"/>
        </w:rPr>
        <w:t>s</w:t>
      </w:r>
      <w:r w:rsidRPr="00DE2741">
        <w:rPr>
          <w:sz w:val="28"/>
          <w:szCs w:val="28"/>
        </w:rPr>
        <w:t xml:space="preserve"> – 0,99) – 22) + 273 =</w:t>
      </w:r>
    </w:p>
    <w:p w:rsidR="00DB7899" w:rsidRPr="00DE2741" w:rsidRDefault="00DB7899" w:rsidP="00DE2741">
      <w:pPr>
        <w:widowControl w:val="0"/>
        <w:spacing w:line="360" w:lineRule="auto"/>
        <w:ind w:firstLine="709"/>
        <w:jc w:val="both"/>
        <w:rPr>
          <w:sz w:val="28"/>
          <w:szCs w:val="28"/>
        </w:rPr>
      </w:pPr>
      <w:r w:rsidRPr="00DE2741">
        <w:rPr>
          <w:sz w:val="28"/>
          <w:szCs w:val="28"/>
        </w:rPr>
        <w:t>= (0,9·(293 – 273) + 0,3·80 + 10·(10·0,41 – 0,99) – 22) + 273 = 322,93.</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Запас по точке росы,</w:t>
      </w:r>
      <w:r w:rsidRPr="00DE2741">
        <w:rPr>
          <w:sz w:val="28"/>
          <w:szCs w:val="28"/>
          <w:lang w:val="en-US"/>
        </w:rPr>
        <w:sym w:font="Symbol" w:char="F0B0"/>
      </w:r>
      <w:r w:rsidRPr="00DE2741">
        <w:rPr>
          <w:sz w:val="28"/>
          <w:szCs w:val="28"/>
          <w:lang w:val="en-US"/>
        </w:rPr>
        <w:t>C</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44"/>
      </w:r>
      <w:r w:rsidRPr="00DE2741">
        <w:rPr>
          <w:sz w:val="28"/>
          <w:szCs w:val="28"/>
          <w:lang w:val="en-US"/>
        </w:rPr>
        <w:t>T</w:t>
      </w:r>
      <w:r w:rsidRPr="00DE2741">
        <w:rPr>
          <w:sz w:val="28"/>
          <w:szCs w:val="28"/>
          <w:vertAlign w:val="subscript"/>
          <w:lang w:val="en-US"/>
        </w:rPr>
        <w:t>p</w:t>
      </w:r>
      <w:r w:rsidRPr="00DE2741">
        <w:rPr>
          <w:sz w:val="28"/>
          <w:szCs w:val="28"/>
        </w:rPr>
        <w:t xml:space="preserve"> = </w:t>
      </w:r>
      <w:r w:rsidRPr="00DE2741">
        <w:rPr>
          <w:sz w:val="28"/>
          <w:szCs w:val="28"/>
          <w:lang w:val="en-US"/>
        </w:rPr>
        <w:t>T</w:t>
      </w:r>
      <w:r w:rsidRPr="00DE2741">
        <w:rPr>
          <w:sz w:val="28"/>
          <w:szCs w:val="28"/>
          <w:vertAlign w:val="subscript"/>
          <w:lang w:val="en-US"/>
        </w:rPr>
        <w:t>s</w:t>
      </w:r>
      <w:r w:rsidRPr="00DE2741">
        <w:rPr>
          <w:sz w:val="28"/>
          <w:szCs w:val="28"/>
        </w:rPr>
        <w:t xml:space="preserve"> – </w:t>
      </w:r>
      <w:r w:rsidRPr="00DE2741">
        <w:rPr>
          <w:sz w:val="28"/>
          <w:szCs w:val="28"/>
          <w:lang w:val="en-US"/>
        </w:rPr>
        <w:t>T</w:t>
      </w:r>
      <w:r w:rsidRPr="00DE2741">
        <w:rPr>
          <w:sz w:val="28"/>
          <w:szCs w:val="28"/>
          <w:vertAlign w:val="subscript"/>
          <w:lang w:val="en-US"/>
        </w:rPr>
        <w:t>p</w:t>
      </w:r>
      <w:r w:rsidRPr="00DE2741">
        <w:rPr>
          <w:sz w:val="28"/>
          <w:szCs w:val="28"/>
        </w:rPr>
        <w:t xml:space="preserve"> = 325 – 322,93 = 2,07</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(допуск: </w:t>
      </w:r>
      <w:r w:rsidRPr="00DE2741">
        <w:rPr>
          <w:sz w:val="28"/>
          <w:szCs w:val="28"/>
        </w:rPr>
        <w:sym w:font="Symbol" w:char="F044"/>
      </w:r>
      <w:r w:rsidRPr="00DE2741">
        <w:rPr>
          <w:sz w:val="28"/>
          <w:szCs w:val="28"/>
          <w:lang w:val="en-US"/>
        </w:rPr>
        <w:t>T</w:t>
      </w:r>
      <w:r w:rsidRPr="00DE2741">
        <w:rPr>
          <w:sz w:val="28"/>
          <w:szCs w:val="28"/>
          <w:vertAlign w:val="subscript"/>
          <w:lang w:val="en-US"/>
        </w:rPr>
        <w:t>p</w:t>
      </w:r>
      <w:r w:rsidRPr="00DE2741">
        <w:rPr>
          <w:sz w:val="28"/>
          <w:szCs w:val="28"/>
          <w:lang w:val="en-US"/>
        </w:rPr>
        <w:sym w:font="Symbol" w:char="F0B3"/>
      </w:r>
      <w:r w:rsidRPr="00DE2741">
        <w:rPr>
          <w:sz w:val="28"/>
          <w:szCs w:val="28"/>
        </w:rPr>
        <w:t>2</w:t>
      </w:r>
      <w:r w:rsidRPr="00DE2741">
        <w:rPr>
          <w:sz w:val="28"/>
          <w:szCs w:val="28"/>
          <w:lang w:val="en-US"/>
        </w:rPr>
        <w:sym w:font="Symbol" w:char="F0B0"/>
      </w:r>
      <w:r w:rsidRPr="00DE2741">
        <w:rPr>
          <w:sz w:val="28"/>
          <w:szCs w:val="28"/>
          <w:lang w:val="en-US"/>
        </w:rPr>
        <w:t>C</w:t>
      </w:r>
      <w:r w:rsidRPr="00DE2741">
        <w:rPr>
          <w:sz w:val="28"/>
          <w:szCs w:val="28"/>
        </w:rPr>
        <w:t>).</w:t>
      </w:r>
    </w:p>
    <w:p w:rsidR="00DB7899" w:rsidRPr="00DE2741" w:rsidRDefault="00DB7899" w:rsidP="00DE2741">
      <w:pPr>
        <w:widowControl w:val="0"/>
        <w:spacing w:line="360" w:lineRule="auto"/>
        <w:ind w:firstLine="709"/>
        <w:jc w:val="both"/>
        <w:rPr>
          <w:b/>
          <w:sz w:val="28"/>
          <w:szCs w:val="28"/>
        </w:rPr>
      </w:pPr>
      <w:r w:rsidRPr="00DE2741">
        <w:rPr>
          <w:b/>
          <w:sz w:val="28"/>
          <w:szCs w:val="28"/>
        </w:rPr>
        <w:t>Процесс сжатия:</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Показатель политропы сжатия </w:t>
      </w:r>
      <w:r w:rsidRPr="00DE2741">
        <w:rPr>
          <w:sz w:val="28"/>
          <w:szCs w:val="28"/>
          <w:lang w:val="en-US"/>
        </w:rPr>
        <w:t>n</w:t>
      </w:r>
      <w:r w:rsidRPr="00DE2741">
        <w:rPr>
          <w:sz w:val="28"/>
          <w:szCs w:val="28"/>
          <w:vertAlign w:val="subscript"/>
        </w:rPr>
        <w:t>1</w:t>
      </w:r>
      <w:r w:rsidRPr="00DE2741">
        <w:rPr>
          <w:sz w:val="28"/>
          <w:szCs w:val="28"/>
        </w:rPr>
        <w:t xml:space="preserve"> = 1,365 (принимаем).</w:t>
      </w: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rPr>
        <w:t>Температура в конце сжатия, К:</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Т</w:t>
      </w:r>
      <w:r w:rsidRPr="00DE2741">
        <w:rPr>
          <w:sz w:val="28"/>
          <w:szCs w:val="28"/>
          <w:vertAlign w:val="subscript"/>
        </w:rPr>
        <w:t>с</w:t>
      </w:r>
      <w:r w:rsidRPr="00DE2741">
        <w:rPr>
          <w:sz w:val="28"/>
          <w:szCs w:val="28"/>
        </w:rPr>
        <w:t xml:space="preserve"> = Т</w:t>
      </w:r>
      <w:r w:rsidRPr="00DE2741">
        <w:rPr>
          <w:sz w:val="28"/>
          <w:szCs w:val="28"/>
          <w:vertAlign w:val="subscript"/>
        </w:rPr>
        <w:t>а</w:t>
      </w:r>
      <w:r w:rsidRPr="00DE2741">
        <w:rPr>
          <w:sz w:val="28"/>
          <w:szCs w:val="28"/>
        </w:rPr>
        <w:t xml:space="preserve"> · </w:t>
      </w:r>
      <w:r w:rsidRPr="00DE2741">
        <w:rPr>
          <w:sz w:val="28"/>
          <w:szCs w:val="28"/>
        </w:rPr>
        <w:sym w:font="Symbol" w:char="F065"/>
      </w:r>
      <w:r w:rsidRPr="00DE2741">
        <w:rPr>
          <w:sz w:val="28"/>
          <w:szCs w:val="28"/>
          <w:vertAlign w:val="subscript"/>
        </w:rPr>
        <w:t>д</w:t>
      </w:r>
      <w:r w:rsidRPr="00DE2741">
        <w:rPr>
          <w:sz w:val="28"/>
          <w:szCs w:val="28"/>
          <w:vertAlign w:val="superscript"/>
          <w:lang w:val="en-US"/>
        </w:rPr>
        <w:t>n</w:t>
      </w:r>
      <w:r w:rsidRPr="00DE2741">
        <w:rPr>
          <w:sz w:val="28"/>
          <w:szCs w:val="28"/>
          <w:vertAlign w:val="superscript"/>
        </w:rPr>
        <w:t>-1</w:t>
      </w:r>
      <w:r w:rsidRPr="00DE2741">
        <w:rPr>
          <w:sz w:val="28"/>
          <w:szCs w:val="28"/>
        </w:rPr>
        <w:t xml:space="preserve"> = 358 · 15,5</w:t>
      </w:r>
      <w:r w:rsidRPr="00DE2741">
        <w:rPr>
          <w:sz w:val="28"/>
          <w:szCs w:val="28"/>
          <w:vertAlign w:val="superscript"/>
        </w:rPr>
        <w:t>1,365–1</w:t>
      </w:r>
      <w:r w:rsidRPr="00DE2741">
        <w:rPr>
          <w:sz w:val="28"/>
          <w:szCs w:val="28"/>
        </w:rPr>
        <w:t xml:space="preserve"> = 985.</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Давление в конце сжатия,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c</w:t>
      </w:r>
      <w:r w:rsidRPr="00DE2741">
        <w:rPr>
          <w:sz w:val="28"/>
          <w:szCs w:val="28"/>
        </w:rPr>
        <w:t xml:space="preserve"> = </w:t>
      </w:r>
      <w:r w:rsidRPr="00DE2741">
        <w:rPr>
          <w:sz w:val="28"/>
          <w:szCs w:val="28"/>
          <w:lang w:val="en-US"/>
        </w:rPr>
        <w:t>P</w:t>
      </w:r>
      <w:r w:rsidRPr="00DE2741">
        <w:rPr>
          <w:sz w:val="28"/>
          <w:szCs w:val="28"/>
          <w:vertAlign w:val="subscript"/>
          <w:lang w:val="en-US"/>
        </w:rPr>
        <w:t>a</w:t>
      </w:r>
      <w:r w:rsidRPr="00DE2741">
        <w:rPr>
          <w:sz w:val="28"/>
          <w:szCs w:val="28"/>
        </w:rPr>
        <w:t xml:space="preserve"> · </w:t>
      </w:r>
      <w:r w:rsidRPr="00DE2741">
        <w:rPr>
          <w:sz w:val="28"/>
          <w:szCs w:val="28"/>
        </w:rPr>
        <w:sym w:font="Symbol" w:char="F065"/>
      </w:r>
      <w:r w:rsidRPr="00DE2741">
        <w:rPr>
          <w:sz w:val="28"/>
          <w:szCs w:val="28"/>
          <w:vertAlign w:val="subscript"/>
        </w:rPr>
        <w:t>д</w:t>
      </w:r>
      <w:r w:rsidRPr="00DE2741">
        <w:rPr>
          <w:sz w:val="28"/>
          <w:szCs w:val="28"/>
          <w:vertAlign w:val="superscript"/>
          <w:lang w:val="en-US"/>
        </w:rPr>
        <w:t>n</w:t>
      </w:r>
      <w:r w:rsidRPr="00DE2741">
        <w:rPr>
          <w:sz w:val="28"/>
          <w:szCs w:val="28"/>
        </w:rPr>
        <w:t xml:space="preserve"> = 0,41 · 15,5</w:t>
      </w:r>
      <w:r w:rsidRPr="00DE2741">
        <w:rPr>
          <w:sz w:val="28"/>
          <w:szCs w:val="28"/>
          <w:vertAlign w:val="superscript"/>
        </w:rPr>
        <w:t>1,365</w:t>
      </w:r>
      <w:r w:rsidRPr="00DE2741">
        <w:rPr>
          <w:sz w:val="28"/>
          <w:szCs w:val="28"/>
        </w:rPr>
        <w:t xml:space="preserve"> = 18.</w:t>
      </w:r>
    </w:p>
    <w:p w:rsidR="00DB7899" w:rsidRPr="00DE2741" w:rsidRDefault="00DB7899"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b/>
          <w:sz w:val="28"/>
          <w:szCs w:val="28"/>
        </w:rPr>
      </w:pPr>
      <w:r w:rsidRPr="00DE2741">
        <w:rPr>
          <w:b/>
          <w:sz w:val="28"/>
          <w:szCs w:val="28"/>
        </w:rPr>
        <w:t>Процесс сгорания:</w:t>
      </w:r>
    </w:p>
    <w:p w:rsidR="00DB7899" w:rsidRPr="00DE2741" w:rsidRDefault="00DB7899" w:rsidP="00DE2741">
      <w:pPr>
        <w:widowControl w:val="0"/>
        <w:spacing w:line="360" w:lineRule="auto"/>
        <w:ind w:firstLine="709"/>
        <w:jc w:val="both"/>
        <w:rPr>
          <w:sz w:val="28"/>
          <w:szCs w:val="28"/>
        </w:rPr>
      </w:pPr>
      <w:r w:rsidRPr="00DE2741">
        <w:rPr>
          <w:sz w:val="28"/>
          <w:szCs w:val="28"/>
          <w:lang w:val="en-US"/>
        </w:rPr>
        <w:t>R</w:t>
      </w:r>
      <w:r w:rsidRPr="00DE2741">
        <w:rPr>
          <w:sz w:val="28"/>
          <w:szCs w:val="28"/>
          <w:vertAlign w:val="subscript"/>
          <w:lang w:val="en-US"/>
        </w:rPr>
        <w:t>o</w:t>
      </w:r>
      <w:r w:rsidRPr="00DE2741">
        <w:rPr>
          <w:sz w:val="28"/>
          <w:szCs w:val="28"/>
        </w:rPr>
        <w:t xml:space="preserve"> = 8,315 кДж/(моль·К) – универсальная газовая постоянная.</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Действительное кол-во воздуха для сгорания </w:t>
      </w:r>
      <w:smartTag w:uri="urn:schemas-microsoft-com:office:smarttags" w:element="metricconverter">
        <w:smartTagPr>
          <w:attr w:name="ProductID" w:val="1 кг"/>
        </w:smartTagPr>
        <w:r w:rsidRPr="00DE2741">
          <w:rPr>
            <w:sz w:val="28"/>
            <w:szCs w:val="28"/>
          </w:rPr>
          <w:t>1 кг</w:t>
        </w:r>
      </w:smartTag>
      <w:r w:rsidRPr="00DE2741">
        <w:rPr>
          <w:sz w:val="28"/>
          <w:szCs w:val="28"/>
        </w:rPr>
        <w:t xml:space="preserve"> топлива, кмоль/кг:</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L</w:t>
      </w:r>
      <w:r w:rsidRPr="00DE2741">
        <w:rPr>
          <w:sz w:val="28"/>
          <w:szCs w:val="28"/>
        </w:rPr>
        <w:t xml:space="preserve"> = </w:t>
      </w:r>
      <w:r w:rsidRPr="00DE2741">
        <w:rPr>
          <w:sz w:val="28"/>
          <w:szCs w:val="28"/>
          <w:lang w:val="en-US"/>
        </w:rPr>
        <w:sym w:font="Symbol" w:char="F061"/>
      </w:r>
      <w:r w:rsidRPr="00DE2741">
        <w:rPr>
          <w:sz w:val="28"/>
          <w:szCs w:val="28"/>
        </w:rPr>
        <w:t>·</w:t>
      </w:r>
      <w:r w:rsidRPr="00DE2741">
        <w:rPr>
          <w:sz w:val="28"/>
          <w:szCs w:val="28"/>
          <w:lang w:val="en-US"/>
        </w:rPr>
        <w:t>L</w:t>
      </w:r>
      <w:r w:rsidRPr="00DE2741">
        <w:rPr>
          <w:sz w:val="28"/>
          <w:szCs w:val="28"/>
          <w:vertAlign w:val="subscript"/>
          <w:lang w:val="en-US"/>
        </w:rPr>
        <w:t>o</w:t>
      </w:r>
      <w:r w:rsidRPr="00DE2741">
        <w:rPr>
          <w:sz w:val="28"/>
          <w:szCs w:val="28"/>
        </w:rPr>
        <w:t xml:space="preserve"> = 2,2 · 0,503 = 1,107.</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Коэффициент использования тепла в точке “</w:t>
      </w:r>
      <w:r w:rsidRPr="00DE2741">
        <w:rPr>
          <w:sz w:val="28"/>
          <w:szCs w:val="28"/>
          <w:lang w:val="en-US"/>
        </w:rPr>
        <w:t>z</w:t>
      </w:r>
      <w:r w:rsidRPr="00DE2741">
        <w:rPr>
          <w:sz w:val="28"/>
          <w:szCs w:val="28"/>
        </w:rPr>
        <w:t xml:space="preserve">” </w:t>
      </w:r>
      <w:r w:rsidRPr="00DE2741">
        <w:rPr>
          <w:sz w:val="28"/>
          <w:szCs w:val="28"/>
        </w:rPr>
        <w:sym w:font="Symbol" w:char="F078"/>
      </w:r>
      <w:r w:rsidRPr="00DE2741">
        <w:rPr>
          <w:sz w:val="28"/>
          <w:szCs w:val="28"/>
          <w:vertAlign w:val="subscript"/>
          <w:lang w:val="en-US"/>
        </w:rPr>
        <w:t>z</w:t>
      </w:r>
      <w:r w:rsidRPr="00DE2741">
        <w:rPr>
          <w:sz w:val="28"/>
          <w:szCs w:val="28"/>
        </w:rPr>
        <w:t xml:space="preserve"> = 0,83 (принимаем).</w:t>
      </w:r>
    </w:p>
    <w:p w:rsidR="00DB7899" w:rsidRPr="00DE2741" w:rsidRDefault="00DB7899" w:rsidP="00DE2741">
      <w:pPr>
        <w:widowControl w:val="0"/>
        <w:spacing w:line="360" w:lineRule="auto"/>
        <w:ind w:firstLine="709"/>
        <w:jc w:val="both"/>
        <w:rPr>
          <w:sz w:val="28"/>
          <w:szCs w:val="28"/>
        </w:rPr>
      </w:pPr>
      <w:r w:rsidRPr="00DE2741">
        <w:rPr>
          <w:sz w:val="28"/>
          <w:szCs w:val="28"/>
        </w:rPr>
        <w:t>Степень повышения давления по прототипу:</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6C"/>
      </w:r>
      <w:r w:rsidRPr="00DE2741">
        <w:rPr>
          <w:sz w:val="28"/>
          <w:szCs w:val="28"/>
          <w:vertAlign w:val="subscript"/>
        </w:rPr>
        <w:t xml:space="preserve">пр </w:t>
      </w:r>
      <w:r w:rsidRPr="00DE2741">
        <w:rPr>
          <w:sz w:val="28"/>
          <w:szCs w:val="28"/>
        </w:rPr>
        <w:t xml:space="preserve">= </w:t>
      </w:r>
      <w:r w:rsidR="009C4F31">
        <w:rPr>
          <w:position w:val="-30"/>
          <w:sz w:val="28"/>
          <w:szCs w:val="28"/>
        </w:rPr>
        <w:pict>
          <v:shape id="_x0000_i1056" type="#_x0000_t75" style="width:29.25pt;height:41.25pt">
            <v:imagedata r:id="rId39" o:title=""/>
          </v:shape>
        </w:pict>
      </w:r>
      <w:r w:rsidRPr="00DE2741">
        <w:rPr>
          <w:sz w:val="28"/>
          <w:szCs w:val="28"/>
        </w:rPr>
        <w:t xml:space="preserve"> = </w:t>
      </w:r>
      <w:r w:rsidR="009C4F31">
        <w:rPr>
          <w:position w:val="-24"/>
          <w:sz w:val="28"/>
          <w:szCs w:val="28"/>
        </w:rPr>
        <w:pict>
          <v:shape id="_x0000_i1057" type="#_x0000_t75" style="width:18pt;height:30.75pt">
            <v:imagedata r:id="rId40" o:title=""/>
          </v:shape>
        </w:pict>
      </w:r>
      <w:r w:rsidRPr="00DE2741">
        <w:rPr>
          <w:sz w:val="28"/>
          <w:szCs w:val="28"/>
        </w:rPr>
        <w:t xml:space="preserve"> = 1,111.</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Принимаем </w:t>
      </w:r>
      <w:r w:rsidRPr="00DE2741">
        <w:rPr>
          <w:sz w:val="28"/>
          <w:szCs w:val="28"/>
        </w:rPr>
        <w:sym w:font="Symbol" w:char="F06C"/>
      </w:r>
      <w:r w:rsidRPr="00DE2741">
        <w:rPr>
          <w:sz w:val="28"/>
          <w:szCs w:val="28"/>
        </w:rPr>
        <w:t xml:space="preserve"> =1,1.</w:t>
      </w:r>
    </w:p>
    <w:p w:rsidR="00DB7899" w:rsidRPr="00DE2741" w:rsidRDefault="00DB7899" w:rsidP="00DE2741">
      <w:pPr>
        <w:widowControl w:val="0"/>
        <w:spacing w:line="360" w:lineRule="auto"/>
        <w:ind w:firstLine="709"/>
        <w:jc w:val="both"/>
        <w:rPr>
          <w:sz w:val="28"/>
          <w:szCs w:val="28"/>
        </w:rPr>
      </w:pPr>
      <w:r w:rsidRPr="00DE2741">
        <w:rPr>
          <w:sz w:val="28"/>
          <w:szCs w:val="28"/>
        </w:rPr>
        <w:t>Химический (теоретический) коэффициент молекулярного изменения:</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62"/>
      </w:r>
      <w:r w:rsidRPr="00DE2741">
        <w:rPr>
          <w:sz w:val="28"/>
          <w:szCs w:val="28"/>
          <w:vertAlign w:val="subscript"/>
          <w:lang w:val="en-US"/>
        </w:rPr>
        <w:t>o</w:t>
      </w:r>
      <w:r w:rsidRPr="00DE2741">
        <w:rPr>
          <w:sz w:val="28"/>
          <w:szCs w:val="28"/>
        </w:rPr>
        <w:t xml:space="preserve"> = 1 + </w:t>
      </w:r>
      <w:r w:rsidR="009C4F31">
        <w:rPr>
          <w:position w:val="-30"/>
          <w:sz w:val="28"/>
          <w:szCs w:val="28"/>
          <w:lang w:val="en-US"/>
        </w:rPr>
        <w:pict>
          <v:shape id="_x0000_i1058" type="#_x0000_t75" style="width:53.25pt;height:35.25pt" fillcolor="window">
            <v:imagedata r:id="rId41" o:title=""/>
          </v:shape>
        </w:pict>
      </w:r>
      <w:r w:rsidRPr="00DE2741">
        <w:rPr>
          <w:sz w:val="28"/>
          <w:szCs w:val="28"/>
        </w:rPr>
        <w:t xml:space="preserve"> = 1 + </w:t>
      </w:r>
      <w:r w:rsidR="009C4F31">
        <w:rPr>
          <w:position w:val="-28"/>
          <w:sz w:val="28"/>
          <w:szCs w:val="28"/>
          <w:lang w:val="en-US"/>
        </w:rPr>
        <w:pict>
          <v:shape id="_x0000_i1059" type="#_x0000_t75" style="width:77.25pt;height:35.25pt" fillcolor="window">
            <v:imagedata r:id="rId42" o:title=""/>
          </v:shape>
        </w:pict>
      </w:r>
      <w:r w:rsidRPr="00DE2741">
        <w:rPr>
          <w:sz w:val="28"/>
          <w:szCs w:val="28"/>
        </w:rPr>
        <w:t xml:space="preserve"> = 1,029</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Действительный коэффициент молекулярного изменения:</w:t>
      </w:r>
    </w:p>
    <w:p w:rsidR="00C93162" w:rsidRDefault="00C93162" w:rsidP="00DE2741">
      <w:pPr>
        <w:widowControl w:val="0"/>
        <w:spacing w:line="360" w:lineRule="auto"/>
        <w:ind w:firstLine="709"/>
        <w:jc w:val="both"/>
        <w:rPr>
          <w:sz w:val="28"/>
          <w:szCs w:val="28"/>
        </w:rPr>
      </w:pP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rPr>
        <w:sym w:font="Symbol" w:char="F062"/>
      </w:r>
      <w:r w:rsidR="00DB7899" w:rsidRPr="00DE2741">
        <w:rPr>
          <w:sz w:val="28"/>
          <w:szCs w:val="28"/>
          <w:vertAlign w:val="subscript"/>
          <w:lang w:val="en-US"/>
        </w:rPr>
        <w:t>z</w:t>
      </w:r>
      <w:r w:rsidR="00DB7899" w:rsidRPr="00DE2741">
        <w:rPr>
          <w:sz w:val="28"/>
          <w:szCs w:val="28"/>
        </w:rPr>
        <w:t xml:space="preserve"> = </w:t>
      </w:r>
      <w:r w:rsidR="009C4F31">
        <w:rPr>
          <w:position w:val="-30"/>
          <w:sz w:val="28"/>
          <w:szCs w:val="28"/>
          <w:lang w:val="en-US"/>
        </w:rPr>
        <w:pict>
          <v:shape id="_x0000_i1060" type="#_x0000_t75" style="width:42pt;height:36.75pt" fillcolor="window">
            <v:imagedata r:id="rId43" o:title=""/>
          </v:shape>
        </w:pict>
      </w:r>
      <w:r w:rsidR="00DB7899" w:rsidRPr="00DE2741">
        <w:rPr>
          <w:sz w:val="28"/>
          <w:szCs w:val="28"/>
        </w:rPr>
        <w:t xml:space="preserve"> = </w:t>
      </w:r>
      <w:r w:rsidR="009C4F31">
        <w:rPr>
          <w:position w:val="-28"/>
          <w:sz w:val="28"/>
          <w:szCs w:val="28"/>
          <w:lang w:val="en-US"/>
        </w:rPr>
        <w:pict>
          <v:shape id="_x0000_i1061" type="#_x0000_t75" style="width:63pt;height:33.75pt" fillcolor="window">
            <v:imagedata r:id="rId44" o:title=""/>
          </v:shape>
        </w:pict>
      </w:r>
      <w:r w:rsidR="00DB7899" w:rsidRPr="00DE2741">
        <w:rPr>
          <w:sz w:val="28"/>
          <w:szCs w:val="28"/>
        </w:rPr>
        <w:t xml:space="preserve"> = 1,028.</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Средняя мольная изохорная теплоемкость смеси воздуха и остаточных газов при температуре </w:t>
      </w:r>
      <w:r w:rsidRPr="00DE2741">
        <w:rPr>
          <w:sz w:val="28"/>
          <w:szCs w:val="28"/>
          <w:lang w:val="en-US"/>
        </w:rPr>
        <w:t>T</w:t>
      </w:r>
      <w:r w:rsidRPr="00DE2741">
        <w:rPr>
          <w:sz w:val="28"/>
          <w:szCs w:val="28"/>
          <w:vertAlign w:val="subscript"/>
          <w:lang w:val="en-US"/>
        </w:rPr>
        <w:t>c</w:t>
      </w:r>
      <w:r w:rsidRPr="00DE2741">
        <w:rPr>
          <w:sz w:val="28"/>
          <w:szCs w:val="28"/>
        </w:rPr>
        <w:t>, кДж/(кмоль·К):</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w:t>
      </w:r>
      <w:r w:rsidRPr="00DE2741">
        <w:rPr>
          <w:sz w:val="28"/>
          <w:szCs w:val="28"/>
        </w:rPr>
        <w:sym w:font="Symbol" w:char="F06D"/>
      </w:r>
      <w:r w:rsidRPr="00DE2741">
        <w:rPr>
          <w:sz w:val="28"/>
          <w:szCs w:val="28"/>
        </w:rPr>
        <w:t>С</w:t>
      </w:r>
      <w:r w:rsidRPr="00DE2741">
        <w:rPr>
          <w:sz w:val="28"/>
          <w:szCs w:val="28"/>
          <w:vertAlign w:val="subscript"/>
        </w:rPr>
        <w:t>м</w:t>
      </w:r>
      <w:r w:rsidRPr="00DE2741">
        <w:rPr>
          <w:sz w:val="28"/>
          <w:szCs w:val="28"/>
        </w:rPr>
        <w:t>)</w:t>
      </w:r>
      <w:r w:rsidRPr="00DE2741">
        <w:rPr>
          <w:sz w:val="28"/>
          <w:szCs w:val="28"/>
          <w:vertAlign w:val="subscript"/>
        </w:rPr>
        <w:t>с</w:t>
      </w:r>
      <w:r w:rsidRPr="00DE2741">
        <w:rPr>
          <w:sz w:val="28"/>
          <w:szCs w:val="28"/>
        </w:rPr>
        <w:t xml:space="preserve"> </w:t>
      </w:r>
      <w:r w:rsidRPr="00DE2741">
        <w:rPr>
          <w:sz w:val="28"/>
          <w:szCs w:val="28"/>
          <w:lang w:val="en-US"/>
        </w:rPr>
        <w:sym w:font="Symbol" w:char="F0BB"/>
      </w:r>
      <w:r w:rsidRPr="00DE2741">
        <w:rPr>
          <w:sz w:val="28"/>
          <w:szCs w:val="28"/>
        </w:rPr>
        <w:t xml:space="preserve"> (</w:t>
      </w:r>
      <w:r w:rsidRPr="00DE2741">
        <w:rPr>
          <w:sz w:val="28"/>
          <w:szCs w:val="28"/>
        </w:rPr>
        <w:sym w:font="Symbol" w:char="F06D"/>
      </w:r>
      <w:r w:rsidRPr="00DE2741">
        <w:rPr>
          <w:sz w:val="28"/>
          <w:szCs w:val="28"/>
        </w:rPr>
        <w:t>С</w:t>
      </w:r>
      <w:r w:rsidRPr="00DE2741">
        <w:rPr>
          <w:sz w:val="28"/>
          <w:szCs w:val="28"/>
          <w:vertAlign w:val="subscript"/>
        </w:rPr>
        <w:t>м</w:t>
      </w:r>
      <w:r w:rsidRPr="00DE2741">
        <w:rPr>
          <w:sz w:val="28"/>
          <w:szCs w:val="28"/>
        </w:rPr>
        <w:t>)</w:t>
      </w:r>
      <w:r w:rsidRPr="00DE2741">
        <w:rPr>
          <w:sz w:val="28"/>
          <w:szCs w:val="28"/>
          <w:vertAlign w:val="subscript"/>
        </w:rPr>
        <w:t>возд</w:t>
      </w:r>
      <w:r w:rsidRPr="00DE2741">
        <w:rPr>
          <w:sz w:val="28"/>
          <w:szCs w:val="28"/>
        </w:rPr>
        <w:t xml:space="preserve"> =19,26 + 0,00251∙</w:t>
      </w:r>
      <w:r w:rsidRPr="00DE2741">
        <w:rPr>
          <w:sz w:val="28"/>
          <w:szCs w:val="28"/>
          <w:lang w:val="en-US"/>
        </w:rPr>
        <w:t>T</w:t>
      </w:r>
      <w:r w:rsidRPr="00DE2741">
        <w:rPr>
          <w:sz w:val="28"/>
          <w:szCs w:val="28"/>
          <w:vertAlign w:val="subscript"/>
        </w:rPr>
        <w:t>с</w:t>
      </w:r>
      <w:r w:rsidRPr="00DE2741">
        <w:rPr>
          <w:sz w:val="28"/>
          <w:szCs w:val="28"/>
        </w:rPr>
        <w:t xml:space="preserve"> = 19,26 + 0,00251∙985 = 21,73</w:t>
      </w:r>
    </w:p>
    <w:p w:rsidR="00004376" w:rsidRPr="00DE2741" w:rsidRDefault="00004376"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Низшая теплота сгорания топлива, кДж/кг:</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Q</w:t>
      </w:r>
      <w:r w:rsidRPr="00DE2741">
        <w:rPr>
          <w:sz w:val="28"/>
          <w:szCs w:val="28"/>
          <w:vertAlign w:val="subscript"/>
        </w:rPr>
        <w:t>н</w:t>
      </w:r>
      <w:r w:rsidRPr="00DE2741">
        <w:rPr>
          <w:sz w:val="28"/>
          <w:szCs w:val="28"/>
          <w:vertAlign w:val="superscript"/>
        </w:rPr>
        <w:t>р</w:t>
      </w:r>
      <w:r w:rsidRPr="00DE2741">
        <w:rPr>
          <w:sz w:val="28"/>
          <w:szCs w:val="28"/>
        </w:rPr>
        <w:t xml:space="preserve"> = 33915·С + 125600·Н – 10886·(О – </w:t>
      </w:r>
      <w:r w:rsidRPr="00DE2741">
        <w:rPr>
          <w:sz w:val="28"/>
          <w:szCs w:val="28"/>
          <w:lang w:val="en-US"/>
        </w:rPr>
        <w:t>S</w:t>
      </w:r>
      <w:r w:rsidRPr="00DE2741">
        <w:rPr>
          <w:sz w:val="28"/>
          <w:szCs w:val="28"/>
        </w:rPr>
        <w:t>) – 2512·(9·</w:t>
      </w:r>
      <w:r w:rsidRPr="00DE2741">
        <w:rPr>
          <w:sz w:val="28"/>
          <w:szCs w:val="28"/>
          <w:lang w:val="en-US"/>
        </w:rPr>
        <w:t>H</w:t>
      </w:r>
      <w:r w:rsidRPr="00DE2741">
        <w:rPr>
          <w:sz w:val="28"/>
          <w:szCs w:val="28"/>
        </w:rPr>
        <w:t xml:space="preserve"> + </w:t>
      </w:r>
      <w:r w:rsidRPr="00DE2741">
        <w:rPr>
          <w:sz w:val="28"/>
          <w:szCs w:val="28"/>
          <w:lang w:val="en-US"/>
        </w:rPr>
        <w:t>W</w:t>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lang w:val="en-US"/>
        </w:rPr>
        <w:t>Q</w:t>
      </w:r>
      <w:r w:rsidRPr="00DE2741">
        <w:rPr>
          <w:sz w:val="28"/>
          <w:szCs w:val="28"/>
          <w:vertAlign w:val="subscript"/>
        </w:rPr>
        <w:t>н</w:t>
      </w:r>
      <w:r w:rsidRPr="00DE2741">
        <w:rPr>
          <w:sz w:val="28"/>
          <w:szCs w:val="28"/>
          <w:vertAlign w:val="superscript"/>
        </w:rPr>
        <w:t>р</w:t>
      </w:r>
      <w:r w:rsidRPr="00DE2741">
        <w:rPr>
          <w:sz w:val="28"/>
          <w:szCs w:val="28"/>
        </w:rPr>
        <w:t>=33915·0,87+125600·0,128–10886·(0) –2512·(9·0,128+0)=42711.</w:t>
      </w:r>
    </w:p>
    <w:p w:rsidR="00004376" w:rsidRPr="00DE2741" w:rsidRDefault="00004376"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Уравнение сгорания в общем виде:</w:t>
      </w:r>
    </w:p>
    <w:p w:rsidR="00C93162" w:rsidRDefault="00C93162" w:rsidP="00DE2741">
      <w:pPr>
        <w:widowControl w:val="0"/>
        <w:spacing w:line="360" w:lineRule="auto"/>
        <w:ind w:firstLine="709"/>
        <w:jc w:val="both"/>
        <w:rPr>
          <w:b/>
          <w:sz w:val="28"/>
          <w:szCs w:val="28"/>
        </w:rPr>
      </w:pPr>
    </w:p>
    <w:p w:rsidR="00DB7899" w:rsidRPr="00DE2741" w:rsidRDefault="009C4F31" w:rsidP="00DE2741">
      <w:pPr>
        <w:widowControl w:val="0"/>
        <w:spacing w:line="360" w:lineRule="auto"/>
        <w:ind w:firstLine="709"/>
        <w:jc w:val="both"/>
        <w:rPr>
          <w:sz w:val="28"/>
          <w:szCs w:val="28"/>
        </w:rPr>
      </w:pPr>
      <w:r>
        <w:rPr>
          <w:b/>
          <w:position w:val="-30"/>
          <w:sz w:val="28"/>
          <w:szCs w:val="28"/>
        </w:rPr>
        <w:pict>
          <v:shape id="_x0000_i1062" type="#_x0000_t75" style="width:242.25pt;height:36pt" fillcolor="window">
            <v:imagedata r:id="rId45" o:title=""/>
          </v:shape>
        </w:pict>
      </w:r>
      <w:r w:rsidR="00DB7899" w:rsidRPr="00DE2741">
        <w:rPr>
          <w:sz w:val="28"/>
          <w:szCs w:val="28"/>
        </w:rPr>
        <w:t>, где</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w:t>
      </w:r>
      <w:r w:rsidRPr="00DE2741">
        <w:rPr>
          <w:sz w:val="28"/>
          <w:szCs w:val="28"/>
        </w:rPr>
        <w:sym w:font="Symbol" w:char="F06D"/>
      </w:r>
      <w:r w:rsidRPr="00DE2741">
        <w:rPr>
          <w:sz w:val="28"/>
          <w:szCs w:val="28"/>
        </w:rPr>
        <w:t>С</w:t>
      </w:r>
      <w:r w:rsidRPr="00DE2741">
        <w:rPr>
          <w:sz w:val="28"/>
          <w:szCs w:val="28"/>
          <w:vertAlign w:val="subscript"/>
          <w:lang w:val="en-US"/>
        </w:rPr>
        <w:t>p</w:t>
      </w:r>
      <w:r w:rsidRPr="00DE2741">
        <w:rPr>
          <w:sz w:val="28"/>
          <w:szCs w:val="28"/>
        </w:rPr>
        <w:t>)</w:t>
      </w:r>
      <w:r w:rsidRPr="00DE2741">
        <w:rPr>
          <w:sz w:val="28"/>
          <w:szCs w:val="28"/>
          <w:vertAlign w:val="subscript"/>
          <w:lang w:val="en-US"/>
        </w:rPr>
        <w:t>z</w:t>
      </w:r>
      <w:r w:rsidRPr="00DE2741">
        <w:rPr>
          <w:sz w:val="28"/>
          <w:szCs w:val="28"/>
        </w:rPr>
        <w:t xml:space="preserve"> = (</w:t>
      </w:r>
      <w:r w:rsidRPr="00DE2741">
        <w:rPr>
          <w:sz w:val="28"/>
          <w:szCs w:val="28"/>
        </w:rPr>
        <w:sym w:font="Symbol" w:char="F06D"/>
      </w:r>
      <w:r w:rsidRPr="00DE2741">
        <w:rPr>
          <w:sz w:val="28"/>
          <w:szCs w:val="28"/>
        </w:rPr>
        <w:t>С</w:t>
      </w:r>
      <w:r w:rsidRPr="00DE2741">
        <w:rPr>
          <w:sz w:val="28"/>
          <w:szCs w:val="28"/>
          <w:vertAlign w:val="subscript"/>
          <w:lang w:val="en-US"/>
        </w:rPr>
        <w:t>v</w:t>
      </w:r>
      <w:r w:rsidRPr="00DE2741">
        <w:rPr>
          <w:sz w:val="28"/>
          <w:szCs w:val="28"/>
        </w:rPr>
        <w:t>)</w:t>
      </w:r>
      <w:r w:rsidRPr="00DE2741">
        <w:rPr>
          <w:sz w:val="28"/>
          <w:szCs w:val="28"/>
          <w:vertAlign w:val="subscript"/>
          <w:lang w:val="en-US"/>
        </w:rPr>
        <w:t>z</w:t>
      </w:r>
      <w:r w:rsidRPr="00DE2741">
        <w:rPr>
          <w:sz w:val="28"/>
          <w:szCs w:val="28"/>
        </w:rPr>
        <w:t xml:space="preserve"> + </w:t>
      </w:r>
      <w:r w:rsidRPr="00DE2741">
        <w:rPr>
          <w:sz w:val="28"/>
          <w:szCs w:val="28"/>
          <w:lang w:val="en-US"/>
        </w:rPr>
        <w:t>R</w:t>
      </w:r>
      <w:r w:rsidRPr="00DE2741">
        <w:rPr>
          <w:sz w:val="28"/>
          <w:szCs w:val="28"/>
          <w:vertAlign w:val="subscript"/>
          <w:lang w:val="en-US"/>
        </w:rPr>
        <w:t>o</w:t>
      </w:r>
      <w:r w:rsidRPr="00DE2741">
        <w:rPr>
          <w:sz w:val="28"/>
          <w:szCs w:val="28"/>
        </w:rPr>
        <w:t xml:space="preserve"> – средняя мольная изобарная теплоемкость смеси воздуха и продуктов сгорания при температуре Т</w:t>
      </w:r>
      <w:r w:rsidRPr="00DE2741">
        <w:rPr>
          <w:sz w:val="28"/>
          <w:szCs w:val="28"/>
          <w:vertAlign w:val="subscript"/>
          <w:lang w:val="en-US"/>
        </w:rPr>
        <w:t>z</w:t>
      </w:r>
      <w:r w:rsidRPr="00DE2741">
        <w:rPr>
          <w:sz w:val="28"/>
          <w:szCs w:val="28"/>
        </w:rPr>
        <w:t>.</w:t>
      </w:r>
    </w:p>
    <w:p w:rsidR="00C93162" w:rsidRDefault="00C93162" w:rsidP="00DE2741">
      <w:pPr>
        <w:widowControl w:val="0"/>
        <w:spacing w:line="360" w:lineRule="auto"/>
        <w:ind w:firstLine="709"/>
        <w:jc w:val="both"/>
        <w:rPr>
          <w:sz w:val="28"/>
          <w:szCs w:val="28"/>
        </w:rPr>
      </w:pPr>
    </w:p>
    <w:p w:rsidR="00C93162" w:rsidRDefault="00DB7899" w:rsidP="00DE2741">
      <w:pPr>
        <w:widowControl w:val="0"/>
        <w:spacing w:line="360" w:lineRule="auto"/>
        <w:ind w:firstLine="709"/>
        <w:jc w:val="both"/>
        <w:rPr>
          <w:sz w:val="28"/>
          <w:szCs w:val="28"/>
        </w:rPr>
      </w:pPr>
      <w:r w:rsidRPr="00DE2741">
        <w:rPr>
          <w:sz w:val="28"/>
          <w:szCs w:val="28"/>
        </w:rPr>
        <w:t>(</w:t>
      </w:r>
      <w:r w:rsidRPr="00DE2741">
        <w:rPr>
          <w:sz w:val="28"/>
          <w:szCs w:val="28"/>
        </w:rPr>
        <w:sym w:font="Symbol" w:char="F06D"/>
      </w:r>
      <w:r w:rsidRPr="00DE2741">
        <w:rPr>
          <w:sz w:val="28"/>
          <w:szCs w:val="28"/>
        </w:rPr>
        <w:t>С</w:t>
      </w:r>
      <w:r w:rsidRPr="00DE2741">
        <w:rPr>
          <w:sz w:val="28"/>
          <w:szCs w:val="28"/>
          <w:vertAlign w:val="subscript"/>
          <w:lang w:val="en-US"/>
        </w:rPr>
        <w:t>v</w:t>
      </w:r>
      <w:r w:rsidRPr="00DE2741">
        <w:rPr>
          <w:sz w:val="28"/>
          <w:szCs w:val="28"/>
        </w:rPr>
        <w:t>)</w:t>
      </w:r>
      <w:r w:rsidRPr="00DE2741">
        <w:rPr>
          <w:sz w:val="28"/>
          <w:szCs w:val="28"/>
          <w:vertAlign w:val="subscript"/>
          <w:lang w:val="en-US"/>
        </w:rPr>
        <w:t>z</w:t>
      </w:r>
      <w:r w:rsidRPr="00DE2741">
        <w:rPr>
          <w:sz w:val="28"/>
          <w:szCs w:val="28"/>
        </w:rPr>
        <w:t xml:space="preserve"> = </w:t>
      </w:r>
      <w:r w:rsidR="009C4F31">
        <w:rPr>
          <w:position w:val="-24"/>
          <w:sz w:val="28"/>
          <w:szCs w:val="28"/>
          <w:lang w:val="en-US"/>
        </w:rPr>
        <w:pict>
          <v:shape id="_x0000_i1063" type="#_x0000_t75" style="width:228pt;height:33pt" fillcolor="window">
            <v:imagedata r:id="rId46" o:title=""/>
          </v:shape>
        </w:pict>
      </w:r>
      <w:r w:rsidRPr="00DE2741">
        <w:rPr>
          <w:sz w:val="28"/>
          <w:szCs w:val="28"/>
        </w:rPr>
        <w:t xml:space="preserve"> – </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средняя мольная изохорная теплоемкость смеси воздуха и продуктов сгорания при температуре Т</w:t>
      </w:r>
      <w:r w:rsidRPr="00DE2741">
        <w:rPr>
          <w:sz w:val="28"/>
          <w:szCs w:val="28"/>
          <w:vertAlign w:val="subscript"/>
          <w:lang w:val="en-US"/>
        </w:rPr>
        <w:t>z</w:t>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t>После подстановки численных значений в уравнение сгорания:</w:t>
      </w:r>
    </w:p>
    <w:p w:rsidR="00C93162" w:rsidRDefault="00C93162" w:rsidP="00DE2741">
      <w:pPr>
        <w:widowControl w:val="0"/>
        <w:spacing w:line="360" w:lineRule="auto"/>
        <w:ind w:firstLine="709"/>
        <w:jc w:val="both"/>
        <w:rPr>
          <w:sz w:val="28"/>
          <w:szCs w:val="28"/>
        </w:rPr>
      </w:pPr>
    </w:p>
    <w:p w:rsidR="00DB7899" w:rsidRPr="00DE2741" w:rsidRDefault="009C4F31" w:rsidP="00DE2741">
      <w:pPr>
        <w:widowControl w:val="0"/>
        <w:spacing w:line="360" w:lineRule="auto"/>
        <w:ind w:firstLine="709"/>
        <w:jc w:val="both"/>
        <w:rPr>
          <w:sz w:val="28"/>
          <w:szCs w:val="28"/>
        </w:rPr>
      </w:pPr>
      <w:r>
        <w:rPr>
          <w:position w:val="-10"/>
          <w:sz w:val="28"/>
          <w:szCs w:val="28"/>
        </w:rPr>
        <w:pict>
          <v:shape id="_x0000_i1064" type="#_x0000_t75" style="width:193.5pt;height:18.75pt">
            <v:imagedata r:id="rId47" o:title=""/>
          </v:shape>
        </w:pict>
      </w:r>
      <w:r w:rsidR="00DB7899" w:rsidRPr="00DE2741">
        <w:rPr>
          <w:sz w:val="28"/>
          <w:szCs w:val="28"/>
        </w:rPr>
        <w:t>.</w:t>
      </w: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rPr>
        <w:t>Температура в точке “</w:t>
      </w:r>
      <w:r w:rsidR="00DB7899" w:rsidRPr="00DE2741">
        <w:rPr>
          <w:sz w:val="28"/>
          <w:szCs w:val="28"/>
          <w:lang w:val="en-US"/>
        </w:rPr>
        <w:t>z</w:t>
      </w:r>
      <w:r w:rsidR="00DB7899" w:rsidRPr="00DE2741">
        <w:rPr>
          <w:sz w:val="28"/>
          <w:szCs w:val="28"/>
        </w:rPr>
        <w:t>”, К:</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Т</w:t>
      </w:r>
      <w:r w:rsidRPr="00DE2741">
        <w:rPr>
          <w:sz w:val="28"/>
          <w:szCs w:val="28"/>
          <w:vertAlign w:val="subscript"/>
          <w:lang w:val="en-US"/>
        </w:rPr>
        <w:t>z</w:t>
      </w:r>
      <w:r w:rsidRPr="00DE2741">
        <w:rPr>
          <w:sz w:val="28"/>
          <w:szCs w:val="28"/>
        </w:rPr>
        <w:t xml:space="preserve"> = </w:t>
      </w:r>
      <w:r w:rsidR="009C4F31">
        <w:rPr>
          <w:position w:val="-28"/>
          <w:sz w:val="28"/>
          <w:szCs w:val="28"/>
        </w:rPr>
        <w:pict>
          <v:shape id="_x0000_i1065" type="#_x0000_t75" style="width:217.5pt;height:39.75pt" fillcolor="window">
            <v:imagedata r:id="rId48" o:title=""/>
          </v:shape>
        </w:pict>
      </w:r>
      <w:r w:rsidRPr="00DE2741">
        <w:rPr>
          <w:sz w:val="28"/>
          <w:szCs w:val="28"/>
        </w:rPr>
        <w:t xml:space="preserve"> = 1772.</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Максимальное давление цикла,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z</w:t>
      </w:r>
      <w:r w:rsidRPr="00DE2741">
        <w:rPr>
          <w:sz w:val="28"/>
          <w:szCs w:val="28"/>
        </w:rPr>
        <w:t xml:space="preserve"> = </w:t>
      </w:r>
      <w:r w:rsidRPr="00DE2741">
        <w:rPr>
          <w:sz w:val="28"/>
          <w:szCs w:val="28"/>
          <w:lang w:val="en-US"/>
        </w:rPr>
        <w:sym w:font="Symbol" w:char="F06C"/>
      </w:r>
      <w:r w:rsidRPr="00DE2741">
        <w:rPr>
          <w:sz w:val="28"/>
          <w:szCs w:val="28"/>
        </w:rPr>
        <w:t>·</w:t>
      </w:r>
      <w:r w:rsidRPr="00DE2741">
        <w:rPr>
          <w:sz w:val="28"/>
          <w:szCs w:val="28"/>
          <w:lang w:val="en-US"/>
        </w:rPr>
        <w:t>P</w:t>
      </w:r>
      <w:r w:rsidRPr="00DE2741">
        <w:rPr>
          <w:sz w:val="28"/>
          <w:szCs w:val="28"/>
          <w:vertAlign w:val="subscript"/>
          <w:lang w:val="en-US"/>
        </w:rPr>
        <w:t>c</w:t>
      </w:r>
      <w:r w:rsidRPr="00DE2741">
        <w:rPr>
          <w:sz w:val="28"/>
          <w:szCs w:val="28"/>
        </w:rPr>
        <w:t xml:space="preserve"> = 1,1·18 = 19,8.</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Погрешность расчета,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44"/>
      </w:r>
      <w:r w:rsidRPr="00DE2741">
        <w:rPr>
          <w:sz w:val="28"/>
          <w:szCs w:val="28"/>
          <w:lang w:val="en-US"/>
        </w:rPr>
        <w:t>P</w:t>
      </w:r>
      <w:r w:rsidRPr="00DE2741">
        <w:rPr>
          <w:sz w:val="28"/>
          <w:szCs w:val="28"/>
          <w:vertAlign w:val="subscript"/>
          <w:lang w:val="en-US"/>
        </w:rPr>
        <w:t>z</w:t>
      </w:r>
      <w:r w:rsidRPr="00DE2741">
        <w:rPr>
          <w:sz w:val="28"/>
          <w:szCs w:val="28"/>
        </w:rPr>
        <w:t xml:space="preserve"> = </w:t>
      </w:r>
      <w:r w:rsidRPr="00DE2741">
        <w:rPr>
          <w:sz w:val="28"/>
          <w:szCs w:val="28"/>
          <w:lang w:val="en-US"/>
        </w:rPr>
        <w:t>P</w:t>
      </w:r>
      <w:r w:rsidRPr="00DE2741">
        <w:rPr>
          <w:sz w:val="28"/>
          <w:szCs w:val="28"/>
          <w:vertAlign w:val="subscript"/>
          <w:lang w:val="en-US"/>
        </w:rPr>
        <w:t>z</w:t>
      </w:r>
      <w:r w:rsidRPr="00DE2741">
        <w:rPr>
          <w:sz w:val="28"/>
          <w:szCs w:val="28"/>
        </w:rPr>
        <w:t xml:space="preserve"> – </w:t>
      </w:r>
      <w:r w:rsidRPr="00DE2741">
        <w:rPr>
          <w:sz w:val="28"/>
          <w:szCs w:val="28"/>
          <w:lang w:val="en-US"/>
        </w:rPr>
        <w:t>P</w:t>
      </w:r>
      <w:r w:rsidRPr="00DE2741">
        <w:rPr>
          <w:sz w:val="28"/>
          <w:szCs w:val="28"/>
          <w:vertAlign w:val="subscript"/>
          <w:lang w:val="en-US"/>
        </w:rPr>
        <w:t>z</w:t>
      </w:r>
      <w:r w:rsidRPr="00DE2741">
        <w:rPr>
          <w:sz w:val="28"/>
          <w:szCs w:val="28"/>
          <w:vertAlign w:val="superscript"/>
        </w:rPr>
        <w:t>зад</w:t>
      </w:r>
      <w:r w:rsidRPr="00DE2741">
        <w:rPr>
          <w:sz w:val="28"/>
          <w:szCs w:val="28"/>
        </w:rPr>
        <w:t xml:space="preserve"> = 19,8– 20 = - 0,2.</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(допуск: </w:t>
      </w:r>
      <w:r w:rsidRPr="00DE2741">
        <w:rPr>
          <w:sz w:val="28"/>
          <w:szCs w:val="28"/>
        </w:rPr>
        <w:sym w:font="Symbol" w:char="F0B1"/>
      </w:r>
      <w:r w:rsidRPr="00DE2741">
        <w:rPr>
          <w:sz w:val="28"/>
          <w:szCs w:val="28"/>
        </w:rPr>
        <w:t xml:space="preserve"> 0,3 МПа).</w:t>
      </w:r>
    </w:p>
    <w:p w:rsidR="00DB7899" w:rsidRPr="00DE2741" w:rsidRDefault="00DB7899" w:rsidP="00DE2741">
      <w:pPr>
        <w:widowControl w:val="0"/>
        <w:spacing w:line="360" w:lineRule="auto"/>
        <w:ind w:firstLine="709"/>
        <w:jc w:val="both"/>
        <w:rPr>
          <w:sz w:val="28"/>
          <w:szCs w:val="28"/>
        </w:rPr>
      </w:pPr>
      <w:r w:rsidRPr="00DE2741">
        <w:rPr>
          <w:sz w:val="28"/>
          <w:szCs w:val="28"/>
        </w:rPr>
        <w:t>Степень предварительного расширения :</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72"/>
      </w:r>
      <w:r w:rsidRPr="00DE2741">
        <w:rPr>
          <w:sz w:val="28"/>
          <w:szCs w:val="28"/>
        </w:rPr>
        <w:t xml:space="preserve"> = </w:t>
      </w:r>
      <w:r w:rsidR="009C4F31">
        <w:rPr>
          <w:position w:val="-30"/>
          <w:sz w:val="28"/>
          <w:szCs w:val="28"/>
        </w:rPr>
        <w:pict>
          <v:shape id="_x0000_i1066" type="#_x0000_t75" style="width:34.5pt;height:33.75pt" fillcolor="window">
            <v:imagedata r:id="rId49" o:title=""/>
          </v:shape>
        </w:pict>
      </w:r>
      <w:r w:rsidRPr="00DE2741">
        <w:rPr>
          <w:sz w:val="28"/>
          <w:szCs w:val="28"/>
        </w:rPr>
        <w:t xml:space="preserve"> = </w:t>
      </w:r>
      <w:r w:rsidR="009C4F31">
        <w:rPr>
          <w:position w:val="-28"/>
          <w:sz w:val="28"/>
          <w:szCs w:val="28"/>
        </w:rPr>
        <w:pict>
          <v:shape id="_x0000_i1067" type="#_x0000_t75" style="width:60pt;height:33pt" fillcolor="window">
            <v:imagedata r:id="rId50" o:title=""/>
          </v:shape>
        </w:pict>
      </w:r>
      <w:r w:rsidRPr="00DE2741">
        <w:rPr>
          <w:sz w:val="28"/>
          <w:szCs w:val="28"/>
        </w:rPr>
        <w:t xml:space="preserve"> = 1,681.</w:t>
      </w:r>
    </w:p>
    <w:p w:rsidR="00C93162" w:rsidRDefault="00C93162" w:rsidP="00DE2741">
      <w:pPr>
        <w:widowControl w:val="0"/>
        <w:spacing w:line="360" w:lineRule="auto"/>
        <w:ind w:firstLine="709"/>
        <w:jc w:val="both"/>
        <w:rPr>
          <w:b/>
          <w:sz w:val="28"/>
          <w:szCs w:val="28"/>
        </w:rPr>
      </w:pPr>
    </w:p>
    <w:p w:rsidR="00DB7899" w:rsidRPr="00DE2741" w:rsidRDefault="00DB7899" w:rsidP="00DE2741">
      <w:pPr>
        <w:widowControl w:val="0"/>
        <w:spacing w:line="360" w:lineRule="auto"/>
        <w:ind w:firstLine="709"/>
        <w:jc w:val="both"/>
        <w:rPr>
          <w:b/>
          <w:sz w:val="28"/>
          <w:szCs w:val="28"/>
        </w:rPr>
      </w:pPr>
      <w:r w:rsidRPr="00DE2741">
        <w:rPr>
          <w:b/>
          <w:sz w:val="28"/>
          <w:szCs w:val="28"/>
        </w:rPr>
        <w:t>Процесс расширения:</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Степень последующего расширения: </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64"/>
      </w:r>
      <w:r w:rsidRPr="00DE2741">
        <w:rPr>
          <w:sz w:val="28"/>
          <w:szCs w:val="28"/>
        </w:rPr>
        <w:t xml:space="preserve"> = </w:t>
      </w:r>
      <w:r w:rsidR="009C4F31">
        <w:rPr>
          <w:position w:val="-28"/>
          <w:sz w:val="28"/>
          <w:szCs w:val="28"/>
        </w:rPr>
        <w:pict>
          <v:shape id="_x0000_i1068" type="#_x0000_t75" style="width:16.5pt;height:36pt" fillcolor="window">
            <v:imagedata r:id="rId51" o:title=""/>
          </v:shape>
        </w:pict>
      </w:r>
      <w:r w:rsidRPr="00DE2741">
        <w:rPr>
          <w:sz w:val="28"/>
          <w:szCs w:val="28"/>
        </w:rPr>
        <w:t xml:space="preserve"> = </w:t>
      </w:r>
      <w:r w:rsidR="009C4F31">
        <w:rPr>
          <w:position w:val="-28"/>
          <w:sz w:val="28"/>
          <w:szCs w:val="28"/>
        </w:rPr>
        <w:pict>
          <v:shape id="_x0000_i1069" type="#_x0000_t75" style="width:27pt;height:31.5pt" fillcolor="window">
            <v:imagedata r:id="rId52" o:title=""/>
          </v:shape>
        </w:pict>
      </w:r>
      <w:r w:rsidRPr="00DE2741">
        <w:rPr>
          <w:sz w:val="28"/>
          <w:szCs w:val="28"/>
        </w:rPr>
        <w:t xml:space="preserve"> = 9,518.</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n</w:t>
      </w:r>
      <w:r w:rsidRPr="00DE2741">
        <w:rPr>
          <w:sz w:val="28"/>
          <w:szCs w:val="28"/>
          <w:vertAlign w:val="subscript"/>
        </w:rPr>
        <w:t>2</w:t>
      </w:r>
      <w:r w:rsidRPr="00DE2741">
        <w:rPr>
          <w:sz w:val="28"/>
          <w:szCs w:val="28"/>
        </w:rPr>
        <w:t xml:space="preserve"> – показатель политропы расширения (принимаем </w:t>
      </w:r>
      <w:r w:rsidRPr="00DE2741">
        <w:rPr>
          <w:sz w:val="28"/>
          <w:szCs w:val="28"/>
          <w:lang w:val="en-US"/>
        </w:rPr>
        <w:t>n</w:t>
      </w:r>
      <w:r w:rsidRPr="00DE2741">
        <w:rPr>
          <w:sz w:val="28"/>
          <w:szCs w:val="28"/>
          <w:vertAlign w:val="subscript"/>
        </w:rPr>
        <w:t>2</w:t>
      </w:r>
      <w:r w:rsidRPr="00DE2741">
        <w:rPr>
          <w:sz w:val="28"/>
          <w:szCs w:val="28"/>
        </w:rPr>
        <w:t xml:space="preserve"> = 1,215).</w:t>
      </w:r>
    </w:p>
    <w:p w:rsidR="00DB7899" w:rsidRPr="00DE2741" w:rsidRDefault="00DB7899" w:rsidP="00DE2741">
      <w:pPr>
        <w:widowControl w:val="0"/>
        <w:spacing w:line="360" w:lineRule="auto"/>
        <w:ind w:firstLine="709"/>
        <w:jc w:val="both"/>
        <w:rPr>
          <w:sz w:val="28"/>
          <w:szCs w:val="28"/>
        </w:rPr>
      </w:pPr>
      <w:r w:rsidRPr="00DE2741">
        <w:rPr>
          <w:sz w:val="28"/>
          <w:szCs w:val="28"/>
        </w:rPr>
        <w:t>Давление в конце расширения, МПа:</w:t>
      </w:r>
    </w:p>
    <w:p w:rsidR="00C93162" w:rsidRDefault="00C93162" w:rsidP="00DE2741">
      <w:pPr>
        <w:widowControl w:val="0"/>
        <w:spacing w:line="360" w:lineRule="auto"/>
        <w:ind w:firstLine="709"/>
        <w:jc w:val="both"/>
        <w:rPr>
          <w:sz w:val="28"/>
          <w:szCs w:val="28"/>
        </w:rPr>
      </w:pPr>
    </w:p>
    <w:p w:rsidR="00DB7899" w:rsidRPr="00DE2741" w:rsidRDefault="00C93162" w:rsidP="00DE2741">
      <w:pPr>
        <w:widowControl w:val="0"/>
        <w:spacing w:line="360" w:lineRule="auto"/>
        <w:ind w:firstLine="709"/>
        <w:jc w:val="both"/>
        <w:rPr>
          <w:sz w:val="28"/>
          <w:szCs w:val="28"/>
        </w:rPr>
      </w:pPr>
      <w:r>
        <w:rPr>
          <w:sz w:val="28"/>
          <w:szCs w:val="28"/>
          <w:lang w:val="en-US"/>
        </w:rPr>
        <w:br w:type="page"/>
      </w:r>
      <w:r w:rsidR="00DB7899" w:rsidRPr="00DE2741">
        <w:rPr>
          <w:sz w:val="28"/>
          <w:szCs w:val="28"/>
          <w:lang w:val="en-US"/>
        </w:rPr>
        <w:t>P</w:t>
      </w:r>
      <w:r w:rsidR="00DB7899" w:rsidRPr="00DE2741">
        <w:rPr>
          <w:sz w:val="28"/>
          <w:szCs w:val="28"/>
          <w:vertAlign w:val="subscript"/>
          <w:lang w:val="en-US"/>
        </w:rPr>
        <w:t>b</w:t>
      </w:r>
      <w:r w:rsidR="00DB7899" w:rsidRPr="00DE2741">
        <w:rPr>
          <w:sz w:val="28"/>
          <w:szCs w:val="28"/>
        </w:rPr>
        <w:t xml:space="preserve"> = </w:t>
      </w:r>
      <w:r w:rsidR="009C4F31">
        <w:rPr>
          <w:position w:val="-24"/>
          <w:sz w:val="28"/>
          <w:szCs w:val="28"/>
          <w:lang w:val="en-US"/>
        </w:rPr>
        <w:pict>
          <v:shape id="_x0000_i1070" type="#_x0000_t75" style="width:20.25pt;height:30.75pt" fillcolor="window">
            <v:imagedata r:id="rId53" o:title=""/>
          </v:shape>
        </w:pict>
      </w:r>
      <w:r w:rsidR="00DB7899" w:rsidRPr="00DE2741">
        <w:rPr>
          <w:sz w:val="28"/>
          <w:szCs w:val="28"/>
        </w:rPr>
        <w:t xml:space="preserve"> = </w:t>
      </w:r>
      <w:r w:rsidR="009C4F31">
        <w:rPr>
          <w:position w:val="-28"/>
          <w:sz w:val="28"/>
          <w:szCs w:val="28"/>
          <w:lang w:val="en-US"/>
        </w:rPr>
        <w:pict>
          <v:shape id="_x0000_i1071" type="#_x0000_t75" style="width:49.5pt;height:33.75pt" fillcolor="window">
            <v:imagedata r:id="rId54" o:title=""/>
          </v:shape>
        </w:pict>
      </w:r>
      <w:r w:rsidR="00DB7899" w:rsidRPr="00DE2741">
        <w:rPr>
          <w:sz w:val="28"/>
          <w:szCs w:val="28"/>
        </w:rPr>
        <w:t xml:space="preserve"> = 1,294.</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Температура в цилиндре в конце расширения, К:</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T</w:t>
      </w:r>
      <w:r w:rsidRPr="00DE2741">
        <w:rPr>
          <w:sz w:val="28"/>
          <w:szCs w:val="28"/>
          <w:vertAlign w:val="subscript"/>
          <w:lang w:val="en-US"/>
        </w:rPr>
        <w:t>b</w:t>
      </w:r>
      <w:r w:rsidRPr="00DE2741">
        <w:rPr>
          <w:sz w:val="28"/>
          <w:szCs w:val="28"/>
        </w:rPr>
        <w:t xml:space="preserve"> = </w:t>
      </w:r>
      <w:r w:rsidR="009C4F31">
        <w:rPr>
          <w:position w:val="-24"/>
          <w:sz w:val="28"/>
          <w:szCs w:val="28"/>
          <w:lang w:val="en-US"/>
        </w:rPr>
        <w:pict>
          <v:shape id="_x0000_i1072" type="#_x0000_t75" style="width:28.5pt;height:33.75pt" fillcolor="window">
            <v:imagedata r:id="rId55" o:title=""/>
          </v:shape>
        </w:pict>
      </w:r>
      <w:r w:rsidRPr="00DE2741">
        <w:rPr>
          <w:sz w:val="28"/>
          <w:szCs w:val="28"/>
        </w:rPr>
        <w:t xml:space="preserve"> = </w:t>
      </w:r>
      <w:r w:rsidR="009C4F31">
        <w:rPr>
          <w:position w:val="-28"/>
          <w:sz w:val="28"/>
          <w:szCs w:val="28"/>
          <w:lang w:val="en-US"/>
        </w:rPr>
        <w:pict>
          <v:shape id="_x0000_i1073" type="#_x0000_t75" style="width:54.75pt;height:33pt" fillcolor="window">
            <v:imagedata r:id="rId56" o:title=""/>
          </v:shape>
        </w:pict>
      </w:r>
      <w:r w:rsidRPr="00DE2741">
        <w:rPr>
          <w:sz w:val="28"/>
          <w:szCs w:val="28"/>
        </w:rPr>
        <w:t xml:space="preserve"> = 1091,6.</w:t>
      </w:r>
    </w:p>
    <w:p w:rsidR="00DB7899" w:rsidRPr="00DE2741" w:rsidRDefault="00DB7899"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b/>
          <w:sz w:val="28"/>
          <w:szCs w:val="28"/>
        </w:rPr>
      </w:pPr>
      <w:r w:rsidRPr="00DE2741">
        <w:rPr>
          <w:b/>
          <w:sz w:val="28"/>
          <w:szCs w:val="28"/>
        </w:rPr>
        <w:t>Построение диаграммы:</w:t>
      </w:r>
    </w:p>
    <w:p w:rsidR="00DB7899" w:rsidRPr="00DE2741" w:rsidRDefault="00DB7899" w:rsidP="00DE2741">
      <w:pPr>
        <w:widowControl w:val="0"/>
        <w:spacing w:line="360" w:lineRule="auto"/>
        <w:ind w:firstLine="709"/>
        <w:jc w:val="both"/>
        <w:rPr>
          <w:sz w:val="28"/>
          <w:szCs w:val="28"/>
        </w:rPr>
      </w:pPr>
      <w:r w:rsidRPr="00DE2741">
        <w:rPr>
          <w:sz w:val="28"/>
          <w:szCs w:val="28"/>
        </w:rPr>
        <w:t>Полный рабочий объём цилиндра, м</w:t>
      </w:r>
      <w:r w:rsidRPr="00DE2741">
        <w:rPr>
          <w:sz w:val="28"/>
          <w:szCs w:val="28"/>
          <w:vertAlign w:val="superscript"/>
        </w:rPr>
        <w:t>3</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V</w:t>
      </w:r>
      <w:r w:rsidRPr="00DE2741">
        <w:rPr>
          <w:sz w:val="28"/>
          <w:szCs w:val="28"/>
          <w:vertAlign w:val="subscript"/>
          <w:lang w:val="en-US"/>
        </w:rPr>
        <w:t>h</w:t>
      </w:r>
      <w:r w:rsidRPr="00DE2741">
        <w:rPr>
          <w:sz w:val="28"/>
          <w:szCs w:val="28"/>
        </w:rPr>
        <w:t xml:space="preserve"> = </w:t>
      </w:r>
      <w:r w:rsidRPr="00DE2741">
        <w:rPr>
          <w:sz w:val="28"/>
          <w:szCs w:val="28"/>
          <w:lang w:val="en-US"/>
        </w:rPr>
        <w:t>V</w:t>
      </w:r>
      <w:r w:rsidRPr="00DE2741">
        <w:rPr>
          <w:sz w:val="28"/>
          <w:szCs w:val="28"/>
          <w:vertAlign w:val="subscript"/>
          <w:lang w:val="en-US"/>
        </w:rPr>
        <w:t>h</w:t>
      </w:r>
      <w:r w:rsidRPr="00DE2741">
        <w:rPr>
          <w:sz w:val="28"/>
          <w:szCs w:val="28"/>
        </w:rPr>
        <w:t>′ = 0,0107.</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Объём цилиндра в конце сжатия, м</w:t>
      </w:r>
      <w:r w:rsidRPr="00DE2741">
        <w:rPr>
          <w:sz w:val="28"/>
          <w:szCs w:val="28"/>
          <w:vertAlign w:val="superscript"/>
        </w:rPr>
        <w:t>3</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V</w:t>
      </w:r>
      <w:r w:rsidRPr="00DE2741">
        <w:rPr>
          <w:sz w:val="28"/>
          <w:szCs w:val="28"/>
          <w:vertAlign w:val="subscript"/>
          <w:lang w:val="en-US"/>
        </w:rPr>
        <w:t>c</w:t>
      </w:r>
      <w:r w:rsidRPr="00DE2741">
        <w:rPr>
          <w:sz w:val="28"/>
          <w:szCs w:val="28"/>
        </w:rPr>
        <w:t xml:space="preserve"> = </w:t>
      </w:r>
      <w:r w:rsidR="009C4F31">
        <w:rPr>
          <w:position w:val="-32"/>
          <w:sz w:val="28"/>
          <w:szCs w:val="28"/>
          <w:lang w:val="en-US"/>
        </w:rPr>
        <w:pict>
          <v:shape id="_x0000_i1074" type="#_x0000_t75" style="width:30pt;height:36pt" fillcolor="window">
            <v:imagedata r:id="rId57" o:title=""/>
          </v:shape>
        </w:pict>
      </w:r>
      <w:r w:rsidRPr="00DE2741">
        <w:rPr>
          <w:sz w:val="28"/>
          <w:szCs w:val="28"/>
        </w:rPr>
        <w:t xml:space="preserve"> = </w:t>
      </w:r>
      <w:r w:rsidR="009C4F31">
        <w:rPr>
          <w:position w:val="-28"/>
          <w:sz w:val="28"/>
          <w:szCs w:val="28"/>
          <w:lang w:val="en-US"/>
        </w:rPr>
        <w:pict>
          <v:shape id="_x0000_i1075" type="#_x0000_t75" style="width:36.75pt;height:31.5pt" fillcolor="window">
            <v:imagedata r:id="rId58" o:title=""/>
          </v:shape>
        </w:pict>
      </w:r>
      <w:r w:rsidRPr="00DE2741">
        <w:rPr>
          <w:sz w:val="28"/>
          <w:szCs w:val="28"/>
        </w:rPr>
        <w:t xml:space="preserve"> = 0,00071.</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Объём цилиндра в начале сжатия, м</w:t>
      </w:r>
      <w:r w:rsidRPr="00DE2741">
        <w:rPr>
          <w:sz w:val="28"/>
          <w:szCs w:val="28"/>
          <w:vertAlign w:val="superscript"/>
        </w:rPr>
        <w:t>3</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V</w:t>
      </w:r>
      <w:r w:rsidRPr="00DE2741">
        <w:rPr>
          <w:sz w:val="28"/>
          <w:szCs w:val="28"/>
          <w:vertAlign w:val="subscript"/>
        </w:rPr>
        <w:t xml:space="preserve">а </w:t>
      </w:r>
      <w:r w:rsidRPr="00DE2741">
        <w:rPr>
          <w:sz w:val="28"/>
          <w:szCs w:val="28"/>
        </w:rPr>
        <w:t xml:space="preserve">= </w:t>
      </w:r>
      <w:r w:rsidRPr="00DE2741">
        <w:rPr>
          <w:sz w:val="28"/>
          <w:szCs w:val="28"/>
          <w:lang w:val="en-US"/>
        </w:rPr>
        <w:t>V</w:t>
      </w:r>
      <w:r w:rsidRPr="00DE2741">
        <w:rPr>
          <w:sz w:val="28"/>
          <w:szCs w:val="28"/>
          <w:vertAlign w:val="subscript"/>
          <w:lang w:val="en-US"/>
        </w:rPr>
        <w:t>c</w:t>
      </w:r>
      <w:r w:rsidRPr="00DE2741">
        <w:rPr>
          <w:sz w:val="28"/>
          <w:szCs w:val="28"/>
        </w:rPr>
        <w:t xml:space="preserve"> + </w:t>
      </w:r>
      <w:r w:rsidRPr="00DE2741">
        <w:rPr>
          <w:sz w:val="28"/>
          <w:szCs w:val="28"/>
          <w:lang w:val="en-US"/>
        </w:rPr>
        <w:t>V</w:t>
      </w:r>
      <w:r w:rsidRPr="00DE2741">
        <w:rPr>
          <w:sz w:val="28"/>
          <w:szCs w:val="28"/>
          <w:vertAlign w:val="subscript"/>
          <w:lang w:val="en-US"/>
        </w:rPr>
        <w:t>h</w:t>
      </w:r>
      <w:r w:rsidRPr="00DE2741">
        <w:rPr>
          <w:sz w:val="28"/>
          <w:szCs w:val="28"/>
        </w:rPr>
        <w:t>′ = 0,00071 + 0,0107 = 0,01141.</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Объем цилиндра в конце процесса сгорания, м</w:t>
      </w:r>
      <w:r w:rsidRPr="00DE2741">
        <w:rPr>
          <w:sz w:val="28"/>
          <w:szCs w:val="28"/>
          <w:vertAlign w:val="superscript"/>
        </w:rPr>
        <w:t>3</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V</w:t>
      </w:r>
      <w:r w:rsidRPr="00DE2741">
        <w:rPr>
          <w:sz w:val="28"/>
          <w:szCs w:val="28"/>
          <w:vertAlign w:val="subscript"/>
          <w:lang w:val="en-US"/>
        </w:rPr>
        <w:t>z</w:t>
      </w:r>
      <w:r w:rsidRPr="00DE2741">
        <w:rPr>
          <w:sz w:val="28"/>
          <w:szCs w:val="28"/>
        </w:rPr>
        <w:t xml:space="preserve"> = </w:t>
      </w:r>
      <w:r w:rsidR="009C4F31">
        <w:rPr>
          <w:position w:val="-24"/>
          <w:sz w:val="28"/>
          <w:szCs w:val="28"/>
          <w:lang w:val="en-US"/>
        </w:rPr>
        <w:pict>
          <v:shape id="_x0000_i1076" type="#_x0000_t75" style="width:17.25pt;height:29.25pt" fillcolor="window">
            <v:imagedata r:id="rId59" o:title=""/>
          </v:shape>
        </w:pict>
      </w:r>
      <w:r w:rsidRPr="00DE2741">
        <w:rPr>
          <w:sz w:val="28"/>
          <w:szCs w:val="28"/>
        </w:rPr>
        <w:t xml:space="preserve"> = </w:t>
      </w:r>
      <w:r w:rsidR="009C4F31">
        <w:rPr>
          <w:position w:val="-28"/>
          <w:sz w:val="28"/>
          <w:szCs w:val="28"/>
          <w:lang w:val="en-US"/>
        </w:rPr>
        <w:pict>
          <v:shape id="_x0000_i1077" type="#_x0000_t75" style="width:42.75pt;height:33pt" fillcolor="window">
            <v:imagedata r:id="rId60" o:title=""/>
          </v:shape>
        </w:pict>
      </w:r>
      <w:r w:rsidRPr="00DE2741">
        <w:rPr>
          <w:sz w:val="28"/>
          <w:szCs w:val="28"/>
        </w:rPr>
        <w:t xml:space="preserve"> = 0,0012.</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Максимальный объем цилиндра, м</w:t>
      </w:r>
      <w:r w:rsidRPr="00DE2741">
        <w:rPr>
          <w:sz w:val="28"/>
          <w:szCs w:val="28"/>
          <w:vertAlign w:val="superscript"/>
        </w:rPr>
        <w:t>3</w:t>
      </w:r>
      <w:r w:rsidRPr="00DE2741">
        <w:rPr>
          <w:sz w:val="28"/>
          <w:szCs w:val="28"/>
        </w:rPr>
        <w:t>:</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V</w:t>
      </w:r>
      <w:r w:rsidRPr="00DE2741">
        <w:rPr>
          <w:sz w:val="28"/>
          <w:szCs w:val="28"/>
          <w:vertAlign w:val="subscript"/>
          <w:lang w:val="en-US"/>
        </w:rPr>
        <w:t>f</w:t>
      </w:r>
      <w:r w:rsidRPr="00DE2741">
        <w:rPr>
          <w:sz w:val="28"/>
          <w:szCs w:val="28"/>
        </w:rPr>
        <w:t xml:space="preserve"> = </w:t>
      </w:r>
      <w:r w:rsidRPr="00DE2741">
        <w:rPr>
          <w:sz w:val="28"/>
          <w:szCs w:val="28"/>
          <w:lang w:val="en-US"/>
        </w:rPr>
        <w:t>V</w:t>
      </w:r>
      <w:r w:rsidRPr="00DE2741">
        <w:rPr>
          <w:sz w:val="28"/>
          <w:szCs w:val="28"/>
          <w:vertAlign w:val="subscript"/>
          <w:lang w:val="en-US"/>
        </w:rPr>
        <w:t>c</w:t>
      </w:r>
      <w:r w:rsidRPr="00DE2741">
        <w:rPr>
          <w:sz w:val="28"/>
          <w:szCs w:val="28"/>
        </w:rPr>
        <w:t xml:space="preserve"> + </w:t>
      </w:r>
      <w:r w:rsidRPr="00DE2741">
        <w:rPr>
          <w:sz w:val="28"/>
          <w:szCs w:val="28"/>
          <w:lang w:val="en-US"/>
        </w:rPr>
        <w:t>V</w:t>
      </w:r>
      <w:r w:rsidRPr="00DE2741">
        <w:rPr>
          <w:sz w:val="28"/>
          <w:szCs w:val="28"/>
          <w:vertAlign w:val="subscript"/>
          <w:lang w:val="en-US"/>
        </w:rPr>
        <w:t>h</w:t>
      </w:r>
      <w:r w:rsidRPr="00DE2741">
        <w:rPr>
          <w:sz w:val="28"/>
          <w:szCs w:val="28"/>
        </w:rPr>
        <w:t xml:space="preserve"> = 0,00071 + 0,0107 = 0,01141.</w:t>
      </w:r>
    </w:p>
    <w:p w:rsidR="00DB7899" w:rsidRPr="00DE2741" w:rsidRDefault="00C93162" w:rsidP="00DE2741">
      <w:pPr>
        <w:widowControl w:val="0"/>
        <w:spacing w:line="360" w:lineRule="auto"/>
        <w:ind w:firstLine="709"/>
        <w:jc w:val="both"/>
        <w:rPr>
          <w:b/>
          <w:sz w:val="28"/>
          <w:szCs w:val="28"/>
        </w:rPr>
      </w:pPr>
      <w:r>
        <w:rPr>
          <w:sz w:val="28"/>
          <w:szCs w:val="28"/>
        </w:rPr>
        <w:br w:type="page"/>
      </w:r>
      <w:r w:rsidR="00DB7899" w:rsidRPr="00DE2741">
        <w:rPr>
          <w:b/>
          <w:sz w:val="28"/>
          <w:szCs w:val="28"/>
        </w:rPr>
        <w:t>Таблица расчета политроп сжатия и расширения: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1154"/>
        <w:gridCol w:w="1242"/>
        <w:gridCol w:w="1845"/>
        <w:gridCol w:w="1977"/>
      </w:tblGrid>
      <w:tr w:rsidR="00DB7899" w:rsidRPr="00FC02B0" w:rsidTr="00FC02B0">
        <w:trPr>
          <w:trHeight w:val="442"/>
        </w:trPr>
        <w:tc>
          <w:tcPr>
            <w:tcW w:w="1751" w:type="pct"/>
            <w:shd w:val="clear" w:color="auto" w:fill="auto"/>
          </w:tcPr>
          <w:p w:rsidR="00DB7899" w:rsidRPr="00FC02B0" w:rsidRDefault="00DB7899" w:rsidP="00FC02B0">
            <w:pPr>
              <w:widowControl w:val="0"/>
              <w:spacing w:line="360" w:lineRule="auto"/>
              <w:rPr>
                <w:sz w:val="20"/>
                <w:szCs w:val="20"/>
              </w:rPr>
            </w:pPr>
            <w:r w:rsidRPr="00FC02B0">
              <w:rPr>
                <w:sz w:val="20"/>
                <w:szCs w:val="20"/>
              </w:rPr>
              <w:t>Расчет политроп сжатия и расширения</w:t>
            </w:r>
          </w:p>
        </w:tc>
        <w:tc>
          <w:tcPr>
            <w:tcW w:w="603" w:type="pct"/>
            <w:shd w:val="clear" w:color="auto" w:fill="auto"/>
          </w:tcPr>
          <w:p w:rsidR="00DB7899" w:rsidRPr="00FC02B0" w:rsidRDefault="00DB7899" w:rsidP="00FC02B0">
            <w:pPr>
              <w:widowControl w:val="0"/>
              <w:spacing w:line="360" w:lineRule="auto"/>
              <w:rPr>
                <w:sz w:val="20"/>
                <w:szCs w:val="20"/>
                <w:vertAlign w:val="subscript"/>
                <w:lang w:val="en-US"/>
              </w:rPr>
            </w:pPr>
            <w:r w:rsidRPr="00FC02B0">
              <w:rPr>
                <w:sz w:val="20"/>
                <w:szCs w:val="20"/>
              </w:rPr>
              <w:t>ε</w:t>
            </w:r>
            <w:r w:rsidRPr="00FC02B0">
              <w:rPr>
                <w:sz w:val="20"/>
                <w:szCs w:val="20"/>
                <w:vertAlign w:val="subscript"/>
                <w:lang w:val="en-US"/>
              </w:rPr>
              <w:t>i</w:t>
            </w:r>
          </w:p>
        </w:tc>
        <w:tc>
          <w:tcPr>
            <w:tcW w:w="649" w:type="pct"/>
            <w:shd w:val="clear" w:color="auto" w:fill="auto"/>
          </w:tcPr>
          <w:p w:rsidR="00DB7899" w:rsidRPr="00FC02B0" w:rsidRDefault="00DB7899" w:rsidP="00FC02B0">
            <w:pPr>
              <w:widowControl w:val="0"/>
              <w:spacing w:line="360" w:lineRule="auto"/>
              <w:rPr>
                <w:sz w:val="20"/>
                <w:szCs w:val="20"/>
                <w:vertAlign w:val="subscript"/>
                <w:lang w:val="en-US"/>
              </w:rPr>
            </w:pPr>
            <w:r w:rsidRPr="00FC02B0">
              <w:rPr>
                <w:sz w:val="20"/>
                <w:szCs w:val="20"/>
                <w:lang w:val="en-US"/>
              </w:rPr>
              <w:t>V</w:t>
            </w:r>
            <w:r w:rsidRPr="00FC02B0">
              <w:rPr>
                <w:sz w:val="20"/>
                <w:szCs w:val="20"/>
                <w:vertAlign w:val="subscript"/>
                <w:lang w:val="en-US"/>
              </w:rPr>
              <w:t>i</w:t>
            </w:r>
            <w:r w:rsidRPr="00FC02B0">
              <w:rPr>
                <w:sz w:val="20"/>
                <w:szCs w:val="20"/>
                <w:lang w:val="en-US"/>
              </w:rPr>
              <w:t>=V</w:t>
            </w:r>
            <w:r w:rsidRPr="00FC02B0">
              <w:rPr>
                <w:sz w:val="20"/>
                <w:szCs w:val="20"/>
                <w:vertAlign w:val="subscript"/>
                <w:lang w:val="en-US"/>
              </w:rPr>
              <w:t>a</w:t>
            </w:r>
            <w:r w:rsidRPr="00FC02B0">
              <w:rPr>
                <w:sz w:val="20"/>
                <w:szCs w:val="20"/>
                <w:lang w:val="en-US"/>
              </w:rPr>
              <w:t>/</w:t>
            </w:r>
            <w:r w:rsidRPr="00FC02B0">
              <w:rPr>
                <w:sz w:val="20"/>
                <w:szCs w:val="20"/>
              </w:rPr>
              <w:t>ε</w:t>
            </w:r>
            <w:r w:rsidRPr="00FC02B0">
              <w:rPr>
                <w:sz w:val="20"/>
                <w:szCs w:val="20"/>
                <w:vertAlign w:val="subscript"/>
                <w:lang w:val="en-US"/>
              </w:rPr>
              <w:t>i</w:t>
            </w:r>
          </w:p>
        </w:tc>
        <w:tc>
          <w:tcPr>
            <w:tcW w:w="964" w:type="pct"/>
            <w:shd w:val="clear" w:color="auto" w:fill="auto"/>
          </w:tcPr>
          <w:p w:rsidR="00DB7899" w:rsidRPr="00FC02B0" w:rsidRDefault="00DB7899" w:rsidP="00FC02B0">
            <w:pPr>
              <w:widowControl w:val="0"/>
              <w:spacing w:line="360" w:lineRule="auto"/>
              <w:rPr>
                <w:sz w:val="20"/>
                <w:szCs w:val="20"/>
                <w:vertAlign w:val="superscript"/>
                <w:lang w:val="en-US"/>
              </w:rPr>
            </w:pPr>
            <w:r w:rsidRPr="00FC02B0">
              <w:rPr>
                <w:sz w:val="20"/>
                <w:szCs w:val="20"/>
                <w:lang w:val="en-US"/>
              </w:rPr>
              <w:t>P</w:t>
            </w:r>
            <w:r w:rsidRPr="00FC02B0">
              <w:rPr>
                <w:sz w:val="20"/>
                <w:szCs w:val="20"/>
                <w:vertAlign w:val="subscript"/>
              </w:rPr>
              <w:t>сж</w:t>
            </w:r>
            <w:r w:rsidRPr="00FC02B0">
              <w:rPr>
                <w:sz w:val="20"/>
                <w:szCs w:val="20"/>
                <w:lang w:val="en-US"/>
              </w:rPr>
              <w:t>=P</w:t>
            </w:r>
            <w:r w:rsidRPr="00FC02B0">
              <w:rPr>
                <w:sz w:val="20"/>
                <w:szCs w:val="20"/>
                <w:vertAlign w:val="subscript"/>
                <w:lang w:val="en-US"/>
              </w:rPr>
              <w:t>a</w:t>
            </w:r>
            <w:r w:rsidRPr="00FC02B0">
              <w:rPr>
                <w:sz w:val="20"/>
                <w:szCs w:val="20"/>
              </w:rPr>
              <w:t>·ε</w:t>
            </w:r>
            <w:r w:rsidRPr="00FC02B0">
              <w:rPr>
                <w:sz w:val="20"/>
                <w:szCs w:val="20"/>
                <w:vertAlign w:val="subscript"/>
                <w:lang w:val="en-US"/>
              </w:rPr>
              <w:t>i</w:t>
            </w:r>
            <w:r w:rsidRPr="00FC02B0">
              <w:rPr>
                <w:sz w:val="20"/>
                <w:szCs w:val="20"/>
                <w:vertAlign w:val="superscript"/>
                <w:lang w:val="en-US"/>
              </w:rPr>
              <w:t>n2</w:t>
            </w:r>
          </w:p>
        </w:tc>
        <w:tc>
          <w:tcPr>
            <w:tcW w:w="1033" w:type="pct"/>
            <w:shd w:val="clear" w:color="auto" w:fill="auto"/>
          </w:tcPr>
          <w:p w:rsidR="00DB7899" w:rsidRPr="00FC02B0" w:rsidRDefault="00DB7899" w:rsidP="00FC02B0">
            <w:pPr>
              <w:widowControl w:val="0"/>
              <w:spacing w:line="360" w:lineRule="auto"/>
              <w:rPr>
                <w:sz w:val="20"/>
                <w:szCs w:val="20"/>
                <w:vertAlign w:val="superscript"/>
                <w:lang w:val="en-US"/>
              </w:rPr>
            </w:pPr>
            <w:r w:rsidRPr="00FC02B0">
              <w:rPr>
                <w:sz w:val="20"/>
                <w:szCs w:val="20"/>
                <w:lang w:val="en-US"/>
              </w:rPr>
              <w:t>P</w:t>
            </w:r>
            <w:r w:rsidRPr="00FC02B0">
              <w:rPr>
                <w:sz w:val="20"/>
                <w:szCs w:val="20"/>
                <w:vertAlign w:val="subscript"/>
              </w:rPr>
              <w:t>расш</w:t>
            </w:r>
            <w:r w:rsidRPr="00FC02B0">
              <w:rPr>
                <w:sz w:val="20"/>
                <w:szCs w:val="20"/>
                <w:lang w:val="en-US"/>
              </w:rPr>
              <w:t>=P</w:t>
            </w:r>
            <w:r w:rsidRPr="00FC02B0">
              <w:rPr>
                <w:sz w:val="20"/>
                <w:szCs w:val="20"/>
                <w:vertAlign w:val="subscript"/>
                <w:lang w:val="en-US"/>
              </w:rPr>
              <w:t>b</w:t>
            </w:r>
            <w:r w:rsidRPr="00FC02B0">
              <w:rPr>
                <w:sz w:val="20"/>
                <w:szCs w:val="20"/>
              </w:rPr>
              <w:t>·ε</w:t>
            </w:r>
            <w:r w:rsidRPr="00FC02B0">
              <w:rPr>
                <w:sz w:val="20"/>
                <w:szCs w:val="20"/>
                <w:vertAlign w:val="subscript"/>
                <w:lang w:val="en-US"/>
              </w:rPr>
              <w:t>i</w:t>
            </w:r>
            <w:r w:rsidRPr="00FC02B0">
              <w:rPr>
                <w:sz w:val="20"/>
                <w:szCs w:val="20"/>
                <w:vertAlign w:val="superscript"/>
                <w:lang w:val="en-US"/>
              </w:rPr>
              <w:t>n2</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sz w:val="20"/>
                <w:szCs w:val="20"/>
              </w:rPr>
            </w:pPr>
            <w:r w:rsidRPr="00FC02B0">
              <w:rPr>
                <w:sz w:val="20"/>
                <w:szCs w:val="20"/>
              </w:rPr>
              <w:t>Расчетная точка</w:t>
            </w:r>
          </w:p>
        </w:tc>
        <w:tc>
          <w:tcPr>
            <w:tcW w:w="603" w:type="pct"/>
            <w:shd w:val="clear" w:color="auto" w:fill="auto"/>
          </w:tcPr>
          <w:p w:rsidR="00DB7899" w:rsidRPr="00FC02B0" w:rsidRDefault="00DB7899" w:rsidP="00FC02B0">
            <w:pPr>
              <w:widowControl w:val="0"/>
              <w:spacing w:line="360" w:lineRule="auto"/>
              <w:rPr>
                <w:sz w:val="20"/>
                <w:szCs w:val="20"/>
              </w:rPr>
            </w:pP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lang w:val="en-US"/>
              </w:rPr>
              <w:t xml:space="preserve">10^2 </w:t>
            </w:r>
            <w:r w:rsidRPr="00FC02B0">
              <w:rPr>
                <w:sz w:val="20"/>
                <w:szCs w:val="20"/>
              </w:rPr>
              <w:t>м</w:t>
            </w:r>
            <w:r w:rsidRPr="00FC02B0">
              <w:rPr>
                <w:sz w:val="20"/>
                <w:szCs w:val="20"/>
                <w:vertAlign w:val="superscript"/>
              </w:rPr>
              <w:t>3</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МПа</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МПа</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1.(a)</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1,00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1,141</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0,41</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1,294</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2</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1,25</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0,913</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0,556</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1,697</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3</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1,50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0,761</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0,713</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2,118</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4</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2,00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0,571</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1,056</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3,004</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5</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2,50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0,456</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1,432</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3,939</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6</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3,00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0,38</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1,837</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4,916</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7</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3,25</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0,351</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2,049</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5,418</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8</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3,50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0,326</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2,267</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5,929</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9</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3,75</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0,304</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2,491</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6,447</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sz w:val="20"/>
                <w:szCs w:val="20"/>
                <w:lang w:val="en-US"/>
              </w:rPr>
              <w:t>10</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4,25</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0,268</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2,955</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7,506</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rFonts w:eastAsia="Arial Unicode MS"/>
                <w:sz w:val="20"/>
                <w:szCs w:val="20"/>
                <w:lang w:val="en-US"/>
              </w:rPr>
              <w:t>11</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4,50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0,254</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3,195</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8,046</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sz w:val="20"/>
                <w:szCs w:val="20"/>
              </w:rPr>
            </w:pPr>
            <w:r w:rsidRPr="00FC02B0">
              <w:rPr>
                <w:sz w:val="20"/>
                <w:szCs w:val="20"/>
                <w:lang w:val="en-US"/>
              </w:rPr>
              <w:t>1</w:t>
            </w:r>
            <w:r w:rsidRPr="00FC02B0">
              <w:rPr>
                <w:sz w:val="20"/>
                <w:szCs w:val="20"/>
              </w:rPr>
              <w:t>2</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5,00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0,228</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3,689</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9,145</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sz w:val="20"/>
                <w:szCs w:val="20"/>
              </w:rPr>
            </w:pPr>
            <w:r w:rsidRPr="00FC02B0">
              <w:rPr>
                <w:sz w:val="20"/>
                <w:szCs w:val="20"/>
                <w:lang w:val="en-US"/>
              </w:rPr>
              <w:t>1</w:t>
            </w:r>
            <w:r w:rsidRPr="00FC02B0">
              <w:rPr>
                <w:sz w:val="20"/>
                <w:szCs w:val="20"/>
              </w:rPr>
              <w:t>3</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7,00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0,163</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5,839</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13,763</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sz w:val="20"/>
                <w:szCs w:val="20"/>
                <w:lang w:val="en-US"/>
              </w:rPr>
            </w:pPr>
            <w:r w:rsidRPr="00FC02B0">
              <w:rPr>
                <w:sz w:val="20"/>
                <w:szCs w:val="20"/>
                <w:lang w:val="en-US"/>
              </w:rPr>
              <w:t>14</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9,00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0,127</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8,229</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18,678</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rFonts w:eastAsia="Arial Unicode MS"/>
                <w:sz w:val="20"/>
                <w:szCs w:val="20"/>
                <w:lang w:val="en-US"/>
              </w:rPr>
            </w:pPr>
            <w:r w:rsidRPr="00FC02B0">
              <w:rPr>
                <w:rFonts w:eastAsia="Arial Unicode MS"/>
                <w:sz w:val="20"/>
                <w:szCs w:val="20"/>
                <w:lang w:val="en-US"/>
              </w:rPr>
              <w:t>15</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10,00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0,114</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9,501</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21,229</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sz w:val="20"/>
                <w:szCs w:val="20"/>
              </w:rPr>
            </w:pPr>
            <w:r w:rsidRPr="00FC02B0">
              <w:rPr>
                <w:sz w:val="20"/>
                <w:szCs w:val="20"/>
              </w:rPr>
              <w:t>16.(</w:t>
            </w:r>
            <w:r w:rsidRPr="00FC02B0">
              <w:rPr>
                <w:sz w:val="20"/>
                <w:szCs w:val="20"/>
                <w:lang w:val="en-US"/>
              </w:rPr>
              <w:t>z</w:t>
            </w:r>
            <w:r w:rsidRPr="00FC02B0">
              <w:rPr>
                <w:sz w:val="20"/>
                <w:szCs w:val="20"/>
              </w:rPr>
              <w:t>)</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9,51</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0,12</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8,872</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19,972</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sz w:val="20"/>
                <w:szCs w:val="20"/>
              </w:rPr>
            </w:pPr>
            <w:r w:rsidRPr="00FC02B0">
              <w:rPr>
                <w:sz w:val="20"/>
                <w:szCs w:val="20"/>
              </w:rPr>
              <w:t>17</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13,00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0,088</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13,593</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19,972</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sz w:val="20"/>
                <w:szCs w:val="20"/>
              </w:rPr>
            </w:pPr>
            <w:r w:rsidRPr="00FC02B0">
              <w:rPr>
                <w:sz w:val="20"/>
                <w:szCs w:val="20"/>
              </w:rPr>
              <w:t>18</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15,00</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0,076</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16,525</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19,972</w:t>
            </w:r>
          </w:p>
        </w:tc>
      </w:tr>
      <w:tr w:rsidR="00DB7899" w:rsidRPr="00FC02B0" w:rsidTr="00FC02B0">
        <w:trPr>
          <w:trHeight w:val="397"/>
        </w:trPr>
        <w:tc>
          <w:tcPr>
            <w:tcW w:w="1751" w:type="pct"/>
            <w:shd w:val="clear" w:color="auto" w:fill="auto"/>
          </w:tcPr>
          <w:p w:rsidR="00DB7899" w:rsidRPr="00FC02B0" w:rsidRDefault="00DB7899" w:rsidP="00FC02B0">
            <w:pPr>
              <w:widowControl w:val="0"/>
              <w:spacing w:line="360" w:lineRule="auto"/>
              <w:rPr>
                <w:sz w:val="20"/>
                <w:szCs w:val="20"/>
              </w:rPr>
            </w:pPr>
            <w:r w:rsidRPr="00FC02B0">
              <w:rPr>
                <w:sz w:val="20"/>
                <w:szCs w:val="20"/>
              </w:rPr>
              <w:t>19.(</w:t>
            </w:r>
            <w:r w:rsidRPr="00FC02B0">
              <w:rPr>
                <w:sz w:val="20"/>
                <w:szCs w:val="20"/>
                <w:lang w:val="en-US"/>
              </w:rPr>
              <w:t>c</w:t>
            </w:r>
            <w:r w:rsidRPr="00FC02B0">
              <w:rPr>
                <w:sz w:val="20"/>
                <w:szCs w:val="20"/>
              </w:rPr>
              <w:t>)</w:t>
            </w:r>
          </w:p>
        </w:tc>
        <w:tc>
          <w:tcPr>
            <w:tcW w:w="603" w:type="pct"/>
            <w:shd w:val="clear" w:color="auto" w:fill="auto"/>
          </w:tcPr>
          <w:p w:rsidR="00DB7899" w:rsidRPr="00FC02B0" w:rsidRDefault="00DB7899" w:rsidP="00FC02B0">
            <w:pPr>
              <w:widowControl w:val="0"/>
              <w:spacing w:line="360" w:lineRule="auto"/>
              <w:rPr>
                <w:sz w:val="20"/>
                <w:szCs w:val="20"/>
              </w:rPr>
            </w:pPr>
            <w:r w:rsidRPr="00FC02B0">
              <w:rPr>
                <w:sz w:val="20"/>
                <w:szCs w:val="20"/>
              </w:rPr>
              <w:t>16,07</w:t>
            </w:r>
          </w:p>
        </w:tc>
        <w:tc>
          <w:tcPr>
            <w:tcW w:w="649" w:type="pct"/>
            <w:shd w:val="clear" w:color="auto" w:fill="auto"/>
          </w:tcPr>
          <w:p w:rsidR="00DB7899" w:rsidRPr="00FC02B0" w:rsidRDefault="00DB7899" w:rsidP="00FC02B0">
            <w:pPr>
              <w:widowControl w:val="0"/>
              <w:spacing w:line="360" w:lineRule="auto"/>
              <w:rPr>
                <w:sz w:val="20"/>
                <w:szCs w:val="20"/>
              </w:rPr>
            </w:pPr>
            <w:r w:rsidRPr="00FC02B0">
              <w:rPr>
                <w:sz w:val="20"/>
                <w:szCs w:val="20"/>
              </w:rPr>
              <w:t>0,071</w:t>
            </w:r>
          </w:p>
        </w:tc>
        <w:tc>
          <w:tcPr>
            <w:tcW w:w="964" w:type="pct"/>
            <w:shd w:val="clear" w:color="auto" w:fill="auto"/>
          </w:tcPr>
          <w:p w:rsidR="00DB7899" w:rsidRPr="00FC02B0" w:rsidRDefault="00DB7899" w:rsidP="00FC02B0">
            <w:pPr>
              <w:widowControl w:val="0"/>
              <w:spacing w:line="360" w:lineRule="auto"/>
              <w:rPr>
                <w:sz w:val="20"/>
                <w:szCs w:val="20"/>
              </w:rPr>
            </w:pPr>
            <w:r w:rsidRPr="00FC02B0">
              <w:rPr>
                <w:sz w:val="20"/>
                <w:szCs w:val="20"/>
              </w:rPr>
              <w:t>18,155</w:t>
            </w:r>
          </w:p>
        </w:tc>
        <w:tc>
          <w:tcPr>
            <w:tcW w:w="1033" w:type="pct"/>
            <w:shd w:val="clear" w:color="auto" w:fill="auto"/>
          </w:tcPr>
          <w:p w:rsidR="00DB7899" w:rsidRPr="00FC02B0" w:rsidRDefault="00DB7899" w:rsidP="00FC02B0">
            <w:pPr>
              <w:widowControl w:val="0"/>
              <w:spacing w:line="360" w:lineRule="auto"/>
              <w:rPr>
                <w:sz w:val="20"/>
                <w:szCs w:val="20"/>
              </w:rPr>
            </w:pPr>
            <w:r w:rsidRPr="00FC02B0">
              <w:rPr>
                <w:sz w:val="20"/>
                <w:szCs w:val="20"/>
              </w:rPr>
              <w:t>19,972</w:t>
            </w:r>
          </w:p>
        </w:tc>
      </w:tr>
    </w:tbl>
    <w:p w:rsidR="00DB7899" w:rsidRPr="00DE2741" w:rsidRDefault="00DB7899"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По результатам расчета строим расчетную диаграмму (рис. 2)</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Масштаб давления: </w:t>
      </w:r>
      <w:r w:rsidRPr="00DE2741">
        <w:rPr>
          <w:sz w:val="28"/>
          <w:szCs w:val="28"/>
          <w:lang w:val="en-US"/>
        </w:rPr>
        <w:t>m</w:t>
      </w:r>
      <w:r w:rsidRPr="00DE2741">
        <w:rPr>
          <w:sz w:val="28"/>
          <w:szCs w:val="28"/>
          <w:vertAlign w:val="subscript"/>
          <w:lang w:val="en-US"/>
        </w:rPr>
        <w:t>p</w:t>
      </w:r>
      <w:r w:rsidRPr="00DE2741">
        <w:rPr>
          <w:sz w:val="28"/>
          <w:szCs w:val="28"/>
        </w:rPr>
        <w:t xml:space="preserve"> = 0,11 МПа/мм.</w:t>
      </w:r>
    </w:p>
    <w:p w:rsidR="00DB7899" w:rsidRPr="00DE2741" w:rsidRDefault="00DB7899" w:rsidP="00DE2741">
      <w:pPr>
        <w:widowControl w:val="0"/>
        <w:spacing w:line="360" w:lineRule="auto"/>
        <w:ind w:firstLine="709"/>
        <w:jc w:val="both"/>
        <w:rPr>
          <w:sz w:val="28"/>
          <w:szCs w:val="28"/>
        </w:rPr>
      </w:pPr>
      <w:r w:rsidRPr="00DE2741">
        <w:rPr>
          <w:sz w:val="28"/>
          <w:szCs w:val="28"/>
        </w:rPr>
        <w:t xml:space="preserve">Масштаб объема: </w:t>
      </w:r>
      <w:r w:rsidRPr="00DE2741">
        <w:rPr>
          <w:sz w:val="28"/>
          <w:szCs w:val="28"/>
          <w:lang w:val="en-US"/>
        </w:rPr>
        <w:t>m</w:t>
      </w:r>
      <w:r w:rsidRPr="00DE2741">
        <w:rPr>
          <w:sz w:val="28"/>
          <w:szCs w:val="28"/>
          <w:vertAlign w:val="subscript"/>
          <w:lang w:val="en-US"/>
        </w:rPr>
        <w:t>v</w:t>
      </w:r>
      <w:r w:rsidRPr="00DE2741">
        <w:rPr>
          <w:sz w:val="28"/>
          <w:szCs w:val="28"/>
        </w:rPr>
        <w:t xml:space="preserve"> = 0,0072 м</w:t>
      </w:r>
      <w:r w:rsidRPr="00DE2741">
        <w:rPr>
          <w:sz w:val="28"/>
          <w:szCs w:val="28"/>
          <w:vertAlign w:val="superscript"/>
        </w:rPr>
        <w:t>3</w:t>
      </w:r>
      <w:r w:rsidRPr="00DE2741">
        <w:rPr>
          <w:sz w:val="28"/>
          <w:szCs w:val="28"/>
        </w:rPr>
        <w:t>/мм.</w:t>
      </w:r>
    </w:p>
    <w:p w:rsidR="00DB7899" w:rsidRPr="00DE2741" w:rsidRDefault="00DB7899" w:rsidP="00DE2741">
      <w:pPr>
        <w:widowControl w:val="0"/>
        <w:spacing w:line="360" w:lineRule="auto"/>
        <w:ind w:firstLine="709"/>
        <w:jc w:val="both"/>
        <w:rPr>
          <w:b/>
          <w:sz w:val="28"/>
          <w:szCs w:val="28"/>
        </w:rPr>
      </w:pPr>
      <w:r w:rsidRPr="00DE2741">
        <w:rPr>
          <w:b/>
          <w:sz w:val="28"/>
          <w:szCs w:val="28"/>
        </w:rPr>
        <w:t>Среднее индикаторное давление:</w:t>
      </w:r>
    </w:p>
    <w:p w:rsidR="00DB7899" w:rsidRPr="00DE2741" w:rsidRDefault="00DB7899" w:rsidP="00DE2741">
      <w:pPr>
        <w:widowControl w:val="0"/>
        <w:spacing w:line="360" w:lineRule="auto"/>
        <w:ind w:firstLine="709"/>
        <w:jc w:val="both"/>
        <w:rPr>
          <w:sz w:val="28"/>
          <w:szCs w:val="28"/>
        </w:rPr>
      </w:pPr>
      <w:r w:rsidRPr="00DE2741">
        <w:rPr>
          <w:sz w:val="28"/>
          <w:szCs w:val="28"/>
        </w:rPr>
        <w:t>Площадь диаграммы теоретического цикла (до скругления):</w:t>
      </w:r>
    </w:p>
    <w:p w:rsidR="00DB7899" w:rsidRPr="00DE2741" w:rsidRDefault="00DB7899" w:rsidP="00DE2741">
      <w:pPr>
        <w:widowControl w:val="0"/>
        <w:spacing w:line="360" w:lineRule="auto"/>
        <w:ind w:firstLine="709"/>
        <w:jc w:val="both"/>
        <w:rPr>
          <w:sz w:val="28"/>
          <w:szCs w:val="28"/>
        </w:rPr>
      </w:pPr>
      <w:r w:rsidRPr="00DE2741">
        <w:rPr>
          <w:sz w:val="28"/>
          <w:szCs w:val="28"/>
          <w:lang w:val="en-US"/>
        </w:rPr>
        <w:t>S</w:t>
      </w:r>
      <w:r w:rsidRPr="00DE2741">
        <w:rPr>
          <w:sz w:val="28"/>
          <w:szCs w:val="28"/>
          <w:vertAlign w:val="subscript"/>
        </w:rPr>
        <w:t>теор</w:t>
      </w:r>
      <w:r w:rsidRPr="00DE2741">
        <w:rPr>
          <w:sz w:val="28"/>
          <w:szCs w:val="28"/>
        </w:rPr>
        <w:t>=3844 мм</w:t>
      </w:r>
      <w:r w:rsidRPr="00DE2741">
        <w:rPr>
          <w:sz w:val="28"/>
          <w:szCs w:val="28"/>
          <w:vertAlign w:val="superscript"/>
        </w:rPr>
        <w:t>2</w:t>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t>Площадь диаграммы теоретического цикла (после скругления):</w:t>
      </w:r>
    </w:p>
    <w:p w:rsidR="00DB7899" w:rsidRPr="00DE2741" w:rsidRDefault="00DB7899" w:rsidP="00DE2741">
      <w:pPr>
        <w:widowControl w:val="0"/>
        <w:spacing w:line="360" w:lineRule="auto"/>
        <w:ind w:firstLine="709"/>
        <w:jc w:val="both"/>
        <w:rPr>
          <w:sz w:val="28"/>
          <w:szCs w:val="28"/>
        </w:rPr>
      </w:pPr>
      <w:r w:rsidRPr="00DE2741">
        <w:rPr>
          <w:sz w:val="28"/>
          <w:szCs w:val="28"/>
          <w:lang w:val="en-US"/>
        </w:rPr>
        <w:t>S</w:t>
      </w:r>
      <w:r w:rsidRPr="00DE2741">
        <w:rPr>
          <w:sz w:val="28"/>
          <w:szCs w:val="28"/>
          <w:vertAlign w:val="subscript"/>
        </w:rPr>
        <w:t>д</w:t>
      </w:r>
      <w:r w:rsidRPr="00DE2741">
        <w:rPr>
          <w:sz w:val="28"/>
          <w:szCs w:val="28"/>
        </w:rPr>
        <w:t>=3763 мм</w:t>
      </w:r>
      <w:r w:rsidRPr="00DE2741">
        <w:rPr>
          <w:sz w:val="28"/>
          <w:szCs w:val="28"/>
          <w:vertAlign w:val="superscript"/>
        </w:rPr>
        <w:t>2</w:t>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t>Коэффициент скругления :</w:t>
      </w: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rPr>
        <w:sym w:font="Symbol" w:char="F06A"/>
      </w:r>
      <w:r w:rsidR="00DB7899" w:rsidRPr="00DE2741">
        <w:rPr>
          <w:sz w:val="28"/>
          <w:szCs w:val="28"/>
        </w:rPr>
        <w:t xml:space="preserve"> </w:t>
      </w:r>
      <w:r w:rsidR="00DB7899" w:rsidRPr="00DE2741">
        <w:rPr>
          <w:sz w:val="28"/>
          <w:szCs w:val="28"/>
          <w:vertAlign w:val="subscript"/>
        </w:rPr>
        <w:t>ск</w:t>
      </w:r>
      <w:r w:rsidR="00DB7899" w:rsidRPr="00DE2741">
        <w:rPr>
          <w:sz w:val="28"/>
          <w:szCs w:val="28"/>
        </w:rPr>
        <w:t xml:space="preserve"> = </w:t>
      </w:r>
      <w:r w:rsidR="009C4F31">
        <w:rPr>
          <w:position w:val="-32"/>
          <w:sz w:val="28"/>
          <w:szCs w:val="28"/>
        </w:rPr>
        <w:pict>
          <v:shape id="_x0000_i1078" type="#_x0000_t75" style="width:26.25pt;height:36pt" fillcolor="window">
            <v:imagedata r:id="rId61" o:title=""/>
          </v:shape>
        </w:pict>
      </w:r>
      <w:r w:rsidR="00DB7899" w:rsidRPr="00DE2741">
        <w:rPr>
          <w:sz w:val="28"/>
          <w:szCs w:val="28"/>
        </w:rPr>
        <w:t xml:space="preserve"> = </w:t>
      </w:r>
      <w:r w:rsidR="009C4F31">
        <w:rPr>
          <w:position w:val="-24"/>
          <w:sz w:val="28"/>
          <w:szCs w:val="28"/>
        </w:rPr>
        <w:pict>
          <v:shape id="_x0000_i1079" type="#_x0000_t75" style="width:26.25pt;height:28.5pt" fillcolor="window">
            <v:imagedata r:id="rId62" o:title=""/>
          </v:shape>
        </w:pict>
      </w:r>
      <w:r w:rsidR="00DB7899" w:rsidRPr="00DE2741">
        <w:rPr>
          <w:sz w:val="28"/>
          <w:szCs w:val="28"/>
        </w:rPr>
        <w:t xml:space="preserve"> = 0,979.</w:t>
      </w:r>
    </w:p>
    <w:p w:rsidR="00721F7E" w:rsidRPr="00DE2741" w:rsidRDefault="00721F7E"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Среднее индикаторное давление теоретического цикла (</w:t>
      </w:r>
      <w:r w:rsidRPr="00DE2741">
        <w:rPr>
          <w:sz w:val="28"/>
          <w:szCs w:val="28"/>
          <w:lang w:val="en-US"/>
        </w:rPr>
        <w:t>P</w:t>
      </w:r>
      <w:r w:rsidRPr="00DE2741">
        <w:rPr>
          <w:sz w:val="28"/>
          <w:szCs w:val="28"/>
          <w:vertAlign w:val="subscript"/>
          <w:lang w:val="en-US"/>
        </w:rPr>
        <w:t>i</w:t>
      </w:r>
      <w:r w:rsidRPr="00DE2741">
        <w:rPr>
          <w:sz w:val="28"/>
          <w:szCs w:val="28"/>
          <w:vertAlign w:val="superscript"/>
        </w:rPr>
        <w:t>`</w:t>
      </w:r>
      <w:r w:rsidRPr="00DE2741">
        <w:rPr>
          <w:sz w:val="28"/>
          <w:szCs w:val="28"/>
        </w:rPr>
        <w:t>),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i</w:t>
      </w:r>
      <w:r w:rsidRPr="00DE2741">
        <w:rPr>
          <w:sz w:val="28"/>
          <w:szCs w:val="28"/>
        </w:rPr>
        <w:t xml:space="preserve">′ = </w:t>
      </w:r>
      <w:r w:rsidR="009C4F31">
        <w:rPr>
          <w:position w:val="-36"/>
          <w:sz w:val="28"/>
          <w:szCs w:val="28"/>
        </w:rPr>
        <w:pict>
          <v:shape id="_x0000_i1080" type="#_x0000_t75" style="width:292.5pt;height:42.75pt" fillcolor="window">
            <v:imagedata r:id="rId63" o:title=""/>
          </v:shape>
        </w:pict>
      </w:r>
      <w:r w:rsidRPr="00DE2741">
        <w:rPr>
          <w:sz w:val="28"/>
          <w:szCs w:val="28"/>
        </w:rPr>
        <w:t xml:space="preserve"> =</w:t>
      </w:r>
    </w:p>
    <w:p w:rsidR="00DB7899" w:rsidRPr="00DE2741" w:rsidRDefault="00DB7899" w:rsidP="00DE2741">
      <w:pPr>
        <w:widowControl w:val="0"/>
        <w:spacing w:line="360" w:lineRule="auto"/>
        <w:ind w:firstLine="709"/>
        <w:jc w:val="both"/>
        <w:rPr>
          <w:sz w:val="28"/>
          <w:szCs w:val="28"/>
        </w:rPr>
      </w:pPr>
      <w:r w:rsidRPr="00DE2741">
        <w:rPr>
          <w:sz w:val="28"/>
          <w:szCs w:val="28"/>
        </w:rPr>
        <w:t>=</w:t>
      </w:r>
      <w:r w:rsidR="009C4F31">
        <w:rPr>
          <w:position w:val="-32"/>
          <w:sz w:val="28"/>
          <w:szCs w:val="28"/>
        </w:rPr>
        <w:pict>
          <v:shape id="_x0000_i1081" type="#_x0000_t75" style="width:390pt;height:39pt" fillcolor="window">
            <v:imagedata r:id="rId64" o:title=""/>
          </v:shape>
        </w:pict>
      </w:r>
      <w:r w:rsidRPr="00DE2741">
        <w:rPr>
          <w:sz w:val="28"/>
          <w:szCs w:val="28"/>
        </w:rPr>
        <w:t xml:space="preserve"> = 2,769.</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Расчетное среднее индикаторное давление,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i</w:t>
      </w:r>
      <w:r w:rsidRPr="00DE2741">
        <w:rPr>
          <w:sz w:val="28"/>
          <w:szCs w:val="28"/>
        </w:rPr>
        <w:t xml:space="preserve"> = </w:t>
      </w:r>
      <w:r w:rsidRPr="00DE2741">
        <w:rPr>
          <w:sz w:val="28"/>
          <w:szCs w:val="28"/>
          <w:lang w:val="en-US"/>
        </w:rPr>
        <w:t>P</w:t>
      </w:r>
      <w:r w:rsidRPr="00DE2741">
        <w:rPr>
          <w:sz w:val="28"/>
          <w:szCs w:val="28"/>
        </w:rPr>
        <w:t>’</w:t>
      </w:r>
      <w:r w:rsidRPr="00DE2741">
        <w:rPr>
          <w:sz w:val="28"/>
          <w:szCs w:val="28"/>
          <w:vertAlign w:val="subscript"/>
          <w:lang w:val="en-US"/>
        </w:rPr>
        <w:t>i</w:t>
      </w:r>
      <w:r w:rsidRPr="00DE2741">
        <w:rPr>
          <w:sz w:val="28"/>
          <w:szCs w:val="28"/>
          <w:vertAlign w:val="subscript"/>
        </w:rPr>
        <w:t xml:space="preserve"> </w:t>
      </w:r>
      <w:r w:rsidRPr="00DE2741">
        <w:rPr>
          <w:sz w:val="28"/>
          <w:szCs w:val="28"/>
        </w:rPr>
        <w:t xml:space="preserve">· </w:t>
      </w:r>
      <w:r w:rsidRPr="00DE2741">
        <w:rPr>
          <w:sz w:val="28"/>
          <w:szCs w:val="28"/>
          <w:lang w:val="en-US"/>
        </w:rPr>
        <w:sym w:font="Symbol" w:char="F06A"/>
      </w:r>
      <w:r w:rsidRPr="00DE2741">
        <w:rPr>
          <w:sz w:val="28"/>
          <w:szCs w:val="28"/>
          <w:vertAlign w:val="subscript"/>
        </w:rPr>
        <w:t>ск</w:t>
      </w:r>
      <w:r w:rsidRPr="00DE2741">
        <w:rPr>
          <w:sz w:val="28"/>
          <w:szCs w:val="28"/>
        </w:rPr>
        <w:t xml:space="preserve"> = 2,769 · 0,975 = 2,711.</w:t>
      </w:r>
    </w:p>
    <w:p w:rsidR="00C93162" w:rsidRDefault="00C93162" w:rsidP="00DE2741">
      <w:pPr>
        <w:widowControl w:val="0"/>
        <w:spacing w:line="360" w:lineRule="auto"/>
        <w:ind w:firstLine="709"/>
        <w:jc w:val="both"/>
        <w:rPr>
          <w:sz w:val="28"/>
          <w:szCs w:val="28"/>
        </w:rPr>
      </w:pPr>
    </w:p>
    <w:p w:rsidR="00C93162" w:rsidRDefault="00DB7899" w:rsidP="00DE2741">
      <w:pPr>
        <w:widowControl w:val="0"/>
        <w:spacing w:line="360" w:lineRule="auto"/>
        <w:ind w:firstLine="709"/>
        <w:jc w:val="both"/>
        <w:rPr>
          <w:sz w:val="28"/>
          <w:szCs w:val="28"/>
        </w:rPr>
      </w:pPr>
      <w:r w:rsidRPr="00DE2741">
        <w:rPr>
          <w:sz w:val="28"/>
          <w:szCs w:val="28"/>
        </w:rPr>
        <w:t>Заданное среднее индикаторное давление,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i</w:t>
      </w:r>
      <w:r w:rsidRPr="00DE2741">
        <w:rPr>
          <w:sz w:val="28"/>
          <w:szCs w:val="28"/>
          <w:vertAlign w:val="superscript"/>
        </w:rPr>
        <w:t>зад</w:t>
      </w:r>
      <w:r w:rsidRPr="00DE2741">
        <w:rPr>
          <w:sz w:val="28"/>
          <w:szCs w:val="28"/>
        </w:rPr>
        <w:t xml:space="preserve"> = </w:t>
      </w:r>
      <w:r w:rsidR="009C4F31">
        <w:rPr>
          <w:position w:val="-30"/>
          <w:sz w:val="28"/>
          <w:szCs w:val="28"/>
        </w:rPr>
        <w:pict>
          <v:shape id="_x0000_i1082" type="#_x0000_t75" style="width:25.5pt;height:36.75pt" fillcolor="window">
            <v:imagedata r:id="rId65" o:title=""/>
          </v:shape>
        </w:pict>
      </w:r>
      <w:r w:rsidRPr="00DE2741">
        <w:rPr>
          <w:sz w:val="28"/>
          <w:szCs w:val="28"/>
        </w:rPr>
        <w:t xml:space="preserve"> = </w:t>
      </w:r>
      <w:r w:rsidR="009C4F31">
        <w:rPr>
          <w:position w:val="-28"/>
          <w:sz w:val="28"/>
          <w:szCs w:val="28"/>
        </w:rPr>
        <w:pict>
          <v:shape id="_x0000_i1083" type="#_x0000_t75" style="width:25.5pt;height:31.5pt" fillcolor="window">
            <v:imagedata r:id="rId66" o:title=""/>
          </v:shape>
        </w:pict>
      </w:r>
      <w:r w:rsidRPr="00DE2741">
        <w:rPr>
          <w:sz w:val="28"/>
          <w:szCs w:val="28"/>
        </w:rPr>
        <w:t xml:space="preserve"> = 2,667.</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Среднее индикаторное давление из диаграммы,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i</w:t>
      </w:r>
      <w:r w:rsidRPr="00DE2741">
        <w:rPr>
          <w:sz w:val="28"/>
          <w:szCs w:val="28"/>
          <w:vertAlign w:val="superscript"/>
        </w:rPr>
        <w:t>д</w:t>
      </w:r>
      <w:r w:rsidRPr="00DE2741">
        <w:rPr>
          <w:sz w:val="28"/>
          <w:szCs w:val="28"/>
        </w:rPr>
        <w:t xml:space="preserve"> = </w:t>
      </w:r>
      <w:r w:rsidR="009C4F31">
        <w:rPr>
          <w:position w:val="-30"/>
          <w:sz w:val="28"/>
          <w:szCs w:val="28"/>
        </w:rPr>
        <w:pict>
          <v:shape id="_x0000_i1084" type="#_x0000_t75" style="width:66pt;height:36pt" fillcolor="window">
            <v:imagedata r:id="rId67" o:title=""/>
          </v:shape>
        </w:pict>
      </w:r>
      <w:r w:rsidRPr="00DE2741">
        <w:rPr>
          <w:sz w:val="28"/>
          <w:szCs w:val="28"/>
        </w:rPr>
        <w:t xml:space="preserve"> = </w:t>
      </w:r>
      <w:r w:rsidR="009C4F31">
        <w:rPr>
          <w:position w:val="-28"/>
          <w:sz w:val="28"/>
          <w:szCs w:val="28"/>
        </w:rPr>
        <w:pict>
          <v:shape id="_x0000_i1085" type="#_x0000_t75" style="width:95.25pt;height:33pt" fillcolor="window">
            <v:imagedata r:id="rId68" o:title=""/>
          </v:shape>
        </w:pict>
      </w:r>
      <w:r w:rsidRPr="00DE2741">
        <w:rPr>
          <w:sz w:val="28"/>
          <w:szCs w:val="28"/>
        </w:rPr>
        <w:t xml:space="preserve"> = 2,785.</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Погрешность расчета, %:</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44"/>
      </w:r>
      <w:r w:rsidRPr="00DE2741">
        <w:rPr>
          <w:sz w:val="28"/>
          <w:szCs w:val="28"/>
          <w:lang w:val="en-US"/>
        </w:rPr>
        <w:t>P</w:t>
      </w:r>
      <w:r w:rsidRPr="00DE2741">
        <w:rPr>
          <w:sz w:val="28"/>
          <w:szCs w:val="28"/>
          <w:vertAlign w:val="subscript"/>
          <w:lang w:val="en-US"/>
        </w:rPr>
        <w:t>i</w:t>
      </w:r>
      <w:r w:rsidRPr="00DE2741">
        <w:rPr>
          <w:sz w:val="28"/>
          <w:szCs w:val="28"/>
          <w:vertAlign w:val="superscript"/>
        </w:rPr>
        <w:t>зад</w:t>
      </w:r>
      <w:r w:rsidRPr="00DE2741">
        <w:rPr>
          <w:sz w:val="28"/>
          <w:szCs w:val="28"/>
        </w:rPr>
        <w:t xml:space="preserve"> = </w:t>
      </w:r>
      <w:r w:rsidR="009C4F31">
        <w:rPr>
          <w:position w:val="-30"/>
          <w:sz w:val="28"/>
          <w:szCs w:val="28"/>
        </w:rPr>
        <w:pict>
          <v:shape id="_x0000_i1086" type="#_x0000_t75" style="width:81pt;height:36pt" fillcolor="window">
            <v:imagedata r:id="rId69" o:title=""/>
          </v:shape>
        </w:pict>
      </w:r>
      <w:r w:rsidRPr="00DE2741">
        <w:rPr>
          <w:sz w:val="28"/>
          <w:szCs w:val="28"/>
        </w:rPr>
        <w:t xml:space="preserve"> = </w:t>
      </w:r>
      <w:r w:rsidR="009C4F31">
        <w:rPr>
          <w:position w:val="-28"/>
          <w:sz w:val="28"/>
          <w:szCs w:val="28"/>
        </w:rPr>
        <w:pict>
          <v:shape id="_x0000_i1087" type="#_x0000_t75" style="width:102pt;height:33pt" fillcolor="window">
            <v:imagedata r:id="rId70" o:title=""/>
          </v:shape>
        </w:pict>
      </w:r>
      <w:r w:rsidRPr="00DE2741">
        <w:rPr>
          <w:sz w:val="28"/>
          <w:szCs w:val="28"/>
        </w:rPr>
        <w:t xml:space="preserve"> =</w:t>
      </w:r>
      <w:r w:rsidR="00DE2741">
        <w:rPr>
          <w:sz w:val="28"/>
          <w:szCs w:val="28"/>
        </w:rPr>
        <w:t xml:space="preserve"> </w:t>
      </w:r>
      <w:r w:rsidRPr="00DE2741">
        <w:rPr>
          <w:sz w:val="28"/>
          <w:szCs w:val="28"/>
        </w:rPr>
        <w:t>1,623</w:t>
      </w:r>
      <w:r w:rsidRPr="00DE2741">
        <w:rPr>
          <w:sz w:val="28"/>
          <w:szCs w:val="28"/>
        </w:rPr>
        <w:sym w:font="Symbol" w:char="F025"/>
      </w: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rPr>
        <w:t xml:space="preserve">(допуск </w:t>
      </w:r>
      <w:r w:rsidR="00DB7899" w:rsidRPr="00DE2741">
        <w:rPr>
          <w:sz w:val="28"/>
          <w:szCs w:val="28"/>
        </w:rPr>
        <w:sym w:font="Symbol" w:char="F0B1"/>
      </w:r>
      <w:r w:rsidR="00DB7899" w:rsidRPr="00DE2741">
        <w:rPr>
          <w:sz w:val="28"/>
          <w:szCs w:val="28"/>
        </w:rPr>
        <w:t xml:space="preserve"> 2,5</w:t>
      </w:r>
      <w:r w:rsidR="00DB7899" w:rsidRPr="00DE2741">
        <w:rPr>
          <w:sz w:val="28"/>
          <w:szCs w:val="28"/>
        </w:rPr>
        <w:sym w:font="Symbol" w:char="F025"/>
      </w:r>
      <w:r w:rsidR="00DB7899"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t>Погрешность построения, %:</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44"/>
      </w:r>
      <w:r w:rsidRPr="00DE2741">
        <w:rPr>
          <w:sz w:val="28"/>
          <w:szCs w:val="28"/>
          <w:lang w:val="en-US"/>
        </w:rPr>
        <w:t>P</w:t>
      </w:r>
      <w:r w:rsidRPr="00DE2741">
        <w:rPr>
          <w:sz w:val="28"/>
          <w:szCs w:val="28"/>
          <w:vertAlign w:val="subscript"/>
          <w:lang w:val="en-US"/>
        </w:rPr>
        <w:t>i</w:t>
      </w:r>
      <w:r w:rsidRPr="00DE2741">
        <w:rPr>
          <w:sz w:val="28"/>
          <w:szCs w:val="28"/>
          <w:vertAlign w:val="superscript"/>
        </w:rPr>
        <w:t>д</w:t>
      </w:r>
      <w:r w:rsidRPr="00DE2741">
        <w:rPr>
          <w:sz w:val="28"/>
          <w:szCs w:val="28"/>
        </w:rPr>
        <w:t xml:space="preserve"> = </w:t>
      </w:r>
      <w:r w:rsidR="009C4F31">
        <w:rPr>
          <w:position w:val="-30"/>
          <w:sz w:val="28"/>
          <w:szCs w:val="28"/>
        </w:rPr>
        <w:pict>
          <v:shape id="_x0000_i1088" type="#_x0000_t75" style="width:73.5pt;height:36pt" fillcolor="window">
            <v:imagedata r:id="rId71" o:title=""/>
          </v:shape>
        </w:pict>
      </w:r>
      <w:r w:rsidRPr="00DE2741">
        <w:rPr>
          <w:sz w:val="28"/>
          <w:szCs w:val="28"/>
        </w:rPr>
        <w:t xml:space="preserve"> = </w:t>
      </w:r>
      <w:r w:rsidR="009C4F31">
        <w:rPr>
          <w:position w:val="-28"/>
          <w:sz w:val="28"/>
          <w:szCs w:val="28"/>
        </w:rPr>
        <w:pict>
          <v:shape id="_x0000_i1089" type="#_x0000_t75" style="width:102.75pt;height:33pt" fillcolor="window">
            <v:imagedata r:id="rId72" o:title=""/>
          </v:shape>
        </w:pict>
      </w:r>
      <w:r w:rsidRPr="00DE2741">
        <w:rPr>
          <w:sz w:val="28"/>
          <w:szCs w:val="28"/>
        </w:rPr>
        <w:t xml:space="preserve"> = -2,73 </w:t>
      </w:r>
      <w:r w:rsidRPr="00DE2741">
        <w:rPr>
          <w:sz w:val="28"/>
          <w:szCs w:val="28"/>
        </w:rPr>
        <w:sym w:font="Symbol" w:char="F025"/>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(допуск </w:t>
      </w:r>
      <w:r w:rsidRPr="00DE2741">
        <w:rPr>
          <w:sz w:val="28"/>
          <w:szCs w:val="28"/>
        </w:rPr>
        <w:sym w:font="Symbol" w:char="F0B1"/>
      </w:r>
      <w:r w:rsidRPr="00DE2741">
        <w:rPr>
          <w:sz w:val="28"/>
          <w:szCs w:val="28"/>
        </w:rPr>
        <w:t xml:space="preserve"> 5,0</w:t>
      </w:r>
      <w:r w:rsidRPr="00DE2741">
        <w:rPr>
          <w:sz w:val="28"/>
          <w:szCs w:val="28"/>
        </w:rPr>
        <w:sym w:font="Symbol" w:char="F025"/>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b/>
          <w:sz w:val="28"/>
          <w:szCs w:val="28"/>
        </w:rPr>
        <w:t>Индикаторные и эффективные показатели:</w:t>
      </w:r>
    </w:p>
    <w:p w:rsidR="00DB7899" w:rsidRPr="00DE2741" w:rsidRDefault="00DB7899" w:rsidP="00DE2741">
      <w:pPr>
        <w:widowControl w:val="0"/>
        <w:spacing w:line="360" w:lineRule="auto"/>
        <w:ind w:firstLine="709"/>
        <w:jc w:val="both"/>
        <w:rPr>
          <w:sz w:val="28"/>
          <w:szCs w:val="28"/>
        </w:rPr>
      </w:pPr>
      <w:r w:rsidRPr="00DE2741">
        <w:rPr>
          <w:sz w:val="28"/>
          <w:szCs w:val="28"/>
        </w:rPr>
        <w:t>Индикаторная работа газов в цилиндре, кДж:</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L</w:t>
      </w:r>
      <w:r w:rsidRPr="00DE2741">
        <w:rPr>
          <w:sz w:val="28"/>
          <w:szCs w:val="28"/>
          <w:vertAlign w:val="subscript"/>
          <w:lang w:val="en-US"/>
        </w:rPr>
        <w:t>i</w:t>
      </w:r>
      <w:r w:rsidRPr="00DE2741">
        <w:rPr>
          <w:sz w:val="28"/>
          <w:szCs w:val="28"/>
        </w:rPr>
        <w:t xml:space="preserve"> = </w:t>
      </w:r>
      <w:r w:rsidRPr="00DE2741">
        <w:rPr>
          <w:sz w:val="28"/>
          <w:szCs w:val="28"/>
          <w:lang w:val="en-US"/>
        </w:rPr>
        <w:t>P</w:t>
      </w:r>
      <w:r w:rsidRPr="00DE2741">
        <w:rPr>
          <w:sz w:val="28"/>
          <w:szCs w:val="28"/>
          <w:vertAlign w:val="subscript"/>
          <w:lang w:val="en-US"/>
        </w:rPr>
        <w:t>i</w:t>
      </w:r>
      <w:r w:rsidRPr="00DE2741">
        <w:rPr>
          <w:sz w:val="28"/>
          <w:szCs w:val="28"/>
          <w:vertAlign w:val="subscript"/>
        </w:rPr>
        <w:t xml:space="preserve"> </w:t>
      </w:r>
      <w:r w:rsidRPr="00DE2741">
        <w:rPr>
          <w:sz w:val="28"/>
          <w:szCs w:val="28"/>
        </w:rPr>
        <w:t xml:space="preserve">· </w:t>
      </w:r>
      <w:r w:rsidRPr="00DE2741">
        <w:rPr>
          <w:sz w:val="28"/>
          <w:szCs w:val="28"/>
          <w:lang w:val="en-US"/>
        </w:rPr>
        <w:t>V</w:t>
      </w:r>
      <w:r w:rsidRPr="00DE2741">
        <w:rPr>
          <w:sz w:val="28"/>
          <w:szCs w:val="28"/>
          <w:vertAlign w:val="subscript"/>
          <w:lang w:val="en-US"/>
        </w:rPr>
        <w:t>h</w:t>
      </w:r>
      <w:r w:rsidRPr="00DE2741">
        <w:rPr>
          <w:sz w:val="28"/>
          <w:szCs w:val="28"/>
        </w:rPr>
        <w:t>· 10</w:t>
      </w:r>
      <w:r w:rsidRPr="00DE2741">
        <w:rPr>
          <w:sz w:val="28"/>
          <w:szCs w:val="28"/>
          <w:vertAlign w:val="superscript"/>
        </w:rPr>
        <w:t>3</w:t>
      </w:r>
      <w:r w:rsidR="00DE2741">
        <w:rPr>
          <w:sz w:val="28"/>
          <w:szCs w:val="28"/>
        </w:rPr>
        <w:t xml:space="preserve"> </w:t>
      </w:r>
      <w:r w:rsidRPr="00DE2741">
        <w:rPr>
          <w:sz w:val="28"/>
          <w:szCs w:val="28"/>
        </w:rPr>
        <w:t>= 2,711 · 0,0107 · 10</w:t>
      </w:r>
      <w:r w:rsidRPr="00DE2741">
        <w:rPr>
          <w:sz w:val="28"/>
          <w:szCs w:val="28"/>
          <w:vertAlign w:val="superscript"/>
        </w:rPr>
        <w:t>3</w:t>
      </w:r>
      <w:r w:rsidRPr="00DE2741">
        <w:rPr>
          <w:sz w:val="28"/>
          <w:szCs w:val="28"/>
        </w:rPr>
        <w:t xml:space="preserve"> = 29,01.</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Среднее эффективное давление, МПа:</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P</w:t>
      </w:r>
      <w:r w:rsidRPr="00DE2741">
        <w:rPr>
          <w:sz w:val="28"/>
          <w:szCs w:val="28"/>
          <w:vertAlign w:val="subscript"/>
          <w:lang w:val="en-US"/>
        </w:rPr>
        <w:t>e</w:t>
      </w:r>
      <w:r w:rsidRPr="00DE2741">
        <w:rPr>
          <w:sz w:val="28"/>
          <w:szCs w:val="28"/>
        </w:rPr>
        <w:t xml:space="preserve"> = </w:t>
      </w:r>
      <w:r w:rsidRPr="00DE2741">
        <w:rPr>
          <w:sz w:val="28"/>
          <w:szCs w:val="28"/>
          <w:lang w:val="en-US"/>
        </w:rPr>
        <w:t>P</w:t>
      </w:r>
      <w:r w:rsidRPr="00DE2741">
        <w:rPr>
          <w:sz w:val="28"/>
          <w:szCs w:val="28"/>
          <w:vertAlign w:val="subscript"/>
          <w:lang w:val="en-US"/>
        </w:rPr>
        <w:t>i</w:t>
      </w:r>
      <w:r w:rsidRPr="00DE2741">
        <w:rPr>
          <w:sz w:val="28"/>
          <w:szCs w:val="28"/>
        </w:rPr>
        <w:t xml:space="preserve"> · </w:t>
      </w:r>
      <w:r w:rsidRPr="00DE2741">
        <w:rPr>
          <w:sz w:val="28"/>
          <w:szCs w:val="28"/>
          <w:lang w:val="en-US"/>
        </w:rPr>
        <w:sym w:font="Symbol" w:char="F068"/>
      </w:r>
      <w:r w:rsidRPr="00DE2741">
        <w:rPr>
          <w:sz w:val="28"/>
          <w:szCs w:val="28"/>
          <w:vertAlign w:val="subscript"/>
        </w:rPr>
        <w:t>м</w:t>
      </w:r>
      <w:r w:rsidRPr="00DE2741">
        <w:rPr>
          <w:sz w:val="28"/>
          <w:szCs w:val="28"/>
        </w:rPr>
        <w:t xml:space="preserve"> = 2,711 · 0,93 = 2,52.</w:t>
      </w:r>
    </w:p>
    <w:p w:rsidR="00C93162" w:rsidRDefault="00C93162" w:rsidP="00DE2741">
      <w:pPr>
        <w:widowControl w:val="0"/>
        <w:spacing w:line="360" w:lineRule="auto"/>
        <w:ind w:firstLine="709"/>
        <w:jc w:val="both"/>
        <w:rPr>
          <w:sz w:val="28"/>
          <w:szCs w:val="28"/>
        </w:rPr>
      </w:pPr>
    </w:p>
    <w:p w:rsidR="00C93162" w:rsidRDefault="00DB7899" w:rsidP="00DE2741">
      <w:pPr>
        <w:widowControl w:val="0"/>
        <w:spacing w:line="360" w:lineRule="auto"/>
        <w:ind w:firstLine="709"/>
        <w:jc w:val="both"/>
        <w:rPr>
          <w:sz w:val="28"/>
          <w:szCs w:val="28"/>
        </w:rPr>
      </w:pPr>
      <w:r w:rsidRPr="00DE2741">
        <w:rPr>
          <w:sz w:val="28"/>
          <w:szCs w:val="28"/>
        </w:rPr>
        <w:t>Индикаторная мощность, кВт:</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N</w:t>
      </w:r>
      <w:r w:rsidRPr="00DE2741">
        <w:rPr>
          <w:sz w:val="28"/>
          <w:szCs w:val="28"/>
          <w:vertAlign w:val="subscript"/>
          <w:lang w:val="en-US"/>
        </w:rPr>
        <w:t>i</w:t>
      </w:r>
      <w:r w:rsidRPr="00DE2741">
        <w:rPr>
          <w:sz w:val="28"/>
          <w:szCs w:val="28"/>
        </w:rPr>
        <w:t xml:space="preserve"> = </w:t>
      </w:r>
      <w:r w:rsidR="009C4F31">
        <w:rPr>
          <w:position w:val="-24"/>
          <w:sz w:val="28"/>
          <w:szCs w:val="28"/>
          <w:lang w:val="en-US"/>
        </w:rPr>
        <w:pict>
          <v:shape id="_x0000_i1090" type="#_x0000_t75" style="width:42.75pt;height:33.75pt" fillcolor="window">
            <v:imagedata r:id="rId73" o:title=""/>
          </v:shape>
        </w:pict>
      </w:r>
      <w:r w:rsidRPr="00DE2741">
        <w:rPr>
          <w:sz w:val="28"/>
          <w:szCs w:val="28"/>
        </w:rPr>
        <w:t xml:space="preserve"> = </w:t>
      </w:r>
      <w:r w:rsidR="009C4F31">
        <w:rPr>
          <w:position w:val="-24"/>
          <w:sz w:val="28"/>
          <w:szCs w:val="28"/>
          <w:lang w:val="en-US"/>
        </w:rPr>
        <w:pict>
          <v:shape id="_x0000_i1091" type="#_x0000_t75" style="width:73.5pt;height:33.75pt" fillcolor="window">
            <v:imagedata r:id="rId74" o:title=""/>
          </v:shape>
        </w:pict>
      </w:r>
      <w:r w:rsidRPr="00DE2741">
        <w:rPr>
          <w:sz w:val="28"/>
          <w:szCs w:val="28"/>
        </w:rPr>
        <w:t xml:space="preserve"> = 1740,6.</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Эффективная мощность, кВт:</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N</w:t>
      </w:r>
      <w:r w:rsidRPr="00DE2741">
        <w:rPr>
          <w:sz w:val="28"/>
          <w:szCs w:val="28"/>
          <w:vertAlign w:val="subscript"/>
          <w:lang w:val="en-US"/>
        </w:rPr>
        <w:t>e</w:t>
      </w:r>
      <w:r w:rsidRPr="00DE2741">
        <w:rPr>
          <w:sz w:val="28"/>
          <w:szCs w:val="28"/>
        </w:rPr>
        <w:t xml:space="preserve"> = </w:t>
      </w:r>
      <w:r w:rsidRPr="00DE2741">
        <w:rPr>
          <w:sz w:val="28"/>
          <w:szCs w:val="28"/>
          <w:lang w:val="en-US"/>
        </w:rPr>
        <w:t>N</w:t>
      </w:r>
      <w:r w:rsidRPr="00DE2741">
        <w:rPr>
          <w:sz w:val="28"/>
          <w:szCs w:val="28"/>
          <w:vertAlign w:val="subscript"/>
          <w:lang w:val="en-US"/>
        </w:rPr>
        <w:t>i</w:t>
      </w:r>
      <w:r w:rsidRPr="00DE2741">
        <w:rPr>
          <w:sz w:val="28"/>
          <w:szCs w:val="28"/>
        </w:rPr>
        <w:t xml:space="preserve"> · </w:t>
      </w:r>
      <w:r w:rsidRPr="00DE2741">
        <w:rPr>
          <w:sz w:val="28"/>
          <w:szCs w:val="28"/>
          <w:lang w:val="en-US"/>
        </w:rPr>
        <w:sym w:font="Symbol" w:char="F068"/>
      </w:r>
      <w:r w:rsidRPr="00DE2741">
        <w:rPr>
          <w:sz w:val="28"/>
          <w:szCs w:val="28"/>
          <w:vertAlign w:val="subscript"/>
        </w:rPr>
        <w:t>м</w:t>
      </w:r>
      <w:r w:rsidRPr="00DE2741">
        <w:rPr>
          <w:sz w:val="28"/>
          <w:szCs w:val="28"/>
        </w:rPr>
        <w:t xml:space="preserve"> = 1740,6 · 0,93 = 1618,8.</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Часовой расход топлива, кг/ч:</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G</w:t>
      </w:r>
      <w:r w:rsidRPr="00DE2741">
        <w:rPr>
          <w:sz w:val="28"/>
          <w:szCs w:val="28"/>
          <w:vertAlign w:val="subscript"/>
        </w:rPr>
        <w:t>ч</w:t>
      </w:r>
      <w:r w:rsidRPr="00DE2741">
        <w:rPr>
          <w:sz w:val="28"/>
          <w:szCs w:val="28"/>
        </w:rPr>
        <w:t xml:space="preserve"> = </w:t>
      </w:r>
      <w:r w:rsidR="009C4F31">
        <w:rPr>
          <w:position w:val="-24"/>
          <w:sz w:val="28"/>
          <w:szCs w:val="28"/>
        </w:rPr>
        <w:pict>
          <v:shape id="_x0000_i1092" type="#_x0000_t75" style="width:64.5pt;height:34.5pt" fillcolor="window">
            <v:imagedata r:id="rId75" o:title=""/>
          </v:shape>
        </w:pict>
      </w:r>
      <w:r w:rsidRPr="00DE2741">
        <w:rPr>
          <w:sz w:val="28"/>
          <w:szCs w:val="28"/>
        </w:rPr>
        <w:t xml:space="preserve"> = </w:t>
      </w:r>
      <w:r w:rsidR="009C4F31">
        <w:rPr>
          <w:position w:val="-24"/>
          <w:sz w:val="28"/>
          <w:szCs w:val="28"/>
        </w:rPr>
        <w:pict>
          <v:shape id="_x0000_i1093" type="#_x0000_t75" style="width:96.75pt;height:30.75pt" fillcolor="window">
            <v:imagedata r:id="rId76" o:title=""/>
          </v:shape>
        </w:pict>
      </w:r>
      <w:r w:rsidRPr="00DE2741">
        <w:rPr>
          <w:sz w:val="28"/>
          <w:szCs w:val="28"/>
        </w:rPr>
        <w:t xml:space="preserve"> = 287,28.</w:t>
      </w:r>
    </w:p>
    <w:p w:rsidR="00DB7899" w:rsidRPr="00DE2741" w:rsidRDefault="00C93162" w:rsidP="00DE2741">
      <w:pPr>
        <w:widowControl w:val="0"/>
        <w:spacing w:line="360" w:lineRule="auto"/>
        <w:ind w:firstLine="709"/>
        <w:jc w:val="both"/>
        <w:rPr>
          <w:sz w:val="28"/>
          <w:szCs w:val="28"/>
        </w:rPr>
      </w:pPr>
      <w:r>
        <w:rPr>
          <w:sz w:val="28"/>
          <w:szCs w:val="28"/>
        </w:rPr>
        <w:br w:type="page"/>
      </w:r>
      <w:r w:rsidR="00DB7899" w:rsidRPr="00DE2741">
        <w:rPr>
          <w:sz w:val="28"/>
          <w:szCs w:val="28"/>
        </w:rPr>
        <w:t>Удельный индикаторный расход топлива, кг/кВт∙ч:</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g</w:t>
      </w:r>
      <w:r w:rsidRPr="00DE2741">
        <w:rPr>
          <w:sz w:val="28"/>
          <w:szCs w:val="28"/>
          <w:vertAlign w:val="subscript"/>
          <w:lang w:val="en-US"/>
        </w:rPr>
        <w:t>i</w:t>
      </w:r>
      <w:r w:rsidRPr="00DE2741">
        <w:rPr>
          <w:sz w:val="28"/>
          <w:szCs w:val="28"/>
        </w:rPr>
        <w:t xml:space="preserve"> = </w:t>
      </w:r>
      <w:r w:rsidR="009C4F31">
        <w:rPr>
          <w:position w:val="-30"/>
          <w:sz w:val="28"/>
          <w:szCs w:val="28"/>
          <w:lang w:val="en-US"/>
        </w:rPr>
        <w:pict>
          <v:shape id="_x0000_i1094" type="#_x0000_t75" style="width:19.5pt;height:33pt" fillcolor="window">
            <v:imagedata r:id="rId77" o:title=""/>
          </v:shape>
        </w:pict>
      </w:r>
      <w:r w:rsidRPr="00DE2741">
        <w:rPr>
          <w:sz w:val="28"/>
          <w:szCs w:val="28"/>
        </w:rPr>
        <w:t xml:space="preserve"> = </w:t>
      </w:r>
      <w:r w:rsidR="009C4F31">
        <w:rPr>
          <w:position w:val="-28"/>
          <w:sz w:val="28"/>
          <w:szCs w:val="28"/>
          <w:lang w:val="en-US"/>
        </w:rPr>
        <w:pict>
          <v:shape id="_x0000_i1095" type="#_x0000_t75" style="width:40.5pt;height:33pt" fillcolor="window">
            <v:imagedata r:id="rId78" o:title=""/>
          </v:shape>
        </w:pict>
      </w:r>
      <w:r w:rsidRPr="00DE2741">
        <w:rPr>
          <w:sz w:val="28"/>
          <w:szCs w:val="28"/>
        </w:rPr>
        <w:t xml:space="preserve"> = 0,165.</w:t>
      </w:r>
    </w:p>
    <w:p w:rsidR="00DB7899" w:rsidRPr="00DE2741" w:rsidRDefault="00DB7899"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Удельный эффективный расход топлива, кг/кВт∙ч:</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lang w:val="en-US"/>
        </w:rPr>
        <w:t>g</w:t>
      </w:r>
      <w:r w:rsidRPr="00DE2741">
        <w:rPr>
          <w:sz w:val="28"/>
          <w:szCs w:val="28"/>
        </w:rPr>
        <w:t xml:space="preserve"> </w:t>
      </w:r>
      <w:r w:rsidRPr="00DE2741">
        <w:rPr>
          <w:sz w:val="28"/>
          <w:szCs w:val="28"/>
          <w:vertAlign w:val="subscript"/>
          <w:lang w:val="en-US"/>
        </w:rPr>
        <w:t>e</w:t>
      </w:r>
      <w:r w:rsidRPr="00DE2741">
        <w:rPr>
          <w:sz w:val="28"/>
          <w:szCs w:val="28"/>
        </w:rPr>
        <w:t xml:space="preserve"> = </w:t>
      </w:r>
      <w:r w:rsidR="009C4F31">
        <w:rPr>
          <w:position w:val="-30"/>
          <w:sz w:val="28"/>
          <w:szCs w:val="28"/>
          <w:lang w:val="en-US"/>
        </w:rPr>
        <w:pict>
          <v:shape id="_x0000_i1096" type="#_x0000_t75" style="width:19.5pt;height:33pt">
            <v:imagedata r:id="rId79" o:title=""/>
          </v:shape>
        </w:pict>
      </w:r>
      <w:r w:rsidRPr="00DE2741">
        <w:rPr>
          <w:sz w:val="28"/>
          <w:szCs w:val="28"/>
        </w:rPr>
        <w:t xml:space="preserve"> = </w:t>
      </w:r>
      <w:r w:rsidR="009C4F31">
        <w:rPr>
          <w:position w:val="-28"/>
          <w:sz w:val="28"/>
          <w:szCs w:val="28"/>
          <w:lang w:val="en-US"/>
        </w:rPr>
        <w:pict>
          <v:shape id="_x0000_i1097" type="#_x0000_t75" style="width:40.5pt;height:33pt">
            <v:imagedata r:id="rId80" o:title=""/>
          </v:shape>
        </w:pict>
      </w:r>
      <w:r w:rsidRPr="00DE2741">
        <w:rPr>
          <w:sz w:val="28"/>
          <w:szCs w:val="28"/>
        </w:rPr>
        <w:t xml:space="preserve"> = 0,177.</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Индикаторный КПД:</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68"/>
      </w:r>
      <w:r w:rsidRPr="00DE2741">
        <w:rPr>
          <w:sz w:val="28"/>
          <w:szCs w:val="28"/>
        </w:rPr>
        <w:t xml:space="preserve"> </w:t>
      </w:r>
      <w:r w:rsidRPr="00DE2741">
        <w:rPr>
          <w:sz w:val="28"/>
          <w:szCs w:val="28"/>
          <w:vertAlign w:val="subscript"/>
          <w:lang w:val="en-US"/>
        </w:rPr>
        <w:t>i</w:t>
      </w:r>
      <w:r w:rsidRPr="00DE2741">
        <w:rPr>
          <w:sz w:val="28"/>
          <w:szCs w:val="28"/>
        </w:rPr>
        <w:t xml:space="preserve"> = </w:t>
      </w:r>
      <w:r w:rsidR="009C4F31">
        <w:rPr>
          <w:position w:val="-30"/>
          <w:sz w:val="28"/>
          <w:szCs w:val="28"/>
          <w:lang w:val="en-US"/>
        </w:rPr>
        <w:pict>
          <v:shape id="_x0000_i1098" type="#_x0000_t75" style="width:39.75pt;height:33.75pt" fillcolor="window">
            <v:imagedata r:id="rId81" o:title=""/>
          </v:shape>
        </w:pict>
      </w:r>
      <w:r w:rsidRPr="00DE2741">
        <w:rPr>
          <w:sz w:val="28"/>
          <w:szCs w:val="28"/>
        </w:rPr>
        <w:t xml:space="preserve"> = </w:t>
      </w:r>
      <w:r w:rsidR="009C4F31">
        <w:rPr>
          <w:position w:val="-28"/>
          <w:sz w:val="28"/>
          <w:szCs w:val="28"/>
          <w:lang w:val="en-US"/>
        </w:rPr>
        <w:pict>
          <v:shape id="_x0000_i1099" type="#_x0000_t75" style="width:66.75pt;height:33pt" fillcolor="window">
            <v:imagedata r:id="rId82" o:title=""/>
          </v:shape>
        </w:pict>
      </w:r>
      <w:r w:rsidRPr="00DE2741">
        <w:rPr>
          <w:sz w:val="28"/>
          <w:szCs w:val="28"/>
        </w:rPr>
        <w:t xml:space="preserve"> = 0,511.</w:t>
      </w:r>
    </w:p>
    <w:p w:rsidR="00DB7899" w:rsidRPr="00DE2741" w:rsidRDefault="00DB7899"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Эффективный КПД:</w:t>
      </w:r>
    </w:p>
    <w:p w:rsidR="00C93162" w:rsidRDefault="00C93162"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68"/>
      </w:r>
      <w:r w:rsidRPr="00DE2741">
        <w:rPr>
          <w:sz w:val="28"/>
          <w:szCs w:val="28"/>
          <w:vertAlign w:val="subscript"/>
        </w:rPr>
        <w:t>е</w:t>
      </w:r>
      <w:r w:rsidRPr="00DE2741">
        <w:rPr>
          <w:sz w:val="28"/>
          <w:szCs w:val="28"/>
        </w:rPr>
        <w:t xml:space="preserve"> = </w:t>
      </w:r>
      <w:r w:rsidRPr="00DE2741">
        <w:rPr>
          <w:sz w:val="28"/>
          <w:szCs w:val="28"/>
        </w:rPr>
        <w:sym w:font="Symbol" w:char="F068"/>
      </w:r>
      <w:r w:rsidRPr="00DE2741">
        <w:rPr>
          <w:sz w:val="28"/>
          <w:szCs w:val="28"/>
          <w:vertAlign w:val="subscript"/>
          <w:lang w:val="en-US"/>
        </w:rPr>
        <w:t>i</w:t>
      </w:r>
      <w:r w:rsidRPr="00DE2741">
        <w:rPr>
          <w:sz w:val="28"/>
          <w:szCs w:val="28"/>
        </w:rPr>
        <w:t xml:space="preserve"> · </w:t>
      </w:r>
      <w:r w:rsidRPr="00DE2741">
        <w:rPr>
          <w:sz w:val="28"/>
          <w:szCs w:val="28"/>
        </w:rPr>
        <w:sym w:font="Symbol" w:char="F068"/>
      </w:r>
      <w:r w:rsidRPr="00DE2741">
        <w:rPr>
          <w:sz w:val="28"/>
          <w:szCs w:val="28"/>
          <w:vertAlign w:val="subscript"/>
        </w:rPr>
        <w:t>м</w:t>
      </w:r>
      <w:r w:rsidRPr="00DE2741">
        <w:rPr>
          <w:sz w:val="28"/>
          <w:szCs w:val="28"/>
        </w:rPr>
        <w:t xml:space="preserve"> = 0,511 · 0,93 = 0,475</w:t>
      </w:r>
    </w:p>
    <w:p w:rsidR="00DB7899" w:rsidRPr="00DE2741" w:rsidRDefault="00DB7899"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t xml:space="preserve">Погрешность расчета (допустимое отклонение </w:t>
      </w:r>
      <w:r w:rsidRPr="00DE2741">
        <w:rPr>
          <w:sz w:val="28"/>
          <w:szCs w:val="28"/>
        </w:rPr>
        <w:sym w:font="Symbol" w:char="F0B1"/>
      </w:r>
      <w:r w:rsidRPr="00DE2741">
        <w:rPr>
          <w:sz w:val="28"/>
          <w:szCs w:val="28"/>
        </w:rPr>
        <w:t xml:space="preserve"> 2,5 </w:t>
      </w:r>
      <w:r w:rsidRPr="00DE2741">
        <w:rPr>
          <w:sz w:val="28"/>
          <w:szCs w:val="28"/>
        </w:rPr>
        <w:sym w:font="Symbol" w:char="F025"/>
      </w:r>
      <w:r w:rsidRPr="00DE2741">
        <w:rPr>
          <w:sz w:val="28"/>
          <w:szCs w:val="28"/>
        </w:rPr>
        <w:t>):</w:t>
      </w:r>
    </w:p>
    <w:p w:rsidR="00DB7899" w:rsidRPr="00DE2741" w:rsidRDefault="00DB7899" w:rsidP="00DE2741">
      <w:pPr>
        <w:widowControl w:val="0"/>
        <w:spacing w:line="360" w:lineRule="auto"/>
        <w:ind w:firstLine="709"/>
        <w:jc w:val="both"/>
        <w:rPr>
          <w:sz w:val="28"/>
          <w:szCs w:val="28"/>
        </w:rPr>
      </w:pP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44"/>
      </w:r>
      <w:r w:rsidRPr="00DE2741">
        <w:rPr>
          <w:sz w:val="28"/>
          <w:szCs w:val="28"/>
          <w:lang w:val="en-US"/>
        </w:rPr>
        <w:t>P</w:t>
      </w:r>
      <w:r w:rsidRPr="00DE2741">
        <w:rPr>
          <w:sz w:val="28"/>
          <w:szCs w:val="28"/>
          <w:vertAlign w:val="subscript"/>
          <w:lang w:val="en-US"/>
        </w:rPr>
        <w:t>e</w:t>
      </w:r>
      <w:r w:rsidRPr="00DE2741">
        <w:rPr>
          <w:sz w:val="28"/>
          <w:szCs w:val="28"/>
        </w:rPr>
        <w:t xml:space="preserve"> = </w:t>
      </w:r>
      <w:r w:rsidR="009C4F31">
        <w:rPr>
          <w:position w:val="-30"/>
          <w:sz w:val="28"/>
          <w:szCs w:val="28"/>
        </w:rPr>
        <w:pict>
          <v:shape id="_x0000_i1100" type="#_x0000_t75" style="width:81pt;height:36pt" fillcolor="window">
            <v:imagedata r:id="rId83" o:title=""/>
          </v:shape>
        </w:pict>
      </w:r>
      <w:r w:rsidRPr="00DE2741">
        <w:rPr>
          <w:sz w:val="28"/>
          <w:szCs w:val="28"/>
        </w:rPr>
        <w:t xml:space="preserve"> = </w:t>
      </w:r>
      <w:r w:rsidR="009C4F31">
        <w:rPr>
          <w:position w:val="-28"/>
          <w:sz w:val="28"/>
          <w:szCs w:val="28"/>
        </w:rPr>
        <w:pict>
          <v:shape id="_x0000_i1101" type="#_x0000_t75" style="width:97.5pt;height:35.25pt" fillcolor="window">
            <v:imagedata r:id="rId84" o:title=""/>
          </v:shape>
        </w:pict>
      </w:r>
      <w:r w:rsidRPr="00DE2741">
        <w:rPr>
          <w:sz w:val="28"/>
          <w:szCs w:val="28"/>
        </w:rPr>
        <w:t xml:space="preserve"> = 1,587 </w:t>
      </w:r>
      <w:r w:rsidRPr="00DE2741">
        <w:rPr>
          <w:sz w:val="28"/>
          <w:szCs w:val="28"/>
        </w:rPr>
        <w:sym w:font="Symbol" w:char="F025"/>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44"/>
      </w:r>
      <w:r w:rsidRPr="00DE2741">
        <w:rPr>
          <w:sz w:val="28"/>
          <w:szCs w:val="28"/>
          <w:lang w:val="en-US"/>
        </w:rPr>
        <w:t>g</w:t>
      </w:r>
      <w:r w:rsidRPr="00DE2741">
        <w:rPr>
          <w:sz w:val="28"/>
          <w:szCs w:val="28"/>
          <w:vertAlign w:val="subscript"/>
          <w:lang w:val="en-US"/>
        </w:rPr>
        <w:t>e</w:t>
      </w:r>
      <w:r w:rsidRPr="00DE2741">
        <w:rPr>
          <w:sz w:val="28"/>
          <w:szCs w:val="28"/>
        </w:rPr>
        <w:t xml:space="preserve"> = </w:t>
      </w:r>
      <w:r w:rsidR="009C4F31">
        <w:rPr>
          <w:position w:val="-30"/>
          <w:sz w:val="28"/>
          <w:szCs w:val="28"/>
        </w:rPr>
        <w:pict>
          <v:shape id="_x0000_i1102" type="#_x0000_t75" style="width:79.5pt;height:35.25pt" fillcolor="window">
            <v:imagedata r:id="rId85" o:title=""/>
          </v:shape>
        </w:pict>
      </w:r>
      <w:r w:rsidRPr="00DE2741">
        <w:rPr>
          <w:sz w:val="28"/>
          <w:szCs w:val="28"/>
        </w:rPr>
        <w:t xml:space="preserve"> = </w:t>
      </w:r>
      <w:r w:rsidR="009C4F31">
        <w:rPr>
          <w:position w:val="-28"/>
          <w:sz w:val="28"/>
          <w:szCs w:val="28"/>
        </w:rPr>
        <w:pict>
          <v:shape id="_x0000_i1103" type="#_x0000_t75" style="width:109.5pt;height:35.25pt" fillcolor="window">
            <v:imagedata r:id="rId86" o:title=""/>
          </v:shape>
        </w:pict>
      </w:r>
      <w:r w:rsidRPr="00DE2741">
        <w:rPr>
          <w:sz w:val="28"/>
          <w:szCs w:val="28"/>
        </w:rPr>
        <w:t xml:space="preserve"> = - 1,695 </w:t>
      </w:r>
      <w:r w:rsidRPr="00DE2741">
        <w:rPr>
          <w:sz w:val="28"/>
          <w:szCs w:val="28"/>
        </w:rPr>
        <w:sym w:font="Symbol" w:char="F025"/>
      </w:r>
      <w:r w:rsidRPr="00DE2741">
        <w:rPr>
          <w:sz w:val="28"/>
          <w:szCs w:val="28"/>
        </w:rPr>
        <w:t>.</w:t>
      </w:r>
    </w:p>
    <w:p w:rsidR="00DB7899" w:rsidRPr="00DE2741" w:rsidRDefault="00DB7899" w:rsidP="00DE2741">
      <w:pPr>
        <w:widowControl w:val="0"/>
        <w:spacing w:line="360" w:lineRule="auto"/>
        <w:ind w:firstLine="709"/>
        <w:jc w:val="both"/>
        <w:rPr>
          <w:sz w:val="28"/>
          <w:szCs w:val="28"/>
        </w:rPr>
      </w:pPr>
      <w:r w:rsidRPr="00DE2741">
        <w:rPr>
          <w:sz w:val="28"/>
          <w:szCs w:val="28"/>
        </w:rPr>
        <w:sym w:font="Symbol" w:char="F044"/>
      </w:r>
      <w:r w:rsidRPr="00DE2741">
        <w:rPr>
          <w:sz w:val="28"/>
          <w:szCs w:val="28"/>
          <w:lang w:val="en-US"/>
        </w:rPr>
        <w:t>N</w:t>
      </w:r>
      <w:r w:rsidRPr="00DE2741">
        <w:rPr>
          <w:sz w:val="28"/>
          <w:szCs w:val="28"/>
          <w:vertAlign w:val="subscript"/>
          <w:lang w:val="en-US"/>
        </w:rPr>
        <w:t>e</w:t>
      </w:r>
      <w:r w:rsidRPr="00DE2741">
        <w:rPr>
          <w:sz w:val="28"/>
          <w:szCs w:val="28"/>
        </w:rPr>
        <w:t xml:space="preserve"> = </w:t>
      </w:r>
      <w:r w:rsidR="009C4F31">
        <w:rPr>
          <w:position w:val="-30"/>
          <w:sz w:val="28"/>
          <w:szCs w:val="28"/>
        </w:rPr>
        <w:pict>
          <v:shape id="_x0000_i1104" type="#_x0000_t75" style="width:87.75pt;height:36pt" fillcolor="window">
            <v:imagedata r:id="rId87" o:title=""/>
          </v:shape>
        </w:pict>
      </w:r>
      <w:r w:rsidRPr="00DE2741">
        <w:rPr>
          <w:sz w:val="28"/>
          <w:szCs w:val="28"/>
        </w:rPr>
        <w:t xml:space="preserve"> = </w:t>
      </w:r>
      <w:r w:rsidR="009C4F31">
        <w:rPr>
          <w:position w:val="-28"/>
          <w:sz w:val="28"/>
          <w:szCs w:val="28"/>
        </w:rPr>
        <w:pict>
          <v:shape id="_x0000_i1105" type="#_x0000_t75" style="width:104.25pt;height:32.25pt" fillcolor="window">
            <v:imagedata r:id="rId88" o:title=""/>
          </v:shape>
        </w:pict>
      </w:r>
      <w:r w:rsidRPr="00DE2741">
        <w:rPr>
          <w:sz w:val="28"/>
          <w:szCs w:val="28"/>
        </w:rPr>
        <w:t xml:space="preserve"> =</w:t>
      </w:r>
      <w:r w:rsidR="00DE2741">
        <w:rPr>
          <w:sz w:val="28"/>
          <w:szCs w:val="28"/>
        </w:rPr>
        <w:t xml:space="preserve"> </w:t>
      </w:r>
      <w:r w:rsidRPr="00DE2741">
        <w:rPr>
          <w:sz w:val="28"/>
          <w:szCs w:val="28"/>
        </w:rPr>
        <w:t xml:space="preserve">1,408 </w:t>
      </w:r>
      <w:r w:rsidRPr="00DE2741">
        <w:rPr>
          <w:sz w:val="28"/>
          <w:szCs w:val="28"/>
        </w:rPr>
        <w:sym w:font="Symbol" w:char="F025"/>
      </w:r>
      <w:r w:rsidRPr="00DE2741">
        <w:rPr>
          <w:sz w:val="28"/>
          <w:szCs w:val="28"/>
        </w:rPr>
        <w:t>.</w:t>
      </w:r>
    </w:p>
    <w:p w:rsidR="00C93162" w:rsidRDefault="00C93162" w:rsidP="00DE2741">
      <w:pPr>
        <w:widowControl w:val="0"/>
        <w:spacing w:line="360" w:lineRule="auto"/>
        <w:ind w:firstLine="709"/>
        <w:jc w:val="both"/>
        <w:outlineLvl w:val="0"/>
        <w:rPr>
          <w:b/>
          <w:sz w:val="28"/>
          <w:szCs w:val="28"/>
        </w:rPr>
      </w:pPr>
      <w:bookmarkStart w:id="4" w:name="_Toc185048374"/>
    </w:p>
    <w:p w:rsidR="006112E3" w:rsidRPr="00DE2741" w:rsidRDefault="00C93162" w:rsidP="00DE2741">
      <w:pPr>
        <w:widowControl w:val="0"/>
        <w:spacing w:line="360" w:lineRule="auto"/>
        <w:ind w:firstLine="709"/>
        <w:jc w:val="both"/>
        <w:outlineLvl w:val="0"/>
        <w:rPr>
          <w:b/>
          <w:sz w:val="28"/>
          <w:szCs w:val="28"/>
        </w:rPr>
      </w:pPr>
      <w:r>
        <w:rPr>
          <w:b/>
          <w:sz w:val="28"/>
          <w:szCs w:val="28"/>
          <w:lang w:val="en-US"/>
        </w:rPr>
        <w:br w:type="page"/>
      </w:r>
      <w:r w:rsidR="006112E3" w:rsidRPr="00DE2741">
        <w:rPr>
          <w:b/>
          <w:sz w:val="28"/>
          <w:szCs w:val="28"/>
          <w:lang w:val="en-US"/>
        </w:rPr>
        <w:t>III</w:t>
      </w:r>
      <w:r w:rsidR="006112E3" w:rsidRPr="00DE2741">
        <w:rPr>
          <w:b/>
          <w:sz w:val="28"/>
          <w:szCs w:val="28"/>
        </w:rPr>
        <w:t>. Расчет процесса газообмена</w:t>
      </w:r>
      <w:bookmarkEnd w:id="4"/>
    </w:p>
    <w:p w:rsidR="00C93162" w:rsidRDefault="00C93162" w:rsidP="00DE2741">
      <w:pPr>
        <w:widowControl w:val="0"/>
        <w:spacing w:line="360" w:lineRule="auto"/>
        <w:ind w:firstLine="709"/>
        <w:jc w:val="both"/>
        <w:rPr>
          <w:b/>
          <w:sz w:val="28"/>
          <w:szCs w:val="28"/>
        </w:rPr>
      </w:pPr>
    </w:p>
    <w:p w:rsidR="005274B1" w:rsidRPr="00DE2741" w:rsidRDefault="005274B1" w:rsidP="00DE2741">
      <w:pPr>
        <w:widowControl w:val="0"/>
        <w:spacing w:line="360" w:lineRule="auto"/>
        <w:ind w:firstLine="709"/>
        <w:jc w:val="both"/>
        <w:rPr>
          <w:sz w:val="28"/>
          <w:szCs w:val="28"/>
        </w:rPr>
      </w:pPr>
      <w:r w:rsidRPr="00DE2741">
        <w:rPr>
          <w:b/>
          <w:sz w:val="28"/>
          <w:szCs w:val="28"/>
        </w:rPr>
        <w:t>1</w:t>
      </w:r>
      <w:r w:rsidRPr="00DE2741">
        <w:rPr>
          <w:sz w:val="28"/>
          <w:szCs w:val="28"/>
        </w:rPr>
        <w:t>. Построение круговой диаграммы фаз газораспределения</w:t>
      </w:r>
    </w:p>
    <w:p w:rsidR="005274B1" w:rsidRPr="00DE2741" w:rsidRDefault="005274B1" w:rsidP="00DE2741">
      <w:pPr>
        <w:widowControl w:val="0"/>
        <w:spacing w:line="360" w:lineRule="auto"/>
        <w:ind w:firstLine="709"/>
        <w:jc w:val="both"/>
        <w:rPr>
          <w:sz w:val="28"/>
          <w:szCs w:val="28"/>
        </w:rPr>
      </w:pPr>
    </w:p>
    <w:p w:rsidR="005274B1" w:rsidRPr="00DE2741" w:rsidRDefault="009C4F31" w:rsidP="00DE2741">
      <w:pPr>
        <w:widowControl w:val="0"/>
        <w:spacing w:line="360" w:lineRule="auto"/>
        <w:ind w:firstLine="709"/>
        <w:jc w:val="both"/>
        <w:rPr>
          <w:sz w:val="28"/>
          <w:szCs w:val="28"/>
        </w:rPr>
      </w:pPr>
      <w:r>
        <w:rPr>
          <w:sz w:val="28"/>
          <w:szCs w:val="28"/>
        </w:rPr>
        <w:pict>
          <v:shape id="_x0000_i1106" type="#_x0000_t75" style="width:257.25pt;height:243pt">
            <v:imagedata r:id="rId89" o:title=""/>
          </v:shape>
        </w:pic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Нахождение высоты открытия клапанов:</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lang w:val="en-US"/>
        </w:rPr>
        <w:t>d</w:t>
      </w:r>
      <w:r w:rsidRPr="00DE2741">
        <w:rPr>
          <w:sz w:val="28"/>
          <w:szCs w:val="28"/>
          <w:vertAlign w:val="subscript"/>
        </w:rPr>
        <w:t>горл</w:t>
      </w:r>
      <w:r w:rsidR="00DE2741">
        <w:rPr>
          <w:sz w:val="28"/>
          <w:szCs w:val="28"/>
        </w:rPr>
        <w:t xml:space="preserve"> </w:t>
      </w:r>
      <w:r w:rsidRPr="00DE2741">
        <w:rPr>
          <w:sz w:val="28"/>
          <w:szCs w:val="28"/>
        </w:rPr>
        <w:t xml:space="preserve">= </w:t>
      </w:r>
      <w:smartTag w:uri="urn:schemas-microsoft-com:office:smarttags" w:element="metricconverter">
        <w:smartTagPr>
          <w:attr w:name="ProductID" w:val="180 мм"/>
        </w:smartTagPr>
        <w:r w:rsidRPr="00DE2741">
          <w:rPr>
            <w:sz w:val="28"/>
            <w:szCs w:val="28"/>
          </w:rPr>
          <w:t>180 мм</w:t>
        </w:r>
      </w:smartTag>
    </w:p>
    <w:p w:rsidR="005274B1" w:rsidRPr="00DE2741" w:rsidRDefault="005274B1" w:rsidP="00DE2741">
      <w:pPr>
        <w:widowControl w:val="0"/>
        <w:spacing w:line="360" w:lineRule="auto"/>
        <w:ind w:firstLine="709"/>
        <w:jc w:val="both"/>
        <w:rPr>
          <w:sz w:val="28"/>
          <w:szCs w:val="28"/>
        </w:rPr>
      </w:pPr>
      <w:r w:rsidRPr="00DE2741">
        <w:rPr>
          <w:sz w:val="28"/>
          <w:szCs w:val="28"/>
          <w:lang w:val="en-US"/>
        </w:rPr>
        <w:t>d</w:t>
      </w:r>
      <w:r w:rsidRPr="00DE2741">
        <w:rPr>
          <w:sz w:val="28"/>
          <w:szCs w:val="28"/>
          <w:vertAlign w:val="subscript"/>
        </w:rPr>
        <w:t>штока</w:t>
      </w:r>
      <w:r w:rsidRPr="00DE2741">
        <w:rPr>
          <w:sz w:val="28"/>
          <w:szCs w:val="28"/>
        </w:rPr>
        <w:t xml:space="preserve"> = </w:t>
      </w:r>
      <w:smartTag w:uri="urn:schemas-microsoft-com:office:smarttags" w:element="metricconverter">
        <w:smartTagPr>
          <w:attr w:name="ProductID" w:val="28 мм"/>
        </w:smartTagPr>
        <w:r w:rsidRPr="00DE2741">
          <w:rPr>
            <w:sz w:val="28"/>
            <w:szCs w:val="28"/>
          </w:rPr>
          <w:t>28 мм</w:t>
        </w:r>
      </w:smartTag>
    </w:p>
    <w:p w:rsidR="005274B1" w:rsidRPr="00DE2741" w:rsidRDefault="005274B1" w:rsidP="00DE2741">
      <w:pPr>
        <w:widowControl w:val="0"/>
        <w:spacing w:line="360" w:lineRule="auto"/>
        <w:ind w:firstLine="709"/>
        <w:jc w:val="both"/>
        <w:rPr>
          <w:sz w:val="28"/>
          <w:szCs w:val="28"/>
        </w:rPr>
      </w:pPr>
      <w:r w:rsidRPr="00DE2741">
        <w:rPr>
          <w:sz w:val="28"/>
          <w:szCs w:val="28"/>
          <w:lang w:val="en-US"/>
        </w:rPr>
        <w:t>S</w:t>
      </w:r>
      <w:r w:rsidRPr="00DE2741">
        <w:rPr>
          <w:sz w:val="28"/>
          <w:szCs w:val="28"/>
          <w:vertAlign w:val="subscript"/>
        </w:rPr>
        <w:t>1</w:t>
      </w:r>
      <w:r w:rsidRPr="00DE2741">
        <w:rPr>
          <w:sz w:val="28"/>
          <w:szCs w:val="28"/>
        </w:rPr>
        <w:t xml:space="preserve"> = </w:t>
      </w:r>
      <w:r w:rsidRPr="00DE2741">
        <w:rPr>
          <w:sz w:val="28"/>
          <w:szCs w:val="28"/>
          <w:lang w:val="en-US"/>
        </w:rPr>
        <w:t>πd</w:t>
      </w:r>
      <w:r w:rsidRPr="00DE2741">
        <w:rPr>
          <w:sz w:val="28"/>
          <w:szCs w:val="28"/>
          <w:vertAlign w:val="superscript"/>
        </w:rPr>
        <w:t>2</w:t>
      </w:r>
      <w:r w:rsidRPr="00DE2741">
        <w:rPr>
          <w:sz w:val="28"/>
          <w:szCs w:val="28"/>
          <w:vertAlign w:val="subscript"/>
        </w:rPr>
        <w:t xml:space="preserve">горл </w:t>
      </w:r>
      <w:r w:rsidRPr="00DE2741">
        <w:rPr>
          <w:sz w:val="28"/>
          <w:szCs w:val="28"/>
        </w:rPr>
        <w:t xml:space="preserve">/ 4 - </w:t>
      </w:r>
      <w:r w:rsidRPr="00DE2741">
        <w:rPr>
          <w:sz w:val="28"/>
          <w:szCs w:val="28"/>
          <w:lang w:val="en-US"/>
        </w:rPr>
        <w:t>πd</w:t>
      </w:r>
      <w:r w:rsidRPr="00DE2741">
        <w:rPr>
          <w:sz w:val="28"/>
          <w:szCs w:val="28"/>
          <w:vertAlign w:val="superscript"/>
        </w:rPr>
        <w:t>2</w:t>
      </w:r>
      <w:r w:rsidRPr="00DE2741">
        <w:rPr>
          <w:sz w:val="28"/>
          <w:szCs w:val="28"/>
          <w:vertAlign w:val="subscript"/>
        </w:rPr>
        <w:t xml:space="preserve">штока </w:t>
      </w:r>
      <w:r w:rsidRPr="00DE2741">
        <w:rPr>
          <w:sz w:val="28"/>
          <w:szCs w:val="28"/>
        </w:rPr>
        <w:t>/ 4 = 24815</w:t>
      </w:r>
    </w:p>
    <w:p w:rsidR="005274B1" w:rsidRPr="00DE2741" w:rsidRDefault="005274B1" w:rsidP="00DE2741">
      <w:pPr>
        <w:widowControl w:val="0"/>
        <w:spacing w:line="360" w:lineRule="auto"/>
        <w:ind w:firstLine="709"/>
        <w:jc w:val="both"/>
        <w:rPr>
          <w:sz w:val="28"/>
          <w:szCs w:val="28"/>
          <w:lang w:val="en-US"/>
        </w:rPr>
      </w:pPr>
      <w:r w:rsidRPr="00DE2741">
        <w:rPr>
          <w:sz w:val="28"/>
          <w:szCs w:val="28"/>
          <w:lang w:val="en-US"/>
        </w:rPr>
        <w:t>S</w:t>
      </w:r>
      <w:r w:rsidRPr="00DE2741">
        <w:rPr>
          <w:sz w:val="28"/>
          <w:szCs w:val="28"/>
          <w:vertAlign w:val="subscript"/>
          <w:lang w:val="en-US"/>
        </w:rPr>
        <w:t xml:space="preserve">2 </w:t>
      </w:r>
      <w:r w:rsidRPr="00DE2741">
        <w:rPr>
          <w:sz w:val="28"/>
          <w:szCs w:val="28"/>
          <w:lang w:val="en-US"/>
        </w:rPr>
        <w:t>= πDh = 3.14×180×h</w:t>
      </w:r>
    </w:p>
    <w:p w:rsidR="005274B1" w:rsidRPr="00DE2741" w:rsidRDefault="005274B1" w:rsidP="00DE2741">
      <w:pPr>
        <w:widowControl w:val="0"/>
        <w:spacing w:line="360" w:lineRule="auto"/>
        <w:ind w:firstLine="709"/>
        <w:jc w:val="both"/>
        <w:rPr>
          <w:sz w:val="28"/>
          <w:szCs w:val="28"/>
          <w:vertAlign w:val="subscript"/>
          <w:lang w:val="en-US"/>
        </w:rPr>
      </w:pPr>
      <w:r w:rsidRPr="00DE2741">
        <w:rPr>
          <w:sz w:val="28"/>
          <w:szCs w:val="28"/>
          <w:lang w:val="en-US"/>
        </w:rPr>
        <w:t>S</w:t>
      </w:r>
      <w:r w:rsidRPr="00DE2741">
        <w:rPr>
          <w:sz w:val="28"/>
          <w:szCs w:val="28"/>
          <w:vertAlign w:val="subscript"/>
          <w:lang w:val="en-US"/>
        </w:rPr>
        <w:t xml:space="preserve">1 </w:t>
      </w:r>
      <w:r w:rsidRPr="00DE2741">
        <w:rPr>
          <w:sz w:val="28"/>
          <w:szCs w:val="28"/>
          <w:lang w:val="en-US"/>
        </w:rPr>
        <w:t>= S</w:t>
      </w:r>
      <w:r w:rsidRPr="00DE2741">
        <w:rPr>
          <w:sz w:val="28"/>
          <w:szCs w:val="28"/>
          <w:vertAlign w:val="subscript"/>
          <w:lang w:val="en-US"/>
        </w:rPr>
        <w:t>2</w:t>
      </w:r>
    </w:p>
    <w:p w:rsidR="005274B1" w:rsidRPr="00DE2741" w:rsidRDefault="005274B1" w:rsidP="00DE2741">
      <w:pPr>
        <w:widowControl w:val="0"/>
        <w:spacing w:line="360" w:lineRule="auto"/>
        <w:ind w:firstLine="709"/>
        <w:jc w:val="both"/>
        <w:rPr>
          <w:sz w:val="28"/>
          <w:szCs w:val="28"/>
          <w:lang w:val="en-US"/>
        </w:rPr>
      </w:pPr>
      <w:r w:rsidRPr="00DE2741">
        <w:rPr>
          <w:sz w:val="28"/>
          <w:szCs w:val="28"/>
          <w:lang w:val="en-US"/>
        </w:rPr>
        <w:t>h = S</w:t>
      </w:r>
      <w:r w:rsidRPr="00DE2741">
        <w:rPr>
          <w:sz w:val="28"/>
          <w:szCs w:val="28"/>
          <w:vertAlign w:val="subscript"/>
          <w:lang w:val="en-US"/>
        </w:rPr>
        <w:t>2</w:t>
      </w:r>
      <w:r w:rsidR="00DE2741">
        <w:rPr>
          <w:sz w:val="28"/>
          <w:szCs w:val="28"/>
          <w:vertAlign w:val="subscript"/>
          <w:lang w:val="en-US"/>
        </w:rPr>
        <w:t xml:space="preserve"> </w:t>
      </w:r>
      <w:r w:rsidRPr="00DE2741">
        <w:rPr>
          <w:sz w:val="28"/>
          <w:szCs w:val="28"/>
          <w:lang w:val="en-US"/>
        </w:rPr>
        <w:t>/ πD = 24815 / (3.14×180) = 56,7</w:t>
      </w:r>
    </w:p>
    <w:p w:rsidR="005274B1" w:rsidRPr="00DE2741" w:rsidRDefault="005274B1" w:rsidP="00DE2741">
      <w:pPr>
        <w:widowControl w:val="0"/>
        <w:spacing w:line="360" w:lineRule="auto"/>
        <w:ind w:firstLine="709"/>
        <w:jc w:val="both"/>
        <w:rPr>
          <w:sz w:val="28"/>
          <w:szCs w:val="28"/>
          <w:lang w:val="en-US"/>
        </w:rPr>
      </w:pPr>
    </w:p>
    <w:p w:rsidR="005274B1" w:rsidRPr="00DE2741" w:rsidRDefault="005274B1" w:rsidP="00DE2741">
      <w:pPr>
        <w:widowControl w:val="0"/>
        <w:spacing w:line="360" w:lineRule="auto"/>
        <w:ind w:firstLine="709"/>
        <w:jc w:val="both"/>
        <w:rPr>
          <w:sz w:val="28"/>
          <w:szCs w:val="28"/>
        </w:rPr>
      </w:pPr>
      <w:r w:rsidRPr="00DE2741">
        <w:rPr>
          <w:sz w:val="28"/>
          <w:szCs w:val="28"/>
        </w:rPr>
        <w:t>Диаграмма линейного открытия клапанов, определяемого профилем кулачков газораспределенного привода</w:t>
      </w:r>
    </w:p>
    <w:p w:rsidR="005274B1" w:rsidRPr="00DE2741" w:rsidRDefault="005274B1" w:rsidP="00DE2741">
      <w:pPr>
        <w:widowControl w:val="0"/>
        <w:spacing w:line="360" w:lineRule="auto"/>
        <w:ind w:firstLine="709"/>
        <w:jc w:val="both"/>
        <w:rPr>
          <w:sz w:val="28"/>
          <w:szCs w:val="28"/>
        </w:rPr>
      </w:pPr>
      <w:r w:rsidRPr="00DE2741">
        <w:rPr>
          <w:b/>
          <w:sz w:val="28"/>
          <w:szCs w:val="28"/>
        </w:rPr>
        <w:t>2</w:t>
      </w:r>
      <w:r w:rsidRPr="00DE2741">
        <w:rPr>
          <w:sz w:val="28"/>
          <w:szCs w:val="28"/>
        </w:rPr>
        <w:t>.Определим потерю при прохождении воздуха во время продувки.</w:t>
      </w:r>
    </w:p>
    <w:p w:rsidR="005274B1" w:rsidRPr="00DE2741" w:rsidRDefault="005274B1" w:rsidP="00DE2741">
      <w:pPr>
        <w:widowControl w:val="0"/>
        <w:spacing w:line="360" w:lineRule="auto"/>
        <w:ind w:firstLine="709"/>
        <w:jc w:val="both"/>
        <w:rPr>
          <w:sz w:val="28"/>
          <w:szCs w:val="28"/>
        </w:rPr>
      </w:pPr>
      <w:r w:rsidRPr="00DE2741">
        <w:rPr>
          <w:sz w:val="28"/>
          <w:szCs w:val="28"/>
        </w:rPr>
        <w:t>Расход воздуха через компрессор:</w:t>
      </w:r>
    </w:p>
    <w:p w:rsidR="005274B1" w:rsidRPr="00DE2741" w:rsidRDefault="00C93162" w:rsidP="00DE2741">
      <w:pPr>
        <w:widowControl w:val="0"/>
        <w:spacing w:line="360" w:lineRule="auto"/>
        <w:ind w:firstLine="709"/>
        <w:jc w:val="both"/>
        <w:rPr>
          <w:sz w:val="28"/>
          <w:szCs w:val="28"/>
        </w:rPr>
      </w:pPr>
      <w:r>
        <w:rPr>
          <w:sz w:val="28"/>
          <w:szCs w:val="28"/>
        </w:rPr>
        <w:br w:type="page"/>
      </w:r>
      <w:r w:rsidR="005274B1" w:rsidRPr="00DE2741">
        <w:rPr>
          <w:sz w:val="28"/>
          <w:szCs w:val="28"/>
        </w:rPr>
        <w:t xml:space="preserve">а) </w:t>
      </w:r>
      <w:r w:rsidR="005274B1" w:rsidRPr="00DE2741">
        <w:rPr>
          <w:sz w:val="28"/>
          <w:szCs w:val="28"/>
          <w:lang w:val="en-US"/>
        </w:rPr>
        <w:t>G</w:t>
      </w:r>
      <w:r w:rsidR="005274B1" w:rsidRPr="00DE2741">
        <w:rPr>
          <w:sz w:val="28"/>
          <w:szCs w:val="28"/>
          <w:vertAlign w:val="subscript"/>
        </w:rPr>
        <w:t>к</w:t>
      </w:r>
      <w:r w:rsidR="005274B1" w:rsidRPr="00DE2741">
        <w:rPr>
          <w:sz w:val="28"/>
          <w:szCs w:val="28"/>
        </w:rPr>
        <w:t xml:space="preserve"> = </w:t>
      </w:r>
      <w:r w:rsidR="009C4F31">
        <w:rPr>
          <w:position w:val="-24"/>
          <w:sz w:val="28"/>
          <w:szCs w:val="28"/>
        </w:rPr>
        <w:pict>
          <v:shape id="_x0000_i1107" type="#_x0000_t75" style="width:78pt;height:33pt" fillcolor="window">
            <v:imagedata r:id="rId90" o:title=""/>
          </v:shape>
        </w:pict>
      </w:r>
      <w:r w:rsidR="005274B1" w:rsidRPr="00DE2741">
        <w:rPr>
          <w:sz w:val="28"/>
          <w:szCs w:val="28"/>
        </w:rPr>
        <w:t xml:space="preserve"> = </w:t>
      </w:r>
      <w:r w:rsidR="009C4F31">
        <w:rPr>
          <w:position w:val="-24"/>
          <w:sz w:val="28"/>
          <w:szCs w:val="28"/>
        </w:rPr>
        <w:pict>
          <v:shape id="_x0000_i1108" type="#_x0000_t75" style="width:94.5pt;height:32.25pt" fillcolor="window">
            <v:imagedata r:id="rId91" o:title=""/>
          </v:shape>
        </w:pict>
      </w:r>
      <w:r w:rsidR="005274B1" w:rsidRPr="00DE2741">
        <w:rPr>
          <w:sz w:val="28"/>
          <w:szCs w:val="28"/>
        </w:rPr>
        <w:t xml:space="preserve"> = 3,06 кг/ч</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б) </w:t>
      </w:r>
      <w:r w:rsidRPr="00DE2741">
        <w:rPr>
          <w:sz w:val="28"/>
          <w:szCs w:val="28"/>
          <w:lang w:val="en-US"/>
        </w:rPr>
        <w:t>G</w:t>
      </w:r>
      <w:r w:rsidRPr="00DE2741">
        <w:rPr>
          <w:sz w:val="28"/>
          <w:szCs w:val="28"/>
          <w:vertAlign w:val="subscript"/>
        </w:rPr>
        <w:t>к</w:t>
      </w:r>
      <w:r w:rsidR="00DE2741">
        <w:rPr>
          <w:sz w:val="28"/>
          <w:szCs w:val="28"/>
        </w:rPr>
        <w:t xml:space="preserve"> </w:t>
      </w:r>
      <w:r w:rsidRPr="00DE2741">
        <w:rPr>
          <w:sz w:val="28"/>
          <w:szCs w:val="28"/>
        </w:rPr>
        <w:t xml:space="preserve">= </w:t>
      </w:r>
      <w:r w:rsidR="009C4F31">
        <w:rPr>
          <w:position w:val="-24"/>
          <w:sz w:val="28"/>
          <w:szCs w:val="28"/>
        </w:rPr>
        <w:pict>
          <v:shape id="_x0000_i1109" type="#_x0000_t75" style="width:93.75pt;height:30.75pt">
            <v:imagedata r:id="rId92" o:title=""/>
          </v:shape>
        </w:pict>
      </w:r>
    </w:p>
    <w:p w:rsidR="005274B1" w:rsidRPr="00DE2741" w:rsidRDefault="009C4F31" w:rsidP="00DE2741">
      <w:pPr>
        <w:widowControl w:val="0"/>
        <w:spacing w:line="360" w:lineRule="auto"/>
        <w:ind w:firstLine="709"/>
        <w:jc w:val="both"/>
        <w:rPr>
          <w:sz w:val="28"/>
          <w:szCs w:val="28"/>
        </w:rPr>
      </w:pPr>
      <w:r>
        <w:rPr>
          <w:position w:val="-14"/>
          <w:sz w:val="28"/>
          <w:szCs w:val="28"/>
        </w:rPr>
        <w:pict>
          <v:shape id="_x0000_i1110" type="#_x0000_t75" style="width:27pt;height:18.75pt">
            <v:imagedata r:id="rId93" o:title=""/>
          </v:shape>
        </w:pict>
      </w:r>
      <w:r w:rsidR="005274B1" w:rsidRPr="00DE2741">
        <w:rPr>
          <w:sz w:val="28"/>
          <w:szCs w:val="28"/>
        </w:rPr>
        <w:t xml:space="preserve">= </w:t>
      </w:r>
      <w:r w:rsidR="005274B1" w:rsidRPr="00DE2741">
        <w:rPr>
          <w:sz w:val="28"/>
          <w:szCs w:val="28"/>
          <w:lang w:val="en-US"/>
        </w:rPr>
        <w:t>G</w:t>
      </w:r>
      <w:r w:rsidR="005274B1" w:rsidRPr="00DE2741">
        <w:rPr>
          <w:sz w:val="28"/>
          <w:szCs w:val="28"/>
          <w:vertAlign w:val="subscript"/>
        </w:rPr>
        <w:t>к</w:t>
      </w:r>
      <w:r w:rsidR="005274B1" w:rsidRPr="00DE2741">
        <w:rPr>
          <w:sz w:val="28"/>
          <w:szCs w:val="28"/>
        </w:rPr>
        <w:t xml:space="preserve"> - </w:t>
      </w:r>
      <w:r>
        <w:rPr>
          <w:position w:val="-24"/>
          <w:sz w:val="28"/>
          <w:szCs w:val="28"/>
        </w:rPr>
        <w:pict>
          <v:shape id="_x0000_i1111" type="#_x0000_t75" style="width:56.25pt;height:30.75pt">
            <v:imagedata r:id="rId94" o:title=""/>
          </v:shape>
        </w:pict>
      </w:r>
      <w:r w:rsidR="005274B1" w:rsidRPr="00DE2741">
        <w:rPr>
          <w:sz w:val="28"/>
          <w:szCs w:val="28"/>
        </w:rPr>
        <w:t xml:space="preserve"> = 0,51 кг/ч</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 xml:space="preserve">Принимаем </w:t>
      </w:r>
      <w:r w:rsidR="009C4F31">
        <w:rPr>
          <w:position w:val="-12"/>
          <w:sz w:val="28"/>
          <w:szCs w:val="28"/>
        </w:rPr>
        <w:pict>
          <v:shape id="_x0000_i1112" type="#_x0000_t75" style="width:18.75pt;height:18pt">
            <v:imagedata r:id="rId95" o:title=""/>
          </v:shape>
        </w:pict>
      </w:r>
      <w:r w:rsidRPr="00DE2741">
        <w:rPr>
          <w:sz w:val="28"/>
          <w:szCs w:val="28"/>
        </w:rPr>
        <w:t xml:space="preserve"> = 0,7.</w:t>
      </w:r>
    </w:p>
    <w:p w:rsidR="00C93162" w:rsidRDefault="00C93162" w:rsidP="00DE2741">
      <w:pPr>
        <w:widowControl w:val="0"/>
        <w:spacing w:line="360" w:lineRule="auto"/>
        <w:ind w:firstLine="709"/>
        <w:jc w:val="both"/>
        <w:rPr>
          <w:sz w:val="28"/>
          <w:szCs w:val="28"/>
        </w:rPr>
      </w:pPr>
    </w:p>
    <w:p w:rsidR="005274B1" w:rsidRPr="00DE2741" w:rsidRDefault="009C4F31" w:rsidP="00DE2741">
      <w:pPr>
        <w:widowControl w:val="0"/>
        <w:spacing w:line="360" w:lineRule="auto"/>
        <w:ind w:firstLine="709"/>
        <w:jc w:val="both"/>
        <w:rPr>
          <w:sz w:val="28"/>
          <w:szCs w:val="28"/>
          <w:vertAlign w:val="subscript"/>
        </w:rPr>
      </w:pPr>
      <w:r>
        <w:rPr>
          <w:position w:val="-12"/>
          <w:sz w:val="28"/>
          <w:szCs w:val="28"/>
        </w:rPr>
        <w:pict>
          <v:shape id="_x0000_i1113" type="#_x0000_t75" style="width:21pt;height:18pt">
            <v:imagedata r:id="rId96" o:title=""/>
          </v:shape>
        </w:pict>
      </w:r>
      <w:r w:rsidR="005274B1" w:rsidRPr="00DE2741">
        <w:rPr>
          <w:sz w:val="28"/>
          <w:szCs w:val="28"/>
        </w:rPr>
        <w:t xml:space="preserve">= </w:t>
      </w:r>
      <w:r w:rsidR="005274B1" w:rsidRPr="00DE2741">
        <w:rPr>
          <w:sz w:val="28"/>
          <w:szCs w:val="28"/>
          <w:lang w:val="en-US"/>
        </w:rPr>
        <w:t>S</w:t>
      </w:r>
      <w:r w:rsidR="005274B1" w:rsidRPr="00DE2741">
        <w:rPr>
          <w:sz w:val="28"/>
          <w:szCs w:val="28"/>
          <w:vertAlign w:val="subscript"/>
        </w:rPr>
        <w:t>1</w:t>
      </w:r>
      <w:r w:rsidR="005274B1" w:rsidRPr="00DE2741">
        <w:rPr>
          <w:sz w:val="28"/>
          <w:szCs w:val="28"/>
        </w:rPr>
        <w:t xml:space="preserve"> = </w:t>
      </w:r>
      <w:r w:rsidR="005274B1" w:rsidRPr="00DE2741">
        <w:rPr>
          <w:sz w:val="28"/>
          <w:szCs w:val="28"/>
          <w:lang w:val="en-US"/>
        </w:rPr>
        <w:t>S</w:t>
      </w:r>
      <w:r w:rsidR="005274B1" w:rsidRPr="00DE2741">
        <w:rPr>
          <w:sz w:val="28"/>
          <w:szCs w:val="28"/>
          <w:vertAlign w:val="subscript"/>
        </w:rPr>
        <w:t>2</w:t>
      </w:r>
    </w:p>
    <w:p w:rsidR="005274B1" w:rsidRPr="00DE2741" w:rsidRDefault="005274B1" w:rsidP="00DE2741">
      <w:pPr>
        <w:widowControl w:val="0"/>
        <w:spacing w:line="360" w:lineRule="auto"/>
        <w:ind w:firstLine="709"/>
        <w:jc w:val="both"/>
        <w:rPr>
          <w:sz w:val="28"/>
          <w:szCs w:val="28"/>
        </w:rPr>
      </w:pPr>
      <w:r w:rsidRPr="00DE2741">
        <w:rPr>
          <w:sz w:val="28"/>
          <w:szCs w:val="28"/>
        </w:rPr>
        <w:t>ρ</w:t>
      </w:r>
      <w:r w:rsidRPr="00DE2741">
        <w:rPr>
          <w:sz w:val="28"/>
          <w:szCs w:val="28"/>
          <w:vertAlign w:val="subscript"/>
        </w:rPr>
        <w:t>s</w:t>
      </w:r>
      <w:r w:rsidR="00DE2741">
        <w:rPr>
          <w:sz w:val="28"/>
          <w:szCs w:val="28"/>
          <w:vertAlign w:val="subscript"/>
        </w:rPr>
        <w:t xml:space="preserve"> </w:t>
      </w:r>
      <w:r w:rsidRPr="00DE2741">
        <w:rPr>
          <w:sz w:val="28"/>
          <w:szCs w:val="28"/>
          <w:vertAlign w:val="subscript"/>
        </w:rPr>
        <w:t xml:space="preserve">= </w:t>
      </w:r>
      <w:r w:rsidRPr="00DE2741">
        <w:rPr>
          <w:sz w:val="28"/>
          <w:szCs w:val="28"/>
        </w:rPr>
        <w:t>4,396 кг/м</w:t>
      </w:r>
      <w:r w:rsidRPr="00DE2741">
        <w:rPr>
          <w:sz w:val="28"/>
          <w:szCs w:val="28"/>
          <w:vertAlign w:val="superscript"/>
        </w:rPr>
        <w:t>3</w:t>
      </w:r>
    </w:p>
    <w:p w:rsidR="005274B1" w:rsidRPr="00DE2741" w:rsidRDefault="009C4F31" w:rsidP="00DE2741">
      <w:pPr>
        <w:widowControl w:val="0"/>
        <w:spacing w:line="360" w:lineRule="auto"/>
        <w:ind w:firstLine="709"/>
        <w:jc w:val="both"/>
        <w:rPr>
          <w:sz w:val="28"/>
          <w:szCs w:val="28"/>
        </w:rPr>
      </w:pPr>
      <w:r>
        <w:rPr>
          <w:position w:val="-10"/>
          <w:sz w:val="28"/>
          <w:szCs w:val="28"/>
        </w:rPr>
        <w:pict>
          <v:shape id="_x0000_i1114" type="#_x0000_t75" style="width:12pt;height:12.75pt">
            <v:imagedata r:id="rId97" o:title=""/>
          </v:shape>
        </w:pict>
      </w:r>
      <w:r w:rsidR="005274B1" w:rsidRPr="00DE2741">
        <w:rPr>
          <w:sz w:val="28"/>
          <w:szCs w:val="28"/>
        </w:rPr>
        <w:t>= 0,75</w:t>
      </w:r>
    </w:p>
    <w:p w:rsidR="005274B1" w:rsidRPr="00DE2741" w:rsidRDefault="009C4F31" w:rsidP="00DE2741">
      <w:pPr>
        <w:widowControl w:val="0"/>
        <w:spacing w:line="360" w:lineRule="auto"/>
        <w:ind w:firstLine="709"/>
        <w:jc w:val="both"/>
        <w:rPr>
          <w:sz w:val="28"/>
          <w:szCs w:val="28"/>
        </w:rPr>
      </w:pPr>
      <w:r>
        <w:rPr>
          <w:position w:val="-4"/>
          <w:sz w:val="28"/>
          <w:szCs w:val="28"/>
        </w:rPr>
        <w:pict>
          <v:shape id="_x0000_i1115" type="#_x0000_t75" style="width:18.75pt;height:12.75pt">
            <v:imagedata r:id="rId98" o:title=""/>
          </v:shape>
        </w:pict>
      </w:r>
      <w:r w:rsidR="005274B1" w:rsidRPr="00DE2741">
        <w:rPr>
          <w:sz w:val="28"/>
          <w:szCs w:val="28"/>
        </w:rPr>
        <w:t xml:space="preserve">= </w:t>
      </w:r>
      <w:r>
        <w:rPr>
          <w:position w:val="-32"/>
          <w:sz w:val="28"/>
          <w:szCs w:val="28"/>
        </w:rPr>
        <w:pict>
          <v:shape id="_x0000_i1116" type="#_x0000_t75" style="width:77.25pt;height:38.25pt" fillcolor="window">
            <v:imagedata r:id="rId99" o:title=""/>
          </v:shape>
        </w:pict>
      </w:r>
      <w:r w:rsidR="005274B1" w:rsidRPr="00DE2741">
        <w:rPr>
          <w:sz w:val="28"/>
          <w:szCs w:val="28"/>
        </w:rPr>
        <w:t xml:space="preserve">= </w:t>
      </w:r>
      <w:r>
        <w:rPr>
          <w:position w:val="-30"/>
          <w:sz w:val="28"/>
          <w:szCs w:val="28"/>
        </w:rPr>
        <w:pict>
          <v:shape id="_x0000_i1117" type="#_x0000_t75" style="width:121.5pt;height:38.25pt" fillcolor="window">
            <v:imagedata r:id="rId100" o:title=""/>
          </v:shape>
        </w:pict>
      </w:r>
      <w:r w:rsidR="005274B1" w:rsidRPr="00DE2741">
        <w:rPr>
          <w:sz w:val="28"/>
          <w:szCs w:val="28"/>
        </w:rPr>
        <w:t>= 27,5 Па</w:t>
      </w:r>
    </w:p>
    <w:p w:rsidR="00C93162" w:rsidRDefault="00C93162" w:rsidP="00DE2741">
      <w:pPr>
        <w:widowControl w:val="0"/>
        <w:spacing w:line="360" w:lineRule="auto"/>
        <w:ind w:firstLine="709"/>
        <w:jc w:val="both"/>
        <w:outlineLvl w:val="0"/>
        <w:rPr>
          <w:b/>
          <w:sz w:val="28"/>
          <w:szCs w:val="28"/>
        </w:rPr>
      </w:pPr>
      <w:bookmarkStart w:id="5" w:name="_Toc185048375"/>
    </w:p>
    <w:p w:rsidR="006112E3" w:rsidRPr="00DE2741" w:rsidRDefault="00C93162" w:rsidP="00DE2741">
      <w:pPr>
        <w:widowControl w:val="0"/>
        <w:spacing w:line="360" w:lineRule="auto"/>
        <w:ind w:firstLine="709"/>
        <w:jc w:val="both"/>
        <w:outlineLvl w:val="0"/>
        <w:rPr>
          <w:b/>
          <w:sz w:val="28"/>
          <w:szCs w:val="28"/>
        </w:rPr>
      </w:pPr>
      <w:r>
        <w:rPr>
          <w:b/>
          <w:sz w:val="28"/>
          <w:szCs w:val="28"/>
        </w:rPr>
        <w:br w:type="page"/>
      </w:r>
      <w:r w:rsidR="006112E3" w:rsidRPr="00DE2741">
        <w:rPr>
          <w:b/>
          <w:sz w:val="28"/>
          <w:szCs w:val="28"/>
          <w:lang w:val="en-US"/>
        </w:rPr>
        <w:t>IV</w:t>
      </w:r>
      <w:r w:rsidR="006112E3" w:rsidRPr="00DE2741">
        <w:rPr>
          <w:b/>
          <w:sz w:val="28"/>
          <w:szCs w:val="28"/>
        </w:rPr>
        <w:t>. Расчет системы наддува</w:t>
      </w:r>
      <w:bookmarkEnd w:id="5"/>
    </w:p>
    <w:p w:rsidR="00C93162" w:rsidRDefault="00C93162" w:rsidP="00DE2741">
      <w:pPr>
        <w:widowControl w:val="0"/>
        <w:tabs>
          <w:tab w:val="left" w:pos="5529"/>
        </w:tabs>
        <w:spacing w:line="360" w:lineRule="auto"/>
        <w:ind w:firstLine="709"/>
        <w:jc w:val="both"/>
        <w:rPr>
          <w:b/>
          <w:sz w:val="28"/>
          <w:szCs w:val="28"/>
        </w:rPr>
      </w:pPr>
    </w:p>
    <w:p w:rsidR="005274B1" w:rsidRPr="00DE2741" w:rsidRDefault="00C93162" w:rsidP="00DE2741">
      <w:pPr>
        <w:widowControl w:val="0"/>
        <w:tabs>
          <w:tab w:val="left" w:pos="5529"/>
        </w:tabs>
        <w:spacing w:line="360" w:lineRule="auto"/>
        <w:ind w:firstLine="709"/>
        <w:jc w:val="both"/>
        <w:rPr>
          <w:b/>
          <w:sz w:val="28"/>
          <w:szCs w:val="28"/>
        </w:rPr>
      </w:pPr>
      <w:r>
        <w:rPr>
          <w:b/>
          <w:sz w:val="28"/>
          <w:szCs w:val="28"/>
        </w:rPr>
        <w:t>Исходные данные</w:t>
      </w:r>
    </w:p>
    <w:p w:rsidR="005274B1" w:rsidRPr="00DE2741" w:rsidRDefault="005274B1" w:rsidP="00DE2741">
      <w:pPr>
        <w:widowControl w:val="0"/>
        <w:spacing w:line="360" w:lineRule="auto"/>
        <w:ind w:firstLine="709"/>
        <w:jc w:val="both"/>
        <w:rPr>
          <w:sz w:val="28"/>
          <w:szCs w:val="28"/>
        </w:rPr>
      </w:pPr>
      <w:r w:rsidRPr="00DE2741">
        <w:rPr>
          <w:sz w:val="28"/>
          <w:szCs w:val="28"/>
        </w:rPr>
        <w:t>1. Давление наддува P</w:t>
      </w:r>
      <w:r w:rsidRPr="00DE2741">
        <w:rPr>
          <w:sz w:val="28"/>
          <w:szCs w:val="28"/>
          <w:vertAlign w:val="subscript"/>
          <w:lang w:val="en-US"/>
        </w:rPr>
        <w:t>s</w:t>
      </w:r>
      <w:r w:rsidRPr="00DE2741">
        <w:rPr>
          <w:sz w:val="28"/>
          <w:szCs w:val="28"/>
        </w:rPr>
        <w:t>=0,41 МПа</w:t>
      </w:r>
    </w:p>
    <w:p w:rsidR="005274B1" w:rsidRPr="00DE2741" w:rsidRDefault="005274B1" w:rsidP="00DE2741">
      <w:pPr>
        <w:widowControl w:val="0"/>
        <w:spacing w:line="360" w:lineRule="auto"/>
        <w:ind w:firstLine="709"/>
        <w:jc w:val="both"/>
        <w:rPr>
          <w:sz w:val="28"/>
          <w:szCs w:val="28"/>
        </w:rPr>
      </w:pPr>
      <w:r w:rsidRPr="00DE2741">
        <w:rPr>
          <w:sz w:val="28"/>
          <w:szCs w:val="28"/>
        </w:rPr>
        <w:t>2. Температура воздуха в ресивере Т</w:t>
      </w:r>
      <w:r w:rsidRPr="00DE2741">
        <w:rPr>
          <w:sz w:val="28"/>
          <w:szCs w:val="28"/>
          <w:vertAlign w:val="subscript"/>
          <w:lang w:val="en-US"/>
        </w:rPr>
        <w:t>s</w:t>
      </w:r>
      <w:r w:rsidRPr="00DE2741">
        <w:rPr>
          <w:sz w:val="28"/>
          <w:szCs w:val="28"/>
        </w:rPr>
        <w:t>=325 К</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3. Коэффициент продувки </w:t>
      </w:r>
      <w:r w:rsidRPr="00DE2741">
        <w:rPr>
          <w:sz w:val="28"/>
          <w:szCs w:val="28"/>
        </w:rPr>
        <w:sym w:font="Symbol" w:char="F06A"/>
      </w:r>
      <w:r w:rsidRPr="00DE2741">
        <w:rPr>
          <w:sz w:val="28"/>
          <w:szCs w:val="28"/>
          <w:vertAlign w:val="subscript"/>
        </w:rPr>
        <w:t>а</w:t>
      </w:r>
      <w:r w:rsidRPr="00DE2741">
        <w:rPr>
          <w:sz w:val="28"/>
          <w:szCs w:val="28"/>
        </w:rPr>
        <w:t>=1,2</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4. Коэффициент избытка воздуха при сгорании </w:t>
      </w:r>
      <w:r w:rsidRPr="00DE2741">
        <w:rPr>
          <w:sz w:val="28"/>
          <w:szCs w:val="28"/>
        </w:rPr>
        <w:sym w:font="Symbol" w:char="F061"/>
      </w:r>
      <w:r w:rsidRPr="00DE2741">
        <w:rPr>
          <w:sz w:val="28"/>
          <w:szCs w:val="28"/>
        </w:rPr>
        <w:t>=2,2</w:t>
      </w:r>
    </w:p>
    <w:p w:rsidR="005274B1" w:rsidRPr="00DE2741" w:rsidRDefault="005274B1" w:rsidP="00DE2741">
      <w:pPr>
        <w:widowControl w:val="0"/>
        <w:spacing w:line="360" w:lineRule="auto"/>
        <w:ind w:firstLine="709"/>
        <w:jc w:val="both"/>
        <w:rPr>
          <w:sz w:val="28"/>
          <w:szCs w:val="28"/>
        </w:rPr>
      </w:pPr>
      <w:r w:rsidRPr="00DE2741">
        <w:rPr>
          <w:sz w:val="28"/>
          <w:szCs w:val="28"/>
        </w:rPr>
        <w:t>5. Давление газов за выпускными органами Р</w:t>
      </w:r>
      <w:r w:rsidRPr="00DE2741">
        <w:rPr>
          <w:sz w:val="28"/>
          <w:szCs w:val="28"/>
          <w:vertAlign w:val="subscript"/>
        </w:rPr>
        <w:t>г</w:t>
      </w:r>
      <w:r w:rsidRPr="00DE2741">
        <w:rPr>
          <w:sz w:val="28"/>
          <w:szCs w:val="28"/>
        </w:rPr>
        <w:t>=3,8 ×10</w:t>
      </w:r>
      <w:r w:rsidRPr="00DE2741">
        <w:rPr>
          <w:sz w:val="28"/>
          <w:szCs w:val="28"/>
          <w:vertAlign w:val="superscript"/>
        </w:rPr>
        <w:t>5</w:t>
      </w:r>
      <w:r w:rsidRPr="00DE2741">
        <w:rPr>
          <w:sz w:val="28"/>
          <w:szCs w:val="28"/>
        </w:rPr>
        <w:t xml:space="preserve"> МПа</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6. Коэффициент, учитывающий увеличение расхода газов по сравнению с воздухом на величину расхода топлива </w:t>
      </w:r>
      <w:r w:rsidRPr="00DE2741">
        <w:rPr>
          <w:sz w:val="28"/>
          <w:szCs w:val="28"/>
        </w:rPr>
        <w:sym w:font="Symbol" w:char="F062"/>
      </w:r>
      <w:r w:rsidRPr="00DE2741">
        <w:rPr>
          <w:sz w:val="28"/>
          <w:szCs w:val="28"/>
        </w:rPr>
        <w:t>=1,028</w:t>
      </w:r>
    </w:p>
    <w:p w:rsidR="005274B1" w:rsidRPr="00DE2741" w:rsidRDefault="005274B1" w:rsidP="00DE2741">
      <w:pPr>
        <w:widowControl w:val="0"/>
        <w:spacing w:line="360" w:lineRule="auto"/>
        <w:ind w:firstLine="709"/>
        <w:jc w:val="both"/>
        <w:rPr>
          <w:sz w:val="28"/>
          <w:szCs w:val="28"/>
        </w:rPr>
      </w:pPr>
      <w:r w:rsidRPr="00DE2741">
        <w:rPr>
          <w:sz w:val="28"/>
          <w:szCs w:val="28"/>
        </w:rPr>
        <w:t>7. Барометрическое давление Р</w:t>
      </w:r>
      <w:r w:rsidRPr="00DE2741">
        <w:rPr>
          <w:sz w:val="28"/>
          <w:szCs w:val="28"/>
          <w:vertAlign w:val="subscript"/>
        </w:rPr>
        <w:t>б</w:t>
      </w:r>
      <w:r w:rsidRPr="00DE2741">
        <w:rPr>
          <w:sz w:val="28"/>
          <w:szCs w:val="28"/>
        </w:rPr>
        <w:t>=0,1013МПа</w:t>
      </w:r>
    </w:p>
    <w:p w:rsidR="005274B1" w:rsidRPr="00DE2741" w:rsidRDefault="005274B1" w:rsidP="00DE2741">
      <w:pPr>
        <w:widowControl w:val="0"/>
        <w:spacing w:line="360" w:lineRule="auto"/>
        <w:ind w:firstLine="709"/>
        <w:jc w:val="both"/>
        <w:rPr>
          <w:sz w:val="28"/>
          <w:szCs w:val="28"/>
        </w:rPr>
      </w:pPr>
      <w:r w:rsidRPr="00DE2741">
        <w:rPr>
          <w:sz w:val="28"/>
          <w:szCs w:val="28"/>
        </w:rPr>
        <w:t>8. Температура воздуха на входе в компрессор Т</w:t>
      </w:r>
      <w:r w:rsidRPr="00DE2741">
        <w:rPr>
          <w:sz w:val="28"/>
          <w:szCs w:val="28"/>
          <w:vertAlign w:val="subscript"/>
        </w:rPr>
        <w:t>0</w:t>
      </w:r>
      <w:r w:rsidRPr="00DE2741">
        <w:rPr>
          <w:sz w:val="28"/>
          <w:szCs w:val="28"/>
        </w:rPr>
        <w:t>=Т</w:t>
      </w:r>
      <w:r w:rsidRPr="00DE2741">
        <w:rPr>
          <w:sz w:val="28"/>
          <w:szCs w:val="28"/>
          <w:vertAlign w:val="subscript"/>
        </w:rPr>
        <w:t>М0</w:t>
      </w:r>
      <w:r w:rsidRPr="00DE2741">
        <w:rPr>
          <w:sz w:val="28"/>
          <w:szCs w:val="28"/>
        </w:rPr>
        <w:t>=293 К</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9. Теоретически необходимое количество воздуха </w:t>
      </w:r>
      <w:r w:rsidRPr="00DE2741">
        <w:rPr>
          <w:sz w:val="28"/>
          <w:szCs w:val="28"/>
          <w:lang w:val="en-US"/>
        </w:rPr>
        <w:t>L</w:t>
      </w:r>
      <w:r w:rsidRPr="00DE2741">
        <w:rPr>
          <w:sz w:val="28"/>
          <w:szCs w:val="28"/>
          <w:vertAlign w:val="subscript"/>
        </w:rPr>
        <w:t>0</w:t>
      </w:r>
      <w:r w:rsidRPr="00DE2741">
        <w:rPr>
          <w:sz w:val="28"/>
          <w:szCs w:val="28"/>
        </w:rPr>
        <w:t>’=14,54</w:t>
      </w:r>
      <w:r w:rsidR="00DE2741">
        <w:rPr>
          <w:sz w:val="28"/>
          <w:szCs w:val="28"/>
        </w:rPr>
        <w:t xml:space="preserve"> </w:t>
      </w:r>
      <w:r w:rsidRPr="00DE2741">
        <w:rPr>
          <w:sz w:val="28"/>
          <w:szCs w:val="28"/>
        </w:rPr>
        <w:t>кг/кг</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10. Низшая теплота сгорания </w:t>
      </w:r>
      <w:r w:rsidRPr="00DE2741">
        <w:rPr>
          <w:sz w:val="28"/>
          <w:szCs w:val="28"/>
          <w:lang w:val="en-US"/>
        </w:rPr>
        <w:t>Q</w:t>
      </w:r>
      <w:r w:rsidRPr="00DE2741">
        <w:rPr>
          <w:sz w:val="28"/>
          <w:szCs w:val="28"/>
          <w:vertAlign w:val="subscript"/>
          <w:lang w:val="en-US"/>
        </w:rPr>
        <w:t>H</w:t>
      </w:r>
      <w:r w:rsidRPr="00DE2741">
        <w:rPr>
          <w:sz w:val="28"/>
          <w:szCs w:val="28"/>
          <w:vertAlign w:val="superscript"/>
        </w:rPr>
        <w:t>р</w:t>
      </w:r>
      <w:r w:rsidRPr="00DE2741">
        <w:rPr>
          <w:sz w:val="28"/>
          <w:szCs w:val="28"/>
        </w:rPr>
        <w:t>=42711 кДж/кг</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11. Относительная потеря тепла с газами </w:t>
      </w:r>
      <w:r w:rsidRPr="00DE2741">
        <w:rPr>
          <w:sz w:val="28"/>
          <w:szCs w:val="28"/>
          <w:lang w:val="en-US"/>
        </w:rPr>
        <w:t>q</w:t>
      </w:r>
      <w:r w:rsidRPr="00DE2741">
        <w:rPr>
          <w:sz w:val="28"/>
          <w:szCs w:val="28"/>
          <w:vertAlign w:val="subscript"/>
        </w:rPr>
        <w:t>Г</w:t>
      </w:r>
      <w:r w:rsidRPr="00DE2741">
        <w:rPr>
          <w:sz w:val="28"/>
          <w:szCs w:val="28"/>
        </w:rPr>
        <w:t>=0,45</w:t>
      </w:r>
    </w:p>
    <w:p w:rsidR="005274B1" w:rsidRPr="00DE2741" w:rsidRDefault="005274B1" w:rsidP="00DE2741">
      <w:pPr>
        <w:widowControl w:val="0"/>
        <w:spacing w:line="360" w:lineRule="auto"/>
        <w:ind w:firstLine="709"/>
        <w:jc w:val="both"/>
        <w:rPr>
          <w:sz w:val="28"/>
          <w:szCs w:val="28"/>
        </w:rPr>
      </w:pPr>
      <w:r w:rsidRPr="00DE2741">
        <w:rPr>
          <w:sz w:val="28"/>
          <w:szCs w:val="28"/>
        </w:rPr>
        <w:t>12. Средняя теплоёмкость: воздуха С</w:t>
      </w:r>
      <w:r w:rsidRPr="00DE2741">
        <w:rPr>
          <w:sz w:val="28"/>
          <w:szCs w:val="28"/>
          <w:vertAlign w:val="subscript"/>
        </w:rPr>
        <w:t>р.в.</w:t>
      </w:r>
      <w:r w:rsidRPr="00DE2741">
        <w:rPr>
          <w:sz w:val="28"/>
          <w:szCs w:val="28"/>
        </w:rPr>
        <w:t>=1,05 кДж/(кг*К)</w:t>
      </w:r>
    </w:p>
    <w:p w:rsidR="005274B1" w:rsidRPr="00DE2741" w:rsidRDefault="00DE2741" w:rsidP="00DE2741">
      <w:pPr>
        <w:widowControl w:val="0"/>
        <w:spacing w:line="360" w:lineRule="auto"/>
        <w:ind w:firstLine="709"/>
        <w:jc w:val="both"/>
        <w:rPr>
          <w:sz w:val="28"/>
          <w:szCs w:val="28"/>
        </w:rPr>
      </w:pPr>
      <w:r>
        <w:rPr>
          <w:sz w:val="28"/>
          <w:szCs w:val="28"/>
        </w:rPr>
        <w:t xml:space="preserve"> </w:t>
      </w:r>
      <w:r w:rsidR="005274B1" w:rsidRPr="00DE2741">
        <w:rPr>
          <w:sz w:val="28"/>
          <w:szCs w:val="28"/>
        </w:rPr>
        <w:t>газов С</w:t>
      </w:r>
      <w:r w:rsidR="005274B1" w:rsidRPr="00DE2741">
        <w:rPr>
          <w:sz w:val="28"/>
          <w:szCs w:val="28"/>
          <w:vertAlign w:val="subscript"/>
        </w:rPr>
        <w:t>р.г.</w:t>
      </w:r>
      <w:r w:rsidR="005274B1" w:rsidRPr="00DE2741">
        <w:rPr>
          <w:sz w:val="28"/>
          <w:szCs w:val="28"/>
        </w:rPr>
        <w:t>=1,09 кДж/кг</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13. Индикаторная мощность двигателя </w:t>
      </w:r>
      <w:r w:rsidRPr="00DE2741">
        <w:rPr>
          <w:sz w:val="28"/>
          <w:szCs w:val="28"/>
          <w:lang w:val="en-US"/>
        </w:rPr>
        <w:t>N</w:t>
      </w:r>
      <w:r w:rsidRPr="00DE2741">
        <w:rPr>
          <w:sz w:val="28"/>
          <w:szCs w:val="28"/>
        </w:rPr>
        <w:t xml:space="preserve"> </w:t>
      </w:r>
      <w:r w:rsidRPr="00DE2741">
        <w:rPr>
          <w:sz w:val="28"/>
          <w:szCs w:val="28"/>
          <w:vertAlign w:val="subscript"/>
          <w:lang w:val="en-US"/>
        </w:rPr>
        <w:t>i</w:t>
      </w:r>
      <w:r w:rsidRPr="00DE2741">
        <w:rPr>
          <w:sz w:val="28"/>
          <w:szCs w:val="28"/>
        </w:rPr>
        <w:t>=1740 кВт</w:t>
      </w:r>
    </w:p>
    <w:p w:rsidR="005274B1" w:rsidRPr="00DE2741" w:rsidRDefault="005274B1" w:rsidP="00DE2741">
      <w:pPr>
        <w:widowControl w:val="0"/>
        <w:spacing w:line="360" w:lineRule="auto"/>
        <w:ind w:firstLine="709"/>
        <w:jc w:val="both"/>
        <w:rPr>
          <w:sz w:val="28"/>
          <w:szCs w:val="28"/>
        </w:rPr>
      </w:pPr>
      <w:r w:rsidRPr="00DE2741">
        <w:rPr>
          <w:sz w:val="28"/>
          <w:szCs w:val="28"/>
        </w:rPr>
        <w:t xml:space="preserve">14 Число цилиндров </w:t>
      </w:r>
      <w:r w:rsidRPr="00DE2741">
        <w:rPr>
          <w:sz w:val="28"/>
          <w:szCs w:val="28"/>
          <w:lang w:val="en-US"/>
        </w:rPr>
        <w:t>i</w:t>
      </w:r>
      <w:r w:rsidRPr="00DE2741">
        <w:rPr>
          <w:sz w:val="28"/>
          <w:szCs w:val="28"/>
        </w:rPr>
        <w:t xml:space="preserve"> =8</w:t>
      </w:r>
    </w:p>
    <w:p w:rsidR="005274B1" w:rsidRPr="00DE2741" w:rsidRDefault="005274B1" w:rsidP="00DE2741">
      <w:pPr>
        <w:widowControl w:val="0"/>
        <w:numPr>
          <w:ilvl w:val="0"/>
          <w:numId w:val="27"/>
        </w:numPr>
        <w:spacing w:line="360" w:lineRule="auto"/>
        <w:ind w:left="0" w:firstLine="709"/>
        <w:jc w:val="both"/>
        <w:rPr>
          <w:b/>
          <w:sz w:val="28"/>
          <w:szCs w:val="28"/>
        </w:rPr>
      </w:pPr>
      <w:r w:rsidRPr="00DE2741">
        <w:rPr>
          <w:b/>
          <w:sz w:val="28"/>
          <w:szCs w:val="28"/>
        </w:rPr>
        <w:t>Оценка потерь давления в газовоздушных трактах системы.</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vertAlign w:val="subscript"/>
        </w:rPr>
      </w:pPr>
      <w:r w:rsidRPr="00DE2741">
        <w:rPr>
          <w:sz w:val="28"/>
          <w:szCs w:val="28"/>
        </w:rPr>
        <w:sym w:font="Symbol" w:char="F078"/>
      </w:r>
      <w:r w:rsidRPr="00DE2741">
        <w:rPr>
          <w:sz w:val="28"/>
          <w:szCs w:val="28"/>
          <w:vertAlign w:val="subscript"/>
        </w:rPr>
        <w:t>общ</w:t>
      </w:r>
      <w:r w:rsidRPr="00DE2741">
        <w:rPr>
          <w:sz w:val="28"/>
          <w:szCs w:val="28"/>
        </w:rPr>
        <w:t xml:space="preserve"> =</w:t>
      </w:r>
      <w:r w:rsidRPr="00DE2741">
        <w:rPr>
          <w:sz w:val="28"/>
          <w:szCs w:val="28"/>
        </w:rPr>
        <w:sym w:font="Symbol" w:char="F078"/>
      </w:r>
      <w:r w:rsidRPr="00DE2741">
        <w:rPr>
          <w:sz w:val="28"/>
          <w:szCs w:val="28"/>
          <w:vertAlign w:val="subscript"/>
        </w:rPr>
        <w:t>ф</w:t>
      </w:r>
      <w:r w:rsidRPr="00DE2741">
        <w:rPr>
          <w:sz w:val="28"/>
          <w:szCs w:val="28"/>
        </w:rPr>
        <w:sym w:font="Symbol" w:char="F078"/>
      </w:r>
      <w:r w:rsidRPr="00DE2741">
        <w:rPr>
          <w:sz w:val="28"/>
          <w:szCs w:val="28"/>
          <w:vertAlign w:val="subscript"/>
        </w:rPr>
        <w:t>во</w:t>
      </w:r>
      <w:r w:rsidRPr="00DE2741">
        <w:rPr>
          <w:sz w:val="28"/>
          <w:szCs w:val="28"/>
        </w:rPr>
        <w:sym w:font="Symbol" w:char="F078"/>
      </w:r>
      <w:r w:rsidRPr="00DE2741">
        <w:rPr>
          <w:sz w:val="28"/>
          <w:szCs w:val="28"/>
          <w:vertAlign w:val="subscript"/>
        </w:rPr>
        <w:t>г</w:t>
      </w:r>
      <w:r w:rsidRPr="00DE2741">
        <w:rPr>
          <w:sz w:val="28"/>
          <w:szCs w:val="28"/>
        </w:rPr>
        <w:sym w:font="Symbol" w:char="F078"/>
      </w:r>
      <w:r w:rsidRPr="00DE2741">
        <w:rPr>
          <w:sz w:val="28"/>
          <w:szCs w:val="28"/>
          <w:vertAlign w:val="subscript"/>
        </w:rPr>
        <w:t>от</w:t>
      </w:r>
      <w:r w:rsidRPr="00DE2741">
        <w:rPr>
          <w:sz w:val="28"/>
          <w:szCs w:val="28"/>
        </w:rPr>
        <w:sym w:font="Symbol" w:char="F078"/>
      </w:r>
      <w:r w:rsidRPr="00DE2741">
        <w:rPr>
          <w:sz w:val="28"/>
          <w:szCs w:val="28"/>
          <w:vertAlign w:val="subscript"/>
          <w:lang w:val="en-US"/>
        </w:rPr>
        <w:t>n</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78"/>
      </w:r>
      <w:r w:rsidRPr="00DE2741">
        <w:rPr>
          <w:sz w:val="28"/>
          <w:szCs w:val="28"/>
          <w:vertAlign w:val="subscript"/>
        </w:rPr>
        <w:t>ф</w:t>
      </w:r>
      <w:r w:rsidRPr="00DE2741">
        <w:rPr>
          <w:sz w:val="28"/>
          <w:szCs w:val="28"/>
        </w:rPr>
        <w:t>=0,99 – в фильтрах турбокомпрессорах</w:t>
      </w: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78"/>
      </w:r>
      <w:r w:rsidRPr="00DE2741">
        <w:rPr>
          <w:sz w:val="28"/>
          <w:szCs w:val="28"/>
          <w:vertAlign w:val="subscript"/>
        </w:rPr>
        <w:t>во</w:t>
      </w:r>
      <w:r w:rsidRPr="00DE2741">
        <w:rPr>
          <w:sz w:val="28"/>
          <w:szCs w:val="28"/>
        </w:rPr>
        <w:t>= 0,98 – в воздухоохладителе</w:t>
      </w: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78"/>
      </w:r>
      <w:r w:rsidRPr="00DE2741">
        <w:rPr>
          <w:sz w:val="28"/>
          <w:szCs w:val="28"/>
          <w:vertAlign w:val="subscript"/>
        </w:rPr>
        <w:t>г</w:t>
      </w:r>
      <w:r w:rsidRPr="00DE2741">
        <w:rPr>
          <w:sz w:val="28"/>
          <w:szCs w:val="28"/>
        </w:rPr>
        <w:t>=0,98 – в выпускном трубопроводе до турбины</w:t>
      </w: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78"/>
      </w:r>
      <w:r w:rsidRPr="00DE2741">
        <w:rPr>
          <w:sz w:val="28"/>
          <w:szCs w:val="28"/>
          <w:vertAlign w:val="subscript"/>
        </w:rPr>
        <w:t>от</w:t>
      </w:r>
      <w:r w:rsidRPr="00DE2741">
        <w:rPr>
          <w:sz w:val="28"/>
          <w:szCs w:val="28"/>
        </w:rPr>
        <w:t>= 0,99 – в выпускном трубопроводе после турбины</w:t>
      </w: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78"/>
      </w:r>
      <w:r w:rsidRPr="00DE2741">
        <w:rPr>
          <w:sz w:val="28"/>
          <w:szCs w:val="28"/>
          <w:vertAlign w:val="subscript"/>
          <w:lang w:val="en-US"/>
        </w:rPr>
        <w:t>n</w:t>
      </w:r>
      <w:r w:rsidRPr="00DE2741">
        <w:rPr>
          <w:sz w:val="28"/>
          <w:szCs w:val="28"/>
        </w:rPr>
        <w:t>=Р</w:t>
      </w:r>
      <w:r w:rsidRPr="00DE2741">
        <w:rPr>
          <w:sz w:val="28"/>
          <w:szCs w:val="28"/>
          <w:vertAlign w:val="subscript"/>
        </w:rPr>
        <w:t>г</w:t>
      </w:r>
      <w:r w:rsidRPr="00DE2741">
        <w:rPr>
          <w:sz w:val="28"/>
          <w:szCs w:val="28"/>
        </w:rPr>
        <w:t>/Р</w:t>
      </w:r>
      <w:r w:rsidRPr="00DE2741">
        <w:rPr>
          <w:sz w:val="28"/>
          <w:szCs w:val="28"/>
          <w:vertAlign w:val="subscript"/>
          <w:lang w:val="en-US"/>
        </w:rPr>
        <w:t>s</w:t>
      </w:r>
      <w:r w:rsidRPr="00DE2741">
        <w:rPr>
          <w:sz w:val="28"/>
          <w:szCs w:val="28"/>
        </w:rPr>
        <w:t>=0,927 – при продувке цилиндра</w:t>
      </w:r>
    </w:p>
    <w:p w:rsidR="005274B1" w:rsidRPr="00DE2741" w:rsidRDefault="00C93162" w:rsidP="00DE2741">
      <w:pPr>
        <w:widowControl w:val="0"/>
        <w:spacing w:line="360" w:lineRule="auto"/>
        <w:ind w:firstLine="709"/>
        <w:jc w:val="both"/>
        <w:rPr>
          <w:sz w:val="28"/>
          <w:szCs w:val="28"/>
          <w:lang w:val="en-US"/>
        </w:rPr>
      </w:pPr>
      <w:r>
        <w:rPr>
          <w:sz w:val="28"/>
          <w:szCs w:val="28"/>
        </w:rPr>
        <w:br w:type="page"/>
      </w:r>
      <w:r w:rsidR="005274B1" w:rsidRPr="00DE2741">
        <w:rPr>
          <w:sz w:val="28"/>
          <w:szCs w:val="28"/>
        </w:rPr>
        <w:sym w:font="Symbol" w:char="F078"/>
      </w:r>
      <w:r w:rsidR="005274B1" w:rsidRPr="00DE2741">
        <w:rPr>
          <w:sz w:val="28"/>
          <w:szCs w:val="28"/>
          <w:vertAlign w:val="subscript"/>
        </w:rPr>
        <w:t>общ</w:t>
      </w:r>
      <w:r w:rsidR="005274B1" w:rsidRPr="00DE2741">
        <w:rPr>
          <w:sz w:val="28"/>
          <w:szCs w:val="28"/>
        </w:rPr>
        <w:t>=0,9</w:t>
      </w:r>
      <w:r w:rsidR="005274B1" w:rsidRPr="00DE2741">
        <w:rPr>
          <w:sz w:val="28"/>
          <w:szCs w:val="28"/>
          <w:lang w:val="en-US"/>
        </w:rPr>
        <w:t>9</w:t>
      </w:r>
      <w:r w:rsidR="005274B1" w:rsidRPr="00DE2741">
        <w:rPr>
          <w:sz w:val="28"/>
          <w:szCs w:val="28"/>
        </w:rPr>
        <w:t>*0,9</w:t>
      </w:r>
      <w:r w:rsidR="005274B1" w:rsidRPr="00DE2741">
        <w:rPr>
          <w:sz w:val="28"/>
          <w:szCs w:val="28"/>
          <w:lang w:val="en-US"/>
        </w:rPr>
        <w:t>8</w:t>
      </w:r>
      <w:r w:rsidR="005274B1" w:rsidRPr="00DE2741">
        <w:rPr>
          <w:sz w:val="28"/>
          <w:szCs w:val="28"/>
        </w:rPr>
        <w:t>*0,9</w:t>
      </w:r>
      <w:r w:rsidR="005274B1" w:rsidRPr="00DE2741">
        <w:rPr>
          <w:sz w:val="28"/>
          <w:szCs w:val="28"/>
          <w:lang w:val="en-US"/>
        </w:rPr>
        <w:t>8</w:t>
      </w:r>
      <w:r w:rsidR="005274B1" w:rsidRPr="00DE2741">
        <w:rPr>
          <w:sz w:val="28"/>
          <w:szCs w:val="28"/>
        </w:rPr>
        <w:t>*0,9</w:t>
      </w:r>
      <w:r w:rsidR="005274B1" w:rsidRPr="00DE2741">
        <w:rPr>
          <w:sz w:val="28"/>
          <w:szCs w:val="28"/>
          <w:lang w:val="en-US"/>
        </w:rPr>
        <w:t>9</w:t>
      </w:r>
      <w:r w:rsidR="005274B1" w:rsidRPr="00DE2741">
        <w:rPr>
          <w:sz w:val="28"/>
          <w:szCs w:val="28"/>
        </w:rPr>
        <w:t>*0,</w:t>
      </w:r>
      <w:r w:rsidR="005274B1" w:rsidRPr="00DE2741">
        <w:rPr>
          <w:sz w:val="28"/>
          <w:szCs w:val="28"/>
          <w:lang w:val="en-US"/>
        </w:rPr>
        <w:t>927</w:t>
      </w:r>
      <w:r w:rsidR="005274B1" w:rsidRPr="00DE2741">
        <w:rPr>
          <w:sz w:val="28"/>
          <w:szCs w:val="28"/>
        </w:rPr>
        <w:t>=0,</w:t>
      </w:r>
      <w:r w:rsidR="005274B1" w:rsidRPr="00DE2741">
        <w:rPr>
          <w:sz w:val="28"/>
          <w:szCs w:val="28"/>
          <w:lang w:val="en-US"/>
        </w:rPr>
        <w:t>872</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7"/>
        </w:numPr>
        <w:spacing w:line="360" w:lineRule="auto"/>
        <w:ind w:left="0" w:firstLine="709"/>
        <w:jc w:val="both"/>
        <w:rPr>
          <w:b/>
          <w:sz w:val="28"/>
          <w:szCs w:val="28"/>
        </w:rPr>
      </w:pPr>
      <w:r w:rsidRPr="00DE2741">
        <w:rPr>
          <w:b/>
          <w:sz w:val="28"/>
          <w:szCs w:val="28"/>
        </w:rPr>
        <w:t>Температура газов перед турбиной</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Т</w:t>
      </w:r>
      <w:r w:rsidRPr="00DE2741">
        <w:rPr>
          <w:sz w:val="28"/>
          <w:szCs w:val="28"/>
          <w:vertAlign w:val="subscript"/>
        </w:rPr>
        <w:t>т</w:t>
      </w:r>
      <w:r w:rsidRPr="00DE2741">
        <w:rPr>
          <w:sz w:val="28"/>
          <w:szCs w:val="28"/>
        </w:rPr>
        <w:t>=Т</w:t>
      </w:r>
      <w:r w:rsidRPr="00DE2741">
        <w:rPr>
          <w:sz w:val="28"/>
          <w:szCs w:val="28"/>
          <w:vertAlign w:val="subscript"/>
          <w:lang w:val="en-US"/>
        </w:rPr>
        <w:t>s</w:t>
      </w:r>
      <w:r w:rsidRPr="00DE2741">
        <w:rPr>
          <w:sz w:val="28"/>
          <w:szCs w:val="28"/>
        </w:rPr>
        <w:t>+</w:t>
      </w:r>
      <w:r w:rsidR="009C4F31">
        <w:rPr>
          <w:position w:val="-30"/>
          <w:sz w:val="28"/>
          <w:szCs w:val="28"/>
        </w:rPr>
        <w:pict>
          <v:shape id="_x0000_i1118" type="#_x0000_t75" style="width:78.75pt;height:35.25pt" fillcolor="window">
            <v:imagedata r:id="rId101" o:title=""/>
          </v:shape>
        </w:pic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lang w:val="en-US"/>
        </w:rPr>
        <w:t>q</w:t>
      </w:r>
      <w:r w:rsidRPr="00DE2741">
        <w:rPr>
          <w:sz w:val="28"/>
          <w:szCs w:val="28"/>
          <w:vertAlign w:val="subscript"/>
        </w:rPr>
        <w:t>Г</w:t>
      </w:r>
      <w:r w:rsidRPr="00DE2741">
        <w:rPr>
          <w:sz w:val="28"/>
          <w:szCs w:val="28"/>
        </w:rPr>
        <w:t xml:space="preserve"> – относительная потеря тепла с газами</w:t>
      </w:r>
    </w:p>
    <w:p w:rsidR="005274B1" w:rsidRPr="00DE2741" w:rsidRDefault="005274B1" w:rsidP="00DE2741">
      <w:pPr>
        <w:widowControl w:val="0"/>
        <w:spacing w:line="360" w:lineRule="auto"/>
        <w:ind w:firstLine="709"/>
        <w:jc w:val="both"/>
        <w:rPr>
          <w:sz w:val="28"/>
          <w:szCs w:val="28"/>
        </w:rPr>
      </w:pPr>
      <w:r w:rsidRPr="00DE2741">
        <w:rPr>
          <w:sz w:val="28"/>
          <w:szCs w:val="28"/>
        </w:rPr>
        <w:t>С</w:t>
      </w:r>
      <w:r w:rsidRPr="00DE2741">
        <w:rPr>
          <w:sz w:val="28"/>
          <w:szCs w:val="28"/>
          <w:vertAlign w:val="subscript"/>
        </w:rPr>
        <w:t>РГ</w:t>
      </w:r>
      <w:r w:rsidRPr="00DE2741">
        <w:rPr>
          <w:sz w:val="28"/>
          <w:szCs w:val="28"/>
        </w:rPr>
        <w:t xml:space="preserve"> – средняя теплоемкость газов (кДж/кг)</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Т</w:t>
      </w:r>
      <w:r w:rsidRPr="00DE2741">
        <w:rPr>
          <w:sz w:val="28"/>
          <w:szCs w:val="28"/>
          <w:vertAlign w:val="subscript"/>
        </w:rPr>
        <w:t>т</w:t>
      </w:r>
      <w:r w:rsidRPr="00DE2741">
        <w:rPr>
          <w:sz w:val="28"/>
          <w:szCs w:val="28"/>
        </w:rPr>
        <w:t>=314+</w:t>
      </w:r>
      <w:r w:rsidR="009C4F31">
        <w:rPr>
          <w:position w:val="-28"/>
          <w:sz w:val="28"/>
          <w:szCs w:val="28"/>
        </w:rPr>
        <w:pict>
          <v:shape id="_x0000_i1119" type="#_x0000_t75" style="width:111.75pt;height:33pt" fillcolor="window">
            <v:imagedata r:id="rId102" o:title=""/>
          </v:shape>
        </w:pict>
      </w:r>
      <w:r w:rsidRPr="00DE2741">
        <w:rPr>
          <w:sz w:val="28"/>
          <w:szCs w:val="28"/>
        </w:rPr>
        <w:t>=</w:t>
      </w:r>
      <w:r w:rsidRPr="00DE2741">
        <w:rPr>
          <w:sz w:val="28"/>
          <w:szCs w:val="28"/>
          <w:lang w:val="en-US"/>
        </w:rPr>
        <w:t>773</w:t>
      </w:r>
      <w:r w:rsidRPr="00DE2741">
        <w:rPr>
          <w:sz w:val="28"/>
          <w:szCs w:val="28"/>
        </w:rPr>
        <w:t xml:space="preserve"> К</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7"/>
        </w:numPr>
        <w:spacing w:line="360" w:lineRule="auto"/>
        <w:ind w:left="0" w:firstLine="709"/>
        <w:jc w:val="both"/>
        <w:rPr>
          <w:b/>
          <w:sz w:val="28"/>
          <w:szCs w:val="28"/>
        </w:rPr>
      </w:pPr>
      <w:r w:rsidRPr="00DE2741">
        <w:rPr>
          <w:b/>
          <w:sz w:val="28"/>
          <w:szCs w:val="28"/>
        </w:rPr>
        <w:t>Выбор КПД турбокомпрессора</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lang w:val="en-US"/>
        </w:rPr>
      </w:pPr>
      <w:r w:rsidRPr="00DE2741">
        <w:rPr>
          <w:sz w:val="28"/>
          <w:szCs w:val="28"/>
        </w:rPr>
        <w:sym w:font="Symbol" w:char="F068"/>
      </w:r>
      <w:r w:rsidRPr="00DE2741">
        <w:rPr>
          <w:sz w:val="28"/>
          <w:szCs w:val="28"/>
          <w:vertAlign w:val="subscript"/>
        </w:rPr>
        <w:t>ТК</w:t>
      </w:r>
      <w:r w:rsidRPr="00DE2741">
        <w:rPr>
          <w:sz w:val="28"/>
          <w:szCs w:val="28"/>
        </w:rPr>
        <w:t>=</w:t>
      </w:r>
      <w:r w:rsidRPr="00DE2741">
        <w:rPr>
          <w:sz w:val="28"/>
          <w:szCs w:val="28"/>
          <w:lang w:val="en-US"/>
        </w:rPr>
        <w:t>0,6375</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7"/>
        </w:numPr>
        <w:spacing w:line="360" w:lineRule="auto"/>
        <w:ind w:left="0" w:firstLine="709"/>
        <w:jc w:val="both"/>
        <w:rPr>
          <w:b/>
          <w:sz w:val="28"/>
          <w:szCs w:val="28"/>
        </w:rPr>
      </w:pPr>
      <w:r w:rsidRPr="00DE2741">
        <w:rPr>
          <w:b/>
          <w:sz w:val="28"/>
          <w:szCs w:val="28"/>
        </w:rPr>
        <w:t xml:space="preserve">Вычислим степени повышения давления воздуха </w:t>
      </w:r>
      <w:r w:rsidRPr="00DE2741">
        <w:rPr>
          <w:b/>
          <w:sz w:val="28"/>
          <w:szCs w:val="28"/>
        </w:rPr>
        <w:sym w:font="Symbol" w:char="F070"/>
      </w:r>
      <w:r w:rsidRPr="00DE2741">
        <w:rPr>
          <w:b/>
          <w:sz w:val="28"/>
          <w:szCs w:val="28"/>
          <w:vertAlign w:val="subscript"/>
        </w:rPr>
        <w:t>к</w:t>
      </w:r>
      <w:r w:rsidRPr="00DE2741">
        <w:rPr>
          <w:b/>
          <w:sz w:val="28"/>
          <w:szCs w:val="28"/>
        </w:rPr>
        <w:t xml:space="preserve"> в компрессоре и </w:t>
      </w:r>
      <w:r w:rsidRPr="00DE2741">
        <w:rPr>
          <w:b/>
          <w:sz w:val="28"/>
          <w:szCs w:val="28"/>
        </w:rPr>
        <w:sym w:font="Symbol" w:char="F070"/>
      </w:r>
      <w:r w:rsidRPr="00DE2741">
        <w:rPr>
          <w:b/>
          <w:sz w:val="28"/>
          <w:szCs w:val="28"/>
          <w:vertAlign w:val="subscript"/>
        </w:rPr>
        <w:t>т</w:t>
      </w:r>
      <w:r w:rsidRPr="00DE2741">
        <w:rPr>
          <w:b/>
          <w:sz w:val="28"/>
          <w:szCs w:val="28"/>
        </w:rPr>
        <w:t xml:space="preserve"> в турбине</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70"/>
      </w:r>
      <w:r w:rsidRPr="00DE2741">
        <w:rPr>
          <w:sz w:val="28"/>
          <w:szCs w:val="28"/>
          <w:vertAlign w:val="subscript"/>
        </w:rPr>
        <w:t>к</w:t>
      </w:r>
      <w:r w:rsidRPr="00DE2741">
        <w:rPr>
          <w:sz w:val="28"/>
          <w:szCs w:val="28"/>
        </w:rPr>
        <w:t xml:space="preserve"> =Р</w:t>
      </w:r>
      <w:r w:rsidRPr="00DE2741">
        <w:rPr>
          <w:sz w:val="28"/>
          <w:szCs w:val="28"/>
          <w:vertAlign w:val="subscript"/>
        </w:rPr>
        <w:t>к</w:t>
      </w:r>
      <w:r w:rsidRPr="00DE2741">
        <w:rPr>
          <w:sz w:val="28"/>
          <w:szCs w:val="28"/>
        </w:rPr>
        <w:t>/Р</w:t>
      </w:r>
      <w:r w:rsidRPr="00DE2741">
        <w:rPr>
          <w:sz w:val="28"/>
          <w:szCs w:val="28"/>
          <w:vertAlign w:val="subscript"/>
        </w:rPr>
        <w:t>0</w:t>
      </w:r>
      <w:r w:rsidRPr="00DE2741">
        <w:rPr>
          <w:sz w:val="28"/>
          <w:szCs w:val="28"/>
        </w:rPr>
        <w:t>=Р</w:t>
      </w:r>
      <w:r w:rsidRPr="00DE2741">
        <w:rPr>
          <w:sz w:val="28"/>
          <w:szCs w:val="28"/>
          <w:vertAlign w:val="subscript"/>
          <w:lang w:val="en-US"/>
        </w:rPr>
        <w:t>S</w:t>
      </w:r>
      <w:r w:rsidRPr="00DE2741">
        <w:rPr>
          <w:sz w:val="28"/>
          <w:szCs w:val="28"/>
        </w:rPr>
        <w:t>/(</w:t>
      </w:r>
      <w:r w:rsidRPr="00DE2741">
        <w:rPr>
          <w:sz w:val="28"/>
          <w:szCs w:val="28"/>
          <w:lang w:val="en-US"/>
        </w:rPr>
        <w:sym w:font="Symbol" w:char="F078"/>
      </w:r>
      <w:r w:rsidRPr="00DE2741">
        <w:rPr>
          <w:sz w:val="28"/>
          <w:szCs w:val="28"/>
          <w:vertAlign w:val="subscript"/>
        </w:rPr>
        <w:t>во</w:t>
      </w:r>
      <w:r w:rsidRPr="00DE2741">
        <w:rPr>
          <w:sz w:val="28"/>
          <w:szCs w:val="28"/>
        </w:rPr>
        <w:t>Р</w:t>
      </w:r>
      <w:r w:rsidRPr="00DE2741">
        <w:rPr>
          <w:sz w:val="28"/>
          <w:szCs w:val="28"/>
          <w:vertAlign w:val="subscript"/>
        </w:rPr>
        <w:t>б</w:t>
      </w:r>
      <w:r w:rsidRPr="00DE2741">
        <w:rPr>
          <w:sz w:val="28"/>
          <w:szCs w:val="28"/>
          <w:lang w:val="en-US"/>
        </w:rPr>
        <w:sym w:font="Symbol" w:char="F078"/>
      </w:r>
      <w:r w:rsidRPr="00DE2741">
        <w:rPr>
          <w:sz w:val="28"/>
          <w:szCs w:val="28"/>
          <w:vertAlign w:val="subscript"/>
        </w:rPr>
        <w:t>ф</w:t>
      </w:r>
      <w:r w:rsidRPr="00DE2741">
        <w:rPr>
          <w:sz w:val="28"/>
          <w:szCs w:val="28"/>
        </w:rPr>
        <w:t>)=0,41/(0,98 ∙ 0,1013 ∙ 0,99) = 4,172</w:t>
      </w:r>
    </w:p>
    <w:p w:rsidR="005274B1" w:rsidRPr="00DE2741" w:rsidRDefault="005274B1" w:rsidP="00DE2741">
      <w:pPr>
        <w:widowControl w:val="0"/>
        <w:spacing w:line="360" w:lineRule="auto"/>
        <w:ind w:firstLine="709"/>
        <w:jc w:val="both"/>
        <w:rPr>
          <w:sz w:val="28"/>
          <w:szCs w:val="28"/>
        </w:rPr>
      </w:pPr>
      <w:r w:rsidRPr="00DE2741">
        <w:rPr>
          <w:sz w:val="28"/>
          <w:szCs w:val="28"/>
        </w:rPr>
        <w:t>Р</w:t>
      </w:r>
      <w:r w:rsidRPr="00DE2741">
        <w:rPr>
          <w:sz w:val="28"/>
          <w:szCs w:val="28"/>
          <w:vertAlign w:val="subscript"/>
        </w:rPr>
        <w:t xml:space="preserve">б </w:t>
      </w:r>
      <w:r w:rsidRPr="00DE2741">
        <w:rPr>
          <w:sz w:val="28"/>
          <w:szCs w:val="28"/>
        </w:rPr>
        <w:t>- барометрическое давление [МПа]</w:t>
      </w:r>
    </w:p>
    <w:p w:rsidR="005274B1" w:rsidRPr="00DE2741" w:rsidRDefault="005274B1" w:rsidP="00DE2741">
      <w:pPr>
        <w:widowControl w:val="0"/>
        <w:spacing w:line="360" w:lineRule="auto"/>
        <w:ind w:firstLine="709"/>
        <w:jc w:val="both"/>
        <w:rPr>
          <w:sz w:val="28"/>
          <w:szCs w:val="28"/>
        </w:rPr>
      </w:pPr>
      <w:r w:rsidRPr="00DE2741">
        <w:rPr>
          <w:sz w:val="28"/>
          <w:szCs w:val="28"/>
          <w:lang w:val="en-US"/>
        </w:rPr>
        <w:sym w:font="Symbol" w:char="F070"/>
      </w:r>
      <w:r w:rsidRPr="00DE2741">
        <w:rPr>
          <w:sz w:val="28"/>
          <w:szCs w:val="28"/>
          <w:vertAlign w:val="subscript"/>
        </w:rPr>
        <w:t>т</w:t>
      </w:r>
      <w:r w:rsidRPr="00DE2741">
        <w:rPr>
          <w:sz w:val="28"/>
          <w:szCs w:val="28"/>
        </w:rPr>
        <w:t xml:space="preserve"> = Р</w:t>
      </w:r>
      <w:r w:rsidRPr="00DE2741">
        <w:rPr>
          <w:sz w:val="28"/>
          <w:szCs w:val="28"/>
          <w:vertAlign w:val="subscript"/>
        </w:rPr>
        <w:t>т</w:t>
      </w:r>
      <w:r w:rsidRPr="00DE2741">
        <w:rPr>
          <w:sz w:val="28"/>
          <w:szCs w:val="28"/>
        </w:rPr>
        <w:t>/Р</w:t>
      </w:r>
      <w:r w:rsidRPr="00DE2741">
        <w:rPr>
          <w:sz w:val="28"/>
          <w:szCs w:val="28"/>
          <w:vertAlign w:val="subscript"/>
        </w:rPr>
        <w:t xml:space="preserve">от </w:t>
      </w:r>
      <w:r w:rsidRPr="00DE2741">
        <w:rPr>
          <w:sz w:val="28"/>
          <w:szCs w:val="28"/>
        </w:rPr>
        <w:t xml:space="preserve">= </w:t>
      </w:r>
      <w:r w:rsidRPr="00DE2741">
        <w:rPr>
          <w:sz w:val="28"/>
          <w:szCs w:val="28"/>
        </w:rPr>
        <w:sym w:font="Symbol" w:char="F078"/>
      </w:r>
      <w:r w:rsidRPr="00DE2741">
        <w:rPr>
          <w:sz w:val="28"/>
          <w:szCs w:val="28"/>
          <w:vertAlign w:val="subscript"/>
        </w:rPr>
        <w:t>общ</w:t>
      </w:r>
      <w:r w:rsidRPr="00DE2741">
        <w:rPr>
          <w:sz w:val="28"/>
          <w:szCs w:val="28"/>
        </w:rPr>
        <w:sym w:font="Symbol" w:char="F070"/>
      </w:r>
      <w:r w:rsidRPr="00DE2741">
        <w:rPr>
          <w:sz w:val="28"/>
          <w:szCs w:val="28"/>
          <w:vertAlign w:val="subscript"/>
        </w:rPr>
        <w:t>к</w:t>
      </w:r>
      <w:r w:rsidRPr="00DE2741">
        <w:rPr>
          <w:sz w:val="28"/>
          <w:szCs w:val="28"/>
        </w:rPr>
        <w:t>=0,872×3,14 = 3,638</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7"/>
        </w:numPr>
        <w:spacing w:line="360" w:lineRule="auto"/>
        <w:ind w:left="0" w:firstLine="709"/>
        <w:jc w:val="both"/>
        <w:rPr>
          <w:b/>
          <w:sz w:val="28"/>
          <w:szCs w:val="28"/>
        </w:rPr>
      </w:pPr>
      <w:r w:rsidRPr="00DE2741">
        <w:rPr>
          <w:b/>
          <w:sz w:val="28"/>
          <w:szCs w:val="28"/>
        </w:rPr>
        <w:t xml:space="preserve">Определяем относительные перепады температур воздуха </w:t>
      </w:r>
      <w:r w:rsidR="009C4F31">
        <w:rPr>
          <w:position w:val="-6"/>
          <w:sz w:val="28"/>
          <w:szCs w:val="28"/>
        </w:rPr>
        <w:pict>
          <v:shape id="_x0000_i1120" type="#_x0000_t75" style="width:21.75pt;height:17.25pt">
            <v:imagedata r:id="rId103" o:title=""/>
          </v:shape>
        </w:pict>
      </w:r>
      <w:r w:rsidRPr="00DE2741">
        <w:rPr>
          <w:b/>
          <w:sz w:val="28"/>
          <w:szCs w:val="28"/>
        </w:rPr>
        <w:t xml:space="preserve">в компрессоре и газов </w:t>
      </w:r>
      <w:r w:rsidR="009C4F31">
        <w:rPr>
          <w:position w:val="-6"/>
          <w:sz w:val="28"/>
          <w:szCs w:val="28"/>
        </w:rPr>
        <w:pict>
          <v:shape id="_x0000_i1121" type="#_x0000_t75" style="width:20.25pt;height:17.25pt">
            <v:imagedata r:id="rId104" o:title=""/>
          </v:shape>
        </w:pict>
      </w:r>
      <w:r w:rsidRPr="00DE2741">
        <w:rPr>
          <w:b/>
          <w:sz w:val="28"/>
          <w:szCs w:val="28"/>
        </w:rPr>
        <w:t>в турбине</w:t>
      </w:r>
    </w:p>
    <w:p w:rsidR="00C93162" w:rsidRDefault="00C93162" w:rsidP="00DE2741">
      <w:pPr>
        <w:widowControl w:val="0"/>
        <w:spacing w:line="360" w:lineRule="auto"/>
        <w:ind w:firstLine="709"/>
        <w:jc w:val="both"/>
        <w:rPr>
          <w:sz w:val="28"/>
          <w:szCs w:val="28"/>
        </w:rPr>
      </w:pPr>
    </w:p>
    <w:p w:rsidR="005274B1" w:rsidRPr="00DE2741" w:rsidRDefault="009C4F31" w:rsidP="00DE2741">
      <w:pPr>
        <w:widowControl w:val="0"/>
        <w:spacing w:line="360" w:lineRule="auto"/>
        <w:ind w:firstLine="709"/>
        <w:jc w:val="both"/>
        <w:rPr>
          <w:sz w:val="28"/>
          <w:szCs w:val="28"/>
        </w:rPr>
      </w:pPr>
      <w:r>
        <w:rPr>
          <w:position w:val="-6"/>
          <w:sz w:val="28"/>
          <w:szCs w:val="28"/>
        </w:rPr>
        <w:pict>
          <v:shape id="_x0000_i1122" type="#_x0000_t75" style="width:21.75pt;height:17.25pt">
            <v:imagedata r:id="rId105" o:title=""/>
          </v:shape>
        </w:pict>
      </w:r>
      <w:r w:rsidR="005274B1" w:rsidRPr="00DE2741">
        <w:rPr>
          <w:sz w:val="28"/>
          <w:szCs w:val="28"/>
        </w:rPr>
        <w:t>=</w:t>
      </w:r>
      <w:r w:rsidR="005274B1" w:rsidRPr="00DE2741">
        <w:rPr>
          <w:sz w:val="28"/>
          <w:szCs w:val="28"/>
        </w:rPr>
        <w:sym w:font="Symbol" w:char="F070"/>
      </w:r>
      <w:r w:rsidR="005274B1" w:rsidRPr="00DE2741">
        <w:rPr>
          <w:sz w:val="28"/>
          <w:szCs w:val="28"/>
          <w:vertAlign w:val="subscript"/>
        </w:rPr>
        <w:t>к</w:t>
      </w:r>
      <w:r w:rsidR="005274B1" w:rsidRPr="00DE2741">
        <w:rPr>
          <w:sz w:val="28"/>
          <w:szCs w:val="28"/>
          <w:vertAlign w:val="superscript"/>
        </w:rPr>
        <w:t>(к-1)/к</w:t>
      </w:r>
      <w:r w:rsidR="005274B1" w:rsidRPr="00DE2741">
        <w:rPr>
          <w:sz w:val="28"/>
          <w:szCs w:val="28"/>
        </w:rPr>
        <w:t>-1=4,172</w:t>
      </w:r>
      <w:r w:rsidR="005274B1" w:rsidRPr="00DE2741">
        <w:rPr>
          <w:sz w:val="28"/>
          <w:szCs w:val="28"/>
          <w:vertAlign w:val="superscript"/>
        </w:rPr>
        <w:t>(1,4-1)/1,4</w:t>
      </w:r>
      <w:r w:rsidR="005274B1" w:rsidRPr="00DE2741">
        <w:rPr>
          <w:sz w:val="28"/>
          <w:szCs w:val="28"/>
        </w:rPr>
        <w:t>-1=0,504</w:t>
      </w:r>
    </w:p>
    <w:p w:rsidR="00C93162" w:rsidRDefault="009C4F31" w:rsidP="00DE2741">
      <w:pPr>
        <w:widowControl w:val="0"/>
        <w:spacing w:line="360" w:lineRule="auto"/>
        <w:ind w:firstLine="709"/>
        <w:jc w:val="both"/>
        <w:rPr>
          <w:sz w:val="28"/>
          <w:szCs w:val="28"/>
        </w:rPr>
      </w:pPr>
      <w:r>
        <w:rPr>
          <w:position w:val="-6"/>
          <w:sz w:val="28"/>
          <w:szCs w:val="28"/>
        </w:rPr>
        <w:pict>
          <v:shape id="_x0000_i1123" type="#_x0000_t75" style="width:20.25pt;height:17.25pt">
            <v:imagedata r:id="rId104" o:title=""/>
          </v:shape>
        </w:pict>
      </w:r>
      <w:r w:rsidR="005274B1" w:rsidRPr="00DE2741">
        <w:rPr>
          <w:sz w:val="28"/>
          <w:szCs w:val="28"/>
        </w:rPr>
        <w:t>=1-</w:t>
      </w:r>
      <w:r>
        <w:rPr>
          <w:position w:val="-32"/>
          <w:sz w:val="28"/>
          <w:szCs w:val="28"/>
        </w:rPr>
        <w:pict>
          <v:shape id="_x0000_i1124" type="#_x0000_t75" style="width:177pt;height:35.25pt" fillcolor="window">
            <v:imagedata r:id="rId106" o:title=""/>
          </v:shape>
        </w:pict>
      </w:r>
    </w:p>
    <w:p w:rsidR="005274B1" w:rsidRPr="00DE2741" w:rsidRDefault="00C93162" w:rsidP="00DE2741">
      <w:pPr>
        <w:widowControl w:val="0"/>
        <w:spacing w:line="360" w:lineRule="auto"/>
        <w:ind w:firstLine="709"/>
        <w:jc w:val="both"/>
        <w:rPr>
          <w:b/>
          <w:sz w:val="28"/>
          <w:szCs w:val="28"/>
        </w:rPr>
      </w:pPr>
      <w:r>
        <w:rPr>
          <w:sz w:val="28"/>
          <w:szCs w:val="28"/>
        </w:rPr>
        <w:br w:type="page"/>
      </w:r>
      <w:r w:rsidR="005274B1" w:rsidRPr="00DE2741">
        <w:rPr>
          <w:b/>
          <w:sz w:val="28"/>
          <w:szCs w:val="28"/>
        </w:rPr>
        <w:t>Находим коэффициент импульсности</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lang w:val="en-US"/>
        </w:rPr>
        <w:t>K</w:t>
      </w:r>
      <w:r w:rsidRPr="00DE2741">
        <w:rPr>
          <w:sz w:val="28"/>
          <w:szCs w:val="28"/>
          <w:vertAlign w:val="subscript"/>
          <w:lang w:val="en-US"/>
        </w:rPr>
        <w:t>E</w:t>
      </w:r>
      <w:r w:rsidRPr="00DE2741">
        <w:rPr>
          <w:sz w:val="28"/>
          <w:szCs w:val="28"/>
          <w:vertAlign w:val="subscript"/>
        </w:rPr>
        <w:t xml:space="preserve"> расч.</w:t>
      </w:r>
      <w:r w:rsidRPr="00DE2741">
        <w:rPr>
          <w:sz w:val="28"/>
          <w:szCs w:val="28"/>
        </w:rPr>
        <w:t xml:space="preserve"> = </w:t>
      </w:r>
      <w:r w:rsidR="009C4F31">
        <w:rPr>
          <w:position w:val="-30"/>
          <w:sz w:val="28"/>
          <w:szCs w:val="28"/>
        </w:rPr>
        <w:pict>
          <v:shape id="_x0000_i1125" type="#_x0000_t75" style="width:80.25pt;height:36.75pt" fillcolor="window">
            <v:imagedata r:id="rId107" o:title=""/>
          </v:shape>
        </w:pict>
      </w:r>
    </w:p>
    <w:p w:rsidR="005274B1" w:rsidRPr="00DE2741" w:rsidRDefault="005274B1" w:rsidP="00DE2741">
      <w:pPr>
        <w:widowControl w:val="0"/>
        <w:spacing w:line="360" w:lineRule="auto"/>
        <w:ind w:firstLine="709"/>
        <w:jc w:val="both"/>
        <w:rPr>
          <w:sz w:val="28"/>
          <w:szCs w:val="28"/>
        </w:rPr>
      </w:pPr>
      <w:r w:rsidRPr="00DE2741">
        <w:rPr>
          <w:sz w:val="28"/>
          <w:szCs w:val="28"/>
        </w:rPr>
        <w:t>Т</w:t>
      </w:r>
      <w:r w:rsidRPr="00DE2741">
        <w:rPr>
          <w:sz w:val="28"/>
          <w:szCs w:val="28"/>
          <w:vertAlign w:val="subscript"/>
        </w:rPr>
        <w:t>0</w:t>
      </w:r>
      <w:r w:rsidRPr="00DE2741">
        <w:rPr>
          <w:sz w:val="28"/>
          <w:szCs w:val="28"/>
        </w:rPr>
        <w:t xml:space="preserve"> – температура воздуха на входе в компрессор.</w:t>
      </w:r>
    </w:p>
    <w:p w:rsidR="005274B1" w:rsidRPr="00DE2741" w:rsidRDefault="005274B1" w:rsidP="00DE2741">
      <w:pPr>
        <w:widowControl w:val="0"/>
        <w:spacing w:line="360" w:lineRule="auto"/>
        <w:ind w:firstLine="709"/>
        <w:jc w:val="both"/>
        <w:rPr>
          <w:sz w:val="28"/>
          <w:szCs w:val="28"/>
          <w:lang w:val="en-US"/>
        </w:rPr>
      </w:pPr>
      <w:r w:rsidRPr="00DE2741">
        <w:rPr>
          <w:sz w:val="28"/>
          <w:szCs w:val="28"/>
          <w:lang w:val="en-US"/>
        </w:rPr>
        <w:t>K</w:t>
      </w:r>
      <w:r w:rsidRPr="00DE2741">
        <w:rPr>
          <w:sz w:val="28"/>
          <w:szCs w:val="28"/>
          <w:vertAlign w:val="subscript"/>
          <w:lang w:val="en-US"/>
        </w:rPr>
        <w:t>E</w:t>
      </w:r>
      <w:r w:rsidRPr="00DE2741">
        <w:rPr>
          <w:sz w:val="28"/>
          <w:szCs w:val="28"/>
          <w:vertAlign w:val="subscript"/>
        </w:rPr>
        <w:t xml:space="preserve"> расч.</w:t>
      </w:r>
      <w:r w:rsidRPr="00DE2741">
        <w:rPr>
          <w:sz w:val="28"/>
          <w:szCs w:val="28"/>
        </w:rPr>
        <w:t xml:space="preserve"> = </w:t>
      </w:r>
      <w:r w:rsidR="009C4F31">
        <w:rPr>
          <w:position w:val="-28"/>
          <w:sz w:val="28"/>
          <w:szCs w:val="28"/>
        </w:rPr>
        <w:pict>
          <v:shape id="_x0000_i1126" type="#_x0000_t75" style="width:123.75pt;height:33pt" fillcolor="window">
            <v:imagedata r:id="rId108" o:title=""/>
          </v:shape>
        </w:pict>
      </w:r>
      <w:r w:rsidRPr="00DE2741">
        <w:rPr>
          <w:sz w:val="28"/>
          <w:szCs w:val="28"/>
        </w:rPr>
        <w:t xml:space="preserve"> = 0,</w:t>
      </w:r>
      <w:r w:rsidRPr="00DE2741">
        <w:rPr>
          <w:sz w:val="28"/>
          <w:szCs w:val="28"/>
          <w:lang w:val="en-US"/>
        </w:rPr>
        <w:t>84</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7"/>
        </w:numPr>
        <w:spacing w:line="360" w:lineRule="auto"/>
        <w:ind w:left="0" w:firstLine="709"/>
        <w:jc w:val="both"/>
        <w:rPr>
          <w:b/>
          <w:sz w:val="28"/>
          <w:szCs w:val="28"/>
        </w:rPr>
      </w:pPr>
      <w:r w:rsidRPr="00DE2741">
        <w:rPr>
          <w:b/>
          <w:sz w:val="28"/>
          <w:szCs w:val="28"/>
        </w:rPr>
        <w:t>Вычисляем адиабатные работы сжатия воздуха в компрессоре Н</w:t>
      </w:r>
      <w:r w:rsidRPr="00DE2741">
        <w:rPr>
          <w:b/>
          <w:sz w:val="28"/>
          <w:szCs w:val="28"/>
          <w:vertAlign w:val="subscript"/>
        </w:rPr>
        <w:t>К</w:t>
      </w:r>
      <w:r w:rsidRPr="00DE2741">
        <w:rPr>
          <w:b/>
          <w:sz w:val="28"/>
          <w:szCs w:val="28"/>
        </w:rPr>
        <w:t xml:space="preserve"> и расширения газов в турбине Н</w:t>
      </w:r>
      <w:r w:rsidRPr="00DE2741">
        <w:rPr>
          <w:b/>
          <w:sz w:val="28"/>
          <w:szCs w:val="28"/>
          <w:vertAlign w:val="subscript"/>
        </w:rPr>
        <w:t>Т</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Н</w:t>
      </w:r>
      <w:r w:rsidRPr="00DE2741">
        <w:rPr>
          <w:sz w:val="28"/>
          <w:szCs w:val="28"/>
          <w:vertAlign w:val="subscript"/>
        </w:rPr>
        <w:t>К</w:t>
      </w:r>
      <w:r w:rsidRPr="00DE2741">
        <w:rPr>
          <w:sz w:val="28"/>
          <w:szCs w:val="28"/>
        </w:rPr>
        <w:t>= 1005Т</w:t>
      </w:r>
      <w:r w:rsidRPr="00DE2741">
        <w:rPr>
          <w:sz w:val="28"/>
          <w:szCs w:val="28"/>
          <w:vertAlign w:val="subscript"/>
        </w:rPr>
        <w:t>0</w:t>
      </w:r>
      <w:r w:rsidR="009C4F31">
        <w:rPr>
          <w:position w:val="-6"/>
          <w:sz w:val="28"/>
          <w:szCs w:val="28"/>
        </w:rPr>
        <w:pict>
          <v:shape id="_x0000_i1127" type="#_x0000_t75" style="width:21.75pt;height:17.25pt">
            <v:imagedata r:id="rId105" o:title=""/>
          </v:shape>
        </w:pict>
      </w:r>
      <w:r w:rsidRPr="00DE2741">
        <w:rPr>
          <w:sz w:val="28"/>
          <w:szCs w:val="28"/>
        </w:rPr>
        <w:t xml:space="preserve"> =1005*293*0,504 = 148410 Дж/кг</w:t>
      </w:r>
    </w:p>
    <w:p w:rsidR="005274B1" w:rsidRPr="00DE2741" w:rsidRDefault="005274B1" w:rsidP="00DE2741">
      <w:pPr>
        <w:widowControl w:val="0"/>
        <w:spacing w:line="360" w:lineRule="auto"/>
        <w:ind w:firstLine="709"/>
        <w:jc w:val="both"/>
        <w:rPr>
          <w:sz w:val="28"/>
          <w:szCs w:val="28"/>
        </w:rPr>
      </w:pPr>
      <w:r w:rsidRPr="00DE2741">
        <w:rPr>
          <w:sz w:val="28"/>
          <w:szCs w:val="28"/>
        </w:rPr>
        <w:t>Н</w:t>
      </w:r>
      <w:r w:rsidRPr="00DE2741">
        <w:rPr>
          <w:sz w:val="28"/>
          <w:szCs w:val="28"/>
          <w:vertAlign w:val="subscript"/>
        </w:rPr>
        <w:t>Т</w:t>
      </w:r>
      <w:r w:rsidRPr="00DE2741">
        <w:rPr>
          <w:sz w:val="28"/>
          <w:szCs w:val="28"/>
        </w:rPr>
        <w:t>=1128Т</w:t>
      </w:r>
      <w:r w:rsidRPr="00DE2741">
        <w:rPr>
          <w:sz w:val="28"/>
          <w:szCs w:val="28"/>
          <w:vertAlign w:val="subscript"/>
        </w:rPr>
        <w:t>Т</w:t>
      </w:r>
      <w:r w:rsidR="009C4F31">
        <w:rPr>
          <w:position w:val="-6"/>
          <w:sz w:val="28"/>
          <w:szCs w:val="28"/>
        </w:rPr>
        <w:pict>
          <v:shape id="_x0000_i1128" type="#_x0000_t75" style="width:20.25pt;height:17.25pt">
            <v:imagedata r:id="rId104" o:title=""/>
          </v:shape>
        </w:pict>
      </w:r>
      <w:r w:rsidRPr="00DE2741">
        <w:rPr>
          <w:sz w:val="28"/>
          <w:szCs w:val="28"/>
        </w:rPr>
        <w:t xml:space="preserve"> =1128*773*0,309 = 269431 Дж/кг</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7"/>
        </w:numPr>
        <w:spacing w:line="360" w:lineRule="auto"/>
        <w:ind w:left="0" w:firstLine="709"/>
        <w:jc w:val="both"/>
        <w:rPr>
          <w:b/>
          <w:sz w:val="28"/>
          <w:szCs w:val="28"/>
        </w:rPr>
      </w:pPr>
      <w:r w:rsidRPr="00DE2741">
        <w:rPr>
          <w:b/>
          <w:sz w:val="28"/>
          <w:szCs w:val="28"/>
        </w:rPr>
        <w:t>Вычисляем температуру воздуха за компрессором</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Т</w:t>
      </w:r>
      <w:r w:rsidRPr="00DE2741">
        <w:rPr>
          <w:sz w:val="28"/>
          <w:szCs w:val="28"/>
          <w:vertAlign w:val="subscript"/>
        </w:rPr>
        <w:t>К</w:t>
      </w:r>
      <w:r w:rsidRPr="00DE2741">
        <w:rPr>
          <w:sz w:val="28"/>
          <w:szCs w:val="28"/>
        </w:rPr>
        <w:t>=Т</w:t>
      </w:r>
      <w:r w:rsidRPr="00DE2741">
        <w:rPr>
          <w:sz w:val="28"/>
          <w:szCs w:val="28"/>
          <w:vertAlign w:val="subscript"/>
        </w:rPr>
        <w:t>0</w:t>
      </w:r>
      <w:r w:rsidRPr="00DE2741">
        <w:rPr>
          <w:sz w:val="28"/>
          <w:szCs w:val="28"/>
        </w:rPr>
        <w:t>+</w:t>
      </w:r>
      <w:r w:rsidR="009C4F31">
        <w:rPr>
          <w:position w:val="-32"/>
          <w:sz w:val="28"/>
          <w:szCs w:val="28"/>
        </w:rPr>
        <w:pict>
          <v:shape id="_x0000_i1129" type="#_x0000_t75" style="width:50.25pt;height:36pt" fillcolor="window">
            <v:imagedata r:id="rId109" o:title=""/>
          </v:shape>
        </w:pic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68"/>
      </w:r>
      <w:r w:rsidRPr="00DE2741">
        <w:rPr>
          <w:sz w:val="28"/>
          <w:szCs w:val="28"/>
          <w:vertAlign w:val="subscript"/>
        </w:rPr>
        <w:t>ад.к.</w:t>
      </w:r>
      <w:r w:rsidRPr="00DE2741">
        <w:rPr>
          <w:sz w:val="28"/>
          <w:szCs w:val="28"/>
        </w:rPr>
        <w:t>=0,85 –адиабатный КПД компрессора</w:t>
      </w:r>
    </w:p>
    <w:p w:rsidR="005274B1" w:rsidRPr="00DE2741" w:rsidRDefault="005274B1" w:rsidP="00DE2741">
      <w:pPr>
        <w:widowControl w:val="0"/>
        <w:spacing w:line="360" w:lineRule="auto"/>
        <w:ind w:firstLine="709"/>
        <w:jc w:val="both"/>
        <w:rPr>
          <w:sz w:val="28"/>
          <w:szCs w:val="28"/>
        </w:rPr>
      </w:pPr>
      <w:r w:rsidRPr="00DE2741">
        <w:rPr>
          <w:sz w:val="28"/>
          <w:szCs w:val="28"/>
        </w:rPr>
        <w:t>с</w:t>
      </w:r>
      <w:r w:rsidRPr="00DE2741">
        <w:rPr>
          <w:sz w:val="28"/>
          <w:szCs w:val="28"/>
          <w:vertAlign w:val="subscript"/>
        </w:rPr>
        <w:t>р.в.</w:t>
      </w:r>
      <w:r w:rsidRPr="00DE2741">
        <w:rPr>
          <w:sz w:val="28"/>
          <w:szCs w:val="28"/>
        </w:rPr>
        <w:t xml:space="preserve"> – средняя теплоемкость воздуха [кДж/(кг*К)]</w:t>
      </w:r>
    </w:p>
    <w:p w:rsidR="005274B1" w:rsidRPr="00DE2741" w:rsidRDefault="005274B1" w:rsidP="00DE2741">
      <w:pPr>
        <w:widowControl w:val="0"/>
        <w:spacing w:line="360" w:lineRule="auto"/>
        <w:ind w:firstLine="709"/>
        <w:jc w:val="both"/>
        <w:rPr>
          <w:sz w:val="28"/>
          <w:szCs w:val="28"/>
          <w:lang w:val="en-US"/>
        </w:rPr>
      </w:pPr>
      <w:r w:rsidRPr="00DE2741">
        <w:rPr>
          <w:sz w:val="28"/>
          <w:szCs w:val="28"/>
          <w:lang w:val="en-US"/>
        </w:rPr>
        <w:t>Т</w:t>
      </w:r>
      <w:r w:rsidRPr="00DE2741">
        <w:rPr>
          <w:sz w:val="28"/>
          <w:szCs w:val="28"/>
          <w:vertAlign w:val="subscript"/>
          <w:lang w:val="en-US"/>
        </w:rPr>
        <w:t>К</w:t>
      </w:r>
      <w:r w:rsidRPr="00DE2741">
        <w:rPr>
          <w:sz w:val="28"/>
          <w:szCs w:val="28"/>
          <w:lang w:val="en-US"/>
        </w:rPr>
        <w:t>=</w:t>
      </w:r>
      <w:r w:rsidRPr="00DE2741">
        <w:rPr>
          <w:sz w:val="28"/>
          <w:szCs w:val="28"/>
        </w:rPr>
        <w:t>293</w:t>
      </w:r>
      <w:r w:rsidRPr="00DE2741">
        <w:rPr>
          <w:sz w:val="28"/>
          <w:szCs w:val="28"/>
          <w:lang w:val="en-US"/>
        </w:rPr>
        <w:t>+</w:t>
      </w:r>
      <w:r w:rsidR="009C4F31">
        <w:rPr>
          <w:position w:val="-28"/>
          <w:sz w:val="28"/>
          <w:szCs w:val="28"/>
          <w:lang w:val="en-US"/>
        </w:rPr>
        <w:pict>
          <v:shape id="_x0000_i1130" type="#_x0000_t75" style="width:54.75pt;height:33pt" fillcolor="window">
            <v:imagedata r:id="rId110" o:title=""/>
          </v:shape>
        </w:pict>
      </w:r>
      <w:r w:rsidRPr="00DE2741">
        <w:rPr>
          <w:sz w:val="28"/>
          <w:szCs w:val="28"/>
          <w:lang w:val="en-US"/>
        </w:rPr>
        <w:t>=</w:t>
      </w:r>
      <w:r w:rsidRPr="00DE2741">
        <w:rPr>
          <w:sz w:val="28"/>
          <w:szCs w:val="28"/>
        </w:rPr>
        <w:t xml:space="preserve">459 </w:t>
      </w:r>
      <w:r w:rsidRPr="00DE2741">
        <w:rPr>
          <w:sz w:val="28"/>
          <w:szCs w:val="28"/>
          <w:lang w:val="en-US"/>
        </w:rPr>
        <w:t>К</w:t>
      </w:r>
    </w:p>
    <w:p w:rsidR="005274B1" w:rsidRPr="00DE2741" w:rsidRDefault="005274B1" w:rsidP="00DE2741">
      <w:pPr>
        <w:widowControl w:val="0"/>
        <w:spacing w:line="360" w:lineRule="auto"/>
        <w:ind w:firstLine="709"/>
        <w:jc w:val="both"/>
        <w:rPr>
          <w:sz w:val="28"/>
          <w:szCs w:val="28"/>
          <w:lang w:val="en-US"/>
        </w:rPr>
      </w:pPr>
    </w:p>
    <w:p w:rsidR="005274B1" w:rsidRPr="00DE2741" w:rsidRDefault="005274B1" w:rsidP="00DE2741">
      <w:pPr>
        <w:widowControl w:val="0"/>
        <w:numPr>
          <w:ilvl w:val="0"/>
          <w:numId w:val="27"/>
        </w:numPr>
        <w:spacing w:line="360" w:lineRule="auto"/>
        <w:ind w:left="0" w:firstLine="709"/>
        <w:jc w:val="both"/>
        <w:rPr>
          <w:b/>
          <w:sz w:val="28"/>
          <w:szCs w:val="28"/>
        </w:rPr>
      </w:pPr>
      <w:r w:rsidRPr="00DE2741">
        <w:rPr>
          <w:b/>
          <w:sz w:val="28"/>
          <w:szCs w:val="28"/>
        </w:rPr>
        <w:t>Вычисляем температуру газов за турбиной</w:t>
      </w:r>
    </w:p>
    <w:p w:rsidR="00C93162" w:rsidRDefault="00C9316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lang w:val="en-US"/>
        </w:rPr>
      </w:pPr>
      <w:r w:rsidRPr="00DE2741">
        <w:rPr>
          <w:sz w:val="28"/>
          <w:szCs w:val="28"/>
          <w:lang w:val="en-US"/>
        </w:rPr>
        <w:t>Т</w:t>
      </w:r>
      <w:r w:rsidRPr="00DE2741">
        <w:rPr>
          <w:sz w:val="28"/>
          <w:szCs w:val="28"/>
          <w:vertAlign w:val="subscript"/>
          <w:lang w:val="en-US"/>
        </w:rPr>
        <w:t xml:space="preserve">0Т </w:t>
      </w:r>
      <w:r w:rsidRPr="00DE2741">
        <w:rPr>
          <w:sz w:val="28"/>
          <w:szCs w:val="28"/>
          <w:lang w:val="en-US"/>
        </w:rPr>
        <w:t>= Т</w:t>
      </w:r>
      <w:r w:rsidRPr="00DE2741">
        <w:rPr>
          <w:sz w:val="28"/>
          <w:szCs w:val="28"/>
          <w:vertAlign w:val="subscript"/>
          <w:lang w:val="en-US"/>
        </w:rPr>
        <w:t>Т</w:t>
      </w:r>
      <w:r w:rsidRPr="00DE2741">
        <w:rPr>
          <w:sz w:val="28"/>
          <w:szCs w:val="28"/>
          <w:lang w:val="en-US"/>
        </w:rPr>
        <w:t>-</w:t>
      </w:r>
      <w:r w:rsidR="009C4F31">
        <w:rPr>
          <w:position w:val="-30"/>
          <w:sz w:val="28"/>
          <w:szCs w:val="28"/>
          <w:lang w:val="en-US"/>
        </w:rPr>
        <w:pict>
          <v:shape id="_x0000_i1131" type="#_x0000_t75" style="width:50.25pt;height:36pt" fillcolor="window">
            <v:imagedata r:id="rId111" o:title=""/>
          </v:shape>
        </w:pict>
      </w:r>
    </w:p>
    <w:p w:rsidR="00C93162" w:rsidRDefault="00C93162" w:rsidP="00DE2741">
      <w:pPr>
        <w:widowControl w:val="0"/>
        <w:spacing w:line="360" w:lineRule="auto"/>
        <w:ind w:firstLine="709"/>
        <w:jc w:val="both"/>
        <w:rPr>
          <w:sz w:val="28"/>
          <w:szCs w:val="28"/>
        </w:rPr>
      </w:pPr>
    </w:p>
    <w:p w:rsidR="005274B1" w:rsidRPr="00DE2741" w:rsidRDefault="00C93162" w:rsidP="00DE2741">
      <w:pPr>
        <w:widowControl w:val="0"/>
        <w:spacing w:line="360" w:lineRule="auto"/>
        <w:ind w:firstLine="709"/>
        <w:jc w:val="both"/>
        <w:rPr>
          <w:sz w:val="28"/>
          <w:szCs w:val="28"/>
        </w:rPr>
      </w:pPr>
      <w:r>
        <w:rPr>
          <w:sz w:val="28"/>
          <w:szCs w:val="28"/>
        </w:rPr>
        <w:br w:type="page"/>
      </w:r>
      <w:r w:rsidR="005274B1" w:rsidRPr="00DE2741">
        <w:rPr>
          <w:sz w:val="28"/>
          <w:szCs w:val="28"/>
        </w:rPr>
        <w:sym w:font="Symbol" w:char="F068"/>
      </w:r>
      <w:r w:rsidR="005274B1" w:rsidRPr="00DE2741">
        <w:rPr>
          <w:sz w:val="28"/>
          <w:szCs w:val="28"/>
          <w:vertAlign w:val="subscript"/>
        </w:rPr>
        <w:t>ад.т.</w:t>
      </w:r>
      <w:r w:rsidR="005274B1" w:rsidRPr="00DE2741">
        <w:rPr>
          <w:sz w:val="28"/>
          <w:szCs w:val="28"/>
        </w:rPr>
        <w:t>=</w:t>
      </w:r>
      <w:r w:rsidR="005274B1" w:rsidRPr="00DE2741">
        <w:rPr>
          <w:sz w:val="28"/>
          <w:szCs w:val="28"/>
        </w:rPr>
        <w:sym w:font="Symbol" w:char="F068"/>
      </w:r>
      <w:r w:rsidR="005274B1" w:rsidRPr="00DE2741">
        <w:rPr>
          <w:sz w:val="28"/>
          <w:szCs w:val="28"/>
          <w:vertAlign w:val="subscript"/>
        </w:rPr>
        <w:t>Т</w:t>
      </w:r>
      <w:r w:rsidR="005274B1" w:rsidRPr="00DE2741">
        <w:rPr>
          <w:sz w:val="28"/>
          <w:szCs w:val="28"/>
        </w:rPr>
        <w:t>/</w:t>
      </w:r>
      <w:r w:rsidR="005274B1" w:rsidRPr="00DE2741">
        <w:rPr>
          <w:sz w:val="28"/>
          <w:szCs w:val="28"/>
        </w:rPr>
        <w:sym w:font="Symbol" w:char="F068"/>
      </w:r>
      <w:r w:rsidR="005274B1" w:rsidRPr="00DE2741">
        <w:rPr>
          <w:sz w:val="28"/>
          <w:szCs w:val="28"/>
          <w:vertAlign w:val="subscript"/>
        </w:rPr>
        <w:t>ТМ</w:t>
      </w:r>
      <w:r w:rsidR="005274B1" w:rsidRPr="00DE2741">
        <w:rPr>
          <w:sz w:val="28"/>
          <w:szCs w:val="28"/>
        </w:rPr>
        <w:t xml:space="preserve"> =0,75/0,97=0,773 – адиабатный КПД турбины</w:t>
      </w: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68"/>
      </w:r>
      <w:r w:rsidRPr="00DE2741">
        <w:rPr>
          <w:sz w:val="28"/>
          <w:szCs w:val="28"/>
          <w:vertAlign w:val="subscript"/>
        </w:rPr>
        <w:t>Т</w:t>
      </w:r>
      <w:r w:rsidRPr="00DE2741">
        <w:rPr>
          <w:sz w:val="28"/>
          <w:szCs w:val="28"/>
        </w:rPr>
        <w:t>=0,75 – КПД турбины</w:t>
      </w:r>
    </w:p>
    <w:p w:rsidR="005274B1" w:rsidRPr="00DE2741" w:rsidRDefault="005274B1" w:rsidP="00DE2741">
      <w:pPr>
        <w:widowControl w:val="0"/>
        <w:spacing w:line="360" w:lineRule="auto"/>
        <w:ind w:firstLine="709"/>
        <w:jc w:val="both"/>
        <w:rPr>
          <w:sz w:val="28"/>
          <w:szCs w:val="28"/>
        </w:rPr>
      </w:pPr>
      <w:r w:rsidRPr="00DE2741">
        <w:rPr>
          <w:sz w:val="28"/>
          <w:szCs w:val="28"/>
        </w:rPr>
        <w:sym w:font="Symbol" w:char="F068"/>
      </w:r>
      <w:r w:rsidRPr="00DE2741">
        <w:rPr>
          <w:sz w:val="28"/>
          <w:szCs w:val="28"/>
          <w:vertAlign w:val="subscript"/>
        </w:rPr>
        <w:t>ТМ</w:t>
      </w:r>
      <w:r w:rsidRPr="00DE2741">
        <w:rPr>
          <w:sz w:val="28"/>
          <w:szCs w:val="28"/>
        </w:rPr>
        <w:t xml:space="preserve">=0,97 – механический КПД турбокомпрессора </w:t>
      </w:r>
    </w:p>
    <w:p w:rsidR="005274B1" w:rsidRPr="00DE2741" w:rsidRDefault="005274B1" w:rsidP="00C93162">
      <w:pPr>
        <w:widowControl w:val="0"/>
        <w:spacing w:line="336" w:lineRule="auto"/>
        <w:ind w:firstLine="709"/>
        <w:jc w:val="both"/>
        <w:rPr>
          <w:sz w:val="28"/>
          <w:szCs w:val="28"/>
        </w:rPr>
      </w:pPr>
      <w:r w:rsidRPr="00DE2741">
        <w:rPr>
          <w:sz w:val="28"/>
          <w:szCs w:val="28"/>
        </w:rPr>
        <w:t>с</w:t>
      </w:r>
      <w:r w:rsidRPr="00DE2741">
        <w:rPr>
          <w:sz w:val="28"/>
          <w:szCs w:val="28"/>
          <w:vertAlign w:val="subscript"/>
        </w:rPr>
        <w:t>РГ</w:t>
      </w:r>
      <w:r w:rsidRPr="00DE2741">
        <w:rPr>
          <w:sz w:val="28"/>
          <w:szCs w:val="28"/>
        </w:rPr>
        <w:t xml:space="preserve"> – среднея теплоемкость газов [кДж/(кг*К)]</w:t>
      </w:r>
    </w:p>
    <w:p w:rsidR="005274B1" w:rsidRPr="00DE2741" w:rsidRDefault="005274B1" w:rsidP="00C93162">
      <w:pPr>
        <w:widowControl w:val="0"/>
        <w:spacing w:line="336" w:lineRule="auto"/>
        <w:ind w:firstLine="709"/>
        <w:jc w:val="both"/>
        <w:rPr>
          <w:sz w:val="28"/>
          <w:szCs w:val="28"/>
          <w:lang w:val="en-US"/>
        </w:rPr>
      </w:pPr>
      <w:r w:rsidRPr="00DE2741">
        <w:rPr>
          <w:sz w:val="28"/>
          <w:szCs w:val="28"/>
        </w:rPr>
        <w:t>Т</w:t>
      </w:r>
      <w:r w:rsidRPr="00DE2741">
        <w:rPr>
          <w:sz w:val="28"/>
          <w:szCs w:val="28"/>
          <w:vertAlign w:val="subscript"/>
        </w:rPr>
        <w:t>0Т</w:t>
      </w:r>
      <w:r w:rsidRPr="00DE2741">
        <w:rPr>
          <w:sz w:val="28"/>
          <w:szCs w:val="28"/>
        </w:rPr>
        <w:t>=</w:t>
      </w:r>
      <w:r w:rsidRPr="00DE2741">
        <w:rPr>
          <w:sz w:val="28"/>
          <w:szCs w:val="28"/>
          <w:lang w:val="en-US"/>
        </w:rPr>
        <w:t xml:space="preserve">773 </w:t>
      </w:r>
      <w:r w:rsidRPr="00DE2741">
        <w:rPr>
          <w:sz w:val="28"/>
          <w:szCs w:val="28"/>
        </w:rPr>
        <w:t>-</w:t>
      </w:r>
      <w:r w:rsidRPr="00DE2741">
        <w:rPr>
          <w:sz w:val="28"/>
          <w:szCs w:val="28"/>
          <w:lang w:val="en-US"/>
        </w:rPr>
        <w:t xml:space="preserve"> </w:t>
      </w:r>
      <w:r w:rsidR="009C4F31">
        <w:rPr>
          <w:position w:val="-24"/>
          <w:sz w:val="28"/>
          <w:szCs w:val="28"/>
        </w:rPr>
        <w:pict>
          <v:shape id="_x0000_i1132" type="#_x0000_t75" style="width:74.25pt;height:30.75pt" fillcolor="window">
            <v:imagedata r:id="rId112" o:title=""/>
          </v:shape>
        </w:pict>
      </w:r>
      <w:r w:rsidRPr="00DE2741">
        <w:rPr>
          <w:sz w:val="28"/>
          <w:szCs w:val="28"/>
        </w:rPr>
        <w:t>=</w:t>
      </w:r>
      <w:r w:rsidRPr="00DE2741">
        <w:rPr>
          <w:sz w:val="28"/>
          <w:szCs w:val="28"/>
          <w:lang w:val="en-US"/>
        </w:rPr>
        <w:t>582</w:t>
      </w:r>
      <w:r w:rsidRPr="00DE2741">
        <w:rPr>
          <w:sz w:val="28"/>
          <w:szCs w:val="28"/>
        </w:rPr>
        <w:t xml:space="preserve"> К</w:t>
      </w:r>
    </w:p>
    <w:p w:rsidR="005274B1" w:rsidRPr="00DE2741" w:rsidRDefault="005274B1" w:rsidP="00C93162">
      <w:pPr>
        <w:widowControl w:val="0"/>
        <w:spacing w:line="336" w:lineRule="auto"/>
        <w:ind w:firstLine="709"/>
        <w:jc w:val="both"/>
        <w:rPr>
          <w:sz w:val="28"/>
          <w:szCs w:val="28"/>
          <w:lang w:val="en-US"/>
        </w:rPr>
      </w:pPr>
    </w:p>
    <w:p w:rsidR="005274B1" w:rsidRPr="00DE2741" w:rsidRDefault="005274B1" w:rsidP="00C93162">
      <w:pPr>
        <w:widowControl w:val="0"/>
        <w:numPr>
          <w:ilvl w:val="0"/>
          <w:numId w:val="27"/>
        </w:numPr>
        <w:tabs>
          <w:tab w:val="left" w:pos="426"/>
        </w:tabs>
        <w:spacing w:line="336" w:lineRule="auto"/>
        <w:ind w:left="0" w:firstLine="709"/>
        <w:jc w:val="both"/>
        <w:rPr>
          <w:b/>
          <w:sz w:val="28"/>
          <w:szCs w:val="28"/>
        </w:rPr>
      </w:pPr>
      <w:r w:rsidRPr="00DE2741">
        <w:rPr>
          <w:b/>
          <w:sz w:val="28"/>
          <w:szCs w:val="28"/>
        </w:rPr>
        <w:t>Определим секундный массовый расход воздуха через компрессор</w:t>
      </w:r>
    </w:p>
    <w:p w:rsidR="00C93162" w:rsidRDefault="00C93162" w:rsidP="00C93162">
      <w:pPr>
        <w:widowControl w:val="0"/>
        <w:tabs>
          <w:tab w:val="left" w:pos="426"/>
        </w:tabs>
        <w:spacing w:line="336" w:lineRule="auto"/>
        <w:ind w:firstLine="709"/>
        <w:jc w:val="both"/>
        <w:rPr>
          <w:sz w:val="28"/>
          <w:szCs w:val="28"/>
        </w:rPr>
      </w:pPr>
    </w:p>
    <w:p w:rsidR="005274B1" w:rsidRPr="00DE2741" w:rsidRDefault="005274B1" w:rsidP="00C93162">
      <w:pPr>
        <w:widowControl w:val="0"/>
        <w:tabs>
          <w:tab w:val="left" w:pos="426"/>
        </w:tabs>
        <w:spacing w:line="336" w:lineRule="auto"/>
        <w:ind w:firstLine="709"/>
        <w:jc w:val="both"/>
        <w:rPr>
          <w:sz w:val="28"/>
          <w:szCs w:val="28"/>
        </w:rPr>
      </w:pPr>
      <w:r w:rsidRPr="00DE2741">
        <w:rPr>
          <w:sz w:val="28"/>
          <w:szCs w:val="28"/>
          <w:lang w:val="en-US"/>
        </w:rPr>
        <w:t>G</w:t>
      </w:r>
      <w:r w:rsidRPr="00DE2741">
        <w:rPr>
          <w:sz w:val="28"/>
          <w:szCs w:val="28"/>
          <w:vertAlign w:val="subscript"/>
          <w:lang w:val="en-US"/>
        </w:rPr>
        <w:t>k</w:t>
      </w:r>
      <w:r w:rsidRPr="00DE2741">
        <w:rPr>
          <w:sz w:val="28"/>
          <w:szCs w:val="28"/>
        </w:rPr>
        <w:t xml:space="preserve"> = </w:t>
      </w:r>
      <w:r w:rsidRPr="00DE2741">
        <w:rPr>
          <w:sz w:val="28"/>
          <w:szCs w:val="28"/>
          <w:lang w:val="en-US"/>
        </w:rPr>
        <w:t>G</w:t>
      </w:r>
      <w:r w:rsidRPr="00DE2741">
        <w:rPr>
          <w:sz w:val="28"/>
          <w:szCs w:val="28"/>
          <w:vertAlign w:val="subscript"/>
          <w:lang w:val="en-US"/>
        </w:rPr>
        <w:t>s</w:t>
      </w:r>
      <w:r w:rsidRPr="00DE2741">
        <w:rPr>
          <w:sz w:val="28"/>
          <w:szCs w:val="28"/>
        </w:rPr>
        <w:t xml:space="preserve"> = </w:t>
      </w:r>
      <w:r w:rsidR="009C4F31">
        <w:rPr>
          <w:position w:val="-24"/>
          <w:sz w:val="28"/>
          <w:szCs w:val="28"/>
          <w:lang w:val="en-US"/>
        </w:rPr>
        <w:pict>
          <v:shape id="_x0000_i1133" type="#_x0000_t75" style="width:93.75pt;height:33.75pt" fillcolor="window">
            <v:imagedata r:id="rId113" o:title=""/>
          </v:shape>
        </w:pict>
      </w:r>
      <w:r w:rsidRPr="00DE2741">
        <w:rPr>
          <w:sz w:val="28"/>
          <w:szCs w:val="28"/>
        </w:rPr>
        <w:t xml:space="preserve">= </w:t>
      </w:r>
      <w:r w:rsidR="009C4F31">
        <w:rPr>
          <w:position w:val="-24"/>
          <w:sz w:val="28"/>
          <w:szCs w:val="28"/>
          <w:lang w:val="en-US"/>
        </w:rPr>
        <w:pict>
          <v:shape id="_x0000_i1134" type="#_x0000_t75" style="width:132.75pt;height:30.75pt" fillcolor="window">
            <v:imagedata r:id="rId114" o:title=""/>
          </v:shape>
        </w:pict>
      </w:r>
      <w:r w:rsidRPr="00DE2741">
        <w:rPr>
          <w:sz w:val="28"/>
          <w:szCs w:val="28"/>
        </w:rPr>
        <w:t xml:space="preserve"> = 3,11 кг/с</w:t>
      </w:r>
    </w:p>
    <w:p w:rsidR="00C93162" w:rsidRDefault="00C93162" w:rsidP="00C93162">
      <w:pPr>
        <w:widowControl w:val="0"/>
        <w:tabs>
          <w:tab w:val="left" w:pos="426"/>
        </w:tabs>
        <w:spacing w:line="336" w:lineRule="auto"/>
        <w:ind w:firstLine="709"/>
        <w:jc w:val="both"/>
        <w:rPr>
          <w:sz w:val="28"/>
          <w:szCs w:val="28"/>
        </w:rPr>
      </w:pPr>
    </w:p>
    <w:p w:rsidR="005274B1" w:rsidRPr="00DE2741" w:rsidRDefault="005274B1" w:rsidP="00C93162">
      <w:pPr>
        <w:widowControl w:val="0"/>
        <w:tabs>
          <w:tab w:val="left" w:pos="426"/>
        </w:tabs>
        <w:spacing w:line="336" w:lineRule="auto"/>
        <w:ind w:firstLine="709"/>
        <w:jc w:val="both"/>
        <w:rPr>
          <w:sz w:val="28"/>
          <w:szCs w:val="28"/>
        </w:rPr>
      </w:pPr>
      <w:r w:rsidRPr="00DE2741">
        <w:rPr>
          <w:sz w:val="28"/>
          <w:szCs w:val="28"/>
          <w:lang w:val="en-US"/>
        </w:rPr>
        <w:t>N</w:t>
      </w:r>
      <w:r w:rsidRPr="00DE2741">
        <w:rPr>
          <w:sz w:val="28"/>
          <w:szCs w:val="28"/>
          <w:vertAlign w:val="subscript"/>
          <w:lang w:val="en-US"/>
        </w:rPr>
        <w:t>e</w:t>
      </w:r>
      <w:r w:rsidRPr="00DE2741">
        <w:rPr>
          <w:sz w:val="28"/>
          <w:szCs w:val="28"/>
        </w:rPr>
        <w:t xml:space="preserve"> = 1648 кВт</w:t>
      </w:r>
    </w:p>
    <w:p w:rsidR="005274B1" w:rsidRPr="00DE2741" w:rsidRDefault="005274B1" w:rsidP="00C93162">
      <w:pPr>
        <w:widowControl w:val="0"/>
        <w:tabs>
          <w:tab w:val="left" w:pos="426"/>
        </w:tabs>
        <w:spacing w:line="336" w:lineRule="auto"/>
        <w:ind w:firstLine="709"/>
        <w:jc w:val="both"/>
        <w:rPr>
          <w:sz w:val="28"/>
          <w:szCs w:val="28"/>
        </w:rPr>
      </w:pPr>
      <w:r w:rsidRPr="00DE2741">
        <w:rPr>
          <w:sz w:val="28"/>
          <w:szCs w:val="28"/>
          <w:lang w:val="en-US"/>
        </w:rPr>
        <w:t>g</w:t>
      </w:r>
      <w:r w:rsidRPr="00DE2741">
        <w:rPr>
          <w:sz w:val="28"/>
          <w:szCs w:val="28"/>
          <w:vertAlign w:val="subscript"/>
          <w:lang w:val="en-US"/>
        </w:rPr>
        <w:t>e</w:t>
      </w:r>
      <w:r w:rsidR="00DE2741">
        <w:rPr>
          <w:sz w:val="28"/>
          <w:szCs w:val="28"/>
        </w:rPr>
        <w:t xml:space="preserve"> </w:t>
      </w:r>
      <w:r w:rsidRPr="00DE2741">
        <w:rPr>
          <w:sz w:val="28"/>
          <w:szCs w:val="28"/>
        </w:rPr>
        <w:t>= 0,177 кг/кВт∙ч</w:t>
      </w:r>
    </w:p>
    <w:p w:rsidR="005274B1" w:rsidRPr="00DE2741" w:rsidRDefault="005274B1" w:rsidP="00C93162">
      <w:pPr>
        <w:widowControl w:val="0"/>
        <w:spacing w:line="336" w:lineRule="auto"/>
        <w:ind w:firstLine="709"/>
        <w:jc w:val="both"/>
        <w:rPr>
          <w:b/>
          <w:sz w:val="28"/>
          <w:szCs w:val="28"/>
        </w:rPr>
      </w:pPr>
    </w:p>
    <w:p w:rsidR="005274B1" w:rsidRPr="00DE2741" w:rsidRDefault="005274B1" w:rsidP="00C93162">
      <w:pPr>
        <w:widowControl w:val="0"/>
        <w:spacing w:line="336" w:lineRule="auto"/>
        <w:ind w:firstLine="709"/>
        <w:jc w:val="both"/>
        <w:rPr>
          <w:b/>
          <w:sz w:val="28"/>
          <w:szCs w:val="28"/>
        </w:rPr>
      </w:pPr>
      <w:r w:rsidRPr="00DE2741">
        <w:rPr>
          <w:b/>
          <w:sz w:val="28"/>
          <w:szCs w:val="28"/>
        </w:rPr>
        <w:t>10.</w:t>
      </w:r>
      <w:r w:rsidR="00DE2741">
        <w:rPr>
          <w:b/>
          <w:sz w:val="28"/>
          <w:szCs w:val="28"/>
        </w:rPr>
        <w:t xml:space="preserve"> </w:t>
      </w:r>
      <w:r w:rsidRPr="00DE2741">
        <w:rPr>
          <w:b/>
          <w:sz w:val="28"/>
          <w:szCs w:val="28"/>
        </w:rPr>
        <w:t>Находим суммарную мощность турбин</w:t>
      </w:r>
    </w:p>
    <w:p w:rsidR="00C93162" w:rsidRDefault="00C93162" w:rsidP="00C93162">
      <w:pPr>
        <w:widowControl w:val="0"/>
        <w:spacing w:line="336" w:lineRule="auto"/>
        <w:ind w:firstLine="709"/>
        <w:jc w:val="both"/>
        <w:rPr>
          <w:sz w:val="28"/>
          <w:szCs w:val="28"/>
        </w:rPr>
      </w:pPr>
    </w:p>
    <w:p w:rsidR="005274B1" w:rsidRPr="00DE2741" w:rsidRDefault="005274B1" w:rsidP="00C93162">
      <w:pPr>
        <w:widowControl w:val="0"/>
        <w:spacing w:line="336" w:lineRule="auto"/>
        <w:ind w:firstLine="709"/>
        <w:jc w:val="both"/>
        <w:rPr>
          <w:sz w:val="28"/>
          <w:szCs w:val="28"/>
        </w:rPr>
      </w:pPr>
      <w:r w:rsidRPr="00DE2741">
        <w:rPr>
          <w:sz w:val="28"/>
          <w:szCs w:val="28"/>
        </w:rPr>
        <w:sym w:font="Symbol" w:char="F053"/>
      </w:r>
      <w:r w:rsidRPr="00DE2741">
        <w:rPr>
          <w:sz w:val="28"/>
          <w:szCs w:val="28"/>
          <w:lang w:val="en-US"/>
        </w:rPr>
        <w:t>N</w:t>
      </w:r>
      <w:r w:rsidRPr="00DE2741">
        <w:rPr>
          <w:sz w:val="28"/>
          <w:szCs w:val="28"/>
          <w:vertAlign w:val="subscript"/>
          <w:lang w:val="en-US"/>
        </w:rPr>
        <w:t>T</w:t>
      </w:r>
      <w:r w:rsidRPr="00DE2741">
        <w:rPr>
          <w:sz w:val="28"/>
          <w:szCs w:val="28"/>
        </w:rPr>
        <w:t xml:space="preserve"> = </w:t>
      </w:r>
      <w:r w:rsidRPr="00DE2741">
        <w:rPr>
          <w:sz w:val="28"/>
          <w:szCs w:val="28"/>
        </w:rPr>
        <w:sym w:font="Symbol" w:char="F053"/>
      </w:r>
      <w:r w:rsidRPr="00DE2741">
        <w:rPr>
          <w:sz w:val="28"/>
          <w:szCs w:val="28"/>
          <w:lang w:val="en-US"/>
        </w:rPr>
        <w:t>N</w:t>
      </w:r>
      <w:r w:rsidRPr="00DE2741">
        <w:rPr>
          <w:sz w:val="28"/>
          <w:szCs w:val="28"/>
          <w:vertAlign w:val="subscript"/>
        </w:rPr>
        <w:t>К</w:t>
      </w:r>
      <w:r w:rsidRPr="00DE2741">
        <w:rPr>
          <w:sz w:val="28"/>
          <w:szCs w:val="28"/>
        </w:rPr>
        <w:t xml:space="preserve"> = </w:t>
      </w:r>
      <w:r w:rsidR="009C4F31">
        <w:rPr>
          <w:position w:val="-30"/>
          <w:sz w:val="28"/>
          <w:szCs w:val="28"/>
          <w:lang w:val="en-US"/>
        </w:rPr>
        <w:pict>
          <v:shape id="_x0000_i1135" type="#_x0000_t75" style="width:140.25pt;height:35.25pt" fillcolor="window">
            <v:imagedata r:id="rId115" o:title=""/>
          </v:shape>
        </w:pict>
      </w:r>
      <w:r w:rsidRPr="00DE2741">
        <w:rPr>
          <w:sz w:val="28"/>
          <w:szCs w:val="28"/>
        </w:rPr>
        <w:t>543 кВт</w:t>
      </w:r>
    </w:p>
    <w:p w:rsidR="005274B1" w:rsidRPr="00DE2741" w:rsidRDefault="005274B1" w:rsidP="00C93162">
      <w:pPr>
        <w:widowControl w:val="0"/>
        <w:spacing w:line="336" w:lineRule="auto"/>
        <w:ind w:firstLine="709"/>
        <w:jc w:val="both"/>
        <w:rPr>
          <w:sz w:val="28"/>
          <w:szCs w:val="28"/>
        </w:rPr>
      </w:pPr>
    </w:p>
    <w:p w:rsidR="005274B1" w:rsidRPr="00DE2741" w:rsidRDefault="005274B1" w:rsidP="00C93162">
      <w:pPr>
        <w:widowControl w:val="0"/>
        <w:spacing w:line="336" w:lineRule="auto"/>
        <w:ind w:firstLine="709"/>
        <w:jc w:val="both"/>
        <w:rPr>
          <w:sz w:val="28"/>
          <w:szCs w:val="28"/>
        </w:rPr>
      </w:pPr>
      <w:r w:rsidRPr="00DE2741">
        <w:rPr>
          <w:sz w:val="28"/>
          <w:szCs w:val="28"/>
        </w:rPr>
        <w:t xml:space="preserve">Проверим её относительную величину </w:t>
      </w:r>
    </w:p>
    <w:p w:rsidR="005274B1" w:rsidRPr="00DE2741" w:rsidRDefault="005274B1" w:rsidP="00C93162">
      <w:pPr>
        <w:widowControl w:val="0"/>
        <w:spacing w:line="336" w:lineRule="auto"/>
        <w:ind w:firstLine="709"/>
        <w:jc w:val="both"/>
        <w:rPr>
          <w:sz w:val="28"/>
          <w:szCs w:val="28"/>
        </w:rPr>
      </w:pPr>
      <w:r w:rsidRPr="00DE2741">
        <w:rPr>
          <w:sz w:val="28"/>
          <w:szCs w:val="28"/>
        </w:rPr>
        <w:sym w:font="Symbol" w:char="F064"/>
      </w:r>
      <w:r w:rsidRPr="00DE2741">
        <w:rPr>
          <w:sz w:val="28"/>
          <w:szCs w:val="28"/>
          <w:vertAlign w:val="subscript"/>
        </w:rPr>
        <w:t>Т</w:t>
      </w:r>
      <w:r w:rsidRPr="00DE2741">
        <w:rPr>
          <w:sz w:val="28"/>
          <w:szCs w:val="28"/>
        </w:rPr>
        <w:t>=</w:t>
      </w:r>
      <w:r w:rsidR="009C4F31">
        <w:rPr>
          <w:position w:val="-32"/>
          <w:sz w:val="28"/>
          <w:szCs w:val="28"/>
        </w:rPr>
        <w:pict>
          <v:shape id="_x0000_i1136" type="#_x0000_t75" style="width:105pt;height:36pt" fillcolor="window">
            <v:imagedata r:id="rId116" o:title=""/>
          </v:shape>
        </w:pict>
      </w:r>
    </w:p>
    <w:p w:rsidR="005274B1" w:rsidRPr="00DE2741" w:rsidRDefault="005274B1" w:rsidP="00C93162">
      <w:pPr>
        <w:widowControl w:val="0"/>
        <w:spacing w:line="336" w:lineRule="auto"/>
        <w:ind w:firstLine="709"/>
        <w:jc w:val="both"/>
        <w:rPr>
          <w:sz w:val="28"/>
          <w:szCs w:val="28"/>
        </w:rPr>
      </w:pPr>
    </w:p>
    <w:p w:rsidR="005274B1" w:rsidRPr="00DE2741" w:rsidRDefault="005274B1" w:rsidP="00C93162">
      <w:pPr>
        <w:widowControl w:val="0"/>
        <w:spacing w:line="336" w:lineRule="auto"/>
        <w:ind w:firstLine="709"/>
        <w:jc w:val="both"/>
        <w:rPr>
          <w:b/>
          <w:sz w:val="28"/>
          <w:szCs w:val="28"/>
          <w:u w:val="single"/>
        </w:rPr>
      </w:pPr>
      <w:r w:rsidRPr="00DE2741">
        <w:rPr>
          <w:b/>
          <w:sz w:val="28"/>
          <w:szCs w:val="28"/>
          <w:u w:val="single"/>
        </w:rPr>
        <w:t>Выбор числа и типа турбокомпрессора.</w:t>
      </w:r>
    </w:p>
    <w:p w:rsidR="00C93162" w:rsidRDefault="005274B1" w:rsidP="00C93162">
      <w:pPr>
        <w:widowControl w:val="0"/>
        <w:spacing w:line="336" w:lineRule="auto"/>
        <w:ind w:firstLine="709"/>
        <w:jc w:val="both"/>
        <w:rPr>
          <w:sz w:val="28"/>
          <w:szCs w:val="28"/>
        </w:rPr>
      </w:pPr>
      <w:r w:rsidRPr="00DE2741">
        <w:rPr>
          <w:sz w:val="28"/>
          <w:szCs w:val="28"/>
        </w:rPr>
        <w:t xml:space="preserve">Исходя из допускаемой производительности одного турбокомпрессора ( не более 4 кг/с) и суммарной производительности турбокомпрессора двигателя </w:t>
      </w:r>
      <w:r w:rsidRPr="00DE2741">
        <w:rPr>
          <w:sz w:val="28"/>
          <w:szCs w:val="28"/>
          <w:lang w:val="en-US"/>
        </w:rPr>
        <w:t>G</w:t>
      </w:r>
      <w:r w:rsidRPr="00DE2741">
        <w:rPr>
          <w:sz w:val="28"/>
          <w:szCs w:val="28"/>
          <w:vertAlign w:val="subscript"/>
        </w:rPr>
        <w:t>к</w:t>
      </w:r>
      <w:r w:rsidRPr="00DE2741">
        <w:rPr>
          <w:sz w:val="28"/>
          <w:szCs w:val="28"/>
        </w:rPr>
        <w:t xml:space="preserve"> = </w:t>
      </w:r>
      <w:r w:rsidRPr="00DE2741">
        <w:rPr>
          <w:sz w:val="28"/>
          <w:szCs w:val="28"/>
          <w:lang w:val="en-US"/>
        </w:rPr>
        <w:t>G</w:t>
      </w:r>
      <w:r w:rsidRPr="00DE2741">
        <w:rPr>
          <w:sz w:val="28"/>
          <w:szCs w:val="28"/>
          <w:vertAlign w:val="subscript"/>
          <w:lang w:val="en-US"/>
        </w:rPr>
        <w:t>s</w:t>
      </w:r>
      <w:r w:rsidRPr="00DE2741">
        <w:rPr>
          <w:sz w:val="28"/>
          <w:szCs w:val="28"/>
        </w:rPr>
        <w:t xml:space="preserve"> = 0,857 кг/с, принимаем число турбокомпрессоров для 6-ти цилиндрового двигателя с (изобарной) импульсной системой наддува, равное одному.</w:t>
      </w:r>
    </w:p>
    <w:p w:rsidR="005274B1" w:rsidRPr="00DE2741" w:rsidRDefault="00C93162" w:rsidP="00DE2741">
      <w:pPr>
        <w:widowControl w:val="0"/>
        <w:spacing w:line="360" w:lineRule="auto"/>
        <w:ind w:firstLine="709"/>
        <w:jc w:val="both"/>
        <w:rPr>
          <w:sz w:val="28"/>
          <w:szCs w:val="28"/>
        </w:rPr>
      </w:pPr>
      <w:r>
        <w:rPr>
          <w:sz w:val="28"/>
          <w:szCs w:val="28"/>
        </w:rPr>
        <w:br w:type="page"/>
      </w:r>
      <w:r w:rsidR="005274B1" w:rsidRPr="00DE2741">
        <w:rPr>
          <w:sz w:val="28"/>
          <w:szCs w:val="28"/>
        </w:rPr>
        <w:t xml:space="preserve">Задаемся диаметром колеса компрессора с лопаточным диффузором </w:t>
      </w:r>
      <w:r w:rsidR="005274B1" w:rsidRPr="00DE2741">
        <w:rPr>
          <w:sz w:val="28"/>
          <w:szCs w:val="28"/>
          <w:lang w:val="en-US"/>
        </w:rPr>
        <w:t>D</w:t>
      </w:r>
      <w:r w:rsidR="005274B1" w:rsidRPr="00DE2741">
        <w:rPr>
          <w:sz w:val="28"/>
          <w:szCs w:val="28"/>
          <w:vertAlign w:val="subscript"/>
        </w:rPr>
        <w:t xml:space="preserve">к </w:t>
      </w:r>
      <w:r w:rsidR="005274B1" w:rsidRPr="00DE2741">
        <w:rPr>
          <w:sz w:val="28"/>
          <w:szCs w:val="28"/>
        </w:rPr>
        <w:t xml:space="preserve">= </w:t>
      </w:r>
      <w:smartTag w:uri="urn:schemas-microsoft-com:office:smarttags" w:element="metricconverter">
        <w:smartTagPr>
          <w:attr w:name="ProductID" w:val="350 мм"/>
        </w:smartTagPr>
        <w:r w:rsidR="005274B1" w:rsidRPr="00DE2741">
          <w:rPr>
            <w:sz w:val="28"/>
            <w:szCs w:val="28"/>
          </w:rPr>
          <w:t>350 мм</w:t>
        </w:r>
      </w:smartTag>
      <w:r w:rsidR="005274B1" w:rsidRPr="00DE2741">
        <w:rPr>
          <w:sz w:val="28"/>
          <w:szCs w:val="28"/>
        </w:rPr>
        <w:t xml:space="preserve"> и находим безразмерный коэффициент напора компрессора Н</w:t>
      </w:r>
      <w:r w:rsidR="005274B1" w:rsidRPr="00DE2741">
        <w:rPr>
          <w:sz w:val="28"/>
          <w:szCs w:val="28"/>
          <w:vertAlign w:val="subscript"/>
        </w:rPr>
        <w:t>К</w:t>
      </w:r>
      <w:r w:rsidR="005274B1" w:rsidRPr="00DE2741">
        <w:rPr>
          <w:sz w:val="28"/>
          <w:szCs w:val="28"/>
        </w:rPr>
        <w:t>=1,35</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8"/>
        </w:numPr>
        <w:spacing w:line="360" w:lineRule="auto"/>
        <w:ind w:left="0" w:firstLine="709"/>
        <w:jc w:val="both"/>
        <w:rPr>
          <w:b/>
          <w:sz w:val="28"/>
          <w:szCs w:val="28"/>
        </w:rPr>
      </w:pPr>
      <w:r w:rsidRPr="00DE2741">
        <w:rPr>
          <w:b/>
          <w:sz w:val="28"/>
          <w:szCs w:val="28"/>
        </w:rPr>
        <w:t>Вычисляем окружную скорость на периферии колеса компрессора</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lang w:val="en-US"/>
        </w:rPr>
        <w:t>U</w:t>
      </w:r>
      <w:r w:rsidRPr="00DE2741">
        <w:rPr>
          <w:sz w:val="28"/>
          <w:szCs w:val="28"/>
          <w:vertAlign w:val="subscript"/>
        </w:rPr>
        <w:t>К</w:t>
      </w:r>
      <w:r w:rsidRPr="00DE2741">
        <w:rPr>
          <w:sz w:val="28"/>
          <w:szCs w:val="28"/>
        </w:rPr>
        <w:t>=</w:t>
      </w:r>
      <w:r w:rsidR="009C4F31">
        <w:rPr>
          <w:position w:val="-12"/>
          <w:sz w:val="28"/>
          <w:szCs w:val="28"/>
        </w:rPr>
        <w:pict>
          <v:shape id="_x0000_i1137" type="#_x0000_t75" style="width:231pt;height:21pt" fillcolor="window">
            <v:imagedata r:id="rId117" o:title=""/>
          </v:shape>
        </w:pic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8"/>
        </w:numPr>
        <w:spacing w:line="360" w:lineRule="auto"/>
        <w:ind w:left="0" w:firstLine="709"/>
        <w:jc w:val="both"/>
        <w:rPr>
          <w:b/>
          <w:sz w:val="28"/>
          <w:szCs w:val="28"/>
        </w:rPr>
      </w:pPr>
      <w:r w:rsidRPr="00DE2741">
        <w:rPr>
          <w:b/>
          <w:sz w:val="28"/>
          <w:szCs w:val="28"/>
        </w:rPr>
        <w:t>Выбираем относительную скорость потока на входе</w:t>
      </w:r>
      <w:r w:rsidR="00DE2741">
        <w:rPr>
          <w:b/>
          <w:sz w:val="28"/>
          <w:szCs w:val="28"/>
        </w:rPr>
        <w:t xml:space="preserve"> </w:t>
      </w:r>
      <w:r w:rsidRPr="00DE2741">
        <w:rPr>
          <w:b/>
          <w:sz w:val="28"/>
          <w:szCs w:val="28"/>
        </w:rPr>
        <w:t xml:space="preserve">в колесо компрессора </w:t>
      </w:r>
    </w:p>
    <w:p w:rsidR="005274B1" w:rsidRPr="00DE2741" w:rsidRDefault="005274B1" w:rsidP="00DE2741">
      <w:pPr>
        <w:widowControl w:val="0"/>
        <w:spacing w:line="360" w:lineRule="auto"/>
        <w:ind w:firstLine="709"/>
        <w:jc w:val="both"/>
        <w:rPr>
          <w:b/>
          <w:sz w:val="28"/>
          <w:szCs w:val="28"/>
        </w:rPr>
      </w:pPr>
      <w:r w:rsidRPr="00DE2741">
        <w:rPr>
          <w:b/>
          <w:sz w:val="28"/>
          <w:szCs w:val="28"/>
        </w:rPr>
        <w:t>с</w:t>
      </w:r>
      <w:r w:rsidRPr="00DE2741">
        <w:rPr>
          <w:b/>
          <w:sz w:val="28"/>
          <w:szCs w:val="28"/>
          <w:vertAlign w:val="subscript"/>
          <w:lang w:val="en-US"/>
        </w:rPr>
        <w:t>m</w:t>
      </w:r>
      <w:r w:rsidRPr="00DE2741">
        <w:rPr>
          <w:b/>
          <w:sz w:val="28"/>
          <w:szCs w:val="28"/>
        </w:rPr>
        <w:t xml:space="preserve"> =0,35 и подсчитываем скорость потока</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с=с</w:t>
      </w:r>
      <w:r w:rsidRPr="00DE2741">
        <w:rPr>
          <w:sz w:val="28"/>
          <w:szCs w:val="28"/>
          <w:vertAlign w:val="subscript"/>
          <w:lang w:val="en-US"/>
        </w:rPr>
        <w:t>m</w:t>
      </w:r>
      <w:r w:rsidRPr="00DE2741">
        <w:rPr>
          <w:sz w:val="28"/>
          <w:szCs w:val="28"/>
          <w:lang w:val="en-US"/>
        </w:rPr>
        <w:t>u</w:t>
      </w:r>
      <w:r w:rsidRPr="00DE2741">
        <w:rPr>
          <w:sz w:val="28"/>
          <w:szCs w:val="28"/>
          <w:vertAlign w:val="subscript"/>
        </w:rPr>
        <w:t>К</w:t>
      </w:r>
      <w:r w:rsidRPr="00DE2741">
        <w:rPr>
          <w:sz w:val="28"/>
          <w:szCs w:val="28"/>
        </w:rPr>
        <w:t>=0,35*468,9=164,1 м/с</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8"/>
        </w:numPr>
        <w:spacing w:line="360" w:lineRule="auto"/>
        <w:ind w:left="0" w:firstLine="709"/>
        <w:jc w:val="both"/>
        <w:rPr>
          <w:b/>
          <w:sz w:val="28"/>
          <w:szCs w:val="28"/>
        </w:rPr>
      </w:pPr>
      <w:r w:rsidRPr="00DE2741">
        <w:rPr>
          <w:b/>
          <w:sz w:val="28"/>
          <w:szCs w:val="28"/>
        </w:rPr>
        <w:t>Определяем площадь входа в колесо компрессора</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lang w:val="en-US"/>
        </w:rPr>
        <w:t>F</w:t>
      </w:r>
      <w:r w:rsidRPr="00DE2741">
        <w:rPr>
          <w:sz w:val="28"/>
          <w:szCs w:val="28"/>
          <w:vertAlign w:val="subscript"/>
          <w:lang w:val="en-US"/>
        </w:rPr>
        <w:t>K</w:t>
      </w:r>
      <w:r w:rsidRPr="00DE2741">
        <w:rPr>
          <w:sz w:val="28"/>
          <w:szCs w:val="28"/>
        </w:rPr>
        <w:t>=</w:t>
      </w:r>
      <w:r w:rsidRPr="00DE2741">
        <w:rPr>
          <w:sz w:val="28"/>
          <w:szCs w:val="28"/>
          <w:lang w:val="en-US"/>
        </w:rPr>
        <w:t>G</w:t>
      </w:r>
      <w:r w:rsidRPr="00DE2741">
        <w:rPr>
          <w:sz w:val="28"/>
          <w:szCs w:val="28"/>
        </w:rPr>
        <w:t>’</w:t>
      </w:r>
      <w:r w:rsidRPr="00DE2741">
        <w:rPr>
          <w:sz w:val="28"/>
          <w:szCs w:val="28"/>
          <w:vertAlign w:val="subscript"/>
          <w:lang w:val="en-US"/>
        </w:rPr>
        <w:t>K</w:t>
      </w:r>
      <w:r w:rsidRPr="00DE2741">
        <w:rPr>
          <w:sz w:val="28"/>
          <w:szCs w:val="28"/>
        </w:rPr>
        <w:t>/(</w:t>
      </w:r>
      <w:r w:rsidRPr="00DE2741">
        <w:rPr>
          <w:sz w:val="28"/>
          <w:szCs w:val="28"/>
          <w:lang w:val="en-US"/>
        </w:rPr>
        <w:sym w:font="Symbol" w:char="F072"/>
      </w:r>
      <w:r w:rsidRPr="00DE2741">
        <w:rPr>
          <w:sz w:val="28"/>
          <w:szCs w:val="28"/>
          <w:vertAlign w:val="subscript"/>
        </w:rPr>
        <w:t>0</w:t>
      </w:r>
      <w:r w:rsidRPr="00DE2741">
        <w:rPr>
          <w:sz w:val="28"/>
          <w:szCs w:val="28"/>
          <w:lang w:val="en-US"/>
        </w:rPr>
        <w:t>c</w:t>
      </w:r>
      <w:r w:rsidRPr="00DE2741">
        <w:rPr>
          <w:sz w:val="28"/>
          <w:szCs w:val="28"/>
        </w:rPr>
        <w:t>)</w:t>
      </w:r>
    </w:p>
    <w:p w:rsidR="005274B1" w:rsidRPr="00DE2741" w:rsidRDefault="005274B1" w:rsidP="00DE2741">
      <w:pPr>
        <w:widowControl w:val="0"/>
        <w:spacing w:line="360" w:lineRule="auto"/>
        <w:ind w:firstLine="709"/>
        <w:jc w:val="both"/>
        <w:rPr>
          <w:sz w:val="28"/>
          <w:szCs w:val="28"/>
        </w:rPr>
      </w:pPr>
      <w:r w:rsidRPr="00DE2741">
        <w:rPr>
          <w:sz w:val="28"/>
          <w:szCs w:val="28"/>
          <w:lang w:val="en-US"/>
        </w:rPr>
        <w:sym w:font="Symbol" w:char="F072"/>
      </w:r>
      <w:r w:rsidRPr="00DE2741">
        <w:rPr>
          <w:sz w:val="28"/>
          <w:szCs w:val="28"/>
          <w:vertAlign w:val="subscript"/>
        </w:rPr>
        <w:t>0</w:t>
      </w:r>
      <w:r w:rsidRPr="00DE2741">
        <w:rPr>
          <w:sz w:val="28"/>
          <w:szCs w:val="28"/>
        </w:rPr>
        <w:t>=</w:t>
      </w:r>
      <w:r w:rsidRPr="00DE2741">
        <w:rPr>
          <w:sz w:val="28"/>
          <w:szCs w:val="28"/>
          <w:lang w:val="en-US"/>
        </w:rPr>
        <w:t>P</w:t>
      </w:r>
      <w:r w:rsidRPr="00DE2741">
        <w:rPr>
          <w:sz w:val="28"/>
          <w:szCs w:val="28"/>
          <w:vertAlign w:val="subscript"/>
        </w:rPr>
        <w:t>0</w:t>
      </w:r>
      <w:r w:rsidRPr="00DE2741">
        <w:rPr>
          <w:sz w:val="28"/>
          <w:szCs w:val="28"/>
        </w:rPr>
        <w:t>10</w:t>
      </w:r>
      <w:r w:rsidRPr="00DE2741">
        <w:rPr>
          <w:sz w:val="28"/>
          <w:szCs w:val="28"/>
          <w:vertAlign w:val="superscript"/>
        </w:rPr>
        <w:t>6</w:t>
      </w:r>
      <w:r w:rsidRPr="00DE2741">
        <w:rPr>
          <w:sz w:val="28"/>
          <w:szCs w:val="28"/>
        </w:rPr>
        <w:t>/(</w:t>
      </w:r>
      <w:r w:rsidRPr="00DE2741">
        <w:rPr>
          <w:sz w:val="28"/>
          <w:szCs w:val="28"/>
          <w:lang w:val="en-US"/>
        </w:rPr>
        <w:t>RT</w:t>
      </w:r>
      <w:r w:rsidRPr="00DE2741">
        <w:rPr>
          <w:sz w:val="28"/>
          <w:szCs w:val="28"/>
          <w:vertAlign w:val="subscript"/>
        </w:rPr>
        <w:t>0</w:t>
      </w:r>
      <w:r w:rsidRPr="00DE2741">
        <w:rPr>
          <w:sz w:val="28"/>
          <w:szCs w:val="28"/>
        </w:rPr>
        <w:t>)=0.1013∙10</w:t>
      </w:r>
      <w:r w:rsidRPr="00DE2741">
        <w:rPr>
          <w:sz w:val="28"/>
          <w:szCs w:val="28"/>
          <w:vertAlign w:val="superscript"/>
        </w:rPr>
        <w:t>6</w:t>
      </w:r>
      <w:r w:rsidRPr="00DE2741">
        <w:rPr>
          <w:sz w:val="28"/>
          <w:szCs w:val="28"/>
        </w:rPr>
        <w:t>/(287∙293)= 1,205 кг/м</w:t>
      </w:r>
      <w:r w:rsidRPr="00DE2741">
        <w:rPr>
          <w:sz w:val="28"/>
          <w:szCs w:val="28"/>
          <w:vertAlign w:val="superscript"/>
        </w:rPr>
        <w:t>3</w:t>
      </w:r>
      <w:r w:rsidRPr="00DE2741">
        <w:rPr>
          <w:sz w:val="28"/>
          <w:szCs w:val="28"/>
        </w:rPr>
        <w:t xml:space="preserve"> – плотность воздуха перед компрессором</w:t>
      </w:r>
    </w:p>
    <w:p w:rsidR="005274B1" w:rsidRPr="00DE2741" w:rsidRDefault="005274B1" w:rsidP="00DE2741">
      <w:pPr>
        <w:widowControl w:val="0"/>
        <w:spacing w:line="360" w:lineRule="auto"/>
        <w:ind w:firstLine="709"/>
        <w:jc w:val="both"/>
        <w:rPr>
          <w:sz w:val="28"/>
          <w:szCs w:val="28"/>
        </w:rPr>
      </w:pPr>
      <w:r w:rsidRPr="00DE2741">
        <w:rPr>
          <w:sz w:val="28"/>
          <w:szCs w:val="28"/>
          <w:lang w:val="en-US"/>
        </w:rPr>
        <w:t>G</w:t>
      </w:r>
      <w:r w:rsidRPr="00DE2741">
        <w:rPr>
          <w:sz w:val="28"/>
          <w:szCs w:val="28"/>
        </w:rPr>
        <w:t>’</w:t>
      </w:r>
      <w:r w:rsidRPr="00DE2741">
        <w:rPr>
          <w:sz w:val="28"/>
          <w:szCs w:val="28"/>
          <w:vertAlign w:val="subscript"/>
          <w:lang w:val="en-US"/>
        </w:rPr>
        <w:t>k</w:t>
      </w:r>
      <w:r w:rsidRPr="00DE2741">
        <w:rPr>
          <w:sz w:val="28"/>
          <w:szCs w:val="28"/>
        </w:rPr>
        <w:t xml:space="preserve"> = </w:t>
      </w:r>
      <w:r w:rsidRPr="00DE2741">
        <w:rPr>
          <w:sz w:val="28"/>
          <w:szCs w:val="28"/>
          <w:lang w:val="en-US"/>
        </w:rPr>
        <w:t>G</w:t>
      </w:r>
      <w:r w:rsidRPr="00DE2741">
        <w:rPr>
          <w:sz w:val="28"/>
          <w:szCs w:val="28"/>
          <w:vertAlign w:val="subscript"/>
          <w:lang w:val="en-US"/>
        </w:rPr>
        <w:t>k</w:t>
      </w:r>
      <w:r w:rsidRPr="00DE2741">
        <w:rPr>
          <w:sz w:val="28"/>
          <w:szCs w:val="28"/>
        </w:rPr>
        <w:t>/</w:t>
      </w:r>
      <w:r w:rsidRPr="00DE2741">
        <w:rPr>
          <w:sz w:val="28"/>
          <w:szCs w:val="28"/>
          <w:lang w:val="en-US"/>
        </w:rPr>
        <w:t>i</w:t>
      </w:r>
      <w:r w:rsidRPr="00DE2741">
        <w:rPr>
          <w:sz w:val="28"/>
          <w:szCs w:val="28"/>
        </w:rPr>
        <w:t xml:space="preserve"> = 3,11/ 1 = 3,11</w:t>
      </w:r>
    </w:p>
    <w:p w:rsidR="005274B1" w:rsidRPr="00DE2741" w:rsidRDefault="005274B1" w:rsidP="00DE2741">
      <w:pPr>
        <w:widowControl w:val="0"/>
        <w:spacing w:line="360" w:lineRule="auto"/>
        <w:ind w:firstLine="709"/>
        <w:jc w:val="both"/>
        <w:rPr>
          <w:sz w:val="28"/>
          <w:szCs w:val="28"/>
        </w:rPr>
      </w:pPr>
      <w:r w:rsidRPr="00DE2741">
        <w:rPr>
          <w:sz w:val="28"/>
          <w:szCs w:val="28"/>
          <w:lang w:val="en-US"/>
        </w:rPr>
        <w:t>i</w:t>
      </w:r>
      <w:r w:rsidRPr="00DE2741">
        <w:rPr>
          <w:sz w:val="28"/>
          <w:szCs w:val="28"/>
        </w:rPr>
        <w:t xml:space="preserve"> = число турбокомпрессоров</w:t>
      </w:r>
    </w:p>
    <w:p w:rsidR="005274B1" w:rsidRPr="00DE2741" w:rsidRDefault="005274B1" w:rsidP="00DE2741">
      <w:pPr>
        <w:widowControl w:val="0"/>
        <w:spacing w:line="360" w:lineRule="auto"/>
        <w:ind w:firstLine="709"/>
        <w:jc w:val="both"/>
        <w:rPr>
          <w:sz w:val="28"/>
          <w:szCs w:val="28"/>
          <w:vertAlign w:val="superscript"/>
        </w:rPr>
      </w:pPr>
      <w:r w:rsidRPr="00DE2741">
        <w:rPr>
          <w:sz w:val="28"/>
          <w:szCs w:val="28"/>
          <w:lang w:val="en-US"/>
        </w:rPr>
        <w:t>F</w:t>
      </w:r>
      <w:r w:rsidRPr="00DE2741">
        <w:rPr>
          <w:sz w:val="28"/>
          <w:szCs w:val="28"/>
          <w:vertAlign w:val="subscript"/>
        </w:rPr>
        <w:t>К</w:t>
      </w:r>
      <w:r w:rsidRPr="00DE2741">
        <w:rPr>
          <w:sz w:val="28"/>
          <w:szCs w:val="28"/>
        </w:rPr>
        <w:t>=3,11/(1,205∙164,1)=0,0157 м</w:t>
      </w:r>
      <w:r w:rsidRPr="00DE2741">
        <w:rPr>
          <w:sz w:val="28"/>
          <w:szCs w:val="28"/>
          <w:vertAlign w:val="superscript"/>
        </w:rPr>
        <w:t>2</w:t>
      </w:r>
    </w:p>
    <w:p w:rsidR="005274B1" w:rsidRPr="00DE2741" w:rsidRDefault="005274B1" w:rsidP="00DE2741">
      <w:pPr>
        <w:widowControl w:val="0"/>
        <w:spacing w:line="360" w:lineRule="auto"/>
        <w:ind w:firstLine="709"/>
        <w:jc w:val="both"/>
        <w:rPr>
          <w:sz w:val="28"/>
          <w:szCs w:val="28"/>
          <w:vertAlign w:val="superscript"/>
        </w:rPr>
      </w:pPr>
    </w:p>
    <w:p w:rsidR="005274B1" w:rsidRPr="00DE2741" w:rsidRDefault="005274B1" w:rsidP="00DE2741">
      <w:pPr>
        <w:widowControl w:val="0"/>
        <w:numPr>
          <w:ilvl w:val="0"/>
          <w:numId w:val="28"/>
        </w:numPr>
        <w:spacing w:line="360" w:lineRule="auto"/>
        <w:ind w:left="0" w:firstLine="709"/>
        <w:jc w:val="both"/>
        <w:rPr>
          <w:b/>
          <w:sz w:val="28"/>
          <w:szCs w:val="28"/>
        </w:rPr>
      </w:pPr>
      <w:r w:rsidRPr="00DE2741">
        <w:rPr>
          <w:b/>
          <w:sz w:val="28"/>
          <w:szCs w:val="28"/>
        </w:rPr>
        <w:t>Вычислим диаметр колеса компрессора</w:t>
      </w:r>
    </w:p>
    <w:p w:rsidR="005274B1" w:rsidRPr="00DE2741" w:rsidRDefault="005274B1" w:rsidP="00DE2741">
      <w:pPr>
        <w:widowControl w:val="0"/>
        <w:spacing w:line="360" w:lineRule="auto"/>
        <w:ind w:firstLine="709"/>
        <w:jc w:val="both"/>
        <w:rPr>
          <w:b/>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lang w:val="en-US"/>
        </w:rPr>
        <w:t>D</w:t>
      </w:r>
      <w:r w:rsidRPr="00DE2741">
        <w:rPr>
          <w:sz w:val="28"/>
          <w:szCs w:val="28"/>
          <w:vertAlign w:val="subscript"/>
        </w:rPr>
        <w:t>К</w:t>
      </w:r>
      <w:r w:rsidRPr="00DE2741">
        <w:rPr>
          <w:sz w:val="28"/>
          <w:szCs w:val="28"/>
        </w:rPr>
        <w:t>=а</w:t>
      </w:r>
      <w:r w:rsidR="009C4F31">
        <w:rPr>
          <w:position w:val="-32"/>
          <w:sz w:val="28"/>
          <w:szCs w:val="28"/>
        </w:rPr>
        <w:pict>
          <v:shape id="_x0000_i1138" type="#_x0000_t75" style="width:59.25pt;height:38.25pt" fillcolor="window">
            <v:imagedata r:id="rId118" o:title=""/>
          </v:shape>
        </w:pict>
      </w:r>
    </w:p>
    <w:p w:rsidR="00794882" w:rsidRDefault="00794882" w:rsidP="00DE2741">
      <w:pPr>
        <w:widowControl w:val="0"/>
        <w:spacing w:line="360" w:lineRule="auto"/>
        <w:ind w:firstLine="709"/>
        <w:jc w:val="both"/>
        <w:rPr>
          <w:sz w:val="28"/>
          <w:szCs w:val="28"/>
        </w:rPr>
      </w:pPr>
    </w:p>
    <w:p w:rsidR="005274B1" w:rsidRPr="00DE2741" w:rsidRDefault="00794882" w:rsidP="00DE2741">
      <w:pPr>
        <w:widowControl w:val="0"/>
        <w:spacing w:line="360" w:lineRule="auto"/>
        <w:ind w:firstLine="709"/>
        <w:jc w:val="both"/>
        <w:rPr>
          <w:sz w:val="28"/>
          <w:szCs w:val="28"/>
        </w:rPr>
      </w:pPr>
      <w:r>
        <w:rPr>
          <w:sz w:val="28"/>
          <w:szCs w:val="28"/>
        </w:rPr>
        <w:br w:type="page"/>
      </w:r>
      <w:r w:rsidR="005274B1" w:rsidRPr="00DE2741">
        <w:rPr>
          <w:sz w:val="28"/>
          <w:szCs w:val="28"/>
        </w:rPr>
        <w:t xml:space="preserve">а=1,9; </w:t>
      </w:r>
      <w:r w:rsidR="005274B1" w:rsidRPr="00DE2741">
        <w:rPr>
          <w:sz w:val="28"/>
          <w:szCs w:val="28"/>
          <w:lang w:val="en-US"/>
        </w:rPr>
        <w:t>b</w:t>
      </w:r>
      <w:r w:rsidR="005274B1" w:rsidRPr="00DE2741">
        <w:rPr>
          <w:sz w:val="28"/>
          <w:szCs w:val="28"/>
        </w:rPr>
        <w:t xml:space="preserve">=0,62 – коэффициенты конструктивных соотношений </w:t>
      </w:r>
    </w:p>
    <w:p w:rsidR="005274B1" w:rsidRPr="00DE2741" w:rsidRDefault="005274B1" w:rsidP="00DE2741">
      <w:pPr>
        <w:widowControl w:val="0"/>
        <w:spacing w:line="360" w:lineRule="auto"/>
        <w:ind w:firstLine="709"/>
        <w:jc w:val="both"/>
        <w:rPr>
          <w:sz w:val="28"/>
          <w:szCs w:val="28"/>
        </w:rPr>
      </w:pPr>
      <w:r w:rsidRPr="00DE2741">
        <w:rPr>
          <w:sz w:val="28"/>
          <w:szCs w:val="28"/>
          <w:lang w:val="en-US"/>
        </w:rPr>
        <w:t>D</w:t>
      </w:r>
      <w:r w:rsidRPr="00DE2741">
        <w:rPr>
          <w:sz w:val="28"/>
          <w:szCs w:val="28"/>
          <w:vertAlign w:val="subscript"/>
        </w:rPr>
        <w:t>К</w:t>
      </w:r>
      <w:r w:rsidRPr="00DE2741">
        <w:rPr>
          <w:sz w:val="28"/>
          <w:szCs w:val="28"/>
        </w:rPr>
        <w:t>=1,9</w:t>
      </w:r>
      <w:r w:rsidR="009C4F31">
        <w:rPr>
          <w:position w:val="-32"/>
          <w:sz w:val="28"/>
          <w:szCs w:val="28"/>
        </w:rPr>
        <w:pict>
          <v:shape id="_x0000_i1139" type="#_x0000_t75" style="width:90pt;height:38.25pt" fillcolor="window">
            <v:imagedata r:id="rId119" o:title=""/>
          </v:shape>
        </w:pict>
      </w:r>
      <w:r w:rsidRPr="00DE2741">
        <w:rPr>
          <w:sz w:val="28"/>
          <w:szCs w:val="28"/>
        </w:rPr>
        <w:t>=0,342 м</w:t>
      </w:r>
    </w:p>
    <w:p w:rsidR="00794882" w:rsidRDefault="0079488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 xml:space="preserve">Отличие полученных </w:t>
      </w:r>
      <w:r w:rsidRPr="00DE2741">
        <w:rPr>
          <w:sz w:val="28"/>
          <w:szCs w:val="28"/>
          <w:lang w:val="en-US"/>
        </w:rPr>
        <w:t>D</w:t>
      </w:r>
      <w:r w:rsidRPr="00DE2741">
        <w:rPr>
          <w:sz w:val="28"/>
          <w:szCs w:val="28"/>
          <w:vertAlign w:val="subscript"/>
        </w:rPr>
        <w:t>К</w:t>
      </w:r>
      <w:r w:rsidRPr="00DE2741">
        <w:rPr>
          <w:sz w:val="28"/>
          <w:szCs w:val="28"/>
        </w:rPr>
        <w:t xml:space="preserve"> от предварительно принятого составляет:</w:t>
      </w:r>
    </w:p>
    <w:p w:rsidR="00794882" w:rsidRDefault="00794882" w:rsidP="00DE2741">
      <w:pPr>
        <w:widowControl w:val="0"/>
        <w:spacing w:line="360" w:lineRule="auto"/>
        <w:ind w:firstLine="709"/>
        <w:jc w:val="both"/>
        <w:rPr>
          <w:sz w:val="28"/>
          <w:szCs w:val="28"/>
        </w:rPr>
      </w:pPr>
    </w:p>
    <w:p w:rsidR="005274B1" w:rsidRPr="00DE2741" w:rsidRDefault="009C4F31" w:rsidP="00DE2741">
      <w:pPr>
        <w:widowControl w:val="0"/>
        <w:spacing w:line="360" w:lineRule="auto"/>
        <w:ind w:firstLine="709"/>
        <w:jc w:val="both"/>
        <w:rPr>
          <w:sz w:val="28"/>
          <w:szCs w:val="28"/>
        </w:rPr>
      </w:pPr>
      <w:r>
        <w:rPr>
          <w:position w:val="-24"/>
          <w:sz w:val="28"/>
          <w:szCs w:val="28"/>
        </w:rPr>
        <w:pict>
          <v:shape id="_x0000_i1140" type="#_x0000_t75" style="width:119.25pt;height:30.75pt" fillcolor="window">
            <v:imagedata r:id="rId120" o:title=""/>
          </v:shape>
        </w:pict>
      </w:r>
      <w:r w:rsidR="005274B1" w:rsidRPr="00DE2741">
        <w:rPr>
          <w:sz w:val="28"/>
          <w:szCs w:val="28"/>
        </w:rPr>
        <w:t>%</w:t>
      </w:r>
      <w:r w:rsidR="00DE2741">
        <w:rPr>
          <w:sz w:val="28"/>
          <w:szCs w:val="28"/>
        </w:rPr>
        <w:t xml:space="preserve"> </w:t>
      </w:r>
      <w:r w:rsidR="005274B1" w:rsidRPr="00DE2741">
        <w:rPr>
          <w:sz w:val="28"/>
          <w:szCs w:val="28"/>
        </w:rPr>
        <w:t>и не превышает допустимых 5%</w:t>
      </w:r>
    </w:p>
    <w:p w:rsidR="005274B1" w:rsidRPr="00DE2741" w:rsidRDefault="005274B1" w:rsidP="00DE2741">
      <w:pPr>
        <w:widowControl w:val="0"/>
        <w:spacing w:line="360" w:lineRule="auto"/>
        <w:ind w:firstLine="709"/>
        <w:jc w:val="both"/>
        <w:rPr>
          <w:sz w:val="28"/>
          <w:szCs w:val="28"/>
        </w:rPr>
      </w:pPr>
    </w:p>
    <w:p w:rsidR="005274B1" w:rsidRPr="00DE2741" w:rsidRDefault="005274B1" w:rsidP="00DE2741">
      <w:pPr>
        <w:widowControl w:val="0"/>
        <w:numPr>
          <w:ilvl w:val="0"/>
          <w:numId w:val="28"/>
        </w:numPr>
        <w:spacing w:line="360" w:lineRule="auto"/>
        <w:ind w:left="0" w:firstLine="709"/>
        <w:jc w:val="both"/>
        <w:rPr>
          <w:b/>
          <w:sz w:val="28"/>
          <w:szCs w:val="28"/>
        </w:rPr>
      </w:pPr>
      <w:r w:rsidRPr="00DE2741">
        <w:rPr>
          <w:b/>
          <w:sz w:val="28"/>
          <w:szCs w:val="28"/>
        </w:rPr>
        <w:t xml:space="preserve">Частота вращения ротора турбокомпрессора на расчетном режиме </w:t>
      </w:r>
    </w:p>
    <w:p w:rsidR="005274B1" w:rsidRPr="00DE2741" w:rsidRDefault="005274B1" w:rsidP="00DE2741">
      <w:pPr>
        <w:widowControl w:val="0"/>
        <w:spacing w:line="360" w:lineRule="auto"/>
        <w:ind w:firstLine="709"/>
        <w:jc w:val="both"/>
        <w:rPr>
          <w:b/>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lang w:val="en-US"/>
        </w:rPr>
        <w:t>n</w:t>
      </w:r>
      <w:r w:rsidRPr="00DE2741">
        <w:rPr>
          <w:sz w:val="28"/>
          <w:szCs w:val="28"/>
          <w:vertAlign w:val="subscript"/>
        </w:rPr>
        <w:t>Т</w:t>
      </w:r>
      <w:r w:rsidRPr="00DE2741">
        <w:rPr>
          <w:sz w:val="28"/>
          <w:szCs w:val="28"/>
        </w:rPr>
        <w:t>=</w:t>
      </w:r>
      <w:r w:rsidR="009C4F31">
        <w:rPr>
          <w:position w:val="-30"/>
          <w:sz w:val="28"/>
          <w:szCs w:val="28"/>
        </w:rPr>
        <w:pict>
          <v:shape id="_x0000_i1141" type="#_x0000_t75" style="width:188.25pt;height:33.75pt" fillcolor="window">
            <v:imagedata r:id="rId121" o:title=""/>
          </v:shape>
        </w:pict>
      </w:r>
    </w:p>
    <w:p w:rsidR="00794882" w:rsidRDefault="00794882" w:rsidP="00DE2741">
      <w:pPr>
        <w:widowControl w:val="0"/>
        <w:spacing w:line="360" w:lineRule="auto"/>
        <w:ind w:firstLine="709"/>
        <w:jc w:val="both"/>
        <w:rPr>
          <w:sz w:val="28"/>
          <w:szCs w:val="28"/>
        </w:rPr>
      </w:pPr>
    </w:p>
    <w:p w:rsidR="005274B1" w:rsidRPr="00DE2741" w:rsidRDefault="005274B1" w:rsidP="00DE2741">
      <w:pPr>
        <w:widowControl w:val="0"/>
        <w:spacing w:line="360" w:lineRule="auto"/>
        <w:ind w:firstLine="709"/>
        <w:jc w:val="both"/>
        <w:rPr>
          <w:sz w:val="28"/>
          <w:szCs w:val="28"/>
        </w:rPr>
      </w:pPr>
      <w:r w:rsidRPr="00DE2741">
        <w:rPr>
          <w:sz w:val="28"/>
          <w:szCs w:val="28"/>
        </w:rPr>
        <w:t xml:space="preserve">В системе одноступенчатого изобарного наддува 8-цилиндрового двигателя типа </w:t>
      </w:r>
      <w:r w:rsidRPr="00DE2741">
        <w:rPr>
          <w:sz w:val="28"/>
          <w:szCs w:val="28"/>
          <w:lang w:val="en-US"/>
        </w:rPr>
        <w:t>MAN</w:t>
      </w:r>
      <w:r w:rsidRPr="00DE2741">
        <w:rPr>
          <w:sz w:val="28"/>
          <w:szCs w:val="28"/>
        </w:rPr>
        <w:t xml:space="preserve"> </w:t>
      </w:r>
      <w:r w:rsidRPr="00DE2741">
        <w:rPr>
          <w:sz w:val="28"/>
          <w:szCs w:val="28"/>
          <w:lang w:val="en-US"/>
        </w:rPr>
        <w:t>B</w:t>
      </w:r>
      <w:r w:rsidRPr="00DE2741">
        <w:rPr>
          <w:sz w:val="28"/>
          <w:szCs w:val="28"/>
        </w:rPr>
        <w:t>&amp;</w:t>
      </w:r>
      <w:r w:rsidRPr="00DE2741">
        <w:rPr>
          <w:sz w:val="28"/>
          <w:szCs w:val="28"/>
          <w:lang w:val="en-US"/>
        </w:rPr>
        <w:t>W</w:t>
      </w:r>
      <w:r w:rsidRPr="00DE2741">
        <w:rPr>
          <w:sz w:val="28"/>
          <w:szCs w:val="28"/>
        </w:rPr>
        <w:t xml:space="preserve"> </w:t>
      </w:r>
      <w:r w:rsidRPr="00DE2741">
        <w:rPr>
          <w:sz w:val="28"/>
          <w:szCs w:val="28"/>
          <w:lang w:val="en-US"/>
        </w:rPr>
        <w:t>L</w:t>
      </w:r>
      <w:r w:rsidRPr="00DE2741">
        <w:rPr>
          <w:sz w:val="28"/>
          <w:szCs w:val="28"/>
        </w:rPr>
        <w:t xml:space="preserve">21/31 необходимо иметь один турбокомпрессор типа </w:t>
      </w:r>
      <w:r w:rsidRPr="00DE2741">
        <w:rPr>
          <w:sz w:val="28"/>
          <w:szCs w:val="28"/>
          <w:lang w:val="en-US"/>
        </w:rPr>
        <w:t>TK</w:t>
      </w:r>
      <w:r w:rsidRPr="00DE2741">
        <w:rPr>
          <w:sz w:val="28"/>
          <w:szCs w:val="28"/>
        </w:rPr>
        <w:t xml:space="preserve"> 35.</w:t>
      </w:r>
    </w:p>
    <w:p w:rsidR="005274B1" w:rsidRPr="00DE2741" w:rsidRDefault="005274B1" w:rsidP="00DE2741">
      <w:pPr>
        <w:widowControl w:val="0"/>
        <w:spacing w:line="360" w:lineRule="auto"/>
        <w:ind w:firstLine="709"/>
        <w:jc w:val="both"/>
        <w:rPr>
          <w:sz w:val="28"/>
          <w:szCs w:val="28"/>
        </w:rPr>
      </w:pPr>
    </w:p>
    <w:p w:rsidR="006112E3" w:rsidRPr="00DE2741" w:rsidRDefault="00794882" w:rsidP="00DE2741">
      <w:pPr>
        <w:widowControl w:val="0"/>
        <w:spacing w:line="360" w:lineRule="auto"/>
        <w:ind w:firstLine="709"/>
        <w:jc w:val="both"/>
        <w:outlineLvl w:val="0"/>
        <w:rPr>
          <w:b/>
          <w:sz w:val="28"/>
          <w:szCs w:val="28"/>
        </w:rPr>
      </w:pPr>
      <w:bookmarkStart w:id="6" w:name="_Toc185048376"/>
      <w:r w:rsidRPr="00794882">
        <w:rPr>
          <w:b/>
          <w:sz w:val="28"/>
          <w:szCs w:val="28"/>
        </w:rPr>
        <w:br w:type="page"/>
      </w:r>
      <w:r w:rsidR="006112E3" w:rsidRPr="00DE2741">
        <w:rPr>
          <w:b/>
          <w:sz w:val="28"/>
          <w:szCs w:val="28"/>
          <w:lang w:val="en-US"/>
        </w:rPr>
        <w:t>V</w:t>
      </w:r>
      <w:r w:rsidR="006112E3" w:rsidRPr="00DE2741">
        <w:rPr>
          <w:b/>
          <w:sz w:val="28"/>
          <w:szCs w:val="28"/>
        </w:rPr>
        <w:t>. Анализ уравновешенности двигателя</w:t>
      </w:r>
      <w:bookmarkEnd w:id="6"/>
    </w:p>
    <w:p w:rsidR="00884D88" w:rsidRPr="00DE2741" w:rsidRDefault="00884D88" w:rsidP="00DE2741">
      <w:pPr>
        <w:widowControl w:val="0"/>
        <w:spacing w:line="360" w:lineRule="auto"/>
        <w:ind w:firstLine="709"/>
        <w:jc w:val="both"/>
        <w:outlineLvl w:val="0"/>
        <w:rPr>
          <w:sz w:val="28"/>
          <w:szCs w:val="28"/>
        </w:rPr>
      </w:pPr>
    </w:p>
    <w:p w:rsidR="00884D88" w:rsidRPr="00DE2741" w:rsidRDefault="00794882" w:rsidP="00DE2741">
      <w:pPr>
        <w:widowControl w:val="0"/>
        <w:spacing w:line="360" w:lineRule="auto"/>
        <w:ind w:firstLine="709"/>
        <w:jc w:val="both"/>
        <w:rPr>
          <w:b/>
          <w:sz w:val="28"/>
          <w:szCs w:val="28"/>
        </w:rPr>
      </w:pPr>
      <w:r>
        <w:rPr>
          <w:b/>
          <w:sz w:val="28"/>
          <w:szCs w:val="28"/>
        </w:rPr>
        <w:t>Исходные данные</w:t>
      </w:r>
    </w:p>
    <w:p w:rsidR="00884D88" w:rsidRPr="00DE2741" w:rsidRDefault="00884D88" w:rsidP="00DE2741">
      <w:pPr>
        <w:widowControl w:val="0"/>
        <w:spacing w:line="360" w:lineRule="auto"/>
        <w:ind w:firstLine="709"/>
        <w:jc w:val="both"/>
        <w:rPr>
          <w:sz w:val="28"/>
          <w:szCs w:val="28"/>
        </w:rPr>
      </w:pPr>
      <w:r w:rsidRPr="00DE2741">
        <w:rPr>
          <w:sz w:val="28"/>
          <w:szCs w:val="28"/>
        </w:rPr>
        <w:t>Тип двигателя: четырёхтакный (</w:t>
      </w:r>
      <w:r w:rsidRPr="00DE2741">
        <w:rPr>
          <w:sz w:val="28"/>
          <w:szCs w:val="28"/>
          <w:lang w:val="en-US"/>
        </w:rPr>
        <w:t>m</w:t>
      </w:r>
      <w:r w:rsidRPr="00DE2741">
        <w:rPr>
          <w:sz w:val="28"/>
          <w:szCs w:val="28"/>
        </w:rPr>
        <w:t xml:space="preserve"> = 2) </w:t>
      </w:r>
      <w:r w:rsidRPr="00DE2741">
        <w:rPr>
          <w:sz w:val="28"/>
          <w:szCs w:val="28"/>
          <w:lang w:val="en-US"/>
        </w:rPr>
        <w:t>MAN</w:t>
      </w:r>
      <w:r w:rsidRPr="00DE2741">
        <w:rPr>
          <w:sz w:val="28"/>
          <w:szCs w:val="28"/>
        </w:rPr>
        <w:t xml:space="preserve"> </w:t>
      </w:r>
      <w:r w:rsidRPr="00DE2741">
        <w:rPr>
          <w:sz w:val="28"/>
          <w:szCs w:val="28"/>
          <w:lang w:val="en-US"/>
        </w:rPr>
        <w:t>L</w:t>
      </w:r>
      <w:r w:rsidRPr="00DE2741">
        <w:rPr>
          <w:sz w:val="28"/>
          <w:szCs w:val="28"/>
        </w:rPr>
        <w:t>21/31;</w:t>
      </w:r>
    </w:p>
    <w:p w:rsidR="00884D88" w:rsidRPr="00DE2741" w:rsidRDefault="00884D88" w:rsidP="00DE2741">
      <w:pPr>
        <w:widowControl w:val="0"/>
        <w:spacing w:line="360" w:lineRule="auto"/>
        <w:ind w:firstLine="709"/>
        <w:jc w:val="both"/>
        <w:rPr>
          <w:sz w:val="28"/>
          <w:szCs w:val="28"/>
        </w:rPr>
      </w:pPr>
      <w:r w:rsidRPr="00DE2741">
        <w:rPr>
          <w:sz w:val="28"/>
          <w:szCs w:val="28"/>
        </w:rPr>
        <w:t xml:space="preserve">Число цилиндров: </w:t>
      </w:r>
      <w:r w:rsidRPr="00DE2741">
        <w:rPr>
          <w:sz w:val="28"/>
          <w:szCs w:val="28"/>
          <w:lang w:val="en-US"/>
        </w:rPr>
        <w:t>i</w:t>
      </w:r>
      <w:r w:rsidRPr="00DE2741">
        <w:rPr>
          <w:sz w:val="28"/>
          <w:szCs w:val="28"/>
        </w:rPr>
        <w:t xml:space="preserve"> = 8; </w:t>
      </w:r>
    </w:p>
    <w:p w:rsidR="00884D88" w:rsidRPr="00DE2741" w:rsidRDefault="00884D88" w:rsidP="00DE2741">
      <w:pPr>
        <w:widowControl w:val="0"/>
        <w:spacing w:line="360" w:lineRule="auto"/>
        <w:ind w:firstLine="709"/>
        <w:jc w:val="both"/>
        <w:rPr>
          <w:sz w:val="28"/>
          <w:szCs w:val="28"/>
        </w:rPr>
      </w:pPr>
      <w:r w:rsidRPr="00DE2741">
        <w:rPr>
          <w:sz w:val="28"/>
          <w:szCs w:val="28"/>
        </w:rPr>
        <w:t>Порядок работы цилиндров:</w:t>
      </w:r>
    </w:p>
    <w:p w:rsidR="00884D88" w:rsidRPr="00DE2741" w:rsidRDefault="00884D88" w:rsidP="00DE2741">
      <w:pPr>
        <w:widowControl w:val="0"/>
        <w:spacing w:line="360" w:lineRule="auto"/>
        <w:ind w:firstLine="709"/>
        <w:jc w:val="both"/>
        <w:rPr>
          <w:sz w:val="28"/>
          <w:szCs w:val="28"/>
          <w:lang w:val="en-US"/>
        </w:rPr>
      </w:pPr>
      <w:r w:rsidRPr="00DE2741">
        <w:rPr>
          <w:sz w:val="28"/>
          <w:szCs w:val="28"/>
        </w:rPr>
        <w:t>1-3-2-4-8-6-7-5</w:t>
      </w:r>
    </w:p>
    <w:p w:rsidR="00884D88" w:rsidRPr="00DE2741" w:rsidRDefault="00884D88" w:rsidP="00DE2741">
      <w:pPr>
        <w:widowControl w:val="0"/>
        <w:spacing w:line="360" w:lineRule="auto"/>
        <w:ind w:firstLine="709"/>
        <w:jc w:val="both"/>
        <w:rPr>
          <w:sz w:val="28"/>
          <w:szCs w:val="28"/>
        </w:rPr>
      </w:pPr>
      <w:r w:rsidRPr="00DE2741">
        <w:rPr>
          <w:b/>
          <w:sz w:val="28"/>
          <w:szCs w:val="28"/>
        </w:rPr>
        <w:t>Порядок выполнения расчётов:</w:t>
      </w:r>
    </w:p>
    <w:p w:rsidR="00884D88" w:rsidRPr="00DE2741" w:rsidRDefault="00884D88" w:rsidP="00DE2741">
      <w:pPr>
        <w:widowControl w:val="0"/>
        <w:numPr>
          <w:ilvl w:val="0"/>
          <w:numId w:val="29"/>
        </w:numPr>
        <w:spacing w:line="360" w:lineRule="auto"/>
        <w:ind w:left="0" w:firstLine="709"/>
        <w:jc w:val="both"/>
        <w:rPr>
          <w:sz w:val="28"/>
          <w:szCs w:val="28"/>
        </w:rPr>
      </w:pPr>
      <w:r w:rsidRPr="00DE2741">
        <w:rPr>
          <w:sz w:val="28"/>
          <w:szCs w:val="28"/>
        </w:rPr>
        <w:t xml:space="preserve">Определение угла заклинки звезды </w:t>
      </w:r>
      <w:r w:rsidRPr="00DE2741">
        <w:rPr>
          <w:sz w:val="28"/>
          <w:szCs w:val="28"/>
          <w:lang w:val="en-US"/>
        </w:rPr>
        <w:t>I</w:t>
      </w:r>
      <w:r w:rsidRPr="00DE2741">
        <w:rPr>
          <w:sz w:val="28"/>
          <w:szCs w:val="28"/>
        </w:rPr>
        <w:t xml:space="preserve"> порядка:</w:t>
      </w:r>
    </w:p>
    <w:p w:rsidR="00794882" w:rsidRDefault="00794882" w:rsidP="00DE2741">
      <w:pPr>
        <w:widowControl w:val="0"/>
        <w:spacing w:line="360" w:lineRule="auto"/>
        <w:ind w:firstLine="709"/>
        <w:jc w:val="both"/>
        <w:rPr>
          <w:sz w:val="28"/>
          <w:szCs w:val="28"/>
        </w:rPr>
      </w:pPr>
    </w:p>
    <w:p w:rsidR="00884D88" w:rsidRDefault="009C4F31" w:rsidP="00DE2741">
      <w:pPr>
        <w:widowControl w:val="0"/>
        <w:spacing w:line="360" w:lineRule="auto"/>
        <w:ind w:firstLine="709"/>
        <w:jc w:val="both"/>
        <w:rPr>
          <w:sz w:val="28"/>
          <w:szCs w:val="28"/>
        </w:rPr>
      </w:pPr>
      <w:r>
        <w:rPr>
          <w:position w:val="-24"/>
          <w:sz w:val="28"/>
          <w:szCs w:val="28"/>
        </w:rPr>
        <w:pict>
          <v:shape id="_x0000_i1142" type="#_x0000_t75" style="width:159pt;height:31.5pt" fillcolor="window">
            <v:imagedata r:id="rId122" o:title=""/>
          </v:shape>
        </w:pict>
      </w:r>
    </w:p>
    <w:p w:rsidR="00794882" w:rsidRPr="00DE2741" w:rsidRDefault="00794882" w:rsidP="00DE2741">
      <w:pPr>
        <w:widowControl w:val="0"/>
        <w:spacing w:line="360" w:lineRule="auto"/>
        <w:ind w:firstLine="709"/>
        <w:jc w:val="both"/>
        <w:rPr>
          <w:sz w:val="28"/>
          <w:szCs w:val="28"/>
        </w:rPr>
      </w:pPr>
    </w:p>
    <w:p w:rsidR="00884D88" w:rsidRPr="00DE2741" w:rsidRDefault="00884D88" w:rsidP="00DE2741">
      <w:pPr>
        <w:widowControl w:val="0"/>
        <w:numPr>
          <w:ilvl w:val="0"/>
          <w:numId w:val="29"/>
        </w:numPr>
        <w:spacing w:line="360" w:lineRule="auto"/>
        <w:ind w:left="0" w:firstLine="709"/>
        <w:jc w:val="both"/>
        <w:rPr>
          <w:sz w:val="28"/>
          <w:szCs w:val="28"/>
        </w:rPr>
      </w:pPr>
      <w:r w:rsidRPr="00DE2741">
        <w:rPr>
          <w:sz w:val="28"/>
          <w:szCs w:val="28"/>
        </w:rPr>
        <w:t xml:space="preserve">Определение угла заклинки звезды </w:t>
      </w:r>
      <w:r w:rsidRPr="00DE2741">
        <w:rPr>
          <w:sz w:val="28"/>
          <w:szCs w:val="28"/>
          <w:lang w:val="en-US"/>
        </w:rPr>
        <w:t>II</w:t>
      </w:r>
      <w:r w:rsidRPr="00DE2741">
        <w:rPr>
          <w:sz w:val="28"/>
          <w:szCs w:val="28"/>
        </w:rPr>
        <w:t xml:space="preserve"> порядка:</w:t>
      </w:r>
    </w:p>
    <w:p w:rsidR="00794882" w:rsidRDefault="00794882" w:rsidP="00DE2741">
      <w:pPr>
        <w:widowControl w:val="0"/>
        <w:spacing w:line="360" w:lineRule="auto"/>
        <w:ind w:firstLine="709"/>
        <w:jc w:val="both"/>
        <w:rPr>
          <w:sz w:val="28"/>
          <w:szCs w:val="28"/>
        </w:rPr>
      </w:pPr>
    </w:p>
    <w:p w:rsidR="00884D88" w:rsidRPr="00DE2741" w:rsidRDefault="009C4F31" w:rsidP="00DE2741">
      <w:pPr>
        <w:widowControl w:val="0"/>
        <w:spacing w:line="360" w:lineRule="auto"/>
        <w:ind w:firstLine="709"/>
        <w:jc w:val="both"/>
        <w:rPr>
          <w:sz w:val="28"/>
          <w:szCs w:val="28"/>
          <w:vertAlign w:val="subscript"/>
        </w:rPr>
      </w:pPr>
      <w:r>
        <w:rPr>
          <w:position w:val="-14"/>
          <w:sz w:val="28"/>
          <w:szCs w:val="28"/>
        </w:rPr>
        <w:pict>
          <v:shape id="_x0000_i1143" type="#_x0000_t75" style="width:75pt;height:20.25pt" fillcolor="window">
            <v:imagedata r:id="rId123" o:title=""/>
          </v:shape>
        </w:pict>
      </w:r>
      <w:r w:rsidR="00DE2741">
        <w:rPr>
          <w:sz w:val="28"/>
          <w:szCs w:val="28"/>
        </w:rPr>
        <w:t xml:space="preserve"> </w:t>
      </w:r>
    </w:p>
    <w:p w:rsidR="00884D88" w:rsidRPr="00DE2741" w:rsidRDefault="00884D88" w:rsidP="00DE2741">
      <w:pPr>
        <w:widowControl w:val="0"/>
        <w:spacing w:line="360" w:lineRule="auto"/>
        <w:ind w:firstLine="709"/>
        <w:jc w:val="both"/>
        <w:rPr>
          <w:sz w:val="28"/>
          <w:szCs w:val="28"/>
        </w:rPr>
      </w:pPr>
      <w:r w:rsidRPr="00DE2741">
        <w:rPr>
          <w:sz w:val="28"/>
          <w:szCs w:val="28"/>
        </w:rPr>
        <w:t>λ</w:t>
      </w:r>
      <w:r w:rsidRPr="00DE2741">
        <w:rPr>
          <w:sz w:val="28"/>
          <w:szCs w:val="28"/>
          <w:vertAlign w:val="subscript"/>
        </w:rPr>
        <w:t xml:space="preserve">кшм </w:t>
      </w:r>
      <w:r w:rsidRPr="00DE2741">
        <w:rPr>
          <w:sz w:val="28"/>
          <w:szCs w:val="28"/>
        </w:rPr>
        <w:t xml:space="preserve">= 0,23 </w:t>
      </w:r>
    </w:p>
    <w:p w:rsidR="00884D88" w:rsidRPr="00DE2741" w:rsidRDefault="00884D88" w:rsidP="00DE2741">
      <w:pPr>
        <w:widowControl w:val="0"/>
        <w:spacing w:line="360" w:lineRule="auto"/>
        <w:ind w:firstLine="709"/>
        <w:jc w:val="both"/>
        <w:rPr>
          <w:sz w:val="28"/>
          <w:szCs w:val="28"/>
        </w:rPr>
      </w:pPr>
      <w:r w:rsidRPr="00DE2741">
        <w:rPr>
          <w:sz w:val="28"/>
          <w:szCs w:val="28"/>
          <w:lang w:val="en-US"/>
        </w:rPr>
        <w:t>n</w:t>
      </w:r>
      <w:r w:rsidRPr="00DE2741">
        <w:rPr>
          <w:sz w:val="28"/>
          <w:szCs w:val="28"/>
        </w:rPr>
        <w:t xml:space="preserve"> = 900 об/мин</w:t>
      </w:r>
    </w:p>
    <w:p w:rsidR="00884D88" w:rsidRDefault="009C4F31" w:rsidP="00DE2741">
      <w:pPr>
        <w:widowControl w:val="0"/>
        <w:spacing w:line="360" w:lineRule="auto"/>
        <w:ind w:firstLine="709"/>
        <w:jc w:val="both"/>
        <w:rPr>
          <w:sz w:val="28"/>
          <w:szCs w:val="28"/>
        </w:rPr>
      </w:pPr>
      <w:r>
        <w:rPr>
          <w:position w:val="-24"/>
          <w:sz w:val="28"/>
          <w:szCs w:val="28"/>
        </w:rPr>
        <w:pict>
          <v:shape id="_x0000_i1144" type="#_x0000_t75" style="width:198.75pt;height:30.75pt" fillcolor="window">
            <v:imagedata r:id="rId124" o:title=""/>
          </v:shape>
        </w:pict>
      </w:r>
    </w:p>
    <w:p w:rsidR="00794882" w:rsidRPr="00DE2741" w:rsidRDefault="00794882" w:rsidP="00DE2741">
      <w:pPr>
        <w:widowControl w:val="0"/>
        <w:spacing w:line="360" w:lineRule="auto"/>
        <w:ind w:firstLine="709"/>
        <w:jc w:val="both"/>
        <w:rPr>
          <w:sz w:val="28"/>
          <w:szCs w:val="28"/>
        </w:rPr>
      </w:pPr>
    </w:p>
    <w:p w:rsidR="00794882" w:rsidRDefault="00884D88" w:rsidP="00DE2741">
      <w:pPr>
        <w:widowControl w:val="0"/>
        <w:numPr>
          <w:ilvl w:val="0"/>
          <w:numId w:val="29"/>
        </w:numPr>
        <w:spacing w:line="360" w:lineRule="auto"/>
        <w:ind w:left="0" w:firstLine="709"/>
        <w:jc w:val="both"/>
        <w:rPr>
          <w:sz w:val="28"/>
          <w:szCs w:val="28"/>
        </w:rPr>
      </w:pPr>
      <w:r w:rsidRPr="00DE2741">
        <w:rPr>
          <w:sz w:val="28"/>
          <w:szCs w:val="28"/>
        </w:rPr>
        <w:t xml:space="preserve">Строим звезду </w:t>
      </w:r>
      <w:r w:rsidRPr="00DE2741">
        <w:rPr>
          <w:sz w:val="28"/>
          <w:szCs w:val="28"/>
          <w:lang w:val="en-US"/>
        </w:rPr>
        <w:t>I</w:t>
      </w:r>
      <w:r w:rsidRPr="00DE2741">
        <w:rPr>
          <w:sz w:val="28"/>
          <w:szCs w:val="28"/>
          <w:vertAlign w:val="superscript"/>
        </w:rPr>
        <w:t>го</w:t>
      </w:r>
      <w:r w:rsidRPr="00DE2741">
        <w:rPr>
          <w:sz w:val="28"/>
          <w:szCs w:val="28"/>
        </w:rPr>
        <w:t xml:space="preserve"> и </w:t>
      </w:r>
      <w:r w:rsidRPr="00DE2741">
        <w:rPr>
          <w:sz w:val="28"/>
          <w:szCs w:val="28"/>
          <w:lang w:val="en-US"/>
        </w:rPr>
        <w:t>II</w:t>
      </w:r>
      <w:r w:rsidRPr="00DE2741">
        <w:rPr>
          <w:sz w:val="28"/>
          <w:szCs w:val="28"/>
          <w:vertAlign w:val="superscript"/>
        </w:rPr>
        <w:t>го</w:t>
      </w:r>
      <w:r w:rsidRPr="00DE2741">
        <w:rPr>
          <w:sz w:val="28"/>
          <w:szCs w:val="28"/>
        </w:rPr>
        <w:t xml:space="preserve"> порядка (схемы кривошипа)</w:t>
      </w:r>
    </w:p>
    <w:p w:rsidR="00884D88" w:rsidRPr="00DE2741" w:rsidRDefault="00794882" w:rsidP="00794882">
      <w:pPr>
        <w:widowControl w:val="0"/>
        <w:spacing w:line="360" w:lineRule="auto"/>
        <w:jc w:val="both"/>
        <w:rPr>
          <w:sz w:val="28"/>
          <w:szCs w:val="28"/>
        </w:rPr>
      </w:pPr>
      <w:r>
        <w:rPr>
          <w:sz w:val="28"/>
          <w:szCs w:val="28"/>
        </w:rPr>
        <w:br w:type="page"/>
      </w:r>
      <w:r w:rsidR="00DE2741">
        <w:rPr>
          <w:sz w:val="28"/>
          <w:szCs w:val="28"/>
        </w:rPr>
        <w:t xml:space="preserve"> </w:t>
      </w:r>
      <w:r w:rsidR="009C4F31">
        <w:rPr>
          <w:sz w:val="28"/>
          <w:szCs w:val="28"/>
        </w:rPr>
        <w:pict>
          <v:shape id="_x0000_i1145" type="#_x0000_t75" style="width:456.75pt;height:196.5pt">
            <v:imagedata r:id="rId125" o:title=""/>
          </v:shape>
        </w:pict>
      </w:r>
    </w:p>
    <w:p w:rsidR="00794882" w:rsidRDefault="00794882" w:rsidP="00DE2741">
      <w:pPr>
        <w:widowControl w:val="0"/>
        <w:spacing w:line="360" w:lineRule="auto"/>
        <w:ind w:firstLine="709"/>
        <w:jc w:val="both"/>
        <w:rPr>
          <w:b/>
          <w:sz w:val="28"/>
          <w:szCs w:val="28"/>
        </w:rPr>
      </w:pPr>
    </w:p>
    <w:p w:rsidR="00884D88" w:rsidRPr="00DE2741" w:rsidRDefault="00884D88" w:rsidP="00DE2741">
      <w:pPr>
        <w:widowControl w:val="0"/>
        <w:spacing w:line="360" w:lineRule="auto"/>
        <w:ind w:firstLine="709"/>
        <w:jc w:val="both"/>
        <w:rPr>
          <w:b/>
          <w:sz w:val="28"/>
          <w:szCs w:val="28"/>
        </w:rPr>
      </w:pPr>
      <w:r w:rsidRPr="00DE2741">
        <w:rPr>
          <w:b/>
          <w:sz w:val="28"/>
          <w:szCs w:val="28"/>
        </w:rPr>
        <w:t>Вывод:</w:t>
      </w:r>
    </w:p>
    <w:p w:rsidR="00884D88" w:rsidRPr="00DE2741" w:rsidRDefault="00884D88" w:rsidP="00DE2741">
      <w:pPr>
        <w:widowControl w:val="0"/>
        <w:spacing w:line="360" w:lineRule="auto"/>
        <w:ind w:firstLine="709"/>
        <w:jc w:val="both"/>
        <w:rPr>
          <w:sz w:val="28"/>
          <w:szCs w:val="28"/>
        </w:rPr>
      </w:pPr>
      <w:r w:rsidRPr="00DE2741">
        <w:rPr>
          <w:sz w:val="28"/>
          <w:szCs w:val="28"/>
        </w:rPr>
        <w:t>Двигатель уравновешен по всем силам инерции вращающихся масс (Σ</w:t>
      </w:r>
      <w:r w:rsidRPr="00DE2741">
        <w:rPr>
          <w:sz w:val="28"/>
          <w:szCs w:val="28"/>
          <w:lang w:val="en-US"/>
        </w:rPr>
        <w:t>P</w:t>
      </w:r>
      <w:r w:rsidRPr="00DE2741">
        <w:rPr>
          <w:sz w:val="28"/>
          <w:szCs w:val="28"/>
          <w:vertAlign w:val="subscript"/>
          <w:lang w:val="en-US"/>
        </w:rPr>
        <w:t>j</w:t>
      </w:r>
      <w:r w:rsidRPr="00DE2741">
        <w:rPr>
          <w:sz w:val="28"/>
          <w:szCs w:val="28"/>
          <w:vertAlign w:val="superscript"/>
        </w:rPr>
        <w:t>В</w:t>
      </w:r>
      <w:r w:rsidRPr="00DE2741">
        <w:rPr>
          <w:sz w:val="28"/>
          <w:szCs w:val="28"/>
        </w:rPr>
        <w:t xml:space="preserve"> = 0), поступательно – движущихся масс </w:t>
      </w:r>
      <w:r w:rsidRPr="00DE2741">
        <w:rPr>
          <w:sz w:val="28"/>
          <w:szCs w:val="28"/>
          <w:lang w:val="en-US"/>
        </w:rPr>
        <w:t>I</w:t>
      </w:r>
      <w:r w:rsidRPr="00DE2741">
        <w:rPr>
          <w:sz w:val="28"/>
          <w:szCs w:val="28"/>
          <w:vertAlign w:val="superscript"/>
        </w:rPr>
        <w:t>го</w:t>
      </w:r>
      <w:r w:rsidRPr="00DE2741">
        <w:rPr>
          <w:sz w:val="28"/>
          <w:szCs w:val="28"/>
        </w:rPr>
        <w:t xml:space="preserve"> и </w:t>
      </w:r>
      <w:r w:rsidRPr="00DE2741">
        <w:rPr>
          <w:sz w:val="28"/>
          <w:szCs w:val="28"/>
          <w:lang w:val="en-US"/>
        </w:rPr>
        <w:t>II</w:t>
      </w:r>
      <w:r w:rsidRPr="00DE2741">
        <w:rPr>
          <w:sz w:val="28"/>
          <w:szCs w:val="28"/>
          <w:vertAlign w:val="superscript"/>
        </w:rPr>
        <w:t>го</w:t>
      </w:r>
      <w:r w:rsidRPr="00DE2741">
        <w:rPr>
          <w:sz w:val="28"/>
          <w:szCs w:val="28"/>
        </w:rPr>
        <w:t xml:space="preserve"> порядка (Σ</w:t>
      </w:r>
      <w:r w:rsidRPr="00DE2741">
        <w:rPr>
          <w:sz w:val="28"/>
          <w:szCs w:val="28"/>
          <w:lang w:val="en-US"/>
        </w:rPr>
        <w:t>P</w:t>
      </w:r>
      <w:r w:rsidRPr="00DE2741">
        <w:rPr>
          <w:sz w:val="28"/>
          <w:szCs w:val="28"/>
          <w:vertAlign w:val="subscript"/>
          <w:lang w:val="en-US"/>
        </w:rPr>
        <w:t>j</w:t>
      </w:r>
      <w:r w:rsidRPr="00DE2741">
        <w:rPr>
          <w:sz w:val="28"/>
          <w:szCs w:val="28"/>
          <w:vertAlign w:val="superscript"/>
          <w:lang w:val="en-US"/>
        </w:rPr>
        <w:t>I</w:t>
      </w:r>
      <w:r w:rsidRPr="00DE2741">
        <w:rPr>
          <w:sz w:val="28"/>
          <w:szCs w:val="28"/>
        </w:rPr>
        <w:t xml:space="preserve"> = 0, Σ</w:t>
      </w:r>
      <w:r w:rsidRPr="00DE2741">
        <w:rPr>
          <w:sz w:val="28"/>
          <w:szCs w:val="28"/>
          <w:lang w:val="en-US"/>
        </w:rPr>
        <w:t>P</w:t>
      </w:r>
      <w:r w:rsidRPr="00DE2741">
        <w:rPr>
          <w:sz w:val="28"/>
          <w:szCs w:val="28"/>
          <w:vertAlign w:val="subscript"/>
          <w:lang w:val="en-US"/>
        </w:rPr>
        <w:t>j</w:t>
      </w:r>
      <w:r w:rsidRPr="00DE2741">
        <w:rPr>
          <w:sz w:val="28"/>
          <w:szCs w:val="28"/>
          <w:vertAlign w:val="superscript"/>
          <w:lang w:val="en-US"/>
        </w:rPr>
        <w:t>II</w:t>
      </w:r>
      <w:r w:rsidRPr="00DE2741">
        <w:rPr>
          <w:sz w:val="28"/>
          <w:szCs w:val="28"/>
        </w:rPr>
        <w:t xml:space="preserve"> = 0), по всем моментам инерции поступательно – движущихся масс </w:t>
      </w:r>
      <w:r w:rsidRPr="00DE2741">
        <w:rPr>
          <w:sz w:val="28"/>
          <w:szCs w:val="28"/>
          <w:lang w:val="en-US"/>
        </w:rPr>
        <w:t>I</w:t>
      </w:r>
      <w:r w:rsidRPr="00DE2741">
        <w:rPr>
          <w:sz w:val="28"/>
          <w:szCs w:val="28"/>
          <w:vertAlign w:val="superscript"/>
        </w:rPr>
        <w:t>го</w:t>
      </w:r>
      <w:r w:rsidRPr="00DE2741">
        <w:rPr>
          <w:sz w:val="28"/>
          <w:szCs w:val="28"/>
        </w:rPr>
        <w:t xml:space="preserve"> и </w:t>
      </w:r>
      <w:r w:rsidRPr="00DE2741">
        <w:rPr>
          <w:sz w:val="28"/>
          <w:szCs w:val="28"/>
          <w:lang w:val="en-US"/>
        </w:rPr>
        <w:t>II</w:t>
      </w:r>
      <w:r w:rsidRPr="00DE2741">
        <w:rPr>
          <w:sz w:val="28"/>
          <w:szCs w:val="28"/>
          <w:vertAlign w:val="superscript"/>
        </w:rPr>
        <w:t>го</w:t>
      </w:r>
      <w:r w:rsidRPr="00DE2741">
        <w:rPr>
          <w:sz w:val="28"/>
          <w:szCs w:val="28"/>
        </w:rPr>
        <w:t xml:space="preserve"> порядка (Σ</w:t>
      </w:r>
      <w:r w:rsidRPr="00DE2741">
        <w:rPr>
          <w:sz w:val="28"/>
          <w:szCs w:val="28"/>
          <w:lang w:val="en-US"/>
        </w:rPr>
        <w:t>M</w:t>
      </w:r>
      <w:r w:rsidRPr="00DE2741">
        <w:rPr>
          <w:sz w:val="28"/>
          <w:szCs w:val="28"/>
          <w:vertAlign w:val="subscript"/>
          <w:lang w:val="en-US"/>
        </w:rPr>
        <w:t>j</w:t>
      </w:r>
      <w:r w:rsidRPr="00DE2741">
        <w:rPr>
          <w:sz w:val="28"/>
          <w:szCs w:val="28"/>
          <w:vertAlign w:val="superscript"/>
          <w:lang w:val="en-US"/>
        </w:rPr>
        <w:t>I</w:t>
      </w:r>
      <w:r w:rsidRPr="00DE2741">
        <w:rPr>
          <w:sz w:val="28"/>
          <w:szCs w:val="28"/>
        </w:rPr>
        <w:t xml:space="preserve"> = 0, Σ</w:t>
      </w:r>
      <w:r w:rsidRPr="00DE2741">
        <w:rPr>
          <w:sz w:val="28"/>
          <w:szCs w:val="28"/>
          <w:lang w:val="en-US"/>
        </w:rPr>
        <w:t>M</w:t>
      </w:r>
      <w:r w:rsidRPr="00DE2741">
        <w:rPr>
          <w:sz w:val="28"/>
          <w:szCs w:val="28"/>
          <w:vertAlign w:val="subscript"/>
          <w:lang w:val="en-US"/>
        </w:rPr>
        <w:t>j</w:t>
      </w:r>
      <w:r w:rsidRPr="00DE2741">
        <w:rPr>
          <w:sz w:val="28"/>
          <w:szCs w:val="28"/>
          <w:vertAlign w:val="superscript"/>
          <w:lang w:val="en-US"/>
        </w:rPr>
        <w:t>II</w:t>
      </w:r>
      <w:r w:rsidRPr="00DE2741">
        <w:rPr>
          <w:sz w:val="28"/>
          <w:szCs w:val="28"/>
        </w:rPr>
        <w:t xml:space="preserve"> = 0) и по моментам инерции вращающихся масс (Σ</w:t>
      </w:r>
      <w:r w:rsidRPr="00DE2741">
        <w:rPr>
          <w:sz w:val="28"/>
          <w:szCs w:val="28"/>
          <w:lang w:val="en-US"/>
        </w:rPr>
        <w:t>M</w:t>
      </w:r>
      <w:r w:rsidRPr="00DE2741">
        <w:rPr>
          <w:sz w:val="28"/>
          <w:szCs w:val="28"/>
          <w:vertAlign w:val="subscript"/>
          <w:lang w:val="en-US"/>
        </w:rPr>
        <w:t>j</w:t>
      </w:r>
      <w:r w:rsidRPr="00DE2741">
        <w:rPr>
          <w:sz w:val="28"/>
          <w:szCs w:val="28"/>
          <w:vertAlign w:val="superscript"/>
        </w:rPr>
        <w:t>В</w:t>
      </w:r>
      <w:r w:rsidRPr="00DE2741">
        <w:rPr>
          <w:sz w:val="28"/>
          <w:szCs w:val="28"/>
        </w:rPr>
        <w:t xml:space="preserve"> = 0)</w:t>
      </w:r>
    </w:p>
    <w:p w:rsidR="00592879" w:rsidRPr="00DE2741" w:rsidRDefault="006112E3" w:rsidP="00DE2741">
      <w:pPr>
        <w:widowControl w:val="0"/>
        <w:spacing w:line="360" w:lineRule="auto"/>
        <w:ind w:firstLine="709"/>
        <w:jc w:val="both"/>
        <w:outlineLvl w:val="0"/>
        <w:rPr>
          <w:sz w:val="28"/>
          <w:szCs w:val="28"/>
        </w:rPr>
      </w:pPr>
      <w:r w:rsidRPr="00DE2741">
        <w:rPr>
          <w:b/>
          <w:sz w:val="28"/>
          <w:szCs w:val="28"/>
        </w:rPr>
        <w:br w:type="page"/>
      </w:r>
      <w:bookmarkStart w:id="7" w:name="_Toc185048377"/>
      <w:r w:rsidRPr="00DE2741">
        <w:rPr>
          <w:b/>
          <w:sz w:val="28"/>
          <w:szCs w:val="28"/>
          <w:lang w:val="en-US"/>
        </w:rPr>
        <w:t>VI</w:t>
      </w:r>
      <w:r w:rsidRPr="00DE2741">
        <w:rPr>
          <w:b/>
          <w:sz w:val="28"/>
          <w:szCs w:val="28"/>
        </w:rPr>
        <w:t>. Узловой вопрос</w:t>
      </w:r>
      <w:r w:rsidR="00592879" w:rsidRPr="00DE2741">
        <w:rPr>
          <w:b/>
          <w:sz w:val="28"/>
          <w:szCs w:val="28"/>
        </w:rPr>
        <w:t xml:space="preserve"> “Топливная аппаратура Судовых ДВС”</w:t>
      </w:r>
      <w:bookmarkEnd w:id="7"/>
    </w:p>
    <w:p w:rsidR="00592879" w:rsidRPr="00DE2741" w:rsidRDefault="00592879" w:rsidP="00DE2741">
      <w:pPr>
        <w:widowControl w:val="0"/>
        <w:spacing w:line="360" w:lineRule="auto"/>
        <w:ind w:firstLine="709"/>
        <w:jc w:val="both"/>
        <w:outlineLvl w:val="0"/>
        <w:rPr>
          <w:sz w:val="28"/>
          <w:szCs w:val="28"/>
        </w:rPr>
      </w:pPr>
    </w:p>
    <w:p w:rsidR="00592879" w:rsidRPr="00DE2741" w:rsidRDefault="003445EE" w:rsidP="00DE2741">
      <w:pPr>
        <w:widowControl w:val="0"/>
        <w:spacing w:line="360" w:lineRule="auto"/>
        <w:ind w:firstLine="709"/>
        <w:jc w:val="both"/>
        <w:outlineLvl w:val="1"/>
        <w:rPr>
          <w:b/>
          <w:sz w:val="28"/>
          <w:szCs w:val="28"/>
        </w:rPr>
      </w:pPr>
      <w:bookmarkStart w:id="8" w:name="_Toc185048378"/>
      <w:r w:rsidRPr="00DE2741">
        <w:rPr>
          <w:b/>
          <w:sz w:val="28"/>
          <w:szCs w:val="28"/>
        </w:rPr>
        <w:t xml:space="preserve">6.1 </w:t>
      </w:r>
      <w:r w:rsidR="00AC540C" w:rsidRPr="00DE2741">
        <w:rPr>
          <w:b/>
          <w:sz w:val="28"/>
          <w:szCs w:val="28"/>
        </w:rPr>
        <w:t>Топливная система</w:t>
      </w:r>
      <w:bookmarkEnd w:id="8"/>
    </w:p>
    <w:p w:rsidR="00EF5B2B" w:rsidRPr="00DE2741" w:rsidRDefault="00EF5B2B" w:rsidP="00DE2741">
      <w:pPr>
        <w:widowControl w:val="0"/>
        <w:spacing w:line="360" w:lineRule="auto"/>
        <w:ind w:firstLine="709"/>
        <w:jc w:val="both"/>
        <w:outlineLvl w:val="1"/>
        <w:rPr>
          <w:b/>
          <w:sz w:val="28"/>
          <w:szCs w:val="28"/>
        </w:rPr>
      </w:pPr>
    </w:p>
    <w:p w:rsidR="00592879" w:rsidRPr="00DE2741" w:rsidRDefault="00592879" w:rsidP="00DE2741">
      <w:pPr>
        <w:widowControl w:val="0"/>
        <w:spacing w:line="360" w:lineRule="auto"/>
        <w:ind w:firstLine="709"/>
        <w:jc w:val="both"/>
        <w:rPr>
          <w:sz w:val="28"/>
          <w:szCs w:val="28"/>
        </w:rPr>
      </w:pPr>
      <w:r w:rsidRPr="00DE2741">
        <w:rPr>
          <w:sz w:val="28"/>
          <w:szCs w:val="28"/>
        </w:rPr>
        <w:t>Типовая схема топливной системы судовой дизельной установки, включающей топливоподготовку и подачу топлива к д</w:t>
      </w:r>
      <w:r w:rsidR="00416575" w:rsidRPr="00DE2741">
        <w:rPr>
          <w:sz w:val="28"/>
          <w:szCs w:val="28"/>
        </w:rPr>
        <w:t>вигателю, представлена на рис. 6</w:t>
      </w:r>
      <w:r w:rsidRPr="00DE2741">
        <w:rPr>
          <w:sz w:val="28"/>
          <w:szCs w:val="28"/>
        </w:rPr>
        <w:t>-1.</w:t>
      </w:r>
    </w:p>
    <w:p w:rsidR="00592879" w:rsidRDefault="00592879" w:rsidP="00DE2741">
      <w:pPr>
        <w:widowControl w:val="0"/>
        <w:spacing w:line="360" w:lineRule="auto"/>
        <w:ind w:firstLine="709"/>
        <w:jc w:val="both"/>
        <w:rPr>
          <w:sz w:val="28"/>
          <w:szCs w:val="28"/>
        </w:rPr>
      </w:pPr>
      <w:r w:rsidRPr="00DE2741">
        <w:rPr>
          <w:sz w:val="28"/>
          <w:szCs w:val="28"/>
        </w:rPr>
        <w:t>До использования в двигателе топливо должно быть очищено от механических примесей и воды (отстаивание, сепарирование, фильтрация) и подготовлено к подаче (повышение давления для улучшения наполнения ТНВД и подогрев вязкости до 10-12 сСт).</w:t>
      </w:r>
    </w:p>
    <w:p w:rsidR="00794882" w:rsidRPr="00DE2741" w:rsidRDefault="00794882" w:rsidP="00DE2741">
      <w:pPr>
        <w:widowControl w:val="0"/>
        <w:spacing w:line="360" w:lineRule="auto"/>
        <w:ind w:firstLine="709"/>
        <w:jc w:val="both"/>
        <w:rPr>
          <w:sz w:val="28"/>
          <w:szCs w:val="28"/>
        </w:rPr>
      </w:pPr>
    </w:p>
    <w:p w:rsidR="00592879" w:rsidRPr="00DE2741" w:rsidRDefault="009C4F31" w:rsidP="00DE2741">
      <w:pPr>
        <w:widowControl w:val="0"/>
        <w:spacing w:line="360" w:lineRule="auto"/>
        <w:ind w:firstLine="709"/>
        <w:jc w:val="both"/>
        <w:rPr>
          <w:sz w:val="28"/>
          <w:szCs w:val="28"/>
        </w:rPr>
      </w:pPr>
      <w:r>
        <w:rPr>
          <w:sz w:val="28"/>
          <w:szCs w:val="28"/>
        </w:rPr>
        <w:pict>
          <v:shape id="_x0000_i1146" type="#_x0000_t75" style="width:394.5pt;height:174pt">
            <v:imagedata r:id="rId126" o:title=""/>
          </v:shape>
        </w:pict>
      </w:r>
    </w:p>
    <w:p w:rsidR="00794882" w:rsidRDefault="00794882" w:rsidP="00DE2741">
      <w:pPr>
        <w:widowControl w:val="0"/>
        <w:spacing w:line="360" w:lineRule="auto"/>
        <w:ind w:firstLine="709"/>
        <w:jc w:val="both"/>
        <w:rPr>
          <w:sz w:val="28"/>
          <w:szCs w:val="28"/>
        </w:rPr>
      </w:pPr>
    </w:p>
    <w:p w:rsidR="00592879" w:rsidRPr="00DE2741" w:rsidRDefault="006E1984" w:rsidP="00DE2741">
      <w:pPr>
        <w:widowControl w:val="0"/>
        <w:spacing w:line="360" w:lineRule="auto"/>
        <w:ind w:firstLine="709"/>
        <w:jc w:val="both"/>
        <w:rPr>
          <w:sz w:val="28"/>
          <w:szCs w:val="28"/>
        </w:rPr>
      </w:pPr>
      <w:r w:rsidRPr="00DE2741">
        <w:rPr>
          <w:sz w:val="28"/>
          <w:szCs w:val="28"/>
        </w:rPr>
        <w:t>Рис. 6</w:t>
      </w:r>
      <w:r w:rsidR="00806F9B" w:rsidRPr="00DE2741">
        <w:rPr>
          <w:sz w:val="28"/>
          <w:szCs w:val="28"/>
        </w:rPr>
        <w:t>.</w:t>
      </w:r>
      <w:r w:rsidRPr="00DE2741">
        <w:rPr>
          <w:sz w:val="28"/>
          <w:szCs w:val="28"/>
        </w:rPr>
        <w:t>1</w:t>
      </w:r>
      <w:r w:rsidR="00592879" w:rsidRPr="00DE2741">
        <w:rPr>
          <w:sz w:val="28"/>
          <w:szCs w:val="28"/>
        </w:rPr>
        <w:t xml:space="preserve">. Система топливоподготовки судовой дизельной установки (рекомендации </w:t>
      </w:r>
      <w:r w:rsidR="00592879" w:rsidRPr="00DE2741">
        <w:rPr>
          <w:sz w:val="28"/>
          <w:szCs w:val="28"/>
          <w:lang w:val="en-US"/>
        </w:rPr>
        <w:t>CIMAC</w:t>
      </w:r>
      <w:r w:rsidR="00592879" w:rsidRPr="00DE2741">
        <w:rPr>
          <w:sz w:val="28"/>
          <w:szCs w:val="28"/>
        </w:rPr>
        <w:t xml:space="preserve"> </w:t>
      </w:r>
      <w:r w:rsidR="00F743B2" w:rsidRPr="00DE2741">
        <w:rPr>
          <w:sz w:val="28"/>
          <w:szCs w:val="28"/>
        </w:rPr>
        <w:t>– международный Совет по ДВС</w:t>
      </w:r>
      <w:r w:rsidR="00592879" w:rsidRPr="00DE2741">
        <w:rPr>
          <w:sz w:val="28"/>
          <w:szCs w:val="28"/>
        </w:rPr>
        <w:t>)</w:t>
      </w:r>
      <w:r w:rsidR="00F743B2" w:rsidRPr="00DE2741">
        <w:rPr>
          <w:sz w:val="28"/>
          <w:szCs w:val="28"/>
        </w:rPr>
        <w:t>.</w:t>
      </w:r>
    </w:p>
    <w:p w:rsidR="00416575" w:rsidRPr="00DE2741" w:rsidRDefault="00AC540C" w:rsidP="00DE2741">
      <w:pPr>
        <w:widowControl w:val="0"/>
        <w:spacing w:line="360" w:lineRule="auto"/>
        <w:ind w:firstLine="709"/>
        <w:jc w:val="both"/>
        <w:rPr>
          <w:sz w:val="28"/>
          <w:szCs w:val="28"/>
        </w:rPr>
      </w:pPr>
      <w:r w:rsidRPr="00DE2741">
        <w:rPr>
          <w:sz w:val="28"/>
          <w:szCs w:val="28"/>
        </w:rPr>
        <w:t>А- отстойная цистерна, В- расходная цистерна, 1- дежурные топливные насосы, 2- Подогреватели (паровые или электрические), 3- Сепараторы,</w:t>
      </w:r>
    </w:p>
    <w:p w:rsidR="00416575" w:rsidRPr="00DE2741" w:rsidRDefault="00AC540C" w:rsidP="00DE2741">
      <w:pPr>
        <w:widowControl w:val="0"/>
        <w:spacing w:line="360" w:lineRule="auto"/>
        <w:ind w:firstLine="709"/>
        <w:jc w:val="both"/>
        <w:rPr>
          <w:sz w:val="28"/>
          <w:szCs w:val="28"/>
        </w:rPr>
      </w:pPr>
      <w:r w:rsidRPr="00DE2741">
        <w:rPr>
          <w:sz w:val="28"/>
          <w:szCs w:val="28"/>
        </w:rPr>
        <w:t>4- топливоподкачивающие насосы, 5- фильтр авт. Или ручной, 6-расходомер,</w:t>
      </w:r>
    </w:p>
    <w:p w:rsidR="00AC540C" w:rsidRPr="00DE2741" w:rsidRDefault="00AC540C" w:rsidP="00DE2741">
      <w:pPr>
        <w:widowControl w:val="0"/>
        <w:spacing w:line="360" w:lineRule="auto"/>
        <w:ind w:firstLine="709"/>
        <w:jc w:val="both"/>
        <w:rPr>
          <w:sz w:val="28"/>
          <w:szCs w:val="28"/>
        </w:rPr>
      </w:pPr>
      <w:r w:rsidRPr="00DE2741">
        <w:rPr>
          <w:sz w:val="28"/>
          <w:szCs w:val="28"/>
        </w:rPr>
        <w:t>7- Циркуляционная или деаэрационная цистерна, 8- топливоподкачивающие насосы, 9- вязкозиметр.</w:t>
      </w:r>
    </w:p>
    <w:p w:rsidR="00AC540C" w:rsidRPr="00DE2741" w:rsidRDefault="00794882" w:rsidP="00DE2741">
      <w:pPr>
        <w:widowControl w:val="0"/>
        <w:spacing w:line="360" w:lineRule="auto"/>
        <w:ind w:firstLine="709"/>
        <w:jc w:val="both"/>
        <w:rPr>
          <w:sz w:val="28"/>
          <w:szCs w:val="28"/>
        </w:rPr>
      </w:pPr>
      <w:r>
        <w:rPr>
          <w:sz w:val="28"/>
          <w:szCs w:val="28"/>
        </w:rPr>
        <w:br w:type="page"/>
      </w:r>
      <w:r w:rsidR="00AC540C" w:rsidRPr="00DE2741">
        <w:rPr>
          <w:sz w:val="28"/>
          <w:szCs w:val="28"/>
        </w:rPr>
        <w:t>Рас</w:t>
      </w:r>
      <w:r w:rsidR="006E1984" w:rsidRPr="00DE2741">
        <w:rPr>
          <w:sz w:val="28"/>
          <w:szCs w:val="28"/>
        </w:rPr>
        <w:t>смотренныя</w:t>
      </w:r>
      <w:r w:rsidR="00AC540C" w:rsidRPr="00DE2741">
        <w:rPr>
          <w:sz w:val="28"/>
          <w:szCs w:val="28"/>
        </w:rPr>
        <w:t xml:space="preserve"> схема системы предусматривает использование тяжёлых топлив, как в главном, так и во вспомогательных двигателях, поэтому предусматривается подогрев топлива на всём пути его следования к двигателям, в отстойной, расходной и циркуляционной цистернах, перед сепараторами и непосредственно перед двигателем.</w:t>
      </w:r>
    </w:p>
    <w:p w:rsidR="00AC540C" w:rsidRPr="00DE2741" w:rsidRDefault="00AC540C" w:rsidP="00DE2741">
      <w:pPr>
        <w:widowControl w:val="0"/>
        <w:spacing w:line="360" w:lineRule="auto"/>
        <w:ind w:firstLine="709"/>
        <w:jc w:val="both"/>
        <w:rPr>
          <w:sz w:val="28"/>
          <w:szCs w:val="28"/>
        </w:rPr>
      </w:pPr>
    </w:p>
    <w:p w:rsidR="00AC540C" w:rsidRPr="00DE2741" w:rsidRDefault="003445EE" w:rsidP="00DE2741">
      <w:pPr>
        <w:widowControl w:val="0"/>
        <w:spacing w:line="360" w:lineRule="auto"/>
        <w:ind w:firstLine="709"/>
        <w:jc w:val="both"/>
        <w:outlineLvl w:val="1"/>
        <w:rPr>
          <w:b/>
          <w:sz w:val="28"/>
          <w:szCs w:val="28"/>
        </w:rPr>
      </w:pPr>
      <w:bookmarkStart w:id="9" w:name="_Toc185048379"/>
      <w:r w:rsidRPr="00DE2741">
        <w:rPr>
          <w:b/>
          <w:sz w:val="28"/>
          <w:szCs w:val="28"/>
        </w:rPr>
        <w:t xml:space="preserve">6.2 </w:t>
      </w:r>
      <w:r w:rsidR="00AC540C" w:rsidRPr="00DE2741">
        <w:rPr>
          <w:b/>
          <w:sz w:val="28"/>
          <w:szCs w:val="28"/>
        </w:rPr>
        <w:t>Основы конструкции топливных насосов</w:t>
      </w:r>
      <w:bookmarkEnd w:id="9"/>
    </w:p>
    <w:p w:rsidR="00EF5B2B" w:rsidRPr="00DE2741" w:rsidRDefault="00EF5B2B" w:rsidP="00DE2741">
      <w:pPr>
        <w:widowControl w:val="0"/>
        <w:spacing w:line="360" w:lineRule="auto"/>
        <w:ind w:firstLine="709"/>
        <w:jc w:val="both"/>
        <w:outlineLvl w:val="1"/>
        <w:rPr>
          <w:b/>
          <w:sz w:val="28"/>
          <w:szCs w:val="28"/>
        </w:rPr>
      </w:pPr>
    </w:p>
    <w:p w:rsidR="00AC540C" w:rsidRPr="00DE2741" w:rsidRDefault="001558B8" w:rsidP="00DE2741">
      <w:pPr>
        <w:widowControl w:val="0"/>
        <w:spacing w:line="360" w:lineRule="auto"/>
        <w:ind w:firstLine="709"/>
        <w:jc w:val="both"/>
        <w:rPr>
          <w:sz w:val="28"/>
          <w:szCs w:val="28"/>
        </w:rPr>
      </w:pPr>
      <w:r w:rsidRPr="00DE2741">
        <w:rPr>
          <w:sz w:val="28"/>
          <w:szCs w:val="28"/>
        </w:rPr>
        <w:t>Топливные насосы, обычно называемые топливными насосами высокого давления (ТНВД), выполняют следующие функции:</w:t>
      </w:r>
    </w:p>
    <w:p w:rsidR="001558B8" w:rsidRPr="00DE2741" w:rsidRDefault="001558B8" w:rsidP="00DE2741">
      <w:pPr>
        <w:widowControl w:val="0"/>
        <w:numPr>
          <w:ilvl w:val="0"/>
          <w:numId w:val="1"/>
        </w:numPr>
        <w:tabs>
          <w:tab w:val="clear" w:pos="960"/>
          <w:tab w:val="num" w:pos="720"/>
        </w:tabs>
        <w:spacing w:line="360" w:lineRule="auto"/>
        <w:ind w:left="0" w:firstLine="709"/>
        <w:jc w:val="both"/>
        <w:rPr>
          <w:sz w:val="28"/>
          <w:szCs w:val="28"/>
        </w:rPr>
      </w:pPr>
      <w:r w:rsidRPr="00DE2741">
        <w:rPr>
          <w:sz w:val="28"/>
          <w:szCs w:val="28"/>
        </w:rPr>
        <w:t>Отмеривание (дозирование) порции подаваемого в цилиндр топлива (величины цикловой подачи) в полном соответствии с заданным режимом работы двигателя.</w:t>
      </w:r>
    </w:p>
    <w:p w:rsidR="001558B8" w:rsidRPr="00DE2741" w:rsidRDefault="001558B8" w:rsidP="00DE2741">
      <w:pPr>
        <w:widowControl w:val="0"/>
        <w:numPr>
          <w:ilvl w:val="0"/>
          <w:numId w:val="1"/>
        </w:numPr>
        <w:tabs>
          <w:tab w:val="clear" w:pos="960"/>
          <w:tab w:val="num" w:pos="720"/>
        </w:tabs>
        <w:spacing w:line="360" w:lineRule="auto"/>
        <w:ind w:left="0" w:firstLine="709"/>
        <w:jc w:val="both"/>
        <w:rPr>
          <w:sz w:val="28"/>
          <w:szCs w:val="28"/>
        </w:rPr>
      </w:pPr>
      <w:r w:rsidRPr="00DE2741">
        <w:rPr>
          <w:sz w:val="28"/>
          <w:szCs w:val="28"/>
        </w:rPr>
        <w:t>Обеспечение требуемого момента начала подачи топлива (угла опережения) и продолжительности и характеристики впрыска (закона подачи).</w:t>
      </w:r>
    </w:p>
    <w:p w:rsidR="001558B8" w:rsidRPr="00DE2741" w:rsidRDefault="001558B8" w:rsidP="00DE2741">
      <w:pPr>
        <w:widowControl w:val="0"/>
        <w:numPr>
          <w:ilvl w:val="0"/>
          <w:numId w:val="1"/>
        </w:numPr>
        <w:tabs>
          <w:tab w:val="clear" w:pos="960"/>
          <w:tab w:val="num" w:pos="720"/>
        </w:tabs>
        <w:spacing w:line="360" w:lineRule="auto"/>
        <w:ind w:left="0" w:firstLine="709"/>
        <w:jc w:val="both"/>
        <w:rPr>
          <w:sz w:val="28"/>
          <w:szCs w:val="28"/>
        </w:rPr>
      </w:pPr>
      <w:r w:rsidRPr="00DE2741">
        <w:rPr>
          <w:sz w:val="28"/>
          <w:szCs w:val="28"/>
        </w:rPr>
        <w:t>Сжатие топлива до заданных давлений впрыска.</w:t>
      </w:r>
    </w:p>
    <w:p w:rsidR="001558B8" w:rsidRPr="00DE2741" w:rsidRDefault="001558B8" w:rsidP="00DE2741">
      <w:pPr>
        <w:widowControl w:val="0"/>
        <w:spacing w:line="360" w:lineRule="auto"/>
        <w:ind w:firstLine="709"/>
        <w:jc w:val="both"/>
        <w:rPr>
          <w:sz w:val="28"/>
          <w:szCs w:val="28"/>
        </w:rPr>
      </w:pPr>
      <w:r w:rsidRPr="00DE2741">
        <w:rPr>
          <w:b/>
          <w:sz w:val="28"/>
          <w:szCs w:val="28"/>
        </w:rPr>
        <w:t>Цикловая подача</w:t>
      </w:r>
      <w:r w:rsidRPr="00DE2741">
        <w:rPr>
          <w:sz w:val="28"/>
          <w:szCs w:val="28"/>
        </w:rPr>
        <w:t xml:space="preserve"> – подача топлива за один рабочий цикл.</w:t>
      </w:r>
    </w:p>
    <w:p w:rsidR="001558B8" w:rsidRPr="00DE2741" w:rsidRDefault="001558B8" w:rsidP="00DE2741">
      <w:pPr>
        <w:widowControl w:val="0"/>
        <w:spacing w:line="360" w:lineRule="auto"/>
        <w:ind w:firstLine="709"/>
        <w:jc w:val="both"/>
        <w:rPr>
          <w:sz w:val="28"/>
          <w:szCs w:val="28"/>
        </w:rPr>
      </w:pPr>
      <w:r w:rsidRPr="00DE2741">
        <w:rPr>
          <w:sz w:val="28"/>
          <w:szCs w:val="28"/>
        </w:rPr>
        <w:t>Регулирование цикловой подачи осуществляется путём:</w:t>
      </w:r>
    </w:p>
    <w:p w:rsidR="001558B8" w:rsidRPr="00DE2741" w:rsidRDefault="001558B8" w:rsidP="00DE2741">
      <w:pPr>
        <w:widowControl w:val="0"/>
        <w:numPr>
          <w:ilvl w:val="0"/>
          <w:numId w:val="2"/>
        </w:numPr>
        <w:tabs>
          <w:tab w:val="clear" w:pos="960"/>
          <w:tab w:val="num" w:pos="720"/>
        </w:tabs>
        <w:spacing w:line="360" w:lineRule="auto"/>
        <w:ind w:left="0" w:firstLine="709"/>
        <w:jc w:val="both"/>
        <w:rPr>
          <w:sz w:val="28"/>
          <w:szCs w:val="28"/>
        </w:rPr>
      </w:pPr>
      <w:r w:rsidRPr="00DE2741">
        <w:rPr>
          <w:sz w:val="28"/>
          <w:szCs w:val="28"/>
        </w:rPr>
        <w:t>Изменения количества перепускаемого топлива на части хода плунжера с использованием клапанов, открытие и закрытие которых осуществляется специальным приводным механизмом (</w:t>
      </w:r>
      <w:r w:rsidRPr="00DE2741">
        <w:rPr>
          <w:i/>
          <w:sz w:val="28"/>
          <w:szCs w:val="28"/>
        </w:rPr>
        <w:t>насосы клапанного типа</w:t>
      </w:r>
      <w:r w:rsidRPr="00DE2741">
        <w:rPr>
          <w:sz w:val="28"/>
          <w:szCs w:val="28"/>
        </w:rPr>
        <w:t>).</w:t>
      </w:r>
    </w:p>
    <w:p w:rsidR="008B04F6" w:rsidRPr="00DE2741" w:rsidRDefault="001558B8" w:rsidP="00DE2741">
      <w:pPr>
        <w:widowControl w:val="0"/>
        <w:numPr>
          <w:ilvl w:val="0"/>
          <w:numId w:val="2"/>
        </w:numPr>
        <w:tabs>
          <w:tab w:val="clear" w:pos="960"/>
          <w:tab w:val="num" w:pos="720"/>
        </w:tabs>
        <w:spacing w:line="360" w:lineRule="auto"/>
        <w:ind w:left="0" w:firstLine="709"/>
        <w:jc w:val="both"/>
        <w:rPr>
          <w:b/>
          <w:sz w:val="28"/>
          <w:szCs w:val="28"/>
        </w:rPr>
      </w:pPr>
      <w:r w:rsidRPr="00DE2741">
        <w:rPr>
          <w:sz w:val="28"/>
          <w:szCs w:val="28"/>
        </w:rPr>
        <w:t xml:space="preserve">Изменение количества перепускаемого топлива на части хода плунжера с использованием в качестве регулирующего </w:t>
      </w:r>
      <w:r w:rsidR="008B04F6" w:rsidRPr="00DE2741">
        <w:rPr>
          <w:sz w:val="28"/>
          <w:szCs w:val="28"/>
        </w:rPr>
        <w:t>самого плунжера (</w:t>
      </w:r>
      <w:r w:rsidR="008B04F6" w:rsidRPr="00DE2741">
        <w:rPr>
          <w:i/>
          <w:sz w:val="28"/>
          <w:szCs w:val="28"/>
        </w:rPr>
        <w:t>насосы золотникового типа</w:t>
      </w:r>
      <w:r w:rsidR="008B04F6" w:rsidRPr="00DE2741">
        <w:rPr>
          <w:sz w:val="28"/>
          <w:szCs w:val="28"/>
        </w:rPr>
        <w:t>).</w:t>
      </w:r>
    </w:p>
    <w:p w:rsidR="008B04F6" w:rsidRPr="00DE2741" w:rsidRDefault="008B04F6" w:rsidP="00DE2741">
      <w:pPr>
        <w:widowControl w:val="0"/>
        <w:spacing w:line="360" w:lineRule="auto"/>
        <w:ind w:firstLine="709"/>
        <w:jc w:val="both"/>
        <w:rPr>
          <w:sz w:val="28"/>
          <w:szCs w:val="28"/>
        </w:rPr>
      </w:pPr>
      <w:r w:rsidRPr="00DE2741">
        <w:rPr>
          <w:sz w:val="28"/>
          <w:szCs w:val="28"/>
        </w:rPr>
        <w:t>В обоих вариантах используются три способа организации подачи топлива:</w:t>
      </w:r>
    </w:p>
    <w:p w:rsidR="008B04F6" w:rsidRPr="00DE2741" w:rsidRDefault="008B04F6" w:rsidP="00DE2741">
      <w:pPr>
        <w:widowControl w:val="0"/>
        <w:numPr>
          <w:ilvl w:val="0"/>
          <w:numId w:val="3"/>
        </w:numPr>
        <w:tabs>
          <w:tab w:val="clear" w:pos="1080"/>
          <w:tab w:val="num" w:pos="720"/>
        </w:tabs>
        <w:spacing w:line="360" w:lineRule="auto"/>
        <w:ind w:left="0" w:firstLine="709"/>
        <w:jc w:val="both"/>
        <w:rPr>
          <w:sz w:val="28"/>
          <w:szCs w:val="28"/>
        </w:rPr>
      </w:pPr>
      <w:r w:rsidRPr="00DE2741">
        <w:rPr>
          <w:sz w:val="28"/>
          <w:szCs w:val="28"/>
        </w:rPr>
        <w:t>Перепуск излишнего количества топлива осуществляется в конце подачи (</w:t>
      </w:r>
      <w:r w:rsidRPr="00DE2741">
        <w:rPr>
          <w:i/>
          <w:sz w:val="28"/>
          <w:szCs w:val="28"/>
        </w:rPr>
        <w:t>насосы с регулированием по концу подачи</w:t>
      </w:r>
      <w:r w:rsidRPr="00DE2741">
        <w:rPr>
          <w:sz w:val="28"/>
          <w:szCs w:val="28"/>
        </w:rPr>
        <w:t>);</w:t>
      </w:r>
    </w:p>
    <w:p w:rsidR="008B04F6" w:rsidRPr="00DE2741" w:rsidRDefault="008B04F6" w:rsidP="00DE2741">
      <w:pPr>
        <w:widowControl w:val="0"/>
        <w:numPr>
          <w:ilvl w:val="0"/>
          <w:numId w:val="3"/>
        </w:numPr>
        <w:tabs>
          <w:tab w:val="clear" w:pos="1080"/>
          <w:tab w:val="num" w:pos="720"/>
        </w:tabs>
        <w:spacing w:line="360" w:lineRule="auto"/>
        <w:ind w:left="0" w:firstLine="709"/>
        <w:jc w:val="both"/>
        <w:rPr>
          <w:sz w:val="28"/>
          <w:szCs w:val="28"/>
        </w:rPr>
      </w:pPr>
      <w:r w:rsidRPr="00DE2741">
        <w:rPr>
          <w:sz w:val="28"/>
          <w:szCs w:val="28"/>
        </w:rPr>
        <w:t>Перепуск излишнего количества топлива осуществляется в начале подачи (</w:t>
      </w:r>
      <w:r w:rsidRPr="00DE2741">
        <w:rPr>
          <w:i/>
          <w:sz w:val="28"/>
          <w:szCs w:val="28"/>
        </w:rPr>
        <w:t>насосы с регулированием по началу подачи</w:t>
      </w:r>
      <w:r w:rsidRPr="00DE2741">
        <w:rPr>
          <w:sz w:val="28"/>
          <w:szCs w:val="28"/>
        </w:rPr>
        <w:t>).</w:t>
      </w:r>
    </w:p>
    <w:p w:rsidR="008B04F6" w:rsidRPr="00DE2741" w:rsidRDefault="008B04F6" w:rsidP="00DE2741">
      <w:pPr>
        <w:widowControl w:val="0"/>
        <w:numPr>
          <w:ilvl w:val="0"/>
          <w:numId w:val="3"/>
        </w:numPr>
        <w:tabs>
          <w:tab w:val="clear" w:pos="1080"/>
          <w:tab w:val="num" w:pos="720"/>
        </w:tabs>
        <w:spacing w:line="360" w:lineRule="auto"/>
        <w:ind w:left="0" w:firstLine="709"/>
        <w:jc w:val="both"/>
        <w:rPr>
          <w:sz w:val="28"/>
          <w:szCs w:val="28"/>
        </w:rPr>
      </w:pPr>
      <w:r w:rsidRPr="00DE2741">
        <w:rPr>
          <w:sz w:val="28"/>
          <w:szCs w:val="28"/>
        </w:rPr>
        <w:t>Перепуск излишнего количества топлива осуществляется в начале и в конце подачи (</w:t>
      </w:r>
      <w:r w:rsidRPr="00DE2741">
        <w:rPr>
          <w:i/>
          <w:sz w:val="28"/>
          <w:szCs w:val="28"/>
        </w:rPr>
        <w:t>насос со смешанным регулированием</w:t>
      </w:r>
      <w:r w:rsidRPr="00DE2741">
        <w:rPr>
          <w:sz w:val="28"/>
          <w:szCs w:val="28"/>
        </w:rPr>
        <w:t>).</w:t>
      </w:r>
    </w:p>
    <w:p w:rsidR="008B04F6" w:rsidRPr="00DE2741" w:rsidRDefault="008B04F6" w:rsidP="00DE2741">
      <w:pPr>
        <w:widowControl w:val="0"/>
        <w:spacing w:line="360" w:lineRule="auto"/>
        <w:ind w:firstLine="709"/>
        <w:jc w:val="both"/>
        <w:rPr>
          <w:sz w:val="28"/>
          <w:szCs w:val="28"/>
        </w:rPr>
      </w:pPr>
      <w:r w:rsidRPr="00DE2741">
        <w:rPr>
          <w:b/>
          <w:sz w:val="28"/>
          <w:szCs w:val="28"/>
        </w:rPr>
        <w:t>Привод плунжеров ТНВД</w:t>
      </w:r>
      <w:r w:rsidRPr="00DE2741">
        <w:rPr>
          <w:sz w:val="28"/>
          <w:szCs w:val="28"/>
        </w:rPr>
        <w:t xml:space="preserve"> осуществляется от кулачковых шайб, откованных заодно с распределительным или специально кулачковым валиком (двигатели высоко- и среднеоборотные), или закреплённых на валу на шпонках ил шлицевых</w:t>
      </w:r>
      <w:r w:rsidR="00DE2741">
        <w:rPr>
          <w:sz w:val="28"/>
          <w:szCs w:val="28"/>
        </w:rPr>
        <w:t xml:space="preserve"> </w:t>
      </w:r>
      <w:r w:rsidRPr="00DE2741">
        <w:rPr>
          <w:sz w:val="28"/>
          <w:szCs w:val="28"/>
        </w:rPr>
        <w:t>соединениях, что позволяет их разворачивать или осуществлять замену</w:t>
      </w:r>
      <w:r w:rsidR="00350BEC" w:rsidRPr="00DE2741">
        <w:rPr>
          <w:sz w:val="28"/>
          <w:szCs w:val="28"/>
        </w:rPr>
        <w:t xml:space="preserve"> (двигатели мало- и среднеоборотные).</w:t>
      </w:r>
    </w:p>
    <w:p w:rsidR="00350BEC" w:rsidRPr="00DE2741" w:rsidRDefault="00350BEC" w:rsidP="00DE2741">
      <w:pPr>
        <w:widowControl w:val="0"/>
        <w:spacing w:line="360" w:lineRule="auto"/>
        <w:ind w:firstLine="709"/>
        <w:jc w:val="both"/>
        <w:rPr>
          <w:sz w:val="28"/>
          <w:szCs w:val="28"/>
        </w:rPr>
      </w:pPr>
      <w:r w:rsidRPr="00DE2741">
        <w:rPr>
          <w:sz w:val="28"/>
          <w:szCs w:val="28"/>
        </w:rPr>
        <w:t>Исключение составляют топливные насосы с гидроприводом, в которых плунжер приводится под давлением гидромасла.</w:t>
      </w:r>
    </w:p>
    <w:p w:rsidR="00C35D40" w:rsidRPr="00DE2741" w:rsidRDefault="00C35D40" w:rsidP="00DE2741">
      <w:pPr>
        <w:widowControl w:val="0"/>
        <w:spacing w:line="360" w:lineRule="auto"/>
        <w:ind w:firstLine="709"/>
        <w:jc w:val="both"/>
        <w:rPr>
          <w:b/>
          <w:sz w:val="28"/>
          <w:szCs w:val="28"/>
        </w:rPr>
      </w:pPr>
      <w:r w:rsidRPr="00DE2741">
        <w:rPr>
          <w:b/>
          <w:sz w:val="28"/>
          <w:szCs w:val="28"/>
        </w:rPr>
        <w:t>Профили кулачковых шайб:</w:t>
      </w:r>
    </w:p>
    <w:p w:rsidR="00C35D40" w:rsidRPr="00DE2741" w:rsidRDefault="00C35D40" w:rsidP="00DE2741">
      <w:pPr>
        <w:widowControl w:val="0"/>
        <w:spacing w:line="360" w:lineRule="auto"/>
        <w:ind w:firstLine="709"/>
        <w:jc w:val="both"/>
        <w:rPr>
          <w:sz w:val="28"/>
          <w:szCs w:val="28"/>
        </w:rPr>
      </w:pPr>
      <w:r w:rsidRPr="00DE2741">
        <w:rPr>
          <w:i/>
          <w:sz w:val="28"/>
          <w:szCs w:val="28"/>
        </w:rPr>
        <w:t>Симметричные</w:t>
      </w:r>
      <w:r w:rsidRPr="00DE2741">
        <w:rPr>
          <w:sz w:val="28"/>
          <w:szCs w:val="28"/>
        </w:rPr>
        <w:t xml:space="preserve"> – применяются в 2-х тактных дизелях, позволят осуществлять реверсирование с одним комплектом шайб, обеспечивающих одинаковые фазы распределения как на переднем, так и на заднем ходах.</w:t>
      </w:r>
    </w:p>
    <w:p w:rsidR="00C35D40" w:rsidRPr="00DE2741" w:rsidRDefault="00C35D40" w:rsidP="00DE2741">
      <w:pPr>
        <w:widowControl w:val="0"/>
        <w:spacing w:line="360" w:lineRule="auto"/>
        <w:ind w:firstLine="709"/>
        <w:jc w:val="both"/>
        <w:rPr>
          <w:sz w:val="28"/>
          <w:szCs w:val="28"/>
        </w:rPr>
      </w:pPr>
      <w:r w:rsidRPr="00DE2741">
        <w:rPr>
          <w:i/>
          <w:sz w:val="28"/>
          <w:szCs w:val="28"/>
        </w:rPr>
        <w:t>Несимметричные</w:t>
      </w:r>
      <w:r w:rsidRPr="00DE2741">
        <w:rPr>
          <w:sz w:val="28"/>
          <w:szCs w:val="28"/>
        </w:rPr>
        <w:t xml:space="preserve"> – применяются в 4-х тактных дизелях, позволят осуществлять меньшую продолжительность впрыска топлива при большой скорости плунжера. Для осуществления реверса требуется двойной комплект шайб – переднего и заднего хода. Стандартный профиль топливной шайбы образован дугами окружности и на участке активного хода обеспечивает движение плунжера с линейно увеличивающимися и постоянными скоростями (см. рис. </w:t>
      </w:r>
      <w:r w:rsidR="00416575" w:rsidRPr="00DE2741">
        <w:rPr>
          <w:sz w:val="28"/>
          <w:szCs w:val="28"/>
        </w:rPr>
        <w:t>6</w:t>
      </w:r>
      <w:r w:rsidR="00806F9B" w:rsidRPr="00DE2741">
        <w:rPr>
          <w:sz w:val="28"/>
          <w:szCs w:val="28"/>
        </w:rPr>
        <w:t>.</w:t>
      </w:r>
      <w:r w:rsidR="00416575" w:rsidRPr="00DE2741">
        <w:rPr>
          <w:sz w:val="28"/>
          <w:szCs w:val="28"/>
        </w:rPr>
        <w:t>2</w:t>
      </w:r>
      <w:r w:rsidR="00806F9B" w:rsidRPr="00DE2741">
        <w:rPr>
          <w:sz w:val="28"/>
          <w:szCs w:val="28"/>
        </w:rPr>
        <w:t>.1</w:t>
      </w:r>
      <w:r w:rsidRPr="00DE2741">
        <w:rPr>
          <w:sz w:val="28"/>
          <w:szCs w:val="28"/>
        </w:rPr>
        <w:t>).</w:t>
      </w:r>
    </w:p>
    <w:p w:rsidR="008D1117" w:rsidRPr="00DE2741" w:rsidRDefault="00794882" w:rsidP="00DE2741">
      <w:pPr>
        <w:widowControl w:val="0"/>
        <w:spacing w:line="360" w:lineRule="auto"/>
        <w:ind w:firstLine="709"/>
        <w:jc w:val="both"/>
        <w:rPr>
          <w:sz w:val="28"/>
          <w:szCs w:val="28"/>
        </w:rPr>
      </w:pPr>
      <w:r>
        <w:rPr>
          <w:sz w:val="28"/>
          <w:szCs w:val="28"/>
        </w:rPr>
        <w:br w:type="page"/>
      </w:r>
      <w:r w:rsidR="009C4F31">
        <w:rPr>
          <w:sz w:val="28"/>
          <w:szCs w:val="28"/>
        </w:rPr>
        <w:pict>
          <v:shape id="_x0000_i1147" type="#_x0000_t75" style="width:316.5pt;height:178.5pt">
            <v:imagedata r:id="rId127" o:title=""/>
          </v:shape>
        </w:pict>
      </w:r>
    </w:p>
    <w:p w:rsidR="00416575" w:rsidRPr="00DE2741" w:rsidRDefault="00416575" w:rsidP="00DE2741">
      <w:pPr>
        <w:widowControl w:val="0"/>
        <w:spacing w:line="360" w:lineRule="auto"/>
        <w:ind w:firstLine="709"/>
        <w:jc w:val="both"/>
        <w:rPr>
          <w:sz w:val="28"/>
          <w:szCs w:val="28"/>
        </w:rPr>
      </w:pPr>
      <w:r w:rsidRPr="00DE2741">
        <w:rPr>
          <w:sz w:val="28"/>
          <w:szCs w:val="28"/>
        </w:rPr>
        <w:t>Рис. 6</w:t>
      </w:r>
      <w:r w:rsidR="00806F9B" w:rsidRPr="00DE2741">
        <w:rPr>
          <w:sz w:val="28"/>
          <w:szCs w:val="28"/>
        </w:rPr>
        <w:t>.</w:t>
      </w:r>
      <w:r w:rsidRPr="00DE2741">
        <w:rPr>
          <w:sz w:val="28"/>
          <w:szCs w:val="28"/>
        </w:rPr>
        <w:t>2</w:t>
      </w:r>
      <w:r w:rsidR="00806F9B" w:rsidRPr="00DE2741">
        <w:rPr>
          <w:sz w:val="28"/>
          <w:szCs w:val="28"/>
        </w:rPr>
        <w:t>.1</w:t>
      </w:r>
      <w:r w:rsidRPr="00DE2741">
        <w:rPr>
          <w:sz w:val="28"/>
          <w:szCs w:val="28"/>
        </w:rPr>
        <w:t>. Кинематика плунжера ТНВД двигателя «Бурмейстер и Вайн» 74</w:t>
      </w:r>
      <w:r w:rsidRPr="00DE2741">
        <w:rPr>
          <w:sz w:val="28"/>
          <w:szCs w:val="28"/>
          <w:lang w:val="en-US"/>
        </w:rPr>
        <w:t>VTBF</w:t>
      </w:r>
      <w:r w:rsidRPr="00DE2741">
        <w:rPr>
          <w:sz w:val="28"/>
          <w:szCs w:val="28"/>
        </w:rPr>
        <w:t>160.</w:t>
      </w:r>
    </w:p>
    <w:p w:rsidR="00416575" w:rsidRPr="00DE2741" w:rsidRDefault="00416575" w:rsidP="00DE2741">
      <w:pPr>
        <w:widowControl w:val="0"/>
        <w:spacing w:line="360" w:lineRule="auto"/>
        <w:ind w:firstLine="709"/>
        <w:jc w:val="both"/>
        <w:rPr>
          <w:sz w:val="28"/>
          <w:szCs w:val="28"/>
        </w:rPr>
      </w:pPr>
    </w:p>
    <w:p w:rsidR="008D1117" w:rsidRDefault="008D1117" w:rsidP="00DE2741">
      <w:pPr>
        <w:widowControl w:val="0"/>
        <w:spacing w:line="360" w:lineRule="auto"/>
        <w:ind w:firstLine="709"/>
        <w:jc w:val="both"/>
        <w:rPr>
          <w:sz w:val="28"/>
          <w:szCs w:val="28"/>
        </w:rPr>
      </w:pPr>
      <w:r w:rsidRPr="00DE2741">
        <w:rPr>
          <w:sz w:val="28"/>
          <w:szCs w:val="28"/>
        </w:rPr>
        <w:t xml:space="preserve">Для достижения более короткой и интенсивной подачи используют тангенциальные кулачки, имеющие более крутой профиль (см. рис. </w:t>
      </w:r>
      <w:r w:rsidR="00416575" w:rsidRPr="00DE2741">
        <w:rPr>
          <w:sz w:val="28"/>
          <w:szCs w:val="28"/>
        </w:rPr>
        <w:t>6</w:t>
      </w:r>
      <w:r w:rsidR="00806F9B" w:rsidRPr="00DE2741">
        <w:rPr>
          <w:sz w:val="28"/>
          <w:szCs w:val="28"/>
        </w:rPr>
        <w:t>.2.2</w:t>
      </w:r>
      <w:r w:rsidRPr="00DE2741">
        <w:rPr>
          <w:sz w:val="28"/>
          <w:szCs w:val="28"/>
        </w:rPr>
        <w:t>).</w:t>
      </w:r>
    </w:p>
    <w:p w:rsidR="00794882" w:rsidRPr="00DE2741" w:rsidRDefault="00794882" w:rsidP="00DE2741">
      <w:pPr>
        <w:widowControl w:val="0"/>
        <w:spacing w:line="360" w:lineRule="auto"/>
        <w:ind w:firstLine="709"/>
        <w:jc w:val="both"/>
        <w:rPr>
          <w:sz w:val="28"/>
          <w:szCs w:val="28"/>
        </w:rPr>
      </w:pPr>
    </w:p>
    <w:p w:rsidR="008D1117" w:rsidRPr="00DE2741" w:rsidRDefault="009C4F31" w:rsidP="00DE2741">
      <w:pPr>
        <w:widowControl w:val="0"/>
        <w:spacing w:line="360" w:lineRule="auto"/>
        <w:ind w:firstLine="709"/>
        <w:jc w:val="both"/>
        <w:rPr>
          <w:sz w:val="28"/>
          <w:szCs w:val="28"/>
        </w:rPr>
      </w:pPr>
      <w:r>
        <w:rPr>
          <w:sz w:val="28"/>
          <w:szCs w:val="28"/>
        </w:rPr>
        <w:pict>
          <v:shape id="_x0000_i1148" type="#_x0000_t75" style="width:237pt;height:180.75pt">
            <v:imagedata r:id="rId128" o:title=""/>
          </v:shape>
        </w:pict>
      </w:r>
    </w:p>
    <w:p w:rsidR="00983B4C" w:rsidRPr="00DE2741" w:rsidRDefault="00416575" w:rsidP="00DE2741">
      <w:pPr>
        <w:widowControl w:val="0"/>
        <w:spacing w:line="360" w:lineRule="auto"/>
        <w:ind w:firstLine="709"/>
        <w:jc w:val="both"/>
        <w:rPr>
          <w:sz w:val="28"/>
          <w:szCs w:val="28"/>
        </w:rPr>
      </w:pPr>
      <w:r w:rsidRPr="00DE2741">
        <w:rPr>
          <w:sz w:val="28"/>
          <w:szCs w:val="28"/>
        </w:rPr>
        <w:t>Рис. 6.</w:t>
      </w:r>
      <w:r w:rsidR="00806F9B" w:rsidRPr="00DE2741">
        <w:rPr>
          <w:sz w:val="28"/>
          <w:szCs w:val="28"/>
        </w:rPr>
        <w:t>2.2</w:t>
      </w:r>
      <w:r w:rsidRPr="00DE2741">
        <w:rPr>
          <w:sz w:val="28"/>
          <w:szCs w:val="28"/>
        </w:rPr>
        <w:t>. Сопоставление кривых скорости и хода плунжера при нормальном и тангенциальном профилях кулачковых шайб.</w:t>
      </w:r>
    </w:p>
    <w:p w:rsidR="00794882" w:rsidRDefault="00794882" w:rsidP="00DE2741">
      <w:pPr>
        <w:widowControl w:val="0"/>
        <w:spacing w:line="360" w:lineRule="auto"/>
        <w:ind w:firstLine="709"/>
        <w:jc w:val="both"/>
        <w:outlineLvl w:val="1"/>
        <w:rPr>
          <w:b/>
          <w:sz w:val="28"/>
          <w:szCs w:val="28"/>
        </w:rPr>
      </w:pPr>
      <w:bookmarkStart w:id="10" w:name="_Toc185048380"/>
    </w:p>
    <w:p w:rsidR="00983B4C" w:rsidRPr="00DE2741" w:rsidRDefault="007B060F" w:rsidP="00DE2741">
      <w:pPr>
        <w:widowControl w:val="0"/>
        <w:spacing w:line="360" w:lineRule="auto"/>
        <w:ind w:firstLine="709"/>
        <w:jc w:val="both"/>
        <w:outlineLvl w:val="1"/>
        <w:rPr>
          <w:b/>
          <w:sz w:val="28"/>
          <w:szCs w:val="28"/>
        </w:rPr>
      </w:pPr>
      <w:r w:rsidRPr="00DE2741">
        <w:rPr>
          <w:b/>
          <w:sz w:val="28"/>
          <w:szCs w:val="28"/>
        </w:rPr>
        <w:t xml:space="preserve">6.3 </w:t>
      </w:r>
      <w:r w:rsidR="00983B4C" w:rsidRPr="00DE2741">
        <w:rPr>
          <w:b/>
          <w:sz w:val="28"/>
          <w:szCs w:val="28"/>
        </w:rPr>
        <w:t>Неисправности топливной системы</w:t>
      </w:r>
      <w:bookmarkEnd w:id="10"/>
    </w:p>
    <w:p w:rsidR="00983B4C" w:rsidRPr="00DE2741" w:rsidRDefault="00983B4C" w:rsidP="00DE2741">
      <w:pPr>
        <w:widowControl w:val="0"/>
        <w:spacing w:line="360" w:lineRule="auto"/>
        <w:ind w:firstLine="709"/>
        <w:jc w:val="both"/>
        <w:rPr>
          <w:sz w:val="28"/>
          <w:szCs w:val="28"/>
        </w:rPr>
      </w:pPr>
    </w:p>
    <w:p w:rsidR="00983B4C" w:rsidRPr="00DE2741" w:rsidRDefault="00983B4C" w:rsidP="00DE2741">
      <w:pPr>
        <w:widowControl w:val="0"/>
        <w:spacing w:line="360" w:lineRule="auto"/>
        <w:ind w:firstLine="709"/>
        <w:jc w:val="both"/>
        <w:rPr>
          <w:sz w:val="28"/>
          <w:szCs w:val="28"/>
        </w:rPr>
      </w:pPr>
      <w:r w:rsidRPr="00794882">
        <w:rPr>
          <w:sz w:val="28"/>
          <w:szCs w:val="28"/>
        </w:rPr>
        <w:t>При пуске коленчатый вал вращается с частотой, достаточной для пуска, но вспышек топлива в цилиндрах нет или они происходят с перебоями и дизель останавливается. Дизель работает с пониженной частотой вращения или совсем останавливается. Неисправность</w:t>
      </w:r>
      <w:r w:rsidRPr="00DE2741">
        <w:rPr>
          <w:sz w:val="28"/>
          <w:szCs w:val="28"/>
        </w:rPr>
        <w:t xml:space="preserve"> связана с тем, что к топливным насосам не поступает топливо, или поступает в недостаточном количестве, или несоответствующего качества. Причиной неисправности может быть: </w:t>
      </w:r>
    </w:p>
    <w:p w:rsidR="00983B4C" w:rsidRPr="00DE2741" w:rsidRDefault="00983B4C" w:rsidP="00DE2741">
      <w:pPr>
        <w:widowControl w:val="0"/>
        <w:spacing w:line="360" w:lineRule="auto"/>
        <w:ind w:firstLine="709"/>
        <w:jc w:val="both"/>
        <w:rPr>
          <w:sz w:val="28"/>
          <w:szCs w:val="28"/>
        </w:rPr>
      </w:pPr>
      <w:r w:rsidRPr="00DE2741">
        <w:rPr>
          <w:sz w:val="28"/>
          <w:szCs w:val="28"/>
        </w:rPr>
        <w:t xml:space="preserve">Отсутствие топлива в расходной цистерне. Необходимо заполнить расходную цистерну топливом. </w:t>
      </w:r>
    </w:p>
    <w:p w:rsidR="00983B4C" w:rsidRPr="00DE2741" w:rsidRDefault="00983B4C" w:rsidP="00DE2741">
      <w:pPr>
        <w:widowControl w:val="0"/>
        <w:spacing w:line="360" w:lineRule="auto"/>
        <w:ind w:firstLine="709"/>
        <w:jc w:val="both"/>
        <w:rPr>
          <w:sz w:val="28"/>
          <w:szCs w:val="28"/>
        </w:rPr>
      </w:pPr>
      <w:r w:rsidRPr="00DE2741">
        <w:rPr>
          <w:sz w:val="28"/>
          <w:szCs w:val="28"/>
        </w:rPr>
        <w:t xml:space="preserve">Закрыты краны на топливопроводе. Для устранения неполадки необходимо открыть краны на топливопроводе. </w:t>
      </w:r>
    </w:p>
    <w:p w:rsidR="00983B4C" w:rsidRPr="00DE2741" w:rsidRDefault="00983B4C" w:rsidP="00DE2741">
      <w:pPr>
        <w:widowControl w:val="0"/>
        <w:spacing w:line="360" w:lineRule="auto"/>
        <w:ind w:firstLine="709"/>
        <w:jc w:val="both"/>
        <w:rPr>
          <w:sz w:val="28"/>
          <w:szCs w:val="28"/>
        </w:rPr>
      </w:pPr>
      <w:r w:rsidRPr="00DE2741">
        <w:rPr>
          <w:sz w:val="28"/>
          <w:szCs w:val="28"/>
        </w:rPr>
        <w:t xml:space="preserve">Неисправность топливоподкачивающего насоса. Для устранения неполадки необходимо разобрать и осмотреть насос и его привод, отрегулировать зазоры и работу клапанов, заменить неисправные детали. </w:t>
      </w:r>
    </w:p>
    <w:p w:rsidR="00983B4C" w:rsidRPr="00DE2741" w:rsidRDefault="00983B4C" w:rsidP="00DE2741">
      <w:pPr>
        <w:widowControl w:val="0"/>
        <w:spacing w:line="360" w:lineRule="auto"/>
        <w:ind w:firstLine="709"/>
        <w:jc w:val="both"/>
        <w:rPr>
          <w:sz w:val="28"/>
          <w:szCs w:val="28"/>
        </w:rPr>
      </w:pPr>
      <w:r w:rsidRPr="00DE2741">
        <w:rPr>
          <w:sz w:val="28"/>
          <w:szCs w:val="28"/>
        </w:rPr>
        <w:t xml:space="preserve">Неисправность поплавкового приёмника топлива. Для устранения неполадки необходимо осмотреть приёмник и устранить неисправности. </w:t>
      </w:r>
    </w:p>
    <w:p w:rsidR="00983B4C" w:rsidRPr="00DE2741" w:rsidRDefault="00983B4C" w:rsidP="00DE2741">
      <w:pPr>
        <w:widowControl w:val="0"/>
        <w:spacing w:line="360" w:lineRule="auto"/>
        <w:ind w:firstLine="709"/>
        <w:jc w:val="both"/>
        <w:rPr>
          <w:sz w:val="28"/>
          <w:szCs w:val="28"/>
        </w:rPr>
      </w:pPr>
      <w:r w:rsidRPr="00DE2741">
        <w:rPr>
          <w:sz w:val="28"/>
          <w:szCs w:val="28"/>
        </w:rPr>
        <w:t xml:space="preserve">Засорение приёмных сеток в расходных цистернах, топливных фильтров или топливопроводов. Для устранения неполадки необходимо очистить и промыть сетки и фильтры, продуть топливопроводы. </w:t>
      </w:r>
    </w:p>
    <w:p w:rsidR="00983B4C" w:rsidRPr="00DE2741" w:rsidRDefault="00983B4C" w:rsidP="00DE2741">
      <w:pPr>
        <w:widowControl w:val="0"/>
        <w:spacing w:line="360" w:lineRule="auto"/>
        <w:ind w:firstLine="709"/>
        <w:jc w:val="both"/>
        <w:rPr>
          <w:sz w:val="28"/>
          <w:szCs w:val="28"/>
        </w:rPr>
      </w:pPr>
      <w:r w:rsidRPr="00DE2741">
        <w:rPr>
          <w:sz w:val="28"/>
          <w:szCs w:val="28"/>
        </w:rPr>
        <w:t xml:space="preserve">Наличие воды в топливной системе. Для устранения неполадки необходимо слить обводнённое топливо из системы и заполнить её чистым отсепарированным или отстоенным, прокачать топливные насосы, проверить, не заедают ли плунжерные пары топливных насосов или форсунок, работавших на обводнённом топливе. </w:t>
      </w:r>
    </w:p>
    <w:p w:rsidR="00983B4C" w:rsidRPr="00DE2741" w:rsidRDefault="00983B4C" w:rsidP="00DE2741">
      <w:pPr>
        <w:widowControl w:val="0"/>
        <w:spacing w:line="360" w:lineRule="auto"/>
        <w:ind w:firstLine="709"/>
        <w:jc w:val="both"/>
        <w:rPr>
          <w:sz w:val="28"/>
          <w:szCs w:val="28"/>
        </w:rPr>
      </w:pPr>
      <w:r w:rsidRPr="00DE2741">
        <w:rPr>
          <w:sz w:val="28"/>
          <w:szCs w:val="28"/>
        </w:rPr>
        <w:t>Наличие воздуха и газов в топливной системе. Для устранения неполадки необходимо: удалить воздух из системы, для чего открыть пробки на фильтрах и топливных насосах и сливать топливо до тех пор, пока оно не начнёт сплошной струёй без пузырей и воздуха, прокачать топливные насосы; при повторном попадании воздуха проверить, не заедают ли иглы форсунок и нагнетательные клапаны насосов, устранить обнаруженные неисправности; проверить правильность присоединения трубопроводов слива топлива от форсунок к сливному баку, не допуская присоединения его к топливной магистрали, подающей топливо к насосам.</w:t>
      </w:r>
    </w:p>
    <w:p w:rsidR="00983B4C" w:rsidRPr="00794882" w:rsidRDefault="00983B4C" w:rsidP="00DE2741">
      <w:pPr>
        <w:widowControl w:val="0"/>
        <w:spacing w:line="360" w:lineRule="auto"/>
        <w:ind w:firstLine="709"/>
        <w:jc w:val="both"/>
        <w:rPr>
          <w:sz w:val="28"/>
          <w:szCs w:val="28"/>
        </w:rPr>
      </w:pPr>
      <w:r w:rsidRPr="00794882">
        <w:rPr>
          <w:sz w:val="28"/>
          <w:szCs w:val="28"/>
        </w:rPr>
        <w:t>При пуске коленчатый вал вращается с частотой, достаточной для пуска, но вспышек топлива в одном или нескольких цилиндрах нет или они происходят с перебоями и дизель не пускается или пускается с трудом. При работе дизель не развивает мощности, работает неравномерно. При этом:</w:t>
      </w:r>
    </w:p>
    <w:p w:rsidR="00983B4C" w:rsidRPr="00DE2741" w:rsidRDefault="00983B4C" w:rsidP="00DE2741">
      <w:pPr>
        <w:widowControl w:val="0"/>
        <w:spacing w:line="360" w:lineRule="auto"/>
        <w:ind w:firstLine="709"/>
        <w:jc w:val="both"/>
        <w:rPr>
          <w:sz w:val="28"/>
          <w:szCs w:val="28"/>
        </w:rPr>
      </w:pPr>
      <w:r w:rsidRPr="00DE2741">
        <w:rPr>
          <w:b/>
          <w:sz w:val="28"/>
          <w:szCs w:val="28"/>
        </w:rPr>
        <w:t>— у неисправных цилиндров низкая температура выпускных газов, низкое максимальное давление цикла, в форсуночных трубках не ощущается толчков топлива, корпуса топливных насосов холодные.</w:t>
      </w:r>
      <w:r w:rsidRPr="00DE2741">
        <w:rPr>
          <w:sz w:val="28"/>
          <w:szCs w:val="28"/>
        </w:rPr>
        <w:t xml:space="preserve"> Неисправность связана с тем, что в один или несколько цилиндров не поступает топливо или поступает в недостаточном количестве. В таких случаях причиной неисправности может быть: </w:t>
      </w:r>
    </w:p>
    <w:p w:rsidR="00983B4C" w:rsidRPr="00DE2741" w:rsidRDefault="00983B4C" w:rsidP="00794882">
      <w:pPr>
        <w:widowControl w:val="0"/>
        <w:numPr>
          <w:ilvl w:val="0"/>
          <w:numId w:val="18"/>
        </w:numPr>
        <w:tabs>
          <w:tab w:val="clear" w:pos="1080"/>
          <w:tab w:val="num" w:pos="720"/>
          <w:tab w:val="left" w:pos="993"/>
        </w:tabs>
        <w:spacing w:line="360" w:lineRule="auto"/>
        <w:ind w:left="0" w:firstLine="709"/>
        <w:jc w:val="both"/>
        <w:rPr>
          <w:sz w:val="28"/>
          <w:szCs w:val="28"/>
        </w:rPr>
      </w:pPr>
      <w:r w:rsidRPr="00DE2741">
        <w:rPr>
          <w:sz w:val="28"/>
          <w:szCs w:val="28"/>
        </w:rPr>
        <w:t xml:space="preserve">Неисправность топливного насоса (сломана пружина, заедание плунжера или толкателя). Необходимо проверить движение деталей, расходить или заменить неисправные. </w:t>
      </w:r>
    </w:p>
    <w:p w:rsidR="00983B4C" w:rsidRPr="00DE2741" w:rsidRDefault="00983B4C" w:rsidP="00794882">
      <w:pPr>
        <w:widowControl w:val="0"/>
        <w:numPr>
          <w:ilvl w:val="0"/>
          <w:numId w:val="18"/>
        </w:numPr>
        <w:tabs>
          <w:tab w:val="clear" w:pos="1080"/>
          <w:tab w:val="num" w:pos="720"/>
          <w:tab w:val="left" w:pos="993"/>
        </w:tabs>
        <w:spacing w:line="360" w:lineRule="auto"/>
        <w:ind w:left="0" w:firstLine="709"/>
        <w:jc w:val="both"/>
        <w:rPr>
          <w:sz w:val="28"/>
          <w:szCs w:val="28"/>
        </w:rPr>
      </w:pPr>
      <w:r w:rsidRPr="00DE2741">
        <w:rPr>
          <w:sz w:val="28"/>
          <w:szCs w:val="28"/>
        </w:rPr>
        <w:t xml:space="preserve">Неплотность нагнетательного или всасывающего клапанов топливного насоса. Для устранения неполадки необходимо притереть или заменить клапан с седлом или пружину клапана. </w:t>
      </w:r>
    </w:p>
    <w:p w:rsidR="00983B4C" w:rsidRPr="00DE2741" w:rsidRDefault="00983B4C" w:rsidP="00794882">
      <w:pPr>
        <w:widowControl w:val="0"/>
        <w:numPr>
          <w:ilvl w:val="0"/>
          <w:numId w:val="18"/>
        </w:numPr>
        <w:tabs>
          <w:tab w:val="clear" w:pos="1080"/>
          <w:tab w:val="num" w:pos="720"/>
          <w:tab w:val="left" w:pos="993"/>
        </w:tabs>
        <w:spacing w:line="360" w:lineRule="auto"/>
        <w:ind w:left="0" w:firstLine="709"/>
        <w:jc w:val="both"/>
        <w:rPr>
          <w:sz w:val="28"/>
          <w:szCs w:val="28"/>
        </w:rPr>
      </w:pPr>
      <w:r w:rsidRPr="00DE2741">
        <w:rPr>
          <w:sz w:val="28"/>
          <w:szCs w:val="28"/>
        </w:rPr>
        <w:t xml:space="preserve">Неплотность плунжерной пары топливного насоса. Для устранения неполадки необходимо опрессовать насос, заменить изношенную плунжерную пару. </w:t>
      </w:r>
    </w:p>
    <w:p w:rsidR="00983B4C" w:rsidRPr="00DE2741" w:rsidRDefault="00983B4C" w:rsidP="00794882">
      <w:pPr>
        <w:widowControl w:val="0"/>
        <w:numPr>
          <w:ilvl w:val="0"/>
          <w:numId w:val="18"/>
        </w:numPr>
        <w:tabs>
          <w:tab w:val="clear" w:pos="1080"/>
          <w:tab w:val="num" w:pos="720"/>
          <w:tab w:val="left" w:pos="993"/>
        </w:tabs>
        <w:spacing w:line="360" w:lineRule="auto"/>
        <w:ind w:left="0" w:firstLine="709"/>
        <w:jc w:val="both"/>
        <w:rPr>
          <w:sz w:val="28"/>
          <w:szCs w:val="28"/>
        </w:rPr>
      </w:pPr>
      <w:r w:rsidRPr="00DE2741">
        <w:rPr>
          <w:sz w:val="28"/>
          <w:szCs w:val="28"/>
        </w:rPr>
        <w:t xml:space="preserve">Неплотности в соединениях, трещины или свищи в топливных трубках высокого давления. Для устранения неполадки необходимо подтянуть соединения, заменить неисправные трубки. </w:t>
      </w:r>
    </w:p>
    <w:p w:rsidR="00983B4C" w:rsidRPr="00DE2741" w:rsidRDefault="00983B4C" w:rsidP="00794882">
      <w:pPr>
        <w:widowControl w:val="0"/>
        <w:numPr>
          <w:ilvl w:val="0"/>
          <w:numId w:val="18"/>
        </w:numPr>
        <w:tabs>
          <w:tab w:val="clear" w:pos="1080"/>
          <w:tab w:val="num" w:pos="720"/>
          <w:tab w:val="left" w:pos="993"/>
        </w:tabs>
        <w:spacing w:line="360" w:lineRule="auto"/>
        <w:ind w:left="0" w:firstLine="709"/>
        <w:jc w:val="both"/>
        <w:rPr>
          <w:sz w:val="28"/>
          <w:szCs w:val="28"/>
        </w:rPr>
      </w:pPr>
      <w:r w:rsidRPr="00DE2741">
        <w:rPr>
          <w:sz w:val="28"/>
          <w:szCs w:val="28"/>
        </w:rPr>
        <w:t xml:space="preserve">Разрегулирование топливных насосов, неправильная установка нулевой подачи топлива. Для устранения неполадки необходимо проверить и отрегулировать нулевую подачу топливных насосов. </w:t>
      </w:r>
    </w:p>
    <w:p w:rsidR="00983B4C" w:rsidRPr="00DE2741" w:rsidRDefault="00983B4C" w:rsidP="00794882">
      <w:pPr>
        <w:widowControl w:val="0"/>
        <w:numPr>
          <w:ilvl w:val="0"/>
          <w:numId w:val="18"/>
        </w:numPr>
        <w:tabs>
          <w:tab w:val="clear" w:pos="1080"/>
          <w:tab w:val="num" w:pos="720"/>
          <w:tab w:val="left" w:pos="993"/>
        </w:tabs>
        <w:spacing w:line="360" w:lineRule="auto"/>
        <w:ind w:left="0" w:firstLine="709"/>
        <w:jc w:val="both"/>
        <w:rPr>
          <w:sz w:val="28"/>
          <w:szCs w:val="28"/>
        </w:rPr>
      </w:pPr>
      <w:r w:rsidRPr="00DE2741">
        <w:rPr>
          <w:sz w:val="28"/>
          <w:szCs w:val="28"/>
        </w:rPr>
        <w:t xml:space="preserve">Наличие трещины в направляющей иглы форсунки. Для устранения неполадки необходимо заменить иглу с распылителем. </w:t>
      </w:r>
    </w:p>
    <w:p w:rsidR="00983B4C" w:rsidRPr="00DE2741" w:rsidRDefault="00983B4C" w:rsidP="00794882">
      <w:pPr>
        <w:widowControl w:val="0"/>
        <w:numPr>
          <w:ilvl w:val="0"/>
          <w:numId w:val="18"/>
        </w:numPr>
        <w:tabs>
          <w:tab w:val="clear" w:pos="1080"/>
          <w:tab w:val="num" w:pos="720"/>
          <w:tab w:val="left" w:pos="993"/>
        </w:tabs>
        <w:spacing w:line="360" w:lineRule="auto"/>
        <w:ind w:left="0" w:firstLine="709"/>
        <w:jc w:val="both"/>
        <w:rPr>
          <w:sz w:val="28"/>
          <w:szCs w:val="28"/>
        </w:rPr>
      </w:pPr>
      <w:r w:rsidRPr="00DE2741">
        <w:rPr>
          <w:sz w:val="28"/>
          <w:szCs w:val="28"/>
        </w:rPr>
        <w:t>Неплотность иглы форсунки в направляющей вследствие износа. Для устранения неполадки необходимо опрессовать форсунку, заменить изношенную иглу с распылителем.</w:t>
      </w:r>
    </w:p>
    <w:p w:rsidR="00983B4C" w:rsidRPr="00DE2741" w:rsidRDefault="00983B4C" w:rsidP="00DE2741">
      <w:pPr>
        <w:widowControl w:val="0"/>
        <w:spacing w:line="360" w:lineRule="auto"/>
        <w:ind w:firstLine="709"/>
        <w:jc w:val="both"/>
        <w:rPr>
          <w:sz w:val="28"/>
          <w:szCs w:val="28"/>
        </w:rPr>
      </w:pPr>
      <w:r w:rsidRPr="00DE2741">
        <w:rPr>
          <w:b/>
          <w:sz w:val="28"/>
          <w:szCs w:val="28"/>
        </w:rPr>
        <w:t>— у неисправных цилиндров пониженная температура выпускных газов, в форсуночных трубках ощущаются резкие толчки топлива, корпуса топливных насосов нагреваются.</w:t>
      </w:r>
      <w:r w:rsidRPr="00DE2741">
        <w:rPr>
          <w:sz w:val="28"/>
          <w:szCs w:val="28"/>
        </w:rPr>
        <w:t xml:space="preserve"> Неисправность связана с тем, что в один или несколько цилиндров поступает недостаточное количество топлива. В таких случаях причиной неисправности является засорение щелевого фильтра форсунки. Для устранения неполадки необходимо промыть или заменить щелевой фильтр.</w:t>
      </w:r>
    </w:p>
    <w:p w:rsidR="00983B4C" w:rsidRPr="00DE2741" w:rsidRDefault="00983B4C" w:rsidP="00DE2741">
      <w:pPr>
        <w:widowControl w:val="0"/>
        <w:spacing w:line="360" w:lineRule="auto"/>
        <w:ind w:firstLine="709"/>
        <w:jc w:val="both"/>
        <w:rPr>
          <w:sz w:val="28"/>
          <w:szCs w:val="28"/>
        </w:rPr>
      </w:pPr>
      <w:r w:rsidRPr="00DE2741">
        <w:rPr>
          <w:b/>
          <w:sz w:val="28"/>
          <w:szCs w:val="28"/>
        </w:rPr>
        <w:t>— у неисправных цилиндров повышенная температура и тёмный цвет выпускных газов, пониженное максимальное давление цикла.</w:t>
      </w:r>
      <w:r w:rsidRPr="00DE2741">
        <w:rPr>
          <w:sz w:val="28"/>
          <w:szCs w:val="28"/>
        </w:rPr>
        <w:t xml:space="preserve"> Неисправность связана с неполным сгоранием топлива вследствие плохого распыливания. В таких случаях причиной не</w:t>
      </w:r>
      <w:r w:rsidR="00794882">
        <w:rPr>
          <w:sz w:val="28"/>
          <w:szCs w:val="28"/>
        </w:rPr>
        <w:t xml:space="preserve">исправности может быть: </w:t>
      </w:r>
    </w:p>
    <w:p w:rsidR="00983B4C" w:rsidRPr="00DE2741" w:rsidRDefault="00983B4C" w:rsidP="00794882">
      <w:pPr>
        <w:widowControl w:val="0"/>
        <w:numPr>
          <w:ilvl w:val="0"/>
          <w:numId w:val="19"/>
        </w:numPr>
        <w:tabs>
          <w:tab w:val="clear" w:pos="1080"/>
          <w:tab w:val="num" w:pos="720"/>
          <w:tab w:val="left" w:pos="1134"/>
        </w:tabs>
        <w:spacing w:line="360" w:lineRule="auto"/>
        <w:ind w:left="0" w:firstLine="709"/>
        <w:jc w:val="both"/>
        <w:rPr>
          <w:sz w:val="28"/>
          <w:szCs w:val="28"/>
        </w:rPr>
      </w:pPr>
      <w:r w:rsidRPr="00DE2741">
        <w:rPr>
          <w:sz w:val="28"/>
          <w:szCs w:val="28"/>
        </w:rPr>
        <w:t xml:space="preserve">Подтекание форсунки, неплотность запорного конуса иглы. Необходимо опрессовать форсунку, притереть или заменить иглу с распылителем. </w:t>
      </w:r>
    </w:p>
    <w:p w:rsidR="00983B4C" w:rsidRPr="00DE2741" w:rsidRDefault="00983B4C" w:rsidP="00794882">
      <w:pPr>
        <w:widowControl w:val="0"/>
        <w:numPr>
          <w:ilvl w:val="0"/>
          <w:numId w:val="19"/>
        </w:numPr>
        <w:tabs>
          <w:tab w:val="clear" w:pos="1080"/>
          <w:tab w:val="num" w:pos="720"/>
          <w:tab w:val="left" w:pos="1134"/>
        </w:tabs>
        <w:spacing w:line="360" w:lineRule="auto"/>
        <w:ind w:left="0" w:firstLine="709"/>
        <w:jc w:val="both"/>
        <w:rPr>
          <w:sz w:val="28"/>
          <w:szCs w:val="28"/>
        </w:rPr>
      </w:pPr>
      <w:r w:rsidRPr="00DE2741">
        <w:rPr>
          <w:sz w:val="28"/>
          <w:szCs w:val="28"/>
        </w:rPr>
        <w:t xml:space="preserve">Зависание иглы форсунки. Для устранения неполадки необходимо расходить или заменить иглу с распылителем. </w:t>
      </w:r>
    </w:p>
    <w:p w:rsidR="00983B4C" w:rsidRPr="00DE2741" w:rsidRDefault="00983B4C" w:rsidP="00794882">
      <w:pPr>
        <w:widowControl w:val="0"/>
        <w:numPr>
          <w:ilvl w:val="0"/>
          <w:numId w:val="19"/>
        </w:numPr>
        <w:tabs>
          <w:tab w:val="clear" w:pos="1080"/>
          <w:tab w:val="num" w:pos="720"/>
          <w:tab w:val="left" w:pos="1134"/>
        </w:tabs>
        <w:spacing w:line="360" w:lineRule="auto"/>
        <w:ind w:left="0" w:firstLine="709"/>
        <w:jc w:val="both"/>
        <w:rPr>
          <w:sz w:val="28"/>
          <w:szCs w:val="28"/>
        </w:rPr>
      </w:pPr>
      <w:r w:rsidRPr="00DE2741">
        <w:rPr>
          <w:sz w:val="28"/>
          <w:szCs w:val="28"/>
        </w:rPr>
        <w:t xml:space="preserve">Поломка пружины форсунки. Для устранения неполадки необходимо заменить пружину. </w:t>
      </w:r>
    </w:p>
    <w:p w:rsidR="00983B4C" w:rsidRPr="00DE2741" w:rsidRDefault="00983B4C" w:rsidP="00794882">
      <w:pPr>
        <w:widowControl w:val="0"/>
        <w:numPr>
          <w:ilvl w:val="0"/>
          <w:numId w:val="19"/>
        </w:numPr>
        <w:tabs>
          <w:tab w:val="clear" w:pos="1080"/>
          <w:tab w:val="num" w:pos="720"/>
          <w:tab w:val="left" w:pos="1134"/>
        </w:tabs>
        <w:spacing w:line="360" w:lineRule="auto"/>
        <w:ind w:left="0" w:firstLine="709"/>
        <w:jc w:val="both"/>
        <w:rPr>
          <w:sz w:val="28"/>
          <w:szCs w:val="28"/>
        </w:rPr>
      </w:pPr>
      <w:r w:rsidRPr="00DE2741">
        <w:rPr>
          <w:sz w:val="28"/>
          <w:szCs w:val="28"/>
        </w:rPr>
        <w:t xml:space="preserve">Трещина или обрыв распылителя. Для устранения неполадки необходимо заменить распылитель. </w:t>
      </w:r>
    </w:p>
    <w:p w:rsidR="00983B4C" w:rsidRPr="00DE2741" w:rsidRDefault="00983B4C" w:rsidP="00794882">
      <w:pPr>
        <w:widowControl w:val="0"/>
        <w:numPr>
          <w:ilvl w:val="0"/>
          <w:numId w:val="19"/>
        </w:numPr>
        <w:tabs>
          <w:tab w:val="clear" w:pos="1080"/>
          <w:tab w:val="num" w:pos="720"/>
          <w:tab w:val="left" w:pos="1134"/>
        </w:tabs>
        <w:spacing w:line="360" w:lineRule="auto"/>
        <w:ind w:left="0" w:firstLine="709"/>
        <w:jc w:val="both"/>
        <w:rPr>
          <w:sz w:val="28"/>
          <w:szCs w:val="28"/>
        </w:rPr>
      </w:pPr>
      <w:r w:rsidRPr="00DE2741">
        <w:rPr>
          <w:sz w:val="28"/>
          <w:szCs w:val="28"/>
        </w:rPr>
        <w:t xml:space="preserve">Износ отверстий распылителя. Для устранения неполадки необходимо заменить распылитель. </w:t>
      </w:r>
    </w:p>
    <w:p w:rsidR="00983B4C" w:rsidRPr="00DE2741" w:rsidRDefault="00983B4C" w:rsidP="00794882">
      <w:pPr>
        <w:widowControl w:val="0"/>
        <w:numPr>
          <w:ilvl w:val="0"/>
          <w:numId w:val="19"/>
        </w:numPr>
        <w:tabs>
          <w:tab w:val="clear" w:pos="1080"/>
          <w:tab w:val="num" w:pos="720"/>
          <w:tab w:val="left" w:pos="1134"/>
        </w:tabs>
        <w:spacing w:line="360" w:lineRule="auto"/>
        <w:ind w:left="0" w:firstLine="709"/>
        <w:jc w:val="both"/>
        <w:rPr>
          <w:sz w:val="28"/>
          <w:szCs w:val="28"/>
        </w:rPr>
      </w:pPr>
      <w:r w:rsidRPr="00DE2741">
        <w:rPr>
          <w:sz w:val="28"/>
          <w:szCs w:val="28"/>
        </w:rPr>
        <w:t xml:space="preserve">Низкое давление открытия форсунки. Необходимо опрессовать и отрегулировать форсунку. </w:t>
      </w:r>
    </w:p>
    <w:p w:rsidR="00983B4C" w:rsidRPr="00DE2741" w:rsidRDefault="00983B4C" w:rsidP="00794882">
      <w:pPr>
        <w:widowControl w:val="0"/>
        <w:numPr>
          <w:ilvl w:val="0"/>
          <w:numId w:val="19"/>
        </w:numPr>
        <w:tabs>
          <w:tab w:val="clear" w:pos="1080"/>
          <w:tab w:val="num" w:pos="720"/>
          <w:tab w:val="left" w:pos="1134"/>
        </w:tabs>
        <w:spacing w:line="360" w:lineRule="auto"/>
        <w:ind w:left="0" w:firstLine="709"/>
        <w:jc w:val="both"/>
        <w:rPr>
          <w:sz w:val="28"/>
          <w:szCs w:val="28"/>
        </w:rPr>
      </w:pPr>
      <w:r w:rsidRPr="00DE2741">
        <w:rPr>
          <w:sz w:val="28"/>
          <w:szCs w:val="28"/>
        </w:rPr>
        <w:t xml:space="preserve">Повышенная вязкость топлива вследствие его низкой температуры. Для устранения неполадки необходимо отрегулировать температуру топлива в соответствии с инструкцией по эксплуатации. </w:t>
      </w:r>
    </w:p>
    <w:p w:rsidR="00983B4C" w:rsidRPr="00DE2741" w:rsidRDefault="00983B4C" w:rsidP="00DE2741">
      <w:pPr>
        <w:widowControl w:val="0"/>
        <w:spacing w:line="360" w:lineRule="auto"/>
        <w:ind w:firstLine="709"/>
        <w:jc w:val="both"/>
        <w:rPr>
          <w:sz w:val="28"/>
          <w:szCs w:val="28"/>
        </w:rPr>
      </w:pPr>
      <w:r w:rsidRPr="00DE2741">
        <w:rPr>
          <w:b/>
          <w:sz w:val="28"/>
          <w:szCs w:val="28"/>
        </w:rPr>
        <w:t>— у неисправных цилиндров повышенная температура и тёмный цвет выпускных газов, пониженное максимальное давление цикла, в форсуночных трубках ощущаются резкие толчки топлива, корпуса топливных насосов нагреваются.</w:t>
      </w:r>
      <w:r w:rsidRPr="00DE2741">
        <w:rPr>
          <w:sz w:val="28"/>
          <w:szCs w:val="28"/>
        </w:rPr>
        <w:t xml:space="preserve"> Неисправность связана с неполным сгоранием топлива вследствие его плохого распыливания. В таких случаях причиной неисправности является засорение отверстий распылителя форсунки. Для устранения неполадки необходимо снять и прочистить или заменить распылитель.</w:t>
      </w:r>
    </w:p>
    <w:p w:rsidR="00983B4C" w:rsidRPr="00DE2741" w:rsidRDefault="00983B4C" w:rsidP="00DE2741">
      <w:pPr>
        <w:widowControl w:val="0"/>
        <w:spacing w:line="360" w:lineRule="auto"/>
        <w:ind w:firstLine="709"/>
        <w:jc w:val="both"/>
        <w:rPr>
          <w:sz w:val="28"/>
          <w:szCs w:val="28"/>
        </w:rPr>
      </w:pPr>
      <w:r w:rsidRPr="00DE2741">
        <w:rPr>
          <w:b/>
          <w:sz w:val="28"/>
          <w:szCs w:val="28"/>
        </w:rPr>
        <w:t>Давление масла до и после фильтра пониженное, температура масла после двигателя повышена, уровень масла в маслосборнике повышается.</w:t>
      </w:r>
      <w:r w:rsidRPr="00DE2741">
        <w:rPr>
          <w:sz w:val="28"/>
          <w:szCs w:val="28"/>
        </w:rPr>
        <w:t xml:space="preserve"> Неисправность связана с попаданием топлива в масло. Причина неисправности — пропуск сальника топливоподкачивающего насоса, неплотность соединений форсуночных трубок. Для устранения неисправности необходимо подтянуть соединения, устранить неплотности. </w:t>
      </w:r>
    </w:p>
    <w:p w:rsidR="00983B4C" w:rsidRPr="00DE2741" w:rsidRDefault="00983B4C" w:rsidP="00DE2741">
      <w:pPr>
        <w:widowControl w:val="0"/>
        <w:spacing w:line="360" w:lineRule="auto"/>
        <w:ind w:firstLine="709"/>
        <w:jc w:val="both"/>
        <w:rPr>
          <w:sz w:val="28"/>
          <w:szCs w:val="28"/>
        </w:rPr>
      </w:pPr>
      <w:r w:rsidRPr="00DE2741">
        <w:rPr>
          <w:b/>
          <w:sz w:val="28"/>
          <w:szCs w:val="28"/>
        </w:rPr>
        <w:t>При установке органов управления в положение "Стоп" дизель не останавливается.</w:t>
      </w:r>
      <w:r w:rsidRPr="00DE2741">
        <w:rPr>
          <w:sz w:val="28"/>
          <w:szCs w:val="28"/>
        </w:rPr>
        <w:t xml:space="preserve"> Неисправность связана с несоответствием положением реек топливных насосов положению органов управления. Причиной неисправности является неправильная установка нулевого положения топливных насосов. Для устранения неисправности необходимо остановить дизель, выключив топливные насосы., установить правильное нулевое положение топливных насосов. </w:t>
      </w:r>
    </w:p>
    <w:p w:rsidR="00983B4C" w:rsidRPr="00DE2741" w:rsidRDefault="00983B4C" w:rsidP="00DE2741">
      <w:pPr>
        <w:widowControl w:val="0"/>
        <w:spacing w:line="360" w:lineRule="auto"/>
        <w:ind w:firstLine="709"/>
        <w:jc w:val="both"/>
        <w:rPr>
          <w:sz w:val="28"/>
          <w:szCs w:val="28"/>
        </w:rPr>
      </w:pPr>
      <w:r w:rsidRPr="00DE2741">
        <w:rPr>
          <w:b/>
          <w:sz w:val="28"/>
          <w:szCs w:val="28"/>
        </w:rPr>
        <w:t>Дизель нагревается, температура выпускных газов, охлаждающей воды и масла повышена, дым чёрного или коричневого цвета.</w:t>
      </w:r>
      <w:r w:rsidRPr="00DE2741">
        <w:rPr>
          <w:sz w:val="28"/>
          <w:szCs w:val="28"/>
        </w:rPr>
        <w:t xml:space="preserve"> Неисправность связана с перегрузкой дизеля, повышенной цикловой подачей топлива. Причиной неисправности является преднамеренное (для повышения мощности дизеля) ли случайное (самопроизвольное под воздействием всережимного регулятора) увеличение цикловой подачи топлива. Для устранения неисправности необходимо снизить частоту вращения главного дизеля или нагрузку дизель-генератора. </w:t>
      </w:r>
    </w:p>
    <w:p w:rsidR="00983B4C" w:rsidRPr="00DE2741" w:rsidRDefault="00983B4C" w:rsidP="00DE2741">
      <w:pPr>
        <w:widowControl w:val="0"/>
        <w:spacing w:line="360" w:lineRule="auto"/>
        <w:ind w:firstLine="709"/>
        <w:jc w:val="both"/>
        <w:rPr>
          <w:sz w:val="28"/>
          <w:szCs w:val="28"/>
        </w:rPr>
      </w:pPr>
      <w:r w:rsidRPr="00794882">
        <w:rPr>
          <w:sz w:val="28"/>
          <w:szCs w:val="28"/>
        </w:rPr>
        <w:t>Один или несколько цилиндров имеют повышенную температуру и тёмную окраску выпускных газов, повышенную температуру охлаждающей воды, повышенное максимальное давление цикла. Стук в цилиндрах, исчезающий при выключении подачи топлива</w:t>
      </w:r>
      <w:r w:rsidRPr="00DE2741">
        <w:rPr>
          <w:b/>
          <w:sz w:val="28"/>
          <w:szCs w:val="28"/>
        </w:rPr>
        <w:t>.</w:t>
      </w:r>
      <w:r w:rsidRPr="00DE2741">
        <w:rPr>
          <w:sz w:val="28"/>
          <w:szCs w:val="28"/>
        </w:rPr>
        <w:t xml:space="preserve"> Неисправность связана с перегрузкой отдельных цилиндров, повышенной цикловой подачей топлива. Причиной неисправности является неравномерное распределение мощности по цилиндрам. Для устранения неисправности необходимо проверить и отрегулировать нагрузку по цилиндрам.</w:t>
      </w:r>
    </w:p>
    <w:p w:rsidR="00794882" w:rsidRDefault="00794882" w:rsidP="00DE2741">
      <w:pPr>
        <w:widowControl w:val="0"/>
        <w:spacing w:line="360" w:lineRule="auto"/>
        <w:ind w:firstLine="709"/>
        <w:jc w:val="both"/>
        <w:outlineLvl w:val="1"/>
        <w:rPr>
          <w:b/>
          <w:sz w:val="28"/>
          <w:szCs w:val="28"/>
        </w:rPr>
      </w:pPr>
      <w:bookmarkStart w:id="11" w:name="_Toc185048381"/>
    </w:p>
    <w:p w:rsidR="008D1117" w:rsidRPr="00DE2741" w:rsidRDefault="00794882" w:rsidP="00DE2741">
      <w:pPr>
        <w:widowControl w:val="0"/>
        <w:spacing w:line="360" w:lineRule="auto"/>
        <w:ind w:firstLine="709"/>
        <w:jc w:val="both"/>
        <w:outlineLvl w:val="1"/>
        <w:rPr>
          <w:b/>
          <w:sz w:val="28"/>
          <w:szCs w:val="28"/>
        </w:rPr>
      </w:pPr>
      <w:r>
        <w:rPr>
          <w:b/>
          <w:sz w:val="28"/>
          <w:szCs w:val="28"/>
        </w:rPr>
        <w:t>6.4</w:t>
      </w:r>
      <w:r w:rsidR="007B060F" w:rsidRPr="00DE2741">
        <w:rPr>
          <w:b/>
          <w:sz w:val="28"/>
          <w:szCs w:val="28"/>
        </w:rPr>
        <w:t xml:space="preserve"> </w:t>
      </w:r>
      <w:r w:rsidR="008D1117" w:rsidRPr="00DE2741">
        <w:rPr>
          <w:b/>
          <w:sz w:val="28"/>
          <w:szCs w:val="28"/>
        </w:rPr>
        <w:t>Форсунка</w:t>
      </w:r>
      <w:bookmarkEnd w:id="11"/>
    </w:p>
    <w:p w:rsidR="00F923DC" w:rsidRPr="00DE2741" w:rsidRDefault="00F923DC" w:rsidP="00DE2741">
      <w:pPr>
        <w:widowControl w:val="0"/>
        <w:spacing w:line="360" w:lineRule="auto"/>
        <w:ind w:firstLine="709"/>
        <w:jc w:val="both"/>
        <w:rPr>
          <w:b/>
          <w:i/>
          <w:sz w:val="28"/>
          <w:szCs w:val="28"/>
        </w:rPr>
      </w:pPr>
    </w:p>
    <w:p w:rsidR="008D1117" w:rsidRPr="00DE2741" w:rsidRDefault="007B060F" w:rsidP="00DE2741">
      <w:pPr>
        <w:widowControl w:val="0"/>
        <w:spacing w:line="360" w:lineRule="auto"/>
        <w:ind w:firstLine="709"/>
        <w:jc w:val="both"/>
        <w:outlineLvl w:val="2"/>
        <w:rPr>
          <w:b/>
          <w:i/>
          <w:sz w:val="28"/>
          <w:szCs w:val="28"/>
        </w:rPr>
      </w:pPr>
      <w:bookmarkStart w:id="12" w:name="_Toc185048382"/>
      <w:r w:rsidRPr="00DE2741">
        <w:rPr>
          <w:b/>
          <w:sz w:val="28"/>
          <w:szCs w:val="28"/>
        </w:rPr>
        <w:t>6.4.</w:t>
      </w:r>
      <w:r w:rsidR="00942821" w:rsidRPr="00DE2741">
        <w:rPr>
          <w:b/>
          <w:sz w:val="28"/>
          <w:szCs w:val="28"/>
        </w:rPr>
        <w:t>1</w:t>
      </w:r>
      <w:r w:rsidR="00942821" w:rsidRPr="00DE2741">
        <w:rPr>
          <w:b/>
          <w:i/>
          <w:sz w:val="28"/>
          <w:szCs w:val="28"/>
        </w:rPr>
        <w:t xml:space="preserve"> </w:t>
      </w:r>
      <w:r w:rsidR="008D1117" w:rsidRPr="00DE2741">
        <w:rPr>
          <w:b/>
          <w:i/>
          <w:sz w:val="28"/>
          <w:szCs w:val="28"/>
        </w:rPr>
        <w:t>Конструкция</w:t>
      </w:r>
      <w:bookmarkEnd w:id="12"/>
    </w:p>
    <w:p w:rsidR="00794882" w:rsidRDefault="009C4F31" w:rsidP="00DE2741">
      <w:pPr>
        <w:widowControl w:val="0"/>
        <w:spacing w:line="360" w:lineRule="auto"/>
        <w:ind w:firstLine="709"/>
        <w:jc w:val="both"/>
        <w:rPr>
          <w:i/>
          <w:sz w:val="28"/>
          <w:szCs w:val="28"/>
        </w:rPr>
      </w:pPr>
      <w:r>
        <w:rPr>
          <w:noProof/>
        </w:rPr>
        <w:pict>
          <v:shape id="_x0000_s1027" type="#_x0000_t75" style="position:absolute;left:0;text-align:left;margin-left:27.75pt;margin-top:23.15pt;width:212.15pt;height:308.65pt;z-index:251655680">
            <v:imagedata r:id="rId129" o:title=""/>
            <w10:wrap type="square"/>
          </v:shape>
        </w:pict>
      </w: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794882" w:rsidRDefault="00794882" w:rsidP="00DE2741">
      <w:pPr>
        <w:widowControl w:val="0"/>
        <w:spacing w:line="360" w:lineRule="auto"/>
        <w:ind w:firstLine="709"/>
        <w:jc w:val="both"/>
        <w:rPr>
          <w:i/>
          <w:sz w:val="28"/>
          <w:szCs w:val="28"/>
        </w:rPr>
      </w:pPr>
    </w:p>
    <w:p w:rsidR="008D1117" w:rsidRPr="00DE2741" w:rsidRDefault="00F923DC" w:rsidP="00DE2741">
      <w:pPr>
        <w:widowControl w:val="0"/>
        <w:spacing w:line="360" w:lineRule="auto"/>
        <w:ind w:firstLine="709"/>
        <w:jc w:val="both"/>
        <w:rPr>
          <w:i/>
          <w:sz w:val="28"/>
          <w:szCs w:val="28"/>
        </w:rPr>
      </w:pPr>
      <w:r w:rsidRPr="00DE2741">
        <w:rPr>
          <w:i/>
          <w:sz w:val="28"/>
          <w:szCs w:val="28"/>
        </w:rPr>
        <w:t>Форсунки служат для непосредственного впрыскивания топлива в цилиндр двигателя, распыливания его на частицы с размером не более 5-30 мк и распределения их внутри камеры сгорания.</w:t>
      </w:r>
    </w:p>
    <w:p w:rsidR="00F923DC" w:rsidRPr="00DE2741" w:rsidRDefault="00F923DC" w:rsidP="00DE2741">
      <w:pPr>
        <w:widowControl w:val="0"/>
        <w:spacing w:line="360" w:lineRule="auto"/>
        <w:ind w:firstLine="709"/>
        <w:jc w:val="both"/>
        <w:rPr>
          <w:sz w:val="28"/>
          <w:szCs w:val="28"/>
        </w:rPr>
      </w:pPr>
      <w:r w:rsidRPr="00DE2741">
        <w:rPr>
          <w:sz w:val="28"/>
          <w:szCs w:val="28"/>
        </w:rPr>
        <w:t xml:space="preserve">Представленная на рис. </w:t>
      </w:r>
      <w:r w:rsidR="00806F9B" w:rsidRPr="00DE2741">
        <w:rPr>
          <w:sz w:val="28"/>
          <w:szCs w:val="28"/>
        </w:rPr>
        <w:t>6.4.1.</w:t>
      </w:r>
      <w:r w:rsidRPr="00DE2741">
        <w:rPr>
          <w:sz w:val="28"/>
          <w:szCs w:val="28"/>
        </w:rPr>
        <w:t xml:space="preserve"> форсунка размещается в крышке цилиндра и состоит из двух основных элементов – корпуса 1 и распылителя 2, </w:t>
      </w:r>
      <w:r w:rsidR="00DB05BE" w:rsidRPr="00DE2741">
        <w:rPr>
          <w:sz w:val="28"/>
          <w:szCs w:val="28"/>
        </w:rPr>
        <w:t>прижимаемого к корпусу накидной гайкой 3. Топливо от насоса подводится через штуцер 5 к каналу 4, откуда попадает в концевую выточку 10 на торце распылителя и по трём каналам 8 подаётся в полость 9 распылителя. Клапан 12 служит для выпуска воздуха.</w:t>
      </w:r>
    </w:p>
    <w:p w:rsidR="00DB05BE" w:rsidRPr="00DE2741" w:rsidRDefault="00DB05BE" w:rsidP="00DE2741">
      <w:pPr>
        <w:widowControl w:val="0"/>
        <w:spacing w:line="360" w:lineRule="auto"/>
        <w:ind w:firstLine="709"/>
        <w:jc w:val="both"/>
        <w:rPr>
          <w:sz w:val="28"/>
          <w:szCs w:val="28"/>
        </w:rPr>
      </w:pPr>
      <w:r w:rsidRPr="00DE2741">
        <w:rPr>
          <w:sz w:val="28"/>
          <w:szCs w:val="28"/>
        </w:rPr>
        <w:t>Игла 10 распылителя через болт 6 нагружена пружиной 11, затяг которой может регулироваться болтом 6.</w:t>
      </w:r>
    </w:p>
    <w:p w:rsidR="00DB05BE" w:rsidRPr="00DE2741" w:rsidRDefault="00DB05BE" w:rsidP="00DE2741">
      <w:pPr>
        <w:widowControl w:val="0"/>
        <w:spacing w:line="360" w:lineRule="auto"/>
        <w:ind w:firstLine="709"/>
        <w:jc w:val="both"/>
        <w:rPr>
          <w:sz w:val="28"/>
          <w:szCs w:val="28"/>
        </w:rPr>
      </w:pPr>
      <w:r w:rsidRPr="00DE2741">
        <w:rPr>
          <w:sz w:val="28"/>
          <w:szCs w:val="28"/>
        </w:rPr>
        <w:t xml:space="preserve">Изменением силы затяга регулируется давление отрыва иглы от седла (начальное давление впрыска – </w:t>
      </w:r>
      <w:r w:rsidRPr="00DE2741">
        <w:rPr>
          <w:sz w:val="28"/>
          <w:szCs w:val="28"/>
          <w:lang w:val="en-US"/>
        </w:rPr>
        <w:t>P</w:t>
      </w:r>
      <w:r w:rsidRPr="00DE2741">
        <w:rPr>
          <w:sz w:val="28"/>
          <w:szCs w:val="28"/>
          <w:vertAlign w:val="subscript"/>
        </w:rPr>
        <w:t>фо</w:t>
      </w:r>
      <w:r w:rsidRPr="00DE2741">
        <w:rPr>
          <w:sz w:val="28"/>
          <w:szCs w:val="28"/>
        </w:rPr>
        <w:t>).</w:t>
      </w:r>
    </w:p>
    <w:p w:rsidR="00806F9B" w:rsidRPr="00DE2741" w:rsidRDefault="00DB05BE" w:rsidP="00DE2741">
      <w:pPr>
        <w:widowControl w:val="0"/>
        <w:spacing w:line="360" w:lineRule="auto"/>
        <w:ind w:firstLine="709"/>
        <w:jc w:val="both"/>
        <w:rPr>
          <w:sz w:val="28"/>
          <w:szCs w:val="28"/>
        </w:rPr>
      </w:pPr>
      <w:r w:rsidRPr="00DE2741">
        <w:rPr>
          <w:sz w:val="28"/>
          <w:szCs w:val="28"/>
        </w:rPr>
        <w:t>При закрытом положении игла своим конусом сидит на конусе сопла и препятствует</w:t>
      </w:r>
    </w:p>
    <w:p w:rsidR="00DB05BE" w:rsidRPr="00DE2741" w:rsidRDefault="00806F9B" w:rsidP="00DE2741">
      <w:pPr>
        <w:widowControl w:val="0"/>
        <w:spacing w:line="360" w:lineRule="auto"/>
        <w:ind w:firstLine="709"/>
        <w:jc w:val="both"/>
        <w:rPr>
          <w:sz w:val="28"/>
          <w:szCs w:val="28"/>
        </w:rPr>
      </w:pPr>
      <w:r w:rsidRPr="00DE2741">
        <w:rPr>
          <w:sz w:val="28"/>
          <w:szCs w:val="28"/>
        </w:rPr>
        <w:t>Рис. 6.4.1.</w:t>
      </w:r>
      <w:r w:rsidRPr="00DE2741">
        <w:rPr>
          <w:sz w:val="28"/>
          <w:szCs w:val="28"/>
        </w:rPr>
        <w:tab/>
      </w:r>
      <w:r w:rsidRPr="00DE2741">
        <w:rPr>
          <w:sz w:val="28"/>
          <w:szCs w:val="28"/>
        </w:rPr>
        <w:tab/>
      </w:r>
      <w:r w:rsidR="00DE2741">
        <w:rPr>
          <w:sz w:val="28"/>
          <w:szCs w:val="28"/>
        </w:rPr>
        <w:t xml:space="preserve"> </w:t>
      </w:r>
      <w:r w:rsidR="00DB05BE" w:rsidRPr="00DE2741">
        <w:rPr>
          <w:sz w:val="28"/>
          <w:szCs w:val="28"/>
        </w:rPr>
        <w:t xml:space="preserve">проникновению топлива в ниже </w:t>
      </w:r>
      <w:r w:rsidRPr="00DE2741">
        <w:rPr>
          <w:sz w:val="28"/>
          <w:szCs w:val="28"/>
        </w:rPr>
        <w:t>р</w:t>
      </w:r>
      <w:r w:rsidR="00DB05BE" w:rsidRPr="00DE2741">
        <w:rPr>
          <w:sz w:val="28"/>
          <w:szCs w:val="28"/>
        </w:rPr>
        <w:t>асположенную камеру сопловых отверстий.</w:t>
      </w:r>
    </w:p>
    <w:p w:rsidR="00DB05BE" w:rsidRPr="00DE2741" w:rsidRDefault="00DB05BE" w:rsidP="00DE2741">
      <w:pPr>
        <w:widowControl w:val="0"/>
        <w:spacing w:line="360" w:lineRule="auto"/>
        <w:ind w:firstLine="709"/>
        <w:jc w:val="both"/>
        <w:rPr>
          <w:sz w:val="28"/>
          <w:szCs w:val="28"/>
        </w:rPr>
      </w:pPr>
      <w:r w:rsidRPr="00DE2741">
        <w:rPr>
          <w:sz w:val="28"/>
          <w:szCs w:val="28"/>
        </w:rPr>
        <w:t xml:space="preserve">Положение иглы определяется действием двух сил: силы затяга пружины </w:t>
      </w:r>
      <w:r w:rsidRPr="00DE2741">
        <w:rPr>
          <w:sz w:val="28"/>
          <w:szCs w:val="28"/>
          <w:lang w:val="en-US"/>
        </w:rPr>
        <w:t>P</w:t>
      </w:r>
      <w:r w:rsidRPr="00DE2741">
        <w:rPr>
          <w:sz w:val="28"/>
          <w:szCs w:val="28"/>
          <w:vertAlign w:val="subscript"/>
        </w:rPr>
        <w:t>пр</w:t>
      </w:r>
      <w:r w:rsidRPr="00DE2741">
        <w:rPr>
          <w:sz w:val="28"/>
          <w:szCs w:val="28"/>
        </w:rPr>
        <w:t xml:space="preserve">, прижимающей иглу к седлу, и силы давления топлива </w:t>
      </w:r>
      <w:r w:rsidRPr="00DE2741">
        <w:rPr>
          <w:sz w:val="28"/>
          <w:szCs w:val="28"/>
          <w:lang w:val="en-US"/>
        </w:rPr>
        <w:t>P</w:t>
      </w:r>
      <w:r w:rsidRPr="00DE2741">
        <w:rPr>
          <w:sz w:val="28"/>
          <w:szCs w:val="28"/>
          <w:vertAlign w:val="subscript"/>
        </w:rPr>
        <w:t>ф</w:t>
      </w:r>
      <w:r w:rsidRPr="00DE2741">
        <w:rPr>
          <w:sz w:val="28"/>
          <w:szCs w:val="28"/>
        </w:rPr>
        <w:t xml:space="preserve">, действующей на дифференциальную площадку </w:t>
      </w:r>
    </w:p>
    <w:p w:rsidR="00794882" w:rsidRDefault="00794882" w:rsidP="00DE2741">
      <w:pPr>
        <w:widowControl w:val="0"/>
        <w:spacing w:line="360" w:lineRule="auto"/>
        <w:ind w:firstLine="709"/>
        <w:jc w:val="both"/>
        <w:rPr>
          <w:sz w:val="28"/>
          <w:szCs w:val="28"/>
        </w:rPr>
      </w:pPr>
    </w:p>
    <w:p w:rsidR="00DB05BE" w:rsidRPr="00DE2741" w:rsidRDefault="009C4F31" w:rsidP="00DE2741">
      <w:pPr>
        <w:widowControl w:val="0"/>
        <w:spacing w:line="360" w:lineRule="auto"/>
        <w:ind w:firstLine="709"/>
        <w:jc w:val="both"/>
        <w:rPr>
          <w:sz w:val="28"/>
          <w:szCs w:val="28"/>
        </w:rPr>
      </w:pPr>
      <w:r>
        <w:rPr>
          <w:position w:val="-24"/>
          <w:sz w:val="28"/>
          <w:szCs w:val="28"/>
        </w:rPr>
        <w:pict>
          <v:shape id="_x0000_i1149" type="#_x0000_t75" style="width:125.25pt;height:33pt">
            <v:imagedata r:id="rId130" o:title=""/>
          </v:shape>
        </w:pict>
      </w:r>
      <w:r w:rsidR="00806F9B" w:rsidRPr="00DE2741">
        <w:rPr>
          <w:sz w:val="28"/>
          <w:szCs w:val="28"/>
        </w:rPr>
        <w:t xml:space="preserve"> – см. рис. 6.4.</w:t>
      </w:r>
      <w:r w:rsidR="00275EF5" w:rsidRPr="00DE2741">
        <w:rPr>
          <w:sz w:val="28"/>
          <w:szCs w:val="28"/>
        </w:rPr>
        <w:t>2.</w:t>
      </w:r>
    </w:p>
    <w:p w:rsidR="00794882" w:rsidRDefault="00794882" w:rsidP="00DE2741">
      <w:pPr>
        <w:widowControl w:val="0"/>
        <w:spacing w:line="360" w:lineRule="auto"/>
        <w:ind w:firstLine="709"/>
        <w:jc w:val="both"/>
        <w:rPr>
          <w:sz w:val="28"/>
          <w:szCs w:val="28"/>
        </w:rPr>
      </w:pPr>
    </w:p>
    <w:p w:rsidR="00DB05BE" w:rsidRPr="00DE2741" w:rsidRDefault="00DB05BE" w:rsidP="00DE2741">
      <w:pPr>
        <w:widowControl w:val="0"/>
        <w:spacing w:line="360" w:lineRule="auto"/>
        <w:ind w:firstLine="709"/>
        <w:jc w:val="both"/>
        <w:rPr>
          <w:sz w:val="28"/>
          <w:szCs w:val="28"/>
        </w:rPr>
      </w:pPr>
      <w:r w:rsidRPr="00DE2741">
        <w:rPr>
          <w:sz w:val="28"/>
          <w:szCs w:val="28"/>
        </w:rPr>
        <w:t>С повышением давления до</w:t>
      </w:r>
    </w:p>
    <w:p w:rsidR="00794882" w:rsidRDefault="00794882" w:rsidP="00DE2741">
      <w:pPr>
        <w:widowControl w:val="0"/>
        <w:spacing w:line="360" w:lineRule="auto"/>
        <w:ind w:firstLine="709"/>
        <w:jc w:val="both"/>
        <w:rPr>
          <w:sz w:val="28"/>
          <w:szCs w:val="28"/>
        </w:rPr>
      </w:pPr>
    </w:p>
    <w:p w:rsidR="00DB05BE" w:rsidRPr="00DE2741" w:rsidRDefault="009C4F31" w:rsidP="00DE2741">
      <w:pPr>
        <w:widowControl w:val="0"/>
        <w:spacing w:line="360" w:lineRule="auto"/>
        <w:ind w:firstLine="709"/>
        <w:jc w:val="both"/>
        <w:rPr>
          <w:sz w:val="28"/>
          <w:szCs w:val="28"/>
        </w:rPr>
      </w:pPr>
      <w:r>
        <w:rPr>
          <w:position w:val="-32"/>
          <w:sz w:val="28"/>
          <w:szCs w:val="28"/>
        </w:rPr>
        <w:pict>
          <v:shape id="_x0000_i1150" type="#_x0000_t75" style="width:135.75pt;height:38.25pt">
            <v:imagedata r:id="rId131" o:title=""/>
          </v:shape>
        </w:pict>
      </w:r>
    </w:p>
    <w:p w:rsidR="00794882" w:rsidRDefault="00794882" w:rsidP="00DE2741">
      <w:pPr>
        <w:widowControl w:val="0"/>
        <w:spacing w:line="360" w:lineRule="auto"/>
        <w:ind w:firstLine="709"/>
        <w:jc w:val="both"/>
        <w:rPr>
          <w:sz w:val="28"/>
          <w:szCs w:val="28"/>
        </w:rPr>
      </w:pPr>
    </w:p>
    <w:p w:rsidR="00DB05BE" w:rsidRPr="00DE2741" w:rsidRDefault="00DB05BE" w:rsidP="00DE2741">
      <w:pPr>
        <w:widowControl w:val="0"/>
        <w:spacing w:line="360" w:lineRule="auto"/>
        <w:ind w:firstLine="709"/>
        <w:jc w:val="both"/>
        <w:rPr>
          <w:sz w:val="28"/>
          <w:szCs w:val="28"/>
        </w:rPr>
      </w:pPr>
      <w:r w:rsidRPr="00DE2741">
        <w:rPr>
          <w:sz w:val="28"/>
          <w:szCs w:val="28"/>
        </w:rPr>
        <w:t>игла поднимается до упора и сила давления топлива теперь будет действовать уже на всю площадь поперечного сечения иглы</w:t>
      </w:r>
    </w:p>
    <w:p w:rsidR="00794882" w:rsidRDefault="00794882" w:rsidP="00DE2741">
      <w:pPr>
        <w:widowControl w:val="0"/>
        <w:spacing w:line="360" w:lineRule="auto"/>
        <w:ind w:firstLine="709"/>
        <w:jc w:val="both"/>
        <w:rPr>
          <w:sz w:val="28"/>
          <w:szCs w:val="28"/>
        </w:rPr>
      </w:pPr>
    </w:p>
    <w:p w:rsidR="00DB05BE" w:rsidRPr="00DE2741" w:rsidRDefault="009C4F31" w:rsidP="00DE2741">
      <w:pPr>
        <w:widowControl w:val="0"/>
        <w:spacing w:line="360" w:lineRule="auto"/>
        <w:ind w:firstLine="709"/>
        <w:jc w:val="both"/>
        <w:rPr>
          <w:sz w:val="28"/>
          <w:szCs w:val="28"/>
        </w:rPr>
      </w:pPr>
      <w:r>
        <w:rPr>
          <w:position w:val="-24"/>
          <w:sz w:val="28"/>
          <w:szCs w:val="28"/>
        </w:rPr>
        <w:pict>
          <v:shape id="_x0000_i1151" type="#_x0000_t75" style="width:57.75pt;height:33pt">
            <v:imagedata r:id="rId132" o:title=""/>
          </v:shape>
        </w:pict>
      </w:r>
      <w:r w:rsidR="00275EF5" w:rsidRPr="00DE2741">
        <w:rPr>
          <w:sz w:val="28"/>
          <w:szCs w:val="28"/>
        </w:rPr>
        <w:t>,</w:t>
      </w:r>
    </w:p>
    <w:p w:rsidR="00794882" w:rsidRDefault="00794882" w:rsidP="00DE2741">
      <w:pPr>
        <w:widowControl w:val="0"/>
        <w:spacing w:line="360" w:lineRule="auto"/>
        <w:ind w:firstLine="709"/>
        <w:jc w:val="both"/>
        <w:rPr>
          <w:sz w:val="28"/>
          <w:szCs w:val="28"/>
        </w:rPr>
      </w:pPr>
    </w:p>
    <w:p w:rsidR="008D1117" w:rsidRPr="00DE2741" w:rsidRDefault="00275EF5" w:rsidP="00DE2741">
      <w:pPr>
        <w:widowControl w:val="0"/>
        <w:spacing w:line="360" w:lineRule="auto"/>
        <w:ind w:firstLine="709"/>
        <w:jc w:val="both"/>
        <w:rPr>
          <w:sz w:val="28"/>
          <w:szCs w:val="28"/>
        </w:rPr>
      </w:pPr>
      <w:r w:rsidRPr="00DE2741">
        <w:rPr>
          <w:sz w:val="28"/>
          <w:szCs w:val="28"/>
        </w:rPr>
        <w:t xml:space="preserve">удерживая её в этом положении до падения давления до </w:t>
      </w:r>
      <w:r w:rsidRPr="00DE2741">
        <w:rPr>
          <w:sz w:val="28"/>
          <w:szCs w:val="28"/>
          <w:lang w:val="en-US"/>
        </w:rPr>
        <w:t>P</w:t>
      </w:r>
      <w:r w:rsidRPr="00DE2741">
        <w:rPr>
          <w:sz w:val="28"/>
          <w:szCs w:val="28"/>
          <w:vertAlign w:val="subscript"/>
        </w:rPr>
        <w:t>фз</w:t>
      </w:r>
      <w:r w:rsidRPr="00DE2741">
        <w:rPr>
          <w:sz w:val="28"/>
          <w:szCs w:val="28"/>
        </w:rPr>
        <w:t>.</w:t>
      </w:r>
    </w:p>
    <w:p w:rsidR="00275EF5" w:rsidRPr="00DE2741" w:rsidRDefault="00275EF5" w:rsidP="00DE2741">
      <w:pPr>
        <w:widowControl w:val="0"/>
        <w:spacing w:line="360" w:lineRule="auto"/>
        <w:ind w:firstLine="709"/>
        <w:jc w:val="both"/>
        <w:rPr>
          <w:sz w:val="28"/>
          <w:szCs w:val="28"/>
        </w:rPr>
      </w:pPr>
      <w:r w:rsidRPr="00DE2741">
        <w:rPr>
          <w:sz w:val="28"/>
          <w:szCs w:val="28"/>
        </w:rPr>
        <w:t xml:space="preserve">Последнее находится из следующего выражения </w:t>
      </w:r>
    </w:p>
    <w:p w:rsidR="008B04F6" w:rsidRPr="00DE2741" w:rsidRDefault="00794882" w:rsidP="00DE2741">
      <w:pPr>
        <w:widowControl w:val="0"/>
        <w:spacing w:line="360" w:lineRule="auto"/>
        <w:ind w:firstLine="709"/>
        <w:jc w:val="both"/>
        <w:rPr>
          <w:sz w:val="28"/>
          <w:szCs w:val="28"/>
        </w:rPr>
      </w:pPr>
      <w:r>
        <w:rPr>
          <w:sz w:val="28"/>
          <w:szCs w:val="28"/>
        </w:rPr>
        <w:br w:type="page"/>
      </w:r>
      <w:r w:rsidR="009C4F31">
        <w:rPr>
          <w:position w:val="-24"/>
          <w:sz w:val="28"/>
          <w:szCs w:val="28"/>
        </w:rPr>
        <w:pict>
          <v:shape id="_x0000_i1152" type="#_x0000_t75" style="width:84pt;height:33pt">
            <v:imagedata r:id="rId133" o:title=""/>
          </v:shape>
        </w:pict>
      </w:r>
      <w:r w:rsidR="00275EF5" w:rsidRPr="00DE2741">
        <w:rPr>
          <w:sz w:val="28"/>
          <w:szCs w:val="28"/>
        </w:rPr>
        <w:t>.</w:t>
      </w:r>
    </w:p>
    <w:p w:rsidR="00794882" w:rsidRDefault="00794882" w:rsidP="00DE2741">
      <w:pPr>
        <w:widowControl w:val="0"/>
        <w:spacing w:line="360" w:lineRule="auto"/>
        <w:ind w:firstLine="709"/>
        <w:jc w:val="both"/>
        <w:rPr>
          <w:sz w:val="28"/>
          <w:szCs w:val="28"/>
        </w:rPr>
      </w:pPr>
    </w:p>
    <w:p w:rsidR="00275EF5" w:rsidRPr="00DE2741" w:rsidRDefault="00275EF5" w:rsidP="00DE2741">
      <w:pPr>
        <w:widowControl w:val="0"/>
        <w:spacing w:line="360" w:lineRule="auto"/>
        <w:ind w:firstLine="709"/>
        <w:jc w:val="both"/>
        <w:rPr>
          <w:sz w:val="28"/>
          <w:szCs w:val="28"/>
        </w:rPr>
      </w:pPr>
      <w:r w:rsidRPr="00DE2741">
        <w:rPr>
          <w:sz w:val="28"/>
          <w:szCs w:val="28"/>
        </w:rPr>
        <w:t xml:space="preserve">Таким образом, </w:t>
      </w:r>
      <w:r w:rsidRPr="00DE2741">
        <w:rPr>
          <w:i/>
          <w:sz w:val="28"/>
          <w:szCs w:val="28"/>
        </w:rPr>
        <w:t xml:space="preserve">давление закрытия иглы ниже давления, при котором она открывается и распыливание топлива в этой </w:t>
      </w:r>
      <w:r w:rsidR="00D50EA1" w:rsidRPr="00DE2741">
        <w:rPr>
          <w:i/>
          <w:sz w:val="28"/>
          <w:szCs w:val="28"/>
        </w:rPr>
        <w:t xml:space="preserve">фазе впрыска </w:t>
      </w:r>
      <w:r w:rsidRPr="00DE2741">
        <w:rPr>
          <w:i/>
          <w:sz w:val="28"/>
          <w:szCs w:val="28"/>
        </w:rPr>
        <w:t>существенно хуже.</w:t>
      </w:r>
    </w:p>
    <w:p w:rsidR="00794882" w:rsidRDefault="00794882" w:rsidP="00DE2741">
      <w:pPr>
        <w:widowControl w:val="0"/>
        <w:spacing w:line="360" w:lineRule="auto"/>
        <w:ind w:firstLine="709"/>
        <w:jc w:val="both"/>
        <w:rPr>
          <w:sz w:val="28"/>
          <w:szCs w:val="28"/>
        </w:rPr>
      </w:pPr>
    </w:p>
    <w:p w:rsidR="00794882" w:rsidRDefault="009C4F31" w:rsidP="00DE2741">
      <w:pPr>
        <w:widowControl w:val="0"/>
        <w:spacing w:line="360" w:lineRule="auto"/>
        <w:ind w:firstLine="709"/>
        <w:jc w:val="both"/>
        <w:rPr>
          <w:sz w:val="28"/>
          <w:szCs w:val="28"/>
        </w:rPr>
      </w:pPr>
      <w:r>
        <w:rPr>
          <w:noProof/>
        </w:rPr>
        <w:pict>
          <v:shape id="_x0000_s1028" type="#_x0000_t75" style="position:absolute;left:0;text-align:left;margin-left:32.3pt;margin-top:8pt;width:130.95pt;height:215.4pt;z-index:251656704">
            <v:imagedata r:id="rId134" o:title=""/>
            <w10:wrap type="square"/>
          </v:shape>
        </w:pict>
      </w: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D50EA1" w:rsidRPr="00DE2741" w:rsidRDefault="00D50EA1" w:rsidP="00DE2741">
      <w:pPr>
        <w:widowControl w:val="0"/>
        <w:spacing w:line="360" w:lineRule="auto"/>
        <w:ind w:firstLine="709"/>
        <w:jc w:val="both"/>
        <w:rPr>
          <w:sz w:val="28"/>
          <w:szCs w:val="28"/>
        </w:rPr>
      </w:pPr>
      <w:r w:rsidRPr="00DE2741">
        <w:rPr>
          <w:sz w:val="28"/>
          <w:szCs w:val="28"/>
        </w:rPr>
        <w:t>Высота подъёма игла форсунки ограничивается упором в зависимости от размеров форсунки и количества пропускаемого ею топлива находится в пределах 0,5-</w:t>
      </w:r>
      <w:smartTag w:uri="urn:schemas-microsoft-com:office:smarttags" w:element="metricconverter">
        <w:smartTagPr>
          <w:attr w:name="ProductID" w:val="1,5 мм"/>
        </w:smartTagPr>
        <w:r w:rsidRPr="00DE2741">
          <w:rPr>
            <w:sz w:val="28"/>
            <w:szCs w:val="28"/>
          </w:rPr>
          <w:t>1,5 мм</w:t>
        </w:r>
      </w:smartTag>
      <w:r w:rsidRPr="00DE2741">
        <w:rPr>
          <w:sz w:val="28"/>
          <w:szCs w:val="28"/>
        </w:rPr>
        <w:t>. С увеличением хода иглы растут динамические силы её удара о седло и упор, что приводит к появлению наклёпа и потери плотности посадки иглы. Посадочный конус иглы обычно принимается равным 60°. Посадочный конус седла в целях достижения узкой притирочной поверхности посадки, при которой достигается наиболее высокая плотность, принимается не менее на 2° меньше.</w:t>
      </w:r>
    </w:p>
    <w:p w:rsidR="00D50EA1" w:rsidRPr="00DE2741" w:rsidRDefault="00D50EA1" w:rsidP="00DE2741">
      <w:pPr>
        <w:widowControl w:val="0"/>
        <w:spacing w:line="360" w:lineRule="auto"/>
        <w:ind w:firstLine="709"/>
        <w:jc w:val="both"/>
        <w:rPr>
          <w:sz w:val="28"/>
          <w:szCs w:val="28"/>
        </w:rPr>
      </w:pPr>
      <w:r w:rsidRPr="00DE2741">
        <w:rPr>
          <w:sz w:val="28"/>
          <w:szCs w:val="28"/>
        </w:rPr>
        <w:t xml:space="preserve">Игла и её направляющее отверстие в распылителе являются прецизионными и изготовлены с высокой точностью. Путём селективного подбора выбирают </w:t>
      </w:r>
      <w:r w:rsidR="00473319" w:rsidRPr="00DE2741">
        <w:rPr>
          <w:sz w:val="28"/>
          <w:szCs w:val="28"/>
        </w:rPr>
        <w:t xml:space="preserve">пару «игла-направляющая» такой, </w:t>
      </w:r>
      <w:r w:rsidR="00202BA9" w:rsidRPr="00DE2741">
        <w:rPr>
          <w:sz w:val="28"/>
          <w:szCs w:val="28"/>
        </w:rPr>
        <w:t>чтобы зазор между ними укладывался в заданный технологический допуск, величина которого зависит от размеров, теплового режима работы, вязкости используемого топлива и находится в пределах 5-12 микрон.</w:t>
      </w:r>
    </w:p>
    <w:p w:rsidR="00202BA9" w:rsidRPr="00DE2741" w:rsidRDefault="00202BA9" w:rsidP="00DE2741">
      <w:pPr>
        <w:widowControl w:val="0"/>
        <w:spacing w:line="360" w:lineRule="auto"/>
        <w:ind w:firstLine="709"/>
        <w:jc w:val="both"/>
        <w:rPr>
          <w:sz w:val="28"/>
          <w:szCs w:val="28"/>
        </w:rPr>
      </w:pPr>
      <w:r w:rsidRPr="00DE2741">
        <w:rPr>
          <w:sz w:val="28"/>
          <w:szCs w:val="28"/>
        </w:rPr>
        <w:t>Скомплектованная таким образом пара является «неразлучной» и при эксплуатации из замена должна производится только парами, перекомплектации.</w:t>
      </w:r>
    </w:p>
    <w:p w:rsidR="00202BA9" w:rsidRPr="00DE2741" w:rsidRDefault="00202BA9" w:rsidP="00DE2741">
      <w:pPr>
        <w:widowControl w:val="0"/>
        <w:spacing w:line="360" w:lineRule="auto"/>
        <w:ind w:firstLine="709"/>
        <w:jc w:val="both"/>
        <w:rPr>
          <w:b/>
          <w:sz w:val="28"/>
          <w:szCs w:val="28"/>
        </w:rPr>
      </w:pPr>
      <w:r w:rsidRPr="00DE2741">
        <w:rPr>
          <w:b/>
          <w:sz w:val="28"/>
          <w:szCs w:val="28"/>
        </w:rPr>
        <w:t>По типу запорных органов и распыливающих отверстий применяются следующие виды распылителей:</w:t>
      </w:r>
    </w:p>
    <w:p w:rsidR="00202BA9" w:rsidRPr="00DE2741" w:rsidRDefault="00942821" w:rsidP="00DE2741">
      <w:pPr>
        <w:widowControl w:val="0"/>
        <w:spacing w:line="360" w:lineRule="auto"/>
        <w:ind w:firstLine="709"/>
        <w:jc w:val="both"/>
        <w:rPr>
          <w:sz w:val="28"/>
          <w:szCs w:val="28"/>
        </w:rPr>
      </w:pPr>
      <w:r w:rsidRPr="00DE2741">
        <w:rPr>
          <w:sz w:val="28"/>
          <w:szCs w:val="28"/>
        </w:rPr>
        <w:t xml:space="preserve">- </w:t>
      </w:r>
      <w:r w:rsidRPr="00DE2741">
        <w:rPr>
          <w:i/>
          <w:sz w:val="28"/>
          <w:szCs w:val="28"/>
        </w:rPr>
        <w:t>клапанные многодырчатые</w:t>
      </w:r>
      <w:r w:rsidRPr="00DE2741">
        <w:rPr>
          <w:sz w:val="28"/>
          <w:szCs w:val="28"/>
        </w:rPr>
        <w:t xml:space="preserve"> (рис. </w:t>
      </w:r>
      <w:r w:rsidR="001D3253" w:rsidRPr="00DE2741">
        <w:rPr>
          <w:sz w:val="28"/>
          <w:szCs w:val="28"/>
        </w:rPr>
        <w:t>6.4.</w:t>
      </w:r>
      <w:r w:rsidRPr="00DE2741">
        <w:rPr>
          <w:sz w:val="28"/>
          <w:szCs w:val="28"/>
        </w:rPr>
        <w:t>2) – получили наибольшее распространение в основном в двигателях с непосредственным впрыском, количество отверстий –</w:t>
      </w:r>
      <w:r w:rsidR="00FD5F42" w:rsidRPr="00DE2741">
        <w:rPr>
          <w:sz w:val="28"/>
          <w:szCs w:val="28"/>
        </w:rPr>
        <w:t xml:space="preserve"> </w:t>
      </w:r>
      <w:r w:rsidR="00FD5F42" w:rsidRPr="00DE2741">
        <w:rPr>
          <w:sz w:val="28"/>
          <w:szCs w:val="28"/>
        </w:rPr>
        <w:tab/>
      </w:r>
      <w:r w:rsidR="00DE2741">
        <w:rPr>
          <w:sz w:val="28"/>
          <w:szCs w:val="28"/>
        </w:rPr>
        <w:t xml:space="preserve"> </w:t>
      </w:r>
      <w:r w:rsidR="00FD5F42" w:rsidRPr="00DE2741">
        <w:rPr>
          <w:sz w:val="28"/>
          <w:szCs w:val="28"/>
        </w:rPr>
        <w:t>Рис. 6.4.2</w:t>
      </w:r>
      <w:r w:rsidR="00FD5F42" w:rsidRPr="00DE2741">
        <w:rPr>
          <w:sz w:val="28"/>
          <w:szCs w:val="28"/>
        </w:rPr>
        <w:tab/>
      </w:r>
      <w:r w:rsidR="00DE2741">
        <w:rPr>
          <w:sz w:val="28"/>
          <w:szCs w:val="28"/>
        </w:rPr>
        <w:t xml:space="preserve"> </w:t>
      </w:r>
      <w:r w:rsidR="00567B86" w:rsidRPr="00DE2741">
        <w:rPr>
          <w:sz w:val="28"/>
          <w:szCs w:val="28"/>
        </w:rPr>
        <w:tab/>
      </w:r>
      <w:r w:rsidR="00DE2741">
        <w:rPr>
          <w:sz w:val="28"/>
          <w:szCs w:val="28"/>
        </w:rPr>
        <w:t xml:space="preserve"> </w:t>
      </w:r>
      <w:r w:rsidR="00FD5F42" w:rsidRPr="00DE2741">
        <w:rPr>
          <w:sz w:val="28"/>
          <w:szCs w:val="28"/>
        </w:rPr>
        <w:t xml:space="preserve">от 1 </w:t>
      </w:r>
      <w:r w:rsidRPr="00DE2741">
        <w:rPr>
          <w:sz w:val="28"/>
          <w:szCs w:val="28"/>
        </w:rPr>
        <w:t>до 9, диаметр 0,20-</w:t>
      </w:r>
      <w:smartTag w:uri="urn:schemas-microsoft-com:office:smarttags" w:element="metricconverter">
        <w:smartTagPr>
          <w:attr w:name="ProductID" w:val="1,5 мм"/>
        </w:smartTagPr>
        <w:r w:rsidRPr="00DE2741">
          <w:rPr>
            <w:sz w:val="28"/>
            <w:szCs w:val="28"/>
          </w:rPr>
          <w:t>1,5 мм</w:t>
        </w:r>
      </w:smartTag>
      <w:r w:rsidRPr="00DE2741">
        <w:rPr>
          <w:sz w:val="28"/>
          <w:szCs w:val="28"/>
        </w:rPr>
        <w:t>.</w:t>
      </w:r>
    </w:p>
    <w:p w:rsidR="00942821" w:rsidRPr="00DE2741" w:rsidRDefault="00942821" w:rsidP="00DE2741">
      <w:pPr>
        <w:widowControl w:val="0"/>
        <w:spacing w:line="360" w:lineRule="auto"/>
        <w:ind w:firstLine="709"/>
        <w:jc w:val="both"/>
        <w:rPr>
          <w:sz w:val="28"/>
          <w:szCs w:val="28"/>
        </w:rPr>
      </w:pPr>
      <w:r w:rsidRPr="00DE2741">
        <w:rPr>
          <w:sz w:val="28"/>
          <w:szCs w:val="28"/>
        </w:rPr>
        <w:t xml:space="preserve">- </w:t>
      </w:r>
      <w:r w:rsidRPr="00DE2741">
        <w:rPr>
          <w:i/>
          <w:sz w:val="28"/>
          <w:szCs w:val="28"/>
        </w:rPr>
        <w:t>клапанные однодырчатые</w:t>
      </w:r>
      <w:r w:rsidR="001D3253" w:rsidRPr="00DE2741">
        <w:rPr>
          <w:sz w:val="28"/>
          <w:szCs w:val="28"/>
        </w:rPr>
        <w:t xml:space="preserve"> (рис. 6.4.</w:t>
      </w:r>
      <w:r w:rsidRPr="00DE2741">
        <w:rPr>
          <w:sz w:val="28"/>
          <w:szCs w:val="28"/>
        </w:rPr>
        <w:t>3,а)</w:t>
      </w:r>
      <w:r w:rsidR="006D1928" w:rsidRPr="00DE2741">
        <w:rPr>
          <w:sz w:val="28"/>
          <w:szCs w:val="28"/>
        </w:rPr>
        <w:t xml:space="preserve"> – применяются в предкамерных двигателях, для которых наилучшей формой распыливания является </w:t>
      </w:r>
      <w:r w:rsidR="004D4DDA" w:rsidRPr="00DE2741">
        <w:rPr>
          <w:sz w:val="28"/>
          <w:szCs w:val="28"/>
        </w:rPr>
        <w:t>сосредоточенный факел с малым углом конуса и с большой пробивной способностью.</w:t>
      </w:r>
    </w:p>
    <w:p w:rsidR="00794882" w:rsidRDefault="004D4DDA" w:rsidP="00DE2741">
      <w:pPr>
        <w:widowControl w:val="0"/>
        <w:spacing w:line="360" w:lineRule="auto"/>
        <w:ind w:firstLine="709"/>
        <w:jc w:val="both"/>
        <w:rPr>
          <w:sz w:val="28"/>
          <w:szCs w:val="28"/>
        </w:rPr>
      </w:pPr>
      <w:r w:rsidRPr="00DE2741">
        <w:rPr>
          <w:sz w:val="28"/>
          <w:szCs w:val="28"/>
        </w:rPr>
        <w:t xml:space="preserve">- </w:t>
      </w:r>
      <w:r w:rsidRPr="00DE2741">
        <w:rPr>
          <w:i/>
          <w:sz w:val="28"/>
          <w:szCs w:val="28"/>
        </w:rPr>
        <w:t>штифтовые</w:t>
      </w:r>
      <w:r w:rsidRPr="00DE2741">
        <w:rPr>
          <w:sz w:val="28"/>
          <w:szCs w:val="28"/>
        </w:rPr>
        <w:t xml:space="preserve">, имеющие одно сопловое отверстие – применяются в сравнительно маломощных дизелях с раздельными камерами сгорания. Штифтовой распылитель с цилиндрическим штифтом (рис. </w:t>
      </w:r>
      <w:r w:rsidR="001D3253" w:rsidRPr="00DE2741">
        <w:rPr>
          <w:sz w:val="28"/>
          <w:szCs w:val="28"/>
        </w:rPr>
        <w:t>6.4.</w:t>
      </w:r>
      <w:r w:rsidRPr="00DE2741">
        <w:rPr>
          <w:sz w:val="28"/>
          <w:szCs w:val="28"/>
        </w:rPr>
        <w:t xml:space="preserve">3, б) имеет постоянное сечение истечения и образует сосредоточенный факел с малым углом конуса. У штифтового распылителя (рис. </w:t>
      </w:r>
      <w:r w:rsidR="001D3253" w:rsidRPr="00DE2741">
        <w:rPr>
          <w:sz w:val="28"/>
          <w:szCs w:val="28"/>
        </w:rPr>
        <w:t>6.4.</w:t>
      </w:r>
      <w:r w:rsidRPr="00DE2741">
        <w:rPr>
          <w:sz w:val="28"/>
          <w:szCs w:val="28"/>
        </w:rPr>
        <w:t>3, в) штифт выполнен в виде двух усечённых конусов, сложенных меньшими основаниями. Штифты выполняются с различными углами при вершине нижнего конуса (от 0 до 50</w:t>
      </w:r>
      <w:r w:rsidR="00410B73" w:rsidRPr="00DE2741">
        <w:rPr>
          <w:sz w:val="28"/>
          <w:szCs w:val="28"/>
        </w:rPr>
        <w:t>°</w:t>
      </w:r>
      <w:r w:rsidRPr="00DE2741">
        <w:rPr>
          <w:sz w:val="28"/>
          <w:szCs w:val="28"/>
        </w:rPr>
        <w:t>)</w:t>
      </w:r>
      <w:r w:rsidR="00410B73" w:rsidRPr="00DE2741">
        <w:rPr>
          <w:sz w:val="28"/>
          <w:szCs w:val="28"/>
        </w:rPr>
        <w:t>, благодаря этому в процессе движения штифта угол конуса распыливаемого факела изменяется в широких пределах, захватываю всё большее пространство камеры сгорания.</w:t>
      </w:r>
    </w:p>
    <w:p w:rsidR="001D3253" w:rsidRPr="00DE2741" w:rsidRDefault="00794882" w:rsidP="00DE2741">
      <w:pPr>
        <w:widowControl w:val="0"/>
        <w:spacing w:line="360" w:lineRule="auto"/>
        <w:ind w:firstLine="709"/>
        <w:jc w:val="both"/>
        <w:rPr>
          <w:sz w:val="28"/>
          <w:szCs w:val="28"/>
        </w:rPr>
      </w:pPr>
      <w:r>
        <w:rPr>
          <w:sz w:val="28"/>
          <w:szCs w:val="28"/>
        </w:rPr>
        <w:br w:type="page"/>
      </w:r>
      <w:r w:rsidR="009C4F31">
        <w:rPr>
          <w:sz w:val="28"/>
          <w:szCs w:val="28"/>
        </w:rPr>
        <w:pict>
          <v:shape id="_x0000_i1153" type="#_x0000_t75" style="width:350.25pt;height:123pt">
            <v:imagedata r:id="rId135" o:title=""/>
          </v:shape>
        </w:pict>
      </w:r>
    </w:p>
    <w:p w:rsidR="00D50EA1" w:rsidRPr="00DE2741" w:rsidRDefault="00410B73" w:rsidP="00DE2741">
      <w:pPr>
        <w:widowControl w:val="0"/>
        <w:spacing w:line="360" w:lineRule="auto"/>
        <w:ind w:firstLine="709"/>
        <w:jc w:val="both"/>
        <w:rPr>
          <w:sz w:val="28"/>
          <w:szCs w:val="28"/>
        </w:rPr>
      </w:pPr>
      <w:r w:rsidRPr="00DE2741">
        <w:rPr>
          <w:sz w:val="28"/>
          <w:szCs w:val="28"/>
        </w:rPr>
        <w:t xml:space="preserve">Рис. </w:t>
      </w:r>
      <w:r w:rsidR="001D3253" w:rsidRPr="00DE2741">
        <w:rPr>
          <w:sz w:val="28"/>
          <w:szCs w:val="28"/>
        </w:rPr>
        <w:t>6.4.</w:t>
      </w:r>
      <w:r w:rsidRPr="00DE2741">
        <w:rPr>
          <w:sz w:val="28"/>
          <w:szCs w:val="28"/>
        </w:rPr>
        <w:t>3. Виды распылителей:</w:t>
      </w:r>
    </w:p>
    <w:p w:rsidR="00410B73" w:rsidRPr="00DE2741" w:rsidRDefault="00410B73" w:rsidP="00DE2741">
      <w:pPr>
        <w:widowControl w:val="0"/>
        <w:spacing w:line="360" w:lineRule="auto"/>
        <w:ind w:firstLine="709"/>
        <w:jc w:val="both"/>
        <w:rPr>
          <w:sz w:val="28"/>
          <w:szCs w:val="28"/>
        </w:rPr>
      </w:pPr>
      <w:r w:rsidRPr="00DE2741">
        <w:rPr>
          <w:sz w:val="28"/>
          <w:szCs w:val="28"/>
        </w:rPr>
        <w:t xml:space="preserve">а). клапанный однодырчатый; б). штифтовой цилиндрический; в). </w:t>
      </w:r>
      <w:r w:rsidR="00FC7654" w:rsidRPr="00DE2741">
        <w:rPr>
          <w:sz w:val="28"/>
          <w:szCs w:val="28"/>
        </w:rPr>
        <w:t>штифтовой конический.</w:t>
      </w:r>
    </w:p>
    <w:p w:rsidR="00FC7654" w:rsidRPr="00DE2741" w:rsidRDefault="00FC7654" w:rsidP="00DE2741">
      <w:pPr>
        <w:widowControl w:val="0"/>
        <w:spacing w:line="360" w:lineRule="auto"/>
        <w:ind w:firstLine="709"/>
        <w:jc w:val="both"/>
        <w:rPr>
          <w:sz w:val="28"/>
          <w:szCs w:val="28"/>
        </w:rPr>
      </w:pPr>
    </w:p>
    <w:p w:rsidR="00FC7654" w:rsidRPr="00794882" w:rsidRDefault="00FB5FB2" w:rsidP="00DE2741">
      <w:pPr>
        <w:widowControl w:val="0"/>
        <w:spacing w:line="360" w:lineRule="auto"/>
        <w:ind w:firstLine="709"/>
        <w:jc w:val="both"/>
        <w:outlineLvl w:val="2"/>
        <w:rPr>
          <w:b/>
          <w:sz w:val="28"/>
          <w:szCs w:val="28"/>
        </w:rPr>
      </w:pPr>
      <w:bookmarkStart w:id="13" w:name="_Toc185048383"/>
      <w:r w:rsidRPr="00794882">
        <w:rPr>
          <w:b/>
          <w:sz w:val="28"/>
          <w:szCs w:val="28"/>
        </w:rPr>
        <w:t>6.4.</w:t>
      </w:r>
      <w:r w:rsidR="00FC7654" w:rsidRPr="00794882">
        <w:rPr>
          <w:b/>
          <w:sz w:val="28"/>
          <w:szCs w:val="28"/>
        </w:rPr>
        <w:t>2 Форсунки с многодырчатыми распылителями</w:t>
      </w:r>
      <w:bookmarkEnd w:id="13"/>
    </w:p>
    <w:p w:rsidR="00FC7654" w:rsidRPr="00DE2741" w:rsidRDefault="00FC7654" w:rsidP="00DE2741">
      <w:pPr>
        <w:widowControl w:val="0"/>
        <w:spacing w:line="360" w:lineRule="auto"/>
        <w:ind w:firstLine="709"/>
        <w:jc w:val="both"/>
        <w:rPr>
          <w:sz w:val="28"/>
          <w:szCs w:val="28"/>
        </w:rPr>
      </w:pPr>
      <w:r w:rsidRPr="00DE2741">
        <w:rPr>
          <w:b/>
          <w:sz w:val="28"/>
          <w:szCs w:val="28"/>
        </w:rPr>
        <w:t>Распыливание топлива</w:t>
      </w:r>
    </w:p>
    <w:p w:rsidR="00FC7654" w:rsidRPr="00DE2741" w:rsidRDefault="00FC7654" w:rsidP="00DE2741">
      <w:pPr>
        <w:widowControl w:val="0"/>
        <w:spacing w:line="360" w:lineRule="auto"/>
        <w:ind w:firstLine="709"/>
        <w:jc w:val="both"/>
        <w:rPr>
          <w:sz w:val="28"/>
          <w:szCs w:val="28"/>
        </w:rPr>
      </w:pPr>
      <w:r w:rsidRPr="00DE2741">
        <w:rPr>
          <w:sz w:val="28"/>
          <w:szCs w:val="28"/>
        </w:rPr>
        <w:t>Факел топлива, вылетающего с большими скоростями из соплового отверстия, состоит из центральной части – струи, включающей грубо распылённые частицы топлива и оболочку, содержащую большое число отрываемых воздухом расходящихся нитей и мелких частиц. Компактная стержневая часть факела обладает значительной энергией и движется с большой скоростью, глубоко проникая в массу сжатого в камере воздуха.</w:t>
      </w:r>
    </w:p>
    <w:p w:rsidR="00FC7654" w:rsidRPr="00DE2741" w:rsidRDefault="00FC7654" w:rsidP="00DE2741">
      <w:pPr>
        <w:widowControl w:val="0"/>
        <w:spacing w:line="360" w:lineRule="auto"/>
        <w:ind w:firstLine="709"/>
        <w:jc w:val="both"/>
        <w:rPr>
          <w:sz w:val="28"/>
          <w:szCs w:val="28"/>
        </w:rPr>
      </w:pPr>
      <w:r w:rsidRPr="00DE2741">
        <w:rPr>
          <w:sz w:val="28"/>
          <w:szCs w:val="28"/>
        </w:rPr>
        <w:t>Дробление струи происходит под воздействием внешних сил аэродинамического сопротивления воздуха. Чем выше скорость движения струи и чем выше давление в камере сжатия, тем быстрее происходит распад струи на мельчайшие капли.</w:t>
      </w:r>
      <w:r w:rsidR="003909A2" w:rsidRPr="00DE2741">
        <w:rPr>
          <w:sz w:val="28"/>
          <w:szCs w:val="28"/>
        </w:rPr>
        <w:t xml:space="preserve"> На распад так же влияет давление впрыскивания топлива, определяемое суммарным сопротивлением сопловых отверстий (их диаметром) и вязкость топлива. С уменьшением диаметра сопловых отверстий </w:t>
      </w:r>
      <w:r w:rsidR="00784827" w:rsidRPr="00DE2741">
        <w:rPr>
          <w:sz w:val="28"/>
          <w:szCs w:val="28"/>
        </w:rPr>
        <w:t xml:space="preserve">давления и скорость истечения растут и, </w:t>
      </w:r>
      <w:r w:rsidR="00742529" w:rsidRPr="00DE2741">
        <w:rPr>
          <w:sz w:val="28"/>
          <w:szCs w:val="28"/>
        </w:rPr>
        <w:t>соответственно</w:t>
      </w:r>
      <w:r w:rsidR="00FF5C92" w:rsidRPr="00DE2741">
        <w:rPr>
          <w:sz w:val="28"/>
          <w:szCs w:val="28"/>
        </w:rPr>
        <w:t>, увеличивается мелкость распыливания</w:t>
      </w:r>
      <w:r w:rsidR="00EB11C9" w:rsidRPr="00DE2741">
        <w:rPr>
          <w:sz w:val="28"/>
          <w:szCs w:val="28"/>
        </w:rPr>
        <w:t xml:space="preserve">, увеличивается угол конуса струи факела распыла и уменьшается его длина. Это сегодня широко используется в современных двигателях для повышения эффективности сгорания </w:t>
      </w:r>
      <w:r w:rsidR="00A325A2" w:rsidRPr="00DE2741">
        <w:rPr>
          <w:sz w:val="28"/>
          <w:szCs w:val="28"/>
        </w:rPr>
        <w:t>тяжёлых высоковязких топлив. С ростом вязкости топлива увеличиваются силы поверхностного натяжения, препятствующие распаду струи. При распылении образуется меньше мелких капель и увеличивается число и размер</w:t>
      </w:r>
      <w:r w:rsidR="009336AD" w:rsidRPr="00DE2741">
        <w:rPr>
          <w:sz w:val="28"/>
          <w:szCs w:val="28"/>
        </w:rPr>
        <w:t xml:space="preserve"> крупных частиц. Уменьшается угол конуса распада струи и увеличивается её длина, в связи с чем возникает опасность</w:t>
      </w:r>
      <w:r w:rsidR="00C23580" w:rsidRPr="00DE2741">
        <w:rPr>
          <w:sz w:val="28"/>
          <w:szCs w:val="28"/>
        </w:rPr>
        <w:t xml:space="preserve"> её касания открытых поверхностей стенок рабочей втулки и донышка поршня. Топливо, оседающее на этих</w:t>
      </w:r>
      <w:r w:rsidR="004C4A45" w:rsidRPr="00DE2741">
        <w:rPr>
          <w:sz w:val="28"/>
          <w:szCs w:val="28"/>
        </w:rPr>
        <w:t xml:space="preserve"> поверхностях</w:t>
      </w:r>
      <w:r w:rsidR="00C23580" w:rsidRPr="00DE2741">
        <w:rPr>
          <w:sz w:val="28"/>
          <w:szCs w:val="28"/>
        </w:rPr>
        <w:t xml:space="preserve"> сгорает не</w:t>
      </w:r>
      <w:r w:rsidR="008E282E" w:rsidRPr="00DE2741">
        <w:rPr>
          <w:sz w:val="28"/>
          <w:szCs w:val="28"/>
        </w:rPr>
        <w:t xml:space="preserve"> </w:t>
      </w:r>
      <w:r w:rsidR="00C23580" w:rsidRPr="00DE2741">
        <w:rPr>
          <w:sz w:val="28"/>
          <w:szCs w:val="28"/>
        </w:rPr>
        <w:t>полностью, что</w:t>
      </w:r>
      <w:r w:rsidR="00AA512A" w:rsidRPr="00DE2741">
        <w:rPr>
          <w:sz w:val="28"/>
          <w:szCs w:val="28"/>
        </w:rPr>
        <w:t xml:space="preserve"> вызывает нагароотло</w:t>
      </w:r>
      <w:r w:rsidR="008E282E" w:rsidRPr="00DE2741">
        <w:rPr>
          <w:sz w:val="28"/>
          <w:szCs w:val="28"/>
        </w:rPr>
        <w:t>жения и перегрев, который может привести к сквозному прогоранию поршней</w:t>
      </w:r>
      <w:r w:rsidR="00AF27C8" w:rsidRPr="00DE2741">
        <w:rPr>
          <w:sz w:val="28"/>
          <w:szCs w:val="28"/>
        </w:rPr>
        <w:t xml:space="preserve"> (алюминиевые поршни) ил</w:t>
      </w:r>
      <w:r w:rsidR="009126D3" w:rsidRPr="00DE2741">
        <w:rPr>
          <w:sz w:val="28"/>
          <w:szCs w:val="28"/>
        </w:rPr>
        <w:t>и</w:t>
      </w:r>
      <w:r w:rsidR="00AF27C8" w:rsidRPr="00DE2741">
        <w:rPr>
          <w:sz w:val="28"/>
          <w:szCs w:val="28"/>
        </w:rPr>
        <w:t xml:space="preserve"> появлению</w:t>
      </w:r>
      <w:r w:rsidR="009126D3" w:rsidRPr="00DE2741">
        <w:rPr>
          <w:sz w:val="28"/>
          <w:szCs w:val="28"/>
        </w:rPr>
        <w:t xml:space="preserve"> трещин (чугунные)</w:t>
      </w:r>
      <w:r w:rsidR="008E282E" w:rsidRPr="00DE2741">
        <w:rPr>
          <w:sz w:val="28"/>
          <w:szCs w:val="28"/>
        </w:rPr>
        <w:t>.</w:t>
      </w:r>
      <w:r w:rsidR="00D20EA1" w:rsidRPr="00DE2741">
        <w:rPr>
          <w:sz w:val="28"/>
          <w:szCs w:val="28"/>
        </w:rPr>
        <w:t xml:space="preserve"> Это требует уделять особое внимание подогреву тяжёлых топлив до температур, которые обеспечили бы его вязкость перед подачей к ТНВД не более 10-12 сСт.</w:t>
      </w:r>
    </w:p>
    <w:p w:rsidR="00794882" w:rsidRDefault="00794882" w:rsidP="00DE2741">
      <w:pPr>
        <w:widowControl w:val="0"/>
        <w:spacing w:line="360" w:lineRule="auto"/>
        <w:ind w:firstLine="709"/>
        <w:jc w:val="both"/>
        <w:rPr>
          <w:sz w:val="28"/>
          <w:szCs w:val="28"/>
        </w:rPr>
      </w:pPr>
    </w:p>
    <w:p w:rsidR="00794882" w:rsidRDefault="009C4F31" w:rsidP="00DE2741">
      <w:pPr>
        <w:widowControl w:val="0"/>
        <w:spacing w:line="360" w:lineRule="auto"/>
        <w:ind w:firstLine="709"/>
        <w:jc w:val="both"/>
        <w:rPr>
          <w:sz w:val="28"/>
          <w:szCs w:val="28"/>
        </w:rPr>
      </w:pPr>
      <w:r>
        <w:rPr>
          <w:noProof/>
        </w:rPr>
        <w:pict>
          <v:shape id="_x0000_s1029" type="#_x0000_t75" style="position:absolute;left:0;text-align:left;margin-left:17.1pt;margin-top:1.45pt;width:210.9pt;height:297pt;z-index:251657728">
            <v:imagedata r:id="rId136" o:title=""/>
            <w10:wrap type="square"/>
          </v:shape>
        </w:pict>
      </w: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D20EA1" w:rsidRPr="00DE2741" w:rsidRDefault="00D20EA1" w:rsidP="00DE2741">
      <w:pPr>
        <w:widowControl w:val="0"/>
        <w:spacing w:line="360" w:lineRule="auto"/>
        <w:ind w:firstLine="709"/>
        <w:jc w:val="both"/>
        <w:rPr>
          <w:sz w:val="28"/>
          <w:szCs w:val="28"/>
        </w:rPr>
      </w:pPr>
      <w:r w:rsidRPr="00DE2741">
        <w:rPr>
          <w:sz w:val="28"/>
          <w:szCs w:val="28"/>
        </w:rPr>
        <w:t xml:space="preserve">С </w:t>
      </w:r>
      <w:r w:rsidR="00EF5757" w:rsidRPr="00DE2741">
        <w:rPr>
          <w:sz w:val="28"/>
          <w:szCs w:val="28"/>
        </w:rPr>
        <w:t>у</w:t>
      </w:r>
      <w:r w:rsidRPr="00DE2741">
        <w:rPr>
          <w:sz w:val="28"/>
          <w:szCs w:val="28"/>
        </w:rPr>
        <w:t>величением диаметров сопловых отверстий, а это в эксплуатации происходит в следствии их эрозионного изнашивания, падает давление р</w:t>
      </w:r>
      <w:r w:rsidR="00EF5757" w:rsidRPr="00DE2741">
        <w:rPr>
          <w:sz w:val="28"/>
          <w:szCs w:val="28"/>
        </w:rPr>
        <w:t>а</w:t>
      </w:r>
      <w:r w:rsidRPr="00DE2741">
        <w:rPr>
          <w:sz w:val="28"/>
          <w:szCs w:val="28"/>
        </w:rPr>
        <w:t xml:space="preserve">спыливание и увеличивается </w:t>
      </w:r>
      <w:r w:rsidR="00EF5757" w:rsidRPr="00DE2741">
        <w:rPr>
          <w:sz w:val="28"/>
          <w:szCs w:val="28"/>
        </w:rPr>
        <w:t>ч</w:t>
      </w:r>
      <w:r w:rsidRPr="00DE2741">
        <w:rPr>
          <w:sz w:val="28"/>
          <w:szCs w:val="28"/>
        </w:rPr>
        <w:t>исло и размер крупных частиц. Поэтому все ведущие фир</w:t>
      </w:r>
      <w:r w:rsidR="00EF5757" w:rsidRPr="00DE2741">
        <w:rPr>
          <w:sz w:val="28"/>
          <w:szCs w:val="28"/>
        </w:rPr>
        <w:t>мы тре</w:t>
      </w:r>
      <w:r w:rsidRPr="00DE2741">
        <w:rPr>
          <w:sz w:val="28"/>
          <w:szCs w:val="28"/>
        </w:rPr>
        <w:t>буют периодически</w:t>
      </w:r>
      <w:r w:rsidR="00EF5757" w:rsidRPr="00DE2741">
        <w:rPr>
          <w:sz w:val="28"/>
          <w:szCs w:val="28"/>
        </w:rPr>
        <w:t xml:space="preserve"> </w:t>
      </w:r>
      <w:r w:rsidRPr="00DE2741">
        <w:rPr>
          <w:sz w:val="28"/>
          <w:szCs w:val="28"/>
        </w:rPr>
        <w:t>пр</w:t>
      </w:r>
      <w:r w:rsidR="00EF5757" w:rsidRPr="00DE2741">
        <w:rPr>
          <w:sz w:val="28"/>
          <w:szCs w:val="28"/>
        </w:rPr>
        <w:t>о</w:t>
      </w:r>
      <w:r w:rsidRPr="00DE2741">
        <w:rPr>
          <w:sz w:val="28"/>
          <w:szCs w:val="28"/>
        </w:rPr>
        <w:t>верять диаметр отверстий и не</w:t>
      </w:r>
      <w:r w:rsidR="00EF5757" w:rsidRPr="00DE2741">
        <w:rPr>
          <w:sz w:val="28"/>
          <w:szCs w:val="28"/>
        </w:rPr>
        <w:t xml:space="preserve"> </w:t>
      </w:r>
      <w:r w:rsidRPr="00DE2741">
        <w:rPr>
          <w:sz w:val="28"/>
          <w:szCs w:val="28"/>
        </w:rPr>
        <w:t>допускают дальнейшей эксплуатации распылителей, в которых диаметр отверстий превышает номинал на 10 и более процентов.</w:t>
      </w:r>
    </w:p>
    <w:p w:rsidR="00D20EA1" w:rsidRPr="00DE2741" w:rsidRDefault="00D20EA1" w:rsidP="00DE2741">
      <w:pPr>
        <w:widowControl w:val="0"/>
        <w:spacing w:line="360" w:lineRule="auto"/>
        <w:ind w:firstLine="709"/>
        <w:jc w:val="both"/>
        <w:rPr>
          <w:sz w:val="28"/>
          <w:szCs w:val="28"/>
        </w:rPr>
      </w:pPr>
      <w:r w:rsidRPr="00DE2741">
        <w:rPr>
          <w:sz w:val="28"/>
          <w:szCs w:val="28"/>
        </w:rPr>
        <w:t xml:space="preserve">Исследования, проведённый фирмой МАН на двигателях </w:t>
      </w:r>
      <w:r w:rsidRPr="00DE2741">
        <w:rPr>
          <w:sz w:val="28"/>
          <w:szCs w:val="28"/>
          <w:lang w:val="en-US"/>
        </w:rPr>
        <w:t>MC</w:t>
      </w:r>
      <w:r w:rsidRPr="00DE2741">
        <w:rPr>
          <w:sz w:val="28"/>
          <w:szCs w:val="28"/>
        </w:rPr>
        <w:t>, показали, что объём внутренней по</w:t>
      </w:r>
      <w:r w:rsidR="00EF5757" w:rsidRPr="00DE2741">
        <w:rPr>
          <w:sz w:val="28"/>
          <w:szCs w:val="28"/>
        </w:rPr>
        <w:t>л</w:t>
      </w:r>
      <w:r w:rsidRPr="00DE2741">
        <w:rPr>
          <w:sz w:val="28"/>
          <w:szCs w:val="28"/>
        </w:rPr>
        <w:t>ости соплового наконечника игр</w:t>
      </w:r>
      <w:r w:rsidR="00EF5757" w:rsidRPr="00DE2741">
        <w:rPr>
          <w:sz w:val="28"/>
          <w:szCs w:val="28"/>
        </w:rPr>
        <w:t>а</w:t>
      </w:r>
      <w:r w:rsidRPr="00DE2741">
        <w:rPr>
          <w:sz w:val="28"/>
          <w:szCs w:val="28"/>
        </w:rPr>
        <w:t>ет существенную рол</w:t>
      </w:r>
      <w:r w:rsidR="00EF5757" w:rsidRPr="00DE2741">
        <w:rPr>
          <w:sz w:val="28"/>
          <w:szCs w:val="28"/>
        </w:rPr>
        <w:t>ь в образовании в цилиндрах сажи</w:t>
      </w:r>
      <w:r w:rsidRPr="00DE2741">
        <w:rPr>
          <w:sz w:val="28"/>
          <w:szCs w:val="28"/>
        </w:rPr>
        <w:t>стых частиц и углеводородов (</w:t>
      </w:r>
      <w:r w:rsidRPr="00DE2741">
        <w:rPr>
          <w:sz w:val="28"/>
          <w:szCs w:val="28"/>
          <w:lang w:val="en-US"/>
        </w:rPr>
        <w:t>CH</w:t>
      </w:r>
      <w:r w:rsidRPr="00DE2741">
        <w:rPr>
          <w:sz w:val="28"/>
          <w:szCs w:val="28"/>
        </w:rPr>
        <w:t>), а так же коксований сопловых отверстии.</w:t>
      </w:r>
    </w:p>
    <w:p w:rsidR="00D20EA1" w:rsidRPr="00DE2741" w:rsidRDefault="00D20EA1" w:rsidP="00DE2741">
      <w:pPr>
        <w:widowControl w:val="0"/>
        <w:spacing w:line="360" w:lineRule="auto"/>
        <w:ind w:firstLine="709"/>
        <w:jc w:val="both"/>
        <w:rPr>
          <w:sz w:val="28"/>
          <w:szCs w:val="28"/>
        </w:rPr>
      </w:pPr>
      <w:r w:rsidRPr="00DE2741">
        <w:rPr>
          <w:sz w:val="28"/>
          <w:szCs w:val="28"/>
        </w:rPr>
        <w:t>Уменьшение этой полости на 15% достигнутое путём введения в канал сопла золотника, изготовленного з</w:t>
      </w:r>
      <w:r w:rsidR="00F855C4" w:rsidRPr="00DE2741">
        <w:rPr>
          <w:sz w:val="28"/>
          <w:szCs w:val="28"/>
        </w:rPr>
        <w:t>а одно целое с иглой (см. рис. 6.4.</w:t>
      </w:r>
      <w:r w:rsidRPr="00DE2741">
        <w:rPr>
          <w:sz w:val="28"/>
          <w:szCs w:val="28"/>
        </w:rPr>
        <w:t>4). Позволило существенно повысить чистоту выхлопа.</w:t>
      </w:r>
    </w:p>
    <w:p w:rsidR="00D20EA1" w:rsidRPr="00DE2741" w:rsidRDefault="00F855C4" w:rsidP="00DE2741">
      <w:pPr>
        <w:widowControl w:val="0"/>
        <w:tabs>
          <w:tab w:val="left" w:pos="1620"/>
        </w:tabs>
        <w:spacing w:line="360" w:lineRule="auto"/>
        <w:ind w:firstLine="709"/>
        <w:jc w:val="both"/>
        <w:rPr>
          <w:sz w:val="28"/>
          <w:szCs w:val="28"/>
        </w:rPr>
      </w:pPr>
      <w:r w:rsidRPr="00DE2741">
        <w:rPr>
          <w:sz w:val="28"/>
          <w:szCs w:val="28"/>
        </w:rPr>
        <w:t>Рис. 6.4.4</w:t>
      </w:r>
      <w:r w:rsidR="00D20EA1" w:rsidRPr="00DE2741">
        <w:rPr>
          <w:sz w:val="28"/>
          <w:szCs w:val="28"/>
        </w:rPr>
        <w:t>К уменьшению объёма камеры сопла сегодня прибегают и при производстве форсунок среднеоборотных двигателей.</w:t>
      </w:r>
    </w:p>
    <w:p w:rsidR="00D20EA1" w:rsidRDefault="00D20EA1" w:rsidP="00DE2741">
      <w:pPr>
        <w:widowControl w:val="0"/>
        <w:spacing w:line="360" w:lineRule="auto"/>
        <w:ind w:firstLine="709"/>
        <w:jc w:val="both"/>
        <w:rPr>
          <w:sz w:val="28"/>
          <w:szCs w:val="28"/>
        </w:rPr>
      </w:pPr>
      <w:r w:rsidRPr="00DE2741">
        <w:rPr>
          <w:sz w:val="28"/>
          <w:szCs w:val="28"/>
        </w:rPr>
        <w:t>В большинстве случаем отверстия в распылителях сверлятся. На выходе сверла образуются заусен</w:t>
      </w:r>
      <w:r w:rsidR="00D217A4" w:rsidRPr="00DE2741">
        <w:rPr>
          <w:sz w:val="28"/>
          <w:szCs w:val="28"/>
        </w:rPr>
        <w:t>ицы, пров</w:t>
      </w:r>
      <w:r w:rsidR="008838A9" w:rsidRPr="00DE2741">
        <w:rPr>
          <w:sz w:val="28"/>
          <w:szCs w:val="28"/>
        </w:rPr>
        <w:t>оцирующие образование в</w:t>
      </w:r>
      <w:r w:rsidRPr="00DE2741">
        <w:rPr>
          <w:sz w:val="28"/>
          <w:szCs w:val="28"/>
        </w:rPr>
        <w:t xml:space="preserve">ихрей, </w:t>
      </w:r>
      <w:r w:rsidR="00D217A4" w:rsidRPr="00DE2741">
        <w:rPr>
          <w:sz w:val="28"/>
          <w:szCs w:val="28"/>
        </w:rPr>
        <w:t>приводящие к кави</w:t>
      </w:r>
      <w:r w:rsidRPr="00DE2741">
        <w:rPr>
          <w:sz w:val="28"/>
          <w:szCs w:val="28"/>
        </w:rPr>
        <w:t>т</w:t>
      </w:r>
      <w:r w:rsidR="00D217A4" w:rsidRPr="00DE2741">
        <w:rPr>
          <w:sz w:val="28"/>
          <w:szCs w:val="28"/>
        </w:rPr>
        <w:t>а</w:t>
      </w:r>
      <w:r w:rsidRPr="00DE2741">
        <w:rPr>
          <w:sz w:val="28"/>
          <w:szCs w:val="28"/>
        </w:rPr>
        <w:t>ционно</w:t>
      </w:r>
      <w:r w:rsidR="00D217A4" w:rsidRPr="00DE2741">
        <w:rPr>
          <w:sz w:val="28"/>
          <w:szCs w:val="28"/>
        </w:rPr>
        <w:t>-</w:t>
      </w:r>
      <w:r w:rsidRPr="00DE2741">
        <w:rPr>
          <w:sz w:val="28"/>
          <w:szCs w:val="28"/>
        </w:rPr>
        <w:t>эрозийным разрушениям и быстрому и</w:t>
      </w:r>
      <w:r w:rsidR="00D217A4" w:rsidRPr="00DE2741">
        <w:rPr>
          <w:sz w:val="28"/>
          <w:szCs w:val="28"/>
        </w:rPr>
        <w:t>з</w:t>
      </w:r>
      <w:r w:rsidRPr="00DE2741">
        <w:rPr>
          <w:sz w:val="28"/>
          <w:szCs w:val="28"/>
        </w:rPr>
        <w:t>носу отверстий.</w:t>
      </w:r>
    </w:p>
    <w:p w:rsidR="00794882" w:rsidRDefault="00794882" w:rsidP="00DE2741">
      <w:pPr>
        <w:widowControl w:val="0"/>
        <w:spacing w:line="360" w:lineRule="auto"/>
        <w:ind w:firstLine="709"/>
        <w:jc w:val="both"/>
        <w:rPr>
          <w:sz w:val="28"/>
          <w:szCs w:val="28"/>
        </w:rPr>
      </w:pPr>
    </w:p>
    <w:p w:rsidR="00794882" w:rsidRDefault="009C4F31" w:rsidP="00DE2741">
      <w:pPr>
        <w:widowControl w:val="0"/>
        <w:spacing w:line="360" w:lineRule="auto"/>
        <w:ind w:firstLine="709"/>
        <w:jc w:val="both"/>
        <w:rPr>
          <w:sz w:val="28"/>
          <w:szCs w:val="28"/>
        </w:rPr>
      </w:pPr>
      <w:r>
        <w:rPr>
          <w:noProof/>
        </w:rPr>
        <w:pict>
          <v:shape id="_x0000_s1030" type="#_x0000_t75" style="position:absolute;left:0;text-align:left;margin-left:22.5pt;margin-top:18.65pt;width:107.25pt;height:106.5pt;z-index:251658752">
            <v:imagedata r:id="rId137" o:title=""/>
            <w10:wrap type="square"/>
          </v:shape>
        </w:pict>
      </w: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Pr="00DE2741"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D20EA1" w:rsidRPr="00DE2741" w:rsidRDefault="00D20EA1" w:rsidP="00DE2741">
      <w:pPr>
        <w:widowControl w:val="0"/>
        <w:spacing w:line="360" w:lineRule="auto"/>
        <w:ind w:firstLine="709"/>
        <w:jc w:val="both"/>
        <w:rPr>
          <w:sz w:val="28"/>
          <w:szCs w:val="28"/>
        </w:rPr>
      </w:pPr>
      <w:r w:rsidRPr="00DE2741">
        <w:rPr>
          <w:sz w:val="28"/>
          <w:szCs w:val="28"/>
        </w:rPr>
        <w:t>Поэтому, во избежание отмеченных явлений, ряд фи</w:t>
      </w:r>
      <w:r w:rsidR="00D217A4" w:rsidRPr="00DE2741">
        <w:rPr>
          <w:sz w:val="28"/>
          <w:szCs w:val="28"/>
        </w:rPr>
        <w:t>рм обладающих технологическими в</w:t>
      </w:r>
      <w:r w:rsidRPr="00DE2741">
        <w:rPr>
          <w:sz w:val="28"/>
          <w:szCs w:val="28"/>
        </w:rPr>
        <w:t xml:space="preserve">озможностями, применят </w:t>
      </w:r>
      <w:r w:rsidR="00D217A4" w:rsidRPr="00DE2741">
        <w:rPr>
          <w:sz w:val="28"/>
          <w:szCs w:val="28"/>
        </w:rPr>
        <w:t>скругление</w:t>
      </w:r>
      <w:r w:rsidRPr="00DE2741">
        <w:rPr>
          <w:sz w:val="28"/>
          <w:szCs w:val="28"/>
        </w:rPr>
        <w:t xml:space="preserve"> кромок</w:t>
      </w:r>
      <w:r w:rsidR="00D217A4" w:rsidRPr="00DE2741">
        <w:rPr>
          <w:sz w:val="28"/>
          <w:szCs w:val="28"/>
        </w:rPr>
        <w:t xml:space="preserve"> </w:t>
      </w:r>
      <w:r w:rsidRPr="00DE2741">
        <w:rPr>
          <w:sz w:val="28"/>
          <w:szCs w:val="28"/>
        </w:rPr>
        <w:t xml:space="preserve">отверстий, чем существенно продлевают их ресурс (см. рис </w:t>
      </w:r>
      <w:r w:rsidR="003317FF" w:rsidRPr="00DE2741">
        <w:rPr>
          <w:sz w:val="28"/>
          <w:szCs w:val="28"/>
        </w:rPr>
        <w:t>6.4.</w:t>
      </w:r>
      <w:r w:rsidRPr="00DE2741">
        <w:rPr>
          <w:sz w:val="28"/>
          <w:szCs w:val="28"/>
        </w:rPr>
        <w:t>5).</w:t>
      </w:r>
    </w:p>
    <w:p w:rsidR="00D20EA1" w:rsidRPr="00DE2741" w:rsidRDefault="00D20EA1" w:rsidP="00DE2741">
      <w:pPr>
        <w:widowControl w:val="0"/>
        <w:spacing w:line="360" w:lineRule="auto"/>
        <w:ind w:firstLine="709"/>
        <w:jc w:val="both"/>
        <w:rPr>
          <w:sz w:val="28"/>
          <w:szCs w:val="28"/>
        </w:rPr>
      </w:pPr>
      <w:r w:rsidRPr="00DE2741">
        <w:rPr>
          <w:sz w:val="28"/>
          <w:szCs w:val="28"/>
        </w:rPr>
        <w:t>В мало- и среднеоборотных двигателях в целях удешевления изготовления и замены сопловых наконечников при их износе сопла изготавливают отдельно от основного корпуса распылителя.</w:t>
      </w:r>
    </w:p>
    <w:p w:rsidR="00961176" w:rsidRPr="00DE2741" w:rsidRDefault="00961176" w:rsidP="00DE2741">
      <w:pPr>
        <w:widowControl w:val="0"/>
        <w:spacing w:line="360" w:lineRule="auto"/>
        <w:ind w:firstLine="709"/>
        <w:jc w:val="both"/>
        <w:rPr>
          <w:sz w:val="28"/>
          <w:szCs w:val="28"/>
        </w:rPr>
      </w:pPr>
    </w:p>
    <w:p w:rsidR="00961176" w:rsidRPr="00DE2741" w:rsidRDefault="0075602B" w:rsidP="00DE2741">
      <w:pPr>
        <w:widowControl w:val="0"/>
        <w:spacing w:line="360" w:lineRule="auto"/>
        <w:ind w:firstLine="709"/>
        <w:jc w:val="both"/>
        <w:outlineLvl w:val="2"/>
        <w:rPr>
          <w:sz w:val="28"/>
          <w:szCs w:val="28"/>
        </w:rPr>
      </w:pPr>
      <w:r w:rsidRPr="00DE2741">
        <w:rPr>
          <w:b/>
          <w:sz w:val="28"/>
          <w:szCs w:val="28"/>
        </w:rPr>
        <w:br w:type="page"/>
      </w:r>
      <w:bookmarkStart w:id="14" w:name="_Toc185048384"/>
      <w:r w:rsidR="00FB5FB2" w:rsidRPr="00DE2741">
        <w:rPr>
          <w:b/>
          <w:sz w:val="28"/>
          <w:szCs w:val="28"/>
        </w:rPr>
        <w:t>6.4.</w:t>
      </w:r>
      <w:r w:rsidR="00961176" w:rsidRPr="00DE2741">
        <w:rPr>
          <w:b/>
          <w:sz w:val="28"/>
          <w:szCs w:val="28"/>
        </w:rPr>
        <w:t>3</w:t>
      </w:r>
      <w:r w:rsidR="00961176" w:rsidRPr="00DE2741">
        <w:rPr>
          <w:sz w:val="28"/>
          <w:szCs w:val="28"/>
        </w:rPr>
        <w:t xml:space="preserve"> </w:t>
      </w:r>
      <w:r w:rsidR="00961176" w:rsidRPr="00794882">
        <w:rPr>
          <w:b/>
          <w:sz w:val="28"/>
          <w:szCs w:val="28"/>
        </w:rPr>
        <w:t>Тепловое состояние и охлаждение форсунок</w:t>
      </w:r>
      <w:bookmarkEnd w:id="14"/>
    </w:p>
    <w:p w:rsidR="00FC1F84" w:rsidRPr="00DE2741" w:rsidRDefault="00FC1F84" w:rsidP="00DE2741">
      <w:pPr>
        <w:pStyle w:val="a7"/>
        <w:spacing w:line="360" w:lineRule="auto"/>
        <w:ind w:firstLine="709"/>
        <w:jc w:val="both"/>
        <w:rPr>
          <w:sz w:val="28"/>
          <w:szCs w:val="28"/>
        </w:rPr>
      </w:pPr>
      <w:r w:rsidRPr="00DE2741">
        <w:rPr>
          <w:sz w:val="28"/>
          <w:szCs w:val="28"/>
        </w:rPr>
        <w:t xml:space="preserve">В общем случае, количество подводимого к распылителю форсунки тепла определяется температурой газов </w:t>
      </w:r>
      <w:r w:rsidRPr="00DE2741">
        <w:rPr>
          <w:sz w:val="28"/>
          <w:szCs w:val="28"/>
          <w:lang w:val="en-US"/>
        </w:rPr>
        <w:t>t</w:t>
      </w:r>
      <w:r w:rsidRPr="00DE2741">
        <w:rPr>
          <w:sz w:val="28"/>
          <w:szCs w:val="28"/>
        </w:rPr>
        <w:t xml:space="preserve"> газ в камере сгорания и</w:t>
      </w:r>
      <w:r w:rsidR="00DE2741">
        <w:rPr>
          <w:sz w:val="28"/>
          <w:szCs w:val="28"/>
        </w:rPr>
        <w:t xml:space="preserve"> </w:t>
      </w:r>
      <w:r w:rsidRPr="00DE2741">
        <w:rPr>
          <w:sz w:val="28"/>
          <w:szCs w:val="28"/>
        </w:rPr>
        <w:t>величиной</w:t>
      </w:r>
      <w:r w:rsidR="00DE2741">
        <w:rPr>
          <w:sz w:val="28"/>
          <w:szCs w:val="28"/>
        </w:rPr>
        <w:t xml:space="preserve"> </w:t>
      </w:r>
      <w:r w:rsidRPr="00DE2741">
        <w:rPr>
          <w:sz w:val="28"/>
          <w:szCs w:val="28"/>
        </w:rPr>
        <w:t xml:space="preserve">площади их соприкосновения с распылителем </w:t>
      </w:r>
      <w:r w:rsidRPr="00DE2741">
        <w:rPr>
          <w:sz w:val="28"/>
          <w:szCs w:val="28"/>
          <w:lang w:val="en-US"/>
        </w:rPr>
        <w:t>F</w:t>
      </w:r>
      <w:r w:rsidRPr="00DE2741">
        <w:rPr>
          <w:sz w:val="28"/>
          <w:szCs w:val="28"/>
          <w:vertAlign w:val="subscript"/>
        </w:rPr>
        <w:t>р</w:t>
      </w:r>
      <w:r w:rsidRPr="00DE2741">
        <w:rPr>
          <w:sz w:val="28"/>
          <w:szCs w:val="28"/>
        </w:rPr>
        <w:t>:</w:t>
      </w:r>
    </w:p>
    <w:p w:rsidR="00B05A7D" w:rsidRPr="00DE2741" w:rsidRDefault="00B05A7D" w:rsidP="00DE2741">
      <w:pPr>
        <w:pStyle w:val="a7"/>
        <w:spacing w:line="360" w:lineRule="auto"/>
        <w:ind w:firstLine="709"/>
        <w:jc w:val="both"/>
        <w:rPr>
          <w:sz w:val="28"/>
          <w:szCs w:val="28"/>
        </w:rPr>
      </w:pPr>
    </w:p>
    <w:p w:rsidR="00FC1F84" w:rsidRPr="00DE2741" w:rsidRDefault="00FC1F84" w:rsidP="00DE2741">
      <w:pPr>
        <w:pStyle w:val="a7"/>
        <w:spacing w:line="360" w:lineRule="auto"/>
        <w:ind w:firstLine="709"/>
        <w:jc w:val="both"/>
        <w:rPr>
          <w:sz w:val="28"/>
          <w:szCs w:val="28"/>
        </w:rPr>
      </w:pPr>
      <w:r w:rsidRPr="00DE2741">
        <w:rPr>
          <w:sz w:val="28"/>
          <w:szCs w:val="28"/>
          <w:lang w:val="en-US"/>
        </w:rPr>
        <w:t>q</w:t>
      </w:r>
      <w:r w:rsidRPr="00DE2741">
        <w:rPr>
          <w:sz w:val="28"/>
          <w:szCs w:val="28"/>
          <w:vertAlign w:val="subscript"/>
        </w:rPr>
        <w:t>1</w:t>
      </w:r>
      <w:r w:rsidRPr="00DE2741">
        <w:rPr>
          <w:sz w:val="28"/>
          <w:szCs w:val="28"/>
        </w:rPr>
        <w:t xml:space="preserve"> + </w:t>
      </w:r>
      <w:r w:rsidRPr="00DE2741">
        <w:rPr>
          <w:sz w:val="28"/>
          <w:szCs w:val="28"/>
          <w:lang w:val="en-US"/>
        </w:rPr>
        <w:t>q</w:t>
      </w:r>
      <w:r w:rsidRPr="00DE2741">
        <w:rPr>
          <w:sz w:val="28"/>
          <w:szCs w:val="28"/>
          <w:vertAlign w:val="subscript"/>
        </w:rPr>
        <w:t>2</w:t>
      </w:r>
      <w:r w:rsidRPr="00DE2741">
        <w:rPr>
          <w:sz w:val="28"/>
          <w:szCs w:val="28"/>
        </w:rPr>
        <w:t xml:space="preserve"> – </w:t>
      </w:r>
      <w:r w:rsidRPr="00DE2741">
        <w:rPr>
          <w:sz w:val="28"/>
          <w:szCs w:val="28"/>
          <w:lang w:val="en-US"/>
        </w:rPr>
        <w:t>q</w:t>
      </w:r>
      <w:r w:rsidRPr="00DE2741">
        <w:rPr>
          <w:sz w:val="28"/>
          <w:szCs w:val="28"/>
          <w:vertAlign w:val="subscript"/>
        </w:rPr>
        <w:t>3</w:t>
      </w:r>
      <w:r w:rsidRPr="00DE2741">
        <w:rPr>
          <w:sz w:val="28"/>
          <w:szCs w:val="28"/>
        </w:rPr>
        <w:t xml:space="preserve"> =</w:t>
      </w:r>
      <w:r w:rsidR="00B05A7D" w:rsidRPr="00DE2741">
        <w:rPr>
          <w:sz w:val="28"/>
          <w:szCs w:val="28"/>
        </w:rPr>
        <w:t xml:space="preserve"> </w:t>
      </w:r>
      <w:r w:rsidR="00B05A7D" w:rsidRPr="00DE2741">
        <w:rPr>
          <w:sz w:val="28"/>
          <w:szCs w:val="28"/>
          <w:lang w:val="en-US"/>
        </w:rPr>
        <w:t>F</w:t>
      </w:r>
      <w:r w:rsidR="00B05A7D" w:rsidRPr="00DE2741">
        <w:rPr>
          <w:sz w:val="28"/>
          <w:szCs w:val="28"/>
          <w:vertAlign w:val="subscript"/>
          <w:lang w:val="en-US"/>
        </w:rPr>
        <w:t>p</w:t>
      </w:r>
      <w:r w:rsidR="00B05A7D" w:rsidRPr="00DE2741">
        <w:rPr>
          <w:sz w:val="28"/>
          <w:szCs w:val="28"/>
        </w:rPr>
        <w:t xml:space="preserve"> </w:t>
      </w:r>
      <w:r w:rsidR="00B05A7D" w:rsidRPr="00DE2741">
        <w:rPr>
          <w:i/>
          <w:sz w:val="28"/>
          <w:szCs w:val="28"/>
        </w:rPr>
        <w:t>а</w:t>
      </w:r>
      <w:r w:rsidR="00B05A7D" w:rsidRPr="00DE2741">
        <w:rPr>
          <w:sz w:val="28"/>
          <w:szCs w:val="28"/>
          <w:vertAlign w:val="subscript"/>
        </w:rPr>
        <w:t>газ</w:t>
      </w:r>
      <w:r w:rsidR="00B05A7D" w:rsidRPr="00DE2741">
        <w:rPr>
          <w:sz w:val="28"/>
          <w:szCs w:val="28"/>
        </w:rPr>
        <w:t xml:space="preserve"> (</w:t>
      </w:r>
      <w:r w:rsidR="00B05A7D" w:rsidRPr="00DE2741">
        <w:rPr>
          <w:sz w:val="28"/>
          <w:szCs w:val="28"/>
          <w:lang w:val="en-US"/>
        </w:rPr>
        <w:t>t</w:t>
      </w:r>
      <w:r w:rsidR="00B05A7D" w:rsidRPr="00DE2741">
        <w:rPr>
          <w:sz w:val="28"/>
          <w:szCs w:val="28"/>
          <w:vertAlign w:val="subscript"/>
        </w:rPr>
        <w:t>газ</w:t>
      </w:r>
      <w:r w:rsidR="00B05A7D" w:rsidRPr="00DE2741">
        <w:rPr>
          <w:sz w:val="28"/>
          <w:szCs w:val="28"/>
        </w:rPr>
        <w:t xml:space="preserve"> – </w:t>
      </w:r>
      <w:r w:rsidR="00B05A7D" w:rsidRPr="00DE2741">
        <w:rPr>
          <w:sz w:val="28"/>
          <w:szCs w:val="28"/>
          <w:lang w:val="en-US"/>
        </w:rPr>
        <w:t>t</w:t>
      </w:r>
      <w:r w:rsidR="00B05A7D" w:rsidRPr="00DE2741">
        <w:rPr>
          <w:sz w:val="28"/>
          <w:szCs w:val="28"/>
          <w:vertAlign w:val="subscript"/>
        </w:rPr>
        <w:t>расп</w:t>
      </w:r>
      <w:r w:rsidR="00B05A7D" w:rsidRPr="00DE2741">
        <w:rPr>
          <w:sz w:val="28"/>
          <w:szCs w:val="28"/>
        </w:rPr>
        <w:t>),</w:t>
      </w:r>
    </w:p>
    <w:p w:rsidR="00794882" w:rsidRDefault="00794882" w:rsidP="00DE2741">
      <w:pPr>
        <w:pStyle w:val="a7"/>
        <w:spacing w:line="360" w:lineRule="auto"/>
        <w:ind w:firstLine="709"/>
        <w:jc w:val="both"/>
        <w:rPr>
          <w:sz w:val="28"/>
          <w:szCs w:val="28"/>
        </w:rPr>
      </w:pPr>
    </w:p>
    <w:p w:rsidR="00B05A7D" w:rsidRPr="00DE2741" w:rsidRDefault="00B05A7D" w:rsidP="00DE2741">
      <w:pPr>
        <w:pStyle w:val="a7"/>
        <w:spacing w:line="360" w:lineRule="auto"/>
        <w:ind w:firstLine="709"/>
        <w:jc w:val="both"/>
        <w:rPr>
          <w:sz w:val="28"/>
          <w:szCs w:val="28"/>
          <w:lang w:bidi="he-IL"/>
        </w:rPr>
      </w:pPr>
      <w:r w:rsidRPr="00DE2741">
        <w:rPr>
          <w:sz w:val="28"/>
          <w:szCs w:val="28"/>
          <w:lang w:val="en-US"/>
        </w:rPr>
        <w:t>q</w:t>
      </w:r>
      <w:r w:rsidRPr="00DE2741">
        <w:rPr>
          <w:sz w:val="28"/>
          <w:szCs w:val="28"/>
          <w:vertAlign w:val="subscript"/>
        </w:rPr>
        <w:t>1</w:t>
      </w:r>
      <w:r w:rsidRPr="00DE2741">
        <w:rPr>
          <w:sz w:val="28"/>
          <w:szCs w:val="28"/>
          <w:lang w:bidi="he-IL"/>
        </w:rPr>
        <w:t xml:space="preserve"> и</w:t>
      </w:r>
      <w:r w:rsidRPr="00DE2741">
        <w:rPr>
          <w:sz w:val="28"/>
          <w:szCs w:val="28"/>
        </w:rPr>
        <w:t xml:space="preserve"> </w:t>
      </w:r>
      <w:r w:rsidRPr="00DE2741">
        <w:rPr>
          <w:sz w:val="28"/>
          <w:szCs w:val="28"/>
          <w:lang w:val="en-US"/>
        </w:rPr>
        <w:t>q</w:t>
      </w:r>
      <w:r w:rsidRPr="00DE2741">
        <w:rPr>
          <w:sz w:val="28"/>
          <w:szCs w:val="28"/>
          <w:vertAlign w:val="subscript"/>
        </w:rPr>
        <w:t xml:space="preserve">2 </w:t>
      </w:r>
      <w:r w:rsidRPr="00DE2741">
        <w:rPr>
          <w:sz w:val="28"/>
          <w:szCs w:val="28"/>
          <w:lang w:bidi="he-IL"/>
        </w:rPr>
        <w:t xml:space="preserve">- количества тепла, передаваемые распылителю через его торцевую 1 и цилиндрическую 2 поверхности (рис. 9-7), </w:t>
      </w:r>
    </w:p>
    <w:p w:rsidR="00B05A7D" w:rsidRPr="00DE2741" w:rsidRDefault="00B05A7D" w:rsidP="00DE2741">
      <w:pPr>
        <w:pStyle w:val="a7"/>
        <w:spacing w:line="360" w:lineRule="auto"/>
        <w:ind w:firstLine="709"/>
        <w:jc w:val="both"/>
        <w:rPr>
          <w:sz w:val="28"/>
          <w:szCs w:val="28"/>
          <w:lang w:bidi="he-IL"/>
        </w:rPr>
      </w:pPr>
      <w:r w:rsidRPr="00DE2741">
        <w:rPr>
          <w:sz w:val="28"/>
          <w:szCs w:val="28"/>
          <w:lang w:val="en-US"/>
        </w:rPr>
        <w:t>q</w:t>
      </w:r>
      <w:r w:rsidRPr="00DE2741">
        <w:rPr>
          <w:sz w:val="28"/>
          <w:szCs w:val="28"/>
          <w:vertAlign w:val="subscript"/>
        </w:rPr>
        <w:t>3</w:t>
      </w:r>
      <w:r w:rsidRPr="00DE2741">
        <w:rPr>
          <w:sz w:val="28"/>
          <w:szCs w:val="28"/>
          <w:lang w:bidi="he-IL"/>
        </w:rPr>
        <w:t xml:space="preserve"> - количество тепла, отводимое с впрыскиваемым топливом,</w:t>
      </w:r>
    </w:p>
    <w:p w:rsidR="00B05A7D" w:rsidRPr="00DE2741" w:rsidRDefault="00B05A7D" w:rsidP="00DE2741">
      <w:pPr>
        <w:pStyle w:val="a7"/>
        <w:spacing w:line="360" w:lineRule="auto"/>
        <w:ind w:firstLine="709"/>
        <w:jc w:val="both"/>
        <w:rPr>
          <w:sz w:val="28"/>
          <w:szCs w:val="28"/>
          <w:lang w:bidi="he-IL"/>
        </w:rPr>
      </w:pPr>
      <w:r w:rsidRPr="00DE2741">
        <w:rPr>
          <w:sz w:val="28"/>
          <w:szCs w:val="28"/>
          <w:lang w:val="en-US" w:bidi="he-IL"/>
        </w:rPr>
        <w:t>F</w:t>
      </w:r>
      <w:r w:rsidRPr="00DE2741">
        <w:rPr>
          <w:sz w:val="28"/>
          <w:szCs w:val="28"/>
          <w:vertAlign w:val="subscript"/>
          <w:lang w:val="en-US" w:bidi="he-IL"/>
        </w:rPr>
        <w:t>p</w:t>
      </w:r>
      <w:r w:rsidRPr="00DE2741">
        <w:rPr>
          <w:sz w:val="28"/>
          <w:szCs w:val="28"/>
          <w:lang w:bidi="he-IL"/>
        </w:rPr>
        <w:t xml:space="preserve"> - площадь распылителя, соприкасающаяся с газами.</w:t>
      </w:r>
    </w:p>
    <w:p w:rsidR="001C6103" w:rsidRPr="00DE2741" w:rsidRDefault="00B05A7D" w:rsidP="00DE2741">
      <w:pPr>
        <w:pStyle w:val="a7"/>
        <w:spacing w:line="360" w:lineRule="auto"/>
        <w:ind w:firstLine="709"/>
        <w:jc w:val="both"/>
        <w:rPr>
          <w:sz w:val="28"/>
          <w:szCs w:val="28"/>
          <w:lang w:bidi="he-IL"/>
        </w:rPr>
      </w:pPr>
      <w:r w:rsidRPr="00DE2741">
        <w:rPr>
          <w:sz w:val="28"/>
          <w:szCs w:val="28"/>
          <w:lang w:bidi="he-IL"/>
        </w:rPr>
        <w:t xml:space="preserve">С увеличением </w:t>
      </w:r>
      <w:r w:rsidRPr="00DE2741">
        <w:rPr>
          <w:sz w:val="28"/>
          <w:szCs w:val="28"/>
          <w:lang w:val="en-US" w:bidi="he-IL"/>
        </w:rPr>
        <w:t>F</w:t>
      </w:r>
      <w:r w:rsidRPr="00DE2741">
        <w:rPr>
          <w:sz w:val="28"/>
          <w:szCs w:val="28"/>
          <w:vertAlign w:val="subscript"/>
          <w:lang w:val="en-US" w:bidi="he-IL"/>
        </w:rPr>
        <w:t>p</w:t>
      </w:r>
      <w:r w:rsidRPr="00DE2741">
        <w:rPr>
          <w:sz w:val="28"/>
          <w:szCs w:val="28"/>
          <w:lang w:bidi="he-IL"/>
        </w:rPr>
        <w:t xml:space="preserve"> количество передаваемого в распылитель тепла растет.</w:t>
      </w:r>
    </w:p>
    <w:p w:rsidR="00B05A7D" w:rsidRPr="00DE2741" w:rsidRDefault="001C6103" w:rsidP="00DE2741">
      <w:pPr>
        <w:pStyle w:val="a7"/>
        <w:spacing w:line="360" w:lineRule="auto"/>
        <w:ind w:firstLine="709"/>
        <w:jc w:val="both"/>
        <w:rPr>
          <w:sz w:val="28"/>
          <w:szCs w:val="28"/>
          <w:lang w:bidi="he-IL"/>
        </w:rPr>
      </w:pPr>
      <w:r w:rsidRPr="00DE2741">
        <w:rPr>
          <w:i/>
          <w:sz w:val="28"/>
          <w:szCs w:val="28"/>
        </w:rPr>
        <w:t>а</w:t>
      </w:r>
      <w:r w:rsidRPr="00DE2741">
        <w:rPr>
          <w:sz w:val="28"/>
          <w:szCs w:val="28"/>
          <w:vertAlign w:val="subscript"/>
        </w:rPr>
        <w:t>газ</w:t>
      </w:r>
      <w:r w:rsidRPr="00DE2741">
        <w:rPr>
          <w:sz w:val="28"/>
          <w:szCs w:val="28"/>
        </w:rPr>
        <w:t xml:space="preserve"> – коэффициент теплоотдачи от газов,</w:t>
      </w:r>
      <w:r w:rsidR="00B05A7D" w:rsidRPr="00DE2741">
        <w:rPr>
          <w:sz w:val="28"/>
          <w:szCs w:val="28"/>
          <w:lang w:bidi="he-IL"/>
        </w:rPr>
        <w:t xml:space="preserve"> </w:t>
      </w:r>
    </w:p>
    <w:p w:rsidR="001C6103" w:rsidRPr="00DE2741" w:rsidRDefault="001C6103" w:rsidP="00DE2741">
      <w:pPr>
        <w:pStyle w:val="a7"/>
        <w:spacing w:line="360" w:lineRule="auto"/>
        <w:ind w:firstLine="709"/>
        <w:jc w:val="both"/>
        <w:rPr>
          <w:sz w:val="28"/>
          <w:szCs w:val="28"/>
          <w:lang w:bidi="he-IL"/>
        </w:rPr>
      </w:pPr>
      <w:r w:rsidRPr="00DE2741">
        <w:rPr>
          <w:sz w:val="28"/>
          <w:szCs w:val="28"/>
          <w:lang w:val="en-US"/>
        </w:rPr>
        <w:t>t</w:t>
      </w:r>
      <w:r w:rsidRPr="00DE2741">
        <w:rPr>
          <w:sz w:val="28"/>
          <w:szCs w:val="28"/>
          <w:vertAlign w:val="subscript"/>
        </w:rPr>
        <w:t>газ</w:t>
      </w:r>
      <w:r w:rsidRPr="00DE2741">
        <w:rPr>
          <w:sz w:val="28"/>
          <w:szCs w:val="28"/>
        </w:rPr>
        <w:t xml:space="preserve"> – средняя заменяющая температура </w:t>
      </w:r>
      <w:r w:rsidR="00B87C21" w:rsidRPr="00DE2741">
        <w:rPr>
          <w:sz w:val="28"/>
          <w:szCs w:val="28"/>
        </w:rPr>
        <w:t xml:space="preserve">газов и </w:t>
      </w:r>
      <w:r w:rsidR="000B6024" w:rsidRPr="00DE2741">
        <w:rPr>
          <w:sz w:val="28"/>
          <w:szCs w:val="28"/>
          <w:lang w:val="en-US"/>
        </w:rPr>
        <w:t>t</w:t>
      </w:r>
      <w:r w:rsidR="000B6024" w:rsidRPr="00DE2741">
        <w:rPr>
          <w:sz w:val="28"/>
          <w:szCs w:val="28"/>
          <w:vertAlign w:val="subscript"/>
        </w:rPr>
        <w:t>р</w:t>
      </w:r>
      <w:r w:rsidR="000B6024" w:rsidRPr="00DE2741">
        <w:rPr>
          <w:sz w:val="28"/>
          <w:szCs w:val="28"/>
        </w:rPr>
        <w:t xml:space="preserve"> температура стенок соплового наконечника.</w:t>
      </w:r>
    </w:p>
    <w:p w:rsidR="00B30D58" w:rsidRPr="00DE2741" w:rsidRDefault="00B30D58" w:rsidP="00DE2741">
      <w:pPr>
        <w:widowControl w:val="0"/>
        <w:spacing w:line="360" w:lineRule="auto"/>
        <w:ind w:firstLine="709"/>
        <w:jc w:val="both"/>
        <w:rPr>
          <w:sz w:val="28"/>
          <w:szCs w:val="28"/>
          <w:lang w:bidi="he-IL"/>
        </w:rPr>
      </w:pPr>
    </w:p>
    <w:p w:rsidR="00794882" w:rsidRDefault="009C4F31" w:rsidP="00DE2741">
      <w:pPr>
        <w:widowControl w:val="0"/>
        <w:spacing w:line="360" w:lineRule="auto"/>
        <w:ind w:firstLine="709"/>
        <w:jc w:val="both"/>
        <w:rPr>
          <w:sz w:val="28"/>
          <w:szCs w:val="28"/>
          <w:lang w:bidi="he-IL"/>
        </w:rPr>
      </w:pPr>
      <w:r>
        <w:rPr>
          <w:noProof/>
        </w:rPr>
        <w:pict>
          <v:shape id="_x0000_s1031" type="#_x0000_t75" style="position:absolute;left:0;text-align:left;margin-left:6pt;margin-top:10.95pt;width:157.35pt;height:198pt;z-index:251659776">
            <v:imagedata r:id="rId138" o:title=""/>
            <w10:wrap type="square"/>
          </v:shape>
        </w:pict>
      </w:r>
    </w:p>
    <w:p w:rsidR="00794882" w:rsidRDefault="00794882" w:rsidP="00DE2741">
      <w:pPr>
        <w:widowControl w:val="0"/>
        <w:spacing w:line="360" w:lineRule="auto"/>
        <w:ind w:firstLine="709"/>
        <w:jc w:val="both"/>
        <w:rPr>
          <w:sz w:val="28"/>
          <w:szCs w:val="28"/>
          <w:lang w:bidi="he-IL"/>
        </w:rPr>
      </w:pPr>
    </w:p>
    <w:p w:rsidR="00794882" w:rsidRDefault="00794882" w:rsidP="00DE2741">
      <w:pPr>
        <w:widowControl w:val="0"/>
        <w:spacing w:line="360" w:lineRule="auto"/>
        <w:ind w:firstLine="709"/>
        <w:jc w:val="both"/>
        <w:rPr>
          <w:sz w:val="28"/>
          <w:szCs w:val="28"/>
          <w:lang w:bidi="he-IL"/>
        </w:rPr>
      </w:pPr>
    </w:p>
    <w:p w:rsidR="00794882" w:rsidRDefault="00794882" w:rsidP="00DE2741">
      <w:pPr>
        <w:widowControl w:val="0"/>
        <w:spacing w:line="360" w:lineRule="auto"/>
        <w:ind w:firstLine="709"/>
        <w:jc w:val="both"/>
        <w:rPr>
          <w:sz w:val="28"/>
          <w:szCs w:val="28"/>
          <w:lang w:bidi="he-IL"/>
        </w:rPr>
      </w:pPr>
    </w:p>
    <w:p w:rsidR="00794882" w:rsidRDefault="00794882" w:rsidP="00DE2741">
      <w:pPr>
        <w:widowControl w:val="0"/>
        <w:spacing w:line="360" w:lineRule="auto"/>
        <w:ind w:firstLine="709"/>
        <w:jc w:val="both"/>
        <w:rPr>
          <w:sz w:val="28"/>
          <w:szCs w:val="28"/>
          <w:lang w:bidi="he-IL"/>
        </w:rPr>
      </w:pPr>
    </w:p>
    <w:p w:rsidR="00794882" w:rsidRDefault="00794882" w:rsidP="00DE2741">
      <w:pPr>
        <w:widowControl w:val="0"/>
        <w:spacing w:line="360" w:lineRule="auto"/>
        <w:ind w:firstLine="709"/>
        <w:jc w:val="both"/>
        <w:rPr>
          <w:sz w:val="28"/>
          <w:szCs w:val="28"/>
          <w:lang w:bidi="he-IL"/>
        </w:rPr>
      </w:pPr>
    </w:p>
    <w:p w:rsidR="00794882" w:rsidRDefault="00794882" w:rsidP="00DE2741">
      <w:pPr>
        <w:widowControl w:val="0"/>
        <w:spacing w:line="360" w:lineRule="auto"/>
        <w:ind w:firstLine="709"/>
        <w:jc w:val="both"/>
        <w:rPr>
          <w:sz w:val="28"/>
          <w:szCs w:val="28"/>
          <w:lang w:bidi="he-IL"/>
        </w:rPr>
      </w:pPr>
    </w:p>
    <w:p w:rsidR="00794882" w:rsidRDefault="00794882" w:rsidP="00DE2741">
      <w:pPr>
        <w:widowControl w:val="0"/>
        <w:spacing w:line="360" w:lineRule="auto"/>
        <w:ind w:firstLine="709"/>
        <w:jc w:val="both"/>
        <w:rPr>
          <w:sz w:val="28"/>
          <w:szCs w:val="28"/>
          <w:lang w:bidi="he-IL"/>
        </w:rPr>
      </w:pPr>
    </w:p>
    <w:p w:rsidR="00794882" w:rsidRDefault="00794882" w:rsidP="00DE2741">
      <w:pPr>
        <w:widowControl w:val="0"/>
        <w:spacing w:line="360" w:lineRule="auto"/>
        <w:ind w:firstLine="709"/>
        <w:jc w:val="both"/>
        <w:rPr>
          <w:sz w:val="28"/>
          <w:szCs w:val="28"/>
          <w:lang w:bidi="he-IL"/>
        </w:rPr>
      </w:pPr>
    </w:p>
    <w:p w:rsidR="00794882" w:rsidRDefault="00794882" w:rsidP="00DE2741">
      <w:pPr>
        <w:widowControl w:val="0"/>
        <w:spacing w:line="360" w:lineRule="auto"/>
        <w:ind w:firstLine="709"/>
        <w:jc w:val="both"/>
        <w:rPr>
          <w:sz w:val="28"/>
          <w:szCs w:val="28"/>
          <w:lang w:bidi="he-IL"/>
        </w:rPr>
      </w:pPr>
    </w:p>
    <w:p w:rsidR="00B30D58" w:rsidRPr="00DE2741" w:rsidRDefault="00794882" w:rsidP="00DE2741">
      <w:pPr>
        <w:widowControl w:val="0"/>
        <w:spacing w:line="360" w:lineRule="auto"/>
        <w:ind w:firstLine="709"/>
        <w:jc w:val="both"/>
        <w:rPr>
          <w:sz w:val="28"/>
          <w:szCs w:val="28"/>
          <w:lang w:bidi="he-IL"/>
        </w:rPr>
      </w:pPr>
      <w:r>
        <w:rPr>
          <w:sz w:val="28"/>
          <w:szCs w:val="28"/>
          <w:lang w:bidi="he-IL"/>
        </w:rPr>
        <w:br w:type="page"/>
      </w:r>
      <w:r w:rsidR="00B30D58" w:rsidRPr="00DE2741">
        <w:rPr>
          <w:sz w:val="28"/>
          <w:szCs w:val="28"/>
          <w:lang w:bidi="he-IL"/>
        </w:rPr>
        <w:t xml:space="preserve">Естественен вывод что, </w:t>
      </w:r>
      <w:r w:rsidR="00B30D58" w:rsidRPr="00DE2741">
        <w:rPr>
          <w:i/>
          <w:sz w:val="28"/>
          <w:szCs w:val="28"/>
          <w:lang w:bidi="he-IL"/>
        </w:rPr>
        <w:t>для уменьшения тепловых потоков целесообразно идти на сокращение лобовой и цилиндрической поверхности распылителя, а также – его</w:t>
      </w:r>
      <w:r w:rsidR="00DE2741">
        <w:rPr>
          <w:i/>
          <w:sz w:val="28"/>
          <w:szCs w:val="28"/>
          <w:lang w:bidi="he-IL"/>
        </w:rPr>
        <w:t xml:space="preserve"> </w:t>
      </w:r>
      <w:r w:rsidR="00B30D58" w:rsidRPr="00DE2741">
        <w:rPr>
          <w:i/>
          <w:sz w:val="28"/>
          <w:szCs w:val="28"/>
          <w:lang w:bidi="he-IL"/>
        </w:rPr>
        <w:t>бокового зазора в крышке</w:t>
      </w:r>
      <w:r w:rsidR="00B30D58" w:rsidRPr="00DE2741">
        <w:rPr>
          <w:sz w:val="28"/>
          <w:szCs w:val="28"/>
          <w:lang w:bidi="he-IL"/>
        </w:rPr>
        <w:t xml:space="preserve"> (но не менее </w:t>
      </w:r>
      <w:smartTag w:uri="urn:schemas-microsoft-com:office:smarttags" w:element="metricconverter">
        <w:smartTagPr>
          <w:attr w:name="ProductID" w:val="0,5 мм"/>
        </w:smartTagPr>
        <w:r w:rsidR="00B30D58" w:rsidRPr="00DE2741">
          <w:rPr>
            <w:sz w:val="28"/>
            <w:szCs w:val="28"/>
            <w:lang w:bidi="he-IL"/>
          </w:rPr>
          <w:t>0,5 мм</w:t>
        </w:r>
      </w:smartTag>
      <w:r w:rsidR="00B30D58" w:rsidRPr="00DE2741">
        <w:rPr>
          <w:sz w:val="28"/>
          <w:szCs w:val="28"/>
          <w:lang w:bidi="he-IL"/>
        </w:rPr>
        <w:t xml:space="preserve"> в двигателях средней размерности и </w:t>
      </w:r>
      <w:smartTag w:uri="urn:schemas-microsoft-com:office:smarttags" w:element="metricconverter">
        <w:smartTagPr>
          <w:attr w:name="ProductID" w:val="1 мм"/>
        </w:smartTagPr>
        <w:r w:rsidR="00B30D58" w:rsidRPr="00DE2741">
          <w:rPr>
            <w:sz w:val="28"/>
            <w:szCs w:val="28"/>
            <w:lang w:bidi="he-IL"/>
          </w:rPr>
          <w:t>1 мм</w:t>
        </w:r>
      </w:smartTag>
      <w:r w:rsidR="00B30D58" w:rsidRPr="00DE2741">
        <w:rPr>
          <w:sz w:val="28"/>
          <w:szCs w:val="28"/>
          <w:lang w:bidi="he-IL"/>
        </w:rPr>
        <w:t xml:space="preserve"> в более крупных.)</w:t>
      </w:r>
    </w:p>
    <w:p w:rsidR="00961176" w:rsidRPr="00DE2741" w:rsidRDefault="00B30D58" w:rsidP="00DE2741">
      <w:pPr>
        <w:widowControl w:val="0"/>
        <w:spacing w:line="360" w:lineRule="auto"/>
        <w:ind w:firstLine="709"/>
        <w:jc w:val="both"/>
        <w:rPr>
          <w:sz w:val="28"/>
          <w:szCs w:val="28"/>
          <w:lang w:bidi="he-IL"/>
        </w:rPr>
      </w:pPr>
      <w:r w:rsidRPr="00DE2741">
        <w:rPr>
          <w:sz w:val="28"/>
          <w:szCs w:val="28"/>
          <w:lang w:bidi="he-IL"/>
        </w:rPr>
        <w:t>В противном случаев при появлении в зазоре нагара не исключены заклинивание и деформации распылителя. Заметим, что зазоры в паре «игла-направляющая» не превышают 5-10 микрон и поэтому даже небольшие деформации в связи с перегревом и последующим расширением распылителя приводят к заклиниванию иглы в направляющей. Кроме того, при температурах свыше 160-180</w:t>
      </w:r>
      <w:r w:rsidRPr="00DE2741">
        <w:rPr>
          <w:sz w:val="28"/>
          <w:szCs w:val="28"/>
          <w:vertAlign w:val="superscript"/>
          <w:lang w:bidi="he-IL"/>
        </w:rPr>
        <w:t>0</w:t>
      </w:r>
      <w:r w:rsidRPr="00DE2741">
        <w:rPr>
          <w:sz w:val="28"/>
          <w:szCs w:val="28"/>
          <w:lang w:bidi="he-IL"/>
        </w:rPr>
        <w:t>С на теле иглы образуются лаковые отложения, также способствующие заклиниванию, а сопловые отверстия забиваются коксом.</w:t>
      </w:r>
    </w:p>
    <w:p w:rsidR="001C6103" w:rsidRPr="00DE2741" w:rsidRDefault="001C6103" w:rsidP="00DE2741">
      <w:pPr>
        <w:pStyle w:val="a7"/>
        <w:spacing w:line="360" w:lineRule="auto"/>
        <w:ind w:firstLine="709"/>
        <w:jc w:val="both"/>
        <w:rPr>
          <w:sz w:val="28"/>
          <w:szCs w:val="28"/>
          <w:lang w:bidi="he-IL"/>
        </w:rPr>
      </w:pPr>
      <w:r w:rsidRPr="00DE2741">
        <w:rPr>
          <w:sz w:val="28"/>
          <w:szCs w:val="28"/>
          <w:lang w:bidi="he-IL"/>
        </w:rPr>
        <w:t xml:space="preserve">Рис. 6.4.6. Тепловые потоки в </w:t>
      </w:r>
      <w:r w:rsidRPr="00DE2741">
        <w:rPr>
          <w:sz w:val="28"/>
          <w:szCs w:val="28"/>
          <w:lang w:bidi="he-IL"/>
        </w:rPr>
        <w:tab/>
      </w:r>
      <w:r w:rsidR="00DE2741">
        <w:rPr>
          <w:sz w:val="28"/>
          <w:szCs w:val="28"/>
          <w:lang w:bidi="he-IL"/>
        </w:rPr>
        <w:t xml:space="preserve"> </w:t>
      </w:r>
      <w:r w:rsidR="00B30D58" w:rsidRPr="00DE2741">
        <w:rPr>
          <w:sz w:val="28"/>
          <w:szCs w:val="28"/>
          <w:lang w:bidi="he-IL"/>
        </w:rPr>
        <w:t>В целях снижения температур распылителей в</w:t>
      </w:r>
    </w:p>
    <w:p w:rsidR="00B30D58" w:rsidRPr="00DE2741" w:rsidRDefault="001C6103" w:rsidP="00DE2741">
      <w:pPr>
        <w:pStyle w:val="a7"/>
        <w:spacing w:line="360" w:lineRule="auto"/>
        <w:ind w:firstLine="709"/>
        <w:jc w:val="both"/>
        <w:rPr>
          <w:sz w:val="28"/>
          <w:szCs w:val="28"/>
          <w:lang w:bidi="he-IL"/>
        </w:rPr>
      </w:pPr>
      <w:r w:rsidRPr="00DE2741">
        <w:rPr>
          <w:sz w:val="28"/>
          <w:szCs w:val="28"/>
          <w:lang w:bidi="he-IL"/>
        </w:rPr>
        <w:t>распылителе.</w:t>
      </w:r>
      <w:r w:rsidRPr="00DE2741">
        <w:rPr>
          <w:sz w:val="28"/>
          <w:szCs w:val="28"/>
          <w:lang w:bidi="he-IL"/>
        </w:rPr>
        <w:tab/>
      </w:r>
      <w:r w:rsidRPr="00DE2741">
        <w:rPr>
          <w:sz w:val="28"/>
          <w:szCs w:val="28"/>
          <w:lang w:bidi="he-IL"/>
        </w:rPr>
        <w:tab/>
      </w:r>
      <w:r w:rsidR="00DE2741">
        <w:rPr>
          <w:sz w:val="28"/>
          <w:szCs w:val="28"/>
          <w:lang w:bidi="he-IL"/>
        </w:rPr>
        <w:t xml:space="preserve"> </w:t>
      </w:r>
      <w:r w:rsidR="00B30D58" w:rsidRPr="00DE2741">
        <w:rPr>
          <w:sz w:val="28"/>
          <w:szCs w:val="28"/>
          <w:lang w:bidi="he-IL"/>
        </w:rPr>
        <w:t>малооборотных и среднеоборотных форсированных двигателях ввели охлаждение форсуно</w:t>
      </w:r>
      <w:r w:rsidR="00386135" w:rsidRPr="00DE2741">
        <w:rPr>
          <w:sz w:val="28"/>
          <w:szCs w:val="28"/>
          <w:lang w:bidi="he-IL"/>
        </w:rPr>
        <w:t>к</w:t>
      </w:r>
      <w:r w:rsidR="00B30D58" w:rsidRPr="00DE2741">
        <w:rPr>
          <w:sz w:val="28"/>
          <w:szCs w:val="28"/>
          <w:lang w:bidi="he-IL"/>
        </w:rPr>
        <w:t xml:space="preserve"> используя для этого воду, масло или топливо. Наиболее эффективны</w:t>
      </w:r>
      <w:r w:rsidR="00386135" w:rsidRPr="00DE2741">
        <w:rPr>
          <w:sz w:val="28"/>
          <w:szCs w:val="28"/>
          <w:lang w:bidi="he-IL"/>
        </w:rPr>
        <w:t>м,</w:t>
      </w:r>
      <w:r w:rsidR="00B30D58" w:rsidRPr="00DE2741">
        <w:rPr>
          <w:sz w:val="28"/>
          <w:szCs w:val="28"/>
          <w:lang w:bidi="he-IL"/>
        </w:rPr>
        <w:t xml:space="preserve"> явилось и</w:t>
      </w:r>
      <w:r w:rsidR="00386135" w:rsidRPr="00DE2741">
        <w:rPr>
          <w:sz w:val="28"/>
          <w:szCs w:val="28"/>
          <w:lang w:bidi="he-IL"/>
        </w:rPr>
        <w:t>с</w:t>
      </w:r>
      <w:r w:rsidR="00B30D58" w:rsidRPr="00DE2741">
        <w:rPr>
          <w:sz w:val="28"/>
          <w:szCs w:val="28"/>
          <w:lang w:bidi="he-IL"/>
        </w:rPr>
        <w:t>пользование воды, что и было реализовано в распылителях двигателе</w:t>
      </w:r>
      <w:r w:rsidR="00386135" w:rsidRPr="00DE2741">
        <w:rPr>
          <w:sz w:val="28"/>
          <w:szCs w:val="28"/>
          <w:lang w:bidi="he-IL"/>
        </w:rPr>
        <w:t>й</w:t>
      </w:r>
      <w:r w:rsidR="00B30D58" w:rsidRPr="00DE2741">
        <w:rPr>
          <w:sz w:val="28"/>
          <w:szCs w:val="28"/>
          <w:lang w:bidi="he-IL"/>
        </w:rPr>
        <w:t xml:space="preserve"> Зульцер RD, RND-a и RND-М-</w:t>
      </w:r>
      <w:r w:rsidR="00386135" w:rsidRPr="00DE2741">
        <w:rPr>
          <w:sz w:val="28"/>
          <w:szCs w:val="28"/>
          <w:lang w:bidi="he-IL"/>
        </w:rPr>
        <w:t>б</w:t>
      </w:r>
      <w:r w:rsidR="00B30D58" w:rsidRPr="00DE2741">
        <w:rPr>
          <w:sz w:val="28"/>
          <w:szCs w:val="28"/>
          <w:lang w:bidi="he-IL"/>
        </w:rPr>
        <w:t xml:space="preserve">. </w:t>
      </w:r>
    </w:p>
    <w:p w:rsidR="00B30D58" w:rsidRPr="00DE2741" w:rsidRDefault="00B30D58" w:rsidP="00DE2741">
      <w:pPr>
        <w:widowControl w:val="0"/>
        <w:spacing w:line="360" w:lineRule="auto"/>
        <w:ind w:firstLine="709"/>
        <w:jc w:val="both"/>
        <w:rPr>
          <w:sz w:val="28"/>
          <w:szCs w:val="28"/>
        </w:rPr>
      </w:pPr>
    </w:p>
    <w:p w:rsidR="00690492" w:rsidRPr="00794882" w:rsidRDefault="00FB5FB2" w:rsidP="00DE2741">
      <w:pPr>
        <w:widowControl w:val="0"/>
        <w:spacing w:line="360" w:lineRule="auto"/>
        <w:ind w:firstLine="709"/>
        <w:jc w:val="both"/>
        <w:outlineLvl w:val="2"/>
        <w:rPr>
          <w:b/>
          <w:sz w:val="28"/>
          <w:szCs w:val="28"/>
        </w:rPr>
      </w:pPr>
      <w:bookmarkStart w:id="15" w:name="_Toc185048385"/>
      <w:r w:rsidRPr="00DE2741">
        <w:rPr>
          <w:b/>
          <w:sz w:val="28"/>
          <w:szCs w:val="28"/>
        </w:rPr>
        <w:t>6.4.</w:t>
      </w:r>
      <w:r w:rsidR="00690492" w:rsidRPr="00DE2741">
        <w:rPr>
          <w:b/>
          <w:sz w:val="28"/>
          <w:szCs w:val="28"/>
        </w:rPr>
        <w:t xml:space="preserve">4 </w:t>
      </w:r>
      <w:r w:rsidR="00375948" w:rsidRPr="00794882">
        <w:rPr>
          <w:b/>
          <w:sz w:val="28"/>
          <w:szCs w:val="28"/>
        </w:rPr>
        <w:t>Особенности конструкции ф</w:t>
      </w:r>
      <w:r w:rsidR="00690492" w:rsidRPr="00794882">
        <w:rPr>
          <w:b/>
          <w:sz w:val="28"/>
          <w:szCs w:val="28"/>
        </w:rPr>
        <w:t xml:space="preserve">орсунки двигателей </w:t>
      </w:r>
      <w:r w:rsidR="00690492" w:rsidRPr="00794882">
        <w:rPr>
          <w:b/>
          <w:sz w:val="28"/>
          <w:szCs w:val="28"/>
          <w:lang w:val="en-US"/>
        </w:rPr>
        <w:t>MAN</w:t>
      </w:r>
      <w:r w:rsidR="00690492" w:rsidRPr="00794882">
        <w:rPr>
          <w:b/>
          <w:sz w:val="28"/>
          <w:szCs w:val="28"/>
        </w:rPr>
        <w:t>&amp;</w:t>
      </w:r>
      <w:r w:rsidR="00690492" w:rsidRPr="00794882">
        <w:rPr>
          <w:b/>
          <w:sz w:val="28"/>
          <w:szCs w:val="28"/>
          <w:lang w:val="en-US"/>
        </w:rPr>
        <w:t>BW</w:t>
      </w:r>
      <w:r w:rsidR="00690492" w:rsidRPr="00794882">
        <w:rPr>
          <w:b/>
          <w:sz w:val="28"/>
          <w:szCs w:val="28"/>
        </w:rPr>
        <w:t xml:space="preserve"> </w:t>
      </w:r>
      <w:r w:rsidR="00690492" w:rsidRPr="00794882">
        <w:rPr>
          <w:b/>
          <w:sz w:val="28"/>
          <w:szCs w:val="28"/>
          <w:lang w:val="en-US"/>
        </w:rPr>
        <w:t>L</w:t>
      </w:r>
      <w:r w:rsidR="00690492" w:rsidRPr="00794882">
        <w:rPr>
          <w:b/>
          <w:sz w:val="28"/>
          <w:szCs w:val="28"/>
        </w:rPr>
        <w:t>-</w:t>
      </w:r>
      <w:r w:rsidR="00690492" w:rsidRPr="00794882">
        <w:rPr>
          <w:b/>
          <w:sz w:val="28"/>
          <w:szCs w:val="28"/>
          <w:lang w:val="en-US"/>
        </w:rPr>
        <w:t>MC</w:t>
      </w:r>
      <w:bookmarkEnd w:id="15"/>
    </w:p>
    <w:p w:rsidR="00DC10AA" w:rsidRPr="00DE2741" w:rsidRDefault="008222E6" w:rsidP="00DE2741">
      <w:pPr>
        <w:widowControl w:val="0"/>
        <w:autoSpaceDE w:val="0"/>
        <w:autoSpaceDN w:val="0"/>
        <w:adjustRightInd w:val="0"/>
        <w:spacing w:line="360" w:lineRule="auto"/>
        <w:ind w:firstLine="709"/>
        <w:jc w:val="both"/>
        <w:rPr>
          <w:iCs/>
          <w:sz w:val="28"/>
          <w:szCs w:val="28"/>
        </w:rPr>
      </w:pPr>
      <w:r w:rsidRPr="00DE2741">
        <w:rPr>
          <w:sz w:val="28"/>
          <w:szCs w:val="28"/>
        </w:rPr>
        <w:t>Конструкцию</w:t>
      </w:r>
      <w:r w:rsidR="00DC10AA" w:rsidRPr="00DE2741">
        <w:rPr>
          <w:sz w:val="28"/>
          <w:szCs w:val="28"/>
        </w:rPr>
        <w:t xml:space="preserve"> рас</w:t>
      </w:r>
      <w:r w:rsidRPr="00DE2741">
        <w:rPr>
          <w:sz w:val="28"/>
          <w:szCs w:val="28"/>
        </w:rPr>
        <w:t>пылителя форсунки судовых дизелей Бурмей</w:t>
      </w:r>
      <w:r w:rsidR="00DC10AA" w:rsidRPr="00DE2741">
        <w:rPr>
          <w:sz w:val="28"/>
          <w:szCs w:val="28"/>
        </w:rPr>
        <w:t xml:space="preserve">стер </w:t>
      </w:r>
      <w:r w:rsidRPr="00DE2741">
        <w:rPr>
          <w:sz w:val="28"/>
          <w:szCs w:val="28"/>
        </w:rPr>
        <w:t xml:space="preserve">и </w:t>
      </w:r>
      <w:r w:rsidR="00DC10AA" w:rsidRPr="00DE2741">
        <w:rPr>
          <w:sz w:val="28"/>
          <w:szCs w:val="28"/>
        </w:rPr>
        <w:t>Ва</w:t>
      </w:r>
      <w:r w:rsidRPr="00DE2741">
        <w:rPr>
          <w:sz w:val="28"/>
          <w:szCs w:val="28"/>
        </w:rPr>
        <w:t>й</w:t>
      </w:r>
      <w:r w:rsidR="00DC10AA" w:rsidRPr="00DE2741">
        <w:rPr>
          <w:sz w:val="28"/>
          <w:szCs w:val="28"/>
        </w:rPr>
        <w:t xml:space="preserve">н (рис. </w:t>
      </w:r>
      <w:r w:rsidR="00E36538" w:rsidRPr="00DE2741">
        <w:rPr>
          <w:sz w:val="28"/>
          <w:szCs w:val="28"/>
        </w:rPr>
        <w:t>6.4.5.</w:t>
      </w:r>
      <w:r w:rsidR="00DC10AA" w:rsidRPr="00DE2741">
        <w:rPr>
          <w:sz w:val="28"/>
          <w:szCs w:val="28"/>
        </w:rPr>
        <w:t xml:space="preserve">, </w:t>
      </w:r>
      <w:r w:rsidR="00DC10AA" w:rsidRPr="00DE2741">
        <w:rPr>
          <w:i/>
          <w:iCs/>
          <w:sz w:val="28"/>
          <w:szCs w:val="28"/>
        </w:rPr>
        <w:t xml:space="preserve">а) </w:t>
      </w:r>
      <w:r w:rsidR="00DC10AA" w:rsidRPr="00DE2741">
        <w:rPr>
          <w:sz w:val="28"/>
          <w:szCs w:val="28"/>
        </w:rPr>
        <w:t>с незна</w:t>
      </w:r>
      <w:r w:rsidRPr="00DE2741">
        <w:rPr>
          <w:sz w:val="28"/>
          <w:szCs w:val="28"/>
        </w:rPr>
        <w:t>чит</w:t>
      </w:r>
      <w:r w:rsidR="00DC10AA" w:rsidRPr="00DE2741">
        <w:rPr>
          <w:sz w:val="28"/>
          <w:szCs w:val="28"/>
        </w:rPr>
        <w:t>е</w:t>
      </w:r>
      <w:r w:rsidRPr="00DE2741">
        <w:rPr>
          <w:sz w:val="28"/>
          <w:szCs w:val="28"/>
        </w:rPr>
        <w:t>льными</w:t>
      </w:r>
      <w:r w:rsidR="00DC10AA" w:rsidRPr="00DE2741">
        <w:rPr>
          <w:sz w:val="28"/>
          <w:szCs w:val="28"/>
        </w:rPr>
        <w:t xml:space="preserve"> изменениями </w:t>
      </w:r>
      <w:r w:rsidRPr="00DE2741">
        <w:rPr>
          <w:sz w:val="28"/>
          <w:szCs w:val="28"/>
        </w:rPr>
        <w:t>применяли до</w:t>
      </w:r>
      <w:r w:rsidR="00DC10AA" w:rsidRPr="00DE2741">
        <w:rPr>
          <w:sz w:val="28"/>
          <w:szCs w:val="28"/>
        </w:rPr>
        <w:t xml:space="preserve"> тех</w:t>
      </w:r>
      <w:r w:rsidRPr="00DE2741">
        <w:rPr>
          <w:sz w:val="28"/>
          <w:szCs w:val="28"/>
        </w:rPr>
        <w:t xml:space="preserve"> пор,</w:t>
      </w:r>
      <w:r w:rsidR="00DC10AA" w:rsidRPr="00DE2741">
        <w:rPr>
          <w:sz w:val="28"/>
          <w:szCs w:val="28"/>
        </w:rPr>
        <w:t xml:space="preserve"> </w:t>
      </w:r>
      <w:r w:rsidRPr="00DE2741">
        <w:rPr>
          <w:sz w:val="28"/>
          <w:szCs w:val="28"/>
        </w:rPr>
        <w:t>по</w:t>
      </w:r>
      <w:r w:rsidR="00DC10AA" w:rsidRPr="00DE2741">
        <w:rPr>
          <w:sz w:val="28"/>
          <w:szCs w:val="28"/>
        </w:rPr>
        <w:t>ка не была со</w:t>
      </w:r>
      <w:r w:rsidRPr="00DE2741">
        <w:rPr>
          <w:sz w:val="28"/>
          <w:szCs w:val="28"/>
        </w:rPr>
        <w:t>зд</w:t>
      </w:r>
      <w:r w:rsidR="00DC10AA" w:rsidRPr="00DE2741">
        <w:rPr>
          <w:sz w:val="28"/>
          <w:szCs w:val="28"/>
        </w:rPr>
        <w:t>ана</w:t>
      </w:r>
      <w:r w:rsidRPr="00DE2741">
        <w:rPr>
          <w:sz w:val="28"/>
          <w:szCs w:val="28"/>
        </w:rPr>
        <w:t xml:space="preserve"> принципиально </w:t>
      </w:r>
      <w:r w:rsidR="00DC10AA" w:rsidRPr="00DE2741">
        <w:rPr>
          <w:sz w:val="28"/>
          <w:szCs w:val="28"/>
        </w:rPr>
        <w:t xml:space="preserve">новая </w:t>
      </w:r>
      <w:r w:rsidRPr="00DE2741">
        <w:rPr>
          <w:sz w:val="28"/>
          <w:szCs w:val="28"/>
        </w:rPr>
        <w:t xml:space="preserve">форсунка с другим распылителем </w:t>
      </w:r>
      <w:r w:rsidR="00E36538" w:rsidRPr="00DE2741">
        <w:rPr>
          <w:sz w:val="28"/>
          <w:szCs w:val="28"/>
        </w:rPr>
        <w:t>(рис. 6.4.5.</w:t>
      </w:r>
      <w:r w:rsidR="00DC10AA" w:rsidRPr="00DE2741">
        <w:rPr>
          <w:sz w:val="28"/>
          <w:szCs w:val="28"/>
        </w:rPr>
        <w:t xml:space="preserve">, </w:t>
      </w:r>
      <w:r w:rsidR="00DC10AA" w:rsidRPr="00DE2741">
        <w:rPr>
          <w:i/>
          <w:iCs/>
          <w:sz w:val="28"/>
          <w:szCs w:val="28"/>
        </w:rPr>
        <w:t>б).</w:t>
      </w:r>
    </w:p>
    <w:p w:rsidR="00653537" w:rsidRPr="00DE2741" w:rsidRDefault="00DC10AA" w:rsidP="00DE2741">
      <w:pPr>
        <w:widowControl w:val="0"/>
        <w:autoSpaceDE w:val="0"/>
        <w:autoSpaceDN w:val="0"/>
        <w:adjustRightInd w:val="0"/>
        <w:spacing w:line="360" w:lineRule="auto"/>
        <w:ind w:firstLine="709"/>
        <w:jc w:val="both"/>
        <w:rPr>
          <w:sz w:val="28"/>
          <w:szCs w:val="28"/>
        </w:rPr>
      </w:pPr>
      <w:r w:rsidRPr="00DE2741">
        <w:rPr>
          <w:sz w:val="28"/>
          <w:szCs w:val="28"/>
        </w:rPr>
        <w:t>В</w:t>
      </w:r>
      <w:r w:rsidR="008222E6" w:rsidRPr="00DE2741">
        <w:rPr>
          <w:sz w:val="28"/>
          <w:szCs w:val="28"/>
        </w:rPr>
        <w:t xml:space="preserve"> конструкции, показанной</w:t>
      </w:r>
      <w:r w:rsidRPr="00DE2741">
        <w:rPr>
          <w:sz w:val="28"/>
          <w:szCs w:val="28"/>
        </w:rPr>
        <w:t xml:space="preserve"> на рис. </w:t>
      </w:r>
      <w:r w:rsidR="00E36538" w:rsidRPr="00DE2741">
        <w:rPr>
          <w:sz w:val="28"/>
          <w:szCs w:val="28"/>
        </w:rPr>
        <w:t>6.4.5.</w:t>
      </w:r>
      <w:r w:rsidR="008222E6" w:rsidRPr="00DE2741">
        <w:rPr>
          <w:sz w:val="28"/>
          <w:szCs w:val="28"/>
        </w:rPr>
        <w:t xml:space="preserve">, </w:t>
      </w:r>
      <w:r w:rsidRPr="00DE2741">
        <w:rPr>
          <w:i/>
          <w:iCs/>
          <w:sz w:val="28"/>
          <w:szCs w:val="28"/>
        </w:rPr>
        <w:t>а,</w:t>
      </w:r>
      <w:r w:rsidR="008222E6" w:rsidRPr="00DE2741">
        <w:rPr>
          <w:iCs/>
          <w:sz w:val="28"/>
          <w:szCs w:val="28"/>
        </w:rPr>
        <w:t xml:space="preserve"> сопло </w:t>
      </w:r>
      <w:r w:rsidRPr="00DE2741">
        <w:rPr>
          <w:i/>
          <w:iCs/>
          <w:sz w:val="28"/>
          <w:szCs w:val="28"/>
        </w:rPr>
        <w:t>10</w:t>
      </w:r>
      <w:r w:rsidR="00DE2741">
        <w:rPr>
          <w:i/>
          <w:iCs/>
          <w:sz w:val="28"/>
          <w:szCs w:val="28"/>
        </w:rPr>
        <w:t xml:space="preserve"> </w:t>
      </w:r>
      <w:r w:rsidRPr="00DE2741">
        <w:rPr>
          <w:sz w:val="28"/>
          <w:szCs w:val="28"/>
        </w:rPr>
        <w:t>запрессова</w:t>
      </w:r>
      <w:r w:rsidR="008222E6" w:rsidRPr="00DE2741">
        <w:rPr>
          <w:sz w:val="28"/>
          <w:szCs w:val="28"/>
        </w:rPr>
        <w:t>но</w:t>
      </w:r>
      <w:r w:rsidRPr="00DE2741">
        <w:rPr>
          <w:sz w:val="28"/>
          <w:szCs w:val="28"/>
        </w:rPr>
        <w:t xml:space="preserve"> в </w:t>
      </w:r>
      <w:r w:rsidR="008222E6" w:rsidRPr="00DE2741">
        <w:rPr>
          <w:sz w:val="28"/>
          <w:szCs w:val="28"/>
        </w:rPr>
        <w:t>корпус</w:t>
      </w:r>
      <w:r w:rsidRPr="00DE2741">
        <w:rPr>
          <w:sz w:val="28"/>
          <w:szCs w:val="28"/>
        </w:rPr>
        <w:t xml:space="preserve"> </w:t>
      </w:r>
      <w:r w:rsidRPr="00DE2741">
        <w:rPr>
          <w:i/>
          <w:sz w:val="28"/>
          <w:szCs w:val="28"/>
        </w:rPr>
        <w:t>11</w:t>
      </w:r>
      <w:r w:rsidR="008222E6" w:rsidRPr="00DE2741">
        <w:rPr>
          <w:i/>
          <w:sz w:val="28"/>
          <w:szCs w:val="28"/>
        </w:rPr>
        <w:t xml:space="preserve"> </w:t>
      </w:r>
      <w:r w:rsidRPr="00DE2741">
        <w:rPr>
          <w:sz w:val="28"/>
          <w:szCs w:val="28"/>
        </w:rPr>
        <w:t>(</w:t>
      </w:r>
      <w:r w:rsidR="008222E6" w:rsidRPr="00DE2741">
        <w:rPr>
          <w:sz w:val="28"/>
          <w:szCs w:val="28"/>
        </w:rPr>
        <w:t>соплодержатель</w:t>
      </w:r>
      <w:r w:rsidRPr="00DE2741">
        <w:rPr>
          <w:sz w:val="28"/>
          <w:szCs w:val="28"/>
        </w:rPr>
        <w:t xml:space="preserve">), который </w:t>
      </w:r>
      <w:r w:rsidR="008222E6" w:rsidRPr="00DE2741">
        <w:rPr>
          <w:sz w:val="28"/>
          <w:szCs w:val="28"/>
        </w:rPr>
        <w:t>п</w:t>
      </w:r>
      <w:r w:rsidRPr="00DE2741">
        <w:rPr>
          <w:sz w:val="28"/>
          <w:szCs w:val="28"/>
        </w:rPr>
        <w:t>ритирается к нижнему</w:t>
      </w:r>
      <w:r w:rsidR="008222E6" w:rsidRPr="00DE2741">
        <w:rPr>
          <w:sz w:val="28"/>
          <w:szCs w:val="28"/>
        </w:rPr>
        <w:t xml:space="preserve"> торцу направляющей </w:t>
      </w:r>
      <w:r w:rsidRPr="00DE2741">
        <w:rPr>
          <w:i/>
          <w:sz w:val="28"/>
          <w:szCs w:val="28"/>
        </w:rPr>
        <w:t>8</w:t>
      </w:r>
      <w:r w:rsidRPr="00DE2741">
        <w:rPr>
          <w:sz w:val="28"/>
          <w:szCs w:val="28"/>
        </w:rPr>
        <w:t xml:space="preserve"> иглы </w:t>
      </w:r>
      <w:r w:rsidRPr="00DE2741">
        <w:rPr>
          <w:i/>
          <w:sz w:val="28"/>
          <w:szCs w:val="28"/>
        </w:rPr>
        <w:t>7</w:t>
      </w:r>
      <w:r w:rsidRPr="00DE2741">
        <w:rPr>
          <w:sz w:val="28"/>
          <w:szCs w:val="28"/>
        </w:rPr>
        <w:t>.</w:t>
      </w:r>
      <w:r w:rsidR="008222E6" w:rsidRPr="00DE2741">
        <w:rPr>
          <w:sz w:val="28"/>
          <w:szCs w:val="28"/>
        </w:rPr>
        <w:t xml:space="preserve"> </w:t>
      </w:r>
      <w:r w:rsidRPr="00DE2741">
        <w:rPr>
          <w:sz w:val="28"/>
          <w:szCs w:val="28"/>
        </w:rPr>
        <w:t>Верхни</w:t>
      </w:r>
      <w:r w:rsidR="008222E6" w:rsidRPr="00DE2741">
        <w:rPr>
          <w:sz w:val="28"/>
          <w:szCs w:val="28"/>
        </w:rPr>
        <w:t>й</w:t>
      </w:r>
      <w:r w:rsidRPr="00DE2741">
        <w:rPr>
          <w:sz w:val="28"/>
          <w:szCs w:val="28"/>
        </w:rPr>
        <w:t xml:space="preserve"> торе</w:t>
      </w:r>
      <w:r w:rsidR="008222E6" w:rsidRPr="00DE2741">
        <w:rPr>
          <w:sz w:val="28"/>
          <w:szCs w:val="28"/>
        </w:rPr>
        <w:t>ц</w:t>
      </w:r>
      <w:r w:rsidRPr="00DE2741">
        <w:rPr>
          <w:sz w:val="28"/>
          <w:szCs w:val="28"/>
        </w:rPr>
        <w:t xml:space="preserve"> направляющей при</w:t>
      </w:r>
      <w:r w:rsidR="008222E6" w:rsidRPr="00DE2741">
        <w:rPr>
          <w:sz w:val="28"/>
          <w:szCs w:val="28"/>
        </w:rPr>
        <w:t>т</w:t>
      </w:r>
      <w:r w:rsidRPr="00DE2741">
        <w:rPr>
          <w:sz w:val="28"/>
          <w:szCs w:val="28"/>
        </w:rPr>
        <w:t>ер</w:t>
      </w:r>
      <w:r w:rsidR="008222E6" w:rsidRPr="00DE2741">
        <w:rPr>
          <w:sz w:val="28"/>
          <w:szCs w:val="28"/>
        </w:rPr>
        <w:t>т</w:t>
      </w:r>
      <w:r w:rsidRPr="00DE2741">
        <w:rPr>
          <w:sz w:val="28"/>
          <w:szCs w:val="28"/>
        </w:rPr>
        <w:t xml:space="preserve"> к </w:t>
      </w:r>
      <w:r w:rsidR="008222E6" w:rsidRPr="00DE2741">
        <w:rPr>
          <w:sz w:val="28"/>
          <w:szCs w:val="28"/>
        </w:rPr>
        <w:t>корпусу</w:t>
      </w:r>
      <w:r w:rsidRPr="00DE2741">
        <w:rPr>
          <w:sz w:val="28"/>
          <w:szCs w:val="28"/>
        </w:rPr>
        <w:t xml:space="preserve"> </w:t>
      </w:r>
      <w:r w:rsidRPr="00DE2741">
        <w:rPr>
          <w:i/>
          <w:sz w:val="28"/>
          <w:szCs w:val="28"/>
        </w:rPr>
        <w:t>1</w:t>
      </w:r>
      <w:r w:rsidRPr="00DE2741">
        <w:rPr>
          <w:sz w:val="28"/>
          <w:szCs w:val="28"/>
        </w:rPr>
        <w:t xml:space="preserve"> </w:t>
      </w:r>
      <w:r w:rsidR="008222E6" w:rsidRPr="00DE2741">
        <w:rPr>
          <w:sz w:val="28"/>
          <w:szCs w:val="28"/>
        </w:rPr>
        <w:t>форсунки. Массивной гайкой</w:t>
      </w:r>
      <w:r w:rsidRPr="00DE2741">
        <w:rPr>
          <w:sz w:val="28"/>
          <w:szCs w:val="28"/>
        </w:rPr>
        <w:t xml:space="preserve"> </w:t>
      </w:r>
      <w:r w:rsidRPr="00DE2741">
        <w:rPr>
          <w:i/>
          <w:sz w:val="28"/>
          <w:szCs w:val="28"/>
        </w:rPr>
        <w:t>9</w:t>
      </w:r>
      <w:r w:rsidRPr="00DE2741">
        <w:rPr>
          <w:sz w:val="28"/>
          <w:szCs w:val="28"/>
        </w:rPr>
        <w:t xml:space="preserve"> соплодер</w:t>
      </w:r>
      <w:r w:rsidR="008222E6" w:rsidRPr="00DE2741">
        <w:rPr>
          <w:sz w:val="28"/>
          <w:szCs w:val="28"/>
        </w:rPr>
        <w:t xml:space="preserve">жатель </w:t>
      </w:r>
      <w:r w:rsidR="008222E6" w:rsidRPr="00DE2741">
        <w:rPr>
          <w:i/>
          <w:iCs/>
          <w:sz w:val="28"/>
          <w:szCs w:val="28"/>
        </w:rPr>
        <w:t>11</w:t>
      </w:r>
      <w:r w:rsidR="008222E6" w:rsidRPr="00DE2741">
        <w:rPr>
          <w:iCs/>
          <w:sz w:val="28"/>
          <w:szCs w:val="28"/>
        </w:rPr>
        <w:t>,</w:t>
      </w:r>
      <w:r w:rsidRPr="00DE2741">
        <w:rPr>
          <w:i/>
          <w:iCs/>
          <w:sz w:val="28"/>
          <w:szCs w:val="28"/>
        </w:rPr>
        <w:t xml:space="preserve"> </w:t>
      </w:r>
      <w:r w:rsidR="008222E6" w:rsidRPr="00DE2741">
        <w:rPr>
          <w:iCs/>
          <w:sz w:val="28"/>
          <w:szCs w:val="28"/>
        </w:rPr>
        <w:t>направляю</w:t>
      </w:r>
      <w:r w:rsidRPr="00DE2741">
        <w:rPr>
          <w:sz w:val="28"/>
          <w:szCs w:val="28"/>
        </w:rPr>
        <w:t xml:space="preserve">щая </w:t>
      </w:r>
      <w:r w:rsidRPr="00DE2741">
        <w:rPr>
          <w:i/>
          <w:sz w:val="28"/>
          <w:szCs w:val="28"/>
        </w:rPr>
        <w:t>8</w:t>
      </w:r>
      <w:r w:rsidRPr="00DE2741">
        <w:rPr>
          <w:sz w:val="28"/>
          <w:szCs w:val="28"/>
        </w:rPr>
        <w:t xml:space="preserve"> и </w:t>
      </w:r>
      <w:r w:rsidR="008222E6" w:rsidRPr="00DE2741">
        <w:rPr>
          <w:sz w:val="28"/>
          <w:szCs w:val="28"/>
        </w:rPr>
        <w:t>нижняя</w:t>
      </w:r>
      <w:r w:rsidRPr="00DE2741">
        <w:rPr>
          <w:sz w:val="28"/>
          <w:szCs w:val="28"/>
        </w:rPr>
        <w:t xml:space="preserve"> часть корпуса </w:t>
      </w:r>
      <w:r w:rsidRPr="00DE2741">
        <w:rPr>
          <w:i/>
          <w:sz w:val="28"/>
          <w:szCs w:val="28"/>
        </w:rPr>
        <w:t>1</w:t>
      </w:r>
      <w:r w:rsidRPr="00DE2741">
        <w:rPr>
          <w:sz w:val="28"/>
          <w:szCs w:val="28"/>
        </w:rPr>
        <w:t xml:space="preserve"> скреплены в ед</w:t>
      </w:r>
      <w:r w:rsidR="008222E6" w:rsidRPr="00DE2741">
        <w:rPr>
          <w:sz w:val="28"/>
          <w:szCs w:val="28"/>
        </w:rPr>
        <w:t>и</w:t>
      </w:r>
      <w:r w:rsidRPr="00DE2741">
        <w:rPr>
          <w:sz w:val="28"/>
          <w:szCs w:val="28"/>
        </w:rPr>
        <w:t>н</w:t>
      </w:r>
      <w:r w:rsidR="008222E6" w:rsidRPr="00DE2741">
        <w:rPr>
          <w:sz w:val="28"/>
          <w:szCs w:val="28"/>
        </w:rPr>
        <w:t>ый герметичный узел. Штифты</w:t>
      </w:r>
      <w:r w:rsidRPr="00DE2741">
        <w:rPr>
          <w:sz w:val="28"/>
          <w:szCs w:val="28"/>
        </w:rPr>
        <w:t xml:space="preserve"> </w:t>
      </w:r>
      <w:r w:rsidRPr="00DE2741">
        <w:rPr>
          <w:i/>
          <w:sz w:val="28"/>
          <w:szCs w:val="28"/>
        </w:rPr>
        <w:t>5</w:t>
      </w:r>
      <w:r w:rsidRPr="00DE2741">
        <w:rPr>
          <w:sz w:val="28"/>
          <w:szCs w:val="28"/>
        </w:rPr>
        <w:t xml:space="preserve"> обеспечивают совпадение участков ка</w:t>
      </w:r>
      <w:r w:rsidR="008222E6" w:rsidRPr="00DE2741">
        <w:rPr>
          <w:sz w:val="28"/>
          <w:szCs w:val="28"/>
        </w:rPr>
        <w:t xml:space="preserve">налов охлаждения 12 топливопровода 6. </w:t>
      </w:r>
      <w:r w:rsidRPr="00DE2741">
        <w:rPr>
          <w:sz w:val="28"/>
          <w:szCs w:val="28"/>
        </w:rPr>
        <w:t xml:space="preserve">Сопло </w:t>
      </w:r>
      <w:r w:rsidRPr="00DE2741">
        <w:rPr>
          <w:i/>
          <w:iCs/>
          <w:sz w:val="28"/>
          <w:szCs w:val="28"/>
        </w:rPr>
        <w:t xml:space="preserve">10 </w:t>
      </w:r>
      <w:r w:rsidRPr="00DE2741">
        <w:rPr>
          <w:sz w:val="28"/>
          <w:szCs w:val="28"/>
        </w:rPr>
        <w:t>закреп</w:t>
      </w:r>
      <w:r w:rsidR="00664DAE" w:rsidRPr="00DE2741">
        <w:rPr>
          <w:sz w:val="28"/>
          <w:szCs w:val="28"/>
        </w:rPr>
        <w:t>ле</w:t>
      </w:r>
      <w:r w:rsidRPr="00DE2741">
        <w:rPr>
          <w:sz w:val="28"/>
          <w:szCs w:val="28"/>
        </w:rPr>
        <w:t>н</w:t>
      </w:r>
      <w:r w:rsidR="00664DAE" w:rsidRPr="00DE2741">
        <w:rPr>
          <w:sz w:val="28"/>
          <w:szCs w:val="28"/>
        </w:rPr>
        <w:t xml:space="preserve">о в </w:t>
      </w:r>
      <w:r w:rsidRPr="00DE2741">
        <w:rPr>
          <w:sz w:val="28"/>
          <w:szCs w:val="28"/>
        </w:rPr>
        <w:t>корпусе 11 горяче</w:t>
      </w:r>
      <w:r w:rsidR="00664DAE" w:rsidRPr="00DE2741">
        <w:rPr>
          <w:sz w:val="28"/>
          <w:szCs w:val="28"/>
        </w:rPr>
        <w:t>й посадкой,</w:t>
      </w:r>
      <w:r w:rsidRPr="00DE2741">
        <w:rPr>
          <w:sz w:val="28"/>
          <w:szCs w:val="28"/>
        </w:rPr>
        <w:t xml:space="preserve"> чем </w:t>
      </w:r>
      <w:r w:rsidR="00664DAE" w:rsidRPr="00DE2741">
        <w:rPr>
          <w:sz w:val="28"/>
          <w:szCs w:val="28"/>
        </w:rPr>
        <w:t xml:space="preserve">обеспечивается </w:t>
      </w:r>
      <w:r w:rsidRPr="00DE2741">
        <w:rPr>
          <w:sz w:val="28"/>
          <w:szCs w:val="28"/>
        </w:rPr>
        <w:t>надежная</w:t>
      </w:r>
      <w:r w:rsidR="00664DAE" w:rsidRPr="00DE2741">
        <w:rPr>
          <w:sz w:val="28"/>
          <w:szCs w:val="28"/>
        </w:rPr>
        <w:t xml:space="preserve"> фиксация </w:t>
      </w:r>
      <w:r w:rsidRPr="00DE2741">
        <w:rPr>
          <w:sz w:val="28"/>
          <w:szCs w:val="28"/>
        </w:rPr>
        <w:t>сопла, отверстия кот</w:t>
      </w:r>
      <w:r w:rsidR="00664DAE" w:rsidRPr="00DE2741">
        <w:rPr>
          <w:sz w:val="28"/>
          <w:szCs w:val="28"/>
        </w:rPr>
        <w:t>орого должны иметь строго задан</w:t>
      </w:r>
      <w:r w:rsidRPr="00DE2741">
        <w:rPr>
          <w:sz w:val="28"/>
          <w:szCs w:val="28"/>
        </w:rPr>
        <w:t>ное направление (</w:t>
      </w:r>
      <w:r w:rsidR="00664DAE" w:rsidRPr="00DE2741">
        <w:rPr>
          <w:sz w:val="28"/>
          <w:szCs w:val="28"/>
        </w:rPr>
        <w:t xml:space="preserve">число </w:t>
      </w:r>
      <w:r w:rsidRPr="00DE2741">
        <w:rPr>
          <w:sz w:val="28"/>
          <w:szCs w:val="28"/>
        </w:rPr>
        <w:t xml:space="preserve">форсунок две или три </w:t>
      </w:r>
      <w:r w:rsidR="00664DAE" w:rsidRPr="00DE2741">
        <w:rPr>
          <w:sz w:val="28"/>
          <w:szCs w:val="28"/>
        </w:rPr>
        <w:t>п</w:t>
      </w:r>
      <w:r w:rsidRPr="00DE2741">
        <w:rPr>
          <w:sz w:val="28"/>
          <w:szCs w:val="28"/>
        </w:rPr>
        <w:t>ри центральном положении выпускного клапана</w:t>
      </w:r>
      <w:r w:rsidR="00082654" w:rsidRPr="00DE2741">
        <w:rPr>
          <w:sz w:val="28"/>
          <w:szCs w:val="28"/>
        </w:rPr>
        <w:t xml:space="preserve">). Три или четыре распыливающих </w:t>
      </w:r>
      <w:r w:rsidRPr="00DE2741">
        <w:rPr>
          <w:sz w:val="28"/>
          <w:szCs w:val="28"/>
        </w:rPr>
        <w:t>отвер</w:t>
      </w:r>
      <w:r w:rsidR="00664DAE" w:rsidRPr="00DE2741">
        <w:rPr>
          <w:sz w:val="28"/>
          <w:szCs w:val="28"/>
        </w:rPr>
        <w:t>стия сопла имеют диаметр 0,95 –</w:t>
      </w:r>
      <w:r w:rsidRPr="00DE2741">
        <w:rPr>
          <w:sz w:val="28"/>
          <w:szCs w:val="28"/>
        </w:rPr>
        <w:t>1,05 мм. Для увеличения срока</w:t>
      </w:r>
      <w:r w:rsidR="00664DAE" w:rsidRPr="00DE2741">
        <w:rPr>
          <w:sz w:val="28"/>
          <w:szCs w:val="28"/>
        </w:rPr>
        <w:t xml:space="preserve"> </w:t>
      </w:r>
      <w:r w:rsidRPr="00DE2741">
        <w:rPr>
          <w:sz w:val="28"/>
          <w:szCs w:val="28"/>
        </w:rPr>
        <w:t>службы элементов игла - упор верхняя часть иглы 7 сделана</w:t>
      </w:r>
      <w:r w:rsidR="00664DAE" w:rsidRPr="00DE2741">
        <w:rPr>
          <w:sz w:val="28"/>
          <w:szCs w:val="28"/>
        </w:rPr>
        <w:t xml:space="preserve"> </w:t>
      </w:r>
      <w:r w:rsidRPr="00DE2741">
        <w:rPr>
          <w:sz w:val="28"/>
          <w:szCs w:val="28"/>
        </w:rPr>
        <w:t>в виде уто</w:t>
      </w:r>
      <w:r w:rsidR="00664DAE" w:rsidRPr="00DE2741">
        <w:rPr>
          <w:sz w:val="28"/>
          <w:szCs w:val="28"/>
        </w:rPr>
        <w:t>лщё</w:t>
      </w:r>
      <w:r w:rsidRPr="00DE2741">
        <w:rPr>
          <w:sz w:val="28"/>
          <w:szCs w:val="28"/>
        </w:rPr>
        <w:t>нно</w:t>
      </w:r>
      <w:r w:rsidR="00664DAE" w:rsidRPr="00DE2741">
        <w:rPr>
          <w:sz w:val="28"/>
          <w:szCs w:val="28"/>
        </w:rPr>
        <w:t>й</w:t>
      </w:r>
      <w:r w:rsidRPr="00DE2741">
        <w:rPr>
          <w:sz w:val="28"/>
          <w:szCs w:val="28"/>
        </w:rPr>
        <w:t xml:space="preserve"> головки, а упор 4</w:t>
      </w:r>
      <w:r w:rsidR="00664DAE" w:rsidRPr="00DE2741">
        <w:rPr>
          <w:sz w:val="28"/>
          <w:szCs w:val="28"/>
        </w:rPr>
        <w:t xml:space="preserve"> –</w:t>
      </w:r>
      <w:r w:rsidRPr="00DE2741">
        <w:rPr>
          <w:sz w:val="28"/>
          <w:szCs w:val="28"/>
        </w:rPr>
        <w:t xml:space="preserve"> в виде втулки увеличен</w:t>
      </w:r>
      <w:r w:rsidR="00653537" w:rsidRPr="00DE2741">
        <w:rPr>
          <w:sz w:val="28"/>
          <w:szCs w:val="28"/>
        </w:rPr>
        <w:t xml:space="preserve">ного диаметра. Упор запрессован в тело корпуса 1. Подъём иглы </w:t>
      </w:r>
      <w:r w:rsidR="00653537" w:rsidRPr="00DE2741">
        <w:rPr>
          <w:sz w:val="28"/>
          <w:szCs w:val="28"/>
          <w:lang w:val="en-US"/>
        </w:rPr>
        <w:t>h</w:t>
      </w:r>
      <w:r w:rsidR="00653537" w:rsidRPr="00DE2741">
        <w:rPr>
          <w:sz w:val="28"/>
          <w:szCs w:val="28"/>
          <w:vertAlign w:val="subscript"/>
        </w:rPr>
        <w:t>и</w:t>
      </w:r>
      <w:r w:rsidR="00653537" w:rsidRPr="00DE2741">
        <w:rPr>
          <w:sz w:val="28"/>
          <w:szCs w:val="28"/>
        </w:rPr>
        <w:t xml:space="preserve"> = </w:t>
      </w:r>
      <w:smartTag w:uri="urn:schemas-microsoft-com:office:smarttags" w:element="metricconverter">
        <w:smartTagPr>
          <w:attr w:name="ProductID" w:val="1 мм"/>
        </w:smartTagPr>
        <w:r w:rsidR="00653537" w:rsidRPr="00DE2741">
          <w:rPr>
            <w:sz w:val="28"/>
            <w:szCs w:val="28"/>
          </w:rPr>
          <w:t>1 мм</w:t>
        </w:r>
      </w:smartTag>
      <w:r w:rsidR="00653537" w:rsidRPr="00DE2741">
        <w:rPr>
          <w:sz w:val="28"/>
          <w:szCs w:val="28"/>
        </w:rPr>
        <w:t xml:space="preserve">. Развитая головка иглы позволила увеличить диаметр штока 3, передающего игле усилие затяга форсуночной пружины </w:t>
      </w:r>
      <w:r w:rsidR="00653537" w:rsidRPr="00DE2741">
        <w:rPr>
          <w:i/>
          <w:iCs/>
          <w:sz w:val="28"/>
          <w:szCs w:val="28"/>
        </w:rPr>
        <w:t xml:space="preserve">2 </w:t>
      </w:r>
      <w:r w:rsidR="00653537" w:rsidRPr="00DE2741">
        <w:rPr>
          <w:iCs/>
          <w:sz w:val="28"/>
          <w:szCs w:val="28"/>
        </w:rPr>
        <w:t>(Р</w:t>
      </w:r>
      <w:r w:rsidR="00653537" w:rsidRPr="00DE2741">
        <w:rPr>
          <w:iCs/>
          <w:sz w:val="28"/>
          <w:szCs w:val="28"/>
          <w:vertAlign w:val="subscript"/>
        </w:rPr>
        <w:t>зп</w:t>
      </w:r>
      <w:r w:rsidR="00653537" w:rsidRPr="00DE2741">
        <w:rPr>
          <w:iCs/>
          <w:sz w:val="28"/>
          <w:szCs w:val="28"/>
        </w:rPr>
        <w:t>)</w:t>
      </w:r>
      <w:r w:rsidR="00653537" w:rsidRPr="00DE2741">
        <w:rPr>
          <w:i/>
          <w:iCs/>
          <w:sz w:val="28"/>
          <w:szCs w:val="28"/>
        </w:rPr>
        <w:t xml:space="preserve">, </w:t>
      </w:r>
      <w:r w:rsidR="00653537" w:rsidRPr="00DE2741">
        <w:rPr>
          <w:sz w:val="28"/>
          <w:szCs w:val="28"/>
        </w:rPr>
        <w:t>что повысило надёжность узла пружина – шток.</w:t>
      </w:r>
    </w:p>
    <w:p w:rsidR="00794882" w:rsidRDefault="00653537" w:rsidP="00DE2741">
      <w:pPr>
        <w:widowControl w:val="0"/>
        <w:autoSpaceDE w:val="0"/>
        <w:autoSpaceDN w:val="0"/>
        <w:adjustRightInd w:val="0"/>
        <w:spacing w:line="360" w:lineRule="auto"/>
        <w:ind w:firstLine="709"/>
        <w:jc w:val="both"/>
        <w:rPr>
          <w:sz w:val="28"/>
          <w:szCs w:val="28"/>
        </w:rPr>
      </w:pPr>
      <w:r w:rsidRPr="00DE2741">
        <w:rPr>
          <w:sz w:val="28"/>
          <w:szCs w:val="28"/>
        </w:rPr>
        <w:t xml:space="preserve">Форсунки Бурмейстер и Вайн охлаждаются, </w:t>
      </w:r>
      <w:r w:rsidRPr="00DE2741">
        <w:rPr>
          <w:iCs/>
          <w:sz w:val="28"/>
          <w:szCs w:val="28"/>
        </w:rPr>
        <w:t xml:space="preserve">как </w:t>
      </w:r>
      <w:r w:rsidRPr="00DE2741">
        <w:rPr>
          <w:sz w:val="28"/>
          <w:szCs w:val="28"/>
        </w:rPr>
        <w:t>правило, дизельным топливом автономной системы.</w:t>
      </w:r>
    </w:p>
    <w:p w:rsidR="00E36538" w:rsidRPr="00DE2741" w:rsidRDefault="00794882" w:rsidP="00DE2741">
      <w:pPr>
        <w:widowControl w:val="0"/>
        <w:autoSpaceDE w:val="0"/>
        <w:autoSpaceDN w:val="0"/>
        <w:adjustRightInd w:val="0"/>
        <w:spacing w:line="360" w:lineRule="auto"/>
        <w:ind w:firstLine="709"/>
        <w:jc w:val="both"/>
        <w:rPr>
          <w:sz w:val="28"/>
          <w:szCs w:val="28"/>
        </w:rPr>
      </w:pPr>
      <w:r>
        <w:rPr>
          <w:sz w:val="28"/>
          <w:szCs w:val="28"/>
        </w:rPr>
        <w:br w:type="page"/>
      </w:r>
      <w:r w:rsidR="009C4F31">
        <w:rPr>
          <w:sz w:val="28"/>
          <w:szCs w:val="28"/>
        </w:rPr>
        <w:pict>
          <v:shape id="_x0000_i1154" type="#_x0000_t75" style="width:348pt;height:476.25pt">
            <v:imagedata r:id="rId139" o:title=""/>
          </v:shape>
        </w:pict>
      </w:r>
    </w:p>
    <w:p w:rsidR="00E36538" w:rsidRPr="00DE2741" w:rsidRDefault="00E36538" w:rsidP="00DE2741">
      <w:pPr>
        <w:widowControl w:val="0"/>
        <w:autoSpaceDE w:val="0"/>
        <w:autoSpaceDN w:val="0"/>
        <w:adjustRightInd w:val="0"/>
        <w:spacing w:line="360" w:lineRule="auto"/>
        <w:ind w:firstLine="709"/>
        <w:jc w:val="both"/>
        <w:rPr>
          <w:sz w:val="28"/>
          <w:szCs w:val="28"/>
        </w:rPr>
      </w:pPr>
      <w:r w:rsidRPr="00DE2741">
        <w:rPr>
          <w:sz w:val="28"/>
          <w:szCs w:val="28"/>
        </w:rPr>
        <w:t xml:space="preserve">Рис. 6.4.5. Распылители форсунок двигателей Бурмейстер и </w:t>
      </w:r>
    </w:p>
    <w:p w:rsidR="00794882" w:rsidRDefault="00794882" w:rsidP="00DE2741">
      <w:pPr>
        <w:widowControl w:val="0"/>
        <w:autoSpaceDE w:val="0"/>
        <w:autoSpaceDN w:val="0"/>
        <w:adjustRightInd w:val="0"/>
        <w:spacing w:line="360" w:lineRule="auto"/>
        <w:ind w:firstLine="709"/>
        <w:jc w:val="both"/>
        <w:rPr>
          <w:sz w:val="28"/>
          <w:szCs w:val="28"/>
        </w:rPr>
      </w:pPr>
    </w:p>
    <w:p w:rsidR="00E36538" w:rsidRPr="00DE2741" w:rsidRDefault="00E36538" w:rsidP="00DE2741">
      <w:pPr>
        <w:widowControl w:val="0"/>
        <w:autoSpaceDE w:val="0"/>
        <w:autoSpaceDN w:val="0"/>
        <w:adjustRightInd w:val="0"/>
        <w:spacing w:line="360" w:lineRule="auto"/>
        <w:ind w:firstLine="709"/>
        <w:jc w:val="both"/>
        <w:rPr>
          <w:sz w:val="28"/>
          <w:szCs w:val="28"/>
        </w:rPr>
      </w:pPr>
      <w:r w:rsidRPr="00DE2741">
        <w:rPr>
          <w:sz w:val="28"/>
          <w:szCs w:val="28"/>
        </w:rPr>
        <w:t xml:space="preserve">Вайн </w:t>
      </w:r>
      <w:r w:rsidRPr="00DE2741">
        <w:rPr>
          <w:sz w:val="28"/>
          <w:szCs w:val="28"/>
          <w:lang w:val="en-US"/>
        </w:rPr>
        <w:t>VT</w:t>
      </w:r>
      <w:r w:rsidRPr="00DE2741">
        <w:rPr>
          <w:sz w:val="28"/>
          <w:szCs w:val="28"/>
        </w:rPr>
        <w:t>2</w:t>
      </w:r>
      <w:r w:rsidRPr="00DE2741">
        <w:rPr>
          <w:sz w:val="28"/>
          <w:szCs w:val="28"/>
          <w:lang w:val="en-US"/>
        </w:rPr>
        <w:t>BF</w:t>
      </w:r>
      <w:r w:rsidRPr="00DE2741">
        <w:rPr>
          <w:sz w:val="28"/>
          <w:szCs w:val="28"/>
        </w:rPr>
        <w:t xml:space="preserve"> МАН-Бурмейстер и Вайн </w:t>
      </w:r>
      <w:r w:rsidRPr="00DE2741">
        <w:rPr>
          <w:sz w:val="28"/>
          <w:szCs w:val="28"/>
          <w:lang w:val="en-US"/>
        </w:rPr>
        <w:t>KGF</w:t>
      </w:r>
      <w:r w:rsidRPr="00DE2741">
        <w:rPr>
          <w:sz w:val="28"/>
          <w:szCs w:val="28"/>
        </w:rPr>
        <w:t xml:space="preserve">, </w:t>
      </w:r>
      <w:r w:rsidRPr="00DE2741">
        <w:rPr>
          <w:sz w:val="28"/>
          <w:szCs w:val="28"/>
          <w:lang w:val="en-US"/>
        </w:rPr>
        <w:t>L</w:t>
      </w:r>
      <w:r w:rsidRPr="00DE2741">
        <w:rPr>
          <w:sz w:val="28"/>
          <w:szCs w:val="28"/>
        </w:rPr>
        <w:t>-</w:t>
      </w:r>
      <w:r w:rsidRPr="00DE2741">
        <w:rPr>
          <w:sz w:val="28"/>
          <w:szCs w:val="28"/>
          <w:lang w:val="en-US"/>
        </w:rPr>
        <w:t>MC</w:t>
      </w:r>
    </w:p>
    <w:p w:rsidR="00653537" w:rsidRPr="00DE2741" w:rsidRDefault="00653537" w:rsidP="00DE2741">
      <w:pPr>
        <w:widowControl w:val="0"/>
        <w:autoSpaceDE w:val="0"/>
        <w:autoSpaceDN w:val="0"/>
        <w:adjustRightInd w:val="0"/>
        <w:spacing w:line="360" w:lineRule="auto"/>
        <w:ind w:firstLine="709"/>
        <w:jc w:val="both"/>
        <w:rPr>
          <w:sz w:val="28"/>
          <w:szCs w:val="28"/>
        </w:rPr>
      </w:pPr>
      <w:r w:rsidRPr="00DE2741">
        <w:rPr>
          <w:sz w:val="28"/>
          <w:szCs w:val="28"/>
        </w:rPr>
        <w:t>В последние годы все высокомощные судовые малооборотные дизели Бурмейстер и Вай</w:t>
      </w:r>
      <w:r w:rsidR="00B42D95" w:rsidRPr="00DE2741">
        <w:rPr>
          <w:sz w:val="28"/>
          <w:szCs w:val="28"/>
        </w:rPr>
        <w:t>н, а также пе</w:t>
      </w:r>
      <w:r w:rsidRPr="00DE2741">
        <w:rPr>
          <w:sz w:val="28"/>
          <w:szCs w:val="28"/>
        </w:rPr>
        <w:t>рспективные дизели МАН -</w:t>
      </w:r>
      <w:r w:rsidR="00B42D95" w:rsidRPr="00DE2741">
        <w:rPr>
          <w:sz w:val="28"/>
          <w:szCs w:val="28"/>
        </w:rPr>
        <w:t xml:space="preserve"> </w:t>
      </w:r>
      <w:r w:rsidRPr="00DE2741">
        <w:rPr>
          <w:sz w:val="28"/>
          <w:szCs w:val="28"/>
        </w:rPr>
        <w:t>Бурмейстер и Вайн оборудуют новы</w:t>
      </w:r>
      <w:r w:rsidR="00B42D95" w:rsidRPr="00DE2741">
        <w:rPr>
          <w:sz w:val="28"/>
          <w:szCs w:val="28"/>
        </w:rPr>
        <w:t xml:space="preserve">ми </w:t>
      </w:r>
      <w:r w:rsidRPr="00DE2741">
        <w:rPr>
          <w:sz w:val="28"/>
          <w:szCs w:val="28"/>
        </w:rPr>
        <w:t xml:space="preserve">форсунками унифицированной </w:t>
      </w:r>
      <w:r w:rsidR="00B42D95" w:rsidRPr="00DE2741">
        <w:rPr>
          <w:sz w:val="28"/>
          <w:szCs w:val="28"/>
        </w:rPr>
        <w:t xml:space="preserve">конструкцией </w:t>
      </w:r>
      <w:r w:rsidRPr="00DE2741">
        <w:rPr>
          <w:sz w:val="28"/>
          <w:szCs w:val="28"/>
        </w:rPr>
        <w:t xml:space="preserve">(см. рис. </w:t>
      </w:r>
      <w:r w:rsidR="00E36538" w:rsidRPr="00DE2741">
        <w:rPr>
          <w:sz w:val="28"/>
          <w:szCs w:val="28"/>
        </w:rPr>
        <w:t>6.4.5.</w:t>
      </w:r>
      <w:r w:rsidRPr="00DE2741">
        <w:rPr>
          <w:sz w:val="28"/>
          <w:szCs w:val="28"/>
        </w:rPr>
        <w:t xml:space="preserve">, </w:t>
      </w:r>
      <w:r w:rsidRPr="00DE2741">
        <w:rPr>
          <w:i/>
          <w:sz w:val="28"/>
          <w:szCs w:val="28"/>
        </w:rPr>
        <w:t>6</w:t>
      </w:r>
      <w:r w:rsidRPr="00DE2741">
        <w:rPr>
          <w:sz w:val="28"/>
          <w:szCs w:val="28"/>
        </w:rPr>
        <w:t>).</w:t>
      </w:r>
    </w:p>
    <w:p w:rsidR="002C1990" w:rsidRPr="00DE2741" w:rsidRDefault="002C1990" w:rsidP="00DE2741">
      <w:pPr>
        <w:widowControl w:val="0"/>
        <w:autoSpaceDE w:val="0"/>
        <w:autoSpaceDN w:val="0"/>
        <w:adjustRightInd w:val="0"/>
        <w:spacing w:line="360" w:lineRule="auto"/>
        <w:ind w:firstLine="709"/>
        <w:jc w:val="both"/>
        <w:rPr>
          <w:sz w:val="28"/>
          <w:szCs w:val="28"/>
        </w:rPr>
      </w:pPr>
      <w:r w:rsidRPr="00DE2741">
        <w:rPr>
          <w:sz w:val="28"/>
          <w:szCs w:val="28"/>
        </w:rPr>
        <w:t>Принципиальным отличием в данном случае является то, что</w:t>
      </w:r>
      <w:r w:rsidR="003354BC" w:rsidRPr="00DE2741">
        <w:rPr>
          <w:sz w:val="28"/>
          <w:szCs w:val="28"/>
        </w:rPr>
        <w:t xml:space="preserve"> </w:t>
      </w:r>
      <w:r w:rsidRPr="00DE2741">
        <w:rPr>
          <w:sz w:val="28"/>
          <w:szCs w:val="28"/>
        </w:rPr>
        <w:t>форсунка неохлаждаемая. Нормальна</w:t>
      </w:r>
      <w:r w:rsidR="003354BC" w:rsidRPr="00DE2741">
        <w:rPr>
          <w:sz w:val="28"/>
          <w:szCs w:val="28"/>
        </w:rPr>
        <w:t>я работа форсунки при вы</w:t>
      </w:r>
      <w:r w:rsidRPr="00DE2741">
        <w:rPr>
          <w:sz w:val="28"/>
          <w:szCs w:val="28"/>
        </w:rPr>
        <w:t>соких температурах подогрева тяж</w:t>
      </w:r>
      <w:r w:rsidR="003354BC" w:rsidRPr="00DE2741">
        <w:rPr>
          <w:sz w:val="28"/>
          <w:szCs w:val="28"/>
        </w:rPr>
        <w:t xml:space="preserve">елого топлива (105-120 </w:t>
      </w:r>
      <w:r w:rsidR="00E36538" w:rsidRPr="00DE2741">
        <w:rPr>
          <w:sz w:val="28"/>
          <w:szCs w:val="28"/>
        </w:rPr>
        <w:t>°</w:t>
      </w:r>
      <w:r w:rsidR="003354BC" w:rsidRPr="00DE2741">
        <w:rPr>
          <w:sz w:val="28"/>
          <w:szCs w:val="28"/>
        </w:rPr>
        <w:t>С) обес</w:t>
      </w:r>
      <w:r w:rsidRPr="00DE2741">
        <w:rPr>
          <w:sz w:val="28"/>
          <w:szCs w:val="28"/>
        </w:rPr>
        <w:t>печивается благодаря его центральному подводу по каналу 14.</w:t>
      </w:r>
      <w:r w:rsidR="003354BC" w:rsidRPr="00DE2741">
        <w:rPr>
          <w:sz w:val="28"/>
          <w:szCs w:val="28"/>
        </w:rPr>
        <w:t xml:space="preserve"> </w:t>
      </w:r>
      <w:r w:rsidRPr="00DE2741">
        <w:rPr>
          <w:sz w:val="28"/>
          <w:szCs w:val="28"/>
        </w:rPr>
        <w:t>При этом получаются симметричное температурное поле и равные</w:t>
      </w:r>
      <w:r w:rsidR="003354BC" w:rsidRPr="00DE2741">
        <w:rPr>
          <w:sz w:val="28"/>
          <w:szCs w:val="28"/>
        </w:rPr>
        <w:t xml:space="preserve"> </w:t>
      </w:r>
      <w:r w:rsidRPr="00DE2741">
        <w:rPr>
          <w:sz w:val="28"/>
          <w:szCs w:val="28"/>
        </w:rPr>
        <w:t xml:space="preserve">градиенты температур по поперечному сечению </w:t>
      </w:r>
      <w:r w:rsidR="003354BC" w:rsidRPr="00DE2741">
        <w:rPr>
          <w:sz w:val="28"/>
          <w:szCs w:val="28"/>
        </w:rPr>
        <w:t>распылителя, а сле</w:t>
      </w:r>
      <w:r w:rsidRPr="00DE2741">
        <w:rPr>
          <w:sz w:val="28"/>
          <w:szCs w:val="28"/>
        </w:rPr>
        <w:t>довательно, равны</w:t>
      </w:r>
      <w:r w:rsidR="003354BC" w:rsidRPr="00DE2741">
        <w:rPr>
          <w:sz w:val="28"/>
          <w:szCs w:val="28"/>
        </w:rPr>
        <w:t>е рабочие зазоры в сопряженных па</w:t>
      </w:r>
      <w:r w:rsidRPr="00DE2741">
        <w:rPr>
          <w:sz w:val="28"/>
          <w:szCs w:val="28"/>
        </w:rPr>
        <w:t>рах (во всех</w:t>
      </w:r>
      <w:r w:rsidR="003354BC" w:rsidRPr="00DE2741">
        <w:rPr>
          <w:sz w:val="28"/>
          <w:szCs w:val="28"/>
        </w:rPr>
        <w:t xml:space="preserve"> </w:t>
      </w:r>
      <w:r w:rsidRPr="00DE2741">
        <w:rPr>
          <w:sz w:val="28"/>
          <w:szCs w:val="28"/>
        </w:rPr>
        <w:t>прочих конструкциях форсунок, где горячее топливо и охладитель</w:t>
      </w:r>
      <w:r w:rsidR="003354BC" w:rsidRPr="00DE2741">
        <w:rPr>
          <w:sz w:val="28"/>
          <w:szCs w:val="28"/>
        </w:rPr>
        <w:t xml:space="preserve"> </w:t>
      </w:r>
      <w:r w:rsidRPr="00DE2741">
        <w:rPr>
          <w:sz w:val="28"/>
          <w:szCs w:val="28"/>
        </w:rPr>
        <w:t>подаются по разным сторонам ее</w:t>
      </w:r>
      <w:r w:rsidR="003354BC" w:rsidRPr="00DE2741">
        <w:rPr>
          <w:sz w:val="28"/>
          <w:szCs w:val="28"/>
        </w:rPr>
        <w:t xml:space="preserve"> корпуса, создается несимметрич</w:t>
      </w:r>
      <w:r w:rsidRPr="00DE2741">
        <w:rPr>
          <w:sz w:val="28"/>
          <w:szCs w:val="28"/>
        </w:rPr>
        <w:t>ное температурное поле).</w:t>
      </w:r>
    </w:p>
    <w:p w:rsidR="002C1990" w:rsidRPr="00DE2741" w:rsidRDefault="002C1990" w:rsidP="00DE2741">
      <w:pPr>
        <w:widowControl w:val="0"/>
        <w:autoSpaceDE w:val="0"/>
        <w:autoSpaceDN w:val="0"/>
        <w:adjustRightInd w:val="0"/>
        <w:spacing w:line="360" w:lineRule="auto"/>
        <w:ind w:firstLine="709"/>
        <w:jc w:val="both"/>
        <w:rPr>
          <w:sz w:val="28"/>
          <w:szCs w:val="28"/>
        </w:rPr>
      </w:pPr>
      <w:r w:rsidRPr="00DE2741">
        <w:rPr>
          <w:sz w:val="28"/>
          <w:szCs w:val="28"/>
        </w:rPr>
        <w:t xml:space="preserve">Распылитель состоит из сопла </w:t>
      </w:r>
      <w:r w:rsidRPr="00DE2741">
        <w:rPr>
          <w:i/>
          <w:iCs/>
          <w:sz w:val="28"/>
          <w:szCs w:val="28"/>
        </w:rPr>
        <w:t xml:space="preserve">10, </w:t>
      </w:r>
      <w:r w:rsidRPr="00DE2741">
        <w:rPr>
          <w:sz w:val="28"/>
          <w:szCs w:val="28"/>
        </w:rPr>
        <w:t>направляющей 8, иглы 7</w:t>
      </w:r>
      <w:r w:rsidR="003354BC" w:rsidRPr="00DE2741">
        <w:rPr>
          <w:sz w:val="28"/>
          <w:szCs w:val="28"/>
        </w:rPr>
        <w:t xml:space="preserve"> </w:t>
      </w:r>
      <w:r w:rsidRPr="00DE2741">
        <w:rPr>
          <w:sz w:val="28"/>
          <w:szCs w:val="28"/>
        </w:rPr>
        <w:t>и запорного клапана 17 внутри иглы. Направление односторонних</w:t>
      </w:r>
      <w:r w:rsidR="003354BC" w:rsidRPr="00DE2741">
        <w:rPr>
          <w:sz w:val="28"/>
          <w:szCs w:val="28"/>
        </w:rPr>
        <w:t xml:space="preserve"> </w:t>
      </w:r>
      <w:r w:rsidRPr="00DE2741">
        <w:rPr>
          <w:sz w:val="28"/>
          <w:szCs w:val="28"/>
        </w:rPr>
        <w:t>сопловых отверстий обеспечивается фиксацией сопла штифтом 5,</w:t>
      </w:r>
      <w:r w:rsidR="003354BC" w:rsidRPr="00DE2741">
        <w:rPr>
          <w:sz w:val="28"/>
          <w:szCs w:val="28"/>
        </w:rPr>
        <w:t xml:space="preserve"> </w:t>
      </w:r>
      <w:r w:rsidRPr="00DE2741">
        <w:rPr>
          <w:sz w:val="28"/>
          <w:szCs w:val="28"/>
        </w:rPr>
        <w:t>(корпус 1</w:t>
      </w:r>
      <w:r w:rsidR="00E36538" w:rsidRPr="00DE2741">
        <w:rPr>
          <w:sz w:val="28"/>
          <w:szCs w:val="28"/>
        </w:rPr>
        <w:t xml:space="preserve"> </w:t>
      </w:r>
      <w:r w:rsidRPr="00DE2741">
        <w:rPr>
          <w:sz w:val="28"/>
          <w:szCs w:val="28"/>
        </w:rPr>
        <w:t>форсунки фиксируется своим штифтом в месте крепления,</w:t>
      </w:r>
      <w:r w:rsidR="003354BC" w:rsidRPr="00DE2741">
        <w:rPr>
          <w:sz w:val="28"/>
          <w:szCs w:val="28"/>
        </w:rPr>
        <w:t xml:space="preserve"> </w:t>
      </w:r>
      <w:r w:rsidRPr="00DE2741">
        <w:rPr>
          <w:sz w:val="28"/>
          <w:szCs w:val="28"/>
        </w:rPr>
        <w:t>не показанном на чертеже). Игла 7, имеющая вверху форму стакана,</w:t>
      </w:r>
      <w:r w:rsidR="003354BC" w:rsidRPr="00DE2741">
        <w:rPr>
          <w:sz w:val="28"/>
          <w:szCs w:val="28"/>
        </w:rPr>
        <w:t xml:space="preserve"> </w:t>
      </w:r>
      <w:r w:rsidRPr="00DE2741">
        <w:rPr>
          <w:sz w:val="28"/>
          <w:szCs w:val="28"/>
        </w:rPr>
        <w:t>воспринимает усилие затяга пружины 2 через ползун 13, в вырезы</w:t>
      </w:r>
      <w:r w:rsidR="003354BC" w:rsidRPr="00DE2741">
        <w:rPr>
          <w:sz w:val="28"/>
          <w:szCs w:val="28"/>
        </w:rPr>
        <w:t xml:space="preserve"> </w:t>
      </w:r>
      <w:r w:rsidRPr="00DE2741">
        <w:rPr>
          <w:sz w:val="28"/>
          <w:szCs w:val="28"/>
        </w:rPr>
        <w:t>которого входит головка проставки 15 с центральным каналом 14.</w:t>
      </w:r>
      <w:r w:rsidR="003354BC" w:rsidRPr="00DE2741">
        <w:rPr>
          <w:sz w:val="28"/>
          <w:szCs w:val="28"/>
        </w:rPr>
        <w:t xml:space="preserve"> Внутри </w:t>
      </w:r>
      <w:r w:rsidRPr="00DE2741">
        <w:rPr>
          <w:sz w:val="28"/>
          <w:szCs w:val="28"/>
        </w:rPr>
        <w:t>стакана иглы размещены пружина 16 запорного клапана 17</w:t>
      </w:r>
      <w:r w:rsidR="003354BC" w:rsidRPr="00DE2741">
        <w:rPr>
          <w:sz w:val="28"/>
          <w:szCs w:val="28"/>
        </w:rPr>
        <w:t xml:space="preserve"> </w:t>
      </w:r>
      <w:r w:rsidRPr="00DE2741">
        <w:rPr>
          <w:sz w:val="28"/>
          <w:szCs w:val="28"/>
        </w:rPr>
        <w:t xml:space="preserve">и узел сопряжения </w:t>
      </w:r>
      <w:r w:rsidR="003354BC" w:rsidRPr="00DE2741">
        <w:rPr>
          <w:sz w:val="28"/>
          <w:szCs w:val="28"/>
        </w:rPr>
        <w:t>т</w:t>
      </w:r>
      <w:r w:rsidRPr="00DE2741">
        <w:rPr>
          <w:sz w:val="28"/>
          <w:szCs w:val="28"/>
        </w:rPr>
        <w:t>опливного канала в проставке 15 и в клапане</w:t>
      </w:r>
      <w:r w:rsidR="003354BC" w:rsidRPr="00DE2741">
        <w:rPr>
          <w:sz w:val="28"/>
          <w:szCs w:val="28"/>
        </w:rPr>
        <w:t xml:space="preserve"> </w:t>
      </w:r>
      <w:r w:rsidRPr="00DE2741">
        <w:rPr>
          <w:sz w:val="28"/>
          <w:szCs w:val="28"/>
        </w:rPr>
        <w:t>17. Нижний заплечик проставки 15 ограничивает подъем клапана</w:t>
      </w:r>
      <w:r w:rsidR="003354BC" w:rsidRPr="00DE2741">
        <w:rPr>
          <w:sz w:val="28"/>
          <w:szCs w:val="28"/>
        </w:rPr>
        <w:t xml:space="preserve"> </w:t>
      </w:r>
      <w:r w:rsidRPr="00DE2741">
        <w:rPr>
          <w:i/>
          <w:iCs/>
          <w:sz w:val="28"/>
          <w:szCs w:val="28"/>
        </w:rPr>
        <w:t>(h</w:t>
      </w:r>
      <w:r w:rsidR="003354BC" w:rsidRPr="00DE2741">
        <w:rPr>
          <w:iCs/>
          <w:sz w:val="28"/>
          <w:szCs w:val="28"/>
          <w:vertAlign w:val="subscript"/>
        </w:rPr>
        <w:t>к</w:t>
      </w:r>
      <w:r w:rsidRPr="00DE2741">
        <w:rPr>
          <w:i/>
          <w:iCs/>
          <w:sz w:val="28"/>
          <w:szCs w:val="28"/>
        </w:rPr>
        <w:t xml:space="preserve"> </w:t>
      </w:r>
      <w:r w:rsidRPr="00DE2741">
        <w:rPr>
          <w:sz w:val="28"/>
          <w:szCs w:val="28"/>
        </w:rPr>
        <w:t xml:space="preserve">= </w:t>
      </w:r>
      <w:smartTag w:uri="urn:schemas-microsoft-com:office:smarttags" w:element="metricconverter">
        <w:smartTagPr>
          <w:attr w:name="ProductID" w:val="3,5 мм"/>
        </w:smartTagPr>
        <w:r w:rsidRPr="00DE2741">
          <w:rPr>
            <w:sz w:val="28"/>
            <w:szCs w:val="28"/>
          </w:rPr>
          <w:t>3,5 мм</w:t>
        </w:r>
      </w:smartTag>
      <w:r w:rsidRPr="00DE2741">
        <w:rPr>
          <w:sz w:val="28"/>
          <w:szCs w:val="28"/>
        </w:rPr>
        <w:t xml:space="preserve">), а верхний - подъем иглы </w:t>
      </w:r>
      <w:r w:rsidRPr="00DE2741">
        <w:rPr>
          <w:i/>
          <w:iCs/>
          <w:sz w:val="28"/>
          <w:szCs w:val="28"/>
        </w:rPr>
        <w:t>(h</w:t>
      </w:r>
      <w:r w:rsidR="003354BC" w:rsidRPr="00DE2741">
        <w:rPr>
          <w:iCs/>
          <w:sz w:val="28"/>
          <w:szCs w:val="28"/>
          <w:vertAlign w:val="subscript"/>
        </w:rPr>
        <w:t>и</w:t>
      </w:r>
      <w:r w:rsidRPr="00DE2741">
        <w:rPr>
          <w:i/>
          <w:iCs/>
          <w:sz w:val="28"/>
          <w:szCs w:val="28"/>
        </w:rPr>
        <w:t xml:space="preserve"> </w:t>
      </w:r>
      <w:r w:rsidRPr="00DE2741">
        <w:rPr>
          <w:sz w:val="28"/>
          <w:szCs w:val="28"/>
        </w:rPr>
        <w:t xml:space="preserve">= </w:t>
      </w:r>
      <w:smartTag w:uri="urn:schemas-microsoft-com:office:smarttags" w:element="metricconverter">
        <w:smartTagPr>
          <w:attr w:name="ProductID" w:val="1,75 мм"/>
        </w:smartTagPr>
        <w:r w:rsidRPr="00DE2741">
          <w:rPr>
            <w:sz w:val="28"/>
            <w:szCs w:val="28"/>
          </w:rPr>
          <w:t>1,75 мм</w:t>
        </w:r>
      </w:smartTag>
      <w:r w:rsidRPr="00DE2741">
        <w:rPr>
          <w:sz w:val="28"/>
          <w:szCs w:val="28"/>
        </w:rPr>
        <w:t>).</w:t>
      </w:r>
    </w:p>
    <w:p w:rsidR="002C1990" w:rsidRPr="00DE2741" w:rsidRDefault="002C1990" w:rsidP="00DE2741">
      <w:pPr>
        <w:widowControl w:val="0"/>
        <w:autoSpaceDE w:val="0"/>
        <w:autoSpaceDN w:val="0"/>
        <w:adjustRightInd w:val="0"/>
        <w:spacing w:line="360" w:lineRule="auto"/>
        <w:ind w:firstLine="709"/>
        <w:jc w:val="both"/>
        <w:rPr>
          <w:sz w:val="28"/>
          <w:szCs w:val="28"/>
        </w:rPr>
      </w:pPr>
      <w:r w:rsidRPr="00DE2741">
        <w:rPr>
          <w:sz w:val="28"/>
          <w:szCs w:val="28"/>
        </w:rPr>
        <w:t>Форсунка обеспечивает цирк</w:t>
      </w:r>
      <w:r w:rsidR="003354BC" w:rsidRPr="00DE2741">
        <w:rPr>
          <w:sz w:val="28"/>
          <w:szCs w:val="28"/>
        </w:rPr>
        <w:t>уляцию нагретого топлива при не</w:t>
      </w:r>
      <w:r w:rsidRPr="00DE2741">
        <w:rPr>
          <w:sz w:val="28"/>
          <w:szCs w:val="28"/>
        </w:rPr>
        <w:t>работающем двигателе (во время подготовки к пуску и пр</w:t>
      </w:r>
      <w:r w:rsidR="003354BC" w:rsidRPr="00DE2741">
        <w:rPr>
          <w:sz w:val="28"/>
          <w:szCs w:val="28"/>
        </w:rPr>
        <w:t>и вын</w:t>
      </w:r>
      <w:r w:rsidRPr="00DE2741">
        <w:rPr>
          <w:sz w:val="28"/>
          <w:szCs w:val="28"/>
        </w:rPr>
        <w:t>ужденных остановках в море), а также в период между смежными</w:t>
      </w:r>
      <w:r w:rsidR="003354BC" w:rsidRPr="00DE2741">
        <w:rPr>
          <w:sz w:val="28"/>
          <w:szCs w:val="28"/>
        </w:rPr>
        <w:t xml:space="preserve"> </w:t>
      </w:r>
      <w:r w:rsidRPr="00DE2741">
        <w:rPr>
          <w:sz w:val="28"/>
          <w:szCs w:val="28"/>
        </w:rPr>
        <w:t>впрысками, когда ролик толкате</w:t>
      </w:r>
      <w:r w:rsidR="003354BC" w:rsidRPr="00DE2741">
        <w:rPr>
          <w:sz w:val="28"/>
          <w:szCs w:val="28"/>
        </w:rPr>
        <w:t>ля плунжера обкатывает цилиндри</w:t>
      </w:r>
      <w:r w:rsidR="00E36538" w:rsidRPr="00DE2741">
        <w:rPr>
          <w:sz w:val="28"/>
          <w:szCs w:val="28"/>
        </w:rPr>
        <w:t>ческую часть шайбы.</w:t>
      </w:r>
    </w:p>
    <w:p w:rsidR="003354BC" w:rsidRPr="00DE2741" w:rsidRDefault="002C1990" w:rsidP="00DE2741">
      <w:pPr>
        <w:widowControl w:val="0"/>
        <w:autoSpaceDE w:val="0"/>
        <w:autoSpaceDN w:val="0"/>
        <w:adjustRightInd w:val="0"/>
        <w:spacing w:line="360" w:lineRule="auto"/>
        <w:ind w:firstLine="709"/>
        <w:jc w:val="both"/>
        <w:rPr>
          <w:sz w:val="28"/>
          <w:szCs w:val="28"/>
        </w:rPr>
      </w:pPr>
      <w:r w:rsidRPr="00DE2741">
        <w:rPr>
          <w:sz w:val="28"/>
          <w:szCs w:val="28"/>
        </w:rPr>
        <w:t>При стоянке двигателя, когда ТН</w:t>
      </w:r>
      <w:r w:rsidR="003354BC" w:rsidRPr="00DE2741">
        <w:rPr>
          <w:sz w:val="28"/>
          <w:szCs w:val="28"/>
        </w:rPr>
        <w:t>В</w:t>
      </w:r>
      <w:r w:rsidRPr="00DE2741">
        <w:rPr>
          <w:sz w:val="28"/>
          <w:szCs w:val="28"/>
        </w:rPr>
        <w:t>Д находится в положении</w:t>
      </w:r>
      <w:r w:rsidR="003354BC" w:rsidRPr="00DE2741">
        <w:rPr>
          <w:sz w:val="28"/>
          <w:szCs w:val="28"/>
        </w:rPr>
        <w:t xml:space="preserve"> </w:t>
      </w:r>
      <w:r w:rsidRPr="00DE2741">
        <w:rPr>
          <w:sz w:val="28"/>
          <w:szCs w:val="28"/>
        </w:rPr>
        <w:t>нулевой подачи (полости наполнен</w:t>
      </w:r>
      <w:r w:rsidR="003354BC" w:rsidRPr="00DE2741">
        <w:rPr>
          <w:sz w:val="28"/>
          <w:szCs w:val="28"/>
        </w:rPr>
        <w:t>ия и нагнетания соединены), топ</w:t>
      </w:r>
      <w:r w:rsidRPr="00DE2741">
        <w:rPr>
          <w:sz w:val="28"/>
          <w:szCs w:val="28"/>
        </w:rPr>
        <w:t>ливоподкачивающий насос при давлении 0,6 МПа подает топливо в</w:t>
      </w:r>
      <w:r w:rsidR="003354BC" w:rsidRPr="00DE2741">
        <w:rPr>
          <w:sz w:val="28"/>
          <w:szCs w:val="28"/>
        </w:rPr>
        <w:t xml:space="preserve"> </w:t>
      </w:r>
      <w:r w:rsidRPr="00DE2741">
        <w:rPr>
          <w:sz w:val="28"/>
          <w:szCs w:val="28"/>
        </w:rPr>
        <w:t xml:space="preserve">нагнетательный топливопровод и </w:t>
      </w:r>
      <w:r w:rsidR="003354BC" w:rsidRPr="00DE2741">
        <w:rPr>
          <w:sz w:val="28"/>
          <w:szCs w:val="28"/>
        </w:rPr>
        <w:t>канал 14 форсунки. 'Гак как пру</w:t>
      </w:r>
      <w:r w:rsidRPr="00DE2741">
        <w:rPr>
          <w:sz w:val="28"/>
          <w:szCs w:val="28"/>
        </w:rPr>
        <w:t>жина 16 запорного клапана 17 имее</w:t>
      </w:r>
      <w:r w:rsidR="003354BC" w:rsidRPr="00DE2741">
        <w:rPr>
          <w:sz w:val="28"/>
          <w:szCs w:val="28"/>
        </w:rPr>
        <w:t>т затяг 1 МПа, то клапан не под</w:t>
      </w:r>
      <w:r w:rsidRPr="00DE2741">
        <w:rPr>
          <w:sz w:val="28"/>
          <w:szCs w:val="28"/>
        </w:rPr>
        <w:t xml:space="preserve">нимается, </w:t>
      </w:r>
      <w:r w:rsidR="003354BC" w:rsidRPr="00DE2741">
        <w:rPr>
          <w:sz w:val="28"/>
          <w:szCs w:val="28"/>
        </w:rPr>
        <w:t>и</w:t>
      </w:r>
      <w:r w:rsidRPr="00DE2741">
        <w:rPr>
          <w:sz w:val="28"/>
          <w:szCs w:val="28"/>
        </w:rPr>
        <w:t xml:space="preserve"> топливо проходит чер</w:t>
      </w:r>
      <w:r w:rsidR="003354BC" w:rsidRPr="00DE2741">
        <w:rPr>
          <w:sz w:val="28"/>
          <w:szCs w:val="28"/>
        </w:rPr>
        <w:t>ез небольшое отверстие 18 в ста</w:t>
      </w:r>
      <w:r w:rsidRPr="00DE2741">
        <w:rPr>
          <w:sz w:val="28"/>
          <w:szCs w:val="28"/>
        </w:rPr>
        <w:t>кан иглы и далее вверх на слив</w:t>
      </w:r>
      <w:r w:rsidR="003354BC" w:rsidRPr="00DE2741">
        <w:rPr>
          <w:sz w:val="28"/>
          <w:szCs w:val="28"/>
        </w:rPr>
        <w:t>. Таким образом, при стоянке лю</w:t>
      </w:r>
      <w:r w:rsidRPr="00DE2741">
        <w:rPr>
          <w:sz w:val="28"/>
          <w:szCs w:val="28"/>
        </w:rPr>
        <w:t>бой продолжительности вся система</w:t>
      </w:r>
      <w:r w:rsidR="003354BC" w:rsidRPr="00DE2741">
        <w:rPr>
          <w:sz w:val="28"/>
          <w:szCs w:val="28"/>
        </w:rPr>
        <w:t xml:space="preserve"> нагнетания будет заполнена топ</w:t>
      </w:r>
      <w:r w:rsidRPr="00DE2741">
        <w:rPr>
          <w:sz w:val="28"/>
          <w:szCs w:val="28"/>
        </w:rPr>
        <w:t>ливом рабочей вязкости. Это исключительно важно для надежной</w:t>
      </w:r>
      <w:r w:rsidR="003354BC" w:rsidRPr="00DE2741">
        <w:rPr>
          <w:sz w:val="28"/>
          <w:szCs w:val="28"/>
        </w:rPr>
        <w:t xml:space="preserve"> </w:t>
      </w:r>
      <w:r w:rsidRPr="00DE2741">
        <w:rPr>
          <w:sz w:val="28"/>
          <w:szCs w:val="28"/>
        </w:rPr>
        <w:t>работы топливной аппаратуры.</w:t>
      </w:r>
    </w:p>
    <w:p w:rsidR="003C0FDD" w:rsidRPr="00DE2741" w:rsidRDefault="003C0FDD" w:rsidP="00DE2741">
      <w:pPr>
        <w:widowControl w:val="0"/>
        <w:autoSpaceDE w:val="0"/>
        <w:autoSpaceDN w:val="0"/>
        <w:adjustRightInd w:val="0"/>
        <w:spacing w:line="360" w:lineRule="auto"/>
        <w:ind w:firstLine="709"/>
        <w:jc w:val="both"/>
        <w:rPr>
          <w:sz w:val="28"/>
          <w:szCs w:val="28"/>
        </w:rPr>
      </w:pPr>
      <w:r w:rsidRPr="00DE2741">
        <w:rPr>
          <w:sz w:val="28"/>
          <w:szCs w:val="28"/>
        </w:rPr>
        <w:t>При работе двигателя в период активного хода плунжера давление нагнетания практически м</w:t>
      </w:r>
      <w:r w:rsidR="009270BD" w:rsidRPr="00DE2741">
        <w:rPr>
          <w:sz w:val="28"/>
          <w:szCs w:val="28"/>
        </w:rPr>
        <w:t>гновенно поднимает запорный кла</w:t>
      </w:r>
      <w:r w:rsidRPr="00DE2741">
        <w:rPr>
          <w:sz w:val="28"/>
          <w:szCs w:val="28"/>
        </w:rPr>
        <w:t xml:space="preserve">пан 17, и перепускное отверстие </w:t>
      </w:r>
      <w:r w:rsidR="009270BD" w:rsidRPr="00DE2741">
        <w:rPr>
          <w:sz w:val="28"/>
          <w:szCs w:val="28"/>
        </w:rPr>
        <w:t>18 перекрывается. Топливо прохо</w:t>
      </w:r>
      <w:r w:rsidRPr="00DE2741">
        <w:rPr>
          <w:sz w:val="28"/>
          <w:szCs w:val="28"/>
        </w:rPr>
        <w:t>дит к дифференциальной площадке иглы 7 и поднимает иглу.</w:t>
      </w:r>
    </w:p>
    <w:p w:rsidR="003C0FDD" w:rsidRPr="00DE2741" w:rsidRDefault="003C0FDD" w:rsidP="00DE2741">
      <w:pPr>
        <w:widowControl w:val="0"/>
        <w:autoSpaceDE w:val="0"/>
        <w:autoSpaceDN w:val="0"/>
        <w:adjustRightInd w:val="0"/>
        <w:spacing w:line="360" w:lineRule="auto"/>
        <w:ind w:firstLine="709"/>
        <w:jc w:val="both"/>
        <w:rPr>
          <w:sz w:val="28"/>
          <w:szCs w:val="28"/>
        </w:rPr>
      </w:pPr>
      <w:r w:rsidRPr="00DE2741">
        <w:rPr>
          <w:sz w:val="28"/>
          <w:szCs w:val="28"/>
        </w:rPr>
        <w:t>В конце активного хода плунжер</w:t>
      </w:r>
      <w:r w:rsidR="009270BD" w:rsidRPr="00DE2741">
        <w:rPr>
          <w:sz w:val="28"/>
          <w:szCs w:val="28"/>
        </w:rPr>
        <w:t>а вся система нагнетания быст</w:t>
      </w:r>
      <w:r w:rsidRPr="00DE2741">
        <w:rPr>
          <w:sz w:val="28"/>
          <w:szCs w:val="28"/>
        </w:rPr>
        <w:t>ро разгружается через рабочую п</w:t>
      </w:r>
      <w:r w:rsidR="009270BD" w:rsidRPr="00DE2741">
        <w:rPr>
          <w:sz w:val="28"/>
          <w:szCs w:val="28"/>
        </w:rPr>
        <w:t>олость насоса, так как нагнета</w:t>
      </w:r>
      <w:r w:rsidRPr="00DE2741">
        <w:rPr>
          <w:sz w:val="28"/>
          <w:szCs w:val="28"/>
        </w:rPr>
        <w:t>тельного клапана в нем нет. Когда давление топлива падает ниже</w:t>
      </w:r>
      <w:r w:rsidR="009270BD" w:rsidRPr="00DE2741">
        <w:rPr>
          <w:sz w:val="28"/>
          <w:szCs w:val="28"/>
        </w:rPr>
        <w:t xml:space="preserve"> </w:t>
      </w:r>
      <w:r w:rsidRPr="00DE2741">
        <w:rPr>
          <w:sz w:val="28"/>
          <w:szCs w:val="28"/>
        </w:rPr>
        <w:t xml:space="preserve">давления затяга </w:t>
      </w:r>
      <w:r w:rsidRPr="00DE2741">
        <w:rPr>
          <w:i/>
          <w:iCs/>
          <w:sz w:val="28"/>
          <w:szCs w:val="28"/>
        </w:rPr>
        <w:t>Р</w:t>
      </w:r>
      <w:r w:rsidRPr="00DE2741">
        <w:rPr>
          <w:iCs/>
          <w:sz w:val="28"/>
          <w:szCs w:val="28"/>
          <w:vertAlign w:val="subscript"/>
        </w:rPr>
        <w:t>а</w:t>
      </w:r>
      <w:r w:rsidR="009270BD" w:rsidRPr="00DE2741">
        <w:rPr>
          <w:iCs/>
          <w:sz w:val="28"/>
          <w:szCs w:val="28"/>
          <w:vertAlign w:val="subscript"/>
        </w:rPr>
        <w:t>п</w:t>
      </w:r>
      <w:r w:rsidRPr="00DE2741">
        <w:rPr>
          <w:i/>
          <w:iCs/>
          <w:sz w:val="28"/>
          <w:szCs w:val="28"/>
        </w:rPr>
        <w:t xml:space="preserve">. </w:t>
      </w:r>
      <w:r w:rsidRPr="00DE2741">
        <w:rPr>
          <w:sz w:val="28"/>
          <w:szCs w:val="28"/>
        </w:rPr>
        <w:t>пружина 2 сажает иглу 7, а при давлении</w:t>
      </w:r>
      <w:r w:rsidR="009270BD" w:rsidRPr="00DE2741">
        <w:rPr>
          <w:sz w:val="28"/>
          <w:szCs w:val="28"/>
        </w:rPr>
        <w:t xml:space="preserve"> </w:t>
      </w:r>
      <w:r w:rsidRPr="00DE2741">
        <w:rPr>
          <w:sz w:val="28"/>
          <w:szCs w:val="28"/>
        </w:rPr>
        <w:t xml:space="preserve">ниже 1 МПа пружина 16 опускает на место запорный клапан </w:t>
      </w:r>
      <w:r w:rsidR="009270BD" w:rsidRPr="00DE2741">
        <w:rPr>
          <w:sz w:val="28"/>
          <w:szCs w:val="28"/>
        </w:rPr>
        <w:t>1</w:t>
      </w:r>
      <w:r w:rsidRPr="00DE2741">
        <w:rPr>
          <w:sz w:val="28"/>
          <w:szCs w:val="28"/>
        </w:rPr>
        <w:t>7.</w:t>
      </w:r>
      <w:r w:rsidR="009270BD" w:rsidRPr="00DE2741">
        <w:rPr>
          <w:sz w:val="28"/>
          <w:szCs w:val="28"/>
        </w:rPr>
        <w:t xml:space="preserve"> Ролик толкателя плунжера на </w:t>
      </w:r>
      <w:r w:rsidRPr="00DE2741">
        <w:rPr>
          <w:sz w:val="28"/>
          <w:szCs w:val="28"/>
        </w:rPr>
        <w:t>длительное время выходит на верх</w:t>
      </w:r>
      <w:r w:rsidR="009270BD" w:rsidRPr="00DE2741">
        <w:rPr>
          <w:sz w:val="28"/>
          <w:szCs w:val="28"/>
        </w:rPr>
        <w:t xml:space="preserve"> </w:t>
      </w:r>
      <w:r w:rsidRPr="00DE2741">
        <w:rPr>
          <w:sz w:val="28"/>
          <w:szCs w:val="28"/>
        </w:rPr>
        <w:t>шайбы,</w:t>
      </w:r>
      <w:r w:rsidR="009270BD" w:rsidRPr="00DE2741">
        <w:rPr>
          <w:sz w:val="28"/>
          <w:szCs w:val="28"/>
        </w:rPr>
        <w:t xml:space="preserve"> и система нагнетания вновь про</w:t>
      </w:r>
      <w:r w:rsidRPr="00DE2741">
        <w:rPr>
          <w:sz w:val="28"/>
          <w:szCs w:val="28"/>
        </w:rPr>
        <w:t>качивается топливом до следующего активного хода плунжера.</w:t>
      </w:r>
    </w:p>
    <w:p w:rsidR="003C0FDD" w:rsidRPr="00DE2741" w:rsidRDefault="003C0FDD" w:rsidP="00DE2741">
      <w:pPr>
        <w:widowControl w:val="0"/>
        <w:autoSpaceDE w:val="0"/>
        <w:autoSpaceDN w:val="0"/>
        <w:adjustRightInd w:val="0"/>
        <w:spacing w:line="360" w:lineRule="auto"/>
        <w:ind w:firstLine="709"/>
        <w:jc w:val="both"/>
        <w:rPr>
          <w:sz w:val="28"/>
          <w:szCs w:val="28"/>
        </w:rPr>
      </w:pPr>
      <w:r w:rsidRPr="00DE2741">
        <w:rPr>
          <w:sz w:val="28"/>
          <w:szCs w:val="28"/>
        </w:rPr>
        <w:t>В рассмотренной особенности новой форсунки боль</w:t>
      </w:r>
      <w:r w:rsidR="009270BD" w:rsidRPr="00DE2741">
        <w:rPr>
          <w:sz w:val="28"/>
          <w:szCs w:val="28"/>
        </w:rPr>
        <w:t>шое достоин</w:t>
      </w:r>
      <w:r w:rsidRPr="00DE2741">
        <w:rPr>
          <w:sz w:val="28"/>
          <w:szCs w:val="28"/>
        </w:rPr>
        <w:t>ство топливно</w:t>
      </w:r>
      <w:r w:rsidR="009270BD" w:rsidRPr="00DE2741">
        <w:rPr>
          <w:sz w:val="28"/>
          <w:szCs w:val="28"/>
        </w:rPr>
        <w:t>й</w:t>
      </w:r>
      <w:r w:rsidRPr="00DE2741">
        <w:rPr>
          <w:sz w:val="28"/>
          <w:szCs w:val="28"/>
        </w:rPr>
        <w:t xml:space="preserve"> аппаратуры, так</w:t>
      </w:r>
      <w:r w:rsidR="009270BD" w:rsidRPr="00DE2741">
        <w:rPr>
          <w:sz w:val="28"/>
          <w:szCs w:val="28"/>
        </w:rPr>
        <w:t xml:space="preserve"> как в любых условиях эксплуата</w:t>
      </w:r>
      <w:r w:rsidRPr="00DE2741">
        <w:rPr>
          <w:sz w:val="28"/>
          <w:szCs w:val="28"/>
        </w:rPr>
        <w:t>ции она постоянно находится в рабочем темп</w:t>
      </w:r>
      <w:r w:rsidR="009270BD" w:rsidRPr="00DE2741">
        <w:rPr>
          <w:sz w:val="28"/>
          <w:szCs w:val="28"/>
        </w:rPr>
        <w:t>е</w:t>
      </w:r>
      <w:r w:rsidRPr="00DE2741">
        <w:rPr>
          <w:sz w:val="28"/>
          <w:szCs w:val="28"/>
        </w:rPr>
        <w:t>ратурном режиме,</w:t>
      </w:r>
      <w:r w:rsidR="009270BD" w:rsidRPr="00DE2741">
        <w:rPr>
          <w:sz w:val="28"/>
          <w:szCs w:val="28"/>
        </w:rPr>
        <w:t xml:space="preserve"> </w:t>
      </w:r>
      <w:r w:rsidRPr="00DE2741">
        <w:rPr>
          <w:sz w:val="28"/>
          <w:szCs w:val="28"/>
        </w:rPr>
        <w:t>что чрезвычайно важно для гарантии надежности.</w:t>
      </w:r>
    </w:p>
    <w:p w:rsidR="003C0FDD" w:rsidRPr="00DE2741" w:rsidRDefault="003C0FDD" w:rsidP="00DE2741">
      <w:pPr>
        <w:widowControl w:val="0"/>
        <w:autoSpaceDE w:val="0"/>
        <w:autoSpaceDN w:val="0"/>
        <w:adjustRightInd w:val="0"/>
        <w:spacing w:line="360" w:lineRule="auto"/>
        <w:ind w:firstLine="709"/>
        <w:jc w:val="both"/>
        <w:rPr>
          <w:sz w:val="28"/>
          <w:szCs w:val="28"/>
        </w:rPr>
      </w:pPr>
      <w:r w:rsidRPr="00DE2741">
        <w:rPr>
          <w:sz w:val="28"/>
          <w:szCs w:val="28"/>
        </w:rPr>
        <w:t>Практика показала, что во время вынужденных остановок судов</w:t>
      </w:r>
      <w:r w:rsidR="009270BD" w:rsidRPr="00DE2741">
        <w:rPr>
          <w:sz w:val="28"/>
          <w:szCs w:val="28"/>
        </w:rPr>
        <w:t xml:space="preserve"> </w:t>
      </w:r>
      <w:r w:rsidRPr="00DE2741">
        <w:rPr>
          <w:sz w:val="28"/>
          <w:szCs w:val="28"/>
        </w:rPr>
        <w:t>в море, при длительных стоянка</w:t>
      </w:r>
      <w:r w:rsidR="009270BD" w:rsidRPr="00DE2741">
        <w:rPr>
          <w:sz w:val="28"/>
          <w:szCs w:val="28"/>
        </w:rPr>
        <w:t>х в готовности, а также при про</w:t>
      </w:r>
      <w:r w:rsidRPr="00DE2741">
        <w:rPr>
          <w:sz w:val="28"/>
          <w:szCs w:val="28"/>
        </w:rPr>
        <w:t>должительных режимах малых ходов и маневров тяжелое топливо</w:t>
      </w:r>
      <w:r w:rsidR="009270BD" w:rsidRPr="00DE2741">
        <w:rPr>
          <w:sz w:val="28"/>
          <w:szCs w:val="28"/>
        </w:rPr>
        <w:t xml:space="preserve"> </w:t>
      </w:r>
      <w:r w:rsidRPr="00DE2741">
        <w:rPr>
          <w:sz w:val="28"/>
          <w:szCs w:val="28"/>
        </w:rPr>
        <w:t>остывает по всей линии нагнетания</w:t>
      </w:r>
      <w:r w:rsidR="009270BD" w:rsidRPr="00DE2741">
        <w:rPr>
          <w:sz w:val="28"/>
          <w:szCs w:val="28"/>
        </w:rPr>
        <w:t>, вязкость его повышается. В та</w:t>
      </w:r>
      <w:r w:rsidRPr="00DE2741">
        <w:rPr>
          <w:sz w:val="28"/>
          <w:szCs w:val="28"/>
        </w:rPr>
        <w:t>ких случаях после пуска двига</w:t>
      </w:r>
      <w:r w:rsidR="009270BD" w:rsidRPr="00DE2741">
        <w:rPr>
          <w:sz w:val="28"/>
          <w:szCs w:val="28"/>
        </w:rPr>
        <w:t>теля или при резких набросах на</w:t>
      </w:r>
      <w:r w:rsidRPr="00DE2741">
        <w:rPr>
          <w:sz w:val="28"/>
          <w:szCs w:val="28"/>
        </w:rPr>
        <w:t>грузки давление впрыскивания мо</w:t>
      </w:r>
      <w:r w:rsidR="009270BD" w:rsidRPr="00DE2741">
        <w:rPr>
          <w:sz w:val="28"/>
          <w:szCs w:val="28"/>
        </w:rPr>
        <w:t>жет сильно возрасти, а гидравли</w:t>
      </w:r>
      <w:r w:rsidRPr="00DE2741">
        <w:rPr>
          <w:sz w:val="28"/>
          <w:szCs w:val="28"/>
        </w:rPr>
        <w:t>ческие усилия в линии нагнетани</w:t>
      </w:r>
      <w:r w:rsidR="009270BD" w:rsidRPr="00DE2741">
        <w:rPr>
          <w:sz w:val="28"/>
          <w:szCs w:val="28"/>
        </w:rPr>
        <w:t>я достичь опасного уровня. В ре</w:t>
      </w:r>
      <w:r w:rsidRPr="00DE2741">
        <w:rPr>
          <w:sz w:val="28"/>
          <w:szCs w:val="28"/>
        </w:rPr>
        <w:t>зультате возможны образовани</w:t>
      </w:r>
      <w:r w:rsidR="009270BD" w:rsidRPr="00DE2741">
        <w:rPr>
          <w:sz w:val="28"/>
          <w:szCs w:val="28"/>
        </w:rPr>
        <w:t>е трещин в корпусах ТНВД и стен</w:t>
      </w:r>
      <w:r w:rsidRPr="00DE2741">
        <w:rPr>
          <w:sz w:val="28"/>
          <w:szCs w:val="28"/>
        </w:rPr>
        <w:t>ках нагнетательных топливопроводов, прорыв мест соединений их</w:t>
      </w:r>
      <w:r w:rsidR="009270BD" w:rsidRPr="00DE2741">
        <w:rPr>
          <w:sz w:val="28"/>
          <w:szCs w:val="28"/>
        </w:rPr>
        <w:t xml:space="preserve"> </w:t>
      </w:r>
      <w:r w:rsidRPr="00DE2741">
        <w:rPr>
          <w:sz w:val="28"/>
          <w:szCs w:val="28"/>
        </w:rPr>
        <w:t>с насосом и форсункой (особенно когда эти места резьбовые).</w:t>
      </w:r>
    </w:p>
    <w:p w:rsidR="003C0FDD" w:rsidRPr="00DE2741" w:rsidRDefault="003C0FDD" w:rsidP="00DE2741">
      <w:pPr>
        <w:widowControl w:val="0"/>
        <w:autoSpaceDE w:val="0"/>
        <w:autoSpaceDN w:val="0"/>
        <w:adjustRightInd w:val="0"/>
        <w:spacing w:line="360" w:lineRule="auto"/>
        <w:ind w:firstLine="709"/>
        <w:jc w:val="both"/>
        <w:rPr>
          <w:sz w:val="28"/>
          <w:szCs w:val="28"/>
        </w:rPr>
      </w:pPr>
      <w:r w:rsidRPr="00DE2741">
        <w:rPr>
          <w:sz w:val="28"/>
          <w:szCs w:val="28"/>
        </w:rPr>
        <w:t>Для топливной аппаратуры</w:t>
      </w:r>
      <w:r w:rsidR="009270BD" w:rsidRPr="00DE2741">
        <w:rPr>
          <w:sz w:val="28"/>
          <w:szCs w:val="28"/>
        </w:rPr>
        <w:t xml:space="preserve"> с охлаждаемыми форсунками суще</w:t>
      </w:r>
      <w:r w:rsidRPr="00DE2741">
        <w:rPr>
          <w:sz w:val="28"/>
          <w:szCs w:val="28"/>
        </w:rPr>
        <w:t>ствует несколько решений, напр</w:t>
      </w:r>
      <w:r w:rsidR="009270BD" w:rsidRPr="00DE2741">
        <w:rPr>
          <w:sz w:val="28"/>
          <w:szCs w:val="28"/>
        </w:rPr>
        <w:t>авленных на поддержание темпера</w:t>
      </w:r>
      <w:r w:rsidRPr="00DE2741">
        <w:rPr>
          <w:sz w:val="28"/>
          <w:szCs w:val="28"/>
        </w:rPr>
        <w:t>турного режима системы нагне</w:t>
      </w:r>
      <w:r w:rsidR="009270BD" w:rsidRPr="00DE2741">
        <w:rPr>
          <w:sz w:val="28"/>
          <w:szCs w:val="28"/>
        </w:rPr>
        <w:t>тания в упомянутых условиях: от</w:t>
      </w:r>
      <w:r w:rsidRPr="00DE2741">
        <w:rPr>
          <w:sz w:val="28"/>
          <w:szCs w:val="28"/>
        </w:rPr>
        <w:t>ключение охлаждения форсунок, подача п</w:t>
      </w:r>
      <w:r w:rsidR="009270BD" w:rsidRPr="00DE2741">
        <w:rPr>
          <w:sz w:val="28"/>
          <w:szCs w:val="28"/>
        </w:rPr>
        <w:t>ара в каналы охлажде</w:t>
      </w:r>
      <w:r w:rsidRPr="00DE2741">
        <w:rPr>
          <w:sz w:val="28"/>
          <w:szCs w:val="28"/>
        </w:rPr>
        <w:t>ния, установка вдоль всего (или</w:t>
      </w:r>
      <w:r w:rsidR="009270BD" w:rsidRPr="00DE2741">
        <w:rPr>
          <w:sz w:val="28"/>
          <w:szCs w:val="28"/>
        </w:rPr>
        <w:t xml:space="preserve"> части) нагнетательного топливо</w:t>
      </w:r>
      <w:r w:rsidRPr="00DE2741">
        <w:rPr>
          <w:sz w:val="28"/>
          <w:szCs w:val="28"/>
        </w:rPr>
        <w:t xml:space="preserve">провода паровых «спутников» </w:t>
      </w:r>
      <w:r w:rsidR="009270BD" w:rsidRPr="00DE2741">
        <w:rPr>
          <w:sz w:val="28"/>
          <w:szCs w:val="28"/>
        </w:rPr>
        <w:t>и</w:t>
      </w:r>
      <w:r w:rsidRPr="00DE2741">
        <w:rPr>
          <w:sz w:val="28"/>
          <w:szCs w:val="28"/>
        </w:rPr>
        <w:t xml:space="preserve"> </w:t>
      </w:r>
      <w:r w:rsidR="009270BD" w:rsidRPr="00DE2741">
        <w:rPr>
          <w:sz w:val="28"/>
          <w:szCs w:val="28"/>
        </w:rPr>
        <w:t>т.д.</w:t>
      </w:r>
      <w:r w:rsidRPr="00DE2741">
        <w:rPr>
          <w:sz w:val="28"/>
          <w:szCs w:val="28"/>
        </w:rPr>
        <w:t xml:space="preserve"> Однако все эти решения по</w:t>
      </w:r>
      <w:r w:rsidR="009270BD" w:rsidRPr="00DE2741">
        <w:rPr>
          <w:sz w:val="28"/>
          <w:szCs w:val="28"/>
        </w:rPr>
        <w:t xml:space="preserve"> </w:t>
      </w:r>
      <w:r w:rsidRPr="00DE2741">
        <w:rPr>
          <w:sz w:val="28"/>
          <w:szCs w:val="28"/>
        </w:rPr>
        <w:t>эффективности действия значите</w:t>
      </w:r>
      <w:r w:rsidR="009270BD" w:rsidRPr="00DE2741">
        <w:rPr>
          <w:sz w:val="28"/>
          <w:szCs w:val="28"/>
        </w:rPr>
        <w:t>льно уступают форсунке с симмет</w:t>
      </w:r>
      <w:r w:rsidRPr="00DE2741">
        <w:rPr>
          <w:sz w:val="28"/>
          <w:szCs w:val="28"/>
        </w:rPr>
        <w:t>ричным температурным полем.</w:t>
      </w:r>
    </w:p>
    <w:p w:rsidR="003C0FDD" w:rsidRPr="00DE2741" w:rsidRDefault="003C0FDD" w:rsidP="00DE2741">
      <w:pPr>
        <w:widowControl w:val="0"/>
        <w:autoSpaceDE w:val="0"/>
        <w:autoSpaceDN w:val="0"/>
        <w:adjustRightInd w:val="0"/>
        <w:spacing w:line="360" w:lineRule="auto"/>
        <w:ind w:firstLine="709"/>
        <w:jc w:val="both"/>
        <w:rPr>
          <w:sz w:val="28"/>
          <w:szCs w:val="28"/>
        </w:rPr>
      </w:pPr>
      <w:r w:rsidRPr="00DE2741">
        <w:rPr>
          <w:sz w:val="28"/>
          <w:szCs w:val="28"/>
        </w:rPr>
        <w:t>Положительным фактором в пользу неохлаждаемых форсунок</w:t>
      </w:r>
      <w:r w:rsidR="009270BD" w:rsidRPr="00DE2741">
        <w:rPr>
          <w:sz w:val="28"/>
          <w:szCs w:val="28"/>
        </w:rPr>
        <w:t xml:space="preserve"> </w:t>
      </w:r>
      <w:r w:rsidRPr="00DE2741">
        <w:rPr>
          <w:sz w:val="28"/>
          <w:szCs w:val="28"/>
        </w:rPr>
        <w:t>является и то, что исключаетс</w:t>
      </w:r>
      <w:r w:rsidR="009270BD" w:rsidRPr="00DE2741">
        <w:rPr>
          <w:sz w:val="28"/>
          <w:szCs w:val="28"/>
        </w:rPr>
        <w:t>я необходимость применять специ</w:t>
      </w:r>
      <w:r w:rsidRPr="00DE2741">
        <w:rPr>
          <w:sz w:val="28"/>
          <w:szCs w:val="28"/>
        </w:rPr>
        <w:t>альную систему охлаждения (два насоса, цистерна, трубопроводы,</w:t>
      </w:r>
      <w:r w:rsidR="009270BD" w:rsidRPr="00DE2741">
        <w:rPr>
          <w:sz w:val="28"/>
          <w:szCs w:val="28"/>
        </w:rPr>
        <w:t xml:space="preserve"> </w:t>
      </w:r>
      <w:r w:rsidRPr="00DE2741">
        <w:rPr>
          <w:sz w:val="28"/>
          <w:szCs w:val="28"/>
        </w:rPr>
        <w:t>контрольно-измерительные приборы и приборы автоматики).</w:t>
      </w:r>
    </w:p>
    <w:p w:rsidR="003C0FDD" w:rsidRPr="00DE2741" w:rsidRDefault="003C0FDD" w:rsidP="00DE2741">
      <w:pPr>
        <w:widowControl w:val="0"/>
        <w:autoSpaceDE w:val="0"/>
        <w:autoSpaceDN w:val="0"/>
        <w:adjustRightInd w:val="0"/>
        <w:spacing w:line="360" w:lineRule="auto"/>
        <w:ind w:firstLine="709"/>
        <w:jc w:val="both"/>
        <w:rPr>
          <w:sz w:val="28"/>
          <w:szCs w:val="28"/>
        </w:rPr>
      </w:pPr>
      <w:r w:rsidRPr="00DE2741">
        <w:rPr>
          <w:sz w:val="28"/>
          <w:szCs w:val="28"/>
        </w:rPr>
        <w:t xml:space="preserve">Есть, однако, </w:t>
      </w:r>
      <w:r w:rsidR="009270BD" w:rsidRPr="00DE2741">
        <w:rPr>
          <w:sz w:val="28"/>
          <w:szCs w:val="28"/>
        </w:rPr>
        <w:t>и</w:t>
      </w:r>
      <w:r w:rsidRPr="00DE2741">
        <w:rPr>
          <w:sz w:val="28"/>
          <w:szCs w:val="28"/>
        </w:rPr>
        <w:t xml:space="preserve"> недостатки. Конс</w:t>
      </w:r>
      <w:r w:rsidR="009270BD" w:rsidRPr="00DE2741">
        <w:rPr>
          <w:sz w:val="28"/>
          <w:szCs w:val="28"/>
        </w:rPr>
        <w:t xml:space="preserve">трукция форсунки сложная, </w:t>
      </w:r>
      <w:r w:rsidRPr="00DE2741">
        <w:rPr>
          <w:sz w:val="28"/>
          <w:szCs w:val="28"/>
        </w:rPr>
        <w:t>многодетальная. Одних мест пр</w:t>
      </w:r>
      <w:r w:rsidR="009270BD" w:rsidRPr="00DE2741">
        <w:rPr>
          <w:sz w:val="28"/>
          <w:szCs w:val="28"/>
        </w:rPr>
        <w:t>итирки - девять, причем для при</w:t>
      </w:r>
      <w:r w:rsidRPr="00DE2741">
        <w:rPr>
          <w:sz w:val="28"/>
          <w:szCs w:val="28"/>
        </w:rPr>
        <w:t>тирки требуются специальные оправки. В топливной аппаратуре</w:t>
      </w:r>
      <w:r w:rsidR="009270BD" w:rsidRPr="00DE2741">
        <w:rPr>
          <w:sz w:val="28"/>
          <w:szCs w:val="28"/>
        </w:rPr>
        <w:t xml:space="preserve"> </w:t>
      </w:r>
      <w:r w:rsidRPr="00DE2741">
        <w:rPr>
          <w:sz w:val="28"/>
          <w:szCs w:val="28"/>
        </w:rPr>
        <w:t xml:space="preserve">фактически </w:t>
      </w:r>
      <w:r w:rsidR="009270BD" w:rsidRPr="00DE2741">
        <w:rPr>
          <w:sz w:val="28"/>
          <w:szCs w:val="28"/>
        </w:rPr>
        <w:t>отсутствует</w:t>
      </w:r>
      <w:r w:rsidRPr="00DE2741">
        <w:rPr>
          <w:sz w:val="28"/>
          <w:szCs w:val="28"/>
        </w:rPr>
        <w:t xml:space="preserve"> нагнетательный клапан, так как запорный</w:t>
      </w:r>
      <w:r w:rsidR="009270BD" w:rsidRPr="00DE2741">
        <w:rPr>
          <w:sz w:val="28"/>
          <w:szCs w:val="28"/>
        </w:rPr>
        <w:t xml:space="preserve"> </w:t>
      </w:r>
      <w:r w:rsidRPr="00DE2741">
        <w:rPr>
          <w:sz w:val="28"/>
          <w:szCs w:val="28"/>
        </w:rPr>
        <w:t>клапан 17 его функций не выполняет: в случае зависания иглы</w:t>
      </w:r>
      <w:r w:rsidR="009270BD" w:rsidRPr="00DE2741">
        <w:rPr>
          <w:sz w:val="28"/>
          <w:szCs w:val="28"/>
        </w:rPr>
        <w:t xml:space="preserve"> </w:t>
      </w:r>
      <w:r w:rsidRPr="00DE2741">
        <w:rPr>
          <w:sz w:val="28"/>
          <w:szCs w:val="28"/>
        </w:rPr>
        <w:t>форсунки топливо из системы н</w:t>
      </w:r>
      <w:r w:rsidR="009270BD" w:rsidRPr="00DE2741">
        <w:rPr>
          <w:sz w:val="28"/>
          <w:szCs w:val="28"/>
        </w:rPr>
        <w:t>агнетания выталкивается давлени</w:t>
      </w:r>
      <w:r w:rsidRPr="00DE2741">
        <w:rPr>
          <w:sz w:val="28"/>
          <w:szCs w:val="28"/>
        </w:rPr>
        <w:t>ем газов в цилиндре вскоре посл</w:t>
      </w:r>
      <w:r w:rsidR="009270BD" w:rsidRPr="00DE2741">
        <w:rPr>
          <w:sz w:val="28"/>
          <w:szCs w:val="28"/>
        </w:rPr>
        <w:t>е окончания активного хода плун</w:t>
      </w:r>
      <w:r w:rsidRPr="00DE2741">
        <w:rPr>
          <w:sz w:val="28"/>
          <w:szCs w:val="28"/>
        </w:rPr>
        <w:t>жера. Опыт показывает, что цилиндр при этом самовыключается.</w:t>
      </w:r>
    </w:p>
    <w:p w:rsidR="00794882" w:rsidRDefault="00794882" w:rsidP="00DE2741">
      <w:pPr>
        <w:widowControl w:val="0"/>
        <w:autoSpaceDE w:val="0"/>
        <w:autoSpaceDN w:val="0"/>
        <w:adjustRightInd w:val="0"/>
        <w:spacing w:line="360" w:lineRule="auto"/>
        <w:ind w:firstLine="709"/>
        <w:jc w:val="both"/>
        <w:outlineLvl w:val="2"/>
        <w:rPr>
          <w:b/>
          <w:sz w:val="28"/>
          <w:szCs w:val="28"/>
        </w:rPr>
      </w:pPr>
      <w:bookmarkStart w:id="16" w:name="_Toc185048386"/>
    </w:p>
    <w:p w:rsidR="00690492" w:rsidRPr="00DE2741" w:rsidRDefault="001E01D3" w:rsidP="00DE2741">
      <w:pPr>
        <w:widowControl w:val="0"/>
        <w:autoSpaceDE w:val="0"/>
        <w:autoSpaceDN w:val="0"/>
        <w:adjustRightInd w:val="0"/>
        <w:spacing w:line="360" w:lineRule="auto"/>
        <w:ind w:firstLine="709"/>
        <w:jc w:val="both"/>
        <w:outlineLvl w:val="2"/>
        <w:rPr>
          <w:b/>
          <w:sz w:val="28"/>
          <w:szCs w:val="28"/>
        </w:rPr>
      </w:pPr>
      <w:r w:rsidRPr="00DE2741">
        <w:rPr>
          <w:b/>
          <w:sz w:val="28"/>
          <w:szCs w:val="28"/>
        </w:rPr>
        <w:t>6.4.</w:t>
      </w:r>
      <w:r w:rsidR="00690492" w:rsidRPr="00DE2741">
        <w:rPr>
          <w:b/>
          <w:sz w:val="28"/>
          <w:szCs w:val="28"/>
        </w:rPr>
        <w:t>5</w:t>
      </w:r>
      <w:r w:rsidR="00D87504" w:rsidRPr="00DE2741">
        <w:rPr>
          <w:b/>
          <w:sz w:val="28"/>
          <w:szCs w:val="28"/>
        </w:rPr>
        <w:t>.</w:t>
      </w:r>
      <w:r w:rsidRPr="00DE2741">
        <w:rPr>
          <w:b/>
          <w:sz w:val="28"/>
          <w:szCs w:val="28"/>
        </w:rPr>
        <w:t xml:space="preserve"> а</w:t>
      </w:r>
      <w:r w:rsidRPr="00794882">
        <w:rPr>
          <w:b/>
          <w:sz w:val="28"/>
          <w:szCs w:val="28"/>
        </w:rPr>
        <w:t>).</w:t>
      </w:r>
      <w:r w:rsidR="00690492" w:rsidRPr="00794882">
        <w:rPr>
          <w:b/>
          <w:sz w:val="28"/>
          <w:szCs w:val="28"/>
        </w:rPr>
        <w:t xml:space="preserve"> Проверка форсунок</w:t>
      </w:r>
      <w:bookmarkEnd w:id="16"/>
    </w:p>
    <w:p w:rsidR="00613347" w:rsidRPr="00DE2741" w:rsidRDefault="00613347" w:rsidP="00DE2741">
      <w:pPr>
        <w:widowControl w:val="0"/>
        <w:spacing w:line="360" w:lineRule="auto"/>
        <w:ind w:firstLine="709"/>
        <w:jc w:val="both"/>
        <w:rPr>
          <w:sz w:val="28"/>
          <w:szCs w:val="28"/>
        </w:rPr>
      </w:pPr>
      <w:r w:rsidRPr="00DE2741">
        <w:rPr>
          <w:sz w:val="28"/>
          <w:szCs w:val="28"/>
        </w:rPr>
        <w:t>Техническое состояние форсунок определяет надёжность</w:t>
      </w:r>
      <w:r w:rsidR="0021583D" w:rsidRPr="00DE2741">
        <w:rPr>
          <w:sz w:val="28"/>
          <w:szCs w:val="28"/>
        </w:rPr>
        <w:t xml:space="preserve"> и экономичность работы двигателя. Снижение плотности и неудовлетворительное распыливание приводят к неполному сгоранию топлива и дымлению на выхлопе, сгорание переходит на линию расширения, что вызывает перегрев цилиндро-поршневой группы и пригорание выхлопных клапанов. Следствием попадания струй плохо распыленного топлива на головки поршней является и прогорание.</w:t>
      </w:r>
    </w:p>
    <w:p w:rsidR="00CE69D6" w:rsidRPr="00DE2741" w:rsidRDefault="00CE69D6" w:rsidP="00DE2741">
      <w:pPr>
        <w:widowControl w:val="0"/>
        <w:spacing w:line="360" w:lineRule="auto"/>
        <w:ind w:firstLine="709"/>
        <w:jc w:val="both"/>
        <w:rPr>
          <w:sz w:val="28"/>
          <w:szCs w:val="28"/>
        </w:rPr>
      </w:pPr>
      <w:r w:rsidRPr="00DE2741">
        <w:rPr>
          <w:sz w:val="28"/>
          <w:szCs w:val="28"/>
        </w:rPr>
        <w:t>Срок службы распылителей форсунок современных двигателей обычно лежит в пределах 5-10 тысяч часов, по истечению</w:t>
      </w:r>
      <w:r w:rsidR="00E01CA7" w:rsidRPr="00DE2741">
        <w:rPr>
          <w:sz w:val="28"/>
          <w:szCs w:val="28"/>
        </w:rPr>
        <w:t xml:space="preserve"> этого времени, как правило, требуется их замена или ремонт. Рекомендуется в пределах этого срока через 2-4 тысячи часов осуществлять периодические проверки состояния форсунок,</w:t>
      </w:r>
      <w:r w:rsidR="009165D4" w:rsidRPr="00DE2741">
        <w:rPr>
          <w:sz w:val="28"/>
          <w:szCs w:val="28"/>
        </w:rPr>
        <w:t xml:space="preserve"> включающие:</w:t>
      </w:r>
    </w:p>
    <w:p w:rsidR="009165D4" w:rsidRPr="00DE2741" w:rsidRDefault="009165D4" w:rsidP="00DE2741">
      <w:pPr>
        <w:widowControl w:val="0"/>
        <w:numPr>
          <w:ilvl w:val="0"/>
          <w:numId w:val="7"/>
        </w:numPr>
        <w:tabs>
          <w:tab w:val="clear" w:pos="1080"/>
          <w:tab w:val="num" w:pos="900"/>
        </w:tabs>
        <w:spacing w:line="360" w:lineRule="auto"/>
        <w:ind w:left="0" w:firstLine="709"/>
        <w:jc w:val="both"/>
        <w:rPr>
          <w:sz w:val="28"/>
          <w:szCs w:val="28"/>
        </w:rPr>
      </w:pPr>
      <w:r w:rsidRPr="00DE2741">
        <w:rPr>
          <w:sz w:val="28"/>
          <w:szCs w:val="28"/>
        </w:rPr>
        <w:t>Оценку состояния сопловых отверстий на отсутствие в них коксовых отложений и износ (измерение диаметра);</w:t>
      </w:r>
    </w:p>
    <w:p w:rsidR="009165D4" w:rsidRPr="00DE2741" w:rsidRDefault="009165D4" w:rsidP="00DE2741">
      <w:pPr>
        <w:widowControl w:val="0"/>
        <w:numPr>
          <w:ilvl w:val="0"/>
          <w:numId w:val="7"/>
        </w:numPr>
        <w:tabs>
          <w:tab w:val="clear" w:pos="1080"/>
          <w:tab w:val="num" w:pos="900"/>
        </w:tabs>
        <w:spacing w:line="360" w:lineRule="auto"/>
        <w:ind w:left="0" w:firstLine="709"/>
        <w:jc w:val="both"/>
        <w:rPr>
          <w:sz w:val="28"/>
          <w:szCs w:val="28"/>
        </w:rPr>
      </w:pPr>
      <w:r w:rsidRPr="00DE2741">
        <w:rPr>
          <w:sz w:val="28"/>
          <w:szCs w:val="28"/>
        </w:rPr>
        <w:t>Проверку на плотность и отсутствие подтеканий;</w:t>
      </w:r>
    </w:p>
    <w:p w:rsidR="009165D4" w:rsidRPr="00DE2741" w:rsidRDefault="009165D4" w:rsidP="00DE2741">
      <w:pPr>
        <w:widowControl w:val="0"/>
        <w:numPr>
          <w:ilvl w:val="0"/>
          <w:numId w:val="7"/>
        </w:numPr>
        <w:tabs>
          <w:tab w:val="clear" w:pos="1080"/>
          <w:tab w:val="num" w:pos="900"/>
        </w:tabs>
        <w:spacing w:line="360" w:lineRule="auto"/>
        <w:ind w:left="0" w:firstLine="709"/>
        <w:jc w:val="both"/>
        <w:rPr>
          <w:sz w:val="28"/>
          <w:szCs w:val="28"/>
        </w:rPr>
      </w:pPr>
      <w:r w:rsidRPr="00DE2741">
        <w:rPr>
          <w:sz w:val="28"/>
          <w:szCs w:val="28"/>
        </w:rPr>
        <w:t>Проверку и регулирование давления открывания иглы;</w:t>
      </w:r>
    </w:p>
    <w:p w:rsidR="009165D4" w:rsidRPr="00DE2741" w:rsidRDefault="009165D4" w:rsidP="00DE2741">
      <w:pPr>
        <w:widowControl w:val="0"/>
        <w:numPr>
          <w:ilvl w:val="0"/>
          <w:numId w:val="7"/>
        </w:numPr>
        <w:tabs>
          <w:tab w:val="clear" w:pos="1080"/>
          <w:tab w:val="num" w:pos="900"/>
        </w:tabs>
        <w:spacing w:line="360" w:lineRule="auto"/>
        <w:ind w:left="0" w:firstLine="709"/>
        <w:jc w:val="both"/>
        <w:rPr>
          <w:sz w:val="28"/>
          <w:szCs w:val="28"/>
        </w:rPr>
      </w:pPr>
      <w:r w:rsidRPr="00DE2741">
        <w:rPr>
          <w:sz w:val="28"/>
          <w:szCs w:val="28"/>
        </w:rPr>
        <w:t>Проверку, и если возможно, регулирование величины его хода.</w:t>
      </w:r>
    </w:p>
    <w:p w:rsidR="009165D4" w:rsidRPr="00DE2741" w:rsidRDefault="009165D4" w:rsidP="00DE2741">
      <w:pPr>
        <w:widowControl w:val="0"/>
        <w:spacing w:line="360" w:lineRule="auto"/>
        <w:ind w:firstLine="709"/>
        <w:jc w:val="both"/>
        <w:rPr>
          <w:sz w:val="28"/>
          <w:szCs w:val="28"/>
        </w:rPr>
      </w:pPr>
      <w:r w:rsidRPr="00DE2741">
        <w:rPr>
          <w:sz w:val="28"/>
          <w:szCs w:val="28"/>
        </w:rPr>
        <w:t>Перечисленные проверки и необходимые регулировки производятся в приспособленном для этого помещении и с использованием специального опрессовочного стенда.</w:t>
      </w:r>
    </w:p>
    <w:p w:rsidR="00690492" w:rsidRPr="00DE2741" w:rsidRDefault="00690492" w:rsidP="00DE2741">
      <w:pPr>
        <w:widowControl w:val="0"/>
        <w:spacing w:line="360" w:lineRule="auto"/>
        <w:ind w:firstLine="709"/>
        <w:jc w:val="both"/>
        <w:rPr>
          <w:sz w:val="28"/>
          <w:szCs w:val="28"/>
        </w:rPr>
      </w:pPr>
      <w:r w:rsidRPr="00DE2741">
        <w:rPr>
          <w:sz w:val="28"/>
          <w:szCs w:val="28"/>
        </w:rPr>
        <w:t>Проверяют плотность цилиндрических поверхностей иглы с направляющей и плотность седла иглы (конического или плоского). Грубая оценка износа уплотняющих поверхностей иглы и направляющей производится по интенсивности утечек топлива через отверстие, к которому присоединена сливная трубка.</w:t>
      </w:r>
    </w:p>
    <w:p w:rsidR="00794882" w:rsidRDefault="00794882" w:rsidP="00DE2741">
      <w:pPr>
        <w:widowControl w:val="0"/>
        <w:spacing w:line="360" w:lineRule="auto"/>
        <w:ind w:firstLine="709"/>
        <w:jc w:val="both"/>
        <w:rPr>
          <w:sz w:val="28"/>
          <w:szCs w:val="28"/>
        </w:rPr>
      </w:pPr>
    </w:p>
    <w:p w:rsidR="00794882" w:rsidRDefault="009C4F31" w:rsidP="00DE2741">
      <w:pPr>
        <w:widowControl w:val="0"/>
        <w:spacing w:line="360" w:lineRule="auto"/>
        <w:ind w:firstLine="709"/>
        <w:jc w:val="both"/>
        <w:rPr>
          <w:sz w:val="28"/>
          <w:szCs w:val="28"/>
        </w:rPr>
      </w:pPr>
      <w:r>
        <w:rPr>
          <w:noProof/>
        </w:rPr>
        <w:pict>
          <v:shape id="_x0000_s1032" type="#_x0000_t75" style="position:absolute;left:0;text-align:left;margin-left:15pt;margin-top:6.95pt;width:172.15pt;height:225pt;z-index:251653632">
            <v:imagedata r:id="rId140" o:title=""/>
            <w10:wrap type="square"/>
          </v:shape>
        </w:pict>
      </w: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690492" w:rsidRPr="00DE2741" w:rsidRDefault="00690492" w:rsidP="00DE2741">
      <w:pPr>
        <w:widowControl w:val="0"/>
        <w:spacing w:line="360" w:lineRule="auto"/>
        <w:ind w:firstLine="709"/>
        <w:jc w:val="both"/>
        <w:rPr>
          <w:sz w:val="28"/>
          <w:szCs w:val="28"/>
        </w:rPr>
      </w:pPr>
      <w:r w:rsidRPr="00DE2741">
        <w:rPr>
          <w:sz w:val="28"/>
          <w:szCs w:val="28"/>
        </w:rPr>
        <w:t xml:space="preserve">Герметичность цилиндрической уплотняющей поверхности и плотность посадки иглы проверяют на прессе, схема которого приведена на рис. </w:t>
      </w:r>
      <w:r w:rsidR="000C7F76" w:rsidRPr="00DE2741">
        <w:rPr>
          <w:sz w:val="28"/>
          <w:szCs w:val="28"/>
        </w:rPr>
        <w:t>6.4.6.</w:t>
      </w:r>
      <w:r w:rsidRPr="00DE2741">
        <w:rPr>
          <w:sz w:val="28"/>
          <w:szCs w:val="28"/>
        </w:rPr>
        <w:t>. Топливо из бака 4 поступает к одноплунжерному насосу 3, приводимому в действие рукояткой 2. Форсунка укреплена в штативе 5. Впрыск топлива осуществляется в бак 6. Давление, развиваемое насосом, контролируется манометром 1.</w:t>
      </w:r>
    </w:p>
    <w:p w:rsidR="008F6252" w:rsidRPr="00DE2741" w:rsidRDefault="006A7301" w:rsidP="00DE2741">
      <w:pPr>
        <w:widowControl w:val="0"/>
        <w:spacing w:line="360" w:lineRule="auto"/>
        <w:ind w:firstLine="709"/>
        <w:jc w:val="both"/>
        <w:rPr>
          <w:sz w:val="28"/>
          <w:szCs w:val="28"/>
        </w:rPr>
      </w:pPr>
      <w:r w:rsidRPr="00DE2741">
        <w:rPr>
          <w:sz w:val="28"/>
          <w:szCs w:val="28"/>
        </w:rPr>
        <w:t xml:space="preserve">Испытание плотности пары игла </w:t>
      </w:r>
      <w:r w:rsidR="008C284F" w:rsidRPr="00DE2741">
        <w:rPr>
          <w:sz w:val="28"/>
          <w:szCs w:val="28"/>
        </w:rPr>
        <w:t>–</w:t>
      </w:r>
      <w:r w:rsidRPr="00DE2741">
        <w:rPr>
          <w:sz w:val="28"/>
          <w:szCs w:val="28"/>
        </w:rPr>
        <w:t xml:space="preserve"> направляющая подобно испытанию плунжерной пары. Но иглу следует нагрузить затяжной пружиной несколько больше, чтобы р</w:t>
      </w:r>
      <w:r w:rsidRPr="00DE2741">
        <w:rPr>
          <w:sz w:val="28"/>
          <w:szCs w:val="28"/>
          <w:vertAlign w:val="subscript"/>
        </w:rPr>
        <w:t>1</w:t>
      </w:r>
      <w:r w:rsidRPr="00DE2741">
        <w:rPr>
          <w:sz w:val="28"/>
          <w:szCs w:val="28"/>
        </w:rPr>
        <w:t xml:space="preserve"> превысило рекомендуемое давление впрыска для этого типа форсунки на 10</w:t>
      </w:r>
      <w:r w:rsidR="008C284F" w:rsidRPr="00DE2741">
        <w:rPr>
          <w:sz w:val="28"/>
          <w:szCs w:val="28"/>
        </w:rPr>
        <w:t>-</w:t>
      </w:r>
      <w:r w:rsidRPr="00DE2741">
        <w:rPr>
          <w:sz w:val="28"/>
          <w:szCs w:val="28"/>
        </w:rPr>
        <w:t>15 МПа. При перепаде давлений Δр = p</w:t>
      </w:r>
      <w:r w:rsidRPr="00DE2741">
        <w:rPr>
          <w:sz w:val="28"/>
          <w:szCs w:val="28"/>
          <w:vertAlign w:val="subscript"/>
        </w:rPr>
        <w:t>1</w:t>
      </w:r>
      <w:r w:rsidRPr="00DE2741">
        <w:rPr>
          <w:sz w:val="28"/>
          <w:szCs w:val="28"/>
        </w:rPr>
        <w:t xml:space="preserve"> ÷ p</w:t>
      </w:r>
      <w:r w:rsidRPr="00DE2741">
        <w:rPr>
          <w:sz w:val="28"/>
          <w:szCs w:val="28"/>
          <w:vertAlign w:val="subscript"/>
        </w:rPr>
        <w:t xml:space="preserve">2 </w:t>
      </w:r>
      <w:r w:rsidRPr="00DE2741">
        <w:rPr>
          <w:sz w:val="28"/>
          <w:szCs w:val="28"/>
        </w:rPr>
        <w:t>(2</w:t>
      </w:r>
      <w:r w:rsidR="00D87504" w:rsidRPr="00DE2741">
        <w:rPr>
          <w:sz w:val="28"/>
          <w:szCs w:val="28"/>
        </w:rPr>
        <w:t>-</w:t>
      </w:r>
      <w:r w:rsidRPr="00DE2741">
        <w:rPr>
          <w:sz w:val="28"/>
          <w:szCs w:val="28"/>
        </w:rPr>
        <w:t>5 МПа) нормальная плотность пары, т. е. время па</w:t>
      </w:r>
      <w:r w:rsidR="008F6252" w:rsidRPr="00DE2741">
        <w:rPr>
          <w:sz w:val="28"/>
          <w:szCs w:val="28"/>
        </w:rPr>
        <w:t>дения давления, соответствует 7-</w:t>
      </w:r>
      <w:r w:rsidRPr="00DE2741">
        <w:rPr>
          <w:sz w:val="28"/>
          <w:szCs w:val="28"/>
        </w:rPr>
        <w:t>30 с.</w:t>
      </w:r>
    </w:p>
    <w:p w:rsidR="000C7F76" w:rsidRPr="00DE2741" w:rsidRDefault="006A7301" w:rsidP="00DE2741">
      <w:pPr>
        <w:widowControl w:val="0"/>
        <w:spacing w:line="360" w:lineRule="auto"/>
        <w:ind w:firstLine="709"/>
        <w:jc w:val="both"/>
        <w:rPr>
          <w:sz w:val="28"/>
          <w:szCs w:val="28"/>
        </w:rPr>
      </w:pPr>
      <w:r w:rsidRPr="00DE2741">
        <w:rPr>
          <w:sz w:val="28"/>
          <w:szCs w:val="28"/>
        </w:rPr>
        <w:t xml:space="preserve">Плотность комплекта форсунок для дизеля указывают в правилах технической эксплуатации. Разница в </w:t>
      </w:r>
    </w:p>
    <w:p w:rsidR="006A7301" w:rsidRPr="00DE2741" w:rsidRDefault="000C7F76" w:rsidP="00DE2741">
      <w:pPr>
        <w:widowControl w:val="0"/>
        <w:spacing w:line="360" w:lineRule="auto"/>
        <w:ind w:firstLine="709"/>
        <w:jc w:val="both"/>
        <w:rPr>
          <w:sz w:val="28"/>
          <w:szCs w:val="28"/>
        </w:rPr>
      </w:pPr>
      <w:r w:rsidRPr="00DE2741">
        <w:rPr>
          <w:sz w:val="28"/>
          <w:szCs w:val="28"/>
        </w:rPr>
        <w:t>Рис. 6.4.6.</w:t>
      </w:r>
      <w:r w:rsidR="00DE2741">
        <w:rPr>
          <w:sz w:val="28"/>
          <w:szCs w:val="28"/>
        </w:rPr>
        <w:t xml:space="preserve"> </w:t>
      </w:r>
      <w:r w:rsidR="006A7301" w:rsidRPr="00DE2741">
        <w:rPr>
          <w:sz w:val="28"/>
          <w:szCs w:val="28"/>
        </w:rPr>
        <w:t>показателе плотности не должна превышать ± 25 % его средней величины.</w:t>
      </w:r>
    </w:p>
    <w:p w:rsidR="00690492" w:rsidRPr="00DE2741" w:rsidRDefault="006A7301" w:rsidP="00DE2741">
      <w:pPr>
        <w:widowControl w:val="0"/>
        <w:spacing w:line="360" w:lineRule="auto"/>
        <w:ind w:firstLine="709"/>
        <w:jc w:val="both"/>
        <w:rPr>
          <w:sz w:val="28"/>
          <w:szCs w:val="28"/>
        </w:rPr>
      </w:pPr>
      <w:r w:rsidRPr="00DE2741">
        <w:rPr>
          <w:sz w:val="28"/>
          <w:szCs w:val="28"/>
        </w:rPr>
        <w:t>Испытания форсунки в сборе на прессе позволяют визуально оценить качество распыливания и плотность посадки иглы. Форсунку закрепляют в штативе, присоединяют трубку и прокачиванием удаляют воздух. Далее, прокачивая форсунку и регулируя натяжение пружины, устанавливают рекомендуемое давление распыливания. Перед контрольным впрыском тщательно обтирают кончик сопла. Затем медленно нажимают на рукоятку пресса, наблюдая за манометром и за кончиком сопла: сопло должно быть сухим до момента подъема иглы, при котором манометр покажет давление распыливания. После впрыска вновь вытирают кончик сопла: в посследующий момент, если игла садится плотно, сопло должно быть сухим. При обнаружении подтекания иглу в первую очередь необходимо промыть, а затем, если подтекание продолжается, притереть к уплотняющей поверхности.</w:t>
      </w:r>
    </w:p>
    <w:p w:rsidR="00EB3C7F" w:rsidRPr="00DE2741" w:rsidRDefault="00EB3C7F" w:rsidP="00DE2741">
      <w:pPr>
        <w:widowControl w:val="0"/>
        <w:spacing w:line="360" w:lineRule="auto"/>
        <w:ind w:firstLine="709"/>
        <w:jc w:val="both"/>
        <w:rPr>
          <w:sz w:val="28"/>
          <w:szCs w:val="28"/>
        </w:rPr>
      </w:pPr>
    </w:p>
    <w:p w:rsidR="00EB3C7F" w:rsidRPr="00DE2741" w:rsidRDefault="001E01D3" w:rsidP="00DE2741">
      <w:pPr>
        <w:widowControl w:val="0"/>
        <w:spacing w:line="360" w:lineRule="auto"/>
        <w:ind w:firstLine="709"/>
        <w:jc w:val="both"/>
        <w:outlineLvl w:val="2"/>
        <w:rPr>
          <w:b/>
          <w:sz w:val="28"/>
          <w:szCs w:val="28"/>
        </w:rPr>
      </w:pPr>
      <w:bookmarkStart w:id="17" w:name="_Toc185048387"/>
      <w:r w:rsidRPr="00DE2741">
        <w:rPr>
          <w:b/>
          <w:sz w:val="28"/>
          <w:szCs w:val="28"/>
        </w:rPr>
        <w:t>6.4.</w:t>
      </w:r>
      <w:r w:rsidR="00D87504" w:rsidRPr="00DE2741">
        <w:rPr>
          <w:b/>
          <w:sz w:val="28"/>
          <w:szCs w:val="28"/>
        </w:rPr>
        <w:t>5.</w:t>
      </w:r>
      <w:r w:rsidRPr="00DE2741">
        <w:rPr>
          <w:b/>
          <w:sz w:val="28"/>
          <w:szCs w:val="28"/>
        </w:rPr>
        <w:t xml:space="preserve"> б)</w:t>
      </w:r>
      <w:r w:rsidR="00EB3C7F" w:rsidRPr="00DE2741">
        <w:rPr>
          <w:b/>
          <w:sz w:val="28"/>
          <w:szCs w:val="28"/>
        </w:rPr>
        <w:t xml:space="preserve">. </w:t>
      </w:r>
      <w:r w:rsidR="00EB3C7F" w:rsidRPr="00794882">
        <w:rPr>
          <w:b/>
          <w:sz w:val="28"/>
          <w:szCs w:val="28"/>
        </w:rPr>
        <w:t>Проверка и регулировка топливной форсунки</w:t>
      </w:r>
      <w:bookmarkEnd w:id="17"/>
    </w:p>
    <w:p w:rsidR="00EB3C7F" w:rsidRPr="00DE2741" w:rsidRDefault="00EB3C7F" w:rsidP="00DE2741">
      <w:pPr>
        <w:widowControl w:val="0"/>
        <w:spacing w:line="360" w:lineRule="auto"/>
        <w:ind w:firstLine="709"/>
        <w:jc w:val="both"/>
        <w:rPr>
          <w:sz w:val="28"/>
          <w:szCs w:val="28"/>
        </w:rPr>
      </w:pPr>
      <w:r w:rsidRPr="00DE2741">
        <w:rPr>
          <w:sz w:val="28"/>
          <w:szCs w:val="28"/>
        </w:rPr>
        <w:t>Проверять работу форсунки можно при помощи топливного насоса, установленного на двигателе; или лучше на специальном стенде (</w:t>
      </w:r>
      <w:r w:rsidR="000C7F76" w:rsidRPr="00DE2741">
        <w:rPr>
          <w:sz w:val="28"/>
          <w:szCs w:val="28"/>
        </w:rPr>
        <w:t>Р</w:t>
      </w:r>
      <w:r w:rsidRPr="00DE2741">
        <w:rPr>
          <w:sz w:val="28"/>
          <w:szCs w:val="28"/>
        </w:rPr>
        <w:t xml:space="preserve">ис. </w:t>
      </w:r>
      <w:r w:rsidR="000C7F76" w:rsidRPr="00DE2741">
        <w:rPr>
          <w:sz w:val="28"/>
          <w:szCs w:val="28"/>
        </w:rPr>
        <w:t>6.4.7.</w:t>
      </w:r>
      <w:r w:rsidRPr="00DE2741">
        <w:rPr>
          <w:sz w:val="28"/>
          <w:szCs w:val="28"/>
        </w:rPr>
        <w:t>).</w:t>
      </w:r>
    </w:p>
    <w:p w:rsidR="00EB3C7F" w:rsidRPr="00DE2741" w:rsidRDefault="00EB3C7F" w:rsidP="00DE2741">
      <w:pPr>
        <w:widowControl w:val="0"/>
        <w:spacing w:line="360" w:lineRule="auto"/>
        <w:ind w:firstLine="709"/>
        <w:jc w:val="both"/>
        <w:rPr>
          <w:sz w:val="28"/>
          <w:szCs w:val="28"/>
        </w:rPr>
      </w:pPr>
      <w:r w:rsidRPr="00DE2741">
        <w:rPr>
          <w:sz w:val="28"/>
          <w:szCs w:val="28"/>
        </w:rPr>
        <w:t>Передвигая рычаг 1, действуют на плунжер насоса 2. Последний забирает топливо из бака 3 и, прокачивая его через тройник 4 и трубопровод 5, подает в форсунку 6. Перед проверкой открывают кран 7 и, передвигая рычаг, удаляют воздух из системы.</w:t>
      </w:r>
    </w:p>
    <w:p w:rsidR="00794882" w:rsidRDefault="00794882" w:rsidP="00DE2741">
      <w:pPr>
        <w:widowControl w:val="0"/>
        <w:spacing w:line="360" w:lineRule="auto"/>
        <w:ind w:firstLine="709"/>
        <w:jc w:val="both"/>
        <w:rPr>
          <w:sz w:val="28"/>
          <w:szCs w:val="28"/>
        </w:rPr>
      </w:pPr>
      <w:r>
        <w:rPr>
          <w:sz w:val="28"/>
          <w:szCs w:val="28"/>
        </w:rPr>
        <w:br w:type="page"/>
      </w:r>
    </w:p>
    <w:p w:rsidR="00794882" w:rsidRDefault="009C4F31" w:rsidP="00DE2741">
      <w:pPr>
        <w:widowControl w:val="0"/>
        <w:spacing w:line="360" w:lineRule="auto"/>
        <w:ind w:firstLine="709"/>
        <w:jc w:val="both"/>
        <w:rPr>
          <w:sz w:val="28"/>
          <w:szCs w:val="28"/>
        </w:rPr>
      </w:pPr>
      <w:r>
        <w:rPr>
          <w:noProof/>
        </w:rPr>
        <w:pict>
          <v:shape id="_x0000_s1033" type="#_x0000_t75" style="position:absolute;left:0;text-align:left;margin-left:13.5pt;margin-top:-14.55pt;width:225pt;height:189pt;z-index:251654656">
            <v:imagedata r:id="rId141" o:title=""/>
            <w10:wrap type="square"/>
          </v:shape>
        </w:pict>
      </w: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794882" w:rsidRDefault="00794882" w:rsidP="00DE2741">
      <w:pPr>
        <w:widowControl w:val="0"/>
        <w:spacing w:line="360" w:lineRule="auto"/>
        <w:ind w:firstLine="709"/>
        <w:jc w:val="both"/>
        <w:rPr>
          <w:sz w:val="28"/>
          <w:szCs w:val="28"/>
        </w:rPr>
      </w:pPr>
    </w:p>
    <w:p w:rsidR="00EB3C7F" w:rsidRPr="00DE2741" w:rsidRDefault="00EB3C7F" w:rsidP="00DE2741">
      <w:pPr>
        <w:widowControl w:val="0"/>
        <w:spacing w:line="360" w:lineRule="auto"/>
        <w:ind w:firstLine="709"/>
        <w:jc w:val="both"/>
        <w:rPr>
          <w:sz w:val="28"/>
          <w:szCs w:val="28"/>
        </w:rPr>
      </w:pPr>
      <w:r w:rsidRPr="00DE2741">
        <w:rPr>
          <w:sz w:val="28"/>
          <w:szCs w:val="28"/>
        </w:rPr>
        <w:t>Форсунку, подлежащую осмотру и регулировке, разбирают на чистом и хорошо освещенном месте, промывают керосином или чистым топливом, обдувают сжатым воздухом и снова собирают. У форсунок, которые имеют регулируемый подъем иглы, регулировочный винт завертывают до упора, а затем отвертывают на часть оборота, обеспечивающую необходимый подъем иглы. Последнее указывается в инструкции по эксплуатации двигателя.</w:t>
      </w:r>
    </w:p>
    <w:p w:rsidR="000C7F76" w:rsidRPr="00DE2741" w:rsidRDefault="00EB3C7F" w:rsidP="00DE2741">
      <w:pPr>
        <w:widowControl w:val="0"/>
        <w:spacing w:line="360" w:lineRule="auto"/>
        <w:ind w:firstLine="709"/>
        <w:jc w:val="both"/>
        <w:rPr>
          <w:sz w:val="28"/>
          <w:szCs w:val="28"/>
        </w:rPr>
      </w:pPr>
      <w:r w:rsidRPr="00DE2741">
        <w:rPr>
          <w:sz w:val="28"/>
          <w:szCs w:val="28"/>
        </w:rPr>
        <w:t xml:space="preserve">Чтобы не смешать детали разных форсунок, рекомендуется разбирать и собирать их поочередно. При проверке надо </w:t>
      </w:r>
    </w:p>
    <w:p w:rsidR="00EB3C7F" w:rsidRPr="00DE2741" w:rsidRDefault="000C7F76" w:rsidP="00DE2741">
      <w:pPr>
        <w:widowControl w:val="0"/>
        <w:spacing w:line="360" w:lineRule="auto"/>
        <w:ind w:firstLine="709"/>
        <w:jc w:val="both"/>
        <w:rPr>
          <w:sz w:val="28"/>
          <w:szCs w:val="28"/>
        </w:rPr>
      </w:pPr>
      <w:r w:rsidRPr="00DE2741">
        <w:rPr>
          <w:sz w:val="28"/>
          <w:szCs w:val="28"/>
        </w:rPr>
        <w:t>Рис. 6.4.7</w:t>
      </w:r>
      <w:r w:rsidR="00DE2741">
        <w:rPr>
          <w:sz w:val="28"/>
          <w:szCs w:val="28"/>
        </w:rPr>
        <w:t xml:space="preserve"> </w:t>
      </w:r>
      <w:r w:rsidR="00EB3C7F" w:rsidRPr="00DE2741">
        <w:rPr>
          <w:sz w:val="28"/>
          <w:szCs w:val="28"/>
        </w:rPr>
        <w:t>соблюдать осторожность, так как попадание струи топлива на кожу рук вызывает долго незаживающую рану. Обтирать детали форсунки можно только салфетками из бязи или батиста.</w:t>
      </w:r>
    </w:p>
    <w:p w:rsidR="00EB3C7F" w:rsidRPr="00DE2741" w:rsidRDefault="00EB3C7F" w:rsidP="00DE2741">
      <w:pPr>
        <w:widowControl w:val="0"/>
        <w:spacing w:line="360" w:lineRule="auto"/>
        <w:ind w:firstLine="709"/>
        <w:jc w:val="both"/>
        <w:rPr>
          <w:sz w:val="28"/>
          <w:szCs w:val="28"/>
        </w:rPr>
      </w:pPr>
      <w:r w:rsidRPr="00794882">
        <w:rPr>
          <w:b/>
          <w:sz w:val="28"/>
          <w:szCs w:val="28"/>
        </w:rPr>
        <w:t>Проверка отсутствия засорения отверстий в соплах.</w:t>
      </w:r>
      <w:r w:rsidRPr="00DE2741">
        <w:rPr>
          <w:sz w:val="28"/>
          <w:szCs w:val="28"/>
        </w:rPr>
        <w:t xml:space="preserve"> Форсунку закрепляют на стенде, удаляют из системы воздух, краном 7 (см. рис. </w:t>
      </w:r>
      <w:r w:rsidR="000C7F76" w:rsidRPr="00DE2741">
        <w:rPr>
          <w:sz w:val="28"/>
          <w:szCs w:val="28"/>
        </w:rPr>
        <w:t>6.4.7</w:t>
      </w:r>
      <w:r w:rsidRPr="00DE2741">
        <w:rPr>
          <w:sz w:val="28"/>
          <w:szCs w:val="28"/>
        </w:rPr>
        <w:t>) выключают манометр 8, под форсунку кладут бумагу и резко впрыскивают топливо. Если на бумаге прорванных мест или следов от струй топлива будет меньше, чем отверстий в распылителе, это означает, что часть отверстий засорена.</w:t>
      </w:r>
    </w:p>
    <w:p w:rsidR="00EB3C7F" w:rsidRPr="00DE2741" w:rsidRDefault="00EB3C7F" w:rsidP="00DE2741">
      <w:pPr>
        <w:widowControl w:val="0"/>
        <w:spacing w:line="360" w:lineRule="auto"/>
        <w:ind w:firstLine="709"/>
        <w:jc w:val="both"/>
        <w:rPr>
          <w:sz w:val="28"/>
          <w:szCs w:val="28"/>
        </w:rPr>
      </w:pPr>
      <w:r w:rsidRPr="00DE2741">
        <w:rPr>
          <w:sz w:val="28"/>
          <w:szCs w:val="28"/>
        </w:rPr>
        <w:t>Для прочистки отверстий форсунку разбирают, промывают в керосине, нагар с наружных поверхностей снимают при помощи деревянного скребка, отверстия прочищают стальной проволокой (диаметр которой должен быть меньше диаметра сопловых, отверстий на 0,05</w:t>
      </w:r>
      <w:r w:rsidR="004465B6" w:rsidRPr="00DE2741">
        <w:rPr>
          <w:sz w:val="28"/>
          <w:szCs w:val="28"/>
        </w:rPr>
        <w:t>-</w:t>
      </w:r>
      <w:smartTag w:uri="urn:schemas-microsoft-com:office:smarttags" w:element="metricconverter">
        <w:smartTagPr>
          <w:attr w:name="ProductID" w:val="0,1 мм"/>
        </w:smartTagPr>
        <w:r w:rsidRPr="00DE2741">
          <w:rPr>
            <w:sz w:val="28"/>
            <w:szCs w:val="28"/>
          </w:rPr>
          <w:t>0,1 мм</w:t>
        </w:r>
      </w:smartTag>
      <w:r w:rsidRPr="00DE2741">
        <w:rPr>
          <w:sz w:val="28"/>
          <w:szCs w:val="28"/>
        </w:rPr>
        <w:t>) и только затем собирают форсунку.</w:t>
      </w:r>
    </w:p>
    <w:p w:rsidR="00EB3C7F" w:rsidRPr="00DE2741" w:rsidRDefault="00EB3C7F" w:rsidP="00DE2741">
      <w:pPr>
        <w:widowControl w:val="0"/>
        <w:spacing w:line="360" w:lineRule="auto"/>
        <w:ind w:firstLine="709"/>
        <w:jc w:val="both"/>
        <w:rPr>
          <w:sz w:val="28"/>
          <w:szCs w:val="28"/>
        </w:rPr>
      </w:pPr>
      <w:r w:rsidRPr="00DE2741">
        <w:rPr>
          <w:sz w:val="28"/>
          <w:szCs w:val="28"/>
        </w:rPr>
        <w:t>Прочищать отверстия без разборки форсунки не разрешается, так как в этом случае грязь останется внутри форсунки.</w:t>
      </w:r>
    </w:p>
    <w:p w:rsidR="00EB3C7F" w:rsidRPr="00DE2741" w:rsidRDefault="00EB3C7F" w:rsidP="00DE2741">
      <w:pPr>
        <w:widowControl w:val="0"/>
        <w:spacing w:line="360" w:lineRule="auto"/>
        <w:ind w:firstLine="709"/>
        <w:jc w:val="both"/>
        <w:rPr>
          <w:sz w:val="28"/>
          <w:szCs w:val="28"/>
        </w:rPr>
      </w:pPr>
      <w:r w:rsidRPr="00DE2741">
        <w:rPr>
          <w:sz w:val="28"/>
          <w:szCs w:val="28"/>
        </w:rPr>
        <w:t>Если диаметры отверстий сопла увеличились на 10-12% па сравнению с номинальным размером или отличаются друг от друга на ±5%, то сопла заменяют.</w:t>
      </w:r>
    </w:p>
    <w:p w:rsidR="00EB3C7F" w:rsidRPr="00DE2741" w:rsidRDefault="00EB3C7F" w:rsidP="00DE2741">
      <w:pPr>
        <w:widowControl w:val="0"/>
        <w:spacing w:line="360" w:lineRule="auto"/>
        <w:ind w:firstLine="709"/>
        <w:jc w:val="both"/>
        <w:rPr>
          <w:sz w:val="28"/>
          <w:szCs w:val="28"/>
        </w:rPr>
      </w:pPr>
      <w:r w:rsidRPr="00794882">
        <w:rPr>
          <w:b/>
          <w:sz w:val="28"/>
          <w:szCs w:val="28"/>
        </w:rPr>
        <w:t>Проверка плотности пары игла – направляющая втулка</w:t>
      </w:r>
      <w:r w:rsidRPr="00DE2741">
        <w:rPr>
          <w:b/>
          <w:sz w:val="28"/>
          <w:szCs w:val="28"/>
        </w:rPr>
        <w:t>.</w:t>
      </w:r>
      <w:r w:rsidRPr="00DE2741">
        <w:rPr>
          <w:sz w:val="28"/>
          <w:szCs w:val="28"/>
        </w:rPr>
        <w:t xml:space="preserve"> Плотность посадки иглы в ее направляющей проверяют следующим образом:</w:t>
      </w:r>
    </w:p>
    <w:p w:rsidR="004465B6" w:rsidRPr="00DE2741" w:rsidRDefault="004465B6" w:rsidP="00794882">
      <w:pPr>
        <w:widowControl w:val="0"/>
        <w:numPr>
          <w:ilvl w:val="0"/>
          <w:numId w:val="6"/>
        </w:numPr>
        <w:tabs>
          <w:tab w:val="clear" w:pos="1080"/>
          <w:tab w:val="num" w:pos="540"/>
          <w:tab w:val="left" w:pos="993"/>
        </w:tabs>
        <w:spacing w:line="360" w:lineRule="auto"/>
        <w:ind w:left="0" w:firstLine="709"/>
        <w:jc w:val="both"/>
        <w:rPr>
          <w:sz w:val="28"/>
          <w:szCs w:val="28"/>
        </w:rPr>
      </w:pPr>
      <w:r w:rsidRPr="00DE2741">
        <w:rPr>
          <w:sz w:val="28"/>
          <w:szCs w:val="28"/>
        </w:rPr>
        <w:t xml:space="preserve">пружину форсунки затягивают таким образом, чтобы давление открытия иглы соответствовало указанному в инструкции по эксплуатации двигателя или в его паспорте; </w:t>
      </w:r>
    </w:p>
    <w:p w:rsidR="004465B6" w:rsidRPr="00DE2741" w:rsidRDefault="004465B6" w:rsidP="00794882">
      <w:pPr>
        <w:widowControl w:val="0"/>
        <w:numPr>
          <w:ilvl w:val="0"/>
          <w:numId w:val="6"/>
        </w:numPr>
        <w:tabs>
          <w:tab w:val="clear" w:pos="1080"/>
          <w:tab w:val="num" w:pos="540"/>
          <w:tab w:val="left" w:pos="993"/>
        </w:tabs>
        <w:spacing w:line="360" w:lineRule="auto"/>
        <w:ind w:left="0" w:firstLine="709"/>
        <w:jc w:val="both"/>
        <w:rPr>
          <w:sz w:val="28"/>
          <w:szCs w:val="28"/>
        </w:rPr>
      </w:pPr>
      <w:r w:rsidRPr="00DE2741">
        <w:rPr>
          <w:sz w:val="28"/>
          <w:szCs w:val="28"/>
        </w:rPr>
        <w:t>создают давление в форсунке, несколько превышающее оговоренное инструкцией, и по секундомеру определяют время падения давления на 50 кгс/см</w:t>
      </w:r>
      <w:r w:rsidRPr="00DE2741">
        <w:rPr>
          <w:sz w:val="28"/>
          <w:szCs w:val="28"/>
          <w:vertAlign w:val="superscript"/>
        </w:rPr>
        <w:t>2</w:t>
      </w:r>
      <w:r w:rsidRPr="00DE2741">
        <w:rPr>
          <w:sz w:val="28"/>
          <w:szCs w:val="28"/>
        </w:rPr>
        <w:t xml:space="preserve"> от установленного; </w:t>
      </w:r>
    </w:p>
    <w:p w:rsidR="004465B6" w:rsidRPr="00DE2741" w:rsidRDefault="004465B6" w:rsidP="00794882">
      <w:pPr>
        <w:widowControl w:val="0"/>
        <w:numPr>
          <w:ilvl w:val="0"/>
          <w:numId w:val="6"/>
        </w:numPr>
        <w:tabs>
          <w:tab w:val="clear" w:pos="1080"/>
          <w:tab w:val="num" w:pos="540"/>
          <w:tab w:val="left" w:pos="993"/>
        </w:tabs>
        <w:spacing w:line="360" w:lineRule="auto"/>
        <w:ind w:left="0" w:firstLine="709"/>
        <w:jc w:val="both"/>
        <w:rPr>
          <w:sz w:val="28"/>
          <w:szCs w:val="28"/>
        </w:rPr>
      </w:pPr>
      <w:r w:rsidRPr="00DE2741">
        <w:rPr>
          <w:sz w:val="28"/>
          <w:szCs w:val="28"/>
        </w:rPr>
        <w:t>время, за которое давление упадет на 50 кгс/см</w:t>
      </w:r>
      <w:r w:rsidRPr="00DE2741">
        <w:rPr>
          <w:sz w:val="28"/>
          <w:szCs w:val="28"/>
          <w:vertAlign w:val="superscript"/>
        </w:rPr>
        <w:t>2</w:t>
      </w:r>
      <w:r w:rsidRPr="00DE2741">
        <w:rPr>
          <w:sz w:val="28"/>
          <w:szCs w:val="28"/>
        </w:rPr>
        <w:t>, указывается в инструкции по эксплуатации двигателя и должно быть не меньше 15 сек для новых распылителей и 5 сек для распылителей, бывших в употреблении.</w:t>
      </w:r>
    </w:p>
    <w:p w:rsidR="004465B6" w:rsidRPr="00DE2741" w:rsidRDefault="004465B6" w:rsidP="00DE2741">
      <w:pPr>
        <w:widowControl w:val="0"/>
        <w:spacing w:line="360" w:lineRule="auto"/>
        <w:ind w:firstLine="709"/>
        <w:jc w:val="both"/>
        <w:rPr>
          <w:sz w:val="28"/>
          <w:szCs w:val="28"/>
        </w:rPr>
      </w:pPr>
      <w:r w:rsidRPr="00DE2741">
        <w:rPr>
          <w:sz w:val="28"/>
          <w:szCs w:val="28"/>
        </w:rPr>
        <w:t>При уменьшении плотности пары значительно увеличиваются протечки топлива через зазор во время работы двигателя. Нормальным (для новой форсунки) считается протечка топлива 1-4% количества топлива, поданного в цилиндр. Количество топлива, сливаемого из разных форсунок за одно и то же время, не должно различаться более чем на 50%.</w:t>
      </w:r>
    </w:p>
    <w:p w:rsidR="004465B6" w:rsidRPr="00DE2741" w:rsidRDefault="004465B6" w:rsidP="00DE2741">
      <w:pPr>
        <w:widowControl w:val="0"/>
        <w:spacing w:line="360" w:lineRule="auto"/>
        <w:ind w:firstLine="709"/>
        <w:jc w:val="both"/>
        <w:rPr>
          <w:sz w:val="28"/>
          <w:szCs w:val="28"/>
        </w:rPr>
      </w:pPr>
      <w:r w:rsidRPr="00DE2741">
        <w:rPr>
          <w:sz w:val="28"/>
          <w:szCs w:val="28"/>
        </w:rPr>
        <w:t>При необходимости пару игла — направляющая заменяют запасной. Переставлять иглы в направляющих втулках не рекомендуется, так как эти детали очень точно (прецизионно) пригнаны друг к другу. При наклоне направляющей на 45° игла должна выходить из нее на 1/3 длины направляющей части под действием собственного веса при любом повороте вокруг своей оси.</w:t>
      </w:r>
    </w:p>
    <w:p w:rsidR="004465B6" w:rsidRPr="00DE2741" w:rsidRDefault="004465B6" w:rsidP="00DE2741">
      <w:pPr>
        <w:widowControl w:val="0"/>
        <w:spacing w:line="360" w:lineRule="auto"/>
        <w:ind w:firstLine="709"/>
        <w:jc w:val="both"/>
        <w:rPr>
          <w:sz w:val="28"/>
          <w:szCs w:val="28"/>
        </w:rPr>
      </w:pPr>
      <w:r w:rsidRPr="00794882">
        <w:rPr>
          <w:b/>
          <w:sz w:val="28"/>
          <w:szCs w:val="28"/>
        </w:rPr>
        <w:t>Проверка и регулировка давления подъема иглы форсунки</w:t>
      </w:r>
      <w:r w:rsidRPr="00DE2741">
        <w:rPr>
          <w:b/>
          <w:sz w:val="28"/>
          <w:szCs w:val="28"/>
        </w:rPr>
        <w:t>.</w:t>
      </w:r>
      <w:r w:rsidRPr="00DE2741">
        <w:rPr>
          <w:sz w:val="28"/>
          <w:szCs w:val="28"/>
        </w:rPr>
        <w:t xml:space="preserve"> Для проверки рабочего давления открытия иглы форсунки устанавливают на стенде (см. рис. </w:t>
      </w:r>
      <w:r w:rsidR="000C7F76" w:rsidRPr="00DE2741">
        <w:rPr>
          <w:sz w:val="28"/>
          <w:szCs w:val="28"/>
        </w:rPr>
        <w:t>6.4.7</w:t>
      </w:r>
      <w:r w:rsidRPr="00DE2741">
        <w:rPr>
          <w:sz w:val="28"/>
          <w:szCs w:val="28"/>
        </w:rPr>
        <w:t>) и насосом 2 создают давление топлива, контролируемое по манометру 9. Величина давления указывается в инструкции по эксплуатации двигателя и регулируется изменением силы натяжения пружины форсунки.</w:t>
      </w:r>
    </w:p>
    <w:p w:rsidR="004465B6" w:rsidRPr="00DE2741" w:rsidRDefault="004465B6" w:rsidP="00DE2741">
      <w:pPr>
        <w:widowControl w:val="0"/>
        <w:spacing w:line="360" w:lineRule="auto"/>
        <w:ind w:firstLine="709"/>
        <w:jc w:val="both"/>
        <w:rPr>
          <w:sz w:val="28"/>
          <w:szCs w:val="28"/>
        </w:rPr>
      </w:pPr>
      <w:r w:rsidRPr="00DE2741">
        <w:rPr>
          <w:sz w:val="28"/>
          <w:szCs w:val="28"/>
        </w:rPr>
        <w:t>Отклонение величины давления открытия иглы форсунки от нормы допускается в пределах ±(5÷10) кгс/см</w:t>
      </w:r>
      <w:r w:rsidRPr="00DE2741">
        <w:rPr>
          <w:sz w:val="28"/>
          <w:szCs w:val="28"/>
          <w:vertAlign w:val="superscript"/>
        </w:rPr>
        <w:t>2</w:t>
      </w:r>
      <w:r w:rsidRPr="00DE2741">
        <w:rPr>
          <w:sz w:val="28"/>
          <w:szCs w:val="28"/>
        </w:rPr>
        <w:t>.</w:t>
      </w:r>
    </w:p>
    <w:p w:rsidR="00735D2A" w:rsidRPr="00DE2741" w:rsidRDefault="00735D2A" w:rsidP="00DE2741">
      <w:pPr>
        <w:widowControl w:val="0"/>
        <w:spacing w:line="360" w:lineRule="auto"/>
        <w:ind w:firstLine="709"/>
        <w:jc w:val="both"/>
        <w:rPr>
          <w:sz w:val="28"/>
          <w:szCs w:val="28"/>
        </w:rPr>
      </w:pPr>
      <w:r w:rsidRPr="00794882">
        <w:rPr>
          <w:b/>
          <w:sz w:val="28"/>
          <w:szCs w:val="28"/>
        </w:rPr>
        <w:t>Проверка подтекания форсунки</w:t>
      </w:r>
      <w:r w:rsidRPr="00DE2741">
        <w:rPr>
          <w:sz w:val="28"/>
          <w:szCs w:val="28"/>
        </w:rPr>
        <w:t xml:space="preserve">. Плотность притирки уплотняющего конуса (или торца) иглы проверяют медленным повышением давления топлива в форсунке, плавно передвигая для этого рычаг 1 (см. рис. </w:t>
      </w:r>
      <w:r w:rsidR="000C7F76" w:rsidRPr="00DE2741">
        <w:rPr>
          <w:sz w:val="28"/>
          <w:szCs w:val="28"/>
        </w:rPr>
        <w:t>6.4.7</w:t>
      </w:r>
      <w:r w:rsidRPr="00DE2741">
        <w:rPr>
          <w:sz w:val="28"/>
          <w:szCs w:val="28"/>
        </w:rPr>
        <w:t>). При давлении на 5 - 10 кгс/см2 меньше давления впрыска конец распылителя должен быть сухим.</w:t>
      </w:r>
    </w:p>
    <w:p w:rsidR="00735D2A" w:rsidRPr="00DE2741" w:rsidRDefault="00735D2A" w:rsidP="00DE2741">
      <w:pPr>
        <w:widowControl w:val="0"/>
        <w:spacing w:line="360" w:lineRule="auto"/>
        <w:ind w:firstLine="709"/>
        <w:jc w:val="both"/>
        <w:rPr>
          <w:sz w:val="28"/>
          <w:szCs w:val="28"/>
        </w:rPr>
      </w:pPr>
      <w:r w:rsidRPr="00DE2741">
        <w:rPr>
          <w:sz w:val="28"/>
          <w:szCs w:val="28"/>
        </w:rPr>
        <w:t>Если форсунка подтекает, то слегка притирают иглу к ее седлу при помощи тонкой пасты ГОИ, разведенной на керосине. При притирке следят за тем, чтобы паста не попадала в зазор между иглой и ее направляющей. После притирки детали тщательно промывают в керосине или чистом топливе, обдувают воздухом и снова проверяют на отсутствие подтекания.</w:t>
      </w:r>
    </w:p>
    <w:p w:rsidR="00735D2A" w:rsidRPr="00DE2741" w:rsidRDefault="00735D2A" w:rsidP="00DE2741">
      <w:pPr>
        <w:widowControl w:val="0"/>
        <w:spacing w:line="360" w:lineRule="auto"/>
        <w:ind w:firstLine="709"/>
        <w:jc w:val="both"/>
        <w:rPr>
          <w:sz w:val="28"/>
          <w:szCs w:val="28"/>
        </w:rPr>
      </w:pPr>
      <w:r w:rsidRPr="00DE2741">
        <w:rPr>
          <w:b/>
          <w:i/>
          <w:sz w:val="28"/>
          <w:szCs w:val="28"/>
        </w:rPr>
        <w:t>Проверка качества распыливания топлива.</w:t>
      </w:r>
      <w:r w:rsidRPr="00DE2741">
        <w:rPr>
          <w:sz w:val="28"/>
          <w:szCs w:val="28"/>
        </w:rPr>
        <w:t xml:space="preserve"> Во время подачи топлива форсунка должна давать резкий и четкий дробный впрыск с характерным резким звуком. Для удобства наблюдения за качеством распиливания рекомендуется направить форсунку на лист чистой бумаги. Следы топлива на бумаге должны быть одинаковой густоты и расположены на равном расстоянии от центра. Если форсунка не дает равномерного по окружности распыливания, ее разбирают, отверстия сопла прочищают тонкой мягкой проволокой.</w:t>
      </w:r>
    </w:p>
    <w:p w:rsidR="00735D2A" w:rsidRPr="00DE2741" w:rsidRDefault="00735D2A" w:rsidP="00DE2741">
      <w:pPr>
        <w:widowControl w:val="0"/>
        <w:spacing w:line="360" w:lineRule="auto"/>
        <w:ind w:firstLine="709"/>
        <w:jc w:val="both"/>
        <w:rPr>
          <w:sz w:val="28"/>
          <w:szCs w:val="28"/>
        </w:rPr>
      </w:pPr>
      <w:r w:rsidRPr="00DE2741">
        <w:rPr>
          <w:sz w:val="28"/>
          <w:szCs w:val="28"/>
        </w:rPr>
        <w:t>При большой разработке сопловых отверстий увеличивается их суммарное сечение и нарушается правильная форма сверления, что вызывает снижение скорости выхода топлива из форсунки и, следовательно, ухудшает качество распыла. В этом случае обычно сопло заменяют запасным.</w:t>
      </w:r>
    </w:p>
    <w:p w:rsidR="004465B6" w:rsidRPr="00DE2741" w:rsidRDefault="004465B6" w:rsidP="00DE2741">
      <w:pPr>
        <w:widowControl w:val="0"/>
        <w:spacing w:line="360" w:lineRule="auto"/>
        <w:ind w:firstLine="709"/>
        <w:jc w:val="both"/>
        <w:rPr>
          <w:sz w:val="28"/>
          <w:szCs w:val="28"/>
        </w:rPr>
      </w:pPr>
    </w:p>
    <w:p w:rsidR="00DB739F" w:rsidRPr="00794882" w:rsidRDefault="00794882" w:rsidP="00DE2741">
      <w:pPr>
        <w:widowControl w:val="0"/>
        <w:spacing w:line="360" w:lineRule="auto"/>
        <w:ind w:firstLine="709"/>
        <w:jc w:val="both"/>
        <w:outlineLvl w:val="2"/>
        <w:rPr>
          <w:b/>
          <w:sz w:val="28"/>
          <w:szCs w:val="28"/>
        </w:rPr>
      </w:pPr>
      <w:bookmarkStart w:id="18" w:name="_Toc185048388"/>
      <w:r>
        <w:rPr>
          <w:b/>
          <w:i/>
          <w:sz w:val="28"/>
          <w:szCs w:val="28"/>
        </w:rPr>
        <w:br w:type="page"/>
      </w:r>
      <w:r w:rsidR="00DB739F" w:rsidRPr="00794882">
        <w:rPr>
          <w:b/>
          <w:sz w:val="28"/>
          <w:szCs w:val="28"/>
        </w:rPr>
        <w:t>6.4.6 Подготовка к притирке</w:t>
      </w:r>
      <w:r w:rsidR="003D20AC" w:rsidRPr="00794882">
        <w:rPr>
          <w:b/>
          <w:sz w:val="28"/>
          <w:szCs w:val="28"/>
        </w:rPr>
        <w:t xml:space="preserve"> распылителя</w:t>
      </w:r>
      <w:bookmarkEnd w:id="18"/>
    </w:p>
    <w:p w:rsidR="00974F5D" w:rsidRPr="00DE2741" w:rsidRDefault="00974F5D" w:rsidP="00DE2741">
      <w:pPr>
        <w:widowControl w:val="0"/>
        <w:autoSpaceDE w:val="0"/>
        <w:autoSpaceDN w:val="0"/>
        <w:adjustRightInd w:val="0"/>
        <w:spacing w:line="360" w:lineRule="auto"/>
        <w:ind w:firstLine="709"/>
        <w:jc w:val="both"/>
        <w:rPr>
          <w:sz w:val="28"/>
          <w:szCs w:val="28"/>
        </w:rPr>
      </w:pPr>
      <w:r w:rsidRPr="00DE2741">
        <w:rPr>
          <w:sz w:val="28"/>
          <w:szCs w:val="28"/>
        </w:rPr>
        <w:t xml:space="preserve">Операцию по притирке приходится </w:t>
      </w:r>
      <w:r w:rsidR="00876FBC" w:rsidRPr="00DE2741">
        <w:rPr>
          <w:sz w:val="28"/>
          <w:szCs w:val="28"/>
        </w:rPr>
        <w:t xml:space="preserve">производить </w:t>
      </w:r>
      <w:r w:rsidRPr="00DE2741">
        <w:rPr>
          <w:sz w:val="28"/>
          <w:szCs w:val="28"/>
        </w:rPr>
        <w:t>при каждой плановой ревизии форсунок</w:t>
      </w:r>
      <w:r w:rsidR="00876FBC" w:rsidRPr="00DE2741">
        <w:rPr>
          <w:sz w:val="28"/>
          <w:szCs w:val="28"/>
        </w:rPr>
        <w:t xml:space="preserve"> и</w:t>
      </w:r>
      <w:r w:rsidRPr="00DE2741">
        <w:rPr>
          <w:sz w:val="28"/>
          <w:szCs w:val="28"/>
        </w:rPr>
        <w:t xml:space="preserve"> тем более при наличии отказов.</w:t>
      </w:r>
      <w:r w:rsidR="00876FBC" w:rsidRPr="00DE2741">
        <w:rPr>
          <w:sz w:val="28"/>
          <w:szCs w:val="28"/>
        </w:rPr>
        <w:t xml:space="preserve"> </w:t>
      </w:r>
      <w:r w:rsidRPr="00DE2741">
        <w:rPr>
          <w:sz w:val="28"/>
          <w:szCs w:val="28"/>
        </w:rPr>
        <w:t xml:space="preserve">Используемые при </w:t>
      </w:r>
      <w:r w:rsidR="00876FBC" w:rsidRPr="00DE2741">
        <w:rPr>
          <w:sz w:val="28"/>
          <w:szCs w:val="28"/>
        </w:rPr>
        <w:t>этом</w:t>
      </w:r>
      <w:r w:rsidRPr="00DE2741">
        <w:rPr>
          <w:sz w:val="28"/>
          <w:szCs w:val="28"/>
        </w:rPr>
        <w:t xml:space="preserve"> приемы и продолжительность</w:t>
      </w:r>
      <w:r w:rsidR="00876FBC" w:rsidRPr="00DE2741">
        <w:rPr>
          <w:sz w:val="28"/>
          <w:szCs w:val="28"/>
        </w:rPr>
        <w:t xml:space="preserve"> </w:t>
      </w:r>
      <w:r w:rsidRPr="00DE2741">
        <w:rPr>
          <w:sz w:val="28"/>
          <w:szCs w:val="28"/>
        </w:rPr>
        <w:t>операций зависят от состояния зоны уплотнен</w:t>
      </w:r>
      <w:r w:rsidR="00876FBC" w:rsidRPr="00DE2741">
        <w:rPr>
          <w:sz w:val="28"/>
          <w:szCs w:val="28"/>
        </w:rPr>
        <w:t>ия. В любом случае</w:t>
      </w:r>
      <w:r w:rsidRPr="00DE2741">
        <w:rPr>
          <w:i/>
          <w:iCs/>
          <w:sz w:val="28"/>
          <w:szCs w:val="28"/>
        </w:rPr>
        <w:t xml:space="preserve"> </w:t>
      </w:r>
      <w:r w:rsidRPr="00DE2741">
        <w:rPr>
          <w:sz w:val="28"/>
          <w:szCs w:val="28"/>
        </w:rPr>
        <w:t>форсунка разбирается,</w:t>
      </w:r>
      <w:r w:rsidR="00876FBC" w:rsidRPr="00DE2741">
        <w:rPr>
          <w:sz w:val="28"/>
          <w:szCs w:val="28"/>
        </w:rPr>
        <w:t xml:space="preserve"> </w:t>
      </w:r>
      <w:r w:rsidRPr="00DE2741">
        <w:rPr>
          <w:sz w:val="28"/>
          <w:szCs w:val="28"/>
        </w:rPr>
        <w:t>детали очищают, промывают чистым дизельным топливом, а осушают сжатым воздухом.</w:t>
      </w:r>
    </w:p>
    <w:p w:rsidR="00974F5D" w:rsidRPr="00DE2741" w:rsidRDefault="00974F5D" w:rsidP="00DE2741">
      <w:pPr>
        <w:widowControl w:val="0"/>
        <w:autoSpaceDE w:val="0"/>
        <w:autoSpaceDN w:val="0"/>
        <w:adjustRightInd w:val="0"/>
        <w:spacing w:line="360" w:lineRule="auto"/>
        <w:ind w:firstLine="709"/>
        <w:jc w:val="both"/>
        <w:rPr>
          <w:sz w:val="28"/>
          <w:szCs w:val="28"/>
        </w:rPr>
      </w:pPr>
      <w:r w:rsidRPr="00DE2741">
        <w:rPr>
          <w:sz w:val="28"/>
          <w:szCs w:val="28"/>
        </w:rPr>
        <w:t>Если на игле имеются лаковые отложения, то их необходимо предварительно удалить</w:t>
      </w:r>
      <w:r w:rsidR="00876FBC" w:rsidRPr="00DE2741">
        <w:rPr>
          <w:sz w:val="28"/>
          <w:szCs w:val="28"/>
        </w:rPr>
        <w:t xml:space="preserve"> </w:t>
      </w:r>
      <w:r w:rsidRPr="00DE2741">
        <w:rPr>
          <w:sz w:val="28"/>
          <w:szCs w:val="28"/>
        </w:rPr>
        <w:t xml:space="preserve">соответствующими препаратами типа </w:t>
      </w:r>
      <w:r w:rsidR="00876FBC" w:rsidRPr="00DE2741">
        <w:rPr>
          <w:sz w:val="28"/>
          <w:szCs w:val="28"/>
        </w:rPr>
        <w:t>“</w:t>
      </w:r>
      <w:r w:rsidRPr="00DE2741">
        <w:rPr>
          <w:sz w:val="28"/>
          <w:szCs w:val="28"/>
        </w:rPr>
        <w:t>Sicloe</w:t>
      </w:r>
      <w:r w:rsidR="00876FBC" w:rsidRPr="00DE2741">
        <w:rPr>
          <w:sz w:val="28"/>
          <w:szCs w:val="28"/>
        </w:rPr>
        <w:t>”</w:t>
      </w:r>
      <w:r w:rsidRPr="00DE2741">
        <w:rPr>
          <w:sz w:val="28"/>
          <w:szCs w:val="28"/>
        </w:rPr>
        <w:t>. До начала операций по притирке</w:t>
      </w:r>
      <w:r w:rsidR="00876FBC" w:rsidRPr="00DE2741">
        <w:rPr>
          <w:sz w:val="28"/>
          <w:szCs w:val="28"/>
        </w:rPr>
        <w:t xml:space="preserve"> </w:t>
      </w:r>
      <w:r w:rsidRPr="00DE2741">
        <w:rPr>
          <w:sz w:val="28"/>
          <w:szCs w:val="28"/>
        </w:rPr>
        <w:t xml:space="preserve">необходимо выяснить состояние и местоположение уплотняющего пояска на игле. </w:t>
      </w:r>
      <w:r w:rsidR="00876FBC" w:rsidRPr="00DE2741">
        <w:rPr>
          <w:sz w:val="28"/>
          <w:szCs w:val="28"/>
        </w:rPr>
        <w:t>Д</w:t>
      </w:r>
      <w:r w:rsidRPr="00DE2741">
        <w:rPr>
          <w:sz w:val="28"/>
          <w:szCs w:val="28"/>
        </w:rPr>
        <w:t>ля</w:t>
      </w:r>
      <w:r w:rsidR="00876FBC" w:rsidRPr="00DE2741">
        <w:rPr>
          <w:sz w:val="28"/>
          <w:szCs w:val="28"/>
        </w:rPr>
        <w:t xml:space="preserve"> </w:t>
      </w:r>
      <w:r w:rsidRPr="00DE2741">
        <w:rPr>
          <w:sz w:val="28"/>
          <w:szCs w:val="28"/>
        </w:rPr>
        <w:t>этого на конус иглы в месте несколько выше зоны конца седла тонко заточенной спичкой</w:t>
      </w:r>
      <w:r w:rsidR="00876FBC" w:rsidRPr="00DE2741">
        <w:rPr>
          <w:sz w:val="28"/>
          <w:szCs w:val="28"/>
        </w:rPr>
        <w:t xml:space="preserve"> </w:t>
      </w:r>
      <w:r w:rsidRPr="00DE2741">
        <w:rPr>
          <w:sz w:val="28"/>
          <w:szCs w:val="28"/>
        </w:rPr>
        <w:t>или иголкой нанести 3-4 к</w:t>
      </w:r>
      <w:r w:rsidR="00750BE8" w:rsidRPr="00DE2741">
        <w:rPr>
          <w:sz w:val="28"/>
          <w:szCs w:val="28"/>
        </w:rPr>
        <w:t>апельки притирочной пасты (рис. 6.4.8</w:t>
      </w:r>
      <w:r w:rsidRPr="00DE2741">
        <w:rPr>
          <w:sz w:val="28"/>
          <w:szCs w:val="28"/>
        </w:rPr>
        <w:t>). Вставить иглу в корпус</w:t>
      </w:r>
      <w:r w:rsidR="00876FBC" w:rsidRPr="00DE2741">
        <w:rPr>
          <w:sz w:val="28"/>
          <w:szCs w:val="28"/>
        </w:rPr>
        <w:t xml:space="preserve"> </w:t>
      </w:r>
      <w:r w:rsidRPr="00DE2741">
        <w:rPr>
          <w:sz w:val="28"/>
          <w:szCs w:val="28"/>
        </w:rPr>
        <w:t>расп</w:t>
      </w:r>
      <w:r w:rsidR="00876FBC" w:rsidRPr="00DE2741">
        <w:rPr>
          <w:sz w:val="28"/>
          <w:szCs w:val="28"/>
        </w:rPr>
        <w:t>ыл</w:t>
      </w:r>
      <w:r w:rsidRPr="00DE2741">
        <w:rPr>
          <w:sz w:val="28"/>
          <w:szCs w:val="28"/>
        </w:rPr>
        <w:t>ителя и легкими вращательными движениями (без ударов и сильных нажимов)</w:t>
      </w:r>
      <w:r w:rsidR="00876FBC" w:rsidRPr="00DE2741">
        <w:rPr>
          <w:sz w:val="28"/>
          <w:szCs w:val="28"/>
        </w:rPr>
        <w:t xml:space="preserve"> </w:t>
      </w:r>
      <w:r w:rsidRPr="00DE2741">
        <w:rPr>
          <w:sz w:val="28"/>
          <w:szCs w:val="28"/>
        </w:rPr>
        <w:t>притирать иглу 15-30 секунд. Извлечь иглу, удалить притирочную пасту с конуса иглы и</w:t>
      </w:r>
      <w:r w:rsidR="00E154EC" w:rsidRPr="00DE2741">
        <w:rPr>
          <w:sz w:val="28"/>
          <w:szCs w:val="28"/>
        </w:rPr>
        <w:t xml:space="preserve"> </w:t>
      </w:r>
      <w:r w:rsidRPr="00DE2741">
        <w:rPr>
          <w:sz w:val="28"/>
          <w:szCs w:val="28"/>
        </w:rPr>
        <w:t>седла. Развести на масле притирочную пасту и нанести снова 3-4 капельки, но уже ближе</w:t>
      </w:r>
      <w:r w:rsidR="00E154EC" w:rsidRPr="00DE2741">
        <w:rPr>
          <w:sz w:val="28"/>
          <w:szCs w:val="28"/>
        </w:rPr>
        <w:t xml:space="preserve"> </w:t>
      </w:r>
      <w:r w:rsidRPr="00DE2741">
        <w:rPr>
          <w:sz w:val="28"/>
          <w:szCs w:val="28"/>
        </w:rPr>
        <w:t>к месту предполагаемого пояска и притирать иглу с легким нажимом 5-1</w:t>
      </w:r>
      <w:r w:rsidR="0071514D" w:rsidRPr="00DE2741">
        <w:rPr>
          <w:sz w:val="28"/>
          <w:szCs w:val="28"/>
        </w:rPr>
        <w:t>0</w:t>
      </w:r>
      <w:r w:rsidRPr="00DE2741">
        <w:rPr>
          <w:sz w:val="28"/>
          <w:szCs w:val="28"/>
        </w:rPr>
        <w:t xml:space="preserve"> сек. Снова</w:t>
      </w:r>
      <w:r w:rsidR="00E154EC" w:rsidRPr="00DE2741">
        <w:rPr>
          <w:sz w:val="28"/>
          <w:szCs w:val="28"/>
        </w:rPr>
        <w:t xml:space="preserve"> </w:t>
      </w:r>
      <w:r w:rsidRPr="00DE2741">
        <w:rPr>
          <w:sz w:val="28"/>
          <w:szCs w:val="28"/>
        </w:rPr>
        <w:t>очистить иглу и седл</w:t>
      </w:r>
      <w:r w:rsidR="00E154EC" w:rsidRPr="00DE2741">
        <w:rPr>
          <w:sz w:val="28"/>
          <w:szCs w:val="28"/>
        </w:rPr>
        <w:t>а и</w:t>
      </w:r>
      <w:r w:rsidRPr="00DE2741">
        <w:rPr>
          <w:sz w:val="28"/>
          <w:szCs w:val="28"/>
        </w:rPr>
        <w:t xml:space="preserve"> </w:t>
      </w:r>
      <w:r w:rsidR="00E154EC" w:rsidRPr="00DE2741">
        <w:rPr>
          <w:sz w:val="28"/>
          <w:szCs w:val="28"/>
        </w:rPr>
        <w:t>приступить</w:t>
      </w:r>
      <w:r w:rsidRPr="00DE2741">
        <w:rPr>
          <w:sz w:val="28"/>
          <w:szCs w:val="28"/>
        </w:rPr>
        <w:t xml:space="preserve"> к осмотру с более детальным выяснением состояния и</w:t>
      </w:r>
      <w:r w:rsidR="00E154EC" w:rsidRPr="00DE2741">
        <w:rPr>
          <w:sz w:val="28"/>
          <w:szCs w:val="28"/>
        </w:rPr>
        <w:t xml:space="preserve"> </w:t>
      </w:r>
      <w:r w:rsidRPr="00DE2741">
        <w:rPr>
          <w:sz w:val="28"/>
          <w:szCs w:val="28"/>
        </w:rPr>
        <w:t>местоположения пояс</w:t>
      </w:r>
      <w:r w:rsidR="00E154EC" w:rsidRPr="00DE2741">
        <w:rPr>
          <w:sz w:val="28"/>
          <w:szCs w:val="28"/>
        </w:rPr>
        <w:t xml:space="preserve">ка. </w:t>
      </w:r>
      <w:r w:rsidRPr="00DE2741">
        <w:rPr>
          <w:sz w:val="28"/>
          <w:szCs w:val="28"/>
        </w:rPr>
        <w:t>Прежде чем приступить к притирке необходимо уя</w:t>
      </w:r>
      <w:r w:rsidR="00E154EC" w:rsidRPr="00DE2741">
        <w:rPr>
          <w:sz w:val="28"/>
          <w:szCs w:val="28"/>
        </w:rPr>
        <w:t>сн</w:t>
      </w:r>
      <w:r w:rsidRPr="00DE2741">
        <w:rPr>
          <w:sz w:val="28"/>
          <w:szCs w:val="28"/>
        </w:rPr>
        <w:t>ить и в</w:t>
      </w:r>
      <w:r w:rsidR="00E154EC" w:rsidRPr="00DE2741">
        <w:rPr>
          <w:sz w:val="28"/>
          <w:szCs w:val="28"/>
        </w:rPr>
        <w:t xml:space="preserve"> дальнейшем</w:t>
      </w:r>
      <w:r w:rsidRPr="00DE2741">
        <w:rPr>
          <w:sz w:val="28"/>
          <w:szCs w:val="28"/>
        </w:rPr>
        <w:t xml:space="preserve"> соблюдать несколько основных правил:</w:t>
      </w:r>
    </w:p>
    <w:p w:rsidR="00974F5D" w:rsidRPr="00DE2741" w:rsidRDefault="00974F5D" w:rsidP="00DE2741">
      <w:pPr>
        <w:widowControl w:val="0"/>
        <w:numPr>
          <w:ilvl w:val="0"/>
          <w:numId w:val="20"/>
        </w:numPr>
        <w:tabs>
          <w:tab w:val="clear" w:pos="1080"/>
          <w:tab w:val="num" w:pos="720"/>
        </w:tabs>
        <w:autoSpaceDE w:val="0"/>
        <w:autoSpaceDN w:val="0"/>
        <w:adjustRightInd w:val="0"/>
        <w:spacing w:line="360" w:lineRule="auto"/>
        <w:ind w:left="0" w:firstLine="709"/>
        <w:jc w:val="both"/>
        <w:rPr>
          <w:sz w:val="28"/>
          <w:szCs w:val="28"/>
        </w:rPr>
      </w:pPr>
      <w:r w:rsidRPr="00DE2741">
        <w:rPr>
          <w:sz w:val="28"/>
          <w:szCs w:val="28"/>
        </w:rPr>
        <w:t xml:space="preserve">Фирма </w:t>
      </w:r>
      <w:r w:rsidR="00457C4A" w:rsidRPr="00DE2741">
        <w:rPr>
          <w:sz w:val="28"/>
          <w:szCs w:val="28"/>
        </w:rPr>
        <w:t>“</w:t>
      </w:r>
      <w:r w:rsidRPr="00DE2741">
        <w:rPr>
          <w:sz w:val="28"/>
          <w:szCs w:val="28"/>
        </w:rPr>
        <w:t>Зульцер</w:t>
      </w:r>
      <w:r w:rsidR="00457C4A" w:rsidRPr="00DE2741">
        <w:rPr>
          <w:sz w:val="28"/>
          <w:szCs w:val="28"/>
        </w:rPr>
        <w:t>”</w:t>
      </w:r>
      <w:r w:rsidRPr="00DE2741">
        <w:rPr>
          <w:sz w:val="28"/>
          <w:szCs w:val="28"/>
        </w:rPr>
        <w:t xml:space="preserve"> рекомендует использовать карборундовые пасты зернистостью не</w:t>
      </w:r>
      <w:r w:rsidR="00457C4A" w:rsidRPr="00DE2741">
        <w:rPr>
          <w:sz w:val="28"/>
          <w:szCs w:val="28"/>
        </w:rPr>
        <w:t xml:space="preserve"> </w:t>
      </w:r>
      <w:r w:rsidRPr="00DE2741">
        <w:rPr>
          <w:sz w:val="28"/>
          <w:szCs w:val="28"/>
        </w:rPr>
        <w:t>ниже 500</w:t>
      </w:r>
      <w:r w:rsidR="00457C4A" w:rsidRPr="00DE2741">
        <w:rPr>
          <w:sz w:val="28"/>
          <w:szCs w:val="28"/>
        </w:rPr>
        <w:t xml:space="preserve"> </w:t>
      </w:r>
      <w:r w:rsidRPr="00DE2741">
        <w:rPr>
          <w:sz w:val="28"/>
          <w:szCs w:val="28"/>
        </w:rPr>
        <w:t>(это на ур</w:t>
      </w:r>
      <w:r w:rsidR="00457C4A" w:rsidRPr="00DE2741">
        <w:rPr>
          <w:sz w:val="28"/>
          <w:szCs w:val="28"/>
        </w:rPr>
        <w:t>овне марок 3А, 4А класса “Very fine”</w:t>
      </w:r>
      <w:r w:rsidRPr="00DE2741">
        <w:rPr>
          <w:sz w:val="28"/>
          <w:szCs w:val="28"/>
        </w:rPr>
        <w:t>). Этому условию</w:t>
      </w:r>
      <w:r w:rsidR="00457C4A" w:rsidRPr="00DE2741">
        <w:rPr>
          <w:sz w:val="28"/>
          <w:szCs w:val="28"/>
        </w:rPr>
        <w:t xml:space="preserve"> </w:t>
      </w:r>
      <w:r w:rsidRPr="00DE2741">
        <w:rPr>
          <w:sz w:val="28"/>
          <w:szCs w:val="28"/>
        </w:rPr>
        <w:t xml:space="preserve">соответствует отечественная паста </w:t>
      </w:r>
      <w:r w:rsidR="00457C4A" w:rsidRPr="00DE2741">
        <w:rPr>
          <w:sz w:val="28"/>
          <w:szCs w:val="28"/>
        </w:rPr>
        <w:t>Государственного</w:t>
      </w:r>
      <w:r w:rsidRPr="00DE2741">
        <w:rPr>
          <w:sz w:val="28"/>
          <w:szCs w:val="28"/>
        </w:rPr>
        <w:t xml:space="preserve"> оптического института (ГОИ)</w:t>
      </w:r>
      <w:r w:rsidR="00457C4A" w:rsidRPr="00DE2741">
        <w:rPr>
          <w:sz w:val="28"/>
          <w:szCs w:val="28"/>
        </w:rPr>
        <w:t xml:space="preserve"> светло-зеленого</w:t>
      </w:r>
      <w:r w:rsidRPr="00DE2741">
        <w:rPr>
          <w:sz w:val="28"/>
          <w:szCs w:val="28"/>
        </w:rPr>
        <w:t xml:space="preserve"> цвета (тонкая).</w:t>
      </w:r>
    </w:p>
    <w:p w:rsidR="00974F5D" w:rsidRPr="00DE2741" w:rsidRDefault="00974F5D" w:rsidP="00DE2741">
      <w:pPr>
        <w:widowControl w:val="0"/>
        <w:numPr>
          <w:ilvl w:val="0"/>
          <w:numId w:val="20"/>
        </w:numPr>
        <w:tabs>
          <w:tab w:val="clear" w:pos="1080"/>
          <w:tab w:val="num" w:pos="720"/>
        </w:tabs>
        <w:autoSpaceDE w:val="0"/>
        <w:autoSpaceDN w:val="0"/>
        <w:adjustRightInd w:val="0"/>
        <w:spacing w:line="360" w:lineRule="auto"/>
        <w:ind w:left="0" w:firstLine="709"/>
        <w:jc w:val="both"/>
        <w:rPr>
          <w:sz w:val="28"/>
          <w:szCs w:val="28"/>
        </w:rPr>
      </w:pPr>
      <w:r w:rsidRPr="00DE2741">
        <w:rPr>
          <w:sz w:val="28"/>
          <w:szCs w:val="28"/>
        </w:rPr>
        <w:t>Избегать попадания пасты на цилиндрическую направляющую часть иглы и</w:t>
      </w:r>
      <w:r w:rsidR="00955E68" w:rsidRPr="00DE2741">
        <w:rPr>
          <w:sz w:val="28"/>
          <w:szCs w:val="28"/>
        </w:rPr>
        <w:t xml:space="preserve"> </w:t>
      </w:r>
      <w:r w:rsidRPr="00DE2741">
        <w:rPr>
          <w:sz w:val="28"/>
          <w:szCs w:val="28"/>
        </w:rPr>
        <w:t>отверстия при заводке иглы в корпус и обратно, а так же при чистке седла; Наличие</w:t>
      </w:r>
      <w:r w:rsidR="00955E68" w:rsidRPr="00DE2741">
        <w:rPr>
          <w:sz w:val="28"/>
          <w:szCs w:val="28"/>
        </w:rPr>
        <w:t xml:space="preserve"> </w:t>
      </w:r>
      <w:r w:rsidR="003E3629" w:rsidRPr="00DE2741">
        <w:rPr>
          <w:sz w:val="28"/>
          <w:szCs w:val="28"/>
        </w:rPr>
        <w:t>там пасты</w:t>
      </w:r>
      <w:r w:rsidRPr="00DE2741">
        <w:rPr>
          <w:sz w:val="28"/>
          <w:szCs w:val="28"/>
        </w:rPr>
        <w:t xml:space="preserve"> при притирке приведет к увеличению зазора и необходимости</w:t>
      </w:r>
      <w:r w:rsidR="00955E68" w:rsidRPr="00DE2741">
        <w:rPr>
          <w:sz w:val="28"/>
          <w:szCs w:val="28"/>
        </w:rPr>
        <w:t xml:space="preserve"> </w:t>
      </w:r>
      <w:r w:rsidRPr="00DE2741">
        <w:rPr>
          <w:sz w:val="28"/>
          <w:szCs w:val="28"/>
        </w:rPr>
        <w:t>забраковать распылитель.</w:t>
      </w:r>
      <w:r w:rsidR="00955E68" w:rsidRPr="00DE2741">
        <w:rPr>
          <w:sz w:val="28"/>
          <w:szCs w:val="28"/>
        </w:rPr>
        <w:t xml:space="preserve"> П</w:t>
      </w:r>
      <w:r w:rsidRPr="00DE2741">
        <w:rPr>
          <w:sz w:val="28"/>
          <w:szCs w:val="28"/>
        </w:rPr>
        <w:t>ри чистке седла соблюдать указания изготовителя,</w:t>
      </w:r>
      <w:r w:rsidR="00955E68" w:rsidRPr="00DE2741">
        <w:rPr>
          <w:sz w:val="28"/>
          <w:szCs w:val="28"/>
        </w:rPr>
        <w:t xml:space="preserve"> </w:t>
      </w:r>
      <w:r w:rsidRPr="00DE2741">
        <w:rPr>
          <w:sz w:val="28"/>
          <w:szCs w:val="28"/>
        </w:rPr>
        <w:t>приведенные в инструкции (использовать деревянны</w:t>
      </w:r>
      <w:r w:rsidR="005F0987" w:rsidRPr="00DE2741">
        <w:rPr>
          <w:sz w:val="28"/>
          <w:szCs w:val="28"/>
        </w:rPr>
        <w:t>е палочки с плотно обтянутой</w:t>
      </w:r>
      <w:r w:rsidR="00955E68" w:rsidRPr="00DE2741">
        <w:rPr>
          <w:sz w:val="28"/>
          <w:szCs w:val="28"/>
        </w:rPr>
        <w:t xml:space="preserve"> </w:t>
      </w:r>
      <w:r w:rsidRPr="00DE2741">
        <w:rPr>
          <w:sz w:val="28"/>
          <w:szCs w:val="28"/>
        </w:rPr>
        <w:t xml:space="preserve">тканью и т. </w:t>
      </w:r>
      <w:r w:rsidR="00955E68" w:rsidRPr="00DE2741">
        <w:rPr>
          <w:sz w:val="28"/>
          <w:szCs w:val="28"/>
        </w:rPr>
        <w:t>п</w:t>
      </w:r>
      <w:r w:rsidRPr="00DE2741">
        <w:rPr>
          <w:sz w:val="28"/>
          <w:szCs w:val="28"/>
        </w:rPr>
        <w:t>.)</w:t>
      </w:r>
      <w:r w:rsidR="005F0987" w:rsidRPr="00DE2741">
        <w:rPr>
          <w:sz w:val="28"/>
          <w:szCs w:val="28"/>
        </w:rPr>
        <w:t>.</w:t>
      </w:r>
    </w:p>
    <w:p w:rsidR="00974F5D" w:rsidRPr="00DE2741" w:rsidRDefault="005F0987" w:rsidP="00DE2741">
      <w:pPr>
        <w:widowControl w:val="0"/>
        <w:numPr>
          <w:ilvl w:val="0"/>
          <w:numId w:val="20"/>
        </w:numPr>
        <w:tabs>
          <w:tab w:val="clear" w:pos="1080"/>
          <w:tab w:val="num" w:pos="720"/>
        </w:tabs>
        <w:autoSpaceDE w:val="0"/>
        <w:autoSpaceDN w:val="0"/>
        <w:adjustRightInd w:val="0"/>
        <w:spacing w:line="360" w:lineRule="auto"/>
        <w:ind w:left="0" w:firstLine="709"/>
        <w:jc w:val="both"/>
        <w:rPr>
          <w:sz w:val="28"/>
          <w:szCs w:val="28"/>
        </w:rPr>
      </w:pPr>
      <w:r w:rsidRPr="00DE2741">
        <w:rPr>
          <w:sz w:val="28"/>
          <w:szCs w:val="28"/>
        </w:rPr>
        <w:t xml:space="preserve">В </w:t>
      </w:r>
      <w:r w:rsidR="00974F5D" w:rsidRPr="00DE2741">
        <w:rPr>
          <w:sz w:val="28"/>
          <w:szCs w:val="28"/>
        </w:rPr>
        <w:t xml:space="preserve">процессе притирки не </w:t>
      </w:r>
      <w:r w:rsidRPr="00DE2741">
        <w:rPr>
          <w:sz w:val="28"/>
          <w:szCs w:val="28"/>
        </w:rPr>
        <w:t>производить</w:t>
      </w:r>
      <w:r w:rsidR="00974F5D" w:rsidRPr="00DE2741">
        <w:rPr>
          <w:sz w:val="28"/>
          <w:szCs w:val="28"/>
        </w:rPr>
        <w:t xml:space="preserve"> сильных нажимов и ударов, что приведет к</w:t>
      </w:r>
      <w:r w:rsidR="00955E68" w:rsidRPr="00DE2741">
        <w:rPr>
          <w:sz w:val="28"/>
          <w:szCs w:val="28"/>
        </w:rPr>
        <w:t xml:space="preserve"> </w:t>
      </w:r>
      <w:r w:rsidR="00974F5D" w:rsidRPr="00DE2741">
        <w:rPr>
          <w:sz w:val="28"/>
          <w:szCs w:val="28"/>
        </w:rPr>
        <w:t>царапанию и повреждению поверхностей абразивами. Необходимый эффект</w:t>
      </w:r>
      <w:r w:rsidRPr="00DE2741">
        <w:rPr>
          <w:sz w:val="28"/>
          <w:szCs w:val="28"/>
        </w:rPr>
        <w:t xml:space="preserve"> </w:t>
      </w:r>
      <w:r w:rsidR="00974F5D" w:rsidRPr="00DE2741">
        <w:rPr>
          <w:sz w:val="28"/>
          <w:szCs w:val="28"/>
        </w:rPr>
        <w:t>притирки со снятием долей микрометров происходит за счет окисления</w:t>
      </w:r>
      <w:r w:rsidRPr="00DE2741">
        <w:rPr>
          <w:sz w:val="28"/>
          <w:szCs w:val="28"/>
        </w:rPr>
        <w:t xml:space="preserve"> </w:t>
      </w:r>
      <w:r w:rsidR="00974F5D" w:rsidRPr="00DE2741">
        <w:rPr>
          <w:sz w:val="28"/>
          <w:szCs w:val="28"/>
        </w:rPr>
        <w:t>поверхности находящейся в пасте олеиновой кислотой. Мелкие абразивы легко</w:t>
      </w:r>
      <w:r w:rsidRPr="00DE2741">
        <w:rPr>
          <w:sz w:val="28"/>
          <w:szCs w:val="28"/>
        </w:rPr>
        <w:t xml:space="preserve"> </w:t>
      </w:r>
      <w:r w:rsidR="00974F5D" w:rsidRPr="00DE2741">
        <w:rPr>
          <w:sz w:val="28"/>
          <w:szCs w:val="28"/>
        </w:rPr>
        <w:t>снимают окисленные слои даже при легком воздействии без повреждения чистых</w:t>
      </w:r>
      <w:r w:rsidRPr="00DE2741">
        <w:rPr>
          <w:sz w:val="28"/>
          <w:szCs w:val="28"/>
        </w:rPr>
        <w:t xml:space="preserve"> </w:t>
      </w:r>
      <w:r w:rsidR="00974F5D" w:rsidRPr="00DE2741">
        <w:rPr>
          <w:sz w:val="28"/>
          <w:szCs w:val="28"/>
        </w:rPr>
        <w:t>поверхностей, которые тут снова окисляются</w:t>
      </w:r>
      <w:r w:rsidRPr="00DE2741">
        <w:rPr>
          <w:sz w:val="28"/>
          <w:szCs w:val="28"/>
        </w:rPr>
        <w:t>. (</w:t>
      </w:r>
      <w:r w:rsidR="00974F5D" w:rsidRPr="00DE2741">
        <w:rPr>
          <w:sz w:val="28"/>
          <w:szCs w:val="28"/>
        </w:rPr>
        <w:t>Этот процесс называется</w:t>
      </w:r>
      <w:r w:rsidRPr="00DE2741">
        <w:rPr>
          <w:sz w:val="28"/>
          <w:szCs w:val="28"/>
        </w:rPr>
        <w:t xml:space="preserve"> </w:t>
      </w:r>
      <w:r w:rsidR="00974F5D" w:rsidRPr="00DE2741">
        <w:rPr>
          <w:sz w:val="28"/>
          <w:szCs w:val="28"/>
        </w:rPr>
        <w:t>коррозионно-механическим износом и по форме похож на поведение</w:t>
      </w:r>
      <w:r w:rsidRPr="00DE2741">
        <w:rPr>
          <w:sz w:val="28"/>
          <w:szCs w:val="28"/>
        </w:rPr>
        <w:t xml:space="preserve"> </w:t>
      </w:r>
      <w:r w:rsidR="00974F5D" w:rsidRPr="00DE2741">
        <w:rPr>
          <w:sz w:val="28"/>
          <w:szCs w:val="28"/>
        </w:rPr>
        <w:t>самополирующих красок, покрывающих подводную часть корпуса</w:t>
      </w:r>
      <w:r w:rsidR="00735A8B" w:rsidRPr="00DE2741">
        <w:rPr>
          <w:sz w:val="28"/>
          <w:szCs w:val="28"/>
        </w:rPr>
        <w:t xml:space="preserve">. </w:t>
      </w:r>
      <w:r w:rsidR="00974F5D" w:rsidRPr="00DE2741">
        <w:rPr>
          <w:sz w:val="28"/>
          <w:szCs w:val="28"/>
        </w:rPr>
        <w:t>Под действием</w:t>
      </w:r>
      <w:r w:rsidR="00735A8B" w:rsidRPr="00DE2741">
        <w:rPr>
          <w:sz w:val="28"/>
          <w:szCs w:val="28"/>
        </w:rPr>
        <w:t xml:space="preserve"> </w:t>
      </w:r>
      <w:r w:rsidR="00974F5D" w:rsidRPr="00DE2741">
        <w:rPr>
          <w:sz w:val="28"/>
          <w:szCs w:val="28"/>
        </w:rPr>
        <w:t>струй воды тонкие слои кр</w:t>
      </w:r>
      <w:r w:rsidR="00735A8B" w:rsidRPr="00DE2741">
        <w:rPr>
          <w:sz w:val="28"/>
          <w:szCs w:val="28"/>
        </w:rPr>
        <w:t>аски отделяются вместе с прилипш</w:t>
      </w:r>
      <w:r w:rsidR="00974F5D" w:rsidRPr="00DE2741">
        <w:rPr>
          <w:sz w:val="28"/>
          <w:szCs w:val="28"/>
        </w:rPr>
        <w:t>ими</w:t>
      </w:r>
      <w:r w:rsidR="00735A8B" w:rsidRPr="00DE2741">
        <w:rPr>
          <w:sz w:val="28"/>
          <w:szCs w:val="28"/>
        </w:rPr>
        <w:t xml:space="preserve"> </w:t>
      </w:r>
      <w:r w:rsidR="00974F5D" w:rsidRPr="00DE2741">
        <w:rPr>
          <w:sz w:val="28"/>
          <w:szCs w:val="28"/>
        </w:rPr>
        <w:t>микроорганизмами, обеспечивая постоянную чистоту и гладкость наружной</w:t>
      </w:r>
      <w:r w:rsidR="00735A8B" w:rsidRPr="00DE2741">
        <w:rPr>
          <w:sz w:val="28"/>
          <w:szCs w:val="28"/>
        </w:rPr>
        <w:t xml:space="preserve"> обшивки).</w:t>
      </w:r>
    </w:p>
    <w:p w:rsidR="00974F5D" w:rsidRPr="00DE2741" w:rsidRDefault="00974F5D" w:rsidP="00DE2741">
      <w:pPr>
        <w:widowControl w:val="0"/>
        <w:numPr>
          <w:ilvl w:val="0"/>
          <w:numId w:val="20"/>
        </w:numPr>
        <w:tabs>
          <w:tab w:val="clear" w:pos="1080"/>
          <w:tab w:val="num" w:pos="720"/>
        </w:tabs>
        <w:autoSpaceDE w:val="0"/>
        <w:autoSpaceDN w:val="0"/>
        <w:adjustRightInd w:val="0"/>
        <w:spacing w:line="360" w:lineRule="auto"/>
        <w:ind w:left="0" w:firstLine="709"/>
        <w:jc w:val="both"/>
        <w:rPr>
          <w:sz w:val="28"/>
          <w:szCs w:val="28"/>
        </w:rPr>
      </w:pPr>
      <w:r w:rsidRPr="00DE2741">
        <w:rPr>
          <w:sz w:val="28"/>
          <w:szCs w:val="28"/>
        </w:rPr>
        <w:t>Пасту наносить всегда ниже формируемого пояска уплотнения, создавая тем</w:t>
      </w:r>
      <w:r w:rsidR="00735A8B" w:rsidRPr="00DE2741">
        <w:rPr>
          <w:sz w:val="28"/>
          <w:szCs w:val="28"/>
        </w:rPr>
        <w:t xml:space="preserve"> самым повыш</w:t>
      </w:r>
      <w:r w:rsidRPr="00DE2741">
        <w:rPr>
          <w:sz w:val="28"/>
          <w:szCs w:val="28"/>
        </w:rPr>
        <w:t>енный износ нижележащих поверхностей, создавая раскрытие зазора</w:t>
      </w:r>
      <w:r w:rsidR="00F013B3" w:rsidRPr="00DE2741">
        <w:rPr>
          <w:sz w:val="28"/>
          <w:szCs w:val="28"/>
        </w:rPr>
        <w:t xml:space="preserve"> </w:t>
      </w:r>
      <w:r w:rsidRPr="00DE2741">
        <w:rPr>
          <w:sz w:val="28"/>
          <w:szCs w:val="28"/>
        </w:rPr>
        <w:t>к низу и продвижение контактной зоны вверх к основанию конуса. По мере</w:t>
      </w:r>
      <w:r w:rsidR="00F013B3" w:rsidRPr="00DE2741">
        <w:rPr>
          <w:sz w:val="28"/>
          <w:szCs w:val="28"/>
        </w:rPr>
        <w:t xml:space="preserve"> </w:t>
      </w:r>
      <w:r w:rsidRPr="00DE2741">
        <w:rPr>
          <w:sz w:val="28"/>
          <w:szCs w:val="28"/>
        </w:rPr>
        <w:t xml:space="preserve">притирки паста </w:t>
      </w:r>
      <w:r w:rsidR="00F013B3" w:rsidRPr="00DE2741">
        <w:rPr>
          <w:sz w:val="28"/>
          <w:szCs w:val="28"/>
        </w:rPr>
        <w:t xml:space="preserve">поднимается </w:t>
      </w:r>
      <w:r w:rsidRPr="00DE2741">
        <w:rPr>
          <w:sz w:val="28"/>
          <w:szCs w:val="28"/>
        </w:rPr>
        <w:t>вверх и распределяясь по увеличивающейся площади,</w:t>
      </w:r>
      <w:r w:rsidR="00F013B3" w:rsidRPr="00DE2741">
        <w:rPr>
          <w:sz w:val="28"/>
          <w:szCs w:val="28"/>
        </w:rPr>
        <w:t xml:space="preserve"> </w:t>
      </w:r>
      <w:r w:rsidRPr="00DE2741">
        <w:rPr>
          <w:sz w:val="28"/>
          <w:szCs w:val="28"/>
        </w:rPr>
        <w:t>ее плотность и агрессивность уменьшаются, а абразивные частицы измельчаются</w:t>
      </w:r>
      <w:r w:rsidR="00750BE8" w:rsidRPr="00DE2741">
        <w:rPr>
          <w:sz w:val="28"/>
          <w:szCs w:val="28"/>
        </w:rPr>
        <w:t xml:space="preserve"> (рис. 6.4.9</w:t>
      </w:r>
      <w:r w:rsidR="00F013B3" w:rsidRPr="00DE2741">
        <w:rPr>
          <w:sz w:val="28"/>
          <w:szCs w:val="28"/>
        </w:rPr>
        <w:t>). Поэтому чем выш</w:t>
      </w:r>
      <w:r w:rsidRPr="00DE2741">
        <w:rPr>
          <w:sz w:val="28"/>
          <w:szCs w:val="28"/>
        </w:rPr>
        <w:t>е находятся слои, тем меньше скорость износа, что и</w:t>
      </w:r>
      <w:r w:rsidR="00F013B3" w:rsidRPr="00DE2741">
        <w:rPr>
          <w:sz w:val="28"/>
          <w:szCs w:val="28"/>
        </w:rPr>
        <w:t xml:space="preserve"> </w:t>
      </w:r>
      <w:r w:rsidRPr="00DE2741">
        <w:rPr>
          <w:sz w:val="28"/>
          <w:szCs w:val="28"/>
        </w:rPr>
        <w:t>обеспечивает сохранение клинового зазора.</w:t>
      </w:r>
    </w:p>
    <w:p w:rsidR="00974F5D" w:rsidRPr="00DE2741" w:rsidRDefault="00974F5D" w:rsidP="00DE2741">
      <w:pPr>
        <w:widowControl w:val="0"/>
        <w:numPr>
          <w:ilvl w:val="0"/>
          <w:numId w:val="20"/>
        </w:numPr>
        <w:tabs>
          <w:tab w:val="clear" w:pos="1080"/>
          <w:tab w:val="num" w:pos="720"/>
        </w:tabs>
        <w:autoSpaceDE w:val="0"/>
        <w:autoSpaceDN w:val="0"/>
        <w:adjustRightInd w:val="0"/>
        <w:spacing w:line="360" w:lineRule="auto"/>
        <w:ind w:left="0" w:firstLine="709"/>
        <w:jc w:val="both"/>
        <w:rPr>
          <w:sz w:val="28"/>
          <w:szCs w:val="28"/>
        </w:rPr>
      </w:pPr>
      <w:r w:rsidRPr="00DE2741">
        <w:rPr>
          <w:sz w:val="28"/>
          <w:szCs w:val="28"/>
        </w:rPr>
        <w:t>Каждый раз наносить пасту малыми</w:t>
      </w:r>
      <w:r w:rsidR="00F013B3" w:rsidRPr="00DE2741">
        <w:rPr>
          <w:sz w:val="28"/>
          <w:szCs w:val="28"/>
        </w:rPr>
        <w:t xml:space="preserve"> дозами, препятствуя</w:t>
      </w:r>
      <w:r w:rsidRPr="00DE2741">
        <w:rPr>
          <w:sz w:val="28"/>
          <w:szCs w:val="28"/>
        </w:rPr>
        <w:t xml:space="preserve"> тем самым попаданию</w:t>
      </w:r>
      <w:r w:rsidR="00F61E31" w:rsidRPr="00DE2741">
        <w:rPr>
          <w:sz w:val="28"/>
          <w:szCs w:val="28"/>
        </w:rPr>
        <w:t xml:space="preserve"> </w:t>
      </w:r>
      <w:r w:rsidRPr="00DE2741">
        <w:rPr>
          <w:sz w:val="28"/>
          <w:szCs w:val="28"/>
        </w:rPr>
        <w:t xml:space="preserve">свежей (агрессивной) </w:t>
      </w:r>
      <w:r w:rsidR="00F61E31" w:rsidRPr="00DE2741">
        <w:rPr>
          <w:sz w:val="28"/>
          <w:szCs w:val="28"/>
        </w:rPr>
        <w:t>пасты</w:t>
      </w:r>
      <w:r w:rsidRPr="00DE2741">
        <w:rPr>
          <w:sz w:val="28"/>
          <w:szCs w:val="28"/>
        </w:rPr>
        <w:t xml:space="preserve"> на формируемый поясок и вышележащие</w:t>
      </w:r>
      <w:r w:rsidR="00F61E31" w:rsidRPr="00DE2741">
        <w:rPr>
          <w:sz w:val="28"/>
          <w:szCs w:val="28"/>
        </w:rPr>
        <w:t xml:space="preserve"> </w:t>
      </w:r>
      <w:r w:rsidRPr="00DE2741">
        <w:rPr>
          <w:sz w:val="28"/>
          <w:szCs w:val="28"/>
        </w:rPr>
        <w:t>поверхности</w:t>
      </w:r>
      <w:r w:rsidR="00C3190E" w:rsidRPr="00DE2741">
        <w:rPr>
          <w:sz w:val="28"/>
          <w:szCs w:val="28"/>
        </w:rPr>
        <w:t>. Н</w:t>
      </w:r>
      <w:r w:rsidRPr="00DE2741">
        <w:rPr>
          <w:sz w:val="28"/>
          <w:szCs w:val="28"/>
        </w:rPr>
        <w:t>еобходимую агрессивность в зоне прити</w:t>
      </w:r>
      <w:r w:rsidR="00C3190E" w:rsidRPr="00DE2741">
        <w:rPr>
          <w:sz w:val="28"/>
          <w:szCs w:val="28"/>
        </w:rPr>
        <w:t>р</w:t>
      </w:r>
      <w:r w:rsidRPr="00DE2741">
        <w:rPr>
          <w:sz w:val="28"/>
          <w:szCs w:val="28"/>
        </w:rPr>
        <w:t>ки обеспечивают частой сменой пасты с удалением о</w:t>
      </w:r>
      <w:r w:rsidR="00C3190E" w:rsidRPr="00DE2741">
        <w:rPr>
          <w:sz w:val="28"/>
          <w:szCs w:val="28"/>
        </w:rPr>
        <w:t>тработанной (по 15-30 сек.).</w:t>
      </w:r>
    </w:p>
    <w:p w:rsidR="00BD0AB9" w:rsidRPr="00DE2741" w:rsidRDefault="00974F5D" w:rsidP="00DE2741">
      <w:pPr>
        <w:widowControl w:val="0"/>
        <w:numPr>
          <w:ilvl w:val="0"/>
          <w:numId w:val="20"/>
        </w:numPr>
        <w:tabs>
          <w:tab w:val="clear" w:pos="1080"/>
          <w:tab w:val="num" w:pos="720"/>
        </w:tabs>
        <w:autoSpaceDE w:val="0"/>
        <w:autoSpaceDN w:val="0"/>
        <w:adjustRightInd w:val="0"/>
        <w:spacing w:line="360" w:lineRule="auto"/>
        <w:ind w:left="0" w:firstLine="709"/>
        <w:jc w:val="both"/>
        <w:rPr>
          <w:sz w:val="28"/>
          <w:szCs w:val="28"/>
        </w:rPr>
      </w:pPr>
      <w:r w:rsidRPr="00DE2741">
        <w:rPr>
          <w:sz w:val="28"/>
          <w:szCs w:val="28"/>
        </w:rPr>
        <w:t xml:space="preserve">Нельзя допускать увеличения длительности </w:t>
      </w:r>
      <w:r w:rsidR="002A2677" w:rsidRPr="00DE2741">
        <w:rPr>
          <w:sz w:val="28"/>
          <w:szCs w:val="28"/>
        </w:rPr>
        <w:t>работы</w:t>
      </w:r>
      <w:r w:rsidRPr="00DE2741">
        <w:rPr>
          <w:sz w:val="28"/>
          <w:szCs w:val="28"/>
        </w:rPr>
        <w:t xml:space="preserve"> на одной порции </w:t>
      </w:r>
      <w:r w:rsidR="002A2677" w:rsidRPr="00DE2741">
        <w:rPr>
          <w:sz w:val="28"/>
          <w:szCs w:val="28"/>
        </w:rPr>
        <w:t>пасты</w:t>
      </w:r>
      <w:r w:rsidRPr="00DE2741">
        <w:rPr>
          <w:sz w:val="28"/>
          <w:szCs w:val="28"/>
        </w:rPr>
        <w:t xml:space="preserve"> до 3-5</w:t>
      </w:r>
      <w:r w:rsidR="002A2677" w:rsidRPr="00DE2741">
        <w:rPr>
          <w:sz w:val="28"/>
          <w:szCs w:val="28"/>
        </w:rPr>
        <w:t xml:space="preserve"> </w:t>
      </w:r>
      <w:r w:rsidRPr="00DE2741">
        <w:rPr>
          <w:sz w:val="28"/>
          <w:szCs w:val="28"/>
        </w:rPr>
        <w:t>минут, (как указано в некоторых рекомендациях). За длительное время нагреваясь</w:t>
      </w:r>
      <w:r w:rsidR="002A2677" w:rsidRPr="00DE2741">
        <w:rPr>
          <w:sz w:val="28"/>
          <w:szCs w:val="28"/>
        </w:rPr>
        <w:t xml:space="preserve"> </w:t>
      </w:r>
      <w:r w:rsidRPr="00DE2741">
        <w:rPr>
          <w:sz w:val="28"/>
          <w:szCs w:val="28"/>
        </w:rPr>
        <w:t>паста высыхает, теряет агрессивность и только царапает, а не полирует</w:t>
      </w:r>
      <w:r w:rsidR="002A2677" w:rsidRPr="00DE2741">
        <w:rPr>
          <w:sz w:val="28"/>
          <w:szCs w:val="28"/>
        </w:rPr>
        <w:t xml:space="preserve"> </w:t>
      </w:r>
      <w:r w:rsidRPr="00DE2741">
        <w:rPr>
          <w:sz w:val="28"/>
          <w:szCs w:val="28"/>
        </w:rPr>
        <w:t>поверхность. Скорость износа падает, а качество поверхностей ухудшается. По</w:t>
      </w:r>
      <w:r w:rsidR="002A2677" w:rsidRPr="00DE2741">
        <w:rPr>
          <w:sz w:val="28"/>
          <w:szCs w:val="28"/>
        </w:rPr>
        <w:t xml:space="preserve"> </w:t>
      </w:r>
      <w:r w:rsidRPr="00DE2741">
        <w:rPr>
          <w:sz w:val="28"/>
          <w:szCs w:val="28"/>
        </w:rPr>
        <w:t xml:space="preserve">этой же причине нельзя использовать старую, </w:t>
      </w:r>
      <w:r w:rsidR="002A2677" w:rsidRPr="00DE2741">
        <w:rPr>
          <w:sz w:val="28"/>
          <w:szCs w:val="28"/>
        </w:rPr>
        <w:t>подохшую</w:t>
      </w:r>
      <w:r w:rsidRPr="00DE2741">
        <w:rPr>
          <w:sz w:val="28"/>
          <w:szCs w:val="28"/>
        </w:rPr>
        <w:t xml:space="preserve"> пасту. Если даже</w:t>
      </w:r>
      <w:r w:rsidR="002A2677" w:rsidRPr="00DE2741">
        <w:rPr>
          <w:sz w:val="28"/>
          <w:szCs w:val="28"/>
        </w:rPr>
        <w:t xml:space="preserve"> </w:t>
      </w:r>
      <w:r w:rsidRPr="00DE2741">
        <w:rPr>
          <w:sz w:val="28"/>
          <w:szCs w:val="28"/>
        </w:rPr>
        <w:t>разбавить ее маслом агрессивность восстановить не удастся.</w:t>
      </w:r>
      <w:r w:rsidR="007956EE" w:rsidRPr="00DE2741">
        <w:rPr>
          <w:sz w:val="28"/>
          <w:szCs w:val="28"/>
        </w:rPr>
        <w:t xml:space="preserve"> </w:t>
      </w:r>
    </w:p>
    <w:p w:rsidR="00DB739F" w:rsidRDefault="00974F5D" w:rsidP="00DE2741">
      <w:pPr>
        <w:widowControl w:val="0"/>
        <w:autoSpaceDE w:val="0"/>
        <w:autoSpaceDN w:val="0"/>
        <w:adjustRightInd w:val="0"/>
        <w:spacing w:line="360" w:lineRule="auto"/>
        <w:ind w:firstLine="709"/>
        <w:jc w:val="both"/>
        <w:rPr>
          <w:sz w:val="28"/>
          <w:szCs w:val="28"/>
        </w:rPr>
      </w:pPr>
      <w:r w:rsidRPr="00DE2741">
        <w:rPr>
          <w:sz w:val="28"/>
          <w:szCs w:val="28"/>
        </w:rPr>
        <w:t>Указанных выше правил следует придерживаться при всех операциях с использованием притирочных паст, чтобы избежать ошибок, ведущих к нерациональной затрате времени и</w:t>
      </w:r>
      <w:r w:rsidR="007956EE" w:rsidRPr="00DE2741">
        <w:rPr>
          <w:sz w:val="28"/>
          <w:szCs w:val="28"/>
        </w:rPr>
        <w:t xml:space="preserve"> </w:t>
      </w:r>
      <w:r w:rsidRPr="00DE2741">
        <w:rPr>
          <w:sz w:val="28"/>
          <w:szCs w:val="28"/>
        </w:rPr>
        <w:t>повреждению поверхностей.</w:t>
      </w:r>
    </w:p>
    <w:p w:rsidR="00794882" w:rsidRPr="00DE2741" w:rsidRDefault="00794882" w:rsidP="00DE2741">
      <w:pPr>
        <w:widowControl w:val="0"/>
        <w:autoSpaceDE w:val="0"/>
        <w:autoSpaceDN w:val="0"/>
        <w:adjustRightInd w:val="0"/>
        <w:spacing w:line="360" w:lineRule="auto"/>
        <w:ind w:firstLine="709"/>
        <w:jc w:val="both"/>
        <w:rPr>
          <w:sz w:val="28"/>
          <w:szCs w:val="28"/>
        </w:rPr>
      </w:pPr>
    </w:p>
    <w:p w:rsidR="00621BD1" w:rsidRPr="00DE2741" w:rsidRDefault="009C4F31" w:rsidP="00DE2741">
      <w:pPr>
        <w:widowControl w:val="0"/>
        <w:autoSpaceDE w:val="0"/>
        <w:autoSpaceDN w:val="0"/>
        <w:adjustRightInd w:val="0"/>
        <w:spacing w:line="360" w:lineRule="auto"/>
        <w:ind w:firstLine="709"/>
        <w:jc w:val="both"/>
        <w:rPr>
          <w:sz w:val="28"/>
          <w:szCs w:val="28"/>
        </w:rPr>
      </w:pPr>
      <w:r>
        <w:rPr>
          <w:sz w:val="28"/>
          <w:szCs w:val="28"/>
        </w:rPr>
        <w:pict>
          <v:shape id="_x0000_i1155" type="#_x0000_t75" style="width:96pt;height:102.75pt">
            <v:imagedata r:id="rId142" o:title=""/>
          </v:shape>
        </w:pict>
      </w:r>
      <w:r w:rsidR="00DE2741">
        <w:rPr>
          <w:sz w:val="28"/>
          <w:szCs w:val="28"/>
        </w:rPr>
        <w:t xml:space="preserve"> </w:t>
      </w:r>
      <w:r w:rsidR="00621BD1" w:rsidRPr="00DE2741">
        <w:rPr>
          <w:sz w:val="28"/>
          <w:szCs w:val="28"/>
        </w:rPr>
        <w:tab/>
      </w:r>
      <w:r w:rsidR="00621BD1" w:rsidRPr="00DE2741">
        <w:rPr>
          <w:sz w:val="28"/>
          <w:szCs w:val="28"/>
        </w:rPr>
        <w:tab/>
      </w:r>
      <w:r w:rsidR="00621BD1" w:rsidRPr="00DE2741">
        <w:rPr>
          <w:sz w:val="28"/>
          <w:szCs w:val="28"/>
        </w:rPr>
        <w:tab/>
      </w:r>
      <w:r w:rsidR="00DE2741">
        <w:rPr>
          <w:sz w:val="28"/>
          <w:szCs w:val="28"/>
        </w:rPr>
        <w:t xml:space="preserve"> </w:t>
      </w:r>
      <w:r>
        <w:rPr>
          <w:sz w:val="28"/>
          <w:szCs w:val="28"/>
        </w:rPr>
        <w:pict>
          <v:shape id="_x0000_i1156" type="#_x0000_t75" style="width:76.5pt;height:102.75pt">
            <v:imagedata r:id="rId143" o:title=""/>
          </v:shape>
        </w:pict>
      </w:r>
    </w:p>
    <w:p w:rsidR="00750BE8" w:rsidRPr="00DE2741" w:rsidRDefault="00750BE8" w:rsidP="00DE2741">
      <w:pPr>
        <w:widowControl w:val="0"/>
        <w:spacing w:line="360" w:lineRule="auto"/>
        <w:ind w:firstLine="709"/>
        <w:jc w:val="both"/>
        <w:rPr>
          <w:sz w:val="28"/>
          <w:szCs w:val="28"/>
        </w:rPr>
      </w:pPr>
      <w:r w:rsidRPr="00DE2741">
        <w:rPr>
          <w:sz w:val="28"/>
          <w:szCs w:val="28"/>
        </w:rPr>
        <w:t xml:space="preserve">Рис. 6.4.8 </w:t>
      </w:r>
      <w:r w:rsidRPr="00DE2741">
        <w:rPr>
          <w:sz w:val="28"/>
          <w:szCs w:val="28"/>
        </w:rPr>
        <w:tab/>
      </w:r>
      <w:r w:rsidRPr="00DE2741">
        <w:rPr>
          <w:sz w:val="28"/>
          <w:szCs w:val="28"/>
        </w:rPr>
        <w:tab/>
      </w:r>
      <w:r w:rsidRPr="00DE2741">
        <w:rPr>
          <w:sz w:val="28"/>
          <w:szCs w:val="28"/>
        </w:rPr>
        <w:tab/>
      </w:r>
      <w:r w:rsidRPr="00DE2741">
        <w:rPr>
          <w:sz w:val="28"/>
          <w:szCs w:val="28"/>
        </w:rPr>
        <w:tab/>
      </w:r>
      <w:r w:rsidR="00DE2741">
        <w:rPr>
          <w:sz w:val="28"/>
          <w:szCs w:val="28"/>
        </w:rPr>
        <w:t xml:space="preserve"> </w:t>
      </w:r>
      <w:r w:rsidRPr="00DE2741">
        <w:rPr>
          <w:sz w:val="28"/>
          <w:szCs w:val="28"/>
        </w:rPr>
        <w:t>Рис. 6.4.9</w:t>
      </w:r>
    </w:p>
    <w:p w:rsidR="00794882" w:rsidRDefault="00794882" w:rsidP="00DE2741">
      <w:pPr>
        <w:widowControl w:val="0"/>
        <w:spacing w:line="360" w:lineRule="auto"/>
        <w:ind w:firstLine="709"/>
        <w:jc w:val="both"/>
        <w:outlineLvl w:val="2"/>
        <w:rPr>
          <w:b/>
          <w:i/>
          <w:sz w:val="28"/>
          <w:szCs w:val="28"/>
        </w:rPr>
      </w:pPr>
      <w:bookmarkStart w:id="19" w:name="_Toc185048389"/>
    </w:p>
    <w:p w:rsidR="00983B4C" w:rsidRPr="00794882" w:rsidRDefault="001E01D3" w:rsidP="00DE2741">
      <w:pPr>
        <w:widowControl w:val="0"/>
        <w:spacing w:line="360" w:lineRule="auto"/>
        <w:ind w:firstLine="709"/>
        <w:jc w:val="both"/>
        <w:outlineLvl w:val="2"/>
        <w:rPr>
          <w:b/>
          <w:sz w:val="28"/>
          <w:szCs w:val="28"/>
        </w:rPr>
      </w:pPr>
      <w:r w:rsidRPr="00794882">
        <w:rPr>
          <w:b/>
          <w:sz w:val="28"/>
          <w:szCs w:val="28"/>
        </w:rPr>
        <w:t>6.4.</w:t>
      </w:r>
      <w:r w:rsidR="00DB739F" w:rsidRPr="00794882">
        <w:rPr>
          <w:b/>
          <w:sz w:val="28"/>
          <w:szCs w:val="28"/>
        </w:rPr>
        <w:t>7</w:t>
      </w:r>
      <w:r w:rsidR="00983B4C" w:rsidRPr="00794882">
        <w:rPr>
          <w:b/>
          <w:sz w:val="28"/>
          <w:szCs w:val="28"/>
        </w:rPr>
        <w:t xml:space="preserve"> Притирка иглы и седла</w:t>
      </w:r>
      <w:bookmarkEnd w:id="19"/>
    </w:p>
    <w:p w:rsidR="001C533D"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После выявления состояния запирающего пояска возможны несколько вариантов дальнейших действий.</w:t>
      </w:r>
    </w:p>
    <w:p w:rsidR="00794882" w:rsidRDefault="00794882" w:rsidP="00DE2741">
      <w:pPr>
        <w:widowControl w:val="0"/>
        <w:autoSpaceDE w:val="0"/>
        <w:autoSpaceDN w:val="0"/>
        <w:adjustRightInd w:val="0"/>
        <w:spacing w:line="360" w:lineRule="auto"/>
        <w:ind w:firstLine="709"/>
        <w:jc w:val="both"/>
        <w:rPr>
          <w:b/>
          <w:bCs/>
          <w:sz w:val="28"/>
          <w:szCs w:val="28"/>
        </w:rPr>
      </w:pPr>
    </w:p>
    <w:p w:rsidR="00794882" w:rsidRDefault="009C4F31" w:rsidP="00DE2741">
      <w:pPr>
        <w:widowControl w:val="0"/>
        <w:autoSpaceDE w:val="0"/>
        <w:autoSpaceDN w:val="0"/>
        <w:adjustRightInd w:val="0"/>
        <w:spacing w:line="360" w:lineRule="auto"/>
        <w:ind w:firstLine="709"/>
        <w:jc w:val="both"/>
        <w:rPr>
          <w:b/>
          <w:bCs/>
          <w:sz w:val="28"/>
          <w:szCs w:val="28"/>
        </w:rPr>
      </w:pPr>
      <w:r>
        <w:rPr>
          <w:noProof/>
        </w:rPr>
        <w:pict>
          <v:shape id="_x0000_s1034" type="#_x0000_t75" style="position:absolute;left:0;text-align:left;margin-left:24pt;margin-top:19.2pt;width:90.8pt;height:115.8pt;z-index:251660800">
            <v:imagedata r:id="rId144" o:title=""/>
            <w10:wrap type="square"/>
          </v:shape>
        </w:pict>
      </w:r>
    </w:p>
    <w:p w:rsidR="00794882" w:rsidRDefault="00794882" w:rsidP="00DE2741">
      <w:pPr>
        <w:widowControl w:val="0"/>
        <w:autoSpaceDE w:val="0"/>
        <w:autoSpaceDN w:val="0"/>
        <w:adjustRightInd w:val="0"/>
        <w:spacing w:line="360" w:lineRule="auto"/>
        <w:ind w:firstLine="709"/>
        <w:jc w:val="both"/>
        <w:rPr>
          <w:b/>
          <w:bCs/>
          <w:sz w:val="28"/>
          <w:szCs w:val="28"/>
        </w:rPr>
      </w:pPr>
    </w:p>
    <w:p w:rsidR="00794882" w:rsidRDefault="00794882" w:rsidP="00DE2741">
      <w:pPr>
        <w:widowControl w:val="0"/>
        <w:autoSpaceDE w:val="0"/>
        <w:autoSpaceDN w:val="0"/>
        <w:adjustRightInd w:val="0"/>
        <w:spacing w:line="360" w:lineRule="auto"/>
        <w:ind w:firstLine="709"/>
        <w:jc w:val="both"/>
        <w:rPr>
          <w:b/>
          <w:bCs/>
          <w:sz w:val="28"/>
          <w:szCs w:val="28"/>
        </w:rPr>
      </w:pPr>
    </w:p>
    <w:p w:rsidR="00794882" w:rsidRDefault="00794882" w:rsidP="00DE2741">
      <w:pPr>
        <w:widowControl w:val="0"/>
        <w:autoSpaceDE w:val="0"/>
        <w:autoSpaceDN w:val="0"/>
        <w:adjustRightInd w:val="0"/>
        <w:spacing w:line="360" w:lineRule="auto"/>
        <w:ind w:firstLine="709"/>
        <w:jc w:val="both"/>
        <w:rPr>
          <w:b/>
          <w:bCs/>
          <w:sz w:val="28"/>
          <w:szCs w:val="28"/>
        </w:rPr>
      </w:pPr>
    </w:p>
    <w:p w:rsidR="00794882" w:rsidRDefault="00794882" w:rsidP="00DE2741">
      <w:pPr>
        <w:widowControl w:val="0"/>
        <w:autoSpaceDE w:val="0"/>
        <w:autoSpaceDN w:val="0"/>
        <w:adjustRightInd w:val="0"/>
        <w:spacing w:line="360" w:lineRule="auto"/>
        <w:ind w:firstLine="709"/>
        <w:jc w:val="both"/>
        <w:rPr>
          <w:b/>
          <w:bCs/>
          <w:sz w:val="28"/>
          <w:szCs w:val="28"/>
        </w:rPr>
      </w:pPr>
    </w:p>
    <w:p w:rsidR="001C533D" w:rsidRPr="00DE2741" w:rsidRDefault="001C533D" w:rsidP="00DE2741">
      <w:pPr>
        <w:widowControl w:val="0"/>
        <w:autoSpaceDE w:val="0"/>
        <w:autoSpaceDN w:val="0"/>
        <w:adjustRightInd w:val="0"/>
        <w:spacing w:line="360" w:lineRule="auto"/>
        <w:ind w:firstLine="709"/>
        <w:jc w:val="both"/>
        <w:rPr>
          <w:b/>
          <w:bCs/>
          <w:sz w:val="28"/>
          <w:szCs w:val="28"/>
        </w:rPr>
      </w:pPr>
      <w:r w:rsidRPr="00DE2741">
        <w:rPr>
          <w:b/>
          <w:bCs/>
          <w:sz w:val="28"/>
          <w:szCs w:val="28"/>
        </w:rPr>
        <w:t xml:space="preserve">Вариант 1. </w:t>
      </w:r>
    </w:p>
    <w:p w:rsidR="00794882" w:rsidRDefault="00794882" w:rsidP="00DE2741">
      <w:pPr>
        <w:widowControl w:val="0"/>
        <w:autoSpaceDE w:val="0"/>
        <w:autoSpaceDN w:val="0"/>
        <w:adjustRightInd w:val="0"/>
        <w:spacing w:line="360" w:lineRule="auto"/>
        <w:ind w:firstLine="709"/>
        <w:jc w:val="both"/>
        <w:rPr>
          <w:sz w:val="28"/>
          <w:szCs w:val="28"/>
        </w:rPr>
      </w:pPr>
    </w:p>
    <w:p w:rsidR="00750BE8"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 xml:space="preserve">Уплотняющий поясок занимает правильное положение на переходе конуса в цилиндрическую часть, но его ширина увеличена и нижняя кромка четко не </w:t>
      </w:r>
      <w:r w:rsidR="00C735FF" w:rsidRPr="00DE2741">
        <w:rPr>
          <w:sz w:val="28"/>
          <w:szCs w:val="28"/>
        </w:rPr>
        <w:t>п</w:t>
      </w:r>
      <w:r w:rsidRPr="00DE2741">
        <w:rPr>
          <w:sz w:val="28"/>
          <w:szCs w:val="28"/>
        </w:rPr>
        <w:t>р</w:t>
      </w:r>
      <w:r w:rsidR="00C735FF" w:rsidRPr="00DE2741">
        <w:rPr>
          <w:sz w:val="28"/>
          <w:szCs w:val="28"/>
        </w:rPr>
        <w:t>о</w:t>
      </w:r>
      <w:r w:rsidRPr="00DE2741">
        <w:rPr>
          <w:sz w:val="28"/>
          <w:szCs w:val="28"/>
        </w:rPr>
        <w:t>сматривается. Задача притирки сводится к уменьшению ширины пояска у форсунок к</w:t>
      </w:r>
      <w:r w:rsidR="00C735FF" w:rsidRPr="00DE2741">
        <w:rPr>
          <w:sz w:val="28"/>
          <w:szCs w:val="28"/>
        </w:rPr>
        <w:t xml:space="preserve"> </w:t>
      </w:r>
      <w:r w:rsidRPr="00DE2741">
        <w:rPr>
          <w:sz w:val="28"/>
          <w:szCs w:val="28"/>
        </w:rPr>
        <w:t>МОД д</w:t>
      </w:r>
      <w:r w:rsidR="00C735FF" w:rsidRPr="00DE2741">
        <w:rPr>
          <w:sz w:val="28"/>
          <w:szCs w:val="28"/>
        </w:rPr>
        <w:t>о</w:t>
      </w:r>
      <w:r w:rsidRPr="00DE2741">
        <w:rPr>
          <w:sz w:val="28"/>
          <w:szCs w:val="28"/>
        </w:rPr>
        <w:t xml:space="preserve"> 0,1-</w:t>
      </w:r>
      <w:smartTag w:uri="urn:schemas-microsoft-com:office:smarttags" w:element="metricconverter">
        <w:smartTagPr>
          <w:attr w:name="ProductID" w:val="0,2 мм"/>
        </w:smartTagPr>
        <w:r w:rsidRPr="00DE2741">
          <w:rPr>
            <w:sz w:val="28"/>
            <w:szCs w:val="28"/>
          </w:rPr>
          <w:t>0,2 мм</w:t>
        </w:r>
      </w:smartTag>
      <w:r w:rsidRPr="00DE2741">
        <w:rPr>
          <w:sz w:val="28"/>
          <w:szCs w:val="28"/>
        </w:rPr>
        <w:t xml:space="preserve"> с приданием четкого о</w:t>
      </w:r>
      <w:r w:rsidR="00C735FF" w:rsidRPr="00DE2741">
        <w:rPr>
          <w:sz w:val="28"/>
          <w:szCs w:val="28"/>
        </w:rPr>
        <w:t xml:space="preserve">чертания нижней границы (для СОД </w:t>
      </w:r>
      <w:r w:rsidRPr="00DE2741">
        <w:rPr>
          <w:sz w:val="28"/>
          <w:szCs w:val="28"/>
        </w:rPr>
        <w:t>оптимальная ширина пояска может быть на уровне 0,3-</w:t>
      </w:r>
      <w:smartTag w:uri="urn:schemas-microsoft-com:office:smarttags" w:element="metricconverter">
        <w:smartTagPr>
          <w:attr w:name="ProductID" w:val="0,5 мм"/>
        </w:smartTagPr>
        <w:r w:rsidRPr="00DE2741">
          <w:rPr>
            <w:sz w:val="28"/>
            <w:szCs w:val="28"/>
          </w:rPr>
          <w:t>0,5 мм</w:t>
        </w:r>
      </w:smartTag>
      <w:r w:rsidRPr="00DE2741">
        <w:rPr>
          <w:sz w:val="28"/>
          <w:szCs w:val="28"/>
        </w:rPr>
        <w:t xml:space="preserve">). </w:t>
      </w:r>
      <w:r w:rsidR="00C735FF" w:rsidRPr="00DE2741">
        <w:rPr>
          <w:sz w:val="28"/>
          <w:szCs w:val="28"/>
        </w:rPr>
        <w:t>Д</w:t>
      </w:r>
      <w:r w:rsidRPr="00DE2741">
        <w:rPr>
          <w:sz w:val="28"/>
          <w:szCs w:val="28"/>
        </w:rPr>
        <w:t>ля этого притирочную</w:t>
      </w:r>
      <w:r w:rsidR="00C735FF" w:rsidRPr="00DE2741">
        <w:rPr>
          <w:sz w:val="28"/>
          <w:szCs w:val="28"/>
        </w:rPr>
        <w:t xml:space="preserve"> </w:t>
      </w:r>
      <w:r w:rsidRPr="00DE2741">
        <w:rPr>
          <w:sz w:val="28"/>
          <w:szCs w:val="28"/>
        </w:rPr>
        <w:t xml:space="preserve">пасту 3-4 точками наносят несколько ниже </w:t>
      </w:r>
      <w:r w:rsidR="00C735FF" w:rsidRPr="00DE2741">
        <w:rPr>
          <w:sz w:val="28"/>
          <w:szCs w:val="28"/>
        </w:rPr>
        <w:t>проявившегося</w:t>
      </w:r>
      <w:r w:rsidRPr="00DE2741">
        <w:rPr>
          <w:sz w:val="28"/>
          <w:szCs w:val="28"/>
        </w:rPr>
        <w:t xml:space="preserve"> блестящего пояска (рис.</w:t>
      </w:r>
      <w:r w:rsidR="00750BE8" w:rsidRPr="00DE2741">
        <w:rPr>
          <w:sz w:val="28"/>
          <w:szCs w:val="28"/>
        </w:rPr>
        <w:t xml:space="preserve"> 6.4.10</w:t>
      </w:r>
      <w:r w:rsidRPr="00DE2741">
        <w:rPr>
          <w:sz w:val="28"/>
          <w:szCs w:val="28"/>
        </w:rPr>
        <w:t>).</w:t>
      </w:r>
      <w:r w:rsidR="00A231B7" w:rsidRPr="00DE2741">
        <w:rPr>
          <w:sz w:val="28"/>
          <w:szCs w:val="28"/>
        </w:rPr>
        <w:t xml:space="preserve"> </w:t>
      </w:r>
      <w:r w:rsidRPr="00DE2741">
        <w:rPr>
          <w:sz w:val="28"/>
          <w:szCs w:val="28"/>
        </w:rPr>
        <w:t>Вставить иглу в корпус и легкими вращательными движениями (2-3 оборота всего)</w:t>
      </w:r>
      <w:r w:rsidR="00A231B7" w:rsidRPr="00DE2741">
        <w:rPr>
          <w:sz w:val="28"/>
          <w:szCs w:val="28"/>
        </w:rPr>
        <w:t xml:space="preserve"> </w:t>
      </w:r>
    </w:p>
    <w:p w:rsidR="00A22329" w:rsidRPr="00DE2741" w:rsidRDefault="00DE2741" w:rsidP="00DE2741">
      <w:pPr>
        <w:widowControl w:val="0"/>
        <w:autoSpaceDE w:val="0"/>
        <w:autoSpaceDN w:val="0"/>
        <w:adjustRightInd w:val="0"/>
        <w:spacing w:line="360" w:lineRule="auto"/>
        <w:ind w:firstLine="709"/>
        <w:jc w:val="both"/>
        <w:rPr>
          <w:sz w:val="28"/>
          <w:szCs w:val="28"/>
        </w:rPr>
      </w:pPr>
      <w:r>
        <w:rPr>
          <w:sz w:val="28"/>
          <w:szCs w:val="28"/>
        </w:rPr>
        <w:t xml:space="preserve"> </w:t>
      </w:r>
      <w:r w:rsidR="00750BE8" w:rsidRPr="00DE2741">
        <w:rPr>
          <w:sz w:val="28"/>
          <w:szCs w:val="28"/>
        </w:rPr>
        <w:t>Рис 6.4.10</w:t>
      </w:r>
      <w:r>
        <w:rPr>
          <w:sz w:val="28"/>
          <w:szCs w:val="28"/>
        </w:rPr>
        <w:t xml:space="preserve"> </w:t>
      </w:r>
      <w:r w:rsidR="001C533D" w:rsidRPr="00DE2741">
        <w:rPr>
          <w:sz w:val="28"/>
          <w:szCs w:val="28"/>
        </w:rPr>
        <w:t>равномерно распределить пасту по обрабатываемым поверхностям. Далее провести</w:t>
      </w:r>
      <w:r w:rsidR="00A231B7" w:rsidRPr="00DE2741">
        <w:rPr>
          <w:sz w:val="28"/>
          <w:szCs w:val="28"/>
        </w:rPr>
        <w:t xml:space="preserve"> </w:t>
      </w:r>
      <w:r w:rsidR="001C533D" w:rsidRPr="00DE2741">
        <w:rPr>
          <w:sz w:val="28"/>
          <w:szCs w:val="28"/>
        </w:rPr>
        <w:t>короткую притирку (15-30 сек.) вращательно ударными движениями. Вытащить иглу и</w:t>
      </w:r>
      <w:r w:rsidR="00A231B7" w:rsidRPr="00DE2741">
        <w:rPr>
          <w:sz w:val="28"/>
          <w:szCs w:val="28"/>
        </w:rPr>
        <w:t xml:space="preserve"> </w:t>
      </w:r>
      <w:r w:rsidR="001C533D" w:rsidRPr="00DE2741">
        <w:rPr>
          <w:sz w:val="28"/>
          <w:szCs w:val="28"/>
        </w:rPr>
        <w:t>тщательно очистить поверхности.</w:t>
      </w:r>
      <w:r w:rsidR="00A231B7" w:rsidRPr="00DE2741">
        <w:rPr>
          <w:sz w:val="28"/>
          <w:szCs w:val="28"/>
        </w:rPr>
        <w:t xml:space="preserve"> </w:t>
      </w:r>
    </w:p>
    <w:p w:rsidR="001C533D"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Нанести снова 3-4 точки уже на самую границу пояска и легкими вращательными</w:t>
      </w:r>
      <w:r w:rsidR="00A231B7" w:rsidRPr="00DE2741">
        <w:rPr>
          <w:sz w:val="28"/>
          <w:szCs w:val="28"/>
        </w:rPr>
        <w:t xml:space="preserve"> </w:t>
      </w:r>
      <w:r w:rsidRPr="00DE2741">
        <w:rPr>
          <w:sz w:val="28"/>
          <w:szCs w:val="28"/>
        </w:rPr>
        <w:t>движениями (без ударов) провести притирку 5-10 сек. Снова извлечь иглу, очистить ее и</w:t>
      </w:r>
      <w:r w:rsidR="00A231B7" w:rsidRPr="00DE2741">
        <w:rPr>
          <w:sz w:val="28"/>
          <w:szCs w:val="28"/>
        </w:rPr>
        <w:t xml:space="preserve"> </w:t>
      </w:r>
      <w:r w:rsidRPr="00DE2741">
        <w:rPr>
          <w:sz w:val="28"/>
          <w:szCs w:val="28"/>
        </w:rPr>
        <w:t>сед</w:t>
      </w:r>
      <w:r w:rsidR="00A231B7" w:rsidRPr="00DE2741">
        <w:rPr>
          <w:sz w:val="28"/>
          <w:szCs w:val="28"/>
        </w:rPr>
        <w:t>л</w:t>
      </w:r>
      <w:r w:rsidRPr="00DE2741">
        <w:rPr>
          <w:sz w:val="28"/>
          <w:szCs w:val="28"/>
        </w:rPr>
        <w:t>о и осмотреть. Если пара не сильно изношена, то этого бывает достаточно для</w:t>
      </w:r>
      <w:r w:rsidR="00A231B7" w:rsidRPr="00DE2741">
        <w:rPr>
          <w:sz w:val="28"/>
          <w:szCs w:val="28"/>
        </w:rPr>
        <w:t xml:space="preserve"> </w:t>
      </w:r>
      <w:r w:rsidRPr="00DE2741">
        <w:rPr>
          <w:sz w:val="28"/>
          <w:szCs w:val="28"/>
        </w:rPr>
        <w:t>формирования нужной ширины пояска. Если нет, то операцию повторяют до получения</w:t>
      </w:r>
      <w:r w:rsidR="00A231B7" w:rsidRPr="00DE2741">
        <w:rPr>
          <w:sz w:val="28"/>
          <w:szCs w:val="28"/>
        </w:rPr>
        <w:t xml:space="preserve"> </w:t>
      </w:r>
      <w:r w:rsidRPr="00DE2741">
        <w:rPr>
          <w:sz w:val="28"/>
          <w:szCs w:val="28"/>
        </w:rPr>
        <w:t>нужного результата. Пара промывается, осушается, собирается.</w:t>
      </w:r>
    </w:p>
    <w:p w:rsidR="001C533D" w:rsidRPr="00DE2741" w:rsidRDefault="00651B8D" w:rsidP="00DE2741">
      <w:pPr>
        <w:widowControl w:val="0"/>
        <w:autoSpaceDE w:val="0"/>
        <w:autoSpaceDN w:val="0"/>
        <w:adjustRightInd w:val="0"/>
        <w:spacing w:line="360" w:lineRule="auto"/>
        <w:ind w:firstLine="709"/>
        <w:jc w:val="both"/>
        <w:rPr>
          <w:sz w:val="28"/>
          <w:szCs w:val="28"/>
        </w:rPr>
      </w:pPr>
      <w:r w:rsidRPr="00DE2741">
        <w:rPr>
          <w:b/>
          <w:sz w:val="28"/>
          <w:szCs w:val="28"/>
        </w:rPr>
        <w:t>Примечание.</w:t>
      </w:r>
      <w:r w:rsidRPr="00DE2741">
        <w:rPr>
          <w:sz w:val="28"/>
          <w:szCs w:val="28"/>
        </w:rPr>
        <w:t xml:space="preserve"> Некоторые специалисты</w:t>
      </w:r>
      <w:r w:rsidR="001C533D" w:rsidRPr="00DE2741">
        <w:rPr>
          <w:sz w:val="28"/>
          <w:szCs w:val="28"/>
        </w:rPr>
        <w:t xml:space="preserve"> предпочитают окончательную доводочную</w:t>
      </w:r>
      <w:r w:rsidRPr="00DE2741">
        <w:rPr>
          <w:sz w:val="28"/>
          <w:szCs w:val="28"/>
        </w:rPr>
        <w:t xml:space="preserve"> </w:t>
      </w:r>
      <w:r w:rsidR="001C533D" w:rsidRPr="00DE2741">
        <w:rPr>
          <w:sz w:val="28"/>
          <w:szCs w:val="28"/>
        </w:rPr>
        <w:t xml:space="preserve">операцию производить без пасты на масле. При этом происходит </w:t>
      </w:r>
      <w:r w:rsidRPr="00DE2741">
        <w:rPr>
          <w:sz w:val="28"/>
          <w:szCs w:val="28"/>
        </w:rPr>
        <w:t>выглаживание</w:t>
      </w:r>
      <w:r w:rsidR="001C533D" w:rsidRPr="00DE2741">
        <w:rPr>
          <w:sz w:val="28"/>
          <w:szCs w:val="28"/>
        </w:rPr>
        <w:t xml:space="preserve"> пояска</w:t>
      </w:r>
    </w:p>
    <w:p w:rsidR="001C533D"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 xml:space="preserve">без износов- поясок </w:t>
      </w:r>
      <w:r w:rsidR="00651B8D" w:rsidRPr="00DE2741">
        <w:rPr>
          <w:sz w:val="28"/>
          <w:szCs w:val="28"/>
        </w:rPr>
        <w:t>“набивается”</w:t>
      </w:r>
      <w:r w:rsidRPr="00DE2741">
        <w:rPr>
          <w:sz w:val="28"/>
          <w:szCs w:val="28"/>
        </w:rPr>
        <w:t>.</w:t>
      </w:r>
    </w:p>
    <w:p w:rsidR="00794882" w:rsidRDefault="00794882" w:rsidP="00DE2741">
      <w:pPr>
        <w:widowControl w:val="0"/>
        <w:autoSpaceDE w:val="0"/>
        <w:autoSpaceDN w:val="0"/>
        <w:adjustRightInd w:val="0"/>
        <w:spacing w:line="360" w:lineRule="auto"/>
        <w:ind w:firstLine="709"/>
        <w:jc w:val="both"/>
        <w:rPr>
          <w:b/>
          <w:bCs/>
          <w:sz w:val="28"/>
          <w:szCs w:val="28"/>
        </w:rPr>
      </w:pPr>
    </w:p>
    <w:p w:rsidR="00651B8D" w:rsidRPr="00DE2741" w:rsidRDefault="001C533D" w:rsidP="00DE2741">
      <w:pPr>
        <w:widowControl w:val="0"/>
        <w:autoSpaceDE w:val="0"/>
        <w:autoSpaceDN w:val="0"/>
        <w:adjustRightInd w:val="0"/>
        <w:spacing w:line="360" w:lineRule="auto"/>
        <w:ind w:firstLine="709"/>
        <w:jc w:val="both"/>
        <w:rPr>
          <w:sz w:val="28"/>
          <w:szCs w:val="28"/>
        </w:rPr>
      </w:pPr>
      <w:r w:rsidRPr="00DE2741">
        <w:rPr>
          <w:b/>
          <w:bCs/>
          <w:sz w:val="28"/>
          <w:szCs w:val="28"/>
        </w:rPr>
        <w:t xml:space="preserve">Вариант </w:t>
      </w:r>
      <w:r w:rsidRPr="00DE2741">
        <w:rPr>
          <w:b/>
          <w:sz w:val="28"/>
          <w:szCs w:val="28"/>
        </w:rPr>
        <w:t>2</w:t>
      </w:r>
      <w:r w:rsidRPr="00DE2741">
        <w:rPr>
          <w:sz w:val="28"/>
          <w:szCs w:val="28"/>
        </w:rPr>
        <w:t xml:space="preserve">. </w:t>
      </w:r>
    </w:p>
    <w:p w:rsidR="00794882" w:rsidRDefault="009C4F31" w:rsidP="00DE2741">
      <w:pPr>
        <w:widowControl w:val="0"/>
        <w:autoSpaceDE w:val="0"/>
        <w:autoSpaceDN w:val="0"/>
        <w:adjustRightInd w:val="0"/>
        <w:spacing w:line="360" w:lineRule="auto"/>
        <w:ind w:firstLine="709"/>
        <w:jc w:val="both"/>
        <w:rPr>
          <w:sz w:val="28"/>
          <w:szCs w:val="28"/>
        </w:rPr>
      </w:pPr>
      <w:r>
        <w:rPr>
          <w:noProof/>
        </w:rPr>
        <w:pict>
          <v:shape id="_x0000_s1035" type="#_x0000_t75" style="position:absolute;left:0;text-align:left;margin-left:127.5pt;margin-top:8.45pt;width:90.25pt;height:117pt;z-index:251662848">
            <v:imagedata r:id="rId145" o:title=""/>
            <w10:wrap type="square"/>
          </v:shape>
        </w:pict>
      </w:r>
      <w:r>
        <w:rPr>
          <w:noProof/>
        </w:rPr>
        <w:pict>
          <v:shape id="_x0000_s1036" type="#_x0000_t75" style="position:absolute;left:0;text-align:left;margin-left:31.5pt;margin-top:2.45pt;width:82.95pt;height:117pt;z-index:251661824">
            <v:imagedata r:id="rId146" o:title=""/>
            <w10:wrap type="square"/>
          </v:shape>
        </w:pict>
      </w:r>
    </w:p>
    <w:p w:rsidR="00794882" w:rsidRDefault="00794882" w:rsidP="00DE2741">
      <w:pPr>
        <w:widowControl w:val="0"/>
        <w:autoSpaceDE w:val="0"/>
        <w:autoSpaceDN w:val="0"/>
        <w:adjustRightInd w:val="0"/>
        <w:spacing w:line="360" w:lineRule="auto"/>
        <w:ind w:firstLine="709"/>
        <w:jc w:val="both"/>
        <w:rPr>
          <w:sz w:val="28"/>
          <w:szCs w:val="28"/>
        </w:rPr>
      </w:pPr>
    </w:p>
    <w:p w:rsidR="00794882" w:rsidRDefault="00794882" w:rsidP="00DE2741">
      <w:pPr>
        <w:widowControl w:val="0"/>
        <w:autoSpaceDE w:val="0"/>
        <w:autoSpaceDN w:val="0"/>
        <w:adjustRightInd w:val="0"/>
        <w:spacing w:line="360" w:lineRule="auto"/>
        <w:ind w:firstLine="709"/>
        <w:jc w:val="both"/>
        <w:rPr>
          <w:sz w:val="28"/>
          <w:szCs w:val="28"/>
        </w:rPr>
      </w:pPr>
    </w:p>
    <w:p w:rsidR="00794882" w:rsidRDefault="00794882" w:rsidP="00DE2741">
      <w:pPr>
        <w:widowControl w:val="0"/>
        <w:autoSpaceDE w:val="0"/>
        <w:autoSpaceDN w:val="0"/>
        <w:adjustRightInd w:val="0"/>
        <w:spacing w:line="360" w:lineRule="auto"/>
        <w:ind w:firstLine="709"/>
        <w:jc w:val="both"/>
        <w:rPr>
          <w:sz w:val="28"/>
          <w:szCs w:val="28"/>
        </w:rPr>
      </w:pPr>
    </w:p>
    <w:p w:rsidR="00794882" w:rsidRDefault="00794882" w:rsidP="00DE2741">
      <w:pPr>
        <w:widowControl w:val="0"/>
        <w:autoSpaceDE w:val="0"/>
        <w:autoSpaceDN w:val="0"/>
        <w:adjustRightInd w:val="0"/>
        <w:spacing w:line="360" w:lineRule="auto"/>
        <w:ind w:firstLine="709"/>
        <w:jc w:val="both"/>
        <w:rPr>
          <w:sz w:val="28"/>
          <w:szCs w:val="28"/>
        </w:rPr>
      </w:pPr>
    </w:p>
    <w:p w:rsidR="00794882" w:rsidRDefault="00794882" w:rsidP="00DE2741">
      <w:pPr>
        <w:widowControl w:val="0"/>
        <w:autoSpaceDE w:val="0"/>
        <w:autoSpaceDN w:val="0"/>
        <w:adjustRightInd w:val="0"/>
        <w:spacing w:line="360" w:lineRule="auto"/>
        <w:ind w:firstLine="709"/>
        <w:jc w:val="both"/>
        <w:rPr>
          <w:sz w:val="28"/>
          <w:szCs w:val="28"/>
        </w:rPr>
      </w:pPr>
    </w:p>
    <w:p w:rsidR="000B50B6"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Уплотняющий поясок несколько смещен вниз от основания конуса (рис.</w:t>
      </w:r>
      <w:r w:rsidR="000B50B6" w:rsidRPr="00DE2741">
        <w:rPr>
          <w:sz w:val="28"/>
          <w:szCs w:val="28"/>
        </w:rPr>
        <w:t>6.4.11</w:t>
      </w:r>
      <w:r w:rsidRPr="00DE2741">
        <w:rPr>
          <w:sz w:val="28"/>
          <w:szCs w:val="28"/>
        </w:rPr>
        <w:t>).</w:t>
      </w:r>
      <w:r w:rsidR="00651B8D" w:rsidRPr="00DE2741">
        <w:rPr>
          <w:sz w:val="28"/>
          <w:szCs w:val="28"/>
        </w:rPr>
        <w:t xml:space="preserve"> </w:t>
      </w:r>
      <w:r w:rsidRPr="00DE2741">
        <w:rPr>
          <w:sz w:val="28"/>
          <w:szCs w:val="28"/>
        </w:rPr>
        <w:t>На первом этапе задача сводится к смещению пояска вверх в нужную зону для чего пасту</w:t>
      </w:r>
      <w:r w:rsidR="00651B8D" w:rsidRPr="00DE2741">
        <w:rPr>
          <w:sz w:val="28"/>
          <w:szCs w:val="28"/>
        </w:rPr>
        <w:t xml:space="preserve"> </w:t>
      </w:r>
      <w:r w:rsidRPr="00DE2741">
        <w:rPr>
          <w:sz w:val="28"/>
          <w:szCs w:val="28"/>
        </w:rPr>
        <w:t>наносят ниже кромки пояска и также интервалами 15-30 сек. Производить притирку и</w:t>
      </w:r>
      <w:r w:rsidR="00651B8D" w:rsidRPr="00DE2741">
        <w:rPr>
          <w:sz w:val="28"/>
          <w:szCs w:val="28"/>
        </w:rPr>
        <w:t xml:space="preserve"> замену пасты</w:t>
      </w:r>
      <w:r w:rsidRPr="00DE2741">
        <w:rPr>
          <w:sz w:val="28"/>
          <w:szCs w:val="28"/>
        </w:rPr>
        <w:t>. Если паста после притирки равномерно распределена по поверхности, то</w:t>
      </w:r>
      <w:r w:rsidR="00651B8D" w:rsidRPr="00DE2741">
        <w:rPr>
          <w:sz w:val="28"/>
          <w:szCs w:val="28"/>
        </w:rPr>
        <w:t xml:space="preserve"> </w:t>
      </w:r>
      <w:r w:rsidRPr="00DE2741">
        <w:rPr>
          <w:sz w:val="28"/>
          <w:szCs w:val="28"/>
        </w:rPr>
        <w:t>это указ</w:t>
      </w:r>
      <w:r w:rsidR="00651B8D" w:rsidRPr="00DE2741">
        <w:rPr>
          <w:sz w:val="28"/>
          <w:szCs w:val="28"/>
        </w:rPr>
        <w:t>ыв</w:t>
      </w:r>
      <w:r w:rsidRPr="00DE2741">
        <w:rPr>
          <w:sz w:val="28"/>
          <w:szCs w:val="28"/>
        </w:rPr>
        <w:t>ает на отсутствие искажения формы конусов и поясок довольно</w:t>
      </w:r>
      <w:r w:rsidR="00DE2741">
        <w:rPr>
          <w:sz w:val="28"/>
          <w:szCs w:val="28"/>
        </w:rPr>
        <w:t xml:space="preserve"> </w:t>
      </w:r>
    </w:p>
    <w:p w:rsidR="001C533D" w:rsidRPr="00DE2741" w:rsidRDefault="000B50B6" w:rsidP="00DE2741">
      <w:pPr>
        <w:widowControl w:val="0"/>
        <w:autoSpaceDE w:val="0"/>
        <w:autoSpaceDN w:val="0"/>
        <w:adjustRightInd w:val="0"/>
        <w:spacing w:line="360" w:lineRule="auto"/>
        <w:ind w:firstLine="709"/>
        <w:jc w:val="both"/>
        <w:rPr>
          <w:sz w:val="28"/>
          <w:szCs w:val="28"/>
        </w:rPr>
      </w:pPr>
      <w:r w:rsidRPr="00DE2741">
        <w:rPr>
          <w:sz w:val="28"/>
          <w:szCs w:val="28"/>
        </w:rPr>
        <w:t>Рис.6.4.11</w:t>
      </w:r>
      <w:r w:rsidRPr="00DE2741">
        <w:rPr>
          <w:sz w:val="28"/>
          <w:szCs w:val="28"/>
        </w:rPr>
        <w:tab/>
      </w:r>
      <w:r w:rsidR="00DE2741">
        <w:rPr>
          <w:sz w:val="28"/>
          <w:szCs w:val="28"/>
        </w:rPr>
        <w:t xml:space="preserve"> </w:t>
      </w:r>
      <w:r w:rsidRPr="00DE2741">
        <w:rPr>
          <w:sz w:val="28"/>
          <w:szCs w:val="28"/>
        </w:rPr>
        <w:t>Рис.6.4.12</w:t>
      </w:r>
      <w:r w:rsidRPr="00DE2741">
        <w:rPr>
          <w:sz w:val="28"/>
          <w:szCs w:val="28"/>
        </w:rPr>
        <w:tab/>
      </w:r>
      <w:r w:rsidR="00DE2741">
        <w:rPr>
          <w:sz w:val="28"/>
          <w:szCs w:val="28"/>
        </w:rPr>
        <w:t xml:space="preserve"> </w:t>
      </w:r>
      <w:r w:rsidR="001C533D" w:rsidRPr="00DE2741">
        <w:rPr>
          <w:sz w:val="28"/>
          <w:szCs w:val="28"/>
        </w:rPr>
        <w:t>быстро будет</w:t>
      </w:r>
      <w:r w:rsidR="00651B8D" w:rsidRPr="00DE2741">
        <w:rPr>
          <w:sz w:val="28"/>
          <w:szCs w:val="28"/>
        </w:rPr>
        <w:t xml:space="preserve"> </w:t>
      </w:r>
      <w:r w:rsidR="001C533D" w:rsidRPr="00DE2741">
        <w:rPr>
          <w:sz w:val="28"/>
          <w:szCs w:val="28"/>
        </w:rPr>
        <w:t>перемещаться вверх к основанию, а окончательную его доводку проводят по варианту 1.</w:t>
      </w:r>
      <w:r w:rsidR="00930E1C" w:rsidRPr="00DE2741">
        <w:rPr>
          <w:sz w:val="28"/>
          <w:szCs w:val="28"/>
        </w:rPr>
        <w:t xml:space="preserve"> </w:t>
      </w:r>
      <w:r w:rsidR="001C533D" w:rsidRPr="00DE2741">
        <w:rPr>
          <w:sz w:val="28"/>
          <w:szCs w:val="28"/>
        </w:rPr>
        <w:t>Если же игла притиралась многократно, то не исключено, что на конусе под пояском</w:t>
      </w:r>
      <w:r w:rsidR="00930E1C" w:rsidRPr="00DE2741">
        <w:rPr>
          <w:sz w:val="28"/>
          <w:szCs w:val="28"/>
        </w:rPr>
        <w:t xml:space="preserve"> </w:t>
      </w:r>
      <w:r w:rsidR="001C533D" w:rsidRPr="00DE2741">
        <w:rPr>
          <w:sz w:val="28"/>
          <w:szCs w:val="28"/>
        </w:rPr>
        <w:t>имеется впадина. Такую ситуацию м</w:t>
      </w:r>
      <w:r w:rsidRPr="00DE2741">
        <w:rPr>
          <w:sz w:val="28"/>
          <w:szCs w:val="28"/>
        </w:rPr>
        <w:t xml:space="preserve">ожно отличить по неравномерному </w:t>
      </w:r>
      <w:r w:rsidR="001C533D" w:rsidRPr="00DE2741">
        <w:rPr>
          <w:sz w:val="28"/>
          <w:szCs w:val="28"/>
        </w:rPr>
        <w:t>распределению</w:t>
      </w:r>
      <w:r w:rsidR="00930E1C" w:rsidRPr="00DE2741">
        <w:rPr>
          <w:sz w:val="28"/>
          <w:szCs w:val="28"/>
        </w:rPr>
        <w:t xml:space="preserve"> </w:t>
      </w:r>
      <w:r w:rsidR="001C533D" w:rsidRPr="00DE2741">
        <w:rPr>
          <w:sz w:val="28"/>
          <w:szCs w:val="28"/>
        </w:rPr>
        <w:t>пасты после притирочных операций: выступающий поясок будет светлым, а впадина со</w:t>
      </w:r>
      <w:r w:rsidR="00930E1C" w:rsidRPr="00DE2741">
        <w:rPr>
          <w:sz w:val="28"/>
          <w:szCs w:val="28"/>
        </w:rPr>
        <w:t xml:space="preserve"> </w:t>
      </w:r>
      <w:r w:rsidR="001C533D" w:rsidRPr="00DE2741">
        <w:rPr>
          <w:sz w:val="28"/>
          <w:szCs w:val="28"/>
        </w:rPr>
        <w:t>скопившейся в ней пастой будет выглядеть темной полосой (рис.</w:t>
      </w:r>
      <w:r w:rsidRPr="00DE2741">
        <w:rPr>
          <w:sz w:val="28"/>
          <w:szCs w:val="28"/>
        </w:rPr>
        <w:t>6.4.12</w:t>
      </w:r>
      <w:r w:rsidR="001C533D" w:rsidRPr="00DE2741">
        <w:rPr>
          <w:sz w:val="28"/>
          <w:szCs w:val="28"/>
        </w:rPr>
        <w:t>). Ситуация</w:t>
      </w:r>
      <w:r w:rsidR="00930E1C" w:rsidRPr="00DE2741">
        <w:rPr>
          <w:sz w:val="28"/>
          <w:szCs w:val="28"/>
        </w:rPr>
        <w:t xml:space="preserve"> </w:t>
      </w:r>
      <w:r w:rsidR="001C533D" w:rsidRPr="00DE2741">
        <w:rPr>
          <w:sz w:val="28"/>
          <w:szCs w:val="28"/>
        </w:rPr>
        <w:t>осложняется и потребует большего врем</w:t>
      </w:r>
      <w:r w:rsidR="00930E1C" w:rsidRPr="00DE2741">
        <w:rPr>
          <w:sz w:val="28"/>
          <w:szCs w:val="28"/>
        </w:rPr>
        <w:t>ени или даже проверки формы седл</w:t>
      </w:r>
      <w:r w:rsidR="001C533D" w:rsidRPr="00DE2741">
        <w:rPr>
          <w:sz w:val="28"/>
          <w:szCs w:val="28"/>
        </w:rPr>
        <w:t>а и его</w:t>
      </w:r>
      <w:r w:rsidR="00930E1C" w:rsidRPr="00DE2741">
        <w:rPr>
          <w:sz w:val="28"/>
          <w:szCs w:val="28"/>
        </w:rPr>
        <w:t xml:space="preserve"> </w:t>
      </w:r>
      <w:r w:rsidR="009E5FF3" w:rsidRPr="00DE2741">
        <w:rPr>
          <w:sz w:val="28"/>
          <w:szCs w:val="28"/>
        </w:rPr>
        <w:t>исправления. При достаточной квалификации</w:t>
      </w:r>
      <w:r w:rsidR="00981AD7" w:rsidRPr="00DE2741">
        <w:rPr>
          <w:sz w:val="28"/>
          <w:szCs w:val="28"/>
        </w:rPr>
        <w:t xml:space="preserve"> исполнителя</w:t>
      </w:r>
      <w:r w:rsidR="009E5FF3" w:rsidRPr="00DE2741">
        <w:rPr>
          <w:sz w:val="28"/>
          <w:szCs w:val="28"/>
        </w:rPr>
        <w:t xml:space="preserve"> </w:t>
      </w:r>
      <w:r w:rsidR="001C533D" w:rsidRPr="00DE2741">
        <w:rPr>
          <w:sz w:val="28"/>
          <w:szCs w:val="28"/>
        </w:rPr>
        <w:t>выступ на конусе иглы, на</w:t>
      </w:r>
      <w:r w:rsidR="00981AD7" w:rsidRPr="00DE2741">
        <w:rPr>
          <w:sz w:val="28"/>
          <w:szCs w:val="28"/>
        </w:rPr>
        <w:t xml:space="preserve"> </w:t>
      </w:r>
      <w:r w:rsidR="001C533D" w:rsidRPr="00DE2741">
        <w:rPr>
          <w:sz w:val="28"/>
          <w:szCs w:val="28"/>
        </w:rPr>
        <w:t>котором находится поясок, можно убрать тонким (мелким) бруском, установив иглу на</w:t>
      </w:r>
      <w:r w:rsidR="00981AD7" w:rsidRPr="00DE2741">
        <w:rPr>
          <w:sz w:val="28"/>
          <w:szCs w:val="28"/>
        </w:rPr>
        <w:t xml:space="preserve"> </w:t>
      </w:r>
      <w:r w:rsidR="001C533D" w:rsidRPr="00DE2741">
        <w:rPr>
          <w:sz w:val="28"/>
          <w:szCs w:val="28"/>
        </w:rPr>
        <w:t>станок (снять всего 0,01-</w:t>
      </w:r>
      <w:smartTag w:uri="urn:schemas-microsoft-com:office:smarttags" w:element="metricconverter">
        <w:smartTagPr>
          <w:attr w:name="ProductID" w:val="0,02 мм"/>
        </w:smartTagPr>
        <w:r w:rsidR="001C533D" w:rsidRPr="00DE2741">
          <w:rPr>
            <w:sz w:val="28"/>
            <w:szCs w:val="28"/>
          </w:rPr>
          <w:t>0,02 мм</w:t>
        </w:r>
      </w:smartTag>
      <w:r w:rsidR="001C533D" w:rsidRPr="00DE2741">
        <w:rPr>
          <w:sz w:val="28"/>
          <w:szCs w:val="28"/>
        </w:rPr>
        <w:t>). После этого притирку повторить.</w:t>
      </w:r>
    </w:p>
    <w:p w:rsidR="00981AD7" w:rsidRPr="00DE2741" w:rsidRDefault="001C533D" w:rsidP="00DE2741">
      <w:pPr>
        <w:widowControl w:val="0"/>
        <w:autoSpaceDE w:val="0"/>
        <w:autoSpaceDN w:val="0"/>
        <w:adjustRightInd w:val="0"/>
        <w:spacing w:line="360" w:lineRule="auto"/>
        <w:ind w:firstLine="709"/>
        <w:jc w:val="both"/>
        <w:rPr>
          <w:b/>
          <w:sz w:val="28"/>
          <w:szCs w:val="28"/>
        </w:rPr>
      </w:pPr>
      <w:r w:rsidRPr="00DE2741">
        <w:rPr>
          <w:b/>
          <w:bCs/>
          <w:sz w:val="28"/>
          <w:szCs w:val="28"/>
        </w:rPr>
        <w:t xml:space="preserve">Вариант </w:t>
      </w:r>
      <w:r w:rsidRPr="00DE2741">
        <w:rPr>
          <w:b/>
          <w:sz w:val="28"/>
          <w:szCs w:val="28"/>
        </w:rPr>
        <w:t xml:space="preserve">3. </w:t>
      </w:r>
    </w:p>
    <w:p w:rsidR="001C533D"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Поясок на игле смещен вниз и притиркой по седлу его не удается исправить.</w:t>
      </w:r>
      <w:r w:rsidR="00863E22" w:rsidRPr="00DE2741">
        <w:rPr>
          <w:sz w:val="28"/>
          <w:szCs w:val="28"/>
        </w:rPr>
        <w:t xml:space="preserve"> Требуется проверка формы седл</w:t>
      </w:r>
      <w:r w:rsidRPr="00DE2741">
        <w:rPr>
          <w:sz w:val="28"/>
          <w:szCs w:val="28"/>
        </w:rPr>
        <w:t>а в корпусе.</w:t>
      </w:r>
      <w:r w:rsidR="00863E22" w:rsidRPr="00DE2741">
        <w:rPr>
          <w:sz w:val="28"/>
          <w:szCs w:val="28"/>
        </w:rPr>
        <w:t xml:space="preserve"> </w:t>
      </w:r>
      <w:r w:rsidRPr="00DE2741">
        <w:rPr>
          <w:sz w:val="28"/>
          <w:szCs w:val="28"/>
        </w:rPr>
        <w:t>Есл</w:t>
      </w:r>
      <w:r w:rsidR="00863E22" w:rsidRPr="00DE2741">
        <w:rPr>
          <w:sz w:val="28"/>
          <w:szCs w:val="28"/>
        </w:rPr>
        <w:t>и выяснится нарушение формы седл</w:t>
      </w:r>
      <w:r w:rsidRPr="00DE2741">
        <w:rPr>
          <w:sz w:val="28"/>
          <w:szCs w:val="28"/>
        </w:rPr>
        <w:t>а, то после ее исправления притирку можно</w:t>
      </w:r>
      <w:r w:rsidR="00863E22" w:rsidRPr="00DE2741">
        <w:rPr>
          <w:sz w:val="28"/>
          <w:szCs w:val="28"/>
        </w:rPr>
        <w:t xml:space="preserve"> </w:t>
      </w:r>
      <w:r w:rsidRPr="00DE2741">
        <w:rPr>
          <w:sz w:val="28"/>
          <w:szCs w:val="28"/>
        </w:rPr>
        <w:t>повторить по варианту 2.</w:t>
      </w:r>
    </w:p>
    <w:p w:rsidR="001C533D"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Прове</w:t>
      </w:r>
      <w:r w:rsidR="00E42823" w:rsidRPr="00DE2741">
        <w:rPr>
          <w:sz w:val="28"/>
          <w:szCs w:val="28"/>
        </w:rPr>
        <w:t>рку</w:t>
      </w:r>
      <w:r w:rsidRPr="00DE2741">
        <w:rPr>
          <w:sz w:val="28"/>
          <w:szCs w:val="28"/>
        </w:rPr>
        <w:t xml:space="preserve"> и ис</w:t>
      </w:r>
      <w:r w:rsidR="00E42823" w:rsidRPr="00DE2741">
        <w:rPr>
          <w:sz w:val="28"/>
          <w:szCs w:val="28"/>
        </w:rPr>
        <w:t>пра</w:t>
      </w:r>
      <w:r w:rsidRPr="00DE2741">
        <w:rPr>
          <w:sz w:val="28"/>
          <w:szCs w:val="28"/>
        </w:rPr>
        <w:t>вление формы сед</w:t>
      </w:r>
      <w:r w:rsidR="00E42823" w:rsidRPr="00DE2741">
        <w:rPr>
          <w:sz w:val="28"/>
          <w:szCs w:val="28"/>
        </w:rPr>
        <w:t>л</w:t>
      </w:r>
      <w:r w:rsidRPr="00DE2741">
        <w:rPr>
          <w:sz w:val="28"/>
          <w:szCs w:val="28"/>
        </w:rPr>
        <w:t>а производят с помощью, притира аналогичного по</w:t>
      </w:r>
      <w:r w:rsidR="007A01C5" w:rsidRPr="00DE2741">
        <w:rPr>
          <w:sz w:val="28"/>
          <w:szCs w:val="28"/>
        </w:rPr>
        <w:t xml:space="preserve"> ф</w:t>
      </w:r>
      <w:r w:rsidRPr="00DE2741">
        <w:rPr>
          <w:sz w:val="28"/>
          <w:szCs w:val="28"/>
        </w:rPr>
        <w:t>орме и размерам игл, и отличающегося от нее увеличенным углом конуса</w:t>
      </w:r>
      <w:r w:rsidR="007A01C5" w:rsidRPr="00DE2741">
        <w:rPr>
          <w:sz w:val="28"/>
          <w:szCs w:val="28"/>
        </w:rPr>
        <w:t xml:space="preserve"> </w:t>
      </w:r>
      <w:r w:rsidRPr="00DE2741">
        <w:rPr>
          <w:sz w:val="28"/>
          <w:szCs w:val="28"/>
        </w:rPr>
        <w:t>(60</w:t>
      </w:r>
      <w:r w:rsidR="007A01C5" w:rsidRPr="00DE2741">
        <w:rPr>
          <w:sz w:val="28"/>
          <w:szCs w:val="28"/>
        </w:rPr>
        <w:t xml:space="preserve"> </w:t>
      </w:r>
      <w:r w:rsidRPr="00DE2741">
        <w:rPr>
          <w:sz w:val="28"/>
          <w:szCs w:val="28"/>
        </w:rPr>
        <w:t>градусов</w:t>
      </w:r>
      <w:r w:rsidR="007A01C5" w:rsidRPr="00DE2741">
        <w:rPr>
          <w:sz w:val="28"/>
          <w:szCs w:val="28"/>
        </w:rPr>
        <w:t xml:space="preserve"> </w:t>
      </w:r>
      <w:r w:rsidRPr="00DE2741">
        <w:rPr>
          <w:sz w:val="28"/>
          <w:szCs w:val="28"/>
        </w:rPr>
        <w:t>30 минут вместо 60 градусов) и уменьшенным диаметром цилиндрической направляющей част</w:t>
      </w:r>
      <w:r w:rsidR="00C877A9" w:rsidRPr="00DE2741">
        <w:rPr>
          <w:sz w:val="28"/>
          <w:szCs w:val="28"/>
        </w:rPr>
        <w:t xml:space="preserve">и </w:t>
      </w:r>
      <w:r w:rsidRPr="00DE2741">
        <w:rPr>
          <w:sz w:val="28"/>
          <w:szCs w:val="28"/>
        </w:rPr>
        <w:t xml:space="preserve">(так, для дизеля RND 68 рекомендуемый диаметр </w:t>
      </w:r>
      <w:smartTag w:uri="urn:schemas-microsoft-com:office:smarttags" w:element="metricconverter">
        <w:smartTagPr>
          <w:attr w:name="ProductID" w:val="11,50 мм"/>
        </w:smartTagPr>
        <w:r w:rsidRPr="00DE2741">
          <w:rPr>
            <w:sz w:val="28"/>
            <w:szCs w:val="28"/>
          </w:rPr>
          <w:t>11,50</w:t>
        </w:r>
        <w:r w:rsidR="00C877A9" w:rsidRPr="00DE2741">
          <w:rPr>
            <w:sz w:val="28"/>
            <w:szCs w:val="28"/>
          </w:rPr>
          <w:t xml:space="preserve"> </w:t>
        </w:r>
        <w:r w:rsidRPr="00DE2741">
          <w:rPr>
            <w:sz w:val="28"/>
            <w:szCs w:val="28"/>
          </w:rPr>
          <w:t>мм</w:t>
        </w:r>
      </w:smartTag>
      <w:r w:rsidR="00C877A9" w:rsidRPr="00DE2741">
        <w:rPr>
          <w:sz w:val="28"/>
          <w:szCs w:val="28"/>
        </w:rPr>
        <w:t>)</w:t>
      </w:r>
      <w:r w:rsidR="001D567D" w:rsidRPr="00DE2741">
        <w:rPr>
          <w:sz w:val="28"/>
          <w:szCs w:val="28"/>
        </w:rPr>
        <w:t xml:space="preserve">. </w:t>
      </w:r>
      <w:r w:rsidRPr="00DE2741">
        <w:rPr>
          <w:sz w:val="28"/>
          <w:szCs w:val="28"/>
        </w:rPr>
        <w:t>В судовых условиях его невозможно изготовить с такой точностью по углу конуса и</w:t>
      </w:r>
      <w:r w:rsidR="001D567D" w:rsidRPr="00DE2741">
        <w:rPr>
          <w:sz w:val="28"/>
          <w:szCs w:val="28"/>
        </w:rPr>
        <w:t xml:space="preserve"> </w:t>
      </w:r>
      <w:r w:rsidRPr="00DE2741">
        <w:rPr>
          <w:sz w:val="28"/>
          <w:szCs w:val="28"/>
        </w:rPr>
        <w:t>необходимо сделать заказ на его изготовление. При этом обязательно нужно указать</w:t>
      </w:r>
      <w:r w:rsidR="001D567D" w:rsidRPr="00DE2741">
        <w:rPr>
          <w:sz w:val="28"/>
          <w:szCs w:val="28"/>
        </w:rPr>
        <w:t xml:space="preserve"> </w:t>
      </w:r>
      <w:r w:rsidRPr="00DE2741">
        <w:rPr>
          <w:sz w:val="28"/>
          <w:szCs w:val="28"/>
        </w:rPr>
        <w:t>мате</w:t>
      </w:r>
      <w:r w:rsidR="001D567D" w:rsidRPr="00DE2741">
        <w:rPr>
          <w:sz w:val="28"/>
          <w:szCs w:val="28"/>
        </w:rPr>
        <w:t>ри</w:t>
      </w:r>
      <w:r w:rsidRPr="00DE2741">
        <w:rPr>
          <w:sz w:val="28"/>
          <w:szCs w:val="28"/>
        </w:rPr>
        <w:t xml:space="preserve">: серый </w:t>
      </w:r>
      <w:r w:rsidR="001C2C0E" w:rsidRPr="00DE2741">
        <w:rPr>
          <w:sz w:val="28"/>
          <w:szCs w:val="28"/>
        </w:rPr>
        <w:t>чугун</w:t>
      </w:r>
      <w:r w:rsidRPr="00DE2741">
        <w:rPr>
          <w:sz w:val="28"/>
          <w:szCs w:val="28"/>
        </w:rPr>
        <w:t xml:space="preserve"> СЧ22; СЧ28 (cast iron</w:t>
      </w:r>
      <w:r w:rsidR="001C2C0E" w:rsidRPr="00DE2741">
        <w:rPr>
          <w:sz w:val="28"/>
          <w:szCs w:val="28"/>
        </w:rPr>
        <w:t>).</w:t>
      </w:r>
    </w:p>
    <w:p w:rsidR="00B9438A"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Выбор материала притира мотивирован тем, что он должен быть мягче притираемых</w:t>
      </w:r>
      <w:r w:rsidR="007B7625" w:rsidRPr="00DE2741">
        <w:rPr>
          <w:sz w:val="28"/>
          <w:szCs w:val="28"/>
        </w:rPr>
        <w:t xml:space="preserve"> </w:t>
      </w:r>
      <w:r w:rsidRPr="00DE2741">
        <w:rPr>
          <w:sz w:val="28"/>
          <w:szCs w:val="28"/>
        </w:rPr>
        <w:t xml:space="preserve">поверхностей. (Так </w:t>
      </w:r>
      <w:r w:rsidR="007B7625" w:rsidRPr="00DE2741">
        <w:rPr>
          <w:sz w:val="28"/>
          <w:szCs w:val="28"/>
        </w:rPr>
        <w:t>для обработки посадочного гнезда под форсунку в стальной цилиндрической крышке</w:t>
      </w:r>
      <w:r w:rsidR="00991251" w:rsidRPr="00DE2741">
        <w:rPr>
          <w:sz w:val="28"/>
          <w:szCs w:val="28"/>
        </w:rPr>
        <w:t xml:space="preserve"> притир изготовляют из более мягкого материала бронзы). К тому же серый чугун обладает антизадирными свойствами</w:t>
      </w:r>
      <w:r w:rsidR="00A9110C" w:rsidRPr="00DE2741">
        <w:rPr>
          <w:sz w:val="28"/>
          <w:szCs w:val="28"/>
        </w:rPr>
        <w:t xml:space="preserve"> и не подвержен пластическим деформациям в следствии нулевой пластичности.</w:t>
      </w:r>
      <w:r w:rsidR="00A15FFC" w:rsidRPr="00DE2741">
        <w:rPr>
          <w:sz w:val="28"/>
          <w:szCs w:val="28"/>
        </w:rPr>
        <w:t xml:space="preserve"> Поэтому и проверочные плиты делают чугунными. </w:t>
      </w:r>
      <w:r w:rsidRPr="00DE2741">
        <w:rPr>
          <w:sz w:val="28"/>
          <w:szCs w:val="28"/>
        </w:rPr>
        <w:t>Требование к пониженной твердости по отношению к обрабат</w:t>
      </w:r>
      <w:r w:rsidR="006B3C5E" w:rsidRPr="00DE2741">
        <w:rPr>
          <w:sz w:val="28"/>
          <w:szCs w:val="28"/>
        </w:rPr>
        <w:t>ыв</w:t>
      </w:r>
      <w:r w:rsidRPr="00DE2741">
        <w:rPr>
          <w:sz w:val="28"/>
          <w:szCs w:val="28"/>
        </w:rPr>
        <w:t>аемой</w:t>
      </w:r>
      <w:r w:rsidR="006B3C5E" w:rsidRPr="00DE2741">
        <w:rPr>
          <w:sz w:val="28"/>
          <w:szCs w:val="28"/>
        </w:rPr>
        <w:t xml:space="preserve"> </w:t>
      </w:r>
      <w:r w:rsidRPr="00DE2741">
        <w:rPr>
          <w:sz w:val="28"/>
          <w:szCs w:val="28"/>
        </w:rPr>
        <w:t>поверхности обусловлено тем, что при притирке абразивы способны внедряться в более</w:t>
      </w:r>
      <w:r w:rsidR="006B3C5E" w:rsidRPr="00DE2741">
        <w:rPr>
          <w:sz w:val="28"/>
          <w:szCs w:val="28"/>
        </w:rPr>
        <w:t xml:space="preserve"> </w:t>
      </w:r>
      <w:r w:rsidRPr="00DE2741">
        <w:rPr>
          <w:sz w:val="28"/>
          <w:szCs w:val="28"/>
        </w:rPr>
        <w:t>мягкую поверхность и образуют вместе с нею нечто наподобие абразивного камня. Такая</w:t>
      </w:r>
      <w:r w:rsidR="00B9438A" w:rsidRPr="00DE2741">
        <w:rPr>
          <w:sz w:val="28"/>
          <w:szCs w:val="28"/>
        </w:rPr>
        <w:t xml:space="preserve"> </w:t>
      </w:r>
      <w:r w:rsidRPr="00DE2741">
        <w:rPr>
          <w:sz w:val="28"/>
          <w:szCs w:val="28"/>
        </w:rPr>
        <w:t>поверхность царапает более твердую, а сама защищена от износа и искажения формы.</w:t>
      </w:r>
      <w:r w:rsidR="00B9438A" w:rsidRPr="00DE2741">
        <w:rPr>
          <w:sz w:val="28"/>
          <w:szCs w:val="28"/>
        </w:rPr>
        <w:t xml:space="preserve"> </w:t>
      </w:r>
      <w:r w:rsidRPr="00DE2741">
        <w:rPr>
          <w:sz w:val="28"/>
          <w:szCs w:val="28"/>
        </w:rPr>
        <w:t>Как производится обработка сед</w:t>
      </w:r>
      <w:r w:rsidR="00B9438A" w:rsidRPr="00DE2741">
        <w:rPr>
          <w:sz w:val="28"/>
          <w:szCs w:val="28"/>
        </w:rPr>
        <w:t>л</w:t>
      </w:r>
      <w:r w:rsidRPr="00DE2741">
        <w:rPr>
          <w:sz w:val="28"/>
          <w:szCs w:val="28"/>
        </w:rPr>
        <w:t>а распылителя чугунным притиром подробно описано в</w:t>
      </w:r>
      <w:r w:rsidR="00B9438A" w:rsidRPr="00DE2741">
        <w:rPr>
          <w:sz w:val="28"/>
          <w:szCs w:val="28"/>
        </w:rPr>
        <w:t xml:space="preserve"> </w:t>
      </w:r>
      <w:r w:rsidRPr="00DE2741">
        <w:rPr>
          <w:sz w:val="28"/>
          <w:szCs w:val="28"/>
        </w:rPr>
        <w:t xml:space="preserve">инструкциях к двигателям модификаций RND и RTА фирмы </w:t>
      </w:r>
      <w:r w:rsidR="00B9438A" w:rsidRPr="00DE2741">
        <w:rPr>
          <w:sz w:val="28"/>
          <w:szCs w:val="28"/>
        </w:rPr>
        <w:t>“</w:t>
      </w:r>
      <w:r w:rsidRPr="00DE2741">
        <w:rPr>
          <w:sz w:val="28"/>
          <w:szCs w:val="28"/>
        </w:rPr>
        <w:t>Зульцер</w:t>
      </w:r>
      <w:r w:rsidR="00B9438A" w:rsidRPr="00DE2741">
        <w:rPr>
          <w:sz w:val="28"/>
          <w:szCs w:val="28"/>
        </w:rPr>
        <w:t>”</w:t>
      </w:r>
      <w:r w:rsidRPr="00DE2741">
        <w:rPr>
          <w:sz w:val="28"/>
          <w:szCs w:val="28"/>
        </w:rPr>
        <w:t>.</w:t>
      </w:r>
    </w:p>
    <w:p w:rsidR="006C0D3B" w:rsidRPr="00DE2741" w:rsidRDefault="001C533D" w:rsidP="00DE2741">
      <w:pPr>
        <w:widowControl w:val="0"/>
        <w:autoSpaceDE w:val="0"/>
        <w:autoSpaceDN w:val="0"/>
        <w:adjustRightInd w:val="0"/>
        <w:spacing w:line="360" w:lineRule="auto"/>
        <w:ind w:firstLine="709"/>
        <w:jc w:val="both"/>
        <w:rPr>
          <w:sz w:val="28"/>
          <w:szCs w:val="28"/>
        </w:rPr>
      </w:pPr>
      <w:r w:rsidRPr="00DE2741">
        <w:rPr>
          <w:sz w:val="28"/>
          <w:szCs w:val="28"/>
        </w:rPr>
        <w:t>Если причина затрудненной притирки иглы</w:t>
      </w:r>
      <w:r w:rsidR="00B9438A" w:rsidRPr="00DE2741">
        <w:rPr>
          <w:sz w:val="28"/>
          <w:szCs w:val="28"/>
        </w:rPr>
        <w:t xml:space="preserve"> </w:t>
      </w:r>
      <w:r w:rsidRPr="00DE2741">
        <w:rPr>
          <w:sz w:val="28"/>
          <w:szCs w:val="28"/>
        </w:rPr>
        <w:t>оказалась в изношенности сед</w:t>
      </w:r>
      <w:r w:rsidR="00B9438A" w:rsidRPr="00DE2741">
        <w:rPr>
          <w:sz w:val="28"/>
          <w:szCs w:val="28"/>
        </w:rPr>
        <w:t>л</w:t>
      </w:r>
      <w:r w:rsidRPr="00DE2741">
        <w:rPr>
          <w:sz w:val="28"/>
          <w:szCs w:val="28"/>
        </w:rPr>
        <w:t>а, то после</w:t>
      </w:r>
      <w:r w:rsidR="00B9438A" w:rsidRPr="00DE2741">
        <w:rPr>
          <w:sz w:val="28"/>
          <w:szCs w:val="28"/>
        </w:rPr>
        <w:t xml:space="preserve"> </w:t>
      </w:r>
      <w:r w:rsidRPr="00DE2741">
        <w:rPr>
          <w:sz w:val="28"/>
          <w:szCs w:val="28"/>
        </w:rPr>
        <w:t>исправления его формы операцию можно повторить.</w:t>
      </w:r>
    </w:p>
    <w:p w:rsidR="00983B4C" w:rsidRPr="00DE2741" w:rsidRDefault="00983B4C" w:rsidP="00DE2741">
      <w:pPr>
        <w:widowControl w:val="0"/>
        <w:spacing w:line="360" w:lineRule="auto"/>
        <w:ind w:firstLine="709"/>
        <w:jc w:val="both"/>
        <w:rPr>
          <w:b/>
          <w:i/>
          <w:sz w:val="28"/>
          <w:szCs w:val="28"/>
        </w:rPr>
      </w:pPr>
    </w:p>
    <w:p w:rsidR="006C3A42" w:rsidRPr="00DE2741" w:rsidRDefault="006C3A42" w:rsidP="00DE2741">
      <w:pPr>
        <w:widowControl w:val="0"/>
        <w:spacing w:line="360" w:lineRule="auto"/>
        <w:ind w:firstLine="709"/>
        <w:jc w:val="both"/>
        <w:outlineLvl w:val="1"/>
        <w:rPr>
          <w:b/>
          <w:sz w:val="28"/>
          <w:szCs w:val="28"/>
        </w:rPr>
      </w:pPr>
      <w:bookmarkStart w:id="20" w:name="_Toc185048390"/>
      <w:r w:rsidRPr="00DE2741">
        <w:rPr>
          <w:b/>
          <w:sz w:val="28"/>
          <w:szCs w:val="28"/>
        </w:rPr>
        <w:t>6.5 Основные неисправности форсунки</w:t>
      </w:r>
      <w:bookmarkEnd w:id="20"/>
    </w:p>
    <w:p w:rsidR="00794882" w:rsidRDefault="00794882" w:rsidP="00DE2741">
      <w:pPr>
        <w:widowControl w:val="0"/>
        <w:spacing w:line="360" w:lineRule="auto"/>
        <w:ind w:firstLine="709"/>
        <w:jc w:val="both"/>
        <w:rPr>
          <w:sz w:val="28"/>
          <w:szCs w:val="28"/>
        </w:rPr>
      </w:pPr>
    </w:p>
    <w:p w:rsidR="006C3A42" w:rsidRPr="00DE2741" w:rsidRDefault="006C3A42" w:rsidP="00DE2741">
      <w:pPr>
        <w:widowControl w:val="0"/>
        <w:spacing w:line="360" w:lineRule="auto"/>
        <w:ind w:firstLine="709"/>
        <w:jc w:val="both"/>
        <w:rPr>
          <w:sz w:val="28"/>
          <w:szCs w:val="28"/>
        </w:rPr>
      </w:pPr>
      <w:r w:rsidRPr="00DE2741">
        <w:rPr>
          <w:sz w:val="28"/>
          <w:szCs w:val="28"/>
        </w:rPr>
        <w:t>Неисправности в работе форсунок всегда приводят к ухудшению смесеобразования, в результате чего скорость сгорания топлива уменьшается, догорание происходит на большей части рабочего хода, часть топлива сгорает не полностью – всё это приводит к снижению мощности и экономичности двигателя.</w:t>
      </w:r>
    </w:p>
    <w:p w:rsidR="006C3A42" w:rsidRPr="00DE2741" w:rsidRDefault="006C3A42" w:rsidP="00DE2741">
      <w:pPr>
        <w:widowControl w:val="0"/>
        <w:spacing w:line="360" w:lineRule="auto"/>
        <w:ind w:firstLine="709"/>
        <w:jc w:val="both"/>
        <w:rPr>
          <w:sz w:val="28"/>
          <w:szCs w:val="28"/>
        </w:rPr>
      </w:pPr>
      <w:r w:rsidRPr="00DE2741">
        <w:rPr>
          <w:sz w:val="28"/>
          <w:szCs w:val="28"/>
        </w:rPr>
        <w:t>Форсунки должны подвергаться периодическим профилактическим осмотрам через 500-1000 часов работы. Во время осмотров снятые с двигателя форсунки разбирают, очищают от нагара, промывают, устраняют неисправности, собирают, проверяют и регулируют на стенде. Замена форсунок для осмотра и устранения неисправности производятся при обнаружении признаков плохой работы: повышения температуры выпускных газов и появления темного дыма из трубы.</w:t>
      </w:r>
    </w:p>
    <w:p w:rsidR="006C3A42" w:rsidRPr="00DE2741" w:rsidRDefault="006C3A42" w:rsidP="00DE2741">
      <w:pPr>
        <w:widowControl w:val="0"/>
        <w:spacing w:line="360" w:lineRule="auto"/>
        <w:ind w:firstLine="709"/>
        <w:jc w:val="both"/>
        <w:rPr>
          <w:sz w:val="28"/>
          <w:szCs w:val="28"/>
        </w:rPr>
      </w:pPr>
      <w:r w:rsidRPr="00DE2741">
        <w:rPr>
          <w:sz w:val="28"/>
          <w:szCs w:val="28"/>
        </w:rPr>
        <w:t>Неисправности и их устранение:</w:t>
      </w:r>
    </w:p>
    <w:p w:rsidR="006C3A42" w:rsidRPr="00DE2741" w:rsidRDefault="006C3A42" w:rsidP="00DE2741">
      <w:pPr>
        <w:widowControl w:val="0"/>
        <w:numPr>
          <w:ilvl w:val="0"/>
          <w:numId w:val="21"/>
        </w:numPr>
        <w:spacing w:line="360" w:lineRule="auto"/>
        <w:ind w:left="0" w:firstLine="709"/>
        <w:jc w:val="both"/>
        <w:rPr>
          <w:sz w:val="28"/>
          <w:szCs w:val="28"/>
        </w:rPr>
      </w:pPr>
      <w:r w:rsidRPr="00DE2741">
        <w:rPr>
          <w:sz w:val="28"/>
          <w:szCs w:val="28"/>
        </w:rPr>
        <w:t>Зависание иглы возникает при работе на загрязненном, обводненном или «сухом» топливе, из-за попадания механических частиц в рабочий зазор форсуночной пары или разрушения рабочих поверхностей иглы коррозией. При зависании иглы форсунка начинает работать как открытая, что сопровождается подтеканием топлива и обнаруживается по повышению температуры выпускных газов и появлению дымного выхлопа. Форсунку заменяют запасной. Зависшую иглу удаляют за хвостовик или выпрессовывают на специальном устройстве. После слабых «захватов» иглу достаточно промыть и расходить на масле. После задиров распылитель заменяют.</w:t>
      </w:r>
    </w:p>
    <w:p w:rsidR="006C3A42" w:rsidRPr="00DE2741" w:rsidRDefault="006C3A42" w:rsidP="00DE2741">
      <w:pPr>
        <w:widowControl w:val="0"/>
        <w:numPr>
          <w:ilvl w:val="0"/>
          <w:numId w:val="21"/>
        </w:numPr>
        <w:spacing w:line="360" w:lineRule="auto"/>
        <w:ind w:left="0" w:firstLine="709"/>
        <w:jc w:val="both"/>
        <w:rPr>
          <w:sz w:val="28"/>
          <w:szCs w:val="28"/>
        </w:rPr>
      </w:pPr>
      <w:r w:rsidRPr="00DE2741">
        <w:rPr>
          <w:sz w:val="28"/>
          <w:szCs w:val="28"/>
        </w:rPr>
        <w:t xml:space="preserve">Закупорка сопловых отверстий приводит к повышению давления, создаваемого ТНВД, в результате этого может произойти разрыв форсуночного трубопровода, отрыв сопла или поломка плунжера ТНВД. Обнаруживается по резко ощутимым гидравлическим ударам в форсуночной трубе. Возникает в результате подтекания форсунки, при котором топливо вытекает не распыливаясь и сгорает около сопла, а так же при работе на плохо очищенном топливе. После разборки отверстия прочищают специальной стальной иглой диаметром меньше диаметра сопла на </w:t>
      </w:r>
      <w:smartTag w:uri="urn:schemas-microsoft-com:office:smarttags" w:element="metricconverter">
        <w:smartTagPr>
          <w:attr w:name="ProductID" w:val="0,1 мм"/>
        </w:smartTagPr>
        <w:r w:rsidRPr="00DE2741">
          <w:rPr>
            <w:sz w:val="28"/>
            <w:szCs w:val="28"/>
          </w:rPr>
          <w:t>0,1 мм</w:t>
        </w:r>
      </w:smartTag>
      <w:r w:rsidRPr="00DE2741">
        <w:rPr>
          <w:sz w:val="28"/>
          <w:szCs w:val="28"/>
        </w:rPr>
        <w:t>, а затем сопло и распылитель промывают чистым топливом и обдувают сжатым воздухом.</w:t>
      </w:r>
    </w:p>
    <w:p w:rsidR="006C3A42" w:rsidRPr="00DE2741" w:rsidRDefault="006C3A42" w:rsidP="00DE2741">
      <w:pPr>
        <w:widowControl w:val="0"/>
        <w:numPr>
          <w:ilvl w:val="0"/>
          <w:numId w:val="21"/>
        </w:numPr>
        <w:spacing w:line="360" w:lineRule="auto"/>
        <w:ind w:left="0" w:firstLine="709"/>
        <w:jc w:val="both"/>
        <w:rPr>
          <w:sz w:val="28"/>
          <w:szCs w:val="28"/>
        </w:rPr>
      </w:pPr>
      <w:r w:rsidRPr="00DE2741">
        <w:rPr>
          <w:sz w:val="28"/>
          <w:szCs w:val="28"/>
        </w:rPr>
        <w:t>Износ сопловых отверстий приводит к изменению формы и дальнобойности факела. Обнаруживается по появлению дымного выхлопа и повышению температуры выпускных газов. На стенде размеры отверстий после их очистки проверяют с помощью предельных калибров. Если отверстия имеют овал или их диаметры увеличились больше чем на 10%, то сопло или весь распылитель заменяют.</w:t>
      </w:r>
    </w:p>
    <w:p w:rsidR="006C3A42" w:rsidRPr="00DE2741" w:rsidRDefault="006C3A42" w:rsidP="00DE2741">
      <w:pPr>
        <w:widowControl w:val="0"/>
        <w:numPr>
          <w:ilvl w:val="0"/>
          <w:numId w:val="21"/>
        </w:numPr>
        <w:spacing w:line="360" w:lineRule="auto"/>
        <w:ind w:left="0" w:firstLine="709"/>
        <w:jc w:val="both"/>
        <w:rPr>
          <w:sz w:val="28"/>
          <w:szCs w:val="28"/>
        </w:rPr>
      </w:pPr>
      <w:r w:rsidRPr="00DE2741">
        <w:rPr>
          <w:sz w:val="28"/>
          <w:szCs w:val="28"/>
        </w:rPr>
        <w:t>Поломка пружины происходит от плохого качества материала, неправильной термической обработки или при неправильной сборке, при которой возникает перекос пружины. При поломке происходит зависание иглы и подтекание форсунки. Во время осмотра пружину заменяют.</w:t>
      </w:r>
    </w:p>
    <w:p w:rsidR="006C3A42" w:rsidRPr="00DE2741" w:rsidRDefault="006C3A42" w:rsidP="00DE2741">
      <w:pPr>
        <w:widowControl w:val="0"/>
        <w:spacing w:line="360" w:lineRule="auto"/>
        <w:ind w:firstLine="709"/>
        <w:jc w:val="both"/>
        <w:rPr>
          <w:sz w:val="28"/>
          <w:szCs w:val="28"/>
        </w:rPr>
      </w:pPr>
      <w:r w:rsidRPr="00DE2741">
        <w:rPr>
          <w:sz w:val="28"/>
          <w:szCs w:val="28"/>
        </w:rPr>
        <w:t>Обгорание соплового наконечника приводит к разрушению конца сопла. Возникает при значительном подтекании форсунки, когда интенсивное горение происходит в непосредственной близости от сопла, вызывая эрозионное разрушение концевой части распылителя; вследствие химической коррозии от действия серной кислоты, которая появляется на конце сопла при излишнем охлаждении форсунки, когда температура её наружной поверхности снижается ниже «точки росы», что бывает при продолжительной работе двигателя на малых нагрузках и на маневрах. Такой распылитель заменяют.</w:t>
      </w:r>
    </w:p>
    <w:p w:rsidR="006C3A42" w:rsidRPr="00DE2741" w:rsidRDefault="006C3A42" w:rsidP="00DE2741">
      <w:pPr>
        <w:widowControl w:val="0"/>
        <w:spacing w:line="360" w:lineRule="auto"/>
        <w:ind w:firstLine="709"/>
        <w:jc w:val="both"/>
        <w:rPr>
          <w:b/>
          <w:i/>
          <w:sz w:val="28"/>
          <w:szCs w:val="28"/>
        </w:rPr>
      </w:pPr>
    </w:p>
    <w:p w:rsidR="00EF3746" w:rsidRPr="00DE2741" w:rsidRDefault="006C3A42" w:rsidP="00DE2741">
      <w:pPr>
        <w:widowControl w:val="0"/>
        <w:spacing w:line="360" w:lineRule="auto"/>
        <w:ind w:firstLine="709"/>
        <w:jc w:val="both"/>
        <w:outlineLvl w:val="1"/>
        <w:rPr>
          <w:b/>
          <w:sz w:val="28"/>
          <w:szCs w:val="28"/>
        </w:rPr>
      </w:pPr>
      <w:bookmarkStart w:id="21" w:name="_Toc185048391"/>
      <w:r w:rsidRPr="00DE2741">
        <w:rPr>
          <w:b/>
          <w:sz w:val="28"/>
          <w:szCs w:val="28"/>
        </w:rPr>
        <w:t>6.6</w:t>
      </w:r>
      <w:r w:rsidR="00EF3746" w:rsidRPr="00DE2741">
        <w:rPr>
          <w:b/>
          <w:sz w:val="28"/>
          <w:szCs w:val="28"/>
        </w:rPr>
        <w:t xml:space="preserve"> Проверка и регулировка угла опережения подачи топлива</w:t>
      </w:r>
      <w:bookmarkEnd w:id="21"/>
    </w:p>
    <w:p w:rsidR="00794882" w:rsidRDefault="00794882" w:rsidP="00DE2741">
      <w:pPr>
        <w:widowControl w:val="0"/>
        <w:spacing w:line="360" w:lineRule="auto"/>
        <w:ind w:firstLine="709"/>
        <w:jc w:val="both"/>
        <w:rPr>
          <w:sz w:val="28"/>
          <w:szCs w:val="28"/>
        </w:rPr>
      </w:pPr>
    </w:p>
    <w:p w:rsidR="00EF3746" w:rsidRPr="00DE2741" w:rsidRDefault="00EF3746" w:rsidP="00DE2741">
      <w:pPr>
        <w:widowControl w:val="0"/>
        <w:spacing w:line="360" w:lineRule="auto"/>
        <w:ind w:firstLine="709"/>
        <w:jc w:val="both"/>
        <w:rPr>
          <w:sz w:val="28"/>
          <w:szCs w:val="28"/>
        </w:rPr>
      </w:pPr>
      <w:r w:rsidRPr="00DE2741">
        <w:rPr>
          <w:sz w:val="28"/>
          <w:szCs w:val="28"/>
        </w:rPr>
        <w:t xml:space="preserve">Своевременность сгорания топлива обуславливается углом опережения подачи топлива. От его величины зависят продолжительность периода задержки самовоспламенения, скорость нарастания давления и расположение линии сгорания относительно В.М.Т. При смещении сгорания топлива на начало процесса расширения уменьшается давление в конце горения, повышается температура отходящих газов и возрастают потери теплоты, что приводит к увеличению удельного расхода топлива. Кроме того, будут происходить перегрев поршня и повышение температурных напряжений цилиндра. Давление в конце горения </w:t>
      </w:r>
      <w:r w:rsidRPr="00DE2741">
        <w:rPr>
          <w:sz w:val="28"/>
          <w:szCs w:val="28"/>
          <w:lang w:val="en-US"/>
        </w:rPr>
        <w:t>P</w:t>
      </w:r>
      <w:r w:rsidRPr="00DE2741">
        <w:rPr>
          <w:sz w:val="28"/>
          <w:szCs w:val="28"/>
          <w:vertAlign w:val="subscript"/>
        </w:rPr>
        <w:t>z</w:t>
      </w:r>
      <w:r w:rsidRPr="00DE2741">
        <w:rPr>
          <w:sz w:val="28"/>
          <w:szCs w:val="28"/>
        </w:rPr>
        <w:t xml:space="preserve"> по отдельным цилиндрам не должно отклоняться от значений, указанных в формуляре дизеля, более чем на ± 5 %. Для повышения </w:t>
      </w:r>
      <w:r w:rsidRPr="00DE2741">
        <w:rPr>
          <w:sz w:val="28"/>
          <w:szCs w:val="28"/>
          <w:lang w:val="en-US"/>
        </w:rPr>
        <w:t>P</w:t>
      </w:r>
      <w:r w:rsidRPr="00DE2741">
        <w:rPr>
          <w:sz w:val="28"/>
          <w:szCs w:val="28"/>
          <w:vertAlign w:val="subscript"/>
        </w:rPr>
        <w:t>z</w:t>
      </w:r>
      <w:r w:rsidRPr="00DE2741">
        <w:rPr>
          <w:sz w:val="28"/>
          <w:szCs w:val="28"/>
        </w:rPr>
        <w:t xml:space="preserve"> угол опережения подачи топлива увеличивают, для снижения - уменьшают. Величина угла опережения подачи топлива указана в формуляре двигателя.</w:t>
      </w:r>
    </w:p>
    <w:p w:rsidR="002C2A76" w:rsidRPr="00DE2741" w:rsidRDefault="002C2A76" w:rsidP="00DE2741">
      <w:pPr>
        <w:widowControl w:val="0"/>
        <w:spacing w:line="360" w:lineRule="auto"/>
        <w:ind w:firstLine="709"/>
        <w:jc w:val="both"/>
        <w:rPr>
          <w:sz w:val="28"/>
          <w:szCs w:val="28"/>
        </w:rPr>
      </w:pPr>
      <w:r w:rsidRPr="00DE2741">
        <w:rPr>
          <w:b/>
          <w:i/>
          <w:sz w:val="28"/>
          <w:szCs w:val="28"/>
        </w:rPr>
        <w:t>При определении угла опережения подачи топлива односекционным топливным насосом выполняют следующие действия:</w:t>
      </w:r>
    </w:p>
    <w:p w:rsidR="002C2A76" w:rsidRPr="00DE2741" w:rsidRDefault="002C2A76" w:rsidP="00794882">
      <w:pPr>
        <w:widowControl w:val="0"/>
        <w:numPr>
          <w:ilvl w:val="0"/>
          <w:numId w:val="8"/>
        </w:numPr>
        <w:tabs>
          <w:tab w:val="clear" w:pos="1080"/>
          <w:tab w:val="num" w:pos="540"/>
          <w:tab w:val="left" w:pos="1134"/>
        </w:tabs>
        <w:spacing w:line="360" w:lineRule="auto"/>
        <w:ind w:left="0" w:firstLine="709"/>
        <w:jc w:val="both"/>
        <w:rPr>
          <w:sz w:val="28"/>
          <w:szCs w:val="28"/>
        </w:rPr>
      </w:pPr>
      <w:r w:rsidRPr="00DE2741">
        <w:rPr>
          <w:sz w:val="28"/>
          <w:szCs w:val="28"/>
        </w:rPr>
        <w:t xml:space="preserve">Отсоединяют топливную трубку от насоса. </w:t>
      </w:r>
    </w:p>
    <w:p w:rsidR="002C2A76" w:rsidRPr="00DE2741" w:rsidRDefault="002C2A76" w:rsidP="00794882">
      <w:pPr>
        <w:widowControl w:val="0"/>
        <w:numPr>
          <w:ilvl w:val="0"/>
          <w:numId w:val="8"/>
        </w:numPr>
        <w:tabs>
          <w:tab w:val="clear" w:pos="1080"/>
          <w:tab w:val="num" w:pos="540"/>
          <w:tab w:val="left" w:pos="1134"/>
        </w:tabs>
        <w:spacing w:line="360" w:lineRule="auto"/>
        <w:ind w:left="0" w:firstLine="709"/>
        <w:jc w:val="both"/>
        <w:rPr>
          <w:sz w:val="28"/>
          <w:szCs w:val="28"/>
        </w:rPr>
      </w:pPr>
      <w:r w:rsidRPr="00DE2741">
        <w:rPr>
          <w:sz w:val="28"/>
          <w:szCs w:val="28"/>
        </w:rPr>
        <w:t xml:space="preserve">Устанавливают на штуцер топливного насоса моментоскоп. </w:t>
      </w:r>
    </w:p>
    <w:p w:rsidR="002C2A76" w:rsidRPr="00DE2741" w:rsidRDefault="002C2A76" w:rsidP="00794882">
      <w:pPr>
        <w:widowControl w:val="0"/>
        <w:numPr>
          <w:ilvl w:val="0"/>
          <w:numId w:val="8"/>
        </w:numPr>
        <w:tabs>
          <w:tab w:val="clear" w:pos="1080"/>
          <w:tab w:val="num" w:pos="540"/>
          <w:tab w:val="left" w:pos="1134"/>
        </w:tabs>
        <w:spacing w:line="360" w:lineRule="auto"/>
        <w:ind w:left="0" w:firstLine="709"/>
        <w:jc w:val="both"/>
        <w:rPr>
          <w:sz w:val="28"/>
          <w:szCs w:val="28"/>
        </w:rPr>
      </w:pPr>
      <w:r w:rsidRPr="00DE2741">
        <w:rPr>
          <w:sz w:val="28"/>
          <w:szCs w:val="28"/>
        </w:rPr>
        <w:t xml:space="preserve">Ставят рейку топливного насоса на полную подачу топлива. </w:t>
      </w:r>
    </w:p>
    <w:p w:rsidR="002C2A76" w:rsidRPr="00DE2741" w:rsidRDefault="002C2A76" w:rsidP="00794882">
      <w:pPr>
        <w:widowControl w:val="0"/>
        <w:numPr>
          <w:ilvl w:val="0"/>
          <w:numId w:val="8"/>
        </w:numPr>
        <w:tabs>
          <w:tab w:val="clear" w:pos="1080"/>
          <w:tab w:val="num" w:pos="540"/>
          <w:tab w:val="left" w:pos="1134"/>
        </w:tabs>
        <w:spacing w:line="360" w:lineRule="auto"/>
        <w:ind w:left="0" w:firstLine="709"/>
        <w:jc w:val="both"/>
        <w:rPr>
          <w:sz w:val="28"/>
          <w:szCs w:val="28"/>
        </w:rPr>
      </w:pPr>
      <w:r w:rsidRPr="00DE2741">
        <w:rPr>
          <w:sz w:val="28"/>
          <w:szCs w:val="28"/>
        </w:rPr>
        <w:t xml:space="preserve">Прокачивают топливный насос вручную до полного удаления воздуха из трубопровода насоса и моментоскопа. </w:t>
      </w:r>
    </w:p>
    <w:p w:rsidR="002C2A76" w:rsidRPr="00DE2741" w:rsidRDefault="002C2A76" w:rsidP="00794882">
      <w:pPr>
        <w:widowControl w:val="0"/>
        <w:numPr>
          <w:ilvl w:val="0"/>
          <w:numId w:val="8"/>
        </w:numPr>
        <w:tabs>
          <w:tab w:val="clear" w:pos="1080"/>
          <w:tab w:val="num" w:pos="540"/>
          <w:tab w:val="left" w:pos="1134"/>
        </w:tabs>
        <w:spacing w:line="360" w:lineRule="auto"/>
        <w:ind w:left="0" w:firstLine="709"/>
        <w:jc w:val="both"/>
        <w:rPr>
          <w:sz w:val="28"/>
          <w:szCs w:val="28"/>
        </w:rPr>
      </w:pPr>
      <w:r w:rsidRPr="00DE2741">
        <w:rPr>
          <w:sz w:val="28"/>
          <w:szCs w:val="28"/>
        </w:rPr>
        <w:t xml:space="preserve">Сжимая резиновую трубку, выдавливают из стеклянной трубки топливо до половины её длины. </w:t>
      </w:r>
    </w:p>
    <w:p w:rsidR="002C2A76" w:rsidRPr="00DE2741" w:rsidRDefault="002C2A76" w:rsidP="00794882">
      <w:pPr>
        <w:widowControl w:val="0"/>
        <w:numPr>
          <w:ilvl w:val="0"/>
          <w:numId w:val="8"/>
        </w:numPr>
        <w:tabs>
          <w:tab w:val="clear" w:pos="1080"/>
          <w:tab w:val="num" w:pos="540"/>
          <w:tab w:val="left" w:pos="1134"/>
        </w:tabs>
        <w:spacing w:line="360" w:lineRule="auto"/>
        <w:ind w:left="0" w:firstLine="709"/>
        <w:jc w:val="both"/>
        <w:rPr>
          <w:sz w:val="28"/>
          <w:szCs w:val="28"/>
        </w:rPr>
      </w:pPr>
      <w:r w:rsidRPr="00DE2741">
        <w:rPr>
          <w:sz w:val="28"/>
          <w:szCs w:val="28"/>
        </w:rPr>
        <w:t xml:space="preserve">Медленно проворачивают коленчатый вал дизеля до начала движения мениска топлива в стеклянной трубке; этот момент будет соответствовать началу подачи топлива. </w:t>
      </w:r>
    </w:p>
    <w:p w:rsidR="00275EF5" w:rsidRPr="00DE2741" w:rsidRDefault="002C2A76" w:rsidP="00DE2741">
      <w:pPr>
        <w:widowControl w:val="0"/>
        <w:numPr>
          <w:ilvl w:val="0"/>
          <w:numId w:val="8"/>
        </w:numPr>
        <w:tabs>
          <w:tab w:val="clear" w:pos="1080"/>
          <w:tab w:val="num" w:pos="540"/>
        </w:tabs>
        <w:spacing w:line="360" w:lineRule="auto"/>
        <w:ind w:left="0" w:firstLine="709"/>
        <w:jc w:val="both"/>
        <w:rPr>
          <w:sz w:val="28"/>
          <w:szCs w:val="28"/>
        </w:rPr>
      </w:pPr>
      <w:r w:rsidRPr="00DE2741">
        <w:rPr>
          <w:sz w:val="28"/>
          <w:szCs w:val="28"/>
        </w:rPr>
        <w:t>Измеряют угол, на который кривошип проверяемого цилиндра не дошёл до В.М.Т. Если маховик не разбит на градусы, измеряют длину дуги маховика от метки В.М.Т. данного цилиндра до неподвижной стрелки-указателя на блоке, а затем подсчитывают угол по формуле</w:t>
      </w:r>
    </w:p>
    <w:p w:rsidR="00794882" w:rsidRDefault="00794882" w:rsidP="00DE2741">
      <w:pPr>
        <w:widowControl w:val="0"/>
        <w:spacing w:line="360" w:lineRule="auto"/>
        <w:ind w:firstLine="709"/>
        <w:jc w:val="both"/>
        <w:rPr>
          <w:sz w:val="28"/>
          <w:szCs w:val="28"/>
        </w:rPr>
      </w:pPr>
    </w:p>
    <w:p w:rsidR="002C2A76" w:rsidRPr="00DE2741" w:rsidRDefault="009C4F31" w:rsidP="00DE2741">
      <w:pPr>
        <w:widowControl w:val="0"/>
        <w:spacing w:line="360" w:lineRule="auto"/>
        <w:ind w:firstLine="709"/>
        <w:jc w:val="both"/>
        <w:rPr>
          <w:sz w:val="28"/>
          <w:szCs w:val="28"/>
        </w:rPr>
      </w:pPr>
      <w:r>
        <w:rPr>
          <w:position w:val="-24"/>
          <w:sz w:val="28"/>
          <w:szCs w:val="28"/>
        </w:rPr>
        <w:pict>
          <v:shape id="_x0000_i1157" type="#_x0000_t75" style="width:54pt;height:30.75pt">
            <v:imagedata r:id="rId147" o:title=""/>
          </v:shape>
        </w:pict>
      </w:r>
    </w:p>
    <w:p w:rsidR="00794882" w:rsidRDefault="00794882" w:rsidP="00DE2741">
      <w:pPr>
        <w:widowControl w:val="0"/>
        <w:tabs>
          <w:tab w:val="num" w:pos="540"/>
        </w:tabs>
        <w:spacing w:line="360" w:lineRule="auto"/>
        <w:ind w:firstLine="709"/>
        <w:jc w:val="both"/>
        <w:rPr>
          <w:sz w:val="28"/>
          <w:szCs w:val="28"/>
        </w:rPr>
      </w:pPr>
    </w:p>
    <w:p w:rsidR="002C2A76" w:rsidRPr="00DE2741" w:rsidRDefault="002C2A76" w:rsidP="00DE2741">
      <w:pPr>
        <w:widowControl w:val="0"/>
        <w:tabs>
          <w:tab w:val="num" w:pos="540"/>
        </w:tabs>
        <w:spacing w:line="360" w:lineRule="auto"/>
        <w:ind w:firstLine="709"/>
        <w:jc w:val="both"/>
        <w:rPr>
          <w:sz w:val="28"/>
          <w:szCs w:val="28"/>
        </w:rPr>
      </w:pPr>
      <w:r w:rsidRPr="00DE2741">
        <w:rPr>
          <w:sz w:val="28"/>
          <w:szCs w:val="28"/>
        </w:rPr>
        <w:t xml:space="preserve">где l – длина дуги от метки в.м.т. до стрелки-указателя, мм; </w:t>
      </w:r>
    </w:p>
    <w:p w:rsidR="002C2A76" w:rsidRPr="00DE2741" w:rsidRDefault="002C2A76" w:rsidP="00DE2741">
      <w:pPr>
        <w:widowControl w:val="0"/>
        <w:tabs>
          <w:tab w:val="num" w:pos="540"/>
        </w:tabs>
        <w:spacing w:line="360" w:lineRule="auto"/>
        <w:ind w:firstLine="709"/>
        <w:jc w:val="both"/>
        <w:rPr>
          <w:sz w:val="28"/>
          <w:szCs w:val="28"/>
        </w:rPr>
      </w:pPr>
      <w:r w:rsidRPr="00DE2741">
        <w:rPr>
          <w:sz w:val="28"/>
          <w:szCs w:val="28"/>
        </w:rPr>
        <w:t xml:space="preserve">L – длина окружности маховика, мм. </w:t>
      </w:r>
    </w:p>
    <w:p w:rsidR="00275EF5" w:rsidRPr="00DE2741" w:rsidRDefault="002C2A76" w:rsidP="00DE2741">
      <w:pPr>
        <w:widowControl w:val="0"/>
        <w:tabs>
          <w:tab w:val="num" w:pos="540"/>
        </w:tabs>
        <w:spacing w:line="360" w:lineRule="auto"/>
        <w:ind w:firstLine="709"/>
        <w:jc w:val="both"/>
        <w:rPr>
          <w:sz w:val="28"/>
          <w:szCs w:val="28"/>
        </w:rPr>
      </w:pPr>
      <w:r w:rsidRPr="00DE2741">
        <w:rPr>
          <w:sz w:val="28"/>
          <w:szCs w:val="28"/>
          <w:u w:val="single"/>
        </w:rPr>
        <w:t>При отсутствии моментоскопа угол опережения подачи топлива мо</w:t>
      </w:r>
      <w:r w:rsidR="00952D4C" w:rsidRPr="00DE2741">
        <w:rPr>
          <w:sz w:val="28"/>
          <w:szCs w:val="28"/>
          <w:u w:val="single"/>
        </w:rPr>
        <w:t>жно проверить следующим образом</w:t>
      </w:r>
      <w:r w:rsidR="00952D4C" w:rsidRPr="00DE2741">
        <w:rPr>
          <w:sz w:val="28"/>
          <w:szCs w:val="28"/>
        </w:rPr>
        <w:t>:</w:t>
      </w:r>
    </w:p>
    <w:p w:rsidR="00952D4C" w:rsidRPr="00DE2741" w:rsidRDefault="00952D4C" w:rsidP="00794882">
      <w:pPr>
        <w:widowControl w:val="0"/>
        <w:numPr>
          <w:ilvl w:val="0"/>
          <w:numId w:val="10"/>
        </w:numPr>
        <w:tabs>
          <w:tab w:val="clear" w:pos="1080"/>
          <w:tab w:val="num" w:pos="540"/>
          <w:tab w:val="left" w:pos="1134"/>
        </w:tabs>
        <w:spacing w:line="360" w:lineRule="auto"/>
        <w:ind w:left="0" w:firstLine="709"/>
        <w:jc w:val="both"/>
        <w:rPr>
          <w:sz w:val="28"/>
          <w:szCs w:val="28"/>
        </w:rPr>
      </w:pPr>
      <w:r w:rsidRPr="00DE2741">
        <w:rPr>
          <w:sz w:val="28"/>
          <w:szCs w:val="28"/>
        </w:rPr>
        <w:t xml:space="preserve">Отсоединяют топливную трубку от насоса. </w:t>
      </w:r>
    </w:p>
    <w:p w:rsidR="00952D4C" w:rsidRPr="00DE2741" w:rsidRDefault="00952D4C" w:rsidP="00794882">
      <w:pPr>
        <w:widowControl w:val="0"/>
        <w:numPr>
          <w:ilvl w:val="0"/>
          <w:numId w:val="10"/>
        </w:numPr>
        <w:tabs>
          <w:tab w:val="clear" w:pos="1080"/>
          <w:tab w:val="num" w:pos="540"/>
          <w:tab w:val="left" w:pos="1134"/>
        </w:tabs>
        <w:spacing w:line="360" w:lineRule="auto"/>
        <w:ind w:left="0" w:firstLine="709"/>
        <w:jc w:val="both"/>
        <w:rPr>
          <w:sz w:val="28"/>
          <w:szCs w:val="28"/>
        </w:rPr>
      </w:pPr>
      <w:r w:rsidRPr="00DE2741">
        <w:rPr>
          <w:sz w:val="28"/>
          <w:szCs w:val="28"/>
        </w:rPr>
        <w:t xml:space="preserve">Вынимают из насоса нагнетательный клапан с пружиной, устанавливают на место штуцер или крышку насоса. </w:t>
      </w:r>
    </w:p>
    <w:p w:rsidR="00952D4C" w:rsidRPr="00DE2741" w:rsidRDefault="00952D4C" w:rsidP="00794882">
      <w:pPr>
        <w:widowControl w:val="0"/>
        <w:numPr>
          <w:ilvl w:val="0"/>
          <w:numId w:val="10"/>
        </w:numPr>
        <w:tabs>
          <w:tab w:val="clear" w:pos="1080"/>
          <w:tab w:val="num" w:pos="540"/>
          <w:tab w:val="left" w:pos="1134"/>
        </w:tabs>
        <w:spacing w:line="360" w:lineRule="auto"/>
        <w:ind w:left="0" w:firstLine="709"/>
        <w:jc w:val="both"/>
        <w:rPr>
          <w:sz w:val="28"/>
          <w:szCs w:val="28"/>
        </w:rPr>
      </w:pPr>
      <w:r w:rsidRPr="00DE2741">
        <w:rPr>
          <w:sz w:val="28"/>
          <w:szCs w:val="28"/>
        </w:rPr>
        <w:t xml:space="preserve">Подают топливо из расходной цистерны к насосу. </w:t>
      </w:r>
    </w:p>
    <w:p w:rsidR="00952D4C" w:rsidRPr="00DE2741" w:rsidRDefault="00952D4C" w:rsidP="00794882">
      <w:pPr>
        <w:widowControl w:val="0"/>
        <w:numPr>
          <w:ilvl w:val="0"/>
          <w:numId w:val="10"/>
        </w:numPr>
        <w:tabs>
          <w:tab w:val="clear" w:pos="1080"/>
          <w:tab w:val="num" w:pos="540"/>
          <w:tab w:val="left" w:pos="1134"/>
        </w:tabs>
        <w:spacing w:line="360" w:lineRule="auto"/>
        <w:ind w:left="0" w:firstLine="709"/>
        <w:jc w:val="both"/>
        <w:rPr>
          <w:sz w:val="28"/>
          <w:szCs w:val="28"/>
        </w:rPr>
      </w:pPr>
      <w:r w:rsidRPr="00DE2741">
        <w:rPr>
          <w:sz w:val="28"/>
          <w:szCs w:val="28"/>
        </w:rPr>
        <w:t xml:space="preserve">Спускают воздух из топливного трубопровода и насоса, после чего прикрывают отверстие в штуцере пальцем. </w:t>
      </w:r>
    </w:p>
    <w:p w:rsidR="00952D4C" w:rsidRPr="00DE2741" w:rsidRDefault="00952D4C" w:rsidP="00794882">
      <w:pPr>
        <w:widowControl w:val="0"/>
        <w:numPr>
          <w:ilvl w:val="0"/>
          <w:numId w:val="10"/>
        </w:numPr>
        <w:tabs>
          <w:tab w:val="clear" w:pos="1080"/>
          <w:tab w:val="num" w:pos="540"/>
          <w:tab w:val="left" w:pos="1134"/>
        </w:tabs>
        <w:spacing w:line="360" w:lineRule="auto"/>
        <w:ind w:left="0" w:firstLine="709"/>
        <w:jc w:val="both"/>
        <w:rPr>
          <w:sz w:val="28"/>
          <w:szCs w:val="28"/>
        </w:rPr>
      </w:pPr>
      <w:r w:rsidRPr="00DE2741">
        <w:rPr>
          <w:sz w:val="28"/>
          <w:szCs w:val="28"/>
        </w:rPr>
        <w:t xml:space="preserve">Медленно проворачивают коленчатый вал дизеля до прекращения вытекания топлива через штуцер. </w:t>
      </w:r>
    </w:p>
    <w:p w:rsidR="00275EF5" w:rsidRPr="00DE2741" w:rsidRDefault="00952D4C" w:rsidP="00794882">
      <w:pPr>
        <w:widowControl w:val="0"/>
        <w:numPr>
          <w:ilvl w:val="0"/>
          <w:numId w:val="10"/>
        </w:numPr>
        <w:tabs>
          <w:tab w:val="clear" w:pos="1080"/>
          <w:tab w:val="num" w:pos="540"/>
          <w:tab w:val="left" w:pos="1134"/>
        </w:tabs>
        <w:spacing w:line="360" w:lineRule="auto"/>
        <w:ind w:left="0" w:firstLine="709"/>
        <w:jc w:val="both"/>
        <w:rPr>
          <w:sz w:val="28"/>
          <w:szCs w:val="28"/>
        </w:rPr>
      </w:pPr>
      <w:r w:rsidRPr="00DE2741">
        <w:rPr>
          <w:sz w:val="28"/>
          <w:szCs w:val="28"/>
        </w:rPr>
        <w:t>Измеряют угол, на который кривошип проверяемого цилиндра не дошёл до В.М.Т.</w:t>
      </w:r>
    </w:p>
    <w:p w:rsidR="00E75F59" w:rsidRPr="00DE2741" w:rsidRDefault="00E75F59" w:rsidP="00DE2741">
      <w:pPr>
        <w:widowControl w:val="0"/>
        <w:spacing w:line="360" w:lineRule="auto"/>
        <w:ind w:firstLine="709"/>
        <w:jc w:val="both"/>
        <w:rPr>
          <w:sz w:val="28"/>
          <w:szCs w:val="28"/>
        </w:rPr>
      </w:pPr>
      <w:r w:rsidRPr="00DE2741">
        <w:rPr>
          <w:sz w:val="28"/>
          <w:szCs w:val="28"/>
        </w:rPr>
        <w:t xml:space="preserve">Для большей точности рекомендуется определять угол подачи топлива два раза. Если измеряемый угол опережения подачи топлива отличается больше чем на 1-1,5 % от указанного в формуляре дизеля, его регулируют поворотом шайбы топливного насоса на распределительном валу. </w:t>
      </w:r>
    </w:p>
    <w:p w:rsidR="00E75F59" w:rsidRPr="00DE2741" w:rsidRDefault="00E75F59" w:rsidP="00DE2741">
      <w:pPr>
        <w:widowControl w:val="0"/>
        <w:spacing w:line="360" w:lineRule="auto"/>
        <w:ind w:firstLine="709"/>
        <w:jc w:val="both"/>
        <w:rPr>
          <w:sz w:val="28"/>
          <w:szCs w:val="28"/>
        </w:rPr>
      </w:pPr>
      <w:r w:rsidRPr="00DE2741">
        <w:rPr>
          <w:sz w:val="28"/>
          <w:szCs w:val="28"/>
          <w:u w:val="single"/>
        </w:rPr>
        <w:t>При этом выполняют следующие действия:</w:t>
      </w:r>
    </w:p>
    <w:p w:rsidR="00E75F59" w:rsidRPr="00DE2741" w:rsidRDefault="00E75F59" w:rsidP="00DE2741">
      <w:pPr>
        <w:widowControl w:val="0"/>
        <w:numPr>
          <w:ilvl w:val="0"/>
          <w:numId w:val="12"/>
        </w:numPr>
        <w:tabs>
          <w:tab w:val="clear" w:pos="1080"/>
          <w:tab w:val="num" w:pos="540"/>
        </w:tabs>
        <w:spacing w:line="360" w:lineRule="auto"/>
        <w:ind w:left="0" w:firstLine="709"/>
        <w:jc w:val="both"/>
        <w:rPr>
          <w:sz w:val="28"/>
          <w:szCs w:val="28"/>
        </w:rPr>
      </w:pPr>
      <w:r w:rsidRPr="00DE2741">
        <w:rPr>
          <w:sz w:val="28"/>
          <w:szCs w:val="28"/>
        </w:rPr>
        <w:t xml:space="preserve">Отмечают рисками положение кулачковой шайбы относительно фланца втулки </w:t>
      </w:r>
    </w:p>
    <w:p w:rsidR="00E75F59" w:rsidRPr="00DE2741" w:rsidRDefault="00E75F59" w:rsidP="00DE2741">
      <w:pPr>
        <w:widowControl w:val="0"/>
        <w:numPr>
          <w:ilvl w:val="0"/>
          <w:numId w:val="12"/>
        </w:numPr>
        <w:tabs>
          <w:tab w:val="clear" w:pos="1080"/>
          <w:tab w:val="num" w:pos="540"/>
        </w:tabs>
        <w:spacing w:line="360" w:lineRule="auto"/>
        <w:ind w:left="0" w:firstLine="709"/>
        <w:jc w:val="both"/>
        <w:rPr>
          <w:sz w:val="28"/>
          <w:szCs w:val="28"/>
        </w:rPr>
      </w:pPr>
      <w:r w:rsidRPr="00DE2741">
        <w:rPr>
          <w:sz w:val="28"/>
          <w:szCs w:val="28"/>
        </w:rPr>
        <w:t xml:space="preserve">Отвёртывают стяжные болты или гайку крепления и выводят кулачковую шайбу из зацепления с зубцами втулки. </w:t>
      </w:r>
    </w:p>
    <w:p w:rsidR="00E75F59" w:rsidRPr="00DE2741" w:rsidRDefault="00E75F59" w:rsidP="00DE2741">
      <w:pPr>
        <w:widowControl w:val="0"/>
        <w:numPr>
          <w:ilvl w:val="0"/>
          <w:numId w:val="12"/>
        </w:numPr>
        <w:tabs>
          <w:tab w:val="clear" w:pos="1080"/>
          <w:tab w:val="num" w:pos="540"/>
        </w:tabs>
        <w:spacing w:line="360" w:lineRule="auto"/>
        <w:ind w:left="0" w:firstLine="709"/>
        <w:jc w:val="both"/>
        <w:rPr>
          <w:sz w:val="28"/>
          <w:szCs w:val="28"/>
        </w:rPr>
      </w:pPr>
      <w:r w:rsidRPr="00DE2741">
        <w:rPr>
          <w:sz w:val="28"/>
          <w:szCs w:val="28"/>
        </w:rPr>
        <w:t xml:space="preserve">Поворачивают шайбу на нужную величину и вводят в зацепление с зубцами втулки. Для увеличения угла опережения кулачковая шайба смещается по направлению вращения распределительного вала, а для уменьшения – против направления его вращения. Изменение положения кулачковой шайбы на </w:t>
      </w:r>
      <w:smartTag w:uri="urn:schemas-microsoft-com:office:smarttags" w:element="metricconverter">
        <w:smartTagPr>
          <w:attr w:name="ProductID" w:val="2 мм"/>
        </w:smartTagPr>
        <w:r w:rsidRPr="00DE2741">
          <w:rPr>
            <w:sz w:val="28"/>
            <w:szCs w:val="28"/>
          </w:rPr>
          <w:t>2 мм</w:t>
        </w:r>
      </w:smartTag>
      <w:r w:rsidRPr="00DE2741">
        <w:rPr>
          <w:sz w:val="28"/>
          <w:szCs w:val="28"/>
        </w:rPr>
        <w:t xml:space="preserve"> (один зубец) вызывает изменение угла опережения подачи топлива на 3 - 5 ° и максимального давления цикла на 0,4-0,6 МПа (4-6 кгс/см</w:t>
      </w:r>
      <w:r w:rsidRPr="00DE2741">
        <w:rPr>
          <w:sz w:val="28"/>
          <w:szCs w:val="28"/>
          <w:vertAlign w:val="superscript"/>
        </w:rPr>
        <w:t>2</w:t>
      </w:r>
      <w:r w:rsidRPr="00DE2741">
        <w:rPr>
          <w:sz w:val="28"/>
          <w:szCs w:val="28"/>
        </w:rPr>
        <w:t>).</w:t>
      </w:r>
    </w:p>
    <w:p w:rsidR="00E75F59" w:rsidRPr="00DE2741" w:rsidRDefault="00E75F59" w:rsidP="00DE2741">
      <w:pPr>
        <w:widowControl w:val="0"/>
        <w:spacing w:line="360" w:lineRule="auto"/>
        <w:ind w:firstLine="709"/>
        <w:jc w:val="both"/>
        <w:rPr>
          <w:sz w:val="28"/>
          <w:szCs w:val="28"/>
        </w:rPr>
      </w:pPr>
      <w:r w:rsidRPr="00DE2741">
        <w:rPr>
          <w:b/>
          <w:i/>
          <w:sz w:val="28"/>
          <w:szCs w:val="28"/>
        </w:rPr>
        <w:t>При определении угла опережения подачи топлива многоплунжерным насосом выполняют следующие действия:</w:t>
      </w:r>
    </w:p>
    <w:p w:rsidR="00E75F59" w:rsidRPr="00DE2741" w:rsidRDefault="00E75F59" w:rsidP="00794882">
      <w:pPr>
        <w:widowControl w:val="0"/>
        <w:numPr>
          <w:ilvl w:val="0"/>
          <w:numId w:val="14"/>
        </w:numPr>
        <w:tabs>
          <w:tab w:val="clear" w:pos="1080"/>
          <w:tab w:val="num" w:pos="540"/>
          <w:tab w:val="left" w:pos="993"/>
        </w:tabs>
        <w:spacing w:line="360" w:lineRule="auto"/>
        <w:ind w:left="0" w:firstLine="709"/>
        <w:jc w:val="both"/>
        <w:rPr>
          <w:sz w:val="28"/>
          <w:szCs w:val="28"/>
        </w:rPr>
      </w:pPr>
      <w:r w:rsidRPr="00DE2741">
        <w:rPr>
          <w:sz w:val="28"/>
          <w:szCs w:val="28"/>
        </w:rPr>
        <w:t xml:space="preserve">Отсоединяют топливную трубку от первой секции насоса. </w:t>
      </w:r>
    </w:p>
    <w:p w:rsidR="00E75F59" w:rsidRPr="00DE2741" w:rsidRDefault="00E75F59" w:rsidP="00794882">
      <w:pPr>
        <w:widowControl w:val="0"/>
        <w:numPr>
          <w:ilvl w:val="0"/>
          <w:numId w:val="14"/>
        </w:numPr>
        <w:tabs>
          <w:tab w:val="clear" w:pos="1080"/>
          <w:tab w:val="num" w:pos="540"/>
          <w:tab w:val="left" w:pos="993"/>
        </w:tabs>
        <w:spacing w:line="360" w:lineRule="auto"/>
        <w:ind w:left="0" w:firstLine="709"/>
        <w:jc w:val="both"/>
        <w:rPr>
          <w:sz w:val="28"/>
          <w:szCs w:val="28"/>
        </w:rPr>
      </w:pPr>
      <w:r w:rsidRPr="00DE2741">
        <w:rPr>
          <w:sz w:val="28"/>
          <w:szCs w:val="28"/>
        </w:rPr>
        <w:t xml:space="preserve">Устанавливают на штуцер первой секции топливного насоса моментоскоп. </w:t>
      </w:r>
    </w:p>
    <w:p w:rsidR="00E75F59" w:rsidRPr="00DE2741" w:rsidRDefault="00E75F59" w:rsidP="00794882">
      <w:pPr>
        <w:widowControl w:val="0"/>
        <w:numPr>
          <w:ilvl w:val="0"/>
          <w:numId w:val="14"/>
        </w:numPr>
        <w:tabs>
          <w:tab w:val="clear" w:pos="1080"/>
          <w:tab w:val="num" w:pos="540"/>
          <w:tab w:val="left" w:pos="993"/>
        </w:tabs>
        <w:spacing w:line="360" w:lineRule="auto"/>
        <w:ind w:left="0" w:firstLine="709"/>
        <w:jc w:val="both"/>
        <w:rPr>
          <w:sz w:val="28"/>
          <w:szCs w:val="28"/>
        </w:rPr>
      </w:pPr>
      <w:r w:rsidRPr="00DE2741">
        <w:rPr>
          <w:sz w:val="28"/>
          <w:szCs w:val="28"/>
        </w:rPr>
        <w:t xml:space="preserve">Ставят рейку топливного насоса на полную подачу топлива. </w:t>
      </w:r>
    </w:p>
    <w:p w:rsidR="00E75F59" w:rsidRPr="00DE2741" w:rsidRDefault="00E75F59" w:rsidP="00794882">
      <w:pPr>
        <w:widowControl w:val="0"/>
        <w:numPr>
          <w:ilvl w:val="0"/>
          <w:numId w:val="14"/>
        </w:numPr>
        <w:tabs>
          <w:tab w:val="clear" w:pos="1080"/>
          <w:tab w:val="num" w:pos="540"/>
          <w:tab w:val="left" w:pos="993"/>
        </w:tabs>
        <w:spacing w:line="360" w:lineRule="auto"/>
        <w:ind w:left="0" w:firstLine="709"/>
        <w:jc w:val="both"/>
        <w:rPr>
          <w:sz w:val="28"/>
          <w:szCs w:val="28"/>
        </w:rPr>
      </w:pPr>
      <w:r w:rsidRPr="00DE2741">
        <w:rPr>
          <w:sz w:val="28"/>
          <w:szCs w:val="28"/>
        </w:rPr>
        <w:t xml:space="preserve">Прокачивают топливный насос вручную до полного удаления воздуха из трубопровода насоса и моментоскопа. </w:t>
      </w:r>
    </w:p>
    <w:p w:rsidR="00E75F59" w:rsidRPr="00DE2741" w:rsidRDefault="00E75F59" w:rsidP="00794882">
      <w:pPr>
        <w:widowControl w:val="0"/>
        <w:numPr>
          <w:ilvl w:val="0"/>
          <w:numId w:val="14"/>
        </w:numPr>
        <w:tabs>
          <w:tab w:val="clear" w:pos="1080"/>
          <w:tab w:val="num" w:pos="540"/>
          <w:tab w:val="left" w:pos="993"/>
        </w:tabs>
        <w:spacing w:line="360" w:lineRule="auto"/>
        <w:ind w:left="0" w:firstLine="709"/>
        <w:jc w:val="both"/>
        <w:rPr>
          <w:sz w:val="28"/>
          <w:szCs w:val="28"/>
        </w:rPr>
      </w:pPr>
      <w:r w:rsidRPr="00DE2741">
        <w:rPr>
          <w:sz w:val="28"/>
          <w:szCs w:val="28"/>
        </w:rPr>
        <w:t xml:space="preserve">Сжимая резиновую трубку, выдавливают из стеклянной трубки топливо до половины её длины. </w:t>
      </w:r>
    </w:p>
    <w:p w:rsidR="00E75F59" w:rsidRPr="00DE2741" w:rsidRDefault="00E75F59" w:rsidP="00794882">
      <w:pPr>
        <w:widowControl w:val="0"/>
        <w:numPr>
          <w:ilvl w:val="0"/>
          <w:numId w:val="14"/>
        </w:numPr>
        <w:tabs>
          <w:tab w:val="clear" w:pos="1080"/>
          <w:tab w:val="num" w:pos="540"/>
          <w:tab w:val="left" w:pos="993"/>
        </w:tabs>
        <w:spacing w:line="360" w:lineRule="auto"/>
        <w:ind w:left="0" w:firstLine="709"/>
        <w:jc w:val="both"/>
        <w:rPr>
          <w:sz w:val="28"/>
          <w:szCs w:val="28"/>
        </w:rPr>
      </w:pPr>
      <w:r w:rsidRPr="00DE2741">
        <w:rPr>
          <w:sz w:val="28"/>
          <w:szCs w:val="28"/>
        </w:rPr>
        <w:t xml:space="preserve">Медленно проворачивают коленчатый вал дизеля до начала движения мениска топлива в стеклянной трубке; этот момент будет соответствовать началу подачи топлива. </w:t>
      </w:r>
    </w:p>
    <w:p w:rsidR="00E75F59" w:rsidRPr="00DE2741" w:rsidRDefault="00E75F59" w:rsidP="00794882">
      <w:pPr>
        <w:widowControl w:val="0"/>
        <w:numPr>
          <w:ilvl w:val="0"/>
          <w:numId w:val="14"/>
        </w:numPr>
        <w:tabs>
          <w:tab w:val="clear" w:pos="1080"/>
          <w:tab w:val="num" w:pos="540"/>
          <w:tab w:val="left" w:pos="993"/>
        </w:tabs>
        <w:spacing w:line="360" w:lineRule="auto"/>
        <w:ind w:left="0" w:firstLine="709"/>
        <w:jc w:val="both"/>
        <w:rPr>
          <w:sz w:val="28"/>
          <w:szCs w:val="28"/>
        </w:rPr>
      </w:pPr>
      <w:r w:rsidRPr="00DE2741">
        <w:rPr>
          <w:sz w:val="28"/>
          <w:szCs w:val="28"/>
        </w:rPr>
        <w:t>Измеряют угол, на который кривошип проверяемого цилиндра не дошёл до В.М.Т. Если маховик не разбит на градусы, измеряют длину дуги маховика от метки в.м.т. данного цилиндра до неподвижной стрелки-указателя на блоке, а затем подсчитывают угол по той же формуле, что и для односекционного насоса.</w:t>
      </w:r>
    </w:p>
    <w:p w:rsidR="00E75F59" w:rsidRPr="00DE2741" w:rsidRDefault="00E75F59" w:rsidP="00DE2741">
      <w:pPr>
        <w:widowControl w:val="0"/>
        <w:spacing w:line="360" w:lineRule="auto"/>
        <w:ind w:firstLine="709"/>
        <w:jc w:val="both"/>
        <w:rPr>
          <w:sz w:val="28"/>
          <w:szCs w:val="28"/>
        </w:rPr>
      </w:pPr>
      <w:r w:rsidRPr="00DE2741">
        <w:rPr>
          <w:sz w:val="28"/>
          <w:szCs w:val="28"/>
        </w:rPr>
        <w:t>При отсутствии моментоскопа угол опережения подачи топлива можно проверить тем же образом, который был представлен ранее.</w:t>
      </w:r>
    </w:p>
    <w:p w:rsidR="00EA7F92" w:rsidRPr="00DE2741" w:rsidRDefault="00EA7F92" w:rsidP="00DE2741">
      <w:pPr>
        <w:widowControl w:val="0"/>
        <w:spacing w:line="360" w:lineRule="auto"/>
        <w:ind w:firstLine="709"/>
        <w:jc w:val="both"/>
        <w:rPr>
          <w:sz w:val="28"/>
          <w:szCs w:val="28"/>
        </w:rPr>
      </w:pPr>
      <w:r w:rsidRPr="00DE2741">
        <w:rPr>
          <w:sz w:val="28"/>
          <w:szCs w:val="28"/>
        </w:rPr>
        <w:t xml:space="preserve">Для большей точности рекомендуется определять угол подачи топлива два раза. Если измеряемый угол опережения подачи топлива отличается больше чем на 1-1,5 % от указанного в формуляре дизеля, его регулируют поворотом на определённый угол топливораспределительного вала. </w:t>
      </w:r>
    </w:p>
    <w:p w:rsidR="00EA7F92" w:rsidRPr="00DE2741" w:rsidRDefault="00EA7F92" w:rsidP="00DE2741">
      <w:pPr>
        <w:widowControl w:val="0"/>
        <w:spacing w:line="360" w:lineRule="auto"/>
        <w:ind w:firstLine="709"/>
        <w:jc w:val="both"/>
        <w:rPr>
          <w:sz w:val="28"/>
          <w:szCs w:val="28"/>
          <w:u w:val="single"/>
        </w:rPr>
      </w:pPr>
      <w:r w:rsidRPr="00DE2741">
        <w:rPr>
          <w:sz w:val="28"/>
          <w:szCs w:val="28"/>
          <w:u w:val="single"/>
        </w:rPr>
        <w:t xml:space="preserve">При этом выполняют следующие действия: </w:t>
      </w:r>
    </w:p>
    <w:p w:rsidR="00EA7F92" w:rsidRPr="00DE2741" w:rsidRDefault="00EA7F92" w:rsidP="00794882">
      <w:pPr>
        <w:widowControl w:val="0"/>
        <w:numPr>
          <w:ilvl w:val="0"/>
          <w:numId w:val="16"/>
        </w:numPr>
        <w:tabs>
          <w:tab w:val="clear" w:pos="1080"/>
          <w:tab w:val="num" w:pos="540"/>
          <w:tab w:val="left" w:pos="993"/>
        </w:tabs>
        <w:spacing w:line="360" w:lineRule="auto"/>
        <w:ind w:left="0" w:firstLine="709"/>
        <w:jc w:val="both"/>
        <w:rPr>
          <w:sz w:val="28"/>
          <w:szCs w:val="28"/>
        </w:rPr>
      </w:pPr>
      <w:r w:rsidRPr="00DE2741">
        <w:rPr>
          <w:sz w:val="28"/>
          <w:szCs w:val="28"/>
        </w:rPr>
        <w:t xml:space="preserve">Отвёртывают стяжные болты, проходящие через овальные отверстия ведущего фланца. </w:t>
      </w:r>
    </w:p>
    <w:p w:rsidR="00EA7F92" w:rsidRPr="00DE2741" w:rsidRDefault="00EA7F92" w:rsidP="00794882">
      <w:pPr>
        <w:widowControl w:val="0"/>
        <w:numPr>
          <w:ilvl w:val="0"/>
          <w:numId w:val="16"/>
        </w:numPr>
        <w:tabs>
          <w:tab w:val="clear" w:pos="1080"/>
          <w:tab w:val="num" w:pos="540"/>
          <w:tab w:val="left" w:pos="993"/>
        </w:tabs>
        <w:spacing w:line="360" w:lineRule="auto"/>
        <w:ind w:left="0" w:firstLine="709"/>
        <w:jc w:val="both"/>
        <w:rPr>
          <w:sz w:val="28"/>
          <w:szCs w:val="28"/>
        </w:rPr>
      </w:pPr>
      <w:r w:rsidRPr="00DE2741">
        <w:rPr>
          <w:sz w:val="28"/>
          <w:szCs w:val="28"/>
        </w:rPr>
        <w:t xml:space="preserve">Поворачивают ведомый фланец относительно привода на несколько делений по направлению вращения распределительного вала или наоборот. Совпадение риски на ведущем фланце с центральной риской на ведомом фланце соответствует заданному углу опережения подачи, установленному заводом-изготовителем. При повороте фланца на одно деление угол опережения изменяется на указанное в формуляре значение (напр. для двигателя 3 Д 6 - на 6° ). </w:t>
      </w:r>
    </w:p>
    <w:p w:rsidR="00EA7F92" w:rsidRPr="00DE2741" w:rsidRDefault="00EA7F92" w:rsidP="00794882">
      <w:pPr>
        <w:widowControl w:val="0"/>
        <w:numPr>
          <w:ilvl w:val="0"/>
          <w:numId w:val="16"/>
        </w:numPr>
        <w:tabs>
          <w:tab w:val="clear" w:pos="1080"/>
          <w:tab w:val="num" w:pos="540"/>
          <w:tab w:val="left" w:pos="993"/>
        </w:tabs>
        <w:spacing w:line="360" w:lineRule="auto"/>
        <w:ind w:left="0" w:firstLine="709"/>
        <w:jc w:val="both"/>
        <w:rPr>
          <w:sz w:val="28"/>
          <w:szCs w:val="28"/>
        </w:rPr>
      </w:pPr>
      <w:r w:rsidRPr="00DE2741">
        <w:rPr>
          <w:sz w:val="28"/>
          <w:szCs w:val="28"/>
        </w:rPr>
        <w:t xml:space="preserve">Зажимают стяжные болты. </w:t>
      </w:r>
    </w:p>
    <w:p w:rsidR="00EA7F92" w:rsidRPr="00DE2741" w:rsidRDefault="00EA7F92" w:rsidP="00DE2741">
      <w:pPr>
        <w:widowControl w:val="0"/>
        <w:spacing w:line="360" w:lineRule="auto"/>
        <w:ind w:firstLine="709"/>
        <w:jc w:val="both"/>
        <w:rPr>
          <w:sz w:val="28"/>
          <w:szCs w:val="28"/>
        </w:rPr>
      </w:pPr>
      <w:r w:rsidRPr="00DE2741">
        <w:rPr>
          <w:sz w:val="28"/>
          <w:szCs w:val="28"/>
        </w:rPr>
        <w:t>В отдельных случаях, для насосов с большим износом плунжерных пар, угол опережения подачи топлива проверяют по началу впрыска топлива форсункой, работающей в паре с проверяемым насосом. При такой проверке углы опережения подачи топлива получаются на 20-25 % меньше указанных в формуляре дизеля.</w:t>
      </w:r>
    </w:p>
    <w:p w:rsidR="00794882" w:rsidRDefault="00794882" w:rsidP="00DE2741">
      <w:pPr>
        <w:widowControl w:val="0"/>
        <w:spacing w:line="360" w:lineRule="auto"/>
        <w:ind w:firstLine="709"/>
        <w:jc w:val="both"/>
        <w:outlineLvl w:val="1"/>
        <w:rPr>
          <w:b/>
          <w:sz w:val="28"/>
          <w:szCs w:val="28"/>
        </w:rPr>
      </w:pPr>
      <w:bookmarkStart w:id="22" w:name="_Toc185048392"/>
    </w:p>
    <w:p w:rsidR="001E775C" w:rsidRPr="00DE2741" w:rsidRDefault="001E775C" w:rsidP="00DE2741">
      <w:pPr>
        <w:widowControl w:val="0"/>
        <w:spacing w:line="360" w:lineRule="auto"/>
        <w:ind w:firstLine="709"/>
        <w:jc w:val="both"/>
        <w:outlineLvl w:val="1"/>
        <w:rPr>
          <w:b/>
          <w:sz w:val="28"/>
          <w:szCs w:val="28"/>
        </w:rPr>
      </w:pPr>
      <w:r w:rsidRPr="00DE2741">
        <w:rPr>
          <w:b/>
          <w:sz w:val="28"/>
          <w:szCs w:val="28"/>
        </w:rPr>
        <w:t>6.7 Процесс топливоподачи</w:t>
      </w:r>
      <w:bookmarkEnd w:id="22"/>
    </w:p>
    <w:p w:rsidR="00794882" w:rsidRDefault="00794882" w:rsidP="00DE2741">
      <w:pPr>
        <w:widowControl w:val="0"/>
        <w:spacing w:line="360" w:lineRule="auto"/>
        <w:ind w:firstLine="709"/>
        <w:jc w:val="both"/>
        <w:rPr>
          <w:b/>
          <w:sz w:val="28"/>
          <w:szCs w:val="28"/>
        </w:rPr>
      </w:pPr>
    </w:p>
    <w:p w:rsidR="001E775C" w:rsidRPr="00DE2741" w:rsidRDefault="001E775C" w:rsidP="00DE2741">
      <w:pPr>
        <w:widowControl w:val="0"/>
        <w:spacing w:line="360" w:lineRule="auto"/>
        <w:ind w:firstLine="709"/>
        <w:jc w:val="both"/>
        <w:rPr>
          <w:b/>
          <w:sz w:val="28"/>
          <w:szCs w:val="28"/>
        </w:rPr>
      </w:pPr>
      <w:r w:rsidRPr="00DE2741">
        <w:rPr>
          <w:b/>
          <w:sz w:val="28"/>
          <w:szCs w:val="28"/>
        </w:rPr>
        <w:t>Основные понятия и параметры процесса топливоподачи</w:t>
      </w:r>
    </w:p>
    <w:p w:rsidR="001E775C" w:rsidRPr="00DE2741" w:rsidRDefault="001E775C" w:rsidP="00DE2741">
      <w:pPr>
        <w:widowControl w:val="0"/>
        <w:numPr>
          <w:ilvl w:val="0"/>
          <w:numId w:val="22"/>
        </w:numPr>
        <w:spacing w:line="360" w:lineRule="auto"/>
        <w:ind w:left="0" w:firstLine="709"/>
        <w:jc w:val="both"/>
        <w:rPr>
          <w:sz w:val="28"/>
          <w:szCs w:val="28"/>
        </w:rPr>
      </w:pPr>
      <w:r w:rsidRPr="00DE2741">
        <w:rPr>
          <w:b/>
          <w:sz w:val="28"/>
          <w:szCs w:val="28"/>
        </w:rPr>
        <w:t>Цикловая подача</w:t>
      </w:r>
      <w:r w:rsidRPr="00DE2741">
        <w:rPr>
          <w:sz w:val="28"/>
          <w:szCs w:val="28"/>
        </w:rPr>
        <w:t xml:space="preserve"> - подача топлива за один рабочий цикл</w:t>
      </w:r>
    </w:p>
    <w:p w:rsidR="00671451" w:rsidRPr="00DE2741" w:rsidRDefault="00671451" w:rsidP="00DE2741">
      <w:pPr>
        <w:widowControl w:val="0"/>
        <w:spacing w:line="360" w:lineRule="auto"/>
        <w:ind w:firstLine="709"/>
        <w:jc w:val="both"/>
        <w:rPr>
          <w:sz w:val="28"/>
          <w:szCs w:val="28"/>
        </w:rPr>
      </w:pPr>
    </w:p>
    <w:p w:rsidR="00671451" w:rsidRPr="00DE2741" w:rsidRDefault="00671451" w:rsidP="00DE2741">
      <w:pPr>
        <w:widowControl w:val="0"/>
        <w:spacing w:line="360" w:lineRule="auto"/>
        <w:ind w:firstLine="709"/>
        <w:jc w:val="both"/>
        <w:rPr>
          <w:sz w:val="28"/>
          <w:szCs w:val="28"/>
          <w:lang w:val="en-US"/>
        </w:rPr>
      </w:pPr>
      <w:r w:rsidRPr="00DE2741">
        <w:rPr>
          <w:sz w:val="28"/>
          <w:szCs w:val="28"/>
          <w:lang w:val="en-US"/>
        </w:rPr>
        <w:t>g</w:t>
      </w:r>
      <w:r w:rsidRPr="00DE2741">
        <w:rPr>
          <w:sz w:val="28"/>
          <w:szCs w:val="28"/>
          <w:vertAlign w:val="subscript"/>
        </w:rPr>
        <w:t>ц</w:t>
      </w:r>
      <w:r w:rsidRPr="00DE2741">
        <w:rPr>
          <w:sz w:val="28"/>
          <w:szCs w:val="28"/>
          <w:lang w:val="en-US"/>
        </w:rPr>
        <w:t xml:space="preserve"> = (g</w:t>
      </w:r>
      <w:r w:rsidRPr="00DE2741">
        <w:rPr>
          <w:sz w:val="28"/>
          <w:szCs w:val="28"/>
          <w:vertAlign w:val="subscript"/>
          <w:lang w:val="en-US"/>
        </w:rPr>
        <w:t>e</w:t>
      </w:r>
      <w:r w:rsidRPr="00DE2741">
        <w:rPr>
          <w:sz w:val="28"/>
          <w:szCs w:val="28"/>
          <w:lang w:val="en-US"/>
        </w:rPr>
        <w:t xml:space="preserve"> N</w:t>
      </w:r>
      <w:r w:rsidRPr="00DE2741">
        <w:rPr>
          <w:sz w:val="28"/>
          <w:szCs w:val="28"/>
          <w:vertAlign w:val="subscript"/>
          <w:lang w:val="en-US"/>
        </w:rPr>
        <w:t>e</w:t>
      </w:r>
      <w:r w:rsidRPr="00DE2741">
        <w:rPr>
          <w:sz w:val="28"/>
          <w:szCs w:val="28"/>
          <w:lang w:val="en-US"/>
        </w:rPr>
        <w:t xml:space="preserve"> m / 60 n i) </w:t>
      </w:r>
      <w:r w:rsidRPr="00DE2741">
        <w:rPr>
          <w:sz w:val="28"/>
          <w:szCs w:val="28"/>
        </w:rPr>
        <w:t>г</w:t>
      </w:r>
      <w:r w:rsidRPr="00DE2741">
        <w:rPr>
          <w:sz w:val="28"/>
          <w:szCs w:val="28"/>
          <w:lang w:val="en-US"/>
        </w:rPr>
        <w:t>/</w:t>
      </w:r>
      <w:r w:rsidRPr="00DE2741">
        <w:rPr>
          <w:sz w:val="28"/>
          <w:szCs w:val="28"/>
        </w:rPr>
        <w:t>цикл</w:t>
      </w:r>
      <w:r w:rsidRPr="00DE2741">
        <w:rPr>
          <w:sz w:val="28"/>
          <w:szCs w:val="28"/>
          <w:lang w:val="en-US"/>
        </w:rPr>
        <w:t>,</w:t>
      </w:r>
    </w:p>
    <w:p w:rsidR="00671451" w:rsidRPr="00DE2741" w:rsidRDefault="00671451" w:rsidP="00DE2741">
      <w:pPr>
        <w:widowControl w:val="0"/>
        <w:spacing w:line="360" w:lineRule="auto"/>
        <w:ind w:firstLine="709"/>
        <w:jc w:val="both"/>
        <w:rPr>
          <w:sz w:val="28"/>
          <w:szCs w:val="28"/>
          <w:lang w:val="en-US"/>
        </w:rPr>
      </w:pPr>
    </w:p>
    <w:p w:rsidR="00671451" w:rsidRPr="00DE2741" w:rsidRDefault="001E775C" w:rsidP="00DE2741">
      <w:pPr>
        <w:widowControl w:val="0"/>
        <w:spacing w:line="360" w:lineRule="auto"/>
        <w:ind w:firstLine="709"/>
        <w:jc w:val="both"/>
        <w:rPr>
          <w:sz w:val="28"/>
          <w:szCs w:val="28"/>
          <w:lang w:bidi="he-IL"/>
        </w:rPr>
      </w:pPr>
      <w:r w:rsidRPr="00DE2741">
        <w:rPr>
          <w:sz w:val="28"/>
          <w:szCs w:val="28"/>
        </w:rPr>
        <w:t>где: m - коэффициент тактности, для 2</w:t>
      </w:r>
      <w:r w:rsidR="00671451" w:rsidRPr="00DE2741">
        <w:rPr>
          <w:sz w:val="28"/>
          <w:szCs w:val="28"/>
        </w:rPr>
        <w:t xml:space="preserve">-х </w:t>
      </w:r>
      <w:r w:rsidRPr="00DE2741">
        <w:rPr>
          <w:sz w:val="28"/>
          <w:szCs w:val="28"/>
        </w:rPr>
        <w:t xml:space="preserve">т. дв. </w:t>
      </w:r>
      <w:r w:rsidRPr="00DE2741">
        <w:rPr>
          <w:sz w:val="28"/>
          <w:szCs w:val="28"/>
          <w:lang w:bidi="he-IL"/>
        </w:rPr>
        <w:t xml:space="preserve">=1; для 4-х </w:t>
      </w:r>
      <w:r w:rsidR="00671451" w:rsidRPr="00DE2741">
        <w:rPr>
          <w:sz w:val="28"/>
          <w:szCs w:val="28"/>
          <w:lang w:bidi="he-IL"/>
        </w:rPr>
        <w:t>т</w:t>
      </w:r>
      <w:r w:rsidRPr="00DE2741">
        <w:rPr>
          <w:sz w:val="28"/>
          <w:szCs w:val="28"/>
          <w:lang w:bidi="he-IL"/>
        </w:rPr>
        <w:t>. д</w:t>
      </w:r>
      <w:r w:rsidR="00671451" w:rsidRPr="00DE2741">
        <w:rPr>
          <w:sz w:val="28"/>
          <w:szCs w:val="28"/>
          <w:lang w:bidi="he-IL"/>
        </w:rPr>
        <w:t>в</w:t>
      </w:r>
      <w:r w:rsidRPr="00DE2741">
        <w:rPr>
          <w:sz w:val="28"/>
          <w:szCs w:val="28"/>
          <w:lang w:bidi="he-IL"/>
        </w:rPr>
        <w:t xml:space="preserve">. </w:t>
      </w:r>
      <w:r w:rsidR="00671451" w:rsidRPr="00DE2741">
        <w:rPr>
          <w:sz w:val="28"/>
          <w:szCs w:val="28"/>
          <w:lang w:bidi="he-IL"/>
        </w:rPr>
        <w:t>=</w:t>
      </w:r>
      <w:r w:rsidRPr="00DE2741">
        <w:rPr>
          <w:sz w:val="28"/>
          <w:szCs w:val="28"/>
          <w:lang w:bidi="he-IL"/>
        </w:rPr>
        <w:t>2;</w:t>
      </w:r>
    </w:p>
    <w:p w:rsidR="001E775C" w:rsidRPr="00DE2741" w:rsidRDefault="00671451" w:rsidP="00DE2741">
      <w:pPr>
        <w:widowControl w:val="0"/>
        <w:spacing w:line="360" w:lineRule="auto"/>
        <w:ind w:firstLine="709"/>
        <w:jc w:val="both"/>
        <w:rPr>
          <w:sz w:val="28"/>
          <w:szCs w:val="28"/>
          <w:lang w:bidi="he-IL"/>
        </w:rPr>
      </w:pPr>
      <w:r w:rsidRPr="00DE2741">
        <w:rPr>
          <w:sz w:val="28"/>
          <w:szCs w:val="28"/>
          <w:lang w:bidi="he-IL"/>
        </w:rPr>
        <w:t xml:space="preserve">n – об/мин; </w:t>
      </w:r>
      <w:r w:rsidRPr="00DE2741">
        <w:rPr>
          <w:sz w:val="28"/>
          <w:szCs w:val="28"/>
          <w:lang w:val="en-US" w:bidi="he-IL"/>
        </w:rPr>
        <w:t>i</w:t>
      </w:r>
      <w:r w:rsidRPr="00DE2741">
        <w:rPr>
          <w:sz w:val="28"/>
          <w:szCs w:val="28"/>
          <w:lang w:bidi="he-IL"/>
        </w:rPr>
        <w:t xml:space="preserve"> </w:t>
      </w:r>
      <w:r w:rsidR="001E775C" w:rsidRPr="00DE2741">
        <w:rPr>
          <w:sz w:val="28"/>
          <w:szCs w:val="28"/>
          <w:lang w:bidi="he-IL"/>
        </w:rPr>
        <w:t>- число цилиндров.</w:t>
      </w:r>
    </w:p>
    <w:p w:rsidR="00287674" w:rsidRPr="00DE2741" w:rsidRDefault="00671451" w:rsidP="00DE2741">
      <w:pPr>
        <w:pStyle w:val="a7"/>
        <w:numPr>
          <w:ilvl w:val="0"/>
          <w:numId w:val="25"/>
        </w:numPr>
        <w:tabs>
          <w:tab w:val="clear" w:pos="1080"/>
          <w:tab w:val="num" w:pos="720"/>
        </w:tabs>
        <w:spacing w:line="360" w:lineRule="auto"/>
        <w:ind w:left="0" w:firstLine="709"/>
        <w:jc w:val="both"/>
        <w:rPr>
          <w:sz w:val="28"/>
          <w:szCs w:val="28"/>
        </w:rPr>
      </w:pPr>
      <w:r w:rsidRPr="00DE2741">
        <w:rPr>
          <w:b/>
          <w:sz w:val="28"/>
          <w:szCs w:val="28"/>
        </w:rPr>
        <w:t>Фазы подачи</w:t>
      </w:r>
      <w:r w:rsidRPr="00DE2741">
        <w:rPr>
          <w:sz w:val="28"/>
          <w:szCs w:val="28"/>
        </w:rPr>
        <w:t xml:space="preserve"> </w:t>
      </w:r>
      <w:r w:rsidR="00287674" w:rsidRPr="00DE2741">
        <w:rPr>
          <w:sz w:val="28"/>
          <w:szCs w:val="28"/>
        </w:rPr>
        <w:t>–</w:t>
      </w:r>
      <w:r w:rsidRPr="00DE2741">
        <w:rPr>
          <w:sz w:val="28"/>
          <w:szCs w:val="28"/>
        </w:rPr>
        <w:t xml:space="preserve"> </w:t>
      </w:r>
      <w:r w:rsidR="00287674" w:rsidRPr="00DE2741">
        <w:rPr>
          <w:sz w:val="28"/>
          <w:szCs w:val="28"/>
        </w:rPr>
        <w:t>φ</w:t>
      </w:r>
      <w:r w:rsidR="00287674" w:rsidRPr="00DE2741">
        <w:rPr>
          <w:sz w:val="28"/>
          <w:szCs w:val="28"/>
          <w:vertAlign w:val="subscript"/>
        </w:rPr>
        <w:t>нпн</w:t>
      </w:r>
      <w:r w:rsidR="00287674" w:rsidRPr="00DE2741">
        <w:rPr>
          <w:sz w:val="28"/>
          <w:szCs w:val="28"/>
        </w:rPr>
        <w:t>, φ</w:t>
      </w:r>
      <w:r w:rsidR="00287674" w:rsidRPr="00DE2741">
        <w:rPr>
          <w:sz w:val="28"/>
          <w:szCs w:val="28"/>
          <w:vertAlign w:val="subscript"/>
        </w:rPr>
        <w:t>кн</w:t>
      </w:r>
      <w:r w:rsidR="00287674" w:rsidRPr="00DE2741">
        <w:rPr>
          <w:sz w:val="28"/>
          <w:szCs w:val="28"/>
        </w:rPr>
        <w:t>, φ</w:t>
      </w:r>
      <w:r w:rsidR="00287674" w:rsidRPr="00DE2741">
        <w:rPr>
          <w:sz w:val="28"/>
          <w:szCs w:val="28"/>
          <w:vertAlign w:val="subscript"/>
        </w:rPr>
        <w:t>кпф</w:t>
      </w:r>
      <w:r w:rsidR="00287674" w:rsidRPr="00DE2741">
        <w:rPr>
          <w:sz w:val="28"/>
          <w:szCs w:val="28"/>
        </w:rPr>
        <w:t>, φ</w:t>
      </w:r>
      <w:r w:rsidR="00287674" w:rsidRPr="00DE2741">
        <w:rPr>
          <w:sz w:val="28"/>
          <w:szCs w:val="28"/>
          <w:vertAlign w:val="subscript"/>
        </w:rPr>
        <w:t>нпф</w:t>
      </w:r>
      <w:r w:rsidR="00287674" w:rsidRPr="00DE2741">
        <w:rPr>
          <w:sz w:val="28"/>
          <w:szCs w:val="28"/>
        </w:rPr>
        <w:t xml:space="preserve"> – фазы начала и конца подачи по насосу и по форсунке.</w:t>
      </w:r>
    </w:p>
    <w:p w:rsidR="00287674" w:rsidRPr="00DE2741" w:rsidRDefault="00794882" w:rsidP="00DE2741">
      <w:pPr>
        <w:pStyle w:val="a7"/>
        <w:spacing w:line="360" w:lineRule="auto"/>
        <w:ind w:firstLine="709"/>
        <w:jc w:val="both"/>
        <w:rPr>
          <w:sz w:val="28"/>
          <w:szCs w:val="28"/>
        </w:rPr>
      </w:pPr>
      <w:r>
        <w:rPr>
          <w:sz w:val="28"/>
          <w:szCs w:val="28"/>
        </w:rPr>
        <w:br w:type="page"/>
      </w:r>
      <w:r w:rsidR="00287674" w:rsidRPr="00DE2741">
        <w:rPr>
          <w:sz w:val="28"/>
          <w:szCs w:val="28"/>
        </w:rPr>
        <w:t>φ</w:t>
      </w:r>
      <w:r w:rsidR="00287674" w:rsidRPr="00DE2741">
        <w:rPr>
          <w:sz w:val="28"/>
          <w:szCs w:val="28"/>
          <w:vertAlign w:val="subscript"/>
        </w:rPr>
        <w:t>нпф</w:t>
      </w:r>
      <w:r w:rsidR="00287674" w:rsidRPr="00DE2741">
        <w:rPr>
          <w:sz w:val="28"/>
          <w:szCs w:val="28"/>
        </w:rPr>
        <w:t xml:space="preserve"> = φ</w:t>
      </w:r>
      <w:r w:rsidR="00287674" w:rsidRPr="00DE2741">
        <w:rPr>
          <w:sz w:val="28"/>
          <w:szCs w:val="28"/>
          <w:vertAlign w:val="subscript"/>
        </w:rPr>
        <w:t>ф.о.</w:t>
      </w:r>
      <w:r w:rsidR="00287674" w:rsidRPr="00DE2741">
        <w:rPr>
          <w:sz w:val="28"/>
          <w:szCs w:val="28"/>
        </w:rPr>
        <w:t xml:space="preserve"> или </w:t>
      </w:r>
      <w:r w:rsidR="00287674" w:rsidRPr="00DE2741">
        <w:rPr>
          <w:i/>
          <w:sz w:val="28"/>
          <w:szCs w:val="28"/>
        </w:rPr>
        <w:t>угол опережения впрыска топлива</w:t>
      </w:r>
      <w:r w:rsidR="00287674" w:rsidRPr="00DE2741">
        <w:rPr>
          <w:sz w:val="28"/>
          <w:szCs w:val="28"/>
        </w:rPr>
        <w:t>,</w:t>
      </w:r>
    </w:p>
    <w:p w:rsidR="00287674" w:rsidRPr="00DE2741" w:rsidRDefault="00287674" w:rsidP="00DE2741">
      <w:pPr>
        <w:pStyle w:val="a7"/>
        <w:spacing w:line="360" w:lineRule="auto"/>
        <w:ind w:firstLine="709"/>
        <w:jc w:val="both"/>
        <w:rPr>
          <w:sz w:val="28"/>
          <w:szCs w:val="28"/>
        </w:rPr>
      </w:pPr>
      <w:r w:rsidRPr="00DE2741">
        <w:rPr>
          <w:sz w:val="28"/>
          <w:szCs w:val="28"/>
        </w:rPr>
        <w:t>φ</w:t>
      </w:r>
      <w:r w:rsidRPr="00DE2741">
        <w:rPr>
          <w:sz w:val="28"/>
          <w:szCs w:val="28"/>
          <w:vertAlign w:val="subscript"/>
        </w:rPr>
        <w:t>п</w:t>
      </w:r>
      <w:r w:rsidRPr="00DE2741">
        <w:rPr>
          <w:sz w:val="28"/>
          <w:szCs w:val="28"/>
        </w:rPr>
        <w:t xml:space="preserve"> = φ</w:t>
      </w:r>
      <w:r w:rsidRPr="00DE2741">
        <w:rPr>
          <w:sz w:val="28"/>
          <w:szCs w:val="28"/>
          <w:vertAlign w:val="subscript"/>
        </w:rPr>
        <w:t>нпф</w:t>
      </w:r>
      <w:r w:rsidRPr="00DE2741">
        <w:rPr>
          <w:sz w:val="28"/>
          <w:szCs w:val="28"/>
        </w:rPr>
        <w:t xml:space="preserve"> + φ</w:t>
      </w:r>
      <w:r w:rsidRPr="00DE2741">
        <w:rPr>
          <w:sz w:val="28"/>
          <w:szCs w:val="28"/>
          <w:vertAlign w:val="subscript"/>
        </w:rPr>
        <w:t>кпф</w:t>
      </w:r>
      <w:r w:rsidRPr="00DE2741">
        <w:rPr>
          <w:sz w:val="28"/>
          <w:szCs w:val="28"/>
        </w:rPr>
        <w:t xml:space="preserve"> – </w:t>
      </w:r>
      <w:r w:rsidRPr="00DE2741">
        <w:rPr>
          <w:i/>
          <w:sz w:val="28"/>
          <w:szCs w:val="28"/>
        </w:rPr>
        <w:t>продолжительность подачи топлива</w:t>
      </w:r>
      <w:r w:rsidRPr="00DE2741">
        <w:rPr>
          <w:sz w:val="28"/>
          <w:szCs w:val="28"/>
        </w:rPr>
        <w:t>.</w:t>
      </w:r>
    </w:p>
    <w:p w:rsidR="004212ED" w:rsidRPr="00DE2741" w:rsidRDefault="004212ED" w:rsidP="00DE2741">
      <w:pPr>
        <w:pStyle w:val="a7"/>
        <w:spacing w:line="360" w:lineRule="auto"/>
        <w:ind w:firstLine="709"/>
        <w:jc w:val="both"/>
        <w:rPr>
          <w:sz w:val="28"/>
          <w:szCs w:val="28"/>
        </w:rPr>
      </w:pPr>
    </w:p>
    <w:p w:rsidR="001E775C" w:rsidRPr="00DE2741" w:rsidRDefault="00287674" w:rsidP="00DE2741">
      <w:pPr>
        <w:pStyle w:val="a7"/>
        <w:spacing w:line="360" w:lineRule="auto"/>
        <w:ind w:firstLine="709"/>
        <w:jc w:val="both"/>
        <w:rPr>
          <w:sz w:val="28"/>
          <w:szCs w:val="28"/>
        </w:rPr>
      </w:pPr>
      <w:r w:rsidRPr="00DE2741">
        <w:rPr>
          <w:sz w:val="28"/>
          <w:szCs w:val="28"/>
        </w:rPr>
        <w:t xml:space="preserve">3. </w:t>
      </w:r>
      <w:r w:rsidRPr="00DE2741">
        <w:rPr>
          <w:sz w:val="28"/>
          <w:szCs w:val="28"/>
          <w:lang w:val="en-US"/>
        </w:rPr>
        <w:t>P</w:t>
      </w:r>
      <w:r w:rsidRPr="00DE2741">
        <w:rPr>
          <w:sz w:val="28"/>
          <w:szCs w:val="28"/>
          <w:vertAlign w:val="subscript"/>
        </w:rPr>
        <w:t>н</w:t>
      </w:r>
      <w:r w:rsidRPr="00DE2741">
        <w:rPr>
          <w:sz w:val="28"/>
          <w:szCs w:val="28"/>
        </w:rPr>
        <w:t xml:space="preserve">, </w:t>
      </w:r>
      <w:r w:rsidRPr="00DE2741">
        <w:rPr>
          <w:sz w:val="28"/>
          <w:szCs w:val="28"/>
          <w:lang w:val="en-US"/>
        </w:rPr>
        <w:t>P</w:t>
      </w:r>
      <w:r w:rsidRPr="00DE2741">
        <w:rPr>
          <w:sz w:val="28"/>
          <w:szCs w:val="28"/>
          <w:vertAlign w:val="subscript"/>
        </w:rPr>
        <w:t>ф</w:t>
      </w:r>
      <w:r w:rsidRPr="00DE2741">
        <w:rPr>
          <w:sz w:val="28"/>
          <w:szCs w:val="28"/>
        </w:rPr>
        <w:t xml:space="preserve">, </w:t>
      </w:r>
      <w:r w:rsidRPr="00DE2741">
        <w:rPr>
          <w:sz w:val="28"/>
          <w:szCs w:val="28"/>
          <w:lang w:val="en-US"/>
        </w:rPr>
        <w:t>P</w:t>
      </w:r>
      <w:r w:rsidRPr="00DE2741">
        <w:rPr>
          <w:sz w:val="28"/>
          <w:szCs w:val="28"/>
          <w:vertAlign w:val="subscript"/>
        </w:rPr>
        <w:t>н. макс,</w:t>
      </w:r>
      <w:r w:rsidRPr="00DE2741">
        <w:rPr>
          <w:sz w:val="28"/>
          <w:szCs w:val="28"/>
        </w:rPr>
        <w:t xml:space="preserve"> </w:t>
      </w:r>
      <w:r w:rsidRPr="00DE2741">
        <w:rPr>
          <w:sz w:val="28"/>
          <w:szCs w:val="28"/>
          <w:lang w:val="en-US"/>
        </w:rPr>
        <w:t>P</w:t>
      </w:r>
      <w:r w:rsidRPr="00DE2741">
        <w:rPr>
          <w:sz w:val="28"/>
          <w:szCs w:val="28"/>
          <w:vertAlign w:val="subscript"/>
        </w:rPr>
        <w:t xml:space="preserve">ф.макс, </w:t>
      </w:r>
      <w:r w:rsidRPr="00DE2741">
        <w:rPr>
          <w:sz w:val="28"/>
          <w:szCs w:val="28"/>
          <w:lang w:val="en-US"/>
        </w:rPr>
        <w:t>P</w:t>
      </w:r>
      <w:r w:rsidRPr="00DE2741">
        <w:rPr>
          <w:sz w:val="28"/>
          <w:szCs w:val="28"/>
          <w:vertAlign w:val="subscript"/>
        </w:rPr>
        <w:t xml:space="preserve">ф.о., </w:t>
      </w:r>
      <w:r w:rsidRPr="00DE2741">
        <w:rPr>
          <w:sz w:val="28"/>
          <w:szCs w:val="28"/>
          <w:lang w:val="en-US"/>
        </w:rPr>
        <w:t>P</w:t>
      </w:r>
      <w:r w:rsidRPr="00DE2741">
        <w:rPr>
          <w:sz w:val="28"/>
          <w:szCs w:val="28"/>
          <w:vertAlign w:val="subscript"/>
        </w:rPr>
        <w:t>ф.з.</w:t>
      </w:r>
      <w:r w:rsidRPr="00DE2741">
        <w:rPr>
          <w:sz w:val="28"/>
          <w:szCs w:val="28"/>
        </w:rPr>
        <w:t xml:space="preserve">, </w:t>
      </w:r>
      <w:r w:rsidRPr="00DE2741">
        <w:rPr>
          <w:sz w:val="28"/>
          <w:szCs w:val="28"/>
          <w:lang w:val="en-US"/>
        </w:rPr>
        <w:t>P</w:t>
      </w:r>
      <w:r w:rsidRPr="00DE2741">
        <w:rPr>
          <w:sz w:val="28"/>
          <w:szCs w:val="28"/>
          <w:vertAlign w:val="subscript"/>
        </w:rPr>
        <w:t>ост.</w:t>
      </w:r>
      <w:r w:rsidRPr="00DE2741">
        <w:rPr>
          <w:sz w:val="28"/>
          <w:szCs w:val="28"/>
        </w:rPr>
        <w:t xml:space="preserve"> -</w:t>
      </w:r>
      <w:r w:rsidR="00DE2741">
        <w:rPr>
          <w:sz w:val="28"/>
          <w:szCs w:val="28"/>
        </w:rPr>
        <w:t xml:space="preserve"> </w:t>
      </w:r>
      <w:r w:rsidR="001E775C" w:rsidRPr="00DE2741">
        <w:rPr>
          <w:sz w:val="28"/>
          <w:szCs w:val="28"/>
        </w:rPr>
        <w:t xml:space="preserve">давления топлива в насосе, форсунке, максимальные, открытия иглы, закрытия иглы, остаточное в топливопроводе между впрысками. </w:t>
      </w:r>
    </w:p>
    <w:p w:rsidR="001E775C" w:rsidRPr="00DE2741" w:rsidRDefault="001E775C" w:rsidP="00DE2741">
      <w:pPr>
        <w:pStyle w:val="a7"/>
        <w:spacing w:line="360" w:lineRule="auto"/>
        <w:ind w:firstLine="709"/>
        <w:jc w:val="both"/>
        <w:rPr>
          <w:sz w:val="28"/>
          <w:szCs w:val="28"/>
        </w:rPr>
      </w:pPr>
      <w:r w:rsidRPr="00DE2741">
        <w:rPr>
          <w:sz w:val="28"/>
          <w:szCs w:val="28"/>
        </w:rPr>
        <w:t xml:space="preserve">Остановимся более подробно на величине цикловой подачи. </w:t>
      </w:r>
    </w:p>
    <w:p w:rsidR="001E775C" w:rsidRPr="00DE2741" w:rsidRDefault="001E775C" w:rsidP="00DE2741">
      <w:pPr>
        <w:pStyle w:val="a7"/>
        <w:spacing w:line="360" w:lineRule="auto"/>
        <w:ind w:firstLine="709"/>
        <w:jc w:val="both"/>
        <w:rPr>
          <w:sz w:val="28"/>
          <w:szCs w:val="28"/>
        </w:rPr>
      </w:pPr>
      <w:r w:rsidRPr="00DE2741">
        <w:rPr>
          <w:sz w:val="28"/>
          <w:szCs w:val="28"/>
        </w:rPr>
        <w:t xml:space="preserve">В свою очередь, </w:t>
      </w:r>
    </w:p>
    <w:p w:rsidR="00794882" w:rsidRDefault="00794882" w:rsidP="00DE2741">
      <w:pPr>
        <w:pStyle w:val="a7"/>
        <w:spacing w:line="360" w:lineRule="auto"/>
        <w:ind w:firstLine="709"/>
        <w:jc w:val="both"/>
        <w:rPr>
          <w:sz w:val="28"/>
          <w:szCs w:val="28"/>
          <w:lang w:bidi="he-IL"/>
        </w:rPr>
      </w:pPr>
    </w:p>
    <w:p w:rsidR="00287674" w:rsidRPr="00DE2741" w:rsidRDefault="00287674" w:rsidP="00DE2741">
      <w:pPr>
        <w:pStyle w:val="a7"/>
        <w:spacing w:line="360" w:lineRule="auto"/>
        <w:ind w:firstLine="709"/>
        <w:jc w:val="both"/>
        <w:rPr>
          <w:sz w:val="28"/>
          <w:szCs w:val="28"/>
          <w:lang w:bidi="he-IL"/>
        </w:rPr>
      </w:pPr>
      <w:r w:rsidRPr="00DE2741">
        <w:rPr>
          <w:sz w:val="28"/>
          <w:szCs w:val="28"/>
          <w:lang w:val="en-US" w:bidi="he-IL"/>
        </w:rPr>
        <w:t>g</w:t>
      </w:r>
      <w:r w:rsidRPr="00DE2741">
        <w:rPr>
          <w:sz w:val="28"/>
          <w:szCs w:val="28"/>
          <w:vertAlign w:val="subscript"/>
          <w:lang w:bidi="he-IL"/>
        </w:rPr>
        <w:t>ц</w:t>
      </w:r>
      <w:r w:rsidRPr="00DE2741">
        <w:rPr>
          <w:sz w:val="28"/>
          <w:szCs w:val="28"/>
          <w:lang w:bidi="he-IL"/>
        </w:rPr>
        <w:t xml:space="preserve"> = (</w:t>
      </w:r>
      <w:r w:rsidRPr="00DE2741">
        <w:rPr>
          <w:sz w:val="28"/>
          <w:szCs w:val="28"/>
          <w:lang w:val="en-US" w:bidi="he-IL"/>
        </w:rPr>
        <w:t>F</w:t>
      </w:r>
      <w:r w:rsidRPr="00DE2741">
        <w:rPr>
          <w:sz w:val="28"/>
          <w:szCs w:val="28"/>
          <w:vertAlign w:val="subscript"/>
          <w:lang w:bidi="he-IL"/>
        </w:rPr>
        <w:t>пл</w:t>
      </w:r>
      <w:r w:rsidRPr="00DE2741">
        <w:rPr>
          <w:sz w:val="28"/>
          <w:szCs w:val="28"/>
          <w:lang w:bidi="he-IL"/>
        </w:rPr>
        <w:t xml:space="preserve"> </w:t>
      </w:r>
      <w:r w:rsidRPr="00DE2741">
        <w:rPr>
          <w:sz w:val="28"/>
          <w:szCs w:val="28"/>
          <w:lang w:val="en-US" w:bidi="he-IL"/>
        </w:rPr>
        <w:t>h</w:t>
      </w:r>
      <w:r w:rsidRPr="00DE2741">
        <w:rPr>
          <w:sz w:val="28"/>
          <w:szCs w:val="28"/>
          <w:vertAlign w:val="subscript"/>
          <w:lang w:val="en-US" w:bidi="he-IL"/>
        </w:rPr>
        <w:t>a</w:t>
      </w:r>
      <w:r w:rsidRPr="00DE2741">
        <w:rPr>
          <w:sz w:val="28"/>
          <w:szCs w:val="28"/>
          <w:lang w:bidi="he-IL"/>
        </w:rPr>
        <w:t xml:space="preserve"> </w:t>
      </w:r>
      <w:r w:rsidRPr="00DE2741">
        <w:rPr>
          <w:sz w:val="28"/>
          <w:szCs w:val="28"/>
          <w:lang w:val="en-US" w:bidi="he-IL"/>
        </w:rPr>
        <w:t>ρ</w:t>
      </w:r>
      <w:r w:rsidRPr="00DE2741">
        <w:rPr>
          <w:sz w:val="28"/>
          <w:szCs w:val="28"/>
          <w:vertAlign w:val="subscript"/>
          <w:lang w:bidi="he-IL"/>
        </w:rPr>
        <w:t>т</w:t>
      </w:r>
      <w:r w:rsidRPr="00DE2741">
        <w:rPr>
          <w:sz w:val="28"/>
          <w:szCs w:val="28"/>
          <w:lang w:bidi="he-IL"/>
        </w:rPr>
        <w:t xml:space="preserve"> η</w:t>
      </w:r>
      <w:r w:rsidRPr="00DE2741">
        <w:rPr>
          <w:sz w:val="28"/>
          <w:szCs w:val="28"/>
          <w:vertAlign w:val="subscript"/>
          <w:lang w:bidi="he-IL"/>
        </w:rPr>
        <w:t>под</w:t>
      </w:r>
      <w:r w:rsidRPr="00DE2741">
        <w:rPr>
          <w:sz w:val="28"/>
          <w:szCs w:val="28"/>
          <w:lang w:bidi="he-IL"/>
        </w:rPr>
        <w:t>) 10</w:t>
      </w:r>
      <w:r w:rsidRPr="00DE2741">
        <w:rPr>
          <w:sz w:val="28"/>
          <w:szCs w:val="28"/>
          <w:vertAlign w:val="superscript"/>
          <w:lang w:bidi="he-IL"/>
        </w:rPr>
        <w:t>-3</w:t>
      </w:r>
      <w:r w:rsidRPr="00DE2741">
        <w:rPr>
          <w:sz w:val="28"/>
          <w:szCs w:val="28"/>
          <w:lang w:bidi="he-IL"/>
        </w:rPr>
        <w:t xml:space="preserve"> </w:t>
      </w:r>
      <w:r w:rsidR="001E775C" w:rsidRPr="00DE2741">
        <w:rPr>
          <w:sz w:val="28"/>
          <w:szCs w:val="28"/>
          <w:lang w:bidi="he-IL"/>
        </w:rPr>
        <w:t>г/цикл;</w:t>
      </w:r>
    </w:p>
    <w:p w:rsidR="00794882" w:rsidRDefault="00794882" w:rsidP="00DE2741">
      <w:pPr>
        <w:pStyle w:val="a7"/>
        <w:spacing w:line="360" w:lineRule="auto"/>
        <w:ind w:firstLine="709"/>
        <w:jc w:val="both"/>
        <w:rPr>
          <w:sz w:val="28"/>
          <w:szCs w:val="28"/>
          <w:lang w:bidi="he-IL"/>
        </w:rPr>
      </w:pPr>
    </w:p>
    <w:p w:rsidR="001E775C" w:rsidRPr="00DE2741" w:rsidRDefault="00287674" w:rsidP="00DE2741">
      <w:pPr>
        <w:pStyle w:val="a7"/>
        <w:spacing w:line="360" w:lineRule="auto"/>
        <w:ind w:firstLine="709"/>
        <w:jc w:val="both"/>
        <w:rPr>
          <w:sz w:val="28"/>
          <w:szCs w:val="28"/>
          <w:lang w:bidi="he-IL"/>
        </w:rPr>
      </w:pPr>
      <w:r w:rsidRPr="00DE2741">
        <w:rPr>
          <w:sz w:val="28"/>
          <w:szCs w:val="28"/>
          <w:lang w:val="en-US" w:bidi="he-IL"/>
        </w:rPr>
        <w:t>F</w:t>
      </w:r>
      <w:r w:rsidRPr="00DE2741">
        <w:rPr>
          <w:sz w:val="28"/>
          <w:szCs w:val="28"/>
          <w:vertAlign w:val="subscript"/>
          <w:lang w:bidi="he-IL"/>
        </w:rPr>
        <w:t>пл</w:t>
      </w:r>
      <w:r w:rsidRPr="00DE2741">
        <w:rPr>
          <w:sz w:val="28"/>
          <w:szCs w:val="28"/>
          <w:lang w:bidi="he-IL"/>
        </w:rPr>
        <w:t xml:space="preserve"> = π</w:t>
      </w:r>
      <w:r w:rsidRPr="00DE2741">
        <w:rPr>
          <w:sz w:val="28"/>
          <w:szCs w:val="28"/>
          <w:lang w:val="en-US" w:bidi="he-IL"/>
        </w:rPr>
        <w:t>d</w:t>
      </w:r>
      <w:r w:rsidRPr="00DE2741">
        <w:rPr>
          <w:sz w:val="28"/>
          <w:szCs w:val="28"/>
          <w:vertAlign w:val="superscript"/>
          <w:lang w:bidi="he-IL"/>
        </w:rPr>
        <w:t xml:space="preserve">2 </w:t>
      </w:r>
      <w:r w:rsidRPr="00DE2741">
        <w:rPr>
          <w:sz w:val="28"/>
          <w:szCs w:val="28"/>
          <w:lang w:bidi="he-IL"/>
        </w:rPr>
        <w:t>/ 4</w:t>
      </w:r>
      <w:r w:rsidR="001E775C" w:rsidRPr="00DE2741">
        <w:rPr>
          <w:sz w:val="28"/>
          <w:szCs w:val="28"/>
          <w:lang w:bidi="he-IL"/>
        </w:rPr>
        <w:t>- площадь плунжера м</w:t>
      </w:r>
      <w:r w:rsidR="001E775C" w:rsidRPr="00DE2741">
        <w:rPr>
          <w:sz w:val="28"/>
          <w:szCs w:val="28"/>
          <w:vertAlign w:val="superscript"/>
          <w:lang w:bidi="he-IL"/>
        </w:rPr>
        <w:t>3</w:t>
      </w:r>
      <w:r w:rsidR="00CF7B59" w:rsidRPr="00DE2741">
        <w:rPr>
          <w:sz w:val="28"/>
          <w:szCs w:val="28"/>
          <w:lang w:bidi="he-IL"/>
        </w:rPr>
        <w:t xml:space="preserve">; </w:t>
      </w:r>
      <w:r w:rsidR="00CF7B59" w:rsidRPr="00DE2741">
        <w:rPr>
          <w:sz w:val="28"/>
          <w:szCs w:val="28"/>
          <w:lang w:val="en-US" w:bidi="he-IL"/>
        </w:rPr>
        <w:t>h</w:t>
      </w:r>
      <w:r w:rsidR="00CF7B59" w:rsidRPr="00DE2741">
        <w:rPr>
          <w:sz w:val="28"/>
          <w:szCs w:val="28"/>
          <w:vertAlign w:val="subscript"/>
          <w:lang w:val="en-US" w:bidi="he-IL"/>
        </w:rPr>
        <w:t>a</w:t>
      </w:r>
      <w:r w:rsidR="00CF7B59" w:rsidRPr="00DE2741">
        <w:rPr>
          <w:sz w:val="28"/>
          <w:szCs w:val="28"/>
          <w:lang w:bidi="he-IL"/>
        </w:rPr>
        <w:t xml:space="preserve"> - </w:t>
      </w:r>
      <w:r w:rsidR="001E775C" w:rsidRPr="00DE2741">
        <w:rPr>
          <w:sz w:val="28"/>
          <w:szCs w:val="28"/>
          <w:lang w:bidi="he-IL"/>
        </w:rPr>
        <w:t>активный х</w:t>
      </w:r>
      <w:r w:rsidR="00CF7B59" w:rsidRPr="00DE2741">
        <w:rPr>
          <w:sz w:val="28"/>
          <w:szCs w:val="28"/>
          <w:lang w:bidi="he-IL"/>
        </w:rPr>
        <w:t xml:space="preserve">од плунжера м, </w:t>
      </w:r>
      <w:r w:rsidR="00CF7B59" w:rsidRPr="00DE2741">
        <w:rPr>
          <w:sz w:val="28"/>
          <w:szCs w:val="28"/>
          <w:lang w:val="en-US" w:bidi="he-IL"/>
        </w:rPr>
        <w:t>ρ</w:t>
      </w:r>
      <w:r w:rsidR="00CF7B59" w:rsidRPr="00DE2741">
        <w:rPr>
          <w:sz w:val="28"/>
          <w:szCs w:val="28"/>
          <w:vertAlign w:val="subscript"/>
          <w:lang w:bidi="he-IL"/>
        </w:rPr>
        <w:t>т</w:t>
      </w:r>
      <w:r w:rsidR="00CF7B59" w:rsidRPr="00DE2741">
        <w:rPr>
          <w:sz w:val="28"/>
          <w:szCs w:val="28"/>
          <w:lang w:bidi="he-IL"/>
        </w:rPr>
        <w:t xml:space="preserve"> - </w:t>
      </w:r>
      <w:r w:rsidR="001E775C" w:rsidRPr="00DE2741">
        <w:rPr>
          <w:sz w:val="28"/>
          <w:szCs w:val="28"/>
          <w:lang w:bidi="he-IL"/>
        </w:rPr>
        <w:t>плотность топлива кг/м</w:t>
      </w:r>
      <w:r w:rsidR="001E775C" w:rsidRPr="00DE2741">
        <w:rPr>
          <w:sz w:val="28"/>
          <w:szCs w:val="28"/>
          <w:vertAlign w:val="superscript"/>
          <w:lang w:bidi="he-IL"/>
        </w:rPr>
        <w:t>3</w:t>
      </w:r>
      <w:r w:rsidR="00CF7B59" w:rsidRPr="00DE2741">
        <w:rPr>
          <w:sz w:val="28"/>
          <w:szCs w:val="28"/>
          <w:lang w:bidi="he-IL"/>
        </w:rPr>
        <w:t>.</w:t>
      </w:r>
    </w:p>
    <w:p w:rsidR="00A36C40" w:rsidRPr="00DE2741" w:rsidRDefault="001E775C" w:rsidP="00DE2741">
      <w:pPr>
        <w:pStyle w:val="a7"/>
        <w:spacing w:line="360" w:lineRule="auto"/>
        <w:ind w:firstLine="709"/>
        <w:jc w:val="both"/>
        <w:rPr>
          <w:sz w:val="28"/>
          <w:szCs w:val="28"/>
        </w:rPr>
      </w:pPr>
      <w:r w:rsidRPr="00DE2741">
        <w:rPr>
          <w:sz w:val="28"/>
          <w:szCs w:val="28"/>
        </w:rPr>
        <w:t>Коэффициент подачи топливного насоса</w:t>
      </w:r>
      <w:r w:rsidR="00CF7B59" w:rsidRPr="00DE2741">
        <w:rPr>
          <w:sz w:val="28"/>
          <w:szCs w:val="28"/>
        </w:rPr>
        <w:t xml:space="preserve"> </w:t>
      </w:r>
      <w:r w:rsidR="00CF7B59" w:rsidRPr="00DE2741">
        <w:rPr>
          <w:sz w:val="28"/>
          <w:szCs w:val="28"/>
          <w:lang w:bidi="he-IL"/>
        </w:rPr>
        <w:t>η</w:t>
      </w:r>
      <w:r w:rsidR="00CF7B59" w:rsidRPr="00DE2741">
        <w:rPr>
          <w:sz w:val="28"/>
          <w:szCs w:val="28"/>
          <w:vertAlign w:val="subscript"/>
          <w:lang w:bidi="he-IL"/>
        </w:rPr>
        <w:t>под</w:t>
      </w:r>
      <w:r w:rsidR="00CF7B59" w:rsidRPr="00DE2741">
        <w:rPr>
          <w:sz w:val="28"/>
          <w:szCs w:val="28"/>
          <w:lang w:bidi="he-IL"/>
        </w:rPr>
        <w:t xml:space="preserve"> - </w:t>
      </w:r>
      <w:r w:rsidRPr="00DE2741">
        <w:rPr>
          <w:sz w:val="28"/>
          <w:szCs w:val="28"/>
        </w:rPr>
        <w:t>, представляющий собой отношение действ</w:t>
      </w:r>
      <w:r w:rsidR="00CF7B59" w:rsidRPr="00DE2741">
        <w:rPr>
          <w:sz w:val="28"/>
          <w:szCs w:val="28"/>
        </w:rPr>
        <w:t xml:space="preserve">ительно поданной порции топлива </w:t>
      </w:r>
      <w:r w:rsidR="00CF7B59" w:rsidRPr="00DE2741">
        <w:rPr>
          <w:sz w:val="28"/>
          <w:szCs w:val="28"/>
          <w:lang w:val="en-US"/>
        </w:rPr>
        <w:t>g</w:t>
      </w:r>
      <w:r w:rsidR="00CF7B59" w:rsidRPr="00DE2741">
        <w:rPr>
          <w:sz w:val="28"/>
          <w:szCs w:val="28"/>
          <w:vertAlign w:val="subscript"/>
        </w:rPr>
        <w:t>ц</w:t>
      </w:r>
      <w:r w:rsidR="00CF7B59" w:rsidRPr="00DE2741">
        <w:rPr>
          <w:sz w:val="28"/>
          <w:szCs w:val="28"/>
        </w:rPr>
        <w:t xml:space="preserve"> </w:t>
      </w:r>
      <w:r w:rsidRPr="00DE2741">
        <w:rPr>
          <w:sz w:val="28"/>
          <w:szCs w:val="28"/>
          <w:lang w:bidi="he-IL"/>
        </w:rPr>
        <w:t xml:space="preserve">к теоретически возможной и равной объему, описываемому плунжером на протяжении его активного хода, умноженному на плотность. Коэффициент подачи величина переменная и зависит от большого числа факторов, к числу которых относятся геометрические и конструктивные соотношения в ТНВД, сжимаемость топлива и явления </w:t>
      </w:r>
      <w:r w:rsidR="00CF7B59" w:rsidRPr="00DE2741">
        <w:rPr>
          <w:sz w:val="28"/>
          <w:szCs w:val="28"/>
          <w:lang w:bidi="he-IL"/>
        </w:rPr>
        <w:t>дросселирования</w:t>
      </w:r>
      <w:r w:rsidRPr="00DE2741">
        <w:rPr>
          <w:sz w:val="28"/>
          <w:szCs w:val="28"/>
          <w:lang w:bidi="he-IL"/>
        </w:rPr>
        <w:t xml:space="preserve"> в периоды наполнения и отсечки и, конечно, утечки в системе на</w:t>
      </w:r>
      <w:r w:rsidR="00CF7B59" w:rsidRPr="00DE2741">
        <w:rPr>
          <w:sz w:val="28"/>
          <w:szCs w:val="28"/>
          <w:lang w:bidi="he-IL"/>
        </w:rPr>
        <w:t>сос-форсунка. По опытным данным η</w:t>
      </w:r>
      <w:r w:rsidR="00CF7B59" w:rsidRPr="00DE2741">
        <w:rPr>
          <w:sz w:val="28"/>
          <w:szCs w:val="28"/>
          <w:vertAlign w:val="subscript"/>
          <w:lang w:bidi="he-IL"/>
        </w:rPr>
        <w:t>под</w:t>
      </w:r>
      <w:r w:rsidR="00CF7B59" w:rsidRPr="00DE2741">
        <w:rPr>
          <w:sz w:val="28"/>
          <w:szCs w:val="28"/>
          <w:lang w:bidi="he-IL"/>
        </w:rPr>
        <w:t xml:space="preserve"> </w:t>
      </w:r>
      <w:r w:rsidRPr="00DE2741">
        <w:rPr>
          <w:sz w:val="28"/>
          <w:szCs w:val="28"/>
          <w:lang w:bidi="he-IL"/>
        </w:rPr>
        <w:t>= 0,75-1,1, на</w:t>
      </w:r>
      <w:r w:rsidR="00CF7B59" w:rsidRPr="00DE2741">
        <w:rPr>
          <w:sz w:val="28"/>
          <w:szCs w:val="28"/>
          <w:lang w:bidi="he-IL"/>
        </w:rPr>
        <w:t xml:space="preserve"> него </w:t>
      </w:r>
      <w:r w:rsidRPr="00DE2741">
        <w:rPr>
          <w:sz w:val="28"/>
          <w:szCs w:val="28"/>
          <w:lang w:bidi="he-IL"/>
        </w:rPr>
        <w:t>существенное</w:t>
      </w:r>
      <w:r w:rsidR="00CF7B59" w:rsidRPr="00DE2741">
        <w:rPr>
          <w:sz w:val="28"/>
          <w:szCs w:val="28"/>
          <w:lang w:bidi="he-IL"/>
        </w:rPr>
        <w:t xml:space="preserve"> </w:t>
      </w:r>
      <w:r w:rsidRPr="00DE2741">
        <w:rPr>
          <w:sz w:val="28"/>
          <w:szCs w:val="28"/>
          <w:lang w:bidi="he-IL"/>
        </w:rPr>
        <w:t>влияние</w:t>
      </w:r>
      <w:r w:rsidR="00CF7B59" w:rsidRPr="00DE2741">
        <w:rPr>
          <w:sz w:val="28"/>
          <w:szCs w:val="28"/>
          <w:lang w:bidi="he-IL"/>
        </w:rPr>
        <w:t xml:space="preserve"> </w:t>
      </w:r>
      <w:r w:rsidRPr="00DE2741">
        <w:rPr>
          <w:sz w:val="28"/>
          <w:szCs w:val="28"/>
          <w:lang w:bidi="he-IL"/>
        </w:rPr>
        <w:t xml:space="preserve">оказывают число оборотов и величина цикловой подачи (рис. </w:t>
      </w:r>
      <w:r w:rsidR="000155E1" w:rsidRPr="00DE2741">
        <w:rPr>
          <w:sz w:val="28"/>
          <w:szCs w:val="28"/>
          <w:lang w:bidi="he-IL"/>
        </w:rPr>
        <w:t>6.7.1.</w:t>
      </w:r>
      <w:r w:rsidRPr="00DE2741">
        <w:rPr>
          <w:sz w:val="28"/>
          <w:szCs w:val="28"/>
          <w:lang w:bidi="he-IL"/>
        </w:rPr>
        <w:t>). Увеличение</w:t>
      </w:r>
      <w:r w:rsidR="00CF7B59" w:rsidRPr="00DE2741">
        <w:rPr>
          <w:sz w:val="28"/>
          <w:szCs w:val="28"/>
          <w:lang w:bidi="he-IL"/>
        </w:rPr>
        <w:t xml:space="preserve"> </w:t>
      </w:r>
      <w:r w:rsidR="00CF7B59" w:rsidRPr="00DE2741">
        <w:rPr>
          <w:sz w:val="28"/>
          <w:szCs w:val="28"/>
          <w:lang w:val="en-US" w:bidi="he-IL"/>
        </w:rPr>
        <w:t>g</w:t>
      </w:r>
      <w:r w:rsidR="00CF7B59" w:rsidRPr="00DE2741">
        <w:rPr>
          <w:sz w:val="28"/>
          <w:szCs w:val="28"/>
          <w:vertAlign w:val="subscript"/>
          <w:lang w:bidi="he-IL"/>
        </w:rPr>
        <w:t>ц</w:t>
      </w:r>
      <w:r w:rsidR="00CF7B59" w:rsidRPr="00DE2741">
        <w:rPr>
          <w:sz w:val="28"/>
          <w:szCs w:val="28"/>
          <w:lang w:bidi="he-IL"/>
        </w:rPr>
        <w:t xml:space="preserve"> (</w:t>
      </w:r>
      <w:r w:rsidR="00CF7B59" w:rsidRPr="00DE2741">
        <w:rPr>
          <w:sz w:val="28"/>
          <w:szCs w:val="28"/>
          <w:lang w:val="en-US" w:bidi="he-IL"/>
        </w:rPr>
        <w:t>h</w:t>
      </w:r>
      <w:r w:rsidR="00CF7B59" w:rsidRPr="00DE2741">
        <w:rPr>
          <w:sz w:val="28"/>
          <w:szCs w:val="28"/>
          <w:vertAlign w:val="subscript"/>
          <w:lang w:val="en-US" w:bidi="he-IL"/>
        </w:rPr>
        <w:t>a</w:t>
      </w:r>
      <w:r w:rsidR="00CF7B59" w:rsidRPr="00DE2741">
        <w:rPr>
          <w:sz w:val="28"/>
          <w:szCs w:val="28"/>
          <w:lang w:bidi="he-IL"/>
        </w:rPr>
        <w:t xml:space="preserve">) </w:t>
      </w:r>
      <w:r w:rsidRPr="00DE2741">
        <w:rPr>
          <w:sz w:val="28"/>
          <w:szCs w:val="28"/>
          <w:lang w:bidi="he-IL"/>
        </w:rPr>
        <w:t xml:space="preserve">приводит к росту коэффициента подачи. Важная особенность </w:t>
      </w:r>
      <w:r w:rsidR="00CF7B59" w:rsidRPr="00DE2741">
        <w:rPr>
          <w:sz w:val="28"/>
          <w:szCs w:val="28"/>
          <w:lang w:bidi="he-IL"/>
        </w:rPr>
        <w:t>изменения η</w:t>
      </w:r>
      <w:r w:rsidR="00CF7B59" w:rsidRPr="00DE2741">
        <w:rPr>
          <w:sz w:val="28"/>
          <w:szCs w:val="28"/>
          <w:vertAlign w:val="subscript"/>
          <w:lang w:bidi="he-IL"/>
        </w:rPr>
        <w:t>под</w:t>
      </w:r>
      <w:r w:rsidR="00CF7B59" w:rsidRPr="00DE2741">
        <w:rPr>
          <w:sz w:val="28"/>
          <w:szCs w:val="28"/>
          <w:lang w:bidi="he-IL"/>
        </w:rPr>
        <w:t xml:space="preserve"> </w:t>
      </w:r>
      <w:r w:rsidRPr="00DE2741">
        <w:rPr>
          <w:sz w:val="28"/>
          <w:szCs w:val="28"/>
          <w:lang w:bidi="he-IL"/>
        </w:rPr>
        <w:t>заключается в том, что при сн</w:t>
      </w:r>
      <w:r w:rsidR="00CF7B59" w:rsidRPr="00DE2741">
        <w:rPr>
          <w:sz w:val="28"/>
          <w:szCs w:val="28"/>
          <w:lang w:bidi="he-IL"/>
        </w:rPr>
        <w:t xml:space="preserve">ижении оборотов от номинальных до ≈ 75% </w:t>
      </w:r>
      <w:r w:rsidR="00CF7B59" w:rsidRPr="00DE2741">
        <w:rPr>
          <w:sz w:val="28"/>
          <w:szCs w:val="28"/>
          <w:lang w:val="en-US" w:bidi="he-IL"/>
        </w:rPr>
        <w:t>n</w:t>
      </w:r>
      <w:r w:rsidR="00CF7B59" w:rsidRPr="00DE2741">
        <w:rPr>
          <w:sz w:val="28"/>
          <w:szCs w:val="28"/>
          <w:vertAlign w:val="subscript"/>
          <w:lang w:bidi="he-IL"/>
        </w:rPr>
        <w:t>ном</w:t>
      </w:r>
      <w:r w:rsidR="00CF7B59" w:rsidRPr="00DE2741">
        <w:rPr>
          <w:sz w:val="28"/>
          <w:szCs w:val="28"/>
          <w:lang w:bidi="he-IL"/>
        </w:rPr>
        <w:t xml:space="preserve"> </w:t>
      </w:r>
      <w:r w:rsidRPr="00DE2741">
        <w:rPr>
          <w:sz w:val="28"/>
          <w:szCs w:val="28"/>
          <w:lang w:bidi="he-IL"/>
        </w:rPr>
        <w:t xml:space="preserve">и сохранении положения топливной рейки неизменным, </w:t>
      </w:r>
      <w:r w:rsidR="00A36C40" w:rsidRPr="00DE2741">
        <w:rPr>
          <w:sz w:val="28"/>
          <w:szCs w:val="28"/>
        </w:rPr>
        <w:t xml:space="preserve">он увеличивается (на 10-15%) и лишь затем падает. Это увеличение влечет за собой рост цикловой подачи и, соответственно, - среднего эффективного давления </w:t>
      </w:r>
    </w:p>
    <w:p w:rsidR="001E775C" w:rsidRPr="00DE2741" w:rsidRDefault="00794882" w:rsidP="00DE2741">
      <w:pPr>
        <w:pStyle w:val="a7"/>
        <w:spacing w:line="360" w:lineRule="auto"/>
        <w:ind w:firstLine="709"/>
        <w:jc w:val="both"/>
        <w:rPr>
          <w:sz w:val="28"/>
          <w:szCs w:val="28"/>
          <w:lang w:bidi="he-IL"/>
        </w:rPr>
      </w:pPr>
      <w:r>
        <w:rPr>
          <w:sz w:val="28"/>
          <w:szCs w:val="28"/>
          <w:lang w:val="en-US" w:bidi="he-IL"/>
        </w:rPr>
        <w:br w:type="page"/>
      </w:r>
      <w:r w:rsidR="00A36C40" w:rsidRPr="00DE2741">
        <w:rPr>
          <w:sz w:val="28"/>
          <w:szCs w:val="28"/>
          <w:lang w:val="en-US" w:bidi="he-IL"/>
        </w:rPr>
        <w:t>P</w:t>
      </w:r>
      <w:r w:rsidR="00A36C40" w:rsidRPr="00DE2741">
        <w:rPr>
          <w:sz w:val="28"/>
          <w:szCs w:val="28"/>
          <w:vertAlign w:val="subscript"/>
          <w:lang w:val="en-US" w:bidi="he-IL"/>
        </w:rPr>
        <w:t>e</w:t>
      </w:r>
      <w:r w:rsidR="00A36C40" w:rsidRPr="00DE2741">
        <w:rPr>
          <w:sz w:val="28"/>
          <w:szCs w:val="28"/>
          <w:lang w:bidi="he-IL"/>
        </w:rPr>
        <w:t xml:space="preserve"> = </w:t>
      </w:r>
      <w:r w:rsidR="00A36C40" w:rsidRPr="00DE2741">
        <w:rPr>
          <w:sz w:val="28"/>
          <w:szCs w:val="28"/>
          <w:lang w:val="en-US" w:bidi="he-IL"/>
        </w:rPr>
        <w:t>k</w:t>
      </w:r>
      <w:r w:rsidR="00A36C40" w:rsidRPr="00DE2741">
        <w:rPr>
          <w:sz w:val="28"/>
          <w:szCs w:val="28"/>
          <w:lang w:bidi="he-IL"/>
        </w:rPr>
        <w:t xml:space="preserve"> </w:t>
      </w:r>
      <w:r w:rsidR="00A36C40" w:rsidRPr="00DE2741">
        <w:rPr>
          <w:sz w:val="28"/>
          <w:szCs w:val="28"/>
          <w:lang w:val="en-US" w:bidi="he-IL"/>
        </w:rPr>
        <w:t>g</w:t>
      </w:r>
      <w:r w:rsidR="00A36C40" w:rsidRPr="00DE2741">
        <w:rPr>
          <w:sz w:val="28"/>
          <w:szCs w:val="28"/>
          <w:vertAlign w:val="subscript"/>
          <w:lang w:bidi="he-IL"/>
        </w:rPr>
        <w:t>ц</w:t>
      </w:r>
      <w:r w:rsidR="00A36C40" w:rsidRPr="00DE2741">
        <w:rPr>
          <w:sz w:val="28"/>
          <w:szCs w:val="28"/>
          <w:lang w:bidi="he-IL"/>
        </w:rPr>
        <w:t xml:space="preserve"> η</w:t>
      </w:r>
      <w:r w:rsidR="00A36C40" w:rsidRPr="00DE2741">
        <w:rPr>
          <w:sz w:val="28"/>
          <w:szCs w:val="28"/>
          <w:vertAlign w:val="subscript"/>
          <w:lang w:bidi="he-IL"/>
        </w:rPr>
        <w:t>е</w:t>
      </w:r>
      <w:r w:rsidR="00A36C40" w:rsidRPr="00DE2741">
        <w:rPr>
          <w:sz w:val="28"/>
          <w:szCs w:val="28"/>
          <w:lang w:bidi="he-IL"/>
        </w:rPr>
        <w:t>,</w:t>
      </w:r>
    </w:p>
    <w:p w:rsidR="00794882" w:rsidRDefault="00794882" w:rsidP="00DE2741">
      <w:pPr>
        <w:pStyle w:val="a7"/>
        <w:spacing w:line="360" w:lineRule="auto"/>
        <w:ind w:firstLine="709"/>
        <w:jc w:val="both"/>
        <w:rPr>
          <w:sz w:val="28"/>
          <w:szCs w:val="28"/>
        </w:rPr>
      </w:pPr>
    </w:p>
    <w:p w:rsidR="00A36C40" w:rsidRPr="00DE2741" w:rsidRDefault="00A36C40" w:rsidP="00DE2741">
      <w:pPr>
        <w:pStyle w:val="a7"/>
        <w:spacing w:line="360" w:lineRule="auto"/>
        <w:ind w:firstLine="709"/>
        <w:jc w:val="both"/>
        <w:rPr>
          <w:sz w:val="28"/>
          <w:szCs w:val="28"/>
          <w:lang w:bidi="he-IL"/>
        </w:rPr>
      </w:pPr>
      <w:r w:rsidRPr="00DE2741">
        <w:rPr>
          <w:sz w:val="28"/>
          <w:szCs w:val="28"/>
        </w:rPr>
        <w:t>и развиваемого двигателем крутящего момента М</w:t>
      </w:r>
      <w:r w:rsidRPr="00DE2741">
        <w:rPr>
          <w:sz w:val="28"/>
          <w:szCs w:val="28"/>
          <w:vertAlign w:val="subscript"/>
        </w:rPr>
        <w:t>кр</w:t>
      </w:r>
      <w:r w:rsidRPr="00DE2741">
        <w:rPr>
          <w:sz w:val="28"/>
          <w:szCs w:val="28"/>
          <w:lang w:bidi="he-IL"/>
        </w:rPr>
        <w:t xml:space="preserve">, что благоприятно сказывается на тяговых свойствах двигателя и устойчивости режима малых оборотов. </w:t>
      </w:r>
    </w:p>
    <w:p w:rsidR="00173007" w:rsidRDefault="00A36C40" w:rsidP="00DE2741">
      <w:pPr>
        <w:pStyle w:val="a7"/>
        <w:spacing w:line="360" w:lineRule="auto"/>
        <w:ind w:firstLine="709"/>
        <w:jc w:val="both"/>
        <w:rPr>
          <w:sz w:val="28"/>
          <w:szCs w:val="28"/>
        </w:rPr>
      </w:pPr>
      <w:r w:rsidRPr="00DE2741">
        <w:rPr>
          <w:i/>
          <w:sz w:val="28"/>
          <w:szCs w:val="28"/>
        </w:rPr>
        <w:t>Пример – главный двигатель буксирующего судна</w:t>
      </w:r>
      <w:r w:rsidRPr="00DE2741">
        <w:rPr>
          <w:sz w:val="28"/>
          <w:szCs w:val="28"/>
        </w:rPr>
        <w:t xml:space="preserve">. С увеличением силы тяги на гаке обороты двигателя будут падать и, если крутящий момент не будет увеличиваться, то обороты и тяговое усилие будут продолжать снижаться. Если же при снижении оборотов, цикловая подача за счет роста коэффициента подачи растут, то, соответственно, увеличиваются момент и сила тяги. </w:t>
      </w:r>
    </w:p>
    <w:p w:rsidR="00794882" w:rsidRPr="00DE2741" w:rsidRDefault="00794882" w:rsidP="00DE2741">
      <w:pPr>
        <w:pStyle w:val="a7"/>
        <w:spacing w:line="360" w:lineRule="auto"/>
        <w:ind w:firstLine="709"/>
        <w:jc w:val="both"/>
        <w:rPr>
          <w:sz w:val="28"/>
          <w:szCs w:val="28"/>
        </w:rPr>
      </w:pPr>
    </w:p>
    <w:p w:rsidR="000155E1" w:rsidRPr="00DE2741" w:rsidRDefault="009C4F31" w:rsidP="00DE2741">
      <w:pPr>
        <w:pStyle w:val="a7"/>
        <w:spacing w:line="360" w:lineRule="auto"/>
        <w:ind w:firstLine="709"/>
        <w:jc w:val="both"/>
        <w:rPr>
          <w:sz w:val="28"/>
          <w:szCs w:val="28"/>
          <w:lang w:val="en-US"/>
        </w:rPr>
      </w:pPr>
      <w:r>
        <w:rPr>
          <w:sz w:val="28"/>
          <w:szCs w:val="28"/>
          <w:lang w:val="en-US"/>
        </w:rPr>
        <w:pict>
          <v:shape id="_x0000_i1158" type="#_x0000_t75" style="width:239.25pt;height:172.5pt">
            <v:imagedata r:id="rId148" o:title=""/>
          </v:shape>
        </w:pict>
      </w:r>
    </w:p>
    <w:p w:rsidR="00173007" w:rsidRPr="00DE2741" w:rsidRDefault="000155E1" w:rsidP="00DE2741">
      <w:pPr>
        <w:pStyle w:val="a7"/>
        <w:spacing w:line="360" w:lineRule="auto"/>
        <w:ind w:firstLine="709"/>
        <w:jc w:val="both"/>
        <w:rPr>
          <w:sz w:val="28"/>
          <w:szCs w:val="28"/>
        </w:rPr>
      </w:pPr>
      <w:r w:rsidRPr="00DE2741">
        <w:rPr>
          <w:sz w:val="28"/>
          <w:szCs w:val="28"/>
        </w:rPr>
        <w:t>Рис. 6.7.1. Кривые изменения коэффициента подачи в функции оборотов и величины цикловой подачи (</w:t>
      </w:r>
      <w:r w:rsidRPr="00DE2741">
        <w:rPr>
          <w:sz w:val="28"/>
          <w:szCs w:val="28"/>
          <w:lang w:val="en-US"/>
        </w:rPr>
        <w:t>h</w:t>
      </w:r>
      <w:r w:rsidRPr="00DE2741">
        <w:rPr>
          <w:sz w:val="28"/>
          <w:szCs w:val="28"/>
          <w:vertAlign w:val="subscript"/>
          <w:lang w:val="en-US"/>
        </w:rPr>
        <w:t>a</w:t>
      </w:r>
      <w:r w:rsidRPr="00DE2741">
        <w:rPr>
          <w:sz w:val="28"/>
          <w:szCs w:val="28"/>
        </w:rPr>
        <w:t>).</w:t>
      </w:r>
    </w:p>
    <w:p w:rsidR="00173007" w:rsidRPr="00DE2741" w:rsidRDefault="00173007" w:rsidP="00DE2741">
      <w:pPr>
        <w:pStyle w:val="a7"/>
        <w:spacing w:line="360" w:lineRule="auto"/>
        <w:ind w:firstLine="709"/>
        <w:jc w:val="both"/>
        <w:rPr>
          <w:b/>
          <w:sz w:val="28"/>
          <w:szCs w:val="28"/>
        </w:rPr>
      </w:pPr>
      <w:r w:rsidRPr="00DE2741">
        <w:rPr>
          <w:b/>
          <w:sz w:val="28"/>
          <w:szCs w:val="28"/>
        </w:rPr>
        <w:t xml:space="preserve">Развитие процесса топливоподачи </w:t>
      </w:r>
    </w:p>
    <w:p w:rsidR="00173007" w:rsidRPr="00DE2741" w:rsidRDefault="00173007" w:rsidP="00DE2741">
      <w:pPr>
        <w:pStyle w:val="a7"/>
        <w:spacing w:line="360" w:lineRule="auto"/>
        <w:ind w:firstLine="709"/>
        <w:jc w:val="both"/>
        <w:rPr>
          <w:sz w:val="28"/>
          <w:szCs w:val="28"/>
        </w:rPr>
      </w:pPr>
      <w:r w:rsidRPr="00DE2741">
        <w:rPr>
          <w:sz w:val="28"/>
          <w:szCs w:val="28"/>
        </w:rPr>
        <w:t xml:space="preserve">О том, как развивается процесс топливоподачи, можно проследить по приведенным на рис. </w:t>
      </w:r>
      <w:r w:rsidR="001B174B" w:rsidRPr="00DE2741">
        <w:rPr>
          <w:sz w:val="28"/>
          <w:szCs w:val="28"/>
        </w:rPr>
        <w:t>6.7.2.</w:t>
      </w:r>
      <w:r w:rsidRPr="00DE2741">
        <w:rPr>
          <w:sz w:val="28"/>
          <w:szCs w:val="28"/>
        </w:rPr>
        <w:t xml:space="preserve"> кривым: а) давлений топлива у форсунки, б) хода иглы форсунки при ее открытии, в) интегрального распределения подачи за один впрыск по углу п.к.в. (закона подачи). </w:t>
      </w:r>
    </w:p>
    <w:p w:rsidR="00EE5C48" w:rsidRPr="00DE2741" w:rsidRDefault="00173007" w:rsidP="00DE2741">
      <w:pPr>
        <w:pStyle w:val="a7"/>
        <w:spacing w:line="360" w:lineRule="auto"/>
        <w:ind w:firstLine="709"/>
        <w:jc w:val="both"/>
        <w:rPr>
          <w:sz w:val="28"/>
          <w:szCs w:val="28"/>
          <w:lang w:bidi="he-IL"/>
        </w:rPr>
      </w:pPr>
      <w:r w:rsidRPr="00DE2741">
        <w:rPr>
          <w:sz w:val="28"/>
          <w:szCs w:val="28"/>
        </w:rPr>
        <w:t>Давление топлива в топливопроводе и в форсунке поднимается до значения Р</w:t>
      </w:r>
      <w:r w:rsidRPr="00DE2741">
        <w:rPr>
          <w:sz w:val="28"/>
          <w:szCs w:val="28"/>
          <w:vertAlign w:val="subscript"/>
        </w:rPr>
        <w:t>фо</w:t>
      </w:r>
      <w:r w:rsidRPr="00DE2741">
        <w:rPr>
          <w:sz w:val="28"/>
          <w:szCs w:val="28"/>
        </w:rPr>
        <w:t xml:space="preserve">, при котором игла форсунки поднимается и, в связи с истечением топлива под нее, в этот момент обычно отмечается небольшой местный провал давления. Однако этот провал быстро компенсируется в связи с тем, что плунжер продолжает сжимать топливо, и давление поднимается до максимального значения – </w:t>
      </w:r>
      <w:r w:rsidRPr="00DE2741">
        <w:rPr>
          <w:sz w:val="28"/>
          <w:szCs w:val="28"/>
          <w:lang w:val="en-US"/>
        </w:rPr>
        <w:t>P</w:t>
      </w:r>
      <w:r w:rsidRPr="00DE2741">
        <w:rPr>
          <w:sz w:val="28"/>
          <w:szCs w:val="28"/>
          <w:vertAlign w:val="subscript"/>
        </w:rPr>
        <w:t>макс</w:t>
      </w:r>
      <w:r w:rsidRPr="00DE2741">
        <w:rPr>
          <w:sz w:val="28"/>
          <w:szCs w:val="28"/>
        </w:rPr>
        <w:t xml:space="preserve">. Дальнейший рост давления прекращается, так как в насосе </w:t>
      </w:r>
      <w:r w:rsidR="00EE5C48" w:rsidRPr="00DE2741">
        <w:rPr>
          <w:sz w:val="28"/>
          <w:szCs w:val="28"/>
        </w:rPr>
        <w:t>начинается отсечка (или плунжер приходит в ВМТ кулачка</w:t>
      </w:r>
      <w:r w:rsidR="00EE5C48" w:rsidRPr="00DE2741">
        <w:rPr>
          <w:sz w:val="28"/>
          <w:szCs w:val="28"/>
          <w:lang w:bidi="he-IL"/>
        </w:rPr>
        <w:t>) и давление падает. По достижении Р</w:t>
      </w:r>
      <w:r w:rsidR="00EE5C48" w:rsidRPr="00DE2741">
        <w:rPr>
          <w:sz w:val="28"/>
          <w:szCs w:val="28"/>
          <w:vertAlign w:val="subscript"/>
          <w:lang w:bidi="he-IL"/>
        </w:rPr>
        <w:t>фз</w:t>
      </w:r>
      <w:r w:rsidR="00EE5C48" w:rsidRPr="00DE2741">
        <w:rPr>
          <w:sz w:val="28"/>
          <w:szCs w:val="28"/>
          <w:lang w:bidi="he-IL"/>
        </w:rPr>
        <w:t xml:space="preserve">, при котором пружина сажает иглу на седло, впрыск топлива прекращается. </w:t>
      </w:r>
    </w:p>
    <w:p w:rsidR="00EE5C48" w:rsidRPr="00DE2741" w:rsidRDefault="00EE5C48" w:rsidP="00DE2741">
      <w:pPr>
        <w:pStyle w:val="a7"/>
        <w:spacing w:line="360" w:lineRule="auto"/>
        <w:ind w:firstLine="709"/>
        <w:jc w:val="both"/>
        <w:rPr>
          <w:sz w:val="28"/>
          <w:szCs w:val="28"/>
          <w:lang w:bidi="he-IL"/>
        </w:rPr>
      </w:pPr>
      <w:r w:rsidRPr="00DE2741">
        <w:rPr>
          <w:sz w:val="28"/>
          <w:szCs w:val="28"/>
          <w:lang w:bidi="he-IL"/>
        </w:rPr>
        <w:t xml:space="preserve">В форсунке и в топливопроводе при наличии нагнетательного клапана с отсасывающим пояском устанавливается давление, равное остаточному - Рост, сохраняющееся до следующего цикла подачи топлива. При отсутствии разгрузки устанавливается более высокое давление, равное Р ф.з' что провоцирует появление подтекания топлива под иглу. </w:t>
      </w:r>
    </w:p>
    <w:p w:rsidR="00860EF4" w:rsidRPr="00DE2741" w:rsidRDefault="00860EF4" w:rsidP="00DE2741">
      <w:pPr>
        <w:pStyle w:val="a7"/>
        <w:spacing w:line="360" w:lineRule="auto"/>
        <w:ind w:firstLine="709"/>
        <w:jc w:val="both"/>
        <w:rPr>
          <w:sz w:val="28"/>
          <w:szCs w:val="28"/>
          <w:lang w:bidi="he-IL"/>
        </w:rPr>
      </w:pPr>
    </w:p>
    <w:p w:rsidR="00860EF4" w:rsidRPr="00DE2741" w:rsidRDefault="009C4F31" w:rsidP="00DE2741">
      <w:pPr>
        <w:pStyle w:val="a7"/>
        <w:spacing w:line="360" w:lineRule="auto"/>
        <w:ind w:firstLine="709"/>
        <w:jc w:val="both"/>
        <w:rPr>
          <w:sz w:val="28"/>
          <w:szCs w:val="28"/>
        </w:rPr>
      </w:pPr>
      <w:r>
        <w:rPr>
          <w:sz w:val="28"/>
          <w:szCs w:val="28"/>
        </w:rPr>
        <w:pict>
          <v:shape id="_x0000_i1159" type="#_x0000_t75" style="width:223.5pt;height:273.75pt">
            <v:imagedata r:id="rId149" o:title=""/>
          </v:shape>
        </w:pict>
      </w:r>
    </w:p>
    <w:p w:rsidR="00860EF4" w:rsidRPr="00DE2741" w:rsidRDefault="00313DC2" w:rsidP="00DE2741">
      <w:pPr>
        <w:pStyle w:val="a7"/>
        <w:spacing w:line="360" w:lineRule="auto"/>
        <w:ind w:firstLine="709"/>
        <w:jc w:val="both"/>
        <w:rPr>
          <w:sz w:val="28"/>
          <w:szCs w:val="28"/>
        </w:rPr>
      </w:pPr>
      <w:r w:rsidRPr="00DE2741">
        <w:rPr>
          <w:sz w:val="28"/>
          <w:szCs w:val="28"/>
        </w:rPr>
        <w:t>Рис. 6.7.2. Кривые: а). давление впрыска у форсунки, б). хода иглы форсунки, в). законы подачи топлива в пределах цикла.</w:t>
      </w:r>
    </w:p>
    <w:p w:rsidR="00313DC2" w:rsidRPr="00DE2741" w:rsidRDefault="00313DC2" w:rsidP="00DE2741">
      <w:pPr>
        <w:pStyle w:val="a7"/>
        <w:spacing w:line="360" w:lineRule="auto"/>
        <w:ind w:firstLine="709"/>
        <w:jc w:val="both"/>
        <w:rPr>
          <w:sz w:val="28"/>
          <w:szCs w:val="28"/>
        </w:rPr>
      </w:pPr>
    </w:p>
    <w:p w:rsidR="00173007" w:rsidRPr="00DE2741" w:rsidRDefault="003A264B" w:rsidP="00DE2741">
      <w:pPr>
        <w:pStyle w:val="a7"/>
        <w:spacing w:line="360" w:lineRule="auto"/>
        <w:ind w:firstLine="709"/>
        <w:jc w:val="both"/>
        <w:rPr>
          <w:sz w:val="28"/>
          <w:szCs w:val="28"/>
          <w:lang w:bidi="he-IL"/>
        </w:rPr>
      </w:pPr>
      <w:r w:rsidRPr="00DE2741">
        <w:rPr>
          <w:sz w:val="28"/>
          <w:szCs w:val="28"/>
          <w:lang w:bidi="he-IL"/>
        </w:rPr>
        <w:t>В общем сл</w:t>
      </w:r>
      <w:r w:rsidR="00EE5C48" w:rsidRPr="00DE2741">
        <w:rPr>
          <w:sz w:val="28"/>
          <w:szCs w:val="28"/>
          <w:lang w:bidi="he-IL"/>
        </w:rPr>
        <w:t xml:space="preserve">учае </w:t>
      </w:r>
      <w:r w:rsidR="00EE5C48" w:rsidRPr="00DE2741">
        <w:rPr>
          <w:b/>
          <w:sz w:val="28"/>
          <w:szCs w:val="28"/>
          <w:lang w:bidi="he-IL"/>
        </w:rPr>
        <w:t xml:space="preserve">процесс топливоподачи в системе </w:t>
      </w:r>
      <w:r w:rsidRPr="00DE2741">
        <w:rPr>
          <w:b/>
          <w:sz w:val="28"/>
          <w:szCs w:val="28"/>
          <w:lang w:bidi="he-IL"/>
        </w:rPr>
        <w:t>«</w:t>
      </w:r>
      <w:r w:rsidR="00EE5C48" w:rsidRPr="00DE2741">
        <w:rPr>
          <w:b/>
          <w:sz w:val="28"/>
          <w:szCs w:val="28"/>
          <w:lang w:bidi="he-IL"/>
        </w:rPr>
        <w:t xml:space="preserve">ТНВД - форсуночный </w:t>
      </w:r>
      <w:r w:rsidRPr="00DE2741">
        <w:rPr>
          <w:b/>
          <w:sz w:val="28"/>
          <w:szCs w:val="28"/>
          <w:lang w:bidi="he-IL"/>
        </w:rPr>
        <w:t>топли</w:t>
      </w:r>
      <w:r w:rsidR="00EE5C48" w:rsidRPr="00DE2741">
        <w:rPr>
          <w:b/>
          <w:sz w:val="28"/>
          <w:szCs w:val="28"/>
          <w:lang w:bidi="he-IL"/>
        </w:rPr>
        <w:t xml:space="preserve">вопровод </w:t>
      </w:r>
      <w:r w:rsidRPr="00DE2741">
        <w:rPr>
          <w:b/>
          <w:sz w:val="28"/>
          <w:szCs w:val="28"/>
          <w:lang w:bidi="he-IL"/>
        </w:rPr>
        <w:t>–</w:t>
      </w:r>
      <w:r w:rsidR="00EE5C48" w:rsidRPr="00DE2741">
        <w:rPr>
          <w:b/>
          <w:sz w:val="28"/>
          <w:szCs w:val="28"/>
          <w:lang w:bidi="he-IL"/>
        </w:rPr>
        <w:t xml:space="preserve"> форсунка</w:t>
      </w:r>
      <w:r w:rsidRPr="00DE2741">
        <w:rPr>
          <w:b/>
          <w:sz w:val="28"/>
          <w:szCs w:val="28"/>
          <w:lang w:bidi="he-IL"/>
        </w:rPr>
        <w:t>»</w:t>
      </w:r>
      <w:r w:rsidR="00EE5C48" w:rsidRPr="00DE2741">
        <w:rPr>
          <w:sz w:val="28"/>
          <w:szCs w:val="28"/>
          <w:lang w:bidi="he-IL"/>
        </w:rPr>
        <w:t xml:space="preserve"> можно условно подразделить на следующие этапы:</w:t>
      </w:r>
    </w:p>
    <w:p w:rsidR="00EE5C48" w:rsidRPr="00DE2741" w:rsidRDefault="003A264B" w:rsidP="00DE2741">
      <w:pPr>
        <w:pStyle w:val="a7"/>
        <w:spacing w:line="360" w:lineRule="auto"/>
        <w:ind w:firstLine="709"/>
        <w:jc w:val="both"/>
        <w:rPr>
          <w:sz w:val="28"/>
          <w:szCs w:val="28"/>
          <w:lang w:bidi="he-IL"/>
        </w:rPr>
      </w:pPr>
      <w:r w:rsidRPr="00DE2741">
        <w:rPr>
          <w:b/>
          <w:sz w:val="28"/>
          <w:szCs w:val="28"/>
          <w:u w:val="single"/>
          <w:lang w:bidi="he-IL"/>
        </w:rPr>
        <w:t>1 этап</w:t>
      </w:r>
      <w:r w:rsidRPr="00DE2741">
        <w:rPr>
          <w:sz w:val="28"/>
          <w:szCs w:val="28"/>
          <w:lang w:bidi="he-IL"/>
        </w:rPr>
        <w:t xml:space="preserve"> – </w:t>
      </w:r>
      <w:r w:rsidR="00EE5C48" w:rsidRPr="00DE2741">
        <w:rPr>
          <w:b/>
          <w:sz w:val="28"/>
          <w:szCs w:val="28"/>
          <w:lang w:bidi="he-IL"/>
        </w:rPr>
        <w:t xml:space="preserve">наполнение полости </w:t>
      </w:r>
      <w:r w:rsidR="00FE36CE" w:rsidRPr="00DE2741">
        <w:rPr>
          <w:b/>
          <w:sz w:val="28"/>
          <w:szCs w:val="28"/>
          <w:lang w:bidi="he-IL"/>
        </w:rPr>
        <w:t>ТНВ</w:t>
      </w:r>
      <w:r w:rsidR="00EE5C48" w:rsidRPr="00DE2741">
        <w:rPr>
          <w:b/>
          <w:sz w:val="28"/>
          <w:szCs w:val="28"/>
          <w:lang w:bidi="he-IL"/>
        </w:rPr>
        <w:t>Д топливом</w:t>
      </w:r>
      <w:r w:rsidR="00EE5C48" w:rsidRPr="00DE2741">
        <w:rPr>
          <w:sz w:val="28"/>
          <w:szCs w:val="28"/>
          <w:lang w:bidi="he-IL"/>
        </w:rPr>
        <w:t xml:space="preserve">, поступающим от подкачивающего насоса под давлением 0,4-0,5 МПа. Начало - открытие плунжером при его движении вниз впускного окна (клапана). </w:t>
      </w:r>
    </w:p>
    <w:p w:rsidR="00EE5C48" w:rsidRPr="00DE2741" w:rsidRDefault="00EE5C48" w:rsidP="00DE2741">
      <w:pPr>
        <w:pStyle w:val="a7"/>
        <w:spacing w:line="360" w:lineRule="auto"/>
        <w:ind w:firstLine="709"/>
        <w:jc w:val="both"/>
        <w:rPr>
          <w:sz w:val="28"/>
          <w:szCs w:val="28"/>
          <w:lang w:bidi="he-IL"/>
        </w:rPr>
      </w:pPr>
      <w:r w:rsidRPr="00DE2741">
        <w:rPr>
          <w:sz w:val="28"/>
          <w:szCs w:val="28"/>
          <w:lang w:bidi="he-IL"/>
        </w:rPr>
        <w:t>Окончание - закрытие плунжером впускного окна (клапана) при его движении из крайнего нижнего положения вверх (геометрическое окончание наполнения). Действительное окончание наполнения происходит раньше, так как при подходе верхней кромки плунжера к верхней кромке окна благодаря возникающему в остающейся узкой щели дросселированию начинается сжатие топлива, давление топлива начинает расти и перепуск прекращается. При этом</w:t>
      </w:r>
      <w:r w:rsidR="003A264B" w:rsidRPr="00DE2741">
        <w:rPr>
          <w:sz w:val="28"/>
          <w:szCs w:val="28"/>
          <w:lang w:bidi="he-IL"/>
        </w:rPr>
        <w:t>,</w:t>
      </w:r>
      <w:r w:rsidRPr="00DE2741">
        <w:rPr>
          <w:sz w:val="28"/>
          <w:szCs w:val="28"/>
          <w:lang w:bidi="he-IL"/>
        </w:rPr>
        <w:t xml:space="preserve"> чем больше обороты двигателя, тем больше сказывается дросселирование и тем раньше (по углу поворота вала) заканчивается наполнение и начинается сжатие топлива. Таким образом, активный ход плунжера несколько увеличивается. </w:t>
      </w:r>
    </w:p>
    <w:p w:rsidR="00EE5C48" w:rsidRPr="00DE2741" w:rsidRDefault="00EE5C48" w:rsidP="00DE2741">
      <w:pPr>
        <w:pStyle w:val="a7"/>
        <w:spacing w:line="360" w:lineRule="auto"/>
        <w:ind w:firstLine="709"/>
        <w:jc w:val="both"/>
        <w:rPr>
          <w:sz w:val="28"/>
          <w:szCs w:val="28"/>
          <w:lang w:bidi="he-IL"/>
        </w:rPr>
      </w:pPr>
      <w:r w:rsidRPr="00DE2741">
        <w:rPr>
          <w:b/>
          <w:sz w:val="28"/>
          <w:szCs w:val="28"/>
          <w:u w:val="single"/>
          <w:lang w:bidi="he-IL"/>
        </w:rPr>
        <w:t>2</w:t>
      </w:r>
      <w:r w:rsidR="003A264B" w:rsidRPr="00DE2741">
        <w:rPr>
          <w:b/>
          <w:sz w:val="28"/>
          <w:szCs w:val="28"/>
          <w:u w:val="single"/>
          <w:lang w:bidi="he-IL"/>
        </w:rPr>
        <w:t xml:space="preserve"> этап</w:t>
      </w:r>
      <w:r w:rsidRPr="00DE2741">
        <w:rPr>
          <w:sz w:val="28"/>
          <w:szCs w:val="28"/>
          <w:lang w:bidi="he-IL"/>
        </w:rPr>
        <w:t xml:space="preserve"> </w:t>
      </w:r>
      <w:r w:rsidR="003A264B" w:rsidRPr="00DE2741">
        <w:rPr>
          <w:sz w:val="28"/>
          <w:szCs w:val="28"/>
          <w:lang w:bidi="he-IL"/>
        </w:rPr>
        <w:t>–</w:t>
      </w:r>
      <w:r w:rsidRPr="00DE2741">
        <w:rPr>
          <w:sz w:val="28"/>
          <w:szCs w:val="28"/>
          <w:lang w:bidi="he-IL"/>
        </w:rPr>
        <w:t xml:space="preserve"> </w:t>
      </w:r>
      <w:r w:rsidRPr="00DE2741">
        <w:rPr>
          <w:b/>
          <w:sz w:val="28"/>
          <w:szCs w:val="28"/>
          <w:lang w:bidi="he-IL"/>
        </w:rPr>
        <w:t>сжатие топлива</w:t>
      </w:r>
      <w:r w:rsidRPr="00DE2741">
        <w:rPr>
          <w:sz w:val="28"/>
          <w:szCs w:val="28"/>
          <w:lang w:bidi="he-IL"/>
        </w:rPr>
        <w:t xml:space="preserve"> в надплунжерной полости насоса от давления подкачки до давления, при котором открывается нагнетательный клапан насоса</w:t>
      </w:r>
      <w:r w:rsidR="003A264B" w:rsidRPr="00DE2741">
        <w:rPr>
          <w:sz w:val="28"/>
          <w:szCs w:val="28"/>
          <w:lang w:bidi="he-IL"/>
        </w:rPr>
        <w:t xml:space="preserve"> </w:t>
      </w:r>
      <w:r w:rsidR="003A264B" w:rsidRPr="00DE2741">
        <w:rPr>
          <w:sz w:val="28"/>
          <w:szCs w:val="28"/>
          <w:lang w:val="en-US" w:bidi="he-IL"/>
        </w:rPr>
        <w:t>P</w:t>
      </w:r>
      <w:r w:rsidR="003A264B" w:rsidRPr="00DE2741">
        <w:rPr>
          <w:sz w:val="28"/>
          <w:szCs w:val="28"/>
          <w:vertAlign w:val="subscript"/>
          <w:lang w:bidi="he-IL"/>
        </w:rPr>
        <w:t xml:space="preserve">откр.н.кл. </w:t>
      </w:r>
      <w:r w:rsidR="003A264B" w:rsidRPr="00DE2741">
        <w:rPr>
          <w:sz w:val="28"/>
          <w:szCs w:val="28"/>
          <w:lang w:bidi="he-IL"/>
        </w:rPr>
        <w:t xml:space="preserve">= </w:t>
      </w:r>
      <w:r w:rsidR="003A264B" w:rsidRPr="00DE2741">
        <w:rPr>
          <w:sz w:val="28"/>
          <w:szCs w:val="28"/>
          <w:lang w:val="en-US" w:bidi="he-IL"/>
        </w:rPr>
        <w:t>P</w:t>
      </w:r>
      <w:r w:rsidR="003A264B" w:rsidRPr="00DE2741">
        <w:rPr>
          <w:sz w:val="28"/>
          <w:szCs w:val="28"/>
          <w:vertAlign w:val="subscript"/>
          <w:lang w:bidi="he-IL"/>
        </w:rPr>
        <w:t>затяга.пруж.кл.</w:t>
      </w:r>
      <w:r w:rsidR="003A264B" w:rsidRPr="00DE2741">
        <w:rPr>
          <w:sz w:val="28"/>
          <w:szCs w:val="28"/>
          <w:lang w:bidi="he-IL"/>
        </w:rPr>
        <w:t xml:space="preserve"> + </w:t>
      </w:r>
      <w:r w:rsidR="003A264B" w:rsidRPr="00DE2741">
        <w:rPr>
          <w:sz w:val="28"/>
          <w:szCs w:val="28"/>
          <w:lang w:val="en-US" w:bidi="he-IL"/>
        </w:rPr>
        <w:t>P</w:t>
      </w:r>
      <w:r w:rsidR="003A264B" w:rsidRPr="00DE2741">
        <w:rPr>
          <w:sz w:val="28"/>
          <w:szCs w:val="28"/>
          <w:vertAlign w:val="subscript"/>
          <w:lang w:bidi="he-IL"/>
        </w:rPr>
        <w:t>ост.</w:t>
      </w:r>
      <w:r w:rsidR="003A264B" w:rsidRPr="00DE2741">
        <w:rPr>
          <w:sz w:val="28"/>
          <w:szCs w:val="28"/>
          <w:lang w:bidi="he-IL"/>
        </w:rPr>
        <w:t xml:space="preserve">. </w:t>
      </w:r>
      <w:r w:rsidRPr="00DE2741">
        <w:rPr>
          <w:sz w:val="28"/>
          <w:szCs w:val="28"/>
          <w:lang w:bidi="he-IL"/>
        </w:rPr>
        <w:t xml:space="preserve">Здесь уместно отметить, что существенную роль в процессе топливоподачи играет сжимаемость топлива. Коэффициент сжимаемости топлив </w:t>
      </w:r>
      <w:r w:rsidRPr="00DE2741">
        <w:rPr>
          <w:i/>
          <w:iCs/>
          <w:sz w:val="28"/>
          <w:szCs w:val="28"/>
          <w:lang w:bidi="he-IL"/>
        </w:rPr>
        <w:t xml:space="preserve">а </w:t>
      </w:r>
      <w:r w:rsidRPr="00DE2741">
        <w:rPr>
          <w:sz w:val="28"/>
          <w:szCs w:val="28"/>
          <w:lang w:bidi="he-IL"/>
        </w:rPr>
        <w:t>= (0,6 - 1,0) 10</w:t>
      </w:r>
      <w:r w:rsidRPr="00DE2741">
        <w:rPr>
          <w:sz w:val="28"/>
          <w:szCs w:val="28"/>
          <w:vertAlign w:val="superscript"/>
          <w:lang w:bidi="he-IL"/>
        </w:rPr>
        <w:t>-6</w:t>
      </w:r>
      <w:r w:rsidRPr="00DE2741">
        <w:rPr>
          <w:sz w:val="28"/>
          <w:szCs w:val="28"/>
          <w:lang w:bidi="he-IL"/>
        </w:rPr>
        <w:t xml:space="preserve"> м</w:t>
      </w:r>
      <w:r w:rsidRPr="00DE2741">
        <w:rPr>
          <w:sz w:val="28"/>
          <w:szCs w:val="28"/>
          <w:vertAlign w:val="superscript"/>
          <w:lang w:bidi="he-IL"/>
        </w:rPr>
        <w:t>З</w:t>
      </w:r>
      <w:r w:rsidR="003A264B" w:rsidRPr="00DE2741">
        <w:rPr>
          <w:sz w:val="28"/>
          <w:szCs w:val="28"/>
          <w:lang w:bidi="he-IL"/>
        </w:rPr>
        <w:t>/</w:t>
      </w:r>
      <w:r w:rsidRPr="00DE2741">
        <w:rPr>
          <w:sz w:val="28"/>
          <w:szCs w:val="28"/>
          <w:lang w:bidi="he-IL"/>
        </w:rPr>
        <w:t>кг. Благодаря сжимаемости плунжер затрачивает часть своего хода на сжатие топлива</w:t>
      </w:r>
    </w:p>
    <w:p w:rsidR="00EE5C48" w:rsidRPr="00DE2741" w:rsidRDefault="00EE5C48" w:rsidP="00DE2741">
      <w:pPr>
        <w:pStyle w:val="a7"/>
        <w:spacing w:line="360" w:lineRule="auto"/>
        <w:ind w:firstLine="709"/>
        <w:jc w:val="both"/>
        <w:rPr>
          <w:sz w:val="28"/>
          <w:szCs w:val="28"/>
          <w:lang w:bidi="he-IL"/>
        </w:rPr>
      </w:pPr>
      <w:r w:rsidRPr="00DE2741">
        <w:rPr>
          <w:sz w:val="28"/>
          <w:szCs w:val="28"/>
          <w:lang w:bidi="he-IL"/>
        </w:rPr>
        <w:t>Расчетное уравнение</w:t>
      </w:r>
      <w:r w:rsidR="003A264B" w:rsidRPr="00DE2741">
        <w:rPr>
          <w:sz w:val="28"/>
          <w:szCs w:val="28"/>
          <w:lang w:bidi="he-IL"/>
        </w:rPr>
        <w:t xml:space="preserve"> –</w:t>
      </w:r>
    </w:p>
    <w:p w:rsidR="00794882" w:rsidRDefault="00794882" w:rsidP="00DE2741">
      <w:pPr>
        <w:pStyle w:val="a7"/>
        <w:spacing w:line="360" w:lineRule="auto"/>
        <w:ind w:firstLine="709"/>
        <w:jc w:val="both"/>
        <w:rPr>
          <w:sz w:val="28"/>
          <w:szCs w:val="28"/>
          <w:lang w:bidi="he-IL"/>
        </w:rPr>
      </w:pPr>
    </w:p>
    <w:p w:rsidR="003A264B" w:rsidRPr="00794882" w:rsidRDefault="003A264B" w:rsidP="00DE2741">
      <w:pPr>
        <w:pStyle w:val="a7"/>
        <w:spacing w:line="360" w:lineRule="auto"/>
        <w:ind w:firstLine="709"/>
        <w:jc w:val="both"/>
        <w:rPr>
          <w:sz w:val="28"/>
          <w:szCs w:val="28"/>
          <w:lang w:val="en-US" w:bidi="he-IL"/>
        </w:rPr>
      </w:pPr>
      <w:r w:rsidRPr="00DE2741">
        <w:rPr>
          <w:sz w:val="28"/>
          <w:szCs w:val="28"/>
          <w:lang w:val="en-US" w:bidi="he-IL"/>
        </w:rPr>
        <w:t>F</w:t>
      </w:r>
      <w:r w:rsidRPr="00DE2741">
        <w:rPr>
          <w:sz w:val="28"/>
          <w:szCs w:val="28"/>
          <w:vertAlign w:val="subscript"/>
          <w:lang w:bidi="he-IL"/>
        </w:rPr>
        <w:t>пл</w:t>
      </w:r>
      <w:r w:rsidRPr="00794882">
        <w:rPr>
          <w:sz w:val="28"/>
          <w:szCs w:val="28"/>
          <w:lang w:val="en-US" w:bidi="he-IL"/>
        </w:rPr>
        <w:t xml:space="preserve"> </w:t>
      </w:r>
      <w:r w:rsidRPr="00DE2741">
        <w:rPr>
          <w:sz w:val="28"/>
          <w:szCs w:val="28"/>
          <w:lang w:bidi="he-IL"/>
        </w:rPr>
        <w:t>С</w:t>
      </w:r>
      <w:r w:rsidRPr="00DE2741">
        <w:rPr>
          <w:sz w:val="28"/>
          <w:szCs w:val="28"/>
          <w:vertAlign w:val="subscript"/>
          <w:lang w:bidi="he-IL"/>
        </w:rPr>
        <w:t>пл</w:t>
      </w:r>
      <w:r w:rsidRPr="00794882">
        <w:rPr>
          <w:sz w:val="28"/>
          <w:szCs w:val="28"/>
          <w:lang w:val="en-US" w:bidi="he-IL"/>
        </w:rPr>
        <w:t xml:space="preserve"> </w:t>
      </w:r>
      <w:r w:rsidRPr="00DE2741">
        <w:rPr>
          <w:sz w:val="28"/>
          <w:szCs w:val="28"/>
          <w:lang w:val="en-US" w:bidi="he-IL"/>
        </w:rPr>
        <w:t>dt</w:t>
      </w:r>
      <w:r w:rsidRPr="00794882">
        <w:rPr>
          <w:sz w:val="28"/>
          <w:szCs w:val="28"/>
          <w:lang w:val="en-US" w:bidi="he-IL"/>
        </w:rPr>
        <w:t xml:space="preserve"> = </w:t>
      </w:r>
      <w:r w:rsidRPr="00DE2741">
        <w:rPr>
          <w:i/>
          <w:sz w:val="28"/>
          <w:szCs w:val="28"/>
          <w:lang w:val="en-US" w:bidi="he-IL"/>
        </w:rPr>
        <w:t>a</w:t>
      </w:r>
      <w:r w:rsidRPr="00794882">
        <w:rPr>
          <w:sz w:val="28"/>
          <w:szCs w:val="28"/>
          <w:lang w:val="en-US" w:bidi="he-IL"/>
        </w:rPr>
        <w:t xml:space="preserve"> </w:t>
      </w:r>
      <w:r w:rsidRPr="00DE2741">
        <w:rPr>
          <w:sz w:val="28"/>
          <w:szCs w:val="28"/>
          <w:lang w:val="en-US" w:bidi="he-IL"/>
        </w:rPr>
        <w:t>V</w:t>
      </w:r>
      <w:r w:rsidRPr="00794882">
        <w:rPr>
          <w:sz w:val="28"/>
          <w:szCs w:val="28"/>
          <w:vertAlign w:val="subscript"/>
          <w:lang w:val="en-US" w:bidi="he-IL"/>
        </w:rPr>
        <w:t>1</w:t>
      </w:r>
      <w:r w:rsidRPr="00794882">
        <w:rPr>
          <w:sz w:val="28"/>
          <w:szCs w:val="28"/>
          <w:lang w:val="en-US" w:bidi="he-IL"/>
        </w:rPr>
        <w:t xml:space="preserve"> </w:t>
      </w:r>
      <w:r w:rsidRPr="00DE2741">
        <w:rPr>
          <w:sz w:val="28"/>
          <w:szCs w:val="28"/>
          <w:lang w:val="en-US" w:bidi="he-IL"/>
        </w:rPr>
        <w:t>dp</w:t>
      </w:r>
      <w:r w:rsidR="008D3001" w:rsidRPr="00794882">
        <w:rPr>
          <w:sz w:val="28"/>
          <w:szCs w:val="28"/>
          <w:lang w:val="en-US" w:bidi="he-IL"/>
        </w:rPr>
        <w:tab/>
      </w:r>
      <w:r w:rsidR="008D3001" w:rsidRPr="00794882">
        <w:rPr>
          <w:sz w:val="28"/>
          <w:szCs w:val="28"/>
          <w:lang w:val="en-US" w:bidi="he-IL"/>
        </w:rPr>
        <w:tab/>
      </w:r>
      <w:r w:rsidR="008D3001" w:rsidRPr="00794882">
        <w:rPr>
          <w:sz w:val="28"/>
          <w:szCs w:val="28"/>
          <w:lang w:val="en-US" w:bidi="he-IL"/>
        </w:rPr>
        <w:tab/>
      </w:r>
      <w:r w:rsidR="008D3001" w:rsidRPr="00794882">
        <w:rPr>
          <w:sz w:val="28"/>
          <w:szCs w:val="28"/>
          <w:lang w:val="en-US" w:bidi="he-IL"/>
        </w:rPr>
        <w:tab/>
      </w:r>
      <w:r w:rsidR="008D3001" w:rsidRPr="00794882">
        <w:rPr>
          <w:sz w:val="28"/>
          <w:szCs w:val="28"/>
          <w:lang w:val="en-US" w:bidi="he-IL"/>
        </w:rPr>
        <w:tab/>
        <w:t>(1)</w:t>
      </w:r>
    </w:p>
    <w:p w:rsidR="00EE5C48" w:rsidRPr="00794882" w:rsidRDefault="00EE5C48" w:rsidP="00DE2741">
      <w:pPr>
        <w:pStyle w:val="a7"/>
        <w:spacing w:line="360" w:lineRule="auto"/>
        <w:ind w:firstLine="709"/>
        <w:jc w:val="both"/>
        <w:rPr>
          <w:sz w:val="28"/>
          <w:szCs w:val="28"/>
          <w:lang w:val="en-US" w:bidi="he-IL"/>
        </w:rPr>
      </w:pPr>
    </w:p>
    <w:p w:rsidR="00EE5C48" w:rsidRPr="00DE2741" w:rsidRDefault="00EE5C48" w:rsidP="00DE2741">
      <w:pPr>
        <w:pStyle w:val="a7"/>
        <w:spacing w:line="360" w:lineRule="auto"/>
        <w:ind w:firstLine="709"/>
        <w:jc w:val="both"/>
        <w:rPr>
          <w:sz w:val="28"/>
          <w:szCs w:val="28"/>
          <w:lang w:bidi="he-IL"/>
        </w:rPr>
      </w:pPr>
      <w:r w:rsidRPr="00DE2741">
        <w:rPr>
          <w:sz w:val="28"/>
          <w:szCs w:val="28"/>
          <w:lang w:bidi="he-IL"/>
        </w:rPr>
        <w:t>где</w:t>
      </w:r>
      <w:r w:rsidR="003A264B" w:rsidRPr="00DE2741">
        <w:rPr>
          <w:sz w:val="28"/>
          <w:szCs w:val="28"/>
          <w:lang w:bidi="he-IL"/>
        </w:rPr>
        <w:t xml:space="preserve">: </w:t>
      </w:r>
      <w:r w:rsidR="003A264B" w:rsidRPr="00DE2741">
        <w:rPr>
          <w:sz w:val="28"/>
          <w:szCs w:val="28"/>
          <w:lang w:val="en-US" w:bidi="he-IL"/>
        </w:rPr>
        <w:t>F</w:t>
      </w:r>
      <w:r w:rsidR="003A264B" w:rsidRPr="00DE2741">
        <w:rPr>
          <w:sz w:val="28"/>
          <w:szCs w:val="28"/>
          <w:vertAlign w:val="subscript"/>
          <w:lang w:bidi="he-IL"/>
        </w:rPr>
        <w:t>пл</w:t>
      </w:r>
      <w:r w:rsidR="003A264B" w:rsidRPr="00DE2741">
        <w:rPr>
          <w:sz w:val="28"/>
          <w:szCs w:val="28"/>
          <w:lang w:bidi="he-IL"/>
        </w:rPr>
        <w:t xml:space="preserve"> – площадь плунжера, С</w:t>
      </w:r>
      <w:r w:rsidR="003A264B" w:rsidRPr="00DE2741">
        <w:rPr>
          <w:sz w:val="28"/>
          <w:szCs w:val="28"/>
          <w:vertAlign w:val="subscript"/>
          <w:lang w:bidi="he-IL"/>
        </w:rPr>
        <w:t>пл</w:t>
      </w:r>
      <w:r w:rsidR="003A264B" w:rsidRPr="00DE2741">
        <w:rPr>
          <w:sz w:val="28"/>
          <w:szCs w:val="28"/>
          <w:lang w:bidi="he-IL"/>
        </w:rPr>
        <w:t xml:space="preserve"> – </w:t>
      </w:r>
      <w:r w:rsidRPr="00DE2741">
        <w:rPr>
          <w:sz w:val="28"/>
          <w:szCs w:val="28"/>
          <w:lang w:bidi="he-IL"/>
        </w:rPr>
        <w:t>скорость плунжера</w:t>
      </w:r>
      <w:r w:rsidR="003A264B" w:rsidRPr="00DE2741">
        <w:rPr>
          <w:sz w:val="28"/>
          <w:szCs w:val="28"/>
          <w:lang w:bidi="he-IL"/>
        </w:rPr>
        <w:t xml:space="preserve">, </w:t>
      </w:r>
      <w:r w:rsidR="003A264B" w:rsidRPr="00DE2741">
        <w:rPr>
          <w:sz w:val="28"/>
          <w:szCs w:val="28"/>
          <w:lang w:val="en-US" w:bidi="he-IL"/>
        </w:rPr>
        <w:t>t</w:t>
      </w:r>
      <w:r w:rsidR="003A264B" w:rsidRPr="00DE2741">
        <w:rPr>
          <w:sz w:val="28"/>
          <w:szCs w:val="28"/>
          <w:lang w:bidi="he-IL"/>
        </w:rPr>
        <w:t xml:space="preserve"> - </w:t>
      </w:r>
      <w:r w:rsidRPr="00DE2741">
        <w:rPr>
          <w:sz w:val="28"/>
          <w:szCs w:val="28"/>
          <w:lang w:bidi="he-IL"/>
        </w:rPr>
        <w:t>время,</w:t>
      </w:r>
      <w:r w:rsidR="003A264B" w:rsidRPr="00DE2741">
        <w:rPr>
          <w:sz w:val="28"/>
          <w:szCs w:val="28"/>
          <w:lang w:bidi="he-IL"/>
        </w:rPr>
        <w:t xml:space="preserve"> </w:t>
      </w:r>
      <w:r w:rsidR="003A264B" w:rsidRPr="00DE2741">
        <w:rPr>
          <w:sz w:val="28"/>
          <w:szCs w:val="28"/>
          <w:lang w:val="en-US" w:bidi="he-IL"/>
        </w:rPr>
        <w:t>V</w:t>
      </w:r>
      <w:r w:rsidR="003A264B" w:rsidRPr="00DE2741">
        <w:rPr>
          <w:sz w:val="28"/>
          <w:szCs w:val="28"/>
          <w:vertAlign w:val="subscript"/>
          <w:lang w:bidi="he-IL"/>
        </w:rPr>
        <w:t>1</w:t>
      </w:r>
      <w:r w:rsidR="003A264B" w:rsidRPr="00DE2741">
        <w:rPr>
          <w:sz w:val="28"/>
          <w:szCs w:val="28"/>
          <w:lang w:bidi="he-IL"/>
        </w:rPr>
        <w:t xml:space="preserve"> – </w:t>
      </w:r>
      <w:r w:rsidRPr="00DE2741">
        <w:rPr>
          <w:sz w:val="28"/>
          <w:szCs w:val="28"/>
          <w:lang w:bidi="he-IL"/>
        </w:rPr>
        <w:t>объем надплунжерной полости насоса, Р - давление топлива</w:t>
      </w:r>
      <w:r w:rsidR="003A264B" w:rsidRPr="00DE2741">
        <w:rPr>
          <w:sz w:val="28"/>
          <w:szCs w:val="28"/>
          <w:lang w:bidi="he-IL"/>
        </w:rPr>
        <w:t>.</w:t>
      </w:r>
    </w:p>
    <w:p w:rsidR="00EE5C48" w:rsidRPr="00DE2741" w:rsidRDefault="003A264B" w:rsidP="00DE2741">
      <w:pPr>
        <w:pStyle w:val="a7"/>
        <w:spacing w:line="360" w:lineRule="auto"/>
        <w:ind w:firstLine="709"/>
        <w:jc w:val="both"/>
        <w:rPr>
          <w:sz w:val="28"/>
          <w:szCs w:val="28"/>
          <w:lang w:bidi="he-IL"/>
        </w:rPr>
      </w:pPr>
      <w:r w:rsidRPr="00DE2741">
        <w:rPr>
          <w:b/>
          <w:sz w:val="28"/>
          <w:szCs w:val="28"/>
          <w:u w:val="single"/>
          <w:lang w:bidi="he-IL"/>
        </w:rPr>
        <w:t>3 этап</w:t>
      </w:r>
      <w:r w:rsidRPr="00DE2741">
        <w:rPr>
          <w:sz w:val="28"/>
          <w:szCs w:val="28"/>
          <w:lang w:bidi="he-IL"/>
        </w:rPr>
        <w:t xml:space="preserve"> – </w:t>
      </w:r>
      <w:r w:rsidR="00EE5C48" w:rsidRPr="00DE2741">
        <w:rPr>
          <w:b/>
          <w:sz w:val="28"/>
          <w:szCs w:val="28"/>
          <w:lang w:bidi="he-IL"/>
        </w:rPr>
        <w:t>продолжение сжатия</w:t>
      </w:r>
      <w:r w:rsidR="00EE5C48" w:rsidRPr="00DE2741">
        <w:rPr>
          <w:sz w:val="28"/>
          <w:szCs w:val="28"/>
          <w:lang w:bidi="he-IL"/>
        </w:rPr>
        <w:t xml:space="preserve"> (соответствующего роста давления) топлива в объеме полости насоса V</w:t>
      </w:r>
      <w:r w:rsidRPr="00DE2741">
        <w:rPr>
          <w:sz w:val="28"/>
          <w:szCs w:val="28"/>
          <w:vertAlign w:val="subscript"/>
          <w:lang w:bidi="he-IL"/>
        </w:rPr>
        <w:t xml:space="preserve">1 </w:t>
      </w:r>
      <w:r w:rsidR="00EE5C48" w:rsidRPr="00DE2741">
        <w:rPr>
          <w:sz w:val="28"/>
          <w:szCs w:val="28"/>
          <w:lang w:bidi="he-IL"/>
        </w:rPr>
        <w:t xml:space="preserve">и </w:t>
      </w:r>
      <w:r w:rsidRPr="00DE2741">
        <w:rPr>
          <w:sz w:val="28"/>
          <w:szCs w:val="28"/>
          <w:lang w:bidi="he-IL"/>
        </w:rPr>
        <w:t>в</w:t>
      </w:r>
      <w:r w:rsidR="00EE5C48" w:rsidRPr="00DE2741">
        <w:rPr>
          <w:sz w:val="28"/>
          <w:szCs w:val="28"/>
          <w:lang w:bidi="he-IL"/>
        </w:rPr>
        <w:t xml:space="preserve"> объеме топливопровода и форсунки </w:t>
      </w:r>
      <w:r w:rsidR="00F4318B" w:rsidRPr="00DE2741">
        <w:rPr>
          <w:sz w:val="28"/>
          <w:szCs w:val="28"/>
          <w:lang w:val="en-US" w:bidi="he-IL"/>
        </w:rPr>
        <w:t>V</w:t>
      </w:r>
      <w:r w:rsidR="00EE5C48" w:rsidRPr="00DE2741">
        <w:rPr>
          <w:sz w:val="28"/>
          <w:szCs w:val="28"/>
          <w:vertAlign w:val="subscript"/>
          <w:lang w:bidi="he-IL"/>
        </w:rPr>
        <w:t>2</w:t>
      </w:r>
      <w:r w:rsidR="00F4318B" w:rsidRPr="00DE2741">
        <w:rPr>
          <w:sz w:val="28"/>
          <w:szCs w:val="28"/>
          <w:lang w:bidi="he-IL"/>
        </w:rPr>
        <w:t>.</w:t>
      </w:r>
      <w:r w:rsidR="00EE5C48" w:rsidRPr="00DE2741">
        <w:rPr>
          <w:sz w:val="28"/>
          <w:szCs w:val="28"/>
          <w:lang w:bidi="he-IL"/>
        </w:rPr>
        <w:t xml:space="preserve"> Начало </w:t>
      </w:r>
      <w:r w:rsidR="00F4318B" w:rsidRPr="00DE2741">
        <w:rPr>
          <w:sz w:val="28"/>
          <w:szCs w:val="28"/>
          <w:lang w:bidi="he-IL"/>
        </w:rPr>
        <w:t>–</w:t>
      </w:r>
      <w:r w:rsidR="00EE5C48" w:rsidRPr="00DE2741">
        <w:rPr>
          <w:sz w:val="28"/>
          <w:szCs w:val="28"/>
          <w:lang w:bidi="he-IL"/>
        </w:rPr>
        <w:t xml:space="preserve"> открытие нагнетательного клапана. Окончание </w:t>
      </w:r>
      <w:r w:rsidR="00F4318B" w:rsidRPr="00DE2741">
        <w:rPr>
          <w:sz w:val="28"/>
          <w:szCs w:val="28"/>
          <w:lang w:bidi="he-IL"/>
        </w:rPr>
        <w:t>–</w:t>
      </w:r>
      <w:r w:rsidR="00EE5C48" w:rsidRPr="00DE2741">
        <w:rPr>
          <w:sz w:val="28"/>
          <w:szCs w:val="28"/>
          <w:lang w:bidi="he-IL"/>
        </w:rPr>
        <w:t xml:space="preserve"> дост</w:t>
      </w:r>
      <w:r w:rsidR="00F4318B" w:rsidRPr="00DE2741">
        <w:rPr>
          <w:sz w:val="28"/>
          <w:szCs w:val="28"/>
          <w:lang w:bidi="he-IL"/>
        </w:rPr>
        <w:t>ижение давления открытия иглы Р</w:t>
      </w:r>
      <w:r w:rsidR="00EE5C48" w:rsidRPr="00DE2741">
        <w:rPr>
          <w:sz w:val="28"/>
          <w:szCs w:val="28"/>
          <w:vertAlign w:val="subscript"/>
          <w:lang w:bidi="he-IL"/>
        </w:rPr>
        <w:t>фо</w:t>
      </w:r>
      <w:r w:rsidR="00F4318B" w:rsidRPr="00DE2741">
        <w:rPr>
          <w:sz w:val="28"/>
          <w:szCs w:val="28"/>
          <w:lang w:bidi="he-IL"/>
        </w:rPr>
        <w:t>.</w:t>
      </w:r>
    </w:p>
    <w:p w:rsidR="00F4318B" w:rsidRPr="00DE2741" w:rsidRDefault="00F4318B" w:rsidP="00DE2741">
      <w:pPr>
        <w:pStyle w:val="a7"/>
        <w:spacing w:line="360" w:lineRule="auto"/>
        <w:ind w:firstLine="709"/>
        <w:jc w:val="both"/>
        <w:rPr>
          <w:sz w:val="28"/>
          <w:szCs w:val="28"/>
          <w:lang w:bidi="he-IL"/>
        </w:rPr>
      </w:pPr>
      <w:r w:rsidRPr="00DE2741">
        <w:rPr>
          <w:sz w:val="28"/>
          <w:szCs w:val="28"/>
          <w:lang w:bidi="he-IL"/>
        </w:rPr>
        <w:t>Расчетное уравнение –</w:t>
      </w:r>
    </w:p>
    <w:p w:rsidR="00F4318B" w:rsidRPr="00794882" w:rsidRDefault="00794882" w:rsidP="00DE2741">
      <w:pPr>
        <w:pStyle w:val="a7"/>
        <w:spacing w:line="360" w:lineRule="auto"/>
        <w:ind w:firstLine="709"/>
        <w:jc w:val="both"/>
        <w:rPr>
          <w:sz w:val="28"/>
          <w:szCs w:val="28"/>
          <w:lang w:val="en-US" w:bidi="he-IL"/>
        </w:rPr>
      </w:pPr>
      <w:r>
        <w:rPr>
          <w:sz w:val="28"/>
          <w:szCs w:val="28"/>
          <w:lang w:val="en-US" w:bidi="he-IL"/>
        </w:rPr>
        <w:br w:type="page"/>
      </w:r>
      <w:r w:rsidR="00F4318B" w:rsidRPr="00DE2741">
        <w:rPr>
          <w:sz w:val="28"/>
          <w:szCs w:val="28"/>
          <w:lang w:val="en-US" w:bidi="he-IL"/>
        </w:rPr>
        <w:t>F</w:t>
      </w:r>
      <w:r w:rsidR="00F4318B" w:rsidRPr="00DE2741">
        <w:rPr>
          <w:sz w:val="28"/>
          <w:szCs w:val="28"/>
          <w:vertAlign w:val="subscript"/>
          <w:lang w:bidi="he-IL"/>
        </w:rPr>
        <w:t>пл</w:t>
      </w:r>
      <w:r w:rsidR="00F4318B" w:rsidRPr="00794882">
        <w:rPr>
          <w:sz w:val="28"/>
          <w:szCs w:val="28"/>
          <w:lang w:val="en-US" w:bidi="he-IL"/>
        </w:rPr>
        <w:t xml:space="preserve"> </w:t>
      </w:r>
      <w:r w:rsidR="00F4318B" w:rsidRPr="00DE2741">
        <w:rPr>
          <w:sz w:val="28"/>
          <w:szCs w:val="28"/>
          <w:lang w:bidi="he-IL"/>
        </w:rPr>
        <w:t>С</w:t>
      </w:r>
      <w:r w:rsidR="00F4318B" w:rsidRPr="00DE2741">
        <w:rPr>
          <w:sz w:val="28"/>
          <w:szCs w:val="28"/>
          <w:vertAlign w:val="subscript"/>
          <w:lang w:bidi="he-IL"/>
        </w:rPr>
        <w:t>пл</w:t>
      </w:r>
      <w:r w:rsidR="00F4318B" w:rsidRPr="00794882">
        <w:rPr>
          <w:sz w:val="28"/>
          <w:szCs w:val="28"/>
          <w:lang w:val="en-US" w:bidi="he-IL"/>
        </w:rPr>
        <w:t xml:space="preserve"> </w:t>
      </w:r>
      <w:r w:rsidR="00F4318B" w:rsidRPr="00DE2741">
        <w:rPr>
          <w:sz w:val="28"/>
          <w:szCs w:val="28"/>
          <w:lang w:val="en-US" w:bidi="he-IL"/>
        </w:rPr>
        <w:t>dt</w:t>
      </w:r>
      <w:r w:rsidR="00F4318B" w:rsidRPr="00794882">
        <w:rPr>
          <w:sz w:val="28"/>
          <w:szCs w:val="28"/>
          <w:lang w:val="en-US" w:bidi="he-IL"/>
        </w:rPr>
        <w:t xml:space="preserve"> = </w:t>
      </w:r>
      <w:r w:rsidR="00F4318B" w:rsidRPr="00DE2741">
        <w:rPr>
          <w:i/>
          <w:sz w:val="28"/>
          <w:szCs w:val="28"/>
          <w:lang w:val="en-US" w:bidi="he-IL"/>
        </w:rPr>
        <w:t>a</w:t>
      </w:r>
      <w:r w:rsidR="00F4318B" w:rsidRPr="00794882">
        <w:rPr>
          <w:sz w:val="28"/>
          <w:szCs w:val="28"/>
          <w:lang w:val="en-US" w:bidi="he-IL"/>
        </w:rPr>
        <w:t xml:space="preserve"> (</w:t>
      </w:r>
      <w:r w:rsidR="00F4318B" w:rsidRPr="00DE2741">
        <w:rPr>
          <w:sz w:val="28"/>
          <w:szCs w:val="28"/>
          <w:lang w:val="en-US" w:bidi="he-IL"/>
        </w:rPr>
        <w:t>V</w:t>
      </w:r>
      <w:r w:rsidR="00F4318B" w:rsidRPr="00794882">
        <w:rPr>
          <w:sz w:val="28"/>
          <w:szCs w:val="28"/>
          <w:vertAlign w:val="subscript"/>
          <w:lang w:val="en-US" w:bidi="he-IL"/>
        </w:rPr>
        <w:t>1</w:t>
      </w:r>
      <w:r w:rsidR="00F4318B" w:rsidRPr="00794882">
        <w:rPr>
          <w:sz w:val="28"/>
          <w:szCs w:val="28"/>
          <w:lang w:val="en-US" w:bidi="he-IL"/>
        </w:rPr>
        <w:t xml:space="preserve"> + </w:t>
      </w:r>
      <w:r w:rsidR="00F4318B" w:rsidRPr="00DE2741">
        <w:rPr>
          <w:sz w:val="28"/>
          <w:szCs w:val="28"/>
          <w:lang w:val="en-US" w:bidi="he-IL"/>
        </w:rPr>
        <w:t>V</w:t>
      </w:r>
      <w:r w:rsidR="00F4318B" w:rsidRPr="00794882">
        <w:rPr>
          <w:sz w:val="28"/>
          <w:szCs w:val="28"/>
          <w:vertAlign w:val="subscript"/>
          <w:lang w:val="en-US" w:bidi="he-IL"/>
        </w:rPr>
        <w:t>1</w:t>
      </w:r>
      <w:r w:rsidR="00F4318B" w:rsidRPr="00794882">
        <w:rPr>
          <w:sz w:val="28"/>
          <w:szCs w:val="28"/>
          <w:lang w:val="en-US" w:bidi="he-IL"/>
        </w:rPr>
        <w:t xml:space="preserve">) </w:t>
      </w:r>
      <w:r w:rsidR="00F4318B" w:rsidRPr="00DE2741">
        <w:rPr>
          <w:sz w:val="28"/>
          <w:szCs w:val="28"/>
          <w:lang w:val="en-US" w:bidi="he-IL"/>
        </w:rPr>
        <w:t>dp</w:t>
      </w:r>
      <w:r w:rsidR="008D3001" w:rsidRPr="00794882">
        <w:rPr>
          <w:sz w:val="28"/>
          <w:szCs w:val="28"/>
          <w:lang w:val="en-US" w:bidi="he-IL"/>
        </w:rPr>
        <w:tab/>
      </w:r>
      <w:r w:rsidR="008D3001" w:rsidRPr="00794882">
        <w:rPr>
          <w:sz w:val="28"/>
          <w:szCs w:val="28"/>
          <w:lang w:val="en-US" w:bidi="he-IL"/>
        </w:rPr>
        <w:tab/>
      </w:r>
      <w:r w:rsidR="008D3001" w:rsidRPr="00794882">
        <w:rPr>
          <w:sz w:val="28"/>
          <w:szCs w:val="28"/>
          <w:lang w:val="en-US" w:bidi="he-IL"/>
        </w:rPr>
        <w:tab/>
      </w:r>
      <w:r w:rsidR="008D3001" w:rsidRPr="00794882">
        <w:rPr>
          <w:sz w:val="28"/>
          <w:szCs w:val="28"/>
          <w:lang w:val="en-US" w:bidi="he-IL"/>
        </w:rPr>
        <w:tab/>
        <w:t>(2)</w:t>
      </w:r>
    </w:p>
    <w:p w:rsidR="00F4318B" w:rsidRPr="00794882" w:rsidRDefault="00F4318B" w:rsidP="00DE2741">
      <w:pPr>
        <w:pStyle w:val="a7"/>
        <w:spacing w:line="360" w:lineRule="auto"/>
        <w:ind w:firstLine="709"/>
        <w:jc w:val="both"/>
        <w:rPr>
          <w:sz w:val="28"/>
          <w:szCs w:val="28"/>
          <w:lang w:val="en-US" w:bidi="he-IL"/>
        </w:rPr>
      </w:pPr>
    </w:p>
    <w:p w:rsidR="00EE5C48" w:rsidRPr="00DE2741" w:rsidRDefault="00F4318B" w:rsidP="00DE2741">
      <w:pPr>
        <w:pStyle w:val="a7"/>
        <w:spacing w:line="360" w:lineRule="auto"/>
        <w:ind w:firstLine="709"/>
        <w:jc w:val="both"/>
        <w:rPr>
          <w:sz w:val="28"/>
          <w:szCs w:val="28"/>
          <w:lang w:bidi="he-IL"/>
        </w:rPr>
      </w:pPr>
      <w:r w:rsidRPr="00DE2741">
        <w:rPr>
          <w:b/>
          <w:sz w:val="28"/>
          <w:szCs w:val="28"/>
          <w:u w:val="single"/>
          <w:lang w:bidi="he-IL"/>
        </w:rPr>
        <w:t>4 этап</w:t>
      </w:r>
      <w:r w:rsidRPr="00DE2741">
        <w:rPr>
          <w:sz w:val="28"/>
          <w:szCs w:val="28"/>
          <w:lang w:bidi="he-IL"/>
        </w:rPr>
        <w:t xml:space="preserve"> – </w:t>
      </w:r>
      <w:r w:rsidR="00EE5C48" w:rsidRPr="00DE2741">
        <w:rPr>
          <w:b/>
          <w:sz w:val="28"/>
          <w:szCs w:val="28"/>
          <w:lang w:bidi="he-IL"/>
        </w:rPr>
        <w:t>впрыск топлива в цилиндр</w:t>
      </w:r>
      <w:r w:rsidR="00EE5C48" w:rsidRPr="00DE2741">
        <w:rPr>
          <w:sz w:val="28"/>
          <w:szCs w:val="28"/>
          <w:lang w:bidi="he-IL"/>
        </w:rPr>
        <w:t xml:space="preserve"> с момента открытия иглы и до момента начала отсечки в ТНВД. Начало этапа - момент подъема давления топлива у иглы форсунки до величины давления открытия иглы</w:t>
      </w:r>
      <w:r w:rsidRPr="00DE2741">
        <w:rPr>
          <w:sz w:val="28"/>
          <w:szCs w:val="28"/>
          <w:lang w:bidi="he-IL"/>
        </w:rPr>
        <w:t>.</w:t>
      </w:r>
      <w:r w:rsidR="00DA0C80" w:rsidRPr="00DE2741">
        <w:rPr>
          <w:sz w:val="28"/>
          <w:szCs w:val="28"/>
          <w:lang w:bidi="he-IL"/>
        </w:rPr>
        <w:t xml:space="preserve"> </w:t>
      </w:r>
      <w:r w:rsidR="00DA0C80" w:rsidRPr="00DE2741">
        <w:rPr>
          <w:sz w:val="28"/>
          <w:szCs w:val="28"/>
        </w:rPr>
        <w:t xml:space="preserve">Окончание </w:t>
      </w:r>
      <w:r w:rsidR="00DA0C80" w:rsidRPr="00DE2741">
        <w:rPr>
          <w:sz w:val="28"/>
          <w:szCs w:val="28"/>
          <w:lang w:bidi="he-IL"/>
        </w:rPr>
        <w:t>- начало отсечки в ТНВД, соответствующее открытию отсечной кромкой плунжера отсечного отверстия (открытию отсечного клапана в насосе клап. типа) и закрытие нагнетательного клапана</w:t>
      </w:r>
      <w:r w:rsidR="00316207" w:rsidRPr="00DE2741">
        <w:rPr>
          <w:sz w:val="28"/>
          <w:szCs w:val="28"/>
          <w:lang w:bidi="he-IL"/>
        </w:rPr>
        <w:t>.</w:t>
      </w:r>
    </w:p>
    <w:p w:rsidR="00316207" w:rsidRPr="00DE2741" w:rsidRDefault="00316207" w:rsidP="00DE2741">
      <w:pPr>
        <w:pStyle w:val="a7"/>
        <w:spacing w:line="360" w:lineRule="auto"/>
        <w:ind w:firstLine="709"/>
        <w:jc w:val="both"/>
        <w:rPr>
          <w:sz w:val="28"/>
          <w:szCs w:val="28"/>
          <w:lang w:bidi="he-IL"/>
        </w:rPr>
      </w:pPr>
      <w:r w:rsidRPr="00DE2741">
        <w:rPr>
          <w:sz w:val="28"/>
          <w:szCs w:val="28"/>
          <w:lang w:bidi="he-IL"/>
        </w:rPr>
        <w:t xml:space="preserve">Расчётное уравнение – </w:t>
      </w:r>
    </w:p>
    <w:p w:rsidR="00794882" w:rsidRDefault="00794882" w:rsidP="00DE2741">
      <w:pPr>
        <w:pStyle w:val="a7"/>
        <w:spacing w:line="360" w:lineRule="auto"/>
        <w:ind w:firstLine="709"/>
        <w:jc w:val="both"/>
        <w:rPr>
          <w:sz w:val="28"/>
          <w:szCs w:val="28"/>
          <w:lang w:bidi="he-IL"/>
        </w:rPr>
      </w:pPr>
    </w:p>
    <w:p w:rsidR="00316207" w:rsidRPr="00DE2741" w:rsidRDefault="00316207" w:rsidP="00DE2741">
      <w:pPr>
        <w:pStyle w:val="a7"/>
        <w:spacing w:line="360" w:lineRule="auto"/>
        <w:ind w:firstLine="709"/>
        <w:jc w:val="both"/>
        <w:rPr>
          <w:sz w:val="28"/>
          <w:szCs w:val="28"/>
          <w:lang w:bidi="he-IL"/>
        </w:rPr>
      </w:pPr>
      <w:r w:rsidRPr="00DE2741">
        <w:rPr>
          <w:sz w:val="28"/>
          <w:szCs w:val="28"/>
          <w:lang w:val="en-US" w:bidi="he-IL"/>
        </w:rPr>
        <w:t>F</w:t>
      </w:r>
      <w:r w:rsidRPr="00DE2741">
        <w:rPr>
          <w:sz w:val="28"/>
          <w:szCs w:val="28"/>
          <w:vertAlign w:val="subscript"/>
          <w:lang w:bidi="he-IL"/>
        </w:rPr>
        <w:t>пл</w:t>
      </w:r>
      <w:r w:rsidRPr="00DE2741">
        <w:rPr>
          <w:sz w:val="28"/>
          <w:szCs w:val="28"/>
          <w:lang w:bidi="he-IL"/>
        </w:rPr>
        <w:t xml:space="preserve"> С</w:t>
      </w:r>
      <w:r w:rsidRPr="00DE2741">
        <w:rPr>
          <w:sz w:val="28"/>
          <w:szCs w:val="28"/>
          <w:vertAlign w:val="subscript"/>
          <w:lang w:bidi="he-IL"/>
        </w:rPr>
        <w:t>пл</w:t>
      </w:r>
      <w:r w:rsidRPr="00DE2741">
        <w:rPr>
          <w:sz w:val="28"/>
          <w:szCs w:val="28"/>
          <w:lang w:bidi="he-IL"/>
        </w:rPr>
        <w:t xml:space="preserve"> </w:t>
      </w:r>
      <w:r w:rsidRPr="00DE2741">
        <w:rPr>
          <w:sz w:val="28"/>
          <w:szCs w:val="28"/>
          <w:lang w:val="en-US" w:bidi="he-IL"/>
        </w:rPr>
        <w:t>dt</w:t>
      </w:r>
      <w:r w:rsidR="00DE2741">
        <w:rPr>
          <w:sz w:val="28"/>
          <w:szCs w:val="28"/>
          <w:lang w:bidi="he-IL"/>
        </w:rPr>
        <w:t xml:space="preserve"> </w:t>
      </w:r>
      <w:r w:rsidRPr="00DE2741">
        <w:rPr>
          <w:sz w:val="28"/>
          <w:szCs w:val="28"/>
          <w:lang w:bidi="he-IL"/>
        </w:rPr>
        <w:t>=</w:t>
      </w:r>
      <w:r w:rsidR="00DE2741">
        <w:rPr>
          <w:sz w:val="28"/>
          <w:szCs w:val="28"/>
          <w:lang w:bidi="he-IL"/>
        </w:rPr>
        <w:t xml:space="preserve"> </w:t>
      </w:r>
      <w:r w:rsidRPr="00DE2741">
        <w:rPr>
          <w:i/>
          <w:sz w:val="28"/>
          <w:szCs w:val="28"/>
          <w:lang w:val="en-US" w:bidi="he-IL"/>
        </w:rPr>
        <w:t>a</w:t>
      </w:r>
      <w:r w:rsidRPr="00DE2741">
        <w:rPr>
          <w:sz w:val="28"/>
          <w:szCs w:val="28"/>
          <w:lang w:bidi="he-IL"/>
        </w:rPr>
        <w:t xml:space="preserve"> (</w:t>
      </w:r>
      <w:r w:rsidRPr="00DE2741">
        <w:rPr>
          <w:sz w:val="28"/>
          <w:szCs w:val="28"/>
          <w:lang w:val="en-US" w:bidi="he-IL"/>
        </w:rPr>
        <w:t>V</w:t>
      </w:r>
      <w:r w:rsidRPr="00DE2741">
        <w:rPr>
          <w:sz w:val="28"/>
          <w:szCs w:val="28"/>
          <w:vertAlign w:val="subscript"/>
          <w:lang w:bidi="he-IL"/>
        </w:rPr>
        <w:t>1</w:t>
      </w:r>
      <w:r w:rsidRPr="00DE2741">
        <w:rPr>
          <w:sz w:val="28"/>
          <w:szCs w:val="28"/>
          <w:lang w:bidi="he-IL"/>
        </w:rPr>
        <w:t xml:space="preserve"> + </w:t>
      </w:r>
      <w:r w:rsidRPr="00DE2741">
        <w:rPr>
          <w:sz w:val="28"/>
          <w:szCs w:val="28"/>
          <w:lang w:val="en-US" w:bidi="he-IL"/>
        </w:rPr>
        <w:t>V</w:t>
      </w:r>
      <w:r w:rsidR="004D2837" w:rsidRPr="00DE2741">
        <w:rPr>
          <w:sz w:val="28"/>
          <w:szCs w:val="28"/>
          <w:vertAlign w:val="subscript"/>
          <w:lang w:bidi="he-IL"/>
        </w:rPr>
        <w:t>2</w:t>
      </w:r>
      <w:r w:rsidRPr="00DE2741">
        <w:rPr>
          <w:sz w:val="28"/>
          <w:szCs w:val="28"/>
          <w:lang w:bidi="he-IL"/>
        </w:rPr>
        <w:t xml:space="preserve">) </w:t>
      </w:r>
      <w:r w:rsidRPr="00DE2741">
        <w:rPr>
          <w:sz w:val="28"/>
          <w:szCs w:val="28"/>
          <w:lang w:val="en-US" w:bidi="he-IL"/>
        </w:rPr>
        <w:t>dp</w:t>
      </w:r>
      <w:r w:rsidRPr="00DE2741">
        <w:rPr>
          <w:sz w:val="28"/>
          <w:szCs w:val="28"/>
          <w:lang w:bidi="he-IL"/>
        </w:rPr>
        <w:t xml:space="preserve"> + </w:t>
      </w:r>
      <w:r w:rsidRPr="00DE2741">
        <w:rPr>
          <w:sz w:val="28"/>
          <w:szCs w:val="28"/>
          <w:lang w:val="en-US" w:bidi="he-IL"/>
        </w:rPr>
        <w:t>μ</w:t>
      </w:r>
      <w:r w:rsidRPr="00DE2741">
        <w:rPr>
          <w:sz w:val="28"/>
          <w:szCs w:val="28"/>
          <w:lang w:bidi="he-IL"/>
        </w:rPr>
        <w:t xml:space="preserve"> </w:t>
      </w:r>
      <w:r w:rsidRPr="00DE2741">
        <w:rPr>
          <w:sz w:val="28"/>
          <w:szCs w:val="28"/>
          <w:lang w:val="en-US" w:bidi="he-IL"/>
        </w:rPr>
        <w:t>f</w:t>
      </w:r>
      <w:r w:rsidRPr="00DE2741">
        <w:rPr>
          <w:sz w:val="28"/>
          <w:szCs w:val="28"/>
          <w:vertAlign w:val="subscript"/>
          <w:lang w:val="en-US" w:bidi="he-IL"/>
        </w:rPr>
        <w:t>c</w:t>
      </w:r>
      <w:r w:rsidRPr="00DE2741">
        <w:rPr>
          <w:sz w:val="28"/>
          <w:szCs w:val="28"/>
          <w:lang w:bidi="he-IL"/>
        </w:rPr>
        <w:t xml:space="preserve"> (2/</w:t>
      </w:r>
      <w:r w:rsidRPr="00DE2741">
        <w:rPr>
          <w:sz w:val="28"/>
          <w:szCs w:val="28"/>
          <w:lang w:val="en-US" w:bidi="he-IL"/>
        </w:rPr>
        <w:t>ρ</w:t>
      </w:r>
      <w:r w:rsidRPr="00DE2741">
        <w:rPr>
          <w:sz w:val="28"/>
          <w:szCs w:val="28"/>
          <w:lang w:bidi="he-IL"/>
        </w:rPr>
        <w:t>)</w:t>
      </w:r>
      <w:r w:rsidRPr="00DE2741">
        <w:rPr>
          <w:sz w:val="28"/>
          <w:szCs w:val="28"/>
          <w:vertAlign w:val="superscript"/>
          <w:lang w:bidi="he-IL"/>
        </w:rPr>
        <w:t>1/2</w:t>
      </w:r>
      <w:r w:rsidRPr="00DE2741">
        <w:rPr>
          <w:sz w:val="28"/>
          <w:szCs w:val="28"/>
          <w:lang w:bidi="he-IL"/>
        </w:rPr>
        <w:t xml:space="preserve"> (</w:t>
      </w:r>
      <w:r w:rsidRPr="00DE2741">
        <w:rPr>
          <w:sz w:val="28"/>
          <w:szCs w:val="28"/>
          <w:lang w:val="en-US" w:bidi="he-IL"/>
        </w:rPr>
        <w:t>P</w:t>
      </w:r>
      <w:r w:rsidRPr="00DE2741">
        <w:rPr>
          <w:sz w:val="28"/>
          <w:szCs w:val="28"/>
          <w:vertAlign w:val="subscript"/>
          <w:lang w:bidi="he-IL"/>
        </w:rPr>
        <w:t>т</w:t>
      </w:r>
      <w:r w:rsidRPr="00DE2741">
        <w:rPr>
          <w:sz w:val="28"/>
          <w:szCs w:val="28"/>
          <w:lang w:bidi="he-IL"/>
        </w:rPr>
        <w:t xml:space="preserve"> – </w:t>
      </w:r>
      <w:r w:rsidRPr="00DE2741">
        <w:rPr>
          <w:sz w:val="28"/>
          <w:szCs w:val="28"/>
          <w:lang w:val="en-US" w:bidi="he-IL"/>
        </w:rPr>
        <w:t>P</w:t>
      </w:r>
      <w:r w:rsidRPr="00DE2741">
        <w:rPr>
          <w:sz w:val="28"/>
          <w:szCs w:val="28"/>
          <w:vertAlign w:val="subscript"/>
          <w:lang w:bidi="he-IL"/>
        </w:rPr>
        <w:t>ц.ср</w:t>
      </w:r>
      <w:r w:rsidRPr="00DE2741">
        <w:rPr>
          <w:sz w:val="28"/>
          <w:szCs w:val="28"/>
          <w:lang w:bidi="he-IL"/>
        </w:rPr>
        <w:t>)</w:t>
      </w:r>
      <w:r w:rsidRPr="00DE2741">
        <w:rPr>
          <w:sz w:val="28"/>
          <w:szCs w:val="28"/>
          <w:vertAlign w:val="superscript"/>
          <w:lang w:bidi="he-IL"/>
        </w:rPr>
        <w:t>1/2</w:t>
      </w:r>
      <w:r w:rsidRPr="00DE2741">
        <w:rPr>
          <w:sz w:val="28"/>
          <w:szCs w:val="28"/>
          <w:lang w:bidi="he-IL"/>
        </w:rPr>
        <w:t xml:space="preserve"> </w:t>
      </w:r>
      <w:r w:rsidRPr="00DE2741">
        <w:rPr>
          <w:sz w:val="28"/>
          <w:szCs w:val="28"/>
          <w:lang w:val="en-US" w:bidi="he-IL"/>
        </w:rPr>
        <w:t>dt</w:t>
      </w:r>
      <w:r w:rsidR="008D3001" w:rsidRPr="00DE2741">
        <w:rPr>
          <w:sz w:val="28"/>
          <w:szCs w:val="28"/>
          <w:lang w:bidi="he-IL"/>
        </w:rPr>
        <w:tab/>
      </w:r>
      <w:r w:rsidR="008D3001" w:rsidRPr="00DE2741">
        <w:rPr>
          <w:sz w:val="28"/>
          <w:szCs w:val="28"/>
          <w:lang w:bidi="he-IL"/>
        </w:rPr>
        <w:tab/>
        <w:t>(3)</w:t>
      </w:r>
    </w:p>
    <w:p w:rsidR="00794882" w:rsidRDefault="00794882" w:rsidP="00DE2741">
      <w:pPr>
        <w:pStyle w:val="a7"/>
        <w:spacing w:line="360" w:lineRule="auto"/>
        <w:ind w:firstLine="709"/>
        <w:jc w:val="both"/>
        <w:rPr>
          <w:i/>
          <w:sz w:val="28"/>
          <w:szCs w:val="28"/>
          <w:lang w:bidi="he-IL"/>
        </w:rPr>
      </w:pPr>
    </w:p>
    <w:p w:rsidR="00316207" w:rsidRPr="00DE2741" w:rsidRDefault="008D3001" w:rsidP="00DE2741">
      <w:pPr>
        <w:pStyle w:val="a7"/>
        <w:spacing w:line="360" w:lineRule="auto"/>
        <w:ind w:firstLine="709"/>
        <w:jc w:val="both"/>
        <w:rPr>
          <w:i/>
          <w:sz w:val="28"/>
          <w:szCs w:val="28"/>
          <w:lang w:bidi="he-IL"/>
        </w:rPr>
      </w:pPr>
      <w:r w:rsidRPr="00DE2741">
        <w:rPr>
          <w:i/>
          <w:sz w:val="28"/>
          <w:szCs w:val="28"/>
          <w:lang w:bidi="he-IL"/>
        </w:rPr>
        <w:t>Объёмная подача</w:t>
      </w:r>
      <w:r w:rsidR="00DE2741">
        <w:rPr>
          <w:i/>
          <w:sz w:val="28"/>
          <w:szCs w:val="28"/>
          <w:lang w:bidi="he-IL"/>
        </w:rPr>
        <w:t xml:space="preserve"> </w:t>
      </w:r>
      <w:r w:rsidRPr="00DE2741">
        <w:rPr>
          <w:i/>
          <w:sz w:val="28"/>
          <w:szCs w:val="28"/>
          <w:lang w:bidi="he-IL"/>
        </w:rPr>
        <w:t>Объём сжимаемого</w:t>
      </w:r>
      <w:r w:rsidR="00DE2741">
        <w:rPr>
          <w:i/>
          <w:sz w:val="28"/>
          <w:szCs w:val="28"/>
          <w:lang w:bidi="he-IL"/>
        </w:rPr>
        <w:t xml:space="preserve"> </w:t>
      </w:r>
      <w:r w:rsidRPr="00DE2741">
        <w:rPr>
          <w:i/>
          <w:sz w:val="28"/>
          <w:szCs w:val="28"/>
          <w:lang w:bidi="he-IL"/>
        </w:rPr>
        <w:tab/>
      </w:r>
      <w:r w:rsidR="00DE2741">
        <w:rPr>
          <w:i/>
          <w:sz w:val="28"/>
          <w:szCs w:val="28"/>
          <w:lang w:bidi="he-IL"/>
        </w:rPr>
        <w:t xml:space="preserve"> </w:t>
      </w:r>
      <w:r w:rsidRPr="00DE2741">
        <w:rPr>
          <w:i/>
          <w:sz w:val="28"/>
          <w:szCs w:val="28"/>
          <w:lang w:bidi="he-IL"/>
        </w:rPr>
        <w:t>Расход топлива</w:t>
      </w:r>
    </w:p>
    <w:p w:rsidR="008D3001" w:rsidRPr="00DE2741" w:rsidRDefault="00DE2741" w:rsidP="00DE2741">
      <w:pPr>
        <w:pStyle w:val="a7"/>
        <w:spacing w:line="360" w:lineRule="auto"/>
        <w:ind w:firstLine="709"/>
        <w:jc w:val="both"/>
        <w:rPr>
          <w:i/>
          <w:sz w:val="28"/>
          <w:szCs w:val="28"/>
          <w:lang w:bidi="he-IL"/>
        </w:rPr>
      </w:pPr>
      <w:r>
        <w:rPr>
          <w:i/>
          <w:sz w:val="28"/>
          <w:szCs w:val="28"/>
          <w:lang w:bidi="he-IL"/>
        </w:rPr>
        <w:t xml:space="preserve"> </w:t>
      </w:r>
      <w:r w:rsidR="008D3001" w:rsidRPr="00DE2741">
        <w:rPr>
          <w:i/>
          <w:sz w:val="28"/>
          <w:szCs w:val="28"/>
          <w:lang w:bidi="he-IL"/>
        </w:rPr>
        <w:t>плунжера</w:t>
      </w:r>
      <w:r>
        <w:rPr>
          <w:i/>
          <w:sz w:val="28"/>
          <w:szCs w:val="28"/>
          <w:lang w:bidi="he-IL"/>
        </w:rPr>
        <w:t xml:space="preserve"> </w:t>
      </w:r>
      <w:r w:rsidR="008D3001" w:rsidRPr="00DE2741">
        <w:rPr>
          <w:i/>
          <w:sz w:val="28"/>
          <w:szCs w:val="28"/>
          <w:lang w:bidi="he-IL"/>
        </w:rPr>
        <w:tab/>
      </w:r>
      <w:r>
        <w:rPr>
          <w:i/>
          <w:sz w:val="28"/>
          <w:szCs w:val="28"/>
          <w:lang w:bidi="he-IL"/>
        </w:rPr>
        <w:t xml:space="preserve"> </w:t>
      </w:r>
      <w:r w:rsidR="008D3001" w:rsidRPr="00DE2741">
        <w:rPr>
          <w:i/>
          <w:sz w:val="28"/>
          <w:szCs w:val="28"/>
          <w:lang w:bidi="he-IL"/>
        </w:rPr>
        <w:t xml:space="preserve">топлива </w:t>
      </w:r>
      <w:r w:rsidR="008D3001" w:rsidRPr="00DE2741">
        <w:rPr>
          <w:i/>
          <w:sz w:val="28"/>
          <w:szCs w:val="28"/>
          <w:lang w:bidi="he-IL"/>
        </w:rPr>
        <w:tab/>
      </w:r>
      <w:r>
        <w:rPr>
          <w:i/>
          <w:sz w:val="28"/>
          <w:szCs w:val="28"/>
          <w:lang w:bidi="he-IL"/>
        </w:rPr>
        <w:t xml:space="preserve"> </w:t>
      </w:r>
      <w:r w:rsidR="008D3001" w:rsidRPr="00DE2741">
        <w:rPr>
          <w:i/>
          <w:sz w:val="28"/>
          <w:szCs w:val="28"/>
          <w:lang w:bidi="he-IL"/>
        </w:rPr>
        <w:t>через форсунку</w:t>
      </w:r>
    </w:p>
    <w:p w:rsidR="00DA0C80" w:rsidRPr="00DE2741" w:rsidRDefault="00DA0C80" w:rsidP="00DE2741">
      <w:pPr>
        <w:pStyle w:val="a7"/>
        <w:spacing w:line="360" w:lineRule="auto"/>
        <w:ind w:firstLine="709"/>
        <w:jc w:val="both"/>
        <w:rPr>
          <w:sz w:val="28"/>
          <w:szCs w:val="28"/>
          <w:lang w:bidi="he-IL"/>
        </w:rPr>
      </w:pPr>
    </w:p>
    <w:p w:rsidR="004D2837" w:rsidRPr="00DE2741" w:rsidRDefault="00DA0C80" w:rsidP="00DE2741">
      <w:pPr>
        <w:pStyle w:val="a7"/>
        <w:spacing w:line="360" w:lineRule="auto"/>
        <w:ind w:firstLine="709"/>
        <w:jc w:val="both"/>
        <w:rPr>
          <w:sz w:val="28"/>
          <w:szCs w:val="28"/>
          <w:lang w:bidi="he-IL"/>
        </w:rPr>
      </w:pPr>
      <w:r w:rsidRPr="00DE2741">
        <w:rPr>
          <w:sz w:val="28"/>
          <w:szCs w:val="28"/>
          <w:lang w:bidi="he-IL"/>
        </w:rPr>
        <w:t xml:space="preserve">где: </w:t>
      </w:r>
      <w:r w:rsidR="004D2837" w:rsidRPr="00DE2741">
        <w:rPr>
          <w:sz w:val="28"/>
          <w:szCs w:val="28"/>
          <w:lang w:val="en-US" w:bidi="he-IL"/>
        </w:rPr>
        <w:t>μ</w:t>
      </w:r>
      <w:r w:rsidR="004D2837" w:rsidRPr="00DE2741">
        <w:rPr>
          <w:sz w:val="28"/>
          <w:szCs w:val="28"/>
          <w:lang w:bidi="he-IL"/>
        </w:rPr>
        <w:t xml:space="preserve"> </w:t>
      </w:r>
      <w:r w:rsidRPr="00DE2741">
        <w:rPr>
          <w:sz w:val="28"/>
          <w:szCs w:val="28"/>
          <w:lang w:bidi="he-IL"/>
        </w:rPr>
        <w:t>- коэффициен</w:t>
      </w:r>
      <w:r w:rsidR="004D2837" w:rsidRPr="00DE2741">
        <w:rPr>
          <w:sz w:val="28"/>
          <w:szCs w:val="28"/>
          <w:lang w:bidi="he-IL"/>
        </w:rPr>
        <w:t xml:space="preserve">т истечения сопловых отверстий, </w:t>
      </w:r>
      <w:r w:rsidR="004D2837" w:rsidRPr="00DE2741">
        <w:rPr>
          <w:sz w:val="28"/>
          <w:szCs w:val="28"/>
          <w:lang w:val="en-US" w:bidi="he-IL"/>
        </w:rPr>
        <w:t>f</w:t>
      </w:r>
      <w:r w:rsidR="004D2837" w:rsidRPr="00DE2741">
        <w:rPr>
          <w:sz w:val="28"/>
          <w:szCs w:val="28"/>
          <w:vertAlign w:val="subscript"/>
          <w:lang w:val="en-US" w:bidi="he-IL"/>
        </w:rPr>
        <w:t>c</w:t>
      </w:r>
      <w:r w:rsidR="004D2837" w:rsidRPr="00DE2741">
        <w:rPr>
          <w:sz w:val="28"/>
          <w:szCs w:val="28"/>
          <w:lang w:bidi="he-IL"/>
        </w:rPr>
        <w:t xml:space="preserve"> - </w:t>
      </w:r>
      <w:r w:rsidRPr="00DE2741">
        <w:rPr>
          <w:sz w:val="28"/>
          <w:szCs w:val="28"/>
          <w:lang w:bidi="he-IL"/>
        </w:rPr>
        <w:t xml:space="preserve">суммарное сечение сопловых отверстий, </w:t>
      </w:r>
      <w:r w:rsidR="004D2837" w:rsidRPr="00DE2741">
        <w:rPr>
          <w:sz w:val="28"/>
          <w:szCs w:val="28"/>
          <w:lang w:bidi="he-IL"/>
        </w:rPr>
        <w:t>ρ</w:t>
      </w:r>
      <w:r w:rsidRPr="00DE2741">
        <w:rPr>
          <w:sz w:val="28"/>
          <w:szCs w:val="28"/>
          <w:lang w:bidi="he-IL"/>
        </w:rPr>
        <w:t xml:space="preserve"> - плотность топлива, Р</w:t>
      </w:r>
      <w:r w:rsidRPr="00DE2741">
        <w:rPr>
          <w:sz w:val="28"/>
          <w:szCs w:val="28"/>
          <w:vertAlign w:val="subscript"/>
          <w:lang w:bidi="he-IL"/>
        </w:rPr>
        <w:t>т</w:t>
      </w:r>
      <w:r w:rsidRPr="00DE2741">
        <w:rPr>
          <w:sz w:val="28"/>
          <w:szCs w:val="28"/>
          <w:lang w:bidi="he-IL"/>
        </w:rPr>
        <w:t xml:space="preserve"> - давление топлива в период впрыска,</w:t>
      </w:r>
      <w:r w:rsidR="004D2837" w:rsidRPr="00DE2741">
        <w:rPr>
          <w:sz w:val="28"/>
          <w:szCs w:val="28"/>
          <w:lang w:bidi="he-IL"/>
        </w:rPr>
        <w:t xml:space="preserve"> </w:t>
      </w:r>
      <w:r w:rsidR="004D2837" w:rsidRPr="00DE2741">
        <w:rPr>
          <w:sz w:val="28"/>
          <w:szCs w:val="28"/>
          <w:lang w:val="en-US" w:bidi="he-IL"/>
        </w:rPr>
        <w:t>P</w:t>
      </w:r>
      <w:r w:rsidR="004D2837" w:rsidRPr="00DE2741">
        <w:rPr>
          <w:sz w:val="28"/>
          <w:szCs w:val="28"/>
          <w:vertAlign w:val="subscript"/>
          <w:lang w:bidi="he-IL"/>
        </w:rPr>
        <w:t>ц.ср.</w:t>
      </w:r>
      <w:r w:rsidRPr="00DE2741">
        <w:rPr>
          <w:sz w:val="28"/>
          <w:szCs w:val="28"/>
          <w:lang w:bidi="he-IL"/>
        </w:rPr>
        <w:t xml:space="preserve"> - среднее давление в камере сгорания в период впрыска</w:t>
      </w:r>
      <w:r w:rsidR="004D2837" w:rsidRPr="00DE2741">
        <w:rPr>
          <w:sz w:val="28"/>
          <w:szCs w:val="28"/>
          <w:lang w:bidi="he-IL"/>
        </w:rPr>
        <w:t>.</w:t>
      </w:r>
    </w:p>
    <w:p w:rsidR="00DA0C80" w:rsidRPr="00DE2741" w:rsidRDefault="004D2837" w:rsidP="00DE2741">
      <w:pPr>
        <w:pStyle w:val="a7"/>
        <w:spacing w:line="360" w:lineRule="auto"/>
        <w:ind w:firstLine="709"/>
        <w:jc w:val="both"/>
        <w:rPr>
          <w:sz w:val="28"/>
          <w:szCs w:val="28"/>
          <w:lang w:bidi="he-IL"/>
        </w:rPr>
      </w:pPr>
      <w:r w:rsidRPr="00DE2741">
        <w:rPr>
          <w:b/>
          <w:sz w:val="28"/>
          <w:szCs w:val="28"/>
          <w:u w:val="single"/>
          <w:lang w:bidi="he-IL"/>
        </w:rPr>
        <w:t>5 этап</w:t>
      </w:r>
      <w:r w:rsidR="00DE2741">
        <w:rPr>
          <w:sz w:val="28"/>
          <w:szCs w:val="28"/>
          <w:lang w:bidi="he-IL"/>
        </w:rPr>
        <w:t xml:space="preserve"> </w:t>
      </w:r>
      <w:r w:rsidRPr="00DE2741">
        <w:rPr>
          <w:sz w:val="28"/>
          <w:szCs w:val="28"/>
          <w:lang w:bidi="he-IL"/>
        </w:rPr>
        <w:t xml:space="preserve">- </w:t>
      </w:r>
      <w:r w:rsidR="00DA0C80" w:rsidRPr="00DE2741">
        <w:rPr>
          <w:b/>
          <w:sz w:val="28"/>
          <w:szCs w:val="28"/>
          <w:lang w:bidi="he-IL"/>
        </w:rPr>
        <w:t>продолжение истечения (впрыска) топлива из форсунки</w:t>
      </w:r>
      <w:r w:rsidR="00DA0C80" w:rsidRPr="00DE2741">
        <w:rPr>
          <w:sz w:val="28"/>
          <w:szCs w:val="28"/>
          <w:lang w:bidi="he-IL"/>
        </w:rPr>
        <w:t xml:space="preserve"> от момента отсечки в насосе и посадки нагнетательного клапана на седло до момента, когда давление у форсунки упадет до давления посадки иглы на седло (закрытие иглы). Впрыск происходит за счет расширения топлива, оставшегося в топливопроводе и форсунке (в объеме V</w:t>
      </w:r>
      <w:r w:rsidR="00DA0C80" w:rsidRPr="00DE2741">
        <w:rPr>
          <w:sz w:val="28"/>
          <w:szCs w:val="28"/>
          <w:vertAlign w:val="subscript"/>
          <w:lang w:bidi="he-IL"/>
        </w:rPr>
        <w:t>2</w:t>
      </w:r>
      <w:r w:rsidRPr="00DE2741">
        <w:rPr>
          <w:sz w:val="28"/>
          <w:szCs w:val="28"/>
          <w:lang w:bidi="he-IL"/>
        </w:rPr>
        <w:t>).</w:t>
      </w:r>
    </w:p>
    <w:p w:rsidR="004D2837" w:rsidRPr="00DE2741" w:rsidRDefault="004D2837" w:rsidP="00DE2741">
      <w:pPr>
        <w:pStyle w:val="a7"/>
        <w:spacing w:line="360" w:lineRule="auto"/>
        <w:ind w:firstLine="709"/>
        <w:jc w:val="both"/>
        <w:rPr>
          <w:sz w:val="28"/>
          <w:szCs w:val="28"/>
          <w:lang w:bidi="he-IL"/>
        </w:rPr>
      </w:pPr>
      <w:r w:rsidRPr="00DE2741">
        <w:rPr>
          <w:sz w:val="28"/>
          <w:szCs w:val="28"/>
          <w:lang w:bidi="he-IL"/>
        </w:rPr>
        <w:t xml:space="preserve">Расчётное уравнение – </w:t>
      </w:r>
    </w:p>
    <w:p w:rsidR="00794882" w:rsidRDefault="00794882" w:rsidP="00DE2741">
      <w:pPr>
        <w:pStyle w:val="a7"/>
        <w:spacing w:line="360" w:lineRule="auto"/>
        <w:ind w:firstLine="709"/>
        <w:jc w:val="both"/>
        <w:rPr>
          <w:i/>
          <w:sz w:val="28"/>
          <w:szCs w:val="28"/>
          <w:lang w:bidi="he-IL"/>
        </w:rPr>
      </w:pPr>
    </w:p>
    <w:p w:rsidR="004D2837" w:rsidRPr="00794882" w:rsidRDefault="004D2837" w:rsidP="00DE2741">
      <w:pPr>
        <w:pStyle w:val="a7"/>
        <w:spacing w:line="360" w:lineRule="auto"/>
        <w:ind w:firstLine="709"/>
        <w:jc w:val="both"/>
        <w:rPr>
          <w:sz w:val="28"/>
          <w:szCs w:val="28"/>
          <w:lang w:val="en-US" w:bidi="he-IL"/>
        </w:rPr>
      </w:pPr>
      <w:r w:rsidRPr="00DE2741">
        <w:rPr>
          <w:i/>
          <w:sz w:val="28"/>
          <w:szCs w:val="28"/>
          <w:lang w:val="en-US" w:bidi="he-IL"/>
        </w:rPr>
        <w:t>a</w:t>
      </w:r>
      <w:r w:rsidRPr="00794882">
        <w:rPr>
          <w:sz w:val="28"/>
          <w:szCs w:val="28"/>
          <w:lang w:val="en-US" w:bidi="he-IL"/>
        </w:rPr>
        <w:t xml:space="preserve"> </w:t>
      </w:r>
      <w:r w:rsidRPr="00DE2741">
        <w:rPr>
          <w:sz w:val="28"/>
          <w:szCs w:val="28"/>
          <w:lang w:val="en-US" w:bidi="he-IL"/>
        </w:rPr>
        <w:t>V</w:t>
      </w:r>
      <w:r w:rsidRPr="00794882">
        <w:rPr>
          <w:sz w:val="28"/>
          <w:szCs w:val="28"/>
          <w:vertAlign w:val="subscript"/>
          <w:lang w:val="en-US" w:bidi="he-IL"/>
        </w:rPr>
        <w:t>2</w:t>
      </w:r>
      <w:r w:rsidRPr="00794882">
        <w:rPr>
          <w:sz w:val="28"/>
          <w:szCs w:val="28"/>
          <w:lang w:val="en-US" w:bidi="he-IL"/>
        </w:rPr>
        <w:t xml:space="preserve"> </w:t>
      </w:r>
      <w:r w:rsidRPr="00DE2741">
        <w:rPr>
          <w:sz w:val="28"/>
          <w:szCs w:val="28"/>
          <w:lang w:val="en-US" w:bidi="he-IL"/>
        </w:rPr>
        <w:t>dp</w:t>
      </w:r>
      <w:r w:rsidRPr="00794882">
        <w:rPr>
          <w:sz w:val="28"/>
          <w:szCs w:val="28"/>
          <w:lang w:val="en-US" w:bidi="he-IL"/>
        </w:rPr>
        <w:t xml:space="preserve"> = - </w:t>
      </w:r>
      <w:r w:rsidRPr="00DE2741">
        <w:rPr>
          <w:sz w:val="28"/>
          <w:szCs w:val="28"/>
          <w:lang w:val="en-US" w:bidi="he-IL"/>
        </w:rPr>
        <w:t>μ</w:t>
      </w:r>
      <w:r w:rsidRPr="00794882">
        <w:rPr>
          <w:sz w:val="28"/>
          <w:szCs w:val="28"/>
          <w:lang w:val="en-US" w:bidi="he-IL"/>
        </w:rPr>
        <w:t xml:space="preserve"> </w:t>
      </w:r>
      <w:r w:rsidRPr="00DE2741">
        <w:rPr>
          <w:sz w:val="28"/>
          <w:szCs w:val="28"/>
          <w:lang w:val="en-US" w:bidi="he-IL"/>
        </w:rPr>
        <w:t>f</w:t>
      </w:r>
      <w:r w:rsidRPr="00DE2741">
        <w:rPr>
          <w:sz w:val="28"/>
          <w:szCs w:val="28"/>
          <w:vertAlign w:val="subscript"/>
          <w:lang w:val="en-US" w:bidi="he-IL"/>
        </w:rPr>
        <w:t>c</w:t>
      </w:r>
      <w:r w:rsidRPr="00794882">
        <w:rPr>
          <w:sz w:val="28"/>
          <w:szCs w:val="28"/>
          <w:lang w:val="en-US" w:bidi="he-IL"/>
        </w:rPr>
        <w:t xml:space="preserve"> (2 (</w:t>
      </w:r>
      <w:r w:rsidRPr="00DE2741">
        <w:rPr>
          <w:sz w:val="28"/>
          <w:szCs w:val="28"/>
          <w:lang w:val="en-US" w:bidi="he-IL"/>
        </w:rPr>
        <w:t>P</w:t>
      </w:r>
      <w:r w:rsidRPr="00DE2741">
        <w:rPr>
          <w:sz w:val="28"/>
          <w:szCs w:val="28"/>
          <w:vertAlign w:val="subscript"/>
          <w:lang w:bidi="he-IL"/>
        </w:rPr>
        <w:t>т</w:t>
      </w:r>
      <w:r w:rsidRPr="00794882">
        <w:rPr>
          <w:sz w:val="28"/>
          <w:szCs w:val="28"/>
          <w:lang w:val="en-US" w:bidi="he-IL"/>
        </w:rPr>
        <w:t xml:space="preserve"> – </w:t>
      </w:r>
      <w:r w:rsidRPr="00DE2741">
        <w:rPr>
          <w:sz w:val="28"/>
          <w:szCs w:val="28"/>
          <w:lang w:val="en-US" w:bidi="he-IL"/>
        </w:rPr>
        <w:t>P</w:t>
      </w:r>
      <w:r w:rsidRPr="00DE2741">
        <w:rPr>
          <w:sz w:val="28"/>
          <w:szCs w:val="28"/>
          <w:vertAlign w:val="subscript"/>
          <w:lang w:bidi="he-IL"/>
        </w:rPr>
        <w:t>ц</w:t>
      </w:r>
      <w:r w:rsidRPr="00794882">
        <w:rPr>
          <w:sz w:val="28"/>
          <w:szCs w:val="28"/>
          <w:vertAlign w:val="subscript"/>
          <w:lang w:val="en-US" w:bidi="he-IL"/>
        </w:rPr>
        <w:t>.</w:t>
      </w:r>
      <w:r w:rsidRPr="00DE2741">
        <w:rPr>
          <w:sz w:val="28"/>
          <w:szCs w:val="28"/>
          <w:vertAlign w:val="subscript"/>
          <w:lang w:bidi="he-IL"/>
        </w:rPr>
        <w:t>ср</w:t>
      </w:r>
      <w:r w:rsidRPr="00794882">
        <w:rPr>
          <w:sz w:val="28"/>
          <w:szCs w:val="28"/>
          <w:lang w:val="en-US" w:bidi="he-IL"/>
        </w:rPr>
        <w:t xml:space="preserve">) / </w:t>
      </w:r>
      <w:r w:rsidRPr="00DE2741">
        <w:rPr>
          <w:sz w:val="28"/>
          <w:szCs w:val="28"/>
          <w:lang w:val="en-US" w:bidi="he-IL"/>
        </w:rPr>
        <w:t>ρ</w:t>
      </w:r>
      <w:r w:rsidRPr="00794882">
        <w:rPr>
          <w:sz w:val="28"/>
          <w:szCs w:val="28"/>
          <w:lang w:val="en-US" w:bidi="he-IL"/>
        </w:rPr>
        <w:t>)</w:t>
      </w:r>
      <w:r w:rsidRPr="00794882">
        <w:rPr>
          <w:sz w:val="28"/>
          <w:szCs w:val="28"/>
          <w:vertAlign w:val="superscript"/>
          <w:lang w:val="en-US" w:bidi="he-IL"/>
        </w:rPr>
        <w:t>1/2</w:t>
      </w:r>
      <w:r w:rsidRPr="00794882">
        <w:rPr>
          <w:sz w:val="28"/>
          <w:szCs w:val="28"/>
          <w:lang w:val="en-US" w:bidi="he-IL"/>
        </w:rPr>
        <w:t xml:space="preserve"> </w:t>
      </w:r>
      <w:r w:rsidRPr="00DE2741">
        <w:rPr>
          <w:sz w:val="28"/>
          <w:szCs w:val="28"/>
          <w:lang w:val="en-US" w:bidi="he-IL"/>
        </w:rPr>
        <w:t>dt</w:t>
      </w:r>
      <w:r w:rsidRPr="00794882">
        <w:rPr>
          <w:sz w:val="28"/>
          <w:szCs w:val="28"/>
          <w:lang w:val="en-US" w:bidi="he-IL"/>
        </w:rPr>
        <w:tab/>
      </w:r>
      <w:r w:rsidRPr="00794882">
        <w:rPr>
          <w:sz w:val="28"/>
          <w:szCs w:val="28"/>
          <w:lang w:val="en-US" w:bidi="he-IL"/>
        </w:rPr>
        <w:tab/>
      </w:r>
      <w:r w:rsidRPr="00794882">
        <w:rPr>
          <w:sz w:val="28"/>
          <w:szCs w:val="28"/>
          <w:lang w:val="en-US" w:bidi="he-IL"/>
        </w:rPr>
        <w:tab/>
      </w:r>
      <w:r w:rsidRPr="00794882">
        <w:rPr>
          <w:sz w:val="28"/>
          <w:szCs w:val="28"/>
          <w:lang w:val="en-US" w:bidi="he-IL"/>
        </w:rPr>
        <w:tab/>
        <w:t>(4)</w:t>
      </w:r>
    </w:p>
    <w:p w:rsidR="004D2837" w:rsidRPr="00794882" w:rsidRDefault="004D2837" w:rsidP="00DE2741">
      <w:pPr>
        <w:pStyle w:val="a7"/>
        <w:spacing w:line="360" w:lineRule="auto"/>
        <w:ind w:firstLine="709"/>
        <w:jc w:val="both"/>
        <w:rPr>
          <w:sz w:val="28"/>
          <w:szCs w:val="28"/>
          <w:lang w:val="en-US" w:bidi="he-IL"/>
        </w:rPr>
      </w:pPr>
    </w:p>
    <w:p w:rsidR="00DA0C80" w:rsidRPr="00DE2741" w:rsidRDefault="00DA0C80" w:rsidP="00DE2741">
      <w:pPr>
        <w:pStyle w:val="a7"/>
        <w:spacing w:line="360" w:lineRule="auto"/>
        <w:ind w:firstLine="709"/>
        <w:jc w:val="both"/>
        <w:rPr>
          <w:sz w:val="28"/>
          <w:szCs w:val="28"/>
          <w:lang w:bidi="he-IL"/>
        </w:rPr>
      </w:pPr>
      <w:r w:rsidRPr="00DE2741">
        <w:rPr>
          <w:sz w:val="28"/>
          <w:szCs w:val="28"/>
          <w:lang w:bidi="he-IL"/>
        </w:rPr>
        <w:t>При наличии у нагнетательног</w:t>
      </w:r>
      <w:r w:rsidR="00BF5DF5" w:rsidRPr="00DE2741">
        <w:rPr>
          <w:sz w:val="28"/>
          <w:szCs w:val="28"/>
          <w:lang w:bidi="he-IL"/>
        </w:rPr>
        <w:t xml:space="preserve">о клапана разгрузочного пояска </w:t>
      </w:r>
      <w:r w:rsidRPr="00DE2741">
        <w:rPr>
          <w:sz w:val="28"/>
          <w:szCs w:val="28"/>
          <w:lang w:bidi="he-IL"/>
        </w:rPr>
        <w:t>давление в топливопроводе и форсунке резко падает до Р</w:t>
      </w:r>
      <w:r w:rsidRPr="00DE2741">
        <w:rPr>
          <w:sz w:val="28"/>
          <w:szCs w:val="28"/>
          <w:vertAlign w:val="subscript"/>
          <w:lang w:bidi="he-IL"/>
        </w:rPr>
        <w:t>ост</w:t>
      </w:r>
      <w:r w:rsidR="004D2837" w:rsidRPr="00DE2741">
        <w:rPr>
          <w:sz w:val="28"/>
          <w:szCs w:val="28"/>
          <w:lang w:bidi="he-IL"/>
        </w:rPr>
        <w:t xml:space="preserve"> ≤ </w:t>
      </w:r>
      <w:r w:rsidRPr="00DE2741">
        <w:rPr>
          <w:sz w:val="28"/>
          <w:szCs w:val="28"/>
          <w:lang w:bidi="he-IL"/>
        </w:rPr>
        <w:t>Р</w:t>
      </w:r>
      <w:r w:rsidRPr="00DE2741">
        <w:rPr>
          <w:sz w:val="28"/>
          <w:szCs w:val="28"/>
          <w:vertAlign w:val="subscript"/>
          <w:lang w:bidi="he-IL"/>
        </w:rPr>
        <w:t>закр</w:t>
      </w:r>
      <w:r w:rsidRPr="00DE2741">
        <w:rPr>
          <w:sz w:val="28"/>
          <w:szCs w:val="28"/>
          <w:lang w:bidi="he-IL"/>
        </w:rPr>
        <w:t xml:space="preserve">. иглы и тогда последняя фаза впрыска практически отсутствует. Это хорошо, так как истечение топлива из форсунки при понижающихся давлениях впрыска отрицательно сказывается на распыливании, сокращается длина факела и проникновение капель в богатые кислородом периферийные зоны камеры сгорания, тем самым, приводящее к неполному сгоранию и дымлению на выхлопе. </w:t>
      </w:r>
    </w:p>
    <w:p w:rsidR="004D2837" w:rsidRPr="00DE2741" w:rsidRDefault="00DA0C80" w:rsidP="00DE2741">
      <w:pPr>
        <w:widowControl w:val="0"/>
        <w:spacing w:line="360" w:lineRule="auto"/>
        <w:ind w:firstLine="709"/>
        <w:jc w:val="both"/>
        <w:rPr>
          <w:sz w:val="28"/>
          <w:szCs w:val="28"/>
          <w:lang w:bidi="he-IL"/>
        </w:rPr>
      </w:pPr>
      <w:r w:rsidRPr="00DE2741">
        <w:rPr>
          <w:sz w:val="28"/>
          <w:szCs w:val="28"/>
          <w:lang w:bidi="he-IL"/>
        </w:rPr>
        <w:t xml:space="preserve">На рис </w:t>
      </w:r>
      <w:r w:rsidR="00BF5DF5" w:rsidRPr="00DE2741">
        <w:rPr>
          <w:sz w:val="28"/>
          <w:szCs w:val="28"/>
          <w:lang w:bidi="he-IL"/>
        </w:rPr>
        <w:t xml:space="preserve">6.7.2. </w:t>
      </w:r>
      <w:r w:rsidRPr="00DE2741">
        <w:rPr>
          <w:sz w:val="28"/>
          <w:szCs w:val="28"/>
          <w:lang w:bidi="he-IL"/>
        </w:rPr>
        <w:t>в представлена интегральная кривая, показывающая как распределяется цикловая подача топлива по углу поворота коленчатого вала. В частности, на рисунке для примера показано какое количество топлива от всей величины цикловой подачи попадает в цилиндр к моменту прихода поршня в ВМТ</w:t>
      </w:r>
      <w:r w:rsidR="004D2837" w:rsidRPr="00DE2741">
        <w:rPr>
          <w:sz w:val="28"/>
          <w:szCs w:val="28"/>
          <w:lang w:bidi="he-IL"/>
        </w:rPr>
        <w:t>.</w:t>
      </w:r>
    </w:p>
    <w:p w:rsidR="00671254" w:rsidRPr="00DE2741" w:rsidRDefault="00794882" w:rsidP="00794882">
      <w:pPr>
        <w:widowControl w:val="0"/>
        <w:tabs>
          <w:tab w:val="left" w:pos="426"/>
        </w:tabs>
        <w:spacing w:line="360" w:lineRule="auto"/>
        <w:outlineLvl w:val="0"/>
        <w:rPr>
          <w:b/>
          <w:sz w:val="28"/>
          <w:szCs w:val="28"/>
        </w:rPr>
      </w:pPr>
      <w:bookmarkStart w:id="23" w:name="_Toc185048393"/>
      <w:r>
        <w:rPr>
          <w:b/>
          <w:sz w:val="28"/>
          <w:szCs w:val="28"/>
        </w:rPr>
        <w:br w:type="page"/>
      </w:r>
      <w:r w:rsidR="00B67B27" w:rsidRPr="00DE2741">
        <w:rPr>
          <w:b/>
          <w:sz w:val="28"/>
          <w:szCs w:val="28"/>
        </w:rPr>
        <w:t>Список литературы</w:t>
      </w:r>
      <w:bookmarkEnd w:id="23"/>
    </w:p>
    <w:p w:rsidR="00E35CB7" w:rsidRPr="00DE2741" w:rsidRDefault="00E35CB7" w:rsidP="00794882">
      <w:pPr>
        <w:widowControl w:val="0"/>
        <w:tabs>
          <w:tab w:val="left" w:pos="426"/>
        </w:tabs>
        <w:spacing w:line="360" w:lineRule="auto"/>
        <w:rPr>
          <w:sz w:val="28"/>
          <w:szCs w:val="28"/>
        </w:rPr>
      </w:pPr>
    </w:p>
    <w:p w:rsidR="00270516" w:rsidRPr="00DE2741" w:rsidRDefault="00972494" w:rsidP="00794882">
      <w:pPr>
        <w:widowControl w:val="0"/>
        <w:numPr>
          <w:ilvl w:val="0"/>
          <w:numId w:val="4"/>
        </w:numPr>
        <w:tabs>
          <w:tab w:val="left" w:pos="426"/>
        </w:tabs>
        <w:spacing w:line="360" w:lineRule="auto"/>
        <w:ind w:left="0" w:firstLine="0"/>
        <w:rPr>
          <w:sz w:val="28"/>
          <w:szCs w:val="28"/>
        </w:rPr>
      </w:pPr>
      <w:r w:rsidRPr="00DE2741">
        <w:rPr>
          <w:sz w:val="28"/>
          <w:szCs w:val="28"/>
        </w:rPr>
        <w:t xml:space="preserve">Возницкий И.В., Камкин С.В., Шмелев В.П., Осташенко В.Ф. “Рабочие процессы судовых дизелей” издание 2-е, переработанное и дополненное. Москва «ТРАНСПОРТ» </w:t>
      </w:r>
      <w:smartTag w:uri="urn:schemas-microsoft-com:office:smarttags" w:element="metricconverter">
        <w:smartTagPr>
          <w:attr w:name="ProductID" w:val="1990 г"/>
        </w:smartTagPr>
        <w:r w:rsidRPr="00DE2741">
          <w:rPr>
            <w:sz w:val="28"/>
            <w:szCs w:val="28"/>
          </w:rPr>
          <w:t>1990 г</w:t>
        </w:r>
      </w:smartTag>
      <w:r w:rsidRPr="00DE2741">
        <w:rPr>
          <w:sz w:val="28"/>
          <w:szCs w:val="28"/>
        </w:rPr>
        <w:t>.</w:t>
      </w:r>
    </w:p>
    <w:p w:rsidR="00364252" w:rsidRPr="00DE2741" w:rsidRDefault="00364252" w:rsidP="00794882">
      <w:pPr>
        <w:widowControl w:val="0"/>
        <w:numPr>
          <w:ilvl w:val="0"/>
          <w:numId w:val="4"/>
        </w:numPr>
        <w:tabs>
          <w:tab w:val="left" w:pos="426"/>
        </w:tabs>
        <w:spacing w:line="360" w:lineRule="auto"/>
        <w:ind w:left="0" w:firstLine="0"/>
        <w:rPr>
          <w:sz w:val="28"/>
          <w:szCs w:val="28"/>
        </w:rPr>
      </w:pPr>
      <w:r w:rsidRPr="00DE2741">
        <w:rPr>
          <w:sz w:val="28"/>
          <w:szCs w:val="28"/>
        </w:rPr>
        <w:t>Гаврилов</w:t>
      </w:r>
      <w:r w:rsidR="00FB4773" w:rsidRPr="00DE2741">
        <w:rPr>
          <w:sz w:val="28"/>
          <w:szCs w:val="28"/>
        </w:rPr>
        <w:t xml:space="preserve"> В.С.</w:t>
      </w:r>
      <w:r w:rsidRPr="00DE2741">
        <w:rPr>
          <w:sz w:val="28"/>
          <w:szCs w:val="28"/>
        </w:rPr>
        <w:t>, Камкин</w:t>
      </w:r>
      <w:r w:rsidR="00FB4773" w:rsidRPr="00DE2741">
        <w:rPr>
          <w:sz w:val="28"/>
          <w:szCs w:val="28"/>
        </w:rPr>
        <w:t xml:space="preserve"> С.В.</w:t>
      </w:r>
      <w:r w:rsidRPr="00DE2741">
        <w:rPr>
          <w:sz w:val="28"/>
          <w:szCs w:val="28"/>
        </w:rPr>
        <w:t xml:space="preserve">, Шмелёв </w:t>
      </w:r>
      <w:r w:rsidR="00FB4773" w:rsidRPr="00DE2741">
        <w:rPr>
          <w:sz w:val="28"/>
          <w:szCs w:val="28"/>
        </w:rPr>
        <w:t>В.П. “</w:t>
      </w:r>
      <w:r w:rsidRPr="00DE2741">
        <w:rPr>
          <w:sz w:val="28"/>
          <w:szCs w:val="28"/>
        </w:rPr>
        <w:t>Техническая эксплуатация судовых дизельных установок</w:t>
      </w:r>
      <w:r w:rsidR="00FB4773" w:rsidRPr="00DE2741">
        <w:rPr>
          <w:sz w:val="28"/>
          <w:szCs w:val="28"/>
        </w:rPr>
        <w:t>”</w:t>
      </w:r>
      <w:r w:rsidRPr="00DE2741">
        <w:rPr>
          <w:sz w:val="28"/>
          <w:szCs w:val="28"/>
        </w:rPr>
        <w:t xml:space="preserve"> Москва «ТРАНСПОРТ» </w:t>
      </w:r>
      <w:smartTag w:uri="urn:schemas-microsoft-com:office:smarttags" w:element="metricconverter">
        <w:smartTagPr>
          <w:attr w:name="ProductID" w:val="1985 г"/>
        </w:smartTagPr>
        <w:r w:rsidRPr="00DE2741">
          <w:rPr>
            <w:sz w:val="28"/>
            <w:szCs w:val="28"/>
          </w:rPr>
          <w:t>1985 г</w:t>
        </w:r>
      </w:smartTag>
      <w:r w:rsidRPr="00DE2741">
        <w:rPr>
          <w:sz w:val="28"/>
          <w:szCs w:val="28"/>
        </w:rPr>
        <w:t>.</w:t>
      </w:r>
    </w:p>
    <w:p w:rsidR="00972494" w:rsidRPr="00DE2741" w:rsidRDefault="00972494" w:rsidP="00794882">
      <w:pPr>
        <w:widowControl w:val="0"/>
        <w:numPr>
          <w:ilvl w:val="0"/>
          <w:numId w:val="4"/>
        </w:numPr>
        <w:tabs>
          <w:tab w:val="left" w:pos="426"/>
        </w:tabs>
        <w:spacing w:line="360" w:lineRule="auto"/>
        <w:ind w:left="0" w:firstLine="0"/>
        <w:rPr>
          <w:sz w:val="28"/>
          <w:szCs w:val="28"/>
        </w:rPr>
      </w:pPr>
      <w:r w:rsidRPr="00DE2741">
        <w:rPr>
          <w:sz w:val="28"/>
          <w:szCs w:val="28"/>
        </w:rPr>
        <w:t xml:space="preserve">Волочков В.А. “Расчет рабочих процессов судовых дизелей” учебное пособие. Москва В/О «Мортехинформреклама» </w:t>
      </w:r>
      <w:smartTag w:uri="urn:schemas-microsoft-com:office:smarttags" w:element="metricconverter">
        <w:smartTagPr>
          <w:attr w:name="ProductID" w:val="1987 г"/>
        </w:smartTagPr>
        <w:r w:rsidRPr="00DE2741">
          <w:rPr>
            <w:sz w:val="28"/>
            <w:szCs w:val="28"/>
          </w:rPr>
          <w:t>1987 г</w:t>
        </w:r>
      </w:smartTag>
      <w:r w:rsidRPr="00DE2741">
        <w:rPr>
          <w:sz w:val="28"/>
          <w:szCs w:val="28"/>
        </w:rPr>
        <w:t>.</w:t>
      </w:r>
    </w:p>
    <w:p w:rsidR="00972494" w:rsidRPr="00DE2741" w:rsidRDefault="00972494" w:rsidP="00794882">
      <w:pPr>
        <w:widowControl w:val="0"/>
        <w:numPr>
          <w:ilvl w:val="0"/>
          <w:numId w:val="4"/>
        </w:numPr>
        <w:tabs>
          <w:tab w:val="left" w:pos="426"/>
        </w:tabs>
        <w:spacing w:line="360" w:lineRule="auto"/>
        <w:ind w:left="0" w:firstLine="0"/>
        <w:rPr>
          <w:sz w:val="28"/>
          <w:szCs w:val="28"/>
        </w:rPr>
      </w:pPr>
      <w:r w:rsidRPr="00DE2741">
        <w:rPr>
          <w:sz w:val="28"/>
          <w:szCs w:val="28"/>
        </w:rPr>
        <w:t>Симаков А.С. Методические указания к расчетно-графической работе на тему: “Расчет рабочего цикла судового двухтактного дизеля”.</w:t>
      </w:r>
      <w:r w:rsidR="00DE2741">
        <w:rPr>
          <w:sz w:val="28"/>
          <w:szCs w:val="28"/>
        </w:rPr>
        <w:t xml:space="preserve"> </w:t>
      </w:r>
      <w:r w:rsidRPr="00DE2741">
        <w:rPr>
          <w:sz w:val="28"/>
          <w:szCs w:val="28"/>
        </w:rPr>
        <w:t xml:space="preserve">Санкт-Петербург </w:t>
      </w:r>
      <w:smartTag w:uri="urn:schemas-microsoft-com:office:smarttags" w:element="metricconverter">
        <w:smartTagPr>
          <w:attr w:name="ProductID" w:val="2003 г"/>
        </w:smartTagPr>
        <w:r w:rsidRPr="00DE2741">
          <w:rPr>
            <w:sz w:val="28"/>
            <w:szCs w:val="28"/>
          </w:rPr>
          <w:t>2003 г</w:t>
        </w:r>
      </w:smartTag>
      <w:r w:rsidRPr="00DE2741">
        <w:rPr>
          <w:sz w:val="28"/>
          <w:szCs w:val="28"/>
        </w:rPr>
        <w:t>.</w:t>
      </w:r>
    </w:p>
    <w:p w:rsidR="00972494" w:rsidRPr="00DE2741" w:rsidRDefault="001E4E9C" w:rsidP="00794882">
      <w:pPr>
        <w:widowControl w:val="0"/>
        <w:numPr>
          <w:ilvl w:val="0"/>
          <w:numId w:val="4"/>
        </w:numPr>
        <w:tabs>
          <w:tab w:val="left" w:pos="426"/>
        </w:tabs>
        <w:spacing w:line="360" w:lineRule="auto"/>
        <w:ind w:left="0" w:firstLine="0"/>
        <w:rPr>
          <w:sz w:val="28"/>
          <w:szCs w:val="28"/>
        </w:rPr>
      </w:pPr>
      <w:r w:rsidRPr="00DE2741">
        <w:rPr>
          <w:sz w:val="28"/>
          <w:szCs w:val="28"/>
        </w:rPr>
        <w:t xml:space="preserve">Возницкий И.В. “Современные судовые среднеоборотные двигатели” издание 3-е, учебное пособие по специальности 2405. Санкт-Петербург </w:t>
      </w:r>
      <w:smartTag w:uri="urn:schemas-microsoft-com:office:smarttags" w:element="metricconverter">
        <w:smartTagPr>
          <w:attr w:name="ProductID" w:val="2006 г"/>
        </w:smartTagPr>
        <w:r w:rsidRPr="00DE2741">
          <w:rPr>
            <w:sz w:val="28"/>
            <w:szCs w:val="28"/>
          </w:rPr>
          <w:t>2006 г</w:t>
        </w:r>
      </w:smartTag>
      <w:r w:rsidRPr="00DE2741">
        <w:rPr>
          <w:sz w:val="28"/>
          <w:szCs w:val="28"/>
        </w:rPr>
        <w:t>.</w:t>
      </w:r>
    </w:p>
    <w:p w:rsidR="001E4E9C" w:rsidRPr="00DE2741" w:rsidRDefault="001E4E9C" w:rsidP="00794882">
      <w:pPr>
        <w:widowControl w:val="0"/>
        <w:numPr>
          <w:ilvl w:val="0"/>
          <w:numId w:val="4"/>
        </w:numPr>
        <w:tabs>
          <w:tab w:val="left" w:pos="426"/>
        </w:tabs>
        <w:spacing w:line="360" w:lineRule="auto"/>
        <w:ind w:left="0" w:firstLine="0"/>
        <w:rPr>
          <w:sz w:val="28"/>
          <w:szCs w:val="28"/>
        </w:rPr>
      </w:pPr>
      <w:r w:rsidRPr="00DE2741">
        <w:rPr>
          <w:sz w:val="28"/>
          <w:szCs w:val="28"/>
        </w:rPr>
        <w:t>Возницкий И.В. “Топливная аппаратура судовых дизелей, конструкция</w:t>
      </w:r>
      <w:r w:rsidR="00270516" w:rsidRPr="00DE2741">
        <w:rPr>
          <w:sz w:val="28"/>
          <w:szCs w:val="28"/>
        </w:rPr>
        <w:t>, проверка состояния и регулировка</w:t>
      </w:r>
      <w:r w:rsidRPr="00DE2741">
        <w:rPr>
          <w:sz w:val="28"/>
          <w:szCs w:val="28"/>
        </w:rPr>
        <w:t>”</w:t>
      </w:r>
      <w:r w:rsidR="00270516" w:rsidRPr="00DE2741">
        <w:rPr>
          <w:sz w:val="28"/>
          <w:szCs w:val="28"/>
        </w:rPr>
        <w:t xml:space="preserve"> учебное пособие по специальности 180403.00.</w:t>
      </w:r>
      <w:r w:rsidR="00DE2741">
        <w:rPr>
          <w:sz w:val="28"/>
          <w:szCs w:val="28"/>
        </w:rPr>
        <w:t xml:space="preserve"> </w:t>
      </w:r>
      <w:r w:rsidR="00270516" w:rsidRPr="00DE2741">
        <w:rPr>
          <w:sz w:val="28"/>
          <w:szCs w:val="28"/>
        </w:rPr>
        <w:t>Моркнига 2007.</w:t>
      </w:r>
    </w:p>
    <w:p w:rsidR="00364252" w:rsidRPr="00DE2741" w:rsidRDefault="00364252" w:rsidP="00794882">
      <w:pPr>
        <w:widowControl w:val="0"/>
        <w:numPr>
          <w:ilvl w:val="0"/>
          <w:numId w:val="4"/>
        </w:numPr>
        <w:tabs>
          <w:tab w:val="left" w:pos="426"/>
        </w:tabs>
        <w:spacing w:line="360" w:lineRule="auto"/>
        <w:ind w:left="0" w:firstLine="0"/>
        <w:rPr>
          <w:sz w:val="28"/>
          <w:szCs w:val="28"/>
        </w:rPr>
      </w:pPr>
      <w:r w:rsidRPr="00DE2741">
        <w:rPr>
          <w:sz w:val="28"/>
          <w:szCs w:val="28"/>
        </w:rPr>
        <w:t>Возницкий</w:t>
      </w:r>
      <w:r w:rsidR="00FB4773" w:rsidRPr="00DE2741">
        <w:rPr>
          <w:sz w:val="28"/>
          <w:szCs w:val="28"/>
        </w:rPr>
        <w:t xml:space="preserve"> И.В.</w:t>
      </w:r>
      <w:r w:rsidRPr="00DE2741">
        <w:rPr>
          <w:sz w:val="28"/>
          <w:szCs w:val="28"/>
        </w:rPr>
        <w:t xml:space="preserve">, Михеев </w:t>
      </w:r>
      <w:r w:rsidR="00FB4773" w:rsidRPr="00DE2741">
        <w:rPr>
          <w:sz w:val="28"/>
          <w:szCs w:val="28"/>
        </w:rPr>
        <w:t>Е.Г. “</w:t>
      </w:r>
      <w:r w:rsidRPr="00DE2741">
        <w:rPr>
          <w:sz w:val="28"/>
          <w:szCs w:val="28"/>
        </w:rPr>
        <w:t>Судовые дизели и их эксплуатация</w:t>
      </w:r>
      <w:r w:rsidR="00FB4773" w:rsidRPr="00DE2741">
        <w:rPr>
          <w:sz w:val="28"/>
          <w:szCs w:val="28"/>
        </w:rPr>
        <w:t>”</w:t>
      </w:r>
      <w:r w:rsidRPr="00DE2741">
        <w:rPr>
          <w:sz w:val="28"/>
          <w:szCs w:val="28"/>
        </w:rPr>
        <w:t xml:space="preserve">. Москва «ТРАНСПОРТ» </w:t>
      </w:r>
      <w:smartTag w:uri="urn:schemas-microsoft-com:office:smarttags" w:element="metricconverter">
        <w:smartTagPr>
          <w:attr w:name="ProductID" w:val="1990 г"/>
        </w:smartTagPr>
        <w:r w:rsidRPr="00DE2741">
          <w:rPr>
            <w:sz w:val="28"/>
            <w:szCs w:val="28"/>
          </w:rPr>
          <w:t>1990 г</w:t>
        </w:r>
      </w:smartTag>
      <w:r w:rsidRPr="00DE2741">
        <w:rPr>
          <w:sz w:val="28"/>
          <w:szCs w:val="28"/>
        </w:rPr>
        <w:t>.</w:t>
      </w:r>
    </w:p>
    <w:p w:rsidR="00C324B8" w:rsidRPr="00FC02B0" w:rsidRDefault="00C324B8" w:rsidP="00C324B8">
      <w:pPr>
        <w:jc w:val="center"/>
        <w:rPr>
          <w:color w:val="FFFFFF"/>
          <w:sz w:val="28"/>
          <w:szCs w:val="28"/>
        </w:rPr>
      </w:pPr>
    </w:p>
    <w:p w:rsidR="00794882" w:rsidRPr="00DE2741" w:rsidRDefault="00794882">
      <w:pPr>
        <w:widowControl w:val="0"/>
        <w:tabs>
          <w:tab w:val="left" w:pos="426"/>
        </w:tabs>
        <w:spacing w:line="360" w:lineRule="auto"/>
        <w:rPr>
          <w:sz w:val="28"/>
          <w:szCs w:val="28"/>
        </w:rPr>
      </w:pPr>
      <w:bookmarkStart w:id="24" w:name="_GoBack"/>
      <w:bookmarkEnd w:id="24"/>
    </w:p>
    <w:sectPr w:rsidR="00794882" w:rsidRPr="00DE2741" w:rsidSect="00C324B8">
      <w:headerReference w:type="default" r:id="rId150"/>
      <w:footerReference w:type="even" r:id="rId151"/>
      <w:footerReference w:type="default" r:id="rId152"/>
      <w:headerReference w:type="first" r:id="rId153"/>
      <w:pgSz w:w="11906" w:h="16838" w:code="9"/>
      <w:pgMar w:top="1134" w:right="851"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B0" w:rsidRDefault="00FC02B0">
      <w:r>
        <w:separator/>
      </w:r>
    </w:p>
  </w:endnote>
  <w:endnote w:type="continuationSeparator" w:id="0">
    <w:p w:rsidR="00FC02B0" w:rsidRDefault="00FC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9C" w:rsidRDefault="00E5559C" w:rsidP="00155DDA">
    <w:pPr>
      <w:pStyle w:val="a8"/>
      <w:framePr w:wrap="around" w:vAnchor="text" w:hAnchor="margin" w:xAlign="right" w:y="1"/>
      <w:rPr>
        <w:rStyle w:val="aa"/>
      </w:rPr>
    </w:pPr>
  </w:p>
  <w:p w:rsidR="00E5559C" w:rsidRDefault="00E5559C" w:rsidP="004212E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9C" w:rsidRDefault="00DC0D35" w:rsidP="00155DDA">
    <w:pPr>
      <w:pStyle w:val="a8"/>
      <w:framePr w:wrap="around" w:vAnchor="text" w:hAnchor="margin" w:xAlign="right" w:y="1"/>
      <w:rPr>
        <w:rStyle w:val="aa"/>
      </w:rPr>
    </w:pPr>
    <w:r>
      <w:rPr>
        <w:rStyle w:val="aa"/>
        <w:noProof/>
      </w:rPr>
      <w:t>2</w:t>
    </w:r>
  </w:p>
  <w:p w:rsidR="00E5559C" w:rsidRDefault="00E5559C" w:rsidP="004212E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B0" w:rsidRDefault="00FC02B0">
      <w:r>
        <w:separator/>
      </w:r>
    </w:p>
  </w:footnote>
  <w:footnote w:type="continuationSeparator" w:id="0">
    <w:p w:rsidR="00FC02B0" w:rsidRDefault="00FC0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B8" w:rsidRPr="00C324B8" w:rsidRDefault="00C324B8" w:rsidP="00C324B8">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B8" w:rsidRPr="00C324B8" w:rsidRDefault="00C324B8" w:rsidP="00C324B8">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91B"/>
    <w:multiLevelType w:val="hybridMultilevel"/>
    <w:tmpl w:val="68783BCA"/>
    <w:lvl w:ilvl="0" w:tplc="34AC3822">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5052CB"/>
    <w:multiLevelType w:val="hybridMultilevel"/>
    <w:tmpl w:val="F3C45CD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D733694"/>
    <w:multiLevelType w:val="hybridMultilevel"/>
    <w:tmpl w:val="041016D4"/>
    <w:lvl w:ilvl="0" w:tplc="04A46B88">
      <w:start w:val="1"/>
      <w:numFmt w:val="decimal"/>
      <w:lvlText w:val="%1."/>
      <w:lvlJc w:val="left"/>
      <w:pPr>
        <w:tabs>
          <w:tab w:val="num" w:pos="960"/>
        </w:tabs>
        <w:ind w:left="960" w:hanging="60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2D1F92"/>
    <w:multiLevelType w:val="hybridMultilevel"/>
    <w:tmpl w:val="8346B532"/>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F70574"/>
    <w:multiLevelType w:val="singleLevel"/>
    <w:tmpl w:val="E528BF1A"/>
    <w:lvl w:ilvl="0">
      <w:start w:val="1"/>
      <w:numFmt w:val="decimal"/>
      <w:lvlText w:val="%1."/>
      <w:lvlJc w:val="left"/>
      <w:pPr>
        <w:tabs>
          <w:tab w:val="num" w:pos="390"/>
        </w:tabs>
        <w:ind w:left="390" w:hanging="390"/>
      </w:pPr>
      <w:rPr>
        <w:rFonts w:cs="Times New Roman" w:hint="default"/>
      </w:rPr>
    </w:lvl>
  </w:abstractNum>
  <w:abstractNum w:abstractNumId="5">
    <w:nsid w:val="176D561D"/>
    <w:multiLevelType w:val="hybridMultilevel"/>
    <w:tmpl w:val="9E8031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CC57AA6"/>
    <w:multiLevelType w:val="hybridMultilevel"/>
    <w:tmpl w:val="E1ECAEF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AD73010"/>
    <w:multiLevelType w:val="hybridMultilevel"/>
    <w:tmpl w:val="B8C25E1E"/>
    <w:lvl w:ilvl="0" w:tplc="68D889EC">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2836CF"/>
    <w:multiLevelType w:val="hybridMultilevel"/>
    <w:tmpl w:val="CD62BCD6"/>
    <w:lvl w:ilvl="0" w:tplc="0332CCB2">
      <w:start w:val="1"/>
      <w:numFmt w:val="upp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0903D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1473355"/>
    <w:multiLevelType w:val="hybridMultilevel"/>
    <w:tmpl w:val="DDD84B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4126275"/>
    <w:multiLevelType w:val="hybridMultilevel"/>
    <w:tmpl w:val="F0FC80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9496493"/>
    <w:multiLevelType w:val="hybridMultilevel"/>
    <w:tmpl w:val="39388402"/>
    <w:lvl w:ilvl="0" w:tplc="6BD68D6E">
      <w:start w:val="1"/>
      <w:numFmt w:val="decimal"/>
      <w:lvlText w:val="%1."/>
      <w:lvlJc w:val="left"/>
      <w:pPr>
        <w:tabs>
          <w:tab w:val="num" w:pos="765"/>
        </w:tabs>
        <w:ind w:left="765" w:hanging="360"/>
      </w:pPr>
      <w:rPr>
        <w:rFonts w:cs="Times New Roman" w:hint="default"/>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13">
    <w:nsid w:val="3AA05EF0"/>
    <w:multiLevelType w:val="hybridMultilevel"/>
    <w:tmpl w:val="CCD460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D3C55F0"/>
    <w:multiLevelType w:val="hybridMultilevel"/>
    <w:tmpl w:val="D730F5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3DC1F73"/>
    <w:multiLevelType w:val="hybridMultilevel"/>
    <w:tmpl w:val="595A55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BD16BE"/>
    <w:multiLevelType w:val="hybridMultilevel"/>
    <w:tmpl w:val="520E36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0087D28"/>
    <w:multiLevelType w:val="hybridMultilevel"/>
    <w:tmpl w:val="5B2E8B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56245CA6"/>
    <w:multiLevelType w:val="hybridMultilevel"/>
    <w:tmpl w:val="AB7E91C8"/>
    <w:lvl w:ilvl="0" w:tplc="273C9684">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B115B8E"/>
    <w:multiLevelType w:val="hybridMultilevel"/>
    <w:tmpl w:val="56788F2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64AD1140"/>
    <w:multiLevelType w:val="hybridMultilevel"/>
    <w:tmpl w:val="D966D7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766088C"/>
    <w:multiLevelType w:val="hybridMultilevel"/>
    <w:tmpl w:val="21AA03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BAD2219"/>
    <w:multiLevelType w:val="hybridMultilevel"/>
    <w:tmpl w:val="9BA0D5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4704B5"/>
    <w:multiLevelType w:val="hybridMultilevel"/>
    <w:tmpl w:val="432ED0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F6A15EB"/>
    <w:multiLevelType w:val="hybridMultilevel"/>
    <w:tmpl w:val="F5E621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15F25F7"/>
    <w:multiLevelType w:val="multilevel"/>
    <w:tmpl w:val="9BA0D5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62A0593"/>
    <w:multiLevelType w:val="hybridMultilevel"/>
    <w:tmpl w:val="2D4071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8AC3E5A"/>
    <w:multiLevelType w:val="hybridMultilevel"/>
    <w:tmpl w:val="32DEE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FE417DC"/>
    <w:multiLevelType w:val="multilevel"/>
    <w:tmpl w:val="F3C45CD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7"/>
  </w:num>
  <w:num w:numId="2">
    <w:abstractNumId w:val="2"/>
  </w:num>
  <w:num w:numId="3">
    <w:abstractNumId w:val="8"/>
  </w:num>
  <w:num w:numId="4">
    <w:abstractNumId w:val="22"/>
  </w:num>
  <w:num w:numId="5">
    <w:abstractNumId w:val="25"/>
  </w:num>
  <w:num w:numId="6">
    <w:abstractNumId w:val="17"/>
  </w:num>
  <w:num w:numId="7">
    <w:abstractNumId w:val="13"/>
  </w:num>
  <w:num w:numId="8">
    <w:abstractNumId w:val="10"/>
  </w:num>
  <w:num w:numId="9">
    <w:abstractNumId w:val="27"/>
  </w:num>
  <w:num w:numId="10">
    <w:abstractNumId w:val="21"/>
  </w:num>
  <w:num w:numId="11">
    <w:abstractNumId w:val="23"/>
  </w:num>
  <w:num w:numId="12">
    <w:abstractNumId w:val="11"/>
  </w:num>
  <w:num w:numId="13">
    <w:abstractNumId w:val="20"/>
  </w:num>
  <w:num w:numId="14">
    <w:abstractNumId w:val="5"/>
  </w:num>
  <w:num w:numId="15">
    <w:abstractNumId w:val="26"/>
  </w:num>
  <w:num w:numId="16">
    <w:abstractNumId w:val="19"/>
  </w:num>
  <w:num w:numId="17">
    <w:abstractNumId w:val="18"/>
  </w:num>
  <w:num w:numId="18">
    <w:abstractNumId w:val="24"/>
  </w:num>
  <w:num w:numId="19">
    <w:abstractNumId w:val="15"/>
  </w:num>
  <w:num w:numId="20">
    <w:abstractNumId w:val="16"/>
  </w:num>
  <w:num w:numId="21">
    <w:abstractNumId w:val="14"/>
  </w:num>
  <w:num w:numId="22">
    <w:abstractNumId w:val="12"/>
  </w:num>
  <w:num w:numId="23">
    <w:abstractNumId w:val="1"/>
  </w:num>
  <w:num w:numId="24">
    <w:abstractNumId w:val="28"/>
  </w:num>
  <w:num w:numId="25">
    <w:abstractNumId w:val="0"/>
  </w:num>
  <w:num w:numId="26">
    <w:abstractNumId w:val="3"/>
  </w:num>
  <w:num w:numId="27">
    <w:abstractNumId w:val="9"/>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FA4"/>
    <w:rsid w:val="00004376"/>
    <w:rsid w:val="000155E1"/>
    <w:rsid w:val="0003000F"/>
    <w:rsid w:val="00082654"/>
    <w:rsid w:val="000B50B6"/>
    <w:rsid w:val="000B6024"/>
    <w:rsid w:val="000C7F76"/>
    <w:rsid w:val="001034AC"/>
    <w:rsid w:val="00130B74"/>
    <w:rsid w:val="001558B8"/>
    <w:rsid w:val="00155DDA"/>
    <w:rsid w:val="00173007"/>
    <w:rsid w:val="00186DE7"/>
    <w:rsid w:val="001B174B"/>
    <w:rsid w:val="001C0EAD"/>
    <w:rsid w:val="001C2C0E"/>
    <w:rsid w:val="001C533D"/>
    <w:rsid w:val="001C6103"/>
    <w:rsid w:val="001D3253"/>
    <w:rsid w:val="001D567D"/>
    <w:rsid w:val="001E01D3"/>
    <w:rsid w:val="001E4E9C"/>
    <w:rsid w:val="001E775C"/>
    <w:rsid w:val="00202BA9"/>
    <w:rsid w:val="00206916"/>
    <w:rsid w:val="00214F51"/>
    <w:rsid w:val="0021583D"/>
    <w:rsid w:val="00270516"/>
    <w:rsid w:val="0027185A"/>
    <w:rsid w:val="002756C1"/>
    <w:rsid w:val="00275EF5"/>
    <w:rsid w:val="00287674"/>
    <w:rsid w:val="002A2677"/>
    <w:rsid w:val="002C1990"/>
    <w:rsid w:val="002C2A76"/>
    <w:rsid w:val="002D2D6A"/>
    <w:rsid w:val="002E3FA4"/>
    <w:rsid w:val="002F61FE"/>
    <w:rsid w:val="00313DC2"/>
    <w:rsid w:val="00316207"/>
    <w:rsid w:val="003317FF"/>
    <w:rsid w:val="003354BC"/>
    <w:rsid w:val="003445EE"/>
    <w:rsid w:val="00344810"/>
    <w:rsid w:val="00350BEC"/>
    <w:rsid w:val="00364252"/>
    <w:rsid w:val="00364E4E"/>
    <w:rsid w:val="00370D03"/>
    <w:rsid w:val="00375948"/>
    <w:rsid w:val="00386135"/>
    <w:rsid w:val="003909A2"/>
    <w:rsid w:val="003A264B"/>
    <w:rsid w:val="003C0FDD"/>
    <w:rsid w:val="003D20AC"/>
    <w:rsid w:val="003E08B4"/>
    <w:rsid w:val="003E3629"/>
    <w:rsid w:val="00410B73"/>
    <w:rsid w:val="00416575"/>
    <w:rsid w:val="004212ED"/>
    <w:rsid w:val="004465B6"/>
    <w:rsid w:val="00457C4A"/>
    <w:rsid w:val="00473319"/>
    <w:rsid w:val="00490107"/>
    <w:rsid w:val="004A63F2"/>
    <w:rsid w:val="004C4A45"/>
    <w:rsid w:val="004D2837"/>
    <w:rsid w:val="004D4DDA"/>
    <w:rsid w:val="005274B1"/>
    <w:rsid w:val="0055146D"/>
    <w:rsid w:val="005626EC"/>
    <w:rsid w:val="00567B86"/>
    <w:rsid w:val="00586B1B"/>
    <w:rsid w:val="00592879"/>
    <w:rsid w:val="005E0281"/>
    <w:rsid w:val="005F0987"/>
    <w:rsid w:val="006112E3"/>
    <w:rsid w:val="00613347"/>
    <w:rsid w:val="00621BD1"/>
    <w:rsid w:val="00651969"/>
    <w:rsid w:val="00651B8D"/>
    <w:rsid w:val="00653537"/>
    <w:rsid w:val="00664DAE"/>
    <w:rsid w:val="006669E9"/>
    <w:rsid w:val="00671254"/>
    <w:rsid w:val="00671451"/>
    <w:rsid w:val="00690492"/>
    <w:rsid w:val="006A7301"/>
    <w:rsid w:val="006B3C5E"/>
    <w:rsid w:val="006C0D3B"/>
    <w:rsid w:val="006C3A42"/>
    <w:rsid w:val="006D1928"/>
    <w:rsid w:val="006E1984"/>
    <w:rsid w:val="006E48C2"/>
    <w:rsid w:val="007006F0"/>
    <w:rsid w:val="00711C77"/>
    <w:rsid w:val="0071514D"/>
    <w:rsid w:val="00721F7E"/>
    <w:rsid w:val="00733A03"/>
    <w:rsid w:val="00735A8B"/>
    <w:rsid w:val="00735D2A"/>
    <w:rsid w:val="00742529"/>
    <w:rsid w:val="00746287"/>
    <w:rsid w:val="00750BE8"/>
    <w:rsid w:val="0075602B"/>
    <w:rsid w:val="00757587"/>
    <w:rsid w:val="0077791B"/>
    <w:rsid w:val="00784827"/>
    <w:rsid w:val="00794882"/>
    <w:rsid w:val="007956EE"/>
    <w:rsid w:val="007A01C5"/>
    <w:rsid w:val="007B060F"/>
    <w:rsid w:val="007B7625"/>
    <w:rsid w:val="007C261B"/>
    <w:rsid w:val="007C4134"/>
    <w:rsid w:val="00806F9B"/>
    <w:rsid w:val="008222E6"/>
    <w:rsid w:val="00860EF4"/>
    <w:rsid w:val="00863E22"/>
    <w:rsid w:val="00876FBC"/>
    <w:rsid w:val="008838A9"/>
    <w:rsid w:val="00884D88"/>
    <w:rsid w:val="008B04F6"/>
    <w:rsid w:val="008C000C"/>
    <w:rsid w:val="008C284F"/>
    <w:rsid w:val="008D1117"/>
    <w:rsid w:val="008D3001"/>
    <w:rsid w:val="008E282E"/>
    <w:rsid w:val="008F00F7"/>
    <w:rsid w:val="008F6252"/>
    <w:rsid w:val="008F6EB6"/>
    <w:rsid w:val="009126D3"/>
    <w:rsid w:val="009165D4"/>
    <w:rsid w:val="009270BD"/>
    <w:rsid w:val="00930E1C"/>
    <w:rsid w:val="009336AD"/>
    <w:rsid w:val="00935E77"/>
    <w:rsid w:val="00942821"/>
    <w:rsid w:val="00952D4C"/>
    <w:rsid w:val="00955E68"/>
    <w:rsid w:val="00961176"/>
    <w:rsid w:val="00972494"/>
    <w:rsid w:val="00974F5D"/>
    <w:rsid w:val="00981AD7"/>
    <w:rsid w:val="00983B4C"/>
    <w:rsid w:val="00991251"/>
    <w:rsid w:val="009A4145"/>
    <w:rsid w:val="009C450C"/>
    <w:rsid w:val="009C4F31"/>
    <w:rsid w:val="009E5FF3"/>
    <w:rsid w:val="00A1184C"/>
    <w:rsid w:val="00A15FFC"/>
    <w:rsid w:val="00A22329"/>
    <w:rsid w:val="00A231B7"/>
    <w:rsid w:val="00A304B1"/>
    <w:rsid w:val="00A325A2"/>
    <w:rsid w:val="00A36C40"/>
    <w:rsid w:val="00A4193D"/>
    <w:rsid w:val="00A9110C"/>
    <w:rsid w:val="00A95033"/>
    <w:rsid w:val="00AA512A"/>
    <w:rsid w:val="00AC540C"/>
    <w:rsid w:val="00AE43C2"/>
    <w:rsid w:val="00AF27C8"/>
    <w:rsid w:val="00B0491B"/>
    <w:rsid w:val="00B05A7D"/>
    <w:rsid w:val="00B22C23"/>
    <w:rsid w:val="00B30D58"/>
    <w:rsid w:val="00B42D95"/>
    <w:rsid w:val="00B67B27"/>
    <w:rsid w:val="00B87C21"/>
    <w:rsid w:val="00B93AC5"/>
    <w:rsid w:val="00B9438A"/>
    <w:rsid w:val="00B94871"/>
    <w:rsid w:val="00BA1E7D"/>
    <w:rsid w:val="00BC2E01"/>
    <w:rsid w:val="00BD0AB9"/>
    <w:rsid w:val="00BF5DF5"/>
    <w:rsid w:val="00C23505"/>
    <w:rsid w:val="00C23580"/>
    <w:rsid w:val="00C3190E"/>
    <w:rsid w:val="00C324B8"/>
    <w:rsid w:val="00C35D40"/>
    <w:rsid w:val="00C56384"/>
    <w:rsid w:val="00C735FF"/>
    <w:rsid w:val="00C877A9"/>
    <w:rsid w:val="00C93162"/>
    <w:rsid w:val="00C979BB"/>
    <w:rsid w:val="00CB3D7E"/>
    <w:rsid w:val="00CE69D6"/>
    <w:rsid w:val="00CF687C"/>
    <w:rsid w:val="00CF7B59"/>
    <w:rsid w:val="00D15A91"/>
    <w:rsid w:val="00D20EA1"/>
    <w:rsid w:val="00D217A4"/>
    <w:rsid w:val="00D309E1"/>
    <w:rsid w:val="00D45FF5"/>
    <w:rsid w:val="00D50EA1"/>
    <w:rsid w:val="00D56005"/>
    <w:rsid w:val="00D87504"/>
    <w:rsid w:val="00DA0C80"/>
    <w:rsid w:val="00DB05BE"/>
    <w:rsid w:val="00DB739F"/>
    <w:rsid w:val="00DB7899"/>
    <w:rsid w:val="00DC0D35"/>
    <w:rsid w:val="00DC10AA"/>
    <w:rsid w:val="00DD286A"/>
    <w:rsid w:val="00DE2741"/>
    <w:rsid w:val="00E01CA7"/>
    <w:rsid w:val="00E154EC"/>
    <w:rsid w:val="00E35CB7"/>
    <w:rsid w:val="00E36538"/>
    <w:rsid w:val="00E42823"/>
    <w:rsid w:val="00E5493C"/>
    <w:rsid w:val="00E54AA7"/>
    <w:rsid w:val="00E5559C"/>
    <w:rsid w:val="00E55F59"/>
    <w:rsid w:val="00E75F59"/>
    <w:rsid w:val="00E96FA3"/>
    <w:rsid w:val="00EA7F92"/>
    <w:rsid w:val="00EB11C9"/>
    <w:rsid w:val="00EB1235"/>
    <w:rsid w:val="00EB3C7F"/>
    <w:rsid w:val="00EE1AD0"/>
    <w:rsid w:val="00EE5C48"/>
    <w:rsid w:val="00EF3746"/>
    <w:rsid w:val="00EF5757"/>
    <w:rsid w:val="00EF5B2B"/>
    <w:rsid w:val="00EF7D38"/>
    <w:rsid w:val="00F013B3"/>
    <w:rsid w:val="00F343E6"/>
    <w:rsid w:val="00F4318B"/>
    <w:rsid w:val="00F45674"/>
    <w:rsid w:val="00F61B1C"/>
    <w:rsid w:val="00F61E31"/>
    <w:rsid w:val="00F743B2"/>
    <w:rsid w:val="00F81810"/>
    <w:rsid w:val="00F855C4"/>
    <w:rsid w:val="00F923DC"/>
    <w:rsid w:val="00FA5645"/>
    <w:rsid w:val="00FA60F6"/>
    <w:rsid w:val="00FA7807"/>
    <w:rsid w:val="00FB4773"/>
    <w:rsid w:val="00FB5FB2"/>
    <w:rsid w:val="00FC02B0"/>
    <w:rsid w:val="00FC1F84"/>
    <w:rsid w:val="00FC7654"/>
    <w:rsid w:val="00FD1697"/>
    <w:rsid w:val="00FD5F42"/>
    <w:rsid w:val="00FD6DF9"/>
    <w:rsid w:val="00FE36CE"/>
    <w:rsid w:val="00FE6081"/>
    <w:rsid w:val="00FF108B"/>
    <w:rsid w:val="00FF5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2"/>
    <o:shapelayout v:ext="edit">
      <o:idmap v:ext="edit" data="1"/>
    </o:shapelayout>
  </w:shapeDefaults>
  <w:decimalSymbol w:val=","/>
  <w:listSeparator w:val=";"/>
  <w14:defaultImageDpi w14:val="0"/>
  <w15:chartTrackingRefBased/>
  <w15:docId w15:val="{71911F29-C906-4C3E-955B-3358D889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B7899"/>
    <w:pPr>
      <w:keepNext/>
      <w:outlineLvl w:val="0"/>
    </w:pPr>
    <w:rPr>
      <w:sz w:val="28"/>
    </w:rPr>
  </w:style>
  <w:style w:type="paragraph" w:styleId="2">
    <w:name w:val="heading 2"/>
    <w:basedOn w:val="a"/>
    <w:next w:val="a"/>
    <w:link w:val="20"/>
    <w:uiPriority w:val="9"/>
    <w:qFormat/>
    <w:rsid w:val="00DB7899"/>
    <w:pPr>
      <w:keepNext/>
      <w:ind w:right="-365"/>
      <w:outlineLvl w:val="1"/>
    </w:pPr>
    <w:rPr>
      <w:sz w:val="28"/>
    </w:rPr>
  </w:style>
  <w:style w:type="paragraph" w:styleId="3">
    <w:name w:val="heading 3"/>
    <w:basedOn w:val="a"/>
    <w:next w:val="a"/>
    <w:link w:val="30"/>
    <w:uiPriority w:val="9"/>
    <w:qFormat/>
    <w:rsid w:val="00DB7899"/>
    <w:pPr>
      <w:keepNext/>
      <w:ind w:left="708"/>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C23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DE2741"/>
    <w:pPr>
      <w:widowControl w:val="0"/>
      <w:tabs>
        <w:tab w:val="right" w:leader="dot" w:pos="9345"/>
      </w:tabs>
      <w:spacing w:line="360" w:lineRule="auto"/>
    </w:pPr>
    <w:rPr>
      <w:i/>
      <w:noProof/>
      <w:sz w:val="28"/>
      <w:szCs w:val="28"/>
      <w:lang w:val="en-US"/>
    </w:rPr>
  </w:style>
  <w:style w:type="paragraph" w:styleId="21">
    <w:name w:val="toc 2"/>
    <w:basedOn w:val="22"/>
    <w:next w:val="a"/>
    <w:autoRedefine/>
    <w:uiPriority w:val="39"/>
    <w:semiHidden/>
    <w:rsid w:val="00671254"/>
    <w:pPr>
      <w:ind w:left="708"/>
    </w:pPr>
    <w:rPr>
      <w:i/>
    </w:rPr>
  </w:style>
  <w:style w:type="paragraph" w:styleId="a4">
    <w:name w:val="Body Text Indent"/>
    <w:basedOn w:val="a"/>
    <w:link w:val="a5"/>
    <w:uiPriority w:val="99"/>
    <w:rsid w:val="00671254"/>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22">
    <w:name w:val="Body Text First Indent 2"/>
    <w:basedOn w:val="a4"/>
    <w:link w:val="23"/>
    <w:uiPriority w:val="99"/>
    <w:rsid w:val="00671254"/>
    <w:pPr>
      <w:ind w:firstLine="210"/>
    </w:pPr>
  </w:style>
  <w:style w:type="character" w:customStyle="1" w:styleId="23">
    <w:name w:val="Красная строка 2 Знак"/>
    <w:link w:val="22"/>
    <w:uiPriority w:val="99"/>
    <w:semiHidden/>
  </w:style>
  <w:style w:type="character" w:styleId="a6">
    <w:name w:val="Hyperlink"/>
    <w:uiPriority w:val="99"/>
    <w:rsid w:val="00671254"/>
    <w:rPr>
      <w:rFonts w:cs="Times New Roman"/>
      <w:color w:val="0000FF"/>
      <w:u w:val="single"/>
    </w:rPr>
  </w:style>
  <w:style w:type="paragraph" w:customStyle="1" w:styleId="a7">
    <w:name w:val="Стиль"/>
    <w:rsid w:val="00FC1F84"/>
    <w:pPr>
      <w:widowControl w:val="0"/>
      <w:autoSpaceDE w:val="0"/>
      <w:autoSpaceDN w:val="0"/>
      <w:adjustRightInd w:val="0"/>
    </w:pPr>
    <w:rPr>
      <w:sz w:val="24"/>
      <w:szCs w:val="24"/>
    </w:rPr>
  </w:style>
  <w:style w:type="paragraph" w:styleId="31">
    <w:name w:val="toc 3"/>
    <w:basedOn w:val="a"/>
    <w:next w:val="a"/>
    <w:autoRedefine/>
    <w:uiPriority w:val="39"/>
    <w:semiHidden/>
    <w:rsid w:val="0027185A"/>
    <w:pPr>
      <w:ind w:left="1416"/>
    </w:pPr>
    <w:rPr>
      <w:rFonts w:ascii="Book Antiqua" w:hAnsi="Book Antiqua"/>
      <w:sz w:val="22"/>
    </w:rPr>
  </w:style>
  <w:style w:type="paragraph" w:styleId="a8">
    <w:name w:val="footer"/>
    <w:basedOn w:val="a"/>
    <w:link w:val="a9"/>
    <w:uiPriority w:val="99"/>
    <w:rsid w:val="00DB78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B7899"/>
    <w:rPr>
      <w:rFonts w:cs="Times New Roman"/>
    </w:rPr>
  </w:style>
  <w:style w:type="paragraph" w:styleId="ab">
    <w:name w:val="header"/>
    <w:basedOn w:val="a"/>
    <w:link w:val="ac"/>
    <w:uiPriority w:val="99"/>
    <w:rsid w:val="00DB789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png"/><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jpeg"/><Relationship Id="rId154"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jpeg"/><Relationship Id="rId144" Type="http://schemas.openxmlformats.org/officeDocument/2006/relationships/image" Target="media/image138.png"/><Relationship Id="rId149" Type="http://schemas.openxmlformats.org/officeDocument/2006/relationships/image" Target="media/image143.jpeg"/><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jpeg"/><Relationship Id="rId139" Type="http://schemas.openxmlformats.org/officeDocument/2006/relationships/image" Target="media/image133.jpeg"/><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header" Target="header1.xml"/><Relationship Id="rId155"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jpeg"/><Relationship Id="rId137" Type="http://schemas.openxmlformats.org/officeDocument/2006/relationships/image" Target="media/image131.jpeg"/><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png"/><Relationship Id="rId145" Type="http://schemas.openxmlformats.org/officeDocument/2006/relationships/image" Target="media/image139.png"/><Relationship Id="rId15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jpeg"/><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jpeg"/><Relationship Id="rId143" Type="http://schemas.openxmlformats.org/officeDocument/2006/relationships/image" Target="media/image137.png"/><Relationship Id="rId148" Type="http://schemas.openxmlformats.org/officeDocument/2006/relationships/image" Target="media/image142.jpeg"/><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jpeg"/><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jpeg"/><Relationship Id="rId147" Type="http://schemas.openxmlformats.org/officeDocument/2006/relationships/image" Target="media/image14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12300</Words>
  <Characters>70115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Vindex</dc:creator>
  <cp:keywords/>
  <dc:description/>
  <cp:lastModifiedBy>admin</cp:lastModifiedBy>
  <cp:revision>2</cp:revision>
  <cp:lastPrinted>2007-12-10T09:12:00Z</cp:lastPrinted>
  <dcterms:created xsi:type="dcterms:W3CDTF">2014-03-25T01:14:00Z</dcterms:created>
  <dcterms:modified xsi:type="dcterms:W3CDTF">2014-03-25T01:14:00Z</dcterms:modified>
</cp:coreProperties>
</file>