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55" w:rsidRPr="00D7052F" w:rsidRDefault="00647555" w:rsidP="00D705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052F">
        <w:rPr>
          <w:b/>
          <w:sz w:val="28"/>
          <w:szCs w:val="28"/>
        </w:rPr>
        <w:t>СОДЕРЖАНИЕ</w:t>
      </w:r>
    </w:p>
    <w:p w:rsidR="00647555" w:rsidRPr="00D7052F" w:rsidRDefault="00647555" w:rsidP="00D7052F">
      <w:pPr>
        <w:spacing w:line="360" w:lineRule="auto"/>
        <w:ind w:firstLine="709"/>
        <w:jc w:val="both"/>
        <w:rPr>
          <w:sz w:val="28"/>
          <w:szCs w:val="28"/>
        </w:rPr>
      </w:pPr>
    </w:p>
    <w:p w:rsidR="00647555" w:rsidRPr="00D7052F" w:rsidRDefault="00647555" w:rsidP="00D7052F">
      <w:pPr>
        <w:spacing w:line="360" w:lineRule="auto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Введение</w:t>
      </w:r>
    </w:p>
    <w:p w:rsidR="00647555" w:rsidRPr="00D7052F" w:rsidRDefault="00647555" w:rsidP="00D7052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Роль менеджера в организации</w:t>
      </w:r>
    </w:p>
    <w:p w:rsidR="00647555" w:rsidRPr="00D7052F" w:rsidRDefault="00647555" w:rsidP="00D7052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Имидж руководителя в современной организации</w:t>
      </w:r>
    </w:p>
    <w:p w:rsidR="00647555" w:rsidRPr="00D7052F" w:rsidRDefault="00647555" w:rsidP="00D7052F">
      <w:pPr>
        <w:numPr>
          <w:ilvl w:val="1"/>
          <w:numId w:val="1"/>
        </w:numPr>
        <w:tabs>
          <w:tab w:val="clear" w:pos="360"/>
          <w:tab w:val="num" w:pos="0"/>
        </w:tabs>
        <w:spacing w:line="360" w:lineRule="auto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Понятие, варианты и функции имиджа</w:t>
      </w:r>
    </w:p>
    <w:p w:rsidR="00647555" w:rsidRPr="00D7052F" w:rsidRDefault="00647555" w:rsidP="00D7052F">
      <w:pPr>
        <w:numPr>
          <w:ilvl w:val="1"/>
          <w:numId w:val="1"/>
        </w:numPr>
        <w:tabs>
          <w:tab w:val="clear" w:pos="360"/>
          <w:tab w:val="num" w:pos="0"/>
        </w:tabs>
        <w:spacing w:line="360" w:lineRule="auto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Механизмы и психологические аспекты формирования имиджа</w:t>
      </w:r>
    </w:p>
    <w:p w:rsidR="00647555" w:rsidRPr="00D7052F" w:rsidRDefault="00647555" w:rsidP="00D7052F">
      <w:pPr>
        <w:numPr>
          <w:ilvl w:val="1"/>
          <w:numId w:val="1"/>
        </w:numPr>
        <w:tabs>
          <w:tab w:val="clear" w:pos="360"/>
          <w:tab w:val="num" w:pos="0"/>
        </w:tabs>
        <w:spacing w:line="360" w:lineRule="auto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Основные требования, предъявляемые к менеджеру</w:t>
      </w:r>
    </w:p>
    <w:p w:rsidR="00647555" w:rsidRPr="00D7052F" w:rsidRDefault="00647555" w:rsidP="00D7052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Практическая часть</w:t>
      </w:r>
    </w:p>
    <w:p w:rsidR="00647555" w:rsidRPr="00D7052F" w:rsidRDefault="00647555" w:rsidP="00D7052F">
      <w:pPr>
        <w:spacing w:line="360" w:lineRule="auto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Заключение</w:t>
      </w:r>
    </w:p>
    <w:p w:rsidR="00647555" w:rsidRPr="00D7052F" w:rsidRDefault="00647555" w:rsidP="00D7052F">
      <w:pPr>
        <w:spacing w:line="360" w:lineRule="auto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Список литературы</w:t>
      </w:r>
    </w:p>
    <w:p w:rsidR="00647555" w:rsidRPr="00D7052F" w:rsidRDefault="00647555" w:rsidP="00D705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052F">
        <w:rPr>
          <w:sz w:val="28"/>
          <w:szCs w:val="28"/>
        </w:rPr>
        <w:br w:type="page"/>
      </w:r>
      <w:r w:rsidRPr="00D7052F">
        <w:rPr>
          <w:b/>
          <w:sz w:val="28"/>
          <w:szCs w:val="28"/>
        </w:rPr>
        <w:t>Введение.</w:t>
      </w:r>
    </w:p>
    <w:p w:rsidR="00647555" w:rsidRPr="00D7052F" w:rsidRDefault="00647555" w:rsidP="00D7052F">
      <w:pPr>
        <w:spacing w:line="360" w:lineRule="auto"/>
        <w:ind w:firstLine="709"/>
        <w:jc w:val="both"/>
        <w:rPr>
          <w:sz w:val="28"/>
          <w:szCs w:val="28"/>
        </w:rPr>
      </w:pPr>
    </w:p>
    <w:p w:rsidR="00BE46CD" w:rsidRPr="00D7052F" w:rsidRDefault="00BE46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Разница между хорошей и отличной организацией состоит в управлении ею, которое осуществляет менеджер, т. е. лицо, направляющее и координирующее деятельность исполнителей. Последние в обязательном порядке должны ему подчиняться и в рамках, определенных полномочиями, выполнять все его требования.</w:t>
      </w:r>
    </w:p>
    <w:p w:rsidR="00BE46CD" w:rsidRPr="00D7052F" w:rsidRDefault="00BE46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Сам менеджер может брать на себя функции исполнителя лишь для того, чтобы глубже разобраться в специфике работы и принимать более обоснованные решения.</w:t>
      </w:r>
    </w:p>
    <w:p w:rsidR="00BE46CD" w:rsidRPr="00D7052F" w:rsidRDefault="00BE46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Результатом его усилий является определенным образом сгруппированная, направленная и скоординированная работа других людей. Этот результат вещественно закрепляется в документах и к последующей текущей деятельности отношения не имеет.</w:t>
      </w:r>
    </w:p>
    <w:p w:rsidR="00BE46CD" w:rsidRPr="00D7052F" w:rsidRDefault="00BE46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Руководитель является персонифицированным воплощением организации, и к ее целям и проблемам он должен относиться как к своим собственным.</w:t>
      </w:r>
    </w:p>
    <w:p w:rsidR="00BE46CD" w:rsidRPr="00D7052F" w:rsidRDefault="00BE46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Современная научно-техническая революция коренным образом изменила условия и характер производственных, хозяйственных и социальных процессов. Они стали настолько сложными, что руководитель уже не в состоянии единолично управлять всем [</w:t>
      </w:r>
      <w:r w:rsidR="00DA724E" w:rsidRPr="00D7052F">
        <w:rPr>
          <w:sz w:val="28"/>
          <w:szCs w:val="28"/>
        </w:rPr>
        <w:t>5</w:t>
      </w:r>
      <w:r w:rsidRPr="00D7052F">
        <w:rPr>
          <w:sz w:val="28"/>
          <w:szCs w:val="28"/>
        </w:rPr>
        <w:t>, с. 69].</w:t>
      </w:r>
    </w:p>
    <w:p w:rsidR="00BE46CD" w:rsidRPr="00D7052F" w:rsidRDefault="00BE46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Поэтому </w:t>
      </w:r>
      <w:r w:rsidR="00D7052F" w:rsidRPr="00D7052F">
        <w:rPr>
          <w:sz w:val="28"/>
          <w:szCs w:val="28"/>
        </w:rPr>
        <w:t>он,</w:t>
      </w:r>
      <w:r w:rsidRPr="00D7052F">
        <w:rPr>
          <w:sz w:val="28"/>
          <w:szCs w:val="28"/>
        </w:rPr>
        <w:t xml:space="preserve"> сегодня становится </w:t>
      </w:r>
      <w:r w:rsidRPr="00D7052F">
        <w:rPr>
          <w:iCs/>
          <w:sz w:val="28"/>
          <w:szCs w:val="28"/>
        </w:rPr>
        <w:t xml:space="preserve">организатором </w:t>
      </w:r>
      <w:r w:rsidRPr="00D7052F">
        <w:rPr>
          <w:sz w:val="28"/>
          <w:szCs w:val="28"/>
        </w:rPr>
        <w:t>самостоятельной работы исполнителей, часто объединенных в команды. Такая работа является особым видом творческой деятельности, причем по мере роста сложности объекта управления и уровня занимаемой должности требования к творчеству увеличиваются.</w:t>
      </w:r>
    </w:p>
    <w:p w:rsidR="00BE46CD" w:rsidRPr="00D7052F" w:rsidRDefault="00BE46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Менеджеру, особенно в крупной организации, приходится осуществлять в течение рабочего дня до двухсот различных видов деятельности, часто бывать в других городах и странах, общаться с самыми разными людьми — подчиненными, коллегами, партнерами, политиками, общественными деятелями, акционерами, к каждому из которых необходимо подобрать свой ключик. Стремление выделиться часто приводит к тому, что руководители работают по 10 – 12 часов вдень. Таким образом, в настоящее время особо актуальным становится вопрос о </w:t>
      </w:r>
      <w:r w:rsidR="005067E9" w:rsidRPr="00D7052F">
        <w:rPr>
          <w:sz w:val="28"/>
          <w:szCs w:val="28"/>
        </w:rPr>
        <w:t>требованиях, предъявляемых к менеджеру</w:t>
      </w:r>
      <w:r w:rsidRPr="00D7052F">
        <w:rPr>
          <w:sz w:val="28"/>
          <w:szCs w:val="28"/>
        </w:rPr>
        <w:t>.</w:t>
      </w:r>
    </w:p>
    <w:p w:rsidR="00BE46CD" w:rsidRPr="00D7052F" w:rsidRDefault="00BE46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Менеджера можно рассматривать в трех аспектах:</w:t>
      </w:r>
    </w:p>
    <w:p w:rsidR="00BE46CD" w:rsidRPr="00D7052F" w:rsidRDefault="00BE46CD" w:rsidP="00D7052F">
      <w:pPr>
        <w:numPr>
          <w:ilvl w:val="0"/>
          <w:numId w:val="3"/>
        </w:numPr>
        <w:shd w:val="clear" w:color="auto" w:fill="FFFFFF"/>
        <w:tabs>
          <w:tab w:val="clear" w:pos="2339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профессионал — автор решений, стратегии, планов;</w:t>
      </w:r>
    </w:p>
    <w:p w:rsidR="00BE46CD" w:rsidRPr="00D7052F" w:rsidRDefault="00BE46CD" w:rsidP="00D7052F">
      <w:pPr>
        <w:numPr>
          <w:ilvl w:val="0"/>
          <w:numId w:val="3"/>
        </w:numPr>
        <w:shd w:val="clear" w:color="auto" w:fill="FFFFFF"/>
        <w:tabs>
          <w:tab w:val="clear" w:pos="2339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организатор — создатель условий деятельности исполнителей, осуществляющих их на практике</w:t>
      </w:r>
      <w:r w:rsidR="005067E9" w:rsidRPr="00D7052F">
        <w:rPr>
          <w:sz w:val="28"/>
          <w:szCs w:val="28"/>
        </w:rPr>
        <w:t>, человек, способный увлечь людей, повести за собой</w:t>
      </w:r>
      <w:r w:rsidRPr="00D7052F">
        <w:rPr>
          <w:sz w:val="28"/>
          <w:szCs w:val="28"/>
        </w:rPr>
        <w:t>;</w:t>
      </w:r>
    </w:p>
    <w:p w:rsidR="00BE46CD" w:rsidRPr="00D7052F" w:rsidRDefault="00BE46CD" w:rsidP="00D7052F">
      <w:pPr>
        <w:numPr>
          <w:ilvl w:val="0"/>
          <w:numId w:val="3"/>
        </w:numPr>
        <w:shd w:val="clear" w:color="auto" w:fill="FFFFFF"/>
        <w:tabs>
          <w:tab w:val="clear" w:pos="2339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начальник, предписывающий подчиненным необходимые действия, которые те обязаны выполнять.</w:t>
      </w:r>
    </w:p>
    <w:p w:rsidR="00BE46CD" w:rsidRPr="00D7052F" w:rsidRDefault="00BE46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Целью курсовой работы является </w:t>
      </w:r>
      <w:r w:rsidR="005067E9" w:rsidRPr="00D7052F">
        <w:rPr>
          <w:sz w:val="28"/>
          <w:szCs w:val="28"/>
        </w:rPr>
        <w:t xml:space="preserve">рассмотрение </w:t>
      </w:r>
      <w:r w:rsidR="00425AEF" w:rsidRPr="00D7052F">
        <w:rPr>
          <w:sz w:val="28"/>
          <w:szCs w:val="28"/>
        </w:rPr>
        <w:t xml:space="preserve">и анализ </w:t>
      </w:r>
      <w:r w:rsidR="005067E9" w:rsidRPr="00D7052F">
        <w:rPr>
          <w:sz w:val="28"/>
          <w:szCs w:val="28"/>
        </w:rPr>
        <w:t xml:space="preserve">требований, предъявляемых к менеджеру, а именно: </w:t>
      </w:r>
      <w:r w:rsidRPr="00D7052F">
        <w:rPr>
          <w:sz w:val="28"/>
          <w:szCs w:val="28"/>
        </w:rPr>
        <w:t>обоснование необходимости наличия у менеджера определенных профессиональных и личных качеств</w:t>
      </w:r>
      <w:r w:rsidR="005067E9" w:rsidRPr="00D7052F">
        <w:rPr>
          <w:sz w:val="28"/>
          <w:szCs w:val="28"/>
        </w:rPr>
        <w:t>, показать значение имиджа менеджера в его профессиональной деятельности</w:t>
      </w:r>
      <w:r w:rsidRPr="00D7052F">
        <w:rPr>
          <w:sz w:val="28"/>
          <w:szCs w:val="28"/>
        </w:rPr>
        <w:t>.</w:t>
      </w:r>
    </w:p>
    <w:p w:rsidR="00BE46CD" w:rsidRPr="00D7052F" w:rsidRDefault="00BE46CD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Курсовая работа состоит из введения, трех глав, заключения, списка исполь</w:t>
      </w:r>
      <w:r w:rsidR="005067E9" w:rsidRPr="00D7052F">
        <w:rPr>
          <w:sz w:val="28"/>
          <w:szCs w:val="28"/>
        </w:rPr>
        <w:t>зованной литературы</w:t>
      </w:r>
      <w:r w:rsidRPr="00D7052F">
        <w:rPr>
          <w:sz w:val="28"/>
          <w:szCs w:val="28"/>
        </w:rPr>
        <w:t>.</w:t>
      </w:r>
    </w:p>
    <w:p w:rsidR="009668CD" w:rsidRPr="00E95D72" w:rsidRDefault="009668CD" w:rsidP="00E95D72">
      <w:pPr>
        <w:pStyle w:val="2"/>
      </w:pPr>
      <w:bookmarkStart w:id="0" w:name="_Toc116920531"/>
      <w:bookmarkStart w:id="1" w:name="_Toc116920946"/>
      <w:bookmarkStart w:id="2" w:name="_Toc116920995"/>
      <w:bookmarkStart w:id="3" w:name="_Toc116921079"/>
      <w:r w:rsidRPr="00D7052F">
        <w:br w:type="page"/>
      </w:r>
      <w:r w:rsidRPr="00E95D72">
        <w:t>1.</w:t>
      </w:r>
      <w:r w:rsidRPr="00E95D72">
        <w:tab/>
        <w:t>Роль менеджера в организации</w:t>
      </w:r>
      <w:bookmarkEnd w:id="0"/>
      <w:bookmarkEnd w:id="1"/>
      <w:bookmarkEnd w:id="2"/>
      <w:bookmarkEnd w:id="3"/>
      <w:r w:rsidR="00BE46CD" w:rsidRPr="00E95D72">
        <w:t>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Роль менеджера в организации - направляющая, формирующая, структурирующая, и в целом </w:t>
      </w:r>
      <w:r w:rsidRPr="00D7052F">
        <w:rPr>
          <w:iCs/>
          <w:sz w:val="28"/>
          <w:szCs w:val="28"/>
        </w:rPr>
        <w:t xml:space="preserve">организующая. </w:t>
      </w:r>
      <w:r w:rsidRPr="00D7052F">
        <w:rPr>
          <w:sz w:val="28"/>
          <w:szCs w:val="28"/>
        </w:rPr>
        <w:t>Деятельность менеджера направлена на то, чтобы работники стали не просто арифметической суммой людей со своими проблемами и интересами, но сплоченным коллективом, нацеленным на созидание, на выполнение общественной задачи, чтобы проявились все позитивные эффекты социальной организации (прежде всего, синергетического), ради которых люди и объединятся в ней, чтобы организация стала действительно организацией.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Структурирующее воздействие менеджера касается работников организации, самой организации, ее связей с внешним миром и даже фрагментом внешнего мира, представляющего собой сферу деятельности организации.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Менеджер организации (руководитель) выполняет также многообразные иные, дополняющие друг друга функции, иначе говоря, выступает в роли администратора, организатора, профессионала (специалиста), общественного деятеля, преподавателя, психолога, воспитателя.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Руководитель (менеджер) организации как администратор использует свои административные полномочия для достижения целей организации, действует в строгом соответствии с нормативно-правовыми актами, участвует в реализации кадровой политики.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В роли организатора руководитель проявляет способность квалифицированно определить предпосылки и цели деятельности, подобрать исполнителей, распределить между ними функции в соответствии с их способностями, опытом и склонностями, поставить перед ними задачи, распределить ответственность, правильно расставить акценты в деятельности, выделить необходимые ресурсы, а затем координировать деятельность подчиненных.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Роль профессионала (специалиста) в деятельности руководителя связывается, прежде всего, с его знаниями и опытом в конкретной области практической деятельности, способностью сформулировать критерии оценки деятельности, осуществить ее планирование, провести инструктаж, анализировать ход выполнения решения, наконец, в случае необходимости самостоятельно эффективно осуществить профессиональную деятельность, решить конкретную профессиональную задачу, показав личный пример подчиненному.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Руководитель в роли преподавателя (педагога) должен проявить способность обучить подчиненного необходимым приемам и навыкам труда, этике профессии, подходам к разрешению возможных конфликтов интересов взаимодействующих сторон, использованию специфичных форм и методов в конкретной сфере профессиональной деятельности, передать ему свои знания и опыт.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Выполнение руководителем роли психолога означает его деятельность, направленную на сплочение коллектива, учет особенностей психики подчиненного в процессе общения, обмена информацией с подчиненным, при постановке целей и задач деятельности перед подчиненным и коллективом в целом, при распределении обязанностей, при оценке результатов труда, при определении мер поощрения и наказания.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Роль воспитателя предполагает помощь работнику со стороны руководителя в понимании традиций организации, в осознании общественно значимых целей деятельности организации. Весьма важным является также формирование у работника чувства служебного долга, усвоение им элементов корпоративной культуры. Руководитель помогает подчиненному, с одной стороны, проникнуться духом организации, а с другой - укрепить его гражданские позиции.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Роль представителя организации (общественного деятеля) - подписывает от имени организации документы, представляет организацию во внешней среде, в вышестоящих организациях, взаимодействует со средствами массовой информации, принимает посетителей организации, в целом, как теперь принято говорить, осуществляет связи с общественностью, принимает совместно с общественными организациями решения по социальным вопросам, участвует в конференциях и иных общественных мероприятиях.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Следует иметь в виду также, что во всех случаях главенствующей для руководителя (менеджера) остается роль организатора.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Основным содержанием деятельности менеджера является управление людьми.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Необходимым условием социального управления является власть. Существуют принципиальные различия между следующими формами власти: традиционной, компетентной, эталонной, харизматической, а также базирующейся на мотивации и основанной на принуждении. Наиболее стабильно и эффективно управление, основанное на компетентной власти.</w:t>
      </w:r>
    </w:p>
    <w:p w:rsidR="009668CD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В реальной действительности управление опирается не на одну, а одновременно на различные формы власти, в том или ином соотношении.</w:t>
      </w:r>
    </w:p>
    <w:p w:rsidR="005951C7" w:rsidRPr="00D7052F" w:rsidRDefault="009668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Целью деятельности менеджера является обеспечение максимально эффективной совместной деятельности людей.</w:t>
      </w:r>
    </w:p>
    <w:p w:rsidR="009668CD" w:rsidRPr="00B10837" w:rsidRDefault="005951C7" w:rsidP="00B108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7052F">
        <w:rPr>
          <w:sz w:val="28"/>
          <w:szCs w:val="28"/>
        </w:rPr>
        <w:br w:type="page"/>
      </w:r>
      <w:r w:rsidR="00BE46CD" w:rsidRPr="00B10837">
        <w:rPr>
          <w:b/>
          <w:sz w:val="28"/>
          <w:szCs w:val="28"/>
        </w:rPr>
        <w:t>2. Имидж руководителя в современной организации.</w:t>
      </w:r>
    </w:p>
    <w:p w:rsidR="00BE46CD" w:rsidRPr="00D7052F" w:rsidRDefault="00BE46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6A62" w:rsidRPr="00D7052F" w:rsidRDefault="003C6A62" w:rsidP="00D7052F">
      <w:pPr>
        <w:pStyle w:val="21"/>
        <w:ind w:firstLine="709"/>
        <w:jc w:val="both"/>
        <w:rPr>
          <w:snapToGrid w:val="0"/>
        </w:rPr>
      </w:pPr>
      <w:r w:rsidRPr="00D7052F">
        <w:rPr>
          <w:snapToGrid w:val="0"/>
        </w:rPr>
        <w:t>В современном мире быстро приобретает и укрепляет свой авторитет тот, кому удается найти правильный стиль общения с подчиненными.</w:t>
      </w:r>
    </w:p>
    <w:p w:rsidR="003C6A62" w:rsidRPr="00D7052F" w:rsidRDefault="003C6A62" w:rsidP="00D7052F">
      <w:pPr>
        <w:pStyle w:val="21"/>
        <w:ind w:firstLine="709"/>
        <w:jc w:val="both"/>
        <w:rPr>
          <w:snapToGrid w:val="0"/>
        </w:rPr>
      </w:pPr>
      <w:r w:rsidRPr="00D7052F">
        <w:rPr>
          <w:snapToGrid w:val="0"/>
        </w:rPr>
        <w:t>Влияние ситуации и ее восприятие на выбор управленческого стиля представляется бесспорным, но почему для одних людей оказывается более предпочтительным авторитарный стиль, а для других – демократический – остается открытым.</w:t>
      </w:r>
    </w:p>
    <w:p w:rsidR="003C6A62" w:rsidRPr="00D7052F" w:rsidRDefault="003C6A62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И все таки, почему имидж руководителя играет такую роль в успехе фирмы? Почему имидж является таким важным социально – психологическим фактором?  </w:t>
      </w:r>
    </w:p>
    <w:p w:rsidR="003C6A62" w:rsidRPr="00D7052F" w:rsidRDefault="003C6A62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6A62" w:rsidRPr="00B10837" w:rsidRDefault="003C6A62" w:rsidP="00B10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10837">
        <w:rPr>
          <w:b/>
          <w:sz w:val="28"/>
          <w:szCs w:val="28"/>
        </w:rPr>
        <w:t>2.1. Понятие, варианты и функции имиджа.</w:t>
      </w:r>
    </w:p>
    <w:p w:rsidR="003C6A62" w:rsidRPr="00D7052F" w:rsidRDefault="003C6A62" w:rsidP="00D7052F">
      <w:pPr>
        <w:spacing w:line="360" w:lineRule="auto"/>
        <w:ind w:firstLine="709"/>
        <w:jc w:val="both"/>
        <w:rPr>
          <w:sz w:val="28"/>
          <w:szCs w:val="28"/>
        </w:rPr>
      </w:pPr>
    </w:p>
    <w:p w:rsidR="003C6A62" w:rsidRPr="00D7052F" w:rsidRDefault="003C6A62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Имидж – собирательное понятие. Это облик, то есть та форма жизнепроявления человека, благодаря которой “на люди” выставляются сильнодействующие личностно-деловые характеристики. Среди них приоритетными следует признать воспитанность, эрудицию, профессионализм. Вот те три кита, на которых надежно держится имидж конкретной личности.</w:t>
      </w:r>
    </w:p>
    <w:p w:rsidR="003C6A62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Существует несколько вариантов имиджа:</w:t>
      </w:r>
    </w:p>
    <w:p w:rsidR="003C6A62" w:rsidRPr="00D7052F" w:rsidRDefault="00A03217" w:rsidP="00D7052F">
      <w:pPr>
        <w:numPr>
          <w:ilvl w:val="0"/>
          <w:numId w:val="5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з</w:t>
      </w:r>
      <w:r w:rsidR="003C6A62" w:rsidRPr="00D7052F">
        <w:rPr>
          <w:sz w:val="28"/>
          <w:szCs w:val="28"/>
        </w:rPr>
        <w:t>еркальный - это имидж, свойстве</w:t>
      </w:r>
      <w:r w:rsidRPr="00D7052F">
        <w:rPr>
          <w:sz w:val="28"/>
          <w:szCs w:val="28"/>
        </w:rPr>
        <w:t>нный представлению человека о самом себе;</w:t>
      </w:r>
    </w:p>
    <w:p w:rsidR="003C6A62" w:rsidRPr="00D7052F" w:rsidRDefault="00A03217" w:rsidP="00D7052F">
      <w:pPr>
        <w:numPr>
          <w:ilvl w:val="0"/>
          <w:numId w:val="5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т</w:t>
      </w:r>
      <w:r w:rsidR="003C6A62" w:rsidRPr="00D7052F">
        <w:rPr>
          <w:sz w:val="28"/>
          <w:szCs w:val="28"/>
        </w:rPr>
        <w:t>екущий - этот имидж характерен для взгляда со стороны</w:t>
      </w:r>
      <w:r w:rsidRPr="00D7052F">
        <w:rPr>
          <w:sz w:val="28"/>
          <w:szCs w:val="28"/>
        </w:rPr>
        <w:t>;</w:t>
      </w:r>
    </w:p>
    <w:p w:rsidR="003C6A62" w:rsidRPr="00D7052F" w:rsidRDefault="00A03217" w:rsidP="00D7052F">
      <w:pPr>
        <w:numPr>
          <w:ilvl w:val="0"/>
          <w:numId w:val="5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ж</w:t>
      </w:r>
      <w:r w:rsidR="003C6A62" w:rsidRPr="00D7052F">
        <w:rPr>
          <w:sz w:val="28"/>
          <w:szCs w:val="28"/>
        </w:rPr>
        <w:t>елаемый</w:t>
      </w:r>
      <w:r w:rsidRPr="00D7052F">
        <w:rPr>
          <w:sz w:val="28"/>
          <w:szCs w:val="28"/>
        </w:rPr>
        <w:t xml:space="preserve"> - этот вариант</w:t>
      </w:r>
      <w:r w:rsidR="003C6A62" w:rsidRPr="00D7052F">
        <w:rPr>
          <w:sz w:val="28"/>
          <w:szCs w:val="28"/>
        </w:rPr>
        <w:t xml:space="preserve"> имиджа о</w:t>
      </w:r>
      <w:r w:rsidRPr="00D7052F">
        <w:rPr>
          <w:sz w:val="28"/>
          <w:szCs w:val="28"/>
        </w:rPr>
        <w:t>тражает то, к чему мы стремимся;</w:t>
      </w:r>
    </w:p>
    <w:p w:rsidR="003C6A62" w:rsidRPr="00D7052F" w:rsidRDefault="00A03217" w:rsidP="00D7052F">
      <w:pPr>
        <w:numPr>
          <w:ilvl w:val="0"/>
          <w:numId w:val="5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к</w:t>
      </w:r>
      <w:r w:rsidR="003C6A62" w:rsidRPr="00D7052F">
        <w:rPr>
          <w:sz w:val="28"/>
          <w:szCs w:val="28"/>
        </w:rPr>
        <w:t>орпоративный</w:t>
      </w:r>
      <w:r w:rsidRPr="00D7052F">
        <w:rPr>
          <w:sz w:val="28"/>
          <w:szCs w:val="28"/>
        </w:rPr>
        <w:t xml:space="preserve"> - вариант</w:t>
      </w:r>
      <w:r w:rsidR="003C6A62" w:rsidRPr="00D7052F">
        <w:rPr>
          <w:sz w:val="28"/>
          <w:szCs w:val="28"/>
        </w:rPr>
        <w:t xml:space="preserve"> имиджа организации в целом, а не каких-то отдельных подразделен</w:t>
      </w:r>
      <w:r w:rsidRPr="00D7052F">
        <w:rPr>
          <w:sz w:val="28"/>
          <w:szCs w:val="28"/>
        </w:rPr>
        <w:t>ий или результатов её работы;</w:t>
      </w:r>
    </w:p>
    <w:p w:rsidR="003C6A62" w:rsidRPr="00D7052F" w:rsidRDefault="00A03217" w:rsidP="00D7052F">
      <w:pPr>
        <w:numPr>
          <w:ilvl w:val="0"/>
          <w:numId w:val="5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м</w:t>
      </w:r>
      <w:r w:rsidR="003C6A62" w:rsidRPr="00D7052F">
        <w:rPr>
          <w:sz w:val="28"/>
          <w:szCs w:val="28"/>
        </w:rPr>
        <w:t xml:space="preserve">ножественный </w:t>
      </w:r>
      <w:r w:rsidRPr="00D7052F">
        <w:rPr>
          <w:sz w:val="28"/>
          <w:szCs w:val="28"/>
        </w:rPr>
        <w:t xml:space="preserve">- этот вариант имиджа </w:t>
      </w:r>
      <w:r w:rsidR="003C6A62" w:rsidRPr="00D7052F">
        <w:rPr>
          <w:sz w:val="28"/>
          <w:szCs w:val="28"/>
        </w:rPr>
        <w:t>образуется при наличии ряда независимых структур вместо единой корпоративной</w:t>
      </w:r>
      <w:r w:rsidRPr="00D7052F">
        <w:rPr>
          <w:sz w:val="28"/>
          <w:szCs w:val="28"/>
        </w:rPr>
        <w:t xml:space="preserve"> структуры;</w:t>
      </w:r>
    </w:p>
    <w:p w:rsidR="003C6A62" w:rsidRPr="00D7052F" w:rsidRDefault="00A03217" w:rsidP="00D7052F">
      <w:pPr>
        <w:numPr>
          <w:ilvl w:val="0"/>
          <w:numId w:val="5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х</w:t>
      </w:r>
      <w:r w:rsidR="003C6A62" w:rsidRPr="00D7052F">
        <w:rPr>
          <w:sz w:val="28"/>
          <w:szCs w:val="28"/>
        </w:rPr>
        <w:t>аризматический – это имидж, которому приписывается образ вождя, лидера</w:t>
      </w:r>
      <w:r w:rsidRPr="00D7052F">
        <w:rPr>
          <w:sz w:val="28"/>
          <w:szCs w:val="28"/>
        </w:rPr>
        <w:t>;</w:t>
      </w:r>
    </w:p>
    <w:p w:rsidR="003C6A62" w:rsidRPr="00D7052F" w:rsidRDefault="00A03217" w:rsidP="00D7052F">
      <w:pPr>
        <w:numPr>
          <w:ilvl w:val="0"/>
          <w:numId w:val="5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з</w:t>
      </w:r>
      <w:r w:rsidR="003C6A62" w:rsidRPr="00D7052F">
        <w:rPr>
          <w:sz w:val="28"/>
          <w:szCs w:val="28"/>
        </w:rPr>
        <w:t xml:space="preserve">акрытый – </w:t>
      </w:r>
      <w:r w:rsidRPr="00D7052F">
        <w:rPr>
          <w:sz w:val="28"/>
          <w:szCs w:val="28"/>
        </w:rPr>
        <w:t xml:space="preserve">данный вариант имиджа </w:t>
      </w:r>
      <w:r w:rsidR="003C6A62" w:rsidRPr="00D7052F">
        <w:rPr>
          <w:sz w:val="28"/>
          <w:szCs w:val="28"/>
        </w:rPr>
        <w:t xml:space="preserve">интересен тем, что каждый из потребителей может вписывать в него те черты, </w:t>
      </w:r>
      <w:r w:rsidRPr="00D7052F">
        <w:rPr>
          <w:sz w:val="28"/>
          <w:szCs w:val="28"/>
        </w:rPr>
        <w:t xml:space="preserve">которые </w:t>
      </w:r>
      <w:r w:rsidR="003C6A62" w:rsidRPr="00D7052F">
        <w:rPr>
          <w:sz w:val="28"/>
          <w:szCs w:val="28"/>
        </w:rPr>
        <w:t>сам считает наиболее убедительными.</w:t>
      </w:r>
    </w:p>
    <w:p w:rsidR="003C6A62" w:rsidRPr="00D7052F" w:rsidRDefault="00A03217" w:rsidP="00D7052F">
      <w:pPr>
        <w:numPr>
          <w:ilvl w:val="0"/>
          <w:numId w:val="5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м</w:t>
      </w:r>
      <w:r w:rsidR="003C6A62" w:rsidRPr="00D7052F">
        <w:rPr>
          <w:sz w:val="28"/>
          <w:szCs w:val="28"/>
        </w:rPr>
        <w:t xml:space="preserve">ифологический – </w:t>
      </w:r>
      <w:r w:rsidR="00E95D72" w:rsidRPr="00D7052F">
        <w:rPr>
          <w:sz w:val="28"/>
          <w:szCs w:val="28"/>
        </w:rPr>
        <w:t>имидж,</w:t>
      </w:r>
      <w:r w:rsidR="003C6A62" w:rsidRPr="00D7052F">
        <w:rPr>
          <w:sz w:val="28"/>
          <w:szCs w:val="28"/>
        </w:rPr>
        <w:t xml:space="preserve"> под которым будем понимать поведение лидера, те или иные сложившие в данном обществ</w:t>
      </w:r>
      <w:r w:rsidRPr="00D7052F">
        <w:rPr>
          <w:sz w:val="28"/>
          <w:szCs w:val="28"/>
        </w:rPr>
        <w:t>е</w:t>
      </w:r>
      <w:r w:rsidR="003C6A62" w:rsidRPr="00D7052F">
        <w:rPr>
          <w:sz w:val="28"/>
          <w:szCs w:val="28"/>
        </w:rPr>
        <w:t xml:space="preserve"> мифы. 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Под </w:t>
      </w:r>
      <w:r w:rsidRPr="00D7052F">
        <w:rPr>
          <w:bCs/>
          <w:iCs/>
          <w:sz w:val="28"/>
          <w:szCs w:val="28"/>
        </w:rPr>
        <w:t>имиджем делового человека</w:t>
      </w:r>
      <w:r w:rsidRPr="00D7052F">
        <w:rPr>
          <w:sz w:val="28"/>
          <w:szCs w:val="28"/>
        </w:rPr>
        <w:t xml:space="preserve"> обычно понимают сформировавшийся образ, в котором выделяют ценностные характеристики и черты, оказывающие определенное воздействие на окружающих. Имидж складывается в ходе личных контактов человека, на основе мнений, высказываемых о нем окружающими. В связи с этим, можно сформулировать следующие основные компоненты имиджа делового человека: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1. </w:t>
      </w:r>
      <w:r w:rsidRPr="00D7052F">
        <w:rPr>
          <w:bCs/>
          <w:sz w:val="28"/>
          <w:szCs w:val="28"/>
        </w:rPr>
        <w:t>Внешний облик (манера одеваться)</w:t>
      </w:r>
      <w:r w:rsidRPr="00D7052F">
        <w:rPr>
          <w:sz w:val="28"/>
          <w:szCs w:val="28"/>
        </w:rPr>
        <w:t>;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2. </w:t>
      </w:r>
      <w:r w:rsidRPr="00D7052F">
        <w:rPr>
          <w:bCs/>
          <w:sz w:val="28"/>
          <w:szCs w:val="28"/>
        </w:rPr>
        <w:t>Тактика общения</w:t>
      </w:r>
      <w:r w:rsidRPr="00D7052F">
        <w:rPr>
          <w:sz w:val="28"/>
          <w:szCs w:val="28"/>
        </w:rPr>
        <w:t xml:space="preserve"> </w:t>
      </w:r>
      <w:r w:rsidRPr="00D7052F">
        <w:rPr>
          <w:bCs/>
          <w:sz w:val="28"/>
          <w:szCs w:val="28"/>
        </w:rPr>
        <w:t>(умелая ориентация в конкретной ситуации, владение механизмами психологического воздействия и т.д.);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3. </w:t>
      </w:r>
      <w:r w:rsidRPr="00D7052F">
        <w:rPr>
          <w:bCs/>
          <w:sz w:val="28"/>
          <w:szCs w:val="28"/>
        </w:rPr>
        <w:t>Деловой этикет и протокол.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7052F">
        <w:rPr>
          <w:sz w:val="28"/>
          <w:szCs w:val="28"/>
        </w:rPr>
        <w:t xml:space="preserve">4. </w:t>
      </w:r>
      <w:r w:rsidRPr="00D7052F">
        <w:rPr>
          <w:bCs/>
          <w:sz w:val="28"/>
          <w:szCs w:val="28"/>
        </w:rPr>
        <w:t>Этика делового общения.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052F">
        <w:rPr>
          <w:bCs/>
          <w:iCs/>
          <w:sz w:val="28"/>
          <w:szCs w:val="28"/>
        </w:rPr>
        <w:t>1</w:t>
      </w:r>
      <w:r w:rsidR="00401B82" w:rsidRPr="00D7052F">
        <w:rPr>
          <w:bCs/>
          <w:iCs/>
          <w:sz w:val="28"/>
          <w:szCs w:val="28"/>
        </w:rPr>
        <w:t>)</w:t>
      </w:r>
      <w:r w:rsidRPr="00D7052F">
        <w:rPr>
          <w:bCs/>
          <w:iCs/>
          <w:sz w:val="28"/>
          <w:szCs w:val="28"/>
        </w:rPr>
        <w:t>. Внешний облик.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Необходимо помнить, что одежда отражает и подчеркивает индивидуальность, характеризует делового человека как личность. Внешний облик делового человека – это первый шаг к успеху, поскольку для потенциального партнер</w:t>
      </w:r>
      <w:r w:rsidR="00401B82" w:rsidRPr="00D7052F">
        <w:rPr>
          <w:sz w:val="28"/>
          <w:szCs w:val="28"/>
        </w:rPr>
        <w:t>а</w:t>
      </w:r>
      <w:r w:rsidRPr="00D7052F">
        <w:rPr>
          <w:sz w:val="28"/>
          <w:szCs w:val="28"/>
        </w:rPr>
        <w:t xml:space="preserve"> костюм служит кодом, свидетельствующим о степени надежности, респектабельности и успеха в делах. Вместе с тем не нужно стараться подавлять партнеров богатством своего облика: имитация богатства считается весьма неэтичным явлением в бизнесе.</w:t>
      </w:r>
    </w:p>
    <w:p w:rsidR="00A03217" w:rsidRPr="00D7052F" w:rsidRDefault="00A03217" w:rsidP="00D705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Служебная обстановка накладывает определенные требования к внешнему облику делового человека. В мире моды давно сложилось определенное понятие – «деловой костюм». Он, конечно, учитывает последние веяния и тенденции в моде, но при этом остается в определенной степени строгим и консервативным. Осуществляя подбор костюма в широком смысле (т. е. учитывая все сопутствующие компоненты), деловой человек должен руководствоваться следующими общими правилами:</w:t>
      </w:r>
    </w:p>
    <w:p w:rsidR="00A03217" w:rsidRPr="00D7052F" w:rsidRDefault="00A03217" w:rsidP="00D7052F">
      <w:pPr>
        <w:numPr>
          <w:ilvl w:val="0"/>
          <w:numId w:val="15"/>
        </w:numPr>
        <w:tabs>
          <w:tab w:val="clear" w:pos="21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единство стиля;</w:t>
      </w:r>
    </w:p>
    <w:p w:rsidR="00A03217" w:rsidRPr="00D7052F" w:rsidRDefault="00A03217" w:rsidP="00D7052F">
      <w:pPr>
        <w:numPr>
          <w:ilvl w:val="0"/>
          <w:numId w:val="15"/>
        </w:numPr>
        <w:tabs>
          <w:tab w:val="clear" w:pos="21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соответствие стиля конкретной ситуации;</w:t>
      </w:r>
    </w:p>
    <w:p w:rsidR="00A03217" w:rsidRPr="00D7052F" w:rsidRDefault="00A03217" w:rsidP="00D7052F">
      <w:pPr>
        <w:numPr>
          <w:ilvl w:val="0"/>
          <w:numId w:val="15"/>
        </w:numPr>
        <w:tabs>
          <w:tab w:val="clear" w:pos="21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разумная минимизация цветовой гаммы («правило трех цветов»);</w:t>
      </w:r>
    </w:p>
    <w:p w:rsidR="00A03217" w:rsidRPr="00D7052F" w:rsidRDefault="00A03217" w:rsidP="00D7052F">
      <w:pPr>
        <w:numPr>
          <w:ilvl w:val="0"/>
          <w:numId w:val="15"/>
        </w:numPr>
        <w:tabs>
          <w:tab w:val="clear" w:pos="21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сопоставимость цветов в цветовой гамме;</w:t>
      </w:r>
    </w:p>
    <w:p w:rsidR="00A03217" w:rsidRPr="00D7052F" w:rsidRDefault="00A03217" w:rsidP="00D7052F">
      <w:pPr>
        <w:numPr>
          <w:ilvl w:val="0"/>
          <w:numId w:val="15"/>
        </w:numPr>
        <w:tabs>
          <w:tab w:val="clear" w:pos="21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совместимость фактуры материала;</w:t>
      </w:r>
    </w:p>
    <w:p w:rsidR="00A03217" w:rsidRPr="00D7052F" w:rsidRDefault="00A03217" w:rsidP="00D7052F">
      <w:pPr>
        <w:numPr>
          <w:ilvl w:val="0"/>
          <w:numId w:val="15"/>
        </w:numPr>
        <w:tabs>
          <w:tab w:val="clear" w:pos="21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сопоставимость характера рисунка в различных компонентах одежды;</w:t>
      </w:r>
    </w:p>
    <w:p w:rsidR="00A03217" w:rsidRPr="00D7052F" w:rsidRDefault="00A03217" w:rsidP="00D7052F">
      <w:pPr>
        <w:pStyle w:val="a3"/>
        <w:numPr>
          <w:ilvl w:val="0"/>
          <w:numId w:val="15"/>
        </w:numPr>
        <w:tabs>
          <w:tab w:val="clear" w:pos="21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соответствие качественного уровня аксессуаров (обуви, папки для бумаг, портфеля и т. п.) качеству основного костюма.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Необходимо отметить, что главное правило, которое нужно выполнять, подбирая деловой костюм во всех его компонентах – общее впечатление опрятности, аккуратности и даже некоторой педантичности в </w:t>
      </w:r>
      <w:r w:rsidR="00401B82" w:rsidRPr="00D7052F">
        <w:rPr>
          <w:sz w:val="28"/>
          <w:szCs w:val="28"/>
        </w:rPr>
        <w:t>одежде. Это должно заставить партнера думать, что человек</w:t>
      </w:r>
      <w:r w:rsidRPr="00D7052F">
        <w:rPr>
          <w:sz w:val="28"/>
          <w:szCs w:val="28"/>
        </w:rPr>
        <w:t xml:space="preserve"> столь же аккуратен будет в делах.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В последнее время такие аксессуары, как часы, очки, ручки, стали не столько «средствами производства» делового человека, сколько символами его благосостояния; однако они не должны отвлекать партнера </w:t>
      </w:r>
      <w:r w:rsidR="00401B82" w:rsidRPr="00D7052F">
        <w:rPr>
          <w:sz w:val="28"/>
          <w:szCs w:val="28"/>
        </w:rPr>
        <w:t xml:space="preserve">от общего восприятия </w:t>
      </w:r>
      <w:r w:rsidRPr="00D7052F">
        <w:rPr>
          <w:sz w:val="28"/>
          <w:szCs w:val="28"/>
        </w:rPr>
        <w:t>облика как квалифицированного специалиста и приятного собеседника.</w:t>
      </w:r>
    </w:p>
    <w:p w:rsidR="00A03217" w:rsidRPr="00D7052F" w:rsidRDefault="00A03217" w:rsidP="00D705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Если талантливый мужчина может сделать карьеру, даже имея неудачный имидж, то для женщины это практически невозможно. Ключевыми факторами, которые производят положительное впечатление на окружающих, являются:</w:t>
      </w:r>
    </w:p>
    <w:p w:rsidR="00A03217" w:rsidRPr="00D7052F" w:rsidRDefault="00A03217" w:rsidP="00D7052F">
      <w:pPr>
        <w:numPr>
          <w:ilvl w:val="0"/>
          <w:numId w:val="16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элегантная одежда;</w:t>
      </w:r>
    </w:p>
    <w:p w:rsidR="00A03217" w:rsidRPr="00D7052F" w:rsidRDefault="00A03217" w:rsidP="00D7052F">
      <w:pPr>
        <w:numPr>
          <w:ilvl w:val="0"/>
          <w:numId w:val="16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привлекательная прическа;</w:t>
      </w:r>
    </w:p>
    <w:p w:rsidR="00A03217" w:rsidRPr="00D7052F" w:rsidRDefault="00A03217" w:rsidP="00D7052F">
      <w:pPr>
        <w:numPr>
          <w:ilvl w:val="0"/>
          <w:numId w:val="16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тонкий макияж;</w:t>
      </w:r>
    </w:p>
    <w:p w:rsidR="00A03217" w:rsidRPr="00D7052F" w:rsidRDefault="00A03217" w:rsidP="00D7052F">
      <w:pPr>
        <w:numPr>
          <w:ilvl w:val="0"/>
          <w:numId w:val="16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впечатляющие аксессуары.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Женщина может пользоваться значительно большей свободой в выборе фасона одежды, материала и цвета ткани, нежели мужчина. 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Таким образом, внешний облик делового человека является наглядной многомерной информацией: об экономических возможностях, эстетическом вкусе, принадлежности к профессиональному слою, отношению к окружающим людям и т.д. Одежда является своеобразной визитной карточкой. Она оказывает психологическое воздействие на партнеров по общению, нередко предопределяя их отношение друг к другу.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7052F">
        <w:rPr>
          <w:bCs/>
          <w:sz w:val="28"/>
          <w:szCs w:val="28"/>
        </w:rPr>
        <w:t>2</w:t>
      </w:r>
      <w:r w:rsidR="00401B82" w:rsidRPr="00D7052F">
        <w:rPr>
          <w:bCs/>
          <w:sz w:val="28"/>
          <w:szCs w:val="28"/>
        </w:rPr>
        <w:t>)</w:t>
      </w:r>
      <w:r w:rsidRPr="00D7052F">
        <w:rPr>
          <w:bCs/>
          <w:sz w:val="28"/>
          <w:szCs w:val="28"/>
        </w:rPr>
        <w:t>. Тактика общения</w:t>
      </w:r>
      <w:r w:rsidRPr="00D7052F">
        <w:rPr>
          <w:bCs/>
          <w:iCs/>
          <w:sz w:val="28"/>
          <w:szCs w:val="28"/>
        </w:rPr>
        <w:t>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Для имиджа делового человека очень важна </w:t>
      </w:r>
      <w:r w:rsidRPr="00D7052F">
        <w:rPr>
          <w:bCs/>
          <w:iCs/>
          <w:sz w:val="28"/>
          <w:szCs w:val="28"/>
        </w:rPr>
        <w:t>тактика общения</w:t>
      </w:r>
      <w:r w:rsidRPr="00D7052F">
        <w:rPr>
          <w:sz w:val="28"/>
          <w:szCs w:val="28"/>
        </w:rPr>
        <w:t>, к которой предъявляются следующие требования: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1. Необходимо обладать несколькими вариантами поведения в однотипной ситуации и уметь оперативно пользоваться ими.</w:t>
      </w:r>
    </w:p>
    <w:p w:rsidR="00A03217" w:rsidRPr="00D7052F" w:rsidRDefault="00A03217" w:rsidP="00D7052F">
      <w:pPr>
        <w:pStyle w:val="a5"/>
        <w:ind w:firstLine="709"/>
        <w:jc w:val="both"/>
      </w:pPr>
      <w:r w:rsidRPr="00D7052F">
        <w:t>2. В деловом общении не следует допускать какой-либо конфронтации, а тем более конфликта. Однако по принципиальным позициям, возможны споры и расхождения. Главное, чтобы противостояние не переросло в личную неприязнь.</w:t>
      </w:r>
    </w:p>
    <w:p w:rsidR="00A03217" w:rsidRPr="00D7052F" w:rsidRDefault="00A03217" w:rsidP="00D7052F">
      <w:pPr>
        <w:pStyle w:val="a5"/>
        <w:ind w:firstLine="709"/>
        <w:jc w:val="both"/>
      </w:pPr>
      <w:r w:rsidRPr="00D7052F">
        <w:t xml:space="preserve">3. Умело использовать </w:t>
      </w:r>
      <w:r w:rsidRPr="00D7052F">
        <w:rPr>
          <w:bCs/>
          <w:iCs/>
        </w:rPr>
        <w:t>механизмы психологического воздействия</w:t>
      </w:r>
      <w:r w:rsidRPr="00D7052F">
        <w:t>: привязанность, симпатия, доверие, уважение и манеры.</w:t>
      </w:r>
    </w:p>
    <w:p w:rsidR="00A03217" w:rsidRPr="00D7052F" w:rsidRDefault="00A03217" w:rsidP="00D7052F">
      <w:pPr>
        <w:pStyle w:val="a5"/>
        <w:ind w:firstLine="709"/>
        <w:jc w:val="both"/>
      </w:pPr>
      <w:r w:rsidRPr="00D7052F">
        <w:rPr>
          <w:bCs/>
          <w:iCs/>
        </w:rPr>
        <w:t>Привязанность</w:t>
      </w:r>
      <w:r w:rsidRPr="00D7052F">
        <w:rPr>
          <w:bCs/>
        </w:rPr>
        <w:t>,</w:t>
      </w:r>
      <w:r w:rsidRPr="00D7052F">
        <w:t xml:space="preserve"> которая является результатом привыкания людей друг к другу. За годы совместной работы складываются добрые взаимоотношения, разрыв которых нередко бывает болезненным.</w:t>
      </w:r>
    </w:p>
    <w:p w:rsidR="00A03217" w:rsidRPr="00D7052F" w:rsidRDefault="00A03217" w:rsidP="00D7052F">
      <w:pPr>
        <w:pStyle w:val="a5"/>
        <w:ind w:firstLine="709"/>
        <w:jc w:val="both"/>
      </w:pPr>
      <w:r w:rsidRPr="00D7052F">
        <w:rPr>
          <w:bCs/>
          <w:iCs/>
        </w:rPr>
        <w:t>Симпатия</w:t>
      </w:r>
      <w:r w:rsidRPr="00D7052F">
        <w:rPr>
          <w:bCs/>
        </w:rPr>
        <w:t xml:space="preserve"> </w:t>
      </w:r>
      <w:r w:rsidRPr="00D7052F">
        <w:t>– это эмоциональная расположенность, направленное влечение к кому-либо. В коллективе, в котором ярко проявляются симпатии, создается необычайно теплый психологический фон, а следовательно и комфортность отношений, где нет места конфликтам.</w:t>
      </w:r>
    </w:p>
    <w:p w:rsidR="00A03217" w:rsidRPr="00D7052F" w:rsidRDefault="00A03217" w:rsidP="00D7052F">
      <w:pPr>
        <w:pStyle w:val="a5"/>
        <w:ind w:firstLine="709"/>
        <w:jc w:val="both"/>
      </w:pPr>
      <w:r w:rsidRPr="00D7052F">
        <w:rPr>
          <w:bCs/>
          <w:iCs/>
        </w:rPr>
        <w:t>Доверие</w:t>
      </w:r>
      <w:r w:rsidRPr="00D7052F">
        <w:t>. Если привязанность и симпатия являются неосознанной (эмоциональной) ориентацией на кого-то, то доверие выступает как вера в конкретного человека (партнера) или в какие-то его качества. Доверие – это сгусток чувств и оценочного отношения (подсознательного и сознательного). Надежность отношений решающим образом зависит от баланса доверия, которое сложилось между партнерами.</w:t>
      </w:r>
    </w:p>
    <w:p w:rsidR="00A03217" w:rsidRPr="00D7052F" w:rsidRDefault="00A03217" w:rsidP="00D7052F">
      <w:pPr>
        <w:pStyle w:val="a5"/>
        <w:ind w:firstLine="709"/>
        <w:jc w:val="both"/>
      </w:pPr>
      <w:r w:rsidRPr="00D7052F">
        <w:rPr>
          <w:bCs/>
          <w:iCs/>
        </w:rPr>
        <w:t>Уважение</w:t>
      </w:r>
      <w:r w:rsidRPr="00D7052F">
        <w:t xml:space="preserve"> –</w:t>
      </w:r>
      <w:r w:rsidR="00401B82" w:rsidRPr="00D7052F">
        <w:t xml:space="preserve"> </w:t>
      </w:r>
      <w:r w:rsidRPr="00D7052F">
        <w:t>это добровольное признание личности занимаемого ею статуса. Претензия на уважение должна быть подкреплена наличием незаурядных данных у тог</w:t>
      </w:r>
      <w:r w:rsidR="00401B82" w:rsidRPr="00D7052F">
        <w:t>о</w:t>
      </w:r>
      <w:r w:rsidRPr="00D7052F">
        <w:t>, кто его добивается.</w:t>
      </w:r>
    </w:p>
    <w:p w:rsidR="00A03217" w:rsidRPr="00D7052F" w:rsidRDefault="00A03217" w:rsidP="00D7052F">
      <w:pPr>
        <w:pStyle w:val="a5"/>
        <w:ind w:firstLine="709"/>
        <w:jc w:val="both"/>
      </w:pPr>
      <w:r w:rsidRPr="00D7052F">
        <w:rPr>
          <w:bCs/>
          <w:iCs/>
        </w:rPr>
        <w:t>Манеры</w:t>
      </w:r>
      <w:r w:rsidRPr="00D7052F">
        <w:rPr>
          <w:bCs/>
        </w:rPr>
        <w:t xml:space="preserve"> </w:t>
      </w:r>
      <w:r w:rsidRPr="00D7052F">
        <w:t xml:space="preserve">делают человека таким, что он становится признаваемым людьми (партнерами). В манерах воссоздается образ (имидж) человека, зрительно проявляются те его качества, которые оцениваются людьми (позитивно или отрицательно). </w:t>
      </w:r>
      <w:r w:rsidRPr="00D7052F">
        <w:rPr>
          <w:iCs/>
        </w:rPr>
        <w:t xml:space="preserve">Манера общения </w:t>
      </w:r>
      <w:r w:rsidRPr="00D7052F">
        <w:t xml:space="preserve">есть не что иное, как визуально доступная информация к восприятию.  Позитивные манеры способствуют достижению целей, поставленных перед собой. М.С. Щепкин сказал: «успех манер общения объясняется тем, что благодаря им человек становится тем, кого признают люди. Конечно, многое зависит от природного дарования. Однако решающим образом эффект манер определяет специальная тренированность». </w:t>
      </w:r>
    </w:p>
    <w:p w:rsidR="00A03217" w:rsidRPr="00D7052F" w:rsidRDefault="00A03217" w:rsidP="00D7052F">
      <w:pPr>
        <w:pStyle w:val="a5"/>
        <w:ind w:firstLine="709"/>
        <w:jc w:val="both"/>
      </w:pPr>
      <w:r w:rsidRPr="00D7052F">
        <w:t xml:space="preserve">В манерах общения велика роль </w:t>
      </w:r>
      <w:r w:rsidRPr="00D7052F">
        <w:rPr>
          <w:bCs/>
          <w:iCs/>
        </w:rPr>
        <w:t>любезностей</w:t>
      </w:r>
      <w:r w:rsidRPr="00D7052F">
        <w:rPr>
          <w:iCs/>
        </w:rPr>
        <w:t xml:space="preserve"> </w:t>
      </w:r>
      <w:r w:rsidRPr="00D7052F">
        <w:t>и</w:t>
      </w:r>
      <w:r w:rsidRPr="00D7052F">
        <w:rPr>
          <w:iCs/>
        </w:rPr>
        <w:t xml:space="preserve"> </w:t>
      </w:r>
      <w:r w:rsidRPr="00D7052F">
        <w:rPr>
          <w:bCs/>
          <w:iCs/>
        </w:rPr>
        <w:t>комплиментов</w:t>
      </w:r>
      <w:r w:rsidRPr="00D7052F">
        <w:t>. Однако их использование требует известного такта и чувства меры; при этом не допустимы лесть и</w:t>
      </w:r>
      <w:r w:rsidR="00F037A4" w:rsidRPr="00D7052F">
        <w:t>,</w:t>
      </w:r>
      <w:r w:rsidRPr="00D7052F">
        <w:t xml:space="preserve"> тем более</w:t>
      </w:r>
      <w:r w:rsidR="00F037A4" w:rsidRPr="00D7052F">
        <w:t>,</w:t>
      </w:r>
      <w:r w:rsidRPr="00D7052F">
        <w:t xml:space="preserve"> подхалимаж. Комплимент удовлетворяет важнейшую психологическую потребность человека в положительных эмоциях. Необходимо чувствовать своего партнера по общению и, умело сделанный ему комплимент, поможет вам расположить его к себе.</w:t>
      </w:r>
    </w:p>
    <w:p w:rsidR="00A03217" w:rsidRPr="00D7052F" w:rsidRDefault="00A03217" w:rsidP="00D7052F">
      <w:pPr>
        <w:pStyle w:val="a5"/>
        <w:ind w:firstLine="709"/>
        <w:jc w:val="both"/>
      </w:pPr>
      <w:r w:rsidRPr="00D7052F">
        <w:t>Таким образом, можно сказать, что требования, предъявляемые к тактике общения, вполне осмыслены и при умелом их использовании деловой человек всегда будет достигать поставленных перед собой целей. Однако необходимо помнить о том, что эти требования нельзя рассматривать изолированно друг от друга, отдавая предпочтение одному, игнорируя остальные.</w:t>
      </w:r>
    </w:p>
    <w:p w:rsidR="00A03217" w:rsidRPr="00D7052F" w:rsidRDefault="00F037A4" w:rsidP="00D7052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7052F">
        <w:rPr>
          <w:bCs/>
          <w:sz w:val="28"/>
          <w:szCs w:val="28"/>
        </w:rPr>
        <w:t>3)</w:t>
      </w:r>
      <w:r w:rsidR="00A03217" w:rsidRPr="00D7052F">
        <w:rPr>
          <w:bCs/>
          <w:sz w:val="28"/>
          <w:szCs w:val="28"/>
        </w:rPr>
        <w:t>. Деловой этикет и протокол.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Взаимодействие людей, в том числе и деловое, в различных ситуациях издавна регулировалось и упорядочивалось нормами и правилами этикета.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bCs/>
          <w:iCs/>
          <w:sz w:val="28"/>
          <w:szCs w:val="28"/>
        </w:rPr>
        <w:t>Этикет</w:t>
      </w:r>
      <w:r w:rsidRPr="00D7052F">
        <w:rPr>
          <w:bCs/>
          <w:sz w:val="28"/>
          <w:szCs w:val="28"/>
        </w:rPr>
        <w:t xml:space="preserve"> </w:t>
      </w:r>
      <w:r w:rsidRPr="00D7052F">
        <w:rPr>
          <w:sz w:val="28"/>
          <w:szCs w:val="28"/>
        </w:rPr>
        <w:t>– это совокупность прави</w:t>
      </w:r>
      <w:r w:rsidR="00F037A4" w:rsidRPr="00D7052F">
        <w:rPr>
          <w:sz w:val="28"/>
          <w:szCs w:val="28"/>
        </w:rPr>
        <w:t>л поведения, регулирующих внешни</w:t>
      </w:r>
      <w:r w:rsidRPr="00D7052F">
        <w:rPr>
          <w:sz w:val="28"/>
          <w:szCs w:val="28"/>
        </w:rPr>
        <w:t xml:space="preserve">е проявления человеческих взаимоотношений (обхождение с окружающими, формы общения и приветствия, поведение в общественных местах, манеру и одежду). Этикет, как и общение, можно условно разделить на деловой и неофициальный. Говоря об имидже делового человека, акцент </w:t>
      </w:r>
      <w:r w:rsidR="00F037A4" w:rsidRPr="00D7052F">
        <w:rPr>
          <w:sz w:val="28"/>
          <w:szCs w:val="28"/>
        </w:rPr>
        <w:t xml:space="preserve">ставится </w:t>
      </w:r>
      <w:r w:rsidRPr="00D7052F">
        <w:rPr>
          <w:sz w:val="28"/>
          <w:szCs w:val="28"/>
        </w:rPr>
        <w:t xml:space="preserve">именно на </w:t>
      </w:r>
      <w:r w:rsidRPr="00D7052F">
        <w:rPr>
          <w:iCs/>
          <w:sz w:val="28"/>
          <w:szCs w:val="28"/>
        </w:rPr>
        <w:t>деловой этикет</w:t>
      </w:r>
      <w:r w:rsidRPr="00D7052F">
        <w:rPr>
          <w:sz w:val="28"/>
          <w:szCs w:val="28"/>
        </w:rPr>
        <w:t xml:space="preserve">, который регламентирует поведение людей, связанное с выполнением ими служебных обязанностей. </w:t>
      </w:r>
      <w:r w:rsidR="00F037A4" w:rsidRPr="00D7052F">
        <w:rPr>
          <w:sz w:val="28"/>
          <w:szCs w:val="28"/>
        </w:rPr>
        <w:t>Но, не смотря на это, с</w:t>
      </w:r>
      <w:r w:rsidRPr="00D7052F">
        <w:rPr>
          <w:sz w:val="28"/>
          <w:szCs w:val="28"/>
        </w:rPr>
        <w:t>овременный деловой человек должен знать и следовать принципам, как делового, так и неофициального (светского) этикета, смотря в какой обстановке он находится.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Важную роль в современном деловом этикете играют </w:t>
      </w:r>
      <w:r w:rsidRPr="00D7052F">
        <w:rPr>
          <w:bCs/>
          <w:iCs/>
          <w:sz w:val="28"/>
          <w:szCs w:val="28"/>
        </w:rPr>
        <w:t>визитные карточки</w:t>
      </w:r>
      <w:r w:rsidRPr="00D7052F">
        <w:rPr>
          <w:sz w:val="28"/>
          <w:szCs w:val="28"/>
        </w:rPr>
        <w:t xml:space="preserve"> – это небольшой лист тонкого картона (или плотной бумаги высокого качества), на котором напечатаны основные сведения о ее владельце.</w:t>
      </w:r>
    </w:p>
    <w:p w:rsidR="00A03217" w:rsidRPr="00D7052F" w:rsidRDefault="00A03217" w:rsidP="00D7052F">
      <w:pPr>
        <w:pStyle w:val="a5"/>
        <w:ind w:firstLine="709"/>
        <w:jc w:val="both"/>
      </w:pPr>
      <w:r w:rsidRPr="00D7052F">
        <w:t>В процессе развития визитных карточек как элементов делового общения определились две важнейшие их функции: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iCs/>
          <w:sz w:val="28"/>
          <w:szCs w:val="28"/>
        </w:rPr>
        <w:t>1</w:t>
      </w:r>
      <w:r w:rsidRPr="00D7052F">
        <w:rPr>
          <w:bCs/>
          <w:iCs/>
          <w:sz w:val="28"/>
          <w:szCs w:val="28"/>
        </w:rPr>
        <w:t>. Представительская функция</w:t>
      </w:r>
      <w:r w:rsidRPr="00D7052F">
        <w:rPr>
          <w:iCs/>
          <w:sz w:val="28"/>
          <w:szCs w:val="28"/>
        </w:rPr>
        <w:t>.</w:t>
      </w:r>
      <w:r w:rsidRPr="00D7052F">
        <w:rPr>
          <w:sz w:val="28"/>
          <w:szCs w:val="28"/>
        </w:rPr>
        <w:t xml:space="preserve"> При выполнении этой функции наиболее известны следующие виды визитных карточек: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- </w:t>
      </w:r>
      <w:r w:rsidRPr="00D7052F">
        <w:rPr>
          <w:bCs/>
          <w:iCs/>
          <w:sz w:val="28"/>
          <w:szCs w:val="28"/>
        </w:rPr>
        <w:t>Карточка для специальных и представительских целей</w:t>
      </w:r>
      <w:r w:rsidRPr="00D7052F">
        <w:rPr>
          <w:sz w:val="28"/>
          <w:szCs w:val="28"/>
        </w:rPr>
        <w:t>, на которой указывают: Ф.И.О., полное название фирмы, должность, но не проставляют координаты – адрес и телефон. Такую визитную карточку вручают при знакомстве. Отсутствие адреса и телефона указывает на то, что владелец карточки не намерен продолжать контакт с собеседником;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7052F">
        <w:rPr>
          <w:sz w:val="28"/>
          <w:szCs w:val="28"/>
        </w:rPr>
        <w:t xml:space="preserve">- </w:t>
      </w:r>
      <w:r w:rsidRPr="00D7052F">
        <w:rPr>
          <w:bCs/>
          <w:iCs/>
          <w:sz w:val="28"/>
          <w:szCs w:val="28"/>
        </w:rPr>
        <w:t>Стандартная деловая карточка</w:t>
      </w:r>
      <w:r w:rsidRPr="00D7052F">
        <w:rPr>
          <w:sz w:val="28"/>
          <w:szCs w:val="28"/>
        </w:rPr>
        <w:t>, на которой указывают: Ф.И.О., полное название фирмы, должность, служебный телефон (телефакс). Она вручается для установления тесных взаимосвязей. Номер домашнего телефона указывают лишь представители творческих профессий. Данный вид карточки используется только в служебных целях.</w:t>
      </w:r>
      <w:r w:rsidRPr="00D7052F">
        <w:rPr>
          <w:iCs/>
          <w:sz w:val="28"/>
          <w:szCs w:val="28"/>
        </w:rPr>
        <w:t xml:space="preserve"> 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- </w:t>
      </w:r>
      <w:r w:rsidRPr="00D7052F">
        <w:rPr>
          <w:bCs/>
          <w:iCs/>
          <w:sz w:val="28"/>
          <w:szCs w:val="28"/>
        </w:rPr>
        <w:t>Карточка организации (фирмы</w:t>
      </w:r>
      <w:r w:rsidRPr="00D7052F">
        <w:rPr>
          <w:iCs/>
          <w:sz w:val="28"/>
          <w:szCs w:val="28"/>
        </w:rPr>
        <w:t>)</w:t>
      </w:r>
      <w:r w:rsidRPr="00D7052F">
        <w:rPr>
          <w:sz w:val="28"/>
          <w:szCs w:val="28"/>
        </w:rPr>
        <w:t xml:space="preserve">, на которой указывают адрес, телефон, телефакс (телекс). С такой карточкой отправляют поздравления, подарки, цветы, сувениры по случаю знаменательных дат. 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- </w:t>
      </w:r>
      <w:r w:rsidRPr="00D7052F">
        <w:rPr>
          <w:bCs/>
          <w:iCs/>
          <w:sz w:val="28"/>
          <w:szCs w:val="28"/>
        </w:rPr>
        <w:t>Визитные карточки для неофициального общения</w:t>
      </w:r>
      <w:r w:rsidRPr="00D7052F">
        <w:rPr>
          <w:sz w:val="28"/>
          <w:szCs w:val="28"/>
        </w:rPr>
        <w:t xml:space="preserve">, на которых указывают Ф.И.О., иногда – профессию, почетные и ученые звания, но не проставляют реквизиты, подчеркивающие официальный статус. Их разновидностью являются </w:t>
      </w:r>
      <w:r w:rsidRPr="00D7052F">
        <w:rPr>
          <w:iCs/>
          <w:sz w:val="28"/>
          <w:szCs w:val="28"/>
        </w:rPr>
        <w:t>«семейные»</w:t>
      </w:r>
      <w:r w:rsidRPr="00D7052F">
        <w:rPr>
          <w:sz w:val="28"/>
          <w:szCs w:val="28"/>
        </w:rPr>
        <w:t xml:space="preserve"> карточки, на которых указывают имена и отчества супругов (первым обычно пишется имя жены), домашний адрес и телефон. Такие карточки прикладывают к подаркам, которые преподносят от имени мужа и жены, оставляют при совместных неофициальных визитах.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Визитные карточки печатаются на плотной мелованной бумаге. Классическим вариантом считается визитная карточка белого цвета со строгим черным шрифтом, можно использовать и другие цвета.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При проведении мероприятий типа симпозиумов, конференций и т.п. используют большие визитные карточки – </w:t>
      </w:r>
      <w:r w:rsidRPr="00D7052F">
        <w:rPr>
          <w:iCs/>
          <w:sz w:val="28"/>
          <w:szCs w:val="28"/>
        </w:rPr>
        <w:t>бейджи</w:t>
      </w:r>
      <w:r w:rsidRPr="00D7052F">
        <w:rPr>
          <w:sz w:val="28"/>
          <w:szCs w:val="28"/>
        </w:rPr>
        <w:t xml:space="preserve"> с указанием имени, фамилии, ученого звания, должности, организации, учебного заведения или научного центра. Бейджи прикалывают на левой стороне груди и носят только в здании, где проходят мероприятие.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iCs/>
          <w:sz w:val="28"/>
          <w:szCs w:val="28"/>
        </w:rPr>
        <w:t xml:space="preserve">2. </w:t>
      </w:r>
      <w:r w:rsidRPr="00D7052F">
        <w:rPr>
          <w:bCs/>
          <w:iCs/>
          <w:sz w:val="28"/>
          <w:szCs w:val="28"/>
        </w:rPr>
        <w:t>Функция письменного послания</w:t>
      </w:r>
      <w:r w:rsidRPr="00D7052F">
        <w:rPr>
          <w:sz w:val="28"/>
          <w:szCs w:val="28"/>
        </w:rPr>
        <w:t>. В настоящее время в левом верхнем или нижнем углу визитной карточки проставляются установившиеся в международном протоколе обозначения (начальные буквы соответствующих французских слов), указывающие на повод, по которому посылают карточки, а именно:</w:t>
      </w:r>
    </w:p>
    <w:p w:rsidR="00A03217" w:rsidRPr="00D7052F" w:rsidRDefault="00F037A4" w:rsidP="00D7052F">
      <w:pPr>
        <w:numPr>
          <w:ilvl w:val="0"/>
          <w:numId w:val="17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bCs/>
          <w:sz w:val="28"/>
          <w:szCs w:val="28"/>
        </w:rPr>
        <w:t xml:space="preserve">p.f. </w:t>
      </w:r>
      <w:r w:rsidR="00A03217" w:rsidRPr="00D7052F">
        <w:rPr>
          <w:bCs/>
          <w:sz w:val="28"/>
          <w:szCs w:val="28"/>
        </w:rPr>
        <w:t xml:space="preserve">– </w:t>
      </w:r>
      <w:r w:rsidR="00A03217" w:rsidRPr="00D7052F">
        <w:rPr>
          <w:sz w:val="28"/>
          <w:szCs w:val="28"/>
        </w:rPr>
        <w:t>поздравление с праздником (</w:t>
      </w:r>
      <w:r w:rsidR="00A03217" w:rsidRPr="00D7052F">
        <w:rPr>
          <w:bCs/>
          <w:sz w:val="28"/>
          <w:szCs w:val="28"/>
        </w:rPr>
        <w:t xml:space="preserve">p.f.N.A. – </w:t>
      </w:r>
      <w:r w:rsidR="00A03217" w:rsidRPr="00D7052F">
        <w:rPr>
          <w:sz w:val="28"/>
          <w:szCs w:val="28"/>
        </w:rPr>
        <w:t>поздравление по случаю Нового года);</w:t>
      </w:r>
    </w:p>
    <w:p w:rsidR="00A03217" w:rsidRPr="00D7052F" w:rsidRDefault="00A03217" w:rsidP="00D7052F">
      <w:pPr>
        <w:numPr>
          <w:ilvl w:val="0"/>
          <w:numId w:val="17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bCs/>
          <w:sz w:val="28"/>
          <w:szCs w:val="28"/>
        </w:rPr>
        <w:t xml:space="preserve">p.r. </w:t>
      </w:r>
      <w:r w:rsidRPr="00D7052F">
        <w:rPr>
          <w:sz w:val="28"/>
          <w:szCs w:val="28"/>
        </w:rPr>
        <w:t>– выражение благодарности за поздравление;</w:t>
      </w:r>
    </w:p>
    <w:p w:rsidR="00A03217" w:rsidRPr="00D7052F" w:rsidRDefault="00A03217" w:rsidP="00D7052F">
      <w:pPr>
        <w:numPr>
          <w:ilvl w:val="0"/>
          <w:numId w:val="17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52F">
        <w:rPr>
          <w:bCs/>
          <w:sz w:val="28"/>
          <w:szCs w:val="28"/>
        </w:rPr>
        <w:t xml:space="preserve">p.f.c. – </w:t>
      </w:r>
      <w:r w:rsidRPr="00D7052F">
        <w:rPr>
          <w:sz w:val="28"/>
          <w:szCs w:val="28"/>
        </w:rPr>
        <w:t>выражение удовлетворения знакомством;</w:t>
      </w:r>
      <w:r w:rsidRPr="00D7052F">
        <w:rPr>
          <w:bCs/>
          <w:sz w:val="28"/>
          <w:szCs w:val="28"/>
        </w:rPr>
        <w:t xml:space="preserve"> </w:t>
      </w:r>
    </w:p>
    <w:p w:rsidR="00A03217" w:rsidRPr="00D7052F" w:rsidRDefault="00A03217" w:rsidP="00D7052F">
      <w:pPr>
        <w:numPr>
          <w:ilvl w:val="0"/>
          <w:numId w:val="17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bCs/>
          <w:sz w:val="28"/>
          <w:szCs w:val="28"/>
        </w:rPr>
        <w:t xml:space="preserve">p.c. </w:t>
      </w:r>
      <w:r w:rsidRPr="00D7052F">
        <w:rPr>
          <w:sz w:val="28"/>
          <w:szCs w:val="28"/>
        </w:rPr>
        <w:t>– выражение соболезнования;</w:t>
      </w:r>
    </w:p>
    <w:p w:rsidR="00A03217" w:rsidRPr="00D7052F" w:rsidRDefault="00A03217" w:rsidP="00D7052F">
      <w:pPr>
        <w:numPr>
          <w:ilvl w:val="0"/>
          <w:numId w:val="17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bCs/>
          <w:sz w:val="28"/>
          <w:szCs w:val="28"/>
        </w:rPr>
        <w:t xml:space="preserve">p.p.p. </w:t>
      </w:r>
      <w:r w:rsidRPr="00D7052F">
        <w:rPr>
          <w:sz w:val="28"/>
          <w:szCs w:val="28"/>
        </w:rPr>
        <w:t>– выражение соболезнования с готовностью помочь;</w:t>
      </w:r>
    </w:p>
    <w:p w:rsidR="00A03217" w:rsidRPr="00D7052F" w:rsidRDefault="00F037A4" w:rsidP="00D7052F">
      <w:pPr>
        <w:numPr>
          <w:ilvl w:val="0"/>
          <w:numId w:val="17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bCs/>
          <w:sz w:val="28"/>
          <w:szCs w:val="28"/>
        </w:rPr>
        <w:t>p.p.</w:t>
      </w:r>
      <w:r w:rsidR="00A03217" w:rsidRPr="00D7052F">
        <w:rPr>
          <w:bCs/>
          <w:sz w:val="28"/>
          <w:szCs w:val="28"/>
        </w:rPr>
        <w:t xml:space="preserve"> – </w:t>
      </w:r>
      <w:r w:rsidR="00A03217" w:rsidRPr="00D7052F">
        <w:rPr>
          <w:sz w:val="28"/>
          <w:szCs w:val="28"/>
        </w:rPr>
        <w:t>для заочного представления;</w:t>
      </w:r>
    </w:p>
    <w:p w:rsidR="00A03217" w:rsidRPr="00D7052F" w:rsidRDefault="00A03217" w:rsidP="00D7052F">
      <w:pPr>
        <w:numPr>
          <w:ilvl w:val="0"/>
          <w:numId w:val="17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bCs/>
          <w:sz w:val="28"/>
          <w:szCs w:val="28"/>
        </w:rPr>
        <w:t xml:space="preserve">p.p.c. – </w:t>
      </w:r>
      <w:r w:rsidRPr="00D7052F">
        <w:rPr>
          <w:sz w:val="28"/>
          <w:szCs w:val="28"/>
        </w:rPr>
        <w:t>заочное прощание (при окончательном отъезде из страны пребывания).</w:t>
      </w:r>
    </w:p>
    <w:p w:rsidR="00A03217" w:rsidRPr="00D7052F" w:rsidRDefault="00F037A4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На визитные карточки с буквами</w:t>
      </w:r>
      <w:r w:rsidR="00A03217" w:rsidRPr="00D7052F">
        <w:rPr>
          <w:sz w:val="28"/>
          <w:szCs w:val="28"/>
        </w:rPr>
        <w:t xml:space="preserve"> </w:t>
      </w:r>
      <w:r w:rsidR="00A03217" w:rsidRPr="00D7052F">
        <w:rPr>
          <w:bCs/>
          <w:sz w:val="28"/>
          <w:szCs w:val="28"/>
        </w:rPr>
        <w:t xml:space="preserve">p.r., p.p.c. </w:t>
      </w:r>
      <w:r w:rsidR="00A03217" w:rsidRPr="00D7052F">
        <w:rPr>
          <w:sz w:val="28"/>
          <w:szCs w:val="28"/>
        </w:rPr>
        <w:t>принято не отвечать. В ответ на визитные карточки с буквами</w:t>
      </w:r>
      <w:r w:rsidR="00A03217" w:rsidRPr="00D7052F">
        <w:rPr>
          <w:bCs/>
          <w:sz w:val="28"/>
          <w:szCs w:val="28"/>
        </w:rPr>
        <w:t xml:space="preserve"> p.c., p.f., p.p.p. </w:t>
      </w:r>
      <w:r w:rsidR="00A03217" w:rsidRPr="00D7052F">
        <w:rPr>
          <w:sz w:val="28"/>
          <w:szCs w:val="28"/>
        </w:rPr>
        <w:t xml:space="preserve">посылают свою визитку с буквами </w:t>
      </w:r>
      <w:r w:rsidR="00A03217" w:rsidRPr="00D7052F">
        <w:rPr>
          <w:bCs/>
          <w:sz w:val="28"/>
          <w:szCs w:val="28"/>
        </w:rPr>
        <w:t>p.r.</w:t>
      </w:r>
      <w:r w:rsidR="00A03217" w:rsidRPr="00D7052F">
        <w:rPr>
          <w:sz w:val="28"/>
          <w:szCs w:val="28"/>
        </w:rPr>
        <w:t xml:space="preserve">, т.е. благодарят. На визитку с сокращениями </w:t>
      </w:r>
      <w:r w:rsidR="00A03217" w:rsidRPr="00D7052F">
        <w:rPr>
          <w:bCs/>
          <w:sz w:val="28"/>
          <w:szCs w:val="28"/>
        </w:rPr>
        <w:t>p.p.</w:t>
      </w:r>
      <w:r w:rsidR="00A03217" w:rsidRPr="00D7052F">
        <w:rPr>
          <w:sz w:val="28"/>
          <w:szCs w:val="28"/>
        </w:rPr>
        <w:t xml:space="preserve"> ответ дается в адрес представляемого лица визитной карточкой без подписи. Это означает, что представление принято и можно налаживать личные контакты. На визитных карточках могут быть и другие надписи, краткие сообщения на родном языке. В таких случаях текст пишется в третьем лице, подпись не ставится.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bCs/>
          <w:iCs/>
          <w:sz w:val="28"/>
          <w:szCs w:val="28"/>
        </w:rPr>
        <w:t>Обмен визитными карточками – обязательный атрибут первой личной встречи с деловыми партнерами</w:t>
      </w:r>
      <w:r w:rsidRPr="00D7052F">
        <w:rPr>
          <w:iCs/>
          <w:sz w:val="28"/>
          <w:szCs w:val="28"/>
        </w:rPr>
        <w:t>.</w:t>
      </w:r>
      <w:r w:rsidRPr="00D7052F">
        <w:rPr>
          <w:sz w:val="28"/>
          <w:szCs w:val="28"/>
        </w:rPr>
        <w:t xml:space="preserve"> При знакомстве первым визитную карточку вручает младший по должности старшему, при равенстве социальных статусов и в неофициальном общении младший по возрасту первым вручает старшему.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При вручении визитной карточки произносят вслух свою фамилию, при получении – фамилию вручающего. Это делается во избежание неправильного произношения.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Деловому человеку рекомендуется всегда иметь при себе не менее десяти своих визитных карточек. Наличие визитной карточки у сотрудников фирмы помогает общению с партнерами в соответствии с общепринятыми международными нормами делового этикета.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Таким образом, визитная карточка представляет собой «портрет» конкретной личности, так что обращаться с нею надлежит очень аккуратно. 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bCs/>
          <w:iCs/>
          <w:sz w:val="28"/>
          <w:szCs w:val="28"/>
        </w:rPr>
        <w:t>Этикет приветствий и представлений</w:t>
      </w:r>
      <w:r w:rsidRPr="00D7052F">
        <w:rPr>
          <w:sz w:val="28"/>
          <w:szCs w:val="28"/>
        </w:rPr>
        <w:t xml:space="preserve"> – совокупность правил и первоначального межличностного взаимодействия, касающихся внешнего проявления отношения к людям. В современном деловом этикете выработаны некоторые правила относительно знакомства и приветствий в зависимости от пола, возраста и должности контактирующих людей, а также от того, находятся ли они в группе или в одиночку. Свод этих правил предполагает несколько основных качеств этики взаимоотношений: </w:t>
      </w:r>
      <w:r w:rsidRPr="00D7052F">
        <w:rPr>
          <w:bCs/>
          <w:iCs/>
          <w:sz w:val="28"/>
          <w:szCs w:val="28"/>
        </w:rPr>
        <w:t>вежливость, естественность, достоинство и тактичность</w:t>
      </w:r>
      <w:r w:rsidRPr="00D7052F">
        <w:rPr>
          <w:sz w:val="28"/>
          <w:szCs w:val="28"/>
        </w:rPr>
        <w:t>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bCs/>
          <w:iCs/>
          <w:sz w:val="28"/>
          <w:szCs w:val="28"/>
        </w:rPr>
        <w:t xml:space="preserve">Вежливость </w:t>
      </w:r>
      <w:r w:rsidRPr="00D7052F">
        <w:rPr>
          <w:sz w:val="28"/>
          <w:szCs w:val="28"/>
        </w:rPr>
        <w:t xml:space="preserve">включает в себя такие важные элементы как: </w:t>
      </w:r>
      <w:r w:rsidRPr="00D7052F">
        <w:rPr>
          <w:bCs/>
          <w:iCs/>
          <w:sz w:val="28"/>
          <w:szCs w:val="28"/>
        </w:rPr>
        <w:t>приветствие</w:t>
      </w:r>
      <w:r w:rsidRPr="00D7052F">
        <w:rPr>
          <w:iCs/>
          <w:sz w:val="28"/>
          <w:szCs w:val="28"/>
        </w:rPr>
        <w:t xml:space="preserve"> (в том числе рукопожатие) </w:t>
      </w:r>
      <w:r w:rsidRPr="00D7052F">
        <w:rPr>
          <w:sz w:val="28"/>
          <w:szCs w:val="28"/>
        </w:rPr>
        <w:t xml:space="preserve">и </w:t>
      </w:r>
      <w:r w:rsidRPr="00D7052F">
        <w:rPr>
          <w:iCs/>
          <w:sz w:val="28"/>
          <w:szCs w:val="28"/>
        </w:rPr>
        <w:t xml:space="preserve">представление, </w:t>
      </w:r>
      <w:r w:rsidRPr="00D7052F">
        <w:rPr>
          <w:sz w:val="28"/>
          <w:szCs w:val="28"/>
        </w:rPr>
        <w:t>которые представляют собой особую форму взаимного уважения, и требует выполнения следующих правил:</w:t>
      </w:r>
    </w:p>
    <w:p w:rsidR="00A03217" w:rsidRPr="00D7052F" w:rsidRDefault="00A03217" w:rsidP="00D7052F">
      <w:pPr>
        <w:numPr>
          <w:ilvl w:val="0"/>
          <w:numId w:val="18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В любой ситуации приветствие должно показывать вашу расположенность и доброжелательность, т.е. на характере приветствия не должно сказываться ваше настроение или негативное отношение к другому человеку.</w:t>
      </w:r>
    </w:p>
    <w:p w:rsidR="00A03217" w:rsidRPr="00D7052F" w:rsidRDefault="00A03217" w:rsidP="00D7052F">
      <w:pPr>
        <w:numPr>
          <w:ilvl w:val="0"/>
          <w:numId w:val="18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В процессе взаимоотношений могут складываться различные ситуации, имеющие специфику приветствия, представления друг другу или рукопожатия. Эта специфика выражается главным образом в том, кто обладает правом или обязан быть первым в указанных действиях. 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Кроме этикета процедуры знакомства и приветствия, существуют еще и правила </w:t>
      </w:r>
      <w:r w:rsidRPr="00D7052F">
        <w:rPr>
          <w:bCs/>
          <w:iCs/>
          <w:sz w:val="28"/>
          <w:szCs w:val="28"/>
        </w:rPr>
        <w:t>вербального этикета</w:t>
      </w:r>
      <w:r w:rsidRPr="00D7052F">
        <w:rPr>
          <w:sz w:val="28"/>
          <w:szCs w:val="28"/>
        </w:rPr>
        <w:t>, связанного со стилем речи, принятым в общении деловых людей. Например:</w:t>
      </w:r>
    </w:p>
    <w:p w:rsidR="00A03217" w:rsidRPr="00D7052F" w:rsidRDefault="00A03217" w:rsidP="00D7052F">
      <w:pPr>
        <w:numPr>
          <w:ilvl w:val="0"/>
          <w:numId w:val="19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Вместо обращения по половому признаку принято обращаться «дамы», «господа» или «судари», «сударыни».</w:t>
      </w:r>
    </w:p>
    <w:p w:rsidR="00A03217" w:rsidRPr="00D7052F" w:rsidRDefault="00A03217" w:rsidP="00D7052F">
      <w:pPr>
        <w:numPr>
          <w:ilvl w:val="0"/>
          <w:numId w:val="19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При приветствии и прощании, кроме слов «Здравствуйте», «Добрый день» и «До свидания», желательно присоединение имени и отчества собеседника, особенно, если он занимает по отношению к вам подчиненное положение.</w:t>
      </w:r>
    </w:p>
    <w:p w:rsidR="00A03217" w:rsidRPr="00D7052F" w:rsidRDefault="00A03217" w:rsidP="00D7052F">
      <w:pPr>
        <w:numPr>
          <w:ilvl w:val="0"/>
          <w:numId w:val="19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Если позволяют условия и время беседы, возможен обмен нейтральными фразами: «Как дела?» – «Спасибо, нормально. Надеюсь, что и у Вас все обстоит хорошо» – «Спасибо, да».</w:t>
      </w:r>
    </w:p>
    <w:p w:rsidR="00A03217" w:rsidRPr="00D7052F" w:rsidRDefault="00A03217" w:rsidP="00D705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Допускается применение психологических приемов, таких как, например, форм напутствия и краткой оценки общения. Это словесные обороты типа: «Удачи Вам», «Желаю успеха», «Приятно было встретиться». </w:t>
      </w:r>
    </w:p>
    <w:p w:rsidR="00A03217" w:rsidRPr="00D7052F" w:rsidRDefault="00A03217" w:rsidP="00D705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Опыт показывает, что для обеспечения нормальных отношений с деловыми партнерами далеко не достаточно одних правовых норм. Очень важно еще и соблюдение определенных протокольных правил и обычаев, которые представлены в деловом протоколе. 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bCs/>
          <w:iCs/>
          <w:sz w:val="28"/>
          <w:szCs w:val="28"/>
        </w:rPr>
        <w:t>Деловой протокол</w:t>
      </w:r>
      <w:r w:rsidRPr="00D7052F">
        <w:rPr>
          <w:sz w:val="28"/>
          <w:szCs w:val="28"/>
        </w:rPr>
        <w:t xml:space="preserve"> – свод правил, в соответствии, с которыми регулируется порядок различных церемоний, формы одежды, официальной переписки и т. д. Любое нарушение этих правил создаст трудности для стороны, допустившей нарушение, т.к. она должна будет принести извинения и найти способ исправить ошибку. Необходимость соблюдения деловыми людьми протокола заключается в следующем:</w:t>
      </w:r>
    </w:p>
    <w:p w:rsidR="00A03217" w:rsidRPr="00D7052F" w:rsidRDefault="00A03217" w:rsidP="00D7052F">
      <w:pPr>
        <w:numPr>
          <w:ilvl w:val="0"/>
          <w:numId w:val="20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Протокол, соблюдаемый при переговорах, подготовке различных договоров и соглашений, придает своей торжественностью большее значение и большее уважение к содержавшимся в них особо важным положениям.</w:t>
      </w:r>
    </w:p>
    <w:p w:rsidR="00A03217" w:rsidRPr="00D7052F" w:rsidRDefault="00A03217" w:rsidP="00D7052F">
      <w:pPr>
        <w:numPr>
          <w:ilvl w:val="0"/>
          <w:numId w:val="20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Протокол помогает создать дружественную и непринужденную обстановку на встречах, переговорах, приемах, что способствует взаимопониманию и достижению желаемых результатов.</w:t>
      </w:r>
    </w:p>
    <w:p w:rsidR="00A03217" w:rsidRPr="00D7052F" w:rsidRDefault="00A03217" w:rsidP="00D7052F">
      <w:pPr>
        <w:numPr>
          <w:ilvl w:val="0"/>
          <w:numId w:val="20"/>
        </w:numPr>
        <w:tabs>
          <w:tab w:val="clear" w:pos="213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Хорошо поставленный и соблюдаемый церемониал и протокол – это, образно говоря, та «смазка», которая позволяет нормально, без помех, работать отлаженному механизму деловых отношений. </w:t>
      </w:r>
    </w:p>
    <w:p w:rsidR="00A03217" w:rsidRPr="00D7052F" w:rsidRDefault="0034601F" w:rsidP="00D7052F">
      <w:pPr>
        <w:pStyle w:val="21"/>
        <w:ind w:firstLine="709"/>
        <w:jc w:val="both"/>
      </w:pPr>
      <w:r w:rsidRPr="00D7052F">
        <w:rPr>
          <w:bCs/>
          <w:iCs/>
        </w:rPr>
        <w:t>4)</w:t>
      </w:r>
      <w:r w:rsidR="00A03217" w:rsidRPr="00D7052F">
        <w:rPr>
          <w:bCs/>
          <w:iCs/>
        </w:rPr>
        <w:t xml:space="preserve">. </w:t>
      </w:r>
      <w:r w:rsidR="00A03217" w:rsidRPr="00D7052F">
        <w:rPr>
          <w:bCs/>
        </w:rPr>
        <w:t>Этика делового общения.</w:t>
      </w:r>
    </w:p>
    <w:p w:rsidR="00A03217" w:rsidRPr="00D7052F" w:rsidRDefault="00A03217" w:rsidP="00D7052F">
      <w:pPr>
        <w:pStyle w:val="21"/>
        <w:ind w:firstLine="709"/>
        <w:jc w:val="both"/>
        <w:rPr>
          <w:iCs/>
        </w:rPr>
      </w:pPr>
      <w:r w:rsidRPr="00D7052F">
        <w:t xml:space="preserve">Формирование у деловых людей соответствующих нравственных качеств и правил профессиональной этики является необходимым условием их повседневной деятельности. Как говорил наш великий русский писатель А.П.Чехов: </w:t>
      </w:r>
      <w:r w:rsidRPr="00D7052F">
        <w:rPr>
          <w:iCs/>
        </w:rPr>
        <w:t>«В человеке должно быть все прекрасно -</w:t>
      </w:r>
      <w:r w:rsidRPr="00D7052F">
        <w:rPr>
          <w:iCs/>
        </w:rPr>
        <w:tab/>
        <w:t xml:space="preserve"> и лицо, и одежда, и душа, и мысли».</w:t>
      </w:r>
    </w:p>
    <w:p w:rsidR="00A03217" w:rsidRPr="00D7052F" w:rsidRDefault="00A03217" w:rsidP="00D7052F">
      <w:pPr>
        <w:pStyle w:val="21"/>
        <w:ind w:firstLine="709"/>
        <w:jc w:val="both"/>
      </w:pPr>
      <w:r w:rsidRPr="00D7052F">
        <w:rPr>
          <w:iCs/>
        </w:rPr>
        <w:t xml:space="preserve">Этику делового общения </w:t>
      </w:r>
      <w:r w:rsidRPr="00D7052F">
        <w:t xml:space="preserve">можно определить, как совокупность нравственных норм, правил и представлений, регулирующих поведение и отношения людей в процессе их производственной деятельности. </w:t>
      </w:r>
    </w:p>
    <w:p w:rsidR="00A03217" w:rsidRPr="00D7052F" w:rsidRDefault="00A03217" w:rsidP="00D7052F">
      <w:pPr>
        <w:pStyle w:val="21"/>
        <w:ind w:firstLine="709"/>
        <w:jc w:val="both"/>
        <w:rPr>
          <w:iCs/>
        </w:rPr>
      </w:pPr>
      <w:r w:rsidRPr="00D7052F">
        <w:t>Особое внимание следует обратить на золотое правило этики общения: «</w:t>
      </w:r>
      <w:r w:rsidRPr="00D7052F">
        <w:rPr>
          <w:iCs/>
        </w:rPr>
        <w:t>Относитесь к другим так, как вы хотели бы, чтобы относились к вам».</w:t>
      </w:r>
    </w:p>
    <w:p w:rsidR="00A03217" w:rsidRPr="00D7052F" w:rsidRDefault="00A03217" w:rsidP="00D7052F">
      <w:pPr>
        <w:pStyle w:val="21"/>
        <w:ind w:firstLine="709"/>
        <w:jc w:val="both"/>
      </w:pPr>
      <w:r w:rsidRPr="00D7052F">
        <w:t>Это правило применимо и к деловому общению, но по отношению к отдельным его видам (</w:t>
      </w:r>
      <w:r w:rsidRPr="00D7052F">
        <w:rPr>
          <w:iCs/>
        </w:rPr>
        <w:t>«сверху – вниз»</w:t>
      </w:r>
      <w:r w:rsidRPr="00D7052F">
        <w:t xml:space="preserve"> (руководитель – подчиненный), </w:t>
      </w:r>
      <w:r w:rsidRPr="00D7052F">
        <w:rPr>
          <w:iCs/>
        </w:rPr>
        <w:t xml:space="preserve">«снизу – вверх» </w:t>
      </w:r>
      <w:r w:rsidRPr="00D7052F">
        <w:t xml:space="preserve">(подчиненный – руководитель), </w:t>
      </w:r>
      <w:r w:rsidRPr="00D7052F">
        <w:rPr>
          <w:iCs/>
        </w:rPr>
        <w:t>«по горизонтали»</w:t>
      </w:r>
      <w:r w:rsidRPr="00D7052F">
        <w:t xml:space="preserve"> (сотрудник – сотрудник)) требует конкретизации:</w:t>
      </w:r>
    </w:p>
    <w:p w:rsidR="00A03217" w:rsidRPr="00D7052F" w:rsidRDefault="00A03217" w:rsidP="00D7052F">
      <w:pPr>
        <w:pStyle w:val="21"/>
        <w:ind w:firstLine="709"/>
        <w:jc w:val="both"/>
        <w:rPr>
          <w:iCs/>
        </w:rPr>
      </w:pPr>
      <w:r w:rsidRPr="00D7052F">
        <w:t xml:space="preserve">В деловом общении «сверху – вниз», это правило можно сформулировать следующим образом: </w:t>
      </w:r>
      <w:r w:rsidRPr="00D7052F">
        <w:rPr>
          <w:iCs/>
        </w:rPr>
        <w:t>«Относитесь к своему подчиненному так, как вы хотели бы, чтобы к вам относился руководитель»</w:t>
      </w:r>
      <w:r w:rsidRPr="00D7052F">
        <w:t>.</w:t>
      </w:r>
      <w:r w:rsidRPr="00D7052F">
        <w:rPr>
          <w:iCs/>
        </w:rPr>
        <w:t xml:space="preserve"> </w:t>
      </w:r>
    </w:p>
    <w:p w:rsidR="00A03217" w:rsidRPr="00D7052F" w:rsidRDefault="00A03217" w:rsidP="00D7052F">
      <w:pPr>
        <w:pStyle w:val="21"/>
        <w:ind w:firstLine="709"/>
        <w:jc w:val="both"/>
      </w:pPr>
      <w:r w:rsidRPr="00D7052F">
        <w:t xml:space="preserve">Отношение руководителя к подчиненному влияет на весь характер делового общения, во многом определяет его нравственно-психологический климат. Именно на этом уровне формируется в первую очередь нравственные эталоны и образцы поведения, в том числе и выбор </w:t>
      </w:r>
      <w:r w:rsidRPr="00D7052F">
        <w:rPr>
          <w:iCs/>
        </w:rPr>
        <w:t>форм распоряжения</w:t>
      </w:r>
      <w:r w:rsidRPr="00D7052F">
        <w:t xml:space="preserve"> таких, как: </w:t>
      </w:r>
      <w:r w:rsidRPr="00D7052F">
        <w:rPr>
          <w:iCs/>
        </w:rPr>
        <w:t xml:space="preserve">приказ, просьба, вопрос </w:t>
      </w:r>
      <w:r w:rsidRPr="00D7052F">
        <w:t xml:space="preserve"> так называемый </w:t>
      </w:r>
      <w:r w:rsidRPr="00D7052F">
        <w:rPr>
          <w:iCs/>
        </w:rPr>
        <w:t>«доброволец»</w:t>
      </w:r>
      <w:r w:rsidRPr="00D7052F">
        <w:t>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bCs/>
          <w:iCs/>
          <w:sz w:val="28"/>
          <w:szCs w:val="28"/>
        </w:rPr>
        <w:t>Приказ</w:t>
      </w:r>
      <w:r w:rsidRPr="00D7052F">
        <w:rPr>
          <w:sz w:val="28"/>
          <w:szCs w:val="28"/>
        </w:rPr>
        <w:t xml:space="preserve"> – чаще всего следует использовать в чрезвычайной ситуации, а также в отношении недобросовестных сотрудников.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bCs/>
          <w:iCs/>
          <w:sz w:val="28"/>
          <w:szCs w:val="28"/>
        </w:rPr>
        <w:t>Просьба</w:t>
      </w:r>
      <w:r w:rsidRPr="00D7052F">
        <w:rPr>
          <w:sz w:val="28"/>
          <w:szCs w:val="28"/>
        </w:rPr>
        <w:t xml:space="preserve"> – используется в том случае, если ситуация рядовая, а отношение между руководителем и подчиненным основано на доверии и доброжелательности.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bCs/>
          <w:iCs/>
          <w:sz w:val="28"/>
          <w:szCs w:val="28"/>
        </w:rPr>
        <w:t>Вопрос</w:t>
      </w:r>
      <w:r w:rsidR="0034601F" w:rsidRPr="00D7052F">
        <w:rPr>
          <w:bCs/>
          <w:iCs/>
          <w:sz w:val="28"/>
          <w:szCs w:val="28"/>
        </w:rPr>
        <w:t xml:space="preserve"> </w:t>
      </w:r>
      <w:r w:rsidRPr="00D7052F">
        <w:rPr>
          <w:sz w:val="28"/>
          <w:szCs w:val="28"/>
        </w:rPr>
        <w:t>–</w:t>
      </w:r>
      <w:r w:rsidR="0034601F" w:rsidRPr="00D7052F">
        <w:rPr>
          <w:sz w:val="28"/>
          <w:szCs w:val="28"/>
        </w:rPr>
        <w:t xml:space="preserve"> </w:t>
      </w:r>
      <w:r w:rsidRPr="00D7052F">
        <w:rPr>
          <w:sz w:val="28"/>
          <w:szCs w:val="28"/>
        </w:rPr>
        <w:t>«Если смысл заняться этим?» или «Как мы должны это сделать?» - Лучше применять в тех случаях, когда вы хотите вызвать обсуждение, как лучше сделать работу или подтолкнуть сотрудника к тому, чтобы он взял инициативу на себя. При этом сотрудники должны быть инициативными и достаточно квалифицированными. В противном случае некоторые могут воспринять ваш вопрос как проявление слабости.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bCs/>
          <w:iCs/>
          <w:sz w:val="28"/>
          <w:szCs w:val="28"/>
        </w:rPr>
        <w:t>«Доброволец»</w:t>
      </w:r>
      <w:r w:rsidRPr="00D7052F">
        <w:rPr>
          <w:sz w:val="28"/>
          <w:szCs w:val="28"/>
        </w:rPr>
        <w:t xml:space="preserve"> («Кто хочет это сделать?») – подходит для такой ситуации, когда работу не хочет делать никто, но, тем не менее, она должна быть сделана. В этом случае доброволец надеется, что его энтузиазм будет соответствующем образом оценен в дальнейшей работе.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В деловом общении «снизу-вверх» общее этическое правило можно сформулировать следующим образом: </w:t>
      </w:r>
      <w:r w:rsidRPr="00D7052F">
        <w:rPr>
          <w:iCs/>
          <w:sz w:val="28"/>
          <w:szCs w:val="28"/>
        </w:rPr>
        <w:t>«Относись к своему руководителю так, как вы хотели бы, чтобы к вам относились ваши подчиненные».</w:t>
      </w:r>
    </w:p>
    <w:p w:rsidR="00A03217" w:rsidRPr="00D7052F" w:rsidRDefault="00A03217" w:rsidP="00D7052F">
      <w:pPr>
        <w:pStyle w:val="21"/>
        <w:ind w:firstLine="709"/>
        <w:jc w:val="both"/>
      </w:pPr>
      <w:r w:rsidRPr="00D7052F">
        <w:t>Знать, как следует обращаться и относиться к своему руководителю, не менее важно, чем то, какие нравственные требования следует предъявлять к своим подчиненным. Без этого трудно найти «общий язык» и с начальником, и с подчиненными. Используя те или иные этические нормы, можно привлечь руководителя на свою сторону, сделать его своим союзником, но можно и настроить его против себя, сделать его своим недоброжелателем.</w:t>
      </w:r>
    </w:p>
    <w:p w:rsidR="00A03217" w:rsidRPr="00D7052F" w:rsidRDefault="00A03217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Общий этический принцип общения «по горизонтали» можно сформулировать следующим образом: </w:t>
      </w:r>
      <w:r w:rsidRPr="00D7052F">
        <w:rPr>
          <w:iCs/>
          <w:sz w:val="28"/>
          <w:szCs w:val="28"/>
        </w:rPr>
        <w:t>«В деловом общении относитесь к своему коллеге так, как вы хотели бы, чтобы он относился к вам».</w:t>
      </w:r>
      <w:r w:rsidRPr="00D7052F">
        <w:rPr>
          <w:sz w:val="28"/>
          <w:szCs w:val="28"/>
        </w:rPr>
        <w:t xml:space="preserve"> Если вы затрудняетесь, как вести себя в той или иной ситуации, поставьте себя на место вашего коллеги. </w:t>
      </w:r>
    </w:p>
    <w:p w:rsidR="00A03217" w:rsidRPr="00D7052F" w:rsidRDefault="00A03217" w:rsidP="00D7052F">
      <w:pPr>
        <w:pStyle w:val="21"/>
        <w:ind w:firstLine="709"/>
        <w:jc w:val="both"/>
      </w:pPr>
      <w:r w:rsidRPr="00D7052F">
        <w:t>Существуют различные средства и способы повышения уровня этичности делового общения. К ним относятся:</w:t>
      </w:r>
    </w:p>
    <w:p w:rsidR="00A03217" w:rsidRPr="00D7052F" w:rsidRDefault="00A03217" w:rsidP="00D7052F">
      <w:pPr>
        <w:pStyle w:val="21"/>
        <w:numPr>
          <w:ilvl w:val="0"/>
          <w:numId w:val="14"/>
        </w:numPr>
        <w:tabs>
          <w:tab w:val="clear" w:pos="720"/>
          <w:tab w:val="num" w:pos="360"/>
        </w:tabs>
        <w:ind w:left="0" w:firstLine="709"/>
        <w:jc w:val="both"/>
      </w:pPr>
      <w:r w:rsidRPr="00D7052F">
        <w:t>разработка этических нормативов на предприятии;</w:t>
      </w:r>
    </w:p>
    <w:p w:rsidR="00A03217" w:rsidRPr="00D7052F" w:rsidRDefault="00A03217" w:rsidP="00D7052F">
      <w:pPr>
        <w:pStyle w:val="21"/>
        <w:numPr>
          <w:ilvl w:val="0"/>
          <w:numId w:val="14"/>
        </w:numPr>
        <w:tabs>
          <w:tab w:val="clear" w:pos="720"/>
          <w:tab w:val="num" w:pos="360"/>
        </w:tabs>
        <w:ind w:left="0" w:firstLine="709"/>
        <w:jc w:val="both"/>
      </w:pPr>
      <w:r w:rsidRPr="00D7052F">
        <w:t>создание комитетов и комиссий по этике;</w:t>
      </w:r>
    </w:p>
    <w:p w:rsidR="00A03217" w:rsidRPr="00D7052F" w:rsidRDefault="00A03217" w:rsidP="00D7052F">
      <w:pPr>
        <w:pStyle w:val="21"/>
        <w:numPr>
          <w:ilvl w:val="0"/>
          <w:numId w:val="14"/>
        </w:numPr>
        <w:tabs>
          <w:tab w:val="clear" w:pos="720"/>
          <w:tab w:val="num" w:pos="360"/>
        </w:tabs>
        <w:ind w:left="0" w:firstLine="709"/>
        <w:jc w:val="both"/>
      </w:pPr>
      <w:r w:rsidRPr="00D7052F">
        <w:t xml:space="preserve">проведение социально-этических ревизий; </w:t>
      </w:r>
    </w:p>
    <w:p w:rsidR="00A03217" w:rsidRPr="00D7052F" w:rsidRDefault="00A03217" w:rsidP="00D7052F">
      <w:pPr>
        <w:pStyle w:val="21"/>
        <w:numPr>
          <w:ilvl w:val="0"/>
          <w:numId w:val="14"/>
        </w:numPr>
        <w:tabs>
          <w:tab w:val="clear" w:pos="720"/>
          <w:tab w:val="num" w:pos="360"/>
        </w:tabs>
        <w:ind w:left="0" w:firstLine="709"/>
        <w:jc w:val="both"/>
      </w:pPr>
      <w:r w:rsidRPr="00D7052F">
        <w:t>обучение этическому поведению.</w:t>
      </w:r>
    </w:p>
    <w:p w:rsidR="00A03217" w:rsidRPr="00D7052F" w:rsidRDefault="00A03217" w:rsidP="00D7052F">
      <w:pPr>
        <w:pStyle w:val="21"/>
        <w:ind w:firstLine="709"/>
        <w:jc w:val="both"/>
      </w:pPr>
      <w:r w:rsidRPr="00D7052F">
        <w:t>Таким образом, хорошее знание и выполнение норм и правил делового этикета, протокола и этики являются одной из важных составляющих привлекательного имиджа делового человека, которые помогут ему добиться больших успехов в сфере предпринимательства и в деловой карьере.</w:t>
      </w:r>
    </w:p>
    <w:p w:rsidR="00BE46CD" w:rsidRPr="00D7052F" w:rsidRDefault="00BE46CD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84816" w:rsidRPr="00B10837" w:rsidRDefault="00F84816" w:rsidP="00B108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B10837">
        <w:rPr>
          <w:b/>
          <w:bCs/>
          <w:iCs/>
          <w:sz w:val="28"/>
          <w:szCs w:val="28"/>
        </w:rPr>
        <w:t>2.2. Механизмы и психологические аспекты формирования имиджа.</w:t>
      </w:r>
    </w:p>
    <w:p w:rsidR="00F84816" w:rsidRPr="00D7052F" w:rsidRDefault="00F84816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250BE" w:rsidRPr="00D7052F" w:rsidRDefault="00B90F09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,Bold"/>
          <w:bCs/>
          <w:sz w:val="28"/>
          <w:szCs w:val="28"/>
        </w:rPr>
        <w:t>Ключевым аспектом формирования имиджа с психологической точки зрения является</w:t>
      </w:r>
      <w:r w:rsidR="006250BE" w:rsidRPr="00D7052F">
        <w:rPr>
          <w:rFonts w:cs="TimesNewRoman,Bold"/>
          <w:bCs/>
          <w:sz w:val="28"/>
          <w:szCs w:val="28"/>
        </w:rPr>
        <w:t xml:space="preserve"> </w:t>
      </w:r>
      <w:r w:rsidRPr="00D7052F">
        <w:rPr>
          <w:rFonts w:cs="TimesNewRoman,Bold"/>
          <w:bCs/>
          <w:sz w:val="28"/>
          <w:szCs w:val="28"/>
        </w:rPr>
        <w:t xml:space="preserve">самоконтроль. </w:t>
      </w:r>
      <w:r w:rsidR="006250BE" w:rsidRPr="00D7052F">
        <w:rPr>
          <w:rFonts w:cs="TimesNewRoman"/>
          <w:sz w:val="28"/>
          <w:szCs w:val="28"/>
        </w:rPr>
        <w:t xml:space="preserve">Если руководитель сердится, выходит из себя по любому незначительному поводу, это наносит его карьере такой же ущерб, как и допущение крупной ошибки при принятии того или иного решения. Несдержанность в выражении чувств дает </w:t>
      </w:r>
      <w:r w:rsidRPr="00D7052F">
        <w:rPr>
          <w:rFonts w:cs="TimesNewRoman"/>
          <w:sz w:val="28"/>
          <w:szCs w:val="28"/>
        </w:rPr>
        <w:t xml:space="preserve">конкурентам </w:t>
      </w:r>
      <w:r w:rsidR="006250BE" w:rsidRPr="00D7052F">
        <w:rPr>
          <w:rFonts w:cs="TimesNewRoman"/>
          <w:sz w:val="28"/>
          <w:szCs w:val="28"/>
        </w:rPr>
        <w:t>возможность изучить недостатки и достоинства</w:t>
      </w:r>
      <w:r w:rsidRPr="00D7052F">
        <w:rPr>
          <w:rFonts w:cs="TimesNewRoman"/>
          <w:sz w:val="28"/>
          <w:szCs w:val="28"/>
        </w:rPr>
        <w:t xml:space="preserve"> личности руководителя</w:t>
      </w:r>
      <w:r w:rsidR="006250BE" w:rsidRPr="00D7052F">
        <w:rPr>
          <w:rFonts w:cs="TimesNewRoman"/>
          <w:sz w:val="28"/>
          <w:szCs w:val="28"/>
        </w:rPr>
        <w:t>. Д</w:t>
      </w:r>
      <w:r w:rsidRPr="00D7052F">
        <w:rPr>
          <w:rFonts w:cs="TimesNewRoman"/>
          <w:sz w:val="28"/>
          <w:szCs w:val="28"/>
        </w:rPr>
        <w:t>ля того</w:t>
      </w:r>
      <w:r w:rsidR="006250BE" w:rsidRPr="00D7052F">
        <w:rPr>
          <w:rFonts w:cs="TimesNewRoman"/>
          <w:sz w:val="28"/>
          <w:szCs w:val="28"/>
        </w:rPr>
        <w:t xml:space="preserve"> чтобы быть преуспевающим руководителем, </w:t>
      </w:r>
      <w:r w:rsidRPr="00D7052F">
        <w:rPr>
          <w:rFonts w:cs="TimesNewRoman"/>
          <w:sz w:val="28"/>
          <w:szCs w:val="28"/>
        </w:rPr>
        <w:t>необходимо</w:t>
      </w:r>
      <w:r w:rsidR="006250BE" w:rsidRPr="00D7052F">
        <w:rPr>
          <w:rFonts w:cs="TimesNewRoman"/>
          <w:sz w:val="28"/>
          <w:szCs w:val="28"/>
        </w:rPr>
        <w:t xml:space="preserve"> развивать в себе чувство самоконтроля, которое </w:t>
      </w:r>
      <w:r w:rsidRPr="00D7052F">
        <w:rPr>
          <w:rFonts w:cs="TimesNewRoman"/>
          <w:sz w:val="28"/>
          <w:szCs w:val="28"/>
        </w:rPr>
        <w:t xml:space="preserve">должно стать </w:t>
      </w:r>
      <w:r w:rsidR="006250BE" w:rsidRPr="00D7052F">
        <w:rPr>
          <w:rFonts w:cs="TimesNewRoman"/>
          <w:sz w:val="28"/>
          <w:szCs w:val="28"/>
        </w:rPr>
        <w:t>привычкой.</w:t>
      </w:r>
    </w:p>
    <w:p w:rsidR="006250BE" w:rsidRPr="00D7052F" w:rsidRDefault="00B90F09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Для того</w:t>
      </w:r>
      <w:r w:rsidR="006250BE" w:rsidRPr="00D7052F">
        <w:rPr>
          <w:rFonts w:cs="TimesNewRoman"/>
          <w:sz w:val="28"/>
          <w:szCs w:val="28"/>
        </w:rPr>
        <w:t xml:space="preserve"> чтобы научиться использовать тактику неожиданностей и в то же время предупредит</w:t>
      </w:r>
      <w:r w:rsidRPr="00D7052F">
        <w:rPr>
          <w:rFonts w:cs="TimesNewRoman"/>
          <w:sz w:val="28"/>
          <w:szCs w:val="28"/>
        </w:rPr>
        <w:t>ь применение этой тактики</w:t>
      </w:r>
      <w:r w:rsidR="006250BE" w:rsidRPr="00D7052F">
        <w:rPr>
          <w:rFonts w:cs="TimesNewRoman"/>
          <w:sz w:val="28"/>
          <w:szCs w:val="28"/>
        </w:rPr>
        <w:t xml:space="preserve"> конкурентами, необходимо изучить внешние признаки чувства удивления и научиться не проявлять этого чувства путем контролирования собственных эмоций, вызывающих проявление внешних признаков.</w:t>
      </w:r>
    </w:p>
    <w:p w:rsidR="006250BE" w:rsidRPr="00D7052F" w:rsidRDefault="00B90F09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Сложность с психологической точки зрения заключается в изучении эмоций</w:t>
      </w:r>
      <w:r w:rsidR="006250BE" w:rsidRPr="00D7052F">
        <w:rPr>
          <w:rFonts w:cs="TimesNewRoman"/>
          <w:sz w:val="28"/>
          <w:szCs w:val="28"/>
        </w:rPr>
        <w:t>. Гнев, замешательство, досада, не говоря уж об обычном разочаровании - вот те наиболее неприятные эмоции, которые порождаются чувством удивления. Скрыть эти эмоции, когда их чувствуешь, очень трудно. При их появлении лицо, уши, шея моментально краснеют. Мускулы гортани сжимаются и голос мгновенно повышается. Такие эмоции почти невозможно скрыть</w:t>
      </w:r>
      <w:r w:rsidRPr="00D7052F">
        <w:rPr>
          <w:rFonts w:cs="TimesNewRoman"/>
          <w:sz w:val="28"/>
          <w:szCs w:val="28"/>
        </w:rPr>
        <w:t>,</w:t>
      </w:r>
      <w:r w:rsidR="006250BE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зато их можно успешно контролировать</w:t>
      </w:r>
      <w:r w:rsidR="006250BE" w:rsidRPr="00D7052F">
        <w:rPr>
          <w:rFonts w:cs="TimesNewRoman"/>
          <w:sz w:val="28"/>
          <w:szCs w:val="28"/>
        </w:rPr>
        <w:t>.</w:t>
      </w:r>
      <w:r w:rsidRPr="00D7052F">
        <w:rPr>
          <w:rFonts w:cs="TimesNewRoman"/>
          <w:sz w:val="28"/>
          <w:szCs w:val="28"/>
        </w:rPr>
        <w:t xml:space="preserve"> </w:t>
      </w:r>
    </w:p>
    <w:p w:rsidR="006250BE" w:rsidRPr="00D7052F" w:rsidRDefault="006250BE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Положительные эмоции скрывать гораздо легче. Да и скрывать их нужно только в том случае, если их причиной является что-то неприятное для других. В последнем случае это необходимо делать всегда.</w:t>
      </w:r>
      <w:r w:rsidR="00B90F09" w:rsidRPr="00D7052F">
        <w:rPr>
          <w:rFonts w:cs="TimesNewRoman"/>
          <w:sz w:val="28"/>
          <w:szCs w:val="28"/>
        </w:rPr>
        <w:t xml:space="preserve"> </w:t>
      </w:r>
    </w:p>
    <w:p w:rsidR="00B90F09" w:rsidRPr="00D7052F" w:rsidRDefault="007156BE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,Bold"/>
          <w:sz w:val="28"/>
          <w:szCs w:val="28"/>
        </w:rPr>
      </w:pPr>
      <w:r w:rsidRPr="00D7052F">
        <w:rPr>
          <w:rFonts w:cs="TimesNewRoman,Bold"/>
          <w:bCs/>
          <w:sz w:val="28"/>
          <w:szCs w:val="28"/>
        </w:rPr>
        <w:t>Также немаловажным аспектом формирования имиджа является контроль настроения.</w:t>
      </w:r>
      <w:r w:rsidR="00B90F09" w:rsidRPr="00D7052F">
        <w:rPr>
          <w:rFonts w:cs="TimesNewRoman,Bold"/>
          <w:bCs/>
          <w:sz w:val="28"/>
          <w:szCs w:val="28"/>
        </w:rPr>
        <w:t xml:space="preserve"> </w:t>
      </w:r>
      <w:r w:rsidR="00B90F09" w:rsidRPr="00D7052F">
        <w:rPr>
          <w:rFonts w:cs="TimesNewRoman"/>
          <w:sz w:val="28"/>
          <w:szCs w:val="28"/>
        </w:rPr>
        <w:t xml:space="preserve">Если </w:t>
      </w:r>
      <w:r w:rsidRPr="00D7052F">
        <w:rPr>
          <w:rFonts w:cs="TimesNewRoman"/>
          <w:sz w:val="28"/>
          <w:szCs w:val="28"/>
        </w:rPr>
        <w:t>человек</w:t>
      </w:r>
      <w:r w:rsidR="00B90F09" w:rsidRPr="00D7052F">
        <w:rPr>
          <w:rFonts w:cs="TimesNewRoman"/>
          <w:sz w:val="28"/>
          <w:szCs w:val="28"/>
        </w:rPr>
        <w:t xml:space="preserve"> не привык сдерживаться (а несдержанность</w:t>
      </w:r>
      <w:r w:rsidRPr="00D7052F">
        <w:rPr>
          <w:rFonts w:cs="TimesNewRoman"/>
          <w:sz w:val="28"/>
          <w:szCs w:val="28"/>
        </w:rPr>
        <w:t xml:space="preserve"> есть привычка), то наверняка он</w:t>
      </w:r>
      <w:r w:rsidR="00B90F09" w:rsidRPr="00D7052F">
        <w:rPr>
          <w:rFonts w:cs="TimesNewRoman"/>
          <w:sz w:val="28"/>
          <w:szCs w:val="28"/>
        </w:rPr>
        <w:t xml:space="preserve"> оправдывает это свойствами </w:t>
      </w:r>
      <w:r w:rsidRPr="00D7052F">
        <w:rPr>
          <w:rFonts w:cs="TimesNewRoman"/>
          <w:sz w:val="28"/>
          <w:szCs w:val="28"/>
        </w:rPr>
        <w:t>своего</w:t>
      </w:r>
      <w:r w:rsidR="00B90F09" w:rsidRPr="00D7052F">
        <w:rPr>
          <w:rFonts w:cs="TimesNewRoman"/>
          <w:sz w:val="28"/>
          <w:szCs w:val="28"/>
        </w:rPr>
        <w:t xml:space="preserve"> характера, вспыльчивостью. Однако можно переломить себя и избавиться от этой привычки. Прежде всего, </w:t>
      </w:r>
      <w:r w:rsidRPr="00D7052F">
        <w:rPr>
          <w:rFonts w:cs="TimesNewRoman"/>
          <w:sz w:val="28"/>
          <w:szCs w:val="28"/>
        </w:rPr>
        <w:t xml:space="preserve">нужно убедиться, что </w:t>
      </w:r>
      <w:r w:rsidR="00B90F09" w:rsidRPr="00D7052F">
        <w:rPr>
          <w:rFonts w:cs="TimesNewRoman"/>
          <w:sz w:val="28"/>
          <w:szCs w:val="28"/>
        </w:rPr>
        <w:t>фактически нет необходимости выходить из себя.</w:t>
      </w:r>
      <w:r w:rsidRPr="00D7052F">
        <w:rPr>
          <w:rFonts w:cs="TimesNewRoman"/>
          <w:sz w:val="28"/>
          <w:szCs w:val="28"/>
        </w:rPr>
        <w:t xml:space="preserve"> Необходимо о</w:t>
      </w:r>
      <w:r w:rsidR="00B90F09" w:rsidRPr="00D7052F">
        <w:rPr>
          <w:rFonts w:cs="TimesNewRoman"/>
          <w:sz w:val="28"/>
          <w:szCs w:val="28"/>
        </w:rPr>
        <w:t>братит</w:t>
      </w:r>
      <w:r w:rsidRPr="00D7052F">
        <w:rPr>
          <w:rFonts w:cs="TimesNewRoman"/>
          <w:sz w:val="28"/>
          <w:szCs w:val="28"/>
        </w:rPr>
        <w:t>ь внимание на то, что когда человек выходит</w:t>
      </w:r>
      <w:r w:rsidR="00B90F09" w:rsidRPr="00D7052F">
        <w:rPr>
          <w:rFonts w:cs="TimesNewRoman"/>
          <w:sz w:val="28"/>
          <w:szCs w:val="28"/>
        </w:rPr>
        <w:t xml:space="preserve"> из себя, внезапно </w:t>
      </w:r>
      <w:r w:rsidRPr="00D7052F">
        <w:rPr>
          <w:rFonts w:cs="TimesNewRoman"/>
          <w:sz w:val="28"/>
          <w:szCs w:val="28"/>
        </w:rPr>
        <w:t>раздражается</w:t>
      </w:r>
      <w:r w:rsidR="00B90F09" w:rsidRPr="00D7052F">
        <w:rPr>
          <w:rFonts w:cs="TimesNewRoman"/>
          <w:sz w:val="28"/>
          <w:szCs w:val="28"/>
        </w:rPr>
        <w:t>, это сопровождается такой же физической реакцией, как и чувство страха.</w:t>
      </w:r>
    </w:p>
    <w:p w:rsidR="00B90F09" w:rsidRPr="00D7052F" w:rsidRDefault="007156BE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,Bold"/>
          <w:bCs/>
          <w:sz w:val="28"/>
          <w:szCs w:val="28"/>
        </w:rPr>
        <w:t>Развитие способности</w:t>
      </w:r>
      <w:r w:rsidR="00B90F09" w:rsidRPr="00D7052F">
        <w:rPr>
          <w:rFonts w:cs="TimesNewRoman,Bold"/>
          <w:bCs/>
          <w:sz w:val="28"/>
          <w:szCs w:val="28"/>
        </w:rPr>
        <w:t xml:space="preserve"> к напряженной работе</w:t>
      </w:r>
      <w:r w:rsidRPr="00D7052F">
        <w:rPr>
          <w:rFonts w:cs="TimesNewRoman,Bold"/>
          <w:bCs/>
          <w:sz w:val="28"/>
          <w:szCs w:val="28"/>
        </w:rPr>
        <w:t xml:space="preserve"> также сопровождается психологическими потрясениями на начальном этапе формирования данного навыка</w:t>
      </w:r>
      <w:r w:rsidR="00B90F09" w:rsidRPr="00D7052F">
        <w:rPr>
          <w:rFonts w:cs="TimesNewRoman,Bold"/>
          <w:bCs/>
          <w:sz w:val="28"/>
          <w:szCs w:val="28"/>
        </w:rPr>
        <w:t xml:space="preserve">. </w:t>
      </w:r>
      <w:r w:rsidR="00B90F09" w:rsidRPr="00D7052F">
        <w:rPr>
          <w:rFonts w:cs="TimesNewRoman"/>
          <w:sz w:val="28"/>
          <w:szCs w:val="28"/>
        </w:rPr>
        <w:t>Должное отношение к работе, показанное не на словах, а на деле, позволяет легче преодолеть трудности. Работать с полной отдачей на любом руководящем посту - не значит лишь выполнять свои служебные обязанности в установленное рабочее время</w:t>
      </w:r>
      <w:r w:rsidRPr="00D7052F">
        <w:rPr>
          <w:rFonts w:cs="TimesNewRoman"/>
          <w:sz w:val="28"/>
          <w:szCs w:val="28"/>
        </w:rPr>
        <w:t xml:space="preserve">. </w:t>
      </w:r>
      <w:r w:rsidR="00B90F09" w:rsidRPr="00D7052F">
        <w:rPr>
          <w:rFonts w:cs="TimesNewRoman"/>
          <w:sz w:val="28"/>
          <w:szCs w:val="28"/>
        </w:rPr>
        <w:t xml:space="preserve">Это </w:t>
      </w:r>
      <w:r w:rsidRPr="00D7052F">
        <w:rPr>
          <w:rFonts w:cs="TimesNewRoman"/>
          <w:sz w:val="28"/>
          <w:szCs w:val="28"/>
        </w:rPr>
        <w:t>означает, что необходимо</w:t>
      </w:r>
      <w:r w:rsidR="00B90F09" w:rsidRPr="00D7052F">
        <w:rPr>
          <w:rFonts w:cs="TimesNewRoman"/>
          <w:sz w:val="28"/>
          <w:szCs w:val="28"/>
        </w:rPr>
        <w:t xml:space="preserve"> рационально ис</w:t>
      </w:r>
      <w:r w:rsidRPr="00D7052F">
        <w:rPr>
          <w:rFonts w:cs="TimesNewRoman"/>
          <w:sz w:val="28"/>
          <w:szCs w:val="28"/>
        </w:rPr>
        <w:t>пользовать находящихся под</w:t>
      </w:r>
      <w:r w:rsidR="00B90F09" w:rsidRPr="00D7052F">
        <w:rPr>
          <w:rFonts w:cs="TimesNewRoman"/>
          <w:sz w:val="28"/>
          <w:szCs w:val="28"/>
        </w:rPr>
        <w:t xml:space="preserve"> руководством людей в соответствии с их деловыми качествами. Это означает, что </w:t>
      </w:r>
      <w:r w:rsidRPr="00D7052F">
        <w:rPr>
          <w:rFonts w:cs="TimesNewRoman"/>
          <w:sz w:val="28"/>
          <w:szCs w:val="28"/>
        </w:rPr>
        <w:t>необходимо твердо придерживаться</w:t>
      </w:r>
      <w:r w:rsidR="00B90F09" w:rsidRPr="00D7052F">
        <w:rPr>
          <w:rFonts w:cs="TimesNewRoman"/>
          <w:sz w:val="28"/>
          <w:szCs w:val="28"/>
        </w:rPr>
        <w:t xml:space="preserve"> планов и совершенствовать их в ходе работы с целью успешного претво</w:t>
      </w:r>
      <w:r w:rsidRPr="00D7052F">
        <w:rPr>
          <w:rFonts w:cs="TimesNewRoman"/>
          <w:sz w:val="28"/>
          <w:szCs w:val="28"/>
        </w:rPr>
        <w:t>рения в жизнь.</w:t>
      </w:r>
    </w:p>
    <w:p w:rsidR="00EF64BF" w:rsidRPr="00D7052F" w:rsidRDefault="00EF64BF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F64BF" w:rsidRPr="00B10837" w:rsidRDefault="00EF64BF" w:rsidP="00B108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B10837">
        <w:rPr>
          <w:b/>
          <w:bCs/>
          <w:iCs/>
          <w:sz w:val="28"/>
          <w:szCs w:val="28"/>
        </w:rPr>
        <w:t>2.3. Основные требования, предъявляемые к менеджеру.</w:t>
      </w:r>
    </w:p>
    <w:p w:rsidR="00EF64BF" w:rsidRPr="00D7052F" w:rsidRDefault="00EF64BF" w:rsidP="00D7052F">
      <w:pPr>
        <w:spacing w:line="360" w:lineRule="auto"/>
        <w:ind w:firstLine="709"/>
        <w:jc w:val="both"/>
        <w:rPr>
          <w:sz w:val="28"/>
          <w:szCs w:val="28"/>
        </w:rPr>
      </w:pP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Понятие "менеджер" имеет очень широкое значение и употребляется применительно к: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организатору конкретных видов работ в рамках отдельных подразделений или программно-целевых групп;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руководителю предприятия в целом или его подразделений (управлений, отделений, отделов);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руководителю по отношению к подчиненным;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администратору любого уровня управления, организующего работу, руководствуясь современными методами и др.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В мировой практике принято различать менеджеров трех уровней: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низшего;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среднего;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высшего.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В соответствии с этими уровнями к менеджерам предъявляются различные требования. Требования эти высоки для любого уровня менеджеров. В общем, линейные руководители среднего звена занимаются решением поставленных задач, низшего звена - устранением проблем, связанных с достижением целей, а высшего звена - постановкой общих целей. Таким образом, хотя и кажется, что ответственность распределена равномерно, больше всего ее лежит на руководителях высшего порядка. Так уж заведено, что если какое-то предприятие не удается, то винят во всем руководителя, а если фирма достигает успеха, то этот успех принадлежит исключительно сотрудникам данной организации.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Однако, можно перечислить общие требования, предъявляющиеся к менеджерам любого уровня. Итак, требования можно разделить на 6 основных блоков: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1. Знание специальности: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знание технологии производственного процесса и его функционирования;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знание теории менеджмента, основных законов и приемов;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знание общей экономической теории;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знание теории маркетинга;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а также общая эрудиция по специальности;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знание науки психологии (очень важно при работе с людьми);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2. Личные качества: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умение быть в форме;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выносливость в состоянии неопределенности и стресса;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выдержка в любой конфликтной ситуации;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коммуникативность;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умение слушать;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интуиция;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приспособляемость к ситуации;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восприимчивость критики, самокритичность;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уверенность в себе;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авторитетность;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стремление к успеху и готовность работать для этого;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возраст и внешние данные;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сила воли;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3. Личные способности: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умение убеждать, пробивать свои идеи (харизма);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умение распределять обязанности и давать четкие указания;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умение стимулировать и мотивировать работников;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легкость в общении, тактичность и дипломатичность;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4. Интеллектуальные способности: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ум и рассудительность;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творческий потенциал;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умение принять нужное решение;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логическое, структурное, системное мышление;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интуиция;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5. Рабочие приемы: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рациональность и системность в работе;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умение максимально концентрироваться;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умение принятия решений и снятия проблем;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самоменеджмент;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умение выражать свои мысли, вести переговоры;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6. Физические возможности: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активность и подвижность;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энергичность;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сила и здоровье.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 xml:space="preserve">Личность руководителя, его опыт, деловые и характерологические особенности играют ведущую роль в управлении организациями. Но требования и качества личности руководителя нельзя рассматривать отдельно от рода его деятельности. Так, например, некоторые качества, встречающиеся при анализе деятельности руководителей производства, отсутствуют в характеристиках руководителей научных коллективов, и наоборот. Кроме того, взаимные соответствия личности руководителя и его деятельности характеризуются определенной динамикой. Вопрос о проявлении и формировании качеств личности руководителя и его деятельности должен рассматриваться в непосредственной связи с тем, что и сама деятельность руководителя тоже существенно изменяется в результате приобретения им новых качеств и изменения существующих. Однако сказанное не исключает возможности и необходимости определить в самом общем виде те требования, которым должен соответствовать руководитель любого управленческого ранга в различных социальных организациях. </w:t>
      </w:r>
      <w:r w:rsidR="00B34AD0" w:rsidRPr="00D7052F">
        <w:rPr>
          <w:rFonts w:cs="TimesNewRoman"/>
          <w:sz w:val="28"/>
          <w:szCs w:val="28"/>
        </w:rPr>
        <w:t>Р</w:t>
      </w:r>
      <w:r w:rsidRPr="00D7052F">
        <w:rPr>
          <w:rFonts w:cs="TimesNewRoman"/>
          <w:sz w:val="28"/>
          <w:szCs w:val="28"/>
        </w:rPr>
        <w:t>ассмотрим основные свойства руководителя: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,Italic"/>
          <w:iCs/>
          <w:sz w:val="28"/>
          <w:szCs w:val="28"/>
        </w:rPr>
      </w:pPr>
      <w:r w:rsidRPr="00D7052F">
        <w:rPr>
          <w:rFonts w:cs="TimesNewRoman,Italic"/>
          <w:iCs/>
          <w:sz w:val="28"/>
          <w:szCs w:val="28"/>
        </w:rPr>
        <w:t>1</w:t>
      </w:r>
      <w:r w:rsidR="00B34AD0" w:rsidRPr="00D7052F">
        <w:rPr>
          <w:rFonts w:cs="TimesNewRoman,Italic"/>
          <w:iCs/>
          <w:sz w:val="28"/>
          <w:szCs w:val="28"/>
        </w:rPr>
        <w:t>)</w:t>
      </w:r>
      <w:r w:rsidRPr="00D7052F">
        <w:rPr>
          <w:rFonts w:cs="TimesNewRoman,Italic"/>
          <w:iCs/>
          <w:sz w:val="28"/>
          <w:szCs w:val="28"/>
        </w:rPr>
        <w:t>. Социальная направленность деятельности.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Руководитель как официальное лицо должен хорошо знать законодательные,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нормативные акты, которые регламентируют деятельность социальных организаций.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Он должен хорошо понимать основные тенденции в развитии современной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политики, экономики, права и других сфер жизни государства.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2</w:t>
      </w:r>
      <w:r w:rsidR="00B34AD0" w:rsidRPr="00D7052F">
        <w:rPr>
          <w:rFonts w:cs="TimesNewRoman"/>
          <w:sz w:val="28"/>
          <w:szCs w:val="28"/>
        </w:rPr>
        <w:t>)</w:t>
      </w:r>
      <w:r w:rsidRPr="00D7052F">
        <w:rPr>
          <w:rFonts w:cs="TimesNewRoman"/>
          <w:sz w:val="28"/>
          <w:szCs w:val="28"/>
        </w:rPr>
        <w:t xml:space="preserve">. </w:t>
      </w:r>
      <w:r w:rsidRPr="00D7052F">
        <w:rPr>
          <w:rFonts w:cs="TimesNewRoman,Italic"/>
          <w:iCs/>
          <w:sz w:val="28"/>
          <w:szCs w:val="28"/>
        </w:rPr>
        <w:t xml:space="preserve">Высокая компетентность </w:t>
      </w:r>
      <w:r w:rsidRPr="00D7052F">
        <w:rPr>
          <w:rFonts w:cs="TimesNewRoman"/>
          <w:sz w:val="28"/>
          <w:szCs w:val="28"/>
        </w:rPr>
        <w:t>в определенной профессиональной деятельности в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соответствии с профилем руководимого коллектива (политика, наука, производство,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правоохранительная система и др.), так как руководитель не вообще управляет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людьми, а управляет их деятельностью по решению профессиональных задач.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Однако в силу своей работы, связанной с организацией людей, руководитель должен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владеть системой знаний и в ряде смежных областей: современной экономики,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права, философии, педагогии, психологии и др. Такие руководители умеют общаться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с людьми, соединяя слово и дело. Они часто ставят цели деятельности, умеют их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обосновать, заставить людей верить в необходимость их достижения.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,Italic"/>
          <w:iCs/>
          <w:sz w:val="28"/>
          <w:szCs w:val="28"/>
        </w:rPr>
      </w:pPr>
      <w:r w:rsidRPr="00D7052F">
        <w:rPr>
          <w:rFonts w:cs="TimesNewRoman"/>
          <w:sz w:val="28"/>
          <w:szCs w:val="28"/>
        </w:rPr>
        <w:t>3</w:t>
      </w:r>
      <w:r w:rsidR="00B34AD0" w:rsidRPr="00D7052F">
        <w:rPr>
          <w:rFonts w:cs="TimesNewRoman"/>
          <w:sz w:val="28"/>
          <w:szCs w:val="28"/>
        </w:rPr>
        <w:t>)</w:t>
      </w:r>
      <w:r w:rsidRPr="00D7052F">
        <w:rPr>
          <w:rFonts w:cs="TimesNewRoman"/>
          <w:sz w:val="28"/>
          <w:szCs w:val="28"/>
        </w:rPr>
        <w:t xml:space="preserve">. </w:t>
      </w:r>
      <w:r w:rsidRPr="00D7052F">
        <w:rPr>
          <w:rFonts w:cs="TimesNewRoman,Italic"/>
          <w:iCs/>
          <w:sz w:val="28"/>
          <w:szCs w:val="28"/>
        </w:rPr>
        <w:t>Организаторские способности.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Одно из основных качеств руководителя - умение организовать совместную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работу людей. Однако совмещать решения организационно-технических задач с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людьми не так просто. Многим руководителям бывает легче сделать что-либо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самому, чем добиться исполнения этого от других. Это самый легкий, но самый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бесперспективный путь, поскольку самому всего не сделать, и со временем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руководитель обнаруживает, что его подчиненные отвыкли от самостоятельности, не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могут или уже не хотят самостоятельно принимать решения. А между тем в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настоящее время одна из центральных задач, которую приходится решать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руководителям в своих коллективах, -</w:t>
      </w:r>
      <w:r w:rsidR="00B10837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это создать условия для проявления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активности, инициативы, творчества людей, развития их активной мотивации.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В ряде исследований показано, что организаторские способности включают в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себя следующие психологические свойства личности: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способность отражать с достаточной полнотой психологию управляемой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группы в ходе решения совместных задач;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практическая направленность ума - овладение знаниями и умениями в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области практической психологии, готовность применять их в процессе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решения организаторских задач;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психологический такт - наличие чувства меры во взаимоотношениях с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людьми;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наличие энергичности - способность заряжать своей энергией организуемых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людей;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требовательность - способность предъявлять к людям адекватные требования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в зависимости от особенностей ситуации;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критичность - способность обнаружить и выразить значимые для данной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деятельности отклонения от условий, диктуемых поставленной задачей;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склонность к организаторской деятельности - потребность в ней.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,Italic"/>
          <w:iCs/>
          <w:sz w:val="28"/>
          <w:szCs w:val="28"/>
        </w:rPr>
        <w:t>4</w:t>
      </w:r>
      <w:r w:rsidR="00B34AD0" w:rsidRPr="00D7052F">
        <w:rPr>
          <w:rFonts w:cs="TimesNewRoman,Italic"/>
          <w:iCs/>
          <w:sz w:val="28"/>
          <w:szCs w:val="28"/>
        </w:rPr>
        <w:t>)</w:t>
      </w:r>
      <w:r w:rsidRPr="00D7052F">
        <w:rPr>
          <w:rFonts w:cs="TimesNewRoman,Italic"/>
          <w:iCs/>
          <w:sz w:val="28"/>
          <w:szCs w:val="28"/>
        </w:rPr>
        <w:t xml:space="preserve">. Высокие моральные качества: </w:t>
      </w:r>
      <w:r w:rsidRPr="00D7052F">
        <w:rPr>
          <w:rFonts w:cs="TimesNewRoman"/>
          <w:sz w:val="28"/>
          <w:szCs w:val="28"/>
        </w:rPr>
        <w:t>справедливость и объективность в оценке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сотрудников, гуманность, чуткость, тактичность, честность. Не только в плане своей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деловой компетенции, но и в своих моральных качествах руководитель должен быть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образцом для подчиненных. Ошибочно было бы ограничивать общение с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подчиненными только служебными вопросами. Надо интересоваться их личными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проблемами, семьей, бытовыми условиями, здоровьем, мнением сотрудников по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различным вопросам, внимательно выслушивать их, даже если их мнение кажется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ошибочным.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Характер руководителя проявляется в стиле руководства, ибо он служит также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эталоном поведения для подчиненных. Поэтому так важно учитывать свойства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характера при назначении человека на руководящую должность. Работник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производственных коллективов считают, что трудно и неприятно работать с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руководителем, если он не уравновешен, груб, несправедлив. Это значительно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снижает производительность труда.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5</w:t>
      </w:r>
      <w:r w:rsidR="00B34AD0" w:rsidRPr="00D7052F">
        <w:rPr>
          <w:rFonts w:cs="TimesNewRoman"/>
          <w:sz w:val="28"/>
          <w:szCs w:val="28"/>
        </w:rPr>
        <w:t>)</w:t>
      </w:r>
      <w:r w:rsidRPr="00D7052F">
        <w:rPr>
          <w:rFonts w:cs="TimesNewRoman"/>
          <w:sz w:val="28"/>
          <w:szCs w:val="28"/>
        </w:rPr>
        <w:t xml:space="preserve">. </w:t>
      </w:r>
      <w:r w:rsidRPr="00D7052F">
        <w:rPr>
          <w:rFonts w:cs="TimesNewRoman,Italic"/>
          <w:iCs/>
          <w:sz w:val="28"/>
          <w:szCs w:val="28"/>
        </w:rPr>
        <w:t xml:space="preserve">Эмоционально-волевые черты характера: </w:t>
      </w:r>
      <w:r w:rsidRPr="00D7052F">
        <w:rPr>
          <w:rFonts w:cs="TimesNewRoman"/>
          <w:sz w:val="28"/>
          <w:szCs w:val="28"/>
        </w:rPr>
        <w:t>целеустремленность,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принципиальность, настойчивость, решительность, дисциплинированность,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увлеченность, способность показать эти качества своим подчиненным и вести их за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собой. Волевые качества человека издавна считались основными его умениями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 xml:space="preserve">управлять. Сократ, например, считал, что главное достоинство руководителя </w:t>
      </w:r>
      <w:r w:rsidR="00B34AD0" w:rsidRPr="00D7052F">
        <w:rPr>
          <w:rFonts w:cs="TimesNewRoman"/>
          <w:sz w:val="28"/>
          <w:szCs w:val="28"/>
        </w:rPr>
        <w:t>–</w:t>
      </w:r>
      <w:r w:rsidRPr="00D7052F">
        <w:rPr>
          <w:rFonts w:cs="TimesNewRoman"/>
          <w:sz w:val="28"/>
          <w:szCs w:val="28"/>
        </w:rPr>
        <w:t xml:space="preserve"> уметь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повелевать людьми, а главными врагами руководителя являются чревоугодие, лень,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страсть к вину, слабость к женщинам. К волевым качествам можно отнести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самокритичность, необходимую для осознания своих слабостей, и самоконтроль,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необходимый для их подавления. Важную роль в структуре этих качеств занимает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чувство ответственности, которое руководитель должен постоянно испытывать, за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моральное и физическое состояние своих подчиненных, за результаты деятельности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руководимого им коллектива.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,Italic"/>
          <w:iCs/>
          <w:sz w:val="28"/>
          <w:szCs w:val="28"/>
        </w:rPr>
        <w:t>6</w:t>
      </w:r>
      <w:r w:rsidR="00B34AD0" w:rsidRPr="00D7052F">
        <w:rPr>
          <w:rFonts w:cs="TimesNewRoman,Italic"/>
          <w:iCs/>
          <w:sz w:val="28"/>
          <w:szCs w:val="28"/>
        </w:rPr>
        <w:t>)</w:t>
      </w:r>
      <w:r w:rsidRPr="00D7052F">
        <w:rPr>
          <w:rFonts w:cs="TimesNewRoman,Italic"/>
          <w:iCs/>
          <w:sz w:val="28"/>
          <w:szCs w:val="28"/>
        </w:rPr>
        <w:t xml:space="preserve">. Интеллектуальные способности: </w:t>
      </w:r>
      <w:r w:rsidRPr="00D7052F">
        <w:rPr>
          <w:rFonts w:cs="TimesNewRoman"/>
          <w:sz w:val="28"/>
          <w:szCs w:val="28"/>
        </w:rPr>
        <w:t>наблюдательность, аналитичность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мышления, способность к прогнозированию ситуаций и результатов деятельности,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оперативность и логичность памяти, устойчивость и распределенность внимания.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Руководитель должен постоянно пополнять и обновлять свои знания и уметь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творчески, оперативно использовать их в часто изменяющихся, иногда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 xml:space="preserve">экстремальных ситуациях, характерных для его не стандартной деятельности. 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Существует мнение, что люди, обладающие высоким творческим интеллектом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предпочитают работать в уединении. Люди средних способностей более склонны к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работе в коллективе, к руководству людьми. В сложных современных условиях у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человека, претендующего на руководство, должно быть высоко и гармонично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развиты характерологические и интеллектуальные свойства.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,Italic"/>
          <w:iCs/>
          <w:sz w:val="28"/>
          <w:szCs w:val="28"/>
        </w:rPr>
      </w:pPr>
      <w:r w:rsidRPr="00D7052F">
        <w:rPr>
          <w:rFonts w:cs="TimesNewRoman"/>
          <w:sz w:val="28"/>
          <w:szCs w:val="28"/>
        </w:rPr>
        <w:t>7</w:t>
      </w:r>
      <w:r w:rsidR="00B34AD0" w:rsidRPr="00D7052F">
        <w:rPr>
          <w:rFonts w:cs="TimesNewRoman"/>
          <w:sz w:val="28"/>
          <w:szCs w:val="28"/>
        </w:rPr>
        <w:t>)</w:t>
      </w:r>
      <w:r w:rsidRPr="00D7052F">
        <w:rPr>
          <w:rFonts w:cs="TimesNewRoman"/>
          <w:sz w:val="28"/>
          <w:szCs w:val="28"/>
        </w:rPr>
        <w:t xml:space="preserve">. </w:t>
      </w:r>
      <w:r w:rsidRPr="00D7052F">
        <w:rPr>
          <w:rFonts w:cs="TimesNewRoman,Italic"/>
          <w:iCs/>
          <w:sz w:val="28"/>
          <w:szCs w:val="28"/>
        </w:rPr>
        <w:t>Умение поддерживать свой авторитет.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Авторитет основан на: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занимаемом руководителем официальном статусе (должность и власть);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признании его превосходства и права принимать ответственные решения в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условиях совместной деятельности.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Настоящим авторитетом пользуется руководитель - лидер, так как в его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поведении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присутствуют оба свойства.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,Italic"/>
          <w:iCs/>
          <w:sz w:val="28"/>
          <w:szCs w:val="28"/>
        </w:rPr>
        <w:t>8</w:t>
      </w:r>
      <w:r w:rsidR="00B34AD0" w:rsidRPr="00D7052F">
        <w:rPr>
          <w:rFonts w:cs="TimesNewRoman,Italic"/>
          <w:iCs/>
          <w:sz w:val="28"/>
          <w:szCs w:val="28"/>
        </w:rPr>
        <w:t>)</w:t>
      </w:r>
      <w:r w:rsidRPr="00D7052F">
        <w:rPr>
          <w:rFonts w:cs="TimesNewRoman,Italic"/>
          <w:iCs/>
          <w:sz w:val="28"/>
          <w:szCs w:val="28"/>
        </w:rPr>
        <w:t xml:space="preserve">. Имидж руководителя - </w:t>
      </w:r>
      <w:r w:rsidRPr="00D7052F">
        <w:rPr>
          <w:rFonts w:cs="TimesNewRoman"/>
          <w:sz w:val="28"/>
          <w:szCs w:val="28"/>
        </w:rPr>
        <w:t>важная составляющая его авторитета. Понятие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имиджа отражает современные требования к внешнему облику руководителя,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который не только общается с подчиненными, но и осуществляет функцию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представительства руководимой им группы перед лицом других социальных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организаций. Поэтому внешность руководителя, культура речи, манеры - все это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элементы его имиджа. В современных условиях существуют имиджмейкеры,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которые создают облик руководителя, формируя этот облик в соответствии с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ожиданиями публики.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,Italic"/>
          <w:iCs/>
          <w:sz w:val="28"/>
          <w:szCs w:val="28"/>
        </w:rPr>
        <w:t>9</w:t>
      </w:r>
      <w:r w:rsidR="00B34AD0" w:rsidRPr="00D7052F">
        <w:rPr>
          <w:rFonts w:cs="TimesNewRoman,Italic"/>
          <w:iCs/>
          <w:sz w:val="28"/>
          <w:szCs w:val="28"/>
        </w:rPr>
        <w:t>)</w:t>
      </w:r>
      <w:r w:rsidRPr="00D7052F">
        <w:rPr>
          <w:rFonts w:cs="TimesNewRoman,Italic"/>
          <w:iCs/>
          <w:sz w:val="28"/>
          <w:szCs w:val="28"/>
        </w:rPr>
        <w:t xml:space="preserve">. Крепкое здоровье. </w:t>
      </w:r>
      <w:r w:rsidRPr="00D7052F">
        <w:rPr>
          <w:rFonts w:cs="TimesNewRoman"/>
          <w:sz w:val="28"/>
          <w:szCs w:val="28"/>
        </w:rPr>
        <w:t>Деятельность современного руководителя характеризуется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чрезвычайно высоким нервным и физическим напряжением. Причинами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профессиональных заболеваний руководителей становятся повышенная нервная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возбудимость, нарушение сна, сердечнососудистые расстройства. Поэтому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считается, что, каким бы сильным ни был человек, его здоровья на управляющей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должности хватит не более чем на 8 лет. Но многие руководители относятся к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 xml:space="preserve">своему здоровью пренебрежительно, стремясь показать </w:t>
      </w:r>
      <w:r w:rsidR="00B10837" w:rsidRPr="00D7052F">
        <w:rPr>
          <w:rFonts w:cs="TimesNewRoman"/>
          <w:sz w:val="28"/>
          <w:szCs w:val="28"/>
        </w:rPr>
        <w:t>коллективу,</w:t>
      </w:r>
      <w:r w:rsidRPr="00D7052F">
        <w:rPr>
          <w:rFonts w:cs="TimesNewRoman"/>
          <w:sz w:val="28"/>
          <w:szCs w:val="28"/>
        </w:rPr>
        <w:t xml:space="preserve"> пример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служебного рвения, не учитывая, что их здоровье является фактором, который в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значительной мере определяет эффективность деятельности руководимых ими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коллективов. Кроме того, что руководитель должен вести здоровый образ жизни, он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должен проходить систематические медицинские обследования. Ведь здоровье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высококомпетентного, опытного руководителя - это не только его личное достояние,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но и общественная ценность для коллектива, организации и государства.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Важной проблемой является отбор и аттестация руководящих кадров. Задачи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изучения свойств личности руководителей, их психологической пригодности к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выполнению сложных функций управления людьми приобретают особую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значимость в современных условиях выделения социальной теории управления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(менеджмента) как особой прикладной области психологии. Наиболее обоснованные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пути оценки личности руководителя состоят в использовании комплекса методов,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среди которых следует выделить: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наблюдение и анализ конкретной деятельности руководителя;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опрос - анкетирование для выявления самооценки менеджера и его оценки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группой;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естественный эксперимент (деловые, ролевые игры);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экспертные оценки специалистов по управлению;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психологическое тестирование с использованием интеллектуальных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личностных и профессиональных тестов;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 xml:space="preserve">- </w:t>
      </w:r>
      <w:r w:rsidR="00DA724E" w:rsidRPr="00D7052F">
        <w:rPr>
          <w:rFonts w:cs="TimesNewRoman"/>
          <w:sz w:val="28"/>
          <w:szCs w:val="28"/>
        </w:rPr>
        <w:t>социометрия</w:t>
      </w:r>
      <w:r w:rsidRPr="00D7052F">
        <w:rPr>
          <w:rFonts w:cs="TimesNewRoman"/>
          <w:sz w:val="28"/>
          <w:szCs w:val="28"/>
        </w:rPr>
        <w:t xml:space="preserve"> с целью установления престижа в группе и психологической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совместимости;</w:t>
      </w:r>
    </w:p>
    <w:p w:rsidR="00B34AD0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 xml:space="preserve">- биографический метод (изучение документации, анализ личности). 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Известно,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что личность есть сложная система разнообразных свойств, поэтому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применение одного метода, даже такого, как тестирование, не может дать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правильного прогноза относительно пригодности человека к выполнению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руководящих функций.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В свете последних лет требования, предъявляемые к личности менеджера,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значительно повысились. Мировая практика подготовки и переподготовки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менеджеров включает активные методы обучения.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В процессе решения экспериментальных задач члены группы устанавливают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определенные взаимоотношения, благодаря чему определяется ролевая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дифференциация людей: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лидеры, способные руководить, организовать и направлять действия всей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группы, показать личный пример;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коллективисты, заботящиеся об успехе всей группы;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индивидуалисты, предпочитающие работать изолированно;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лица, способные быть только ведомыми.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Использование таких активных методов способствует ускорению адаптации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руководителей к изменяющимся условиям труда или работы на новом месте,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позволяет более обоснованно устанавливать организаторский потенциал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претендентов на определенную руководящую роль оказывает помощь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руководителям в организации своей деятельности и самовоспитания. А вот</w:t>
      </w:r>
      <w:r w:rsidR="00B34AD0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конкретно, что должен и чего не должен делать опытный менеджер: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1. Руководитель – это управляющий, а не погонщик, поэтому он должен: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вести коллектив, а не погонять;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полагаться на кооперацию и содействие сотрудников, а не только на свою</w:t>
      </w:r>
      <w:r w:rsidR="009C4E2D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власть;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держать сотрудников в курсе дел, заинтересовывать их в решении проблем, а</w:t>
      </w:r>
      <w:r w:rsidR="009C4E2D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не решать все самому;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говорить «мы», объединяя себя с коллективом, а не говорить всегда «я»;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подавая пример приходить вовремя, а не требовать этого только от других;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- исправлять свои ошибки, а не искать ответственных за них.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2. Для руководителя необходима вера в свое дело, смелость,</w:t>
      </w:r>
      <w:r w:rsidR="009C4E2D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целеустремленность, решительность и умение показать эти качества своим</w:t>
      </w:r>
      <w:r w:rsidR="009C4E2D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подчиненным.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3. Должен уметь ценить время подчиненных.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4. Быть строгим и требовательным, но не придирчивым.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5. Должен уметь принимать критику и критиковать, а также уметь поощрять и</w:t>
      </w:r>
      <w:r w:rsidR="009C4E2D" w:rsidRPr="00D7052F">
        <w:rPr>
          <w:rFonts w:cs="TimesNewRoman"/>
          <w:sz w:val="28"/>
          <w:szCs w:val="28"/>
        </w:rPr>
        <w:t xml:space="preserve"> </w:t>
      </w:r>
      <w:r w:rsidRPr="00D7052F">
        <w:rPr>
          <w:rFonts w:cs="TimesNewRoman"/>
          <w:sz w:val="28"/>
          <w:szCs w:val="28"/>
        </w:rPr>
        <w:t>наказывать.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6. Быть приветливым и тактичным, иметь чувство юмора.</w:t>
      </w:r>
    </w:p>
    <w:p w:rsidR="00EF64BF" w:rsidRPr="00D7052F" w:rsidRDefault="00EF64BF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7. Уметь вести дебаты и переговоры.</w:t>
      </w:r>
    </w:p>
    <w:p w:rsidR="00FD1ED3" w:rsidRPr="00D7052F" w:rsidRDefault="001E5E57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Менеджер</w:t>
      </w:r>
      <w:r w:rsidR="00FD1ED3" w:rsidRPr="00D7052F">
        <w:rPr>
          <w:rFonts w:cs="TimesNewRoman"/>
          <w:sz w:val="28"/>
          <w:szCs w:val="28"/>
        </w:rPr>
        <w:t xml:space="preserve"> долж</w:t>
      </w:r>
      <w:r w:rsidRPr="00D7052F">
        <w:rPr>
          <w:rFonts w:cs="TimesNewRoman"/>
          <w:sz w:val="28"/>
          <w:szCs w:val="28"/>
        </w:rPr>
        <w:t>ен</w:t>
      </w:r>
      <w:r w:rsidR="00FD1ED3" w:rsidRPr="00D7052F">
        <w:rPr>
          <w:rFonts w:cs="TimesNewRoman"/>
          <w:sz w:val="28"/>
          <w:szCs w:val="28"/>
        </w:rPr>
        <w:t xml:space="preserve"> служить своей организации в полную меру своих способностей,</w:t>
      </w:r>
      <w:r w:rsidRPr="00D7052F">
        <w:rPr>
          <w:rFonts w:cs="TimesNewRoman"/>
          <w:sz w:val="28"/>
          <w:szCs w:val="28"/>
        </w:rPr>
        <w:t xml:space="preserve"> если он стремит</w:t>
      </w:r>
      <w:r w:rsidR="00FD1ED3" w:rsidRPr="00D7052F">
        <w:rPr>
          <w:rFonts w:cs="TimesNewRoman"/>
          <w:sz w:val="28"/>
          <w:szCs w:val="28"/>
        </w:rPr>
        <w:t>с</w:t>
      </w:r>
      <w:r w:rsidRPr="00D7052F">
        <w:rPr>
          <w:rFonts w:cs="TimesNewRoman"/>
          <w:sz w:val="28"/>
          <w:szCs w:val="28"/>
        </w:rPr>
        <w:t>я</w:t>
      </w:r>
      <w:r w:rsidR="00FD1ED3" w:rsidRPr="00D7052F">
        <w:rPr>
          <w:rFonts w:cs="TimesNewRoman"/>
          <w:sz w:val="28"/>
          <w:szCs w:val="28"/>
        </w:rPr>
        <w:t xml:space="preserve"> добиться личного успеха на руководящей </w:t>
      </w:r>
      <w:r w:rsidRPr="00D7052F">
        <w:rPr>
          <w:rFonts w:cs="TimesNewRoman"/>
          <w:sz w:val="28"/>
          <w:szCs w:val="28"/>
        </w:rPr>
        <w:t>должности</w:t>
      </w:r>
      <w:r w:rsidR="00FD1ED3" w:rsidRPr="00D7052F">
        <w:rPr>
          <w:rFonts w:cs="TimesNewRoman"/>
          <w:sz w:val="28"/>
          <w:szCs w:val="28"/>
        </w:rPr>
        <w:t xml:space="preserve">. Если </w:t>
      </w:r>
      <w:r w:rsidRPr="00D7052F">
        <w:rPr>
          <w:rFonts w:cs="TimesNewRoman"/>
          <w:sz w:val="28"/>
          <w:szCs w:val="28"/>
        </w:rPr>
        <w:t xml:space="preserve">есть желание </w:t>
      </w:r>
      <w:r w:rsidR="00FD1ED3" w:rsidRPr="00D7052F">
        <w:rPr>
          <w:rFonts w:cs="TimesNewRoman"/>
          <w:sz w:val="28"/>
          <w:szCs w:val="28"/>
        </w:rPr>
        <w:t xml:space="preserve">хорошо служить своей организации, </w:t>
      </w:r>
      <w:r w:rsidRPr="00D7052F">
        <w:rPr>
          <w:rFonts w:cs="TimesNewRoman"/>
          <w:sz w:val="28"/>
          <w:szCs w:val="28"/>
        </w:rPr>
        <w:t>менеджер</w:t>
      </w:r>
      <w:r w:rsidR="00FD1ED3" w:rsidRPr="00D7052F">
        <w:rPr>
          <w:rFonts w:cs="TimesNewRoman"/>
          <w:sz w:val="28"/>
          <w:szCs w:val="28"/>
        </w:rPr>
        <w:t xml:space="preserve"> обязан считаться с сослуживцами. </w:t>
      </w:r>
      <w:r w:rsidRPr="00D7052F">
        <w:rPr>
          <w:rFonts w:cs="TimesNewRoman"/>
          <w:sz w:val="28"/>
          <w:szCs w:val="28"/>
        </w:rPr>
        <w:t>Т</w:t>
      </w:r>
      <w:r w:rsidR="00FD1ED3" w:rsidRPr="00D7052F">
        <w:rPr>
          <w:rFonts w:cs="TimesNewRoman"/>
          <w:sz w:val="28"/>
          <w:szCs w:val="28"/>
        </w:rPr>
        <w:t>ребовательн</w:t>
      </w:r>
      <w:r w:rsidRPr="00D7052F">
        <w:rPr>
          <w:rFonts w:cs="TimesNewRoman"/>
          <w:sz w:val="28"/>
          <w:szCs w:val="28"/>
        </w:rPr>
        <w:t>ость к себе</w:t>
      </w:r>
      <w:r w:rsidR="00FD1ED3" w:rsidRPr="00D7052F">
        <w:rPr>
          <w:rFonts w:cs="TimesNewRoman"/>
          <w:sz w:val="28"/>
          <w:szCs w:val="28"/>
        </w:rPr>
        <w:t xml:space="preserve"> нео</w:t>
      </w:r>
      <w:r w:rsidRPr="00D7052F">
        <w:rPr>
          <w:rFonts w:cs="TimesNewRoman"/>
          <w:sz w:val="28"/>
          <w:szCs w:val="28"/>
        </w:rPr>
        <w:t>бходима</w:t>
      </w:r>
      <w:r w:rsidR="00FD1ED3" w:rsidRPr="00D7052F">
        <w:rPr>
          <w:rFonts w:cs="TimesNewRoman"/>
          <w:sz w:val="28"/>
          <w:szCs w:val="28"/>
        </w:rPr>
        <w:t xml:space="preserve"> с точки зрения отношения к</w:t>
      </w:r>
      <w:r w:rsidRPr="00D7052F">
        <w:rPr>
          <w:rFonts w:cs="TimesNewRoman"/>
          <w:sz w:val="28"/>
          <w:szCs w:val="28"/>
        </w:rPr>
        <w:t xml:space="preserve"> </w:t>
      </w:r>
      <w:r w:rsidR="00FD1ED3" w:rsidRPr="00D7052F">
        <w:rPr>
          <w:rFonts w:cs="TimesNewRoman"/>
          <w:sz w:val="28"/>
          <w:szCs w:val="28"/>
        </w:rPr>
        <w:t>делу и к правам других людей. Это как раз то, что требует инициативы, определения</w:t>
      </w:r>
      <w:r w:rsidRPr="00D7052F">
        <w:rPr>
          <w:rFonts w:cs="TimesNewRoman"/>
          <w:sz w:val="28"/>
          <w:szCs w:val="28"/>
        </w:rPr>
        <w:t xml:space="preserve"> </w:t>
      </w:r>
      <w:r w:rsidR="00FD1ED3" w:rsidRPr="00D7052F">
        <w:rPr>
          <w:rFonts w:cs="TimesNewRoman"/>
          <w:sz w:val="28"/>
          <w:szCs w:val="28"/>
        </w:rPr>
        <w:t>личной цели и решимости в ее достижении. Если другие стремятся к этой же</w:t>
      </w:r>
      <w:r w:rsidRPr="00D7052F">
        <w:rPr>
          <w:rFonts w:cs="TimesNewRoman"/>
          <w:sz w:val="28"/>
          <w:szCs w:val="28"/>
        </w:rPr>
        <w:t xml:space="preserve"> </w:t>
      </w:r>
      <w:r w:rsidR="00FD1ED3" w:rsidRPr="00D7052F">
        <w:rPr>
          <w:rFonts w:cs="TimesNewRoman"/>
          <w:sz w:val="28"/>
          <w:szCs w:val="28"/>
        </w:rPr>
        <w:t xml:space="preserve">цели, то </w:t>
      </w:r>
      <w:r w:rsidRPr="00D7052F">
        <w:rPr>
          <w:rFonts w:cs="TimesNewRoman"/>
          <w:sz w:val="28"/>
          <w:szCs w:val="28"/>
        </w:rPr>
        <w:t xml:space="preserve">менеджер </w:t>
      </w:r>
      <w:r w:rsidR="00FD1ED3" w:rsidRPr="00D7052F">
        <w:rPr>
          <w:rFonts w:cs="TimesNewRoman"/>
          <w:sz w:val="28"/>
          <w:szCs w:val="28"/>
        </w:rPr>
        <w:t>долж</w:t>
      </w:r>
      <w:r w:rsidRPr="00D7052F">
        <w:rPr>
          <w:rFonts w:cs="TimesNewRoman"/>
          <w:sz w:val="28"/>
          <w:szCs w:val="28"/>
        </w:rPr>
        <w:t>е</w:t>
      </w:r>
      <w:r w:rsidR="00FD1ED3" w:rsidRPr="00D7052F">
        <w:rPr>
          <w:rFonts w:cs="TimesNewRoman"/>
          <w:sz w:val="28"/>
          <w:szCs w:val="28"/>
        </w:rPr>
        <w:t>н проявить большее упорство и настойчивость в ее достижении.</w:t>
      </w:r>
    </w:p>
    <w:p w:rsidR="00761E7D" w:rsidRPr="00B10837" w:rsidRDefault="005067E9" w:rsidP="00B10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052F">
        <w:rPr>
          <w:sz w:val="28"/>
          <w:szCs w:val="28"/>
        </w:rPr>
        <w:br w:type="page"/>
      </w:r>
      <w:r w:rsidR="00761E7D" w:rsidRPr="00B10837">
        <w:rPr>
          <w:b/>
          <w:sz w:val="28"/>
          <w:szCs w:val="28"/>
        </w:rPr>
        <w:t>3. Практическая часть.</w:t>
      </w:r>
    </w:p>
    <w:p w:rsidR="00C655B2" w:rsidRPr="00D7052F" w:rsidRDefault="00C655B2" w:rsidP="00D7052F">
      <w:pPr>
        <w:spacing w:line="360" w:lineRule="auto"/>
        <w:ind w:firstLine="709"/>
        <w:jc w:val="both"/>
        <w:rPr>
          <w:sz w:val="28"/>
          <w:szCs w:val="28"/>
        </w:rPr>
      </w:pPr>
    </w:p>
    <w:p w:rsidR="00C655B2" w:rsidRPr="00D7052F" w:rsidRDefault="00C655B2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Каждый человек вовлечен в "тонкую паутину" социальных отношений с людьми, которые хотят сохранить свои вложения в данного человека неизменными: им необходим человек, которого они знают. Любая происходящая в нем перемена может угрожать им и вносить в их жизнь дискомфорт.</w:t>
      </w:r>
    </w:p>
    <w:p w:rsidR="00C655B2" w:rsidRPr="00D7052F" w:rsidRDefault="00C655B2" w:rsidP="00D7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7052F">
        <w:rPr>
          <w:rFonts w:cs="TimesNewRoman"/>
          <w:sz w:val="28"/>
          <w:szCs w:val="28"/>
        </w:rPr>
        <w:t>Работа жаждет всей энергии человека, главным образом, психологической. Ее можно использовать в позитивном, созидательном направлении, а можно – в негативном и разрушающем. Первое присуще эмоционально зрелому человеку. А для управленческой деятельности нужны (подходят) исключительно эмоционально зрелые люди.</w:t>
      </w:r>
    </w:p>
    <w:p w:rsidR="004972F4" w:rsidRPr="00D7052F" w:rsidRDefault="004972F4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Психологическая </w:t>
      </w:r>
      <w:r w:rsidR="00C655B2" w:rsidRPr="00D7052F">
        <w:rPr>
          <w:sz w:val="28"/>
          <w:szCs w:val="28"/>
        </w:rPr>
        <w:t>зрелость</w:t>
      </w:r>
      <w:r w:rsidRPr="00D7052F">
        <w:rPr>
          <w:sz w:val="28"/>
          <w:szCs w:val="28"/>
        </w:rPr>
        <w:t xml:space="preserve"> является немало важной частью имиджа руководителя организации, т.к. топ-менеджер должен быть морально подготовлен к нестандартным ситуациям</w:t>
      </w:r>
      <w:r w:rsidR="002B7E5A" w:rsidRPr="00D7052F">
        <w:rPr>
          <w:sz w:val="28"/>
          <w:szCs w:val="28"/>
        </w:rPr>
        <w:t>. Он должен сдержанно реагировать на изменение окружающей среды и оперативно принимать серьезные решения.</w:t>
      </w:r>
    </w:p>
    <w:p w:rsidR="00761E7D" w:rsidRPr="00D7052F" w:rsidRDefault="00761E7D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Для выявления </w:t>
      </w:r>
      <w:r w:rsidR="004972F4" w:rsidRPr="00D7052F">
        <w:rPr>
          <w:sz w:val="28"/>
          <w:szCs w:val="28"/>
        </w:rPr>
        <w:t xml:space="preserve">психологической </w:t>
      </w:r>
      <w:r w:rsidR="00C655B2" w:rsidRPr="00D7052F">
        <w:rPr>
          <w:sz w:val="28"/>
          <w:szCs w:val="28"/>
        </w:rPr>
        <w:t>зрелости</w:t>
      </w:r>
      <w:r w:rsidR="004972F4" w:rsidRPr="00D7052F">
        <w:rPr>
          <w:sz w:val="28"/>
          <w:szCs w:val="28"/>
        </w:rPr>
        <w:t xml:space="preserve"> менеджеров низшего и среднего уровня</w:t>
      </w:r>
      <w:r w:rsidRPr="00D7052F">
        <w:rPr>
          <w:sz w:val="28"/>
          <w:szCs w:val="28"/>
        </w:rPr>
        <w:t xml:space="preserve"> </w:t>
      </w:r>
      <w:r w:rsidR="004972F4" w:rsidRPr="00D7052F">
        <w:rPr>
          <w:sz w:val="28"/>
          <w:szCs w:val="28"/>
        </w:rPr>
        <w:t>к работе на более высоких руководящих постах</w:t>
      </w:r>
      <w:r w:rsidRPr="00D7052F">
        <w:rPr>
          <w:sz w:val="28"/>
          <w:szCs w:val="28"/>
        </w:rPr>
        <w:t xml:space="preserve"> было проведено анкетирование</w:t>
      </w:r>
      <w:r w:rsidR="002B7E5A" w:rsidRPr="00D7052F">
        <w:rPr>
          <w:sz w:val="28"/>
          <w:szCs w:val="28"/>
        </w:rPr>
        <w:t xml:space="preserve"> трех специалистов различных организаций</w:t>
      </w:r>
      <w:r w:rsidRPr="00D7052F">
        <w:rPr>
          <w:sz w:val="28"/>
          <w:szCs w:val="28"/>
        </w:rPr>
        <w:t xml:space="preserve"> по следующим вопросам:</w:t>
      </w:r>
    </w:p>
    <w:p w:rsidR="00761E7D" w:rsidRPr="00D7052F" w:rsidRDefault="004972F4" w:rsidP="00D7052F">
      <w:pPr>
        <w:numPr>
          <w:ilvl w:val="0"/>
          <w:numId w:val="22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Умеете ли Вы с</w:t>
      </w:r>
      <w:r w:rsidR="00761E7D" w:rsidRPr="00D7052F">
        <w:rPr>
          <w:sz w:val="28"/>
          <w:szCs w:val="28"/>
        </w:rPr>
        <w:t>держивать себя, не «выливать» на окружающих свое раздражение, гнев, обиду, плохое настроение</w:t>
      </w:r>
      <w:r w:rsidRPr="00D7052F">
        <w:rPr>
          <w:sz w:val="28"/>
          <w:szCs w:val="28"/>
        </w:rPr>
        <w:t>?</w:t>
      </w:r>
    </w:p>
    <w:p w:rsidR="00761E7D" w:rsidRPr="00D7052F" w:rsidRDefault="004972F4" w:rsidP="00D7052F">
      <w:pPr>
        <w:numPr>
          <w:ilvl w:val="0"/>
          <w:numId w:val="22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Способны ли Вы т</w:t>
      </w:r>
      <w:r w:rsidR="00761E7D" w:rsidRPr="00D7052F">
        <w:rPr>
          <w:sz w:val="28"/>
          <w:szCs w:val="28"/>
        </w:rPr>
        <w:t>ерпеливо, без раздражения объяснять кому-либо, что он хочет знать, даже если приходи</w:t>
      </w:r>
      <w:r w:rsidRPr="00D7052F">
        <w:rPr>
          <w:sz w:val="28"/>
          <w:szCs w:val="28"/>
        </w:rPr>
        <w:t>тся повторять это несколько раз?</w:t>
      </w:r>
    </w:p>
    <w:p w:rsidR="00761E7D" w:rsidRPr="00D7052F" w:rsidRDefault="004972F4" w:rsidP="00D7052F">
      <w:pPr>
        <w:numPr>
          <w:ilvl w:val="0"/>
          <w:numId w:val="22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Можете ли Вы м</w:t>
      </w:r>
      <w:r w:rsidR="00761E7D" w:rsidRPr="00D7052F">
        <w:rPr>
          <w:sz w:val="28"/>
          <w:szCs w:val="28"/>
        </w:rPr>
        <w:t xml:space="preserve">ного и часто общаться с разными людьми, не уставая </w:t>
      </w:r>
      <w:r w:rsidRPr="00D7052F">
        <w:rPr>
          <w:sz w:val="28"/>
          <w:szCs w:val="28"/>
        </w:rPr>
        <w:t>от этого?</w:t>
      </w:r>
    </w:p>
    <w:p w:rsidR="00761E7D" w:rsidRPr="00D7052F" w:rsidRDefault="004972F4" w:rsidP="00D7052F">
      <w:pPr>
        <w:numPr>
          <w:ilvl w:val="0"/>
          <w:numId w:val="22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Умеете ли </w:t>
      </w:r>
      <w:r w:rsidR="00761E7D" w:rsidRPr="00D7052F">
        <w:rPr>
          <w:sz w:val="28"/>
          <w:szCs w:val="28"/>
        </w:rPr>
        <w:t>В</w:t>
      </w:r>
      <w:r w:rsidRPr="00D7052F">
        <w:rPr>
          <w:sz w:val="28"/>
          <w:szCs w:val="28"/>
        </w:rPr>
        <w:t>ы в</w:t>
      </w:r>
      <w:r w:rsidR="00761E7D" w:rsidRPr="00D7052F">
        <w:rPr>
          <w:sz w:val="28"/>
          <w:szCs w:val="28"/>
        </w:rPr>
        <w:t xml:space="preserve">нимательно, терпеливо, </w:t>
      </w:r>
      <w:r w:rsidRPr="00D7052F">
        <w:rPr>
          <w:sz w:val="28"/>
          <w:szCs w:val="28"/>
        </w:rPr>
        <w:t>не перебивая, выслушивать людей?</w:t>
      </w:r>
    </w:p>
    <w:p w:rsidR="00761E7D" w:rsidRPr="00D7052F" w:rsidRDefault="004972F4" w:rsidP="00D7052F">
      <w:pPr>
        <w:numPr>
          <w:ilvl w:val="0"/>
          <w:numId w:val="22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Способны ли Вы о</w:t>
      </w:r>
      <w:r w:rsidR="00761E7D" w:rsidRPr="00D7052F">
        <w:rPr>
          <w:sz w:val="28"/>
          <w:szCs w:val="28"/>
        </w:rPr>
        <w:t xml:space="preserve">рганизовывать людей </w:t>
      </w:r>
      <w:r w:rsidRPr="00D7052F">
        <w:rPr>
          <w:sz w:val="28"/>
          <w:szCs w:val="28"/>
        </w:rPr>
        <w:t>на какие-либо дела, мероприятия?</w:t>
      </w:r>
    </w:p>
    <w:p w:rsidR="00761E7D" w:rsidRPr="00D7052F" w:rsidRDefault="004972F4" w:rsidP="00D7052F">
      <w:pPr>
        <w:numPr>
          <w:ilvl w:val="0"/>
          <w:numId w:val="22"/>
        </w:numPr>
        <w:shd w:val="clear" w:color="auto" w:fill="FFFFFF"/>
        <w:tabs>
          <w:tab w:val="clear" w:pos="1429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Можете ли </w:t>
      </w:r>
      <w:r w:rsidR="00761E7D" w:rsidRPr="00D7052F">
        <w:rPr>
          <w:sz w:val="28"/>
          <w:szCs w:val="28"/>
        </w:rPr>
        <w:t>В</w:t>
      </w:r>
      <w:r w:rsidRPr="00D7052F">
        <w:rPr>
          <w:sz w:val="28"/>
          <w:szCs w:val="28"/>
        </w:rPr>
        <w:t>ы в</w:t>
      </w:r>
      <w:r w:rsidR="00761E7D" w:rsidRPr="00D7052F">
        <w:rPr>
          <w:sz w:val="28"/>
          <w:szCs w:val="28"/>
        </w:rPr>
        <w:t>ыполнять работу, требующую обязательных контактов с множеством различных людей</w:t>
      </w:r>
      <w:r w:rsidRPr="00D7052F">
        <w:rPr>
          <w:sz w:val="28"/>
          <w:szCs w:val="28"/>
        </w:rPr>
        <w:t>?</w:t>
      </w:r>
    </w:p>
    <w:p w:rsidR="00761E7D" w:rsidRPr="00D7052F" w:rsidRDefault="004972F4" w:rsidP="00D7052F">
      <w:pPr>
        <w:numPr>
          <w:ilvl w:val="0"/>
          <w:numId w:val="22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Умеете ли Вы влиять на людей: убеждать, предотвращать конфликты, улаживать ссоры, разрешать споры?</w:t>
      </w:r>
    </w:p>
    <w:p w:rsidR="004972F4" w:rsidRPr="00D7052F" w:rsidRDefault="004972F4" w:rsidP="00D7052F">
      <w:pPr>
        <w:numPr>
          <w:ilvl w:val="0"/>
          <w:numId w:val="22"/>
        </w:numPr>
        <w:shd w:val="clear" w:color="auto" w:fill="FFFFFF"/>
        <w:tabs>
          <w:tab w:val="clear" w:pos="1429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Способны ли Вы сопереживать людям (даже не очень близким), понимать их проблемы, оказывать посильную помощь?</w:t>
      </w:r>
    </w:p>
    <w:p w:rsidR="004972F4" w:rsidRPr="00D7052F" w:rsidRDefault="002B7E5A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Анализ полученных данных позволяет сделать вывод, что </w:t>
      </w:r>
      <w:r w:rsidR="00C655B2" w:rsidRPr="00D7052F">
        <w:rPr>
          <w:sz w:val="28"/>
          <w:szCs w:val="28"/>
        </w:rPr>
        <w:t xml:space="preserve">должности на более высоких уровнях управления занимают люди более зрелые с психологической точки зрения. </w:t>
      </w:r>
      <w:r w:rsidR="00FD1ED3" w:rsidRPr="00D7052F">
        <w:rPr>
          <w:sz w:val="28"/>
          <w:szCs w:val="28"/>
        </w:rPr>
        <w:t>Они отличаются высокой коммуникабельностью, самоорганизацией и самоконтролем. Также менеджеры более высокого уровня способны в большей степени предотвращать конфликты, разрешать споры, принимать более значимые и обоснованные решения.</w:t>
      </w:r>
    </w:p>
    <w:p w:rsidR="00FD1ED3" w:rsidRPr="00D7052F" w:rsidRDefault="00FD1ED3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Структура личности менеджера проецируется на деятельность управляемой им организации, поэтому для успешности управления важны все качества менеджера. Их нельзя разделить на профессиональные и индивидуальные качества менеджера, имеющие значение для эффективности управления. В этом состоит одна из особенностей профессии менеджера.</w:t>
      </w:r>
    </w:p>
    <w:p w:rsidR="00FD1ED3" w:rsidRPr="00D7052F" w:rsidRDefault="00FD1ED3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Ключевое значение для эффективности деятельности менеджера имеют его нравственные качества.</w:t>
      </w:r>
    </w:p>
    <w:p w:rsidR="00FD1ED3" w:rsidRPr="00D7052F" w:rsidRDefault="00FD1ED3" w:rsidP="00D70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Некоторые качества человека имеют особое значение для разных сфер деятельности менеджера (практическое руководство, управленческое консультирование, научная деятельность в области социального управления), в их числе: лидерство, организаторские способности, коммуникативные качества.</w:t>
      </w:r>
    </w:p>
    <w:p w:rsidR="00FD1ED3" w:rsidRPr="00D7052F" w:rsidRDefault="00FD1ED3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Профессия менеджера не только требует для эффективности управления некоторых качеств у человека, но и сама формирует со временем эти качества.</w:t>
      </w:r>
    </w:p>
    <w:p w:rsidR="001E5E57" w:rsidRPr="00B10837" w:rsidRDefault="00761E7D" w:rsidP="00B10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052F">
        <w:rPr>
          <w:sz w:val="28"/>
          <w:szCs w:val="28"/>
        </w:rPr>
        <w:br w:type="page"/>
      </w:r>
      <w:r w:rsidR="001E5E57" w:rsidRPr="00B10837">
        <w:rPr>
          <w:b/>
          <w:sz w:val="28"/>
          <w:szCs w:val="28"/>
        </w:rPr>
        <w:t>Заключение.</w:t>
      </w:r>
    </w:p>
    <w:p w:rsidR="008F2CC3" w:rsidRPr="00D7052F" w:rsidRDefault="008F2CC3" w:rsidP="00D7052F">
      <w:pPr>
        <w:spacing w:line="360" w:lineRule="auto"/>
        <w:ind w:firstLine="709"/>
        <w:jc w:val="both"/>
        <w:rPr>
          <w:sz w:val="28"/>
          <w:szCs w:val="28"/>
        </w:rPr>
      </w:pPr>
    </w:p>
    <w:p w:rsidR="00EF290C" w:rsidRPr="00D7052F" w:rsidRDefault="00EF290C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Существует определенный набор человеческих качеств, которые были перечислили выше, составляющий основу самого менеджера и его имиджа. Эти качества не всегда зависят от производственного опыта работника, поэтому руководителем человек может становиться в относительно раннем возрасте.</w:t>
      </w:r>
    </w:p>
    <w:p w:rsidR="00EF290C" w:rsidRPr="00D7052F" w:rsidRDefault="00EF290C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В заключение следует остановиться на тех моментах, которые определяют эффективность работы менеджера.</w:t>
      </w:r>
    </w:p>
    <w:p w:rsidR="00EF290C" w:rsidRPr="00D7052F" w:rsidRDefault="00EF290C" w:rsidP="00D7052F">
      <w:pPr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 xml:space="preserve">Ряд из них зависит от него самого и связан либо с умением управляющего организовать свою деятельность и деятельность подчиненных, либо с его личными характеристиками. Так, положительно влияет на эффективность деятельности умение ее планировать, правильно определять порядок важности и срочности дел, последовательность выполнения операций, количество принимаемых решений. На эффективность работы менеджера влияет умение использовать возможности подчиненных, знание их, вера в сотрудников, способность откровенно с ними разговаривать, постановка самого себя перед своими подчинёнными. </w:t>
      </w:r>
    </w:p>
    <w:p w:rsidR="00EF290C" w:rsidRPr="00D7052F" w:rsidRDefault="00EF290C" w:rsidP="00D705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Менеджер должен осознавать, что если он стремится к успеху, то не может работать в изоляции, когда контактирует с третьей стороной в сфере бизнеса или сталкивается с обществом в целом. В общем он должен создать себе такой имидж, который бы его идеально влил в рабочую среду менеджера, без каких- либо разногласий и недопониманий.</w:t>
      </w:r>
    </w:p>
    <w:p w:rsidR="00BF29E0" w:rsidRPr="00D7052F" w:rsidRDefault="00BF29E0" w:rsidP="00D705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Только уверенный и спокойны</w:t>
      </w:r>
      <w:r w:rsidR="00EF290C" w:rsidRPr="00D7052F">
        <w:rPr>
          <w:sz w:val="28"/>
          <w:szCs w:val="28"/>
        </w:rPr>
        <w:t>й руководитель сможет стать при</w:t>
      </w:r>
      <w:r w:rsidRPr="00D7052F">
        <w:rPr>
          <w:sz w:val="28"/>
          <w:szCs w:val="28"/>
        </w:rPr>
        <w:t>мером для подчиненных.</w:t>
      </w:r>
    </w:p>
    <w:p w:rsidR="00FA1A81" w:rsidRPr="00B10837" w:rsidRDefault="001E5E57" w:rsidP="00B10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052F">
        <w:rPr>
          <w:sz w:val="28"/>
          <w:szCs w:val="28"/>
        </w:rPr>
        <w:br w:type="page"/>
      </w:r>
      <w:r w:rsidR="00FA1A81" w:rsidRPr="00B10837">
        <w:rPr>
          <w:b/>
          <w:sz w:val="28"/>
          <w:szCs w:val="28"/>
        </w:rPr>
        <w:t>Список использованной литературы:</w:t>
      </w:r>
    </w:p>
    <w:p w:rsidR="00C90531" w:rsidRPr="00D7052F" w:rsidRDefault="00C90531" w:rsidP="00D7052F">
      <w:pPr>
        <w:spacing w:line="360" w:lineRule="auto"/>
        <w:ind w:firstLine="709"/>
        <w:jc w:val="both"/>
        <w:rPr>
          <w:sz w:val="28"/>
          <w:szCs w:val="28"/>
        </w:rPr>
      </w:pPr>
    </w:p>
    <w:p w:rsidR="00C90531" w:rsidRPr="00D7052F" w:rsidRDefault="00C90531" w:rsidP="00D7052F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Баринов В.А. Справочник менеджера. – М.: АДС, 2000</w:t>
      </w:r>
    </w:p>
    <w:p w:rsidR="00C90531" w:rsidRPr="00D7052F" w:rsidRDefault="00C90531" w:rsidP="00D7052F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Веснин. В.Р. Менеджмент. – М.: Проспект, 2004.</w:t>
      </w:r>
    </w:p>
    <w:p w:rsidR="00C90531" w:rsidRPr="00D7052F" w:rsidRDefault="00C90531" w:rsidP="00D7052F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Зайцев Н.Л. Экономика, организация и управление предприятием. – М.: Инфра-М, 2004.</w:t>
      </w:r>
    </w:p>
    <w:p w:rsidR="00C90531" w:rsidRPr="00D7052F" w:rsidRDefault="00C90531" w:rsidP="00D7052F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Одинцов А.А. Менеджмент организации. Введение в специальность. – М.: Экзамен, 2004.</w:t>
      </w:r>
    </w:p>
    <w:p w:rsidR="005067E9" w:rsidRPr="00D7052F" w:rsidRDefault="005067E9" w:rsidP="00D7052F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052F">
        <w:rPr>
          <w:sz w:val="28"/>
          <w:szCs w:val="28"/>
        </w:rPr>
        <w:t>Экономика и организация рыночного хозяйства. / Под ред. Б.К. Злобина. – М.: Экономика, 2000.</w:t>
      </w:r>
      <w:bookmarkStart w:id="4" w:name="_GoBack"/>
      <w:bookmarkEnd w:id="4"/>
    </w:p>
    <w:sectPr w:rsidR="005067E9" w:rsidRPr="00D7052F" w:rsidSect="00D7052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418"/>
    <w:multiLevelType w:val="hybridMultilevel"/>
    <w:tmpl w:val="AB649984"/>
    <w:lvl w:ilvl="0" w:tplc="5A54D55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E51D33"/>
    <w:multiLevelType w:val="hybridMultilevel"/>
    <w:tmpl w:val="EE5E3A1E"/>
    <w:lvl w:ilvl="0" w:tplc="D5804562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91928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6F23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9A2D0C"/>
    <w:multiLevelType w:val="hybridMultilevel"/>
    <w:tmpl w:val="A962BB6C"/>
    <w:lvl w:ilvl="0" w:tplc="5A54D55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FCF75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5D69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4D03F8"/>
    <w:multiLevelType w:val="hybridMultilevel"/>
    <w:tmpl w:val="F4E6BC9C"/>
    <w:lvl w:ilvl="0" w:tplc="FBD48C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64C42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69455C"/>
    <w:multiLevelType w:val="hybridMultilevel"/>
    <w:tmpl w:val="5BC029C0"/>
    <w:lvl w:ilvl="0" w:tplc="5A54D55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14C3C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8727071"/>
    <w:multiLevelType w:val="hybridMultilevel"/>
    <w:tmpl w:val="A14C8C72"/>
    <w:lvl w:ilvl="0" w:tplc="5B88D2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ED4A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AA6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F2B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A3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19C8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8966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40E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2E5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F7D3C68"/>
    <w:multiLevelType w:val="singleLevel"/>
    <w:tmpl w:val="31D2C1D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FBA4DD9"/>
    <w:multiLevelType w:val="hybridMultilevel"/>
    <w:tmpl w:val="A5C4D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407D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8269AE"/>
    <w:multiLevelType w:val="hybridMultilevel"/>
    <w:tmpl w:val="0734ABF2"/>
    <w:lvl w:ilvl="0" w:tplc="5A54D55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62092F"/>
    <w:multiLevelType w:val="hybridMultilevel"/>
    <w:tmpl w:val="2760EA78"/>
    <w:lvl w:ilvl="0" w:tplc="5A54D55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D6F3E81"/>
    <w:multiLevelType w:val="hybridMultilevel"/>
    <w:tmpl w:val="20ACC0D2"/>
    <w:lvl w:ilvl="0" w:tplc="5A54D55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B5C75C0"/>
    <w:multiLevelType w:val="hybridMultilevel"/>
    <w:tmpl w:val="1F4284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6FC41501"/>
    <w:multiLevelType w:val="hybridMultilevel"/>
    <w:tmpl w:val="B2B8DC86"/>
    <w:lvl w:ilvl="0" w:tplc="EC6C80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785108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DCC608F"/>
    <w:multiLevelType w:val="hybridMultilevel"/>
    <w:tmpl w:val="4C885DB2"/>
    <w:lvl w:ilvl="0" w:tplc="5A54D55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EA43D85"/>
    <w:multiLevelType w:val="hybridMultilevel"/>
    <w:tmpl w:val="32FA238A"/>
    <w:lvl w:ilvl="0" w:tplc="A86A9406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22"/>
  </w:num>
  <w:num w:numId="5">
    <w:abstractNumId w:val="16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4"/>
  </w:num>
  <w:num w:numId="14">
    <w:abstractNumId w:val="12"/>
  </w:num>
  <w:num w:numId="15">
    <w:abstractNumId w:val="0"/>
  </w:num>
  <w:num w:numId="16">
    <w:abstractNumId w:val="21"/>
  </w:num>
  <w:num w:numId="17">
    <w:abstractNumId w:val="15"/>
  </w:num>
  <w:num w:numId="18">
    <w:abstractNumId w:val="17"/>
  </w:num>
  <w:num w:numId="19">
    <w:abstractNumId w:val="9"/>
  </w:num>
  <w:num w:numId="20">
    <w:abstractNumId w:val="4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555"/>
    <w:rsid w:val="000107BD"/>
    <w:rsid w:val="001E5E57"/>
    <w:rsid w:val="002B7E5A"/>
    <w:rsid w:val="003331BB"/>
    <w:rsid w:val="0034601F"/>
    <w:rsid w:val="003C6A62"/>
    <w:rsid w:val="00401B82"/>
    <w:rsid w:val="00425AEF"/>
    <w:rsid w:val="0043074C"/>
    <w:rsid w:val="004972F4"/>
    <w:rsid w:val="005067E9"/>
    <w:rsid w:val="00541A8F"/>
    <w:rsid w:val="00552C73"/>
    <w:rsid w:val="005951C7"/>
    <w:rsid w:val="006250BE"/>
    <w:rsid w:val="00647555"/>
    <w:rsid w:val="007156BE"/>
    <w:rsid w:val="007244F5"/>
    <w:rsid w:val="00761E7D"/>
    <w:rsid w:val="008F2CC3"/>
    <w:rsid w:val="009668CD"/>
    <w:rsid w:val="009C4E2D"/>
    <w:rsid w:val="00A003F4"/>
    <w:rsid w:val="00A03217"/>
    <w:rsid w:val="00B10837"/>
    <w:rsid w:val="00B34AD0"/>
    <w:rsid w:val="00B90F09"/>
    <w:rsid w:val="00BE46CD"/>
    <w:rsid w:val="00BF29E0"/>
    <w:rsid w:val="00C655B2"/>
    <w:rsid w:val="00C90531"/>
    <w:rsid w:val="00D7052F"/>
    <w:rsid w:val="00DA724E"/>
    <w:rsid w:val="00E95D72"/>
    <w:rsid w:val="00EF290C"/>
    <w:rsid w:val="00EF64BF"/>
    <w:rsid w:val="00F037A4"/>
    <w:rsid w:val="00F84816"/>
    <w:rsid w:val="00FA1A81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BC2D33-BA3A-4A3F-BF00-EABB99A9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E95D72"/>
    <w:pPr>
      <w:keepNext/>
      <w:spacing w:line="360" w:lineRule="auto"/>
      <w:ind w:firstLine="709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3C6A62"/>
    <w:pPr>
      <w:spacing w:line="360" w:lineRule="auto"/>
      <w:ind w:firstLine="360"/>
    </w:pPr>
    <w:rPr>
      <w:sz w:val="28"/>
      <w:szCs w:val="28"/>
      <w:lang w:eastAsia="zh-CN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A03217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A03217"/>
    <w:pPr>
      <w:spacing w:line="360" w:lineRule="auto"/>
      <w:ind w:firstLine="720"/>
    </w:pPr>
    <w:rPr>
      <w:sz w:val="28"/>
      <w:szCs w:val="28"/>
      <w:lang w:eastAsia="zh-CN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7380</Words>
  <Characters>42069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&lt;&gt;</Company>
  <LinksUpToDate>false</LinksUpToDate>
  <CharactersWithSpaces>49351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&lt;&gt;</dc:creator>
  <cp:keywords/>
  <dc:description/>
  <cp:lastModifiedBy>admin</cp:lastModifiedBy>
  <cp:revision>2</cp:revision>
  <dcterms:created xsi:type="dcterms:W3CDTF">2014-03-01T06:55:00Z</dcterms:created>
  <dcterms:modified xsi:type="dcterms:W3CDTF">2014-03-01T06:55:00Z</dcterms:modified>
</cp:coreProperties>
</file>