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C85" w:rsidRDefault="0039262E">
      <w:pPr>
        <w:pStyle w:val="3"/>
        <w:spacing w:line="360" w:lineRule="auto"/>
      </w:pPr>
      <w:r>
        <w:t>Оглавление:</w:t>
      </w:r>
    </w:p>
    <w:p w:rsidR="00335C85" w:rsidRDefault="0039262E">
      <w:pPr>
        <w:pStyle w:val="31"/>
        <w:tabs>
          <w:tab w:val="right" w:leader="dot" w:pos="10336"/>
        </w:tabs>
        <w:spacing w:line="360" w:lineRule="auto"/>
        <w:rPr>
          <w:noProof/>
        </w:rPr>
      </w:pPr>
      <w:r>
        <w:fldChar w:fldCharType="begin"/>
      </w:r>
      <w:r>
        <w:instrText xml:space="preserve"> TOC \o "1-3" </w:instrText>
      </w:r>
      <w:r>
        <w:fldChar w:fldCharType="separate"/>
      </w:r>
      <w:r>
        <w:rPr>
          <w:noProof/>
        </w:rPr>
        <w:t>Статья 77 Внутренней службы:</w:t>
      </w:r>
      <w:r>
        <w:rPr>
          <w:noProof/>
        </w:rPr>
        <w:tab/>
      </w:r>
      <w:r>
        <w:rPr>
          <w:noProof/>
        </w:rPr>
        <w:fldChar w:fldCharType="begin"/>
      </w:r>
      <w:r>
        <w:rPr>
          <w:noProof/>
        </w:rPr>
        <w:instrText xml:space="preserve"> PAGEREF _Toc514096568 \h </w:instrText>
      </w:r>
      <w:r>
        <w:rPr>
          <w:noProof/>
        </w:rPr>
      </w:r>
      <w:r>
        <w:rPr>
          <w:noProof/>
        </w:rPr>
        <w:fldChar w:fldCharType="separate"/>
      </w:r>
      <w:r>
        <w:rPr>
          <w:noProof/>
        </w:rPr>
        <w:t>1</w:t>
      </w:r>
      <w:r>
        <w:rPr>
          <w:noProof/>
        </w:rPr>
        <w:fldChar w:fldCharType="end"/>
      </w:r>
    </w:p>
    <w:p w:rsidR="00335C85" w:rsidRDefault="0039262E">
      <w:pPr>
        <w:pStyle w:val="31"/>
        <w:tabs>
          <w:tab w:val="right" w:leader="dot" w:pos="10336"/>
        </w:tabs>
        <w:spacing w:line="360" w:lineRule="auto"/>
        <w:rPr>
          <w:noProof/>
        </w:rPr>
      </w:pPr>
      <w:r>
        <w:rPr>
          <w:noProof/>
        </w:rPr>
        <w:t>Литература:</w:t>
      </w:r>
      <w:r>
        <w:rPr>
          <w:noProof/>
        </w:rPr>
        <w:tab/>
      </w:r>
      <w:r>
        <w:rPr>
          <w:noProof/>
        </w:rPr>
        <w:fldChar w:fldCharType="begin"/>
      </w:r>
      <w:r>
        <w:rPr>
          <w:noProof/>
        </w:rPr>
        <w:instrText xml:space="preserve"> PAGEREF _Toc514096569 \h </w:instrText>
      </w:r>
      <w:r>
        <w:rPr>
          <w:noProof/>
        </w:rPr>
      </w:r>
      <w:r>
        <w:rPr>
          <w:noProof/>
        </w:rPr>
        <w:fldChar w:fldCharType="separate"/>
      </w:r>
      <w:r>
        <w:rPr>
          <w:noProof/>
        </w:rPr>
        <w:t>1</w:t>
      </w:r>
      <w:r>
        <w:rPr>
          <w:noProof/>
        </w:rPr>
        <w:fldChar w:fldCharType="end"/>
      </w:r>
    </w:p>
    <w:p w:rsidR="00335C85" w:rsidRDefault="0039262E">
      <w:pPr>
        <w:pStyle w:val="31"/>
        <w:tabs>
          <w:tab w:val="right" w:leader="dot" w:pos="10336"/>
        </w:tabs>
        <w:spacing w:line="360" w:lineRule="auto"/>
        <w:rPr>
          <w:noProof/>
        </w:rPr>
      </w:pPr>
      <w:r>
        <w:rPr>
          <w:noProof/>
        </w:rPr>
        <w:t>Введение. Цель и задачи дисциплины БЖД, ее содержание.</w:t>
      </w:r>
      <w:r>
        <w:rPr>
          <w:noProof/>
        </w:rPr>
        <w:tab/>
      </w:r>
      <w:r>
        <w:rPr>
          <w:noProof/>
        </w:rPr>
        <w:fldChar w:fldCharType="begin"/>
      </w:r>
      <w:r>
        <w:rPr>
          <w:noProof/>
        </w:rPr>
        <w:instrText xml:space="preserve"> PAGEREF _Toc514096570 \h </w:instrText>
      </w:r>
      <w:r>
        <w:rPr>
          <w:noProof/>
        </w:rPr>
      </w:r>
      <w:r>
        <w:rPr>
          <w:noProof/>
        </w:rPr>
        <w:fldChar w:fldCharType="separate"/>
      </w:r>
      <w:r>
        <w:rPr>
          <w:noProof/>
        </w:rPr>
        <w:t>1</w:t>
      </w:r>
      <w:r>
        <w:rPr>
          <w:noProof/>
        </w:rPr>
        <w:fldChar w:fldCharType="end"/>
      </w:r>
    </w:p>
    <w:p w:rsidR="00335C85" w:rsidRDefault="0039262E">
      <w:pPr>
        <w:pStyle w:val="10"/>
        <w:tabs>
          <w:tab w:val="right" w:leader="dot" w:pos="10336"/>
        </w:tabs>
        <w:spacing w:line="360" w:lineRule="auto"/>
        <w:rPr>
          <w:noProof/>
        </w:rPr>
      </w:pPr>
      <w:r>
        <w:rPr>
          <w:noProof/>
        </w:rPr>
        <w:t>Раздел I. Безопасность общества и человека в современном мире.</w:t>
      </w:r>
      <w:r>
        <w:rPr>
          <w:noProof/>
        </w:rPr>
        <w:tab/>
      </w:r>
      <w:r>
        <w:rPr>
          <w:noProof/>
        </w:rPr>
        <w:fldChar w:fldCharType="begin"/>
      </w:r>
      <w:r>
        <w:rPr>
          <w:noProof/>
        </w:rPr>
        <w:instrText xml:space="preserve"> PAGEREF _Toc514096571 \h </w:instrText>
      </w:r>
      <w:r>
        <w:rPr>
          <w:noProof/>
        </w:rPr>
      </w:r>
      <w:r>
        <w:rPr>
          <w:noProof/>
        </w:rPr>
        <w:fldChar w:fldCharType="separate"/>
      </w:r>
      <w:r>
        <w:rPr>
          <w:noProof/>
        </w:rPr>
        <w:t>2</w:t>
      </w:r>
      <w:r>
        <w:rPr>
          <w:noProof/>
        </w:rPr>
        <w:fldChar w:fldCharType="end"/>
      </w:r>
    </w:p>
    <w:p w:rsidR="00335C85" w:rsidRDefault="0039262E">
      <w:pPr>
        <w:pStyle w:val="21"/>
        <w:tabs>
          <w:tab w:val="right" w:leader="dot" w:pos="10336"/>
        </w:tabs>
        <w:spacing w:line="360" w:lineRule="auto"/>
        <w:rPr>
          <w:noProof/>
        </w:rPr>
      </w:pPr>
      <w:r>
        <w:rPr>
          <w:noProof/>
        </w:rPr>
        <w:t>Тема 1: Научные основы безопасности жизнедеятельности.</w:t>
      </w:r>
      <w:r>
        <w:rPr>
          <w:noProof/>
        </w:rPr>
        <w:tab/>
      </w:r>
      <w:r>
        <w:rPr>
          <w:noProof/>
        </w:rPr>
        <w:fldChar w:fldCharType="begin"/>
      </w:r>
      <w:r>
        <w:rPr>
          <w:noProof/>
        </w:rPr>
        <w:instrText xml:space="preserve"> PAGEREF _Toc514096572 \h </w:instrText>
      </w:r>
      <w:r>
        <w:rPr>
          <w:noProof/>
        </w:rPr>
      </w:r>
      <w:r>
        <w:rPr>
          <w:noProof/>
        </w:rPr>
        <w:fldChar w:fldCharType="separate"/>
      </w:r>
      <w:r>
        <w:rPr>
          <w:noProof/>
        </w:rPr>
        <w:t>2</w:t>
      </w:r>
      <w:r>
        <w:rPr>
          <w:noProof/>
        </w:rPr>
        <w:fldChar w:fldCharType="end"/>
      </w:r>
    </w:p>
    <w:p w:rsidR="00335C85" w:rsidRDefault="0039262E">
      <w:pPr>
        <w:pStyle w:val="31"/>
        <w:tabs>
          <w:tab w:val="right" w:leader="dot" w:pos="10336"/>
        </w:tabs>
        <w:spacing w:line="360" w:lineRule="auto"/>
        <w:rPr>
          <w:noProof/>
        </w:rPr>
      </w:pPr>
      <w:r>
        <w:rPr>
          <w:noProof/>
        </w:rPr>
        <w:t>Лекция 1: Безопасность жизнедеятельности как составная часть национальной безопасности РФ.</w:t>
      </w:r>
      <w:r>
        <w:rPr>
          <w:noProof/>
        </w:rPr>
        <w:tab/>
      </w:r>
      <w:r>
        <w:rPr>
          <w:noProof/>
        </w:rPr>
        <w:fldChar w:fldCharType="begin"/>
      </w:r>
      <w:r>
        <w:rPr>
          <w:noProof/>
        </w:rPr>
        <w:instrText xml:space="preserve"> PAGEREF _Toc514096573 \h </w:instrText>
      </w:r>
      <w:r>
        <w:rPr>
          <w:noProof/>
        </w:rPr>
      </w:r>
      <w:r>
        <w:rPr>
          <w:noProof/>
        </w:rPr>
        <w:fldChar w:fldCharType="separate"/>
      </w:r>
      <w:r>
        <w:rPr>
          <w:noProof/>
        </w:rPr>
        <w:t>2</w:t>
      </w:r>
      <w:r>
        <w:rPr>
          <w:noProof/>
        </w:rPr>
        <w:fldChar w:fldCharType="end"/>
      </w:r>
    </w:p>
    <w:p w:rsidR="00335C85" w:rsidRDefault="0039262E">
      <w:pPr>
        <w:pStyle w:val="31"/>
        <w:tabs>
          <w:tab w:val="right" w:leader="dot" w:pos="10336"/>
        </w:tabs>
        <w:spacing w:line="360" w:lineRule="auto"/>
        <w:rPr>
          <w:noProof/>
        </w:rPr>
      </w:pPr>
      <w:r>
        <w:rPr>
          <w:noProof/>
        </w:rPr>
        <w:t>Лекция 2: Концепция обеспечения безопасности военной службы.</w:t>
      </w:r>
      <w:r>
        <w:rPr>
          <w:noProof/>
        </w:rPr>
        <w:tab/>
      </w:r>
      <w:r>
        <w:rPr>
          <w:noProof/>
        </w:rPr>
        <w:fldChar w:fldCharType="begin"/>
      </w:r>
      <w:r>
        <w:rPr>
          <w:noProof/>
        </w:rPr>
        <w:instrText xml:space="preserve"> PAGEREF _Toc514096574 \h </w:instrText>
      </w:r>
      <w:r>
        <w:rPr>
          <w:noProof/>
        </w:rPr>
      </w:r>
      <w:r>
        <w:rPr>
          <w:noProof/>
        </w:rPr>
        <w:fldChar w:fldCharType="separate"/>
      </w:r>
      <w:r>
        <w:rPr>
          <w:noProof/>
        </w:rPr>
        <w:t>3</w:t>
      </w:r>
      <w:r>
        <w:rPr>
          <w:noProof/>
        </w:rPr>
        <w:fldChar w:fldCharType="end"/>
      </w:r>
    </w:p>
    <w:p w:rsidR="00335C85" w:rsidRDefault="0039262E">
      <w:pPr>
        <w:pStyle w:val="21"/>
        <w:tabs>
          <w:tab w:val="right" w:leader="dot" w:pos="10336"/>
        </w:tabs>
        <w:spacing w:line="360" w:lineRule="auto"/>
        <w:rPr>
          <w:noProof/>
        </w:rPr>
      </w:pPr>
      <w:r>
        <w:rPr>
          <w:noProof/>
        </w:rPr>
        <w:t>Тема 2: Опасности среды обитания и меры по понижению ущерба от них.</w:t>
      </w:r>
      <w:r>
        <w:rPr>
          <w:noProof/>
        </w:rPr>
        <w:tab/>
      </w:r>
      <w:r>
        <w:rPr>
          <w:noProof/>
        </w:rPr>
        <w:fldChar w:fldCharType="begin"/>
      </w:r>
      <w:r>
        <w:rPr>
          <w:noProof/>
        </w:rPr>
        <w:instrText xml:space="preserve"> PAGEREF _Toc514096575 \h </w:instrText>
      </w:r>
      <w:r>
        <w:rPr>
          <w:noProof/>
        </w:rPr>
      </w:r>
      <w:r>
        <w:rPr>
          <w:noProof/>
        </w:rPr>
        <w:fldChar w:fldCharType="separate"/>
      </w:r>
      <w:r>
        <w:rPr>
          <w:noProof/>
        </w:rPr>
        <w:t>5</w:t>
      </w:r>
      <w:r>
        <w:rPr>
          <w:noProof/>
        </w:rPr>
        <w:fldChar w:fldCharType="end"/>
      </w:r>
    </w:p>
    <w:p w:rsidR="00335C85" w:rsidRDefault="0039262E">
      <w:pPr>
        <w:pStyle w:val="31"/>
        <w:tabs>
          <w:tab w:val="right" w:leader="dot" w:pos="10336"/>
        </w:tabs>
        <w:spacing w:line="360" w:lineRule="auto"/>
        <w:rPr>
          <w:noProof/>
        </w:rPr>
      </w:pPr>
      <w:r>
        <w:rPr>
          <w:noProof/>
        </w:rPr>
        <w:t>Лекция 3: Природные опасности и защита от них.</w:t>
      </w:r>
      <w:r>
        <w:rPr>
          <w:noProof/>
        </w:rPr>
        <w:tab/>
      </w:r>
      <w:r>
        <w:rPr>
          <w:noProof/>
        </w:rPr>
        <w:fldChar w:fldCharType="begin"/>
      </w:r>
      <w:r>
        <w:rPr>
          <w:noProof/>
        </w:rPr>
        <w:instrText xml:space="preserve"> PAGEREF _Toc514096576 \h </w:instrText>
      </w:r>
      <w:r>
        <w:rPr>
          <w:noProof/>
        </w:rPr>
      </w:r>
      <w:r>
        <w:rPr>
          <w:noProof/>
        </w:rPr>
        <w:fldChar w:fldCharType="separate"/>
      </w:r>
      <w:r>
        <w:rPr>
          <w:noProof/>
        </w:rPr>
        <w:t>5</w:t>
      </w:r>
      <w:r>
        <w:rPr>
          <w:noProof/>
        </w:rPr>
        <w:fldChar w:fldCharType="end"/>
      </w:r>
    </w:p>
    <w:p w:rsidR="00335C85" w:rsidRDefault="0039262E">
      <w:pPr>
        <w:pStyle w:val="31"/>
        <w:tabs>
          <w:tab w:val="right" w:leader="dot" w:pos="10336"/>
        </w:tabs>
        <w:spacing w:line="360" w:lineRule="auto"/>
        <w:rPr>
          <w:noProof/>
        </w:rPr>
      </w:pPr>
      <w:r>
        <w:rPr>
          <w:noProof/>
        </w:rPr>
        <w:t>Лекция 4: Опасности социальной сферы повседневной жизни военнослужащих и мероприятия по их предупреждению.</w:t>
      </w:r>
      <w:r>
        <w:rPr>
          <w:noProof/>
        </w:rPr>
        <w:tab/>
      </w:r>
      <w:bookmarkStart w:id="0" w:name="_Hlt514096666"/>
      <w:r>
        <w:rPr>
          <w:noProof/>
        </w:rPr>
        <w:fldChar w:fldCharType="begin"/>
      </w:r>
      <w:r>
        <w:rPr>
          <w:noProof/>
        </w:rPr>
        <w:instrText xml:space="preserve"> PAGEREF _Toc514096577 \h </w:instrText>
      </w:r>
      <w:r>
        <w:rPr>
          <w:noProof/>
        </w:rPr>
      </w:r>
      <w:r>
        <w:rPr>
          <w:noProof/>
        </w:rPr>
        <w:fldChar w:fldCharType="separate"/>
      </w:r>
      <w:r>
        <w:rPr>
          <w:noProof/>
        </w:rPr>
        <w:t>6</w:t>
      </w:r>
      <w:r>
        <w:rPr>
          <w:noProof/>
        </w:rPr>
        <w:fldChar w:fldCharType="end"/>
      </w:r>
      <w:bookmarkEnd w:id="0"/>
    </w:p>
    <w:p w:rsidR="00335C85" w:rsidRDefault="0039262E">
      <w:pPr>
        <w:pStyle w:val="21"/>
        <w:tabs>
          <w:tab w:val="right" w:leader="dot" w:pos="10336"/>
        </w:tabs>
        <w:spacing w:line="360" w:lineRule="auto"/>
        <w:rPr>
          <w:noProof/>
        </w:rPr>
      </w:pPr>
      <w:r>
        <w:rPr>
          <w:noProof/>
        </w:rPr>
        <w:t>Тема 3: Чрезвычайные ситуации и ликвидация их последствий.</w:t>
      </w:r>
      <w:r>
        <w:rPr>
          <w:noProof/>
        </w:rPr>
        <w:tab/>
      </w:r>
      <w:r>
        <w:rPr>
          <w:noProof/>
        </w:rPr>
        <w:fldChar w:fldCharType="begin"/>
      </w:r>
      <w:r>
        <w:rPr>
          <w:noProof/>
        </w:rPr>
        <w:instrText xml:space="preserve"> PAGEREF _Toc514096578 \h </w:instrText>
      </w:r>
      <w:r>
        <w:rPr>
          <w:noProof/>
        </w:rPr>
      </w:r>
      <w:r>
        <w:rPr>
          <w:noProof/>
        </w:rPr>
        <w:fldChar w:fldCharType="separate"/>
      </w:r>
      <w:r>
        <w:rPr>
          <w:noProof/>
        </w:rPr>
        <w:t>8</w:t>
      </w:r>
      <w:r>
        <w:rPr>
          <w:noProof/>
        </w:rPr>
        <w:fldChar w:fldCharType="end"/>
      </w:r>
    </w:p>
    <w:p w:rsidR="00335C85" w:rsidRDefault="0039262E">
      <w:pPr>
        <w:pStyle w:val="31"/>
        <w:tabs>
          <w:tab w:val="right" w:leader="dot" w:pos="10336"/>
        </w:tabs>
        <w:spacing w:line="360" w:lineRule="auto"/>
        <w:rPr>
          <w:noProof/>
        </w:rPr>
      </w:pPr>
      <w:r>
        <w:rPr>
          <w:noProof/>
        </w:rPr>
        <w:t>Лекция 5: ЧС техногенного характера.</w:t>
      </w:r>
      <w:r>
        <w:rPr>
          <w:noProof/>
        </w:rPr>
        <w:tab/>
      </w:r>
      <w:r>
        <w:rPr>
          <w:noProof/>
        </w:rPr>
        <w:fldChar w:fldCharType="begin"/>
      </w:r>
      <w:r>
        <w:rPr>
          <w:noProof/>
        </w:rPr>
        <w:instrText xml:space="preserve"> PAGEREF _Toc514096579 \h </w:instrText>
      </w:r>
      <w:r>
        <w:rPr>
          <w:noProof/>
        </w:rPr>
      </w:r>
      <w:r>
        <w:rPr>
          <w:noProof/>
        </w:rPr>
        <w:fldChar w:fldCharType="separate"/>
      </w:r>
      <w:r>
        <w:rPr>
          <w:noProof/>
        </w:rPr>
        <w:t>8</w:t>
      </w:r>
      <w:r>
        <w:rPr>
          <w:noProof/>
        </w:rPr>
        <w:fldChar w:fldCharType="end"/>
      </w:r>
    </w:p>
    <w:p w:rsidR="00335C85" w:rsidRDefault="0039262E">
      <w:pPr>
        <w:pStyle w:val="10"/>
        <w:tabs>
          <w:tab w:val="right" w:leader="dot" w:pos="10336"/>
        </w:tabs>
        <w:spacing w:line="360" w:lineRule="auto"/>
        <w:rPr>
          <w:noProof/>
        </w:rPr>
      </w:pPr>
      <w:r>
        <w:rPr>
          <w:noProof/>
        </w:rPr>
        <w:t>Раздел II. Безопасность эксплуатации ВВТ.</w:t>
      </w:r>
      <w:r>
        <w:rPr>
          <w:noProof/>
        </w:rPr>
        <w:tab/>
      </w:r>
      <w:r>
        <w:rPr>
          <w:noProof/>
        </w:rPr>
        <w:fldChar w:fldCharType="begin"/>
      </w:r>
      <w:r>
        <w:rPr>
          <w:noProof/>
        </w:rPr>
        <w:instrText xml:space="preserve"> PAGEREF _Toc514096580 \h </w:instrText>
      </w:r>
      <w:r>
        <w:rPr>
          <w:noProof/>
        </w:rPr>
      </w:r>
      <w:r>
        <w:rPr>
          <w:noProof/>
        </w:rPr>
        <w:fldChar w:fldCharType="separate"/>
      </w:r>
      <w:r>
        <w:rPr>
          <w:noProof/>
        </w:rPr>
        <w:t>10</w:t>
      </w:r>
      <w:r>
        <w:rPr>
          <w:noProof/>
        </w:rPr>
        <w:fldChar w:fldCharType="end"/>
      </w:r>
    </w:p>
    <w:p w:rsidR="00335C85" w:rsidRDefault="0039262E">
      <w:pPr>
        <w:pStyle w:val="21"/>
        <w:tabs>
          <w:tab w:val="right" w:leader="dot" w:pos="10336"/>
        </w:tabs>
        <w:spacing w:line="360" w:lineRule="auto"/>
        <w:rPr>
          <w:noProof/>
        </w:rPr>
      </w:pPr>
      <w:r>
        <w:rPr>
          <w:noProof/>
        </w:rPr>
        <w:t>Тема 4: Организация безопасной эксплуатации ВВТ.</w:t>
      </w:r>
      <w:r>
        <w:rPr>
          <w:noProof/>
        </w:rPr>
        <w:tab/>
      </w:r>
      <w:r>
        <w:rPr>
          <w:noProof/>
        </w:rPr>
        <w:fldChar w:fldCharType="begin"/>
      </w:r>
      <w:r>
        <w:rPr>
          <w:noProof/>
        </w:rPr>
        <w:instrText xml:space="preserve"> PAGEREF _Toc514096581 \h </w:instrText>
      </w:r>
      <w:r>
        <w:rPr>
          <w:noProof/>
        </w:rPr>
      </w:r>
      <w:r>
        <w:rPr>
          <w:noProof/>
        </w:rPr>
        <w:fldChar w:fldCharType="separate"/>
      </w:r>
      <w:r>
        <w:rPr>
          <w:noProof/>
        </w:rPr>
        <w:t>10</w:t>
      </w:r>
      <w:r>
        <w:rPr>
          <w:noProof/>
        </w:rPr>
        <w:fldChar w:fldCharType="end"/>
      </w:r>
    </w:p>
    <w:p w:rsidR="00335C85" w:rsidRDefault="0039262E">
      <w:pPr>
        <w:pStyle w:val="31"/>
        <w:tabs>
          <w:tab w:val="right" w:leader="dot" w:pos="10336"/>
        </w:tabs>
        <w:spacing w:line="360" w:lineRule="auto"/>
        <w:rPr>
          <w:noProof/>
        </w:rPr>
      </w:pPr>
      <w:r>
        <w:rPr>
          <w:noProof/>
        </w:rPr>
        <w:t>Лекция 6: Система обеспечения безопасной эксплуатации ВВТ.</w:t>
      </w:r>
      <w:r>
        <w:rPr>
          <w:noProof/>
        </w:rPr>
        <w:tab/>
      </w:r>
      <w:r>
        <w:rPr>
          <w:noProof/>
        </w:rPr>
        <w:fldChar w:fldCharType="begin"/>
      </w:r>
      <w:r>
        <w:rPr>
          <w:noProof/>
        </w:rPr>
        <w:instrText xml:space="preserve"> PAGEREF _Toc514096582 \h </w:instrText>
      </w:r>
      <w:r>
        <w:rPr>
          <w:noProof/>
        </w:rPr>
      </w:r>
      <w:r>
        <w:rPr>
          <w:noProof/>
        </w:rPr>
        <w:fldChar w:fldCharType="separate"/>
      </w:r>
      <w:r>
        <w:rPr>
          <w:noProof/>
        </w:rPr>
        <w:t>10</w:t>
      </w:r>
      <w:r>
        <w:rPr>
          <w:noProof/>
        </w:rPr>
        <w:fldChar w:fldCharType="end"/>
      </w:r>
    </w:p>
    <w:p w:rsidR="00335C85" w:rsidRDefault="0039262E">
      <w:pPr>
        <w:pStyle w:val="31"/>
        <w:tabs>
          <w:tab w:val="right" w:leader="dot" w:pos="10336"/>
        </w:tabs>
        <w:spacing w:line="360" w:lineRule="auto"/>
        <w:rPr>
          <w:noProof/>
        </w:rPr>
      </w:pPr>
      <w:r>
        <w:rPr>
          <w:noProof/>
        </w:rPr>
        <w:t>Лекция 7: Система подготовки л/с по соблюдению требований безопасности при эксплуатации ВВТ.</w:t>
      </w:r>
      <w:r>
        <w:rPr>
          <w:noProof/>
        </w:rPr>
        <w:tab/>
      </w:r>
      <w:r>
        <w:rPr>
          <w:noProof/>
        </w:rPr>
        <w:fldChar w:fldCharType="begin"/>
      </w:r>
      <w:r>
        <w:rPr>
          <w:noProof/>
        </w:rPr>
        <w:instrText xml:space="preserve"> PAGEREF _Toc514096583 \h </w:instrText>
      </w:r>
      <w:r>
        <w:rPr>
          <w:noProof/>
        </w:rPr>
      </w:r>
      <w:r>
        <w:rPr>
          <w:noProof/>
        </w:rPr>
        <w:fldChar w:fldCharType="separate"/>
      </w:r>
      <w:r>
        <w:rPr>
          <w:noProof/>
        </w:rPr>
        <w:t>11</w:t>
      </w:r>
      <w:r>
        <w:rPr>
          <w:noProof/>
        </w:rPr>
        <w:fldChar w:fldCharType="end"/>
      </w:r>
    </w:p>
    <w:p w:rsidR="00335C85" w:rsidRDefault="0039262E">
      <w:pPr>
        <w:pStyle w:val="21"/>
        <w:tabs>
          <w:tab w:val="right" w:leader="dot" w:pos="10336"/>
        </w:tabs>
        <w:spacing w:line="360" w:lineRule="auto"/>
        <w:rPr>
          <w:noProof/>
        </w:rPr>
      </w:pPr>
      <w:r>
        <w:rPr>
          <w:noProof/>
        </w:rPr>
        <w:t>Тема 5: Обеспечение безопасности отдельных видов работ.</w:t>
      </w:r>
      <w:r>
        <w:rPr>
          <w:noProof/>
        </w:rPr>
        <w:tab/>
      </w:r>
      <w:r>
        <w:rPr>
          <w:noProof/>
        </w:rPr>
        <w:fldChar w:fldCharType="begin"/>
      </w:r>
      <w:r>
        <w:rPr>
          <w:noProof/>
        </w:rPr>
        <w:instrText xml:space="preserve"> PAGEREF _Toc514096584 \h </w:instrText>
      </w:r>
      <w:r>
        <w:rPr>
          <w:noProof/>
        </w:rPr>
      </w:r>
      <w:r>
        <w:rPr>
          <w:noProof/>
        </w:rPr>
        <w:fldChar w:fldCharType="separate"/>
      </w:r>
      <w:r>
        <w:rPr>
          <w:noProof/>
        </w:rPr>
        <w:t>13</w:t>
      </w:r>
      <w:r>
        <w:rPr>
          <w:noProof/>
        </w:rPr>
        <w:fldChar w:fldCharType="end"/>
      </w:r>
    </w:p>
    <w:p w:rsidR="00335C85" w:rsidRDefault="0039262E">
      <w:pPr>
        <w:pStyle w:val="31"/>
        <w:tabs>
          <w:tab w:val="right" w:leader="dot" w:pos="10336"/>
        </w:tabs>
        <w:spacing w:line="360" w:lineRule="auto"/>
        <w:rPr>
          <w:noProof/>
        </w:rPr>
      </w:pPr>
      <w:r>
        <w:rPr>
          <w:noProof/>
        </w:rPr>
        <w:t>Лекция 8: Организация и выполнение работ на ВВТ.</w:t>
      </w:r>
      <w:r>
        <w:rPr>
          <w:noProof/>
        </w:rPr>
        <w:tab/>
      </w:r>
      <w:r>
        <w:rPr>
          <w:noProof/>
        </w:rPr>
        <w:fldChar w:fldCharType="begin"/>
      </w:r>
      <w:r>
        <w:rPr>
          <w:noProof/>
        </w:rPr>
        <w:instrText xml:space="preserve"> PAGEREF _Toc514096585 \h </w:instrText>
      </w:r>
      <w:r>
        <w:rPr>
          <w:noProof/>
        </w:rPr>
      </w:r>
      <w:r>
        <w:rPr>
          <w:noProof/>
        </w:rPr>
        <w:fldChar w:fldCharType="separate"/>
      </w:r>
      <w:r>
        <w:rPr>
          <w:noProof/>
        </w:rPr>
        <w:t>13</w:t>
      </w:r>
      <w:r>
        <w:rPr>
          <w:noProof/>
        </w:rPr>
        <w:fldChar w:fldCharType="end"/>
      </w:r>
    </w:p>
    <w:p w:rsidR="00335C85" w:rsidRDefault="0039262E">
      <w:pPr>
        <w:pStyle w:val="21"/>
        <w:tabs>
          <w:tab w:val="right" w:leader="dot" w:pos="10336"/>
        </w:tabs>
        <w:spacing w:line="360" w:lineRule="auto"/>
        <w:rPr>
          <w:noProof/>
        </w:rPr>
      </w:pPr>
      <w:r>
        <w:rPr>
          <w:noProof/>
        </w:rPr>
        <w:t>Тема 6: СВЧ-излучение.</w:t>
      </w:r>
      <w:r>
        <w:rPr>
          <w:noProof/>
        </w:rPr>
        <w:tab/>
      </w:r>
      <w:r>
        <w:rPr>
          <w:noProof/>
        </w:rPr>
        <w:fldChar w:fldCharType="begin"/>
      </w:r>
      <w:r>
        <w:rPr>
          <w:noProof/>
        </w:rPr>
        <w:instrText xml:space="preserve"> PAGEREF _Toc514096586 \h </w:instrText>
      </w:r>
      <w:r>
        <w:rPr>
          <w:noProof/>
        </w:rPr>
      </w:r>
      <w:r>
        <w:rPr>
          <w:noProof/>
        </w:rPr>
        <w:fldChar w:fldCharType="separate"/>
      </w:r>
      <w:r>
        <w:rPr>
          <w:noProof/>
        </w:rPr>
        <w:t>15</w:t>
      </w:r>
      <w:r>
        <w:rPr>
          <w:noProof/>
        </w:rPr>
        <w:fldChar w:fldCharType="end"/>
      </w:r>
    </w:p>
    <w:p w:rsidR="00335C85" w:rsidRDefault="0039262E">
      <w:pPr>
        <w:pStyle w:val="31"/>
        <w:tabs>
          <w:tab w:val="right" w:leader="dot" w:pos="10336"/>
        </w:tabs>
        <w:spacing w:line="360" w:lineRule="auto"/>
        <w:rPr>
          <w:noProof/>
        </w:rPr>
      </w:pPr>
      <w:r>
        <w:rPr>
          <w:noProof/>
        </w:rPr>
        <w:t>Лекция 9: ПМБ при эксплуатации источников СВЧ-излучения.</w:t>
      </w:r>
      <w:r>
        <w:rPr>
          <w:noProof/>
        </w:rPr>
        <w:tab/>
      </w:r>
      <w:r>
        <w:rPr>
          <w:noProof/>
        </w:rPr>
        <w:fldChar w:fldCharType="begin"/>
      </w:r>
      <w:r>
        <w:rPr>
          <w:noProof/>
        </w:rPr>
        <w:instrText xml:space="preserve"> PAGEREF _Toc514096587 \h </w:instrText>
      </w:r>
      <w:r>
        <w:rPr>
          <w:noProof/>
        </w:rPr>
      </w:r>
      <w:r>
        <w:rPr>
          <w:noProof/>
        </w:rPr>
        <w:fldChar w:fldCharType="separate"/>
      </w:r>
      <w:r>
        <w:rPr>
          <w:noProof/>
        </w:rPr>
        <w:t>15</w:t>
      </w:r>
      <w:r>
        <w:rPr>
          <w:noProof/>
        </w:rPr>
        <w:fldChar w:fldCharType="end"/>
      </w:r>
    </w:p>
    <w:p w:rsidR="00335C85" w:rsidRDefault="0039262E">
      <w:pPr>
        <w:pStyle w:val="21"/>
        <w:tabs>
          <w:tab w:val="right" w:leader="dot" w:pos="10336"/>
        </w:tabs>
        <w:spacing w:line="360" w:lineRule="auto"/>
        <w:rPr>
          <w:noProof/>
        </w:rPr>
      </w:pPr>
      <w:r>
        <w:rPr>
          <w:noProof/>
        </w:rPr>
        <w:t>Тема 7: Пожарная безопасность.</w:t>
      </w:r>
      <w:r>
        <w:rPr>
          <w:noProof/>
        </w:rPr>
        <w:tab/>
      </w:r>
      <w:r>
        <w:rPr>
          <w:noProof/>
        </w:rPr>
        <w:fldChar w:fldCharType="begin"/>
      </w:r>
      <w:r>
        <w:rPr>
          <w:noProof/>
        </w:rPr>
        <w:instrText xml:space="preserve"> PAGEREF _Toc514096588 \h </w:instrText>
      </w:r>
      <w:r>
        <w:rPr>
          <w:noProof/>
        </w:rPr>
      </w:r>
      <w:r>
        <w:rPr>
          <w:noProof/>
        </w:rPr>
        <w:fldChar w:fldCharType="separate"/>
      </w:r>
      <w:r>
        <w:rPr>
          <w:noProof/>
        </w:rPr>
        <w:t>17</w:t>
      </w:r>
      <w:r>
        <w:rPr>
          <w:noProof/>
        </w:rPr>
        <w:fldChar w:fldCharType="end"/>
      </w:r>
    </w:p>
    <w:p w:rsidR="00335C85" w:rsidRDefault="0039262E">
      <w:pPr>
        <w:pStyle w:val="31"/>
        <w:tabs>
          <w:tab w:val="right" w:leader="dot" w:pos="10336"/>
        </w:tabs>
        <w:spacing w:line="360" w:lineRule="auto"/>
        <w:rPr>
          <w:noProof/>
        </w:rPr>
      </w:pPr>
      <w:r>
        <w:rPr>
          <w:noProof/>
        </w:rPr>
        <w:t>Лекция 10: Организация и обеспечение пожарной безопасности в воинских частях.</w:t>
      </w:r>
      <w:r>
        <w:rPr>
          <w:noProof/>
        </w:rPr>
        <w:tab/>
      </w:r>
      <w:r>
        <w:rPr>
          <w:noProof/>
        </w:rPr>
        <w:fldChar w:fldCharType="begin"/>
      </w:r>
      <w:r>
        <w:rPr>
          <w:noProof/>
        </w:rPr>
        <w:instrText xml:space="preserve"> PAGEREF _Toc514096589 \h </w:instrText>
      </w:r>
      <w:r>
        <w:rPr>
          <w:noProof/>
        </w:rPr>
      </w:r>
      <w:r>
        <w:rPr>
          <w:noProof/>
        </w:rPr>
        <w:fldChar w:fldCharType="separate"/>
      </w:r>
      <w:r>
        <w:rPr>
          <w:noProof/>
        </w:rPr>
        <w:t>17</w:t>
      </w:r>
      <w:r>
        <w:rPr>
          <w:noProof/>
        </w:rPr>
        <w:fldChar w:fldCharType="end"/>
      </w:r>
    </w:p>
    <w:p w:rsidR="00335C85" w:rsidRDefault="0039262E">
      <w:pPr>
        <w:pStyle w:val="10"/>
        <w:tabs>
          <w:tab w:val="right" w:leader="dot" w:pos="10336"/>
        </w:tabs>
        <w:spacing w:line="360" w:lineRule="auto"/>
        <w:rPr>
          <w:noProof/>
        </w:rPr>
      </w:pPr>
      <w:r>
        <w:rPr>
          <w:noProof/>
        </w:rPr>
        <w:t>Раздел 3. Безопасность эксплуатации электроустановок.</w:t>
      </w:r>
      <w:r>
        <w:rPr>
          <w:noProof/>
        </w:rPr>
        <w:tab/>
      </w:r>
      <w:bookmarkStart w:id="1" w:name="_Hlt514096932"/>
      <w:r>
        <w:rPr>
          <w:noProof/>
        </w:rPr>
        <w:fldChar w:fldCharType="begin"/>
      </w:r>
      <w:r>
        <w:rPr>
          <w:noProof/>
        </w:rPr>
        <w:instrText xml:space="preserve"> PAGEREF _Toc514096590 \h </w:instrText>
      </w:r>
      <w:r>
        <w:rPr>
          <w:noProof/>
        </w:rPr>
      </w:r>
      <w:r>
        <w:rPr>
          <w:noProof/>
        </w:rPr>
        <w:fldChar w:fldCharType="separate"/>
      </w:r>
      <w:r>
        <w:rPr>
          <w:noProof/>
        </w:rPr>
        <w:t>19</w:t>
      </w:r>
      <w:r>
        <w:rPr>
          <w:noProof/>
        </w:rPr>
        <w:fldChar w:fldCharType="end"/>
      </w:r>
      <w:bookmarkEnd w:id="1"/>
    </w:p>
    <w:p w:rsidR="00335C85" w:rsidRDefault="0039262E">
      <w:pPr>
        <w:pStyle w:val="21"/>
        <w:tabs>
          <w:tab w:val="right" w:leader="dot" w:pos="10336"/>
        </w:tabs>
        <w:spacing w:line="360" w:lineRule="auto"/>
        <w:rPr>
          <w:noProof/>
        </w:rPr>
      </w:pPr>
      <w:r>
        <w:rPr>
          <w:noProof/>
        </w:rPr>
        <w:t>Тема 8: Анализ опасности поражения человека электрическим током.</w:t>
      </w:r>
      <w:r>
        <w:rPr>
          <w:noProof/>
        </w:rPr>
        <w:tab/>
      </w:r>
      <w:r>
        <w:rPr>
          <w:noProof/>
        </w:rPr>
        <w:fldChar w:fldCharType="begin"/>
      </w:r>
      <w:r>
        <w:rPr>
          <w:noProof/>
        </w:rPr>
        <w:instrText xml:space="preserve"> PAGEREF _Toc514096591 \h </w:instrText>
      </w:r>
      <w:r>
        <w:rPr>
          <w:noProof/>
        </w:rPr>
      </w:r>
      <w:r>
        <w:rPr>
          <w:noProof/>
        </w:rPr>
        <w:fldChar w:fldCharType="separate"/>
      </w:r>
      <w:r>
        <w:rPr>
          <w:noProof/>
        </w:rPr>
        <w:t>19</w:t>
      </w:r>
      <w:r>
        <w:rPr>
          <w:noProof/>
        </w:rPr>
        <w:fldChar w:fldCharType="end"/>
      </w:r>
    </w:p>
    <w:p w:rsidR="00335C85" w:rsidRDefault="0039262E">
      <w:pPr>
        <w:pStyle w:val="31"/>
        <w:tabs>
          <w:tab w:val="right" w:leader="dot" w:pos="10336"/>
        </w:tabs>
        <w:spacing w:line="360" w:lineRule="auto"/>
        <w:rPr>
          <w:noProof/>
        </w:rPr>
      </w:pPr>
      <w:r>
        <w:rPr>
          <w:noProof/>
        </w:rPr>
        <w:t>Лекция 11: Действие электрического тока на человека.</w:t>
      </w:r>
      <w:r>
        <w:rPr>
          <w:noProof/>
        </w:rPr>
        <w:tab/>
      </w:r>
      <w:r>
        <w:rPr>
          <w:noProof/>
        </w:rPr>
        <w:fldChar w:fldCharType="begin"/>
      </w:r>
      <w:r>
        <w:rPr>
          <w:noProof/>
        </w:rPr>
        <w:instrText xml:space="preserve"> PAGEREF _Toc514096592 \h </w:instrText>
      </w:r>
      <w:r>
        <w:rPr>
          <w:noProof/>
        </w:rPr>
      </w:r>
      <w:r>
        <w:rPr>
          <w:noProof/>
        </w:rPr>
        <w:fldChar w:fldCharType="separate"/>
      </w:r>
      <w:r>
        <w:rPr>
          <w:noProof/>
        </w:rPr>
        <w:t>19</w:t>
      </w:r>
      <w:r>
        <w:rPr>
          <w:noProof/>
        </w:rPr>
        <w:fldChar w:fldCharType="end"/>
      </w:r>
    </w:p>
    <w:p w:rsidR="00335C85" w:rsidRDefault="0039262E">
      <w:pPr>
        <w:pStyle w:val="31"/>
        <w:tabs>
          <w:tab w:val="right" w:leader="dot" w:pos="10336"/>
        </w:tabs>
        <w:spacing w:line="360" w:lineRule="auto"/>
        <w:rPr>
          <w:noProof/>
        </w:rPr>
      </w:pPr>
      <w:r>
        <w:rPr>
          <w:noProof/>
        </w:rPr>
        <w:t>Лекция 12: Анализ условий безопасности в изолированных электрических сетях.</w:t>
      </w:r>
      <w:r>
        <w:rPr>
          <w:noProof/>
        </w:rPr>
        <w:tab/>
      </w:r>
      <w:r>
        <w:rPr>
          <w:noProof/>
        </w:rPr>
        <w:fldChar w:fldCharType="begin"/>
      </w:r>
      <w:r>
        <w:rPr>
          <w:noProof/>
        </w:rPr>
        <w:instrText xml:space="preserve"> PAGEREF _Toc514096593 \h </w:instrText>
      </w:r>
      <w:r>
        <w:rPr>
          <w:noProof/>
        </w:rPr>
      </w:r>
      <w:r>
        <w:rPr>
          <w:noProof/>
        </w:rPr>
        <w:fldChar w:fldCharType="separate"/>
      </w:r>
      <w:r>
        <w:rPr>
          <w:noProof/>
        </w:rPr>
        <w:t>20</w:t>
      </w:r>
      <w:r>
        <w:rPr>
          <w:noProof/>
        </w:rPr>
        <w:fldChar w:fldCharType="end"/>
      </w:r>
    </w:p>
    <w:p w:rsidR="00335C85" w:rsidRDefault="0039262E">
      <w:pPr>
        <w:pStyle w:val="31"/>
        <w:tabs>
          <w:tab w:val="right" w:leader="dot" w:pos="10336"/>
        </w:tabs>
        <w:spacing w:line="360" w:lineRule="auto"/>
        <w:rPr>
          <w:noProof/>
        </w:rPr>
      </w:pPr>
      <w:r>
        <w:rPr>
          <w:noProof/>
        </w:rPr>
        <w:t>Лекция 13: Анализ условий безопасности в заземленных электрических сетях.</w:t>
      </w:r>
      <w:r>
        <w:rPr>
          <w:noProof/>
        </w:rPr>
        <w:tab/>
      </w:r>
      <w:r>
        <w:rPr>
          <w:noProof/>
        </w:rPr>
        <w:fldChar w:fldCharType="begin"/>
      </w:r>
      <w:r>
        <w:rPr>
          <w:noProof/>
        </w:rPr>
        <w:instrText xml:space="preserve"> PAGEREF _Toc514096594 \h </w:instrText>
      </w:r>
      <w:r>
        <w:rPr>
          <w:noProof/>
        </w:rPr>
      </w:r>
      <w:r>
        <w:rPr>
          <w:noProof/>
        </w:rPr>
        <w:fldChar w:fldCharType="separate"/>
      </w:r>
      <w:r>
        <w:rPr>
          <w:noProof/>
        </w:rPr>
        <w:t>23</w:t>
      </w:r>
      <w:r>
        <w:rPr>
          <w:noProof/>
        </w:rPr>
        <w:fldChar w:fldCharType="end"/>
      </w:r>
    </w:p>
    <w:p w:rsidR="00335C85" w:rsidRDefault="0039262E">
      <w:pPr>
        <w:pStyle w:val="31"/>
        <w:tabs>
          <w:tab w:val="right" w:leader="dot" w:pos="10336"/>
        </w:tabs>
        <w:spacing w:line="360" w:lineRule="auto"/>
        <w:rPr>
          <w:noProof/>
        </w:rPr>
      </w:pPr>
      <w:r>
        <w:rPr>
          <w:noProof/>
        </w:rPr>
        <w:t>Лекция 14: Анализ эффективности применения защитного заземления в электрических сетях.</w:t>
      </w:r>
      <w:r>
        <w:rPr>
          <w:noProof/>
        </w:rPr>
        <w:tab/>
      </w:r>
      <w:r>
        <w:rPr>
          <w:noProof/>
        </w:rPr>
        <w:fldChar w:fldCharType="begin"/>
      </w:r>
      <w:r>
        <w:rPr>
          <w:noProof/>
        </w:rPr>
        <w:instrText xml:space="preserve"> PAGEREF _Toc514096595 \h </w:instrText>
      </w:r>
      <w:r>
        <w:rPr>
          <w:noProof/>
        </w:rPr>
      </w:r>
      <w:r>
        <w:rPr>
          <w:noProof/>
        </w:rPr>
        <w:fldChar w:fldCharType="separate"/>
      </w:r>
      <w:r>
        <w:rPr>
          <w:noProof/>
        </w:rPr>
        <w:t>25</w:t>
      </w:r>
      <w:r>
        <w:rPr>
          <w:noProof/>
        </w:rPr>
        <w:fldChar w:fldCharType="end"/>
      </w:r>
    </w:p>
    <w:p w:rsidR="00335C85" w:rsidRDefault="0039262E">
      <w:pPr>
        <w:pStyle w:val="31"/>
        <w:tabs>
          <w:tab w:val="right" w:leader="dot" w:pos="10336"/>
        </w:tabs>
        <w:spacing w:line="360" w:lineRule="auto"/>
        <w:rPr>
          <w:noProof/>
        </w:rPr>
      </w:pPr>
      <w:r>
        <w:rPr>
          <w:noProof/>
        </w:rPr>
        <w:t>Лекция 15: Классификация и конструктивное исполнение заземляющих устройств.</w:t>
      </w:r>
      <w:r>
        <w:rPr>
          <w:noProof/>
        </w:rPr>
        <w:tab/>
      </w:r>
      <w:r>
        <w:rPr>
          <w:noProof/>
        </w:rPr>
        <w:fldChar w:fldCharType="begin"/>
      </w:r>
      <w:r>
        <w:rPr>
          <w:noProof/>
        </w:rPr>
        <w:instrText xml:space="preserve"> PAGEREF _Toc514096596 \h </w:instrText>
      </w:r>
      <w:r>
        <w:rPr>
          <w:noProof/>
        </w:rPr>
      </w:r>
      <w:r>
        <w:rPr>
          <w:noProof/>
        </w:rPr>
        <w:fldChar w:fldCharType="separate"/>
      </w:r>
      <w:r>
        <w:rPr>
          <w:noProof/>
        </w:rPr>
        <w:t>27</w:t>
      </w:r>
      <w:r>
        <w:rPr>
          <w:noProof/>
        </w:rPr>
        <w:fldChar w:fldCharType="end"/>
      </w:r>
    </w:p>
    <w:p w:rsidR="00335C85" w:rsidRDefault="0039262E">
      <w:pPr>
        <w:pStyle w:val="31"/>
        <w:tabs>
          <w:tab w:val="right" w:leader="dot" w:pos="10336"/>
        </w:tabs>
        <w:spacing w:line="360" w:lineRule="auto"/>
        <w:rPr>
          <w:noProof/>
        </w:rPr>
      </w:pPr>
      <w:r>
        <w:rPr>
          <w:noProof/>
        </w:rPr>
        <w:t>Лекция 16: Анализ эффективности применения зануления в электрических сетях.</w:t>
      </w:r>
      <w:r>
        <w:rPr>
          <w:noProof/>
        </w:rPr>
        <w:tab/>
      </w:r>
      <w:r>
        <w:rPr>
          <w:noProof/>
        </w:rPr>
        <w:fldChar w:fldCharType="begin"/>
      </w:r>
      <w:r>
        <w:rPr>
          <w:noProof/>
        </w:rPr>
        <w:instrText xml:space="preserve"> PAGEREF _Toc514096597 \h </w:instrText>
      </w:r>
      <w:r>
        <w:rPr>
          <w:noProof/>
        </w:rPr>
      </w:r>
      <w:r>
        <w:rPr>
          <w:noProof/>
        </w:rPr>
        <w:fldChar w:fldCharType="separate"/>
      </w:r>
      <w:r>
        <w:rPr>
          <w:noProof/>
        </w:rPr>
        <w:t>28</w:t>
      </w:r>
      <w:r>
        <w:rPr>
          <w:noProof/>
        </w:rPr>
        <w:fldChar w:fldCharType="end"/>
      </w:r>
    </w:p>
    <w:p w:rsidR="00335C85" w:rsidRDefault="0039262E">
      <w:pPr>
        <w:pStyle w:val="31"/>
        <w:tabs>
          <w:tab w:val="right" w:leader="dot" w:pos="10336"/>
        </w:tabs>
        <w:spacing w:line="360" w:lineRule="auto"/>
        <w:rPr>
          <w:noProof/>
        </w:rPr>
      </w:pPr>
      <w:r>
        <w:rPr>
          <w:noProof/>
        </w:rPr>
        <w:t>Лекция 17: Анализ эффективности применения защитного отключения.</w:t>
      </w:r>
      <w:r>
        <w:rPr>
          <w:noProof/>
        </w:rPr>
        <w:tab/>
      </w:r>
      <w:r>
        <w:rPr>
          <w:noProof/>
        </w:rPr>
        <w:fldChar w:fldCharType="begin"/>
      </w:r>
      <w:r>
        <w:rPr>
          <w:noProof/>
        </w:rPr>
        <w:instrText xml:space="preserve"> PAGEREF _Toc514096598 \h </w:instrText>
      </w:r>
      <w:r>
        <w:rPr>
          <w:noProof/>
        </w:rPr>
      </w:r>
      <w:r>
        <w:rPr>
          <w:noProof/>
        </w:rPr>
        <w:fldChar w:fldCharType="separate"/>
      </w:r>
      <w:r>
        <w:rPr>
          <w:noProof/>
        </w:rPr>
        <w:t>29</w:t>
      </w:r>
      <w:r>
        <w:rPr>
          <w:noProof/>
        </w:rPr>
        <w:fldChar w:fldCharType="end"/>
      </w:r>
    </w:p>
    <w:p w:rsidR="00335C85" w:rsidRDefault="0039262E">
      <w:pPr>
        <w:pStyle w:val="3"/>
        <w:spacing w:line="360" w:lineRule="auto"/>
      </w:pPr>
      <w:r>
        <w:fldChar w:fldCharType="end"/>
      </w:r>
      <w:r>
        <w:br w:type="page"/>
      </w:r>
      <w:bookmarkStart w:id="2" w:name="_Toc514096568"/>
      <w:r>
        <w:lastRenderedPageBreak/>
        <w:t>Статья 77 Внутренней службы:</w:t>
      </w:r>
      <w:bookmarkEnd w:id="2"/>
    </w:p>
    <w:p w:rsidR="00335C85" w:rsidRDefault="0039262E">
      <w:pPr>
        <w:pStyle w:val="a4"/>
        <w:rPr>
          <w:b/>
        </w:rPr>
      </w:pPr>
      <w:r>
        <w:rPr>
          <w:b/>
        </w:rPr>
        <w:t xml:space="preserve">Командир (начальник) </w:t>
      </w:r>
      <w:r>
        <w:rPr>
          <w:b/>
          <w:u w:val="single"/>
        </w:rPr>
        <w:t>обязан</w:t>
      </w:r>
      <w:r>
        <w:rPr>
          <w:b/>
        </w:rPr>
        <w:t xml:space="preserve"> принимать меры по предотвращению гибели и травматизма личного состава, </w:t>
      </w:r>
      <w:r>
        <w:rPr>
          <w:b/>
          <w:u w:val="single"/>
        </w:rPr>
        <w:t>устанавливать</w:t>
      </w:r>
      <w:r>
        <w:rPr>
          <w:b/>
        </w:rPr>
        <w:t xml:space="preserve"> необходимые требования безопасности на боевом дежурстве, при работе с вооружением и военной техникой, при совершении марша, при проведении учений, боевых стрельб (пусков), полетов, походов кораблей, специальных занятий или работ, при несении караульной и внутренней (дежурной и вахтенной) служб, своевременно доводить эти требования безопасности до подчиненных и </w:t>
      </w:r>
      <w:r>
        <w:rPr>
          <w:b/>
          <w:u w:val="single"/>
        </w:rPr>
        <w:t>требовать</w:t>
      </w:r>
      <w:r>
        <w:rPr>
          <w:b/>
        </w:rPr>
        <w:t xml:space="preserve"> строгого их выполнения.</w:t>
      </w:r>
    </w:p>
    <w:p w:rsidR="00335C85" w:rsidRDefault="00335C85">
      <w:pPr>
        <w:ind w:firstLine="284"/>
        <w:jc w:val="both"/>
      </w:pPr>
    </w:p>
    <w:p w:rsidR="00335C85" w:rsidRDefault="0039262E">
      <w:pPr>
        <w:pStyle w:val="a3"/>
        <w:ind w:firstLine="284"/>
      </w:pPr>
      <w:r>
        <w:t xml:space="preserve">Перед началом работ, занятий или других мероприятий, служебной деятельности командир обязан лично убедиться, что для этого созданы и обеспечены безопасные условия, подчиненные усвоили доведенные до них требования безопасности и обладают достаточными практическими навыками в их выполнении. </w:t>
      </w:r>
    </w:p>
    <w:p w:rsidR="00335C85" w:rsidRDefault="00335C85">
      <w:pPr>
        <w:pStyle w:val="a3"/>
        <w:ind w:firstLine="284"/>
      </w:pPr>
    </w:p>
    <w:p w:rsidR="00335C85" w:rsidRDefault="0039262E">
      <w:pPr>
        <w:pStyle w:val="a3"/>
        <w:ind w:firstLine="284"/>
      </w:pPr>
      <w:r>
        <w:t xml:space="preserve">Меры, принимаемые командиром (начальником) по предотвращению гибели и травматизма личного состава, не должны приводить к срыву выполнения боевой задачи. </w:t>
      </w:r>
    </w:p>
    <w:p w:rsidR="00335C85" w:rsidRDefault="00335C85">
      <w:pPr>
        <w:pStyle w:val="a3"/>
        <w:ind w:firstLine="284"/>
      </w:pPr>
    </w:p>
    <w:p w:rsidR="00335C85" w:rsidRDefault="0039262E">
      <w:pPr>
        <w:pStyle w:val="3"/>
      </w:pPr>
      <w:bookmarkStart w:id="3" w:name="_Toc514096569"/>
      <w:r>
        <w:t>Литература:</w:t>
      </w:r>
      <w:bookmarkEnd w:id="3"/>
    </w:p>
    <w:p w:rsidR="00335C85" w:rsidRDefault="0039262E" w:rsidP="0039262E">
      <w:pPr>
        <w:pStyle w:val="a3"/>
        <w:numPr>
          <w:ilvl w:val="0"/>
          <w:numId w:val="5"/>
        </w:numPr>
        <w:spacing w:line="312" w:lineRule="auto"/>
      </w:pPr>
      <w:r>
        <w:t>РЭКОС – М: МО СССР, 1989 г.</w:t>
      </w:r>
    </w:p>
    <w:p w:rsidR="00335C85" w:rsidRDefault="0039262E" w:rsidP="0039262E">
      <w:pPr>
        <w:pStyle w:val="a3"/>
        <w:numPr>
          <w:ilvl w:val="0"/>
          <w:numId w:val="5"/>
        </w:numPr>
        <w:spacing w:line="312" w:lineRule="auto"/>
      </w:pPr>
      <w:r>
        <w:t>РОБЭКС – М: МО СССР,1989 г.</w:t>
      </w:r>
    </w:p>
    <w:p w:rsidR="00335C85" w:rsidRDefault="0039262E" w:rsidP="0039262E">
      <w:pPr>
        <w:pStyle w:val="a3"/>
        <w:numPr>
          <w:ilvl w:val="0"/>
          <w:numId w:val="5"/>
        </w:numPr>
        <w:spacing w:line="312" w:lineRule="auto"/>
      </w:pPr>
      <w:r>
        <w:t>ПМБЭКН – М: МО СССР, 1986 г.</w:t>
      </w:r>
    </w:p>
    <w:p w:rsidR="00335C85" w:rsidRDefault="0039262E" w:rsidP="0039262E">
      <w:pPr>
        <w:pStyle w:val="a3"/>
        <w:numPr>
          <w:ilvl w:val="0"/>
          <w:numId w:val="5"/>
        </w:numPr>
        <w:spacing w:line="312" w:lineRule="auto"/>
      </w:pPr>
      <w:r>
        <w:t xml:space="preserve">Маньков В. Д.: БЖД, ч </w:t>
      </w:r>
      <w:r>
        <w:rPr>
          <w:lang w:val="en-US"/>
        </w:rPr>
        <w:t>III</w:t>
      </w:r>
      <w:r>
        <w:t>, БЭ ЭУ: учебное пособие для ВВУЗов – СПб: ВИКУ, 2000 г.</w:t>
      </w:r>
    </w:p>
    <w:p w:rsidR="00335C85" w:rsidRDefault="0039262E" w:rsidP="0039262E">
      <w:pPr>
        <w:pStyle w:val="a3"/>
        <w:numPr>
          <w:ilvl w:val="0"/>
          <w:numId w:val="5"/>
        </w:numPr>
        <w:spacing w:line="312" w:lineRule="auto"/>
      </w:pPr>
      <w:r>
        <w:t xml:space="preserve">Маньков В. Д.: БЖД, ч </w:t>
      </w:r>
      <w:r>
        <w:rPr>
          <w:lang w:val="en-US"/>
        </w:rPr>
        <w:t>II</w:t>
      </w:r>
      <w:r>
        <w:t>, БЭ ЭВТ: учебное пособие для ВВУЗов – СПб: ВИКУ, 2001 г.</w:t>
      </w:r>
    </w:p>
    <w:p w:rsidR="00335C85" w:rsidRDefault="0039262E" w:rsidP="0039262E">
      <w:pPr>
        <w:pStyle w:val="a3"/>
        <w:numPr>
          <w:ilvl w:val="0"/>
          <w:numId w:val="5"/>
        </w:numPr>
        <w:spacing w:line="312" w:lineRule="auto"/>
      </w:pPr>
      <w:r>
        <w:t>Электробезопасность: учебное пособие для ВВУЗов под ред. Золотаренко А. Г. – Л: ВВИКИ, 1991 г.</w:t>
      </w:r>
    </w:p>
    <w:p w:rsidR="00335C85" w:rsidRDefault="0039262E" w:rsidP="0039262E">
      <w:pPr>
        <w:pStyle w:val="a3"/>
        <w:numPr>
          <w:ilvl w:val="0"/>
          <w:numId w:val="5"/>
        </w:numPr>
        <w:spacing w:line="312" w:lineRule="auto"/>
      </w:pPr>
      <w:r>
        <w:t xml:space="preserve">Руководство к ПЗ, ч. </w:t>
      </w:r>
      <w:r>
        <w:rPr>
          <w:lang w:val="en-US"/>
        </w:rPr>
        <w:t>I</w:t>
      </w:r>
      <w:r>
        <w:t>, 1995 г.</w:t>
      </w:r>
    </w:p>
    <w:p w:rsidR="00335C85" w:rsidRDefault="0039262E" w:rsidP="0039262E">
      <w:pPr>
        <w:pStyle w:val="a3"/>
        <w:numPr>
          <w:ilvl w:val="0"/>
          <w:numId w:val="5"/>
        </w:numPr>
        <w:spacing w:line="312" w:lineRule="auto"/>
      </w:pPr>
      <w:r>
        <w:t xml:space="preserve">Руководство к ПЗ, ч. </w:t>
      </w:r>
      <w:r>
        <w:rPr>
          <w:lang w:val="en-US"/>
        </w:rPr>
        <w:t>II</w:t>
      </w:r>
      <w:r>
        <w:t>, 1991 г.</w:t>
      </w:r>
    </w:p>
    <w:p w:rsidR="00335C85" w:rsidRDefault="0039262E" w:rsidP="0039262E">
      <w:pPr>
        <w:pStyle w:val="a3"/>
        <w:numPr>
          <w:ilvl w:val="0"/>
          <w:numId w:val="5"/>
        </w:numPr>
        <w:spacing w:line="312" w:lineRule="auto"/>
      </w:pPr>
      <w:r>
        <w:t xml:space="preserve">Руководство к ПЗ, ч. </w:t>
      </w:r>
      <w:r>
        <w:rPr>
          <w:lang w:val="en-US"/>
        </w:rPr>
        <w:t>III</w:t>
      </w:r>
      <w:r>
        <w:t>, 1994 г.</w:t>
      </w:r>
    </w:p>
    <w:p w:rsidR="00335C85" w:rsidRDefault="0039262E" w:rsidP="0039262E">
      <w:pPr>
        <w:pStyle w:val="a3"/>
        <w:numPr>
          <w:ilvl w:val="0"/>
          <w:numId w:val="5"/>
        </w:numPr>
        <w:spacing w:line="312" w:lineRule="auto"/>
      </w:pPr>
      <w:r>
        <w:t xml:space="preserve">Руководство к ЛиПЗ, ч. </w:t>
      </w:r>
      <w:r>
        <w:rPr>
          <w:lang w:val="en-US"/>
        </w:rPr>
        <w:t>II</w:t>
      </w:r>
      <w:r>
        <w:t>, Л: ВВИКИ, 1987 г.</w:t>
      </w:r>
    </w:p>
    <w:p w:rsidR="00335C85" w:rsidRDefault="0039262E" w:rsidP="0039262E">
      <w:pPr>
        <w:pStyle w:val="a3"/>
        <w:numPr>
          <w:ilvl w:val="0"/>
          <w:numId w:val="5"/>
        </w:numPr>
        <w:spacing w:line="312" w:lineRule="auto"/>
      </w:pPr>
      <w:r>
        <w:t xml:space="preserve">Руководство к ЛиПЗ, ч. </w:t>
      </w:r>
      <w:r>
        <w:rPr>
          <w:lang w:val="en-US"/>
        </w:rPr>
        <w:t>I</w:t>
      </w:r>
      <w:r>
        <w:t>, Л: ВВИКИ, 1983 г.</w:t>
      </w:r>
    </w:p>
    <w:p w:rsidR="00335C85" w:rsidRDefault="0039262E" w:rsidP="0039262E">
      <w:pPr>
        <w:pStyle w:val="a3"/>
        <w:numPr>
          <w:ilvl w:val="0"/>
          <w:numId w:val="5"/>
        </w:numPr>
        <w:spacing w:line="312" w:lineRule="auto"/>
      </w:pPr>
      <w:r>
        <w:t>Заграничный С. Ф., Косьмин Г. В., Маньков В. Д. и др. Справочник по ПМБ. Вып. 1 – ВИКУ 2000 г.</w:t>
      </w:r>
    </w:p>
    <w:p w:rsidR="00335C85" w:rsidRDefault="0039262E" w:rsidP="0039262E">
      <w:pPr>
        <w:pStyle w:val="a3"/>
        <w:numPr>
          <w:ilvl w:val="0"/>
          <w:numId w:val="5"/>
        </w:numPr>
        <w:spacing w:line="312" w:lineRule="auto"/>
      </w:pPr>
      <w:r>
        <w:t>ПМБ при ЭСВЧИ – ВИККИ – 1987 г.</w:t>
      </w:r>
    </w:p>
    <w:p w:rsidR="00335C85" w:rsidRDefault="0039262E" w:rsidP="0039262E">
      <w:pPr>
        <w:pStyle w:val="a3"/>
        <w:numPr>
          <w:ilvl w:val="0"/>
          <w:numId w:val="5"/>
        </w:numPr>
        <w:spacing w:line="312" w:lineRule="auto"/>
      </w:pPr>
      <w:r>
        <w:t>Гузенко В. Л., Маньков В. Д., Косьмин Г. В., Вайнтрауб А. Е. ОБ при производстве работ и с повседневной деятельности войск: учебное пособие для ВВУЗов, ВИКУ – 2000 г.</w:t>
      </w:r>
    </w:p>
    <w:p w:rsidR="00335C85" w:rsidRDefault="0039262E" w:rsidP="0039262E">
      <w:pPr>
        <w:pStyle w:val="a3"/>
        <w:numPr>
          <w:ilvl w:val="0"/>
          <w:numId w:val="5"/>
        </w:numPr>
        <w:spacing w:line="312" w:lineRule="auto"/>
      </w:pPr>
      <w:r>
        <w:t>Косьмин Г. В., Маньков В. Д. Руководство к ГЗ по дисциплине «БЖД», ч. 5. ОБ проведения опасных работ и ЭТ Гостехнадзора в ВС РФ – ВИКУ – 2001 г.</w:t>
      </w:r>
    </w:p>
    <w:p w:rsidR="00335C85" w:rsidRDefault="0039262E" w:rsidP="0039262E">
      <w:pPr>
        <w:pStyle w:val="a3"/>
        <w:numPr>
          <w:ilvl w:val="0"/>
          <w:numId w:val="5"/>
        </w:numPr>
        <w:spacing w:line="312" w:lineRule="auto"/>
      </w:pPr>
      <w:r>
        <w:t>Маньков В. Д. Руководство к ГЗ по дисциплине «БЖД», ч. 2. Социальное страхование жизни и здоровья военнослужащих – ВИКУ – 2001 г.</w:t>
      </w:r>
    </w:p>
    <w:p w:rsidR="00335C85" w:rsidRDefault="0039262E" w:rsidP="0039262E">
      <w:pPr>
        <w:pStyle w:val="a3"/>
        <w:numPr>
          <w:ilvl w:val="0"/>
          <w:numId w:val="5"/>
        </w:numPr>
        <w:spacing w:line="312" w:lineRule="auto"/>
      </w:pPr>
      <w:r>
        <w:t>Бычков А. М. и др. ОБЭ специальной техники, учебное пособие. Л: - 1986 г.</w:t>
      </w:r>
    </w:p>
    <w:p w:rsidR="00335C85" w:rsidRDefault="00335C85">
      <w:pPr>
        <w:pStyle w:val="a3"/>
        <w:spacing w:line="312" w:lineRule="auto"/>
      </w:pPr>
    </w:p>
    <w:p w:rsidR="00335C85" w:rsidRDefault="0039262E">
      <w:pPr>
        <w:pStyle w:val="3"/>
      </w:pPr>
      <w:bookmarkStart w:id="4" w:name="_Toc514096570"/>
      <w:r>
        <w:t>Введение. Цель и задачи дисциплины БЖД, ее содержание.</w:t>
      </w:r>
      <w:bookmarkEnd w:id="4"/>
    </w:p>
    <w:p w:rsidR="00335C85" w:rsidRDefault="0039262E">
      <w:pPr>
        <w:pStyle w:val="a3"/>
        <w:ind w:firstLine="284"/>
      </w:pPr>
      <w:r>
        <w:rPr>
          <w:b/>
        </w:rPr>
        <w:t>Безопасность жизнедеятельности</w:t>
      </w:r>
      <w:r>
        <w:t xml:space="preserve"> — система знаний, направленных на обеспечение безопасности в производственной и непроизводственной среде с учетом влияния человека.</w:t>
      </w:r>
    </w:p>
    <w:p w:rsidR="00335C85" w:rsidRDefault="00335C85">
      <w:pPr>
        <w:pStyle w:val="a3"/>
        <w:ind w:firstLine="284"/>
      </w:pPr>
    </w:p>
    <w:p w:rsidR="00335C85" w:rsidRDefault="0039262E">
      <w:pPr>
        <w:pStyle w:val="a3"/>
        <w:ind w:firstLine="284"/>
        <w:rPr>
          <w:i/>
        </w:rPr>
      </w:pPr>
      <w:r>
        <w:rPr>
          <w:i/>
        </w:rPr>
        <w:t>Основными целями дисциплины являются:</w:t>
      </w:r>
    </w:p>
    <w:p w:rsidR="00335C85" w:rsidRDefault="0039262E">
      <w:pPr>
        <w:pStyle w:val="a3"/>
        <w:numPr>
          <w:ilvl w:val="0"/>
          <w:numId w:val="1"/>
        </w:numPr>
        <w:tabs>
          <w:tab w:val="clear" w:pos="644"/>
          <w:tab w:val="left" w:pos="567"/>
        </w:tabs>
        <w:ind w:left="851" w:hanging="567"/>
      </w:pPr>
      <w:r>
        <w:t>Заложить выпускникам основы знаний и практических навыков:</w:t>
      </w:r>
    </w:p>
    <w:p w:rsidR="00335C85" w:rsidRDefault="0039262E">
      <w:pPr>
        <w:pStyle w:val="a3"/>
        <w:numPr>
          <w:ilvl w:val="0"/>
          <w:numId w:val="2"/>
        </w:numPr>
        <w:tabs>
          <w:tab w:val="clear" w:pos="360"/>
          <w:tab w:val="left" w:pos="851"/>
        </w:tabs>
        <w:ind w:left="851" w:hanging="284"/>
      </w:pPr>
      <w:r>
        <w:t>о характеристике опасных и вредных факторов на боевых постах, при эксплуатации электроустановок и т. д.;</w:t>
      </w:r>
    </w:p>
    <w:p w:rsidR="00335C85" w:rsidRDefault="0039262E">
      <w:pPr>
        <w:pStyle w:val="a3"/>
        <w:numPr>
          <w:ilvl w:val="0"/>
          <w:numId w:val="2"/>
        </w:numPr>
        <w:tabs>
          <w:tab w:val="clear" w:pos="360"/>
          <w:tab w:val="left" w:pos="851"/>
        </w:tabs>
        <w:ind w:left="851" w:hanging="284"/>
      </w:pPr>
      <w:r>
        <w:t>необходимых для успешного решения задач по предупреждению происшествий;</w:t>
      </w:r>
    </w:p>
    <w:p w:rsidR="00335C85" w:rsidRDefault="0039262E">
      <w:pPr>
        <w:pStyle w:val="a3"/>
        <w:numPr>
          <w:ilvl w:val="0"/>
          <w:numId w:val="2"/>
        </w:numPr>
        <w:tabs>
          <w:tab w:val="clear" w:pos="360"/>
          <w:tab w:val="left" w:pos="851"/>
        </w:tabs>
        <w:ind w:left="851" w:hanging="284"/>
      </w:pPr>
      <w:r>
        <w:t>необходимых при проведении различных хозработ;</w:t>
      </w:r>
    </w:p>
    <w:p w:rsidR="00335C85" w:rsidRDefault="0039262E">
      <w:pPr>
        <w:pStyle w:val="a3"/>
        <w:numPr>
          <w:ilvl w:val="0"/>
          <w:numId w:val="1"/>
        </w:numPr>
        <w:tabs>
          <w:tab w:val="clear" w:pos="644"/>
          <w:tab w:val="left" w:pos="567"/>
        </w:tabs>
        <w:ind w:left="567" w:hanging="283"/>
      </w:pPr>
      <w:r>
        <w:t>Воспитать у выпускников чувство личной ответственности за обеспечение безопасных условий работы личного состава на любом участке.</w:t>
      </w:r>
    </w:p>
    <w:p w:rsidR="00335C85" w:rsidRDefault="00335C85">
      <w:pPr>
        <w:pStyle w:val="a3"/>
      </w:pPr>
    </w:p>
    <w:p w:rsidR="00335C85" w:rsidRDefault="0039262E">
      <w:pPr>
        <w:pStyle w:val="a3"/>
        <w:ind w:firstLine="284"/>
        <w:rPr>
          <w:i/>
        </w:rPr>
      </w:pPr>
      <w:r>
        <w:rPr>
          <w:i/>
        </w:rPr>
        <w:t>Задачи, которые необходимо уметь решать после изучения дисциплины БЖД:</w:t>
      </w:r>
    </w:p>
    <w:p w:rsidR="00335C85" w:rsidRDefault="0039262E" w:rsidP="0039262E">
      <w:pPr>
        <w:pStyle w:val="a3"/>
        <w:numPr>
          <w:ilvl w:val="0"/>
          <w:numId w:val="3"/>
        </w:numPr>
        <w:tabs>
          <w:tab w:val="clear" w:pos="360"/>
        </w:tabs>
        <w:ind w:left="567" w:hanging="283"/>
      </w:pPr>
      <w:r>
        <w:t>обучать л/с требованиям безопасности по видам деятельности, а также по оказанию первой помощи пострадавшим;</w:t>
      </w:r>
    </w:p>
    <w:p w:rsidR="00335C85" w:rsidRDefault="0039262E" w:rsidP="0039262E">
      <w:pPr>
        <w:pStyle w:val="a3"/>
        <w:numPr>
          <w:ilvl w:val="0"/>
          <w:numId w:val="3"/>
        </w:numPr>
        <w:tabs>
          <w:tab w:val="clear" w:pos="360"/>
        </w:tabs>
        <w:ind w:left="567" w:hanging="283"/>
      </w:pPr>
      <w:r>
        <w:t>организовывать проведение работ с повышенной опасностью;</w:t>
      </w:r>
    </w:p>
    <w:p w:rsidR="00335C85" w:rsidRDefault="0039262E" w:rsidP="0039262E">
      <w:pPr>
        <w:pStyle w:val="a3"/>
        <w:numPr>
          <w:ilvl w:val="0"/>
          <w:numId w:val="3"/>
        </w:numPr>
        <w:tabs>
          <w:tab w:val="clear" w:pos="360"/>
        </w:tabs>
        <w:ind w:left="567" w:hanging="283"/>
      </w:pPr>
      <w:r>
        <w:t>лично соблюдать требования безопасности при эксплуатации ВВТ и в быту.</w:t>
      </w:r>
    </w:p>
    <w:p w:rsidR="00335C85" w:rsidRDefault="0039262E">
      <w:pPr>
        <w:pStyle w:val="1"/>
      </w:pPr>
      <w:r>
        <w:rPr>
          <w:rFonts w:ascii="Arial Black" w:hAnsi="Arial Black"/>
        </w:rPr>
        <w:br w:type="page"/>
      </w:r>
      <w:bookmarkStart w:id="5" w:name="_Toc514096571"/>
      <w:r>
        <w:lastRenderedPageBreak/>
        <w:t xml:space="preserve">Раздел </w:t>
      </w:r>
      <w:r>
        <w:rPr>
          <w:lang w:val="en-US"/>
        </w:rPr>
        <w:t>I</w:t>
      </w:r>
      <w:r>
        <w:t>. Безопасность общества и человека в современном мире.</w:t>
      </w:r>
      <w:bookmarkEnd w:id="5"/>
    </w:p>
    <w:p w:rsidR="00335C85" w:rsidRDefault="0039262E">
      <w:pPr>
        <w:pStyle w:val="2"/>
      </w:pPr>
      <w:bookmarkStart w:id="6" w:name="_Toc514096572"/>
      <w:r>
        <w:t>Тема 1: Научные основы безопасности жизнедеятельности.</w:t>
      </w:r>
      <w:bookmarkEnd w:id="6"/>
    </w:p>
    <w:p w:rsidR="00335C85" w:rsidRDefault="0039262E">
      <w:pPr>
        <w:pStyle w:val="3"/>
      </w:pPr>
      <w:bookmarkStart w:id="7" w:name="_Toc514096573"/>
      <w:r>
        <w:t>Лекция 1: Безопасность жизнедеятельности как составная часть национальной безопасности РФ.</w:t>
      </w:r>
      <w:bookmarkEnd w:id="7"/>
    </w:p>
    <w:p w:rsidR="00335C85" w:rsidRDefault="0039262E">
      <w:pPr>
        <w:pStyle w:val="a3"/>
        <w:rPr>
          <w:b/>
          <w:i/>
          <w:sz w:val="22"/>
        </w:rPr>
      </w:pPr>
      <w:r>
        <w:rPr>
          <w:b/>
          <w:i/>
          <w:sz w:val="22"/>
        </w:rPr>
        <w:t>Вопросы:</w:t>
      </w:r>
    </w:p>
    <w:p w:rsidR="00335C85" w:rsidRDefault="0039262E" w:rsidP="0039262E">
      <w:pPr>
        <w:pStyle w:val="a3"/>
        <w:numPr>
          <w:ilvl w:val="0"/>
          <w:numId w:val="6"/>
        </w:numPr>
      </w:pPr>
      <w:r>
        <w:t>Виды безопасности РФ.</w:t>
      </w:r>
    </w:p>
    <w:p w:rsidR="00335C85" w:rsidRDefault="0039262E" w:rsidP="0039262E">
      <w:pPr>
        <w:pStyle w:val="a3"/>
        <w:numPr>
          <w:ilvl w:val="0"/>
          <w:numId w:val="6"/>
        </w:numPr>
      </w:pPr>
      <w:r>
        <w:t>Анализ современного подхода в исследовании безопасности структурно-сложных систем (ССС).</w:t>
      </w:r>
    </w:p>
    <w:p w:rsidR="00335C85" w:rsidRDefault="00335C85">
      <w:pPr>
        <w:pStyle w:val="a3"/>
      </w:pPr>
    </w:p>
    <w:p w:rsidR="00335C85" w:rsidRDefault="0039262E">
      <w:pPr>
        <w:pStyle w:val="a3"/>
        <w:ind w:firstLine="1134"/>
        <w:rPr>
          <w:b/>
          <w:smallCaps/>
        </w:rPr>
      </w:pPr>
      <w:r>
        <w:rPr>
          <w:b/>
          <w:smallCaps/>
        </w:rPr>
        <w:t>== Вопрос 1 ==</w:t>
      </w:r>
    </w:p>
    <w:p w:rsidR="00335C85" w:rsidRDefault="0039262E">
      <w:pPr>
        <w:pStyle w:val="a3"/>
        <w:ind w:firstLine="1134"/>
        <w:rPr>
          <w:b/>
          <w:i/>
          <w:smallCaps/>
        </w:rPr>
      </w:pPr>
      <w:r>
        <w:rPr>
          <w:b/>
          <w:i/>
          <w:smallCaps/>
        </w:rPr>
        <w:t>Виды безопасности РФ.</w:t>
      </w:r>
    </w:p>
    <w:p w:rsidR="00335C85" w:rsidRDefault="00335C85">
      <w:pPr>
        <w:pStyle w:val="a3"/>
      </w:pPr>
    </w:p>
    <w:p w:rsidR="00335C85" w:rsidRDefault="0039262E">
      <w:pPr>
        <w:pStyle w:val="a3"/>
        <w:ind w:firstLine="284"/>
      </w:pPr>
      <w:r>
        <w:rPr>
          <w:b/>
          <w:i/>
        </w:rPr>
        <w:t xml:space="preserve">Безопасность </w:t>
      </w:r>
      <w:r>
        <w:t>— состояние защищенности жизненно-важных интересов личности, общества и государства от внутренних и внешних угроз.</w:t>
      </w:r>
    </w:p>
    <w:p w:rsidR="00335C85" w:rsidRDefault="0039262E">
      <w:pPr>
        <w:pStyle w:val="a3"/>
        <w:ind w:firstLine="284"/>
      </w:pPr>
      <w:r>
        <w:rPr>
          <w:b/>
          <w:i/>
        </w:rPr>
        <w:t>Жизненно-важные интересы</w:t>
      </w:r>
      <w:r>
        <w:t xml:space="preserve"> — совокупность потребностей, удовлетворение которых обеспечивает существование и возможность развития личности, общества и государства.</w:t>
      </w:r>
    </w:p>
    <w:p w:rsidR="00335C85" w:rsidRDefault="0039262E">
      <w:pPr>
        <w:pStyle w:val="a3"/>
        <w:ind w:firstLine="284"/>
      </w:pPr>
      <w:r>
        <w:rPr>
          <w:b/>
          <w:i/>
        </w:rPr>
        <w:t>Безопасность жизнедеятельности</w:t>
      </w:r>
      <w:r>
        <w:t xml:space="preserve"> — состояние деятельности, при котором с определенной вероятностью исключено проявление опасности.</w:t>
      </w:r>
    </w:p>
    <w:p w:rsidR="00335C85" w:rsidRDefault="0039262E">
      <w:pPr>
        <w:pStyle w:val="a3"/>
        <w:ind w:firstLine="284"/>
      </w:pPr>
      <w:r>
        <w:t>Безопасность является неотъемлемым свойством любой системы (человек-среда, человек-машина-среда) и ее целью. Понятие «безопасность» является сложным и носит системный характер. Все системы и подсистемы испытывают взаимовлияние как положительные, так и отрицательные.</w:t>
      </w:r>
    </w:p>
    <w:p w:rsidR="00335C85" w:rsidRDefault="0039262E">
      <w:pPr>
        <w:pStyle w:val="a3"/>
        <w:ind w:firstLine="284"/>
      </w:pPr>
      <w:r>
        <w:t>Классификация видов безопасности вытекает из концепции национальной безопасности.</w:t>
      </w:r>
    </w:p>
    <w:p w:rsidR="00335C85" w:rsidRDefault="0055227A">
      <w:pPr>
        <w:pStyle w:val="a3"/>
        <w:ind w:firstLine="284"/>
      </w:pPr>
      <w:r>
        <w:rPr>
          <w:noProof/>
        </w:rPr>
        <w:pict>
          <v:group id="_x0000_s1051" style="position:absolute;left:0;text-align:left;margin-left:.65pt;margin-top:9pt;width:518.4pt;height:151.2pt;z-index:251621376" coordorigin="864,6278" coordsize="10368,3024" o:allowincell="f">
            <v:shapetype id="_x0000_t202" coordsize="21600,21600" o:spt="202" path="m,l,21600r21600,l21600,xe">
              <v:stroke joinstyle="miter"/>
              <v:path gradientshapeok="t" o:connecttype="rect"/>
            </v:shapetype>
            <v:shape id="_x0000_s1035" type="#_x0000_t202" style="position:absolute;left:864;top:6278;width:10368;height:3024" o:regroupid="1" strokecolor="#969696" strokeweight="3pt">
              <v:stroke linestyle="thinThin"/>
              <v:textbox style="mso-next-textbox:#_x0000_s1035">
                <w:txbxContent>
                  <w:p w:rsidR="00335C85" w:rsidRDefault="0039262E">
                    <w:pPr>
                      <w:pStyle w:val="a3"/>
                      <w:jc w:val="center"/>
                      <w:rPr>
                        <w:b/>
                        <w:spacing w:val="90"/>
                        <w:u w:val="words"/>
                      </w:rPr>
                    </w:pPr>
                    <w:r>
                      <w:rPr>
                        <w:b/>
                        <w:spacing w:val="90"/>
                        <w:u w:val="words"/>
                      </w:rPr>
                      <w:t>Национальная безопасность</w:t>
                    </w:r>
                  </w:p>
                  <w:p w:rsidR="00335C85" w:rsidRDefault="00335C85">
                    <w:pPr>
                      <w:jc w:val="center"/>
                      <w:rPr>
                        <w:b/>
                        <w:u w:val="words"/>
                      </w:rPr>
                    </w:pPr>
                  </w:p>
                  <w:p w:rsidR="00335C85" w:rsidRDefault="00335C85">
                    <w:pPr>
                      <w:jc w:val="center"/>
                      <w:rPr>
                        <w:b/>
                        <w:u w:val="words"/>
                      </w:rPr>
                    </w:pPr>
                  </w:p>
                  <w:p w:rsidR="00335C85" w:rsidRDefault="00335C85">
                    <w:pPr>
                      <w:jc w:val="center"/>
                      <w:rPr>
                        <w:b/>
                        <w:u w:val="words"/>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5760;top:6671;width:576;height:432" o:regroupid="1" fillcolor="#eaeaea" strokecolor="silver"/>
            <v:shape id="_x0000_s1042" type="#_x0000_t67" style="position:absolute;left:3168;top:6710;width:576;height:288;rotation:-20544371fd" o:regroupid="1" fillcolor="#eaeaea" strokecolor="silver"/>
            <v:shape id="_x0000_s1044" type="#_x0000_t67" style="position:absolute;left:8352;top:6710;width:576;height:288;rotation:-20544371fd;flip:x" o:regroupid="1" fillcolor="#eaeaea" strokecolor="silver"/>
            <v:shape id="_x0000_s1046" type="#_x0000_t202" style="position:absolute;left:1008;top:7142;width:2448;height:1152" fillcolor="#eaeaea" strokecolor="silver">
              <v:textbox inset=".5mm,,0">
                <w:txbxContent>
                  <w:p w:rsidR="00335C85" w:rsidRDefault="0039262E">
                    <w:pPr>
                      <w:ind w:firstLine="142"/>
                      <w:rPr>
                        <w:i/>
                        <w:sz w:val="16"/>
                      </w:rPr>
                    </w:pPr>
                    <w:r>
                      <w:rPr>
                        <w:i/>
                        <w:sz w:val="16"/>
                      </w:rPr>
                      <w:t>По характеру источников угроз:</w:t>
                    </w:r>
                  </w:p>
                  <w:p w:rsidR="00335C85" w:rsidRDefault="00335C85">
                    <w:pPr>
                      <w:jc w:val="right"/>
                      <w:rPr>
                        <w:sz w:val="10"/>
                      </w:rPr>
                    </w:pPr>
                  </w:p>
                  <w:p w:rsidR="00335C85" w:rsidRDefault="0039262E" w:rsidP="0039262E">
                    <w:pPr>
                      <w:numPr>
                        <w:ilvl w:val="0"/>
                        <w:numId w:val="7"/>
                      </w:numPr>
                      <w:tabs>
                        <w:tab w:val="clear" w:pos="360"/>
                        <w:tab w:val="left" w:pos="284"/>
                      </w:tabs>
                      <w:ind w:left="0" w:firstLine="142"/>
                      <w:rPr>
                        <w:sz w:val="16"/>
                      </w:rPr>
                    </w:pPr>
                    <w:r>
                      <w:rPr>
                        <w:sz w:val="16"/>
                      </w:rPr>
                      <w:t>внешняя безопасность;</w:t>
                    </w:r>
                  </w:p>
                  <w:p w:rsidR="00335C85" w:rsidRDefault="0039262E" w:rsidP="0039262E">
                    <w:pPr>
                      <w:numPr>
                        <w:ilvl w:val="0"/>
                        <w:numId w:val="7"/>
                      </w:numPr>
                      <w:tabs>
                        <w:tab w:val="clear" w:pos="360"/>
                        <w:tab w:val="left" w:pos="284"/>
                      </w:tabs>
                      <w:ind w:left="0" w:firstLine="142"/>
                      <w:rPr>
                        <w:sz w:val="16"/>
                      </w:rPr>
                    </w:pPr>
                    <w:r>
                      <w:rPr>
                        <w:sz w:val="16"/>
                      </w:rPr>
                      <w:t>внутренняя безопасность.</w:t>
                    </w:r>
                  </w:p>
                </w:txbxContent>
              </v:textbox>
            </v:shape>
            <v:shape id="_x0000_s1048" type="#_x0000_t202" style="position:absolute;left:3600;top:7142;width:4896;height:2016" fillcolor="#eaeaea" strokecolor="silver">
              <v:textbox inset=".5mm,,.5mm">
                <w:txbxContent>
                  <w:p w:rsidR="00335C85" w:rsidRDefault="0039262E">
                    <w:pPr>
                      <w:jc w:val="center"/>
                      <w:rPr>
                        <w:i/>
                        <w:sz w:val="16"/>
                      </w:rPr>
                    </w:pPr>
                    <w:r>
                      <w:rPr>
                        <w:i/>
                        <w:sz w:val="16"/>
                      </w:rPr>
                      <w:t>По сферам общественной жизни и человеческой деятельности:</w:t>
                    </w:r>
                  </w:p>
                  <w:p w:rsidR="00335C85" w:rsidRDefault="00335C85">
                    <w:pPr>
                      <w:jc w:val="center"/>
                      <w:rPr>
                        <w:sz w:val="10"/>
                      </w:rPr>
                    </w:pPr>
                  </w:p>
                  <w:p w:rsidR="00335C85" w:rsidRDefault="0039262E" w:rsidP="0039262E">
                    <w:pPr>
                      <w:numPr>
                        <w:ilvl w:val="0"/>
                        <w:numId w:val="8"/>
                      </w:numPr>
                      <w:tabs>
                        <w:tab w:val="clear" w:pos="360"/>
                        <w:tab w:val="num" w:pos="142"/>
                      </w:tabs>
                      <w:rPr>
                        <w:sz w:val="16"/>
                      </w:rPr>
                    </w:pPr>
                    <w:r>
                      <w:rPr>
                        <w:sz w:val="16"/>
                      </w:rPr>
                      <w:t>политическая безопасность;</w:t>
                    </w:r>
                  </w:p>
                  <w:p w:rsidR="00335C85" w:rsidRDefault="0039262E" w:rsidP="0039262E">
                    <w:pPr>
                      <w:numPr>
                        <w:ilvl w:val="0"/>
                        <w:numId w:val="8"/>
                      </w:numPr>
                      <w:tabs>
                        <w:tab w:val="clear" w:pos="360"/>
                        <w:tab w:val="num" w:pos="142"/>
                      </w:tabs>
                      <w:rPr>
                        <w:sz w:val="16"/>
                      </w:rPr>
                    </w:pPr>
                    <w:r>
                      <w:rPr>
                        <w:sz w:val="16"/>
                      </w:rPr>
                      <w:t>экономическая безопасность;</w:t>
                    </w:r>
                  </w:p>
                  <w:p w:rsidR="00335C85" w:rsidRDefault="0039262E" w:rsidP="0039262E">
                    <w:pPr>
                      <w:numPr>
                        <w:ilvl w:val="0"/>
                        <w:numId w:val="8"/>
                      </w:numPr>
                      <w:tabs>
                        <w:tab w:val="clear" w:pos="360"/>
                        <w:tab w:val="num" w:pos="142"/>
                      </w:tabs>
                      <w:rPr>
                        <w:sz w:val="16"/>
                      </w:rPr>
                    </w:pPr>
                    <w:r>
                      <w:rPr>
                        <w:sz w:val="16"/>
                      </w:rPr>
                      <w:t>военная безопасность;</w:t>
                    </w:r>
                  </w:p>
                  <w:p w:rsidR="00335C85" w:rsidRDefault="0039262E" w:rsidP="0039262E">
                    <w:pPr>
                      <w:numPr>
                        <w:ilvl w:val="0"/>
                        <w:numId w:val="8"/>
                      </w:numPr>
                      <w:tabs>
                        <w:tab w:val="clear" w:pos="360"/>
                        <w:tab w:val="num" w:pos="142"/>
                      </w:tabs>
                      <w:rPr>
                        <w:sz w:val="16"/>
                      </w:rPr>
                    </w:pPr>
                    <w:r>
                      <w:rPr>
                        <w:sz w:val="16"/>
                      </w:rPr>
                      <w:t>социальная безопасность;</w:t>
                    </w:r>
                  </w:p>
                  <w:p w:rsidR="00335C85" w:rsidRDefault="0039262E" w:rsidP="0039262E">
                    <w:pPr>
                      <w:numPr>
                        <w:ilvl w:val="0"/>
                        <w:numId w:val="8"/>
                      </w:numPr>
                      <w:tabs>
                        <w:tab w:val="clear" w:pos="360"/>
                        <w:tab w:val="num" w:pos="142"/>
                      </w:tabs>
                      <w:rPr>
                        <w:sz w:val="16"/>
                      </w:rPr>
                    </w:pPr>
                    <w:r>
                      <w:rPr>
                        <w:sz w:val="16"/>
                      </w:rPr>
                      <w:t>информационная безопасность;</w:t>
                    </w:r>
                  </w:p>
                  <w:p w:rsidR="00335C85" w:rsidRDefault="0039262E" w:rsidP="0039262E">
                    <w:pPr>
                      <w:numPr>
                        <w:ilvl w:val="0"/>
                        <w:numId w:val="8"/>
                      </w:numPr>
                      <w:tabs>
                        <w:tab w:val="clear" w:pos="360"/>
                        <w:tab w:val="num" w:pos="142"/>
                      </w:tabs>
                      <w:rPr>
                        <w:sz w:val="16"/>
                      </w:rPr>
                    </w:pPr>
                    <w:r>
                      <w:rPr>
                        <w:sz w:val="16"/>
                      </w:rPr>
                      <w:t>экологическая безопасность;</w:t>
                    </w:r>
                  </w:p>
                  <w:p w:rsidR="00335C85" w:rsidRDefault="0039262E" w:rsidP="0039262E">
                    <w:pPr>
                      <w:numPr>
                        <w:ilvl w:val="0"/>
                        <w:numId w:val="8"/>
                      </w:numPr>
                      <w:tabs>
                        <w:tab w:val="clear" w:pos="360"/>
                        <w:tab w:val="num" w:pos="142"/>
                      </w:tabs>
                      <w:rPr>
                        <w:sz w:val="16"/>
                      </w:rPr>
                    </w:pPr>
                    <w:r>
                      <w:rPr>
                        <w:sz w:val="16"/>
                      </w:rPr>
                      <w:t>общественная безопасность;</w:t>
                    </w:r>
                  </w:p>
                  <w:p w:rsidR="00335C85" w:rsidRDefault="0039262E" w:rsidP="0039262E">
                    <w:pPr>
                      <w:numPr>
                        <w:ilvl w:val="0"/>
                        <w:numId w:val="8"/>
                      </w:numPr>
                      <w:tabs>
                        <w:tab w:val="clear" w:pos="360"/>
                        <w:tab w:val="num" w:pos="142"/>
                      </w:tabs>
                      <w:rPr>
                        <w:sz w:val="16"/>
                      </w:rPr>
                    </w:pPr>
                    <w:r>
                      <w:rPr>
                        <w:sz w:val="16"/>
                      </w:rPr>
                      <w:t>энергетическая безопасность;</w:t>
                    </w:r>
                  </w:p>
                  <w:p w:rsidR="00335C85" w:rsidRDefault="00335C85">
                    <w:pPr>
                      <w:rPr>
                        <w:sz w:val="16"/>
                      </w:rPr>
                    </w:pPr>
                  </w:p>
                </w:txbxContent>
              </v:textbox>
            </v:shape>
            <v:shape id="_x0000_s1049" type="#_x0000_t202" style="position:absolute;left:8640;top:7142;width:2448;height:1296" fillcolor="#eaeaea" strokecolor="silver">
              <v:textbox inset=".5mm,,.5mm">
                <w:txbxContent>
                  <w:p w:rsidR="00335C85" w:rsidRDefault="0039262E">
                    <w:pPr>
                      <w:ind w:firstLine="142"/>
                      <w:rPr>
                        <w:i/>
                        <w:sz w:val="16"/>
                      </w:rPr>
                    </w:pPr>
                    <w:r>
                      <w:rPr>
                        <w:i/>
                        <w:sz w:val="16"/>
                      </w:rPr>
                      <w:t>По объектам безопасности:</w:t>
                    </w:r>
                  </w:p>
                  <w:p w:rsidR="00335C85" w:rsidRDefault="00335C85">
                    <w:pPr>
                      <w:jc w:val="right"/>
                      <w:rPr>
                        <w:sz w:val="10"/>
                      </w:rPr>
                    </w:pPr>
                  </w:p>
                  <w:p w:rsidR="00335C85" w:rsidRDefault="0039262E" w:rsidP="0039262E">
                    <w:pPr>
                      <w:numPr>
                        <w:ilvl w:val="0"/>
                        <w:numId w:val="7"/>
                      </w:numPr>
                      <w:tabs>
                        <w:tab w:val="clear" w:pos="360"/>
                        <w:tab w:val="left" w:pos="284"/>
                      </w:tabs>
                      <w:ind w:left="0" w:firstLine="142"/>
                      <w:rPr>
                        <w:sz w:val="16"/>
                      </w:rPr>
                    </w:pPr>
                    <w:r>
                      <w:rPr>
                        <w:sz w:val="16"/>
                      </w:rPr>
                      <w:t>безопасность личности;</w:t>
                    </w:r>
                  </w:p>
                  <w:p w:rsidR="00335C85" w:rsidRDefault="0039262E" w:rsidP="0039262E">
                    <w:pPr>
                      <w:numPr>
                        <w:ilvl w:val="0"/>
                        <w:numId w:val="7"/>
                      </w:numPr>
                      <w:tabs>
                        <w:tab w:val="clear" w:pos="360"/>
                        <w:tab w:val="left" w:pos="284"/>
                      </w:tabs>
                      <w:ind w:left="0" w:firstLine="142"/>
                      <w:rPr>
                        <w:sz w:val="16"/>
                      </w:rPr>
                    </w:pPr>
                    <w:r>
                      <w:rPr>
                        <w:sz w:val="16"/>
                      </w:rPr>
                      <w:t>безопасность общества;</w:t>
                    </w:r>
                  </w:p>
                  <w:p w:rsidR="00335C85" w:rsidRDefault="0039262E" w:rsidP="0039262E">
                    <w:pPr>
                      <w:numPr>
                        <w:ilvl w:val="0"/>
                        <w:numId w:val="7"/>
                      </w:numPr>
                      <w:tabs>
                        <w:tab w:val="clear" w:pos="360"/>
                        <w:tab w:val="left" w:pos="284"/>
                      </w:tabs>
                      <w:ind w:left="0" w:firstLine="142"/>
                      <w:rPr>
                        <w:sz w:val="16"/>
                      </w:rPr>
                    </w:pPr>
                    <w:r>
                      <w:rPr>
                        <w:sz w:val="16"/>
                      </w:rPr>
                      <w:t>безопасность государства.</w:t>
                    </w:r>
                  </w:p>
                </w:txbxContent>
              </v:textbox>
            </v:shape>
            <v:shape id="_x0000_s1050" type="#_x0000_t202" style="position:absolute;left:6048;top:7456;width:2448;height:1616" filled="f" stroked="f">
              <v:textbox inset=".5mm,,.5mm">
                <w:txbxContent>
                  <w:p w:rsidR="00335C85" w:rsidRDefault="0039262E" w:rsidP="0039262E">
                    <w:pPr>
                      <w:numPr>
                        <w:ilvl w:val="0"/>
                        <w:numId w:val="8"/>
                      </w:numPr>
                      <w:tabs>
                        <w:tab w:val="clear" w:pos="360"/>
                        <w:tab w:val="num" w:pos="142"/>
                      </w:tabs>
                      <w:rPr>
                        <w:sz w:val="16"/>
                      </w:rPr>
                    </w:pPr>
                    <w:r>
                      <w:rPr>
                        <w:sz w:val="16"/>
                      </w:rPr>
                      <w:t>психологическая безопасность;</w:t>
                    </w:r>
                  </w:p>
                  <w:p w:rsidR="00335C85" w:rsidRDefault="0039262E" w:rsidP="0039262E">
                    <w:pPr>
                      <w:numPr>
                        <w:ilvl w:val="0"/>
                        <w:numId w:val="8"/>
                      </w:numPr>
                      <w:tabs>
                        <w:tab w:val="clear" w:pos="360"/>
                        <w:tab w:val="num" w:pos="142"/>
                      </w:tabs>
                      <w:rPr>
                        <w:sz w:val="16"/>
                      </w:rPr>
                    </w:pPr>
                    <w:r>
                      <w:rPr>
                        <w:sz w:val="16"/>
                      </w:rPr>
                      <w:t>демографическая безопасность;</w:t>
                    </w:r>
                  </w:p>
                  <w:p w:rsidR="00335C85" w:rsidRDefault="0039262E" w:rsidP="0039262E">
                    <w:pPr>
                      <w:numPr>
                        <w:ilvl w:val="0"/>
                        <w:numId w:val="8"/>
                      </w:numPr>
                      <w:tabs>
                        <w:tab w:val="clear" w:pos="360"/>
                        <w:tab w:val="num" w:pos="142"/>
                      </w:tabs>
                      <w:rPr>
                        <w:sz w:val="16"/>
                      </w:rPr>
                    </w:pPr>
                    <w:r>
                      <w:rPr>
                        <w:sz w:val="16"/>
                      </w:rPr>
                      <w:t>генетическая безопасность;</w:t>
                    </w:r>
                  </w:p>
                  <w:p w:rsidR="00335C85" w:rsidRDefault="0039262E" w:rsidP="0039262E">
                    <w:pPr>
                      <w:numPr>
                        <w:ilvl w:val="0"/>
                        <w:numId w:val="8"/>
                      </w:numPr>
                      <w:tabs>
                        <w:tab w:val="clear" w:pos="360"/>
                        <w:tab w:val="num" w:pos="142"/>
                      </w:tabs>
                      <w:rPr>
                        <w:sz w:val="16"/>
                      </w:rPr>
                    </w:pPr>
                    <w:r>
                      <w:rPr>
                        <w:sz w:val="16"/>
                      </w:rPr>
                      <w:t>технологическая безопасность;</w:t>
                    </w:r>
                  </w:p>
                  <w:p w:rsidR="00335C85" w:rsidRDefault="0039262E" w:rsidP="0039262E">
                    <w:pPr>
                      <w:numPr>
                        <w:ilvl w:val="0"/>
                        <w:numId w:val="8"/>
                      </w:numPr>
                      <w:tabs>
                        <w:tab w:val="clear" w:pos="360"/>
                        <w:tab w:val="num" w:pos="142"/>
                      </w:tabs>
                      <w:rPr>
                        <w:sz w:val="16"/>
                      </w:rPr>
                    </w:pPr>
                    <w:r>
                      <w:rPr>
                        <w:sz w:val="16"/>
                      </w:rPr>
                      <w:t>интеллектуальная безопасность;</w:t>
                    </w:r>
                  </w:p>
                  <w:p w:rsidR="00335C85" w:rsidRDefault="0039262E" w:rsidP="0039262E">
                    <w:pPr>
                      <w:numPr>
                        <w:ilvl w:val="0"/>
                        <w:numId w:val="8"/>
                      </w:numPr>
                      <w:tabs>
                        <w:tab w:val="clear" w:pos="360"/>
                        <w:tab w:val="num" w:pos="142"/>
                      </w:tabs>
                      <w:rPr>
                        <w:sz w:val="16"/>
                      </w:rPr>
                    </w:pPr>
                    <w:r>
                      <w:rPr>
                        <w:sz w:val="16"/>
                      </w:rPr>
                      <w:t>техногенная безопасность;</w:t>
                    </w:r>
                  </w:p>
                  <w:p w:rsidR="00335C85" w:rsidRDefault="0039262E" w:rsidP="0039262E">
                    <w:pPr>
                      <w:numPr>
                        <w:ilvl w:val="0"/>
                        <w:numId w:val="9"/>
                      </w:numPr>
                      <w:tabs>
                        <w:tab w:val="clear" w:pos="360"/>
                        <w:tab w:val="num" w:pos="142"/>
                      </w:tabs>
                      <w:rPr>
                        <w:sz w:val="16"/>
                      </w:rPr>
                    </w:pPr>
                    <w:r>
                      <w:rPr>
                        <w:sz w:val="16"/>
                      </w:rPr>
                      <w:t>радиационная безопасность.</w:t>
                    </w:r>
                  </w:p>
                </w:txbxContent>
              </v:textbox>
            </v:shape>
          </v:group>
        </w:pict>
      </w:r>
    </w:p>
    <w:p w:rsidR="00335C85" w:rsidRDefault="00335C85">
      <w:pPr>
        <w:pStyle w:val="a3"/>
        <w:ind w:firstLine="284"/>
      </w:pPr>
    </w:p>
    <w:p w:rsidR="00335C85" w:rsidRDefault="00335C85">
      <w:pPr>
        <w:pStyle w:val="a3"/>
        <w:ind w:firstLine="284"/>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9262E">
      <w:pPr>
        <w:pStyle w:val="a3"/>
        <w:ind w:firstLine="284"/>
      </w:pPr>
      <w:r>
        <w:rPr>
          <w:b/>
          <w:i/>
        </w:rPr>
        <w:t>Военная безопасность</w:t>
      </w:r>
      <w:r>
        <w:t xml:space="preserve"> — важнейшая  составная часть общей проблемы обеспечения национальной безопасности России. Она вытекает как из нового геополитического положения РФ, так и из складывающейся ситуации в Мире. Военная безопасность — защищенность личности, общества и государства от военных угроз; состояние когда возможность войны сводится к минимуму, вследствие отсутствия мотивов применения военной силы, а также осуществления мер по предотвращению военной опасности.</w:t>
      </w:r>
    </w:p>
    <w:p w:rsidR="00335C85" w:rsidRDefault="0039262E">
      <w:pPr>
        <w:pStyle w:val="a3"/>
        <w:ind w:firstLine="284"/>
        <w:rPr>
          <w:i/>
          <w:u w:val="words"/>
        </w:rPr>
      </w:pPr>
      <w:r>
        <w:rPr>
          <w:i/>
          <w:u w:val="words"/>
        </w:rPr>
        <w:t xml:space="preserve">Военная безопасность имеет внешние и внутренние аспекты: </w:t>
      </w:r>
    </w:p>
    <w:p w:rsidR="00335C85" w:rsidRDefault="0039262E" w:rsidP="0039262E">
      <w:pPr>
        <w:pStyle w:val="a3"/>
        <w:numPr>
          <w:ilvl w:val="0"/>
          <w:numId w:val="10"/>
        </w:numPr>
        <w:tabs>
          <w:tab w:val="clear" w:pos="360"/>
        </w:tabs>
        <w:ind w:left="567" w:hanging="283"/>
      </w:pPr>
      <w:r>
        <w:rPr>
          <w:i/>
        </w:rPr>
        <w:t>внешние аспекты</w:t>
      </w:r>
      <w:r>
        <w:t xml:space="preserve"> — отражают способность сдерживать военную силу извне или противодействовать ей; </w:t>
      </w:r>
    </w:p>
    <w:p w:rsidR="00335C85" w:rsidRDefault="0039262E" w:rsidP="0039262E">
      <w:pPr>
        <w:pStyle w:val="a3"/>
        <w:numPr>
          <w:ilvl w:val="0"/>
          <w:numId w:val="10"/>
        </w:numPr>
        <w:tabs>
          <w:tab w:val="clear" w:pos="360"/>
        </w:tabs>
        <w:ind w:left="567" w:hanging="283"/>
      </w:pPr>
      <w:r>
        <w:rPr>
          <w:i/>
        </w:rPr>
        <w:t>внутренние аспекты</w:t>
      </w:r>
      <w:r>
        <w:t xml:space="preserve"> – охватывают систему мер по созданию и поддержанию готовности личности, общества и государства к предупреждению военных угроз путем создания военной организации для осуществления мобилизационной подготовки экономики и населения страны.</w:t>
      </w:r>
    </w:p>
    <w:p w:rsidR="00335C85" w:rsidRDefault="00335C85">
      <w:pPr>
        <w:pStyle w:val="a3"/>
      </w:pPr>
    </w:p>
    <w:p w:rsidR="00335C85" w:rsidRDefault="0039262E">
      <w:pPr>
        <w:pStyle w:val="a3"/>
        <w:ind w:firstLine="284"/>
        <w:rPr>
          <w:i/>
          <w:u w:val="words"/>
        </w:rPr>
      </w:pPr>
      <w:r>
        <w:rPr>
          <w:i/>
          <w:u w:val="words"/>
        </w:rPr>
        <w:t>Основная военная организация России – это ВС.</w:t>
      </w:r>
    </w:p>
    <w:p w:rsidR="00335C85" w:rsidRDefault="00335C85">
      <w:pPr>
        <w:pStyle w:val="a3"/>
        <w:ind w:firstLine="284"/>
        <w:rPr>
          <w:i/>
          <w:u w:val="words"/>
        </w:rPr>
      </w:pPr>
    </w:p>
    <w:p w:rsidR="00335C85" w:rsidRDefault="0039262E">
      <w:pPr>
        <w:pStyle w:val="a3"/>
        <w:ind w:firstLine="284"/>
      </w:pPr>
      <w:r>
        <w:t>Основные положения военной безопасности отражаются в военной доктрине России, как система взглядов на военные конфликты и использование военной силы.</w:t>
      </w:r>
    </w:p>
    <w:p w:rsidR="00335C85" w:rsidRDefault="0039262E">
      <w:pPr>
        <w:pStyle w:val="a3"/>
        <w:ind w:firstLine="284"/>
        <w:rPr>
          <w:i/>
        </w:rPr>
      </w:pPr>
      <w:r>
        <w:rPr>
          <w:i/>
        </w:rPr>
        <w:t>Основные элементы ВБ:</w:t>
      </w:r>
    </w:p>
    <w:p w:rsidR="00335C85" w:rsidRDefault="0039262E" w:rsidP="0039262E">
      <w:pPr>
        <w:pStyle w:val="a3"/>
        <w:numPr>
          <w:ilvl w:val="0"/>
          <w:numId w:val="11"/>
        </w:numPr>
        <w:tabs>
          <w:tab w:val="clear" w:pos="360"/>
          <w:tab w:val="left" w:pos="567"/>
        </w:tabs>
        <w:ind w:left="284" w:firstLine="0"/>
      </w:pPr>
      <w:r>
        <w:t>военный потенциал и военная мощь страны;</w:t>
      </w:r>
    </w:p>
    <w:p w:rsidR="00335C85" w:rsidRDefault="0039262E" w:rsidP="0039262E">
      <w:pPr>
        <w:pStyle w:val="a3"/>
        <w:numPr>
          <w:ilvl w:val="0"/>
          <w:numId w:val="11"/>
        </w:numPr>
        <w:tabs>
          <w:tab w:val="clear" w:pos="360"/>
          <w:tab w:val="left" w:pos="567"/>
        </w:tabs>
        <w:ind w:left="284" w:firstLine="0"/>
      </w:pPr>
      <w:r>
        <w:t>военная политика;</w:t>
      </w:r>
    </w:p>
    <w:p w:rsidR="00335C85" w:rsidRDefault="0039262E" w:rsidP="0039262E">
      <w:pPr>
        <w:pStyle w:val="a3"/>
        <w:numPr>
          <w:ilvl w:val="0"/>
          <w:numId w:val="11"/>
        </w:numPr>
        <w:tabs>
          <w:tab w:val="clear" w:pos="360"/>
          <w:tab w:val="left" w:pos="567"/>
        </w:tabs>
        <w:ind w:left="284" w:firstLine="0"/>
      </w:pPr>
      <w:r>
        <w:t>уровень боеготовности сил ядерного сдерживания и сил общего назначения;</w:t>
      </w:r>
    </w:p>
    <w:p w:rsidR="00335C85" w:rsidRDefault="0039262E" w:rsidP="0039262E">
      <w:pPr>
        <w:pStyle w:val="a3"/>
        <w:numPr>
          <w:ilvl w:val="0"/>
          <w:numId w:val="11"/>
        </w:numPr>
        <w:tabs>
          <w:tab w:val="clear" w:pos="360"/>
          <w:tab w:val="left" w:pos="567"/>
        </w:tabs>
        <w:ind w:left="284" w:firstLine="0"/>
      </w:pPr>
      <w:r>
        <w:t>уровень развития военного искусства;</w:t>
      </w:r>
    </w:p>
    <w:p w:rsidR="00335C85" w:rsidRDefault="0039262E" w:rsidP="0039262E">
      <w:pPr>
        <w:pStyle w:val="a3"/>
        <w:numPr>
          <w:ilvl w:val="0"/>
          <w:numId w:val="11"/>
        </w:numPr>
        <w:tabs>
          <w:tab w:val="clear" w:pos="360"/>
          <w:tab w:val="left" w:pos="567"/>
        </w:tabs>
        <w:ind w:left="284" w:firstLine="0"/>
      </w:pPr>
      <w:r>
        <w:t>уровень подготовки военных кадров.</w:t>
      </w:r>
    </w:p>
    <w:p w:rsidR="00335C85" w:rsidRDefault="00335C85">
      <w:pPr>
        <w:pStyle w:val="a3"/>
      </w:pPr>
    </w:p>
    <w:p w:rsidR="00335C85" w:rsidRDefault="0039262E">
      <w:pPr>
        <w:pStyle w:val="a3"/>
        <w:ind w:firstLine="1134"/>
        <w:rPr>
          <w:b/>
          <w:smallCaps/>
        </w:rPr>
      </w:pPr>
      <w:r>
        <w:rPr>
          <w:b/>
          <w:smallCaps/>
        </w:rPr>
        <w:t>== Вопрос 2 ==</w:t>
      </w:r>
    </w:p>
    <w:p w:rsidR="00335C85" w:rsidRDefault="0039262E">
      <w:pPr>
        <w:pStyle w:val="a3"/>
        <w:ind w:firstLine="1134"/>
        <w:rPr>
          <w:b/>
          <w:i/>
          <w:smallCaps/>
        </w:rPr>
      </w:pPr>
      <w:r>
        <w:rPr>
          <w:b/>
          <w:i/>
          <w:smallCaps/>
        </w:rPr>
        <w:t>Анализ современного подхода в исследовании безопасности структурно-сложных систем (ССС).</w:t>
      </w:r>
    </w:p>
    <w:p w:rsidR="00335C85" w:rsidRDefault="00335C85">
      <w:pPr>
        <w:pStyle w:val="a3"/>
        <w:ind w:firstLine="284"/>
      </w:pPr>
    </w:p>
    <w:p w:rsidR="00335C85" w:rsidRDefault="0039262E">
      <w:pPr>
        <w:pStyle w:val="a3"/>
        <w:ind w:firstLine="284"/>
      </w:pPr>
      <w:r>
        <w:t>В конце 80-х гг. была сформулирована государственная научно-техническая программа безопасности. Ее целью была разработка научных основ, методов, систем нормативно-технических средств, обеспечивающих безопасность населения и окружающей среды с учетом риска возникновения природных и техногенных аварий (Академик Фролов).</w:t>
      </w:r>
    </w:p>
    <w:p w:rsidR="00335C85" w:rsidRDefault="0039262E">
      <w:pPr>
        <w:pStyle w:val="a3"/>
        <w:ind w:firstLine="284"/>
      </w:pPr>
      <w:r>
        <w:lastRenderedPageBreak/>
        <w:t>Сейчас существует две наиболее распространенных концепций анализа и обеспечения безопасности ССС:</w:t>
      </w:r>
    </w:p>
    <w:p w:rsidR="00335C85" w:rsidRDefault="0039262E" w:rsidP="0039262E">
      <w:pPr>
        <w:pStyle w:val="a3"/>
        <w:numPr>
          <w:ilvl w:val="0"/>
          <w:numId w:val="12"/>
        </w:numPr>
        <w:tabs>
          <w:tab w:val="clear" w:pos="360"/>
          <w:tab w:val="left" w:pos="851"/>
        </w:tabs>
        <w:ind w:firstLine="207"/>
      </w:pPr>
      <w:r>
        <w:t>Концепция абсолютной безопасности;</w:t>
      </w:r>
    </w:p>
    <w:p w:rsidR="00335C85" w:rsidRDefault="0039262E" w:rsidP="0039262E">
      <w:pPr>
        <w:pStyle w:val="a3"/>
        <w:numPr>
          <w:ilvl w:val="0"/>
          <w:numId w:val="12"/>
        </w:numPr>
        <w:tabs>
          <w:tab w:val="clear" w:pos="360"/>
          <w:tab w:val="left" w:pos="851"/>
        </w:tabs>
        <w:ind w:firstLine="207"/>
      </w:pPr>
      <w:r>
        <w:t>Концепция приемлемого риска. (наиболее реалистична).</w:t>
      </w:r>
    </w:p>
    <w:p w:rsidR="00335C85" w:rsidRDefault="0039262E">
      <w:pPr>
        <w:pStyle w:val="a3"/>
        <w:ind w:left="540" w:hanging="256"/>
        <w:rPr>
          <w:i/>
        </w:rPr>
      </w:pPr>
      <w:r>
        <w:rPr>
          <w:i/>
        </w:rPr>
        <w:t>Ее основные положения:</w:t>
      </w:r>
    </w:p>
    <w:p w:rsidR="00335C85" w:rsidRDefault="0039262E" w:rsidP="0039262E">
      <w:pPr>
        <w:pStyle w:val="a3"/>
        <w:numPr>
          <w:ilvl w:val="0"/>
          <w:numId w:val="13"/>
        </w:numPr>
        <w:tabs>
          <w:tab w:val="clear" w:pos="360"/>
          <w:tab w:val="left" w:pos="851"/>
        </w:tabs>
        <w:ind w:left="851" w:hanging="284"/>
      </w:pPr>
      <w:r>
        <w:t>Обеспечение абсолютной безопасности невозможно.</w:t>
      </w:r>
    </w:p>
    <w:p w:rsidR="00335C85" w:rsidRDefault="0039262E" w:rsidP="0039262E">
      <w:pPr>
        <w:pStyle w:val="a3"/>
        <w:numPr>
          <w:ilvl w:val="0"/>
          <w:numId w:val="13"/>
        </w:numPr>
        <w:tabs>
          <w:tab w:val="clear" w:pos="360"/>
          <w:tab w:val="left" w:pos="851"/>
        </w:tabs>
        <w:ind w:left="851" w:hanging="284"/>
      </w:pPr>
      <w:r>
        <w:t>Уровень приемлемого риска может быть оценен количественно.</w:t>
      </w:r>
    </w:p>
    <w:p w:rsidR="00335C85" w:rsidRDefault="0039262E" w:rsidP="0039262E">
      <w:pPr>
        <w:pStyle w:val="a3"/>
        <w:numPr>
          <w:ilvl w:val="0"/>
          <w:numId w:val="13"/>
        </w:numPr>
        <w:tabs>
          <w:tab w:val="clear" w:pos="360"/>
          <w:tab w:val="left" w:pos="851"/>
        </w:tabs>
        <w:ind w:left="851" w:hanging="284"/>
      </w:pPr>
      <w:r>
        <w:t xml:space="preserve">Обеспечение безопасности предполагает обоснование методов повышения безопасности путем поиска компромисса между уровнем безопасности и экономическими возможностями его достижения.   </w:t>
      </w:r>
    </w:p>
    <w:p w:rsidR="00335C85" w:rsidRDefault="00335C85">
      <w:pPr>
        <w:pStyle w:val="a3"/>
      </w:pPr>
    </w:p>
    <w:p w:rsidR="00335C85" w:rsidRDefault="0039262E">
      <w:pPr>
        <w:pStyle w:val="a3"/>
        <w:ind w:firstLine="284"/>
        <w:rPr>
          <w:b/>
          <w:i/>
        </w:rPr>
      </w:pPr>
      <w:r>
        <w:rPr>
          <w:b/>
          <w:i/>
        </w:rPr>
        <w:t>Принципы исследования безопасности ССС:</w:t>
      </w:r>
    </w:p>
    <w:p w:rsidR="00335C85" w:rsidRDefault="0039262E">
      <w:pPr>
        <w:pStyle w:val="a3"/>
        <w:ind w:firstLine="284"/>
        <w:rPr>
          <w:i/>
        </w:rPr>
      </w:pPr>
      <w:r>
        <w:rPr>
          <w:i/>
        </w:rPr>
        <w:t>Принципы анализа:</w:t>
      </w:r>
    </w:p>
    <w:p w:rsidR="00335C85" w:rsidRDefault="0039262E" w:rsidP="0039262E">
      <w:pPr>
        <w:pStyle w:val="a3"/>
        <w:numPr>
          <w:ilvl w:val="0"/>
          <w:numId w:val="4"/>
        </w:numPr>
        <w:tabs>
          <w:tab w:val="clear" w:pos="360"/>
          <w:tab w:val="num" w:pos="851"/>
        </w:tabs>
        <w:ind w:left="851" w:hanging="284"/>
      </w:pPr>
      <w:r>
        <w:t>принцип достоверности анализа ССС</w:t>
      </w:r>
    </w:p>
    <w:p w:rsidR="00335C85" w:rsidRDefault="0039262E" w:rsidP="0039262E">
      <w:pPr>
        <w:pStyle w:val="a3"/>
        <w:numPr>
          <w:ilvl w:val="0"/>
          <w:numId w:val="4"/>
        </w:numPr>
        <w:tabs>
          <w:tab w:val="clear" w:pos="360"/>
          <w:tab w:val="num" w:pos="851"/>
        </w:tabs>
        <w:ind w:left="851" w:hanging="284"/>
      </w:pPr>
      <w:r>
        <w:t>конструктивности анализа (практической реализуемости)</w:t>
      </w:r>
    </w:p>
    <w:p w:rsidR="00335C85" w:rsidRDefault="0039262E" w:rsidP="0039262E">
      <w:pPr>
        <w:pStyle w:val="a3"/>
        <w:numPr>
          <w:ilvl w:val="0"/>
          <w:numId w:val="4"/>
        </w:numPr>
        <w:tabs>
          <w:tab w:val="clear" w:pos="360"/>
          <w:tab w:val="num" w:pos="851"/>
        </w:tabs>
        <w:ind w:left="851" w:hanging="284"/>
      </w:pPr>
      <w:r>
        <w:t>иерархичности анализа</w:t>
      </w:r>
    </w:p>
    <w:p w:rsidR="00335C85" w:rsidRDefault="0039262E" w:rsidP="0039262E">
      <w:pPr>
        <w:pStyle w:val="a3"/>
        <w:numPr>
          <w:ilvl w:val="0"/>
          <w:numId w:val="4"/>
        </w:numPr>
        <w:tabs>
          <w:tab w:val="clear" w:pos="360"/>
          <w:tab w:val="num" w:pos="851"/>
        </w:tabs>
        <w:ind w:left="851" w:hanging="284"/>
      </w:pPr>
      <w:r>
        <w:t>простоты и доступности анализа</w:t>
      </w:r>
    </w:p>
    <w:p w:rsidR="00335C85" w:rsidRDefault="0039262E" w:rsidP="0039262E">
      <w:pPr>
        <w:pStyle w:val="a3"/>
        <w:numPr>
          <w:ilvl w:val="0"/>
          <w:numId w:val="4"/>
        </w:numPr>
        <w:tabs>
          <w:tab w:val="clear" w:pos="360"/>
          <w:tab w:val="num" w:pos="851"/>
        </w:tabs>
        <w:ind w:left="851" w:hanging="284"/>
      </w:pPr>
      <w:r>
        <w:t>систематичности анализа</w:t>
      </w:r>
    </w:p>
    <w:p w:rsidR="00335C85" w:rsidRDefault="0039262E">
      <w:pPr>
        <w:pStyle w:val="a3"/>
        <w:ind w:firstLine="284"/>
        <w:rPr>
          <w:i/>
        </w:rPr>
      </w:pPr>
      <w:r>
        <w:rPr>
          <w:i/>
        </w:rPr>
        <w:t>Принципы обеспечения безопасности:</w:t>
      </w:r>
    </w:p>
    <w:p w:rsidR="00335C85" w:rsidRDefault="0039262E" w:rsidP="0039262E">
      <w:pPr>
        <w:pStyle w:val="a3"/>
        <w:numPr>
          <w:ilvl w:val="0"/>
          <w:numId w:val="14"/>
        </w:numPr>
        <w:tabs>
          <w:tab w:val="left" w:pos="851"/>
        </w:tabs>
        <w:ind w:firstLine="207"/>
      </w:pPr>
      <w:r>
        <w:t>Технические:</w:t>
      </w:r>
    </w:p>
    <w:p w:rsidR="00335C85" w:rsidRDefault="0039262E" w:rsidP="0039262E">
      <w:pPr>
        <w:pStyle w:val="a3"/>
        <w:numPr>
          <w:ilvl w:val="0"/>
          <w:numId w:val="15"/>
        </w:numPr>
        <w:tabs>
          <w:tab w:val="clear" w:pos="360"/>
          <w:tab w:val="left" w:pos="1418"/>
        </w:tabs>
        <w:ind w:left="1418" w:hanging="284"/>
      </w:pPr>
      <w:r>
        <w:t>парирование воздействия потенциально опасных и вредных факторов (предполагает возможность повышения безопасной эксплуатации ВВТ путем локализации возможных опасных ситуаций);</w:t>
      </w:r>
    </w:p>
    <w:p w:rsidR="00335C85" w:rsidRDefault="0039262E" w:rsidP="0039262E">
      <w:pPr>
        <w:pStyle w:val="a3"/>
        <w:numPr>
          <w:ilvl w:val="0"/>
          <w:numId w:val="15"/>
        </w:numPr>
        <w:tabs>
          <w:tab w:val="left" w:pos="851"/>
          <w:tab w:val="left" w:pos="1418"/>
        </w:tabs>
        <w:ind w:firstLine="774"/>
      </w:pPr>
      <w:r>
        <w:t>принцип снижения уровня воздействия потенциальных опасных и вредных факторов;</w:t>
      </w:r>
    </w:p>
    <w:p w:rsidR="00335C85" w:rsidRDefault="0039262E" w:rsidP="0039262E">
      <w:pPr>
        <w:pStyle w:val="a3"/>
        <w:numPr>
          <w:ilvl w:val="0"/>
          <w:numId w:val="16"/>
        </w:numPr>
        <w:tabs>
          <w:tab w:val="left" w:pos="1418"/>
        </w:tabs>
        <w:ind w:firstLine="774"/>
      </w:pPr>
      <w:r>
        <w:t>принцип своевременного предупреждения о появлении потенциально опасных и вредных факторов.</w:t>
      </w:r>
    </w:p>
    <w:p w:rsidR="00335C85" w:rsidRDefault="0039262E" w:rsidP="0039262E">
      <w:pPr>
        <w:pStyle w:val="a3"/>
        <w:numPr>
          <w:ilvl w:val="0"/>
          <w:numId w:val="14"/>
        </w:numPr>
        <w:tabs>
          <w:tab w:val="left" w:pos="851"/>
        </w:tabs>
        <w:ind w:firstLine="207"/>
      </w:pPr>
      <w:r>
        <w:t>Организационные:</w:t>
      </w:r>
    </w:p>
    <w:p w:rsidR="00335C85" w:rsidRDefault="0039262E" w:rsidP="0039262E">
      <w:pPr>
        <w:pStyle w:val="a3"/>
        <w:numPr>
          <w:ilvl w:val="0"/>
          <w:numId w:val="17"/>
        </w:numPr>
        <w:tabs>
          <w:tab w:val="clear" w:pos="360"/>
        </w:tabs>
        <w:ind w:left="1418" w:hanging="284"/>
      </w:pPr>
      <w:r>
        <w:t>планирование с учетом безопасности;</w:t>
      </w:r>
    </w:p>
    <w:p w:rsidR="00335C85" w:rsidRDefault="0039262E" w:rsidP="0039262E">
      <w:pPr>
        <w:pStyle w:val="a3"/>
        <w:numPr>
          <w:ilvl w:val="0"/>
          <w:numId w:val="17"/>
        </w:numPr>
        <w:tabs>
          <w:tab w:val="clear" w:pos="360"/>
        </w:tabs>
        <w:ind w:left="1418" w:hanging="284"/>
      </w:pPr>
      <w:r>
        <w:t>принцип обратной связи (учета опыта эксплуатации на практике);</w:t>
      </w:r>
    </w:p>
    <w:p w:rsidR="00335C85" w:rsidRDefault="0039262E" w:rsidP="0039262E">
      <w:pPr>
        <w:pStyle w:val="a3"/>
        <w:numPr>
          <w:ilvl w:val="0"/>
          <w:numId w:val="17"/>
        </w:numPr>
        <w:tabs>
          <w:tab w:val="clear" w:pos="360"/>
        </w:tabs>
        <w:ind w:left="1418" w:hanging="284"/>
      </w:pPr>
      <w:r>
        <w:t>принцип ответственности должностных лиц за свои действия и решения;</w:t>
      </w:r>
    </w:p>
    <w:p w:rsidR="00335C85" w:rsidRDefault="0039262E" w:rsidP="0039262E">
      <w:pPr>
        <w:pStyle w:val="a3"/>
        <w:numPr>
          <w:ilvl w:val="0"/>
          <w:numId w:val="17"/>
        </w:numPr>
        <w:tabs>
          <w:tab w:val="clear" w:pos="360"/>
        </w:tabs>
        <w:ind w:left="1418" w:hanging="284"/>
      </w:pPr>
      <w:r>
        <w:t>принцип системности (системный учет всех факторов).</w:t>
      </w:r>
    </w:p>
    <w:p w:rsidR="00335C85" w:rsidRDefault="00335C85">
      <w:pPr>
        <w:pStyle w:val="a3"/>
        <w:ind w:left="360"/>
      </w:pPr>
    </w:p>
    <w:p w:rsidR="00335C85" w:rsidRDefault="0039262E">
      <w:pPr>
        <w:pStyle w:val="3"/>
      </w:pPr>
      <w:bookmarkStart w:id="8" w:name="_Toc514096574"/>
      <w:r>
        <w:t>Лекция 2: Концепция обеспечения безопасности военной службы.</w:t>
      </w:r>
      <w:bookmarkEnd w:id="8"/>
    </w:p>
    <w:p w:rsidR="00335C85" w:rsidRDefault="0039262E">
      <w:pPr>
        <w:pStyle w:val="a3"/>
        <w:rPr>
          <w:b/>
          <w:i/>
          <w:sz w:val="22"/>
        </w:rPr>
      </w:pPr>
      <w:r>
        <w:rPr>
          <w:b/>
          <w:i/>
          <w:sz w:val="22"/>
        </w:rPr>
        <w:t>Вопросы:</w:t>
      </w:r>
    </w:p>
    <w:p w:rsidR="00335C85" w:rsidRDefault="0039262E" w:rsidP="0039262E">
      <w:pPr>
        <w:pStyle w:val="a3"/>
        <w:numPr>
          <w:ilvl w:val="0"/>
          <w:numId w:val="18"/>
        </w:numPr>
      </w:pPr>
      <w:r>
        <w:t>Анализ травматизма в РВСН и основные пути его предупреждения.</w:t>
      </w:r>
    </w:p>
    <w:p w:rsidR="00335C85" w:rsidRDefault="0039262E" w:rsidP="0039262E">
      <w:pPr>
        <w:pStyle w:val="a3"/>
        <w:numPr>
          <w:ilvl w:val="0"/>
          <w:numId w:val="18"/>
        </w:numPr>
      </w:pPr>
      <w:r>
        <w:t>Цель и задачи безопасности военной службы. Объекты и субъекты безопасности военной службы.</w:t>
      </w:r>
    </w:p>
    <w:p w:rsidR="00335C85" w:rsidRDefault="0039262E" w:rsidP="0039262E">
      <w:pPr>
        <w:pStyle w:val="a3"/>
        <w:numPr>
          <w:ilvl w:val="0"/>
          <w:numId w:val="18"/>
        </w:numPr>
      </w:pPr>
      <w:r>
        <w:t>Угрозы безопасности военной службы и основные направления безопасности военной службы.</w:t>
      </w:r>
    </w:p>
    <w:p w:rsidR="00335C85" w:rsidRDefault="00335C85">
      <w:pPr>
        <w:pStyle w:val="a3"/>
      </w:pPr>
    </w:p>
    <w:p w:rsidR="00335C85" w:rsidRDefault="0039262E">
      <w:pPr>
        <w:pStyle w:val="a3"/>
        <w:ind w:firstLine="1134"/>
        <w:rPr>
          <w:b/>
          <w:smallCaps/>
        </w:rPr>
      </w:pPr>
      <w:r>
        <w:rPr>
          <w:b/>
          <w:smallCaps/>
        </w:rPr>
        <w:t>== Вопрос 1 ==</w:t>
      </w:r>
    </w:p>
    <w:p w:rsidR="00335C85" w:rsidRDefault="0039262E">
      <w:pPr>
        <w:pStyle w:val="a3"/>
        <w:ind w:firstLine="1134"/>
        <w:rPr>
          <w:i/>
          <w:smallCaps/>
        </w:rPr>
      </w:pPr>
      <w:r>
        <w:rPr>
          <w:i/>
          <w:smallCaps/>
        </w:rPr>
        <w:t>Анализ травматизма в РВСН и основные пути его предупреждения.</w:t>
      </w:r>
    </w:p>
    <w:p w:rsidR="00335C85" w:rsidRDefault="00335C85">
      <w:pPr>
        <w:pStyle w:val="a3"/>
        <w:ind w:firstLine="1134"/>
        <w:rPr>
          <w:i/>
          <w:smallCaps/>
        </w:rPr>
      </w:pPr>
    </w:p>
    <w:p w:rsidR="00335C85" w:rsidRDefault="0039262E">
      <w:pPr>
        <w:pStyle w:val="a3"/>
        <w:ind w:firstLine="284"/>
      </w:pPr>
      <w:r>
        <w:t xml:space="preserve">Ежегодно погибает от травм в РВСН 100-120 человек, порядка 3000 человек получает травмы. Более 70%  несчастных случаев не связаны с военной службой (пьянство, гибель в отпусках, в личном транспорте). </w:t>
      </w:r>
    </w:p>
    <w:p w:rsidR="00335C85" w:rsidRDefault="00335C85">
      <w:pPr>
        <w:pStyle w:val="a3"/>
        <w:ind w:firstLine="284"/>
        <w:rPr>
          <w:b/>
          <w:i/>
        </w:rPr>
      </w:pPr>
    </w:p>
    <w:p w:rsidR="00335C85" w:rsidRDefault="0039262E">
      <w:pPr>
        <w:pStyle w:val="a3"/>
        <w:ind w:firstLine="284"/>
        <w:rPr>
          <w:b/>
          <w:i/>
        </w:rPr>
      </w:pPr>
      <w:r>
        <w:rPr>
          <w:b/>
          <w:i/>
        </w:rPr>
        <w:t>Главные причины военно-профессиональных травм:</w:t>
      </w:r>
    </w:p>
    <w:p w:rsidR="00335C85" w:rsidRDefault="0039262E" w:rsidP="0039262E">
      <w:pPr>
        <w:pStyle w:val="a3"/>
        <w:numPr>
          <w:ilvl w:val="0"/>
          <w:numId w:val="19"/>
        </w:numPr>
      </w:pPr>
      <w:r>
        <w:t>Низкая профессиональная подготовка л/с;</w:t>
      </w:r>
    </w:p>
    <w:p w:rsidR="00335C85" w:rsidRDefault="0039262E" w:rsidP="0039262E">
      <w:pPr>
        <w:pStyle w:val="a3"/>
        <w:numPr>
          <w:ilvl w:val="0"/>
          <w:numId w:val="19"/>
        </w:numPr>
      </w:pPr>
      <w:r>
        <w:t>Неудовлетворительная организация работ;</w:t>
      </w:r>
    </w:p>
    <w:p w:rsidR="00335C85" w:rsidRDefault="0039262E" w:rsidP="0039262E">
      <w:pPr>
        <w:pStyle w:val="a3"/>
        <w:numPr>
          <w:ilvl w:val="0"/>
          <w:numId w:val="19"/>
        </w:numPr>
      </w:pPr>
      <w:r>
        <w:t>Нарушение требований безопасности;</w:t>
      </w:r>
    </w:p>
    <w:p w:rsidR="00335C85" w:rsidRDefault="0039262E" w:rsidP="0039262E">
      <w:pPr>
        <w:pStyle w:val="a3"/>
        <w:numPr>
          <w:ilvl w:val="0"/>
          <w:numId w:val="19"/>
        </w:numPr>
      </w:pPr>
      <w:r>
        <w:t>Недостаточное финансирование и снабжение материальными ресурсами ВС.</w:t>
      </w:r>
    </w:p>
    <w:p w:rsidR="00335C85" w:rsidRDefault="00335C85">
      <w:pPr>
        <w:pStyle w:val="a3"/>
      </w:pPr>
    </w:p>
    <w:p w:rsidR="00335C85" w:rsidRDefault="0039262E">
      <w:pPr>
        <w:pStyle w:val="a3"/>
        <w:ind w:firstLine="284"/>
      </w:pPr>
      <w:r>
        <w:t>По требованию МО РФ ведущими направлениями работы по предупреждению гибели и травматизма л/с при  эксплуатации ВВТ и в повседневной деятельности определены:</w:t>
      </w:r>
    </w:p>
    <w:p w:rsidR="00335C85" w:rsidRDefault="0039262E" w:rsidP="0039262E">
      <w:pPr>
        <w:pStyle w:val="a3"/>
        <w:numPr>
          <w:ilvl w:val="0"/>
          <w:numId w:val="20"/>
        </w:numPr>
      </w:pPr>
      <w:r>
        <w:t>постоянное руководство со стороны командиров всех уровней процессов обеспечения безопасности;</w:t>
      </w:r>
    </w:p>
    <w:p w:rsidR="00335C85" w:rsidRDefault="0039262E" w:rsidP="0039262E">
      <w:pPr>
        <w:pStyle w:val="a3"/>
        <w:numPr>
          <w:ilvl w:val="0"/>
          <w:numId w:val="20"/>
        </w:numPr>
      </w:pPr>
      <w:r>
        <w:t>всесторонняя пропаганда требований безопасности;</w:t>
      </w:r>
    </w:p>
    <w:p w:rsidR="00335C85" w:rsidRDefault="0039262E" w:rsidP="0039262E">
      <w:pPr>
        <w:pStyle w:val="a3"/>
        <w:numPr>
          <w:ilvl w:val="0"/>
          <w:numId w:val="20"/>
        </w:numPr>
      </w:pPr>
      <w:r>
        <w:t>целенаправленная работа с каждым военнослужащим по их соблюдению;</w:t>
      </w:r>
    </w:p>
    <w:p w:rsidR="00335C85" w:rsidRDefault="0039262E" w:rsidP="0039262E">
      <w:pPr>
        <w:pStyle w:val="a3"/>
        <w:numPr>
          <w:ilvl w:val="0"/>
          <w:numId w:val="20"/>
        </w:numPr>
      </w:pPr>
      <w:r>
        <w:t>качественное обучение л/с требованиям безопасности по видам деятельности, а также по оказанию первой помощи пострадавшим;</w:t>
      </w:r>
    </w:p>
    <w:p w:rsidR="00335C85" w:rsidRDefault="0039262E" w:rsidP="0039262E">
      <w:pPr>
        <w:pStyle w:val="a3"/>
        <w:numPr>
          <w:ilvl w:val="0"/>
          <w:numId w:val="20"/>
        </w:numPr>
      </w:pPr>
      <w:r>
        <w:t>создание безопасных условий работы на боевых постах;</w:t>
      </w:r>
    </w:p>
    <w:p w:rsidR="00335C85" w:rsidRDefault="0039262E" w:rsidP="0039262E">
      <w:pPr>
        <w:pStyle w:val="a3"/>
        <w:numPr>
          <w:ilvl w:val="0"/>
          <w:numId w:val="20"/>
        </w:numPr>
      </w:pPr>
      <w:r>
        <w:t>постоянное выявление травмоопасных факторов и устранение причин и предпосылок возникновения травм;</w:t>
      </w:r>
    </w:p>
    <w:p w:rsidR="00335C85" w:rsidRDefault="0039262E" w:rsidP="0039262E">
      <w:pPr>
        <w:pStyle w:val="a3"/>
        <w:numPr>
          <w:ilvl w:val="0"/>
          <w:numId w:val="20"/>
        </w:numPr>
      </w:pPr>
      <w:r>
        <w:t>организация противопожарных мероприятий;</w:t>
      </w:r>
    </w:p>
    <w:p w:rsidR="00335C85" w:rsidRDefault="00335C85">
      <w:pPr>
        <w:pStyle w:val="a3"/>
      </w:pPr>
    </w:p>
    <w:p w:rsidR="00335C85" w:rsidRDefault="0039262E">
      <w:pPr>
        <w:pStyle w:val="a3"/>
        <w:ind w:firstLine="1134"/>
        <w:rPr>
          <w:b/>
          <w:smallCaps/>
        </w:rPr>
      </w:pPr>
      <w:r>
        <w:rPr>
          <w:b/>
          <w:smallCaps/>
        </w:rPr>
        <w:t>== Вопрос 2 ==</w:t>
      </w:r>
    </w:p>
    <w:p w:rsidR="00335C85" w:rsidRDefault="0039262E">
      <w:pPr>
        <w:pStyle w:val="a3"/>
        <w:ind w:firstLine="1134"/>
        <w:rPr>
          <w:i/>
          <w:smallCaps/>
        </w:rPr>
      </w:pPr>
      <w:r>
        <w:rPr>
          <w:i/>
          <w:smallCaps/>
        </w:rPr>
        <w:t>Цель и задачи безопасности военной службы. Объекты и субъекты безопасности военной службы.</w:t>
      </w:r>
    </w:p>
    <w:p w:rsidR="00335C85" w:rsidRDefault="00335C85">
      <w:pPr>
        <w:pStyle w:val="a3"/>
        <w:ind w:firstLine="1134"/>
        <w:rPr>
          <w:i/>
          <w:smallCaps/>
        </w:rPr>
      </w:pPr>
    </w:p>
    <w:p w:rsidR="00335C85" w:rsidRDefault="0039262E">
      <w:pPr>
        <w:pStyle w:val="a3"/>
        <w:ind w:firstLine="284"/>
      </w:pPr>
      <w:r>
        <w:rPr>
          <w:b/>
          <w:i/>
        </w:rPr>
        <w:t>Безопасность военной службы</w:t>
      </w:r>
      <w:r>
        <w:t xml:space="preserve"> </w:t>
      </w:r>
      <w:r>
        <w:rPr>
          <w:b/>
          <w:i/>
        </w:rPr>
        <w:t>(БВС)</w:t>
      </w:r>
      <w:r>
        <w:t xml:space="preserve"> – состояние воинской службы, определяющее степень защищенности жизненно важных интересов военнослужащих от воздействия опасных и вредных факторов.</w:t>
      </w:r>
    </w:p>
    <w:p w:rsidR="00335C85" w:rsidRDefault="0039262E">
      <w:pPr>
        <w:pStyle w:val="a3"/>
        <w:ind w:firstLine="284"/>
      </w:pPr>
      <w:r>
        <w:rPr>
          <w:b/>
          <w:i/>
        </w:rPr>
        <w:t>Угрозы БВС</w:t>
      </w:r>
      <w:r>
        <w:t xml:space="preserve"> – совокупность факторов, создающих опасность жизненно важных интересов личности, общества, и государства.</w:t>
      </w:r>
    </w:p>
    <w:p w:rsidR="00335C85" w:rsidRDefault="00335C85">
      <w:pPr>
        <w:pStyle w:val="a3"/>
      </w:pPr>
    </w:p>
    <w:p w:rsidR="00335C85" w:rsidRDefault="0039262E">
      <w:pPr>
        <w:pStyle w:val="a3"/>
        <w:ind w:firstLine="284"/>
      </w:pPr>
      <w:r>
        <w:rPr>
          <w:i/>
          <w:u w:val="words"/>
        </w:rPr>
        <w:br w:type="page"/>
      </w:r>
      <w:r>
        <w:rPr>
          <w:i/>
        </w:rPr>
        <w:lastRenderedPageBreak/>
        <w:t xml:space="preserve">Цель концепции БВС: - </w:t>
      </w:r>
      <w:r>
        <w:t>выработка современного подхода к организации работы по обеспечению БВС.</w:t>
      </w:r>
    </w:p>
    <w:p w:rsidR="00335C85" w:rsidRDefault="0039262E">
      <w:pPr>
        <w:pStyle w:val="a3"/>
        <w:ind w:firstLine="284"/>
      </w:pPr>
      <w:r>
        <w:rPr>
          <w:i/>
        </w:rPr>
        <w:t>Задачи БВС:</w:t>
      </w:r>
      <w:r>
        <w:t xml:space="preserve"> </w:t>
      </w:r>
      <w:r>
        <w:tab/>
      </w:r>
      <w:r>
        <w:tab/>
        <w:t>- определение объектов и субъектов БВС;</w:t>
      </w:r>
    </w:p>
    <w:p w:rsidR="00335C85" w:rsidRDefault="0039262E">
      <w:pPr>
        <w:pStyle w:val="a3"/>
        <w:ind w:left="1440" w:firstLine="720"/>
      </w:pPr>
      <w:r>
        <w:t>- определение принципов обеспечения безопасности;</w:t>
      </w:r>
    </w:p>
    <w:p w:rsidR="00335C85" w:rsidRDefault="0039262E">
      <w:pPr>
        <w:pStyle w:val="a3"/>
        <w:ind w:left="1440" w:firstLine="720"/>
      </w:pPr>
      <w:r>
        <w:t>- характеристика основных угроз БВС;</w:t>
      </w:r>
    </w:p>
    <w:p w:rsidR="00335C85" w:rsidRDefault="0039262E">
      <w:pPr>
        <w:pStyle w:val="a3"/>
        <w:ind w:left="1440" w:firstLine="720"/>
      </w:pPr>
      <w:r>
        <w:t>- определение направлений обеспечения БВС и их содержание.</w:t>
      </w:r>
    </w:p>
    <w:p w:rsidR="00335C85" w:rsidRDefault="0039262E">
      <w:pPr>
        <w:pStyle w:val="a3"/>
        <w:ind w:firstLine="284"/>
      </w:pPr>
      <w:r>
        <w:rPr>
          <w:i/>
        </w:rPr>
        <w:t>Объекты БВС:</w:t>
      </w:r>
      <w:r>
        <w:rPr>
          <w:i/>
        </w:rPr>
        <w:tab/>
        <w:t xml:space="preserve">- </w:t>
      </w:r>
      <w:r>
        <w:t>военнослужащие;</w:t>
      </w:r>
    </w:p>
    <w:p w:rsidR="00335C85" w:rsidRDefault="0039262E">
      <w:pPr>
        <w:pStyle w:val="a3"/>
        <w:ind w:left="1440" w:firstLine="720"/>
      </w:pPr>
      <w:r>
        <w:t>- местное население;</w:t>
      </w:r>
    </w:p>
    <w:p w:rsidR="00335C85" w:rsidRDefault="0039262E">
      <w:pPr>
        <w:pStyle w:val="a3"/>
        <w:ind w:left="1440" w:firstLine="720"/>
      </w:pPr>
      <w:r>
        <w:t>- окружающая среда.</w:t>
      </w:r>
    </w:p>
    <w:p w:rsidR="00335C85" w:rsidRDefault="0039262E">
      <w:pPr>
        <w:pStyle w:val="a3"/>
        <w:ind w:left="-360" w:firstLine="644"/>
      </w:pPr>
      <w:r>
        <w:rPr>
          <w:i/>
        </w:rPr>
        <w:t>Субъекты БВС:</w:t>
      </w:r>
      <w:r>
        <w:rPr>
          <w:i/>
        </w:rPr>
        <w:tab/>
        <w:t xml:space="preserve">- </w:t>
      </w:r>
      <w:r>
        <w:t>органы военного управления;</w:t>
      </w:r>
    </w:p>
    <w:p w:rsidR="00335C85" w:rsidRDefault="0039262E">
      <w:pPr>
        <w:pStyle w:val="a3"/>
        <w:ind w:left="1080" w:firstLine="1080"/>
      </w:pPr>
      <w:r>
        <w:rPr>
          <w:i/>
        </w:rPr>
        <w:t>-</w:t>
      </w:r>
      <w:r>
        <w:t xml:space="preserve"> воинские должностные лица.</w:t>
      </w:r>
    </w:p>
    <w:p w:rsidR="00335C85" w:rsidRDefault="00335C85">
      <w:pPr>
        <w:pStyle w:val="a3"/>
      </w:pPr>
    </w:p>
    <w:p w:rsidR="00335C85" w:rsidRDefault="0039262E">
      <w:pPr>
        <w:pStyle w:val="a3"/>
        <w:ind w:firstLine="1134"/>
        <w:rPr>
          <w:b/>
          <w:smallCaps/>
        </w:rPr>
      </w:pPr>
      <w:r>
        <w:rPr>
          <w:b/>
          <w:smallCaps/>
        </w:rPr>
        <w:t>== Вопрос 3 ==</w:t>
      </w:r>
    </w:p>
    <w:p w:rsidR="00335C85" w:rsidRDefault="0039262E">
      <w:pPr>
        <w:pStyle w:val="a3"/>
        <w:ind w:firstLine="1134"/>
        <w:rPr>
          <w:i/>
          <w:smallCaps/>
        </w:rPr>
      </w:pPr>
      <w:r>
        <w:rPr>
          <w:i/>
          <w:smallCaps/>
        </w:rPr>
        <w:t>Угрозы безопасности военной службы и основные направления безопасности военной службы.</w:t>
      </w:r>
    </w:p>
    <w:p w:rsidR="00335C85" w:rsidRDefault="00335C85">
      <w:pPr>
        <w:pStyle w:val="a3"/>
        <w:ind w:firstLine="1134"/>
        <w:rPr>
          <w:i/>
          <w:smallCaps/>
        </w:rPr>
      </w:pPr>
    </w:p>
    <w:p w:rsidR="00335C85" w:rsidRDefault="0039262E">
      <w:pPr>
        <w:pStyle w:val="a3"/>
        <w:ind w:firstLine="284"/>
        <w:rPr>
          <w:i/>
        </w:rPr>
      </w:pPr>
      <w:r>
        <w:rPr>
          <w:i/>
        </w:rPr>
        <w:t>Угрозу БВС составляют:</w:t>
      </w:r>
    </w:p>
    <w:p w:rsidR="00335C85" w:rsidRDefault="0039262E" w:rsidP="0039262E">
      <w:pPr>
        <w:pStyle w:val="a3"/>
        <w:numPr>
          <w:ilvl w:val="0"/>
          <w:numId w:val="21"/>
        </w:numPr>
      </w:pPr>
      <w:r>
        <w:t>неудовлетворительное финансирование ВС и недостаточное обеспечение материальными ресурсами;</w:t>
      </w:r>
    </w:p>
    <w:p w:rsidR="00335C85" w:rsidRDefault="0039262E" w:rsidP="0039262E">
      <w:pPr>
        <w:pStyle w:val="a3"/>
        <w:numPr>
          <w:ilvl w:val="0"/>
          <w:numId w:val="21"/>
        </w:numPr>
      </w:pPr>
      <w:r>
        <w:t>криминализация общества;</w:t>
      </w:r>
    </w:p>
    <w:p w:rsidR="00335C85" w:rsidRDefault="0039262E" w:rsidP="0039262E">
      <w:pPr>
        <w:pStyle w:val="a3"/>
        <w:numPr>
          <w:ilvl w:val="0"/>
          <w:numId w:val="21"/>
        </w:numPr>
      </w:pPr>
      <w:r>
        <w:t>снижение уровня общеобразовательной, морально-психологической и физической подготовленности военнослужащих;</w:t>
      </w:r>
    </w:p>
    <w:p w:rsidR="00335C85" w:rsidRDefault="0039262E" w:rsidP="0039262E">
      <w:pPr>
        <w:pStyle w:val="a3"/>
        <w:numPr>
          <w:ilvl w:val="0"/>
          <w:numId w:val="21"/>
        </w:numPr>
      </w:pPr>
      <w:r>
        <w:t>слабые знания требований безопасности, снижение ответственности за их выполнение;</w:t>
      </w:r>
    </w:p>
    <w:p w:rsidR="00335C85" w:rsidRDefault="0039262E" w:rsidP="0039262E">
      <w:pPr>
        <w:pStyle w:val="a3"/>
        <w:numPr>
          <w:ilvl w:val="0"/>
          <w:numId w:val="21"/>
        </w:numPr>
      </w:pPr>
      <w:r>
        <w:t>неудовлетворительное состояние воинской дисциплины и службы войск;</w:t>
      </w:r>
    </w:p>
    <w:p w:rsidR="00335C85" w:rsidRDefault="0039262E" w:rsidP="0039262E">
      <w:pPr>
        <w:pStyle w:val="a3"/>
        <w:numPr>
          <w:ilvl w:val="0"/>
          <w:numId w:val="21"/>
        </w:numPr>
      </w:pPr>
      <w:r>
        <w:t>физическое старение ВВТ;</w:t>
      </w:r>
    </w:p>
    <w:p w:rsidR="00335C85" w:rsidRDefault="0039262E" w:rsidP="0039262E">
      <w:pPr>
        <w:pStyle w:val="a3"/>
        <w:numPr>
          <w:ilvl w:val="0"/>
          <w:numId w:val="21"/>
        </w:numPr>
      </w:pPr>
      <w:r>
        <w:t>прекращение закупок технических средств защиты;</w:t>
      </w:r>
    </w:p>
    <w:p w:rsidR="00335C85" w:rsidRDefault="0039262E" w:rsidP="0039262E">
      <w:pPr>
        <w:pStyle w:val="a3"/>
        <w:numPr>
          <w:ilvl w:val="0"/>
          <w:numId w:val="21"/>
        </w:numPr>
      </w:pPr>
      <w:r>
        <w:t>угроза совершения актов терроризма.</w:t>
      </w:r>
    </w:p>
    <w:p w:rsidR="00335C85" w:rsidRDefault="00335C85">
      <w:pPr>
        <w:pStyle w:val="a3"/>
        <w:ind w:firstLine="284"/>
        <w:rPr>
          <w:i/>
        </w:rPr>
      </w:pPr>
    </w:p>
    <w:p w:rsidR="00335C85" w:rsidRDefault="0039262E">
      <w:pPr>
        <w:pStyle w:val="a3"/>
        <w:ind w:firstLine="284"/>
        <w:rPr>
          <w:b/>
          <w:i/>
        </w:rPr>
      </w:pPr>
      <w:r>
        <w:rPr>
          <w:b/>
          <w:i/>
        </w:rPr>
        <w:t>Направления обеспечения БВС:</w:t>
      </w:r>
    </w:p>
    <w:p w:rsidR="00335C85" w:rsidRDefault="0039262E" w:rsidP="0039262E">
      <w:pPr>
        <w:pStyle w:val="a3"/>
        <w:numPr>
          <w:ilvl w:val="0"/>
          <w:numId w:val="22"/>
        </w:numPr>
        <w:tabs>
          <w:tab w:val="clear" w:pos="360"/>
        </w:tabs>
        <w:ind w:left="426" w:hanging="426"/>
        <w:rPr>
          <w:i/>
        </w:rPr>
      </w:pPr>
      <w:r>
        <w:rPr>
          <w:i/>
        </w:rPr>
        <w:t>Правовое:</w:t>
      </w:r>
    </w:p>
    <w:p w:rsidR="00335C85" w:rsidRDefault="0039262E" w:rsidP="0039262E">
      <w:pPr>
        <w:pStyle w:val="a3"/>
        <w:numPr>
          <w:ilvl w:val="0"/>
          <w:numId w:val="23"/>
        </w:numPr>
        <w:tabs>
          <w:tab w:val="clear" w:pos="360"/>
        </w:tabs>
        <w:ind w:left="709" w:hanging="283"/>
      </w:pPr>
      <w:r>
        <w:t>улучшение правового обеспечения;</w:t>
      </w:r>
    </w:p>
    <w:p w:rsidR="00335C85" w:rsidRDefault="0039262E" w:rsidP="0039262E">
      <w:pPr>
        <w:pStyle w:val="a3"/>
        <w:numPr>
          <w:ilvl w:val="0"/>
          <w:numId w:val="23"/>
        </w:numPr>
        <w:tabs>
          <w:tab w:val="clear" w:pos="360"/>
        </w:tabs>
        <w:ind w:left="709" w:hanging="283"/>
      </w:pPr>
      <w:r>
        <w:t>поддержание воинской дисциплины и правопорядка;</w:t>
      </w:r>
    </w:p>
    <w:p w:rsidR="00335C85" w:rsidRDefault="0039262E" w:rsidP="0039262E">
      <w:pPr>
        <w:pStyle w:val="a3"/>
        <w:numPr>
          <w:ilvl w:val="0"/>
          <w:numId w:val="23"/>
        </w:numPr>
        <w:tabs>
          <w:tab w:val="clear" w:pos="360"/>
        </w:tabs>
        <w:ind w:left="709" w:hanging="283"/>
      </w:pPr>
      <w:r>
        <w:t>взаимодействие с государственными органами, с прокуратурой при осуществлении ими надзора за соблюдением прав и свобод в/с.</w:t>
      </w:r>
    </w:p>
    <w:p w:rsidR="00335C85" w:rsidRDefault="0039262E" w:rsidP="0039262E">
      <w:pPr>
        <w:pStyle w:val="a3"/>
        <w:numPr>
          <w:ilvl w:val="0"/>
          <w:numId w:val="22"/>
        </w:numPr>
        <w:tabs>
          <w:tab w:val="clear" w:pos="360"/>
        </w:tabs>
        <w:ind w:left="426" w:hanging="426"/>
        <w:rPr>
          <w:i/>
        </w:rPr>
      </w:pPr>
      <w:r>
        <w:rPr>
          <w:i/>
        </w:rPr>
        <w:t>Социально-экономическое:</w:t>
      </w:r>
    </w:p>
    <w:p w:rsidR="00335C85" w:rsidRDefault="0039262E" w:rsidP="0039262E">
      <w:pPr>
        <w:pStyle w:val="a3"/>
        <w:numPr>
          <w:ilvl w:val="0"/>
          <w:numId w:val="24"/>
        </w:numPr>
        <w:tabs>
          <w:tab w:val="clear" w:pos="360"/>
        </w:tabs>
        <w:ind w:left="709" w:hanging="283"/>
      </w:pPr>
      <w:r>
        <w:t>взаимодействие с государственными органами по проблемам финансирования в/с;</w:t>
      </w:r>
    </w:p>
    <w:p w:rsidR="00335C85" w:rsidRDefault="0039262E" w:rsidP="0039262E">
      <w:pPr>
        <w:pStyle w:val="a3"/>
        <w:numPr>
          <w:ilvl w:val="0"/>
          <w:numId w:val="24"/>
        </w:numPr>
        <w:tabs>
          <w:tab w:val="clear" w:pos="360"/>
        </w:tabs>
        <w:ind w:left="709" w:hanging="283"/>
      </w:pPr>
      <w:r>
        <w:t>выполнение мероприятий МТО.</w:t>
      </w:r>
    </w:p>
    <w:p w:rsidR="00335C85" w:rsidRDefault="0039262E" w:rsidP="0039262E">
      <w:pPr>
        <w:pStyle w:val="a3"/>
        <w:numPr>
          <w:ilvl w:val="0"/>
          <w:numId w:val="22"/>
        </w:numPr>
        <w:tabs>
          <w:tab w:val="clear" w:pos="360"/>
        </w:tabs>
        <w:ind w:left="426" w:hanging="426"/>
        <w:rPr>
          <w:i/>
        </w:rPr>
      </w:pPr>
      <w:r>
        <w:rPr>
          <w:i/>
        </w:rPr>
        <w:t>Организационно-техническое:</w:t>
      </w:r>
    </w:p>
    <w:p w:rsidR="00335C85" w:rsidRDefault="0039262E" w:rsidP="0039262E">
      <w:pPr>
        <w:pStyle w:val="a3"/>
        <w:numPr>
          <w:ilvl w:val="0"/>
          <w:numId w:val="25"/>
        </w:numPr>
        <w:tabs>
          <w:tab w:val="clear" w:pos="360"/>
        </w:tabs>
        <w:ind w:firstLine="66"/>
      </w:pPr>
      <w:r>
        <w:t>обеспечение взрыво-, пожаро-, электробезопасности на объектах;</w:t>
      </w:r>
    </w:p>
    <w:p w:rsidR="00335C85" w:rsidRDefault="0039262E" w:rsidP="0039262E">
      <w:pPr>
        <w:pStyle w:val="a3"/>
        <w:numPr>
          <w:ilvl w:val="0"/>
          <w:numId w:val="25"/>
        </w:numPr>
        <w:tabs>
          <w:tab w:val="clear" w:pos="360"/>
        </w:tabs>
        <w:ind w:firstLine="66"/>
      </w:pPr>
      <w:r>
        <w:t>обеспечение сохранности оружия и боеприпасов.</w:t>
      </w:r>
    </w:p>
    <w:p w:rsidR="00335C85" w:rsidRDefault="0039262E" w:rsidP="0039262E">
      <w:pPr>
        <w:pStyle w:val="a3"/>
        <w:numPr>
          <w:ilvl w:val="0"/>
          <w:numId w:val="22"/>
        </w:numPr>
        <w:tabs>
          <w:tab w:val="clear" w:pos="360"/>
        </w:tabs>
        <w:ind w:left="426" w:hanging="426"/>
        <w:rPr>
          <w:i/>
        </w:rPr>
      </w:pPr>
      <w:r>
        <w:rPr>
          <w:i/>
        </w:rPr>
        <w:t>Морально-психологическое:</w:t>
      </w:r>
    </w:p>
    <w:p w:rsidR="00335C85" w:rsidRDefault="0039262E" w:rsidP="0039262E">
      <w:pPr>
        <w:pStyle w:val="a3"/>
        <w:numPr>
          <w:ilvl w:val="0"/>
          <w:numId w:val="26"/>
        </w:numPr>
        <w:tabs>
          <w:tab w:val="clear" w:pos="360"/>
        </w:tabs>
        <w:ind w:left="709" w:hanging="283"/>
      </w:pPr>
      <w:r>
        <w:t>воспитание в/с;</w:t>
      </w:r>
    </w:p>
    <w:p w:rsidR="00335C85" w:rsidRDefault="0039262E" w:rsidP="0039262E">
      <w:pPr>
        <w:pStyle w:val="a3"/>
        <w:numPr>
          <w:ilvl w:val="0"/>
          <w:numId w:val="26"/>
        </w:numPr>
        <w:tabs>
          <w:tab w:val="clear" w:pos="360"/>
        </w:tabs>
        <w:ind w:left="709" w:hanging="283"/>
      </w:pPr>
      <w:r>
        <w:t>психологическая помощь молодым в/с;</w:t>
      </w:r>
    </w:p>
    <w:p w:rsidR="00335C85" w:rsidRDefault="0039262E" w:rsidP="0039262E">
      <w:pPr>
        <w:pStyle w:val="a3"/>
        <w:numPr>
          <w:ilvl w:val="0"/>
          <w:numId w:val="26"/>
        </w:numPr>
        <w:tabs>
          <w:tab w:val="clear" w:pos="360"/>
        </w:tabs>
        <w:ind w:left="709" w:hanging="283"/>
      </w:pPr>
      <w:r>
        <w:t>разъяснительная работа в семьях в/с.</w:t>
      </w:r>
    </w:p>
    <w:p w:rsidR="00335C85" w:rsidRDefault="0039262E" w:rsidP="0039262E">
      <w:pPr>
        <w:pStyle w:val="a3"/>
        <w:numPr>
          <w:ilvl w:val="0"/>
          <w:numId w:val="22"/>
        </w:numPr>
        <w:tabs>
          <w:tab w:val="clear" w:pos="360"/>
        </w:tabs>
        <w:ind w:left="426" w:hanging="426"/>
        <w:rPr>
          <w:i/>
        </w:rPr>
      </w:pPr>
      <w:r>
        <w:rPr>
          <w:i/>
        </w:rPr>
        <w:t>Медицинское:</w:t>
      </w:r>
    </w:p>
    <w:p w:rsidR="00335C85" w:rsidRDefault="0039262E" w:rsidP="0039262E">
      <w:pPr>
        <w:pStyle w:val="a3"/>
        <w:numPr>
          <w:ilvl w:val="0"/>
          <w:numId w:val="27"/>
        </w:numPr>
        <w:tabs>
          <w:tab w:val="clear" w:pos="360"/>
        </w:tabs>
        <w:ind w:left="709" w:hanging="283"/>
      </w:pPr>
      <w:r>
        <w:t>лечебно-профилактические мероприятия;</w:t>
      </w:r>
    </w:p>
    <w:p w:rsidR="00335C85" w:rsidRDefault="0039262E" w:rsidP="0039262E">
      <w:pPr>
        <w:pStyle w:val="a3"/>
        <w:numPr>
          <w:ilvl w:val="0"/>
          <w:numId w:val="27"/>
        </w:numPr>
        <w:tabs>
          <w:tab w:val="clear" w:pos="360"/>
        </w:tabs>
        <w:ind w:left="709" w:hanging="283"/>
      </w:pPr>
      <w:r>
        <w:t>анализ заболеваемости и травматизма.</w:t>
      </w:r>
    </w:p>
    <w:p w:rsidR="00335C85" w:rsidRDefault="0039262E" w:rsidP="0039262E">
      <w:pPr>
        <w:pStyle w:val="a3"/>
        <w:numPr>
          <w:ilvl w:val="0"/>
          <w:numId w:val="22"/>
        </w:numPr>
        <w:tabs>
          <w:tab w:val="clear" w:pos="360"/>
        </w:tabs>
        <w:ind w:left="426" w:hanging="426"/>
        <w:rPr>
          <w:i/>
        </w:rPr>
      </w:pPr>
      <w:r>
        <w:rPr>
          <w:i/>
        </w:rPr>
        <w:t>Гидрометеорологическое:</w:t>
      </w:r>
    </w:p>
    <w:p w:rsidR="00335C85" w:rsidRDefault="0039262E" w:rsidP="0039262E">
      <w:pPr>
        <w:pStyle w:val="a3"/>
        <w:numPr>
          <w:ilvl w:val="0"/>
          <w:numId w:val="28"/>
        </w:numPr>
        <w:tabs>
          <w:tab w:val="clear" w:pos="360"/>
        </w:tabs>
        <w:ind w:left="709" w:hanging="283"/>
      </w:pPr>
      <w:r>
        <w:t>контроль и прогноз погоды;</w:t>
      </w:r>
    </w:p>
    <w:p w:rsidR="00335C85" w:rsidRDefault="0039262E" w:rsidP="0039262E">
      <w:pPr>
        <w:pStyle w:val="a3"/>
        <w:numPr>
          <w:ilvl w:val="0"/>
          <w:numId w:val="28"/>
        </w:numPr>
        <w:tabs>
          <w:tab w:val="clear" w:pos="360"/>
        </w:tabs>
        <w:ind w:left="709" w:hanging="283"/>
      </w:pPr>
      <w:r>
        <w:t>РХБ разведка.</w:t>
      </w:r>
    </w:p>
    <w:p w:rsidR="00335C85" w:rsidRDefault="0039262E" w:rsidP="0039262E">
      <w:pPr>
        <w:pStyle w:val="a3"/>
        <w:numPr>
          <w:ilvl w:val="0"/>
          <w:numId w:val="22"/>
        </w:numPr>
        <w:tabs>
          <w:tab w:val="clear" w:pos="360"/>
        </w:tabs>
        <w:ind w:left="426" w:hanging="426"/>
        <w:rPr>
          <w:i/>
        </w:rPr>
      </w:pPr>
      <w:r>
        <w:rPr>
          <w:i/>
        </w:rPr>
        <w:t>Экологическое:</w:t>
      </w:r>
    </w:p>
    <w:p w:rsidR="00335C85" w:rsidRDefault="0039262E" w:rsidP="0039262E">
      <w:pPr>
        <w:pStyle w:val="a3"/>
        <w:numPr>
          <w:ilvl w:val="0"/>
          <w:numId w:val="29"/>
        </w:numPr>
        <w:tabs>
          <w:tab w:val="clear" w:pos="360"/>
        </w:tabs>
        <w:ind w:left="709" w:hanging="283"/>
      </w:pPr>
      <w:r>
        <w:t>охрана окружающей среды;</w:t>
      </w:r>
    </w:p>
    <w:p w:rsidR="00335C85" w:rsidRDefault="0039262E" w:rsidP="0039262E">
      <w:pPr>
        <w:pStyle w:val="a3"/>
        <w:numPr>
          <w:ilvl w:val="0"/>
          <w:numId w:val="29"/>
        </w:numPr>
        <w:tabs>
          <w:tab w:val="clear" w:pos="360"/>
        </w:tabs>
        <w:ind w:left="709" w:hanging="283"/>
      </w:pPr>
      <w:r>
        <w:t>экологическое обучение;</w:t>
      </w:r>
    </w:p>
    <w:p w:rsidR="00335C85" w:rsidRDefault="0039262E" w:rsidP="0039262E">
      <w:pPr>
        <w:pStyle w:val="a3"/>
        <w:numPr>
          <w:ilvl w:val="0"/>
          <w:numId w:val="29"/>
        </w:numPr>
        <w:tabs>
          <w:tab w:val="clear" w:pos="360"/>
        </w:tabs>
        <w:ind w:left="709" w:hanging="283"/>
      </w:pPr>
      <w:r>
        <w:t>восстановление и воссоединение природоохранных сооружений.</w:t>
      </w:r>
    </w:p>
    <w:p w:rsidR="00335C85" w:rsidRDefault="0039262E">
      <w:pPr>
        <w:pStyle w:val="2"/>
      </w:pPr>
      <w:r>
        <w:br w:type="page"/>
      </w:r>
      <w:bookmarkStart w:id="9" w:name="_Toc514096575"/>
      <w:r>
        <w:lastRenderedPageBreak/>
        <w:t>Тема 2: Опасности среды обитания и меры по понижению ущерба от них.</w:t>
      </w:r>
      <w:bookmarkEnd w:id="9"/>
    </w:p>
    <w:p w:rsidR="00335C85" w:rsidRDefault="0039262E">
      <w:pPr>
        <w:pStyle w:val="3"/>
      </w:pPr>
      <w:bookmarkStart w:id="10" w:name="_Toc514096576"/>
      <w:r>
        <w:t>Лекция 3: Природные опасности и защита от них.</w:t>
      </w:r>
      <w:bookmarkEnd w:id="10"/>
    </w:p>
    <w:p w:rsidR="00335C85" w:rsidRDefault="0039262E">
      <w:pPr>
        <w:pStyle w:val="a3"/>
        <w:rPr>
          <w:b/>
          <w:i/>
        </w:rPr>
      </w:pPr>
      <w:r>
        <w:rPr>
          <w:b/>
          <w:i/>
        </w:rPr>
        <w:t>Вопросы:</w:t>
      </w:r>
    </w:p>
    <w:p w:rsidR="00335C85" w:rsidRDefault="0039262E" w:rsidP="0039262E">
      <w:pPr>
        <w:pStyle w:val="a3"/>
        <w:numPr>
          <w:ilvl w:val="0"/>
          <w:numId w:val="30"/>
        </w:numPr>
      </w:pPr>
      <w:r>
        <w:t>Общая классификация чрезвычайных ситуаций (ЧС).</w:t>
      </w:r>
    </w:p>
    <w:p w:rsidR="00335C85" w:rsidRDefault="0039262E" w:rsidP="0039262E">
      <w:pPr>
        <w:pStyle w:val="a3"/>
        <w:numPr>
          <w:ilvl w:val="0"/>
          <w:numId w:val="30"/>
        </w:numPr>
      </w:pPr>
      <w:r>
        <w:t>Классификация природных ЧС.</w:t>
      </w:r>
    </w:p>
    <w:p w:rsidR="00335C85" w:rsidRDefault="00335C85">
      <w:pPr>
        <w:pStyle w:val="a3"/>
      </w:pPr>
    </w:p>
    <w:p w:rsidR="00335C85" w:rsidRDefault="0039262E">
      <w:pPr>
        <w:pStyle w:val="a3"/>
        <w:ind w:firstLine="1134"/>
        <w:rPr>
          <w:b/>
          <w:smallCaps/>
        </w:rPr>
      </w:pPr>
      <w:r>
        <w:rPr>
          <w:b/>
          <w:smallCaps/>
        </w:rPr>
        <w:t>== Вопрос 1 ==</w:t>
      </w:r>
    </w:p>
    <w:p w:rsidR="00335C85" w:rsidRDefault="0039262E">
      <w:pPr>
        <w:pStyle w:val="a3"/>
        <w:ind w:firstLine="1134"/>
        <w:rPr>
          <w:i/>
          <w:smallCaps/>
        </w:rPr>
      </w:pPr>
      <w:r>
        <w:rPr>
          <w:i/>
          <w:smallCaps/>
        </w:rPr>
        <w:t>Общая классификация чрезвычайных ситуаций (ЧС).</w:t>
      </w:r>
    </w:p>
    <w:p w:rsidR="00335C85" w:rsidRDefault="00335C85">
      <w:pPr>
        <w:pStyle w:val="a3"/>
        <w:ind w:firstLine="1134"/>
        <w:rPr>
          <w:i/>
          <w:smallCaps/>
        </w:rPr>
      </w:pPr>
    </w:p>
    <w:p w:rsidR="00335C85" w:rsidRDefault="0039262E">
      <w:pPr>
        <w:pStyle w:val="a3"/>
        <w:ind w:firstLine="284"/>
      </w:pPr>
      <w:r>
        <w:rPr>
          <w:b/>
          <w:i/>
        </w:rPr>
        <w:t>Опасность</w:t>
      </w:r>
      <w:r>
        <w:t xml:space="preserve"> – возможность нанесения вреда (морального, физического и(или) материального) личности, обществу и государству.</w:t>
      </w:r>
    </w:p>
    <w:p w:rsidR="00335C85" w:rsidRDefault="0039262E">
      <w:pPr>
        <w:pStyle w:val="a3"/>
        <w:ind w:firstLine="284"/>
      </w:pPr>
      <w:r>
        <w:rPr>
          <w:b/>
          <w:i/>
        </w:rPr>
        <w:t>Чрезвычайная ситуация</w:t>
      </w:r>
      <w:r>
        <w:t xml:space="preserve"> – обстановка, сложившаяся на определенной территории в результате катастрофы, аварии, стихийного бедствия, которая может повлечь за собой (или повлекла) человеческие жертвы, ущерб здоровью людей и окружающей среде, значительные материальные потери, а также нарушение условий жизнедеятельности.</w:t>
      </w:r>
    </w:p>
    <w:p w:rsidR="00335C85" w:rsidRDefault="0039262E">
      <w:pPr>
        <w:pStyle w:val="a3"/>
        <w:ind w:firstLine="284"/>
        <w:rPr>
          <w:b/>
          <w:i/>
        </w:rPr>
      </w:pPr>
      <w:r>
        <w:rPr>
          <w:b/>
          <w:i/>
        </w:rPr>
        <w:t>ЧС классифицируются по ряду признаков:</w:t>
      </w:r>
    </w:p>
    <w:p w:rsidR="00335C85" w:rsidRDefault="0039262E">
      <w:pPr>
        <w:pStyle w:val="a3"/>
        <w:ind w:firstLine="284"/>
      </w:pPr>
      <w:r>
        <w:t xml:space="preserve"> </w:t>
      </w:r>
      <w:r>
        <w:rPr>
          <w:i/>
        </w:rPr>
        <w:t>Степень внезапности</w:t>
      </w:r>
      <w:r>
        <w:t>. Своевременное прогнозирование ЧС и правильность действия позволяют избежать значительных потерь и, порой, предотвратить ЧС.</w:t>
      </w:r>
    </w:p>
    <w:p w:rsidR="00335C85" w:rsidRDefault="0039262E">
      <w:pPr>
        <w:pStyle w:val="a3"/>
        <w:ind w:firstLine="284"/>
      </w:pPr>
      <w:r>
        <w:rPr>
          <w:i/>
        </w:rPr>
        <w:t>Скорость распространения ЧС.</w:t>
      </w:r>
      <w:r>
        <w:t xml:space="preserve"> Может носить взрывной, быстрораспространяющийся или плавный характер. К первым двум ситуациям относятся большинство военных конфликтов, техногенных аварий и катастроф, стихийных бедствий. К третьей ситуации: загрязнение окружающей среды, наводнения, паводки.</w:t>
      </w:r>
    </w:p>
    <w:p w:rsidR="00335C85" w:rsidRDefault="0039262E">
      <w:pPr>
        <w:pStyle w:val="a3"/>
        <w:ind w:firstLine="284"/>
      </w:pPr>
      <w:r>
        <w:rPr>
          <w:i/>
        </w:rPr>
        <w:t>Масштаб распространения:</w:t>
      </w:r>
      <w:r>
        <w:t xml:space="preserve"> ЧС по своему составу могут носить локальный, объектовый, местный, региональный, национальный и глобальный характер.</w:t>
      </w:r>
    </w:p>
    <w:p w:rsidR="00335C85" w:rsidRDefault="0039262E">
      <w:pPr>
        <w:pStyle w:val="a3"/>
        <w:ind w:firstLine="284"/>
      </w:pPr>
      <w:r>
        <w:rPr>
          <w:i/>
        </w:rPr>
        <w:t>Продолжительность действия:</w:t>
      </w:r>
      <w:r>
        <w:t xml:space="preserve"> кратковременный и затяжной характеры.</w:t>
      </w:r>
    </w:p>
    <w:p w:rsidR="00335C85" w:rsidRDefault="0039262E">
      <w:pPr>
        <w:pStyle w:val="a3"/>
        <w:ind w:firstLine="284"/>
      </w:pPr>
      <w:r>
        <w:rPr>
          <w:i/>
        </w:rPr>
        <w:t>Характер ЧС:</w:t>
      </w:r>
      <w:r>
        <w:t xml:space="preserve"> преднамеренный и непреднамеренный.</w:t>
      </w:r>
    </w:p>
    <w:p w:rsidR="00335C85" w:rsidRDefault="0039262E">
      <w:pPr>
        <w:pStyle w:val="a3"/>
        <w:ind w:firstLine="284"/>
        <w:rPr>
          <w:i/>
        </w:rPr>
      </w:pPr>
      <w:r>
        <w:rPr>
          <w:i/>
        </w:rPr>
        <w:t xml:space="preserve">Происхождение ЧС: </w:t>
      </w:r>
    </w:p>
    <w:p w:rsidR="00335C85" w:rsidRDefault="0039262E" w:rsidP="0039262E">
      <w:pPr>
        <w:pStyle w:val="a3"/>
        <w:numPr>
          <w:ilvl w:val="0"/>
          <w:numId w:val="31"/>
        </w:numPr>
      </w:pPr>
      <w:r>
        <w:t>Антропогенные.</w:t>
      </w:r>
    </w:p>
    <w:p w:rsidR="00335C85" w:rsidRDefault="0039262E" w:rsidP="0039262E">
      <w:pPr>
        <w:pStyle w:val="a3"/>
        <w:numPr>
          <w:ilvl w:val="0"/>
          <w:numId w:val="31"/>
        </w:numPr>
      </w:pPr>
      <w:r>
        <w:t>Природные:</w:t>
      </w:r>
      <w:r>
        <w:tab/>
        <w:t>а) метеорологические:</w:t>
      </w:r>
    </w:p>
    <w:p w:rsidR="00335C85" w:rsidRDefault="0039262E">
      <w:pPr>
        <w:pStyle w:val="a3"/>
        <w:ind w:left="2880"/>
      </w:pPr>
      <w:r>
        <w:t>- аэродинамические (бури, штормы, ураганы, смерчи);</w:t>
      </w:r>
    </w:p>
    <w:p w:rsidR="00335C85" w:rsidRDefault="0039262E">
      <w:pPr>
        <w:pStyle w:val="a3"/>
        <w:ind w:left="2880"/>
      </w:pPr>
      <w:r>
        <w:t>- агрометеорологические (крупный град, сильный ливень, снегопады, сильная жара…)</w:t>
      </w:r>
    </w:p>
    <w:p w:rsidR="00335C85" w:rsidRDefault="0039262E">
      <w:pPr>
        <w:pStyle w:val="a3"/>
      </w:pPr>
      <w:r>
        <w:tab/>
      </w:r>
      <w:r>
        <w:tab/>
      </w:r>
      <w:r>
        <w:tab/>
        <w:t>б) тектонические: землетрясения, моретрясения (цунами), извержение вулканов.</w:t>
      </w:r>
    </w:p>
    <w:p w:rsidR="00335C85" w:rsidRDefault="0039262E">
      <w:pPr>
        <w:pStyle w:val="a3"/>
      </w:pPr>
      <w:r>
        <w:tab/>
      </w:r>
      <w:r>
        <w:tab/>
      </w:r>
      <w:r>
        <w:tab/>
        <w:t>в) топологические: половодье, паводки, ветровые погоны.</w:t>
      </w:r>
    </w:p>
    <w:p w:rsidR="00335C85" w:rsidRDefault="0039262E">
      <w:pPr>
        <w:pStyle w:val="a3"/>
        <w:ind w:left="2410" w:hanging="250"/>
      </w:pPr>
      <w:r>
        <w:t>г) космические: метеориты, галактические, космические, солнечное излучения и излучение поясов Земли.</w:t>
      </w:r>
    </w:p>
    <w:p w:rsidR="00335C85" w:rsidRDefault="00335C85">
      <w:pPr>
        <w:pStyle w:val="a3"/>
        <w:ind w:left="2410" w:hanging="250"/>
        <w:rPr>
          <w:sz w:val="10"/>
        </w:rPr>
      </w:pPr>
    </w:p>
    <w:p w:rsidR="00335C85" w:rsidRDefault="0039262E">
      <w:pPr>
        <w:pStyle w:val="a3"/>
        <w:ind w:firstLine="284"/>
      </w:pPr>
      <w:r>
        <w:t>К природным ЧС (опасностям) относятся:</w:t>
      </w:r>
    </w:p>
    <w:p w:rsidR="00335C85" w:rsidRDefault="0039262E" w:rsidP="0039262E">
      <w:pPr>
        <w:pStyle w:val="a3"/>
        <w:numPr>
          <w:ilvl w:val="0"/>
          <w:numId w:val="32"/>
        </w:numPr>
        <w:tabs>
          <w:tab w:val="clear" w:pos="360"/>
          <w:tab w:val="num" w:pos="644"/>
        </w:tabs>
        <w:ind w:left="644"/>
      </w:pPr>
      <w:r>
        <w:rPr>
          <w:i/>
        </w:rPr>
        <w:t>Литосферные опасности</w:t>
      </w:r>
      <w:r>
        <w:t>: землетрясения, оползни, снежные лавины, селевые потоки, обвалы;</w:t>
      </w:r>
    </w:p>
    <w:p w:rsidR="00335C85" w:rsidRDefault="0039262E" w:rsidP="0039262E">
      <w:pPr>
        <w:pStyle w:val="a3"/>
        <w:numPr>
          <w:ilvl w:val="0"/>
          <w:numId w:val="32"/>
        </w:numPr>
        <w:tabs>
          <w:tab w:val="clear" w:pos="360"/>
          <w:tab w:val="num" w:pos="644"/>
        </w:tabs>
        <w:ind w:left="644"/>
      </w:pPr>
      <w:r>
        <w:rPr>
          <w:i/>
        </w:rPr>
        <w:t>Атмосферные опасности</w:t>
      </w:r>
      <w:r>
        <w:t>: ураганы, торнадо (смерчи), пыльные (песчаные) бури, грозы.</w:t>
      </w:r>
    </w:p>
    <w:p w:rsidR="00335C85" w:rsidRDefault="0039262E" w:rsidP="0039262E">
      <w:pPr>
        <w:pStyle w:val="a3"/>
        <w:numPr>
          <w:ilvl w:val="0"/>
          <w:numId w:val="32"/>
        </w:numPr>
        <w:tabs>
          <w:tab w:val="clear" w:pos="360"/>
          <w:tab w:val="num" w:pos="644"/>
        </w:tabs>
        <w:ind w:left="644"/>
      </w:pPr>
      <w:r>
        <w:rPr>
          <w:i/>
        </w:rPr>
        <w:t>Гидросферные опасности</w:t>
      </w:r>
      <w:r>
        <w:t>: наводнения, цунами.</w:t>
      </w:r>
    </w:p>
    <w:p w:rsidR="00335C85" w:rsidRDefault="00335C85">
      <w:pPr>
        <w:pStyle w:val="a3"/>
        <w:rPr>
          <w:i/>
          <w:sz w:val="10"/>
        </w:rPr>
      </w:pPr>
    </w:p>
    <w:p w:rsidR="00335C85" w:rsidRDefault="0039262E">
      <w:pPr>
        <w:pStyle w:val="a3"/>
        <w:ind w:firstLine="284"/>
      </w:pPr>
      <w:r>
        <w:rPr>
          <w:b/>
          <w:i/>
        </w:rPr>
        <w:t>Землетрясение</w:t>
      </w:r>
      <w:r>
        <w:t xml:space="preserve"> — колебание земной поверхности вследствие внезапных смещений и разрывов в земной коре или манте. Ежегодно фиксируется около миллиона толчков. Из них:</w:t>
      </w:r>
    </w:p>
    <w:p w:rsidR="00335C85" w:rsidRDefault="0039262E">
      <w:pPr>
        <w:pStyle w:val="a3"/>
        <w:ind w:firstLine="284"/>
      </w:pPr>
      <w:r>
        <w:t>1 — катастрофичный;</w:t>
      </w:r>
    </w:p>
    <w:p w:rsidR="00335C85" w:rsidRDefault="0039262E">
      <w:pPr>
        <w:pStyle w:val="a3"/>
        <w:ind w:firstLine="284"/>
      </w:pPr>
      <w:r>
        <w:t>10 сильных;</w:t>
      </w:r>
    </w:p>
    <w:p w:rsidR="00335C85" w:rsidRDefault="0039262E">
      <w:pPr>
        <w:pStyle w:val="a3"/>
        <w:ind w:firstLine="284"/>
      </w:pPr>
      <w:r>
        <w:t>100 разрушительных;</w:t>
      </w:r>
    </w:p>
    <w:p w:rsidR="00335C85" w:rsidRDefault="0039262E">
      <w:pPr>
        <w:pStyle w:val="a3"/>
        <w:ind w:firstLine="284"/>
      </w:pPr>
      <w:r>
        <w:t>1000 повреждающих разрушений.</w:t>
      </w:r>
    </w:p>
    <w:p w:rsidR="00335C85" w:rsidRDefault="0039262E">
      <w:pPr>
        <w:pStyle w:val="a3"/>
        <w:ind w:firstLine="284"/>
      </w:pPr>
      <w:r>
        <w:t xml:space="preserve">Большинство землетрясений сопровождается затухшими вулканами. В </w:t>
      </w:r>
      <w:r>
        <w:rPr>
          <w:lang w:val="en-US"/>
        </w:rPr>
        <w:t>XX</w:t>
      </w:r>
      <w:r>
        <w:t xml:space="preserve"> веке произошло 340 крупных землетрясений. Особенно катастрофичными являлись:</w:t>
      </w:r>
    </w:p>
    <w:p w:rsidR="00335C85" w:rsidRDefault="0039262E" w:rsidP="0039262E">
      <w:pPr>
        <w:pStyle w:val="a3"/>
        <w:numPr>
          <w:ilvl w:val="0"/>
          <w:numId w:val="33"/>
        </w:numPr>
        <w:tabs>
          <w:tab w:val="clear" w:pos="360"/>
          <w:tab w:val="num" w:pos="644"/>
        </w:tabs>
        <w:ind w:left="644"/>
      </w:pPr>
      <w:r>
        <w:t>Китай — 1976 г. Тянь-Шань. Полное разрушение. 650 000 погибло.</w:t>
      </w:r>
    </w:p>
    <w:p w:rsidR="00335C85" w:rsidRDefault="0039262E" w:rsidP="0039262E">
      <w:pPr>
        <w:pStyle w:val="a3"/>
        <w:numPr>
          <w:ilvl w:val="0"/>
          <w:numId w:val="33"/>
        </w:numPr>
        <w:tabs>
          <w:tab w:val="clear" w:pos="360"/>
          <w:tab w:val="num" w:pos="644"/>
        </w:tabs>
        <w:ind w:left="644"/>
      </w:pPr>
      <w:r>
        <w:t>Япония — 1923 г. 140 000 чел. погибло.</w:t>
      </w:r>
    </w:p>
    <w:p w:rsidR="00335C85" w:rsidRDefault="0039262E" w:rsidP="0039262E">
      <w:pPr>
        <w:pStyle w:val="a3"/>
        <w:numPr>
          <w:ilvl w:val="0"/>
          <w:numId w:val="33"/>
        </w:numPr>
        <w:tabs>
          <w:tab w:val="clear" w:pos="360"/>
          <w:tab w:val="num" w:pos="644"/>
        </w:tabs>
        <w:ind w:left="644"/>
      </w:pPr>
      <w:r>
        <w:t>Перу — 1970 г. 70 000 чел. погибло.</w:t>
      </w:r>
    </w:p>
    <w:p w:rsidR="00335C85" w:rsidRDefault="0039262E" w:rsidP="0039262E">
      <w:pPr>
        <w:pStyle w:val="a3"/>
        <w:numPr>
          <w:ilvl w:val="0"/>
          <w:numId w:val="33"/>
        </w:numPr>
        <w:tabs>
          <w:tab w:val="clear" w:pos="360"/>
          <w:tab w:val="num" w:pos="644"/>
        </w:tabs>
        <w:ind w:left="644"/>
      </w:pPr>
      <w:r>
        <w:t>Ашхабад — 1948 г. 110 000 чел. погибло.</w:t>
      </w:r>
    </w:p>
    <w:p w:rsidR="00335C85" w:rsidRDefault="0039262E" w:rsidP="0039262E">
      <w:pPr>
        <w:pStyle w:val="a3"/>
        <w:numPr>
          <w:ilvl w:val="0"/>
          <w:numId w:val="33"/>
        </w:numPr>
        <w:tabs>
          <w:tab w:val="clear" w:pos="360"/>
          <w:tab w:val="num" w:pos="644"/>
        </w:tabs>
        <w:ind w:left="644"/>
      </w:pPr>
      <w:r>
        <w:t>Ташкент — 1966 г. 20 000 чел. погибло.</w:t>
      </w:r>
    </w:p>
    <w:p w:rsidR="00335C85" w:rsidRDefault="0039262E" w:rsidP="0039262E">
      <w:pPr>
        <w:pStyle w:val="a3"/>
        <w:numPr>
          <w:ilvl w:val="0"/>
          <w:numId w:val="33"/>
        </w:numPr>
        <w:tabs>
          <w:tab w:val="clear" w:pos="360"/>
          <w:tab w:val="num" w:pos="644"/>
        </w:tabs>
        <w:ind w:left="644"/>
      </w:pPr>
      <w:r>
        <w:t>Армения — 1988 г. 25 000 чел. погибло.</w:t>
      </w:r>
    </w:p>
    <w:p w:rsidR="00335C85" w:rsidRDefault="00335C85">
      <w:pPr>
        <w:pStyle w:val="a3"/>
        <w:ind w:firstLine="284"/>
        <w:rPr>
          <w:sz w:val="8"/>
        </w:rPr>
      </w:pPr>
    </w:p>
    <w:p w:rsidR="00335C85" w:rsidRDefault="0039262E">
      <w:pPr>
        <w:pStyle w:val="a3"/>
        <w:ind w:firstLine="284"/>
      </w:pPr>
      <w:r>
        <w:rPr>
          <w:b/>
          <w:i/>
        </w:rPr>
        <w:t>Оползень</w:t>
      </w:r>
      <w:r>
        <w:t xml:space="preserve"> — скользящее смещение под действием силы тяжести на более низкий уровень масс грунта, частей горных пород, формирующих склоны гор, холмов, речных и морских террас без потери контакта между движущимися и неподвижными грунтами. Начинается вследствие нарушения равновесия.</w:t>
      </w:r>
    </w:p>
    <w:p w:rsidR="00335C85" w:rsidRDefault="00335C85">
      <w:pPr>
        <w:pStyle w:val="a3"/>
        <w:ind w:firstLine="284"/>
        <w:rPr>
          <w:sz w:val="8"/>
        </w:rPr>
      </w:pPr>
    </w:p>
    <w:p w:rsidR="00335C85" w:rsidRDefault="0039262E">
      <w:pPr>
        <w:pStyle w:val="a3"/>
        <w:ind w:firstLine="284"/>
      </w:pPr>
      <w:r>
        <w:rPr>
          <w:b/>
          <w:i/>
        </w:rPr>
        <w:t>Лавина</w:t>
      </w:r>
      <w:r>
        <w:t xml:space="preserve"> — снежный обвал массы снега, скользящий с гор склона под влиянием какого-либо воздействия, увлекающий за собой новые массы снега.</w:t>
      </w:r>
    </w:p>
    <w:p w:rsidR="00335C85" w:rsidRDefault="00335C85">
      <w:pPr>
        <w:pStyle w:val="a3"/>
        <w:ind w:firstLine="284"/>
        <w:rPr>
          <w:sz w:val="8"/>
        </w:rPr>
      </w:pPr>
    </w:p>
    <w:p w:rsidR="00335C85" w:rsidRDefault="0039262E">
      <w:pPr>
        <w:pStyle w:val="a3"/>
        <w:ind w:firstLine="284"/>
      </w:pPr>
      <w:r>
        <w:rPr>
          <w:b/>
          <w:i/>
        </w:rPr>
        <w:t>Селевой поток</w:t>
      </w:r>
      <w:r>
        <w:t xml:space="preserve"> — временный горный поток смеси воды, обломков горных пород, глинистых частиц, камней, производящий за относительно короткий промежуток времени значительное изменение русла водотока, и формирующий в результате распада селевой смеси специфические отложения.</w:t>
      </w:r>
    </w:p>
    <w:p w:rsidR="00335C85" w:rsidRDefault="0039262E">
      <w:pPr>
        <w:pStyle w:val="a3"/>
        <w:ind w:firstLine="284"/>
      </w:pPr>
      <w:r>
        <w:rPr>
          <w:i/>
        </w:rPr>
        <w:t>Причины</w:t>
      </w:r>
      <w:r>
        <w:t>:</w:t>
      </w:r>
      <w:r>
        <w:tab/>
        <w:t>землетрясения, обильные снегопады, лавины, интенсивное таяние снега.</w:t>
      </w:r>
    </w:p>
    <w:p w:rsidR="00335C85" w:rsidRDefault="00335C85">
      <w:pPr>
        <w:pStyle w:val="a3"/>
        <w:ind w:firstLine="284"/>
        <w:rPr>
          <w:sz w:val="8"/>
        </w:rPr>
      </w:pPr>
    </w:p>
    <w:p w:rsidR="00335C85" w:rsidRDefault="0039262E">
      <w:pPr>
        <w:pStyle w:val="a3"/>
        <w:ind w:firstLine="284"/>
      </w:pPr>
      <w:r>
        <w:rPr>
          <w:b/>
          <w:i/>
        </w:rPr>
        <w:t>Обвал</w:t>
      </w:r>
      <w:r>
        <w:t xml:space="preserve"> — отрыв и катастрофическое падение больших масс пород, их опрокидывание, дробление, скатывание на крутых горных склонах.</w:t>
      </w:r>
    </w:p>
    <w:p w:rsidR="00335C85" w:rsidRDefault="0039262E">
      <w:pPr>
        <w:pStyle w:val="3"/>
      </w:pPr>
      <w:r>
        <w:br w:type="page"/>
      </w:r>
      <w:bookmarkStart w:id="11" w:name="_Toc514096577"/>
      <w:r>
        <w:lastRenderedPageBreak/>
        <w:t>Лекция 4: Опасности социальной сферы повседневной жизни военнослужащих и мероприятия по их предупреждению.</w:t>
      </w:r>
      <w:bookmarkEnd w:id="11"/>
    </w:p>
    <w:p w:rsidR="00335C85" w:rsidRDefault="0039262E">
      <w:pPr>
        <w:pStyle w:val="a3"/>
        <w:rPr>
          <w:b/>
          <w:i/>
        </w:rPr>
      </w:pPr>
      <w:r>
        <w:rPr>
          <w:b/>
          <w:i/>
        </w:rPr>
        <w:t>Вопросы:</w:t>
      </w:r>
    </w:p>
    <w:p w:rsidR="00335C85" w:rsidRDefault="0039262E" w:rsidP="0039262E">
      <w:pPr>
        <w:pStyle w:val="a3"/>
        <w:numPr>
          <w:ilvl w:val="0"/>
          <w:numId w:val="34"/>
        </w:numPr>
      </w:pPr>
      <w:r>
        <w:t>Социальная безопасность.</w:t>
      </w:r>
    </w:p>
    <w:p w:rsidR="00335C85" w:rsidRDefault="0039262E" w:rsidP="0039262E">
      <w:pPr>
        <w:pStyle w:val="a3"/>
        <w:numPr>
          <w:ilvl w:val="0"/>
          <w:numId w:val="34"/>
        </w:numPr>
      </w:pPr>
      <w:r>
        <w:t>Опасности повседневной жизни военнослужащих.</w:t>
      </w:r>
    </w:p>
    <w:p w:rsidR="00335C85" w:rsidRDefault="0039262E" w:rsidP="0039262E">
      <w:pPr>
        <w:pStyle w:val="a3"/>
        <w:numPr>
          <w:ilvl w:val="0"/>
          <w:numId w:val="34"/>
        </w:numPr>
      </w:pPr>
      <w:r>
        <w:t>Работа командира по обеспечению безопасности при повседневной деятельности подразделения.</w:t>
      </w:r>
    </w:p>
    <w:p w:rsidR="00335C85" w:rsidRDefault="00335C85">
      <w:pPr>
        <w:pStyle w:val="a3"/>
      </w:pPr>
    </w:p>
    <w:p w:rsidR="00335C85" w:rsidRDefault="0039262E">
      <w:pPr>
        <w:pStyle w:val="a3"/>
        <w:ind w:firstLine="1134"/>
        <w:rPr>
          <w:b/>
          <w:smallCaps/>
        </w:rPr>
      </w:pPr>
      <w:r>
        <w:rPr>
          <w:b/>
          <w:smallCaps/>
        </w:rPr>
        <w:t>== Вопрос 1 ==</w:t>
      </w:r>
    </w:p>
    <w:p w:rsidR="00335C85" w:rsidRDefault="0039262E">
      <w:pPr>
        <w:pStyle w:val="a3"/>
        <w:ind w:firstLine="1134"/>
        <w:rPr>
          <w:i/>
          <w:smallCaps/>
        </w:rPr>
      </w:pPr>
      <w:r>
        <w:rPr>
          <w:i/>
          <w:smallCaps/>
        </w:rPr>
        <w:t>Социальная безопасность.</w:t>
      </w:r>
    </w:p>
    <w:p w:rsidR="00335C85" w:rsidRDefault="00335C85">
      <w:pPr>
        <w:pStyle w:val="a3"/>
        <w:ind w:firstLine="1134"/>
        <w:rPr>
          <w:i/>
          <w:smallCaps/>
        </w:rPr>
      </w:pPr>
    </w:p>
    <w:p w:rsidR="00335C85" w:rsidRDefault="0039262E">
      <w:pPr>
        <w:pStyle w:val="a3"/>
        <w:ind w:firstLine="284"/>
      </w:pPr>
      <w:r>
        <w:rPr>
          <w:b/>
          <w:i/>
        </w:rPr>
        <w:t>Социальная безопасность</w:t>
      </w:r>
      <w:r>
        <w:t xml:space="preserve"> — безопасность человека в социуме.</w:t>
      </w:r>
    </w:p>
    <w:p w:rsidR="00335C85" w:rsidRDefault="00335C85">
      <w:pPr>
        <w:pStyle w:val="a3"/>
        <w:ind w:firstLine="284"/>
      </w:pPr>
    </w:p>
    <w:p w:rsidR="00335C85" w:rsidRDefault="0039262E">
      <w:pPr>
        <w:pStyle w:val="a3"/>
        <w:ind w:firstLine="284"/>
        <w:rPr>
          <w:i/>
        </w:rPr>
      </w:pPr>
      <w:r>
        <w:rPr>
          <w:i/>
        </w:rPr>
        <w:t>Объекты социальной безопасности:</w:t>
      </w:r>
    </w:p>
    <w:p w:rsidR="00335C85" w:rsidRDefault="0039262E" w:rsidP="0039262E">
      <w:pPr>
        <w:pStyle w:val="a3"/>
        <w:numPr>
          <w:ilvl w:val="0"/>
          <w:numId w:val="35"/>
        </w:numPr>
        <w:tabs>
          <w:tab w:val="clear" w:pos="360"/>
          <w:tab w:val="num" w:pos="644"/>
        </w:tabs>
        <w:ind w:left="644"/>
      </w:pPr>
      <w:r>
        <w:t>люди;</w:t>
      </w:r>
    </w:p>
    <w:p w:rsidR="00335C85" w:rsidRDefault="0039262E" w:rsidP="0039262E">
      <w:pPr>
        <w:pStyle w:val="a3"/>
        <w:numPr>
          <w:ilvl w:val="0"/>
          <w:numId w:val="35"/>
        </w:numPr>
        <w:tabs>
          <w:tab w:val="clear" w:pos="360"/>
          <w:tab w:val="num" w:pos="644"/>
        </w:tabs>
        <w:ind w:left="644"/>
      </w:pPr>
      <w:r>
        <w:t>инфраструктура жизнеобеспечения;</w:t>
      </w:r>
    </w:p>
    <w:p w:rsidR="00335C85" w:rsidRDefault="0039262E" w:rsidP="0039262E">
      <w:pPr>
        <w:pStyle w:val="a3"/>
        <w:numPr>
          <w:ilvl w:val="0"/>
          <w:numId w:val="35"/>
        </w:numPr>
        <w:tabs>
          <w:tab w:val="clear" w:pos="360"/>
          <w:tab w:val="num" w:pos="644"/>
        </w:tabs>
        <w:ind w:left="644"/>
      </w:pPr>
      <w:r>
        <w:t>система социализации человека.</w:t>
      </w:r>
    </w:p>
    <w:p w:rsidR="00335C85" w:rsidRDefault="00335C85">
      <w:pPr>
        <w:pStyle w:val="a3"/>
        <w:ind w:firstLine="284"/>
      </w:pPr>
    </w:p>
    <w:p w:rsidR="00335C85" w:rsidRDefault="0039262E">
      <w:pPr>
        <w:pStyle w:val="a3"/>
        <w:ind w:firstLine="284"/>
        <w:rPr>
          <w:i/>
        </w:rPr>
      </w:pPr>
      <w:r>
        <w:rPr>
          <w:i/>
        </w:rPr>
        <w:t>К классу социально-опасных факторов в военной службе относятся:</w:t>
      </w:r>
    </w:p>
    <w:p w:rsidR="00335C85" w:rsidRDefault="0039262E" w:rsidP="0039262E">
      <w:pPr>
        <w:pStyle w:val="a3"/>
        <w:numPr>
          <w:ilvl w:val="0"/>
          <w:numId w:val="36"/>
        </w:numPr>
        <w:tabs>
          <w:tab w:val="clear" w:pos="360"/>
          <w:tab w:val="num" w:pos="644"/>
        </w:tabs>
        <w:ind w:left="644"/>
      </w:pPr>
      <w:r>
        <w:t>социальная напряженность в отношении военнослужащих и мирным населением;</w:t>
      </w:r>
    </w:p>
    <w:p w:rsidR="00335C85" w:rsidRDefault="0039262E" w:rsidP="0039262E">
      <w:pPr>
        <w:pStyle w:val="a3"/>
        <w:numPr>
          <w:ilvl w:val="0"/>
          <w:numId w:val="36"/>
        </w:numPr>
        <w:tabs>
          <w:tab w:val="clear" w:pos="360"/>
          <w:tab w:val="num" w:pos="644"/>
        </w:tabs>
        <w:ind w:left="644"/>
      </w:pPr>
      <w:r>
        <w:t>военные конфликты;</w:t>
      </w:r>
    </w:p>
    <w:p w:rsidR="00335C85" w:rsidRDefault="0039262E" w:rsidP="0039262E">
      <w:pPr>
        <w:pStyle w:val="a3"/>
        <w:numPr>
          <w:ilvl w:val="0"/>
          <w:numId w:val="36"/>
        </w:numPr>
        <w:tabs>
          <w:tab w:val="clear" w:pos="360"/>
          <w:tab w:val="num" w:pos="644"/>
        </w:tabs>
        <w:ind w:left="644"/>
      </w:pPr>
      <w:r>
        <w:t>экологические проблемы;</w:t>
      </w:r>
    </w:p>
    <w:p w:rsidR="00335C85" w:rsidRDefault="0039262E" w:rsidP="0039262E">
      <w:pPr>
        <w:pStyle w:val="a3"/>
        <w:numPr>
          <w:ilvl w:val="0"/>
          <w:numId w:val="36"/>
        </w:numPr>
        <w:tabs>
          <w:tab w:val="clear" w:pos="360"/>
          <w:tab w:val="num" w:pos="644"/>
        </w:tabs>
        <w:ind w:left="644"/>
      </w:pPr>
      <w:r>
        <w:t>низкое денежное содержание военнослужащих;</w:t>
      </w:r>
    </w:p>
    <w:p w:rsidR="00335C85" w:rsidRDefault="0039262E" w:rsidP="0039262E">
      <w:pPr>
        <w:pStyle w:val="a3"/>
        <w:numPr>
          <w:ilvl w:val="0"/>
          <w:numId w:val="36"/>
        </w:numPr>
        <w:tabs>
          <w:tab w:val="clear" w:pos="360"/>
          <w:tab w:val="num" w:pos="644"/>
        </w:tabs>
        <w:ind w:left="644"/>
      </w:pPr>
      <w:r>
        <w:t>ухудшение вещевого и продовольственного имущества;</w:t>
      </w:r>
    </w:p>
    <w:p w:rsidR="00335C85" w:rsidRDefault="0039262E" w:rsidP="0039262E">
      <w:pPr>
        <w:pStyle w:val="a3"/>
        <w:numPr>
          <w:ilvl w:val="0"/>
          <w:numId w:val="36"/>
        </w:numPr>
        <w:tabs>
          <w:tab w:val="clear" w:pos="360"/>
          <w:tab w:val="num" w:pos="644"/>
        </w:tabs>
        <w:ind w:left="644"/>
      </w:pPr>
      <w:r>
        <w:t>неустроенность военнослужащих после увольнения из ВС.</w:t>
      </w:r>
    </w:p>
    <w:p w:rsidR="00335C85" w:rsidRDefault="00335C85">
      <w:pPr>
        <w:pStyle w:val="a3"/>
      </w:pPr>
    </w:p>
    <w:p w:rsidR="00335C85" w:rsidRDefault="0039262E">
      <w:pPr>
        <w:pStyle w:val="a3"/>
        <w:ind w:firstLine="1134"/>
        <w:rPr>
          <w:b/>
          <w:smallCaps/>
        </w:rPr>
      </w:pPr>
      <w:r>
        <w:rPr>
          <w:b/>
          <w:smallCaps/>
        </w:rPr>
        <w:t>== Вопрос 2 ==</w:t>
      </w:r>
    </w:p>
    <w:p w:rsidR="00335C85" w:rsidRDefault="0039262E">
      <w:pPr>
        <w:pStyle w:val="a3"/>
        <w:ind w:firstLine="1134"/>
        <w:rPr>
          <w:i/>
          <w:smallCaps/>
        </w:rPr>
      </w:pPr>
      <w:r>
        <w:rPr>
          <w:i/>
          <w:smallCaps/>
        </w:rPr>
        <w:t>Опасности повседневной жизни военнослужащих.</w:t>
      </w:r>
    </w:p>
    <w:p w:rsidR="00335C85" w:rsidRDefault="00335C85">
      <w:pPr>
        <w:pStyle w:val="a3"/>
        <w:ind w:firstLine="1134"/>
        <w:rPr>
          <w:i/>
          <w:smallCaps/>
        </w:rPr>
      </w:pPr>
    </w:p>
    <w:p w:rsidR="00335C85" w:rsidRDefault="0039262E">
      <w:pPr>
        <w:pStyle w:val="a3"/>
        <w:ind w:firstLine="284"/>
        <w:rPr>
          <w:i/>
        </w:rPr>
      </w:pPr>
      <w:r>
        <w:rPr>
          <w:i/>
        </w:rPr>
        <w:t>Повседневная деятельность войск включает:</w:t>
      </w:r>
    </w:p>
    <w:p w:rsidR="00335C85" w:rsidRDefault="0039262E" w:rsidP="0039262E">
      <w:pPr>
        <w:pStyle w:val="a3"/>
        <w:numPr>
          <w:ilvl w:val="0"/>
          <w:numId w:val="37"/>
        </w:numPr>
        <w:tabs>
          <w:tab w:val="clear" w:pos="360"/>
          <w:tab w:val="num" w:pos="644"/>
        </w:tabs>
        <w:ind w:left="644"/>
      </w:pPr>
      <w:r>
        <w:t>боевое дежурство;</w:t>
      </w:r>
    </w:p>
    <w:p w:rsidR="00335C85" w:rsidRDefault="0039262E" w:rsidP="0039262E">
      <w:pPr>
        <w:pStyle w:val="a3"/>
        <w:numPr>
          <w:ilvl w:val="0"/>
          <w:numId w:val="37"/>
        </w:numPr>
        <w:tabs>
          <w:tab w:val="clear" w:pos="360"/>
          <w:tab w:val="num" w:pos="644"/>
        </w:tabs>
        <w:ind w:left="644"/>
      </w:pPr>
      <w:r>
        <w:t>боевую подготовку;</w:t>
      </w:r>
    </w:p>
    <w:p w:rsidR="00335C85" w:rsidRDefault="0039262E" w:rsidP="0039262E">
      <w:pPr>
        <w:pStyle w:val="a3"/>
        <w:numPr>
          <w:ilvl w:val="0"/>
          <w:numId w:val="37"/>
        </w:numPr>
        <w:tabs>
          <w:tab w:val="clear" w:pos="360"/>
          <w:tab w:val="num" w:pos="644"/>
        </w:tabs>
        <w:ind w:left="644"/>
      </w:pPr>
      <w:r>
        <w:t>эксплуатацию ВВТ;</w:t>
      </w:r>
    </w:p>
    <w:p w:rsidR="00335C85" w:rsidRDefault="0039262E" w:rsidP="0039262E">
      <w:pPr>
        <w:pStyle w:val="a3"/>
        <w:numPr>
          <w:ilvl w:val="0"/>
          <w:numId w:val="37"/>
        </w:numPr>
        <w:tabs>
          <w:tab w:val="clear" w:pos="360"/>
          <w:tab w:val="num" w:pos="644"/>
        </w:tabs>
        <w:ind w:left="644"/>
      </w:pPr>
      <w:r>
        <w:t>специальные занятия и работы;</w:t>
      </w:r>
    </w:p>
    <w:p w:rsidR="00335C85" w:rsidRDefault="0039262E" w:rsidP="0039262E">
      <w:pPr>
        <w:pStyle w:val="a3"/>
        <w:numPr>
          <w:ilvl w:val="0"/>
          <w:numId w:val="37"/>
        </w:numPr>
        <w:tabs>
          <w:tab w:val="clear" w:pos="360"/>
          <w:tab w:val="num" w:pos="644"/>
        </w:tabs>
        <w:ind w:left="644"/>
      </w:pPr>
      <w:r>
        <w:t>несение караульной, гарнизонной и внутренней служб;</w:t>
      </w:r>
    </w:p>
    <w:p w:rsidR="00335C85" w:rsidRDefault="00335C85">
      <w:pPr>
        <w:pStyle w:val="a3"/>
        <w:ind w:firstLine="284"/>
      </w:pPr>
    </w:p>
    <w:p w:rsidR="00335C85" w:rsidRDefault="0039262E">
      <w:pPr>
        <w:pStyle w:val="a3"/>
        <w:ind w:firstLine="284"/>
        <w:rPr>
          <w:i/>
        </w:rPr>
      </w:pPr>
      <w:r>
        <w:rPr>
          <w:i/>
        </w:rPr>
        <w:t>Виды безопасности:</w:t>
      </w:r>
    </w:p>
    <w:p w:rsidR="00335C85" w:rsidRDefault="0039262E" w:rsidP="0039262E">
      <w:pPr>
        <w:pStyle w:val="a3"/>
        <w:numPr>
          <w:ilvl w:val="0"/>
          <w:numId w:val="38"/>
        </w:numPr>
        <w:tabs>
          <w:tab w:val="clear" w:pos="360"/>
          <w:tab w:val="num" w:pos="644"/>
        </w:tabs>
        <w:ind w:left="644"/>
      </w:pPr>
      <w:r>
        <w:t>безопасность боевого дежурства;</w:t>
      </w:r>
    </w:p>
    <w:p w:rsidR="00335C85" w:rsidRDefault="0039262E" w:rsidP="0039262E">
      <w:pPr>
        <w:pStyle w:val="a3"/>
        <w:numPr>
          <w:ilvl w:val="0"/>
          <w:numId w:val="38"/>
        </w:numPr>
        <w:tabs>
          <w:tab w:val="clear" w:pos="360"/>
          <w:tab w:val="num" w:pos="644"/>
        </w:tabs>
        <w:ind w:left="644"/>
      </w:pPr>
      <w:r>
        <w:t>безопасность боевой подготовки и т.д.;</w:t>
      </w:r>
    </w:p>
    <w:p w:rsidR="00335C85" w:rsidRDefault="0039262E" w:rsidP="0039262E">
      <w:pPr>
        <w:pStyle w:val="a3"/>
        <w:numPr>
          <w:ilvl w:val="0"/>
          <w:numId w:val="38"/>
        </w:numPr>
        <w:tabs>
          <w:tab w:val="clear" w:pos="360"/>
          <w:tab w:val="num" w:pos="644"/>
        </w:tabs>
        <w:ind w:left="644"/>
      </w:pPr>
      <w:r>
        <w:t>безопасность эксплуатации ВВТ.</w:t>
      </w:r>
    </w:p>
    <w:p w:rsidR="00335C85" w:rsidRDefault="00335C85">
      <w:pPr>
        <w:pStyle w:val="a3"/>
        <w:ind w:firstLine="284"/>
        <w:rPr>
          <w:b/>
          <w:i/>
        </w:rPr>
      </w:pPr>
    </w:p>
    <w:p w:rsidR="00335C85" w:rsidRDefault="0039262E">
      <w:pPr>
        <w:pStyle w:val="a3"/>
        <w:ind w:firstLine="284"/>
      </w:pPr>
      <w:r>
        <w:rPr>
          <w:b/>
          <w:i/>
        </w:rPr>
        <w:t>Боевое дежурство</w:t>
      </w:r>
      <w:r>
        <w:t xml:space="preserve"> является выполнением боевой задачи. Особенностью боевого дежурства является психологические, физические и специфические нагрузки, связанные с особой ответственностью номеров расчета, бытовыми условиями.</w:t>
      </w:r>
    </w:p>
    <w:p w:rsidR="00335C85" w:rsidRDefault="0039262E">
      <w:pPr>
        <w:pStyle w:val="a3"/>
        <w:ind w:firstLine="284"/>
      </w:pPr>
      <w:r>
        <w:rPr>
          <w:b/>
          <w:i/>
        </w:rPr>
        <w:t>Боевая подготовка</w:t>
      </w:r>
      <w:r>
        <w:t xml:space="preserve"> — основное содержание повседневной деятельности войск. В каждом виде военной службы содержание и формы боевой подготовки имеют свои особенности, определяемые особенностями эксплуатации ВВТ.</w:t>
      </w:r>
    </w:p>
    <w:p w:rsidR="00335C85" w:rsidRDefault="0039262E">
      <w:pPr>
        <w:pStyle w:val="a3"/>
        <w:ind w:firstLine="284"/>
      </w:pPr>
      <w:r>
        <w:t>Содержание и сущность любого вида безопасности определяется факторами, воздействующими на объект.</w:t>
      </w:r>
    </w:p>
    <w:p w:rsidR="00335C85" w:rsidRDefault="0039262E">
      <w:pPr>
        <w:pStyle w:val="a3"/>
        <w:ind w:firstLine="284"/>
      </w:pPr>
      <w:r>
        <w:t>Сущность всех видов безопасности состоит в безопасности военнослужащего и определенной среды, а содержание в проведении мероприятий позволяющих достичь этой безопасности.</w:t>
      </w:r>
    </w:p>
    <w:p w:rsidR="00335C85" w:rsidRDefault="00335C85">
      <w:pPr>
        <w:pStyle w:val="a3"/>
        <w:ind w:firstLine="284"/>
      </w:pPr>
    </w:p>
    <w:p w:rsidR="00335C85" w:rsidRDefault="0039262E">
      <w:pPr>
        <w:pStyle w:val="a3"/>
        <w:ind w:firstLine="284"/>
      </w:pPr>
      <w:r>
        <w:t xml:space="preserve">Под </w:t>
      </w:r>
      <w:r>
        <w:rPr>
          <w:b/>
          <w:i/>
        </w:rPr>
        <w:t>опасными (вредными) факторами</w:t>
      </w:r>
      <w:r>
        <w:t xml:space="preserve"> — понимаются объекты внешней среды воздействие которой на человека, технику и среду, приводит к ухудшению количества последствий.</w:t>
      </w:r>
    </w:p>
    <w:p w:rsidR="00335C85" w:rsidRDefault="00335C85">
      <w:pPr>
        <w:pStyle w:val="a3"/>
        <w:ind w:firstLine="284"/>
      </w:pPr>
    </w:p>
    <w:p w:rsidR="00335C85" w:rsidRDefault="00335C85">
      <w:pPr>
        <w:pStyle w:val="a3"/>
        <w:ind w:firstLine="284"/>
      </w:pPr>
    </w:p>
    <w:p w:rsidR="00335C85" w:rsidRDefault="0055227A">
      <w:pPr>
        <w:pStyle w:val="a3"/>
        <w:ind w:firstLine="284"/>
        <w:jc w:val="center"/>
        <w:rPr>
          <w:sz w:val="28"/>
        </w:rPr>
      </w:pPr>
      <w:r>
        <w:rPr>
          <w:noProof/>
        </w:rPr>
        <w:pict>
          <v:group id="_x0000_s1372" style="position:absolute;left:0;text-align:left;margin-left:.65pt;margin-top:2.2pt;width:518.4pt;height:118.8pt;z-index:251622400" coordorigin="864,12780" coordsize="10368,2376" o:allowincell="f">
            <v:shape id="_x0000_s1053" type="#_x0000_t202" style="position:absolute;left:864;top:12780;width:10368;height:2376" o:regroupid="17" strokecolor="#969696" strokeweight="3pt">
              <v:stroke linestyle="thinThin"/>
              <v:textbox style="mso-next-textbox:#_x0000_s1053">
                <w:txbxContent>
                  <w:p w:rsidR="00335C85" w:rsidRDefault="0039262E">
                    <w:pPr>
                      <w:pStyle w:val="a3"/>
                      <w:jc w:val="center"/>
                      <w:rPr>
                        <w:rFonts w:ascii="Impact" w:hAnsi="Impact"/>
                        <w:u w:val="words"/>
                      </w:rPr>
                    </w:pPr>
                    <w:r>
                      <w:rPr>
                        <w:rFonts w:ascii="Impact" w:hAnsi="Impact"/>
                        <w:u w:val="words"/>
                      </w:rPr>
                      <w:t>Модель безопасности военнослужащих</w:t>
                    </w:r>
                  </w:p>
                  <w:p w:rsidR="00335C85" w:rsidRDefault="00335C85">
                    <w:pPr>
                      <w:pStyle w:val="a3"/>
                      <w:jc w:val="center"/>
                      <w:rPr>
                        <w:b/>
                        <w:i/>
                        <w:spacing w:val="90"/>
                        <w:u w:val="words"/>
                      </w:rPr>
                    </w:pPr>
                  </w:p>
                  <w:p w:rsidR="00335C85" w:rsidRDefault="0039262E">
                    <w:pPr>
                      <w:pStyle w:val="a3"/>
                      <w:jc w:val="center"/>
                      <w:rPr>
                        <w:b/>
                        <w:i/>
                        <w:spacing w:val="90"/>
                        <w:u w:val="words"/>
                      </w:rPr>
                    </w:pPr>
                    <w:r>
                      <w:rPr>
                        <w:b/>
                        <w:i/>
                        <w:spacing w:val="90"/>
                        <w:u w:val="words"/>
                      </w:rPr>
                      <w:t>Военнослужащий</w:t>
                    </w:r>
                  </w:p>
                  <w:p w:rsidR="00335C85" w:rsidRDefault="00335C85">
                    <w:pPr>
                      <w:jc w:val="center"/>
                      <w:rPr>
                        <w:b/>
                        <w:u w:val="words"/>
                      </w:rPr>
                    </w:pPr>
                  </w:p>
                  <w:p w:rsidR="00335C85" w:rsidRDefault="00335C85">
                    <w:pPr>
                      <w:jc w:val="center"/>
                      <w:rPr>
                        <w:b/>
                        <w:u w:val="words"/>
                      </w:rPr>
                    </w:pPr>
                  </w:p>
                  <w:p w:rsidR="00335C85" w:rsidRDefault="00335C85">
                    <w:pPr>
                      <w:jc w:val="center"/>
                      <w:rPr>
                        <w:b/>
                        <w:u w:val="words"/>
                      </w:rPr>
                    </w:pPr>
                  </w:p>
                </w:txbxContent>
              </v:textbox>
            </v:shape>
            <v:shape id="_x0000_s1057" type="#_x0000_t202" style="position:absolute;left:1008;top:13821;width:1872;height:1231" o:regroupid="17" fillcolor="#eaeaea" strokecolor="silver">
              <v:textbox inset=".5mm,,0">
                <w:txbxContent>
                  <w:p w:rsidR="00335C85" w:rsidRDefault="0039262E">
                    <w:pPr>
                      <w:ind w:firstLine="142"/>
                      <w:rPr>
                        <w:i/>
                        <w:sz w:val="16"/>
                      </w:rPr>
                    </w:pPr>
                    <w:r>
                      <w:rPr>
                        <w:i/>
                        <w:sz w:val="16"/>
                      </w:rPr>
                      <w:t>Источники опасности:</w:t>
                    </w:r>
                  </w:p>
                  <w:p w:rsidR="00335C85" w:rsidRDefault="00335C85">
                    <w:pPr>
                      <w:jc w:val="right"/>
                      <w:rPr>
                        <w:sz w:val="10"/>
                      </w:rPr>
                    </w:pPr>
                  </w:p>
                  <w:p w:rsidR="00335C85" w:rsidRDefault="0039262E" w:rsidP="0039262E">
                    <w:pPr>
                      <w:numPr>
                        <w:ilvl w:val="0"/>
                        <w:numId w:val="7"/>
                      </w:numPr>
                      <w:tabs>
                        <w:tab w:val="left" w:pos="284"/>
                      </w:tabs>
                      <w:ind w:left="0" w:firstLine="142"/>
                      <w:rPr>
                        <w:sz w:val="16"/>
                      </w:rPr>
                    </w:pPr>
                    <w:r>
                      <w:rPr>
                        <w:sz w:val="16"/>
                      </w:rPr>
                      <w:t>окружающие люди;</w:t>
                    </w:r>
                  </w:p>
                  <w:p w:rsidR="00335C85" w:rsidRDefault="0039262E" w:rsidP="0039262E">
                    <w:pPr>
                      <w:numPr>
                        <w:ilvl w:val="0"/>
                        <w:numId w:val="7"/>
                      </w:numPr>
                      <w:tabs>
                        <w:tab w:val="left" w:pos="284"/>
                      </w:tabs>
                      <w:ind w:left="0" w:firstLine="142"/>
                      <w:rPr>
                        <w:sz w:val="16"/>
                      </w:rPr>
                    </w:pPr>
                    <w:r>
                      <w:rPr>
                        <w:sz w:val="16"/>
                      </w:rPr>
                      <w:t>техника;</w:t>
                    </w:r>
                  </w:p>
                  <w:p w:rsidR="00335C85" w:rsidRDefault="0039262E" w:rsidP="0039262E">
                    <w:pPr>
                      <w:numPr>
                        <w:ilvl w:val="0"/>
                        <w:numId w:val="7"/>
                      </w:numPr>
                      <w:tabs>
                        <w:tab w:val="left" w:pos="284"/>
                      </w:tabs>
                      <w:ind w:left="0" w:firstLine="142"/>
                      <w:rPr>
                        <w:sz w:val="16"/>
                      </w:rPr>
                    </w:pPr>
                    <w:r>
                      <w:rPr>
                        <w:sz w:val="16"/>
                      </w:rPr>
                      <w:t>природа.</w:t>
                    </w:r>
                  </w:p>
                </w:txbxContent>
              </v:textbox>
            </v:shape>
            <v:shape id="_x0000_s1059" type="#_x0000_t202" style="position:absolute;left:7173;top:13821;width:1872;height:1231" o:regroupid="17" fillcolor="#eaeaea" strokecolor="silver">
              <v:textbox inset=".5mm,,.5mm">
                <w:txbxContent>
                  <w:p w:rsidR="00335C85" w:rsidRDefault="0039262E">
                    <w:pPr>
                      <w:ind w:firstLine="142"/>
                      <w:rPr>
                        <w:i/>
                        <w:sz w:val="16"/>
                      </w:rPr>
                    </w:pPr>
                    <w:r>
                      <w:rPr>
                        <w:i/>
                        <w:sz w:val="16"/>
                      </w:rPr>
                      <w:t>Методы защиты:</w:t>
                    </w:r>
                  </w:p>
                  <w:p w:rsidR="00335C85" w:rsidRDefault="00335C85">
                    <w:pPr>
                      <w:jc w:val="right"/>
                      <w:rPr>
                        <w:sz w:val="10"/>
                      </w:rPr>
                    </w:pPr>
                  </w:p>
                  <w:p w:rsidR="00335C85" w:rsidRDefault="0039262E" w:rsidP="0039262E">
                    <w:pPr>
                      <w:numPr>
                        <w:ilvl w:val="0"/>
                        <w:numId w:val="7"/>
                      </w:numPr>
                      <w:tabs>
                        <w:tab w:val="left" w:pos="284"/>
                      </w:tabs>
                      <w:ind w:left="0" w:firstLine="142"/>
                      <w:rPr>
                        <w:sz w:val="16"/>
                      </w:rPr>
                    </w:pPr>
                    <w:r>
                      <w:rPr>
                        <w:sz w:val="16"/>
                      </w:rPr>
                      <w:t>самозащита;</w:t>
                    </w:r>
                  </w:p>
                  <w:p w:rsidR="00335C85" w:rsidRDefault="0039262E" w:rsidP="0039262E">
                    <w:pPr>
                      <w:numPr>
                        <w:ilvl w:val="0"/>
                        <w:numId w:val="7"/>
                      </w:numPr>
                      <w:tabs>
                        <w:tab w:val="left" w:pos="284"/>
                      </w:tabs>
                      <w:ind w:left="0" w:firstLine="142"/>
                      <w:rPr>
                        <w:sz w:val="16"/>
                      </w:rPr>
                    </w:pPr>
                    <w:r>
                      <w:rPr>
                        <w:sz w:val="16"/>
                      </w:rPr>
                      <w:t>соблюдение ПМБ;</w:t>
                    </w:r>
                  </w:p>
                  <w:p w:rsidR="00335C85" w:rsidRDefault="0039262E" w:rsidP="0039262E">
                    <w:pPr>
                      <w:numPr>
                        <w:ilvl w:val="0"/>
                        <w:numId w:val="7"/>
                      </w:numPr>
                      <w:tabs>
                        <w:tab w:val="left" w:pos="284"/>
                      </w:tabs>
                      <w:ind w:left="0" w:firstLine="142"/>
                      <w:rPr>
                        <w:sz w:val="16"/>
                      </w:rPr>
                    </w:pPr>
                    <w:r>
                      <w:rPr>
                        <w:sz w:val="16"/>
                      </w:rPr>
                      <w:t>охрана ЧМС.</w:t>
                    </w:r>
                  </w:p>
                </w:txbxContent>
              </v:textbox>
            </v:shape>
            <v:shape id="_x0000_s1061" type="#_x0000_t202" style="position:absolute;left:3064;top:13821;width:1872;height:1231" o:regroupid="17" fillcolor="#eaeaea" strokecolor="silver">
              <v:textbox inset=".5mm,,0">
                <w:txbxContent>
                  <w:p w:rsidR="00335C85" w:rsidRDefault="0039262E">
                    <w:pPr>
                      <w:ind w:firstLine="142"/>
                      <w:rPr>
                        <w:i/>
                        <w:sz w:val="16"/>
                      </w:rPr>
                    </w:pPr>
                    <w:r>
                      <w:rPr>
                        <w:i/>
                        <w:sz w:val="16"/>
                      </w:rPr>
                      <w:t>Угрозы:</w:t>
                    </w:r>
                  </w:p>
                  <w:p w:rsidR="00335C85" w:rsidRDefault="00335C85">
                    <w:pPr>
                      <w:jc w:val="right"/>
                      <w:rPr>
                        <w:sz w:val="10"/>
                      </w:rPr>
                    </w:pPr>
                  </w:p>
                  <w:p w:rsidR="00335C85" w:rsidRDefault="0039262E" w:rsidP="0039262E">
                    <w:pPr>
                      <w:numPr>
                        <w:ilvl w:val="0"/>
                        <w:numId w:val="7"/>
                      </w:numPr>
                      <w:tabs>
                        <w:tab w:val="left" w:pos="284"/>
                      </w:tabs>
                      <w:ind w:left="0" w:firstLine="142"/>
                      <w:rPr>
                        <w:sz w:val="16"/>
                      </w:rPr>
                    </w:pPr>
                    <w:r>
                      <w:rPr>
                        <w:sz w:val="16"/>
                      </w:rPr>
                      <w:t>увечья, смерть;</w:t>
                    </w:r>
                  </w:p>
                  <w:p w:rsidR="00335C85" w:rsidRDefault="0039262E" w:rsidP="0039262E">
                    <w:pPr>
                      <w:numPr>
                        <w:ilvl w:val="0"/>
                        <w:numId w:val="7"/>
                      </w:numPr>
                      <w:tabs>
                        <w:tab w:val="left" w:pos="284"/>
                      </w:tabs>
                      <w:ind w:left="0" w:firstLine="142"/>
                      <w:rPr>
                        <w:sz w:val="16"/>
                      </w:rPr>
                    </w:pPr>
                    <w:r>
                      <w:rPr>
                        <w:sz w:val="16"/>
                      </w:rPr>
                      <w:t>болезни;</w:t>
                    </w:r>
                  </w:p>
                  <w:p w:rsidR="00335C85" w:rsidRDefault="0039262E" w:rsidP="0039262E">
                    <w:pPr>
                      <w:numPr>
                        <w:ilvl w:val="0"/>
                        <w:numId w:val="7"/>
                      </w:numPr>
                      <w:tabs>
                        <w:tab w:val="left" w:pos="284"/>
                      </w:tabs>
                      <w:ind w:left="0" w:firstLine="142"/>
                      <w:rPr>
                        <w:sz w:val="16"/>
                      </w:rPr>
                    </w:pPr>
                    <w:r>
                      <w:rPr>
                        <w:sz w:val="16"/>
                      </w:rPr>
                      <w:t>насилие, оскорбления.</w:t>
                    </w:r>
                  </w:p>
                </w:txbxContent>
              </v:textbox>
            </v:shape>
            <v:shape id="_x0000_s1062" type="#_x0000_t202" style="position:absolute;left:5119;top:13821;width:1872;height:1231" o:regroupid="17" fillcolor="#eaeaea" strokecolor="silver">
              <v:textbox inset=".5mm,,0">
                <w:txbxContent>
                  <w:p w:rsidR="00335C85" w:rsidRDefault="0039262E">
                    <w:pPr>
                      <w:ind w:firstLine="142"/>
                      <w:rPr>
                        <w:i/>
                        <w:sz w:val="16"/>
                      </w:rPr>
                    </w:pPr>
                    <w:r>
                      <w:rPr>
                        <w:i/>
                        <w:sz w:val="16"/>
                      </w:rPr>
                      <w:t>Места пребывания:</w:t>
                    </w:r>
                  </w:p>
                  <w:p w:rsidR="00335C85" w:rsidRDefault="00335C85">
                    <w:pPr>
                      <w:jc w:val="right"/>
                      <w:rPr>
                        <w:sz w:val="10"/>
                      </w:rPr>
                    </w:pPr>
                  </w:p>
                  <w:p w:rsidR="00335C85" w:rsidRDefault="0039262E" w:rsidP="0039262E">
                    <w:pPr>
                      <w:numPr>
                        <w:ilvl w:val="0"/>
                        <w:numId w:val="7"/>
                      </w:numPr>
                      <w:tabs>
                        <w:tab w:val="left" w:pos="284"/>
                      </w:tabs>
                      <w:ind w:left="0" w:firstLine="142"/>
                      <w:rPr>
                        <w:sz w:val="16"/>
                      </w:rPr>
                    </w:pPr>
                    <w:r>
                      <w:rPr>
                        <w:sz w:val="16"/>
                      </w:rPr>
                      <w:t>работа (служба);</w:t>
                    </w:r>
                  </w:p>
                  <w:p w:rsidR="00335C85" w:rsidRDefault="0039262E" w:rsidP="0039262E">
                    <w:pPr>
                      <w:numPr>
                        <w:ilvl w:val="0"/>
                        <w:numId w:val="7"/>
                      </w:numPr>
                      <w:tabs>
                        <w:tab w:val="left" w:pos="284"/>
                      </w:tabs>
                      <w:ind w:left="0" w:firstLine="142"/>
                      <w:rPr>
                        <w:sz w:val="16"/>
                      </w:rPr>
                    </w:pPr>
                    <w:r>
                      <w:rPr>
                        <w:sz w:val="16"/>
                      </w:rPr>
                      <w:t>отдых;</w:t>
                    </w:r>
                  </w:p>
                  <w:p w:rsidR="00335C85" w:rsidRDefault="0039262E" w:rsidP="0039262E">
                    <w:pPr>
                      <w:numPr>
                        <w:ilvl w:val="0"/>
                        <w:numId w:val="7"/>
                      </w:numPr>
                      <w:tabs>
                        <w:tab w:val="left" w:pos="284"/>
                      </w:tabs>
                      <w:ind w:left="0" w:firstLine="142"/>
                      <w:rPr>
                        <w:sz w:val="16"/>
                      </w:rPr>
                    </w:pPr>
                    <w:r>
                      <w:rPr>
                        <w:sz w:val="16"/>
                      </w:rPr>
                      <w:t>транспорт;</w:t>
                    </w:r>
                  </w:p>
                  <w:p w:rsidR="00335C85" w:rsidRDefault="0039262E" w:rsidP="0039262E">
                    <w:pPr>
                      <w:numPr>
                        <w:ilvl w:val="0"/>
                        <w:numId w:val="7"/>
                      </w:numPr>
                      <w:tabs>
                        <w:tab w:val="left" w:pos="284"/>
                      </w:tabs>
                      <w:ind w:left="0" w:firstLine="142"/>
                      <w:rPr>
                        <w:sz w:val="16"/>
                      </w:rPr>
                    </w:pPr>
                    <w:r>
                      <w:rPr>
                        <w:sz w:val="16"/>
                      </w:rPr>
                      <w:t>общественные.</w:t>
                    </w:r>
                  </w:p>
                </w:txbxContent>
              </v:textbox>
            </v:shape>
            <v:shape id="_x0000_s1063" type="#_x0000_t202" style="position:absolute;left:9216;top:13821;width:1872;height:1231" o:regroupid="17" fillcolor="#eaeaea" strokecolor="silver">
              <v:textbox inset=".5mm,,0">
                <w:txbxContent>
                  <w:p w:rsidR="00335C85" w:rsidRDefault="0039262E">
                    <w:pPr>
                      <w:ind w:firstLine="142"/>
                      <w:rPr>
                        <w:i/>
                        <w:sz w:val="16"/>
                      </w:rPr>
                    </w:pPr>
                    <w:r>
                      <w:rPr>
                        <w:i/>
                        <w:sz w:val="16"/>
                      </w:rPr>
                      <w:t>Средства защиты:</w:t>
                    </w:r>
                  </w:p>
                  <w:p w:rsidR="00335C85" w:rsidRDefault="00335C85">
                    <w:pPr>
                      <w:jc w:val="right"/>
                      <w:rPr>
                        <w:sz w:val="10"/>
                      </w:rPr>
                    </w:pPr>
                  </w:p>
                  <w:p w:rsidR="00335C85" w:rsidRDefault="0039262E" w:rsidP="0039262E">
                    <w:pPr>
                      <w:numPr>
                        <w:ilvl w:val="0"/>
                        <w:numId w:val="7"/>
                      </w:numPr>
                      <w:tabs>
                        <w:tab w:val="left" w:pos="284"/>
                      </w:tabs>
                      <w:ind w:left="0" w:firstLine="142"/>
                      <w:rPr>
                        <w:sz w:val="16"/>
                      </w:rPr>
                    </w:pPr>
                    <w:r>
                      <w:rPr>
                        <w:sz w:val="16"/>
                      </w:rPr>
                      <w:t>индивидуальные;</w:t>
                    </w:r>
                  </w:p>
                  <w:p w:rsidR="00335C85" w:rsidRDefault="0039262E" w:rsidP="0039262E">
                    <w:pPr>
                      <w:numPr>
                        <w:ilvl w:val="0"/>
                        <w:numId w:val="7"/>
                      </w:numPr>
                      <w:tabs>
                        <w:tab w:val="left" w:pos="284"/>
                      </w:tabs>
                      <w:ind w:left="0" w:firstLine="142"/>
                      <w:rPr>
                        <w:sz w:val="16"/>
                      </w:rPr>
                    </w:pPr>
                    <w:r>
                      <w:rPr>
                        <w:sz w:val="16"/>
                      </w:rPr>
                      <w:t>коллективные.</w:t>
                    </w:r>
                  </w:p>
                </w:txbxContent>
              </v:textbox>
            </v:shape>
          </v:group>
        </w:pict>
      </w:r>
    </w:p>
    <w:p w:rsidR="00335C85" w:rsidRDefault="00335C85">
      <w:pPr>
        <w:pStyle w:val="a3"/>
        <w:ind w:firstLine="284"/>
        <w:jc w:val="center"/>
        <w:rPr>
          <w:sz w:val="28"/>
        </w:rPr>
      </w:pPr>
    </w:p>
    <w:p w:rsidR="00335C85" w:rsidRDefault="00335C85">
      <w:pPr>
        <w:pStyle w:val="a3"/>
        <w:ind w:firstLine="284"/>
        <w:jc w:val="center"/>
        <w:rPr>
          <w:sz w:val="28"/>
        </w:rPr>
      </w:pPr>
    </w:p>
    <w:p w:rsidR="00335C85" w:rsidRDefault="00335C85">
      <w:pPr>
        <w:pStyle w:val="a3"/>
        <w:ind w:firstLine="284"/>
        <w:jc w:val="center"/>
        <w:rPr>
          <w:sz w:val="28"/>
        </w:rPr>
      </w:pPr>
    </w:p>
    <w:p w:rsidR="00335C85" w:rsidRDefault="00335C85">
      <w:pPr>
        <w:pStyle w:val="a3"/>
        <w:ind w:firstLine="1134"/>
        <w:rPr>
          <w:sz w:val="28"/>
        </w:rPr>
      </w:pPr>
    </w:p>
    <w:p w:rsidR="00335C85" w:rsidRDefault="00335C85">
      <w:pPr>
        <w:pStyle w:val="a3"/>
        <w:ind w:firstLine="1134"/>
        <w:rPr>
          <w:sz w:val="28"/>
        </w:rPr>
      </w:pPr>
    </w:p>
    <w:p w:rsidR="00335C85" w:rsidRDefault="00335C85">
      <w:pPr>
        <w:pStyle w:val="a3"/>
        <w:ind w:firstLine="1134"/>
        <w:rPr>
          <w:b/>
          <w:i/>
        </w:rPr>
      </w:pPr>
    </w:p>
    <w:p w:rsidR="00335C85" w:rsidRDefault="0039262E">
      <w:pPr>
        <w:pStyle w:val="a3"/>
        <w:ind w:firstLine="1134"/>
        <w:rPr>
          <w:b/>
          <w:i/>
        </w:rPr>
      </w:pPr>
      <w:r>
        <w:rPr>
          <w:b/>
          <w:i/>
        </w:rPr>
        <w:br w:type="page"/>
      </w:r>
      <w:r>
        <w:rPr>
          <w:b/>
          <w:i/>
        </w:rPr>
        <w:lastRenderedPageBreak/>
        <w:t>Направления обеспечения безопасности военнослужащих:</w:t>
      </w:r>
    </w:p>
    <w:p w:rsidR="00335C85" w:rsidRDefault="0039262E">
      <w:pPr>
        <w:pStyle w:val="a3"/>
        <w:ind w:firstLine="284"/>
        <w:rPr>
          <w:i/>
        </w:rPr>
      </w:pPr>
      <w:r>
        <w:rPr>
          <w:i/>
        </w:rPr>
        <w:t>1) правовое;</w:t>
      </w:r>
    </w:p>
    <w:p w:rsidR="00335C85" w:rsidRDefault="0039262E">
      <w:pPr>
        <w:pStyle w:val="a3"/>
        <w:ind w:firstLine="284"/>
        <w:rPr>
          <w:i/>
        </w:rPr>
      </w:pPr>
      <w:r>
        <w:rPr>
          <w:i/>
        </w:rPr>
        <w:t>2) организационно-техническое;</w:t>
      </w:r>
    </w:p>
    <w:p w:rsidR="00335C85" w:rsidRDefault="0039262E">
      <w:pPr>
        <w:pStyle w:val="a3"/>
        <w:ind w:firstLine="284"/>
        <w:rPr>
          <w:i/>
        </w:rPr>
      </w:pPr>
      <w:r>
        <w:rPr>
          <w:i/>
        </w:rPr>
        <w:t>3) морально-физическое;</w:t>
      </w:r>
    </w:p>
    <w:p w:rsidR="00335C85" w:rsidRDefault="0039262E">
      <w:pPr>
        <w:pStyle w:val="a3"/>
        <w:ind w:firstLine="284"/>
        <w:rPr>
          <w:i/>
        </w:rPr>
      </w:pPr>
      <w:r>
        <w:rPr>
          <w:i/>
        </w:rPr>
        <w:t>4) медицинское и др.</w:t>
      </w:r>
    </w:p>
    <w:p w:rsidR="00335C85" w:rsidRDefault="00335C85">
      <w:pPr>
        <w:pStyle w:val="a3"/>
        <w:ind w:firstLine="284"/>
        <w:rPr>
          <w:i/>
        </w:rPr>
      </w:pPr>
    </w:p>
    <w:p w:rsidR="00335C85" w:rsidRDefault="0039262E">
      <w:pPr>
        <w:pStyle w:val="a3"/>
        <w:ind w:firstLine="284"/>
      </w:pPr>
      <w:r>
        <w:t>Для обеспечения безопасности любого вида деятельности нужны определенные условия безопасности.</w:t>
      </w:r>
    </w:p>
    <w:p w:rsidR="00335C85" w:rsidRDefault="0039262E">
      <w:pPr>
        <w:pStyle w:val="a3"/>
        <w:ind w:firstLine="284"/>
      </w:pPr>
      <w:r>
        <w:rPr>
          <w:b/>
          <w:i/>
        </w:rPr>
        <w:t xml:space="preserve">Условия безопасности </w:t>
      </w:r>
      <w:r>
        <w:t>— те обстоятельства, при которых любой вид деятельности (включая военную службу) становится безопасным. Первое условие обеспечения безопасности — изменение самого человека (формирование личности безопасного типа).</w:t>
      </w:r>
    </w:p>
    <w:p w:rsidR="00335C85" w:rsidRDefault="00335C85">
      <w:pPr>
        <w:pStyle w:val="a3"/>
        <w:ind w:firstLine="284"/>
      </w:pPr>
    </w:p>
    <w:p w:rsidR="00335C85" w:rsidRDefault="0039262E">
      <w:pPr>
        <w:pStyle w:val="a3"/>
        <w:ind w:firstLine="284"/>
        <w:jc w:val="left"/>
        <w:rPr>
          <w:i/>
        </w:rPr>
      </w:pPr>
      <w:r>
        <w:rPr>
          <w:i/>
        </w:rPr>
        <w:t>Общие условия безопасности военной службы:</w:t>
      </w:r>
    </w:p>
    <w:p w:rsidR="00335C85" w:rsidRDefault="0039262E" w:rsidP="0039262E">
      <w:pPr>
        <w:pStyle w:val="a3"/>
        <w:numPr>
          <w:ilvl w:val="0"/>
          <w:numId w:val="67"/>
        </w:numPr>
      </w:pPr>
      <w:r>
        <w:t>правопорядок и высокая воинская дисциплина;</w:t>
      </w:r>
    </w:p>
    <w:p w:rsidR="00335C85" w:rsidRDefault="0039262E" w:rsidP="0039262E">
      <w:pPr>
        <w:pStyle w:val="a3"/>
        <w:numPr>
          <w:ilvl w:val="0"/>
          <w:numId w:val="67"/>
        </w:numPr>
      </w:pPr>
      <w:r>
        <w:t>сохранность оружия и военной техники;</w:t>
      </w:r>
    </w:p>
    <w:p w:rsidR="00335C85" w:rsidRDefault="0039262E" w:rsidP="0039262E">
      <w:pPr>
        <w:pStyle w:val="a3"/>
        <w:numPr>
          <w:ilvl w:val="0"/>
          <w:numId w:val="67"/>
        </w:numPr>
      </w:pPr>
      <w:r>
        <w:t>защищенность военнослужащих, гражданского населения, природы от опасных факторов деятельности войск;</w:t>
      </w:r>
    </w:p>
    <w:p w:rsidR="00335C85" w:rsidRDefault="0039262E" w:rsidP="0039262E">
      <w:pPr>
        <w:pStyle w:val="a3"/>
        <w:numPr>
          <w:ilvl w:val="0"/>
          <w:numId w:val="67"/>
        </w:numPr>
      </w:pPr>
      <w:r>
        <w:t>санитарно-эпидемиологическое благополучие войск.</w:t>
      </w:r>
    </w:p>
    <w:p w:rsidR="00335C85" w:rsidRDefault="00335C85">
      <w:pPr>
        <w:pStyle w:val="a3"/>
        <w:ind w:firstLine="284"/>
      </w:pPr>
    </w:p>
    <w:p w:rsidR="00335C85" w:rsidRDefault="0039262E">
      <w:pPr>
        <w:pStyle w:val="a3"/>
        <w:ind w:firstLine="284"/>
        <w:jc w:val="left"/>
        <w:rPr>
          <w:i/>
        </w:rPr>
      </w:pPr>
      <w:r>
        <w:rPr>
          <w:i/>
        </w:rPr>
        <w:t>Условия безопасности военнослужащих при исполнении обязанностей военной службы:</w:t>
      </w:r>
    </w:p>
    <w:p w:rsidR="00335C85" w:rsidRDefault="0039262E" w:rsidP="0039262E">
      <w:pPr>
        <w:pStyle w:val="a3"/>
        <w:numPr>
          <w:ilvl w:val="0"/>
          <w:numId w:val="66"/>
        </w:numPr>
      </w:pPr>
      <w:r>
        <w:t>социальная защищенность военнослужащих;</w:t>
      </w:r>
    </w:p>
    <w:p w:rsidR="00335C85" w:rsidRDefault="0039262E" w:rsidP="0039262E">
      <w:pPr>
        <w:pStyle w:val="a3"/>
        <w:numPr>
          <w:ilvl w:val="0"/>
          <w:numId w:val="66"/>
        </w:numPr>
      </w:pPr>
      <w:r>
        <w:t>обеспеченность войск финансовыми и материальными средствами;</w:t>
      </w:r>
    </w:p>
    <w:p w:rsidR="00335C85" w:rsidRDefault="0039262E" w:rsidP="0039262E">
      <w:pPr>
        <w:pStyle w:val="a3"/>
        <w:numPr>
          <w:ilvl w:val="0"/>
          <w:numId w:val="66"/>
        </w:numPr>
      </w:pPr>
      <w:r>
        <w:t>реализация установленных льгот и гарантий;</w:t>
      </w:r>
    </w:p>
    <w:p w:rsidR="00335C85" w:rsidRDefault="0039262E" w:rsidP="0039262E">
      <w:pPr>
        <w:pStyle w:val="a3"/>
        <w:numPr>
          <w:ilvl w:val="0"/>
          <w:numId w:val="66"/>
        </w:numPr>
      </w:pPr>
      <w:r>
        <w:t>удовлетворительное морально-психологического состояние личного состава;</w:t>
      </w:r>
    </w:p>
    <w:p w:rsidR="00335C85" w:rsidRDefault="0039262E" w:rsidP="0039262E">
      <w:pPr>
        <w:pStyle w:val="a3"/>
        <w:numPr>
          <w:ilvl w:val="0"/>
          <w:numId w:val="66"/>
        </w:numPr>
      </w:pPr>
      <w:r>
        <w:t>сохранение и укрепление здоровья военнослужащих;</w:t>
      </w:r>
    </w:p>
    <w:p w:rsidR="00335C85" w:rsidRDefault="0039262E" w:rsidP="0039262E">
      <w:pPr>
        <w:pStyle w:val="a3"/>
        <w:numPr>
          <w:ilvl w:val="0"/>
          <w:numId w:val="66"/>
        </w:numPr>
      </w:pPr>
      <w:r>
        <w:t>травмобезопасность видов деятельности военнослужащих;</w:t>
      </w:r>
    </w:p>
    <w:p w:rsidR="00335C85" w:rsidRDefault="0039262E" w:rsidP="0039262E">
      <w:pPr>
        <w:pStyle w:val="a3"/>
        <w:numPr>
          <w:ilvl w:val="0"/>
          <w:numId w:val="66"/>
        </w:numPr>
      </w:pPr>
      <w:r>
        <w:t>пожарная безопасность;</w:t>
      </w:r>
    </w:p>
    <w:p w:rsidR="00335C85" w:rsidRDefault="0039262E" w:rsidP="0039262E">
      <w:pPr>
        <w:pStyle w:val="a3"/>
        <w:numPr>
          <w:ilvl w:val="0"/>
          <w:numId w:val="66"/>
        </w:numPr>
      </w:pPr>
      <w:r>
        <w:t>предупреждение актов терроризма.</w:t>
      </w:r>
    </w:p>
    <w:p w:rsidR="00335C85" w:rsidRDefault="00335C85">
      <w:pPr>
        <w:pStyle w:val="a3"/>
        <w:ind w:firstLine="284"/>
      </w:pPr>
    </w:p>
    <w:p w:rsidR="00335C85" w:rsidRDefault="0039262E">
      <w:pPr>
        <w:pStyle w:val="a3"/>
        <w:ind w:firstLine="284"/>
        <w:jc w:val="left"/>
        <w:rPr>
          <w:i/>
        </w:rPr>
      </w:pPr>
      <w:r>
        <w:rPr>
          <w:i/>
        </w:rPr>
        <w:t>В отношении местного населения основным условием безопасности является:</w:t>
      </w:r>
    </w:p>
    <w:p w:rsidR="00335C85" w:rsidRDefault="0039262E" w:rsidP="0039262E">
      <w:pPr>
        <w:pStyle w:val="a3"/>
        <w:numPr>
          <w:ilvl w:val="0"/>
          <w:numId w:val="68"/>
        </w:numPr>
      </w:pPr>
      <w:r>
        <w:t>взаимодействие органов военного управления с органами государственной власти с целью предупреждения противоправных действий;</w:t>
      </w:r>
    </w:p>
    <w:p w:rsidR="00335C85" w:rsidRDefault="0039262E" w:rsidP="0039262E">
      <w:pPr>
        <w:pStyle w:val="a3"/>
        <w:numPr>
          <w:ilvl w:val="0"/>
          <w:numId w:val="68"/>
        </w:numPr>
      </w:pPr>
      <w:r>
        <w:t>создание нормальных отношений между военнослужащими и населением;</w:t>
      </w:r>
    </w:p>
    <w:p w:rsidR="00335C85" w:rsidRDefault="0039262E" w:rsidP="0039262E">
      <w:pPr>
        <w:pStyle w:val="a3"/>
        <w:numPr>
          <w:ilvl w:val="0"/>
          <w:numId w:val="68"/>
        </w:numPr>
      </w:pPr>
      <w:r>
        <w:t>размещение опасных военных объектов вне пределов населенных пунктов;</w:t>
      </w:r>
    </w:p>
    <w:p w:rsidR="00335C85" w:rsidRDefault="0039262E" w:rsidP="0039262E">
      <w:pPr>
        <w:pStyle w:val="a3"/>
        <w:numPr>
          <w:ilvl w:val="0"/>
          <w:numId w:val="68"/>
        </w:numPr>
      </w:pPr>
      <w:r>
        <w:t>безопасность труда гражданского персонала.</w:t>
      </w:r>
    </w:p>
    <w:p w:rsidR="00335C85" w:rsidRDefault="00335C85">
      <w:pPr>
        <w:pStyle w:val="a3"/>
      </w:pPr>
    </w:p>
    <w:p w:rsidR="00335C85" w:rsidRDefault="0039262E">
      <w:pPr>
        <w:pStyle w:val="a3"/>
        <w:ind w:firstLine="284"/>
        <w:rPr>
          <w:i/>
        </w:rPr>
      </w:pPr>
      <w:r>
        <w:rPr>
          <w:i/>
        </w:rPr>
        <w:t>Основными условиями экологической безопасности военной службы являются:</w:t>
      </w:r>
    </w:p>
    <w:p w:rsidR="00335C85" w:rsidRDefault="0039262E" w:rsidP="0039262E">
      <w:pPr>
        <w:pStyle w:val="a3"/>
        <w:numPr>
          <w:ilvl w:val="0"/>
          <w:numId w:val="69"/>
        </w:numPr>
      </w:pPr>
      <w:r>
        <w:t>соблюдение требований природоохранного законодательства военнослужащих;</w:t>
      </w:r>
    </w:p>
    <w:p w:rsidR="00335C85" w:rsidRDefault="0039262E" w:rsidP="0039262E">
      <w:pPr>
        <w:pStyle w:val="a3"/>
        <w:numPr>
          <w:ilvl w:val="0"/>
          <w:numId w:val="69"/>
        </w:numPr>
      </w:pPr>
      <w:r>
        <w:t>проведение мероприятий по их экологическому обучению и воспитанию;</w:t>
      </w:r>
    </w:p>
    <w:p w:rsidR="00335C85" w:rsidRDefault="0039262E" w:rsidP="0039262E">
      <w:pPr>
        <w:pStyle w:val="a3"/>
        <w:numPr>
          <w:ilvl w:val="0"/>
          <w:numId w:val="69"/>
        </w:numPr>
      </w:pPr>
      <w:r>
        <w:t>обеспечение экологической безопасности при эксплуатации ВВТ;</w:t>
      </w:r>
    </w:p>
    <w:p w:rsidR="00335C85" w:rsidRDefault="0039262E" w:rsidP="0039262E">
      <w:pPr>
        <w:pStyle w:val="a3"/>
        <w:numPr>
          <w:ilvl w:val="0"/>
          <w:numId w:val="69"/>
        </w:numPr>
      </w:pPr>
      <w:r>
        <w:t>своевременное выявление и восстановление нанесенного ущерба окружающей природной среде.</w:t>
      </w:r>
    </w:p>
    <w:p w:rsidR="00335C85" w:rsidRDefault="00335C85">
      <w:pPr>
        <w:pStyle w:val="a3"/>
      </w:pPr>
    </w:p>
    <w:p w:rsidR="00335C85" w:rsidRDefault="0039262E">
      <w:pPr>
        <w:pStyle w:val="a3"/>
        <w:ind w:firstLine="1134"/>
        <w:rPr>
          <w:b/>
          <w:smallCaps/>
        </w:rPr>
      </w:pPr>
      <w:r>
        <w:rPr>
          <w:b/>
          <w:smallCaps/>
        </w:rPr>
        <w:t>== Вопрос 3 ==</w:t>
      </w:r>
    </w:p>
    <w:p w:rsidR="00335C85" w:rsidRDefault="0039262E">
      <w:pPr>
        <w:pStyle w:val="a3"/>
        <w:ind w:firstLine="1134"/>
        <w:rPr>
          <w:i/>
          <w:smallCaps/>
        </w:rPr>
      </w:pPr>
      <w:r>
        <w:rPr>
          <w:i/>
          <w:smallCaps/>
        </w:rPr>
        <w:t>Работа командира по обеспечению безопасности при повседневной деятельности подразделения.</w:t>
      </w:r>
    </w:p>
    <w:p w:rsidR="00335C85" w:rsidRDefault="00335C85">
      <w:pPr>
        <w:pStyle w:val="a3"/>
        <w:ind w:firstLine="1134"/>
        <w:rPr>
          <w:i/>
          <w:smallCaps/>
        </w:rPr>
      </w:pPr>
    </w:p>
    <w:p w:rsidR="00335C85" w:rsidRDefault="0039262E">
      <w:pPr>
        <w:pStyle w:val="a3"/>
        <w:ind w:firstLine="284"/>
      </w:pPr>
      <w:r>
        <w:t>Управление безопасностью военной службы представляет собой целенаправленную деятельность воинских должностных лиц по выявлению угроз и созданию условий для достижения эффективного обеспечения БВС.</w:t>
      </w:r>
    </w:p>
    <w:p w:rsidR="00335C85" w:rsidRDefault="00335C85">
      <w:pPr>
        <w:pStyle w:val="a3"/>
        <w:ind w:firstLine="284"/>
      </w:pPr>
    </w:p>
    <w:p w:rsidR="00335C85" w:rsidRDefault="0039262E">
      <w:pPr>
        <w:pStyle w:val="a3"/>
        <w:ind w:firstLine="284"/>
        <w:rPr>
          <w:b/>
          <w:i/>
        </w:rPr>
      </w:pPr>
      <w:r>
        <w:rPr>
          <w:b/>
          <w:i/>
        </w:rPr>
        <w:t>Работа командира при расследовании травматизма личного состава:</w:t>
      </w:r>
    </w:p>
    <w:p w:rsidR="00335C85" w:rsidRDefault="00335C85">
      <w:pPr>
        <w:pStyle w:val="a3"/>
        <w:ind w:firstLine="284"/>
      </w:pPr>
    </w:p>
    <w:p w:rsidR="00335C85" w:rsidRDefault="0055227A">
      <w:pPr>
        <w:pStyle w:val="a3"/>
        <w:ind w:firstLine="284"/>
      </w:pPr>
      <w:r>
        <w:rPr>
          <w:noProof/>
        </w:rPr>
        <w:pict>
          <v:group id="_x0000_s1512" style="position:absolute;left:0;text-align:left;margin-left:.05pt;margin-top:.2pt;width:518.3pt;height:234.3pt;z-index:251628544" coordorigin="852,11786" coordsize="10366,4686" o:allowincell="f">
            <v:shape id="_x0000_s1373" type="#_x0000_t202" style="position:absolute;left:852;top:11786;width:2698;height:426" o:regroupid="24" strokeweight=".25pt">
              <v:textbox>
                <w:txbxContent>
                  <w:p w:rsidR="00335C85" w:rsidRDefault="0039262E">
                    <w:pPr>
                      <w:jc w:val="center"/>
                      <w:rPr>
                        <w:sz w:val="16"/>
                      </w:rPr>
                    </w:pPr>
                    <w:r>
                      <w:rPr>
                        <w:sz w:val="16"/>
                      </w:rPr>
                      <w:t>Командир подразделения</w:t>
                    </w:r>
                  </w:p>
                </w:txbxContent>
              </v:textbox>
            </v:shape>
            <v:shape id="_x0000_s1374" type="#_x0000_t202" style="position:absolute;left:852;top:12638;width:2698;height:426" o:regroupid="24" strokeweight=".25pt">
              <v:textbox>
                <w:txbxContent>
                  <w:p w:rsidR="00335C85" w:rsidRDefault="0039262E">
                    <w:pPr>
                      <w:jc w:val="center"/>
                      <w:rPr>
                        <w:sz w:val="16"/>
                      </w:rPr>
                    </w:pPr>
                    <w:r>
                      <w:rPr>
                        <w:sz w:val="16"/>
                      </w:rPr>
                      <w:t>Начальник медицинской службы</w:t>
                    </w:r>
                  </w:p>
                </w:txbxContent>
              </v:textbox>
            </v:shape>
            <v:shape id="_x0000_s1375" type="#_x0000_t202" style="position:absolute;left:3692;top:12212;width:3266;height:426" o:regroupid="24" strokeweight=".25pt">
              <v:textbox>
                <w:txbxContent>
                  <w:p w:rsidR="00335C85" w:rsidRDefault="0039262E">
                    <w:pPr>
                      <w:jc w:val="center"/>
                      <w:rPr>
                        <w:sz w:val="16"/>
                      </w:rPr>
                    </w:pPr>
                    <w:r>
                      <w:rPr>
                        <w:sz w:val="16"/>
                      </w:rPr>
                      <w:t>Рапорт о травмировании военнослужащего</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376" type="#_x0000_t9" style="position:absolute;left:7526;top:12212;width:2130;height:426" o:regroupid="24" adj="2150" strokeweight=".25pt">
              <v:textbox>
                <w:txbxContent>
                  <w:p w:rsidR="00335C85" w:rsidRDefault="0039262E">
                    <w:pPr>
                      <w:jc w:val="center"/>
                      <w:rPr>
                        <w:sz w:val="16"/>
                      </w:rPr>
                    </w:pPr>
                    <w:r>
                      <w:rPr>
                        <w:sz w:val="16"/>
                      </w:rPr>
                      <w:t>Командир</w:t>
                    </w:r>
                  </w:p>
                </w:txbxContent>
              </v:textbox>
            </v:shape>
            <v:shape id="_x0000_s1377" type="#_x0000_t202" style="position:absolute;left:6106;top:12922;width:2414;height:568" o:regroupid="24" strokeweight=".25pt">
              <v:textbox>
                <w:txbxContent>
                  <w:p w:rsidR="00335C85" w:rsidRDefault="0039262E">
                    <w:pPr>
                      <w:jc w:val="center"/>
                      <w:rPr>
                        <w:sz w:val="16"/>
                      </w:rPr>
                    </w:pPr>
                    <w:r>
                      <w:rPr>
                        <w:sz w:val="16"/>
                      </w:rPr>
                      <w:t>Назначение административного расследования (до 7 суток)</w:t>
                    </w:r>
                  </w:p>
                </w:txbxContent>
              </v:textbox>
            </v:shape>
            <v:shape id="_x0000_s1378" type="#_x0000_t202" style="position:absolute;left:8662;top:12922;width:2414;height:568" o:regroupid="24" strokeweight=".25pt">
              <v:textbox>
                <w:txbxContent>
                  <w:p w:rsidR="00335C85" w:rsidRDefault="0039262E">
                    <w:pPr>
                      <w:jc w:val="center"/>
                      <w:rPr>
                        <w:sz w:val="16"/>
                      </w:rPr>
                    </w:pPr>
                    <w:r>
                      <w:rPr>
                        <w:sz w:val="16"/>
                      </w:rPr>
                      <w:t>Доведение случаев травматизма до л/с</w:t>
                    </w:r>
                  </w:p>
                </w:txbxContent>
              </v:textbox>
            </v:shape>
            <v:shape id="_x0000_s1379" type="#_x0000_t202" style="position:absolute;left:6106;top:13490;width:2414;height:568" o:regroupid="24" filled="f" stroked="f" strokeweight=".25pt">
              <v:textbox>
                <w:txbxContent>
                  <w:p w:rsidR="00335C85" w:rsidRDefault="0039262E">
                    <w:pPr>
                      <w:jc w:val="both"/>
                      <w:rPr>
                        <w:sz w:val="12"/>
                      </w:rPr>
                    </w:pPr>
                    <w:r>
                      <w:rPr>
                        <w:sz w:val="12"/>
                      </w:rPr>
                      <w:t>Цель: выявление причин и обстоятельств   получения травмы, определение степени вины пострадавшего.</w:t>
                    </w:r>
                  </w:p>
                </w:txbxContent>
              </v:textbox>
            </v:shape>
            <v:shape id="_x0000_s1380" type="#_x0000_t202" style="position:absolute;left:4828;top:14058;width:2414;height:426" o:regroupid="24" filled="f" stroked="f" strokeweight=".25pt">
              <v:textbox>
                <w:txbxContent>
                  <w:p w:rsidR="00335C85" w:rsidRDefault="0039262E">
                    <w:pPr>
                      <w:jc w:val="both"/>
                      <w:rPr>
                        <w:sz w:val="12"/>
                      </w:rPr>
                    </w:pPr>
                    <w:r>
                      <w:rPr>
                        <w:sz w:val="12"/>
                      </w:rPr>
                      <w:t>Составление заключения с ознакомлением командира</w:t>
                    </w:r>
                  </w:p>
                </w:txbxContent>
              </v:textbox>
            </v:shape>
            <v:shape id="_x0000_s1381" type="#_x0000_t202" style="position:absolute;left:7526;top:14058;width:2414;height:426" o:regroupid="24" filled="f" stroked="f" strokeweight=".25pt">
              <v:textbox>
                <w:txbxContent>
                  <w:p w:rsidR="00335C85" w:rsidRDefault="0039262E">
                    <w:pPr>
                      <w:jc w:val="both"/>
                      <w:rPr>
                        <w:sz w:val="12"/>
                      </w:rPr>
                    </w:pPr>
                    <w:r>
                      <w:rPr>
                        <w:sz w:val="12"/>
                      </w:rPr>
                      <w:t>Принятие решения по результатам расследования</w:t>
                    </w:r>
                  </w:p>
                </w:txbxContent>
              </v:textbox>
            </v:shape>
            <v:shape id="_x0000_s1383" style="position:absolute;left:3550;top:11928;width:1704;height:284;mso-wrap-distance-left:9pt;mso-wrap-distance-top:0;mso-wrap-distance-right:9pt;mso-wrap-distance-bottom:0;v-text-anchor:top" coordsize="1704,284" o:regroupid="24" path="m,l1704,r,284e" filled="f" strokeweight=".25pt">
              <v:stroke endarrow="classic" endarrowwidth="narrow" endarrowlength="short"/>
              <v:path arrowok="t"/>
            </v:shape>
            <v:shape id="_x0000_s1384" style="position:absolute;left:3550;top:12638;width:1704;height:284;flip:y;mso-wrap-distance-left:9pt;mso-wrap-distance-top:0;mso-wrap-distance-right:9pt;mso-wrap-distance-bottom:0;v-text-anchor:top" coordsize="1704,284" o:regroupid="24" path="m,l1704,r,284e" filled="f" strokeweight=".25pt">
              <v:stroke endarrow="classic" endarrowwidth="narrow" endarrowlength="short"/>
              <v:path arrowok="t"/>
            </v:shape>
            <v:line id="_x0000_s1385" style="position:absolute" from="6958,12419" to="7526,12419" o:regroupid="24" strokeweight=".25pt">
              <v:stroke endarrow="classic" endarrowwidth="narrow" endarrowlength="short"/>
            </v:line>
            <v:line id="_x0000_s1386" style="position:absolute" from="7952,12638" to="7952,12922" o:regroupid="24" strokeweight=".25pt">
              <v:stroke endarrow="classic" endarrowwidth="narrow" endarrowlength="short"/>
            </v:line>
            <v:line id="_x0000_s1387" style="position:absolute" from="9230,12638" to="9230,12922" o:regroupid="24" strokeweight=".25pt">
              <v:stroke endarrow="classic" endarrowwidth="narrow" endarrowlength="short"/>
            </v:line>
            <v:shape id="_x0000_s1389" style="position:absolute;left:4970;top:14058;width:2272;height:426;mso-wrap-distance-left:9pt;mso-wrap-distance-top:0;mso-wrap-distance-right:9pt;mso-wrap-distance-bottom:0;v-text-anchor:top" coordsize="2130,426" o:regroupid="24" path="m2130,r,426l,426e" filled="f" strokeweight=".25pt">
              <v:stroke endarrow="classic" endarrowwidth="narrow" endarrowlength="short"/>
              <v:path arrowok="t"/>
            </v:shape>
            <v:shape id="_x0000_s1390" style="position:absolute;left:7526;top:14058;width:2272;height:426;flip:x;mso-wrap-distance-left:9pt;mso-wrap-distance-top:0;mso-wrap-distance-right:9pt;mso-wrap-distance-bottom:0;v-text-anchor:top" coordsize="2130,426" o:regroupid="24" path="m2130,r,426l,426e" filled="f" strokeweight=".25pt">
              <v:stroke endarrow="classic" endarrowwidth="narrow" endarrowlength="short"/>
              <v:path arrowok="t"/>
            </v:shape>
            <v:line id="_x0000_s1392" style="position:absolute" from="6248,14058" to="8378,14058" o:regroupid="24" strokeweight=".25pt">
              <v:stroke endarrowwidth="narrow" endarrowlength="short"/>
            </v:line>
            <v:shape id="_x0000_s1393" type="#_x0000_t202" style="position:absolute;left:852;top:14626;width:4970;height:1846" o:regroupid="24" filled="f" stroked="f" strokeweight=".25pt">
              <v:textbox>
                <w:txbxContent>
                  <w:p w:rsidR="00335C85" w:rsidRDefault="0039262E">
                    <w:pPr>
                      <w:jc w:val="both"/>
                      <w:rPr>
                        <w:b/>
                        <w:i/>
                        <w:sz w:val="16"/>
                      </w:rPr>
                    </w:pPr>
                    <w:r>
                      <w:rPr>
                        <w:b/>
                        <w:i/>
                        <w:sz w:val="16"/>
                      </w:rPr>
                      <w:t>При отсутствии состава преступления:</w:t>
                    </w:r>
                  </w:p>
                  <w:p w:rsidR="00335C85" w:rsidRDefault="00335C85">
                    <w:pPr>
                      <w:jc w:val="both"/>
                      <w:rPr>
                        <w:b/>
                        <w:i/>
                        <w:sz w:val="16"/>
                      </w:rPr>
                    </w:pPr>
                  </w:p>
                  <w:p w:rsidR="00335C85" w:rsidRDefault="0039262E" w:rsidP="0039262E">
                    <w:pPr>
                      <w:numPr>
                        <w:ilvl w:val="0"/>
                        <w:numId w:val="70"/>
                      </w:numPr>
                      <w:tabs>
                        <w:tab w:val="clear" w:pos="360"/>
                      </w:tabs>
                      <w:ind w:left="142" w:hanging="142"/>
                      <w:jc w:val="both"/>
                      <w:rPr>
                        <w:sz w:val="16"/>
                      </w:rPr>
                    </w:pPr>
                    <w:r>
                      <w:rPr>
                        <w:sz w:val="16"/>
                      </w:rPr>
                      <w:t>выносится постановление об отказе о возбуждении уголовного дела с отправлением копии прокуратуре;</w:t>
                    </w:r>
                  </w:p>
                  <w:p w:rsidR="00335C85" w:rsidRDefault="0039262E" w:rsidP="0039262E">
                    <w:pPr>
                      <w:numPr>
                        <w:ilvl w:val="0"/>
                        <w:numId w:val="70"/>
                      </w:numPr>
                      <w:tabs>
                        <w:tab w:val="clear" w:pos="360"/>
                      </w:tabs>
                      <w:ind w:left="142" w:hanging="142"/>
                      <w:jc w:val="both"/>
                      <w:rPr>
                        <w:sz w:val="16"/>
                      </w:rPr>
                    </w:pPr>
                    <w:r>
                      <w:rPr>
                        <w:sz w:val="16"/>
                      </w:rPr>
                      <w:t>принятие решения на устранение причин травматизма;</w:t>
                    </w:r>
                  </w:p>
                  <w:p w:rsidR="00335C85" w:rsidRDefault="0039262E" w:rsidP="0039262E">
                    <w:pPr>
                      <w:numPr>
                        <w:ilvl w:val="0"/>
                        <w:numId w:val="70"/>
                      </w:numPr>
                      <w:tabs>
                        <w:tab w:val="clear" w:pos="360"/>
                      </w:tabs>
                      <w:ind w:left="142" w:hanging="142"/>
                      <w:jc w:val="both"/>
                      <w:rPr>
                        <w:sz w:val="16"/>
                      </w:rPr>
                    </w:pPr>
                    <w:r>
                      <w:rPr>
                        <w:sz w:val="16"/>
                      </w:rPr>
                      <w:t>подготовка документов и направление в военную страховую компанию;</w:t>
                    </w:r>
                  </w:p>
                  <w:p w:rsidR="00335C85" w:rsidRDefault="0039262E" w:rsidP="0039262E">
                    <w:pPr>
                      <w:numPr>
                        <w:ilvl w:val="0"/>
                        <w:numId w:val="70"/>
                      </w:numPr>
                      <w:tabs>
                        <w:tab w:val="clear" w:pos="360"/>
                      </w:tabs>
                      <w:ind w:left="142" w:hanging="142"/>
                      <w:jc w:val="both"/>
                      <w:rPr>
                        <w:sz w:val="16"/>
                      </w:rPr>
                    </w:pPr>
                    <w:r>
                      <w:rPr>
                        <w:sz w:val="16"/>
                      </w:rPr>
                      <w:t>организация хранения материалов до двух лет.</w:t>
                    </w:r>
                  </w:p>
                </w:txbxContent>
              </v:textbox>
            </v:shape>
            <v:shape id="_x0000_s1395" type="#_x0000_t202" style="position:absolute;left:6248;top:14626;width:4970;height:1846" o:regroupid="24" filled="f" stroked="f" strokeweight=".25pt">
              <v:textbox>
                <w:txbxContent>
                  <w:p w:rsidR="00335C85" w:rsidRDefault="0039262E">
                    <w:pPr>
                      <w:jc w:val="both"/>
                      <w:rPr>
                        <w:b/>
                        <w:i/>
                        <w:sz w:val="16"/>
                      </w:rPr>
                    </w:pPr>
                    <w:r>
                      <w:rPr>
                        <w:b/>
                        <w:i/>
                        <w:sz w:val="16"/>
                      </w:rPr>
                      <w:t>При наличии состава преступления:</w:t>
                    </w:r>
                  </w:p>
                  <w:p w:rsidR="00335C85" w:rsidRDefault="00335C85">
                    <w:pPr>
                      <w:jc w:val="both"/>
                      <w:rPr>
                        <w:b/>
                        <w:i/>
                        <w:sz w:val="16"/>
                      </w:rPr>
                    </w:pPr>
                  </w:p>
                  <w:p w:rsidR="00335C85" w:rsidRDefault="0039262E" w:rsidP="0039262E">
                    <w:pPr>
                      <w:numPr>
                        <w:ilvl w:val="0"/>
                        <w:numId w:val="71"/>
                      </w:numPr>
                      <w:tabs>
                        <w:tab w:val="clear" w:pos="360"/>
                      </w:tabs>
                      <w:ind w:left="142" w:hanging="142"/>
                      <w:jc w:val="both"/>
                      <w:rPr>
                        <w:sz w:val="16"/>
                      </w:rPr>
                    </w:pPr>
                    <w:r>
                      <w:rPr>
                        <w:sz w:val="16"/>
                      </w:rPr>
                      <w:t>доклад вышестоящему командиру;</w:t>
                    </w:r>
                  </w:p>
                  <w:p w:rsidR="00335C85" w:rsidRDefault="0039262E" w:rsidP="0039262E">
                    <w:pPr>
                      <w:numPr>
                        <w:ilvl w:val="0"/>
                        <w:numId w:val="71"/>
                      </w:numPr>
                      <w:tabs>
                        <w:tab w:val="clear" w:pos="360"/>
                      </w:tabs>
                      <w:ind w:left="142" w:hanging="142"/>
                      <w:jc w:val="both"/>
                      <w:rPr>
                        <w:sz w:val="16"/>
                      </w:rPr>
                    </w:pPr>
                    <w:r>
                      <w:rPr>
                        <w:sz w:val="16"/>
                      </w:rPr>
                      <w:t>уведомление военного прокурора;</w:t>
                    </w:r>
                  </w:p>
                  <w:p w:rsidR="00335C85" w:rsidRDefault="0039262E" w:rsidP="0039262E">
                    <w:pPr>
                      <w:numPr>
                        <w:ilvl w:val="0"/>
                        <w:numId w:val="71"/>
                      </w:numPr>
                      <w:tabs>
                        <w:tab w:val="clear" w:pos="360"/>
                      </w:tabs>
                      <w:ind w:left="142" w:hanging="142"/>
                      <w:jc w:val="both"/>
                      <w:rPr>
                        <w:sz w:val="16"/>
                      </w:rPr>
                    </w:pPr>
                    <w:r>
                      <w:rPr>
                        <w:sz w:val="16"/>
                      </w:rPr>
                      <w:t>возбуждение уголовного дела с последующей передачей дела в прокуратуру;</w:t>
                    </w:r>
                  </w:p>
                  <w:p w:rsidR="00335C85" w:rsidRDefault="0039262E" w:rsidP="0039262E">
                    <w:pPr>
                      <w:numPr>
                        <w:ilvl w:val="0"/>
                        <w:numId w:val="71"/>
                      </w:numPr>
                      <w:tabs>
                        <w:tab w:val="clear" w:pos="360"/>
                      </w:tabs>
                      <w:ind w:left="142" w:hanging="142"/>
                      <w:jc w:val="both"/>
                      <w:rPr>
                        <w:sz w:val="16"/>
                      </w:rPr>
                    </w:pPr>
                    <w:r>
                      <w:rPr>
                        <w:sz w:val="16"/>
                      </w:rPr>
                      <w:t>отправление документов в военно-страховую компанию.</w:t>
                    </w:r>
                  </w:p>
                </w:txbxContent>
              </v:textbox>
            </v:shape>
          </v:group>
        </w:pict>
      </w: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9262E">
      <w:pPr>
        <w:pStyle w:val="2"/>
      </w:pPr>
      <w:r>
        <w:rPr>
          <w:b w:val="0"/>
        </w:rPr>
        <w:br w:type="page"/>
      </w:r>
      <w:bookmarkStart w:id="12" w:name="_Toc514096578"/>
      <w:r>
        <w:lastRenderedPageBreak/>
        <w:t>Тема 3: Чрезвычайные ситуации и ликвидация их последствий.</w:t>
      </w:r>
      <w:bookmarkEnd w:id="12"/>
    </w:p>
    <w:p w:rsidR="00335C85" w:rsidRDefault="0039262E">
      <w:pPr>
        <w:pStyle w:val="3"/>
      </w:pPr>
      <w:bookmarkStart w:id="13" w:name="_Toc514096579"/>
      <w:r>
        <w:t>Лекция 5: ЧС техногенного характера.</w:t>
      </w:r>
      <w:bookmarkEnd w:id="13"/>
    </w:p>
    <w:p w:rsidR="00335C85" w:rsidRDefault="0039262E">
      <w:pPr>
        <w:pStyle w:val="a3"/>
        <w:rPr>
          <w:b/>
          <w:i/>
        </w:rPr>
      </w:pPr>
      <w:r>
        <w:rPr>
          <w:b/>
          <w:i/>
        </w:rPr>
        <w:t>Вопросы:</w:t>
      </w:r>
    </w:p>
    <w:p w:rsidR="00335C85" w:rsidRDefault="0039262E" w:rsidP="0039262E">
      <w:pPr>
        <w:pStyle w:val="a3"/>
        <w:numPr>
          <w:ilvl w:val="0"/>
          <w:numId w:val="39"/>
        </w:numPr>
      </w:pPr>
      <w:r>
        <w:t>Основные поражающие факторы ЧС.</w:t>
      </w:r>
    </w:p>
    <w:p w:rsidR="00335C85" w:rsidRDefault="0039262E" w:rsidP="0039262E">
      <w:pPr>
        <w:pStyle w:val="a3"/>
        <w:numPr>
          <w:ilvl w:val="0"/>
          <w:numId w:val="39"/>
        </w:numPr>
      </w:pPr>
      <w:r>
        <w:t>Техногенные ЧС и их расследование.</w:t>
      </w:r>
    </w:p>
    <w:p w:rsidR="00335C85" w:rsidRDefault="00335C85">
      <w:pPr>
        <w:pStyle w:val="a3"/>
      </w:pPr>
    </w:p>
    <w:p w:rsidR="00335C85" w:rsidRDefault="0039262E">
      <w:pPr>
        <w:pStyle w:val="a3"/>
        <w:ind w:firstLine="1134"/>
        <w:rPr>
          <w:b/>
          <w:smallCaps/>
        </w:rPr>
      </w:pPr>
      <w:r>
        <w:rPr>
          <w:b/>
          <w:smallCaps/>
        </w:rPr>
        <w:t>== Вопрос 1 ==</w:t>
      </w:r>
    </w:p>
    <w:p w:rsidR="00335C85" w:rsidRDefault="0039262E">
      <w:pPr>
        <w:pStyle w:val="a3"/>
        <w:ind w:firstLine="1134"/>
        <w:rPr>
          <w:i/>
          <w:smallCaps/>
        </w:rPr>
      </w:pPr>
      <w:r>
        <w:rPr>
          <w:i/>
          <w:smallCaps/>
        </w:rPr>
        <w:t>Основные поражающие факторы ЧС.</w:t>
      </w:r>
    </w:p>
    <w:p w:rsidR="00335C85" w:rsidRDefault="00335C85">
      <w:pPr>
        <w:pStyle w:val="a3"/>
      </w:pPr>
    </w:p>
    <w:p w:rsidR="00335C85" w:rsidRDefault="0039262E">
      <w:pPr>
        <w:pStyle w:val="a3"/>
        <w:ind w:firstLine="284"/>
      </w:pPr>
      <w:r>
        <w:t>Для возникновения и развития ЧС необходимы определенные условия, а именно существование источников опасных факторов (предприятия производства, где используются высокое давление, химические, биологические, взрывчатые вещества)</w:t>
      </w:r>
    </w:p>
    <w:p w:rsidR="00335C85" w:rsidRDefault="00335C85">
      <w:pPr>
        <w:pStyle w:val="a3"/>
        <w:ind w:firstLine="284"/>
        <w:rPr>
          <w:i/>
        </w:rPr>
      </w:pPr>
    </w:p>
    <w:p w:rsidR="00335C85" w:rsidRDefault="0039262E">
      <w:pPr>
        <w:pStyle w:val="a3"/>
        <w:ind w:firstLine="284"/>
        <w:rPr>
          <w:i/>
        </w:rPr>
      </w:pPr>
      <w:r>
        <w:rPr>
          <w:i/>
        </w:rPr>
        <w:t>В развитии ЧС любого вида можно выделить 4 стадии:</w:t>
      </w:r>
    </w:p>
    <w:p w:rsidR="00335C85" w:rsidRDefault="0039262E" w:rsidP="0039262E">
      <w:pPr>
        <w:pStyle w:val="a3"/>
        <w:numPr>
          <w:ilvl w:val="0"/>
          <w:numId w:val="40"/>
        </w:numPr>
      </w:pPr>
      <w:r>
        <w:t>накопление факторов риска (от часов до лет);</w:t>
      </w:r>
    </w:p>
    <w:p w:rsidR="00335C85" w:rsidRDefault="0039262E" w:rsidP="0039262E">
      <w:pPr>
        <w:pStyle w:val="a3"/>
        <w:numPr>
          <w:ilvl w:val="0"/>
          <w:numId w:val="40"/>
        </w:numPr>
      </w:pPr>
      <w:r>
        <w:t>инициирование ЧС (толчок, пусковой механизм ЧС);</w:t>
      </w:r>
    </w:p>
    <w:p w:rsidR="00335C85" w:rsidRDefault="0039262E" w:rsidP="0039262E">
      <w:pPr>
        <w:pStyle w:val="a3"/>
        <w:numPr>
          <w:ilvl w:val="0"/>
          <w:numId w:val="40"/>
        </w:numPr>
      </w:pPr>
      <w:r>
        <w:t>процесс самой ЧС (высвобождение факторов риска);</w:t>
      </w:r>
    </w:p>
    <w:p w:rsidR="00335C85" w:rsidRDefault="0039262E" w:rsidP="0039262E">
      <w:pPr>
        <w:pStyle w:val="a3"/>
        <w:numPr>
          <w:ilvl w:val="0"/>
          <w:numId w:val="40"/>
        </w:numPr>
      </w:pPr>
      <w:r>
        <w:t>затухание ЧС (локализация поражающих факторов и ликвидация их последствий).</w:t>
      </w:r>
    </w:p>
    <w:p w:rsidR="00335C85" w:rsidRDefault="00335C85">
      <w:pPr>
        <w:pStyle w:val="a3"/>
        <w:ind w:firstLine="284"/>
      </w:pPr>
    </w:p>
    <w:p w:rsidR="00335C85" w:rsidRDefault="0039262E">
      <w:pPr>
        <w:pStyle w:val="a3"/>
        <w:ind w:firstLine="284"/>
        <w:rPr>
          <w:i/>
          <w:u w:val="words"/>
        </w:rPr>
      </w:pPr>
      <w:r>
        <w:rPr>
          <w:i/>
          <w:u w:val="words"/>
        </w:rPr>
        <w:t>Основные поражающие факторы ЧС:</w:t>
      </w:r>
    </w:p>
    <w:p w:rsidR="00335C85" w:rsidRDefault="0039262E" w:rsidP="0039262E">
      <w:pPr>
        <w:pStyle w:val="a3"/>
        <w:numPr>
          <w:ilvl w:val="0"/>
          <w:numId w:val="72"/>
        </w:numPr>
      </w:pPr>
      <w:r>
        <w:rPr>
          <w:i/>
        </w:rPr>
        <w:t>воздушная взрывная волна</w:t>
      </w:r>
      <w:r>
        <w:t xml:space="preserve"> (оказывает динамическое воздействие);</w:t>
      </w:r>
    </w:p>
    <w:p w:rsidR="00335C85" w:rsidRDefault="0039262E">
      <w:pPr>
        <w:pStyle w:val="a3"/>
        <w:ind w:firstLine="284"/>
      </w:pPr>
      <w:r>
        <w:rPr>
          <w:b/>
          <w:i/>
        </w:rPr>
        <w:t xml:space="preserve">Взрывная волна </w:t>
      </w:r>
      <w:r>
        <w:t>— область резкого сжатия среды, которая в виде сферического слоя распространяется во все стороны от места взрыва со сверхзвуковой скоростью. В зависимости от того в какой среде воздействует: воздушной, гидродинамической, сейсмовзрывной.</w:t>
      </w:r>
    </w:p>
    <w:p w:rsidR="00335C85" w:rsidRDefault="0039262E" w:rsidP="0039262E">
      <w:pPr>
        <w:pStyle w:val="a3"/>
        <w:numPr>
          <w:ilvl w:val="0"/>
          <w:numId w:val="72"/>
        </w:numPr>
      </w:pPr>
      <w:r>
        <w:rPr>
          <w:i/>
        </w:rPr>
        <w:t>температурный фактор</w:t>
      </w:r>
      <w:r>
        <w:t xml:space="preserve"> (воздействие повышения и понижения температур, возникающих в отдельных экстремальных ситуаций);</w:t>
      </w:r>
    </w:p>
    <w:p w:rsidR="00335C85" w:rsidRDefault="0039262E" w:rsidP="0039262E">
      <w:pPr>
        <w:pStyle w:val="a3"/>
        <w:numPr>
          <w:ilvl w:val="0"/>
          <w:numId w:val="72"/>
        </w:numPr>
      </w:pPr>
      <w:r>
        <w:rPr>
          <w:i/>
        </w:rPr>
        <w:t>ионизирующее излучение</w:t>
      </w:r>
      <w:r>
        <w:t xml:space="preserve"> (при авариях на АЭС и других радиационно-опасных объектах);</w:t>
      </w:r>
    </w:p>
    <w:p w:rsidR="00335C85" w:rsidRDefault="0039262E" w:rsidP="0039262E">
      <w:pPr>
        <w:pStyle w:val="a3"/>
        <w:numPr>
          <w:ilvl w:val="0"/>
          <w:numId w:val="72"/>
        </w:numPr>
      </w:pPr>
      <w:r>
        <w:rPr>
          <w:i/>
        </w:rPr>
        <w:t>сильнодействующие ядовитые вещества</w:t>
      </w:r>
      <w:r>
        <w:t>: хлор, аммиак, сероводород (применяются в народном хозяйстве);</w:t>
      </w:r>
    </w:p>
    <w:p w:rsidR="00335C85" w:rsidRDefault="0039262E" w:rsidP="0039262E">
      <w:pPr>
        <w:pStyle w:val="a3"/>
        <w:numPr>
          <w:ilvl w:val="0"/>
          <w:numId w:val="72"/>
        </w:numPr>
      </w:pPr>
      <w:r>
        <w:rPr>
          <w:i/>
        </w:rPr>
        <w:t>аэрогидродинамический</w:t>
      </w:r>
      <w:r>
        <w:t xml:space="preserve"> (наводнение, тайфуны, оползни, ураганы). Основа — природа;</w:t>
      </w:r>
    </w:p>
    <w:p w:rsidR="00335C85" w:rsidRDefault="0039262E" w:rsidP="0039262E">
      <w:pPr>
        <w:pStyle w:val="a3"/>
        <w:numPr>
          <w:ilvl w:val="0"/>
          <w:numId w:val="72"/>
        </w:numPr>
      </w:pPr>
      <w:r>
        <w:rPr>
          <w:i/>
        </w:rPr>
        <w:t>психоэмоциональное воздействие</w:t>
      </w:r>
      <w:r>
        <w:t xml:space="preserve"> (связано с человеком, т.е., с людьми, находящимися в эмоциональном состоянии);</w:t>
      </w:r>
    </w:p>
    <w:p w:rsidR="00335C85" w:rsidRDefault="0039262E" w:rsidP="0039262E">
      <w:pPr>
        <w:pStyle w:val="a3"/>
        <w:numPr>
          <w:ilvl w:val="0"/>
          <w:numId w:val="72"/>
        </w:numPr>
      </w:pPr>
      <w:r>
        <w:rPr>
          <w:i/>
        </w:rPr>
        <w:t>нарушение бактериальной среды</w:t>
      </w:r>
      <w:r>
        <w:t xml:space="preserve"> бактериальными объектами (нарушение санитарно-эпидемиологических правил, гепатит).</w:t>
      </w:r>
    </w:p>
    <w:p w:rsidR="00335C85" w:rsidRDefault="00335C85">
      <w:pPr>
        <w:pStyle w:val="a3"/>
      </w:pPr>
    </w:p>
    <w:p w:rsidR="00335C85" w:rsidRDefault="0039262E">
      <w:pPr>
        <w:pStyle w:val="a3"/>
        <w:ind w:firstLine="1134"/>
        <w:rPr>
          <w:b/>
          <w:smallCaps/>
        </w:rPr>
      </w:pPr>
      <w:r>
        <w:rPr>
          <w:b/>
          <w:smallCaps/>
        </w:rPr>
        <w:t>== Вопрос 2 ==</w:t>
      </w:r>
    </w:p>
    <w:p w:rsidR="00335C85" w:rsidRDefault="0039262E">
      <w:pPr>
        <w:pStyle w:val="a3"/>
        <w:ind w:firstLine="1134"/>
        <w:rPr>
          <w:i/>
          <w:smallCaps/>
        </w:rPr>
      </w:pPr>
      <w:r>
        <w:rPr>
          <w:i/>
          <w:smallCaps/>
        </w:rPr>
        <w:t>Техногенные ЧС и их расследование.</w:t>
      </w:r>
    </w:p>
    <w:p w:rsidR="00335C85" w:rsidRDefault="00335C85">
      <w:pPr>
        <w:pStyle w:val="a3"/>
        <w:ind w:firstLine="1134"/>
      </w:pPr>
    </w:p>
    <w:p w:rsidR="00335C85" w:rsidRDefault="0039262E" w:rsidP="0039262E">
      <w:pPr>
        <w:pStyle w:val="a3"/>
        <w:numPr>
          <w:ilvl w:val="0"/>
          <w:numId w:val="41"/>
        </w:numPr>
        <w:tabs>
          <w:tab w:val="clear" w:pos="360"/>
        </w:tabs>
        <w:ind w:left="709"/>
        <w:rPr>
          <w:i/>
        </w:rPr>
      </w:pPr>
      <w:r>
        <w:rPr>
          <w:i/>
        </w:rPr>
        <w:t xml:space="preserve">транспортные: </w:t>
      </w:r>
    </w:p>
    <w:p w:rsidR="00335C85" w:rsidRDefault="0039262E" w:rsidP="0039262E">
      <w:pPr>
        <w:pStyle w:val="a3"/>
        <w:numPr>
          <w:ilvl w:val="0"/>
          <w:numId w:val="20"/>
        </w:numPr>
      </w:pPr>
      <w:r>
        <w:t>автомобильные;</w:t>
      </w:r>
    </w:p>
    <w:p w:rsidR="00335C85" w:rsidRDefault="0039262E" w:rsidP="0039262E">
      <w:pPr>
        <w:pStyle w:val="a3"/>
        <w:numPr>
          <w:ilvl w:val="0"/>
          <w:numId w:val="20"/>
        </w:numPr>
      </w:pPr>
      <w:r>
        <w:t>железнодорожные;</w:t>
      </w:r>
    </w:p>
    <w:p w:rsidR="00335C85" w:rsidRDefault="0039262E" w:rsidP="0039262E">
      <w:pPr>
        <w:pStyle w:val="a3"/>
        <w:numPr>
          <w:ilvl w:val="0"/>
          <w:numId w:val="20"/>
        </w:numPr>
      </w:pPr>
      <w:r>
        <w:t>авиационные;</w:t>
      </w:r>
    </w:p>
    <w:p w:rsidR="00335C85" w:rsidRDefault="0039262E" w:rsidP="0039262E">
      <w:pPr>
        <w:pStyle w:val="a3"/>
        <w:numPr>
          <w:ilvl w:val="0"/>
          <w:numId w:val="20"/>
        </w:numPr>
      </w:pPr>
      <w:r>
        <w:t>водные</w:t>
      </w:r>
    </w:p>
    <w:p w:rsidR="00335C85" w:rsidRDefault="0039262E" w:rsidP="0039262E">
      <w:pPr>
        <w:pStyle w:val="a3"/>
        <w:numPr>
          <w:ilvl w:val="0"/>
          <w:numId w:val="20"/>
        </w:numPr>
      </w:pPr>
      <w:r>
        <w:t>трубопроводные.</w:t>
      </w:r>
    </w:p>
    <w:p w:rsidR="00335C85" w:rsidRDefault="0039262E">
      <w:pPr>
        <w:pStyle w:val="a3"/>
        <w:ind w:firstLine="284"/>
      </w:pPr>
      <w:r>
        <w:t xml:space="preserve">                                             </w:t>
      </w:r>
    </w:p>
    <w:p w:rsidR="00335C85" w:rsidRDefault="0039262E" w:rsidP="0039262E">
      <w:pPr>
        <w:pStyle w:val="a3"/>
        <w:numPr>
          <w:ilvl w:val="0"/>
          <w:numId w:val="41"/>
        </w:numPr>
        <w:tabs>
          <w:tab w:val="clear" w:pos="360"/>
        </w:tabs>
        <w:ind w:left="709"/>
        <w:rPr>
          <w:i/>
        </w:rPr>
      </w:pPr>
      <w:r>
        <w:rPr>
          <w:i/>
        </w:rPr>
        <w:t>производственные</w:t>
      </w:r>
    </w:p>
    <w:p w:rsidR="00335C85" w:rsidRDefault="0039262E" w:rsidP="0039262E">
      <w:pPr>
        <w:pStyle w:val="a3"/>
        <w:numPr>
          <w:ilvl w:val="0"/>
          <w:numId w:val="20"/>
        </w:numPr>
      </w:pPr>
      <w:r>
        <w:t>опасные явления с высвобождением механической энергии (взрывы, разрушения конструкций и т.п.);</w:t>
      </w:r>
    </w:p>
    <w:p w:rsidR="00335C85" w:rsidRDefault="0039262E" w:rsidP="0039262E">
      <w:pPr>
        <w:pStyle w:val="a3"/>
        <w:numPr>
          <w:ilvl w:val="0"/>
          <w:numId w:val="20"/>
        </w:numPr>
      </w:pPr>
      <w:r>
        <w:t>опасные явления с высвобождением термической энергии (пожары);</w:t>
      </w:r>
    </w:p>
    <w:p w:rsidR="00335C85" w:rsidRDefault="0039262E" w:rsidP="0039262E">
      <w:pPr>
        <w:pStyle w:val="a3"/>
        <w:numPr>
          <w:ilvl w:val="0"/>
          <w:numId w:val="20"/>
        </w:numPr>
      </w:pPr>
      <w:r>
        <w:t>опасные явления с высвобождением химической энергии (выброс СДЯВ при производственной переработке);</w:t>
      </w:r>
    </w:p>
    <w:p w:rsidR="00335C85" w:rsidRDefault="0039262E" w:rsidP="0039262E">
      <w:pPr>
        <w:pStyle w:val="a3"/>
        <w:numPr>
          <w:ilvl w:val="0"/>
          <w:numId w:val="20"/>
        </w:numPr>
      </w:pPr>
      <w:r>
        <w:t>опасные явления с высвобождением радиационной энергии (утечка радиации с радиационных объектов);</w:t>
      </w:r>
    </w:p>
    <w:p w:rsidR="00335C85" w:rsidRDefault="0039262E" w:rsidP="0039262E">
      <w:pPr>
        <w:pStyle w:val="a3"/>
        <w:numPr>
          <w:ilvl w:val="0"/>
          <w:numId w:val="20"/>
        </w:numPr>
      </w:pPr>
      <w:r>
        <w:t>утечка с бактериальных объектов.</w:t>
      </w:r>
    </w:p>
    <w:p w:rsidR="00335C85" w:rsidRDefault="00335C85">
      <w:pPr>
        <w:pStyle w:val="a3"/>
        <w:ind w:firstLine="284"/>
      </w:pPr>
    </w:p>
    <w:p w:rsidR="00335C85" w:rsidRDefault="0039262E" w:rsidP="0039262E">
      <w:pPr>
        <w:pStyle w:val="a3"/>
        <w:numPr>
          <w:ilvl w:val="0"/>
          <w:numId w:val="41"/>
        </w:numPr>
        <w:tabs>
          <w:tab w:val="clear" w:pos="360"/>
        </w:tabs>
        <w:ind w:left="709"/>
        <w:rPr>
          <w:i/>
        </w:rPr>
      </w:pPr>
      <w:r>
        <w:rPr>
          <w:i/>
        </w:rPr>
        <w:t>специфические:</w:t>
      </w:r>
    </w:p>
    <w:p w:rsidR="00335C85" w:rsidRDefault="0039262E" w:rsidP="0039262E">
      <w:pPr>
        <w:pStyle w:val="a3"/>
        <w:numPr>
          <w:ilvl w:val="0"/>
          <w:numId w:val="20"/>
        </w:numPr>
      </w:pPr>
      <w:r>
        <w:t>инфекционные заболевания (единичные и групповые случаи);</w:t>
      </w:r>
    </w:p>
    <w:p w:rsidR="00335C85" w:rsidRDefault="0039262E" w:rsidP="0039262E">
      <w:pPr>
        <w:pStyle w:val="a3"/>
        <w:numPr>
          <w:ilvl w:val="0"/>
          <w:numId w:val="20"/>
        </w:numPr>
      </w:pPr>
      <w:r>
        <w:t>эпидемии людей и животных;</w:t>
      </w:r>
    </w:p>
    <w:p w:rsidR="00335C85" w:rsidRDefault="0039262E" w:rsidP="0039262E">
      <w:pPr>
        <w:pStyle w:val="a3"/>
        <w:numPr>
          <w:ilvl w:val="0"/>
          <w:numId w:val="20"/>
        </w:numPr>
      </w:pPr>
      <w:r>
        <w:t>болезни растений.</w:t>
      </w:r>
    </w:p>
    <w:p w:rsidR="00335C85" w:rsidRDefault="00335C85">
      <w:pPr>
        <w:pStyle w:val="a3"/>
        <w:ind w:firstLine="284"/>
      </w:pPr>
    </w:p>
    <w:p w:rsidR="00335C85" w:rsidRDefault="0039262E" w:rsidP="0039262E">
      <w:pPr>
        <w:pStyle w:val="a3"/>
        <w:numPr>
          <w:ilvl w:val="0"/>
          <w:numId w:val="41"/>
        </w:numPr>
        <w:tabs>
          <w:tab w:val="clear" w:pos="360"/>
        </w:tabs>
        <w:ind w:left="709"/>
        <w:rPr>
          <w:i/>
        </w:rPr>
      </w:pPr>
      <w:r>
        <w:rPr>
          <w:i/>
        </w:rPr>
        <w:t xml:space="preserve">социально-опасные </w:t>
      </w:r>
    </w:p>
    <w:p w:rsidR="00335C85" w:rsidRDefault="0039262E" w:rsidP="0039262E">
      <w:pPr>
        <w:pStyle w:val="a3"/>
        <w:numPr>
          <w:ilvl w:val="0"/>
          <w:numId w:val="20"/>
        </w:numPr>
      </w:pPr>
      <w:r>
        <w:t>военные конфликты;</w:t>
      </w:r>
    </w:p>
    <w:p w:rsidR="00335C85" w:rsidRDefault="0039262E" w:rsidP="0039262E">
      <w:pPr>
        <w:pStyle w:val="a3"/>
        <w:numPr>
          <w:ilvl w:val="0"/>
          <w:numId w:val="20"/>
        </w:numPr>
      </w:pPr>
      <w:r>
        <w:t>терроризм;</w:t>
      </w:r>
    </w:p>
    <w:p w:rsidR="00335C85" w:rsidRDefault="0039262E" w:rsidP="0039262E">
      <w:pPr>
        <w:pStyle w:val="a3"/>
        <w:numPr>
          <w:ilvl w:val="0"/>
          <w:numId w:val="20"/>
        </w:numPr>
      </w:pPr>
      <w:r>
        <w:t>общественные беспорядки;</w:t>
      </w:r>
    </w:p>
    <w:p w:rsidR="00335C85" w:rsidRDefault="0039262E" w:rsidP="0039262E">
      <w:pPr>
        <w:pStyle w:val="a3"/>
        <w:numPr>
          <w:ilvl w:val="0"/>
          <w:numId w:val="20"/>
        </w:numPr>
      </w:pPr>
      <w:r>
        <w:t>наркомания;</w:t>
      </w:r>
    </w:p>
    <w:p w:rsidR="00335C85" w:rsidRDefault="0039262E" w:rsidP="0039262E">
      <w:pPr>
        <w:pStyle w:val="a3"/>
        <w:numPr>
          <w:ilvl w:val="0"/>
          <w:numId w:val="20"/>
        </w:numPr>
      </w:pPr>
      <w:r>
        <w:t>алкоголизм.</w:t>
      </w:r>
    </w:p>
    <w:p w:rsidR="00335C85" w:rsidRDefault="00335C85">
      <w:pPr>
        <w:pStyle w:val="a3"/>
        <w:ind w:firstLine="284"/>
      </w:pPr>
    </w:p>
    <w:p w:rsidR="00335C85" w:rsidRDefault="0039262E">
      <w:pPr>
        <w:pStyle w:val="a3"/>
        <w:ind w:firstLine="284"/>
      </w:pPr>
      <w:r>
        <w:t xml:space="preserve">С целью предупреждения ЧС при их возникновении обеспечение безопасности населения, уменьшение ущерба народному хозяйству и ликвидации последствий правительством РФ постановлением к 1113 от 05.11.93г. была создана единая государственная система предупреждения и ликвидации ЧС (РСЧС). </w:t>
      </w:r>
    </w:p>
    <w:p w:rsidR="00335C85" w:rsidRDefault="0039262E">
      <w:pPr>
        <w:pStyle w:val="a3"/>
        <w:ind w:firstLine="284"/>
      </w:pPr>
      <w:r>
        <w:br w:type="page"/>
      </w:r>
      <w:r>
        <w:rPr>
          <w:b/>
          <w:i/>
        </w:rPr>
        <w:lastRenderedPageBreak/>
        <w:t>Главная задача РСЧС</w:t>
      </w:r>
      <w:r>
        <w:t xml:space="preserve"> — обеспечение безопасного проживания населения и защита его от поражающих факторов.</w:t>
      </w:r>
    </w:p>
    <w:p w:rsidR="00335C85" w:rsidRDefault="00335C85">
      <w:pPr>
        <w:pStyle w:val="a3"/>
        <w:ind w:firstLine="284"/>
        <w:rPr>
          <w:b/>
          <w:i/>
        </w:rPr>
      </w:pPr>
    </w:p>
    <w:p w:rsidR="00335C85" w:rsidRDefault="0039262E">
      <w:pPr>
        <w:pStyle w:val="a3"/>
        <w:ind w:firstLine="284"/>
        <w:rPr>
          <w:i/>
        </w:rPr>
      </w:pPr>
      <w:r>
        <w:rPr>
          <w:i/>
        </w:rPr>
        <w:t>Задачи РСЧС:</w:t>
      </w:r>
    </w:p>
    <w:p w:rsidR="00335C85" w:rsidRDefault="0039262E" w:rsidP="0039262E">
      <w:pPr>
        <w:pStyle w:val="a3"/>
        <w:numPr>
          <w:ilvl w:val="0"/>
          <w:numId w:val="42"/>
        </w:numPr>
        <w:tabs>
          <w:tab w:val="clear" w:pos="644"/>
        </w:tabs>
        <w:ind w:left="284" w:hanging="284"/>
      </w:pPr>
      <w:r>
        <w:t>разработка и реализация правовых и экологических норм, связанных с обеспечением безопасности;</w:t>
      </w:r>
    </w:p>
    <w:p w:rsidR="00335C85" w:rsidRDefault="0039262E" w:rsidP="0039262E">
      <w:pPr>
        <w:pStyle w:val="a3"/>
        <w:numPr>
          <w:ilvl w:val="0"/>
          <w:numId w:val="42"/>
        </w:numPr>
        <w:tabs>
          <w:tab w:val="clear" w:pos="644"/>
        </w:tabs>
        <w:ind w:left="284" w:hanging="284"/>
      </w:pPr>
      <w:r>
        <w:t>осуществление целевых и научно-технических программ, направленных на предупреждение ЧС;</w:t>
      </w:r>
    </w:p>
    <w:p w:rsidR="00335C85" w:rsidRDefault="0039262E" w:rsidP="0039262E">
      <w:pPr>
        <w:pStyle w:val="a3"/>
        <w:numPr>
          <w:ilvl w:val="0"/>
          <w:numId w:val="42"/>
        </w:numPr>
        <w:tabs>
          <w:tab w:val="clear" w:pos="644"/>
        </w:tabs>
        <w:ind w:left="284" w:hanging="284"/>
      </w:pPr>
      <w:r>
        <w:t>обеспечение готовности к действиям организации управления, сил и средств РСЧС;</w:t>
      </w:r>
    </w:p>
    <w:p w:rsidR="00335C85" w:rsidRDefault="0039262E" w:rsidP="0039262E">
      <w:pPr>
        <w:pStyle w:val="a3"/>
        <w:numPr>
          <w:ilvl w:val="0"/>
          <w:numId w:val="42"/>
        </w:numPr>
        <w:tabs>
          <w:tab w:val="clear" w:pos="644"/>
        </w:tabs>
        <w:ind w:left="284" w:hanging="284"/>
      </w:pPr>
      <w:r>
        <w:t>сбор, обработка, обмен и выдача информации, касающейся защиты населения и территорий от ЧС;</w:t>
      </w:r>
    </w:p>
    <w:p w:rsidR="00335C85" w:rsidRDefault="0039262E" w:rsidP="0039262E">
      <w:pPr>
        <w:pStyle w:val="a3"/>
        <w:numPr>
          <w:ilvl w:val="0"/>
          <w:numId w:val="42"/>
        </w:numPr>
        <w:tabs>
          <w:tab w:val="clear" w:pos="644"/>
        </w:tabs>
        <w:ind w:left="284" w:hanging="284"/>
      </w:pPr>
      <w:r>
        <w:t>прогнозирование и оценка социально-экономических последствий ЧС;</w:t>
      </w:r>
    </w:p>
    <w:p w:rsidR="00335C85" w:rsidRDefault="0039262E" w:rsidP="0039262E">
      <w:pPr>
        <w:pStyle w:val="a3"/>
        <w:numPr>
          <w:ilvl w:val="0"/>
          <w:numId w:val="42"/>
        </w:numPr>
        <w:tabs>
          <w:tab w:val="clear" w:pos="644"/>
        </w:tabs>
        <w:ind w:left="284" w:hanging="284"/>
      </w:pPr>
      <w:r>
        <w:t>осуществление государственной экспертизы, надзора и контроля в области защиты населения и территорий;</w:t>
      </w:r>
    </w:p>
    <w:p w:rsidR="00335C85" w:rsidRDefault="0039262E" w:rsidP="0039262E">
      <w:pPr>
        <w:pStyle w:val="a3"/>
        <w:numPr>
          <w:ilvl w:val="0"/>
          <w:numId w:val="42"/>
        </w:numPr>
        <w:tabs>
          <w:tab w:val="clear" w:pos="644"/>
        </w:tabs>
        <w:ind w:left="284" w:hanging="284"/>
      </w:pPr>
      <w:r>
        <w:t>ликвидация ЧС;</w:t>
      </w:r>
    </w:p>
    <w:p w:rsidR="00335C85" w:rsidRDefault="0039262E" w:rsidP="0039262E">
      <w:pPr>
        <w:pStyle w:val="a3"/>
        <w:numPr>
          <w:ilvl w:val="0"/>
          <w:numId w:val="42"/>
        </w:numPr>
        <w:tabs>
          <w:tab w:val="clear" w:pos="644"/>
        </w:tabs>
        <w:ind w:left="284" w:hanging="284"/>
      </w:pPr>
      <w:r>
        <w:t>международное сотрудничество в области защиты населения и территорий от ЧС;</w:t>
      </w:r>
    </w:p>
    <w:p w:rsidR="00335C85" w:rsidRDefault="00335C85">
      <w:pPr>
        <w:pStyle w:val="a3"/>
      </w:pPr>
    </w:p>
    <w:p w:rsidR="00335C85" w:rsidRDefault="0039262E">
      <w:pPr>
        <w:pStyle w:val="a3"/>
        <w:ind w:firstLine="284"/>
        <w:rPr>
          <w:i/>
        </w:rPr>
      </w:pPr>
      <w:r>
        <w:rPr>
          <w:i/>
        </w:rPr>
        <w:t>РСЧС состоит из территориальных и функциональных подсистем и имеет 5 уровней:</w:t>
      </w:r>
    </w:p>
    <w:p w:rsidR="00335C85" w:rsidRDefault="0039262E" w:rsidP="0039262E">
      <w:pPr>
        <w:pStyle w:val="a3"/>
        <w:numPr>
          <w:ilvl w:val="0"/>
          <w:numId w:val="73"/>
        </w:numPr>
        <w:tabs>
          <w:tab w:val="clear" w:pos="360"/>
        </w:tabs>
        <w:ind w:left="284" w:hanging="284"/>
      </w:pPr>
      <w:r>
        <w:t>федеральный;</w:t>
      </w:r>
    </w:p>
    <w:p w:rsidR="00335C85" w:rsidRDefault="0039262E" w:rsidP="0039262E">
      <w:pPr>
        <w:pStyle w:val="a3"/>
        <w:numPr>
          <w:ilvl w:val="0"/>
          <w:numId w:val="73"/>
        </w:numPr>
        <w:tabs>
          <w:tab w:val="clear" w:pos="360"/>
        </w:tabs>
        <w:ind w:left="284" w:hanging="284"/>
      </w:pPr>
      <w:r>
        <w:t>региональный;</w:t>
      </w:r>
    </w:p>
    <w:p w:rsidR="00335C85" w:rsidRDefault="0039262E" w:rsidP="0039262E">
      <w:pPr>
        <w:pStyle w:val="a3"/>
        <w:numPr>
          <w:ilvl w:val="0"/>
          <w:numId w:val="73"/>
        </w:numPr>
        <w:tabs>
          <w:tab w:val="clear" w:pos="360"/>
        </w:tabs>
        <w:ind w:left="284" w:hanging="284"/>
      </w:pPr>
      <w:r>
        <w:t>территориальный;</w:t>
      </w:r>
    </w:p>
    <w:p w:rsidR="00335C85" w:rsidRDefault="0039262E" w:rsidP="0039262E">
      <w:pPr>
        <w:pStyle w:val="a3"/>
        <w:numPr>
          <w:ilvl w:val="0"/>
          <w:numId w:val="73"/>
        </w:numPr>
        <w:tabs>
          <w:tab w:val="clear" w:pos="360"/>
        </w:tabs>
        <w:ind w:left="284" w:hanging="284"/>
      </w:pPr>
      <w:r>
        <w:t>местный;</w:t>
      </w:r>
    </w:p>
    <w:p w:rsidR="00335C85" w:rsidRDefault="0039262E" w:rsidP="0039262E">
      <w:pPr>
        <w:pStyle w:val="a3"/>
        <w:numPr>
          <w:ilvl w:val="0"/>
          <w:numId w:val="73"/>
        </w:numPr>
        <w:tabs>
          <w:tab w:val="clear" w:pos="360"/>
        </w:tabs>
        <w:ind w:left="284" w:hanging="284"/>
      </w:pPr>
      <w:r>
        <w:t>объектовый.</w:t>
      </w:r>
    </w:p>
    <w:p w:rsidR="00335C85" w:rsidRDefault="00335C85">
      <w:pPr>
        <w:pStyle w:val="a3"/>
      </w:pPr>
    </w:p>
    <w:p w:rsidR="00335C85" w:rsidRDefault="0039262E">
      <w:pPr>
        <w:pStyle w:val="a3"/>
        <w:ind w:firstLine="284"/>
        <w:rPr>
          <w:i/>
        </w:rPr>
      </w:pPr>
      <w:r>
        <w:rPr>
          <w:i/>
        </w:rPr>
        <w:t>Координирующими органами РСЧС являются:</w:t>
      </w:r>
    </w:p>
    <w:p w:rsidR="00335C85" w:rsidRDefault="0039262E" w:rsidP="0039262E">
      <w:pPr>
        <w:pStyle w:val="a3"/>
        <w:numPr>
          <w:ilvl w:val="0"/>
          <w:numId w:val="74"/>
        </w:numPr>
        <w:tabs>
          <w:tab w:val="clear" w:pos="360"/>
        </w:tabs>
        <w:ind w:left="284" w:hanging="284"/>
      </w:pPr>
      <w:r>
        <w:rPr>
          <w:i/>
          <w:smallCaps/>
        </w:rPr>
        <w:t>на федеральном уровне</w:t>
      </w:r>
      <w:r>
        <w:tab/>
        <w:t>— межведомственная комиссия по предупреждению и ликвидации ЧС и ведомственные комиссии;</w:t>
      </w:r>
    </w:p>
    <w:p w:rsidR="00335C85" w:rsidRDefault="0039262E" w:rsidP="0039262E">
      <w:pPr>
        <w:pStyle w:val="a3"/>
        <w:numPr>
          <w:ilvl w:val="0"/>
          <w:numId w:val="74"/>
        </w:numPr>
        <w:tabs>
          <w:tab w:val="clear" w:pos="360"/>
        </w:tabs>
        <w:ind w:left="284" w:hanging="284"/>
      </w:pPr>
      <w:r>
        <w:rPr>
          <w:i/>
          <w:smallCaps/>
        </w:rPr>
        <w:t>на региональном уровне</w:t>
      </w:r>
      <w:r>
        <w:tab/>
        <w:t>— региональные центры по делам гражданской обороны, ЧС и ликвидации последствий ЧС;</w:t>
      </w:r>
    </w:p>
    <w:p w:rsidR="00335C85" w:rsidRDefault="0039262E" w:rsidP="0039262E">
      <w:pPr>
        <w:pStyle w:val="a3"/>
        <w:numPr>
          <w:ilvl w:val="0"/>
          <w:numId w:val="74"/>
        </w:numPr>
        <w:tabs>
          <w:tab w:val="clear" w:pos="360"/>
        </w:tabs>
        <w:ind w:left="284" w:hanging="284"/>
      </w:pPr>
      <w:r>
        <w:rPr>
          <w:i/>
          <w:smallCaps/>
        </w:rPr>
        <w:t>на территориальном уровне</w:t>
      </w:r>
      <w:r>
        <w:tab/>
        <w:t>— комиссии по территориальным ситуациям;</w:t>
      </w:r>
    </w:p>
    <w:p w:rsidR="00335C85" w:rsidRDefault="0039262E" w:rsidP="0039262E">
      <w:pPr>
        <w:pStyle w:val="a3"/>
        <w:numPr>
          <w:ilvl w:val="0"/>
          <w:numId w:val="74"/>
        </w:numPr>
        <w:tabs>
          <w:tab w:val="clear" w:pos="360"/>
        </w:tabs>
        <w:ind w:left="284" w:hanging="284"/>
      </w:pPr>
      <w:r>
        <w:rPr>
          <w:i/>
          <w:smallCaps/>
        </w:rPr>
        <w:t>на местном уровне</w:t>
      </w:r>
      <w:r>
        <w:tab/>
      </w:r>
      <w:r>
        <w:tab/>
        <w:t>— комиссии по ЧС органов местного самоуправления;</w:t>
      </w:r>
    </w:p>
    <w:p w:rsidR="00335C85" w:rsidRDefault="0039262E" w:rsidP="0039262E">
      <w:pPr>
        <w:pStyle w:val="a3"/>
        <w:numPr>
          <w:ilvl w:val="0"/>
          <w:numId w:val="74"/>
        </w:numPr>
        <w:tabs>
          <w:tab w:val="clear" w:pos="360"/>
        </w:tabs>
        <w:ind w:left="284" w:hanging="284"/>
      </w:pPr>
      <w:r>
        <w:rPr>
          <w:i/>
          <w:smallCaps/>
        </w:rPr>
        <w:t>на объектовом уровне</w:t>
      </w:r>
      <w:r>
        <w:tab/>
        <w:t>— объектовые комиссии по ЧС.</w:t>
      </w:r>
    </w:p>
    <w:p w:rsidR="00335C85" w:rsidRDefault="00335C85">
      <w:pPr>
        <w:pStyle w:val="a3"/>
        <w:ind w:firstLine="284"/>
      </w:pPr>
    </w:p>
    <w:p w:rsidR="00335C85" w:rsidRDefault="0039262E">
      <w:pPr>
        <w:pStyle w:val="a3"/>
        <w:ind w:firstLine="284"/>
        <w:rPr>
          <w:i/>
        </w:rPr>
      </w:pPr>
      <w:r>
        <w:rPr>
          <w:i/>
        </w:rPr>
        <w:t>Органами повседневного руководства РСЧС являются:</w:t>
      </w:r>
    </w:p>
    <w:p w:rsidR="00335C85" w:rsidRDefault="0039262E" w:rsidP="0039262E">
      <w:pPr>
        <w:pStyle w:val="a3"/>
        <w:numPr>
          <w:ilvl w:val="0"/>
          <w:numId w:val="75"/>
        </w:numPr>
        <w:tabs>
          <w:tab w:val="clear" w:pos="360"/>
        </w:tabs>
        <w:ind w:left="284" w:hanging="284"/>
      </w:pPr>
      <w:r>
        <w:t>пункты управления или центры управления, оперативно-дежурные службы органов управления по делам ГО и ЧС всех уровней;</w:t>
      </w:r>
    </w:p>
    <w:p w:rsidR="00335C85" w:rsidRDefault="0039262E" w:rsidP="0039262E">
      <w:pPr>
        <w:pStyle w:val="a3"/>
        <w:numPr>
          <w:ilvl w:val="0"/>
          <w:numId w:val="75"/>
        </w:numPr>
        <w:tabs>
          <w:tab w:val="clear" w:pos="360"/>
        </w:tabs>
        <w:ind w:left="284" w:hanging="284"/>
      </w:pPr>
      <w:r>
        <w:t>дежурно-диспетчерские службы и специализированные подразделения федеральных органов исполнительной власти.</w:t>
      </w:r>
    </w:p>
    <w:p w:rsidR="00335C85" w:rsidRDefault="00335C85">
      <w:pPr>
        <w:pStyle w:val="a3"/>
        <w:ind w:firstLine="284"/>
      </w:pPr>
    </w:p>
    <w:p w:rsidR="00335C85" w:rsidRDefault="0039262E">
      <w:pPr>
        <w:pStyle w:val="a3"/>
        <w:ind w:firstLine="284"/>
        <w:rPr>
          <w:i/>
        </w:rPr>
      </w:pPr>
      <w:r>
        <w:rPr>
          <w:i/>
        </w:rPr>
        <w:t>В состав сил и средств входят:</w:t>
      </w:r>
    </w:p>
    <w:p w:rsidR="00335C85" w:rsidRDefault="0039262E" w:rsidP="0039262E">
      <w:pPr>
        <w:pStyle w:val="a3"/>
        <w:numPr>
          <w:ilvl w:val="0"/>
          <w:numId w:val="76"/>
        </w:numPr>
        <w:tabs>
          <w:tab w:val="clear" w:pos="360"/>
        </w:tabs>
        <w:ind w:left="284" w:hanging="284"/>
      </w:pPr>
      <w:r>
        <w:t>силы и средства федеральных органов исполнительной власти, а также органов исполнительной власти на местах;</w:t>
      </w:r>
    </w:p>
    <w:p w:rsidR="00335C85" w:rsidRDefault="0039262E" w:rsidP="0039262E">
      <w:pPr>
        <w:pStyle w:val="a3"/>
        <w:numPr>
          <w:ilvl w:val="0"/>
          <w:numId w:val="76"/>
        </w:numPr>
        <w:tabs>
          <w:tab w:val="clear" w:pos="360"/>
        </w:tabs>
        <w:ind w:left="284" w:hanging="284"/>
      </w:pPr>
      <w:r>
        <w:t>аварийно-спасательные формирования;</w:t>
      </w:r>
    </w:p>
    <w:p w:rsidR="00335C85" w:rsidRDefault="0039262E" w:rsidP="0039262E">
      <w:pPr>
        <w:pStyle w:val="a3"/>
        <w:numPr>
          <w:ilvl w:val="0"/>
          <w:numId w:val="76"/>
        </w:numPr>
        <w:tabs>
          <w:tab w:val="clear" w:pos="360"/>
        </w:tabs>
        <w:ind w:left="284" w:hanging="284"/>
      </w:pPr>
      <w:r>
        <w:t>специально подготовленные силы и средства ВС РФ, других войск и воинских формирований;</w:t>
      </w:r>
    </w:p>
    <w:p w:rsidR="00335C85" w:rsidRDefault="0039262E" w:rsidP="0039262E">
      <w:pPr>
        <w:pStyle w:val="a3"/>
        <w:numPr>
          <w:ilvl w:val="0"/>
          <w:numId w:val="76"/>
        </w:numPr>
        <w:tabs>
          <w:tab w:val="clear" w:pos="360"/>
        </w:tabs>
        <w:ind w:left="284" w:hanging="284"/>
      </w:pPr>
      <w:r>
        <w:t>силы и средства ОВД.</w:t>
      </w:r>
    </w:p>
    <w:p w:rsidR="00335C85" w:rsidRDefault="00335C85">
      <w:pPr>
        <w:pStyle w:val="a3"/>
        <w:ind w:firstLine="284"/>
      </w:pPr>
    </w:p>
    <w:p w:rsidR="00335C85" w:rsidRDefault="0039262E">
      <w:pPr>
        <w:pStyle w:val="a3"/>
        <w:ind w:firstLine="284"/>
        <w:rPr>
          <w:i/>
        </w:rPr>
      </w:pPr>
      <w:r>
        <w:rPr>
          <w:i/>
        </w:rPr>
        <w:t>Основные мероприятия при функционировании РСЧС:</w:t>
      </w:r>
    </w:p>
    <w:p w:rsidR="00335C85" w:rsidRDefault="0039262E" w:rsidP="0039262E">
      <w:pPr>
        <w:pStyle w:val="a3"/>
        <w:numPr>
          <w:ilvl w:val="0"/>
          <w:numId w:val="80"/>
        </w:numPr>
        <w:tabs>
          <w:tab w:val="clear" w:pos="360"/>
        </w:tabs>
        <w:ind w:left="284" w:hanging="284"/>
        <w:rPr>
          <w:i/>
          <w:smallCaps/>
        </w:rPr>
      </w:pPr>
      <w:r>
        <w:rPr>
          <w:i/>
          <w:smallCaps/>
        </w:rPr>
        <w:t>В режиме повседневной деятельности:</w:t>
      </w:r>
    </w:p>
    <w:p w:rsidR="00335C85" w:rsidRDefault="0039262E" w:rsidP="0039262E">
      <w:pPr>
        <w:pStyle w:val="a3"/>
        <w:numPr>
          <w:ilvl w:val="0"/>
          <w:numId w:val="77"/>
        </w:numPr>
        <w:tabs>
          <w:tab w:val="clear" w:pos="360"/>
          <w:tab w:val="num" w:pos="644"/>
        </w:tabs>
        <w:ind w:left="644"/>
      </w:pPr>
      <w:r>
        <w:t>осуществление наблюдения и контроля за состоянием ОПС и обстановкой на опасных объектах;</w:t>
      </w:r>
    </w:p>
    <w:p w:rsidR="00335C85" w:rsidRDefault="0039262E" w:rsidP="0039262E">
      <w:pPr>
        <w:pStyle w:val="a3"/>
        <w:numPr>
          <w:ilvl w:val="0"/>
          <w:numId w:val="77"/>
        </w:numPr>
        <w:tabs>
          <w:tab w:val="clear" w:pos="360"/>
          <w:tab w:val="num" w:pos="644"/>
        </w:tabs>
        <w:ind w:left="644"/>
      </w:pPr>
      <w:r>
        <w:t>планирование и выполнение целевых научно-технических программ;</w:t>
      </w:r>
    </w:p>
    <w:p w:rsidR="00335C85" w:rsidRDefault="0039262E" w:rsidP="0039262E">
      <w:pPr>
        <w:pStyle w:val="a3"/>
        <w:numPr>
          <w:ilvl w:val="0"/>
          <w:numId w:val="77"/>
        </w:numPr>
        <w:tabs>
          <w:tab w:val="clear" w:pos="360"/>
          <w:tab w:val="num" w:pos="644"/>
        </w:tabs>
        <w:ind w:left="644"/>
      </w:pPr>
      <w:r>
        <w:t>совершенствование подготовки органов управления по ГО и ЧС;</w:t>
      </w:r>
    </w:p>
    <w:p w:rsidR="00335C85" w:rsidRDefault="0039262E" w:rsidP="0039262E">
      <w:pPr>
        <w:pStyle w:val="a3"/>
        <w:numPr>
          <w:ilvl w:val="0"/>
          <w:numId w:val="77"/>
        </w:numPr>
        <w:tabs>
          <w:tab w:val="clear" w:pos="360"/>
          <w:tab w:val="num" w:pos="644"/>
        </w:tabs>
        <w:ind w:left="644"/>
      </w:pPr>
      <w:r>
        <w:t>осуществление целевых видов страхования.</w:t>
      </w:r>
    </w:p>
    <w:p w:rsidR="00335C85" w:rsidRDefault="0039262E" w:rsidP="0039262E">
      <w:pPr>
        <w:pStyle w:val="a3"/>
        <w:numPr>
          <w:ilvl w:val="0"/>
          <w:numId w:val="80"/>
        </w:numPr>
        <w:tabs>
          <w:tab w:val="clear" w:pos="360"/>
        </w:tabs>
        <w:ind w:left="284" w:hanging="284"/>
        <w:rPr>
          <w:i/>
          <w:smallCaps/>
        </w:rPr>
      </w:pPr>
      <w:r>
        <w:rPr>
          <w:i/>
          <w:smallCaps/>
        </w:rPr>
        <w:t>В режиме повышенной готовности:</w:t>
      </w:r>
    </w:p>
    <w:p w:rsidR="00335C85" w:rsidRDefault="0039262E" w:rsidP="0039262E">
      <w:pPr>
        <w:pStyle w:val="a3"/>
        <w:numPr>
          <w:ilvl w:val="0"/>
          <w:numId w:val="78"/>
        </w:numPr>
        <w:tabs>
          <w:tab w:val="clear" w:pos="360"/>
          <w:tab w:val="num" w:pos="644"/>
        </w:tabs>
        <w:ind w:left="644"/>
      </w:pPr>
      <w:r>
        <w:t>принятие непосредственного руководства соответствующих комиссий;</w:t>
      </w:r>
    </w:p>
    <w:p w:rsidR="00335C85" w:rsidRDefault="0039262E" w:rsidP="0039262E">
      <w:pPr>
        <w:pStyle w:val="a3"/>
        <w:numPr>
          <w:ilvl w:val="0"/>
          <w:numId w:val="78"/>
        </w:numPr>
        <w:tabs>
          <w:tab w:val="clear" w:pos="360"/>
          <w:tab w:val="num" w:pos="644"/>
        </w:tabs>
        <w:ind w:left="644"/>
      </w:pPr>
      <w:r>
        <w:t>усиление дежурно-диспетчерской службы;</w:t>
      </w:r>
    </w:p>
    <w:p w:rsidR="00335C85" w:rsidRDefault="0039262E" w:rsidP="0039262E">
      <w:pPr>
        <w:pStyle w:val="a3"/>
        <w:numPr>
          <w:ilvl w:val="0"/>
          <w:numId w:val="78"/>
        </w:numPr>
        <w:tabs>
          <w:tab w:val="clear" w:pos="360"/>
          <w:tab w:val="num" w:pos="644"/>
        </w:tabs>
        <w:ind w:left="644"/>
      </w:pPr>
      <w:r>
        <w:t>усиление наблюдения и контроля за состоянием ОПС.</w:t>
      </w:r>
    </w:p>
    <w:p w:rsidR="00335C85" w:rsidRDefault="0039262E" w:rsidP="0039262E">
      <w:pPr>
        <w:pStyle w:val="a3"/>
        <w:numPr>
          <w:ilvl w:val="0"/>
          <w:numId w:val="80"/>
        </w:numPr>
        <w:tabs>
          <w:tab w:val="clear" w:pos="360"/>
        </w:tabs>
        <w:ind w:left="284" w:hanging="284"/>
        <w:rPr>
          <w:i/>
          <w:smallCaps/>
        </w:rPr>
      </w:pPr>
      <w:r>
        <w:rPr>
          <w:i/>
          <w:smallCaps/>
        </w:rPr>
        <w:t>В режиме ЧС:</w:t>
      </w:r>
    </w:p>
    <w:p w:rsidR="00335C85" w:rsidRDefault="0039262E" w:rsidP="0039262E">
      <w:pPr>
        <w:pStyle w:val="a3"/>
        <w:numPr>
          <w:ilvl w:val="0"/>
          <w:numId w:val="79"/>
        </w:numPr>
        <w:tabs>
          <w:tab w:val="clear" w:pos="360"/>
          <w:tab w:val="num" w:pos="644"/>
        </w:tabs>
        <w:ind w:left="644"/>
      </w:pPr>
      <w:r>
        <w:t>организация защиты населения;</w:t>
      </w:r>
    </w:p>
    <w:p w:rsidR="00335C85" w:rsidRDefault="0039262E" w:rsidP="0039262E">
      <w:pPr>
        <w:pStyle w:val="a3"/>
        <w:numPr>
          <w:ilvl w:val="0"/>
          <w:numId w:val="79"/>
        </w:numPr>
        <w:tabs>
          <w:tab w:val="clear" w:pos="360"/>
          <w:tab w:val="num" w:pos="644"/>
        </w:tabs>
        <w:ind w:left="644"/>
      </w:pPr>
      <w:r>
        <w:t>выдвижение оперативных групп в район ЧС;</w:t>
      </w:r>
    </w:p>
    <w:p w:rsidR="00335C85" w:rsidRDefault="0039262E" w:rsidP="0039262E">
      <w:pPr>
        <w:pStyle w:val="a3"/>
        <w:numPr>
          <w:ilvl w:val="0"/>
          <w:numId w:val="79"/>
        </w:numPr>
        <w:tabs>
          <w:tab w:val="clear" w:pos="360"/>
          <w:tab w:val="num" w:pos="644"/>
        </w:tabs>
        <w:ind w:left="644"/>
      </w:pPr>
      <w:r>
        <w:t>организация ликвидации ЧС;</w:t>
      </w:r>
    </w:p>
    <w:p w:rsidR="00335C85" w:rsidRDefault="0039262E" w:rsidP="0039262E">
      <w:pPr>
        <w:pStyle w:val="a3"/>
        <w:numPr>
          <w:ilvl w:val="0"/>
          <w:numId w:val="79"/>
        </w:numPr>
        <w:tabs>
          <w:tab w:val="clear" w:pos="360"/>
          <w:tab w:val="num" w:pos="644"/>
        </w:tabs>
        <w:ind w:left="644"/>
      </w:pPr>
      <w:r>
        <w:t>организация работ по обеспечению устойчивого функционирования отраслей экономики и объектов.</w:t>
      </w:r>
    </w:p>
    <w:p w:rsidR="00335C85" w:rsidRDefault="0039262E">
      <w:pPr>
        <w:pStyle w:val="1"/>
      </w:pPr>
      <w:r>
        <w:br w:type="page"/>
      </w:r>
      <w:bookmarkStart w:id="14" w:name="_Toc514096580"/>
      <w:r>
        <w:lastRenderedPageBreak/>
        <w:t xml:space="preserve">Раздел </w:t>
      </w:r>
      <w:r>
        <w:rPr>
          <w:lang w:val="en-US"/>
        </w:rPr>
        <w:t>II</w:t>
      </w:r>
      <w:r>
        <w:t>. Безопасность эксплуатации ВВТ.</w:t>
      </w:r>
      <w:bookmarkEnd w:id="14"/>
    </w:p>
    <w:p w:rsidR="00335C85" w:rsidRDefault="0039262E">
      <w:pPr>
        <w:pStyle w:val="2"/>
      </w:pPr>
      <w:bookmarkStart w:id="15" w:name="_Toc514096581"/>
      <w:r>
        <w:t>Тема 4: Организация безопасной эксплуатации ВВТ.</w:t>
      </w:r>
      <w:bookmarkEnd w:id="15"/>
    </w:p>
    <w:p w:rsidR="00335C85" w:rsidRDefault="0039262E">
      <w:pPr>
        <w:pStyle w:val="3"/>
      </w:pPr>
      <w:bookmarkStart w:id="16" w:name="_Toc514096582"/>
      <w:r>
        <w:t>Лекция 6: Система обеспечения безопасной эксплуатации ВВТ.</w:t>
      </w:r>
      <w:bookmarkEnd w:id="16"/>
    </w:p>
    <w:p w:rsidR="00335C85" w:rsidRDefault="0039262E">
      <w:pPr>
        <w:pStyle w:val="a3"/>
        <w:rPr>
          <w:b/>
          <w:i/>
          <w:sz w:val="22"/>
        </w:rPr>
      </w:pPr>
      <w:r>
        <w:rPr>
          <w:b/>
          <w:i/>
          <w:sz w:val="22"/>
        </w:rPr>
        <w:t>Вопросы:</w:t>
      </w:r>
    </w:p>
    <w:p w:rsidR="00335C85" w:rsidRDefault="0039262E" w:rsidP="0039262E">
      <w:pPr>
        <w:pStyle w:val="a3"/>
        <w:numPr>
          <w:ilvl w:val="0"/>
          <w:numId w:val="81"/>
        </w:numPr>
      </w:pPr>
      <w:r>
        <w:t>Законы безопасности эксплуатации космических средств.</w:t>
      </w:r>
    </w:p>
    <w:p w:rsidR="00335C85" w:rsidRDefault="0039262E" w:rsidP="0039262E">
      <w:pPr>
        <w:pStyle w:val="a3"/>
        <w:numPr>
          <w:ilvl w:val="0"/>
          <w:numId w:val="81"/>
        </w:numPr>
      </w:pPr>
      <w:r>
        <w:t>Цель, структура и задачи системы обеспечения безопасной эксплуатации ВВТ.</w:t>
      </w:r>
    </w:p>
    <w:p w:rsidR="00335C85" w:rsidRDefault="00335C85">
      <w:pPr>
        <w:pStyle w:val="a3"/>
      </w:pPr>
    </w:p>
    <w:p w:rsidR="00335C85" w:rsidRDefault="0039262E">
      <w:pPr>
        <w:pStyle w:val="a3"/>
        <w:ind w:firstLine="1134"/>
        <w:rPr>
          <w:b/>
          <w:smallCaps/>
        </w:rPr>
      </w:pPr>
      <w:r>
        <w:rPr>
          <w:b/>
          <w:smallCaps/>
        </w:rPr>
        <w:t>== Вопрос 1 ==</w:t>
      </w:r>
    </w:p>
    <w:p w:rsidR="00335C85" w:rsidRDefault="0039262E">
      <w:pPr>
        <w:pStyle w:val="a3"/>
        <w:ind w:firstLine="1134"/>
        <w:rPr>
          <w:b/>
          <w:i/>
          <w:smallCaps/>
        </w:rPr>
      </w:pPr>
      <w:r>
        <w:rPr>
          <w:i/>
          <w:smallCaps/>
        </w:rPr>
        <w:t>Законы безопасности эксплуатации космических средств</w:t>
      </w:r>
      <w:r>
        <w:rPr>
          <w:b/>
          <w:i/>
          <w:smallCaps/>
        </w:rPr>
        <w:t>.</w:t>
      </w:r>
    </w:p>
    <w:p w:rsidR="00335C85" w:rsidRDefault="00335C85">
      <w:pPr>
        <w:pStyle w:val="a3"/>
      </w:pPr>
    </w:p>
    <w:p w:rsidR="00335C85" w:rsidRDefault="0039262E">
      <w:pPr>
        <w:pStyle w:val="a3"/>
        <w:ind w:firstLine="284"/>
      </w:pPr>
      <w:r>
        <w:rPr>
          <w:b/>
          <w:i/>
        </w:rPr>
        <w:t>Закон безопасности при исполнении целевых задач.</w:t>
      </w:r>
      <w:r>
        <w:t xml:space="preserve"> Суть закона в том, что он устанавливает связь между необходимостью выполнения целевых задач и сохранения здоровья и жизни обслуживающего персонала, сохранности ВВТ или космических средств, а также сохранности ОПС.</w:t>
      </w:r>
    </w:p>
    <w:p w:rsidR="00335C85" w:rsidRDefault="0039262E">
      <w:pPr>
        <w:pStyle w:val="a3"/>
        <w:ind w:firstLine="284"/>
      </w:pPr>
      <w:r>
        <w:rPr>
          <w:b/>
          <w:i/>
        </w:rPr>
        <w:t>Закон соответствия условий БП (рабочих мест) характеристикам человека.</w:t>
      </w:r>
      <w:r>
        <w:t xml:space="preserve"> Действие закона обусловлено тем, что адаптационные возможности человека ограничены. Это означает то, что при оборудовании БП необходимо учитывать функциональные возможности человека в целях оптимизации условий труда.</w:t>
      </w:r>
    </w:p>
    <w:p w:rsidR="00335C85" w:rsidRDefault="0039262E">
      <w:pPr>
        <w:pStyle w:val="a3"/>
        <w:ind w:firstLine="284"/>
      </w:pPr>
      <w:r>
        <w:rPr>
          <w:b/>
          <w:i/>
        </w:rPr>
        <w:t>Закон непрерывного повышения безопасности эксплуатации космических средств, снижения уровня травматизма и сокращения числа происшествий при эксплуатации космических средств.</w:t>
      </w:r>
      <w:r>
        <w:t xml:space="preserve"> Оптимальный уровень безопасности достигается не сразу, а создается на основе целенаправленной деятельности органов управления служб безопасности, обслуживающего персонала.</w:t>
      </w:r>
    </w:p>
    <w:p w:rsidR="00335C85" w:rsidRDefault="0039262E">
      <w:pPr>
        <w:pStyle w:val="a3"/>
        <w:ind w:firstLine="284"/>
      </w:pPr>
      <w:r>
        <w:rPr>
          <w:b/>
          <w:i/>
        </w:rPr>
        <w:t>Закон соответствия материально-технической базы и условий безопасной эксплуатации космических средств.</w:t>
      </w:r>
      <w:r>
        <w:t xml:space="preserve"> Повышение безопасности эксплуатации космических средств должно совпадать по времени со стадиями развития космических средств.</w:t>
      </w:r>
    </w:p>
    <w:p w:rsidR="00335C85" w:rsidRDefault="00335C85">
      <w:pPr>
        <w:pStyle w:val="a3"/>
        <w:ind w:firstLine="284"/>
      </w:pPr>
    </w:p>
    <w:p w:rsidR="00335C85" w:rsidRDefault="0039262E">
      <w:pPr>
        <w:pStyle w:val="a3"/>
        <w:ind w:firstLine="284"/>
      </w:pPr>
      <w:r>
        <w:t>Обеспечение безопасной эксплуатации космических средств должно осуществляться конструктивными мерами.</w:t>
      </w:r>
    </w:p>
    <w:p w:rsidR="00335C85" w:rsidRDefault="0039262E">
      <w:pPr>
        <w:pStyle w:val="a3"/>
        <w:ind w:firstLine="284"/>
      </w:pPr>
      <w:r>
        <w:t>Опасности, которые невозможно устранить (уменьшить) этим путем, должны быть уменьшены до необходимого уровня технологическим путем (выбор технологий, режим эксплуатации) или за счет организационно-технических мероприятий.</w:t>
      </w:r>
    </w:p>
    <w:p w:rsidR="00335C85" w:rsidRDefault="00335C85">
      <w:pPr>
        <w:pStyle w:val="a3"/>
      </w:pPr>
    </w:p>
    <w:p w:rsidR="00335C85" w:rsidRDefault="0039262E">
      <w:pPr>
        <w:pStyle w:val="a3"/>
        <w:ind w:firstLine="1134"/>
        <w:rPr>
          <w:b/>
          <w:smallCaps/>
        </w:rPr>
      </w:pPr>
      <w:r>
        <w:rPr>
          <w:b/>
          <w:smallCaps/>
        </w:rPr>
        <w:t>== Вопрос 2 ==</w:t>
      </w:r>
    </w:p>
    <w:p w:rsidR="00335C85" w:rsidRDefault="0039262E">
      <w:pPr>
        <w:pStyle w:val="a3"/>
        <w:ind w:firstLine="1134"/>
        <w:rPr>
          <w:i/>
          <w:smallCaps/>
        </w:rPr>
      </w:pPr>
      <w:r>
        <w:rPr>
          <w:i/>
          <w:smallCaps/>
        </w:rPr>
        <w:t>Цель, структура и задачи системы обеспечения безопасной эксплуатации ВВТ.</w:t>
      </w:r>
    </w:p>
    <w:p w:rsidR="00335C85" w:rsidRDefault="00335C85">
      <w:pPr>
        <w:pStyle w:val="a3"/>
      </w:pPr>
    </w:p>
    <w:p w:rsidR="00335C85" w:rsidRDefault="0039262E">
      <w:pPr>
        <w:pStyle w:val="a3"/>
        <w:ind w:firstLine="284"/>
      </w:pPr>
      <w:r>
        <w:rPr>
          <w:b/>
          <w:i/>
        </w:rPr>
        <w:t>Эксплуатация</w:t>
      </w:r>
      <w:r>
        <w:t xml:space="preserve"> — использование или применение объекта по назначению.</w:t>
      </w:r>
    </w:p>
    <w:p w:rsidR="00335C85" w:rsidRDefault="0039262E">
      <w:pPr>
        <w:pStyle w:val="a3"/>
        <w:ind w:firstLine="284"/>
      </w:pPr>
      <w:r>
        <w:rPr>
          <w:b/>
          <w:i/>
        </w:rPr>
        <w:t>Эксплуатация ВВТ</w:t>
      </w:r>
      <w:r>
        <w:t xml:space="preserve"> — есть целенаправленная деятельность л/с по приведению ВВТ (космических средств) в установленные степени технической готовности, содержанию их в этих степенях и использованию по назначению.</w:t>
      </w:r>
    </w:p>
    <w:p w:rsidR="00335C85" w:rsidRDefault="0039262E">
      <w:pPr>
        <w:pStyle w:val="a3"/>
        <w:ind w:firstLine="284"/>
      </w:pPr>
      <w:r>
        <w:t xml:space="preserve">Под </w:t>
      </w:r>
      <w:r>
        <w:rPr>
          <w:i/>
        </w:rPr>
        <w:t>безопасной эксплуатацией ВВТ</w:t>
      </w:r>
      <w:r>
        <w:t xml:space="preserve"> понимается свойство системы эксплуатации «человек-машина-среда» не создавать угрозы здоровью и жизни л/с, сохранности ВВТ и окружающей среды.</w:t>
      </w:r>
    </w:p>
    <w:p w:rsidR="00335C85" w:rsidRDefault="0039262E">
      <w:pPr>
        <w:pStyle w:val="a3"/>
        <w:ind w:firstLine="284"/>
      </w:pPr>
      <w:r>
        <w:rPr>
          <w:b/>
          <w:i/>
        </w:rPr>
        <w:t>Система эксплуатации</w:t>
      </w:r>
      <w:r>
        <w:t xml:space="preserve"> — совокупность объектов эксплуатации (стартовый комплекс, технический комплекс), а также лиц и органов управления эксплуатацией и отношений между ними.</w:t>
      </w:r>
    </w:p>
    <w:p w:rsidR="00335C85" w:rsidRDefault="0039262E">
      <w:pPr>
        <w:pStyle w:val="a3"/>
        <w:ind w:firstLine="284"/>
      </w:pPr>
      <w:r>
        <w:t>Безопасность выполнения работ на технике является функциональным свойством системы «человек-машина-среда», ее целью и, следовательно, для ее снижения необходимо:</w:t>
      </w:r>
    </w:p>
    <w:p w:rsidR="00335C85" w:rsidRDefault="0039262E" w:rsidP="0039262E">
      <w:pPr>
        <w:pStyle w:val="a3"/>
        <w:numPr>
          <w:ilvl w:val="0"/>
          <w:numId w:val="85"/>
        </w:numPr>
        <w:tabs>
          <w:tab w:val="clear" w:pos="360"/>
          <w:tab w:val="num" w:pos="644"/>
        </w:tabs>
        <w:ind w:left="644"/>
      </w:pPr>
      <w:r>
        <w:t>сохранять качество системы как в целом, так и отдельно каждого элемента;</w:t>
      </w:r>
    </w:p>
    <w:p w:rsidR="00335C85" w:rsidRDefault="0039262E" w:rsidP="0039262E">
      <w:pPr>
        <w:pStyle w:val="a3"/>
        <w:numPr>
          <w:ilvl w:val="0"/>
          <w:numId w:val="85"/>
        </w:numPr>
        <w:tabs>
          <w:tab w:val="clear" w:pos="360"/>
          <w:tab w:val="num" w:pos="644"/>
        </w:tabs>
        <w:ind w:left="644"/>
      </w:pPr>
      <w:r>
        <w:t>исключить или минимизировать ущерб от аварии, предотвратить происшествия, минимизировать травматизм л/с, не загрязнять окружающую среду.</w:t>
      </w:r>
    </w:p>
    <w:p w:rsidR="00335C85" w:rsidRDefault="00335C85">
      <w:pPr>
        <w:pStyle w:val="a3"/>
        <w:ind w:firstLine="284"/>
      </w:pPr>
    </w:p>
    <w:p w:rsidR="00335C85" w:rsidRDefault="0039262E">
      <w:pPr>
        <w:pStyle w:val="a3"/>
        <w:ind w:firstLine="284"/>
      </w:pPr>
      <w:r>
        <w:t>Для этого необходимо выполнить четыре условия:</w:t>
      </w:r>
    </w:p>
    <w:p w:rsidR="00335C85" w:rsidRDefault="0055227A">
      <w:pPr>
        <w:pStyle w:val="a3"/>
        <w:ind w:firstLine="284"/>
      </w:pPr>
      <w:r>
        <w:rPr>
          <w:noProof/>
        </w:rPr>
        <w:pict>
          <v:group id="_x0000_s1459" style="position:absolute;left:0;text-align:left;margin-left:.05pt;margin-top:3.2pt;width:518.3pt;height:191.7pt;z-index:251629568" coordorigin="852,12354" coordsize="10366,3834" o:allowincell="f">
            <v:shape id="_x0000_s1423" type="#_x0000_t202" style="position:absolute;left:852;top:12354;width:10366;height:426" fillcolor="#ddd" strokeweight=".25pt">
              <v:textbox>
                <w:txbxContent>
                  <w:p w:rsidR="00335C85" w:rsidRDefault="0039262E">
                    <w:pPr>
                      <w:pStyle w:val="4"/>
                    </w:pPr>
                    <w:r>
                      <w:t>Минимум происшествий, травматизма, ущерба от аварий…</w:t>
                    </w:r>
                  </w:p>
                </w:txbxContent>
              </v:textbox>
            </v:shape>
            <v:shape id="_x0000_s1425" type="#_x0000_t202" style="position:absolute;left:8946;top:13916;width:2272;height:710" strokeweight=".25pt">
              <v:textbox inset="0,,0">
                <w:txbxContent>
                  <w:p w:rsidR="00335C85" w:rsidRDefault="0039262E">
                    <w:pPr>
                      <w:jc w:val="center"/>
                      <w:rPr>
                        <w:sz w:val="16"/>
                      </w:rPr>
                    </w:pPr>
                    <w:r>
                      <w:rPr>
                        <w:sz w:val="16"/>
                      </w:rPr>
                      <w:t>Соблюдением требований технологической дисциплины и требований безопасности</w:t>
                    </w:r>
                  </w:p>
                </w:txbxContent>
              </v:textbox>
            </v:shape>
            <v:shape id="_x0000_s1428" type="#_x0000_t202" style="position:absolute;left:6248;top:13916;width:2272;height:710" strokeweight=".25pt">
              <v:textbox inset="0,,0">
                <w:txbxContent>
                  <w:p w:rsidR="00335C85" w:rsidRDefault="0039262E">
                    <w:pPr>
                      <w:jc w:val="center"/>
                      <w:rPr>
                        <w:sz w:val="16"/>
                      </w:rPr>
                    </w:pPr>
                    <w:r>
                      <w:rPr>
                        <w:sz w:val="16"/>
                      </w:rPr>
                      <w:t>Созданием на рабочих местах комфортных условий</w:t>
                    </w:r>
                  </w:p>
                </w:txbxContent>
              </v:textbox>
            </v:shape>
            <v:shape id="_x0000_s1429" type="#_x0000_t202" style="position:absolute;left:3550;top:13916;width:2272;height:710" strokeweight=".25pt">
              <v:textbox inset="0,,0">
                <w:txbxContent>
                  <w:p w:rsidR="00335C85" w:rsidRDefault="0039262E">
                    <w:pPr>
                      <w:jc w:val="center"/>
                      <w:rPr>
                        <w:sz w:val="16"/>
                      </w:rPr>
                    </w:pPr>
                    <w:r>
                      <w:rPr>
                        <w:sz w:val="16"/>
                      </w:rPr>
                      <w:t>Поддержанием ВВТ в постоянной готовности к применению</w:t>
                    </w:r>
                  </w:p>
                </w:txbxContent>
              </v:textbox>
            </v:shape>
            <v:shape id="_x0000_s1430" type="#_x0000_t202" style="position:absolute;left:852;top:13916;width:2272;height:710" strokeweight=".25pt">
              <v:textbox inset="0,,0">
                <w:txbxContent>
                  <w:p w:rsidR="00335C85" w:rsidRDefault="0039262E">
                    <w:pPr>
                      <w:jc w:val="center"/>
                      <w:rPr>
                        <w:sz w:val="16"/>
                      </w:rPr>
                    </w:pPr>
                    <w:r>
                      <w:rPr>
                        <w:sz w:val="16"/>
                      </w:rPr>
                      <w:t>Высокой профессиональной подготовкой личного состава</w:t>
                    </w:r>
                  </w:p>
                </w:txbxContent>
              </v:textbox>
            </v:shape>
            <v:shape id="_x0000_s1431" type="#_x0000_t202" style="position:absolute;left:852;top:15762;width:10366;height:426" fillcolor="#ddd" strokeweight=".25pt">
              <v:textbox>
                <w:txbxContent>
                  <w:p w:rsidR="00335C85" w:rsidRDefault="0039262E">
                    <w:pPr>
                      <w:jc w:val="center"/>
                      <w:rPr>
                        <w:b/>
                      </w:rPr>
                    </w:pPr>
                    <w:r>
                      <w:rPr>
                        <w:b/>
                      </w:rPr>
                      <w:t>Контрольно-профилактический работой по поддержанию уровней безопасности эксплуатации ВВТ.</w:t>
                    </w:r>
                  </w:p>
                </w:txbxContent>
              </v:textbox>
            </v:shape>
            <v:line id="_x0000_s1444" style="position:absolute" from="1988,15052" to="10082,15052" o:regroupid="19" strokeweight=".25pt"/>
            <v:line id="_x0000_s1445" style="position:absolute;flip:y" from="1991,14626" to="1991,15052" o:regroupid="19" strokeweight=".25pt">
              <v:stroke endarrow="classic" endarrowwidth="narrow" endarrowlength="long"/>
            </v:line>
            <v:line id="_x0000_s1446" style="position:absolute;flip:y" from="4686,14626" to="4686,15052" o:regroupid="19" strokeweight=".25pt">
              <v:stroke endarrow="classic" endarrowwidth="narrow" endarrowlength="long"/>
            </v:line>
            <v:line id="_x0000_s1447" style="position:absolute;flip:y" from="7384,14626" to="7384,15052" o:regroupid="19" strokeweight=".25pt">
              <v:stroke endarrow="classic" endarrowwidth="narrow" endarrowlength="long"/>
            </v:line>
            <v:line id="_x0000_s1448" style="position:absolute;flip:y" from="10082,14626" to="10082,15052" o:regroupid="19" strokeweight=".25pt">
              <v:stroke endarrow="classic" endarrowwidth="narrow" endarrowlength="long"/>
            </v:line>
            <v:line id="_x0000_s1452" style="position:absolute;flip:y" from="1988,13490" to="10082,13490" o:regroupid="20" strokeweight=".25pt"/>
            <v:line id="_x0000_s1453" style="position:absolute" from="1991,13490" to="1991,13916" o:regroupid="20" strokeweight=".25pt">
              <v:stroke endarrow="classic" endarrowwidth="narrow" endarrowlength="long"/>
            </v:line>
            <v:line id="_x0000_s1454" style="position:absolute" from="4686,13490" to="4686,13916" o:regroupid="20" strokeweight=".25pt">
              <v:stroke endarrow="classic" endarrowwidth="narrow" endarrowlength="long"/>
            </v:line>
            <v:line id="_x0000_s1455" style="position:absolute" from="7384,13490" to="7384,13916" o:regroupid="20" strokeweight=".25pt">
              <v:stroke endarrow="classic" endarrowwidth="narrow" endarrowlength="long"/>
            </v:line>
            <v:line id="_x0000_s1456" style="position:absolute" from="10082,13490" to="10082,13916" o:regroupid="20" strokeweight=".25pt">
              <v:stroke endarrow="classic" endarrowwidth="narrow" endarrowlength="long"/>
            </v:line>
            <v:line id="_x0000_s1457" style="position:absolute" from="6042,15052" to="6042,15762" strokeweight=".25pt"/>
            <v:line id="_x0000_s1458" style="position:absolute" from="6042,12780" to="6042,13490" strokeweight=".25pt"/>
            <v:shape id="_x0000_s1433" type="#_x0000_t202" style="position:absolute;left:4260;top:15336;width:3550;height:284" stroked="f" strokeweight=".25pt">
              <v:textbox inset="0,0,0,0">
                <w:txbxContent>
                  <w:p w:rsidR="00335C85" w:rsidRDefault="0039262E">
                    <w:pPr>
                      <w:jc w:val="center"/>
                      <w:rPr>
                        <w:b/>
                        <w:smallCaps/>
                        <w:spacing w:val="100"/>
                      </w:rPr>
                    </w:pPr>
                    <w:r>
                      <w:rPr>
                        <w:b/>
                        <w:smallCaps/>
                        <w:spacing w:val="100"/>
                      </w:rPr>
                      <w:t>обеспечивается</w:t>
                    </w:r>
                  </w:p>
                </w:txbxContent>
              </v:textbox>
            </v:shape>
            <v:shape id="_x0000_s1432" type="#_x0000_t202" style="position:absolute;left:4699;top:12922;width:2698;height:284" stroked="f" strokeweight=".25pt">
              <v:textbox inset="0,0,0,0">
                <w:txbxContent>
                  <w:p w:rsidR="00335C85" w:rsidRDefault="0039262E">
                    <w:pPr>
                      <w:jc w:val="center"/>
                      <w:rPr>
                        <w:b/>
                        <w:smallCaps/>
                        <w:spacing w:val="100"/>
                      </w:rPr>
                    </w:pPr>
                    <w:r>
                      <w:rPr>
                        <w:b/>
                        <w:smallCaps/>
                        <w:spacing w:val="100"/>
                      </w:rPr>
                      <w:t>достигается</w:t>
                    </w:r>
                  </w:p>
                </w:txbxContent>
              </v:textbox>
            </v:shape>
          </v:group>
        </w:pict>
      </w: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9262E">
      <w:pPr>
        <w:pStyle w:val="a3"/>
        <w:ind w:firstLine="284"/>
      </w:pPr>
      <w:r>
        <w:br w:type="page"/>
      </w:r>
      <w:r>
        <w:lastRenderedPageBreak/>
        <w:t xml:space="preserve">Реализация вышеперечисленных условий обеспечивает поддержание требуемого уровня безопасности эксплуатации ВВТ. </w:t>
      </w:r>
    </w:p>
    <w:p w:rsidR="00335C85" w:rsidRDefault="0039262E" w:rsidP="0039262E">
      <w:pPr>
        <w:pStyle w:val="a3"/>
        <w:numPr>
          <w:ilvl w:val="0"/>
          <w:numId w:val="86"/>
        </w:numPr>
        <w:tabs>
          <w:tab w:val="clear" w:pos="360"/>
          <w:tab w:val="num" w:pos="644"/>
        </w:tabs>
        <w:ind w:left="644"/>
      </w:pPr>
      <w:r>
        <w:rPr>
          <w:i/>
        </w:rPr>
        <w:t>Высокая профессиональная подготовка л/с</w:t>
      </w:r>
      <w:r>
        <w:t xml:space="preserve"> достигается:</w:t>
      </w:r>
    </w:p>
    <w:p w:rsidR="00335C85" w:rsidRDefault="0039262E" w:rsidP="0039262E">
      <w:pPr>
        <w:pStyle w:val="a3"/>
        <w:numPr>
          <w:ilvl w:val="0"/>
          <w:numId w:val="87"/>
        </w:numPr>
        <w:tabs>
          <w:tab w:val="clear" w:pos="360"/>
        </w:tabs>
        <w:ind w:left="1134" w:hanging="141"/>
      </w:pPr>
      <w:r>
        <w:t>высокой теоретической и практической подготовкой каждого номера расчета;</w:t>
      </w:r>
    </w:p>
    <w:p w:rsidR="00335C85" w:rsidRDefault="0039262E" w:rsidP="0039262E">
      <w:pPr>
        <w:pStyle w:val="a3"/>
        <w:numPr>
          <w:ilvl w:val="0"/>
          <w:numId w:val="87"/>
        </w:numPr>
        <w:tabs>
          <w:tab w:val="clear" w:pos="360"/>
        </w:tabs>
        <w:ind w:left="1134" w:hanging="141"/>
      </w:pPr>
      <w:r>
        <w:t>неразрывностью обучения и воспитания л/с требованиям безопасности.</w:t>
      </w:r>
    </w:p>
    <w:p w:rsidR="00335C85" w:rsidRDefault="0039262E" w:rsidP="0039262E">
      <w:pPr>
        <w:pStyle w:val="a3"/>
        <w:numPr>
          <w:ilvl w:val="0"/>
          <w:numId w:val="86"/>
        </w:numPr>
        <w:tabs>
          <w:tab w:val="clear" w:pos="360"/>
          <w:tab w:val="num" w:pos="644"/>
        </w:tabs>
        <w:ind w:left="644"/>
      </w:pPr>
      <w:r>
        <w:rPr>
          <w:i/>
        </w:rPr>
        <w:t>Поддержание ВВТ в постоянной готовности к применению</w:t>
      </w:r>
      <w:r>
        <w:t xml:space="preserve"> заключается в заблаговременном приведении и постоянном поддержании ВВТ в требуемом состоянии.</w:t>
      </w:r>
    </w:p>
    <w:p w:rsidR="00335C85" w:rsidRDefault="0039262E" w:rsidP="0039262E">
      <w:pPr>
        <w:pStyle w:val="a3"/>
        <w:numPr>
          <w:ilvl w:val="0"/>
          <w:numId w:val="86"/>
        </w:numPr>
        <w:tabs>
          <w:tab w:val="clear" w:pos="360"/>
          <w:tab w:val="num" w:pos="644"/>
        </w:tabs>
        <w:ind w:left="644"/>
      </w:pPr>
      <w:r>
        <w:rPr>
          <w:i/>
        </w:rPr>
        <w:t>Создание на рабочих местах комфортных условий</w:t>
      </w:r>
      <w:r>
        <w:t xml:space="preserve"> достигается наличием средств физико-химического контроля окружающей среды, наличием индивидуальных средств защиты (ИСЗ), средств связи, пожаротушения, оказания первой доврачебной помощи.</w:t>
      </w:r>
    </w:p>
    <w:p w:rsidR="00335C85" w:rsidRDefault="0039262E" w:rsidP="0039262E">
      <w:pPr>
        <w:pStyle w:val="a3"/>
        <w:numPr>
          <w:ilvl w:val="0"/>
          <w:numId w:val="86"/>
        </w:numPr>
        <w:tabs>
          <w:tab w:val="clear" w:pos="360"/>
          <w:tab w:val="num" w:pos="644"/>
        </w:tabs>
        <w:ind w:left="644"/>
      </w:pPr>
      <w:r>
        <w:rPr>
          <w:i/>
        </w:rPr>
        <w:t>Соблюдение требований технологической дисциплины и требований безопасности</w:t>
      </w:r>
      <w:r>
        <w:t xml:space="preserve"> связано с требованием непрерывного контроля за эксплуатацией ВВТ.</w:t>
      </w:r>
    </w:p>
    <w:p w:rsidR="00335C85" w:rsidRDefault="00335C85">
      <w:pPr>
        <w:pStyle w:val="a3"/>
        <w:ind w:firstLine="284"/>
      </w:pPr>
    </w:p>
    <w:p w:rsidR="00335C85" w:rsidRDefault="0039262E">
      <w:pPr>
        <w:pStyle w:val="a3"/>
        <w:ind w:firstLine="284"/>
      </w:pPr>
      <w:r>
        <w:rPr>
          <w:i/>
        </w:rPr>
        <w:t>Целью системы обеспечения безопасной эксплуатации ВВТ</w:t>
      </w:r>
      <w:r>
        <w:t xml:space="preserve"> является предупреждение происшествий или минимизация ущерба для техники, личного состава, ОПС от этих происшествий.</w:t>
      </w:r>
    </w:p>
    <w:p w:rsidR="00335C85" w:rsidRDefault="0039262E">
      <w:pPr>
        <w:pStyle w:val="a3"/>
        <w:ind w:firstLine="284"/>
        <w:rPr>
          <w:i/>
        </w:rPr>
      </w:pPr>
      <w:r>
        <w:rPr>
          <w:i/>
        </w:rPr>
        <w:t>Задачи системы обеспечения безопасной эксплуатации ВВТ:</w:t>
      </w:r>
    </w:p>
    <w:p w:rsidR="00335C85" w:rsidRDefault="0039262E" w:rsidP="0039262E">
      <w:pPr>
        <w:pStyle w:val="a3"/>
        <w:numPr>
          <w:ilvl w:val="0"/>
          <w:numId w:val="88"/>
        </w:numPr>
        <w:tabs>
          <w:tab w:val="clear" w:pos="360"/>
          <w:tab w:val="num" w:pos="644"/>
        </w:tabs>
        <w:ind w:left="644"/>
      </w:pPr>
      <w:r>
        <w:t>предотвращение травматизма личного состава;</w:t>
      </w:r>
    </w:p>
    <w:p w:rsidR="00335C85" w:rsidRDefault="0039262E" w:rsidP="0039262E">
      <w:pPr>
        <w:pStyle w:val="a3"/>
        <w:numPr>
          <w:ilvl w:val="0"/>
          <w:numId w:val="88"/>
        </w:numPr>
        <w:tabs>
          <w:tab w:val="clear" w:pos="360"/>
          <w:tab w:val="num" w:pos="644"/>
        </w:tabs>
        <w:ind w:left="644"/>
      </w:pPr>
      <w:r>
        <w:t>предупреждение происшествий;</w:t>
      </w:r>
    </w:p>
    <w:p w:rsidR="00335C85" w:rsidRDefault="0039262E" w:rsidP="0039262E">
      <w:pPr>
        <w:pStyle w:val="a3"/>
        <w:numPr>
          <w:ilvl w:val="0"/>
          <w:numId w:val="88"/>
        </w:numPr>
        <w:tabs>
          <w:tab w:val="clear" w:pos="360"/>
          <w:tab w:val="num" w:pos="644"/>
        </w:tabs>
        <w:ind w:left="644"/>
      </w:pPr>
      <w:r>
        <w:t>недопущение нанесения ущерба ОПС;</w:t>
      </w:r>
    </w:p>
    <w:p w:rsidR="00335C85" w:rsidRDefault="0039262E" w:rsidP="0039262E">
      <w:pPr>
        <w:pStyle w:val="a3"/>
        <w:numPr>
          <w:ilvl w:val="0"/>
          <w:numId w:val="88"/>
        </w:numPr>
        <w:tabs>
          <w:tab w:val="clear" w:pos="360"/>
          <w:tab w:val="num" w:pos="644"/>
        </w:tabs>
        <w:ind w:left="644"/>
      </w:pPr>
      <w:r>
        <w:t>эффективное применение выделенных сил и средств для ликвидации происшествий.</w:t>
      </w:r>
    </w:p>
    <w:p w:rsidR="00335C85" w:rsidRDefault="00335C85">
      <w:pPr>
        <w:pStyle w:val="a3"/>
      </w:pPr>
    </w:p>
    <w:p w:rsidR="00335C85" w:rsidRDefault="0039262E">
      <w:pPr>
        <w:pStyle w:val="3"/>
      </w:pPr>
      <w:bookmarkStart w:id="17" w:name="_Toc514096583"/>
      <w:r>
        <w:t>Лекция 7: Система подготовки л/с по соблюдению требований безопасности при эксплуатации ВВТ.</w:t>
      </w:r>
      <w:bookmarkEnd w:id="17"/>
    </w:p>
    <w:p w:rsidR="00335C85" w:rsidRDefault="0039262E">
      <w:pPr>
        <w:pStyle w:val="a3"/>
        <w:rPr>
          <w:b/>
          <w:i/>
          <w:sz w:val="22"/>
        </w:rPr>
      </w:pPr>
      <w:r>
        <w:rPr>
          <w:b/>
          <w:i/>
          <w:sz w:val="22"/>
        </w:rPr>
        <w:t>Вопросы:</w:t>
      </w:r>
    </w:p>
    <w:p w:rsidR="00335C85" w:rsidRDefault="0039262E" w:rsidP="0039262E">
      <w:pPr>
        <w:pStyle w:val="a3"/>
        <w:numPr>
          <w:ilvl w:val="0"/>
          <w:numId w:val="82"/>
        </w:numPr>
      </w:pPr>
      <w:r>
        <w:t>Требования безопасности к л/с при выполнении различных работ.</w:t>
      </w:r>
    </w:p>
    <w:p w:rsidR="00335C85" w:rsidRDefault="0039262E" w:rsidP="0039262E">
      <w:pPr>
        <w:pStyle w:val="a3"/>
        <w:numPr>
          <w:ilvl w:val="0"/>
          <w:numId w:val="82"/>
        </w:numPr>
      </w:pPr>
      <w:r>
        <w:t>Структура и общее содержание подготовки л/с по ПМБ.</w:t>
      </w:r>
    </w:p>
    <w:p w:rsidR="00335C85" w:rsidRDefault="0039262E" w:rsidP="0039262E">
      <w:pPr>
        <w:pStyle w:val="a3"/>
        <w:numPr>
          <w:ilvl w:val="0"/>
          <w:numId w:val="82"/>
        </w:numPr>
      </w:pPr>
      <w:r>
        <w:t>Виды, содержание, и периодичность инструктажей по требованиям безопасности.</w:t>
      </w:r>
    </w:p>
    <w:p w:rsidR="00335C85" w:rsidRDefault="0039262E" w:rsidP="0039262E">
      <w:pPr>
        <w:pStyle w:val="a3"/>
        <w:numPr>
          <w:ilvl w:val="0"/>
          <w:numId w:val="82"/>
        </w:numPr>
      </w:pPr>
      <w:r>
        <w:t>Порядок допуска л/с к самостоятельной работе на ВВТ.</w:t>
      </w:r>
    </w:p>
    <w:p w:rsidR="00335C85" w:rsidRDefault="00335C85">
      <w:pPr>
        <w:pStyle w:val="a3"/>
      </w:pPr>
    </w:p>
    <w:p w:rsidR="00335C85" w:rsidRDefault="0039262E">
      <w:pPr>
        <w:pStyle w:val="a3"/>
        <w:ind w:firstLine="1134"/>
        <w:rPr>
          <w:b/>
          <w:smallCaps/>
        </w:rPr>
      </w:pPr>
      <w:r>
        <w:rPr>
          <w:b/>
          <w:smallCaps/>
        </w:rPr>
        <w:t>== Вопрос 1 ==</w:t>
      </w:r>
    </w:p>
    <w:p w:rsidR="00335C85" w:rsidRDefault="0039262E">
      <w:pPr>
        <w:pStyle w:val="a3"/>
        <w:ind w:firstLine="1134"/>
        <w:rPr>
          <w:b/>
          <w:i/>
          <w:smallCaps/>
        </w:rPr>
      </w:pPr>
      <w:r>
        <w:rPr>
          <w:i/>
          <w:smallCaps/>
        </w:rPr>
        <w:t>Требования безопасности к л/с при выполнении различных работ</w:t>
      </w:r>
      <w:r>
        <w:rPr>
          <w:b/>
          <w:i/>
          <w:smallCaps/>
        </w:rPr>
        <w:t>.</w:t>
      </w:r>
    </w:p>
    <w:p w:rsidR="00335C85" w:rsidRDefault="00335C85">
      <w:pPr>
        <w:pStyle w:val="a3"/>
      </w:pPr>
    </w:p>
    <w:p w:rsidR="00335C85" w:rsidRDefault="0039262E">
      <w:pPr>
        <w:pStyle w:val="a3"/>
        <w:ind w:firstLine="284"/>
      </w:pPr>
      <w:r>
        <w:t>Требования безопасности, изложенные в инструкциях, руководствах, приказах должны выполняться л/с при любых условиях независимо от срочности выполнения работ. Недостаток материальных средств и рабочей силы не может служить основанием для нарушения требований безопасности.</w:t>
      </w:r>
    </w:p>
    <w:p w:rsidR="00335C85" w:rsidRDefault="0039262E">
      <w:pPr>
        <w:pStyle w:val="a3"/>
        <w:ind w:firstLine="284"/>
        <w:rPr>
          <w:i/>
        </w:rPr>
      </w:pPr>
      <w:r>
        <w:rPr>
          <w:i/>
        </w:rPr>
        <w:t>К эксплуатации допускается личный состав:</w:t>
      </w:r>
    </w:p>
    <w:p w:rsidR="00335C85" w:rsidRDefault="0039262E" w:rsidP="0039262E">
      <w:pPr>
        <w:pStyle w:val="a3"/>
        <w:numPr>
          <w:ilvl w:val="0"/>
          <w:numId w:val="89"/>
        </w:numPr>
        <w:tabs>
          <w:tab w:val="clear" w:pos="360"/>
          <w:tab w:val="num" w:pos="644"/>
        </w:tabs>
        <w:ind w:left="644"/>
      </w:pPr>
      <w:r>
        <w:t>не моложе 18 лет;</w:t>
      </w:r>
    </w:p>
    <w:p w:rsidR="00335C85" w:rsidRDefault="0039262E" w:rsidP="0039262E">
      <w:pPr>
        <w:pStyle w:val="a3"/>
        <w:numPr>
          <w:ilvl w:val="0"/>
          <w:numId w:val="89"/>
        </w:numPr>
        <w:tabs>
          <w:tab w:val="clear" w:pos="360"/>
          <w:tab w:val="num" w:pos="644"/>
        </w:tabs>
        <w:ind w:left="644"/>
      </w:pPr>
      <w:r>
        <w:t>прошедший медицинское освидетельствование;</w:t>
      </w:r>
    </w:p>
    <w:p w:rsidR="00335C85" w:rsidRDefault="0039262E" w:rsidP="0039262E">
      <w:pPr>
        <w:pStyle w:val="a3"/>
        <w:numPr>
          <w:ilvl w:val="0"/>
          <w:numId w:val="89"/>
        </w:numPr>
        <w:tabs>
          <w:tab w:val="clear" w:pos="360"/>
          <w:tab w:val="num" w:pos="644"/>
        </w:tabs>
        <w:ind w:left="644"/>
      </w:pPr>
      <w:r>
        <w:t>прошедший необходимый инструктаж;</w:t>
      </w:r>
    </w:p>
    <w:p w:rsidR="00335C85" w:rsidRDefault="0039262E" w:rsidP="0039262E">
      <w:pPr>
        <w:pStyle w:val="a3"/>
        <w:numPr>
          <w:ilvl w:val="0"/>
          <w:numId w:val="89"/>
        </w:numPr>
        <w:tabs>
          <w:tab w:val="clear" w:pos="360"/>
          <w:tab w:val="num" w:pos="644"/>
        </w:tabs>
        <w:ind w:left="644"/>
      </w:pPr>
      <w:r>
        <w:t>прошедший теоретическую и практическую подготовку;</w:t>
      </w:r>
    </w:p>
    <w:p w:rsidR="00335C85" w:rsidRDefault="0039262E" w:rsidP="0039262E">
      <w:pPr>
        <w:pStyle w:val="a3"/>
        <w:numPr>
          <w:ilvl w:val="0"/>
          <w:numId w:val="89"/>
        </w:numPr>
        <w:tabs>
          <w:tab w:val="clear" w:pos="360"/>
          <w:tab w:val="num" w:pos="644"/>
        </w:tabs>
        <w:ind w:left="644"/>
      </w:pPr>
      <w:r>
        <w:t>успешно сдавшие зачет на допуск к самостоятельной работе;</w:t>
      </w:r>
    </w:p>
    <w:p w:rsidR="00335C85" w:rsidRDefault="0039262E" w:rsidP="0039262E">
      <w:pPr>
        <w:pStyle w:val="a3"/>
        <w:numPr>
          <w:ilvl w:val="0"/>
          <w:numId w:val="89"/>
        </w:numPr>
        <w:tabs>
          <w:tab w:val="clear" w:pos="360"/>
          <w:tab w:val="num" w:pos="644"/>
        </w:tabs>
        <w:ind w:left="644"/>
      </w:pPr>
      <w:r>
        <w:t>имеющие при себе удостоверение на право самостоятельной работы.</w:t>
      </w:r>
    </w:p>
    <w:p w:rsidR="00335C85" w:rsidRDefault="00335C85">
      <w:pPr>
        <w:pStyle w:val="a3"/>
        <w:ind w:firstLine="284"/>
      </w:pPr>
    </w:p>
    <w:p w:rsidR="00335C85" w:rsidRDefault="0039262E">
      <w:pPr>
        <w:pStyle w:val="a3"/>
        <w:ind w:firstLine="284"/>
        <w:rPr>
          <w:i/>
        </w:rPr>
      </w:pPr>
      <w:r>
        <w:rPr>
          <w:i/>
        </w:rPr>
        <w:t>Перечень медицинских противопоказаний:</w:t>
      </w:r>
    </w:p>
    <w:p w:rsidR="00335C85" w:rsidRDefault="0039262E" w:rsidP="0039262E">
      <w:pPr>
        <w:pStyle w:val="a3"/>
        <w:numPr>
          <w:ilvl w:val="0"/>
          <w:numId w:val="90"/>
        </w:numPr>
        <w:tabs>
          <w:tab w:val="clear" w:pos="360"/>
          <w:tab w:val="num" w:pos="644"/>
        </w:tabs>
        <w:ind w:left="644"/>
      </w:pPr>
      <w:r>
        <w:t>все формы туберкулеза;</w:t>
      </w:r>
    </w:p>
    <w:p w:rsidR="00335C85" w:rsidRDefault="0039262E" w:rsidP="0039262E">
      <w:pPr>
        <w:pStyle w:val="a3"/>
        <w:numPr>
          <w:ilvl w:val="0"/>
          <w:numId w:val="90"/>
        </w:numPr>
        <w:tabs>
          <w:tab w:val="clear" w:pos="360"/>
          <w:tab w:val="num" w:pos="644"/>
        </w:tabs>
        <w:ind w:left="644"/>
      </w:pPr>
      <w:r>
        <w:t>болезни суставов;</w:t>
      </w:r>
    </w:p>
    <w:p w:rsidR="00335C85" w:rsidRDefault="0039262E" w:rsidP="0039262E">
      <w:pPr>
        <w:pStyle w:val="a3"/>
        <w:numPr>
          <w:ilvl w:val="0"/>
          <w:numId w:val="90"/>
        </w:numPr>
        <w:tabs>
          <w:tab w:val="clear" w:pos="360"/>
          <w:tab w:val="num" w:pos="644"/>
        </w:tabs>
        <w:ind w:left="644"/>
      </w:pPr>
      <w:r>
        <w:t>язвенная болезнь желудка;</w:t>
      </w:r>
    </w:p>
    <w:p w:rsidR="00335C85" w:rsidRDefault="0039262E" w:rsidP="0039262E">
      <w:pPr>
        <w:pStyle w:val="a3"/>
        <w:numPr>
          <w:ilvl w:val="0"/>
          <w:numId w:val="90"/>
        </w:numPr>
        <w:tabs>
          <w:tab w:val="clear" w:pos="360"/>
          <w:tab w:val="num" w:pos="644"/>
        </w:tabs>
        <w:ind w:left="644"/>
      </w:pPr>
      <w:r>
        <w:t>хроническое заболевание печени;</w:t>
      </w:r>
    </w:p>
    <w:p w:rsidR="00335C85" w:rsidRDefault="0039262E" w:rsidP="0039262E">
      <w:pPr>
        <w:pStyle w:val="a3"/>
        <w:numPr>
          <w:ilvl w:val="0"/>
          <w:numId w:val="90"/>
        </w:numPr>
        <w:tabs>
          <w:tab w:val="clear" w:pos="360"/>
          <w:tab w:val="num" w:pos="644"/>
        </w:tabs>
        <w:ind w:left="644"/>
      </w:pPr>
      <w:r>
        <w:t>неврозы;</w:t>
      </w:r>
    </w:p>
    <w:p w:rsidR="00335C85" w:rsidRDefault="0039262E" w:rsidP="0039262E">
      <w:pPr>
        <w:pStyle w:val="a3"/>
        <w:numPr>
          <w:ilvl w:val="0"/>
          <w:numId w:val="90"/>
        </w:numPr>
        <w:tabs>
          <w:tab w:val="clear" w:pos="360"/>
          <w:tab w:val="num" w:pos="644"/>
        </w:tabs>
        <w:ind w:left="644"/>
      </w:pPr>
      <w:r>
        <w:t>нарушений функций вестибулярного аппарата;</w:t>
      </w:r>
    </w:p>
    <w:p w:rsidR="00335C85" w:rsidRDefault="0039262E" w:rsidP="0039262E">
      <w:pPr>
        <w:pStyle w:val="a3"/>
        <w:numPr>
          <w:ilvl w:val="0"/>
          <w:numId w:val="90"/>
        </w:numPr>
        <w:tabs>
          <w:tab w:val="clear" w:pos="360"/>
          <w:tab w:val="num" w:pos="644"/>
        </w:tabs>
        <w:ind w:left="644"/>
      </w:pPr>
      <w:r>
        <w:t>алкоголизм, наркомания и т.п.</w:t>
      </w:r>
    </w:p>
    <w:p w:rsidR="00335C85" w:rsidRDefault="00335C85">
      <w:pPr>
        <w:pStyle w:val="a3"/>
        <w:ind w:firstLine="284"/>
      </w:pPr>
    </w:p>
    <w:p w:rsidR="00335C85" w:rsidRDefault="0039262E">
      <w:pPr>
        <w:pStyle w:val="a3"/>
        <w:ind w:firstLine="284"/>
        <w:rPr>
          <w:i/>
        </w:rPr>
      </w:pPr>
      <w:r>
        <w:rPr>
          <w:i/>
        </w:rPr>
        <w:t>Лица, допущенные к эксплуатации ВВТ должны:</w:t>
      </w:r>
    </w:p>
    <w:p w:rsidR="00335C85" w:rsidRDefault="0039262E">
      <w:pPr>
        <w:pStyle w:val="a3"/>
        <w:ind w:firstLine="284"/>
      </w:pPr>
      <w:r>
        <w:rPr>
          <w:b/>
          <w:smallCaps/>
        </w:rPr>
        <w:t>Знать:</w:t>
      </w:r>
      <w:r>
        <w:tab/>
        <w:t>— требования руководящих документов в объеме занимаемой должности;</w:t>
      </w:r>
    </w:p>
    <w:p w:rsidR="00335C85" w:rsidRDefault="0039262E">
      <w:pPr>
        <w:pStyle w:val="a3"/>
        <w:ind w:firstLine="284"/>
      </w:pPr>
      <w:r>
        <w:tab/>
      </w:r>
      <w:r>
        <w:tab/>
        <w:t>— устройство и принцип действия ВВТ;</w:t>
      </w:r>
    </w:p>
    <w:p w:rsidR="00335C85" w:rsidRDefault="0039262E">
      <w:pPr>
        <w:pStyle w:val="a3"/>
        <w:ind w:firstLine="284"/>
      </w:pPr>
      <w:r>
        <w:tab/>
      </w:r>
      <w:r>
        <w:tab/>
        <w:t>— требования безопасности при эксплуатации ВВТ;</w:t>
      </w:r>
    </w:p>
    <w:p w:rsidR="00335C85" w:rsidRDefault="0039262E">
      <w:pPr>
        <w:pStyle w:val="a3"/>
        <w:ind w:firstLine="284"/>
      </w:pPr>
      <w:r>
        <w:tab/>
      </w:r>
      <w:r>
        <w:tab/>
        <w:t>— порядок действия в аварийных ситуациях;</w:t>
      </w:r>
    </w:p>
    <w:p w:rsidR="00335C85" w:rsidRDefault="0039262E">
      <w:pPr>
        <w:pStyle w:val="a3"/>
        <w:ind w:firstLine="284"/>
      </w:pPr>
      <w:r>
        <w:tab/>
      </w:r>
      <w:r>
        <w:tab/>
        <w:t>— устройство, назначение и порядок пользования средствами защиты пожаротушения.</w:t>
      </w:r>
    </w:p>
    <w:p w:rsidR="00335C85" w:rsidRDefault="0039262E">
      <w:pPr>
        <w:pStyle w:val="a3"/>
        <w:ind w:firstLine="284"/>
      </w:pPr>
      <w:r>
        <w:rPr>
          <w:b/>
          <w:smallCaps/>
        </w:rPr>
        <w:t>Уметь:</w:t>
      </w:r>
      <w:r>
        <w:tab/>
        <w:t>— освобождать человека от действия электрического тока;</w:t>
      </w:r>
    </w:p>
    <w:p w:rsidR="00335C85" w:rsidRDefault="0039262E">
      <w:pPr>
        <w:pStyle w:val="a3"/>
        <w:ind w:firstLine="284"/>
      </w:pPr>
      <w:r>
        <w:tab/>
      </w:r>
      <w:r>
        <w:tab/>
        <w:t>— оказывать первую доврачебную помощь пострадавшим;</w:t>
      </w:r>
    </w:p>
    <w:p w:rsidR="00335C85" w:rsidRDefault="0039262E">
      <w:pPr>
        <w:pStyle w:val="a3"/>
        <w:ind w:firstLine="284"/>
      </w:pPr>
      <w:r>
        <w:tab/>
      </w:r>
      <w:r>
        <w:tab/>
        <w:t>— уметь пользоваться средствами защиты и пожаротушения;</w:t>
      </w:r>
    </w:p>
    <w:p w:rsidR="00335C85" w:rsidRDefault="0039262E">
      <w:pPr>
        <w:pStyle w:val="a3"/>
        <w:ind w:firstLine="284"/>
      </w:pPr>
      <w:r>
        <w:rPr>
          <w:b/>
          <w:smallCaps/>
        </w:rPr>
        <w:t>Иметь:</w:t>
      </w:r>
      <w:r>
        <w:tab/>
        <w:t>— соответствующую квалификационную группу по электробезопасности;</w:t>
      </w:r>
    </w:p>
    <w:p w:rsidR="00335C85" w:rsidRDefault="0039262E">
      <w:pPr>
        <w:pStyle w:val="a3"/>
        <w:ind w:firstLine="284"/>
      </w:pPr>
      <w:r>
        <w:tab/>
      </w:r>
      <w:r>
        <w:tab/>
        <w:t>— необходимые практические навыки эксплуатации ВВТ при выполнении специальных работ;</w:t>
      </w:r>
    </w:p>
    <w:p w:rsidR="00335C85" w:rsidRDefault="0039262E">
      <w:pPr>
        <w:pStyle w:val="a3"/>
        <w:ind w:firstLine="284"/>
      </w:pPr>
      <w:r>
        <w:tab/>
      </w:r>
      <w:r>
        <w:tab/>
        <w:t>— удостоверение на право самостоятельной работы.</w:t>
      </w:r>
    </w:p>
    <w:p w:rsidR="00335C85" w:rsidRDefault="00335C85">
      <w:pPr>
        <w:pStyle w:val="a3"/>
      </w:pPr>
    </w:p>
    <w:p w:rsidR="00335C85" w:rsidRDefault="0039262E">
      <w:pPr>
        <w:pStyle w:val="a3"/>
        <w:ind w:firstLine="1134"/>
        <w:rPr>
          <w:b/>
          <w:smallCaps/>
        </w:rPr>
      </w:pPr>
      <w:r>
        <w:rPr>
          <w:b/>
          <w:smallCaps/>
        </w:rPr>
        <w:br w:type="page"/>
      </w:r>
      <w:r>
        <w:rPr>
          <w:b/>
          <w:smallCaps/>
        </w:rPr>
        <w:lastRenderedPageBreak/>
        <w:t>== Вопрос 2 ==</w:t>
      </w:r>
    </w:p>
    <w:p w:rsidR="00335C85" w:rsidRDefault="0039262E">
      <w:pPr>
        <w:pStyle w:val="a3"/>
        <w:ind w:firstLine="1134"/>
        <w:rPr>
          <w:b/>
          <w:i/>
          <w:smallCaps/>
        </w:rPr>
      </w:pPr>
      <w:r>
        <w:rPr>
          <w:i/>
          <w:smallCaps/>
        </w:rPr>
        <w:t>Структура и общее содержание подготовки л/с по ПМБ</w:t>
      </w:r>
      <w:r>
        <w:rPr>
          <w:b/>
          <w:i/>
          <w:smallCaps/>
        </w:rPr>
        <w:t>.</w:t>
      </w:r>
    </w:p>
    <w:p w:rsidR="00335C85" w:rsidRDefault="0055227A">
      <w:pPr>
        <w:pStyle w:val="a3"/>
        <w:ind w:firstLine="1134"/>
        <w:rPr>
          <w:b/>
          <w:i/>
          <w:smallCaps/>
        </w:rPr>
      </w:pPr>
      <w:r>
        <w:rPr>
          <w:noProof/>
        </w:rPr>
        <w:pict>
          <v:group id="_x0000_s1487" style="position:absolute;left:0;text-align:left;margin-left:.05pt;margin-top:10.85pt;width:518.3pt;height:149.1pt;z-index:251630592" coordorigin="852,1420" coordsize="10366,2982" o:allowincell="f">
            <v:line id="_x0000_s1486" style="position:absolute;rotation:18623453fd;flip:y" from="6379,1903" to="7298,2141" strokeweight=".25pt">
              <v:stroke endarrow="classic" endarrowwidth="narrow" endarrowlength="long"/>
            </v:line>
            <v:line id="_x0000_s1485" style="position:absolute;rotation:18623453fd;flip:x y" from="4771,1903" to="5690,2141" strokeweight=".25pt">
              <v:stroke endarrow="classic" endarrowwidth="narrow" endarrowlength="long"/>
            </v:line>
            <v:line id="_x0000_s1483" style="position:absolute;rotation:20387070fd;flip:x y" from="3169,1904" to="4403,2195" strokeweight=".25pt">
              <v:stroke endarrow="classic" endarrowwidth="narrow" endarrowlength="long"/>
            </v:line>
            <v:line id="_x0000_s1482" style="position:absolute;rotation:-1042594fd;flip:x y" from="3266,1471" to="4260,1755" strokeweight=".25pt">
              <v:stroke endarrow="classic" endarrowwidth="narrow" endarrowlength="long"/>
            </v:line>
            <v:line id="_x0000_s1416" style="position:absolute;rotation:-1042594fd;flip:y" from="7810,1458" to="8804,1742" o:regroupid="23" strokeweight=".25pt">
              <v:stroke endarrow="classic" endarrowwidth="narrow" endarrowlength="long"/>
            </v:line>
            <v:shape id="_x0000_s1397" type="#_x0000_t202" style="position:absolute;left:4260;top:1420;width:3550;height:284" o:regroupid="23" fillcolor="silver" strokeweight=".25pt">
              <v:stroke linestyle="thinThin"/>
              <v:textbox inset=",0">
                <w:txbxContent>
                  <w:p w:rsidR="00335C85" w:rsidRDefault="0039262E">
                    <w:pPr>
                      <w:jc w:val="center"/>
                      <w:rPr>
                        <w:b/>
                        <w:sz w:val="16"/>
                      </w:rPr>
                    </w:pPr>
                    <w:r>
                      <w:rPr>
                        <w:b/>
                        <w:sz w:val="16"/>
                      </w:rPr>
                      <w:t>Подготовка л/с по ПМБ</w:t>
                    </w:r>
                  </w:p>
                </w:txbxContent>
              </v:textbox>
            </v:shape>
            <v:shape id="_x0000_s1398" type="#_x0000_t202" style="position:absolute;left:852;top:1478;width:2414;height:226" o:regroupid="23" strokeweight=".25pt">
              <v:textbox inset="0,0,0,0">
                <w:txbxContent>
                  <w:p w:rsidR="00335C85" w:rsidRDefault="0039262E">
                    <w:pPr>
                      <w:jc w:val="center"/>
                      <w:rPr>
                        <w:sz w:val="16"/>
                      </w:rPr>
                    </w:pPr>
                    <w:r>
                      <w:rPr>
                        <w:sz w:val="16"/>
                      </w:rPr>
                      <w:t>Противоаварийная тренировка</w:t>
                    </w:r>
                  </w:p>
                </w:txbxContent>
              </v:textbox>
            </v:shape>
            <v:shape id="_x0000_s1399" type="#_x0000_t202" style="position:absolute;left:852;top:1704;width:2414;height:710" o:regroupid="23" filled="f" stroked="f" strokeweight=".25pt">
              <v:textbox inset="1mm,,0">
                <w:txbxContent>
                  <w:p w:rsidR="00335C85" w:rsidRDefault="0039262E" w:rsidP="0039262E">
                    <w:pPr>
                      <w:numPr>
                        <w:ilvl w:val="0"/>
                        <w:numId w:val="83"/>
                      </w:numPr>
                      <w:tabs>
                        <w:tab w:val="clear" w:pos="360"/>
                      </w:tabs>
                      <w:ind w:left="284" w:hanging="284"/>
                      <w:jc w:val="both"/>
                      <w:rPr>
                        <w:sz w:val="16"/>
                      </w:rPr>
                    </w:pPr>
                    <w:r>
                      <w:rPr>
                        <w:sz w:val="16"/>
                      </w:rPr>
                      <w:t>по авариям и отказам в СЭС;</w:t>
                    </w:r>
                  </w:p>
                  <w:p w:rsidR="00335C85" w:rsidRDefault="0039262E" w:rsidP="0039262E">
                    <w:pPr>
                      <w:numPr>
                        <w:ilvl w:val="0"/>
                        <w:numId w:val="83"/>
                      </w:numPr>
                      <w:tabs>
                        <w:tab w:val="clear" w:pos="360"/>
                      </w:tabs>
                      <w:ind w:left="284" w:hanging="284"/>
                      <w:jc w:val="both"/>
                      <w:rPr>
                        <w:sz w:val="16"/>
                      </w:rPr>
                    </w:pPr>
                    <w:r>
                      <w:rPr>
                        <w:sz w:val="16"/>
                      </w:rPr>
                      <w:t>по дефектам оборудования;</w:t>
                    </w:r>
                  </w:p>
                  <w:p w:rsidR="00335C85" w:rsidRDefault="0039262E" w:rsidP="0039262E">
                    <w:pPr>
                      <w:numPr>
                        <w:ilvl w:val="0"/>
                        <w:numId w:val="83"/>
                      </w:numPr>
                      <w:tabs>
                        <w:tab w:val="clear" w:pos="360"/>
                      </w:tabs>
                      <w:ind w:left="284" w:hanging="284"/>
                      <w:jc w:val="both"/>
                      <w:rPr>
                        <w:sz w:val="16"/>
                      </w:rPr>
                    </w:pPr>
                    <w:r>
                      <w:rPr>
                        <w:sz w:val="16"/>
                      </w:rPr>
                      <w:t>по пожарам.</w:t>
                    </w:r>
                  </w:p>
                </w:txbxContent>
              </v:textbox>
            </v:shape>
            <v:shape id="_x0000_s1400" type="#_x0000_t202" style="position:absolute;left:8804;top:1478;width:2414;height:226" o:regroupid="23" strokeweight=".25pt">
              <v:textbox inset="0,0,0,0">
                <w:txbxContent>
                  <w:p w:rsidR="00335C85" w:rsidRDefault="0039262E">
                    <w:pPr>
                      <w:jc w:val="center"/>
                      <w:rPr>
                        <w:sz w:val="16"/>
                      </w:rPr>
                    </w:pPr>
                    <w:r>
                      <w:rPr>
                        <w:sz w:val="16"/>
                      </w:rPr>
                      <w:t>Пропаганда ПМБ</w:t>
                    </w:r>
                  </w:p>
                </w:txbxContent>
              </v:textbox>
            </v:shape>
            <v:shape id="_x0000_s1401" type="#_x0000_t202" style="position:absolute;left:8804;top:1704;width:2414;height:568" o:regroupid="23" filled="f" stroked="f" strokeweight=".25pt">
              <v:textbox inset="1mm,0,0">
                <w:txbxContent>
                  <w:p w:rsidR="00335C85" w:rsidRDefault="0039262E" w:rsidP="0039262E">
                    <w:pPr>
                      <w:numPr>
                        <w:ilvl w:val="0"/>
                        <w:numId w:val="83"/>
                      </w:numPr>
                      <w:tabs>
                        <w:tab w:val="clear" w:pos="360"/>
                      </w:tabs>
                      <w:ind w:left="284" w:hanging="284"/>
                      <w:jc w:val="both"/>
                      <w:rPr>
                        <w:sz w:val="16"/>
                      </w:rPr>
                    </w:pPr>
                    <w:r>
                      <w:rPr>
                        <w:sz w:val="16"/>
                      </w:rPr>
                      <w:t>фильмы;</w:t>
                    </w:r>
                  </w:p>
                  <w:p w:rsidR="00335C85" w:rsidRDefault="0039262E" w:rsidP="0039262E">
                    <w:pPr>
                      <w:numPr>
                        <w:ilvl w:val="0"/>
                        <w:numId w:val="83"/>
                      </w:numPr>
                      <w:tabs>
                        <w:tab w:val="clear" w:pos="360"/>
                      </w:tabs>
                      <w:ind w:left="284" w:hanging="284"/>
                      <w:jc w:val="both"/>
                      <w:rPr>
                        <w:sz w:val="16"/>
                      </w:rPr>
                    </w:pPr>
                    <w:r>
                      <w:rPr>
                        <w:sz w:val="16"/>
                      </w:rPr>
                      <w:t>плакаты и т.п.</w:t>
                    </w:r>
                  </w:p>
                </w:txbxContent>
              </v:textbox>
            </v:shape>
            <v:shape id="_x0000_s1403" type="#_x0000_t202" style="position:absolute;left:8804;top:2414;width:2414;height:284" o:regroupid="23" strokeweight=".25pt">
              <v:textbox inset="0,0,0">
                <w:txbxContent>
                  <w:p w:rsidR="00335C85" w:rsidRDefault="0039262E">
                    <w:pPr>
                      <w:jc w:val="center"/>
                      <w:rPr>
                        <w:spacing w:val="-2"/>
                        <w:sz w:val="16"/>
                      </w:rPr>
                    </w:pPr>
                    <w:r>
                      <w:rPr>
                        <w:spacing w:val="-2"/>
                        <w:sz w:val="16"/>
                      </w:rPr>
                      <w:t>Стажировка на рабочем месте (БП)</w:t>
                    </w:r>
                  </w:p>
                </w:txbxContent>
              </v:textbox>
            </v:shape>
            <v:shape id="_x0000_s1404" type="#_x0000_t202" style="position:absolute;left:6158;top:2414;width:2414;height:284" o:regroupid="23" strokeweight=".25pt">
              <v:textbox inset="0,0,0">
                <w:txbxContent>
                  <w:p w:rsidR="00335C85" w:rsidRDefault="0039262E">
                    <w:pPr>
                      <w:jc w:val="center"/>
                      <w:rPr>
                        <w:sz w:val="16"/>
                      </w:rPr>
                    </w:pPr>
                    <w:r>
                      <w:rPr>
                        <w:sz w:val="16"/>
                      </w:rPr>
                      <w:t xml:space="preserve">Проверка знаний </w:t>
                    </w:r>
                  </w:p>
                </w:txbxContent>
              </v:textbox>
            </v:shape>
            <v:shape id="_x0000_s1405" type="#_x0000_t202" style="position:absolute;left:3498;top:2414;width:2414;height:284" o:regroupid="23" strokeweight=".25pt">
              <v:textbox inset="0,0,0">
                <w:txbxContent>
                  <w:p w:rsidR="00335C85" w:rsidRDefault="0039262E">
                    <w:pPr>
                      <w:jc w:val="center"/>
                      <w:rPr>
                        <w:sz w:val="16"/>
                      </w:rPr>
                    </w:pPr>
                    <w:r>
                      <w:rPr>
                        <w:sz w:val="16"/>
                      </w:rPr>
                      <w:t>Инструктаж по ПМБ</w:t>
                    </w:r>
                  </w:p>
                </w:txbxContent>
              </v:textbox>
            </v:shape>
            <v:shape id="_x0000_s1406" type="#_x0000_t202" style="position:absolute;left:1420;top:2698;width:2414;height:710" o:regroupid="23" filled="f" stroked="f" strokeweight=".25pt">
              <v:textbox style="mso-next-textbox:#_x0000_s1406" inset="1mm,,0">
                <w:txbxContent>
                  <w:p w:rsidR="00335C85" w:rsidRDefault="0039262E" w:rsidP="0039262E">
                    <w:pPr>
                      <w:numPr>
                        <w:ilvl w:val="0"/>
                        <w:numId w:val="83"/>
                      </w:numPr>
                      <w:tabs>
                        <w:tab w:val="clear" w:pos="360"/>
                      </w:tabs>
                      <w:ind w:left="284" w:hanging="284"/>
                      <w:jc w:val="both"/>
                      <w:rPr>
                        <w:sz w:val="16"/>
                      </w:rPr>
                    </w:pPr>
                    <w:r>
                      <w:rPr>
                        <w:sz w:val="16"/>
                      </w:rPr>
                      <w:t>начальное;</w:t>
                    </w:r>
                  </w:p>
                  <w:p w:rsidR="00335C85" w:rsidRDefault="0039262E" w:rsidP="0039262E">
                    <w:pPr>
                      <w:numPr>
                        <w:ilvl w:val="0"/>
                        <w:numId w:val="83"/>
                      </w:numPr>
                      <w:tabs>
                        <w:tab w:val="clear" w:pos="360"/>
                      </w:tabs>
                      <w:ind w:left="284" w:hanging="284"/>
                      <w:jc w:val="both"/>
                      <w:rPr>
                        <w:sz w:val="16"/>
                      </w:rPr>
                    </w:pPr>
                    <w:r>
                      <w:rPr>
                        <w:sz w:val="16"/>
                      </w:rPr>
                      <w:t>первичное;</w:t>
                    </w:r>
                  </w:p>
                  <w:p w:rsidR="00335C85" w:rsidRDefault="0039262E" w:rsidP="0039262E">
                    <w:pPr>
                      <w:numPr>
                        <w:ilvl w:val="0"/>
                        <w:numId w:val="83"/>
                      </w:numPr>
                      <w:tabs>
                        <w:tab w:val="clear" w:pos="360"/>
                      </w:tabs>
                      <w:ind w:left="284" w:hanging="284"/>
                      <w:jc w:val="both"/>
                      <w:rPr>
                        <w:sz w:val="16"/>
                      </w:rPr>
                    </w:pPr>
                    <w:r>
                      <w:rPr>
                        <w:sz w:val="16"/>
                      </w:rPr>
                      <w:t>текущее.</w:t>
                    </w:r>
                  </w:p>
                </w:txbxContent>
              </v:textbox>
            </v:shape>
            <v:shape id="_x0000_s1407" type="#_x0000_t202" style="position:absolute;left:852;top:3408;width:1136;height:284" o:regroupid="23" strokeweight=".25pt">
              <v:textbox inset="0,0,0">
                <w:txbxContent>
                  <w:p w:rsidR="00335C85" w:rsidRDefault="0039262E">
                    <w:pPr>
                      <w:jc w:val="center"/>
                      <w:rPr>
                        <w:sz w:val="16"/>
                      </w:rPr>
                    </w:pPr>
                    <w:r>
                      <w:rPr>
                        <w:sz w:val="16"/>
                      </w:rPr>
                      <w:t>Теоретическое</w:t>
                    </w:r>
                  </w:p>
                </w:txbxContent>
              </v:textbox>
            </v:shape>
            <v:shape id="_x0000_s1409" type="#_x0000_t202" style="position:absolute;left:2130;top:3408;width:1136;height:284" o:regroupid="23" strokeweight=".25pt">
              <v:textbox inset="0,0,0">
                <w:txbxContent>
                  <w:p w:rsidR="00335C85" w:rsidRDefault="0039262E">
                    <w:pPr>
                      <w:jc w:val="center"/>
                      <w:rPr>
                        <w:sz w:val="16"/>
                      </w:rPr>
                    </w:pPr>
                    <w:r>
                      <w:rPr>
                        <w:sz w:val="16"/>
                      </w:rPr>
                      <w:t>Практическое</w:t>
                    </w:r>
                  </w:p>
                </w:txbxContent>
              </v:textbox>
            </v:shape>
            <v:shape id="_x0000_s1410" type="#_x0000_t202" style="position:absolute;left:3498;top:2698;width:2414;height:1136" o:regroupid="23" filled="f" stroked="f" strokeweight=".25pt">
              <v:textbox inset="1mm,,0">
                <w:txbxContent>
                  <w:p w:rsidR="00335C85" w:rsidRDefault="0039262E" w:rsidP="0039262E">
                    <w:pPr>
                      <w:numPr>
                        <w:ilvl w:val="0"/>
                        <w:numId w:val="83"/>
                      </w:numPr>
                      <w:tabs>
                        <w:tab w:val="clear" w:pos="360"/>
                      </w:tabs>
                      <w:ind w:left="284" w:hanging="284"/>
                      <w:jc w:val="both"/>
                      <w:rPr>
                        <w:sz w:val="16"/>
                      </w:rPr>
                    </w:pPr>
                    <w:r>
                      <w:rPr>
                        <w:sz w:val="16"/>
                      </w:rPr>
                      <w:t>вводный;</w:t>
                    </w:r>
                  </w:p>
                  <w:p w:rsidR="00335C85" w:rsidRDefault="0039262E" w:rsidP="0039262E">
                    <w:pPr>
                      <w:numPr>
                        <w:ilvl w:val="0"/>
                        <w:numId w:val="83"/>
                      </w:numPr>
                      <w:tabs>
                        <w:tab w:val="clear" w:pos="360"/>
                      </w:tabs>
                      <w:ind w:left="284" w:hanging="284"/>
                      <w:jc w:val="both"/>
                      <w:rPr>
                        <w:sz w:val="16"/>
                      </w:rPr>
                    </w:pPr>
                    <w:r>
                      <w:rPr>
                        <w:sz w:val="16"/>
                      </w:rPr>
                      <w:t>первичный;</w:t>
                    </w:r>
                  </w:p>
                  <w:p w:rsidR="00335C85" w:rsidRDefault="0039262E" w:rsidP="0039262E">
                    <w:pPr>
                      <w:numPr>
                        <w:ilvl w:val="0"/>
                        <w:numId w:val="83"/>
                      </w:numPr>
                      <w:tabs>
                        <w:tab w:val="clear" w:pos="360"/>
                      </w:tabs>
                      <w:ind w:left="284" w:hanging="284"/>
                      <w:jc w:val="both"/>
                      <w:rPr>
                        <w:sz w:val="16"/>
                      </w:rPr>
                    </w:pPr>
                    <w:r>
                      <w:rPr>
                        <w:sz w:val="16"/>
                      </w:rPr>
                      <w:t>периодический;</w:t>
                    </w:r>
                  </w:p>
                  <w:p w:rsidR="00335C85" w:rsidRDefault="0039262E" w:rsidP="0039262E">
                    <w:pPr>
                      <w:numPr>
                        <w:ilvl w:val="0"/>
                        <w:numId w:val="83"/>
                      </w:numPr>
                      <w:tabs>
                        <w:tab w:val="clear" w:pos="360"/>
                      </w:tabs>
                      <w:ind w:left="284" w:hanging="284"/>
                      <w:jc w:val="both"/>
                      <w:rPr>
                        <w:sz w:val="16"/>
                      </w:rPr>
                    </w:pPr>
                    <w:r>
                      <w:rPr>
                        <w:sz w:val="16"/>
                      </w:rPr>
                      <w:t>перед началом работ;</w:t>
                    </w:r>
                  </w:p>
                  <w:p w:rsidR="00335C85" w:rsidRDefault="0039262E" w:rsidP="0039262E">
                    <w:pPr>
                      <w:numPr>
                        <w:ilvl w:val="0"/>
                        <w:numId w:val="83"/>
                      </w:numPr>
                      <w:tabs>
                        <w:tab w:val="clear" w:pos="360"/>
                      </w:tabs>
                      <w:ind w:left="284" w:hanging="284"/>
                      <w:jc w:val="both"/>
                      <w:rPr>
                        <w:sz w:val="16"/>
                      </w:rPr>
                    </w:pPr>
                    <w:r>
                      <w:rPr>
                        <w:sz w:val="16"/>
                      </w:rPr>
                      <w:t>внеплановый.</w:t>
                    </w:r>
                  </w:p>
                </w:txbxContent>
              </v:textbox>
            </v:shape>
            <v:shape id="_x0000_s1411" type="#_x0000_t202" style="position:absolute;left:8804;top:2698;width:2414;height:852" o:regroupid="23" filled="f" stroked="f" strokeweight=".25pt">
              <v:textbox inset="1mm,,0">
                <w:txbxContent>
                  <w:p w:rsidR="00335C85" w:rsidRDefault="0039262E">
                    <w:pPr>
                      <w:jc w:val="both"/>
                      <w:rPr>
                        <w:sz w:val="16"/>
                      </w:rPr>
                    </w:pPr>
                    <w:r>
                      <w:rPr>
                        <w:sz w:val="16"/>
                      </w:rPr>
                      <w:t>Приказ командира части о допуске к стажировке и оформление результатов стажировки.</w:t>
                    </w:r>
                  </w:p>
                </w:txbxContent>
              </v:textbox>
            </v:shape>
            <v:shape id="_x0000_s1412" type="#_x0000_t202" style="position:absolute;left:6158;top:2698;width:2414;height:1704" o:regroupid="23" filled="f" stroked="f" strokeweight=".25pt">
              <v:textbox inset="1mm,,0">
                <w:txbxContent>
                  <w:p w:rsidR="00335C85" w:rsidRDefault="0039262E">
                    <w:pPr>
                      <w:jc w:val="both"/>
                      <w:rPr>
                        <w:sz w:val="16"/>
                      </w:rPr>
                    </w:pPr>
                    <w:r>
                      <w:rPr>
                        <w:sz w:val="16"/>
                      </w:rPr>
                      <w:t>Осуществляется командирами, начальниками, проверяющими лицами (в т.ч. комиссией в в/ч) с последующим документальным оформлением и бывает:</w:t>
                    </w:r>
                  </w:p>
                  <w:p w:rsidR="00335C85" w:rsidRDefault="0039262E" w:rsidP="0039262E">
                    <w:pPr>
                      <w:numPr>
                        <w:ilvl w:val="0"/>
                        <w:numId w:val="84"/>
                      </w:numPr>
                      <w:tabs>
                        <w:tab w:val="clear" w:pos="360"/>
                      </w:tabs>
                      <w:ind w:left="284" w:hanging="284"/>
                      <w:jc w:val="both"/>
                      <w:rPr>
                        <w:sz w:val="16"/>
                      </w:rPr>
                    </w:pPr>
                    <w:r>
                      <w:rPr>
                        <w:sz w:val="16"/>
                      </w:rPr>
                      <w:t>первичной;</w:t>
                    </w:r>
                  </w:p>
                  <w:p w:rsidR="00335C85" w:rsidRDefault="0039262E" w:rsidP="0039262E">
                    <w:pPr>
                      <w:numPr>
                        <w:ilvl w:val="0"/>
                        <w:numId w:val="84"/>
                      </w:numPr>
                      <w:tabs>
                        <w:tab w:val="clear" w:pos="360"/>
                      </w:tabs>
                      <w:ind w:left="284" w:hanging="284"/>
                      <w:jc w:val="both"/>
                      <w:rPr>
                        <w:sz w:val="16"/>
                      </w:rPr>
                    </w:pPr>
                    <w:r>
                      <w:rPr>
                        <w:sz w:val="16"/>
                      </w:rPr>
                      <w:t>периодической;</w:t>
                    </w:r>
                  </w:p>
                  <w:p w:rsidR="00335C85" w:rsidRDefault="0039262E" w:rsidP="0039262E">
                    <w:pPr>
                      <w:numPr>
                        <w:ilvl w:val="0"/>
                        <w:numId w:val="84"/>
                      </w:numPr>
                      <w:tabs>
                        <w:tab w:val="clear" w:pos="360"/>
                      </w:tabs>
                      <w:ind w:left="284" w:hanging="284"/>
                      <w:jc w:val="both"/>
                      <w:rPr>
                        <w:sz w:val="16"/>
                      </w:rPr>
                    </w:pPr>
                    <w:r>
                      <w:rPr>
                        <w:sz w:val="16"/>
                      </w:rPr>
                      <w:t>внеочередной.</w:t>
                    </w:r>
                  </w:p>
                </w:txbxContent>
              </v:textbox>
            </v:shape>
            <v:shape id="_x0000_s1402" type="#_x0000_t202" style="position:absolute;left:852;top:2414;width:2414;height:284" o:regroupid="23" strokeweight=".25pt">
              <v:textbox inset="0,0,0">
                <w:txbxContent>
                  <w:p w:rsidR="00335C85" w:rsidRDefault="0039262E">
                    <w:pPr>
                      <w:jc w:val="center"/>
                      <w:rPr>
                        <w:sz w:val="16"/>
                      </w:rPr>
                    </w:pPr>
                    <w:r>
                      <w:rPr>
                        <w:sz w:val="16"/>
                      </w:rPr>
                      <w:t>Обучение</w:t>
                    </w:r>
                  </w:p>
                </w:txbxContent>
              </v:textbox>
            </v:shape>
            <v:line id="_x0000_s1484" style="position:absolute;rotation:20387070fd;flip:y" from="7675,1904" to="8909,2195" strokeweight=".25pt">
              <v:stroke endarrow="classic" endarrowwidth="narrow" endarrowlength="long"/>
            </v:line>
          </v:group>
        </w:pict>
      </w:r>
    </w:p>
    <w:p w:rsidR="00335C85" w:rsidRDefault="00335C85">
      <w:pPr>
        <w:pStyle w:val="a3"/>
        <w:ind w:firstLine="1134"/>
        <w:rPr>
          <w:b/>
          <w:i/>
          <w:smallCaps/>
        </w:rPr>
      </w:pPr>
    </w:p>
    <w:p w:rsidR="00335C85" w:rsidRDefault="00335C85">
      <w:pPr>
        <w:pStyle w:val="a3"/>
        <w:ind w:firstLine="1134"/>
        <w:rPr>
          <w:b/>
          <w:i/>
          <w:smallCaps/>
        </w:rPr>
      </w:pPr>
    </w:p>
    <w:p w:rsidR="00335C85" w:rsidRDefault="00335C85">
      <w:pPr>
        <w:pStyle w:val="a3"/>
        <w:ind w:firstLine="1134"/>
        <w:rPr>
          <w:b/>
          <w:i/>
          <w:smallCaps/>
        </w:rPr>
      </w:pPr>
    </w:p>
    <w:p w:rsidR="00335C85" w:rsidRDefault="00335C85">
      <w:pPr>
        <w:pStyle w:val="a3"/>
        <w:ind w:firstLine="1134"/>
        <w:rPr>
          <w:b/>
          <w:i/>
          <w:smallCaps/>
        </w:rPr>
      </w:pPr>
    </w:p>
    <w:p w:rsidR="00335C85" w:rsidRDefault="00335C85">
      <w:pPr>
        <w:pStyle w:val="a3"/>
        <w:ind w:firstLine="1134"/>
        <w:rPr>
          <w:b/>
          <w:i/>
          <w:smallCaps/>
        </w:rPr>
      </w:pPr>
    </w:p>
    <w:p w:rsidR="00335C85" w:rsidRDefault="00335C85">
      <w:pPr>
        <w:pStyle w:val="a3"/>
        <w:ind w:firstLine="1134"/>
        <w:rPr>
          <w:b/>
          <w:i/>
          <w:smallCaps/>
        </w:rPr>
      </w:pPr>
    </w:p>
    <w:p w:rsidR="00335C85" w:rsidRDefault="00335C85">
      <w:pPr>
        <w:pStyle w:val="a3"/>
        <w:ind w:firstLine="1134"/>
        <w:rPr>
          <w:b/>
          <w:i/>
          <w:smallCaps/>
        </w:rPr>
      </w:pPr>
    </w:p>
    <w:p w:rsidR="00335C85" w:rsidRDefault="00335C85">
      <w:pPr>
        <w:pStyle w:val="a3"/>
        <w:ind w:firstLine="1134"/>
        <w:rPr>
          <w:b/>
          <w:i/>
          <w:smallCaps/>
        </w:rPr>
      </w:pPr>
    </w:p>
    <w:p w:rsidR="00335C85" w:rsidRDefault="00335C85">
      <w:pPr>
        <w:pStyle w:val="a3"/>
        <w:ind w:firstLine="1134"/>
        <w:rPr>
          <w:b/>
          <w:i/>
          <w:smallCaps/>
        </w:rPr>
      </w:pPr>
    </w:p>
    <w:p w:rsidR="00335C85" w:rsidRDefault="00335C85">
      <w:pPr>
        <w:pStyle w:val="a3"/>
        <w:ind w:firstLine="1134"/>
        <w:rPr>
          <w:b/>
          <w:i/>
          <w:smallCaps/>
        </w:rPr>
      </w:pPr>
    </w:p>
    <w:p w:rsidR="00335C85" w:rsidRDefault="00335C85">
      <w:pPr>
        <w:pStyle w:val="a3"/>
        <w:ind w:firstLine="1134"/>
        <w:rPr>
          <w:b/>
          <w:i/>
          <w:smallCaps/>
        </w:rPr>
      </w:pPr>
    </w:p>
    <w:p w:rsidR="00335C85" w:rsidRDefault="00335C85">
      <w:pPr>
        <w:pStyle w:val="a3"/>
        <w:ind w:firstLine="1134"/>
        <w:rPr>
          <w:b/>
          <w:i/>
          <w:smallCaps/>
        </w:rPr>
      </w:pPr>
    </w:p>
    <w:p w:rsidR="00335C85" w:rsidRDefault="00335C85">
      <w:pPr>
        <w:pStyle w:val="a3"/>
        <w:ind w:firstLine="1134"/>
        <w:rPr>
          <w:b/>
          <w:i/>
          <w:smallCaps/>
        </w:rPr>
      </w:pPr>
    </w:p>
    <w:p w:rsidR="00335C85" w:rsidRDefault="0039262E">
      <w:pPr>
        <w:pStyle w:val="a3"/>
        <w:ind w:firstLine="284"/>
      </w:pPr>
      <w:r>
        <w:rPr>
          <w:i/>
        </w:rPr>
        <w:t>Начальное обучение</w:t>
      </w:r>
      <w:r>
        <w:t xml:space="preserve"> проводится в период НВП. Основные вопросы на </w:t>
      </w:r>
      <w:r>
        <w:rPr>
          <w:lang w:val="en-US"/>
        </w:rPr>
        <w:t>I</w:t>
      </w:r>
      <w:r>
        <w:t xml:space="preserve"> квалификационную группу.</w:t>
      </w:r>
    </w:p>
    <w:p w:rsidR="00335C85" w:rsidRDefault="0039262E">
      <w:pPr>
        <w:pStyle w:val="a3"/>
        <w:ind w:firstLine="284"/>
      </w:pPr>
      <w:r>
        <w:rPr>
          <w:i/>
        </w:rPr>
        <w:t>Первичное обучение</w:t>
      </w:r>
      <w:r>
        <w:t xml:space="preserve"> проводится перед сдачей на допуск к самостоятельной работе. Отрабатываются вопросы «</w:t>
      </w:r>
      <w:r>
        <w:rPr>
          <w:smallCaps/>
        </w:rPr>
        <w:t>Знать</w:t>
      </w:r>
      <w:r>
        <w:t>» и «</w:t>
      </w:r>
      <w:r>
        <w:rPr>
          <w:smallCaps/>
        </w:rPr>
        <w:t>Уметь</w:t>
      </w:r>
      <w:r>
        <w:t>». После первичного обучения сдается зачет у квалификационной комиссии части.</w:t>
      </w:r>
    </w:p>
    <w:p w:rsidR="00335C85" w:rsidRDefault="0039262E">
      <w:pPr>
        <w:pStyle w:val="a3"/>
        <w:ind w:firstLine="284"/>
      </w:pPr>
      <w:r>
        <w:rPr>
          <w:i/>
        </w:rPr>
        <w:t>Текущее обучение</w:t>
      </w:r>
      <w:r>
        <w:t xml:space="preserve"> проводится в системе БП.</w:t>
      </w:r>
    </w:p>
    <w:p w:rsidR="00335C85" w:rsidRDefault="00335C85">
      <w:pPr>
        <w:pStyle w:val="a3"/>
        <w:ind w:firstLine="284"/>
      </w:pPr>
    </w:p>
    <w:p w:rsidR="00335C85" w:rsidRDefault="0039262E">
      <w:pPr>
        <w:pStyle w:val="a3"/>
        <w:ind w:firstLine="284"/>
      </w:pPr>
      <w:r>
        <w:t>Согласно приказу №285 МО РФ проверка теоретических знаний и практических навыков разделяется на первичную, периодическую и внеочередную. Кроме того, в нем изложены содержание, продолжительность и виды инструктажей. Все инструктажи на месте использования должны заканчиваться проверкой знаний.</w:t>
      </w:r>
    </w:p>
    <w:p w:rsidR="00335C85" w:rsidRDefault="00335C85">
      <w:pPr>
        <w:pStyle w:val="a3"/>
      </w:pPr>
    </w:p>
    <w:p w:rsidR="00335C85" w:rsidRDefault="0039262E">
      <w:pPr>
        <w:pStyle w:val="a3"/>
        <w:ind w:firstLine="1134"/>
        <w:rPr>
          <w:b/>
          <w:smallCaps/>
        </w:rPr>
      </w:pPr>
      <w:r>
        <w:rPr>
          <w:b/>
          <w:smallCaps/>
        </w:rPr>
        <w:t>== Вопрос 3 ==</w:t>
      </w:r>
    </w:p>
    <w:p w:rsidR="00335C85" w:rsidRDefault="0039262E">
      <w:pPr>
        <w:pStyle w:val="a3"/>
        <w:ind w:firstLine="1134"/>
        <w:rPr>
          <w:b/>
          <w:i/>
          <w:smallCaps/>
        </w:rPr>
      </w:pPr>
      <w:r>
        <w:rPr>
          <w:i/>
          <w:smallCaps/>
        </w:rPr>
        <w:t>Виды, содержание, и периодичность инструктажей по требованиям безопасности</w:t>
      </w:r>
      <w:r>
        <w:rPr>
          <w:b/>
          <w:i/>
          <w:smallCaps/>
        </w:rPr>
        <w:t>.</w:t>
      </w:r>
    </w:p>
    <w:p w:rsidR="00335C85" w:rsidRDefault="00335C85">
      <w:pPr>
        <w:pStyle w:val="a3"/>
      </w:pPr>
    </w:p>
    <w:p w:rsidR="00335C85" w:rsidRDefault="0039262E">
      <w:pPr>
        <w:pStyle w:val="a3"/>
        <w:ind w:firstLine="284"/>
        <w:rPr>
          <w:i/>
        </w:rPr>
      </w:pPr>
      <w:r>
        <w:rPr>
          <w:i/>
        </w:rPr>
        <w:t>С личным составом проводятся инструктажи:</w:t>
      </w:r>
    </w:p>
    <w:p w:rsidR="00335C85" w:rsidRDefault="0039262E">
      <w:pPr>
        <w:pStyle w:val="a3"/>
        <w:ind w:firstLine="284"/>
      </w:pPr>
      <w:r>
        <w:rPr>
          <w:b/>
        </w:rPr>
        <w:t>Вводный инструктаж</w:t>
      </w:r>
      <w:r>
        <w:t>. Проводит инспектор по технической безопасности части со всем вновь прибывшим личным составом и командированными лицами с целью ознакомления с правилами поведения на территории части, с опасностями и вредными объектами. Инструктаж оформляется в журнале учета инструктажей (ЖУИ) части.</w:t>
      </w:r>
    </w:p>
    <w:p w:rsidR="00335C85" w:rsidRDefault="0039262E">
      <w:pPr>
        <w:pStyle w:val="a3"/>
        <w:ind w:firstLine="284"/>
      </w:pPr>
      <w:r>
        <w:rPr>
          <w:b/>
        </w:rPr>
        <w:t>Первичный инструктаж</w:t>
      </w:r>
      <w:r>
        <w:t>. Проводит командир подразделения индивидуально с каждым военнослужащим перед практическим обучением на БП (рабочем месте) по инструкциям на каждом рабочем месте (БП) с целью ознакомления с опасными операциями, возможных аварийных ситуациях. Инструктаж оформляется в ЖУИ подразделения.</w:t>
      </w:r>
    </w:p>
    <w:p w:rsidR="00335C85" w:rsidRDefault="0039262E">
      <w:pPr>
        <w:pStyle w:val="a3"/>
        <w:ind w:firstLine="284"/>
      </w:pPr>
      <w:r>
        <w:rPr>
          <w:b/>
        </w:rPr>
        <w:t>Повторный (периодический) инструктаж</w:t>
      </w:r>
      <w:r>
        <w:t>. Проводит командир подразделения в период подготовки планируемых эксплуатационных мероприятий в объеме первичного инструктажа не реже одного раза в три месяца с целью повышения уровня знаний (напомнить личному составу технику безопасности). Инструктаж оформляется в ЖУИ подразделения.</w:t>
      </w:r>
    </w:p>
    <w:p w:rsidR="00335C85" w:rsidRDefault="0039262E">
      <w:pPr>
        <w:pStyle w:val="a3"/>
        <w:ind w:firstLine="284"/>
      </w:pPr>
      <w:r>
        <w:rPr>
          <w:b/>
        </w:rPr>
        <w:t>Целевой инструктаж</w:t>
      </w:r>
      <w:r>
        <w:t xml:space="preserve"> (перед началом работ). Проводится руководителем работ. Задачей является доведение до личного состава опасные действия, средства защиты. Инструктаж оформляется в ЖУИ части для убывающих за пределы гарнизона, иначе – в ЖУИ подразделения.</w:t>
      </w:r>
    </w:p>
    <w:p w:rsidR="00335C85" w:rsidRDefault="0039262E">
      <w:pPr>
        <w:pStyle w:val="a3"/>
        <w:ind w:firstLine="284"/>
      </w:pPr>
      <w:r>
        <w:rPr>
          <w:b/>
        </w:rPr>
        <w:t>Внеплановый инструктаж</w:t>
      </w:r>
      <w:r>
        <w:t>. Проводит командир подразделения при изменениях в эксплуатационной документации, при доведении о личного состава случаев гибели личного состава, нарушений ПМБ, по требованию инспектирующих лиц, при перерывах в выполнении обязанностей более, чем на два месяца. Проводится в объеме первичного и текущего инструктажей.</w:t>
      </w:r>
    </w:p>
    <w:p w:rsidR="00335C85" w:rsidRDefault="0039262E">
      <w:pPr>
        <w:pStyle w:val="a3"/>
        <w:ind w:firstLine="284"/>
      </w:pPr>
      <w:r>
        <w:t>Все инструктажи оформляются в ЖУИ.</w:t>
      </w:r>
    </w:p>
    <w:p w:rsidR="00335C85" w:rsidRDefault="00335C85">
      <w:pPr>
        <w:pStyle w:val="a3"/>
      </w:pPr>
    </w:p>
    <w:p w:rsidR="00335C85" w:rsidRDefault="0039262E">
      <w:pPr>
        <w:pStyle w:val="a3"/>
        <w:ind w:firstLine="1134"/>
        <w:rPr>
          <w:b/>
          <w:smallCaps/>
        </w:rPr>
      </w:pPr>
      <w:r>
        <w:rPr>
          <w:b/>
          <w:smallCaps/>
        </w:rPr>
        <w:t>== Вопрос 4 ==</w:t>
      </w:r>
    </w:p>
    <w:p w:rsidR="00335C85" w:rsidRDefault="0039262E">
      <w:pPr>
        <w:pStyle w:val="a3"/>
        <w:ind w:firstLine="1134"/>
        <w:rPr>
          <w:b/>
          <w:i/>
          <w:smallCaps/>
        </w:rPr>
      </w:pPr>
      <w:r>
        <w:rPr>
          <w:i/>
          <w:smallCaps/>
        </w:rPr>
        <w:t>Порядок допуска личного состава к самостоятельной работе на ВВТ</w:t>
      </w:r>
      <w:r>
        <w:rPr>
          <w:b/>
          <w:i/>
          <w:smallCaps/>
        </w:rPr>
        <w:t>.</w:t>
      </w:r>
    </w:p>
    <w:p w:rsidR="00335C85" w:rsidRDefault="0055227A">
      <w:pPr>
        <w:pStyle w:val="2"/>
      </w:pPr>
      <w:r>
        <w:rPr>
          <w:noProof/>
        </w:rPr>
        <w:pict>
          <v:group id="_x0000_s3378" style="position:absolute;left:0;text-align:left;margin-left:.05pt;margin-top:3.9pt;width:518.4pt;height:214.7pt;z-index:251631616" coordorigin="852,12320" coordsize="10368,4294" o:allowincell="f">
            <v:shape id="_x0000_s1538" style="position:absolute;left:3653;top:14665;width:5009;height:620;mso-wrap-distance-left:9pt;mso-wrap-distance-top:0;mso-wrap-distance-right:9pt;mso-wrap-distance-bottom:0;v-text-anchor:top" coordsize="4970,568" o:regroupid="110" path="m,568r284,l284,,4970,e" filled="f" strokeweight=".25pt">
              <v:stroke endarrow="classic" endarrowwidth="narrow" endarrowlength="short"/>
              <v:path arrowok="t"/>
            </v:shape>
            <v:line id="_x0000_s1539" style="position:absolute;rotation:-90;flip:x y" from="10366,14910" to="10650,14910" o:regroupid="110" strokeweight=".25pt">
              <v:stroke endarrow="classic" endarrowwidth="narrow" endarrowlength="short"/>
            </v:line>
            <v:line id="_x0000_s1540" style="position:absolute;rotation:-90;flip:x y" from="8662,14910" to="8946,14910" o:regroupid="110" strokeweight=".25pt">
              <v:stroke endarrow="classic" endarrowwidth="narrow" endarrowlength="short"/>
            </v:line>
            <v:roundrect id="_x0000_s1541" style="position:absolute;left:8662;top:14626;width:1988;height:284" arcsize=".5" o:regroupid="110" strokeweight=".25pt">
              <v:textbox inset="0,0,0,0">
                <w:txbxContent>
                  <w:p w:rsidR="00335C85" w:rsidRDefault="0039262E">
                    <w:pPr>
                      <w:jc w:val="center"/>
                      <w:rPr>
                        <w:b/>
                        <w:sz w:val="16"/>
                      </w:rPr>
                    </w:pPr>
                    <w:r>
                      <w:rPr>
                        <w:b/>
                        <w:sz w:val="16"/>
                      </w:rPr>
                      <w:t>Сдача зачета</w:t>
                    </w:r>
                  </w:p>
                </w:txbxContent>
              </v:textbox>
            </v:roundrect>
            <v:shape id="_x0000_s1542" type="#_x0000_t202" style="position:absolute;left:852;top:15018;width:2840;height:284" o:regroupid="110" fillcolor="#eaeaea" strokeweight=".25pt">
              <v:textbox inset="0,0,0,0">
                <w:txbxContent>
                  <w:p w:rsidR="00335C85" w:rsidRDefault="0039262E">
                    <w:pPr>
                      <w:jc w:val="center"/>
                      <w:rPr>
                        <w:sz w:val="16"/>
                      </w:rPr>
                    </w:pPr>
                    <w:r>
                      <w:rPr>
                        <w:sz w:val="16"/>
                      </w:rPr>
                      <w:t>Стажировка на БП</w:t>
                    </w:r>
                  </w:p>
                </w:txbxContent>
              </v:textbox>
            </v:shape>
            <v:line id="_x0000_s1543" style="position:absolute;rotation:-90;flip:x y" from="2130,14910" to="2414,14910" o:regroupid="110" strokeweight=".25pt">
              <v:stroke endarrow="classic" endarrowwidth="narrow" endarrowlength="short"/>
            </v:line>
            <v:shape id="_x0000_s1544" type="#_x0000_t202" style="position:absolute;left:852;top:14592;width:2840;height:284" o:regroupid="110" strokeweight=".25pt">
              <v:textbox inset="0,0,0,0">
                <w:txbxContent>
                  <w:p w:rsidR="00335C85" w:rsidRDefault="0039262E">
                    <w:pPr>
                      <w:jc w:val="center"/>
                      <w:rPr>
                        <w:sz w:val="16"/>
                      </w:rPr>
                    </w:pPr>
                    <w:r>
                      <w:rPr>
                        <w:sz w:val="16"/>
                      </w:rPr>
                      <w:t>Обучение в составе расчета</w:t>
                    </w:r>
                  </w:p>
                </w:txbxContent>
              </v:textbox>
            </v:shape>
            <v:line id="_x0000_s1545" style="position:absolute;rotation:-90;flip:x y" from="2130,14484" to="2414,14484" o:regroupid="110" strokeweight=".25pt">
              <v:stroke endarrow="classic" endarrowwidth="narrow" endarrowlength="short"/>
            </v:line>
            <v:shape id="_x0000_s1546" type="#_x0000_t202" style="position:absolute;left:852;top:14166;width:2840;height:284" o:regroupid="110" strokeweight=".25pt">
              <v:textbox inset="0,0,0,0">
                <w:txbxContent>
                  <w:p w:rsidR="00335C85" w:rsidRDefault="0039262E">
                    <w:pPr>
                      <w:jc w:val="center"/>
                      <w:rPr>
                        <w:sz w:val="16"/>
                      </w:rPr>
                    </w:pPr>
                    <w:r>
                      <w:rPr>
                        <w:sz w:val="16"/>
                      </w:rPr>
                      <w:t>Первичный инструктаж на БП</w:t>
                    </w:r>
                  </w:p>
                </w:txbxContent>
              </v:textbox>
            </v:shape>
            <v:line id="_x0000_s1547" style="position:absolute;rotation:-90;flip:x y" from="2130,14058" to="2414,14058" o:regroupid="110" strokeweight=".25pt">
              <v:stroke endarrow="classic" endarrowwidth="narrow" endarrowlength="short"/>
            </v:line>
            <v:shape id="_x0000_s1548" type="#_x0000_t202" style="position:absolute;left:852;top:13740;width:2840;height:284" o:regroupid="110" fillcolor="#eaeaea" strokeweight=".25pt">
              <v:textbox inset="0,0,0,0">
                <w:txbxContent>
                  <w:p w:rsidR="00335C85" w:rsidRDefault="0039262E">
                    <w:pPr>
                      <w:jc w:val="center"/>
                      <w:rPr>
                        <w:sz w:val="16"/>
                      </w:rPr>
                    </w:pPr>
                    <w:r>
                      <w:rPr>
                        <w:sz w:val="16"/>
                      </w:rPr>
                      <w:t>Обучение (первичное)</w:t>
                    </w:r>
                  </w:p>
                </w:txbxContent>
              </v:textbox>
            </v:shape>
            <v:line id="_x0000_s1549" style="position:absolute;rotation:-90;flip:x y" from="2130,13632" to="2414,13632" o:regroupid="110" strokeweight=".25pt">
              <v:stroke endarrow="classic" endarrowwidth="narrow" endarrowlength="short"/>
            </v:line>
            <v:shape id="_x0000_s1550" style="position:absolute;left:10839;top:13493;width:379;height:1704;mso-wrap-distance-left:9pt;mso-wrap-distance-top:0;mso-wrap-distance-right:9pt;mso-wrap-distance-bottom:0;v-text-anchor:top" coordsize="379,1704" o:regroupid="110" path="m,1704r379,l379,,237,e" filled="f" strokeweight=".25pt">
              <v:stroke endarrow="classic" endarrowwidth="narrow" endarrowlength="short"/>
              <v:path arrowok="t"/>
            </v:shape>
            <v:shape id="_x0000_s1551" style="position:absolute;left:6816;top:14871;width:1837;height:1459;mso-wrap-distance-left:9pt;mso-wrap-distance-top:0;mso-wrap-distance-right:9pt;mso-wrap-distance-bottom:0;v-text-anchor:top" coordsize="1837,1420" o:regroupid="110" path="m,1420r1136,l1136,r701,4e" filled="f" strokeweight=".25pt">
              <v:stroke endarrow="classic" endarrowwidth="narrow" endarrowlength="short"/>
              <v:path arrowok="t"/>
            </v:shape>
            <v:line id="_x0000_s1552" style="position:absolute;flip:x" from="4544,16330" to="5112,16330" o:regroupid="110" strokeweight=".25pt">
              <v:stroke endarrow="classic" endarrowwidth="narrow" endarrowlength="short"/>
            </v:line>
            <v:shape id="_x0000_s1553" type="#_x0000_t202" style="position:absolute;left:8662;top:12638;width:1988;height:426" o:regroupid="110" strokeweight=".25pt">
              <v:textbox inset="0,0,0,0">
                <w:txbxContent>
                  <w:p w:rsidR="00335C85" w:rsidRDefault="0039262E">
                    <w:pPr>
                      <w:jc w:val="center"/>
                      <w:rPr>
                        <w:b/>
                        <w:sz w:val="16"/>
                      </w:rPr>
                    </w:pPr>
                    <w:r>
                      <w:rPr>
                        <w:b/>
                        <w:sz w:val="16"/>
                      </w:rPr>
                      <w:t>Офицеры после ВУЗов</w:t>
                    </w:r>
                  </w:p>
                </w:txbxContent>
              </v:textbox>
            </v:shape>
            <v:shape id="_x0000_s1554" type="#_x0000_t202" style="position:absolute;left:852;top:13314;width:2840;height:284" o:regroupid="110" strokeweight=".25pt">
              <v:textbox inset="0,0,0,0">
                <w:txbxContent>
                  <w:p w:rsidR="00335C85" w:rsidRDefault="0039262E">
                    <w:pPr>
                      <w:jc w:val="center"/>
                      <w:rPr>
                        <w:sz w:val="16"/>
                      </w:rPr>
                    </w:pPr>
                    <w:r>
                      <w:rPr>
                        <w:sz w:val="16"/>
                      </w:rPr>
                      <w:t>Медицинское освидетельствование</w:t>
                    </w:r>
                  </w:p>
                </w:txbxContent>
              </v:textbox>
            </v:shape>
            <v:roundrect id="_x0000_s1555" style="position:absolute;left:8378;top:15052;width:757;height:284" arcsize=".5" o:regroupid="110" strokeweight=".25pt">
              <v:textbox inset="0,0,0,0">
                <w:txbxContent>
                  <w:p w:rsidR="00335C85" w:rsidRDefault="0039262E">
                    <w:pPr>
                      <w:jc w:val="center"/>
                      <w:rPr>
                        <w:b/>
                        <w:sz w:val="16"/>
                      </w:rPr>
                    </w:pPr>
                    <w:r>
                      <w:rPr>
                        <w:b/>
                        <w:sz w:val="16"/>
                      </w:rPr>
                      <w:t>5, 4, 3</w:t>
                    </w:r>
                  </w:p>
                </w:txbxContent>
              </v:textbox>
            </v:roundrect>
            <v:roundrect id="_x0000_s1556" style="position:absolute;left:10082;top:15052;width:757;height:284" arcsize=".5" o:regroupid="110" strokeweight=".25pt">
              <v:textbox inset="0,0,0,0">
                <w:txbxContent>
                  <w:p w:rsidR="00335C85" w:rsidRDefault="0039262E">
                    <w:pPr>
                      <w:jc w:val="center"/>
                      <w:rPr>
                        <w:b/>
                        <w:sz w:val="16"/>
                      </w:rPr>
                    </w:pPr>
                    <w:r>
                      <w:rPr>
                        <w:b/>
                        <w:sz w:val="16"/>
                      </w:rPr>
                      <w:t>2</w:t>
                    </w:r>
                  </w:p>
                </w:txbxContent>
              </v:textbox>
            </v:roundrect>
            <v:oval id="_x0000_s1557" style="position:absolute;left:4686;top:15478;width:2556;height:994" o:regroupid="110" strokeweight=".25pt"/>
            <v:line id="_x0000_s1558" style="position:absolute" from="4686,16046" to="7242,16046" o:regroupid="110" strokeweight=".25pt"/>
            <v:line id="_x0000_s1559" style="position:absolute" from="5964,16046" to="5964,16472" o:regroupid="110" strokeweight=".25pt"/>
            <v:shape id="_x0000_s1560" type="#_x0000_t202" style="position:absolute;left:4544;top:15620;width:2840;height:568" o:regroupid="110" filled="f" stroked="f" strokeweight=".25pt">
              <v:textbox inset="0,0,0,0">
                <w:txbxContent>
                  <w:p w:rsidR="00335C85" w:rsidRDefault="0039262E">
                    <w:pPr>
                      <w:jc w:val="center"/>
                      <w:rPr>
                        <w:sz w:val="16"/>
                      </w:rPr>
                    </w:pPr>
                    <w:r>
                      <w:rPr>
                        <w:sz w:val="16"/>
                      </w:rPr>
                      <w:t>Самостоятельная</w:t>
                    </w:r>
                  </w:p>
                  <w:p w:rsidR="00335C85" w:rsidRDefault="0039262E">
                    <w:pPr>
                      <w:jc w:val="center"/>
                      <w:rPr>
                        <w:sz w:val="16"/>
                      </w:rPr>
                    </w:pPr>
                    <w:r>
                      <w:rPr>
                        <w:sz w:val="16"/>
                      </w:rPr>
                      <w:t>работа</w:t>
                    </w:r>
                  </w:p>
                </w:txbxContent>
              </v:textbox>
            </v:shape>
            <v:shape id="_x0000_s1561" type="#_x0000_t202" style="position:absolute;left:4661;top:16046;width:1445;height:568" o:regroupid="110" filled="f" stroked="f" strokeweight=".25pt">
              <v:textbox inset="0,0,0,0">
                <w:txbxContent>
                  <w:p w:rsidR="00335C85" w:rsidRDefault="0039262E">
                    <w:pPr>
                      <w:jc w:val="center"/>
                      <w:rPr>
                        <w:sz w:val="16"/>
                      </w:rPr>
                    </w:pPr>
                    <w:r>
                      <w:rPr>
                        <w:sz w:val="16"/>
                      </w:rPr>
                      <w:t>с нарушениями</w:t>
                    </w:r>
                  </w:p>
                </w:txbxContent>
              </v:textbox>
            </v:shape>
            <v:shape id="_x0000_s1562" type="#_x0000_t202" style="position:absolute;left:5680;top:16046;width:1704;height:568" o:regroupid="110" filled="f" stroked="f" strokeweight=".25pt">
              <v:textbox inset="0,0,0,0">
                <w:txbxContent>
                  <w:p w:rsidR="00335C85" w:rsidRDefault="0039262E">
                    <w:pPr>
                      <w:jc w:val="center"/>
                      <w:rPr>
                        <w:sz w:val="16"/>
                      </w:rPr>
                    </w:pPr>
                    <w:r>
                      <w:rPr>
                        <w:sz w:val="16"/>
                      </w:rPr>
                      <w:t>без нарушений</w:t>
                    </w:r>
                  </w:p>
                </w:txbxContent>
              </v:textbox>
            </v:shape>
            <v:shape id="_x0000_s1563" type="#_x0000_t202" style="position:absolute;left:3550;top:16046;width:994;height:426" o:regroupid="110" stroked="f" strokeweight=".25pt">
              <v:textbox inset="0,0,0,0">
                <w:txbxContent>
                  <w:p w:rsidR="00335C85" w:rsidRDefault="0039262E">
                    <w:pPr>
                      <w:jc w:val="center"/>
                      <w:rPr>
                        <w:sz w:val="16"/>
                      </w:rPr>
                    </w:pPr>
                    <w:r>
                      <w:rPr>
                        <w:sz w:val="16"/>
                      </w:rPr>
                      <w:t>отстранение</w:t>
                    </w:r>
                  </w:p>
                  <w:p w:rsidR="00335C85" w:rsidRDefault="0039262E">
                    <w:pPr>
                      <w:jc w:val="center"/>
                      <w:rPr>
                        <w:sz w:val="16"/>
                      </w:rPr>
                    </w:pPr>
                    <w:r>
                      <w:rPr>
                        <w:sz w:val="16"/>
                      </w:rPr>
                      <w:t>от работ</w:t>
                    </w:r>
                  </w:p>
                </w:txbxContent>
              </v:textbox>
            </v:shape>
            <v:shape id="_x0000_s1564" style="position:absolute;left:4041;top:14769;width:4621;height:761;mso-wrap-distance-left:9pt;mso-wrap-distance-top:0;mso-wrap-distance-right:9pt;mso-wrap-distance-bottom:0;v-text-anchor:top" coordsize="4686,142" o:regroupid="110" path="m,142l,,4686,e" filled="f" strokeweight=".25pt">
              <v:stroke endarrow="classic" endarrowwidth="narrow" endarrowlength="short"/>
              <v:path arrowok="t"/>
            </v:shape>
            <v:shape id="_x0000_s1565" type="#_x0000_t202" style="position:absolute;left:8316;top:15400;width:2272;height:504" o:regroupid="110" stroked="f" strokeweight=".25pt">
              <v:textbox inset="1mm,0,0,0">
                <w:txbxContent>
                  <w:p w:rsidR="00335C85" w:rsidRDefault="0039262E" w:rsidP="0039262E">
                    <w:pPr>
                      <w:numPr>
                        <w:ilvl w:val="0"/>
                        <w:numId w:val="91"/>
                      </w:numPr>
                      <w:tabs>
                        <w:tab w:val="clear" w:pos="360"/>
                      </w:tabs>
                      <w:ind w:left="142" w:hanging="142"/>
                      <w:jc w:val="both"/>
                      <w:rPr>
                        <w:sz w:val="12"/>
                      </w:rPr>
                    </w:pPr>
                    <w:r>
                      <w:rPr>
                        <w:sz w:val="12"/>
                      </w:rPr>
                      <w:t>оформление протокола;</w:t>
                    </w:r>
                  </w:p>
                  <w:p w:rsidR="00335C85" w:rsidRDefault="0039262E" w:rsidP="0039262E">
                    <w:pPr>
                      <w:numPr>
                        <w:ilvl w:val="0"/>
                        <w:numId w:val="91"/>
                      </w:numPr>
                      <w:tabs>
                        <w:tab w:val="clear" w:pos="360"/>
                      </w:tabs>
                      <w:ind w:left="142" w:hanging="142"/>
                      <w:jc w:val="both"/>
                      <w:rPr>
                        <w:sz w:val="12"/>
                      </w:rPr>
                    </w:pPr>
                    <w:r>
                      <w:rPr>
                        <w:sz w:val="12"/>
                      </w:rPr>
                      <w:t>приказ командира части о допуске к СР;</w:t>
                    </w:r>
                  </w:p>
                  <w:p w:rsidR="00335C85" w:rsidRDefault="0039262E" w:rsidP="0039262E">
                    <w:pPr>
                      <w:numPr>
                        <w:ilvl w:val="0"/>
                        <w:numId w:val="91"/>
                      </w:numPr>
                      <w:ind w:left="142" w:hanging="142"/>
                      <w:jc w:val="both"/>
                      <w:rPr>
                        <w:sz w:val="12"/>
                      </w:rPr>
                    </w:pPr>
                    <w:r>
                      <w:rPr>
                        <w:sz w:val="12"/>
                      </w:rPr>
                      <w:t>удостоверение на право СР.</w:t>
                    </w:r>
                  </w:p>
                  <w:p w:rsidR="00335C85" w:rsidRDefault="00335C85">
                    <w:pPr>
                      <w:jc w:val="both"/>
                      <w:rPr>
                        <w:sz w:val="12"/>
                      </w:rPr>
                    </w:pPr>
                  </w:p>
                </w:txbxContent>
              </v:textbox>
            </v:shape>
            <v:shape id="_x0000_s1566" type="#_x0000_t202" style="position:absolute;left:7384;top:16228;width:994;height:284" o:regroupid="110" stroked="f" strokeweight=".25pt">
              <v:textbox inset="0,0,0,0">
                <w:txbxContent>
                  <w:p w:rsidR="00335C85" w:rsidRDefault="0039262E">
                    <w:pPr>
                      <w:jc w:val="center"/>
                      <w:rPr>
                        <w:sz w:val="16"/>
                      </w:rPr>
                    </w:pPr>
                    <w:r>
                      <w:rPr>
                        <w:sz w:val="16"/>
                      </w:rPr>
                      <w:t>1 раз в год</w:t>
                    </w:r>
                  </w:p>
                </w:txbxContent>
              </v:textbox>
            </v:shape>
            <v:shape id="_x0000_s1567" type="#_x0000_t202" style="position:absolute;left:3550;top:15413;width:994;height:426" o:regroupid="110" stroked="f" strokeweight=".25pt">
              <v:textbox inset="0,0,0,0">
                <w:txbxContent>
                  <w:p w:rsidR="00335C85" w:rsidRDefault="0039262E">
                    <w:pPr>
                      <w:jc w:val="center"/>
                      <w:rPr>
                        <w:sz w:val="16"/>
                      </w:rPr>
                    </w:pPr>
                    <w:r>
                      <w:rPr>
                        <w:sz w:val="16"/>
                      </w:rPr>
                      <w:t>подготовка</w:t>
                    </w:r>
                  </w:p>
                  <w:p w:rsidR="00335C85" w:rsidRDefault="0039262E">
                    <w:pPr>
                      <w:jc w:val="center"/>
                      <w:rPr>
                        <w:sz w:val="16"/>
                      </w:rPr>
                    </w:pPr>
                    <w:r>
                      <w:rPr>
                        <w:sz w:val="16"/>
                      </w:rPr>
                      <w:t>к сдаче</w:t>
                    </w:r>
                  </w:p>
                </w:txbxContent>
              </v:textbox>
            </v:shape>
            <v:line id="_x0000_s1568" style="position:absolute;rotation:-90;flip:x" from="3886,15930" to="4170,15930" o:regroupid="110" strokeweight=".25pt">
              <v:stroke endarrow="classic" endarrowwidth="narrow" endarrowlength="short"/>
            </v:line>
            <v:shape id="_x0000_s1569" style="position:absolute;left:3692;top:13916;width:7528;height:2104;mso-wrap-distance-left:9pt;mso-wrap-distance-top:0;mso-wrap-distance-right:9pt;mso-wrap-distance-bottom:0;v-text-anchor:top" coordsize="7528,2104" o:regroupid="110" path="m7528,1272r,832l4393,2104r,-825l142,1278,142,,,e" filled="f" strokeweight=".25pt">
              <v:stroke endarrow="classic" endarrowwidth="narrow" endarrowlength="short"/>
              <v:path arrowok="t"/>
            </v:shape>
            <v:shape id="_x0000_s1570" style="position:absolute;left:8094;top:12354;width:1562;height:284;flip:x;mso-wrap-distance-left:9pt;mso-wrap-distance-top:0;mso-wrap-distance-right:9pt;mso-wrap-distance-bottom:0;v-text-anchor:top" coordsize="1562,284" o:regroupid="110" path="m1562,l,,,284e" filled="f" strokeweight=".25pt">
              <v:stroke endarrow="classic" endarrowwidth="narrow" endarrowlength="short"/>
              <v:path arrowok="t"/>
            </v:shape>
            <v:shape id="_x0000_s1571" type="#_x0000_t202" style="position:absolute;left:1278;top:12638;width:1988;height:426" o:regroupid="110" strokeweight=".25pt">
              <v:textbox style="mso-next-textbox:#_x0000_s1571" inset="0,0,0,0">
                <w:txbxContent>
                  <w:p w:rsidR="00335C85" w:rsidRDefault="0039262E">
                    <w:pPr>
                      <w:jc w:val="center"/>
                      <w:rPr>
                        <w:b/>
                        <w:sz w:val="16"/>
                      </w:rPr>
                    </w:pPr>
                    <w:r>
                      <w:rPr>
                        <w:b/>
                        <w:sz w:val="16"/>
                      </w:rPr>
                      <w:t xml:space="preserve">Солдаты и сержанты </w:t>
                    </w:r>
                  </w:p>
                  <w:p w:rsidR="00335C85" w:rsidRDefault="0039262E">
                    <w:pPr>
                      <w:jc w:val="center"/>
                      <w:rPr>
                        <w:b/>
                        <w:sz w:val="16"/>
                      </w:rPr>
                    </w:pPr>
                    <w:r>
                      <w:rPr>
                        <w:b/>
                        <w:sz w:val="16"/>
                      </w:rPr>
                      <w:t>срочной службы</w:t>
                    </w:r>
                  </w:p>
                </w:txbxContent>
              </v:textbox>
            </v:shape>
            <v:shape id="_x0000_s1572" style="position:absolute;left:2272;top:12354;width:1562;height:284;mso-wrap-distance-left:9pt;mso-wrap-distance-top:0;mso-wrap-distance-right:9pt;mso-wrap-distance-bottom:0;v-text-anchor:top" coordsize="1562,284" o:regroupid="110" path="m1562,l,,,284e" filled="f" strokeweight=".25pt">
              <v:stroke endarrow="classic" endarrowwidth="narrow" endarrowlength="short"/>
              <v:path arrowok="t"/>
            </v:shape>
            <v:shape id="_x0000_s1573" type="#_x0000_t202" style="position:absolute;left:3834;top:12320;width:4260;height:284" o:regroupid="110" fillcolor="silver" strokeweight=".25pt">
              <v:textbox style="mso-next-textbox:#_x0000_s1573" inset="0,0,0,0">
                <w:txbxContent>
                  <w:p w:rsidR="00335C85" w:rsidRDefault="0039262E">
                    <w:pPr>
                      <w:jc w:val="center"/>
                      <w:rPr>
                        <w:b/>
                        <w:sz w:val="16"/>
                      </w:rPr>
                    </w:pPr>
                    <w:r>
                      <w:rPr>
                        <w:b/>
                        <w:sz w:val="16"/>
                      </w:rPr>
                      <w:t>Личный состав, эксплуатирующий технику</w:t>
                    </w:r>
                  </w:p>
                </w:txbxContent>
              </v:textbox>
            </v:shape>
            <v:line id="_x0000_s1574" style="position:absolute;rotation:-90;flip:x y" from="9514,14484" to="9798,14484" o:regroupid="110" strokeweight=".25pt">
              <v:stroke endarrow="classic" endarrowwidth="narrow" endarrowlength="short"/>
            </v:line>
            <v:shape id="_x0000_s1575" type="#_x0000_t202" style="position:absolute;left:8236;top:14166;width:2840;height:284" o:regroupid="110" fillcolor="#eaeaea" strokeweight=".25pt">
              <v:textbox style="mso-next-textbox:#_x0000_s1575" inset="0,0,0,0">
                <w:txbxContent>
                  <w:p w:rsidR="00335C85" w:rsidRDefault="0039262E">
                    <w:pPr>
                      <w:jc w:val="center"/>
                      <w:rPr>
                        <w:sz w:val="16"/>
                      </w:rPr>
                    </w:pPr>
                    <w:r>
                      <w:rPr>
                        <w:sz w:val="16"/>
                      </w:rPr>
                      <w:t>Стажировка на БП</w:t>
                    </w:r>
                  </w:p>
                </w:txbxContent>
              </v:textbox>
            </v:shape>
            <v:line id="_x0000_s1576" style="position:absolute;rotation:-90;flip:x y" from="9514,14058" to="9798,14058" o:regroupid="110" strokeweight=".25pt">
              <v:stroke endarrow="classic" endarrowwidth="narrow" endarrowlength="short"/>
            </v:line>
            <v:shape id="_x0000_s1577" type="#_x0000_t202" style="position:absolute;left:8236;top:13740;width:2840;height:284" o:regroupid="110" strokeweight=".25pt">
              <v:textbox style="mso-next-textbox:#_x0000_s1577" inset="0,0,0,0">
                <w:txbxContent>
                  <w:p w:rsidR="00335C85" w:rsidRDefault="0039262E">
                    <w:pPr>
                      <w:jc w:val="center"/>
                      <w:rPr>
                        <w:sz w:val="16"/>
                      </w:rPr>
                    </w:pPr>
                    <w:r>
                      <w:rPr>
                        <w:sz w:val="16"/>
                      </w:rPr>
                      <w:t>Первичный инструктаж на БП</w:t>
                    </w:r>
                  </w:p>
                </w:txbxContent>
              </v:textbox>
            </v:shape>
            <v:line id="_x0000_s1578" style="position:absolute;rotation:-90;flip:x y" from="9514,13632" to="9798,13632" o:regroupid="110" strokeweight=".25pt">
              <v:stroke endarrow="classic" endarrowwidth="narrow" endarrowlength="short"/>
            </v:line>
            <v:shape id="_x0000_s1579" type="#_x0000_t202" style="position:absolute;left:8236;top:13314;width:2840;height:284" o:regroupid="110" fillcolor="#eaeaea" strokeweight=".25pt">
              <v:textbox style="mso-next-textbox:#_x0000_s1579" inset="0,0,0,0">
                <w:txbxContent>
                  <w:p w:rsidR="00335C85" w:rsidRDefault="0039262E">
                    <w:pPr>
                      <w:jc w:val="center"/>
                      <w:rPr>
                        <w:sz w:val="16"/>
                      </w:rPr>
                    </w:pPr>
                    <w:r>
                      <w:rPr>
                        <w:sz w:val="16"/>
                      </w:rPr>
                      <w:t>Дополнительная подготовка</w:t>
                    </w:r>
                  </w:p>
                </w:txbxContent>
              </v:textbox>
            </v:shape>
            <v:shape id="_x0000_s1580" style="position:absolute;left:5964;top:15336;width:4970;height:568;mso-wrap-distance-left:9pt;mso-wrap-distance-top:0;mso-wrap-distance-right:9pt;mso-wrap-distance-bottom:0;v-text-anchor:top" coordsize="4970,568" o:regroupid="110" path="m,142l,,2272,r,568l4970,568,4970,e" filled="f" strokeweight=".25pt">
              <v:stroke startarrow="classic" startarrowwidth="narrow" startarrowlength="short"/>
              <v:path arrowok="t"/>
            </v:shape>
            <v:line id="_x0000_s1581" style="position:absolute;flip:x" from="7384,12922" to="8662,12922" o:regroupid="110" strokeweight=".25pt">
              <v:stroke endarrow="classic" endarrowwidth="narrow" endarrowlength="short"/>
            </v:line>
            <v:line id="_x0000_s1582" style="position:absolute" from="3266,12922" to="4544,12922" o:regroupid="110" strokeweight=".25pt">
              <v:stroke endarrow="classic" endarrowwidth="narrow" endarrowlength="short"/>
            </v:line>
            <v:line id="_x0000_s1583" style="position:absolute;flip:y" from="7384,13348" to="8236,13348" o:regroupid="110" strokeweight=".25pt">
              <v:stroke endarrow="classic" endarrowwidth="narrow" endarrowlength="short"/>
            </v:line>
            <v:line id="_x0000_s1584" style="position:absolute;flip:x y" from="3692,13348" to="4544,13348" o:regroupid="110" strokeweight=".25pt">
              <v:stroke endarrow="classic" endarrowwidth="narrow" endarrowlength="short"/>
            </v:line>
            <v:shape id="_x0000_s1585" type="#_x0000_t202" style="position:absolute;left:4544;top:13172;width:2840;height:284" o:regroupid="110" strokeweight=".25pt">
              <v:textbox style="mso-next-textbox:#_x0000_s1585" inset="0,0,0,0">
                <w:txbxContent>
                  <w:p w:rsidR="00335C85" w:rsidRDefault="0039262E">
                    <w:pPr>
                      <w:jc w:val="center"/>
                      <w:rPr>
                        <w:sz w:val="16"/>
                      </w:rPr>
                    </w:pPr>
                    <w:r>
                      <w:rPr>
                        <w:sz w:val="16"/>
                      </w:rPr>
                      <w:t>Назначение на должность</w:t>
                    </w:r>
                  </w:p>
                </w:txbxContent>
              </v:textbox>
            </v:shape>
            <v:line id="_x0000_s1586" style="position:absolute;rotation:-90;flip:x y" from="5822,13064" to="6106,13064" o:regroupid="110" strokeweight=".25pt">
              <v:stroke endarrow="classic" endarrowwidth="narrow" endarrowlength="short"/>
            </v:line>
            <v:shape id="_x0000_s1587" type="#_x0000_t202" style="position:absolute;left:4544;top:12746;width:2840;height:284" o:regroupid="110" strokeweight=".25pt">
              <v:textbox style="mso-next-textbox:#_x0000_s1587" inset="0,0,0,0">
                <w:txbxContent>
                  <w:p w:rsidR="00335C85" w:rsidRDefault="0039262E">
                    <w:pPr>
                      <w:jc w:val="center"/>
                      <w:rPr>
                        <w:sz w:val="16"/>
                      </w:rPr>
                    </w:pPr>
                    <w:r>
                      <w:rPr>
                        <w:sz w:val="16"/>
                      </w:rPr>
                      <w:t>Вводный инструктаж</w:t>
                    </w:r>
                  </w:p>
                </w:txbxContent>
              </v:textbox>
            </v:shape>
            <v:shape id="_x0000_s1588" type="#_x0000_t202" style="position:absolute;left:852;top:16123;width:284;height:142" o:regroupid="110" fillcolor="#eaeaea" stroked="f">
              <v:textbox style="mso-next-textbox:#_x0000_s1588">
                <w:txbxContent>
                  <w:p w:rsidR="00335C85" w:rsidRDefault="00335C85"/>
                </w:txbxContent>
              </v:textbox>
            </v:shape>
            <v:shape id="_x0000_s1589" type="#_x0000_t202" style="position:absolute;left:852;top:15905;width:2620;height:387" o:regroupid="110" filled="f" stroked="f" strokeweight=".25pt">
              <v:textbox style="mso-next-textbox:#_x0000_s1589" inset="0,0,0,0">
                <w:txbxContent>
                  <w:p w:rsidR="00335C85" w:rsidRDefault="0039262E">
                    <w:pPr>
                      <w:jc w:val="both"/>
                      <w:rPr>
                        <w:b/>
                        <w:i/>
                        <w:sz w:val="16"/>
                      </w:rPr>
                    </w:pPr>
                    <w:r>
                      <w:rPr>
                        <w:b/>
                        <w:i/>
                        <w:sz w:val="16"/>
                      </w:rPr>
                      <w:t>Примечание:</w:t>
                    </w:r>
                  </w:p>
                  <w:p w:rsidR="00335C85" w:rsidRDefault="0039262E">
                    <w:pPr>
                      <w:jc w:val="both"/>
                      <w:rPr>
                        <w:sz w:val="16"/>
                      </w:rPr>
                    </w:pPr>
                    <w:r>
                      <w:rPr>
                        <w:sz w:val="16"/>
                      </w:rPr>
                      <w:t xml:space="preserve">         — по приказу командира части</w:t>
                    </w:r>
                  </w:p>
                </w:txbxContent>
              </v:textbox>
            </v:shape>
          </v:group>
        </w:pict>
      </w:r>
      <w:r w:rsidR="0039262E">
        <w:br w:type="page"/>
      </w:r>
      <w:bookmarkStart w:id="18" w:name="_Toc514096584"/>
      <w:r w:rsidR="0039262E">
        <w:lastRenderedPageBreak/>
        <w:t>Тема 5: Обеспечение безопасности отдельных видов работ.</w:t>
      </w:r>
      <w:bookmarkEnd w:id="18"/>
    </w:p>
    <w:p w:rsidR="00335C85" w:rsidRDefault="0039262E">
      <w:pPr>
        <w:pStyle w:val="3"/>
      </w:pPr>
      <w:bookmarkStart w:id="19" w:name="_Toc514096585"/>
      <w:r>
        <w:t>Лекция 8: Организация и выполнение работ на ВВТ.</w:t>
      </w:r>
      <w:bookmarkEnd w:id="19"/>
    </w:p>
    <w:p w:rsidR="00335C85" w:rsidRDefault="0039262E">
      <w:pPr>
        <w:pStyle w:val="a3"/>
        <w:rPr>
          <w:b/>
          <w:i/>
          <w:sz w:val="22"/>
        </w:rPr>
      </w:pPr>
      <w:r>
        <w:rPr>
          <w:b/>
          <w:i/>
          <w:sz w:val="22"/>
        </w:rPr>
        <w:t>Вопросы:</w:t>
      </w:r>
    </w:p>
    <w:p w:rsidR="00335C85" w:rsidRDefault="0039262E" w:rsidP="0039262E">
      <w:pPr>
        <w:pStyle w:val="a3"/>
        <w:numPr>
          <w:ilvl w:val="0"/>
          <w:numId w:val="92"/>
        </w:numPr>
      </w:pPr>
      <w:r>
        <w:t>Классификация опасных и вредных факторов.</w:t>
      </w:r>
    </w:p>
    <w:p w:rsidR="00335C85" w:rsidRDefault="0039262E" w:rsidP="0039262E">
      <w:pPr>
        <w:pStyle w:val="a3"/>
        <w:numPr>
          <w:ilvl w:val="0"/>
          <w:numId w:val="92"/>
        </w:numPr>
      </w:pPr>
      <w:r>
        <w:t>Документация и оборудование боевого поста.</w:t>
      </w:r>
    </w:p>
    <w:p w:rsidR="00335C85" w:rsidRDefault="0039262E" w:rsidP="0039262E">
      <w:pPr>
        <w:pStyle w:val="a3"/>
        <w:numPr>
          <w:ilvl w:val="0"/>
          <w:numId w:val="92"/>
        </w:numPr>
      </w:pPr>
      <w:r>
        <w:t>Санитарные нормы обитаемости на боевых постах.</w:t>
      </w:r>
    </w:p>
    <w:p w:rsidR="00335C85" w:rsidRDefault="0039262E" w:rsidP="0039262E">
      <w:pPr>
        <w:pStyle w:val="a3"/>
        <w:numPr>
          <w:ilvl w:val="0"/>
          <w:numId w:val="92"/>
        </w:numPr>
      </w:pPr>
      <w:r>
        <w:t>Требования к разработке инструкций по ПМБ на боевых постах.</w:t>
      </w:r>
    </w:p>
    <w:p w:rsidR="00335C85" w:rsidRDefault="00335C85">
      <w:pPr>
        <w:pStyle w:val="a3"/>
      </w:pPr>
    </w:p>
    <w:p w:rsidR="00335C85" w:rsidRDefault="0039262E">
      <w:pPr>
        <w:pStyle w:val="a3"/>
        <w:ind w:firstLine="1134"/>
        <w:rPr>
          <w:b/>
          <w:smallCaps/>
        </w:rPr>
      </w:pPr>
      <w:r>
        <w:rPr>
          <w:b/>
          <w:smallCaps/>
        </w:rPr>
        <w:t>== Вопрос 1 ==</w:t>
      </w:r>
    </w:p>
    <w:p w:rsidR="00335C85" w:rsidRDefault="0039262E">
      <w:pPr>
        <w:pStyle w:val="a3"/>
        <w:ind w:firstLine="1134"/>
        <w:rPr>
          <w:b/>
          <w:i/>
          <w:smallCaps/>
        </w:rPr>
      </w:pPr>
      <w:r>
        <w:rPr>
          <w:i/>
          <w:smallCaps/>
        </w:rPr>
        <w:t>Классификация опасных и вредных факторов</w:t>
      </w:r>
      <w:r>
        <w:rPr>
          <w:b/>
          <w:i/>
          <w:smallCaps/>
        </w:rPr>
        <w:t>.</w:t>
      </w:r>
    </w:p>
    <w:p w:rsidR="00335C85" w:rsidRDefault="00335C85">
      <w:pPr>
        <w:pStyle w:val="a3"/>
      </w:pPr>
    </w:p>
    <w:p w:rsidR="00335C85" w:rsidRDefault="0039262E">
      <w:pPr>
        <w:pStyle w:val="a3"/>
        <w:ind w:firstLine="284"/>
      </w:pPr>
      <w:r>
        <w:t>На человека, занятого процессом труда, внешняя среда воздействует комплексом факторов. Комплекс факторов, характеризующий сам труд, называется психофизиологическими факторами. А комплекс внешних условий или факторов, в которых совершается труд, называется санитарно-гигиеническими условиями труда (микроклимат, температура, влажность).</w:t>
      </w:r>
    </w:p>
    <w:p w:rsidR="00335C85" w:rsidRDefault="0039262E">
      <w:pPr>
        <w:pStyle w:val="a3"/>
        <w:ind w:firstLine="284"/>
      </w:pPr>
      <w:r>
        <w:t>Классификация опасных и вредных факторов (ГОСТ 12.1.005-88):</w:t>
      </w:r>
    </w:p>
    <w:p w:rsidR="00335C85" w:rsidRDefault="0055227A">
      <w:pPr>
        <w:pStyle w:val="a3"/>
        <w:ind w:firstLine="284"/>
      </w:pPr>
      <w:r>
        <w:rPr>
          <w:noProof/>
        </w:rPr>
        <w:pict>
          <v:group id="_x0000_s1602" style="position:absolute;left:0;text-align:left;margin-left:.05pt;margin-top:3.8pt;width:518.4pt;height:198.8pt;z-index:251632640" coordorigin="852,5112" coordsize="10368,3976" o:allowincell="f">
            <v:shape id="_x0000_s1591" type="#_x0000_t202" style="position:absolute;left:852;top:5112;width:10368;height:3976" o:regroupid="25" strokecolor="#969696" strokeweight="3pt">
              <v:stroke linestyle="thinThin"/>
              <v:textbox style="mso-next-textbox:#_x0000_s1591">
                <w:txbxContent>
                  <w:p w:rsidR="00335C85" w:rsidRDefault="0039262E">
                    <w:pPr>
                      <w:pStyle w:val="a3"/>
                      <w:jc w:val="center"/>
                      <w:rPr>
                        <w:rFonts w:ascii="Impact" w:hAnsi="Impact"/>
                        <w:spacing w:val="80"/>
                        <w:u w:val="words"/>
                      </w:rPr>
                    </w:pPr>
                    <w:r>
                      <w:rPr>
                        <w:rFonts w:ascii="Impact" w:hAnsi="Impact"/>
                        <w:spacing w:val="80"/>
                        <w:u w:val="words"/>
                      </w:rPr>
                      <w:t>Опасные и вредные факторы, воздействующие на человека</w:t>
                    </w:r>
                  </w:p>
                  <w:p w:rsidR="00335C85" w:rsidRDefault="00335C85">
                    <w:pPr>
                      <w:jc w:val="center"/>
                      <w:rPr>
                        <w:b/>
                        <w:u w:val="words"/>
                      </w:rPr>
                    </w:pPr>
                  </w:p>
                  <w:p w:rsidR="00335C85" w:rsidRDefault="00335C85">
                    <w:pPr>
                      <w:jc w:val="center"/>
                      <w:rPr>
                        <w:b/>
                        <w:u w:val="words"/>
                      </w:rPr>
                    </w:pPr>
                  </w:p>
                  <w:p w:rsidR="00335C85" w:rsidRDefault="00335C85">
                    <w:pPr>
                      <w:jc w:val="center"/>
                      <w:rPr>
                        <w:b/>
                        <w:u w:val="words"/>
                      </w:rPr>
                    </w:pPr>
                  </w:p>
                </w:txbxContent>
              </v:textbox>
            </v:shape>
            <v:shape id="_x0000_s1592" type="#_x0000_t202" style="position:absolute;left:994;top:5964;width:2270;height:2982" o:regroupid="25" fillcolor="#eaeaea" strokecolor="silver">
              <v:textbox style="mso-next-textbox:#_x0000_s1592" inset="0,,0">
                <w:txbxContent>
                  <w:p w:rsidR="00335C85" w:rsidRDefault="0039262E">
                    <w:pPr>
                      <w:ind w:firstLine="142"/>
                      <w:jc w:val="center"/>
                      <w:rPr>
                        <w:i/>
                        <w:sz w:val="16"/>
                      </w:rPr>
                    </w:pPr>
                    <w:r>
                      <w:rPr>
                        <w:i/>
                        <w:sz w:val="16"/>
                      </w:rPr>
                      <w:t>Физические:</w:t>
                    </w:r>
                  </w:p>
                  <w:p w:rsidR="00335C85" w:rsidRDefault="00335C85">
                    <w:pPr>
                      <w:jc w:val="right"/>
                      <w:rPr>
                        <w:sz w:val="10"/>
                      </w:rPr>
                    </w:pPr>
                  </w:p>
                  <w:p w:rsidR="00335C85" w:rsidRDefault="0039262E" w:rsidP="0039262E">
                    <w:pPr>
                      <w:numPr>
                        <w:ilvl w:val="0"/>
                        <w:numId w:val="7"/>
                      </w:numPr>
                      <w:tabs>
                        <w:tab w:val="left" w:pos="284"/>
                      </w:tabs>
                      <w:ind w:left="284" w:hanging="142"/>
                      <w:rPr>
                        <w:sz w:val="16"/>
                      </w:rPr>
                    </w:pPr>
                    <w:r>
                      <w:rPr>
                        <w:sz w:val="16"/>
                      </w:rPr>
                      <w:t>движущиеся механизмы машин;</w:t>
                    </w:r>
                  </w:p>
                  <w:p w:rsidR="00335C85" w:rsidRDefault="0039262E" w:rsidP="0039262E">
                    <w:pPr>
                      <w:numPr>
                        <w:ilvl w:val="0"/>
                        <w:numId w:val="63"/>
                      </w:numPr>
                      <w:tabs>
                        <w:tab w:val="left" w:pos="284"/>
                      </w:tabs>
                      <w:ind w:left="284" w:hanging="142"/>
                      <w:rPr>
                        <w:sz w:val="16"/>
                      </w:rPr>
                    </w:pPr>
                    <w:r>
                      <w:rPr>
                        <w:sz w:val="16"/>
                      </w:rPr>
                      <w:t xml:space="preserve">повышенная загазованность и запыленность; </w:t>
                    </w:r>
                  </w:p>
                  <w:p w:rsidR="00335C85" w:rsidRDefault="0039262E" w:rsidP="0039262E">
                    <w:pPr>
                      <w:numPr>
                        <w:ilvl w:val="0"/>
                        <w:numId w:val="63"/>
                      </w:numPr>
                      <w:tabs>
                        <w:tab w:val="left" w:pos="284"/>
                      </w:tabs>
                      <w:ind w:left="284" w:hanging="142"/>
                      <w:rPr>
                        <w:sz w:val="16"/>
                      </w:rPr>
                    </w:pPr>
                    <w:r>
                      <w:rPr>
                        <w:sz w:val="16"/>
                      </w:rPr>
                      <w:t>низкая температура;</w:t>
                    </w:r>
                  </w:p>
                  <w:p w:rsidR="00335C85" w:rsidRDefault="0039262E" w:rsidP="0039262E">
                    <w:pPr>
                      <w:numPr>
                        <w:ilvl w:val="0"/>
                        <w:numId w:val="63"/>
                      </w:numPr>
                      <w:tabs>
                        <w:tab w:val="left" w:pos="284"/>
                      </w:tabs>
                      <w:ind w:left="284" w:hanging="142"/>
                      <w:rPr>
                        <w:sz w:val="16"/>
                      </w:rPr>
                    </w:pPr>
                    <w:r>
                      <w:rPr>
                        <w:sz w:val="16"/>
                      </w:rPr>
                      <w:t>высокие вибрации;</w:t>
                    </w:r>
                  </w:p>
                  <w:p w:rsidR="00335C85" w:rsidRDefault="0039262E" w:rsidP="0039262E">
                    <w:pPr>
                      <w:numPr>
                        <w:ilvl w:val="0"/>
                        <w:numId w:val="63"/>
                      </w:numPr>
                      <w:tabs>
                        <w:tab w:val="left" w:pos="284"/>
                      </w:tabs>
                      <w:ind w:left="284" w:hanging="142"/>
                      <w:rPr>
                        <w:sz w:val="16"/>
                      </w:rPr>
                    </w:pPr>
                    <w:r>
                      <w:rPr>
                        <w:sz w:val="16"/>
                      </w:rPr>
                      <w:t>переменная влажность воздуха;</w:t>
                    </w:r>
                  </w:p>
                  <w:p w:rsidR="00335C85" w:rsidRDefault="0039262E" w:rsidP="0039262E">
                    <w:pPr>
                      <w:numPr>
                        <w:ilvl w:val="0"/>
                        <w:numId w:val="63"/>
                      </w:numPr>
                      <w:tabs>
                        <w:tab w:val="left" w:pos="284"/>
                      </w:tabs>
                      <w:ind w:left="284" w:hanging="142"/>
                      <w:rPr>
                        <w:sz w:val="16"/>
                      </w:rPr>
                    </w:pPr>
                    <w:r>
                      <w:rPr>
                        <w:sz w:val="16"/>
                      </w:rPr>
                      <w:t>слабая освещенность (норма 300 люкс);</w:t>
                    </w:r>
                  </w:p>
                  <w:p w:rsidR="00335C85" w:rsidRDefault="0039262E" w:rsidP="0039262E">
                    <w:pPr>
                      <w:numPr>
                        <w:ilvl w:val="0"/>
                        <w:numId w:val="63"/>
                      </w:numPr>
                      <w:tabs>
                        <w:tab w:val="left" w:pos="284"/>
                      </w:tabs>
                      <w:ind w:left="284" w:hanging="142"/>
                      <w:rPr>
                        <w:sz w:val="16"/>
                      </w:rPr>
                    </w:pPr>
                    <w:r>
                      <w:rPr>
                        <w:sz w:val="16"/>
                      </w:rPr>
                      <w:t>высокие ЭМИ;</w:t>
                    </w:r>
                  </w:p>
                  <w:p w:rsidR="00335C85" w:rsidRDefault="0039262E" w:rsidP="0039262E">
                    <w:pPr>
                      <w:numPr>
                        <w:ilvl w:val="0"/>
                        <w:numId w:val="63"/>
                      </w:numPr>
                      <w:tabs>
                        <w:tab w:val="left" w:pos="284"/>
                      </w:tabs>
                      <w:ind w:left="284" w:hanging="142"/>
                      <w:rPr>
                        <w:sz w:val="16"/>
                      </w:rPr>
                    </w:pPr>
                    <w:r>
                      <w:rPr>
                        <w:sz w:val="16"/>
                      </w:rPr>
                      <w:t>невесомость.</w:t>
                    </w:r>
                  </w:p>
                </w:txbxContent>
              </v:textbox>
            </v:shape>
            <v:shape id="_x0000_s1593" type="#_x0000_t202" style="position:absolute;left:3408;top:5964;width:2414;height:2982" o:regroupid="25" fillcolor="#eaeaea" strokecolor="silver">
              <v:textbox style="mso-next-textbox:#_x0000_s1593" inset="0,,0">
                <w:txbxContent>
                  <w:p w:rsidR="00335C85" w:rsidRDefault="0039262E">
                    <w:pPr>
                      <w:ind w:firstLine="142"/>
                      <w:jc w:val="center"/>
                      <w:rPr>
                        <w:i/>
                        <w:sz w:val="16"/>
                      </w:rPr>
                    </w:pPr>
                    <w:r>
                      <w:rPr>
                        <w:i/>
                        <w:sz w:val="16"/>
                      </w:rPr>
                      <w:t>Химические:</w:t>
                    </w:r>
                  </w:p>
                  <w:p w:rsidR="00335C85" w:rsidRDefault="00335C85">
                    <w:pPr>
                      <w:jc w:val="right"/>
                      <w:rPr>
                        <w:sz w:val="10"/>
                      </w:rPr>
                    </w:pPr>
                  </w:p>
                  <w:p w:rsidR="00335C85" w:rsidRDefault="0039262E">
                    <w:pPr>
                      <w:ind w:firstLine="142"/>
                      <w:rPr>
                        <w:i/>
                        <w:smallCaps/>
                        <w:sz w:val="16"/>
                      </w:rPr>
                    </w:pPr>
                    <w:r>
                      <w:rPr>
                        <w:i/>
                        <w:smallCaps/>
                        <w:sz w:val="16"/>
                      </w:rPr>
                      <w:t>По характеру воздействия:</w:t>
                    </w:r>
                  </w:p>
                  <w:p w:rsidR="00335C85" w:rsidRDefault="0039262E" w:rsidP="0039262E">
                    <w:pPr>
                      <w:numPr>
                        <w:ilvl w:val="0"/>
                        <w:numId w:val="93"/>
                      </w:numPr>
                      <w:tabs>
                        <w:tab w:val="clear" w:pos="360"/>
                      </w:tabs>
                      <w:ind w:left="284" w:hanging="142"/>
                      <w:rPr>
                        <w:sz w:val="16"/>
                      </w:rPr>
                    </w:pPr>
                    <w:r>
                      <w:rPr>
                        <w:sz w:val="16"/>
                      </w:rPr>
                      <w:t>токсические;</w:t>
                    </w:r>
                  </w:p>
                  <w:p w:rsidR="00335C85" w:rsidRDefault="0039262E" w:rsidP="0039262E">
                    <w:pPr>
                      <w:numPr>
                        <w:ilvl w:val="0"/>
                        <w:numId w:val="93"/>
                      </w:numPr>
                      <w:tabs>
                        <w:tab w:val="clear" w:pos="360"/>
                      </w:tabs>
                      <w:ind w:left="284" w:hanging="142"/>
                      <w:rPr>
                        <w:sz w:val="16"/>
                      </w:rPr>
                    </w:pPr>
                    <w:r>
                      <w:rPr>
                        <w:sz w:val="16"/>
                      </w:rPr>
                      <w:t>раздражающие;</w:t>
                    </w:r>
                  </w:p>
                  <w:p w:rsidR="00335C85" w:rsidRDefault="0039262E" w:rsidP="0039262E">
                    <w:pPr>
                      <w:numPr>
                        <w:ilvl w:val="0"/>
                        <w:numId w:val="93"/>
                      </w:numPr>
                      <w:tabs>
                        <w:tab w:val="clear" w:pos="360"/>
                      </w:tabs>
                      <w:ind w:left="284" w:hanging="142"/>
                      <w:rPr>
                        <w:sz w:val="16"/>
                      </w:rPr>
                    </w:pPr>
                    <w:r>
                      <w:rPr>
                        <w:sz w:val="16"/>
                      </w:rPr>
                      <w:t>сенсибилизирующие;</w:t>
                    </w:r>
                  </w:p>
                  <w:p w:rsidR="00335C85" w:rsidRDefault="0039262E" w:rsidP="0039262E">
                    <w:pPr>
                      <w:numPr>
                        <w:ilvl w:val="0"/>
                        <w:numId w:val="93"/>
                      </w:numPr>
                      <w:tabs>
                        <w:tab w:val="clear" w:pos="360"/>
                      </w:tabs>
                      <w:ind w:left="284" w:hanging="142"/>
                      <w:rPr>
                        <w:sz w:val="16"/>
                      </w:rPr>
                    </w:pPr>
                    <w:r>
                      <w:rPr>
                        <w:sz w:val="16"/>
                      </w:rPr>
                      <w:t>канцерогенные;</w:t>
                    </w:r>
                  </w:p>
                  <w:p w:rsidR="00335C85" w:rsidRDefault="0039262E" w:rsidP="0039262E">
                    <w:pPr>
                      <w:numPr>
                        <w:ilvl w:val="0"/>
                        <w:numId w:val="93"/>
                      </w:numPr>
                      <w:tabs>
                        <w:tab w:val="clear" w:pos="360"/>
                      </w:tabs>
                      <w:ind w:left="284" w:hanging="142"/>
                      <w:rPr>
                        <w:sz w:val="16"/>
                      </w:rPr>
                    </w:pPr>
                    <w:r>
                      <w:rPr>
                        <w:sz w:val="16"/>
                      </w:rPr>
                      <w:t>мутагенные;</w:t>
                    </w:r>
                  </w:p>
                  <w:p w:rsidR="00335C85" w:rsidRDefault="0039262E" w:rsidP="0039262E">
                    <w:pPr>
                      <w:numPr>
                        <w:ilvl w:val="0"/>
                        <w:numId w:val="93"/>
                      </w:numPr>
                      <w:tabs>
                        <w:tab w:val="clear" w:pos="360"/>
                      </w:tabs>
                      <w:ind w:left="284" w:hanging="142"/>
                      <w:rPr>
                        <w:sz w:val="16"/>
                      </w:rPr>
                    </w:pPr>
                    <w:r>
                      <w:rPr>
                        <w:sz w:val="16"/>
                      </w:rPr>
                      <w:t>влияющие на репродуктивную функцию.</w:t>
                    </w:r>
                  </w:p>
                  <w:p w:rsidR="00335C85" w:rsidRDefault="0039262E">
                    <w:pPr>
                      <w:ind w:firstLine="142"/>
                      <w:rPr>
                        <w:i/>
                        <w:smallCaps/>
                        <w:sz w:val="16"/>
                      </w:rPr>
                    </w:pPr>
                    <w:r>
                      <w:rPr>
                        <w:i/>
                        <w:smallCaps/>
                        <w:sz w:val="16"/>
                      </w:rPr>
                      <w:t>По пути проникновения:</w:t>
                    </w:r>
                  </w:p>
                  <w:p w:rsidR="00335C85" w:rsidRDefault="0039262E" w:rsidP="0039262E">
                    <w:pPr>
                      <w:numPr>
                        <w:ilvl w:val="0"/>
                        <w:numId w:val="94"/>
                      </w:numPr>
                      <w:tabs>
                        <w:tab w:val="clear" w:pos="360"/>
                      </w:tabs>
                      <w:ind w:left="284" w:hanging="142"/>
                      <w:rPr>
                        <w:sz w:val="16"/>
                      </w:rPr>
                    </w:pPr>
                    <w:r>
                      <w:rPr>
                        <w:sz w:val="16"/>
                      </w:rPr>
                      <w:t>органы дыхания;</w:t>
                    </w:r>
                  </w:p>
                  <w:p w:rsidR="00335C85" w:rsidRDefault="0039262E" w:rsidP="0039262E">
                    <w:pPr>
                      <w:numPr>
                        <w:ilvl w:val="0"/>
                        <w:numId w:val="94"/>
                      </w:numPr>
                      <w:tabs>
                        <w:tab w:val="clear" w:pos="360"/>
                      </w:tabs>
                      <w:ind w:left="284" w:hanging="142"/>
                      <w:rPr>
                        <w:sz w:val="16"/>
                      </w:rPr>
                    </w:pPr>
                    <w:r>
                      <w:rPr>
                        <w:sz w:val="16"/>
                      </w:rPr>
                      <w:t>желудок;</w:t>
                    </w:r>
                  </w:p>
                  <w:p w:rsidR="00335C85" w:rsidRDefault="0039262E" w:rsidP="0039262E">
                    <w:pPr>
                      <w:numPr>
                        <w:ilvl w:val="0"/>
                        <w:numId w:val="94"/>
                      </w:numPr>
                      <w:tabs>
                        <w:tab w:val="clear" w:pos="360"/>
                      </w:tabs>
                      <w:ind w:left="284" w:hanging="142"/>
                      <w:rPr>
                        <w:sz w:val="16"/>
                      </w:rPr>
                    </w:pPr>
                    <w:r>
                      <w:rPr>
                        <w:sz w:val="16"/>
                      </w:rPr>
                      <w:t>слизистая оболочка;</w:t>
                    </w:r>
                  </w:p>
                  <w:p w:rsidR="00335C85" w:rsidRDefault="0039262E" w:rsidP="0039262E">
                    <w:pPr>
                      <w:numPr>
                        <w:ilvl w:val="0"/>
                        <w:numId w:val="94"/>
                      </w:numPr>
                      <w:tabs>
                        <w:tab w:val="clear" w:pos="360"/>
                      </w:tabs>
                      <w:ind w:left="284" w:hanging="142"/>
                      <w:rPr>
                        <w:sz w:val="16"/>
                      </w:rPr>
                    </w:pPr>
                    <w:r>
                      <w:rPr>
                        <w:sz w:val="16"/>
                      </w:rPr>
                      <w:t>кожный покров.</w:t>
                    </w:r>
                  </w:p>
                </w:txbxContent>
              </v:textbox>
            </v:shape>
            <v:shape id="_x0000_s1594" type="#_x0000_t202" style="position:absolute;left:6106;top:5964;width:2414;height:2982" o:regroupid="25" fillcolor="#eaeaea" strokecolor="silver">
              <v:textbox style="mso-next-textbox:#_x0000_s1594" inset="0,,0">
                <w:txbxContent>
                  <w:p w:rsidR="00335C85" w:rsidRDefault="0039262E">
                    <w:pPr>
                      <w:ind w:firstLine="142"/>
                      <w:jc w:val="center"/>
                      <w:rPr>
                        <w:i/>
                        <w:sz w:val="16"/>
                      </w:rPr>
                    </w:pPr>
                    <w:r>
                      <w:rPr>
                        <w:i/>
                        <w:sz w:val="16"/>
                      </w:rPr>
                      <w:t>Биологические:</w:t>
                    </w:r>
                  </w:p>
                  <w:p w:rsidR="00335C85" w:rsidRDefault="00335C85">
                    <w:pPr>
                      <w:jc w:val="right"/>
                      <w:rPr>
                        <w:sz w:val="10"/>
                      </w:rPr>
                    </w:pPr>
                  </w:p>
                  <w:p w:rsidR="00335C85" w:rsidRDefault="0039262E" w:rsidP="0039262E">
                    <w:pPr>
                      <w:numPr>
                        <w:ilvl w:val="0"/>
                        <w:numId w:val="7"/>
                      </w:numPr>
                      <w:ind w:left="284" w:hanging="142"/>
                      <w:rPr>
                        <w:sz w:val="16"/>
                      </w:rPr>
                    </w:pPr>
                    <w:r>
                      <w:rPr>
                        <w:sz w:val="16"/>
                      </w:rPr>
                      <w:t>бактерии;</w:t>
                    </w:r>
                  </w:p>
                  <w:p w:rsidR="00335C85" w:rsidRDefault="0039262E" w:rsidP="0039262E">
                    <w:pPr>
                      <w:numPr>
                        <w:ilvl w:val="0"/>
                        <w:numId w:val="7"/>
                      </w:numPr>
                      <w:ind w:left="284" w:hanging="142"/>
                      <w:rPr>
                        <w:sz w:val="16"/>
                      </w:rPr>
                    </w:pPr>
                    <w:r>
                      <w:rPr>
                        <w:sz w:val="16"/>
                      </w:rPr>
                      <w:t>вирусы;</w:t>
                    </w:r>
                  </w:p>
                  <w:p w:rsidR="00335C85" w:rsidRDefault="0039262E" w:rsidP="0039262E">
                    <w:pPr>
                      <w:numPr>
                        <w:ilvl w:val="0"/>
                        <w:numId w:val="7"/>
                      </w:numPr>
                      <w:ind w:left="284" w:hanging="142"/>
                      <w:rPr>
                        <w:sz w:val="16"/>
                      </w:rPr>
                    </w:pPr>
                    <w:r>
                      <w:rPr>
                        <w:sz w:val="16"/>
                      </w:rPr>
                      <w:t>спирохеты;</w:t>
                    </w:r>
                  </w:p>
                  <w:p w:rsidR="00335C85" w:rsidRDefault="0039262E" w:rsidP="0039262E">
                    <w:pPr>
                      <w:numPr>
                        <w:ilvl w:val="0"/>
                        <w:numId w:val="7"/>
                      </w:numPr>
                      <w:ind w:left="284" w:hanging="142"/>
                      <w:rPr>
                        <w:sz w:val="16"/>
                      </w:rPr>
                    </w:pPr>
                    <w:r>
                      <w:rPr>
                        <w:sz w:val="16"/>
                      </w:rPr>
                      <w:t>грибки;</w:t>
                    </w:r>
                  </w:p>
                  <w:p w:rsidR="00335C85" w:rsidRDefault="0039262E" w:rsidP="0039262E">
                    <w:pPr>
                      <w:numPr>
                        <w:ilvl w:val="0"/>
                        <w:numId w:val="7"/>
                      </w:numPr>
                      <w:ind w:left="284" w:hanging="142"/>
                      <w:rPr>
                        <w:sz w:val="16"/>
                      </w:rPr>
                    </w:pPr>
                    <w:r>
                      <w:rPr>
                        <w:sz w:val="16"/>
                      </w:rPr>
                      <w:t>растения;</w:t>
                    </w:r>
                  </w:p>
                  <w:p w:rsidR="00335C85" w:rsidRDefault="0039262E" w:rsidP="0039262E">
                    <w:pPr>
                      <w:numPr>
                        <w:ilvl w:val="0"/>
                        <w:numId w:val="7"/>
                      </w:numPr>
                      <w:ind w:left="284" w:hanging="142"/>
                      <w:rPr>
                        <w:sz w:val="16"/>
                      </w:rPr>
                    </w:pPr>
                    <w:r>
                      <w:rPr>
                        <w:sz w:val="16"/>
                      </w:rPr>
                      <w:t>животные.</w:t>
                    </w:r>
                  </w:p>
                </w:txbxContent>
              </v:textbox>
            </v:shape>
            <v:shape id="_x0000_s1595" type="#_x0000_t202" style="position:absolute;left:8662;top:5964;width:2414;height:2982" o:regroupid="25" fillcolor="#eaeaea" strokecolor="silver">
              <v:textbox style="mso-next-textbox:#_x0000_s1595" inset="0,,0">
                <w:txbxContent>
                  <w:p w:rsidR="00335C85" w:rsidRDefault="0039262E">
                    <w:pPr>
                      <w:ind w:firstLine="142"/>
                      <w:jc w:val="center"/>
                      <w:rPr>
                        <w:i/>
                        <w:sz w:val="16"/>
                      </w:rPr>
                    </w:pPr>
                    <w:r>
                      <w:rPr>
                        <w:i/>
                        <w:sz w:val="16"/>
                      </w:rPr>
                      <w:t>Психофизиологические:</w:t>
                    </w:r>
                  </w:p>
                  <w:p w:rsidR="00335C85" w:rsidRDefault="00335C85">
                    <w:pPr>
                      <w:jc w:val="right"/>
                      <w:rPr>
                        <w:sz w:val="10"/>
                      </w:rPr>
                    </w:pPr>
                  </w:p>
                  <w:p w:rsidR="00335C85" w:rsidRDefault="0039262E">
                    <w:pPr>
                      <w:ind w:firstLine="142"/>
                      <w:jc w:val="both"/>
                      <w:rPr>
                        <w:i/>
                        <w:smallCaps/>
                        <w:sz w:val="16"/>
                      </w:rPr>
                    </w:pPr>
                    <w:r>
                      <w:rPr>
                        <w:i/>
                        <w:smallCaps/>
                        <w:sz w:val="16"/>
                      </w:rPr>
                      <w:t>Физические нагрузки:</w:t>
                    </w:r>
                  </w:p>
                  <w:p w:rsidR="00335C85" w:rsidRDefault="0039262E" w:rsidP="0039262E">
                    <w:pPr>
                      <w:numPr>
                        <w:ilvl w:val="0"/>
                        <w:numId w:val="95"/>
                      </w:numPr>
                      <w:tabs>
                        <w:tab w:val="clear" w:pos="360"/>
                      </w:tabs>
                      <w:ind w:left="284" w:hanging="142"/>
                      <w:jc w:val="both"/>
                      <w:rPr>
                        <w:sz w:val="16"/>
                      </w:rPr>
                    </w:pPr>
                    <w:r>
                      <w:rPr>
                        <w:sz w:val="16"/>
                      </w:rPr>
                      <w:t>динамические;</w:t>
                    </w:r>
                  </w:p>
                  <w:p w:rsidR="00335C85" w:rsidRDefault="0039262E" w:rsidP="0039262E">
                    <w:pPr>
                      <w:numPr>
                        <w:ilvl w:val="0"/>
                        <w:numId w:val="95"/>
                      </w:numPr>
                      <w:tabs>
                        <w:tab w:val="clear" w:pos="360"/>
                      </w:tabs>
                      <w:ind w:left="284" w:hanging="142"/>
                      <w:jc w:val="both"/>
                      <w:rPr>
                        <w:sz w:val="16"/>
                      </w:rPr>
                    </w:pPr>
                    <w:r>
                      <w:rPr>
                        <w:sz w:val="16"/>
                      </w:rPr>
                      <w:t>статические;</w:t>
                    </w:r>
                  </w:p>
                  <w:p w:rsidR="00335C85" w:rsidRDefault="0039262E" w:rsidP="0039262E">
                    <w:pPr>
                      <w:numPr>
                        <w:ilvl w:val="0"/>
                        <w:numId w:val="95"/>
                      </w:numPr>
                      <w:tabs>
                        <w:tab w:val="clear" w:pos="360"/>
                      </w:tabs>
                      <w:ind w:left="284" w:hanging="142"/>
                      <w:jc w:val="both"/>
                      <w:rPr>
                        <w:sz w:val="16"/>
                      </w:rPr>
                    </w:pPr>
                    <w:r>
                      <w:rPr>
                        <w:sz w:val="16"/>
                      </w:rPr>
                      <w:t>нервно-психические;</w:t>
                    </w:r>
                  </w:p>
                  <w:p w:rsidR="00335C85" w:rsidRDefault="0039262E">
                    <w:pPr>
                      <w:ind w:firstLine="142"/>
                      <w:jc w:val="both"/>
                      <w:rPr>
                        <w:i/>
                        <w:smallCaps/>
                        <w:sz w:val="16"/>
                      </w:rPr>
                    </w:pPr>
                    <w:r>
                      <w:rPr>
                        <w:i/>
                        <w:smallCaps/>
                        <w:sz w:val="16"/>
                      </w:rPr>
                      <w:t>Умственные:</w:t>
                    </w:r>
                  </w:p>
                  <w:p w:rsidR="00335C85" w:rsidRDefault="0039262E" w:rsidP="0039262E">
                    <w:pPr>
                      <w:numPr>
                        <w:ilvl w:val="0"/>
                        <w:numId w:val="95"/>
                      </w:numPr>
                      <w:tabs>
                        <w:tab w:val="clear" w:pos="360"/>
                      </w:tabs>
                      <w:ind w:left="284" w:hanging="142"/>
                      <w:jc w:val="both"/>
                      <w:rPr>
                        <w:sz w:val="16"/>
                      </w:rPr>
                    </w:pPr>
                    <w:r>
                      <w:rPr>
                        <w:sz w:val="16"/>
                      </w:rPr>
                      <w:t>монотонность;</w:t>
                    </w:r>
                  </w:p>
                  <w:p w:rsidR="00335C85" w:rsidRDefault="0039262E" w:rsidP="0039262E">
                    <w:pPr>
                      <w:numPr>
                        <w:ilvl w:val="0"/>
                        <w:numId w:val="95"/>
                      </w:numPr>
                      <w:tabs>
                        <w:tab w:val="clear" w:pos="360"/>
                      </w:tabs>
                      <w:ind w:left="284" w:hanging="142"/>
                      <w:jc w:val="both"/>
                      <w:rPr>
                        <w:sz w:val="16"/>
                      </w:rPr>
                    </w:pPr>
                    <w:r>
                      <w:rPr>
                        <w:sz w:val="16"/>
                      </w:rPr>
                      <w:t>умственные перенапряжения;</w:t>
                    </w:r>
                  </w:p>
                  <w:p w:rsidR="00335C85" w:rsidRDefault="0039262E" w:rsidP="0039262E">
                    <w:pPr>
                      <w:numPr>
                        <w:ilvl w:val="0"/>
                        <w:numId w:val="95"/>
                      </w:numPr>
                      <w:tabs>
                        <w:tab w:val="clear" w:pos="360"/>
                      </w:tabs>
                      <w:ind w:left="284" w:hanging="142"/>
                      <w:jc w:val="both"/>
                      <w:rPr>
                        <w:sz w:val="16"/>
                      </w:rPr>
                    </w:pPr>
                    <w:r>
                      <w:rPr>
                        <w:sz w:val="16"/>
                      </w:rPr>
                      <w:t>эмоциональные перегрузки.</w:t>
                    </w:r>
                  </w:p>
                </w:txbxContent>
              </v:textbox>
            </v:shape>
            <v:shape id="_x0000_s1596" type="#_x0000_t67" style="position:absolute;left:4402;top:5538;width:576;height:432" o:regroupid="25" fillcolor="#eaeaea" strokecolor="#969696"/>
            <v:shape id="_x0000_s1597" type="#_x0000_t67" style="position:absolute;left:6958;top:5538;width:576;height:432" o:regroupid="25" fillcolor="#eaeaea" strokecolor="#969696"/>
            <v:shape id="_x0000_s1598" type="#_x0000_t67" style="position:absolute;left:9514;top:5538;width:576;height:432" o:regroupid="25" fillcolor="#eaeaea" strokecolor="#969696"/>
            <v:shape id="_x0000_s1599" type="#_x0000_t67" style="position:absolute;left:1846;top:5538;width:576;height:432" o:regroupid="25" fillcolor="#eaeaea" strokecolor="#969696"/>
          </v:group>
        </w:pict>
      </w: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9262E" w:rsidP="0039262E">
      <w:pPr>
        <w:pStyle w:val="a3"/>
        <w:numPr>
          <w:ilvl w:val="0"/>
          <w:numId w:val="96"/>
        </w:numPr>
        <w:tabs>
          <w:tab w:val="clear" w:pos="360"/>
          <w:tab w:val="num" w:pos="644"/>
        </w:tabs>
        <w:ind w:left="644"/>
      </w:pPr>
      <w:r>
        <w:rPr>
          <w:i/>
        </w:rPr>
        <w:t>Общие токсичные вещества</w:t>
      </w:r>
      <w:r>
        <w:t xml:space="preserve"> вызывают отравление всего организма: ртуть, свинец, угарный газ.</w:t>
      </w:r>
    </w:p>
    <w:p w:rsidR="00335C85" w:rsidRDefault="0039262E" w:rsidP="0039262E">
      <w:pPr>
        <w:pStyle w:val="a3"/>
        <w:numPr>
          <w:ilvl w:val="0"/>
          <w:numId w:val="96"/>
        </w:numPr>
        <w:tabs>
          <w:tab w:val="clear" w:pos="360"/>
          <w:tab w:val="num" w:pos="644"/>
        </w:tabs>
        <w:ind w:left="644"/>
      </w:pPr>
      <w:r>
        <w:rPr>
          <w:i/>
        </w:rPr>
        <w:t>Раздражающие вещества</w:t>
      </w:r>
      <w:r>
        <w:t xml:space="preserve"> вызывают раздражение дыхательных путей и слизистых оболочек: хлор, аммиак, пары ацетона, озон и др.</w:t>
      </w:r>
    </w:p>
    <w:p w:rsidR="00335C85" w:rsidRDefault="0039262E" w:rsidP="0039262E">
      <w:pPr>
        <w:pStyle w:val="a3"/>
        <w:numPr>
          <w:ilvl w:val="0"/>
          <w:numId w:val="96"/>
        </w:numPr>
        <w:tabs>
          <w:tab w:val="clear" w:pos="360"/>
          <w:tab w:val="num" w:pos="644"/>
        </w:tabs>
        <w:ind w:left="644"/>
      </w:pPr>
      <w:r>
        <w:rPr>
          <w:i/>
        </w:rPr>
        <w:t>Сенсибилизирующие вещества</w:t>
      </w:r>
      <w:r>
        <w:t xml:space="preserve"> повышают реактивную чувствительность кожи и вызывают аллергию: нитросоединения, гексахлоран, формадегиды.</w:t>
      </w:r>
    </w:p>
    <w:p w:rsidR="00335C85" w:rsidRDefault="0039262E" w:rsidP="0039262E">
      <w:pPr>
        <w:pStyle w:val="a3"/>
        <w:numPr>
          <w:ilvl w:val="0"/>
          <w:numId w:val="96"/>
        </w:numPr>
        <w:tabs>
          <w:tab w:val="clear" w:pos="360"/>
          <w:tab w:val="num" w:pos="644"/>
        </w:tabs>
        <w:ind w:left="644"/>
      </w:pPr>
      <w:r>
        <w:rPr>
          <w:i/>
        </w:rPr>
        <w:t>Канцерогенные вещества</w:t>
      </w:r>
      <w:r>
        <w:t xml:space="preserve"> приводят к возникновению злокачественных опухолей: асбест, оксид хрома, соединения бериллия.</w:t>
      </w:r>
    </w:p>
    <w:p w:rsidR="00335C85" w:rsidRDefault="0039262E" w:rsidP="0039262E">
      <w:pPr>
        <w:pStyle w:val="a3"/>
        <w:numPr>
          <w:ilvl w:val="0"/>
          <w:numId w:val="96"/>
        </w:numPr>
        <w:tabs>
          <w:tab w:val="clear" w:pos="360"/>
          <w:tab w:val="num" w:pos="644"/>
        </w:tabs>
        <w:ind w:left="644"/>
      </w:pPr>
      <w:r>
        <w:rPr>
          <w:i/>
        </w:rPr>
        <w:t>Мутагенные вещества</w:t>
      </w:r>
      <w:r>
        <w:t xml:space="preserve"> вызывают изменение генной информации: свинец, марганец, радиоактивные вещества.</w:t>
      </w:r>
    </w:p>
    <w:p w:rsidR="00335C85" w:rsidRDefault="0039262E" w:rsidP="0039262E">
      <w:pPr>
        <w:pStyle w:val="a3"/>
        <w:numPr>
          <w:ilvl w:val="0"/>
          <w:numId w:val="96"/>
        </w:numPr>
        <w:tabs>
          <w:tab w:val="clear" w:pos="360"/>
          <w:tab w:val="num" w:pos="644"/>
        </w:tabs>
        <w:ind w:left="644"/>
      </w:pPr>
      <w:r>
        <w:rPr>
          <w:i/>
        </w:rPr>
        <w:t>Спирохеты</w:t>
      </w:r>
      <w:r>
        <w:t xml:space="preserve"> — простейшие микроорганизмы, очень подвижные. Вызывают первую стадию сифилиса.</w:t>
      </w:r>
    </w:p>
    <w:p w:rsidR="00335C85" w:rsidRDefault="00335C85">
      <w:pPr>
        <w:pStyle w:val="a3"/>
      </w:pPr>
    </w:p>
    <w:p w:rsidR="00335C85" w:rsidRDefault="0039262E">
      <w:pPr>
        <w:pStyle w:val="a3"/>
        <w:ind w:firstLine="1134"/>
        <w:rPr>
          <w:b/>
          <w:smallCaps/>
        </w:rPr>
      </w:pPr>
      <w:r>
        <w:rPr>
          <w:b/>
          <w:smallCaps/>
        </w:rPr>
        <w:t>== Вопрос 2 ==</w:t>
      </w:r>
    </w:p>
    <w:p w:rsidR="00335C85" w:rsidRDefault="0039262E">
      <w:pPr>
        <w:pStyle w:val="a3"/>
        <w:ind w:firstLine="1134"/>
        <w:rPr>
          <w:b/>
          <w:i/>
          <w:smallCaps/>
        </w:rPr>
      </w:pPr>
      <w:r>
        <w:rPr>
          <w:i/>
          <w:smallCaps/>
        </w:rPr>
        <w:t>Документация и оборудование боевого поста</w:t>
      </w:r>
      <w:r>
        <w:rPr>
          <w:b/>
          <w:i/>
          <w:smallCaps/>
        </w:rPr>
        <w:t>.</w:t>
      </w:r>
    </w:p>
    <w:p w:rsidR="00335C85" w:rsidRDefault="00335C85">
      <w:pPr>
        <w:pStyle w:val="a3"/>
      </w:pPr>
    </w:p>
    <w:p w:rsidR="00335C85" w:rsidRDefault="0039262E">
      <w:pPr>
        <w:pStyle w:val="a3"/>
        <w:ind w:firstLine="284"/>
      </w:pPr>
      <w:r>
        <w:rPr>
          <w:b/>
          <w:i/>
        </w:rPr>
        <w:t>Боевой пост</w:t>
      </w:r>
      <w:r>
        <w:t xml:space="preserve"> — место с размещенным на нем оборудованием, где номер(а) расчета выполняют задачу по подготовке и применению по назначению ВВТ.</w:t>
      </w:r>
    </w:p>
    <w:p w:rsidR="00335C85" w:rsidRDefault="0039262E">
      <w:pPr>
        <w:pStyle w:val="a3"/>
        <w:ind w:firstLine="284"/>
      </w:pPr>
      <w:r>
        <w:t>Перечень БП составляется службой вооружения части на основании изучения нормативной технической документации (НТД) и отдается приказом по части.</w:t>
      </w:r>
    </w:p>
    <w:p w:rsidR="00335C85" w:rsidRDefault="0039262E">
      <w:pPr>
        <w:pStyle w:val="a3"/>
        <w:ind w:firstLine="284"/>
        <w:rPr>
          <w:i/>
        </w:rPr>
      </w:pPr>
      <w:r>
        <w:rPr>
          <w:i/>
        </w:rPr>
        <w:t>На БП или рабочем месте должна быть следующая документация:</w:t>
      </w:r>
    </w:p>
    <w:p w:rsidR="00335C85" w:rsidRDefault="0039262E" w:rsidP="0039262E">
      <w:pPr>
        <w:pStyle w:val="a3"/>
        <w:numPr>
          <w:ilvl w:val="0"/>
          <w:numId w:val="97"/>
        </w:numPr>
        <w:tabs>
          <w:tab w:val="clear" w:pos="360"/>
        </w:tabs>
        <w:ind w:left="284" w:hanging="284"/>
      </w:pPr>
      <w:r>
        <w:t>инструкция по требованиям безопасности (ПМБ);</w:t>
      </w:r>
    </w:p>
    <w:p w:rsidR="00335C85" w:rsidRDefault="0039262E" w:rsidP="0039262E">
      <w:pPr>
        <w:pStyle w:val="a3"/>
        <w:numPr>
          <w:ilvl w:val="0"/>
          <w:numId w:val="97"/>
        </w:numPr>
        <w:tabs>
          <w:tab w:val="clear" w:pos="360"/>
        </w:tabs>
        <w:ind w:left="284" w:hanging="284"/>
      </w:pPr>
      <w:r>
        <w:t>перечень опасных мероприятий;</w:t>
      </w:r>
    </w:p>
    <w:p w:rsidR="00335C85" w:rsidRDefault="0039262E" w:rsidP="0039262E">
      <w:pPr>
        <w:pStyle w:val="a3"/>
        <w:numPr>
          <w:ilvl w:val="0"/>
          <w:numId w:val="97"/>
        </w:numPr>
        <w:tabs>
          <w:tab w:val="clear" w:pos="360"/>
        </w:tabs>
        <w:ind w:left="284" w:hanging="284"/>
      </w:pPr>
      <w:r>
        <w:t>перечень средств защиты, пожаротушения, сигнализация;</w:t>
      </w:r>
    </w:p>
    <w:p w:rsidR="00335C85" w:rsidRDefault="0039262E" w:rsidP="0039262E">
      <w:pPr>
        <w:pStyle w:val="a3"/>
        <w:numPr>
          <w:ilvl w:val="0"/>
          <w:numId w:val="97"/>
        </w:numPr>
        <w:tabs>
          <w:tab w:val="clear" w:pos="360"/>
        </w:tabs>
        <w:ind w:left="284" w:hanging="284"/>
      </w:pPr>
      <w:r>
        <w:t>инструкция по мерам пожарной безопасности;</w:t>
      </w:r>
    </w:p>
    <w:p w:rsidR="00335C85" w:rsidRDefault="0039262E" w:rsidP="0039262E">
      <w:pPr>
        <w:pStyle w:val="a3"/>
        <w:numPr>
          <w:ilvl w:val="0"/>
          <w:numId w:val="97"/>
        </w:numPr>
        <w:tabs>
          <w:tab w:val="clear" w:pos="360"/>
        </w:tabs>
        <w:ind w:left="284" w:hanging="284"/>
      </w:pPr>
      <w:r>
        <w:t>маршрутная карта осмотра систем, станций;</w:t>
      </w:r>
    </w:p>
    <w:p w:rsidR="00335C85" w:rsidRDefault="0039262E" w:rsidP="0039262E">
      <w:pPr>
        <w:pStyle w:val="a3"/>
        <w:numPr>
          <w:ilvl w:val="0"/>
          <w:numId w:val="97"/>
        </w:numPr>
        <w:tabs>
          <w:tab w:val="clear" w:pos="360"/>
        </w:tabs>
        <w:ind w:left="284" w:hanging="284"/>
      </w:pPr>
      <w:r>
        <w:t>план размещения средств защиты от биологических вредителей.</w:t>
      </w:r>
    </w:p>
    <w:p w:rsidR="00335C85" w:rsidRDefault="0039262E">
      <w:pPr>
        <w:pStyle w:val="a3"/>
        <w:ind w:firstLine="284"/>
        <w:rPr>
          <w:i/>
        </w:rPr>
      </w:pPr>
      <w:r>
        <w:rPr>
          <w:i/>
        </w:rPr>
        <w:t>Кроме того, на БП должны быть:</w:t>
      </w:r>
    </w:p>
    <w:p w:rsidR="00335C85" w:rsidRDefault="0039262E" w:rsidP="0039262E">
      <w:pPr>
        <w:pStyle w:val="a3"/>
        <w:numPr>
          <w:ilvl w:val="0"/>
          <w:numId w:val="98"/>
        </w:numPr>
        <w:tabs>
          <w:tab w:val="clear" w:pos="360"/>
        </w:tabs>
        <w:ind w:left="284" w:hanging="284"/>
      </w:pPr>
      <w:r>
        <w:t>формуляры;</w:t>
      </w:r>
    </w:p>
    <w:p w:rsidR="00335C85" w:rsidRDefault="0039262E" w:rsidP="0039262E">
      <w:pPr>
        <w:pStyle w:val="a3"/>
        <w:numPr>
          <w:ilvl w:val="0"/>
          <w:numId w:val="98"/>
        </w:numPr>
        <w:tabs>
          <w:tab w:val="clear" w:pos="360"/>
        </w:tabs>
        <w:ind w:left="284" w:hanging="284"/>
      </w:pPr>
      <w:r>
        <w:t>инструкции по эксплуатации;</w:t>
      </w:r>
    </w:p>
    <w:p w:rsidR="00335C85" w:rsidRDefault="0039262E" w:rsidP="0039262E">
      <w:pPr>
        <w:pStyle w:val="a3"/>
        <w:numPr>
          <w:ilvl w:val="0"/>
          <w:numId w:val="98"/>
        </w:numPr>
        <w:tabs>
          <w:tab w:val="clear" w:pos="360"/>
        </w:tabs>
        <w:ind w:left="284" w:hanging="284"/>
      </w:pPr>
      <w:r>
        <w:t>средства защиты, связи, пожаротушения и т.д.;</w:t>
      </w:r>
    </w:p>
    <w:p w:rsidR="00335C85" w:rsidRDefault="0039262E" w:rsidP="0039262E">
      <w:pPr>
        <w:pStyle w:val="a3"/>
        <w:numPr>
          <w:ilvl w:val="0"/>
          <w:numId w:val="98"/>
        </w:numPr>
        <w:tabs>
          <w:tab w:val="clear" w:pos="360"/>
        </w:tabs>
        <w:ind w:left="284" w:hanging="284"/>
      </w:pPr>
      <w:r>
        <w:t>аптечка (обязательно);</w:t>
      </w:r>
    </w:p>
    <w:p w:rsidR="00335C85" w:rsidRDefault="0039262E" w:rsidP="0039262E">
      <w:pPr>
        <w:pStyle w:val="a3"/>
        <w:numPr>
          <w:ilvl w:val="0"/>
          <w:numId w:val="98"/>
        </w:numPr>
        <w:tabs>
          <w:tab w:val="clear" w:pos="360"/>
        </w:tabs>
        <w:ind w:left="284" w:hanging="284"/>
      </w:pPr>
      <w:r>
        <w:t>средства защиты от биологических вредителей (отравленные зерна, кормушки);</w:t>
      </w:r>
    </w:p>
    <w:p w:rsidR="00335C85" w:rsidRDefault="0039262E" w:rsidP="0039262E">
      <w:pPr>
        <w:pStyle w:val="a3"/>
        <w:numPr>
          <w:ilvl w:val="0"/>
          <w:numId w:val="98"/>
        </w:numPr>
        <w:tabs>
          <w:tab w:val="clear" w:pos="360"/>
        </w:tabs>
        <w:ind w:left="284" w:hanging="284"/>
      </w:pPr>
      <w:r>
        <w:t>папки с документацией.</w:t>
      </w:r>
    </w:p>
    <w:p w:rsidR="00335C85" w:rsidRDefault="0039262E">
      <w:pPr>
        <w:pStyle w:val="a3"/>
        <w:ind w:firstLine="284"/>
      </w:pPr>
      <w:r>
        <w:br w:type="page"/>
      </w:r>
      <w:r>
        <w:lastRenderedPageBreak/>
        <w:t>В сооружении, на БП, у опасных мест должны быть установлены предупреждающие, предписывающие, указательные, запрещающие плакаты и знаки безопасности, а там, где есть токоведущие шины, трубопроводы газа, пара, горячей воды, различные съемные детали, движущиеся или вращающиеся части машин должны иметь опознавательную окраску: газ – желтый, с водой – зеленый, воздух – синий, кислород – голубой, пар – красный, горючее – коричневый; съемные и вращающиеся части механизмов окрашиваются: снаружи – красный, изнутри – желтый.</w:t>
      </w:r>
    </w:p>
    <w:p w:rsidR="00335C85" w:rsidRDefault="00335C85">
      <w:pPr>
        <w:pStyle w:val="a3"/>
      </w:pPr>
    </w:p>
    <w:p w:rsidR="00335C85" w:rsidRDefault="0039262E">
      <w:pPr>
        <w:pStyle w:val="a3"/>
        <w:ind w:firstLine="1134"/>
        <w:rPr>
          <w:b/>
          <w:smallCaps/>
        </w:rPr>
      </w:pPr>
      <w:r>
        <w:rPr>
          <w:b/>
          <w:smallCaps/>
        </w:rPr>
        <w:t>== Вопрос 3 ==</w:t>
      </w:r>
    </w:p>
    <w:p w:rsidR="00335C85" w:rsidRDefault="0039262E">
      <w:pPr>
        <w:pStyle w:val="a3"/>
        <w:ind w:firstLine="1134"/>
        <w:rPr>
          <w:b/>
          <w:i/>
          <w:smallCaps/>
        </w:rPr>
      </w:pPr>
      <w:r>
        <w:rPr>
          <w:i/>
          <w:smallCaps/>
        </w:rPr>
        <w:t>Санитарные нормы обитаемости на боевых постах</w:t>
      </w:r>
      <w:r>
        <w:rPr>
          <w:b/>
          <w:i/>
          <w:smallCaps/>
        </w:rPr>
        <w:t>.</w:t>
      </w:r>
    </w:p>
    <w:p w:rsidR="00335C85" w:rsidRDefault="00335C85">
      <w:pPr>
        <w:pStyle w:val="a3"/>
      </w:pPr>
    </w:p>
    <w:p w:rsidR="00335C85" w:rsidRDefault="0039262E">
      <w:pPr>
        <w:pStyle w:val="a3"/>
        <w:ind w:firstLine="284"/>
      </w:pPr>
      <w:r>
        <w:t>Для работающих с опасными вредными веществами в соответствии с ГОСТ 12.1.005-88 установлены предельно-допустимые концентрации (уровни) ПДК (ПДУ) вредных веществ в рабочей зоне.</w:t>
      </w:r>
    </w:p>
    <w:p w:rsidR="00335C85" w:rsidRDefault="0039262E">
      <w:pPr>
        <w:pStyle w:val="a3"/>
        <w:ind w:firstLine="284"/>
      </w:pPr>
      <w:r>
        <w:rPr>
          <w:b/>
          <w:i/>
        </w:rPr>
        <w:t>ПДК</w:t>
      </w:r>
      <w:r>
        <w:t xml:space="preserve"> — предельно-допустимое количество вредного вещества в миллиграммах на один кубический метр воздуха.</w:t>
      </w:r>
    </w:p>
    <w:p w:rsidR="00335C85" w:rsidRDefault="0039262E">
      <w:pPr>
        <w:pStyle w:val="a3"/>
        <w:ind w:firstLine="284"/>
      </w:pPr>
      <w:r>
        <w:t>В соответствии с этим же ГОСТом все вредные вещества по степени воздействия на человека подразделяются на классы:</w:t>
      </w:r>
    </w:p>
    <w:p w:rsidR="00335C85" w:rsidRDefault="0039262E" w:rsidP="0039262E">
      <w:pPr>
        <w:pStyle w:val="a3"/>
        <w:numPr>
          <w:ilvl w:val="0"/>
          <w:numId w:val="99"/>
        </w:numPr>
        <w:tabs>
          <w:tab w:val="clear" w:pos="360"/>
          <w:tab w:val="num" w:pos="644"/>
        </w:tabs>
        <w:ind w:left="644"/>
      </w:pPr>
      <w:r>
        <w:t>чрезвычайно-опасные вещества;</w:t>
      </w:r>
    </w:p>
    <w:p w:rsidR="00335C85" w:rsidRDefault="0039262E" w:rsidP="0039262E">
      <w:pPr>
        <w:pStyle w:val="a3"/>
        <w:numPr>
          <w:ilvl w:val="0"/>
          <w:numId w:val="99"/>
        </w:numPr>
        <w:tabs>
          <w:tab w:val="clear" w:pos="360"/>
          <w:tab w:val="num" w:pos="644"/>
        </w:tabs>
        <w:ind w:left="644"/>
      </w:pPr>
      <w:r>
        <w:t>высокоопасные вещества;</w:t>
      </w:r>
    </w:p>
    <w:p w:rsidR="00335C85" w:rsidRDefault="0039262E" w:rsidP="0039262E">
      <w:pPr>
        <w:pStyle w:val="a3"/>
        <w:numPr>
          <w:ilvl w:val="0"/>
          <w:numId w:val="99"/>
        </w:numPr>
        <w:tabs>
          <w:tab w:val="clear" w:pos="360"/>
          <w:tab w:val="num" w:pos="644"/>
        </w:tabs>
        <w:ind w:left="644"/>
      </w:pPr>
      <w:r>
        <w:t>умеренноопасные вещества;</w:t>
      </w:r>
    </w:p>
    <w:p w:rsidR="00335C85" w:rsidRDefault="0039262E" w:rsidP="0039262E">
      <w:pPr>
        <w:pStyle w:val="a3"/>
        <w:numPr>
          <w:ilvl w:val="0"/>
          <w:numId w:val="99"/>
        </w:numPr>
        <w:tabs>
          <w:tab w:val="clear" w:pos="360"/>
          <w:tab w:val="num" w:pos="644"/>
        </w:tabs>
        <w:ind w:left="644"/>
      </w:pPr>
      <w:r>
        <w:t>малоопасные вещества.</w:t>
      </w:r>
    </w:p>
    <w:p w:rsidR="00335C85" w:rsidRDefault="00335C85">
      <w:pPr>
        <w:pStyle w:val="a3"/>
        <w:ind w:firstLine="284"/>
        <w:rPr>
          <w:sz w:val="10"/>
        </w:rPr>
      </w:pPr>
    </w:p>
    <w:p w:rsidR="00335C85" w:rsidRDefault="0039262E">
      <w:pPr>
        <w:pStyle w:val="a3"/>
        <w:ind w:firstLine="284"/>
      </w:pPr>
      <w:r>
        <w:rPr>
          <w:i/>
        </w:rPr>
        <w:t>Критерии опасности</w:t>
      </w:r>
      <w:r>
        <w:t>: опасность устанавливается в зависимости от величины ПДК, средней смертельной дозы и зоны острого действия на организм человека.</w:t>
      </w:r>
    </w:p>
    <w:p w:rsidR="00335C85" w:rsidRDefault="00335C85">
      <w:pPr>
        <w:pStyle w:val="a3"/>
        <w:ind w:firstLine="284"/>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2"/>
        <w:gridCol w:w="2112"/>
        <w:gridCol w:w="2972"/>
        <w:gridCol w:w="1252"/>
        <w:gridCol w:w="2112"/>
      </w:tblGrid>
      <w:tr w:rsidR="00335C85">
        <w:tc>
          <w:tcPr>
            <w:tcW w:w="2112" w:type="dxa"/>
            <w:shd w:val="pct10" w:color="000000" w:fill="FFFFFF"/>
          </w:tcPr>
          <w:p w:rsidR="00335C85" w:rsidRDefault="0039262E">
            <w:pPr>
              <w:pStyle w:val="a3"/>
              <w:jc w:val="center"/>
              <w:rPr>
                <w:b/>
                <w:sz w:val="18"/>
              </w:rPr>
            </w:pPr>
            <w:r>
              <w:rPr>
                <w:b/>
                <w:sz w:val="18"/>
              </w:rPr>
              <w:t>Название</w:t>
            </w:r>
          </w:p>
          <w:p w:rsidR="00335C85" w:rsidRDefault="0039262E">
            <w:pPr>
              <w:pStyle w:val="a3"/>
              <w:jc w:val="center"/>
              <w:rPr>
                <w:b/>
                <w:sz w:val="18"/>
              </w:rPr>
            </w:pPr>
            <w:r>
              <w:rPr>
                <w:b/>
                <w:sz w:val="18"/>
              </w:rPr>
              <w:t>вещества</w:t>
            </w:r>
          </w:p>
        </w:tc>
        <w:tc>
          <w:tcPr>
            <w:tcW w:w="2112" w:type="dxa"/>
            <w:shd w:val="pct10" w:color="000000" w:fill="FFFFFF"/>
          </w:tcPr>
          <w:p w:rsidR="00335C85" w:rsidRDefault="0039262E">
            <w:pPr>
              <w:pStyle w:val="a3"/>
              <w:jc w:val="center"/>
              <w:rPr>
                <w:b/>
                <w:sz w:val="18"/>
              </w:rPr>
            </w:pPr>
            <w:r>
              <w:rPr>
                <w:b/>
                <w:sz w:val="18"/>
              </w:rPr>
              <w:t>Химическая</w:t>
            </w:r>
          </w:p>
          <w:p w:rsidR="00335C85" w:rsidRDefault="0039262E">
            <w:pPr>
              <w:pStyle w:val="a3"/>
              <w:jc w:val="center"/>
              <w:rPr>
                <w:b/>
                <w:sz w:val="18"/>
              </w:rPr>
            </w:pPr>
            <w:r>
              <w:rPr>
                <w:b/>
                <w:sz w:val="18"/>
              </w:rPr>
              <w:t>формула</w:t>
            </w:r>
          </w:p>
        </w:tc>
        <w:tc>
          <w:tcPr>
            <w:tcW w:w="2972" w:type="dxa"/>
            <w:shd w:val="pct10" w:color="000000" w:fill="FFFFFF"/>
          </w:tcPr>
          <w:p w:rsidR="00335C85" w:rsidRDefault="0039262E">
            <w:pPr>
              <w:pStyle w:val="a3"/>
              <w:jc w:val="center"/>
              <w:rPr>
                <w:b/>
                <w:sz w:val="18"/>
              </w:rPr>
            </w:pPr>
            <w:r>
              <w:rPr>
                <w:b/>
                <w:sz w:val="18"/>
              </w:rPr>
              <w:t>ПДК</w:t>
            </w:r>
          </w:p>
          <w:p w:rsidR="00335C85" w:rsidRDefault="0039262E">
            <w:pPr>
              <w:pStyle w:val="a3"/>
              <w:jc w:val="center"/>
              <w:rPr>
                <w:b/>
                <w:sz w:val="18"/>
              </w:rPr>
            </w:pPr>
            <w:r>
              <w:rPr>
                <w:b/>
                <w:sz w:val="18"/>
              </w:rPr>
              <w:t>(мг/м</w:t>
            </w:r>
            <w:r>
              <w:rPr>
                <w:b/>
                <w:sz w:val="18"/>
                <w:vertAlign w:val="superscript"/>
              </w:rPr>
              <w:t>3</w:t>
            </w:r>
            <w:r>
              <w:rPr>
                <w:b/>
                <w:sz w:val="18"/>
              </w:rPr>
              <w:t>)</w:t>
            </w:r>
          </w:p>
        </w:tc>
        <w:tc>
          <w:tcPr>
            <w:tcW w:w="1252" w:type="dxa"/>
            <w:shd w:val="pct10" w:color="000000" w:fill="FFFFFF"/>
          </w:tcPr>
          <w:p w:rsidR="00335C85" w:rsidRDefault="0039262E">
            <w:pPr>
              <w:pStyle w:val="a3"/>
              <w:jc w:val="center"/>
              <w:rPr>
                <w:b/>
                <w:sz w:val="18"/>
              </w:rPr>
            </w:pPr>
            <w:r>
              <w:rPr>
                <w:b/>
                <w:sz w:val="18"/>
              </w:rPr>
              <w:t>Класс</w:t>
            </w:r>
          </w:p>
          <w:p w:rsidR="00335C85" w:rsidRDefault="0039262E">
            <w:pPr>
              <w:pStyle w:val="a3"/>
              <w:jc w:val="center"/>
              <w:rPr>
                <w:b/>
                <w:sz w:val="18"/>
              </w:rPr>
            </w:pPr>
            <w:r>
              <w:rPr>
                <w:b/>
                <w:sz w:val="18"/>
              </w:rPr>
              <w:t>опасности</w:t>
            </w:r>
          </w:p>
        </w:tc>
        <w:tc>
          <w:tcPr>
            <w:tcW w:w="2112" w:type="dxa"/>
            <w:shd w:val="pct10" w:color="000000" w:fill="FFFFFF"/>
          </w:tcPr>
          <w:p w:rsidR="00335C85" w:rsidRDefault="0039262E">
            <w:pPr>
              <w:pStyle w:val="a3"/>
              <w:jc w:val="center"/>
              <w:rPr>
                <w:b/>
                <w:sz w:val="18"/>
              </w:rPr>
            </w:pPr>
            <w:r>
              <w:rPr>
                <w:b/>
                <w:sz w:val="18"/>
              </w:rPr>
              <w:t>Агрегатное</w:t>
            </w:r>
          </w:p>
          <w:p w:rsidR="00335C85" w:rsidRDefault="0039262E">
            <w:pPr>
              <w:pStyle w:val="a3"/>
              <w:jc w:val="center"/>
              <w:rPr>
                <w:b/>
                <w:sz w:val="18"/>
              </w:rPr>
            </w:pPr>
            <w:r>
              <w:rPr>
                <w:b/>
                <w:sz w:val="18"/>
              </w:rPr>
              <w:t>состояние</w:t>
            </w:r>
          </w:p>
        </w:tc>
      </w:tr>
      <w:tr w:rsidR="00335C85">
        <w:trPr>
          <w:trHeight w:val="2025"/>
        </w:trPr>
        <w:tc>
          <w:tcPr>
            <w:tcW w:w="2112" w:type="dxa"/>
          </w:tcPr>
          <w:p w:rsidR="00335C85" w:rsidRDefault="0039262E">
            <w:pPr>
              <w:pStyle w:val="a3"/>
              <w:jc w:val="center"/>
              <w:rPr>
                <w:sz w:val="18"/>
              </w:rPr>
            </w:pPr>
            <w:r>
              <w:rPr>
                <w:sz w:val="18"/>
              </w:rPr>
              <w:t>Бериллий</w:t>
            </w:r>
          </w:p>
          <w:p w:rsidR="00335C85" w:rsidRDefault="0039262E">
            <w:pPr>
              <w:pStyle w:val="a3"/>
              <w:jc w:val="center"/>
              <w:rPr>
                <w:sz w:val="18"/>
              </w:rPr>
            </w:pPr>
            <w:r>
              <w:rPr>
                <w:sz w:val="18"/>
              </w:rPr>
              <w:t>Свинец</w:t>
            </w:r>
          </w:p>
          <w:p w:rsidR="00335C85" w:rsidRDefault="0039262E">
            <w:pPr>
              <w:pStyle w:val="a3"/>
              <w:jc w:val="center"/>
              <w:rPr>
                <w:sz w:val="18"/>
              </w:rPr>
            </w:pPr>
            <w:r>
              <w:rPr>
                <w:sz w:val="18"/>
              </w:rPr>
              <w:t>Гетал</w:t>
            </w:r>
          </w:p>
          <w:p w:rsidR="00335C85" w:rsidRDefault="0039262E">
            <w:pPr>
              <w:pStyle w:val="a3"/>
              <w:jc w:val="center"/>
              <w:rPr>
                <w:sz w:val="18"/>
              </w:rPr>
            </w:pPr>
            <w:r>
              <w:rPr>
                <w:sz w:val="18"/>
              </w:rPr>
              <w:t>Амил</w:t>
            </w:r>
          </w:p>
          <w:p w:rsidR="00335C85" w:rsidRDefault="0039262E">
            <w:pPr>
              <w:pStyle w:val="a3"/>
              <w:jc w:val="center"/>
              <w:rPr>
                <w:sz w:val="18"/>
              </w:rPr>
            </w:pPr>
            <w:r>
              <w:rPr>
                <w:sz w:val="18"/>
              </w:rPr>
              <w:t>Озон</w:t>
            </w:r>
          </w:p>
          <w:p w:rsidR="00335C85" w:rsidRDefault="0039262E">
            <w:pPr>
              <w:pStyle w:val="a3"/>
              <w:jc w:val="center"/>
              <w:rPr>
                <w:sz w:val="18"/>
              </w:rPr>
            </w:pPr>
            <w:r>
              <w:rPr>
                <w:sz w:val="18"/>
              </w:rPr>
              <w:t>Хлор</w:t>
            </w:r>
          </w:p>
          <w:p w:rsidR="00335C85" w:rsidRDefault="0039262E">
            <w:pPr>
              <w:pStyle w:val="a3"/>
              <w:jc w:val="center"/>
              <w:rPr>
                <w:sz w:val="18"/>
              </w:rPr>
            </w:pPr>
            <w:r>
              <w:rPr>
                <w:sz w:val="18"/>
              </w:rPr>
              <w:t>Серная кислота</w:t>
            </w:r>
          </w:p>
          <w:p w:rsidR="00335C85" w:rsidRDefault="0039262E">
            <w:pPr>
              <w:pStyle w:val="a3"/>
              <w:jc w:val="center"/>
              <w:rPr>
                <w:sz w:val="18"/>
              </w:rPr>
            </w:pPr>
            <w:r>
              <w:rPr>
                <w:sz w:val="18"/>
              </w:rPr>
              <w:t>Соляная кислота</w:t>
            </w:r>
          </w:p>
          <w:p w:rsidR="00335C85" w:rsidRDefault="0039262E">
            <w:pPr>
              <w:pStyle w:val="a3"/>
              <w:jc w:val="center"/>
              <w:rPr>
                <w:sz w:val="18"/>
              </w:rPr>
            </w:pPr>
            <w:r>
              <w:rPr>
                <w:sz w:val="18"/>
              </w:rPr>
              <w:t>Спирт метиловый</w:t>
            </w:r>
          </w:p>
          <w:p w:rsidR="00335C85" w:rsidRDefault="0039262E">
            <w:pPr>
              <w:pStyle w:val="a3"/>
              <w:jc w:val="center"/>
              <w:rPr>
                <w:sz w:val="18"/>
              </w:rPr>
            </w:pPr>
            <w:r>
              <w:rPr>
                <w:sz w:val="18"/>
              </w:rPr>
              <w:t>Спирт этиловый</w:t>
            </w:r>
          </w:p>
          <w:p w:rsidR="00335C85" w:rsidRDefault="0039262E">
            <w:pPr>
              <w:pStyle w:val="a3"/>
              <w:jc w:val="center"/>
              <w:rPr>
                <w:sz w:val="18"/>
              </w:rPr>
            </w:pPr>
            <w:r>
              <w:rPr>
                <w:sz w:val="18"/>
              </w:rPr>
              <w:t>Бензин</w:t>
            </w:r>
          </w:p>
        </w:tc>
        <w:tc>
          <w:tcPr>
            <w:tcW w:w="2112" w:type="dxa"/>
          </w:tcPr>
          <w:p w:rsidR="00335C85" w:rsidRDefault="0039262E">
            <w:pPr>
              <w:pStyle w:val="a3"/>
              <w:jc w:val="center"/>
              <w:rPr>
                <w:sz w:val="18"/>
                <w:lang w:val="en-US"/>
              </w:rPr>
            </w:pPr>
            <w:r>
              <w:rPr>
                <w:sz w:val="18"/>
              </w:rPr>
              <w:t>Ве</w:t>
            </w:r>
          </w:p>
          <w:p w:rsidR="00335C85" w:rsidRDefault="0039262E">
            <w:pPr>
              <w:pStyle w:val="a3"/>
              <w:jc w:val="center"/>
              <w:rPr>
                <w:sz w:val="18"/>
                <w:lang w:val="en-US"/>
              </w:rPr>
            </w:pPr>
            <w:r>
              <w:rPr>
                <w:sz w:val="18"/>
                <w:lang w:val="en-US"/>
              </w:rPr>
              <w:t>Pb</w:t>
            </w:r>
          </w:p>
          <w:p w:rsidR="00335C85" w:rsidRDefault="0039262E">
            <w:pPr>
              <w:pStyle w:val="a3"/>
              <w:jc w:val="center"/>
              <w:rPr>
                <w:sz w:val="18"/>
                <w:lang w:val="en-US"/>
              </w:rPr>
            </w:pPr>
            <w:r>
              <w:rPr>
                <w:sz w:val="18"/>
                <w:lang w:val="en-US"/>
              </w:rPr>
              <w:t>(CH</w:t>
            </w:r>
            <w:r>
              <w:rPr>
                <w:sz w:val="18"/>
                <w:vertAlign w:val="subscript"/>
                <w:lang w:val="en-US"/>
              </w:rPr>
              <w:t>3</w:t>
            </w:r>
            <w:r>
              <w:rPr>
                <w:sz w:val="18"/>
                <w:lang w:val="en-US"/>
              </w:rPr>
              <w:t>)</w:t>
            </w:r>
            <w:r>
              <w:rPr>
                <w:sz w:val="18"/>
                <w:vertAlign w:val="subscript"/>
                <w:lang w:val="en-US"/>
              </w:rPr>
              <w:t>2</w:t>
            </w:r>
            <w:r>
              <w:rPr>
                <w:sz w:val="18"/>
                <w:lang w:val="en-US"/>
              </w:rPr>
              <w:t>N</w:t>
            </w:r>
            <w:r>
              <w:rPr>
                <w:sz w:val="18"/>
                <w:vertAlign w:val="subscript"/>
                <w:lang w:val="en-US"/>
              </w:rPr>
              <w:t>2</w:t>
            </w:r>
            <w:r>
              <w:rPr>
                <w:sz w:val="18"/>
                <w:lang w:val="en-US"/>
              </w:rPr>
              <w:t>H</w:t>
            </w:r>
            <w:r>
              <w:rPr>
                <w:sz w:val="18"/>
                <w:vertAlign w:val="subscript"/>
                <w:lang w:val="en-US"/>
              </w:rPr>
              <w:t>2</w:t>
            </w:r>
          </w:p>
          <w:p w:rsidR="00335C85" w:rsidRDefault="0039262E">
            <w:pPr>
              <w:pStyle w:val="a3"/>
              <w:jc w:val="center"/>
              <w:rPr>
                <w:sz w:val="18"/>
                <w:lang w:val="en-US"/>
              </w:rPr>
            </w:pPr>
            <w:r>
              <w:rPr>
                <w:sz w:val="18"/>
                <w:lang w:val="en-US"/>
              </w:rPr>
              <w:t>N</w:t>
            </w:r>
            <w:r>
              <w:rPr>
                <w:sz w:val="18"/>
                <w:vertAlign w:val="subscript"/>
                <w:lang w:val="en-US"/>
              </w:rPr>
              <w:t>2</w:t>
            </w:r>
            <w:r>
              <w:rPr>
                <w:sz w:val="18"/>
                <w:lang w:val="en-US"/>
              </w:rPr>
              <w:t>O</w:t>
            </w:r>
            <w:r>
              <w:rPr>
                <w:sz w:val="18"/>
                <w:vertAlign w:val="subscript"/>
                <w:lang w:val="en-US"/>
              </w:rPr>
              <w:t>2</w:t>
            </w:r>
          </w:p>
          <w:p w:rsidR="00335C85" w:rsidRDefault="0039262E">
            <w:pPr>
              <w:pStyle w:val="a3"/>
              <w:jc w:val="center"/>
              <w:rPr>
                <w:sz w:val="18"/>
                <w:lang w:val="en-US"/>
              </w:rPr>
            </w:pPr>
            <w:r>
              <w:rPr>
                <w:sz w:val="18"/>
                <w:lang w:val="en-US"/>
              </w:rPr>
              <w:t>O</w:t>
            </w:r>
            <w:r>
              <w:rPr>
                <w:sz w:val="18"/>
                <w:vertAlign w:val="subscript"/>
                <w:lang w:val="en-US"/>
              </w:rPr>
              <w:t>3</w:t>
            </w:r>
          </w:p>
          <w:p w:rsidR="00335C85" w:rsidRDefault="0039262E">
            <w:pPr>
              <w:pStyle w:val="a3"/>
              <w:jc w:val="center"/>
              <w:rPr>
                <w:sz w:val="18"/>
                <w:lang w:val="en-US"/>
              </w:rPr>
            </w:pPr>
            <w:r>
              <w:rPr>
                <w:sz w:val="18"/>
                <w:lang w:val="en-US"/>
              </w:rPr>
              <w:t>Cl</w:t>
            </w:r>
            <w:r>
              <w:rPr>
                <w:sz w:val="18"/>
                <w:vertAlign w:val="subscript"/>
                <w:lang w:val="en-US"/>
              </w:rPr>
              <w:t>2</w:t>
            </w:r>
          </w:p>
          <w:p w:rsidR="00335C85" w:rsidRDefault="0039262E">
            <w:pPr>
              <w:pStyle w:val="a3"/>
              <w:jc w:val="center"/>
              <w:rPr>
                <w:sz w:val="18"/>
                <w:lang w:val="en-US"/>
              </w:rPr>
            </w:pPr>
            <w:r>
              <w:rPr>
                <w:sz w:val="18"/>
                <w:lang w:val="en-US"/>
              </w:rPr>
              <w:t>H</w:t>
            </w:r>
            <w:r>
              <w:rPr>
                <w:sz w:val="18"/>
                <w:vertAlign w:val="subscript"/>
                <w:lang w:val="en-US"/>
              </w:rPr>
              <w:t>2</w:t>
            </w:r>
            <w:r>
              <w:rPr>
                <w:sz w:val="18"/>
                <w:lang w:val="en-US"/>
              </w:rPr>
              <w:t>SO</w:t>
            </w:r>
            <w:r>
              <w:rPr>
                <w:sz w:val="18"/>
                <w:vertAlign w:val="subscript"/>
                <w:lang w:val="en-US"/>
              </w:rPr>
              <w:t>4</w:t>
            </w:r>
          </w:p>
          <w:p w:rsidR="00335C85" w:rsidRDefault="0039262E">
            <w:pPr>
              <w:pStyle w:val="a3"/>
              <w:jc w:val="center"/>
              <w:rPr>
                <w:sz w:val="18"/>
                <w:lang w:val="en-US"/>
              </w:rPr>
            </w:pPr>
            <w:r>
              <w:rPr>
                <w:sz w:val="18"/>
                <w:lang w:val="en-US"/>
              </w:rPr>
              <w:t>HCl</w:t>
            </w:r>
          </w:p>
          <w:p w:rsidR="00335C85" w:rsidRDefault="0039262E">
            <w:pPr>
              <w:pStyle w:val="a3"/>
              <w:jc w:val="center"/>
              <w:rPr>
                <w:sz w:val="18"/>
                <w:lang w:val="en-US"/>
              </w:rPr>
            </w:pPr>
            <w:r>
              <w:rPr>
                <w:sz w:val="18"/>
                <w:lang w:val="en-US"/>
              </w:rPr>
              <w:t>CH</w:t>
            </w:r>
            <w:r>
              <w:rPr>
                <w:sz w:val="18"/>
                <w:vertAlign w:val="subscript"/>
                <w:lang w:val="en-US"/>
              </w:rPr>
              <w:t>3</w:t>
            </w:r>
            <w:r>
              <w:rPr>
                <w:sz w:val="18"/>
                <w:lang w:val="en-US"/>
              </w:rPr>
              <w:t>OH</w:t>
            </w:r>
          </w:p>
          <w:p w:rsidR="00335C85" w:rsidRDefault="0039262E">
            <w:pPr>
              <w:pStyle w:val="a3"/>
              <w:jc w:val="center"/>
              <w:rPr>
                <w:sz w:val="18"/>
                <w:lang w:val="en-US"/>
              </w:rPr>
            </w:pPr>
            <w:r>
              <w:rPr>
                <w:sz w:val="18"/>
                <w:lang w:val="en-US"/>
              </w:rPr>
              <w:t>C</w:t>
            </w:r>
            <w:r>
              <w:rPr>
                <w:sz w:val="18"/>
                <w:vertAlign w:val="subscript"/>
                <w:lang w:val="en-US"/>
              </w:rPr>
              <w:t>2</w:t>
            </w:r>
            <w:r>
              <w:rPr>
                <w:sz w:val="18"/>
                <w:lang w:val="en-US"/>
              </w:rPr>
              <w:t>H</w:t>
            </w:r>
            <w:r>
              <w:rPr>
                <w:sz w:val="18"/>
                <w:vertAlign w:val="subscript"/>
                <w:lang w:val="en-US"/>
              </w:rPr>
              <w:t>5</w:t>
            </w:r>
            <w:r>
              <w:rPr>
                <w:sz w:val="18"/>
                <w:lang w:val="en-US"/>
              </w:rPr>
              <w:t>OH</w:t>
            </w:r>
          </w:p>
          <w:p w:rsidR="00335C85" w:rsidRDefault="0039262E">
            <w:pPr>
              <w:pStyle w:val="a3"/>
              <w:jc w:val="center"/>
              <w:rPr>
                <w:sz w:val="18"/>
                <w:lang w:val="en-US"/>
              </w:rPr>
            </w:pPr>
            <w:r>
              <w:rPr>
                <w:sz w:val="18"/>
                <w:lang w:val="en-US"/>
              </w:rPr>
              <w:t>C</w:t>
            </w:r>
            <w:r>
              <w:rPr>
                <w:sz w:val="18"/>
                <w:vertAlign w:val="subscript"/>
                <w:lang w:val="en-US"/>
              </w:rPr>
              <w:t>7</w:t>
            </w:r>
            <w:r>
              <w:rPr>
                <w:sz w:val="18"/>
                <w:lang w:val="en-US"/>
              </w:rPr>
              <w:t>H</w:t>
            </w:r>
            <w:r>
              <w:rPr>
                <w:sz w:val="18"/>
                <w:vertAlign w:val="subscript"/>
                <w:lang w:val="en-US"/>
              </w:rPr>
              <w:t>16</w:t>
            </w:r>
          </w:p>
        </w:tc>
        <w:tc>
          <w:tcPr>
            <w:tcW w:w="2972" w:type="dxa"/>
          </w:tcPr>
          <w:p w:rsidR="00335C85" w:rsidRDefault="0039262E">
            <w:pPr>
              <w:pStyle w:val="a3"/>
              <w:jc w:val="center"/>
              <w:rPr>
                <w:sz w:val="18"/>
              </w:rPr>
            </w:pPr>
            <w:r>
              <w:rPr>
                <w:sz w:val="18"/>
              </w:rPr>
              <w:t>0.001</w:t>
            </w:r>
          </w:p>
          <w:p w:rsidR="00335C85" w:rsidRDefault="0039262E">
            <w:pPr>
              <w:pStyle w:val="a3"/>
              <w:jc w:val="center"/>
              <w:rPr>
                <w:sz w:val="18"/>
              </w:rPr>
            </w:pPr>
            <w:r>
              <w:rPr>
                <w:sz w:val="18"/>
              </w:rPr>
              <w:t>0.005 – 0.01</w:t>
            </w:r>
          </w:p>
          <w:p w:rsidR="00335C85" w:rsidRDefault="0039262E">
            <w:pPr>
              <w:pStyle w:val="a3"/>
              <w:jc w:val="center"/>
              <w:rPr>
                <w:sz w:val="18"/>
              </w:rPr>
            </w:pPr>
            <w:r>
              <w:rPr>
                <w:sz w:val="18"/>
              </w:rPr>
              <w:t>0.0001</w:t>
            </w:r>
          </w:p>
          <w:p w:rsidR="00335C85" w:rsidRDefault="0039262E">
            <w:pPr>
              <w:pStyle w:val="a3"/>
              <w:jc w:val="center"/>
              <w:rPr>
                <w:sz w:val="18"/>
              </w:rPr>
            </w:pPr>
            <w:r>
              <w:rPr>
                <w:sz w:val="18"/>
              </w:rPr>
              <w:t>0.005</w:t>
            </w:r>
          </w:p>
          <w:p w:rsidR="00335C85" w:rsidRDefault="0039262E">
            <w:pPr>
              <w:pStyle w:val="a3"/>
              <w:jc w:val="center"/>
              <w:rPr>
                <w:sz w:val="18"/>
              </w:rPr>
            </w:pPr>
            <w:r>
              <w:rPr>
                <w:sz w:val="18"/>
              </w:rPr>
              <w:t>0.1</w:t>
            </w:r>
          </w:p>
          <w:p w:rsidR="00335C85" w:rsidRDefault="0039262E">
            <w:pPr>
              <w:pStyle w:val="a3"/>
              <w:jc w:val="center"/>
              <w:rPr>
                <w:sz w:val="18"/>
              </w:rPr>
            </w:pPr>
            <w:r>
              <w:rPr>
                <w:sz w:val="18"/>
              </w:rPr>
              <w:t>1.0</w:t>
            </w:r>
          </w:p>
          <w:p w:rsidR="00335C85" w:rsidRDefault="0039262E">
            <w:pPr>
              <w:pStyle w:val="a3"/>
              <w:jc w:val="center"/>
              <w:rPr>
                <w:sz w:val="18"/>
              </w:rPr>
            </w:pPr>
            <w:r>
              <w:rPr>
                <w:sz w:val="18"/>
              </w:rPr>
              <w:t>1.0</w:t>
            </w:r>
          </w:p>
          <w:p w:rsidR="00335C85" w:rsidRDefault="0039262E">
            <w:pPr>
              <w:pStyle w:val="a3"/>
              <w:jc w:val="center"/>
              <w:rPr>
                <w:sz w:val="18"/>
              </w:rPr>
            </w:pPr>
            <w:r>
              <w:rPr>
                <w:sz w:val="18"/>
              </w:rPr>
              <w:t>5.0</w:t>
            </w:r>
          </w:p>
          <w:p w:rsidR="00335C85" w:rsidRDefault="0039262E">
            <w:pPr>
              <w:pStyle w:val="a3"/>
              <w:jc w:val="center"/>
              <w:rPr>
                <w:sz w:val="18"/>
              </w:rPr>
            </w:pPr>
            <w:r>
              <w:rPr>
                <w:sz w:val="18"/>
              </w:rPr>
              <w:t>3.0</w:t>
            </w:r>
          </w:p>
          <w:p w:rsidR="00335C85" w:rsidRDefault="0039262E">
            <w:pPr>
              <w:pStyle w:val="a3"/>
              <w:jc w:val="center"/>
              <w:rPr>
                <w:sz w:val="18"/>
              </w:rPr>
            </w:pPr>
            <w:r>
              <w:rPr>
                <w:sz w:val="18"/>
              </w:rPr>
              <w:t>4.0</w:t>
            </w:r>
          </w:p>
          <w:p w:rsidR="00335C85" w:rsidRDefault="0039262E">
            <w:pPr>
              <w:pStyle w:val="a3"/>
              <w:jc w:val="center"/>
              <w:rPr>
                <w:sz w:val="18"/>
              </w:rPr>
            </w:pPr>
            <w:r>
              <w:rPr>
                <w:sz w:val="18"/>
              </w:rPr>
              <w:t>4.0</w:t>
            </w:r>
          </w:p>
        </w:tc>
        <w:tc>
          <w:tcPr>
            <w:tcW w:w="1252" w:type="dxa"/>
          </w:tcPr>
          <w:p w:rsidR="00335C85" w:rsidRDefault="0039262E">
            <w:pPr>
              <w:pStyle w:val="a3"/>
              <w:jc w:val="center"/>
              <w:rPr>
                <w:sz w:val="18"/>
              </w:rPr>
            </w:pPr>
            <w:r>
              <w:rPr>
                <w:sz w:val="18"/>
              </w:rPr>
              <w:t>1</w:t>
            </w:r>
          </w:p>
          <w:p w:rsidR="00335C85" w:rsidRDefault="0039262E">
            <w:pPr>
              <w:pStyle w:val="a3"/>
              <w:jc w:val="center"/>
              <w:rPr>
                <w:sz w:val="18"/>
              </w:rPr>
            </w:pPr>
            <w:r>
              <w:rPr>
                <w:sz w:val="18"/>
              </w:rPr>
              <w:t>1</w:t>
            </w:r>
          </w:p>
          <w:p w:rsidR="00335C85" w:rsidRDefault="0039262E">
            <w:pPr>
              <w:pStyle w:val="a3"/>
              <w:jc w:val="center"/>
              <w:rPr>
                <w:sz w:val="18"/>
              </w:rPr>
            </w:pPr>
            <w:r>
              <w:rPr>
                <w:sz w:val="18"/>
              </w:rPr>
              <w:t>1</w:t>
            </w:r>
          </w:p>
          <w:p w:rsidR="00335C85" w:rsidRDefault="0039262E">
            <w:pPr>
              <w:pStyle w:val="a3"/>
              <w:jc w:val="center"/>
              <w:rPr>
                <w:sz w:val="18"/>
              </w:rPr>
            </w:pPr>
            <w:r>
              <w:rPr>
                <w:sz w:val="18"/>
              </w:rPr>
              <w:t>1</w:t>
            </w:r>
          </w:p>
          <w:p w:rsidR="00335C85" w:rsidRDefault="0039262E">
            <w:pPr>
              <w:pStyle w:val="a3"/>
              <w:jc w:val="center"/>
              <w:rPr>
                <w:sz w:val="18"/>
              </w:rPr>
            </w:pPr>
            <w:r>
              <w:rPr>
                <w:sz w:val="18"/>
              </w:rPr>
              <w:t>1</w:t>
            </w:r>
          </w:p>
          <w:p w:rsidR="00335C85" w:rsidRDefault="0039262E">
            <w:pPr>
              <w:pStyle w:val="a3"/>
              <w:jc w:val="center"/>
              <w:rPr>
                <w:sz w:val="18"/>
              </w:rPr>
            </w:pPr>
            <w:r>
              <w:rPr>
                <w:sz w:val="18"/>
              </w:rPr>
              <w:t>2</w:t>
            </w:r>
          </w:p>
          <w:p w:rsidR="00335C85" w:rsidRDefault="0039262E">
            <w:pPr>
              <w:pStyle w:val="a3"/>
              <w:jc w:val="center"/>
              <w:rPr>
                <w:sz w:val="18"/>
              </w:rPr>
            </w:pPr>
            <w:r>
              <w:rPr>
                <w:sz w:val="18"/>
              </w:rPr>
              <w:t>2</w:t>
            </w:r>
          </w:p>
          <w:p w:rsidR="00335C85" w:rsidRDefault="0039262E">
            <w:pPr>
              <w:pStyle w:val="a3"/>
              <w:jc w:val="center"/>
              <w:rPr>
                <w:sz w:val="18"/>
              </w:rPr>
            </w:pPr>
            <w:r>
              <w:rPr>
                <w:sz w:val="18"/>
              </w:rPr>
              <w:t>2</w:t>
            </w:r>
          </w:p>
          <w:p w:rsidR="00335C85" w:rsidRDefault="0039262E">
            <w:pPr>
              <w:pStyle w:val="a3"/>
              <w:jc w:val="center"/>
              <w:rPr>
                <w:sz w:val="18"/>
              </w:rPr>
            </w:pPr>
            <w:r>
              <w:rPr>
                <w:sz w:val="18"/>
              </w:rPr>
              <w:t>3</w:t>
            </w:r>
          </w:p>
          <w:p w:rsidR="00335C85" w:rsidRDefault="0039262E">
            <w:pPr>
              <w:pStyle w:val="a3"/>
              <w:jc w:val="center"/>
              <w:rPr>
                <w:sz w:val="18"/>
              </w:rPr>
            </w:pPr>
            <w:r>
              <w:rPr>
                <w:sz w:val="18"/>
              </w:rPr>
              <w:t>4</w:t>
            </w:r>
          </w:p>
          <w:p w:rsidR="00335C85" w:rsidRDefault="0039262E">
            <w:pPr>
              <w:pStyle w:val="a3"/>
              <w:jc w:val="center"/>
              <w:rPr>
                <w:sz w:val="18"/>
              </w:rPr>
            </w:pPr>
            <w:r>
              <w:rPr>
                <w:sz w:val="18"/>
              </w:rPr>
              <w:t>4</w:t>
            </w:r>
          </w:p>
        </w:tc>
        <w:tc>
          <w:tcPr>
            <w:tcW w:w="2112" w:type="dxa"/>
          </w:tcPr>
          <w:p w:rsidR="00335C85" w:rsidRDefault="0039262E">
            <w:pPr>
              <w:pStyle w:val="a3"/>
              <w:jc w:val="center"/>
              <w:rPr>
                <w:sz w:val="18"/>
              </w:rPr>
            </w:pPr>
            <w:r>
              <w:rPr>
                <w:sz w:val="18"/>
              </w:rPr>
              <w:t>аэрозоль</w:t>
            </w:r>
          </w:p>
          <w:p w:rsidR="00335C85" w:rsidRDefault="0039262E">
            <w:pPr>
              <w:pStyle w:val="a3"/>
              <w:jc w:val="center"/>
              <w:rPr>
                <w:sz w:val="18"/>
              </w:rPr>
            </w:pPr>
            <w:r>
              <w:rPr>
                <w:sz w:val="18"/>
              </w:rPr>
              <w:t>аэрозоль</w:t>
            </w:r>
          </w:p>
          <w:p w:rsidR="00335C85" w:rsidRDefault="0039262E">
            <w:pPr>
              <w:pStyle w:val="a3"/>
              <w:jc w:val="center"/>
              <w:rPr>
                <w:sz w:val="18"/>
              </w:rPr>
            </w:pPr>
            <w:r>
              <w:rPr>
                <w:sz w:val="18"/>
              </w:rPr>
              <w:t>пар-аэрозоль</w:t>
            </w:r>
          </w:p>
          <w:p w:rsidR="00335C85" w:rsidRDefault="0039262E">
            <w:pPr>
              <w:pStyle w:val="a3"/>
              <w:jc w:val="center"/>
              <w:rPr>
                <w:sz w:val="18"/>
              </w:rPr>
            </w:pPr>
            <w:r>
              <w:rPr>
                <w:sz w:val="18"/>
              </w:rPr>
              <w:t>пар-аэрозоль</w:t>
            </w:r>
          </w:p>
          <w:p w:rsidR="00335C85" w:rsidRDefault="0039262E">
            <w:pPr>
              <w:pStyle w:val="a3"/>
              <w:jc w:val="center"/>
              <w:rPr>
                <w:sz w:val="18"/>
              </w:rPr>
            </w:pPr>
            <w:r>
              <w:rPr>
                <w:sz w:val="18"/>
              </w:rPr>
              <w:t>пар</w:t>
            </w:r>
          </w:p>
          <w:p w:rsidR="00335C85" w:rsidRDefault="0039262E">
            <w:pPr>
              <w:pStyle w:val="a3"/>
              <w:jc w:val="center"/>
              <w:rPr>
                <w:sz w:val="18"/>
              </w:rPr>
            </w:pPr>
            <w:r>
              <w:rPr>
                <w:sz w:val="18"/>
              </w:rPr>
              <w:t>газ</w:t>
            </w:r>
          </w:p>
          <w:p w:rsidR="00335C85" w:rsidRDefault="0039262E">
            <w:pPr>
              <w:pStyle w:val="a3"/>
              <w:jc w:val="center"/>
              <w:rPr>
                <w:sz w:val="18"/>
              </w:rPr>
            </w:pPr>
            <w:r>
              <w:rPr>
                <w:sz w:val="18"/>
              </w:rPr>
              <w:t>пар</w:t>
            </w:r>
          </w:p>
          <w:p w:rsidR="00335C85" w:rsidRDefault="0039262E">
            <w:pPr>
              <w:pStyle w:val="a3"/>
              <w:jc w:val="center"/>
              <w:rPr>
                <w:sz w:val="18"/>
              </w:rPr>
            </w:pPr>
            <w:r>
              <w:rPr>
                <w:sz w:val="18"/>
              </w:rPr>
              <w:t>газ</w:t>
            </w:r>
          </w:p>
          <w:p w:rsidR="00335C85" w:rsidRDefault="0039262E">
            <w:pPr>
              <w:pStyle w:val="a3"/>
              <w:jc w:val="center"/>
              <w:rPr>
                <w:sz w:val="18"/>
              </w:rPr>
            </w:pPr>
            <w:r>
              <w:rPr>
                <w:sz w:val="18"/>
              </w:rPr>
              <w:t>пар</w:t>
            </w:r>
          </w:p>
          <w:p w:rsidR="00335C85" w:rsidRDefault="0039262E">
            <w:pPr>
              <w:pStyle w:val="a3"/>
              <w:jc w:val="center"/>
              <w:rPr>
                <w:sz w:val="18"/>
              </w:rPr>
            </w:pPr>
            <w:r>
              <w:rPr>
                <w:sz w:val="18"/>
              </w:rPr>
              <w:t>пар</w:t>
            </w:r>
          </w:p>
          <w:p w:rsidR="00335C85" w:rsidRDefault="0039262E">
            <w:pPr>
              <w:pStyle w:val="a3"/>
              <w:jc w:val="center"/>
              <w:rPr>
                <w:sz w:val="18"/>
              </w:rPr>
            </w:pPr>
            <w:r>
              <w:rPr>
                <w:sz w:val="18"/>
              </w:rPr>
              <w:t>пар</w:t>
            </w:r>
          </w:p>
        </w:tc>
      </w:tr>
    </w:tbl>
    <w:p w:rsidR="00335C85" w:rsidRDefault="00335C85">
      <w:pPr>
        <w:pStyle w:val="a3"/>
      </w:pPr>
    </w:p>
    <w:p w:rsidR="00335C85" w:rsidRDefault="0039262E">
      <w:pPr>
        <w:pStyle w:val="a3"/>
        <w:ind w:firstLine="1134"/>
        <w:rPr>
          <w:b/>
          <w:smallCaps/>
        </w:rPr>
      </w:pPr>
      <w:r>
        <w:rPr>
          <w:b/>
          <w:smallCaps/>
        </w:rPr>
        <w:t>== Вопрос 4 ==</w:t>
      </w:r>
    </w:p>
    <w:p w:rsidR="00335C85" w:rsidRDefault="0039262E">
      <w:pPr>
        <w:pStyle w:val="a3"/>
        <w:ind w:firstLine="1134"/>
        <w:rPr>
          <w:b/>
          <w:i/>
          <w:smallCaps/>
        </w:rPr>
      </w:pPr>
      <w:r>
        <w:rPr>
          <w:i/>
          <w:smallCaps/>
        </w:rPr>
        <w:t>Требования к разработке инструкций по ПМБ на боевых постах</w:t>
      </w:r>
      <w:r>
        <w:rPr>
          <w:b/>
          <w:i/>
          <w:smallCaps/>
        </w:rPr>
        <w:t>.</w:t>
      </w:r>
    </w:p>
    <w:p w:rsidR="00335C85" w:rsidRDefault="00335C85">
      <w:pPr>
        <w:pStyle w:val="a3"/>
      </w:pPr>
    </w:p>
    <w:p w:rsidR="00335C85" w:rsidRDefault="0039262E">
      <w:pPr>
        <w:pStyle w:val="a3"/>
        <w:ind w:firstLine="284"/>
      </w:pPr>
      <w:r>
        <w:rPr>
          <w:b/>
          <w:smallCaps/>
          <w:lang w:val="en-US"/>
        </w:rPr>
        <w:t>I</w:t>
      </w:r>
      <w:r>
        <w:rPr>
          <w:b/>
          <w:smallCaps/>
        </w:rPr>
        <w:t xml:space="preserve"> раздел:</w:t>
      </w:r>
      <w:r>
        <w:t xml:space="preserve"> </w:t>
      </w:r>
      <w:r>
        <w:rPr>
          <w:i/>
        </w:rPr>
        <w:tab/>
        <w:t>Общие положения.</w:t>
      </w:r>
    </w:p>
    <w:p w:rsidR="00335C85" w:rsidRDefault="0039262E">
      <w:pPr>
        <w:pStyle w:val="a3"/>
        <w:ind w:firstLine="284"/>
      </w:pPr>
      <w:r>
        <w:rPr>
          <w:b/>
          <w:smallCaps/>
          <w:lang w:val="en-US"/>
        </w:rPr>
        <w:t>II</w:t>
      </w:r>
      <w:r>
        <w:rPr>
          <w:b/>
          <w:smallCaps/>
        </w:rPr>
        <w:t xml:space="preserve"> раздел:</w:t>
      </w:r>
      <w:r>
        <w:t xml:space="preserve"> </w:t>
      </w:r>
      <w:r>
        <w:tab/>
      </w:r>
      <w:r>
        <w:rPr>
          <w:i/>
        </w:rPr>
        <w:t>Правовые и меры безопасности при, до и после окончания работ.</w:t>
      </w:r>
    </w:p>
    <w:p w:rsidR="00335C85" w:rsidRDefault="0039262E">
      <w:pPr>
        <w:pStyle w:val="a3"/>
        <w:ind w:firstLine="284"/>
      </w:pPr>
      <w:r>
        <w:rPr>
          <w:b/>
          <w:smallCaps/>
          <w:lang w:val="en-US"/>
        </w:rPr>
        <w:t>III</w:t>
      </w:r>
      <w:r>
        <w:rPr>
          <w:b/>
          <w:smallCaps/>
        </w:rPr>
        <w:t xml:space="preserve"> раздел:</w:t>
      </w:r>
      <w:r>
        <w:t xml:space="preserve"> </w:t>
      </w:r>
      <w:r>
        <w:tab/>
      </w:r>
      <w:r>
        <w:rPr>
          <w:i/>
        </w:rPr>
        <w:t>Действия в аварийных ситуациях.</w:t>
      </w:r>
    </w:p>
    <w:p w:rsidR="00335C85" w:rsidRDefault="0039262E">
      <w:pPr>
        <w:pStyle w:val="a3"/>
        <w:ind w:firstLine="284"/>
      </w:pPr>
      <w:r>
        <w:rPr>
          <w:b/>
          <w:smallCaps/>
          <w:lang w:val="en-US"/>
        </w:rPr>
        <w:t>IV</w:t>
      </w:r>
      <w:r>
        <w:rPr>
          <w:b/>
          <w:smallCaps/>
        </w:rPr>
        <w:t xml:space="preserve"> раздел:</w:t>
      </w:r>
      <w:r>
        <w:t xml:space="preserve"> </w:t>
      </w:r>
      <w:r>
        <w:tab/>
      </w:r>
      <w:r>
        <w:rPr>
          <w:i/>
        </w:rPr>
        <w:t>Действия запрещенные ПМБ.</w:t>
      </w:r>
    </w:p>
    <w:p w:rsidR="00335C85" w:rsidRDefault="00335C85">
      <w:pPr>
        <w:pStyle w:val="a3"/>
        <w:ind w:firstLine="284"/>
      </w:pPr>
    </w:p>
    <w:p w:rsidR="00335C85" w:rsidRDefault="0039262E">
      <w:pPr>
        <w:pStyle w:val="a3"/>
        <w:ind w:firstLine="284"/>
        <w:rPr>
          <w:i/>
          <w:u w:val="words"/>
        </w:rPr>
      </w:pPr>
      <w:r>
        <w:rPr>
          <w:i/>
          <w:u w:val="words"/>
        </w:rPr>
        <w:t xml:space="preserve">В </w:t>
      </w:r>
      <w:r>
        <w:rPr>
          <w:b/>
          <w:i/>
          <w:smallCaps/>
          <w:u w:val="words"/>
          <w:lang w:val="en-US"/>
        </w:rPr>
        <w:t>I</w:t>
      </w:r>
      <w:r>
        <w:rPr>
          <w:b/>
          <w:i/>
          <w:smallCaps/>
          <w:u w:val="words"/>
        </w:rPr>
        <w:t xml:space="preserve"> раздел</w:t>
      </w:r>
      <w:r>
        <w:rPr>
          <w:i/>
          <w:u w:val="words"/>
        </w:rPr>
        <w:t xml:space="preserve"> включаются:</w:t>
      </w:r>
    </w:p>
    <w:p w:rsidR="00335C85" w:rsidRDefault="0039262E" w:rsidP="0039262E">
      <w:pPr>
        <w:pStyle w:val="a3"/>
        <w:numPr>
          <w:ilvl w:val="0"/>
          <w:numId w:val="100"/>
        </w:numPr>
        <w:tabs>
          <w:tab w:val="clear" w:pos="360"/>
        </w:tabs>
        <w:ind w:left="284" w:hanging="284"/>
      </w:pPr>
      <w:r>
        <w:t>правила допуска л/с;</w:t>
      </w:r>
    </w:p>
    <w:p w:rsidR="00335C85" w:rsidRDefault="0039262E" w:rsidP="0039262E">
      <w:pPr>
        <w:pStyle w:val="a3"/>
        <w:numPr>
          <w:ilvl w:val="0"/>
          <w:numId w:val="100"/>
        </w:numPr>
        <w:tabs>
          <w:tab w:val="clear" w:pos="360"/>
        </w:tabs>
        <w:ind w:left="284" w:hanging="284"/>
      </w:pPr>
      <w:r>
        <w:t>требования по необходимости получения инструктажей;</w:t>
      </w:r>
    </w:p>
    <w:p w:rsidR="00335C85" w:rsidRDefault="0039262E" w:rsidP="0039262E">
      <w:pPr>
        <w:pStyle w:val="a3"/>
        <w:numPr>
          <w:ilvl w:val="0"/>
          <w:numId w:val="100"/>
        </w:numPr>
        <w:tabs>
          <w:tab w:val="clear" w:pos="360"/>
        </w:tabs>
        <w:ind w:left="284" w:hanging="284"/>
      </w:pPr>
      <w:r>
        <w:t>положения об ответственности работающих за невыполнение ПМБ.</w:t>
      </w:r>
    </w:p>
    <w:p w:rsidR="00335C85" w:rsidRDefault="0039262E">
      <w:pPr>
        <w:pStyle w:val="a3"/>
        <w:ind w:firstLine="284"/>
        <w:rPr>
          <w:i/>
          <w:u w:val="words"/>
        </w:rPr>
      </w:pPr>
      <w:r>
        <w:rPr>
          <w:i/>
          <w:u w:val="words"/>
        </w:rPr>
        <w:t xml:space="preserve">Во </w:t>
      </w:r>
      <w:r>
        <w:rPr>
          <w:b/>
          <w:i/>
          <w:smallCaps/>
          <w:u w:val="words"/>
          <w:lang w:val="en-US"/>
        </w:rPr>
        <w:t>II</w:t>
      </w:r>
      <w:r>
        <w:rPr>
          <w:b/>
          <w:i/>
          <w:smallCaps/>
          <w:u w:val="words"/>
        </w:rPr>
        <w:t xml:space="preserve"> раздел</w:t>
      </w:r>
      <w:r>
        <w:rPr>
          <w:i/>
          <w:u w:val="words"/>
        </w:rPr>
        <w:t xml:space="preserve"> включаются:</w:t>
      </w:r>
    </w:p>
    <w:p w:rsidR="00335C85" w:rsidRDefault="0039262E" w:rsidP="0039262E">
      <w:pPr>
        <w:pStyle w:val="a3"/>
        <w:numPr>
          <w:ilvl w:val="0"/>
          <w:numId w:val="101"/>
        </w:numPr>
        <w:tabs>
          <w:tab w:val="clear" w:pos="360"/>
        </w:tabs>
        <w:ind w:left="284" w:hanging="284"/>
      </w:pPr>
      <w:r>
        <w:t>правила подготовки личных средств защиты;</w:t>
      </w:r>
    </w:p>
    <w:p w:rsidR="00335C85" w:rsidRDefault="0039262E" w:rsidP="0039262E">
      <w:pPr>
        <w:pStyle w:val="a3"/>
        <w:numPr>
          <w:ilvl w:val="0"/>
          <w:numId w:val="101"/>
        </w:numPr>
        <w:tabs>
          <w:tab w:val="clear" w:pos="360"/>
        </w:tabs>
        <w:ind w:left="284" w:hanging="284"/>
      </w:pPr>
      <w:r>
        <w:t>правила и порядок входа в сооружение;</w:t>
      </w:r>
    </w:p>
    <w:p w:rsidR="00335C85" w:rsidRDefault="0039262E" w:rsidP="0039262E">
      <w:pPr>
        <w:pStyle w:val="a3"/>
        <w:numPr>
          <w:ilvl w:val="0"/>
          <w:numId w:val="101"/>
        </w:numPr>
        <w:tabs>
          <w:tab w:val="clear" w:pos="360"/>
        </w:tabs>
        <w:ind w:left="284" w:hanging="284"/>
      </w:pPr>
      <w:r>
        <w:t>требования по подготовке рабочих мест, инструмента, противопожарного оборудования;</w:t>
      </w:r>
    </w:p>
    <w:p w:rsidR="00335C85" w:rsidRDefault="0039262E" w:rsidP="0039262E">
      <w:pPr>
        <w:pStyle w:val="a3"/>
        <w:numPr>
          <w:ilvl w:val="0"/>
          <w:numId w:val="101"/>
        </w:numPr>
        <w:tabs>
          <w:tab w:val="clear" w:pos="360"/>
        </w:tabs>
        <w:ind w:left="284" w:hanging="284"/>
      </w:pPr>
      <w:r>
        <w:t>ПМБ при выполнении конкретных операций;</w:t>
      </w:r>
    </w:p>
    <w:p w:rsidR="00335C85" w:rsidRDefault="0039262E" w:rsidP="0039262E">
      <w:pPr>
        <w:pStyle w:val="a3"/>
        <w:numPr>
          <w:ilvl w:val="0"/>
          <w:numId w:val="101"/>
        </w:numPr>
        <w:tabs>
          <w:tab w:val="clear" w:pos="360"/>
        </w:tabs>
        <w:ind w:left="284" w:hanging="284"/>
      </w:pPr>
      <w:r>
        <w:t>правила и меры пожарной безопасности;</w:t>
      </w:r>
    </w:p>
    <w:p w:rsidR="00335C85" w:rsidRDefault="0039262E" w:rsidP="0039262E">
      <w:pPr>
        <w:pStyle w:val="a3"/>
        <w:numPr>
          <w:ilvl w:val="0"/>
          <w:numId w:val="101"/>
        </w:numPr>
        <w:tabs>
          <w:tab w:val="clear" w:pos="360"/>
        </w:tabs>
        <w:ind w:left="284" w:hanging="284"/>
      </w:pPr>
      <w:r>
        <w:t>правила и меры общей и личной гигиены;</w:t>
      </w:r>
    </w:p>
    <w:p w:rsidR="00335C85" w:rsidRDefault="0039262E" w:rsidP="0039262E">
      <w:pPr>
        <w:pStyle w:val="a3"/>
        <w:numPr>
          <w:ilvl w:val="0"/>
          <w:numId w:val="101"/>
        </w:numPr>
        <w:tabs>
          <w:tab w:val="clear" w:pos="360"/>
        </w:tabs>
        <w:ind w:left="284" w:hanging="284"/>
      </w:pPr>
      <w:r>
        <w:t>правила и меры оказания первой медицинской помощи пострадавшим.</w:t>
      </w:r>
    </w:p>
    <w:p w:rsidR="00335C85" w:rsidRDefault="0039262E" w:rsidP="0039262E">
      <w:pPr>
        <w:pStyle w:val="a3"/>
        <w:numPr>
          <w:ilvl w:val="0"/>
          <w:numId w:val="101"/>
        </w:numPr>
        <w:tabs>
          <w:tab w:val="clear" w:pos="360"/>
        </w:tabs>
        <w:ind w:left="284" w:hanging="284"/>
      </w:pPr>
      <w:r>
        <w:t>порядок приведения оборудования в исходное состояние;</w:t>
      </w:r>
    </w:p>
    <w:p w:rsidR="00335C85" w:rsidRDefault="0039262E" w:rsidP="0039262E">
      <w:pPr>
        <w:pStyle w:val="a3"/>
        <w:numPr>
          <w:ilvl w:val="0"/>
          <w:numId w:val="101"/>
        </w:numPr>
        <w:tabs>
          <w:tab w:val="clear" w:pos="360"/>
        </w:tabs>
        <w:ind w:left="284" w:hanging="284"/>
      </w:pPr>
      <w:r>
        <w:t>приведение в порядок рабочего места;</w:t>
      </w:r>
    </w:p>
    <w:p w:rsidR="00335C85" w:rsidRDefault="0039262E" w:rsidP="0039262E">
      <w:pPr>
        <w:pStyle w:val="a3"/>
        <w:numPr>
          <w:ilvl w:val="0"/>
          <w:numId w:val="101"/>
        </w:numPr>
        <w:tabs>
          <w:tab w:val="clear" w:pos="360"/>
        </w:tabs>
        <w:ind w:left="284" w:hanging="284"/>
      </w:pPr>
      <w:r>
        <w:t>осмотр и подготовка к хранению средств защиты;</w:t>
      </w:r>
    </w:p>
    <w:p w:rsidR="00335C85" w:rsidRDefault="0039262E" w:rsidP="0039262E">
      <w:pPr>
        <w:pStyle w:val="a3"/>
        <w:numPr>
          <w:ilvl w:val="0"/>
          <w:numId w:val="101"/>
        </w:numPr>
        <w:tabs>
          <w:tab w:val="clear" w:pos="360"/>
        </w:tabs>
        <w:ind w:left="284" w:hanging="284"/>
      </w:pPr>
      <w:r>
        <w:t>санитарная обработка.</w:t>
      </w:r>
    </w:p>
    <w:p w:rsidR="00335C85" w:rsidRDefault="0039262E">
      <w:pPr>
        <w:pStyle w:val="a3"/>
        <w:ind w:firstLine="284"/>
        <w:rPr>
          <w:i/>
          <w:u w:val="words"/>
        </w:rPr>
      </w:pPr>
      <w:r>
        <w:rPr>
          <w:i/>
          <w:u w:val="words"/>
        </w:rPr>
        <w:t xml:space="preserve">В </w:t>
      </w:r>
      <w:r>
        <w:rPr>
          <w:b/>
          <w:i/>
          <w:smallCaps/>
          <w:u w:val="words"/>
          <w:lang w:val="en-US"/>
        </w:rPr>
        <w:t>III</w:t>
      </w:r>
      <w:r>
        <w:rPr>
          <w:b/>
          <w:i/>
          <w:smallCaps/>
          <w:u w:val="words"/>
        </w:rPr>
        <w:t xml:space="preserve"> раздел</w:t>
      </w:r>
      <w:r>
        <w:rPr>
          <w:i/>
          <w:u w:val="words"/>
        </w:rPr>
        <w:t xml:space="preserve"> включаются:</w:t>
      </w:r>
    </w:p>
    <w:p w:rsidR="00335C85" w:rsidRDefault="0039262E" w:rsidP="0039262E">
      <w:pPr>
        <w:pStyle w:val="a3"/>
        <w:numPr>
          <w:ilvl w:val="0"/>
          <w:numId w:val="102"/>
        </w:numPr>
        <w:tabs>
          <w:tab w:val="clear" w:pos="360"/>
        </w:tabs>
        <w:ind w:left="284" w:hanging="284"/>
      </w:pPr>
      <w:r>
        <w:t>установленные сигналы оповещения;</w:t>
      </w:r>
    </w:p>
    <w:p w:rsidR="00335C85" w:rsidRDefault="0039262E" w:rsidP="0039262E">
      <w:pPr>
        <w:pStyle w:val="a3"/>
        <w:numPr>
          <w:ilvl w:val="0"/>
          <w:numId w:val="102"/>
        </w:numPr>
        <w:tabs>
          <w:tab w:val="clear" w:pos="360"/>
        </w:tabs>
        <w:ind w:left="284" w:hanging="284"/>
      </w:pPr>
      <w:r>
        <w:t>порядок использования ИСЗ;</w:t>
      </w:r>
    </w:p>
    <w:p w:rsidR="00335C85" w:rsidRDefault="0039262E" w:rsidP="0039262E">
      <w:pPr>
        <w:pStyle w:val="a3"/>
        <w:numPr>
          <w:ilvl w:val="0"/>
          <w:numId w:val="102"/>
        </w:numPr>
        <w:tabs>
          <w:tab w:val="clear" w:pos="360"/>
        </w:tabs>
        <w:ind w:left="284" w:hanging="284"/>
      </w:pPr>
      <w:r>
        <w:t>порядок эвакуации л/с из опасных зон.</w:t>
      </w:r>
    </w:p>
    <w:p w:rsidR="00335C85" w:rsidRDefault="0039262E">
      <w:pPr>
        <w:pStyle w:val="a3"/>
        <w:ind w:firstLine="284"/>
        <w:rPr>
          <w:i/>
          <w:u w:val="words"/>
        </w:rPr>
      </w:pPr>
      <w:r>
        <w:rPr>
          <w:i/>
          <w:u w:val="words"/>
        </w:rPr>
        <w:t xml:space="preserve">В </w:t>
      </w:r>
      <w:r>
        <w:rPr>
          <w:b/>
          <w:i/>
          <w:smallCaps/>
          <w:u w:val="words"/>
          <w:lang w:val="en-US"/>
        </w:rPr>
        <w:t>IV</w:t>
      </w:r>
      <w:r>
        <w:rPr>
          <w:b/>
          <w:i/>
          <w:smallCaps/>
          <w:u w:val="words"/>
        </w:rPr>
        <w:t xml:space="preserve"> раздел</w:t>
      </w:r>
      <w:r>
        <w:rPr>
          <w:i/>
          <w:u w:val="words"/>
        </w:rPr>
        <w:t xml:space="preserve"> включаются:</w:t>
      </w:r>
    </w:p>
    <w:p w:rsidR="00335C85" w:rsidRDefault="0039262E" w:rsidP="0039262E">
      <w:pPr>
        <w:pStyle w:val="a3"/>
        <w:numPr>
          <w:ilvl w:val="0"/>
          <w:numId w:val="103"/>
        </w:numPr>
        <w:tabs>
          <w:tab w:val="clear" w:pos="360"/>
        </w:tabs>
        <w:ind w:left="284" w:hanging="284"/>
      </w:pPr>
      <w:r>
        <w:t>требования о запрете допуска л/с на рабочие места посторонних лиц;</w:t>
      </w:r>
    </w:p>
    <w:p w:rsidR="00335C85" w:rsidRDefault="0039262E" w:rsidP="0039262E">
      <w:pPr>
        <w:pStyle w:val="a3"/>
        <w:numPr>
          <w:ilvl w:val="0"/>
          <w:numId w:val="103"/>
        </w:numPr>
        <w:tabs>
          <w:tab w:val="clear" w:pos="360"/>
        </w:tabs>
        <w:ind w:left="284" w:hanging="284"/>
      </w:pPr>
      <w:r>
        <w:t>требования о запрете разрешать работу с оборудованием лицам не имеющим на то право;</w:t>
      </w:r>
    </w:p>
    <w:p w:rsidR="00335C85" w:rsidRDefault="0039262E" w:rsidP="0039262E">
      <w:pPr>
        <w:pStyle w:val="a3"/>
        <w:numPr>
          <w:ilvl w:val="0"/>
          <w:numId w:val="103"/>
        </w:numPr>
        <w:tabs>
          <w:tab w:val="clear" w:pos="360"/>
        </w:tabs>
        <w:ind w:left="284" w:hanging="284"/>
      </w:pPr>
      <w:r>
        <w:t>требования о запрете оставлять в работе неисправное оборудование;</w:t>
      </w:r>
    </w:p>
    <w:p w:rsidR="00335C85" w:rsidRDefault="0039262E" w:rsidP="0039262E">
      <w:pPr>
        <w:pStyle w:val="a3"/>
        <w:numPr>
          <w:ilvl w:val="0"/>
          <w:numId w:val="103"/>
        </w:numPr>
        <w:tabs>
          <w:tab w:val="clear" w:pos="360"/>
        </w:tabs>
        <w:ind w:left="284" w:hanging="284"/>
      </w:pPr>
      <w:r>
        <w:t>требования о запрете хранения на рабочих местах горюче-смазочных материалов.</w:t>
      </w:r>
    </w:p>
    <w:p w:rsidR="00335C85" w:rsidRDefault="0039262E">
      <w:pPr>
        <w:pStyle w:val="2"/>
      </w:pPr>
      <w:r>
        <w:br w:type="page"/>
      </w:r>
      <w:bookmarkStart w:id="20" w:name="_Toc514096586"/>
      <w:r>
        <w:lastRenderedPageBreak/>
        <w:t>Тема 6: СВЧ-излучение.</w:t>
      </w:r>
      <w:bookmarkEnd w:id="20"/>
    </w:p>
    <w:p w:rsidR="00335C85" w:rsidRDefault="0039262E">
      <w:pPr>
        <w:pStyle w:val="3"/>
      </w:pPr>
      <w:bookmarkStart w:id="21" w:name="_Toc514096587"/>
      <w:r>
        <w:t>Лекция 9: ПМБ при эксплуатации источников СВЧ-излучения.</w:t>
      </w:r>
      <w:bookmarkEnd w:id="21"/>
    </w:p>
    <w:p w:rsidR="00335C85" w:rsidRDefault="0039262E">
      <w:pPr>
        <w:pStyle w:val="a3"/>
        <w:rPr>
          <w:b/>
          <w:i/>
        </w:rPr>
      </w:pPr>
      <w:r>
        <w:rPr>
          <w:b/>
          <w:i/>
        </w:rPr>
        <w:t>Вопросы:</w:t>
      </w:r>
    </w:p>
    <w:p w:rsidR="00335C85" w:rsidRDefault="0039262E" w:rsidP="0039262E">
      <w:pPr>
        <w:pStyle w:val="a3"/>
        <w:numPr>
          <w:ilvl w:val="0"/>
          <w:numId w:val="43"/>
        </w:numPr>
      </w:pPr>
      <w:r>
        <w:t>Особенности эксплуатации РТС.</w:t>
      </w:r>
    </w:p>
    <w:p w:rsidR="00335C85" w:rsidRDefault="0039262E" w:rsidP="0039262E">
      <w:pPr>
        <w:pStyle w:val="a3"/>
        <w:numPr>
          <w:ilvl w:val="0"/>
          <w:numId w:val="43"/>
        </w:numPr>
      </w:pPr>
      <w:r>
        <w:t>Действие СВЧ-излучения на организм человека.</w:t>
      </w:r>
    </w:p>
    <w:p w:rsidR="00335C85" w:rsidRDefault="0039262E" w:rsidP="0039262E">
      <w:pPr>
        <w:pStyle w:val="a3"/>
        <w:numPr>
          <w:ilvl w:val="0"/>
          <w:numId w:val="43"/>
        </w:numPr>
      </w:pPr>
      <w:r>
        <w:t>Мероприятия по защите личного состава от воздействия СВЧ-излучений.</w:t>
      </w:r>
    </w:p>
    <w:p w:rsidR="00335C85" w:rsidRDefault="00335C85">
      <w:pPr>
        <w:pStyle w:val="a3"/>
      </w:pPr>
    </w:p>
    <w:p w:rsidR="00335C85" w:rsidRDefault="0039262E">
      <w:pPr>
        <w:pStyle w:val="a3"/>
        <w:ind w:firstLine="1134"/>
        <w:rPr>
          <w:b/>
          <w:smallCaps/>
        </w:rPr>
      </w:pPr>
      <w:r>
        <w:rPr>
          <w:b/>
          <w:smallCaps/>
        </w:rPr>
        <w:t>== Вопрос 1 ==</w:t>
      </w:r>
    </w:p>
    <w:p w:rsidR="00335C85" w:rsidRDefault="0039262E">
      <w:pPr>
        <w:pStyle w:val="a3"/>
        <w:ind w:firstLine="1134"/>
        <w:rPr>
          <w:i/>
          <w:smallCaps/>
        </w:rPr>
      </w:pPr>
      <w:r>
        <w:rPr>
          <w:i/>
          <w:smallCaps/>
        </w:rPr>
        <w:t>Особенности эксплуатации РТС.</w:t>
      </w:r>
    </w:p>
    <w:p w:rsidR="00335C85" w:rsidRDefault="00335C85">
      <w:pPr>
        <w:pStyle w:val="a3"/>
      </w:pPr>
    </w:p>
    <w:p w:rsidR="00335C85" w:rsidRDefault="0039262E">
      <w:pPr>
        <w:pStyle w:val="a3"/>
        <w:ind w:firstLine="284"/>
        <w:rPr>
          <w:i/>
        </w:rPr>
      </w:pPr>
      <w:r>
        <w:rPr>
          <w:i/>
        </w:rPr>
        <w:t>Особенности:</w:t>
      </w:r>
    </w:p>
    <w:p w:rsidR="00335C85" w:rsidRDefault="0039262E" w:rsidP="0039262E">
      <w:pPr>
        <w:pStyle w:val="a3"/>
        <w:numPr>
          <w:ilvl w:val="0"/>
          <w:numId w:val="104"/>
        </w:numPr>
        <w:tabs>
          <w:tab w:val="clear" w:pos="360"/>
        </w:tabs>
        <w:ind w:left="284" w:hanging="284"/>
      </w:pPr>
      <w:r>
        <w:t>использование первичных источников питания (электросети 220/380 В);</w:t>
      </w:r>
    </w:p>
    <w:p w:rsidR="00335C85" w:rsidRDefault="0039262E" w:rsidP="0039262E">
      <w:pPr>
        <w:pStyle w:val="a3"/>
        <w:numPr>
          <w:ilvl w:val="0"/>
          <w:numId w:val="104"/>
        </w:numPr>
        <w:tabs>
          <w:tab w:val="clear" w:pos="360"/>
        </w:tabs>
        <w:ind w:left="284" w:hanging="284"/>
      </w:pPr>
      <w:r>
        <w:t>наличие конструкции съемных блоков большой массы;</w:t>
      </w:r>
    </w:p>
    <w:p w:rsidR="00335C85" w:rsidRDefault="0039262E" w:rsidP="0039262E">
      <w:pPr>
        <w:pStyle w:val="a3"/>
        <w:numPr>
          <w:ilvl w:val="0"/>
          <w:numId w:val="104"/>
        </w:numPr>
        <w:tabs>
          <w:tab w:val="clear" w:pos="360"/>
        </w:tabs>
        <w:ind w:left="284" w:hanging="284"/>
      </w:pPr>
      <w:r>
        <w:t>наличие высокотемпературных элементов, вызывающих ожоги;</w:t>
      </w:r>
    </w:p>
    <w:p w:rsidR="00335C85" w:rsidRDefault="0039262E" w:rsidP="0039262E">
      <w:pPr>
        <w:pStyle w:val="a3"/>
        <w:numPr>
          <w:ilvl w:val="0"/>
          <w:numId w:val="104"/>
        </w:numPr>
        <w:tabs>
          <w:tab w:val="clear" w:pos="360"/>
        </w:tabs>
        <w:ind w:left="284" w:hanging="284"/>
      </w:pPr>
      <w:r>
        <w:t>наличие в схемах элементов, выводимых из строя статическим электричеством;</w:t>
      </w:r>
    </w:p>
    <w:p w:rsidR="00335C85" w:rsidRDefault="0039262E" w:rsidP="0039262E">
      <w:pPr>
        <w:pStyle w:val="a3"/>
        <w:numPr>
          <w:ilvl w:val="0"/>
          <w:numId w:val="104"/>
        </w:numPr>
        <w:tabs>
          <w:tab w:val="clear" w:pos="360"/>
        </w:tabs>
        <w:ind w:left="284" w:hanging="284"/>
      </w:pPr>
      <w:r>
        <w:t>наличие в схемах конденсаторов емкостью до 10 000 мкФ, при рабочем напряжении до нескольких кВ.</w:t>
      </w:r>
    </w:p>
    <w:p w:rsidR="00335C85" w:rsidRDefault="00335C85">
      <w:pPr>
        <w:pStyle w:val="a3"/>
        <w:ind w:firstLine="284"/>
        <w:rPr>
          <w:i/>
        </w:rPr>
      </w:pPr>
    </w:p>
    <w:p w:rsidR="00335C85" w:rsidRDefault="0039262E">
      <w:pPr>
        <w:pStyle w:val="a3"/>
        <w:ind w:firstLine="284"/>
        <w:rPr>
          <w:i/>
        </w:rPr>
      </w:pPr>
      <w:r>
        <w:rPr>
          <w:i/>
        </w:rPr>
        <w:t>Основные меры защиты от статического электричества:</w:t>
      </w:r>
    </w:p>
    <w:p w:rsidR="00335C85" w:rsidRDefault="0039262E" w:rsidP="0039262E">
      <w:pPr>
        <w:pStyle w:val="a3"/>
        <w:numPr>
          <w:ilvl w:val="0"/>
          <w:numId w:val="105"/>
        </w:numPr>
        <w:tabs>
          <w:tab w:val="clear" w:pos="360"/>
        </w:tabs>
        <w:ind w:left="284" w:hanging="284"/>
      </w:pPr>
      <w:r>
        <w:rPr>
          <w:i/>
          <w:u w:val="words"/>
        </w:rPr>
        <w:t>металлизация</w:t>
      </w:r>
      <w:r>
        <w:t xml:space="preserve"> — предназначается для того, чтобы привести все части изделия к одному потенциалу;</w:t>
      </w:r>
    </w:p>
    <w:p w:rsidR="00335C85" w:rsidRDefault="0039262E" w:rsidP="0039262E">
      <w:pPr>
        <w:pStyle w:val="a3"/>
        <w:numPr>
          <w:ilvl w:val="0"/>
          <w:numId w:val="105"/>
        </w:numPr>
        <w:tabs>
          <w:tab w:val="clear" w:pos="360"/>
        </w:tabs>
        <w:ind w:left="284" w:hanging="284"/>
      </w:pPr>
      <w:r>
        <w:rPr>
          <w:i/>
          <w:u w:val="words"/>
        </w:rPr>
        <w:t>заземление</w:t>
      </w:r>
      <w:r>
        <w:t xml:space="preserve"> (например, используются заземленные браслеты).</w:t>
      </w:r>
    </w:p>
    <w:p w:rsidR="00335C85" w:rsidRDefault="00335C85">
      <w:pPr>
        <w:pStyle w:val="a3"/>
      </w:pPr>
    </w:p>
    <w:p w:rsidR="00335C85" w:rsidRDefault="0039262E">
      <w:pPr>
        <w:pStyle w:val="a3"/>
        <w:ind w:firstLine="1134"/>
        <w:rPr>
          <w:b/>
          <w:smallCaps/>
        </w:rPr>
      </w:pPr>
      <w:r>
        <w:rPr>
          <w:b/>
          <w:smallCaps/>
        </w:rPr>
        <w:t>== Вопрос 2 ==</w:t>
      </w:r>
    </w:p>
    <w:p w:rsidR="00335C85" w:rsidRDefault="0039262E">
      <w:pPr>
        <w:pStyle w:val="a3"/>
        <w:ind w:firstLine="1134"/>
        <w:rPr>
          <w:i/>
          <w:smallCaps/>
        </w:rPr>
      </w:pPr>
      <w:r>
        <w:rPr>
          <w:i/>
          <w:smallCaps/>
        </w:rPr>
        <w:t>Действие СВЧ-излучения на организм человека.</w:t>
      </w:r>
    </w:p>
    <w:p w:rsidR="00335C85" w:rsidRDefault="00335C85">
      <w:pPr>
        <w:pStyle w:val="a3"/>
      </w:pPr>
    </w:p>
    <w:p w:rsidR="00335C85" w:rsidRDefault="0039262E">
      <w:pPr>
        <w:pStyle w:val="a3"/>
        <w:ind w:firstLine="284"/>
      </w:pPr>
      <w:r>
        <w:t>СВЧ-излучение представляет собой энергию электромагнитных колебаний с частотой от 300 до 300 000 МГц и длинами волн от ультракоротких до миллиметровых. Оно распространяется повсеместно со скоростью света, и степень опасности влияния на человека зависит от мощности источника электромагнитных излучений, режима работы излучателей, конструктивных особенностей излучающего устройства, от параметров ЭМП, плотности потока энергии, напряженности поля, времени воздействия, размера облучаемой поверхности, индивидуальных свойств человека, расположения рабочих мест и эффективности защитных мероприятий.</w:t>
      </w:r>
    </w:p>
    <w:p w:rsidR="00335C85" w:rsidRDefault="00335C85">
      <w:pPr>
        <w:pStyle w:val="a3"/>
        <w:ind w:firstLine="284"/>
      </w:pPr>
    </w:p>
    <w:p w:rsidR="00335C85" w:rsidRDefault="0039262E">
      <w:pPr>
        <w:pStyle w:val="a3"/>
        <w:ind w:firstLine="284"/>
        <w:rPr>
          <w:i/>
        </w:rPr>
      </w:pPr>
      <w:r>
        <w:rPr>
          <w:i/>
        </w:rPr>
        <w:t>Различают тепловое и биологическое воздействие излучения.</w:t>
      </w:r>
    </w:p>
    <w:p w:rsidR="00335C85" w:rsidRDefault="00335C85">
      <w:pPr>
        <w:pStyle w:val="a3"/>
        <w:ind w:firstLine="284"/>
        <w:rPr>
          <w:i/>
        </w:rPr>
      </w:pPr>
    </w:p>
    <w:p w:rsidR="00335C85" w:rsidRDefault="0039262E">
      <w:pPr>
        <w:pStyle w:val="a3"/>
        <w:ind w:firstLine="284"/>
      </w:pPr>
      <w:r>
        <w:rPr>
          <w:i/>
        </w:rPr>
        <w:t>Тепловое воздействие</w:t>
      </w:r>
      <w:r>
        <w:t xml:space="preserve"> является следствием поглощения энергии ЭМП СВЧ-излучения. Чем выше напряженность поля и больше время воздействия, тем сильнее проявляется тепловое воздействие. Плотность потока энергии </w:t>
      </w:r>
      <w:r>
        <w:rPr>
          <w:lang w:val="en-US"/>
        </w:rPr>
        <w:t>W</w:t>
      </w:r>
      <w:r>
        <w:t xml:space="preserve"> = 10 Вт/м</w:t>
      </w:r>
      <w:r>
        <w:rPr>
          <w:vertAlign w:val="superscript"/>
        </w:rPr>
        <w:t>2</w:t>
      </w:r>
      <w:r>
        <w:t>, организм не справляется с отводом теплоты, температура тела повышается и начинаются необратимые процессы.</w:t>
      </w:r>
    </w:p>
    <w:p w:rsidR="00335C85" w:rsidRDefault="00335C85">
      <w:pPr>
        <w:pStyle w:val="a3"/>
        <w:ind w:firstLine="284"/>
        <w:rPr>
          <w:i/>
        </w:rPr>
      </w:pPr>
    </w:p>
    <w:p w:rsidR="00335C85" w:rsidRDefault="0039262E">
      <w:pPr>
        <w:pStyle w:val="a3"/>
        <w:ind w:firstLine="284"/>
      </w:pPr>
      <w:r>
        <w:rPr>
          <w:i/>
        </w:rPr>
        <w:t>Биологическое (специфическое) воздействие</w:t>
      </w:r>
      <w:r>
        <w:t xml:space="preserve"> проявляется в ослаблении биологической активности белковых структур, в нарушении сердечно-сосудистой системы и обмена веществ. Это воздействие проявляется при интенсивности ЭМП менее теплового порога, который равен 10 Вт/м</w:t>
      </w:r>
      <w:r>
        <w:rPr>
          <w:vertAlign w:val="superscript"/>
        </w:rPr>
        <w:t>2</w:t>
      </w:r>
      <w:r>
        <w:t xml:space="preserve"> (торможение рефлексов, понижение кровяного давления, замедления сокращения сердца, изменения состава крови (появляются лейкоциты, уменьшается содержания эритроцитов)).</w:t>
      </w:r>
    </w:p>
    <w:p w:rsidR="00335C85" w:rsidRDefault="00335C85">
      <w:pPr>
        <w:pStyle w:val="a3"/>
        <w:ind w:firstLine="284"/>
      </w:pPr>
    </w:p>
    <w:p w:rsidR="00335C85" w:rsidRDefault="0039262E">
      <w:pPr>
        <w:pStyle w:val="a3"/>
        <w:ind w:firstLine="284"/>
        <w:rPr>
          <w:i/>
        </w:rPr>
      </w:pPr>
      <w:r>
        <w:rPr>
          <w:i/>
        </w:rPr>
        <w:t>Субъективные проявления отрицательного воздействия ЭМП:</w:t>
      </w:r>
    </w:p>
    <w:p w:rsidR="00335C85" w:rsidRDefault="0039262E" w:rsidP="0039262E">
      <w:pPr>
        <w:pStyle w:val="a3"/>
        <w:numPr>
          <w:ilvl w:val="0"/>
          <w:numId w:val="106"/>
        </w:numPr>
        <w:tabs>
          <w:tab w:val="clear" w:pos="360"/>
          <w:tab w:val="num" w:pos="644"/>
        </w:tabs>
        <w:ind w:left="644"/>
      </w:pPr>
      <w:r>
        <w:t>повышенная утомляемость;</w:t>
      </w:r>
    </w:p>
    <w:p w:rsidR="00335C85" w:rsidRDefault="0039262E" w:rsidP="0039262E">
      <w:pPr>
        <w:pStyle w:val="a3"/>
        <w:numPr>
          <w:ilvl w:val="0"/>
          <w:numId w:val="106"/>
        </w:numPr>
        <w:tabs>
          <w:tab w:val="clear" w:pos="360"/>
          <w:tab w:val="num" w:pos="644"/>
        </w:tabs>
        <w:ind w:left="644"/>
      </w:pPr>
      <w:r>
        <w:t>головная боль;</w:t>
      </w:r>
    </w:p>
    <w:p w:rsidR="00335C85" w:rsidRDefault="0039262E" w:rsidP="0039262E">
      <w:pPr>
        <w:pStyle w:val="a3"/>
        <w:numPr>
          <w:ilvl w:val="0"/>
          <w:numId w:val="106"/>
        </w:numPr>
        <w:tabs>
          <w:tab w:val="clear" w:pos="360"/>
          <w:tab w:val="num" w:pos="644"/>
        </w:tabs>
        <w:ind w:left="644"/>
      </w:pPr>
      <w:r>
        <w:t>нарушение сна;</w:t>
      </w:r>
    </w:p>
    <w:p w:rsidR="00335C85" w:rsidRDefault="0039262E" w:rsidP="0039262E">
      <w:pPr>
        <w:pStyle w:val="a3"/>
        <w:numPr>
          <w:ilvl w:val="0"/>
          <w:numId w:val="106"/>
        </w:numPr>
        <w:tabs>
          <w:tab w:val="clear" w:pos="360"/>
          <w:tab w:val="num" w:pos="644"/>
        </w:tabs>
        <w:ind w:left="644"/>
      </w:pPr>
      <w:r>
        <w:t>ослабление половых функций.</w:t>
      </w:r>
    </w:p>
    <w:p w:rsidR="00335C85" w:rsidRDefault="00335C85">
      <w:pPr>
        <w:pStyle w:val="a3"/>
        <w:ind w:firstLine="284"/>
      </w:pPr>
    </w:p>
    <w:p w:rsidR="00335C85" w:rsidRDefault="0039262E">
      <w:pPr>
        <w:pStyle w:val="a3"/>
        <w:ind w:firstLine="284"/>
      </w:pPr>
      <w:r>
        <w:t>Согласно ГОСТ 12.1.006-76, регламентируется максимальное время пребывания на рабочих местах и допустимые значения плотностей потока энергии ЭМП, которые не должны превышать 0.1 Вт/м</w:t>
      </w:r>
      <w:r>
        <w:rPr>
          <w:vertAlign w:val="superscript"/>
        </w:rPr>
        <w:t>2</w:t>
      </w:r>
      <w:r>
        <w:t xml:space="preserve"> или 10 мкВт/см</w:t>
      </w:r>
      <w:r>
        <w:rPr>
          <w:vertAlign w:val="superscript"/>
        </w:rPr>
        <w:t>2</w:t>
      </w:r>
      <w:r>
        <w:t xml:space="preserve"> в течение рабочего дня и 1 Вт/м</w:t>
      </w:r>
      <w:r>
        <w:rPr>
          <w:vertAlign w:val="superscript"/>
        </w:rPr>
        <w:t>2</w:t>
      </w:r>
      <w:r>
        <w:t xml:space="preserve"> или 100 мкВт/см</w:t>
      </w:r>
      <w:r>
        <w:rPr>
          <w:vertAlign w:val="superscript"/>
        </w:rPr>
        <w:t>2</w:t>
      </w:r>
      <w:r>
        <w:t xml:space="preserve"> в течение двух часов.</w:t>
      </w:r>
    </w:p>
    <w:p w:rsidR="00335C85" w:rsidRDefault="00335C85">
      <w:pPr>
        <w:pStyle w:val="a3"/>
      </w:pPr>
    </w:p>
    <w:p w:rsidR="00335C85" w:rsidRDefault="0039262E">
      <w:pPr>
        <w:pStyle w:val="a3"/>
        <w:ind w:firstLine="1134"/>
        <w:rPr>
          <w:b/>
          <w:smallCaps/>
        </w:rPr>
      </w:pPr>
      <w:r>
        <w:rPr>
          <w:b/>
          <w:smallCaps/>
        </w:rPr>
        <w:t>== Вопрос 3 ==</w:t>
      </w:r>
    </w:p>
    <w:p w:rsidR="00335C85" w:rsidRDefault="0039262E">
      <w:pPr>
        <w:pStyle w:val="a3"/>
        <w:ind w:firstLine="1134"/>
        <w:rPr>
          <w:i/>
          <w:smallCaps/>
        </w:rPr>
      </w:pPr>
      <w:r>
        <w:rPr>
          <w:i/>
          <w:smallCaps/>
        </w:rPr>
        <w:t>Мероприятия по защите личного состава от воздействия СВЧ-излучений.</w:t>
      </w:r>
    </w:p>
    <w:p w:rsidR="00335C85" w:rsidRDefault="00335C85">
      <w:pPr>
        <w:pStyle w:val="a3"/>
      </w:pPr>
    </w:p>
    <w:p w:rsidR="00335C85" w:rsidRDefault="0039262E">
      <w:pPr>
        <w:pStyle w:val="a3"/>
        <w:ind w:firstLine="284"/>
      </w:pPr>
      <w:r>
        <w:t>Меры безопасности при работе с СВЧ-аппаратурой предусматривают проведение организационных, инженерно-технических и лечебно-профилактических мероприятий (см. таблицу на следующей странице).</w:t>
      </w:r>
    </w:p>
    <w:p w:rsidR="00335C85" w:rsidRDefault="0039262E">
      <w:pPr>
        <w:pStyle w:val="a3"/>
        <w:ind w:firstLine="284"/>
      </w:pPr>
      <w:r>
        <w:t>Фамилии лиц, работающих с СВЧ-излучением включены в приказ по части, кроме того, имеется дополнительное питание и отпуск.</w:t>
      </w:r>
    </w:p>
    <w:p w:rsidR="00335C85" w:rsidRDefault="0039262E">
      <w:pPr>
        <w:pStyle w:val="a3"/>
        <w:ind w:firstLine="284"/>
      </w:pPr>
      <w:r>
        <w:t>Эффективность защитного действия материалов оценивается по следующей формуле:</w:t>
      </w:r>
    </w:p>
    <w:p w:rsidR="00335C85" w:rsidRDefault="0039262E">
      <w:pPr>
        <w:pStyle w:val="a3"/>
        <w:ind w:firstLine="284"/>
      </w:pPr>
      <w:r>
        <w:rPr>
          <w:position w:val="-24"/>
        </w:rPr>
        <w:object w:dxaOrig="1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0.75pt" o:ole="" fillcolor="window">
            <v:imagedata r:id="rId7" o:title=""/>
          </v:shape>
          <o:OLEObject Type="Embed" ProgID="Equation.3" ShapeID="_x0000_i1025" DrawAspect="Content" ObjectID="_1469434959" r:id="rId8"/>
        </w:object>
      </w:r>
    </w:p>
    <w:p w:rsidR="00335C85" w:rsidRDefault="0039262E">
      <w:pPr>
        <w:pStyle w:val="a3"/>
        <w:ind w:firstLine="284"/>
      </w:pPr>
      <w:r>
        <w:rPr>
          <w:lang w:val="en-US"/>
        </w:rPr>
        <w:t>W</w:t>
      </w:r>
      <w:r>
        <w:rPr>
          <w:vertAlign w:val="subscript"/>
        </w:rPr>
        <w:t>0</w:t>
      </w:r>
      <w:r>
        <w:t xml:space="preserve"> </w:t>
      </w:r>
      <w:r>
        <w:tab/>
        <w:t>— плотность потока энергии до экрана;</w:t>
      </w:r>
    </w:p>
    <w:p w:rsidR="00335C85" w:rsidRDefault="0039262E">
      <w:pPr>
        <w:pStyle w:val="a3"/>
        <w:ind w:firstLine="284"/>
      </w:pPr>
      <w:r>
        <w:rPr>
          <w:lang w:val="en-US"/>
        </w:rPr>
        <w:t>W</w:t>
      </w:r>
      <w:r>
        <w:tab/>
        <w:t>— плотность потока энергии после экрана.</w:t>
      </w:r>
    </w:p>
    <w:p w:rsidR="00335C85" w:rsidRDefault="0039262E">
      <w:pPr>
        <w:pStyle w:val="2"/>
      </w:pPr>
      <w:r>
        <w:br w:type="page"/>
      </w:r>
      <w:r w:rsidR="0055227A">
        <w:rPr>
          <w:noProof/>
        </w:rPr>
        <w:lastRenderedPageBreak/>
        <w:pict>
          <v:group id="_x0000_s1616" style="position:absolute;left:0;text-align:left;margin-left:.05pt;margin-top:5.45pt;width:518.4pt;height:151.2pt;z-index:251633664" coordorigin="852,14406" coordsize="10368,3024" o:allowincell="f">
            <v:shape id="_x0000_s1604" type="#_x0000_t202" style="position:absolute;left:852;top:14406;width:10368;height:3024" o:regroupid="26" strokecolor="#969696" strokeweight="3pt">
              <v:stroke linestyle="thinThin"/>
              <v:textbox style="mso-next-textbox:#_x0000_s1604">
                <w:txbxContent>
                  <w:p w:rsidR="00335C85" w:rsidRDefault="0039262E">
                    <w:pPr>
                      <w:pStyle w:val="a3"/>
                      <w:jc w:val="center"/>
                      <w:rPr>
                        <w:b/>
                        <w:spacing w:val="90"/>
                        <w:u w:val="words"/>
                      </w:rPr>
                    </w:pPr>
                    <w:r>
                      <w:rPr>
                        <w:b/>
                        <w:spacing w:val="90"/>
                        <w:u w:val="words"/>
                      </w:rPr>
                      <w:t>Защита от СВЧ-излучений</w:t>
                    </w:r>
                  </w:p>
                  <w:p w:rsidR="00335C85" w:rsidRDefault="00335C85">
                    <w:pPr>
                      <w:jc w:val="center"/>
                      <w:rPr>
                        <w:b/>
                        <w:u w:val="words"/>
                      </w:rPr>
                    </w:pPr>
                  </w:p>
                  <w:p w:rsidR="00335C85" w:rsidRDefault="00335C85">
                    <w:pPr>
                      <w:jc w:val="center"/>
                      <w:rPr>
                        <w:b/>
                        <w:u w:val="words"/>
                      </w:rPr>
                    </w:pPr>
                  </w:p>
                  <w:p w:rsidR="00335C85" w:rsidRDefault="00335C85">
                    <w:pPr>
                      <w:jc w:val="center"/>
                      <w:rPr>
                        <w:b/>
                        <w:u w:val="words"/>
                      </w:rPr>
                    </w:pPr>
                  </w:p>
                </w:txbxContent>
              </v:textbox>
            </v:shape>
            <v:shape id="_x0000_s1605" type="#_x0000_t67" style="position:absolute;left:5748;top:14799;width:576;height:432" o:regroupid="26" fillcolor="#eaeaea" strokecolor="silver"/>
            <v:shape id="_x0000_s1606" type="#_x0000_t67" style="position:absolute;left:3156;top:14838;width:576;height:288;rotation:-20544371fd" o:regroupid="26" fillcolor="#eaeaea" strokecolor="silver"/>
            <v:shape id="_x0000_s1607" type="#_x0000_t67" style="position:absolute;left:8340;top:14838;width:576;height:288;rotation:-20544371fd;flip:x" o:regroupid="26" fillcolor="#eaeaea" strokecolor="silver"/>
            <v:shape id="_x0000_s1608" type="#_x0000_t202" style="position:absolute;left:996;top:15270;width:2448;height:1976" o:regroupid="26" fillcolor="#eaeaea" strokecolor="silver">
              <v:textbox inset=".5mm,,0">
                <w:txbxContent>
                  <w:p w:rsidR="00335C85" w:rsidRDefault="0039262E">
                    <w:pPr>
                      <w:ind w:firstLine="142"/>
                      <w:jc w:val="both"/>
                      <w:rPr>
                        <w:i/>
                        <w:sz w:val="14"/>
                      </w:rPr>
                    </w:pPr>
                    <w:r>
                      <w:rPr>
                        <w:i/>
                        <w:sz w:val="14"/>
                      </w:rPr>
                      <w:t>Организационные мероприятия:</w:t>
                    </w:r>
                  </w:p>
                  <w:p w:rsidR="00335C85" w:rsidRDefault="00335C85">
                    <w:pPr>
                      <w:jc w:val="both"/>
                      <w:rPr>
                        <w:sz w:val="14"/>
                      </w:rPr>
                    </w:pPr>
                  </w:p>
                  <w:p w:rsidR="00335C85" w:rsidRDefault="0039262E" w:rsidP="0039262E">
                    <w:pPr>
                      <w:numPr>
                        <w:ilvl w:val="0"/>
                        <w:numId w:val="7"/>
                      </w:numPr>
                      <w:tabs>
                        <w:tab w:val="clear" w:pos="360"/>
                      </w:tabs>
                      <w:ind w:left="284" w:hanging="142"/>
                      <w:jc w:val="both"/>
                      <w:rPr>
                        <w:sz w:val="14"/>
                      </w:rPr>
                    </w:pPr>
                    <w:r>
                      <w:rPr>
                        <w:sz w:val="14"/>
                      </w:rPr>
                      <w:t>допуск л/с к эксплуатации РТС;</w:t>
                    </w:r>
                  </w:p>
                  <w:p w:rsidR="00335C85" w:rsidRDefault="0039262E" w:rsidP="0039262E">
                    <w:pPr>
                      <w:numPr>
                        <w:ilvl w:val="0"/>
                        <w:numId w:val="7"/>
                      </w:numPr>
                      <w:tabs>
                        <w:tab w:val="clear" w:pos="360"/>
                      </w:tabs>
                      <w:ind w:left="284" w:hanging="142"/>
                      <w:jc w:val="both"/>
                      <w:rPr>
                        <w:sz w:val="14"/>
                      </w:rPr>
                    </w:pPr>
                    <w:r>
                      <w:rPr>
                        <w:sz w:val="14"/>
                      </w:rPr>
                      <w:t>рациональное размещение излучающих и облучающихся объектов;</w:t>
                    </w:r>
                  </w:p>
                  <w:p w:rsidR="00335C85" w:rsidRDefault="0039262E" w:rsidP="0039262E">
                    <w:pPr>
                      <w:numPr>
                        <w:ilvl w:val="0"/>
                        <w:numId w:val="7"/>
                      </w:numPr>
                      <w:tabs>
                        <w:tab w:val="clear" w:pos="360"/>
                      </w:tabs>
                      <w:ind w:left="284" w:hanging="142"/>
                      <w:jc w:val="both"/>
                      <w:rPr>
                        <w:sz w:val="14"/>
                      </w:rPr>
                    </w:pPr>
                    <w:r>
                      <w:rPr>
                        <w:sz w:val="14"/>
                      </w:rPr>
                      <w:t>ограничение времени нахождения людей в зоне возможного облучения.</w:t>
                    </w:r>
                  </w:p>
                </w:txbxContent>
              </v:textbox>
            </v:shape>
            <v:shape id="_x0000_s1609" type="#_x0000_t202" style="position:absolute;left:3588;top:15270;width:4896;height:1976" o:regroupid="26" fillcolor="#eaeaea" strokecolor="silver">
              <v:textbox inset=".5mm,,.5mm">
                <w:txbxContent>
                  <w:p w:rsidR="00335C85" w:rsidRDefault="0039262E">
                    <w:pPr>
                      <w:jc w:val="center"/>
                      <w:rPr>
                        <w:i/>
                        <w:sz w:val="14"/>
                      </w:rPr>
                    </w:pPr>
                    <w:r>
                      <w:rPr>
                        <w:i/>
                        <w:sz w:val="14"/>
                      </w:rPr>
                      <w:t>Инженерно-технические мероприятия:</w:t>
                    </w:r>
                  </w:p>
                  <w:p w:rsidR="00335C85" w:rsidRDefault="00335C85">
                    <w:pPr>
                      <w:jc w:val="center"/>
                      <w:rPr>
                        <w:sz w:val="14"/>
                      </w:rPr>
                    </w:pPr>
                  </w:p>
                  <w:p w:rsidR="00335C85" w:rsidRDefault="00335C85">
                    <w:pPr>
                      <w:rPr>
                        <w:sz w:val="14"/>
                      </w:rPr>
                    </w:pPr>
                  </w:p>
                  <w:p w:rsidR="00335C85" w:rsidRDefault="00335C85">
                    <w:pPr>
                      <w:rPr>
                        <w:sz w:val="14"/>
                      </w:rPr>
                    </w:pPr>
                  </w:p>
                </w:txbxContent>
              </v:textbox>
            </v:shape>
            <v:shape id="_x0000_s1610" type="#_x0000_t202" style="position:absolute;left:8628;top:15270;width:2448;height:1976" o:regroupid="26" fillcolor="#eaeaea" strokecolor="silver">
              <v:textbox inset=".5mm,,.5mm">
                <w:txbxContent>
                  <w:p w:rsidR="00335C85" w:rsidRDefault="0039262E">
                    <w:pPr>
                      <w:ind w:firstLine="142"/>
                      <w:rPr>
                        <w:i/>
                        <w:sz w:val="14"/>
                      </w:rPr>
                    </w:pPr>
                    <w:r>
                      <w:rPr>
                        <w:i/>
                        <w:sz w:val="14"/>
                      </w:rPr>
                      <w:t>Лечебно-профилактические:</w:t>
                    </w:r>
                  </w:p>
                  <w:p w:rsidR="00335C85" w:rsidRDefault="00335C85">
                    <w:pPr>
                      <w:jc w:val="right"/>
                      <w:rPr>
                        <w:sz w:val="14"/>
                      </w:rPr>
                    </w:pPr>
                  </w:p>
                  <w:p w:rsidR="00335C85" w:rsidRDefault="0039262E" w:rsidP="0039262E">
                    <w:pPr>
                      <w:numPr>
                        <w:ilvl w:val="0"/>
                        <w:numId w:val="7"/>
                      </w:numPr>
                      <w:tabs>
                        <w:tab w:val="left" w:pos="284"/>
                      </w:tabs>
                      <w:ind w:left="0" w:firstLine="142"/>
                      <w:jc w:val="both"/>
                      <w:rPr>
                        <w:sz w:val="14"/>
                      </w:rPr>
                    </w:pPr>
                    <w:r>
                      <w:rPr>
                        <w:sz w:val="14"/>
                      </w:rPr>
                      <w:t>периодические проверки уровней облучения личного состава и рабочих мест не реже 1 раза в год;</w:t>
                    </w:r>
                  </w:p>
                  <w:p w:rsidR="00335C85" w:rsidRDefault="0039262E" w:rsidP="0039262E">
                    <w:pPr>
                      <w:numPr>
                        <w:ilvl w:val="0"/>
                        <w:numId w:val="7"/>
                      </w:numPr>
                      <w:tabs>
                        <w:tab w:val="left" w:pos="284"/>
                      </w:tabs>
                      <w:ind w:left="0" w:firstLine="142"/>
                      <w:jc w:val="both"/>
                      <w:rPr>
                        <w:sz w:val="14"/>
                      </w:rPr>
                    </w:pPr>
                    <w:r>
                      <w:rPr>
                        <w:sz w:val="14"/>
                      </w:rPr>
                      <w:t>санитарно-курортное лечение.</w:t>
                    </w:r>
                  </w:p>
                </w:txbxContent>
              </v:textbox>
            </v:shape>
            <v:shape id="_x0000_s1612" type="#_x0000_t202" style="position:absolute;left:5254;top:15542;width:1562;height:1616" filled="f" stroked="f">
              <v:textbox inset=".5mm,,.5mm">
                <w:txbxContent>
                  <w:p w:rsidR="00335C85" w:rsidRDefault="0039262E">
                    <w:pPr>
                      <w:jc w:val="both"/>
                      <w:rPr>
                        <w:sz w:val="14"/>
                      </w:rPr>
                    </w:pPr>
                    <w:r>
                      <w:rPr>
                        <w:sz w:val="14"/>
                      </w:rPr>
                      <w:t>Защита помещений, оконных проемов, дверей от внутренних и внешних излучений путем использования радиопоглощающих материалов, экранированием источника радиоизлучения.</w:t>
                    </w:r>
                  </w:p>
                </w:txbxContent>
              </v:textbox>
            </v:shape>
            <v:shape id="_x0000_s1614" type="#_x0000_t202" style="position:absolute;left:6907;top:15542;width:1562;height:1616" filled="f" stroked="f">
              <v:textbox inset=".5mm,,.5mm">
                <w:txbxContent>
                  <w:p w:rsidR="00335C85" w:rsidRDefault="0039262E">
                    <w:pPr>
                      <w:jc w:val="both"/>
                      <w:rPr>
                        <w:sz w:val="14"/>
                      </w:rPr>
                    </w:pPr>
                    <w:r>
                      <w:rPr>
                        <w:sz w:val="14"/>
                      </w:rPr>
                      <w:t>Радиозащитные костюмы и комбинезоны, средства частичной защиты: очки, халаты, фартуки и др.</w:t>
                    </w:r>
                  </w:p>
                </w:txbxContent>
              </v:textbox>
            </v:shape>
            <v:shape id="_x0000_s1615" type="#_x0000_t202" style="position:absolute;left:3614;top:15542;width:1562;height:1616" filled="f" stroked="f">
              <v:textbox inset=".5mm,,.5mm">
                <w:txbxContent>
                  <w:p w:rsidR="00335C85" w:rsidRDefault="0039262E">
                    <w:pPr>
                      <w:jc w:val="both"/>
                      <w:rPr>
                        <w:sz w:val="14"/>
                      </w:rPr>
                    </w:pPr>
                    <w:r>
                      <w:rPr>
                        <w:sz w:val="14"/>
                      </w:rPr>
                      <w:t>Защита населенных пунктов, жилых районов, предприятий путем использования дифракционных экранов, лесонасаждений, подъема антенны и ДН, секторного блокирования зданий</w:t>
                    </w:r>
                  </w:p>
                </w:txbxContent>
              </v:textbox>
            </v:shape>
          </v:group>
        </w:pict>
      </w:r>
      <w:r>
        <w:br w:type="page"/>
      </w:r>
      <w:bookmarkStart w:id="22" w:name="_Toc514096588"/>
      <w:r>
        <w:lastRenderedPageBreak/>
        <w:t>Тема 7: Пожарная безопасность.</w:t>
      </w:r>
      <w:bookmarkEnd w:id="22"/>
    </w:p>
    <w:p w:rsidR="00335C85" w:rsidRDefault="0039262E">
      <w:pPr>
        <w:pStyle w:val="3"/>
      </w:pPr>
      <w:bookmarkStart w:id="23" w:name="_Toc514096589"/>
      <w:r>
        <w:t>Лекция 10: Организация и обеспечение пожарной безопасности в воинских частях.</w:t>
      </w:r>
      <w:bookmarkEnd w:id="23"/>
    </w:p>
    <w:p w:rsidR="00335C85" w:rsidRDefault="0039262E">
      <w:pPr>
        <w:pStyle w:val="a3"/>
        <w:rPr>
          <w:b/>
          <w:i/>
        </w:rPr>
      </w:pPr>
      <w:r>
        <w:rPr>
          <w:b/>
          <w:i/>
        </w:rPr>
        <w:t>Вопросы:</w:t>
      </w:r>
    </w:p>
    <w:p w:rsidR="00335C85" w:rsidRDefault="0039262E" w:rsidP="0039262E">
      <w:pPr>
        <w:pStyle w:val="a3"/>
        <w:numPr>
          <w:ilvl w:val="0"/>
          <w:numId w:val="107"/>
        </w:numPr>
      </w:pPr>
      <w:r>
        <w:t>Закон РФ о пожарной безопасности.</w:t>
      </w:r>
    </w:p>
    <w:p w:rsidR="00335C85" w:rsidRDefault="0039262E" w:rsidP="0039262E">
      <w:pPr>
        <w:pStyle w:val="a3"/>
        <w:numPr>
          <w:ilvl w:val="0"/>
          <w:numId w:val="107"/>
        </w:numPr>
      </w:pPr>
      <w:r>
        <w:t>Требования правил пожарной безопасности, инструкция по мерам пожарной безопасности.</w:t>
      </w:r>
    </w:p>
    <w:p w:rsidR="00335C85" w:rsidRDefault="0039262E" w:rsidP="0039262E">
      <w:pPr>
        <w:pStyle w:val="a3"/>
        <w:numPr>
          <w:ilvl w:val="0"/>
          <w:numId w:val="107"/>
        </w:numPr>
      </w:pPr>
      <w:r>
        <w:t>Показатели пожаро- и взрывобезопасности.</w:t>
      </w:r>
    </w:p>
    <w:p w:rsidR="00335C85" w:rsidRDefault="0039262E" w:rsidP="0039262E">
      <w:pPr>
        <w:pStyle w:val="a3"/>
        <w:numPr>
          <w:ilvl w:val="0"/>
          <w:numId w:val="107"/>
        </w:numPr>
      </w:pPr>
      <w:r>
        <w:t>Служба противопожарной защиты и спасательных работ в воинских частях.</w:t>
      </w:r>
    </w:p>
    <w:p w:rsidR="00335C85" w:rsidRDefault="00335C85">
      <w:pPr>
        <w:pStyle w:val="a3"/>
      </w:pPr>
    </w:p>
    <w:p w:rsidR="00335C85" w:rsidRDefault="0039262E">
      <w:pPr>
        <w:pStyle w:val="a3"/>
        <w:ind w:firstLine="1134"/>
        <w:rPr>
          <w:b/>
          <w:smallCaps/>
        </w:rPr>
      </w:pPr>
      <w:r>
        <w:rPr>
          <w:b/>
          <w:smallCaps/>
        </w:rPr>
        <w:t>== Вопрос 1 ==</w:t>
      </w:r>
    </w:p>
    <w:p w:rsidR="00335C85" w:rsidRDefault="0039262E">
      <w:pPr>
        <w:pStyle w:val="a3"/>
        <w:ind w:firstLine="1134"/>
        <w:rPr>
          <w:i/>
          <w:smallCaps/>
        </w:rPr>
      </w:pPr>
      <w:r>
        <w:rPr>
          <w:i/>
          <w:smallCaps/>
        </w:rPr>
        <w:t>Закон РФ о пожарной безопасности.</w:t>
      </w:r>
    </w:p>
    <w:p w:rsidR="00335C85" w:rsidRDefault="00335C85">
      <w:pPr>
        <w:pStyle w:val="a3"/>
      </w:pPr>
    </w:p>
    <w:p w:rsidR="00335C85" w:rsidRDefault="0039262E">
      <w:pPr>
        <w:pStyle w:val="a3"/>
        <w:ind w:firstLine="284"/>
      </w:pPr>
      <w:r>
        <w:t>Закон принят Государственной Думой 18.11.94г. Он определяет общие правовые, экономические и социальные основы обеспечения пожарной безопасности РФ.</w:t>
      </w:r>
    </w:p>
    <w:p w:rsidR="00335C85" w:rsidRDefault="00335C85">
      <w:pPr>
        <w:pStyle w:val="a3"/>
        <w:ind w:firstLine="284"/>
      </w:pPr>
    </w:p>
    <w:p w:rsidR="00335C85" w:rsidRDefault="0039262E">
      <w:pPr>
        <w:pStyle w:val="a3"/>
        <w:ind w:firstLine="284"/>
      </w:pPr>
      <w:r>
        <w:rPr>
          <w:b/>
          <w:smallCaps/>
          <w:lang w:val="en-US"/>
        </w:rPr>
        <w:t>I</w:t>
      </w:r>
      <w:r>
        <w:rPr>
          <w:b/>
          <w:smallCaps/>
        </w:rPr>
        <w:t xml:space="preserve"> глава</w:t>
      </w:r>
      <w:r>
        <w:t xml:space="preserve">: </w:t>
      </w:r>
      <w:r>
        <w:rPr>
          <w:i/>
        </w:rPr>
        <w:t>Общие положения</w:t>
      </w:r>
      <w:r>
        <w:t>. Даются основные понятия, определения и система пожарной безопасности.</w:t>
      </w:r>
    </w:p>
    <w:p w:rsidR="00335C85" w:rsidRDefault="00335C85">
      <w:pPr>
        <w:pStyle w:val="a3"/>
        <w:ind w:firstLine="284"/>
      </w:pPr>
    </w:p>
    <w:p w:rsidR="00335C85" w:rsidRDefault="0039262E">
      <w:pPr>
        <w:pStyle w:val="a3"/>
        <w:ind w:firstLine="284"/>
      </w:pPr>
      <w:r>
        <w:rPr>
          <w:b/>
          <w:i/>
        </w:rPr>
        <w:t>Пожарная безопасность (ПБ)</w:t>
      </w:r>
      <w:r>
        <w:t xml:space="preserve"> — состояние защищенности личности, имущества, общества и государства от пожаров.</w:t>
      </w:r>
    </w:p>
    <w:p w:rsidR="00335C85" w:rsidRDefault="0039262E">
      <w:pPr>
        <w:pStyle w:val="a3"/>
        <w:ind w:firstLine="284"/>
      </w:pPr>
      <w:r>
        <w:rPr>
          <w:b/>
          <w:i/>
        </w:rPr>
        <w:t>Требования ПБ</w:t>
      </w:r>
      <w:r>
        <w:t xml:space="preserve"> — специальные условия социального и технического характера, установленные в целях обеспечения пожарной безопасности законодательством РФ и нормативными документами.</w:t>
      </w:r>
    </w:p>
    <w:p w:rsidR="00335C85" w:rsidRDefault="0039262E">
      <w:pPr>
        <w:pStyle w:val="a3"/>
        <w:ind w:firstLine="284"/>
      </w:pPr>
      <w:r>
        <w:rPr>
          <w:b/>
          <w:i/>
        </w:rPr>
        <w:t>Меры пожарной безопасности</w:t>
      </w:r>
      <w:r>
        <w:t xml:space="preserve"> — действия по обеспечению ПБ, в т.ч. по выполнению требований ПБ.</w:t>
      </w:r>
    </w:p>
    <w:p w:rsidR="00335C85" w:rsidRDefault="0039262E">
      <w:pPr>
        <w:pStyle w:val="a3"/>
        <w:ind w:firstLine="284"/>
      </w:pPr>
      <w:r>
        <w:rPr>
          <w:b/>
          <w:i/>
        </w:rPr>
        <w:t>Система обеспечения ПБ (СО ПБ)</w:t>
      </w:r>
      <w:r>
        <w:t xml:space="preserve">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335C85" w:rsidRDefault="0039262E">
      <w:pPr>
        <w:pStyle w:val="a3"/>
        <w:ind w:firstLine="284"/>
        <w:rPr>
          <w:i/>
        </w:rPr>
      </w:pPr>
      <w:r>
        <w:rPr>
          <w:i/>
        </w:rPr>
        <w:t>Основные элементы СО ПБ:</w:t>
      </w:r>
    </w:p>
    <w:p w:rsidR="00335C85" w:rsidRDefault="0039262E" w:rsidP="0039262E">
      <w:pPr>
        <w:pStyle w:val="a3"/>
        <w:numPr>
          <w:ilvl w:val="0"/>
          <w:numId w:val="53"/>
        </w:numPr>
        <w:tabs>
          <w:tab w:val="clear" w:pos="360"/>
        </w:tabs>
        <w:ind w:left="284" w:hanging="284"/>
      </w:pPr>
      <w:r>
        <w:t>органы государственной власти;</w:t>
      </w:r>
    </w:p>
    <w:p w:rsidR="00335C85" w:rsidRDefault="0039262E" w:rsidP="0039262E">
      <w:pPr>
        <w:pStyle w:val="a3"/>
        <w:numPr>
          <w:ilvl w:val="0"/>
          <w:numId w:val="53"/>
        </w:numPr>
        <w:tabs>
          <w:tab w:val="clear" w:pos="360"/>
        </w:tabs>
        <w:ind w:left="284" w:hanging="284"/>
      </w:pPr>
      <w:r>
        <w:t>органы местного самоуправления;</w:t>
      </w:r>
    </w:p>
    <w:p w:rsidR="00335C85" w:rsidRDefault="0039262E" w:rsidP="0039262E">
      <w:pPr>
        <w:pStyle w:val="a3"/>
        <w:numPr>
          <w:ilvl w:val="0"/>
          <w:numId w:val="53"/>
        </w:numPr>
        <w:tabs>
          <w:tab w:val="clear" w:pos="360"/>
        </w:tabs>
        <w:ind w:left="284" w:hanging="284"/>
      </w:pPr>
      <w:r>
        <w:t>предприятия и граждане, принимающие участие в обеспечении ПБ.</w:t>
      </w:r>
    </w:p>
    <w:p w:rsidR="00335C85" w:rsidRDefault="0039262E">
      <w:pPr>
        <w:pStyle w:val="a3"/>
        <w:ind w:firstLine="284"/>
        <w:rPr>
          <w:i/>
        </w:rPr>
      </w:pPr>
      <w:r>
        <w:rPr>
          <w:i/>
        </w:rPr>
        <w:t>Основные функции СО ПБ:</w:t>
      </w:r>
    </w:p>
    <w:p w:rsidR="00335C85" w:rsidRDefault="0039262E" w:rsidP="0039262E">
      <w:pPr>
        <w:pStyle w:val="a3"/>
        <w:numPr>
          <w:ilvl w:val="0"/>
          <w:numId w:val="54"/>
        </w:numPr>
        <w:tabs>
          <w:tab w:val="clear" w:pos="360"/>
        </w:tabs>
        <w:ind w:left="284" w:hanging="284"/>
      </w:pPr>
      <w:r>
        <w:t>нормативное правовое регулирование и осуществление мероприятий в области пожарной безопасности;</w:t>
      </w:r>
    </w:p>
    <w:p w:rsidR="00335C85" w:rsidRDefault="0039262E" w:rsidP="0039262E">
      <w:pPr>
        <w:pStyle w:val="a3"/>
        <w:numPr>
          <w:ilvl w:val="0"/>
          <w:numId w:val="54"/>
        </w:numPr>
        <w:tabs>
          <w:tab w:val="clear" w:pos="360"/>
        </w:tabs>
        <w:ind w:left="284" w:hanging="284"/>
      </w:pPr>
      <w:r>
        <w:t>создание пожарной охраны и организация ее деятельности;</w:t>
      </w:r>
    </w:p>
    <w:p w:rsidR="00335C85" w:rsidRDefault="0039262E" w:rsidP="0039262E">
      <w:pPr>
        <w:pStyle w:val="a3"/>
        <w:numPr>
          <w:ilvl w:val="0"/>
          <w:numId w:val="54"/>
        </w:numPr>
        <w:tabs>
          <w:tab w:val="clear" w:pos="360"/>
        </w:tabs>
        <w:ind w:left="284" w:hanging="284"/>
      </w:pPr>
      <w:r>
        <w:t>разработка и осуществление мер ПБ;</w:t>
      </w:r>
    </w:p>
    <w:p w:rsidR="00335C85" w:rsidRDefault="0039262E" w:rsidP="0039262E">
      <w:pPr>
        <w:pStyle w:val="a3"/>
        <w:numPr>
          <w:ilvl w:val="0"/>
          <w:numId w:val="54"/>
        </w:numPr>
        <w:tabs>
          <w:tab w:val="clear" w:pos="360"/>
        </w:tabs>
        <w:ind w:left="284" w:hanging="284"/>
      </w:pPr>
      <w:r>
        <w:t>проведение противопожарной пропаганды и обучение населения мерам ПБ;</w:t>
      </w:r>
    </w:p>
    <w:p w:rsidR="00335C85" w:rsidRDefault="0039262E" w:rsidP="0039262E">
      <w:pPr>
        <w:pStyle w:val="a3"/>
        <w:numPr>
          <w:ilvl w:val="0"/>
          <w:numId w:val="54"/>
        </w:numPr>
        <w:tabs>
          <w:tab w:val="clear" w:pos="360"/>
        </w:tabs>
        <w:ind w:left="284" w:hanging="284"/>
      </w:pPr>
      <w:r>
        <w:t>тушение пожаров и проведение аварийно-спасательных работ; учет пожаров и их последствий.</w:t>
      </w:r>
    </w:p>
    <w:p w:rsidR="00335C85" w:rsidRDefault="00335C85">
      <w:pPr>
        <w:pStyle w:val="a3"/>
        <w:ind w:firstLine="284"/>
      </w:pPr>
    </w:p>
    <w:p w:rsidR="00335C85" w:rsidRDefault="0039262E">
      <w:pPr>
        <w:pStyle w:val="a3"/>
        <w:ind w:firstLine="284"/>
      </w:pPr>
      <w:r>
        <w:rPr>
          <w:b/>
          <w:smallCaps/>
          <w:lang w:val="en-US"/>
        </w:rPr>
        <w:t>II</w:t>
      </w:r>
      <w:r>
        <w:rPr>
          <w:b/>
          <w:smallCaps/>
        </w:rPr>
        <w:t xml:space="preserve"> глава</w:t>
      </w:r>
      <w:r>
        <w:t xml:space="preserve">: </w:t>
      </w:r>
      <w:r>
        <w:rPr>
          <w:i/>
        </w:rPr>
        <w:t>Пожарная охрана</w:t>
      </w:r>
      <w:r>
        <w:t>. Рассматриваются виды и задачи пожарной охраны.</w:t>
      </w:r>
    </w:p>
    <w:p w:rsidR="00335C85" w:rsidRDefault="00335C85">
      <w:pPr>
        <w:pStyle w:val="a3"/>
        <w:ind w:firstLine="284"/>
      </w:pPr>
    </w:p>
    <w:p w:rsidR="00335C85" w:rsidRDefault="0039262E">
      <w:pPr>
        <w:pStyle w:val="a3"/>
        <w:ind w:firstLine="284"/>
      </w:pPr>
      <w:r>
        <w:rPr>
          <w:b/>
          <w:smallCaps/>
          <w:lang w:val="en-US"/>
        </w:rPr>
        <w:t>III</w:t>
      </w:r>
      <w:r>
        <w:rPr>
          <w:b/>
          <w:smallCaps/>
        </w:rPr>
        <w:t xml:space="preserve"> глава</w:t>
      </w:r>
      <w:r>
        <w:t xml:space="preserve">: </w:t>
      </w:r>
      <w:r>
        <w:rPr>
          <w:i/>
        </w:rPr>
        <w:t>Полномочия органов государственной власти и органов местного самоуправления в области ПБ</w:t>
      </w:r>
      <w:r>
        <w:t>.</w:t>
      </w:r>
    </w:p>
    <w:p w:rsidR="00335C85" w:rsidRDefault="00335C85">
      <w:pPr>
        <w:pStyle w:val="a3"/>
        <w:ind w:firstLine="284"/>
      </w:pPr>
    </w:p>
    <w:p w:rsidR="00335C85" w:rsidRDefault="0039262E">
      <w:pPr>
        <w:pStyle w:val="a3"/>
        <w:ind w:firstLine="284"/>
      </w:pPr>
      <w:r>
        <w:rPr>
          <w:b/>
          <w:smallCaps/>
          <w:lang w:val="en-US"/>
        </w:rPr>
        <w:t>IV</w:t>
      </w:r>
      <w:r>
        <w:rPr>
          <w:b/>
          <w:smallCaps/>
        </w:rPr>
        <w:t xml:space="preserve"> глава</w:t>
      </w:r>
      <w:r>
        <w:t xml:space="preserve">: </w:t>
      </w:r>
      <w:r>
        <w:rPr>
          <w:i/>
        </w:rPr>
        <w:t>Обеспечение ПБ</w:t>
      </w:r>
      <w:r>
        <w:t>.</w:t>
      </w:r>
    </w:p>
    <w:p w:rsidR="00335C85" w:rsidRDefault="00335C85">
      <w:pPr>
        <w:pStyle w:val="a3"/>
        <w:ind w:firstLine="284"/>
      </w:pPr>
    </w:p>
    <w:p w:rsidR="00335C85" w:rsidRDefault="0039262E">
      <w:pPr>
        <w:pStyle w:val="a3"/>
        <w:ind w:firstLine="284"/>
      </w:pPr>
      <w:r>
        <w:rPr>
          <w:b/>
          <w:smallCaps/>
          <w:lang w:val="en-US"/>
        </w:rPr>
        <w:t>V</w:t>
      </w:r>
      <w:r>
        <w:rPr>
          <w:b/>
          <w:smallCaps/>
        </w:rPr>
        <w:t xml:space="preserve"> глава</w:t>
      </w:r>
      <w:r>
        <w:t xml:space="preserve">: </w:t>
      </w:r>
      <w:r>
        <w:rPr>
          <w:i/>
        </w:rPr>
        <w:t>Права, обязанности и ответственность в области ПБ</w:t>
      </w:r>
      <w:r>
        <w:t>.</w:t>
      </w:r>
    </w:p>
    <w:p w:rsidR="00335C85" w:rsidRDefault="00335C85">
      <w:pPr>
        <w:pStyle w:val="a3"/>
        <w:ind w:firstLine="284"/>
      </w:pPr>
    </w:p>
    <w:p w:rsidR="00335C85" w:rsidRDefault="0039262E">
      <w:pPr>
        <w:pStyle w:val="a3"/>
        <w:ind w:firstLine="284"/>
      </w:pPr>
      <w:r>
        <w:rPr>
          <w:b/>
          <w:smallCaps/>
          <w:lang w:val="en-US"/>
        </w:rPr>
        <w:t>VI</w:t>
      </w:r>
      <w:r>
        <w:rPr>
          <w:b/>
          <w:smallCaps/>
        </w:rPr>
        <w:t xml:space="preserve"> глава</w:t>
      </w:r>
      <w:r>
        <w:t xml:space="preserve">: </w:t>
      </w:r>
      <w:r>
        <w:rPr>
          <w:i/>
        </w:rPr>
        <w:t>Заключительные положения</w:t>
      </w:r>
      <w:r>
        <w:t>.</w:t>
      </w:r>
    </w:p>
    <w:p w:rsidR="00335C85" w:rsidRDefault="00335C85">
      <w:pPr>
        <w:pStyle w:val="a3"/>
      </w:pPr>
    </w:p>
    <w:p w:rsidR="00335C85" w:rsidRDefault="0039262E">
      <w:pPr>
        <w:pStyle w:val="a3"/>
        <w:ind w:firstLine="1134"/>
        <w:rPr>
          <w:b/>
          <w:smallCaps/>
        </w:rPr>
      </w:pPr>
      <w:r>
        <w:rPr>
          <w:b/>
          <w:smallCaps/>
        </w:rPr>
        <w:t>== Вопрос 2 ==</w:t>
      </w:r>
    </w:p>
    <w:p w:rsidR="00335C85" w:rsidRDefault="0039262E">
      <w:pPr>
        <w:pStyle w:val="a3"/>
        <w:ind w:firstLine="1134"/>
        <w:rPr>
          <w:i/>
          <w:smallCaps/>
        </w:rPr>
      </w:pPr>
      <w:r>
        <w:rPr>
          <w:i/>
          <w:smallCaps/>
        </w:rPr>
        <w:t>Требования правил пожарной безопасности, инструкция по мерам пожарной безопасности.</w:t>
      </w:r>
    </w:p>
    <w:p w:rsidR="00335C85" w:rsidRDefault="00335C85">
      <w:pPr>
        <w:pStyle w:val="a3"/>
      </w:pPr>
    </w:p>
    <w:p w:rsidR="00335C85" w:rsidRDefault="0039262E">
      <w:pPr>
        <w:pStyle w:val="a3"/>
        <w:ind w:firstLine="284"/>
        <w:rPr>
          <w:i/>
        </w:rPr>
      </w:pPr>
      <w:r>
        <w:rPr>
          <w:i/>
        </w:rPr>
        <w:t>В инструкциях должны быть отражены:</w:t>
      </w:r>
    </w:p>
    <w:p w:rsidR="00335C85" w:rsidRDefault="0039262E" w:rsidP="0039262E">
      <w:pPr>
        <w:pStyle w:val="a3"/>
        <w:numPr>
          <w:ilvl w:val="0"/>
          <w:numId w:val="55"/>
        </w:numPr>
        <w:tabs>
          <w:tab w:val="clear" w:pos="360"/>
        </w:tabs>
        <w:ind w:left="284" w:hanging="284"/>
      </w:pPr>
      <w:r>
        <w:t>порядок содержания территории, зданий и помещений, в т.ч. эвакуационных путей;</w:t>
      </w:r>
    </w:p>
    <w:p w:rsidR="00335C85" w:rsidRDefault="0039262E" w:rsidP="0039262E">
      <w:pPr>
        <w:pStyle w:val="a3"/>
        <w:numPr>
          <w:ilvl w:val="0"/>
          <w:numId w:val="55"/>
        </w:numPr>
        <w:tabs>
          <w:tab w:val="clear" w:pos="360"/>
        </w:tabs>
        <w:ind w:left="284" w:hanging="284"/>
      </w:pPr>
      <w:r>
        <w:t>мероприятия при эксплуатации оборудования, при производстве пожароопасных работ;</w:t>
      </w:r>
    </w:p>
    <w:p w:rsidR="00335C85" w:rsidRDefault="0039262E" w:rsidP="0039262E">
      <w:pPr>
        <w:pStyle w:val="a3"/>
        <w:numPr>
          <w:ilvl w:val="0"/>
          <w:numId w:val="55"/>
        </w:numPr>
        <w:tabs>
          <w:tab w:val="clear" w:pos="360"/>
        </w:tabs>
        <w:ind w:left="284" w:hanging="284"/>
      </w:pPr>
      <w:r>
        <w:t>порядок и нормы хранения, транспортировки взрывоопасных веществ;</w:t>
      </w:r>
    </w:p>
    <w:p w:rsidR="00335C85" w:rsidRDefault="0039262E" w:rsidP="0039262E">
      <w:pPr>
        <w:pStyle w:val="a3"/>
        <w:numPr>
          <w:ilvl w:val="0"/>
          <w:numId w:val="55"/>
        </w:numPr>
        <w:tabs>
          <w:tab w:val="clear" w:pos="360"/>
        </w:tabs>
        <w:ind w:left="284" w:hanging="284"/>
      </w:pPr>
      <w:r>
        <w:t>места курения, применения открытого огня и проведения огневых работ;</w:t>
      </w:r>
    </w:p>
    <w:p w:rsidR="00335C85" w:rsidRDefault="0039262E" w:rsidP="0039262E">
      <w:pPr>
        <w:pStyle w:val="a3"/>
        <w:numPr>
          <w:ilvl w:val="0"/>
          <w:numId w:val="55"/>
        </w:numPr>
        <w:tabs>
          <w:tab w:val="clear" w:pos="360"/>
        </w:tabs>
        <w:ind w:left="284" w:hanging="284"/>
      </w:pPr>
      <w:r>
        <w:t>порядок сбора, хранения и удаления горючих веществ и материалов, содержание и хранение спецодежды;</w:t>
      </w:r>
    </w:p>
    <w:p w:rsidR="00335C85" w:rsidRDefault="0039262E" w:rsidP="0039262E">
      <w:pPr>
        <w:pStyle w:val="a3"/>
        <w:numPr>
          <w:ilvl w:val="0"/>
          <w:numId w:val="55"/>
        </w:numPr>
        <w:tabs>
          <w:tab w:val="clear" w:pos="360"/>
        </w:tabs>
        <w:ind w:left="284" w:hanging="284"/>
      </w:pPr>
      <w:r>
        <w:t>предельные показания КИП (контрольно-измерительных приборов), отклонения от которых могут вызвать пожар или взрыв;</w:t>
      </w:r>
    </w:p>
    <w:p w:rsidR="00335C85" w:rsidRDefault="0039262E" w:rsidP="0039262E">
      <w:pPr>
        <w:pStyle w:val="a3"/>
        <w:numPr>
          <w:ilvl w:val="0"/>
          <w:numId w:val="55"/>
        </w:numPr>
        <w:tabs>
          <w:tab w:val="clear" w:pos="360"/>
        </w:tabs>
        <w:ind w:left="284" w:hanging="284"/>
      </w:pPr>
      <w:r>
        <w:t>обязанности и действия работников при пожаре, в т.ч.:</w:t>
      </w:r>
    </w:p>
    <w:p w:rsidR="00335C85" w:rsidRDefault="0039262E" w:rsidP="0039262E">
      <w:pPr>
        <w:pStyle w:val="a3"/>
        <w:numPr>
          <w:ilvl w:val="0"/>
          <w:numId w:val="56"/>
        </w:numPr>
        <w:tabs>
          <w:tab w:val="clear" w:pos="360"/>
          <w:tab w:val="num" w:pos="644"/>
        </w:tabs>
        <w:ind w:left="644"/>
      </w:pPr>
      <w:r>
        <w:t>правила вызова пожарной команды;</w:t>
      </w:r>
    </w:p>
    <w:p w:rsidR="00335C85" w:rsidRDefault="0039262E" w:rsidP="0039262E">
      <w:pPr>
        <w:pStyle w:val="a3"/>
        <w:numPr>
          <w:ilvl w:val="0"/>
          <w:numId w:val="56"/>
        </w:numPr>
        <w:tabs>
          <w:tab w:val="clear" w:pos="360"/>
          <w:tab w:val="num" w:pos="644"/>
        </w:tabs>
        <w:ind w:left="644"/>
      </w:pPr>
      <w:r>
        <w:t>порядок аварийной остановки оборудования;</w:t>
      </w:r>
    </w:p>
    <w:p w:rsidR="00335C85" w:rsidRDefault="0039262E" w:rsidP="0039262E">
      <w:pPr>
        <w:pStyle w:val="a3"/>
        <w:numPr>
          <w:ilvl w:val="0"/>
          <w:numId w:val="56"/>
        </w:numPr>
        <w:tabs>
          <w:tab w:val="clear" w:pos="360"/>
          <w:tab w:val="num" w:pos="644"/>
        </w:tabs>
        <w:ind w:left="644"/>
      </w:pPr>
      <w:r>
        <w:t>порядок отключения вентиляции;</w:t>
      </w:r>
    </w:p>
    <w:p w:rsidR="00335C85" w:rsidRDefault="0039262E" w:rsidP="0039262E">
      <w:pPr>
        <w:pStyle w:val="a3"/>
        <w:numPr>
          <w:ilvl w:val="0"/>
          <w:numId w:val="56"/>
        </w:numPr>
        <w:tabs>
          <w:tab w:val="clear" w:pos="360"/>
          <w:tab w:val="num" w:pos="644"/>
        </w:tabs>
        <w:ind w:left="644"/>
      </w:pPr>
      <w:r>
        <w:t>правила применения средств пожаротушения;</w:t>
      </w:r>
    </w:p>
    <w:p w:rsidR="00335C85" w:rsidRDefault="0039262E" w:rsidP="0039262E">
      <w:pPr>
        <w:pStyle w:val="a3"/>
        <w:numPr>
          <w:ilvl w:val="0"/>
          <w:numId w:val="56"/>
        </w:numPr>
        <w:tabs>
          <w:tab w:val="clear" w:pos="360"/>
          <w:tab w:val="num" w:pos="644"/>
        </w:tabs>
        <w:ind w:left="644"/>
      </w:pPr>
      <w:r>
        <w:t>порядок эвакуации материальных ценностей и горючих веществ;</w:t>
      </w:r>
    </w:p>
    <w:p w:rsidR="00335C85" w:rsidRDefault="0039262E" w:rsidP="0039262E">
      <w:pPr>
        <w:pStyle w:val="a3"/>
        <w:numPr>
          <w:ilvl w:val="0"/>
          <w:numId w:val="56"/>
        </w:numPr>
        <w:tabs>
          <w:tab w:val="clear" w:pos="360"/>
          <w:tab w:val="num" w:pos="644"/>
        </w:tabs>
        <w:ind w:left="644"/>
      </w:pPr>
      <w:r>
        <w:t>порядок осмотра всех помещений предприятия.</w:t>
      </w:r>
    </w:p>
    <w:p w:rsidR="00335C85" w:rsidRDefault="00335C85">
      <w:pPr>
        <w:pStyle w:val="a3"/>
      </w:pPr>
    </w:p>
    <w:p w:rsidR="00335C85" w:rsidRDefault="0039262E">
      <w:pPr>
        <w:pStyle w:val="a3"/>
        <w:ind w:firstLine="1134"/>
        <w:rPr>
          <w:b/>
          <w:smallCaps/>
        </w:rPr>
      </w:pPr>
      <w:r>
        <w:rPr>
          <w:b/>
          <w:smallCaps/>
        </w:rPr>
        <w:br w:type="page"/>
      </w:r>
      <w:r>
        <w:rPr>
          <w:b/>
          <w:smallCaps/>
        </w:rPr>
        <w:lastRenderedPageBreak/>
        <w:t>== Вопрос 3 ==</w:t>
      </w:r>
    </w:p>
    <w:p w:rsidR="00335C85" w:rsidRDefault="0039262E">
      <w:pPr>
        <w:pStyle w:val="a3"/>
        <w:ind w:firstLine="1134"/>
        <w:rPr>
          <w:i/>
          <w:smallCaps/>
        </w:rPr>
      </w:pPr>
      <w:r>
        <w:rPr>
          <w:i/>
          <w:smallCaps/>
        </w:rPr>
        <w:t>Показатели пожаро- и взрывобезопасности.</w:t>
      </w:r>
    </w:p>
    <w:p w:rsidR="00335C85" w:rsidRDefault="00335C85">
      <w:pPr>
        <w:pStyle w:val="a3"/>
      </w:pPr>
    </w:p>
    <w:p w:rsidR="00335C85" w:rsidRDefault="0039262E">
      <w:pPr>
        <w:pStyle w:val="a3"/>
        <w:ind w:firstLine="284"/>
      </w:pPr>
      <w:r>
        <w:t>Поведение отдельных объектов в условиях пожара зависит от свойств веществ и материалов, применяемых при строительстве и эксплуатации объектов.</w:t>
      </w:r>
    </w:p>
    <w:p w:rsidR="00335C85" w:rsidRDefault="00335C85">
      <w:pPr>
        <w:pStyle w:val="a3"/>
        <w:ind w:firstLine="284"/>
        <w:rPr>
          <w:i/>
        </w:rPr>
      </w:pPr>
    </w:p>
    <w:p w:rsidR="00335C85" w:rsidRDefault="0039262E">
      <w:pPr>
        <w:pStyle w:val="a3"/>
        <w:ind w:firstLine="284"/>
        <w:rPr>
          <w:i/>
          <w:u w:val="words"/>
        </w:rPr>
      </w:pPr>
      <w:r>
        <w:rPr>
          <w:i/>
          <w:u w:val="words"/>
        </w:rPr>
        <w:t>Наиболее распространенные показатели:</w:t>
      </w:r>
    </w:p>
    <w:p w:rsidR="00335C85" w:rsidRDefault="0039262E" w:rsidP="0039262E">
      <w:pPr>
        <w:pStyle w:val="a3"/>
        <w:numPr>
          <w:ilvl w:val="0"/>
          <w:numId w:val="59"/>
        </w:numPr>
        <w:tabs>
          <w:tab w:val="clear" w:pos="360"/>
        </w:tabs>
        <w:ind w:left="284" w:hanging="284"/>
      </w:pPr>
      <w:r>
        <w:rPr>
          <w:i/>
        </w:rPr>
        <w:t>горючесть</w:t>
      </w:r>
      <w:r>
        <w:t xml:space="preserve"> (способность к горению);</w:t>
      </w:r>
    </w:p>
    <w:p w:rsidR="00335C85" w:rsidRDefault="0039262E" w:rsidP="0039262E">
      <w:pPr>
        <w:pStyle w:val="a3"/>
        <w:numPr>
          <w:ilvl w:val="0"/>
          <w:numId w:val="59"/>
        </w:numPr>
        <w:tabs>
          <w:tab w:val="clear" w:pos="360"/>
        </w:tabs>
        <w:ind w:left="284" w:hanging="284"/>
      </w:pPr>
      <w:r>
        <w:rPr>
          <w:i/>
        </w:rPr>
        <w:t>температура вспышки</w:t>
      </w:r>
      <w:r>
        <w:t>.</w:t>
      </w:r>
    </w:p>
    <w:p w:rsidR="00335C85" w:rsidRDefault="00335C85">
      <w:pPr>
        <w:pStyle w:val="a3"/>
        <w:ind w:firstLine="284"/>
      </w:pPr>
    </w:p>
    <w:p w:rsidR="00335C85" w:rsidRDefault="0039262E">
      <w:pPr>
        <w:pStyle w:val="a3"/>
        <w:ind w:firstLine="284"/>
        <w:rPr>
          <w:i/>
        </w:rPr>
      </w:pPr>
      <w:r>
        <w:rPr>
          <w:i/>
        </w:rPr>
        <w:t>По горючести вещества делятся на три группы:</w:t>
      </w:r>
    </w:p>
    <w:p w:rsidR="00335C85" w:rsidRDefault="0039262E" w:rsidP="0039262E">
      <w:pPr>
        <w:pStyle w:val="a3"/>
        <w:numPr>
          <w:ilvl w:val="0"/>
          <w:numId w:val="57"/>
        </w:numPr>
        <w:tabs>
          <w:tab w:val="clear" w:pos="360"/>
          <w:tab w:val="num" w:pos="644"/>
        </w:tabs>
        <w:ind w:left="644"/>
      </w:pPr>
      <w:r>
        <w:t>негорючие (неспособные к горению в воздухе и кислороде);</w:t>
      </w:r>
    </w:p>
    <w:p w:rsidR="00335C85" w:rsidRDefault="0039262E" w:rsidP="0039262E">
      <w:pPr>
        <w:pStyle w:val="a3"/>
        <w:numPr>
          <w:ilvl w:val="0"/>
          <w:numId w:val="57"/>
        </w:numPr>
        <w:tabs>
          <w:tab w:val="clear" w:pos="360"/>
          <w:tab w:val="num" w:pos="644"/>
        </w:tabs>
        <w:ind w:left="644"/>
      </w:pPr>
      <w:r>
        <w:t>трудногорючие (способные возгораться от источника зажигания, но не способные самостоятельно гореть после его удаления);</w:t>
      </w:r>
    </w:p>
    <w:p w:rsidR="00335C85" w:rsidRDefault="0039262E" w:rsidP="0039262E">
      <w:pPr>
        <w:pStyle w:val="a3"/>
        <w:numPr>
          <w:ilvl w:val="0"/>
          <w:numId w:val="57"/>
        </w:numPr>
        <w:tabs>
          <w:tab w:val="clear" w:pos="360"/>
          <w:tab w:val="num" w:pos="644"/>
        </w:tabs>
        <w:ind w:left="644"/>
      </w:pPr>
      <w:r>
        <w:t>горючие (сгораемые, т.е., способные самостоятельно гореть после удаления источника зажигания).</w:t>
      </w:r>
    </w:p>
    <w:p w:rsidR="00335C85" w:rsidRDefault="00335C85">
      <w:pPr>
        <w:pStyle w:val="a3"/>
        <w:ind w:firstLine="284"/>
        <w:rPr>
          <w:b/>
          <w:i/>
        </w:rPr>
      </w:pPr>
    </w:p>
    <w:p w:rsidR="00335C85" w:rsidRDefault="0039262E">
      <w:pPr>
        <w:pStyle w:val="a3"/>
        <w:ind w:firstLine="284"/>
      </w:pPr>
      <w:r>
        <w:rPr>
          <w:b/>
          <w:i/>
        </w:rPr>
        <w:t>Температура вспышки</w:t>
      </w:r>
      <w:r>
        <w:t xml:space="preserve"> — самая низкая температура горючего вещества, при которой над его поверхностью образуются пары и газы, способные вспыхивать от источника зажигания. Но скорость их образования недостаточна для устойчивого горения.</w:t>
      </w:r>
    </w:p>
    <w:p w:rsidR="00335C85" w:rsidRDefault="0039262E">
      <w:pPr>
        <w:pStyle w:val="a3"/>
        <w:ind w:firstLine="284"/>
        <w:rPr>
          <w:i/>
        </w:rPr>
      </w:pPr>
      <w:r>
        <w:rPr>
          <w:i/>
        </w:rPr>
        <w:t>Различают два класса горючих жидкостей:</w:t>
      </w:r>
    </w:p>
    <w:p w:rsidR="00335C85" w:rsidRDefault="0039262E" w:rsidP="0039262E">
      <w:pPr>
        <w:pStyle w:val="a3"/>
        <w:numPr>
          <w:ilvl w:val="0"/>
          <w:numId w:val="58"/>
        </w:numPr>
        <w:tabs>
          <w:tab w:val="clear" w:pos="360"/>
          <w:tab w:val="num" w:pos="644"/>
        </w:tabs>
        <w:ind w:left="644"/>
      </w:pPr>
      <w:r>
        <w:t>легковоспламеняющиеся (</w:t>
      </w:r>
      <w:r>
        <w:rPr>
          <w:lang w:val="en-US"/>
        </w:rPr>
        <w:t>t</w:t>
      </w:r>
      <w:r>
        <w:rPr>
          <w:vertAlign w:val="subscript"/>
        </w:rPr>
        <w:t>всп</w:t>
      </w:r>
      <w:r>
        <w:t xml:space="preserve"> до 40</w:t>
      </w:r>
      <w:r>
        <w:rPr>
          <w:vertAlign w:val="superscript"/>
        </w:rPr>
        <w:t>0</w:t>
      </w:r>
      <w:r>
        <w:t>С);</w:t>
      </w:r>
    </w:p>
    <w:p w:rsidR="00335C85" w:rsidRDefault="0039262E" w:rsidP="0039262E">
      <w:pPr>
        <w:pStyle w:val="a3"/>
        <w:numPr>
          <w:ilvl w:val="0"/>
          <w:numId w:val="58"/>
        </w:numPr>
        <w:tabs>
          <w:tab w:val="clear" w:pos="360"/>
          <w:tab w:val="num" w:pos="644"/>
        </w:tabs>
        <w:ind w:left="644"/>
      </w:pPr>
      <w:r>
        <w:t>горючие (</w:t>
      </w:r>
      <w:r>
        <w:rPr>
          <w:lang w:val="en-US"/>
        </w:rPr>
        <w:t>t</w:t>
      </w:r>
      <w:r>
        <w:rPr>
          <w:vertAlign w:val="subscript"/>
        </w:rPr>
        <w:t>всп</w:t>
      </w:r>
      <w:r>
        <w:t xml:space="preserve"> более 40</w:t>
      </w:r>
      <w:r>
        <w:rPr>
          <w:vertAlign w:val="superscript"/>
        </w:rPr>
        <w:t>0</w:t>
      </w:r>
      <w:r>
        <w:t>С).</w:t>
      </w:r>
    </w:p>
    <w:p w:rsidR="00335C85" w:rsidRDefault="00335C85">
      <w:pPr>
        <w:pStyle w:val="a3"/>
        <w:ind w:firstLine="284"/>
      </w:pPr>
    </w:p>
    <w:p w:rsidR="00335C85" w:rsidRDefault="0039262E">
      <w:pPr>
        <w:pStyle w:val="a3"/>
        <w:ind w:firstLine="284"/>
        <w:rPr>
          <w:i/>
          <w:u w:val="words"/>
        </w:rPr>
      </w:pPr>
      <w:r>
        <w:rPr>
          <w:i/>
          <w:u w:val="words"/>
        </w:rPr>
        <w:t>Используются также другие показатели:</w:t>
      </w:r>
    </w:p>
    <w:p w:rsidR="00335C85" w:rsidRDefault="0039262E" w:rsidP="0039262E">
      <w:pPr>
        <w:pStyle w:val="a3"/>
        <w:numPr>
          <w:ilvl w:val="0"/>
          <w:numId w:val="60"/>
        </w:numPr>
        <w:tabs>
          <w:tab w:val="clear" w:pos="360"/>
        </w:tabs>
        <w:ind w:left="284" w:hanging="284"/>
      </w:pPr>
      <w:r>
        <w:rPr>
          <w:i/>
        </w:rPr>
        <w:t>кислородный индекс</w:t>
      </w:r>
      <w:r>
        <w:t xml:space="preserve"> — минимальное содержание кислорода в воздухе, при котором возможно свечеобразное горение материалов;</w:t>
      </w:r>
    </w:p>
    <w:p w:rsidR="00335C85" w:rsidRDefault="0039262E" w:rsidP="0039262E">
      <w:pPr>
        <w:pStyle w:val="a3"/>
        <w:numPr>
          <w:ilvl w:val="0"/>
          <w:numId w:val="60"/>
        </w:numPr>
        <w:tabs>
          <w:tab w:val="clear" w:pos="360"/>
        </w:tabs>
        <w:ind w:left="284" w:hanging="284"/>
      </w:pPr>
      <w:r>
        <w:rPr>
          <w:i/>
        </w:rPr>
        <w:t>коэффициент дымообразования</w:t>
      </w:r>
      <w:r>
        <w:t xml:space="preserve"> — величина, характеризующая оптическую плотность дыма при сгорании вещества в объеме помещения;</w:t>
      </w:r>
    </w:p>
    <w:p w:rsidR="00335C85" w:rsidRDefault="0039262E" w:rsidP="0039262E">
      <w:pPr>
        <w:pStyle w:val="a3"/>
        <w:numPr>
          <w:ilvl w:val="0"/>
          <w:numId w:val="60"/>
        </w:numPr>
        <w:tabs>
          <w:tab w:val="clear" w:pos="360"/>
        </w:tabs>
        <w:ind w:left="284" w:hanging="284"/>
      </w:pPr>
      <w:r>
        <w:rPr>
          <w:i/>
        </w:rPr>
        <w:t>индекс распространения пламени</w:t>
      </w:r>
      <w:r>
        <w:t xml:space="preserve"> — характеризует способность вещества распространять пламя по поверхности (безразмерная величина):</w:t>
      </w:r>
    </w:p>
    <w:p w:rsidR="00335C85" w:rsidRDefault="0039262E">
      <w:pPr>
        <w:pStyle w:val="a3"/>
        <w:ind w:firstLine="1134"/>
      </w:pPr>
      <w:r>
        <w:t xml:space="preserve">0 </w:t>
      </w:r>
      <w:r>
        <w:tab/>
      </w:r>
      <w:r>
        <w:tab/>
        <w:t>- не распространяющее пламя;</w:t>
      </w:r>
    </w:p>
    <w:p w:rsidR="00335C85" w:rsidRDefault="0039262E">
      <w:pPr>
        <w:pStyle w:val="a3"/>
        <w:ind w:firstLine="1134"/>
      </w:pPr>
      <w:r>
        <w:t xml:space="preserve">0-20 </w:t>
      </w:r>
      <w:r>
        <w:tab/>
        <w:t>- вещества, медленно распространяющие пламя;</w:t>
      </w:r>
    </w:p>
    <w:p w:rsidR="00335C85" w:rsidRDefault="0039262E">
      <w:pPr>
        <w:pStyle w:val="a3"/>
        <w:ind w:firstLine="1134"/>
      </w:pPr>
      <w:r>
        <w:t>более 20-ти</w:t>
      </w:r>
      <w:r>
        <w:tab/>
        <w:t>- быстро распространяющие пламя.</w:t>
      </w:r>
    </w:p>
    <w:p w:rsidR="00335C85" w:rsidRDefault="0039262E" w:rsidP="0039262E">
      <w:pPr>
        <w:pStyle w:val="a3"/>
        <w:numPr>
          <w:ilvl w:val="0"/>
          <w:numId w:val="61"/>
        </w:numPr>
        <w:tabs>
          <w:tab w:val="clear" w:pos="360"/>
        </w:tabs>
        <w:ind w:left="284" w:hanging="284"/>
      </w:pPr>
      <w:r>
        <w:rPr>
          <w:i/>
        </w:rPr>
        <w:t>токсичность продуктов горения</w:t>
      </w:r>
      <w:r>
        <w:t xml:space="preserve"> — отношение количества материала к единице объема, замкнутого в пространстве, при сгорании которого выделяющиеся продукты приводят к 50% гибели подопытных животных.</w:t>
      </w:r>
    </w:p>
    <w:p w:rsidR="00335C85" w:rsidRDefault="0039262E">
      <w:pPr>
        <w:pStyle w:val="1"/>
      </w:pPr>
      <w:r>
        <w:br w:type="page"/>
      </w:r>
      <w:bookmarkStart w:id="24" w:name="_Toc514096590"/>
      <w:r>
        <w:lastRenderedPageBreak/>
        <w:t>Раздел 3. Безопасность эксплуатации электроустановок.</w:t>
      </w:r>
      <w:bookmarkEnd w:id="24"/>
    </w:p>
    <w:p w:rsidR="00335C85" w:rsidRDefault="0039262E">
      <w:pPr>
        <w:pStyle w:val="2"/>
      </w:pPr>
      <w:bookmarkStart w:id="25" w:name="_Toc514096591"/>
      <w:r>
        <w:t>Тема 8: Анализ опасности поражения человека электрическим током.</w:t>
      </w:r>
      <w:bookmarkEnd w:id="25"/>
    </w:p>
    <w:p w:rsidR="00335C85" w:rsidRDefault="0039262E">
      <w:pPr>
        <w:pStyle w:val="3"/>
      </w:pPr>
      <w:bookmarkStart w:id="26" w:name="_Toc514096592"/>
      <w:r>
        <w:t>Лекция 11: Действие электрического тока на человека.</w:t>
      </w:r>
      <w:bookmarkEnd w:id="26"/>
    </w:p>
    <w:p w:rsidR="00335C85" w:rsidRDefault="0039262E">
      <w:pPr>
        <w:pStyle w:val="a3"/>
        <w:rPr>
          <w:b/>
          <w:i/>
          <w:sz w:val="22"/>
        </w:rPr>
      </w:pPr>
      <w:r>
        <w:rPr>
          <w:b/>
          <w:i/>
          <w:sz w:val="22"/>
        </w:rPr>
        <w:t>Вопросы:</w:t>
      </w:r>
    </w:p>
    <w:p w:rsidR="00335C85" w:rsidRDefault="0039262E" w:rsidP="0039262E">
      <w:pPr>
        <w:pStyle w:val="a3"/>
        <w:numPr>
          <w:ilvl w:val="0"/>
          <w:numId w:val="62"/>
        </w:numPr>
      </w:pPr>
      <w:r>
        <w:t>Анализ электротравматизма в ВС РФ.</w:t>
      </w:r>
    </w:p>
    <w:p w:rsidR="00335C85" w:rsidRDefault="0039262E" w:rsidP="0039262E">
      <w:pPr>
        <w:pStyle w:val="a3"/>
        <w:numPr>
          <w:ilvl w:val="0"/>
          <w:numId w:val="62"/>
        </w:numPr>
      </w:pPr>
      <w:r>
        <w:t>Характер действия электрического тока на человека.</w:t>
      </w:r>
    </w:p>
    <w:p w:rsidR="00335C85" w:rsidRDefault="0039262E" w:rsidP="0039262E">
      <w:pPr>
        <w:pStyle w:val="a3"/>
        <w:numPr>
          <w:ilvl w:val="0"/>
          <w:numId w:val="62"/>
        </w:numPr>
      </w:pPr>
      <w:r>
        <w:t>Виды поражения электрическим током.</w:t>
      </w:r>
    </w:p>
    <w:p w:rsidR="00335C85" w:rsidRDefault="0039262E" w:rsidP="0039262E">
      <w:pPr>
        <w:pStyle w:val="a3"/>
        <w:numPr>
          <w:ilvl w:val="0"/>
          <w:numId w:val="62"/>
        </w:numPr>
      </w:pPr>
      <w:r>
        <w:t>Факторы, влияющие на исход поражения.</w:t>
      </w:r>
    </w:p>
    <w:p w:rsidR="00335C85" w:rsidRDefault="00335C85">
      <w:pPr>
        <w:pStyle w:val="a3"/>
      </w:pPr>
    </w:p>
    <w:p w:rsidR="00335C85" w:rsidRDefault="0039262E">
      <w:pPr>
        <w:pStyle w:val="a3"/>
        <w:ind w:firstLine="1134"/>
        <w:rPr>
          <w:b/>
          <w:smallCaps/>
        </w:rPr>
      </w:pPr>
      <w:r>
        <w:rPr>
          <w:b/>
          <w:smallCaps/>
        </w:rPr>
        <w:t>== Вопрос 1 ==</w:t>
      </w:r>
    </w:p>
    <w:p w:rsidR="00335C85" w:rsidRDefault="0039262E">
      <w:pPr>
        <w:pStyle w:val="a3"/>
        <w:ind w:firstLine="1134"/>
        <w:rPr>
          <w:b/>
          <w:i/>
          <w:smallCaps/>
        </w:rPr>
      </w:pPr>
      <w:r>
        <w:rPr>
          <w:i/>
          <w:smallCaps/>
        </w:rPr>
        <w:t>Анализ электротравматизма в ВС РФ</w:t>
      </w:r>
      <w:r>
        <w:rPr>
          <w:b/>
          <w:i/>
          <w:smallCaps/>
        </w:rPr>
        <w:t>.</w:t>
      </w:r>
    </w:p>
    <w:p w:rsidR="00335C85" w:rsidRDefault="00335C85">
      <w:pPr>
        <w:pStyle w:val="a3"/>
      </w:pPr>
    </w:p>
    <w:p w:rsidR="00335C85" w:rsidRDefault="0039262E">
      <w:pPr>
        <w:pStyle w:val="a3"/>
        <w:ind w:firstLine="284"/>
      </w:pPr>
      <w:r>
        <w:rPr>
          <w:b/>
          <w:i/>
        </w:rPr>
        <w:t xml:space="preserve">Электробезопасность </w:t>
      </w:r>
      <w:r>
        <w:t>— система организационных и технических мероприятий и средств, обеспечивающих защиту людей от вредного и опасного воздействия электрического тока, электрической дуги, электромагнитного поля и статического электричества.</w:t>
      </w:r>
    </w:p>
    <w:p w:rsidR="00335C85" w:rsidRDefault="0039262E">
      <w:pPr>
        <w:pStyle w:val="a3"/>
        <w:ind w:firstLine="284"/>
      </w:pPr>
      <w:r>
        <w:t>От всего объема травматизма электротравматизм составляет около 40%.</w:t>
      </w:r>
    </w:p>
    <w:p w:rsidR="00335C85" w:rsidRDefault="00335C85">
      <w:pPr>
        <w:pStyle w:val="a3"/>
      </w:pPr>
    </w:p>
    <w:p w:rsidR="00335C85" w:rsidRDefault="0039262E">
      <w:pPr>
        <w:pStyle w:val="a3"/>
        <w:ind w:firstLine="1134"/>
        <w:rPr>
          <w:b/>
          <w:smallCaps/>
        </w:rPr>
      </w:pPr>
      <w:r>
        <w:rPr>
          <w:b/>
          <w:smallCaps/>
        </w:rPr>
        <w:t>== Вопрос 2 ==</w:t>
      </w:r>
    </w:p>
    <w:p w:rsidR="00335C85" w:rsidRDefault="0039262E">
      <w:pPr>
        <w:pStyle w:val="a3"/>
        <w:ind w:firstLine="1134"/>
        <w:rPr>
          <w:b/>
          <w:i/>
          <w:smallCaps/>
        </w:rPr>
      </w:pPr>
      <w:r>
        <w:rPr>
          <w:i/>
          <w:smallCaps/>
        </w:rPr>
        <w:t>Характер действия электрического тока на человека</w:t>
      </w:r>
      <w:r>
        <w:rPr>
          <w:b/>
          <w:i/>
          <w:smallCaps/>
        </w:rPr>
        <w:t>.</w:t>
      </w:r>
    </w:p>
    <w:p w:rsidR="00335C85" w:rsidRDefault="0055227A">
      <w:pPr>
        <w:pStyle w:val="a3"/>
      </w:pPr>
      <w:r>
        <w:rPr>
          <w:noProof/>
        </w:rPr>
        <w:pict>
          <v:group id="_x0000_s1354" style="position:absolute;left:0;text-align:left;margin-left:.05pt;margin-top:9.85pt;width:518.4pt;height:113.6pt;z-index:251626496" coordorigin="852,6248" coordsize="10368,2272" o:allowincell="f">
            <v:shape id="_x0000_s1334" type="#_x0000_t202" style="position:absolute;left:852;top:6248;width:10368;height:2272" o:regroupid="15" strokecolor="#969696" strokeweight="3pt">
              <v:stroke linestyle="thinThin"/>
              <v:textbox style="mso-next-textbox:#_x0000_s1334">
                <w:txbxContent>
                  <w:p w:rsidR="00335C85" w:rsidRDefault="0039262E">
                    <w:pPr>
                      <w:pStyle w:val="a3"/>
                      <w:jc w:val="center"/>
                      <w:rPr>
                        <w:rFonts w:ascii="Impact" w:hAnsi="Impact"/>
                        <w:spacing w:val="90"/>
                        <w:u w:val="words"/>
                      </w:rPr>
                    </w:pPr>
                    <w:r>
                      <w:rPr>
                        <w:rFonts w:ascii="Impact" w:hAnsi="Impact"/>
                        <w:spacing w:val="90"/>
                        <w:u w:val="words"/>
                      </w:rPr>
                      <w:t>Виды действия электрического тока на тело человека</w:t>
                    </w:r>
                  </w:p>
                  <w:p w:rsidR="00335C85" w:rsidRDefault="00335C85">
                    <w:pPr>
                      <w:jc w:val="center"/>
                      <w:rPr>
                        <w:b/>
                        <w:u w:val="words"/>
                      </w:rPr>
                    </w:pPr>
                  </w:p>
                  <w:p w:rsidR="00335C85" w:rsidRDefault="00335C85">
                    <w:pPr>
                      <w:jc w:val="center"/>
                      <w:rPr>
                        <w:b/>
                        <w:u w:val="words"/>
                      </w:rPr>
                    </w:pPr>
                  </w:p>
                  <w:p w:rsidR="00335C85" w:rsidRDefault="00335C85">
                    <w:pPr>
                      <w:jc w:val="center"/>
                      <w:rPr>
                        <w:b/>
                        <w:u w:val="words"/>
                      </w:rPr>
                    </w:pPr>
                  </w:p>
                </w:txbxContent>
              </v:textbox>
            </v:shape>
            <v:shape id="_x0000_s1338" type="#_x0000_t202" style="position:absolute;left:994;top:7100;width:2270;height:1278" o:regroupid="15" fillcolor="#eaeaea" strokecolor="silver">
              <v:textbox inset="0,,0">
                <w:txbxContent>
                  <w:p w:rsidR="00335C85" w:rsidRDefault="0039262E">
                    <w:pPr>
                      <w:ind w:firstLine="142"/>
                      <w:jc w:val="center"/>
                      <w:rPr>
                        <w:i/>
                        <w:sz w:val="16"/>
                      </w:rPr>
                    </w:pPr>
                    <w:r>
                      <w:rPr>
                        <w:i/>
                        <w:sz w:val="16"/>
                      </w:rPr>
                      <w:t>Термическое:</w:t>
                    </w:r>
                  </w:p>
                  <w:p w:rsidR="00335C85" w:rsidRDefault="00335C85">
                    <w:pPr>
                      <w:jc w:val="right"/>
                      <w:rPr>
                        <w:sz w:val="10"/>
                      </w:rPr>
                    </w:pPr>
                  </w:p>
                  <w:p w:rsidR="00335C85" w:rsidRDefault="0039262E" w:rsidP="0039262E">
                    <w:pPr>
                      <w:numPr>
                        <w:ilvl w:val="0"/>
                        <w:numId w:val="7"/>
                      </w:numPr>
                      <w:tabs>
                        <w:tab w:val="clear" w:pos="360"/>
                        <w:tab w:val="left" w:pos="284"/>
                      </w:tabs>
                      <w:ind w:left="284" w:hanging="142"/>
                      <w:rPr>
                        <w:sz w:val="16"/>
                      </w:rPr>
                    </w:pPr>
                    <w:r>
                      <w:rPr>
                        <w:sz w:val="16"/>
                      </w:rPr>
                      <w:t>ожоги;</w:t>
                    </w:r>
                  </w:p>
                  <w:p w:rsidR="00335C85" w:rsidRDefault="0039262E" w:rsidP="0039262E">
                    <w:pPr>
                      <w:numPr>
                        <w:ilvl w:val="0"/>
                        <w:numId w:val="63"/>
                      </w:numPr>
                      <w:tabs>
                        <w:tab w:val="left" w:pos="284"/>
                      </w:tabs>
                      <w:ind w:left="284" w:hanging="142"/>
                      <w:rPr>
                        <w:sz w:val="16"/>
                      </w:rPr>
                    </w:pPr>
                    <w:r>
                      <w:rPr>
                        <w:sz w:val="16"/>
                      </w:rPr>
                      <w:t xml:space="preserve">нагрев сосудов и нервов; </w:t>
                    </w:r>
                  </w:p>
                  <w:p w:rsidR="00335C85" w:rsidRDefault="0039262E" w:rsidP="0039262E">
                    <w:pPr>
                      <w:numPr>
                        <w:ilvl w:val="0"/>
                        <w:numId w:val="63"/>
                      </w:numPr>
                      <w:tabs>
                        <w:tab w:val="left" w:pos="284"/>
                      </w:tabs>
                      <w:ind w:left="284" w:hanging="142"/>
                      <w:rPr>
                        <w:sz w:val="16"/>
                      </w:rPr>
                    </w:pPr>
                    <w:r>
                      <w:rPr>
                        <w:sz w:val="16"/>
                      </w:rPr>
                      <w:t>функциональное расстройство мозга и сердца.</w:t>
                    </w:r>
                  </w:p>
                </w:txbxContent>
              </v:textbox>
            </v:shape>
            <v:shape id="_x0000_s1346" type="#_x0000_t202" style="position:absolute;left:3408;top:7100;width:2414;height:1278" fillcolor="#eaeaea" strokecolor="silver">
              <v:textbox inset="0,,0">
                <w:txbxContent>
                  <w:p w:rsidR="00335C85" w:rsidRDefault="0039262E">
                    <w:pPr>
                      <w:ind w:firstLine="142"/>
                      <w:jc w:val="center"/>
                      <w:rPr>
                        <w:i/>
                        <w:sz w:val="16"/>
                      </w:rPr>
                    </w:pPr>
                    <w:r>
                      <w:rPr>
                        <w:i/>
                        <w:sz w:val="16"/>
                      </w:rPr>
                      <w:t>Электролитическое (химич.):</w:t>
                    </w:r>
                  </w:p>
                  <w:p w:rsidR="00335C85" w:rsidRDefault="00335C85">
                    <w:pPr>
                      <w:jc w:val="right"/>
                      <w:rPr>
                        <w:sz w:val="10"/>
                      </w:rPr>
                    </w:pPr>
                  </w:p>
                  <w:p w:rsidR="00335C85" w:rsidRDefault="0039262E" w:rsidP="0039262E">
                    <w:pPr>
                      <w:numPr>
                        <w:ilvl w:val="0"/>
                        <w:numId w:val="7"/>
                      </w:numPr>
                      <w:tabs>
                        <w:tab w:val="clear" w:pos="360"/>
                      </w:tabs>
                      <w:ind w:left="284" w:hanging="142"/>
                      <w:rPr>
                        <w:sz w:val="16"/>
                      </w:rPr>
                    </w:pPr>
                    <w:r>
                      <w:rPr>
                        <w:sz w:val="16"/>
                      </w:rPr>
                      <w:t>разложение крови и органических жидкостей.</w:t>
                    </w:r>
                  </w:p>
                </w:txbxContent>
              </v:textbox>
            </v:shape>
            <v:shape id="_x0000_s1347" type="#_x0000_t202" style="position:absolute;left:5964;top:7100;width:2414;height:1278" fillcolor="#eaeaea" strokecolor="silver">
              <v:textbox inset="0,,0">
                <w:txbxContent>
                  <w:p w:rsidR="00335C85" w:rsidRDefault="0039262E">
                    <w:pPr>
                      <w:ind w:firstLine="142"/>
                      <w:jc w:val="center"/>
                      <w:rPr>
                        <w:i/>
                        <w:sz w:val="16"/>
                      </w:rPr>
                    </w:pPr>
                    <w:r>
                      <w:rPr>
                        <w:i/>
                        <w:sz w:val="16"/>
                      </w:rPr>
                      <w:t>Механическое (динамическое):</w:t>
                    </w:r>
                  </w:p>
                  <w:p w:rsidR="00335C85" w:rsidRDefault="00335C85">
                    <w:pPr>
                      <w:jc w:val="right"/>
                      <w:rPr>
                        <w:sz w:val="10"/>
                      </w:rPr>
                    </w:pPr>
                  </w:p>
                  <w:p w:rsidR="00335C85" w:rsidRDefault="0039262E" w:rsidP="0039262E">
                    <w:pPr>
                      <w:numPr>
                        <w:ilvl w:val="0"/>
                        <w:numId w:val="7"/>
                      </w:numPr>
                      <w:tabs>
                        <w:tab w:val="left" w:pos="284"/>
                      </w:tabs>
                      <w:ind w:left="0" w:firstLine="142"/>
                      <w:rPr>
                        <w:sz w:val="16"/>
                      </w:rPr>
                    </w:pPr>
                    <w:r>
                      <w:rPr>
                        <w:sz w:val="16"/>
                      </w:rPr>
                      <w:t>взрыв кровеносных сосудов;</w:t>
                    </w:r>
                  </w:p>
                  <w:p w:rsidR="00335C85" w:rsidRDefault="0039262E" w:rsidP="0039262E">
                    <w:pPr>
                      <w:numPr>
                        <w:ilvl w:val="0"/>
                        <w:numId w:val="7"/>
                      </w:numPr>
                      <w:tabs>
                        <w:tab w:val="clear" w:pos="360"/>
                      </w:tabs>
                      <w:ind w:left="284" w:hanging="142"/>
                      <w:rPr>
                        <w:sz w:val="16"/>
                      </w:rPr>
                    </w:pPr>
                    <w:r>
                      <w:rPr>
                        <w:sz w:val="16"/>
                      </w:rPr>
                      <w:t>расслоение поврежденных тканей организма.</w:t>
                    </w:r>
                  </w:p>
                </w:txbxContent>
              </v:textbox>
            </v:shape>
            <v:shape id="_x0000_s1348" type="#_x0000_t202" style="position:absolute;left:8520;top:7100;width:2556;height:1278" fillcolor="#eaeaea" strokecolor="silver">
              <v:textbox inset="0,,0">
                <w:txbxContent>
                  <w:p w:rsidR="00335C85" w:rsidRDefault="0039262E">
                    <w:pPr>
                      <w:ind w:firstLine="142"/>
                      <w:jc w:val="center"/>
                      <w:rPr>
                        <w:sz w:val="10"/>
                      </w:rPr>
                    </w:pPr>
                    <w:r>
                      <w:rPr>
                        <w:i/>
                        <w:sz w:val="16"/>
                      </w:rPr>
                      <w:t>Биологическое.</w:t>
                    </w:r>
                  </w:p>
                </w:txbxContent>
              </v:textbox>
            </v:shape>
            <v:shape id="_x0000_s1349" type="#_x0000_t67" style="position:absolute;left:4402;top:6674;width:576;height:432" fillcolor="#eaeaea" strokecolor="#969696"/>
            <v:shape id="_x0000_s1350" type="#_x0000_t67" style="position:absolute;left:6958;top:6674;width:576;height:432" fillcolor="#eaeaea" strokecolor="#969696"/>
            <v:shape id="_x0000_s1351" type="#_x0000_t67" style="position:absolute;left:9514;top:6674;width:576;height:432" fillcolor="#eaeaea" strokecolor="#969696"/>
            <v:shape id="_x0000_s1335" type="#_x0000_t67" style="position:absolute;left:1846;top:6674;width:576;height:432" o:regroupid="15" fillcolor="#eaeaea" strokecolor="#969696"/>
            <v:shape id="_x0000_s1352" type="#_x0000_t202" style="position:absolute;left:8557;top:7384;width:1241;height:852">
              <v:textbox inset="0,,0">
                <w:txbxContent>
                  <w:p w:rsidR="00335C85" w:rsidRDefault="0039262E">
                    <w:pPr>
                      <w:jc w:val="center"/>
                      <w:rPr>
                        <w:i/>
                        <w:sz w:val="16"/>
                      </w:rPr>
                    </w:pPr>
                    <w:r>
                      <w:rPr>
                        <w:i/>
                        <w:sz w:val="16"/>
                        <w:u w:val="words"/>
                      </w:rPr>
                      <w:t>Прямое</w:t>
                    </w:r>
                    <w:r>
                      <w:rPr>
                        <w:i/>
                        <w:sz w:val="16"/>
                      </w:rPr>
                      <w:t>:</w:t>
                    </w:r>
                  </w:p>
                  <w:p w:rsidR="00335C85" w:rsidRDefault="0039262E">
                    <w:pPr>
                      <w:pStyle w:val="20"/>
                      <w:jc w:val="center"/>
                    </w:pPr>
                    <w:r>
                      <w:t>раздражение, возбуждение живых тканей.</w:t>
                    </w:r>
                  </w:p>
                </w:txbxContent>
              </v:textbox>
            </v:shape>
            <v:shape id="_x0000_s1353" type="#_x0000_t202" style="position:absolute;left:9798;top:7384;width:1215;height:852">
              <v:textbox inset="0,,0">
                <w:txbxContent>
                  <w:p w:rsidR="00335C85" w:rsidRDefault="0039262E">
                    <w:pPr>
                      <w:jc w:val="center"/>
                      <w:rPr>
                        <w:i/>
                        <w:sz w:val="16"/>
                      </w:rPr>
                    </w:pPr>
                    <w:r>
                      <w:rPr>
                        <w:i/>
                        <w:sz w:val="16"/>
                        <w:u w:val="words"/>
                      </w:rPr>
                      <w:t>Рефлекторное</w:t>
                    </w:r>
                    <w:r>
                      <w:rPr>
                        <w:i/>
                        <w:sz w:val="16"/>
                      </w:rPr>
                      <w:t>:</w:t>
                    </w:r>
                  </w:p>
                  <w:p w:rsidR="00335C85" w:rsidRDefault="0039262E">
                    <w:pPr>
                      <w:jc w:val="center"/>
                    </w:pPr>
                    <w:r>
                      <w:rPr>
                        <w:i/>
                        <w:sz w:val="16"/>
                      </w:rPr>
                      <w:t>нарушение биоэнергетических процессов</w:t>
                    </w:r>
                  </w:p>
                </w:txbxContent>
              </v:textbox>
            </v:shape>
          </v:group>
        </w:pict>
      </w: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9262E">
      <w:pPr>
        <w:pStyle w:val="a3"/>
        <w:ind w:firstLine="1134"/>
        <w:rPr>
          <w:b/>
          <w:smallCaps/>
        </w:rPr>
      </w:pPr>
      <w:r>
        <w:rPr>
          <w:b/>
          <w:smallCaps/>
        </w:rPr>
        <w:t>== Вопрос 3 ==</w:t>
      </w:r>
    </w:p>
    <w:p w:rsidR="00335C85" w:rsidRDefault="0039262E">
      <w:pPr>
        <w:pStyle w:val="a3"/>
        <w:ind w:firstLine="1134"/>
        <w:rPr>
          <w:b/>
          <w:i/>
          <w:smallCaps/>
        </w:rPr>
      </w:pPr>
      <w:r>
        <w:rPr>
          <w:i/>
          <w:smallCaps/>
        </w:rPr>
        <w:t>Виды поражения электрическим током</w:t>
      </w:r>
      <w:r>
        <w:rPr>
          <w:b/>
          <w:i/>
          <w:smallCaps/>
        </w:rPr>
        <w:t>.</w:t>
      </w:r>
    </w:p>
    <w:p w:rsidR="00335C85" w:rsidRDefault="00335C85">
      <w:pPr>
        <w:pStyle w:val="a3"/>
      </w:pPr>
    </w:p>
    <w:p w:rsidR="00335C85" w:rsidRDefault="0039262E">
      <w:pPr>
        <w:pStyle w:val="a3"/>
        <w:tabs>
          <w:tab w:val="left" w:pos="567"/>
        </w:tabs>
        <w:ind w:firstLine="283"/>
      </w:pPr>
      <w:r>
        <w:rPr>
          <w:b/>
          <w:i/>
          <w:u w:val="words"/>
          <w:lang w:val="en-US"/>
        </w:rPr>
        <w:t>I</w:t>
      </w:r>
      <w:r>
        <w:rPr>
          <w:b/>
          <w:i/>
          <w:u w:val="words"/>
        </w:rPr>
        <w:t>. Электрические травмы местного действия (электротравмы).</w:t>
      </w:r>
      <w:r>
        <w:t xml:space="preserve"> 20-25%:</w:t>
      </w:r>
    </w:p>
    <w:p w:rsidR="00335C85" w:rsidRDefault="0039262E">
      <w:pPr>
        <w:pStyle w:val="a3"/>
        <w:tabs>
          <w:tab w:val="left" w:pos="567"/>
        </w:tabs>
      </w:pPr>
      <w:r>
        <w:rPr>
          <w:i/>
        </w:rPr>
        <w:t>электрические знаки (метки)</w:t>
      </w:r>
      <w:r>
        <w:t xml:space="preserve"> — в местах входа электрического тока (серые мозолистые образования);</w:t>
      </w:r>
    </w:p>
    <w:p w:rsidR="00335C85" w:rsidRDefault="0039262E">
      <w:pPr>
        <w:pStyle w:val="a3"/>
        <w:tabs>
          <w:tab w:val="left" w:pos="567"/>
        </w:tabs>
      </w:pPr>
      <w:r>
        <w:rPr>
          <w:i/>
        </w:rPr>
        <w:t>электрометаллизация кожи</w:t>
      </w:r>
      <w:r>
        <w:t xml:space="preserve"> — разбрызгивание металла в результате электрической дуги;</w:t>
      </w:r>
    </w:p>
    <w:p w:rsidR="00335C85" w:rsidRDefault="0039262E">
      <w:pPr>
        <w:pStyle w:val="a3"/>
        <w:tabs>
          <w:tab w:val="left" w:pos="567"/>
        </w:tabs>
      </w:pPr>
      <w:r>
        <w:rPr>
          <w:i/>
        </w:rPr>
        <w:t>электроофтальмия</w:t>
      </w:r>
      <w:r>
        <w:t xml:space="preserve"> — ожог наружной оболочки глаза в результате действия ультрафиолетовых лучей;</w:t>
      </w:r>
    </w:p>
    <w:p w:rsidR="00335C85" w:rsidRDefault="0039262E">
      <w:pPr>
        <w:pStyle w:val="a3"/>
        <w:tabs>
          <w:tab w:val="left" w:pos="567"/>
        </w:tabs>
      </w:pPr>
      <w:r>
        <w:rPr>
          <w:i/>
        </w:rPr>
        <w:t>механическое повреждение</w:t>
      </w:r>
      <w:r>
        <w:t xml:space="preserve"> (разрыв связок, заломы);</w:t>
      </w:r>
    </w:p>
    <w:p w:rsidR="00335C85" w:rsidRDefault="0039262E">
      <w:pPr>
        <w:pStyle w:val="a3"/>
        <w:tabs>
          <w:tab w:val="left" w:pos="567"/>
        </w:tabs>
        <w:rPr>
          <w:i/>
        </w:rPr>
      </w:pPr>
      <w:r>
        <w:rPr>
          <w:i/>
        </w:rPr>
        <w:t>электрические ожоги:</w:t>
      </w:r>
    </w:p>
    <w:p w:rsidR="00335C85" w:rsidRDefault="0039262E" w:rsidP="0039262E">
      <w:pPr>
        <w:pStyle w:val="a3"/>
        <w:numPr>
          <w:ilvl w:val="0"/>
          <w:numId w:val="64"/>
        </w:numPr>
        <w:tabs>
          <w:tab w:val="clear" w:pos="360"/>
          <w:tab w:val="left" w:pos="567"/>
          <w:tab w:val="left" w:pos="851"/>
        </w:tabs>
        <w:ind w:left="0" w:firstLine="283"/>
      </w:pPr>
      <w:r>
        <w:t>токовой;</w:t>
      </w:r>
    </w:p>
    <w:p w:rsidR="00335C85" w:rsidRDefault="0039262E" w:rsidP="0039262E">
      <w:pPr>
        <w:pStyle w:val="a3"/>
        <w:numPr>
          <w:ilvl w:val="0"/>
          <w:numId w:val="64"/>
        </w:numPr>
        <w:tabs>
          <w:tab w:val="clear" w:pos="360"/>
          <w:tab w:val="left" w:pos="567"/>
          <w:tab w:val="left" w:pos="851"/>
        </w:tabs>
        <w:ind w:left="0" w:firstLine="283"/>
      </w:pPr>
      <w:r>
        <w:t>дуговой (более 1000 В).</w:t>
      </w:r>
    </w:p>
    <w:p w:rsidR="00335C85" w:rsidRDefault="0039262E">
      <w:pPr>
        <w:pStyle w:val="a3"/>
        <w:tabs>
          <w:tab w:val="left" w:pos="567"/>
        </w:tabs>
        <w:rPr>
          <w:i/>
        </w:rPr>
      </w:pPr>
      <w:r>
        <w:rPr>
          <w:i/>
        </w:rPr>
        <w:t>4 степени ожогов:</w:t>
      </w:r>
    </w:p>
    <w:p w:rsidR="00335C85" w:rsidRDefault="0039262E" w:rsidP="0039262E">
      <w:pPr>
        <w:pStyle w:val="a3"/>
        <w:numPr>
          <w:ilvl w:val="0"/>
          <w:numId w:val="65"/>
        </w:numPr>
        <w:tabs>
          <w:tab w:val="clear" w:pos="360"/>
          <w:tab w:val="left" w:pos="567"/>
          <w:tab w:val="left" w:pos="851"/>
        </w:tabs>
        <w:ind w:left="0" w:firstLine="283"/>
      </w:pPr>
      <w:r>
        <w:t>покраснение;</w:t>
      </w:r>
    </w:p>
    <w:p w:rsidR="00335C85" w:rsidRDefault="0039262E" w:rsidP="0039262E">
      <w:pPr>
        <w:pStyle w:val="a3"/>
        <w:numPr>
          <w:ilvl w:val="0"/>
          <w:numId w:val="65"/>
        </w:numPr>
        <w:tabs>
          <w:tab w:val="clear" w:pos="360"/>
          <w:tab w:val="left" w:pos="567"/>
          <w:tab w:val="left" w:pos="851"/>
        </w:tabs>
        <w:ind w:left="0" w:firstLine="283"/>
      </w:pPr>
      <w:r>
        <w:t>пузыри;</w:t>
      </w:r>
    </w:p>
    <w:p w:rsidR="00335C85" w:rsidRDefault="0039262E" w:rsidP="0039262E">
      <w:pPr>
        <w:pStyle w:val="a3"/>
        <w:numPr>
          <w:ilvl w:val="0"/>
          <w:numId w:val="65"/>
        </w:numPr>
        <w:tabs>
          <w:tab w:val="clear" w:pos="360"/>
          <w:tab w:val="left" w:pos="567"/>
          <w:tab w:val="left" w:pos="851"/>
        </w:tabs>
        <w:ind w:left="0" w:firstLine="283"/>
      </w:pPr>
      <w:r>
        <w:t>омертвление участков кожи;</w:t>
      </w:r>
    </w:p>
    <w:p w:rsidR="00335C85" w:rsidRDefault="0039262E" w:rsidP="0039262E">
      <w:pPr>
        <w:pStyle w:val="a3"/>
        <w:numPr>
          <w:ilvl w:val="0"/>
          <w:numId w:val="65"/>
        </w:numPr>
        <w:tabs>
          <w:tab w:val="clear" w:pos="360"/>
          <w:tab w:val="left" w:pos="567"/>
          <w:tab w:val="left" w:pos="851"/>
        </w:tabs>
        <w:ind w:left="0" w:firstLine="283"/>
      </w:pPr>
      <w:r>
        <w:t>обугливание.</w:t>
      </w:r>
    </w:p>
    <w:p w:rsidR="00335C85" w:rsidRDefault="00335C85">
      <w:pPr>
        <w:pStyle w:val="a3"/>
        <w:tabs>
          <w:tab w:val="left" w:pos="567"/>
        </w:tabs>
        <w:ind w:firstLine="283"/>
        <w:rPr>
          <w:sz w:val="10"/>
        </w:rPr>
      </w:pPr>
    </w:p>
    <w:p w:rsidR="00335C85" w:rsidRDefault="0039262E">
      <w:pPr>
        <w:pStyle w:val="a3"/>
        <w:tabs>
          <w:tab w:val="left" w:pos="567"/>
        </w:tabs>
        <w:ind w:firstLine="283"/>
      </w:pPr>
      <w:r>
        <w:rPr>
          <w:b/>
          <w:i/>
          <w:u w:val="words"/>
          <w:lang w:val="en-US"/>
        </w:rPr>
        <w:t>II</w:t>
      </w:r>
      <w:r>
        <w:rPr>
          <w:b/>
          <w:i/>
          <w:u w:val="words"/>
        </w:rPr>
        <w:t>. Электрические травмы общего действия (электрические удары).</w:t>
      </w:r>
      <w:r>
        <w:t xml:space="preserve"> 20-25%. Мернорефлекторная реакция организма на действие электрического тока.</w:t>
      </w:r>
    </w:p>
    <w:p w:rsidR="00335C85" w:rsidRDefault="0039262E">
      <w:pPr>
        <w:pStyle w:val="a3"/>
        <w:tabs>
          <w:tab w:val="left" w:pos="567"/>
        </w:tabs>
        <w:ind w:firstLine="283"/>
      </w:pPr>
      <w:r>
        <w:rPr>
          <w:i/>
        </w:rPr>
        <w:t>1 стадия:</w:t>
      </w:r>
      <w:r>
        <w:t xml:space="preserve"> судорожное сокращение мышц без потери сознания (менее 10 мА);</w:t>
      </w:r>
    </w:p>
    <w:p w:rsidR="00335C85" w:rsidRDefault="0039262E">
      <w:pPr>
        <w:pStyle w:val="a3"/>
        <w:tabs>
          <w:tab w:val="left" w:pos="567"/>
        </w:tabs>
        <w:ind w:firstLine="283"/>
      </w:pPr>
      <w:r>
        <w:rPr>
          <w:i/>
        </w:rPr>
        <w:t>2 стадия:</w:t>
      </w:r>
      <w:r>
        <w:t xml:space="preserve"> судорожное сокращение мышц с потерей сознания, нарушение дыхания и работы сердца (10 – 25 мА);</w:t>
      </w:r>
    </w:p>
    <w:p w:rsidR="00335C85" w:rsidRDefault="0039262E">
      <w:pPr>
        <w:pStyle w:val="a3"/>
        <w:tabs>
          <w:tab w:val="left" w:pos="567"/>
        </w:tabs>
        <w:ind w:firstLine="283"/>
      </w:pPr>
      <w:r>
        <w:rPr>
          <w:i/>
        </w:rPr>
        <w:t>3 стадия:</w:t>
      </w:r>
      <w:r>
        <w:t xml:space="preserve"> потеря сознания, нарушение сердечной деятельности (около 50 мА);</w:t>
      </w:r>
    </w:p>
    <w:p w:rsidR="00335C85" w:rsidRDefault="0039262E">
      <w:pPr>
        <w:pStyle w:val="a3"/>
        <w:tabs>
          <w:tab w:val="left" w:pos="567"/>
        </w:tabs>
        <w:ind w:firstLine="283"/>
      </w:pPr>
      <w:r>
        <w:rPr>
          <w:i/>
        </w:rPr>
        <w:t>4 стадия:</w:t>
      </w:r>
      <w:r>
        <w:t xml:space="preserve"> клиническая смерть. 100% летальный исход (100 мА, а вообще более 50 мА).</w:t>
      </w:r>
    </w:p>
    <w:p w:rsidR="00335C85" w:rsidRDefault="0039262E">
      <w:pPr>
        <w:pStyle w:val="a3"/>
        <w:tabs>
          <w:tab w:val="left" w:pos="567"/>
        </w:tabs>
        <w:ind w:firstLine="283"/>
      </w:pPr>
      <w:r>
        <w:rPr>
          <w:b/>
          <w:i/>
        </w:rPr>
        <w:t>Клиническая смерть</w:t>
      </w:r>
      <w:r>
        <w:t xml:space="preserve"> — состояние между жизнью и биологической смертью (5 мин, при понижении температуры тела – 30 мин). Зрачки не реагируют на свет, в результате сокращения желудка возникают рвотные массы (результат воздействия электрического тока), синеющий цвет губ, трупные пятна (через 2 часа).</w:t>
      </w:r>
    </w:p>
    <w:p w:rsidR="00335C85" w:rsidRDefault="00335C85">
      <w:pPr>
        <w:pStyle w:val="a3"/>
        <w:tabs>
          <w:tab w:val="left" w:pos="567"/>
        </w:tabs>
        <w:ind w:firstLine="283"/>
        <w:rPr>
          <w:sz w:val="10"/>
        </w:rPr>
      </w:pPr>
    </w:p>
    <w:p w:rsidR="00335C85" w:rsidRDefault="0039262E">
      <w:pPr>
        <w:pStyle w:val="a3"/>
        <w:tabs>
          <w:tab w:val="left" w:pos="567"/>
        </w:tabs>
        <w:ind w:firstLine="283"/>
      </w:pPr>
      <w:r>
        <w:rPr>
          <w:b/>
          <w:i/>
          <w:u w:val="words"/>
          <w:lang w:val="en-US"/>
        </w:rPr>
        <w:t>III</w:t>
      </w:r>
      <w:r>
        <w:rPr>
          <w:b/>
          <w:i/>
          <w:u w:val="words"/>
        </w:rPr>
        <w:t>. Электрический шок (смешанные травмы).</w:t>
      </w:r>
      <w:r>
        <w:t xml:space="preserve"> 50%:</w:t>
      </w:r>
    </w:p>
    <w:p w:rsidR="00335C85" w:rsidRDefault="0039262E">
      <w:pPr>
        <w:pStyle w:val="a3"/>
        <w:tabs>
          <w:tab w:val="left" w:pos="567"/>
        </w:tabs>
        <w:ind w:firstLine="283"/>
        <w:rPr>
          <w:i/>
        </w:rPr>
      </w:pPr>
      <w:r>
        <w:rPr>
          <w:i/>
        </w:rPr>
        <w:t>Фаза возбуждения:</w:t>
      </w:r>
      <w:r>
        <w:rPr>
          <w:i/>
        </w:rPr>
        <w:tab/>
      </w:r>
      <w:r>
        <w:rPr>
          <w:i/>
        </w:rPr>
        <w:tab/>
      </w:r>
      <w:r>
        <w:rPr>
          <w:i/>
        </w:rPr>
        <w:tab/>
      </w:r>
      <w:r>
        <w:rPr>
          <w:i/>
        </w:rPr>
        <w:tab/>
        <w:t>Фаза торможения:</w:t>
      </w:r>
    </w:p>
    <w:p w:rsidR="00335C85" w:rsidRDefault="0039262E">
      <w:pPr>
        <w:pStyle w:val="a3"/>
        <w:tabs>
          <w:tab w:val="left" w:pos="567"/>
        </w:tabs>
        <w:ind w:firstLine="284"/>
      </w:pPr>
      <w:r>
        <w:t>- реакция на боль;</w:t>
      </w:r>
      <w:r>
        <w:tab/>
      </w:r>
      <w:r>
        <w:tab/>
      </w:r>
      <w:r>
        <w:tab/>
      </w:r>
      <w:r>
        <w:tab/>
        <w:t>- понижение кровяного давления;</w:t>
      </w:r>
    </w:p>
    <w:p w:rsidR="00335C85" w:rsidRDefault="0039262E">
      <w:pPr>
        <w:pStyle w:val="a3"/>
        <w:tabs>
          <w:tab w:val="left" w:pos="567"/>
        </w:tabs>
        <w:ind w:firstLine="284"/>
      </w:pPr>
      <w:r>
        <w:t>- повышение кровяного давления;</w:t>
      </w:r>
      <w:r>
        <w:tab/>
      </w:r>
      <w:r>
        <w:tab/>
        <w:t>- падение и учащение пульса;</w:t>
      </w:r>
    </w:p>
    <w:p w:rsidR="00335C85" w:rsidRDefault="0039262E">
      <w:pPr>
        <w:pStyle w:val="a3"/>
        <w:tabs>
          <w:tab w:val="left" w:pos="567"/>
        </w:tabs>
        <w:ind w:firstLine="284"/>
      </w:pPr>
      <w:r>
        <w:t>- учащение пульса.</w:t>
      </w:r>
      <w:r>
        <w:tab/>
      </w:r>
      <w:r>
        <w:tab/>
      </w:r>
      <w:r>
        <w:tab/>
      </w:r>
      <w:r>
        <w:tab/>
        <w:t>- депрессия;</w:t>
      </w:r>
    </w:p>
    <w:p w:rsidR="00335C85" w:rsidRDefault="0039262E">
      <w:pPr>
        <w:pStyle w:val="a3"/>
      </w:pPr>
      <w:r>
        <w:br w:type="page"/>
      </w:r>
    </w:p>
    <w:p w:rsidR="00335C85" w:rsidRDefault="0039262E">
      <w:pPr>
        <w:pStyle w:val="a3"/>
        <w:ind w:firstLine="1134"/>
        <w:rPr>
          <w:b/>
          <w:smallCaps/>
        </w:rPr>
      </w:pPr>
      <w:r>
        <w:rPr>
          <w:b/>
          <w:smallCaps/>
        </w:rPr>
        <w:t>== Вопрос 4 ==</w:t>
      </w:r>
    </w:p>
    <w:p w:rsidR="00335C85" w:rsidRDefault="0039262E">
      <w:pPr>
        <w:pStyle w:val="a3"/>
        <w:ind w:firstLine="1134"/>
        <w:rPr>
          <w:b/>
          <w:i/>
          <w:smallCaps/>
        </w:rPr>
      </w:pPr>
      <w:r>
        <w:rPr>
          <w:i/>
          <w:smallCaps/>
        </w:rPr>
        <w:t>Факторы, влияющие на исход поражения</w:t>
      </w:r>
      <w:r>
        <w:rPr>
          <w:b/>
          <w:i/>
          <w:smallCaps/>
        </w:rPr>
        <w:t>.</w:t>
      </w:r>
    </w:p>
    <w:p w:rsidR="00335C85" w:rsidRDefault="00335C85">
      <w:pPr>
        <w:pStyle w:val="a3"/>
      </w:pPr>
    </w:p>
    <w:p w:rsidR="00335C85" w:rsidRDefault="0055227A">
      <w:pPr>
        <w:pStyle w:val="a3"/>
      </w:pPr>
      <w:r>
        <w:rPr>
          <w:noProof/>
        </w:rPr>
        <w:pict>
          <v:group id="_x0000_s1371" style="position:absolute;left:0;text-align:left;margin-left:.05pt;margin-top:2.05pt;width:518.4pt;height:170.4pt;z-index:251627520" coordorigin="852,1704" coordsize="10368,3408" o:allowincell="f">
            <v:shape id="_x0000_s1360" type="#_x0000_t202" style="position:absolute;left:852;top:1704;width:10368;height:3408" o:regroupid="16" strokecolor="#969696" strokeweight="3pt">
              <v:stroke linestyle="thinThin"/>
              <v:textbox style="mso-next-textbox:#_x0000_s1360">
                <w:txbxContent>
                  <w:p w:rsidR="00335C85" w:rsidRDefault="0039262E">
                    <w:pPr>
                      <w:pStyle w:val="a3"/>
                      <w:jc w:val="center"/>
                      <w:rPr>
                        <w:rFonts w:ascii="Impact" w:hAnsi="Impact"/>
                        <w:spacing w:val="30"/>
                        <w:u w:val="words"/>
                      </w:rPr>
                    </w:pPr>
                    <w:r>
                      <w:rPr>
                        <w:rFonts w:ascii="Impact" w:hAnsi="Impact"/>
                        <w:spacing w:val="30"/>
                        <w:u w:val="words"/>
                      </w:rPr>
                      <w:t>Основные факторы, влияющие на исход поражения человека электрическим током</w:t>
                    </w:r>
                  </w:p>
                  <w:p w:rsidR="00335C85" w:rsidRDefault="00335C85">
                    <w:pPr>
                      <w:jc w:val="center"/>
                      <w:rPr>
                        <w:b/>
                        <w:u w:val="words"/>
                      </w:rPr>
                    </w:pPr>
                  </w:p>
                  <w:p w:rsidR="00335C85" w:rsidRDefault="00335C85">
                    <w:pPr>
                      <w:jc w:val="center"/>
                      <w:rPr>
                        <w:b/>
                        <w:u w:val="words"/>
                      </w:rPr>
                    </w:pPr>
                  </w:p>
                  <w:p w:rsidR="00335C85" w:rsidRDefault="00335C85">
                    <w:pPr>
                      <w:jc w:val="center"/>
                      <w:rPr>
                        <w:b/>
                        <w:u w:val="words"/>
                      </w:rPr>
                    </w:pPr>
                  </w:p>
                </w:txbxContent>
              </v:textbox>
            </v:shape>
            <v:shape id="_x0000_s1361" type="#_x0000_t202" style="position:absolute;left:994;top:2556;width:2414;height:2414" o:regroupid="16" fillcolor="#eaeaea" strokecolor="silver">
              <v:textbox inset="0,,0">
                <w:txbxContent>
                  <w:p w:rsidR="00335C85" w:rsidRDefault="0039262E">
                    <w:pPr>
                      <w:pStyle w:val="30"/>
                      <w:tabs>
                        <w:tab w:val="left" w:pos="142"/>
                      </w:tabs>
                      <w:ind w:left="142" w:right="-148" w:hanging="142"/>
                    </w:pPr>
                    <w:r>
                      <w:t>Индивидуальные свойства человека:</w:t>
                    </w:r>
                  </w:p>
                  <w:p w:rsidR="00335C85" w:rsidRDefault="00335C85">
                    <w:pPr>
                      <w:tabs>
                        <w:tab w:val="left" w:pos="142"/>
                      </w:tabs>
                      <w:ind w:left="142" w:hanging="142"/>
                      <w:jc w:val="right"/>
                      <w:rPr>
                        <w:sz w:val="10"/>
                      </w:rPr>
                    </w:pPr>
                  </w:p>
                  <w:p w:rsidR="00335C85" w:rsidRDefault="0039262E" w:rsidP="0039262E">
                    <w:pPr>
                      <w:numPr>
                        <w:ilvl w:val="0"/>
                        <w:numId w:val="7"/>
                      </w:numPr>
                      <w:tabs>
                        <w:tab w:val="clear" w:pos="360"/>
                        <w:tab w:val="left" w:pos="142"/>
                        <w:tab w:val="left" w:pos="284"/>
                      </w:tabs>
                      <w:ind w:left="142" w:hanging="142"/>
                      <w:rPr>
                        <w:sz w:val="16"/>
                      </w:rPr>
                    </w:pPr>
                    <w:r>
                      <w:rPr>
                        <w:sz w:val="16"/>
                      </w:rPr>
                      <w:t>состояние здоровья;</w:t>
                    </w:r>
                  </w:p>
                  <w:p w:rsidR="00335C85" w:rsidRDefault="0039262E" w:rsidP="0039262E">
                    <w:pPr>
                      <w:numPr>
                        <w:ilvl w:val="0"/>
                        <w:numId w:val="63"/>
                      </w:numPr>
                      <w:tabs>
                        <w:tab w:val="left" w:pos="142"/>
                        <w:tab w:val="left" w:pos="284"/>
                      </w:tabs>
                      <w:ind w:left="142" w:hanging="142"/>
                      <w:rPr>
                        <w:sz w:val="16"/>
                      </w:rPr>
                    </w:pPr>
                    <w:r>
                      <w:rPr>
                        <w:sz w:val="16"/>
                      </w:rPr>
                      <w:t xml:space="preserve">психофизическое состояние; </w:t>
                    </w:r>
                  </w:p>
                  <w:p w:rsidR="00335C85" w:rsidRDefault="0039262E" w:rsidP="0039262E">
                    <w:pPr>
                      <w:numPr>
                        <w:ilvl w:val="0"/>
                        <w:numId w:val="63"/>
                      </w:numPr>
                      <w:tabs>
                        <w:tab w:val="left" w:pos="142"/>
                        <w:tab w:val="left" w:pos="284"/>
                      </w:tabs>
                      <w:ind w:left="142" w:hanging="142"/>
                      <w:rPr>
                        <w:sz w:val="16"/>
                      </w:rPr>
                    </w:pPr>
                    <w:r>
                      <w:rPr>
                        <w:sz w:val="16"/>
                      </w:rPr>
                      <w:t>фактор внимания.</w:t>
                    </w:r>
                  </w:p>
                </w:txbxContent>
              </v:textbox>
            </v:shape>
            <v:shape id="_x0000_s1362" type="#_x0000_t202" style="position:absolute;left:3550;top:2556;width:2414;height:2414" o:regroupid="16" fillcolor="#eaeaea" strokecolor="silver">
              <v:textbox inset="0,,0">
                <w:txbxContent>
                  <w:p w:rsidR="00335C85" w:rsidRDefault="0039262E">
                    <w:pPr>
                      <w:ind w:left="142" w:hanging="142"/>
                      <w:jc w:val="center"/>
                      <w:rPr>
                        <w:i/>
                        <w:sz w:val="16"/>
                      </w:rPr>
                    </w:pPr>
                    <w:r>
                      <w:rPr>
                        <w:i/>
                        <w:sz w:val="16"/>
                      </w:rPr>
                      <w:t>Параметры электрической сети:</w:t>
                    </w:r>
                  </w:p>
                  <w:p w:rsidR="00335C85" w:rsidRDefault="00335C85">
                    <w:pPr>
                      <w:ind w:left="142" w:hanging="142"/>
                      <w:jc w:val="right"/>
                      <w:rPr>
                        <w:sz w:val="10"/>
                      </w:rPr>
                    </w:pPr>
                  </w:p>
                  <w:p w:rsidR="00335C85" w:rsidRDefault="0039262E" w:rsidP="0039262E">
                    <w:pPr>
                      <w:numPr>
                        <w:ilvl w:val="0"/>
                        <w:numId w:val="7"/>
                      </w:numPr>
                      <w:tabs>
                        <w:tab w:val="clear" w:pos="360"/>
                      </w:tabs>
                      <w:ind w:left="142" w:hanging="142"/>
                      <w:rPr>
                        <w:sz w:val="16"/>
                      </w:rPr>
                    </w:pPr>
                    <w:r>
                      <w:rPr>
                        <w:sz w:val="16"/>
                      </w:rPr>
                      <w:t>величина напряжения сети;</w:t>
                    </w:r>
                  </w:p>
                  <w:p w:rsidR="00335C85" w:rsidRDefault="0039262E" w:rsidP="0039262E">
                    <w:pPr>
                      <w:numPr>
                        <w:ilvl w:val="0"/>
                        <w:numId w:val="7"/>
                      </w:numPr>
                      <w:tabs>
                        <w:tab w:val="clear" w:pos="360"/>
                      </w:tabs>
                      <w:ind w:left="142" w:hanging="142"/>
                      <w:rPr>
                        <w:sz w:val="16"/>
                      </w:rPr>
                    </w:pPr>
                    <w:r>
                      <w:rPr>
                        <w:sz w:val="16"/>
                      </w:rPr>
                      <w:t>род и частота электротока;</w:t>
                    </w:r>
                  </w:p>
                  <w:p w:rsidR="00335C85" w:rsidRDefault="0039262E" w:rsidP="0039262E">
                    <w:pPr>
                      <w:numPr>
                        <w:ilvl w:val="0"/>
                        <w:numId w:val="7"/>
                      </w:numPr>
                      <w:tabs>
                        <w:tab w:val="clear" w:pos="360"/>
                      </w:tabs>
                      <w:ind w:left="142" w:hanging="142"/>
                      <w:rPr>
                        <w:sz w:val="16"/>
                      </w:rPr>
                    </w:pPr>
                    <w:r>
                      <w:rPr>
                        <w:sz w:val="16"/>
                      </w:rPr>
                      <w:t>сопротивление изоляции сети относительно земли (</w:t>
                    </w:r>
                    <w:r>
                      <w:rPr>
                        <w:sz w:val="16"/>
                        <w:lang w:val="en-US"/>
                      </w:rPr>
                      <w:t>R</w:t>
                    </w:r>
                    <w:r>
                      <w:rPr>
                        <w:sz w:val="16"/>
                        <w:vertAlign w:val="subscript"/>
                      </w:rPr>
                      <w:t>изол</w:t>
                    </w:r>
                    <w:r>
                      <w:rPr>
                        <w:sz w:val="16"/>
                      </w:rPr>
                      <w:t>);</w:t>
                    </w:r>
                  </w:p>
                  <w:p w:rsidR="00335C85" w:rsidRDefault="0039262E" w:rsidP="0039262E">
                    <w:pPr>
                      <w:numPr>
                        <w:ilvl w:val="0"/>
                        <w:numId w:val="7"/>
                      </w:numPr>
                      <w:tabs>
                        <w:tab w:val="clear" w:pos="360"/>
                      </w:tabs>
                      <w:ind w:left="142" w:hanging="142"/>
                      <w:rPr>
                        <w:sz w:val="16"/>
                      </w:rPr>
                    </w:pPr>
                    <w:r>
                      <w:rPr>
                        <w:sz w:val="16"/>
                      </w:rPr>
                      <w:t>емкость фаз относительно земли (</w:t>
                    </w:r>
                    <w:r>
                      <w:rPr>
                        <w:sz w:val="16"/>
                        <w:lang w:val="en-US"/>
                      </w:rPr>
                      <w:t>C</w:t>
                    </w:r>
                    <w:r>
                      <w:rPr>
                        <w:sz w:val="16"/>
                        <w:vertAlign w:val="subscript"/>
                      </w:rPr>
                      <w:t>р</w:t>
                    </w:r>
                    <w:r>
                      <w:rPr>
                        <w:sz w:val="16"/>
                      </w:rPr>
                      <w:t>);</w:t>
                    </w:r>
                  </w:p>
                  <w:p w:rsidR="00335C85" w:rsidRDefault="0039262E" w:rsidP="0039262E">
                    <w:pPr>
                      <w:numPr>
                        <w:ilvl w:val="0"/>
                        <w:numId w:val="7"/>
                      </w:numPr>
                      <w:tabs>
                        <w:tab w:val="clear" w:pos="360"/>
                      </w:tabs>
                      <w:ind w:left="142" w:hanging="142"/>
                      <w:rPr>
                        <w:sz w:val="16"/>
                      </w:rPr>
                    </w:pPr>
                    <w:r>
                      <w:rPr>
                        <w:sz w:val="16"/>
                      </w:rPr>
                      <w:t>режим нейтрали электрической сети.</w:t>
                    </w:r>
                  </w:p>
                </w:txbxContent>
              </v:textbox>
            </v:shape>
            <v:shape id="_x0000_s1363" type="#_x0000_t202" style="position:absolute;left:6106;top:2556;width:2414;height:2414" o:regroupid="16" fillcolor="#eaeaea" strokecolor="silver">
              <v:textbox inset="0,,0">
                <w:txbxContent>
                  <w:p w:rsidR="00335C85" w:rsidRDefault="0039262E">
                    <w:pPr>
                      <w:tabs>
                        <w:tab w:val="left" w:pos="142"/>
                      </w:tabs>
                      <w:ind w:left="142" w:hanging="142"/>
                      <w:jc w:val="center"/>
                      <w:rPr>
                        <w:i/>
                        <w:sz w:val="16"/>
                      </w:rPr>
                    </w:pPr>
                    <w:r>
                      <w:rPr>
                        <w:i/>
                        <w:sz w:val="16"/>
                      </w:rPr>
                      <w:t>Параметры цепи поражения:</w:t>
                    </w:r>
                  </w:p>
                  <w:p w:rsidR="00335C85" w:rsidRDefault="00335C85">
                    <w:pPr>
                      <w:tabs>
                        <w:tab w:val="left" w:pos="142"/>
                      </w:tabs>
                      <w:ind w:left="142" w:hanging="142"/>
                      <w:jc w:val="right"/>
                      <w:rPr>
                        <w:sz w:val="10"/>
                      </w:rPr>
                    </w:pPr>
                  </w:p>
                  <w:p w:rsidR="00335C85" w:rsidRDefault="0039262E" w:rsidP="0039262E">
                    <w:pPr>
                      <w:numPr>
                        <w:ilvl w:val="0"/>
                        <w:numId w:val="7"/>
                      </w:numPr>
                      <w:tabs>
                        <w:tab w:val="left" w:pos="142"/>
                        <w:tab w:val="left" w:pos="284"/>
                      </w:tabs>
                      <w:ind w:left="142" w:hanging="142"/>
                      <w:rPr>
                        <w:sz w:val="16"/>
                      </w:rPr>
                    </w:pPr>
                    <w:r>
                      <w:rPr>
                        <w:sz w:val="16"/>
                      </w:rPr>
                      <w:t>величина напряжения прикосновения (</w:t>
                    </w:r>
                    <w:r>
                      <w:rPr>
                        <w:sz w:val="16"/>
                        <w:lang w:val="en-US"/>
                      </w:rPr>
                      <w:t>U</w:t>
                    </w:r>
                    <w:r>
                      <w:rPr>
                        <w:sz w:val="16"/>
                        <w:vertAlign w:val="subscript"/>
                      </w:rPr>
                      <w:t>пр</w:t>
                    </w:r>
                    <w:r>
                      <w:rPr>
                        <w:sz w:val="16"/>
                      </w:rPr>
                      <w:t>);</w:t>
                    </w:r>
                  </w:p>
                  <w:p w:rsidR="00335C85" w:rsidRDefault="0039262E" w:rsidP="0039262E">
                    <w:pPr>
                      <w:numPr>
                        <w:ilvl w:val="0"/>
                        <w:numId w:val="7"/>
                      </w:numPr>
                      <w:tabs>
                        <w:tab w:val="clear" w:pos="360"/>
                        <w:tab w:val="left" w:pos="142"/>
                      </w:tabs>
                      <w:ind w:left="142" w:hanging="142"/>
                      <w:rPr>
                        <w:sz w:val="16"/>
                      </w:rPr>
                    </w:pPr>
                    <w:r>
                      <w:rPr>
                        <w:sz w:val="16"/>
                      </w:rPr>
                      <w:t>величина электротока, проходящего через тело человека (</w:t>
                    </w:r>
                    <w:r>
                      <w:rPr>
                        <w:sz w:val="16"/>
                        <w:lang w:val="en-US"/>
                      </w:rPr>
                      <w:t>I</w:t>
                    </w:r>
                    <w:r>
                      <w:rPr>
                        <w:sz w:val="16"/>
                        <w:vertAlign w:val="subscript"/>
                      </w:rPr>
                      <w:t>ч</w:t>
                    </w:r>
                    <w:r>
                      <w:rPr>
                        <w:sz w:val="16"/>
                      </w:rPr>
                      <w:t>);</w:t>
                    </w:r>
                  </w:p>
                  <w:p w:rsidR="00335C85" w:rsidRDefault="0039262E" w:rsidP="0039262E">
                    <w:pPr>
                      <w:numPr>
                        <w:ilvl w:val="0"/>
                        <w:numId w:val="7"/>
                      </w:numPr>
                      <w:tabs>
                        <w:tab w:val="clear" w:pos="360"/>
                        <w:tab w:val="left" w:pos="142"/>
                      </w:tabs>
                      <w:ind w:left="142" w:hanging="142"/>
                      <w:rPr>
                        <w:sz w:val="16"/>
                      </w:rPr>
                    </w:pPr>
                    <w:r>
                      <w:rPr>
                        <w:sz w:val="16"/>
                      </w:rPr>
                      <w:t>время воздействия тока (</w:t>
                    </w:r>
                    <w:r>
                      <w:rPr>
                        <w:sz w:val="16"/>
                      </w:rPr>
                      <w:sym w:font="Symbol" w:char="F074"/>
                    </w:r>
                    <w:r>
                      <w:rPr>
                        <w:sz w:val="16"/>
                      </w:rPr>
                      <w:t>);</w:t>
                    </w:r>
                  </w:p>
                  <w:p w:rsidR="00335C85" w:rsidRDefault="0039262E" w:rsidP="0039262E">
                    <w:pPr>
                      <w:numPr>
                        <w:ilvl w:val="0"/>
                        <w:numId w:val="7"/>
                      </w:numPr>
                      <w:tabs>
                        <w:tab w:val="clear" w:pos="360"/>
                        <w:tab w:val="left" w:pos="142"/>
                      </w:tabs>
                      <w:ind w:left="142" w:hanging="142"/>
                      <w:rPr>
                        <w:sz w:val="16"/>
                      </w:rPr>
                    </w:pPr>
                    <w:r>
                      <w:rPr>
                        <w:sz w:val="16"/>
                      </w:rPr>
                      <w:t>электрическое сопротивление человека (</w:t>
                    </w:r>
                    <w:r>
                      <w:rPr>
                        <w:sz w:val="16"/>
                        <w:lang w:val="en-US"/>
                      </w:rPr>
                      <w:t>R</w:t>
                    </w:r>
                    <w:r>
                      <w:rPr>
                        <w:sz w:val="16"/>
                        <w:vertAlign w:val="subscript"/>
                      </w:rPr>
                      <w:t xml:space="preserve">ч </w:t>
                    </w:r>
                    <w:r>
                      <w:rPr>
                        <w:sz w:val="16"/>
                      </w:rPr>
                      <w:sym w:font="Symbol" w:char="F0BB"/>
                    </w:r>
                    <w:r>
                      <w:rPr>
                        <w:sz w:val="16"/>
                      </w:rPr>
                      <w:t xml:space="preserve"> 1000 Ом);</w:t>
                    </w:r>
                  </w:p>
                  <w:p w:rsidR="00335C85" w:rsidRDefault="0039262E" w:rsidP="0039262E">
                    <w:pPr>
                      <w:numPr>
                        <w:ilvl w:val="0"/>
                        <w:numId w:val="7"/>
                      </w:numPr>
                      <w:tabs>
                        <w:tab w:val="clear" w:pos="360"/>
                        <w:tab w:val="left" w:pos="142"/>
                      </w:tabs>
                      <w:ind w:left="142" w:hanging="142"/>
                      <w:rPr>
                        <w:sz w:val="16"/>
                      </w:rPr>
                    </w:pPr>
                    <w:r>
                      <w:rPr>
                        <w:sz w:val="16"/>
                      </w:rPr>
                      <w:t>электрическое сопротивление средств защиты, обуви, пола;</w:t>
                    </w:r>
                  </w:p>
                  <w:p w:rsidR="00335C85" w:rsidRDefault="0039262E" w:rsidP="0039262E">
                    <w:pPr>
                      <w:numPr>
                        <w:ilvl w:val="0"/>
                        <w:numId w:val="7"/>
                      </w:numPr>
                      <w:tabs>
                        <w:tab w:val="clear" w:pos="360"/>
                        <w:tab w:val="left" w:pos="142"/>
                      </w:tabs>
                      <w:ind w:left="142" w:hanging="142"/>
                      <w:rPr>
                        <w:sz w:val="16"/>
                      </w:rPr>
                    </w:pPr>
                    <w:r>
                      <w:rPr>
                        <w:sz w:val="16"/>
                      </w:rPr>
                      <w:t>путь тока через тело человека.</w:t>
                    </w:r>
                  </w:p>
                </w:txbxContent>
              </v:textbox>
            </v:shape>
            <v:shape id="_x0000_s1364" type="#_x0000_t202" style="position:absolute;left:8662;top:2556;width:2414;height:2414" o:regroupid="16" fillcolor="#eaeaea" strokecolor="silver">
              <v:textbox inset="0,,0">
                <w:txbxContent>
                  <w:p w:rsidR="00335C85" w:rsidRDefault="0039262E">
                    <w:pPr>
                      <w:ind w:left="142" w:hanging="142"/>
                      <w:jc w:val="center"/>
                      <w:rPr>
                        <w:i/>
                        <w:sz w:val="16"/>
                      </w:rPr>
                    </w:pPr>
                    <w:r>
                      <w:rPr>
                        <w:i/>
                        <w:sz w:val="16"/>
                      </w:rPr>
                      <w:t xml:space="preserve">Условия окружающей среды: </w:t>
                    </w:r>
                  </w:p>
                  <w:p w:rsidR="00335C85" w:rsidRDefault="00335C85">
                    <w:pPr>
                      <w:ind w:left="142" w:hanging="142"/>
                      <w:jc w:val="right"/>
                      <w:rPr>
                        <w:sz w:val="10"/>
                      </w:rPr>
                    </w:pPr>
                  </w:p>
                  <w:p w:rsidR="00335C85" w:rsidRDefault="0039262E" w:rsidP="0039262E">
                    <w:pPr>
                      <w:numPr>
                        <w:ilvl w:val="0"/>
                        <w:numId w:val="7"/>
                      </w:numPr>
                      <w:tabs>
                        <w:tab w:val="clear" w:pos="360"/>
                        <w:tab w:val="left" w:pos="142"/>
                      </w:tabs>
                      <w:ind w:left="142" w:hanging="142"/>
                      <w:rPr>
                        <w:sz w:val="16"/>
                      </w:rPr>
                    </w:pPr>
                    <w:r>
                      <w:rPr>
                        <w:sz w:val="16"/>
                      </w:rPr>
                      <w:t>атмосферные условия;</w:t>
                    </w:r>
                  </w:p>
                  <w:p w:rsidR="00335C85" w:rsidRDefault="0039262E" w:rsidP="0039262E">
                    <w:pPr>
                      <w:numPr>
                        <w:ilvl w:val="0"/>
                        <w:numId w:val="7"/>
                      </w:numPr>
                      <w:tabs>
                        <w:tab w:val="clear" w:pos="360"/>
                        <w:tab w:val="left" w:pos="142"/>
                      </w:tabs>
                      <w:ind w:left="142" w:hanging="142"/>
                      <w:rPr>
                        <w:sz w:val="16"/>
                      </w:rPr>
                    </w:pPr>
                    <w:r>
                      <w:rPr>
                        <w:sz w:val="16"/>
                      </w:rPr>
                      <w:t>концентрация в воздухе углекислого газа и других веществ;</w:t>
                    </w:r>
                  </w:p>
                  <w:p w:rsidR="00335C85" w:rsidRDefault="0039262E" w:rsidP="0039262E">
                    <w:pPr>
                      <w:numPr>
                        <w:ilvl w:val="0"/>
                        <w:numId w:val="7"/>
                      </w:numPr>
                      <w:tabs>
                        <w:tab w:val="clear" w:pos="360"/>
                        <w:tab w:val="left" w:pos="142"/>
                      </w:tabs>
                      <w:ind w:left="142" w:hanging="142"/>
                      <w:rPr>
                        <w:sz w:val="16"/>
                      </w:rPr>
                    </w:pPr>
                    <w:r>
                      <w:rPr>
                        <w:sz w:val="16"/>
                      </w:rPr>
                      <w:t>электрическое и магнитное поля.</w:t>
                    </w:r>
                  </w:p>
                  <w:p w:rsidR="00335C85" w:rsidRDefault="00335C85">
                    <w:pPr>
                      <w:ind w:left="142" w:hanging="142"/>
                      <w:rPr>
                        <w:sz w:val="10"/>
                      </w:rPr>
                    </w:pPr>
                  </w:p>
                </w:txbxContent>
              </v:textbox>
            </v:shape>
            <v:shape id="_x0000_s1365" type="#_x0000_t67" style="position:absolute;left:4402;top:2130;width:576;height:432" o:regroupid="16" fillcolor="#eaeaea" strokecolor="#969696"/>
            <v:shape id="_x0000_s1366" type="#_x0000_t67" style="position:absolute;left:6958;top:2130;width:576;height:432" o:regroupid="16" fillcolor="#eaeaea" strokecolor="#969696"/>
            <v:shape id="_x0000_s1367" type="#_x0000_t67" style="position:absolute;left:9514;top:2130;width:576;height:432" o:regroupid="16" fillcolor="#eaeaea" strokecolor="#969696"/>
            <v:shape id="_x0000_s1368" type="#_x0000_t67" style="position:absolute;left:1846;top:2130;width:576;height:432" o:regroupid="16" fillcolor="#eaeaea" strokecolor="#969696"/>
          </v:group>
        </w:pict>
      </w: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9262E">
      <w:pPr>
        <w:pStyle w:val="3"/>
      </w:pPr>
      <w:bookmarkStart w:id="27" w:name="_Toc514096593"/>
      <w:r>
        <w:t>Лекция 12: Анализ условий безопасности в изолированных электрических сетях.</w:t>
      </w:r>
      <w:bookmarkEnd w:id="27"/>
    </w:p>
    <w:p w:rsidR="00335C85" w:rsidRDefault="0039262E">
      <w:pPr>
        <w:pStyle w:val="a3"/>
        <w:rPr>
          <w:b/>
          <w:i/>
          <w:sz w:val="22"/>
        </w:rPr>
      </w:pPr>
      <w:r>
        <w:rPr>
          <w:b/>
          <w:i/>
          <w:sz w:val="22"/>
        </w:rPr>
        <w:t>Вопросы:</w:t>
      </w:r>
    </w:p>
    <w:p w:rsidR="00335C85" w:rsidRDefault="0039262E" w:rsidP="0039262E">
      <w:pPr>
        <w:pStyle w:val="a3"/>
        <w:numPr>
          <w:ilvl w:val="0"/>
          <w:numId w:val="108"/>
        </w:numPr>
      </w:pPr>
      <w:r>
        <w:t>Виды существующих электрических сетей.</w:t>
      </w:r>
    </w:p>
    <w:p w:rsidR="00335C85" w:rsidRDefault="0039262E" w:rsidP="0039262E">
      <w:pPr>
        <w:pStyle w:val="a3"/>
        <w:numPr>
          <w:ilvl w:val="0"/>
          <w:numId w:val="108"/>
        </w:numPr>
      </w:pPr>
      <w:r>
        <w:t>Возможные варианты включения человека в цепи электрического тока.</w:t>
      </w:r>
    </w:p>
    <w:p w:rsidR="00335C85" w:rsidRDefault="0039262E" w:rsidP="0039262E">
      <w:pPr>
        <w:pStyle w:val="a3"/>
        <w:numPr>
          <w:ilvl w:val="0"/>
          <w:numId w:val="108"/>
        </w:numPr>
      </w:pPr>
      <w:r>
        <w:t>Анализ условий безопасности в однофазных и трехфазных электрических сетях.</w:t>
      </w:r>
    </w:p>
    <w:p w:rsidR="00335C85" w:rsidRDefault="00335C85">
      <w:pPr>
        <w:pStyle w:val="a3"/>
      </w:pPr>
    </w:p>
    <w:p w:rsidR="00335C85" w:rsidRDefault="0039262E">
      <w:pPr>
        <w:pStyle w:val="a3"/>
        <w:ind w:firstLine="1134"/>
        <w:rPr>
          <w:b/>
          <w:smallCaps/>
        </w:rPr>
      </w:pPr>
      <w:r>
        <w:rPr>
          <w:b/>
          <w:smallCaps/>
        </w:rPr>
        <w:t>== Вопрос 1 ==</w:t>
      </w:r>
    </w:p>
    <w:p w:rsidR="00335C85" w:rsidRDefault="0039262E">
      <w:pPr>
        <w:pStyle w:val="a3"/>
        <w:ind w:firstLine="1134"/>
        <w:rPr>
          <w:b/>
          <w:i/>
          <w:smallCaps/>
        </w:rPr>
      </w:pPr>
      <w:r>
        <w:rPr>
          <w:i/>
          <w:smallCaps/>
        </w:rPr>
        <w:t>Виды существующих электрических сетей</w:t>
      </w:r>
      <w:r>
        <w:rPr>
          <w:b/>
          <w:i/>
          <w:smallCaps/>
        </w:rPr>
        <w:t>.</w:t>
      </w:r>
    </w:p>
    <w:p w:rsidR="00335C85" w:rsidRDefault="00335C85">
      <w:pPr>
        <w:pStyle w:val="a3"/>
        <w:ind w:firstLine="284"/>
      </w:pPr>
    </w:p>
    <w:p w:rsidR="00335C85" w:rsidRDefault="0039262E">
      <w:pPr>
        <w:pStyle w:val="a3"/>
        <w:ind w:firstLine="284"/>
        <w:rPr>
          <w:b/>
          <w:i/>
        </w:rPr>
      </w:pPr>
      <w:r>
        <w:rPr>
          <w:b/>
          <w:i/>
        </w:rPr>
        <w:t>Рассмотрим существующие виды электрических сетей:</w:t>
      </w:r>
    </w:p>
    <w:p w:rsidR="00335C85" w:rsidRDefault="0039262E" w:rsidP="0039262E">
      <w:pPr>
        <w:pStyle w:val="a3"/>
        <w:numPr>
          <w:ilvl w:val="0"/>
          <w:numId w:val="109"/>
        </w:numPr>
        <w:tabs>
          <w:tab w:val="clear" w:pos="360"/>
          <w:tab w:val="num" w:pos="644"/>
        </w:tabs>
        <w:ind w:left="644"/>
        <w:rPr>
          <w:i/>
        </w:rPr>
      </w:pPr>
      <w:r>
        <w:rPr>
          <w:i/>
          <w:smallCaps/>
        </w:rPr>
        <w:t>Однофазные (простейшие) электрические сети</w:t>
      </w:r>
      <w:r>
        <w:rPr>
          <w:i/>
        </w:rPr>
        <w:t>:</w:t>
      </w:r>
    </w:p>
    <w:p w:rsidR="00335C85" w:rsidRDefault="0055227A">
      <w:pPr>
        <w:pStyle w:val="a3"/>
        <w:ind w:firstLine="284"/>
      </w:pPr>
      <w:r>
        <w:rPr>
          <w:i/>
          <w:smallCaps/>
          <w:noProof/>
        </w:rPr>
        <w:pict>
          <v:group id="_x0000_s1765" style="position:absolute;left:0;text-align:left;margin-left:28.45pt;margin-top:4.35pt;width:348.75pt;height:163.3pt;z-index:251634688" coordorigin="1420,8236" coordsize="6975,3266" o:allowincell="f">
            <v:group id="_x0000_s1689" style="position:absolute;left:6833;top:8289;width:1562;height:902" coordorigin="8520,8120" coordsize="1562,902" o:regroupid="30">
              <v:group id="_x0000_s1617" style="position:absolute;left:8767;top:8480;width:550;height:126;rotation:90" coordorigin="1296,11068" coordsize="864,160" o:regroupid="28">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618" type="#_x0000_t19" style="position:absolute;left:1360;top:11004;width:160;height:288;rotation:-90" coordsize="22086,43200" adj=",5982752,486" path="wr-21114,,22086,43200,486,,,43195nfewr-21114,,22086,43200,486,,,43195l486,21600nsxe">
                  <v:path o:connectlocs="486,0;0,43195;486,21600"/>
                </v:shape>
                <v:shape id="_x0000_s1619" type="#_x0000_t19" style="position:absolute;left:1648;top:11004;width:160;height:288;rotation:-90" coordsize="22086,43200" adj=",5982752,486" path="wr-21114,,22086,43200,486,,,43195nfewr-21114,,22086,43200,486,,,43195l486,21600nsxe">
                  <v:path o:connectlocs="486,0;0,43195;486,21600"/>
                </v:shape>
                <v:shape id="_x0000_s1620" type="#_x0000_t19" style="position:absolute;left:1936;top:11004;width:160;height:288;rotation:-90" coordsize="22086,43200" adj=",5982752,486" path="wr-21114,,22086,43200,486,,,43195nfewr-21114,,22086,43200,486,,,43195l486,21600nsxe">
                  <v:path o:connectlocs="486,0;0,43195;486,21600"/>
                </v:shape>
              </v:group>
              <v:line id="_x0000_s1621" style="position:absolute" from="8520,8268" to="8966,8268" o:regroupid="28"/>
              <v:line id="_x0000_s1622" style="position:absolute" from="8520,8818" to="8966,8818" o:regroupid="28"/>
              <v:line id="_x0000_s1623" style="position:absolute" from="9189,8268" to="9189,8810" o:regroupid="28" strokeweight="1.5pt"/>
              <v:group id="_x0000_s1630" style="position:absolute;left:9274;top:8268;width:585;height:550;flip:x" coordorigin="5920,8760" coordsize="744,865" o:regroupid="28">
                <v:group id="_x0000_s1624" style="position:absolute;left:6152;top:9113;width:864;height:160;rotation:90" coordorigin="1296,11068" coordsize="864,160">
                  <v:shape id="_x0000_s1625" type="#_x0000_t19" style="position:absolute;left:1360;top:11004;width:160;height:288;rotation:-90" coordsize="22086,43200" adj=",5982752,486" path="wr-21114,,22086,43200,486,,,43195nfewr-21114,,22086,43200,486,,,43195l486,21600nsxe">
                    <v:path o:connectlocs="486,0;0,43195;486,21600"/>
                  </v:shape>
                  <v:shape id="_x0000_s1626" type="#_x0000_t19" style="position:absolute;left:1648;top:11004;width:160;height:288;rotation:-90" coordsize="22086,43200" adj=",5982752,486" path="wr-21114,,22086,43200,486,,,43195nfewr-21114,,22086,43200,486,,,43195l486,21600nsxe">
                    <v:path o:connectlocs="486,0;0,43195;486,21600"/>
                  </v:shape>
                  <v:shape id="_x0000_s1627" type="#_x0000_t19" style="position:absolute;left:1936;top:11004;width:160;height:288;rotation:-90" coordsize="22086,43200" adj=",5982752,486" path="wr-21114,,22086,43200,486,,,43195nfewr-21114,,22086,43200,486,,,43195l486,21600nsxe">
                    <v:path o:connectlocs="486,0;0,43195;486,21600"/>
                  </v:shape>
                </v:group>
                <v:line id="_x0000_s1628" style="position:absolute" from="5920,8760" to="6488,8760"/>
                <v:line id="_x0000_s1629" style="position:absolute" from="5920,9625" to="6488,9625"/>
              </v:group>
              <v:oval id="_x0000_s1631" style="position:absolute;left:9859;top:8218;width:111;height:90" o:regroupid="28"/>
              <v:line id="_x0000_s1632" style="position:absolute;flip:y" from="9859,8177" to="9970,8358" o:regroupid="28"/>
              <v:line id="_x0000_s1633" style="position:absolute" from="9859,8818" to="9859,8998" o:regroupid="28"/>
              <v:line id="_x0000_s1634" style="position:absolute" from="9747,9022" to="9970,9022" o:regroupid="28" strokeweight="1.5pt"/>
              <v:line id="_x0000_s1636" style="position:absolute" from="9636,8990" to="10082,8990" o:regroupid="28" strokeweight="1.5pt"/>
              <v:shape id="_x0000_s1639" type="#_x0000_t202" style="position:absolute;left:8966;top:8120;width:447;height:181" o:regroupid="28" filled="f" stroked="f">
                <v:textbox style="mso-next-textbox:#_x0000_s1639" inset="0,0,0">
                  <w:txbxContent>
                    <w:p w:rsidR="00335C85" w:rsidRDefault="0039262E">
                      <w:pPr>
                        <w:jc w:val="center"/>
                        <w:rPr>
                          <w:sz w:val="16"/>
                        </w:rPr>
                      </w:pPr>
                      <w:r>
                        <w:rPr>
                          <w:sz w:val="16"/>
                          <w:lang w:val="en-US"/>
                        </w:rPr>
                        <w:t>TV</w:t>
                      </w:r>
                    </w:p>
                  </w:txbxContent>
                </v:textbox>
              </v:shape>
            </v:group>
            <v:group id="_x0000_s1664" style="position:absolute;left:6816;top:9268;width:1467;height:788" coordorigin="8520,9088" coordsize="1467,788" o:regroupid="30">
              <v:group id="_x0000_s1642" style="position:absolute;left:8767;top:9448;width:550;height:126;rotation:90" coordorigin="1296,11068" coordsize="864,160" o:regroupid="27">
                <v:shape id="_x0000_s1643" type="#_x0000_t19" style="position:absolute;left:1360;top:11004;width:160;height:288;rotation:-90" coordsize="22086,43200" adj=",5982752,486" path="wr-21114,,22086,43200,486,,,43195nfewr-21114,,22086,43200,486,,,43195l486,21600nsxe">
                  <v:path o:connectlocs="486,0;0,43195;486,21600"/>
                </v:shape>
                <v:shape id="_x0000_s1644" type="#_x0000_t19" style="position:absolute;left:1648;top:11004;width:160;height:288;rotation:-90" coordsize="22086,43200" adj=",5982752,486" path="wr-21114,,22086,43200,486,,,43195nfewr-21114,,22086,43200,486,,,43195l486,21600nsxe">
                  <v:path o:connectlocs="486,0;0,43195;486,21600"/>
                </v:shape>
                <v:shape id="_x0000_s1645" type="#_x0000_t19" style="position:absolute;left:1936;top:11004;width:160;height:288;rotation:-90" coordsize="22086,43200" adj=",5982752,486" path="wr-21114,,22086,43200,486,,,43195nfewr-21114,,22086,43200,486,,,43195l486,21600nsxe">
                  <v:path o:connectlocs="486,0;0,43195;486,21600"/>
                </v:shape>
              </v:group>
              <v:line id="_x0000_s1646" style="position:absolute" from="8520,9236" to="8966,9236" o:regroupid="27"/>
              <v:line id="_x0000_s1647" style="position:absolute" from="8520,9786" to="8966,9786" o:regroupid="27"/>
              <v:line id="_x0000_s1648" style="position:absolute" from="9189,9236" to="9189,9778" o:regroupid="27" strokeweight="1.5pt"/>
              <v:group id="_x0000_s1649" style="position:absolute;left:9274;top:9236;width:585;height:550;flip:x" coordorigin="5920,8760" coordsize="744,865" o:regroupid="27">
                <v:group id="_x0000_s1650" style="position:absolute;left:6152;top:9113;width:864;height:160;rotation:90" coordorigin="1296,11068" coordsize="864,160">
                  <v:shape id="_x0000_s1651" type="#_x0000_t19" style="position:absolute;left:1360;top:11004;width:160;height:288;rotation:-90" coordsize="22086,43200" adj=",5982752,486" path="wr-21114,,22086,43200,486,,,43195nfewr-21114,,22086,43200,486,,,43195l486,21600nsxe">
                    <v:path o:connectlocs="486,0;0,43195;486,21600"/>
                  </v:shape>
                  <v:shape id="_x0000_s1652" type="#_x0000_t19" style="position:absolute;left:1648;top:11004;width:160;height:288;rotation:-90" coordsize="22086,43200" adj=",5982752,486" path="wr-21114,,22086,43200,486,,,43195nfewr-21114,,22086,43200,486,,,43195l486,21600nsxe">
                    <v:path o:connectlocs="486,0;0,43195;486,21600"/>
                  </v:shape>
                  <v:shape id="_x0000_s1653" type="#_x0000_t19" style="position:absolute;left:1936;top:11004;width:160;height:288;rotation:-90" coordsize="22086,43200" adj=",5982752,486" path="wr-21114,,22086,43200,486,,,43195nfewr-21114,,22086,43200,486,,,43195l486,21600nsxe">
                    <v:path o:connectlocs="486,0;0,43195;486,21600"/>
                  </v:shape>
                </v:group>
                <v:line id="_x0000_s1654" style="position:absolute" from="5920,8760" to="6488,8760"/>
                <v:line id="_x0000_s1655" style="position:absolute" from="5920,9625" to="6488,9625"/>
              </v:group>
              <v:oval id="_x0000_s1656" style="position:absolute;left:9859;top:9186;width:111;height:90" o:regroupid="27"/>
              <v:line id="_x0000_s1657" style="position:absolute;flip:y" from="9859,9145" to="9970,9326" o:regroupid="27"/>
              <v:shape id="_x0000_s1661" type="#_x0000_t202" style="position:absolute;left:8966;top:9088;width:447;height:181" o:regroupid="27" filled="f" stroked="f">
                <v:textbox style="mso-next-textbox:#_x0000_s1661" inset="0,0,0">
                  <w:txbxContent>
                    <w:p w:rsidR="00335C85" w:rsidRDefault="0039262E">
                      <w:pPr>
                        <w:jc w:val="center"/>
                        <w:rPr>
                          <w:sz w:val="16"/>
                        </w:rPr>
                      </w:pPr>
                      <w:r>
                        <w:rPr>
                          <w:sz w:val="16"/>
                          <w:lang w:val="en-US"/>
                        </w:rPr>
                        <w:t>TV</w:t>
                      </w:r>
                    </w:p>
                  </w:txbxContent>
                </v:textbox>
              </v:shape>
              <v:oval id="_x0000_s1662" style="position:absolute;left:9876;top:9736;width:111;height:90"/>
              <v:line id="_x0000_s1663" style="position:absolute;flip:y" from="9876,9695" to="9987,9876"/>
            </v:group>
            <v:group id="_x0000_s1688" style="position:absolute;left:6816;top:10250;width:1467;height:904" coordorigin="8520,10650" coordsize="1467,904" o:regroupid="30">
              <v:group id="_x0000_s1665" style="position:absolute;left:8520;top:10650;width:1467;height:788" coordorigin="8520,9088" coordsize="1467,788">
                <v:group id="_x0000_s1666" style="position:absolute;left:8767;top:9448;width:550;height:126;rotation:90" coordorigin="1296,11068" coordsize="864,160">
                  <v:shape id="_x0000_s1667" type="#_x0000_t19" style="position:absolute;left:1360;top:11004;width:160;height:288;rotation:-90" coordsize="22086,43200" adj=",5982752,486" path="wr-21114,,22086,43200,486,,,43195nfewr-21114,,22086,43200,486,,,43195l486,21600nsxe">
                    <v:path o:connectlocs="486,0;0,43195;486,21600"/>
                  </v:shape>
                  <v:shape id="_x0000_s1668" type="#_x0000_t19" style="position:absolute;left:1648;top:11004;width:160;height:288;rotation:-90" coordsize="22086,43200" adj=",5982752,486" path="wr-21114,,22086,43200,486,,,43195nfewr-21114,,22086,43200,486,,,43195l486,21600nsxe">
                    <v:path o:connectlocs="486,0;0,43195;486,21600"/>
                  </v:shape>
                  <v:shape id="_x0000_s1669" type="#_x0000_t19" style="position:absolute;left:1936;top:11004;width:160;height:288;rotation:-90" coordsize="22086,43200" adj=",5982752,486" path="wr-21114,,22086,43200,486,,,43195nfewr-21114,,22086,43200,486,,,43195l486,21600nsxe">
                    <v:path o:connectlocs="486,0;0,43195;486,21600"/>
                  </v:shape>
                </v:group>
                <v:line id="_x0000_s1670" style="position:absolute" from="8520,9236" to="8966,9236"/>
                <v:line id="_x0000_s1671" style="position:absolute" from="8520,9786" to="8966,9786"/>
                <v:line id="_x0000_s1672" style="position:absolute" from="9189,9236" to="9189,9778" strokeweight="1.5pt"/>
                <v:group id="_x0000_s1673" style="position:absolute;left:9274;top:9236;width:585;height:550;flip:x" coordorigin="5920,8760" coordsize="744,865">
                  <v:group id="_x0000_s1674" style="position:absolute;left:6152;top:9113;width:864;height:160;rotation:90" coordorigin="1296,11068" coordsize="864,160">
                    <v:shape id="_x0000_s1675" type="#_x0000_t19" style="position:absolute;left:1360;top:11004;width:160;height:288;rotation:-90" coordsize="22086,43200" adj=",5982752,486" path="wr-21114,,22086,43200,486,,,43195nfewr-21114,,22086,43200,486,,,43195l486,21600nsxe">
                      <v:path o:connectlocs="486,0;0,43195;486,21600"/>
                    </v:shape>
                    <v:shape id="_x0000_s1676" type="#_x0000_t19" style="position:absolute;left:1648;top:11004;width:160;height:288;rotation:-90" coordsize="22086,43200" adj=",5982752,486" path="wr-21114,,22086,43200,486,,,43195nfewr-21114,,22086,43200,486,,,43195l486,21600nsxe">
                      <v:path o:connectlocs="486,0;0,43195;486,21600"/>
                    </v:shape>
                    <v:shape id="_x0000_s1677" type="#_x0000_t19" style="position:absolute;left:1936;top:11004;width:160;height:288;rotation:-90" coordsize="22086,43200" adj=",5982752,486" path="wr-21114,,22086,43200,486,,,43195nfewr-21114,,22086,43200,486,,,43195l486,21600nsxe">
                      <v:path o:connectlocs="486,0;0,43195;486,21600"/>
                    </v:shape>
                  </v:group>
                  <v:line id="_x0000_s1678" style="position:absolute" from="5920,8760" to="6488,8760"/>
                  <v:line id="_x0000_s1679" style="position:absolute" from="5920,9625" to="6488,9625"/>
                </v:group>
                <v:oval id="_x0000_s1680" style="position:absolute;left:9859;top:9186;width:111;height:90"/>
                <v:line id="_x0000_s1681" style="position:absolute;flip:y" from="9859,9145" to="9970,9326"/>
                <v:shape id="_x0000_s1682" type="#_x0000_t202" style="position:absolute;left:8966;top:9088;width:447;height:181" filled="f" stroked="f">
                  <v:textbox style="mso-next-textbox:#_x0000_s1682" inset="0,0,0">
                    <w:txbxContent>
                      <w:p w:rsidR="00335C85" w:rsidRDefault="0039262E">
                        <w:pPr>
                          <w:jc w:val="center"/>
                          <w:rPr>
                            <w:sz w:val="16"/>
                          </w:rPr>
                        </w:pPr>
                        <w:r>
                          <w:rPr>
                            <w:sz w:val="16"/>
                            <w:lang w:val="en-US"/>
                          </w:rPr>
                          <w:t>TV</w:t>
                        </w:r>
                      </w:p>
                    </w:txbxContent>
                  </v:textbox>
                </v:shape>
                <v:oval id="_x0000_s1683" style="position:absolute;left:9876;top:9736;width:111;height:90"/>
                <v:line id="_x0000_s1684" style="position:absolute;flip:y" from="9876,9695" to="9987,9876"/>
              </v:group>
              <v:line id="_x0000_s1685" style="position:absolute" from="9453,11350" to="9453,11530"/>
              <v:line id="_x0000_s1686" style="position:absolute" from="9341,11554" to="9564,11554" strokeweight="1.5pt"/>
              <v:line id="_x0000_s1687" style="position:absolute" from="9230,11522" to="9676,11522" strokeweight="1.5pt"/>
            </v:group>
            <v:shape id="_x0000_s1691" type="#_x0000_t202" style="position:absolute;left:1420;top:8236;width:5254;height:994" o:regroupid="30" filled="f" stroked="f">
              <v:textbox style="mso-next-textbox:#_x0000_s1691">
                <w:txbxContent>
                  <w:p w:rsidR="00335C85" w:rsidRDefault="0039262E" w:rsidP="0039262E">
                    <w:pPr>
                      <w:pStyle w:val="a3"/>
                      <w:numPr>
                        <w:ilvl w:val="0"/>
                        <w:numId w:val="110"/>
                      </w:numPr>
                      <w:tabs>
                        <w:tab w:val="clear" w:pos="360"/>
                      </w:tabs>
                      <w:ind w:left="284" w:hanging="284"/>
                    </w:pPr>
                    <w:r>
                      <w:rPr>
                        <w:i/>
                      </w:rPr>
                      <w:t>однофазная однопроводная электрическая сеть</w:t>
                    </w:r>
                    <w:r>
                      <w:t xml:space="preserve"> —применяется в установках как правило с напряжением до 1000 В (на транспорте);</w:t>
                    </w:r>
                  </w:p>
                  <w:p w:rsidR="00335C85" w:rsidRDefault="00335C85">
                    <w:pPr>
                      <w:jc w:val="both"/>
                    </w:pPr>
                  </w:p>
                </w:txbxContent>
              </v:textbox>
            </v:shape>
            <v:shape id="_x0000_s1692" type="#_x0000_t202" style="position:absolute;left:1420;top:9230;width:5254;height:1136" o:regroupid="30" filled="f" stroked="f">
              <v:textbox style="mso-next-textbox:#_x0000_s1692">
                <w:txbxContent>
                  <w:p w:rsidR="00335C85" w:rsidRDefault="0039262E" w:rsidP="0039262E">
                    <w:pPr>
                      <w:pStyle w:val="a3"/>
                      <w:numPr>
                        <w:ilvl w:val="0"/>
                        <w:numId w:val="110"/>
                      </w:numPr>
                      <w:tabs>
                        <w:tab w:val="clear" w:pos="360"/>
                      </w:tabs>
                      <w:ind w:left="284" w:hanging="284"/>
                    </w:pPr>
                    <w:r>
                      <w:rPr>
                        <w:i/>
                      </w:rPr>
                      <w:t>однофазная двухпроводная электрическая сеть изолированная от земли</w:t>
                    </w:r>
                    <w:r>
                      <w:t xml:space="preserve"> — применяется в установках как с напряжением 12-47 , так и с напряжением 127-380 В и выше;</w:t>
                    </w:r>
                  </w:p>
                  <w:p w:rsidR="00335C85" w:rsidRDefault="00335C85">
                    <w:pPr>
                      <w:jc w:val="both"/>
                    </w:pPr>
                  </w:p>
                </w:txbxContent>
              </v:textbox>
            </v:shape>
            <v:shape id="_x0000_s1693" type="#_x0000_t202" style="position:absolute;left:1420;top:10190;width:5254;height:1312" o:regroupid="30" filled="f" stroked="f">
              <v:textbox style="mso-next-textbox:#_x0000_s1693">
                <w:txbxContent>
                  <w:p w:rsidR="00335C85" w:rsidRDefault="0039262E" w:rsidP="0039262E">
                    <w:pPr>
                      <w:pStyle w:val="a3"/>
                      <w:numPr>
                        <w:ilvl w:val="0"/>
                        <w:numId w:val="110"/>
                      </w:numPr>
                      <w:tabs>
                        <w:tab w:val="clear" w:pos="360"/>
                      </w:tabs>
                      <w:ind w:left="284" w:hanging="284"/>
                    </w:pPr>
                    <w:r>
                      <w:rPr>
                        <w:i/>
                      </w:rPr>
                      <w:t>однофазная двухпроводная электрическая сеть с заземленным выводом вторичной обмотки трансформатора</w:t>
                    </w:r>
                    <w:r>
                      <w:t xml:space="preserve"> — применяется в установках как с напряжением 12-47 , так и с напряжением 127-380 В и выше;</w:t>
                    </w:r>
                  </w:p>
                  <w:p w:rsidR="00335C85" w:rsidRDefault="00335C85">
                    <w:pPr>
                      <w:ind w:left="284" w:hanging="284"/>
                      <w:jc w:val="both"/>
                    </w:pPr>
                  </w:p>
                </w:txbxContent>
              </v:textbox>
            </v:shape>
          </v:group>
        </w:pict>
      </w: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9262E" w:rsidP="0039262E">
      <w:pPr>
        <w:pStyle w:val="a3"/>
        <w:numPr>
          <w:ilvl w:val="0"/>
          <w:numId w:val="109"/>
        </w:numPr>
        <w:tabs>
          <w:tab w:val="clear" w:pos="360"/>
          <w:tab w:val="num" w:pos="644"/>
        </w:tabs>
        <w:ind w:left="644"/>
        <w:rPr>
          <w:i/>
        </w:rPr>
      </w:pPr>
      <w:r>
        <w:rPr>
          <w:i/>
          <w:smallCaps/>
        </w:rPr>
        <w:t>Трехфазные электрические сети</w:t>
      </w:r>
      <w:r>
        <w:rPr>
          <w:i/>
        </w:rPr>
        <w:t>:</w:t>
      </w:r>
    </w:p>
    <w:p w:rsidR="00335C85" w:rsidRDefault="0055227A">
      <w:pPr>
        <w:pStyle w:val="a3"/>
        <w:ind w:firstLine="284"/>
      </w:pPr>
      <w:r>
        <w:rPr>
          <w:noProof/>
        </w:rPr>
        <w:pict>
          <v:group id="_x0000_s1820" style="position:absolute;left:0;text-align:left;margin-left:298.25pt;margin-top:2.55pt;width:178.85pt;height:39.05pt;z-index:251638784" coordorigin="6858,11906" coordsize="3577,781" o:allowincell="f">
            <v:line id="_x0000_s1767" style="position:absolute" from="6858,12107" to="7146,12107" o:regroupid="32"/>
            <v:line id="_x0000_s1768" style="position:absolute" from="6858,12347" to="7146,12347" o:regroupid="32"/>
            <v:line id="_x0000_s1769" style="position:absolute" from="6858,12587" to="7146,12587" o:regroupid="32"/>
            <v:group id="_x0000_s1771" style="position:absolute;left:7146;top:11943;width:864;height:160" coordorigin="1296,11068" coordsize="864,160" o:regroupid="33">
              <v:shape id="_x0000_s1772" type="#_x0000_t19" style="position:absolute;left:1360;top:11004;width:160;height:288;rotation:-90" coordsize="22086,43200" adj=",5982752,486" path="wr-21114,,22086,43200,486,,,43195nfewr-21114,,22086,43200,486,,,43195l486,21600nsxe">
                <v:path o:connectlocs="486,0;0,43195;486,21600"/>
              </v:shape>
              <v:shape id="_x0000_s1773" type="#_x0000_t19" style="position:absolute;left:1648;top:11004;width:160;height:288;rotation:-90" coordsize="22086,43200" adj=",5982752,486" path="wr-21114,,22086,43200,486,,,43195nfewr-21114,,22086,43200,486,,,43195l486,21600nsxe">
                <v:path o:connectlocs="486,0;0,43195;486,21600"/>
              </v:shape>
              <v:shape id="_x0000_s1774" type="#_x0000_t19" style="position:absolute;left:1936;top:11004;width:160;height:288;rotation:-90" coordsize="22086,43200" adj=",5982752,486" path="wr-21114,,22086,43200,486,,,43195nfewr-21114,,22086,43200,486,,,43195l486,21600nsxe">
                <v:path o:connectlocs="486,0;0,43195;486,21600"/>
              </v:shape>
            </v:group>
            <v:group id="_x0000_s1775" style="position:absolute;left:7146;top:12181;width:864;height:160" coordorigin="1296,11068" coordsize="864,160" o:regroupid="33">
              <v:shape id="_x0000_s1776" type="#_x0000_t19" style="position:absolute;left:1360;top:11004;width:160;height:288;rotation:-90" coordsize="22086,43200" adj=",5982752,486" path="wr-21114,,22086,43200,486,,,43195nfewr-21114,,22086,43200,486,,,43195l486,21600nsxe">
                <v:path o:connectlocs="486,0;0,43195;486,21600"/>
              </v:shape>
              <v:shape id="_x0000_s1777" type="#_x0000_t19" style="position:absolute;left:1648;top:11004;width:160;height:288;rotation:-90" coordsize="22086,43200" adj=",5982752,486" path="wr-21114,,22086,43200,486,,,43195nfewr-21114,,22086,43200,486,,,43195l486,21600nsxe">
                <v:path o:connectlocs="486,0;0,43195;486,21600"/>
              </v:shape>
              <v:shape id="_x0000_s1778" type="#_x0000_t19" style="position:absolute;left:1936;top:11004;width:160;height:288;rotation:-90" coordsize="22086,43200" adj=",5982752,486" path="wr-21114,,22086,43200,486,,,43195nfewr-21114,,22086,43200,486,,,43195l486,21600nsxe">
                <v:path o:connectlocs="486,0;0,43195;486,21600"/>
              </v:shape>
            </v:group>
            <v:group id="_x0000_s1779" style="position:absolute;left:7146;top:12423;width:864;height:160" coordorigin="1296,11068" coordsize="864,160" o:regroupid="33">
              <v:shape id="_x0000_s1780" type="#_x0000_t19" style="position:absolute;left:1360;top:11004;width:160;height:288;rotation:-90" coordsize="22086,43200" adj=",5982752,486" path="wr-21114,,22086,43200,486,,,43195nfewr-21114,,22086,43200,486,,,43195l486,21600nsxe">
                <v:path o:connectlocs="486,0;0,43195;486,21600"/>
              </v:shape>
              <v:shape id="_x0000_s1781" type="#_x0000_t19" style="position:absolute;left:1648;top:11004;width:160;height:288;rotation:-90" coordsize="22086,43200" adj=",5982752,486" path="wr-21114,,22086,43200,486,,,43195nfewr-21114,,22086,43200,486,,,43195l486,21600nsxe">
                <v:path o:connectlocs="486,0;0,43195;486,21600"/>
              </v:shape>
              <v:shape id="_x0000_s1782" type="#_x0000_t19" style="position:absolute;left:1936;top:11004;width:160;height:288;rotation:-90" coordsize="22086,43200" adj=",5982752,486" path="wr-21114,,22086,43200,486,,,43195nfewr-21114,,22086,43200,486,,,43195l486,21600nsxe">
                <v:path o:connectlocs="486,0;0,43195;486,21600"/>
              </v:shape>
            </v:group>
            <v:group id="_x0000_s1783" style="position:absolute;left:8010;top:12107;width:288;height:480" coordorigin="1008,11232" coordsize="288,480" o:regroupid="33">
              <v:line id="_x0000_s1784" style="position:absolute" from="1008,11232" to="1296,11232"/>
              <v:line id="_x0000_s1785" style="position:absolute" from="1008,11472" to="1296,11472"/>
              <v:line id="_x0000_s1786" style="position:absolute" from="1008,11712" to="1296,11712"/>
            </v:group>
            <v:line id="_x0000_s1787" style="position:absolute" from="8300,12107" to="8300,12587" o:regroupid="33"/>
            <v:line id="_x0000_s1788" style="position:absolute" from="8400,12137" to="8400,12563" strokeweight="2.25pt"/>
            <v:shape id="_x0000_s1790" type="#_x0000_t19" style="position:absolute;left:9432;top:11879;width:160;height:288;rotation:-90;flip:x" coordsize="22086,43200" o:regroupid="34" adj=",5982752,486" path="wr-21114,,22086,43200,486,,,43195nfewr-21114,,22086,43200,486,,,43195l486,21600nsxe">
              <v:path o:connectlocs="486,0;0,43195;486,21600"/>
            </v:shape>
            <v:shape id="_x0000_s1791" type="#_x0000_t19" style="position:absolute;left:9144;top:11879;width:160;height:288;rotation:-90;flip:x" coordsize="22086,43200" o:regroupid="34" adj=",5982752,486" path="wr-21114,,22086,43200,486,,,43195nfewr-21114,,22086,43200,486,,,43195l486,21600nsxe">
              <v:path o:connectlocs="486,0;0,43195;486,21600"/>
            </v:shape>
            <v:shape id="_x0000_s1792" type="#_x0000_t19" style="position:absolute;left:8856;top:11879;width:160;height:288;rotation:-90;flip:x" coordsize="22086,43200" o:regroupid="34" adj=",5982752,486" path="wr-21114,,22086,43200,486,,,43195nfewr-21114,,22086,43200,486,,,43195l486,21600nsxe">
              <v:path o:connectlocs="486,0;0,43195;486,21600"/>
            </v:shape>
            <v:shape id="_x0000_s1794" type="#_x0000_t19" style="position:absolute;left:9432;top:12117;width:160;height:288;rotation:-90;flip:x" coordsize="22086,43200" o:regroupid="35" adj=",5982752,486" path="wr-21114,,22086,43200,486,,,43195nfewr-21114,,22086,43200,486,,,43195l486,21600nsxe">
              <v:path o:connectlocs="486,0;0,43195;486,21600"/>
            </v:shape>
            <v:shape id="_x0000_s1795" type="#_x0000_t19" style="position:absolute;left:9144;top:12117;width:160;height:288;rotation:-90;flip:x" coordsize="22086,43200" o:regroupid="35" adj=",5982752,486" path="wr-21114,,22086,43200,486,,,43195nfewr-21114,,22086,43200,486,,,43195l486,21600nsxe">
              <v:path o:connectlocs="486,0;0,43195;486,21600"/>
            </v:shape>
            <v:shape id="_x0000_s1796" type="#_x0000_t19" style="position:absolute;left:8856;top:12117;width:160;height:288;rotation:-90;flip:x" coordsize="22086,43200" o:regroupid="35" adj=",5982752,486" path="wr-21114,,22086,43200,486,,,43195nfewr-21114,,22086,43200,486,,,43195l486,21600nsxe">
              <v:path o:connectlocs="486,0;0,43195;486,21600"/>
            </v:shape>
            <v:shape id="_x0000_s1798" type="#_x0000_t19" style="position:absolute;left:9432;top:12359;width:160;height:288;rotation:-90;flip:x" coordsize="22086,43200" o:regroupid="36" adj=",5982752,486" path="wr-21114,,22086,43200,486,,,43195nfewr-21114,,22086,43200,486,,,43195l486,21600nsxe">
              <v:path o:connectlocs="486,0;0,43195;486,21600"/>
            </v:shape>
            <v:shape id="_x0000_s1799" type="#_x0000_t19" style="position:absolute;left:9144;top:12359;width:160;height:288;rotation:-90;flip:x" coordsize="22086,43200" o:regroupid="36" adj=",5982752,486" path="wr-21114,,22086,43200,486,,,43195nfewr-21114,,22086,43200,486,,,43195l486,21600nsxe">
              <v:path o:connectlocs="486,0;0,43195;486,21600"/>
            </v:shape>
            <v:shape id="_x0000_s1800" type="#_x0000_t19" style="position:absolute;left:8856;top:12359;width:160;height:288;rotation:-90;flip:x" coordsize="22086,43200" o:regroupid="36" adj=",5982752,486" path="wr-21114,,22086,43200,486,,,43195nfewr-21114,,22086,43200,486,,,43195l486,21600nsxe">
              <v:path o:connectlocs="486,0;0,43195;486,21600"/>
            </v:shape>
            <v:line id="_x0000_s1802" style="position:absolute;flip:x" from="8504,12107" to="8792,12107" o:regroupid="37"/>
            <v:line id="_x0000_s1803" style="position:absolute;flip:x" from="8504,12347" to="8792,12347" o:regroupid="37"/>
            <v:line id="_x0000_s1804" style="position:absolute;flip:x" from="8504,12587" to="8792,12587" o:regroupid="37"/>
            <v:line id="_x0000_s1805" style="position:absolute;flip:x" from="8502,12107" to="8502,12587"/>
            <v:shape id="_x0000_s1806" type="#_x0000_t202" style="position:absolute;left:8177;top:11906;width:456;height:228" filled="f" stroked="f">
              <v:textbox style="mso-next-textbox:#_x0000_s1806" inset="0,0,0,0">
                <w:txbxContent>
                  <w:p w:rsidR="00335C85" w:rsidRDefault="0039262E">
                    <w:pPr>
                      <w:jc w:val="center"/>
                      <w:rPr>
                        <w:sz w:val="16"/>
                        <w:lang w:val="en-US"/>
                      </w:rPr>
                    </w:pPr>
                    <w:r>
                      <w:rPr>
                        <w:sz w:val="16"/>
                        <w:lang w:val="en-US"/>
                      </w:rPr>
                      <w:t>TV</w:t>
                    </w:r>
                  </w:p>
                </w:txbxContent>
              </v:textbox>
            </v:shape>
            <v:line id="_x0000_s1808" style="position:absolute" from="9652,12113" to="9940,12113" o:regroupid="38"/>
            <v:line id="_x0000_s1809" style="position:absolute" from="9652,12353" to="9940,12353" o:regroupid="38"/>
            <v:line id="_x0000_s1810" style="position:absolute" from="9652,12593" to="9940,12593" o:regroupid="38"/>
            <v:oval id="_x0000_s1811" style="position:absolute;left:9933;top:12060;width:111;height:90"/>
            <v:line id="_x0000_s1812" style="position:absolute;flip:y" from="9933,12019" to="10044,12200"/>
            <v:oval id="_x0000_s1813" style="position:absolute;left:9939;top:12300;width:111;height:90"/>
            <v:line id="_x0000_s1814" style="position:absolute;flip:y" from="9939,12259" to="10050,12440"/>
            <v:oval id="_x0000_s1815" style="position:absolute;left:9939;top:12547;width:111;height:90"/>
            <v:line id="_x0000_s1816" style="position:absolute;flip:y" from="9939,12506" to="10050,12687"/>
            <v:shape id="_x0000_s1817" type="#_x0000_t202" style="position:absolute;left:9961;top:11928;width:456;height:228" filled="f" stroked="f">
              <v:textbox style="mso-next-textbox:#_x0000_s1817" inset="0,0,0,0">
                <w:txbxContent>
                  <w:p w:rsidR="00335C85" w:rsidRDefault="0039262E">
                    <w:pPr>
                      <w:jc w:val="center"/>
                      <w:rPr>
                        <w:sz w:val="16"/>
                        <w:lang w:val="en-US"/>
                      </w:rPr>
                    </w:pPr>
                    <w:r>
                      <w:rPr>
                        <w:sz w:val="16"/>
                        <w:lang w:val="en-US"/>
                      </w:rPr>
                      <w:t>A</w:t>
                    </w:r>
                  </w:p>
                </w:txbxContent>
              </v:textbox>
            </v:shape>
            <v:shape id="_x0000_s1818" type="#_x0000_t202" style="position:absolute;left:9979;top:12194;width:456;height:228" filled="f" stroked="f">
              <v:textbox style="mso-next-textbox:#_x0000_s1818" inset="0,0,0,0">
                <w:txbxContent>
                  <w:p w:rsidR="00335C85" w:rsidRDefault="0039262E">
                    <w:pPr>
                      <w:jc w:val="center"/>
                      <w:rPr>
                        <w:sz w:val="16"/>
                        <w:lang w:val="en-US"/>
                      </w:rPr>
                    </w:pPr>
                    <w:r>
                      <w:rPr>
                        <w:sz w:val="16"/>
                        <w:lang w:val="en-US"/>
                      </w:rPr>
                      <w:t>B</w:t>
                    </w:r>
                  </w:p>
                </w:txbxContent>
              </v:textbox>
            </v:shape>
            <v:shape id="_x0000_s1819" type="#_x0000_t202" style="position:absolute;left:9973;top:12447;width:456;height:228" filled="f" stroked="f">
              <v:textbox style="mso-next-textbox:#_x0000_s1819" inset="0,0,0,0">
                <w:txbxContent>
                  <w:p w:rsidR="00335C85" w:rsidRDefault="0039262E">
                    <w:pPr>
                      <w:jc w:val="center"/>
                      <w:rPr>
                        <w:sz w:val="16"/>
                        <w:lang w:val="en-US"/>
                      </w:rPr>
                    </w:pPr>
                    <w:r>
                      <w:rPr>
                        <w:sz w:val="16"/>
                        <w:lang w:val="en-US"/>
                      </w:rPr>
                      <w:t>C</w:t>
                    </w:r>
                  </w:p>
                </w:txbxContent>
              </v:textbox>
            </v:shape>
          </v:group>
        </w:pict>
      </w:r>
      <w:r>
        <w:rPr>
          <w:i/>
          <w:smallCaps/>
          <w:noProof/>
        </w:rPr>
        <w:pict>
          <v:shape id="_x0000_s1762" type="#_x0000_t202" style="position:absolute;left:0;text-align:left;margin-left:28.45pt;margin-top:4.35pt;width:262.7pt;height:49.7pt;z-index:251635712" o:regroupid="31" o:allowincell="f" filled="f" stroked="f">
            <v:textbox>
              <w:txbxContent>
                <w:p w:rsidR="00335C85" w:rsidRDefault="0039262E" w:rsidP="0039262E">
                  <w:pPr>
                    <w:pStyle w:val="a3"/>
                    <w:numPr>
                      <w:ilvl w:val="0"/>
                      <w:numId w:val="110"/>
                    </w:numPr>
                    <w:tabs>
                      <w:tab w:val="clear" w:pos="360"/>
                    </w:tabs>
                    <w:ind w:left="284" w:hanging="284"/>
                  </w:pPr>
                  <w:r>
                    <w:rPr>
                      <w:i/>
                    </w:rPr>
                    <w:t>трехфазная трехпроводная электрическая сеть</w:t>
                  </w:r>
                  <w:r>
                    <w:t xml:space="preserve"> — применяется в установках как правило с напряжением до и выше 1000 В (ЛЭП около 6-35 кВ);</w:t>
                  </w:r>
                </w:p>
                <w:p w:rsidR="00335C85" w:rsidRDefault="00335C85">
                  <w:pPr>
                    <w:jc w:val="both"/>
                  </w:pPr>
                </w:p>
              </w:txbxContent>
            </v:textbox>
          </v:shape>
        </w:pict>
      </w: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55227A">
      <w:pPr>
        <w:pStyle w:val="a3"/>
      </w:pPr>
      <w:r>
        <w:rPr>
          <w:noProof/>
        </w:rPr>
        <w:pict>
          <v:group id="_x0000_s1872" style="position:absolute;left:0;text-align:left;margin-left:298.25pt;margin-top:7.25pt;width:178.85pt;height:45.15pt;z-index:251639808" coordorigin="6816,12664" coordsize="3577,903" o:allowincell="f">
            <v:group id="_x0000_s1821" style="position:absolute;left:6816;top:12664;width:3577;height:781" coordorigin="6858,11906" coordsize="3577,781">
              <v:line id="_x0000_s1822" style="position:absolute" from="6858,12107" to="7146,12107"/>
              <v:line id="_x0000_s1823" style="position:absolute" from="6858,12347" to="7146,12347"/>
              <v:line id="_x0000_s1824" style="position:absolute" from="6858,12587" to="7146,12587"/>
              <v:group id="_x0000_s1825" style="position:absolute;left:7146;top:11943;width:864;height:160" coordorigin="1296,11068" coordsize="864,160">
                <v:shape id="_x0000_s1826" type="#_x0000_t19" style="position:absolute;left:1360;top:11004;width:160;height:288;rotation:-90" coordsize="22086,43200" adj=",5982752,486" path="wr-21114,,22086,43200,486,,,43195nfewr-21114,,22086,43200,486,,,43195l486,21600nsxe">
                  <v:path o:connectlocs="486,0;0,43195;486,21600"/>
                </v:shape>
                <v:shape id="_x0000_s1827" type="#_x0000_t19" style="position:absolute;left:1648;top:11004;width:160;height:288;rotation:-90" coordsize="22086,43200" adj=",5982752,486" path="wr-21114,,22086,43200,486,,,43195nfewr-21114,,22086,43200,486,,,43195l486,21600nsxe">
                  <v:path o:connectlocs="486,0;0,43195;486,21600"/>
                </v:shape>
                <v:shape id="_x0000_s1828" type="#_x0000_t19" style="position:absolute;left:1936;top:11004;width:160;height:288;rotation:-90" coordsize="22086,43200" adj=",5982752,486" path="wr-21114,,22086,43200,486,,,43195nfewr-21114,,22086,43200,486,,,43195l486,21600nsxe">
                  <v:path o:connectlocs="486,0;0,43195;486,21600"/>
                </v:shape>
              </v:group>
              <v:group id="_x0000_s1829" style="position:absolute;left:7146;top:12181;width:864;height:160" coordorigin="1296,11068" coordsize="864,160">
                <v:shape id="_x0000_s1830" type="#_x0000_t19" style="position:absolute;left:1360;top:11004;width:160;height:288;rotation:-90" coordsize="22086,43200" adj=",5982752,486" path="wr-21114,,22086,43200,486,,,43195nfewr-21114,,22086,43200,486,,,43195l486,21600nsxe">
                  <v:path o:connectlocs="486,0;0,43195;486,21600"/>
                </v:shape>
                <v:shape id="_x0000_s1831" type="#_x0000_t19" style="position:absolute;left:1648;top:11004;width:160;height:288;rotation:-90" coordsize="22086,43200" adj=",5982752,486" path="wr-21114,,22086,43200,486,,,43195nfewr-21114,,22086,43200,486,,,43195l486,21600nsxe">
                  <v:path o:connectlocs="486,0;0,43195;486,21600"/>
                </v:shape>
                <v:shape id="_x0000_s1832" type="#_x0000_t19" style="position:absolute;left:1936;top:11004;width:160;height:288;rotation:-90" coordsize="22086,43200" adj=",5982752,486" path="wr-21114,,22086,43200,486,,,43195nfewr-21114,,22086,43200,486,,,43195l486,21600nsxe">
                  <v:path o:connectlocs="486,0;0,43195;486,21600"/>
                </v:shape>
              </v:group>
              <v:group id="_x0000_s1833" style="position:absolute;left:7146;top:12423;width:864;height:160" coordorigin="1296,11068" coordsize="864,160">
                <v:shape id="_x0000_s1834" type="#_x0000_t19" style="position:absolute;left:1360;top:11004;width:160;height:288;rotation:-90" coordsize="22086,43200" adj=",5982752,486" path="wr-21114,,22086,43200,486,,,43195nfewr-21114,,22086,43200,486,,,43195l486,21600nsxe">
                  <v:path o:connectlocs="486,0;0,43195;486,21600"/>
                </v:shape>
                <v:shape id="_x0000_s1835" type="#_x0000_t19" style="position:absolute;left:1648;top:11004;width:160;height:288;rotation:-90" coordsize="22086,43200" adj=",5982752,486" path="wr-21114,,22086,43200,486,,,43195nfewr-21114,,22086,43200,486,,,43195l486,21600nsxe">
                  <v:path o:connectlocs="486,0;0,43195;486,21600"/>
                </v:shape>
                <v:shape id="_x0000_s1836" type="#_x0000_t19" style="position:absolute;left:1936;top:11004;width:160;height:288;rotation:-90" coordsize="22086,43200" adj=",5982752,486" path="wr-21114,,22086,43200,486,,,43195nfewr-21114,,22086,43200,486,,,43195l486,21600nsxe">
                  <v:path o:connectlocs="486,0;0,43195;486,21600"/>
                </v:shape>
              </v:group>
              <v:group id="_x0000_s1837" style="position:absolute;left:8010;top:12107;width:288;height:480" coordorigin="1008,11232" coordsize="288,480">
                <v:line id="_x0000_s1838" style="position:absolute" from="1008,11232" to="1296,11232"/>
                <v:line id="_x0000_s1839" style="position:absolute" from="1008,11472" to="1296,11472"/>
                <v:line id="_x0000_s1840" style="position:absolute" from="1008,11712" to="1296,11712"/>
              </v:group>
              <v:line id="_x0000_s1841" style="position:absolute" from="8300,12107" to="8300,12587"/>
              <v:line id="_x0000_s1842" style="position:absolute" from="8400,12137" to="8400,12563" strokeweight="2.25pt"/>
              <v:shape id="_x0000_s1843" type="#_x0000_t19" style="position:absolute;left:9432;top:11879;width:160;height:288;rotation:-90;flip:x" coordsize="22086,43200" adj=",5982752,486" path="wr-21114,,22086,43200,486,,,43195nfewr-21114,,22086,43200,486,,,43195l486,21600nsxe">
                <v:path o:connectlocs="486,0;0,43195;486,21600"/>
              </v:shape>
              <v:shape id="_x0000_s1844" type="#_x0000_t19" style="position:absolute;left:9144;top:11879;width:160;height:288;rotation:-90;flip:x" coordsize="22086,43200" adj=",5982752,486" path="wr-21114,,22086,43200,486,,,43195nfewr-21114,,22086,43200,486,,,43195l486,21600nsxe">
                <v:path o:connectlocs="486,0;0,43195;486,21600"/>
              </v:shape>
              <v:shape id="_x0000_s1845" type="#_x0000_t19" style="position:absolute;left:8856;top:11879;width:160;height:288;rotation:-90;flip:x" coordsize="22086,43200" adj=",5982752,486" path="wr-21114,,22086,43200,486,,,43195nfewr-21114,,22086,43200,486,,,43195l486,21600nsxe">
                <v:path o:connectlocs="486,0;0,43195;486,21600"/>
              </v:shape>
              <v:shape id="_x0000_s1846" type="#_x0000_t19" style="position:absolute;left:9432;top:12117;width:160;height:288;rotation:-90;flip:x" coordsize="22086,43200" adj=",5982752,486" path="wr-21114,,22086,43200,486,,,43195nfewr-21114,,22086,43200,486,,,43195l486,21600nsxe">
                <v:path o:connectlocs="486,0;0,43195;486,21600"/>
              </v:shape>
              <v:shape id="_x0000_s1847" type="#_x0000_t19" style="position:absolute;left:9144;top:12117;width:160;height:288;rotation:-90;flip:x" coordsize="22086,43200" adj=",5982752,486" path="wr-21114,,22086,43200,486,,,43195nfewr-21114,,22086,43200,486,,,43195l486,21600nsxe">
                <v:path o:connectlocs="486,0;0,43195;486,21600"/>
              </v:shape>
              <v:shape id="_x0000_s1848" type="#_x0000_t19" style="position:absolute;left:8856;top:12117;width:160;height:288;rotation:-90;flip:x" coordsize="22086,43200" adj=",5982752,486" path="wr-21114,,22086,43200,486,,,43195nfewr-21114,,22086,43200,486,,,43195l486,21600nsxe">
                <v:path o:connectlocs="486,0;0,43195;486,21600"/>
              </v:shape>
              <v:shape id="_x0000_s1849" type="#_x0000_t19" style="position:absolute;left:9432;top:12359;width:160;height:288;rotation:-90;flip:x" coordsize="22086,43200" adj=",5982752,486" path="wr-21114,,22086,43200,486,,,43195nfewr-21114,,22086,43200,486,,,43195l486,21600nsxe">
                <v:path o:connectlocs="486,0;0,43195;486,21600"/>
              </v:shape>
              <v:shape id="_x0000_s1850" type="#_x0000_t19" style="position:absolute;left:9144;top:12359;width:160;height:288;rotation:-90;flip:x" coordsize="22086,43200" adj=",5982752,486" path="wr-21114,,22086,43200,486,,,43195nfewr-21114,,22086,43200,486,,,43195l486,21600nsxe">
                <v:path o:connectlocs="486,0;0,43195;486,21600"/>
              </v:shape>
              <v:shape id="_x0000_s1851" type="#_x0000_t19" style="position:absolute;left:8856;top:12359;width:160;height:288;rotation:-90;flip:x" coordsize="22086,43200" adj=",5982752,486" path="wr-21114,,22086,43200,486,,,43195nfewr-21114,,22086,43200,486,,,43195l486,21600nsxe">
                <v:path o:connectlocs="486,0;0,43195;486,21600"/>
              </v:shape>
              <v:line id="_x0000_s1852" style="position:absolute;flip:x" from="8504,12107" to="8792,12107"/>
              <v:line id="_x0000_s1853" style="position:absolute;flip:x" from="8504,12347" to="8792,12347"/>
              <v:line id="_x0000_s1854" style="position:absolute;flip:x" from="8504,12587" to="8792,12587"/>
              <v:line id="_x0000_s1855" style="position:absolute;flip:x" from="8502,12107" to="8502,12587"/>
              <v:shape id="_x0000_s1856" type="#_x0000_t202" style="position:absolute;left:8177;top:11906;width:456;height:228" filled="f" stroked="f">
                <v:textbox style="mso-next-textbox:#_x0000_s1856" inset="0,0,0,0">
                  <w:txbxContent>
                    <w:p w:rsidR="00335C85" w:rsidRDefault="0039262E">
                      <w:pPr>
                        <w:jc w:val="center"/>
                        <w:rPr>
                          <w:sz w:val="16"/>
                          <w:lang w:val="en-US"/>
                        </w:rPr>
                      </w:pPr>
                      <w:r>
                        <w:rPr>
                          <w:sz w:val="16"/>
                          <w:lang w:val="en-US"/>
                        </w:rPr>
                        <w:t>TV</w:t>
                      </w:r>
                    </w:p>
                  </w:txbxContent>
                </v:textbox>
              </v:shape>
              <v:line id="_x0000_s1857" style="position:absolute" from="9652,12113" to="9940,12113"/>
              <v:line id="_x0000_s1858" style="position:absolute" from="9652,12353" to="9940,12353"/>
              <v:line id="_x0000_s1859" style="position:absolute" from="9652,12593" to="9940,12593"/>
              <v:oval id="_x0000_s1860" style="position:absolute;left:9933;top:12060;width:111;height:90"/>
              <v:line id="_x0000_s1861" style="position:absolute;flip:y" from="9933,12019" to="10044,12200"/>
              <v:oval id="_x0000_s1862" style="position:absolute;left:9939;top:12300;width:111;height:90"/>
              <v:line id="_x0000_s1863" style="position:absolute;flip:y" from="9939,12259" to="10050,12440"/>
              <v:oval id="_x0000_s1864" style="position:absolute;left:9939;top:12547;width:111;height:90"/>
              <v:line id="_x0000_s1865" style="position:absolute;flip:y" from="9939,12506" to="10050,12687"/>
              <v:shape id="_x0000_s1866" type="#_x0000_t202" style="position:absolute;left:9961;top:11928;width:456;height:228" filled="f" stroked="f">
                <v:textbox style="mso-next-textbox:#_x0000_s1866" inset="0,0,0,0">
                  <w:txbxContent>
                    <w:p w:rsidR="00335C85" w:rsidRDefault="0039262E">
                      <w:pPr>
                        <w:jc w:val="center"/>
                        <w:rPr>
                          <w:sz w:val="16"/>
                          <w:lang w:val="en-US"/>
                        </w:rPr>
                      </w:pPr>
                      <w:r>
                        <w:rPr>
                          <w:sz w:val="16"/>
                          <w:lang w:val="en-US"/>
                        </w:rPr>
                        <w:t>A</w:t>
                      </w:r>
                    </w:p>
                  </w:txbxContent>
                </v:textbox>
              </v:shape>
              <v:shape id="_x0000_s1867" type="#_x0000_t202" style="position:absolute;left:9979;top:12194;width:456;height:228" filled="f" stroked="f">
                <v:textbox style="mso-next-textbox:#_x0000_s1867" inset="0,0,0,0">
                  <w:txbxContent>
                    <w:p w:rsidR="00335C85" w:rsidRDefault="0039262E">
                      <w:pPr>
                        <w:jc w:val="center"/>
                        <w:rPr>
                          <w:sz w:val="16"/>
                          <w:lang w:val="en-US"/>
                        </w:rPr>
                      </w:pPr>
                      <w:r>
                        <w:rPr>
                          <w:sz w:val="16"/>
                          <w:lang w:val="en-US"/>
                        </w:rPr>
                        <w:t>B</w:t>
                      </w:r>
                    </w:p>
                  </w:txbxContent>
                </v:textbox>
              </v:shape>
              <v:shape id="_x0000_s1868" type="#_x0000_t202" style="position:absolute;left:9973;top:12447;width:456;height:228" filled="f" stroked="f">
                <v:textbox style="mso-next-textbox:#_x0000_s1868" inset="0,0,0,0">
                  <w:txbxContent>
                    <w:p w:rsidR="00335C85" w:rsidRDefault="0039262E">
                      <w:pPr>
                        <w:jc w:val="center"/>
                        <w:rPr>
                          <w:sz w:val="16"/>
                          <w:lang w:val="en-US"/>
                        </w:rPr>
                      </w:pPr>
                      <w:r>
                        <w:rPr>
                          <w:sz w:val="16"/>
                          <w:lang w:val="en-US"/>
                        </w:rPr>
                        <w:t>C</w:t>
                      </w:r>
                    </w:p>
                  </w:txbxContent>
                </v:textbox>
              </v:shape>
            </v:group>
            <v:line id="_x0000_s1869" style="position:absolute" from="8459,13348" to="8459,13528"/>
            <v:line id="_x0000_s1870" style="position:absolute" from="8347,13567" to="8570,13567" strokeweight="1.5pt"/>
            <v:line id="_x0000_s1871" style="position:absolute" from="8236,13520" to="8682,13520" strokeweight="1.5pt"/>
          </v:group>
        </w:pict>
      </w:r>
      <w:r>
        <w:rPr>
          <w:i/>
          <w:smallCaps/>
          <w:noProof/>
        </w:rPr>
        <w:pict>
          <v:shape id="_x0000_s1763" type="#_x0000_t202" style="position:absolute;left:0;text-align:left;margin-left:28.45pt;margin-top:8.05pt;width:262.7pt;height:56.8pt;z-index:251636736" o:regroupid="31" o:allowincell="f" filled="f" stroked="f">
            <v:textbox>
              <w:txbxContent>
                <w:p w:rsidR="00335C85" w:rsidRDefault="0039262E" w:rsidP="0039262E">
                  <w:pPr>
                    <w:pStyle w:val="a3"/>
                    <w:numPr>
                      <w:ilvl w:val="0"/>
                      <w:numId w:val="110"/>
                    </w:numPr>
                    <w:tabs>
                      <w:tab w:val="clear" w:pos="360"/>
                    </w:tabs>
                    <w:ind w:left="284" w:hanging="284"/>
                  </w:pPr>
                  <w:r>
                    <w:rPr>
                      <w:i/>
                    </w:rPr>
                    <w:t>трехфазная трехпроводная электрическая сеть с эффективно заземленной нейтралью</w:t>
                  </w:r>
                  <w:r>
                    <w:t xml:space="preserve"> — применяется в установках с напряжением более 1000 В (110 кВ и выше) в линиях ЛЭП;</w:t>
                  </w:r>
                </w:p>
              </w:txbxContent>
            </v:textbox>
          </v:shape>
        </w:pict>
      </w: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55227A">
      <w:pPr>
        <w:pStyle w:val="a3"/>
        <w:ind w:firstLine="284"/>
      </w:pPr>
      <w:r>
        <w:rPr>
          <w:noProof/>
        </w:rPr>
        <w:pict>
          <v:group id="_x0000_s1925" style="position:absolute;left:0;text-align:left;margin-left:298.25pt;margin-top:10.6pt;width:178.85pt;height:51.1pt;z-index:251640832" coordorigin="6816,13651" coordsize="3577,1022" o:allowincell="f">
            <v:line id="_x0000_s1874" style="position:absolute" from="6816,13852" to="7104,13852" o:regroupid="39"/>
            <v:line id="_x0000_s1875" style="position:absolute" from="6816,14092" to="7104,14092" o:regroupid="39"/>
            <v:line id="_x0000_s1876" style="position:absolute" from="6816,14332" to="7104,14332" o:regroupid="39"/>
            <v:group id="_x0000_s1877" style="position:absolute;left:7104;top:13688;width:864;height:160" coordorigin="1296,11068" coordsize="864,160" o:regroupid="39">
              <v:shape id="_x0000_s1878" type="#_x0000_t19" style="position:absolute;left:1360;top:11004;width:160;height:288;rotation:-90" coordsize="22086,43200" adj=",5982752,486" path="wr-21114,,22086,43200,486,,,43195nfewr-21114,,22086,43200,486,,,43195l486,21600nsxe">
                <v:path o:connectlocs="486,0;0,43195;486,21600"/>
              </v:shape>
              <v:shape id="_x0000_s1879" type="#_x0000_t19" style="position:absolute;left:1648;top:11004;width:160;height:288;rotation:-90" coordsize="22086,43200" adj=",5982752,486" path="wr-21114,,22086,43200,486,,,43195nfewr-21114,,22086,43200,486,,,43195l486,21600nsxe">
                <v:path o:connectlocs="486,0;0,43195;486,21600"/>
              </v:shape>
              <v:shape id="_x0000_s1880" type="#_x0000_t19" style="position:absolute;left:1936;top:11004;width:160;height:288;rotation:-90" coordsize="22086,43200" adj=",5982752,486" path="wr-21114,,22086,43200,486,,,43195nfewr-21114,,22086,43200,486,,,43195l486,21600nsxe">
                <v:path o:connectlocs="486,0;0,43195;486,21600"/>
              </v:shape>
            </v:group>
            <v:group id="_x0000_s1881" style="position:absolute;left:7104;top:13926;width:864;height:160" coordorigin="1296,11068" coordsize="864,160" o:regroupid="39">
              <v:shape id="_x0000_s1882" type="#_x0000_t19" style="position:absolute;left:1360;top:11004;width:160;height:288;rotation:-90" coordsize="22086,43200" adj=",5982752,486" path="wr-21114,,22086,43200,486,,,43195nfewr-21114,,22086,43200,486,,,43195l486,21600nsxe">
                <v:path o:connectlocs="486,0;0,43195;486,21600"/>
              </v:shape>
              <v:shape id="_x0000_s1883" type="#_x0000_t19" style="position:absolute;left:1648;top:11004;width:160;height:288;rotation:-90" coordsize="22086,43200" adj=",5982752,486" path="wr-21114,,22086,43200,486,,,43195nfewr-21114,,22086,43200,486,,,43195l486,21600nsxe">
                <v:path o:connectlocs="486,0;0,43195;486,21600"/>
              </v:shape>
              <v:shape id="_x0000_s1884" type="#_x0000_t19" style="position:absolute;left:1936;top:11004;width:160;height:288;rotation:-90" coordsize="22086,43200" adj=",5982752,486" path="wr-21114,,22086,43200,486,,,43195nfewr-21114,,22086,43200,486,,,43195l486,21600nsxe">
                <v:path o:connectlocs="486,0;0,43195;486,21600"/>
              </v:shape>
            </v:group>
            <v:group id="_x0000_s1885" style="position:absolute;left:7104;top:14168;width:864;height:160" coordorigin="1296,11068" coordsize="864,160" o:regroupid="39">
              <v:shape id="_x0000_s1886" type="#_x0000_t19" style="position:absolute;left:1360;top:11004;width:160;height:288;rotation:-90" coordsize="22086,43200" adj=",5982752,486" path="wr-21114,,22086,43200,486,,,43195nfewr-21114,,22086,43200,486,,,43195l486,21600nsxe">
                <v:path o:connectlocs="486,0;0,43195;486,21600"/>
              </v:shape>
              <v:shape id="_x0000_s1887" type="#_x0000_t19" style="position:absolute;left:1648;top:11004;width:160;height:288;rotation:-90" coordsize="22086,43200" adj=",5982752,486" path="wr-21114,,22086,43200,486,,,43195nfewr-21114,,22086,43200,486,,,43195l486,21600nsxe">
                <v:path o:connectlocs="486,0;0,43195;486,21600"/>
              </v:shape>
              <v:shape id="_x0000_s1888" type="#_x0000_t19" style="position:absolute;left:1936;top:11004;width:160;height:288;rotation:-90" coordsize="22086,43200" adj=",5982752,486" path="wr-21114,,22086,43200,486,,,43195nfewr-21114,,22086,43200,486,,,43195l486,21600nsxe">
                <v:path o:connectlocs="486,0;0,43195;486,21600"/>
              </v:shape>
            </v:group>
            <v:group id="_x0000_s1889" style="position:absolute;left:7968;top:13852;width:288;height:480" coordorigin="1008,11232" coordsize="288,480" o:regroupid="39">
              <v:line id="_x0000_s1890" style="position:absolute" from="1008,11232" to="1296,11232"/>
              <v:line id="_x0000_s1891" style="position:absolute" from="1008,11472" to="1296,11472"/>
              <v:line id="_x0000_s1892" style="position:absolute" from="1008,11712" to="1296,11712"/>
            </v:group>
            <v:line id="_x0000_s1893" style="position:absolute" from="8258,13852" to="8258,14332" o:regroupid="39"/>
            <v:line id="_x0000_s1894" style="position:absolute" from="8358,13882" to="8358,14308" o:regroupid="39" strokeweight="2.25pt"/>
            <v:shape id="_x0000_s1895" type="#_x0000_t19" style="position:absolute;left:9390;top:13624;width:160;height:288;rotation:-90;flip:x" coordsize="22086,43200" o:regroupid="39" adj=",5982752,486" path="wr-21114,,22086,43200,486,,,43195nfewr-21114,,22086,43200,486,,,43195l486,21600nsxe">
              <v:path o:connectlocs="486,0;0,43195;486,21600"/>
            </v:shape>
            <v:shape id="_x0000_s1896" type="#_x0000_t19" style="position:absolute;left:9102;top:13624;width:160;height:288;rotation:-90;flip:x" coordsize="22086,43200" o:regroupid="39" adj=",5982752,486" path="wr-21114,,22086,43200,486,,,43195nfewr-21114,,22086,43200,486,,,43195l486,21600nsxe">
              <v:path o:connectlocs="486,0;0,43195;486,21600"/>
            </v:shape>
            <v:shape id="_x0000_s1897" type="#_x0000_t19" style="position:absolute;left:8814;top:13624;width:160;height:288;rotation:-90;flip:x" coordsize="22086,43200" o:regroupid="39" adj=",5982752,486" path="wr-21114,,22086,43200,486,,,43195nfewr-21114,,22086,43200,486,,,43195l486,21600nsxe">
              <v:path o:connectlocs="486,0;0,43195;486,21600"/>
            </v:shape>
            <v:shape id="_x0000_s1898" type="#_x0000_t19" style="position:absolute;left:9390;top:13862;width:160;height:288;rotation:-90;flip:x" coordsize="22086,43200" o:regroupid="39" adj=",5982752,486" path="wr-21114,,22086,43200,486,,,43195nfewr-21114,,22086,43200,486,,,43195l486,21600nsxe">
              <v:path o:connectlocs="486,0;0,43195;486,21600"/>
            </v:shape>
            <v:shape id="_x0000_s1899" type="#_x0000_t19" style="position:absolute;left:9102;top:13862;width:160;height:288;rotation:-90;flip:x" coordsize="22086,43200" o:regroupid="39" adj=",5982752,486" path="wr-21114,,22086,43200,486,,,43195nfewr-21114,,22086,43200,486,,,43195l486,21600nsxe">
              <v:path o:connectlocs="486,0;0,43195;486,21600"/>
            </v:shape>
            <v:shape id="_x0000_s1900" type="#_x0000_t19" style="position:absolute;left:8814;top:13862;width:160;height:288;rotation:-90;flip:x" coordsize="22086,43200" o:regroupid="39" adj=",5982752,486" path="wr-21114,,22086,43200,486,,,43195nfewr-21114,,22086,43200,486,,,43195l486,21600nsxe">
              <v:path o:connectlocs="486,0;0,43195;486,21600"/>
            </v:shape>
            <v:shape id="_x0000_s1901" type="#_x0000_t19" style="position:absolute;left:9390;top:14104;width:160;height:288;rotation:-90;flip:x" coordsize="22086,43200" o:regroupid="39" adj=",5982752,486" path="wr-21114,,22086,43200,486,,,43195nfewr-21114,,22086,43200,486,,,43195l486,21600nsxe">
              <v:path o:connectlocs="486,0;0,43195;486,21600"/>
            </v:shape>
            <v:shape id="_x0000_s1902" type="#_x0000_t19" style="position:absolute;left:9102;top:14104;width:160;height:288;rotation:-90;flip:x" coordsize="22086,43200" o:regroupid="39" adj=",5982752,486" path="wr-21114,,22086,43200,486,,,43195nfewr-21114,,22086,43200,486,,,43195l486,21600nsxe">
              <v:path o:connectlocs="486,0;0,43195;486,21600"/>
            </v:shape>
            <v:shape id="_x0000_s1903" type="#_x0000_t19" style="position:absolute;left:8814;top:14104;width:160;height:288;rotation:-90;flip:x" coordsize="22086,43200" o:regroupid="39" adj=",5982752,486" path="wr-21114,,22086,43200,486,,,43195nfewr-21114,,22086,43200,486,,,43195l486,21600nsxe">
              <v:path o:connectlocs="486,0;0,43195;486,21600"/>
            </v:shape>
            <v:line id="_x0000_s1904" style="position:absolute;flip:x" from="8462,13852" to="8750,13852" o:regroupid="39"/>
            <v:line id="_x0000_s1905" style="position:absolute;flip:x" from="8462,14092" to="8750,14092" o:regroupid="39"/>
            <v:line id="_x0000_s1906" style="position:absolute;flip:x" from="8462,14332" to="8750,14332" o:regroupid="39"/>
            <v:line id="_x0000_s1907" style="position:absolute;flip:x" from="8460,13852" to="8460,14332" o:regroupid="39"/>
            <v:shape id="_x0000_s1908" type="#_x0000_t202" style="position:absolute;left:8135;top:13651;width:456;height:228" o:regroupid="39" filled="f" stroked="f">
              <v:textbox style="mso-next-textbox:#_x0000_s1908" inset="0,0,0,0">
                <w:txbxContent>
                  <w:p w:rsidR="00335C85" w:rsidRDefault="0039262E">
                    <w:pPr>
                      <w:jc w:val="center"/>
                      <w:rPr>
                        <w:sz w:val="16"/>
                        <w:lang w:val="en-US"/>
                      </w:rPr>
                    </w:pPr>
                    <w:r>
                      <w:rPr>
                        <w:sz w:val="16"/>
                        <w:lang w:val="en-US"/>
                      </w:rPr>
                      <w:t>TV</w:t>
                    </w:r>
                  </w:p>
                </w:txbxContent>
              </v:textbox>
            </v:shape>
            <v:line id="_x0000_s1909" style="position:absolute" from="9610,13858" to="9898,13858" o:regroupid="39"/>
            <v:line id="_x0000_s1910" style="position:absolute" from="9610,14098" to="9898,14098" o:regroupid="39"/>
            <v:line id="_x0000_s1911" style="position:absolute" from="9610,14338" to="9898,14338" o:regroupid="39"/>
            <v:oval id="_x0000_s1912" style="position:absolute;left:9891;top:13805;width:111;height:90" o:regroupid="39"/>
            <v:line id="_x0000_s1913" style="position:absolute;flip:y" from="9891,13764" to="10002,13945" o:regroupid="39"/>
            <v:oval id="_x0000_s1914" style="position:absolute;left:9897;top:14045;width:111;height:90" o:regroupid="39"/>
            <v:line id="_x0000_s1915" style="position:absolute;flip:y" from="9897,14004" to="10008,14185" o:regroupid="39"/>
            <v:oval id="_x0000_s1916" style="position:absolute;left:9897;top:14292;width:111;height:90" o:regroupid="39"/>
            <v:line id="_x0000_s1917" style="position:absolute;flip:y" from="9897,14251" to="10008,14432" o:regroupid="39"/>
            <v:shape id="_x0000_s1918" type="#_x0000_t202" style="position:absolute;left:9919;top:13673;width:456;height:228" o:regroupid="39" filled="f" stroked="f">
              <v:textbox style="mso-next-textbox:#_x0000_s1918" inset="0,0,0,0">
                <w:txbxContent>
                  <w:p w:rsidR="00335C85" w:rsidRDefault="0039262E">
                    <w:pPr>
                      <w:jc w:val="center"/>
                      <w:rPr>
                        <w:sz w:val="16"/>
                        <w:lang w:val="en-US"/>
                      </w:rPr>
                    </w:pPr>
                    <w:r>
                      <w:rPr>
                        <w:sz w:val="16"/>
                        <w:lang w:val="en-US"/>
                      </w:rPr>
                      <w:t>A</w:t>
                    </w:r>
                  </w:p>
                </w:txbxContent>
              </v:textbox>
            </v:shape>
            <v:shape id="_x0000_s1919" type="#_x0000_t202" style="position:absolute;left:9937;top:13939;width:456;height:228" o:regroupid="39" filled="f" stroked="f">
              <v:textbox style="mso-next-textbox:#_x0000_s1919" inset="0,0,0,0">
                <w:txbxContent>
                  <w:p w:rsidR="00335C85" w:rsidRDefault="0039262E">
                    <w:pPr>
                      <w:jc w:val="center"/>
                      <w:rPr>
                        <w:sz w:val="16"/>
                        <w:lang w:val="en-US"/>
                      </w:rPr>
                    </w:pPr>
                    <w:r>
                      <w:rPr>
                        <w:sz w:val="16"/>
                        <w:lang w:val="en-US"/>
                      </w:rPr>
                      <w:t>B</w:t>
                    </w:r>
                  </w:p>
                </w:txbxContent>
              </v:textbox>
            </v:shape>
            <v:shape id="_x0000_s1920" type="#_x0000_t202" style="position:absolute;left:9931;top:14192;width:456;height:228" o:regroupid="39" filled="f" stroked="f">
              <v:textbox style="mso-next-textbox:#_x0000_s1920" inset="0,0,0,0">
                <w:txbxContent>
                  <w:p w:rsidR="00335C85" w:rsidRDefault="0039262E">
                    <w:pPr>
                      <w:jc w:val="center"/>
                      <w:rPr>
                        <w:sz w:val="16"/>
                        <w:lang w:val="en-US"/>
                      </w:rPr>
                    </w:pPr>
                    <w:r>
                      <w:rPr>
                        <w:sz w:val="16"/>
                        <w:lang w:val="en-US"/>
                      </w:rPr>
                      <w:t>C</w:t>
                    </w:r>
                  </w:p>
                </w:txbxContent>
              </v:textbox>
            </v:shape>
            <v:shape id="_x0000_s1921" style="position:absolute;left:8455;top:14290;width:1420;height:284;mso-wrap-distance-left:9pt;mso-wrap-distance-top:0;mso-wrap-distance-right:9pt;mso-wrap-distance-bottom:0;v-text-anchor:top" coordsize="1420,284" path="m,l,284r1420,e" filled="f">
              <v:path arrowok="t"/>
            </v:shape>
            <v:oval id="_x0000_s1922" style="position:absolute;left:9890;top:14532;width:111;height:90"/>
            <v:line id="_x0000_s1923" style="position:absolute;flip:y" from="9890,14491" to="10001,14672"/>
            <v:shape id="_x0000_s1924" type="#_x0000_t202" style="position:absolute;left:9924;top:14445;width:456;height:228" filled="f" stroked="f">
              <v:textbox style="mso-next-textbox:#_x0000_s1924" inset="0,0,0,0">
                <w:txbxContent>
                  <w:p w:rsidR="00335C85" w:rsidRDefault="0039262E">
                    <w:pPr>
                      <w:jc w:val="center"/>
                      <w:rPr>
                        <w:sz w:val="16"/>
                      </w:rPr>
                    </w:pPr>
                    <w:r>
                      <w:rPr>
                        <w:sz w:val="16"/>
                        <w:lang w:val="en-US"/>
                      </w:rPr>
                      <w:t>N</w:t>
                    </w:r>
                  </w:p>
                </w:txbxContent>
              </v:textbox>
            </v:shape>
          </v:group>
        </w:pict>
      </w:r>
      <w:r>
        <w:rPr>
          <w:i/>
          <w:smallCaps/>
          <w:noProof/>
        </w:rPr>
        <w:pict>
          <v:shape id="_x0000_s1764" type="#_x0000_t202" style="position:absolute;left:0;text-align:left;margin-left:28.45pt;margin-top:10.05pt;width:262.7pt;height:65.6pt;z-index:251637760" o:regroupid="31" o:allowincell="f" filled="f" stroked="f">
            <v:textbox>
              <w:txbxContent>
                <w:p w:rsidR="00335C85" w:rsidRDefault="0039262E" w:rsidP="0039262E">
                  <w:pPr>
                    <w:pStyle w:val="a3"/>
                    <w:numPr>
                      <w:ilvl w:val="0"/>
                      <w:numId w:val="110"/>
                    </w:numPr>
                    <w:tabs>
                      <w:tab w:val="clear" w:pos="360"/>
                    </w:tabs>
                    <w:ind w:left="284" w:hanging="284"/>
                  </w:pPr>
                  <w:r>
                    <w:rPr>
                      <w:i/>
                    </w:rPr>
                    <w:t>трехфазная четырехпроводная электрическая сеть с изолированной нейтралью</w:t>
                  </w:r>
                  <w:r>
                    <w:t xml:space="preserve"> — как правило не используется, т.к. до 1000 В невозможно обеспечить безопасность обслуживающего персонала, а выше 1000 В неэкономично используется нейтральный провод;</w:t>
                  </w:r>
                </w:p>
                <w:p w:rsidR="00335C85" w:rsidRDefault="00335C85">
                  <w:pPr>
                    <w:ind w:left="284" w:hanging="284"/>
                    <w:jc w:val="both"/>
                  </w:pPr>
                </w:p>
              </w:txbxContent>
            </v:textbox>
          </v:shape>
        </w:pict>
      </w: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55227A">
      <w:pPr>
        <w:pStyle w:val="a3"/>
        <w:ind w:firstLine="284"/>
      </w:pPr>
      <w:r>
        <w:rPr>
          <w:noProof/>
        </w:rPr>
        <w:pict>
          <v:group id="_x0000_s1985" style="position:absolute;left:0;text-align:left;margin-left:298.25pt;margin-top:.7pt;width:178.85pt;height:56.75pt;z-index:251642880" coordorigin="6816,14833" coordsize="3577,1135" o:allowincell="f">
            <v:group id="_x0000_s1927" style="position:absolute;left:6816;top:14833;width:3577;height:1022" coordorigin="6816,13651" coordsize="3577,1022">
              <v:line id="_x0000_s1928" style="position:absolute" from="6816,13852" to="7104,13852"/>
              <v:line id="_x0000_s1929" style="position:absolute" from="6816,14092" to="7104,14092"/>
              <v:line id="_x0000_s1930" style="position:absolute" from="6816,14332" to="7104,14332"/>
              <v:group id="_x0000_s1931" style="position:absolute;left:7104;top:13688;width:864;height:160" coordorigin="1296,11068" coordsize="864,160">
                <v:shape id="_x0000_s1932" type="#_x0000_t19" style="position:absolute;left:1360;top:11004;width:160;height:288;rotation:-90" coordsize="22086,43200" adj=",5982752,486" path="wr-21114,,22086,43200,486,,,43195nfewr-21114,,22086,43200,486,,,43195l486,21600nsxe">
                  <v:path o:connectlocs="486,0;0,43195;486,21600"/>
                </v:shape>
                <v:shape id="_x0000_s1933" type="#_x0000_t19" style="position:absolute;left:1648;top:11004;width:160;height:288;rotation:-90" coordsize="22086,43200" adj=",5982752,486" path="wr-21114,,22086,43200,486,,,43195nfewr-21114,,22086,43200,486,,,43195l486,21600nsxe">
                  <v:path o:connectlocs="486,0;0,43195;486,21600"/>
                </v:shape>
                <v:shape id="_x0000_s1934" type="#_x0000_t19" style="position:absolute;left:1936;top:11004;width:160;height:288;rotation:-90" coordsize="22086,43200" adj=",5982752,486" path="wr-21114,,22086,43200,486,,,43195nfewr-21114,,22086,43200,486,,,43195l486,21600nsxe">
                  <v:path o:connectlocs="486,0;0,43195;486,21600"/>
                </v:shape>
              </v:group>
              <v:group id="_x0000_s1935" style="position:absolute;left:7104;top:13926;width:864;height:160" coordorigin="1296,11068" coordsize="864,160">
                <v:shape id="_x0000_s1936" type="#_x0000_t19" style="position:absolute;left:1360;top:11004;width:160;height:288;rotation:-90" coordsize="22086,43200" adj=",5982752,486" path="wr-21114,,22086,43200,486,,,43195nfewr-21114,,22086,43200,486,,,43195l486,21600nsxe">
                  <v:path o:connectlocs="486,0;0,43195;486,21600"/>
                </v:shape>
                <v:shape id="_x0000_s1937" type="#_x0000_t19" style="position:absolute;left:1648;top:11004;width:160;height:288;rotation:-90" coordsize="22086,43200" adj=",5982752,486" path="wr-21114,,22086,43200,486,,,43195nfewr-21114,,22086,43200,486,,,43195l486,21600nsxe">
                  <v:path o:connectlocs="486,0;0,43195;486,21600"/>
                </v:shape>
                <v:shape id="_x0000_s1938" type="#_x0000_t19" style="position:absolute;left:1936;top:11004;width:160;height:288;rotation:-90" coordsize="22086,43200" adj=",5982752,486" path="wr-21114,,22086,43200,486,,,43195nfewr-21114,,22086,43200,486,,,43195l486,21600nsxe">
                  <v:path o:connectlocs="486,0;0,43195;486,21600"/>
                </v:shape>
              </v:group>
              <v:group id="_x0000_s1939" style="position:absolute;left:7104;top:14168;width:864;height:160" coordorigin="1296,11068" coordsize="864,160">
                <v:shape id="_x0000_s1940" type="#_x0000_t19" style="position:absolute;left:1360;top:11004;width:160;height:288;rotation:-90" coordsize="22086,43200" adj=",5982752,486" path="wr-21114,,22086,43200,486,,,43195nfewr-21114,,22086,43200,486,,,43195l486,21600nsxe">
                  <v:path o:connectlocs="486,0;0,43195;486,21600"/>
                </v:shape>
                <v:shape id="_x0000_s1941" type="#_x0000_t19" style="position:absolute;left:1648;top:11004;width:160;height:288;rotation:-90" coordsize="22086,43200" adj=",5982752,486" path="wr-21114,,22086,43200,486,,,43195nfewr-21114,,22086,43200,486,,,43195l486,21600nsxe">
                  <v:path o:connectlocs="486,0;0,43195;486,21600"/>
                </v:shape>
                <v:shape id="_x0000_s1942" type="#_x0000_t19" style="position:absolute;left:1936;top:11004;width:160;height:288;rotation:-90" coordsize="22086,43200" adj=",5982752,486" path="wr-21114,,22086,43200,486,,,43195nfewr-21114,,22086,43200,486,,,43195l486,21600nsxe">
                  <v:path o:connectlocs="486,0;0,43195;486,21600"/>
                </v:shape>
              </v:group>
              <v:group id="_x0000_s1943" style="position:absolute;left:7968;top:13852;width:288;height:480" coordorigin="1008,11232" coordsize="288,480">
                <v:line id="_x0000_s1944" style="position:absolute" from="1008,11232" to="1296,11232"/>
                <v:line id="_x0000_s1945" style="position:absolute" from="1008,11472" to="1296,11472"/>
                <v:line id="_x0000_s1946" style="position:absolute" from="1008,11712" to="1296,11712"/>
              </v:group>
              <v:line id="_x0000_s1947" style="position:absolute" from="8258,13852" to="8258,14332"/>
              <v:line id="_x0000_s1948" style="position:absolute" from="8358,13882" to="8358,14308" strokeweight="2.25pt"/>
              <v:shape id="_x0000_s1949" type="#_x0000_t19" style="position:absolute;left:9390;top:13624;width:160;height:288;rotation:-90;flip:x" coordsize="22086,43200" adj=",5982752,486" path="wr-21114,,22086,43200,486,,,43195nfewr-21114,,22086,43200,486,,,43195l486,21600nsxe">
                <v:path o:connectlocs="486,0;0,43195;486,21600"/>
              </v:shape>
              <v:shape id="_x0000_s1950" type="#_x0000_t19" style="position:absolute;left:9102;top:13624;width:160;height:288;rotation:-90;flip:x" coordsize="22086,43200" adj=",5982752,486" path="wr-21114,,22086,43200,486,,,43195nfewr-21114,,22086,43200,486,,,43195l486,21600nsxe">
                <v:path o:connectlocs="486,0;0,43195;486,21600"/>
              </v:shape>
              <v:shape id="_x0000_s1951" type="#_x0000_t19" style="position:absolute;left:8814;top:13624;width:160;height:288;rotation:-90;flip:x" coordsize="22086,43200" adj=",5982752,486" path="wr-21114,,22086,43200,486,,,43195nfewr-21114,,22086,43200,486,,,43195l486,21600nsxe">
                <v:path o:connectlocs="486,0;0,43195;486,21600"/>
              </v:shape>
              <v:shape id="_x0000_s1952" type="#_x0000_t19" style="position:absolute;left:9390;top:13862;width:160;height:288;rotation:-90;flip:x" coordsize="22086,43200" adj=",5982752,486" path="wr-21114,,22086,43200,486,,,43195nfewr-21114,,22086,43200,486,,,43195l486,21600nsxe">
                <v:path o:connectlocs="486,0;0,43195;486,21600"/>
              </v:shape>
              <v:shape id="_x0000_s1953" type="#_x0000_t19" style="position:absolute;left:9102;top:13862;width:160;height:288;rotation:-90;flip:x" coordsize="22086,43200" adj=",5982752,486" path="wr-21114,,22086,43200,486,,,43195nfewr-21114,,22086,43200,486,,,43195l486,21600nsxe">
                <v:path o:connectlocs="486,0;0,43195;486,21600"/>
              </v:shape>
              <v:shape id="_x0000_s1954" type="#_x0000_t19" style="position:absolute;left:8814;top:13862;width:160;height:288;rotation:-90;flip:x" coordsize="22086,43200" adj=",5982752,486" path="wr-21114,,22086,43200,486,,,43195nfewr-21114,,22086,43200,486,,,43195l486,21600nsxe">
                <v:path o:connectlocs="486,0;0,43195;486,21600"/>
              </v:shape>
              <v:shape id="_x0000_s1955" type="#_x0000_t19" style="position:absolute;left:9390;top:14104;width:160;height:288;rotation:-90;flip:x" coordsize="22086,43200" adj=",5982752,486" path="wr-21114,,22086,43200,486,,,43195nfewr-21114,,22086,43200,486,,,43195l486,21600nsxe">
                <v:path o:connectlocs="486,0;0,43195;486,21600"/>
              </v:shape>
              <v:shape id="_x0000_s1956" type="#_x0000_t19" style="position:absolute;left:9102;top:14104;width:160;height:288;rotation:-90;flip:x" coordsize="22086,43200" adj=",5982752,486" path="wr-21114,,22086,43200,486,,,43195nfewr-21114,,22086,43200,486,,,43195l486,21600nsxe">
                <v:path o:connectlocs="486,0;0,43195;486,21600"/>
              </v:shape>
              <v:shape id="_x0000_s1957" type="#_x0000_t19" style="position:absolute;left:8814;top:14104;width:160;height:288;rotation:-90;flip:x" coordsize="22086,43200" adj=",5982752,486" path="wr-21114,,22086,43200,486,,,43195nfewr-21114,,22086,43200,486,,,43195l486,21600nsxe">
                <v:path o:connectlocs="486,0;0,43195;486,21600"/>
              </v:shape>
              <v:line id="_x0000_s1958" style="position:absolute;flip:x" from="8462,13852" to="8750,13852"/>
              <v:line id="_x0000_s1959" style="position:absolute;flip:x" from="8462,14092" to="8750,14092"/>
              <v:line id="_x0000_s1960" style="position:absolute;flip:x" from="8462,14332" to="8750,14332"/>
              <v:line id="_x0000_s1961" style="position:absolute;flip:x" from="8460,13852" to="8460,14332"/>
              <v:shape id="_x0000_s1962" type="#_x0000_t202" style="position:absolute;left:8135;top:13651;width:456;height:228" filled="f" stroked="f">
                <v:textbox style="mso-next-textbox:#_x0000_s1962" inset="0,0,0,0">
                  <w:txbxContent>
                    <w:p w:rsidR="00335C85" w:rsidRDefault="0039262E">
                      <w:pPr>
                        <w:jc w:val="center"/>
                        <w:rPr>
                          <w:sz w:val="16"/>
                          <w:lang w:val="en-US"/>
                        </w:rPr>
                      </w:pPr>
                      <w:r>
                        <w:rPr>
                          <w:sz w:val="16"/>
                          <w:lang w:val="en-US"/>
                        </w:rPr>
                        <w:t>TV</w:t>
                      </w:r>
                    </w:p>
                  </w:txbxContent>
                </v:textbox>
              </v:shape>
              <v:line id="_x0000_s1963" style="position:absolute" from="9610,13858" to="9898,13858"/>
              <v:line id="_x0000_s1964" style="position:absolute" from="9610,14098" to="9898,14098"/>
              <v:line id="_x0000_s1965" style="position:absolute" from="9610,14338" to="9898,14338"/>
              <v:oval id="_x0000_s1966" style="position:absolute;left:9891;top:13805;width:111;height:90"/>
              <v:line id="_x0000_s1967" style="position:absolute;flip:y" from="9891,13764" to="10002,13945"/>
              <v:oval id="_x0000_s1968" style="position:absolute;left:9897;top:14045;width:111;height:90"/>
              <v:line id="_x0000_s1969" style="position:absolute;flip:y" from="9897,14004" to="10008,14185"/>
              <v:oval id="_x0000_s1970" style="position:absolute;left:9897;top:14292;width:111;height:90"/>
              <v:line id="_x0000_s1971" style="position:absolute;flip:y" from="9897,14251" to="10008,14432"/>
              <v:shape id="_x0000_s1972" type="#_x0000_t202" style="position:absolute;left:9919;top:13673;width:456;height:228" filled="f" stroked="f">
                <v:textbox style="mso-next-textbox:#_x0000_s1972" inset="0,0,0,0">
                  <w:txbxContent>
                    <w:p w:rsidR="00335C85" w:rsidRDefault="0039262E">
                      <w:pPr>
                        <w:jc w:val="center"/>
                        <w:rPr>
                          <w:sz w:val="16"/>
                          <w:lang w:val="en-US"/>
                        </w:rPr>
                      </w:pPr>
                      <w:r>
                        <w:rPr>
                          <w:sz w:val="16"/>
                          <w:lang w:val="en-US"/>
                        </w:rPr>
                        <w:t>A</w:t>
                      </w:r>
                    </w:p>
                  </w:txbxContent>
                </v:textbox>
              </v:shape>
              <v:shape id="_x0000_s1973" type="#_x0000_t202" style="position:absolute;left:9937;top:13939;width:456;height:228" filled="f" stroked="f">
                <v:textbox style="mso-next-textbox:#_x0000_s1973" inset="0,0,0,0">
                  <w:txbxContent>
                    <w:p w:rsidR="00335C85" w:rsidRDefault="0039262E">
                      <w:pPr>
                        <w:jc w:val="center"/>
                        <w:rPr>
                          <w:sz w:val="16"/>
                          <w:lang w:val="en-US"/>
                        </w:rPr>
                      </w:pPr>
                      <w:r>
                        <w:rPr>
                          <w:sz w:val="16"/>
                          <w:lang w:val="en-US"/>
                        </w:rPr>
                        <w:t>B</w:t>
                      </w:r>
                    </w:p>
                  </w:txbxContent>
                </v:textbox>
              </v:shape>
              <v:shape id="_x0000_s1974" type="#_x0000_t202" style="position:absolute;left:9931;top:14192;width:456;height:228" filled="f" stroked="f">
                <v:textbox style="mso-next-textbox:#_x0000_s1974" inset="0,0,0,0">
                  <w:txbxContent>
                    <w:p w:rsidR="00335C85" w:rsidRDefault="0039262E">
                      <w:pPr>
                        <w:jc w:val="center"/>
                        <w:rPr>
                          <w:sz w:val="16"/>
                          <w:lang w:val="en-US"/>
                        </w:rPr>
                      </w:pPr>
                      <w:r>
                        <w:rPr>
                          <w:sz w:val="16"/>
                          <w:lang w:val="en-US"/>
                        </w:rPr>
                        <w:t>C</w:t>
                      </w:r>
                    </w:p>
                  </w:txbxContent>
                </v:textbox>
              </v:shape>
              <v:shape id="_x0000_s1975" style="position:absolute;left:8455;top:14290;width:1420;height:284;mso-wrap-distance-left:9pt;mso-wrap-distance-top:0;mso-wrap-distance-right:9pt;mso-wrap-distance-bottom:0;v-text-anchor:top" coordsize="1420,284" path="m,l,284r1420,e" filled="f">
                <v:path arrowok="t"/>
              </v:shape>
              <v:oval id="_x0000_s1976" style="position:absolute;left:9890;top:14532;width:111;height:90"/>
              <v:line id="_x0000_s1977" style="position:absolute;flip:y" from="9890,14491" to="10001,14672"/>
              <v:shape id="_x0000_s1978" type="#_x0000_t202" style="position:absolute;left:9924;top:14445;width:456;height:228" filled="f" stroked="f">
                <v:textbox style="mso-next-textbox:#_x0000_s1978" inset="0,0,0,0">
                  <w:txbxContent>
                    <w:p w:rsidR="00335C85" w:rsidRDefault="0039262E">
                      <w:pPr>
                        <w:jc w:val="center"/>
                        <w:rPr>
                          <w:sz w:val="16"/>
                        </w:rPr>
                      </w:pPr>
                      <w:r>
                        <w:rPr>
                          <w:sz w:val="16"/>
                          <w:lang w:val="en-US"/>
                        </w:rPr>
                        <w:t>N</w:t>
                      </w:r>
                    </w:p>
                  </w:txbxContent>
                </v:textbox>
              </v:shape>
            </v:group>
            <v:line id="_x0000_s1982" style="position:absolute" from="8459,15749" to="8459,15929"/>
            <v:line id="_x0000_s1983" style="position:absolute" from="8347,15968" to="8570,15968" strokeweight="1.5pt"/>
            <v:line id="_x0000_s1984" style="position:absolute" from="8236,15921" to="8682,15921" strokeweight="1.5pt"/>
          </v:group>
        </w:pict>
      </w:r>
      <w:r>
        <w:rPr>
          <w:noProof/>
        </w:rPr>
        <w:pict>
          <v:shape id="_x0000_s1926" type="#_x0000_t202" style="position:absolute;left:0;text-align:left;margin-left:28.45pt;margin-top:.05pt;width:262.7pt;height:75.5pt;z-index:251641856" o:allowincell="f" filled="f" stroked="f">
            <v:textbox>
              <w:txbxContent>
                <w:p w:rsidR="00335C85" w:rsidRDefault="0039262E" w:rsidP="0039262E">
                  <w:pPr>
                    <w:pStyle w:val="a3"/>
                    <w:numPr>
                      <w:ilvl w:val="0"/>
                      <w:numId w:val="110"/>
                    </w:numPr>
                    <w:tabs>
                      <w:tab w:val="clear" w:pos="360"/>
                    </w:tabs>
                    <w:ind w:left="284" w:hanging="284"/>
                  </w:pPr>
                  <w:r>
                    <w:rPr>
                      <w:i/>
                    </w:rPr>
                    <w:t>трехфазная четырехпроводная электрическая сеть с глухозаземленной нейтралью</w:t>
                  </w:r>
                  <w:r>
                    <w:t xml:space="preserve"> — самая распространенная сеть (бытовая производственная сеть). Используется в установках до 1000 В с напряжением (на производствах) 660/380 или 380/220 В.</w:t>
                  </w:r>
                </w:p>
                <w:p w:rsidR="00335C85" w:rsidRDefault="00335C85">
                  <w:pPr>
                    <w:ind w:left="284" w:hanging="284"/>
                    <w:jc w:val="both"/>
                  </w:pPr>
                </w:p>
              </w:txbxContent>
            </v:textbox>
          </v:shape>
        </w:pict>
      </w: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9262E">
      <w:pPr>
        <w:pStyle w:val="a3"/>
        <w:ind w:firstLine="1134"/>
        <w:rPr>
          <w:b/>
          <w:smallCaps/>
        </w:rPr>
      </w:pPr>
      <w:r>
        <w:rPr>
          <w:b/>
          <w:smallCaps/>
        </w:rPr>
        <w:br w:type="page"/>
      </w:r>
      <w:r>
        <w:rPr>
          <w:b/>
          <w:smallCaps/>
        </w:rPr>
        <w:lastRenderedPageBreak/>
        <w:t>== Вопрос 2 ==</w:t>
      </w:r>
    </w:p>
    <w:p w:rsidR="00335C85" w:rsidRDefault="0039262E">
      <w:pPr>
        <w:pStyle w:val="a3"/>
        <w:ind w:firstLine="1134"/>
        <w:rPr>
          <w:b/>
          <w:i/>
          <w:smallCaps/>
        </w:rPr>
      </w:pPr>
      <w:r>
        <w:rPr>
          <w:i/>
          <w:smallCaps/>
        </w:rPr>
        <w:t>Возможные варианты включения человека в цепи электрического тока</w:t>
      </w:r>
      <w:r>
        <w:rPr>
          <w:b/>
          <w:i/>
          <w:smallCaps/>
        </w:rPr>
        <w:t>.</w:t>
      </w:r>
    </w:p>
    <w:p w:rsidR="00335C85" w:rsidRDefault="0055227A">
      <w:pPr>
        <w:pStyle w:val="a3"/>
        <w:ind w:firstLine="284"/>
        <w:rPr>
          <w:noProof/>
        </w:rPr>
      </w:pPr>
      <w:r>
        <w:rPr>
          <w:noProof/>
        </w:rPr>
        <w:pict>
          <v:group id="_x0000_s3380" style="position:absolute;left:0;text-align:left;margin-left:.05pt;margin-top:8.9pt;width:519.6pt;height:193.65pt;z-index:251643904" coordorigin="852,1381" coordsize="10392,3873" o:allowincell="f">
            <v:line id="_x0000_s1988" style="position:absolute" from="852,1582" to="1140,1582" o:regroupid="111"/>
            <v:line id="_x0000_s1989" style="position:absolute" from="852,1822" to="1140,1822" o:regroupid="111"/>
            <v:line id="_x0000_s1990" style="position:absolute" from="852,2062" to="1140,2062" o:regroupid="111"/>
            <v:shape id="_x0000_s1993" type="#_x0000_t19" style="position:absolute;left:1204;top:1354;width:160;height:288;rotation:-90" coordsize="22086,43200" o:regroupid="111" adj=",5982752,486" path="wr-21114,,22086,43200,486,,,43195nfewr-21114,,22086,43200,486,,,43195l486,21600nsxe">
              <v:path o:connectlocs="486,0;0,43195;486,21600"/>
            </v:shape>
            <v:shape id="_x0000_s1994" type="#_x0000_t19" style="position:absolute;left:1492;top:1354;width:160;height:288;rotation:-90" coordsize="22086,43200" o:regroupid="111" adj=",5982752,486" path="wr-21114,,22086,43200,486,,,43195nfewr-21114,,22086,43200,486,,,43195l486,21600nsxe">
              <v:path o:connectlocs="486,0;0,43195;486,21600"/>
            </v:shape>
            <v:shape id="_x0000_s1995" type="#_x0000_t19" style="position:absolute;left:1780;top:1354;width:160;height:288;rotation:-90" coordsize="22086,43200" o:regroupid="111" adj=",5982752,486" path="wr-21114,,22086,43200,486,,,43195nfewr-21114,,22086,43200,486,,,43195l486,21600nsxe">
              <v:path o:connectlocs="486,0;0,43195;486,21600"/>
            </v:shape>
            <v:shape id="_x0000_s1997" type="#_x0000_t19" style="position:absolute;left:1204;top:1592;width:160;height:288;rotation:-90" coordsize="22086,43200" o:regroupid="111" adj=",5982752,486" path="wr-21114,,22086,43200,486,,,43195nfewr-21114,,22086,43200,486,,,43195l486,21600nsxe">
              <v:path o:connectlocs="486,0;0,43195;486,21600"/>
            </v:shape>
            <v:shape id="_x0000_s1998" type="#_x0000_t19" style="position:absolute;left:1492;top:1592;width:160;height:288;rotation:-90" coordsize="22086,43200" o:regroupid="111" adj=",5982752,486" path="wr-21114,,22086,43200,486,,,43195nfewr-21114,,22086,43200,486,,,43195l486,21600nsxe">
              <v:path o:connectlocs="486,0;0,43195;486,21600"/>
            </v:shape>
            <v:shape id="_x0000_s1999" type="#_x0000_t19" style="position:absolute;left:1780;top:1592;width:160;height:288;rotation:-90" coordsize="22086,43200" o:regroupid="111" adj=",5982752,486" path="wr-21114,,22086,43200,486,,,43195nfewr-21114,,22086,43200,486,,,43195l486,21600nsxe">
              <v:path o:connectlocs="486,0;0,43195;486,21600"/>
            </v:shape>
            <v:shape id="_x0000_s2001" type="#_x0000_t19" style="position:absolute;left:1204;top:1834;width:160;height:288;rotation:-90" coordsize="22086,43200" o:regroupid="111" adj=",5982752,486" path="wr-21114,,22086,43200,486,,,43195nfewr-21114,,22086,43200,486,,,43195l486,21600nsxe">
              <v:path o:connectlocs="486,0;0,43195;486,21600"/>
            </v:shape>
            <v:shape id="_x0000_s2002" type="#_x0000_t19" style="position:absolute;left:1492;top:1834;width:160;height:288;rotation:-90" coordsize="22086,43200" o:regroupid="111" adj=",5982752,486" path="wr-21114,,22086,43200,486,,,43195nfewr-21114,,22086,43200,486,,,43195l486,21600nsxe">
              <v:path o:connectlocs="486,0;0,43195;486,21600"/>
            </v:shape>
            <v:shape id="_x0000_s2003" type="#_x0000_t19" style="position:absolute;left:1780;top:1834;width:160;height:288;rotation:-90" coordsize="22086,43200" o:regroupid="111" adj=",5982752,486" path="wr-21114,,22086,43200,486,,,43195nfewr-21114,,22086,43200,486,,,43195l486,21600nsxe">
              <v:path o:connectlocs="486,0;0,43195;486,21600"/>
            </v:shape>
            <v:line id="_x0000_s2005" style="position:absolute" from="2004,1582" to="2292,1582" o:regroupid="111"/>
            <v:line id="_x0000_s2006" style="position:absolute" from="2004,1822" to="2292,1822" o:regroupid="111"/>
            <v:line id="_x0000_s2007" style="position:absolute" from="2004,2062" to="2292,2062" o:regroupid="111"/>
            <v:line id="_x0000_s2008" style="position:absolute" from="2294,1582" to="2294,2062" o:regroupid="111"/>
            <v:line id="_x0000_s2009" style="position:absolute" from="2394,1612" to="2394,2038" o:regroupid="111" strokeweight="2.25pt"/>
            <v:shape id="_x0000_s2011" type="#_x0000_t19" style="position:absolute;left:3426;top:1354;width:160;height:288;rotation:-90;flip:x" coordsize="22086,43200" o:regroupid="111" adj=",5982752,486" path="wr-21114,,22086,43200,486,,,43195nfewr-21114,,22086,43200,486,,,43195l486,21600nsxe">
              <v:path o:connectlocs="486,0;0,43195;486,21600"/>
            </v:shape>
            <v:shape id="_x0000_s2012" type="#_x0000_t19" style="position:absolute;left:3138;top:1354;width:160;height:288;rotation:-90;flip:x" coordsize="22086,43200" o:regroupid="111" adj=",5982752,486" path="wr-21114,,22086,43200,486,,,43195nfewr-21114,,22086,43200,486,,,43195l486,21600nsxe">
              <v:path o:connectlocs="486,0;0,43195;486,21600"/>
            </v:shape>
            <v:shape id="_x0000_s2013" type="#_x0000_t19" style="position:absolute;left:2850;top:1354;width:160;height:288;rotation:-90;flip:x" coordsize="22086,43200" o:regroupid="111" adj=",5982752,486" path="wr-21114,,22086,43200,486,,,43195nfewr-21114,,22086,43200,486,,,43195l486,21600nsxe">
              <v:path o:connectlocs="486,0;0,43195;486,21600"/>
            </v:shape>
            <v:shape id="_x0000_s2015" type="#_x0000_t19" style="position:absolute;left:3426;top:1592;width:160;height:288;rotation:-90;flip:x" coordsize="22086,43200" o:regroupid="111" adj=",5982752,486" path="wr-21114,,22086,43200,486,,,43195nfewr-21114,,22086,43200,486,,,43195l486,21600nsxe">
              <v:path o:connectlocs="486,0;0,43195;486,21600"/>
            </v:shape>
            <v:shape id="_x0000_s2016" type="#_x0000_t19" style="position:absolute;left:3138;top:1592;width:160;height:288;rotation:-90;flip:x" coordsize="22086,43200" o:regroupid="111" adj=",5982752,486" path="wr-21114,,22086,43200,486,,,43195nfewr-21114,,22086,43200,486,,,43195l486,21600nsxe">
              <v:path o:connectlocs="486,0;0,43195;486,21600"/>
            </v:shape>
            <v:shape id="_x0000_s2017" type="#_x0000_t19" style="position:absolute;left:2850;top:1592;width:160;height:288;rotation:-90;flip:x" coordsize="22086,43200" o:regroupid="111" adj=",5982752,486" path="wr-21114,,22086,43200,486,,,43195nfewr-21114,,22086,43200,486,,,43195l486,21600nsxe">
              <v:path o:connectlocs="486,0;0,43195;486,21600"/>
            </v:shape>
            <v:shape id="_x0000_s2019" type="#_x0000_t19" style="position:absolute;left:3426;top:1834;width:160;height:288;rotation:-90;flip:x" coordsize="22086,43200" o:regroupid="111" adj=",5982752,486" path="wr-21114,,22086,43200,486,,,43195nfewr-21114,,22086,43200,486,,,43195l486,21600nsxe">
              <v:path o:connectlocs="486,0;0,43195;486,21600"/>
            </v:shape>
            <v:shape id="_x0000_s2020" type="#_x0000_t19" style="position:absolute;left:3138;top:1834;width:160;height:288;rotation:-90;flip:x" coordsize="22086,43200" o:regroupid="111" adj=",5982752,486" path="wr-21114,,22086,43200,486,,,43195nfewr-21114,,22086,43200,486,,,43195l486,21600nsxe">
              <v:path o:connectlocs="486,0;0,43195;486,21600"/>
            </v:shape>
            <v:shape id="_x0000_s2021" type="#_x0000_t19" style="position:absolute;left:2850;top:1834;width:160;height:288;rotation:-90;flip:x" coordsize="22086,43200" o:regroupid="111" adj=",5982752,486" path="wr-21114,,22086,43200,486,,,43195nfewr-21114,,22086,43200,486,,,43195l486,21600nsxe">
              <v:path o:connectlocs="486,0;0,43195;486,21600"/>
            </v:shape>
            <v:line id="_x0000_s2023" style="position:absolute;flip:x" from="2498,1582" to="2786,1582" o:regroupid="111"/>
            <v:line id="_x0000_s2024" style="position:absolute;flip:x" from="2498,1822" to="2786,1822" o:regroupid="111"/>
            <v:line id="_x0000_s2025" style="position:absolute;flip:x" from="2498,2062" to="2786,2062" o:regroupid="111"/>
            <v:line id="_x0000_s2026" style="position:absolute;flip:x" from="2496,1582" to="2496,2062" o:regroupid="111"/>
            <v:line id="_x0000_s2027" style="position:absolute" from="3666,1582" to="11070,1582" o:regroupid="111"/>
            <v:line id="_x0000_s2028" style="position:absolute" from="3666,1822" to="11070,1822" o:regroupid="111"/>
            <v:line id="_x0000_s2029" style="position:absolute" from="3666,2062" to="11070,2062" o:regroupid="111"/>
            <v:oval id="_x0000_s2030" style="position:absolute;left:11076;top:1528;width:90;height:90" o:regroupid="111"/>
            <v:oval id="_x0000_s2031" style="position:absolute;left:11076;top:1774;width:90;height:90" o:regroupid="111"/>
            <v:oval id="_x0000_s2032" style="position:absolute;left:11076;top:2014;width:90;height:90" o:regroupid="111"/>
            <v:rect id="_x0000_s2033" style="position:absolute;left:8183;top:3160;width:1938;height:978" o:regroupid="111" fillcolor="#eaeaea" strokeweight="3pt">
              <v:stroke linestyle="thinThin"/>
            </v:rect>
            <v:line id="_x0000_s2034" style="position:absolute" from="8582,2035" to="8582,3289" o:regroupid="111"/>
            <v:line id="_x0000_s2035" style="position:absolute" from="9722,1579" to="9722,3289" o:regroupid="111"/>
            <v:oval id="_x0000_s2036" style="position:absolute;left:8525;top:2005;width:90;height:90" o:regroupid="111" fillcolor="black"/>
            <v:oval id="_x0000_s2037" style="position:absolute;left:9099;top:1770;width:90;height:90" o:regroupid="111" fillcolor="black"/>
            <v:oval id="_x0000_s2038" style="position:absolute;left:9668;top:1519;width:90;height:90" o:regroupid="111" fillcolor="black"/>
            <v:oval id="_x0000_s2039" style="position:absolute;left:8535;top:3288;width:90;height:90" o:regroupid="111" strokeweight="1pt"/>
            <v:oval id="_x0000_s2040" style="position:absolute;left:9105;top:3288;width:90;height:90" o:regroupid="111" strokeweight="1pt"/>
            <v:line id="_x0000_s2041" style="position:absolute" from="9152,1807" to="9152,3289" o:regroupid="111"/>
            <v:line id="_x0000_s2044" style="position:absolute" from="870,4885" to="11130,4885" o:regroupid="111" strokeweight="4.5pt">
              <v:stroke linestyle="thickThin"/>
            </v:line>
            <v:shape id="_x0000_s2045" style="position:absolute;left:2494;top:1864;width:2;height:2966;mso-wrap-distance-left:9pt;mso-wrap-distance-top:0;mso-wrap-distance-right:9pt;mso-wrap-distance-bottom:0;v-text-anchor:top" coordsize="2,2966" o:regroupid="111" path="m2,l,2966e" filled="f">
              <v:path arrowok="t"/>
            </v:shape>
            <v:rect id="_x0000_s2046" style="position:absolute;left:8525;top:2434;width:114;height:570" o:regroupid="111" filled="f" strokeweight="1pt"/>
            <v:rect id="_x0000_s2047" style="position:absolute;left:9095;top:2434;width:114;height:570" o:regroupid="111" filled="f" strokeweight="1pt"/>
            <v:rect id="_x0000_s2048" style="position:absolute;left:9665;top:2434;width:114;height:570" o:regroupid="111" filled="f" strokeweight="1pt"/>
            <v:shape id="_x0000_s2049" style="position:absolute;left:2436;top:4829;width:114;height:399;mso-wrap-distance-left:9pt;mso-wrap-distance-top:0;mso-wrap-distance-right:9pt;mso-wrap-distance-bottom:0;v-text-anchor:top" coordsize="114,741" o:regroupid="111" path="m,l,627,57,741,114,627,114,,,xe" fillcolor="silver">
              <v:path arrowok="t"/>
            </v:shape>
            <v:group id="_x0000_s2081" style="position:absolute;left:10110;top:2672;width:682;height:2213" coordorigin="6844,3771" coordsize="800,1140" o:regroupid="111">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2050" type="#_x0000_t96" style="position:absolute;left:7208;top:3771;width:358;height:342" o:regroupid="40" strokeweight="1pt"/>
              <v:shape id="_x0000_s2051" style="position:absolute;left:7405;top:4113;width:239;height:342;mso-wrap-distance-left:9pt;mso-wrap-distance-top:0;mso-wrap-distance-right:9pt;mso-wrap-distance-bottom:0;v-text-anchor:top" coordsize="114,171" o:regroupid="40" path="m,57l114,r,171e" filled="f" strokeweight="1pt">
                <v:path arrowok="t"/>
              </v:shape>
              <v:shape id="_x0000_s2052" style="position:absolute;left:6844;top:4113;width:547;height:114;mso-wrap-distance-left:9pt;mso-wrap-distance-top:0;mso-wrap-distance-right:9pt;mso-wrap-distance-bottom:0;v-text-anchor:top" coordsize="547,114" o:regroupid="40" path="m547,114l308,,,3e" filled="f" strokeweight="1pt">
                <v:path arrowok="t"/>
              </v:shape>
              <v:shape id="_x0000_s2054" style="position:absolute;left:7405;top:4569;width:238;height:342;mso-wrap-distance-left:9pt;mso-wrap-distance-top:0;mso-wrap-distance-right:9pt;mso-wrap-distance-bottom:0;v-text-anchor:top" coordsize="114,171" o:regroupid="47" path="m,57l114,r,171e" filled="f" strokeweight="1pt">
                <v:path arrowok="t"/>
              </v:shape>
              <v:shape id="_x0000_s2055" style="position:absolute;left:7166;top:4569;width:239;height:342;flip:x;mso-wrap-distance-left:9pt;mso-wrap-distance-top:0;mso-wrap-distance-right:9pt;mso-wrap-distance-bottom:0;v-text-anchor:top" coordsize="114,171" o:regroupid="47" path="m,57l114,r,171e" filled="f" strokeweight="1pt">
                <v:path arrowok="t"/>
              </v:shape>
              <v:line id="_x0000_s2056" style="position:absolute" from="7404,4113" to="7404,4683" o:regroupid="40" strokeweight="1pt"/>
            </v:group>
            <v:shape id="_x0000_s2057" style="position:absolute;left:9605;top:3343;width:171;height:744;mso-wrap-distance-left:9pt;mso-wrap-distance-top:0;mso-wrap-distance-right:9pt;mso-wrap-distance-bottom:0;v-text-anchor:top" coordsize="171,684" o:regroupid="111" path="m114,l,342,171,171,,684e" filled="f" strokecolor="#969696" strokeweight=".65pt">
              <v:stroke endarrow="classic" endarrowwidth="narrow" endarrowlength="long"/>
              <v:path arrowok="t"/>
            </v:shape>
            <v:oval id="_x0000_s2058" style="position:absolute;left:9678;top:3278;width:90;height:90" o:regroupid="111" strokeweight="1pt"/>
            <v:shape id="_x0000_s2062" style="position:absolute;left:2493;top:2310;width:8661;height:1;mso-wrap-distance-left:9pt;mso-wrap-distance-top:0;mso-wrap-distance-right:9pt;mso-wrap-distance-bottom:0;v-text-anchor:top" coordsize="8661,1" o:regroupid="111" path="m,l8661,e" filled="f">
              <v:path arrowok="t"/>
            </v:shape>
            <v:oval id="_x0000_s2063" style="position:absolute;left:11073;top:2263;width:90;height:90" o:regroupid="111"/>
            <v:shape id="_x0000_s2064" style="position:absolute;left:9150;top:4164;width:5;height:696;mso-wrap-distance-left:9pt;mso-wrap-distance-top:0;mso-wrap-distance-right:9pt;mso-wrap-distance-bottom:0;v-text-anchor:top" coordsize="5,696" o:regroupid="111" path="m5,l,696e" filled="f" strokecolor="#969696" strokeweight=".65pt">
              <v:stroke startarrow="classic" startarrowwidth="narrow" startarrowlength="long" endarrow="classic" endarrowwidth="narrow" endarrowlength="long"/>
              <v:path arrowok="t"/>
            </v:shape>
            <v:shape id="_x0000_s2065" type="#_x0000_t202" style="position:absolute;left:2171;top:1381;width:456;height:228" o:regroupid="111" filled="f" stroked="f">
              <v:textbox style="mso-next-textbox:#_x0000_s2065" inset="0,0,0,0">
                <w:txbxContent>
                  <w:p w:rsidR="00335C85" w:rsidRDefault="0039262E">
                    <w:pPr>
                      <w:jc w:val="center"/>
                      <w:rPr>
                        <w:sz w:val="16"/>
                        <w:lang w:val="en-US"/>
                      </w:rPr>
                    </w:pPr>
                    <w:r>
                      <w:rPr>
                        <w:sz w:val="16"/>
                        <w:lang w:val="en-US"/>
                      </w:rPr>
                      <w:t>TV</w:t>
                    </w:r>
                  </w:p>
                </w:txbxContent>
              </v:textbox>
            </v:shape>
            <v:shape id="_x0000_s2067" type="#_x0000_t202" style="position:absolute;left:9038;top:4429;width:456;height:228" o:regroupid="111" filled="f" stroked="f">
              <v:textbox style="mso-next-textbox:#_x0000_s2067" inset="0,0,0,0">
                <w:txbxContent>
                  <w:p w:rsidR="00335C85" w:rsidRDefault="0039262E">
                    <w:pPr>
                      <w:jc w:val="center"/>
                      <w:rPr>
                        <w:sz w:val="16"/>
                      </w:rPr>
                    </w:pPr>
                    <w:r>
                      <w:rPr>
                        <w:sz w:val="16"/>
                        <w:lang w:val="en-US"/>
                      </w:rPr>
                      <w:t>U</w:t>
                    </w:r>
                    <w:r>
                      <w:rPr>
                        <w:sz w:val="16"/>
                        <w:vertAlign w:val="subscript"/>
                      </w:rPr>
                      <w:t>зн</w:t>
                    </w:r>
                  </w:p>
                </w:txbxContent>
              </v:textbox>
            </v:shape>
            <v:shape id="_x0000_s2068" type="#_x0000_t202" style="position:absolute;left:8126;top:3859;width:456;height:228" o:regroupid="111" filled="f" stroked="f">
              <v:textbox style="mso-next-textbox:#_x0000_s2068" inset="0,0,0,0">
                <w:txbxContent>
                  <w:p w:rsidR="00335C85" w:rsidRDefault="0039262E">
                    <w:pPr>
                      <w:jc w:val="center"/>
                      <w:rPr>
                        <w:sz w:val="16"/>
                      </w:rPr>
                    </w:pPr>
                    <w:r>
                      <w:rPr>
                        <w:sz w:val="16"/>
                      </w:rPr>
                      <w:t>А</w:t>
                    </w:r>
                    <w:r>
                      <w:rPr>
                        <w:sz w:val="16"/>
                        <w:vertAlign w:val="subscript"/>
                      </w:rPr>
                      <w:t>1</w:t>
                    </w:r>
                  </w:p>
                </w:txbxContent>
              </v:textbox>
            </v:shape>
            <v:shape id="_x0000_s2069" type="#_x0000_t202" style="position:absolute;left:10788;top:1408;width:456;height:228" o:regroupid="111" filled="f" stroked="f">
              <v:textbox style="mso-next-textbox:#_x0000_s2069" inset="0,0,0,0">
                <w:txbxContent>
                  <w:p w:rsidR="00335C85" w:rsidRDefault="0039262E">
                    <w:pPr>
                      <w:jc w:val="center"/>
                      <w:rPr>
                        <w:sz w:val="16"/>
                      </w:rPr>
                    </w:pPr>
                    <w:r>
                      <w:rPr>
                        <w:sz w:val="16"/>
                      </w:rPr>
                      <w:t>А</w:t>
                    </w:r>
                  </w:p>
                </w:txbxContent>
              </v:textbox>
            </v:shape>
            <v:shape id="_x0000_s2070" type="#_x0000_t202" style="position:absolute;left:10788;top:1646;width:456;height:228" o:regroupid="111" filled="f" stroked="f">
              <v:textbox style="mso-next-textbox:#_x0000_s2070" inset="0,0,0,0">
                <w:txbxContent>
                  <w:p w:rsidR="00335C85" w:rsidRDefault="0039262E">
                    <w:pPr>
                      <w:jc w:val="center"/>
                      <w:rPr>
                        <w:sz w:val="16"/>
                      </w:rPr>
                    </w:pPr>
                    <w:r>
                      <w:rPr>
                        <w:sz w:val="16"/>
                      </w:rPr>
                      <w:t>В</w:t>
                    </w:r>
                  </w:p>
                </w:txbxContent>
              </v:textbox>
            </v:shape>
            <v:shape id="_x0000_s2071" type="#_x0000_t202" style="position:absolute;left:10788;top:1894;width:456;height:228" o:regroupid="111" filled="f" stroked="f">
              <v:textbox style="mso-next-textbox:#_x0000_s2071" inset="0,0,0,0">
                <w:txbxContent>
                  <w:p w:rsidR="00335C85" w:rsidRDefault="0039262E">
                    <w:pPr>
                      <w:jc w:val="center"/>
                      <w:rPr>
                        <w:sz w:val="16"/>
                      </w:rPr>
                    </w:pPr>
                    <w:r>
                      <w:rPr>
                        <w:sz w:val="16"/>
                      </w:rPr>
                      <w:t>С</w:t>
                    </w:r>
                  </w:p>
                </w:txbxContent>
              </v:textbox>
            </v:shape>
            <v:shape id="_x0000_s2072" type="#_x0000_t202" style="position:absolute;left:10788;top:2149;width:456;height:228" o:regroupid="111" filled="f" stroked="f">
              <v:textbox style="mso-next-textbox:#_x0000_s2072" inset="0,0,0,0">
                <w:txbxContent>
                  <w:p w:rsidR="00335C85" w:rsidRDefault="0039262E">
                    <w:pPr>
                      <w:jc w:val="center"/>
                      <w:rPr>
                        <w:sz w:val="16"/>
                        <w:lang w:val="en-US"/>
                      </w:rPr>
                    </w:pPr>
                    <w:r>
                      <w:rPr>
                        <w:sz w:val="16"/>
                        <w:lang w:val="en-US"/>
                      </w:rPr>
                      <w:t>N</w:t>
                    </w:r>
                  </w:p>
                </w:txbxContent>
              </v:textbox>
            </v:shape>
            <v:shape id="_x0000_s2083" type="#_x0000_t96" style="position:absolute;left:4314;top:2672;width:306;height:664" o:regroupid="111" strokeweight="1pt"/>
            <v:shape id="_x0000_s2085" style="position:absolute;left:3999;top:2314;width:471;height:1243;mso-wrap-distance-left:9pt;mso-wrap-distance-top:0;mso-wrap-distance-right:9pt;mso-wrap-distance-bottom:0;v-text-anchor:top" coordsize="471,1243" o:regroupid="111" path="m471,1243l,1093,,e" filled="f" strokeweight="1pt">
              <v:path arrowok="t"/>
            </v:shape>
            <v:shape id="_x0000_s2086" style="position:absolute;left:4482;top:4221;width:203;height:664;mso-wrap-distance-left:9pt;mso-wrap-distance-top:0;mso-wrap-distance-right:9pt;mso-wrap-distance-bottom:0;v-text-anchor:top" coordsize="114,171" o:regroupid="111" path="m,57l114,r,171e" filled="f" strokeweight="1pt">
              <v:path arrowok="t"/>
            </v:shape>
            <v:shape id="_x0000_s2087" style="position:absolute;left:4279;top:4221;width:203;height:664;flip:x;mso-wrap-distance-left:9pt;mso-wrap-distance-top:0;mso-wrap-distance-right:9pt;mso-wrap-distance-bottom:0;v-text-anchor:top" coordsize="114,171" o:regroupid="111" path="m,57l114,r,171e" filled="f" strokeweight="1pt">
              <v:path arrowok="t"/>
            </v:shape>
            <v:line id="_x0000_s2088" style="position:absolute" from="4481,3336" to="4481,4442" o:regroupid="111" strokeweight="1pt"/>
            <v:shape id="_x0000_s2090" type="#_x0000_t96" style="position:absolute;left:6870;top:2672;width:306;height:664" o:regroupid="111" strokeweight="1pt"/>
            <v:shape id="_x0000_s2093" style="position:absolute;left:7038;top:4221;width:203;height:664;mso-wrap-distance-left:9pt;mso-wrap-distance-top:0;mso-wrap-distance-right:9pt;mso-wrap-distance-bottom:0;v-text-anchor:top" coordsize="114,171" o:regroupid="111" path="m,57l114,r,171e" filled="f" strokeweight="1pt">
              <v:path arrowok="t"/>
            </v:shape>
            <v:shape id="_x0000_s2094" style="position:absolute;left:6835;top:4221;width:203;height:664;flip:x;mso-wrap-distance-left:9pt;mso-wrap-distance-top:0;mso-wrap-distance-right:9pt;mso-wrap-distance-bottom:0;v-text-anchor:top" coordsize="114,171" o:regroupid="111" path="m,57l114,r,171e" filled="f" strokeweight="1pt">
              <v:path arrowok="t"/>
            </v:shape>
            <v:line id="_x0000_s2095" style="position:absolute" from="7037,3336" to="7037,4442" o:regroupid="111" strokeweight="1pt"/>
            <v:shape id="_x0000_s2097" type="#_x0000_t96" style="position:absolute;left:5592;top:2672;width:306;height:664" o:regroupid="111" strokeweight="1pt"/>
            <v:shape id="_x0000_s2099" style="position:absolute;left:5282;top:3336;width:466;height:221;mso-wrap-distance-left:9pt;mso-wrap-distance-top:0;mso-wrap-distance-right:9pt;mso-wrap-distance-bottom:0;v-text-anchor:top" coordsize="547,114" o:regroupid="111" path="m547,114l308,,,3e" filled="f" strokeweight="1pt">
              <v:path arrowok="t"/>
            </v:shape>
            <v:shape id="_x0000_s2100" style="position:absolute;left:5760;top:4221;width:203;height:664;mso-wrap-distance-left:9pt;mso-wrap-distance-top:0;mso-wrap-distance-right:9pt;mso-wrap-distance-bottom:0;v-text-anchor:top" coordsize="114,171" o:regroupid="111" path="m,57l114,r,171e" filled="f" strokeweight="1pt">
              <v:path arrowok="t"/>
            </v:shape>
            <v:shape id="_x0000_s2101" style="position:absolute;left:5557;top:4221;width:203;height:664;flip:x;mso-wrap-distance-left:9pt;mso-wrap-distance-top:0;mso-wrap-distance-right:9pt;mso-wrap-distance-bottom:0;v-text-anchor:top" coordsize="114,171" o:regroupid="111" path="m,57l114,r,171e" filled="f" strokeweight="1pt">
              <v:path arrowok="t"/>
            </v:shape>
            <v:line id="_x0000_s2102" style="position:absolute" from="5759,3336" to="5759,4442" o:regroupid="111" strokeweight="1pt"/>
            <v:shape id="_x0000_s2103" style="position:absolute;left:4474;top:2057;width:476;height:1510;mso-wrap-distance-left:9pt;mso-wrap-distance-top:0;mso-wrap-distance-right:9pt;mso-wrap-distance-bottom:0;v-text-anchor:top" coordsize="476,1510" o:regroupid="111" path="m,1510l471,1360,476,e" filled="f" strokeweight="1pt">
              <v:path arrowok="t"/>
            </v:shape>
            <v:shape id="_x0000_s2104" style="position:absolute;left:5746;top:2050;width:476;height:1510;mso-wrap-distance-left:9pt;mso-wrap-distance-top:0;mso-wrap-distance-right:9pt;mso-wrap-distance-bottom:0;v-text-anchor:top" coordsize="476,1510" o:regroupid="111" path="m,1510l471,1360,476,e" filled="f" strokeweight="1pt">
              <v:path arrowok="t"/>
            </v:shape>
            <v:shape id="_x0000_s2105" style="position:absolute;left:6564;top:1813;width:471;height:1711;mso-wrap-distance-left:9pt;mso-wrap-distance-top:0;mso-wrap-distance-right:9pt;mso-wrap-distance-bottom:0;v-text-anchor:top" coordsize="471,1711" o:regroupid="111" path="m471,1711l,1561,6,e" filled="f" strokeweight="1pt">
              <v:path arrowok="t"/>
            </v:shape>
            <v:shape id="_x0000_s2106" style="position:absolute;left:7026;top:2030;width:476;height:1510;mso-wrap-distance-left:9pt;mso-wrap-distance-top:0;mso-wrap-distance-right:9pt;mso-wrap-distance-bottom:0;v-text-anchor:top" coordsize="476,1510" o:regroupid="111" path="m,1510l471,1360,476,e" filled="f" strokeweight="1pt">
              <v:path arrowok="t"/>
            </v:shape>
            <v:oval id="_x0000_s2107" style="position:absolute;left:4195;top:4969;width:568;height:284" o:regroupid="111">
              <v:textbox style="mso-next-textbox:#_x0000_s2107" inset="0,0,0,0">
                <w:txbxContent>
                  <w:p w:rsidR="00335C85" w:rsidRDefault="0039262E">
                    <w:pPr>
                      <w:jc w:val="center"/>
                      <w:rPr>
                        <w:sz w:val="16"/>
                      </w:rPr>
                    </w:pPr>
                    <w:r>
                      <w:rPr>
                        <w:sz w:val="16"/>
                      </w:rPr>
                      <w:t>1</w:t>
                    </w:r>
                  </w:p>
                </w:txbxContent>
              </v:textbox>
            </v:oval>
            <v:oval id="_x0000_s2108" style="position:absolute;left:5473;top:4970;width:568;height:284" o:regroupid="111">
              <v:textbox style="mso-next-textbox:#_x0000_s2108" inset="0,0,0,0">
                <w:txbxContent>
                  <w:p w:rsidR="00335C85" w:rsidRDefault="0039262E">
                    <w:pPr>
                      <w:jc w:val="center"/>
                      <w:rPr>
                        <w:sz w:val="16"/>
                      </w:rPr>
                    </w:pPr>
                    <w:r>
                      <w:rPr>
                        <w:sz w:val="16"/>
                      </w:rPr>
                      <w:t>2</w:t>
                    </w:r>
                  </w:p>
                </w:txbxContent>
              </v:textbox>
            </v:oval>
            <v:oval id="_x0000_s2109" style="position:absolute;left:6738;top:4970;width:568;height:284" o:regroupid="111">
              <v:textbox style="mso-next-textbox:#_x0000_s2109" inset="0,0,0,0">
                <w:txbxContent>
                  <w:p w:rsidR="00335C85" w:rsidRDefault="0039262E">
                    <w:pPr>
                      <w:jc w:val="center"/>
                      <w:rPr>
                        <w:sz w:val="16"/>
                      </w:rPr>
                    </w:pPr>
                    <w:r>
                      <w:rPr>
                        <w:sz w:val="16"/>
                      </w:rPr>
                      <w:t>3</w:t>
                    </w:r>
                  </w:p>
                </w:txbxContent>
              </v:textbox>
            </v:oval>
            <v:oval id="_x0000_s2110" style="position:absolute;left:10302;top:4970;width:568;height:284" o:regroupid="111">
              <v:textbox style="mso-next-textbox:#_x0000_s2110" inset="0,0,0,0">
                <w:txbxContent>
                  <w:p w:rsidR="00335C85" w:rsidRDefault="0039262E">
                    <w:pPr>
                      <w:jc w:val="center"/>
                      <w:rPr>
                        <w:sz w:val="16"/>
                      </w:rPr>
                    </w:pPr>
                    <w:r>
                      <w:rPr>
                        <w:sz w:val="16"/>
                      </w:rPr>
                      <w:t>4</w:t>
                    </w:r>
                  </w:p>
                </w:txbxContent>
              </v:textbox>
            </v:oval>
          </v:group>
        </w:pict>
      </w: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9262E" w:rsidP="0039262E">
      <w:pPr>
        <w:pStyle w:val="a3"/>
        <w:numPr>
          <w:ilvl w:val="0"/>
          <w:numId w:val="111"/>
        </w:numPr>
        <w:tabs>
          <w:tab w:val="clear" w:pos="360"/>
          <w:tab w:val="num" w:pos="644"/>
        </w:tabs>
        <w:ind w:left="644"/>
        <w:rPr>
          <w:noProof/>
        </w:rPr>
      </w:pPr>
      <w:r>
        <w:rPr>
          <w:noProof/>
        </w:rPr>
        <w:t>однофазное прикосновение — в этом случае человек попадает под фазное напряжение;</w:t>
      </w:r>
    </w:p>
    <w:p w:rsidR="00335C85" w:rsidRDefault="0039262E" w:rsidP="0039262E">
      <w:pPr>
        <w:pStyle w:val="a3"/>
        <w:numPr>
          <w:ilvl w:val="0"/>
          <w:numId w:val="111"/>
        </w:numPr>
        <w:tabs>
          <w:tab w:val="clear" w:pos="360"/>
          <w:tab w:val="num" w:pos="644"/>
        </w:tabs>
        <w:ind w:left="644"/>
        <w:rPr>
          <w:noProof/>
        </w:rPr>
      </w:pPr>
      <w:r>
        <w:rPr>
          <w:noProof/>
        </w:rPr>
        <w:t>однофазное прикосновение — в этом случае человек попадает под фазное напряжение;</w:t>
      </w:r>
    </w:p>
    <w:p w:rsidR="00335C85" w:rsidRDefault="0039262E" w:rsidP="0039262E">
      <w:pPr>
        <w:pStyle w:val="a3"/>
        <w:numPr>
          <w:ilvl w:val="0"/>
          <w:numId w:val="111"/>
        </w:numPr>
        <w:tabs>
          <w:tab w:val="clear" w:pos="360"/>
          <w:tab w:val="num" w:pos="644"/>
        </w:tabs>
        <w:ind w:left="644"/>
        <w:rPr>
          <w:noProof/>
        </w:rPr>
      </w:pPr>
      <w:r>
        <w:rPr>
          <w:noProof/>
        </w:rPr>
        <w:t>двухфазное прикосновение — 99% летальный исход;</w:t>
      </w:r>
    </w:p>
    <w:p w:rsidR="00335C85" w:rsidRDefault="0039262E" w:rsidP="0039262E">
      <w:pPr>
        <w:pStyle w:val="a3"/>
        <w:numPr>
          <w:ilvl w:val="0"/>
          <w:numId w:val="111"/>
        </w:numPr>
        <w:tabs>
          <w:tab w:val="clear" w:pos="360"/>
          <w:tab w:val="num" w:pos="644"/>
        </w:tabs>
        <w:ind w:left="644"/>
        <w:rPr>
          <w:noProof/>
        </w:rPr>
      </w:pPr>
      <w:r>
        <w:rPr>
          <w:noProof/>
        </w:rPr>
        <w:t>прикосновение человека к корпусу поврежденной ЭУ.</w:t>
      </w:r>
    </w:p>
    <w:p w:rsidR="00335C85" w:rsidRDefault="00335C85">
      <w:pPr>
        <w:pStyle w:val="a3"/>
        <w:ind w:firstLine="284"/>
        <w:rPr>
          <w:noProof/>
        </w:rPr>
      </w:pPr>
    </w:p>
    <w:p w:rsidR="00335C85" w:rsidRDefault="0055227A">
      <w:pPr>
        <w:pStyle w:val="a3"/>
        <w:ind w:firstLine="284"/>
        <w:rPr>
          <w:noProof/>
        </w:rPr>
      </w:pPr>
      <w:r>
        <w:rPr>
          <w:noProof/>
        </w:rPr>
        <w:pict>
          <v:group id="_x0000_s3379" style="position:absolute;left:0;text-align:left;margin-left:-1.25pt;margin-top:.05pt;width:531.15pt;height:196.25pt;z-index:251644928" coordorigin="826,6493" coordsize="10623,3925" o:allowincell="f">
            <v:line id="_x0000_s2113" style="position:absolute" from="826,6694" to="1114,6694" o:regroupid="112"/>
            <v:line id="_x0000_s2114" style="position:absolute" from="826,6934" to="1114,6934" o:regroupid="112"/>
            <v:line id="_x0000_s2115" style="position:absolute" from="826,7174" to="1114,7174" o:regroupid="112"/>
            <v:shape id="_x0000_s2116" type="#_x0000_t19" style="position:absolute;left:1178;top:6466;width:160;height:288;rotation:-90" coordsize="22086,43200" o:regroupid="112" adj=",5982752,486" path="wr-21114,,22086,43200,486,,,43195nfewr-21114,,22086,43200,486,,,43195l486,21600nsxe">
              <v:path o:connectlocs="486,0;0,43195;486,21600"/>
            </v:shape>
            <v:shape id="_x0000_s2117" type="#_x0000_t19" style="position:absolute;left:1466;top:6466;width:160;height:288;rotation:-90" coordsize="22086,43200" o:regroupid="112" adj=",5982752,486" path="wr-21114,,22086,43200,486,,,43195nfewr-21114,,22086,43200,486,,,43195l486,21600nsxe">
              <v:path o:connectlocs="486,0;0,43195;486,21600"/>
            </v:shape>
            <v:shape id="_x0000_s2118" type="#_x0000_t19" style="position:absolute;left:1754;top:6466;width:160;height:288;rotation:-90" coordsize="22086,43200" o:regroupid="112" adj=",5982752,486" path="wr-21114,,22086,43200,486,,,43195nfewr-21114,,22086,43200,486,,,43195l486,21600nsxe">
              <v:path o:connectlocs="486,0;0,43195;486,21600"/>
            </v:shape>
            <v:shape id="_x0000_s2119" type="#_x0000_t19" style="position:absolute;left:1178;top:6704;width:160;height:288;rotation:-90" coordsize="22086,43200" o:regroupid="112" adj=",5982752,486" path="wr-21114,,22086,43200,486,,,43195nfewr-21114,,22086,43200,486,,,43195l486,21600nsxe">
              <v:path o:connectlocs="486,0;0,43195;486,21600"/>
            </v:shape>
            <v:shape id="_x0000_s2120" type="#_x0000_t19" style="position:absolute;left:1466;top:6704;width:160;height:288;rotation:-90" coordsize="22086,43200" o:regroupid="112" adj=",5982752,486" path="wr-21114,,22086,43200,486,,,43195nfewr-21114,,22086,43200,486,,,43195l486,21600nsxe">
              <v:path o:connectlocs="486,0;0,43195;486,21600"/>
            </v:shape>
            <v:shape id="_x0000_s2121" type="#_x0000_t19" style="position:absolute;left:1754;top:6704;width:160;height:288;rotation:-90" coordsize="22086,43200" o:regroupid="112" adj=",5982752,486" path="wr-21114,,22086,43200,486,,,43195nfewr-21114,,22086,43200,486,,,43195l486,21600nsxe">
              <v:path o:connectlocs="486,0;0,43195;486,21600"/>
            </v:shape>
            <v:shape id="_x0000_s2122" type="#_x0000_t19" style="position:absolute;left:1178;top:6946;width:160;height:288;rotation:-90" coordsize="22086,43200" o:regroupid="112" adj=",5982752,486" path="wr-21114,,22086,43200,486,,,43195nfewr-21114,,22086,43200,486,,,43195l486,21600nsxe">
              <v:path o:connectlocs="486,0;0,43195;486,21600"/>
            </v:shape>
            <v:shape id="_x0000_s2123" type="#_x0000_t19" style="position:absolute;left:1466;top:6946;width:160;height:288;rotation:-90" coordsize="22086,43200" o:regroupid="112" adj=",5982752,486" path="wr-21114,,22086,43200,486,,,43195nfewr-21114,,22086,43200,486,,,43195l486,21600nsxe">
              <v:path o:connectlocs="486,0;0,43195;486,21600"/>
            </v:shape>
            <v:shape id="_x0000_s2124" type="#_x0000_t19" style="position:absolute;left:1754;top:6946;width:160;height:288;rotation:-90" coordsize="22086,43200" o:regroupid="112" adj=",5982752,486" path="wr-21114,,22086,43200,486,,,43195nfewr-21114,,22086,43200,486,,,43195l486,21600nsxe">
              <v:path o:connectlocs="486,0;0,43195;486,21600"/>
            </v:shape>
            <v:line id="_x0000_s2125" style="position:absolute" from="1978,6694" to="2266,6694" o:regroupid="112"/>
            <v:line id="_x0000_s2126" style="position:absolute" from="1978,6934" to="2266,6934" o:regroupid="112"/>
            <v:line id="_x0000_s2127" style="position:absolute" from="1978,7174" to="2266,7174" o:regroupid="112"/>
            <v:line id="_x0000_s2128" style="position:absolute" from="2268,6694" to="2268,7174" o:regroupid="112"/>
            <v:line id="_x0000_s2129" style="position:absolute" from="2368,6724" to="2368,7150" o:regroupid="112" strokeweight="2.25pt"/>
            <v:shape id="_x0000_s2130" type="#_x0000_t19" style="position:absolute;left:3400;top:6466;width:160;height:288;rotation:-90;flip:x" coordsize="22086,43200" o:regroupid="112" adj=",5982752,486" path="wr-21114,,22086,43200,486,,,43195nfewr-21114,,22086,43200,486,,,43195l486,21600nsxe">
              <v:path o:connectlocs="486,0;0,43195;486,21600"/>
            </v:shape>
            <v:shape id="_x0000_s2131" type="#_x0000_t19" style="position:absolute;left:3112;top:6466;width:160;height:288;rotation:-90;flip:x" coordsize="22086,43200" o:regroupid="112" adj=",5982752,486" path="wr-21114,,22086,43200,486,,,43195nfewr-21114,,22086,43200,486,,,43195l486,21600nsxe">
              <v:path o:connectlocs="486,0;0,43195;486,21600"/>
            </v:shape>
            <v:shape id="_x0000_s2132" type="#_x0000_t19" style="position:absolute;left:2824;top:6466;width:160;height:288;rotation:-90;flip:x" coordsize="22086,43200" o:regroupid="112" adj=",5982752,486" path="wr-21114,,22086,43200,486,,,43195nfewr-21114,,22086,43200,486,,,43195l486,21600nsxe">
              <v:path o:connectlocs="486,0;0,43195;486,21600"/>
            </v:shape>
            <v:shape id="_x0000_s2133" type="#_x0000_t19" style="position:absolute;left:3400;top:6704;width:160;height:288;rotation:-90;flip:x" coordsize="22086,43200" o:regroupid="112" adj=",5982752,486" path="wr-21114,,22086,43200,486,,,43195nfewr-21114,,22086,43200,486,,,43195l486,21600nsxe">
              <v:path o:connectlocs="486,0;0,43195;486,21600"/>
            </v:shape>
            <v:shape id="_x0000_s2134" type="#_x0000_t19" style="position:absolute;left:3112;top:6704;width:160;height:288;rotation:-90;flip:x" coordsize="22086,43200" o:regroupid="112" adj=",5982752,486" path="wr-21114,,22086,43200,486,,,43195nfewr-21114,,22086,43200,486,,,43195l486,21600nsxe">
              <v:path o:connectlocs="486,0;0,43195;486,21600"/>
            </v:shape>
            <v:shape id="_x0000_s2135" type="#_x0000_t19" style="position:absolute;left:2824;top:6704;width:160;height:288;rotation:-90;flip:x" coordsize="22086,43200" o:regroupid="112" adj=",5982752,486" path="wr-21114,,22086,43200,486,,,43195nfewr-21114,,22086,43200,486,,,43195l486,21600nsxe">
              <v:path o:connectlocs="486,0;0,43195;486,21600"/>
            </v:shape>
            <v:shape id="_x0000_s2136" type="#_x0000_t19" style="position:absolute;left:3400;top:6946;width:160;height:288;rotation:-90;flip:x" coordsize="22086,43200" o:regroupid="112" adj=",5982752,486" path="wr-21114,,22086,43200,486,,,43195nfewr-21114,,22086,43200,486,,,43195l486,21600nsxe">
              <v:path o:connectlocs="486,0;0,43195;486,21600"/>
            </v:shape>
            <v:shape id="_x0000_s2137" type="#_x0000_t19" style="position:absolute;left:3112;top:6946;width:160;height:288;rotation:-90;flip:x" coordsize="22086,43200" o:regroupid="112" adj=",5982752,486" path="wr-21114,,22086,43200,486,,,43195nfewr-21114,,22086,43200,486,,,43195l486,21600nsxe">
              <v:path o:connectlocs="486,0;0,43195;486,21600"/>
            </v:shape>
            <v:shape id="_x0000_s2138" type="#_x0000_t19" style="position:absolute;left:2824;top:6946;width:160;height:288;rotation:-90;flip:x" coordsize="22086,43200" o:regroupid="112" adj=",5982752,486" path="wr-21114,,22086,43200,486,,,43195nfewr-21114,,22086,43200,486,,,43195l486,21600nsxe">
              <v:path o:connectlocs="486,0;0,43195;486,21600"/>
            </v:shape>
            <v:line id="_x0000_s2139" style="position:absolute;flip:x" from="2472,6694" to="2760,6694" o:regroupid="112"/>
            <v:line id="_x0000_s2140" style="position:absolute;flip:x" from="2472,6934" to="2760,6934" o:regroupid="112"/>
            <v:line id="_x0000_s2141" style="position:absolute;flip:x" from="2472,7174" to="2760,7174" o:regroupid="112"/>
            <v:line id="_x0000_s2142" style="position:absolute;flip:x" from="2470,6694" to="2470,7174" o:regroupid="112"/>
            <v:line id="_x0000_s2143" style="position:absolute" from="3640,6694" to="11044,6694" o:regroupid="112"/>
            <v:line id="_x0000_s2144" style="position:absolute" from="3640,6934" to="11044,6934" o:regroupid="112"/>
            <v:line id="_x0000_s2145" style="position:absolute" from="3640,7174" to="11044,7174" o:regroupid="112"/>
            <v:oval id="_x0000_s2146" style="position:absolute;left:11050;top:6640;width:90;height:90" o:regroupid="112"/>
            <v:oval id="_x0000_s2147" style="position:absolute;left:11050;top:6886;width:90;height:90" o:regroupid="112"/>
            <v:oval id="_x0000_s2148" style="position:absolute;left:11050;top:7126;width:90;height:90" o:regroupid="112"/>
            <v:line id="_x0000_s2158" style="position:absolute" from="844,9997" to="11104,9997" o:regroupid="112" strokeweight="4.5pt">
              <v:stroke linestyle="thickThin"/>
            </v:line>
            <v:shape id="_x0000_s2159" style="position:absolute;left:2468;top:6976;width:2;height:2966;mso-wrap-distance-left:9pt;mso-wrap-distance-top:0;mso-wrap-distance-right:9pt;mso-wrap-distance-bottom:0;v-text-anchor:top" coordsize="2,2966" o:regroupid="112" path="m2,l,2966e" filled="f">
              <v:path arrowok="t"/>
            </v:shape>
            <v:shape id="_x0000_s2163" style="position:absolute;left:2410;top:9941;width:114;height:399;mso-wrap-distance-left:9pt;mso-wrap-distance-top:0;mso-wrap-distance-right:9pt;mso-wrap-distance-bottom:0;v-text-anchor:top" coordsize="114,741" o:regroupid="112" path="m,l,627,57,741,114,627,114,,,xe" fillcolor="silver">
              <v:path arrowok="t"/>
            </v:shape>
            <v:shape id="_x0000_s2165" type="#_x0000_t96" style="position:absolute;left:10200;top:7784;width:306;height:664" o:regroupid="112" strokeweight="1pt"/>
            <v:shape id="_x0000_s2166" style="position:absolute;left:10368;top:8448;width:204;height:664;mso-wrap-distance-left:9pt;mso-wrap-distance-top:0;mso-wrap-distance-right:9pt;mso-wrap-distance-bottom:0;v-text-anchor:top" coordsize="114,171" o:regroupid="112" path="m,57l114,r,171e" filled="f" strokeweight="1pt">
              <v:path arrowok="t"/>
            </v:shape>
            <v:shape id="_x0000_s2167" style="position:absolute;left:9890;top:8448;width:466;height:221;mso-wrap-distance-left:9pt;mso-wrap-distance-top:0;mso-wrap-distance-right:9pt;mso-wrap-distance-bottom:0;v-text-anchor:top" coordsize="547,114" o:regroupid="112" path="m547,114l308,,,3e" filled="f" strokeweight="1pt">
              <v:path arrowok="t"/>
            </v:shape>
            <v:shape id="_x0000_s2168" style="position:absolute;left:10368;top:9333;width:203;height:664;mso-wrap-distance-left:9pt;mso-wrap-distance-top:0;mso-wrap-distance-right:9pt;mso-wrap-distance-bottom:0;v-text-anchor:top" coordsize="114,171" o:regroupid="112" path="m,57l114,r,171e" filled="f" strokeweight="1pt">
              <v:path arrowok="t"/>
            </v:shape>
            <v:shape id="_x0000_s2169" style="position:absolute;left:10165;top:9333;width:203;height:664;flip:x;mso-wrap-distance-left:9pt;mso-wrap-distance-top:0;mso-wrap-distance-right:9pt;mso-wrap-distance-bottom:0;v-text-anchor:top" coordsize="114,171" o:regroupid="112" path="m,57l114,r,171e" filled="f" strokeweight="1pt">
              <v:path arrowok="t"/>
            </v:shape>
            <v:line id="_x0000_s2170" style="position:absolute" from="10367,8448" to="10367,9554" o:regroupid="112" strokeweight="1pt"/>
            <v:shape id="_x0000_s2173" style="position:absolute;left:2467;top:7422;width:8661;height:1;mso-wrap-distance-left:9pt;mso-wrap-distance-top:0;mso-wrap-distance-right:9pt;mso-wrap-distance-bottom:0;v-text-anchor:top" coordsize="8661,1" o:regroupid="112" path="m,l8661,e" filled="f">
              <v:path arrowok="t"/>
            </v:shape>
            <v:oval id="_x0000_s2174" style="position:absolute;left:11047;top:7375;width:90;height:90" o:regroupid="112"/>
            <v:shape id="_x0000_s2176" type="#_x0000_t202" style="position:absolute;left:2145;top:6493;width:456;height:228" o:regroupid="112" filled="f" stroked="f">
              <v:textbox style="mso-next-textbox:#_x0000_s2176" inset="0,0,0,0">
                <w:txbxContent>
                  <w:p w:rsidR="00335C85" w:rsidRDefault="0039262E">
                    <w:pPr>
                      <w:jc w:val="center"/>
                      <w:rPr>
                        <w:sz w:val="16"/>
                        <w:lang w:val="en-US"/>
                      </w:rPr>
                    </w:pPr>
                    <w:r>
                      <w:rPr>
                        <w:sz w:val="16"/>
                        <w:lang w:val="en-US"/>
                      </w:rPr>
                      <w:t>TV</w:t>
                    </w:r>
                  </w:p>
                </w:txbxContent>
              </v:textbox>
            </v:shape>
            <v:shape id="_x0000_s2179" type="#_x0000_t202" style="position:absolute;left:10762;top:6520;width:456;height:228" o:regroupid="112" filled="f" stroked="f">
              <v:textbox style="mso-next-textbox:#_x0000_s2179" inset="0,0,0,0">
                <w:txbxContent>
                  <w:p w:rsidR="00335C85" w:rsidRDefault="0039262E">
                    <w:pPr>
                      <w:jc w:val="center"/>
                      <w:rPr>
                        <w:sz w:val="16"/>
                      </w:rPr>
                    </w:pPr>
                    <w:r>
                      <w:rPr>
                        <w:sz w:val="16"/>
                      </w:rPr>
                      <w:t>А</w:t>
                    </w:r>
                  </w:p>
                </w:txbxContent>
              </v:textbox>
            </v:shape>
            <v:shape id="_x0000_s2180" type="#_x0000_t202" style="position:absolute;left:10762;top:6758;width:456;height:228" o:regroupid="112" filled="f" stroked="f">
              <v:textbox style="mso-next-textbox:#_x0000_s2180" inset="0,0,0,0">
                <w:txbxContent>
                  <w:p w:rsidR="00335C85" w:rsidRDefault="0039262E">
                    <w:pPr>
                      <w:jc w:val="center"/>
                      <w:rPr>
                        <w:sz w:val="16"/>
                      </w:rPr>
                    </w:pPr>
                    <w:r>
                      <w:rPr>
                        <w:sz w:val="16"/>
                      </w:rPr>
                      <w:t>В</w:t>
                    </w:r>
                  </w:p>
                </w:txbxContent>
              </v:textbox>
            </v:shape>
            <v:shape id="_x0000_s2181" type="#_x0000_t202" style="position:absolute;left:10762;top:7006;width:456;height:228" o:regroupid="112" filled="f" stroked="f">
              <v:textbox style="mso-next-textbox:#_x0000_s2181" inset="0,0,0,0">
                <w:txbxContent>
                  <w:p w:rsidR="00335C85" w:rsidRDefault="0039262E">
                    <w:pPr>
                      <w:jc w:val="center"/>
                      <w:rPr>
                        <w:sz w:val="16"/>
                      </w:rPr>
                    </w:pPr>
                    <w:r>
                      <w:rPr>
                        <w:sz w:val="16"/>
                      </w:rPr>
                      <w:t>С</w:t>
                    </w:r>
                  </w:p>
                </w:txbxContent>
              </v:textbox>
            </v:shape>
            <v:shape id="_x0000_s2182" type="#_x0000_t202" style="position:absolute;left:10762;top:7261;width:456;height:228" o:regroupid="112" filled="f" stroked="f">
              <v:textbox style="mso-next-textbox:#_x0000_s2182" inset="0,0,0,0">
                <w:txbxContent>
                  <w:p w:rsidR="00335C85" w:rsidRDefault="0039262E">
                    <w:pPr>
                      <w:jc w:val="center"/>
                      <w:rPr>
                        <w:sz w:val="16"/>
                        <w:lang w:val="en-US"/>
                      </w:rPr>
                    </w:pPr>
                    <w:r>
                      <w:rPr>
                        <w:sz w:val="16"/>
                        <w:lang w:val="en-US"/>
                      </w:rPr>
                      <w:t>N</w:t>
                    </w:r>
                  </w:p>
                </w:txbxContent>
              </v:textbox>
            </v:shape>
            <v:shape id="_x0000_s2188" type="#_x0000_t96" style="position:absolute;left:7888;top:7784;width:306;height:664" o:regroupid="112" strokeweight="1pt"/>
            <v:shape id="_x0000_s2189" style="position:absolute;left:8056;top:9333;width:203;height:664;mso-wrap-distance-left:9pt;mso-wrap-distance-top:0;mso-wrap-distance-right:9pt;mso-wrap-distance-bottom:0;v-text-anchor:top" coordsize="114,171" o:regroupid="112" path="m,57l114,r,171e" filled="f" strokeweight="1pt">
              <v:path arrowok="t"/>
            </v:shape>
            <v:shape id="_x0000_s2190" style="position:absolute;left:7853;top:9333;width:203;height:664;flip:x;mso-wrap-distance-left:9pt;mso-wrap-distance-top:0;mso-wrap-distance-right:9pt;mso-wrap-distance-bottom:0;v-text-anchor:top" coordsize="114,171" o:regroupid="112" path="m,57l114,r,171e" filled="f" strokeweight="1pt">
              <v:path arrowok="t"/>
            </v:shape>
            <v:line id="_x0000_s2191" style="position:absolute" from="8055,8448" to="8055,9554" o:regroupid="112" strokeweight="1pt"/>
            <v:shape id="_x0000_s2192" type="#_x0000_t96" style="position:absolute;left:3576;top:7784;width:306;height:664" o:regroupid="112" strokeweight="1pt"/>
            <v:shape id="_x0000_s2193" style="position:absolute;left:3266;top:8448;width:466;height:221;mso-wrap-distance-left:9pt;mso-wrap-distance-top:0;mso-wrap-distance-right:9pt;mso-wrap-distance-bottom:0;v-text-anchor:top" coordsize="547,114" o:regroupid="112" path="m547,114l308,,,3e" filled="f" strokeweight="1pt">
              <v:path arrowok="t"/>
            </v:shape>
            <v:shape id="_x0000_s2194" style="position:absolute;left:3744;top:9333;width:203;height:664;mso-wrap-distance-left:9pt;mso-wrap-distance-top:0;mso-wrap-distance-right:9pt;mso-wrap-distance-bottom:0;v-text-anchor:top" coordsize="114,171" o:regroupid="112" path="m,57l114,r,171e" filled="f" strokeweight="1pt">
              <v:path arrowok="t"/>
            </v:shape>
            <v:shape id="_x0000_s2195" style="position:absolute;left:3541;top:9333;width:203;height:664;flip:x;mso-wrap-distance-left:9pt;mso-wrap-distance-top:0;mso-wrap-distance-right:9pt;mso-wrap-distance-bottom:0;v-text-anchor:top" coordsize="114,171" o:regroupid="112" path="m,57l114,r,171e" filled="f" strokeweight="1pt">
              <v:path arrowok="t"/>
            </v:shape>
            <v:line id="_x0000_s2196" style="position:absolute" from="3743,8448" to="3743,9554" o:regroupid="112" strokeweight="1pt"/>
            <v:shape id="_x0000_s2198" style="position:absolute;left:3730;top:7650;width:471;height:1022;mso-wrap-distance-left:9pt;mso-wrap-distance-top:0;mso-wrap-distance-right:9pt;mso-wrap-distance-bottom:0;v-text-anchor:top" coordsize="471,1022" o:regroupid="112" path="m,1022l471,872,470,e" filled="f" strokeweight="1pt">
              <v:path arrowok="t"/>
            </v:shape>
            <v:shape id="_x0000_s2199" style="position:absolute;left:7582;top:6925;width:471;height:1711;mso-wrap-distance-left:9pt;mso-wrap-distance-top:0;mso-wrap-distance-right:9pt;mso-wrap-distance-bottom:0;v-text-anchor:top" coordsize="471,1711" o:regroupid="112" path="m471,1711l,1561,6,e" filled="f" strokeweight="1pt">
              <v:path arrowok="t"/>
            </v:shape>
            <v:oval id="_x0000_s2201" style="position:absolute;left:3470;top:10133;width:568;height:284" o:regroupid="112">
              <v:textbox inset="0,0,0,0">
                <w:txbxContent>
                  <w:p w:rsidR="00335C85" w:rsidRDefault="0039262E">
                    <w:pPr>
                      <w:jc w:val="center"/>
                      <w:rPr>
                        <w:sz w:val="16"/>
                      </w:rPr>
                    </w:pPr>
                    <w:r>
                      <w:rPr>
                        <w:sz w:val="16"/>
                      </w:rPr>
                      <w:t>5</w:t>
                    </w:r>
                  </w:p>
                </w:txbxContent>
              </v:textbox>
            </v:oval>
            <v:oval id="_x0000_s2203" style="position:absolute;left:7756;top:10134;width:568;height:284" o:regroupid="112">
              <v:textbox inset="0,0,0,0">
                <w:txbxContent>
                  <w:p w:rsidR="00335C85" w:rsidRDefault="0039262E">
                    <w:pPr>
                      <w:jc w:val="center"/>
                      <w:rPr>
                        <w:sz w:val="16"/>
                      </w:rPr>
                    </w:pPr>
                    <w:r>
                      <w:rPr>
                        <w:sz w:val="16"/>
                      </w:rPr>
                      <w:t>7</w:t>
                    </w:r>
                  </w:p>
                </w:txbxContent>
              </v:textbox>
            </v:oval>
            <v:oval id="_x0000_s2204" style="position:absolute;left:10082;top:10134;width:568;height:284" o:regroupid="112">
              <v:textbox style="mso-next-textbox:#_x0000_s2204" inset="0,0,0,0">
                <w:txbxContent>
                  <w:p w:rsidR="00335C85" w:rsidRDefault="0039262E">
                    <w:pPr>
                      <w:jc w:val="center"/>
                      <w:rPr>
                        <w:sz w:val="16"/>
                      </w:rPr>
                    </w:pPr>
                    <w:r>
                      <w:rPr>
                        <w:sz w:val="16"/>
                      </w:rPr>
                      <w:t>8</w:t>
                    </w:r>
                  </w:p>
                </w:txbxContent>
              </v:textbox>
            </v:oval>
            <v:shape id="_x0000_s2205" style="position:absolute;left:4423;top:7053;width:171;height:744;rotation:2868641fd;mso-wrap-distance-left:9pt;mso-wrap-distance-top:0;mso-wrap-distance-right:9pt;mso-wrap-distance-bottom:0;v-text-anchor:top" coordsize="171,684" o:regroupid="112" path="m114,l,342,171,171,,684e" filled="f" strokecolor="#969696" strokeweight=".65pt">
              <v:stroke endarrow="classic" endarrowwidth="narrow" endarrowlength="long"/>
              <v:path arrowok="t"/>
            </v:shape>
            <v:shape id="_x0000_s2207" type="#_x0000_t96" style="position:absolute;left:6128;top:7784;width:306;height:664" o:regroupid="112" strokeweight="1pt"/>
            <v:shape id="_x0000_s2208" style="position:absolute;left:6296;top:9333;width:203;height:664;mso-wrap-distance-left:9pt;mso-wrap-distance-top:0;mso-wrap-distance-right:9pt;mso-wrap-distance-bottom:0;v-text-anchor:top" coordsize="114,171" o:regroupid="112" path="m,57l114,r,171e" filled="f" strokeweight="1pt">
              <v:path arrowok="t"/>
            </v:shape>
            <v:shape id="_x0000_s2209" style="position:absolute;left:6093;top:9333;width:203;height:664;flip:x;mso-wrap-distance-left:9pt;mso-wrap-distance-top:0;mso-wrap-distance-right:9pt;mso-wrap-distance-bottom:0;v-text-anchor:top" coordsize="114,171" o:regroupid="112" path="m,57l114,r,171e" filled="f" strokeweight="1pt">
              <v:path arrowok="t"/>
            </v:shape>
            <v:line id="_x0000_s2210" style="position:absolute" from="6295,8448" to="6295,9554" o:regroupid="112" strokeweight="1pt"/>
            <v:oval id="_x0000_s2213" style="position:absolute;left:5996;top:10134;width:568;height:284" o:regroupid="112">
              <v:textbox inset="0,0,0,0">
                <w:txbxContent>
                  <w:p w:rsidR="00335C85" w:rsidRDefault="0039262E">
                    <w:pPr>
                      <w:jc w:val="center"/>
                      <w:rPr>
                        <w:sz w:val="16"/>
                      </w:rPr>
                    </w:pPr>
                    <w:r>
                      <w:rPr>
                        <w:sz w:val="16"/>
                      </w:rPr>
                      <w:t>6</w:t>
                    </w:r>
                  </w:p>
                </w:txbxContent>
              </v:textbox>
            </v:oval>
            <v:shape id="_x0000_s2214" style="position:absolute;left:4967;top:6932;width:513;height:3078;mso-wrap-distance-left:9pt;mso-wrap-distance-top:0;mso-wrap-distance-right:9pt;mso-wrap-distance-bottom:0;v-text-anchor:top" coordsize="171,684" o:regroupid="112" path="m114,l,342,171,171,,684e" filled="f" strokecolor="#969696" strokeweight=".65pt">
              <v:stroke endarrow="classic" endarrowwidth="narrow" endarrowlength="long"/>
              <v:path arrowok="t"/>
            </v:shape>
            <v:shape id="_x0000_s2215" type="#_x0000_t19" style="position:absolute;left:4118;top:9992;width:852;height:426;flip:y" o:regroupid="112" strokecolor="#969696"/>
            <v:shape id="_x0000_s2216" type="#_x0000_t19" style="position:absolute;left:4970;top:9992;width:852;height:426;flip:x y" o:regroupid="112" strokecolor="#969696"/>
            <v:shape id="_x0000_s2218" style="position:absolute;left:6298;top:8441;width:466;height:221;flip:x;mso-wrap-distance-left:9pt;mso-wrap-distance-top:0;mso-wrap-distance-right:9pt;mso-wrap-distance-bottom:0;v-text-anchor:top" coordsize="547,114" o:regroupid="112" path="m547,114l308,,,3e" filled="f" strokeweight="1pt">
              <v:path arrowok="t"/>
            </v:shape>
            <v:shape id="_x0000_s2219" style="position:absolute;left:5822;top:8441;width:466;height:221;mso-wrap-distance-left:9pt;mso-wrap-distance-top:0;mso-wrap-distance-right:9pt;mso-wrap-distance-bottom:0;v-text-anchor:top" coordsize="547,114" o:regroupid="112" path="m547,114l308,,,3e" filled="f" strokeweight="1pt">
              <v:path arrowok="t"/>
            </v:shape>
            <v:shape id="_x0000_s2220" style="position:absolute;left:8054;top:8609;width:466;height:221;flip:x y;mso-wrap-distance-left:9pt;mso-wrap-distance-top:0;mso-wrap-distance-right:9pt;mso-wrap-distance-bottom:0;v-text-anchor:top" coordsize="547,114" o:regroupid="112" path="m547,114l308,,,3e" filled="f" strokeweight="1pt">
              <v:path arrowok="t"/>
            </v:shape>
            <v:shape id="_x0000_s2222" type="#_x0000_t96" style="position:absolute;left:8701;top:8339;width:318;height:494" o:regroupid="112" strokeweight="1pt"/>
            <v:shape id="_x0000_s2223" style="position:absolute;left:8876;top:8833;width:212;height:493;mso-wrap-distance-left:9pt;mso-wrap-distance-top:0;mso-wrap-distance-right:9pt;mso-wrap-distance-bottom:0;v-text-anchor:top" coordsize="114,171" o:regroupid="112" path="m,57l114,r,171e" filled="f" strokeweight="1pt">
              <v:path arrowok="t"/>
            </v:shape>
            <v:shape id="_x0000_s2224" style="position:absolute;left:8378;top:8833;width:485;height:164;mso-wrap-distance-left:9pt;mso-wrap-distance-top:0;mso-wrap-distance-right:9pt;mso-wrap-distance-bottom:0;v-text-anchor:top" coordsize="547,114" o:regroupid="112" path="m547,114l308,,,3e" filled="f" strokeweight="1pt">
              <v:path arrowok="t"/>
            </v:shape>
            <v:shape id="_x0000_s2225" style="position:absolute;left:8876;top:9491;width:211;height:493;mso-wrap-distance-left:9pt;mso-wrap-distance-top:0;mso-wrap-distance-right:9pt;mso-wrap-distance-bottom:0;v-text-anchor:top" coordsize="114,171" o:regroupid="112" path="m,57l114,r,171e" filled="f" strokeweight="1pt">
              <v:path arrowok="t"/>
            </v:shape>
            <v:shape id="_x0000_s2226" style="position:absolute;left:8664;top:9491;width:212;height:493;flip:x;mso-wrap-distance-left:9pt;mso-wrap-distance-top:0;mso-wrap-distance-right:9pt;mso-wrap-distance-bottom:0;v-text-anchor:top" coordsize="114,171" o:regroupid="112" path="m,57l114,r,171e" filled="f" strokeweight="1pt">
              <v:path arrowok="t"/>
            </v:shape>
            <v:line id="_x0000_s2227" style="position:absolute" from="8875,8833" to="8875,9655" o:regroupid="112" strokeweight="1pt"/>
            <v:oval id="_x0000_s2228" style="position:absolute;left:10313;top:6816;width:1136;height:426" o:regroupid="112" filled="f" strokecolor="#969696"/>
            <v:shape id="_x0000_s2229" style="position:absolute;left:10569;top:7242;width:513;height:1420;mso-wrap-distance-left:9pt;mso-wrap-distance-top:0;mso-wrap-distance-right:9pt;mso-wrap-distance-bottom:0;v-text-anchor:top" coordsize="171,684" o:regroupid="112" path="m114,l,342,171,171,,684e" filled="f" strokecolor="#969696" strokeweight=".65pt">
              <v:stroke endarrow="classic" endarrowwidth="narrow" endarrowlength="long"/>
              <v:path arrowok="t"/>
            </v:shape>
          </v:group>
        </w:pict>
      </w:r>
    </w:p>
    <w:p w:rsidR="00335C85" w:rsidRDefault="00335C85">
      <w:pPr>
        <w:pStyle w:val="a3"/>
        <w:ind w:firstLine="284"/>
        <w:rPr>
          <w:i/>
          <w:smallCaps/>
        </w:rPr>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35C85">
      <w:pPr>
        <w:pStyle w:val="a3"/>
      </w:pPr>
    </w:p>
    <w:p w:rsidR="00335C85" w:rsidRDefault="0039262E" w:rsidP="0039262E">
      <w:pPr>
        <w:pStyle w:val="a3"/>
        <w:numPr>
          <w:ilvl w:val="0"/>
          <w:numId w:val="111"/>
        </w:numPr>
        <w:tabs>
          <w:tab w:val="clear" w:pos="360"/>
          <w:tab w:val="num" w:pos="644"/>
        </w:tabs>
        <w:ind w:left="644"/>
        <w:rPr>
          <w:noProof/>
        </w:rPr>
      </w:pPr>
      <w:r>
        <w:rPr>
          <w:noProof/>
        </w:rPr>
        <w:t>человек не касается ни одной из фаз. В ЭУ приближение на недопустимо близкое расстояние (только в ЭУ с напряжением более 1000 В);</w:t>
      </w:r>
    </w:p>
    <w:p w:rsidR="00335C85" w:rsidRDefault="0039262E" w:rsidP="0039262E">
      <w:pPr>
        <w:pStyle w:val="a3"/>
        <w:numPr>
          <w:ilvl w:val="0"/>
          <w:numId w:val="111"/>
        </w:numPr>
        <w:tabs>
          <w:tab w:val="clear" w:pos="360"/>
          <w:tab w:val="num" w:pos="644"/>
        </w:tabs>
        <w:ind w:left="644"/>
        <w:rPr>
          <w:noProof/>
        </w:rPr>
      </w:pPr>
      <w:r>
        <w:rPr>
          <w:noProof/>
        </w:rPr>
        <w:t>при замыкании фазы на землю человек попадает под шаговое напряжение;</w:t>
      </w:r>
    </w:p>
    <w:p w:rsidR="00335C85" w:rsidRDefault="0039262E" w:rsidP="0039262E">
      <w:pPr>
        <w:pStyle w:val="a3"/>
        <w:numPr>
          <w:ilvl w:val="0"/>
          <w:numId w:val="111"/>
        </w:numPr>
        <w:tabs>
          <w:tab w:val="clear" w:pos="360"/>
          <w:tab w:val="num" w:pos="644"/>
        </w:tabs>
        <w:ind w:left="644"/>
        <w:rPr>
          <w:noProof/>
        </w:rPr>
      </w:pPr>
      <w:r>
        <w:rPr>
          <w:noProof/>
        </w:rPr>
        <w:t>при совместном касании фазового провода, когда фазы касается один из нарушителей;</w:t>
      </w:r>
    </w:p>
    <w:p w:rsidR="00335C85" w:rsidRDefault="0039262E" w:rsidP="0039262E">
      <w:pPr>
        <w:pStyle w:val="a3"/>
        <w:numPr>
          <w:ilvl w:val="0"/>
          <w:numId w:val="111"/>
        </w:numPr>
        <w:tabs>
          <w:tab w:val="clear" w:pos="360"/>
          <w:tab w:val="num" w:pos="644"/>
        </w:tabs>
        <w:ind w:left="644"/>
        <w:rPr>
          <w:noProof/>
        </w:rPr>
      </w:pPr>
      <w:r>
        <w:rPr>
          <w:noProof/>
        </w:rPr>
        <w:t>замыкание сразу двух фазовых проводов на землю.</w:t>
      </w:r>
    </w:p>
    <w:p w:rsidR="00335C85" w:rsidRDefault="00335C85">
      <w:pPr>
        <w:pStyle w:val="a3"/>
      </w:pPr>
    </w:p>
    <w:p w:rsidR="00335C85" w:rsidRDefault="0039262E">
      <w:pPr>
        <w:pStyle w:val="a3"/>
        <w:rPr>
          <w:i/>
        </w:rPr>
      </w:pPr>
      <w:r>
        <w:rPr>
          <w:i/>
        </w:rPr>
        <w:t>Алгоритм действий при анализе поражения человека электрическим током:</w:t>
      </w:r>
    </w:p>
    <w:p w:rsidR="00335C85" w:rsidRDefault="0039262E" w:rsidP="0039262E">
      <w:pPr>
        <w:pStyle w:val="a3"/>
        <w:numPr>
          <w:ilvl w:val="0"/>
          <w:numId w:val="112"/>
        </w:numPr>
      </w:pPr>
      <w:r>
        <w:t>выяснить — к какой сети произошло прикосновение;</w:t>
      </w:r>
    </w:p>
    <w:p w:rsidR="00335C85" w:rsidRDefault="0039262E" w:rsidP="0039262E">
      <w:pPr>
        <w:pStyle w:val="a3"/>
        <w:numPr>
          <w:ilvl w:val="0"/>
          <w:numId w:val="112"/>
        </w:numPr>
      </w:pPr>
      <w:r>
        <w:t>уточнить по возможности — одно- или двухфазное прикосновение было;</w:t>
      </w:r>
    </w:p>
    <w:p w:rsidR="00335C85" w:rsidRDefault="0039262E" w:rsidP="0039262E">
      <w:pPr>
        <w:pStyle w:val="a3"/>
        <w:numPr>
          <w:ilvl w:val="0"/>
          <w:numId w:val="112"/>
        </w:numPr>
      </w:pPr>
      <w:r>
        <w:t>представить цепь электрического тока (замкнуть цепь электрического тока через человека);</w:t>
      </w:r>
    </w:p>
    <w:p w:rsidR="00335C85" w:rsidRDefault="0039262E" w:rsidP="0039262E">
      <w:pPr>
        <w:pStyle w:val="a3"/>
        <w:numPr>
          <w:ilvl w:val="0"/>
          <w:numId w:val="112"/>
        </w:numPr>
      </w:pPr>
      <w:r>
        <w:t xml:space="preserve">найти силу тока, протекающего через человека: </w:t>
      </w:r>
      <w:r>
        <w:rPr>
          <w:lang w:val="en-US"/>
        </w:rPr>
        <w:t>I</w:t>
      </w:r>
      <w:r>
        <w:rPr>
          <w:vertAlign w:val="subscript"/>
        </w:rPr>
        <w:t>ч</w:t>
      </w:r>
      <w:r>
        <w:t>;</w:t>
      </w:r>
    </w:p>
    <w:p w:rsidR="00335C85" w:rsidRDefault="0039262E" w:rsidP="0039262E">
      <w:pPr>
        <w:pStyle w:val="a3"/>
        <w:numPr>
          <w:ilvl w:val="0"/>
          <w:numId w:val="112"/>
        </w:numPr>
      </w:pPr>
      <w:r>
        <w:t>принять меры, предотвращающие поражение личного состава.</w:t>
      </w:r>
    </w:p>
    <w:p w:rsidR="00335C85" w:rsidRDefault="00335C85">
      <w:pPr>
        <w:pStyle w:val="a3"/>
      </w:pPr>
    </w:p>
    <w:p w:rsidR="00335C85" w:rsidRDefault="0039262E">
      <w:pPr>
        <w:pStyle w:val="a3"/>
        <w:ind w:firstLine="1134"/>
        <w:rPr>
          <w:b/>
          <w:smallCaps/>
        </w:rPr>
      </w:pPr>
      <w:r>
        <w:rPr>
          <w:b/>
          <w:smallCaps/>
        </w:rPr>
        <w:t>== Вопрос 3 ==</w:t>
      </w:r>
    </w:p>
    <w:p w:rsidR="00335C85" w:rsidRDefault="0039262E">
      <w:pPr>
        <w:pStyle w:val="a3"/>
        <w:ind w:firstLine="1134"/>
        <w:rPr>
          <w:b/>
          <w:i/>
          <w:smallCaps/>
        </w:rPr>
      </w:pPr>
      <w:r>
        <w:rPr>
          <w:i/>
          <w:smallCaps/>
        </w:rPr>
        <w:t>Анализ условий безопасности в однофазных и трехфазных электрических сетях</w:t>
      </w:r>
      <w:r>
        <w:rPr>
          <w:b/>
          <w:i/>
          <w:smallCaps/>
        </w:rPr>
        <w:t>.</w:t>
      </w:r>
    </w:p>
    <w:p w:rsidR="00335C85" w:rsidRDefault="0055227A">
      <w:pPr>
        <w:pStyle w:val="a3"/>
        <w:ind w:firstLine="284"/>
        <w:rPr>
          <w:noProof/>
        </w:rPr>
      </w:pPr>
      <w:r>
        <w:rPr>
          <w:noProof/>
        </w:rPr>
        <w:pict>
          <v:shape id="_x0000_s2277" type="#_x0000_t202" style="position:absolute;left:0;text-align:left;margin-left:169.6pt;margin-top:37.5pt;width:22.8pt;height:7.1pt;z-index:251676672" o:regroupid="89" o:allowincell="f" filled="f" stroked="f">
            <v:textbox style="mso-next-textbox:#_x0000_s2277" inset="0,0,0,0">
              <w:txbxContent>
                <w:p w:rsidR="00335C85" w:rsidRDefault="0039262E">
                  <w:pPr>
                    <w:jc w:val="center"/>
                    <w:rPr>
                      <w:sz w:val="16"/>
                    </w:rPr>
                  </w:pPr>
                  <w:r>
                    <w:rPr>
                      <w:sz w:val="16"/>
                      <w:lang w:val="en-US"/>
                    </w:rPr>
                    <w:t>2</w:t>
                  </w:r>
                </w:p>
              </w:txbxContent>
            </v:textbox>
          </v:shape>
        </w:pict>
      </w:r>
      <w:r>
        <w:rPr>
          <w:noProof/>
        </w:rPr>
        <w:pict>
          <v:shape id="_x0000_s2276" type="#_x0000_t202" style="position:absolute;left:0;text-align:left;margin-left:169.15pt;margin-top:3.3pt;width:22.8pt;height:7.1pt;z-index:251675648" o:regroupid="89" o:allowincell="f" filled="f" stroked="f">
            <v:textbox style="mso-next-textbox:#_x0000_s2276" inset="0,0,0,0">
              <w:txbxContent>
                <w:p w:rsidR="00335C85" w:rsidRDefault="0039262E">
                  <w:pPr>
                    <w:jc w:val="center"/>
                    <w:rPr>
                      <w:sz w:val="16"/>
                    </w:rPr>
                  </w:pPr>
                  <w:r>
                    <w:rPr>
                      <w:sz w:val="16"/>
                      <w:lang w:val="en-US"/>
                    </w:rPr>
                    <w:t>1</w:t>
                  </w:r>
                </w:p>
              </w:txbxContent>
            </v:textbox>
          </v:shape>
        </w:pict>
      </w:r>
      <w:r>
        <w:rPr>
          <w:noProof/>
        </w:rPr>
        <w:pict>
          <v:shape id="_x0000_s2275" type="#_x0000_t202" style="position:absolute;left:0;text-align:left;margin-left:157.95pt;margin-top:81.4pt;width:22.8pt;height:14.2pt;z-index:251674624" o:regroupid="89" o:allowincell="f" filled="f" stroked="f">
            <v:textbox style="mso-next-textbox:#_x0000_s2275" inset="0,0,0,0">
              <w:txbxContent>
                <w:p w:rsidR="00335C85" w:rsidRDefault="0039262E">
                  <w:pPr>
                    <w:jc w:val="center"/>
                    <w:rPr>
                      <w:sz w:val="16"/>
                    </w:rPr>
                  </w:pPr>
                  <w:r>
                    <w:rPr>
                      <w:sz w:val="16"/>
                      <w:lang w:val="en-US"/>
                    </w:rPr>
                    <w:t>R</w:t>
                  </w:r>
                  <w:r>
                    <w:rPr>
                      <w:sz w:val="16"/>
                      <w:vertAlign w:val="subscript"/>
                    </w:rPr>
                    <w:t>1</w:t>
                  </w:r>
                </w:p>
              </w:txbxContent>
            </v:textbox>
          </v:shape>
        </w:pict>
      </w:r>
      <w:r>
        <w:rPr>
          <w:noProof/>
        </w:rPr>
        <w:pict>
          <v:shape id="_x0000_s2274" type="#_x0000_t202" style="position:absolute;left:0;text-align:left;margin-left:129.55pt;margin-top:81.4pt;width:22.8pt;height:14.2pt;z-index:251673600" o:regroupid="89" o:allowincell="f" filled="f" stroked="f">
            <v:textbox style="mso-next-textbox:#_x0000_s2274" inset="0,0,0,0">
              <w:txbxContent>
                <w:p w:rsidR="00335C85" w:rsidRDefault="0039262E">
                  <w:pPr>
                    <w:jc w:val="center"/>
                    <w:rPr>
                      <w:sz w:val="16"/>
                    </w:rPr>
                  </w:pPr>
                  <w:r>
                    <w:rPr>
                      <w:sz w:val="16"/>
                      <w:lang w:val="en-US"/>
                    </w:rPr>
                    <w:t>R</w:t>
                  </w:r>
                  <w:r>
                    <w:rPr>
                      <w:sz w:val="16"/>
                      <w:vertAlign w:val="subscript"/>
                    </w:rPr>
                    <w:t>2</w:t>
                  </w:r>
                </w:p>
              </w:txbxContent>
            </v:textbox>
          </v:shape>
        </w:pict>
      </w:r>
      <w:r>
        <w:rPr>
          <w:noProof/>
        </w:rPr>
        <w:pict>
          <v:shape id="_x0000_s2273" type="#_x0000_t202" style="position:absolute;left:0;text-align:left;margin-left:65.65pt;margin-top:81.4pt;width:22.8pt;height:14.2pt;z-index:251672576" o:regroupid="89" o:allowincell="f" filled="f" stroked="f">
            <v:textbox style="mso-next-textbox:#_x0000_s2273" inset="0,0,0,0">
              <w:txbxContent>
                <w:p w:rsidR="00335C85" w:rsidRDefault="0039262E">
                  <w:pPr>
                    <w:jc w:val="center"/>
                    <w:rPr>
                      <w:sz w:val="16"/>
                    </w:rPr>
                  </w:pPr>
                  <w:r>
                    <w:rPr>
                      <w:sz w:val="16"/>
                      <w:lang w:val="en-US"/>
                    </w:rPr>
                    <w:t>R</w:t>
                  </w:r>
                  <w:r>
                    <w:rPr>
                      <w:sz w:val="16"/>
                      <w:vertAlign w:val="subscript"/>
                    </w:rPr>
                    <w:t>ч</w:t>
                  </w:r>
                </w:p>
              </w:txbxContent>
            </v:textbox>
          </v:shape>
        </w:pict>
      </w:r>
      <w:r>
        <w:rPr>
          <w:noProof/>
        </w:rPr>
        <w:pict>
          <v:shape id="_x0000_s2272" type="#_x0000_t202" style="position:absolute;left:0;text-align:left;margin-left:158.45pt;margin-top:19.9pt;width:22.8pt;height:7.1pt;z-index:251671552" o:regroupid="89" o:allowincell="f" filled="f" stroked="f">
            <v:textbox style="mso-next-textbox:#_x0000_s2272" inset="0,0,0,0">
              <w:txbxContent>
                <w:p w:rsidR="00335C85" w:rsidRDefault="0039262E">
                  <w:pPr>
                    <w:jc w:val="center"/>
                    <w:rPr>
                      <w:sz w:val="16"/>
                    </w:rPr>
                  </w:pPr>
                  <w:r>
                    <w:rPr>
                      <w:sz w:val="16"/>
                      <w:lang w:val="en-US"/>
                    </w:rPr>
                    <w:t>U</w:t>
                  </w:r>
                </w:p>
              </w:txbxContent>
            </v:textbox>
          </v:shape>
        </w:pict>
      </w:r>
      <w:r>
        <w:rPr>
          <w:noProof/>
        </w:rPr>
        <w:pict>
          <v:polyline id="_x0000_s2270" style="position:absolute;left:0;text-align:left;z-index:251670528;mso-wrap-distance-left:9pt;mso-wrap-distance-top:0;mso-wrap-distance-right:9pt;mso-wrap-distance-bottom:0;mso-position-horizontal-relative:text;mso-position-vertical-relative:text;v-text-anchor:top" points="48.95pt,7.3pt,60.95pt,6.95pt,60.95pt,69.95pt,71.1pt,73.3pt,81.2pt,69.2pt,81.2pt,33.55pt,49.7pt,33.95pt,49.75pt,17.5pt" coordsize="645,1327" o:regroupid="89" o:allowincell="f" filled="f" strokecolor="#969696">
            <v:stroke dashstyle="longDashDot" startarrow="classic" startarrowwidth="narrow" startarrowlength="short"/>
            <v:path arrowok="t"/>
          </v:polyline>
        </w:pict>
      </w:r>
      <w:r>
        <w:rPr>
          <w:noProof/>
        </w:rPr>
        <w:pict>
          <v:line id="_x0000_s2269" style="position:absolute;left:0;text-align:left;z-index:251669504" from="165.95pt,10pt" to="165.95pt,38.4pt" o:regroupid="89" o:allowincell="f" strokecolor="#969696">
            <v:stroke startarrow="classic" startarrowwidth="narrow" startarrowlength="short" endarrow="classic" endarrowwidth="narrow" endarrowlength="short"/>
          </v:line>
        </w:pict>
      </w:r>
      <w:r>
        <w:rPr>
          <w:noProof/>
        </w:rPr>
        <w:pict>
          <v:polyline id="_x0000_s2265" style="position:absolute;left:0;text-align:left;z-index:251668480;mso-wrap-distance-left:9pt;mso-wrap-distance-top:0;mso-wrap-distance-right:9pt;mso-wrap-distance-bottom:0;mso-position-horizontal-relative:text;mso-position-vertical-relative:text;v-text-anchor:top" points="71.05pt,76.4pt,85.1pt,72.65pt,84.95pt,36.2pt" coordsize="281,804" o:regroupid="89" o:allowincell="f" filled="f" strokeweight="1pt">
            <v:path arrowok="t"/>
          </v:polyline>
        </w:pict>
      </w:r>
      <w:r>
        <w:rPr>
          <w:noProof/>
        </w:rPr>
        <w:pict>
          <v:line id="_x0000_s2264" style="position:absolute;left:0;text-align:left;z-index:251667456" from="71.25pt,70.65pt" to="71.25pt,98.15pt" o:regroupid="89" o:allowincell="f" strokeweight="1pt"/>
        </w:pict>
      </w:r>
      <w:r>
        <w:rPr>
          <w:noProof/>
        </w:rPr>
        <w:pict>
          <v:shape id="_x0000_s2263" style="position:absolute;left:0;text-align:left;margin-left:65.2pt;margin-top:92.65pt;width:6.05pt;height:16.55pt;flip:x;z-index:251666432;mso-wrap-distance-left:9pt;mso-wrap-distance-top:0;mso-wrap-distance-right:9pt;mso-wrap-distance-bottom:0;mso-position-horizontal-relative:text;mso-position-vertical-relative:text;v-text-anchor:top" coordsize="114,171" o:regroupid="89" o:allowincell="f" path="m,57l114,r,171e" filled="f" strokeweight="1pt">
            <v:path arrowok="t"/>
          </v:shape>
        </w:pict>
      </w:r>
      <w:r>
        <w:rPr>
          <w:noProof/>
        </w:rPr>
        <w:pict>
          <v:shape id="_x0000_s2262" style="position:absolute;left:0;text-align:left;margin-left:71.25pt;margin-top:92.65pt;width:6.1pt;height:16.55pt;z-index:251665408;mso-wrap-distance-left:9pt;mso-wrap-distance-top:0;mso-wrap-distance-right:9pt;mso-wrap-distance-bottom:0;mso-position-horizontal-relative:text;mso-position-vertical-relative:text;v-text-anchor:top" coordsize="114,171" o:regroupid="89" o:allowincell="f" path="m,57l114,r,171e" filled="f" strokeweight="1pt">
            <v:path arrowok="t"/>
          </v:shape>
        </w:pict>
      </w:r>
      <w:r>
        <w:rPr>
          <w:noProof/>
        </w:rPr>
        <w:pict>
          <v:polyline id="_x0000_s2261" style="position:absolute;left:0;text-align:left;z-index:251664384;mso-wrap-distance-left:9pt;mso-wrap-distance-top:0;mso-wrap-distance-right:9pt;mso-wrap-distance-bottom:0;mso-position-horizontal-relative:text;mso-position-vertical-relative:text;v-text-anchor:top" points="70.9pt,76.15pt,56.85pt,72.4pt,56.85pt,9.95pt" coordsize="281,1324" o:regroupid="89" o:allowincell="f" filled="f" strokeweight="1pt">
            <v:path arrowok="t"/>
          </v:polyline>
        </w:pict>
      </w:r>
      <w:r>
        <w:rPr>
          <w:noProof/>
        </w:rPr>
        <w:pict>
          <v:shape id="_x0000_s2260" type="#_x0000_t96" style="position:absolute;left:0;text-align:left;margin-left:66.25pt;margin-top:54.1pt;width:9.15pt;height:16.55pt;z-index:251663360" o:regroupid="89" o:allowincell="f" strokeweight="1pt"/>
        </w:pict>
      </w:r>
      <w:r>
        <w:rPr>
          <w:noProof/>
        </w:rPr>
        <w:pict>
          <v:rect id="_x0000_s2257" style="position:absolute;left:0;text-align:left;margin-left:120.75pt;margin-top:53pt;width:14.2pt;height:35.5pt;z-index:251662336" o:regroupid="89" o:allowincell="f"/>
        </w:pict>
      </w:r>
      <w:r>
        <w:rPr>
          <w:noProof/>
        </w:rPr>
        <w:pict>
          <v:rect id="_x0000_s2256" style="position:absolute;left:0;text-align:left;margin-left:149.15pt;margin-top:53pt;width:14.2pt;height:35.5pt;z-index:251661312" o:regroupid="89" o:allowincell="f"/>
        </w:pict>
      </w:r>
      <w:r>
        <w:rPr>
          <w:noProof/>
        </w:rPr>
        <w:pict>
          <v:line id="_x0000_s2255" style="position:absolute;left:0;text-align:left;z-index:251660288" from="127.85pt,37.5pt" to="127.85pt,108.5pt" o:regroupid="89" o:allowincell="f"/>
        </w:pict>
      </w:r>
      <w:r>
        <w:rPr>
          <w:noProof/>
        </w:rPr>
        <w:pict>
          <v:line id="_x0000_s2254" style="position:absolute;left:0;text-align:left;z-index:251659264" from="156.25pt,11.05pt" to="156.25pt,110.45pt" o:regroupid="89" o:allowincell="f"/>
        </w:pict>
      </w:r>
      <w:r>
        <w:rPr>
          <w:noProof/>
        </w:rPr>
        <w:pict>
          <v:line id="_x0000_s2253" style="position:absolute;left:0;text-align:left;z-index:251658240" from=".05pt,109.8pt" to="177.55pt,109.8pt" o:regroupid="89" o:allowincell="f" strokeweight="4.5pt">
            <v:stroke linestyle="thickThin"/>
          </v:line>
        </w:pict>
      </w:r>
      <w:r>
        <w:rPr>
          <w:noProof/>
        </w:rPr>
        <w:pict>
          <v:shape id="_x0000_s2252" style="position:absolute;left:0;text-align:left;margin-left:42.65pt;margin-top:37.45pt;width:128.1pt;height:0;z-index:251657216;mso-position-horizontal-relative:text;mso-position-vertical-relative:text" coordsize="2562,1" o:regroupid="89" o:allowincell="f" path="m2562,l,e" filled="f">
            <v:path arrowok="t"/>
          </v:shape>
        </w:pict>
      </w:r>
      <w:r>
        <w:rPr>
          <w:noProof/>
        </w:rPr>
        <w:pict>
          <v:line id="_x0000_s2250" style="position:absolute;left:0;text-align:left;flip:y;z-index:251656192" from="171.3pt,33.65pt" to="176.85pt,42.7pt" o:regroupid="89" o:allowincell="f"/>
        </w:pict>
      </w:r>
      <w:r>
        <w:rPr>
          <w:noProof/>
        </w:rPr>
        <w:pict>
          <v:oval id="_x0000_s2249" style="position:absolute;left:0;text-align:left;margin-left:171.3pt;margin-top:35.7pt;width:5.55pt;height:4.5pt;z-index:251655168" o:regroupid="89" o:allowincell="f"/>
        </w:pict>
      </w:r>
      <w:r>
        <w:rPr>
          <w:noProof/>
        </w:rPr>
        <w:pict>
          <v:shape id="_x0000_s2248" type="#_x0000_t202" style="position:absolute;left:0;text-align:left;margin-left:22.35pt;margin-top:3.3pt;width:22.35pt;height:9.05pt;z-index:251654144" o:regroupid="89" o:allowincell="f" filled="f" stroked="f">
            <v:textbox style="mso-next-textbox:#_x0000_s2248" inset="0,0,0">
              <w:txbxContent>
                <w:p w:rsidR="00335C85" w:rsidRDefault="0039262E">
                  <w:pPr>
                    <w:jc w:val="center"/>
                    <w:rPr>
                      <w:sz w:val="16"/>
                    </w:rPr>
                  </w:pPr>
                  <w:r>
                    <w:rPr>
                      <w:sz w:val="16"/>
                      <w:lang w:val="en-US"/>
                    </w:rPr>
                    <w:t>U</w:t>
                  </w:r>
                </w:p>
              </w:txbxContent>
            </v:textbox>
          </v:shape>
        </w:pict>
      </w:r>
      <w:r>
        <w:rPr>
          <w:noProof/>
        </w:rPr>
        <w:pict>
          <v:line id="_x0000_s2247" style="position:absolute;left:0;text-align:left;flip:y;z-index:251653120" from="170.45pt,6.15pt" to="176pt,15.2pt" o:regroupid="89" o:allowincell="f"/>
        </w:pict>
      </w:r>
      <w:r>
        <w:rPr>
          <w:noProof/>
        </w:rPr>
        <w:pict>
          <v:oval id="_x0000_s2246" style="position:absolute;left:0;text-align:left;margin-left:170.45pt;margin-top:8.2pt;width:5.55pt;height:4.5pt;z-index:251652096" o:regroupid="89" o:allowincell="f"/>
        </w:pict>
      </w:r>
      <w:r>
        <w:rPr>
          <w:noProof/>
        </w:rPr>
        <w:pict>
          <v:shape id="_x0000_s2244" style="position:absolute;left:0;text-align:left;margin-left:44.7pt;margin-top:10.75pt;width:128.1pt;height:0;z-index:251651072;mso-position-horizontal-relative:text;mso-position-vertical-relative:text" coordsize="2562,1" o:regroupid="89" o:allowincell="f" path="m2562,l,e" filled="f">
            <v:path arrowok="t"/>
          </v:shape>
        </w:pict>
      </w:r>
      <w:r>
        <w:rPr>
          <w:noProof/>
        </w:rPr>
        <w:pict>
          <v:group id="_x0000_s2240" style="position:absolute;left:0;text-align:left;margin-left:27.15pt;margin-top:21.35pt;width:27.45pt;height:6.3pt;rotation:90;flip:x;z-index:251650048" coordorigin="1296,11068" coordsize="864,160" o:regroupid="89" o:allowincell="f">
            <v:shape id="_x0000_s2241" type="#_x0000_t19" style="position:absolute;left:1360;top:11004;width:160;height:288;rotation:-90" coordsize="22086,43200" adj=",5982752,486" path="wr-21114,,22086,43200,486,,,43195nfewr-21114,,22086,43200,486,,,43195l486,21600nsxe">
              <v:path o:connectlocs="486,0;0,43195;486,21600"/>
            </v:shape>
            <v:shape id="_x0000_s2242" type="#_x0000_t19" style="position:absolute;left:1648;top:11004;width:160;height:288;rotation:-90" coordsize="22086,43200" adj=",5982752,486" path="wr-21114,,22086,43200,486,,,43195nfewr-21114,,22086,43200,486,,,43195l486,21600nsxe">
              <v:path o:connectlocs="486,0;0,43195;486,21600"/>
            </v:shape>
            <v:shape id="_x0000_s2243" type="#_x0000_t19" style="position:absolute;left:1936;top:11004;width:160;height:288;rotation:-90" coordsize="22086,43200" adj=",5982752,486" path="wr-21114,,22086,43200,486,,,43195nfewr-21114,,22086,43200,486,,,43195l486,21600nsxe">
              <v:path o:connectlocs="486,0;0,43195;486,21600"/>
            </v:shape>
          </v:group>
        </w:pict>
      </w:r>
      <w:r>
        <w:rPr>
          <w:noProof/>
        </w:rPr>
        <w:pict>
          <v:line id="_x0000_s2238" style="position:absolute;left:0;text-align:left;z-index:251649024" from="33.5pt,10.7pt" to="33.5pt,37.8pt" o:regroupid="89" o:allowincell="f" strokeweight="1.5pt"/>
        </w:pict>
      </w:r>
      <w:r>
        <w:rPr>
          <w:noProof/>
        </w:rPr>
        <w:pict>
          <v:line id="_x0000_s2237" style="position:absolute;left:0;text-align:left;z-index:251648000" from=".05pt,38.2pt" to="22.35pt,38.2pt" o:regroupid="89" o:allowincell="f"/>
        </w:pict>
      </w:r>
      <w:r>
        <w:rPr>
          <w:noProof/>
        </w:rPr>
        <w:pict>
          <v:line id="_x0000_s2236" style="position:absolute;left:0;text-align:left;z-index:251646976" from=".05pt,10.7pt" to="22.35pt,10.7pt" o:regroupid="89" o:allowincell="f"/>
        </w:pict>
      </w:r>
      <w:r>
        <w:rPr>
          <w:noProof/>
        </w:rPr>
        <w:pict>
          <v:group id="_x0000_s2232" style="position:absolute;left:0;text-align:left;margin-left:12.4pt;margin-top:21.3pt;width:27.5pt;height:6.3pt;rotation:90;z-index:251645952" coordorigin="1296,11068" coordsize="864,160" o:regroupid="89" o:allowincell="f">
            <v:shape id="_x0000_s2233" type="#_x0000_t19" style="position:absolute;left:1360;top:11004;width:160;height:288;rotation:-90" coordsize="22086,43200" adj=",5982752,486" path="wr-21114,,22086,43200,486,,,43195nfewr-21114,,22086,43200,486,,,43195l486,21600nsxe">
              <v:path o:connectlocs="486,0;0,43195;486,21600"/>
            </v:shape>
            <v:shape id="_x0000_s2234" type="#_x0000_t19" style="position:absolute;left:1648;top:11004;width:160;height:288;rotation:-90" coordsize="22086,43200" adj=",5982752,486" path="wr-21114,,22086,43200,486,,,43195nfewr-21114,,22086,43200,486,,,43195l486,21600nsxe">
              <v:path o:connectlocs="486,0;0,43195;486,21600"/>
            </v:shape>
            <v:shape id="_x0000_s2235" type="#_x0000_t19" style="position:absolute;left:1936;top:11004;width:160;height:288;rotation:-90" coordsize="22086,43200" adj=",5982752,486" path="wr-21114,,22086,43200,486,,,43195nfewr-21114,,22086,43200,486,,,43195l486,21600nsxe">
              <v:path o:connectlocs="486,0;0,43195;486,21600"/>
            </v:shape>
          </v:group>
        </w:pict>
      </w:r>
    </w:p>
    <w:p w:rsidR="00335C85" w:rsidRDefault="0039262E">
      <w:pPr>
        <w:pStyle w:val="a3"/>
        <w:ind w:left="3969"/>
        <w:rPr>
          <w:noProof/>
        </w:rPr>
      </w:pPr>
      <w:r>
        <w:rPr>
          <w:i/>
          <w:noProof/>
        </w:rPr>
        <w:t>Рассмотрим двухфазное прикосновение</w:t>
      </w:r>
      <w:r>
        <w:rPr>
          <w:noProof/>
        </w:rPr>
        <w:t xml:space="preserve"> (встречается крайне редко — или по грубому незнанию, или умышленно).</w:t>
      </w:r>
    </w:p>
    <w:p w:rsidR="00335C85" w:rsidRDefault="0039262E">
      <w:pPr>
        <w:pStyle w:val="a3"/>
        <w:ind w:left="3969"/>
      </w:pPr>
      <w:r>
        <w:rPr>
          <w:noProof/>
          <w:position w:val="-30"/>
        </w:rPr>
        <w:object w:dxaOrig="800" w:dyaOrig="680">
          <v:shape id="_x0000_i1026" type="#_x0000_t75" style="width:39.75pt;height:33.75pt" o:ole="" fillcolor="window">
            <v:imagedata r:id="rId9" o:title=""/>
          </v:shape>
          <o:OLEObject Type="Embed" ProgID="Equation.3" ShapeID="_x0000_i1026" DrawAspect="Content" ObjectID="_1469434960" r:id="rId10"/>
        </w:object>
      </w:r>
      <w:r>
        <w:rPr>
          <w:noProof/>
        </w:rPr>
        <w:tab/>
        <w:t>(</w:t>
      </w:r>
      <w:r>
        <w:rPr>
          <w:lang w:val="en-US"/>
        </w:rPr>
        <w:t>R</w:t>
      </w:r>
      <w:r>
        <w:rPr>
          <w:vertAlign w:val="subscript"/>
        </w:rPr>
        <w:t>ч</w:t>
      </w:r>
      <w:r>
        <w:t xml:space="preserve"> = 1000 Ом).</w:t>
      </w:r>
    </w:p>
    <w:p w:rsidR="00335C85" w:rsidRDefault="0039262E">
      <w:pPr>
        <w:pStyle w:val="a3"/>
        <w:ind w:left="3969"/>
      </w:pPr>
      <w:r>
        <w:rPr>
          <w:noProof/>
        </w:rPr>
        <w:t xml:space="preserve">Пусть </w:t>
      </w:r>
      <w:r>
        <w:rPr>
          <w:lang w:val="en-US"/>
        </w:rPr>
        <w:t>U</w:t>
      </w:r>
      <w:r>
        <w:t xml:space="preserve"> = 220 В, тогда </w:t>
      </w:r>
      <w:r>
        <w:rPr>
          <w:lang w:val="en-US"/>
        </w:rPr>
        <w:t>I</w:t>
      </w:r>
      <w:r>
        <w:rPr>
          <w:vertAlign w:val="subscript"/>
        </w:rPr>
        <w:t xml:space="preserve">ч </w:t>
      </w:r>
      <w:r>
        <w:t>= 220 мА;</w:t>
      </w:r>
    </w:p>
    <w:p w:rsidR="00335C85" w:rsidRDefault="0039262E">
      <w:pPr>
        <w:pStyle w:val="a3"/>
        <w:ind w:left="3969"/>
      </w:pPr>
      <w:r>
        <w:rPr>
          <w:noProof/>
        </w:rPr>
        <w:t xml:space="preserve">Пусть </w:t>
      </w:r>
      <w:r>
        <w:rPr>
          <w:lang w:val="en-US"/>
        </w:rPr>
        <w:t>U</w:t>
      </w:r>
      <w:r>
        <w:t xml:space="preserve"> = 42 В, тогда </w:t>
      </w:r>
      <w:r>
        <w:rPr>
          <w:lang w:val="en-US"/>
        </w:rPr>
        <w:t>I</w:t>
      </w:r>
      <w:r>
        <w:rPr>
          <w:vertAlign w:val="subscript"/>
        </w:rPr>
        <w:t xml:space="preserve">ч </w:t>
      </w:r>
      <w:r>
        <w:t>= 42 мА.</w:t>
      </w:r>
    </w:p>
    <w:p w:rsidR="00335C85" w:rsidRDefault="0039262E">
      <w:pPr>
        <w:pStyle w:val="a3"/>
        <w:ind w:firstLine="284"/>
        <w:rPr>
          <w:noProof/>
        </w:rPr>
      </w:pPr>
      <w:r>
        <w:rPr>
          <w:noProof/>
        </w:rPr>
        <w:br w:type="page"/>
      </w:r>
      <w:r>
        <w:rPr>
          <w:i/>
          <w:noProof/>
        </w:rPr>
        <w:lastRenderedPageBreak/>
        <w:t>Рассмотрим однофазное прикосновение</w:t>
      </w:r>
      <w:r>
        <w:rPr>
          <w:noProof/>
        </w:rPr>
        <w:t>:</w:t>
      </w:r>
    </w:p>
    <w:p w:rsidR="00335C85" w:rsidRDefault="0055227A">
      <w:pPr>
        <w:pStyle w:val="a3"/>
        <w:ind w:firstLine="3969"/>
      </w:pPr>
      <w:r>
        <w:rPr>
          <w:noProof/>
        </w:rPr>
        <w:pict>
          <v:group id="_x0000_s2439" style="position:absolute;left:0;text-align:left;margin-left:.05pt;margin-top:9.85pt;width:192.35pt;height:108.9pt;z-index:251677696" coordorigin="852,1170" coordsize="3847,2178" o:allowincell="f">
            <v:shape id="_x0000_s2281" type="#_x0000_t19" style="position:absolute;left:1310;top:1352;width:126;height:183" coordsize="22086,43200" o:regroupid="69" adj=",5982752,486" path="wr-21114,,22086,43200,486,,,43195nfewr-21114,,22086,43200,486,,,43195l486,21600nsxe">
              <v:path o:connectlocs="486,0;0,43195;486,21600"/>
            </v:shape>
            <v:shape id="_x0000_s2282" type="#_x0000_t19" style="position:absolute;left:1311;top:1536;width:126;height:184" coordsize="22086,43200" o:regroupid="69" adj=",5982752,486" path="wr-21114,,22086,43200,486,,,43195nfewr-21114,,22086,43200,486,,,43195l486,21600nsxe">
              <v:path o:connectlocs="486,0;0,43195;486,21600"/>
            </v:shape>
            <v:shape id="_x0000_s2283" type="#_x0000_t19" style="position:absolute;left:1310;top:1719;width:126;height:183" coordsize="22086,43200" o:regroupid="69" adj=",5982752,486" path="wr-21114,,22086,43200,486,,,43195nfewr-21114,,22086,43200,486,,,43195l486,21600nsxe">
              <v:path o:connectlocs="486,0;0,43195;486,21600"/>
            </v:shape>
            <v:line id="_x0000_s2284" style="position:absolute" from="852,1353" to="1298,1353" o:regroupid="68"/>
            <v:line id="_x0000_s2285" style="position:absolute" from="852,1903" to="1298,1903" o:regroupid="68"/>
            <v:line id="_x0000_s2286" style="position:absolute" from="1521,1353" to="1521,1895" o:regroupid="68" strokeweight="1.5pt"/>
            <v:shape id="_x0000_s2288" type="#_x0000_t19" style="position:absolute;left:1605;top:1353;width:126;height:183;flip:x" coordsize="22086,43200" o:regroupid="70" adj=",5982752,486" path="wr-21114,,22086,43200,486,,,43195nfewr-21114,,22086,43200,486,,,43195l486,21600nsxe">
              <v:path o:connectlocs="486,0;0,43195;486,21600"/>
            </v:shape>
            <v:shape id="_x0000_s2289" type="#_x0000_t19" style="position:absolute;left:1606;top:1537;width:126;height:183;flip:x" coordsize="22086,43200" o:regroupid="70" adj=",5982752,486" path="wr-21114,,22086,43200,486,,,43195nfewr-21114,,22086,43200,486,,,43195l486,21600nsxe">
              <v:path o:connectlocs="486,0;0,43195;486,21600"/>
            </v:shape>
            <v:shape id="_x0000_s2290" type="#_x0000_t19" style="position:absolute;left:1605;top:1719;width:126;height:183;flip:x" coordsize="22086,43200" o:regroupid="70" adj=",5982752,486" path="wr-21114,,22086,43200,486,,,43195nfewr-21114,,22086,43200,486,,,43195l486,21600nsxe">
              <v:path o:connectlocs="486,0;0,43195;486,21600"/>
            </v:shape>
            <v:shape id="_x0000_s2291" style="position:absolute;left:1745;top:1354;width:2562;height:1" coordsize="2562,1" o:regroupid="68" path="m2562,l,e" filled="f">
              <v:path arrowok="t"/>
            </v:shape>
            <v:oval id="_x0000_s2292" style="position:absolute;left:4260;top:1303;width:111;height:90" o:regroupid="68"/>
            <v:line id="_x0000_s2293" style="position:absolute;flip:y" from="4260,1262" to="4371,1443" o:regroupid="68"/>
            <v:shape id="_x0000_s2294" type="#_x0000_t202" style="position:absolute;left:1298;top:1205;width:447;height:181" o:regroupid="68" filled="f" stroked="f">
              <v:textbox style="mso-next-textbox:#_x0000_s2294" inset="0,0,0">
                <w:txbxContent>
                  <w:p w:rsidR="00335C85" w:rsidRDefault="00335C85">
                    <w:pPr>
                      <w:jc w:val="center"/>
                      <w:rPr>
                        <w:sz w:val="16"/>
                      </w:rPr>
                    </w:pPr>
                  </w:p>
                </w:txbxContent>
              </v:textbox>
            </v:shape>
            <v:oval id="_x0000_s2295" style="position:absolute;left:4277;top:1853;width:111;height:90" o:regroupid="68"/>
            <v:line id="_x0000_s2296" style="position:absolute;flip:y" from="4277,1812" to="4388,1993" o:regroupid="68"/>
            <v:shape id="_x0000_s2297" style="position:absolute;left:1704;top:1888;width:2562;height:1" coordsize="2562,1" o:regroupid="68" path="m2562,l,e" filled="f">
              <v:path arrowok="t"/>
            </v:shape>
            <v:line id="_x0000_s2298" style="position:absolute" from="852,3335" to="4402,3335" o:regroupid="68" strokeweight="4.5pt">
              <v:stroke linestyle="thickThin"/>
            </v:line>
            <v:line id="_x0000_s2299" style="position:absolute" from="3976,1360" to="3976,3348" o:regroupid="68"/>
            <v:line id="_x0000_s2300" style="position:absolute" from="3408,1889" to="3408,3309" o:regroupid="68"/>
            <v:rect id="_x0000_s2301" style="position:absolute;left:3834;top:2199;width:284;height:710" o:regroupid="68"/>
            <v:rect id="_x0000_s2302" style="position:absolute;left:3266;top:2199;width:284;height:710" o:regroupid="68"/>
            <v:line id="_x0000_s2309" style="position:absolute" from="4170,1339" to="4170,1907" o:regroupid="68" strokecolor="#969696">
              <v:stroke startarrow="classic" startarrowwidth="narrow" startarrowlength="short" endarrow="classic" endarrowwidth="narrow" endarrowlength="short"/>
            </v:line>
            <v:shape id="_x0000_s2310" style="position:absolute;left:1823;top:1416;width:2100;height:1830;mso-wrap-distance-left:9pt;mso-wrap-distance-top:0;mso-wrap-distance-right:9pt;mso-wrap-distance-bottom:0;v-text-anchor:top" coordsize="2100,1830" o:regroupid="68" path="m7,l2100,r,1830l645,1830r,-555l787,1238r,-825l,413e" filled="f" strokecolor="#969696">
              <v:stroke dashstyle="longDashDot" startarrow="classic" startarrowwidth="narrow" startarrowlength="short"/>
              <v:path arrowok="t"/>
            </v:shape>
            <v:shape id="_x0000_s2311" type="#_x0000_t202" style="position:absolute;left:4020;top:1537;width:456;height:142" o:regroupid="68" filled="f" stroked="f">
              <v:textbox style="mso-next-textbox:#_x0000_s2311" inset="0,0,0,0">
                <w:txbxContent>
                  <w:p w:rsidR="00335C85" w:rsidRDefault="00335C85">
                    <w:pPr>
                      <w:jc w:val="center"/>
                      <w:rPr>
                        <w:sz w:val="16"/>
                      </w:rPr>
                    </w:pPr>
                  </w:p>
                </w:txbxContent>
              </v:textbox>
            </v:shape>
            <v:shape id="_x0000_s2303" type="#_x0000_t96" style="position:absolute;left:2176;top:2221;width:183;height:331" o:regroupid="71" strokeweight="1pt"/>
            <v:shape id="_x0000_s2304" style="position:absolute;left:1988;top:2587;width:285;height:262;mso-wrap-distance-left:9pt;mso-wrap-distance-top:0;mso-wrap-distance-right:9pt;mso-wrap-distance-bottom:0;v-text-anchor:top" coordsize="285,262" o:regroupid="71" path="m281,75l,,285,262e" filled="f" strokeweight="1pt">
              <v:path arrowok="t"/>
            </v:shape>
            <v:shape id="_x0000_s2305" style="position:absolute;left:2276;top:2992;width:122;height:331;mso-wrap-distance-left:9pt;mso-wrap-distance-top:0;mso-wrap-distance-right:9pt;mso-wrap-distance-bottom:0;v-text-anchor:top" coordsize="114,171" o:regroupid="71" path="m,57l114,r,171e" filled="f" strokeweight="1pt">
              <v:path arrowok="t"/>
            </v:shape>
            <v:shape id="_x0000_s2306" style="position:absolute;left:2155;top:2992;width:121;height:331;flip:x;mso-wrap-distance-left:9pt;mso-wrap-distance-top:0;mso-wrap-distance-right:9pt;mso-wrap-distance-bottom:0;v-text-anchor:top" coordsize="114,171" o:regroupid="71" path="m,57l114,r,171e" filled="f" strokeweight="1pt">
              <v:path arrowok="t"/>
            </v:shape>
            <v:line id="_x0000_s2307" style="position:absolute" from="2276,2552" to="2276,3102" o:regroupid="71" strokeweight="1pt"/>
            <v:shape id="_x0000_s2308" style="position:absolute;left:2272;top:1863;width:281;height:804;mso-wrap-distance-left:9pt;mso-wrap-distance-top:0;mso-wrap-distance-right:9pt;mso-wrap-distance-bottom:0;v-text-anchor:top" coordsize="281,804" o:regroupid="71" path="m,804l281,729,278,e" filled="f" strokeweight="1pt">
              <v:path arrowok="t"/>
            </v:shape>
            <v:shape id="_x0000_s2312" type="#_x0000_t202" style="position:absolute;left:1950;top:2767;width:456;height:284" o:regroupid="71" filled="f" stroked="f">
              <v:textbox style="mso-next-textbox:#_x0000_s2312" inset="0,0,0,0">
                <w:txbxContent>
                  <w:p w:rsidR="00335C85" w:rsidRDefault="0039262E">
                    <w:pPr>
                      <w:jc w:val="center"/>
                      <w:rPr>
                        <w:sz w:val="16"/>
                      </w:rPr>
                    </w:pPr>
                    <w:r>
                      <w:rPr>
                        <w:sz w:val="16"/>
                        <w:lang w:val="en-US"/>
                      </w:rPr>
                      <w:t>R</w:t>
                    </w:r>
                    <w:r>
                      <w:rPr>
                        <w:sz w:val="16"/>
                        <w:vertAlign w:val="subscript"/>
                      </w:rPr>
                      <w:t>ч</w:t>
                    </w:r>
                  </w:p>
                </w:txbxContent>
              </v:textbox>
            </v:shape>
            <v:shape id="_x0000_s2313" type="#_x0000_t202" style="position:absolute;left:3442;top:2767;width:456;height:284" o:regroupid="68" filled="f" stroked="f">
              <v:textbox style="mso-next-textbox:#_x0000_s2313" inset="0,0,0,0">
                <w:txbxContent>
                  <w:p w:rsidR="00335C85" w:rsidRDefault="0039262E">
                    <w:pPr>
                      <w:jc w:val="center"/>
                      <w:rPr>
                        <w:sz w:val="16"/>
                      </w:rPr>
                    </w:pPr>
                    <w:r>
                      <w:rPr>
                        <w:sz w:val="16"/>
                        <w:lang w:val="en-US"/>
                      </w:rPr>
                      <w:t>R</w:t>
                    </w:r>
                    <w:r>
                      <w:rPr>
                        <w:sz w:val="16"/>
                        <w:vertAlign w:val="subscript"/>
                      </w:rPr>
                      <w:t>2</w:t>
                    </w:r>
                  </w:p>
                </w:txbxContent>
              </v:textbox>
            </v:shape>
            <v:shape id="_x0000_s2314" type="#_x0000_t202" style="position:absolute;left:4010;top:2767;width:456;height:284" o:regroupid="68" filled="f" stroked="f">
              <v:textbox style="mso-next-textbox:#_x0000_s2314" inset="0,0,0,0">
                <w:txbxContent>
                  <w:p w:rsidR="00335C85" w:rsidRDefault="0039262E">
                    <w:pPr>
                      <w:jc w:val="center"/>
                      <w:rPr>
                        <w:sz w:val="16"/>
                      </w:rPr>
                    </w:pPr>
                    <w:r>
                      <w:rPr>
                        <w:sz w:val="16"/>
                        <w:lang w:val="en-US"/>
                      </w:rPr>
                      <w:t>R</w:t>
                    </w:r>
                    <w:r>
                      <w:rPr>
                        <w:sz w:val="16"/>
                        <w:vertAlign w:val="subscript"/>
                      </w:rPr>
                      <w:t>1</w:t>
                    </w:r>
                  </w:p>
                </w:txbxContent>
              </v:textbox>
            </v:shape>
            <v:shape id="_x0000_s2315" type="#_x0000_t202" style="position:absolute;left:4234;top:1205;width:456;height:142" o:regroupid="68" filled="f" stroked="f">
              <v:textbox style="mso-next-textbox:#_x0000_s2315" inset="0,0,0,0">
                <w:txbxContent>
                  <w:p w:rsidR="00335C85" w:rsidRDefault="0039262E">
                    <w:pPr>
                      <w:jc w:val="center"/>
                      <w:rPr>
                        <w:sz w:val="16"/>
                      </w:rPr>
                    </w:pPr>
                    <w:r>
                      <w:rPr>
                        <w:sz w:val="16"/>
                        <w:lang w:val="en-US"/>
                      </w:rPr>
                      <w:t>1</w:t>
                    </w:r>
                  </w:p>
                </w:txbxContent>
              </v:textbox>
            </v:shape>
            <v:shape id="_x0000_s2316" type="#_x0000_t202" style="position:absolute;left:4243;top:1889;width:456;height:142" o:regroupid="68" filled="f" stroked="f">
              <v:textbox style="mso-next-textbox:#_x0000_s2316" inset="0,0,0,0">
                <w:txbxContent>
                  <w:p w:rsidR="00335C85" w:rsidRDefault="0039262E">
                    <w:pPr>
                      <w:jc w:val="center"/>
                      <w:rPr>
                        <w:sz w:val="16"/>
                      </w:rPr>
                    </w:pPr>
                    <w:r>
                      <w:rPr>
                        <w:sz w:val="16"/>
                        <w:lang w:val="en-US"/>
                      </w:rPr>
                      <w:t>2</w:t>
                    </w:r>
                  </w:p>
                </w:txbxContent>
              </v:textbox>
            </v:shape>
            <v:shape id="_x0000_s2318" type="#_x0000_t202" style="position:absolute;left:4041;top:1558;width:456;height:284" o:regroupid="68" filled="f" stroked="f">
              <v:textbox style="mso-next-textbox:#_x0000_s2318" inset="0,0,0,0">
                <w:txbxContent>
                  <w:p w:rsidR="00335C85" w:rsidRDefault="0039262E">
                    <w:pPr>
                      <w:jc w:val="center"/>
                      <w:rPr>
                        <w:sz w:val="16"/>
                      </w:rPr>
                    </w:pPr>
                    <w:r>
                      <w:rPr>
                        <w:sz w:val="16"/>
                        <w:lang w:val="en-US"/>
                      </w:rPr>
                      <w:t>U</w:t>
                    </w:r>
                  </w:p>
                </w:txbxContent>
              </v:textbox>
            </v:shape>
            <v:shape id="_x0000_s2319" type="#_x0000_t202" style="position:absolute;left:1304;top:1170;width:456;height:284" o:regroupid="68" filled="f" stroked="f">
              <v:textbox style="mso-next-textbox:#_x0000_s2319" inset="0,0,0,0">
                <w:txbxContent>
                  <w:p w:rsidR="00335C85" w:rsidRDefault="0039262E">
                    <w:pPr>
                      <w:jc w:val="center"/>
                      <w:rPr>
                        <w:sz w:val="16"/>
                        <w:lang w:val="en-US"/>
                      </w:rPr>
                    </w:pPr>
                    <w:r>
                      <w:rPr>
                        <w:sz w:val="16"/>
                        <w:lang w:val="en-US"/>
                      </w:rPr>
                      <w:t>TV</w:t>
                    </w:r>
                  </w:p>
                </w:txbxContent>
              </v:textbox>
            </v:shape>
          </v:group>
        </w:pict>
      </w:r>
    </w:p>
    <w:p w:rsidR="00335C85" w:rsidRDefault="0039262E">
      <w:pPr>
        <w:pStyle w:val="a3"/>
        <w:ind w:firstLine="3969"/>
      </w:pPr>
      <w:r>
        <w:t>Схема замещения:</w:t>
      </w:r>
    </w:p>
    <w:p w:rsidR="00335C85" w:rsidRDefault="0055227A">
      <w:pPr>
        <w:pStyle w:val="a3"/>
        <w:ind w:left="7371" w:firstLine="284"/>
      </w:pPr>
      <w:r>
        <w:rPr>
          <w:noProof/>
        </w:rPr>
        <w:pict>
          <v:group id="_x0000_s2377" style="position:absolute;left:0;text-align:left;margin-left:289.55pt;margin-top:5.9pt;width:72.65pt;height:87.15pt;z-index:251680768" coordorigin="6642,1091" coordsize="1453,1743" o:allowincell="f">
            <v:line id="_x0000_s2375" style="position:absolute" from="7426,1279" to="7426,2818"/>
            <v:shape id="_x0000_s2351" style="position:absolute;left:6642;top:1272;width:1323;height:3;mso-wrap-distance-left:9pt;mso-wrap-distance-top:0;mso-wrap-distance-right:9pt;mso-wrap-distance-bottom:0;v-text-anchor:top" coordsize="1323,3" o:regroupid="66" path="m,l1323,3e" filled="f">
              <v:path arrowok="t"/>
            </v:shape>
            <v:rect id="_x0000_s2354" style="position:absolute;left:7287;top:2223;width:261;height:481" o:regroupid="66"/>
            <v:rect id="_x0000_s2356" style="position:absolute;left:7293;top:1392;width:260;height:481" o:regroupid="66"/>
            <v:shape id="_x0000_s2358" type="#_x0000_t202" style="position:absolute;left:7202;top:1091;width:456;height:284" o:regroupid="65" filled="f" stroked="f">
              <v:textbox style="mso-next-textbox:#_x0000_s2358" inset="0,0,0,0">
                <w:txbxContent>
                  <w:p w:rsidR="00335C85" w:rsidRDefault="0039262E">
                    <w:pPr>
                      <w:jc w:val="center"/>
                      <w:rPr>
                        <w:sz w:val="16"/>
                      </w:rPr>
                    </w:pPr>
                    <w:r>
                      <w:rPr>
                        <w:sz w:val="16"/>
                        <w:lang w:val="en-US"/>
                      </w:rPr>
                      <w:t>1</w:t>
                    </w:r>
                  </w:p>
                </w:txbxContent>
              </v:textbox>
            </v:shape>
            <v:shape id="_x0000_s2360" type="#_x0000_t202" style="position:absolute;left:7199;top:1548;width:456;height:284" o:regroupid="65" filled="f" stroked="f">
              <v:textbox style="mso-next-textbox:#_x0000_s2360" inset="0,0,0,0">
                <w:txbxContent>
                  <w:p w:rsidR="00335C85" w:rsidRDefault="0039262E">
                    <w:pPr>
                      <w:jc w:val="center"/>
                      <w:rPr>
                        <w:sz w:val="16"/>
                      </w:rPr>
                    </w:pPr>
                    <w:r>
                      <w:rPr>
                        <w:sz w:val="16"/>
                        <w:lang w:val="en-US"/>
                      </w:rPr>
                      <w:t>R</w:t>
                    </w:r>
                    <w:r>
                      <w:rPr>
                        <w:sz w:val="16"/>
                        <w:vertAlign w:val="subscript"/>
                      </w:rPr>
                      <w:t>из</w:t>
                    </w:r>
                  </w:p>
                </w:txbxContent>
              </v:textbox>
            </v:shape>
            <v:shape id="_x0000_s2361" type="#_x0000_t202" style="position:absolute;left:7223;top:2395;width:456;height:284" o:regroupid="65" filled="f" stroked="f">
              <v:textbox style="mso-next-textbox:#_x0000_s2361" inset="0,0,0,0">
                <w:txbxContent>
                  <w:p w:rsidR="00335C85" w:rsidRDefault="0039262E">
                    <w:pPr>
                      <w:jc w:val="center"/>
                      <w:rPr>
                        <w:sz w:val="16"/>
                        <w:vertAlign w:val="superscript"/>
                      </w:rPr>
                    </w:pPr>
                    <w:r>
                      <w:rPr>
                        <w:sz w:val="16"/>
                        <w:lang w:val="en-US"/>
                      </w:rPr>
                      <w:t>R</w:t>
                    </w:r>
                    <w:r>
                      <w:rPr>
                        <w:sz w:val="16"/>
                        <w:vertAlign w:val="superscript"/>
                      </w:rPr>
                      <w:t>*</w:t>
                    </w:r>
                  </w:p>
                </w:txbxContent>
              </v:textbox>
            </v:shape>
            <v:line id="_x0000_s2363" style="position:absolute" from="7210,1414" to="7210,1840" o:regroupid="65" strokecolor="gray">
              <v:stroke startarrowwidth="narrow" startarrowlength="short" endarrow="classic" endarrowwidth="narrow" endarrowlength="short"/>
            </v:line>
            <v:shape id="_x0000_s2366" type="#_x0000_t202" style="position:absolute;left:6910;top:1556;width:456;height:284" o:regroupid="65" filled="f" stroked="f">
              <v:textbox style="mso-next-textbox:#_x0000_s2366" inset="0,0,0,0">
                <w:txbxContent>
                  <w:p w:rsidR="00335C85" w:rsidRDefault="0039262E">
                    <w:pPr>
                      <w:jc w:val="center"/>
                      <w:rPr>
                        <w:sz w:val="16"/>
                        <w:vertAlign w:val="subscript"/>
                      </w:rPr>
                    </w:pPr>
                    <w:r>
                      <w:rPr>
                        <w:sz w:val="16"/>
                        <w:lang w:val="en-US"/>
                      </w:rPr>
                      <w:t>I</w:t>
                    </w:r>
                    <w:r>
                      <w:rPr>
                        <w:sz w:val="16"/>
                        <w:vertAlign w:val="subscript"/>
                        <w:lang w:val="en-US"/>
                      </w:rPr>
                      <w:sym w:font="Symbol" w:char="F053"/>
                    </w:r>
                  </w:p>
                </w:txbxContent>
              </v:textbox>
            </v:shape>
            <v:line id="_x0000_s2369" style="position:absolute" from="7426,1998" to="7710,1998" o:regroupid="65" strokecolor="gray">
              <v:stroke dashstyle="dash"/>
            </v:line>
            <v:line id="_x0000_s2370" style="position:absolute" from="7695,1982" to="7695,2834" o:regroupid="65" strokecolor="gray">
              <v:stroke startarrow="classic" startarrowwidth="narrow" startarrowlength="short" endarrow="classic" endarrowwidth="narrow" endarrowlength="short"/>
            </v:line>
            <v:line id="_x0000_s2371" style="position:absolute" from="7923,1272" to="7923,2834" o:regroupid="65" strokecolor="gray">
              <v:stroke startarrow="classic" startarrowwidth="narrow" startarrowlength="short" endarrow="classic" endarrowwidth="narrow" endarrowlength="short"/>
            </v:line>
            <v:shape id="_x0000_s2372" type="#_x0000_t202" style="position:absolute;left:7621;top:2314;width:172;height:182" o:regroupid="65" stroked="f">
              <v:textbox style="mso-next-textbox:#_x0000_s2372" inset="0,0,0,0">
                <w:txbxContent>
                  <w:p w:rsidR="00335C85" w:rsidRDefault="0039262E">
                    <w:pPr>
                      <w:jc w:val="center"/>
                      <w:rPr>
                        <w:sz w:val="16"/>
                      </w:rPr>
                    </w:pPr>
                    <w:r>
                      <w:rPr>
                        <w:sz w:val="16"/>
                        <w:lang w:val="en-US"/>
                      </w:rPr>
                      <w:t>U</w:t>
                    </w:r>
                    <w:r>
                      <w:rPr>
                        <w:sz w:val="16"/>
                        <w:vertAlign w:val="subscript"/>
                      </w:rPr>
                      <w:t>ч</w:t>
                    </w:r>
                  </w:p>
                </w:txbxContent>
              </v:textbox>
            </v:shape>
            <v:shape id="_x0000_s2373" type="#_x0000_t202" style="position:absolute;left:7809;top:1918;width:286;height:235" o:regroupid="65" stroked="f">
              <v:textbox style="mso-next-textbox:#_x0000_s2373" inset="0,0,0,0">
                <w:txbxContent>
                  <w:p w:rsidR="00335C85" w:rsidRDefault="0039262E">
                    <w:pPr>
                      <w:jc w:val="center"/>
                      <w:rPr>
                        <w:sz w:val="16"/>
                      </w:rPr>
                    </w:pPr>
                    <w:r>
                      <w:rPr>
                        <w:sz w:val="16"/>
                        <w:lang w:val="en-US"/>
                      </w:rPr>
                      <w:t>U</w:t>
                    </w:r>
                    <w:r>
                      <w:rPr>
                        <w:sz w:val="16"/>
                        <w:vertAlign w:val="subscript"/>
                        <w:lang w:val="en-US"/>
                      </w:rPr>
                      <w:sym w:font="Symbol" w:char="F053"/>
                    </w:r>
                  </w:p>
                </w:txbxContent>
              </v:textbox>
            </v:shape>
            <v:shape id="_x0000_s2376" style="position:absolute;left:6644;top:2831;width:1323;height:3;mso-wrap-distance-left:9pt;mso-wrap-distance-top:0;mso-wrap-distance-right:9pt;mso-wrap-distance-bottom:0;v-text-anchor:top" coordsize="1323,3" path="m,l1323,3e" filled="f">
              <v:path arrowok="t"/>
            </v:shape>
          </v:group>
        </w:pict>
      </w:r>
      <w:r>
        <w:rPr>
          <w:noProof/>
        </w:rPr>
        <w:pict>
          <v:shape id="_x0000_s2359" type="#_x0000_t202" style="position:absolute;left:0;text-align:left;margin-left:317.6pt;margin-top:93.05pt;width:22.8pt;height:14.2pt;z-index:251679744" o:regroupid="65" o:allowincell="f" filled="f" stroked="f">
            <v:textbox style="mso-next-textbox:#_x0000_s2359" inset="0,0,0,0">
              <w:txbxContent>
                <w:p w:rsidR="00335C85" w:rsidRDefault="0039262E">
                  <w:pPr>
                    <w:jc w:val="center"/>
                    <w:rPr>
                      <w:sz w:val="16"/>
                    </w:rPr>
                  </w:pPr>
                  <w:r>
                    <w:rPr>
                      <w:sz w:val="16"/>
                      <w:lang w:val="en-US"/>
                    </w:rPr>
                    <w:t>2</w:t>
                  </w:r>
                </w:p>
              </w:txbxContent>
            </v:textbox>
          </v:shape>
        </w:pict>
      </w:r>
      <w:r>
        <w:rPr>
          <w:noProof/>
        </w:rPr>
        <w:pict>
          <v:group id="_x0000_s2347" style="position:absolute;left:0;text-align:left;margin-left:198.85pt;margin-top:6.2pt;width:86.85pt;height:101.35pt;z-index:251678720" coordorigin="4828,1097" coordsize="1737,2027" o:allowincell="f">
            <v:group id="_x0000_s2329" style="position:absolute;left:4828;top:1278;width:1562;height:1562" coordorigin="4828,994" coordsize="1704,1846">
              <v:line id="_x0000_s2327" style="position:absolute" from="5680,994" to="5680,1846"/>
              <v:line id="_x0000_s2321" style="position:absolute" from="4828,994" to="6532,994"/>
              <v:line id="_x0000_s2322" style="position:absolute" from="4828,2840" to="6532,2840"/>
              <v:rect id="_x0000_s2323" style="position:absolute;left:5254;top:1846;width:852;height:852"/>
              <v:rect id="_x0000_s2324" style="position:absolute;left:5112;top:1988;width:284;height:568"/>
              <v:rect id="_x0000_s2325" style="position:absolute;left:5964;top:1988;width:284;height:568"/>
              <v:rect id="_x0000_s2326" style="position:absolute;left:5538;top:1136;width:284;height:568"/>
              <v:line id="_x0000_s2328" style="position:absolute" from="5680,2698" to="5680,2840"/>
            </v:group>
            <v:shape id="_x0000_s2330" type="#_x0000_t202" style="position:absolute;left:5396;top:1097;width:456;height:284" filled="f" stroked="f">
              <v:textbox style="mso-next-textbox:#_x0000_s2330" inset="0,0,0,0">
                <w:txbxContent>
                  <w:p w:rsidR="00335C85" w:rsidRDefault="0039262E">
                    <w:pPr>
                      <w:jc w:val="center"/>
                      <w:rPr>
                        <w:sz w:val="16"/>
                      </w:rPr>
                    </w:pPr>
                    <w:r>
                      <w:rPr>
                        <w:sz w:val="16"/>
                        <w:lang w:val="en-US"/>
                      </w:rPr>
                      <w:t>1</w:t>
                    </w:r>
                  </w:p>
                </w:txbxContent>
              </v:textbox>
            </v:shape>
            <v:shape id="_x0000_s2331" type="#_x0000_t202" style="position:absolute;left:5405;top:2840;width:456;height:284" filled="f" stroked="f">
              <v:textbox style="mso-next-textbox:#_x0000_s2331" inset="0,0,0,0">
                <w:txbxContent>
                  <w:p w:rsidR="00335C85" w:rsidRDefault="0039262E">
                    <w:pPr>
                      <w:jc w:val="center"/>
                      <w:rPr>
                        <w:sz w:val="16"/>
                      </w:rPr>
                    </w:pPr>
                    <w:r>
                      <w:rPr>
                        <w:sz w:val="16"/>
                        <w:lang w:val="en-US"/>
                      </w:rPr>
                      <w:t>2</w:t>
                    </w:r>
                  </w:p>
                </w:txbxContent>
              </v:textbox>
            </v:shape>
            <v:shape id="_x0000_s2332" type="#_x0000_t202" style="position:absolute;left:5401;top:1554;width:456;height:284" filled="f" stroked="f">
              <v:textbox style="mso-next-textbox:#_x0000_s2332" inset="0,0,0,0">
                <w:txbxContent>
                  <w:p w:rsidR="00335C85" w:rsidRDefault="0039262E">
                    <w:pPr>
                      <w:jc w:val="center"/>
                      <w:rPr>
                        <w:sz w:val="16"/>
                      </w:rPr>
                    </w:pPr>
                    <w:r>
                      <w:rPr>
                        <w:sz w:val="16"/>
                        <w:lang w:val="en-US"/>
                      </w:rPr>
                      <w:t>R</w:t>
                    </w:r>
                    <w:r>
                      <w:rPr>
                        <w:sz w:val="16"/>
                        <w:vertAlign w:val="subscript"/>
                      </w:rPr>
                      <w:t>1</w:t>
                    </w:r>
                  </w:p>
                </w:txbxContent>
              </v:textbox>
            </v:shape>
            <v:shape id="_x0000_s2333" type="#_x0000_t202" style="position:absolute;left:5012;top:2321;width:456;height:284" filled="f" stroked="f">
              <v:textbox style="mso-next-textbox:#_x0000_s2333" inset="0,0,0,0">
                <w:txbxContent>
                  <w:p w:rsidR="00335C85" w:rsidRDefault="0039262E">
                    <w:pPr>
                      <w:jc w:val="center"/>
                      <w:rPr>
                        <w:sz w:val="16"/>
                      </w:rPr>
                    </w:pPr>
                    <w:r>
                      <w:rPr>
                        <w:sz w:val="16"/>
                        <w:lang w:val="en-US"/>
                      </w:rPr>
                      <w:t>R</w:t>
                    </w:r>
                    <w:r>
                      <w:rPr>
                        <w:sz w:val="16"/>
                        <w:vertAlign w:val="subscript"/>
                      </w:rPr>
                      <w:t>2</w:t>
                    </w:r>
                  </w:p>
                </w:txbxContent>
              </v:textbox>
            </v:shape>
            <v:shape id="_x0000_s2334" type="#_x0000_t202" style="position:absolute;left:5801;top:2321;width:456;height:284" filled="f" stroked="f">
              <v:textbox style="mso-next-textbox:#_x0000_s2334" inset="0,0,0,0">
                <w:txbxContent>
                  <w:p w:rsidR="00335C85" w:rsidRDefault="0039262E">
                    <w:pPr>
                      <w:jc w:val="center"/>
                      <w:rPr>
                        <w:sz w:val="16"/>
                      </w:rPr>
                    </w:pPr>
                    <w:r>
                      <w:rPr>
                        <w:sz w:val="16"/>
                        <w:lang w:val="en-US"/>
                      </w:rPr>
                      <w:t>R</w:t>
                    </w:r>
                    <w:r>
                      <w:rPr>
                        <w:sz w:val="16"/>
                        <w:vertAlign w:val="subscript"/>
                      </w:rPr>
                      <w:t>ч</w:t>
                    </w:r>
                  </w:p>
                </w:txbxContent>
              </v:textbox>
            </v:shape>
            <v:line id="_x0000_s2336" style="position:absolute" from="5396,1420" to="5396,1846" strokecolor="gray">
              <v:stroke startarrowwidth="narrow" startarrowlength="short" endarrow="classic" endarrowwidth="narrow" endarrowlength="short"/>
            </v:line>
            <v:shape id="_x0000_s2337" style="position:absolute;left:5412;top:2066;width:158;height:490;mso-wrap-distance-left:9pt;mso-wrap-distance-top:0;mso-wrap-distance-right:9pt;mso-wrap-distance-bottom:0;v-text-anchor:top" coordsize="142,426" path="m142,l,,,426e" filled="f" strokecolor="gray">
              <v:stroke endarrow="classic" endarrowwidth="narrow" endarrowlength="short"/>
              <v:path arrowok="t"/>
            </v:shape>
            <v:shape id="_x0000_s2338" style="position:absolute;left:5636;top:2066;width:170;height:498;flip:x;mso-wrap-distance-left:9pt;mso-wrap-distance-top:0;mso-wrap-distance-right:9pt;mso-wrap-distance-bottom:0;v-text-anchor:top" coordsize="142,426" path="m142,l,,,426e" filled="f" strokecolor="gray">
              <v:stroke endarrow="classic" endarrowwidth="narrow" endarrowlength="short"/>
              <v:path arrowok="t"/>
            </v:shape>
            <v:shape id="_x0000_s2339" type="#_x0000_t202" style="position:absolute;left:5096;top:1562;width:456;height:284" filled="f" stroked="f">
              <v:textbox style="mso-next-textbox:#_x0000_s2339" inset="0,0,0,0">
                <w:txbxContent>
                  <w:p w:rsidR="00335C85" w:rsidRDefault="0039262E">
                    <w:pPr>
                      <w:jc w:val="center"/>
                      <w:rPr>
                        <w:sz w:val="16"/>
                        <w:vertAlign w:val="subscript"/>
                      </w:rPr>
                    </w:pPr>
                    <w:r>
                      <w:rPr>
                        <w:sz w:val="16"/>
                        <w:lang w:val="en-US"/>
                      </w:rPr>
                      <w:t>I</w:t>
                    </w:r>
                    <w:r>
                      <w:rPr>
                        <w:sz w:val="16"/>
                        <w:vertAlign w:val="subscript"/>
                        <w:lang w:val="en-US"/>
                      </w:rPr>
                      <w:sym w:font="Symbol" w:char="F053"/>
                    </w:r>
                  </w:p>
                </w:txbxContent>
              </v:textbox>
            </v:shape>
            <v:shape id="_x0000_s2340" type="#_x0000_t202" style="position:absolute;left:5256;top:2312;width:456;height:284" filled="f" stroked="f">
              <v:textbox style="mso-next-textbox:#_x0000_s2340" inset="0,0,0,0">
                <w:txbxContent>
                  <w:p w:rsidR="00335C85" w:rsidRDefault="0039262E">
                    <w:pPr>
                      <w:jc w:val="center"/>
                      <w:rPr>
                        <w:sz w:val="16"/>
                        <w:vertAlign w:val="subscript"/>
                      </w:rPr>
                    </w:pPr>
                    <w:r>
                      <w:rPr>
                        <w:sz w:val="16"/>
                        <w:lang w:val="en-US"/>
                      </w:rPr>
                      <w:t>I</w:t>
                    </w:r>
                    <w:r>
                      <w:rPr>
                        <w:sz w:val="16"/>
                        <w:vertAlign w:val="subscript"/>
                        <w:lang w:val="en-US"/>
                      </w:rPr>
                      <w:t>2</w:t>
                    </w:r>
                  </w:p>
                </w:txbxContent>
              </v:textbox>
            </v:shape>
            <v:shape id="_x0000_s2341" type="#_x0000_t202" style="position:absolute;left:5504;top:2312;width:456;height:284" filled="f" stroked="f">
              <v:textbox style="mso-next-textbox:#_x0000_s2341" inset="0,0,0,0">
                <w:txbxContent>
                  <w:p w:rsidR="00335C85" w:rsidRDefault="0039262E">
                    <w:pPr>
                      <w:jc w:val="center"/>
                      <w:rPr>
                        <w:sz w:val="16"/>
                        <w:vertAlign w:val="subscript"/>
                      </w:rPr>
                    </w:pPr>
                    <w:r>
                      <w:rPr>
                        <w:sz w:val="16"/>
                        <w:lang w:val="en-US"/>
                      </w:rPr>
                      <w:t>I</w:t>
                    </w:r>
                    <w:r>
                      <w:rPr>
                        <w:sz w:val="16"/>
                        <w:vertAlign w:val="subscript"/>
                        <w:lang w:val="en-US"/>
                      </w:rPr>
                      <w:t>ч</w:t>
                    </w:r>
                  </w:p>
                </w:txbxContent>
              </v:textbox>
            </v:shape>
            <v:line id="_x0000_s2342" style="position:absolute" from="6020,2004" to="6304,2004" strokecolor="gray">
              <v:stroke dashstyle="dash"/>
            </v:line>
            <v:line id="_x0000_s2343" style="position:absolute" from="6216,1988" to="6216,2840" strokecolor="gray">
              <v:stroke startarrow="classic" startarrowwidth="narrow" startarrowlength="short" endarrow="classic" endarrowwidth="narrow" endarrowlength="short"/>
            </v:line>
            <v:line id="_x0000_s2344" style="position:absolute" from="6390,1278" to="6390,2840" strokecolor="gray">
              <v:stroke startarrow="classic" startarrowwidth="narrow" startarrowlength="short" endarrow="classic" endarrowwidth="narrow" endarrowlength="short"/>
            </v:line>
            <v:shape id="_x0000_s2345" type="#_x0000_t202" style="position:absolute;left:6148;top:2320;width:172;height:182" stroked="f">
              <v:textbox style="mso-next-textbox:#_x0000_s2345" inset="0,0,0,0">
                <w:txbxContent>
                  <w:p w:rsidR="00335C85" w:rsidRDefault="0039262E">
                    <w:pPr>
                      <w:jc w:val="center"/>
                      <w:rPr>
                        <w:sz w:val="16"/>
                      </w:rPr>
                    </w:pPr>
                    <w:r>
                      <w:rPr>
                        <w:sz w:val="16"/>
                        <w:lang w:val="en-US"/>
                      </w:rPr>
                      <w:t>U</w:t>
                    </w:r>
                    <w:r>
                      <w:rPr>
                        <w:sz w:val="16"/>
                        <w:vertAlign w:val="subscript"/>
                      </w:rPr>
                      <w:t>ч</w:t>
                    </w:r>
                  </w:p>
                </w:txbxContent>
              </v:textbox>
            </v:shape>
            <v:shape id="_x0000_s2346" type="#_x0000_t202" style="position:absolute;left:6279;top:1924;width:286;height:235" stroked="f">
              <v:textbox style="mso-next-textbox:#_x0000_s2346" inset="0,0,0,0">
                <w:txbxContent>
                  <w:p w:rsidR="00335C85" w:rsidRDefault="0039262E">
                    <w:pPr>
                      <w:jc w:val="center"/>
                      <w:rPr>
                        <w:sz w:val="16"/>
                      </w:rPr>
                    </w:pPr>
                    <w:r>
                      <w:rPr>
                        <w:sz w:val="16"/>
                        <w:lang w:val="en-US"/>
                      </w:rPr>
                      <w:t>U</w:t>
                    </w:r>
                    <w:r>
                      <w:rPr>
                        <w:sz w:val="16"/>
                        <w:vertAlign w:val="subscript"/>
                        <w:lang w:val="en-US"/>
                      </w:rPr>
                      <w:sym w:font="Symbol" w:char="F053"/>
                    </w:r>
                  </w:p>
                </w:txbxContent>
              </v:textbox>
            </v:shape>
          </v:group>
        </w:pict>
      </w:r>
      <w:r w:rsidR="0039262E">
        <w:rPr>
          <w:noProof/>
        </w:rPr>
        <w:t xml:space="preserve">Допущение: </w:t>
      </w:r>
      <w:r w:rsidR="0039262E">
        <w:rPr>
          <w:lang w:val="en-US"/>
        </w:rPr>
        <w:t>R</w:t>
      </w:r>
      <w:r w:rsidR="0039262E">
        <w:rPr>
          <w:vertAlign w:val="subscript"/>
        </w:rPr>
        <w:t>1</w:t>
      </w:r>
      <w:r w:rsidR="0039262E">
        <w:rPr>
          <w:vertAlign w:val="subscript"/>
        </w:rPr>
        <w:softHyphen/>
      </w:r>
      <w:r w:rsidR="0039262E">
        <w:t xml:space="preserve"> = </w:t>
      </w:r>
      <w:r w:rsidR="0039262E">
        <w:rPr>
          <w:lang w:val="en-US"/>
        </w:rPr>
        <w:t>R</w:t>
      </w:r>
      <w:r w:rsidR="0039262E">
        <w:rPr>
          <w:vertAlign w:val="subscript"/>
        </w:rPr>
        <w:t>2</w:t>
      </w:r>
      <w:r w:rsidR="0039262E">
        <w:t xml:space="preserve"> = </w:t>
      </w:r>
      <w:r w:rsidR="0039262E">
        <w:rPr>
          <w:lang w:val="en-US"/>
        </w:rPr>
        <w:t>R</w:t>
      </w:r>
      <w:r w:rsidR="0039262E">
        <w:rPr>
          <w:vertAlign w:val="subscript"/>
        </w:rPr>
        <w:t>из</w:t>
      </w:r>
      <w:r w:rsidR="0039262E">
        <w:t xml:space="preserve"> ;</w:t>
      </w:r>
    </w:p>
    <w:p w:rsidR="00335C85" w:rsidRDefault="0039262E">
      <w:pPr>
        <w:pStyle w:val="a3"/>
        <w:ind w:left="7371" w:firstLine="284"/>
        <w:rPr>
          <w:noProof/>
        </w:rPr>
      </w:pPr>
      <w:r>
        <w:rPr>
          <w:noProof/>
        </w:rPr>
        <w:t>тогда:</w:t>
      </w:r>
    </w:p>
    <w:p w:rsidR="00335C85" w:rsidRDefault="00335C85">
      <w:pPr>
        <w:pStyle w:val="a3"/>
        <w:ind w:left="7371" w:firstLine="284"/>
        <w:rPr>
          <w:noProof/>
        </w:rPr>
      </w:pPr>
    </w:p>
    <w:p w:rsidR="00335C85" w:rsidRDefault="0039262E">
      <w:pPr>
        <w:pStyle w:val="a3"/>
        <w:ind w:left="7371" w:firstLine="284"/>
        <w:rPr>
          <w:noProof/>
        </w:rPr>
      </w:pPr>
      <w:r>
        <w:rPr>
          <w:noProof/>
          <w:position w:val="-30"/>
        </w:rPr>
        <w:object w:dxaOrig="1380" w:dyaOrig="680">
          <v:shape id="_x0000_i1027" type="#_x0000_t75" style="width:69pt;height:33.75pt" o:ole="" fillcolor="window">
            <v:imagedata r:id="rId11" o:title=""/>
          </v:shape>
          <o:OLEObject Type="Embed" ProgID="Equation.3" ShapeID="_x0000_i1027" DrawAspect="Content" ObjectID="_1469434961" r:id="rId12"/>
        </w:object>
      </w:r>
      <w:r>
        <w:rPr>
          <w:noProof/>
        </w:rPr>
        <w:t>;</w:t>
      </w:r>
    </w:p>
    <w:p w:rsidR="00335C85" w:rsidRDefault="0039262E">
      <w:pPr>
        <w:pStyle w:val="a3"/>
        <w:ind w:left="7371" w:firstLine="284"/>
        <w:rPr>
          <w:noProof/>
        </w:rPr>
      </w:pPr>
      <w:r>
        <w:rPr>
          <w:noProof/>
          <w:position w:val="-30"/>
        </w:rPr>
        <w:object w:dxaOrig="800" w:dyaOrig="680">
          <v:shape id="_x0000_i1028" type="#_x0000_t75" style="width:39.75pt;height:33.75pt" o:ole="" fillcolor="window">
            <v:imagedata r:id="rId9" o:title=""/>
          </v:shape>
          <o:OLEObject Type="Embed" ProgID="Equation.3" ShapeID="_x0000_i1028" DrawAspect="Content" ObjectID="_1469434962" r:id="rId13"/>
        </w:object>
      </w:r>
      <w:r>
        <w:rPr>
          <w:noProof/>
        </w:rPr>
        <w:t>;</w:t>
      </w:r>
    </w:p>
    <w:p w:rsidR="00335C85" w:rsidRDefault="00335C85">
      <w:pPr>
        <w:pStyle w:val="a3"/>
        <w:ind w:left="7371"/>
        <w:rPr>
          <w:noProof/>
        </w:rPr>
      </w:pPr>
    </w:p>
    <w:p w:rsidR="00335C85" w:rsidRDefault="0055227A">
      <w:pPr>
        <w:pStyle w:val="a3"/>
        <w:ind w:firstLine="284"/>
        <w:rPr>
          <w:noProof/>
        </w:rPr>
      </w:pPr>
      <w:r>
        <w:rPr>
          <w:noProof/>
        </w:rPr>
        <w:pict>
          <v:rect id="_x0000_s2378" style="position:absolute;left:0;text-align:left;margin-left:11.6pt;margin-top:62.3pt;width:108.3pt;height:42.75pt;z-index:251681792" o:allowincell="f" filled="f" strokeweight="3pt">
            <v:stroke linestyle="thinThin"/>
          </v:rect>
        </w:pict>
      </w:r>
      <w:r w:rsidR="0039262E">
        <w:rPr>
          <w:noProof/>
          <w:position w:val="-60"/>
        </w:rPr>
        <w:object w:dxaOrig="3739" w:dyaOrig="1320">
          <v:shape id="_x0000_i1029" type="#_x0000_t75" style="width:186.75pt;height:66pt" o:ole="" fillcolor="window">
            <v:imagedata r:id="rId14" o:title=""/>
          </v:shape>
          <o:OLEObject Type="Embed" ProgID="Equation.3" ShapeID="_x0000_i1029" DrawAspect="Content" ObjectID="_1469434963" r:id="rId15"/>
        </w:object>
      </w:r>
      <w:r w:rsidR="0039262E">
        <w:rPr>
          <w:noProof/>
        </w:rPr>
        <w:t>;</w:t>
      </w:r>
    </w:p>
    <w:p w:rsidR="00335C85" w:rsidRDefault="0039262E">
      <w:pPr>
        <w:pStyle w:val="a3"/>
        <w:ind w:firstLine="284"/>
        <w:rPr>
          <w:noProof/>
        </w:rPr>
      </w:pPr>
      <w:r>
        <w:rPr>
          <w:noProof/>
          <w:position w:val="-30"/>
        </w:rPr>
        <w:object w:dxaOrig="1980" w:dyaOrig="680">
          <v:shape id="_x0000_i1030" type="#_x0000_t75" style="width:99pt;height:33.75pt" o:ole="" fillcolor="window">
            <v:imagedata r:id="rId16" o:title=""/>
          </v:shape>
          <o:OLEObject Type="Embed" ProgID="Equation.3" ShapeID="_x0000_i1030" DrawAspect="Content" ObjectID="_1469434964" r:id="rId17"/>
        </w:object>
      </w:r>
    </w:p>
    <w:p w:rsidR="00335C85" w:rsidRDefault="00335C85">
      <w:pPr>
        <w:pStyle w:val="a3"/>
        <w:ind w:firstLine="284"/>
        <w:rPr>
          <w:noProof/>
        </w:rPr>
      </w:pPr>
    </w:p>
    <w:p w:rsidR="00335C85" w:rsidRDefault="0039262E">
      <w:pPr>
        <w:pStyle w:val="a3"/>
        <w:ind w:firstLine="284"/>
      </w:pPr>
      <w:r>
        <w:rPr>
          <w:noProof/>
        </w:rPr>
        <w:t xml:space="preserve">Ощутимый ток 1мА = 0,001 А подставим в формулу: на каждый 1В напряжения должен быть 1 кОм сопротивления, т.е. для 220 В </w:t>
      </w:r>
      <w:r>
        <w:t>сопротивление изоляции должно быть равным 220 кОм, но требования ожесточаются и в осветительных сетях сопротивление изоляции составляет порядка 500 кОм.</w:t>
      </w:r>
    </w:p>
    <w:p w:rsidR="00335C85" w:rsidRDefault="00335C85">
      <w:pPr>
        <w:pStyle w:val="a3"/>
        <w:ind w:firstLine="284"/>
        <w:rPr>
          <w:noProof/>
        </w:rPr>
      </w:pPr>
    </w:p>
    <w:p w:rsidR="00335C85" w:rsidRDefault="0039262E">
      <w:pPr>
        <w:pStyle w:val="a3"/>
        <w:ind w:firstLine="284"/>
        <w:rPr>
          <w:noProof/>
        </w:rPr>
      </w:pPr>
      <w:r>
        <w:rPr>
          <w:noProof/>
        </w:rPr>
        <w:t>Все рассуждения, сделанные для однофазных сетей справедливы и для многофазных.</w:t>
      </w:r>
    </w:p>
    <w:p w:rsidR="00335C85" w:rsidRDefault="0055227A">
      <w:pPr>
        <w:pStyle w:val="a3"/>
        <w:ind w:left="5812" w:firstLine="284"/>
        <w:rPr>
          <w:noProof/>
        </w:rPr>
      </w:pPr>
      <w:r>
        <w:rPr>
          <w:noProof/>
        </w:rPr>
        <w:pict>
          <v:group id="_x0000_s2565" style="position:absolute;left:0;text-align:left;margin-left:-2.65pt;margin-top:8.15pt;width:285pt;height:276.2pt;z-index:251682816" coordorigin="798,7256" coordsize="5700,5524" o:allowincell="f">
            <v:line id="_x0000_s2428" style="position:absolute" from="3592,8074" to="6042,8079" o:regroupid="80"/>
            <v:shape id="_x0000_s2427" style="position:absolute;left:3591;top:7778;width:2478;height:7" coordsize="2478,6" o:regroupid="80" path="m,6l2478,e" filled="f">
              <v:path arrowok="t"/>
            </v:shape>
            <v:line id="_x0000_s2380" style="position:absolute" from="798,7498" to="1086,7498" o:regroupid="80"/>
            <v:line id="_x0000_s2381" style="position:absolute" from="798,7788" to="1086,7788" o:regroupid="80"/>
            <v:line id="_x0000_s2382" style="position:absolute" from="798,8077" to="1086,8077" o:regroupid="80"/>
            <v:shape id="_x0000_s2384" type="#_x0000_t19" style="position:absolute;left:1134;top:7253;width:192;height:288;rotation:-90" coordsize="22086,43200" o:regroupid="80" adj=",5982752,486" path="wr-21114,,22086,43200,486,,,43195nfewr-21114,,22086,43200,486,,,43195l486,21600nsxe">
              <v:path o:connectlocs="486,0;0,43195;486,21600"/>
            </v:shape>
            <v:shape id="_x0000_s2385" type="#_x0000_t19" style="position:absolute;left:1422;top:7253;width:192;height:288;rotation:-90" coordsize="22086,43200" o:regroupid="80" adj=",5982752,486" path="wr-21114,,22086,43200,486,,,43195nfewr-21114,,22086,43200,486,,,43195l486,21600nsxe">
              <v:path o:connectlocs="486,0;0,43195;486,21600"/>
            </v:shape>
            <v:shape id="_x0000_s2386" type="#_x0000_t19" style="position:absolute;left:1710;top:7253;width:192;height:288;rotation:-90" coordsize="22086,43200" o:regroupid="80" adj=",5982752,486" path="wr-21114,,22086,43200,486,,,43195nfewr-21114,,22086,43200,486,,,43195l486,21600nsxe">
              <v:path o:connectlocs="486,0;0,43195;486,21600"/>
            </v:shape>
            <v:shape id="_x0000_s2388" type="#_x0000_t19" style="position:absolute;left:1133;top:7540;width:193;height:288;rotation:-90" coordsize="22086,43200" o:regroupid="80" adj=",5982752,486" path="wr-21114,,22086,43200,486,,,43195nfewr-21114,,22086,43200,486,,,43195l486,21600nsxe">
              <v:path o:connectlocs="486,0;0,43195;486,21600"/>
            </v:shape>
            <v:shape id="_x0000_s2389" type="#_x0000_t19" style="position:absolute;left:1421;top:7540;width:193;height:288;rotation:-90" coordsize="22086,43200" o:regroupid="80" adj=",5982752,486" path="wr-21114,,22086,43200,486,,,43195nfewr-21114,,22086,43200,486,,,43195l486,21600nsxe">
              <v:path o:connectlocs="486,0;0,43195;486,21600"/>
            </v:shape>
            <v:shape id="_x0000_s2390" type="#_x0000_t19" style="position:absolute;left:1709;top:7540;width:193;height:288;rotation:-90" coordsize="22086,43200" o:regroupid="80" adj=",5982752,486" path="wr-21114,,22086,43200,486,,,43195nfewr-21114,,22086,43200,486,,,43195l486,21600nsxe">
              <v:path o:connectlocs="486,0;0,43195;486,21600"/>
            </v:shape>
            <v:shape id="_x0000_s2392" type="#_x0000_t19" style="position:absolute;left:1133;top:7832;width:193;height:288;rotation:-90" coordsize="22086,43200" o:regroupid="80" adj=",5982752,486" path="wr-21114,,22086,43200,486,,,43195nfewr-21114,,22086,43200,486,,,43195l486,21600nsxe">
              <v:path o:connectlocs="486,0;0,43195;486,21600"/>
            </v:shape>
            <v:shape id="_x0000_s2393" type="#_x0000_t19" style="position:absolute;left:1421;top:7832;width:193;height:288;rotation:-90" coordsize="22086,43200" o:regroupid="80" adj=",5982752,486" path="wr-21114,,22086,43200,486,,,43195nfewr-21114,,22086,43200,486,,,43195l486,21600nsxe">
              <v:path o:connectlocs="486,0;0,43195;486,21600"/>
            </v:shape>
            <v:shape id="_x0000_s2394" type="#_x0000_t19" style="position:absolute;left:1709;top:7832;width:193;height:288;rotation:-90" coordsize="22086,43200" o:regroupid="80" adj=",5982752,486" path="wr-21114,,22086,43200,486,,,43195nfewr-21114,,22086,43200,486,,,43195l486,21600nsxe">
              <v:path o:connectlocs="486,0;0,43195;486,21600"/>
            </v:shape>
            <v:line id="_x0000_s2396" style="position:absolute" from="1950,7498" to="2238,7498" o:regroupid="80"/>
            <v:line id="_x0000_s2397" style="position:absolute" from="1950,7788" to="2238,7788" o:regroupid="80"/>
            <v:line id="_x0000_s2398" style="position:absolute" from="1950,8077" to="2238,8077" o:regroupid="80"/>
            <v:line id="_x0000_s2399" style="position:absolute" from="2240,7498" to="2240,8077" o:regroupid="80"/>
            <v:line id="_x0000_s2400" style="position:absolute" from="2340,7534" to="2340,8048" o:regroupid="80" strokeweight="2.25pt"/>
            <v:shape id="_x0000_s2401" type="#_x0000_t19" style="position:absolute;left:3356;top:7253;width:192;height:288;rotation:-90;flip:x" coordsize="22086,43200" o:regroupid="80" adj=",5982752,486" path="wr-21114,,22086,43200,486,,,43195nfewr-21114,,22086,43200,486,,,43195l486,21600nsxe">
              <v:path o:connectlocs="486,0;0,43195;486,21600"/>
            </v:shape>
            <v:shape id="_x0000_s2402" type="#_x0000_t19" style="position:absolute;left:3068;top:7253;width:192;height:288;rotation:-90;flip:x" coordsize="22086,43200" o:regroupid="80" adj=",5982752,486" path="wr-21114,,22086,43200,486,,,43195nfewr-21114,,22086,43200,486,,,43195l486,21600nsxe">
              <v:path o:connectlocs="486,0;0,43195;486,21600"/>
            </v:shape>
            <v:shape id="_x0000_s2403" type="#_x0000_t19" style="position:absolute;left:2780;top:7253;width:192;height:288;rotation:-90;flip:x" coordsize="22086,43200" o:regroupid="80" adj=",5982752,486" path="wr-21114,,22086,43200,486,,,43195nfewr-21114,,22086,43200,486,,,43195l486,21600nsxe">
              <v:path o:connectlocs="486,0;0,43195;486,21600"/>
            </v:shape>
            <v:shape id="_x0000_s2404" type="#_x0000_t19" style="position:absolute;left:3355;top:7540;width:193;height:288;rotation:-90;flip:x" coordsize="22086,43200" o:regroupid="80" adj=",5982752,486" path="wr-21114,,22086,43200,486,,,43195nfewr-21114,,22086,43200,486,,,43195l486,21600nsxe">
              <v:path o:connectlocs="486,0;0,43195;486,21600"/>
            </v:shape>
            <v:shape id="_x0000_s2405" type="#_x0000_t19" style="position:absolute;left:3067;top:7540;width:193;height:288;rotation:-90;flip:x" coordsize="22086,43200" o:regroupid="80" adj=",5982752,486" path="wr-21114,,22086,43200,486,,,43195nfewr-21114,,22086,43200,486,,,43195l486,21600nsxe">
              <v:path o:connectlocs="486,0;0,43195;486,21600"/>
            </v:shape>
            <v:shape id="_x0000_s2406" type="#_x0000_t19" style="position:absolute;left:2779;top:7540;width:193;height:288;rotation:-90;flip:x" coordsize="22086,43200" o:regroupid="80" adj=",5982752,486" path="wr-21114,,22086,43200,486,,,43195nfewr-21114,,22086,43200,486,,,43195l486,21600nsxe">
              <v:path o:connectlocs="486,0;0,43195;486,21600"/>
            </v:shape>
            <v:shape id="_x0000_s2407" type="#_x0000_t19" style="position:absolute;left:3355;top:7832;width:193;height:288;rotation:-90;flip:x" coordsize="22086,43200" o:regroupid="80" adj=",5982752,486" path="wr-21114,,22086,43200,486,,,43195nfewr-21114,,22086,43200,486,,,43195l486,21600nsxe">
              <v:path o:connectlocs="486,0;0,43195;486,21600"/>
            </v:shape>
            <v:shape id="_x0000_s2408" type="#_x0000_t19" style="position:absolute;left:3067;top:7832;width:193;height:288;rotation:-90;flip:x" coordsize="22086,43200" o:regroupid="80" adj=",5982752,486" path="wr-21114,,22086,43200,486,,,43195nfewr-21114,,22086,43200,486,,,43195l486,21600nsxe">
              <v:path o:connectlocs="486,0;0,43195;486,21600"/>
            </v:shape>
            <v:shape id="_x0000_s2409" type="#_x0000_t19" style="position:absolute;left:2779;top:7832;width:193;height:288;rotation:-90;flip:x" coordsize="22086,43200" o:regroupid="80" adj=",5982752,486" path="wr-21114,,22086,43200,486,,,43195nfewr-21114,,22086,43200,486,,,43195l486,21600nsxe">
              <v:path o:connectlocs="486,0;0,43195;486,21600"/>
            </v:shape>
            <v:line id="_x0000_s2410" style="position:absolute;flip:x" from="2444,7498" to="2732,7498" o:regroupid="80"/>
            <v:line id="_x0000_s2411" style="position:absolute;flip:x" from="2444,7788" to="2732,7788" o:regroupid="80"/>
            <v:line id="_x0000_s2412" style="position:absolute;flip:x" from="2444,8077" to="2732,8077" o:regroupid="80"/>
            <v:line id="_x0000_s2413" style="position:absolute;flip:x" from="2442,7498" to="2442,8077" o:regroupid="80"/>
            <v:shape id="_x0000_s2414" type="#_x0000_t202" style="position:absolute;left:2117;top:7256;width:456;height:275" o:regroupid="80" filled="f" stroked="f">
              <v:textbox style="mso-next-textbox:#_x0000_s2414" inset="0,0,0,0">
                <w:txbxContent>
                  <w:p w:rsidR="00335C85" w:rsidRDefault="0039262E">
                    <w:pPr>
                      <w:jc w:val="center"/>
                      <w:rPr>
                        <w:sz w:val="16"/>
                        <w:lang w:val="en-US"/>
                      </w:rPr>
                    </w:pPr>
                    <w:r>
                      <w:rPr>
                        <w:sz w:val="16"/>
                        <w:lang w:val="en-US"/>
                      </w:rPr>
                      <w:t>TV</w:t>
                    </w:r>
                  </w:p>
                </w:txbxContent>
              </v:textbox>
            </v:shape>
            <v:shape id="_x0000_s2415" style="position:absolute;left:3592;top:7483;width:2438;height:3" coordsize="2438,3" o:regroupid="80" path="m,3l2438,e" filled="f">
              <v:path arrowok="t"/>
            </v:shape>
            <v:oval id="_x0000_s2418" style="position:absolute;left:5996;top:7442;width:111;height:108" o:regroupid="80"/>
            <v:line id="_x0000_s2419" style="position:absolute;flip:y" from="5996,7392" to="6107,7610" o:regroupid="80"/>
            <v:oval id="_x0000_s2420" style="position:absolute;left:6002;top:7731;width:111;height:108" o:regroupid="80"/>
            <v:line id="_x0000_s2421" style="position:absolute;flip:y" from="6002,7681" to="6113,7900" o:regroupid="80"/>
            <v:oval id="_x0000_s2422" style="position:absolute;left:6002;top:8029;width:111;height:108" o:regroupid="80"/>
            <v:line id="_x0000_s2423" style="position:absolute;flip:y" from="6002,7979" to="6113,8197" o:regroupid="80"/>
            <v:shape id="_x0000_s2424" type="#_x0000_t202" style="position:absolute;left:6024;top:7283;width:456;height:274" o:regroupid="80" filled="f" stroked="f">
              <v:textbox style="mso-next-textbox:#_x0000_s2424" inset="0,0,0,0">
                <w:txbxContent>
                  <w:p w:rsidR="00335C85" w:rsidRDefault="0039262E">
                    <w:pPr>
                      <w:jc w:val="center"/>
                      <w:rPr>
                        <w:sz w:val="16"/>
                        <w:lang w:val="en-US"/>
                      </w:rPr>
                    </w:pPr>
                    <w:r>
                      <w:rPr>
                        <w:sz w:val="16"/>
                        <w:lang w:val="en-US"/>
                      </w:rPr>
                      <w:t>A</w:t>
                    </w:r>
                  </w:p>
                </w:txbxContent>
              </v:textbox>
            </v:shape>
            <v:shape id="_x0000_s2425" type="#_x0000_t202" style="position:absolute;left:6042;top:7603;width:456;height:275" o:regroupid="80" filled="f" stroked="f">
              <v:textbox style="mso-next-textbox:#_x0000_s2425" inset="0,0,0,0">
                <w:txbxContent>
                  <w:p w:rsidR="00335C85" w:rsidRDefault="0039262E">
                    <w:pPr>
                      <w:jc w:val="center"/>
                      <w:rPr>
                        <w:sz w:val="16"/>
                        <w:lang w:val="en-US"/>
                      </w:rPr>
                    </w:pPr>
                    <w:r>
                      <w:rPr>
                        <w:sz w:val="16"/>
                        <w:lang w:val="en-US"/>
                      </w:rPr>
                      <w:t>B</w:t>
                    </w:r>
                  </w:p>
                </w:txbxContent>
              </v:textbox>
            </v:shape>
            <v:shape id="_x0000_s2426" type="#_x0000_t202" style="position:absolute;left:6036;top:7908;width:456;height:275" o:regroupid="80" filled="f" stroked="f">
              <v:textbox style="mso-next-textbox:#_x0000_s2426" inset="0,0,0,0">
                <w:txbxContent>
                  <w:p w:rsidR="00335C85" w:rsidRDefault="0039262E">
                    <w:pPr>
                      <w:jc w:val="center"/>
                      <w:rPr>
                        <w:sz w:val="16"/>
                        <w:lang w:val="en-US"/>
                      </w:rPr>
                    </w:pPr>
                    <w:r>
                      <w:rPr>
                        <w:sz w:val="16"/>
                        <w:lang w:val="en-US"/>
                      </w:rPr>
                      <w:t>C</w:t>
                    </w:r>
                  </w:p>
                </w:txbxContent>
              </v:textbox>
            </v:shape>
            <v:line id="_x0000_s2429" style="position:absolute" from="798,9846" to="6270,9846" o:regroupid="80" strokeweight="4.5pt">
              <v:stroke linestyle="thickThin"/>
            </v:line>
            <v:shape id="_x0000_s2432" type="#_x0000_t96" style="position:absolute;left:3328;top:8518;width:183;height:399" o:regroupid="80" strokeweight="1pt"/>
            <v:shape id="_x0000_s2433" style="position:absolute;left:3140;top:8959;width:285;height:316;mso-wrap-distance-left:9pt;mso-wrap-distance-top:0;mso-wrap-distance-right:9pt;mso-wrap-distance-bottom:0;v-text-anchor:top" coordsize="285,262" o:regroupid="80" path="m281,75l,,285,262e" filled="f" strokeweight="1pt">
              <v:path arrowok="t"/>
            </v:shape>
            <v:shape id="_x0000_s2434" style="position:absolute;left:3428;top:9447;width:122;height:399;mso-wrap-distance-left:9pt;mso-wrap-distance-top:0;mso-wrap-distance-right:9pt;mso-wrap-distance-bottom:0;v-text-anchor:top" coordsize="114,171" o:regroupid="80" path="m,57l114,r,171e" filled="f" strokeweight="1pt">
              <v:path arrowok="t"/>
            </v:shape>
            <v:shape id="_x0000_s2435" style="position:absolute;left:3307;top:9447;width:121;height:399;flip:x;mso-wrap-distance-left:9pt;mso-wrap-distance-top:0;mso-wrap-distance-right:9pt;mso-wrap-distance-bottom:0;v-text-anchor:top" coordsize="114,171" o:regroupid="80" path="m,57l114,r,171e" filled="f" strokeweight="1pt">
              <v:path arrowok="t"/>
            </v:shape>
            <v:line id="_x0000_s2436" style="position:absolute" from="3428,8917" to="3428,9580" o:regroupid="80" strokeweight="1pt"/>
            <v:shape id="_x0000_s2437" style="position:absolute;left:3424;top:8087;width:281;height:969;mso-wrap-distance-left:9pt;mso-wrap-distance-top:0;mso-wrap-distance-right:9pt;mso-wrap-distance-bottom:0;v-text-anchor:top" coordsize="281,804" o:regroupid="80" path="m,804l281,729,278,e" filled="f" strokeweight="1pt">
              <v:path arrowok="t"/>
            </v:shape>
            <v:shape id="_x0000_s2438" type="#_x0000_t202" style="position:absolute;left:2964;top:9435;width:456;height:343" o:regroupid="80" filled="f" stroked="f">
              <v:textbox style="mso-next-textbox:#_x0000_s2438" inset="0,0,0,0">
                <w:txbxContent>
                  <w:p w:rsidR="00335C85" w:rsidRDefault="0039262E">
                    <w:pPr>
                      <w:jc w:val="center"/>
                      <w:rPr>
                        <w:sz w:val="16"/>
                      </w:rPr>
                    </w:pPr>
                    <w:r>
                      <w:rPr>
                        <w:sz w:val="16"/>
                        <w:lang w:val="en-US"/>
                      </w:rPr>
                      <w:t>R</w:t>
                    </w:r>
                    <w:r>
                      <w:rPr>
                        <w:sz w:val="16"/>
                        <w:vertAlign w:val="subscript"/>
                      </w:rPr>
                      <w:t>ч</w:t>
                    </w:r>
                  </w:p>
                </w:txbxContent>
              </v:textbox>
            </v:shape>
            <v:line id="_x0000_s2440" style="position:absolute" from="4218,8080" to="4218,9798" o:regroupid="80"/>
            <v:line id="_x0000_s2442" style="position:absolute" from="4902,7785" to="4902,9846" o:regroupid="80"/>
            <v:line id="_x0000_s2444" style="position:absolute" from="5586,7491" to="5586,9787" o:regroupid="80"/>
            <v:rect id="_x0000_s2447" style="position:absolute;left:4129;top:8541;width:171;height:962" o:regroupid="80"/>
            <v:rect id="_x0000_s2448" style="position:absolute;left:4813;top:8541;width:171;height:962" o:regroupid="80"/>
            <v:rect id="_x0000_s2449" style="position:absolute;left:5497;top:8541;width:171;height:962" o:regroupid="80"/>
            <v:shape id="_x0000_s2462" type="#_x0000_t202" style="position:absolute;left:3819;top:9435;width:456;height:343" o:regroupid="80" filled="f" stroked="f">
              <v:textbox style="mso-next-textbox:#_x0000_s2462" inset="0,0,0,0">
                <w:txbxContent>
                  <w:p w:rsidR="00335C85" w:rsidRDefault="0039262E">
                    <w:pPr>
                      <w:jc w:val="center"/>
                      <w:rPr>
                        <w:sz w:val="16"/>
                      </w:rPr>
                    </w:pPr>
                    <w:r>
                      <w:rPr>
                        <w:sz w:val="16"/>
                        <w:lang w:val="en-US"/>
                      </w:rPr>
                      <w:t>R</w:t>
                    </w:r>
                    <w:r>
                      <w:rPr>
                        <w:sz w:val="16"/>
                        <w:vertAlign w:val="subscript"/>
                      </w:rPr>
                      <w:t>изС</w:t>
                    </w:r>
                  </w:p>
                </w:txbxContent>
              </v:textbox>
            </v:shape>
            <v:shape id="_x0000_s2468" type="#_x0000_t202" style="position:absolute;left:4503;top:9435;width:456;height:343" o:regroupid="80" filled="f" stroked="f">
              <v:textbox style="mso-next-textbox:#_x0000_s2468" inset="0,0,0,0">
                <w:txbxContent>
                  <w:p w:rsidR="00335C85" w:rsidRDefault="0039262E">
                    <w:pPr>
                      <w:jc w:val="center"/>
                      <w:rPr>
                        <w:sz w:val="16"/>
                      </w:rPr>
                    </w:pPr>
                    <w:r>
                      <w:rPr>
                        <w:sz w:val="16"/>
                        <w:lang w:val="en-US"/>
                      </w:rPr>
                      <w:t>R</w:t>
                    </w:r>
                    <w:r>
                      <w:rPr>
                        <w:sz w:val="16"/>
                        <w:vertAlign w:val="subscript"/>
                      </w:rPr>
                      <w:t>изВ</w:t>
                    </w:r>
                  </w:p>
                </w:txbxContent>
              </v:textbox>
            </v:shape>
            <v:shape id="_x0000_s2469" type="#_x0000_t202" style="position:absolute;left:5187;top:9435;width:456;height:343" o:regroupid="80" filled="f" stroked="f">
              <v:textbox style="mso-next-textbox:#_x0000_s2469" inset="0,0,0,0">
                <w:txbxContent>
                  <w:p w:rsidR="00335C85" w:rsidRDefault="0039262E">
                    <w:pPr>
                      <w:jc w:val="center"/>
                      <w:rPr>
                        <w:sz w:val="16"/>
                      </w:rPr>
                    </w:pPr>
                    <w:r>
                      <w:rPr>
                        <w:sz w:val="16"/>
                        <w:lang w:val="en-US"/>
                      </w:rPr>
                      <w:t>R</w:t>
                    </w:r>
                    <w:r>
                      <w:rPr>
                        <w:sz w:val="16"/>
                        <w:vertAlign w:val="subscript"/>
                      </w:rPr>
                      <w:t>изА</w:t>
                    </w:r>
                  </w:p>
                </w:txbxContent>
              </v:textbox>
            </v:shape>
            <v:shape id="_x0000_s2471" type="#_x0000_t202" style="position:absolute;left:3819;top:9435;width:456;height:343" o:regroupid="80" filled="f" stroked="f">
              <v:textbox style="mso-next-textbox:#_x0000_s2471" inset="0,0,0,0">
                <w:txbxContent>
                  <w:p w:rsidR="00335C85" w:rsidRDefault="0039262E">
                    <w:pPr>
                      <w:jc w:val="center"/>
                      <w:rPr>
                        <w:sz w:val="16"/>
                      </w:rPr>
                    </w:pPr>
                    <w:r>
                      <w:rPr>
                        <w:sz w:val="16"/>
                        <w:lang w:val="en-US"/>
                      </w:rPr>
                      <w:t>R</w:t>
                    </w:r>
                    <w:r>
                      <w:rPr>
                        <w:sz w:val="16"/>
                        <w:vertAlign w:val="subscript"/>
                      </w:rPr>
                      <w:t>изС</w:t>
                    </w:r>
                  </w:p>
                </w:txbxContent>
              </v:textbox>
            </v:shape>
            <v:line id="_x0000_s2473" style="position:absolute" from="3592,11008" to="6042,11013" o:regroupid="80"/>
            <v:shape id="_x0000_s2474" style="position:absolute;left:3591;top:10712;width:2478;height:7" coordsize="2478,6" o:regroupid="80" path="m,6l2478,e" filled="f">
              <v:path arrowok="t"/>
            </v:shape>
            <v:line id="_x0000_s2475" style="position:absolute" from="798,10432" to="1086,10432" o:regroupid="80"/>
            <v:line id="_x0000_s2476" style="position:absolute" from="798,10721" to="1086,10721" o:regroupid="80"/>
            <v:line id="_x0000_s2477" style="position:absolute" from="798,11010" to="1086,11010" o:regroupid="80"/>
            <v:shape id="_x0000_s2479" type="#_x0000_t19" style="position:absolute;left:1133;top:10187;width:193;height:288;rotation:-90" coordsize="22086,43200" o:regroupid="81" adj=",5982752,486" path="wr-21114,,22086,43200,486,,,43195nfewr-21114,,22086,43200,486,,,43195l486,21600nsxe">
              <v:path o:connectlocs="486,0;0,43195;486,21600"/>
            </v:shape>
            <v:shape id="_x0000_s2480" type="#_x0000_t19" style="position:absolute;left:1421;top:10187;width:193;height:288;rotation:-90" coordsize="22086,43200" o:regroupid="81" adj=",5982752,486" path="wr-21114,,22086,43200,486,,,43195nfewr-21114,,22086,43200,486,,,43195l486,21600nsxe">
              <v:path o:connectlocs="486,0;0,43195;486,21600"/>
            </v:shape>
            <v:shape id="_x0000_s2481" type="#_x0000_t19" style="position:absolute;left:1709;top:10187;width:193;height:288;rotation:-90" coordsize="22086,43200" o:regroupid="81" adj=",5982752,486" path="wr-21114,,22086,43200,486,,,43195nfewr-21114,,22086,43200,486,,,43195l486,21600nsxe">
              <v:path o:connectlocs="486,0;0,43195;486,21600"/>
            </v:shape>
            <v:shape id="_x0000_s2483" type="#_x0000_t19" style="position:absolute;left:1133;top:10474;width:193;height:288;rotation:-90" coordsize="22086,43200" o:regroupid="82" adj=",5982752,486" path="wr-21114,,22086,43200,486,,,43195nfewr-21114,,22086,43200,486,,,43195l486,21600nsxe">
              <v:path o:connectlocs="486,0;0,43195;486,21600"/>
            </v:shape>
            <v:shape id="_x0000_s2484" type="#_x0000_t19" style="position:absolute;left:1421;top:10474;width:193;height:288;rotation:-90" coordsize="22086,43200" o:regroupid="82" adj=",5982752,486" path="wr-21114,,22086,43200,486,,,43195nfewr-21114,,22086,43200,486,,,43195l486,21600nsxe">
              <v:path o:connectlocs="486,0;0,43195;486,21600"/>
            </v:shape>
            <v:shape id="_x0000_s2485" type="#_x0000_t19" style="position:absolute;left:1709;top:10474;width:193;height:288;rotation:-90" coordsize="22086,43200" o:regroupid="82" adj=",5982752,486" path="wr-21114,,22086,43200,486,,,43195nfewr-21114,,22086,43200,486,,,43195l486,21600nsxe">
              <v:path o:connectlocs="486,0;0,43195;486,21600"/>
            </v:shape>
            <v:shape id="_x0000_s2487" type="#_x0000_t19" style="position:absolute;left:1133;top:10766;width:193;height:288;rotation:-90" coordsize="22086,43200" o:regroupid="83" adj=",5982752,486" path="wr-21114,,22086,43200,486,,,43195nfewr-21114,,22086,43200,486,,,43195l486,21600nsxe">
              <v:path o:connectlocs="486,0;0,43195;486,21600"/>
            </v:shape>
            <v:shape id="_x0000_s2488" type="#_x0000_t19" style="position:absolute;left:1421;top:10766;width:193;height:288;rotation:-90" coordsize="22086,43200" o:regroupid="83" adj=",5982752,486" path="wr-21114,,22086,43200,486,,,43195nfewr-21114,,22086,43200,486,,,43195l486,21600nsxe">
              <v:path o:connectlocs="486,0;0,43195;486,21600"/>
            </v:shape>
            <v:shape id="_x0000_s2489" type="#_x0000_t19" style="position:absolute;left:1709;top:10766;width:193;height:288;rotation:-90" coordsize="22086,43200" o:regroupid="83" adj=",5982752,486" path="wr-21114,,22086,43200,486,,,43195nfewr-21114,,22086,43200,486,,,43195l486,21600nsxe">
              <v:path o:connectlocs="486,0;0,43195;486,21600"/>
            </v:shape>
            <v:line id="_x0000_s2491" style="position:absolute" from="1950,10432" to="2238,10432" o:regroupid="84"/>
            <v:line id="_x0000_s2492" style="position:absolute" from="1950,10721" to="2238,10721" o:regroupid="84"/>
            <v:line id="_x0000_s2493" style="position:absolute" from="1950,11010" to="2238,11010" o:regroupid="84"/>
            <v:line id="_x0000_s2494" style="position:absolute" from="2240,10432" to="2240,11010" o:regroupid="80"/>
            <v:line id="_x0000_s2495" style="position:absolute" from="2340,10468" to="2340,10982" o:regroupid="80" strokeweight="2.25pt"/>
            <v:shape id="_x0000_s2496" type="#_x0000_t19" style="position:absolute;left:3355;top:10187;width:193;height:288;rotation:-90;flip:x" coordsize="22086,43200" o:regroupid="80" adj=",5982752,486" path="wr-21114,,22086,43200,486,,,43195nfewr-21114,,22086,43200,486,,,43195l486,21600nsxe">
              <v:path o:connectlocs="486,0;0,43195;486,21600"/>
            </v:shape>
            <v:shape id="_x0000_s2497" type="#_x0000_t19" style="position:absolute;left:3067;top:10187;width:193;height:288;rotation:-90;flip:x" coordsize="22086,43200" o:regroupid="80" adj=",5982752,486" path="wr-21114,,22086,43200,486,,,43195nfewr-21114,,22086,43200,486,,,43195l486,21600nsxe">
              <v:path o:connectlocs="486,0;0,43195;486,21600"/>
            </v:shape>
            <v:shape id="_x0000_s2498" type="#_x0000_t19" style="position:absolute;left:2779;top:10187;width:193;height:288;rotation:-90;flip:x" coordsize="22086,43200" o:regroupid="80" adj=",5982752,486" path="wr-21114,,22086,43200,486,,,43195nfewr-21114,,22086,43200,486,,,43195l486,21600nsxe">
              <v:path o:connectlocs="486,0;0,43195;486,21600"/>
            </v:shape>
            <v:shape id="_x0000_s2499" type="#_x0000_t19" style="position:absolute;left:3355;top:10474;width:193;height:288;rotation:-90;flip:x" coordsize="22086,43200" o:regroupid="80" adj=",5982752,486" path="wr-21114,,22086,43200,486,,,43195nfewr-21114,,22086,43200,486,,,43195l486,21600nsxe">
              <v:path o:connectlocs="486,0;0,43195;486,21600"/>
            </v:shape>
            <v:shape id="_x0000_s2500" type="#_x0000_t19" style="position:absolute;left:3067;top:10474;width:193;height:288;rotation:-90;flip:x" coordsize="22086,43200" o:regroupid="80" adj=",5982752,486" path="wr-21114,,22086,43200,486,,,43195nfewr-21114,,22086,43200,486,,,43195l486,21600nsxe">
              <v:path o:connectlocs="486,0;0,43195;486,21600"/>
            </v:shape>
            <v:shape id="_x0000_s2501" type="#_x0000_t19" style="position:absolute;left:2779;top:10474;width:193;height:288;rotation:-90;flip:x" coordsize="22086,43200" o:regroupid="80" adj=",5982752,486" path="wr-21114,,22086,43200,486,,,43195nfewr-21114,,22086,43200,486,,,43195l486,21600nsxe">
              <v:path o:connectlocs="486,0;0,43195;486,21600"/>
            </v:shape>
            <v:shape id="_x0000_s2502" type="#_x0000_t19" style="position:absolute;left:3355;top:10766;width:193;height:288;rotation:-90;flip:x" coordsize="22086,43200" o:regroupid="80" adj=",5982752,486" path="wr-21114,,22086,43200,486,,,43195nfewr-21114,,22086,43200,486,,,43195l486,21600nsxe">
              <v:path o:connectlocs="486,0;0,43195;486,21600"/>
            </v:shape>
            <v:shape id="_x0000_s2503" type="#_x0000_t19" style="position:absolute;left:3067;top:10766;width:193;height:288;rotation:-90;flip:x" coordsize="22086,43200" o:regroupid="80" adj=",5982752,486" path="wr-21114,,22086,43200,486,,,43195nfewr-21114,,22086,43200,486,,,43195l486,21600nsxe">
              <v:path o:connectlocs="486,0;0,43195;486,21600"/>
            </v:shape>
            <v:shape id="_x0000_s2504" type="#_x0000_t19" style="position:absolute;left:2779;top:10766;width:193;height:288;rotation:-90;flip:x" coordsize="22086,43200" o:regroupid="80" adj=",5982752,486" path="wr-21114,,22086,43200,486,,,43195nfewr-21114,,22086,43200,486,,,43195l486,21600nsxe">
              <v:path o:connectlocs="486,0;0,43195;486,21600"/>
            </v:shape>
            <v:line id="_x0000_s2505" style="position:absolute;flip:x" from="2444,10432" to="2732,10432" o:regroupid="80"/>
            <v:line id="_x0000_s2506" style="position:absolute;flip:x" from="2444,10721" to="2732,10721" o:regroupid="80"/>
            <v:line id="_x0000_s2507" style="position:absolute;flip:x" from="2444,11010" to="2732,11010" o:regroupid="80"/>
            <v:line id="_x0000_s2508" style="position:absolute;flip:x" from="2442,10432" to="2442,11010" o:regroupid="80"/>
            <v:shape id="_x0000_s2509" type="#_x0000_t202" style="position:absolute;left:2117;top:10190;width:456;height:274" o:regroupid="80" filled="f" stroked="f">
              <v:textbox style="mso-next-textbox:#_x0000_s2509" inset="0,0,0,0">
                <w:txbxContent>
                  <w:p w:rsidR="00335C85" w:rsidRDefault="0039262E">
                    <w:pPr>
                      <w:jc w:val="center"/>
                      <w:rPr>
                        <w:sz w:val="16"/>
                        <w:lang w:val="en-US"/>
                      </w:rPr>
                    </w:pPr>
                    <w:r>
                      <w:rPr>
                        <w:sz w:val="16"/>
                        <w:lang w:val="en-US"/>
                      </w:rPr>
                      <w:t>TV</w:t>
                    </w:r>
                  </w:p>
                </w:txbxContent>
              </v:textbox>
            </v:shape>
            <v:shape id="_x0000_s2510" style="position:absolute;left:3592;top:10416;width:2438;height:4" coordsize="2438,3" o:regroupid="80" path="m,3l2438,e" filled="f">
              <v:path arrowok="t"/>
            </v:shape>
            <v:oval id="_x0000_s2511" style="position:absolute;left:5996;top:10375;width:111;height:109" o:regroupid="80"/>
            <v:line id="_x0000_s2512" style="position:absolute;flip:y" from="5996,10326" to="6107,10544" o:regroupid="80"/>
            <v:oval id="_x0000_s2513" style="position:absolute;left:6002;top:10665;width:111;height:108" o:regroupid="80"/>
            <v:line id="_x0000_s2514" style="position:absolute;flip:y" from="6002,10615" to="6113,10833" o:regroupid="80"/>
            <v:oval id="_x0000_s2515" style="position:absolute;left:6002;top:10962;width:111;height:109" o:regroupid="80"/>
            <v:line id="_x0000_s2516" style="position:absolute;flip:y" from="6002,10913" to="6113,11131" o:regroupid="80"/>
            <v:shape id="_x0000_s2517" type="#_x0000_t202" style="position:absolute;left:6024;top:10216;width:456;height:275" o:regroupid="80" filled="f" stroked="f">
              <v:textbox style="mso-next-textbox:#_x0000_s2517" inset="0,0,0,0">
                <w:txbxContent>
                  <w:p w:rsidR="00335C85" w:rsidRDefault="0039262E">
                    <w:pPr>
                      <w:jc w:val="center"/>
                      <w:rPr>
                        <w:sz w:val="16"/>
                        <w:lang w:val="en-US"/>
                      </w:rPr>
                    </w:pPr>
                    <w:r>
                      <w:rPr>
                        <w:sz w:val="16"/>
                        <w:lang w:val="en-US"/>
                      </w:rPr>
                      <w:t>A</w:t>
                    </w:r>
                  </w:p>
                </w:txbxContent>
              </v:textbox>
            </v:shape>
            <v:shape id="_x0000_s2518" type="#_x0000_t202" style="position:absolute;left:6042;top:10537;width:456;height:275" o:regroupid="80" filled="f" stroked="f">
              <v:textbox style="mso-next-textbox:#_x0000_s2518" inset="0,0,0,0">
                <w:txbxContent>
                  <w:p w:rsidR="00335C85" w:rsidRDefault="0039262E">
                    <w:pPr>
                      <w:jc w:val="center"/>
                      <w:rPr>
                        <w:sz w:val="16"/>
                        <w:lang w:val="en-US"/>
                      </w:rPr>
                    </w:pPr>
                    <w:r>
                      <w:rPr>
                        <w:sz w:val="16"/>
                        <w:lang w:val="en-US"/>
                      </w:rPr>
                      <w:t>B</w:t>
                    </w:r>
                  </w:p>
                </w:txbxContent>
              </v:textbox>
            </v:shape>
            <v:shape id="_x0000_s2519" type="#_x0000_t202" style="position:absolute;left:6036;top:10842;width:456;height:275" o:regroupid="80" filled="f" stroked="f">
              <v:textbox style="mso-next-textbox:#_x0000_s2519" inset="0,0,0,0">
                <w:txbxContent>
                  <w:p w:rsidR="00335C85" w:rsidRDefault="0039262E">
                    <w:pPr>
                      <w:jc w:val="center"/>
                      <w:rPr>
                        <w:sz w:val="16"/>
                        <w:lang w:val="en-US"/>
                      </w:rPr>
                    </w:pPr>
                    <w:r>
                      <w:rPr>
                        <w:sz w:val="16"/>
                        <w:lang w:val="en-US"/>
                      </w:rPr>
                      <w:t>C</w:t>
                    </w:r>
                  </w:p>
                </w:txbxContent>
              </v:textbox>
            </v:shape>
            <v:line id="_x0000_s2520" style="position:absolute" from="798,12780" to="6270,12780" o:regroupid="80" strokeweight="4.5pt">
              <v:stroke linestyle="thickThin"/>
            </v:line>
            <v:shape id="_x0000_s2521" type="#_x0000_t96" style="position:absolute;left:3328;top:11452;width:183;height:399" o:regroupid="80" strokeweight="1pt"/>
            <v:shape id="_x0000_s2522" style="position:absolute;left:3140;top:11893;width:285;height:316;mso-wrap-distance-left:9pt;mso-wrap-distance-top:0;mso-wrap-distance-right:9pt;mso-wrap-distance-bottom:0;v-text-anchor:top" coordsize="285,262" o:regroupid="80" path="m281,75l,,285,262e" filled="f" strokeweight="1pt">
              <v:path arrowok="t"/>
            </v:shape>
            <v:shape id="_x0000_s2523" style="position:absolute;left:3428;top:12381;width:122;height:399;mso-wrap-distance-left:9pt;mso-wrap-distance-top:0;mso-wrap-distance-right:9pt;mso-wrap-distance-bottom:0;v-text-anchor:top" coordsize="114,171" o:regroupid="80" path="m,57l114,r,171e" filled="f" strokeweight="1pt">
              <v:path arrowok="t"/>
            </v:shape>
            <v:shape id="_x0000_s2524" style="position:absolute;left:3307;top:12381;width:121;height:399;flip:x;mso-wrap-distance-left:9pt;mso-wrap-distance-top:0;mso-wrap-distance-right:9pt;mso-wrap-distance-bottom:0;v-text-anchor:top" coordsize="114,171" o:regroupid="80" path="m,57l114,r,171e" filled="f" strokeweight="1pt">
              <v:path arrowok="t"/>
            </v:shape>
            <v:line id="_x0000_s2525" style="position:absolute" from="3428,11851" to="3428,12514" o:regroupid="80" strokeweight="1pt"/>
            <v:shape id="_x0000_s2526" style="position:absolute;left:3424;top:11020;width:281;height:969;mso-wrap-distance-left:9pt;mso-wrap-distance-top:0;mso-wrap-distance-right:9pt;mso-wrap-distance-bottom:0;v-text-anchor:top" coordsize="281,804" o:regroupid="80" path="m,804l281,729,278,e" filled="f" strokeweight="1pt">
              <v:path arrowok="t"/>
            </v:shape>
            <v:shape id="_x0000_s2527" type="#_x0000_t202" style="position:absolute;left:2964;top:12369;width:456;height:342" o:regroupid="80" filled="f" stroked="f">
              <v:textbox style="mso-next-textbox:#_x0000_s2527" inset="0,0,0,0">
                <w:txbxContent>
                  <w:p w:rsidR="00335C85" w:rsidRDefault="0039262E">
                    <w:pPr>
                      <w:jc w:val="center"/>
                      <w:rPr>
                        <w:sz w:val="16"/>
                      </w:rPr>
                    </w:pPr>
                    <w:r>
                      <w:rPr>
                        <w:sz w:val="16"/>
                        <w:lang w:val="en-US"/>
                      </w:rPr>
                      <w:t>R</w:t>
                    </w:r>
                    <w:r>
                      <w:rPr>
                        <w:sz w:val="16"/>
                        <w:vertAlign w:val="subscript"/>
                      </w:rPr>
                      <w:t>ч</w:t>
                    </w:r>
                  </w:p>
                </w:txbxContent>
              </v:textbox>
            </v:shape>
            <v:line id="_x0000_s2528" style="position:absolute" from="4218,11014" to="4218,12732" o:regroupid="80"/>
            <v:line id="_x0000_s2529" style="position:absolute" from="4503,11014" to="4503,12732" o:regroupid="80"/>
            <v:line id="_x0000_s2530" style="position:absolute" from="4902,10719" to="4902,12780" o:regroupid="80"/>
            <v:line id="_x0000_s2531" style="position:absolute" from="5187,10719" to="5187,12780" o:regroupid="80"/>
            <v:line id="_x0000_s2532" style="position:absolute" from="5586,10425" to="5586,12721" o:regroupid="80"/>
            <v:line id="_x0000_s2533" style="position:absolute" from="5871,10425" to="5871,12721" o:regroupid="80"/>
            <v:rect id="_x0000_s2534" style="position:absolute;left:4129;top:11475;width:171;height:961" o:regroupid="80"/>
            <v:rect id="_x0000_s2535" style="position:absolute;left:4813;top:11475;width:171;height:961" o:regroupid="80"/>
            <v:rect id="_x0000_s2536" style="position:absolute;left:5497;top:11475;width:171;height:961" o:regroupid="80"/>
            <v:rect id="_x0000_s2538" style="position:absolute;left:4332;top:11887;width:342;height:68" o:regroupid="85"/>
            <v:line id="_x0000_s2539" style="position:absolute" from="4674,11818" to="4674,12024" o:regroupid="85" strokecolor="white" strokeweight="2.25pt"/>
            <v:line id="_x0000_s2540" style="position:absolute" from="4332,11818" to="4332,12024" o:regroupid="85" strokecolor="white" strokeweight="2.25pt"/>
            <v:rect id="_x0000_s2542" style="position:absolute;left:5016;top:11887;width:342;height:68" o:regroupid="86"/>
            <v:line id="_x0000_s2543" style="position:absolute" from="5358,11818" to="5358,12024" o:regroupid="86" strokecolor="white" strokeweight="2.25pt"/>
            <v:line id="_x0000_s2544" style="position:absolute" from="5016,11818" to="5016,12024" o:regroupid="86" strokecolor="white" strokeweight="2.25pt"/>
            <v:rect id="_x0000_s2546" style="position:absolute;left:5700;top:11887;width:342;height:68" o:regroupid="87"/>
            <v:line id="_x0000_s2547" style="position:absolute" from="6042,11818" to="6042,12024" o:regroupid="87" strokecolor="white" strokeweight="2.25pt"/>
            <v:line id="_x0000_s2548" style="position:absolute" from="5700,11818" to="5700,12024" o:regroupid="87" strokecolor="white" strokeweight="2.25pt"/>
            <v:shape id="_x0000_s2549" type="#_x0000_t202" style="position:absolute;left:3819;top:12369;width:456;height:342" o:regroupid="80" filled="f" stroked="f">
              <v:textbox style="mso-next-textbox:#_x0000_s2549" inset="0,0,0,0">
                <w:txbxContent>
                  <w:p w:rsidR="00335C85" w:rsidRDefault="0039262E">
                    <w:pPr>
                      <w:jc w:val="center"/>
                      <w:rPr>
                        <w:sz w:val="16"/>
                      </w:rPr>
                    </w:pPr>
                    <w:r>
                      <w:rPr>
                        <w:sz w:val="16"/>
                        <w:lang w:val="en-US"/>
                      </w:rPr>
                      <w:t>R</w:t>
                    </w:r>
                    <w:r>
                      <w:rPr>
                        <w:sz w:val="16"/>
                        <w:vertAlign w:val="subscript"/>
                      </w:rPr>
                      <w:t>изС</w:t>
                    </w:r>
                  </w:p>
                </w:txbxContent>
              </v:textbox>
            </v:shape>
            <v:shape id="_x0000_s2550" type="#_x0000_t202" style="position:absolute;left:5757;top:11681;width:456;height:342" o:regroupid="80" filled="f" stroked="f">
              <v:textbox style="mso-next-textbox:#_x0000_s2550" inset="0,0,0,0">
                <w:txbxContent>
                  <w:p w:rsidR="00335C85" w:rsidRDefault="0039262E">
                    <w:pPr>
                      <w:jc w:val="center"/>
                      <w:rPr>
                        <w:sz w:val="16"/>
                        <w:vertAlign w:val="subscript"/>
                      </w:rPr>
                    </w:pPr>
                    <w:r>
                      <w:rPr>
                        <w:sz w:val="16"/>
                        <w:lang w:val="en-US"/>
                      </w:rPr>
                      <w:t>С</w:t>
                    </w:r>
                    <w:r>
                      <w:rPr>
                        <w:sz w:val="16"/>
                        <w:vertAlign w:val="subscript"/>
                        <w:lang w:val="en-US"/>
                      </w:rPr>
                      <w:t>А</w:t>
                    </w:r>
                  </w:p>
                </w:txbxContent>
              </v:textbox>
            </v:shape>
            <v:shape id="_x0000_s2551" type="#_x0000_t202" style="position:absolute;left:5073;top:11681;width:456;height:342" o:regroupid="80" filled="f" stroked="f">
              <v:textbox style="mso-next-textbox:#_x0000_s2551" inset="0,0,0,0">
                <w:txbxContent>
                  <w:p w:rsidR="00335C85" w:rsidRDefault="0039262E">
                    <w:pPr>
                      <w:jc w:val="center"/>
                      <w:rPr>
                        <w:sz w:val="16"/>
                        <w:vertAlign w:val="subscript"/>
                      </w:rPr>
                    </w:pPr>
                    <w:r>
                      <w:rPr>
                        <w:sz w:val="16"/>
                        <w:lang w:val="en-US"/>
                      </w:rPr>
                      <w:t>С</w:t>
                    </w:r>
                    <w:r>
                      <w:rPr>
                        <w:sz w:val="16"/>
                        <w:vertAlign w:val="subscript"/>
                        <w:lang w:val="en-US"/>
                      </w:rPr>
                      <w:t>В</w:t>
                    </w:r>
                  </w:p>
                </w:txbxContent>
              </v:textbox>
            </v:shape>
            <v:shape id="_x0000_s2552" type="#_x0000_t202" style="position:absolute;left:4389;top:11681;width:456;height:342" o:regroupid="80" filled="f" stroked="f">
              <v:textbox style="mso-next-textbox:#_x0000_s2552" inset="0,0,0,0">
                <w:txbxContent>
                  <w:p w:rsidR="00335C85" w:rsidRDefault="0039262E">
                    <w:pPr>
                      <w:jc w:val="center"/>
                      <w:rPr>
                        <w:sz w:val="16"/>
                        <w:vertAlign w:val="subscript"/>
                      </w:rPr>
                    </w:pPr>
                    <w:r>
                      <w:rPr>
                        <w:sz w:val="16"/>
                        <w:lang w:val="en-US"/>
                      </w:rPr>
                      <w:t>С</w:t>
                    </w:r>
                    <w:r>
                      <w:rPr>
                        <w:sz w:val="16"/>
                        <w:vertAlign w:val="subscript"/>
                        <w:lang w:val="en-US"/>
                      </w:rPr>
                      <w:t>С</w:t>
                    </w:r>
                  </w:p>
                </w:txbxContent>
              </v:textbox>
            </v:shape>
            <v:shape id="_x0000_s2553" type="#_x0000_t202" style="position:absolute;left:4503;top:12369;width:456;height:342" o:regroupid="80" filled="f" stroked="f">
              <v:textbox style="mso-next-textbox:#_x0000_s2553" inset="0,0,0,0">
                <w:txbxContent>
                  <w:p w:rsidR="00335C85" w:rsidRDefault="0039262E">
                    <w:pPr>
                      <w:jc w:val="center"/>
                      <w:rPr>
                        <w:sz w:val="16"/>
                      </w:rPr>
                    </w:pPr>
                    <w:r>
                      <w:rPr>
                        <w:sz w:val="16"/>
                        <w:lang w:val="en-US"/>
                      </w:rPr>
                      <w:t>R</w:t>
                    </w:r>
                    <w:r>
                      <w:rPr>
                        <w:sz w:val="16"/>
                        <w:vertAlign w:val="subscript"/>
                      </w:rPr>
                      <w:t>изВ</w:t>
                    </w:r>
                  </w:p>
                </w:txbxContent>
              </v:textbox>
            </v:shape>
            <v:shape id="_x0000_s2554" type="#_x0000_t202" style="position:absolute;left:5187;top:12369;width:456;height:342" o:regroupid="80" filled="f" stroked="f">
              <v:textbox style="mso-next-textbox:#_x0000_s2554" inset="0,0,0,0">
                <w:txbxContent>
                  <w:p w:rsidR="00335C85" w:rsidRDefault="0039262E">
                    <w:pPr>
                      <w:jc w:val="center"/>
                      <w:rPr>
                        <w:sz w:val="16"/>
                      </w:rPr>
                    </w:pPr>
                    <w:r>
                      <w:rPr>
                        <w:sz w:val="16"/>
                        <w:lang w:val="en-US"/>
                      </w:rPr>
                      <w:t>R</w:t>
                    </w:r>
                    <w:r>
                      <w:rPr>
                        <w:sz w:val="16"/>
                        <w:vertAlign w:val="subscript"/>
                      </w:rPr>
                      <w:t>изА</w:t>
                    </w:r>
                  </w:p>
                </w:txbxContent>
              </v:textbox>
            </v:shape>
            <v:shape id="_x0000_s2555" style="position:absolute;left:3648;top:7542;width:1881;height:930;mso-wrap-distance-left:9pt;mso-wrap-distance-top:0;mso-wrap-distance-right:9pt;mso-wrap-distance-bottom:0;v-text-anchor:top" coordsize="1929,772" o:regroupid="80" path="m1929,772l1928,,,7e" filled="f" strokecolor="gray">
              <v:stroke dashstyle="longDash" endarrow="classic" endarrowwidth="narrow" endarrowlength="short"/>
              <v:path arrowok="t"/>
            </v:shape>
            <v:shape id="_x0000_s2556" style="position:absolute;left:3648;top:7831;width:1197;height:641;mso-wrap-distance-left:9pt;mso-wrap-distance-top:0;mso-wrap-distance-right:9pt;mso-wrap-distance-bottom:0;v-text-anchor:top" coordsize="1929,772" o:regroupid="80" path="m1929,772l1928,,,7e" filled="f" strokecolor="gray">
              <v:stroke dashstyle="longDash" endarrow="classic" endarrowwidth="narrow" endarrowlength="short"/>
              <v:path arrowok="t"/>
            </v:shape>
            <v:shape id="_x0000_s2557" style="position:absolute;left:3612;top:8111;width:153;height:1655;mso-wrap-distance-left:9pt;mso-wrap-distance-top:0;mso-wrap-distance-right:9pt;mso-wrap-distance-bottom:0;v-text-anchor:top" coordsize="153,1373" o:regroupid="80" path="m153,r-3,765l,810r,563e" filled="f" strokecolor="gray">
              <v:stroke dashstyle="longDash" endarrow="classic" endarrowwidth="narrow" endarrowlength="short"/>
              <v:path arrowok="t"/>
            </v:shape>
            <v:oval id="_x0000_s2558" style="position:absolute;left:852;top:9293;width:1278;height:342" o:regroupid="80">
              <v:textbox style="mso-next-textbox:#_x0000_s2558" inset="0,0,0,0">
                <w:txbxContent>
                  <w:p w:rsidR="00335C85" w:rsidRDefault="0039262E">
                    <w:pPr>
                      <w:jc w:val="center"/>
                      <w:rPr>
                        <w:i/>
                        <w:sz w:val="16"/>
                      </w:rPr>
                    </w:pPr>
                    <w:r>
                      <w:rPr>
                        <w:i/>
                        <w:sz w:val="16"/>
                        <w:lang w:val="en-US"/>
                      </w:rPr>
                      <w:t>U</w:t>
                    </w:r>
                    <w:r>
                      <w:rPr>
                        <w:i/>
                        <w:sz w:val="16"/>
                      </w:rPr>
                      <w:t xml:space="preserve"> </w:t>
                    </w:r>
                    <w:r>
                      <w:rPr>
                        <w:i/>
                        <w:sz w:val="16"/>
                        <w:lang w:val="en-US"/>
                      </w:rPr>
                      <w:t>&lt;</w:t>
                    </w:r>
                    <w:r>
                      <w:rPr>
                        <w:i/>
                        <w:sz w:val="16"/>
                      </w:rPr>
                      <w:t xml:space="preserve"> 1000 В</w:t>
                    </w:r>
                  </w:p>
                </w:txbxContent>
              </v:textbox>
            </v:oval>
            <v:oval id="_x0000_s2559" style="position:absolute;left:852;top:12148;width:1278;height:343" o:regroupid="80">
              <v:textbox style="mso-next-textbox:#_x0000_s2559" inset="0,0,0,0">
                <w:txbxContent>
                  <w:p w:rsidR="00335C85" w:rsidRDefault="0039262E">
                    <w:pPr>
                      <w:jc w:val="center"/>
                      <w:rPr>
                        <w:i/>
                        <w:sz w:val="16"/>
                      </w:rPr>
                    </w:pPr>
                    <w:r>
                      <w:rPr>
                        <w:i/>
                        <w:sz w:val="16"/>
                        <w:lang w:val="en-US"/>
                      </w:rPr>
                      <w:t>U</w:t>
                    </w:r>
                    <w:r>
                      <w:rPr>
                        <w:i/>
                        <w:sz w:val="16"/>
                      </w:rPr>
                      <w:t xml:space="preserve"> </w:t>
                    </w:r>
                    <w:r>
                      <w:rPr>
                        <w:i/>
                        <w:sz w:val="16"/>
                        <w:lang w:val="en-US"/>
                      </w:rPr>
                      <w:t>&gt;</w:t>
                    </w:r>
                    <w:r>
                      <w:rPr>
                        <w:i/>
                        <w:sz w:val="16"/>
                      </w:rPr>
                      <w:t xml:space="preserve"> 1000 В</w:t>
                    </w:r>
                  </w:p>
                </w:txbxContent>
              </v:textbox>
            </v:oval>
            <v:shape id="_x0000_s2561" style="position:absolute;left:3692;top:10792;width:1420;height:1846;mso-wrap-distance-left:9pt;mso-wrap-distance-top:0;mso-wrap-distance-right:9pt;mso-wrap-distance-bottom:0;v-text-anchor:top" coordsize="1929,772" o:regroupid="80" path="m1929,772l1928,,,7e" filled="f" strokecolor="gray">
              <v:stroke dashstyle="longDash" endarrow="classic" endarrowwidth="narrow" endarrowlength="short"/>
              <v:path arrowok="t"/>
            </v:shape>
            <v:shape id="_x0000_s2562" style="position:absolute;left:3692;top:10476;width:2106;height:2162;mso-wrap-distance-left:9pt;mso-wrap-distance-top:0;mso-wrap-distance-right:9pt;mso-wrap-distance-bottom:0;v-text-anchor:top" coordsize="1929,772" o:regroupid="80" path="m1929,772l1928,,,7e" filled="f" strokecolor="gray">
              <v:stroke dashstyle="longDash" endarrow="classic" endarrowwidth="narrow" endarrowlength="short"/>
              <v:path arrowok="t"/>
            </v:shape>
            <v:shape id="_x0000_s2563" style="position:absolute;left:3636;top:11061;width:153;height:1655;mso-wrap-distance-left:9pt;mso-wrap-distance-top:0;mso-wrap-distance-right:9pt;mso-wrap-distance-bottom:0;v-text-anchor:top" coordsize="153,1373" o:regroupid="80" path="m153,r-3,765l,810r,563e" filled="f" strokecolor="gray">
              <v:stroke dashstyle="longDash" endarrow="classic" endarrowwidth="narrow" endarrowlength="short"/>
              <v:path arrowok="t"/>
            </v:shape>
          </v:group>
        </w:pict>
      </w:r>
    </w:p>
    <w:p w:rsidR="00335C85" w:rsidRDefault="0039262E">
      <w:pPr>
        <w:pStyle w:val="a3"/>
        <w:ind w:left="5812" w:firstLine="284"/>
        <w:rPr>
          <w:noProof/>
        </w:rPr>
      </w:pPr>
      <w:r>
        <w:rPr>
          <w:noProof/>
        </w:rPr>
        <w:t>Допущения:</w:t>
      </w:r>
    </w:p>
    <w:p w:rsidR="00335C85" w:rsidRDefault="0039262E">
      <w:pPr>
        <w:pStyle w:val="a3"/>
        <w:ind w:left="5812" w:firstLine="284"/>
        <w:rPr>
          <w:i/>
        </w:rPr>
      </w:pPr>
      <w:r>
        <w:rPr>
          <w:i/>
          <w:lang w:val="en-US"/>
        </w:rPr>
        <w:t>R</w:t>
      </w:r>
      <w:r>
        <w:rPr>
          <w:i/>
          <w:vertAlign w:val="subscript"/>
        </w:rPr>
        <w:t>изА</w:t>
      </w:r>
      <w:r>
        <w:rPr>
          <w:i/>
        </w:rPr>
        <w:t xml:space="preserve"> = </w:t>
      </w:r>
      <w:r>
        <w:rPr>
          <w:i/>
          <w:lang w:val="en-US"/>
        </w:rPr>
        <w:t>R</w:t>
      </w:r>
      <w:r>
        <w:rPr>
          <w:i/>
          <w:vertAlign w:val="subscript"/>
        </w:rPr>
        <w:t>изВ</w:t>
      </w:r>
      <w:r>
        <w:rPr>
          <w:i/>
        </w:rPr>
        <w:t xml:space="preserve"> = </w:t>
      </w:r>
      <w:r>
        <w:rPr>
          <w:i/>
          <w:lang w:val="en-US"/>
        </w:rPr>
        <w:t>R</w:t>
      </w:r>
      <w:r>
        <w:rPr>
          <w:i/>
          <w:vertAlign w:val="subscript"/>
        </w:rPr>
        <w:t>изС</w:t>
      </w:r>
      <w:r>
        <w:rPr>
          <w:i/>
        </w:rPr>
        <w:t xml:space="preserve"> = </w:t>
      </w:r>
      <w:r>
        <w:rPr>
          <w:i/>
          <w:lang w:val="en-US"/>
        </w:rPr>
        <w:t>R</w:t>
      </w:r>
      <w:r>
        <w:rPr>
          <w:i/>
          <w:vertAlign w:val="subscript"/>
        </w:rPr>
        <w:t>из</w:t>
      </w:r>
      <w:r>
        <w:rPr>
          <w:i/>
        </w:rPr>
        <w:t>;</w:t>
      </w:r>
    </w:p>
    <w:p w:rsidR="00335C85" w:rsidRDefault="0039262E">
      <w:pPr>
        <w:pStyle w:val="a3"/>
        <w:ind w:left="5812" w:firstLine="284"/>
        <w:rPr>
          <w:i/>
        </w:rPr>
      </w:pPr>
      <w:r>
        <w:rPr>
          <w:i/>
        </w:rPr>
        <w:t>С</w:t>
      </w:r>
      <w:r>
        <w:rPr>
          <w:i/>
          <w:vertAlign w:val="subscript"/>
        </w:rPr>
        <w:t>А</w:t>
      </w:r>
      <w:r>
        <w:rPr>
          <w:i/>
        </w:rPr>
        <w:t xml:space="preserve"> = С</w:t>
      </w:r>
      <w:r>
        <w:rPr>
          <w:i/>
          <w:vertAlign w:val="subscript"/>
        </w:rPr>
        <w:t>В</w:t>
      </w:r>
      <w:r>
        <w:rPr>
          <w:i/>
        </w:rPr>
        <w:t xml:space="preserve"> = С</w:t>
      </w:r>
      <w:r>
        <w:rPr>
          <w:i/>
          <w:vertAlign w:val="subscript"/>
        </w:rPr>
        <w:t>С</w:t>
      </w:r>
      <w:r>
        <w:rPr>
          <w:i/>
        </w:rPr>
        <w:t xml:space="preserve"> = 0.</w:t>
      </w:r>
    </w:p>
    <w:p w:rsidR="00335C85" w:rsidRDefault="0039262E">
      <w:pPr>
        <w:pStyle w:val="a3"/>
        <w:ind w:left="5812" w:firstLine="284"/>
        <w:rPr>
          <w:noProof/>
        </w:rPr>
      </w:pPr>
      <w:r>
        <w:rPr>
          <w:noProof/>
          <w:position w:val="-56"/>
        </w:rPr>
        <w:object w:dxaOrig="2740" w:dyaOrig="980">
          <v:shape id="_x0000_i1031" type="#_x0000_t75" style="width:137.25pt;height:48.75pt" o:ole="" fillcolor="window">
            <v:imagedata r:id="rId18" o:title=""/>
          </v:shape>
          <o:OLEObject Type="Embed" ProgID="Equation.3" ShapeID="_x0000_i1031" DrawAspect="Content" ObjectID="_1469434965" r:id="rId19"/>
        </w:object>
      </w:r>
    </w:p>
    <w:p w:rsidR="00335C85" w:rsidRDefault="0039262E">
      <w:pPr>
        <w:pStyle w:val="a3"/>
        <w:ind w:left="5812" w:firstLine="284"/>
      </w:pPr>
      <w:r>
        <w:rPr>
          <w:noProof/>
        </w:rPr>
        <w:t xml:space="preserve">Человек, касающийся фазы в ЭУ с напряжением менее 1000 В, попадает под напряжение прикосновения, и через него потечет ток </w:t>
      </w:r>
      <w:r>
        <w:rPr>
          <w:lang w:val="en-US"/>
        </w:rPr>
        <w:t>I</w:t>
      </w:r>
      <w:r>
        <w:rPr>
          <w:vertAlign w:val="subscript"/>
        </w:rPr>
        <w:t>ч</w:t>
      </w:r>
      <w:r>
        <w:t>. Определяющую роль играет сопротивление изоляции.</w:t>
      </w:r>
    </w:p>
    <w:p w:rsidR="00335C85" w:rsidRDefault="00335C85">
      <w:pPr>
        <w:pStyle w:val="a3"/>
        <w:ind w:left="5812" w:firstLine="284"/>
        <w:rPr>
          <w:noProof/>
        </w:rPr>
      </w:pPr>
    </w:p>
    <w:p w:rsidR="00335C85" w:rsidRDefault="0039262E">
      <w:pPr>
        <w:pStyle w:val="a3"/>
        <w:ind w:left="5812" w:firstLine="284"/>
        <w:rPr>
          <w:noProof/>
        </w:rPr>
      </w:pPr>
      <w:r>
        <w:rPr>
          <w:noProof/>
        </w:rPr>
        <w:t>Допущения:</w:t>
      </w:r>
    </w:p>
    <w:p w:rsidR="00335C85" w:rsidRDefault="0039262E">
      <w:pPr>
        <w:pStyle w:val="a3"/>
        <w:ind w:left="5812" w:firstLine="284"/>
        <w:rPr>
          <w:i/>
        </w:rPr>
      </w:pPr>
      <w:r>
        <w:rPr>
          <w:i/>
          <w:lang w:val="en-US"/>
        </w:rPr>
        <w:t>R</w:t>
      </w:r>
      <w:r>
        <w:rPr>
          <w:i/>
          <w:vertAlign w:val="subscript"/>
        </w:rPr>
        <w:t>изА</w:t>
      </w:r>
      <w:r>
        <w:rPr>
          <w:i/>
        </w:rPr>
        <w:t xml:space="preserve"> = </w:t>
      </w:r>
      <w:r>
        <w:rPr>
          <w:i/>
          <w:lang w:val="en-US"/>
        </w:rPr>
        <w:t>R</w:t>
      </w:r>
      <w:r>
        <w:rPr>
          <w:i/>
          <w:vertAlign w:val="subscript"/>
        </w:rPr>
        <w:t>изВ</w:t>
      </w:r>
      <w:r>
        <w:rPr>
          <w:i/>
        </w:rPr>
        <w:t xml:space="preserve"> = </w:t>
      </w:r>
      <w:r>
        <w:rPr>
          <w:i/>
          <w:lang w:val="en-US"/>
        </w:rPr>
        <w:t>R</w:t>
      </w:r>
      <w:r>
        <w:rPr>
          <w:i/>
          <w:vertAlign w:val="subscript"/>
        </w:rPr>
        <w:t>изС</w:t>
      </w:r>
      <w:r>
        <w:rPr>
          <w:i/>
        </w:rPr>
        <w:t xml:space="preserve"> = </w:t>
      </w:r>
      <w:r>
        <w:rPr>
          <w:i/>
          <w:lang w:val="en-US"/>
        </w:rPr>
        <w:t>R</w:t>
      </w:r>
      <w:r>
        <w:rPr>
          <w:i/>
          <w:vertAlign w:val="subscript"/>
        </w:rPr>
        <w:t>из</w:t>
      </w:r>
      <w:r>
        <w:rPr>
          <w:i/>
        </w:rPr>
        <w:t>;</w:t>
      </w:r>
    </w:p>
    <w:p w:rsidR="00335C85" w:rsidRDefault="0039262E">
      <w:pPr>
        <w:pStyle w:val="a3"/>
        <w:ind w:left="5812" w:firstLine="284"/>
        <w:rPr>
          <w:i/>
        </w:rPr>
      </w:pPr>
      <w:r>
        <w:rPr>
          <w:i/>
        </w:rPr>
        <w:t>С</w:t>
      </w:r>
      <w:r>
        <w:rPr>
          <w:i/>
          <w:vertAlign w:val="subscript"/>
        </w:rPr>
        <w:t>А</w:t>
      </w:r>
      <w:r>
        <w:rPr>
          <w:i/>
        </w:rPr>
        <w:t xml:space="preserve"> = С</w:t>
      </w:r>
      <w:r>
        <w:rPr>
          <w:i/>
          <w:vertAlign w:val="subscript"/>
        </w:rPr>
        <w:t>В</w:t>
      </w:r>
      <w:r>
        <w:rPr>
          <w:i/>
        </w:rPr>
        <w:t xml:space="preserve"> = С</w:t>
      </w:r>
      <w:r>
        <w:rPr>
          <w:i/>
          <w:vertAlign w:val="subscript"/>
        </w:rPr>
        <w:t>С</w:t>
      </w:r>
      <w:r>
        <w:rPr>
          <w:i/>
        </w:rPr>
        <w:t xml:space="preserve"> = С.</w:t>
      </w:r>
    </w:p>
    <w:p w:rsidR="00335C85" w:rsidRDefault="0039262E">
      <w:pPr>
        <w:pStyle w:val="a3"/>
        <w:ind w:left="5812" w:firstLine="284"/>
      </w:pPr>
      <w:r>
        <w:rPr>
          <w:noProof/>
          <w:position w:val="-72"/>
        </w:rPr>
        <w:object w:dxaOrig="2320" w:dyaOrig="1140">
          <v:shape id="_x0000_i1032" type="#_x0000_t75" style="width:116.25pt;height:57pt" o:ole="" fillcolor="window">
            <v:imagedata r:id="rId20" o:title=""/>
          </v:shape>
          <o:OLEObject Type="Embed" ProgID="Equation.3" ShapeID="_x0000_i1032" DrawAspect="Content" ObjectID="_1469434966" r:id="rId21"/>
        </w:object>
      </w:r>
      <w:r>
        <w:rPr>
          <w:noProof/>
        </w:rPr>
        <w:t xml:space="preserve"> </w:t>
      </w:r>
      <w:r>
        <w:rPr>
          <w:i/>
          <w:noProof/>
        </w:rPr>
        <w:sym w:font="Symbol" w:char="F077"/>
      </w:r>
      <w:r>
        <w:rPr>
          <w:i/>
          <w:noProof/>
        </w:rPr>
        <w:t xml:space="preserve"> = 2</w:t>
      </w:r>
      <w:r>
        <w:rPr>
          <w:i/>
        </w:rPr>
        <w:sym w:font="Symbol" w:char="F070"/>
      </w:r>
      <w:r>
        <w:rPr>
          <w:i/>
          <w:lang w:val="en-US"/>
        </w:rPr>
        <w:t>f</w:t>
      </w:r>
      <w:r>
        <w:rPr>
          <w:i/>
        </w:rPr>
        <w:t>;</w:t>
      </w:r>
    </w:p>
    <w:p w:rsidR="00335C85" w:rsidRDefault="0039262E">
      <w:pPr>
        <w:pStyle w:val="a3"/>
        <w:ind w:left="5812" w:firstLine="284"/>
      </w:pPr>
      <w:r>
        <w:rPr>
          <w:noProof/>
        </w:rPr>
        <w:t>В данном примере ток, протекающий через человека потечет через емкости, т.к. сеть протяженная и емкости повышаются.</w:t>
      </w:r>
    </w:p>
    <w:p w:rsidR="00335C85" w:rsidRDefault="00335C85">
      <w:pPr>
        <w:pStyle w:val="a3"/>
        <w:ind w:left="5812" w:firstLine="284"/>
      </w:pPr>
    </w:p>
    <w:p w:rsidR="00335C85" w:rsidRDefault="00335C85">
      <w:pPr>
        <w:pStyle w:val="a3"/>
        <w:ind w:left="5812" w:firstLine="284"/>
      </w:pPr>
    </w:p>
    <w:p w:rsidR="00335C85" w:rsidRDefault="0039262E">
      <w:pPr>
        <w:pStyle w:val="a3"/>
        <w:ind w:firstLine="284"/>
        <w:rPr>
          <w:i/>
        </w:rPr>
      </w:pPr>
      <w:r>
        <w:rPr>
          <w:i/>
        </w:rPr>
        <w:t>Примерный перечень вопросов для проведения инструктажа перед началом работ:</w:t>
      </w:r>
    </w:p>
    <w:p w:rsidR="00335C85" w:rsidRDefault="0039262E" w:rsidP="0039262E">
      <w:pPr>
        <w:pStyle w:val="a3"/>
        <w:numPr>
          <w:ilvl w:val="0"/>
          <w:numId w:val="113"/>
        </w:numPr>
        <w:tabs>
          <w:tab w:val="clear" w:pos="360"/>
          <w:tab w:val="num" w:pos="927"/>
        </w:tabs>
        <w:ind w:left="927"/>
      </w:pPr>
      <w:r>
        <w:t>Определение обязанностей каждому номеру расчета (члену бригады) и уяснение их обратным опросом.</w:t>
      </w:r>
    </w:p>
    <w:p w:rsidR="00335C85" w:rsidRDefault="0039262E" w:rsidP="0039262E">
      <w:pPr>
        <w:pStyle w:val="a3"/>
        <w:numPr>
          <w:ilvl w:val="0"/>
          <w:numId w:val="113"/>
        </w:numPr>
        <w:tabs>
          <w:tab w:val="clear" w:pos="360"/>
          <w:tab w:val="num" w:pos="927"/>
        </w:tabs>
        <w:ind w:left="927"/>
      </w:pPr>
      <w:r>
        <w:t>Требования об ответственности работающих за невыполненные ПМБ.</w:t>
      </w:r>
    </w:p>
    <w:p w:rsidR="00335C85" w:rsidRDefault="0039262E" w:rsidP="0039262E">
      <w:pPr>
        <w:pStyle w:val="a3"/>
        <w:numPr>
          <w:ilvl w:val="0"/>
          <w:numId w:val="113"/>
        </w:numPr>
        <w:tabs>
          <w:tab w:val="clear" w:pos="360"/>
          <w:tab w:val="num" w:pos="927"/>
        </w:tabs>
        <w:ind w:left="927"/>
      </w:pPr>
      <w:r>
        <w:t>Необходимость проверки исправности, сроков испытания применяемых средств защиты.</w:t>
      </w:r>
    </w:p>
    <w:p w:rsidR="00335C85" w:rsidRDefault="0039262E" w:rsidP="0039262E">
      <w:pPr>
        <w:pStyle w:val="a3"/>
        <w:numPr>
          <w:ilvl w:val="0"/>
          <w:numId w:val="113"/>
        </w:numPr>
        <w:tabs>
          <w:tab w:val="clear" w:pos="360"/>
          <w:tab w:val="num" w:pos="927"/>
        </w:tabs>
        <w:ind w:left="927"/>
      </w:pPr>
      <w:r>
        <w:t>Правила и порядок входа (выхода) в сооружение (если работа проводится там).</w:t>
      </w:r>
    </w:p>
    <w:p w:rsidR="00335C85" w:rsidRDefault="0039262E" w:rsidP="0039262E">
      <w:pPr>
        <w:pStyle w:val="a3"/>
        <w:numPr>
          <w:ilvl w:val="0"/>
          <w:numId w:val="113"/>
        </w:numPr>
        <w:tabs>
          <w:tab w:val="clear" w:pos="360"/>
          <w:tab w:val="num" w:pos="927"/>
        </w:tabs>
        <w:ind w:left="927"/>
      </w:pPr>
      <w:r>
        <w:t>Применяемые сигналы и средства предупреждения об опасности.</w:t>
      </w:r>
    </w:p>
    <w:p w:rsidR="00335C85" w:rsidRDefault="0039262E" w:rsidP="0039262E">
      <w:pPr>
        <w:pStyle w:val="a3"/>
        <w:numPr>
          <w:ilvl w:val="0"/>
          <w:numId w:val="113"/>
        </w:numPr>
        <w:tabs>
          <w:tab w:val="clear" w:pos="360"/>
          <w:tab w:val="num" w:pos="927"/>
        </w:tabs>
        <w:ind w:left="927"/>
      </w:pPr>
      <w:r>
        <w:t>ПМБ при выполнении конкретных операций.</w:t>
      </w:r>
    </w:p>
    <w:p w:rsidR="00335C85" w:rsidRDefault="0039262E" w:rsidP="0039262E">
      <w:pPr>
        <w:pStyle w:val="a3"/>
        <w:numPr>
          <w:ilvl w:val="0"/>
          <w:numId w:val="113"/>
        </w:numPr>
        <w:tabs>
          <w:tab w:val="clear" w:pos="360"/>
          <w:tab w:val="num" w:pos="927"/>
        </w:tabs>
        <w:ind w:left="927"/>
      </w:pPr>
      <w:r>
        <w:t>Правила и меры пожарной безопасности, наличие и готовность средств пожаротушения.</w:t>
      </w:r>
    </w:p>
    <w:p w:rsidR="00335C85" w:rsidRDefault="0039262E" w:rsidP="0039262E">
      <w:pPr>
        <w:pStyle w:val="a3"/>
        <w:numPr>
          <w:ilvl w:val="0"/>
          <w:numId w:val="113"/>
        </w:numPr>
        <w:tabs>
          <w:tab w:val="clear" w:pos="360"/>
          <w:tab w:val="num" w:pos="927"/>
        </w:tabs>
        <w:ind w:left="927"/>
      </w:pPr>
      <w:r>
        <w:t>Порядок действия л/с в опасных зонах.</w:t>
      </w:r>
    </w:p>
    <w:p w:rsidR="00335C85" w:rsidRDefault="0039262E" w:rsidP="0039262E">
      <w:pPr>
        <w:pStyle w:val="a3"/>
        <w:numPr>
          <w:ilvl w:val="0"/>
          <w:numId w:val="113"/>
        </w:numPr>
        <w:tabs>
          <w:tab w:val="clear" w:pos="360"/>
          <w:tab w:val="num" w:pos="927"/>
        </w:tabs>
        <w:ind w:left="927"/>
      </w:pPr>
      <w:r>
        <w:t>Порядок эвакуации л/с из опасных зон.</w:t>
      </w:r>
    </w:p>
    <w:p w:rsidR="00335C85" w:rsidRDefault="0039262E" w:rsidP="0039262E">
      <w:pPr>
        <w:pStyle w:val="a3"/>
        <w:numPr>
          <w:ilvl w:val="0"/>
          <w:numId w:val="113"/>
        </w:numPr>
        <w:tabs>
          <w:tab w:val="clear" w:pos="360"/>
          <w:tab w:val="num" w:pos="927"/>
        </w:tabs>
        <w:ind w:left="927"/>
      </w:pPr>
      <w:r>
        <w:t>Запрет о допуске на рабочее место посторонних лиц.</w:t>
      </w:r>
    </w:p>
    <w:p w:rsidR="00335C85" w:rsidRDefault="0039262E" w:rsidP="0039262E">
      <w:pPr>
        <w:pStyle w:val="a3"/>
        <w:numPr>
          <w:ilvl w:val="0"/>
          <w:numId w:val="113"/>
        </w:numPr>
        <w:tabs>
          <w:tab w:val="clear" w:pos="360"/>
          <w:tab w:val="num" w:pos="927"/>
        </w:tabs>
        <w:ind w:left="927"/>
      </w:pPr>
      <w:r>
        <w:t>Порядок приведения оборудования в исходное состояние (рабочего места в порядок).</w:t>
      </w:r>
    </w:p>
    <w:p w:rsidR="00335C85" w:rsidRDefault="0039262E">
      <w:pPr>
        <w:pStyle w:val="a3"/>
        <w:ind w:firstLine="284"/>
      </w:pPr>
      <w:r>
        <w:br w:type="page"/>
      </w:r>
      <w:r>
        <w:rPr>
          <w:b/>
          <w:i/>
        </w:rPr>
        <w:lastRenderedPageBreak/>
        <w:t>Наряд-допуск</w:t>
      </w:r>
      <w:r>
        <w:t xml:space="preserve"> — письменное распоряжение, оформленное на установленном бланке и определяющее содержание, место время, условия производства работ, необходимые меры безопасности, состав расчета и лиц, ответственных за безопасное их проведение.</w:t>
      </w:r>
    </w:p>
    <w:p w:rsidR="00335C85" w:rsidRDefault="0039262E">
      <w:pPr>
        <w:pStyle w:val="a3"/>
        <w:ind w:firstLine="284"/>
      </w:pPr>
      <w:r>
        <w:rPr>
          <w:b/>
          <w:i/>
        </w:rPr>
        <w:t>Опасная работа</w:t>
      </w:r>
      <w:r>
        <w:t xml:space="preserve"> — работа, характеризующаяся наличием опасных и вредных факторов, требующая проведения определенных организационных и технических мероприятий, обеспечивающих безопасность труда работающих.</w:t>
      </w:r>
    </w:p>
    <w:p w:rsidR="00335C85" w:rsidRDefault="0039262E">
      <w:pPr>
        <w:pStyle w:val="a3"/>
        <w:ind w:firstLine="284"/>
      </w:pPr>
      <w:r>
        <w:rPr>
          <w:b/>
          <w:i/>
        </w:rPr>
        <w:t>Опасный фактор</w:t>
      </w:r>
      <w:r>
        <w:t xml:space="preserve"> — производственный фактор, воздействие которого на работающего при определенных условиях может привести к гибели, травме или другому внезапному резкому ухудшению здоровья, вызвать поломки оборудования и нанести ущерб окружающей среде.</w:t>
      </w:r>
    </w:p>
    <w:p w:rsidR="00335C85" w:rsidRDefault="0039262E">
      <w:pPr>
        <w:pStyle w:val="a3"/>
        <w:ind w:firstLine="284"/>
      </w:pPr>
      <w:r>
        <w:rPr>
          <w:b/>
          <w:i/>
        </w:rPr>
        <w:t>Вредный фактор</w:t>
      </w:r>
      <w:r>
        <w:t xml:space="preserve"> — производственный фактор, воздействие которого при определенных условиях может привести к снижению работоспособности, повышению утомляемости, к заболеванию.</w:t>
      </w:r>
    </w:p>
    <w:p w:rsidR="00335C85" w:rsidRDefault="00335C85">
      <w:pPr>
        <w:pStyle w:val="a3"/>
        <w:ind w:firstLine="284"/>
      </w:pPr>
    </w:p>
    <w:p w:rsidR="00335C85" w:rsidRDefault="0039262E">
      <w:pPr>
        <w:pStyle w:val="a3"/>
        <w:ind w:firstLine="284"/>
        <w:rPr>
          <w:i/>
        </w:rPr>
      </w:pPr>
      <w:r>
        <w:rPr>
          <w:i/>
        </w:rPr>
        <w:t>Ответственные за выполнение работ по наряду-допуску:</w:t>
      </w:r>
    </w:p>
    <w:p w:rsidR="00335C85" w:rsidRDefault="0039262E" w:rsidP="0039262E">
      <w:pPr>
        <w:pStyle w:val="a3"/>
        <w:numPr>
          <w:ilvl w:val="0"/>
          <w:numId w:val="114"/>
        </w:numPr>
        <w:tabs>
          <w:tab w:val="clear" w:pos="360"/>
          <w:tab w:val="num" w:pos="644"/>
        </w:tabs>
        <w:ind w:left="644"/>
      </w:pPr>
      <w:r>
        <w:t>лицо, выдающее наряд-допуск;</w:t>
      </w:r>
    </w:p>
    <w:p w:rsidR="00335C85" w:rsidRDefault="0039262E" w:rsidP="0039262E">
      <w:pPr>
        <w:pStyle w:val="a3"/>
        <w:numPr>
          <w:ilvl w:val="0"/>
          <w:numId w:val="114"/>
        </w:numPr>
        <w:tabs>
          <w:tab w:val="clear" w:pos="360"/>
          <w:tab w:val="num" w:pos="644"/>
        </w:tabs>
        <w:ind w:left="644"/>
      </w:pPr>
      <w:r>
        <w:t>ответственный руководитель работ;</w:t>
      </w:r>
    </w:p>
    <w:p w:rsidR="00335C85" w:rsidRDefault="0039262E" w:rsidP="0039262E">
      <w:pPr>
        <w:pStyle w:val="a3"/>
        <w:numPr>
          <w:ilvl w:val="0"/>
          <w:numId w:val="114"/>
        </w:numPr>
        <w:tabs>
          <w:tab w:val="clear" w:pos="360"/>
          <w:tab w:val="num" w:pos="644"/>
        </w:tabs>
        <w:ind w:left="644"/>
      </w:pPr>
      <w:r>
        <w:t>допускающий к работе;</w:t>
      </w:r>
    </w:p>
    <w:p w:rsidR="00335C85" w:rsidRDefault="0039262E" w:rsidP="0039262E">
      <w:pPr>
        <w:pStyle w:val="a3"/>
        <w:numPr>
          <w:ilvl w:val="0"/>
          <w:numId w:val="114"/>
        </w:numPr>
        <w:tabs>
          <w:tab w:val="clear" w:pos="360"/>
          <w:tab w:val="num" w:pos="644"/>
        </w:tabs>
        <w:ind w:left="644"/>
      </w:pPr>
      <w:r>
        <w:t>старший расчета (члены бригады);</w:t>
      </w:r>
    </w:p>
    <w:p w:rsidR="00335C85" w:rsidRDefault="0039262E" w:rsidP="0039262E">
      <w:pPr>
        <w:pStyle w:val="a3"/>
        <w:numPr>
          <w:ilvl w:val="0"/>
          <w:numId w:val="114"/>
        </w:numPr>
        <w:tabs>
          <w:tab w:val="clear" w:pos="360"/>
          <w:tab w:val="num" w:pos="644"/>
        </w:tabs>
        <w:ind w:left="644"/>
      </w:pPr>
      <w:r>
        <w:t>номера расчета.</w:t>
      </w:r>
    </w:p>
    <w:p w:rsidR="00335C85" w:rsidRDefault="00335C85">
      <w:pPr>
        <w:pStyle w:val="a3"/>
        <w:ind w:firstLine="284"/>
      </w:pPr>
    </w:p>
    <w:p w:rsidR="00335C85" w:rsidRDefault="0039262E">
      <w:pPr>
        <w:pStyle w:val="a3"/>
        <w:ind w:firstLine="284"/>
        <w:rPr>
          <w:i/>
        </w:rPr>
      </w:pPr>
      <w:r>
        <w:rPr>
          <w:i/>
        </w:rPr>
        <w:t>Допускающий к работе отвечает:</w:t>
      </w:r>
    </w:p>
    <w:p w:rsidR="00335C85" w:rsidRDefault="0039262E" w:rsidP="0039262E">
      <w:pPr>
        <w:pStyle w:val="a3"/>
        <w:numPr>
          <w:ilvl w:val="0"/>
          <w:numId w:val="115"/>
        </w:numPr>
        <w:tabs>
          <w:tab w:val="clear" w:pos="360"/>
          <w:tab w:val="num" w:pos="644"/>
        </w:tabs>
        <w:ind w:left="644" w:hanging="77"/>
      </w:pPr>
      <w:r>
        <w:t>за правильность подготовки рабочего места;</w:t>
      </w:r>
    </w:p>
    <w:p w:rsidR="00335C85" w:rsidRDefault="0039262E" w:rsidP="0039262E">
      <w:pPr>
        <w:pStyle w:val="a3"/>
        <w:numPr>
          <w:ilvl w:val="0"/>
          <w:numId w:val="115"/>
        </w:numPr>
        <w:tabs>
          <w:tab w:val="clear" w:pos="360"/>
          <w:tab w:val="num" w:pos="644"/>
        </w:tabs>
        <w:ind w:left="644" w:hanging="77"/>
      </w:pPr>
      <w:r>
        <w:t>за полноту принятых мер безопасности при подготовке к проведению работ;</w:t>
      </w:r>
    </w:p>
    <w:p w:rsidR="00335C85" w:rsidRDefault="0039262E" w:rsidP="0039262E">
      <w:pPr>
        <w:pStyle w:val="a3"/>
        <w:numPr>
          <w:ilvl w:val="0"/>
          <w:numId w:val="115"/>
        </w:numPr>
        <w:tabs>
          <w:tab w:val="clear" w:pos="360"/>
          <w:tab w:val="num" w:pos="644"/>
        </w:tabs>
        <w:ind w:left="644" w:hanging="77"/>
      </w:pPr>
      <w:r>
        <w:t>за правильность допуска к работе;</w:t>
      </w:r>
    </w:p>
    <w:p w:rsidR="00335C85" w:rsidRDefault="0039262E" w:rsidP="0039262E">
      <w:pPr>
        <w:pStyle w:val="a3"/>
        <w:numPr>
          <w:ilvl w:val="0"/>
          <w:numId w:val="115"/>
        </w:numPr>
        <w:tabs>
          <w:tab w:val="clear" w:pos="360"/>
          <w:tab w:val="num" w:pos="644"/>
        </w:tabs>
        <w:ind w:left="644" w:hanging="77"/>
      </w:pPr>
      <w:r>
        <w:t>за приемку рабочего места после окончания работ.</w:t>
      </w:r>
    </w:p>
    <w:p w:rsidR="00335C85" w:rsidRDefault="0039262E">
      <w:pPr>
        <w:pStyle w:val="a3"/>
        <w:ind w:firstLine="284"/>
        <w:rPr>
          <w:i/>
        </w:rPr>
      </w:pPr>
      <w:r>
        <w:rPr>
          <w:i/>
        </w:rPr>
        <w:t>Ответственный исполнитель работ руководит одним расчетом и отвечает:</w:t>
      </w:r>
    </w:p>
    <w:p w:rsidR="00335C85" w:rsidRDefault="0039262E" w:rsidP="0039262E">
      <w:pPr>
        <w:pStyle w:val="a3"/>
        <w:numPr>
          <w:ilvl w:val="0"/>
          <w:numId w:val="116"/>
        </w:numPr>
        <w:tabs>
          <w:tab w:val="clear" w:pos="360"/>
          <w:tab w:val="num" w:pos="644"/>
        </w:tabs>
        <w:ind w:left="644" w:hanging="77"/>
      </w:pPr>
      <w:r>
        <w:t>за подготовку рабочего места;</w:t>
      </w:r>
    </w:p>
    <w:p w:rsidR="00335C85" w:rsidRDefault="0039262E" w:rsidP="0039262E">
      <w:pPr>
        <w:pStyle w:val="a3"/>
        <w:numPr>
          <w:ilvl w:val="0"/>
          <w:numId w:val="116"/>
        </w:numPr>
        <w:tabs>
          <w:tab w:val="clear" w:pos="360"/>
          <w:tab w:val="num" w:pos="644"/>
        </w:tabs>
        <w:ind w:left="644" w:hanging="77"/>
      </w:pPr>
      <w:r>
        <w:t>за соблюдение расчетом установленных ПМБ;</w:t>
      </w:r>
    </w:p>
    <w:p w:rsidR="00335C85" w:rsidRDefault="0039262E" w:rsidP="0039262E">
      <w:pPr>
        <w:pStyle w:val="a3"/>
        <w:numPr>
          <w:ilvl w:val="0"/>
          <w:numId w:val="116"/>
        </w:numPr>
        <w:tabs>
          <w:tab w:val="clear" w:pos="360"/>
          <w:tab w:val="num" w:pos="644"/>
        </w:tabs>
        <w:ind w:left="644" w:hanging="77"/>
      </w:pPr>
      <w:r>
        <w:t>за полноту инструктажа л/с расчета;</w:t>
      </w:r>
    </w:p>
    <w:p w:rsidR="00335C85" w:rsidRDefault="0039262E" w:rsidP="0039262E">
      <w:pPr>
        <w:pStyle w:val="a3"/>
        <w:numPr>
          <w:ilvl w:val="0"/>
          <w:numId w:val="116"/>
        </w:numPr>
        <w:tabs>
          <w:tab w:val="clear" w:pos="360"/>
          <w:tab w:val="num" w:pos="644"/>
        </w:tabs>
        <w:ind w:left="644" w:hanging="77"/>
      </w:pPr>
      <w:r>
        <w:t>за обеспечение работающих защитными средствами и предохранительными приспособлениями.</w:t>
      </w:r>
    </w:p>
    <w:p w:rsidR="00335C85" w:rsidRDefault="00335C85">
      <w:pPr>
        <w:pStyle w:val="a3"/>
        <w:rPr>
          <w:sz w:val="8"/>
        </w:rPr>
      </w:pPr>
    </w:p>
    <w:p w:rsidR="00335C85" w:rsidRDefault="0039262E">
      <w:pPr>
        <w:pStyle w:val="3"/>
      </w:pPr>
      <w:bookmarkStart w:id="28" w:name="_Toc514096594"/>
      <w:r>
        <w:t>Лекция 13: Анализ условий безопасности в заземленных электрических сетях.</w:t>
      </w:r>
      <w:bookmarkEnd w:id="28"/>
    </w:p>
    <w:p w:rsidR="00335C85" w:rsidRDefault="0039262E">
      <w:pPr>
        <w:pStyle w:val="a3"/>
        <w:rPr>
          <w:b/>
          <w:i/>
          <w:sz w:val="22"/>
        </w:rPr>
      </w:pPr>
      <w:r>
        <w:rPr>
          <w:b/>
          <w:i/>
          <w:sz w:val="22"/>
        </w:rPr>
        <w:t>Вопросы:</w:t>
      </w:r>
    </w:p>
    <w:p w:rsidR="00335C85" w:rsidRDefault="0039262E" w:rsidP="0039262E">
      <w:pPr>
        <w:pStyle w:val="a3"/>
        <w:numPr>
          <w:ilvl w:val="0"/>
          <w:numId w:val="117"/>
        </w:numPr>
      </w:pPr>
      <w:r>
        <w:t>Анализ условий безопасности в одно- и трехфазных заземленных электрических сетях.</w:t>
      </w:r>
    </w:p>
    <w:p w:rsidR="00335C85" w:rsidRDefault="0039262E" w:rsidP="0039262E">
      <w:pPr>
        <w:pStyle w:val="a3"/>
        <w:numPr>
          <w:ilvl w:val="0"/>
          <w:numId w:val="117"/>
        </w:numPr>
      </w:pPr>
      <w:r>
        <w:t>Анализ условий безопасности в зоне замыкания тока на землю.</w:t>
      </w:r>
    </w:p>
    <w:p w:rsidR="00335C85" w:rsidRDefault="00335C85">
      <w:pPr>
        <w:pStyle w:val="a3"/>
      </w:pPr>
    </w:p>
    <w:p w:rsidR="00335C85" w:rsidRDefault="0039262E">
      <w:pPr>
        <w:pStyle w:val="a3"/>
        <w:ind w:firstLine="1134"/>
        <w:rPr>
          <w:b/>
          <w:smallCaps/>
        </w:rPr>
      </w:pPr>
      <w:r>
        <w:rPr>
          <w:b/>
          <w:smallCaps/>
        </w:rPr>
        <w:t>== Вопрос 1 ==</w:t>
      </w:r>
    </w:p>
    <w:p w:rsidR="00335C85" w:rsidRDefault="0039262E">
      <w:pPr>
        <w:pStyle w:val="a3"/>
        <w:ind w:firstLine="1134"/>
        <w:rPr>
          <w:b/>
          <w:i/>
          <w:smallCaps/>
        </w:rPr>
      </w:pPr>
      <w:r>
        <w:rPr>
          <w:i/>
          <w:smallCaps/>
        </w:rPr>
        <w:t>Анализ условий безопасности в одно- и трехфазных заземленных электрических сетях</w:t>
      </w:r>
      <w:r>
        <w:rPr>
          <w:b/>
          <w:i/>
          <w:smallCaps/>
        </w:rPr>
        <w:t>.</w:t>
      </w:r>
    </w:p>
    <w:p w:rsidR="00335C85" w:rsidRDefault="00335C85">
      <w:pPr>
        <w:pStyle w:val="a3"/>
        <w:ind w:firstLine="284"/>
      </w:pPr>
    </w:p>
    <w:p w:rsidR="00335C85" w:rsidRDefault="0055227A">
      <w:pPr>
        <w:pStyle w:val="a3"/>
        <w:ind w:left="3969" w:firstLine="284"/>
      </w:pPr>
      <w:r>
        <w:rPr>
          <w:noProof/>
          <w:sz w:val="6"/>
        </w:rPr>
        <w:pict>
          <v:group id="_x0000_s2878" style="position:absolute;left:0;text-align:left;margin-left:.05pt;margin-top:.25pt;width:192.35pt;height:107.15pt;z-index:251683840" coordorigin="852,9511" coordsize="3847,2143" o:allowincell="f">
            <v:group id="_x0000_s2618" style="position:absolute;left:1099;top:9871;width:550;height:126;rotation:90" coordorigin="1296,11068" coordsize="864,160" o:regroupid="95">
              <v:shape id="_x0000_s2619" type="#_x0000_t19" style="position:absolute;left:1360;top:11004;width:160;height:288;rotation:-90" coordsize="22086,43200" adj=",5982752,486" path="wr-21114,,22086,43200,486,,,43195nfewr-21114,,22086,43200,486,,,43195l486,21600nsxe">
                <v:path o:connectlocs="486,0;0,43195;486,21600"/>
              </v:shape>
              <v:shape id="_x0000_s2620" type="#_x0000_t19" style="position:absolute;left:1648;top:11004;width:160;height:288;rotation:-90" coordsize="22086,43200" adj=",5982752,486" path="wr-21114,,22086,43200,486,,,43195nfewr-21114,,22086,43200,486,,,43195l486,21600nsxe">
                <v:path o:connectlocs="486,0;0,43195;486,21600"/>
              </v:shape>
              <v:shape id="_x0000_s2621" type="#_x0000_t19" style="position:absolute;left:1936;top:11004;width:160;height:288;rotation:-90" coordsize="22086,43200" adj=",5982752,486" path="wr-21114,,22086,43200,486,,,43195nfewr-21114,,22086,43200,486,,,43195l486,21600nsxe">
                <v:path o:connectlocs="486,0;0,43195;486,21600"/>
              </v:shape>
            </v:group>
            <v:line id="_x0000_s2622" style="position:absolute" from="852,9659" to="1298,9659" o:regroupid="95"/>
            <v:line id="_x0000_s2623" style="position:absolute" from="852,10209" to="1298,10209" o:regroupid="95"/>
            <v:line id="_x0000_s2624" style="position:absolute" from="1521,9659" to="1521,10201" o:regroupid="95" strokeweight="1.5pt"/>
            <v:group id="_x0000_s2625" style="position:absolute;left:1394;top:9872;width:549;height:126;rotation:90;flip:x" coordorigin="1296,11068" coordsize="864,160" o:regroupid="95">
              <v:shape id="_x0000_s2626" type="#_x0000_t19" style="position:absolute;left:1360;top:11004;width:160;height:288;rotation:-90" coordsize="22086,43200" adj=",5982752,486" path="wr-21114,,22086,43200,486,,,43195nfewr-21114,,22086,43200,486,,,43195l486,21600nsxe">
                <v:path o:connectlocs="486,0;0,43195;486,21600"/>
              </v:shape>
              <v:shape id="_x0000_s2627" type="#_x0000_t19" style="position:absolute;left:1648;top:11004;width:160;height:288;rotation:-90" coordsize="22086,43200" adj=",5982752,486" path="wr-21114,,22086,43200,486,,,43195nfewr-21114,,22086,43200,486,,,43195l486,21600nsxe">
                <v:path o:connectlocs="486,0;0,43195;486,21600"/>
              </v:shape>
              <v:shape id="_x0000_s2628" type="#_x0000_t19" style="position:absolute;left:1936;top:11004;width:160;height:288;rotation:-90" coordsize="22086,43200" adj=",5982752,486" path="wr-21114,,22086,43200,486,,,43195nfewr-21114,,22086,43200,486,,,43195l486,21600nsxe">
                <v:path o:connectlocs="486,0;0,43195;486,21600"/>
              </v:shape>
            </v:group>
            <v:shape id="_x0000_s2629" style="position:absolute;left:1745;top:9660;width:2562;height:1" coordsize="2562,1" o:regroupid="95" path="m2562,l,e" filled="f">
              <v:path arrowok="t"/>
            </v:shape>
            <v:oval id="_x0000_s2630" style="position:absolute;left:4260;top:9609;width:111;height:90" o:regroupid="95"/>
            <v:line id="_x0000_s2631" style="position:absolute;flip:y" from="4260,9568" to="4371,9749" o:regroupid="95"/>
            <v:shape id="_x0000_s2632" type="#_x0000_t202" style="position:absolute;left:1298;top:9511;width:447;height:181" o:regroupid="95" filled="f" stroked="f">
              <v:textbox style="mso-next-textbox:#_x0000_s2632" inset="0,0,0">
                <w:txbxContent>
                  <w:p w:rsidR="00335C85" w:rsidRDefault="00335C85">
                    <w:pPr>
                      <w:jc w:val="center"/>
                      <w:rPr>
                        <w:sz w:val="16"/>
                      </w:rPr>
                    </w:pPr>
                  </w:p>
                </w:txbxContent>
              </v:textbox>
            </v:shape>
            <v:oval id="_x0000_s2633" style="position:absolute;left:4277;top:10159;width:111;height:90" o:regroupid="95"/>
            <v:line id="_x0000_s2634" style="position:absolute;flip:y" from="4277,10118" to="4388,10299" o:regroupid="95"/>
            <v:shape id="_x0000_s2635" style="position:absolute;left:1704;top:10194;width:2562;height:1" coordsize="2562,1" o:regroupid="95" path="m2562,l,e" filled="f">
              <v:path arrowok="t"/>
            </v:shape>
            <v:line id="_x0000_s2636" style="position:absolute" from="852,11641" to="4402,11641" o:regroupid="95" strokeweight="4.5pt">
              <v:stroke linestyle="thickThin"/>
            </v:line>
            <v:line id="_x0000_s2637" style="position:absolute" from="3976,9666" to="3976,11654" o:regroupid="95"/>
            <v:line id="_x0000_s2638" style="position:absolute" from="3408,10195" to="3408,11615" o:regroupid="95"/>
            <v:rect id="_x0000_s2639" style="position:absolute;left:3834;top:10505;width:284;height:710" o:regroupid="95"/>
            <v:rect id="_x0000_s2640" style="position:absolute;left:3266;top:10505;width:284;height:710" o:regroupid="95"/>
            <v:shape id="_x0000_s2641" type="#_x0000_t96" style="position:absolute;left:2735;top:10527;width:183;height:331" o:regroupid="95" strokeweight="1pt"/>
            <v:shape id="_x0000_s2642" style="position:absolute;left:2547;top:10893;width:281;height:248;mso-wrap-distance-left:9pt;mso-wrap-distance-top:0;mso-wrap-distance-right:9pt;mso-wrap-distance-bottom:0;v-text-anchor:top" coordsize="281,248" o:regroupid="95" path="m281,75l,,277,248e" filled="f" strokeweight="1pt">
              <v:path arrowok="t"/>
            </v:shape>
            <v:shape id="_x0000_s2643" style="position:absolute;left:2835;top:11298;width:122;height:331;mso-wrap-distance-left:9pt;mso-wrap-distance-top:0;mso-wrap-distance-right:9pt;mso-wrap-distance-bottom:0;v-text-anchor:top" coordsize="114,171" o:regroupid="95" path="m,57l114,r,171e" filled="f" strokeweight="1pt">
              <v:path arrowok="t"/>
            </v:shape>
            <v:shape id="_x0000_s2644" style="position:absolute;left:2714;top:11298;width:121;height:331;flip:x;mso-wrap-distance-left:9pt;mso-wrap-distance-top:0;mso-wrap-distance-right:9pt;mso-wrap-distance-bottom:0;v-text-anchor:top" coordsize="114,171" o:regroupid="95" path="m,57l114,r,171e" filled="f" strokeweight="1pt">
              <v:path arrowok="t"/>
            </v:shape>
            <v:line id="_x0000_s2645" style="position:absolute" from="2835,10858" to="2835,11408" o:regroupid="95" strokeweight="1pt"/>
            <v:shape id="_x0000_s2646" style="position:absolute;left:2831;top:9656;width:282;height:1317;mso-wrap-distance-left:9pt;mso-wrap-distance-top:0;mso-wrap-distance-right:9pt;mso-wrap-distance-bottom:0;v-text-anchor:top" coordsize="282,1317" o:regroupid="95" path="m,1317r281,-75l282,e" filled="f" strokeweight="1pt">
              <v:path arrowok="t"/>
            </v:shape>
            <v:line id="_x0000_s2647" style="position:absolute" from="4170,9645" to="4170,10213" o:regroupid="95" strokecolor="#969696">
              <v:stroke startarrow="classic" startarrowwidth="narrow" startarrowlength="short" endarrow="classic" endarrowwidth="narrow" endarrowlength="short"/>
            </v:line>
            <v:shape id="_x0000_s2648" type="#_x0000_t202" style="position:absolute;left:4020;top:9843;width:456;height:142" o:regroupid="95" filled="f" stroked="f">
              <v:textbox style="mso-next-textbox:#_x0000_s2648" inset="0,0,0,0">
                <w:txbxContent>
                  <w:p w:rsidR="00335C85" w:rsidRDefault="00335C85">
                    <w:pPr>
                      <w:jc w:val="center"/>
                      <w:rPr>
                        <w:sz w:val="16"/>
                      </w:rPr>
                    </w:pPr>
                  </w:p>
                </w:txbxContent>
              </v:textbox>
            </v:shape>
            <v:shape id="_x0000_s2649" type="#_x0000_t202" style="position:absolute;left:2723;top:11073;width:456;height:284" o:regroupid="95" filled="f" stroked="f">
              <v:textbox style="mso-next-textbox:#_x0000_s2649" inset="0,0,0,0">
                <w:txbxContent>
                  <w:p w:rsidR="00335C85" w:rsidRDefault="0039262E">
                    <w:pPr>
                      <w:jc w:val="center"/>
                      <w:rPr>
                        <w:sz w:val="16"/>
                      </w:rPr>
                    </w:pPr>
                    <w:r>
                      <w:rPr>
                        <w:sz w:val="16"/>
                        <w:lang w:val="en-US"/>
                      </w:rPr>
                      <w:t>R</w:t>
                    </w:r>
                    <w:r>
                      <w:rPr>
                        <w:sz w:val="16"/>
                        <w:vertAlign w:val="subscript"/>
                      </w:rPr>
                      <w:t>ч</w:t>
                    </w:r>
                  </w:p>
                </w:txbxContent>
              </v:textbox>
            </v:shape>
            <v:shape id="_x0000_s2650" type="#_x0000_t202" style="position:absolute;left:3442;top:11073;width:456;height:284" o:regroupid="95" filled="f" stroked="f">
              <v:textbox style="mso-next-textbox:#_x0000_s2650" inset="0,0,0,0">
                <w:txbxContent>
                  <w:p w:rsidR="00335C85" w:rsidRDefault="0039262E">
                    <w:pPr>
                      <w:jc w:val="center"/>
                      <w:rPr>
                        <w:sz w:val="16"/>
                      </w:rPr>
                    </w:pPr>
                    <w:r>
                      <w:rPr>
                        <w:sz w:val="16"/>
                        <w:lang w:val="en-US"/>
                      </w:rPr>
                      <w:t>R</w:t>
                    </w:r>
                    <w:r>
                      <w:rPr>
                        <w:sz w:val="16"/>
                        <w:vertAlign w:val="subscript"/>
                      </w:rPr>
                      <w:t>2</w:t>
                    </w:r>
                  </w:p>
                </w:txbxContent>
              </v:textbox>
            </v:shape>
            <v:shape id="_x0000_s2651" type="#_x0000_t202" style="position:absolute;left:4010;top:11073;width:456;height:284" o:regroupid="95" filled="f" stroked="f">
              <v:textbox style="mso-next-textbox:#_x0000_s2651" inset="0,0,0,0">
                <w:txbxContent>
                  <w:p w:rsidR="00335C85" w:rsidRDefault="0039262E">
                    <w:pPr>
                      <w:jc w:val="center"/>
                      <w:rPr>
                        <w:sz w:val="16"/>
                      </w:rPr>
                    </w:pPr>
                    <w:r>
                      <w:rPr>
                        <w:sz w:val="16"/>
                        <w:lang w:val="en-US"/>
                      </w:rPr>
                      <w:t>R</w:t>
                    </w:r>
                    <w:r>
                      <w:rPr>
                        <w:sz w:val="16"/>
                        <w:vertAlign w:val="subscript"/>
                      </w:rPr>
                      <w:t>1</w:t>
                    </w:r>
                  </w:p>
                </w:txbxContent>
              </v:textbox>
            </v:shape>
            <v:shape id="_x0000_s2652" type="#_x0000_t202" style="position:absolute;left:4234;top:9511;width:456;height:142" o:regroupid="95" filled="f" stroked="f">
              <v:textbox style="mso-next-textbox:#_x0000_s2652" inset="0,0,0,0">
                <w:txbxContent>
                  <w:p w:rsidR="00335C85" w:rsidRDefault="0039262E">
                    <w:pPr>
                      <w:jc w:val="center"/>
                      <w:rPr>
                        <w:sz w:val="16"/>
                      </w:rPr>
                    </w:pPr>
                    <w:r>
                      <w:rPr>
                        <w:sz w:val="16"/>
                        <w:lang w:val="en-US"/>
                      </w:rPr>
                      <w:t>1</w:t>
                    </w:r>
                  </w:p>
                </w:txbxContent>
              </v:textbox>
            </v:shape>
            <v:shape id="_x0000_s2653" type="#_x0000_t202" style="position:absolute;left:4243;top:10195;width:456;height:142" o:regroupid="95" filled="f" stroked="f">
              <v:textbox style="mso-next-textbox:#_x0000_s2653" inset="0,0,0,0">
                <w:txbxContent>
                  <w:p w:rsidR="00335C85" w:rsidRDefault="0039262E">
                    <w:pPr>
                      <w:jc w:val="center"/>
                      <w:rPr>
                        <w:sz w:val="16"/>
                      </w:rPr>
                    </w:pPr>
                    <w:r>
                      <w:rPr>
                        <w:sz w:val="16"/>
                        <w:lang w:val="en-US"/>
                      </w:rPr>
                      <w:t>2</w:t>
                    </w:r>
                  </w:p>
                </w:txbxContent>
              </v:textbox>
            </v:shape>
            <v:line id="_x0000_s2654" style="position:absolute" from="1704,10221" to="1704,11641" o:regroupid="95"/>
            <v:rect id="_x0000_s2655" style="position:absolute;left:1562;top:10531;width:284;height:710" o:regroupid="95"/>
            <v:shape id="_x0000_s2656" type="#_x0000_t202" style="position:absolute;left:1738;top:11099;width:456;height:284" o:regroupid="95" filled="f" stroked="f">
              <v:textbox style="mso-next-textbox:#_x0000_s2656" inset="0,0,0,0">
                <w:txbxContent>
                  <w:p w:rsidR="00335C85" w:rsidRDefault="0039262E">
                    <w:pPr>
                      <w:jc w:val="center"/>
                      <w:rPr>
                        <w:sz w:val="16"/>
                      </w:rPr>
                    </w:pPr>
                    <w:r>
                      <w:rPr>
                        <w:sz w:val="16"/>
                        <w:lang w:val="en-US"/>
                      </w:rPr>
                      <w:t>R</w:t>
                    </w:r>
                    <w:r>
                      <w:rPr>
                        <w:sz w:val="16"/>
                        <w:vertAlign w:val="subscript"/>
                      </w:rPr>
                      <w:t>0</w:t>
                    </w:r>
                  </w:p>
                </w:txbxContent>
              </v:textbox>
            </v:shape>
            <v:shape id="_x0000_s2657" style="position:absolute;left:1771;top:9718;width:1287;height:1859;mso-wrap-distance-left:9pt;mso-wrap-distance-top:0;mso-wrap-distance-right:9pt;mso-wrap-distance-bottom:0;v-text-anchor:top" coordsize="1287,1859" o:regroupid="95" path="m,1826l,,1287,r,1859e" filled="f" strokecolor="gray">
              <v:stroke dashstyle="longDash" startarrow="classic" startarrowwidth="narrow" startarrowlength="short"/>
              <v:path arrowok="t"/>
            </v:shape>
            <v:shape id="_x0000_s2658" type="#_x0000_t202" style="position:absolute;left:4048;top:9872;width:456;height:142" o:regroupid="94" filled="f" stroked="f">
              <v:textbox style="mso-next-textbox:#_x0000_s2658" inset="0,0,0,0">
                <w:txbxContent>
                  <w:p w:rsidR="00335C85" w:rsidRDefault="0039262E">
                    <w:pPr>
                      <w:jc w:val="center"/>
                      <w:rPr>
                        <w:sz w:val="16"/>
                      </w:rPr>
                    </w:pPr>
                    <w:r>
                      <w:rPr>
                        <w:sz w:val="16"/>
                        <w:lang w:val="en-US"/>
                      </w:rPr>
                      <w:t>U</w:t>
                    </w:r>
                  </w:p>
                </w:txbxContent>
              </v:textbox>
            </v:shape>
          </v:group>
        </w:pict>
      </w:r>
      <w:r w:rsidR="0039262E">
        <w:rPr>
          <w:i/>
          <w:lang w:val="en-US"/>
        </w:rPr>
        <w:t>R</w:t>
      </w:r>
      <w:r w:rsidR="0039262E">
        <w:rPr>
          <w:i/>
          <w:vertAlign w:val="subscript"/>
        </w:rPr>
        <w:t>0</w:t>
      </w:r>
      <w:r w:rsidR="0039262E">
        <w:t xml:space="preserve"> — рабочее заземление электрической сети (не большее 40 Ом).</w:t>
      </w:r>
    </w:p>
    <w:p w:rsidR="00335C85" w:rsidRDefault="0039262E">
      <w:pPr>
        <w:pStyle w:val="a3"/>
        <w:ind w:left="3969" w:firstLine="284"/>
      </w:pPr>
      <w:r>
        <w:rPr>
          <w:position w:val="-30"/>
        </w:rPr>
        <w:object w:dxaOrig="1280" w:dyaOrig="680">
          <v:shape id="_x0000_i1033" type="#_x0000_t75" style="width:63.75pt;height:33.75pt" o:ole="" fillcolor="window">
            <v:imagedata r:id="rId22" o:title=""/>
          </v:shape>
          <o:OLEObject Type="Embed" ProgID="Equation.3" ShapeID="_x0000_i1033" DrawAspect="Content" ObjectID="_1469434967" r:id="rId23"/>
        </w:object>
      </w:r>
      <w:r>
        <w:t>;</w:t>
      </w:r>
    </w:p>
    <w:p w:rsidR="00335C85" w:rsidRDefault="0039262E">
      <w:pPr>
        <w:pStyle w:val="a3"/>
        <w:ind w:left="3969" w:firstLine="284"/>
      </w:pPr>
      <w:r>
        <w:t>Пусть человек касается 2-го провода (не как на рис.) Тогда он не попадет под напряжение прикосновения, т.к. второй провод — нулевой рабочий проводник (в случае отсутствия нагрузки в сети).</w:t>
      </w:r>
    </w:p>
    <w:p w:rsidR="00335C85" w:rsidRDefault="0039262E">
      <w:pPr>
        <w:pStyle w:val="a3"/>
        <w:ind w:left="3969" w:firstLine="284"/>
      </w:pPr>
      <w:r>
        <w:t>Пусть человек касается 1-го фазного провода. Тогда, согласно нашему алгоритму, определяем вид сети, вид включения, замыкаем цепь тока (через пострадавшего потечет ток).</w:t>
      </w:r>
    </w:p>
    <w:p w:rsidR="00335C85" w:rsidRDefault="0039262E">
      <w:pPr>
        <w:pStyle w:val="a3"/>
        <w:ind w:firstLine="284"/>
      </w:pPr>
      <w:r>
        <w:rPr>
          <w:i/>
        </w:rPr>
        <w:t xml:space="preserve">Пример: </w:t>
      </w:r>
      <w:r>
        <w:t xml:space="preserve">пусть напряжение </w:t>
      </w:r>
      <w:r>
        <w:rPr>
          <w:i/>
          <w:lang w:val="en-US"/>
        </w:rPr>
        <w:t>U</w:t>
      </w:r>
      <w:r>
        <w:rPr>
          <w:i/>
        </w:rPr>
        <w:t xml:space="preserve"> = 36 В</w:t>
      </w:r>
      <w:r>
        <w:t xml:space="preserve">, тогда </w:t>
      </w:r>
      <w:r>
        <w:rPr>
          <w:position w:val="-24"/>
        </w:rPr>
        <w:object w:dxaOrig="2240" w:dyaOrig="620">
          <v:shape id="_x0000_i1034" type="#_x0000_t75" style="width:111.75pt;height:30.75pt" o:ole="" fillcolor="window">
            <v:imagedata r:id="rId24" o:title=""/>
          </v:shape>
          <o:OLEObject Type="Embed" ProgID="Equation.3" ShapeID="_x0000_i1034" DrawAspect="Content" ObjectID="_1469434968" r:id="rId25"/>
        </w:object>
      </w:r>
    </w:p>
    <w:p w:rsidR="00335C85" w:rsidRDefault="0039262E">
      <w:pPr>
        <w:pStyle w:val="a3"/>
        <w:ind w:firstLine="284"/>
      </w:pPr>
      <w:r>
        <w:t>Поэтому для обеспечения безопасности обслуживающего персонала необходимо использовать средства защиты и тогда эта формула принимает вид:</w:t>
      </w:r>
    </w:p>
    <w:p w:rsidR="00335C85" w:rsidRDefault="0039262E">
      <w:pPr>
        <w:pStyle w:val="a3"/>
        <w:ind w:firstLine="284"/>
      </w:pPr>
      <w:r>
        <w:rPr>
          <w:position w:val="-32"/>
        </w:rPr>
        <w:object w:dxaOrig="3760" w:dyaOrig="700">
          <v:shape id="_x0000_i1035" type="#_x0000_t75" style="width:188.25pt;height:35.25pt" o:ole="" fillcolor="window">
            <v:imagedata r:id="rId26" o:title=""/>
          </v:shape>
          <o:OLEObject Type="Embed" ProgID="Equation.3" ShapeID="_x0000_i1035" DrawAspect="Content" ObjectID="_1469434969" r:id="rId27"/>
        </w:object>
      </w:r>
      <w:r>
        <w:t>;</w:t>
      </w:r>
    </w:p>
    <w:p w:rsidR="00335C85" w:rsidRDefault="00335C85">
      <w:pPr>
        <w:pStyle w:val="a3"/>
        <w:ind w:firstLine="284"/>
      </w:pPr>
    </w:p>
    <w:p w:rsidR="00335C85" w:rsidRDefault="0039262E">
      <w:pPr>
        <w:pStyle w:val="a3"/>
        <w:ind w:firstLine="284"/>
      </w:pPr>
      <w:r>
        <w:t>Пусть в сеть включена нагрузка:</w:t>
      </w:r>
    </w:p>
    <w:p w:rsidR="00335C85" w:rsidRDefault="0055227A">
      <w:pPr>
        <w:pStyle w:val="a3"/>
        <w:ind w:firstLine="284"/>
      </w:pPr>
      <w:r>
        <w:rPr>
          <w:noProof/>
        </w:rPr>
        <w:pict>
          <v:group id="_x0000_s2740" style="position:absolute;left:0;text-align:left;margin-left:-.2pt;margin-top:5pt;width:201pt;height:108.75pt;z-index:251684864" coordorigin="847,14020" coordsize="4020,2175" o:allowincell="f">
            <v:group id="_x0000_s2737" style="position:absolute;left:1687;top:15805;width:2712;height:342" coordorigin="4520,15789" coordsize="2712,342" o:regroupid="92">
              <v:shape id="_x0000_s2736" style="position:absolute;left:4520;top:15789;width:2712;height:342;mso-wrap-distance-left:9pt;mso-wrap-distance-top:0;mso-wrap-distance-right:9pt;mso-wrap-distance-bottom:0;v-text-anchor:top" coordsize="2712,342" path="m,342l2712,r,342l,342xe" fillcolor="#eaeaea" strokecolor="white">
                <v:path arrowok="t"/>
              </v:shape>
              <v:group id="_x0000_s2735" style="position:absolute;left:4520;top:15789;width:2712;height:342" coordorigin="4520,15789" coordsize="2712,342">
                <v:group id="_x0000_s2733" style="position:absolute;left:4520;top:15789;width:2712;height:342" coordorigin="4181,14940" coordsize="2344,1191">
                  <v:shape id="_x0000_s2712" style="position:absolute;left:4181;top:14940;width:2344;height:1191;mso-wrap-distance-left:9pt;mso-wrap-distance-top:0;mso-wrap-distance-right:9pt;mso-wrap-distance-bottom:0;v-text-anchor:top" coordsize="2344,1191" path="m,1191l2344,e" fillcolor="silver" strokecolor="gray">
                    <v:path arrowok="t"/>
                  </v:shape>
                  <v:line id="_x0000_s2713" style="position:absolute" from="4859,15789" to="4859,16131" strokecolor="gray"/>
                  <v:line id="_x0000_s2714" style="position:absolute;flip:y" from="4972,15732" to="4972,16131" strokecolor="gray"/>
                  <v:line id="_x0000_s2715" style="position:absolute;flip:y" from="5085,15675" to="5085,16131" strokecolor="gray"/>
                  <v:line id="_x0000_s2716" style="position:absolute;flip:y" from="5198,15618" to="5198,16131" strokecolor="gray"/>
                  <v:line id="_x0000_s2717" style="position:absolute;flip:y" from="5311,15561" to="5311,16131" strokecolor="gray"/>
                  <v:line id="_x0000_s2718" style="position:absolute;flip:y" from="5424,15504" to="5424,16131" strokecolor="gray"/>
                  <v:line id="_x0000_s2719" style="position:absolute;flip:y" from="5537,15447" to="5537,16131" strokecolor="gray"/>
                  <v:line id="_x0000_s2720" style="position:absolute;flip:y" from="5650,15390" to="5650,16131" strokecolor="gray"/>
                  <v:line id="_x0000_s2721" style="position:absolute;flip:y" from="5763,15333" to="5763,16131" strokecolor="gray"/>
                  <v:line id="_x0000_s2722" style="position:absolute;flip:y" from="5876,15276" to="5876,16131" strokecolor="gray"/>
                  <v:line id="_x0000_s2723" style="position:absolute;flip:y" from="5989,15219" to="5989,16131" strokecolor="gray"/>
                  <v:line id="_x0000_s2724" style="position:absolute;flip:y" from="6102,15162" to="6102,16131" strokecolor="gray"/>
                  <v:line id="_x0000_s2725" style="position:absolute;flip:y" from="6215,15105" to="6215,16131" strokecolor="gray"/>
                  <v:line id="_x0000_s2726" style="position:absolute;flip:y" from="6328,15048" to="6328,16131" strokecolor="gray"/>
                  <v:line id="_x0000_s2727" style="position:absolute;flip:y" from="6441,14991" to="6441,16131" strokecolor="gray"/>
                  <v:line id="_x0000_s2728" style="position:absolute" from="4746,15846" to="4746,16131" strokecolor="gray"/>
                  <v:line id="_x0000_s2729" style="position:absolute" from="4633,15903" to="4633,16131" strokecolor="gray"/>
                  <v:line id="_x0000_s2730" style="position:absolute" from="4520,15960" to="4520,16131" strokecolor="gray"/>
                  <v:line id="_x0000_s2731" style="position:absolute" from="4407,16017" to="4407,16131" strokecolor="gray"/>
                  <v:line id="_x0000_s2732" style="position:absolute" from="4294,16074" to="4294,16131" strokecolor="gray"/>
                </v:group>
                <v:line id="_x0000_s2734" style="position:absolute" from="4520,16131" to="7232,16131" strokecolor="white"/>
              </v:group>
            </v:group>
            <v:shape id="_x0000_s2702" style="position:absolute;left:4294;top:14193;width:339;height:554;mso-wrap-distance-left:9pt;mso-wrap-distance-top:0;mso-wrap-distance-right:9pt;mso-wrap-distance-bottom:0;v-text-anchor:top" coordsize="339,452" o:regroupid="92" path="m,l339,r,452l,452e" filled="f">
              <v:path arrowok="t"/>
            </v:shape>
            <v:group id="_x0000_s2661" style="position:absolute;left:1094;top:14412;width:550;height:126;rotation:90" coordorigin="1296,11068" coordsize="864,160" o:regroupid="92">
              <v:shape id="_x0000_s2662" type="#_x0000_t19" style="position:absolute;left:1360;top:11004;width:160;height:288;rotation:-90" coordsize="22086,43200" adj=",5982752,486" path="wr-21114,,22086,43200,486,,,43195nfewr-21114,,22086,43200,486,,,43195l486,21600nsxe">
                <v:path o:connectlocs="486,0;0,43195;486,21600"/>
              </v:shape>
              <v:shape id="_x0000_s2663" type="#_x0000_t19" style="position:absolute;left:1648;top:11004;width:160;height:288;rotation:-90" coordsize="22086,43200" adj=",5982752,486" path="wr-21114,,22086,43200,486,,,43195nfewr-21114,,22086,43200,486,,,43195l486,21600nsxe">
                <v:path o:connectlocs="486,0;0,43195;486,21600"/>
              </v:shape>
              <v:shape id="_x0000_s2664" type="#_x0000_t19" style="position:absolute;left:1936;top:11004;width:160;height:288;rotation:-90" coordsize="22086,43200" adj=",5982752,486" path="wr-21114,,22086,43200,486,,,43195nfewr-21114,,22086,43200,486,,,43195l486,21600nsxe">
                <v:path o:connectlocs="486,0;0,43195;486,21600"/>
              </v:shape>
            </v:group>
            <v:line id="_x0000_s2665" style="position:absolute" from="847,14200" to="1293,14200" o:regroupid="92"/>
            <v:line id="_x0000_s2666" style="position:absolute" from="847,14750" to="1293,14750" o:regroupid="92"/>
            <v:line id="_x0000_s2667" style="position:absolute" from="1516,14200" to="1516,14742" o:regroupid="92" strokeweight="1.5pt"/>
            <v:group id="_x0000_s2668" style="position:absolute;left:1389;top:14405;width:549;height:126;rotation:90;flip:x" coordorigin="1296,11068" coordsize="864,160" o:regroupid="92">
              <v:shape id="_x0000_s2669" type="#_x0000_t19" style="position:absolute;left:1360;top:11004;width:160;height:288;rotation:-90" coordsize="22086,43200" adj=",5982752,486" path="wr-21114,,22086,43200,486,,,43195nfewr-21114,,22086,43200,486,,,43195l486,21600nsxe">
                <v:path o:connectlocs="486,0;0,43195;486,21600"/>
              </v:shape>
              <v:shape id="_x0000_s2670" type="#_x0000_t19" style="position:absolute;left:1648;top:11004;width:160;height:288;rotation:-90" coordsize="22086,43200" adj=",5982752,486" path="wr-21114,,22086,43200,486,,,43195nfewr-21114,,22086,43200,486,,,43195l486,21600nsxe">
                <v:path o:connectlocs="486,0;0,43195;486,21600"/>
              </v:shape>
              <v:shape id="_x0000_s2671" type="#_x0000_t19" style="position:absolute;left:1936;top:11004;width:160;height:288;rotation:-90" coordsize="22086,43200" adj=",5982752,486" path="wr-21114,,22086,43200,486,,,43195nfewr-21114,,22086,43200,486,,,43195l486,21600nsxe">
                <v:path o:connectlocs="486,0;0,43195;486,21600"/>
              </v:shape>
            </v:group>
            <v:shape id="_x0000_s2672" style="position:absolute;left:1740;top:14201;width:2562;height:1" coordsize="2562,1" o:regroupid="92" path="m2562,l,e" filled="f">
              <v:path arrowok="t"/>
            </v:shape>
            <v:oval id="_x0000_s2673" style="position:absolute;left:4255;top:14150;width:111;height:90" o:regroupid="92"/>
            <v:line id="_x0000_s2674" style="position:absolute;flip:y" from="4255,14109" to="4366,14290" o:regroupid="92"/>
            <v:shape id="_x0000_s2675" type="#_x0000_t202" style="position:absolute;left:1293;top:14052;width:447;height:181" o:regroupid="92" filled="f" stroked="f">
              <v:textbox style="mso-next-textbox:#_x0000_s2675" inset="0,0,0">
                <w:txbxContent>
                  <w:p w:rsidR="00335C85" w:rsidRDefault="00335C85">
                    <w:pPr>
                      <w:jc w:val="center"/>
                      <w:rPr>
                        <w:sz w:val="16"/>
                      </w:rPr>
                    </w:pPr>
                  </w:p>
                </w:txbxContent>
              </v:textbox>
            </v:shape>
            <v:oval id="_x0000_s2676" style="position:absolute;left:4272;top:14700;width:111;height:90" o:regroupid="92"/>
            <v:line id="_x0000_s2677" style="position:absolute;flip:y" from="4272,14659" to="4383,14840" o:regroupid="92"/>
            <v:shape id="_x0000_s2678" style="position:absolute;left:1699;top:14735;width:2562;height:1" coordsize="2562,1" o:regroupid="92" path="m2562,l,e" filled="f">
              <v:path arrowok="t"/>
            </v:shape>
            <v:line id="_x0000_s2679" style="position:absolute" from="847,16182" to="4397,16182" o:regroupid="92" strokeweight="4.5pt">
              <v:stroke linestyle="thickThin"/>
            </v:line>
            <v:line id="_x0000_s2680" style="position:absolute" from="3971,14207" to="3971,16195" o:regroupid="92"/>
            <v:line id="_x0000_s2681" style="position:absolute" from="3403,14736" to="3403,16156" o:regroupid="92"/>
            <v:rect id="_x0000_s2682" style="position:absolute;left:3829;top:15046;width:284;height:710" o:regroupid="92"/>
            <v:rect id="_x0000_s2683" style="position:absolute;left:3261;top:15046;width:284;height:710" o:regroupid="92"/>
            <v:shape id="_x0000_s2684" type="#_x0000_t96" style="position:absolute;left:2730;top:15068;width:183;height:331" o:regroupid="92" strokeweight="1pt"/>
            <v:shape id="_x0000_s2685" style="position:absolute;left:2542;top:14723;width:281;height:786;mso-wrap-distance-left:9pt;mso-wrap-distance-top:0;mso-wrap-distance-right:9pt;mso-wrap-distance-bottom:0;v-text-anchor:top" coordsize="281,786" o:regroupid="92" path="m281,786l,711,1,e" filled="f" strokeweight="1pt">
              <v:path arrowok="t"/>
            </v:shape>
            <v:shape id="_x0000_s2686" style="position:absolute;left:2830;top:15839;width:122;height:331;mso-wrap-distance-left:9pt;mso-wrap-distance-top:0;mso-wrap-distance-right:9pt;mso-wrap-distance-bottom:0;v-text-anchor:top" coordsize="114,171" o:regroupid="92" path="m,57l114,r,171e" filled="f" strokeweight="1pt">
              <v:path arrowok="t"/>
            </v:shape>
            <v:shape id="_x0000_s2687" style="position:absolute;left:2709;top:15839;width:121;height:331;flip:x;mso-wrap-distance-left:9pt;mso-wrap-distance-top:0;mso-wrap-distance-right:9pt;mso-wrap-distance-bottom:0;v-text-anchor:top" coordsize="114,171" o:regroupid="92" path="m,57l114,r,171e" filled="f" strokeweight="1pt">
              <v:path arrowok="t"/>
            </v:shape>
            <v:line id="_x0000_s2688" style="position:absolute" from="2830,15399" to="2830,15949" o:regroupid="92" strokeweight="1pt"/>
            <v:shape id="_x0000_s2689" style="position:absolute;left:2826;top:15439;width:281;height:266;mso-wrap-distance-left:9pt;mso-wrap-distance-top:0;mso-wrap-distance-right:9pt;mso-wrap-distance-bottom:0;v-text-anchor:top" coordsize="281,266" o:regroupid="92" path="m,75l281,r-2,266e" filled="f" strokeweight="1pt">
              <v:path arrowok="t"/>
            </v:shape>
            <v:line id="_x0000_s2690" style="position:absolute" from="4165,14186" to="4165,14754" o:regroupid="92" strokecolor="#969696">
              <v:stroke startarrow="classic" startarrowwidth="narrow" startarrowlength="short" endarrow="classic" endarrowwidth="narrow" endarrowlength="short"/>
            </v:line>
            <v:shape id="_x0000_s2691" type="#_x0000_t202" style="position:absolute;left:4015;top:14384;width:456;height:142" o:regroupid="92" filled="f" stroked="f">
              <v:textbox style="mso-next-textbox:#_x0000_s2691" inset="0,0,0,0">
                <w:txbxContent>
                  <w:p w:rsidR="00335C85" w:rsidRDefault="00335C85">
                    <w:pPr>
                      <w:jc w:val="center"/>
                      <w:rPr>
                        <w:sz w:val="16"/>
                      </w:rPr>
                    </w:pPr>
                  </w:p>
                </w:txbxContent>
              </v:textbox>
            </v:shape>
            <v:shape id="_x0000_s2692" type="#_x0000_t202" style="position:absolute;left:2718;top:15614;width:456;height:284" o:regroupid="92" filled="f" stroked="f">
              <v:textbox style="mso-next-textbox:#_x0000_s2692" inset="0,0,0,0">
                <w:txbxContent>
                  <w:p w:rsidR="00335C85" w:rsidRDefault="0039262E">
                    <w:pPr>
                      <w:jc w:val="center"/>
                      <w:rPr>
                        <w:sz w:val="16"/>
                      </w:rPr>
                    </w:pPr>
                    <w:r>
                      <w:rPr>
                        <w:sz w:val="16"/>
                        <w:lang w:val="en-US"/>
                      </w:rPr>
                      <w:t>R</w:t>
                    </w:r>
                    <w:r>
                      <w:rPr>
                        <w:sz w:val="16"/>
                        <w:vertAlign w:val="subscript"/>
                      </w:rPr>
                      <w:t>ч</w:t>
                    </w:r>
                  </w:p>
                </w:txbxContent>
              </v:textbox>
            </v:shape>
            <v:shape id="_x0000_s2693" type="#_x0000_t202" style="position:absolute;left:3437;top:15614;width:456;height:284" o:regroupid="92" filled="f" stroked="f">
              <v:textbox style="mso-next-textbox:#_x0000_s2693" inset="0,0,0,0">
                <w:txbxContent>
                  <w:p w:rsidR="00335C85" w:rsidRDefault="0039262E">
                    <w:pPr>
                      <w:jc w:val="center"/>
                      <w:rPr>
                        <w:sz w:val="16"/>
                      </w:rPr>
                    </w:pPr>
                    <w:r>
                      <w:rPr>
                        <w:sz w:val="16"/>
                        <w:lang w:val="en-US"/>
                      </w:rPr>
                      <w:t>R</w:t>
                    </w:r>
                    <w:r>
                      <w:rPr>
                        <w:sz w:val="16"/>
                        <w:vertAlign w:val="subscript"/>
                      </w:rPr>
                      <w:t>2</w:t>
                    </w:r>
                  </w:p>
                </w:txbxContent>
              </v:textbox>
            </v:shape>
            <v:shape id="_x0000_s2694" type="#_x0000_t202" style="position:absolute;left:4008;top:15614;width:456;height:284" o:regroupid="92" filled="f" stroked="f">
              <v:textbox style="mso-next-textbox:#_x0000_s2694" inset="0,0,0,0">
                <w:txbxContent>
                  <w:p w:rsidR="00335C85" w:rsidRDefault="0039262E">
                    <w:pPr>
                      <w:jc w:val="center"/>
                      <w:rPr>
                        <w:sz w:val="16"/>
                      </w:rPr>
                    </w:pPr>
                    <w:r>
                      <w:rPr>
                        <w:sz w:val="16"/>
                        <w:lang w:val="en-US"/>
                      </w:rPr>
                      <w:t>R</w:t>
                    </w:r>
                    <w:r>
                      <w:rPr>
                        <w:sz w:val="16"/>
                        <w:vertAlign w:val="subscript"/>
                      </w:rPr>
                      <w:t>1</w:t>
                    </w:r>
                  </w:p>
                </w:txbxContent>
              </v:textbox>
            </v:shape>
            <v:shape id="_x0000_s2695" type="#_x0000_t202" style="position:absolute;left:4229;top:14020;width:456;height:142" o:regroupid="92" filled="f" stroked="f">
              <v:textbox style="mso-next-textbox:#_x0000_s2695" inset="0,0,0,0">
                <w:txbxContent>
                  <w:p w:rsidR="00335C85" w:rsidRDefault="0039262E">
                    <w:pPr>
                      <w:jc w:val="center"/>
                      <w:rPr>
                        <w:sz w:val="16"/>
                      </w:rPr>
                    </w:pPr>
                    <w:r>
                      <w:rPr>
                        <w:sz w:val="16"/>
                        <w:lang w:val="en-US"/>
                      </w:rPr>
                      <w:t>1</w:t>
                    </w:r>
                  </w:p>
                </w:txbxContent>
              </v:textbox>
            </v:shape>
            <v:shape id="_x0000_s2696" type="#_x0000_t202" style="position:absolute;left:4238;top:14551;width:456;height:142" o:regroupid="92" filled="f" stroked="f">
              <v:textbox style="mso-next-textbox:#_x0000_s2696" inset="0,0,0,0">
                <w:txbxContent>
                  <w:p w:rsidR="00335C85" w:rsidRDefault="0039262E">
                    <w:pPr>
                      <w:jc w:val="center"/>
                      <w:rPr>
                        <w:sz w:val="16"/>
                      </w:rPr>
                    </w:pPr>
                    <w:r>
                      <w:rPr>
                        <w:sz w:val="16"/>
                        <w:lang w:val="en-US"/>
                      </w:rPr>
                      <w:t>2</w:t>
                    </w:r>
                  </w:p>
                </w:txbxContent>
              </v:textbox>
            </v:shape>
            <v:line id="_x0000_s2697" style="position:absolute" from="1699,14746" to="1699,16166" o:regroupid="92"/>
            <v:rect id="_x0000_s2698" style="position:absolute;left:1557;top:15072;width:284;height:710" o:regroupid="92"/>
            <v:shape id="_x0000_s2699" type="#_x0000_t202" style="position:absolute;left:1733;top:15640;width:456;height:284" o:regroupid="92" filled="f" stroked="f">
              <v:textbox style="mso-next-textbox:#_x0000_s2699" inset="0,0,0,0">
                <w:txbxContent>
                  <w:p w:rsidR="00335C85" w:rsidRDefault="0039262E">
                    <w:pPr>
                      <w:jc w:val="center"/>
                      <w:rPr>
                        <w:sz w:val="16"/>
                      </w:rPr>
                    </w:pPr>
                    <w:r>
                      <w:rPr>
                        <w:sz w:val="16"/>
                        <w:lang w:val="en-US"/>
                      </w:rPr>
                      <w:t>R</w:t>
                    </w:r>
                    <w:r>
                      <w:rPr>
                        <w:sz w:val="16"/>
                        <w:vertAlign w:val="subscript"/>
                      </w:rPr>
                      <w:t>0</w:t>
                    </w:r>
                  </w:p>
                </w:txbxContent>
              </v:textbox>
            </v:shape>
            <v:shape id="_x0000_s2700" style="position:absolute;left:1755;top:14805;width:728;height:1280;mso-wrap-distance-left:9pt;mso-wrap-distance-top:0;mso-wrap-distance-right:9pt;mso-wrap-distance-bottom:0;v-text-anchor:top" coordsize="728,1280" o:regroupid="92" path="m11,1280l,,728,r,1275e" filled="f" strokecolor="gray">
              <v:stroke dashstyle="longDash" startarrow="classic" startarrowwidth="narrow" startarrowlength="short"/>
              <v:path arrowok="t"/>
            </v:shape>
            <v:shape id="_x0000_s2701" type="#_x0000_t202" style="position:absolute;left:4043;top:14373;width:456;height:142" o:regroupid="92" filled="f" stroked="f">
              <v:textbox style="mso-next-textbox:#_x0000_s2701" inset="0,0,0,0">
                <w:txbxContent>
                  <w:p w:rsidR="00335C85" w:rsidRDefault="0039262E">
                    <w:pPr>
                      <w:jc w:val="center"/>
                      <w:rPr>
                        <w:sz w:val="16"/>
                      </w:rPr>
                    </w:pPr>
                    <w:r>
                      <w:rPr>
                        <w:sz w:val="16"/>
                        <w:lang w:val="en-US"/>
                      </w:rPr>
                      <w:t>U</w:t>
                    </w:r>
                  </w:p>
                </w:txbxContent>
              </v:textbox>
            </v:shape>
            <v:rect id="_x0000_s2703" style="position:absolute;left:4520;top:14250;width:226;height:456" o:regroupid="92"/>
            <v:shape id="_x0000_s2704" type="#_x0000_t202" style="position:absolute;left:4411;top:14412;width:456;height:284" o:regroupid="92" filled="f" stroked="f">
              <v:textbox style="mso-next-textbox:#_x0000_s2704" inset="0,0,0,0">
                <w:txbxContent>
                  <w:p w:rsidR="00335C85" w:rsidRDefault="0039262E">
                    <w:pPr>
                      <w:jc w:val="center"/>
                      <w:rPr>
                        <w:sz w:val="16"/>
                        <w:vertAlign w:val="subscript"/>
                      </w:rPr>
                    </w:pPr>
                    <w:r>
                      <w:rPr>
                        <w:sz w:val="16"/>
                        <w:lang w:val="en-US"/>
                      </w:rPr>
                      <w:t>R</w:t>
                    </w:r>
                    <w:r>
                      <w:rPr>
                        <w:sz w:val="16"/>
                        <w:vertAlign w:val="subscript"/>
                        <w:lang w:val="en-US"/>
                      </w:rPr>
                      <w:t>н</w:t>
                    </w:r>
                  </w:p>
                </w:txbxContent>
              </v:textbox>
            </v:shape>
            <v:shape id="_x0000_s2706" type="#_x0000_t202" style="position:absolute;left:1412;top:14735;width:456;height:142" o:regroupid="92" filled="f" stroked="f">
              <v:textbox style="mso-next-textbox:#_x0000_s2706" inset="0,0,0,0">
                <w:txbxContent>
                  <w:p w:rsidR="00335C85" w:rsidRDefault="0039262E">
                    <w:pPr>
                      <w:jc w:val="center"/>
                      <w:rPr>
                        <w:sz w:val="16"/>
                      </w:rPr>
                    </w:pPr>
                    <w:r>
                      <w:rPr>
                        <w:sz w:val="16"/>
                        <w:lang w:val="en-US"/>
                      </w:rPr>
                      <w:t>a</w:t>
                    </w:r>
                  </w:p>
                </w:txbxContent>
              </v:textbox>
            </v:shape>
            <v:shape id="_x0000_s2707" type="#_x0000_t202" style="position:absolute;left:2405;top:14735;width:456;height:142" o:regroupid="92" filled="f" stroked="f">
              <v:textbox style="mso-next-textbox:#_x0000_s2707" inset="0,0,0,0">
                <w:txbxContent>
                  <w:p w:rsidR="00335C85" w:rsidRDefault="0039262E">
                    <w:pPr>
                      <w:jc w:val="center"/>
                      <w:rPr>
                        <w:sz w:val="16"/>
                      </w:rPr>
                    </w:pPr>
                    <w:r>
                      <w:rPr>
                        <w:sz w:val="16"/>
                        <w:lang w:val="en-US"/>
                      </w:rPr>
                      <w:t>b</w:t>
                    </w:r>
                  </w:p>
                </w:txbxContent>
              </v:textbox>
            </v:shape>
            <v:shape id="_x0000_s2708" type="#_x0000_t202" style="position:absolute;left:4177;top:14735;width:456;height:142" o:regroupid="92" filled="f" stroked="f">
              <v:textbox style="mso-next-textbox:#_x0000_s2708" inset="0,0,0,0">
                <w:txbxContent>
                  <w:p w:rsidR="00335C85" w:rsidRDefault="0039262E">
                    <w:pPr>
                      <w:jc w:val="center"/>
                      <w:rPr>
                        <w:sz w:val="16"/>
                      </w:rPr>
                    </w:pPr>
                    <w:r>
                      <w:rPr>
                        <w:sz w:val="16"/>
                        <w:lang w:val="en-US"/>
                      </w:rPr>
                      <w:t>c</w:t>
                    </w:r>
                  </w:p>
                </w:txbxContent>
              </v:textbox>
            </v:shape>
            <v:shape id="_x0000_s2709" type="#_x0000_t202" style="position:absolute;left:4177;top:14193;width:456;height:142" o:regroupid="92" filled="f" stroked="f">
              <v:textbox style="mso-next-textbox:#_x0000_s2709" inset="0,0,0,0">
                <w:txbxContent>
                  <w:p w:rsidR="00335C85" w:rsidRDefault="0039262E">
                    <w:pPr>
                      <w:jc w:val="center"/>
                      <w:rPr>
                        <w:sz w:val="16"/>
                      </w:rPr>
                    </w:pPr>
                    <w:r>
                      <w:rPr>
                        <w:sz w:val="16"/>
                        <w:lang w:val="en-US"/>
                      </w:rPr>
                      <w:t>d</w:t>
                    </w:r>
                  </w:p>
                </w:txbxContent>
              </v:textbox>
            </v:shape>
            <v:line id="_x0000_s2710" style="position:absolute" from="1921,14250" to="3729,14250" o:regroupid="92" strokecolor="gray">
              <v:stroke dashstyle="longDash" endarrow="classic" endarrowwidth="narrow" endarrowlength="short"/>
            </v:line>
            <v:shape id="_x0000_s2711" type="#_x0000_t202" style="position:absolute;left:2486;top:14251;width:456;height:284" o:regroupid="92" filled="f" stroked="f">
              <v:textbox style="mso-next-textbox:#_x0000_s2711" inset="0,0,0,0">
                <w:txbxContent>
                  <w:p w:rsidR="00335C85" w:rsidRDefault="0039262E">
                    <w:pPr>
                      <w:jc w:val="center"/>
                      <w:rPr>
                        <w:sz w:val="16"/>
                        <w:vertAlign w:val="subscript"/>
                        <w:lang w:val="en-US"/>
                      </w:rPr>
                    </w:pPr>
                    <w:r>
                      <w:rPr>
                        <w:sz w:val="16"/>
                        <w:lang w:val="en-US"/>
                      </w:rPr>
                      <w:t>I</w:t>
                    </w:r>
                    <w:r>
                      <w:rPr>
                        <w:sz w:val="16"/>
                        <w:vertAlign w:val="subscript"/>
                      </w:rPr>
                      <w:t>н</w:t>
                    </w:r>
                  </w:p>
                </w:txbxContent>
              </v:textbox>
            </v:shape>
            <v:shape id="_x0000_s2739" type="#_x0000_t202" style="position:absolute;left:1506;top:14193;width:456;height:142" filled="f" stroked="f">
              <v:textbox style="mso-next-textbox:#_x0000_s2739" inset="0,0,0,0">
                <w:txbxContent>
                  <w:p w:rsidR="00335C85" w:rsidRDefault="0039262E">
                    <w:pPr>
                      <w:jc w:val="center"/>
                      <w:rPr>
                        <w:sz w:val="16"/>
                      </w:rPr>
                    </w:pPr>
                    <w:r>
                      <w:rPr>
                        <w:sz w:val="16"/>
                        <w:lang w:val="en-US"/>
                      </w:rPr>
                      <w:t>e</w:t>
                    </w:r>
                  </w:p>
                </w:txbxContent>
              </v:textbox>
            </v:shape>
          </v:group>
        </w:pict>
      </w:r>
    </w:p>
    <w:p w:rsidR="00335C85" w:rsidRDefault="0039262E">
      <w:pPr>
        <w:pStyle w:val="a3"/>
        <w:ind w:left="3969" w:firstLine="284"/>
        <w:rPr>
          <w:b/>
          <w:i/>
        </w:rPr>
      </w:pPr>
      <w:r>
        <w:rPr>
          <w:b/>
          <w:i/>
        </w:rPr>
        <w:t>Вариант 1.</w:t>
      </w:r>
    </w:p>
    <w:p w:rsidR="00335C85" w:rsidRDefault="0039262E">
      <w:pPr>
        <w:pStyle w:val="a3"/>
        <w:ind w:left="3533" w:firstLine="720"/>
      </w:pPr>
      <w:r>
        <w:t>Если человек касается нулевого провода:</w:t>
      </w:r>
    </w:p>
    <w:p w:rsidR="00335C85" w:rsidRDefault="0039262E">
      <w:pPr>
        <w:pStyle w:val="a3"/>
        <w:ind w:left="3969" w:firstLine="284"/>
      </w:pPr>
      <w:r>
        <w:rPr>
          <w:position w:val="-12"/>
        </w:rPr>
        <w:object w:dxaOrig="3440" w:dyaOrig="360">
          <v:shape id="_x0000_i1036" type="#_x0000_t75" style="width:171.75pt;height:18pt" o:ole="" fillcolor="window">
            <v:imagedata r:id="rId28" o:title=""/>
          </v:shape>
          <o:OLEObject Type="Embed" ProgID="Equation.3" ShapeID="_x0000_i1036" DrawAspect="Content" ObjectID="_1469434970" r:id="rId29"/>
        </w:object>
      </w:r>
    </w:p>
    <w:p w:rsidR="00335C85" w:rsidRDefault="0039262E">
      <w:pPr>
        <w:pStyle w:val="a3"/>
        <w:ind w:left="3969" w:firstLine="284"/>
        <w:rPr>
          <w:spacing w:val="-2"/>
        </w:rPr>
      </w:pPr>
      <w:r>
        <w:rPr>
          <w:spacing w:val="-2"/>
          <w:position w:val="-12"/>
        </w:rPr>
        <w:object w:dxaOrig="580" w:dyaOrig="360">
          <v:shape id="_x0000_i1037" type="#_x0000_t75" style="width:29.25pt;height:18pt" o:ole="" fillcolor="window">
            <v:imagedata r:id="rId30" o:title=""/>
          </v:shape>
          <o:OLEObject Type="Embed" ProgID="Equation.3" ShapeID="_x0000_i1037" DrawAspect="Content" ObjectID="_1469434971" r:id="rId31"/>
        </w:object>
      </w:r>
      <w:r>
        <w:rPr>
          <w:spacing w:val="-2"/>
        </w:rPr>
        <w:t>- напряжение падения на человеке – напряжение прикосновения;</w:t>
      </w:r>
    </w:p>
    <w:p w:rsidR="00335C85" w:rsidRDefault="0039262E">
      <w:pPr>
        <w:pStyle w:val="a3"/>
        <w:ind w:left="3969" w:firstLine="284"/>
      </w:pPr>
      <w:r>
        <w:rPr>
          <w:position w:val="-30"/>
        </w:rPr>
        <w:object w:dxaOrig="1280" w:dyaOrig="680">
          <v:shape id="_x0000_i1038" type="#_x0000_t75" style="width:63.75pt;height:33.75pt" o:ole="" fillcolor="window">
            <v:imagedata r:id="rId32" o:title=""/>
          </v:shape>
          <o:OLEObject Type="Embed" ProgID="Equation.3" ShapeID="_x0000_i1038" DrawAspect="Content" ObjectID="_1469434972" r:id="rId33"/>
        </w:object>
      </w:r>
      <w:r>
        <w:t>;</w:t>
      </w:r>
    </w:p>
    <w:p w:rsidR="00335C85" w:rsidRDefault="0039262E">
      <w:pPr>
        <w:pStyle w:val="a3"/>
        <w:ind w:firstLine="284"/>
      </w:pPr>
      <w:r>
        <w:br w:type="page"/>
      </w:r>
      <w:r>
        <w:lastRenderedPageBreak/>
        <w:t>Падения напряжения в сети должны быть не более 5% на каждый провод. Допустим, что напряжения на проводах 1 и 2 равны (</w:t>
      </w:r>
      <w:r>
        <w:rPr>
          <w:lang w:val="en-US"/>
        </w:rPr>
        <w:t>U</w:t>
      </w:r>
      <w:r>
        <w:rPr>
          <w:vertAlign w:val="subscript"/>
        </w:rPr>
        <w:t>с</w:t>
      </w:r>
      <w:r>
        <w:t xml:space="preserve"> = 220 В, </w:t>
      </w:r>
      <w:r>
        <w:rPr>
          <w:lang w:val="en-US"/>
        </w:rPr>
        <w:t>U</w:t>
      </w:r>
      <w:r>
        <w:rPr>
          <w:vertAlign w:val="subscript"/>
          <w:lang w:val="en-US"/>
        </w:rPr>
        <w:t>d</w:t>
      </w:r>
      <w:r>
        <w:t xml:space="preserve"> = 220 В – 0,05</w:t>
      </w:r>
      <w:r>
        <w:rPr>
          <w:lang w:val="en-US"/>
        </w:rPr>
        <w:t>U</w:t>
      </w:r>
      <w:r>
        <w:rPr>
          <w:vertAlign w:val="subscript"/>
        </w:rPr>
        <w:t>с</w:t>
      </w:r>
      <w:r>
        <w:t xml:space="preserve">, </w:t>
      </w:r>
      <w:r>
        <w:rPr>
          <w:lang w:val="en-US"/>
        </w:rPr>
        <w:t>U</w:t>
      </w:r>
      <w:r>
        <w:rPr>
          <w:vertAlign w:val="subscript"/>
          <w:lang w:val="en-US"/>
        </w:rPr>
        <w:t>a</w:t>
      </w:r>
      <w:r>
        <w:t xml:space="preserve"> = 0). Если человек коснется второго провода в точке С, то он попадет под напряжение, равное 5% от </w:t>
      </w:r>
      <w:r>
        <w:rPr>
          <w:lang w:val="en-US"/>
        </w:rPr>
        <w:t>U</w:t>
      </w:r>
      <w:r>
        <w:rPr>
          <w:vertAlign w:val="subscript"/>
          <w:lang w:val="en-US"/>
        </w:rPr>
        <w:t>c</w:t>
      </w:r>
      <w:r>
        <w:t>.</w:t>
      </w:r>
    </w:p>
    <w:p w:rsidR="00335C85" w:rsidRDefault="0039262E">
      <w:pPr>
        <w:pStyle w:val="a3"/>
        <w:ind w:firstLine="284"/>
      </w:pPr>
      <w:r>
        <w:rPr>
          <w:i/>
        </w:rPr>
        <w:t xml:space="preserve">Пример: </w:t>
      </w:r>
      <w:r>
        <w:t xml:space="preserve">пусть напряжение </w:t>
      </w:r>
      <w:r>
        <w:rPr>
          <w:i/>
          <w:lang w:val="en-US"/>
        </w:rPr>
        <w:t>U</w:t>
      </w:r>
      <w:r>
        <w:rPr>
          <w:i/>
        </w:rPr>
        <w:t xml:space="preserve"> = 220 В</w:t>
      </w:r>
      <w:r>
        <w:t>, тогда:</w:t>
      </w:r>
      <w:r>
        <w:tab/>
      </w:r>
      <w:r>
        <w:rPr>
          <w:lang w:val="en-US"/>
        </w:rPr>
        <w:t>U</w:t>
      </w:r>
      <w:r>
        <w:rPr>
          <w:vertAlign w:val="subscript"/>
          <w:lang w:val="en-US"/>
        </w:rPr>
        <w:t>a</w:t>
      </w:r>
      <w:r>
        <w:t xml:space="preserve"> = 0 В;</w:t>
      </w:r>
    </w:p>
    <w:p w:rsidR="00335C85" w:rsidRDefault="0039262E">
      <w:pPr>
        <w:pStyle w:val="a3"/>
        <w:ind w:left="4320"/>
      </w:pPr>
      <w:r>
        <w:rPr>
          <w:lang w:val="en-US"/>
        </w:rPr>
        <w:t>U</w:t>
      </w:r>
      <w:r>
        <w:rPr>
          <w:vertAlign w:val="subscript"/>
        </w:rPr>
        <w:t>с</w:t>
      </w:r>
      <w:r>
        <w:t xml:space="preserve"> = 11 В;</w:t>
      </w:r>
    </w:p>
    <w:p w:rsidR="00335C85" w:rsidRDefault="0039262E">
      <w:pPr>
        <w:pStyle w:val="a3"/>
        <w:ind w:left="4320"/>
      </w:pPr>
      <w:r>
        <w:rPr>
          <w:lang w:val="en-US"/>
        </w:rPr>
        <w:t>U</w:t>
      </w:r>
      <w:r>
        <w:rPr>
          <w:vertAlign w:val="subscript"/>
          <w:lang w:val="en-US"/>
        </w:rPr>
        <w:t>d</w:t>
      </w:r>
      <w:r>
        <w:t xml:space="preserve"> = 210 В;</w:t>
      </w:r>
    </w:p>
    <w:p w:rsidR="00335C85" w:rsidRDefault="0039262E">
      <w:pPr>
        <w:pStyle w:val="a3"/>
        <w:ind w:left="3600" w:firstLine="720"/>
      </w:pPr>
      <w:r>
        <w:rPr>
          <w:lang w:val="en-US"/>
        </w:rPr>
        <w:t>U</w:t>
      </w:r>
      <w:r>
        <w:rPr>
          <w:vertAlign w:val="subscript"/>
        </w:rPr>
        <w:t>е</w:t>
      </w:r>
      <w:r>
        <w:t xml:space="preserve"> = 220 В.</w:t>
      </w:r>
    </w:p>
    <w:p w:rsidR="00335C85" w:rsidRDefault="0039262E">
      <w:pPr>
        <w:pStyle w:val="a3"/>
        <w:ind w:firstLine="284"/>
        <w:rPr>
          <w:b/>
          <w:i/>
        </w:rPr>
      </w:pPr>
      <w:r>
        <w:rPr>
          <w:b/>
          <w:i/>
        </w:rPr>
        <w:t>Вариант 2.</w:t>
      </w:r>
    </w:p>
    <w:p w:rsidR="00335C85" w:rsidRDefault="0039262E">
      <w:pPr>
        <w:pStyle w:val="a3"/>
        <w:ind w:firstLine="284"/>
      </w:pPr>
      <w:r>
        <w:t xml:space="preserve">Рассмотрим аварийный режим, т.е. </w:t>
      </w:r>
      <w:r>
        <w:rPr>
          <w:lang w:val="en-US"/>
        </w:rPr>
        <w:t>R</w:t>
      </w:r>
      <w:r>
        <w:rPr>
          <w:vertAlign w:val="subscript"/>
        </w:rPr>
        <w:t>н</w:t>
      </w:r>
      <w:r>
        <w:t xml:space="preserve"> </w:t>
      </w:r>
      <w:r>
        <w:sym w:font="Symbol" w:char="F0AE"/>
      </w:r>
      <w:r>
        <w:t xml:space="preserve"> 0 (короткое замыкание). В этом случае </w:t>
      </w:r>
      <w:r>
        <w:rPr>
          <w:lang w:val="en-US"/>
        </w:rPr>
        <w:t>U</w:t>
      </w:r>
      <w:r>
        <w:rPr>
          <w:vertAlign w:val="subscript"/>
          <w:lang w:val="en-US"/>
        </w:rPr>
        <w:t>ed</w:t>
      </w:r>
      <w:r>
        <w:t xml:space="preserve"> = </w:t>
      </w:r>
      <w:r>
        <w:rPr>
          <w:lang w:val="en-US"/>
        </w:rPr>
        <w:t>U</w:t>
      </w:r>
      <w:r>
        <w:rPr>
          <w:vertAlign w:val="subscript"/>
          <w:lang w:val="en-US"/>
        </w:rPr>
        <w:t>ac</w:t>
      </w:r>
      <w:r>
        <w:t xml:space="preserve"> = 110 В.</w:t>
      </w:r>
    </w:p>
    <w:p w:rsidR="00335C85" w:rsidRDefault="0039262E">
      <w:pPr>
        <w:pStyle w:val="a3"/>
        <w:ind w:firstLine="284"/>
      </w:pPr>
      <w:r>
        <w:t>Рассмотрим трехфазную 4-проводную электрическую сеть с глухозаземленной нейтралью.</w:t>
      </w:r>
    </w:p>
    <w:p w:rsidR="00335C85" w:rsidRDefault="0055227A">
      <w:pPr>
        <w:pStyle w:val="a3"/>
        <w:ind w:left="5812" w:firstLine="284"/>
      </w:pPr>
      <w:r>
        <w:rPr>
          <w:noProof/>
        </w:rPr>
        <w:pict>
          <v:group id="_x0000_s2837" style="position:absolute;left:0;text-align:left;margin-left:-.8pt;margin-top:9.5pt;width:285pt;height:129.5pt;z-index:251685888" coordorigin="835,3248" coordsize="5700,2590" o:allowincell="f">
            <v:line id="_x0000_s2741" style="position:absolute" from="3629,4066" to="6079,4071"/>
            <v:shape id="_x0000_s2742" style="position:absolute;left:3628;top:3770;width:2478;height:7" coordsize="2478,6" path="m,6l2478,e" filled="f">
              <v:path arrowok="t"/>
            </v:shape>
            <v:line id="_x0000_s2743" style="position:absolute" from="835,3490" to="1123,3490"/>
            <v:line id="_x0000_s2744" style="position:absolute" from="835,3779" to="1123,3779"/>
            <v:line id="_x0000_s2745" style="position:absolute" from="835,4068" to="1123,4068"/>
            <v:shape id="_x0000_s2746" type="#_x0000_t19" style="position:absolute;left:1170;top:3245;width:193;height:288;rotation:-90" coordsize="22086,43200" adj=",5982752,486" path="wr-21114,,22086,43200,486,,,43195nfewr-21114,,22086,43200,486,,,43195l486,21600nsxe">
              <v:path o:connectlocs="486,0;0,43195;486,21600"/>
            </v:shape>
            <v:shape id="_x0000_s2747" type="#_x0000_t19" style="position:absolute;left:1458;top:3245;width:193;height:288;rotation:-90" coordsize="22086,43200" adj=",5982752,486" path="wr-21114,,22086,43200,486,,,43195nfewr-21114,,22086,43200,486,,,43195l486,21600nsxe">
              <v:path o:connectlocs="486,0;0,43195;486,21600"/>
            </v:shape>
            <v:shape id="_x0000_s2748" type="#_x0000_t19" style="position:absolute;left:1746;top:3245;width:193;height:288;rotation:-90" coordsize="22086,43200" adj=",5982752,486" path="wr-21114,,22086,43200,486,,,43195nfewr-21114,,22086,43200,486,,,43195l486,21600nsxe">
              <v:path o:connectlocs="486,0;0,43195;486,21600"/>
            </v:shape>
            <v:shape id="_x0000_s2749" type="#_x0000_t19" style="position:absolute;left:1170;top:3532;width:193;height:288;rotation:-90" coordsize="22086,43200" adj=",5982752,486" path="wr-21114,,22086,43200,486,,,43195nfewr-21114,,22086,43200,486,,,43195l486,21600nsxe">
              <v:path o:connectlocs="486,0;0,43195;486,21600"/>
            </v:shape>
            <v:shape id="_x0000_s2750" type="#_x0000_t19" style="position:absolute;left:1458;top:3532;width:193;height:288;rotation:-90" coordsize="22086,43200" adj=",5982752,486" path="wr-21114,,22086,43200,486,,,43195nfewr-21114,,22086,43200,486,,,43195l486,21600nsxe">
              <v:path o:connectlocs="486,0;0,43195;486,21600"/>
            </v:shape>
            <v:shape id="_x0000_s2751" type="#_x0000_t19" style="position:absolute;left:1746;top:3532;width:193;height:288;rotation:-90" coordsize="22086,43200" adj=",5982752,486" path="wr-21114,,22086,43200,486,,,43195nfewr-21114,,22086,43200,486,,,43195l486,21600nsxe">
              <v:path o:connectlocs="486,0;0,43195;486,21600"/>
            </v:shape>
            <v:shape id="_x0000_s2752" type="#_x0000_t19" style="position:absolute;left:1170;top:3824;width:193;height:288;rotation:-90" coordsize="22086,43200" adj=",5982752,486" path="wr-21114,,22086,43200,486,,,43195nfewr-21114,,22086,43200,486,,,43195l486,21600nsxe">
              <v:path o:connectlocs="486,0;0,43195;486,21600"/>
            </v:shape>
            <v:shape id="_x0000_s2753" type="#_x0000_t19" style="position:absolute;left:1458;top:3824;width:193;height:288;rotation:-90" coordsize="22086,43200" adj=",5982752,486" path="wr-21114,,22086,43200,486,,,43195nfewr-21114,,22086,43200,486,,,43195l486,21600nsxe">
              <v:path o:connectlocs="486,0;0,43195;486,21600"/>
            </v:shape>
            <v:shape id="_x0000_s2754" type="#_x0000_t19" style="position:absolute;left:1746;top:3824;width:193;height:288;rotation:-90" coordsize="22086,43200" adj=",5982752,486" path="wr-21114,,22086,43200,486,,,43195nfewr-21114,,22086,43200,486,,,43195l486,21600nsxe">
              <v:path o:connectlocs="486,0;0,43195;486,21600"/>
            </v:shape>
            <v:line id="_x0000_s2755" style="position:absolute" from="1987,3490" to="2275,3490"/>
            <v:line id="_x0000_s2756" style="position:absolute" from="1987,3779" to="2275,3779"/>
            <v:line id="_x0000_s2757" style="position:absolute" from="1987,4068" to="2275,4068"/>
            <v:line id="_x0000_s2758" style="position:absolute" from="2277,3490" to="2277,4068"/>
            <v:line id="_x0000_s2759" style="position:absolute" from="2377,3526" to="2377,4040" strokeweight="2.25pt"/>
            <v:shape id="_x0000_s2760" type="#_x0000_t19" style="position:absolute;left:3392;top:3245;width:193;height:288;rotation:-90;flip:x" coordsize="22086,43200" adj=",5982752,486" path="wr-21114,,22086,43200,486,,,43195nfewr-21114,,22086,43200,486,,,43195l486,21600nsxe">
              <v:path o:connectlocs="486,0;0,43195;486,21600"/>
            </v:shape>
            <v:shape id="_x0000_s2761" type="#_x0000_t19" style="position:absolute;left:3104;top:3245;width:193;height:288;rotation:-90;flip:x" coordsize="22086,43200" adj=",5982752,486" path="wr-21114,,22086,43200,486,,,43195nfewr-21114,,22086,43200,486,,,43195l486,21600nsxe">
              <v:path o:connectlocs="486,0;0,43195;486,21600"/>
            </v:shape>
            <v:shape id="_x0000_s2762" type="#_x0000_t19" style="position:absolute;left:2816;top:3245;width:193;height:288;rotation:-90;flip:x" coordsize="22086,43200" adj=",5982752,486" path="wr-21114,,22086,43200,486,,,43195nfewr-21114,,22086,43200,486,,,43195l486,21600nsxe">
              <v:path o:connectlocs="486,0;0,43195;486,21600"/>
            </v:shape>
            <v:shape id="_x0000_s2763" type="#_x0000_t19" style="position:absolute;left:3392;top:3532;width:193;height:288;rotation:-90;flip:x" coordsize="22086,43200" adj=",5982752,486" path="wr-21114,,22086,43200,486,,,43195nfewr-21114,,22086,43200,486,,,43195l486,21600nsxe">
              <v:path o:connectlocs="486,0;0,43195;486,21600"/>
            </v:shape>
            <v:shape id="_x0000_s2764" type="#_x0000_t19" style="position:absolute;left:3104;top:3532;width:193;height:288;rotation:-90;flip:x" coordsize="22086,43200" adj=",5982752,486" path="wr-21114,,22086,43200,486,,,43195nfewr-21114,,22086,43200,486,,,43195l486,21600nsxe">
              <v:path o:connectlocs="486,0;0,43195;486,21600"/>
            </v:shape>
            <v:shape id="_x0000_s2765" type="#_x0000_t19" style="position:absolute;left:2816;top:3532;width:193;height:288;rotation:-90;flip:x" coordsize="22086,43200" adj=",5982752,486" path="wr-21114,,22086,43200,486,,,43195nfewr-21114,,22086,43200,486,,,43195l486,21600nsxe">
              <v:path o:connectlocs="486,0;0,43195;486,21600"/>
            </v:shape>
            <v:shape id="_x0000_s2766" type="#_x0000_t19" style="position:absolute;left:3392;top:3824;width:193;height:288;rotation:-90;flip:x" coordsize="22086,43200" adj=",5982752,486" path="wr-21114,,22086,43200,486,,,43195nfewr-21114,,22086,43200,486,,,43195l486,21600nsxe">
              <v:path o:connectlocs="486,0;0,43195;486,21600"/>
            </v:shape>
            <v:shape id="_x0000_s2767" type="#_x0000_t19" style="position:absolute;left:3104;top:3824;width:193;height:288;rotation:-90;flip:x" coordsize="22086,43200" adj=",5982752,486" path="wr-21114,,22086,43200,486,,,43195nfewr-21114,,22086,43200,486,,,43195l486,21600nsxe">
              <v:path o:connectlocs="486,0;0,43195;486,21600"/>
            </v:shape>
            <v:shape id="_x0000_s2768" type="#_x0000_t19" style="position:absolute;left:2816;top:3824;width:193;height:288;rotation:-90;flip:x" coordsize="22086,43200" adj=",5982752,486" path="wr-21114,,22086,43200,486,,,43195nfewr-21114,,22086,43200,486,,,43195l486,21600nsxe">
              <v:path o:connectlocs="486,0;0,43195;486,21600"/>
            </v:shape>
            <v:line id="_x0000_s2769" style="position:absolute;flip:x" from="2481,3490" to="2769,3490"/>
            <v:line id="_x0000_s2770" style="position:absolute;flip:x" from="2481,3779" to="2769,3779"/>
            <v:line id="_x0000_s2771" style="position:absolute;flip:x" from="2481,4068" to="2769,4068"/>
            <v:line id="_x0000_s2772" style="position:absolute;flip:x" from="2479,3490" to="2479,4068"/>
            <v:shape id="_x0000_s2773" type="#_x0000_t202" style="position:absolute;left:2154;top:3248;width:456;height:274" filled="f" stroked="f">
              <v:textbox style="mso-next-textbox:#_x0000_s2773" inset="0,0,0,0">
                <w:txbxContent>
                  <w:p w:rsidR="00335C85" w:rsidRDefault="0039262E">
                    <w:pPr>
                      <w:jc w:val="center"/>
                      <w:rPr>
                        <w:sz w:val="16"/>
                        <w:lang w:val="en-US"/>
                      </w:rPr>
                    </w:pPr>
                    <w:r>
                      <w:rPr>
                        <w:sz w:val="16"/>
                        <w:lang w:val="en-US"/>
                      </w:rPr>
                      <w:t>TV</w:t>
                    </w:r>
                  </w:p>
                </w:txbxContent>
              </v:textbox>
            </v:shape>
            <v:shape id="_x0000_s2774" style="position:absolute;left:3629;top:3474;width:2438;height:4" coordsize="2438,3" path="m,3l2438,e" filled="f">
              <v:path arrowok="t"/>
            </v:shape>
            <v:oval id="_x0000_s2775" style="position:absolute;left:6033;top:3433;width:111;height:109"/>
            <v:line id="_x0000_s2776" style="position:absolute;flip:y" from="6033,3384" to="6144,3602"/>
            <v:oval id="_x0000_s2777" style="position:absolute;left:6039;top:3723;width:111;height:108"/>
            <v:line id="_x0000_s2778" style="position:absolute;flip:y" from="6039,3673" to="6150,3891"/>
            <v:oval id="_x0000_s2779" style="position:absolute;left:6039;top:4020;width:111;height:109"/>
            <v:line id="_x0000_s2780" style="position:absolute;flip:y" from="6039,3971" to="6150,4189"/>
            <v:shape id="_x0000_s2781" type="#_x0000_t202" style="position:absolute;left:6061;top:3274;width:456;height:275" filled="f" stroked="f">
              <v:textbox style="mso-next-textbox:#_x0000_s2781" inset="0,0,0,0">
                <w:txbxContent>
                  <w:p w:rsidR="00335C85" w:rsidRDefault="0039262E">
                    <w:pPr>
                      <w:jc w:val="center"/>
                      <w:rPr>
                        <w:sz w:val="16"/>
                        <w:lang w:val="en-US"/>
                      </w:rPr>
                    </w:pPr>
                    <w:r>
                      <w:rPr>
                        <w:sz w:val="16"/>
                        <w:lang w:val="en-US"/>
                      </w:rPr>
                      <w:t>A</w:t>
                    </w:r>
                  </w:p>
                </w:txbxContent>
              </v:textbox>
            </v:shape>
            <v:shape id="_x0000_s2782" type="#_x0000_t202" style="position:absolute;left:6079;top:3595;width:456;height:275" filled="f" stroked="f">
              <v:textbox style="mso-next-textbox:#_x0000_s2782" inset="0,0,0,0">
                <w:txbxContent>
                  <w:p w:rsidR="00335C85" w:rsidRDefault="0039262E">
                    <w:pPr>
                      <w:jc w:val="center"/>
                      <w:rPr>
                        <w:sz w:val="16"/>
                        <w:lang w:val="en-US"/>
                      </w:rPr>
                    </w:pPr>
                    <w:r>
                      <w:rPr>
                        <w:sz w:val="16"/>
                        <w:lang w:val="en-US"/>
                      </w:rPr>
                      <w:t>B</w:t>
                    </w:r>
                  </w:p>
                </w:txbxContent>
              </v:textbox>
            </v:shape>
            <v:shape id="_x0000_s2783" type="#_x0000_t202" style="position:absolute;left:6073;top:3900;width:456;height:275" filled="f" stroked="f">
              <v:textbox style="mso-next-textbox:#_x0000_s2783" inset="0,0,0,0">
                <w:txbxContent>
                  <w:p w:rsidR="00335C85" w:rsidRDefault="0039262E">
                    <w:pPr>
                      <w:jc w:val="center"/>
                      <w:rPr>
                        <w:sz w:val="16"/>
                        <w:lang w:val="en-US"/>
                      </w:rPr>
                    </w:pPr>
                    <w:r>
                      <w:rPr>
                        <w:sz w:val="16"/>
                        <w:lang w:val="en-US"/>
                      </w:rPr>
                      <w:t>C</w:t>
                    </w:r>
                  </w:p>
                </w:txbxContent>
              </v:textbox>
            </v:shape>
            <v:line id="_x0000_s2784" style="position:absolute" from="835,5838" to="6307,5838" strokeweight="4.5pt">
              <v:stroke linestyle="thickThin"/>
            </v:line>
            <v:shape id="_x0000_s2785" type="#_x0000_t96" style="position:absolute;left:3365;top:4510;width:183;height:399" strokeweight="1pt"/>
            <v:shape id="_x0000_s2786" style="position:absolute;left:3177;top:4951;width:285;height:316;mso-wrap-distance-left:9pt;mso-wrap-distance-top:0;mso-wrap-distance-right:9pt;mso-wrap-distance-bottom:0;v-text-anchor:top" coordsize="285,262" path="m281,75l,,285,262e" filled="f" strokeweight="1pt">
              <v:path arrowok="t"/>
            </v:shape>
            <v:shape id="_x0000_s2787" style="position:absolute;left:3465;top:5439;width:122;height:399;mso-wrap-distance-left:9pt;mso-wrap-distance-top:0;mso-wrap-distance-right:9pt;mso-wrap-distance-bottom:0;v-text-anchor:top" coordsize="114,171" path="m,57l114,r,171e" filled="f" strokeweight="1pt">
              <v:path arrowok="t"/>
            </v:shape>
            <v:shape id="_x0000_s2788" style="position:absolute;left:3344;top:5439;width:121;height:399;flip:x;mso-wrap-distance-left:9pt;mso-wrap-distance-top:0;mso-wrap-distance-right:9pt;mso-wrap-distance-bottom:0;v-text-anchor:top" coordsize="114,171" path="m,57l114,r,171e" filled="f" strokeweight="1pt">
              <v:path arrowok="t"/>
            </v:shape>
            <v:line id="_x0000_s2789" style="position:absolute" from="3465,4909" to="3465,5572" strokeweight="1pt"/>
            <v:shape id="_x0000_s2790" style="position:absolute;left:3461;top:4078;width:281;height:969;mso-wrap-distance-left:9pt;mso-wrap-distance-top:0;mso-wrap-distance-right:9pt;mso-wrap-distance-bottom:0;v-text-anchor:top" coordsize="281,804" path="m,804l281,729,278,e" filled="f" strokeweight="1pt">
              <v:path arrowok="t"/>
            </v:shape>
            <v:shape id="_x0000_s2791" type="#_x0000_t202" style="position:absolute;left:3001;top:5427;width:456;height:342" filled="f" stroked="f">
              <v:textbox style="mso-next-textbox:#_x0000_s2791" inset="0,0,0,0">
                <w:txbxContent>
                  <w:p w:rsidR="00335C85" w:rsidRDefault="0039262E">
                    <w:pPr>
                      <w:jc w:val="center"/>
                      <w:rPr>
                        <w:sz w:val="16"/>
                      </w:rPr>
                    </w:pPr>
                    <w:r>
                      <w:rPr>
                        <w:sz w:val="16"/>
                        <w:lang w:val="en-US"/>
                      </w:rPr>
                      <w:t>R</w:t>
                    </w:r>
                    <w:r>
                      <w:rPr>
                        <w:sz w:val="16"/>
                        <w:vertAlign w:val="subscript"/>
                      </w:rPr>
                      <w:t>ч</w:t>
                    </w:r>
                  </w:p>
                </w:txbxContent>
              </v:textbox>
            </v:shape>
            <v:line id="_x0000_s2792" style="position:absolute" from="4632,4072" to="4632,5790"/>
            <v:line id="_x0000_s2794" style="position:absolute" from="5145,3777" to="5145,5838"/>
            <v:line id="_x0000_s2796" style="position:absolute" from="5623,3483" to="5623,5779"/>
            <v:rect id="_x0000_s2798" style="position:absolute;left:4543;top:4533;width:171;height:961"/>
            <v:rect id="_x0000_s2799" style="position:absolute;left:5056;top:4533;width:171;height:961"/>
            <v:rect id="_x0000_s2800" style="position:absolute;left:5534;top:4533;width:171;height:961"/>
            <v:line id="_x0000_s2802" style="position:absolute" from="4917,4876" to="4917,5082" strokecolor="white" strokeweight="2.25pt"/>
            <v:line id="_x0000_s2803" style="position:absolute" from="4746,4876" to="4746,5082" strokecolor="white" strokeweight="2.25pt"/>
            <v:line id="_x0000_s2805" style="position:absolute" from="5395,4876" to="5395,5082" strokecolor="white" strokeweight="2.25pt"/>
            <v:line id="_x0000_s2806" style="position:absolute" from="5259,4876" to="5259,5082" strokecolor="white" strokeweight="2.25pt"/>
            <v:line id="_x0000_s2808" style="position:absolute" from="6079,4876" to="6079,5082" strokecolor="white" strokeweight="2.25pt"/>
            <v:line id="_x0000_s2809" style="position:absolute" from="5737,4876" to="5737,5082" strokecolor="white" strokeweight="2.25pt"/>
            <v:shape id="_x0000_s2810" type="#_x0000_t202" style="position:absolute;left:4233;top:5427;width:456;height:342" filled="f" stroked="f">
              <v:textbox style="mso-next-textbox:#_x0000_s2810" inset="0,0,0,0">
                <w:txbxContent>
                  <w:p w:rsidR="00335C85" w:rsidRDefault="0039262E">
                    <w:pPr>
                      <w:jc w:val="center"/>
                      <w:rPr>
                        <w:sz w:val="16"/>
                      </w:rPr>
                    </w:pPr>
                    <w:r>
                      <w:rPr>
                        <w:sz w:val="16"/>
                        <w:lang w:val="en-US"/>
                      </w:rPr>
                      <w:t>R</w:t>
                    </w:r>
                    <w:r>
                      <w:rPr>
                        <w:sz w:val="16"/>
                        <w:vertAlign w:val="subscript"/>
                      </w:rPr>
                      <w:t>изС</w:t>
                    </w:r>
                  </w:p>
                </w:txbxContent>
              </v:textbox>
            </v:shape>
            <v:shape id="_x0000_s2814" type="#_x0000_t202" style="position:absolute;left:4746;top:5427;width:456;height:342" filled="f" stroked="f">
              <v:textbox style="mso-next-textbox:#_x0000_s2814" inset="0,0,0,0">
                <w:txbxContent>
                  <w:p w:rsidR="00335C85" w:rsidRDefault="0039262E">
                    <w:pPr>
                      <w:jc w:val="center"/>
                      <w:rPr>
                        <w:sz w:val="16"/>
                      </w:rPr>
                    </w:pPr>
                    <w:r>
                      <w:rPr>
                        <w:sz w:val="16"/>
                        <w:lang w:val="en-US"/>
                      </w:rPr>
                      <w:t>R</w:t>
                    </w:r>
                    <w:r>
                      <w:rPr>
                        <w:sz w:val="16"/>
                        <w:vertAlign w:val="subscript"/>
                      </w:rPr>
                      <w:t>изВ</w:t>
                    </w:r>
                  </w:p>
                </w:txbxContent>
              </v:textbox>
            </v:shape>
            <v:shape id="_x0000_s2815" type="#_x0000_t202" style="position:absolute;left:5224;top:5427;width:456;height:342" filled="f" stroked="f">
              <v:textbox style="mso-next-textbox:#_x0000_s2815" inset="0,0,0,0">
                <w:txbxContent>
                  <w:p w:rsidR="00335C85" w:rsidRDefault="0039262E">
                    <w:pPr>
                      <w:jc w:val="center"/>
                      <w:rPr>
                        <w:sz w:val="16"/>
                      </w:rPr>
                    </w:pPr>
                    <w:r>
                      <w:rPr>
                        <w:sz w:val="16"/>
                        <w:lang w:val="en-US"/>
                      </w:rPr>
                      <w:t>R</w:t>
                    </w:r>
                    <w:r>
                      <w:rPr>
                        <w:sz w:val="16"/>
                        <w:vertAlign w:val="subscript"/>
                      </w:rPr>
                      <w:t>изА</w:t>
                    </w:r>
                  </w:p>
                </w:txbxContent>
              </v:textbox>
            </v:shape>
            <v:shape id="_x0000_s2819" style="position:absolute;left:3673;top:4119;width:153;height:1655;mso-wrap-distance-left:9pt;mso-wrap-distance-top:0;mso-wrap-distance-right:9pt;mso-wrap-distance-bottom:0;v-text-anchor:top" coordsize="153,1373" path="m153,r-3,765l,810r,563e" filled="f" strokecolor="gray">
              <v:stroke dashstyle="longDash" endarrow="classic" endarrowwidth="narrow" endarrowlength="short"/>
              <v:path arrowok="t"/>
            </v:shape>
            <v:shape id="_x0000_s2820" style="position:absolute;left:2486;top:4047;width:3616;height:285;mso-wrap-distance-left:9pt;mso-wrap-distance-top:0;mso-wrap-distance-right:9pt;mso-wrap-distance-bottom:0;v-text-anchor:top" coordsize="3616,285" path="m,l,285r3616,e" filled="f">
              <v:path arrowok="t"/>
            </v:shape>
            <v:shape id="_x0000_s2821" style="position:absolute;left:4129;top:4328;width:3;height:1462" coordsize="3,1462" path="m3,l,1462e" filled="f">
              <v:path arrowok="t"/>
            </v:shape>
            <v:rect id="_x0000_s2822" style="position:absolute;left:4039;top:4533;width:171;height:961"/>
            <v:line id="_x0000_s2823" style="position:absolute" from="4242,4876" to="4242,5082" strokecolor="white" strokeweight="2.25pt"/>
            <v:shape id="_x0000_s2824" type="#_x0000_t202" style="position:absolute;left:3729;top:5427;width:456;height:342" filled="f" stroked="f">
              <v:textbox style="mso-next-textbox:#_x0000_s2824" inset="0,0,0,0">
                <w:txbxContent>
                  <w:p w:rsidR="00335C85" w:rsidRDefault="0039262E">
                    <w:pPr>
                      <w:jc w:val="center"/>
                      <w:rPr>
                        <w:sz w:val="16"/>
                        <w:vertAlign w:val="subscript"/>
                      </w:rPr>
                    </w:pPr>
                    <w:r>
                      <w:rPr>
                        <w:sz w:val="16"/>
                        <w:lang w:val="en-US"/>
                      </w:rPr>
                      <w:t>R</w:t>
                    </w:r>
                    <w:r>
                      <w:rPr>
                        <w:sz w:val="16"/>
                        <w:vertAlign w:val="subscript"/>
                        <w:lang w:val="en-US"/>
                      </w:rPr>
                      <w:t>N</w:t>
                    </w:r>
                  </w:p>
                </w:txbxContent>
              </v:textbox>
            </v:shape>
            <v:shape id="_x0000_s2829" style="position:absolute;left:2478;top:4332;width:3;height:1462" coordsize="3,1462" path="m3,l,1462e" filled="f">
              <v:path arrowok="t"/>
            </v:shape>
            <v:rect id="_x0000_s2830" style="position:absolute;left:2388;top:4537;width:171;height:961"/>
            <v:line id="_x0000_s2831" style="position:absolute" from="2591,4880" to="2591,5086" strokecolor="white" strokeweight="2.25pt"/>
            <v:shape id="_x0000_s2832" type="#_x0000_t202" style="position:absolute;left:2078;top:5431;width:456;height:342" filled="f" stroked="f">
              <v:textbox style="mso-next-textbox:#_x0000_s2832" inset="0,0,0,0">
                <w:txbxContent>
                  <w:p w:rsidR="00335C85" w:rsidRDefault="0039262E">
                    <w:pPr>
                      <w:jc w:val="center"/>
                      <w:rPr>
                        <w:sz w:val="16"/>
                        <w:vertAlign w:val="subscript"/>
                      </w:rPr>
                    </w:pPr>
                    <w:r>
                      <w:rPr>
                        <w:sz w:val="16"/>
                        <w:lang w:val="en-US"/>
                      </w:rPr>
                      <w:t>R</w:t>
                    </w:r>
                    <w:r>
                      <w:rPr>
                        <w:sz w:val="16"/>
                        <w:vertAlign w:val="subscript"/>
                        <w:lang w:val="en-US"/>
                      </w:rPr>
                      <w:t>0</w:t>
                    </w:r>
                  </w:p>
                </w:txbxContent>
              </v:textbox>
            </v:shape>
            <v:shape id="_x0000_s2833" style="position:absolute;left:2599;top:4137;width:1017;height:1596;mso-wrap-distance-left:9pt;mso-wrap-distance-top:0;mso-wrap-distance-right:9pt;mso-wrap-distance-bottom:0;v-text-anchor:top" coordsize="1017,1653" path="m,1653l,,1017,e" filled="f" strokecolor="gray">
              <v:stroke dashstyle="longDash" endarrow="classic" endarrowwidth="narrow" endarrowlength="short"/>
              <v:path arrowok="t"/>
            </v:shape>
            <v:oval id="_x0000_s2834" style="position:absolute;left:6040;top:4276;width:111;height:109"/>
            <v:line id="_x0000_s2835" style="position:absolute;flip:y" from="6040,4227" to="6151,4445"/>
            <v:shape id="_x0000_s2836" type="#_x0000_t202" style="position:absolute;left:6074;top:4212;width:456;height:275" filled="f" stroked="f">
              <v:textbox style="mso-next-textbox:#_x0000_s2836" inset="0,0,0,0">
                <w:txbxContent>
                  <w:p w:rsidR="00335C85" w:rsidRDefault="0039262E">
                    <w:pPr>
                      <w:jc w:val="center"/>
                      <w:rPr>
                        <w:sz w:val="16"/>
                        <w:lang w:val="en-US"/>
                      </w:rPr>
                    </w:pPr>
                    <w:r>
                      <w:rPr>
                        <w:sz w:val="16"/>
                        <w:lang w:val="en-US"/>
                      </w:rPr>
                      <w:t>N</w:t>
                    </w:r>
                  </w:p>
                </w:txbxContent>
              </v:textbox>
            </v:shape>
          </v:group>
        </w:pict>
      </w:r>
    </w:p>
    <w:p w:rsidR="00335C85" w:rsidRDefault="0039262E">
      <w:pPr>
        <w:pStyle w:val="a3"/>
        <w:ind w:left="5812" w:firstLine="284"/>
      </w:pPr>
      <w:r>
        <w:t>Человек касается фазового провода С.</w:t>
      </w:r>
    </w:p>
    <w:p w:rsidR="00335C85" w:rsidRDefault="00335C85">
      <w:pPr>
        <w:pStyle w:val="a3"/>
        <w:ind w:left="5812" w:firstLine="284"/>
        <w:rPr>
          <w:i/>
        </w:rPr>
      </w:pPr>
    </w:p>
    <w:p w:rsidR="00335C85" w:rsidRDefault="0039262E">
      <w:pPr>
        <w:pStyle w:val="a3"/>
        <w:ind w:left="5812" w:firstLine="284"/>
        <w:rPr>
          <w:i/>
        </w:rPr>
      </w:pPr>
      <w:r>
        <w:rPr>
          <w:i/>
          <w:lang w:val="en-US"/>
        </w:rPr>
        <w:t>U</w:t>
      </w:r>
      <w:r>
        <w:rPr>
          <w:i/>
          <w:vertAlign w:val="subscript"/>
        </w:rPr>
        <w:t>ф</w:t>
      </w:r>
      <w:r>
        <w:rPr>
          <w:i/>
        </w:rPr>
        <w:t xml:space="preserve"> &lt; </w:t>
      </w:r>
      <w:r>
        <w:rPr>
          <w:i/>
          <w:lang w:val="en-US"/>
        </w:rPr>
        <w:t>U</w:t>
      </w:r>
      <w:r>
        <w:rPr>
          <w:i/>
          <w:vertAlign w:val="subscript"/>
        </w:rPr>
        <w:t>пр</w:t>
      </w:r>
      <w:r>
        <w:rPr>
          <w:i/>
        </w:rPr>
        <w:t xml:space="preserve"> &lt; </w:t>
      </w:r>
      <w:r>
        <w:rPr>
          <w:i/>
          <w:lang w:val="en-US"/>
        </w:rPr>
        <w:t>U</w:t>
      </w:r>
      <w:r>
        <w:rPr>
          <w:i/>
          <w:vertAlign w:val="subscript"/>
        </w:rPr>
        <w:t>лин</w:t>
      </w:r>
      <w:r>
        <w:rPr>
          <w:i/>
        </w:rPr>
        <w:t>;</w:t>
      </w:r>
    </w:p>
    <w:p w:rsidR="00335C85" w:rsidRDefault="0039262E">
      <w:pPr>
        <w:pStyle w:val="a3"/>
        <w:ind w:left="5812" w:firstLine="284"/>
      </w:pPr>
      <w:r>
        <w:rPr>
          <w:position w:val="-30"/>
          <w:lang w:val="en-US"/>
        </w:rPr>
        <w:object w:dxaOrig="1280" w:dyaOrig="720">
          <v:shape id="_x0000_i1039" type="#_x0000_t75" style="width:63.75pt;height:36pt" o:ole="" fillcolor="window">
            <v:imagedata r:id="rId34" o:title=""/>
          </v:shape>
          <o:OLEObject Type="Embed" ProgID="Equation.3" ShapeID="_x0000_i1039" DrawAspect="Content" ObjectID="_1469434973" r:id="rId35"/>
        </w:object>
      </w:r>
      <w:r>
        <w:t>;</w:t>
      </w:r>
    </w:p>
    <w:p w:rsidR="00335C85" w:rsidRDefault="00335C85">
      <w:pPr>
        <w:pStyle w:val="a3"/>
        <w:ind w:left="5812" w:firstLine="284"/>
      </w:pPr>
    </w:p>
    <w:p w:rsidR="00335C85" w:rsidRDefault="0039262E">
      <w:pPr>
        <w:pStyle w:val="a3"/>
        <w:ind w:left="5812" w:firstLine="284"/>
      </w:pPr>
      <w:r>
        <w:t>В общем случае:</w:t>
      </w:r>
    </w:p>
    <w:p w:rsidR="00335C85" w:rsidRDefault="0039262E">
      <w:pPr>
        <w:pStyle w:val="a3"/>
        <w:ind w:firstLine="6096"/>
      </w:pPr>
      <w:r>
        <w:rPr>
          <w:position w:val="-32"/>
        </w:rPr>
        <w:object w:dxaOrig="3760" w:dyaOrig="700">
          <v:shape id="_x0000_i1040" type="#_x0000_t75" style="width:188.25pt;height:35.25pt" o:ole="" fillcolor="window">
            <v:imagedata r:id="rId26" o:title=""/>
          </v:shape>
          <o:OLEObject Type="Embed" ProgID="Equation.3" ShapeID="_x0000_i1040" DrawAspect="Content" ObjectID="_1469434974" r:id="rId36"/>
        </w:object>
      </w:r>
      <w:r>
        <w:t>;</w:t>
      </w:r>
    </w:p>
    <w:p w:rsidR="00335C85" w:rsidRDefault="00335C85">
      <w:pPr>
        <w:pStyle w:val="a3"/>
        <w:ind w:firstLine="284"/>
      </w:pPr>
    </w:p>
    <w:p w:rsidR="00335C85" w:rsidRDefault="00335C85">
      <w:pPr>
        <w:pStyle w:val="a3"/>
      </w:pPr>
    </w:p>
    <w:p w:rsidR="00335C85" w:rsidRDefault="0039262E">
      <w:pPr>
        <w:pStyle w:val="a3"/>
        <w:ind w:firstLine="1134"/>
        <w:rPr>
          <w:b/>
          <w:smallCaps/>
        </w:rPr>
      </w:pPr>
      <w:r>
        <w:rPr>
          <w:b/>
          <w:smallCaps/>
        </w:rPr>
        <w:t>== Вопрос 2 ==</w:t>
      </w:r>
    </w:p>
    <w:p w:rsidR="00335C85" w:rsidRDefault="0039262E">
      <w:pPr>
        <w:pStyle w:val="a3"/>
        <w:ind w:firstLine="1134"/>
        <w:rPr>
          <w:b/>
          <w:i/>
          <w:smallCaps/>
        </w:rPr>
      </w:pPr>
      <w:r>
        <w:rPr>
          <w:i/>
          <w:smallCaps/>
        </w:rPr>
        <w:t>Анализ условий безопасности в зоне замыкания тока на землю</w:t>
      </w:r>
      <w:r>
        <w:rPr>
          <w:b/>
          <w:i/>
          <w:smallCaps/>
        </w:rPr>
        <w:t>.</w:t>
      </w:r>
    </w:p>
    <w:p w:rsidR="00335C85" w:rsidRDefault="00335C85">
      <w:pPr>
        <w:pStyle w:val="a3"/>
        <w:ind w:firstLine="284"/>
      </w:pPr>
    </w:p>
    <w:p w:rsidR="00335C85" w:rsidRDefault="0039262E">
      <w:pPr>
        <w:pStyle w:val="a3"/>
        <w:ind w:firstLine="284"/>
      </w:pPr>
      <w:r>
        <w:rPr>
          <w:b/>
          <w:i/>
        </w:rPr>
        <w:t>Электрическим замыканием на землю</w:t>
      </w:r>
      <w:r>
        <w:t xml:space="preserve"> называется случайное электрическое соединение находящихся под напряжением частей ЭУ с землей или с металлическими нетоковедущими частями не изолированными от земли.</w:t>
      </w:r>
    </w:p>
    <w:p w:rsidR="00335C85" w:rsidRDefault="0039262E">
      <w:pPr>
        <w:pStyle w:val="a3"/>
        <w:ind w:firstLine="284"/>
      </w:pPr>
      <w:r>
        <w:t>Во всех случаях, кроме двухфазного прикосновения (см. варианты включения человека в электрическую сеть), в цепи тока через человека участвует земля. Одна из точек касания или обе находятся на поверхности земли. При этом ток, проходящий через человека зависит от тока замыкания на землю. Т.к. размеры электродов, их форма могут быть различными, а также состав и электрические свойства грунта неоднородны, то и закон распределения потенциала в земле имеет сложную зависимость.</w:t>
      </w:r>
    </w:p>
    <w:p w:rsidR="00335C85" w:rsidRDefault="0039262E">
      <w:pPr>
        <w:pStyle w:val="a3"/>
        <w:ind w:firstLine="284"/>
      </w:pPr>
      <w:r>
        <w:t>С целью упрощения картины растекания тока замыкания в земле сделаем два допущения:</w:t>
      </w:r>
    </w:p>
    <w:p w:rsidR="00335C85" w:rsidRDefault="0039262E" w:rsidP="0039262E">
      <w:pPr>
        <w:pStyle w:val="a3"/>
        <w:numPr>
          <w:ilvl w:val="0"/>
          <w:numId w:val="118"/>
        </w:numPr>
        <w:tabs>
          <w:tab w:val="clear" w:pos="360"/>
          <w:tab w:val="num" w:pos="644"/>
        </w:tabs>
        <w:ind w:left="644" w:hanging="218"/>
      </w:pPr>
      <w:r>
        <w:t>заземлитель имеет полушаровую форму;</w:t>
      </w:r>
    </w:p>
    <w:p w:rsidR="00335C85" w:rsidRDefault="0039262E" w:rsidP="0039262E">
      <w:pPr>
        <w:pStyle w:val="a3"/>
        <w:numPr>
          <w:ilvl w:val="0"/>
          <w:numId w:val="118"/>
        </w:numPr>
        <w:tabs>
          <w:tab w:val="clear" w:pos="360"/>
          <w:tab w:val="num" w:pos="644"/>
        </w:tabs>
        <w:ind w:left="644" w:hanging="218"/>
      </w:pPr>
      <w:r>
        <w:t>грунт однородный, удельная проводимость (</w:t>
      </w:r>
      <w:r>
        <w:sym w:font="Symbol" w:char="F072"/>
      </w:r>
      <w:r>
        <w:t>) и сопротивление грунта в любой точке постоянны.</w:t>
      </w:r>
    </w:p>
    <w:p w:rsidR="00335C85" w:rsidRDefault="0055227A">
      <w:pPr>
        <w:pStyle w:val="a3"/>
        <w:ind w:firstLine="284"/>
      </w:pPr>
      <w:r>
        <w:rPr>
          <w:noProof/>
        </w:rPr>
        <w:pict>
          <v:group id="_x0000_s2875" style="position:absolute;left:0;text-align:left;margin-left:-14.3pt;margin-top:7.75pt;width:316.4pt;height:176.6pt;z-index:251686912" coordorigin="565,9492" coordsize="6328,3532" o:allowincell="f">
            <v:shape id="_x0000_s2868" type="#_x0000_t202" style="position:absolute;left:3164;top:10460;width:3729;height:395" filled="f" stroked="f">
              <v:textbox style="mso-next-textbox:#_x0000_s2868" inset="0,0,0,0">
                <w:txbxContent>
                  <w:p w:rsidR="00335C85" w:rsidRDefault="0039262E">
                    <w:pPr>
                      <w:rPr>
                        <w:sz w:val="12"/>
                      </w:rPr>
                    </w:pPr>
                    <w:r>
                      <w:rPr>
                        <w:sz w:val="12"/>
                      </w:rPr>
                      <w:t>Закон растекания электрического тока на землю (гиперб.)</w:t>
                    </w:r>
                  </w:p>
                </w:txbxContent>
              </v:textbox>
            </v:shape>
            <v:shape id="_x0000_s2854" type="#_x0000_t19" style="position:absolute;left:1017;top:10057;width:904;height:1130;flip:y" o:regroupid="93" strokecolor="gray"/>
            <v:shape id="_x0000_s2855" type="#_x0000_t19" style="position:absolute;left:2599;top:10057;width:904;height:1130;flip:x y" o:regroupid="93" strokecolor="gray"/>
            <v:shape id="_x0000_s2848" type="#_x0000_t19" style="position:absolute;left:1469;top:10622;width:1582;height:2712;rotation:90" coordsize="21876,43200" o:regroupid="93" adj=",5946276,276" path="wr-21324,,21876,43200,276,,,43198nfewr-21324,,21876,43200,276,,,43198l276,21600nsxe" filled="t" fillcolor="#eaeaea" strokecolor="gray">
              <v:path o:connectlocs="276,0;0,43198;276,21600"/>
            </v:shape>
            <v:shape id="_x0000_s2847" type="#_x0000_t19" style="position:absolute;left:1582;top:10735;width:1356;height:2260;rotation:90" coordsize="21876,43200" o:regroupid="93" adj=",5946276,276" path="wr-21324,,21876,43200,276,,,43198nfewr-21324,,21876,43200,276,,,43198l276,21600nsxe" filled="t" strokecolor="gray">
              <v:path o:connectlocs="276,0;0,43198;276,21600"/>
            </v:shape>
            <v:line id="_x0000_s2838" style="position:absolute" from="904,10057" to="6102,10057" o:regroupid="93" strokeweight="3pt">
              <v:stroke linestyle="thinThin"/>
            </v:line>
            <v:shape id="_x0000_s2839" style="position:absolute;left:5085;top:9605;width:339;height:452;mso-wrap-distance-left:9pt;mso-wrap-distance-top:0;mso-wrap-distance-right:9pt;mso-wrap-distance-bottom:0;v-text-anchor:top" coordsize="339,452" o:regroupid="93" path="m,452l,,339,e" filled="f">
              <v:path arrowok="t"/>
            </v:shape>
            <v:shape id="_x0000_s2840" style="position:absolute;left:3842;top:9605;width:339;height:452;mso-wrap-distance-left:9pt;mso-wrap-distance-top:0;mso-wrap-distance-right:9pt;mso-wrap-distance-bottom:0;v-text-anchor:top" coordsize="339,452" o:regroupid="93" path="m,452l,,339,e" filled="f">
              <v:path arrowok="t"/>
            </v:shape>
            <v:rect id="_x0000_s2841" style="position:absolute;left:4181;top:9492;width:678;height:452" o:regroupid="93">
              <v:textbox style="mso-next-textbox:#_x0000_s2841">
                <w:txbxContent>
                  <w:p w:rsidR="00335C85" w:rsidRDefault="0039262E">
                    <w:pPr>
                      <w:jc w:val="center"/>
                      <w:rPr>
                        <w:vertAlign w:val="subscript"/>
                      </w:rPr>
                    </w:pPr>
                    <w:r>
                      <w:t>А</w:t>
                    </w:r>
                    <w:r>
                      <w:rPr>
                        <w:vertAlign w:val="subscript"/>
                      </w:rPr>
                      <w:t>1</w:t>
                    </w:r>
                  </w:p>
                </w:txbxContent>
              </v:textbox>
            </v:rect>
            <v:rect id="_x0000_s2843" style="position:absolute;left:5424;top:9492;width:678;height:452" o:regroupid="93">
              <v:textbox style="mso-next-textbox:#_x0000_s2843">
                <w:txbxContent>
                  <w:p w:rsidR="00335C85" w:rsidRDefault="0039262E">
                    <w:pPr>
                      <w:jc w:val="center"/>
                      <w:rPr>
                        <w:vertAlign w:val="subscript"/>
                      </w:rPr>
                    </w:pPr>
                    <w:r>
                      <w:t>А</w:t>
                    </w:r>
                    <w:r>
                      <w:rPr>
                        <w:vertAlign w:val="subscript"/>
                      </w:rPr>
                      <w:t>2</w:t>
                    </w:r>
                  </w:p>
                </w:txbxContent>
              </v:textbox>
            </v:rect>
            <v:line id="_x0000_s2844" style="position:absolute" from="904,11187" to="3842,11187" o:regroupid="93" strokeweight="4.5pt">
              <v:stroke linestyle="thickThin"/>
            </v:line>
            <v:line id="_x0000_s2845" style="position:absolute" from="2260,10057" to="2260,11187" o:regroupid="93" strokeweight="2.25pt"/>
            <v:line id="_x0000_s2849" style="position:absolute" from="2257,11555" to="2257,13024" o:regroupid="93">
              <v:stroke endarrow="classic" endarrowwidth="narrow" endarrowlength="long"/>
            </v:line>
            <v:line id="_x0000_s2850" style="position:absolute" from="2534,11300" to="3955,11665" o:regroupid="93">
              <v:stroke endarrow="classic" endarrowwidth="narrow" endarrowlength="long"/>
            </v:line>
            <v:line id="_x0000_s2851" style="position:absolute;flip:x" from="565,11300" to="1986,11665" o:regroupid="93">
              <v:stroke endarrow="classic" endarrowwidth="narrow" endarrowlength="long"/>
            </v:line>
            <v:line id="_x0000_s2852" style="position:absolute;flip:x" from="1017,11413" to="2147,12656" o:regroupid="93">
              <v:stroke endarrow="classic" endarrowwidth="narrow" endarrowlength="long"/>
            </v:line>
            <v:line id="_x0000_s2853" style="position:absolute" from="2373,11413" to="3503,12643" o:regroupid="93">
              <v:stroke endarrow="classic" endarrowwidth="narrow" endarrowlength="long"/>
            </v:line>
            <v:line id="_x0000_s2856" style="position:absolute" from="1921,10057" to="1921,11187" o:regroupid="93">
              <v:stroke dashstyle="longDash"/>
            </v:line>
            <v:line id="_x0000_s2857" style="position:absolute" from="2599,10057" to="2599,11187" o:regroupid="93">
              <v:stroke dashstyle="longDash"/>
            </v:line>
            <v:shape id="_x0000_s2858" type="#_x0000_t202" style="position:absolute;left:4294;top:10057;width:2486;height:226" o:regroupid="93" filled="f" stroked="f">
              <v:textbox style="mso-next-textbox:#_x0000_s2858" inset="0,0,0,0">
                <w:txbxContent>
                  <w:p w:rsidR="00335C85" w:rsidRDefault="0039262E">
                    <w:pPr>
                      <w:jc w:val="center"/>
                      <w:rPr>
                        <w:sz w:val="12"/>
                      </w:rPr>
                    </w:pPr>
                    <w:r>
                      <w:rPr>
                        <w:sz w:val="12"/>
                      </w:rPr>
                      <w:t>Магистраль заземления</w:t>
                    </w:r>
                  </w:p>
                </w:txbxContent>
              </v:textbox>
            </v:shape>
            <v:shape id="_x0000_s2859" type="#_x0000_t202" style="position:absolute;left:2086;top:9966;width:212;height:1342" o:regroupid="93" filled="f" stroked="f">
              <v:textbox style="layout-flow:vertical;mso-layout-flow-alt:bottom-to-top;mso-next-textbox:#_x0000_s2859" inset="0,0,0,0">
                <w:txbxContent>
                  <w:p w:rsidR="00335C85" w:rsidRDefault="0039262E">
                    <w:pPr>
                      <w:jc w:val="center"/>
                      <w:rPr>
                        <w:sz w:val="12"/>
                      </w:rPr>
                    </w:pPr>
                    <w:r>
                      <w:rPr>
                        <w:sz w:val="12"/>
                      </w:rPr>
                      <w:t>Заземлитель</w:t>
                    </w:r>
                  </w:p>
                </w:txbxContent>
              </v:textbox>
            </v:shape>
            <v:line id="_x0000_s2860" style="position:absolute" from="2257,11074" to="2596,11074" o:regroupid="93" strokecolor="gray">
              <v:stroke startarrow="classic" startarrowwidth="narrow" startarrowlength="short" endarrow="classic" endarrowwidth="narrow" endarrowlength="short"/>
            </v:line>
            <v:shape id="_x0000_s2862" type="#_x0000_t202" style="position:absolute;left:2147;top:10226;width:2486;height:226" o:regroupid="93" filled="f" stroked="f">
              <v:textbox style="mso-next-textbox:#_x0000_s2862" inset="0,0,0,0">
                <w:txbxContent>
                  <w:p w:rsidR="00335C85" w:rsidRDefault="0039262E">
                    <w:pPr>
                      <w:jc w:val="center"/>
                      <w:rPr>
                        <w:sz w:val="12"/>
                      </w:rPr>
                    </w:pPr>
                    <w:r>
                      <w:rPr>
                        <w:sz w:val="12"/>
                      </w:rPr>
                      <w:t>Радиус заземления</w:t>
                    </w:r>
                  </w:p>
                </w:txbxContent>
              </v:textbox>
            </v:shape>
            <v:shape id="_x0000_s2863" type="#_x0000_t202" style="position:absolute;left:2212;top:10912;width:445;height:226" o:regroupid="93" filled="f" stroked="f">
              <v:textbox style="mso-next-textbox:#_x0000_s2863" inset="0,0,0,0">
                <w:txbxContent>
                  <w:p w:rsidR="00335C85" w:rsidRDefault="0039262E">
                    <w:pPr>
                      <w:jc w:val="center"/>
                      <w:rPr>
                        <w:sz w:val="16"/>
                      </w:rPr>
                    </w:pPr>
                    <w:r>
                      <w:rPr>
                        <w:sz w:val="16"/>
                      </w:rPr>
                      <w:t>Х</w:t>
                    </w:r>
                    <w:r>
                      <w:rPr>
                        <w:sz w:val="16"/>
                        <w:vertAlign w:val="subscript"/>
                      </w:rPr>
                      <w:t>з</w:t>
                    </w:r>
                  </w:p>
                </w:txbxContent>
              </v:textbox>
            </v:shape>
            <v:shape id="_x0000_s2864" type="#_x0000_t202" style="position:absolute;left:3164;top:10961;width:445;height:226" o:regroupid="93" filled="f" stroked="f">
              <v:textbox style="mso-next-textbox:#_x0000_s2864" inset="0,0,0,0">
                <w:txbxContent>
                  <w:p w:rsidR="00335C85" w:rsidRDefault="0039262E">
                    <w:pPr>
                      <w:jc w:val="center"/>
                      <w:rPr>
                        <w:sz w:val="16"/>
                      </w:rPr>
                    </w:pPr>
                    <w:r>
                      <w:rPr>
                        <w:sz w:val="16"/>
                      </w:rPr>
                      <w:t>А</w:t>
                    </w:r>
                  </w:p>
                </w:txbxContent>
              </v:textbox>
            </v:shape>
            <v:shape id="_x0000_s2865" type="#_x0000_t202" style="position:absolute;left:1363;top:10622;width:445;height:226" o:regroupid="93" filled="f" stroked="f">
              <v:textbox style="mso-next-textbox:#_x0000_s2865" inset="0,0,0,0">
                <w:txbxContent>
                  <w:p w:rsidR="00335C85" w:rsidRDefault="0039262E">
                    <w:pPr>
                      <w:jc w:val="center"/>
                      <w:rPr>
                        <w:sz w:val="16"/>
                      </w:rPr>
                    </w:pPr>
                    <w:r>
                      <w:rPr>
                        <w:sz w:val="16"/>
                        <w:lang w:val="en-US"/>
                      </w:rPr>
                      <w:t>I</w:t>
                    </w:r>
                    <w:r>
                      <w:rPr>
                        <w:sz w:val="16"/>
                        <w:vertAlign w:val="subscript"/>
                      </w:rPr>
                      <w:t>з</w:t>
                    </w:r>
                  </w:p>
                </w:txbxContent>
              </v:textbox>
            </v:shape>
            <v:shape id="_x0000_s2869" style="position:absolute;left:2599;top:10395;width:1324;height:679;mso-wrap-distance-left:9pt;mso-wrap-distance-top:0;mso-wrap-distance-right:9pt;mso-wrap-distance-bottom:0;v-text-anchor:top" coordsize="1324,679" o:regroupid="93" path="m,679l226,1,1324,e" filled="f" strokecolor="gray">
              <v:stroke dashstyle="dash"/>
              <v:path arrowok="t"/>
            </v:shape>
            <v:shape id="_x0000_s2870" style="position:absolute;left:3030;top:10622;width:3075;height:411;mso-wrap-distance-left:9pt;mso-wrap-distance-top:0;mso-wrap-distance-right:9pt;mso-wrap-distance-bottom:0;v-text-anchor:top" coordsize="3075,411" o:regroupid="93" path="m,411l134,,3075,6e" filled="f" strokecolor="gray">
              <v:stroke dashstyle="dash"/>
              <v:path arrowok="t"/>
            </v:shape>
            <v:shape id="_x0000_s2846" type="#_x0000_t19" style="position:absolute;left:2077;top:11031;width:366;height:677;rotation:90" coordsize="21876,43200" o:regroupid="93" adj=",5946276,276" path="wr-21324,,21876,43200,276,,,43198nfewr-21324,,21876,43200,276,,,43198l276,21600nsxe" filled="t" fillcolor="#eaeaea">
              <v:path o:connectlocs="276,0;0,43198;276,21600"/>
            </v:shape>
            <v:line id="_x0000_s2871" style="position:absolute;rotation:-553341fd" from="3366,11413" to="3592,11477" o:regroupid="93" strokecolor="gray">
              <v:stroke startarrow="classic" startarrowwidth="narrow" startarrowlength="short" endarrow="classic" endarrowwidth="narrow" endarrowlength="short"/>
            </v:line>
            <v:shape id="_x0000_s2872" type="#_x0000_t202" style="position:absolute;left:3277;top:11252;width:445;height:226" o:regroupid="93" filled="f" stroked="f">
              <v:textbox style="mso-next-textbox:#_x0000_s2872" inset="0,0,0,0">
                <w:txbxContent>
                  <w:p w:rsidR="00335C85" w:rsidRDefault="0039262E">
                    <w:pPr>
                      <w:jc w:val="center"/>
                      <w:rPr>
                        <w:sz w:val="16"/>
                        <w:lang w:val="en-US"/>
                      </w:rPr>
                    </w:pPr>
                    <w:r>
                      <w:rPr>
                        <w:sz w:val="16"/>
                        <w:lang w:val="en-US"/>
                      </w:rPr>
                      <w:t>dx</w:t>
                    </w:r>
                  </w:p>
                </w:txbxContent>
              </v:textbox>
            </v:shape>
            <v:shape id="_x0000_s2873" style="position:absolute;left:4003;top:9573;width:113;height:339;rotation:-10441596fd;mso-wrap-distance-left:9pt;mso-wrap-distance-top:0;mso-wrap-distance-right:9pt;mso-wrap-distance-bottom:0;v-text-anchor:top" coordsize="113,339" o:regroupid="93" path="m113,l,226,113,113,,339e" filled="f" strokecolor="gray">
              <v:stroke endarrow="classic" endarrowwidth="narrow" endarrowlength="short"/>
              <v:path arrowok="t"/>
            </v:shape>
          </v:group>
        </w:pict>
      </w:r>
    </w:p>
    <w:p w:rsidR="00335C85" w:rsidRDefault="0039262E">
      <w:pPr>
        <w:pStyle w:val="a3"/>
        <w:ind w:left="5529"/>
      </w:pPr>
      <w:r>
        <w:rPr>
          <w:position w:val="-30"/>
        </w:rPr>
        <w:object w:dxaOrig="2260" w:dyaOrig="740">
          <v:shape id="_x0000_i1041" type="#_x0000_t75" style="width:113.25pt;height:36.75pt" o:ole="" fillcolor="window">
            <v:imagedata r:id="rId37" o:title=""/>
          </v:shape>
          <o:OLEObject Type="Embed" ProgID="Equation.3" ShapeID="_x0000_i1041" DrawAspect="Content" ObjectID="_1469434975" r:id="rId38"/>
        </w:object>
      </w:r>
    </w:p>
    <w:p w:rsidR="00335C85" w:rsidRDefault="0039262E">
      <w:pPr>
        <w:pStyle w:val="a3"/>
        <w:ind w:left="5529"/>
      </w:pPr>
      <w:r>
        <w:t xml:space="preserve">= </w:t>
      </w:r>
      <w:r>
        <w:rPr>
          <w:position w:val="-32"/>
        </w:rPr>
        <w:object w:dxaOrig="3220" w:dyaOrig="760">
          <v:shape id="_x0000_i1042" type="#_x0000_t75" style="width:161.25pt;height:38.25pt" o:ole="" fillcolor="window">
            <v:imagedata r:id="rId39" o:title=""/>
          </v:shape>
          <o:OLEObject Type="Embed" ProgID="Equation.3" ShapeID="_x0000_i1042" DrawAspect="Content" ObjectID="_1469434976" r:id="rId40"/>
        </w:object>
      </w:r>
    </w:p>
    <w:p w:rsidR="00335C85" w:rsidRDefault="0039262E">
      <w:pPr>
        <w:pStyle w:val="a3"/>
        <w:ind w:left="5529"/>
      </w:pPr>
      <w:r>
        <w:t xml:space="preserve">= </w:t>
      </w:r>
      <w:r>
        <w:rPr>
          <w:position w:val="-32"/>
        </w:rPr>
        <w:object w:dxaOrig="3820" w:dyaOrig="760">
          <v:shape id="_x0000_i1043" type="#_x0000_t75" style="width:191.25pt;height:38.25pt" o:ole="" fillcolor="window">
            <v:imagedata r:id="rId41" o:title=""/>
          </v:shape>
          <o:OLEObject Type="Embed" ProgID="Equation.3" ShapeID="_x0000_i1043" DrawAspect="Content" ObjectID="_1469434977" r:id="rId42"/>
        </w:object>
      </w:r>
    </w:p>
    <w:p w:rsidR="00335C85" w:rsidRDefault="00335C85">
      <w:pPr>
        <w:pStyle w:val="a3"/>
        <w:ind w:left="5529"/>
      </w:pPr>
    </w:p>
    <w:p w:rsidR="00335C85" w:rsidRDefault="0039262E">
      <w:pPr>
        <w:pStyle w:val="a3"/>
        <w:ind w:left="5529"/>
      </w:pPr>
      <w:r>
        <w:rPr>
          <w:position w:val="-32"/>
        </w:rPr>
        <w:object w:dxaOrig="1900" w:dyaOrig="760">
          <v:shape id="_x0000_i1044" type="#_x0000_t75" style="width:95.25pt;height:38.25pt" o:ole="" fillcolor="window">
            <v:imagedata r:id="rId43" o:title=""/>
          </v:shape>
          <o:OLEObject Type="Embed" ProgID="Equation.3" ShapeID="_x0000_i1044" DrawAspect="Content" ObjectID="_1469434978" r:id="rId44"/>
        </w:object>
      </w:r>
      <w:r>
        <w:t>;</w:t>
      </w:r>
    </w:p>
    <w:p w:rsidR="00335C85" w:rsidRDefault="0039262E">
      <w:pPr>
        <w:pStyle w:val="a3"/>
        <w:ind w:left="5529"/>
      </w:pPr>
      <w:r>
        <w:rPr>
          <w:b/>
          <w:i/>
        </w:rPr>
        <w:t>Т.е.</w:t>
      </w:r>
      <w:r>
        <w:t xml:space="preserve"> </w:t>
      </w:r>
      <w:r>
        <w:rPr>
          <w:position w:val="-24"/>
        </w:rPr>
        <w:object w:dxaOrig="920" w:dyaOrig="620">
          <v:shape id="_x0000_i1045" type="#_x0000_t75" style="width:45.75pt;height:30.75pt" o:ole="" fillcolor="window">
            <v:imagedata r:id="rId45" o:title=""/>
          </v:shape>
          <o:OLEObject Type="Embed" ProgID="Equation.3" ShapeID="_x0000_i1045" DrawAspect="Content" ObjectID="_1469434979" r:id="rId46"/>
        </w:object>
      </w:r>
    </w:p>
    <w:p w:rsidR="00335C85" w:rsidRDefault="0039262E">
      <w:pPr>
        <w:pStyle w:val="a3"/>
        <w:ind w:firstLine="284"/>
      </w:pPr>
      <w:r>
        <w:rPr>
          <w:position w:val="-24"/>
        </w:rPr>
        <w:object w:dxaOrig="1060" w:dyaOrig="620">
          <v:shape id="_x0000_i1046" type="#_x0000_t75" style="width:53.25pt;height:30.75pt" o:ole="" fillcolor="window">
            <v:imagedata r:id="rId47" o:title=""/>
          </v:shape>
          <o:OLEObject Type="Embed" ProgID="Equation.3" ShapeID="_x0000_i1046" DrawAspect="Content" ObjectID="_1469434980" r:id="rId48"/>
        </w:object>
      </w:r>
      <w:r>
        <w:t>— потенциал заземления.</w:t>
      </w:r>
    </w:p>
    <w:p w:rsidR="00335C85" w:rsidRDefault="0039262E">
      <w:pPr>
        <w:pStyle w:val="a3"/>
        <w:rPr>
          <w:i/>
        </w:rPr>
      </w:pPr>
      <w:r>
        <w:rPr>
          <w:i/>
        </w:rPr>
        <w:t>Примеры удельных сопротивлений:</w:t>
      </w:r>
    </w:p>
    <w:p w:rsidR="00335C85" w:rsidRDefault="0039262E">
      <w:pPr>
        <w:pStyle w:val="a3"/>
        <w:ind w:firstLine="567"/>
      </w:pPr>
      <w:r>
        <w:t xml:space="preserve">— </w:t>
      </w:r>
      <w:r>
        <w:sym w:font="Symbol" w:char="F072"/>
      </w:r>
      <w:r>
        <w:rPr>
          <w:vertAlign w:val="subscript"/>
        </w:rPr>
        <w:t xml:space="preserve"> земли</w:t>
      </w:r>
      <w:r>
        <w:t xml:space="preserve"> = </w:t>
      </w:r>
      <w:r>
        <w:sym w:font="Symbol" w:char="F072"/>
      </w:r>
      <w:r>
        <w:rPr>
          <w:vertAlign w:val="subscript"/>
        </w:rPr>
        <w:t xml:space="preserve"> глины</w:t>
      </w:r>
      <w:r>
        <w:t xml:space="preserve"> = 40 Ом/м (при влажности 20%);</w:t>
      </w:r>
    </w:p>
    <w:p w:rsidR="00335C85" w:rsidRDefault="0039262E">
      <w:pPr>
        <w:pStyle w:val="a3"/>
        <w:ind w:firstLine="567"/>
      </w:pPr>
      <w:r>
        <w:t xml:space="preserve">— </w:t>
      </w:r>
      <w:r>
        <w:sym w:font="Symbol" w:char="F072"/>
      </w:r>
      <w:r>
        <w:rPr>
          <w:vertAlign w:val="subscript"/>
        </w:rPr>
        <w:t xml:space="preserve"> грунт.вод</w:t>
      </w:r>
      <w:r>
        <w:t xml:space="preserve"> = 20-70 Ом/м;</w:t>
      </w:r>
    </w:p>
    <w:p w:rsidR="00335C85" w:rsidRDefault="0039262E">
      <w:pPr>
        <w:pStyle w:val="a3"/>
        <w:ind w:firstLine="567"/>
      </w:pPr>
      <w:r>
        <w:t xml:space="preserve">— </w:t>
      </w:r>
      <w:r>
        <w:sym w:font="Symbol" w:char="F072"/>
      </w:r>
      <w:r>
        <w:rPr>
          <w:vertAlign w:val="subscript"/>
        </w:rPr>
        <w:t xml:space="preserve"> меди</w:t>
      </w:r>
      <w:r>
        <w:rPr>
          <w:vertAlign w:val="subscript"/>
        </w:rPr>
        <w:softHyphen/>
      </w:r>
      <w:r>
        <w:t xml:space="preserve"> = 1,72</w:t>
      </w:r>
      <w:r>
        <w:sym w:font="Symbol" w:char="F0B4"/>
      </w:r>
      <w:r>
        <w:t>10</w:t>
      </w:r>
      <w:r>
        <w:rPr>
          <w:vertAlign w:val="superscript"/>
        </w:rPr>
        <w:t>-8</w:t>
      </w:r>
      <w:r>
        <w:t xml:space="preserve"> Ом/м (</w:t>
      </w:r>
      <w:r>
        <w:sym w:font="Symbol" w:char="F061"/>
      </w:r>
      <w:r>
        <w:t xml:space="preserve"> = 0,0039</w:t>
      </w:r>
      <w:r>
        <w:rPr>
          <w:vertAlign w:val="superscript"/>
        </w:rPr>
        <w:t xml:space="preserve">0 </w:t>
      </w:r>
      <w:r>
        <w:t>С</w:t>
      </w:r>
      <w:r>
        <w:rPr>
          <w:vertAlign w:val="superscript"/>
        </w:rPr>
        <w:t>-1</w:t>
      </w:r>
      <w:r>
        <w:t xml:space="preserve"> — температурный коэффициент);</w:t>
      </w:r>
    </w:p>
    <w:p w:rsidR="00335C85" w:rsidRDefault="0039262E">
      <w:pPr>
        <w:pStyle w:val="a3"/>
        <w:ind w:firstLine="567"/>
      </w:pPr>
      <w:r>
        <w:t xml:space="preserve">— </w:t>
      </w:r>
      <w:r>
        <w:sym w:font="Symbol" w:char="F072"/>
      </w:r>
      <w:r>
        <w:rPr>
          <w:vertAlign w:val="subscript"/>
        </w:rPr>
        <w:t xml:space="preserve"> алюминия</w:t>
      </w:r>
      <w:r>
        <w:t xml:space="preserve"> = 2,6</w:t>
      </w:r>
      <w:r>
        <w:sym w:font="Symbol" w:char="F0B4"/>
      </w:r>
      <w:r>
        <w:t>10</w:t>
      </w:r>
      <w:r>
        <w:rPr>
          <w:vertAlign w:val="superscript"/>
        </w:rPr>
        <w:t>-8</w:t>
      </w:r>
      <w:r>
        <w:t xml:space="preserve"> Ом/м (</w:t>
      </w:r>
      <w:r>
        <w:sym w:font="Symbol" w:char="F061"/>
      </w:r>
      <w:r>
        <w:t xml:space="preserve"> = 0,0004</w:t>
      </w:r>
      <w:r>
        <w:rPr>
          <w:vertAlign w:val="superscript"/>
        </w:rPr>
        <w:t xml:space="preserve">0 </w:t>
      </w:r>
      <w:r>
        <w:t>С</w:t>
      </w:r>
      <w:r>
        <w:rPr>
          <w:vertAlign w:val="superscript"/>
        </w:rPr>
        <w:t>-1</w:t>
      </w:r>
      <w:r>
        <w:t>);</w:t>
      </w:r>
    </w:p>
    <w:p w:rsidR="00335C85" w:rsidRDefault="0039262E">
      <w:pPr>
        <w:pStyle w:val="a3"/>
        <w:ind w:firstLine="567"/>
      </w:pPr>
      <w:r>
        <w:t xml:space="preserve">— </w:t>
      </w:r>
      <w:r>
        <w:sym w:font="Symbol" w:char="F072"/>
      </w:r>
      <w:r>
        <w:rPr>
          <w:vertAlign w:val="subscript"/>
        </w:rPr>
        <w:t xml:space="preserve"> железа</w:t>
      </w:r>
      <w:r>
        <w:t xml:space="preserve"> = 5</w:t>
      </w:r>
      <w:r>
        <w:sym w:font="Symbol" w:char="F0B4"/>
      </w:r>
      <w:r>
        <w:t>10</w:t>
      </w:r>
      <w:r>
        <w:rPr>
          <w:vertAlign w:val="superscript"/>
        </w:rPr>
        <w:t>-8</w:t>
      </w:r>
      <w:r>
        <w:t xml:space="preserve"> Ом/м.</w:t>
      </w:r>
    </w:p>
    <w:p w:rsidR="00335C85" w:rsidRDefault="00335C85">
      <w:pPr>
        <w:pStyle w:val="a3"/>
        <w:ind w:firstLine="284"/>
      </w:pPr>
    </w:p>
    <w:p w:rsidR="00335C85" w:rsidRDefault="0039262E">
      <w:pPr>
        <w:pStyle w:val="a3"/>
      </w:pPr>
      <w:r>
        <w:t>На расстоянии более 20 м человек находится в зоне неизменного потенциала.</w:t>
      </w:r>
    </w:p>
    <w:p w:rsidR="00335C85" w:rsidRDefault="0039262E">
      <w:pPr>
        <w:pStyle w:val="a3"/>
        <w:ind w:firstLine="284"/>
        <w:rPr>
          <w:i/>
        </w:rPr>
      </w:pPr>
      <w:r>
        <w:br w:type="page"/>
      </w:r>
      <w:r>
        <w:rPr>
          <w:i/>
        </w:rPr>
        <w:lastRenderedPageBreak/>
        <w:t>Анализ условий безопасности в зоне растекания тока в земле:</w:t>
      </w:r>
    </w:p>
    <w:p w:rsidR="00335C85" w:rsidRDefault="0055227A">
      <w:pPr>
        <w:pStyle w:val="a3"/>
        <w:ind w:firstLine="284"/>
      </w:pPr>
      <w:r>
        <w:rPr>
          <w:noProof/>
        </w:rPr>
        <w:pict>
          <v:group id="_x0000_s2995" style="position:absolute;left:0;text-align:left;margin-left:.05pt;margin-top:8.15pt;width:518.3pt;height:233.95pt;z-index:251687936" coordorigin="852,1136" coordsize="10366,4679" o:allowincell="f">
            <v:shape id="_x0000_s2904" style="position:absolute;left:4686;top:1556;width:2025;height:1426;mso-wrap-distance-left:9pt;mso-wrap-distance-top:0;mso-wrap-distance-right:9pt;mso-wrap-distance-bottom:0;v-text-anchor:top" coordsize="2025,1426" path="m,1426l,6,2025,r,578l1408,578e" filled="f">
              <v:path arrowok="t"/>
            </v:shape>
            <v:group id="_x0000_s2893" style="position:absolute;left:1130;top:1880;width:547;height:1102" coordorigin="1130,1836" coordsize="547,1102">
              <v:shape id="_x0000_s2879" type="#_x0000_t96" style="position:absolute;left:1318;top:1836;width:183;height:331" o:regroupid="96" strokeweight="1pt"/>
              <v:shape id="_x0000_s2880" style="position:absolute;left:1130;top:2202;width:281;height:248;mso-wrap-distance-left:9pt;mso-wrap-distance-top:0;mso-wrap-distance-right:9pt;mso-wrap-distance-bottom:0;v-text-anchor:top" coordsize="281,248" o:regroupid="96" path="m281,75l,,277,248e" filled="f" strokeweight="1pt">
                <v:path arrowok="t"/>
              </v:shape>
              <v:shape id="_x0000_s2881" style="position:absolute;left:1418;top:2607;width:122;height:331;mso-wrap-distance-left:9pt;mso-wrap-distance-top:0;mso-wrap-distance-right:9pt;mso-wrap-distance-bottom:0;v-text-anchor:top" coordsize="114,171" o:regroupid="96" path="m,57l114,r,171e" filled="f" strokeweight="1pt">
                <v:path arrowok="t"/>
              </v:shape>
              <v:shape id="_x0000_s2882" style="position:absolute;left:1297;top:2607;width:121;height:331;flip:x;mso-wrap-distance-left:9pt;mso-wrap-distance-top:0;mso-wrap-distance-right:9pt;mso-wrap-distance-bottom:0;v-text-anchor:top" coordsize="114,171" o:regroupid="96" path="m,57l114,r,171e" filled="f" strokeweight="1pt">
                <v:path arrowok="t"/>
              </v:shape>
              <v:line id="_x0000_s2883" style="position:absolute" from="1418,2167" to="1418,2717" o:regroupid="96" strokeweight="1pt"/>
              <v:shape id="_x0000_s2887" style="position:absolute;left:1396;top:2199;width:281;height:248;flip:x;mso-wrap-distance-left:9pt;mso-wrap-distance-top:0;mso-wrap-distance-right:9pt;mso-wrap-distance-bottom:0;v-text-anchor:top" coordsize="281,248" path="m281,75l,,277,248e" filled="f" strokeweight="1pt">
                <v:path arrowok="t"/>
              </v:shape>
            </v:group>
            <v:shape id="_x0000_s2895" type="#_x0000_t96" style="position:absolute;left:4043;top:1880;width:183;height:331" o:regroupid="97" strokeweight="1pt"/>
            <v:shape id="_x0000_s2896" style="position:absolute;left:3855;top:2246;width:281;height:248;mso-wrap-distance-left:9pt;mso-wrap-distance-top:0;mso-wrap-distance-right:9pt;mso-wrap-distance-bottom:0;v-text-anchor:top" coordsize="281,248" o:regroupid="97" path="m281,75l,,277,248e" filled="f" strokeweight="1pt">
              <v:path arrowok="t"/>
            </v:shape>
            <v:shape id="_x0000_s2897" style="position:absolute;left:4143;top:2651;width:122;height:331;mso-wrap-distance-left:9pt;mso-wrap-distance-top:0;mso-wrap-distance-right:9pt;mso-wrap-distance-bottom:0;v-text-anchor:top" coordsize="114,171" o:regroupid="97" path="m,57l114,r,171e" filled="f" strokeweight="1pt">
              <v:path arrowok="t"/>
            </v:shape>
            <v:shape id="_x0000_s2898" style="position:absolute;left:4022;top:2651;width:121;height:331;flip:x;mso-wrap-distance-left:9pt;mso-wrap-distance-top:0;mso-wrap-distance-right:9pt;mso-wrap-distance-bottom:0;v-text-anchor:top" coordsize="114,171" o:regroupid="97" path="m,57l114,r,171e" filled="f" strokeweight="1pt">
              <v:path arrowok="t"/>
            </v:shape>
            <v:line id="_x0000_s2899" style="position:absolute" from="4143,2211" to="4143,2761" o:regroupid="97" strokeweight="1pt"/>
            <v:shape id="_x0000_s2900" style="position:absolute;left:4121;top:2243;width:281;height:248;flip:x;mso-wrap-distance-left:9pt;mso-wrap-distance-top:0;mso-wrap-distance-right:9pt;mso-wrap-distance-bottom:0;v-text-anchor:top" coordsize="281,248" o:regroupid="97" path="m281,75l,,277,248e" filled="f" strokeweight="1pt">
              <v:path arrowok="t"/>
            </v:shape>
            <v:shape id="_x0000_s2902" style="position:absolute;left:2840;top:1562;width:1704;height:1420;mso-wrap-distance-left:9pt;mso-wrap-distance-top:0;mso-wrap-distance-right:9pt;mso-wrap-distance-bottom:0;v-text-anchor:top" coordsize="1704,1420" path="m,710r710,l710,r994,l1704,1420e" filled="f">
              <v:path arrowok="t"/>
            </v:shape>
            <v:shape id="_x0000_s2903" style="position:absolute;left:2840;top:1420;width:8378;height:710;mso-wrap-distance-left:9pt;mso-wrap-distance-top:0;mso-wrap-distance-right:9pt;mso-wrap-distance-bottom:0;v-text-anchor:top" coordsize="8378,710" path="m,710r568,l568,,8378,e" filled="f">
              <v:path arrowok="t"/>
            </v:shape>
            <v:shape id="_x0000_s2914" type="#_x0000_t96" style="position:absolute;left:5029;top:1880;width:183;height:331" strokeweight="1pt"/>
            <v:shape id="_x0000_s2915" style="position:absolute;left:4841;top:2246;width:281;height:248;mso-wrap-distance-left:9pt;mso-wrap-distance-top:0;mso-wrap-distance-right:9pt;mso-wrap-distance-bottom:0;v-text-anchor:top" coordsize="281,248" path="m281,75l,,277,248e" filled="f" strokeweight="1pt">
              <v:path arrowok="t"/>
            </v:shape>
            <v:shape id="_x0000_s2916" style="position:absolute;left:5129;top:2651;width:122;height:331;mso-wrap-distance-left:9pt;mso-wrap-distance-top:0;mso-wrap-distance-right:9pt;mso-wrap-distance-bottom:0;v-text-anchor:top" coordsize="114,171" path="m,57l114,r,171e" filled="f" strokeweight="1pt">
              <v:path arrowok="t"/>
            </v:shape>
            <v:shape id="_x0000_s2917" style="position:absolute;left:5008;top:2651;width:121;height:331;flip:x;mso-wrap-distance-left:9pt;mso-wrap-distance-top:0;mso-wrap-distance-right:9pt;mso-wrap-distance-bottom:0;v-text-anchor:top" coordsize="114,171" path="m,57l114,r,171e" filled="f" strokeweight="1pt">
              <v:path arrowok="t"/>
            </v:shape>
            <v:line id="_x0000_s2918" style="position:absolute" from="5129,2211" to="5129,2761" strokeweight="1pt"/>
            <v:shape id="_x0000_s2919" style="position:absolute;left:5108;top:2243;width:421;height:136;mso-wrap-distance-left:9pt;mso-wrap-distance-top:0;mso-wrap-distance-right:9pt;mso-wrap-distance-bottom:0;v-text-anchor:top" coordsize="421,136" path="m,75l281,,421,136e" filled="f" strokeweight="1pt">
              <v:path arrowok="t"/>
            </v:shape>
            <v:rect id="_x0000_s2877" style="position:absolute;left:2272;top:1988;width:678;height:452">
              <v:textbox style="mso-next-textbox:#_x0000_s2877">
                <w:txbxContent>
                  <w:p w:rsidR="00335C85" w:rsidRDefault="0039262E">
                    <w:pPr>
                      <w:jc w:val="center"/>
                      <w:rPr>
                        <w:vertAlign w:val="subscript"/>
                      </w:rPr>
                    </w:pPr>
                    <w:r>
                      <w:t>А</w:t>
                    </w:r>
                    <w:r>
                      <w:rPr>
                        <w:vertAlign w:val="subscript"/>
                      </w:rPr>
                      <w:t>1</w:t>
                    </w:r>
                  </w:p>
                </w:txbxContent>
              </v:textbox>
            </v:rect>
            <v:shape id="_x0000_s2922" style="position:absolute;left:6106;top:1556;width:3871;height:720;mso-wrap-distance-left:9pt;mso-wrap-distance-top:0;mso-wrap-distance-right:9pt;mso-wrap-distance-bottom:0;v-text-anchor:top" coordsize="3871,720" path="m,716r747,4l747,,3871,r,578l3344,578e" filled="f">
              <v:path arrowok="t"/>
            </v:shape>
            <v:shape id="_x0000_s2924" style="position:absolute;left:9334;top:1556;width:1884;height:720;mso-wrap-distance-left:9pt;mso-wrap-distance-top:0;mso-wrap-distance-right:9pt;mso-wrap-distance-bottom:0;v-text-anchor:top" coordsize="1884,720" path="m,720r810,l810,,1884,6e" filled="f">
              <v:path arrowok="t"/>
            </v:shape>
            <v:rect id="_x0000_s2905" style="position:absolute;left:8925;top:1988;width:678;height:452">
              <v:textbox style="mso-next-textbox:#_x0000_s2905">
                <w:txbxContent>
                  <w:p w:rsidR="00335C85" w:rsidRDefault="0039262E">
                    <w:pPr>
                      <w:jc w:val="center"/>
                      <w:rPr>
                        <w:vertAlign w:val="subscript"/>
                      </w:rPr>
                    </w:pPr>
                    <w:r>
                      <w:t>А</w:t>
                    </w:r>
                    <w:r>
                      <w:rPr>
                        <w:vertAlign w:val="subscript"/>
                      </w:rPr>
                      <w:t>3</w:t>
                    </w:r>
                  </w:p>
                </w:txbxContent>
              </v:textbox>
            </v:rect>
            <v:rect id="_x0000_s2892" style="position:absolute;left:5538;top:1988;width:678;height:452">
              <v:textbox style="mso-next-textbox:#_x0000_s2892">
                <w:txbxContent>
                  <w:p w:rsidR="00335C85" w:rsidRDefault="0039262E">
                    <w:pPr>
                      <w:jc w:val="center"/>
                      <w:rPr>
                        <w:vertAlign w:val="subscript"/>
                      </w:rPr>
                    </w:pPr>
                    <w:r>
                      <w:t>А</w:t>
                    </w:r>
                    <w:r>
                      <w:rPr>
                        <w:vertAlign w:val="subscript"/>
                      </w:rPr>
                      <w:t>2</w:t>
                    </w:r>
                  </w:p>
                </w:txbxContent>
              </v:textbox>
            </v:rect>
            <v:shape id="_x0000_s2907" style="position:absolute;left:7100;top:1136;width:994;height:1846;mso-wrap-distance-left:9pt;mso-wrap-distance-top:0;mso-wrap-distance-right:9pt;mso-wrap-distance-bottom:0;v-text-anchor:top" coordsize="994,1704" path="m426,1704r,-1562l,142,142,,994,,852,142r-284,l568,1704r-142,xe" fillcolor="#969696">
              <v:path arrowok="t"/>
            </v:shape>
            <v:shape id="_x0000_s2925" type="#_x0000_t96" style="position:absolute;left:8282;top:1846;width:183;height:331" strokeweight="1pt"/>
            <v:shape id="_x0000_s2926" style="position:absolute;left:8094;top:2212;width:281;height:248;mso-wrap-distance-left:9pt;mso-wrap-distance-top:0;mso-wrap-distance-right:9pt;mso-wrap-distance-bottom:0;v-text-anchor:top" coordsize="281,248" path="m281,75l,,277,248e" filled="f" strokeweight="1pt">
              <v:path arrowok="t"/>
            </v:shape>
            <v:shape id="_x0000_s2927" style="position:absolute;left:8382;top:2617;width:122;height:331;mso-wrap-distance-left:9pt;mso-wrap-distance-top:0;mso-wrap-distance-right:9pt;mso-wrap-distance-bottom:0;v-text-anchor:top" coordsize="114,171" path="m,57l114,r,171e" filled="f" strokeweight="1pt">
              <v:path arrowok="t"/>
            </v:shape>
            <v:shape id="_x0000_s2928" style="position:absolute;left:8261;top:2617;width:121;height:331;flip:x;mso-wrap-distance-left:9pt;mso-wrap-distance-top:0;mso-wrap-distance-right:9pt;mso-wrap-distance-bottom:0;v-text-anchor:top" coordsize="114,171" path="m,57l114,r,171e" filled="f" strokeweight="1pt">
              <v:path arrowok="t"/>
            </v:shape>
            <v:line id="_x0000_s2929" style="position:absolute" from="8382,2177" to="8382,2727" strokeweight="1pt"/>
            <v:shape id="_x0000_s2930" style="position:absolute;left:8361;top:2209;width:565;height:170;mso-wrap-distance-left:9pt;mso-wrap-distance-top:0;mso-wrap-distance-right:9pt;mso-wrap-distance-bottom:0;v-text-anchor:top" coordsize="565,170" path="m,75l281,,565,170e" filled="f" strokeweight="1pt">
              <v:path arrowok="t"/>
            </v:shape>
            <v:shape id="_x0000_s2931" type="#_x0000_t96" style="position:absolute;left:10554;top:1846;width:183;height:331" strokeweight="1pt"/>
            <v:shape id="_x0000_s2932" style="position:absolute;left:10366;top:2212;width:281;height:248;mso-wrap-distance-left:9pt;mso-wrap-distance-top:0;mso-wrap-distance-right:9pt;mso-wrap-distance-bottom:0;v-text-anchor:top" coordsize="281,248" path="m281,75l,,277,248e" filled="f" strokeweight="1pt">
              <v:path arrowok="t"/>
            </v:shape>
            <v:shape id="_x0000_s2933" style="position:absolute;left:10654;top:2617;width:122;height:331;mso-wrap-distance-left:9pt;mso-wrap-distance-top:0;mso-wrap-distance-right:9pt;mso-wrap-distance-bottom:0;v-text-anchor:top" coordsize="114,171" path="m,57l114,r,171e" filled="f" strokeweight="1pt">
              <v:path arrowok="t"/>
            </v:shape>
            <v:shape id="_x0000_s2934" style="position:absolute;left:10533;top:2617;width:121;height:331;flip:x;mso-wrap-distance-left:9pt;mso-wrap-distance-top:0;mso-wrap-distance-right:9pt;mso-wrap-distance-bottom:0;v-text-anchor:top" coordsize="114,171" path="m,57l114,r,171e" filled="f" strokeweight="1pt">
              <v:path arrowok="t"/>
            </v:shape>
            <v:line id="_x0000_s2935" style="position:absolute" from="10654,2177" to="10654,2727" strokeweight="1pt"/>
            <v:shape id="_x0000_s2936" style="position:absolute;left:10632;top:2209;width:281;height:248;flip:x;mso-wrap-distance-left:9pt;mso-wrap-distance-top:0;mso-wrap-distance-right:9pt;mso-wrap-distance-bottom:0;v-text-anchor:top" coordsize="281,248" path="m281,75l,,277,248e" filled="f" strokeweight="1pt">
              <v:path arrowok="t"/>
            </v:shape>
            <v:line id="_x0000_s2937" style="position:absolute;flip:y" from="2414,1704" to="2414,1988">
              <v:stroke endarrow="oval" endarrowwidth="narrow" endarrowlength="short"/>
            </v:line>
            <v:line id="_x0000_s2938" style="position:absolute;flip:y" from="2801,1704" to="2801,1988">
              <v:stroke endarrow="oval" endarrowwidth="narrow" endarrowlength="short"/>
            </v:line>
            <v:line id="_x0000_s2939" style="position:absolute;flip:y" from="5667,1704" to="5667,1988">
              <v:stroke endarrow="oval" endarrowwidth="narrow" endarrowlength="short"/>
            </v:line>
            <v:line id="_x0000_s2940" style="position:absolute;flip:y" from="6054,1704" to="6054,1988">
              <v:stroke endarrow="oval" endarrowwidth="narrow" endarrowlength="short"/>
            </v:line>
            <v:line id="_x0000_s2941" style="position:absolute;flip:y" from="9067,1704" to="9067,1988">
              <v:stroke endarrow="oval" endarrowwidth="narrow" endarrowlength="short"/>
            </v:line>
            <v:line id="_x0000_s2942" style="position:absolute;flip:y" from="9454,1704" to="9454,1988">
              <v:stroke endarrow="oval" endarrowwidth="narrow" endarrowlength="short"/>
            </v:line>
            <v:oval id="_x0000_s2943" style="position:absolute;left:1200;top:1622;width:426;height:218">
              <v:textbox style="mso-next-textbox:#_x0000_s2943" inset="0,0,0,0">
                <w:txbxContent>
                  <w:p w:rsidR="00335C85" w:rsidRDefault="0039262E">
                    <w:pPr>
                      <w:jc w:val="center"/>
                      <w:rPr>
                        <w:b/>
                        <w:sz w:val="16"/>
                      </w:rPr>
                    </w:pPr>
                    <w:r>
                      <w:rPr>
                        <w:b/>
                        <w:sz w:val="16"/>
                      </w:rPr>
                      <w:t>1</w:t>
                    </w:r>
                  </w:p>
                </w:txbxContent>
              </v:textbox>
            </v:oval>
            <v:oval id="_x0000_s2944" style="position:absolute;left:3925;top:1622;width:426;height:218">
              <v:textbox style="mso-next-textbox:#_x0000_s2944" inset="0,0,0,0">
                <w:txbxContent>
                  <w:p w:rsidR="00335C85" w:rsidRDefault="0039262E">
                    <w:pPr>
                      <w:jc w:val="center"/>
                      <w:rPr>
                        <w:b/>
                        <w:sz w:val="16"/>
                      </w:rPr>
                    </w:pPr>
                    <w:r>
                      <w:rPr>
                        <w:b/>
                        <w:sz w:val="16"/>
                      </w:rPr>
                      <w:t>2</w:t>
                    </w:r>
                  </w:p>
                </w:txbxContent>
              </v:textbox>
            </v:oval>
            <v:oval id="_x0000_s2945" style="position:absolute;left:4905;top:1624;width:426;height:218">
              <v:textbox style="mso-next-textbox:#_x0000_s2945" inset="0,0,0,0">
                <w:txbxContent>
                  <w:p w:rsidR="00335C85" w:rsidRDefault="0039262E">
                    <w:pPr>
                      <w:jc w:val="center"/>
                      <w:rPr>
                        <w:b/>
                        <w:sz w:val="16"/>
                      </w:rPr>
                    </w:pPr>
                    <w:r>
                      <w:rPr>
                        <w:b/>
                        <w:sz w:val="16"/>
                      </w:rPr>
                      <w:t>3</w:t>
                    </w:r>
                  </w:p>
                </w:txbxContent>
              </v:textbox>
            </v:oval>
            <v:oval id="_x0000_s2946" style="position:absolute;left:8171;top:1611;width:426;height:218">
              <v:textbox style="mso-next-textbox:#_x0000_s2946" inset="0,0,0,0">
                <w:txbxContent>
                  <w:p w:rsidR="00335C85" w:rsidRDefault="0039262E">
                    <w:pPr>
                      <w:jc w:val="center"/>
                      <w:rPr>
                        <w:b/>
                        <w:sz w:val="16"/>
                      </w:rPr>
                    </w:pPr>
                    <w:r>
                      <w:rPr>
                        <w:b/>
                        <w:sz w:val="16"/>
                      </w:rPr>
                      <w:t>4</w:t>
                    </w:r>
                  </w:p>
                </w:txbxContent>
              </v:textbox>
            </v:oval>
            <v:oval id="_x0000_s2947" style="position:absolute;left:10430;top:1609;width:426;height:218">
              <v:textbox style="mso-next-textbox:#_x0000_s2947" inset="0,0,0,0">
                <w:txbxContent>
                  <w:p w:rsidR="00335C85" w:rsidRDefault="0039262E">
                    <w:pPr>
                      <w:jc w:val="center"/>
                      <w:rPr>
                        <w:b/>
                        <w:sz w:val="16"/>
                      </w:rPr>
                    </w:pPr>
                    <w:r>
                      <w:rPr>
                        <w:b/>
                        <w:sz w:val="16"/>
                      </w:rPr>
                      <w:t>5</w:t>
                    </w:r>
                  </w:p>
                </w:txbxContent>
              </v:textbox>
            </v:oval>
            <v:line id="_x0000_s2949" style="position:absolute" from="852,5814" to="11218,5814">
              <v:stroke endarrow="block"/>
            </v:line>
            <v:shape id="_x0000_s2950" type="#_x0000_t19" style="position:absolute;left:4469;top:2896;width:285;height:568;rotation:90" coordsize="21876,43200" adj=",5946276,276" path="wr-21324,,21876,43200,276,,,43198nfewr-21324,,21876,43200,276,,,43198l276,21600nsxe" filled="t" fillcolor="#eaeaea" strokecolor="gray">
              <v:path o:connectlocs="276,0;0,43198;276,21600"/>
            </v:shape>
            <v:shape id="_x0000_s2951" type="#_x0000_t19" style="position:absolute;left:4499;top:2922;width:228;height:426;rotation:90" coordsize="21876,43200" adj=",5946276,276" path="wr-21324,,21876,43200,276,,,43198nfewr-21324,,21876,43200,276,,,43198l276,21600nsxe" filled="t" strokecolor="gray">
              <v:path o:connectlocs="276,0;0,43198;276,21600"/>
            </v:shape>
            <v:line id="_x0000_s2876" style="position:absolute" from="904,2982" to="11187,2982" strokeweight="4.5pt">
              <v:stroke linestyle="thickThin"/>
            </v:line>
            <v:shape id="_x0000_s2962" type="#_x0000_t19" style="position:absolute;left:1278;top:3611;width:3124;height:2204;flip:y" coordsize="21600,21975" adj=",65185" path="wr-21600,,21600,43200,,,21597,21975nfewr-21600,,21600,43200,,,21597,21975l,21600nsxe" strokecolor="gray">
              <v:path o:connectlocs="0,0;21597,21975;0,21600"/>
            </v:shape>
            <v:line id="_x0000_s2964" style="position:absolute" from="4402,3617" to="4828,3617" strokecolor="gray"/>
            <v:line id="_x0000_s2966" style="position:absolute" from="1278,3021" to="1278,5814">
              <v:stroke dashstyle="dash"/>
            </v:line>
            <v:line id="_x0000_s2967" style="position:absolute" from="1549,3021" to="1549,5814">
              <v:stroke dashstyle="dash"/>
            </v:line>
            <v:line id="_x0000_s2968" style="position:absolute" from="4015,3021" to="4015,4731">
              <v:stroke dashstyle="dash"/>
            </v:line>
            <v:line id="_x0000_s2969" style="position:absolute" from="4273,3021" to="4273,4275">
              <v:stroke dashstyle="dash"/>
            </v:line>
            <v:line id="_x0000_s2970" style="position:absolute;flip:x" from="3124,4731" to="3976,4731">
              <v:stroke dashstyle="longDash"/>
            </v:line>
            <v:line id="_x0000_s2971" style="position:absolute;flip:x" from="3124,4218" to="4260,4218">
              <v:stroke dashstyle="longDash"/>
            </v:line>
            <v:shape id="_x0000_s2982" style="position:absolute;left:4828;top:3622;width:3834;height:2192;mso-wrap-distance-left:9pt;mso-wrap-distance-top:0;mso-wrap-distance-right:9pt;mso-wrap-distance-bottom:0;v-text-anchor:top" coordsize="6248,1653" path="m,1653c201,1316,402,979,852,741,1302,503,2130,342,2698,228,3266,114,3668,95,4260,57,4852,19,5550,9,6248,e" filled="f" strokecolor="gray">
              <v:path arrowok="t"/>
            </v:shape>
            <v:shape id="_x0000_s2983" style="position:absolute;left:4828;top:3622;width:3834;height:2192;flip:y;mso-wrap-distance-left:9pt;mso-wrap-distance-top:0;mso-wrap-distance-right:9pt;mso-wrap-distance-bottom:0;v-text-anchor:top" coordsize="6248,1653" path="m,1653c201,1316,402,979,852,741,1302,503,2130,342,2698,228,3266,114,3668,95,4260,57,4852,19,5550,9,6248,e" filled="f" strokecolor="gray">
              <v:path arrowok="t"/>
            </v:shape>
            <v:line id="_x0000_s2984" style="position:absolute" from="8249,3008" to="8249,5801">
              <v:stroke dashstyle="dash"/>
            </v:line>
            <v:line id="_x0000_s2985" style="position:absolute" from="8494,3008" to="8494,5801">
              <v:stroke dashstyle="dash"/>
            </v:line>
            <v:line id="_x0000_s2987" style="position:absolute;flip:x" from="8662,3631" to="11218,3631" strokecolor="gray"/>
            <v:rect id="_x0000_s2988" style="position:absolute;left:1084;top:5358;width:678;height:224" stroked="f">
              <v:textbox style="mso-next-textbox:#_x0000_s2988" inset="0,0,0,0">
                <w:txbxContent>
                  <w:p w:rsidR="00335C85" w:rsidRDefault="0039262E">
                    <w:pPr>
                      <w:jc w:val="center"/>
                    </w:pPr>
                    <w:r>
                      <w:rPr>
                        <w:lang w:val="en-US"/>
                      </w:rPr>
                      <w:t>U</w:t>
                    </w:r>
                    <w:r>
                      <w:rPr>
                        <w:vertAlign w:val="subscript"/>
                      </w:rPr>
                      <w:t>ш1</w:t>
                    </w:r>
                    <w:r>
                      <w:t xml:space="preserve"> = 0</w:t>
                    </w:r>
                  </w:p>
                </w:txbxContent>
              </v:textbox>
            </v:rect>
            <v:line id="_x0000_s2990" style="position:absolute" from="3266,4218" to="3266,4731">
              <v:stroke startarrow="classic" startarrowwidth="narrow" startarrowlength="short" endarrow="classic" endarrowwidth="narrow" endarrowlength="short"/>
            </v:line>
            <v:rect id="_x0000_s2989" style="position:absolute;left:3014;top:4367;width:678;height:224" stroked="f">
              <v:textbox style="mso-next-textbox:#_x0000_s2989" inset="0,0,0,0">
                <w:txbxContent>
                  <w:p w:rsidR="00335C85" w:rsidRDefault="0039262E">
                    <w:pPr>
                      <w:jc w:val="center"/>
                    </w:pPr>
                    <w:r>
                      <w:rPr>
                        <w:lang w:val="en-US"/>
                      </w:rPr>
                      <w:t>U</w:t>
                    </w:r>
                    <w:r>
                      <w:rPr>
                        <w:vertAlign w:val="subscript"/>
                      </w:rPr>
                      <w:t>ш2</w:t>
                    </w:r>
                  </w:p>
                </w:txbxContent>
              </v:textbox>
            </v:rect>
            <v:rect id="_x0000_s2991" style="position:absolute;left:4944;top:3705;width:678;height:224" stroked="f">
              <v:textbox style="mso-next-textbox:#_x0000_s2991" inset="0,0,0,0">
                <w:txbxContent>
                  <w:p w:rsidR="00335C85" w:rsidRDefault="0039262E">
                    <w:pPr>
                      <w:jc w:val="center"/>
                    </w:pPr>
                    <w:r>
                      <w:rPr>
                        <w:lang w:val="en-US"/>
                      </w:rPr>
                      <w:t>U</w:t>
                    </w:r>
                    <w:r>
                      <w:rPr>
                        <w:vertAlign w:val="subscript"/>
                      </w:rPr>
                      <w:t>прикосн.</w:t>
                    </w:r>
                  </w:p>
                </w:txbxContent>
              </v:textbox>
            </v:rect>
            <v:line id="_x0000_s2972" style="position:absolute" from="5257,3021" to="5257,4731">
              <v:stroke startarrow="classic" startarrowwidth="narrow" startarrowlength="short" endarrow="classic" endarrowwidth="narrow" endarrowlength="short"/>
            </v:line>
            <v:rect id="_x0000_s2992" style="position:absolute;left:5396;top:5020;width:678;height:224" stroked="f">
              <v:textbox style="mso-next-textbox:#_x0000_s2992" inset="0,0,0,0">
                <w:txbxContent>
                  <w:p w:rsidR="00335C85" w:rsidRDefault="0039262E">
                    <w:pPr>
                      <w:jc w:val="center"/>
                      <w:rPr>
                        <w:b/>
                        <w:color w:val="808080"/>
                      </w:rPr>
                    </w:pPr>
                    <w:r>
                      <w:rPr>
                        <w:b/>
                        <w:color w:val="808080"/>
                        <w:lang w:val="en-US"/>
                      </w:rPr>
                      <w:t>U</w:t>
                    </w:r>
                    <w:r>
                      <w:rPr>
                        <w:b/>
                        <w:color w:val="808080"/>
                        <w:vertAlign w:val="subscript"/>
                      </w:rPr>
                      <w:t>шага</w:t>
                    </w:r>
                  </w:p>
                </w:txbxContent>
              </v:textbox>
            </v:rect>
            <v:rect id="_x0000_s2993" style="position:absolute;left:5396;top:4218;width:678;height:224" stroked="f">
              <v:textbox style="mso-next-textbox:#_x0000_s2993" inset="0,0,0,0">
                <w:txbxContent>
                  <w:p w:rsidR="00335C85" w:rsidRDefault="0039262E">
                    <w:pPr>
                      <w:jc w:val="center"/>
                      <w:rPr>
                        <w:b/>
                        <w:color w:val="808080"/>
                      </w:rPr>
                    </w:pPr>
                    <w:r>
                      <w:rPr>
                        <w:b/>
                        <w:color w:val="808080"/>
                        <w:lang w:val="en-US"/>
                      </w:rPr>
                      <w:t>U</w:t>
                    </w:r>
                    <w:r>
                      <w:rPr>
                        <w:b/>
                        <w:color w:val="808080"/>
                        <w:vertAlign w:val="subscript"/>
                      </w:rPr>
                      <w:t>прикосн.</w:t>
                    </w:r>
                  </w:p>
                </w:txbxContent>
              </v:textbox>
            </v:rect>
            <v:rect id="_x0000_s2994" style="position:absolute;left:8048;top:5362;width:678;height:224" stroked="f">
              <v:textbox style="mso-next-textbox:#_x0000_s2994" inset="0,0,0,0">
                <w:txbxContent>
                  <w:p w:rsidR="00335C85" w:rsidRDefault="0039262E">
                    <w:pPr>
                      <w:jc w:val="center"/>
                    </w:pPr>
                    <w:r>
                      <w:rPr>
                        <w:lang w:val="en-US"/>
                      </w:rPr>
                      <w:t>U</w:t>
                    </w:r>
                    <w:r>
                      <w:rPr>
                        <w:vertAlign w:val="subscript"/>
                      </w:rPr>
                      <w:t>нач</w:t>
                    </w:r>
                  </w:p>
                </w:txbxContent>
              </v:textbox>
            </v:rect>
          </v:group>
        </w:pict>
      </w: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9262E" w:rsidP="0039262E">
      <w:pPr>
        <w:pStyle w:val="a3"/>
        <w:numPr>
          <w:ilvl w:val="0"/>
          <w:numId w:val="119"/>
        </w:numPr>
        <w:tabs>
          <w:tab w:val="clear" w:pos="360"/>
          <w:tab w:val="num" w:pos="644"/>
        </w:tabs>
        <w:ind w:left="644"/>
      </w:pPr>
      <w:r>
        <w:t>Находится вблизи ЭУ А</w:t>
      </w:r>
      <w:r>
        <w:rPr>
          <w:vertAlign w:val="subscript"/>
        </w:rPr>
        <w:t>1</w:t>
      </w:r>
      <w:r>
        <w:t xml:space="preserve"> и не касается ее;</w:t>
      </w:r>
    </w:p>
    <w:p w:rsidR="00335C85" w:rsidRDefault="0039262E" w:rsidP="0039262E">
      <w:pPr>
        <w:pStyle w:val="a3"/>
        <w:numPr>
          <w:ilvl w:val="0"/>
          <w:numId w:val="119"/>
        </w:numPr>
        <w:tabs>
          <w:tab w:val="clear" w:pos="360"/>
          <w:tab w:val="num" w:pos="644"/>
        </w:tabs>
        <w:ind w:left="644"/>
      </w:pPr>
      <w:r>
        <w:t>Находится вблизи А</w:t>
      </w:r>
      <w:r>
        <w:rPr>
          <w:vertAlign w:val="subscript"/>
        </w:rPr>
        <w:t>1</w:t>
      </w:r>
      <w:r>
        <w:rPr>
          <w:vertAlign w:val="subscript"/>
        </w:rPr>
        <w:softHyphen/>
      </w:r>
      <w:r>
        <w:t xml:space="preserve"> и еще ближе к месту электрического замыкания на землю;</w:t>
      </w:r>
    </w:p>
    <w:p w:rsidR="00335C85" w:rsidRDefault="0039262E" w:rsidP="0039262E">
      <w:pPr>
        <w:pStyle w:val="a3"/>
        <w:numPr>
          <w:ilvl w:val="0"/>
          <w:numId w:val="119"/>
        </w:numPr>
        <w:tabs>
          <w:tab w:val="clear" w:pos="360"/>
          <w:tab w:val="num" w:pos="644"/>
        </w:tabs>
        <w:ind w:left="644"/>
      </w:pPr>
      <w:r>
        <w:t>Находится вблизи электрического замыкания на землю и касается ЭУ А</w:t>
      </w:r>
      <w:r>
        <w:rPr>
          <w:vertAlign w:val="subscript"/>
        </w:rPr>
        <w:t>2</w:t>
      </w:r>
      <w:r>
        <w:t>;</w:t>
      </w:r>
    </w:p>
    <w:p w:rsidR="00335C85" w:rsidRDefault="0039262E" w:rsidP="0039262E">
      <w:pPr>
        <w:pStyle w:val="a3"/>
        <w:numPr>
          <w:ilvl w:val="0"/>
          <w:numId w:val="119"/>
        </w:numPr>
        <w:tabs>
          <w:tab w:val="clear" w:pos="360"/>
          <w:tab w:val="num" w:pos="644"/>
        </w:tabs>
        <w:ind w:left="644"/>
      </w:pPr>
      <w:r>
        <w:t>Находится вблизи ЭУ А</w:t>
      </w:r>
      <w:r>
        <w:rPr>
          <w:vertAlign w:val="subscript"/>
        </w:rPr>
        <w:t>3</w:t>
      </w:r>
      <w:r>
        <w:t xml:space="preserve"> и касается ее;</w:t>
      </w:r>
    </w:p>
    <w:p w:rsidR="00335C85" w:rsidRDefault="0039262E" w:rsidP="0039262E">
      <w:pPr>
        <w:pStyle w:val="a3"/>
        <w:numPr>
          <w:ilvl w:val="0"/>
          <w:numId w:val="119"/>
        </w:numPr>
        <w:tabs>
          <w:tab w:val="clear" w:pos="360"/>
          <w:tab w:val="num" w:pos="644"/>
        </w:tabs>
        <w:ind w:left="644"/>
      </w:pPr>
      <w:r>
        <w:t>Находится вблизи ЭУ А</w:t>
      </w:r>
      <w:r>
        <w:rPr>
          <w:vertAlign w:val="subscript"/>
        </w:rPr>
        <w:t>3</w:t>
      </w:r>
      <w:r>
        <w:t xml:space="preserve"> и не касается ее;</w:t>
      </w:r>
    </w:p>
    <w:p w:rsidR="00335C85" w:rsidRDefault="00335C85">
      <w:pPr>
        <w:pStyle w:val="a3"/>
        <w:ind w:firstLine="284"/>
      </w:pPr>
    </w:p>
    <w:p w:rsidR="00335C85" w:rsidRDefault="0039262E">
      <w:pPr>
        <w:pStyle w:val="a3"/>
        <w:ind w:firstLine="284"/>
      </w:pPr>
      <w:r>
        <w:rPr>
          <w:b/>
          <w:i/>
        </w:rPr>
        <w:t>Замыканием на корпус</w:t>
      </w:r>
      <w:r>
        <w:t xml:space="preserve"> называется случайное электрическое соединение токоведущих частей ЭУ с нетоковедущими частями (с корпусом) в результате повреждения или старения изоляции.</w:t>
      </w:r>
    </w:p>
    <w:p w:rsidR="00335C85" w:rsidRDefault="0039262E">
      <w:pPr>
        <w:pStyle w:val="a3"/>
        <w:ind w:firstLine="284"/>
      </w:pPr>
      <w:r>
        <w:rPr>
          <w:b/>
          <w:i/>
        </w:rPr>
        <w:t>Напряжение шага</w:t>
      </w:r>
      <w:r>
        <w:t xml:space="preserve"> — напряжение между двумя точками, обусловленными растеканием тока замыкания в земле при одновременном касании их ногами человека.</w:t>
      </w:r>
    </w:p>
    <w:p w:rsidR="00335C85" w:rsidRDefault="0039262E">
      <w:pPr>
        <w:pStyle w:val="a3"/>
        <w:ind w:firstLine="284"/>
      </w:pPr>
      <w:r>
        <w:rPr>
          <w:b/>
          <w:i/>
        </w:rPr>
        <w:t>Напряжение прикосновения</w:t>
      </w:r>
      <w:r>
        <w:t xml:space="preserve"> — напряжение между двумя точками цепи тока замыкания на землю при одновременном касании их человеком.</w:t>
      </w:r>
    </w:p>
    <w:p w:rsidR="00335C85" w:rsidRDefault="00335C85">
      <w:pPr>
        <w:pStyle w:val="a3"/>
        <w:ind w:firstLine="284"/>
      </w:pPr>
    </w:p>
    <w:p w:rsidR="00335C85" w:rsidRDefault="0039262E">
      <w:pPr>
        <w:pStyle w:val="3"/>
      </w:pPr>
      <w:bookmarkStart w:id="29" w:name="_Toc514096595"/>
      <w:r>
        <w:t>Лекция 14: Анализ эффективности применения защитного заземления в электрических сетях.</w:t>
      </w:r>
      <w:bookmarkEnd w:id="29"/>
    </w:p>
    <w:p w:rsidR="00335C85" w:rsidRDefault="0039262E">
      <w:pPr>
        <w:pStyle w:val="a3"/>
        <w:rPr>
          <w:b/>
          <w:i/>
        </w:rPr>
      </w:pPr>
      <w:r>
        <w:rPr>
          <w:b/>
          <w:i/>
        </w:rPr>
        <w:t>Вопросы:</w:t>
      </w:r>
    </w:p>
    <w:p w:rsidR="00335C85" w:rsidRDefault="0039262E" w:rsidP="0039262E">
      <w:pPr>
        <w:pStyle w:val="a3"/>
        <w:numPr>
          <w:ilvl w:val="0"/>
          <w:numId w:val="48"/>
        </w:numPr>
      </w:pPr>
      <w:r>
        <w:t>Классификация технических средств и способов защиты.</w:t>
      </w:r>
    </w:p>
    <w:p w:rsidR="00335C85" w:rsidRDefault="0039262E" w:rsidP="0039262E">
      <w:pPr>
        <w:pStyle w:val="a3"/>
        <w:numPr>
          <w:ilvl w:val="0"/>
          <w:numId w:val="48"/>
        </w:numPr>
      </w:pPr>
      <w:r>
        <w:t>Анализ эффективности применения защитного заземления в заземленных электрических цепях.</w:t>
      </w:r>
    </w:p>
    <w:p w:rsidR="00335C85" w:rsidRDefault="0039262E" w:rsidP="0039262E">
      <w:pPr>
        <w:pStyle w:val="a3"/>
        <w:numPr>
          <w:ilvl w:val="0"/>
          <w:numId w:val="48"/>
        </w:numPr>
      </w:pPr>
      <w:r>
        <w:t>Анализ эффективности применения защитного заземления в электрических сетях изолированных от земли.</w:t>
      </w:r>
    </w:p>
    <w:p w:rsidR="00335C85" w:rsidRDefault="00335C85">
      <w:pPr>
        <w:pStyle w:val="a3"/>
      </w:pPr>
    </w:p>
    <w:p w:rsidR="00335C85" w:rsidRDefault="0039262E">
      <w:pPr>
        <w:pStyle w:val="a3"/>
        <w:ind w:firstLine="1134"/>
        <w:rPr>
          <w:b/>
          <w:smallCaps/>
        </w:rPr>
      </w:pPr>
      <w:r>
        <w:rPr>
          <w:b/>
          <w:smallCaps/>
        </w:rPr>
        <w:t>== Вопрос 1 ==</w:t>
      </w:r>
    </w:p>
    <w:p w:rsidR="00335C85" w:rsidRDefault="0039262E">
      <w:pPr>
        <w:pStyle w:val="a3"/>
        <w:ind w:firstLine="1134"/>
        <w:rPr>
          <w:i/>
          <w:smallCaps/>
        </w:rPr>
      </w:pPr>
      <w:r>
        <w:rPr>
          <w:i/>
          <w:smallCaps/>
        </w:rPr>
        <w:t>Классификация технических средств и способов защиты.</w:t>
      </w:r>
    </w:p>
    <w:p w:rsidR="00335C85" w:rsidRDefault="0055227A">
      <w:pPr>
        <w:pStyle w:val="a3"/>
        <w:ind w:firstLine="284"/>
      </w:pPr>
      <w:r>
        <w:rPr>
          <w:noProof/>
        </w:rPr>
        <w:pict>
          <v:group id="_x0000_s3009" style="position:absolute;left:0;text-align:left;margin-left:.05pt;margin-top:5.65pt;width:518.4pt;height:168.15pt;z-index:251688960" coordorigin="852,11400" coordsize="10368,3363" o:allowincell="f">
            <v:shape id="_x0000_s2997" type="#_x0000_t202" style="position:absolute;left:852;top:11400;width:10368;height:3363" o:regroupid="98" strokecolor="#969696" strokeweight="3pt">
              <v:stroke linestyle="thinThin"/>
              <v:textbox style="mso-next-textbox:#_x0000_s2997">
                <w:txbxContent>
                  <w:p w:rsidR="00335C85" w:rsidRDefault="0039262E">
                    <w:pPr>
                      <w:pStyle w:val="a3"/>
                      <w:jc w:val="center"/>
                      <w:rPr>
                        <w:b/>
                        <w:u w:val="words"/>
                      </w:rPr>
                    </w:pPr>
                    <w:r>
                      <w:rPr>
                        <w:b/>
                        <w:u w:val="words"/>
                      </w:rPr>
                      <w:t>Классификация технических средств и способов защиты от поражения электрическим током</w:t>
                    </w:r>
                  </w:p>
                  <w:p w:rsidR="00335C85" w:rsidRDefault="00335C85">
                    <w:pPr>
                      <w:jc w:val="center"/>
                      <w:rPr>
                        <w:b/>
                        <w:u w:val="words"/>
                      </w:rPr>
                    </w:pPr>
                  </w:p>
                  <w:p w:rsidR="00335C85" w:rsidRDefault="00335C85">
                    <w:pPr>
                      <w:jc w:val="center"/>
                      <w:rPr>
                        <w:b/>
                        <w:u w:val="words"/>
                      </w:rPr>
                    </w:pPr>
                  </w:p>
                  <w:p w:rsidR="00335C85" w:rsidRDefault="00335C85">
                    <w:pPr>
                      <w:jc w:val="center"/>
                      <w:rPr>
                        <w:b/>
                        <w:u w:val="words"/>
                      </w:rPr>
                    </w:pPr>
                  </w:p>
                </w:txbxContent>
              </v:textbox>
            </v:shape>
            <v:shape id="_x0000_s2998" type="#_x0000_t67" style="position:absolute;left:5748;top:11793;width:576;height:432" o:regroupid="98" fillcolor="#eaeaea" strokecolor="silver"/>
            <v:shape id="_x0000_s2999" type="#_x0000_t67" style="position:absolute;left:3156;top:11832;width:576;height:288;rotation:-20544371fd" o:regroupid="98" fillcolor="#eaeaea" strokecolor="silver"/>
            <v:shape id="_x0000_s3000" type="#_x0000_t67" style="position:absolute;left:8340;top:11832;width:576;height:288;rotation:-20544371fd;flip:x" o:regroupid="98" fillcolor="#eaeaea" strokecolor="silver"/>
            <v:shape id="_x0000_s3001" type="#_x0000_t202" style="position:absolute;left:994;top:12312;width:3266;height:2337" o:regroupid="98" fillcolor="#eaeaea" strokecolor="silver">
              <v:textbox inset=".5mm,,0">
                <w:txbxContent>
                  <w:p w:rsidR="00335C85" w:rsidRDefault="0039262E">
                    <w:pPr>
                      <w:ind w:firstLine="142"/>
                      <w:jc w:val="both"/>
                      <w:rPr>
                        <w:i/>
                        <w:sz w:val="14"/>
                      </w:rPr>
                    </w:pPr>
                    <w:r>
                      <w:rPr>
                        <w:i/>
                        <w:sz w:val="14"/>
                      </w:rPr>
                      <w:t>Защита от прикосновения к токоведущим частям:</w:t>
                    </w:r>
                  </w:p>
                  <w:p w:rsidR="00335C85" w:rsidRDefault="00335C85">
                    <w:pPr>
                      <w:jc w:val="both"/>
                      <w:rPr>
                        <w:sz w:val="14"/>
                      </w:rPr>
                    </w:pPr>
                  </w:p>
                  <w:p w:rsidR="00335C85" w:rsidRDefault="0039262E" w:rsidP="0039262E">
                    <w:pPr>
                      <w:numPr>
                        <w:ilvl w:val="0"/>
                        <w:numId w:val="7"/>
                      </w:numPr>
                      <w:tabs>
                        <w:tab w:val="clear" w:pos="360"/>
                      </w:tabs>
                      <w:ind w:left="284" w:hanging="142"/>
                      <w:jc w:val="both"/>
                      <w:rPr>
                        <w:sz w:val="14"/>
                      </w:rPr>
                    </w:pPr>
                    <w:r>
                      <w:rPr>
                        <w:sz w:val="14"/>
                      </w:rPr>
                      <w:t>блокировки;</w:t>
                    </w:r>
                  </w:p>
                  <w:p w:rsidR="00335C85" w:rsidRDefault="0039262E" w:rsidP="0039262E">
                    <w:pPr>
                      <w:numPr>
                        <w:ilvl w:val="0"/>
                        <w:numId w:val="7"/>
                      </w:numPr>
                      <w:tabs>
                        <w:tab w:val="clear" w:pos="360"/>
                      </w:tabs>
                      <w:ind w:left="284" w:hanging="142"/>
                      <w:jc w:val="both"/>
                      <w:rPr>
                        <w:sz w:val="14"/>
                      </w:rPr>
                    </w:pPr>
                    <w:r>
                      <w:rPr>
                        <w:sz w:val="14"/>
                      </w:rPr>
                      <w:t>расположение токоведущих частей на недоступной высоте;</w:t>
                    </w:r>
                  </w:p>
                  <w:p w:rsidR="00335C85" w:rsidRDefault="0039262E" w:rsidP="0039262E">
                    <w:pPr>
                      <w:numPr>
                        <w:ilvl w:val="0"/>
                        <w:numId w:val="7"/>
                      </w:numPr>
                      <w:tabs>
                        <w:tab w:val="clear" w:pos="360"/>
                      </w:tabs>
                      <w:ind w:left="284" w:hanging="142"/>
                      <w:jc w:val="both"/>
                      <w:rPr>
                        <w:sz w:val="14"/>
                      </w:rPr>
                    </w:pPr>
                    <w:r>
                      <w:rPr>
                        <w:sz w:val="14"/>
                      </w:rPr>
                      <w:t>световая и звуковая сигнализация;</w:t>
                    </w:r>
                  </w:p>
                  <w:p w:rsidR="00335C85" w:rsidRDefault="0039262E" w:rsidP="0039262E">
                    <w:pPr>
                      <w:numPr>
                        <w:ilvl w:val="0"/>
                        <w:numId w:val="7"/>
                      </w:numPr>
                      <w:tabs>
                        <w:tab w:val="clear" w:pos="360"/>
                      </w:tabs>
                      <w:ind w:left="284" w:hanging="142"/>
                      <w:jc w:val="both"/>
                      <w:rPr>
                        <w:sz w:val="14"/>
                      </w:rPr>
                    </w:pPr>
                    <w:r>
                      <w:rPr>
                        <w:sz w:val="14"/>
                      </w:rPr>
                      <w:t>цветовое обозначение токоведущих частей.</w:t>
                    </w:r>
                  </w:p>
                </w:txbxContent>
              </v:textbox>
            </v:shape>
            <v:shape id="_x0000_s3002" type="#_x0000_t202" style="position:absolute;left:4402;top:12312;width:3266;height:2328" o:regroupid="98" fillcolor="#eaeaea" strokecolor="silver">
              <v:textbox inset=".5mm,,.5mm">
                <w:txbxContent>
                  <w:p w:rsidR="00335C85" w:rsidRDefault="0039262E">
                    <w:pPr>
                      <w:ind w:firstLine="142"/>
                      <w:jc w:val="both"/>
                      <w:rPr>
                        <w:i/>
                        <w:sz w:val="14"/>
                      </w:rPr>
                    </w:pPr>
                    <w:r>
                      <w:rPr>
                        <w:i/>
                        <w:sz w:val="14"/>
                      </w:rPr>
                      <w:t xml:space="preserve">Защита от перехода напряжения токоведущих частей на нетоковедущие части ЭУ (от замыкания на корпус): </w:t>
                    </w:r>
                  </w:p>
                  <w:p w:rsidR="00335C85" w:rsidRDefault="00335C85">
                    <w:pPr>
                      <w:jc w:val="both"/>
                      <w:rPr>
                        <w:sz w:val="14"/>
                      </w:rPr>
                    </w:pPr>
                  </w:p>
                  <w:p w:rsidR="00335C85" w:rsidRDefault="0039262E" w:rsidP="0039262E">
                    <w:pPr>
                      <w:numPr>
                        <w:ilvl w:val="0"/>
                        <w:numId w:val="7"/>
                      </w:numPr>
                      <w:tabs>
                        <w:tab w:val="clear" w:pos="360"/>
                      </w:tabs>
                      <w:ind w:left="284" w:hanging="142"/>
                      <w:jc w:val="both"/>
                      <w:rPr>
                        <w:sz w:val="14"/>
                      </w:rPr>
                    </w:pPr>
                    <w:r>
                      <w:rPr>
                        <w:sz w:val="14"/>
                      </w:rPr>
                      <w:t>защитное заземление;</w:t>
                    </w:r>
                  </w:p>
                  <w:p w:rsidR="00335C85" w:rsidRDefault="0039262E" w:rsidP="0039262E">
                    <w:pPr>
                      <w:numPr>
                        <w:ilvl w:val="0"/>
                        <w:numId w:val="7"/>
                      </w:numPr>
                      <w:tabs>
                        <w:tab w:val="clear" w:pos="360"/>
                      </w:tabs>
                      <w:ind w:left="284" w:hanging="142"/>
                      <w:jc w:val="both"/>
                      <w:rPr>
                        <w:sz w:val="14"/>
                      </w:rPr>
                    </w:pPr>
                    <w:r>
                      <w:rPr>
                        <w:sz w:val="14"/>
                      </w:rPr>
                      <w:t>зануление;</w:t>
                    </w:r>
                  </w:p>
                  <w:p w:rsidR="00335C85" w:rsidRDefault="0039262E" w:rsidP="0039262E">
                    <w:pPr>
                      <w:numPr>
                        <w:ilvl w:val="0"/>
                        <w:numId w:val="7"/>
                      </w:numPr>
                      <w:tabs>
                        <w:tab w:val="clear" w:pos="360"/>
                      </w:tabs>
                      <w:ind w:left="284" w:hanging="142"/>
                      <w:jc w:val="both"/>
                      <w:rPr>
                        <w:sz w:val="14"/>
                      </w:rPr>
                    </w:pPr>
                    <w:r>
                      <w:rPr>
                        <w:sz w:val="14"/>
                      </w:rPr>
                      <w:t>электрическое разделение сетей;</w:t>
                    </w:r>
                  </w:p>
                  <w:p w:rsidR="00335C85" w:rsidRDefault="0039262E" w:rsidP="0039262E">
                    <w:pPr>
                      <w:numPr>
                        <w:ilvl w:val="0"/>
                        <w:numId w:val="7"/>
                      </w:numPr>
                      <w:tabs>
                        <w:tab w:val="clear" w:pos="360"/>
                      </w:tabs>
                      <w:ind w:left="284" w:hanging="142"/>
                      <w:jc w:val="both"/>
                      <w:rPr>
                        <w:sz w:val="14"/>
                      </w:rPr>
                    </w:pPr>
                    <w:r>
                      <w:rPr>
                        <w:sz w:val="14"/>
                      </w:rPr>
                      <w:t>защитное отключение;</w:t>
                    </w:r>
                  </w:p>
                  <w:p w:rsidR="00335C85" w:rsidRDefault="0039262E" w:rsidP="0039262E">
                    <w:pPr>
                      <w:numPr>
                        <w:ilvl w:val="0"/>
                        <w:numId w:val="7"/>
                      </w:numPr>
                      <w:tabs>
                        <w:tab w:val="clear" w:pos="360"/>
                      </w:tabs>
                      <w:ind w:left="284" w:hanging="142"/>
                      <w:jc w:val="both"/>
                      <w:rPr>
                        <w:sz w:val="14"/>
                      </w:rPr>
                    </w:pPr>
                    <w:r>
                      <w:rPr>
                        <w:sz w:val="14"/>
                      </w:rPr>
                      <w:t>применение малых напряжений;</w:t>
                    </w:r>
                  </w:p>
                  <w:p w:rsidR="00335C85" w:rsidRDefault="0039262E" w:rsidP="0039262E">
                    <w:pPr>
                      <w:numPr>
                        <w:ilvl w:val="0"/>
                        <w:numId w:val="7"/>
                      </w:numPr>
                      <w:tabs>
                        <w:tab w:val="clear" w:pos="360"/>
                      </w:tabs>
                      <w:ind w:left="284" w:hanging="142"/>
                      <w:jc w:val="both"/>
                      <w:rPr>
                        <w:sz w:val="14"/>
                      </w:rPr>
                    </w:pPr>
                    <w:r>
                      <w:rPr>
                        <w:sz w:val="14"/>
                      </w:rPr>
                      <w:t>выравнивание потенциалов;</w:t>
                    </w:r>
                  </w:p>
                  <w:p w:rsidR="00335C85" w:rsidRDefault="0039262E" w:rsidP="0039262E">
                    <w:pPr>
                      <w:numPr>
                        <w:ilvl w:val="0"/>
                        <w:numId w:val="7"/>
                      </w:numPr>
                      <w:tabs>
                        <w:tab w:val="clear" w:pos="360"/>
                      </w:tabs>
                      <w:ind w:left="284" w:hanging="142"/>
                      <w:jc w:val="both"/>
                      <w:rPr>
                        <w:sz w:val="14"/>
                      </w:rPr>
                    </w:pPr>
                    <w:r>
                      <w:rPr>
                        <w:sz w:val="14"/>
                      </w:rPr>
                      <w:t>применение двойной изоляции;</w:t>
                    </w:r>
                  </w:p>
                  <w:p w:rsidR="00335C85" w:rsidRDefault="0039262E" w:rsidP="0039262E">
                    <w:pPr>
                      <w:numPr>
                        <w:ilvl w:val="0"/>
                        <w:numId w:val="7"/>
                      </w:numPr>
                      <w:tabs>
                        <w:tab w:val="clear" w:pos="360"/>
                      </w:tabs>
                      <w:ind w:left="284" w:hanging="142"/>
                      <w:jc w:val="both"/>
                      <w:rPr>
                        <w:sz w:val="14"/>
                      </w:rPr>
                    </w:pPr>
                    <w:r>
                      <w:rPr>
                        <w:sz w:val="14"/>
                      </w:rPr>
                      <w:t>использование средств защиты;</w:t>
                    </w:r>
                  </w:p>
                  <w:p w:rsidR="00335C85" w:rsidRDefault="0039262E" w:rsidP="0039262E">
                    <w:pPr>
                      <w:numPr>
                        <w:ilvl w:val="0"/>
                        <w:numId w:val="7"/>
                      </w:numPr>
                      <w:tabs>
                        <w:tab w:val="clear" w:pos="360"/>
                      </w:tabs>
                      <w:ind w:left="284" w:hanging="142"/>
                      <w:jc w:val="both"/>
                      <w:rPr>
                        <w:sz w:val="14"/>
                      </w:rPr>
                    </w:pPr>
                    <w:r>
                      <w:rPr>
                        <w:sz w:val="14"/>
                      </w:rPr>
                      <w:t>контроль сопротивления изоляции.</w:t>
                    </w:r>
                  </w:p>
                  <w:p w:rsidR="00335C85" w:rsidRDefault="00335C85"/>
                </w:txbxContent>
              </v:textbox>
            </v:shape>
            <v:shape id="_x0000_s3003" type="#_x0000_t202" style="position:absolute;left:7810;top:12312;width:3266;height:2337" o:regroupid="98" fillcolor="#eaeaea" strokecolor="silver">
              <v:textbox inset=".5mm,,.5mm">
                <w:txbxContent>
                  <w:p w:rsidR="00335C85" w:rsidRDefault="0039262E">
                    <w:pPr>
                      <w:ind w:firstLine="142"/>
                      <w:rPr>
                        <w:sz w:val="14"/>
                      </w:rPr>
                    </w:pPr>
                    <w:r>
                      <w:rPr>
                        <w:i/>
                        <w:sz w:val="14"/>
                      </w:rPr>
                      <w:t>Защита от перехода высокого напряжения на сторону низкого.</w:t>
                    </w:r>
                  </w:p>
                </w:txbxContent>
              </v:textbox>
            </v:shape>
          </v:group>
        </w:pict>
      </w: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rPr>
          <w:i/>
          <w:u w:val="words"/>
        </w:rPr>
      </w:pPr>
    </w:p>
    <w:p w:rsidR="00335C85" w:rsidRDefault="00335C85">
      <w:pPr>
        <w:pStyle w:val="a3"/>
        <w:ind w:firstLine="284"/>
        <w:rPr>
          <w:i/>
          <w:u w:val="words"/>
        </w:rPr>
      </w:pPr>
    </w:p>
    <w:p w:rsidR="00335C85" w:rsidRDefault="00335C85">
      <w:pPr>
        <w:pStyle w:val="a3"/>
        <w:ind w:firstLine="284"/>
        <w:rPr>
          <w:i/>
          <w:u w:val="words"/>
        </w:rPr>
      </w:pPr>
    </w:p>
    <w:p w:rsidR="00335C85" w:rsidRDefault="00335C85">
      <w:pPr>
        <w:pStyle w:val="a3"/>
        <w:ind w:firstLine="284"/>
        <w:rPr>
          <w:i/>
          <w:u w:val="words"/>
        </w:rPr>
      </w:pPr>
    </w:p>
    <w:p w:rsidR="00335C85" w:rsidRDefault="00335C85">
      <w:pPr>
        <w:pStyle w:val="a3"/>
        <w:ind w:firstLine="284"/>
        <w:rPr>
          <w:i/>
          <w:u w:val="words"/>
        </w:rPr>
      </w:pPr>
    </w:p>
    <w:p w:rsidR="00335C85" w:rsidRDefault="00335C85">
      <w:pPr>
        <w:pStyle w:val="a3"/>
        <w:ind w:firstLine="284"/>
        <w:rPr>
          <w:i/>
          <w:u w:val="words"/>
        </w:rPr>
      </w:pPr>
    </w:p>
    <w:p w:rsidR="00335C85" w:rsidRDefault="00335C85">
      <w:pPr>
        <w:pStyle w:val="a3"/>
        <w:ind w:firstLine="284"/>
        <w:rPr>
          <w:i/>
          <w:u w:val="words"/>
        </w:rPr>
      </w:pPr>
    </w:p>
    <w:p w:rsidR="00335C85" w:rsidRDefault="00335C85">
      <w:pPr>
        <w:pStyle w:val="a3"/>
        <w:ind w:firstLine="284"/>
        <w:rPr>
          <w:i/>
          <w:u w:val="words"/>
        </w:rPr>
      </w:pPr>
    </w:p>
    <w:p w:rsidR="00335C85" w:rsidRDefault="00335C85">
      <w:pPr>
        <w:pStyle w:val="a3"/>
        <w:ind w:firstLine="284"/>
        <w:rPr>
          <w:i/>
          <w:u w:val="words"/>
        </w:rPr>
      </w:pPr>
    </w:p>
    <w:p w:rsidR="00335C85" w:rsidRDefault="00335C85">
      <w:pPr>
        <w:pStyle w:val="a3"/>
        <w:ind w:firstLine="284"/>
        <w:rPr>
          <w:i/>
          <w:u w:val="words"/>
        </w:rPr>
      </w:pPr>
    </w:p>
    <w:p w:rsidR="00335C85" w:rsidRDefault="00335C85">
      <w:pPr>
        <w:pStyle w:val="a3"/>
        <w:ind w:firstLine="284"/>
        <w:rPr>
          <w:i/>
          <w:u w:val="words"/>
        </w:rPr>
      </w:pPr>
    </w:p>
    <w:p w:rsidR="00335C85" w:rsidRDefault="0039262E">
      <w:pPr>
        <w:pStyle w:val="a3"/>
        <w:ind w:firstLine="284"/>
      </w:pPr>
      <w:r>
        <w:rPr>
          <w:i/>
        </w:rPr>
        <w:t>Токоведущие части размещаются на недоступной высоте</w:t>
      </w:r>
      <w:r>
        <w:t xml:space="preserve"> в тех случаях, когда их изоляция и ограждение нецелесообразны или невозможны. Поэтому провода воздушных линий подвешены над землей на высоте более 6 м для линий напряжением менее 1000 В, и не менее 7 м для линий напряжением до 110 кВ. Внутри производственных зданий не огражденные токоведущие части прокладываются на высоте более 3,5 м.</w:t>
      </w:r>
    </w:p>
    <w:p w:rsidR="00335C85" w:rsidRDefault="0039262E">
      <w:pPr>
        <w:pStyle w:val="a3"/>
        <w:ind w:firstLine="284"/>
      </w:pPr>
      <w:r>
        <w:rPr>
          <w:i/>
        </w:rPr>
        <w:t>Электрические блокировки</w:t>
      </w:r>
      <w:r>
        <w:t xml:space="preserve"> осуществляют разрыв цепи специальными контакторами, расположенными на дверях ограждений, дверцах кожухов.</w:t>
      </w:r>
    </w:p>
    <w:p w:rsidR="00335C85" w:rsidRDefault="0039262E">
      <w:pPr>
        <w:pStyle w:val="a3"/>
        <w:ind w:firstLine="284"/>
      </w:pPr>
      <w:r>
        <w:rPr>
          <w:i/>
        </w:rPr>
        <w:lastRenderedPageBreak/>
        <w:t>Механические блокировки</w:t>
      </w:r>
      <w:r>
        <w:t xml:space="preserve"> применяются в рубильниках, пускателях и т.д. </w:t>
      </w:r>
    </w:p>
    <w:p w:rsidR="00335C85" w:rsidRDefault="0039262E">
      <w:pPr>
        <w:pStyle w:val="a3"/>
        <w:ind w:firstLine="284"/>
      </w:pPr>
      <w:r>
        <w:rPr>
          <w:i/>
        </w:rPr>
        <w:t>Звуковая и световая сигнализации</w:t>
      </w:r>
      <w:r>
        <w:t xml:space="preserve"> применяются в большинстве случаев одновременно и являются наиболее распространенными и доступными.</w:t>
      </w:r>
    </w:p>
    <w:p w:rsidR="00335C85" w:rsidRDefault="0039262E">
      <w:pPr>
        <w:pStyle w:val="a3"/>
        <w:ind w:firstLine="284"/>
      </w:pPr>
      <w:r>
        <w:rPr>
          <w:i/>
        </w:rPr>
        <w:t>Цветовое обозначение токоведущих частей</w:t>
      </w:r>
      <w:r>
        <w:t xml:space="preserve"> предназначается для легкого распознавания токоведущих частей, для удобства обслуживания, для предотвращения травматизма л/с. Например, для переменного трехфазного тока:</w:t>
      </w:r>
    </w:p>
    <w:p w:rsidR="00335C85" w:rsidRDefault="0039262E" w:rsidP="0039262E">
      <w:pPr>
        <w:pStyle w:val="a3"/>
        <w:numPr>
          <w:ilvl w:val="0"/>
          <w:numId w:val="120"/>
        </w:numPr>
        <w:tabs>
          <w:tab w:val="clear" w:pos="360"/>
          <w:tab w:val="num" w:pos="851"/>
        </w:tabs>
        <w:ind w:left="644" w:hanging="77"/>
      </w:pPr>
      <w:r>
        <w:t>шина А</w:t>
      </w:r>
      <w:r>
        <w:tab/>
      </w:r>
      <w:r>
        <w:tab/>
      </w:r>
      <w:r>
        <w:tab/>
        <w:t>- желтый;</w:t>
      </w:r>
    </w:p>
    <w:p w:rsidR="00335C85" w:rsidRDefault="0039262E" w:rsidP="0039262E">
      <w:pPr>
        <w:pStyle w:val="a3"/>
        <w:numPr>
          <w:ilvl w:val="0"/>
          <w:numId w:val="120"/>
        </w:numPr>
        <w:tabs>
          <w:tab w:val="clear" w:pos="360"/>
          <w:tab w:val="num" w:pos="851"/>
        </w:tabs>
        <w:ind w:left="644" w:hanging="77"/>
      </w:pPr>
      <w:r>
        <w:t>шина В</w:t>
      </w:r>
      <w:r>
        <w:tab/>
      </w:r>
      <w:r>
        <w:tab/>
      </w:r>
      <w:r>
        <w:tab/>
        <w:t>- зеленый;</w:t>
      </w:r>
    </w:p>
    <w:p w:rsidR="00335C85" w:rsidRDefault="0039262E" w:rsidP="0039262E">
      <w:pPr>
        <w:pStyle w:val="a3"/>
        <w:numPr>
          <w:ilvl w:val="0"/>
          <w:numId w:val="120"/>
        </w:numPr>
        <w:tabs>
          <w:tab w:val="clear" w:pos="360"/>
          <w:tab w:val="num" w:pos="851"/>
        </w:tabs>
        <w:ind w:left="644" w:hanging="77"/>
      </w:pPr>
      <w:r>
        <w:t>шина С</w:t>
      </w:r>
      <w:r>
        <w:tab/>
      </w:r>
      <w:r>
        <w:tab/>
      </w:r>
      <w:r>
        <w:tab/>
        <w:t>- красный;</w:t>
      </w:r>
    </w:p>
    <w:p w:rsidR="00335C85" w:rsidRDefault="0039262E" w:rsidP="0039262E">
      <w:pPr>
        <w:pStyle w:val="a3"/>
        <w:numPr>
          <w:ilvl w:val="0"/>
          <w:numId w:val="120"/>
        </w:numPr>
        <w:tabs>
          <w:tab w:val="clear" w:pos="360"/>
          <w:tab w:val="num" w:pos="851"/>
        </w:tabs>
        <w:ind w:left="644" w:hanging="77"/>
      </w:pPr>
      <w:r>
        <w:t>нулевая рабочая шина</w:t>
      </w:r>
      <w:r>
        <w:tab/>
      </w:r>
      <w:r>
        <w:tab/>
        <w:t>- голубой;</w:t>
      </w:r>
    </w:p>
    <w:p w:rsidR="00335C85" w:rsidRDefault="0039262E" w:rsidP="0039262E">
      <w:pPr>
        <w:pStyle w:val="a3"/>
        <w:numPr>
          <w:ilvl w:val="0"/>
          <w:numId w:val="120"/>
        </w:numPr>
        <w:tabs>
          <w:tab w:val="clear" w:pos="360"/>
          <w:tab w:val="num" w:pos="851"/>
        </w:tabs>
        <w:ind w:left="644" w:hanging="77"/>
      </w:pPr>
      <w:r>
        <w:t>нулевая защитная шина</w:t>
      </w:r>
      <w:r>
        <w:tab/>
        <w:t>- продольные полосы желтого и зеленого цветов.</w:t>
      </w:r>
    </w:p>
    <w:p w:rsidR="00335C85" w:rsidRDefault="0039262E">
      <w:pPr>
        <w:pStyle w:val="a3"/>
        <w:ind w:firstLine="284"/>
      </w:pPr>
      <w:r>
        <w:rPr>
          <w:i/>
        </w:rPr>
        <w:t>Двойная изоляция</w:t>
      </w:r>
      <w:r>
        <w:t xml:space="preserve"> состоит из рабочей и дополнительной. Рабочая изоляция обеспечивает нормальную работу. Дополнительная предусматривается дополнением к рабочей для защиты от замыкания в случае повреждения рабочей изоляции.</w:t>
      </w:r>
    </w:p>
    <w:p w:rsidR="00335C85" w:rsidRDefault="0039262E">
      <w:pPr>
        <w:pStyle w:val="a3"/>
        <w:ind w:firstLine="284"/>
      </w:pPr>
      <w:r>
        <w:rPr>
          <w:i/>
        </w:rPr>
        <w:t>Контроль сопротивления изоляции</w:t>
      </w:r>
      <w:r>
        <w:t xml:space="preserve"> — измерение активного сопротивления </w:t>
      </w:r>
      <w:r>
        <w:rPr>
          <w:lang w:val="en-US"/>
        </w:rPr>
        <w:t>R</w:t>
      </w:r>
      <w:r>
        <w:t xml:space="preserve"> изоляции с целью предупреждения замыкания на корпус. В сетях с изолированной нейтралью </w:t>
      </w:r>
      <w:r>
        <w:rPr>
          <w:lang w:val="en-US"/>
        </w:rPr>
        <w:t>R</w:t>
      </w:r>
      <w:r>
        <w:rPr>
          <w:vertAlign w:val="subscript"/>
        </w:rPr>
        <w:t>изоляции</w:t>
      </w:r>
      <w:r>
        <w:rPr>
          <w:vertAlign w:val="subscript"/>
        </w:rPr>
        <w:softHyphen/>
      </w:r>
      <w:r>
        <w:t xml:space="preserve"> определяется током замыкания на землю, поэтому периодически производится замер </w:t>
      </w:r>
      <w:r>
        <w:rPr>
          <w:lang w:val="en-US"/>
        </w:rPr>
        <w:t>R</w:t>
      </w:r>
      <w:r>
        <w:rPr>
          <w:vertAlign w:val="subscript"/>
        </w:rPr>
        <w:t>изоляции</w:t>
      </w:r>
      <w:r>
        <w:rPr>
          <w:vertAlign w:val="subscript"/>
        </w:rPr>
        <w:softHyphen/>
      </w:r>
      <w:r>
        <w:t xml:space="preserve">. </w:t>
      </w:r>
    </w:p>
    <w:p w:rsidR="00335C85" w:rsidRDefault="0039262E">
      <w:pPr>
        <w:pStyle w:val="a3"/>
        <w:ind w:firstLine="284"/>
      </w:pPr>
      <w:r>
        <w:rPr>
          <w:i/>
        </w:rPr>
        <w:t>Применение малых напряжений</w:t>
      </w:r>
      <w:r>
        <w:t>. Наибольшая безопасность для человека достигается при напряжении до 10 В, т.к. при таком напряжении ток, проходящий через тело человека не превышает 1 мА.</w:t>
      </w:r>
    </w:p>
    <w:p w:rsidR="00335C85" w:rsidRDefault="00335C85">
      <w:pPr>
        <w:pStyle w:val="a3"/>
      </w:pPr>
    </w:p>
    <w:p w:rsidR="00335C85" w:rsidRDefault="0039262E">
      <w:pPr>
        <w:pStyle w:val="a3"/>
        <w:ind w:firstLine="1134"/>
        <w:rPr>
          <w:b/>
          <w:smallCaps/>
        </w:rPr>
      </w:pPr>
      <w:r>
        <w:rPr>
          <w:b/>
          <w:smallCaps/>
        </w:rPr>
        <w:t>== Вопрос 2 ==</w:t>
      </w:r>
    </w:p>
    <w:p w:rsidR="00335C85" w:rsidRDefault="0039262E">
      <w:pPr>
        <w:pStyle w:val="a3"/>
        <w:ind w:firstLine="1134"/>
        <w:rPr>
          <w:i/>
          <w:smallCaps/>
        </w:rPr>
      </w:pPr>
      <w:r>
        <w:rPr>
          <w:i/>
          <w:smallCaps/>
        </w:rPr>
        <w:t>Анализ эффективности применения защитного заземления в заземленных электрических цепях.</w:t>
      </w:r>
    </w:p>
    <w:p w:rsidR="00335C85" w:rsidRDefault="00335C85">
      <w:pPr>
        <w:pStyle w:val="a3"/>
        <w:ind w:firstLine="284"/>
      </w:pPr>
    </w:p>
    <w:p w:rsidR="00335C85" w:rsidRDefault="0039262E">
      <w:pPr>
        <w:pStyle w:val="a3"/>
        <w:ind w:firstLine="284"/>
      </w:pPr>
      <w:r>
        <w:rPr>
          <w:b/>
          <w:i/>
        </w:rPr>
        <w:t>Защитным заземлением</w:t>
      </w:r>
      <w:r>
        <w:t xml:space="preserve"> называется преднамеренное электрическое соединение с землей или ее эквивалентом металлических нетоковедущих частей, которые могут находится под напряжением. </w:t>
      </w:r>
    </w:p>
    <w:p w:rsidR="00335C85" w:rsidRDefault="0039262E">
      <w:pPr>
        <w:pStyle w:val="a3"/>
        <w:ind w:firstLine="284"/>
      </w:pPr>
      <w:r>
        <w:rPr>
          <w:i/>
        </w:rPr>
        <w:t>Назначение защитного заземления</w:t>
      </w:r>
      <w:r>
        <w:t xml:space="preserve"> — устранение опасности поражения током в случае прикосновения к корпусу или другим металлическим частям ЭУ, оказавшимися под напряжением (для изолированных сетей). </w:t>
      </w:r>
    </w:p>
    <w:p w:rsidR="00335C85" w:rsidRDefault="0039262E">
      <w:pPr>
        <w:pStyle w:val="a3"/>
        <w:ind w:firstLine="284"/>
      </w:pPr>
      <w:r>
        <w:rPr>
          <w:i/>
        </w:rPr>
        <w:t>Область применения</w:t>
      </w:r>
      <w:r>
        <w:t xml:space="preserve"> — сети напряжением до 1000 В переменного тока, изолированные от земли или сети напряжением выше 1000 В переменного и постоянного тока с любым режимом нейтрали.</w:t>
      </w:r>
    </w:p>
    <w:p w:rsidR="00335C85" w:rsidRDefault="00335C85">
      <w:pPr>
        <w:pStyle w:val="a3"/>
        <w:ind w:firstLine="284"/>
      </w:pPr>
    </w:p>
    <w:p w:rsidR="00335C85" w:rsidRDefault="0039262E">
      <w:pPr>
        <w:pStyle w:val="a3"/>
        <w:ind w:firstLine="284"/>
      </w:pPr>
      <w:r>
        <w:rPr>
          <w:b/>
          <w:i/>
        </w:rPr>
        <w:t>Рабочее заземление</w:t>
      </w:r>
      <w:r>
        <w:t xml:space="preserve"> — заземление в какой-либо точке токоведущих частей ЭУ, необходимое для обеспечения нормальной работы ЭУ. </w:t>
      </w:r>
    </w:p>
    <w:p w:rsidR="00335C85" w:rsidRDefault="0055227A">
      <w:pPr>
        <w:pStyle w:val="a3"/>
        <w:ind w:firstLine="284"/>
      </w:pPr>
      <w:r>
        <w:rPr>
          <w:i/>
          <w:noProof/>
          <w:u w:val="words"/>
        </w:rPr>
        <w:pict>
          <v:group id="_x0000_s3381" style="position:absolute;left:0;text-align:left;margin-left:.05pt;margin-top:5.5pt;width:519.6pt;height:192.35pt;z-index:251689984" coordorigin="852,7982" coordsize="10392,3847" o:allowincell="f">
            <v:group id="_x0000_s3019" style="position:absolute;left:852;top:8183;width:288;height:480" coordorigin="1008,11232" coordsize="288,480" o:regroupid="113">
              <v:line id="_x0000_s3020" style="position:absolute" from="1008,11232" to="1296,11232"/>
              <v:line id="_x0000_s3021" style="position:absolute" from="1008,11472" to="1296,11472"/>
              <v:line id="_x0000_s3022" style="position:absolute" from="1008,11712" to="1296,11712"/>
            </v:group>
            <v:group id="_x0000_s3023" style="position:absolute;left:1140;top:8019;width:1154;height:644" coordorigin="1296,11068" coordsize="1154,644" o:regroupid="113">
              <v:group id="_x0000_s3024" style="position:absolute;left:1296;top:11068;width:864;height:160" coordorigin="1296,11068" coordsize="864,160">
                <v:shape id="_x0000_s3025" type="#_x0000_t19" style="position:absolute;left:1360;top:11004;width:160;height:288;rotation:-90" coordsize="22086,43200" adj=",5982752,486" path="wr-21114,,22086,43200,486,,,43195nfewr-21114,,22086,43200,486,,,43195l486,21600nsxe">
                  <v:path o:connectlocs="486,0;0,43195;486,21600"/>
                </v:shape>
                <v:shape id="_x0000_s3026" type="#_x0000_t19" style="position:absolute;left:1648;top:11004;width:160;height:288;rotation:-90" coordsize="22086,43200" adj=",5982752,486" path="wr-21114,,22086,43200,486,,,43195nfewr-21114,,22086,43200,486,,,43195l486,21600nsxe">
                  <v:path o:connectlocs="486,0;0,43195;486,21600"/>
                </v:shape>
                <v:shape id="_x0000_s3027" type="#_x0000_t19" style="position:absolute;left:1936;top:11004;width:160;height:288;rotation:-90" coordsize="22086,43200" adj=",5982752,486" path="wr-21114,,22086,43200,486,,,43195nfewr-21114,,22086,43200,486,,,43195l486,21600nsxe">
                  <v:path o:connectlocs="486,0;0,43195;486,21600"/>
                </v:shape>
              </v:group>
              <v:group id="_x0000_s3028" style="position:absolute;left:1296;top:11306;width:864;height:160" coordorigin="1296,11068" coordsize="864,160">
                <v:shape id="_x0000_s3029" type="#_x0000_t19" style="position:absolute;left:1360;top:11004;width:160;height:288;rotation:-90" coordsize="22086,43200" adj=",5982752,486" path="wr-21114,,22086,43200,486,,,43195nfewr-21114,,22086,43200,486,,,43195l486,21600nsxe">
                  <v:path o:connectlocs="486,0;0,43195;486,21600"/>
                </v:shape>
                <v:shape id="_x0000_s3030" type="#_x0000_t19" style="position:absolute;left:1648;top:11004;width:160;height:288;rotation:-90" coordsize="22086,43200" adj=",5982752,486" path="wr-21114,,22086,43200,486,,,43195nfewr-21114,,22086,43200,486,,,43195l486,21600nsxe">
                  <v:path o:connectlocs="486,0;0,43195;486,21600"/>
                </v:shape>
                <v:shape id="_x0000_s3031" type="#_x0000_t19" style="position:absolute;left:1936;top:11004;width:160;height:288;rotation:-90" coordsize="22086,43200" adj=",5982752,486" path="wr-21114,,22086,43200,486,,,43195nfewr-21114,,22086,43200,486,,,43195l486,21600nsxe">
                  <v:path o:connectlocs="486,0;0,43195;486,21600"/>
                </v:shape>
              </v:group>
              <v:group id="_x0000_s3032" style="position:absolute;left:1296;top:11548;width:864;height:160" coordorigin="1296,11068" coordsize="864,160">
                <v:shape id="_x0000_s3033" type="#_x0000_t19" style="position:absolute;left:1360;top:11004;width:160;height:288;rotation:-90" coordsize="22086,43200" adj=",5982752,486" path="wr-21114,,22086,43200,486,,,43195nfewr-21114,,22086,43200,486,,,43195l486,21600nsxe">
                  <v:path o:connectlocs="486,0;0,43195;486,21600"/>
                </v:shape>
                <v:shape id="_x0000_s3034" type="#_x0000_t19" style="position:absolute;left:1648;top:11004;width:160;height:288;rotation:-90" coordsize="22086,43200" adj=",5982752,486" path="wr-21114,,22086,43200,486,,,43195nfewr-21114,,22086,43200,486,,,43195l486,21600nsxe">
                  <v:path o:connectlocs="486,0;0,43195;486,21600"/>
                </v:shape>
                <v:shape id="_x0000_s3035" type="#_x0000_t19" style="position:absolute;left:1936;top:11004;width:160;height:288;rotation:-90" coordsize="22086,43200" adj=",5982752,486" path="wr-21114,,22086,43200,486,,,43195nfewr-21114,,22086,43200,486,,,43195l486,21600nsxe">
                  <v:path o:connectlocs="486,0;0,43195;486,21600"/>
                </v:shape>
              </v:group>
              <v:group id="_x0000_s3036" style="position:absolute;left:2160;top:11232;width:288;height:480" coordorigin="1008,11232" coordsize="288,480">
                <v:line id="_x0000_s3037" style="position:absolute" from="1008,11232" to="1296,11232"/>
                <v:line id="_x0000_s3038" style="position:absolute" from="1008,11472" to="1296,11472"/>
                <v:line id="_x0000_s3039" style="position:absolute" from="1008,11712" to="1296,11712"/>
              </v:group>
              <v:line id="_x0000_s3040" style="position:absolute" from="2450,11232" to="2450,11712"/>
            </v:group>
            <v:line id="_x0000_s3041" style="position:absolute" from="2394,8213" to="2394,8639" o:regroupid="113" strokeweight="2.25pt"/>
            <v:group id="_x0000_s3042" style="position:absolute;left:2786;top:8019;width:864;height:160;flip:x" coordorigin="1296,11068" coordsize="864,160" o:regroupid="113">
              <v:shape id="_x0000_s3043" type="#_x0000_t19" style="position:absolute;left:1360;top:11004;width:160;height:288;rotation:-90" coordsize="22086,43200" adj=",5982752,486" path="wr-21114,,22086,43200,486,,,43195nfewr-21114,,22086,43200,486,,,43195l486,21600nsxe">
                <v:path o:connectlocs="486,0;0,43195;486,21600"/>
              </v:shape>
              <v:shape id="_x0000_s3044" type="#_x0000_t19" style="position:absolute;left:1648;top:11004;width:160;height:288;rotation:-90" coordsize="22086,43200" adj=",5982752,486" path="wr-21114,,22086,43200,486,,,43195nfewr-21114,,22086,43200,486,,,43195l486,21600nsxe">
                <v:path o:connectlocs="486,0;0,43195;486,21600"/>
              </v:shape>
              <v:shape id="_x0000_s3045" type="#_x0000_t19" style="position:absolute;left:1936;top:11004;width:160;height:288;rotation:-90" coordsize="22086,43200" adj=",5982752,486" path="wr-21114,,22086,43200,486,,,43195nfewr-21114,,22086,43200,486,,,43195l486,21600nsxe">
                <v:path o:connectlocs="486,0;0,43195;486,21600"/>
              </v:shape>
            </v:group>
            <v:group id="_x0000_s3046" style="position:absolute;left:2786;top:8257;width:864;height:160;flip:x" coordorigin="1296,11068" coordsize="864,160" o:regroupid="113">
              <v:shape id="_x0000_s3047" type="#_x0000_t19" style="position:absolute;left:1360;top:11004;width:160;height:288;rotation:-90" coordsize="22086,43200" adj=",5982752,486" path="wr-21114,,22086,43200,486,,,43195nfewr-21114,,22086,43200,486,,,43195l486,21600nsxe">
                <v:path o:connectlocs="486,0;0,43195;486,21600"/>
              </v:shape>
              <v:shape id="_x0000_s3048" type="#_x0000_t19" style="position:absolute;left:1648;top:11004;width:160;height:288;rotation:-90" coordsize="22086,43200" adj=",5982752,486" path="wr-21114,,22086,43200,486,,,43195nfewr-21114,,22086,43200,486,,,43195l486,21600nsxe">
                <v:path o:connectlocs="486,0;0,43195;486,21600"/>
              </v:shape>
              <v:shape id="_x0000_s3049" type="#_x0000_t19" style="position:absolute;left:1936;top:11004;width:160;height:288;rotation:-90" coordsize="22086,43200" adj=",5982752,486" path="wr-21114,,22086,43200,486,,,43195nfewr-21114,,22086,43200,486,,,43195l486,21600nsxe">
                <v:path o:connectlocs="486,0;0,43195;486,21600"/>
              </v:shape>
            </v:group>
            <v:group id="_x0000_s3050" style="position:absolute;left:2786;top:8499;width:864;height:160;flip:x" coordorigin="1296,11068" coordsize="864,160" o:regroupid="113">
              <v:shape id="_x0000_s3051" type="#_x0000_t19" style="position:absolute;left:1360;top:11004;width:160;height:288;rotation:-90" coordsize="22086,43200" adj=",5982752,486" path="wr-21114,,22086,43200,486,,,43195nfewr-21114,,22086,43200,486,,,43195l486,21600nsxe">
                <v:path o:connectlocs="486,0;0,43195;486,21600"/>
              </v:shape>
              <v:shape id="_x0000_s3052" type="#_x0000_t19" style="position:absolute;left:1648;top:11004;width:160;height:288;rotation:-90" coordsize="22086,43200" adj=",5982752,486" path="wr-21114,,22086,43200,486,,,43195nfewr-21114,,22086,43200,486,,,43195l486,21600nsxe">
                <v:path o:connectlocs="486,0;0,43195;486,21600"/>
              </v:shape>
              <v:shape id="_x0000_s3053" type="#_x0000_t19" style="position:absolute;left:1936;top:11004;width:160;height:288;rotation:-90" coordsize="22086,43200" adj=",5982752,486" path="wr-21114,,22086,43200,486,,,43195nfewr-21114,,22086,43200,486,,,43195l486,21600nsxe">
                <v:path o:connectlocs="486,0;0,43195;486,21600"/>
              </v:shape>
            </v:group>
            <v:group id="_x0000_s3054" style="position:absolute;left:2498;top:8183;width:288;height:480;flip:x" coordorigin="1008,11232" coordsize="288,480" o:regroupid="113">
              <v:line id="_x0000_s3055" style="position:absolute" from="1008,11232" to="1296,11232"/>
              <v:line id="_x0000_s3056" style="position:absolute" from="1008,11472" to="1296,11472"/>
              <v:line id="_x0000_s3057" style="position:absolute" from="1008,11712" to="1296,11712"/>
            </v:group>
            <v:line id="_x0000_s3058" style="position:absolute;flip:x" from="2496,8183" to="2496,8663" o:regroupid="113"/>
            <v:line id="_x0000_s3059" style="position:absolute" from="3666,8183" to="11070,8183" o:regroupid="113"/>
            <v:line id="_x0000_s3060" style="position:absolute" from="3666,8423" to="11070,8423" o:regroupid="113"/>
            <v:line id="_x0000_s3061" style="position:absolute" from="3666,8663" to="11070,8663" o:regroupid="113"/>
            <v:oval id="_x0000_s3062" style="position:absolute;left:11076;top:8129;width:90;height:90" o:regroupid="113"/>
            <v:oval id="_x0000_s3063" style="position:absolute;left:11076;top:8375;width:90;height:90" o:regroupid="113"/>
            <v:oval id="_x0000_s3064" style="position:absolute;left:11076;top:8615;width:90;height:90" o:regroupid="113"/>
            <v:rect id="_x0000_s3065" style="position:absolute;left:4917;top:9761;width:1938;height:978" o:regroupid="113" fillcolor="#eaeaea" strokeweight="3pt">
              <v:stroke linestyle="thinThin"/>
            </v:rect>
            <v:line id="_x0000_s3066" style="position:absolute" from="5316,8636" to="5316,9890" o:regroupid="113"/>
            <v:line id="_x0000_s3067" style="position:absolute" from="6456,8180" to="6456,9890" o:regroupid="113"/>
            <v:oval id="_x0000_s3068" style="position:absolute;left:5275;top:8606;width:90;height:90" o:regroupid="113" fillcolor="black"/>
            <v:oval id="_x0000_s3069" style="position:absolute;left:5833;top:8371;width:90;height:90" o:regroupid="113" fillcolor="black"/>
            <v:oval id="_x0000_s3070" style="position:absolute;left:6410;top:8128;width:90;height:90" o:regroupid="113" fillcolor="black"/>
            <v:oval id="_x0000_s3072" style="position:absolute;left:5839;top:9889;width:90;height:90" o:regroupid="113" strokeweight="1pt"/>
            <v:line id="_x0000_s3073" style="position:absolute" from="5886,8408" to="5886,9890" o:regroupid="113"/>
            <v:shape id="_x0000_s3074" style="position:absolute;left:4404;top:9806;width:513;height:1653;flip:y;mso-wrap-distance-left:9pt;mso-wrap-distance-top:0;mso-wrap-distance-right:9pt;mso-wrap-distance-bottom:0;v-text-anchor:top" coordsize="513,1653" o:regroupid="113" path="m513,1653l,1653,,e" filled="f">
              <v:path arrowok="t"/>
            </v:shape>
            <v:line id="_x0000_s3076" style="position:absolute" from="870,11486" to="11130,11486" o:regroupid="113" strokeweight="4.5pt">
              <v:stroke linestyle="thickThin"/>
            </v:line>
            <v:shape id="_x0000_s3077" style="position:absolute;left:2494;top:8465;width:2;height:2966;mso-wrap-distance-left:9pt;mso-wrap-distance-top:0;mso-wrap-distance-right:9pt;mso-wrap-distance-bottom:0;v-text-anchor:top" coordsize="2,2966" o:regroupid="113" path="m2,l,2966e" filled="f">
              <v:path arrowok="t"/>
            </v:shape>
            <v:rect id="_x0000_s3078" style="position:absolute;left:5259;top:9035;width:114;height:570" o:regroupid="113" filled="f" strokeweight="1pt"/>
            <v:rect id="_x0000_s3079" style="position:absolute;left:5826;top:9035;width:114;height:570" o:regroupid="113" filled="f" strokeweight="1pt"/>
            <v:rect id="_x0000_s3080" style="position:absolute;left:6399;top:9035;width:114;height:570" o:regroupid="113" filled="f" strokeweight="1pt"/>
            <v:shape id="_x0000_s3081" style="position:absolute;left:2436;top:11430;width:114;height:399;mso-wrap-distance-left:9pt;mso-wrap-distance-top:0;mso-wrap-distance-right:9pt;mso-wrap-distance-bottom:0;v-text-anchor:top" coordsize="114,741" o:regroupid="113" path="m,l,627,57,741,114,627,114,,,xe" fillcolor="silver">
              <v:path arrowok="t"/>
            </v:shape>
            <v:shape id="_x0000_s3082" type="#_x0000_t96" style="position:absolute;left:7416;top:10346;width:358;height:342" o:regroupid="113" strokeweight="1pt"/>
            <v:shape id="_x0000_s3083" style="position:absolute;left:7599;top:10688;width:253;height:390;mso-wrap-distance-left:9pt;mso-wrap-distance-top:0;mso-wrap-distance-right:9pt;mso-wrap-distance-bottom:0;v-text-anchor:top" coordsize="253,390" o:regroupid="113" path="m14,114l253,,,390e" filled="f" strokeweight="1pt">
              <v:path arrowok="t"/>
            </v:shape>
            <v:shape id="_x0000_s3084" style="position:absolute;left:7360;top:10688;width:239;height:377;mso-wrap-distance-left:9pt;mso-wrap-distance-top:0;mso-wrap-distance-right:9pt;mso-wrap-distance-bottom:0;v-text-anchor:top" coordsize="239,377" o:regroupid="113" path="m239,114l,,239,377e" filled="f" strokeweight="1pt">
              <v:path arrowok="t"/>
            </v:shape>
            <v:shape id="_x0000_s3086" style="position:absolute;left:7613;top:11144;width:238;height:342;mso-wrap-distance-left:9pt;mso-wrap-distance-top:0;mso-wrap-distance-right:9pt;mso-wrap-distance-bottom:0;v-text-anchor:top" coordsize="114,171" o:regroupid="113" path="m,57l114,r,171e" filled="f" strokeweight="1pt">
              <v:path arrowok="t"/>
            </v:shape>
            <v:shape id="_x0000_s3087" style="position:absolute;left:7374;top:11144;width:239;height:342;flip:x;mso-wrap-distance-left:9pt;mso-wrap-distance-top:0;mso-wrap-distance-right:9pt;mso-wrap-distance-bottom:0;v-text-anchor:top" coordsize="114,171" o:regroupid="113" path="m,57l114,r,171e" filled="f" strokeweight="1pt">
              <v:path arrowok="t"/>
            </v:shape>
            <v:line id="_x0000_s3088" style="position:absolute" from="7612,10688" to="7612,11258" o:regroupid="113" strokeweight="1pt"/>
            <v:shape id="_x0000_s3089" style="position:absolute;left:5202;top:9944;width:171;height:744;mso-wrap-distance-left:9pt;mso-wrap-distance-top:0;mso-wrap-distance-right:9pt;mso-wrap-distance-bottom:0;v-text-anchor:top" coordsize="171,684" o:regroupid="113" path="m114,l,342,171,171,,684e" filled="f" strokecolor="#969696" strokeweight=".65pt">
              <v:stroke endarrow="classic" endarrowwidth="narrow" endarrowlength="long"/>
              <v:path arrowok="t"/>
            </v:shape>
            <v:oval id="_x0000_s3090" style="position:absolute;left:6412;top:9879;width:90;height:90" o:regroupid="113" strokeweight="1pt"/>
            <v:shape id="_x0000_s3094" style="position:absolute;left:2493;top:8911;width:8661;height:1;mso-wrap-distance-left:9pt;mso-wrap-distance-top:0;mso-wrap-distance-right:9pt;mso-wrap-distance-bottom:0;v-text-anchor:top" coordsize="8661,1" o:regroupid="113" path="m,l8661,e" filled="f">
              <v:path arrowok="t"/>
            </v:shape>
            <v:oval id="_x0000_s3095" style="position:absolute;left:11073;top:8864;width:90;height:90" o:regroupid="113"/>
            <v:shape id="_x0000_s3096" style="position:absolute;left:5884;top:10765;width:5;height:696;mso-wrap-distance-left:9pt;mso-wrap-distance-top:0;mso-wrap-distance-right:9pt;mso-wrap-distance-bottom:0;v-text-anchor:top" coordsize="5,696" o:regroupid="113" path="m5,l,696e" filled="f" strokecolor="#969696" strokeweight=".15pt">
              <v:stroke startarrow="classic" startarrowwidth="narrow" startarrowlength="long" endarrow="classic" endarrowwidth="narrow" endarrowlength="long"/>
              <v:path arrowok="t"/>
            </v:shape>
            <v:shape id="_x0000_s3097" type="#_x0000_t202" style="position:absolute;left:2171;top:7982;width:456;height:228" o:regroupid="113" filled="f" stroked="f">
              <v:textbox style="mso-next-textbox:#_x0000_s3097" inset="0,0,0,0">
                <w:txbxContent>
                  <w:p w:rsidR="00335C85" w:rsidRDefault="0039262E">
                    <w:pPr>
                      <w:jc w:val="center"/>
                      <w:rPr>
                        <w:sz w:val="16"/>
                        <w:lang w:val="en-US"/>
                      </w:rPr>
                    </w:pPr>
                    <w:r>
                      <w:rPr>
                        <w:sz w:val="16"/>
                        <w:lang w:val="en-US"/>
                      </w:rPr>
                      <w:t>TV</w:t>
                    </w:r>
                  </w:p>
                </w:txbxContent>
              </v:textbox>
            </v:shape>
            <v:shape id="_x0000_s3098" type="#_x0000_t202" style="position:absolute;left:2098;top:10547;width:456;height:228" o:regroupid="113" filled="f" stroked="f">
              <v:textbox style="mso-next-textbox:#_x0000_s3098" inset="0,0,0,0">
                <w:txbxContent>
                  <w:p w:rsidR="00335C85" w:rsidRDefault="0039262E">
                    <w:pPr>
                      <w:jc w:val="center"/>
                      <w:rPr>
                        <w:sz w:val="16"/>
                        <w:lang w:val="en-US"/>
                      </w:rPr>
                    </w:pPr>
                    <w:r>
                      <w:rPr>
                        <w:sz w:val="16"/>
                        <w:lang w:val="en-US"/>
                      </w:rPr>
                      <w:t>R</w:t>
                    </w:r>
                    <w:r>
                      <w:rPr>
                        <w:sz w:val="16"/>
                        <w:vertAlign w:val="subscript"/>
                        <w:lang w:val="en-US"/>
                      </w:rPr>
                      <w:t>0</w:t>
                    </w:r>
                  </w:p>
                </w:txbxContent>
              </v:textbox>
            </v:shape>
            <v:shape id="_x0000_s3099" type="#_x0000_t202" style="position:absolute;left:5668;top:11030;width:456;height:228" o:regroupid="113" stroked="f">
              <v:textbox style="mso-next-textbox:#_x0000_s3099" inset="0,0,0,0">
                <w:txbxContent>
                  <w:p w:rsidR="00335C85" w:rsidRDefault="0039262E">
                    <w:pPr>
                      <w:jc w:val="center"/>
                      <w:rPr>
                        <w:sz w:val="16"/>
                      </w:rPr>
                    </w:pPr>
                    <w:r>
                      <w:rPr>
                        <w:sz w:val="16"/>
                        <w:lang w:val="en-US"/>
                      </w:rPr>
                      <w:t>U</w:t>
                    </w:r>
                    <w:r>
                      <w:rPr>
                        <w:sz w:val="16"/>
                        <w:vertAlign w:val="subscript"/>
                      </w:rPr>
                      <w:t>зн</w:t>
                    </w:r>
                  </w:p>
                </w:txbxContent>
              </v:textbox>
            </v:shape>
            <v:shape id="_x0000_s3100" type="#_x0000_t202" style="position:absolute;left:4860;top:10460;width:456;height:228" o:regroupid="113" filled="f" stroked="f">
              <v:textbox style="mso-next-textbox:#_x0000_s3100" inset="0,0,0,0">
                <w:txbxContent>
                  <w:p w:rsidR="00335C85" w:rsidRDefault="0039262E">
                    <w:pPr>
                      <w:jc w:val="center"/>
                      <w:rPr>
                        <w:sz w:val="16"/>
                      </w:rPr>
                    </w:pPr>
                    <w:r>
                      <w:rPr>
                        <w:sz w:val="16"/>
                      </w:rPr>
                      <w:t>А</w:t>
                    </w:r>
                    <w:r>
                      <w:rPr>
                        <w:sz w:val="16"/>
                        <w:vertAlign w:val="subscript"/>
                      </w:rPr>
                      <w:t>1</w:t>
                    </w:r>
                  </w:p>
                </w:txbxContent>
              </v:textbox>
            </v:shape>
            <v:shape id="_x0000_s3101" type="#_x0000_t202" style="position:absolute;left:10788;top:8009;width:456;height:228" o:regroupid="113" filled="f" stroked="f">
              <v:textbox style="mso-next-textbox:#_x0000_s3101" inset="0,0,0,0">
                <w:txbxContent>
                  <w:p w:rsidR="00335C85" w:rsidRDefault="0039262E">
                    <w:pPr>
                      <w:jc w:val="center"/>
                      <w:rPr>
                        <w:sz w:val="16"/>
                      </w:rPr>
                    </w:pPr>
                    <w:r>
                      <w:rPr>
                        <w:sz w:val="16"/>
                      </w:rPr>
                      <w:t>А</w:t>
                    </w:r>
                  </w:p>
                </w:txbxContent>
              </v:textbox>
            </v:shape>
            <v:shape id="_x0000_s3102" type="#_x0000_t202" style="position:absolute;left:10788;top:8247;width:456;height:228" o:regroupid="113" filled="f" stroked="f">
              <v:textbox style="mso-next-textbox:#_x0000_s3102" inset="0,0,0,0">
                <w:txbxContent>
                  <w:p w:rsidR="00335C85" w:rsidRDefault="0039262E">
                    <w:pPr>
                      <w:jc w:val="center"/>
                      <w:rPr>
                        <w:sz w:val="16"/>
                      </w:rPr>
                    </w:pPr>
                    <w:r>
                      <w:rPr>
                        <w:sz w:val="16"/>
                      </w:rPr>
                      <w:t>В</w:t>
                    </w:r>
                  </w:p>
                </w:txbxContent>
              </v:textbox>
            </v:shape>
            <v:shape id="_x0000_s3103" type="#_x0000_t202" style="position:absolute;left:10788;top:8495;width:456;height:228" o:regroupid="113" filled="f" stroked="f">
              <v:textbox style="mso-next-textbox:#_x0000_s3103" inset="0,0,0,0">
                <w:txbxContent>
                  <w:p w:rsidR="00335C85" w:rsidRDefault="0039262E">
                    <w:pPr>
                      <w:jc w:val="center"/>
                      <w:rPr>
                        <w:sz w:val="16"/>
                      </w:rPr>
                    </w:pPr>
                    <w:r>
                      <w:rPr>
                        <w:sz w:val="16"/>
                      </w:rPr>
                      <w:t>С</w:t>
                    </w:r>
                  </w:p>
                </w:txbxContent>
              </v:textbox>
            </v:shape>
            <v:shape id="_x0000_s3104" type="#_x0000_t202" style="position:absolute;left:10788;top:8750;width:456;height:228" o:regroupid="113" filled="f" stroked="f">
              <v:textbox style="mso-next-textbox:#_x0000_s3104" inset="0,0,0,0">
                <w:txbxContent>
                  <w:p w:rsidR="00335C85" w:rsidRDefault="0039262E">
                    <w:pPr>
                      <w:jc w:val="center"/>
                      <w:rPr>
                        <w:sz w:val="16"/>
                        <w:lang w:val="en-US"/>
                      </w:rPr>
                    </w:pPr>
                    <w:r>
                      <w:rPr>
                        <w:sz w:val="16"/>
                        <w:lang w:val="en-US"/>
                      </w:rPr>
                      <w:t>N</w:t>
                    </w:r>
                  </w:p>
                </w:txbxContent>
              </v:textbox>
            </v:shape>
            <v:oval id="_x0000_s3071" style="position:absolute;left:5269;top:9889;width:90;height:90" o:regroupid="113" strokeweight="1pt"/>
            <v:rect id="_x0000_s3113" style="position:absolute;left:2440;top:10376;width:114;height:570" o:regroupid="113" strokeweight="1pt"/>
            <v:rect id="_x0000_s3114" style="position:absolute;left:4339;top:10376;width:114;height:570" o:regroupid="113" strokeweight="1pt"/>
            <v:shape id="_x0000_s3116" type="#_x0000_t202" style="position:absolute;left:8662;top:10547;width:456;height:228" o:regroupid="113" filled="f" stroked="f">
              <v:textbox style="mso-next-textbox:#_x0000_s3116" inset="0,0,0,0">
                <w:txbxContent>
                  <w:p w:rsidR="00335C85" w:rsidRDefault="0039262E">
                    <w:pPr>
                      <w:jc w:val="center"/>
                      <w:rPr>
                        <w:sz w:val="16"/>
                      </w:rPr>
                    </w:pPr>
                    <w:r>
                      <w:rPr>
                        <w:sz w:val="16"/>
                        <w:lang w:val="en-US"/>
                      </w:rPr>
                      <w:t>R</w:t>
                    </w:r>
                    <w:r>
                      <w:rPr>
                        <w:sz w:val="16"/>
                        <w:vertAlign w:val="subscript"/>
                      </w:rPr>
                      <w:t>из</w:t>
                    </w:r>
                  </w:p>
                </w:txbxContent>
              </v:textbox>
            </v:shape>
            <v:line id="_x0000_s3119" style="position:absolute" from="10224,8184" to="10224,11516" o:regroupid="113"/>
            <v:line id="_x0000_s3120" style="position:absolute" from="9656,8438" to="9656,11485" o:regroupid="113"/>
            <v:line id="_x0000_s3121" style="position:absolute" from="9088,8666" to="9088,11459" o:regroupid="113"/>
            <v:rect id="_x0000_s3117" style="position:absolute;left:9037;top:10376;width:114;height:570" o:regroupid="113" strokeweight="1pt"/>
            <v:rect id="_x0000_s3122" style="position:absolute;left:9607;top:10376;width:114;height:570" o:regroupid="113" strokeweight="1pt"/>
            <v:rect id="_x0000_s3123" style="position:absolute;left:10172;top:10376;width:114;height:570" o:regroupid="113" strokeweight="1pt"/>
            <v:shape id="_x0000_s3124" type="#_x0000_t202" style="position:absolute;left:9798;top:10547;width:456;height:228" o:regroupid="113" filled="f" stroked="f">
              <v:textbox style="mso-next-textbox:#_x0000_s3124" inset="0,0,0,0">
                <w:txbxContent>
                  <w:p w:rsidR="00335C85" w:rsidRDefault="0039262E">
                    <w:pPr>
                      <w:jc w:val="center"/>
                      <w:rPr>
                        <w:sz w:val="16"/>
                      </w:rPr>
                    </w:pPr>
                    <w:r>
                      <w:rPr>
                        <w:sz w:val="16"/>
                        <w:lang w:val="en-US"/>
                      </w:rPr>
                      <w:t>R</w:t>
                    </w:r>
                    <w:r>
                      <w:rPr>
                        <w:sz w:val="16"/>
                        <w:vertAlign w:val="subscript"/>
                      </w:rPr>
                      <w:t>из</w:t>
                    </w:r>
                  </w:p>
                </w:txbxContent>
              </v:textbox>
            </v:shape>
            <v:shape id="_x0000_s3125" type="#_x0000_t202" style="position:absolute;left:9230;top:10547;width:456;height:228" o:regroupid="113" filled="f" stroked="f">
              <v:textbox style="mso-next-textbox:#_x0000_s3125" inset="0,0,0,0">
                <w:txbxContent>
                  <w:p w:rsidR="00335C85" w:rsidRDefault="0039262E">
                    <w:pPr>
                      <w:jc w:val="center"/>
                      <w:rPr>
                        <w:sz w:val="16"/>
                      </w:rPr>
                    </w:pPr>
                    <w:r>
                      <w:rPr>
                        <w:sz w:val="16"/>
                        <w:lang w:val="en-US"/>
                      </w:rPr>
                      <w:t>R</w:t>
                    </w:r>
                    <w:r>
                      <w:rPr>
                        <w:sz w:val="16"/>
                        <w:vertAlign w:val="subscript"/>
                      </w:rPr>
                      <w:t>из</w:t>
                    </w:r>
                  </w:p>
                </w:txbxContent>
              </v:textbox>
            </v:shape>
            <v:shape id="_x0000_s3126" type="#_x0000_t202" style="position:absolute;left:2556;top:9122;width:284;height:2109" o:regroupid="113" filled="f" stroked="f">
              <v:textbox style="layout-flow:vertical;mso-layout-flow-alt:bottom-to-top;mso-next-textbox:#_x0000_s3126" inset="0,0,0,0">
                <w:txbxContent>
                  <w:p w:rsidR="00335C85" w:rsidRDefault="0039262E">
                    <w:pPr>
                      <w:jc w:val="center"/>
                      <w:rPr>
                        <w:sz w:val="12"/>
                      </w:rPr>
                    </w:pPr>
                    <w:r>
                      <w:rPr>
                        <w:sz w:val="12"/>
                      </w:rPr>
                      <w:t>Рабочее заземление нейтрали (</w:t>
                    </w:r>
                    <w:r>
                      <w:rPr>
                        <w:sz w:val="12"/>
                      </w:rPr>
                      <w:sym w:font="Symbol" w:char="F0BB"/>
                    </w:r>
                    <w:r>
                      <w:rPr>
                        <w:sz w:val="12"/>
                      </w:rPr>
                      <w:t>4 Ом)</w:t>
                    </w:r>
                  </w:p>
                </w:txbxContent>
              </v:textbox>
            </v:shape>
            <v:shape id="_x0000_s3127" type="#_x0000_t202" style="position:absolute;left:4518;top:9604;width:284;height:2109" o:regroupid="113" filled="f" stroked="f">
              <v:textbox style="layout-flow:vertical;mso-layout-flow-alt:bottom-to-top;mso-next-textbox:#_x0000_s3127" inset="0,0,0,0">
                <w:txbxContent>
                  <w:p w:rsidR="00335C85" w:rsidRDefault="0039262E">
                    <w:pPr>
                      <w:jc w:val="center"/>
                      <w:rPr>
                        <w:sz w:val="12"/>
                      </w:rPr>
                    </w:pPr>
                    <w:r>
                      <w:rPr>
                        <w:sz w:val="12"/>
                      </w:rPr>
                      <w:t>Защитное заземление (</w:t>
                    </w:r>
                    <w:r>
                      <w:rPr>
                        <w:sz w:val="12"/>
                      </w:rPr>
                      <w:sym w:font="Symbol" w:char="F0BB"/>
                    </w:r>
                    <w:r>
                      <w:rPr>
                        <w:sz w:val="12"/>
                      </w:rPr>
                      <w:t>4 Ом)</w:t>
                    </w:r>
                  </w:p>
                </w:txbxContent>
              </v:textbox>
            </v:shape>
            <v:shape id="_x0000_s3130" style="position:absolute;left:4260;top:9749;width:568;height:1596;mso-wrap-distance-left:9pt;mso-wrap-distance-top:0;mso-wrap-distance-right:9pt;mso-wrap-distance-bottom:0;v-text-anchor:top" coordsize="568,1596" o:regroupid="113" path="m568,l,,,1596e" filled="f" strokecolor="gray">
              <v:stroke dashstyle="longDash" endarrow="classic" endarrowwidth="narrow" endarrowlength="long"/>
              <v:path arrowok="t"/>
            </v:shape>
            <v:shape id="_x0000_s3132" style="position:absolute;left:2840;top:8723;width:2272;height:2679;mso-wrap-distance-left:9pt;mso-wrap-distance-top:0;mso-wrap-distance-right:9pt;mso-wrap-distance-bottom:0;v-text-anchor:top" coordsize="2272,2679" o:regroupid="113" path="m,2679l,,2272,r,969e" filled="f" strokecolor="gray">
              <v:stroke dashstyle="longDash" endarrow="classic" endarrowwidth="narrow" endarrowlength="long"/>
              <v:path arrowok="t"/>
            </v:shape>
            <v:shape id="_x0000_s3133" type="#_x0000_t202" style="position:absolute;left:4656;top:9521;width:456;height:228" o:regroupid="113" filled="f" stroked="f">
              <v:textbox style="mso-next-textbox:#_x0000_s3133" inset="0,0,0,0">
                <w:txbxContent>
                  <w:p w:rsidR="00335C85" w:rsidRDefault="0039262E">
                    <w:pPr>
                      <w:jc w:val="center"/>
                      <w:rPr>
                        <w:sz w:val="16"/>
                        <w:lang w:val="en-US"/>
                      </w:rPr>
                    </w:pPr>
                    <w:r>
                      <w:rPr>
                        <w:sz w:val="16"/>
                        <w:lang w:val="en-US"/>
                      </w:rPr>
                      <w:t>I</w:t>
                    </w:r>
                    <w:r>
                      <w:rPr>
                        <w:sz w:val="16"/>
                        <w:vertAlign w:val="subscript"/>
                      </w:rPr>
                      <w:t>зм</w:t>
                    </w:r>
                  </w:p>
                </w:txbxContent>
              </v:textbox>
            </v:shape>
          </v:group>
        </w:pict>
      </w:r>
    </w:p>
    <w:p w:rsidR="00335C85" w:rsidRDefault="00335C85">
      <w:pPr>
        <w:pStyle w:val="a3"/>
        <w:ind w:firstLine="284"/>
        <w:rPr>
          <w:i/>
          <w:noProof/>
          <w:u w:val="words"/>
        </w:rPr>
      </w:pPr>
    </w:p>
    <w:p w:rsidR="00335C85" w:rsidRDefault="00335C85">
      <w:pPr>
        <w:pStyle w:val="a3"/>
        <w:ind w:firstLine="284"/>
        <w:rPr>
          <w:i/>
          <w:noProof/>
          <w:u w:val="words"/>
        </w:rPr>
      </w:pPr>
    </w:p>
    <w:p w:rsidR="00335C85" w:rsidRDefault="00335C85">
      <w:pPr>
        <w:pStyle w:val="a3"/>
        <w:ind w:firstLine="284"/>
        <w:rPr>
          <w:i/>
          <w:noProof/>
          <w:u w:val="words"/>
        </w:rPr>
      </w:pPr>
    </w:p>
    <w:p w:rsidR="00335C85" w:rsidRDefault="00335C85">
      <w:pPr>
        <w:pStyle w:val="a3"/>
        <w:ind w:firstLine="284"/>
        <w:rPr>
          <w:i/>
          <w:noProof/>
          <w:u w:val="words"/>
        </w:rPr>
      </w:pPr>
    </w:p>
    <w:p w:rsidR="00335C85" w:rsidRDefault="00335C85">
      <w:pPr>
        <w:pStyle w:val="a3"/>
        <w:ind w:firstLine="284"/>
        <w:rPr>
          <w:i/>
          <w:noProof/>
          <w:u w:val="words"/>
        </w:rPr>
      </w:pPr>
    </w:p>
    <w:p w:rsidR="00335C85" w:rsidRDefault="00335C85">
      <w:pPr>
        <w:pStyle w:val="a3"/>
        <w:ind w:firstLine="284"/>
        <w:rPr>
          <w:i/>
          <w:noProof/>
          <w:u w:val="words"/>
        </w:rPr>
      </w:pPr>
    </w:p>
    <w:p w:rsidR="00335C85" w:rsidRDefault="00335C85">
      <w:pPr>
        <w:pStyle w:val="a3"/>
        <w:ind w:firstLine="284"/>
        <w:rPr>
          <w:i/>
          <w:noProof/>
          <w:u w:val="words"/>
        </w:rPr>
      </w:pPr>
    </w:p>
    <w:p w:rsidR="00335C85" w:rsidRDefault="00335C85">
      <w:pPr>
        <w:pStyle w:val="a3"/>
        <w:ind w:firstLine="284"/>
        <w:rPr>
          <w:i/>
          <w:noProof/>
          <w:u w:val="words"/>
        </w:rPr>
      </w:pPr>
    </w:p>
    <w:p w:rsidR="00335C85" w:rsidRDefault="00335C85">
      <w:pPr>
        <w:pStyle w:val="a3"/>
        <w:ind w:firstLine="284"/>
        <w:rPr>
          <w:i/>
          <w:noProof/>
          <w:u w:val="words"/>
        </w:rPr>
      </w:pPr>
    </w:p>
    <w:p w:rsidR="00335C85" w:rsidRDefault="00335C85">
      <w:pPr>
        <w:pStyle w:val="a3"/>
        <w:ind w:firstLine="284"/>
        <w:rPr>
          <w:i/>
          <w:noProof/>
          <w:u w:val="words"/>
        </w:rPr>
      </w:pPr>
    </w:p>
    <w:p w:rsidR="00335C85" w:rsidRDefault="00335C85">
      <w:pPr>
        <w:pStyle w:val="a3"/>
        <w:ind w:firstLine="284"/>
        <w:rPr>
          <w:i/>
          <w:noProof/>
          <w:u w:val="words"/>
        </w:rPr>
      </w:pPr>
    </w:p>
    <w:p w:rsidR="00335C85" w:rsidRDefault="00335C85">
      <w:pPr>
        <w:pStyle w:val="a3"/>
        <w:ind w:firstLine="284"/>
        <w:rPr>
          <w:i/>
          <w:noProof/>
          <w:u w:val="words"/>
        </w:rPr>
      </w:pPr>
    </w:p>
    <w:p w:rsidR="00335C85" w:rsidRDefault="00335C85">
      <w:pPr>
        <w:pStyle w:val="a3"/>
        <w:ind w:firstLine="284"/>
        <w:rPr>
          <w:i/>
          <w:noProof/>
          <w:u w:val="words"/>
        </w:rPr>
      </w:pPr>
    </w:p>
    <w:p w:rsidR="00335C85" w:rsidRDefault="00335C85">
      <w:pPr>
        <w:pStyle w:val="a3"/>
        <w:ind w:firstLine="284"/>
        <w:rPr>
          <w:i/>
          <w:noProof/>
          <w:u w:val="words"/>
        </w:rPr>
      </w:pPr>
    </w:p>
    <w:p w:rsidR="00335C85" w:rsidRDefault="00335C85">
      <w:pPr>
        <w:pStyle w:val="a3"/>
        <w:ind w:firstLine="284"/>
        <w:rPr>
          <w:i/>
          <w:noProof/>
          <w:u w:val="words"/>
        </w:rPr>
      </w:pPr>
    </w:p>
    <w:p w:rsidR="00335C85" w:rsidRDefault="00335C85">
      <w:pPr>
        <w:pStyle w:val="a3"/>
        <w:ind w:firstLine="284"/>
        <w:rPr>
          <w:i/>
          <w:noProof/>
          <w:u w:val="words"/>
        </w:rPr>
      </w:pPr>
    </w:p>
    <w:p w:rsidR="00335C85" w:rsidRDefault="00335C85">
      <w:pPr>
        <w:pStyle w:val="a3"/>
        <w:ind w:firstLine="284"/>
        <w:rPr>
          <w:noProof/>
          <w:u w:val="words"/>
        </w:rPr>
      </w:pPr>
    </w:p>
    <w:p w:rsidR="00335C85" w:rsidRDefault="00335C85">
      <w:pPr>
        <w:pStyle w:val="a3"/>
        <w:ind w:firstLine="284"/>
        <w:rPr>
          <w:noProof/>
        </w:rPr>
      </w:pPr>
    </w:p>
    <w:p w:rsidR="00335C85" w:rsidRDefault="0039262E">
      <w:pPr>
        <w:pStyle w:val="a3"/>
        <w:ind w:firstLine="284"/>
        <w:rPr>
          <w:noProof/>
        </w:rPr>
      </w:pPr>
      <w:r>
        <w:rPr>
          <w:noProof/>
        </w:rPr>
        <w:t>Схема замещения:</w:t>
      </w:r>
    </w:p>
    <w:p w:rsidR="00335C85" w:rsidRDefault="0055227A">
      <w:pPr>
        <w:pStyle w:val="a3"/>
        <w:ind w:left="3261"/>
      </w:pPr>
      <w:r>
        <w:rPr>
          <w:i/>
          <w:noProof/>
          <w:u w:val="words"/>
        </w:rPr>
        <w:pict>
          <v:group id="_x0000_s3157" style="position:absolute;left:0;text-align:left;margin-left:.05pt;margin-top:6.45pt;width:150.6pt;height:88.5pt;z-index:251691008" coordorigin="852,12141" coordsize="3012,1770" o:allowincell="f">
            <v:shape id="_x0000_s3151" style="position:absolute;left:3596;top:12141;width:1;height:1770;mso-wrap-distance-left:9pt;mso-wrap-distance-top:0;mso-wrap-distance-right:9pt;mso-wrap-distance-bottom:0;v-text-anchor:top" coordsize="1,1770" o:regroupid="103" path="m,l1,1770e" filled="f" strokecolor="#969696" strokeweight=".15pt">
              <v:stroke startarrow="classic" startarrowwidth="narrow" startarrowlength="long" endarrow="classic" endarrowwidth="narrow" endarrowlength="long"/>
              <v:path arrowok="t"/>
            </v:shape>
            <v:line id="_x0000_s3135" style="position:absolute" from="852,12198" to="3834,12198"/>
            <v:line id="_x0000_s3136" style="position:absolute" from="852,13053" to="3408,13053"/>
            <v:line id="_x0000_s3137" style="position:absolute" from="852,13908" to="3834,13908"/>
            <v:line id="_x0000_s3138" style="position:absolute" from="1704,12198" to="1704,13908"/>
            <v:rect id="_x0000_s3139" style="position:absolute;left:1562;top:12369;width:284;height:570"/>
            <v:rect id="_x0000_s3140" style="position:absolute;left:1562;top:13167;width:284;height:570"/>
            <v:line id="_x0000_s3141" style="position:absolute" from="852,12882" to="852,13224"/>
            <v:shape id="_x0000_s3142" type="#_x0000_t202" style="position:absolute;left:1498;top:13346;width:456;height:228" filled="f" stroked="f">
              <v:textbox style="mso-next-textbox:#_x0000_s3142" inset="0,0,0,0">
                <w:txbxContent>
                  <w:p w:rsidR="00335C85" w:rsidRDefault="0039262E">
                    <w:pPr>
                      <w:jc w:val="center"/>
                      <w:rPr>
                        <w:sz w:val="16"/>
                        <w:lang w:val="en-US"/>
                      </w:rPr>
                    </w:pPr>
                    <w:r>
                      <w:rPr>
                        <w:sz w:val="16"/>
                        <w:lang w:val="en-US"/>
                      </w:rPr>
                      <w:t>R</w:t>
                    </w:r>
                    <w:r>
                      <w:rPr>
                        <w:sz w:val="16"/>
                        <w:vertAlign w:val="subscript"/>
                        <w:lang w:val="en-US"/>
                      </w:rPr>
                      <w:t>0</w:t>
                    </w:r>
                  </w:p>
                </w:txbxContent>
              </v:textbox>
            </v:shape>
            <v:shape id="_x0000_s3143" type="#_x0000_t202" style="position:absolute;left:1506;top:12545;width:456;height:228" filled="f" stroked="f">
              <v:textbox style="mso-next-textbox:#_x0000_s3143" inset="0,0,0,0">
                <w:txbxContent>
                  <w:p w:rsidR="00335C85" w:rsidRDefault="0039262E">
                    <w:pPr>
                      <w:jc w:val="center"/>
                      <w:rPr>
                        <w:sz w:val="16"/>
                        <w:vertAlign w:val="subscript"/>
                        <w:lang w:val="en-US"/>
                      </w:rPr>
                    </w:pPr>
                    <w:r>
                      <w:rPr>
                        <w:sz w:val="16"/>
                        <w:lang w:val="en-US"/>
                      </w:rPr>
                      <w:t>R</w:t>
                    </w:r>
                    <w:r>
                      <w:rPr>
                        <w:sz w:val="16"/>
                        <w:vertAlign w:val="subscript"/>
                        <w:lang w:val="en-US"/>
                      </w:rPr>
                      <w:t>з</w:t>
                    </w:r>
                  </w:p>
                </w:txbxContent>
              </v:textbox>
            </v:shape>
            <v:group id="_x0000_s3146" style="position:absolute;left:2982;top:12203;width:456;height:855" coordorigin="3408,12255" coordsize="456,696">
              <v:shape id="_x0000_s3144" style="position:absolute;left:3624;top:12255;width:5;height:696;mso-wrap-distance-left:9pt;mso-wrap-distance-top:0;mso-wrap-distance-right:9pt;mso-wrap-distance-bottom:0;v-text-anchor:top" coordsize="5,696" path="m5,l,696e" filled="f" strokecolor="#969696" strokeweight=".15pt">
                <v:stroke startarrow="classic" startarrowwidth="narrow" startarrowlength="long" endarrow="classic" endarrowwidth="narrow" endarrowlength="long"/>
                <v:path arrowok="t"/>
              </v:shape>
              <v:shape id="_x0000_s3145" type="#_x0000_t202" style="position:absolute;left:3408;top:12520;width:456;height:228" stroked="f">
                <v:textbox style="mso-next-textbox:#_x0000_s3145" inset="0,0,0,0">
                  <w:txbxContent>
                    <w:p w:rsidR="00335C85" w:rsidRDefault="0039262E">
                      <w:pPr>
                        <w:jc w:val="center"/>
                        <w:rPr>
                          <w:sz w:val="16"/>
                        </w:rPr>
                      </w:pPr>
                      <w:r>
                        <w:rPr>
                          <w:sz w:val="16"/>
                          <w:lang w:val="en-US"/>
                        </w:rPr>
                        <w:t>U</w:t>
                      </w:r>
                      <w:r>
                        <w:rPr>
                          <w:sz w:val="16"/>
                          <w:vertAlign w:val="subscript"/>
                        </w:rPr>
                        <w:t>зн</w:t>
                      </w:r>
                    </w:p>
                  </w:txbxContent>
                </v:textbox>
              </v:shape>
            </v:group>
            <v:group id="_x0000_s3147" style="position:absolute;left:2982;top:13040;width:456;height:855" coordorigin="3408,12255" coordsize="456,696">
              <v:shape id="_x0000_s3148" style="position:absolute;left:3624;top:12255;width:5;height:696;mso-wrap-distance-left:9pt;mso-wrap-distance-top:0;mso-wrap-distance-right:9pt;mso-wrap-distance-bottom:0;v-text-anchor:top" coordsize="5,696" path="m5,l,696e" filled="f" strokecolor="#969696" strokeweight=".15pt">
                <v:stroke startarrow="classic" startarrowwidth="narrow" startarrowlength="long" endarrow="classic" endarrowwidth="narrow" endarrowlength="long"/>
                <v:path arrowok="t"/>
              </v:shape>
              <v:shape id="_x0000_s3149" type="#_x0000_t202" style="position:absolute;left:3408;top:12520;width:456;height:228" stroked="f">
                <v:textbox style="mso-next-textbox:#_x0000_s3149" inset="0,0,0,0">
                  <w:txbxContent>
                    <w:p w:rsidR="00335C85" w:rsidRDefault="0039262E">
                      <w:pPr>
                        <w:jc w:val="center"/>
                        <w:rPr>
                          <w:sz w:val="16"/>
                        </w:rPr>
                      </w:pPr>
                      <w:r>
                        <w:rPr>
                          <w:sz w:val="16"/>
                          <w:lang w:val="en-US"/>
                        </w:rPr>
                        <w:t>U</w:t>
                      </w:r>
                      <w:r>
                        <w:rPr>
                          <w:sz w:val="16"/>
                          <w:vertAlign w:val="subscript"/>
                        </w:rPr>
                        <w:t>0</w:t>
                      </w:r>
                    </w:p>
                  </w:txbxContent>
                </v:textbox>
              </v:shape>
            </v:group>
            <v:shape id="_x0000_s3152" type="#_x0000_t202" style="position:absolute;left:3408;top:12939;width:456;height:228" o:regroupid="103" stroked="f">
              <v:textbox style="mso-next-textbox:#_x0000_s3152" inset="0,0,0,0">
                <w:txbxContent>
                  <w:p w:rsidR="00335C85" w:rsidRDefault="0039262E">
                    <w:pPr>
                      <w:jc w:val="center"/>
                      <w:rPr>
                        <w:sz w:val="16"/>
                      </w:rPr>
                    </w:pPr>
                    <w:r>
                      <w:rPr>
                        <w:sz w:val="16"/>
                        <w:lang w:val="en-US"/>
                      </w:rPr>
                      <w:t>U</w:t>
                    </w:r>
                    <w:r>
                      <w:rPr>
                        <w:sz w:val="16"/>
                        <w:vertAlign w:val="subscript"/>
                      </w:rPr>
                      <w:t>ф</w:t>
                    </w:r>
                  </w:p>
                </w:txbxContent>
              </v:textbox>
            </v:shape>
            <v:line id="_x0000_s3154" style="position:absolute;flip:y" from="1991,12540" to="1991,13566" strokecolor="gray">
              <v:stroke startarrow="classic" startarrowwidth="narrow" startarrowlength="long"/>
            </v:line>
            <v:shape id="_x0000_s3155" type="#_x0000_t202" style="position:absolute;left:1958;top:13338;width:456;height:228" filled="f" stroked="f">
              <v:textbox style="mso-next-textbox:#_x0000_s3155" inset="0,0,0,0">
                <w:txbxContent>
                  <w:p w:rsidR="00335C85" w:rsidRDefault="0039262E">
                    <w:pPr>
                      <w:jc w:val="center"/>
                      <w:rPr>
                        <w:sz w:val="16"/>
                        <w:lang w:val="en-US"/>
                      </w:rPr>
                    </w:pPr>
                    <w:r>
                      <w:rPr>
                        <w:sz w:val="16"/>
                        <w:lang w:val="en-US"/>
                      </w:rPr>
                      <w:t>I</w:t>
                    </w:r>
                    <w:r>
                      <w:rPr>
                        <w:sz w:val="16"/>
                        <w:vertAlign w:val="subscript"/>
                      </w:rPr>
                      <w:t>зм</w:t>
                    </w:r>
                  </w:p>
                </w:txbxContent>
              </v:textbox>
            </v:shape>
            <v:oval id="_x0000_s3156" style="position:absolute;left:1653;top:12996;width:92;height:114;flip:x" fillcolor="black"/>
          </v:group>
        </w:pict>
      </w:r>
      <w:r w:rsidR="0039262E">
        <w:rPr>
          <w:i/>
          <w:lang w:val="en-US"/>
        </w:rPr>
        <w:t>U</w:t>
      </w:r>
      <w:r w:rsidR="0039262E">
        <w:rPr>
          <w:i/>
          <w:vertAlign w:val="subscript"/>
        </w:rPr>
        <w:t xml:space="preserve">зм </w:t>
      </w:r>
      <w:r w:rsidR="0039262E">
        <w:rPr>
          <w:i/>
        </w:rPr>
        <w:t xml:space="preserve">= </w:t>
      </w:r>
      <w:r w:rsidR="0039262E">
        <w:rPr>
          <w:i/>
          <w:lang w:val="en-US"/>
        </w:rPr>
        <w:t>U</w:t>
      </w:r>
      <w:r w:rsidR="0039262E">
        <w:rPr>
          <w:i/>
          <w:vertAlign w:val="subscript"/>
        </w:rPr>
        <w:t>ф</w:t>
      </w:r>
      <w:r w:rsidR="0039262E">
        <w:rPr>
          <w:i/>
        </w:rPr>
        <w:t xml:space="preserve"> – </w:t>
      </w:r>
      <w:r w:rsidR="0039262E">
        <w:rPr>
          <w:i/>
          <w:lang w:val="en-US"/>
        </w:rPr>
        <w:t>U</w:t>
      </w:r>
      <w:r w:rsidR="0039262E">
        <w:rPr>
          <w:i/>
          <w:vertAlign w:val="subscript"/>
        </w:rPr>
        <w:t>0</w:t>
      </w:r>
      <w:r w:rsidR="0039262E">
        <w:rPr>
          <w:i/>
        </w:rPr>
        <w:t xml:space="preserve"> = </w:t>
      </w:r>
      <w:r w:rsidR="0039262E">
        <w:rPr>
          <w:i/>
          <w:lang w:val="en-US"/>
        </w:rPr>
        <w:t>U</w:t>
      </w:r>
      <w:r w:rsidR="0039262E">
        <w:rPr>
          <w:i/>
          <w:vertAlign w:val="subscript"/>
        </w:rPr>
        <w:t>ф</w:t>
      </w:r>
      <w:r w:rsidR="0039262E">
        <w:rPr>
          <w:i/>
        </w:rPr>
        <w:t xml:space="preserve"> – </w:t>
      </w:r>
      <w:r w:rsidR="0039262E">
        <w:rPr>
          <w:i/>
          <w:lang w:val="en-US"/>
        </w:rPr>
        <w:t>I</w:t>
      </w:r>
      <w:r w:rsidR="0039262E">
        <w:rPr>
          <w:i/>
          <w:vertAlign w:val="subscript"/>
        </w:rPr>
        <w:t>зм</w:t>
      </w:r>
      <w:r w:rsidR="0039262E">
        <w:rPr>
          <w:i/>
        </w:rPr>
        <w:sym w:font="Symbol" w:char="F0B4"/>
      </w:r>
      <w:r w:rsidR="0039262E">
        <w:rPr>
          <w:i/>
          <w:lang w:val="en-US"/>
        </w:rPr>
        <w:t>R</w:t>
      </w:r>
      <w:r w:rsidR="0039262E">
        <w:rPr>
          <w:i/>
          <w:vertAlign w:val="subscript"/>
        </w:rPr>
        <w:t>0</w:t>
      </w:r>
      <w:r w:rsidR="0039262E">
        <w:rPr>
          <w:i/>
        </w:rPr>
        <w:t xml:space="preserve"> = </w:t>
      </w:r>
      <w:r w:rsidR="0039262E">
        <w:rPr>
          <w:i/>
          <w:lang w:val="en-US"/>
        </w:rPr>
        <w:t>U</w:t>
      </w:r>
      <w:r w:rsidR="0039262E">
        <w:rPr>
          <w:i/>
          <w:vertAlign w:val="subscript"/>
        </w:rPr>
        <w:t>ф</w:t>
      </w:r>
      <w:r w:rsidR="0039262E">
        <w:rPr>
          <w:i/>
        </w:rPr>
        <w:t xml:space="preserve"> - </w:t>
      </w:r>
      <w:r w:rsidR="0039262E">
        <w:rPr>
          <w:i/>
          <w:position w:val="-32"/>
          <w:lang w:val="en-US"/>
        </w:rPr>
        <w:object w:dxaOrig="2920" w:dyaOrig="760">
          <v:shape id="_x0000_i1047" type="#_x0000_t75" style="width:146.25pt;height:38.25pt" o:ole="" fillcolor="window">
            <v:imagedata r:id="rId49" o:title=""/>
          </v:shape>
          <o:OLEObject Type="Embed" ProgID="Equation.3" ShapeID="_x0000_i1047" DrawAspect="Content" ObjectID="_1469434981" r:id="rId50"/>
        </w:object>
      </w:r>
      <w:r w:rsidR="0039262E">
        <w:t>;</w:t>
      </w:r>
    </w:p>
    <w:p w:rsidR="00335C85" w:rsidRDefault="0039262E">
      <w:pPr>
        <w:pStyle w:val="a3"/>
        <w:ind w:left="3261"/>
        <w:rPr>
          <w:i/>
        </w:rPr>
      </w:pPr>
      <w:r>
        <w:rPr>
          <w:i/>
          <w:lang w:val="en-US"/>
        </w:rPr>
        <w:t>U</w:t>
      </w:r>
      <w:r>
        <w:rPr>
          <w:i/>
          <w:vertAlign w:val="subscript"/>
        </w:rPr>
        <w:t xml:space="preserve">зм </w:t>
      </w:r>
      <w:r>
        <w:rPr>
          <w:i/>
        </w:rPr>
        <w:t>= 0,5</w:t>
      </w:r>
      <w:r>
        <w:rPr>
          <w:i/>
          <w:lang w:val="en-US"/>
        </w:rPr>
        <w:t>U</w:t>
      </w:r>
      <w:r>
        <w:rPr>
          <w:i/>
          <w:vertAlign w:val="subscript"/>
        </w:rPr>
        <w:t>ф</w:t>
      </w:r>
      <w:r>
        <w:rPr>
          <w:i/>
        </w:rPr>
        <w:t xml:space="preserve">, т.е. если </w:t>
      </w:r>
      <w:r>
        <w:rPr>
          <w:i/>
          <w:lang w:val="en-US"/>
        </w:rPr>
        <w:t>U</w:t>
      </w:r>
      <w:r>
        <w:rPr>
          <w:i/>
          <w:vertAlign w:val="subscript"/>
        </w:rPr>
        <w:t>ф</w:t>
      </w:r>
      <w:r>
        <w:rPr>
          <w:i/>
          <w:vertAlign w:val="subscript"/>
        </w:rPr>
        <w:softHyphen/>
      </w:r>
      <w:r>
        <w:rPr>
          <w:i/>
          <w:vertAlign w:val="subscript"/>
        </w:rPr>
        <w:softHyphen/>
      </w:r>
      <w:r>
        <w:rPr>
          <w:i/>
        </w:rPr>
        <w:t xml:space="preserve"> = 220 В, то </w:t>
      </w:r>
      <w:r>
        <w:rPr>
          <w:i/>
          <w:lang w:val="en-US"/>
        </w:rPr>
        <w:t>U</w:t>
      </w:r>
      <w:r>
        <w:rPr>
          <w:i/>
          <w:vertAlign w:val="subscript"/>
        </w:rPr>
        <w:t>зм</w:t>
      </w:r>
      <w:r>
        <w:rPr>
          <w:i/>
        </w:rPr>
        <w:t xml:space="preserve"> = 110 В, тогда </w:t>
      </w:r>
      <w:r>
        <w:rPr>
          <w:i/>
          <w:lang w:val="en-US"/>
        </w:rPr>
        <w:t>I</w:t>
      </w:r>
      <w:r>
        <w:rPr>
          <w:i/>
          <w:vertAlign w:val="subscript"/>
        </w:rPr>
        <w:t>ч</w:t>
      </w:r>
      <w:r>
        <w:rPr>
          <w:i/>
        </w:rPr>
        <w:t xml:space="preserve"> = 110 мА </w:t>
      </w:r>
      <w:r>
        <w:rPr>
          <w:i/>
          <w:noProof/>
        </w:rPr>
        <w:sym w:font="Wingdings" w:char="F0E8"/>
      </w:r>
      <w:r>
        <w:rPr>
          <w:i/>
        </w:rPr>
        <w:t xml:space="preserve"> смерть.</w:t>
      </w:r>
    </w:p>
    <w:p w:rsidR="00335C85" w:rsidRDefault="00335C85">
      <w:pPr>
        <w:pStyle w:val="a3"/>
        <w:ind w:left="3261" w:firstLine="284"/>
        <w:rPr>
          <w:noProof/>
        </w:rPr>
      </w:pPr>
    </w:p>
    <w:p w:rsidR="00335C85" w:rsidRDefault="0039262E">
      <w:pPr>
        <w:pStyle w:val="a3"/>
        <w:ind w:left="3261"/>
        <w:rPr>
          <w:noProof/>
        </w:rPr>
      </w:pPr>
      <w:r>
        <w:rPr>
          <w:i/>
          <w:smallCaps/>
          <w:noProof/>
        </w:rPr>
        <w:t>Вывод</w:t>
      </w:r>
      <w:r>
        <w:rPr>
          <w:noProof/>
        </w:rPr>
        <w:t>: в заземленных электрических сетях защитное заземление неэффективно и его применение в качестве единственной меры защиты недопустимо! В данных сетях применяют зануление.</w:t>
      </w:r>
    </w:p>
    <w:p w:rsidR="00335C85" w:rsidRDefault="00335C85">
      <w:pPr>
        <w:pStyle w:val="a3"/>
        <w:ind w:left="3261" w:firstLine="284"/>
        <w:rPr>
          <w:noProof/>
        </w:rPr>
      </w:pPr>
    </w:p>
    <w:p w:rsidR="00335C85" w:rsidRDefault="0039262E">
      <w:pPr>
        <w:pStyle w:val="a3"/>
      </w:pPr>
      <w:r>
        <w:rPr>
          <w:i/>
          <w:u w:val="words"/>
        </w:rPr>
        <w:br w:type="page"/>
      </w:r>
    </w:p>
    <w:p w:rsidR="00335C85" w:rsidRDefault="0039262E">
      <w:pPr>
        <w:pStyle w:val="a3"/>
        <w:ind w:firstLine="1134"/>
        <w:rPr>
          <w:b/>
          <w:smallCaps/>
        </w:rPr>
      </w:pPr>
      <w:r>
        <w:rPr>
          <w:b/>
          <w:smallCaps/>
        </w:rPr>
        <w:t>== Вопрос 3 ==</w:t>
      </w:r>
    </w:p>
    <w:p w:rsidR="00335C85" w:rsidRDefault="0039262E">
      <w:pPr>
        <w:pStyle w:val="a3"/>
        <w:ind w:left="1134"/>
        <w:rPr>
          <w:i/>
          <w:smallCaps/>
        </w:rPr>
      </w:pPr>
      <w:r>
        <w:rPr>
          <w:i/>
          <w:smallCaps/>
        </w:rPr>
        <w:t>Анализ эффективности применения защитного заземления в электрических сетях изолированных от земли.</w:t>
      </w:r>
    </w:p>
    <w:p w:rsidR="00335C85" w:rsidRDefault="0055227A">
      <w:pPr>
        <w:pStyle w:val="a3"/>
        <w:ind w:firstLine="284"/>
        <w:rPr>
          <w:noProof/>
        </w:rPr>
      </w:pPr>
      <w:r>
        <w:rPr>
          <w:noProof/>
        </w:rPr>
        <w:pict>
          <v:group id="_x0000_s3382" style="position:absolute;left:0;text-align:left;margin-left:.2pt;margin-top:4pt;width:526.5pt;height:186.55pt;z-index:251692032" coordorigin="855,1743" coordsize="10530,3731" o:allowincell="f">
            <v:line id="_x0000_s3198" style="position:absolute;flip:y" from="855,1942" to="2166,1944" o:regroupid="114"/>
            <v:shape id="_x0000_s3200" style="position:absolute;left:855;top:2422;width:1305;height:2" coordsize="1305,2" o:regroupid="114" path="m,2l1305,e" filled="f">
              <v:path arrowok="t"/>
            </v:shape>
            <v:line id="_x0000_s3219" style="position:absolute" from="2397,1974" to="2397,2400" o:regroupid="114" strokeweight="2.25pt"/>
            <v:line id="_x0000_s3237" style="position:absolute" from="2622,1942" to="11052,1944" o:regroupid="114"/>
            <v:line id="_x0000_s3239" style="position:absolute" from="2622,2398" to="11073,2424" o:regroupid="114"/>
            <v:oval id="_x0000_s3240" style="position:absolute;left:11079;top:1890;width:90;height:90" o:regroupid="114"/>
            <v:oval id="_x0000_s3242" style="position:absolute;left:11079;top:2376;width:90;height:90" o:regroupid="114"/>
            <v:rect id="_x0000_s3243" style="position:absolute;left:4920;top:3522;width:1938;height:978" o:regroupid="114" fillcolor="#eaeaea" strokeweight="3pt">
              <v:stroke linestyle="thinThin"/>
            </v:rect>
            <v:line id="_x0000_s3244" style="position:absolute" from="5319,2397" to="5319,3651" o:regroupid="114"/>
            <v:line id="_x0000_s3245" style="position:absolute" from="6459,1941" to="6459,3651" o:regroupid="114"/>
            <v:shape id="_x0000_s3251" style="position:absolute;left:4407;top:3567;width:513;height:1653;flip:y;mso-wrap-distance-left:9pt;mso-wrap-distance-top:0;mso-wrap-distance-right:9pt;mso-wrap-distance-bottom:0;v-text-anchor:top" coordsize="513,1653" o:regroupid="114" path="m513,1653l,1653,,e" filled="f">
              <v:path arrowok="t"/>
            </v:shape>
            <v:line id="_x0000_s3252" style="position:absolute" from="873,5247" to="11133,5247" o:regroupid="114" strokeweight="4.5pt">
              <v:stroke linestyle="thickThin"/>
            </v:line>
            <v:rect id="_x0000_s3254" style="position:absolute;left:5262;top:2796;width:114;height:570" o:regroupid="114" filled="f" strokeweight="1pt"/>
            <v:rect id="_x0000_s3256" style="position:absolute;left:6402;top:2796;width:114;height:570" o:regroupid="114" filled="f" strokeweight="1pt"/>
            <v:shape id="_x0000_s3258" type="#_x0000_t96" style="position:absolute;left:7419;top:4107;width:358;height:342" o:regroupid="114" strokeweight="1pt"/>
            <v:shape id="_x0000_s3259" style="position:absolute;left:7602;top:4449;width:253;height:390;mso-wrap-distance-left:9pt;mso-wrap-distance-top:0;mso-wrap-distance-right:9pt;mso-wrap-distance-bottom:0;v-text-anchor:top" coordsize="253,390" o:regroupid="114" path="m14,114l253,,,390e" filled="f" strokeweight="1pt">
              <v:path arrowok="t"/>
            </v:shape>
            <v:shape id="_x0000_s3260" style="position:absolute;left:7363;top:4449;width:239;height:377;mso-wrap-distance-left:9pt;mso-wrap-distance-top:0;mso-wrap-distance-right:9pt;mso-wrap-distance-bottom:0;v-text-anchor:top" coordsize="239,377" o:regroupid="114" path="m239,114l,,239,377e" filled="f" strokeweight="1pt">
              <v:path arrowok="t"/>
            </v:shape>
            <v:shape id="_x0000_s3261" style="position:absolute;left:7616;top:4905;width:238;height:342;mso-wrap-distance-left:9pt;mso-wrap-distance-top:0;mso-wrap-distance-right:9pt;mso-wrap-distance-bottom:0;v-text-anchor:top" coordsize="114,171" o:regroupid="114" path="m,57l114,r,171e" filled="f" strokeweight="1pt">
              <v:path arrowok="t"/>
            </v:shape>
            <v:shape id="_x0000_s3262" style="position:absolute;left:7377;top:4905;width:239;height:342;flip:x;mso-wrap-distance-left:9pt;mso-wrap-distance-top:0;mso-wrap-distance-right:9pt;mso-wrap-distance-bottom:0;v-text-anchor:top" coordsize="114,171" o:regroupid="114" path="m,57l114,r,171e" filled="f" strokeweight="1pt">
              <v:path arrowok="t"/>
            </v:shape>
            <v:line id="_x0000_s3263" style="position:absolute" from="7615,4449" to="7615,5019" o:regroupid="114" strokeweight="1pt"/>
            <v:shape id="_x0000_s3264" style="position:absolute;left:6327;top:3705;width:171;height:744;mso-wrap-distance-left:9pt;mso-wrap-distance-top:0;mso-wrap-distance-right:9pt;mso-wrap-distance-bottom:0;v-text-anchor:top" coordsize="171,684" o:regroupid="114" path="m114,l,342,171,171,,684e" filled="f" strokecolor="#969696" strokeweight=".65pt">
              <v:stroke endarrow="classic" endarrowwidth="narrow" endarrowlength="long"/>
              <v:path arrowok="t"/>
            </v:shape>
            <v:oval id="_x0000_s3265" style="position:absolute;left:6415;top:3640;width:90;height:90" o:regroupid="114" strokeweight="1pt"/>
            <v:shape id="_x0000_s3268" style="position:absolute;left:5887;top:4526;width:5;height:696;mso-wrap-distance-left:9pt;mso-wrap-distance-top:0;mso-wrap-distance-right:9pt;mso-wrap-distance-bottom:0;v-text-anchor:top" coordsize="5,696" o:regroupid="114" path="m5,l,696e" filled="f" strokecolor="#969696" strokeweight=".15pt">
              <v:stroke startarrow="classic" startarrowwidth="narrow" startarrowlength="long" endarrow="classic" endarrowwidth="narrow" endarrowlength="long"/>
              <v:path arrowok="t"/>
            </v:shape>
            <v:shape id="_x0000_s3269" type="#_x0000_t202" style="position:absolute;left:2174;top:1743;width:456;height:228" o:regroupid="114" filled="f" stroked="f">
              <v:textbox style="mso-next-textbox:#_x0000_s3269" inset="0,0,0,0">
                <w:txbxContent>
                  <w:p w:rsidR="00335C85" w:rsidRDefault="0039262E">
                    <w:pPr>
                      <w:jc w:val="center"/>
                      <w:rPr>
                        <w:sz w:val="16"/>
                        <w:lang w:val="en-US"/>
                      </w:rPr>
                    </w:pPr>
                    <w:r>
                      <w:rPr>
                        <w:sz w:val="16"/>
                        <w:lang w:val="en-US"/>
                      </w:rPr>
                      <w:t>TV</w:t>
                    </w:r>
                  </w:p>
                </w:txbxContent>
              </v:textbox>
            </v:shape>
            <v:shape id="_x0000_s3271" type="#_x0000_t202" style="position:absolute;left:5671;top:4791;width:456;height:228" o:regroupid="114" stroked="f">
              <v:textbox style="mso-next-textbox:#_x0000_s3271" inset="0,0,0,0">
                <w:txbxContent>
                  <w:p w:rsidR="00335C85" w:rsidRDefault="0039262E">
                    <w:pPr>
                      <w:jc w:val="center"/>
                      <w:rPr>
                        <w:sz w:val="16"/>
                      </w:rPr>
                    </w:pPr>
                    <w:r>
                      <w:rPr>
                        <w:sz w:val="16"/>
                        <w:lang w:val="en-US"/>
                      </w:rPr>
                      <w:t>U</w:t>
                    </w:r>
                    <w:r>
                      <w:rPr>
                        <w:sz w:val="16"/>
                        <w:vertAlign w:val="subscript"/>
                      </w:rPr>
                      <w:t>зн</w:t>
                    </w:r>
                  </w:p>
                </w:txbxContent>
              </v:textbox>
            </v:shape>
            <v:shape id="_x0000_s3272" type="#_x0000_t202" style="position:absolute;left:4863;top:4221;width:456;height:228" o:regroupid="114" filled="f" stroked="f">
              <v:textbox style="mso-next-textbox:#_x0000_s3272" inset="0,0,0,0">
                <w:txbxContent>
                  <w:p w:rsidR="00335C85" w:rsidRDefault="0039262E">
                    <w:pPr>
                      <w:jc w:val="center"/>
                      <w:rPr>
                        <w:sz w:val="16"/>
                      </w:rPr>
                    </w:pPr>
                    <w:r>
                      <w:rPr>
                        <w:sz w:val="16"/>
                      </w:rPr>
                      <w:t>А</w:t>
                    </w:r>
                    <w:r>
                      <w:rPr>
                        <w:sz w:val="16"/>
                        <w:vertAlign w:val="subscript"/>
                      </w:rPr>
                      <w:t>1</w:t>
                    </w:r>
                  </w:p>
                </w:txbxContent>
              </v:textbox>
            </v:shape>
            <v:shape id="_x0000_s3273" type="#_x0000_t202" style="position:absolute;left:10791;top:1770;width:456;height:228" o:regroupid="114" filled="f" stroked="f">
              <v:textbox style="mso-next-textbox:#_x0000_s3273" inset="0,0,0,0">
                <w:txbxContent>
                  <w:p w:rsidR="00335C85" w:rsidRDefault="0039262E">
                    <w:pPr>
                      <w:jc w:val="center"/>
                      <w:rPr>
                        <w:sz w:val="16"/>
                      </w:rPr>
                    </w:pPr>
                    <w:r>
                      <w:rPr>
                        <w:sz w:val="16"/>
                      </w:rPr>
                      <w:t>1</w:t>
                    </w:r>
                  </w:p>
                </w:txbxContent>
              </v:textbox>
            </v:shape>
            <v:shape id="_x0000_s3275" type="#_x0000_t202" style="position:absolute;left:10791;top:2256;width:456;height:228" o:regroupid="114" filled="f" stroked="f">
              <v:textbox style="mso-next-textbox:#_x0000_s3275" inset="0,0,0,0">
                <w:txbxContent>
                  <w:p w:rsidR="00335C85" w:rsidRDefault="0039262E">
                    <w:pPr>
                      <w:jc w:val="center"/>
                      <w:rPr>
                        <w:sz w:val="16"/>
                      </w:rPr>
                    </w:pPr>
                    <w:r>
                      <w:rPr>
                        <w:sz w:val="16"/>
                      </w:rPr>
                      <w:t>2</w:t>
                    </w:r>
                  </w:p>
                </w:txbxContent>
              </v:textbox>
            </v:shape>
            <v:oval id="_x0000_s3277" style="position:absolute;left:5272;top:3650;width:90;height:90" o:regroupid="114" strokeweight="1pt"/>
            <v:rect id="_x0000_s3279" style="position:absolute;left:4342;top:4137;width:114;height:570" o:regroupid="114" strokeweight="1pt"/>
            <v:shape id="_x0000_s3280" type="#_x0000_t202" style="position:absolute;left:8665;top:4308;width:456;height:228" o:regroupid="114" filled="f" stroked="f">
              <v:textbox style="mso-next-textbox:#_x0000_s3280" inset="0,0,0,0">
                <w:txbxContent>
                  <w:p w:rsidR="00335C85" w:rsidRDefault="0039262E">
                    <w:pPr>
                      <w:jc w:val="center"/>
                      <w:rPr>
                        <w:sz w:val="16"/>
                      </w:rPr>
                    </w:pPr>
                    <w:r>
                      <w:rPr>
                        <w:sz w:val="16"/>
                        <w:lang w:val="en-US"/>
                      </w:rPr>
                      <w:t>R</w:t>
                    </w:r>
                    <w:r>
                      <w:rPr>
                        <w:sz w:val="16"/>
                        <w:vertAlign w:val="subscript"/>
                      </w:rPr>
                      <w:t>из</w:t>
                    </w:r>
                  </w:p>
                </w:txbxContent>
              </v:textbox>
            </v:shape>
            <v:line id="_x0000_s3281" style="position:absolute" from="10227,1945" to="10227,5277" o:regroupid="114"/>
            <v:line id="_x0000_s3283" style="position:absolute" from="9091,2427" to="9091,5220" o:regroupid="114"/>
            <v:rect id="_x0000_s3284" style="position:absolute;left:9040;top:4137;width:114;height:570" o:regroupid="114" strokeweight="1pt"/>
            <v:rect id="_x0000_s3286" style="position:absolute;left:10175;top:4137;width:114;height:570" o:regroupid="114" strokeweight="1pt"/>
            <v:shape id="_x0000_s3287" type="#_x0000_t202" style="position:absolute;left:9801;top:4308;width:456;height:228" o:regroupid="114" filled="f" stroked="f">
              <v:textbox style="mso-next-textbox:#_x0000_s3287" inset="0,0,0,0">
                <w:txbxContent>
                  <w:p w:rsidR="00335C85" w:rsidRDefault="0039262E">
                    <w:pPr>
                      <w:jc w:val="center"/>
                      <w:rPr>
                        <w:sz w:val="16"/>
                      </w:rPr>
                    </w:pPr>
                    <w:r>
                      <w:rPr>
                        <w:sz w:val="16"/>
                        <w:lang w:val="en-US"/>
                      </w:rPr>
                      <w:t>R</w:t>
                    </w:r>
                    <w:r>
                      <w:rPr>
                        <w:sz w:val="16"/>
                        <w:vertAlign w:val="subscript"/>
                      </w:rPr>
                      <w:t>из</w:t>
                    </w:r>
                  </w:p>
                </w:txbxContent>
              </v:textbox>
            </v:shape>
            <v:shape id="_x0000_s3290" type="#_x0000_t202" style="position:absolute;left:4521;top:3365;width:284;height:2109" o:regroupid="114" filled="f" stroked="f">
              <v:textbox style="layout-flow:vertical;mso-layout-flow-alt:bottom-to-top;mso-next-textbox:#_x0000_s3290" inset="0,0,0,0">
                <w:txbxContent>
                  <w:p w:rsidR="00335C85" w:rsidRDefault="0039262E">
                    <w:pPr>
                      <w:jc w:val="center"/>
                      <w:rPr>
                        <w:sz w:val="12"/>
                      </w:rPr>
                    </w:pPr>
                    <w:r>
                      <w:rPr>
                        <w:sz w:val="12"/>
                      </w:rPr>
                      <w:t>Защитное заземление (</w:t>
                    </w:r>
                    <w:r>
                      <w:rPr>
                        <w:sz w:val="12"/>
                      </w:rPr>
                      <w:sym w:font="Symbol" w:char="F0BB"/>
                    </w:r>
                    <w:r>
                      <w:rPr>
                        <w:sz w:val="12"/>
                      </w:rPr>
                      <w:t>4 Ом)</w:t>
                    </w:r>
                  </w:p>
                </w:txbxContent>
              </v:textbox>
            </v:shape>
            <v:group id="_x0000_s3297" style="position:absolute;left:2508;top:1942;width:130;height:464" coordorigin="2450,4262" coordsize="127,549" o:regroupid="114">
              <v:shape id="_x0000_s3294" type="#_x0000_t19" style="position:absolute;left:2450;top:4262;width:126;height:183;flip:x" coordsize="22086,43200" adj=",5982752,486" path="wr-21114,,22086,43200,486,,,43195nfewr-21114,,22086,43200,486,,,43195l486,21600nsxe">
                <v:path o:connectlocs="486,0;0,43195;486,21600"/>
              </v:shape>
              <v:shape id="_x0000_s3295" type="#_x0000_t19" style="position:absolute;left:2451;top:4446;width:126;height:183;flip:x" coordsize="22086,43200" adj=",5982752,486" path="wr-21114,,22086,43200,486,,,43195nfewr-21114,,22086,43200,486,,,43195l486,21600nsxe">
                <v:path o:connectlocs="486,0;0,43195;486,21600"/>
              </v:shape>
              <v:shape id="_x0000_s3296" type="#_x0000_t19" style="position:absolute;left:2450;top:4628;width:126;height:183;flip:x" coordsize="22086,43200" adj=",5982752,486" path="wr-21114,,22086,43200,486,,,43195nfewr-21114,,22086,43200,486,,,43195l486,21600nsxe">
                <v:path o:connectlocs="486,0;0,43195;486,21600"/>
              </v:shape>
            </v:group>
            <v:group id="_x0000_s3298" style="position:absolute;left:2166;top:1942;width:130;height:464;flip:x" coordorigin="2450,4262" coordsize="127,549" o:regroupid="114">
              <v:shape id="_x0000_s3299" type="#_x0000_t19" style="position:absolute;left:2450;top:4262;width:126;height:183;flip:x" coordsize="22086,43200" adj=",5982752,486" path="wr-21114,,22086,43200,486,,,43195nfewr-21114,,22086,43200,486,,,43195l486,21600nsxe">
                <v:path o:connectlocs="486,0;0,43195;486,21600"/>
              </v:shape>
              <v:shape id="_x0000_s3300" type="#_x0000_t19" style="position:absolute;left:2451;top:4446;width:126;height:183;flip:x" coordsize="22086,43200" adj=",5982752,486" path="wr-21114,,22086,43200,486,,,43195nfewr-21114,,22086,43200,486,,,43195l486,21600nsxe">
                <v:path o:connectlocs="486,0;0,43195;486,21600"/>
              </v:shape>
              <v:shape id="_x0000_s3301" type="#_x0000_t19" style="position:absolute;left:2450;top:4628;width:126;height:183;flip:x" coordsize="22086,43200" adj=",5982752,486" path="wr-21114,,22086,43200,486,,,43195nfewr-21114,,22086,43200,486,,,43195l486,21600nsxe">
                <v:path o:connectlocs="486,0;0,43195;486,21600"/>
              </v:shape>
            </v:group>
            <v:shape id="_x0000_s3303" type="#_x0000_t202" style="position:absolute;left:10929;top:2095;width:456;height:228" o:regroupid="114" filled="f" stroked="f">
              <v:textbox style="mso-next-textbox:#_x0000_s3303" inset="0,0,0,0">
                <w:txbxContent>
                  <w:p w:rsidR="00335C85" w:rsidRDefault="0039262E">
                    <w:pPr>
                      <w:jc w:val="center"/>
                      <w:rPr>
                        <w:sz w:val="16"/>
                      </w:rPr>
                    </w:pPr>
                    <w:r>
                      <w:rPr>
                        <w:sz w:val="16"/>
                        <w:lang w:val="en-US"/>
                      </w:rPr>
                      <w:t>U</w:t>
                    </w:r>
                  </w:p>
                </w:txbxContent>
              </v:textbox>
            </v:shape>
            <v:shape id="_x0000_s3304" type="#_x0000_t202" style="position:absolute;left:3933;top:4336;width:456;height:228" o:regroupid="114" filled="f" stroked="f">
              <v:textbox style="mso-next-textbox:#_x0000_s3304" inset="0,0,0,0">
                <w:txbxContent>
                  <w:p w:rsidR="00335C85" w:rsidRDefault="0039262E">
                    <w:pPr>
                      <w:jc w:val="center"/>
                      <w:rPr>
                        <w:sz w:val="16"/>
                      </w:rPr>
                    </w:pPr>
                    <w:r>
                      <w:rPr>
                        <w:sz w:val="16"/>
                        <w:lang w:val="en-US"/>
                      </w:rPr>
                      <w:t>R</w:t>
                    </w:r>
                    <w:r>
                      <w:rPr>
                        <w:sz w:val="16"/>
                        <w:vertAlign w:val="subscript"/>
                      </w:rPr>
                      <w:t>з</w:t>
                    </w:r>
                  </w:p>
                </w:txbxContent>
              </v:textbox>
            </v:shape>
          </v:group>
        </w:pict>
      </w: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9262E">
      <w:pPr>
        <w:pStyle w:val="a3"/>
        <w:ind w:firstLine="284"/>
        <w:rPr>
          <w:noProof/>
        </w:rPr>
      </w:pPr>
      <w:r>
        <w:rPr>
          <w:noProof/>
        </w:rPr>
        <w:t>Схема замещения:</w:t>
      </w:r>
    </w:p>
    <w:p w:rsidR="00335C85" w:rsidRDefault="0055227A">
      <w:pPr>
        <w:pStyle w:val="a3"/>
        <w:ind w:left="3261"/>
      </w:pPr>
      <w:r>
        <w:rPr>
          <w:i/>
          <w:noProof/>
          <w:u w:val="words"/>
        </w:rPr>
        <w:pict>
          <v:group id="_x0000_s3306" style="position:absolute;left:0;text-align:left;margin-left:.05pt;margin-top:6.45pt;width:150.6pt;height:88.5pt;z-index:251693056" coordorigin="852,12141" coordsize="3012,1770" o:allowincell="f">
            <v:shape id="_x0000_s3307" style="position:absolute;left:3596;top:12141;width:1;height:1770;mso-wrap-distance-left:9pt;mso-wrap-distance-top:0;mso-wrap-distance-right:9pt;mso-wrap-distance-bottom:0;v-text-anchor:top" coordsize="1,1770" path="m,l1,1770e" filled="f" strokecolor="#969696" strokeweight=".15pt">
              <v:stroke startarrow="classic" startarrowwidth="narrow" startarrowlength="long" endarrow="classic" endarrowwidth="narrow" endarrowlength="long"/>
              <v:path arrowok="t"/>
            </v:shape>
            <v:line id="_x0000_s3308" style="position:absolute" from="852,12198" to="3834,12198"/>
            <v:line id="_x0000_s3309" style="position:absolute" from="852,13053" to="3408,13053"/>
            <v:line id="_x0000_s3310" style="position:absolute" from="852,13908" to="3834,13908"/>
            <v:line id="_x0000_s3311" style="position:absolute" from="1704,12198" to="1704,13908"/>
            <v:rect id="_x0000_s3312" style="position:absolute;left:1562;top:12369;width:284;height:570"/>
            <v:rect id="_x0000_s3313" style="position:absolute;left:1562;top:13167;width:284;height:570"/>
            <v:line id="_x0000_s3314" style="position:absolute" from="852,12882" to="852,13224"/>
            <v:shape id="_x0000_s3315" type="#_x0000_t202" style="position:absolute;left:1498;top:13346;width:456;height:228" filled="f" stroked="f">
              <v:textbox style="mso-next-textbox:#_x0000_s3315" inset="0,0,0,0">
                <w:txbxContent>
                  <w:p w:rsidR="00335C85" w:rsidRDefault="0039262E">
                    <w:pPr>
                      <w:jc w:val="center"/>
                      <w:rPr>
                        <w:sz w:val="16"/>
                        <w:lang w:val="en-US"/>
                      </w:rPr>
                    </w:pPr>
                    <w:r>
                      <w:rPr>
                        <w:sz w:val="16"/>
                        <w:lang w:val="en-US"/>
                      </w:rPr>
                      <w:t>R</w:t>
                    </w:r>
                    <w:r>
                      <w:rPr>
                        <w:sz w:val="16"/>
                        <w:vertAlign w:val="subscript"/>
                        <w:lang w:val="en-US"/>
                      </w:rPr>
                      <w:t>2</w:t>
                    </w:r>
                  </w:p>
                </w:txbxContent>
              </v:textbox>
            </v:shape>
            <v:shape id="_x0000_s3316" type="#_x0000_t202" style="position:absolute;left:1506;top:12545;width:456;height:228" filled="f" stroked="f">
              <v:textbox style="mso-next-textbox:#_x0000_s3316" inset="0,0,0,0">
                <w:txbxContent>
                  <w:p w:rsidR="00335C85" w:rsidRDefault="0039262E">
                    <w:pPr>
                      <w:jc w:val="center"/>
                      <w:rPr>
                        <w:sz w:val="16"/>
                        <w:vertAlign w:val="subscript"/>
                        <w:lang w:val="en-US"/>
                      </w:rPr>
                    </w:pPr>
                    <w:r>
                      <w:rPr>
                        <w:sz w:val="16"/>
                        <w:lang w:val="en-US"/>
                      </w:rPr>
                      <w:t>R</w:t>
                    </w:r>
                    <w:r>
                      <w:rPr>
                        <w:sz w:val="16"/>
                        <w:vertAlign w:val="subscript"/>
                        <w:lang w:val="en-US"/>
                      </w:rPr>
                      <w:t>з</w:t>
                    </w:r>
                  </w:p>
                </w:txbxContent>
              </v:textbox>
            </v:shape>
            <v:group id="_x0000_s3317" style="position:absolute;left:2982;top:12203;width:456;height:855" coordorigin="3408,12255" coordsize="456,696">
              <v:shape id="_x0000_s3318" style="position:absolute;left:3624;top:12255;width:5;height:696;mso-wrap-distance-left:9pt;mso-wrap-distance-top:0;mso-wrap-distance-right:9pt;mso-wrap-distance-bottom:0;v-text-anchor:top" coordsize="5,696" path="m5,l,696e" filled="f" strokecolor="#969696" strokeweight=".15pt">
                <v:stroke startarrow="classic" startarrowwidth="narrow" startarrowlength="long" endarrow="classic" endarrowwidth="narrow" endarrowlength="long"/>
                <v:path arrowok="t"/>
              </v:shape>
              <v:shape id="_x0000_s3319" type="#_x0000_t202" style="position:absolute;left:3408;top:12520;width:456;height:228" stroked="f">
                <v:textbox style="mso-next-textbox:#_x0000_s3319" inset="0,0,0,0">
                  <w:txbxContent>
                    <w:p w:rsidR="00335C85" w:rsidRDefault="0039262E">
                      <w:pPr>
                        <w:jc w:val="center"/>
                        <w:rPr>
                          <w:sz w:val="16"/>
                        </w:rPr>
                      </w:pPr>
                      <w:r>
                        <w:rPr>
                          <w:sz w:val="16"/>
                          <w:lang w:val="en-US"/>
                        </w:rPr>
                        <w:t>U</w:t>
                      </w:r>
                      <w:r>
                        <w:rPr>
                          <w:sz w:val="16"/>
                          <w:vertAlign w:val="subscript"/>
                        </w:rPr>
                        <w:t>зн</w:t>
                      </w:r>
                    </w:p>
                  </w:txbxContent>
                </v:textbox>
              </v:shape>
            </v:group>
            <v:group id="_x0000_s3320" style="position:absolute;left:2982;top:13040;width:456;height:855" coordorigin="3408,12255" coordsize="456,696">
              <v:shape id="_x0000_s3321" style="position:absolute;left:3624;top:12255;width:5;height:696;mso-wrap-distance-left:9pt;mso-wrap-distance-top:0;mso-wrap-distance-right:9pt;mso-wrap-distance-bottom:0;v-text-anchor:top" coordsize="5,696" path="m5,l,696e" filled="f" strokecolor="#969696" strokeweight=".15pt">
                <v:stroke startarrow="classic" startarrowwidth="narrow" startarrowlength="long" endarrow="classic" endarrowwidth="narrow" endarrowlength="long"/>
                <v:path arrowok="t"/>
              </v:shape>
              <v:shape id="_x0000_s3322" type="#_x0000_t202" style="position:absolute;left:3408;top:12520;width:456;height:228" stroked="f">
                <v:textbox style="mso-next-textbox:#_x0000_s3322" inset="0,0,0,0">
                  <w:txbxContent>
                    <w:p w:rsidR="00335C85" w:rsidRDefault="0039262E">
                      <w:pPr>
                        <w:jc w:val="center"/>
                        <w:rPr>
                          <w:sz w:val="16"/>
                        </w:rPr>
                      </w:pPr>
                      <w:r>
                        <w:rPr>
                          <w:sz w:val="16"/>
                          <w:lang w:val="en-US"/>
                        </w:rPr>
                        <w:t>U</w:t>
                      </w:r>
                      <w:r>
                        <w:rPr>
                          <w:sz w:val="16"/>
                          <w:vertAlign w:val="subscript"/>
                        </w:rPr>
                        <w:t>2</w:t>
                      </w:r>
                    </w:p>
                  </w:txbxContent>
                </v:textbox>
              </v:shape>
            </v:group>
            <v:shape id="_x0000_s3323" type="#_x0000_t202" style="position:absolute;left:3408;top:12939;width:456;height:228" stroked="f">
              <v:textbox style="mso-next-textbox:#_x0000_s3323" inset="0,0,0,0">
                <w:txbxContent>
                  <w:p w:rsidR="00335C85" w:rsidRDefault="0039262E">
                    <w:pPr>
                      <w:jc w:val="center"/>
                      <w:rPr>
                        <w:sz w:val="16"/>
                      </w:rPr>
                    </w:pPr>
                    <w:r>
                      <w:rPr>
                        <w:sz w:val="16"/>
                        <w:lang w:val="en-US"/>
                      </w:rPr>
                      <w:t>U</w:t>
                    </w:r>
                    <w:r>
                      <w:rPr>
                        <w:sz w:val="16"/>
                        <w:vertAlign w:val="subscript"/>
                      </w:rPr>
                      <w:t>ф</w:t>
                    </w:r>
                  </w:p>
                </w:txbxContent>
              </v:textbox>
            </v:shape>
            <v:line id="_x0000_s3324" style="position:absolute;flip:y" from="1991,12540" to="1991,13566" strokecolor="gray">
              <v:stroke startarrow="classic" startarrowwidth="narrow" startarrowlength="long"/>
            </v:line>
            <v:shape id="_x0000_s3325" type="#_x0000_t202" style="position:absolute;left:1958;top:13338;width:456;height:228" filled="f" stroked="f">
              <v:textbox style="mso-next-textbox:#_x0000_s3325" inset="0,0,0,0">
                <w:txbxContent>
                  <w:p w:rsidR="00335C85" w:rsidRDefault="0039262E">
                    <w:pPr>
                      <w:jc w:val="center"/>
                      <w:rPr>
                        <w:sz w:val="16"/>
                        <w:lang w:val="en-US"/>
                      </w:rPr>
                    </w:pPr>
                    <w:r>
                      <w:rPr>
                        <w:sz w:val="16"/>
                        <w:lang w:val="en-US"/>
                      </w:rPr>
                      <w:t>I</w:t>
                    </w:r>
                    <w:r>
                      <w:rPr>
                        <w:sz w:val="16"/>
                        <w:vertAlign w:val="subscript"/>
                      </w:rPr>
                      <w:t>зм</w:t>
                    </w:r>
                  </w:p>
                </w:txbxContent>
              </v:textbox>
            </v:shape>
            <v:oval id="_x0000_s3326" style="position:absolute;left:1653;top:12996;width:92;height:114;flip:x" fillcolor="black"/>
          </v:group>
        </w:pict>
      </w:r>
      <w:r w:rsidR="0039262E">
        <w:rPr>
          <w:i/>
          <w:lang w:val="en-US"/>
        </w:rPr>
        <w:t>U</w:t>
      </w:r>
      <w:r w:rsidR="0039262E">
        <w:rPr>
          <w:i/>
          <w:vertAlign w:val="subscript"/>
        </w:rPr>
        <w:t xml:space="preserve">зм </w:t>
      </w:r>
      <w:r w:rsidR="0039262E">
        <w:rPr>
          <w:i/>
        </w:rPr>
        <w:t xml:space="preserve">= </w:t>
      </w:r>
      <w:r w:rsidR="0039262E">
        <w:rPr>
          <w:i/>
          <w:position w:val="-32"/>
          <w:lang w:val="en-US"/>
        </w:rPr>
        <w:object w:dxaOrig="1579" w:dyaOrig="760">
          <v:shape id="_x0000_i1048" type="#_x0000_t75" style="width:78.75pt;height:38.25pt" o:ole="" fillcolor="window">
            <v:imagedata r:id="rId51" o:title=""/>
          </v:shape>
          <o:OLEObject Type="Embed" ProgID="Equation.3" ShapeID="_x0000_i1048" DrawAspect="Content" ObjectID="_1469434982" r:id="rId52"/>
        </w:object>
      </w:r>
      <w:r w:rsidR="0039262E">
        <w:t>;</w:t>
      </w:r>
    </w:p>
    <w:p w:rsidR="00335C85" w:rsidRDefault="0039262E">
      <w:pPr>
        <w:pStyle w:val="a3"/>
        <w:ind w:left="3261"/>
        <w:rPr>
          <w:i/>
        </w:rPr>
      </w:pPr>
      <w:r>
        <w:rPr>
          <w:i/>
          <w:noProof/>
        </w:rPr>
        <w:t xml:space="preserve">Если </w:t>
      </w:r>
      <w:r>
        <w:rPr>
          <w:i/>
          <w:lang w:val="en-US"/>
        </w:rPr>
        <w:t>R</w:t>
      </w:r>
      <w:r>
        <w:rPr>
          <w:i/>
          <w:vertAlign w:val="subscript"/>
        </w:rPr>
        <w:t>з</w:t>
      </w:r>
      <w:r>
        <w:rPr>
          <w:i/>
        </w:rPr>
        <w:t xml:space="preserve"> </w:t>
      </w:r>
      <w:r>
        <w:rPr>
          <w:i/>
          <w:noProof/>
        </w:rPr>
        <w:sym w:font="Symbol" w:char="F0AE"/>
      </w:r>
      <w:r>
        <w:rPr>
          <w:i/>
          <w:noProof/>
        </w:rPr>
        <w:t xml:space="preserve"> 0</w:t>
      </w:r>
      <w:r>
        <w:rPr>
          <w:i/>
        </w:rPr>
        <w:t xml:space="preserve">, то </w:t>
      </w:r>
      <w:r>
        <w:rPr>
          <w:i/>
          <w:position w:val="-32"/>
          <w:lang w:val="en-US"/>
        </w:rPr>
        <w:object w:dxaOrig="1120" w:dyaOrig="760">
          <v:shape id="_x0000_i1049" type="#_x0000_t75" style="width:56.25pt;height:38.25pt" o:ole="" fillcolor="window">
            <v:imagedata r:id="rId53" o:title=""/>
          </v:shape>
          <o:OLEObject Type="Embed" ProgID="Equation.3" ShapeID="_x0000_i1049" DrawAspect="Content" ObjectID="_1469434983" r:id="rId54"/>
        </w:object>
      </w:r>
      <w:r>
        <w:rPr>
          <w:i/>
          <w:lang w:val="en-US"/>
        </w:rPr>
        <w:sym w:font="Symbol" w:char="F0AE"/>
      </w:r>
      <w:r>
        <w:rPr>
          <w:i/>
        </w:rPr>
        <w:t xml:space="preserve"> 1, а </w:t>
      </w:r>
      <w:r>
        <w:rPr>
          <w:i/>
          <w:lang w:val="en-US"/>
        </w:rPr>
        <w:t>U</w:t>
      </w:r>
      <w:r>
        <w:rPr>
          <w:i/>
          <w:vertAlign w:val="subscript"/>
        </w:rPr>
        <w:t>зм</w:t>
      </w:r>
      <w:r>
        <w:rPr>
          <w:i/>
        </w:rPr>
        <w:t xml:space="preserve"> </w:t>
      </w:r>
      <w:r>
        <w:rPr>
          <w:i/>
          <w:lang w:val="en-US"/>
        </w:rPr>
        <w:sym w:font="Symbol" w:char="F0AE"/>
      </w:r>
      <w:r>
        <w:rPr>
          <w:i/>
        </w:rPr>
        <w:t xml:space="preserve"> 0.</w:t>
      </w:r>
    </w:p>
    <w:p w:rsidR="00335C85" w:rsidRDefault="0039262E">
      <w:pPr>
        <w:pStyle w:val="a3"/>
        <w:ind w:left="3261"/>
        <w:rPr>
          <w:noProof/>
        </w:rPr>
      </w:pPr>
      <w:r>
        <w:rPr>
          <w:i/>
          <w:smallCaps/>
          <w:noProof/>
        </w:rPr>
        <w:t>Вывод</w:t>
      </w:r>
      <w:r>
        <w:rPr>
          <w:noProof/>
        </w:rPr>
        <w:t xml:space="preserve">: в сетях, изолированных от земли, защитное заземление является эффективной мерой защиты и может использоваться как единственная защита. </w:t>
      </w:r>
    </w:p>
    <w:p w:rsidR="00335C85" w:rsidRDefault="00335C85">
      <w:pPr>
        <w:pStyle w:val="a3"/>
        <w:ind w:firstLine="284"/>
        <w:rPr>
          <w:smallCaps/>
          <w:noProof/>
        </w:rPr>
      </w:pPr>
    </w:p>
    <w:p w:rsidR="00335C85" w:rsidRDefault="0039262E">
      <w:pPr>
        <w:pStyle w:val="3"/>
      </w:pPr>
      <w:bookmarkStart w:id="30" w:name="_Toc514096596"/>
      <w:r>
        <w:t>Лекция 15: Классификация и конструктивное исполнение заземляющих устройств.</w:t>
      </w:r>
      <w:bookmarkEnd w:id="30"/>
    </w:p>
    <w:p w:rsidR="00335C85" w:rsidRDefault="0039262E">
      <w:pPr>
        <w:pStyle w:val="a3"/>
        <w:rPr>
          <w:b/>
          <w:i/>
        </w:rPr>
      </w:pPr>
      <w:r>
        <w:rPr>
          <w:b/>
          <w:i/>
        </w:rPr>
        <w:t>Вопросы:</w:t>
      </w:r>
    </w:p>
    <w:p w:rsidR="00335C85" w:rsidRDefault="0039262E" w:rsidP="0039262E">
      <w:pPr>
        <w:pStyle w:val="a3"/>
        <w:numPr>
          <w:ilvl w:val="0"/>
          <w:numId w:val="121"/>
        </w:numPr>
      </w:pPr>
      <w:r>
        <w:t>Классификация заземляющих устройств.</w:t>
      </w:r>
    </w:p>
    <w:p w:rsidR="00335C85" w:rsidRDefault="0039262E" w:rsidP="0039262E">
      <w:pPr>
        <w:pStyle w:val="a3"/>
        <w:numPr>
          <w:ilvl w:val="0"/>
          <w:numId w:val="121"/>
        </w:numPr>
      </w:pPr>
      <w:r>
        <w:t>Конструктивное исполнение заземляющих устройств.</w:t>
      </w:r>
    </w:p>
    <w:p w:rsidR="00335C85" w:rsidRDefault="00335C85">
      <w:pPr>
        <w:pStyle w:val="a3"/>
      </w:pPr>
    </w:p>
    <w:p w:rsidR="00335C85" w:rsidRDefault="0039262E">
      <w:pPr>
        <w:pStyle w:val="a3"/>
        <w:ind w:firstLine="1134"/>
        <w:rPr>
          <w:b/>
          <w:smallCaps/>
        </w:rPr>
      </w:pPr>
      <w:r>
        <w:rPr>
          <w:b/>
          <w:smallCaps/>
        </w:rPr>
        <w:t>== Вопрос 1 ==</w:t>
      </w:r>
    </w:p>
    <w:p w:rsidR="00335C85" w:rsidRDefault="0039262E">
      <w:pPr>
        <w:pStyle w:val="a3"/>
        <w:ind w:firstLine="1134"/>
        <w:rPr>
          <w:i/>
          <w:smallCaps/>
        </w:rPr>
      </w:pPr>
      <w:r>
        <w:rPr>
          <w:i/>
          <w:smallCaps/>
        </w:rPr>
        <w:t>Классификация заземляющих устройств.</w:t>
      </w:r>
    </w:p>
    <w:p w:rsidR="00335C85" w:rsidRDefault="0055227A">
      <w:pPr>
        <w:pStyle w:val="a3"/>
        <w:ind w:firstLine="284"/>
      </w:pPr>
      <w:r>
        <w:rPr>
          <w:b/>
          <w:smallCaps/>
          <w:noProof/>
        </w:rPr>
        <w:pict>
          <v:group id="_x0000_s3376" style="position:absolute;left:0;text-align:left;margin-left:5.75pt;margin-top:7.8pt;width:223.3pt;height:105.45pt;z-index:251694080" coordorigin="966,10032" coordsize="4466,2109" o:allowincell="f">
            <v:shape id="_x0000_s3337" type="#_x0000_t202" style="position:absolute;left:1596;top:11172;width:1425;height:171" o:regroupid="109" filled="f" stroked="f">
              <v:textbox style="mso-next-textbox:#_x0000_s3337" inset="0,0,0,0">
                <w:txbxContent>
                  <w:p w:rsidR="00335C85" w:rsidRDefault="0039262E">
                    <w:pPr>
                      <w:rPr>
                        <w:sz w:val="12"/>
                      </w:rPr>
                    </w:pPr>
                    <w:r>
                      <w:rPr>
                        <w:sz w:val="12"/>
                      </w:rPr>
                      <w:t>Заземляющее устройство</w:t>
                    </w:r>
                  </w:p>
                </w:txbxContent>
              </v:textbox>
            </v:shape>
            <v:line id="_x0000_s3342" style="position:absolute" from="966,10656" to="5053,10656" o:regroupid="109" strokeweight="3pt">
              <v:stroke linestyle="thinThin"/>
            </v:line>
            <v:shape id="_x0000_s3344" style="position:absolute;left:1555;top:10204;width:1185;height:452;mso-wrap-distance-left:9pt;mso-wrap-distance-top:0;mso-wrap-distance-right:9pt;mso-wrap-distance-bottom:0;v-text-anchor:top" coordsize="339,452" o:regroupid="109" path="m,452l,,339,e" filled="f">
              <v:path arrowok="t"/>
            </v:shape>
            <v:rect id="_x0000_s3345" style="position:absolute;left:2740;top:10091;width:533;height:452" o:regroupid="109">
              <v:textbox style="mso-next-textbox:#_x0000_s3345">
                <w:txbxContent>
                  <w:p w:rsidR="00335C85" w:rsidRDefault="0039262E">
                    <w:pPr>
                      <w:jc w:val="center"/>
                      <w:rPr>
                        <w:vertAlign w:val="subscript"/>
                      </w:rPr>
                    </w:pPr>
                    <w:r>
                      <w:t>А</w:t>
                    </w:r>
                    <w:r>
                      <w:rPr>
                        <w:vertAlign w:val="subscript"/>
                      </w:rPr>
                      <w:t>1</w:t>
                    </w:r>
                  </w:p>
                </w:txbxContent>
              </v:textbox>
            </v:rect>
            <v:rect id="_x0000_s3346" style="position:absolute;left:4520;top:10091;width:533;height:452" o:regroupid="109">
              <v:textbox style="mso-next-textbox:#_x0000_s3346">
                <w:txbxContent>
                  <w:p w:rsidR="00335C85" w:rsidRDefault="0039262E">
                    <w:pPr>
                      <w:jc w:val="center"/>
                      <w:rPr>
                        <w:vertAlign w:val="subscript"/>
                      </w:rPr>
                    </w:pPr>
                    <w:r>
                      <w:t>А</w:t>
                    </w:r>
                    <w:r>
                      <w:rPr>
                        <w:vertAlign w:val="subscript"/>
                      </w:rPr>
                      <w:t>2</w:t>
                    </w:r>
                  </w:p>
                </w:txbxContent>
              </v:textbox>
            </v:rect>
            <v:line id="_x0000_s3347" style="position:absolute" from="966,11786" to="5073,11799" o:regroupid="109" strokeweight="4.5pt">
              <v:stroke linestyle="thickThin"/>
            </v:line>
            <v:line id="_x0000_s3348" style="position:absolute" from="1282,10656" to="1282,11786" o:regroupid="109" strokeweight="2.25pt"/>
            <v:shape id="_x0000_s3356" type="#_x0000_t202" style="position:absolute;left:3477;top:10656;width:1955;height:226" o:regroupid="109" filled="f" stroked="f">
              <v:textbox style="mso-next-textbox:#_x0000_s3356" inset="0,0,0,0">
                <w:txbxContent>
                  <w:p w:rsidR="00335C85" w:rsidRDefault="0039262E">
                    <w:pPr>
                      <w:jc w:val="center"/>
                      <w:rPr>
                        <w:sz w:val="12"/>
                      </w:rPr>
                    </w:pPr>
                    <w:r>
                      <w:rPr>
                        <w:sz w:val="12"/>
                      </w:rPr>
                      <w:t>Магистраль заземления</w:t>
                    </w:r>
                  </w:p>
                </w:txbxContent>
              </v:textbox>
            </v:shape>
            <v:shape id="_x0000_s3357" type="#_x0000_t202" style="position:absolute;left:1235;top:11856;width:1045;height:265" o:regroupid="109" filled="f" stroked="f">
              <v:textbox style="mso-next-textbox:#_x0000_s3357" inset="0,0,0,0">
                <w:txbxContent>
                  <w:p w:rsidR="00335C85" w:rsidRDefault="0039262E">
                    <w:pPr>
                      <w:jc w:val="center"/>
                      <w:rPr>
                        <w:sz w:val="12"/>
                      </w:rPr>
                    </w:pPr>
                    <w:r>
                      <w:rPr>
                        <w:sz w:val="12"/>
                      </w:rPr>
                      <w:t>Заземлитель</w:t>
                    </w:r>
                  </w:p>
                </w:txbxContent>
              </v:textbox>
            </v:shape>
            <v:shape id="_x0000_s3359" type="#_x0000_t202" style="position:absolute;left:1083;top:10032;width:1955;height:226" o:regroupid="109" filled="f" stroked="f">
              <v:textbox style="mso-next-textbox:#_x0000_s3359" inset="0,0,0,0">
                <w:txbxContent>
                  <w:p w:rsidR="00335C85" w:rsidRDefault="0039262E">
                    <w:pPr>
                      <w:jc w:val="center"/>
                      <w:rPr>
                        <w:sz w:val="12"/>
                      </w:rPr>
                    </w:pPr>
                    <w:r>
                      <w:rPr>
                        <w:sz w:val="12"/>
                      </w:rPr>
                      <w:t>Заземляющий проводник</w:t>
                    </w:r>
                  </w:p>
                </w:txbxContent>
              </v:textbox>
            </v:shape>
            <v:shape id="_x0000_s3369" style="position:absolute;left:3344;top:10203;width:1184;height:452;mso-wrap-distance-left:9pt;mso-wrap-distance-top:0;mso-wrap-distance-right:9pt;mso-wrap-distance-bottom:0;v-text-anchor:top" coordsize="339,452" o:regroupid="109" path="m,452l,,339,e" filled="f">
              <v:path arrowok="t"/>
            </v:shape>
            <v:shape id="_x0000_s3370" style="position:absolute;left:1237;top:11742;width:90;height:399;mso-wrap-distance-left:9pt;mso-wrap-distance-top:0;mso-wrap-distance-right:9pt;mso-wrap-distance-bottom:0;v-text-anchor:top" coordsize="114,741" o:regroupid="109" path="m,l,627,57,741,114,627,114,,,xe" fillcolor="silver">
              <v:path arrowok="t"/>
            </v:shape>
            <v:shape id="_x0000_s3373" style="position:absolute;left:1311;top:11343;width:1539;height:399;mso-wrap-distance-left:9pt;mso-wrap-distance-top:0;mso-wrap-distance-right:9pt;mso-wrap-distance-bottom:0;v-text-anchor:top" coordsize="1539,399" path="m,399l285,,1539,e" filled="f" strokecolor="gray">
              <v:stroke dashstyle="dash"/>
              <v:path arrowok="t"/>
            </v:shape>
            <v:line id="_x0000_s3374" style="position:absolute;flip:x y" from="1311,11172" to="1596,11343" strokecolor="gray">
              <v:stroke dashstyle="dash"/>
            </v:line>
          </v:group>
        </w:pict>
      </w:r>
    </w:p>
    <w:p w:rsidR="00335C85" w:rsidRDefault="0039262E">
      <w:pPr>
        <w:pStyle w:val="a3"/>
        <w:ind w:left="4536" w:firstLine="284"/>
        <w:rPr>
          <w:noProof/>
        </w:rPr>
      </w:pPr>
      <w:r>
        <w:rPr>
          <w:noProof/>
        </w:rPr>
        <w:t>Каждая ЭУ должна быть непосредственно заземлена.</w:t>
      </w:r>
    </w:p>
    <w:p w:rsidR="00335C85" w:rsidRDefault="0039262E">
      <w:pPr>
        <w:pStyle w:val="a3"/>
        <w:ind w:left="4536" w:firstLine="284"/>
        <w:rPr>
          <w:noProof/>
        </w:rPr>
      </w:pPr>
      <w:r>
        <w:rPr>
          <w:i/>
          <w:noProof/>
        </w:rPr>
        <w:t>Заземлитель</w:t>
      </w:r>
      <w:r>
        <w:rPr>
          <w:noProof/>
        </w:rPr>
        <w:t xml:space="preserve"> — проводник. имеющий непосредственный контакт с землей.</w:t>
      </w:r>
    </w:p>
    <w:p w:rsidR="00335C85" w:rsidRDefault="0039262E">
      <w:pPr>
        <w:pStyle w:val="a3"/>
        <w:ind w:left="4536" w:firstLine="284"/>
        <w:rPr>
          <w:noProof/>
        </w:rPr>
      </w:pPr>
      <w:r>
        <w:rPr>
          <w:i/>
          <w:noProof/>
        </w:rPr>
        <w:t>Магистраль заземления</w:t>
      </w:r>
      <w:r>
        <w:rPr>
          <w:noProof/>
        </w:rPr>
        <w:t xml:space="preserve"> — проводник, имеющий два и более ответвлений.</w:t>
      </w:r>
    </w:p>
    <w:p w:rsidR="00335C85" w:rsidRDefault="0039262E">
      <w:pPr>
        <w:pStyle w:val="a3"/>
        <w:ind w:left="4536" w:firstLine="284"/>
        <w:rPr>
          <w:noProof/>
        </w:rPr>
      </w:pPr>
      <w:r>
        <w:rPr>
          <w:i/>
          <w:noProof/>
        </w:rPr>
        <w:t>Защитный (заземляющий) проводник</w:t>
      </w:r>
      <w:r>
        <w:rPr>
          <w:noProof/>
        </w:rPr>
        <w:t xml:space="preserve"> — проводник, соединяющий заземляемые части ЭУ с заземлителем.</w:t>
      </w:r>
    </w:p>
    <w:p w:rsidR="00335C85" w:rsidRDefault="0039262E">
      <w:pPr>
        <w:pStyle w:val="a3"/>
        <w:ind w:left="4536" w:firstLine="284"/>
        <w:rPr>
          <w:noProof/>
        </w:rPr>
      </w:pPr>
      <w:r>
        <w:rPr>
          <w:i/>
          <w:noProof/>
        </w:rPr>
        <w:t>Заземляющее устройство</w:t>
      </w:r>
      <w:r>
        <w:rPr>
          <w:noProof/>
        </w:rPr>
        <w:t xml:space="preserve"> — совокупность заземлителя и заземляющего проводника.</w:t>
      </w:r>
    </w:p>
    <w:p w:rsidR="00335C85" w:rsidRDefault="00335C85">
      <w:pPr>
        <w:pStyle w:val="a3"/>
        <w:ind w:firstLine="284"/>
      </w:pPr>
    </w:p>
    <w:p w:rsidR="00335C85" w:rsidRDefault="0039262E">
      <w:pPr>
        <w:pStyle w:val="a3"/>
        <w:ind w:firstLine="284"/>
        <w:rPr>
          <w:i/>
          <w:spacing w:val="-2"/>
        </w:rPr>
      </w:pPr>
      <w:r>
        <w:rPr>
          <w:i/>
          <w:spacing w:val="-2"/>
        </w:rPr>
        <w:t>В зависимости от различных условий режимов работы, видов грунтов заземляющие устройства классифицируются:</w:t>
      </w:r>
    </w:p>
    <w:p w:rsidR="00335C85" w:rsidRDefault="0039262E" w:rsidP="0039262E">
      <w:pPr>
        <w:pStyle w:val="a3"/>
        <w:numPr>
          <w:ilvl w:val="0"/>
          <w:numId w:val="122"/>
        </w:numPr>
        <w:tabs>
          <w:tab w:val="clear" w:pos="360"/>
          <w:tab w:val="num" w:pos="644"/>
        </w:tabs>
        <w:ind w:left="644"/>
      </w:pPr>
      <w:r>
        <w:t>по числу электродов:</w:t>
      </w:r>
    </w:p>
    <w:p w:rsidR="00335C85" w:rsidRDefault="0039262E" w:rsidP="0039262E">
      <w:pPr>
        <w:pStyle w:val="a3"/>
        <w:numPr>
          <w:ilvl w:val="0"/>
          <w:numId w:val="123"/>
        </w:numPr>
        <w:tabs>
          <w:tab w:val="clear" w:pos="360"/>
          <w:tab w:val="num" w:pos="644"/>
        </w:tabs>
        <w:ind w:left="644" w:hanging="218"/>
      </w:pPr>
      <w:r>
        <w:t>одиночные;</w:t>
      </w:r>
    </w:p>
    <w:p w:rsidR="00335C85" w:rsidRDefault="0039262E" w:rsidP="0039262E">
      <w:pPr>
        <w:pStyle w:val="a3"/>
        <w:numPr>
          <w:ilvl w:val="0"/>
          <w:numId w:val="123"/>
        </w:numPr>
        <w:tabs>
          <w:tab w:val="clear" w:pos="360"/>
          <w:tab w:val="num" w:pos="644"/>
        </w:tabs>
        <w:ind w:left="644" w:hanging="218"/>
      </w:pPr>
      <w:r>
        <w:t>групповые.</w:t>
      </w:r>
    </w:p>
    <w:p w:rsidR="00335C85" w:rsidRDefault="0039262E" w:rsidP="0039262E">
      <w:pPr>
        <w:pStyle w:val="a3"/>
        <w:numPr>
          <w:ilvl w:val="0"/>
          <w:numId w:val="122"/>
        </w:numPr>
        <w:tabs>
          <w:tab w:val="clear" w:pos="360"/>
          <w:tab w:val="num" w:pos="644"/>
        </w:tabs>
        <w:ind w:left="644"/>
      </w:pPr>
      <w:r>
        <w:t>по месту размещения заземлителей:</w:t>
      </w:r>
    </w:p>
    <w:p w:rsidR="00335C85" w:rsidRDefault="0039262E" w:rsidP="0039262E">
      <w:pPr>
        <w:pStyle w:val="a3"/>
        <w:numPr>
          <w:ilvl w:val="0"/>
          <w:numId w:val="124"/>
        </w:numPr>
        <w:tabs>
          <w:tab w:val="clear" w:pos="360"/>
          <w:tab w:val="num" w:pos="644"/>
        </w:tabs>
        <w:ind w:left="644" w:hanging="218"/>
      </w:pPr>
      <w:r>
        <w:t>выносные;</w:t>
      </w:r>
    </w:p>
    <w:p w:rsidR="00335C85" w:rsidRDefault="0039262E" w:rsidP="0039262E">
      <w:pPr>
        <w:pStyle w:val="a3"/>
        <w:numPr>
          <w:ilvl w:val="0"/>
          <w:numId w:val="124"/>
        </w:numPr>
        <w:tabs>
          <w:tab w:val="clear" w:pos="360"/>
          <w:tab w:val="num" w:pos="644"/>
        </w:tabs>
        <w:ind w:left="644" w:hanging="218"/>
      </w:pPr>
      <w:r>
        <w:t>контурные.</w:t>
      </w:r>
    </w:p>
    <w:p w:rsidR="00335C85" w:rsidRDefault="0039262E" w:rsidP="0039262E">
      <w:pPr>
        <w:pStyle w:val="a3"/>
        <w:numPr>
          <w:ilvl w:val="0"/>
          <w:numId w:val="122"/>
        </w:numPr>
        <w:tabs>
          <w:tab w:val="clear" w:pos="360"/>
          <w:tab w:val="num" w:pos="644"/>
        </w:tabs>
        <w:ind w:left="644"/>
      </w:pPr>
      <w:r>
        <w:t>по исполнению заземлителей:</w:t>
      </w:r>
    </w:p>
    <w:p w:rsidR="00335C85" w:rsidRDefault="0039262E" w:rsidP="0039262E">
      <w:pPr>
        <w:pStyle w:val="a3"/>
        <w:numPr>
          <w:ilvl w:val="0"/>
          <w:numId w:val="125"/>
        </w:numPr>
        <w:tabs>
          <w:tab w:val="clear" w:pos="360"/>
          <w:tab w:val="num" w:pos="644"/>
        </w:tabs>
        <w:ind w:left="644" w:hanging="218"/>
      </w:pPr>
      <w:r>
        <w:t>естественные;</w:t>
      </w:r>
    </w:p>
    <w:p w:rsidR="00335C85" w:rsidRDefault="0039262E" w:rsidP="0039262E">
      <w:pPr>
        <w:pStyle w:val="a3"/>
        <w:numPr>
          <w:ilvl w:val="0"/>
          <w:numId w:val="125"/>
        </w:numPr>
        <w:tabs>
          <w:tab w:val="clear" w:pos="360"/>
          <w:tab w:val="num" w:pos="644"/>
        </w:tabs>
        <w:ind w:left="644" w:hanging="218"/>
      </w:pPr>
      <w:r>
        <w:t>искусственные.</w:t>
      </w:r>
    </w:p>
    <w:p w:rsidR="00335C85" w:rsidRDefault="00335C85">
      <w:pPr>
        <w:pStyle w:val="a3"/>
        <w:ind w:firstLine="284"/>
      </w:pPr>
    </w:p>
    <w:p w:rsidR="00335C85" w:rsidRDefault="0039262E">
      <w:pPr>
        <w:pStyle w:val="a3"/>
        <w:ind w:firstLine="284"/>
      </w:pPr>
      <w:r>
        <w:rPr>
          <w:b/>
          <w:i/>
        </w:rPr>
        <w:t>Выносные заземляющие устройства</w:t>
      </w:r>
      <w:r>
        <w:t xml:space="preserve"> характеризуются тем, что его заземлитель вынесен за пределы площадки, на которой размещено оборудование или сосредоточен на некоторой части этой площадки, поэтому его еще называют сосредоточенным.</w:t>
      </w:r>
    </w:p>
    <w:p w:rsidR="00335C85" w:rsidRDefault="0039262E">
      <w:pPr>
        <w:pStyle w:val="a3"/>
        <w:ind w:firstLine="284"/>
      </w:pPr>
      <w:r>
        <w:rPr>
          <w:i/>
          <w:u w:val="words"/>
        </w:rPr>
        <w:t>Недостаток</w:t>
      </w:r>
      <w:r>
        <w:t>: отдаленность от защитного оборудования.</w:t>
      </w:r>
    </w:p>
    <w:p w:rsidR="00335C85" w:rsidRDefault="0039262E">
      <w:pPr>
        <w:pStyle w:val="a3"/>
        <w:ind w:firstLine="284"/>
        <w:rPr>
          <w:spacing w:val="-4"/>
        </w:rPr>
      </w:pPr>
      <w:r>
        <w:rPr>
          <w:i/>
          <w:spacing w:val="-4"/>
          <w:u w:val="words"/>
        </w:rPr>
        <w:t>Достоинство</w:t>
      </w:r>
      <w:r>
        <w:rPr>
          <w:spacing w:val="-4"/>
        </w:rPr>
        <w:t>: возможность выбора места размещения электродов заземлителей, наименьшая удельная проводимость.</w:t>
      </w:r>
    </w:p>
    <w:p w:rsidR="00335C85" w:rsidRDefault="0039262E">
      <w:pPr>
        <w:pStyle w:val="a3"/>
        <w:ind w:firstLine="284"/>
      </w:pPr>
      <w:r>
        <w:rPr>
          <w:spacing w:val="-4"/>
        </w:rPr>
        <w:br w:type="page"/>
      </w:r>
      <w:r>
        <w:rPr>
          <w:b/>
          <w:i/>
        </w:rPr>
        <w:lastRenderedPageBreak/>
        <w:t>Контурные заземляющие устройства</w:t>
      </w:r>
      <w:r>
        <w:t xml:space="preserve"> характеризуются тем, что электроды его заземлителя размещаются по контуру площадки, где находится оборудование, а также внутри этой площадки (распределенные заземляющие устройства).</w:t>
      </w:r>
    </w:p>
    <w:p w:rsidR="00335C85" w:rsidRDefault="0039262E">
      <w:pPr>
        <w:pStyle w:val="a3"/>
        <w:ind w:firstLine="284"/>
        <w:rPr>
          <w:spacing w:val="-4"/>
        </w:rPr>
      </w:pPr>
      <w:r>
        <w:rPr>
          <w:i/>
          <w:spacing w:val="-4"/>
          <w:u w:val="words"/>
        </w:rPr>
        <w:t>Достоинство</w:t>
      </w:r>
      <w:r>
        <w:rPr>
          <w:spacing w:val="-4"/>
        </w:rPr>
        <w:t>: возможность выравнивания потенциалов.</w:t>
      </w:r>
    </w:p>
    <w:p w:rsidR="00335C85" w:rsidRDefault="0039262E">
      <w:pPr>
        <w:pStyle w:val="a3"/>
        <w:ind w:firstLine="284"/>
      </w:pPr>
      <w:r>
        <w:rPr>
          <w:i/>
          <w:u w:val="words"/>
        </w:rPr>
        <w:t>Недостаток</w:t>
      </w:r>
      <w:r>
        <w:t>: при ремонтных работах возрастает возможность нарушения непрерывности соединения.</w:t>
      </w:r>
    </w:p>
    <w:p w:rsidR="00335C85" w:rsidRDefault="0055227A">
      <w:pPr>
        <w:pStyle w:val="a3"/>
        <w:ind w:firstLine="284"/>
      </w:pPr>
      <w:r>
        <w:rPr>
          <w:noProof/>
        </w:rPr>
        <w:pict>
          <v:group id="_x0000_s1091" style="position:absolute;left:0;text-align:left;margin-left:418.25pt;margin-top:5.2pt;width:105.4pt;height:106.05pt;z-index:251623424" coordorigin="9216,1767" coordsize="2108,2121" o:allowincell="f">
            <v:shape id="_x0000_s1075" style="position:absolute;left:9216;top:1872;width:2016;height:2016" coordsize="2016,1440" path="m,l,1440r2016,l2016,,1728,,1440,720r-864,l288,,,xe" fillcolor="#eaeaea">
              <v:path arrowok="t"/>
            </v:shape>
            <v:line id="_x0000_s1071" style="position:absolute" from="9792,2016" to="10368,2016" o:regroupid="3" strokecolor="silver"/>
            <v:group id="_x0000_s1078" style="position:absolute;left:10080;top:2016;width:288;height:1728" coordorigin="10080,2016" coordsize="288,1728">
              <v:shape id="_x0000_s1068" style="position:absolute;left:10080;top:2016;width:144;height:1728" coordsize="144,1008" o:regroupid="3" path="m144,1008l,864,,,144,e" fillcolor="#969696">
                <v:path arrowok="t"/>
              </v:shape>
              <v:shape id="_x0000_s1069" style="position:absolute;left:10224;top:2016;width:144;height:1728;flip:x" coordsize="144,1008" o:regroupid="3" path="m144,1008l,864,,,144,e" fillcolor="#969696">
                <v:path arrowok="t"/>
              </v:shape>
              <v:line id="_x0000_s1076" style="position:absolute" from="10080,2016" to="10368,2016"/>
            </v:group>
            <v:line id="_x0000_s1077" style="position:absolute" from="9792,3744" to="10368,3744" strokecolor="silver"/>
            <v:line id="_x0000_s1079" style="position:absolute" from="9936,3312" to="9936,3744">
              <v:stroke startarrowwidth="narrow" startarrowlength="long" endarrow="block" endarrowwidth="narrow" endarrowlength="long"/>
            </v:line>
            <v:shape id="_x0000_s1080" type="#_x0000_t202" style="position:absolute;left:9857;top:2526;width:288;height:720" filled="f" stroked="f">
              <v:textbox style="layout-flow:vertical;mso-layout-flow-alt:bottom-to-top;mso-next-textbox:#_x0000_s1080" inset="0,0,0,0">
                <w:txbxContent>
                  <w:p w:rsidR="00335C85" w:rsidRDefault="0039262E">
                    <w:pPr>
                      <w:jc w:val="center"/>
                      <w:rPr>
                        <w:b/>
                        <w:sz w:val="16"/>
                      </w:rPr>
                    </w:pPr>
                    <w:r>
                      <w:rPr>
                        <w:b/>
                        <w:sz w:val="16"/>
                      </w:rPr>
                      <w:t>2.5 – 3 м</w:t>
                    </w:r>
                  </w:p>
                </w:txbxContent>
              </v:textbox>
            </v:shape>
            <v:line id="_x0000_s1081" style="position:absolute;flip:y" from="9936,2016" to="9936,2448">
              <v:stroke startarrowwidth="narrow" startarrowlength="long" endarrow="block" endarrowwidth="narrow" endarrowlength="long"/>
            </v:line>
            <v:line id="_x0000_s1082" style="position:absolute" from="10080,2016" to="10656,2016" strokecolor="silver"/>
            <v:line id="_x0000_s1083" style="position:absolute;flip:y" from="10512,2016" to="10512,2304">
              <v:stroke startarrowwidth="narrow" startarrowlength="long" endarrow="block" endarrowwidth="narrow" endarrowlength="long"/>
            </v:line>
            <v:line id="_x0000_s1084" style="position:absolute" from="10512,2618" to="10512,2906">
              <v:stroke startarrowwidth="narrow" startarrowlength="long" endarrow="block" endarrowwidth="narrow" endarrowlength="long"/>
            </v:line>
            <v:shape id="_x0000_s1085" type="#_x0000_t202" style="position:absolute;left:10211;top:2395;width:720;height:288" filled="f" stroked="f">
              <v:textbox style="mso-next-textbox:#_x0000_s1085" inset="0,0,0,0">
                <w:txbxContent>
                  <w:p w:rsidR="00335C85" w:rsidRDefault="0039262E">
                    <w:pPr>
                      <w:jc w:val="center"/>
                      <w:rPr>
                        <w:b/>
                        <w:sz w:val="16"/>
                      </w:rPr>
                    </w:pPr>
                    <w:r>
                      <w:rPr>
                        <w:b/>
                        <w:sz w:val="16"/>
                      </w:rPr>
                      <w:t>0.2 м</w:t>
                    </w:r>
                  </w:p>
                </w:txbxContent>
              </v:textbox>
            </v:shape>
            <v:line id="_x0000_s1086" style="position:absolute" from="10656,2880" to="11232,2880" strokecolor="silver"/>
            <v:line id="_x0000_s1087" style="position:absolute;flip:y" from="11088,1833" to="11088,2121">
              <v:stroke startarrowwidth="narrow" startarrowlength="long" endarrow="block" endarrowwidth="narrow" endarrowlength="long"/>
            </v:line>
            <v:line id="_x0000_s1088" style="position:absolute" from="11088,2631" to="11088,2919">
              <v:stroke startarrowwidth="narrow" startarrowlength="long" endarrow="block" endarrowwidth="narrow" endarrowlength="long"/>
            </v:line>
            <v:shape id="_x0000_s1089" type="#_x0000_t202" style="position:absolute;left:10892;top:1767;width:432;height:1296" filled="f" stroked="f">
              <v:textbox style="layout-flow:vertical;mso-layout-flow-alt:bottom-to-top;mso-next-textbox:#_x0000_s1089" inset="0,0,0,0">
                <w:txbxContent>
                  <w:p w:rsidR="00335C85" w:rsidRDefault="0039262E">
                    <w:pPr>
                      <w:jc w:val="center"/>
                      <w:rPr>
                        <w:b/>
                        <w:sz w:val="16"/>
                      </w:rPr>
                    </w:pPr>
                    <w:r>
                      <w:rPr>
                        <w:b/>
                        <w:sz w:val="16"/>
                      </w:rPr>
                      <w:t xml:space="preserve">0.7 – </w:t>
                    </w:r>
                  </w:p>
                  <w:p w:rsidR="00335C85" w:rsidRDefault="0039262E">
                    <w:pPr>
                      <w:jc w:val="center"/>
                      <w:rPr>
                        <w:b/>
                        <w:sz w:val="16"/>
                      </w:rPr>
                    </w:pPr>
                    <w:r>
                      <w:rPr>
                        <w:b/>
                        <w:sz w:val="16"/>
                      </w:rPr>
                      <w:t>0.8 м</w:t>
                    </w:r>
                  </w:p>
                </w:txbxContent>
              </v:textbox>
            </v:shape>
            <v:shape id="_x0000_s1090" type="#_x0000_t202" style="position:absolute;left:9727;top:1806;width:1008;height:288" filled="f" stroked="f">
              <v:textbox style="mso-next-textbox:#_x0000_s1090" inset="0,0,0,0">
                <w:txbxContent>
                  <w:p w:rsidR="00335C85" w:rsidRDefault="0039262E">
                    <w:pPr>
                      <w:jc w:val="center"/>
                      <w:rPr>
                        <w:i/>
                        <w:sz w:val="16"/>
                      </w:rPr>
                    </w:pPr>
                    <w:r>
                      <w:rPr>
                        <w:i/>
                        <w:sz w:val="16"/>
                      </w:rPr>
                      <w:t>Заземлитель</w:t>
                    </w:r>
                  </w:p>
                </w:txbxContent>
              </v:textbox>
            </v:shape>
          </v:group>
        </w:pict>
      </w:r>
    </w:p>
    <w:p w:rsidR="00335C85" w:rsidRDefault="0039262E">
      <w:pPr>
        <w:pStyle w:val="a3"/>
        <w:ind w:firstLine="284"/>
      </w:pPr>
      <w:r>
        <w:t xml:space="preserve">В качестве </w:t>
      </w:r>
      <w:r>
        <w:rPr>
          <w:i/>
          <w:u w:val="wave"/>
        </w:rPr>
        <w:t>искусственных заземлителей</w:t>
      </w:r>
      <w:r>
        <w:t xml:space="preserve"> применяют:</w:t>
      </w:r>
    </w:p>
    <w:p w:rsidR="00335C85" w:rsidRDefault="0039262E" w:rsidP="0039262E">
      <w:pPr>
        <w:pStyle w:val="a3"/>
        <w:numPr>
          <w:ilvl w:val="0"/>
          <w:numId w:val="44"/>
        </w:numPr>
      </w:pPr>
      <w:r>
        <w:rPr>
          <w:i/>
        </w:rPr>
        <w:t>вертикальные электроды</w:t>
      </w:r>
      <w:r>
        <w:t>:</w:t>
      </w:r>
    </w:p>
    <w:p w:rsidR="00335C85" w:rsidRDefault="0039262E" w:rsidP="0039262E">
      <w:pPr>
        <w:pStyle w:val="a3"/>
        <w:numPr>
          <w:ilvl w:val="0"/>
          <w:numId w:val="45"/>
        </w:numPr>
        <w:tabs>
          <w:tab w:val="clear" w:pos="360"/>
          <w:tab w:val="num" w:pos="644"/>
        </w:tabs>
        <w:ind w:left="644"/>
      </w:pPr>
      <w:r>
        <w:t>стальные трубы (диаметром 5-6 см, толщиной стенки не менее 3,5 мм и длиной 2,5-3 м);</w:t>
      </w:r>
    </w:p>
    <w:p w:rsidR="00335C85" w:rsidRDefault="0039262E" w:rsidP="0039262E">
      <w:pPr>
        <w:pStyle w:val="a3"/>
        <w:numPr>
          <w:ilvl w:val="0"/>
          <w:numId w:val="45"/>
        </w:numPr>
        <w:tabs>
          <w:tab w:val="clear" w:pos="360"/>
          <w:tab w:val="num" w:pos="644"/>
        </w:tabs>
        <w:ind w:left="644"/>
      </w:pPr>
      <w:r>
        <w:t>металлические уголки (40</w:t>
      </w:r>
      <w:r>
        <w:sym w:font="Symbol" w:char="F0B4"/>
      </w:r>
      <w:r>
        <w:t>40, 60</w:t>
      </w:r>
      <w:r>
        <w:sym w:font="Symbol" w:char="F0B4"/>
      </w:r>
      <w:r>
        <w:t>60 мм, высотой полки 4 мм и длиной 2,5-3 м);</w:t>
      </w:r>
    </w:p>
    <w:p w:rsidR="00335C85" w:rsidRDefault="0039262E" w:rsidP="0039262E">
      <w:pPr>
        <w:pStyle w:val="a3"/>
        <w:numPr>
          <w:ilvl w:val="0"/>
          <w:numId w:val="45"/>
        </w:numPr>
        <w:tabs>
          <w:tab w:val="clear" w:pos="360"/>
          <w:tab w:val="num" w:pos="644"/>
        </w:tabs>
        <w:ind w:left="644"/>
      </w:pPr>
      <w:r>
        <w:t>прутковую сталь (диаметром 10 мм и длиной до 10 м).</w:t>
      </w:r>
    </w:p>
    <w:p w:rsidR="00335C85" w:rsidRDefault="0039262E" w:rsidP="0039262E">
      <w:pPr>
        <w:pStyle w:val="a3"/>
        <w:numPr>
          <w:ilvl w:val="0"/>
          <w:numId w:val="44"/>
        </w:numPr>
      </w:pPr>
      <w:r>
        <w:rPr>
          <w:i/>
        </w:rPr>
        <w:t>горизонтальные электроды</w:t>
      </w:r>
      <w:r>
        <w:t>:</w:t>
      </w:r>
    </w:p>
    <w:p w:rsidR="00335C85" w:rsidRDefault="0039262E" w:rsidP="0039262E">
      <w:pPr>
        <w:pStyle w:val="a3"/>
        <w:numPr>
          <w:ilvl w:val="0"/>
          <w:numId w:val="46"/>
        </w:numPr>
        <w:tabs>
          <w:tab w:val="clear" w:pos="360"/>
          <w:tab w:val="num" w:pos="644"/>
        </w:tabs>
        <w:ind w:left="644"/>
      </w:pPr>
      <w:r>
        <w:t>полосовую сталь (сечением 4</w:t>
      </w:r>
      <w:r>
        <w:sym w:font="Symbol" w:char="F0B4"/>
      </w:r>
      <w:r>
        <w:t>12 мм);</w:t>
      </w:r>
    </w:p>
    <w:p w:rsidR="00335C85" w:rsidRDefault="0039262E" w:rsidP="0039262E">
      <w:pPr>
        <w:pStyle w:val="a3"/>
        <w:numPr>
          <w:ilvl w:val="0"/>
          <w:numId w:val="46"/>
        </w:numPr>
        <w:tabs>
          <w:tab w:val="clear" w:pos="360"/>
          <w:tab w:val="num" w:pos="644"/>
        </w:tabs>
        <w:ind w:left="644"/>
      </w:pPr>
      <w:r>
        <w:t>круглую сталь (диаметром от 6 мм).</w:t>
      </w:r>
    </w:p>
    <w:p w:rsidR="00335C85" w:rsidRDefault="00335C85">
      <w:pPr>
        <w:pStyle w:val="a3"/>
        <w:ind w:firstLine="284"/>
      </w:pPr>
    </w:p>
    <w:p w:rsidR="00335C85" w:rsidRDefault="0039262E">
      <w:pPr>
        <w:pStyle w:val="a3"/>
        <w:ind w:firstLine="284"/>
        <w:rPr>
          <w:i/>
        </w:rPr>
      </w:pPr>
      <w:r>
        <w:rPr>
          <w:i/>
        </w:rPr>
        <w:t>В плохо проводящих грунтах  для обеспечения минимального сопротивления заземления используют:</w:t>
      </w:r>
    </w:p>
    <w:p w:rsidR="00335C85" w:rsidRDefault="0039262E" w:rsidP="0039262E">
      <w:pPr>
        <w:pStyle w:val="a3"/>
        <w:numPr>
          <w:ilvl w:val="0"/>
          <w:numId w:val="47"/>
        </w:numPr>
        <w:tabs>
          <w:tab w:val="clear" w:pos="360"/>
          <w:tab w:val="num" w:pos="644"/>
        </w:tabs>
        <w:ind w:left="644"/>
      </w:pPr>
      <w:r>
        <w:t>глубинные заземлители (полоска стали длиной 10-12 м);</w:t>
      </w:r>
    </w:p>
    <w:p w:rsidR="00335C85" w:rsidRDefault="0039262E" w:rsidP="0039262E">
      <w:pPr>
        <w:pStyle w:val="a3"/>
        <w:numPr>
          <w:ilvl w:val="0"/>
          <w:numId w:val="47"/>
        </w:numPr>
        <w:tabs>
          <w:tab w:val="clear" w:pos="360"/>
          <w:tab w:val="num" w:pos="644"/>
        </w:tabs>
        <w:ind w:left="644"/>
      </w:pPr>
      <w:r>
        <w:t>укладку вокруг электродов грунта с повышенной проводимостью (влажная глина);</w:t>
      </w:r>
    </w:p>
    <w:p w:rsidR="00335C85" w:rsidRDefault="0039262E" w:rsidP="0039262E">
      <w:pPr>
        <w:pStyle w:val="a3"/>
        <w:numPr>
          <w:ilvl w:val="0"/>
          <w:numId w:val="47"/>
        </w:numPr>
        <w:tabs>
          <w:tab w:val="clear" w:pos="360"/>
          <w:tab w:val="num" w:pos="644"/>
        </w:tabs>
        <w:ind w:left="644"/>
      </w:pPr>
      <w:r>
        <w:t>используют обработку почвы раствором поваренной соли (нежелательно, т.к. поваренная соль приводит к коррозии);</w:t>
      </w:r>
    </w:p>
    <w:p w:rsidR="00335C85" w:rsidRDefault="0039262E" w:rsidP="0039262E">
      <w:pPr>
        <w:pStyle w:val="a3"/>
        <w:numPr>
          <w:ilvl w:val="0"/>
          <w:numId w:val="47"/>
        </w:numPr>
        <w:tabs>
          <w:tab w:val="clear" w:pos="360"/>
          <w:tab w:val="num" w:pos="644"/>
        </w:tabs>
        <w:ind w:left="644"/>
      </w:pPr>
      <w:r>
        <w:t>используют устройство выносных заземлителей на участках с хорошей проводимостью.</w:t>
      </w:r>
    </w:p>
    <w:p w:rsidR="00335C85" w:rsidRDefault="00335C85">
      <w:pPr>
        <w:pStyle w:val="a3"/>
      </w:pPr>
    </w:p>
    <w:p w:rsidR="00335C85" w:rsidRDefault="0039262E">
      <w:pPr>
        <w:pStyle w:val="3"/>
      </w:pPr>
      <w:bookmarkStart w:id="31" w:name="_Toc514096597"/>
      <w:r>
        <w:t>Лекция 16: Анализ эффективности применения зануления в электрических сетях.</w:t>
      </w:r>
      <w:bookmarkEnd w:id="31"/>
    </w:p>
    <w:p w:rsidR="00335C85" w:rsidRDefault="0039262E">
      <w:pPr>
        <w:pStyle w:val="a3"/>
        <w:rPr>
          <w:b/>
          <w:i/>
        </w:rPr>
      </w:pPr>
      <w:r>
        <w:rPr>
          <w:b/>
          <w:i/>
        </w:rPr>
        <w:t>Вопросы:</w:t>
      </w:r>
    </w:p>
    <w:p w:rsidR="00335C85" w:rsidRDefault="0039262E" w:rsidP="0039262E">
      <w:pPr>
        <w:pStyle w:val="a3"/>
        <w:numPr>
          <w:ilvl w:val="0"/>
          <w:numId w:val="121"/>
        </w:numPr>
      </w:pPr>
      <w:r>
        <w:t>Назначение, области применения, принцип действия зануления.</w:t>
      </w:r>
    </w:p>
    <w:p w:rsidR="00335C85" w:rsidRDefault="0039262E" w:rsidP="0039262E">
      <w:pPr>
        <w:pStyle w:val="a3"/>
        <w:numPr>
          <w:ilvl w:val="0"/>
          <w:numId w:val="121"/>
        </w:numPr>
      </w:pPr>
      <w:r>
        <w:t>Анализ эффективности применения зануления в заземленных электрических цепях.</w:t>
      </w:r>
    </w:p>
    <w:p w:rsidR="00335C85" w:rsidRDefault="0039262E" w:rsidP="0039262E">
      <w:pPr>
        <w:pStyle w:val="a3"/>
        <w:numPr>
          <w:ilvl w:val="0"/>
          <w:numId w:val="121"/>
        </w:numPr>
      </w:pPr>
      <w:r>
        <w:t>Анализ эффективности применения заземления в изолированных от земли электрических сетях.</w:t>
      </w:r>
    </w:p>
    <w:p w:rsidR="00335C85" w:rsidRDefault="00335C85">
      <w:pPr>
        <w:pStyle w:val="a3"/>
      </w:pPr>
    </w:p>
    <w:p w:rsidR="00335C85" w:rsidRDefault="0039262E">
      <w:pPr>
        <w:pStyle w:val="a3"/>
        <w:ind w:firstLine="1134"/>
        <w:rPr>
          <w:b/>
          <w:smallCaps/>
        </w:rPr>
      </w:pPr>
      <w:r>
        <w:rPr>
          <w:b/>
          <w:smallCaps/>
        </w:rPr>
        <w:t>== Вопрос 1 ==</w:t>
      </w:r>
    </w:p>
    <w:p w:rsidR="00335C85" w:rsidRDefault="0039262E">
      <w:pPr>
        <w:pStyle w:val="a3"/>
        <w:ind w:firstLine="1134"/>
        <w:rPr>
          <w:i/>
          <w:smallCaps/>
        </w:rPr>
      </w:pPr>
      <w:r>
        <w:rPr>
          <w:i/>
          <w:smallCaps/>
        </w:rPr>
        <w:t>Назначение, области применения, принцип действия зануления.</w:t>
      </w:r>
    </w:p>
    <w:p w:rsidR="00335C85" w:rsidRDefault="00335C85">
      <w:pPr>
        <w:pStyle w:val="a3"/>
      </w:pPr>
    </w:p>
    <w:p w:rsidR="00335C85" w:rsidRDefault="0039262E">
      <w:pPr>
        <w:pStyle w:val="a3"/>
        <w:ind w:firstLine="284"/>
      </w:pPr>
      <w:r>
        <w:rPr>
          <w:b/>
          <w:i/>
        </w:rPr>
        <w:t>Зануление</w:t>
      </w:r>
      <w:r>
        <w:t xml:space="preserve"> — преднамеренное электрическое соединение нетоковедущих частей электрической установки с глухозаземленной нейтралью источника трехфазного тока или с глухо-заземленным выводом источника однофазного тока с целью превращения замыкания на корпус в КЗ.</w:t>
      </w:r>
    </w:p>
    <w:p w:rsidR="00335C85" w:rsidRDefault="0039262E">
      <w:pPr>
        <w:pStyle w:val="a3"/>
        <w:ind w:firstLine="284"/>
      </w:pPr>
      <w:r>
        <w:rPr>
          <w:b/>
          <w:i/>
        </w:rPr>
        <w:t>Нулевой защитный проводник</w:t>
      </w:r>
      <w:r>
        <w:t xml:space="preserve"> — проводник, обеспечивающий вышеуказанное соединение.</w:t>
      </w:r>
    </w:p>
    <w:p w:rsidR="00335C85" w:rsidRDefault="00335C85">
      <w:pPr>
        <w:pStyle w:val="a3"/>
        <w:ind w:firstLine="284"/>
      </w:pPr>
    </w:p>
    <w:p w:rsidR="00335C85" w:rsidRDefault="0039262E">
      <w:pPr>
        <w:pStyle w:val="a3"/>
        <w:ind w:firstLine="284"/>
      </w:pPr>
      <w:r>
        <w:rPr>
          <w:i/>
        </w:rPr>
        <w:t>Назначение зануления</w:t>
      </w:r>
      <w:r>
        <w:t xml:space="preserve"> — устранение опасности поражения током человека, коснувшегося поврежденной электрической установки в следствие КЗ и быстрое срабатывание защиты.</w:t>
      </w:r>
    </w:p>
    <w:p w:rsidR="00335C85" w:rsidRDefault="0039262E">
      <w:pPr>
        <w:pStyle w:val="a3"/>
        <w:ind w:firstLine="284"/>
      </w:pPr>
      <w:r>
        <w:rPr>
          <w:i/>
        </w:rPr>
        <w:t>Области применения зануления</w:t>
      </w:r>
      <w:r>
        <w:t>:</w:t>
      </w:r>
    </w:p>
    <w:p w:rsidR="00335C85" w:rsidRDefault="0039262E" w:rsidP="0039262E">
      <w:pPr>
        <w:pStyle w:val="a3"/>
        <w:numPr>
          <w:ilvl w:val="0"/>
          <w:numId w:val="49"/>
        </w:numPr>
        <w:tabs>
          <w:tab w:val="clear" w:pos="360"/>
          <w:tab w:val="num" w:pos="644"/>
        </w:tabs>
        <w:ind w:left="644"/>
      </w:pPr>
      <w:r>
        <w:t>трехфазные четырехпроводные сети с ГЗН (ЭУ до 1000 В);</w:t>
      </w:r>
    </w:p>
    <w:p w:rsidR="00335C85" w:rsidRDefault="0039262E" w:rsidP="0039262E">
      <w:pPr>
        <w:pStyle w:val="a3"/>
        <w:numPr>
          <w:ilvl w:val="0"/>
          <w:numId w:val="49"/>
        </w:numPr>
        <w:tabs>
          <w:tab w:val="clear" w:pos="360"/>
          <w:tab w:val="num" w:pos="644"/>
        </w:tabs>
        <w:ind w:left="644"/>
      </w:pPr>
      <w:r>
        <w:t>однофазные сети переменного тока с заземленным выводом источника тока.</w:t>
      </w:r>
    </w:p>
    <w:p w:rsidR="00335C85" w:rsidRDefault="00335C85">
      <w:pPr>
        <w:pStyle w:val="a3"/>
      </w:pPr>
    </w:p>
    <w:p w:rsidR="00335C85" w:rsidRDefault="0039262E">
      <w:pPr>
        <w:pStyle w:val="a3"/>
        <w:ind w:firstLine="1134"/>
        <w:rPr>
          <w:b/>
          <w:smallCaps/>
        </w:rPr>
      </w:pPr>
      <w:r>
        <w:rPr>
          <w:b/>
          <w:smallCaps/>
        </w:rPr>
        <w:t>== Вопрос 2 ==</w:t>
      </w:r>
    </w:p>
    <w:p w:rsidR="00335C85" w:rsidRDefault="0039262E">
      <w:pPr>
        <w:pStyle w:val="a3"/>
        <w:ind w:firstLine="1134"/>
        <w:rPr>
          <w:i/>
          <w:smallCaps/>
        </w:rPr>
      </w:pPr>
      <w:r>
        <w:rPr>
          <w:i/>
          <w:smallCaps/>
        </w:rPr>
        <w:t>Анализ эффективности применения зануления в заземленных электрических цепях.</w:t>
      </w:r>
    </w:p>
    <w:p w:rsidR="00335C85" w:rsidRDefault="0055227A">
      <w:pPr>
        <w:pStyle w:val="a3"/>
      </w:pPr>
      <w:r>
        <w:rPr>
          <w:noProof/>
        </w:rPr>
        <w:pict>
          <v:group id="_x0000_s3383" style="position:absolute;left:0;text-align:left;margin-left:7.85pt;margin-top:7.75pt;width:519.6pt;height:192.35pt;z-index:251625472" coordorigin="1008,11402" coordsize="10392,3847" o:allowincell="f">
            <v:group id="_x0000_s1107" style="position:absolute;left:1008;top:11603;width:288;height:480" coordorigin="1008,11232" coordsize="288,480" o:regroupid="115">
              <v:line id="_x0000_s1092" style="position:absolute" from="1008,11232" to="1296,11232"/>
              <v:line id="_x0000_s1093" style="position:absolute" from="1008,11472" to="1296,11472"/>
              <v:line id="_x0000_s1094" style="position:absolute" from="1008,11712" to="1296,11712"/>
            </v:group>
            <v:group id="_x0000_s1135" style="position:absolute;left:1296;top:11439;width:1154;height:644" coordorigin="1296,11068" coordsize="1154,644" o:regroupid="115">
              <v:group id="_x0000_s1098" style="position:absolute;left:1296;top:11068;width:864;height:160" coordorigin="1296,11068" coordsize="864,160">
                <v:shape id="_x0000_s1095" type="#_x0000_t19" style="position:absolute;left:1360;top:11004;width:160;height:288;rotation:-90" coordsize="22086,43200" adj=",5982752,486" path="wr-21114,,22086,43200,486,,,43195nfewr-21114,,22086,43200,486,,,43195l486,21600nsxe">
                  <v:path o:connectlocs="486,0;0,43195;486,21600"/>
                </v:shape>
                <v:shape id="_x0000_s1096" type="#_x0000_t19" style="position:absolute;left:1648;top:11004;width:160;height:288;rotation:-90" coordsize="22086,43200" adj=",5982752,486" path="wr-21114,,22086,43200,486,,,43195nfewr-21114,,22086,43200,486,,,43195l486,21600nsxe">
                  <v:path o:connectlocs="486,0;0,43195;486,21600"/>
                </v:shape>
                <v:shape id="_x0000_s1097" type="#_x0000_t19" style="position:absolute;left:1936;top:11004;width:160;height:288;rotation:-90" coordsize="22086,43200" adj=",5982752,486" path="wr-21114,,22086,43200,486,,,43195nfewr-21114,,22086,43200,486,,,43195l486,21600nsxe">
                  <v:path o:connectlocs="486,0;0,43195;486,21600"/>
                </v:shape>
              </v:group>
              <v:group id="_x0000_s1099" style="position:absolute;left:1296;top:11306;width:864;height:160" coordorigin="1296,11068" coordsize="864,160">
                <v:shape id="_x0000_s1100" type="#_x0000_t19" style="position:absolute;left:1360;top:11004;width:160;height:288;rotation:-90" coordsize="22086,43200" adj=",5982752,486" path="wr-21114,,22086,43200,486,,,43195nfewr-21114,,22086,43200,486,,,43195l486,21600nsxe">
                  <v:path o:connectlocs="486,0;0,43195;486,21600"/>
                </v:shape>
                <v:shape id="_x0000_s1101" type="#_x0000_t19" style="position:absolute;left:1648;top:11004;width:160;height:288;rotation:-90" coordsize="22086,43200" adj=",5982752,486" path="wr-21114,,22086,43200,486,,,43195nfewr-21114,,22086,43200,486,,,43195l486,21600nsxe">
                  <v:path o:connectlocs="486,0;0,43195;486,21600"/>
                </v:shape>
                <v:shape id="_x0000_s1102" type="#_x0000_t19" style="position:absolute;left:1936;top:11004;width:160;height:288;rotation:-90" coordsize="22086,43200" adj=",5982752,486" path="wr-21114,,22086,43200,486,,,43195nfewr-21114,,22086,43200,486,,,43195l486,21600nsxe">
                  <v:path o:connectlocs="486,0;0,43195;486,21600"/>
                </v:shape>
              </v:group>
              <v:group id="_x0000_s1103" style="position:absolute;left:1296;top:11548;width:864;height:160" coordorigin="1296,11068" coordsize="864,160">
                <v:shape id="_x0000_s1104" type="#_x0000_t19" style="position:absolute;left:1360;top:11004;width:160;height:288;rotation:-90" coordsize="22086,43200" adj=",5982752,486" path="wr-21114,,22086,43200,486,,,43195nfewr-21114,,22086,43200,486,,,43195l486,21600nsxe">
                  <v:path o:connectlocs="486,0;0,43195;486,21600"/>
                </v:shape>
                <v:shape id="_x0000_s1105" type="#_x0000_t19" style="position:absolute;left:1648;top:11004;width:160;height:288;rotation:-90" coordsize="22086,43200" adj=",5982752,486" path="wr-21114,,22086,43200,486,,,43195nfewr-21114,,22086,43200,486,,,43195l486,21600nsxe">
                  <v:path o:connectlocs="486,0;0,43195;486,21600"/>
                </v:shape>
                <v:shape id="_x0000_s1106" type="#_x0000_t19" style="position:absolute;left:1936;top:11004;width:160;height:288;rotation:-90" coordsize="22086,43200" adj=",5982752,486" path="wr-21114,,22086,43200,486,,,43195nfewr-21114,,22086,43200,486,,,43195l486,21600nsxe">
                  <v:path o:connectlocs="486,0;0,43195;486,21600"/>
                </v:shape>
              </v:group>
              <v:group id="_x0000_s1108" style="position:absolute;left:2160;top:11232;width:288;height:480" coordorigin="1008,11232" coordsize="288,480">
                <v:line id="_x0000_s1109" style="position:absolute" from="1008,11232" to="1296,11232"/>
                <v:line id="_x0000_s1110" style="position:absolute" from="1008,11472" to="1296,11472"/>
                <v:line id="_x0000_s1111" style="position:absolute" from="1008,11712" to="1296,11712"/>
              </v:group>
              <v:line id="_x0000_s1115" style="position:absolute" from="2450,11232" to="2450,11712"/>
            </v:group>
            <v:line id="_x0000_s1116" style="position:absolute" from="2550,11633" to="2550,12059" o:regroupid="115" strokeweight="2.25pt"/>
            <v:group id="_x0000_s1137" style="position:absolute;left:2942;top:11439;width:864;height:160;flip:x" coordorigin="1296,11068" coordsize="864,160" o:regroupid="115">
              <v:shape id="_x0000_s1138" type="#_x0000_t19" style="position:absolute;left:1360;top:11004;width:160;height:288;rotation:-90" coordsize="22086,43200" adj=",5982752,486" path="wr-21114,,22086,43200,486,,,43195nfewr-21114,,22086,43200,486,,,43195l486,21600nsxe">
                <v:path o:connectlocs="486,0;0,43195;486,21600"/>
              </v:shape>
              <v:shape id="_x0000_s1139" type="#_x0000_t19" style="position:absolute;left:1648;top:11004;width:160;height:288;rotation:-90" coordsize="22086,43200" adj=",5982752,486" path="wr-21114,,22086,43200,486,,,43195nfewr-21114,,22086,43200,486,,,43195l486,21600nsxe">
                <v:path o:connectlocs="486,0;0,43195;486,21600"/>
              </v:shape>
              <v:shape id="_x0000_s1140" type="#_x0000_t19" style="position:absolute;left:1936;top:11004;width:160;height:288;rotation:-90" coordsize="22086,43200" adj=",5982752,486" path="wr-21114,,22086,43200,486,,,43195nfewr-21114,,22086,43200,486,,,43195l486,21600nsxe">
                <v:path o:connectlocs="486,0;0,43195;486,21600"/>
              </v:shape>
            </v:group>
            <v:group id="_x0000_s1141" style="position:absolute;left:2942;top:11677;width:864;height:160;flip:x" coordorigin="1296,11068" coordsize="864,160" o:regroupid="115">
              <v:shape id="_x0000_s1142" type="#_x0000_t19" style="position:absolute;left:1360;top:11004;width:160;height:288;rotation:-90" coordsize="22086,43200" adj=",5982752,486" path="wr-21114,,22086,43200,486,,,43195nfewr-21114,,22086,43200,486,,,43195l486,21600nsxe">
                <v:path o:connectlocs="486,0;0,43195;486,21600"/>
              </v:shape>
              <v:shape id="_x0000_s1143" type="#_x0000_t19" style="position:absolute;left:1648;top:11004;width:160;height:288;rotation:-90" coordsize="22086,43200" adj=",5982752,486" path="wr-21114,,22086,43200,486,,,43195nfewr-21114,,22086,43200,486,,,43195l486,21600nsxe">
                <v:path o:connectlocs="486,0;0,43195;486,21600"/>
              </v:shape>
              <v:shape id="_x0000_s1144" type="#_x0000_t19" style="position:absolute;left:1936;top:11004;width:160;height:288;rotation:-90" coordsize="22086,43200" adj=",5982752,486" path="wr-21114,,22086,43200,486,,,43195nfewr-21114,,22086,43200,486,,,43195l486,21600nsxe">
                <v:path o:connectlocs="486,0;0,43195;486,21600"/>
              </v:shape>
            </v:group>
            <v:group id="_x0000_s1145" style="position:absolute;left:2942;top:11919;width:864;height:160;flip:x" coordorigin="1296,11068" coordsize="864,160" o:regroupid="115">
              <v:shape id="_x0000_s1146" type="#_x0000_t19" style="position:absolute;left:1360;top:11004;width:160;height:288;rotation:-90" coordsize="22086,43200" adj=",5982752,486" path="wr-21114,,22086,43200,486,,,43195nfewr-21114,,22086,43200,486,,,43195l486,21600nsxe">
                <v:path o:connectlocs="486,0;0,43195;486,21600"/>
              </v:shape>
              <v:shape id="_x0000_s1147" type="#_x0000_t19" style="position:absolute;left:1648;top:11004;width:160;height:288;rotation:-90" coordsize="22086,43200" adj=",5982752,486" path="wr-21114,,22086,43200,486,,,43195nfewr-21114,,22086,43200,486,,,43195l486,21600nsxe">
                <v:path o:connectlocs="486,0;0,43195;486,21600"/>
              </v:shape>
              <v:shape id="_x0000_s1148" type="#_x0000_t19" style="position:absolute;left:1936;top:11004;width:160;height:288;rotation:-90" coordsize="22086,43200" adj=",5982752,486" path="wr-21114,,22086,43200,486,,,43195nfewr-21114,,22086,43200,486,,,43195l486,21600nsxe">
                <v:path o:connectlocs="486,0;0,43195;486,21600"/>
              </v:shape>
            </v:group>
            <v:group id="_x0000_s1149" style="position:absolute;left:2654;top:11603;width:288;height:480;flip:x" coordorigin="1008,11232" coordsize="288,480" o:regroupid="115">
              <v:line id="_x0000_s1150" style="position:absolute" from="1008,11232" to="1296,11232"/>
              <v:line id="_x0000_s1151" style="position:absolute" from="1008,11472" to="1296,11472"/>
              <v:line id="_x0000_s1152" style="position:absolute" from="1008,11712" to="1296,11712"/>
            </v:group>
            <v:line id="_x0000_s1153" style="position:absolute;flip:x" from="2652,11603" to="2652,12083" o:regroupid="115"/>
            <v:line id="_x0000_s1154" style="position:absolute" from="3822,11603" to="11226,11603" o:regroupid="115"/>
            <v:line id="_x0000_s1155" style="position:absolute" from="3822,11843" to="11226,11843" o:regroupid="115"/>
            <v:line id="_x0000_s1156" style="position:absolute" from="3822,12083" to="11226,12083" o:regroupid="115"/>
            <v:oval id="_x0000_s1157" style="position:absolute;left:11232;top:11549;width:90;height:90" o:regroupid="115"/>
            <v:oval id="_x0000_s1158" style="position:absolute;left:11232;top:11795;width:90;height:90" o:regroupid="115"/>
            <v:oval id="_x0000_s1159" style="position:absolute;left:11232;top:12035;width:90;height:90" o:regroupid="115"/>
            <v:rect id="_x0000_s1160" style="position:absolute;left:5073;top:13181;width:1938;height:978" o:regroupid="115" fillcolor="#eaeaea" strokeweight="3pt">
              <v:stroke linestyle="thinThin"/>
            </v:rect>
            <v:line id="_x0000_s1161" style="position:absolute" from="5472,12056" to="5472,13310" o:regroupid="115"/>
            <v:line id="_x0000_s1163" style="position:absolute" from="6612,11600" to="6612,13310" o:regroupid="115"/>
            <v:oval id="_x0000_s1166" style="position:absolute;left:5415;top:12026;width:90;height:90" o:regroupid="115" fillcolor="black"/>
            <v:oval id="_x0000_s1168" style="position:absolute;left:5989;top:11791;width:90;height:90" o:regroupid="115" fillcolor="black"/>
            <v:oval id="_x0000_s1169" style="position:absolute;left:6558;top:11540;width:90;height:90" o:regroupid="115" fillcolor="black"/>
            <v:oval id="_x0000_s1170" style="position:absolute;left:5425;top:13309;width:90;height:90" o:regroupid="115" strokeweight="1pt"/>
            <v:oval id="_x0000_s1171" style="position:absolute;left:5995;top:13309;width:90;height:90" o:regroupid="115" strokeweight="1pt"/>
            <v:line id="_x0000_s1174" style="position:absolute" from="6042,11828" to="6042,13310" o:regroupid="115"/>
            <v:shape id="_x0000_s1175" style="position:absolute;left:4560;top:12341;width:513;height:1767;mso-wrap-distance-left:9pt;mso-wrap-distance-top:0;mso-wrap-distance-right:9pt;mso-wrap-distance-bottom:0;v-text-anchor:top" coordsize="513,1653" o:regroupid="115" path="m513,1653l,1653,,e" filled="f">
              <v:path arrowok="t"/>
            </v:shape>
            <v:oval id="_x0000_s1176" style="position:absolute;left:4523;top:12284;width:90;height:90" o:regroupid="115" fillcolor="black"/>
            <v:line id="_x0000_s1180" style="position:absolute" from="1026,14906" to="11286,14906" o:regroupid="115" strokeweight="4.5pt">
              <v:stroke linestyle="thickThin"/>
            </v:line>
            <v:shape id="_x0000_s1181" style="position:absolute;left:2650;top:11885;width:2;height:2966;mso-wrap-distance-left:9pt;mso-wrap-distance-top:0;mso-wrap-distance-right:9pt;mso-wrap-distance-bottom:0;v-text-anchor:top" coordsize="2,2966" o:regroupid="115" path="m2,l,2966e" filled="f">
              <v:path arrowok="t"/>
            </v:shape>
            <v:rect id="_x0000_s1182" style="position:absolute;left:5415;top:12455;width:114;height:570" o:regroupid="115" filled="f" strokeweight="1pt"/>
            <v:rect id="_x0000_s1183" style="position:absolute;left:5985;top:12455;width:114;height:570" o:regroupid="115" filled="f" strokeweight="1pt"/>
            <v:rect id="_x0000_s1184" style="position:absolute;left:6555;top:12455;width:114;height:570" o:regroupid="115" filled="f" strokeweight="1pt"/>
            <v:shape id="_x0000_s1185" style="position:absolute;left:2592;top:14850;width:114;height:399;mso-wrap-distance-left:9pt;mso-wrap-distance-top:0;mso-wrap-distance-right:9pt;mso-wrap-distance-bottom:0;v-text-anchor:top" coordsize="114,741" o:regroupid="115" path="m,l,627,57,741,114,627,114,,,xe" fillcolor="silver">
              <v:path arrowok="t"/>
            </v:shape>
            <v:shape id="_x0000_s1186" type="#_x0000_t96" style="position:absolute;left:7364;top:13766;width:358;height:342" o:regroupid="115" strokeweight="1pt"/>
            <v:shape id="_x0000_s1189" style="position:absolute;left:7561;top:14108;width:239;height:342;mso-wrap-distance-left:9pt;mso-wrap-distance-top:0;mso-wrap-distance-right:9pt;mso-wrap-distance-bottom:0;v-text-anchor:top" coordsize="114,171" o:regroupid="115" path="m,57l114,r,171e" filled="f" strokeweight="1pt">
              <v:path arrowok="t"/>
            </v:shape>
            <v:shape id="_x0000_s1190" style="position:absolute;left:7000;top:14108;width:547;height:114;mso-wrap-distance-left:9pt;mso-wrap-distance-top:0;mso-wrap-distance-right:9pt;mso-wrap-distance-bottom:0;v-text-anchor:top" coordsize="547,114" o:regroupid="115" path="m547,114l308,,,3e" filled="f" strokeweight="1pt">
              <v:path arrowok="t"/>
            </v:shape>
            <v:group id="_x0000_s1193" style="position:absolute;left:7322;top:14564;width:477;height:342" coordorigin="4027,15219" coordsize="228,171" o:regroupid="115">
              <v:shape id="_x0000_s1191" style="position:absolute;left:4141;top:15219;width:114;height:171;mso-wrap-distance-left:9pt;mso-wrap-distance-top:0;mso-wrap-distance-right:9pt;mso-wrap-distance-bottom:0;v-text-anchor:top" coordsize="114,171" path="m,57l114,r,171e" filled="f" strokeweight="1pt">
                <v:path arrowok="t"/>
              </v:shape>
              <v:shape id="_x0000_s1192" style="position:absolute;left:4027;top:15219;width:114;height:171;flip:x;mso-wrap-distance-left:9pt;mso-wrap-distance-top:0;mso-wrap-distance-right:9pt;mso-wrap-distance-bottom:0;v-text-anchor:top" coordsize="114,171" path="m,57l114,r,171e" filled="f" strokeweight="1pt">
                <v:path arrowok="t"/>
              </v:shape>
            </v:group>
            <v:line id="_x0000_s1195" style="position:absolute" from="7560,14108" to="7560,14678" o:regroupid="115" strokeweight="1pt"/>
            <v:shape id="_x0000_s1201" style="position:absolute;left:6498;top:13364;width:171;height:744;mso-wrap-distance-left:9pt;mso-wrap-distance-top:0;mso-wrap-distance-right:9pt;mso-wrap-distance-bottom:0;v-text-anchor:top" coordsize="171,684" o:regroupid="115" path="m114,l,342,171,171,,684e" filled="f" strokecolor="#969696" strokeweight=".65pt">
              <v:stroke endarrow="classic" endarrowwidth="narrow" endarrowlength="long"/>
              <v:path arrowok="t"/>
            </v:shape>
            <v:oval id="_x0000_s1172" style="position:absolute;left:6568;top:13299;width:90;height:90" o:regroupid="115" strokeweight="1pt"/>
            <v:line id="_x0000_s1202" style="position:absolute" from="6441,12569" to="6783,12854" o:regroupid="115" strokecolor="gray"/>
            <v:line id="_x0000_s1203" style="position:absolute;flip:x" from="6441,12569" to="6783,12854" o:regroupid="115" strokecolor="gray"/>
            <v:shape id="_x0000_s1204" style="position:absolute;left:8391;top:11825;width:513;height:3078;mso-wrap-distance-left:9pt;mso-wrap-distance-top:0;mso-wrap-distance-right:9pt;mso-wrap-distance-bottom:0;v-text-anchor:top" coordsize="171,684" o:regroupid="115" path="m114,l,342,171,171,,684e" filled="f" strokecolor="#969696" strokeweight=".65pt">
              <v:stroke endarrow="classic" endarrowwidth="narrow" endarrowlength="long"/>
              <v:path arrowok="t"/>
            </v:shape>
            <v:shape id="_x0000_s1207" style="position:absolute;left:2649;top:12331;width:8661;height:1;mso-wrap-distance-left:9pt;mso-wrap-distance-top:0;mso-wrap-distance-right:9pt;mso-wrap-distance-bottom:0;v-text-anchor:top" coordsize="8661,1" o:regroupid="115" path="m,l8661,e" filled="f">
              <v:path arrowok="t"/>
            </v:shape>
            <v:oval id="_x0000_s1208" style="position:absolute;left:11229;top:12284;width:90;height:90" o:regroupid="115"/>
            <v:shape id="_x0000_s1210" style="position:absolute;left:6040;top:14185;width:5;height:696;mso-wrap-distance-left:9pt;mso-wrap-distance-top:0;mso-wrap-distance-right:9pt;mso-wrap-distance-bottom:0;v-text-anchor:top" coordsize="5,696" o:regroupid="115" path="m5,l,696e" filled="f" strokecolor="#969696" strokeweight=".15pt">
              <v:stroke startarrow="classic" startarrowwidth="narrow" startarrowlength="long" endarrow="classic" endarrowwidth="narrow" endarrowlength="long"/>
              <v:path arrowok="t"/>
            </v:shape>
            <v:shape id="_x0000_s1211" type="#_x0000_t202" style="position:absolute;left:2327;top:11402;width:456;height:228" o:regroupid="115" filled="f" stroked="f">
              <v:textbox style="mso-next-textbox:#_x0000_s1211" inset="0,0,0,0">
                <w:txbxContent>
                  <w:p w:rsidR="00335C85" w:rsidRDefault="0039262E">
                    <w:pPr>
                      <w:jc w:val="center"/>
                      <w:rPr>
                        <w:sz w:val="16"/>
                        <w:lang w:val="en-US"/>
                      </w:rPr>
                    </w:pPr>
                    <w:r>
                      <w:rPr>
                        <w:sz w:val="16"/>
                        <w:lang w:val="en-US"/>
                      </w:rPr>
                      <w:t>TV</w:t>
                    </w:r>
                  </w:p>
                </w:txbxContent>
              </v:textbox>
            </v:shape>
            <v:shape id="_x0000_s1212" type="#_x0000_t202" style="position:absolute;left:2280;top:14621;width:456;height:228" o:regroupid="115" filled="f" stroked="f">
              <v:textbox style="mso-next-textbox:#_x0000_s1212" inset="0,0,0,0">
                <w:txbxContent>
                  <w:p w:rsidR="00335C85" w:rsidRDefault="0039262E">
                    <w:pPr>
                      <w:jc w:val="center"/>
                      <w:rPr>
                        <w:sz w:val="16"/>
                        <w:lang w:val="en-US"/>
                      </w:rPr>
                    </w:pPr>
                    <w:r>
                      <w:rPr>
                        <w:sz w:val="16"/>
                        <w:lang w:val="en-US"/>
                      </w:rPr>
                      <w:t>R</w:t>
                    </w:r>
                    <w:r>
                      <w:rPr>
                        <w:sz w:val="16"/>
                        <w:vertAlign w:val="subscript"/>
                        <w:lang w:val="en-US"/>
                      </w:rPr>
                      <w:t>0</w:t>
                    </w:r>
                  </w:p>
                </w:txbxContent>
              </v:textbox>
            </v:shape>
            <v:shape id="_x0000_s1213" type="#_x0000_t202" style="position:absolute;left:5928;top:14450;width:456;height:228" o:regroupid="115" filled="f" stroked="f">
              <v:textbox style="mso-next-textbox:#_x0000_s1213" inset="0,0,0,0">
                <w:txbxContent>
                  <w:p w:rsidR="00335C85" w:rsidRDefault="0039262E">
                    <w:pPr>
                      <w:jc w:val="center"/>
                      <w:rPr>
                        <w:sz w:val="16"/>
                      </w:rPr>
                    </w:pPr>
                    <w:r>
                      <w:rPr>
                        <w:sz w:val="16"/>
                        <w:lang w:val="en-US"/>
                      </w:rPr>
                      <w:t>U</w:t>
                    </w:r>
                    <w:r>
                      <w:rPr>
                        <w:sz w:val="16"/>
                        <w:vertAlign w:val="subscript"/>
                      </w:rPr>
                      <w:t>зн</w:t>
                    </w:r>
                  </w:p>
                </w:txbxContent>
              </v:textbox>
            </v:shape>
            <v:shape id="_x0000_s1214" type="#_x0000_t202" style="position:absolute;left:5016;top:13880;width:456;height:228" o:regroupid="115" filled="f" stroked="f">
              <v:textbox style="mso-next-textbox:#_x0000_s1214" inset="0,0,0,0">
                <w:txbxContent>
                  <w:p w:rsidR="00335C85" w:rsidRDefault="0039262E">
                    <w:pPr>
                      <w:jc w:val="center"/>
                      <w:rPr>
                        <w:sz w:val="16"/>
                      </w:rPr>
                    </w:pPr>
                    <w:r>
                      <w:rPr>
                        <w:sz w:val="16"/>
                      </w:rPr>
                      <w:t>А</w:t>
                    </w:r>
                    <w:r>
                      <w:rPr>
                        <w:sz w:val="16"/>
                        <w:vertAlign w:val="subscript"/>
                      </w:rPr>
                      <w:t>1</w:t>
                    </w:r>
                  </w:p>
                </w:txbxContent>
              </v:textbox>
            </v:shape>
            <v:shape id="_x0000_s1215" type="#_x0000_t202" style="position:absolute;left:10944;top:11429;width:456;height:228" o:regroupid="115" filled="f" stroked="f">
              <v:textbox style="mso-next-textbox:#_x0000_s1215" inset="0,0,0,0">
                <w:txbxContent>
                  <w:p w:rsidR="00335C85" w:rsidRDefault="0039262E">
                    <w:pPr>
                      <w:jc w:val="center"/>
                      <w:rPr>
                        <w:sz w:val="16"/>
                      </w:rPr>
                    </w:pPr>
                    <w:r>
                      <w:rPr>
                        <w:sz w:val="16"/>
                      </w:rPr>
                      <w:t>А</w:t>
                    </w:r>
                  </w:p>
                </w:txbxContent>
              </v:textbox>
            </v:shape>
            <v:shape id="_x0000_s1216" type="#_x0000_t202" style="position:absolute;left:10944;top:11667;width:456;height:228" o:regroupid="115" filled="f" stroked="f">
              <v:textbox style="mso-next-textbox:#_x0000_s1216" inset="0,0,0,0">
                <w:txbxContent>
                  <w:p w:rsidR="00335C85" w:rsidRDefault="0039262E">
                    <w:pPr>
                      <w:jc w:val="center"/>
                      <w:rPr>
                        <w:sz w:val="16"/>
                      </w:rPr>
                    </w:pPr>
                    <w:r>
                      <w:rPr>
                        <w:sz w:val="16"/>
                      </w:rPr>
                      <w:t>В</w:t>
                    </w:r>
                  </w:p>
                </w:txbxContent>
              </v:textbox>
            </v:shape>
            <v:shape id="_x0000_s1217" type="#_x0000_t202" style="position:absolute;left:10944;top:11915;width:456;height:228" o:regroupid="115" filled="f" stroked="f">
              <v:textbox style="mso-next-textbox:#_x0000_s1217" inset="0,0,0,0">
                <w:txbxContent>
                  <w:p w:rsidR="00335C85" w:rsidRDefault="0039262E">
                    <w:pPr>
                      <w:jc w:val="center"/>
                      <w:rPr>
                        <w:sz w:val="16"/>
                      </w:rPr>
                    </w:pPr>
                    <w:r>
                      <w:rPr>
                        <w:sz w:val="16"/>
                      </w:rPr>
                      <w:t>С</w:t>
                    </w:r>
                  </w:p>
                </w:txbxContent>
              </v:textbox>
            </v:shape>
            <v:shape id="_x0000_s1218" type="#_x0000_t202" style="position:absolute;left:10944;top:12170;width:456;height:228" o:regroupid="115" filled="f" stroked="f">
              <v:textbox style="mso-next-textbox:#_x0000_s1218" inset="0,0,0,0">
                <w:txbxContent>
                  <w:p w:rsidR="00335C85" w:rsidRDefault="0039262E">
                    <w:pPr>
                      <w:jc w:val="center"/>
                      <w:rPr>
                        <w:sz w:val="16"/>
                        <w:lang w:val="en-US"/>
                      </w:rPr>
                    </w:pPr>
                    <w:r>
                      <w:rPr>
                        <w:sz w:val="16"/>
                        <w:lang w:val="en-US"/>
                      </w:rPr>
                      <w:t>N</w:t>
                    </w:r>
                  </w:p>
                </w:txbxContent>
              </v:textbox>
            </v:shape>
            <v:shape id="_x0000_s1220" type="#_x0000_t202" style="position:absolute;left:4389;top:12284;width:171;height:1938" o:regroupid="115" filled="f" stroked="f">
              <v:textbox style="layout-flow:vertical;mso-layout-flow-alt:bottom-to-top;mso-next-textbox:#_x0000_s1220" inset="0,0,0,0">
                <w:txbxContent>
                  <w:p w:rsidR="00335C85" w:rsidRDefault="0039262E">
                    <w:pPr>
                      <w:jc w:val="center"/>
                      <w:rPr>
                        <w:sz w:val="12"/>
                      </w:rPr>
                    </w:pPr>
                    <w:r>
                      <w:rPr>
                        <w:sz w:val="12"/>
                      </w:rPr>
                      <w:t>Нулевой защитный проводник</w:t>
                    </w:r>
                  </w:p>
                </w:txbxContent>
              </v:textbox>
            </v:shape>
            <v:shape id="_x0000_s1222" style="position:absolute;left:4674;top:12341;width:285;height:1653;mso-wrap-distance-left:9pt;mso-wrap-distance-top:0;mso-wrap-distance-right:9pt;mso-wrap-distance-bottom:0;v-text-anchor:top" coordsize="342,1596" o:regroupid="115" path="m342,1596l,1596,,e" filled="f" strokecolor="#969696" strokeweight=".65pt">
              <v:stroke dashstyle="longDash" endarrow="classic" endarrowwidth="narrow" endarrowlength="long"/>
              <v:path arrowok="t"/>
            </v:shape>
            <v:shape id="_x0000_s1224" style="position:absolute;left:2733;top:11657;width:3819;height:741;mso-wrap-distance-left:9pt;mso-wrap-distance-top:0;mso-wrap-distance-right:9pt;mso-wrap-distance-bottom:0;v-text-anchor:top" coordsize="3819,741" o:regroupid="115" path="m1710,627l,627,,,3819,r,741e" filled="f" strokecolor="#969696" strokeweight=".55pt">
              <v:stroke dashstyle="longDash" endarrow="classic" endarrowwidth="narrow" endarrowlength="long"/>
              <v:path arrowok="t"/>
            </v:shape>
            <v:shape id="_x0000_s1225" type="#_x0000_t202" style="position:absolute;left:6156;top:12113;width:456;height:228" o:regroupid="115" filled="f" stroked="f">
              <v:textbox style="mso-next-textbox:#_x0000_s1225" inset="0,0,0,0">
                <w:txbxContent>
                  <w:p w:rsidR="00335C85" w:rsidRDefault="0039262E">
                    <w:pPr>
                      <w:jc w:val="center"/>
                      <w:rPr>
                        <w:sz w:val="16"/>
                        <w:vertAlign w:val="subscript"/>
                      </w:rPr>
                    </w:pPr>
                    <w:r>
                      <w:rPr>
                        <w:sz w:val="16"/>
                        <w:lang w:val="en-US"/>
                      </w:rPr>
                      <w:t>I</w:t>
                    </w:r>
                    <w:r>
                      <w:rPr>
                        <w:sz w:val="16"/>
                        <w:vertAlign w:val="subscript"/>
                      </w:rPr>
                      <w:t>кз</w:t>
                    </w:r>
                  </w:p>
                </w:txbxContent>
              </v:textbox>
            </v:shape>
            <v:shape id="_x0000_s1226" type="#_x0000_t202" style="position:absolute;left:8379;top:14678;width:456;height:228" o:regroupid="115" filled="f" stroked="f">
              <v:textbox style="mso-next-textbox:#_x0000_s1226" inset="0,0,0,0">
                <w:txbxContent>
                  <w:p w:rsidR="00335C85" w:rsidRDefault="0039262E">
                    <w:pPr>
                      <w:jc w:val="center"/>
                      <w:rPr>
                        <w:sz w:val="16"/>
                      </w:rPr>
                    </w:pPr>
                    <w:r>
                      <w:rPr>
                        <w:sz w:val="16"/>
                        <w:lang w:val="en-US"/>
                      </w:rPr>
                      <w:t>R</w:t>
                    </w:r>
                    <w:r>
                      <w:rPr>
                        <w:sz w:val="16"/>
                        <w:vertAlign w:val="subscript"/>
                      </w:rPr>
                      <w:t>зн</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228" type="#_x0000_t85" style="position:absolute;left:5472;top:12170;width:114;height:5700;rotation:-90" o:regroupid="115" strokecolor="#969696" strokeweight=".65pt">
              <v:stroke startarrow="classic" startarrowwidth="narrow" startarrowlength="long"/>
            </v:shape>
            <v:shape id="_x0000_s1229" type="#_x0000_t202" style="position:absolute;left:4560;top:13766;width:456;height:228" o:regroupid="115" filled="f" stroked="f">
              <v:textbox style="mso-next-textbox:#_x0000_s1229" inset="0,0,0,0">
                <w:txbxContent>
                  <w:p w:rsidR="00335C85" w:rsidRDefault="0039262E">
                    <w:pPr>
                      <w:jc w:val="center"/>
                      <w:rPr>
                        <w:sz w:val="16"/>
                      </w:rPr>
                    </w:pPr>
                    <w:r>
                      <w:rPr>
                        <w:sz w:val="16"/>
                        <w:lang w:val="en-US"/>
                      </w:rPr>
                      <w:t>I</w:t>
                    </w:r>
                    <w:r>
                      <w:rPr>
                        <w:sz w:val="16"/>
                        <w:vertAlign w:val="subscript"/>
                      </w:rPr>
                      <w:t>зн</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330" type="#_x0000_t86" style="position:absolute;left:7939;top:14404;width:350;height:552;rotation:90;flip:y" o:regroupid="115" strokecolor="#969696" strokeweight=".65pt">
              <v:stroke endarrow="classic" endarrowwidth="narrow" endarrowlength="long"/>
            </v:shape>
          </v:group>
        </w:pict>
      </w:r>
    </w:p>
    <w:p w:rsidR="00335C85" w:rsidRDefault="00335C85">
      <w:pPr>
        <w:pStyle w:val="a3"/>
        <w:ind w:firstLine="284"/>
        <w:rPr>
          <w:noProof/>
        </w:rPr>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35C85">
      <w:pPr>
        <w:pStyle w:val="a3"/>
        <w:ind w:firstLine="284"/>
      </w:pPr>
    </w:p>
    <w:p w:rsidR="00335C85" w:rsidRDefault="0039262E">
      <w:pPr>
        <w:pStyle w:val="a3"/>
        <w:ind w:firstLine="284"/>
      </w:pPr>
      <w:r>
        <w:t xml:space="preserve">Это – нормальная работа ЭУ в аварийном режиме. </w:t>
      </w:r>
    </w:p>
    <w:p w:rsidR="00335C85" w:rsidRDefault="0039262E">
      <w:pPr>
        <w:pStyle w:val="a3"/>
        <w:ind w:firstLine="284"/>
      </w:pPr>
      <w:r>
        <w:t xml:space="preserve">Пусть фаза А замыкает на корпус. Ток замыкания потечет по нулевому заземленному проводнику (НЗП), по НРП на нейтраль, а с нейтрали на фазу А. Т.к., на пути тока замыкания малые сопротивления, то ток зануления равен току КЗ. </w:t>
      </w:r>
      <w:r>
        <w:lastRenderedPageBreak/>
        <w:t>ток КЗ вызывает срабатывание аппарата защиты (перегорает плавкая вставка), напряжение с ЭУ снимается. В данном случае ток КЗ не превышает тока ставки. Человек, касающийся поврежденной ЭУ, остается жив. Время перегорания плавкой вставки колеблется в интервале 0,02-0,5 сек.</w:t>
      </w:r>
    </w:p>
    <w:p w:rsidR="00335C85" w:rsidRDefault="00335C85">
      <w:pPr>
        <w:pStyle w:val="a3"/>
        <w:ind w:firstLine="284"/>
      </w:pPr>
    </w:p>
    <w:p w:rsidR="00335C85" w:rsidRDefault="0039262E">
      <w:pPr>
        <w:pStyle w:val="a3"/>
        <w:ind w:firstLine="284"/>
      </w:pPr>
      <w:r>
        <w:t>Теперь рассмотрим аварийный случай.</w:t>
      </w:r>
    </w:p>
    <w:p w:rsidR="00335C85" w:rsidRDefault="0039262E">
      <w:pPr>
        <w:pStyle w:val="a3"/>
        <w:ind w:firstLine="284"/>
      </w:pPr>
      <w:r>
        <w:t xml:space="preserve">Пусть фаза </w:t>
      </w:r>
      <w:r>
        <w:rPr>
          <w:lang w:val="en-US"/>
        </w:rPr>
        <w:t>B</w:t>
      </w:r>
      <w:r>
        <w:t xml:space="preserve"> замыкается на землю. Через человека потечет ток в 250 раз меньше (</w:t>
      </w:r>
      <w:r>
        <w:rPr>
          <w:lang w:val="en-US"/>
        </w:rPr>
        <w:t>R</w:t>
      </w:r>
      <w:r>
        <w:rPr>
          <w:vertAlign w:val="subscript"/>
        </w:rPr>
        <w:t xml:space="preserve">ч </w:t>
      </w:r>
      <w:r>
        <w:t xml:space="preserve">= 1000 Ом, </w:t>
      </w:r>
      <w:r>
        <w:rPr>
          <w:lang w:val="en-US"/>
        </w:rPr>
        <w:t>R</w:t>
      </w:r>
      <w:r>
        <w:rPr>
          <w:vertAlign w:val="subscript"/>
        </w:rPr>
        <w:t>0</w:t>
      </w:r>
      <w:r>
        <w:t xml:space="preserve"> = 40 Ом), и человек не будет поражен смертельно.</w:t>
      </w:r>
    </w:p>
    <w:p w:rsidR="00335C85" w:rsidRDefault="0039262E">
      <w:pPr>
        <w:pStyle w:val="a3"/>
        <w:ind w:firstLine="284"/>
        <w:rPr>
          <w:b/>
          <w:i/>
        </w:rPr>
      </w:pPr>
      <w:r>
        <w:rPr>
          <w:b/>
          <w:i/>
        </w:rPr>
        <w:t>Зануление является эффективной мерой защиты в сетях с глухозаземленной нейтралью и его можно применять в качестве единственной.</w:t>
      </w:r>
    </w:p>
    <w:p w:rsidR="00335C85" w:rsidRDefault="00335C85">
      <w:pPr>
        <w:pStyle w:val="a3"/>
      </w:pPr>
    </w:p>
    <w:p w:rsidR="00335C85" w:rsidRDefault="0039262E">
      <w:pPr>
        <w:pStyle w:val="a3"/>
        <w:ind w:firstLine="1134"/>
        <w:rPr>
          <w:b/>
          <w:smallCaps/>
        </w:rPr>
      </w:pPr>
      <w:r>
        <w:rPr>
          <w:b/>
          <w:smallCaps/>
        </w:rPr>
        <w:t>== Вопрос 3 ==</w:t>
      </w:r>
    </w:p>
    <w:p w:rsidR="00335C85" w:rsidRDefault="0039262E">
      <w:pPr>
        <w:pStyle w:val="a3"/>
        <w:ind w:firstLine="1134"/>
        <w:rPr>
          <w:i/>
          <w:smallCaps/>
        </w:rPr>
      </w:pPr>
      <w:r>
        <w:rPr>
          <w:i/>
          <w:smallCaps/>
        </w:rPr>
        <w:t>Анализ эффективности применения заземления в изолированных от земли электрических сетях.</w:t>
      </w:r>
    </w:p>
    <w:p w:rsidR="00335C85" w:rsidRDefault="0055227A">
      <w:pPr>
        <w:pStyle w:val="a3"/>
      </w:pPr>
      <w:r>
        <w:rPr>
          <w:noProof/>
        </w:rPr>
        <w:pict>
          <v:group id="_x0000_s3384" style="position:absolute;left:0;text-align:left;margin-left:2.15pt;margin-top:7.85pt;width:519.6pt;height:196.65pt;z-index:251624448" coordorigin="894,3660" coordsize="10392,3933" o:allowincell="f">
            <v:line id="_x0000_s1234" style="position:absolute" from="894,3861" to="1182,3861" o:regroupid="116"/>
            <v:shape id="_x0000_s1235" style="position:absolute;left:900;top:4102;width:282;height:5;mso-wrap-distance-left:9pt;mso-wrap-distance-top:0;mso-wrap-distance-right:9pt;mso-wrap-distance-bottom:0;v-text-anchor:top" coordsize="282,5" o:regroupid="116" path="m,5l282,e" filled="f">
              <v:path arrowok="t"/>
            </v:shape>
            <v:line id="_x0000_s1236" style="position:absolute" from="894,4341" to="1182,4341" o:regroupid="116"/>
            <v:group id="_x0000_s1238" style="position:absolute;left:1182;top:3697;width:864;height:160" coordorigin="1296,11068" coordsize="864,160" o:regroupid="116">
              <v:shape id="_x0000_s1239" type="#_x0000_t19" style="position:absolute;left:1360;top:11004;width:160;height:288;rotation:-90" coordsize="22086,43200" adj=",5982752,486" path="wr-21114,,22086,43200,486,,,43195nfewr-21114,,22086,43200,486,,,43195l486,21600nsxe">
                <v:path o:connectlocs="486,0;0,43195;486,21600"/>
              </v:shape>
              <v:shape id="_x0000_s1240" type="#_x0000_t19" style="position:absolute;left:1648;top:11004;width:160;height:288;rotation:-90" coordsize="22086,43200" adj=",5982752,486" path="wr-21114,,22086,43200,486,,,43195nfewr-21114,,22086,43200,486,,,43195l486,21600nsxe">
                <v:path o:connectlocs="486,0;0,43195;486,21600"/>
              </v:shape>
              <v:shape id="_x0000_s1241" type="#_x0000_t19" style="position:absolute;left:1936;top:11004;width:160;height:288;rotation:-90" coordsize="22086,43200" adj=",5982752,486" path="wr-21114,,22086,43200,486,,,43195nfewr-21114,,22086,43200,486,,,43195l486,21600nsxe">
                <v:path o:connectlocs="486,0;0,43195;486,21600"/>
              </v:shape>
            </v:group>
            <v:group id="_x0000_s1242" style="position:absolute;left:1182;top:3935;width:864;height:160" coordorigin="1296,11068" coordsize="864,160" o:regroupid="116">
              <v:shape id="_x0000_s1243" type="#_x0000_t19" style="position:absolute;left:1360;top:11004;width:160;height:288;rotation:-90" coordsize="22086,43200" adj=",5982752,486" path="wr-21114,,22086,43200,486,,,43195nfewr-21114,,22086,43200,486,,,43195l486,21600nsxe">
                <v:path o:connectlocs="486,0;0,43195;486,21600"/>
              </v:shape>
              <v:shape id="_x0000_s1244" type="#_x0000_t19" style="position:absolute;left:1648;top:11004;width:160;height:288;rotation:-90" coordsize="22086,43200" adj=",5982752,486" path="wr-21114,,22086,43200,486,,,43195nfewr-21114,,22086,43200,486,,,43195l486,21600nsxe">
                <v:path o:connectlocs="486,0;0,43195;486,21600"/>
              </v:shape>
              <v:shape id="_x0000_s1245" type="#_x0000_t19" style="position:absolute;left:1936;top:11004;width:160;height:288;rotation:-90" coordsize="22086,43200" adj=",5982752,486" path="wr-21114,,22086,43200,486,,,43195nfewr-21114,,22086,43200,486,,,43195l486,21600nsxe">
                <v:path o:connectlocs="486,0;0,43195;486,21600"/>
              </v:shape>
            </v:group>
            <v:group id="_x0000_s1246" style="position:absolute;left:1182;top:4177;width:864;height:160" coordorigin="1296,11068" coordsize="864,160" o:regroupid="116">
              <v:shape id="_x0000_s1247" type="#_x0000_t19" style="position:absolute;left:1360;top:11004;width:160;height:288;rotation:-90" coordsize="22086,43200" adj=",5982752,486" path="wr-21114,,22086,43200,486,,,43195nfewr-21114,,22086,43200,486,,,43195l486,21600nsxe">
                <v:path o:connectlocs="486,0;0,43195;486,21600"/>
              </v:shape>
              <v:shape id="_x0000_s1248" type="#_x0000_t19" style="position:absolute;left:1648;top:11004;width:160;height:288;rotation:-90" coordsize="22086,43200" adj=",5982752,486" path="wr-21114,,22086,43200,486,,,43195nfewr-21114,,22086,43200,486,,,43195l486,21600nsxe">
                <v:path o:connectlocs="486,0;0,43195;486,21600"/>
              </v:shape>
              <v:shape id="_x0000_s1249" type="#_x0000_t19" style="position:absolute;left:1936;top:11004;width:160;height:288;rotation:-90" coordsize="22086,43200" adj=",5982752,486" path="wr-21114,,22086,43200,486,,,43195nfewr-21114,,22086,43200,486,,,43195l486,21600nsxe">
                <v:path o:connectlocs="486,0;0,43195;486,21600"/>
              </v:shape>
            </v:group>
            <v:line id="_x0000_s1251" style="position:absolute" from="2046,3861" to="2334,3861" o:regroupid="116"/>
            <v:shape id="_x0000_s1252" style="position:absolute;left:2046;top:4095;width:294;height:6;mso-wrap-distance-left:9pt;mso-wrap-distance-top:0;mso-wrap-distance-right:9pt;mso-wrap-distance-bottom:0;v-text-anchor:top" coordsize="294,6" o:regroupid="116" path="m,6l294,e" filled="f">
              <v:path arrowok="t"/>
            </v:shape>
            <v:line id="_x0000_s1253" style="position:absolute" from="2046,4341" to="2334,4341" o:regroupid="116"/>
            <v:line id="_x0000_s1254" style="position:absolute" from="2336,3861" to="2336,4341" o:regroupid="116"/>
            <v:line id="_x0000_s1255" style="position:absolute" from="2436,3891" to="2436,4317" o:regroupid="116" strokeweight="2.25pt"/>
            <v:group id="_x0000_s1256" style="position:absolute;left:2828;top:3697;width:864;height:160;flip:x" coordorigin="1296,11068" coordsize="864,160" o:regroupid="116">
              <v:shape id="_x0000_s1257" type="#_x0000_t19" style="position:absolute;left:1360;top:11004;width:160;height:288;rotation:-90" coordsize="22086,43200" adj=",5982752,486" path="wr-21114,,22086,43200,486,,,43195nfewr-21114,,22086,43200,486,,,43195l486,21600nsxe">
                <v:path o:connectlocs="486,0;0,43195;486,21600"/>
              </v:shape>
              <v:shape id="_x0000_s1258" type="#_x0000_t19" style="position:absolute;left:1648;top:11004;width:160;height:288;rotation:-90" coordsize="22086,43200" adj=",5982752,486" path="wr-21114,,22086,43200,486,,,43195nfewr-21114,,22086,43200,486,,,43195l486,21600nsxe">
                <v:path o:connectlocs="486,0;0,43195;486,21600"/>
              </v:shape>
              <v:shape id="_x0000_s1259" type="#_x0000_t19" style="position:absolute;left:1936;top:11004;width:160;height:288;rotation:-90" coordsize="22086,43200" adj=",5982752,486" path="wr-21114,,22086,43200,486,,,43195nfewr-21114,,22086,43200,486,,,43195l486,21600nsxe">
                <v:path o:connectlocs="486,0;0,43195;486,21600"/>
              </v:shape>
            </v:group>
            <v:group id="_x0000_s1260" style="position:absolute;left:2828;top:3935;width:864;height:160;flip:x" coordorigin="1296,11068" coordsize="864,160" o:regroupid="116">
              <v:shape id="_x0000_s1261" type="#_x0000_t19" style="position:absolute;left:1360;top:11004;width:160;height:288;rotation:-90" coordsize="22086,43200" adj=",5982752,486" path="wr-21114,,22086,43200,486,,,43195nfewr-21114,,22086,43200,486,,,43195l486,21600nsxe">
                <v:path o:connectlocs="486,0;0,43195;486,21600"/>
              </v:shape>
              <v:shape id="_x0000_s1262" type="#_x0000_t19" style="position:absolute;left:1648;top:11004;width:160;height:288;rotation:-90" coordsize="22086,43200" adj=",5982752,486" path="wr-21114,,22086,43200,486,,,43195nfewr-21114,,22086,43200,486,,,43195l486,21600nsxe">
                <v:path o:connectlocs="486,0;0,43195;486,21600"/>
              </v:shape>
              <v:shape id="_x0000_s1263" type="#_x0000_t19" style="position:absolute;left:1936;top:11004;width:160;height:288;rotation:-90" coordsize="22086,43200" adj=",5982752,486" path="wr-21114,,22086,43200,486,,,43195nfewr-21114,,22086,43200,486,,,43195l486,21600nsxe">
                <v:path o:connectlocs="486,0;0,43195;486,21600"/>
              </v:shape>
            </v:group>
            <v:group id="_x0000_s1264" style="position:absolute;left:2828;top:4177;width:864;height:160;flip:x" coordorigin="1296,11068" coordsize="864,160" o:regroupid="116">
              <v:shape id="_x0000_s1265" type="#_x0000_t19" style="position:absolute;left:1360;top:11004;width:160;height:288;rotation:-90" coordsize="22086,43200" adj=",5982752,486" path="wr-21114,,22086,43200,486,,,43195nfewr-21114,,22086,43200,486,,,43195l486,21600nsxe">
                <v:path o:connectlocs="486,0;0,43195;486,21600"/>
              </v:shape>
              <v:shape id="_x0000_s1266" type="#_x0000_t19" style="position:absolute;left:1648;top:11004;width:160;height:288;rotation:-90" coordsize="22086,43200" adj=",5982752,486" path="wr-21114,,22086,43200,486,,,43195nfewr-21114,,22086,43200,486,,,43195l486,21600nsxe">
                <v:path o:connectlocs="486,0;0,43195;486,21600"/>
              </v:shape>
              <v:shape id="_x0000_s1267" type="#_x0000_t19" style="position:absolute;left:1936;top:11004;width:160;height:288;rotation:-90" coordsize="22086,43200" adj=",5982752,486" path="wr-21114,,22086,43200,486,,,43195nfewr-21114,,22086,43200,486,,,43195l486,21600nsxe">
                <v:path o:connectlocs="486,0;0,43195;486,21600"/>
              </v:shape>
            </v:group>
            <v:group id="_x0000_s1268" style="position:absolute;left:2540;top:3861;width:288;height:480;flip:x" coordorigin="1008,11232" coordsize="288,480" o:regroupid="116">
              <v:line id="_x0000_s1269" style="position:absolute" from="1008,11232" to="1296,11232"/>
              <v:line id="_x0000_s1270" style="position:absolute" from="1008,11472" to="1296,11472"/>
              <v:line id="_x0000_s1271" style="position:absolute" from="1008,11712" to="1296,11712"/>
            </v:group>
            <v:shape id="_x0000_s1272" style="position:absolute;left:2533;top:3861;width:5;height:735;mso-wrap-distance-left:9pt;mso-wrap-distance-top:0;mso-wrap-distance-right:9pt;mso-wrap-distance-bottom:0;v-text-anchor:top" coordsize="5,735" o:regroupid="116" path="m5,l,735e" filled="f">
              <v:path arrowok="t"/>
            </v:shape>
            <v:line id="_x0000_s1273" style="position:absolute" from="3708,3861" to="11112,3861" o:regroupid="116"/>
            <v:shape id="_x0000_s1274" style="position:absolute;left:3708;top:4095;width:7413;height:6;mso-wrap-distance-left:9pt;mso-wrap-distance-top:0;mso-wrap-distance-right:9pt;mso-wrap-distance-bottom:0;v-text-anchor:top" coordsize="7413,6" o:regroupid="116" path="m,6l7413,e" filled="f">
              <v:path arrowok="t"/>
            </v:shape>
            <v:line id="_x0000_s1275" style="position:absolute" from="3708,4341" to="11112,4341" o:regroupid="116"/>
            <v:oval id="_x0000_s1276" style="position:absolute;left:11118;top:3807;width:90;height:90" o:regroupid="116"/>
            <v:oval id="_x0000_s1277" style="position:absolute;left:11118;top:4053;width:90;height:90" o:regroupid="116"/>
            <v:oval id="_x0000_s1278" style="position:absolute;left:11118;top:4293;width:90;height:90" o:regroupid="116"/>
            <v:rect id="_x0000_s1279" style="position:absolute;left:4959;top:5439;width:1938;height:978" o:regroupid="116" fillcolor="#eaeaea" strokeweight="3pt">
              <v:stroke linestyle="thinThin"/>
            </v:rect>
            <v:line id="_x0000_s1280" style="position:absolute" from="5358,4314" to="5358,5568" o:regroupid="116"/>
            <v:line id="_x0000_s1281" style="position:absolute" from="6498,3858" to="6498,5568" o:regroupid="116"/>
            <v:oval id="_x0000_s1282" style="position:absolute;left:5301;top:4284;width:90;height:90" o:regroupid="116" fillcolor="black"/>
            <v:oval id="_x0000_s1283" style="position:absolute;left:5875;top:4049;width:90;height:90" o:regroupid="116" fillcolor="black"/>
            <v:oval id="_x0000_s1284" style="position:absolute;left:6444;top:3798;width:90;height:90" o:regroupid="116" fillcolor="black"/>
            <v:oval id="_x0000_s1285" style="position:absolute;left:5311;top:5567;width:90;height:90" o:regroupid="116" strokeweight="1pt"/>
            <v:oval id="_x0000_s1286" style="position:absolute;left:5881;top:5567;width:90;height:90" o:regroupid="116" strokeweight="1pt"/>
            <v:line id="_x0000_s1287" style="position:absolute" from="5928,4086" to="5928,5568" o:regroupid="116"/>
            <v:shape id="_x0000_s1288" style="position:absolute;left:4446;top:4599;width:513;height:1767;mso-wrap-distance-left:9pt;mso-wrap-distance-top:0;mso-wrap-distance-right:9pt;mso-wrap-distance-bottom:0;v-text-anchor:top" coordsize="513,1653" o:regroupid="116" path="m513,1653l,1653,,e" filled="f">
              <v:path arrowok="t"/>
            </v:shape>
            <v:oval id="_x0000_s1289" style="position:absolute;left:4409;top:4542;width:90;height:90" o:regroupid="116" fillcolor="black"/>
            <v:line id="_x0000_s1290" style="position:absolute" from="912,7164" to="11172,7164" o:regroupid="116" strokeweight="4.5pt">
              <v:stroke linestyle="thickThin"/>
            </v:line>
            <v:rect id="_x0000_s1292" style="position:absolute;left:5301;top:4713;width:114;height:570" o:regroupid="116" filled="f" strokeweight="1pt"/>
            <v:rect id="_x0000_s1293" style="position:absolute;left:5871;top:4713;width:114;height:570" o:regroupid="116" filled="f" strokeweight="1pt"/>
            <v:rect id="_x0000_s1294" style="position:absolute;left:6441;top:4713;width:114;height:570" o:regroupid="116" filled="f" strokeweight="1pt"/>
            <v:shape id="_x0000_s1296" type="#_x0000_t96" style="position:absolute;left:7250;top:6024;width:358;height:342" o:regroupid="116" strokeweight="1pt"/>
            <v:shape id="_x0000_s1297" style="position:absolute;left:7447;top:6366;width:239;height:342;mso-wrap-distance-left:9pt;mso-wrap-distance-top:0;mso-wrap-distance-right:9pt;mso-wrap-distance-bottom:0;v-text-anchor:top" coordsize="114,171" o:regroupid="116" path="m,57l114,r,171e" filled="f" strokeweight="1pt">
              <v:path arrowok="t"/>
            </v:shape>
            <v:shape id="_x0000_s1298" style="position:absolute;left:6886;top:6366;width:547;height:114;mso-wrap-distance-left:9pt;mso-wrap-distance-top:0;mso-wrap-distance-right:9pt;mso-wrap-distance-bottom:0;v-text-anchor:top" coordsize="547,114" o:regroupid="116" path="m547,114l308,,,3e" filled="f" strokeweight="1pt">
              <v:path arrowok="t"/>
            </v:shape>
            <v:group id="_x0000_s1299" style="position:absolute;left:7208;top:6822;width:477;height:342" coordorigin="4027,15219" coordsize="228,171" o:regroupid="116">
              <v:shape id="_x0000_s1300" style="position:absolute;left:4141;top:15219;width:114;height:171;mso-wrap-distance-left:9pt;mso-wrap-distance-top:0;mso-wrap-distance-right:9pt;mso-wrap-distance-bottom:0;v-text-anchor:top" coordsize="114,171" path="m,57l114,r,171e" filled="f" strokeweight="1pt">
                <v:path arrowok="t"/>
              </v:shape>
              <v:shape id="_x0000_s1301" style="position:absolute;left:4027;top:15219;width:114;height:171;flip:x;mso-wrap-distance-left:9pt;mso-wrap-distance-top:0;mso-wrap-distance-right:9pt;mso-wrap-distance-bottom:0;v-text-anchor:top" coordsize="114,171" path="m,57l114,r,171e" filled="f" strokeweight="1pt">
                <v:path arrowok="t"/>
              </v:shape>
            </v:group>
            <v:line id="_x0000_s1302" style="position:absolute" from="7446,6366" to="7446,6936" o:regroupid="116" strokeweight="1pt"/>
            <v:shape id="_x0000_s1303" style="position:absolute;left:6384;top:5622;width:171;height:744;mso-wrap-distance-left:9pt;mso-wrap-distance-top:0;mso-wrap-distance-right:9pt;mso-wrap-distance-bottom:0;v-text-anchor:top" coordsize="171,684" o:regroupid="116" path="m114,l,342,171,171,,684e" filled="f" strokecolor="#969696" strokeweight=".15pt">
              <v:stroke endarrow="classic" endarrowwidth="narrow" endarrowlength="long"/>
              <v:path arrowok="t"/>
            </v:shape>
            <v:oval id="_x0000_s1304" style="position:absolute;left:6454;top:5557;width:90;height:90" o:regroupid="116" strokeweight="1pt"/>
            <v:line id="_x0000_s1305" style="position:absolute" from="6327,4827" to="6669,5112" o:regroupid="116" strokecolor="gray"/>
            <v:line id="_x0000_s1306" style="position:absolute;flip:x" from="6327,4827" to="6669,5112" o:regroupid="116" strokecolor="gray"/>
            <v:shape id="_x0000_s1307" style="position:absolute;left:8277;top:4086;width:513;height:3078;mso-wrap-distance-left:9pt;mso-wrap-distance-top:0;mso-wrap-distance-right:9pt;mso-wrap-distance-bottom:0;v-text-anchor:top" coordsize="171,684" o:regroupid="116" path="m114,l,342,171,171,,684e" filled="f" strokecolor="#969696" strokeweight=".65pt">
              <v:stroke endarrow="classic" endarrowwidth="narrow" endarrowlength="long"/>
              <v:path arrowok="t"/>
            </v:shape>
            <v:shape id="_x0000_s1308" style="position:absolute;left:2535;top:4589;width:8661;height:1;mso-wrap-distance-left:9pt;mso-wrap-distance-top:0;mso-wrap-distance-right:9pt;mso-wrap-distance-bottom:0;v-text-anchor:top" coordsize="8661,1" o:regroupid="116" path="m,l8661,e" filled="f">
              <v:path arrowok="t"/>
            </v:shape>
            <v:oval id="_x0000_s1309" style="position:absolute;left:11115;top:4542;width:90;height:90" o:regroupid="116"/>
            <v:shape id="_x0000_s1310" style="position:absolute;left:5926;top:6443;width:5;height:696;mso-wrap-distance-left:9pt;mso-wrap-distance-top:0;mso-wrap-distance-right:9pt;mso-wrap-distance-bottom:0;v-text-anchor:top" coordsize="5,696" o:regroupid="116" path="m5,l,696e" filled="f" strokecolor="#969696" strokeweight=".15pt">
              <v:stroke startarrow="classic" startarrowwidth="narrow" startarrowlength="long" endarrow="classic" endarrowwidth="narrow" endarrowlength="long"/>
              <v:path arrowok="t"/>
            </v:shape>
            <v:shape id="_x0000_s1311" type="#_x0000_t202" style="position:absolute;left:2213;top:3660;width:456;height:228" o:regroupid="116" filled="f" stroked="f">
              <v:textbox style="mso-next-textbox:#_x0000_s1311" inset="0,0,0,0">
                <w:txbxContent>
                  <w:p w:rsidR="00335C85" w:rsidRDefault="0039262E">
                    <w:pPr>
                      <w:jc w:val="center"/>
                      <w:rPr>
                        <w:sz w:val="16"/>
                        <w:lang w:val="en-US"/>
                      </w:rPr>
                    </w:pPr>
                    <w:r>
                      <w:rPr>
                        <w:sz w:val="16"/>
                        <w:lang w:val="en-US"/>
                      </w:rPr>
                      <w:t>TV</w:t>
                    </w:r>
                  </w:p>
                </w:txbxContent>
              </v:textbox>
            </v:shape>
            <v:shape id="_x0000_s1313" type="#_x0000_t202" style="position:absolute;left:5814;top:6708;width:456;height:228" o:regroupid="116" filled="f" stroked="f">
              <v:textbox style="mso-next-textbox:#_x0000_s1313" inset="0,0,0,0">
                <w:txbxContent>
                  <w:p w:rsidR="00335C85" w:rsidRDefault="0039262E">
                    <w:pPr>
                      <w:jc w:val="center"/>
                      <w:rPr>
                        <w:sz w:val="16"/>
                      </w:rPr>
                    </w:pPr>
                    <w:r>
                      <w:rPr>
                        <w:sz w:val="16"/>
                        <w:lang w:val="en-US"/>
                      </w:rPr>
                      <w:t>U</w:t>
                    </w:r>
                    <w:r>
                      <w:rPr>
                        <w:sz w:val="16"/>
                        <w:vertAlign w:val="subscript"/>
                      </w:rPr>
                      <w:t>зн</w:t>
                    </w:r>
                  </w:p>
                </w:txbxContent>
              </v:textbox>
            </v:shape>
            <v:shape id="_x0000_s1314" type="#_x0000_t202" style="position:absolute;left:4902;top:6138;width:456;height:228" o:regroupid="116" filled="f" stroked="f">
              <v:textbox style="mso-next-textbox:#_x0000_s1314" inset="0,0,0,0">
                <w:txbxContent>
                  <w:p w:rsidR="00335C85" w:rsidRDefault="0039262E">
                    <w:pPr>
                      <w:jc w:val="center"/>
                      <w:rPr>
                        <w:sz w:val="16"/>
                      </w:rPr>
                    </w:pPr>
                    <w:r>
                      <w:rPr>
                        <w:sz w:val="16"/>
                      </w:rPr>
                      <w:t>А</w:t>
                    </w:r>
                    <w:r>
                      <w:rPr>
                        <w:sz w:val="16"/>
                        <w:vertAlign w:val="subscript"/>
                      </w:rPr>
                      <w:t>1</w:t>
                    </w:r>
                  </w:p>
                </w:txbxContent>
              </v:textbox>
            </v:shape>
            <v:shape id="_x0000_s1315" type="#_x0000_t202" style="position:absolute;left:10830;top:3687;width:456;height:228" o:regroupid="116" filled="f" stroked="f">
              <v:textbox style="mso-next-textbox:#_x0000_s1315" inset="0,0,0,0">
                <w:txbxContent>
                  <w:p w:rsidR="00335C85" w:rsidRDefault="0039262E">
                    <w:pPr>
                      <w:jc w:val="center"/>
                      <w:rPr>
                        <w:sz w:val="16"/>
                      </w:rPr>
                    </w:pPr>
                    <w:r>
                      <w:rPr>
                        <w:sz w:val="16"/>
                      </w:rPr>
                      <w:t>А</w:t>
                    </w:r>
                  </w:p>
                </w:txbxContent>
              </v:textbox>
            </v:shape>
            <v:shape id="_x0000_s1316" type="#_x0000_t202" style="position:absolute;left:10830;top:3925;width:456;height:228" o:regroupid="116" filled="f" stroked="f">
              <v:textbox style="mso-next-textbox:#_x0000_s1316" inset="0,0,0,0">
                <w:txbxContent>
                  <w:p w:rsidR="00335C85" w:rsidRDefault="0039262E">
                    <w:pPr>
                      <w:jc w:val="center"/>
                      <w:rPr>
                        <w:sz w:val="16"/>
                      </w:rPr>
                    </w:pPr>
                    <w:r>
                      <w:rPr>
                        <w:sz w:val="16"/>
                      </w:rPr>
                      <w:t>В</w:t>
                    </w:r>
                  </w:p>
                </w:txbxContent>
              </v:textbox>
            </v:shape>
            <v:shape id="_x0000_s1317" type="#_x0000_t202" style="position:absolute;left:10830;top:4173;width:456;height:228" o:regroupid="116" filled="f" stroked="f">
              <v:textbox style="mso-next-textbox:#_x0000_s1317" inset="0,0,0,0">
                <w:txbxContent>
                  <w:p w:rsidR="00335C85" w:rsidRDefault="0039262E">
                    <w:pPr>
                      <w:jc w:val="center"/>
                      <w:rPr>
                        <w:sz w:val="16"/>
                      </w:rPr>
                    </w:pPr>
                    <w:r>
                      <w:rPr>
                        <w:sz w:val="16"/>
                      </w:rPr>
                      <w:t>С</w:t>
                    </w:r>
                  </w:p>
                </w:txbxContent>
              </v:textbox>
            </v:shape>
            <v:shape id="_x0000_s1318" type="#_x0000_t202" style="position:absolute;left:10830;top:4428;width:456;height:228" o:regroupid="116" filled="f" stroked="f">
              <v:textbox style="mso-next-textbox:#_x0000_s1318" inset="0,0,0,0">
                <w:txbxContent>
                  <w:p w:rsidR="00335C85" w:rsidRDefault="0039262E">
                    <w:pPr>
                      <w:jc w:val="center"/>
                      <w:rPr>
                        <w:sz w:val="16"/>
                        <w:lang w:val="en-US"/>
                      </w:rPr>
                    </w:pPr>
                    <w:r>
                      <w:rPr>
                        <w:sz w:val="16"/>
                        <w:lang w:val="en-US"/>
                      </w:rPr>
                      <w:t>N</w:t>
                    </w:r>
                  </w:p>
                </w:txbxContent>
              </v:textbox>
            </v:shape>
            <v:shape id="_x0000_s1320" style="position:absolute;left:4560;top:4599;width:285;height:1653;mso-wrap-distance-left:9pt;mso-wrap-distance-top:0;mso-wrap-distance-right:9pt;mso-wrap-distance-bottom:0;v-text-anchor:top" coordsize="342,1596" o:regroupid="116" path="m342,1596l,1596,,e" filled="f" strokecolor="#969696" strokeweight=".65pt">
              <v:stroke endarrow="classic" endarrowwidth="narrow" endarrowlength="long"/>
              <v:path arrowok="t"/>
            </v:shape>
            <v:shape id="_x0000_s1321" style="position:absolute;left:2619;top:3915;width:3819;height:741;mso-wrap-distance-left:9pt;mso-wrap-distance-top:0;mso-wrap-distance-right:9pt;mso-wrap-distance-bottom:0;v-text-anchor:top" coordsize="3819,741" o:regroupid="116" path="m1710,627l,627,,,3819,r,741e" filled="f" strokecolor="#969696" strokeweight=".55pt">
              <v:stroke endarrow="classic" endarrowwidth="narrow" endarrowlength="long"/>
              <v:path arrowok="t"/>
            </v:shape>
            <v:shape id="_x0000_s1322" type="#_x0000_t202" style="position:absolute;left:6042;top:4371;width:456;height:228" o:regroupid="116" filled="f" stroked="f">
              <v:textbox style="mso-next-textbox:#_x0000_s1322" inset="0,0,0,0">
                <w:txbxContent>
                  <w:p w:rsidR="00335C85" w:rsidRDefault="0039262E">
                    <w:pPr>
                      <w:jc w:val="center"/>
                      <w:rPr>
                        <w:sz w:val="16"/>
                        <w:vertAlign w:val="subscript"/>
                      </w:rPr>
                    </w:pPr>
                    <w:r>
                      <w:rPr>
                        <w:sz w:val="16"/>
                        <w:lang w:val="en-US"/>
                      </w:rPr>
                      <w:t>I</w:t>
                    </w:r>
                    <w:r>
                      <w:rPr>
                        <w:sz w:val="16"/>
                        <w:vertAlign w:val="subscript"/>
                      </w:rPr>
                      <w:t>кз</w:t>
                    </w:r>
                  </w:p>
                </w:txbxContent>
              </v:textbox>
            </v:shape>
            <v:shape id="_x0000_s1323" type="#_x0000_t202" style="position:absolute;left:8265;top:6936;width:456;height:228" o:regroupid="116" filled="f" stroked="f">
              <v:textbox style="mso-next-textbox:#_x0000_s1323" inset="0,0,0,0">
                <w:txbxContent>
                  <w:p w:rsidR="00335C85" w:rsidRDefault="0039262E">
                    <w:pPr>
                      <w:jc w:val="center"/>
                      <w:rPr>
                        <w:sz w:val="16"/>
                      </w:rPr>
                    </w:pPr>
                    <w:r>
                      <w:rPr>
                        <w:sz w:val="16"/>
                        <w:lang w:val="en-US"/>
                      </w:rPr>
                      <w:t>R</w:t>
                    </w:r>
                    <w:r>
                      <w:rPr>
                        <w:sz w:val="16"/>
                        <w:vertAlign w:val="subscript"/>
                      </w:rPr>
                      <w:t>зн</w:t>
                    </w:r>
                  </w:p>
                </w:txbxContent>
              </v:textbox>
            </v:shape>
            <v:shape id="_x0000_s1326" type="#_x0000_t202" style="position:absolute;left:4446;top:6024;width:456;height:228" o:regroupid="116" filled="f" stroked="f">
              <v:textbox style="mso-next-textbox:#_x0000_s1326" inset="0,0,0,0">
                <w:txbxContent>
                  <w:p w:rsidR="00335C85" w:rsidRDefault="0039262E">
                    <w:pPr>
                      <w:jc w:val="center"/>
                      <w:rPr>
                        <w:sz w:val="16"/>
                      </w:rPr>
                    </w:pPr>
                    <w:r>
                      <w:rPr>
                        <w:sz w:val="16"/>
                        <w:lang w:val="en-US"/>
                      </w:rPr>
                      <w:t>I</w:t>
                    </w:r>
                    <w:r>
                      <w:rPr>
                        <w:sz w:val="16"/>
                        <w:vertAlign w:val="subscript"/>
                      </w:rPr>
                      <w:t>зн</w:t>
                    </w:r>
                  </w:p>
                </w:txbxContent>
              </v:textbox>
            </v:shape>
            <v:shape id="_x0000_s1327" type="#_x0000_t86" style="position:absolute;left:7838;top:7108;width:342;height:627;rotation:90" o:regroupid="116" strokecolor="gray" strokeweight=".65pt">
              <v:stroke dashstyle="longDashDot" endarrow="classic" endarrowwidth="narrow" endarrowlength="long"/>
            </v:shape>
            <v:shape id="_x0000_s1328" style="position:absolute;left:2451;top:4173;width:6042;height:2337;mso-wrap-distance-left:9pt;mso-wrap-distance-top:0;mso-wrap-distance-right:9pt;mso-wrap-distance-bottom:0;v-text-anchor:top" coordsize="6042,2337" o:regroupid="116" path="m4731,2337r-2850,l1881,513,,513,,,6042,e" filled="f" strokecolor="gray" strokeweight=".65pt">
              <v:stroke dashstyle="longDashDot" endarrow="classic" endarrowwidth="narrow" endarrowlength="long"/>
              <v:path arrowok="t"/>
            </v:shape>
            <v:shape id="_x0000_s1329" type="#_x0000_t86" style="position:absolute;left:7814;top:6694;width:350;height:552;rotation:90;flip:y" o:regroupid="116" strokecolor="#969696" strokeweight=".65pt">
              <v:stroke endarrow="classic" endarrowwidth="narrow" endarrowlength="long"/>
            </v:shape>
          </v:group>
        </w:pict>
      </w: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35C85">
      <w:pPr>
        <w:pStyle w:val="a3"/>
        <w:ind w:firstLine="284"/>
        <w:rPr>
          <w:noProof/>
        </w:rPr>
      </w:pPr>
    </w:p>
    <w:p w:rsidR="00335C85" w:rsidRDefault="0039262E">
      <w:pPr>
        <w:pStyle w:val="a3"/>
        <w:ind w:firstLine="284"/>
      </w:pPr>
      <w:r>
        <w:t>Пусть фаза А замыкает на корпус. Корпус находится под напряжением замыкания. Ток пойдет через НЗП на нейтраль и фазу А. Ток КЗ вызовет перегорание предохранителя, напряжение снято с ЭУ. Обеспечивается безопасность человека. При нормальном режиме работы сети, но аварийном режиме работы ЭУ зануление свои функции выполняет аналогично заземленным сетям.</w:t>
      </w:r>
    </w:p>
    <w:p w:rsidR="00335C85" w:rsidRDefault="0039262E">
      <w:pPr>
        <w:pStyle w:val="a3"/>
        <w:ind w:firstLine="284"/>
      </w:pPr>
      <w:r>
        <w:t>В случае аварийного режима работы сети, если фаза В на земле, ток потечет через человека.</w:t>
      </w:r>
    </w:p>
    <w:p w:rsidR="00335C85" w:rsidRDefault="0039262E">
      <w:pPr>
        <w:pStyle w:val="a3"/>
        <w:ind w:firstLine="284"/>
        <w:rPr>
          <w:b/>
          <w:i/>
        </w:rPr>
      </w:pPr>
      <w:r>
        <w:rPr>
          <w:b/>
          <w:i/>
        </w:rPr>
        <w:t>Зануление НЕ является эффективной мерой защиты в сетях, изолированных от земли.</w:t>
      </w:r>
    </w:p>
    <w:p w:rsidR="00335C85" w:rsidRDefault="00335C85">
      <w:pPr>
        <w:pStyle w:val="a3"/>
      </w:pPr>
    </w:p>
    <w:p w:rsidR="00335C85" w:rsidRDefault="0039262E">
      <w:pPr>
        <w:pStyle w:val="3"/>
      </w:pPr>
      <w:bookmarkStart w:id="32" w:name="_Toc514096598"/>
      <w:r>
        <w:t>Лекция 17: Анализ эффективности применения защитного отключения.</w:t>
      </w:r>
      <w:bookmarkEnd w:id="32"/>
    </w:p>
    <w:p w:rsidR="00335C85" w:rsidRDefault="0039262E">
      <w:pPr>
        <w:pStyle w:val="a3"/>
        <w:rPr>
          <w:b/>
          <w:i/>
        </w:rPr>
      </w:pPr>
      <w:r>
        <w:rPr>
          <w:b/>
          <w:i/>
        </w:rPr>
        <w:t>Вопросы:</w:t>
      </w:r>
    </w:p>
    <w:p w:rsidR="00335C85" w:rsidRDefault="0039262E" w:rsidP="0039262E">
      <w:pPr>
        <w:pStyle w:val="a3"/>
        <w:numPr>
          <w:ilvl w:val="0"/>
          <w:numId w:val="50"/>
        </w:numPr>
      </w:pPr>
      <w:r>
        <w:t>Назначение, области применения, основные элементы устройства защитного отключения (УЗО).</w:t>
      </w:r>
    </w:p>
    <w:p w:rsidR="00335C85" w:rsidRDefault="00335C85">
      <w:pPr>
        <w:pStyle w:val="a3"/>
      </w:pPr>
    </w:p>
    <w:p w:rsidR="00335C85" w:rsidRDefault="0039262E">
      <w:pPr>
        <w:pStyle w:val="a3"/>
        <w:ind w:firstLine="1134"/>
        <w:rPr>
          <w:b/>
          <w:smallCaps/>
        </w:rPr>
      </w:pPr>
      <w:r>
        <w:rPr>
          <w:b/>
          <w:smallCaps/>
        </w:rPr>
        <w:t>== Вопрос 1 ==</w:t>
      </w:r>
    </w:p>
    <w:p w:rsidR="00335C85" w:rsidRDefault="0039262E">
      <w:pPr>
        <w:pStyle w:val="a3"/>
        <w:ind w:firstLine="1134"/>
        <w:rPr>
          <w:i/>
          <w:smallCaps/>
        </w:rPr>
      </w:pPr>
      <w:r>
        <w:rPr>
          <w:i/>
          <w:smallCaps/>
        </w:rPr>
        <w:t>Назначение, области применения, основные элементы устройства защитного отключения (УЗО).</w:t>
      </w:r>
    </w:p>
    <w:p w:rsidR="00335C85" w:rsidRDefault="00335C85">
      <w:pPr>
        <w:pStyle w:val="a3"/>
      </w:pPr>
    </w:p>
    <w:p w:rsidR="00335C85" w:rsidRDefault="0039262E">
      <w:pPr>
        <w:pStyle w:val="a3"/>
        <w:ind w:firstLine="284"/>
      </w:pPr>
      <w:r>
        <w:rPr>
          <w:b/>
          <w:i/>
        </w:rPr>
        <w:t>Защитное отключение (ЗО)</w:t>
      </w:r>
      <w:r>
        <w:t xml:space="preserve"> — быстродействующая защита от поражения электрическим током, путем автоматического отключения ЭУ от сети при возникновении в ней опасности поражения человека. Безопасность обеспечивается путем ограничения времени протекания через человека опасного тока.</w:t>
      </w:r>
    </w:p>
    <w:p w:rsidR="00335C85" w:rsidRDefault="0039262E">
      <w:pPr>
        <w:pStyle w:val="a3"/>
        <w:ind w:firstLine="284"/>
      </w:pPr>
      <w:r>
        <w:t>ЗО применяется в ЭУ до 1000 В с изолированной или глухозаземленной нейтралью.</w:t>
      </w:r>
    </w:p>
    <w:p w:rsidR="00335C85" w:rsidRDefault="00335C85">
      <w:pPr>
        <w:pStyle w:val="a3"/>
        <w:ind w:firstLine="284"/>
      </w:pPr>
    </w:p>
    <w:p w:rsidR="00335C85" w:rsidRDefault="0039262E">
      <w:pPr>
        <w:pStyle w:val="a3"/>
        <w:ind w:firstLine="284"/>
        <w:rPr>
          <w:i/>
        </w:rPr>
      </w:pPr>
      <w:r>
        <w:rPr>
          <w:i/>
        </w:rPr>
        <w:t>Основные требования, предъявляемые к УЗО:</w:t>
      </w:r>
    </w:p>
    <w:p w:rsidR="00335C85" w:rsidRDefault="0039262E" w:rsidP="0039262E">
      <w:pPr>
        <w:pStyle w:val="a3"/>
        <w:numPr>
          <w:ilvl w:val="0"/>
          <w:numId w:val="52"/>
        </w:numPr>
        <w:tabs>
          <w:tab w:val="clear" w:pos="360"/>
          <w:tab w:val="num" w:pos="644"/>
        </w:tabs>
        <w:ind w:left="644"/>
      </w:pPr>
      <w:r>
        <w:t>высокая чувствительность, т.е. способность реагировать на малое изменение входной величины;</w:t>
      </w:r>
    </w:p>
    <w:p w:rsidR="00335C85" w:rsidRDefault="0039262E" w:rsidP="0039262E">
      <w:pPr>
        <w:pStyle w:val="a3"/>
        <w:numPr>
          <w:ilvl w:val="0"/>
          <w:numId w:val="52"/>
        </w:numPr>
        <w:tabs>
          <w:tab w:val="clear" w:pos="360"/>
          <w:tab w:val="num" w:pos="644"/>
        </w:tabs>
        <w:ind w:left="644"/>
      </w:pPr>
      <w:r>
        <w:t xml:space="preserve">малое время отключения:  </w:t>
      </w:r>
      <w:r>
        <w:rPr>
          <w:lang w:val="en-US"/>
        </w:rPr>
        <w:t>t</w:t>
      </w:r>
      <w:r>
        <w:rPr>
          <w:vertAlign w:val="subscript"/>
        </w:rPr>
        <w:t xml:space="preserve">откл </w:t>
      </w:r>
      <w:r>
        <w:t xml:space="preserve">= </w:t>
      </w:r>
      <w:r>
        <w:rPr>
          <w:lang w:val="en-US"/>
        </w:rPr>
        <w:t>t</w:t>
      </w:r>
      <w:r>
        <w:rPr>
          <w:vertAlign w:val="subscript"/>
        </w:rPr>
        <w:t xml:space="preserve">сраб.УЗО </w:t>
      </w:r>
      <w:r>
        <w:t xml:space="preserve">+ </w:t>
      </w:r>
      <w:r>
        <w:rPr>
          <w:lang w:val="en-US"/>
        </w:rPr>
        <w:t>t</w:t>
      </w:r>
      <w:r>
        <w:rPr>
          <w:vertAlign w:val="subscript"/>
        </w:rPr>
        <w:t>сраб.автомата</w:t>
      </w:r>
      <w:r>
        <w:t>. Существующие конструкции УЗО гарантируют время отключения от 0,05 до 0,2 секунд;</w:t>
      </w:r>
    </w:p>
    <w:p w:rsidR="00335C85" w:rsidRDefault="0039262E" w:rsidP="0039262E">
      <w:pPr>
        <w:pStyle w:val="a3"/>
        <w:numPr>
          <w:ilvl w:val="0"/>
          <w:numId w:val="52"/>
        </w:numPr>
        <w:tabs>
          <w:tab w:val="clear" w:pos="360"/>
          <w:tab w:val="num" w:pos="644"/>
        </w:tabs>
        <w:ind w:left="644"/>
      </w:pPr>
      <w:r>
        <w:t>селективность действия, т.е. избирающее свойство — способность отключать неисправную ЭУ не отключать исправную;</w:t>
      </w:r>
    </w:p>
    <w:p w:rsidR="00335C85" w:rsidRDefault="0039262E" w:rsidP="0039262E">
      <w:pPr>
        <w:pStyle w:val="a3"/>
        <w:numPr>
          <w:ilvl w:val="0"/>
          <w:numId w:val="52"/>
        </w:numPr>
        <w:tabs>
          <w:tab w:val="clear" w:pos="360"/>
          <w:tab w:val="num" w:pos="644"/>
        </w:tabs>
        <w:ind w:left="644"/>
      </w:pPr>
      <w:r>
        <w:t>достаточная надежность;</w:t>
      </w:r>
    </w:p>
    <w:p w:rsidR="00335C85" w:rsidRDefault="0039262E" w:rsidP="0039262E">
      <w:pPr>
        <w:pStyle w:val="a3"/>
        <w:numPr>
          <w:ilvl w:val="0"/>
          <w:numId w:val="52"/>
        </w:numPr>
        <w:tabs>
          <w:tab w:val="clear" w:pos="360"/>
          <w:tab w:val="num" w:pos="644"/>
        </w:tabs>
        <w:ind w:left="644"/>
      </w:pPr>
      <w:r>
        <w:t>потребление минимальной энергии;</w:t>
      </w:r>
    </w:p>
    <w:p w:rsidR="00335C85" w:rsidRDefault="0039262E" w:rsidP="0039262E">
      <w:pPr>
        <w:pStyle w:val="a3"/>
        <w:numPr>
          <w:ilvl w:val="0"/>
          <w:numId w:val="52"/>
        </w:numPr>
        <w:tabs>
          <w:tab w:val="clear" w:pos="360"/>
          <w:tab w:val="num" w:pos="644"/>
        </w:tabs>
        <w:ind w:left="644"/>
      </w:pPr>
      <w:r>
        <w:t>эргономическая целесообразность.</w:t>
      </w:r>
    </w:p>
    <w:p w:rsidR="00335C85" w:rsidRDefault="00335C85">
      <w:pPr>
        <w:pStyle w:val="a3"/>
        <w:ind w:firstLine="284"/>
      </w:pPr>
    </w:p>
    <w:p w:rsidR="00335C85" w:rsidRDefault="0039262E">
      <w:pPr>
        <w:pStyle w:val="a3"/>
        <w:ind w:firstLine="284"/>
        <w:rPr>
          <w:i/>
        </w:rPr>
      </w:pPr>
      <w:r>
        <w:rPr>
          <w:i/>
        </w:rPr>
        <w:t>Основные элементы УЗО:</w:t>
      </w:r>
    </w:p>
    <w:p w:rsidR="00335C85" w:rsidRDefault="0039262E" w:rsidP="0039262E">
      <w:pPr>
        <w:pStyle w:val="a3"/>
        <w:numPr>
          <w:ilvl w:val="0"/>
          <w:numId w:val="51"/>
        </w:numPr>
      </w:pPr>
      <w:r>
        <w:t>прибор УЗО, куда входят: датчик, регистрирующий сигнал; преобразователь,  сравнивающий с наперед установленным значением тока отключения и канал передачи аварийного сигнала (КПАС);</w:t>
      </w:r>
    </w:p>
    <w:p w:rsidR="00335C85" w:rsidRDefault="0039262E" w:rsidP="0039262E">
      <w:pPr>
        <w:pStyle w:val="a3"/>
        <w:numPr>
          <w:ilvl w:val="0"/>
          <w:numId w:val="51"/>
        </w:numPr>
      </w:pPr>
      <w:r>
        <w:t>автоматический выключатель (исполнительный орган).</w:t>
      </w:r>
    </w:p>
    <w:p w:rsidR="00335C85" w:rsidRDefault="00335C85">
      <w:pPr>
        <w:pStyle w:val="a3"/>
      </w:pPr>
      <w:bookmarkStart w:id="33" w:name="_GoBack"/>
      <w:bookmarkEnd w:id="33"/>
    </w:p>
    <w:sectPr w:rsidR="00335C85">
      <w:headerReference w:type="even" r:id="rId55"/>
      <w:headerReference w:type="default" r:id="rId56"/>
      <w:pgSz w:w="11906" w:h="16838"/>
      <w:pgMar w:top="284" w:right="709" w:bottom="567" w:left="851" w:header="283"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C85" w:rsidRDefault="0039262E">
      <w:r>
        <w:separator/>
      </w:r>
    </w:p>
  </w:endnote>
  <w:endnote w:type="continuationSeparator" w:id="0">
    <w:p w:rsidR="00335C85" w:rsidRDefault="0039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C85" w:rsidRDefault="0039262E">
      <w:r>
        <w:separator/>
      </w:r>
    </w:p>
  </w:footnote>
  <w:footnote w:type="continuationSeparator" w:id="0">
    <w:p w:rsidR="00335C85" w:rsidRDefault="00392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C85" w:rsidRDefault="0039262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335C85" w:rsidRDefault="00335C8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C85" w:rsidRDefault="0039262E">
    <w:pPr>
      <w:pStyle w:val="a5"/>
      <w:framePr w:w="1017" w:h="283" w:hRule="exact" w:wrap="around" w:vAnchor="text" w:hAnchor="page" w:x="10171" w:y="1"/>
      <w:jc w:val="right"/>
      <w:rPr>
        <w:rStyle w:val="a6"/>
        <w:b/>
        <w:i/>
      </w:rPr>
    </w:pPr>
    <w:r>
      <w:rPr>
        <w:rStyle w:val="a6"/>
        <w:b/>
        <w:i/>
      </w:rPr>
      <w:t xml:space="preserve">стр. </w:t>
    </w:r>
    <w:r>
      <w:rPr>
        <w:rStyle w:val="a6"/>
        <w:b/>
        <w:i/>
      </w:rPr>
      <w:fldChar w:fldCharType="begin"/>
    </w:r>
    <w:r>
      <w:rPr>
        <w:rStyle w:val="a6"/>
        <w:b/>
        <w:i/>
      </w:rPr>
      <w:instrText xml:space="preserve">PAGE  </w:instrText>
    </w:r>
    <w:r>
      <w:rPr>
        <w:rStyle w:val="a6"/>
        <w:b/>
        <w:i/>
      </w:rPr>
      <w:fldChar w:fldCharType="separate"/>
    </w:r>
    <w:r w:rsidR="0055227A">
      <w:rPr>
        <w:rStyle w:val="a6"/>
        <w:b/>
        <w:i/>
        <w:noProof/>
      </w:rPr>
      <w:t>0</w:t>
    </w:r>
    <w:r>
      <w:rPr>
        <w:rStyle w:val="a6"/>
        <w:b/>
        <w:i/>
      </w:rPr>
      <w:fldChar w:fldCharType="end"/>
    </w:r>
  </w:p>
  <w:p w:rsidR="00335C85" w:rsidRDefault="00335C85">
    <w:pPr>
      <w:pStyle w:val="a5"/>
      <w:framePr w:w="1017" w:h="283" w:hRule="exact" w:wrap="around" w:vAnchor="text" w:hAnchor="page" w:x="10171" w:y="1"/>
      <w:rPr>
        <w:rStyle w:val="a6"/>
      </w:rPr>
    </w:pPr>
  </w:p>
  <w:p w:rsidR="00335C85" w:rsidRDefault="0039262E">
    <w:pPr>
      <w:pStyle w:val="a5"/>
      <w:ind w:right="360"/>
      <w:rPr>
        <w:b/>
        <w:i/>
      </w:rPr>
    </w:pPr>
    <w:r>
      <w:rPr>
        <w:b/>
        <w:i/>
      </w:rPr>
      <w:t>Безопасность жизнедеятельности</w:t>
    </w:r>
  </w:p>
  <w:p w:rsidR="00335C85" w:rsidRDefault="0039262E">
    <w:pPr>
      <w:pStyle w:val="a5"/>
      <w:ind w:right="-144"/>
      <w:rPr>
        <w:b/>
        <w:i/>
      </w:rPr>
    </w:pPr>
    <w:r>
      <w:rPr>
        <w:b/>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33FE"/>
    <w:multiLevelType w:val="singleLevel"/>
    <w:tmpl w:val="B92C4D32"/>
    <w:lvl w:ilvl="0">
      <w:start w:val="1"/>
      <w:numFmt w:val="bullet"/>
      <w:lvlText w:val=""/>
      <w:lvlJc w:val="left"/>
      <w:pPr>
        <w:tabs>
          <w:tab w:val="num" w:pos="360"/>
        </w:tabs>
        <w:ind w:left="360" w:hanging="360"/>
      </w:pPr>
      <w:rPr>
        <w:rFonts w:ascii="Wingdings" w:hAnsi="Wingdings" w:hint="default"/>
        <w:sz w:val="16"/>
      </w:rPr>
    </w:lvl>
  </w:abstractNum>
  <w:abstractNum w:abstractNumId="1">
    <w:nsid w:val="0142760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024E07C4"/>
    <w:multiLevelType w:val="singleLevel"/>
    <w:tmpl w:val="DEC6D296"/>
    <w:lvl w:ilvl="0">
      <w:start w:val="1"/>
      <w:numFmt w:val="decimal"/>
      <w:lvlText w:val="%1."/>
      <w:lvlJc w:val="left"/>
      <w:pPr>
        <w:tabs>
          <w:tab w:val="num" w:pos="360"/>
        </w:tabs>
        <w:ind w:left="360" w:hanging="360"/>
      </w:pPr>
      <w:rPr>
        <w:b/>
        <w:i/>
      </w:rPr>
    </w:lvl>
  </w:abstractNum>
  <w:abstractNum w:abstractNumId="3">
    <w:nsid w:val="02594AD0"/>
    <w:multiLevelType w:val="singleLevel"/>
    <w:tmpl w:val="DEC6D296"/>
    <w:lvl w:ilvl="0">
      <w:start w:val="1"/>
      <w:numFmt w:val="decimal"/>
      <w:lvlText w:val="%1."/>
      <w:lvlJc w:val="left"/>
      <w:pPr>
        <w:tabs>
          <w:tab w:val="num" w:pos="360"/>
        </w:tabs>
        <w:ind w:left="360" w:hanging="360"/>
      </w:pPr>
      <w:rPr>
        <w:b/>
        <w:i/>
      </w:rPr>
    </w:lvl>
  </w:abstractNum>
  <w:abstractNum w:abstractNumId="4">
    <w:nsid w:val="054733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69244B8"/>
    <w:multiLevelType w:val="singleLevel"/>
    <w:tmpl w:val="DEC6D296"/>
    <w:lvl w:ilvl="0">
      <w:start w:val="1"/>
      <w:numFmt w:val="decimal"/>
      <w:lvlText w:val="%1."/>
      <w:lvlJc w:val="left"/>
      <w:pPr>
        <w:tabs>
          <w:tab w:val="num" w:pos="360"/>
        </w:tabs>
        <w:ind w:left="360" w:hanging="360"/>
      </w:pPr>
      <w:rPr>
        <w:b/>
        <w:i/>
      </w:rPr>
    </w:lvl>
  </w:abstractNum>
  <w:abstractNum w:abstractNumId="6">
    <w:nsid w:val="078E0C3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nsid w:val="07CA7B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9937B79"/>
    <w:multiLevelType w:val="singleLevel"/>
    <w:tmpl w:val="DEC6D296"/>
    <w:lvl w:ilvl="0">
      <w:start w:val="1"/>
      <w:numFmt w:val="decimal"/>
      <w:lvlText w:val="%1."/>
      <w:lvlJc w:val="left"/>
      <w:pPr>
        <w:tabs>
          <w:tab w:val="num" w:pos="360"/>
        </w:tabs>
        <w:ind w:left="360" w:hanging="360"/>
      </w:pPr>
      <w:rPr>
        <w:b/>
        <w:i/>
      </w:rPr>
    </w:lvl>
  </w:abstractNum>
  <w:abstractNum w:abstractNumId="9">
    <w:nsid w:val="0A870523"/>
    <w:multiLevelType w:val="singleLevel"/>
    <w:tmpl w:val="DEC6D296"/>
    <w:lvl w:ilvl="0">
      <w:start w:val="1"/>
      <w:numFmt w:val="decimal"/>
      <w:lvlText w:val="%1."/>
      <w:lvlJc w:val="left"/>
      <w:pPr>
        <w:tabs>
          <w:tab w:val="num" w:pos="360"/>
        </w:tabs>
        <w:ind w:left="360" w:hanging="360"/>
      </w:pPr>
      <w:rPr>
        <w:b/>
        <w:i/>
      </w:rPr>
    </w:lvl>
  </w:abstractNum>
  <w:abstractNum w:abstractNumId="10">
    <w:nsid w:val="0AD25E7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0D1F2184"/>
    <w:multiLevelType w:val="singleLevel"/>
    <w:tmpl w:val="D38C4212"/>
    <w:lvl w:ilvl="0">
      <w:start w:val="1"/>
      <w:numFmt w:val="bullet"/>
      <w:lvlText w:val=""/>
      <w:lvlJc w:val="left"/>
      <w:pPr>
        <w:tabs>
          <w:tab w:val="num" w:pos="360"/>
        </w:tabs>
        <w:ind w:left="360" w:hanging="360"/>
      </w:pPr>
      <w:rPr>
        <w:rFonts w:ascii="Wingdings" w:hAnsi="Wingdings" w:hint="default"/>
        <w:sz w:val="16"/>
      </w:rPr>
    </w:lvl>
  </w:abstractNum>
  <w:abstractNum w:abstractNumId="12">
    <w:nsid w:val="0DC605C4"/>
    <w:multiLevelType w:val="singleLevel"/>
    <w:tmpl w:val="9B604D5C"/>
    <w:lvl w:ilvl="0">
      <w:start w:val="1"/>
      <w:numFmt w:val="decimal"/>
      <w:lvlText w:val="%1."/>
      <w:lvlJc w:val="left"/>
      <w:pPr>
        <w:tabs>
          <w:tab w:val="num" w:pos="360"/>
        </w:tabs>
        <w:ind w:left="360" w:hanging="360"/>
      </w:pPr>
      <w:rPr>
        <w:b/>
        <w:i/>
      </w:rPr>
    </w:lvl>
  </w:abstractNum>
  <w:abstractNum w:abstractNumId="13">
    <w:nsid w:val="0EDA68BC"/>
    <w:multiLevelType w:val="singleLevel"/>
    <w:tmpl w:val="1478A310"/>
    <w:lvl w:ilvl="0">
      <w:start w:val="1"/>
      <w:numFmt w:val="bullet"/>
      <w:lvlText w:val=""/>
      <w:lvlJc w:val="left"/>
      <w:pPr>
        <w:tabs>
          <w:tab w:val="num" w:pos="360"/>
        </w:tabs>
        <w:ind w:left="360" w:hanging="360"/>
      </w:pPr>
      <w:rPr>
        <w:rFonts w:ascii="Wingdings" w:hAnsi="Wingdings" w:hint="default"/>
        <w:sz w:val="16"/>
      </w:rPr>
    </w:lvl>
  </w:abstractNum>
  <w:abstractNum w:abstractNumId="14">
    <w:nsid w:val="0F211A26"/>
    <w:multiLevelType w:val="singleLevel"/>
    <w:tmpl w:val="C2C69DE4"/>
    <w:lvl w:ilvl="0">
      <w:start w:val="1"/>
      <w:numFmt w:val="bullet"/>
      <w:lvlText w:val="-"/>
      <w:lvlJc w:val="left"/>
      <w:pPr>
        <w:tabs>
          <w:tab w:val="num" w:pos="360"/>
        </w:tabs>
        <w:ind w:left="360" w:hanging="360"/>
      </w:pPr>
      <w:rPr>
        <w:rFonts w:hint="default"/>
      </w:rPr>
    </w:lvl>
  </w:abstractNum>
  <w:abstractNum w:abstractNumId="15">
    <w:nsid w:val="10780DC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1122060C"/>
    <w:multiLevelType w:val="singleLevel"/>
    <w:tmpl w:val="DEC6D296"/>
    <w:lvl w:ilvl="0">
      <w:start w:val="1"/>
      <w:numFmt w:val="decimal"/>
      <w:lvlText w:val="%1."/>
      <w:lvlJc w:val="left"/>
      <w:pPr>
        <w:tabs>
          <w:tab w:val="num" w:pos="360"/>
        </w:tabs>
        <w:ind w:left="360" w:hanging="360"/>
      </w:pPr>
      <w:rPr>
        <w:b/>
        <w:i/>
      </w:rPr>
    </w:lvl>
  </w:abstractNum>
  <w:abstractNum w:abstractNumId="17">
    <w:nsid w:val="114240DE"/>
    <w:multiLevelType w:val="singleLevel"/>
    <w:tmpl w:val="DEC6D296"/>
    <w:lvl w:ilvl="0">
      <w:start w:val="1"/>
      <w:numFmt w:val="decimal"/>
      <w:lvlText w:val="%1."/>
      <w:lvlJc w:val="left"/>
      <w:pPr>
        <w:tabs>
          <w:tab w:val="num" w:pos="360"/>
        </w:tabs>
        <w:ind w:left="360" w:hanging="360"/>
      </w:pPr>
      <w:rPr>
        <w:b/>
        <w:i/>
      </w:rPr>
    </w:lvl>
  </w:abstractNum>
  <w:abstractNum w:abstractNumId="18">
    <w:nsid w:val="119E16CF"/>
    <w:multiLevelType w:val="singleLevel"/>
    <w:tmpl w:val="DEC6D296"/>
    <w:lvl w:ilvl="0">
      <w:start w:val="1"/>
      <w:numFmt w:val="decimal"/>
      <w:lvlText w:val="%1."/>
      <w:lvlJc w:val="left"/>
      <w:pPr>
        <w:tabs>
          <w:tab w:val="num" w:pos="360"/>
        </w:tabs>
        <w:ind w:left="360" w:hanging="360"/>
      </w:pPr>
      <w:rPr>
        <w:b/>
        <w:i/>
      </w:rPr>
    </w:lvl>
  </w:abstractNum>
  <w:abstractNum w:abstractNumId="19">
    <w:nsid w:val="11B875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12CB288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13B423D8"/>
    <w:multiLevelType w:val="singleLevel"/>
    <w:tmpl w:val="DEC6D296"/>
    <w:lvl w:ilvl="0">
      <w:start w:val="1"/>
      <w:numFmt w:val="decimal"/>
      <w:lvlText w:val="%1."/>
      <w:lvlJc w:val="left"/>
      <w:pPr>
        <w:tabs>
          <w:tab w:val="num" w:pos="360"/>
        </w:tabs>
        <w:ind w:left="360" w:hanging="360"/>
      </w:pPr>
      <w:rPr>
        <w:b/>
        <w:i/>
      </w:rPr>
    </w:lvl>
  </w:abstractNum>
  <w:abstractNum w:abstractNumId="22">
    <w:nsid w:val="1577311D"/>
    <w:multiLevelType w:val="singleLevel"/>
    <w:tmpl w:val="DEC6D296"/>
    <w:lvl w:ilvl="0">
      <w:start w:val="1"/>
      <w:numFmt w:val="decimal"/>
      <w:lvlText w:val="%1."/>
      <w:lvlJc w:val="left"/>
      <w:pPr>
        <w:tabs>
          <w:tab w:val="num" w:pos="360"/>
        </w:tabs>
        <w:ind w:left="360" w:hanging="360"/>
      </w:pPr>
      <w:rPr>
        <w:b/>
        <w:i/>
      </w:rPr>
    </w:lvl>
  </w:abstractNum>
  <w:abstractNum w:abstractNumId="23">
    <w:nsid w:val="15907B7F"/>
    <w:multiLevelType w:val="singleLevel"/>
    <w:tmpl w:val="C2C69DE4"/>
    <w:lvl w:ilvl="0">
      <w:start w:val="1"/>
      <w:numFmt w:val="bullet"/>
      <w:lvlText w:val="-"/>
      <w:lvlJc w:val="left"/>
      <w:pPr>
        <w:tabs>
          <w:tab w:val="num" w:pos="360"/>
        </w:tabs>
        <w:ind w:left="360" w:hanging="360"/>
      </w:pPr>
      <w:rPr>
        <w:rFonts w:hint="default"/>
      </w:rPr>
    </w:lvl>
  </w:abstractNum>
  <w:abstractNum w:abstractNumId="24">
    <w:nsid w:val="15911D7B"/>
    <w:multiLevelType w:val="singleLevel"/>
    <w:tmpl w:val="DEC6D296"/>
    <w:lvl w:ilvl="0">
      <w:start w:val="1"/>
      <w:numFmt w:val="decimal"/>
      <w:lvlText w:val="%1."/>
      <w:lvlJc w:val="left"/>
      <w:pPr>
        <w:tabs>
          <w:tab w:val="num" w:pos="360"/>
        </w:tabs>
        <w:ind w:left="360" w:hanging="360"/>
      </w:pPr>
      <w:rPr>
        <w:b/>
        <w:i/>
      </w:rPr>
    </w:lvl>
  </w:abstractNum>
  <w:abstractNum w:abstractNumId="25">
    <w:nsid w:val="15BB53DC"/>
    <w:multiLevelType w:val="singleLevel"/>
    <w:tmpl w:val="9B604D5C"/>
    <w:lvl w:ilvl="0">
      <w:start w:val="1"/>
      <w:numFmt w:val="decimal"/>
      <w:lvlText w:val="%1."/>
      <w:lvlJc w:val="left"/>
      <w:pPr>
        <w:tabs>
          <w:tab w:val="num" w:pos="360"/>
        </w:tabs>
        <w:ind w:left="360" w:hanging="360"/>
      </w:pPr>
      <w:rPr>
        <w:b/>
        <w:i/>
      </w:rPr>
    </w:lvl>
  </w:abstractNum>
  <w:abstractNum w:abstractNumId="26">
    <w:nsid w:val="16E32A4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7">
    <w:nsid w:val="189A123B"/>
    <w:multiLevelType w:val="singleLevel"/>
    <w:tmpl w:val="D38C4212"/>
    <w:lvl w:ilvl="0">
      <w:start w:val="1"/>
      <w:numFmt w:val="bullet"/>
      <w:lvlText w:val=""/>
      <w:lvlJc w:val="left"/>
      <w:pPr>
        <w:tabs>
          <w:tab w:val="num" w:pos="360"/>
        </w:tabs>
        <w:ind w:left="360" w:hanging="360"/>
      </w:pPr>
      <w:rPr>
        <w:rFonts w:ascii="Wingdings" w:hAnsi="Wingdings" w:hint="default"/>
        <w:sz w:val="16"/>
      </w:rPr>
    </w:lvl>
  </w:abstractNum>
  <w:abstractNum w:abstractNumId="28">
    <w:nsid w:val="1A8D4DD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9">
    <w:nsid w:val="1AB848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1C175FD7"/>
    <w:multiLevelType w:val="singleLevel"/>
    <w:tmpl w:val="0B82E386"/>
    <w:lvl w:ilvl="0">
      <w:start w:val="1"/>
      <w:numFmt w:val="bullet"/>
      <w:lvlText w:val=""/>
      <w:lvlJc w:val="left"/>
      <w:pPr>
        <w:tabs>
          <w:tab w:val="num" w:pos="360"/>
        </w:tabs>
        <w:ind w:left="360" w:hanging="360"/>
      </w:pPr>
      <w:rPr>
        <w:rFonts w:ascii="Wingdings" w:hAnsi="Wingdings" w:hint="default"/>
        <w:sz w:val="16"/>
      </w:rPr>
    </w:lvl>
  </w:abstractNum>
  <w:abstractNum w:abstractNumId="31">
    <w:nsid w:val="1C732562"/>
    <w:multiLevelType w:val="singleLevel"/>
    <w:tmpl w:val="C2C69DE4"/>
    <w:lvl w:ilvl="0">
      <w:start w:val="1"/>
      <w:numFmt w:val="bullet"/>
      <w:lvlText w:val="-"/>
      <w:lvlJc w:val="left"/>
      <w:pPr>
        <w:tabs>
          <w:tab w:val="num" w:pos="360"/>
        </w:tabs>
        <w:ind w:left="360" w:hanging="360"/>
      </w:pPr>
      <w:rPr>
        <w:rFonts w:hint="default"/>
      </w:rPr>
    </w:lvl>
  </w:abstractNum>
  <w:abstractNum w:abstractNumId="32">
    <w:nsid w:val="1FFC43E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nsid w:val="21380C74"/>
    <w:multiLevelType w:val="singleLevel"/>
    <w:tmpl w:val="DEC6D296"/>
    <w:lvl w:ilvl="0">
      <w:start w:val="1"/>
      <w:numFmt w:val="decimal"/>
      <w:lvlText w:val="%1."/>
      <w:lvlJc w:val="left"/>
      <w:pPr>
        <w:tabs>
          <w:tab w:val="num" w:pos="360"/>
        </w:tabs>
        <w:ind w:left="360" w:hanging="360"/>
      </w:pPr>
      <w:rPr>
        <w:b/>
        <w:i/>
      </w:rPr>
    </w:lvl>
  </w:abstractNum>
  <w:abstractNum w:abstractNumId="34">
    <w:nsid w:val="21380D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229860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22C0556A"/>
    <w:multiLevelType w:val="singleLevel"/>
    <w:tmpl w:val="399A3728"/>
    <w:lvl w:ilvl="0">
      <w:start w:val="1"/>
      <w:numFmt w:val="decimal"/>
      <w:lvlText w:val="%1."/>
      <w:lvlJc w:val="left"/>
      <w:pPr>
        <w:tabs>
          <w:tab w:val="num" w:pos="644"/>
        </w:tabs>
        <w:ind w:left="644" w:hanging="360"/>
      </w:pPr>
      <w:rPr>
        <w:rFonts w:hint="default"/>
      </w:rPr>
    </w:lvl>
  </w:abstractNum>
  <w:abstractNum w:abstractNumId="37">
    <w:nsid w:val="235815C7"/>
    <w:multiLevelType w:val="singleLevel"/>
    <w:tmpl w:val="C2C69DE4"/>
    <w:lvl w:ilvl="0">
      <w:start w:val="1"/>
      <w:numFmt w:val="bullet"/>
      <w:lvlText w:val="-"/>
      <w:lvlJc w:val="left"/>
      <w:pPr>
        <w:tabs>
          <w:tab w:val="num" w:pos="360"/>
        </w:tabs>
        <w:ind w:left="360" w:hanging="360"/>
      </w:pPr>
      <w:rPr>
        <w:rFonts w:hint="default"/>
      </w:rPr>
    </w:lvl>
  </w:abstractNum>
  <w:abstractNum w:abstractNumId="38">
    <w:nsid w:val="254F044D"/>
    <w:multiLevelType w:val="singleLevel"/>
    <w:tmpl w:val="DEC6D296"/>
    <w:lvl w:ilvl="0">
      <w:start w:val="1"/>
      <w:numFmt w:val="decimal"/>
      <w:lvlText w:val="%1."/>
      <w:lvlJc w:val="left"/>
      <w:pPr>
        <w:tabs>
          <w:tab w:val="num" w:pos="360"/>
        </w:tabs>
        <w:ind w:left="360" w:hanging="360"/>
      </w:pPr>
      <w:rPr>
        <w:b/>
        <w:i/>
      </w:rPr>
    </w:lvl>
  </w:abstractNum>
  <w:abstractNum w:abstractNumId="39">
    <w:nsid w:val="259F04EF"/>
    <w:multiLevelType w:val="singleLevel"/>
    <w:tmpl w:val="DEC6D296"/>
    <w:lvl w:ilvl="0">
      <w:start w:val="1"/>
      <w:numFmt w:val="decimal"/>
      <w:lvlText w:val="%1."/>
      <w:lvlJc w:val="left"/>
      <w:pPr>
        <w:tabs>
          <w:tab w:val="num" w:pos="360"/>
        </w:tabs>
        <w:ind w:left="360" w:hanging="360"/>
      </w:pPr>
      <w:rPr>
        <w:b/>
        <w:i/>
      </w:rPr>
    </w:lvl>
  </w:abstractNum>
  <w:abstractNum w:abstractNumId="40">
    <w:nsid w:val="26303E6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1">
    <w:nsid w:val="26996270"/>
    <w:multiLevelType w:val="singleLevel"/>
    <w:tmpl w:val="DEC6D296"/>
    <w:lvl w:ilvl="0">
      <w:start w:val="1"/>
      <w:numFmt w:val="decimal"/>
      <w:lvlText w:val="%1."/>
      <w:lvlJc w:val="left"/>
      <w:pPr>
        <w:tabs>
          <w:tab w:val="num" w:pos="360"/>
        </w:tabs>
        <w:ind w:left="360" w:hanging="360"/>
      </w:pPr>
      <w:rPr>
        <w:b/>
        <w:i/>
      </w:rPr>
    </w:lvl>
  </w:abstractNum>
  <w:abstractNum w:abstractNumId="42">
    <w:nsid w:val="283418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28590C52"/>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4">
    <w:nsid w:val="29B949BC"/>
    <w:multiLevelType w:val="singleLevel"/>
    <w:tmpl w:val="DEC6D296"/>
    <w:lvl w:ilvl="0">
      <w:start w:val="1"/>
      <w:numFmt w:val="decimal"/>
      <w:lvlText w:val="%1."/>
      <w:lvlJc w:val="left"/>
      <w:pPr>
        <w:tabs>
          <w:tab w:val="num" w:pos="360"/>
        </w:tabs>
        <w:ind w:left="360" w:hanging="360"/>
      </w:pPr>
      <w:rPr>
        <w:b/>
        <w:i/>
      </w:rPr>
    </w:lvl>
  </w:abstractNum>
  <w:abstractNum w:abstractNumId="45">
    <w:nsid w:val="2A331F06"/>
    <w:multiLevelType w:val="singleLevel"/>
    <w:tmpl w:val="DEC6D296"/>
    <w:lvl w:ilvl="0">
      <w:start w:val="1"/>
      <w:numFmt w:val="decimal"/>
      <w:lvlText w:val="%1."/>
      <w:lvlJc w:val="left"/>
      <w:pPr>
        <w:tabs>
          <w:tab w:val="num" w:pos="360"/>
        </w:tabs>
        <w:ind w:left="360" w:hanging="360"/>
      </w:pPr>
      <w:rPr>
        <w:b/>
        <w:i/>
      </w:rPr>
    </w:lvl>
  </w:abstractNum>
  <w:abstractNum w:abstractNumId="46">
    <w:nsid w:val="2A820B1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7">
    <w:nsid w:val="2ABB0089"/>
    <w:multiLevelType w:val="singleLevel"/>
    <w:tmpl w:val="DEC6D296"/>
    <w:lvl w:ilvl="0">
      <w:start w:val="1"/>
      <w:numFmt w:val="decimal"/>
      <w:lvlText w:val="%1."/>
      <w:lvlJc w:val="left"/>
      <w:pPr>
        <w:tabs>
          <w:tab w:val="num" w:pos="360"/>
        </w:tabs>
        <w:ind w:left="360" w:hanging="360"/>
      </w:pPr>
      <w:rPr>
        <w:b/>
        <w:i/>
      </w:rPr>
    </w:lvl>
  </w:abstractNum>
  <w:abstractNum w:abstractNumId="48">
    <w:nsid w:val="2D08573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9">
    <w:nsid w:val="2D414EEC"/>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50">
    <w:nsid w:val="2E7F67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nsid w:val="2F730A4B"/>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52">
    <w:nsid w:val="3153764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3">
    <w:nsid w:val="330E6264"/>
    <w:multiLevelType w:val="singleLevel"/>
    <w:tmpl w:val="DEC6D296"/>
    <w:lvl w:ilvl="0">
      <w:start w:val="1"/>
      <w:numFmt w:val="decimal"/>
      <w:lvlText w:val="%1."/>
      <w:lvlJc w:val="left"/>
      <w:pPr>
        <w:tabs>
          <w:tab w:val="num" w:pos="360"/>
        </w:tabs>
        <w:ind w:left="360" w:hanging="360"/>
      </w:pPr>
      <w:rPr>
        <w:b/>
        <w:i/>
      </w:rPr>
    </w:lvl>
  </w:abstractNum>
  <w:abstractNum w:abstractNumId="54">
    <w:nsid w:val="348C2BA7"/>
    <w:multiLevelType w:val="singleLevel"/>
    <w:tmpl w:val="C9649900"/>
    <w:lvl w:ilvl="0">
      <w:start w:val="1"/>
      <w:numFmt w:val="bullet"/>
      <w:lvlText w:val=""/>
      <w:lvlJc w:val="left"/>
      <w:pPr>
        <w:tabs>
          <w:tab w:val="num" w:pos="360"/>
        </w:tabs>
        <w:ind w:left="360" w:hanging="360"/>
      </w:pPr>
      <w:rPr>
        <w:rFonts w:ascii="Wingdings" w:hAnsi="Wingdings" w:hint="default"/>
        <w:sz w:val="16"/>
      </w:rPr>
    </w:lvl>
  </w:abstractNum>
  <w:abstractNum w:abstractNumId="55">
    <w:nsid w:val="34A9760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56">
    <w:nsid w:val="35DF7B8B"/>
    <w:multiLevelType w:val="singleLevel"/>
    <w:tmpl w:val="C2C69DE4"/>
    <w:lvl w:ilvl="0">
      <w:start w:val="1"/>
      <w:numFmt w:val="bullet"/>
      <w:lvlText w:val="-"/>
      <w:lvlJc w:val="left"/>
      <w:pPr>
        <w:tabs>
          <w:tab w:val="num" w:pos="360"/>
        </w:tabs>
        <w:ind w:left="360" w:hanging="360"/>
      </w:pPr>
      <w:rPr>
        <w:rFonts w:hint="default"/>
      </w:rPr>
    </w:lvl>
  </w:abstractNum>
  <w:abstractNum w:abstractNumId="57">
    <w:nsid w:val="36701A9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8">
    <w:nsid w:val="37CE28BE"/>
    <w:multiLevelType w:val="singleLevel"/>
    <w:tmpl w:val="DEC6D296"/>
    <w:lvl w:ilvl="0">
      <w:start w:val="1"/>
      <w:numFmt w:val="decimal"/>
      <w:lvlText w:val="%1."/>
      <w:lvlJc w:val="left"/>
      <w:pPr>
        <w:tabs>
          <w:tab w:val="num" w:pos="360"/>
        </w:tabs>
        <w:ind w:left="360" w:hanging="360"/>
      </w:pPr>
      <w:rPr>
        <w:b/>
        <w:i/>
      </w:rPr>
    </w:lvl>
  </w:abstractNum>
  <w:abstractNum w:abstractNumId="59">
    <w:nsid w:val="39692B77"/>
    <w:multiLevelType w:val="singleLevel"/>
    <w:tmpl w:val="DEC6D296"/>
    <w:lvl w:ilvl="0">
      <w:start w:val="1"/>
      <w:numFmt w:val="decimal"/>
      <w:lvlText w:val="%1."/>
      <w:lvlJc w:val="left"/>
      <w:pPr>
        <w:tabs>
          <w:tab w:val="num" w:pos="360"/>
        </w:tabs>
        <w:ind w:left="360" w:hanging="360"/>
      </w:pPr>
      <w:rPr>
        <w:b/>
        <w:i/>
      </w:rPr>
    </w:lvl>
  </w:abstractNum>
  <w:abstractNum w:abstractNumId="60">
    <w:nsid w:val="39AA5ED9"/>
    <w:multiLevelType w:val="singleLevel"/>
    <w:tmpl w:val="9B604D5C"/>
    <w:lvl w:ilvl="0">
      <w:start w:val="1"/>
      <w:numFmt w:val="decimal"/>
      <w:lvlText w:val="%1."/>
      <w:lvlJc w:val="left"/>
      <w:pPr>
        <w:tabs>
          <w:tab w:val="num" w:pos="360"/>
        </w:tabs>
        <w:ind w:left="360" w:hanging="360"/>
      </w:pPr>
      <w:rPr>
        <w:b/>
        <w:i/>
      </w:rPr>
    </w:lvl>
  </w:abstractNum>
  <w:abstractNum w:abstractNumId="61">
    <w:nsid w:val="3AB32FFE"/>
    <w:multiLevelType w:val="singleLevel"/>
    <w:tmpl w:val="E9D0766C"/>
    <w:lvl w:ilvl="0">
      <w:start w:val="1"/>
      <w:numFmt w:val="bullet"/>
      <w:lvlText w:val="◊"/>
      <w:lvlJc w:val="left"/>
      <w:pPr>
        <w:tabs>
          <w:tab w:val="num" w:pos="720"/>
        </w:tabs>
        <w:ind w:left="720" w:hanging="360"/>
      </w:pPr>
      <w:rPr>
        <w:rFonts w:ascii="Times New Roman" w:hAnsi="Times New Roman" w:hint="default"/>
      </w:rPr>
    </w:lvl>
  </w:abstractNum>
  <w:abstractNum w:abstractNumId="62">
    <w:nsid w:val="3EE358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3">
    <w:nsid w:val="3FD0415F"/>
    <w:multiLevelType w:val="singleLevel"/>
    <w:tmpl w:val="C2C69DE4"/>
    <w:lvl w:ilvl="0">
      <w:start w:val="1"/>
      <w:numFmt w:val="bullet"/>
      <w:lvlText w:val="-"/>
      <w:lvlJc w:val="left"/>
      <w:pPr>
        <w:tabs>
          <w:tab w:val="num" w:pos="360"/>
        </w:tabs>
        <w:ind w:left="360" w:hanging="360"/>
      </w:pPr>
      <w:rPr>
        <w:rFonts w:hint="default"/>
      </w:rPr>
    </w:lvl>
  </w:abstractNum>
  <w:abstractNum w:abstractNumId="64">
    <w:nsid w:val="42E6316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65">
    <w:nsid w:val="431D71C2"/>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66">
    <w:nsid w:val="4552193A"/>
    <w:multiLevelType w:val="singleLevel"/>
    <w:tmpl w:val="DEC6D296"/>
    <w:lvl w:ilvl="0">
      <w:start w:val="1"/>
      <w:numFmt w:val="decimal"/>
      <w:lvlText w:val="%1."/>
      <w:lvlJc w:val="left"/>
      <w:pPr>
        <w:tabs>
          <w:tab w:val="num" w:pos="360"/>
        </w:tabs>
        <w:ind w:left="360" w:hanging="360"/>
      </w:pPr>
      <w:rPr>
        <w:b/>
        <w:i/>
      </w:rPr>
    </w:lvl>
  </w:abstractNum>
  <w:abstractNum w:abstractNumId="67">
    <w:nsid w:val="46F85F67"/>
    <w:multiLevelType w:val="singleLevel"/>
    <w:tmpl w:val="9B604D5C"/>
    <w:lvl w:ilvl="0">
      <w:start w:val="1"/>
      <w:numFmt w:val="decimal"/>
      <w:lvlText w:val="%1."/>
      <w:lvlJc w:val="left"/>
      <w:pPr>
        <w:tabs>
          <w:tab w:val="num" w:pos="360"/>
        </w:tabs>
        <w:ind w:left="360" w:hanging="360"/>
      </w:pPr>
      <w:rPr>
        <w:b/>
        <w:i/>
      </w:rPr>
    </w:lvl>
  </w:abstractNum>
  <w:abstractNum w:abstractNumId="68">
    <w:nsid w:val="47183A39"/>
    <w:multiLevelType w:val="singleLevel"/>
    <w:tmpl w:val="DEC6D296"/>
    <w:lvl w:ilvl="0">
      <w:start w:val="1"/>
      <w:numFmt w:val="decimal"/>
      <w:lvlText w:val="%1."/>
      <w:lvlJc w:val="left"/>
      <w:pPr>
        <w:tabs>
          <w:tab w:val="num" w:pos="360"/>
        </w:tabs>
        <w:ind w:left="360" w:hanging="360"/>
      </w:pPr>
      <w:rPr>
        <w:b/>
        <w:i/>
      </w:rPr>
    </w:lvl>
  </w:abstractNum>
  <w:abstractNum w:abstractNumId="69">
    <w:nsid w:val="47530674"/>
    <w:multiLevelType w:val="singleLevel"/>
    <w:tmpl w:val="04190011"/>
    <w:lvl w:ilvl="0">
      <w:start w:val="1"/>
      <w:numFmt w:val="decimal"/>
      <w:lvlText w:val="%1)"/>
      <w:lvlJc w:val="left"/>
      <w:pPr>
        <w:tabs>
          <w:tab w:val="num" w:pos="360"/>
        </w:tabs>
        <w:ind w:left="360" w:hanging="360"/>
      </w:pPr>
    </w:lvl>
  </w:abstractNum>
  <w:abstractNum w:abstractNumId="70">
    <w:nsid w:val="47DD227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1">
    <w:nsid w:val="48425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2">
    <w:nsid w:val="4BA9470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3">
    <w:nsid w:val="4BF83166"/>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74">
    <w:nsid w:val="4C6756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5">
    <w:nsid w:val="4C9B15FA"/>
    <w:multiLevelType w:val="singleLevel"/>
    <w:tmpl w:val="A48632D0"/>
    <w:lvl w:ilvl="0">
      <w:start w:val="1"/>
      <w:numFmt w:val="decimal"/>
      <w:lvlText w:val="%1)"/>
      <w:lvlJc w:val="left"/>
      <w:pPr>
        <w:tabs>
          <w:tab w:val="num" w:pos="644"/>
        </w:tabs>
        <w:ind w:left="644" w:hanging="360"/>
      </w:pPr>
      <w:rPr>
        <w:rFonts w:hint="default"/>
      </w:rPr>
    </w:lvl>
  </w:abstractNum>
  <w:abstractNum w:abstractNumId="76">
    <w:nsid w:val="4D1572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7">
    <w:nsid w:val="4D9350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8">
    <w:nsid w:val="4E3C2512"/>
    <w:multiLevelType w:val="singleLevel"/>
    <w:tmpl w:val="04190011"/>
    <w:lvl w:ilvl="0">
      <w:start w:val="1"/>
      <w:numFmt w:val="decimal"/>
      <w:lvlText w:val="%1)"/>
      <w:lvlJc w:val="left"/>
      <w:pPr>
        <w:tabs>
          <w:tab w:val="num" w:pos="360"/>
        </w:tabs>
        <w:ind w:left="360" w:hanging="360"/>
      </w:pPr>
      <w:rPr>
        <w:rFonts w:hint="default"/>
      </w:rPr>
    </w:lvl>
  </w:abstractNum>
  <w:abstractNum w:abstractNumId="79">
    <w:nsid w:val="4E943C49"/>
    <w:multiLevelType w:val="singleLevel"/>
    <w:tmpl w:val="DEC6D296"/>
    <w:lvl w:ilvl="0">
      <w:start w:val="1"/>
      <w:numFmt w:val="decimal"/>
      <w:lvlText w:val="%1."/>
      <w:lvlJc w:val="left"/>
      <w:pPr>
        <w:tabs>
          <w:tab w:val="num" w:pos="360"/>
        </w:tabs>
        <w:ind w:left="360" w:hanging="360"/>
      </w:pPr>
      <w:rPr>
        <w:b/>
        <w:i/>
      </w:rPr>
    </w:lvl>
  </w:abstractNum>
  <w:abstractNum w:abstractNumId="80">
    <w:nsid w:val="4EF30FB1"/>
    <w:multiLevelType w:val="singleLevel"/>
    <w:tmpl w:val="DEC6D296"/>
    <w:lvl w:ilvl="0">
      <w:start w:val="1"/>
      <w:numFmt w:val="decimal"/>
      <w:lvlText w:val="%1."/>
      <w:lvlJc w:val="left"/>
      <w:pPr>
        <w:tabs>
          <w:tab w:val="num" w:pos="360"/>
        </w:tabs>
        <w:ind w:left="360" w:hanging="360"/>
      </w:pPr>
      <w:rPr>
        <w:b/>
        <w:i/>
      </w:rPr>
    </w:lvl>
  </w:abstractNum>
  <w:abstractNum w:abstractNumId="81">
    <w:nsid w:val="513B134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2">
    <w:nsid w:val="56C8707C"/>
    <w:multiLevelType w:val="singleLevel"/>
    <w:tmpl w:val="06344912"/>
    <w:lvl w:ilvl="0">
      <w:start w:val="1"/>
      <w:numFmt w:val="bullet"/>
      <w:lvlText w:val=""/>
      <w:lvlJc w:val="left"/>
      <w:pPr>
        <w:tabs>
          <w:tab w:val="num" w:pos="360"/>
        </w:tabs>
        <w:ind w:left="360" w:hanging="360"/>
      </w:pPr>
      <w:rPr>
        <w:rFonts w:ascii="Wingdings" w:hAnsi="Wingdings" w:hint="default"/>
        <w:sz w:val="16"/>
      </w:rPr>
    </w:lvl>
  </w:abstractNum>
  <w:abstractNum w:abstractNumId="83">
    <w:nsid w:val="57BA5365"/>
    <w:multiLevelType w:val="singleLevel"/>
    <w:tmpl w:val="C2C69DE4"/>
    <w:lvl w:ilvl="0">
      <w:start w:val="1"/>
      <w:numFmt w:val="bullet"/>
      <w:lvlText w:val="-"/>
      <w:lvlJc w:val="left"/>
      <w:pPr>
        <w:tabs>
          <w:tab w:val="num" w:pos="360"/>
        </w:tabs>
        <w:ind w:left="360" w:hanging="360"/>
      </w:pPr>
      <w:rPr>
        <w:rFonts w:hint="default"/>
      </w:rPr>
    </w:lvl>
  </w:abstractNum>
  <w:abstractNum w:abstractNumId="84">
    <w:nsid w:val="5A9B3F1A"/>
    <w:multiLevelType w:val="singleLevel"/>
    <w:tmpl w:val="DEC6D296"/>
    <w:lvl w:ilvl="0">
      <w:start w:val="1"/>
      <w:numFmt w:val="decimal"/>
      <w:lvlText w:val="%1."/>
      <w:lvlJc w:val="left"/>
      <w:pPr>
        <w:tabs>
          <w:tab w:val="num" w:pos="360"/>
        </w:tabs>
        <w:ind w:left="360" w:hanging="360"/>
      </w:pPr>
      <w:rPr>
        <w:b/>
        <w:i/>
      </w:rPr>
    </w:lvl>
  </w:abstractNum>
  <w:abstractNum w:abstractNumId="85">
    <w:nsid w:val="5B6873D4"/>
    <w:multiLevelType w:val="singleLevel"/>
    <w:tmpl w:val="E9D0766C"/>
    <w:lvl w:ilvl="0">
      <w:start w:val="1"/>
      <w:numFmt w:val="bullet"/>
      <w:lvlText w:val="◊"/>
      <w:lvlJc w:val="left"/>
      <w:pPr>
        <w:tabs>
          <w:tab w:val="num" w:pos="720"/>
        </w:tabs>
        <w:ind w:left="720" w:hanging="360"/>
      </w:pPr>
      <w:rPr>
        <w:rFonts w:ascii="Times New Roman" w:hAnsi="Times New Roman" w:hint="default"/>
      </w:rPr>
    </w:lvl>
  </w:abstractNum>
  <w:abstractNum w:abstractNumId="86">
    <w:nsid w:val="5B9E1801"/>
    <w:multiLevelType w:val="singleLevel"/>
    <w:tmpl w:val="C2C69DE4"/>
    <w:lvl w:ilvl="0">
      <w:start w:val="1"/>
      <w:numFmt w:val="bullet"/>
      <w:lvlText w:val="-"/>
      <w:lvlJc w:val="left"/>
      <w:pPr>
        <w:tabs>
          <w:tab w:val="num" w:pos="360"/>
        </w:tabs>
        <w:ind w:left="360" w:hanging="360"/>
      </w:pPr>
      <w:rPr>
        <w:rFonts w:hint="default"/>
      </w:rPr>
    </w:lvl>
  </w:abstractNum>
  <w:abstractNum w:abstractNumId="87">
    <w:nsid w:val="5C587718"/>
    <w:multiLevelType w:val="singleLevel"/>
    <w:tmpl w:val="C9649900"/>
    <w:lvl w:ilvl="0">
      <w:start w:val="1"/>
      <w:numFmt w:val="bullet"/>
      <w:lvlText w:val=""/>
      <w:lvlJc w:val="left"/>
      <w:pPr>
        <w:tabs>
          <w:tab w:val="num" w:pos="360"/>
        </w:tabs>
        <w:ind w:left="360" w:hanging="360"/>
      </w:pPr>
      <w:rPr>
        <w:rFonts w:ascii="Wingdings" w:hAnsi="Wingdings" w:hint="default"/>
        <w:sz w:val="16"/>
      </w:rPr>
    </w:lvl>
  </w:abstractNum>
  <w:abstractNum w:abstractNumId="88">
    <w:nsid w:val="5D9B427E"/>
    <w:multiLevelType w:val="singleLevel"/>
    <w:tmpl w:val="DEC6D296"/>
    <w:lvl w:ilvl="0">
      <w:start w:val="1"/>
      <w:numFmt w:val="decimal"/>
      <w:lvlText w:val="%1."/>
      <w:lvlJc w:val="left"/>
      <w:pPr>
        <w:tabs>
          <w:tab w:val="num" w:pos="360"/>
        </w:tabs>
        <w:ind w:left="360" w:hanging="360"/>
      </w:pPr>
      <w:rPr>
        <w:b/>
        <w:i/>
      </w:rPr>
    </w:lvl>
  </w:abstractNum>
  <w:abstractNum w:abstractNumId="89">
    <w:nsid w:val="5FDB2BC7"/>
    <w:multiLevelType w:val="singleLevel"/>
    <w:tmpl w:val="DEC6D296"/>
    <w:lvl w:ilvl="0">
      <w:start w:val="1"/>
      <w:numFmt w:val="decimal"/>
      <w:lvlText w:val="%1."/>
      <w:lvlJc w:val="left"/>
      <w:pPr>
        <w:tabs>
          <w:tab w:val="num" w:pos="360"/>
        </w:tabs>
        <w:ind w:left="360" w:hanging="360"/>
      </w:pPr>
      <w:rPr>
        <w:b/>
        <w:i/>
      </w:rPr>
    </w:lvl>
  </w:abstractNum>
  <w:abstractNum w:abstractNumId="90">
    <w:nsid w:val="61F6609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1">
    <w:nsid w:val="625813A9"/>
    <w:multiLevelType w:val="singleLevel"/>
    <w:tmpl w:val="0419000F"/>
    <w:lvl w:ilvl="0">
      <w:start w:val="1"/>
      <w:numFmt w:val="decimal"/>
      <w:lvlText w:val="%1."/>
      <w:lvlJc w:val="left"/>
      <w:pPr>
        <w:tabs>
          <w:tab w:val="num" w:pos="360"/>
        </w:tabs>
        <w:ind w:left="360" w:hanging="360"/>
      </w:pPr>
      <w:rPr>
        <w:rFonts w:hint="default"/>
      </w:rPr>
    </w:lvl>
  </w:abstractNum>
  <w:abstractNum w:abstractNumId="92">
    <w:nsid w:val="647473E7"/>
    <w:multiLevelType w:val="singleLevel"/>
    <w:tmpl w:val="04190011"/>
    <w:lvl w:ilvl="0">
      <w:start w:val="1"/>
      <w:numFmt w:val="decimal"/>
      <w:lvlText w:val="%1)"/>
      <w:lvlJc w:val="left"/>
      <w:pPr>
        <w:tabs>
          <w:tab w:val="num" w:pos="360"/>
        </w:tabs>
        <w:ind w:left="360" w:hanging="360"/>
      </w:pPr>
      <w:rPr>
        <w:rFonts w:hint="default"/>
      </w:rPr>
    </w:lvl>
  </w:abstractNum>
  <w:abstractNum w:abstractNumId="93">
    <w:nsid w:val="64B4199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4">
    <w:nsid w:val="65792306"/>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95">
    <w:nsid w:val="6793400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6">
    <w:nsid w:val="67AA2F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7">
    <w:nsid w:val="68386DA1"/>
    <w:multiLevelType w:val="singleLevel"/>
    <w:tmpl w:val="C2C69DE4"/>
    <w:lvl w:ilvl="0">
      <w:start w:val="1"/>
      <w:numFmt w:val="bullet"/>
      <w:lvlText w:val="-"/>
      <w:lvlJc w:val="left"/>
      <w:pPr>
        <w:tabs>
          <w:tab w:val="num" w:pos="360"/>
        </w:tabs>
        <w:ind w:left="360" w:hanging="360"/>
      </w:pPr>
      <w:rPr>
        <w:rFonts w:hint="default"/>
      </w:rPr>
    </w:lvl>
  </w:abstractNum>
  <w:abstractNum w:abstractNumId="98">
    <w:nsid w:val="688F768A"/>
    <w:multiLevelType w:val="singleLevel"/>
    <w:tmpl w:val="C2C69DE4"/>
    <w:lvl w:ilvl="0">
      <w:start w:val="1"/>
      <w:numFmt w:val="bullet"/>
      <w:lvlText w:val="-"/>
      <w:lvlJc w:val="left"/>
      <w:pPr>
        <w:tabs>
          <w:tab w:val="num" w:pos="360"/>
        </w:tabs>
        <w:ind w:left="360" w:hanging="360"/>
      </w:pPr>
      <w:rPr>
        <w:rFonts w:hint="default"/>
      </w:rPr>
    </w:lvl>
  </w:abstractNum>
  <w:abstractNum w:abstractNumId="99">
    <w:nsid w:val="6949757F"/>
    <w:multiLevelType w:val="singleLevel"/>
    <w:tmpl w:val="93D6EAAE"/>
    <w:lvl w:ilvl="0">
      <w:start w:val="1"/>
      <w:numFmt w:val="bullet"/>
      <w:lvlText w:val=""/>
      <w:lvlJc w:val="left"/>
      <w:pPr>
        <w:tabs>
          <w:tab w:val="num" w:pos="360"/>
        </w:tabs>
        <w:ind w:left="360" w:hanging="360"/>
      </w:pPr>
      <w:rPr>
        <w:rFonts w:ascii="Wingdings" w:hAnsi="Wingdings" w:hint="default"/>
        <w:sz w:val="16"/>
      </w:rPr>
    </w:lvl>
  </w:abstractNum>
  <w:abstractNum w:abstractNumId="100">
    <w:nsid w:val="696A60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1">
    <w:nsid w:val="6A9F332F"/>
    <w:multiLevelType w:val="singleLevel"/>
    <w:tmpl w:val="844E17EA"/>
    <w:lvl w:ilvl="0">
      <w:start w:val="1"/>
      <w:numFmt w:val="bullet"/>
      <w:lvlText w:val=""/>
      <w:lvlJc w:val="left"/>
      <w:pPr>
        <w:tabs>
          <w:tab w:val="num" w:pos="360"/>
        </w:tabs>
        <w:ind w:left="360" w:hanging="360"/>
      </w:pPr>
      <w:rPr>
        <w:rFonts w:ascii="Webdings" w:hAnsi="Webdings" w:hint="default"/>
        <w:sz w:val="16"/>
      </w:rPr>
    </w:lvl>
  </w:abstractNum>
  <w:abstractNum w:abstractNumId="102">
    <w:nsid w:val="6ABA3974"/>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03">
    <w:nsid w:val="6DEA080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4">
    <w:nsid w:val="6E0D2FC0"/>
    <w:multiLevelType w:val="singleLevel"/>
    <w:tmpl w:val="DEC6D296"/>
    <w:lvl w:ilvl="0">
      <w:start w:val="1"/>
      <w:numFmt w:val="decimal"/>
      <w:lvlText w:val="%1."/>
      <w:lvlJc w:val="left"/>
      <w:pPr>
        <w:tabs>
          <w:tab w:val="num" w:pos="360"/>
        </w:tabs>
        <w:ind w:left="360" w:hanging="360"/>
      </w:pPr>
      <w:rPr>
        <w:b/>
        <w:i/>
      </w:rPr>
    </w:lvl>
  </w:abstractNum>
  <w:abstractNum w:abstractNumId="105">
    <w:nsid w:val="6E7845FC"/>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06">
    <w:nsid w:val="6EA749B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7">
    <w:nsid w:val="7089143A"/>
    <w:multiLevelType w:val="singleLevel"/>
    <w:tmpl w:val="DEC6D296"/>
    <w:lvl w:ilvl="0">
      <w:start w:val="1"/>
      <w:numFmt w:val="decimal"/>
      <w:lvlText w:val="%1."/>
      <w:lvlJc w:val="left"/>
      <w:pPr>
        <w:tabs>
          <w:tab w:val="num" w:pos="360"/>
        </w:tabs>
        <w:ind w:left="360" w:hanging="360"/>
      </w:pPr>
      <w:rPr>
        <w:b/>
        <w:i/>
      </w:rPr>
    </w:lvl>
  </w:abstractNum>
  <w:abstractNum w:abstractNumId="108">
    <w:nsid w:val="70F35B63"/>
    <w:multiLevelType w:val="singleLevel"/>
    <w:tmpl w:val="DEC6D296"/>
    <w:lvl w:ilvl="0">
      <w:start w:val="1"/>
      <w:numFmt w:val="decimal"/>
      <w:lvlText w:val="%1."/>
      <w:lvlJc w:val="left"/>
      <w:pPr>
        <w:tabs>
          <w:tab w:val="num" w:pos="360"/>
        </w:tabs>
        <w:ind w:left="360" w:hanging="360"/>
      </w:pPr>
      <w:rPr>
        <w:b/>
        <w:i/>
      </w:rPr>
    </w:lvl>
  </w:abstractNum>
  <w:abstractNum w:abstractNumId="109">
    <w:nsid w:val="71A75235"/>
    <w:multiLevelType w:val="singleLevel"/>
    <w:tmpl w:val="DEC6D296"/>
    <w:lvl w:ilvl="0">
      <w:start w:val="1"/>
      <w:numFmt w:val="decimal"/>
      <w:lvlText w:val="%1."/>
      <w:lvlJc w:val="left"/>
      <w:pPr>
        <w:tabs>
          <w:tab w:val="num" w:pos="360"/>
        </w:tabs>
        <w:ind w:left="360" w:hanging="360"/>
      </w:pPr>
      <w:rPr>
        <w:b/>
        <w:i/>
      </w:rPr>
    </w:lvl>
  </w:abstractNum>
  <w:abstractNum w:abstractNumId="110">
    <w:nsid w:val="72A213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1">
    <w:nsid w:val="72D11EFA"/>
    <w:multiLevelType w:val="singleLevel"/>
    <w:tmpl w:val="C2C69DE4"/>
    <w:lvl w:ilvl="0">
      <w:start w:val="1"/>
      <w:numFmt w:val="bullet"/>
      <w:lvlText w:val="-"/>
      <w:lvlJc w:val="left"/>
      <w:pPr>
        <w:tabs>
          <w:tab w:val="num" w:pos="360"/>
        </w:tabs>
        <w:ind w:left="360" w:hanging="360"/>
      </w:pPr>
      <w:rPr>
        <w:rFonts w:hint="default"/>
      </w:rPr>
    </w:lvl>
  </w:abstractNum>
  <w:abstractNum w:abstractNumId="112">
    <w:nsid w:val="74D73369"/>
    <w:multiLevelType w:val="singleLevel"/>
    <w:tmpl w:val="C2C69DE4"/>
    <w:lvl w:ilvl="0">
      <w:start w:val="1"/>
      <w:numFmt w:val="bullet"/>
      <w:lvlText w:val="-"/>
      <w:lvlJc w:val="left"/>
      <w:pPr>
        <w:tabs>
          <w:tab w:val="num" w:pos="360"/>
        </w:tabs>
        <w:ind w:left="360" w:hanging="360"/>
      </w:pPr>
      <w:rPr>
        <w:rFonts w:hint="default"/>
      </w:rPr>
    </w:lvl>
  </w:abstractNum>
  <w:abstractNum w:abstractNumId="113">
    <w:nsid w:val="76584E2D"/>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14">
    <w:nsid w:val="769049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5">
    <w:nsid w:val="769D275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16">
    <w:nsid w:val="77A70F9C"/>
    <w:multiLevelType w:val="singleLevel"/>
    <w:tmpl w:val="C2C69DE4"/>
    <w:lvl w:ilvl="0">
      <w:start w:val="1"/>
      <w:numFmt w:val="bullet"/>
      <w:lvlText w:val="-"/>
      <w:lvlJc w:val="left"/>
      <w:pPr>
        <w:tabs>
          <w:tab w:val="num" w:pos="360"/>
        </w:tabs>
        <w:ind w:left="360" w:hanging="360"/>
      </w:pPr>
      <w:rPr>
        <w:rFonts w:hint="default"/>
      </w:rPr>
    </w:lvl>
  </w:abstractNum>
  <w:abstractNum w:abstractNumId="117">
    <w:nsid w:val="78D437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8">
    <w:nsid w:val="7B1F2B2E"/>
    <w:multiLevelType w:val="singleLevel"/>
    <w:tmpl w:val="DEC6D296"/>
    <w:lvl w:ilvl="0">
      <w:start w:val="1"/>
      <w:numFmt w:val="decimal"/>
      <w:lvlText w:val="%1."/>
      <w:lvlJc w:val="left"/>
      <w:pPr>
        <w:tabs>
          <w:tab w:val="num" w:pos="360"/>
        </w:tabs>
        <w:ind w:left="360" w:hanging="360"/>
      </w:pPr>
      <w:rPr>
        <w:b/>
        <w:i/>
      </w:rPr>
    </w:lvl>
  </w:abstractNum>
  <w:abstractNum w:abstractNumId="119">
    <w:nsid w:val="7C132F4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20">
    <w:nsid w:val="7CB1676E"/>
    <w:multiLevelType w:val="singleLevel"/>
    <w:tmpl w:val="C2C69DE4"/>
    <w:lvl w:ilvl="0">
      <w:start w:val="1"/>
      <w:numFmt w:val="bullet"/>
      <w:lvlText w:val="-"/>
      <w:lvlJc w:val="left"/>
      <w:pPr>
        <w:tabs>
          <w:tab w:val="num" w:pos="360"/>
        </w:tabs>
        <w:ind w:left="360" w:hanging="360"/>
      </w:pPr>
      <w:rPr>
        <w:rFonts w:hint="default"/>
      </w:rPr>
    </w:lvl>
  </w:abstractNum>
  <w:abstractNum w:abstractNumId="121">
    <w:nsid w:val="7CD54B62"/>
    <w:multiLevelType w:val="singleLevel"/>
    <w:tmpl w:val="C9649900"/>
    <w:lvl w:ilvl="0">
      <w:start w:val="1"/>
      <w:numFmt w:val="bullet"/>
      <w:lvlText w:val=""/>
      <w:lvlJc w:val="left"/>
      <w:pPr>
        <w:tabs>
          <w:tab w:val="num" w:pos="360"/>
        </w:tabs>
        <w:ind w:left="360" w:hanging="360"/>
      </w:pPr>
      <w:rPr>
        <w:rFonts w:ascii="Wingdings" w:hAnsi="Wingdings" w:hint="default"/>
        <w:sz w:val="16"/>
      </w:rPr>
    </w:lvl>
  </w:abstractNum>
  <w:abstractNum w:abstractNumId="122">
    <w:nsid w:val="7CFA600E"/>
    <w:multiLevelType w:val="singleLevel"/>
    <w:tmpl w:val="DEC6D296"/>
    <w:lvl w:ilvl="0">
      <w:start w:val="1"/>
      <w:numFmt w:val="decimal"/>
      <w:lvlText w:val="%1."/>
      <w:lvlJc w:val="left"/>
      <w:pPr>
        <w:tabs>
          <w:tab w:val="num" w:pos="360"/>
        </w:tabs>
        <w:ind w:left="360" w:hanging="360"/>
      </w:pPr>
      <w:rPr>
        <w:b/>
        <w:i/>
      </w:rPr>
    </w:lvl>
  </w:abstractNum>
  <w:abstractNum w:abstractNumId="123">
    <w:nsid w:val="7E8F7A7A"/>
    <w:multiLevelType w:val="singleLevel"/>
    <w:tmpl w:val="DEC6D296"/>
    <w:lvl w:ilvl="0">
      <w:start w:val="1"/>
      <w:numFmt w:val="decimal"/>
      <w:lvlText w:val="%1."/>
      <w:lvlJc w:val="left"/>
      <w:pPr>
        <w:tabs>
          <w:tab w:val="num" w:pos="360"/>
        </w:tabs>
        <w:ind w:left="360" w:hanging="360"/>
      </w:pPr>
      <w:rPr>
        <w:b/>
        <w:i/>
      </w:rPr>
    </w:lvl>
  </w:abstractNum>
  <w:abstractNum w:abstractNumId="124">
    <w:nsid w:val="7F9714F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50"/>
  </w:num>
  <w:num w:numId="3">
    <w:abstractNumId w:val="91"/>
  </w:num>
  <w:num w:numId="4">
    <w:abstractNumId w:val="78"/>
  </w:num>
  <w:num w:numId="5">
    <w:abstractNumId w:val="67"/>
  </w:num>
  <w:num w:numId="6">
    <w:abstractNumId w:val="60"/>
  </w:num>
  <w:num w:numId="7">
    <w:abstractNumId w:val="4"/>
  </w:num>
  <w:num w:numId="8">
    <w:abstractNumId w:val="117"/>
  </w:num>
  <w:num w:numId="9">
    <w:abstractNumId w:val="100"/>
  </w:num>
  <w:num w:numId="10">
    <w:abstractNumId w:val="94"/>
  </w:num>
  <w:num w:numId="11">
    <w:abstractNumId w:val="40"/>
  </w:num>
  <w:num w:numId="12">
    <w:abstractNumId w:val="25"/>
  </w:num>
  <w:num w:numId="13">
    <w:abstractNumId w:val="103"/>
  </w:num>
  <w:num w:numId="14">
    <w:abstractNumId w:val="69"/>
  </w:num>
  <w:num w:numId="15">
    <w:abstractNumId w:val="28"/>
  </w:num>
  <w:num w:numId="16">
    <w:abstractNumId w:val="6"/>
  </w:num>
  <w:num w:numId="17">
    <w:abstractNumId w:val="106"/>
  </w:num>
  <w:num w:numId="18">
    <w:abstractNumId w:val="12"/>
  </w:num>
  <w:num w:numId="19">
    <w:abstractNumId w:val="92"/>
  </w:num>
  <w:num w:numId="20">
    <w:abstractNumId w:val="56"/>
  </w:num>
  <w:num w:numId="21">
    <w:abstractNumId w:val="61"/>
  </w:num>
  <w:num w:numId="22">
    <w:abstractNumId w:val="47"/>
  </w:num>
  <w:num w:numId="23">
    <w:abstractNumId w:val="62"/>
  </w:num>
  <w:num w:numId="24">
    <w:abstractNumId w:val="15"/>
  </w:num>
  <w:num w:numId="25">
    <w:abstractNumId w:val="71"/>
  </w:num>
  <w:num w:numId="26">
    <w:abstractNumId w:val="77"/>
  </w:num>
  <w:num w:numId="27">
    <w:abstractNumId w:val="114"/>
  </w:num>
  <w:num w:numId="28">
    <w:abstractNumId w:val="96"/>
  </w:num>
  <w:num w:numId="29">
    <w:abstractNumId w:val="34"/>
  </w:num>
  <w:num w:numId="30">
    <w:abstractNumId w:val="22"/>
  </w:num>
  <w:num w:numId="31">
    <w:abstractNumId w:val="85"/>
  </w:num>
  <w:num w:numId="32">
    <w:abstractNumId w:val="102"/>
  </w:num>
  <w:num w:numId="33">
    <w:abstractNumId w:val="72"/>
  </w:num>
  <w:num w:numId="34">
    <w:abstractNumId w:val="118"/>
  </w:num>
  <w:num w:numId="35">
    <w:abstractNumId w:val="70"/>
  </w:num>
  <w:num w:numId="36">
    <w:abstractNumId w:val="46"/>
  </w:num>
  <w:num w:numId="37">
    <w:abstractNumId w:val="119"/>
  </w:num>
  <w:num w:numId="38">
    <w:abstractNumId w:val="64"/>
  </w:num>
  <w:num w:numId="39">
    <w:abstractNumId w:val="44"/>
  </w:num>
  <w:num w:numId="40">
    <w:abstractNumId w:val="2"/>
  </w:num>
  <w:num w:numId="41">
    <w:abstractNumId w:val="88"/>
  </w:num>
  <w:num w:numId="42">
    <w:abstractNumId w:val="75"/>
  </w:num>
  <w:num w:numId="43">
    <w:abstractNumId w:val="108"/>
  </w:num>
  <w:num w:numId="44">
    <w:abstractNumId w:val="89"/>
  </w:num>
  <w:num w:numId="45">
    <w:abstractNumId w:val="20"/>
  </w:num>
  <w:num w:numId="46">
    <w:abstractNumId w:val="10"/>
  </w:num>
  <w:num w:numId="47">
    <w:abstractNumId w:val="95"/>
  </w:num>
  <w:num w:numId="48">
    <w:abstractNumId w:val="122"/>
  </w:num>
  <w:num w:numId="49">
    <w:abstractNumId w:val="99"/>
  </w:num>
  <w:num w:numId="50">
    <w:abstractNumId w:val="79"/>
  </w:num>
  <w:num w:numId="51">
    <w:abstractNumId w:val="45"/>
  </w:num>
  <w:num w:numId="52">
    <w:abstractNumId w:val="81"/>
  </w:num>
  <w:num w:numId="53">
    <w:abstractNumId w:val="110"/>
  </w:num>
  <w:num w:numId="54">
    <w:abstractNumId w:val="115"/>
  </w:num>
  <w:num w:numId="55">
    <w:abstractNumId w:val="101"/>
  </w:num>
  <w:num w:numId="56">
    <w:abstractNumId w:val="0"/>
  </w:num>
  <w:num w:numId="57">
    <w:abstractNumId w:val="39"/>
  </w:num>
  <w:num w:numId="58">
    <w:abstractNumId w:val="111"/>
  </w:num>
  <w:num w:numId="59">
    <w:abstractNumId w:val="121"/>
  </w:num>
  <w:num w:numId="60">
    <w:abstractNumId w:val="54"/>
  </w:num>
  <w:num w:numId="61">
    <w:abstractNumId w:val="87"/>
  </w:num>
  <w:num w:numId="62">
    <w:abstractNumId w:val="21"/>
  </w:num>
  <w:num w:numId="63">
    <w:abstractNumId w:val="76"/>
  </w:num>
  <w:num w:numId="64">
    <w:abstractNumId w:val="30"/>
  </w:num>
  <w:num w:numId="65">
    <w:abstractNumId w:val="18"/>
  </w:num>
  <w:num w:numId="66">
    <w:abstractNumId w:val="58"/>
  </w:num>
  <w:num w:numId="67">
    <w:abstractNumId w:val="80"/>
  </w:num>
  <w:num w:numId="68">
    <w:abstractNumId w:val="107"/>
  </w:num>
  <w:num w:numId="69">
    <w:abstractNumId w:val="59"/>
  </w:num>
  <w:num w:numId="70">
    <w:abstractNumId w:val="32"/>
  </w:num>
  <w:num w:numId="71">
    <w:abstractNumId w:val="90"/>
  </w:num>
  <w:num w:numId="72">
    <w:abstractNumId w:val="113"/>
  </w:num>
  <w:num w:numId="73">
    <w:abstractNumId w:val="41"/>
  </w:num>
  <w:num w:numId="74">
    <w:abstractNumId w:val="38"/>
  </w:num>
  <w:num w:numId="75">
    <w:abstractNumId w:val="42"/>
  </w:num>
  <w:num w:numId="76">
    <w:abstractNumId w:val="13"/>
  </w:num>
  <w:num w:numId="77">
    <w:abstractNumId w:val="55"/>
  </w:num>
  <w:num w:numId="78">
    <w:abstractNumId w:val="65"/>
  </w:num>
  <w:num w:numId="79">
    <w:abstractNumId w:val="105"/>
  </w:num>
  <w:num w:numId="80">
    <w:abstractNumId w:val="5"/>
  </w:num>
  <w:num w:numId="81">
    <w:abstractNumId w:val="33"/>
  </w:num>
  <w:num w:numId="82">
    <w:abstractNumId w:val="3"/>
  </w:num>
  <w:num w:numId="83">
    <w:abstractNumId w:val="116"/>
  </w:num>
  <w:num w:numId="84">
    <w:abstractNumId w:val="112"/>
  </w:num>
  <w:num w:numId="85">
    <w:abstractNumId w:val="1"/>
  </w:num>
  <w:num w:numId="86">
    <w:abstractNumId w:val="53"/>
  </w:num>
  <w:num w:numId="87">
    <w:abstractNumId w:val="83"/>
  </w:num>
  <w:num w:numId="88">
    <w:abstractNumId w:val="35"/>
  </w:num>
  <w:num w:numId="89">
    <w:abstractNumId w:val="63"/>
  </w:num>
  <w:num w:numId="90">
    <w:abstractNumId w:val="23"/>
  </w:num>
  <w:num w:numId="91">
    <w:abstractNumId w:val="14"/>
  </w:num>
  <w:num w:numId="92">
    <w:abstractNumId w:val="9"/>
  </w:num>
  <w:num w:numId="93">
    <w:abstractNumId w:val="74"/>
  </w:num>
  <w:num w:numId="94">
    <w:abstractNumId w:val="124"/>
  </w:num>
  <w:num w:numId="95">
    <w:abstractNumId w:val="7"/>
  </w:num>
  <w:num w:numId="96">
    <w:abstractNumId w:val="31"/>
  </w:num>
  <w:num w:numId="97">
    <w:abstractNumId w:val="27"/>
  </w:num>
  <w:num w:numId="98">
    <w:abstractNumId w:val="11"/>
  </w:num>
  <w:num w:numId="99">
    <w:abstractNumId w:val="82"/>
  </w:num>
  <w:num w:numId="100">
    <w:abstractNumId w:val="98"/>
  </w:num>
  <w:num w:numId="101">
    <w:abstractNumId w:val="97"/>
  </w:num>
  <w:num w:numId="102">
    <w:abstractNumId w:val="120"/>
  </w:num>
  <w:num w:numId="103">
    <w:abstractNumId w:val="37"/>
  </w:num>
  <w:num w:numId="104">
    <w:abstractNumId w:val="49"/>
  </w:num>
  <w:num w:numId="105">
    <w:abstractNumId w:val="123"/>
  </w:num>
  <w:num w:numId="106">
    <w:abstractNumId w:val="93"/>
  </w:num>
  <w:num w:numId="107">
    <w:abstractNumId w:val="109"/>
  </w:num>
  <w:num w:numId="108">
    <w:abstractNumId w:val="17"/>
  </w:num>
  <w:num w:numId="109">
    <w:abstractNumId w:val="68"/>
  </w:num>
  <w:num w:numId="110">
    <w:abstractNumId w:val="73"/>
  </w:num>
  <w:num w:numId="111">
    <w:abstractNumId w:val="66"/>
  </w:num>
  <w:num w:numId="112">
    <w:abstractNumId w:val="86"/>
  </w:num>
  <w:num w:numId="113">
    <w:abstractNumId w:val="24"/>
  </w:num>
  <w:num w:numId="114">
    <w:abstractNumId w:val="51"/>
  </w:num>
  <w:num w:numId="115">
    <w:abstractNumId w:val="19"/>
  </w:num>
  <w:num w:numId="116">
    <w:abstractNumId w:val="29"/>
  </w:num>
  <w:num w:numId="117">
    <w:abstractNumId w:val="8"/>
  </w:num>
  <w:num w:numId="118">
    <w:abstractNumId w:val="26"/>
  </w:num>
  <w:num w:numId="119">
    <w:abstractNumId w:val="104"/>
  </w:num>
  <w:num w:numId="120">
    <w:abstractNumId w:val="43"/>
  </w:num>
  <w:num w:numId="121">
    <w:abstractNumId w:val="84"/>
  </w:num>
  <w:num w:numId="122">
    <w:abstractNumId w:val="16"/>
  </w:num>
  <w:num w:numId="123">
    <w:abstractNumId w:val="48"/>
  </w:num>
  <w:num w:numId="124">
    <w:abstractNumId w:val="52"/>
  </w:num>
  <w:num w:numId="125">
    <w:abstractNumId w:val="57"/>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62E"/>
    <w:rsid w:val="00335C85"/>
    <w:rsid w:val="0039262E"/>
    <w:rsid w:val="00552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11" fillcolor="white">
      <v:fill color="white"/>
      <o:colormru v:ext="edit" colors="#eaeaea,#ddd"/>
      <o:colormenu v:ext="edit" fillcolor="none" strokecolor="none"/>
    </o:shapedefaults>
    <o:shapelayout v:ext="edit">
      <o:idmap v:ext="edit" data="1,2,3"/>
      <o:rules v:ext="edit">
        <o:r id="V:Rule1" type="arc" idref="#_x0000_s1618"/>
        <o:r id="V:Rule2" type="arc" idref="#_x0000_s1619"/>
        <o:r id="V:Rule3" type="arc" idref="#_x0000_s1620"/>
        <o:r id="V:Rule4" type="arc" idref="#_x0000_s1625"/>
        <o:r id="V:Rule5" type="arc" idref="#_x0000_s1626"/>
        <o:r id="V:Rule6" type="arc" idref="#_x0000_s1627"/>
        <o:r id="V:Rule7" type="arc" idref="#_x0000_s1643"/>
        <o:r id="V:Rule8" type="arc" idref="#_x0000_s1644"/>
        <o:r id="V:Rule9" type="arc" idref="#_x0000_s1645"/>
        <o:r id="V:Rule10" type="arc" idref="#_x0000_s1651"/>
        <o:r id="V:Rule11" type="arc" idref="#_x0000_s1652"/>
        <o:r id="V:Rule12" type="arc" idref="#_x0000_s1653"/>
        <o:r id="V:Rule13" type="arc" idref="#_x0000_s1667"/>
        <o:r id="V:Rule14" type="arc" idref="#_x0000_s1668"/>
        <o:r id="V:Rule15" type="arc" idref="#_x0000_s1669"/>
        <o:r id="V:Rule16" type="arc" idref="#_x0000_s1675"/>
        <o:r id="V:Rule17" type="arc" idref="#_x0000_s1676"/>
        <o:r id="V:Rule18" type="arc" idref="#_x0000_s1677"/>
        <o:r id="V:Rule19" type="arc" idref="#_x0000_s1772"/>
        <o:r id="V:Rule20" type="arc" idref="#_x0000_s1773"/>
        <o:r id="V:Rule21" type="arc" idref="#_x0000_s1774"/>
        <o:r id="V:Rule22" type="arc" idref="#_x0000_s1776"/>
        <o:r id="V:Rule23" type="arc" idref="#_x0000_s1777"/>
        <o:r id="V:Rule24" type="arc" idref="#_x0000_s1778"/>
        <o:r id="V:Rule25" type="arc" idref="#_x0000_s1780"/>
        <o:r id="V:Rule26" type="arc" idref="#_x0000_s1781"/>
        <o:r id="V:Rule27" type="arc" idref="#_x0000_s1782"/>
        <o:r id="V:Rule28" type="arc" idref="#_x0000_s1790"/>
        <o:r id="V:Rule29" type="arc" idref="#_x0000_s1791"/>
        <o:r id="V:Rule30" type="arc" idref="#_x0000_s1792"/>
        <o:r id="V:Rule31" type="arc" idref="#_x0000_s1794"/>
        <o:r id="V:Rule32" type="arc" idref="#_x0000_s1795"/>
        <o:r id="V:Rule33" type="arc" idref="#_x0000_s1796"/>
        <o:r id="V:Rule34" type="arc" idref="#_x0000_s1798"/>
        <o:r id="V:Rule35" type="arc" idref="#_x0000_s1799"/>
        <o:r id="V:Rule36" type="arc" idref="#_x0000_s1800"/>
        <o:r id="V:Rule37" type="arc" idref="#_x0000_s1826"/>
        <o:r id="V:Rule38" type="arc" idref="#_x0000_s1827"/>
        <o:r id="V:Rule39" type="arc" idref="#_x0000_s1828"/>
        <o:r id="V:Rule40" type="arc" idref="#_x0000_s1830"/>
        <o:r id="V:Rule41" type="arc" idref="#_x0000_s1831"/>
        <o:r id="V:Rule42" type="arc" idref="#_x0000_s1832"/>
        <o:r id="V:Rule43" type="arc" idref="#_x0000_s1834"/>
        <o:r id="V:Rule44" type="arc" idref="#_x0000_s1835"/>
        <o:r id="V:Rule45" type="arc" idref="#_x0000_s1836"/>
        <o:r id="V:Rule46" type="arc" idref="#_x0000_s1843"/>
        <o:r id="V:Rule47" type="arc" idref="#_x0000_s1844"/>
        <o:r id="V:Rule48" type="arc" idref="#_x0000_s1845"/>
        <o:r id="V:Rule49" type="arc" idref="#_x0000_s1846"/>
        <o:r id="V:Rule50" type="arc" idref="#_x0000_s1847"/>
        <o:r id="V:Rule51" type="arc" idref="#_x0000_s1848"/>
        <o:r id="V:Rule52" type="arc" idref="#_x0000_s1849"/>
        <o:r id="V:Rule53" type="arc" idref="#_x0000_s1850"/>
        <o:r id="V:Rule54" type="arc" idref="#_x0000_s1851"/>
        <o:r id="V:Rule55" type="arc" idref="#_x0000_s1878"/>
        <o:r id="V:Rule56" type="arc" idref="#_x0000_s1879"/>
        <o:r id="V:Rule57" type="arc" idref="#_x0000_s1880"/>
        <o:r id="V:Rule58" type="arc" idref="#_x0000_s1882"/>
        <o:r id="V:Rule59" type="arc" idref="#_x0000_s1883"/>
        <o:r id="V:Rule60" type="arc" idref="#_x0000_s1884"/>
        <o:r id="V:Rule61" type="arc" idref="#_x0000_s1886"/>
        <o:r id="V:Rule62" type="arc" idref="#_x0000_s1887"/>
        <o:r id="V:Rule63" type="arc" idref="#_x0000_s1888"/>
        <o:r id="V:Rule64" type="arc" idref="#_x0000_s1895"/>
        <o:r id="V:Rule65" type="arc" idref="#_x0000_s1896"/>
        <o:r id="V:Rule66" type="arc" idref="#_x0000_s1897"/>
        <o:r id="V:Rule67" type="arc" idref="#_x0000_s1898"/>
        <o:r id="V:Rule68" type="arc" idref="#_x0000_s1899"/>
        <o:r id="V:Rule69" type="arc" idref="#_x0000_s1900"/>
        <o:r id="V:Rule70" type="arc" idref="#_x0000_s1901"/>
        <o:r id="V:Rule71" type="arc" idref="#_x0000_s1902"/>
        <o:r id="V:Rule72" type="arc" idref="#_x0000_s1903"/>
        <o:r id="V:Rule73" type="arc" idref="#_x0000_s1932"/>
        <o:r id="V:Rule74" type="arc" idref="#_x0000_s1933"/>
        <o:r id="V:Rule75" type="arc" idref="#_x0000_s1934"/>
        <o:r id="V:Rule76" type="arc" idref="#_x0000_s1936"/>
        <o:r id="V:Rule77" type="arc" idref="#_x0000_s1937"/>
        <o:r id="V:Rule78" type="arc" idref="#_x0000_s1938"/>
        <o:r id="V:Rule79" type="arc" idref="#_x0000_s1940"/>
        <o:r id="V:Rule80" type="arc" idref="#_x0000_s1941"/>
        <o:r id="V:Rule81" type="arc" idref="#_x0000_s1942"/>
        <o:r id="V:Rule82" type="arc" idref="#_x0000_s1949"/>
        <o:r id="V:Rule83" type="arc" idref="#_x0000_s1950"/>
        <o:r id="V:Rule84" type="arc" idref="#_x0000_s1951"/>
        <o:r id="V:Rule85" type="arc" idref="#_x0000_s1952"/>
        <o:r id="V:Rule86" type="arc" idref="#_x0000_s1953"/>
        <o:r id="V:Rule87" type="arc" idref="#_x0000_s1954"/>
        <o:r id="V:Rule88" type="arc" idref="#_x0000_s1955"/>
        <o:r id="V:Rule89" type="arc" idref="#_x0000_s1956"/>
        <o:r id="V:Rule90" type="arc" idref="#_x0000_s1957"/>
        <o:r id="V:Rule91" type="arc" idref="#_x0000_s1993"/>
        <o:r id="V:Rule92" type="arc" idref="#_x0000_s1994"/>
        <o:r id="V:Rule93" type="arc" idref="#_x0000_s1995"/>
        <o:r id="V:Rule94" type="arc" idref="#_x0000_s1997"/>
        <o:r id="V:Rule95" type="arc" idref="#_x0000_s1998"/>
        <o:r id="V:Rule96" type="arc" idref="#_x0000_s1999"/>
        <o:r id="V:Rule97" type="arc" idref="#_x0000_s2001"/>
        <o:r id="V:Rule98" type="arc" idref="#_x0000_s2002"/>
        <o:r id="V:Rule99" type="arc" idref="#_x0000_s2003"/>
        <o:r id="V:Rule100" type="arc" idref="#_x0000_s2011"/>
        <o:r id="V:Rule101" type="arc" idref="#_x0000_s2012"/>
        <o:r id="V:Rule102" type="arc" idref="#_x0000_s2013"/>
        <o:r id="V:Rule103" type="arc" idref="#_x0000_s2015"/>
        <o:r id="V:Rule104" type="arc" idref="#_x0000_s2016"/>
        <o:r id="V:Rule105" type="arc" idref="#_x0000_s2017"/>
        <o:r id="V:Rule106" type="arc" idref="#_x0000_s2019"/>
        <o:r id="V:Rule107" type="arc" idref="#_x0000_s2020"/>
        <o:r id="V:Rule108" type="arc" idref="#_x0000_s2021"/>
        <o:r id="V:Rule109" type="arc" idref="#_x0000_s2116"/>
        <o:r id="V:Rule110" type="arc" idref="#_x0000_s2117"/>
        <o:r id="V:Rule111" type="arc" idref="#_x0000_s2118"/>
        <o:r id="V:Rule112" type="arc" idref="#_x0000_s2119"/>
        <o:r id="V:Rule113" type="arc" idref="#_x0000_s2120"/>
        <o:r id="V:Rule114" type="arc" idref="#_x0000_s2121"/>
        <o:r id="V:Rule115" type="arc" idref="#_x0000_s2122"/>
        <o:r id="V:Rule116" type="arc" idref="#_x0000_s2123"/>
        <o:r id="V:Rule117" type="arc" idref="#_x0000_s2124"/>
        <o:r id="V:Rule118" type="arc" idref="#_x0000_s2130"/>
        <o:r id="V:Rule119" type="arc" idref="#_x0000_s2131"/>
        <o:r id="V:Rule120" type="arc" idref="#_x0000_s2132"/>
        <o:r id="V:Rule121" type="arc" idref="#_x0000_s2133"/>
        <o:r id="V:Rule122" type="arc" idref="#_x0000_s2134"/>
        <o:r id="V:Rule123" type="arc" idref="#_x0000_s2135"/>
        <o:r id="V:Rule124" type="arc" idref="#_x0000_s2136"/>
        <o:r id="V:Rule125" type="arc" idref="#_x0000_s2137"/>
        <o:r id="V:Rule126" type="arc" idref="#_x0000_s2138"/>
        <o:r id="V:Rule127" type="arc" idref="#_x0000_s2215"/>
        <o:r id="V:Rule128" type="arc" idref="#_x0000_s2216"/>
        <o:r id="V:Rule129" type="arc" idref="#_x0000_s2241"/>
        <o:r id="V:Rule130" type="arc" idref="#_x0000_s2242"/>
        <o:r id="V:Rule131" type="arc" idref="#_x0000_s2243"/>
        <o:r id="V:Rule132" type="arc" idref="#_x0000_s2233"/>
        <o:r id="V:Rule133" type="arc" idref="#_x0000_s2234"/>
        <o:r id="V:Rule134" type="arc" idref="#_x0000_s2235"/>
        <o:r id="V:Rule135" type="arc" idref="#_x0000_s2281"/>
        <o:r id="V:Rule136" type="arc" idref="#_x0000_s2282"/>
        <o:r id="V:Rule137" type="arc" idref="#_x0000_s2283"/>
        <o:r id="V:Rule138" type="arc" idref="#_x0000_s2288"/>
        <o:r id="V:Rule139" type="arc" idref="#_x0000_s2289"/>
        <o:r id="V:Rule140" type="arc" idref="#_x0000_s2290"/>
        <o:r id="V:Rule141" type="arc" idref="#_x0000_s2384"/>
        <o:r id="V:Rule142" type="arc" idref="#_x0000_s2385"/>
        <o:r id="V:Rule143" type="arc" idref="#_x0000_s2386"/>
        <o:r id="V:Rule144" type="arc" idref="#_x0000_s2388"/>
        <o:r id="V:Rule145" type="arc" idref="#_x0000_s2389"/>
        <o:r id="V:Rule146" type="arc" idref="#_x0000_s2390"/>
        <o:r id="V:Rule147" type="arc" idref="#_x0000_s2392"/>
        <o:r id="V:Rule148" type="arc" idref="#_x0000_s2393"/>
        <o:r id="V:Rule149" type="arc" idref="#_x0000_s2394"/>
        <o:r id="V:Rule150" type="arc" idref="#_x0000_s2401"/>
        <o:r id="V:Rule151" type="arc" idref="#_x0000_s2402"/>
        <o:r id="V:Rule152" type="arc" idref="#_x0000_s2403"/>
        <o:r id="V:Rule153" type="arc" idref="#_x0000_s2404"/>
        <o:r id="V:Rule154" type="arc" idref="#_x0000_s2405"/>
        <o:r id="V:Rule155" type="arc" idref="#_x0000_s2406"/>
        <o:r id="V:Rule156" type="arc" idref="#_x0000_s2407"/>
        <o:r id="V:Rule157" type="arc" idref="#_x0000_s2408"/>
        <o:r id="V:Rule158" type="arc" idref="#_x0000_s2409"/>
        <o:r id="V:Rule159" type="arc" idref="#_x0000_s2479"/>
        <o:r id="V:Rule160" type="arc" idref="#_x0000_s2480"/>
        <o:r id="V:Rule161" type="arc" idref="#_x0000_s2481"/>
        <o:r id="V:Rule162" type="arc" idref="#_x0000_s2483"/>
        <o:r id="V:Rule163" type="arc" idref="#_x0000_s2484"/>
        <o:r id="V:Rule164" type="arc" idref="#_x0000_s2485"/>
        <o:r id="V:Rule165" type="arc" idref="#_x0000_s2487"/>
        <o:r id="V:Rule166" type="arc" idref="#_x0000_s2488"/>
        <o:r id="V:Rule167" type="arc" idref="#_x0000_s2489"/>
        <o:r id="V:Rule168" type="arc" idref="#_x0000_s2496"/>
        <o:r id="V:Rule169" type="arc" idref="#_x0000_s2497"/>
        <o:r id="V:Rule170" type="arc" idref="#_x0000_s2498"/>
        <o:r id="V:Rule171" type="arc" idref="#_x0000_s2499"/>
        <o:r id="V:Rule172" type="arc" idref="#_x0000_s2500"/>
        <o:r id="V:Rule173" type="arc" idref="#_x0000_s2501"/>
        <o:r id="V:Rule174" type="arc" idref="#_x0000_s2502"/>
        <o:r id="V:Rule175" type="arc" idref="#_x0000_s2503"/>
        <o:r id="V:Rule176" type="arc" idref="#_x0000_s2504"/>
        <o:r id="V:Rule177" type="arc" idref="#_x0000_s2619"/>
        <o:r id="V:Rule178" type="arc" idref="#_x0000_s2620"/>
        <o:r id="V:Rule179" type="arc" idref="#_x0000_s2621"/>
        <o:r id="V:Rule180" type="arc" idref="#_x0000_s2626"/>
        <o:r id="V:Rule181" type="arc" idref="#_x0000_s2627"/>
        <o:r id="V:Rule182" type="arc" idref="#_x0000_s2628"/>
        <o:r id="V:Rule183" type="arc" idref="#_x0000_s2662"/>
        <o:r id="V:Rule184" type="arc" idref="#_x0000_s2663"/>
        <o:r id="V:Rule185" type="arc" idref="#_x0000_s2664"/>
        <o:r id="V:Rule186" type="arc" idref="#_x0000_s2669"/>
        <o:r id="V:Rule187" type="arc" idref="#_x0000_s2670"/>
        <o:r id="V:Rule188" type="arc" idref="#_x0000_s2671"/>
        <o:r id="V:Rule189" type="arc" idref="#_x0000_s2746"/>
        <o:r id="V:Rule190" type="arc" idref="#_x0000_s2747"/>
        <o:r id="V:Rule191" type="arc" idref="#_x0000_s2748"/>
        <o:r id="V:Rule192" type="arc" idref="#_x0000_s2749"/>
        <o:r id="V:Rule193" type="arc" idref="#_x0000_s2750"/>
        <o:r id="V:Rule194" type="arc" idref="#_x0000_s2751"/>
        <o:r id="V:Rule195" type="arc" idref="#_x0000_s2752"/>
        <o:r id="V:Rule196" type="arc" idref="#_x0000_s2753"/>
        <o:r id="V:Rule197" type="arc" idref="#_x0000_s2754"/>
        <o:r id="V:Rule198" type="arc" idref="#_x0000_s2760"/>
        <o:r id="V:Rule199" type="arc" idref="#_x0000_s2761"/>
        <o:r id="V:Rule200" type="arc" idref="#_x0000_s2762"/>
        <o:r id="V:Rule201" type="arc" idref="#_x0000_s2763"/>
        <o:r id="V:Rule202" type="arc" idref="#_x0000_s2764"/>
        <o:r id="V:Rule203" type="arc" idref="#_x0000_s2765"/>
        <o:r id="V:Rule204" type="arc" idref="#_x0000_s2766"/>
        <o:r id="V:Rule205" type="arc" idref="#_x0000_s2767"/>
        <o:r id="V:Rule206" type="arc" idref="#_x0000_s2768"/>
        <o:r id="V:Rule207" type="arc" idref="#_x0000_s2854"/>
        <o:r id="V:Rule208" type="arc" idref="#_x0000_s2855"/>
        <o:r id="V:Rule209" type="arc" idref="#_x0000_s2848"/>
        <o:r id="V:Rule210" type="arc" idref="#_x0000_s2847"/>
        <o:r id="V:Rule211" type="arc" idref="#_x0000_s2846"/>
        <o:r id="V:Rule212" type="arc" idref="#_x0000_s2950"/>
        <o:r id="V:Rule213" type="arc" idref="#_x0000_s2951"/>
        <o:r id="V:Rule214" type="arc" idref="#_x0000_s2962"/>
        <o:r id="V:Rule215" type="arc" idref="#_x0000_s3025"/>
        <o:r id="V:Rule216" type="arc" idref="#_x0000_s3026"/>
        <o:r id="V:Rule217" type="arc" idref="#_x0000_s3027"/>
        <o:r id="V:Rule218" type="arc" idref="#_x0000_s3029"/>
        <o:r id="V:Rule219" type="arc" idref="#_x0000_s3030"/>
        <o:r id="V:Rule220" type="arc" idref="#_x0000_s3031"/>
        <o:r id="V:Rule221" type="arc" idref="#_x0000_s3033"/>
        <o:r id="V:Rule222" type="arc" idref="#_x0000_s3034"/>
        <o:r id="V:Rule223" type="arc" idref="#_x0000_s3035"/>
        <o:r id="V:Rule224" type="arc" idref="#_x0000_s3043"/>
        <o:r id="V:Rule225" type="arc" idref="#_x0000_s3044"/>
        <o:r id="V:Rule226" type="arc" idref="#_x0000_s3045"/>
        <o:r id="V:Rule227" type="arc" idref="#_x0000_s3047"/>
        <o:r id="V:Rule228" type="arc" idref="#_x0000_s3048"/>
        <o:r id="V:Rule229" type="arc" idref="#_x0000_s3049"/>
        <o:r id="V:Rule230" type="arc" idref="#_x0000_s3051"/>
        <o:r id="V:Rule231" type="arc" idref="#_x0000_s3052"/>
        <o:r id="V:Rule232" type="arc" idref="#_x0000_s3053"/>
        <o:r id="V:Rule233" type="arc" idref="#_x0000_s3294"/>
        <o:r id="V:Rule234" type="arc" idref="#_x0000_s3295"/>
        <o:r id="V:Rule235" type="arc" idref="#_x0000_s3296"/>
        <o:r id="V:Rule236" type="arc" idref="#_x0000_s3299"/>
        <o:r id="V:Rule237" type="arc" idref="#_x0000_s3300"/>
        <o:r id="V:Rule238" type="arc" idref="#_x0000_s3301"/>
        <o:r id="V:Rule239" type="arc" idref="#_x0000_s1095"/>
        <o:r id="V:Rule240" type="arc" idref="#_x0000_s1096"/>
        <o:r id="V:Rule241" type="arc" idref="#_x0000_s1097"/>
        <o:r id="V:Rule242" type="arc" idref="#_x0000_s1100"/>
        <o:r id="V:Rule243" type="arc" idref="#_x0000_s1101"/>
        <o:r id="V:Rule244" type="arc" idref="#_x0000_s1102"/>
        <o:r id="V:Rule245" type="arc" idref="#_x0000_s1104"/>
        <o:r id="V:Rule246" type="arc" idref="#_x0000_s1105"/>
        <o:r id="V:Rule247" type="arc" idref="#_x0000_s1106"/>
        <o:r id="V:Rule248" type="arc" idref="#_x0000_s1138"/>
        <o:r id="V:Rule249" type="arc" idref="#_x0000_s1139"/>
        <o:r id="V:Rule250" type="arc" idref="#_x0000_s1140"/>
        <o:r id="V:Rule251" type="arc" idref="#_x0000_s1142"/>
        <o:r id="V:Rule252" type="arc" idref="#_x0000_s1143"/>
        <o:r id="V:Rule253" type="arc" idref="#_x0000_s1144"/>
        <o:r id="V:Rule254" type="arc" idref="#_x0000_s1146"/>
        <o:r id="V:Rule255" type="arc" idref="#_x0000_s1147"/>
        <o:r id="V:Rule256" type="arc" idref="#_x0000_s1148"/>
        <o:r id="V:Rule257" type="arc" idref="#_x0000_s1239"/>
        <o:r id="V:Rule258" type="arc" idref="#_x0000_s1240"/>
        <o:r id="V:Rule259" type="arc" idref="#_x0000_s1241"/>
        <o:r id="V:Rule260" type="arc" idref="#_x0000_s1243"/>
        <o:r id="V:Rule261" type="arc" idref="#_x0000_s1244"/>
        <o:r id="V:Rule262" type="arc" idref="#_x0000_s1245"/>
        <o:r id="V:Rule263" type="arc" idref="#_x0000_s1247"/>
        <o:r id="V:Rule264" type="arc" idref="#_x0000_s1248"/>
        <o:r id="V:Rule265" type="arc" idref="#_x0000_s1249"/>
        <o:r id="V:Rule266" type="arc" idref="#_x0000_s1257"/>
        <o:r id="V:Rule267" type="arc" idref="#_x0000_s1258"/>
        <o:r id="V:Rule268" type="arc" idref="#_x0000_s1259"/>
        <o:r id="V:Rule269" type="arc" idref="#_x0000_s1261"/>
        <o:r id="V:Rule270" type="arc" idref="#_x0000_s1262"/>
        <o:r id="V:Rule271" type="arc" idref="#_x0000_s1263"/>
        <o:r id="V:Rule272" type="arc" idref="#_x0000_s1265"/>
        <o:r id="V:Rule273" type="arc" idref="#_x0000_s1266"/>
        <o:r id="V:Rule274" type="arc" idref="#_x0000_s1267"/>
      </o:rules>
      <o:regrouptable v:ext="edit">
        <o:entry new="1" old="0"/>
        <o:entry new="2" old="0"/>
        <o:entry new="3" old="0"/>
        <o:entry new="4" old="0"/>
        <o:entry new="5" old="0"/>
        <o:entry new="6" old="0"/>
        <o:entry new="7" old="0"/>
        <o:entry new="8" old="0"/>
        <o:entry new="9" old="0"/>
        <o:entry new="10" old="0"/>
        <o:entry new="11" old="10"/>
        <o:entry new="12" old="10"/>
        <o:entry new="13" old="12"/>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40"/>
        <o:entry new="42" old="40"/>
        <o:entry new="43" old="40"/>
        <o:entry new="44" old="40"/>
        <o:entry new="45" old="40"/>
        <o:entry new="46" old="40"/>
        <o:entry new="47" old="40"/>
        <o:entry new="48" old="42"/>
        <o:entry new="49" old="42"/>
        <o:entry new="50" old="42"/>
        <o:entry new="51" old="42"/>
        <o:entry new="52" old="0"/>
        <o:entry new="53" old="0"/>
        <o:entry new="54" old="0"/>
        <o:entry new="55" old="0"/>
        <o:entry new="56" old="55"/>
        <o:entry new="57" old="0"/>
        <o:entry new="58" old="0"/>
        <o:entry new="59" old="0"/>
        <o:entry new="60" old="59"/>
        <o:entry new="61" old="0"/>
        <o:entry new="62" old="0"/>
        <o:entry new="63" old="0"/>
        <o:entry new="64" old="0"/>
        <o:entry new="65" old="0"/>
        <o:entry new="66" old="65"/>
        <o:entry new="67" old="0"/>
        <o:entry new="68" old="0"/>
        <o:entry new="69" old="68"/>
        <o:entry new="70" old="68"/>
        <o:entry new="71" old="0"/>
        <o:entry new="72" old="0"/>
        <o:entry new="73" old="0"/>
        <o:entry new="74" old="73"/>
        <o:entry new="75" old="73"/>
        <o:entry new="76" old="73"/>
        <o:entry new="77" old="73"/>
        <o:entry new="78" old="0"/>
        <o:entry new="79" old="0"/>
        <o:entry new="80" old="0"/>
        <o:entry new="81" old="80"/>
        <o:entry new="82" old="80"/>
        <o:entry new="83" old="80"/>
        <o:entry new="84" old="80"/>
        <o:entry new="85" old="80"/>
        <o:entry new="86" old="80"/>
        <o:entry new="87" old="80"/>
        <o:entry new="88" old="0"/>
        <o:entry new="89" old="0"/>
        <o:entry new="90" old="0"/>
        <o:entry new="91" old="90"/>
        <o:entry new="92" old="0"/>
        <o:entry new="93" old="0"/>
        <o:entry new="94" old="0"/>
        <o:entry new="95" old="94"/>
        <o:entry new="96" old="0"/>
        <o:entry new="97" old="0"/>
        <o:entry new="98" old="0"/>
        <o:entry new="99" old="0"/>
        <o:entry new="100" old="99"/>
        <o:entry new="101" old="0"/>
        <o:entry new="102" old="0"/>
        <o:entry new="103" old="0"/>
        <o:entry new="104" old="0"/>
        <o:entry new="105" old="0"/>
        <o:entry new="106" old="104"/>
        <o:entry new="107" old="104"/>
        <o:entry new="108" old="0"/>
        <o:entry new="109" old="0"/>
        <o:entry new="110" old="0"/>
        <o:entry new="111" old="0"/>
        <o:entry new="112" old="0"/>
        <o:entry new="113" old="0"/>
        <o:entry new="114" old="0"/>
        <o:entry new="115" old="0"/>
        <o:entry new="116" old="0"/>
      </o:regrouptable>
    </o:shapelayout>
  </w:shapeDefaults>
  <w:decimalSymbol w:val=","/>
  <w:listSeparator w:val=";"/>
  <w15:chartTrackingRefBased/>
  <w15:docId w15:val="{3805389D-7EF0-47C6-8EB7-169E44C8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180" w:after="120"/>
      <w:ind w:firstLine="1134"/>
      <w:outlineLvl w:val="0"/>
    </w:pPr>
    <w:rPr>
      <w:rFonts w:ascii="Impact" w:hAnsi="Impact"/>
      <w:i/>
      <w:kern w:val="28"/>
      <w:sz w:val="30"/>
      <w:u w:val="words"/>
    </w:rPr>
  </w:style>
  <w:style w:type="paragraph" w:styleId="2">
    <w:name w:val="heading 2"/>
    <w:basedOn w:val="a"/>
    <w:next w:val="a"/>
    <w:qFormat/>
    <w:pPr>
      <w:keepNext/>
      <w:spacing w:before="120" w:after="60"/>
      <w:ind w:left="1134"/>
      <w:jc w:val="both"/>
      <w:outlineLvl w:val="1"/>
    </w:pPr>
    <w:rPr>
      <w:rFonts w:ascii="Arial" w:hAnsi="Arial"/>
      <w:b/>
      <w:i/>
      <w:sz w:val="24"/>
      <w:u w:val="words"/>
    </w:rPr>
  </w:style>
  <w:style w:type="paragraph" w:styleId="3">
    <w:name w:val="heading 3"/>
    <w:basedOn w:val="a"/>
    <w:next w:val="a"/>
    <w:qFormat/>
    <w:pPr>
      <w:keepNext/>
      <w:spacing w:before="120" w:after="120"/>
      <w:ind w:left="1134"/>
      <w:jc w:val="both"/>
      <w:outlineLvl w:val="2"/>
    </w:pPr>
    <w:rPr>
      <w:rFonts w:ascii="Impact" w:hAnsi="Impact"/>
      <w:i/>
    </w:rPr>
  </w:style>
  <w:style w:type="paragraph" w:styleId="4">
    <w:name w:val="heading 4"/>
    <w:basedOn w:val="a"/>
    <w:next w:val="a"/>
    <w:qFormat/>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style>
  <w:style w:type="paragraph" w:styleId="a4">
    <w:name w:val="Body Text Indent"/>
    <w:basedOn w:val="a"/>
    <w:semiHidden/>
    <w:pPr>
      <w:ind w:firstLine="284"/>
      <w:jc w:val="both"/>
    </w:pPr>
    <w:rPr>
      <w:i/>
    </w:rPr>
  </w:style>
  <w:style w:type="paragraph" w:styleId="a5">
    <w:name w:val="header"/>
    <w:basedOn w:val="a"/>
    <w:semiHidden/>
    <w:pPr>
      <w:tabs>
        <w:tab w:val="center" w:pos="4153"/>
        <w:tab w:val="right" w:pos="8306"/>
      </w:tabs>
    </w:pPr>
  </w:style>
  <w:style w:type="character" w:styleId="a6">
    <w:name w:val="page number"/>
    <w:basedOn w:val="a0"/>
    <w:semiHidden/>
  </w:style>
  <w:style w:type="paragraph" w:styleId="a7">
    <w:name w:val="footer"/>
    <w:basedOn w:val="a"/>
    <w:semiHidden/>
    <w:pPr>
      <w:tabs>
        <w:tab w:val="center" w:pos="4153"/>
        <w:tab w:val="right" w:pos="8306"/>
      </w:tabs>
    </w:pPr>
  </w:style>
  <w:style w:type="paragraph" w:styleId="20">
    <w:name w:val="Body Text 2"/>
    <w:basedOn w:val="a"/>
    <w:semiHidden/>
    <w:pPr>
      <w:jc w:val="both"/>
    </w:pPr>
    <w:rPr>
      <w:i/>
      <w:sz w:val="16"/>
    </w:rPr>
  </w:style>
  <w:style w:type="paragraph" w:styleId="30">
    <w:name w:val="Body Text 3"/>
    <w:basedOn w:val="a"/>
    <w:semiHidden/>
    <w:pPr>
      <w:jc w:val="center"/>
    </w:pPr>
    <w:rPr>
      <w:i/>
      <w:sz w:val="16"/>
    </w:rPr>
  </w:style>
  <w:style w:type="paragraph" w:styleId="10">
    <w:name w:val="toc 1"/>
    <w:basedOn w:val="a"/>
    <w:next w:val="a"/>
    <w:autoRedefine/>
    <w:semiHidden/>
    <w:pPr>
      <w:spacing w:before="120" w:after="120"/>
    </w:pPr>
    <w:rPr>
      <w:b/>
      <w:caps/>
    </w:rPr>
  </w:style>
  <w:style w:type="paragraph" w:styleId="21">
    <w:name w:val="toc 2"/>
    <w:basedOn w:val="a"/>
    <w:next w:val="a"/>
    <w:autoRedefine/>
    <w:semiHidden/>
    <w:pPr>
      <w:ind w:left="200"/>
    </w:pPr>
    <w:rPr>
      <w:smallCaps/>
    </w:rPr>
  </w:style>
  <w:style w:type="paragraph" w:styleId="31">
    <w:name w:val="toc 3"/>
    <w:basedOn w:val="a"/>
    <w:next w:val="a"/>
    <w:autoRedefine/>
    <w:semiHidden/>
    <w:pPr>
      <w:ind w:left="400"/>
    </w:pPr>
    <w:rPr>
      <w:i/>
    </w:rPr>
  </w:style>
  <w:style w:type="paragraph" w:styleId="40">
    <w:name w:val="toc 4"/>
    <w:basedOn w:val="a"/>
    <w:next w:val="a"/>
    <w:autoRedefine/>
    <w:semiHidden/>
    <w:pPr>
      <w:ind w:left="600"/>
    </w:pPr>
    <w:rPr>
      <w:sz w:val="18"/>
    </w:rPr>
  </w:style>
  <w:style w:type="paragraph" w:styleId="5">
    <w:name w:val="toc 5"/>
    <w:basedOn w:val="a"/>
    <w:next w:val="a"/>
    <w:autoRedefine/>
    <w:semiHidden/>
    <w:pPr>
      <w:ind w:left="800"/>
    </w:pPr>
    <w:rPr>
      <w:sz w:val="18"/>
    </w:rPr>
  </w:style>
  <w:style w:type="paragraph" w:styleId="6">
    <w:name w:val="toc 6"/>
    <w:basedOn w:val="a"/>
    <w:next w:val="a"/>
    <w:autoRedefine/>
    <w:semiHidden/>
    <w:pPr>
      <w:ind w:left="1000"/>
    </w:pPr>
    <w:rPr>
      <w:sz w:val="18"/>
    </w:rPr>
  </w:style>
  <w:style w:type="paragraph" w:styleId="7">
    <w:name w:val="toc 7"/>
    <w:basedOn w:val="a"/>
    <w:next w:val="a"/>
    <w:autoRedefine/>
    <w:semiHidden/>
    <w:pPr>
      <w:ind w:left="1200"/>
    </w:pPr>
    <w:rPr>
      <w:sz w:val="18"/>
    </w:rPr>
  </w:style>
  <w:style w:type="paragraph" w:styleId="8">
    <w:name w:val="toc 8"/>
    <w:basedOn w:val="a"/>
    <w:next w:val="a"/>
    <w:autoRedefine/>
    <w:semiHidden/>
    <w:pPr>
      <w:ind w:left="1400"/>
    </w:pPr>
    <w:rPr>
      <w:sz w:val="18"/>
    </w:rPr>
  </w:style>
  <w:style w:type="paragraph" w:styleId="9">
    <w:name w:val="toc 9"/>
    <w:basedOn w:val="a"/>
    <w:next w:val="a"/>
    <w:autoRedefine/>
    <w:semiHidden/>
    <w:pPr>
      <w:ind w:left="160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oleObject" Target="embeddings/oleObject19.bin"/><Relationship Id="rId47" Type="http://schemas.openxmlformats.org/officeDocument/2006/relationships/image" Target="media/image20.wmf"/><Relationship Id="rId50" Type="http://schemas.openxmlformats.org/officeDocument/2006/relationships/oleObject" Target="embeddings/oleObject23.bin"/><Relationship Id="rId55"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1.bin"/><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oleObject" Target="embeddings/oleObject16.bin"/><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10675</Words>
  <Characters>60850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БЖД</vt:lpstr>
    </vt:vector>
  </TitlesOfParts>
  <Company>35</Company>
  <LinksUpToDate>false</LinksUpToDate>
  <CharactersWithSpaces>71383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БЖД</dc:title>
  <dc:subject/>
  <dc:creator>AndPro</dc:creator>
  <cp:keywords/>
  <cp:lastModifiedBy>Irina</cp:lastModifiedBy>
  <cp:revision>2</cp:revision>
  <cp:lastPrinted>2001-05-11T05:50:00Z</cp:lastPrinted>
  <dcterms:created xsi:type="dcterms:W3CDTF">2014-08-13T08:35:00Z</dcterms:created>
  <dcterms:modified xsi:type="dcterms:W3CDTF">2014-08-13T08:35:00Z</dcterms:modified>
</cp:coreProperties>
</file>