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E1" w:rsidRPr="00E36FE4" w:rsidRDefault="003149E1" w:rsidP="00E36FE4">
      <w:pPr>
        <w:suppressAutoHyphens/>
        <w:spacing w:line="360" w:lineRule="auto"/>
        <w:ind w:firstLine="709"/>
        <w:jc w:val="center"/>
        <w:rPr>
          <w:sz w:val="28"/>
          <w:szCs w:val="28"/>
        </w:rPr>
      </w:pPr>
      <w:r w:rsidRPr="00E36FE4">
        <w:rPr>
          <w:sz w:val="28"/>
          <w:szCs w:val="28"/>
        </w:rPr>
        <w:t>Министерство образования и науки РФ</w:t>
      </w:r>
    </w:p>
    <w:p w:rsidR="003149E1" w:rsidRPr="00E36FE4" w:rsidRDefault="003149E1" w:rsidP="00E36FE4">
      <w:pPr>
        <w:suppressAutoHyphens/>
        <w:spacing w:line="360" w:lineRule="auto"/>
        <w:ind w:firstLine="709"/>
        <w:jc w:val="center"/>
        <w:rPr>
          <w:sz w:val="28"/>
          <w:szCs w:val="28"/>
        </w:rPr>
      </w:pPr>
      <w:r w:rsidRPr="00E36FE4">
        <w:rPr>
          <w:sz w:val="28"/>
          <w:szCs w:val="28"/>
        </w:rPr>
        <w:t>Государственное образовательное учреждение высшего профессионального образования</w:t>
      </w:r>
    </w:p>
    <w:p w:rsidR="003149E1" w:rsidRPr="00E36FE4" w:rsidRDefault="00E36FE4" w:rsidP="00E36FE4">
      <w:pPr>
        <w:suppressAutoHyphens/>
        <w:spacing w:line="360" w:lineRule="auto"/>
        <w:ind w:firstLine="709"/>
        <w:jc w:val="center"/>
        <w:rPr>
          <w:sz w:val="28"/>
          <w:szCs w:val="28"/>
        </w:rPr>
      </w:pPr>
      <w:r>
        <w:rPr>
          <w:sz w:val="28"/>
          <w:szCs w:val="28"/>
        </w:rPr>
        <w:t>"</w:t>
      </w:r>
      <w:r w:rsidR="003149E1" w:rsidRPr="00E36FE4">
        <w:rPr>
          <w:sz w:val="28"/>
          <w:szCs w:val="28"/>
        </w:rPr>
        <w:t>Сибирский Государственный Технологический университет</w:t>
      </w:r>
      <w:r>
        <w:rPr>
          <w:sz w:val="28"/>
          <w:szCs w:val="28"/>
        </w:rPr>
        <w:t>"</w:t>
      </w:r>
    </w:p>
    <w:p w:rsidR="003149E1" w:rsidRPr="00E36FE4" w:rsidRDefault="003149E1" w:rsidP="00E36FE4">
      <w:pPr>
        <w:suppressAutoHyphens/>
        <w:spacing w:line="360" w:lineRule="auto"/>
        <w:ind w:firstLine="709"/>
        <w:jc w:val="center"/>
        <w:rPr>
          <w:sz w:val="28"/>
          <w:szCs w:val="28"/>
        </w:rPr>
      </w:pPr>
      <w:r w:rsidRPr="00E36FE4">
        <w:rPr>
          <w:sz w:val="28"/>
          <w:szCs w:val="28"/>
        </w:rPr>
        <w:t>Кафедра: Теории и практики перевода</w:t>
      </w:r>
    </w:p>
    <w:p w:rsidR="003149E1" w:rsidRPr="00E36FE4" w:rsidRDefault="003149E1" w:rsidP="00E36FE4">
      <w:pPr>
        <w:suppressAutoHyphens/>
        <w:spacing w:line="360" w:lineRule="auto"/>
        <w:ind w:firstLine="709"/>
        <w:jc w:val="center"/>
        <w:rPr>
          <w:sz w:val="28"/>
          <w:szCs w:val="28"/>
        </w:rPr>
      </w:pPr>
      <w:r w:rsidRPr="00E36FE4">
        <w:rPr>
          <w:sz w:val="28"/>
          <w:szCs w:val="28"/>
        </w:rPr>
        <w:t>Факультет: Гуманитарный</w:t>
      </w:r>
    </w:p>
    <w:p w:rsidR="003149E1" w:rsidRPr="00E36FE4" w:rsidRDefault="003149E1" w:rsidP="00E36FE4">
      <w:pPr>
        <w:suppressAutoHyphens/>
        <w:spacing w:line="360" w:lineRule="auto"/>
        <w:ind w:firstLine="709"/>
        <w:jc w:val="center"/>
        <w:rPr>
          <w:sz w:val="28"/>
          <w:szCs w:val="28"/>
        </w:rPr>
      </w:pPr>
      <w:r w:rsidRPr="00E36FE4">
        <w:rPr>
          <w:sz w:val="28"/>
          <w:szCs w:val="28"/>
        </w:rPr>
        <w:t>Группа: 72-7</w:t>
      </w:r>
    </w:p>
    <w:p w:rsidR="003149E1" w:rsidRPr="00E36FE4" w:rsidRDefault="003149E1" w:rsidP="00E36FE4">
      <w:pPr>
        <w:suppressAutoHyphens/>
        <w:spacing w:line="360" w:lineRule="auto"/>
        <w:ind w:firstLine="709"/>
        <w:jc w:val="center"/>
        <w:rPr>
          <w:sz w:val="28"/>
          <w:szCs w:val="28"/>
        </w:rPr>
      </w:pPr>
    </w:p>
    <w:p w:rsidR="003149E1" w:rsidRPr="00E36FE4" w:rsidRDefault="003149E1" w:rsidP="00E36FE4">
      <w:pPr>
        <w:suppressAutoHyphens/>
        <w:spacing w:line="360" w:lineRule="auto"/>
        <w:ind w:firstLine="709"/>
        <w:jc w:val="center"/>
        <w:rPr>
          <w:sz w:val="28"/>
          <w:szCs w:val="28"/>
        </w:rPr>
      </w:pPr>
    </w:p>
    <w:p w:rsidR="003149E1" w:rsidRPr="00E36FE4" w:rsidRDefault="003149E1" w:rsidP="00E36FE4">
      <w:pPr>
        <w:suppressAutoHyphens/>
        <w:spacing w:line="360" w:lineRule="auto"/>
        <w:ind w:firstLine="709"/>
        <w:jc w:val="center"/>
        <w:rPr>
          <w:sz w:val="28"/>
          <w:szCs w:val="28"/>
        </w:rPr>
      </w:pPr>
    </w:p>
    <w:p w:rsidR="00E36FE4" w:rsidRDefault="00E36FE4" w:rsidP="00E36FE4">
      <w:pPr>
        <w:suppressAutoHyphens/>
        <w:spacing w:line="360" w:lineRule="auto"/>
        <w:ind w:firstLine="709"/>
        <w:jc w:val="center"/>
        <w:rPr>
          <w:sz w:val="28"/>
          <w:szCs w:val="28"/>
          <w:lang w:val="en-US"/>
        </w:rPr>
      </w:pPr>
    </w:p>
    <w:p w:rsidR="00E36FE4" w:rsidRPr="00E36FE4" w:rsidRDefault="00E36FE4" w:rsidP="00E36FE4">
      <w:pPr>
        <w:suppressAutoHyphens/>
        <w:spacing w:line="360" w:lineRule="auto"/>
        <w:ind w:firstLine="709"/>
        <w:jc w:val="center"/>
        <w:rPr>
          <w:sz w:val="28"/>
          <w:szCs w:val="28"/>
          <w:lang w:val="en-US"/>
        </w:rPr>
      </w:pPr>
    </w:p>
    <w:p w:rsidR="003149E1" w:rsidRPr="00E36FE4" w:rsidRDefault="003149E1" w:rsidP="00E36FE4">
      <w:pPr>
        <w:suppressAutoHyphens/>
        <w:spacing w:line="360" w:lineRule="auto"/>
        <w:ind w:firstLine="709"/>
        <w:jc w:val="center"/>
        <w:rPr>
          <w:b/>
          <w:sz w:val="28"/>
          <w:szCs w:val="32"/>
        </w:rPr>
      </w:pPr>
      <w:r w:rsidRPr="00E36FE4">
        <w:rPr>
          <w:b/>
          <w:sz w:val="28"/>
          <w:szCs w:val="32"/>
        </w:rPr>
        <w:t>Реферат на тему:</w:t>
      </w:r>
    </w:p>
    <w:p w:rsidR="003149E1" w:rsidRPr="00E36FE4" w:rsidRDefault="00E36FE4" w:rsidP="00E36FE4">
      <w:pPr>
        <w:suppressAutoHyphens/>
        <w:spacing w:line="360" w:lineRule="auto"/>
        <w:ind w:firstLine="709"/>
        <w:jc w:val="center"/>
        <w:rPr>
          <w:b/>
          <w:sz w:val="28"/>
          <w:szCs w:val="32"/>
        </w:rPr>
      </w:pPr>
      <w:r>
        <w:rPr>
          <w:b/>
          <w:sz w:val="28"/>
          <w:szCs w:val="32"/>
        </w:rPr>
        <w:t>"</w:t>
      </w:r>
      <w:r w:rsidR="00D95D13" w:rsidRPr="00E36FE4">
        <w:rPr>
          <w:b/>
          <w:sz w:val="28"/>
          <w:szCs w:val="32"/>
        </w:rPr>
        <w:t>Древний Рим. Путь к мировому господству</w:t>
      </w:r>
      <w:r>
        <w:rPr>
          <w:b/>
          <w:sz w:val="28"/>
          <w:szCs w:val="32"/>
        </w:rPr>
        <w:t>"</w:t>
      </w:r>
    </w:p>
    <w:p w:rsidR="003149E1" w:rsidRPr="00E36FE4" w:rsidRDefault="003149E1" w:rsidP="00E36FE4">
      <w:pPr>
        <w:suppressAutoHyphens/>
        <w:spacing w:line="360" w:lineRule="auto"/>
        <w:ind w:firstLine="709"/>
        <w:jc w:val="center"/>
        <w:rPr>
          <w:sz w:val="28"/>
          <w:szCs w:val="28"/>
        </w:rPr>
      </w:pPr>
    </w:p>
    <w:p w:rsidR="003149E1" w:rsidRPr="00E36FE4" w:rsidRDefault="003149E1" w:rsidP="00E36FE4">
      <w:pPr>
        <w:suppressAutoHyphens/>
        <w:spacing w:line="360" w:lineRule="auto"/>
        <w:ind w:firstLine="709"/>
        <w:jc w:val="center"/>
        <w:rPr>
          <w:sz w:val="28"/>
          <w:szCs w:val="28"/>
        </w:rPr>
      </w:pPr>
    </w:p>
    <w:p w:rsidR="003149E1" w:rsidRPr="00E36FE4" w:rsidRDefault="003149E1" w:rsidP="00E36FE4">
      <w:pPr>
        <w:suppressAutoHyphens/>
        <w:spacing w:line="360" w:lineRule="auto"/>
        <w:ind w:firstLine="709"/>
        <w:jc w:val="center"/>
        <w:rPr>
          <w:sz w:val="28"/>
          <w:szCs w:val="28"/>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E36FE4" w:rsidRDefault="00E36FE4" w:rsidP="00E36FE4">
      <w:pPr>
        <w:suppressAutoHyphens/>
        <w:spacing w:line="360" w:lineRule="auto"/>
        <w:ind w:firstLine="709"/>
        <w:jc w:val="center"/>
        <w:rPr>
          <w:sz w:val="28"/>
          <w:szCs w:val="28"/>
          <w:lang w:val="en-US"/>
        </w:rPr>
      </w:pPr>
    </w:p>
    <w:p w:rsidR="003149E1" w:rsidRPr="00E36FE4" w:rsidRDefault="003149E1" w:rsidP="00E36FE4">
      <w:pPr>
        <w:suppressAutoHyphens/>
        <w:spacing w:line="360" w:lineRule="auto"/>
        <w:ind w:firstLine="709"/>
        <w:jc w:val="center"/>
        <w:rPr>
          <w:sz w:val="28"/>
          <w:szCs w:val="28"/>
        </w:rPr>
      </w:pPr>
      <w:r w:rsidRPr="00E36FE4">
        <w:rPr>
          <w:sz w:val="28"/>
          <w:szCs w:val="28"/>
        </w:rPr>
        <w:t>Красноярск, 2009</w:t>
      </w:r>
    </w:p>
    <w:p w:rsidR="0068320D" w:rsidRDefault="007A2471" w:rsidP="00E36FE4">
      <w:pPr>
        <w:suppressAutoHyphens/>
        <w:spacing w:line="360" w:lineRule="auto"/>
        <w:ind w:firstLine="709"/>
        <w:jc w:val="both"/>
        <w:rPr>
          <w:b/>
          <w:sz w:val="28"/>
          <w:szCs w:val="28"/>
          <w:lang w:val="en-US"/>
        </w:rPr>
      </w:pPr>
      <w:r w:rsidRPr="00E36FE4">
        <w:rPr>
          <w:sz w:val="28"/>
        </w:rPr>
        <w:br w:type="page"/>
      </w:r>
      <w:r w:rsidR="00E36FE4" w:rsidRPr="00E36FE4">
        <w:rPr>
          <w:b/>
          <w:sz w:val="28"/>
          <w:szCs w:val="28"/>
        </w:rPr>
        <w:t>ПЛАН</w:t>
      </w:r>
    </w:p>
    <w:p w:rsidR="00E36FE4" w:rsidRPr="00E36FE4" w:rsidRDefault="00E36FE4" w:rsidP="00E36FE4">
      <w:pPr>
        <w:suppressAutoHyphens/>
        <w:spacing w:line="360" w:lineRule="auto"/>
        <w:ind w:firstLine="709"/>
        <w:jc w:val="both"/>
        <w:rPr>
          <w:b/>
          <w:sz w:val="28"/>
          <w:szCs w:val="28"/>
          <w:lang w:val="en-US"/>
        </w:rPr>
      </w:pPr>
    </w:p>
    <w:p w:rsidR="00B8178A" w:rsidRPr="00E36FE4" w:rsidRDefault="00B8178A" w:rsidP="00E36FE4">
      <w:pPr>
        <w:suppressAutoHyphens/>
        <w:spacing w:line="360" w:lineRule="auto"/>
        <w:jc w:val="both"/>
        <w:rPr>
          <w:sz w:val="28"/>
          <w:szCs w:val="28"/>
        </w:rPr>
      </w:pPr>
      <w:r w:rsidRPr="00E36FE4">
        <w:rPr>
          <w:sz w:val="28"/>
          <w:szCs w:val="28"/>
        </w:rPr>
        <w:t>Введение</w:t>
      </w:r>
    </w:p>
    <w:p w:rsidR="000461CE" w:rsidRPr="00E36FE4" w:rsidRDefault="007E3884" w:rsidP="00E36FE4">
      <w:pPr>
        <w:suppressAutoHyphens/>
        <w:spacing w:line="360" w:lineRule="auto"/>
        <w:jc w:val="both"/>
        <w:rPr>
          <w:sz w:val="28"/>
          <w:szCs w:val="28"/>
        </w:rPr>
      </w:pPr>
      <w:r w:rsidRPr="00E36FE4">
        <w:rPr>
          <w:sz w:val="28"/>
          <w:szCs w:val="28"/>
        </w:rPr>
        <w:t>Ранний Рим</w:t>
      </w:r>
    </w:p>
    <w:p w:rsidR="00A50598" w:rsidRPr="00E36FE4" w:rsidRDefault="000461CE" w:rsidP="00E36FE4">
      <w:pPr>
        <w:suppressAutoHyphens/>
        <w:spacing w:line="360" w:lineRule="auto"/>
        <w:jc w:val="both"/>
        <w:rPr>
          <w:sz w:val="28"/>
          <w:szCs w:val="28"/>
        </w:rPr>
      </w:pPr>
      <w:r w:rsidRPr="00E36FE4">
        <w:rPr>
          <w:sz w:val="28"/>
          <w:szCs w:val="28"/>
        </w:rPr>
        <w:t>Римская республика (</w:t>
      </w:r>
      <w:r w:rsidR="00A50598" w:rsidRPr="00E36FE4">
        <w:rPr>
          <w:sz w:val="28"/>
          <w:szCs w:val="28"/>
          <w:lang w:val="en-US"/>
        </w:rPr>
        <w:t>III</w:t>
      </w:r>
      <w:r w:rsidR="00A50598" w:rsidRPr="00E36FE4">
        <w:rPr>
          <w:sz w:val="28"/>
          <w:szCs w:val="28"/>
        </w:rPr>
        <w:t xml:space="preserve"> – </w:t>
      </w:r>
      <w:r w:rsidR="00A50598" w:rsidRPr="00E36FE4">
        <w:rPr>
          <w:sz w:val="28"/>
          <w:szCs w:val="28"/>
          <w:lang w:val="en-US"/>
        </w:rPr>
        <w:t>II</w:t>
      </w:r>
      <w:r w:rsidR="00A50598" w:rsidRPr="00E36FE4">
        <w:rPr>
          <w:sz w:val="28"/>
          <w:szCs w:val="28"/>
        </w:rPr>
        <w:t xml:space="preserve"> вв.</w:t>
      </w:r>
      <w:r w:rsidRPr="00E36FE4">
        <w:rPr>
          <w:sz w:val="28"/>
          <w:szCs w:val="28"/>
        </w:rPr>
        <w:t>)</w:t>
      </w:r>
    </w:p>
    <w:p w:rsidR="00F34ED7" w:rsidRPr="00E36FE4" w:rsidRDefault="00A50598" w:rsidP="00E36FE4">
      <w:pPr>
        <w:suppressAutoHyphens/>
        <w:spacing w:line="360" w:lineRule="auto"/>
        <w:jc w:val="both"/>
        <w:rPr>
          <w:i/>
          <w:sz w:val="28"/>
          <w:szCs w:val="28"/>
        </w:rPr>
      </w:pPr>
      <w:r w:rsidRPr="00E36FE4">
        <w:rPr>
          <w:i/>
          <w:sz w:val="28"/>
          <w:szCs w:val="28"/>
        </w:rPr>
        <w:t xml:space="preserve">Римские завоевания в </w:t>
      </w:r>
      <w:r w:rsidRPr="00E36FE4">
        <w:rPr>
          <w:i/>
          <w:sz w:val="28"/>
          <w:szCs w:val="28"/>
          <w:lang w:val="en-US"/>
        </w:rPr>
        <w:t>III</w:t>
      </w:r>
      <w:r w:rsidRPr="00E36FE4">
        <w:rPr>
          <w:i/>
          <w:sz w:val="28"/>
          <w:szCs w:val="28"/>
        </w:rPr>
        <w:t xml:space="preserve"> – </w:t>
      </w:r>
      <w:r w:rsidRPr="00E36FE4">
        <w:rPr>
          <w:i/>
          <w:sz w:val="28"/>
          <w:szCs w:val="28"/>
          <w:lang w:val="en-US"/>
        </w:rPr>
        <w:t>II</w:t>
      </w:r>
      <w:r w:rsidRPr="00E36FE4">
        <w:rPr>
          <w:i/>
          <w:sz w:val="28"/>
          <w:szCs w:val="28"/>
        </w:rPr>
        <w:t xml:space="preserve"> </w:t>
      </w:r>
      <w:r w:rsidR="00161EFD" w:rsidRPr="00E36FE4">
        <w:rPr>
          <w:i/>
          <w:sz w:val="28"/>
          <w:szCs w:val="28"/>
        </w:rPr>
        <w:t>вв.</w:t>
      </w:r>
    </w:p>
    <w:p w:rsidR="00B92A14" w:rsidRPr="00E36FE4" w:rsidRDefault="00F34ED7" w:rsidP="00E36FE4">
      <w:pPr>
        <w:suppressAutoHyphens/>
        <w:spacing w:line="360" w:lineRule="auto"/>
        <w:jc w:val="both"/>
        <w:rPr>
          <w:i/>
          <w:sz w:val="28"/>
          <w:szCs w:val="28"/>
        </w:rPr>
      </w:pPr>
      <w:r w:rsidRPr="00E36FE4">
        <w:rPr>
          <w:i/>
          <w:sz w:val="28"/>
          <w:szCs w:val="28"/>
        </w:rPr>
        <w:t>Экономическое</w:t>
      </w:r>
      <w:r w:rsidR="00E36FE4" w:rsidRPr="00E36FE4">
        <w:rPr>
          <w:i/>
          <w:sz w:val="28"/>
          <w:szCs w:val="28"/>
        </w:rPr>
        <w:t xml:space="preserve"> </w:t>
      </w:r>
      <w:r w:rsidRPr="00E36FE4">
        <w:rPr>
          <w:i/>
          <w:sz w:val="28"/>
          <w:szCs w:val="28"/>
        </w:rPr>
        <w:t>развитие</w:t>
      </w:r>
    </w:p>
    <w:p w:rsidR="00E36FE4" w:rsidRPr="00E36FE4" w:rsidRDefault="00B92A14" w:rsidP="00E36FE4">
      <w:pPr>
        <w:suppressAutoHyphens/>
        <w:spacing w:line="360" w:lineRule="auto"/>
        <w:jc w:val="both"/>
        <w:rPr>
          <w:sz w:val="28"/>
          <w:szCs w:val="28"/>
        </w:rPr>
      </w:pPr>
      <w:r w:rsidRPr="00E36FE4">
        <w:rPr>
          <w:sz w:val="28"/>
          <w:szCs w:val="28"/>
        </w:rPr>
        <w:t>Римская империя в период</w:t>
      </w:r>
      <w:r w:rsidR="00E36FE4" w:rsidRPr="00E36FE4">
        <w:rPr>
          <w:sz w:val="28"/>
          <w:szCs w:val="28"/>
        </w:rPr>
        <w:t xml:space="preserve"> </w:t>
      </w:r>
      <w:r w:rsidRPr="00E36FE4">
        <w:rPr>
          <w:sz w:val="28"/>
          <w:szCs w:val="28"/>
        </w:rPr>
        <w:t>высшего могущества</w:t>
      </w:r>
    </w:p>
    <w:p w:rsidR="00E36FE4" w:rsidRPr="00E36FE4" w:rsidRDefault="00DB64BC" w:rsidP="00E36FE4">
      <w:pPr>
        <w:suppressAutoHyphens/>
        <w:spacing w:line="360" w:lineRule="auto"/>
        <w:jc w:val="both"/>
        <w:rPr>
          <w:i/>
          <w:sz w:val="28"/>
          <w:szCs w:val="28"/>
        </w:rPr>
      </w:pPr>
      <w:r w:rsidRPr="00E36FE4">
        <w:rPr>
          <w:i/>
          <w:sz w:val="28"/>
          <w:szCs w:val="28"/>
        </w:rPr>
        <w:t>Усиление императорской власти</w:t>
      </w:r>
    </w:p>
    <w:p w:rsidR="00E36FE4" w:rsidRPr="00E36FE4" w:rsidRDefault="00A25503" w:rsidP="00E36FE4">
      <w:pPr>
        <w:suppressAutoHyphens/>
        <w:spacing w:line="360" w:lineRule="auto"/>
        <w:jc w:val="both"/>
        <w:rPr>
          <w:i/>
          <w:sz w:val="28"/>
          <w:szCs w:val="28"/>
        </w:rPr>
      </w:pPr>
      <w:r w:rsidRPr="00E36FE4">
        <w:rPr>
          <w:i/>
          <w:sz w:val="28"/>
          <w:szCs w:val="28"/>
        </w:rPr>
        <w:t>Траян</w:t>
      </w:r>
    </w:p>
    <w:p w:rsidR="00E36FE4" w:rsidRPr="00E36FE4" w:rsidRDefault="00A25503" w:rsidP="00E36FE4">
      <w:pPr>
        <w:suppressAutoHyphens/>
        <w:spacing w:line="360" w:lineRule="auto"/>
        <w:jc w:val="both"/>
        <w:rPr>
          <w:i/>
          <w:sz w:val="28"/>
          <w:szCs w:val="28"/>
        </w:rPr>
      </w:pPr>
      <w:r w:rsidRPr="00E36FE4">
        <w:rPr>
          <w:i/>
          <w:sz w:val="28"/>
          <w:szCs w:val="28"/>
        </w:rPr>
        <w:t>Адриан</w:t>
      </w:r>
    </w:p>
    <w:p w:rsidR="00B20E74" w:rsidRPr="00E36FE4" w:rsidRDefault="00A25503" w:rsidP="00E36FE4">
      <w:pPr>
        <w:suppressAutoHyphens/>
        <w:spacing w:line="360" w:lineRule="auto"/>
        <w:jc w:val="both"/>
        <w:rPr>
          <w:i/>
          <w:sz w:val="28"/>
          <w:szCs w:val="28"/>
        </w:rPr>
      </w:pPr>
      <w:r w:rsidRPr="00E36FE4">
        <w:rPr>
          <w:i/>
          <w:sz w:val="28"/>
          <w:szCs w:val="28"/>
        </w:rPr>
        <w:t>Правление Антонинов</w:t>
      </w:r>
    </w:p>
    <w:p w:rsidR="007A04EA" w:rsidRPr="00E36FE4" w:rsidRDefault="00B20E74" w:rsidP="00E36FE4">
      <w:pPr>
        <w:suppressAutoHyphens/>
        <w:spacing w:line="360" w:lineRule="auto"/>
        <w:jc w:val="both"/>
        <w:rPr>
          <w:sz w:val="28"/>
          <w:szCs w:val="28"/>
        </w:rPr>
      </w:pPr>
      <w:r w:rsidRPr="00E36FE4">
        <w:rPr>
          <w:sz w:val="28"/>
          <w:szCs w:val="28"/>
        </w:rPr>
        <w:t>Заключение</w:t>
      </w:r>
    </w:p>
    <w:p w:rsidR="00E36FE4" w:rsidRPr="00E36FE4" w:rsidRDefault="007A04EA" w:rsidP="00E36FE4">
      <w:pPr>
        <w:suppressAutoHyphens/>
        <w:spacing w:line="360" w:lineRule="auto"/>
        <w:jc w:val="both"/>
        <w:rPr>
          <w:sz w:val="28"/>
          <w:szCs w:val="28"/>
          <w:lang w:val="en-US"/>
        </w:rPr>
      </w:pPr>
      <w:r w:rsidRPr="00E36FE4">
        <w:rPr>
          <w:sz w:val="28"/>
          <w:szCs w:val="28"/>
        </w:rPr>
        <w:t>Список литературы</w:t>
      </w:r>
    </w:p>
    <w:p w:rsidR="00E36FE4" w:rsidRDefault="00E36FE4" w:rsidP="00E36FE4">
      <w:pPr>
        <w:suppressAutoHyphens/>
        <w:spacing w:line="360" w:lineRule="auto"/>
        <w:ind w:firstLine="709"/>
        <w:jc w:val="both"/>
        <w:rPr>
          <w:b/>
          <w:sz w:val="28"/>
          <w:szCs w:val="28"/>
          <w:lang w:val="en-US"/>
        </w:rPr>
      </w:pPr>
    </w:p>
    <w:p w:rsidR="00B8178A" w:rsidRDefault="00B8178A" w:rsidP="00E36FE4">
      <w:pPr>
        <w:suppressAutoHyphens/>
        <w:spacing w:line="360" w:lineRule="auto"/>
        <w:ind w:firstLine="709"/>
        <w:jc w:val="both"/>
        <w:rPr>
          <w:b/>
          <w:sz w:val="28"/>
          <w:szCs w:val="28"/>
          <w:lang w:val="en-US"/>
        </w:rPr>
      </w:pPr>
      <w:r w:rsidRPr="00E36FE4">
        <w:rPr>
          <w:sz w:val="28"/>
          <w:szCs w:val="28"/>
        </w:rPr>
        <w:br w:type="page"/>
      </w:r>
      <w:r w:rsidR="00D65F6B" w:rsidRPr="00E36FE4">
        <w:rPr>
          <w:b/>
          <w:sz w:val="28"/>
          <w:szCs w:val="28"/>
        </w:rPr>
        <w:t>ВВЕДЕНИЕ</w:t>
      </w:r>
    </w:p>
    <w:p w:rsidR="00E36FE4" w:rsidRPr="00E36FE4" w:rsidRDefault="00E36FE4" w:rsidP="00E36FE4">
      <w:pPr>
        <w:suppressAutoHyphens/>
        <w:spacing w:line="360" w:lineRule="auto"/>
        <w:ind w:firstLine="709"/>
        <w:jc w:val="both"/>
        <w:rPr>
          <w:sz w:val="28"/>
          <w:szCs w:val="28"/>
          <w:lang w:val="en-US"/>
        </w:rPr>
      </w:pPr>
    </w:p>
    <w:p w:rsidR="00CA7D0D" w:rsidRPr="00E36FE4" w:rsidRDefault="00CA7D0D" w:rsidP="00E36FE4">
      <w:pPr>
        <w:suppressAutoHyphens/>
        <w:spacing w:line="360" w:lineRule="auto"/>
        <w:ind w:firstLine="709"/>
        <w:jc w:val="both"/>
        <w:rPr>
          <w:sz w:val="28"/>
          <w:szCs w:val="28"/>
        </w:rPr>
      </w:pPr>
      <w:r w:rsidRPr="00E36FE4">
        <w:rPr>
          <w:sz w:val="28"/>
          <w:szCs w:val="28"/>
        </w:rPr>
        <w:t xml:space="preserve">Рим возник как один из земледельческих, пастушеских полисов на южной периферии этрусского мира. На протяжении </w:t>
      </w:r>
      <w:r w:rsidRPr="00E36FE4">
        <w:rPr>
          <w:sz w:val="28"/>
          <w:szCs w:val="28"/>
          <w:lang w:val="en-US"/>
        </w:rPr>
        <w:t>VI</w:t>
      </w:r>
      <w:r w:rsidRPr="00E36FE4">
        <w:rPr>
          <w:sz w:val="28"/>
          <w:szCs w:val="28"/>
        </w:rPr>
        <w:t xml:space="preserve"> в. до н.э. он был подчинен этрускам. Немногочисленные памятники этого периода являются составной частью цивилизации этрусского типа. Затем медленная, но настойчивая экспансия Рима, стоящего на стыке двух великих италийских цивилизаций (этрусков и великой Греции), приводит Рим не только к освобождению, но и к занятию господствующего положения в Центральной Италии.</w:t>
      </w:r>
    </w:p>
    <w:p w:rsidR="00CA7D0D" w:rsidRPr="00E36FE4" w:rsidRDefault="00CA7D0D" w:rsidP="00E36FE4">
      <w:pPr>
        <w:suppressAutoHyphens/>
        <w:spacing w:line="360" w:lineRule="auto"/>
        <w:ind w:firstLine="709"/>
        <w:jc w:val="both"/>
        <w:rPr>
          <w:sz w:val="28"/>
          <w:szCs w:val="28"/>
        </w:rPr>
      </w:pPr>
      <w:r w:rsidRPr="00E36FE4">
        <w:rPr>
          <w:sz w:val="28"/>
          <w:szCs w:val="28"/>
        </w:rPr>
        <w:t xml:space="preserve">В течение </w:t>
      </w:r>
      <w:r w:rsidRPr="00E36FE4">
        <w:rPr>
          <w:sz w:val="28"/>
          <w:szCs w:val="28"/>
          <w:lang w:val="en-US"/>
        </w:rPr>
        <w:t>III</w:t>
      </w:r>
      <w:r w:rsidRPr="00E36FE4">
        <w:rPr>
          <w:sz w:val="28"/>
          <w:szCs w:val="28"/>
        </w:rPr>
        <w:t xml:space="preserve"> в. до н.э. Рим утверждается как главенствующая сила, подчинившая себе весь Апеннинский полуостров, включая исчерпавшую свой исторический потенциал Этрурию и большинство полисов Южной Италии</w:t>
      </w:r>
      <w:r w:rsidR="00766685" w:rsidRPr="00E36FE4">
        <w:rPr>
          <w:sz w:val="28"/>
          <w:szCs w:val="28"/>
        </w:rPr>
        <w:t xml:space="preserve">. К концу </w:t>
      </w:r>
      <w:r w:rsidR="00766685" w:rsidRPr="00E36FE4">
        <w:rPr>
          <w:sz w:val="28"/>
          <w:szCs w:val="28"/>
          <w:lang w:val="en-US"/>
        </w:rPr>
        <w:t>III</w:t>
      </w:r>
      <w:r w:rsidR="00766685" w:rsidRPr="00E36FE4">
        <w:rPr>
          <w:sz w:val="28"/>
          <w:szCs w:val="28"/>
        </w:rPr>
        <w:t xml:space="preserve"> в. до н.э. Рим становится великой средиземноморской державой. Сокрушив в течение последней четверти </w:t>
      </w:r>
      <w:r w:rsidR="00766685" w:rsidRPr="00E36FE4">
        <w:rPr>
          <w:sz w:val="28"/>
          <w:szCs w:val="28"/>
          <w:lang w:val="en-US"/>
        </w:rPr>
        <w:t>iii</w:t>
      </w:r>
      <w:r w:rsidR="00766685" w:rsidRPr="00E36FE4">
        <w:rPr>
          <w:sz w:val="28"/>
          <w:szCs w:val="28"/>
        </w:rPr>
        <w:t xml:space="preserve"> и первой половине </w:t>
      </w:r>
      <w:r w:rsidR="00766685" w:rsidRPr="00E36FE4">
        <w:rPr>
          <w:sz w:val="28"/>
          <w:szCs w:val="28"/>
          <w:lang w:val="en-US"/>
        </w:rPr>
        <w:t>II</w:t>
      </w:r>
      <w:r w:rsidR="00766685" w:rsidRPr="00E36FE4">
        <w:rPr>
          <w:sz w:val="28"/>
          <w:szCs w:val="28"/>
        </w:rPr>
        <w:t xml:space="preserve"> в. до н.э. Карфаген, Рим оказывается господствующей силой в Центральном и Западном Средиземноморье. Во </w:t>
      </w:r>
      <w:r w:rsidR="00766685" w:rsidRPr="00E36FE4">
        <w:rPr>
          <w:sz w:val="28"/>
          <w:szCs w:val="28"/>
          <w:lang w:val="en-US"/>
        </w:rPr>
        <w:t>II</w:t>
      </w:r>
      <w:r w:rsidR="00766685" w:rsidRPr="00E36FE4">
        <w:rPr>
          <w:sz w:val="28"/>
          <w:szCs w:val="28"/>
        </w:rPr>
        <w:t xml:space="preserve"> и </w:t>
      </w:r>
      <w:r w:rsidR="00766685" w:rsidRPr="00E36FE4">
        <w:rPr>
          <w:sz w:val="28"/>
          <w:szCs w:val="28"/>
          <w:lang w:val="en-US"/>
        </w:rPr>
        <w:t>I</w:t>
      </w:r>
      <w:r w:rsidR="00766685" w:rsidRPr="00E36FE4">
        <w:rPr>
          <w:sz w:val="28"/>
          <w:szCs w:val="28"/>
        </w:rPr>
        <w:t xml:space="preserve"> вв. до н.э. Рим подчиняет себе богатые области эллинистической Греции, Египта и Малой Азии.</w:t>
      </w:r>
    </w:p>
    <w:p w:rsidR="00766685" w:rsidRPr="00E36FE4" w:rsidRDefault="00766685" w:rsidP="00E36FE4">
      <w:pPr>
        <w:suppressAutoHyphens/>
        <w:spacing w:line="360" w:lineRule="auto"/>
        <w:ind w:firstLine="709"/>
        <w:jc w:val="both"/>
        <w:rPr>
          <w:sz w:val="28"/>
          <w:szCs w:val="28"/>
        </w:rPr>
      </w:pPr>
      <w:r w:rsidRPr="00E36FE4">
        <w:rPr>
          <w:sz w:val="28"/>
          <w:szCs w:val="28"/>
        </w:rPr>
        <w:t xml:space="preserve">В течение </w:t>
      </w:r>
      <w:r w:rsidRPr="00E36FE4">
        <w:rPr>
          <w:sz w:val="28"/>
          <w:szCs w:val="28"/>
          <w:lang w:val="en-US"/>
        </w:rPr>
        <w:t>I</w:t>
      </w:r>
      <w:r w:rsidRPr="00E36FE4">
        <w:rPr>
          <w:sz w:val="28"/>
          <w:szCs w:val="28"/>
        </w:rPr>
        <w:t xml:space="preserve"> в. до н.э. складывается великая римская латиноязычная литература, закладываются основы собственно римского изобразительного искусства и архитектуры.</w:t>
      </w:r>
    </w:p>
    <w:p w:rsidR="00766685" w:rsidRPr="00E36FE4" w:rsidRDefault="00766685" w:rsidP="00E36FE4">
      <w:pPr>
        <w:suppressAutoHyphens/>
        <w:spacing w:line="360" w:lineRule="auto"/>
        <w:ind w:firstLine="709"/>
        <w:jc w:val="both"/>
        <w:rPr>
          <w:sz w:val="28"/>
          <w:szCs w:val="28"/>
        </w:rPr>
      </w:pPr>
      <w:r w:rsidRPr="00E36FE4">
        <w:rPr>
          <w:sz w:val="28"/>
          <w:szCs w:val="28"/>
        </w:rPr>
        <w:t xml:space="preserve">На рубеже старой и новой эры Рим превращается в крупнейшую мировую державу. Старое полисное устройство вступает в противоречие с теми задачами, которые должны были решаться в огромном рабовладельческом государстве. На смену полисному республиканскому строю приходит империя. Так, с </w:t>
      </w:r>
      <w:r w:rsidRPr="00E36FE4">
        <w:rPr>
          <w:sz w:val="28"/>
          <w:szCs w:val="28"/>
          <w:lang w:val="en-US"/>
        </w:rPr>
        <w:t>I</w:t>
      </w:r>
      <w:r w:rsidRPr="00E36FE4">
        <w:rPr>
          <w:sz w:val="28"/>
          <w:szCs w:val="28"/>
        </w:rPr>
        <w:t xml:space="preserve"> в. н.э. начинается последний завершающий этап развития античного Средиземноморья.</w:t>
      </w:r>
    </w:p>
    <w:p w:rsidR="00E36FE4" w:rsidRDefault="00E36FE4" w:rsidP="00E36FE4">
      <w:pPr>
        <w:suppressAutoHyphens/>
        <w:spacing w:line="360" w:lineRule="auto"/>
        <w:ind w:firstLine="709"/>
        <w:jc w:val="both"/>
        <w:rPr>
          <w:sz w:val="28"/>
          <w:szCs w:val="28"/>
          <w:lang w:val="en-US"/>
        </w:rPr>
      </w:pPr>
    </w:p>
    <w:p w:rsidR="00B8178A" w:rsidRDefault="00B8178A" w:rsidP="00E36FE4">
      <w:pPr>
        <w:suppressAutoHyphens/>
        <w:spacing w:line="360" w:lineRule="auto"/>
        <w:ind w:firstLine="709"/>
        <w:jc w:val="both"/>
        <w:rPr>
          <w:b/>
          <w:sz w:val="28"/>
          <w:szCs w:val="28"/>
          <w:lang w:val="en-US"/>
        </w:rPr>
      </w:pPr>
      <w:r w:rsidRPr="00E36FE4">
        <w:rPr>
          <w:sz w:val="28"/>
          <w:szCs w:val="28"/>
        </w:rPr>
        <w:br w:type="page"/>
      </w:r>
      <w:r w:rsidR="00D65F6B" w:rsidRPr="00E36FE4">
        <w:rPr>
          <w:b/>
          <w:sz w:val="28"/>
          <w:szCs w:val="28"/>
        </w:rPr>
        <w:t>РАННИЙ РИМ</w:t>
      </w:r>
    </w:p>
    <w:p w:rsidR="00E36FE4" w:rsidRPr="00E36FE4" w:rsidRDefault="00E36FE4" w:rsidP="00E36FE4">
      <w:pPr>
        <w:suppressAutoHyphens/>
        <w:spacing w:line="360" w:lineRule="auto"/>
        <w:ind w:firstLine="709"/>
        <w:jc w:val="both"/>
        <w:rPr>
          <w:sz w:val="28"/>
          <w:szCs w:val="28"/>
          <w:lang w:val="en-US"/>
        </w:rPr>
      </w:pPr>
    </w:p>
    <w:p w:rsidR="00B8178A" w:rsidRPr="00E36FE4" w:rsidRDefault="00B8178A" w:rsidP="00E36FE4">
      <w:pPr>
        <w:suppressAutoHyphens/>
        <w:spacing w:line="360" w:lineRule="auto"/>
        <w:ind w:firstLine="709"/>
        <w:jc w:val="both"/>
        <w:rPr>
          <w:sz w:val="28"/>
          <w:szCs w:val="28"/>
        </w:rPr>
      </w:pPr>
      <w:r w:rsidRPr="00E36FE4">
        <w:rPr>
          <w:sz w:val="28"/>
          <w:szCs w:val="28"/>
        </w:rPr>
        <w:t>Центр будущей великой державы Рим вырос в Лации, на левом берегу Тибра, в его нижнем течении. Место это было заселено с глубочайшей древности, о чем свидетельствуют находки палеолитических орудий ашельского типа и черепа неандертальского человека. Гораздо больше известно о жизни здесь в эпоху бронзового века. Рим входил в ареал распространения апеннинской культуры, что доказывается находками типичной апеннинской керамики, сделанной от руки из грубой глины. Это килевидные чаши, сосуды с ручками, украшенными сверху подобием рожек. О жилищах того времени можно судить по аналогии с селениями, открытыми неподалеку в Этрурии, в местечке Луни. Они представляли собой круглые и овальные хижины, пол которых находился ниже уровня земли. В отличие от северных жителей эпохи бронзового века, террамарцев, апенницы хоронили</w:t>
      </w:r>
      <w:r w:rsidR="00E36FE4">
        <w:rPr>
          <w:sz w:val="28"/>
          <w:szCs w:val="28"/>
        </w:rPr>
        <w:t xml:space="preserve"> </w:t>
      </w:r>
      <w:r w:rsidRPr="00E36FE4">
        <w:rPr>
          <w:sz w:val="28"/>
          <w:szCs w:val="28"/>
        </w:rPr>
        <w:t>своих усопших</w:t>
      </w:r>
      <w:r w:rsidR="00B347F6" w:rsidRPr="00E36FE4">
        <w:rPr>
          <w:sz w:val="28"/>
          <w:szCs w:val="28"/>
        </w:rPr>
        <w:t xml:space="preserve">, не сжигая их. Разные способы погребений могут объясняться либо преобладанием разных племен, либо влиянием на апеннинцев чужеземных традиций. Во всяком случае, невозможно отбросить тот факт, что вся Южная Италии находилась во второй половине и особенно в последней трети </w:t>
      </w:r>
      <w:r w:rsidR="00B347F6" w:rsidRPr="00E36FE4">
        <w:rPr>
          <w:sz w:val="28"/>
          <w:szCs w:val="28"/>
          <w:lang w:val="en-US"/>
        </w:rPr>
        <w:t>II</w:t>
      </w:r>
      <w:r w:rsidR="00B347F6" w:rsidRPr="00E36FE4">
        <w:rPr>
          <w:sz w:val="28"/>
          <w:szCs w:val="28"/>
        </w:rPr>
        <w:t xml:space="preserve"> тыс. до н.э. в сфере культурного влияния ахейских греков. Знаменательно, что в последнее десятилетие археологи обнаружили незначительные фрагменты микенской и микенского типа керамики в Средней Италии, т.е. В Южной Этрурии, Умбрии, Кампании и в самом Риме.</w:t>
      </w:r>
    </w:p>
    <w:p w:rsidR="00FB06DD" w:rsidRPr="00E36FE4" w:rsidRDefault="00FB06DD" w:rsidP="00E36FE4">
      <w:pPr>
        <w:suppressAutoHyphens/>
        <w:spacing w:line="360" w:lineRule="auto"/>
        <w:ind w:firstLine="709"/>
        <w:jc w:val="both"/>
        <w:rPr>
          <w:sz w:val="28"/>
          <w:szCs w:val="28"/>
        </w:rPr>
      </w:pPr>
      <w:r w:rsidRPr="00E36FE4">
        <w:rPr>
          <w:sz w:val="28"/>
          <w:szCs w:val="28"/>
        </w:rPr>
        <w:t>Территория будущего Рима была в древности постоянно заселена не случайно. Она очень удобна</w:t>
      </w:r>
      <w:r w:rsidR="00170C0C" w:rsidRPr="00E36FE4">
        <w:rPr>
          <w:sz w:val="28"/>
          <w:szCs w:val="28"/>
        </w:rPr>
        <w:t xml:space="preserve">. Река здесь еще судоходна, в устье ее добывалась соль; в низинах наряду с болотами были сочные луга, холмы покрыты дубовыми, лавровыми рощами, ивовыми зарослями, земли достаточно плодородные. Как по всей зоне Лация и Тосканы, здесь выращивали издревле ячмень и пшеницу, горох и бобы, виноград, огородные культуры и лен. Можно думать, что еще в конце </w:t>
      </w:r>
      <w:r w:rsidR="00170C0C" w:rsidRPr="00E36FE4">
        <w:rPr>
          <w:sz w:val="28"/>
          <w:szCs w:val="28"/>
          <w:lang w:val="en-US"/>
        </w:rPr>
        <w:t>II</w:t>
      </w:r>
      <w:r w:rsidR="00170C0C" w:rsidRPr="00E36FE4">
        <w:rPr>
          <w:sz w:val="28"/>
          <w:szCs w:val="28"/>
        </w:rPr>
        <w:t xml:space="preserve"> тыс. до н.э. земледелие стало пашенным.</w:t>
      </w:r>
    </w:p>
    <w:p w:rsidR="00170C0C" w:rsidRPr="00E36FE4" w:rsidRDefault="00170C0C" w:rsidP="00E36FE4">
      <w:pPr>
        <w:suppressAutoHyphens/>
        <w:spacing w:line="360" w:lineRule="auto"/>
        <w:ind w:firstLine="709"/>
        <w:jc w:val="both"/>
        <w:rPr>
          <w:sz w:val="28"/>
          <w:szCs w:val="28"/>
        </w:rPr>
      </w:pPr>
      <w:r w:rsidRPr="00E36FE4">
        <w:rPr>
          <w:sz w:val="28"/>
          <w:szCs w:val="28"/>
        </w:rPr>
        <w:t xml:space="preserve">Особое значение имело скотоводство. Судя по остеологическим остаткам, разводили крупный и мелкий рогатый скот, свиней, коней и ослов. Одни из ворот на Палатине назывались </w:t>
      </w:r>
      <w:r w:rsidRPr="00E36FE4">
        <w:rPr>
          <w:sz w:val="28"/>
          <w:szCs w:val="28"/>
          <w:lang w:val="en-US"/>
        </w:rPr>
        <w:t>Porta</w:t>
      </w:r>
      <w:r w:rsidRPr="00E36FE4">
        <w:rPr>
          <w:sz w:val="28"/>
          <w:szCs w:val="28"/>
        </w:rPr>
        <w:t xml:space="preserve"> </w:t>
      </w:r>
      <w:r w:rsidRPr="00E36FE4">
        <w:rPr>
          <w:sz w:val="28"/>
          <w:szCs w:val="28"/>
          <w:lang w:val="en-US"/>
        </w:rPr>
        <w:t>Mugionis</w:t>
      </w:r>
      <w:r w:rsidRPr="00E36FE4">
        <w:rPr>
          <w:sz w:val="28"/>
          <w:szCs w:val="28"/>
        </w:rPr>
        <w:t xml:space="preserve">, т.е. Ворота мычания. Днем основания Рима считалось 21 апреля. В этот день праздновали Палили, или Парили, посвященные пастушескому божеству Палес. Вообще римляне были убеждены в том, что их далекие предки были </w:t>
      </w:r>
      <w:r w:rsidR="00D150A9" w:rsidRPr="00E36FE4">
        <w:rPr>
          <w:sz w:val="28"/>
          <w:szCs w:val="28"/>
        </w:rPr>
        <w:t>пастухами</w:t>
      </w:r>
      <w:r w:rsidRPr="00E36FE4">
        <w:rPr>
          <w:sz w:val="28"/>
          <w:szCs w:val="28"/>
        </w:rPr>
        <w:t>. Скот</w:t>
      </w:r>
      <w:r w:rsidR="00E36FE4">
        <w:rPr>
          <w:sz w:val="28"/>
          <w:szCs w:val="28"/>
        </w:rPr>
        <w:t xml:space="preserve"> </w:t>
      </w:r>
      <w:r w:rsidR="00D150A9" w:rsidRPr="00E36FE4">
        <w:rPr>
          <w:sz w:val="28"/>
          <w:szCs w:val="28"/>
        </w:rPr>
        <w:t>испокон веков был важнейшим видом богатства и превратился позднее в мерило стоимости. Не случайно и латинское название денег (</w:t>
      </w:r>
      <w:r w:rsidR="00D150A9" w:rsidRPr="00E36FE4">
        <w:rPr>
          <w:sz w:val="28"/>
          <w:szCs w:val="28"/>
          <w:lang w:val="en-US"/>
        </w:rPr>
        <w:t>pecunia</w:t>
      </w:r>
      <w:r w:rsidR="00D150A9" w:rsidRPr="00E36FE4">
        <w:rPr>
          <w:sz w:val="28"/>
          <w:szCs w:val="28"/>
        </w:rPr>
        <w:t xml:space="preserve">) происходит от слова </w:t>
      </w:r>
      <w:r w:rsidR="00E36FE4">
        <w:rPr>
          <w:sz w:val="28"/>
          <w:szCs w:val="28"/>
        </w:rPr>
        <w:t>"</w:t>
      </w:r>
      <w:r w:rsidR="00D150A9" w:rsidRPr="00E36FE4">
        <w:rPr>
          <w:sz w:val="28"/>
          <w:szCs w:val="28"/>
        </w:rPr>
        <w:t>скот</w:t>
      </w:r>
      <w:r w:rsidR="00E36FE4">
        <w:rPr>
          <w:sz w:val="28"/>
          <w:szCs w:val="28"/>
        </w:rPr>
        <w:t>"</w:t>
      </w:r>
      <w:r w:rsidR="00D150A9" w:rsidRPr="00E36FE4">
        <w:rPr>
          <w:sz w:val="28"/>
          <w:szCs w:val="28"/>
        </w:rPr>
        <w:t xml:space="preserve"> (</w:t>
      </w:r>
      <w:r w:rsidR="00D150A9" w:rsidRPr="00E36FE4">
        <w:rPr>
          <w:sz w:val="28"/>
          <w:szCs w:val="28"/>
          <w:lang w:val="en-US"/>
        </w:rPr>
        <w:t>pecus</w:t>
      </w:r>
      <w:r w:rsidR="00D150A9" w:rsidRPr="00E36FE4">
        <w:rPr>
          <w:sz w:val="28"/>
          <w:szCs w:val="28"/>
        </w:rPr>
        <w:t>).</w:t>
      </w:r>
    </w:p>
    <w:p w:rsidR="00D150A9" w:rsidRPr="00E36FE4" w:rsidRDefault="00D150A9" w:rsidP="00E36FE4">
      <w:pPr>
        <w:suppressAutoHyphens/>
        <w:spacing w:line="360" w:lineRule="auto"/>
        <w:ind w:firstLine="709"/>
        <w:jc w:val="both"/>
        <w:rPr>
          <w:sz w:val="28"/>
          <w:szCs w:val="28"/>
        </w:rPr>
      </w:pPr>
      <w:r w:rsidRPr="00E36FE4">
        <w:rPr>
          <w:sz w:val="28"/>
          <w:szCs w:val="28"/>
        </w:rPr>
        <w:t xml:space="preserve">Развивалось в Риме и ремесло. Очень древними его видами были гончарство и ткачество. Об этом говорит обилие посуды в погребениях апеннинской и особенно начала царской эпох, а также веретенец. Много найдено бронзовых лопаточек, бритв, фибул, оружия, что свидетельствует о знакомстве с металлообработкой. Археологический материал позволяет говорить об усовершенствовании ремесленной техники на протяжении </w:t>
      </w:r>
      <w:r w:rsidRPr="00E36FE4">
        <w:rPr>
          <w:sz w:val="28"/>
          <w:szCs w:val="28"/>
          <w:lang w:val="en-US"/>
        </w:rPr>
        <w:t>VIII</w:t>
      </w:r>
      <w:r w:rsidRPr="00E36FE4">
        <w:rPr>
          <w:sz w:val="28"/>
          <w:szCs w:val="28"/>
        </w:rPr>
        <w:t xml:space="preserve"> – </w:t>
      </w:r>
      <w:r w:rsidRPr="00E36FE4">
        <w:rPr>
          <w:sz w:val="28"/>
          <w:szCs w:val="28"/>
          <w:lang w:val="en-US"/>
        </w:rPr>
        <w:t>VI</w:t>
      </w:r>
      <w:r w:rsidRPr="00E36FE4">
        <w:rPr>
          <w:sz w:val="28"/>
          <w:szCs w:val="28"/>
        </w:rPr>
        <w:t xml:space="preserve"> вв. Сосуды становятся разнообразней и изящней, глина – тоньше.</w:t>
      </w:r>
    </w:p>
    <w:p w:rsidR="00D150A9" w:rsidRPr="00E36FE4" w:rsidRDefault="009B22C7" w:rsidP="00E36FE4">
      <w:pPr>
        <w:suppressAutoHyphens/>
        <w:spacing w:line="360" w:lineRule="auto"/>
        <w:ind w:firstLine="709"/>
        <w:jc w:val="both"/>
        <w:rPr>
          <w:sz w:val="28"/>
          <w:szCs w:val="28"/>
        </w:rPr>
      </w:pPr>
      <w:r w:rsidRPr="00E36FE4">
        <w:rPr>
          <w:sz w:val="28"/>
          <w:szCs w:val="28"/>
        </w:rPr>
        <w:t xml:space="preserve">Прогрессирует строительное дело, изменяется облик Рима. В начале царской эпохи он состоял из поселений, застроенных круглыми хижинами, обведенными канавками для стока воды, с окнами и дверью, обозначенной по обеим сторонам круглыми или веретенообразными колоннами. Рим превратился в город с оборонительной стеной, храмами и домами на каменном фундаменте только в </w:t>
      </w:r>
      <w:r w:rsidRPr="00E36FE4">
        <w:rPr>
          <w:sz w:val="28"/>
          <w:szCs w:val="28"/>
          <w:lang w:val="en-US"/>
        </w:rPr>
        <w:t>VI</w:t>
      </w:r>
      <w:r w:rsidRPr="00E36FE4">
        <w:rPr>
          <w:sz w:val="28"/>
          <w:szCs w:val="28"/>
        </w:rPr>
        <w:t xml:space="preserve"> в. до н.э. и это изменение облика города связано с изменениями в производстве и в обществе.</w:t>
      </w:r>
    </w:p>
    <w:p w:rsidR="005332B5" w:rsidRPr="00E36FE4" w:rsidRDefault="005332B5" w:rsidP="00E36FE4">
      <w:pPr>
        <w:suppressAutoHyphens/>
        <w:spacing w:line="360" w:lineRule="auto"/>
        <w:ind w:firstLine="709"/>
        <w:jc w:val="both"/>
        <w:rPr>
          <w:sz w:val="28"/>
          <w:szCs w:val="28"/>
        </w:rPr>
      </w:pPr>
      <w:r w:rsidRPr="00E36FE4">
        <w:rPr>
          <w:sz w:val="28"/>
          <w:szCs w:val="28"/>
        </w:rPr>
        <w:t xml:space="preserve">Античные авторы, прежде всего Цицерон, Дионисий Галикарнасский и Тит Ливий, ошибочно представляли себе Рим того времени уже сложившимся государством, а Ромула – учредителем всех основных социальных и политических институтов. На самом деле, римский народ состоял тогда из многих естественно сложившихся родов. По традиции их насчитывалось сначала 100, а после римско-сабинского синойкизма </w:t>
      </w:r>
      <w:r w:rsidR="00A03EC5" w:rsidRPr="00E36FE4">
        <w:rPr>
          <w:sz w:val="28"/>
          <w:szCs w:val="28"/>
        </w:rPr>
        <w:t>–</w:t>
      </w:r>
      <w:r w:rsidRPr="00E36FE4">
        <w:rPr>
          <w:sz w:val="28"/>
          <w:szCs w:val="28"/>
        </w:rPr>
        <w:t xml:space="preserve"> 200</w:t>
      </w:r>
      <w:r w:rsidR="00A03EC5" w:rsidRPr="00E36FE4">
        <w:rPr>
          <w:sz w:val="28"/>
          <w:szCs w:val="28"/>
        </w:rPr>
        <w:t xml:space="preserve">. род состоял из патриархальных, точнее – отцовских, семей, называющихся </w:t>
      </w:r>
      <w:r w:rsidR="00A03EC5" w:rsidRPr="00E36FE4">
        <w:rPr>
          <w:sz w:val="28"/>
          <w:szCs w:val="28"/>
          <w:lang w:val="en-US"/>
        </w:rPr>
        <w:t>familia</w:t>
      </w:r>
      <w:r w:rsidR="00080545" w:rsidRPr="00E36FE4">
        <w:rPr>
          <w:sz w:val="28"/>
          <w:szCs w:val="28"/>
        </w:rPr>
        <w:t>. Род производственной ячейки не составлял, но сообща занимался трудовой, хоть и непрои</w:t>
      </w:r>
      <w:r w:rsidR="00762560" w:rsidRPr="00E36FE4">
        <w:rPr>
          <w:sz w:val="28"/>
          <w:szCs w:val="28"/>
        </w:rPr>
        <w:t>зводительной</w:t>
      </w:r>
      <w:r w:rsidR="00080545" w:rsidRPr="00E36FE4">
        <w:rPr>
          <w:sz w:val="28"/>
          <w:szCs w:val="28"/>
        </w:rPr>
        <w:t>, деятельностью. Это был труд войны. Пережиточно такого вида деятельность и взаимопомощь оставались функцией рода и гораздо позднее, в эпоху Ранней республики. Признаки, характеризующие римский род, заставляют нас видеть в нем не просто родственников, а именно общину, т.е. социально-экономическую ячейку.</w:t>
      </w:r>
    </w:p>
    <w:p w:rsidR="00080545" w:rsidRPr="00E36FE4" w:rsidRDefault="00080545" w:rsidP="00E36FE4">
      <w:pPr>
        <w:suppressAutoHyphens/>
        <w:spacing w:line="360" w:lineRule="auto"/>
        <w:ind w:firstLine="709"/>
        <w:jc w:val="both"/>
        <w:rPr>
          <w:sz w:val="28"/>
          <w:szCs w:val="28"/>
        </w:rPr>
      </w:pPr>
      <w:r w:rsidRPr="00E36FE4">
        <w:rPr>
          <w:sz w:val="28"/>
          <w:szCs w:val="28"/>
        </w:rPr>
        <w:t>Кроме родов, в начале царского времени существовали в Риме и другие со</w:t>
      </w:r>
      <w:r w:rsidR="00762560" w:rsidRPr="00E36FE4">
        <w:rPr>
          <w:sz w:val="28"/>
          <w:szCs w:val="28"/>
        </w:rPr>
        <w:t>циальные группы, т.е. 3 трибы и 30 курий, якобы введенные Ромулом, но в действительности естественным образом сложившиеся. Слово</w:t>
      </w:r>
      <w:r w:rsidR="00231195" w:rsidRPr="00E36FE4">
        <w:rPr>
          <w:sz w:val="28"/>
          <w:szCs w:val="28"/>
        </w:rPr>
        <w:t xml:space="preserve"> </w:t>
      </w:r>
      <w:r w:rsidR="00E36FE4">
        <w:rPr>
          <w:sz w:val="28"/>
          <w:szCs w:val="28"/>
        </w:rPr>
        <w:t>"</w:t>
      </w:r>
      <w:r w:rsidR="00231195" w:rsidRPr="00E36FE4">
        <w:rPr>
          <w:sz w:val="28"/>
          <w:szCs w:val="28"/>
        </w:rPr>
        <w:t>курия</w:t>
      </w:r>
      <w:r w:rsidR="00E36FE4">
        <w:rPr>
          <w:sz w:val="28"/>
          <w:szCs w:val="28"/>
        </w:rPr>
        <w:t>"</w:t>
      </w:r>
      <w:r w:rsidR="00231195" w:rsidRPr="00E36FE4">
        <w:rPr>
          <w:sz w:val="28"/>
          <w:szCs w:val="28"/>
        </w:rPr>
        <w:t xml:space="preserve"> означает </w:t>
      </w:r>
      <w:r w:rsidR="00E36FE4">
        <w:rPr>
          <w:sz w:val="28"/>
          <w:szCs w:val="28"/>
        </w:rPr>
        <w:t>"</w:t>
      </w:r>
      <w:r w:rsidR="00231195" w:rsidRPr="00E36FE4">
        <w:rPr>
          <w:sz w:val="28"/>
          <w:szCs w:val="28"/>
        </w:rPr>
        <w:t>союз мужей</w:t>
      </w:r>
      <w:r w:rsidR="00E36FE4">
        <w:rPr>
          <w:sz w:val="28"/>
          <w:szCs w:val="28"/>
        </w:rPr>
        <w:t>"</w:t>
      </w:r>
      <w:r w:rsidR="00231195" w:rsidRPr="00E36FE4">
        <w:rPr>
          <w:sz w:val="28"/>
          <w:szCs w:val="28"/>
        </w:rPr>
        <w:t xml:space="preserve">; </w:t>
      </w:r>
      <w:r w:rsidR="00E36FE4">
        <w:rPr>
          <w:sz w:val="28"/>
          <w:szCs w:val="28"/>
        </w:rPr>
        <w:t>"</w:t>
      </w:r>
      <w:r w:rsidR="00231195" w:rsidRPr="00E36FE4">
        <w:rPr>
          <w:sz w:val="28"/>
          <w:szCs w:val="28"/>
        </w:rPr>
        <w:t>триба</w:t>
      </w:r>
      <w:r w:rsidR="00E36FE4">
        <w:rPr>
          <w:sz w:val="28"/>
          <w:szCs w:val="28"/>
        </w:rPr>
        <w:t>"</w:t>
      </w:r>
      <w:r w:rsidR="00231195" w:rsidRPr="00E36FE4">
        <w:rPr>
          <w:sz w:val="28"/>
          <w:szCs w:val="28"/>
        </w:rPr>
        <w:t xml:space="preserve"> - </w:t>
      </w:r>
      <w:r w:rsidR="00E36FE4">
        <w:rPr>
          <w:sz w:val="28"/>
          <w:szCs w:val="28"/>
        </w:rPr>
        <w:t>"</w:t>
      </w:r>
      <w:r w:rsidR="00231195" w:rsidRPr="00E36FE4">
        <w:rPr>
          <w:sz w:val="28"/>
          <w:szCs w:val="28"/>
        </w:rPr>
        <w:t>племя</w:t>
      </w:r>
      <w:r w:rsidR="00E36FE4">
        <w:rPr>
          <w:sz w:val="28"/>
          <w:szCs w:val="28"/>
        </w:rPr>
        <w:t>"</w:t>
      </w:r>
      <w:r w:rsidR="00231195" w:rsidRPr="00E36FE4">
        <w:rPr>
          <w:sz w:val="28"/>
          <w:szCs w:val="28"/>
        </w:rPr>
        <w:t>.</w:t>
      </w:r>
      <w:r w:rsidR="00762560" w:rsidRPr="00E36FE4">
        <w:rPr>
          <w:sz w:val="28"/>
          <w:szCs w:val="28"/>
        </w:rPr>
        <w:t xml:space="preserve"> Анализ деятельности курий, описанных античными писателями Дионисием Галикарнасским, Варроном, показывает, что членами </w:t>
      </w:r>
      <w:r w:rsidR="00231195" w:rsidRPr="00E36FE4">
        <w:rPr>
          <w:sz w:val="28"/>
          <w:szCs w:val="28"/>
        </w:rPr>
        <w:t>курий,</w:t>
      </w:r>
      <w:r w:rsidR="00762560" w:rsidRPr="00E36FE4">
        <w:rPr>
          <w:sz w:val="28"/>
          <w:szCs w:val="28"/>
        </w:rPr>
        <w:t xml:space="preserve"> в самом </w:t>
      </w:r>
      <w:r w:rsidR="00231195" w:rsidRPr="00E36FE4">
        <w:rPr>
          <w:sz w:val="28"/>
          <w:szCs w:val="28"/>
        </w:rPr>
        <w:t>деле,</w:t>
      </w:r>
      <w:r w:rsidR="00762560" w:rsidRPr="00E36FE4">
        <w:rPr>
          <w:sz w:val="28"/>
          <w:szCs w:val="28"/>
        </w:rPr>
        <w:t xml:space="preserve"> были только взрослые мужчины, члены римских родов.</w:t>
      </w:r>
    </w:p>
    <w:p w:rsidR="00231195" w:rsidRPr="00E36FE4" w:rsidRDefault="00F029B5" w:rsidP="00E36FE4">
      <w:pPr>
        <w:suppressAutoHyphens/>
        <w:spacing w:line="360" w:lineRule="auto"/>
        <w:ind w:firstLine="709"/>
        <w:jc w:val="both"/>
        <w:rPr>
          <w:sz w:val="28"/>
          <w:szCs w:val="28"/>
        </w:rPr>
      </w:pPr>
      <w:r w:rsidRPr="00E36FE4">
        <w:rPr>
          <w:sz w:val="28"/>
          <w:szCs w:val="28"/>
        </w:rPr>
        <w:t>Отношения зависимости затрагивали не только клиентов, в Риме уже появились рабы. Упоминаний о рабах у античных писателей для этого времени очень немного. В сообщениях античных писателей существуют к</w:t>
      </w:r>
      <w:r w:rsidR="00DB7239" w:rsidRPr="00E36FE4">
        <w:rPr>
          <w:sz w:val="28"/>
          <w:szCs w:val="28"/>
        </w:rPr>
        <w:t>освенные свидетельства. Они касаются религиозных верований и культов. Римляне были очень консервативны и скурпулезно придерживались установлений предков, особенно в том, что касалось религиозной сферы. Вот почему эта часть традиции является наиболее надежной, достоверной. Она содержит описание обрядов и празднеств, справлявшихся в эпоху Республики и даже Империи. Так, например, аргейские обряды заключались в ежегодном сбрасывании в Тибр соломенных чучел. Во время праздника рыбаков богу Вулкану приносили в жертву живых рыбок вместо людей. В празднование Компиталий на перекрестках вывешивались куклы и чучела мужчин и женщин в таком количестве, которое соответствовало числу рпбов и детей, чтобы подземные боги, удовольствовавшись изображениями людей, пощадили живых. Из этих и подобных сообщений следует, что некогда римляне приносили в жертву людей, но потом отказались от этого обычая</w:t>
      </w:r>
      <w:r w:rsidR="00163448" w:rsidRPr="00E36FE4">
        <w:rPr>
          <w:sz w:val="28"/>
          <w:szCs w:val="28"/>
        </w:rPr>
        <w:t>.</w:t>
      </w:r>
    </w:p>
    <w:p w:rsidR="00E51F32" w:rsidRPr="00E36FE4" w:rsidRDefault="00B032E0" w:rsidP="00E36FE4">
      <w:pPr>
        <w:suppressAutoHyphens/>
        <w:spacing w:line="360" w:lineRule="auto"/>
        <w:ind w:firstLine="709"/>
        <w:jc w:val="both"/>
        <w:rPr>
          <w:sz w:val="28"/>
          <w:szCs w:val="28"/>
        </w:rPr>
      </w:pPr>
      <w:r w:rsidRPr="00E36FE4">
        <w:rPr>
          <w:sz w:val="28"/>
          <w:szCs w:val="28"/>
        </w:rPr>
        <w:t>В Риме сохранялись порядки военной демократии – существовали гентильные общины, действовали народное собрание и сенат, избирался царь, обладавший функциями племенного вождя, вся организация была ориентирована на нужды войны, которая стала регулярной функцией народной жизни. Земельный фонд благодаря войнам расширялся. Наряду с коллективной земельной собственностью родов и соседских общин росла общеримская земля. Одновременно упрочивались частные владения римлян и вырастал царский надел. Соотношение сил между комициями, сенатом и царем, начиная с Ромула, все более нарушалось в пользу царя. Это вызывало все большее недовольство родовой верхушки, оттеснявшейся от управления и распоряжения землей. Усложнение центральной структуры, появление разных групп зависимо и неполноправного населения и проявление недовольства, как со стороны простого народа, так и со стороны более знатных людей позволяют с доверием отнестись к сообщению древних о строительстве Анком Марцием</w:t>
      </w:r>
      <w:r w:rsidR="00E51F32" w:rsidRPr="00E36FE4">
        <w:rPr>
          <w:sz w:val="28"/>
          <w:szCs w:val="28"/>
        </w:rPr>
        <w:t>.</w:t>
      </w:r>
    </w:p>
    <w:p w:rsidR="00E51F32" w:rsidRPr="00E36FE4" w:rsidRDefault="00432293" w:rsidP="00E36FE4">
      <w:pPr>
        <w:suppressAutoHyphens/>
        <w:spacing w:line="360" w:lineRule="auto"/>
        <w:ind w:firstLine="709"/>
        <w:jc w:val="both"/>
        <w:rPr>
          <w:sz w:val="28"/>
          <w:szCs w:val="28"/>
        </w:rPr>
      </w:pPr>
      <w:r w:rsidRPr="00E36FE4">
        <w:rPr>
          <w:sz w:val="28"/>
          <w:szCs w:val="28"/>
        </w:rPr>
        <w:t xml:space="preserve">Управлялся Рим с помощью куриатных комиций (собраний), сената и царя. Согласно традиции, первый – Ромул – правил с 753 по </w:t>
      </w:r>
      <w:smartTag w:uri="urn:schemas-microsoft-com:office:smarttags" w:element="metricconverter">
        <w:smartTagPr>
          <w:attr w:name="ProductID" w:val="717 г"/>
        </w:smartTagPr>
        <w:r w:rsidRPr="00E36FE4">
          <w:rPr>
            <w:sz w:val="28"/>
            <w:szCs w:val="28"/>
          </w:rPr>
          <w:t>717 г</w:t>
        </w:r>
      </w:smartTag>
      <w:r w:rsidRPr="00E36FE4">
        <w:rPr>
          <w:sz w:val="28"/>
          <w:szCs w:val="28"/>
        </w:rPr>
        <w:t>. Ромул – едва ли историческое лицо. Имя его является не именем собственным, а производным от названия Рима (</w:t>
      </w:r>
      <w:r w:rsidRPr="00E36FE4">
        <w:rPr>
          <w:sz w:val="28"/>
          <w:szCs w:val="28"/>
          <w:lang w:val="en-US"/>
        </w:rPr>
        <w:t>Roma</w:t>
      </w:r>
      <w:r w:rsidRPr="00E36FE4">
        <w:rPr>
          <w:sz w:val="28"/>
          <w:szCs w:val="28"/>
        </w:rPr>
        <w:t xml:space="preserve">) и означает </w:t>
      </w:r>
      <w:r w:rsidR="00E36FE4">
        <w:rPr>
          <w:sz w:val="28"/>
          <w:szCs w:val="28"/>
        </w:rPr>
        <w:t>"</w:t>
      </w:r>
      <w:r w:rsidRPr="00E36FE4">
        <w:rPr>
          <w:sz w:val="28"/>
          <w:szCs w:val="28"/>
        </w:rPr>
        <w:t>римский</w:t>
      </w:r>
      <w:r w:rsidR="00E36FE4">
        <w:rPr>
          <w:sz w:val="28"/>
          <w:szCs w:val="28"/>
        </w:rPr>
        <w:t>"</w:t>
      </w:r>
      <w:r w:rsidRPr="00E36FE4">
        <w:rPr>
          <w:sz w:val="28"/>
          <w:szCs w:val="28"/>
        </w:rPr>
        <w:t xml:space="preserve">, </w:t>
      </w:r>
      <w:r w:rsidR="00E36FE4">
        <w:rPr>
          <w:sz w:val="28"/>
          <w:szCs w:val="28"/>
        </w:rPr>
        <w:t>"</w:t>
      </w:r>
      <w:r w:rsidRPr="00E36FE4">
        <w:rPr>
          <w:sz w:val="28"/>
          <w:szCs w:val="28"/>
        </w:rPr>
        <w:t>из Рима происходящий</w:t>
      </w:r>
      <w:r w:rsidR="00E36FE4">
        <w:rPr>
          <w:sz w:val="28"/>
          <w:szCs w:val="28"/>
        </w:rPr>
        <w:t>"</w:t>
      </w:r>
      <w:r w:rsidRPr="00E36FE4">
        <w:rPr>
          <w:sz w:val="28"/>
          <w:szCs w:val="28"/>
        </w:rPr>
        <w:t xml:space="preserve">. Многие деяния, числящиеся за ним, действительно относятся к началу железного века и имеют </w:t>
      </w:r>
      <w:r w:rsidR="000E3AF9" w:rsidRPr="00E36FE4">
        <w:rPr>
          <w:sz w:val="28"/>
          <w:szCs w:val="28"/>
        </w:rPr>
        <w:t>значение</w:t>
      </w:r>
      <w:r w:rsidRPr="00E36FE4">
        <w:rPr>
          <w:sz w:val="28"/>
          <w:szCs w:val="28"/>
        </w:rPr>
        <w:t xml:space="preserve"> исторических фактов.</w:t>
      </w:r>
      <w:r w:rsidR="000E3AF9" w:rsidRPr="00E36FE4">
        <w:rPr>
          <w:sz w:val="28"/>
          <w:szCs w:val="28"/>
        </w:rPr>
        <w:t xml:space="preserve"> Путем завоевания земель, таких как Акрон, Фидены, Крустумерий, Антемна и Камерия, Ромул присоединил их к Риму</w:t>
      </w:r>
    </w:p>
    <w:p w:rsidR="00432293" w:rsidRPr="00E36FE4" w:rsidRDefault="00432293" w:rsidP="00E36FE4">
      <w:pPr>
        <w:suppressAutoHyphens/>
        <w:spacing w:line="360" w:lineRule="auto"/>
        <w:ind w:firstLine="709"/>
        <w:jc w:val="both"/>
        <w:rPr>
          <w:sz w:val="28"/>
          <w:szCs w:val="28"/>
        </w:rPr>
      </w:pPr>
      <w:r w:rsidRPr="00E36FE4">
        <w:rPr>
          <w:sz w:val="28"/>
          <w:szCs w:val="28"/>
        </w:rPr>
        <w:t xml:space="preserve">Вторым </w:t>
      </w:r>
      <w:r w:rsidR="000E3AF9" w:rsidRPr="00E36FE4">
        <w:rPr>
          <w:sz w:val="28"/>
          <w:szCs w:val="28"/>
        </w:rPr>
        <w:t>царей</w:t>
      </w:r>
      <w:r w:rsidRPr="00E36FE4">
        <w:rPr>
          <w:sz w:val="28"/>
          <w:szCs w:val="28"/>
        </w:rPr>
        <w:t xml:space="preserve"> был из</w:t>
      </w:r>
      <w:r w:rsidR="000E3AF9" w:rsidRPr="00E36FE4">
        <w:rPr>
          <w:sz w:val="28"/>
          <w:szCs w:val="28"/>
        </w:rPr>
        <w:t>бран сабинянин из города Куры, Н</w:t>
      </w:r>
      <w:r w:rsidRPr="00E36FE4">
        <w:rPr>
          <w:sz w:val="28"/>
          <w:szCs w:val="28"/>
        </w:rPr>
        <w:t>ума Помпилий, который признан теперь исторической личностью</w:t>
      </w:r>
      <w:r w:rsidR="000E3AF9" w:rsidRPr="00E36FE4">
        <w:rPr>
          <w:sz w:val="28"/>
          <w:szCs w:val="28"/>
        </w:rPr>
        <w:t>. Он распустил отряд целеров, не воевал, занялся мирными делами, создал ремесленные и жреческие коллегии, учредил торговые дни – нундины. Однако при ближайшем рассмотрении оказывается, что Нума продолжал линию Ромула, освобождаясь от контроля родов и сената.</w:t>
      </w:r>
    </w:p>
    <w:p w:rsidR="000E3AF9" w:rsidRPr="00E36FE4" w:rsidRDefault="000E3AF9" w:rsidP="00E36FE4">
      <w:pPr>
        <w:suppressAutoHyphens/>
        <w:spacing w:line="360" w:lineRule="auto"/>
        <w:ind w:firstLine="709"/>
        <w:jc w:val="both"/>
        <w:rPr>
          <w:sz w:val="28"/>
          <w:szCs w:val="28"/>
        </w:rPr>
      </w:pPr>
      <w:r w:rsidRPr="00E36FE4">
        <w:rPr>
          <w:sz w:val="28"/>
          <w:szCs w:val="28"/>
        </w:rPr>
        <w:t>Линия на укрепление царской власти проводилась и двумя следующими царями, хотя оба они были избраны по установившемуся обычаю. При Туле Гостили (673-641 гг.), царе римского происхождения, была оформлена коллегия жрецов</w:t>
      </w:r>
      <w:r w:rsidR="009743A9" w:rsidRPr="00E36FE4">
        <w:rPr>
          <w:sz w:val="28"/>
          <w:szCs w:val="28"/>
        </w:rPr>
        <w:t>. Завершение ее организации произошло уже при четвертом царе, Анке Марции, который приходился внуком Нуме. Оба царя много и успешно воевали.</w:t>
      </w:r>
    </w:p>
    <w:p w:rsidR="009743A9" w:rsidRPr="00E36FE4" w:rsidRDefault="00FD6CF4" w:rsidP="00E36FE4">
      <w:pPr>
        <w:suppressAutoHyphens/>
        <w:spacing w:line="360" w:lineRule="auto"/>
        <w:ind w:firstLine="709"/>
        <w:jc w:val="both"/>
        <w:rPr>
          <w:sz w:val="28"/>
          <w:szCs w:val="28"/>
        </w:rPr>
      </w:pPr>
      <w:r w:rsidRPr="00E36FE4">
        <w:rPr>
          <w:sz w:val="28"/>
          <w:szCs w:val="28"/>
        </w:rPr>
        <w:t xml:space="preserve">Римляне до конца своей истории называли себя гордым именем </w:t>
      </w:r>
      <w:r w:rsidR="00E36FE4">
        <w:rPr>
          <w:sz w:val="28"/>
          <w:szCs w:val="28"/>
        </w:rPr>
        <w:t>"</w:t>
      </w:r>
      <w:r w:rsidRPr="00E36FE4">
        <w:rPr>
          <w:sz w:val="28"/>
          <w:szCs w:val="28"/>
        </w:rPr>
        <w:t>римский народ квиритов</w:t>
      </w:r>
      <w:r w:rsidR="00E36FE4">
        <w:rPr>
          <w:sz w:val="28"/>
          <w:szCs w:val="28"/>
        </w:rPr>
        <w:t>"</w:t>
      </w:r>
      <w:r w:rsidRPr="00E36FE4">
        <w:rPr>
          <w:sz w:val="28"/>
          <w:szCs w:val="28"/>
        </w:rPr>
        <w:t xml:space="preserve">. Содержание этой официальной формулы объяснялось в науке по-разному. Слово </w:t>
      </w:r>
      <w:r w:rsidR="00E36FE4">
        <w:rPr>
          <w:sz w:val="28"/>
          <w:szCs w:val="28"/>
        </w:rPr>
        <w:t>"</w:t>
      </w:r>
      <w:r w:rsidRPr="00E36FE4">
        <w:rPr>
          <w:sz w:val="28"/>
          <w:szCs w:val="28"/>
        </w:rPr>
        <w:t>квириты</w:t>
      </w:r>
      <w:r w:rsidR="00E36FE4">
        <w:rPr>
          <w:sz w:val="28"/>
          <w:szCs w:val="28"/>
        </w:rPr>
        <w:t>"</w:t>
      </w:r>
      <w:r w:rsidRPr="00E36FE4">
        <w:rPr>
          <w:sz w:val="28"/>
          <w:szCs w:val="28"/>
        </w:rPr>
        <w:t xml:space="preserve"> производили либо от сабинского слова, обозначавшего копье, либо от сабинского города Курес, выводя эту формулу из римско-сабинского синойкизма, что вполне правдоподобно. Но не менее основательно и другое толкование. Квириты – это куриты, т.е. члены курий. Такая интерпретация подтверждает противоположность народа и плебеев.</w:t>
      </w:r>
    </w:p>
    <w:p w:rsidR="00FD6CF4" w:rsidRPr="00E36FE4" w:rsidRDefault="00FD6CF4" w:rsidP="00E36FE4">
      <w:pPr>
        <w:suppressAutoHyphens/>
        <w:spacing w:line="360" w:lineRule="auto"/>
        <w:ind w:firstLine="709"/>
        <w:jc w:val="both"/>
        <w:rPr>
          <w:sz w:val="28"/>
          <w:szCs w:val="28"/>
        </w:rPr>
      </w:pPr>
      <w:r w:rsidRPr="00E36FE4">
        <w:rPr>
          <w:sz w:val="28"/>
          <w:szCs w:val="28"/>
        </w:rPr>
        <w:t>Римское общество от времени Ромула до Анка марция включительно прошло значительный путь развития. В Риме сохранялись порядки военной демократии – существовали гентильные общины, действовали народное собрание и сенат, избирался царь, обладавший функциями племенного вождя, вся организация была ориентирована на нужды войны, которая стала регулярной функцией народной жизни.</w:t>
      </w:r>
    </w:p>
    <w:p w:rsidR="00C21267" w:rsidRPr="00E36FE4" w:rsidRDefault="00C21267" w:rsidP="00E36FE4">
      <w:pPr>
        <w:suppressAutoHyphens/>
        <w:spacing w:line="360" w:lineRule="auto"/>
        <w:ind w:firstLine="709"/>
        <w:jc w:val="both"/>
        <w:rPr>
          <w:sz w:val="28"/>
          <w:szCs w:val="28"/>
        </w:rPr>
      </w:pPr>
      <w:r w:rsidRPr="00E36FE4">
        <w:rPr>
          <w:sz w:val="28"/>
          <w:szCs w:val="28"/>
        </w:rPr>
        <w:t>После смерти Анка Тарквиний предложил свою кандидатуру народу и был единодушно избран в комициях царем. Воцарение Тарквиния знаменовало собой время перемен в Риме. Новый царь сразу же высказал свою ориентацию на народ, и это определило напряженность его отношений с родовой знатью. Укрепляя свою власть, Тарквиний внес изменение в войско. Важной ударной силой были всадники. Сражавшиеся на конях римляне составляли более молодую, чем сенаторы, часть римской знати. При Тарквинии Рим стал преображаться.</w:t>
      </w:r>
    </w:p>
    <w:p w:rsidR="00C21267" w:rsidRPr="00E36FE4" w:rsidRDefault="00C21267" w:rsidP="00E36FE4">
      <w:pPr>
        <w:suppressAutoHyphens/>
        <w:spacing w:line="360" w:lineRule="auto"/>
        <w:ind w:firstLine="709"/>
        <w:jc w:val="both"/>
        <w:rPr>
          <w:sz w:val="28"/>
          <w:szCs w:val="28"/>
        </w:rPr>
      </w:pPr>
      <w:r w:rsidRPr="00E36FE4">
        <w:rPr>
          <w:sz w:val="28"/>
          <w:szCs w:val="28"/>
        </w:rPr>
        <w:t>История воцарения Сервия Туллия (579-535 гг.)</w:t>
      </w:r>
      <w:r w:rsidR="0005415B" w:rsidRPr="00E36FE4">
        <w:rPr>
          <w:sz w:val="28"/>
          <w:szCs w:val="28"/>
        </w:rPr>
        <w:t xml:space="preserve"> сохранена в разных вариантах преданий. Согласно одному, Сервий был сыном рабыни, поэтому он получил имя </w:t>
      </w:r>
      <w:r w:rsidR="0005415B" w:rsidRPr="00E36FE4">
        <w:rPr>
          <w:sz w:val="28"/>
          <w:szCs w:val="28"/>
          <w:lang w:val="en-US"/>
        </w:rPr>
        <w:t>Servius</w:t>
      </w:r>
      <w:r w:rsidR="0005415B" w:rsidRPr="00E36FE4">
        <w:rPr>
          <w:sz w:val="28"/>
          <w:szCs w:val="28"/>
        </w:rPr>
        <w:t xml:space="preserve"> (от </w:t>
      </w:r>
      <w:r w:rsidR="0005415B" w:rsidRPr="00E36FE4">
        <w:rPr>
          <w:sz w:val="28"/>
          <w:szCs w:val="28"/>
          <w:lang w:val="en-US"/>
        </w:rPr>
        <w:t>servus</w:t>
      </w:r>
      <w:r w:rsidR="0005415B" w:rsidRPr="00E36FE4">
        <w:rPr>
          <w:sz w:val="28"/>
          <w:szCs w:val="28"/>
        </w:rPr>
        <w:t xml:space="preserve"> - раб). Согласно другому, матерью его была Окрезия, жена вождя города Корникула, захваченная в плен во время войны, которую вел Тарквиний. Сервий Туллий во внутренних делах порвал со многими традициями. С его именем античные авторы связывают реформу, аналогичную Солоновой в Афинах, т.е. введение цензового принципа деления общества</w:t>
      </w:r>
      <w:r w:rsidR="0007120A" w:rsidRPr="00E36FE4">
        <w:rPr>
          <w:sz w:val="28"/>
          <w:szCs w:val="28"/>
        </w:rPr>
        <w:t xml:space="preserve"> (изначально по денежному характеру).</w:t>
      </w:r>
    </w:p>
    <w:p w:rsidR="007F5BD9" w:rsidRPr="00E36FE4" w:rsidRDefault="0007120A" w:rsidP="00E36FE4">
      <w:pPr>
        <w:suppressAutoHyphens/>
        <w:spacing w:line="360" w:lineRule="auto"/>
        <w:ind w:firstLine="709"/>
        <w:jc w:val="both"/>
        <w:rPr>
          <w:sz w:val="28"/>
          <w:szCs w:val="28"/>
        </w:rPr>
      </w:pPr>
      <w:r w:rsidRPr="00E36FE4">
        <w:rPr>
          <w:sz w:val="28"/>
          <w:szCs w:val="28"/>
        </w:rPr>
        <w:t>Сервию Туллию принадлежит еще одно нововведение, аналогичное реформе Клисфена в Афинах, - деление всех римских владений на территориальные округа, которые он назвал трибами. Рим, окруженный Сервием каменной</w:t>
      </w:r>
      <w:r w:rsidR="00E36FE4">
        <w:rPr>
          <w:sz w:val="28"/>
          <w:szCs w:val="28"/>
        </w:rPr>
        <w:t xml:space="preserve"> </w:t>
      </w:r>
      <w:r w:rsidR="00920DA1" w:rsidRPr="00E36FE4">
        <w:rPr>
          <w:sz w:val="28"/>
          <w:szCs w:val="28"/>
        </w:rPr>
        <w:t>оборонительной стеной, остатки которой сохранились до наших дней, был поделен на 4 городские трибы (Палатинская, Субуранская, Сквилианская, Коллинская)</w:t>
      </w:r>
      <w:r w:rsidR="007F5BD9" w:rsidRPr="00E36FE4">
        <w:rPr>
          <w:sz w:val="28"/>
          <w:szCs w:val="28"/>
        </w:rPr>
        <w:t>. Античная традиция связывает с Сервием Туллием и храмовое строительство.</w:t>
      </w:r>
    </w:p>
    <w:p w:rsidR="007F5BD9" w:rsidRPr="00E36FE4" w:rsidRDefault="007F5BD9" w:rsidP="00E36FE4">
      <w:pPr>
        <w:suppressAutoHyphens/>
        <w:spacing w:line="360" w:lineRule="auto"/>
        <w:ind w:firstLine="709"/>
        <w:jc w:val="both"/>
        <w:rPr>
          <w:sz w:val="28"/>
          <w:szCs w:val="28"/>
        </w:rPr>
      </w:pPr>
      <w:r w:rsidRPr="00E36FE4">
        <w:rPr>
          <w:sz w:val="28"/>
          <w:szCs w:val="28"/>
        </w:rPr>
        <w:t>При Сервии усилилось неравенство между римлянами. В среде патрициев упрочилась богатая верхушка. Расслоилась и плебейская масса. Важнейшие дела, связанные с войной, были изъяты из ведения куриатных собраний</w:t>
      </w:r>
      <w:r w:rsidR="00E36FE4">
        <w:rPr>
          <w:sz w:val="28"/>
          <w:szCs w:val="28"/>
        </w:rPr>
        <w:t xml:space="preserve"> </w:t>
      </w:r>
      <w:r w:rsidRPr="00E36FE4">
        <w:rPr>
          <w:sz w:val="28"/>
          <w:szCs w:val="28"/>
        </w:rPr>
        <w:t xml:space="preserve">и переданы в центуриатные, участие в которых принимали плебеи (только состоятельные). Комиции и войско представляли собой </w:t>
      </w:r>
      <w:r w:rsidRPr="00E36FE4">
        <w:rPr>
          <w:i/>
          <w:sz w:val="28"/>
          <w:szCs w:val="28"/>
        </w:rPr>
        <w:t>публичную власть</w:t>
      </w:r>
      <w:r w:rsidRPr="00E36FE4">
        <w:rPr>
          <w:sz w:val="28"/>
          <w:szCs w:val="28"/>
        </w:rPr>
        <w:t>, которая</w:t>
      </w:r>
      <w:r w:rsidR="002662AE" w:rsidRPr="00E36FE4">
        <w:rPr>
          <w:sz w:val="28"/>
          <w:szCs w:val="28"/>
        </w:rPr>
        <w:t xml:space="preserve"> уже не совпадает непосредственно с населением, организующим самое </w:t>
      </w:r>
      <w:r w:rsidR="00E36FE4">
        <w:rPr>
          <w:sz w:val="28"/>
          <w:szCs w:val="28"/>
        </w:rPr>
        <w:t>"</w:t>
      </w:r>
      <w:r w:rsidR="002662AE" w:rsidRPr="00E36FE4">
        <w:rPr>
          <w:sz w:val="28"/>
          <w:szCs w:val="28"/>
        </w:rPr>
        <w:t>себя как вооруженная сила</w:t>
      </w:r>
      <w:r w:rsidR="00E36FE4">
        <w:rPr>
          <w:sz w:val="28"/>
          <w:szCs w:val="28"/>
        </w:rPr>
        <w:t>"</w:t>
      </w:r>
      <w:r w:rsidR="002662AE" w:rsidRPr="00E36FE4">
        <w:rPr>
          <w:sz w:val="28"/>
          <w:szCs w:val="28"/>
        </w:rPr>
        <w:t xml:space="preserve">. Эта власть фактически противостояла </w:t>
      </w:r>
      <w:r w:rsidR="00E36FE4">
        <w:rPr>
          <w:sz w:val="28"/>
          <w:szCs w:val="28"/>
        </w:rPr>
        <w:t>"</w:t>
      </w:r>
      <w:r w:rsidR="002662AE" w:rsidRPr="00E36FE4">
        <w:rPr>
          <w:sz w:val="28"/>
          <w:szCs w:val="28"/>
        </w:rPr>
        <w:t>народу</w:t>
      </w:r>
      <w:r w:rsidR="00E36FE4">
        <w:rPr>
          <w:sz w:val="28"/>
          <w:szCs w:val="28"/>
        </w:rPr>
        <w:t>"</w:t>
      </w:r>
      <w:r w:rsidR="002662AE" w:rsidRPr="00E36FE4">
        <w:rPr>
          <w:sz w:val="28"/>
          <w:szCs w:val="28"/>
        </w:rPr>
        <w:t xml:space="preserve"> в понимании римлян того времени, когда под народом понималась совокупность всех членов родовой организации, и только их.</w:t>
      </w:r>
    </w:p>
    <w:p w:rsidR="002662AE" w:rsidRPr="00E36FE4" w:rsidRDefault="002662AE" w:rsidP="00E36FE4">
      <w:pPr>
        <w:suppressAutoHyphens/>
        <w:spacing w:line="360" w:lineRule="auto"/>
        <w:ind w:firstLine="709"/>
        <w:jc w:val="both"/>
        <w:rPr>
          <w:sz w:val="28"/>
          <w:szCs w:val="28"/>
        </w:rPr>
      </w:pPr>
      <w:r w:rsidRPr="00E36FE4">
        <w:rPr>
          <w:sz w:val="28"/>
          <w:szCs w:val="28"/>
        </w:rPr>
        <w:t>Изменилась и царская власть. Сервий решительнее своих предшественников порвал с традициями избрания царя и подготовил условия для превращения царской власти в наследственную.</w:t>
      </w:r>
    </w:p>
    <w:p w:rsidR="002662AE" w:rsidRPr="00E36FE4" w:rsidRDefault="002662AE" w:rsidP="00E36FE4">
      <w:pPr>
        <w:suppressAutoHyphens/>
        <w:spacing w:line="360" w:lineRule="auto"/>
        <w:ind w:firstLine="709"/>
        <w:jc w:val="both"/>
        <w:rPr>
          <w:sz w:val="28"/>
          <w:szCs w:val="28"/>
        </w:rPr>
      </w:pPr>
      <w:r w:rsidRPr="00E36FE4">
        <w:rPr>
          <w:sz w:val="28"/>
          <w:szCs w:val="28"/>
        </w:rPr>
        <w:t>Это было лишь началом государственного бытия Рима, началом длительного периода трансформации гентильных органов в государственные. Одна часть населения (патриции) охватывалась гентильной организацией и через ее посредство обеспечивалась землей</w:t>
      </w:r>
      <w:r w:rsidR="004A7481" w:rsidRPr="00E36FE4">
        <w:rPr>
          <w:sz w:val="28"/>
          <w:szCs w:val="28"/>
        </w:rPr>
        <w:t xml:space="preserve"> и участвовала в решении дел, касающихся всех римлян. Другая часть (плебс) не пользовалась защитой родового коллектива, получала землю непосредственно от царя</w:t>
      </w:r>
      <w:r w:rsidR="00DF3F18" w:rsidRPr="00E36FE4">
        <w:rPr>
          <w:sz w:val="28"/>
          <w:szCs w:val="28"/>
        </w:rPr>
        <w:t>.</w:t>
      </w:r>
    </w:p>
    <w:p w:rsidR="005A2459" w:rsidRPr="00E36FE4" w:rsidRDefault="005A2459" w:rsidP="00E36FE4">
      <w:pPr>
        <w:suppressAutoHyphens/>
        <w:spacing w:line="360" w:lineRule="auto"/>
        <w:ind w:firstLine="709"/>
        <w:jc w:val="both"/>
        <w:rPr>
          <w:sz w:val="28"/>
          <w:szCs w:val="28"/>
        </w:rPr>
      </w:pPr>
      <w:r w:rsidRPr="00E36FE4">
        <w:rPr>
          <w:sz w:val="28"/>
          <w:szCs w:val="28"/>
        </w:rPr>
        <w:t>Последним царем Рима, согласно античным писателям, был Тарквиний (535-510 гг.), прозванный Супербом, т.е. Гордым. Он правил самовластно, презрев комиции и сенат, с помощью близких себе людей, опираясь по примеру Ромула на целеров, отряд своих телохранителей, который он возродил. Царь укреплял положение Рима в международных делах не только войнами, но и дипломатическим путем. Так, он заключил мир с эквами и возобновил договоры с этрусками, упрочил добрососедские отношения с крупным латинским городом Тускул.</w:t>
      </w:r>
    </w:p>
    <w:p w:rsidR="005A2459" w:rsidRPr="00E36FE4" w:rsidRDefault="005A2459" w:rsidP="00E36FE4">
      <w:pPr>
        <w:suppressAutoHyphens/>
        <w:spacing w:line="360" w:lineRule="auto"/>
        <w:ind w:firstLine="709"/>
        <w:jc w:val="both"/>
        <w:rPr>
          <w:sz w:val="28"/>
          <w:szCs w:val="28"/>
        </w:rPr>
      </w:pPr>
      <w:r w:rsidRPr="00E36FE4">
        <w:rPr>
          <w:sz w:val="28"/>
          <w:szCs w:val="28"/>
        </w:rPr>
        <w:t>Захват материальных ценностей и рабов позволил Тарквинию вести широкую строительную деятельность. Постройка была получена этрусским мастерам. Вейентскому скульптору Вульке было заказано главное украшение фронтона храма – колесница бога с четверкой коней</w:t>
      </w:r>
      <w:r w:rsidR="00295168" w:rsidRPr="00E36FE4">
        <w:rPr>
          <w:sz w:val="28"/>
          <w:szCs w:val="28"/>
        </w:rPr>
        <w:t>.</w:t>
      </w:r>
    </w:p>
    <w:p w:rsidR="00295168" w:rsidRPr="00E36FE4" w:rsidRDefault="00295168" w:rsidP="00E36FE4">
      <w:pPr>
        <w:suppressAutoHyphens/>
        <w:spacing w:line="360" w:lineRule="auto"/>
        <w:ind w:firstLine="709"/>
        <w:jc w:val="both"/>
        <w:rPr>
          <w:sz w:val="28"/>
          <w:szCs w:val="28"/>
        </w:rPr>
      </w:pPr>
      <w:r w:rsidRPr="00E36FE4">
        <w:rPr>
          <w:sz w:val="28"/>
          <w:szCs w:val="28"/>
        </w:rPr>
        <w:t xml:space="preserve">В правление этрусской династии Рим сильно изменился по сравнению с предшествующим периодом. Он превратился в большой многолюдный город, укрепленный мощной стеной, с украшенными коропластикой храмами и домами на каменном </w:t>
      </w:r>
      <w:r w:rsidR="00AC3AEC" w:rsidRPr="00E36FE4">
        <w:rPr>
          <w:sz w:val="28"/>
          <w:szCs w:val="28"/>
        </w:rPr>
        <w:t xml:space="preserve">фундаменте. Расширились римские земельные владения, выросли его колонии, развилась торговля. Рим занял руководящее место среди латинских городов и включился в систему затирбских и даже заморских международных отношений. Заметно продвинулись римляне на пути культурного развития. В Риме появилась своя письменность. Ранние латинские надписи, найденные в Риме и в этрусском городе Цере, датируются кА минимум концом </w:t>
      </w:r>
      <w:r w:rsidR="00AC3AEC" w:rsidRPr="00E36FE4">
        <w:rPr>
          <w:sz w:val="28"/>
          <w:szCs w:val="28"/>
          <w:lang w:val="en-US"/>
        </w:rPr>
        <w:t>VII</w:t>
      </w:r>
      <w:r w:rsidR="00AC3AEC" w:rsidRPr="00E36FE4">
        <w:rPr>
          <w:sz w:val="28"/>
          <w:szCs w:val="28"/>
        </w:rPr>
        <w:t xml:space="preserve"> – началом </w:t>
      </w:r>
      <w:r w:rsidR="00AC3AEC" w:rsidRPr="00E36FE4">
        <w:rPr>
          <w:sz w:val="28"/>
          <w:szCs w:val="28"/>
          <w:lang w:val="en-US"/>
        </w:rPr>
        <w:t>VI</w:t>
      </w:r>
      <w:r w:rsidR="00AC3AEC" w:rsidRPr="00E36FE4">
        <w:rPr>
          <w:sz w:val="28"/>
          <w:szCs w:val="28"/>
        </w:rPr>
        <w:t xml:space="preserve"> в.существовало в Риме и этрусское письмо, которым скорее всего, пользовались жившие этруски. Источником латинского алфавита был греческий, но передатчиком этого заимствования могли быть этруски.</w:t>
      </w:r>
    </w:p>
    <w:p w:rsidR="006B2196" w:rsidRPr="00E36FE4" w:rsidRDefault="006B2196" w:rsidP="00E36FE4">
      <w:pPr>
        <w:suppressAutoHyphens/>
        <w:spacing w:line="360" w:lineRule="auto"/>
        <w:ind w:firstLine="709"/>
        <w:jc w:val="both"/>
        <w:rPr>
          <w:sz w:val="28"/>
          <w:szCs w:val="28"/>
        </w:rPr>
      </w:pPr>
      <w:r w:rsidRPr="00E36FE4">
        <w:rPr>
          <w:sz w:val="28"/>
          <w:szCs w:val="28"/>
        </w:rPr>
        <w:t xml:space="preserve">Правление латино-сабинских и этрусских царей представляет собой разные периоды царской эпохи, но они не разделены в области социального развития непроходимой стеной. В первый период происходило количественное накопление элементов разложения </w:t>
      </w:r>
      <w:r w:rsidR="00930C99" w:rsidRPr="00E36FE4">
        <w:rPr>
          <w:sz w:val="28"/>
          <w:szCs w:val="28"/>
        </w:rPr>
        <w:t>родоплеменного</w:t>
      </w:r>
      <w:r w:rsidRPr="00E36FE4">
        <w:rPr>
          <w:sz w:val="28"/>
          <w:szCs w:val="28"/>
        </w:rPr>
        <w:t xml:space="preserve"> строя</w:t>
      </w:r>
      <w:r w:rsidR="00930C99" w:rsidRPr="00E36FE4">
        <w:rPr>
          <w:sz w:val="28"/>
          <w:szCs w:val="28"/>
        </w:rPr>
        <w:t xml:space="preserve"> и зачатков новых форм в сфере социальной жизни и управления обществом. Во второй период начался переход в новое качество, подготовленный прогрессом экономики и развитием рабства. Элементы древней родовой организации стали использоваться как орудие господства формирующегося класса-сословия патрициев по отношению к плебеям. В условиях этих противоречий укреплялись публичная власть, закладывались основы гражданства.</w:t>
      </w:r>
    </w:p>
    <w:p w:rsidR="000461CE" w:rsidRPr="00E36FE4" w:rsidRDefault="000461CE" w:rsidP="00E36FE4">
      <w:pPr>
        <w:suppressAutoHyphens/>
        <w:spacing w:line="360" w:lineRule="auto"/>
        <w:ind w:firstLine="709"/>
        <w:jc w:val="both"/>
        <w:rPr>
          <w:sz w:val="28"/>
          <w:szCs w:val="28"/>
        </w:rPr>
      </w:pPr>
    </w:p>
    <w:p w:rsidR="00D65F6B" w:rsidRPr="00E36FE4" w:rsidRDefault="00E36FE4" w:rsidP="00E36FE4">
      <w:pPr>
        <w:suppressAutoHyphens/>
        <w:spacing w:line="360" w:lineRule="auto"/>
        <w:ind w:firstLine="709"/>
        <w:jc w:val="both"/>
        <w:rPr>
          <w:b/>
          <w:sz w:val="28"/>
          <w:szCs w:val="28"/>
        </w:rPr>
      </w:pPr>
      <w:r>
        <w:rPr>
          <w:b/>
          <w:sz w:val="28"/>
          <w:szCs w:val="28"/>
        </w:rPr>
        <w:br w:type="page"/>
      </w:r>
      <w:r w:rsidR="00D65F6B" w:rsidRPr="00E36FE4">
        <w:rPr>
          <w:b/>
          <w:sz w:val="28"/>
          <w:szCs w:val="28"/>
        </w:rPr>
        <w:t>РИМСКАЯ РЕСПУБЛИКА (</w:t>
      </w:r>
      <w:r w:rsidR="00D65F6B" w:rsidRPr="00E36FE4">
        <w:rPr>
          <w:b/>
          <w:sz w:val="28"/>
          <w:szCs w:val="28"/>
          <w:lang w:val="en-US"/>
        </w:rPr>
        <w:t>III</w:t>
      </w:r>
      <w:r w:rsidR="00D65F6B" w:rsidRPr="00E36FE4">
        <w:rPr>
          <w:b/>
          <w:sz w:val="28"/>
          <w:szCs w:val="28"/>
        </w:rPr>
        <w:t xml:space="preserve"> – </w:t>
      </w:r>
      <w:r w:rsidR="00D65F6B" w:rsidRPr="00E36FE4">
        <w:rPr>
          <w:b/>
          <w:sz w:val="28"/>
          <w:szCs w:val="28"/>
          <w:lang w:val="en-US"/>
        </w:rPr>
        <w:t>II</w:t>
      </w:r>
      <w:r w:rsidR="00D65F6B" w:rsidRPr="00E36FE4">
        <w:rPr>
          <w:b/>
          <w:sz w:val="28"/>
          <w:szCs w:val="28"/>
        </w:rPr>
        <w:t xml:space="preserve"> вв.)</w:t>
      </w:r>
    </w:p>
    <w:p w:rsidR="00D65F6B" w:rsidRPr="00E36FE4" w:rsidRDefault="00D65F6B" w:rsidP="00E36FE4">
      <w:pPr>
        <w:suppressAutoHyphens/>
        <w:spacing w:line="360" w:lineRule="auto"/>
        <w:ind w:firstLine="709"/>
        <w:jc w:val="both"/>
        <w:rPr>
          <w:b/>
          <w:sz w:val="28"/>
          <w:szCs w:val="28"/>
        </w:rPr>
      </w:pPr>
    </w:p>
    <w:p w:rsidR="000461CE" w:rsidRPr="00E36FE4" w:rsidRDefault="000461CE" w:rsidP="00E36FE4">
      <w:pPr>
        <w:suppressAutoHyphens/>
        <w:spacing w:line="360" w:lineRule="auto"/>
        <w:ind w:firstLine="709"/>
        <w:jc w:val="both"/>
        <w:rPr>
          <w:b/>
          <w:sz w:val="28"/>
          <w:szCs w:val="28"/>
        </w:rPr>
      </w:pPr>
      <w:r w:rsidRPr="00E36FE4">
        <w:rPr>
          <w:b/>
          <w:sz w:val="28"/>
          <w:szCs w:val="28"/>
        </w:rPr>
        <w:t xml:space="preserve">Римские завоевания в </w:t>
      </w:r>
      <w:r w:rsidRPr="00E36FE4">
        <w:rPr>
          <w:b/>
          <w:sz w:val="28"/>
          <w:szCs w:val="28"/>
          <w:lang w:val="en-US"/>
        </w:rPr>
        <w:t>III</w:t>
      </w:r>
      <w:r w:rsidRPr="00E36FE4">
        <w:rPr>
          <w:b/>
          <w:sz w:val="28"/>
          <w:szCs w:val="28"/>
        </w:rPr>
        <w:t xml:space="preserve"> – </w:t>
      </w:r>
      <w:r w:rsidRPr="00E36FE4">
        <w:rPr>
          <w:b/>
          <w:sz w:val="28"/>
          <w:szCs w:val="28"/>
          <w:lang w:val="en-US"/>
        </w:rPr>
        <w:t>II</w:t>
      </w:r>
      <w:r w:rsidRPr="00E36FE4">
        <w:rPr>
          <w:b/>
          <w:sz w:val="28"/>
          <w:szCs w:val="28"/>
        </w:rPr>
        <w:t xml:space="preserve"> вв.</w:t>
      </w:r>
    </w:p>
    <w:p w:rsidR="00E36FE4" w:rsidRDefault="00E36FE4" w:rsidP="00E36FE4">
      <w:pPr>
        <w:suppressAutoHyphens/>
        <w:spacing w:line="360" w:lineRule="auto"/>
        <w:ind w:firstLine="709"/>
        <w:jc w:val="both"/>
        <w:rPr>
          <w:sz w:val="28"/>
          <w:szCs w:val="28"/>
          <w:lang w:val="en-US"/>
        </w:rPr>
      </w:pPr>
    </w:p>
    <w:p w:rsidR="000461CE" w:rsidRPr="00E36FE4" w:rsidRDefault="002F3E70" w:rsidP="00E36FE4">
      <w:pPr>
        <w:suppressAutoHyphens/>
        <w:spacing w:line="360" w:lineRule="auto"/>
        <w:ind w:firstLine="709"/>
        <w:jc w:val="both"/>
        <w:rPr>
          <w:sz w:val="28"/>
          <w:szCs w:val="28"/>
        </w:rPr>
      </w:pPr>
      <w:r w:rsidRPr="00E36FE4">
        <w:rPr>
          <w:sz w:val="28"/>
          <w:szCs w:val="28"/>
        </w:rPr>
        <w:t xml:space="preserve">Завоевание Италии не означало конца римской экспансии. Рим был заинтересован в войне как в способе присвоения богатств и расширения земельного фонда, как в средстве распространения </w:t>
      </w:r>
      <w:r w:rsidR="00E36FE4">
        <w:rPr>
          <w:sz w:val="28"/>
          <w:szCs w:val="28"/>
        </w:rPr>
        <w:t>"</w:t>
      </w:r>
      <w:r w:rsidRPr="00E36FE4">
        <w:rPr>
          <w:sz w:val="28"/>
          <w:szCs w:val="28"/>
        </w:rPr>
        <w:t>власти римского народа</w:t>
      </w:r>
      <w:r w:rsidR="00E36FE4">
        <w:rPr>
          <w:sz w:val="28"/>
          <w:szCs w:val="28"/>
        </w:rPr>
        <w:t>"</w:t>
      </w:r>
      <w:r w:rsidRPr="00E36FE4">
        <w:rPr>
          <w:sz w:val="28"/>
          <w:szCs w:val="28"/>
        </w:rPr>
        <w:t>, а значит, системы податных и вообще эксплуатируемых территорий. При недостаточно развитой товарности производства военная добыча, контрибуции давали многое, чего производство и торговля дать не могли, не говоря уже о том, что войны непосредственно обогащали их участников. Войны велись почти постоянно, периоды мира были редки и кратки. Военная слава была важнейшей предпосылкой политической карьеры. Война оказывалась неотъемлемой принадлежностью всего римского образа жизни.</w:t>
      </w:r>
    </w:p>
    <w:p w:rsidR="00665153" w:rsidRPr="00E36FE4" w:rsidRDefault="00665153" w:rsidP="00E36FE4">
      <w:pPr>
        <w:suppressAutoHyphens/>
        <w:spacing w:line="360" w:lineRule="auto"/>
        <w:ind w:firstLine="709"/>
        <w:jc w:val="both"/>
        <w:rPr>
          <w:sz w:val="28"/>
          <w:szCs w:val="28"/>
        </w:rPr>
      </w:pPr>
      <w:r w:rsidRPr="00E36FE4">
        <w:rPr>
          <w:sz w:val="28"/>
          <w:szCs w:val="28"/>
        </w:rPr>
        <w:t xml:space="preserve">Новая серия войн, за пределами Италии, развертывалась постепенно. С Севера римлян привлекали богатые земли Предальпийской Галлии в долине реки Пада, на которые тогда еще не распространялось понятие Италии. Столкновения с галлами и продвижение римлян к этому району приходятся уже на начало </w:t>
      </w:r>
      <w:r w:rsidRPr="00E36FE4">
        <w:rPr>
          <w:sz w:val="28"/>
          <w:szCs w:val="28"/>
          <w:lang w:val="en-US"/>
        </w:rPr>
        <w:t>III</w:t>
      </w:r>
      <w:r w:rsidRPr="00E36FE4">
        <w:rPr>
          <w:sz w:val="28"/>
          <w:szCs w:val="28"/>
        </w:rPr>
        <w:t xml:space="preserve"> в. К более радикальным последствиям привела, однако, борьба за Сицилию, отделенную от Южной Италии лишь узким Мессинским проливом. В </w:t>
      </w:r>
      <w:smartTag w:uri="urn:schemas-microsoft-com:office:smarttags" w:element="metricconverter">
        <w:smartTagPr>
          <w:attr w:name="ProductID" w:val="241 г"/>
        </w:smartTagPr>
        <w:r w:rsidRPr="00E36FE4">
          <w:rPr>
            <w:sz w:val="28"/>
            <w:szCs w:val="28"/>
          </w:rPr>
          <w:t>241 г</w:t>
        </w:r>
      </w:smartTag>
      <w:r w:rsidRPr="00E36FE4">
        <w:rPr>
          <w:sz w:val="28"/>
          <w:szCs w:val="28"/>
        </w:rPr>
        <w:t>. Римляне добились нелегкой победы, утвердившись в Сицилии и наложив на Карфаген огромную контрибуцию, всю добычу всех италийских войн.</w:t>
      </w:r>
    </w:p>
    <w:p w:rsidR="00093F35" w:rsidRPr="00E36FE4" w:rsidRDefault="00093F35" w:rsidP="00E36FE4">
      <w:pPr>
        <w:suppressAutoHyphens/>
        <w:spacing w:line="360" w:lineRule="auto"/>
        <w:ind w:firstLine="709"/>
        <w:jc w:val="both"/>
        <w:rPr>
          <w:sz w:val="28"/>
          <w:szCs w:val="28"/>
        </w:rPr>
      </w:pPr>
      <w:r w:rsidRPr="00E36FE4">
        <w:rPr>
          <w:sz w:val="28"/>
          <w:szCs w:val="28"/>
        </w:rPr>
        <w:t>Рим был поддержан греками против иллирийцев, нападавших на их города. Недаром римлянам тогда же были направлены посольства в прославленнейшие греческие города – Коринф и Афины. Война с галлами, которых и римляне, и италийцы рассматривали как старых и грозных врагов, потребовала большого напряжения сил, но после перелома в ее ходе римляне уже отказывались от предлагавшегося галлами мира и, как считает Полибий, стремились к вытеснению галлов из Паданской долины.</w:t>
      </w:r>
    </w:p>
    <w:p w:rsidR="00093F35" w:rsidRPr="00E36FE4" w:rsidRDefault="00093F35" w:rsidP="00E36FE4">
      <w:pPr>
        <w:suppressAutoHyphens/>
        <w:spacing w:line="360" w:lineRule="auto"/>
        <w:ind w:firstLine="709"/>
        <w:jc w:val="both"/>
        <w:rPr>
          <w:sz w:val="28"/>
          <w:szCs w:val="28"/>
        </w:rPr>
      </w:pPr>
      <w:r w:rsidRPr="00E36FE4">
        <w:rPr>
          <w:sz w:val="28"/>
          <w:szCs w:val="28"/>
        </w:rPr>
        <w:t xml:space="preserve">Завоеванные территории – Сицилия, Сардиния с Корийской и Предальпийская Галлия – стали первыми римскими провинциями и управлялись полновластными римскими наместниками. Само слово </w:t>
      </w:r>
      <w:r w:rsidR="00E36FE4">
        <w:rPr>
          <w:sz w:val="28"/>
          <w:szCs w:val="28"/>
        </w:rPr>
        <w:t>"</w:t>
      </w:r>
      <w:r w:rsidRPr="00E36FE4">
        <w:rPr>
          <w:sz w:val="28"/>
          <w:szCs w:val="28"/>
        </w:rPr>
        <w:t>провинция</w:t>
      </w:r>
      <w:r w:rsidR="00E36FE4">
        <w:rPr>
          <w:sz w:val="28"/>
          <w:szCs w:val="28"/>
        </w:rPr>
        <w:t>"</w:t>
      </w:r>
      <w:r w:rsidRPr="00E36FE4">
        <w:rPr>
          <w:sz w:val="28"/>
          <w:szCs w:val="28"/>
        </w:rPr>
        <w:t xml:space="preserve"> ранее означало сферу действий, поручаемую консулу (или другому высшему должностному лицу), - обычно область для ведения военной кампании. Теперь оно получало и более </w:t>
      </w:r>
      <w:r w:rsidR="00E36FE4">
        <w:rPr>
          <w:sz w:val="28"/>
          <w:szCs w:val="28"/>
        </w:rPr>
        <w:t>"</w:t>
      </w:r>
      <w:r w:rsidRPr="00E36FE4">
        <w:rPr>
          <w:sz w:val="28"/>
          <w:szCs w:val="28"/>
        </w:rPr>
        <w:t>мирное</w:t>
      </w:r>
      <w:r w:rsidR="00E36FE4">
        <w:rPr>
          <w:sz w:val="28"/>
          <w:szCs w:val="28"/>
        </w:rPr>
        <w:t>"</w:t>
      </w:r>
      <w:r w:rsidRPr="00E36FE4">
        <w:rPr>
          <w:sz w:val="28"/>
          <w:szCs w:val="28"/>
        </w:rPr>
        <w:t xml:space="preserve"> значение. Власть наместника была военной, судебной и административной</w:t>
      </w:r>
      <w:r w:rsidR="006312E0" w:rsidRPr="00E36FE4">
        <w:rPr>
          <w:sz w:val="28"/>
          <w:szCs w:val="28"/>
        </w:rPr>
        <w:t>.</w:t>
      </w:r>
    </w:p>
    <w:p w:rsidR="006312E0" w:rsidRPr="00E36FE4" w:rsidRDefault="006312E0" w:rsidP="00E36FE4">
      <w:pPr>
        <w:suppressAutoHyphens/>
        <w:spacing w:line="360" w:lineRule="auto"/>
        <w:ind w:firstLine="709"/>
        <w:jc w:val="both"/>
        <w:rPr>
          <w:sz w:val="28"/>
          <w:szCs w:val="28"/>
        </w:rPr>
      </w:pPr>
      <w:r w:rsidRPr="00E36FE4">
        <w:rPr>
          <w:sz w:val="28"/>
          <w:szCs w:val="28"/>
        </w:rPr>
        <w:t>Внимание римлян к Испании привлекало как к новой цели завоевания.</w:t>
      </w:r>
    </w:p>
    <w:p w:rsidR="006F0033" w:rsidRPr="00E36FE4" w:rsidRDefault="006F0033" w:rsidP="00E36FE4">
      <w:pPr>
        <w:suppressAutoHyphens/>
        <w:spacing w:line="360" w:lineRule="auto"/>
        <w:ind w:firstLine="709"/>
        <w:jc w:val="both"/>
        <w:rPr>
          <w:sz w:val="28"/>
          <w:szCs w:val="28"/>
        </w:rPr>
      </w:pPr>
      <w:r w:rsidRPr="00E36FE4">
        <w:rPr>
          <w:sz w:val="28"/>
          <w:szCs w:val="28"/>
        </w:rPr>
        <w:t>В Испанию войско было отправлено, но без консула. В трех кровопролитных битвах – при реках Тицине и Требии, в Предальпийской Галлии и при Тразименском озере, в Этрурии Ганнибал нанес римлянам тяжелые поражения. Он действовал стремительно, появлялся неожиданно, мастерски использовал условия местности.</w:t>
      </w:r>
    </w:p>
    <w:p w:rsidR="006F0033" w:rsidRPr="00E36FE4" w:rsidRDefault="006F0033" w:rsidP="00E36FE4">
      <w:pPr>
        <w:suppressAutoHyphens/>
        <w:spacing w:line="360" w:lineRule="auto"/>
        <w:ind w:firstLine="709"/>
        <w:jc w:val="both"/>
        <w:rPr>
          <w:sz w:val="28"/>
          <w:szCs w:val="28"/>
        </w:rPr>
      </w:pPr>
      <w:r w:rsidRPr="00E36FE4">
        <w:rPr>
          <w:sz w:val="28"/>
          <w:szCs w:val="28"/>
        </w:rPr>
        <w:t xml:space="preserve">В Риме было решено назначить диктатора. Им стал Квинт Фабий, прозванный вскоре Кунктатором (Медлителем). Он не позволял Ганнибалу навязать римлянам решительное сражение, но изнурял врага, заставляя его бесполезно передвигаться по враждебной земле. Ганнибал потерял инициативу, а римляне даже в период краткого перерыва между двумя тягчайшими поражениями, по словам Ливия, </w:t>
      </w:r>
      <w:r w:rsidR="00E36FE4">
        <w:rPr>
          <w:sz w:val="28"/>
          <w:szCs w:val="28"/>
        </w:rPr>
        <w:t>"</w:t>
      </w:r>
      <w:r w:rsidRPr="00E36FE4">
        <w:rPr>
          <w:sz w:val="28"/>
          <w:szCs w:val="28"/>
        </w:rPr>
        <w:t>не упускали из виду заботу обо всех своих интересах на всей земле…</w:t>
      </w:r>
      <w:r w:rsidR="00E36FE4">
        <w:rPr>
          <w:sz w:val="28"/>
          <w:szCs w:val="28"/>
        </w:rPr>
        <w:t>"</w:t>
      </w:r>
      <w:r w:rsidR="0012279C" w:rsidRPr="00E36FE4">
        <w:rPr>
          <w:sz w:val="28"/>
          <w:szCs w:val="28"/>
        </w:rPr>
        <w:t>.</w:t>
      </w:r>
      <w:r w:rsidR="003F20E2" w:rsidRPr="00E36FE4">
        <w:rPr>
          <w:sz w:val="28"/>
          <w:szCs w:val="28"/>
        </w:rPr>
        <w:t xml:space="preserve">Война с Корфагеном была еще долгой и изобиловала драматическими перипетиями. В </w:t>
      </w:r>
      <w:smartTag w:uri="urn:schemas-microsoft-com:office:smarttags" w:element="metricconverter">
        <w:smartTagPr>
          <w:attr w:name="ProductID" w:val="252 г"/>
        </w:smartTagPr>
        <w:r w:rsidR="003F20E2" w:rsidRPr="00E36FE4">
          <w:rPr>
            <w:sz w:val="28"/>
            <w:szCs w:val="28"/>
          </w:rPr>
          <w:t>252 г</w:t>
        </w:r>
      </w:smartTag>
      <w:r w:rsidR="003F20E2" w:rsidRPr="00E36FE4">
        <w:rPr>
          <w:sz w:val="28"/>
          <w:szCs w:val="28"/>
        </w:rPr>
        <w:t xml:space="preserve">. В Испании была одержана первая крупная победа римлян после каннского поражения. В </w:t>
      </w:r>
      <w:smartTag w:uri="urn:schemas-microsoft-com:office:smarttags" w:element="metricconverter">
        <w:smartTagPr>
          <w:attr w:name="ProductID" w:val="213 г"/>
        </w:smartTagPr>
        <w:r w:rsidR="003F20E2" w:rsidRPr="00E36FE4">
          <w:rPr>
            <w:sz w:val="28"/>
            <w:szCs w:val="28"/>
          </w:rPr>
          <w:t>213 г</w:t>
        </w:r>
      </w:smartTag>
      <w:r w:rsidR="003F20E2" w:rsidRPr="00E36FE4">
        <w:rPr>
          <w:sz w:val="28"/>
          <w:szCs w:val="28"/>
        </w:rPr>
        <w:t xml:space="preserve">. Ими были осаждены Сиракузы, а в </w:t>
      </w:r>
      <w:smartTag w:uri="urn:schemas-microsoft-com:office:smarttags" w:element="metricconverter">
        <w:smartTagPr>
          <w:attr w:name="ProductID" w:val="212 г"/>
        </w:smartTagPr>
        <w:r w:rsidR="003F20E2" w:rsidRPr="00E36FE4">
          <w:rPr>
            <w:sz w:val="28"/>
            <w:szCs w:val="28"/>
          </w:rPr>
          <w:t>212 г</w:t>
        </w:r>
      </w:smartTag>
      <w:r w:rsidR="003F20E2" w:rsidRPr="00E36FE4">
        <w:rPr>
          <w:sz w:val="28"/>
          <w:szCs w:val="28"/>
        </w:rPr>
        <w:t>. – Капуя, которую Ганнибал хотел сделать своей главной опорой в Италии.</w:t>
      </w:r>
    </w:p>
    <w:p w:rsidR="003F20E2" w:rsidRPr="00E36FE4" w:rsidRDefault="003F20E2" w:rsidP="00E36FE4">
      <w:pPr>
        <w:suppressAutoHyphens/>
        <w:spacing w:line="360" w:lineRule="auto"/>
        <w:ind w:firstLine="709"/>
        <w:jc w:val="both"/>
        <w:rPr>
          <w:sz w:val="28"/>
          <w:szCs w:val="28"/>
        </w:rPr>
      </w:pPr>
      <w:r w:rsidRPr="00E36FE4">
        <w:rPr>
          <w:sz w:val="28"/>
          <w:szCs w:val="28"/>
        </w:rPr>
        <w:t xml:space="preserve">После </w:t>
      </w:r>
      <w:r w:rsidRPr="00E36FE4">
        <w:rPr>
          <w:sz w:val="28"/>
          <w:szCs w:val="28"/>
          <w:lang w:val="en-US"/>
        </w:rPr>
        <w:t>II</w:t>
      </w:r>
      <w:r w:rsidRPr="00E36FE4">
        <w:rPr>
          <w:sz w:val="28"/>
          <w:szCs w:val="28"/>
        </w:rPr>
        <w:t xml:space="preserve"> Пунической войны Рим стал крупнейшей политической силой в Средиземноморье. Но победа была достигнута ценой предельного напряжения сил. Многие районы Италии сильно пострадали.</w:t>
      </w:r>
    </w:p>
    <w:p w:rsidR="00802D04" w:rsidRPr="00E36FE4" w:rsidRDefault="00802D04" w:rsidP="00E36FE4">
      <w:pPr>
        <w:suppressAutoHyphens/>
        <w:spacing w:line="360" w:lineRule="auto"/>
        <w:ind w:firstLine="709"/>
        <w:jc w:val="both"/>
        <w:rPr>
          <w:sz w:val="28"/>
          <w:szCs w:val="28"/>
        </w:rPr>
      </w:pPr>
      <w:r w:rsidRPr="00E36FE4">
        <w:rPr>
          <w:sz w:val="28"/>
          <w:szCs w:val="28"/>
        </w:rPr>
        <w:t>Важнейшей областью экспансии римлян в Европе стали теперь Балканы. Главным противником здесь была Македония, но главным объектом римской политики и римских интересов – Греция, чей, так сказать, исторический авторитет определялся как ее политическими традициями, так и ее несравненным духовным, культурным богатством.</w:t>
      </w:r>
    </w:p>
    <w:p w:rsidR="00D7470B" w:rsidRPr="00E36FE4" w:rsidRDefault="00D7470B" w:rsidP="00E36FE4">
      <w:pPr>
        <w:suppressAutoHyphens/>
        <w:spacing w:line="360" w:lineRule="auto"/>
        <w:ind w:firstLine="709"/>
        <w:jc w:val="both"/>
        <w:rPr>
          <w:sz w:val="28"/>
          <w:szCs w:val="28"/>
        </w:rPr>
      </w:pPr>
      <w:r w:rsidRPr="00E36FE4">
        <w:rPr>
          <w:sz w:val="28"/>
          <w:szCs w:val="28"/>
        </w:rPr>
        <w:t xml:space="preserve">Решающим этапом римских войн на Балканах явилась </w:t>
      </w:r>
      <w:r w:rsidRPr="00E36FE4">
        <w:rPr>
          <w:sz w:val="28"/>
          <w:szCs w:val="28"/>
          <w:lang w:val="en-US"/>
        </w:rPr>
        <w:t>III</w:t>
      </w:r>
      <w:r w:rsidRPr="00E36FE4">
        <w:rPr>
          <w:sz w:val="28"/>
          <w:szCs w:val="28"/>
        </w:rPr>
        <w:t xml:space="preserve"> Македонская война (171 – 167 гг.) с царем Персеем, который объявил себя защитником должников и изгнанников и стал искать поддержки у демократических элементов в Греции. Его агитация находила отклик, но после нескольких лет войны и он был разбит, а Македония потеряла самостоятельность.</w:t>
      </w:r>
    </w:p>
    <w:p w:rsidR="00D7470B" w:rsidRPr="00E36FE4" w:rsidRDefault="00D7470B" w:rsidP="00E36FE4">
      <w:pPr>
        <w:suppressAutoHyphens/>
        <w:spacing w:line="360" w:lineRule="auto"/>
        <w:ind w:firstLine="709"/>
        <w:jc w:val="both"/>
        <w:rPr>
          <w:sz w:val="28"/>
          <w:szCs w:val="28"/>
        </w:rPr>
      </w:pPr>
      <w:r w:rsidRPr="00E36FE4">
        <w:rPr>
          <w:sz w:val="28"/>
          <w:szCs w:val="28"/>
        </w:rPr>
        <w:t>Незатухающим очагом войны надолго осталась Испания, где еще не было покорено население северо-западной части страны и где постоянно восставали другие племена.</w:t>
      </w:r>
    </w:p>
    <w:p w:rsidR="00C87E42" w:rsidRPr="00E36FE4" w:rsidRDefault="00C87E42" w:rsidP="00E36FE4">
      <w:pPr>
        <w:suppressAutoHyphens/>
        <w:spacing w:line="360" w:lineRule="auto"/>
        <w:ind w:firstLine="709"/>
        <w:jc w:val="both"/>
        <w:rPr>
          <w:sz w:val="28"/>
          <w:szCs w:val="28"/>
        </w:rPr>
      </w:pPr>
    </w:p>
    <w:p w:rsidR="00C87E42" w:rsidRDefault="00C87E42" w:rsidP="00E36FE4">
      <w:pPr>
        <w:suppressAutoHyphens/>
        <w:spacing w:line="360" w:lineRule="auto"/>
        <w:ind w:firstLine="709"/>
        <w:jc w:val="both"/>
        <w:rPr>
          <w:b/>
          <w:sz w:val="28"/>
          <w:szCs w:val="28"/>
          <w:lang w:val="en-US"/>
        </w:rPr>
      </w:pPr>
      <w:r w:rsidRPr="00E36FE4">
        <w:rPr>
          <w:b/>
          <w:sz w:val="28"/>
          <w:szCs w:val="28"/>
        </w:rPr>
        <w:t>Экономическое развитие</w:t>
      </w:r>
    </w:p>
    <w:p w:rsidR="00E36FE4" w:rsidRPr="00E36FE4" w:rsidRDefault="00E36FE4" w:rsidP="00E36FE4">
      <w:pPr>
        <w:suppressAutoHyphens/>
        <w:spacing w:line="360" w:lineRule="auto"/>
        <w:ind w:firstLine="709"/>
        <w:jc w:val="both"/>
        <w:rPr>
          <w:b/>
          <w:sz w:val="28"/>
          <w:szCs w:val="28"/>
          <w:lang w:val="en-US"/>
        </w:rPr>
      </w:pPr>
    </w:p>
    <w:p w:rsidR="00C87E42" w:rsidRPr="00E36FE4" w:rsidRDefault="001D041C" w:rsidP="00E36FE4">
      <w:pPr>
        <w:suppressAutoHyphens/>
        <w:spacing w:line="360" w:lineRule="auto"/>
        <w:ind w:firstLine="709"/>
        <w:jc w:val="both"/>
        <w:rPr>
          <w:sz w:val="28"/>
          <w:szCs w:val="28"/>
        </w:rPr>
      </w:pPr>
      <w:r w:rsidRPr="00E36FE4">
        <w:rPr>
          <w:sz w:val="28"/>
          <w:szCs w:val="28"/>
        </w:rPr>
        <w:t>Рисское общество развивалось отнюдь не как самоизолированное государство, и войны были важным элементом его экономики. Недаром, пока римляне вели войны в Италии, кампании имели ежегодный и даже сезонный характер. Труд воина, подобно труду земледельца, рассматривался как достойный гражданина, обеспечивающий его свободу и благосостояние общины.</w:t>
      </w:r>
    </w:p>
    <w:p w:rsidR="001D041C" w:rsidRPr="00E36FE4" w:rsidRDefault="001D041C" w:rsidP="00E36FE4">
      <w:pPr>
        <w:suppressAutoHyphens/>
        <w:spacing w:line="360" w:lineRule="auto"/>
        <w:ind w:firstLine="709"/>
        <w:jc w:val="both"/>
        <w:rPr>
          <w:sz w:val="28"/>
          <w:szCs w:val="28"/>
        </w:rPr>
      </w:pPr>
      <w:r w:rsidRPr="00E36FE4">
        <w:rPr>
          <w:sz w:val="28"/>
          <w:szCs w:val="28"/>
        </w:rPr>
        <w:t>Земли, отобранные у побежденных, поступали в распоряжение гражданской общины, которая могла наделять ими римских граждан, продавать или предоставлять заимщикам за небольшую арендную плату. Немалая часть этих земель оседала в руках у богатых, и бедные граждане ожидали от войн новых земель для распределения.</w:t>
      </w:r>
    </w:p>
    <w:p w:rsidR="001D041C" w:rsidRPr="00E36FE4" w:rsidRDefault="001D041C" w:rsidP="00E36FE4">
      <w:pPr>
        <w:suppressAutoHyphens/>
        <w:spacing w:line="360" w:lineRule="auto"/>
        <w:ind w:firstLine="709"/>
        <w:jc w:val="both"/>
        <w:rPr>
          <w:sz w:val="28"/>
          <w:szCs w:val="28"/>
        </w:rPr>
      </w:pPr>
      <w:r w:rsidRPr="00E36FE4">
        <w:rPr>
          <w:sz w:val="28"/>
          <w:szCs w:val="28"/>
        </w:rPr>
        <w:t>Что касается военной добычи, то экономическая роль ее была очень велика уже потому, что она была фактором, который противостоял натуральному хозяйству, внося в него элемент</w:t>
      </w:r>
      <w:r w:rsidR="00E14E2A" w:rsidRPr="00E36FE4">
        <w:rPr>
          <w:sz w:val="28"/>
          <w:szCs w:val="28"/>
        </w:rPr>
        <w:t>, так сказать, сторонний и активизируя роль движимого имущества, свободу его перехода из рук в руки.</w:t>
      </w:r>
    </w:p>
    <w:p w:rsidR="001D71D4" w:rsidRPr="00E36FE4" w:rsidRDefault="001D71D4" w:rsidP="00E36FE4">
      <w:pPr>
        <w:suppressAutoHyphens/>
        <w:spacing w:line="360" w:lineRule="auto"/>
        <w:ind w:firstLine="709"/>
        <w:jc w:val="both"/>
        <w:rPr>
          <w:sz w:val="28"/>
          <w:szCs w:val="28"/>
        </w:rPr>
      </w:pPr>
      <w:r w:rsidRPr="00E36FE4">
        <w:rPr>
          <w:sz w:val="28"/>
          <w:szCs w:val="28"/>
        </w:rPr>
        <w:t>В основе</w:t>
      </w:r>
      <w:r w:rsidR="00B8737C" w:rsidRPr="00E36FE4">
        <w:rPr>
          <w:sz w:val="28"/>
          <w:szCs w:val="28"/>
        </w:rPr>
        <w:t xml:space="preserve"> экономико-социальных представлений самих римлян лежала идея самодостаточности индивидуального хозяйства как материальной гарантии свободы и соответственно представление о возделывании своей земли как о труде, достойном свободного человека. Этот труд осуществлялся в рамках индивидуальной ячейки гражданской общины – фамилии. Это слово часто переводится как </w:t>
      </w:r>
      <w:r w:rsidR="00E36FE4">
        <w:rPr>
          <w:sz w:val="28"/>
          <w:szCs w:val="28"/>
        </w:rPr>
        <w:t>"</w:t>
      </w:r>
      <w:r w:rsidR="00B8737C" w:rsidRPr="00E36FE4">
        <w:rPr>
          <w:sz w:val="28"/>
          <w:szCs w:val="28"/>
        </w:rPr>
        <w:t>семья</w:t>
      </w:r>
      <w:r w:rsidR="00E36FE4">
        <w:rPr>
          <w:sz w:val="28"/>
          <w:szCs w:val="28"/>
        </w:rPr>
        <w:t>"</w:t>
      </w:r>
      <w:r w:rsidR="00B8737C" w:rsidRPr="00E36FE4">
        <w:rPr>
          <w:sz w:val="28"/>
          <w:szCs w:val="28"/>
        </w:rPr>
        <w:t xml:space="preserve">, но фамилия включала в себя и рабов, и рабочий скот, и саму землю. Главой фамилии – домовладыкой – был отец, а младшие ее члены – сыновья, внуки и т.д. – пожизненно находились в его власти и в полном распоряжении как работники. Сын лишь после смерти отца становился самостоятельным собственником, тогда то оказывалось, что и раньше он всю жизнь работал </w:t>
      </w:r>
      <w:r w:rsidR="00E36FE4">
        <w:rPr>
          <w:sz w:val="28"/>
          <w:szCs w:val="28"/>
        </w:rPr>
        <w:t>"</w:t>
      </w:r>
      <w:r w:rsidR="00B8737C" w:rsidRPr="00E36FE4">
        <w:rPr>
          <w:sz w:val="28"/>
          <w:szCs w:val="28"/>
        </w:rPr>
        <w:t>на себя</w:t>
      </w:r>
      <w:r w:rsidR="00E36FE4">
        <w:rPr>
          <w:sz w:val="28"/>
          <w:szCs w:val="28"/>
        </w:rPr>
        <w:t>"</w:t>
      </w:r>
      <w:r w:rsidR="00B8737C" w:rsidRPr="00E36FE4">
        <w:rPr>
          <w:sz w:val="28"/>
          <w:szCs w:val="28"/>
        </w:rPr>
        <w:t>.</w:t>
      </w:r>
    </w:p>
    <w:p w:rsidR="00B8737C" w:rsidRPr="00E36FE4" w:rsidRDefault="00B8737C" w:rsidP="00E36FE4">
      <w:pPr>
        <w:suppressAutoHyphens/>
        <w:spacing w:line="360" w:lineRule="auto"/>
        <w:ind w:firstLine="709"/>
        <w:jc w:val="both"/>
        <w:rPr>
          <w:sz w:val="28"/>
          <w:szCs w:val="28"/>
        </w:rPr>
      </w:pPr>
      <w:r w:rsidRPr="00E36FE4">
        <w:rPr>
          <w:sz w:val="28"/>
          <w:szCs w:val="28"/>
        </w:rPr>
        <w:t xml:space="preserve">В приобретение земли вкладывалась немалая доля богатств, порожденных войной. Земельные участки у середине </w:t>
      </w:r>
      <w:r w:rsidRPr="00E36FE4">
        <w:rPr>
          <w:sz w:val="28"/>
          <w:szCs w:val="28"/>
          <w:lang w:val="en-US"/>
        </w:rPr>
        <w:t>II</w:t>
      </w:r>
      <w:r w:rsidRPr="00E36FE4">
        <w:rPr>
          <w:sz w:val="28"/>
          <w:szCs w:val="28"/>
        </w:rPr>
        <w:t xml:space="preserve"> в. до н.э. были, видимо, обычным предметом купли-продажи.</w:t>
      </w:r>
    </w:p>
    <w:p w:rsidR="00DF3BD8" w:rsidRPr="00E36FE4" w:rsidRDefault="00DF3BD8" w:rsidP="00E36FE4">
      <w:pPr>
        <w:suppressAutoHyphens/>
        <w:spacing w:line="360" w:lineRule="auto"/>
        <w:ind w:firstLine="709"/>
        <w:jc w:val="both"/>
        <w:rPr>
          <w:sz w:val="28"/>
          <w:szCs w:val="28"/>
        </w:rPr>
      </w:pPr>
      <w:r w:rsidRPr="00E36FE4">
        <w:rPr>
          <w:sz w:val="28"/>
          <w:szCs w:val="28"/>
        </w:rPr>
        <w:t>Высокая товарность и специализация отличали подгородное хозяйство, развившееся в основном в послекатоновские</w:t>
      </w:r>
      <w:r w:rsidR="00E36FE4">
        <w:rPr>
          <w:sz w:val="28"/>
          <w:szCs w:val="28"/>
        </w:rPr>
        <w:t xml:space="preserve"> </w:t>
      </w:r>
      <w:r w:rsidRPr="00E36FE4">
        <w:rPr>
          <w:sz w:val="28"/>
          <w:szCs w:val="28"/>
        </w:rPr>
        <w:t xml:space="preserve">времена и ориентированное на состоятельного покупателя. Здесь разводили дорогие фрукты, ранние овощи, цветы – многое из этого, видимо, производилось и средними хозяевами. Птиц разводили дорогих и редких: </w:t>
      </w:r>
      <w:r w:rsidR="00E36FE4">
        <w:rPr>
          <w:sz w:val="28"/>
          <w:szCs w:val="28"/>
        </w:rPr>
        <w:t>"</w:t>
      </w:r>
      <w:r w:rsidRPr="00E36FE4">
        <w:rPr>
          <w:sz w:val="28"/>
          <w:szCs w:val="28"/>
        </w:rPr>
        <w:t>африканских кур</w:t>
      </w:r>
      <w:r w:rsidR="00E36FE4">
        <w:rPr>
          <w:sz w:val="28"/>
          <w:szCs w:val="28"/>
        </w:rPr>
        <w:t>"</w:t>
      </w:r>
      <w:r w:rsidRPr="00E36FE4">
        <w:rPr>
          <w:sz w:val="28"/>
          <w:szCs w:val="28"/>
        </w:rPr>
        <w:t>, павлинов, но и более простых, которых тоже могли приносить большой доход.</w:t>
      </w:r>
    </w:p>
    <w:p w:rsidR="00DF3BD8" w:rsidRPr="00E36FE4" w:rsidRDefault="00DF3BD8" w:rsidP="00E36FE4">
      <w:pPr>
        <w:suppressAutoHyphens/>
        <w:spacing w:line="360" w:lineRule="auto"/>
        <w:ind w:firstLine="709"/>
        <w:jc w:val="both"/>
        <w:rPr>
          <w:sz w:val="28"/>
          <w:szCs w:val="28"/>
        </w:rPr>
      </w:pPr>
      <w:r w:rsidRPr="00E36FE4">
        <w:rPr>
          <w:sz w:val="28"/>
          <w:szCs w:val="28"/>
        </w:rPr>
        <w:t>Распространяется и ремесло, рассчитанное на городского потребителя. Наряду со старыми отраслями (гончары, сукновалы, плотники) появляются новые, некоторые из них – тоже в результате насущной потребности, например хлебники, занимавшиеся размолом зерна и выпечкой хлеба. К очень раннему времени римские авторы относят возникновение первых коллегий – непроизводственных объеди</w:t>
      </w:r>
      <w:r w:rsidR="00677991" w:rsidRPr="00E36FE4">
        <w:rPr>
          <w:sz w:val="28"/>
          <w:szCs w:val="28"/>
        </w:rPr>
        <w:t>нений ремесленников по профессиям</w:t>
      </w:r>
      <w:r w:rsidRPr="00E36FE4">
        <w:rPr>
          <w:sz w:val="28"/>
          <w:szCs w:val="28"/>
        </w:rPr>
        <w:t>.</w:t>
      </w:r>
      <w:r w:rsidR="00677991" w:rsidRPr="00E36FE4">
        <w:rPr>
          <w:sz w:val="28"/>
          <w:szCs w:val="28"/>
        </w:rPr>
        <w:t xml:space="preserve"> Диапазон ремесленной деятельности был очень велик, и развивалась она очень бурно, сосредотачиваясь в основном в городах.</w:t>
      </w:r>
    </w:p>
    <w:p w:rsidR="00677991" w:rsidRPr="00E36FE4" w:rsidRDefault="00677991" w:rsidP="00E36FE4">
      <w:pPr>
        <w:suppressAutoHyphens/>
        <w:spacing w:line="360" w:lineRule="auto"/>
        <w:ind w:firstLine="709"/>
        <w:jc w:val="both"/>
        <w:rPr>
          <w:sz w:val="28"/>
          <w:szCs w:val="28"/>
        </w:rPr>
      </w:pPr>
      <w:r w:rsidRPr="00E36FE4">
        <w:rPr>
          <w:sz w:val="28"/>
          <w:szCs w:val="28"/>
        </w:rPr>
        <w:t>Формы функционирования ремесла были различны: домашнее ремесло, наем и подряд как отдельных ремесленников (рабов и свободных), так и групп, мастерские, работавшие на заказ и на продажу.</w:t>
      </w:r>
    </w:p>
    <w:p w:rsidR="00677991" w:rsidRPr="00E36FE4" w:rsidRDefault="00677991" w:rsidP="00E36FE4">
      <w:pPr>
        <w:suppressAutoHyphens/>
        <w:spacing w:line="360" w:lineRule="auto"/>
        <w:ind w:firstLine="709"/>
        <w:jc w:val="both"/>
        <w:rPr>
          <w:sz w:val="28"/>
          <w:szCs w:val="28"/>
        </w:rPr>
      </w:pPr>
      <w:r w:rsidRPr="00E36FE4">
        <w:rPr>
          <w:sz w:val="28"/>
          <w:szCs w:val="28"/>
        </w:rPr>
        <w:t>Отпуск раба на волю, превращение его в отпущенника открывали перед господином новые возможности его использования. Дело даже не в отработках, которыми обязывались отпущенники. Отпущенный на волю с соблюдением всех формальностей становился римским гражданином. Вместе с тем он был связан с бывшим господином уже иной связью типа древней клиентской. Обусловленное ею личное положение отпущенника могло варьироваться в широких пределах.</w:t>
      </w:r>
    </w:p>
    <w:p w:rsidR="00495618" w:rsidRPr="00E36FE4" w:rsidRDefault="00495618" w:rsidP="00E36FE4">
      <w:pPr>
        <w:suppressAutoHyphens/>
        <w:spacing w:line="360" w:lineRule="auto"/>
        <w:ind w:firstLine="709"/>
        <w:jc w:val="both"/>
        <w:rPr>
          <w:sz w:val="28"/>
          <w:szCs w:val="28"/>
        </w:rPr>
      </w:pPr>
      <w:r w:rsidRPr="00E36FE4">
        <w:rPr>
          <w:sz w:val="28"/>
          <w:szCs w:val="28"/>
        </w:rPr>
        <w:t>В торговле и ростовщичестве рабы использовались очень широко: не только как гребцы и шкиперы на кораблях и даже не тол</w:t>
      </w:r>
      <w:r w:rsidR="00557DD7" w:rsidRPr="00E36FE4">
        <w:rPr>
          <w:sz w:val="28"/>
          <w:szCs w:val="28"/>
        </w:rPr>
        <w:t>ь</w:t>
      </w:r>
      <w:r w:rsidRPr="00E36FE4">
        <w:rPr>
          <w:sz w:val="28"/>
          <w:szCs w:val="28"/>
        </w:rPr>
        <w:t xml:space="preserve">ко как счетоводы и казначеи, но и как агенты, действовавшие, </w:t>
      </w:r>
      <w:r w:rsidR="00E36FE4">
        <w:rPr>
          <w:sz w:val="28"/>
          <w:szCs w:val="28"/>
        </w:rPr>
        <w:t>"</w:t>
      </w:r>
      <w:r w:rsidRPr="00E36FE4">
        <w:rPr>
          <w:sz w:val="28"/>
          <w:szCs w:val="28"/>
        </w:rPr>
        <w:t>пользуясь правом господина</w:t>
      </w:r>
      <w:r w:rsidR="00E36FE4">
        <w:rPr>
          <w:sz w:val="28"/>
          <w:szCs w:val="28"/>
        </w:rPr>
        <w:t>"</w:t>
      </w:r>
      <w:r w:rsidRPr="00E36FE4">
        <w:rPr>
          <w:sz w:val="28"/>
          <w:szCs w:val="28"/>
        </w:rPr>
        <w:t>, в его интересах</w:t>
      </w:r>
      <w:r w:rsidR="00ED412A" w:rsidRPr="00E36FE4">
        <w:rPr>
          <w:sz w:val="28"/>
          <w:szCs w:val="28"/>
        </w:rPr>
        <w:t>. Крупные рабовладельцы независимо от их сословной принадлежности не брезгали никакими способами извлечения дохода.</w:t>
      </w:r>
    </w:p>
    <w:p w:rsidR="00ED412A" w:rsidRPr="00E36FE4" w:rsidRDefault="00ED412A" w:rsidP="00E36FE4">
      <w:pPr>
        <w:suppressAutoHyphens/>
        <w:spacing w:line="360" w:lineRule="auto"/>
        <w:ind w:firstLine="709"/>
        <w:jc w:val="both"/>
        <w:rPr>
          <w:sz w:val="28"/>
          <w:szCs w:val="28"/>
        </w:rPr>
      </w:pPr>
      <w:r w:rsidRPr="00E36FE4">
        <w:rPr>
          <w:sz w:val="28"/>
          <w:szCs w:val="28"/>
        </w:rPr>
        <w:t xml:space="preserve">Примерно с середины </w:t>
      </w:r>
      <w:r w:rsidRPr="00E36FE4">
        <w:rPr>
          <w:sz w:val="28"/>
          <w:szCs w:val="28"/>
          <w:lang w:val="en-US"/>
        </w:rPr>
        <w:t>II</w:t>
      </w:r>
      <w:r w:rsidRPr="00E36FE4">
        <w:rPr>
          <w:sz w:val="28"/>
          <w:szCs w:val="28"/>
        </w:rPr>
        <w:t xml:space="preserve"> в. в римской экономике все больше место начинает занимать эксплуатация провинций. Она осуществлялась несколькими способами.</w:t>
      </w:r>
    </w:p>
    <w:p w:rsidR="00ED412A" w:rsidRPr="00E36FE4" w:rsidRDefault="00ED412A" w:rsidP="00E36FE4">
      <w:pPr>
        <w:suppressAutoHyphens/>
        <w:spacing w:line="360" w:lineRule="auto"/>
        <w:ind w:firstLine="709"/>
        <w:jc w:val="both"/>
        <w:rPr>
          <w:sz w:val="28"/>
          <w:szCs w:val="28"/>
        </w:rPr>
      </w:pPr>
      <w:r w:rsidRPr="00E36FE4">
        <w:rPr>
          <w:sz w:val="28"/>
          <w:szCs w:val="28"/>
        </w:rPr>
        <w:t xml:space="preserve">Во-первых, правители провинций, наделенные военными полномочиями, извлекали большие доходы из своих должностей. Для них оказывались </w:t>
      </w:r>
      <w:r w:rsidR="00557DD7" w:rsidRPr="00E36FE4">
        <w:rPr>
          <w:sz w:val="28"/>
          <w:szCs w:val="28"/>
        </w:rPr>
        <w:t>выгодными</w:t>
      </w:r>
      <w:r w:rsidRPr="00E36FE4">
        <w:rPr>
          <w:sz w:val="28"/>
          <w:szCs w:val="28"/>
        </w:rPr>
        <w:t xml:space="preserve"> восстания, военные столкновения, которые они часто сами и провоцировали. Но отношение к военной добыче как к нормальному источнику обогащения молчаливо распространялось и на простое лихоимство. Правда, в середине 50-х годов </w:t>
      </w:r>
      <w:r w:rsidRPr="00E36FE4">
        <w:rPr>
          <w:sz w:val="28"/>
          <w:szCs w:val="28"/>
          <w:lang w:val="en-US"/>
        </w:rPr>
        <w:t>II</w:t>
      </w:r>
      <w:r w:rsidRPr="00E36FE4">
        <w:rPr>
          <w:sz w:val="28"/>
          <w:szCs w:val="28"/>
        </w:rPr>
        <w:t xml:space="preserve"> в. до н.э. несколько преторов, обвиненных провинциала</w:t>
      </w:r>
      <w:r w:rsidR="00557DD7" w:rsidRPr="00E36FE4">
        <w:rPr>
          <w:sz w:val="28"/>
          <w:szCs w:val="28"/>
        </w:rPr>
        <w:t>ми в алчности, были осуждены. В</w:t>
      </w:r>
      <w:r w:rsidRPr="00E36FE4">
        <w:rPr>
          <w:sz w:val="28"/>
          <w:szCs w:val="28"/>
        </w:rPr>
        <w:t xml:space="preserve"> </w:t>
      </w:r>
      <w:smartTag w:uri="urn:schemas-microsoft-com:office:smarttags" w:element="metricconverter">
        <w:smartTagPr>
          <w:attr w:name="ProductID" w:val="149 г"/>
        </w:smartTagPr>
        <w:r w:rsidRPr="00E36FE4">
          <w:rPr>
            <w:sz w:val="28"/>
            <w:szCs w:val="28"/>
          </w:rPr>
          <w:t>149 г</w:t>
        </w:r>
      </w:smartTag>
      <w:r w:rsidRPr="00E36FE4">
        <w:rPr>
          <w:sz w:val="28"/>
          <w:szCs w:val="28"/>
        </w:rPr>
        <w:t>. Была создана комиссия из сенаторов для разбора подобных дел, но за четверть века ее деятельности никто, насколько известно, осужден не был.</w:t>
      </w:r>
    </w:p>
    <w:p w:rsidR="001A02EA" w:rsidRPr="00E36FE4" w:rsidRDefault="001A02EA" w:rsidP="00E36FE4">
      <w:pPr>
        <w:suppressAutoHyphens/>
        <w:spacing w:line="360" w:lineRule="auto"/>
        <w:ind w:firstLine="709"/>
        <w:jc w:val="both"/>
        <w:rPr>
          <w:sz w:val="28"/>
          <w:szCs w:val="28"/>
        </w:rPr>
      </w:pPr>
      <w:r w:rsidRPr="00E36FE4">
        <w:rPr>
          <w:sz w:val="28"/>
          <w:szCs w:val="28"/>
        </w:rPr>
        <w:t>Хозяйственное Развитие римского государства было сложным. А начиналось все с маленького поселения в Лациуме, и это поселение – Рома, Рим</w:t>
      </w:r>
      <w:r w:rsidR="00E36FE4">
        <w:rPr>
          <w:sz w:val="28"/>
          <w:szCs w:val="28"/>
        </w:rPr>
        <w:t xml:space="preserve"> </w:t>
      </w:r>
      <w:r w:rsidRPr="00E36FE4">
        <w:rPr>
          <w:sz w:val="28"/>
          <w:szCs w:val="28"/>
        </w:rPr>
        <w:t>- распространило свою власть не только на земли соседей на территории Италии, но и на прилегающие обширные страны.</w:t>
      </w:r>
    </w:p>
    <w:p w:rsidR="00F34ED7" w:rsidRPr="00E36FE4" w:rsidRDefault="001A02EA" w:rsidP="00E36FE4">
      <w:pPr>
        <w:suppressAutoHyphens/>
        <w:spacing w:line="360" w:lineRule="auto"/>
        <w:ind w:firstLine="709"/>
        <w:jc w:val="both"/>
        <w:rPr>
          <w:sz w:val="28"/>
          <w:szCs w:val="28"/>
        </w:rPr>
      </w:pPr>
      <w:r w:rsidRPr="00E36FE4">
        <w:rPr>
          <w:sz w:val="28"/>
          <w:szCs w:val="28"/>
        </w:rPr>
        <w:t xml:space="preserve">Полибий, грек, воспитатель и друг Сципиона Младшего, не раз выражает свое уважение и восхищение могуществом Рима и мудростью его государственного строя: </w:t>
      </w:r>
      <w:r w:rsidR="00E36FE4">
        <w:rPr>
          <w:sz w:val="28"/>
          <w:szCs w:val="28"/>
        </w:rPr>
        <w:t>"</w:t>
      </w:r>
      <w:r w:rsidRPr="00E36FE4">
        <w:rPr>
          <w:sz w:val="28"/>
          <w:szCs w:val="28"/>
        </w:rPr>
        <w:t xml:space="preserve">Если что-нибудь случится, всегда все римляне действуют дружно в совместном обсуждении, исполнение </w:t>
      </w:r>
      <w:r w:rsidR="00565C3B" w:rsidRPr="00E36FE4">
        <w:rPr>
          <w:sz w:val="28"/>
          <w:szCs w:val="28"/>
        </w:rPr>
        <w:t>принятого</w:t>
      </w:r>
      <w:r w:rsidRPr="00E36FE4">
        <w:rPr>
          <w:sz w:val="28"/>
          <w:szCs w:val="28"/>
        </w:rPr>
        <w:t xml:space="preserve"> решения не запаздывает, каждый отдельно и все в совокупности способствуют </w:t>
      </w:r>
      <w:r w:rsidR="002A2B93" w:rsidRPr="00E36FE4">
        <w:rPr>
          <w:sz w:val="28"/>
          <w:szCs w:val="28"/>
        </w:rPr>
        <w:t>осуществлению начинаний. Вот почему это государство, благодаря своеобразному устройству, оказывается неодолимым и воплощает в жизнь все свои планы. …Нельзя было бы указать лучшего государственного устройства</w:t>
      </w:r>
      <w:r w:rsidR="00E36FE4">
        <w:rPr>
          <w:sz w:val="28"/>
          <w:szCs w:val="28"/>
        </w:rPr>
        <w:t>"</w:t>
      </w:r>
      <w:r w:rsidR="002A2B93" w:rsidRPr="00E36FE4">
        <w:rPr>
          <w:sz w:val="28"/>
          <w:szCs w:val="28"/>
        </w:rPr>
        <w:t>.</w:t>
      </w:r>
    </w:p>
    <w:p w:rsidR="00ED03B7" w:rsidRPr="00E36FE4" w:rsidRDefault="002A2B93" w:rsidP="00E36FE4">
      <w:pPr>
        <w:suppressAutoHyphens/>
        <w:spacing w:line="360" w:lineRule="auto"/>
        <w:ind w:firstLine="709"/>
        <w:jc w:val="both"/>
        <w:rPr>
          <w:sz w:val="28"/>
          <w:szCs w:val="28"/>
        </w:rPr>
      </w:pPr>
      <w:r w:rsidRPr="00E36FE4">
        <w:rPr>
          <w:sz w:val="28"/>
          <w:szCs w:val="28"/>
        </w:rPr>
        <w:t xml:space="preserve">О выгодном географическом положении Рима и </w:t>
      </w:r>
      <w:r w:rsidR="00565C3B" w:rsidRPr="00E36FE4">
        <w:rPr>
          <w:sz w:val="28"/>
          <w:szCs w:val="28"/>
        </w:rPr>
        <w:t>Италии</w:t>
      </w:r>
      <w:r w:rsidRPr="00E36FE4">
        <w:rPr>
          <w:sz w:val="28"/>
          <w:szCs w:val="28"/>
        </w:rPr>
        <w:t xml:space="preserve"> писали Цицерон, Плиний Старший, Витрувий. По мнению последнего, большое значение имели и климатические условия, влиявшие и на физический облик человека, и на его склад ума: </w:t>
      </w:r>
      <w:r w:rsidR="00E36FE4">
        <w:rPr>
          <w:sz w:val="28"/>
          <w:szCs w:val="28"/>
        </w:rPr>
        <w:t>"</w:t>
      </w:r>
      <w:r w:rsidRPr="00E36FE4">
        <w:rPr>
          <w:sz w:val="28"/>
          <w:szCs w:val="28"/>
        </w:rPr>
        <w:t>Благодаря разреженному воздуху неба, полуденные народы, обладая из-за зноя острым умом, легче и быстрее соображают и принимают решения; у северных же племен, окутанных густым воздухом неба, ум, охлажденный влагою из-за сопротивления воздуха, цепенеет. Поэтому раз это природой так устроено в мире и племена отличаются неуравновешенными в центре мира пределами посредине пространства всего земного круга… обладает народ римский. Так, божественный ум поместил государство римского народа и превосходной и уравновешенной стране для того, чтобы он получил власть над земным кругом</w:t>
      </w:r>
      <w:r w:rsidR="00E36FE4">
        <w:rPr>
          <w:sz w:val="28"/>
          <w:szCs w:val="28"/>
        </w:rPr>
        <w:t>"</w:t>
      </w:r>
      <w:r w:rsidR="00ED03B7" w:rsidRPr="00E36FE4">
        <w:rPr>
          <w:sz w:val="28"/>
          <w:szCs w:val="28"/>
        </w:rPr>
        <w:t>.</w:t>
      </w:r>
    </w:p>
    <w:p w:rsidR="002A2B93" w:rsidRPr="00E36FE4" w:rsidRDefault="00ED03B7" w:rsidP="00E36FE4">
      <w:pPr>
        <w:suppressAutoHyphens/>
        <w:spacing w:line="360" w:lineRule="auto"/>
        <w:ind w:firstLine="709"/>
        <w:jc w:val="both"/>
        <w:rPr>
          <w:sz w:val="28"/>
          <w:szCs w:val="28"/>
        </w:rPr>
      </w:pPr>
      <w:r w:rsidRPr="00E36FE4">
        <w:rPr>
          <w:sz w:val="28"/>
          <w:szCs w:val="28"/>
        </w:rPr>
        <w:t>Расширение политического горизонта римлян на восток и на запад обусловило заметные изменения в обычаях граждан</w:t>
      </w:r>
      <w:r w:rsidR="002A2B93" w:rsidRPr="00E36FE4">
        <w:rPr>
          <w:sz w:val="28"/>
          <w:szCs w:val="28"/>
        </w:rPr>
        <w:t xml:space="preserve"> </w:t>
      </w:r>
      <w:r w:rsidRPr="00E36FE4">
        <w:rPr>
          <w:sz w:val="28"/>
          <w:szCs w:val="28"/>
        </w:rPr>
        <w:t>Вечного города, в их повседневной жизни. Соприкоснувшись с роскошью и великолепием Востока, они пытались придать своему быту те же черты. Поэтому в Рим привозили не только предметы первой необходимости, но и многие экзотические товары, иной раз весьма дорогие, удовлетворяющие любые капризы и прихоти горожан и горожанок. Миллионная столица громадного государства не могла существовать без импорта, без торговли.</w:t>
      </w:r>
    </w:p>
    <w:p w:rsidR="00D65F6B" w:rsidRPr="00E36FE4" w:rsidRDefault="00D65F6B" w:rsidP="00E36FE4">
      <w:pPr>
        <w:suppressAutoHyphens/>
        <w:spacing w:line="360" w:lineRule="auto"/>
        <w:ind w:firstLine="709"/>
        <w:jc w:val="both"/>
        <w:rPr>
          <w:sz w:val="28"/>
          <w:szCs w:val="28"/>
        </w:rPr>
      </w:pPr>
    </w:p>
    <w:p w:rsidR="00D65F6B" w:rsidRPr="00E36FE4" w:rsidRDefault="00E36FE4" w:rsidP="00E36FE4">
      <w:pPr>
        <w:suppressAutoHyphens/>
        <w:spacing w:line="360" w:lineRule="auto"/>
        <w:ind w:firstLine="709"/>
        <w:jc w:val="both"/>
        <w:rPr>
          <w:b/>
          <w:sz w:val="28"/>
          <w:szCs w:val="28"/>
        </w:rPr>
      </w:pPr>
      <w:r>
        <w:rPr>
          <w:b/>
          <w:sz w:val="28"/>
          <w:szCs w:val="28"/>
        </w:rPr>
        <w:br w:type="page"/>
      </w:r>
      <w:r w:rsidR="00D65F6B" w:rsidRPr="00E36FE4">
        <w:rPr>
          <w:b/>
          <w:sz w:val="28"/>
          <w:szCs w:val="28"/>
        </w:rPr>
        <w:t>РИМСКАЯ ИМПЕРИЯ В ПЕРИОД ВЫСШЕГО МОГУЩЕСТВА</w:t>
      </w:r>
    </w:p>
    <w:p w:rsidR="00E36FE4" w:rsidRDefault="00E36FE4" w:rsidP="00E36FE4">
      <w:pPr>
        <w:suppressAutoHyphens/>
        <w:spacing w:line="360" w:lineRule="auto"/>
        <w:ind w:firstLine="709"/>
        <w:jc w:val="both"/>
        <w:rPr>
          <w:b/>
          <w:sz w:val="28"/>
          <w:szCs w:val="28"/>
          <w:lang w:val="en-US"/>
        </w:rPr>
      </w:pPr>
    </w:p>
    <w:p w:rsidR="00D65F6B" w:rsidRPr="00E36FE4" w:rsidRDefault="00D65F6B" w:rsidP="00E36FE4">
      <w:pPr>
        <w:suppressAutoHyphens/>
        <w:spacing w:line="360" w:lineRule="auto"/>
        <w:ind w:firstLine="709"/>
        <w:jc w:val="both"/>
        <w:rPr>
          <w:b/>
          <w:sz w:val="28"/>
          <w:szCs w:val="28"/>
        </w:rPr>
      </w:pPr>
      <w:r w:rsidRPr="00E36FE4">
        <w:rPr>
          <w:b/>
          <w:sz w:val="28"/>
          <w:szCs w:val="28"/>
        </w:rPr>
        <w:t>Усиление императорской власти</w:t>
      </w:r>
    </w:p>
    <w:p w:rsidR="00E36FE4" w:rsidRDefault="00E36FE4" w:rsidP="00E36FE4">
      <w:pPr>
        <w:suppressAutoHyphens/>
        <w:spacing w:line="360" w:lineRule="auto"/>
        <w:ind w:firstLine="709"/>
        <w:jc w:val="both"/>
        <w:rPr>
          <w:sz w:val="28"/>
          <w:szCs w:val="28"/>
          <w:lang w:val="en-US"/>
        </w:rPr>
      </w:pPr>
    </w:p>
    <w:p w:rsidR="0039065A" w:rsidRPr="00E36FE4" w:rsidRDefault="00EF4043" w:rsidP="00E36FE4">
      <w:pPr>
        <w:suppressAutoHyphens/>
        <w:spacing w:line="360" w:lineRule="auto"/>
        <w:ind w:firstLine="709"/>
        <w:jc w:val="both"/>
        <w:rPr>
          <w:sz w:val="28"/>
          <w:szCs w:val="28"/>
        </w:rPr>
      </w:pPr>
      <w:r w:rsidRPr="00E36FE4">
        <w:rPr>
          <w:sz w:val="28"/>
          <w:szCs w:val="28"/>
        </w:rPr>
        <w:t>С того момента, как в Риме императором был признан Веспасиан Флавий, началось правление династии Флавиев. Сто лет, которые прошли после победы Веспасиана над Вителлием, характеризуются периодом наивысшего развития римского рабовладельческого общества. Это был период укрепления империи и ее наибольшего территориального расширения. В эти годы рабовладельческий строй достиг своего предельного развития и к концу правления династии начал клониться к своему упадку.</w:t>
      </w:r>
    </w:p>
    <w:p w:rsidR="00EF4043" w:rsidRPr="00E36FE4" w:rsidRDefault="00EF4043" w:rsidP="00E36FE4">
      <w:pPr>
        <w:suppressAutoHyphens/>
        <w:spacing w:line="360" w:lineRule="auto"/>
        <w:ind w:firstLine="709"/>
        <w:jc w:val="both"/>
        <w:rPr>
          <w:sz w:val="28"/>
          <w:szCs w:val="28"/>
        </w:rPr>
      </w:pPr>
      <w:r w:rsidRPr="00E36FE4">
        <w:rPr>
          <w:sz w:val="28"/>
          <w:szCs w:val="28"/>
        </w:rPr>
        <w:t xml:space="preserve">Все императоры, которые сменяли один одного на этом посту, хоть и отличались индивидуальными способностями, но в основном проводили </w:t>
      </w:r>
      <w:r w:rsidR="005F2B51" w:rsidRPr="00E36FE4">
        <w:rPr>
          <w:sz w:val="28"/>
          <w:szCs w:val="28"/>
        </w:rPr>
        <w:t>одну и ту же политику. Она</w:t>
      </w:r>
      <w:r w:rsidRPr="00E36FE4">
        <w:rPr>
          <w:sz w:val="28"/>
          <w:szCs w:val="28"/>
        </w:rPr>
        <w:t xml:space="preserve"> диктовалась самим ходом развития Римской империи: они поддерживали провинциальные города, </w:t>
      </w:r>
      <w:r w:rsidR="005F2B51" w:rsidRPr="00E36FE4">
        <w:rPr>
          <w:sz w:val="28"/>
          <w:szCs w:val="28"/>
        </w:rPr>
        <w:t>провинциальную</w:t>
      </w:r>
      <w:r w:rsidRPr="00E36FE4">
        <w:rPr>
          <w:sz w:val="28"/>
          <w:szCs w:val="28"/>
        </w:rPr>
        <w:t xml:space="preserve"> знать и изо всех сил старались предотвратить упадок самой Италии, который прогрессировал с каждым годом, стремились они и к укреплению боеспособности армии, пытаясь всячески оберегать те слои населения, которые поставляли солдат в легионы и вспомогательные части. Немалой заботой императоров были угрозы новых восстаний в провинциях, а также восстаний рабов.</w:t>
      </w:r>
    </w:p>
    <w:p w:rsidR="005F2B51" w:rsidRPr="00E36FE4" w:rsidRDefault="005F2B51" w:rsidP="00E36FE4">
      <w:pPr>
        <w:suppressAutoHyphens/>
        <w:spacing w:line="360" w:lineRule="auto"/>
        <w:ind w:firstLine="709"/>
        <w:jc w:val="both"/>
        <w:rPr>
          <w:sz w:val="28"/>
          <w:szCs w:val="28"/>
        </w:rPr>
      </w:pPr>
      <w:r w:rsidRPr="00E36FE4">
        <w:rPr>
          <w:sz w:val="28"/>
          <w:szCs w:val="28"/>
        </w:rPr>
        <w:t xml:space="preserve">На высший пост в империи избирались люди совершенно иного рода. Первый император из династии Флавиев Веспасиан, который управлял империей с 69 по </w:t>
      </w:r>
      <w:smartTag w:uri="urn:schemas-microsoft-com:office:smarttags" w:element="metricconverter">
        <w:smartTagPr>
          <w:attr w:name="ProductID" w:val="79 г"/>
        </w:smartTagPr>
        <w:r w:rsidRPr="00E36FE4">
          <w:rPr>
            <w:sz w:val="28"/>
            <w:szCs w:val="28"/>
          </w:rPr>
          <w:t>79 г</w:t>
        </w:r>
      </w:smartTag>
      <w:r w:rsidRPr="00E36FE4">
        <w:rPr>
          <w:sz w:val="28"/>
          <w:szCs w:val="28"/>
        </w:rPr>
        <w:t>. Для новой знати Веспасиан был незаменимым человеком. После того, как он стал императором, Веспасиан пополнил ряды всадников и сенаторов самыми богатыми и знатными гражданами городов Италии и западных провинций. При нем все города Испании и многие города западных провинций получили права латинского гражданства. Отсюда он стал избирать основной состав своих легионариев. Некоторым городам южной Галлии и восточной части Испании он дал права не только латинского, но и римского гражданства. Эта политика Веспасиана имела значительные последствия. Со</w:t>
      </w:r>
      <w:r w:rsidR="00565C3B" w:rsidRPr="00E36FE4">
        <w:rPr>
          <w:sz w:val="28"/>
          <w:szCs w:val="28"/>
        </w:rPr>
        <w:t xml:space="preserve"> </w:t>
      </w:r>
      <w:r w:rsidRPr="00E36FE4">
        <w:rPr>
          <w:sz w:val="28"/>
          <w:szCs w:val="28"/>
        </w:rPr>
        <w:t>времени его правления Римская империя стала не государством, во главе которого стояла римская и италийская знать, она стала империей большинства рабовладельцев Средиземноморского мира</w:t>
      </w:r>
      <w:r w:rsidR="006B3ACB" w:rsidRPr="00E36FE4">
        <w:rPr>
          <w:sz w:val="28"/>
          <w:szCs w:val="28"/>
        </w:rPr>
        <w:t>. Теперь выходцы из провинций заняли видное положение в военной и гражданской администрации империи, а государственный аппарат всячески охранял их имущественные права и привилегии</w:t>
      </w:r>
      <w:r w:rsidR="00AE7122" w:rsidRPr="00E36FE4">
        <w:rPr>
          <w:sz w:val="28"/>
          <w:szCs w:val="28"/>
        </w:rPr>
        <w:t>. Таким образом, Веспасиану удалось укрепить социальную базу империи.</w:t>
      </w:r>
    </w:p>
    <w:p w:rsidR="00AE7122" w:rsidRPr="00E36FE4" w:rsidRDefault="00AE7122" w:rsidP="00E36FE4">
      <w:pPr>
        <w:suppressAutoHyphens/>
        <w:spacing w:line="360" w:lineRule="auto"/>
        <w:ind w:firstLine="709"/>
        <w:jc w:val="both"/>
        <w:rPr>
          <w:sz w:val="28"/>
          <w:szCs w:val="28"/>
        </w:rPr>
      </w:pPr>
      <w:r w:rsidRPr="00E36FE4">
        <w:rPr>
          <w:sz w:val="28"/>
          <w:szCs w:val="28"/>
        </w:rPr>
        <w:t>В Риме он позволил брать под постройку новых домов выгоревшие земельные участки всем желающим. Именно при Веспасиане началось строительство огромного амфитеатра Колизея, в котором вмещались десятки тысяч зрителей.</w:t>
      </w:r>
    </w:p>
    <w:p w:rsidR="005F2B51" w:rsidRPr="00E36FE4" w:rsidRDefault="00AE7122" w:rsidP="00E36FE4">
      <w:pPr>
        <w:suppressAutoHyphens/>
        <w:spacing w:line="360" w:lineRule="auto"/>
        <w:ind w:firstLine="709"/>
        <w:jc w:val="both"/>
        <w:rPr>
          <w:sz w:val="28"/>
          <w:szCs w:val="28"/>
        </w:rPr>
      </w:pPr>
      <w:r w:rsidRPr="00E36FE4">
        <w:rPr>
          <w:sz w:val="28"/>
          <w:szCs w:val="28"/>
        </w:rPr>
        <w:t>В конце своего принципата Веспасиан сумел восстановить финансы империи, укрепить дисциплину в армии и сохранить мирные отношения с самым опасным восточным соседом – Парфией.</w:t>
      </w:r>
    </w:p>
    <w:p w:rsidR="00AE7122" w:rsidRPr="00E36FE4" w:rsidRDefault="00AE7122" w:rsidP="00E36FE4">
      <w:pPr>
        <w:suppressAutoHyphens/>
        <w:spacing w:line="360" w:lineRule="auto"/>
        <w:ind w:firstLine="709"/>
        <w:jc w:val="both"/>
        <w:rPr>
          <w:sz w:val="28"/>
          <w:szCs w:val="28"/>
        </w:rPr>
      </w:pPr>
      <w:r w:rsidRPr="00E36FE4">
        <w:rPr>
          <w:sz w:val="28"/>
          <w:szCs w:val="28"/>
        </w:rPr>
        <w:t xml:space="preserve">В </w:t>
      </w:r>
      <w:smartTag w:uri="urn:schemas-microsoft-com:office:smarttags" w:element="metricconverter">
        <w:smartTagPr>
          <w:attr w:name="ProductID" w:val="79 г"/>
        </w:smartTagPr>
        <w:r w:rsidRPr="00E36FE4">
          <w:rPr>
            <w:sz w:val="28"/>
            <w:szCs w:val="28"/>
          </w:rPr>
          <w:t>79 г</w:t>
        </w:r>
      </w:smartTag>
      <w:r w:rsidRPr="00E36FE4">
        <w:rPr>
          <w:sz w:val="28"/>
          <w:szCs w:val="28"/>
        </w:rPr>
        <w:t>. н.э. сын Веспасиана Тит Флавий был провозглашен императором. Правил он не долго, так как вскоре умер (</w:t>
      </w:r>
      <w:smartTag w:uri="urn:schemas-microsoft-com:office:smarttags" w:element="metricconverter">
        <w:smartTagPr>
          <w:attr w:name="ProductID" w:val="81 г"/>
        </w:smartTagPr>
        <w:r w:rsidRPr="00E36FE4">
          <w:rPr>
            <w:sz w:val="28"/>
            <w:szCs w:val="28"/>
          </w:rPr>
          <w:t>81 г</w:t>
        </w:r>
      </w:smartTag>
      <w:r w:rsidRPr="00E36FE4">
        <w:rPr>
          <w:sz w:val="28"/>
          <w:szCs w:val="28"/>
        </w:rPr>
        <w:t xml:space="preserve">.). за время своего короткого правления Тит продолжил политику Веспасиана по </w:t>
      </w:r>
      <w:r w:rsidR="005B435A" w:rsidRPr="00E36FE4">
        <w:rPr>
          <w:sz w:val="28"/>
          <w:szCs w:val="28"/>
        </w:rPr>
        <w:t>отношению</w:t>
      </w:r>
      <w:r w:rsidRPr="00E36FE4">
        <w:rPr>
          <w:sz w:val="28"/>
          <w:szCs w:val="28"/>
        </w:rPr>
        <w:t xml:space="preserve"> к провинциальному населению. В </w:t>
      </w:r>
      <w:smartTag w:uri="urn:schemas-microsoft-com:office:smarttags" w:element="metricconverter">
        <w:smartTagPr>
          <w:attr w:name="ProductID" w:val="80 г"/>
        </w:smartTagPr>
        <w:r w:rsidRPr="00E36FE4">
          <w:rPr>
            <w:sz w:val="28"/>
            <w:szCs w:val="28"/>
          </w:rPr>
          <w:t>80 г</w:t>
        </w:r>
      </w:smartTag>
      <w:r w:rsidRPr="00E36FE4">
        <w:rPr>
          <w:sz w:val="28"/>
          <w:szCs w:val="28"/>
        </w:rPr>
        <w:t>. римским консулом</w:t>
      </w:r>
      <w:r w:rsidR="005B435A" w:rsidRPr="00E36FE4">
        <w:rPr>
          <w:sz w:val="28"/>
          <w:szCs w:val="28"/>
        </w:rPr>
        <w:t xml:space="preserve">, впервые за всю историю, стал уроженец Африки. Несмотря на недовольство сенаторов политикой Веспасиана, Титу удалось поддерживать с сенатом полное согласие. При нем, в </w:t>
      </w:r>
      <w:smartTag w:uri="urn:schemas-microsoft-com:office:smarttags" w:element="metricconverter">
        <w:smartTagPr>
          <w:attr w:name="ProductID" w:val="80 г"/>
        </w:smartTagPr>
        <w:r w:rsidR="005B435A" w:rsidRPr="00E36FE4">
          <w:rPr>
            <w:sz w:val="28"/>
            <w:szCs w:val="28"/>
          </w:rPr>
          <w:t>80 г</w:t>
        </w:r>
      </w:smartTag>
      <w:r w:rsidR="005B435A" w:rsidRPr="00E36FE4">
        <w:rPr>
          <w:sz w:val="28"/>
          <w:szCs w:val="28"/>
        </w:rPr>
        <w:t>., было завершено строительство Колизея.</w:t>
      </w:r>
    </w:p>
    <w:p w:rsidR="005B435A" w:rsidRPr="00E36FE4" w:rsidRDefault="005B435A" w:rsidP="00E36FE4">
      <w:pPr>
        <w:suppressAutoHyphens/>
        <w:spacing w:line="360" w:lineRule="auto"/>
        <w:ind w:firstLine="709"/>
        <w:jc w:val="both"/>
        <w:rPr>
          <w:sz w:val="28"/>
          <w:szCs w:val="28"/>
        </w:rPr>
      </w:pPr>
      <w:r w:rsidRPr="00E36FE4">
        <w:rPr>
          <w:sz w:val="28"/>
          <w:szCs w:val="28"/>
        </w:rPr>
        <w:t xml:space="preserve">Во время его правления, в августе </w:t>
      </w:r>
      <w:smartTag w:uri="urn:schemas-microsoft-com:office:smarttags" w:element="metricconverter">
        <w:smartTagPr>
          <w:attr w:name="ProductID" w:val="79 г"/>
        </w:smartTagPr>
        <w:r w:rsidRPr="00E36FE4">
          <w:rPr>
            <w:sz w:val="28"/>
            <w:szCs w:val="28"/>
          </w:rPr>
          <w:t>79 г</w:t>
        </w:r>
      </w:smartTag>
      <w:r w:rsidRPr="00E36FE4">
        <w:rPr>
          <w:sz w:val="28"/>
          <w:szCs w:val="28"/>
        </w:rPr>
        <w:t>., произошла страшная катастрофа – извержение вулкана Везувий. Гора выбросила громадное количество дыма и пепла, облака которого достигли самого Рима. Вслед за этим потоки лавы и пепла накрыли много селений, вилл и несколько городов – Помпеи, Геркуланум, Стабии.</w:t>
      </w:r>
    </w:p>
    <w:p w:rsidR="005B435A" w:rsidRPr="00E36FE4" w:rsidRDefault="005B435A" w:rsidP="00E36FE4">
      <w:pPr>
        <w:suppressAutoHyphens/>
        <w:spacing w:line="360" w:lineRule="auto"/>
        <w:ind w:firstLine="709"/>
        <w:jc w:val="both"/>
        <w:rPr>
          <w:sz w:val="28"/>
          <w:szCs w:val="28"/>
        </w:rPr>
      </w:pPr>
      <w:r w:rsidRPr="00E36FE4">
        <w:rPr>
          <w:sz w:val="28"/>
          <w:szCs w:val="28"/>
        </w:rPr>
        <w:t>После того как Тит умер, власть в Империи перешла к его младшему брату – Домициану, который правил с 81 по96 г. Императором его провозгласили преторианцы. В отличие от своего старшего брата, Домициан, который во время своего правления опирался на воинов, тут же вступил в конфликт с сенатом, в котором, как мы уже знаем, его ненавидели.</w:t>
      </w:r>
    </w:p>
    <w:p w:rsidR="001C63A6" w:rsidRPr="00E36FE4" w:rsidRDefault="001C63A6" w:rsidP="00E36FE4">
      <w:pPr>
        <w:suppressAutoHyphens/>
        <w:spacing w:line="360" w:lineRule="auto"/>
        <w:ind w:firstLine="709"/>
        <w:jc w:val="both"/>
        <w:rPr>
          <w:sz w:val="28"/>
          <w:szCs w:val="28"/>
        </w:rPr>
      </w:pPr>
      <w:r w:rsidRPr="00E36FE4">
        <w:rPr>
          <w:sz w:val="28"/>
          <w:szCs w:val="28"/>
        </w:rPr>
        <w:t>В период правления Домициана римские войска сумели овладеть крайней юго-западной частью Германии, а также землями между верхним течением Рейна и Дуная, земли эти назывались десятинными полями и были заселены римскими колонистами и защищены с северо-востока укрепленной пограничной линией, которая называлась лимесом.</w:t>
      </w:r>
    </w:p>
    <w:p w:rsidR="00F528EC" w:rsidRPr="00E36FE4" w:rsidRDefault="00F528EC" w:rsidP="00E36FE4">
      <w:pPr>
        <w:suppressAutoHyphens/>
        <w:spacing w:line="360" w:lineRule="auto"/>
        <w:ind w:firstLine="709"/>
        <w:jc w:val="both"/>
        <w:rPr>
          <w:sz w:val="28"/>
          <w:szCs w:val="28"/>
        </w:rPr>
      </w:pPr>
      <w:r w:rsidRPr="00E36FE4">
        <w:rPr>
          <w:sz w:val="28"/>
          <w:szCs w:val="28"/>
        </w:rPr>
        <w:t>В Британии римляне вели тяжелую борьбу. Римскому полководцу Агриколу удалось покорить некоторые племена на территории современной Англии, он построил на севере укрепленную линию и на кораблях обошел северную оконечность Британии. Таким образом, спокойствие на острове было восстановлено.</w:t>
      </w:r>
    </w:p>
    <w:p w:rsidR="00935EE8" w:rsidRPr="00E36FE4" w:rsidRDefault="00935EE8" w:rsidP="00E36FE4">
      <w:pPr>
        <w:suppressAutoHyphens/>
        <w:spacing w:line="360" w:lineRule="auto"/>
        <w:ind w:firstLine="709"/>
        <w:jc w:val="both"/>
        <w:rPr>
          <w:sz w:val="28"/>
          <w:szCs w:val="28"/>
        </w:rPr>
      </w:pPr>
      <w:r w:rsidRPr="00E36FE4">
        <w:rPr>
          <w:sz w:val="28"/>
          <w:szCs w:val="28"/>
        </w:rPr>
        <w:t>Попытки занять проходы к побережью Каспийского моря оказались неудачными. Римлянам все же удалось дойти до побережья Каспия в районе современного Апшеронского полуострова, но они тут же были отброшены назад, и им пришлось ограничиться обороной восточных областей Малой Азии. Эти военные неудачи сильно подорвали авторитет императоров Домициана.</w:t>
      </w:r>
    </w:p>
    <w:p w:rsidR="00E82014" w:rsidRPr="00E36FE4" w:rsidRDefault="00E82014" w:rsidP="00E36FE4">
      <w:pPr>
        <w:suppressAutoHyphens/>
        <w:spacing w:line="360" w:lineRule="auto"/>
        <w:ind w:firstLine="709"/>
        <w:jc w:val="both"/>
        <w:rPr>
          <w:sz w:val="28"/>
          <w:szCs w:val="28"/>
        </w:rPr>
      </w:pPr>
      <w:r w:rsidRPr="00E36FE4">
        <w:rPr>
          <w:sz w:val="28"/>
          <w:szCs w:val="28"/>
        </w:rPr>
        <w:t>После его смерти сенат тут же провозгласил императором одного из старейших сенаторов – Марка Кокция Нерву. Он принадлежал к представителям старой сенаторской знати. Со времени его избрания начинается правление династии Антонинов (по имени одного из ее представителей – Антонина Пия).</w:t>
      </w:r>
    </w:p>
    <w:p w:rsidR="00D95CB7" w:rsidRPr="00E36FE4" w:rsidRDefault="00D95CB7" w:rsidP="00E36FE4">
      <w:pPr>
        <w:suppressAutoHyphens/>
        <w:spacing w:line="360" w:lineRule="auto"/>
        <w:ind w:firstLine="709"/>
        <w:jc w:val="both"/>
        <w:rPr>
          <w:sz w:val="28"/>
          <w:szCs w:val="28"/>
        </w:rPr>
      </w:pPr>
      <w:r w:rsidRPr="00E36FE4">
        <w:rPr>
          <w:sz w:val="28"/>
          <w:szCs w:val="28"/>
        </w:rPr>
        <w:t>Провозглашение императором Марка Кокция Нервы вызвало взрыв недовольства не только преторианцев, но и массы легионеров, которые были расквартированы</w:t>
      </w:r>
      <w:r w:rsidR="00E36FE4">
        <w:rPr>
          <w:sz w:val="28"/>
          <w:szCs w:val="28"/>
        </w:rPr>
        <w:t xml:space="preserve"> </w:t>
      </w:r>
      <w:r w:rsidRPr="00E36FE4">
        <w:rPr>
          <w:sz w:val="28"/>
          <w:szCs w:val="28"/>
        </w:rPr>
        <w:t>в пограничных провинциях. Это напугало и нового императора, и сенаторов, которые поддерживали его. По совету приближенных, Нерва усыновил наместника Верхней германии Марка Ульпия Траяна (</w:t>
      </w:r>
      <w:smartTag w:uri="urn:schemas-microsoft-com:office:smarttags" w:element="metricconverter">
        <w:smartTagPr>
          <w:attr w:name="ProductID" w:val="96 г"/>
        </w:smartTagPr>
        <w:r w:rsidRPr="00E36FE4">
          <w:rPr>
            <w:sz w:val="28"/>
            <w:szCs w:val="28"/>
          </w:rPr>
          <w:t>96 г</w:t>
        </w:r>
      </w:smartTag>
      <w:r w:rsidRPr="00E36FE4">
        <w:rPr>
          <w:sz w:val="28"/>
          <w:szCs w:val="28"/>
        </w:rPr>
        <w:t>.н.э.), который был весьма популярен в римской армии.</w:t>
      </w:r>
    </w:p>
    <w:p w:rsidR="00A17E82" w:rsidRDefault="00E36FE4" w:rsidP="00E36FE4">
      <w:pPr>
        <w:suppressAutoHyphens/>
        <w:spacing w:line="360" w:lineRule="auto"/>
        <w:ind w:firstLine="709"/>
        <w:jc w:val="both"/>
        <w:rPr>
          <w:b/>
          <w:sz w:val="28"/>
          <w:szCs w:val="28"/>
          <w:lang w:val="en-US"/>
        </w:rPr>
      </w:pPr>
      <w:r>
        <w:rPr>
          <w:sz w:val="28"/>
          <w:szCs w:val="28"/>
        </w:rPr>
        <w:br w:type="page"/>
      </w:r>
      <w:r w:rsidR="00A17E82" w:rsidRPr="00E36FE4">
        <w:rPr>
          <w:b/>
          <w:sz w:val="28"/>
          <w:szCs w:val="28"/>
        </w:rPr>
        <w:t>Траян</w:t>
      </w:r>
    </w:p>
    <w:p w:rsidR="00E36FE4" w:rsidRPr="00E36FE4" w:rsidRDefault="00E36FE4" w:rsidP="00E36FE4">
      <w:pPr>
        <w:suppressAutoHyphens/>
        <w:spacing w:line="360" w:lineRule="auto"/>
        <w:ind w:firstLine="709"/>
        <w:jc w:val="both"/>
        <w:rPr>
          <w:b/>
          <w:sz w:val="28"/>
          <w:szCs w:val="28"/>
          <w:lang w:val="en-US"/>
        </w:rPr>
      </w:pPr>
    </w:p>
    <w:p w:rsidR="00A17E82" w:rsidRPr="00E36FE4" w:rsidRDefault="003F6E7D" w:rsidP="00E36FE4">
      <w:pPr>
        <w:suppressAutoHyphens/>
        <w:spacing w:line="360" w:lineRule="auto"/>
        <w:ind w:firstLine="709"/>
        <w:jc w:val="both"/>
        <w:rPr>
          <w:sz w:val="28"/>
          <w:szCs w:val="28"/>
        </w:rPr>
      </w:pPr>
      <w:r w:rsidRPr="00E36FE4">
        <w:rPr>
          <w:sz w:val="28"/>
          <w:szCs w:val="28"/>
        </w:rPr>
        <w:t xml:space="preserve">После того как в </w:t>
      </w:r>
      <w:smartTag w:uri="urn:schemas-microsoft-com:office:smarttags" w:element="metricconverter">
        <w:smartTagPr>
          <w:attr w:name="ProductID" w:val="98 г"/>
        </w:smartTagPr>
        <w:r w:rsidRPr="00E36FE4">
          <w:rPr>
            <w:sz w:val="28"/>
            <w:szCs w:val="28"/>
          </w:rPr>
          <w:t>98 г</w:t>
        </w:r>
      </w:smartTag>
      <w:r w:rsidRPr="00E36FE4">
        <w:rPr>
          <w:sz w:val="28"/>
          <w:szCs w:val="28"/>
        </w:rPr>
        <w:t>. умер император Марк Кокций Нерва, правителем Империи стал Траян (98 – 117 гг.), который был первым провинциалом среди императоров.</w:t>
      </w:r>
    </w:p>
    <w:p w:rsidR="003F6E7D" w:rsidRPr="00E36FE4" w:rsidRDefault="003F6E7D" w:rsidP="00E36FE4">
      <w:pPr>
        <w:suppressAutoHyphens/>
        <w:spacing w:line="360" w:lineRule="auto"/>
        <w:ind w:firstLine="709"/>
        <w:jc w:val="both"/>
        <w:rPr>
          <w:sz w:val="28"/>
          <w:szCs w:val="28"/>
        </w:rPr>
      </w:pPr>
      <w:r w:rsidRPr="00E36FE4">
        <w:rPr>
          <w:sz w:val="28"/>
          <w:szCs w:val="28"/>
        </w:rPr>
        <w:t>Траян был энергичным администратором и хорошим полководцем.</w:t>
      </w:r>
    </w:p>
    <w:p w:rsidR="003F6E7D" w:rsidRPr="00E36FE4" w:rsidRDefault="003F6E7D" w:rsidP="00E36FE4">
      <w:pPr>
        <w:suppressAutoHyphens/>
        <w:spacing w:line="360" w:lineRule="auto"/>
        <w:ind w:firstLine="709"/>
        <w:jc w:val="both"/>
        <w:rPr>
          <w:sz w:val="28"/>
          <w:szCs w:val="28"/>
        </w:rPr>
      </w:pPr>
      <w:r w:rsidRPr="00E36FE4">
        <w:rPr>
          <w:sz w:val="28"/>
          <w:szCs w:val="28"/>
        </w:rPr>
        <w:t>При Траяне сенат снова получил права назначения наместников в сенатские провинции, а также контроля и суда над ними.</w:t>
      </w:r>
    </w:p>
    <w:p w:rsidR="003F6E7D" w:rsidRPr="00E36FE4" w:rsidRDefault="003F6E7D" w:rsidP="00E36FE4">
      <w:pPr>
        <w:suppressAutoHyphens/>
        <w:spacing w:line="360" w:lineRule="auto"/>
        <w:ind w:firstLine="709"/>
        <w:jc w:val="both"/>
        <w:rPr>
          <w:sz w:val="28"/>
          <w:szCs w:val="28"/>
        </w:rPr>
      </w:pPr>
      <w:r w:rsidRPr="00E36FE4">
        <w:rPr>
          <w:sz w:val="28"/>
          <w:szCs w:val="28"/>
        </w:rPr>
        <w:t>Траян стремился восстановить авторитет римской армии, который был подорван при Домициане. Поэтому с первых же месяцев своего правления он стал активно готовиться к большим захватническим войнам. Делалось это и с целью пополнить сократившуюся в предшествующую эпоху массу рабов.</w:t>
      </w:r>
    </w:p>
    <w:p w:rsidR="002C08DC" w:rsidRPr="00E36FE4" w:rsidRDefault="002C08DC" w:rsidP="00E36FE4">
      <w:pPr>
        <w:suppressAutoHyphens/>
        <w:spacing w:line="360" w:lineRule="auto"/>
        <w:ind w:firstLine="709"/>
        <w:jc w:val="both"/>
        <w:rPr>
          <w:sz w:val="28"/>
          <w:szCs w:val="28"/>
        </w:rPr>
      </w:pPr>
      <w:r w:rsidRPr="00E36FE4">
        <w:rPr>
          <w:sz w:val="28"/>
          <w:szCs w:val="28"/>
        </w:rPr>
        <w:t xml:space="preserve">В </w:t>
      </w:r>
      <w:smartTag w:uri="urn:schemas-microsoft-com:office:smarttags" w:element="metricconverter">
        <w:smartTagPr>
          <w:attr w:name="ProductID" w:val="101 г"/>
        </w:smartTagPr>
        <w:r w:rsidRPr="00E36FE4">
          <w:rPr>
            <w:sz w:val="28"/>
            <w:szCs w:val="28"/>
          </w:rPr>
          <w:t>101 г</w:t>
        </w:r>
      </w:smartTag>
      <w:r w:rsidRPr="00E36FE4">
        <w:rPr>
          <w:sz w:val="28"/>
          <w:szCs w:val="28"/>
        </w:rPr>
        <w:t>. император Траян начал войну против Дакии. Огромная римская армия переправилась через Дунай, и двинулось к столице даков – Сармизегетузе. Особенно ожесточенные бои произошли возле крепости Апулы – важнейшего пункта на пути к Сармизегетузе. Когда же после продолжительных боев римлянам все же удалось взять Апулу, и путь на Сармизегетузу был открыт, Децебал – дакийский царь – капитулировал (</w:t>
      </w:r>
      <w:smartTag w:uri="urn:schemas-microsoft-com:office:smarttags" w:element="metricconverter">
        <w:smartTagPr>
          <w:attr w:name="ProductID" w:val="103 г"/>
        </w:smartTagPr>
        <w:r w:rsidRPr="00E36FE4">
          <w:rPr>
            <w:sz w:val="28"/>
            <w:szCs w:val="28"/>
          </w:rPr>
          <w:t>103 г</w:t>
        </w:r>
      </w:smartTag>
      <w:r w:rsidRPr="00E36FE4">
        <w:rPr>
          <w:sz w:val="28"/>
          <w:szCs w:val="28"/>
        </w:rPr>
        <w:t>. н.э.).</w:t>
      </w:r>
    </w:p>
    <w:p w:rsidR="00311E40" w:rsidRPr="00E36FE4" w:rsidRDefault="00311E40" w:rsidP="00E36FE4">
      <w:pPr>
        <w:suppressAutoHyphens/>
        <w:spacing w:line="360" w:lineRule="auto"/>
        <w:ind w:firstLine="709"/>
        <w:jc w:val="both"/>
        <w:rPr>
          <w:sz w:val="28"/>
          <w:szCs w:val="28"/>
        </w:rPr>
      </w:pPr>
      <w:r w:rsidRPr="00E36FE4">
        <w:rPr>
          <w:sz w:val="28"/>
          <w:szCs w:val="28"/>
        </w:rPr>
        <w:t xml:space="preserve">В </w:t>
      </w:r>
      <w:smartTag w:uri="urn:schemas-microsoft-com:office:smarttags" w:element="metricconverter">
        <w:smartTagPr>
          <w:attr w:name="ProductID" w:val="105 г"/>
        </w:smartTagPr>
        <w:r w:rsidRPr="00E36FE4">
          <w:rPr>
            <w:sz w:val="28"/>
            <w:szCs w:val="28"/>
          </w:rPr>
          <w:t>105 г</w:t>
        </w:r>
      </w:smartTag>
      <w:r w:rsidRPr="00E36FE4">
        <w:rPr>
          <w:sz w:val="28"/>
          <w:szCs w:val="28"/>
        </w:rPr>
        <w:t xml:space="preserve">. даки, собрав огромную армию, атаковали римские предмостные укрепления, но штурм их был отбит. В ответ на это в </w:t>
      </w:r>
      <w:smartTag w:uri="urn:schemas-microsoft-com:office:smarttags" w:element="metricconverter">
        <w:smartTagPr>
          <w:attr w:name="ProductID" w:val="106 г"/>
        </w:smartTagPr>
        <w:r w:rsidRPr="00E36FE4">
          <w:rPr>
            <w:sz w:val="28"/>
            <w:szCs w:val="28"/>
          </w:rPr>
          <w:t>106 г</w:t>
        </w:r>
      </w:smartTag>
      <w:r w:rsidRPr="00E36FE4">
        <w:rPr>
          <w:sz w:val="28"/>
          <w:szCs w:val="28"/>
        </w:rPr>
        <w:t>. Траян, собрав на Дунае огромную армию, вторгся в Дакию</w:t>
      </w:r>
      <w:r w:rsidR="00A334A4" w:rsidRPr="00E36FE4">
        <w:rPr>
          <w:sz w:val="28"/>
          <w:szCs w:val="28"/>
        </w:rPr>
        <w:t>. На этот раз армия Траяна подошла к Сармизегетузе. Большинство ее населения обратили в рабство.</w:t>
      </w:r>
    </w:p>
    <w:p w:rsidR="002C08DC" w:rsidRPr="00E36FE4" w:rsidRDefault="003229CA" w:rsidP="00E36FE4">
      <w:pPr>
        <w:suppressAutoHyphens/>
        <w:spacing w:line="360" w:lineRule="auto"/>
        <w:ind w:firstLine="709"/>
        <w:jc w:val="both"/>
        <w:rPr>
          <w:sz w:val="28"/>
          <w:szCs w:val="28"/>
        </w:rPr>
      </w:pPr>
      <w:r w:rsidRPr="00E36FE4">
        <w:rPr>
          <w:sz w:val="28"/>
          <w:szCs w:val="28"/>
        </w:rPr>
        <w:t>После завоевания Дакии в ней были организованы многочисленные колонии ветеранов. Много земли отдали переселенцам из западных провинций и Италии. После этого Траян стал готовиться к войне против парфянского государства.</w:t>
      </w:r>
    </w:p>
    <w:p w:rsidR="002C08DC" w:rsidRPr="00E36FE4" w:rsidRDefault="003229CA" w:rsidP="00E36FE4">
      <w:pPr>
        <w:suppressAutoHyphens/>
        <w:spacing w:line="360" w:lineRule="auto"/>
        <w:ind w:firstLine="709"/>
        <w:jc w:val="both"/>
        <w:rPr>
          <w:sz w:val="28"/>
          <w:szCs w:val="28"/>
        </w:rPr>
      </w:pPr>
      <w:r w:rsidRPr="00E36FE4">
        <w:rPr>
          <w:sz w:val="28"/>
          <w:szCs w:val="28"/>
        </w:rPr>
        <w:t xml:space="preserve">В </w:t>
      </w:r>
      <w:smartTag w:uri="urn:schemas-microsoft-com:office:smarttags" w:element="metricconverter">
        <w:smartTagPr>
          <w:attr w:name="ProductID" w:val="111 г"/>
        </w:smartTagPr>
        <w:r w:rsidRPr="00E36FE4">
          <w:rPr>
            <w:sz w:val="28"/>
            <w:szCs w:val="28"/>
          </w:rPr>
          <w:t>111 г</w:t>
        </w:r>
      </w:smartTag>
      <w:r w:rsidRPr="00E36FE4">
        <w:rPr>
          <w:sz w:val="28"/>
          <w:szCs w:val="28"/>
        </w:rPr>
        <w:t>. римляне захватили Синайский полуостров и северо-западную часть Аравии (</w:t>
      </w:r>
      <w:r w:rsidR="00E36FE4">
        <w:rPr>
          <w:sz w:val="28"/>
          <w:szCs w:val="28"/>
        </w:rPr>
        <w:t>"</w:t>
      </w:r>
      <w:r w:rsidRPr="00E36FE4">
        <w:rPr>
          <w:sz w:val="28"/>
          <w:szCs w:val="28"/>
        </w:rPr>
        <w:t>Каменистую Аравию</w:t>
      </w:r>
      <w:r w:rsidR="00E36FE4">
        <w:rPr>
          <w:sz w:val="28"/>
          <w:szCs w:val="28"/>
        </w:rPr>
        <w:t>"</w:t>
      </w:r>
      <w:r w:rsidRPr="00E36FE4">
        <w:rPr>
          <w:sz w:val="28"/>
          <w:szCs w:val="28"/>
        </w:rPr>
        <w:t>). Таким образом, была обеспечена безопасность морских путей по Красному морю.</w:t>
      </w:r>
      <w:r w:rsidR="00FE0BDF" w:rsidRPr="00E36FE4">
        <w:rPr>
          <w:sz w:val="28"/>
          <w:szCs w:val="28"/>
        </w:rPr>
        <w:t xml:space="preserve"> Весной </w:t>
      </w:r>
      <w:smartTag w:uri="urn:schemas-microsoft-com:office:smarttags" w:element="metricconverter">
        <w:smartTagPr>
          <w:attr w:name="ProductID" w:val="115 г"/>
        </w:smartTagPr>
        <w:r w:rsidR="00FE0BDF" w:rsidRPr="00E36FE4">
          <w:rPr>
            <w:sz w:val="28"/>
            <w:szCs w:val="28"/>
          </w:rPr>
          <w:t>115 г</w:t>
        </w:r>
      </w:smartTag>
      <w:r w:rsidR="00FE0BDF" w:rsidRPr="00E36FE4">
        <w:rPr>
          <w:sz w:val="28"/>
          <w:szCs w:val="28"/>
        </w:rPr>
        <w:t xml:space="preserve">. римская армия, преодолев вялое сопротивление некоторых царей и сатрапов, заняла большую часть Северной Месопотамии, а также продвинулась до реки Тигр. После этой кампании, осенью </w:t>
      </w:r>
      <w:smartTag w:uri="urn:schemas-microsoft-com:office:smarttags" w:element="metricconverter">
        <w:smartTagPr>
          <w:attr w:name="ProductID" w:val="115 г"/>
        </w:smartTagPr>
        <w:r w:rsidR="00FE0BDF" w:rsidRPr="00E36FE4">
          <w:rPr>
            <w:sz w:val="28"/>
            <w:szCs w:val="28"/>
          </w:rPr>
          <w:t>115 г</w:t>
        </w:r>
      </w:smartTag>
      <w:r w:rsidR="00FE0BDF" w:rsidRPr="00E36FE4">
        <w:rPr>
          <w:sz w:val="28"/>
          <w:szCs w:val="28"/>
        </w:rPr>
        <w:t>., Траян отвел свои войска на отдых в Сирию.</w:t>
      </w:r>
      <w:r w:rsidR="00A42A3A" w:rsidRPr="00E36FE4">
        <w:rPr>
          <w:sz w:val="28"/>
          <w:szCs w:val="28"/>
        </w:rPr>
        <w:t xml:space="preserve"> В</w:t>
      </w:r>
      <w:r w:rsidR="003D66EE" w:rsidRPr="00E36FE4">
        <w:rPr>
          <w:sz w:val="28"/>
          <w:szCs w:val="28"/>
        </w:rPr>
        <w:t xml:space="preserve">есной </w:t>
      </w:r>
      <w:smartTag w:uri="urn:schemas-microsoft-com:office:smarttags" w:element="metricconverter">
        <w:smartTagPr>
          <w:attr w:name="ProductID" w:val="116 г"/>
        </w:smartTagPr>
        <w:r w:rsidR="003D66EE" w:rsidRPr="00E36FE4">
          <w:rPr>
            <w:sz w:val="28"/>
            <w:szCs w:val="28"/>
          </w:rPr>
          <w:t>116 г</w:t>
        </w:r>
      </w:smartTag>
      <w:r w:rsidR="003D66EE" w:rsidRPr="00E36FE4">
        <w:rPr>
          <w:sz w:val="28"/>
          <w:szCs w:val="28"/>
        </w:rPr>
        <w:t xml:space="preserve">. римские войска двинулись на юг вдоль берегов тигра. </w:t>
      </w:r>
      <w:r w:rsidR="00A42A3A" w:rsidRPr="00E36FE4">
        <w:rPr>
          <w:sz w:val="28"/>
          <w:szCs w:val="28"/>
        </w:rPr>
        <w:t>Армия Траяна овладела столицей парфянского царства городом Ктезифоном. На сторону римлян перешло население крупнейшего города Двуречья – Селевкия на Тигре.</w:t>
      </w:r>
    </w:p>
    <w:p w:rsidR="00AB2D3D" w:rsidRPr="00E36FE4" w:rsidRDefault="00AB2D3D" w:rsidP="00E36FE4">
      <w:pPr>
        <w:suppressAutoHyphens/>
        <w:spacing w:line="360" w:lineRule="auto"/>
        <w:ind w:firstLine="709"/>
        <w:jc w:val="both"/>
        <w:rPr>
          <w:sz w:val="28"/>
          <w:szCs w:val="28"/>
        </w:rPr>
      </w:pPr>
      <w:r w:rsidRPr="00E36FE4">
        <w:rPr>
          <w:sz w:val="28"/>
          <w:szCs w:val="28"/>
        </w:rPr>
        <w:t>В ходе успешной войны армия Траяна достигла Персидского залива, на берегу которого римляне занялись постройкой кораблей. Ассирия, Месопотамия и Вавилония были объявлены римскими провинциями. В Риме сенат поспешно посчитал эту войну победоносной и законченной, за что Траяну присвоили новые почетные титулы. Он же, построив флот, вышел на кораблях в персидский залив.</w:t>
      </w:r>
    </w:p>
    <w:p w:rsidR="00AB2D3D" w:rsidRPr="00E36FE4" w:rsidRDefault="00F639FE" w:rsidP="00E36FE4">
      <w:pPr>
        <w:suppressAutoHyphens/>
        <w:spacing w:line="360" w:lineRule="auto"/>
        <w:ind w:firstLine="709"/>
        <w:jc w:val="both"/>
        <w:rPr>
          <w:sz w:val="28"/>
          <w:szCs w:val="28"/>
        </w:rPr>
      </w:pPr>
      <w:r w:rsidRPr="00E36FE4">
        <w:rPr>
          <w:sz w:val="28"/>
          <w:szCs w:val="28"/>
        </w:rPr>
        <w:t xml:space="preserve">К лету </w:t>
      </w:r>
      <w:smartTag w:uri="urn:schemas-microsoft-com:office:smarttags" w:element="metricconverter">
        <w:smartTagPr>
          <w:attr w:name="ProductID" w:val="117 г"/>
        </w:smartTagPr>
        <w:r w:rsidRPr="00E36FE4">
          <w:rPr>
            <w:sz w:val="28"/>
            <w:szCs w:val="28"/>
          </w:rPr>
          <w:t>117 г</w:t>
        </w:r>
      </w:smartTag>
      <w:r w:rsidRPr="00E36FE4">
        <w:rPr>
          <w:sz w:val="28"/>
          <w:szCs w:val="28"/>
        </w:rPr>
        <w:t>. римляне были вынуждены отступить сначала из Южного Двуречья, а позже, после неудачной осады самим Траяном северомесопотамской крепости Хатры, из остальной части Месопотамии. Римская армия была ослаблена, он потеряла много солдат убитыми в кровопролитных боях – из-за войска отошли за Евфрат, в Сирию.</w:t>
      </w:r>
    </w:p>
    <w:p w:rsidR="009709F6" w:rsidRPr="00E36FE4" w:rsidRDefault="00453392" w:rsidP="00E36FE4">
      <w:pPr>
        <w:suppressAutoHyphens/>
        <w:spacing w:line="360" w:lineRule="auto"/>
        <w:ind w:firstLine="709"/>
        <w:jc w:val="both"/>
        <w:rPr>
          <w:sz w:val="28"/>
          <w:szCs w:val="28"/>
        </w:rPr>
      </w:pPr>
      <w:r w:rsidRPr="00E36FE4">
        <w:rPr>
          <w:sz w:val="28"/>
          <w:szCs w:val="28"/>
        </w:rPr>
        <w:t>Несмотря на неудачу Восточной войны, Траян оставался в глазах римской аристократии идеалом правителя</w:t>
      </w:r>
      <w:r w:rsidR="004E33F0" w:rsidRPr="00E36FE4">
        <w:rPr>
          <w:sz w:val="28"/>
          <w:szCs w:val="28"/>
        </w:rPr>
        <w:t xml:space="preserve">. Он получил определение </w:t>
      </w:r>
      <w:r w:rsidR="00E36FE4">
        <w:rPr>
          <w:sz w:val="28"/>
          <w:szCs w:val="28"/>
        </w:rPr>
        <w:t>"</w:t>
      </w:r>
      <w:r w:rsidR="004E33F0" w:rsidRPr="00E36FE4">
        <w:rPr>
          <w:sz w:val="28"/>
          <w:szCs w:val="28"/>
        </w:rPr>
        <w:t>лучшего принцепса</w:t>
      </w:r>
      <w:r w:rsidR="00E36FE4">
        <w:rPr>
          <w:sz w:val="28"/>
          <w:szCs w:val="28"/>
        </w:rPr>
        <w:t>"</w:t>
      </w:r>
      <w:r w:rsidR="004E33F0" w:rsidRPr="00E36FE4">
        <w:rPr>
          <w:sz w:val="28"/>
          <w:szCs w:val="28"/>
        </w:rPr>
        <w:t xml:space="preserve">. Это и неудивительно: большую часть своего правления Траян провел в военных походах, предоставив управление Римом и Империей сенату. Впоследствии, приветствуя нового императора, сенаторы желали ему </w:t>
      </w:r>
      <w:r w:rsidR="00E36FE4">
        <w:rPr>
          <w:sz w:val="28"/>
          <w:szCs w:val="28"/>
        </w:rPr>
        <w:t>"</w:t>
      </w:r>
      <w:r w:rsidR="004E33F0" w:rsidRPr="00E36FE4">
        <w:rPr>
          <w:sz w:val="28"/>
          <w:szCs w:val="28"/>
        </w:rPr>
        <w:t>быть счастливее Августа и лучше Траяна</w:t>
      </w:r>
      <w:r w:rsidR="00E36FE4">
        <w:rPr>
          <w:sz w:val="28"/>
          <w:szCs w:val="28"/>
        </w:rPr>
        <w:t>"</w:t>
      </w:r>
      <w:r w:rsidR="004E33F0" w:rsidRPr="00E36FE4">
        <w:rPr>
          <w:sz w:val="28"/>
          <w:szCs w:val="28"/>
        </w:rPr>
        <w:t>.</w:t>
      </w:r>
    </w:p>
    <w:p w:rsidR="004E33F0" w:rsidRPr="00E36FE4" w:rsidRDefault="004E33F0" w:rsidP="00E36FE4">
      <w:pPr>
        <w:suppressAutoHyphens/>
        <w:spacing w:line="360" w:lineRule="auto"/>
        <w:ind w:firstLine="709"/>
        <w:jc w:val="both"/>
        <w:rPr>
          <w:sz w:val="28"/>
          <w:szCs w:val="28"/>
        </w:rPr>
      </w:pPr>
    </w:p>
    <w:p w:rsidR="004E33F0" w:rsidRPr="00E36FE4" w:rsidRDefault="00E36FE4" w:rsidP="00E36FE4">
      <w:pPr>
        <w:suppressAutoHyphens/>
        <w:spacing w:line="360" w:lineRule="auto"/>
        <w:ind w:firstLine="709"/>
        <w:jc w:val="both"/>
        <w:rPr>
          <w:b/>
          <w:i/>
          <w:sz w:val="28"/>
          <w:szCs w:val="28"/>
          <w:lang w:val="en-US"/>
        </w:rPr>
      </w:pPr>
      <w:r>
        <w:rPr>
          <w:b/>
          <w:i/>
          <w:sz w:val="28"/>
          <w:szCs w:val="28"/>
        </w:rPr>
        <w:br w:type="page"/>
      </w:r>
      <w:r w:rsidR="004E33F0" w:rsidRPr="00E36FE4">
        <w:rPr>
          <w:b/>
          <w:i/>
          <w:sz w:val="28"/>
          <w:szCs w:val="28"/>
        </w:rPr>
        <w:t>Адриан</w:t>
      </w:r>
    </w:p>
    <w:p w:rsidR="00E36FE4" w:rsidRPr="00E36FE4" w:rsidRDefault="00E36FE4" w:rsidP="00E36FE4">
      <w:pPr>
        <w:suppressAutoHyphens/>
        <w:spacing w:line="360" w:lineRule="auto"/>
        <w:ind w:firstLine="709"/>
        <w:jc w:val="both"/>
        <w:rPr>
          <w:b/>
          <w:sz w:val="28"/>
          <w:szCs w:val="28"/>
          <w:lang w:val="en-US"/>
        </w:rPr>
      </w:pPr>
    </w:p>
    <w:p w:rsidR="004E33F0" w:rsidRPr="00E36FE4" w:rsidRDefault="004E33F0" w:rsidP="00E36FE4">
      <w:pPr>
        <w:suppressAutoHyphens/>
        <w:spacing w:line="360" w:lineRule="auto"/>
        <w:ind w:firstLine="709"/>
        <w:jc w:val="both"/>
        <w:rPr>
          <w:sz w:val="28"/>
          <w:szCs w:val="28"/>
        </w:rPr>
      </w:pPr>
      <w:r w:rsidRPr="00E36FE4">
        <w:rPr>
          <w:sz w:val="28"/>
          <w:szCs w:val="28"/>
        </w:rPr>
        <w:t>Новый император понимал невозможность продолжения войны с парфянами. Восстания в Египте, Кирене и на Кипре еще не были подавлены, когда начались волнения в Иудее, а также в далеких Британии и Мавретании.</w:t>
      </w:r>
    </w:p>
    <w:p w:rsidR="00EA675E" w:rsidRPr="00E36FE4" w:rsidRDefault="00EA675E" w:rsidP="00E36FE4">
      <w:pPr>
        <w:suppressAutoHyphens/>
        <w:spacing w:line="360" w:lineRule="auto"/>
        <w:ind w:firstLine="709"/>
        <w:jc w:val="both"/>
        <w:rPr>
          <w:sz w:val="28"/>
          <w:szCs w:val="28"/>
        </w:rPr>
      </w:pPr>
      <w:r w:rsidRPr="00E36FE4">
        <w:rPr>
          <w:sz w:val="28"/>
          <w:szCs w:val="28"/>
        </w:rPr>
        <w:t>Все свое внимание новый император обратил на оборону границ империи. В годы его правления велось интенсивное строительство укреплений – валов, рвов и башен, которые опоясали почти все границы империи. Большую часть времени Адриан проводил в объездах провинций и инспектировании войск.</w:t>
      </w:r>
    </w:p>
    <w:p w:rsidR="00795FBA" w:rsidRPr="00E36FE4" w:rsidRDefault="00795FBA" w:rsidP="00E36FE4">
      <w:pPr>
        <w:suppressAutoHyphens/>
        <w:spacing w:line="360" w:lineRule="auto"/>
        <w:ind w:firstLine="709"/>
        <w:jc w:val="both"/>
        <w:rPr>
          <w:sz w:val="28"/>
          <w:szCs w:val="28"/>
        </w:rPr>
      </w:pPr>
      <w:r w:rsidRPr="00E36FE4">
        <w:rPr>
          <w:sz w:val="28"/>
          <w:szCs w:val="28"/>
        </w:rPr>
        <w:t>Адриан стремился как можно больше развивать городскую жизнь. Он украшал старые и закладывал новые города. Во многих колониях и муниципиях он избирался на должность эдила или дуумвира и, будучи избранным, жертвовал значительные суммы в городские кассы, а также зерно для раздачи горожанам. В годы его правления городская жизнь в провинциях достигла наивысшего подъема.</w:t>
      </w:r>
    </w:p>
    <w:p w:rsidR="00795FBA" w:rsidRPr="00E36FE4" w:rsidRDefault="00795FBA" w:rsidP="00E36FE4">
      <w:pPr>
        <w:suppressAutoHyphens/>
        <w:spacing w:line="360" w:lineRule="auto"/>
        <w:ind w:firstLine="709"/>
        <w:jc w:val="both"/>
        <w:rPr>
          <w:sz w:val="28"/>
          <w:szCs w:val="28"/>
        </w:rPr>
      </w:pPr>
      <w:r w:rsidRPr="00E36FE4">
        <w:rPr>
          <w:sz w:val="28"/>
          <w:szCs w:val="28"/>
        </w:rPr>
        <w:t>Город-полис, хоть и обладал лишь номинальной автономией, был наиболее выгодной формой организации для рабовладельцев. Постепенно разница между знатью Рима и провинциальной аристократией сглаживалась.</w:t>
      </w:r>
    </w:p>
    <w:p w:rsidR="00795FBA" w:rsidRPr="00E36FE4" w:rsidRDefault="00795FBA" w:rsidP="00E36FE4">
      <w:pPr>
        <w:suppressAutoHyphens/>
        <w:spacing w:line="360" w:lineRule="auto"/>
        <w:ind w:firstLine="709"/>
        <w:jc w:val="both"/>
        <w:rPr>
          <w:sz w:val="28"/>
          <w:szCs w:val="28"/>
        </w:rPr>
      </w:pPr>
      <w:r w:rsidRPr="00E36FE4">
        <w:rPr>
          <w:sz w:val="28"/>
          <w:szCs w:val="28"/>
        </w:rPr>
        <w:t>В течение всего своего правления император Адриан стремился ликвидировать последствия тяжелого кризиса, в котором оказалась империя в результате агрессивной внешней политики Траяна</w:t>
      </w:r>
      <w:r w:rsidR="00C155FE" w:rsidRPr="00E36FE4">
        <w:rPr>
          <w:sz w:val="28"/>
          <w:szCs w:val="28"/>
        </w:rPr>
        <w:t>. Он отказался от ведения любых наступательных войн. Адриан стремился сглаживать все конфликты с соседними государствами и народностями путем переговоров.</w:t>
      </w:r>
    </w:p>
    <w:p w:rsidR="00C155FE" w:rsidRPr="00E36FE4" w:rsidRDefault="00C155FE" w:rsidP="00E36FE4">
      <w:pPr>
        <w:suppressAutoHyphens/>
        <w:spacing w:line="360" w:lineRule="auto"/>
        <w:ind w:firstLine="709"/>
        <w:jc w:val="both"/>
        <w:rPr>
          <w:sz w:val="28"/>
          <w:szCs w:val="28"/>
        </w:rPr>
      </w:pPr>
      <w:r w:rsidRPr="00E36FE4">
        <w:rPr>
          <w:sz w:val="28"/>
          <w:szCs w:val="28"/>
        </w:rPr>
        <w:t>Император обратил особое внимание на усиление и укрепление государственного аппарата. В Риме им было создано новое государственное учреждение – совет принцепса., задачами которого была подготовка для императора различных приказов.</w:t>
      </w:r>
    </w:p>
    <w:p w:rsidR="00C155FE" w:rsidRPr="00E36FE4" w:rsidRDefault="00C155FE" w:rsidP="00E36FE4">
      <w:pPr>
        <w:suppressAutoHyphens/>
        <w:spacing w:line="360" w:lineRule="auto"/>
        <w:ind w:firstLine="709"/>
        <w:jc w:val="both"/>
        <w:rPr>
          <w:sz w:val="28"/>
          <w:szCs w:val="28"/>
        </w:rPr>
      </w:pPr>
      <w:r w:rsidRPr="00E36FE4">
        <w:rPr>
          <w:sz w:val="28"/>
          <w:szCs w:val="28"/>
        </w:rPr>
        <w:t xml:space="preserve">Стремился Адриан улучшить и дело судопроизводства. Им был издан </w:t>
      </w:r>
      <w:r w:rsidR="00E36FE4">
        <w:rPr>
          <w:sz w:val="28"/>
          <w:szCs w:val="28"/>
        </w:rPr>
        <w:t>"</w:t>
      </w:r>
      <w:r w:rsidRPr="00E36FE4">
        <w:rPr>
          <w:sz w:val="28"/>
          <w:szCs w:val="28"/>
        </w:rPr>
        <w:t>вечный эдикт</w:t>
      </w:r>
      <w:r w:rsidR="00E36FE4">
        <w:rPr>
          <w:sz w:val="28"/>
          <w:szCs w:val="28"/>
        </w:rPr>
        <w:t>"</w:t>
      </w:r>
      <w:r w:rsidRPr="00E36FE4">
        <w:rPr>
          <w:sz w:val="28"/>
          <w:szCs w:val="28"/>
        </w:rPr>
        <w:t>, который являлся подробной инструкцией о ведении судебных дел.</w:t>
      </w:r>
    </w:p>
    <w:p w:rsidR="00C155FE" w:rsidRPr="00E36FE4" w:rsidRDefault="00C155FE" w:rsidP="00E36FE4">
      <w:pPr>
        <w:suppressAutoHyphens/>
        <w:spacing w:line="360" w:lineRule="auto"/>
        <w:ind w:firstLine="709"/>
        <w:jc w:val="both"/>
        <w:rPr>
          <w:sz w:val="28"/>
          <w:szCs w:val="28"/>
        </w:rPr>
      </w:pPr>
      <w:r w:rsidRPr="00E36FE4">
        <w:rPr>
          <w:sz w:val="28"/>
          <w:szCs w:val="28"/>
        </w:rPr>
        <w:t>При Адриане было увеличено число государственных ведомств, но теперь во главе их, вместо вольноотпущенников, были поставлены знатные всадники. Для укрепления связи между центром империи и различными провинциями была организована государственная почта.</w:t>
      </w:r>
    </w:p>
    <w:p w:rsidR="00C155FE" w:rsidRPr="00E36FE4" w:rsidRDefault="00C155FE" w:rsidP="00E36FE4">
      <w:pPr>
        <w:suppressAutoHyphens/>
        <w:spacing w:line="360" w:lineRule="auto"/>
        <w:ind w:firstLine="709"/>
        <w:jc w:val="both"/>
        <w:rPr>
          <w:sz w:val="28"/>
          <w:szCs w:val="28"/>
        </w:rPr>
      </w:pPr>
      <w:r w:rsidRPr="00E36FE4">
        <w:rPr>
          <w:sz w:val="28"/>
          <w:szCs w:val="28"/>
        </w:rPr>
        <w:t>Во время своих длительных поездок по провинциям империи Адриан много раз бывал в Афинах. Он приказал реставрировать древние знания Акрополя и построить новый большой храм Зевса, развалины его сохранились до настоящего времени.</w:t>
      </w:r>
    </w:p>
    <w:p w:rsidR="00DE2135" w:rsidRPr="00E36FE4" w:rsidRDefault="00DE2135" w:rsidP="00E36FE4">
      <w:pPr>
        <w:suppressAutoHyphens/>
        <w:spacing w:line="360" w:lineRule="auto"/>
        <w:ind w:firstLine="709"/>
        <w:jc w:val="both"/>
        <w:rPr>
          <w:sz w:val="28"/>
          <w:szCs w:val="28"/>
        </w:rPr>
      </w:pPr>
      <w:r w:rsidRPr="00E36FE4">
        <w:rPr>
          <w:sz w:val="28"/>
          <w:szCs w:val="28"/>
        </w:rPr>
        <w:t xml:space="preserve">Последние годы своей жизни Адриан жил в роскошной вилле в Тибуре, недалеко от Рима. Умер Адриан в </w:t>
      </w:r>
      <w:smartTag w:uri="urn:schemas-microsoft-com:office:smarttags" w:element="metricconverter">
        <w:smartTagPr>
          <w:attr w:name="ProductID" w:val="138 г"/>
        </w:smartTagPr>
        <w:r w:rsidRPr="00E36FE4">
          <w:rPr>
            <w:sz w:val="28"/>
            <w:szCs w:val="28"/>
          </w:rPr>
          <w:t>138 г</w:t>
        </w:r>
      </w:smartTag>
      <w:r w:rsidRPr="00E36FE4">
        <w:rPr>
          <w:sz w:val="28"/>
          <w:szCs w:val="28"/>
        </w:rPr>
        <w:t xml:space="preserve">. Погребен он был в огромном мавзолее, который в средние века превратили в папскую крепость и тюрьму, тогда же крепость эту назвали </w:t>
      </w:r>
      <w:r w:rsidR="00E36FE4">
        <w:rPr>
          <w:sz w:val="28"/>
          <w:szCs w:val="28"/>
        </w:rPr>
        <w:t>"</w:t>
      </w:r>
      <w:r w:rsidRPr="00E36FE4">
        <w:rPr>
          <w:sz w:val="28"/>
          <w:szCs w:val="28"/>
        </w:rPr>
        <w:t>Замок святого ангела</w:t>
      </w:r>
      <w:r w:rsidR="00E36FE4">
        <w:rPr>
          <w:sz w:val="28"/>
          <w:szCs w:val="28"/>
        </w:rPr>
        <w:t>"</w:t>
      </w:r>
      <w:r w:rsidRPr="00E36FE4">
        <w:rPr>
          <w:sz w:val="28"/>
          <w:szCs w:val="28"/>
        </w:rPr>
        <w:t>. Мавзолей Адриана сохранился до настоящего времени, это – одна из достопримечательностей Рима.</w:t>
      </w:r>
    </w:p>
    <w:p w:rsidR="00252CD2" w:rsidRPr="00E36FE4" w:rsidRDefault="00252CD2" w:rsidP="00E36FE4">
      <w:pPr>
        <w:suppressAutoHyphens/>
        <w:spacing w:line="360" w:lineRule="auto"/>
        <w:ind w:firstLine="709"/>
        <w:jc w:val="both"/>
        <w:rPr>
          <w:sz w:val="28"/>
          <w:szCs w:val="28"/>
        </w:rPr>
      </w:pPr>
    </w:p>
    <w:p w:rsidR="00252CD2" w:rsidRDefault="00252CD2" w:rsidP="00E36FE4">
      <w:pPr>
        <w:suppressAutoHyphens/>
        <w:spacing w:line="360" w:lineRule="auto"/>
        <w:ind w:firstLine="709"/>
        <w:jc w:val="both"/>
        <w:rPr>
          <w:b/>
          <w:sz w:val="28"/>
          <w:szCs w:val="28"/>
          <w:lang w:val="en-US"/>
        </w:rPr>
      </w:pPr>
      <w:r w:rsidRPr="00E36FE4">
        <w:rPr>
          <w:b/>
          <w:sz w:val="28"/>
          <w:szCs w:val="28"/>
        </w:rPr>
        <w:t>Правление Антонинов</w:t>
      </w:r>
    </w:p>
    <w:p w:rsidR="00E36FE4" w:rsidRPr="00E36FE4" w:rsidRDefault="00E36FE4" w:rsidP="00E36FE4">
      <w:pPr>
        <w:suppressAutoHyphens/>
        <w:spacing w:line="360" w:lineRule="auto"/>
        <w:ind w:firstLine="709"/>
        <w:jc w:val="both"/>
        <w:rPr>
          <w:b/>
          <w:sz w:val="28"/>
          <w:szCs w:val="28"/>
          <w:lang w:val="en-US"/>
        </w:rPr>
      </w:pPr>
    </w:p>
    <w:p w:rsidR="002E757A" w:rsidRPr="00E36FE4" w:rsidRDefault="00252CD2" w:rsidP="00E36FE4">
      <w:pPr>
        <w:suppressAutoHyphens/>
        <w:spacing w:line="360" w:lineRule="auto"/>
        <w:ind w:firstLine="709"/>
        <w:jc w:val="both"/>
        <w:rPr>
          <w:sz w:val="28"/>
          <w:szCs w:val="28"/>
        </w:rPr>
      </w:pPr>
      <w:r w:rsidRPr="00E36FE4">
        <w:rPr>
          <w:sz w:val="28"/>
          <w:szCs w:val="28"/>
        </w:rPr>
        <w:t>Адриан был бездетным и решил сделать своим преемником знатнейшего из сенаторов, уроженца Галлии – Тита Аврелия Антонина, который и был провозглашен императором под именем Антонина Пия (138 – 161 гг.).</w:t>
      </w:r>
    </w:p>
    <w:p w:rsidR="00252CD2" w:rsidRPr="00E36FE4" w:rsidRDefault="002E757A" w:rsidP="00E36FE4">
      <w:pPr>
        <w:suppressAutoHyphens/>
        <w:spacing w:line="360" w:lineRule="auto"/>
        <w:ind w:firstLine="709"/>
        <w:jc w:val="both"/>
        <w:rPr>
          <w:sz w:val="28"/>
          <w:szCs w:val="28"/>
        </w:rPr>
      </w:pPr>
      <w:r w:rsidRPr="00E36FE4">
        <w:rPr>
          <w:sz w:val="28"/>
          <w:szCs w:val="28"/>
        </w:rPr>
        <w:t>при Антонине Пие велись войны в самых различных пограничных областях Римской империи. В Британии римские войска продвинулись за Вал Адриана и соорудили новую укрепленную пограничную линию в самой узкой части острова, она была названа Валом Антонина. Кроме этого, совершались военные походы в Мавретанию, подавлялись восстания даков, отбивались нападения пограничных германских племен.</w:t>
      </w:r>
    </w:p>
    <w:p w:rsidR="002E757A" w:rsidRPr="00E36FE4" w:rsidRDefault="002E757A" w:rsidP="00E36FE4">
      <w:pPr>
        <w:suppressAutoHyphens/>
        <w:spacing w:line="360" w:lineRule="auto"/>
        <w:ind w:firstLine="709"/>
        <w:jc w:val="both"/>
        <w:rPr>
          <w:sz w:val="28"/>
          <w:szCs w:val="28"/>
        </w:rPr>
      </w:pPr>
      <w:r w:rsidRPr="00E36FE4">
        <w:rPr>
          <w:sz w:val="28"/>
          <w:szCs w:val="28"/>
        </w:rPr>
        <w:t xml:space="preserve">Во внешней политике Антонин, как и Адриан, стремился сохранить мир с восточными соседями. Единственной его </w:t>
      </w:r>
      <w:r w:rsidR="00E36FE4">
        <w:rPr>
          <w:sz w:val="28"/>
          <w:szCs w:val="28"/>
        </w:rPr>
        <w:t>"</w:t>
      </w:r>
      <w:r w:rsidRPr="00E36FE4">
        <w:rPr>
          <w:sz w:val="28"/>
          <w:szCs w:val="28"/>
        </w:rPr>
        <w:t>смелостью</w:t>
      </w:r>
      <w:r w:rsidR="00E36FE4">
        <w:rPr>
          <w:sz w:val="28"/>
          <w:szCs w:val="28"/>
        </w:rPr>
        <w:t>"</w:t>
      </w:r>
      <w:r w:rsidRPr="00E36FE4">
        <w:rPr>
          <w:sz w:val="28"/>
          <w:szCs w:val="28"/>
        </w:rPr>
        <w:t xml:space="preserve"> было то, что он отказался вернуть парфянскому царю трон, который римляне захватили во время похода Траяна. Правда, когда парфяне хотели предпринять вторжение в Армению, Антонин в решительной форме предостерег их от этого.</w:t>
      </w:r>
    </w:p>
    <w:p w:rsidR="009E6583" w:rsidRPr="00E36FE4" w:rsidRDefault="009E6583" w:rsidP="00E36FE4">
      <w:pPr>
        <w:suppressAutoHyphens/>
        <w:spacing w:line="360" w:lineRule="auto"/>
        <w:ind w:firstLine="709"/>
        <w:jc w:val="both"/>
        <w:rPr>
          <w:sz w:val="28"/>
          <w:szCs w:val="28"/>
        </w:rPr>
      </w:pPr>
      <w:r w:rsidRPr="00E36FE4">
        <w:rPr>
          <w:sz w:val="28"/>
          <w:szCs w:val="28"/>
        </w:rPr>
        <w:t>После смерти Антонина Ия (</w:t>
      </w:r>
      <w:smartTag w:uri="urn:schemas-microsoft-com:office:smarttags" w:element="metricconverter">
        <w:smartTagPr>
          <w:attr w:name="ProductID" w:val="161 г"/>
        </w:smartTagPr>
        <w:r w:rsidRPr="00E36FE4">
          <w:rPr>
            <w:sz w:val="28"/>
            <w:szCs w:val="28"/>
          </w:rPr>
          <w:t>161 г</w:t>
        </w:r>
      </w:smartTag>
      <w:r w:rsidRPr="00E36FE4">
        <w:rPr>
          <w:sz w:val="28"/>
          <w:szCs w:val="28"/>
        </w:rPr>
        <w:t>.) престол унаследовали его приемные сыновья – Марк Аврелий и Луций Вер. Фактически правил империей старший из них – Марк Аврелий (161 – 180 гг.).</w:t>
      </w:r>
    </w:p>
    <w:p w:rsidR="00C658A4" w:rsidRPr="00E36FE4" w:rsidRDefault="00C658A4" w:rsidP="00E36FE4">
      <w:pPr>
        <w:suppressAutoHyphens/>
        <w:spacing w:line="360" w:lineRule="auto"/>
        <w:ind w:firstLine="709"/>
        <w:jc w:val="both"/>
        <w:rPr>
          <w:sz w:val="28"/>
          <w:szCs w:val="28"/>
        </w:rPr>
      </w:pPr>
      <w:r w:rsidRPr="00E36FE4">
        <w:rPr>
          <w:sz w:val="28"/>
          <w:szCs w:val="28"/>
        </w:rPr>
        <w:t xml:space="preserve">С самого начала своего правления Марк Аврелий и его соправитель столкнулись с серьезными внешнеполитическими и внутренними проблемами, из-за которых почти все годы их принципата </w:t>
      </w:r>
      <w:r w:rsidR="007D33CC" w:rsidRPr="00E36FE4">
        <w:rPr>
          <w:sz w:val="28"/>
          <w:szCs w:val="28"/>
        </w:rPr>
        <w:t>превратились</w:t>
      </w:r>
      <w:r w:rsidRPr="00E36FE4">
        <w:rPr>
          <w:sz w:val="28"/>
          <w:szCs w:val="28"/>
        </w:rPr>
        <w:t xml:space="preserve"> в сплошной ряд жестоких войн и время экономического кризиса.</w:t>
      </w:r>
    </w:p>
    <w:p w:rsidR="00C658A4" w:rsidRPr="00E36FE4" w:rsidRDefault="00C658A4" w:rsidP="00E36FE4">
      <w:pPr>
        <w:suppressAutoHyphens/>
        <w:spacing w:line="360" w:lineRule="auto"/>
        <w:ind w:firstLine="709"/>
        <w:jc w:val="both"/>
        <w:rPr>
          <w:sz w:val="28"/>
          <w:szCs w:val="28"/>
        </w:rPr>
      </w:pPr>
      <w:r w:rsidRPr="00E36FE4">
        <w:rPr>
          <w:sz w:val="28"/>
          <w:szCs w:val="28"/>
        </w:rPr>
        <w:t>Вскоре после смерти Антонина Пия на восточных границах империи началась тяжеля война с Парфией. Ее причиной было обострение спора за влияние в Армении.</w:t>
      </w:r>
    </w:p>
    <w:p w:rsidR="00C658A4" w:rsidRPr="00E36FE4" w:rsidRDefault="00C658A4" w:rsidP="00E36FE4">
      <w:pPr>
        <w:suppressAutoHyphens/>
        <w:spacing w:line="360" w:lineRule="auto"/>
        <w:ind w:firstLine="709"/>
        <w:jc w:val="both"/>
        <w:rPr>
          <w:sz w:val="28"/>
          <w:szCs w:val="28"/>
        </w:rPr>
      </w:pPr>
      <w:r w:rsidRPr="00E36FE4">
        <w:rPr>
          <w:sz w:val="28"/>
          <w:szCs w:val="28"/>
        </w:rPr>
        <w:t xml:space="preserve">В </w:t>
      </w:r>
      <w:smartTag w:uri="urn:schemas-microsoft-com:office:smarttags" w:element="metricconverter">
        <w:smartTagPr>
          <w:attr w:name="ProductID" w:val="168 г"/>
        </w:smartTagPr>
        <w:r w:rsidRPr="00E36FE4">
          <w:rPr>
            <w:sz w:val="28"/>
            <w:szCs w:val="28"/>
          </w:rPr>
          <w:t>168 г</w:t>
        </w:r>
      </w:smartTag>
      <w:r w:rsidRPr="00E36FE4">
        <w:rPr>
          <w:sz w:val="28"/>
          <w:szCs w:val="28"/>
        </w:rPr>
        <w:t>. с Парфией был заключен мир, по которому к Римской империи</w:t>
      </w:r>
      <w:r w:rsidR="007D33CC" w:rsidRPr="00E36FE4">
        <w:rPr>
          <w:sz w:val="28"/>
          <w:szCs w:val="28"/>
        </w:rPr>
        <w:t xml:space="preserve"> была присоединена северная часть Месопотамии с городами Эдесса, Карры, Нисбис, Дурос-Европос. Армения, хотя и имела номинально самостоятельность, фактически становилась зависимой от римской империи.</w:t>
      </w:r>
    </w:p>
    <w:p w:rsidR="007D33CC" w:rsidRPr="00E36FE4" w:rsidRDefault="007D33CC" w:rsidP="00E36FE4">
      <w:pPr>
        <w:suppressAutoHyphens/>
        <w:spacing w:line="360" w:lineRule="auto"/>
        <w:ind w:firstLine="709"/>
        <w:jc w:val="both"/>
        <w:rPr>
          <w:sz w:val="28"/>
          <w:szCs w:val="28"/>
        </w:rPr>
      </w:pPr>
      <w:r w:rsidRPr="00E36FE4">
        <w:rPr>
          <w:sz w:val="28"/>
          <w:szCs w:val="28"/>
        </w:rPr>
        <w:t xml:space="preserve">Но не закончилась еще война на Востоке, как уже возникла опасность новой войны на дунайской границе. В </w:t>
      </w:r>
      <w:smartTag w:uri="urn:schemas-microsoft-com:office:smarttags" w:element="metricconverter">
        <w:smartTagPr>
          <w:attr w:name="ProductID" w:val="167 г"/>
        </w:smartTagPr>
        <w:r w:rsidRPr="00E36FE4">
          <w:rPr>
            <w:sz w:val="28"/>
            <w:szCs w:val="28"/>
          </w:rPr>
          <w:t>167 г</w:t>
        </w:r>
      </w:smartTag>
      <w:r w:rsidRPr="00E36FE4">
        <w:rPr>
          <w:sz w:val="28"/>
          <w:szCs w:val="28"/>
        </w:rPr>
        <w:t>. германское племя маркоманов, вместе с сарматами, квадами и язигами прорвали пограничные укрепления римлян и стали опустошать дунайские провинции империи. Угроза, которая нависла над существованием самой империи</w:t>
      </w:r>
      <w:r w:rsidR="00CA39B8" w:rsidRPr="00E36FE4">
        <w:rPr>
          <w:sz w:val="28"/>
          <w:szCs w:val="28"/>
        </w:rPr>
        <w:t xml:space="preserve">, была настолько сильна, что Марку Аврелию пришлось набирать воинов даже среди гладиаторов. В </w:t>
      </w:r>
      <w:smartTag w:uri="urn:schemas-microsoft-com:office:smarttags" w:element="metricconverter">
        <w:smartTagPr>
          <w:attr w:name="ProductID" w:val="169 г"/>
        </w:smartTagPr>
        <w:r w:rsidR="00CA39B8" w:rsidRPr="00E36FE4">
          <w:rPr>
            <w:sz w:val="28"/>
            <w:szCs w:val="28"/>
          </w:rPr>
          <w:t>169 г</w:t>
        </w:r>
      </w:smartTag>
      <w:r w:rsidR="00CA39B8" w:rsidRPr="00E36FE4">
        <w:rPr>
          <w:sz w:val="28"/>
          <w:szCs w:val="28"/>
        </w:rPr>
        <w:t>. оба соправителя выступили в поход против маркоманов и их союзников, но в пути Луций Вер умер.</w:t>
      </w:r>
    </w:p>
    <w:p w:rsidR="00AE1B17" w:rsidRPr="00E36FE4" w:rsidRDefault="00AE1B17" w:rsidP="00E36FE4">
      <w:pPr>
        <w:suppressAutoHyphens/>
        <w:spacing w:line="360" w:lineRule="auto"/>
        <w:ind w:firstLine="709"/>
        <w:jc w:val="both"/>
        <w:rPr>
          <w:sz w:val="28"/>
          <w:szCs w:val="28"/>
        </w:rPr>
      </w:pPr>
      <w:r w:rsidRPr="00E36FE4">
        <w:rPr>
          <w:sz w:val="28"/>
          <w:szCs w:val="28"/>
        </w:rPr>
        <w:t xml:space="preserve">После смерти названного брата Марк Аврелий оказался единственным императором Рима. После кровопролитных боев ему удалось оттеснить вторгшиеся племена за </w:t>
      </w:r>
      <w:r w:rsidR="001520FA" w:rsidRPr="00E36FE4">
        <w:rPr>
          <w:sz w:val="28"/>
          <w:szCs w:val="28"/>
        </w:rPr>
        <w:t>границу,</w:t>
      </w:r>
      <w:r w:rsidRPr="00E36FE4">
        <w:rPr>
          <w:sz w:val="28"/>
          <w:szCs w:val="28"/>
        </w:rPr>
        <w:t xml:space="preserve"> и он уже собирался пойти дальше, чтобы подчинить противников своей власти</w:t>
      </w:r>
      <w:r w:rsidR="001520FA" w:rsidRPr="00E36FE4">
        <w:rPr>
          <w:sz w:val="28"/>
          <w:szCs w:val="28"/>
        </w:rPr>
        <w:t>.</w:t>
      </w:r>
    </w:p>
    <w:p w:rsidR="001520FA" w:rsidRPr="00E36FE4" w:rsidRDefault="001520FA" w:rsidP="00E36FE4">
      <w:pPr>
        <w:suppressAutoHyphens/>
        <w:spacing w:line="360" w:lineRule="auto"/>
        <w:ind w:firstLine="709"/>
        <w:jc w:val="both"/>
        <w:rPr>
          <w:sz w:val="28"/>
          <w:szCs w:val="28"/>
        </w:rPr>
      </w:pPr>
      <w:r w:rsidRPr="00E36FE4">
        <w:rPr>
          <w:sz w:val="28"/>
          <w:szCs w:val="28"/>
        </w:rPr>
        <w:t xml:space="preserve">Марк Аврелий был последним императором </w:t>
      </w:r>
      <w:r w:rsidRPr="00E36FE4">
        <w:rPr>
          <w:sz w:val="28"/>
          <w:szCs w:val="28"/>
          <w:lang w:val="en-US"/>
        </w:rPr>
        <w:t>II</w:t>
      </w:r>
      <w:r w:rsidRPr="00E36FE4">
        <w:rPr>
          <w:sz w:val="28"/>
          <w:szCs w:val="28"/>
        </w:rPr>
        <w:t xml:space="preserve"> в. н.э., который стремился поддержать тесные связи и согласие с сенатской аристократией. Кроме этого, он был последним правителем из династии Антонинов, правление которых в официальных источниках принято было называть </w:t>
      </w:r>
      <w:r w:rsidR="00E36FE4">
        <w:rPr>
          <w:sz w:val="28"/>
          <w:szCs w:val="28"/>
        </w:rPr>
        <w:t>"</w:t>
      </w:r>
      <w:r w:rsidRPr="00E36FE4">
        <w:rPr>
          <w:sz w:val="28"/>
          <w:szCs w:val="28"/>
        </w:rPr>
        <w:t>золотым веком</w:t>
      </w:r>
      <w:r w:rsidR="00E36FE4">
        <w:rPr>
          <w:sz w:val="28"/>
          <w:szCs w:val="28"/>
        </w:rPr>
        <w:t>"</w:t>
      </w:r>
      <w:r w:rsidR="001B5ADC" w:rsidRPr="00E36FE4">
        <w:rPr>
          <w:sz w:val="28"/>
          <w:szCs w:val="28"/>
        </w:rPr>
        <w:t>.</w:t>
      </w:r>
    </w:p>
    <w:p w:rsidR="001B5ADC" w:rsidRPr="00E36FE4" w:rsidRDefault="001B5ADC" w:rsidP="00E36FE4">
      <w:pPr>
        <w:suppressAutoHyphens/>
        <w:spacing w:line="360" w:lineRule="auto"/>
        <w:ind w:firstLine="709"/>
        <w:jc w:val="both"/>
        <w:rPr>
          <w:sz w:val="28"/>
          <w:szCs w:val="28"/>
        </w:rPr>
      </w:pPr>
      <w:r w:rsidRPr="00E36FE4">
        <w:rPr>
          <w:sz w:val="28"/>
          <w:szCs w:val="28"/>
        </w:rPr>
        <w:t xml:space="preserve">Последний же император из династии Антонинов – сын и наследник Марка Аврелия Комод (180 – 192 гг.) – был полной </w:t>
      </w:r>
      <w:r w:rsidR="009D2EF7" w:rsidRPr="00E36FE4">
        <w:rPr>
          <w:sz w:val="28"/>
          <w:szCs w:val="28"/>
        </w:rPr>
        <w:t>противоположностью своему отцу.</w:t>
      </w:r>
    </w:p>
    <w:p w:rsidR="009D2EF7" w:rsidRPr="00E36FE4" w:rsidRDefault="009D2EF7" w:rsidP="00E36FE4">
      <w:pPr>
        <w:suppressAutoHyphens/>
        <w:spacing w:line="360" w:lineRule="auto"/>
        <w:ind w:firstLine="709"/>
        <w:jc w:val="both"/>
        <w:rPr>
          <w:sz w:val="28"/>
          <w:szCs w:val="28"/>
        </w:rPr>
      </w:pPr>
      <w:r w:rsidRPr="00E36FE4">
        <w:rPr>
          <w:sz w:val="28"/>
          <w:szCs w:val="28"/>
        </w:rPr>
        <w:t xml:space="preserve">Император попытался добыть средства путем новых конфискаций имущества знати, но это уже не могло спасти положения. В </w:t>
      </w:r>
      <w:smartTag w:uri="urn:schemas-microsoft-com:office:smarttags" w:element="metricconverter">
        <w:smartTagPr>
          <w:attr w:name="ProductID" w:val="189 г"/>
        </w:smartTagPr>
        <w:r w:rsidRPr="00E36FE4">
          <w:rPr>
            <w:sz w:val="28"/>
            <w:szCs w:val="28"/>
          </w:rPr>
          <w:t>189 г</w:t>
        </w:r>
      </w:smartTag>
      <w:r w:rsidRPr="00E36FE4">
        <w:rPr>
          <w:sz w:val="28"/>
          <w:szCs w:val="28"/>
        </w:rPr>
        <w:t>. в городе вспыхнул голодный бунт, который нанес непоправимый удар по престижу императора.</w:t>
      </w:r>
    </w:p>
    <w:p w:rsidR="009D2EF7" w:rsidRPr="00E36FE4" w:rsidRDefault="009D2EF7" w:rsidP="00E36FE4">
      <w:pPr>
        <w:suppressAutoHyphens/>
        <w:spacing w:line="360" w:lineRule="auto"/>
        <w:ind w:firstLine="709"/>
        <w:jc w:val="both"/>
        <w:rPr>
          <w:sz w:val="28"/>
          <w:szCs w:val="28"/>
        </w:rPr>
      </w:pPr>
      <w:r w:rsidRPr="00E36FE4">
        <w:rPr>
          <w:sz w:val="28"/>
          <w:szCs w:val="28"/>
        </w:rPr>
        <w:t>Со смертью Ком</w:t>
      </w:r>
      <w:r w:rsidR="00161EFD" w:rsidRPr="00E36FE4">
        <w:rPr>
          <w:sz w:val="28"/>
          <w:szCs w:val="28"/>
        </w:rPr>
        <w:t>м</w:t>
      </w:r>
      <w:r w:rsidRPr="00E36FE4">
        <w:rPr>
          <w:sz w:val="28"/>
          <w:szCs w:val="28"/>
        </w:rPr>
        <w:t>ода прекратилась династия Антонинов, и закончился относительно спокойный период исторического развития Римской империи.</w:t>
      </w:r>
    </w:p>
    <w:p w:rsidR="00CB015C" w:rsidRPr="00E36FE4" w:rsidRDefault="00CB015C" w:rsidP="00E36FE4">
      <w:pPr>
        <w:suppressAutoHyphens/>
        <w:spacing w:line="360" w:lineRule="auto"/>
        <w:ind w:firstLine="709"/>
        <w:jc w:val="both"/>
        <w:rPr>
          <w:sz w:val="28"/>
          <w:szCs w:val="28"/>
        </w:rPr>
      </w:pPr>
    </w:p>
    <w:p w:rsidR="00CB015C" w:rsidRPr="00E36FE4" w:rsidRDefault="00E36FE4" w:rsidP="00E36FE4">
      <w:pPr>
        <w:suppressAutoHyphens/>
        <w:spacing w:line="360" w:lineRule="auto"/>
        <w:ind w:firstLine="709"/>
        <w:jc w:val="both"/>
        <w:rPr>
          <w:sz w:val="28"/>
          <w:szCs w:val="28"/>
        </w:rPr>
      </w:pPr>
      <w:r>
        <w:rPr>
          <w:b/>
          <w:sz w:val="28"/>
          <w:szCs w:val="28"/>
        </w:rPr>
        <w:br w:type="page"/>
      </w:r>
      <w:r w:rsidR="00CB015C" w:rsidRPr="00E36FE4">
        <w:rPr>
          <w:b/>
          <w:sz w:val="28"/>
          <w:szCs w:val="28"/>
        </w:rPr>
        <w:t>ЗАКЛЮЧЕНИЕ</w:t>
      </w:r>
    </w:p>
    <w:p w:rsidR="00E36FE4" w:rsidRDefault="00E36FE4" w:rsidP="00E36FE4">
      <w:pPr>
        <w:pStyle w:val="HTML"/>
        <w:suppressAutoHyphens/>
        <w:spacing w:line="360" w:lineRule="auto"/>
        <w:ind w:firstLine="709"/>
        <w:jc w:val="both"/>
        <w:rPr>
          <w:rFonts w:ascii="Times New Roman" w:hAnsi="Times New Roman" w:cs="Times New Roman"/>
          <w:sz w:val="28"/>
          <w:szCs w:val="28"/>
          <w:lang w:val="en-US"/>
        </w:rPr>
      </w:pPr>
    </w:p>
    <w:p w:rsidR="003A3CBD" w:rsidRPr="00E36FE4" w:rsidRDefault="003A3CBD" w:rsidP="00E36FE4">
      <w:pPr>
        <w:pStyle w:val="HTML"/>
        <w:suppressAutoHyphens/>
        <w:spacing w:line="360" w:lineRule="auto"/>
        <w:ind w:firstLine="709"/>
        <w:jc w:val="both"/>
        <w:rPr>
          <w:rFonts w:ascii="Times New Roman" w:hAnsi="Times New Roman" w:cs="Times New Roman"/>
          <w:sz w:val="28"/>
          <w:szCs w:val="28"/>
        </w:rPr>
      </w:pPr>
      <w:r w:rsidRPr="00E36FE4">
        <w:rPr>
          <w:rFonts w:ascii="Times New Roman" w:hAnsi="Times New Roman" w:cs="Times New Roman"/>
          <w:sz w:val="28"/>
          <w:szCs w:val="28"/>
        </w:rPr>
        <w:t>В</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заключение</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следует</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сказать,</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что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древняя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Римская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цивилизация представляла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собой</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прогрессивный</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тип</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развития.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Для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неё</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характерен динамизм: важные перемены происходили на протяжении жизни одного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поколения.</w:t>
      </w:r>
    </w:p>
    <w:p w:rsidR="003A3CBD" w:rsidRPr="00E36FE4" w:rsidRDefault="003A3CBD" w:rsidP="00E36FE4">
      <w:pPr>
        <w:pStyle w:val="HTML"/>
        <w:suppressAutoHyphens/>
        <w:spacing w:line="360" w:lineRule="auto"/>
        <w:ind w:firstLine="709"/>
        <w:jc w:val="both"/>
        <w:rPr>
          <w:rFonts w:ascii="Times New Roman" w:hAnsi="Times New Roman" w:cs="Times New Roman"/>
          <w:sz w:val="28"/>
          <w:szCs w:val="28"/>
        </w:rPr>
      </w:pPr>
      <w:r w:rsidRPr="00E36FE4">
        <w:rPr>
          <w:rFonts w:ascii="Times New Roman" w:hAnsi="Times New Roman" w:cs="Times New Roman"/>
          <w:sz w:val="28"/>
          <w:szCs w:val="28"/>
        </w:rPr>
        <w:t>Рим</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исторически</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первая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цивилизация,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основанная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на требовании соблюдения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хорошо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разработанных</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законов.</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Огромный</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интерес</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представляет римское право (Законы XII таблиц),</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также</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отношение</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граждан</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к</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законам своего государства.</w:t>
      </w:r>
    </w:p>
    <w:p w:rsidR="003A3CBD" w:rsidRPr="00E36FE4" w:rsidRDefault="003A3CBD" w:rsidP="00E36FE4">
      <w:pPr>
        <w:pStyle w:val="HTML"/>
        <w:suppressAutoHyphens/>
        <w:spacing w:line="360" w:lineRule="auto"/>
        <w:ind w:firstLine="709"/>
        <w:jc w:val="both"/>
        <w:rPr>
          <w:rFonts w:ascii="Times New Roman" w:hAnsi="Times New Roman" w:cs="Times New Roman"/>
          <w:sz w:val="28"/>
          <w:szCs w:val="28"/>
        </w:rPr>
      </w:pPr>
      <w:r w:rsidRPr="00E36FE4">
        <w:rPr>
          <w:rFonts w:ascii="Times New Roman" w:hAnsi="Times New Roman" w:cs="Times New Roman"/>
          <w:sz w:val="28"/>
          <w:szCs w:val="28"/>
        </w:rPr>
        <w:t>В ходе развития римской цивилизации были заложены</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основы</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гражданского общества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самоорганизации</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населения.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Правда,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оно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не</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противостояло государству, а было его основой, что обуславливалось спецификой</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полиса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как гражданской общины.</w:t>
      </w:r>
    </w:p>
    <w:p w:rsidR="003A3CBD" w:rsidRPr="00E36FE4" w:rsidRDefault="003A3CBD" w:rsidP="00E36FE4">
      <w:pPr>
        <w:pStyle w:val="HTML"/>
        <w:suppressAutoHyphens/>
        <w:spacing w:line="360" w:lineRule="auto"/>
        <w:ind w:firstLine="709"/>
        <w:jc w:val="both"/>
        <w:rPr>
          <w:rFonts w:ascii="Times New Roman" w:hAnsi="Times New Roman" w:cs="Times New Roman"/>
          <w:sz w:val="28"/>
          <w:szCs w:val="28"/>
        </w:rPr>
      </w:pPr>
      <w:r w:rsidRPr="00E36FE4">
        <w:rPr>
          <w:rFonts w:ascii="Times New Roman" w:hAnsi="Times New Roman" w:cs="Times New Roman"/>
          <w:sz w:val="28"/>
          <w:szCs w:val="28"/>
        </w:rPr>
        <w:t>Достижения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античности</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это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достижения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свободного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человека.</w:t>
      </w:r>
    </w:p>
    <w:p w:rsidR="007A04EA" w:rsidRPr="00E36FE4" w:rsidRDefault="003A3CBD" w:rsidP="00E36FE4">
      <w:pPr>
        <w:pStyle w:val="HTML"/>
        <w:suppressAutoHyphens/>
        <w:spacing w:line="360" w:lineRule="auto"/>
        <w:ind w:firstLine="709"/>
        <w:jc w:val="both"/>
        <w:rPr>
          <w:rFonts w:ascii="Times New Roman" w:hAnsi="Times New Roman" w:cs="Times New Roman"/>
          <w:sz w:val="28"/>
          <w:szCs w:val="28"/>
        </w:rPr>
      </w:pPr>
      <w:r w:rsidRPr="00E36FE4">
        <w:rPr>
          <w:rFonts w:ascii="Times New Roman" w:hAnsi="Times New Roman" w:cs="Times New Roman"/>
          <w:sz w:val="28"/>
          <w:szCs w:val="28"/>
        </w:rPr>
        <w:t>"Классическая" эксплуатация рабов – исключение,</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не</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правило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для</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греко- римской цивилизации: утверждение рабовладельческого способа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производства</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в Римской империи (II в. до н.э.</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III</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в.</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н.э.)</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было</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одним</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из</w:t>
      </w:r>
      <w:r w:rsidR="00E36FE4">
        <w:rPr>
          <w:rFonts w:ascii="Times New Roman" w:hAnsi="Times New Roman" w:cs="Times New Roman"/>
          <w:sz w:val="28"/>
          <w:szCs w:val="28"/>
        </w:rPr>
        <w:t xml:space="preserve"> </w:t>
      </w:r>
      <w:r w:rsidRPr="00E36FE4">
        <w:rPr>
          <w:rFonts w:ascii="Times New Roman" w:hAnsi="Times New Roman" w:cs="Times New Roman"/>
          <w:sz w:val="28"/>
          <w:szCs w:val="28"/>
        </w:rPr>
        <w:t>основных факторов гибели античного мира.</w:t>
      </w:r>
    </w:p>
    <w:p w:rsidR="00E36FE4" w:rsidRDefault="00E36FE4" w:rsidP="00E36FE4">
      <w:pPr>
        <w:pStyle w:val="HTML"/>
        <w:suppressAutoHyphens/>
        <w:spacing w:line="360" w:lineRule="auto"/>
        <w:ind w:firstLine="709"/>
        <w:jc w:val="both"/>
        <w:rPr>
          <w:rFonts w:ascii="Times New Roman" w:hAnsi="Times New Roman" w:cs="Times New Roman"/>
          <w:sz w:val="28"/>
          <w:szCs w:val="28"/>
          <w:lang w:val="en-US"/>
        </w:rPr>
      </w:pPr>
    </w:p>
    <w:p w:rsidR="007A04EA" w:rsidRDefault="007A04EA" w:rsidP="00E36FE4">
      <w:pPr>
        <w:pStyle w:val="HTML"/>
        <w:suppressAutoHyphens/>
        <w:spacing w:line="360" w:lineRule="auto"/>
        <w:ind w:firstLine="709"/>
        <w:jc w:val="both"/>
        <w:rPr>
          <w:rFonts w:ascii="Times New Roman" w:hAnsi="Times New Roman" w:cs="Times New Roman"/>
          <w:b/>
          <w:sz w:val="28"/>
          <w:szCs w:val="28"/>
          <w:lang w:val="en-US"/>
        </w:rPr>
      </w:pPr>
      <w:r w:rsidRPr="00E36FE4">
        <w:rPr>
          <w:rFonts w:ascii="Times New Roman" w:hAnsi="Times New Roman" w:cs="Times New Roman"/>
          <w:sz w:val="28"/>
          <w:szCs w:val="28"/>
        </w:rPr>
        <w:br w:type="page"/>
      </w:r>
      <w:r w:rsidRPr="00E36FE4">
        <w:rPr>
          <w:rFonts w:ascii="Times New Roman" w:hAnsi="Times New Roman" w:cs="Times New Roman"/>
          <w:b/>
          <w:sz w:val="28"/>
          <w:szCs w:val="28"/>
        </w:rPr>
        <w:t>СПИСОК ЛИТЕРАТУРЫ</w:t>
      </w:r>
    </w:p>
    <w:p w:rsidR="00E36FE4" w:rsidRPr="00E36FE4" w:rsidRDefault="00E36FE4" w:rsidP="00E36FE4">
      <w:pPr>
        <w:pStyle w:val="HTML"/>
        <w:suppressAutoHyphens/>
        <w:spacing w:line="360" w:lineRule="auto"/>
        <w:rPr>
          <w:rFonts w:ascii="Times New Roman" w:hAnsi="Times New Roman" w:cs="Times New Roman"/>
          <w:sz w:val="28"/>
          <w:szCs w:val="28"/>
          <w:lang w:val="en-US"/>
        </w:rPr>
      </w:pPr>
    </w:p>
    <w:p w:rsidR="007A04EA" w:rsidRPr="00E36FE4" w:rsidRDefault="007A04EA" w:rsidP="00E36FE4">
      <w:pPr>
        <w:pStyle w:val="HTML"/>
        <w:suppressAutoHyphens/>
        <w:spacing w:line="360" w:lineRule="auto"/>
        <w:rPr>
          <w:rFonts w:ascii="Times New Roman" w:hAnsi="Times New Roman" w:cs="Times New Roman"/>
          <w:sz w:val="28"/>
          <w:szCs w:val="28"/>
        </w:rPr>
      </w:pPr>
      <w:r w:rsidRPr="00E36FE4">
        <w:rPr>
          <w:rFonts w:ascii="Times New Roman" w:hAnsi="Times New Roman" w:cs="Times New Roman"/>
          <w:sz w:val="28"/>
          <w:szCs w:val="28"/>
        </w:rPr>
        <w:t>1. История Древнего мира. Древний Рим/ А. Н. Бадак, И. Е. Войнич, Н. М. Волчек и др. – Мн.: Харвест, 1998. – 864 с.</w:t>
      </w:r>
    </w:p>
    <w:p w:rsidR="007A04EA" w:rsidRPr="00E36FE4" w:rsidRDefault="007A04EA" w:rsidP="00E36FE4">
      <w:pPr>
        <w:pStyle w:val="HTML"/>
        <w:suppressAutoHyphens/>
        <w:spacing w:line="360" w:lineRule="auto"/>
        <w:rPr>
          <w:rFonts w:ascii="Times New Roman" w:hAnsi="Times New Roman" w:cs="Times New Roman"/>
          <w:sz w:val="28"/>
          <w:szCs w:val="28"/>
        </w:rPr>
      </w:pPr>
      <w:r w:rsidRPr="00E36FE4">
        <w:rPr>
          <w:rFonts w:ascii="Times New Roman" w:hAnsi="Times New Roman" w:cs="Times New Roman"/>
          <w:sz w:val="28"/>
          <w:szCs w:val="28"/>
        </w:rPr>
        <w:t>2. Винничук, Л. Люди и обычаи Древней Греции и Рима/ Пер. с польск. В. К. Ронина. – М.: Высш. Шк., 1988 – 496 с.</w:t>
      </w:r>
    </w:p>
    <w:p w:rsidR="00CB015C" w:rsidRPr="00E36FE4" w:rsidRDefault="007A04EA" w:rsidP="00E36FE4">
      <w:pPr>
        <w:pStyle w:val="HTML"/>
        <w:suppressAutoHyphens/>
        <w:spacing w:line="360" w:lineRule="auto"/>
        <w:rPr>
          <w:rFonts w:ascii="Times New Roman" w:hAnsi="Times New Roman" w:cs="Times New Roman"/>
          <w:sz w:val="28"/>
          <w:szCs w:val="28"/>
        </w:rPr>
      </w:pPr>
      <w:r w:rsidRPr="00E36FE4">
        <w:rPr>
          <w:rFonts w:ascii="Times New Roman" w:hAnsi="Times New Roman" w:cs="Times New Roman"/>
          <w:sz w:val="28"/>
          <w:szCs w:val="28"/>
        </w:rPr>
        <w:t>3. История Европы. Т. 1. Древняя Европа. – М.; Наука, 1988. – 704 с.</w:t>
      </w:r>
      <w:bookmarkStart w:id="0" w:name="_GoBack"/>
      <w:bookmarkEnd w:id="0"/>
    </w:p>
    <w:sectPr w:rsidR="00CB015C" w:rsidRPr="00E36FE4" w:rsidSect="00E36FE4">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17" w:rsidRDefault="00102817">
      <w:r>
        <w:separator/>
      </w:r>
    </w:p>
  </w:endnote>
  <w:endnote w:type="continuationSeparator" w:id="0">
    <w:p w:rsidR="00102817" w:rsidRDefault="0010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3F" w:rsidRDefault="0071013F" w:rsidP="006D5707">
    <w:pPr>
      <w:pStyle w:val="a3"/>
      <w:framePr w:wrap="around" w:vAnchor="text" w:hAnchor="margin" w:xAlign="right" w:y="1"/>
      <w:rPr>
        <w:rStyle w:val="a5"/>
      </w:rPr>
    </w:pPr>
  </w:p>
  <w:p w:rsidR="0071013F" w:rsidRDefault="0071013F" w:rsidP="009E65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3F" w:rsidRPr="00E36FE4" w:rsidRDefault="0071013F" w:rsidP="009E6583">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17" w:rsidRDefault="00102817">
      <w:r>
        <w:separator/>
      </w:r>
    </w:p>
  </w:footnote>
  <w:footnote w:type="continuationSeparator" w:id="0">
    <w:p w:rsidR="00102817" w:rsidRDefault="00102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A46"/>
    <w:rsid w:val="000461CE"/>
    <w:rsid w:val="0005415B"/>
    <w:rsid w:val="0007120A"/>
    <w:rsid w:val="00080545"/>
    <w:rsid w:val="00090F6C"/>
    <w:rsid w:val="00093F35"/>
    <w:rsid w:val="000E3AF9"/>
    <w:rsid w:val="00102817"/>
    <w:rsid w:val="0012279C"/>
    <w:rsid w:val="001520FA"/>
    <w:rsid w:val="001555C4"/>
    <w:rsid w:val="00161EFD"/>
    <w:rsid w:val="00163448"/>
    <w:rsid w:val="00170C0C"/>
    <w:rsid w:val="001A02EA"/>
    <w:rsid w:val="001B5ADC"/>
    <w:rsid w:val="001C63A6"/>
    <w:rsid w:val="001D041C"/>
    <w:rsid w:val="001D55D4"/>
    <w:rsid w:val="001D71D4"/>
    <w:rsid w:val="00231195"/>
    <w:rsid w:val="00252CD2"/>
    <w:rsid w:val="0026031E"/>
    <w:rsid w:val="002662AE"/>
    <w:rsid w:val="00295168"/>
    <w:rsid w:val="002A2B93"/>
    <w:rsid w:val="002C08DC"/>
    <w:rsid w:val="002D13E2"/>
    <w:rsid w:val="002E1E1C"/>
    <w:rsid w:val="002E757A"/>
    <w:rsid w:val="002F3E70"/>
    <w:rsid w:val="002F55D0"/>
    <w:rsid w:val="00311E40"/>
    <w:rsid w:val="003149E1"/>
    <w:rsid w:val="003229CA"/>
    <w:rsid w:val="00367453"/>
    <w:rsid w:val="0039065A"/>
    <w:rsid w:val="003A3CBD"/>
    <w:rsid w:val="003D66EE"/>
    <w:rsid w:val="003F20E2"/>
    <w:rsid w:val="003F6E7D"/>
    <w:rsid w:val="00432293"/>
    <w:rsid w:val="00453392"/>
    <w:rsid w:val="00492579"/>
    <w:rsid w:val="00494F9B"/>
    <w:rsid w:val="00495618"/>
    <w:rsid w:val="004A7481"/>
    <w:rsid w:val="004E33F0"/>
    <w:rsid w:val="004E64EF"/>
    <w:rsid w:val="005066F0"/>
    <w:rsid w:val="005332B5"/>
    <w:rsid w:val="00557DD7"/>
    <w:rsid w:val="00565C3B"/>
    <w:rsid w:val="005A2459"/>
    <w:rsid w:val="005B435A"/>
    <w:rsid w:val="005F1120"/>
    <w:rsid w:val="005F2B51"/>
    <w:rsid w:val="006312E0"/>
    <w:rsid w:val="00665153"/>
    <w:rsid w:val="00677991"/>
    <w:rsid w:val="0068320D"/>
    <w:rsid w:val="006B2196"/>
    <w:rsid w:val="006B3ACB"/>
    <w:rsid w:val="006D14FF"/>
    <w:rsid w:val="006D5707"/>
    <w:rsid w:val="006F0033"/>
    <w:rsid w:val="0071013F"/>
    <w:rsid w:val="00762560"/>
    <w:rsid w:val="00766685"/>
    <w:rsid w:val="00795FBA"/>
    <w:rsid w:val="007A04EA"/>
    <w:rsid w:val="007A2471"/>
    <w:rsid w:val="007A4B1A"/>
    <w:rsid w:val="007D33CC"/>
    <w:rsid w:val="007E3884"/>
    <w:rsid w:val="007F5BD9"/>
    <w:rsid w:val="00802D04"/>
    <w:rsid w:val="008A5B73"/>
    <w:rsid w:val="00920DA1"/>
    <w:rsid w:val="00930C99"/>
    <w:rsid w:val="00935EE8"/>
    <w:rsid w:val="00942023"/>
    <w:rsid w:val="009709F6"/>
    <w:rsid w:val="009743A9"/>
    <w:rsid w:val="0097587D"/>
    <w:rsid w:val="009B22C7"/>
    <w:rsid w:val="009D2EF7"/>
    <w:rsid w:val="009E6583"/>
    <w:rsid w:val="00A03EC5"/>
    <w:rsid w:val="00A13C38"/>
    <w:rsid w:val="00A174CD"/>
    <w:rsid w:val="00A17E82"/>
    <w:rsid w:val="00A25503"/>
    <w:rsid w:val="00A334A4"/>
    <w:rsid w:val="00A42A3A"/>
    <w:rsid w:val="00A50598"/>
    <w:rsid w:val="00AB2D3D"/>
    <w:rsid w:val="00AB728C"/>
    <w:rsid w:val="00AC3AEC"/>
    <w:rsid w:val="00AE1B17"/>
    <w:rsid w:val="00AE7122"/>
    <w:rsid w:val="00B032E0"/>
    <w:rsid w:val="00B10EAA"/>
    <w:rsid w:val="00B20E74"/>
    <w:rsid w:val="00B347F6"/>
    <w:rsid w:val="00B8178A"/>
    <w:rsid w:val="00B8737C"/>
    <w:rsid w:val="00B87E95"/>
    <w:rsid w:val="00B92A14"/>
    <w:rsid w:val="00BB0050"/>
    <w:rsid w:val="00BE3A3A"/>
    <w:rsid w:val="00C0712D"/>
    <w:rsid w:val="00C155FE"/>
    <w:rsid w:val="00C21267"/>
    <w:rsid w:val="00C2326F"/>
    <w:rsid w:val="00C658A4"/>
    <w:rsid w:val="00C7337A"/>
    <w:rsid w:val="00C87E42"/>
    <w:rsid w:val="00CA39B8"/>
    <w:rsid w:val="00CA7D0D"/>
    <w:rsid w:val="00CB015C"/>
    <w:rsid w:val="00CF75C9"/>
    <w:rsid w:val="00D150A9"/>
    <w:rsid w:val="00D65F6B"/>
    <w:rsid w:val="00D7470B"/>
    <w:rsid w:val="00D77142"/>
    <w:rsid w:val="00D95CB7"/>
    <w:rsid w:val="00D95D13"/>
    <w:rsid w:val="00DB64BC"/>
    <w:rsid w:val="00DB7239"/>
    <w:rsid w:val="00DE2135"/>
    <w:rsid w:val="00DF164D"/>
    <w:rsid w:val="00DF3BD8"/>
    <w:rsid w:val="00DF3F18"/>
    <w:rsid w:val="00E14E2A"/>
    <w:rsid w:val="00E36FE4"/>
    <w:rsid w:val="00E457F0"/>
    <w:rsid w:val="00E51F32"/>
    <w:rsid w:val="00E82014"/>
    <w:rsid w:val="00EA675E"/>
    <w:rsid w:val="00ED03B7"/>
    <w:rsid w:val="00ED412A"/>
    <w:rsid w:val="00EF4043"/>
    <w:rsid w:val="00F029B5"/>
    <w:rsid w:val="00F34ED7"/>
    <w:rsid w:val="00F528EC"/>
    <w:rsid w:val="00F639FE"/>
    <w:rsid w:val="00F64A46"/>
    <w:rsid w:val="00FB06DD"/>
    <w:rsid w:val="00FD6CF4"/>
    <w:rsid w:val="00FE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8AA32B-3258-4FFE-A9F7-4782390E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9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658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E6583"/>
    <w:rPr>
      <w:rFonts w:cs="Times New Roman"/>
    </w:rPr>
  </w:style>
  <w:style w:type="paragraph" w:styleId="HTML">
    <w:name w:val="HTML Preformatted"/>
    <w:basedOn w:val="a"/>
    <w:link w:val="HTML0"/>
    <w:uiPriority w:val="99"/>
    <w:rsid w:val="003A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header"/>
    <w:basedOn w:val="a"/>
    <w:link w:val="a7"/>
    <w:uiPriority w:val="99"/>
    <w:rsid w:val="00E36FE4"/>
    <w:pPr>
      <w:tabs>
        <w:tab w:val="center" w:pos="4819"/>
        <w:tab w:val="right" w:pos="9639"/>
      </w:tabs>
    </w:pPr>
  </w:style>
  <w:style w:type="character" w:customStyle="1" w:styleId="a7">
    <w:name w:val="Верхний колонтитул Знак"/>
    <w:link w:val="a6"/>
    <w:uiPriority w:val="99"/>
    <w:locked/>
    <w:rsid w:val="00E36F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567841">
      <w:marLeft w:val="0"/>
      <w:marRight w:val="0"/>
      <w:marTop w:val="0"/>
      <w:marBottom w:val="0"/>
      <w:divBdr>
        <w:top w:val="none" w:sz="0" w:space="0" w:color="auto"/>
        <w:left w:val="none" w:sz="0" w:space="0" w:color="auto"/>
        <w:bottom w:val="none" w:sz="0" w:space="0" w:color="auto"/>
        <w:right w:val="none" w:sz="0" w:space="0" w:color="auto"/>
      </w:divBdr>
      <w:divsChild>
        <w:div w:id="888567848">
          <w:marLeft w:val="0"/>
          <w:marRight w:val="0"/>
          <w:marTop w:val="0"/>
          <w:marBottom w:val="0"/>
          <w:divBdr>
            <w:top w:val="none" w:sz="0" w:space="0" w:color="auto"/>
            <w:left w:val="none" w:sz="0" w:space="0" w:color="auto"/>
            <w:bottom w:val="none" w:sz="0" w:space="0" w:color="auto"/>
            <w:right w:val="none" w:sz="0" w:space="0" w:color="auto"/>
          </w:divBdr>
          <w:divsChild>
            <w:div w:id="888567836">
              <w:marLeft w:val="0"/>
              <w:marRight w:val="0"/>
              <w:marTop w:val="0"/>
              <w:marBottom w:val="0"/>
              <w:divBdr>
                <w:top w:val="none" w:sz="0" w:space="0" w:color="auto"/>
                <w:left w:val="none" w:sz="0" w:space="0" w:color="auto"/>
                <w:bottom w:val="none" w:sz="0" w:space="0" w:color="auto"/>
                <w:right w:val="none" w:sz="0" w:space="0" w:color="auto"/>
              </w:divBdr>
              <w:divsChild>
                <w:div w:id="8885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7842">
      <w:marLeft w:val="0"/>
      <w:marRight w:val="0"/>
      <w:marTop w:val="0"/>
      <w:marBottom w:val="0"/>
      <w:divBdr>
        <w:top w:val="none" w:sz="0" w:space="0" w:color="auto"/>
        <w:left w:val="none" w:sz="0" w:space="0" w:color="auto"/>
        <w:bottom w:val="none" w:sz="0" w:space="0" w:color="auto"/>
        <w:right w:val="none" w:sz="0" w:space="0" w:color="auto"/>
      </w:divBdr>
      <w:divsChild>
        <w:div w:id="888567838">
          <w:marLeft w:val="0"/>
          <w:marRight w:val="0"/>
          <w:marTop w:val="0"/>
          <w:marBottom w:val="0"/>
          <w:divBdr>
            <w:top w:val="none" w:sz="0" w:space="0" w:color="auto"/>
            <w:left w:val="none" w:sz="0" w:space="0" w:color="auto"/>
            <w:bottom w:val="none" w:sz="0" w:space="0" w:color="auto"/>
            <w:right w:val="none" w:sz="0" w:space="0" w:color="auto"/>
          </w:divBdr>
          <w:divsChild>
            <w:div w:id="888567845">
              <w:marLeft w:val="0"/>
              <w:marRight w:val="0"/>
              <w:marTop w:val="0"/>
              <w:marBottom w:val="0"/>
              <w:divBdr>
                <w:top w:val="none" w:sz="0" w:space="0" w:color="auto"/>
                <w:left w:val="none" w:sz="0" w:space="0" w:color="auto"/>
                <w:bottom w:val="none" w:sz="0" w:space="0" w:color="auto"/>
                <w:right w:val="none" w:sz="0" w:space="0" w:color="auto"/>
              </w:divBdr>
              <w:divsChild>
                <w:div w:id="8885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7847">
      <w:marLeft w:val="0"/>
      <w:marRight w:val="0"/>
      <w:marTop w:val="0"/>
      <w:marBottom w:val="0"/>
      <w:divBdr>
        <w:top w:val="none" w:sz="0" w:space="0" w:color="auto"/>
        <w:left w:val="none" w:sz="0" w:space="0" w:color="auto"/>
        <w:bottom w:val="none" w:sz="0" w:space="0" w:color="auto"/>
        <w:right w:val="none" w:sz="0" w:space="0" w:color="auto"/>
      </w:divBdr>
      <w:divsChild>
        <w:div w:id="888567839">
          <w:marLeft w:val="0"/>
          <w:marRight w:val="0"/>
          <w:marTop w:val="0"/>
          <w:marBottom w:val="0"/>
          <w:divBdr>
            <w:top w:val="none" w:sz="0" w:space="0" w:color="auto"/>
            <w:left w:val="none" w:sz="0" w:space="0" w:color="auto"/>
            <w:bottom w:val="none" w:sz="0" w:space="0" w:color="auto"/>
            <w:right w:val="none" w:sz="0" w:space="0" w:color="auto"/>
          </w:divBdr>
          <w:divsChild>
            <w:div w:id="888567843">
              <w:marLeft w:val="0"/>
              <w:marRight w:val="0"/>
              <w:marTop w:val="0"/>
              <w:marBottom w:val="0"/>
              <w:divBdr>
                <w:top w:val="none" w:sz="0" w:space="0" w:color="auto"/>
                <w:left w:val="none" w:sz="0" w:space="0" w:color="auto"/>
                <w:bottom w:val="none" w:sz="0" w:space="0" w:color="auto"/>
                <w:right w:val="none" w:sz="0" w:space="0" w:color="auto"/>
              </w:divBdr>
              <w:divsChild>
                <w:div w:id="8885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7851">
      <w:marLeft w:val="0"/>
      <w:marRight w:val="0"/>
      <w:marTop w:val="0"/>
      <w:marBottom w:val="0"/>
      <w:divBdr>
        <w:top w:val="none" w:sz="0" w:space="0" w:color="auto"/>
        <w:left w:val="none" w:sz="0" w:space="0" w:color="auto"/>
        <w:bottom w:val="none" w:sz="0" w:space="0" w:color="auto"/>
        <w:right w:val="none" w:sz="0" w:space="0" w:color="auto"/>
      </w:divBdr>
      <w:divsChild>
        <w:div w:id="888567850">
          <w:marLeft w:val="0"/>
          <w:marRight w:val="0"/>
          <w:marTop w:val="0"/>
          <w:marBottom w:val="0"/>
          <w:divBdr>
            <w:top w:val="none" w:sz="0" w:space="0" w:color="auto"/>
            <w:left w:val="none" w:sz="0" w:space="0" w:color="auto"/>
            <w:bottom w:val="none" w:sz="0" w:space="0" w:color="auto"/>
            <w:right w:val="none" w:sz="0" w:space="0" w:color="auto"/>
          </w:divBdr>
          <w:divsChild>
            <w:div w:id="888567852">
              <w:marLeft w:val="0"/>
              <w:marRight w:val="0"/>
              <w:marTop w:val="0"/>
              <w:marBottom w:val="0"/>
              <w:divBdr>
                <w:top w:val="none" w:sz="0" w:space="0" w:color="auto"/>
                <w:left w:val="none" w:sz="0" w:space="0" w:color="auto"/>
                <w:bottom w:val="none" w:sz="0" w:space="0" w:color="auto"/>
                <w:right w:val="none" w:sz="0" w:space="0" w:color="auto"/>
              </w:divBdr>
              <w:divsChild>
                <w:div w:id="8885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7855">
      <w:marLeft w:val="0"/>
      <w:marRight w:val="0"/>
      <w:marTop w:val="0"/>
      <w:marBottom w:val="0"/>
      <w:divBdr>
        <w:top w:val="none" w:sz="0" w:space="0" w:color="auto"/>
        <w:left w:val="none" w:sz="0" w:space="0" w:color="auto"/>
        <w:bottom w:val="none" w:sz="0" w:space="0" w:color="auto"/>
        <w:right w:val="none" w:sz="0" w:space="0" w:color="auto"/>
      </w:divBdr>
      <w:divsChild>
        <w:div w:id="888567853">
          <w:marLeft w:val="0"/>
          <w:marRight w:val="0"/>
          <w:marTop w:val="0"/>
          <w:marBottom w:val="0"/>
          <w:divBdr>
            <w:top w:val="none" w:sz="0" w:space="0" w:color="auto"/>
            <w:left w:val="none" w:sz="0" w:space="0" w:color="auto"/>
            <w:bottom w:val="none" w:sz="0" w:space="0" w:color="auto"/>
            <w:right w:val="none" w:sz="0" w:space="0" w:color="auto"/>
          </w:divBdr>
          <w:divsChild>
            <w:div w:id="888567840">
              <w:marLeft w:val="0"/>
              <w:marRight w:val="0"/>
              <w:marTop w:val="0"/>
              <w:marBottom w:val="0"/>
              <w:divBdr>
                <w:top w:val="none" w:sz="0" w:space="0" w:color="auto"/>
                <w:left w:val="none" w:sz="0" w:space="0" w:color="auto"/>
                <w:bottom w:val="none" w:sz="0" w:space="0" w:color="auto"/>
                <w:right w:val="none" w:sz="0" w:space="0" w:color="auto"/>
              </w:divBdr>
              <w:divsChild>
                <w:div w:id="8885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6391</Words>
  <Characters>36431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42737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dcterms:created xsi:type="dcterms:W3CDTF">2014-03-19T20:33:00Z</dcterms:created>
  <dcterms:modified xsi:type="dcterms:W3CDTF">2014-03-19T20:33:00Z</dcterms:modified>
</cp:coreProperties>
</file>