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094" w:rsidRDefault="00645094" w:rsidP="006A4B42">
      <w:pPr>
        <w:tabs>
          <w:tab w:val="left" w:pos="495"/>
          <w:tab w:val="left" w:pos="2100"/>
        </w:tabs>
        <w:spacing w:line="360" w:lineRule="auto"/>
        <w:jc w:val="center"/>
        <w:rPr>
          <w:sz w:val="28"/>
          <w:szCs w:val="28"/>
        </w:rPr>
      </w:pPr>
    </w:p>
    <w:p w:rsidR="006A4B42" w:rsidRPr="009D62F2" w:rsidRDefault="006A4B42" w:rsidP="006A4B42">
      <w:pPr>
        <w:tabs>
          <w:tab w:val="left" w:pos="495"/>
          <w:tab w:val="left" w:pos="2100"/>
        </w:tabs>
        <w:spacing w:line="360" w:lineRule="auto"/>
        <w:jc w:val="center"/>
        <w:rPr>
          <w:sz w:val="28"/>
          <w:szCs w:val="28"/>
        </w:rPr>
      </w:pPr>
      <w:r w:rsidRPr="002D21FC">
        <w:rPr>
          <w:sz w:val="28"/>
          <w:szCs w:val="28"/>
        </w:rPr>
        <w:t>ФЕДЕРАЛЬНОЕ АГЕНТСТВО ПО ОБРАЗОВАНИЮ</w:t>
      </w:r>
    </w:p>
    <w:p w:rsidR="006A4B42" w:rsidRPr="002D21FC" w:rsidRDefault="006A4B42" w:rsidP="006A4B42">
      <w:pPr>
        <w:tabs>
          <w:tab w:val="left" w:pos="1350"/>
        </w:tabs>
        <w:spacing w:line="360" w:lineRule="auto"/>
        <w:jc w:val="center"/>
        <w:rPr>
          <w:sz w:val="28"/>
          <w:szCs w:val="28"/>
        </w:rPr>
      </w:pPr>
      <w:r w:rsidRPr="002D21FC">
        <w:rPr>
          <w:sz w:val="28"/>
          <w:szCs w:val="28"/>
        </w:rPr>
        <w:t>Новгородский филиал</w:t>
      </w:r>
    </w:p>
    <w:p w:rsidR="006A4B42" w:rsidRPr="002D21FC" w:rsidRDefault="006A4B42" w:rsidP="006A4B42">
      <w:pPr>
        <w:tabs>
          <w:tab w:val="left" w:pos="2100"/>
        </w:tabs>
        <w:jc w:val="center"/>
        <w:rPr>
          <w:sz w:val="28"/>
          <w:szCs w:val="28"/>
        </w:rPr>
      </w:pPr>
      <w:r w:rsidRPr="002D21FC">
        <w:rPr>
          <w:sz w:val="28"/>
          <w:szCs w:val="28"/>
        </w:rPr>
        <w:t>Заочное отделение</w:t>
      </w:r>
    </w:p>
    <w:p w:rsidR="006A4B42" w:rsidRPr="009D62F2" w:rsidRDefault="006A4B42" w:rsidP="006A4B42">
      <w:pPr>
        <w:tabs>
          <w:tab w:val="left" w:pos="2100"/>
        </w:tabs>
        <w:rPr>
          <w:sz w:val="28"/>
          <w:szCs w:val="28"/>
        </w:rPr>
      </w:pPr>
    </w:p>
    <w:p w:rsidR="006A4B42" w:rsidRPr="009D62F2" w:rsidRDefault="006A4B42" w:rsidP="006A4B42">
      <w:pPr>
        <w:tabs>
          <w:tab w:val="left" w:pos="2325"/>
        </w:tabs>
        <w:rPr>
          <w:b/>
          <w:sz w:val="28"/>
          <w:szCs w:val="28"/>
        </w:rPr>
      </w:pPr>
      <w:r w:rsidRPr="002D21FC">
        <w:rPr>
          <w:sz w:val="28"/>
          <w:szCs w:val="28"/>
        </w:rPr>
        <w:tab/>
      </w:r>
      <w:r w:rsidRPr="002D21FC">
        <w:rPr>
          <w:b/>
          <w:sz w:val="28"/>
          <w:szCs w:val="28"/>
        </w:rPr>
        <w:t>КОНТРОЛЬНАЯ РАБОТА</w:t>
      </w:r>
    </w:p>
    <w:p w:rsidR="006A4B42" w:rsidRPr="009D62F2" w:rsidRDefault="006A4B42" w:rsidP="006A4B42">
      <w:pPr>
        <w:tabs>
          <w:tab w:val="left" w:pos="2325"/>
        </w:tabs>
        <w:rPr>
          <w:b/>
          <w:sz w:val="28"/>
          <w:szCs w:val="28"/>
        </w:rPr>
      </w:pPr>
    </w:p>
    <w:p w:rsidR="006A4B42" w:rsidRPr="006A4B42" w:rsidRDefault="006A4B42" w:rsidP="006A4B42">
      <w:pPr>
        <w:spacing w:line="360" w:lineRule="auto"/>
        <w:rPr>
          <w:sz w:val="28"/>
          <w:szCs w:val="28"/>
        </w:rPr>
      </w:pPr>
      <w:r w:rsidRPr="002D21FC">
        <w:rPr>
          <w:sz w:val="28"/>
          <w:szCs w:val="28"/>
        </w:rPr>
        <w:t>По курс</w:t>
      </w:r>
      <w:r>
        <w:rPr>
          <w:sz w:val="28"/>
          <w:szCs w:val="28"/>
        </w:rPr>
        <w:t>у: Управление качеством</w:t>
      </w:r>
    </w:p>
    <w:p w:rsidR="006A4B42" w:rsidRPr="006A4B42" w:rsidRDefault="006A4B42" w:rsidP="006A4B42">
      <w:pPr>
        <w:spacing w:line="360" w:lineRule="auto"/>
        <w:rPr>
          <w:sz w:val="28"/>
          <w:szCs w:val="28"/>
        </w:rPr>
      </w:pPr>
      <w:r w:rsidRPr="002D21FC">
        <w:rPr>
          <w:sz w:val="28"/>
          <w:szCs w:val="28"/>
        </w:rPr>
        <w:t>На те</w:t>
      </w:r>
      <w:r>
        <w:rPr>
          <w:sz w:val="28"/>
          <w:szCs w:val="28"/>
        </w:rPr>
        <w:t>му: Характеристика предприятия ООО «Новгородский бекон»</w:t>
      </w:r>
    </w:p>
    <w:p w:rsidR="006A4B42" w:rsidRPr="002D21FC" w:rsidRDefault="006A4B42" w:rsidP="006A4B42">
      <w:pPr>
        <w:tabs>
          <w:tab w:val="left" w:pos="6675"/>
          <w:tab w:val="left" w:pos="7545"/>
        </w:tabs>
        <w:rPr>
          <w:sz w:val="28"/>
          <w:szCs w:val="28"/>
        </w:rPr>
      </w:pPr>
    </w:p>
    <w:p w:rsidR="006A4B42" w:rsidRPr="002D21FC" w:rsidRDefault="006A4B42" w:rsidP="006A4B42">
      <w:pPr>
        <w:tabs>
          <w:tab w:val="left" w:pos="6675"/>
          <w:tab w:val="left" w:pos="7545"/>
        </w:tabs>
        <w:rPr>
          <w:sz w:val="28"/>
          <w:szCs w:val="28"/>
        </w:rPr>
      </w:pPr>
    </w:p>
    <w:p w:rsidR="006A4B42" w:rsidRPr="002D21FC" w:rsidRDefault="006A4B42" w:rsidP="006A4B42">
      <w:pPr>
        <w:tabs>
          <w:tab w:val="left" w:pos="6660"/>
        </w:tabs>
        <w:rPr>
          <w:sz w:val="28"/>
          <w:szCs w:val="28"/>
        </w:rPr>
      </w:pPr>
    </w:p>
    <w:p w:rsidR="006A4B42" w:rsidRPr="002D21FC" w:rsidRDefault="006A4B42" w:rsidP="006A4B42">
      <w:pPr>
        <w:tabs>
          <w:tab w:val="left" w:pos="6015"/>
        </w:tabs>
        <w:spacing w:line="360" w:lineRule="auto"/>
        <w:rPr>
          <w:sz w:val="28"/>
          <w:szCs w:val="28"/>
        </w:rPr>
      </w:pPr>
      <w:r w:rsidRPr="002D21FC">
        <w:rPr>
          <w:sz w:val="28"/>
          <w:szCs w:val="28"/>
        </w:rPr>
        <w:tab/>
        <w:t>Работу выполнила</w:t>
      </w:r>
    </w:p>
    <w:p w:rsidR="006A4B42" w:rsidRPr="002D21FC" w:rsidRDefault="006A4B42" w:rsidP="006A4B42">
      <w:pPr>
        <w:tabs>
          <w:tab w:val="left" w:pos="6060"/>
        </w:tabs>
        <w:spacing w:line="360" w:lineRule="auto"/>
        <w:rPr>
          <w:sz w:val="28"/>
          <w:szCs w:val="28"/>
        </w:rPr>
      </w:pPr>
      <w:r w:rsidRPr="002D21FC">
        <w:rPr>
          <w:sz w:val="28"/>
          <w:szCs w:val="28"/>
        </w:rPr>
        <w:tab/>
        <w:t>Студентка группы</w:t>
      </w:r>
    </w:p>
    <w:p w:rsidR="006A4B42" w:rsidRPr="002D21FC" w:rsidRDefault="006A4B42" w:rsidP="006A4B42">
      <w:pPr>
        <w:tabs>
          <w:tab w:val="left" w:pos="6090"/>
        </w:tabs>
        <w:spacing w:line="360" w:lineRule="auto"/>
        <w:rPr>
          <w:sz w:val="28"/>
          <w:szCs w:val="28"/>
        </w:rPr>
      </w:pPr>
      <w:r w:rsidRPr="002D21FC">
        <w:rPr>
          <w:sz w:val="28"/>
          <w:szCs w:val="28"/>
        </w:rPr>
        <w:tab/>
        <w:t>№ з.07.4б3</w:t>
      </w:r>
    </w:p>
    <w:p w:rsidR="006A4B42" w:rsidRPr="009D62F2" w:rsidRDefault="006A4B42" w:rsidP="006A4B42">
      <w:pPr>
        <w:tabs>
          <w:tab w:val="left" w:pos="6090"/>
        </w:tabs>
        <w:spacing w:line="360" w:lineRule="auto"/>
        <w:rPr>
          <w:sz w:val="28"/>
          <w:szCs w:val="28"/>
        </w:rPr>
      </w:pPr>
      <w:r w:rsidRPr="002D21FC">
        <w:rPr>
          <w:sz w:val="28"/>
          <w:szCs w:val="28"/>
        </w:rPr>
        <w:tab/>
        <w:t>Мусаева Р.Р.</w:t>
      </w:r>
    </w:p>
    <w:p w:rsidR="006A4B42" w:rsidRPr="002D21FC" w:rsidRDefault="006A4B42" w:rsidP="006A4B42">
      <w:pPr>
        <w:tabs>
          <w:tab w:val="left" w:pos="6150"/>
        </w:tabs>
        <w:spacing w:line="360" w:lineRule="auto"/>
        <w:rPr>
          <w:sz w:val="28"/>
          <w:szCs w:val="28"/>
        </w:rPr>
      </w:pPr>
      <w:r w:rsidRPr="002D21FC">
        <w:rPr>
          <w:sz w:val="28"/>
          <w:szCs w:val="28"/>
        </w:rPr>
        <w:tab/>
        <w:t>Проверил</w:t>
      </w:r>
      <w:r w:rsidRPr="009D62F2">
        <w:rPr>
          <w:sz w:val="28"/>
          <w:szCs w:val="28"/>
        </w:rPr>
        <w:t>:</w:t>
      </w:r>
    </w:p>
    <w:p w:rsidR="006A4B42" w:rsidRPr="002D21FC" w:rsidRDefault="006A4B42" w:rsidP="006A4B42">
      <w:pPr>
        <w:tabs>
          <w:tab w:val="left" w:pos="6660"/>
        </w:tabs>
        <w:spacing w:line="360" w:lineRule="auto"/>
        <w:rPr>
          <w:sz w:val="28"/>
          <w:szCs w:val="28"/>
        </w:rPr>
      </w:pPr>
    </w:p>
    <w:p w:rsidR="006A4B42" w:rsidRPr="002D21FC" w:rsidRDefault="006A4B42" w:rsidP="006A4B42">
      <w:pPr>
        <w:tabs>
          <w:tab w:val="left" w:pos="6660"/>
        </w:tabs>
        <w:rPr>
          <w:sz w:val="28"/>
          <w:szCs w:val="28"/>
        </w:rPr>
      </w:pPr>
    </w:p>
    <w:p w:rsidR="006A4B42" w:rsidRPr="002D21FC" w:rsidRDefault="006A4B42" w:rsidP="006A4B42">
      <w:pPr>
        <w:tabs>
          <w:tab w:val="left" w:pos="6660"/>
        </w:tabs>
        <w:jc w:val="center"/>
        <w:rPr>
          <w:sz w:val="28"/>
          <w:szCs w:val="28"/>
        </w:rPr>
      </w:pPr>
    </w:p>
    <w:p w:rsidR="006A4B42" w:rsidRPr="002D21FC" w:rsidRDefault="006A4B42" w:rsidP="006A4B42">
      <w:pPr>
        <w:tabs>
          <w:tab w:val="left" w:pos="6660"/>
        </w:tabs>
        <w:jc w:val="center"/>
        <w:rPr>
          <w:sz w:val="28"/>
          <w:szCs w:val="28"/>
        </w:rPr>
      </w:pPr>
    </w:p>
    <w:p w:rsidR="006A4B42" w:rsidRPr="002D21FC" w:rsidRDefault="006A4B42" w:rsidP="006A4B42">
      <w:pPr>
        <w:tabs>
          <w:tab w:val="left" w:pos="6660"/>
        </w:tabs>
        <w:jc w:val="center"/>
        <w:rPr>
          <w:sz w:val="28"/>
          <w:szCs w:val="28"/>
        </w:rPr>
      </w:pPr>
    </w:p>
    <w:p w:rsidR="006A4B42" w:rsidRDefault="006A4B42" w:rsidP="006A4B42">
      <w:pPr>
        <w:tabs>
          <w:tab w:val="left" w:pos="6660"/>
        </w:tabs>
        <w:jc w:val="center"/>
        <w:rPr>
          <w:sz w:val="28"/>
          <w:szCs w:val="28"/>
        </w:rPr>
      </w:pPr>
    </w:p>
    <w:p w:rsidR="006A4B42" w:rsidRDefault="006A4B42" w:rsidP="006A4B42">
      <w:pPr>
        <w:tabs>
          <w:tab w:val="left" w:pos="6660"/>
        </w:tabs>
        <w:jc w:val="center"/>
        <w:rPr>
          <w:sz w:val="28"/>
          <w:szCs w:val="28"/>
        </w:rPr>
      </w:pPr>
    </w:p>
    <w:p w:rsidR="006A4B42" w:rsidRDefault="006A4B42" w:rsidP="006A4B42">
      <w:pPr>
        <w:tabs>
          <w:tab w:val="left" w:pos="6660"/>
        </w:tabs>
        <w:jc w:val="center"/>
        <w:rPr>
          <w:sz w:val="28"/>
          <w:szCs w:val="28"/>
        </w:rPr>
      </w:pPr>
    </w:p>
    <w:p w:rsidR="006A4B42" w:rsidRDefault="006A4B42" w:rsidP="006A4B42">
      <w:pPr>
        <w:tabs>
          <w:tab w:val="left" w:pos="6660"/>
        </w:tabs>
        <w:jc w:val="center"/>
        <w:rPr>
          <w:sz w:val="28"/>
          <w:szCs w:val="28"/>
        </w:rPr>
      </w:pPr>
    </w:p>
    <w:p w:rsidR="006A4B42" w:rsidRDefault="006A4B42" w:rsidP="006A4B42">
      <w:pPr>
        <w:tabs>
          <w:tab w:val="left" w:pos="6660"/>
        </w:tabs>
        <w:jc w:val="center"/>
        <w:rPr>
          <w:sz w:val="28"/>
          <w:szCs w:val="28"/>
        </w:rPr>
      </w:pPr>
    </w:p>
    <w:p w:rsidR="006A4B42" w:rsidRDefault="006A4B42" w:rsidP="006A4B42">
      <w:pPr>
        <w:tabs>
          <w:tab w:val="left" w:pos="6660"/>
        </w:tabs>
        <w:jc w:val="center"/>
        <w:rPr>
          <w:sz w:val="28"/>
          <w:szCs w:val="28"/>
        </w:rPr>
      </w:pPr>
    </w:p>
    <w:p w:rsidR="006A4B42" w:rsidRDefault="006A4B42" w:rsidP="006A4B42">
      <w:pPr>
        <w:tabs>
          <w:tab w:val="left" w:pos="6660"/>
        </w:tabs>
        <w:jc w:val="center"/>
        <w:rPr>
          <w:sz w:val="28"/>
          <w:szCs w:val="28"/>
        </w:rPr>
      </w:pPr>
    </w:p>
    <w:p w:rsidR="006A4B42" w:rsidRDefault="006A4B42" w:rsidP="006A4B42">
      <w:pPr>
        <w:tabs>
          <w:tab w:val="left" w:pos="6660"/>
        </w:tabs>
        <w:jc w:val="center"/>
        <w:rPr>
          <w:sz w:val="28"/>
          <w:szCs w:val="28"/>
        </w:rPr>
      </w:pPr>
    </w:p>
    <w:p w:rsidR="00A300C6" w:rsidRPr="00A300C6" w:rsidRDefault="006A4B42" w:rsidP="00A300C6">
      <w:pPr>
        <w:tabs>
          <w:tab w:val="left" w:pos="6660"/>
        </w:tabs>
        <w:jc w:val="center"/>
        <w:rPr>
          <w:sz w:val="28"/>
          <w:szCs w:val="28"/>
          <w:lang w:val="en-US"/>
        </w:rPr>
      </w:pPr>
      <w:r w:rsidRPr="002D21FC">
        <w:rPr>
          <w:sz w:val="28"/>
          <w:szCs w:val="28"/>
        </w:rPr>
        <w:t>Великий Новгород 2009г.</w:t>
      </w:r>
    </w:p>
    <w:p w:rsidR="00206D2C" w:rsidRDefault="00206D2C" w:rsidP="00A51234">
      <w:pPr>
        <w:tabs>
          <w:tab w:val="left" w:pos="1440"/>
        </w:tabs>
        <w:spacing w:before="0" w:after="0" w:line="360" w:lineRule="auto"/>
        <w:rPr>
          <w:snapToGrid w:val="0"/>
          <w:sz w:val="28"/>
          <w:szCs w:val="28"/>
        </w:rPr>
      </w:pPr>
    </w:p>
    <w:p w:rsidR="00206D2C" w:rsidRDefault="00820E06" w:rsidP="00A51234">
      <w:pPr>
        <w:tabs>
          <w:tab w:val="left" w:pos="1440"/>
        </w:tabs>
        <w:spacing w:before="0" w:after="0" w:line="360" w:lineRule="auto"/>
        <w:rPr>
          <w:snapToGrid w:val="0"/>
          <w:sz w:val="28"/>
          <w:szCs w:val="28"/>
        </w:rPr>
      </w:pPr>
      <w:r>
        <w:rPr>
          <w:snapToGrid w:val="0"/>
          <w:sz w:val="28"/>
          <w:szCs w:val="28"/>
        </w:rPr>
        <w:t>Содержание</w:t>
      </w:r>
    </w:p>
    <w:p w:rsidR="005C02CB" w:rsidRDefault="005C02CB" w:rsidP="00A51234">
      <w:pPr>
        <w:tabs>
          <w:tab w:val="left" w:pos="1440"/>
        </w:tabs>
        <w:spacing w:before="0" w:after="0" w:line="360" w:lineRule="auto"/>
        <w:rPr>
          <w:snapToGrid w:val="0"/>
          <w:sz w:val="28"/>
          <w:szCs w:val="28"/>
        </w:rPr>
      </w:pPr>
    </w:p>
    <w:p w:rsidR="00206D2C" w:rsidRDefault="005C02CB" w:rsidP="00A51234">
      <w:pPr>
        <w:tabs>
          <w:tab w:val="left" w:pos="1440"/>
        </w:tabs>
        <w:spacing w:before="0" w:after="0" w:line="360" w:lineRule="auto"/>
        <w:rPr>
          <w:snapToGrid w:val="0"/>
          <w:sz w:val="28"/>
          <w:szCs w:val="28"/>
        </w:rPr>
      </w:pPr>
      <w:r>
        <w:rPr>
          <w:snapToGrid w:val="0"/>
          <w:sz w:val="28"/>
          <w:szCs w:val="28"/>
        </w:rPr>
        <w:t>Введение</w:t>
      </w:r>
    </w:p>
    <w:p w:rsidR="00206D2C" w:rsidRDefault="00820E06" w:rsidP="00A51234">
      <w:pPr>
        <w:tabs>
          <w:tab w:val="left" w:pos="1440"/>
        </w:tabs>
        <w:spacing w:before="0" w:after="0" w:line="360" w:lineRule="auto"/>
        <w:rPr>
          <w:snapToGrid w:val="0"/>
          <w:sz w:val="28"/>
          <w:szCs w:val="28"/>
        </w:rPr>
      </w:pPr>
      <w:r>
        <w:rPr>
          <w:snapToGrid w:val="0"/>
          <w:sz w:val="28"/>
          <w:szCs w:val="28"/>
        </w:rPr>
        <w:t>1.Состояние качества в России</w:t>
      </w:r>
    </w:p>
    <w:p w:rsidR="00820E06" w:rsidRDefault="00820E06" w:rsidP="00A51234">
      <w:pPr>
        <w:tabs>
          <w:tab w:val="left" w:pos="1440"/>
        </w:tabs>
        <w:spacing w:before="0" w:after="0" w:line="360" w:lineRule="auto"/>
        <w:rPr>
          <w:snapToGrid w:val="0"/>
          <w:sz w:val="28"/>
          <w:szCs w:val="28"/>
        </w:rPr>
      </w:pPr>
      <w:r>
        <w:rPr>
          <w:snapToGrid w:val="0"/>
          <w:sz w:val="28"/>
          <w:szCs w:val="28"/>
        </w:rPr>
        <w:t>2.Характеристика предприятия</w:t>
      </w:r>
      <w:r w:rsidR="006A4B42">
        <w:rPr>
          <w:snapToGrid w:val="0"/>
          <w:sz w:val="28"/>
          <w:szCs w:val="28"/>
        </w:rPr>
        <w:t xml:space="preserve"> ООО «Новгородский бекон»</w:t>
      </w:r>
    </w:p>
    <w:p w:rsidR="00820E06" w:rsidRDefault="00820E06" w:rsidP="00A51234">
      <w:pPr>
        <w:tabs>
          <w:tab w:val="left" w:pos="1440"/>
        </w:tabs>
        <w:spacing w:before="0" w:after="0" w:line="360" w:lineRule="auto"/>
        <w:rPr>
          <w:snapToGrid w:val="0"/>
          <w:sz w:val="28"/>
          <w:szCs w:val="28"/>
        </w:rPr>
      </w:pPr>
      <w:r>
        <w:rPr>
          <w:snapToGrid w:val="0"/>
          <w:sz w:val="28"/>
          <w:szCs w:val="28"/>
        </w:rPr>
        <w:t>3.Характеристика выпускаемой продукции и ее рынков сбыта</w:t>
      </w:r>
    </w:p>
    <w:p w:rsidR="006A4B42" w:rsidRDefault="005C02CB" w:rsidP="00A51234">
      <w:pPr>
        <w:tabs>
          <w:tab w:val="left" w:pos="1440"/>
        </w:tabs>
        <w:spacing w:before="0" w:after="0" w:line="360" w:lineRule="auto"/>
        <w:rPr>
          <w:snapToGrid w:val="0"/>
          <w:sz w:val="28"/>
          <w:szCs w:val="28"/>
        </w:rPr>
      </w:pPr>
      <w:r>
        <w:rPr>
          <w:snapToGrid w:val="0"/>
          <w:sz w:val="28"/>
          <w:szCs w:val="28"/>
        </w:rPr>
        <w:t>Заключение</w:t>
      </w:r>
    </w:p>
    <w:p w:rsidR="00206D2C" w:rsidRDefault="00820E06" w:rsidP="00A51234">
      <w:pPr>
        <w:tabs>
          <w:tab w:val="left" w:pos="1440"/>
        </w:tabs>
        <w:spacing w:before="0" w:after="0" w:line="360" w:lineRule="auto"/>
        <w:rPr>
          <w:snapToGrid w:val="0"/>
          <w:sz w:val="28"/>
          <w:szCs w:val="28"/>
        </w:rPr>
      </w:pPr>
      <w:r>
        <w:rPr>
          <w:snapToGrid w:val="0"/>
          <w:sz w:val="28"/>
          <w:szCs w:val="28"/>
        </w:rPr>
        <w:t>Список использованной литературы</w:t>
      </w:r>
    </w:p>
    <w:p w:rsidR="00206D2C" w:rsidRDefault="00206D2C" w:rsidP="00A51234">
      <w:pPr>
        <w:tabs>
          <w:tab w:val="left" w:pos="1440"/>
        </w:tabs>
        <w:spacing w:before="0" w:after="0" w:line="360" w:lineRule="auto"/>
        <w:rPr>
          <w:snapToGrid w:val="0"/>
          <w:sz w:val="28"/>
          <w:szCs w:val="28"/>
        </w:rPr>
      </w:pPr>
    </w:p>
    <w:p w:rsidR="00206D2C" w:rsidRDefault="00206D2C" w:rsidP="00A51234">
      <w:pPr>
        <w:tabs>
          <w:tab w:val="left" w:pos="1440"/>
        </w:tabs>
        <w:spacing w:before="0" w:after="0" w:line="360" w:lineRule="auto"/>
        <w:rPr>
          <w:snapToGrid w:val="0"/>
          <w:sz w:val="28"/>
          <w:szCs w:val="28"/>
        </w:rPr>
      </w:pPr>
    </w:p>
    <w:p w:rsidR="00206D2C" w:rsidRDefault="00206D2C" w:rsidP="00A51234">
      <w:pPr>
        <w:tabs>
          <w:tab w:val="left" w:pos="1440"/>
        </w:tabs>
        <w:spacing w:before="0" w:after="0" w:line="360" w:lineRule="auto"/>
        <w:rPr>
          <w:snapToGrid w:val="0"/>
          <w:sz w:val="28"/>
          <w:szCs w:val="28"/>
        </w:rPr>
      </w:pPr>
    </w:p>
    <w:p w:rsidR="00206D2C" w:rsidRDefault="00206D2C" w:rsidP="00A51234">
      <w:pPr>
        <w:tabs>
          <w:tab w:val="left" w:pos="1440"/>
        </w:tabs>
        <w:spacing w:before="0" w:after="0" w:line="360" w:lineRule="auto"/>
        <w:rPr>
          <w:snapToGrid w:val="0"/>
          <w:sz w:val="28"/>
          <w:szCs w:val="28"/>
        </w:rPr>
      </w:pPr>
    </w:p>
    <w:p w:rsidR="00206D2C" w:rsidRDefault="00206D2C" w:rsidP="00A51234">
      <w:pPr>
        <w:tabs>
          <w:tab w:val="left" w:pos="1440"/>
        </w:tabs>
        <w:spacing w:before="0" w:after="0" w:line="360" w:lineRule="auto"/>
        <w:rPr>
          <w:snapToGrid w:val="0"/>
          <w:sz w:val="28"/>
          <w:szCs w:val="28"/>
        </w:rPr>
      </w:pPr>
    </w:p>
    <w:p w:rsidR="00206D2C" w:rsidRDefault="00206D2C" w:rsidP="00A51234">
      <w:pPr>
        <w:tabs>
          <w:tab w:val="left" w:pos="1440"/>
        </w:tabs>
        <w:spacing w:before="0" w:after="0" w:line="360" w:lineRule="auto"/>
        <w:rPr>
          <w:snapToGrid w:val="0"/>
          <w:sz w:val="28"/>
          <w:szCs w:val="28"/>
        </w:rPr>
      </w:pPr>
    </w:p>
    <w:p w:rsidR="00206D2C" w:rsidRDefault="00206D2C" w:rsidP="00A51234">
      <w:pPr>
        <w:tabs>
          <w:tab w:val="left" w:pos="1440"/>
        </w:tabs>
        <w:spacing w:before="0" w:after="0" w:line="360" w:lineRule="auto"/>
        <w:rPr>
          <w:snapToGrid w:val="0"/>
          <w:sz w:val="28"/>
          <w:szCs w:val="28"/>
        </w:rPr>
      </w:pPr>
    </w:p>
    <w:p w:rsidR="00206D2C" w:rsidRDefault="00206D2C" w:rsidP="00A51234">
      <w:pPr>
        <w:tabs>
          <w:tab w:val="left" w:pos="1440"/>
        </w:tabs>
        <w:spacing w:before="0" w:after="0" w:line="360" w:lineRule="auto"/>
        <w:rPr>
          <w:snapToGrid w:val="0"/>
          <w:sz w:val="28"/>
          <w:szCs w:val="28"/>
        </w:rPr>
      </w:pPr>
    </w:p>
    <w:p w:rsidR="00206D2C" w:rsidRDefault="00206D2C" w:rsidP="00A51234">
      <w:pPr>
        <w:tabs>
          <w:tab w:val="left" w:pos="1440"/>
        </w:tabs>
        <w:spacing w:before="0" w:after="0" w:line="360" w:lineRule="auto"/>
        <w:rPr>
          <w:snapToGrid w:val="0"/>
          <w:sz w:val="28"/>
          <w:szCs w:val="28"/>
        </w:rPr>
      </w:pPr>
    </w:p>
    <w:p w:rsidR="00206D2C" w:rsidRDefault="00206D2C" w:rsidP="00A51234">
      <w:pPr>
        <w:tabs>
          <w:tab w:val="left" w:pos="1440"/>
        </w:tabs>
        <w:spacing w:before="0" w:after="0" w:line="360" w:lineRule="auto"/>
        <w:rPr>
          <w:snapToGrid w:val="0"/>
          <w:sz w:val="28"/>
          <w:szCs w:val="28"/>
        </w:rPr>
      </w:pPr>
    </w:p>
    <w:p w:rsidR="00206D2C" w:rsidRDefault="00206D2C" w:rsidP="00A51234">
      <w:pPr>
        <w:tabs>
          <w:tab w:val="left" w:pos="1440"/>
        </w:tabs>
        <w:spacing w:before="0" w:after="0" w:line="360" w:lineRule="auto"/>
        <w:rPr>
          <w:snapToGrid w:val="0"/>
          <w:sz w:val="28"/>
          <w:szCs w:val="28"/>
        </w:rPr>
      </w:pPr>
    </w:p>
    <w:p w:rsidR="00206D2C" w:rsidRDefault="00206D2C" w:rsidP="00A51234">
      <w:pPr>
        <w:tabs>
          <w:tab w:val="left" w:pos="1440"/>
        </w:tabs>
        <w:spacing w:before="0" w:after="0" w:line="360" w:lineRule="auto"/>
        <w:rPr>
          <w:snapToGrid w:val="0"/>
          <w:sz w:val="28"/>
          <w:szCs w:val="28"/>
        </w:rPr>
      </w:pPr>
    </w:p>
    <w:p w:rsidR="00206D2C" w:rsidRDefault="00206D2C"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r>
        <w:rPr>
          <w:snapToGrid w:val="0"/>
          <w:sz w:val="28"/>
          <w:szCs w:val="28"/>
        </w:rPr>
        <w:t>Введение</w:t>
      </w:r>
    </w:p>
    <w:p w:rsidR="002075A0" w:rsidRDefault="002075A0" w:rsidP="00A51234">
      <w:pPr>
        <w:tabs>
          <w:tab w:val="left" w:pos="1440"/>
        </w:tabs>
        <w:spacing w:before="0" w:after="0" w:line="360" w:lineRule="auto"/>
        <w:rPr>
          <w:snapToGrid w:val="0"/>
          <w:sz w:val="28"/>
          <w:szCs w:val="28"/>
        </w:rPr>
      </w:pPr>
    </w:p>
    <w:p w:rsidR="005C02CB" w:rsidRDefault="002075A0" w:rsidP="00A51234">
      <w:pPr>
        <w:tabs>
          <w:tab w:val="left" w:pos="1440"/>
        </w:tabs>
        <w:spacing w:before="0" w:after="0" w:line="360" w:lineRule="auto"/>
        <w:rPr>
          <w:snapToGrid w:val="0"/>
          <w:sz w:val="28"/>
          <w:szCs w:val="28"/>
          <w:lang w:val="en-US"/>
        </w:rPr>
      </w:pPr>
      <w:r>
        <w:rPr>
          <w:snapToGrid w:val="0"/>
          <w:sz w:val="28"/>
          <w:szCs w:val="28"/>
        </w:rPr>
        <w:t>В этой контрольной работе рассматриваются такие вопросы как: Состояние качества продукции в России, характеристика предприятия, характеристика выпускаемой продукции.</w:t>
      </w: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5C02CB" w:rsidRDefault="005C02CB" w:rsidP="00A51234">
      <w:pPr>
        <w:tabs>
          <w:tab w:val="left" w:pos="1440"/>
        </w:tabs>
        <w:spacing w:before="0" w:after="0" w:line="360" w:lineRule="auto"/>
        <w:rPr>
          <w:snapToGrid w:val="0"/>
          <w:sz w:val="28"/>
          <w:szCs w:val="28"/>
        </w:rPr>
      </w:pPr>
    </w:p>
    <w:p w:rsidR="00F001DC" w:rsidRDefault="00F001DC" w:rsidP="00A51234">
      <w:pPr>
        <w:tabs>
          <w:tab w:val="left" w:pos="1440"/>
        </w:tabs>
        <w:spacing w:before="0" w:after="0" w:line="360" w:lineRule="auto"/>
        <w:rPr>
          <w:snapToGrid w:val="0"/>
          <w:sz w:val="28"/>
          <w:szCs w:val="28"/>
        </w:rPr>
      </w:pPr>
    </w:p>
    <w:p w:rsidR="00F001DC" w:rsidRPr="005C02CB" w:rsidRDefault="00F001DC" w:rsidP="00A51234">
      <w:pPr>
        <w:tabs>
          <w:tab w:val="left" w:pos="1440"/>
        </w:tabs>
        <w:spacing w:before="0" w:after="0" w:line="360" w:lineRule="auto"/>
        <w:rPr>
          <w:snapToGrid w:val="0"/>
          <w:sz w:val="28"/>
          <w:szCs w:val="28"/>
        </w:rPr>
      </w:pPr>
    </w:p>
    <w:p w:rsidR="00AF1C1E" w:rsidRPr="00755F9E" w:rsidRDefault="00C676DA" w:rsidP="00A51234">
      <w:pPr>
        <w:tabs>
          <w:tab w:val="left" w:pos="1440"/>
        </w:tabs>
        <w:spacing w:before="0" w:after="0" w:line="360" w:lineRule="auto"/>
        <w:rPr>
          <w:b/>
          <w:snapToGrid w:val="0"/>
          <w:sz w:val="28"/>
          <w:szCs w:val="28"/>
        </w:rPr>
      </w:pPr>
      <w:r w:rsidRPr="00755F9E">
        <w:rPr>
          <w:b/>
          <w:snapToGrid w:val="0"/>
          <w:sz w:val="28"/>
          <w:szCs w:val="28"/>
        </w:rPr>
        <w:t xml:space="preserve">1. </w:t>
      </w:r>
      <w:r w:rsidR="00A51234" w:rsidRPr="00755F9E">
        <w:rPr>
          <w:b/>
          <w:snapToGrid w:val="0"/>
          <w:sz w:val="28"/>
          <w:szCs w:val="28"/>
        </w:rPr>
        <w:t>Состояние качества</w:t>
      </w:r>
      <w:r w:rsidR="00820E06" w:rsidRPr="00755F9E">
        <w:rPr>
          <w:b/>
          <w:snapToGrid w:val="0"/>
          <w:sz w:val="28"/>
          <w:szCs w:val="28"/>
        </w:rPr>
        <w:t xml:space="preserve"> продукции</w:t>
      </w:r>
      <w:r w:rsidR="00A51234" w:rsidRPr="00755F9E">
        <w:rPr>
          <w:b/>
          <w:snapToGrid w:val="0"/>
          <w:sz w:val="28"/>
          <w:szCs w:val="28"/>
        </w:rPr>
        <w:t xml:space="preserve"> в России</w:t>
      </w:r>
    </w:p>
    <w:p w:rsidR="00AF1C1E" w:rsidRPr="00755F9E" w:rsidRDefault="00AF1C1E" w:rsidP="00A51234">
      <w:pPr>
        <w:tabs>
          <w:tab w:val="left" w:pos="1440"/>
        </w:tabs>
        <w:spacing w:before="0" w:after="0" w:line="360" w:lineRule="auto"/>
        <w:rPr>
          <w:sz w:val="28"/>
          <w:szCs w:val="28"/>
        </w:rPr>
      </w:pPr>
    </w:p>
    <w:p w:rsidR="00AF1C1E" w:rsidRPr="00755F9E" w:rsidRDefault="00AF1C1E" w:rsidP="00AF1C1E">
      <w:pPr>
        <w:pStyle w:val="3"/>
        <w:rPr>
          <w:rFonts w:ascii="Times New Roman" w:hAnsi="Times New Roman" w:cs="Times New Roman"/>
          <w:b w:val="0"/>
          <w:i/>
          <w:sz w:val="28"/>
          <w:szCs w:val="28"/>
        </w:rPr>
      </w:pPr>
      <w:r w:rsidRPr="00755F9E">
        <w:rPr>
          <w:rFonts w:ascii="Times New Roman" w:hAnsi="Times New Roman" w:cs="Times New Roman"/>
          <w:b w:val="0"/>
          <w:i/>
          <w:sz w:val="28"/>
          <w:szCs w:val="28"/>
        </w:rPr>
        <w:t xml:space="preserve">Качество продукции и ее безопасность </w:t>
      </w:r>
    </w:p>
    <w:p w:rsidR="00017D7A" w:rsidRPr="006A4B42" w:rsidRDefault="00017D7A" w:rsidP="00017D7A">
      <w:pPr>
        <w:rPr>
          <w:b/>
        </w:rPr>
      </w:pPr>
    </w:p>
    <w:p w:rsidR="00AF1C1E" w:rsidRPr="00017D7A" w:rsidRDefault="00AF1C1E" w:rsidP="00755F9E">
      <w:pPr>
        <w:pStyle w:val="a4"/>
        <w:spacing w:line="360" w:lineRule="auto"/>
        <w:jc w:val="both"/>
        <w:rPr>
          <w:sz w:val="28"/>
          <w:szCs w:val="28"/>
        </w:rPr>
      </w:pPr>
      <w:r w:rsidRPr="00017D7A">
        <w:rPr>
          <w:sz w:val="28"/>
          <w:szCs w:val="28"/>
        </w:rPr>
        <w:t xml:space="preserve">   Безопасность продукции (для человека, имущества, окружающей среды) является составляющей ее качества. Степень безопасности продукции, соответствующая уровню социально-экономического развития страны, регулируется и гарантируется государством, использующим для этой цели экономические и административные меры воздействия. </w:t>
      </w:r>
    </w:p>
    <w:p w:rsidR="00AF1C1E" w:rsidRPr="00017D7A" w:rsidRDefault="00AF1C1E" w:rsidP="00755F9E">
      <w:pPr>
        <w:tabs>
          <w:tab w:val="left" w:pos="1440"/>
        </w:tabs>
        <w:spacing w:before="0" w:after="0" w:line="360" w:lineRule="auto"/>
        <w:jc w:val="both"/>
        <w:rPr>
          <w:sz w:val="28"/>
          <w:szCs w:val="28"/>
        </w:rPr>
      </w:pPr>
    </w:p>
    <w:p w:rsidR="00820E06" w:rsidRPr="00755F9E" w:rsidRDefault="00820E06" w:rsidP="00820E06">
      <w:pPr>
        <w:pStyle w:val="3"/>
        <w:spacing w:line="360" w:lineRule="auto"/>
        <w:rPr>
          <w:rFonts w:ascii="Times New Roman" w:hAnsi="Times New Roman" w:cs="Times New Roman"/>
          <w:b w:val="0"/>
          <w:i/>
          <w:sz w:val="28"/>
          <w:szCs w:val="28"/>
        </w:rPr>
      </w:pPr>
      <w:r w:rsidRPr="00755F9E">
        <w:rPr>
          <w:rFonts w:ascii="Times New Roman" w:hAnsi="Times New Roman" w:cs="Times New Roman"/>
          <w:b w:val="0"/>
          <w:i/>
          <w:sz w:val="28"/>
          <w:szCs w:val="28"/>
        </w:rPr>
        <w:t>Качество и конкурентоспособность продукции</w:t>
      </w:r>
    </w:p>
    <w:p w:rsidR="00820E06" w:rsidRPr="00820E06" w:rsidRDefault="00820E06" w:rsidP="00755F9E">
      <w:pPr>
        <w:pStyle w:val="a4"/>
        <w:spacing w:line="360" w:lineRule="auto"/>
        <w:jc w:val="both"/>
        <w:rPr>
          <w:sz w:val="28"/>
          <w:szCs w:val="28"/>
        </w:rPr>
      </w:pPr>
      <w:r w:rsidRPr="00820E06">
        <w:rPr>
          <w:sz w:val="28"/>
          <w:szCs w:val="28"/>
        </w:rPr>
        <w:t xml:space="preserve">     Конкурентоспособность является интегральной характеристикой продукции, обусловливающей возможность ее сбыта. На конкурентоспособность продукции оказывают влияние ее </w:t>
      </w:r>
      <w:hyperlink r:id="rId7" w:history="1">
        <w:r w:rsidRPr="00820E06">
          <w:rPr>
            <w:rStyle w:val="a8"/>
            <w:bCs/>
            <w:color w:val="auto"/>
            <w:sz w:val="28"/>
            <w:szCs w:val="28"/>
            <w:u w:val="none"/>
          </w:rPr>
          <w:t>Качество</w:t>
        </w:r>
      </w:hyperlink>
      <w:r w:rsidRPr="00820E06">
        <w:rPr>
          <w:sz w:val="28"/>
          <w:szCs w:val="28"/>
        </w:rPr>
        <w:t xml:space="preserve">, цена, стоимость эксплуатации, удобство технического обслуживания, имидж изготовителя, его способность соблюдать договорные сроки поставки и иные факторы. </w:t>
      </w:r>
      <w:r w:rsidRPr="00820E06">
        <w:rPr>
          <w:sz w:val="28"/>
          <w:szCs w:val="28"/>
        </w:rPr>
        <w:br/>
        <w:t xml:space="preserve">     Приоритетность факторов конкурентоспособности зависит от уровня социально-экономического развития общества, характеристик рынков, на которых реализуется продукция, особенностей конкретных потребителей. </w:t>
      </w:r>
      <w:r w:rsidRPr="00820E06">
        <w:rPr>
          <w:sz w:val="28"/>
          <w:szCs w:val="28"/>
        </w:rPr>
        <w:br/>
        <w:t xml:space="preserve">     Как свидетельствуют результаты исследований международных экономических институтов, для глобального рынка, интеграция в который является одной из главных задач развития отечественной экономики, в ХХI веке приоритетным фактором в конкурентоспособности продукции будет оставаться </w:t>
      </w:r>
      <w:r w:rsidRPr="00820E06">
        <w:rPr>
          <w:b/>
          <w:bCs/>
          <w:sz w:val="28"/>
          <w:szCs w:val="28"/>
        </w:rPr>
        <w:t>Качество</w:t>
      </w:r>
      <w:r w:rsidRPr="00820E06">
        <w:rPr>
          <w:sz w:val="28"/>
          <w:szCs w:val="28"/>
        </w:rPr>
        <w:t xml:space="preserve">. </w:t>
      </w:r>
    </w:p>
    <w:p w:rsidR="00820E06" w:rsidRPr="00755F9E" w:rsidRDefault="006A4B42" w:rsidP="00820E06">
      <w:pPr>
        <w:pStyle w:val="3"/>
        <w:spacing w:line="360" w:lineRule="auto"/>
        <w:rPr>
          <w:rFonts w:ascii="Times New Roman" w:hAnsi="Times New Roman" w:cs="Times New Roman"/>
          <w:b w:val="0"/>
          <w:i/>
          <w:sz w:val="28"/>
          <w:szCs w:val="28"/>
        </w:rPr>
      </w:pPr>
      <w:r w:rsidRPr="00755F9E">
        <w:rPr>
          <w:rFonts w:ascii="Times New Roman" w:hAnsi="Times New Roman" w:cs="Times New Roman"/>
          <w:i/>
          <w:sz w:val="28"/>
          <w:szCs w:val="28"/>
        </w:rPr>
        <w:t>     </w:t>
      </w:r>
      <w:r w:rsidR="00820E06" w:rsidRPr="00755F9E">
        <w:rPr>
          <w:rFonts w:ascii="Times New Roman" w:hAnsi="Times New Roman" w:cs="Times New Roman"/>
          <w:i/>
          <w:sz w:val="28"/>
          <w:szCs w:val="28"/>
        </w:rPr>
        <w:t xml:space="preserve"> </w:t>
      </w:r>
      <w:r w:rsidR="00820E06" w:rsidRPr="00755F9E">
        <w:rPr>
          <w:rFonts w:ascii="Times New Roman" w:hAnsi="Times New Roman" w:cs="Times New Roman"/>
          <w:b w:val="0"/>
          <w:i/>
          <w:sz w:val="28"/>
          <w:szCs w:val="28"/>
        </w:rPr>
        <w:t>Качество продукции и спрос</w:t>
      </w:r>
    </w:p>
    <w:p w:rsidR="00755F9E" w:rsidRDefault="00820E06" w:rsidP="00755F9E">
      <w:pPr>
        <w:pStyle w:val="a4"/>
        <w:spacing w:line="360" w:lineRule="auto"/>
        <w:jc w:val="both"/>
      </w:pPr>
      <w:r w:rsidRPr="00755F9E">
        <w:rPr>
          <w:sz w:val="28"/>
          <w:szCs w:val="28"/>
        </w:rPr>
        <w:t xml:space="preserve">     Продукция одного назначения может пользоваться спросом при разных уровнях качества, что связано со степенью платежеспособности ее потребителей. На современном этапе социально-экономического развития страны население делится по этому показателю на три группы: наибольшая - с низкой платежеспособностью, потребляющая в основном дешевую продукцию, как правило, низкого качества; немногочисленная прослойка покупателей среднего класса, потребляющих преимущественно среднюю по цене и уровню качества продукцию; небольшая группа очень богатых людей, имеющих возможность приобретать дорогую продукцию высшего качества. </w:t>
      </w:r>
      <w:r w:rsidRPr="00755F9E">
        <w:rPr>
          <w:sz w:val="28"/>
          <w:szCs w:val="28"/>
        </w:rPr>
        <w:br/>
        <w:t xml:space="preserve">     Результатом наблюдающегося оживления в экономике страны становится увеличение платежеспособности населения, а следовательно, и спроса </w:t>
      </w:r>
      <w:r w:rsidR="00755F9E" w:rsidRPr="00755F9E">
        <w:rPr>
          <w:sz w:val="28"/>
          <w:szCs w:val="28"/>
        </w:rPr>
        <w:t xml:space="preserve">на более качественную </w:t>
      </w:r>
      <w:r w:rsidR="00755F9E">
        <w:t>продукцию</w:t>
      </w:r>
    </w:p>
    <w:p w:rsidR="00755F9E" w:rsidRDefault="00755F9E" w:rsidP="00755F9E">
      <w:pPr>
        <w:pStyle w:val="a4"/>
        <w:spacing w:line="360" w:lineRule="auto"/>
      </w:pPr>
    </w:p>
    <w:p w:rsidR="00234BCF" w:rsidRPr="00755F9E" w:rsidRDefault="00C676DA" w:rsidP="00755F9E">
      <w:pPr>
        <w:pStyle w:val="a4"/>
        <w:spacing w:line="360" w:lineRule="auto"/>
        <w:rPr>
          <w:b/>
          <w:sz w:val="28"/>
          <w:szCs w:val="28"/>
        </w:rPr>
      </w:pPr>
      <w:r w:rsidRPr="00755F9E">
        <w:rPr>
          <w:b/>
          <w:sz w:val="28"/>
          <w:szCs w:val="28"/>
        </w:rPr>
        <w:t>2.</w:t>
      </w:r>
      <w:r w:rsidRPr="00755F9E">
        <w:rPr>
          <w:b/>
          <w:snapToGrid w:val="0"/>
          <w:sz w:val="28"/>
          <w:szCs w:val="28"/>
        </w:rPr>
        <w:t>Характеристика предприятия</w:t>
      </w:r>
      <w:r w:rsidR="00755F9E" w:rsidRPr="00755F9E">
        <w:rPr>
          <w:b/>
          <w:snapToGrid w:val="0"/>
          <w:sz w:val="28"/>
          <w:szCs w:val="28"/>
        </w:rPr>
        <w:t xml:space="preserve"> ООО «Новгородский бекон» </w:t>
      </w:r>
      <w:r w:rsidRPr="00755F9E">
        <w:rPr>
          <w:b/>
          <w:snapToGrid w:val="0"/>
          <w:sz w:val="28"/>
          <w:szCs w:val="28"/>
        </w:rPr>
        <w:t>.</w:t>
      </w:r>
    </w:p>
    <w:p w:rsidR="00234BCF" w:rsidRPr="00755F9E" w:rsidRDefault="00234BCF" w:rsidP="005527BE">
      <w:pPr>
        <w:spacing w:before="0" w:after="0" w:line="360" w:lineRule="auto"/>
        <w:ind w:firstLine="709"/>
        <w:jc w:val="both"/>
        <w:rPr>
          <w:snapToGrid w:val="0"/>
          <w:sz w:val="28"/>
          <w:szCs w:val="28"/>
        </w:rPr>
      </w:pPr>
    </w:p>
    <w:p w:rsidR="00EB7AE2" w:rsidRPr="005527BE" w:rsidRDefault="00BD6A1C" w:rsidP="005527BE">
      <w:pPr>
        <w:spacing w:before="0" w:after="0" w:line="360" w:lineRule="auto"/>
        <w:ind w:firstLine="709"/>
        <w:jc w:val="both"/>
        <w:rPr>
          <w:snapToGrid w:val="0"/>
          <w:sz w:val="28"/>
          <w:szCs w:val="28"/>
        </w:rPr>
      </w:pPr>
      <w:r w:rsidRPr="005527BE">
        <w:rPr>
          <w:snapToGrid w:val="0"/>
          <w:sz w:val="28"/>
          <w:szCs w:val="28"/>
        </w:rPr>
        <w:t>Общество с ограниченной ответственностью «Новгородский бекон»</w:t>
      </w:r>
    </w:p>
    <w:p w:rsidR="00BD6A1C" w:rsidRPr="005527BE" w:rsidRDefault="00BD6A1C" w:rsidP="005527BE">
      <w:pPr>
        <w:spacing w:before="0" w:after="0" w:line="360" w:lineRule="auto"/>
        <w:ind w:firstLine="709"/>
        <w:jc w:val="both"/>
        <w:rPr>
          <w:snapToGrid w:val="0"/>
          <w:sz w:val="28"/>
          <w:szCs w:val="28"/>
        </w:rPr>
      </w:pPr>
      <w:r w:rsidRPr="005527BE">
        <w:rPr>
          <w:snapToGrid w:val="0"/>
          <w:sz w:val="28"/>
          <w:szCs w:val="28"/>
        </w:rPr>
        <w:t>Находится в Новгородском районе д. Чечулино дом 5.</w:t>
      </w:r>
    </w:p>
    <w:p w:rsidR="00284F3B" w:rsidRPr="005527BE" w:rsidRDefault="00BD6A1C" w:rsidP="005527BE">
      <w:pPr>
        <w:spacing w:before="0" w:after="0" w:line="360" w:lineRule="auto"/>
        <w:ind w:firstLine="709"/>
        <w:jc w:val="both"/>
        <w:rPr>
          <w:sz w:val="28"/>
          <w:szCs w:val="28"/>
        </w:rPr>
      </w:pPr>
      <w:r w:rsidRPr="005527BE">
        <w:rPr>
          <w:sz w:val="28"/>
          <w:szCs w:val="28"/>
        </w:rPr>
        <w:t>Новгородский бекон основан в 1998 году.</w:t>
      </w:r>
      <w:r w:rsidR="00284F3B" w:rsidRPr="005527BE">
        <w:rPr>
          <w:sz w:val="28"/>
          <w:szCs w:val="28"/>
        </w:rPr>
        <w:t xml:space="preserve"> В то время перед промышленностью и народным хозяйством  ставилась задача динамического и пропорционального развития, роста производительности труда. Особенно актуальны эти проблемы в сельскохозяйственном производстве, бурное развитие которого связано было с резким улучшением производства, расширением номенклатуры и сокращением сроков освоения новой техники.</w:t>
      </w:r>
    </w:p>
    <w:p w:rsidR="00BD6A1C" w:rsidRPr="005527BE" w:rsidRDefault="00BD6A1C" w:rsidP="005527BE">
      <w:pPr>
        <w:spacing w:before="0" w:after="0" w:line="360" w:lineRule="auto"/>
        <w:ind w:firstLine="709"/>
        <w:jc w:val="both"/>
        <w:rPr>
          <w:sz w:val="28"/>
          <w:szCs w:val="28"/>
        </w:rPr>
      </w:pPr>
      <w:r w:rsidRPr="005527BE">
        <w:rPr>
          <w:b/>
          <w:bCs/>
          <w:sz w:val="28"/>
          <w:szCs w:val="28"/>
        </w:rPr>
        <w:t xml:space="preserve"> Открытое акционерное общество "Новгородский бекон" -</w:t>
      </w:r>
      <w:r w:rsidRPr="005527BE">
        <w:rPr>
          <w:sz w:val="28"/>
          <w:szCs w:val="28"/>
        </w:rPr>
        <w:t xml:space="preserve"> первый и единственный в области животноводческий комплекс, осуществляющий полный цикл производства свинины и говядины - селекцию, репродукцию, доращивание, откорм.  В ГК «Адепт» входит с декабря 2000 года. </w:t>
      </w:r>
    </w:p>
    <w:p w:rsidR="00ED29BD" w:rsidRPr="005527BE" w:rsidRDefault="00EB7AE2" w:rsidP="00755F9E">
      <w:pPr>
        <w:spacing w:before="0" w:after="0" w:line="360" w:lineRule="auto"/>
        <w:ind w:firstLine="709"/>
        <w:rPr>
          <w:sz w:val="28"/>
          <w:szCs w:val="28"/>
        </w:rPr>
      </w:pPr>
      <w:r w:rsidRPr="005527BE">
        <w:rPr>
          <w:sz w:val="28"/>
          <w:szCs w:val="28"/>
        </w:rPr>
        <w:t>Возникла необходим</w:t>
      </w:r>
      <w:r w:rsidR="00BD6A1C" w:rsidRPr="005527BE">
        <w:rPr>
          <w:sz w:val="28"/>
          <w:szCs w:val="28"/>
        </w:rPr>
        <w:t>ость создания крупной племенной фермы</w:t>
      </w:r>
      <w:r w:rsidR="00ED29BD" w:rsidRPr="005527BE">
        <w:rPr>
          <w:sz w:val="28"/>
          <w:szCs w:val="28"/>
        </w:rPr>
        <w:t xml:space="preserve"> в 2006 году</w:t>
      </w:r>
      <w:r w:rsidR="004D37A4" w:rsidRPr="005527BE">
        <w:rPr>
          <w:sz w:val="28"/>
          <w:szCs w:val="28"/>
        </w:rPr>
        <w:t xml:space="preserve"> на восемь тысяч голов</w:t>
      </w:r>
      <w:r w:rsidR="00ED29BD" w:rsidRPr="005527BE">
        <w:rPr>
          <w:sz w:val="28"/>
          <w:szCs w:val="28"/>
        </w:rPr>
        <w:t xml:space="preserve"> свиней: Породы свиней разводимые на племенном репродукторе- это  </w:t>
      </w:r>
      <w:r w:rsidR="00ED29BD" w:rsidRPr="005527BE">
        <w:rPr>
          <w:b/>
          <w:bCs/>
          <w:sz w:val="28"/>
          <w:szCs w:val="28"/>
        </w:rPr>
        <w:t xml:space="preserve"> ЙОРКШИР</w:t>
      </w:r>
      <w:r w:rsidR="00ED29BD" w:rsidRPr="005527BE">
        <w:rPr>
          <w:sz w:val="28"/>
          <w:szCs w:val="28"/>
        </w:rPr>
        <w:br/>
        <w:t>многоплодие — 11,5 - 12,2 гол.</w:t>
      </w:r>
      <w:r w:rsidR="00ED29BD" w:rsidRPr="005527BE">
        <w:rPr>
          <w:sz w:val="28"/>
          <w:szCs w:val="28"/>
        </w:rPr>
        <w:br/>
        <w:t>ССП прижизненно — 620 - 635 гр.</w:t>
      </w:r>
      <w:r w:rsidR="00ED29BD" w:rsidRPr="005527BE">
        <w:rPr>
          <w:sz w:val="28"/>
          <w:szCs w:val="28"/>
        </w:rPr>
        <w:br/>
        <w:t xml:space="preserve">Возраст достижения </w:t>
      </w:r>
      <w:smartTag w:uri="urn:schemas-microsoft-com:office:smarttags" w:element="metricconverter">
        <w:smartTagPr>
          <w:attr w:name="ProductID" w:val="100 кг"/>
        </w:smartTagPr>
        <w:r w:rsidR="00ED29BD" w:rsidRPr="005527BE">
          <w:rPr>
            <w:sz w:val="28"/>
            <w:szCs w:val="28"/>
          </w:rPr>
          <w:t>100 кг</w:t>
        </w:r>
      </w:smartTag>
      <w:r w:rsidR="00ED29BD" w:rsidRPr="005527BE">
        <w:rPr>
          <w:sz w:val="28"/>
          <w:szCs w:val="28"/>
        </w:rPr>
        <w:t xml:space="preserve"> - 167 дней.</w:t>
      </w:r>
      <w:r w:rsidR="00ED29BD" w:rsidRPr="005527BE">
        <w:rPr>
          <w:sz w:val="28"/>
          <w:szCs w:val="28"/>
        </w:rPr>
        <w:br/>
        <w:t xml:space="preserve">Толщина шпика, при живом весе </w:t>
      </w:r>
      <w:smartTag w:uri="urn:schemas-microsoft-com:office:smarttags" w:element="metricconverter">
        <w:smartTagPr>
          <w:attr w:name="ProductID" w:val="100 кг"/>
        </w:smartTagPr>
        <w:r w:rsidR="00ED29BD" w:rsidRPr="005527BE">
          <w:rPr>
            <w:sz w:val="28"/>
            <w:szCs w:val="28"/>
          </w:rPr>
          <w:t>100 кг</w:t>
        </w:r>
      </w:smartTag>
      <w:r w:rsidR="00ED29BD" w:rsidRPr="005527BE">
        <w:rPr>
          <w:sz w:val="28"/>
          <w:szCs w:val="28"/>
        </w:rPr>
        <w:t xml:space="preserve"> — 1,4 - </w:t>
      </w:r>
      <w:smartTag w:uri="urn:schemas-microsoft-com:office:smarttags" w:element="metricconverter">
        <w:smartTagPr>
          <w:attr w:name="ProductID" w:val="1,8 см"/>
        </w:smartTagPr>
        <w:r w:rsidR="00ED29BD" w:rsidRPr="005527BE">
          <w:rPr>
            <w:sz w:val="28"/>
            <w:szCs w:val="28"/>
          </w:rPr>
          <w:t>1,8 см</w:t>
        </w:r>
      </w:smartTag>
      <w:r w:rsidR="00ED29BD" w:rsidRPr="005527BE">
        <w:rPr>
          <w:sz w:val="28"/>
          <w:szCs w:val="28"/>
        </w:rPr>
        <w:t>.</w:t>
      </w:r>
      <w:r w:rsidR="00ED29BD" w:rsidRPr="005527BE">
        <w:rPr>
          <w:sz w:val="28"/>
          <w:szCs w:val="28"/>
        </w:rPr>
        <w:br/>
      </w:r>
      <w:r w:rsidR="00ED29BD" w:rsidRPr="005527BE">
        <w:rPr>
          <w:sz w:val="28"/>
          <w:szCs w:val="28"/>
        </w:rPr>
        <w:br/>
      </w:r>
      <w:r w:rsidR="00ED29BD" w:rsidRPr="005527BE">
        <w:rPr>
          <w:b/>
          <w:bCs/>
          <w:sz w:val="28"/>
          <w:szCs w:val="28"/>
        </w:rPr>
        <w:t>ЛАНДРАС</w:t>
      </w:r>
      <w:r w:rsidR="00ED29BD" w:rsidRPr="005527BE">
        <w:rPr>
          <w:sz w:val="28"/>
          <w:szCs w:val="28"/>
        </w:rPr>
        <w:br/>
        <w:t>многоплодие — 10,8 - 11,6 гол.</w:t>
      </w:r>
      <w:r w:rsidR="00ED29BD" w:rsidRPr="005527BE">
        <w:rPr>
          <w:sz w:val="28"/>
          <w:szCs w:val="28"/>
        </w:rPr>
        <w:br/>
        <w:t>ССП прижизненно — 630 - 645 гр.</w:t>
      </w:r>
      <w:r w:rsidR="00ED29BD" w:rsidRPr="005527BE">
        <w:rPr>
          <w:sz w:val="28"/>
          <w:szCs w:val="28"/>
        </w:rPr>
        <w:br/>
        <w:t xml:space="preserve">Возраст достижения </w:t>
      </w:r>
      <w:smartTag w:uri="urn:schemas-microsoft-com:office:smarttags" w:element="metricconverter">
        <w:smartTagPr>
          <w:attr w:name="ProductID" w:val="100 кг"/>
        </w:smartTagPr>
        <w:r w:rsidR="00ED29BD" w:rsidRPr="005527BE">
          <w:rPr>
            <w:sz w:val="28"/>
            <w:szCs w:val="28"/>
          </w:rPr>
          <w:t>100 кг</w:t>
        </w:r>
      </w:smartTag>
      <w:r w:rsidR="00ED29BD" w:rsidRPr="005527BE">
        <w:rPr>
          <w:sz w:val="28"/>
          <w:szCs w:val="28"/>
        </w:rPr>
        <w:t xml:space="preserve"> - 159 дней.</w:t>
      </w:r>
      <w:r w:rsidR="00ED29BD" w:rsidRPr="005527BE">
        <w:rPr>
          <w:sz w:val="28"/>
          <w:szCs w:val="28"/>
        </w:rPr>
        <w:br/>
        <w:t xml:space="preserve">Толщина шпика, при живом весе </w:t>
      </w:r>
      <w:smartTag w:uri="urn:schemas-microsoft-com:office:smarttags" w:element="metricconverter">
        <w:smartTagPr>
          <w:attr w:name="ProductID" w:val="100 кг"/>
        </w:smartTagPr>
        <w:r w:rsidR="00ED29BD" w:rsidRPr="005527BE">
          <w:rPr>
            <w:sz w:val="28"/>
            <w:szCs w:val="28"/>
          </w:rPr>
          <w:t>100 кг</w:t>
        </w:r>
      </w:smartTag>
      <w:r w:rsidR="00ED29BD" w:rsidRPr="005527BE">
        <w:rPr>
          <w:sz w:val="28"/>
          <w:szCs w:val="28"/>
        </w:rPr>
        <w:t xml:space="preserve"> — 1,5 - </w:t>
      </w:r>
      <w:smartTag w:uri="urn:schemas-microsoft-com:office:smarttags" w:element="metricconverter">
        <w:smartTagPr>
          <w:attr w:name="ProductID" w:val="1,7 см"/>
        </w:smartTagPr>
        <w:r w:rsidR="00ED29BD" w:rsidRPr="005527BE">
          <w:rPr>
            <w:sz w:val="28"/>
            <w:szCs w:val="28"/>
          </w:rPr>
          <w:t>1,7 см</w:t>
        </w:r>
      </w:smartTag>
      <w:r w:rsidR="00ED29BD" w:rsidRPr="005527BE">
        <w:rPr>
          <w:sz w:val="28"/>
          <w:szCs w:val="28"/>
        </w:rPr>
        <w:t>.</w:t>
      </w:r>
      <w:r w:rsidR="00ED29BD" w:rsidRPr="005527BE">
        <w:rPr>
          <w:sz w:val="28"/>
          <w:szCs w:val="28"/>
        </w:rPr>
        <w:br/>
      </w:r>
      <w:r w:rsidR="00ED29BD" w:rsidRPr="005527BE">
        <w:rPr>
          <w:sz w:val="28"/>
          <w:szCs w:val="28"/>
        </w:rPr>
        <w:br/>
      </w:r>
      <w:r w:rsidR="00ED29BD" w:rsidRPr="005527BE">
        <w:rPr>
          <w:b/>
          <w:bCs/>
          <w:sz w:val="28"/>
          <w:szCs w:val="28"/>
        </w:rPr>
        <w:t>ДЮРОК</w:t>
      </w:r>
      <w:r w:rsidR="00ED29BD" w:rsidRPr="005527BE">
        <w:rPr>
          <w:sz w:val="28"/>
          <w:szCs w:val="28"/>
        </w:rPr>
        <w:br/>
        <w:t>многоплодие — 9,8 - 10,1 гол.</w:t>
      </w:r>
      <w:r w:rsidR="00ED29BD" w:rsidRPr="005527BE">
        <w:rPr>
          <w:sz w:val="28"/>
          <w:szCs w:val="28"/>
        </w:rPr>
        <w:br/>
        <w:t>ССП прижизненно — 650 - 665 гр.</w:t>
      </w:r>
      <w:r w:rsidR="00ED29BD" w:rsidRPr="005527BE">
        <w:rPr>
          <w:sz w:val="28"/>
          <w:szCs w:val="28"/>
        </w:rPr>
        <w:br/>
        <w:t xml:space="preserve">Возраст достижения </w:t>
      </w:r>
      <w:smartTag w:uri="urn:schemas-microsoft-com:office:smarttags" w:element="metricconverter">
        <w:smartTagPr>
          <w:attr w:name="ProductID" w:val="100 кг"/>
        </w:smartTagPr>
        <w:r w:rsidR="00ED29BD" w:rsidRPr="005527BE">
          <w:rPr>
            <w:sz w:val="28"/>
            <w:szCs w:val="28"/>
          </w:rPr>
          <w:t>100 кг</w:t>
        </w:r>
      </w:smartTag>
      <w:r w:rsidR="00ED29BD" w:rsidRPr="005527BE">
        <w:rPr>
          <w:sz w:val="28"/>
          <w:szCs w:val="28"/>
        </w:rPr>
        <w:t xml:space="preserve"> - 154 дней.</w:t>
      </w:r>
      <w:r w:rsidR="00ED29BD" w:rsidRPr="005527BE">
        <w:rPr>
          <w:sz w:val="28"/>
          <w:szCs w:val="28"/>
        </w:rPr>
        <w:br/>
        <w:t xml:space="preserve">Толщина шпика, при живом весе </w:t>
      </w:r>
      <w:smartTag w:uri="urn:schemas-microsoft-com:office:smarttags" w:element="metricconverter">
        <w:smartTagPr>
          <w:attr w:name="ProductID" w:val="100 кг"/>
        </w:smartTagPr>
        <w:r w:rsidR="00ED29BD" w:rsidRPr="005527BE">
          <w:rPr>
            <w:sz w:val="28"/>
            <w:szCs w:val="28"/>
          </w:rPr>
          <w:t>100 кг</w:t>
        </w:r>
      </w:smartTag>
      <w:r w:rsidR="00ED29BD" w:rsidRPr="005527BE">
        <w:rPr>
          <w:sz w:val="28"/>
          <w:szCs w:val="28"/>
        </w:rPr>
        <w:t xml:space="preserve"> — 1,4 - </w:t>
      </w:r>
      <w:smartTag w:uri="urn:schemas-microsoft-com:office:smarttags" w:element="metricconverter">
        <w:smartTagPr>
          <w:attr w:name="ProductID" w:val="1,8 см"/>
        </w:smartTagPr>
        <w:r w:rsidR="00ED29BD" w:rsidRPr="005527BE">
          <w:rPr>
            <w:sz w:val="28"/>
            <w:szCs w:val="28"/>
          </w:rPr>
          <w:t>1,8 см</w:t>
        </w:r>
      </w:smartTag>
      <w:r w:rsidR="00ED29BD" w:rsidRPr="005527BE">
        <w:rPr>
          <w:sz w:val="28"/>
          <w:szCs w:val="28"/>
        </w:rPr>
        <w:t>.</w:t>
      </w:r>
      <w:r w:rsidR="001358A9" w:rsidRPr="005527BE">
        <w:rPr>
          <w:sz w:val="28"/>
          <w:szCs w:val="28"/>
        </w:rPr>
        <w:t xml:space="preserve"> </w:t>
      </w:r>
      <w:r w:rsidR="001358A9" w:rsidRPr="005527BE">
        <w:rPr>
          <w:sz w:val="28"/>
          <w:szCs w:val="28"/>
        </w:rPr>
        <w:br/>
        <w:t>  Племенной репродуктор позволяет выращивать 9000 молодняка свиней в год. Из них для саморемонта 2400 голов свинок, для реализации 2000, на откорм 4600 боровков в год.</w:t>
      </w:r>
    </w:p>
    <w:p w:rsidR="00BD6A1C" w:rsidRPr="005527BE" w:rsidRDefault="00ED29BD" w:rsidP="005527BE">
      <w:pPr>
        <w:spacing w:before="0" w:after="0" w:line="360" w:lineRule="auto"/>
        <w:ind w:firstLine="709"/>
        <w:rPr>
          <w:sz w:val="28"/>
          <w:szCs w:val="28"/>
        </w:rPr>
      </w:pPr>
      <w:r w:rsidRPr="005527BE">
        <w:rPr>
          <w:sz w:val="28"/>
          <w:szCs w:val="28"/>
        </w:rPr>
        <w:t xml:space="preserve">Корвниик </w:t>
      </w:r>
      <w:r w:rsidR="004D37A4" w:rsidRPr="005527BE">
        <w:rPr>
          <w:sz w:val="28"/>
          <w:szCs w:val="28"/>
        </w:rPr>
        <w:t xml:space="preserve"> для лимузинов в деревне Осия</w:t>
      </w:r>
    </w:p>
    <w:p w:rsidR="00A52DD6" w:rsidRPr="005527BE" w:rsidRDefault="003C1C21" w:rsidP="005527BE">
      <w:pPr>
        <w:spacing w:before="0" w:after="0" w:line="360" w:lineRule="auto"/>
        <w:ind w:firstLine="709"/>
        <w:jc w:val="both"/>
        <w:rPr>
          <w:sz w:val="28"/>
          <w:szCs w:val="28"/>
        </w:rPr>
      </w:pPr>
      <w:r w:rsidRPr="005527BE">
        <w:rPr>
          <w:sz w:val="28"/>
          <w:szCs w:val="28"/>
        </w:rPr>
        <w:t xml:space="preserve"> Н</w:t>
      </w:r>
      <w:r w:rsidR="00A52DD6" w:rsidRPr="005527BE">
        <w:rPr>
          <w:sz w:val="28"/>
          <w:szCs w:val="28"/>
        </w:rPr>
        <w:t>а территории предприятия находится</w:t>
      </w:r>
      <w:r w:rsidRPr="005527BE">
        <w:rPr>
          <w:sz w:val="28"/>
          <w:szCs w:val="28"/>
        </w:rPr>
        <w:t xml:space="preserve"> небольшой молочный завод на нем изготавливают на заказ пастеризованное молоко в пакетах 0,5литра, масло, сметана, так же молоко для садиков и школ развозят в молоковозах, у</w:t>
      </w:r>
      <w:r w:rsidR="00A52DD6" w:rsidRPr="005527BE">
        <w:rPr>
          <w:sz w:val="28"/>
          <w:szCs w:val="28"/>
        </w:rPr>
        <w:t>бойный цех на котором обрабатывают</w:t>
      </w:r>
      <w:r w:rsidR="00BA1A6D" w:rsidRPr="005527BE">
        <w:rPr>
          <w:sz w:val="28"/>
          <w:szCs w:val="28"/>
        </w:rPr>
        <w:t xml:space="preserve"> и разделывают</w:t>
      </w:r>
      <w:r w:rsidR="00A52DD6" w:rsidRPr="005527BE">
        <w:rPr>
          <w:sz w:val="28"/>
          <w:szCs w:val="28"/>
        </w:rPr>
        <w:t xml:space="preserve"> свинину и говядину и отбирают пробы для исследования в лаборатори</w:t>
      </w:r>
      <w:r w:rsidR="001358A9" w:rsidRPr="005527BE">
        <w:rPr>
          <w:sz w:val="28"/>
          <w:szCs w:val="28"/>
        </w:rPr>
        <w:t>и,</w:t>
      </w:r>
      <w:r w:rsidR="00493106" w:rsidRPr="005527BE">
        <w:rPr>
          <w:sz w:val="28"/>
          <w:szCs w:val="28"/>
        </w:rPr>
        <w:t xml:space="preserve"> лапс для уничтожения мертвых животных, </w:t>
      </w:r>
      <w:r w:rsidR="001358A9" w:rsidRPr="005527BE">
        <w:rPr>
          <w:sz w:val="28"/>
          <w:szCs w:val="28"/>
        </w:rPr>
        <w:t>так же развитие животноводства невозможно без организации полноценного сбалансированного питания животных.  Собственный комбикормовый завод производит экологически чистые корма - 100 тонн в сутки. Комплекс имеет 2,5 тыс. га сельскохозяйственных пахотных земель. В 2008 году было приобретено 14 тыс. га пахотных мелиорированных земель в Новгородском, Шимском, Солецком, Волотовском, Старорусском районах. Это позволит полностью обеспечить собственный комбикормовый завод фуражным зерном. Все стадии производства кормов - от входного контроля сырья до готовой продукции - подлежат контролю и провер</w:t>
      </w:r>
      <w:r w:rsidR="004272A4" w:rsidRPr="005527BE">
        <w:rPr>
          <w:bCs/>
          <w:sz w:val="28"/>
          <w:szCs w:val="28"/>
        </w:rPr>
        <w:t>ке в</w:t>
      </w:r>
      <w:r w:rsidR="004272A4" w:rsidRPr="005527BE">
        <w:rPr>
          <w:b/>
          <w:bCs/>
          <w:sz w:val="28"/>
          <w:szCs w:val="28"/>
        </w:rPr>
        <w:t xml:space="preserve"> </w:t>
      </w:r>
      <w:r w:rsidR="004272A4" w:rsidRPr="005527BE">
        <w:rPr>
          <w:bCs/>
          <w:sz w:val="28"/>
          <w:szCs w:val="28"/>
        </w:rPr>
        <w:t>химической и бактериальной лаборатории</w:t>
      </w:r>
    </w:p>
    <w:p w:rsidR="001358A9" w:rsidRPr="005527BE" w:rsidRDefault="001358A9" w:rsidP="005527BE">
      <w:pPr>
        <w:pStyle w:val="a4"/>
        <w:spacing w:line="360" w:lineRule="auto"/>
        <w:rPr>
          <w:sz w:val="28"/>
          <w:szCs w:val="28"/>
        </w:rPr>
      </w:pPr>
      <w:r w:rsidRPr="005527BE">
        <w:rPr>
          <w:sz w:val="28"/>
          <w:szCs w:val="28"/>
        </w:rPr>
        <w:t>За  последние 5 лет работы поголовье свиней на комплексе возросло с 12,9 тысяч голов до 45 тысяч голов. Производство свинины с 885 тонн в 2000 до 6650 тонн в 2005 году.  В 2008г. произведено 7,5 тыс. тонн мяса.</w:t>
      </w:r>
    </w:p>
    <w:p w:rsidR="00A52DD6" w:rsidRPr="005527BE" w:rsidRDefault="00A52DD6" w:rsidP="005527BE">
      <w:pPr>
        <w:spacing w:before="0" w:after="0" w:line="360" w:lineRule="auto"/>
        <w:jc w:val="both"/>
        <w:rPr>
          <w:sz w:val="28"/>
          <w:szCs w:val="28"/>
        </w:rPr>
      </w:pPr>
    </w:p>
    <w:p w:rsidR="00EB7AE2" w:rsidRPr="005527BE" w:rsidRDefault="00EB7AE2" w:rsidP="005527BE">
      <w:pPr>
        <w:spacing w:before="0" w:after="0" w:line="360" w:lineRule="auto"/>
        <w:ind w:firstLine="709"/>
        <w:jc w:val="both"/>
        <w:rPr>
          <w:sz w:val="28"/>
          <w:szCs w:val="28"/>
        </w:rPr>
      </w:pPr>
      <w:r w:rsidRPr="005527BE">
        <w:rPr>
          <w:sz w:val="28"/>
          <w:szCs w:val="28"/>
        </w:rPr>
        <w:t xml:space="preserve"> От обмена информацией и ознакомительных поездок специалистов был сделан шаг к созданию совместных разработок.</w:t>
      </w:r>
      <w:r w:rsidR="003C1C21" w:rsidRPr="005527BE">
        <w:rPr>
          <w:sz w:val="28"/>
          <w:szCs w:val="28"/>
        </w:rPr>
        <w:t xml:space="preserve"> </w:t>
      </w:r>
      <w:r w:rsidRPr="005527BE">
        <w:rPr>
          <w:sz w:val="28"/>
          <w:szCs w:val="28"/>
        </w:rPr>
        <w:t>Многочисленные медали и дипломы отечественных и международных выставок свидетельствуют о достижениях на этом пути и перспективности выбранных направлений сотрудничества.</w:t>
      </w:r>
    </w:p>
    <w:p w:rsidR="00BA6619" w:rsidRPr="005527BE" w:rsidRDefault="00BA6619" w:rsidP="00F357E2">
      <w:pPr>
        <w:spacing w:before="0" w:after="0" w:line="360" w:lineRule="auto"/>
        <w:ind w:firstLine="709"/>
        <w:rPr>
          <w:sz w:val="28"/>
          <w:szCs w:val="28"/>
        </w:rPr>
      </w:pPr>
      <w:r w:rsidRPr="005527BE">
        <w:rPr>
          <w:sz w:val="28"/>
          <w:szCs w:val="28"/>
        </w:rPr>
        <w:br/>
        <w:t xml:space="preserve">  В 2007 году OOO "Новгородский бекон" был награжден золотой медалью и дипломом </w:t>
      </w:r>
      <w:r w:rsidRPr="005527BE">
        <w:rPr>
          <w:sz w:val="28"/>
          <w:szCs w:val="28"/>
        </w:rPr>
        <w:br/>
        <w:t>на 9-ой Российской Агропромышленной выставке ЗОЛОТАЯ ОСЕНЬ (г.Москва) за достижение высоких показателей в развитии племенного и товарного животноводства (свиноводства).</w:t>
      </w:r>
      <w:r w:rsidRPr="005527BE">
        <w:rPr>
          <w:sz w:val="28"/>
          <w:szCs w:val="28"/>
        </w:rPr>
        <w:br/>
      </w:r>
      <w:r w:rsidRPr="005527BE">
        <w:rPr>
          <w:sz w:val="28"/>
          <w:szCs w:val="28"/>
        </w:rPr>
        <w:br/>
        <w:t xml:space="preserve">  В 2008 году OOO "Новгородский бекон" был награжден золотой медалью и дипломом </w:t>
      </w:r>
      <w:r w:rsidRPr="005527BE">
        <w:rPr>
          <w:sz w:val="28"/>
          <w:szCs w:val="28"/>
        </w:rPr>
        <w:br/>
        <w:t>на 10-ой Юбилейной Российской Агропромышленной выставке ЗОЛОТАЯ ОСЕНЬ (г.Москва) за достижение высоких показателей в развитии племенного и товарного животноводства(свиноводства).</w:t>
      </w:r>
      <w:r w:rsidRPr="005527BE">
        <w:rPr>
          <w:sz w:val="28"/>
          <w:szCs w:val="28"/>
        </w:rPr>
        <w:br/>
        <w:t>  В 2008 году OOO "Новгородский бекон" был награжден кубком на выставке НОВГОРОДСКОЕ ЗАСТОЛЬЕ (г. Великий Новгород)</w:t>
      </w:r>
    </w:p>
    <w:p w:rsidR="00E80895" w:rsidRPr="005527BE" w:rsidRDefault="00E80895" w:rsidP="005527BE">
      <w:pPr>
        <w:spacing w:beforeAutospacing="1" w:afterAutospacing="1" w:line="360" w:lineRule="auto"/>
        <w:rPr>
          <w:sz w:val="28"/>
          <w:szCs w:val="28"/>
        </w:rPr>
      </w:pPr>
      <w:r w:rsidRPr="005527BE">
        <w:rPr>
          <w:sz w:val="28"/>
          <w:szCs w:val="28"/>
        </w:rPr>
        <w:t xml:space="preserve">ООО «Новгородский бекон» вошло в общеэкономический рейтинг 300 лучших сельхозпредприятий страны «Агро-300». </w:t>
      </w:r>
    </w:p>
    <w:p w:rsidR="00755F9E" w:rsidRDefault="00284F3B" w:rsidP="00755F9E">
      <w:pPr>
        <w:spacing w:before="0" w:after="0" w:line="360" w:lineRule="auto"/>
        <w:ind w:firstLine="709"/>
        <w:jc w:val="both"/>
        <w:rPr>
          <w:sz w:val="28"/>
          <w:szCs w:val="28"/>
        </w:rPr>
      </w:pPr>
      <w:r w:rsidRPr="005527BE">
        <w:rPr>
          <w:sz w:val="28"/>
          <w:szCs w:val="28"/>
        </w:rPr>
        <w:t xml:space="preserve">Рост объёма выпуска продукции требует постоянного расширения площадей и территории. В связи с этим планируется в ближайшие годы построить еще один свинокомплекс не далеко от деревни подберезье. </w:t>
      </w:r>
    </w:p>
    <w:p w:rsidR="00755F9E" w:rsidRDefault="00755F9E" w:rsidP="00755F9E">
      <w:pPr>
        <w:spacing w:before="0" w:after="0" w:line="360" w:lineRule="auto"/>
        <w:ind w:firstLine="709"/>
        <w:jc w:val="both"/>
        <w:rPr>
          <w:sz w:val="28"/>
          <w:szCs w:val="28"/>
        </w:rPr>
      </w:pPr>
    </w:p>
    <w:p w:rsidR="00755F9E" w:rsidRDefault="00755F9E" w:rsidP="00755F9E">
      <w:pPr>
        <w:spacing w:before="0" w:after="0" w:line="360" w:lineRule="auto"/>
        <w:ind w:firstLine="709"/>
        <w:jc w:val="both"/>
        <w:rPr>
          <w:sz w:val="28"/>
          <w:szCs w:val="28"/>
        </w:rPr>
      </w:pPr>
    </w:p>
    <w:p w:rsidR="00EB7AE2" w:rsidRPr="00755F9E" w:rsidRDefault="00C676DA" w:rsidP="00755F9E">
      <w:pPr>
        <w:spacing w:before="0" w:after="0" w:line="360" w:lineRule="auto"/>
        <w:ind w:firstLine="709"/>
        <w:jc w:val="both"/>
        <w:rPr>
          <w:sz w:val="28"/>
          <w:szCs w:val="28"/>
        </w:rPr>
      </w:pPr>
      <w:r w:rsidRPr="00755F9E">
        <w:rPr>
          <w:b/>
          <w:sz w:val="28"/>
          <w:szCs w:val="28"/>
        </w:rPr>
        <w:t xml:space="preserve">3. </w:t>
      </w:r>
      <w:r w:rsidR="00EB7AE2" w:rsidRPr="00755F9E">
        <w:rPr>
          <w:b/>
          <w:sz w:val="28"/>
          <w:szCs w:val="28"/>
        </w:rPr>
        <w:t>Характеристика выпускаемой продукции и ее рынков сбыта</w:t>
      </w:r>
    </w:p>
    <w:p w:rsidR="00EB7AE2" w:rsidRPr="00755F9E" w:rsidRDefault="00EB7AE2" w:rsidP="005527BE">
      <w:pPr>
        <w:spacing w:before="0" w:after="0" w:line="360" w:lineRule="auto"/>
        <w:ind w:firstLine="709"/>
        <w:jc w:val="both"/>
        <w:rPr>
          <w:sz w:val="32"/>
          <w:szCs w:val="32"/>
        </w:rPr>
      </w:pPr>
    </w:p>
    <w:p w:rsidR="00234BCF" w:rsidRPr="005527BE" w:rsidRDefault="00C676DA" w:rsidP="005527BE">
      <w:pPr>
        <w:pStyle w:val="aa"/>
        <w:spacing w:after="0" w:line="360" w:lineRule="auto"/>
        <w:ind w:firstLine="709"/>
        <w:jc w:val="both"/>
        <w:rPr>
          <w:sz w:val="28"/>
          <w:szCs w:val="28"/>
        </w:rPr>
      </w:pPr>
      <w:r>
        <w:rPr>
          <w:sz w:val="28"/>
          <w:szCs w:val="28"/>
        </w:rPr>
        <w:t xml:space="preserve">Организация производства ООО </w:t>
      </w:r>
      <w:r w:rsidR="00234BCF" w:rsidRPr="005527BE">
        <w:rPr>
          <w:sz w:val="28"/>
          <w:szCs w:val="28"/>
        </w:rPr>
        <w:t>«Новгородский бекон» поставляет свою продукцию на переработку с 2000 года в ЗАО «Адепт» и ООО «Великоновгородский мясной двор»- это вертикальн</w:t>
      </w:r>
      <w:r w:rsidR="00190E07" w:rsidRPr="005527BE">
        <w:rPr>
          <w:sz w:val="28"/>
          <w:szCs w:val="28"/>
        </w:rPr>
        <w:t>о -</w:t>
      </w:r>
      <w:r w:rsidR="00234BCF" w:rsidRPr="005527BE">
        <w:rPr>
          <w:sz w:val="28"/>
          <w:szCs w:val="28"/>
        </w:rPr>
        <w:t xml:space="preserve"> интегрированный агропромышленный</w:t>
      </w:r>
      <w:r w:rsidR="00190E07" w:rsidRPr="005527BE">
        <w:rPr>
          <w:sz w:val="28"/>
          <w:szCs w:val="28"/>
        </w:rPr>
        <w:t xml:space="preserve"> холдинг.</w:t>
      </w:r>
    </w:p>
    <w:p w:rsidR="00190E07" w:rsidRPr="005527BE" w:rsidRDefault="00190E07" w:rsidP="005527BE">
      <w:pPr>
        <w:pStyle w:val="aa"/>
        <w:spacing w:after="0" w:line="360" w:lineRule="auto"/>
        <w:ind w:firstLine="709"/>
        <w:jc w:val="both"/>
        <w:rPr>
          <w:sz w:val="28"/>
          <w:szCs w:val="28"/>
        </w:rPr>
      </w:pPr>
    </w:p>
    <w:p w:rsidR="00190E07" w:rsidRPr="005527BE" w:rsidRDefault="00234BCF" w:rsidP="005527BE">
      <w:pPr>
        <w:pStyle w:val="a4"/>
        <w:spacing w:after="284" w:line="360" w:lineRule="auto"/>
        <w:jc w:val="both"/>
        <w:rPr>
          <w:b/>
          <w:bCs/>
          <w:sz w:val="28"/>
          <w:szCs w:val="28"/>
        </w:rPr>
      </w:pPr>
      <w:r w:rsidRPr="005527BE">
        <w:rPr>
          <w:b/>
          <w:bCs/>
          <w:sz w:val="28"/>
          <w:szCs w:val="28"/>
        </w:rPr>
        <w:t>ЗАО "Адепт" -</w:t>
      </w:r>
      <w:r w:rsidRPr="005527BE">
        <w:rPr>
          <w:sz w:val="28"/>
          <w:szCs w:val="28"/>
        </w:rPr>
        <w:t xml:space="preserve"> предприятие по оптово-розничной торговле продуктами питания. Торговая сеть включает оптово-торговую базу и 10 магазинов фирменной торговли, фирменный торговый дом находится в г. Санкт-Петербург (Сенная пл., 13).</w:t>
      </w:r>
      <w:r w:rsidR="00190E07" w:rsidRPr="005527BE">
        <w:rPr>
          <w:b/>
          <w:bCs/>
          <w:sz w:val="28"/>
          <w:szCs w:val="28"/>
        </w:rPr>
        <w:t xml:space="preserve"> </w:t>
      </w:r>
    </w:p>
    <w:p w:rsidR="00190E07" w:rsidRPr="005527BE" w:rsidRDefault="00190E07" w:rsidP="005527BE">
      <w:pPr>
        <w:pStyle w:val="a4"/>
        <w:spacing w:after="284" w:line="360" w:lineRule="auto"/>
        <w:jc w:val="both"/>
        <w:rPr>
          <w:sz w:val="28"/>
          <w:szCs w:val="28"/>
        </w:rPr>
      </w:pPr>
      <w:r w:rsidRPr="005527BE">
        <w:rPr>
          <w:b/>
          <w:bCs/>
          <w:sz w:val="28"/>
          <w:szCs w:val="28"/>
        </w:rPr>
        <w:t>ООО «Новгородский бекон»</w:t>
      </w:r>
      <w:r w:rsidRPr="005527BE">
        <w:rPr>
          <w:sz w:val="28"/>
          <w:szCs w:val="28"/>
        </w:rPr>
        <w:t xml:space="preserve"> – единственный в области животноводческий комплекс замкнутого цикла, с промышленным производством свинины и говядины, входит в группу компаний с декабря 2000 года. На предприятии успешно ведется коренная реконструкция комплекса, отвечающая современным стандартам. Введена в эксплуатацию иммунологическая лаборатория, обеспечивающая контроль качества выпускаемого сырья. В 2006 году открыта племенная ферма на 8 тыс. голов свиней.</w:t>
      </w:r>
    </w:p>
    <w:p w:rsidR="00190E07" w:rsidRDefault="00190E07" w:rsidP="005527BE">
      <w:pPr>
        <w:pStyle w:val="a4"/>
        <w:spacing w:line="360" w:lineRule="auto"/>
        <w:rPr>
          <w:sz w:val="28"/>
          <w:szCs w:val="28"/>
        </w:rPr>
      </w:pPr>
      <w:r w:rsidRPr="005527BE">
        <w:rPr>
          <w:b/>
          <w:bCs/>
          <w:sz w:val="28"/>
          <w:szCs w:val="28"/>
        </w:rPr>
        <w:t xml:space="preserve">ОАО «Великоновгородский мясной двор» </w:t>
      </w:r>
      <w:r w:rsidRPr="005527BE">
        <w:rPr>
          <w:sz w:val="28"/>
          <w:szCs w:val="28"/>
        </w:rPr>
        <w:t xml:space="preserve">– современная развивающаяся компания, стремящаяся к максимальному качеству продукции и безупречному вкусу, в группу компаний «Адепт» входит с 2005 года. В ассортименте представлено более 60 наименований мясных и мясорастительных консервов: классические консервы, паштеты (мясные и овощные), ветчины, фарши, каши с мясом, овощные обеденные блюда. Производственная мощность – до 60 млн банок консервов в год. </w:t>
      </w:r>
    </w:p>
    <w:p w:rsidR="002A2E7E" w:rsidRPr="005527BE" w:rsidRDefault="002A2E7E" w:rsidP="005527BE">
      <w:pPr>
        <w:pStyle w:val="a4"/>
        <w:spacing w:line="360" w:lineRule="auto"/>
        <w:rPr>
          <w:sz w:val="28"/>
          <w:szCs w:val="28"/>
        </w:rPr>
      </w:pPr>
    </w:p>
    <w:p w:rsidR="00234BCF" w:rsidRPr="005527BE" w:rsidRDefault="00F12C4C" w:rsidP="005527BE">
      <w:pPr>
        <w:pStyle w:val="a4"/>
        <w:spacing w:line="360" w:lineRule="auto"/>
        <w:rPr>
          <w:sz w:val="28"/>
          <w:szCs w:val="28"/>
        </w:rPr>
      </w:pPr>
      <w:r w:rsidRPr="005527BE">
        <w:rPr>
          <w:b/>
          <w:bCs/>
          <w:sz w:val="28"/>
          <w:szCs w:val="28"/>
        </w:rPr>
        <w:t>Под торговой маркой «Новгородский бекон»</w:t>
      </w:r>
      <w:r w:rsidRPr="005527BE">
        <w:rPr>
          <w:sz w:val="28"/>
          <w:szCs w:val="28"/>
        </w:rPr>
        <w:t xml:space="preserve"> представлен широкий ассортимент вареных, полукопченых и сырокопченых колбас, мясных деликатесов, сосисок и сарделек – всего более 150 наименований в различной упаковке. Выпуск колбасных изделий составляет до 10 тыс. тонн в год. Новое направление производства – выпуск охлажденных мясных полуфабрикатов в различных видах упаковки. Предприятие оснащено самым современным оборудованием производства Италии, Германии, Франции, позволяющим гибко реагировать на изменения спроса на российском рынке. При производстве используется экологически чистое сырье, поставляемое дочерним предприятием «Новгородский бекон». </w:t>
      </w:r>
    </w:p>
    <w:p w:rsidR="00EB7AE2" w:rsidRPr="005527BE" w:rsidRDefault="0079101E" w:rsidP="005527BE">
      <w:pPr>
        <w:pStyle w:val="aa"/>
        <w:spacing w:after="0" w:line="360" w:lineRule="auto"/>
        <w:ind w:firstLine="709"/>
        <w:jc w:val="both"/>
        <w:rPr>
          <w:sz w:val="28"/>
          <w:szCs w:val="28"/>
        </w:rPr>
      </w:pPr>
      <w:r w:rsidRPr="005527BE">
        <w:rPr>
          <w:sz w:val="28"/>
          <w:szCs w:val="28"/>
        </w:rPr>
        <w:t xml:space="preserve"> О</w:t>
      </w:r>
      <w:r w:rsidR="00EB7AE2" w:rsidRPr="005527BE">
        <w:rPr>
          <w:sz w:val="28"/>
          <w:szCs w:val="28"/>
        </w:rPr>
        <w:t>сновным видом деятельности завода</w:t>
      </w:r>
      <w:r w:rsidR="000D3E88" w:rsidRPr="005527BE">
        <w:rPr>
          <w:sz w:val="28"/>
          <w:szCs w:val="28"/>
        </w:rPr>
        <w:t xml:space="preserve"> является</w:t>
      </w:r>
      <w:r w:rsidR="00EB7AE2" w:rsidRPr="005527BE">
        <w:rPr>
          <w:sz w:val="28"/>
          <w:szCs w:val="28"/>
        </w:rPr>
        <w:t xml:space="preserve"> – </w:t>
      </w:r>
      <w:r w:rsidR="00F12C4C" w:rsidRPr="005527BE">
        <w:rPr>
          <w:sz w:val="28"/>
          <w:szCs w:val="28"/>
        </w:rPr>
        <w:t>выпуск и изготовление</w:t>
      </w:r>
      <w:r w:rsidR="000D3E88" w:rsidRPr="005527BE">
        <w:rPr>
          <w:sz w:val="28"/>
          <w:szCs w:val="28"/>
        </w:rPr>
        <w:t xml:space="preserve"> различных видов мясной продукции</w:t>
      </w:r>
    </w:p>
    <w:p w:rsidR="00EB7AE2" w:rsidRPr="005527BE" w:rsidRDefault="00EB7AE2" w:rsidP="005527BE">
      <w:pPr>
        <w:pStyle w:val="aa"/>
        <w:spacing w:after="0" w:line="360" w:lineRule="auto"/>
        <w:ind w:firstLine="709"/>
        <w:jc w:val="both"/>
        <w:rPr>
          <w:sz w:val="28"/>
          <w:szCs w:val="28"/>
        </w:rPr>
      </w:pPr>
      <w:r w:rsidRPr="005527BE">
        <w:rPr>
          <w:sz w:val="28"/>
          <w:szCs w:val="28"/>
        </w:rPr>
        <w:t>Главная цель, к</w:t>
      </w:r>
      <w:r w:rsidR="000D3E88" w:rsidRPr="005527BE">
        <w:rPr>
          <w:sz w:val="28"/>
          <w:szCs w:val="28"/>
        </w:rPr>
        <w:t>оторая стоит перед предприятием</w:t>
      </w:r>
      <w:r w:rsidRPr="005527BE">
        <w:rPr>
          <w:sz w:val="28"/>
          <w:szCs w:val="28"/>
        </w:rPr>
        <w:t xml:space="preserve"> - это разработка, производство и сбыт того товара, на который потребитель действительно предъявляет спрос, а не того, который удобно выпускать производителю. </w:t>
      </w:r>
    </w:p>
    <w:p w:rsidR="00EB7AE2" w:rsidRPr="005527BE" w:rsidRDefault="00EB7AE2" w:rsidP="005527BE">
      <w:pPr>
        <w:pStyle w:val="aa"/>
        <w:tabs>
          <w:tab w:val="num" w:pos="1080"/>
        </w:tabs>
        <w:spacing w:after="0" w:line="360" w:lineRule="auto"/>
        <w:ind w:firstLine="709"/>
        <w:jc w:val="both"/>
        <w:rPr>
          <w:sz w:val="28"/>
          <w:szCs w:val="28"/>
        </w:rPr>
      </w:pPr>
      <w:r w:rsidRPr="005527BE">
        <w:rPr>
          <w:sz w:val="28"/>
          <w:szCs w:val="28"/>
        </w:rPr>
        <w:t xml:space="preserve">Продукция производственно </w:t>
      </w:r>
      <w:r w:rsidR="00835A83" w:rsidRPr="005527BE">
        <w:rPr>
          <w:sz w:val="28"/>
          <w:szCs w:val="28"/>
        </w:rPr>
        <w:t>–</w:t>
      </w:r>
      <w:r w:rsidRPr="005527BE">
        <w:rPr>
          <w:sz w:val="28"/>
          <w:szCs w:val="28"/>
        </w:rPr>
        <w:t xml:space="preserve"> </w:t>
      </w:r>
      <w:r w:rsidR="00835A83" w:rsidRPr="005527BE">
        <w:rPr>
          <w:sz w:val="28"/>
          <w:szCs w:val="28"/>
        </w:rPr>
        <w:t xml:space="preserve">пищевого </w:t>
      </w:r>
      <w:r w:rsidRPr="005527BE">
        <w:rPr>
          <w:sz w:val="28"/>
          <w:szCs w:val="28"/>
        </w:rPr>
        <w:t>назначения включает:</w:t>
      </w:r>
    </w:p>
    <w:p w:rsidR="00EB7AE2" w:rsidRPr="005527BE" w:rsidRDefault="00835A83" w:rsidP="005527BE">
      <w:pPr>
        <w:pStyle w:val="aa"/>
        <w:spacing w:after="0" w:line="360" w:lineRule="auto"/>
        <w:ind w:firstLine="708"/>
        <w:jc w:val="both"/>
        <w:rPr>
          <w:sz w:val="28"/>
          <w:szCs w:val="28"/>
        </w:rPr>
      </w:pPr>
      <w:r w:rsidRPr="005527BE">
        <w:rPr>
          <w:sz w:val="28"/>
          <w:szCs w:val="28"/>
        </w:rPr>
        <w:t>- колбасу</w:t>
      </w:r>
    </w:p>
    <w:p w:rsidR="00EB7AE2" w:rsidRPr="005527BE" w:rsidRDefault="00835A83" w:rsidP="005527BE">
      <w:pPr>
        <w:pStyle w:val="aa"/>
        <w:numPr>
          <w:ilvl w:val="0"/>
          <w:numId w:val="7"/>
        </w:numPr>
        <w:spacing w:after="0" w:line="360" w:lineRule="auto"/>
        <w:ind w:left="0" w:firstLine="709"/>
        <w:jc w:val="both"/>
        <w:rPr>
          <w:sz w:val="28"/>
          <w:szCs w:val="28"/>
        </w:rPr>
      </w:pPr>
      <w:r w:rsidRPr="005527BE">
        <w:rPr>
          <w:sz w:val="28"/>
          <w:szCs w:val="28"/>
        </w:rPr>
        <w:t>тушенку</w:t>
      </w:r>
    </w:p>
    <w:p w:rsidR="00EB7AE2" w:rsidRPr="005527BE" w:rsidRDefault="00835A83" w:rsidP="005527BE">
      <w:pPr>
        <w:pStyle w:val="aa"/>
        <w:numPr>
          <w:ilvl w:val="0"/>
          <w:numId w:val="7"/>
        </w:numPr>
        <w:spacing w:after="0" w:line="360" w:lineRule="auto"/>
        <w:ind w:left="0" w:firstLine="709"/>
        <w:jc w:val="both"/>
        <w:rPr>
          <w:sz w:val="28"/>
          <w:szCs w:val="28"/>
        </w:rPr>
      </w:pPr>
      <w:r w:rsidRPr="005527BE">
        <w:rPr>
          <w:sz w:val="28"/>
          <w:szCs w:val="28"/>
        </w:rPr>
        <w:t>кашу</w:t>
      </w:r>
    </w:p>
    <w:p w:rsidR="00EB7AE2" w:rsidRPr="005527BE" w:rsidRDefault="00835A83" w:rsidP="005527BE">
      <w:pPr>
        <w:pStyle w:val="aa"/>
        <w:numPr>
          <w:ilvl w:val="0"/>
          <w:numId w:val="7"/>
        </w:numPr>
        <w:spacing w:after="0" w:line="360" w:lineRule="auto"/>
        <w:ind w:left="0" w:firstLine="709"/>
        <w:jc w:val="both"/>
        <w:rPr>
          <w:sz w:val="28"/>
          <w:szCs w:val="28"/>
        </w:rPr>
      </w:pPr>
      <w:r w:rsidRPr="005527BE">
        <w:rPr>
          <w:sz w:val="28"/>
          <w:szCs w:val="28"/>
        </w:rPr>
        <w:t>голубцы</w:t>
      </w:r>
    </w:p>
    <w:p w:rsidR="00EB7AE2" w:rsidRPr="005527BE" w:rsidRDefault="00835A83" w:rsidP="005527BE">
      <w:pPr>
        <w:pStyle w:val="aa"/>
        <w:numPr>
          <w:ilvl w:val="0"/>
          <w:numId w:val="7"/>
        </w:numPr>
        <w:spacing w:after="0" w:line="360" w:lineRule="auto"/>
        <w:ind w:left="0" w:firstLine="709"/>
        <w:jc w:val="both"/>
        <w:rPr>
          <w:sz w:val="28"/>
          <w:szCs w:val="28"/>
        </w:rPr>
      </w:pPr>
      <w:r w:rsidRPr="005527BE">
        <w:rPr>
          <w:sz w:val="28"/>
          <w:szCs w:val="28"/>
        </w:rPr>
        <w:t>мясо</w:t>
      </w:r>
    </w:p>
    <w:p w:rsidR="00EB7AE2" w:rsidRPr="005527BE" w:rsidRDefault="00835A83" w:rsidP="005527BE">
      <w:pPr>
        <w:pStyle w:val="aa"/>
        <w:numPr>
          <w:ilvl w:val="0"/>
          <w:numId w:val="7"/>
        </w:numPr>
        <w:spacing w:after="0" w:line="360" w:lineRule="auto"/>
        <w:ind w:left="0" w:firstLine="709"/>
        <w:jc w:val="both"/>
        <w:rPr>
          <w:sz w:val="28"/>
          <w:szCs w:val="28"/>
        </w:rPr>
      </w:pPr>
      <w:r w:rsidRPr="005527BE">
        <w:rPr>
          <w:sz w:val="28"/>
          <w:szCs w:val="28"/>
        </w:rPr>
        <w:t>паштеты</w:t>
      </w:r>
    </w:p>
    <w:p w:rsidR="00EB7AE2" w:rsidRPr="005527BE" w:rsidRDefault="00EB7AE2" w:rsidP="005527BE">
      <w:pPr>
        <w:pStyle w:val="aa"/>
        <w:spacing w:after="0" w:line="360" w:lineRule="auto"/>
        <w:jc w:val="both"/>
        <w:rPr>
          <w:sz w:val="28"/>
          <w:szCs w:val="28"/>
        </w:rPr>
      </w:pPr>
      <w:r w:rsidRPr="005527BE">
        <w:rPr>
          <w:sz w:val="28"/>
          <w:szCs w:val="28"/>
        </w:rPr>
        <w:t xml:space="preserve"> </w:t>
      </w:r>
    </w:p>
    <w:p w:rsidR="00EB7AE2" w:rsidRPr="005527BE" w:rsidRDefault="00EB7AE2" w:rsidP="005527BE">
      <w:pPr>
        <w:pStyle w:val="aa"/>
        <w:spacing w:after="0" w:line="360" w:lineRule="auto"/>
        <w:ind w:firstLine="709"/>
        <w:jc w:val="both"/>
        <w:rPr>
          <w:sz w:val="28"/>
          <w:szCs w:val="28"/>
        </w:rPr>
      </w:pPr>
      <w:r w:rsidRPr="005527BE">
        <w:rPr>
          <w:sz w:val="28"/>
          <w:szCs w:val="28"/>
        </w:rPr>
        <w:t xml:space="preserve">Вышеперечисленная продукция предполагает удовлетворение потребностей покупателей (конечного потребителя) среднего и низкого достатка, совершающих покупки для личного, </w:t>
      </w:r>
      <w:r w:rsidR="0079101E" w:rsidRPr="005527BE">
        <w:rPr>
          <w:sz w:val="28"/>
          <w:szCs w:val="28"/>
        </w:rPr>
        <w:t>семейного</w:t>
      </w:r>
      <w:r w:rsidRPr="005527BE">
        <w:rPr>
          <w:sz w:val="28"/>
          <w:szCs w:val="28"/>
        </w:rPr>
        <w:t xml:space="preserve"> или домашнего использования.</w:t>
      </w:r>
    </w:p>
    <w:p w:rsidR="00EB7AE2" w:rsidRPr="005527BE" w:rsidRDefault="007E68C5" w:rsidP="005527BE">
      <w:pPr>
        <w:spacing w:before="0" w:after="0" w:line="360" w:lineRule="auto"/>
        <w:ind w:firstLine="709"/>
        <w:jc w:val="both"/>
        <w:rPr>
          <w:sz w:val="28"/>
          <w:szCs w:val="28"/>
        </w:rPr>
      </w:pPr>
      <w:r w:rsidRPr="005527BE">
        <w:rPr>
          <w:sz w:val="28"/>
          <w:szCs w:val="28"/>
        </w:rPr>
        <w:t xml:space="preserve">  Консервы, колбасы и мясные деликатесы изготавливаются на современном оборудовании, как по традиционным технологиям в строгом соответствии с требованиями ГОСТа, так и по оригинальным рецептурам (ТУ), разработанными технологами "ВНМД". В ассортименте представлены классические мясные консервы, паштеты, фарши, ветчины, каши с мясом - более 80 наименований мясных и мясорастительных консервов. Предприятие выпускает консервированные корма для кошек и собак. </w:t>
      </w:r>
      <w:r w:rsidR="0079101E" w:rsidRPr="005527BE">
        <w:rPr>
          <w:sz w:val="28"/>
          <w:szCs w:val="28"/>
        </w:rPr>
        <w:t xml:space="preserve"> </w:t>
      </w:r>
    </w:p>
    <w:p w:rsidR="007E68C5" w:rsidRPr="005527BE" w:rsidRDefault="00726A23" w:rsidP="005527BE">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450pt;height:108pt;mso-wrap-distance-left:4.5pt;mso-wrap-distance-right:4.5pt">
            <v:imagedata r:id="rId8" o:title=""/>
          </v:shape>
        </w:pict>
      </w:r>
    </w:p>
    <w:p w:rsidR="0079101E" w:rsidRPr="005527BE" w:rsidRDefault="007E68C5" w:rsidP="005527BE">
      <w:pPr>
        <w:spacing w:before="0" w:after="0" w:line="360" w:lineRule="auto"/>
        <w:ind w:firstLine="709"/>
        <w:jc w:val="both"/>
        <w:rPr>
          <w:sz w:val="28"/>
          <w:szCs w:val="28"/>
        </w:rPr>
      </w:pPr>
      <w:r w:rsidRPr="005527BE">
        <w:rPr>
          <w:sz w:val="28"/>
          <w:szCs w:val="28"/>
        </w:rPr>
        <w:t>Укладка консервных банок перед старилизацией. Консервный цех, автоклавное отделение</w:t>
      </w:r>
    </w:p>
    <w:p w:rsidR="007E68C5" w:rsidRPr="005527BE" w:rsidRDefault="007E68C5" w:rsidP="005527BE">
      <w:pPr>
        <w:spacing w:after="240" w:line="360" w:lineRule="auto"/>
        <w:rPr>
          <w:sz w:val="28"/>
          <w:szCs w:val="28"/>
        </w:rPr>
      </w:pPr>
    </w:p>
    <w:p w:rsidR="0079101E" w:rsidRPr="005527BE" w:rsidRDefault="00726A23" w:rsidP="005527BE">
      <w:pPr>
        <w:spacing w:before="0" w:after="0" w:line="360" w:lineRule="auto"/>
        <w:ind w:firstLine="709"/>
        <w:jc w:val="both"/>
        <w:rPr>
          <w:sz w:val="28"/>
          <w:szCs w:val="28"/>
        </w:rPr>
      </w:pPr>
      <w:r>
        <w:rPr>
          <w:sz w:val="28"/>
          <w:szCs w:val="28"/>
        </w:rPr>
        <w:pict>
          <v:shape id="_x0000_i1026" type="#_x0000_t75" alt="Image" style="width:450pt;height:110.25pt;mso-wrap-distance-left:4.5pt;mso-wrap-distance-right:4.5pt">
            <v:imagedata r:id="rId9" o:title=""/>
          </v:shape>
        </w:pict>
      </w:r>
    </w:p>
    <w:p w:rsidR="0079101E" w:rsidRPr="005527BE" w:rsidRDefault="007E68C5" w:rsidP="005527BE">
      <w:pPr>
        <w:spacing w:before="0" w:after="0" w:line="360" w:lineRule="auto"/>
        <w:ind w:firstLine="709"/>
        <w:jc w:val="both"/>
        <w:rPr>
          <w:sz w:val="28"/>
          <w:szCs w:val="28"/>
        </w:rPr>
      </w:pPr>
      <w:r w:rsidRPr="005527BE">
        <w:rPr>
          <w:sz w:val="28"/>
          <w:szCs w:val="28"/>
        </w:rPr>
        <w:br/>
        <w:t>  При производстве консервов используется экологически чистое сырье, осуществляется строжайший контроль качества на всех этапах технологического цикла.</w:t>
      </w:r>
    </w:p>
    <w:p w:rsidR="00632EB1" w:rsidRPr="005527BE" w:rsidRDefault="00632EB1" w:rsidP="005527BE">
      <w:pPr>
        <w:spacing w:before="0" w:after="0" w:line="360" w:lineRule="auto"/>
        <w:ind w:firstLine="709"/>
        <w:jc w:val="both"/>
        <w:rPr>
          <w:sz w:val="28"/>
          <w:szCs w:val="28"/>
        </w:rPr>
      </w:pPr>
    </w:p>
    <w:p w:rsidR="004227DF" w:rsidRPr="005527BE" w:rsidRDefault="00726A23" w:rsidP="005527BE">
      <w:pPr>
        <w:spacing w:line="360" w:lineRule="auto"/>
        <w:jc w:val="center"/>
        <w:rPr>
          <w:sz w:val="28"/>
          <w:szCs w:val="28"/>
        </w:rPr>
      </w:pPr>
      <w:r>
        <w:rPr>
          <w:sz w:val="28"/>
          <w:szCs w:val="28"/>
        </w:rPr>
        <w:pict>
          <v:shape id="_x0000_i1027" type="#_x0000_t75" alt="Image" style="width:450pt;height:108pt;mso-wrap-distance-left:4.5pt;mso-wrap-distance-right:4.5pt">
            <v:imagedata r:id="rId10" o:title=""/>
          </v:shape>
        </w:pict>
      </w:r>
    </w:p>
    <w:p w:rsidR="004227DF" w:rsidRPr="005527BE" w:rsidRDefault="004227DF" w:rsidP="005527BE">
      <w:pPr>
        <w:spacing w:line="360" w:lineRule="auto"/>
        <w:jc w:val="center"/>
        <w:rPr>
          <w:sz w:val="28"/>
          <w:szCs w:val="28"/>
        </w:rPr>
      </w:pPr>
      <w:r w:rsidRPr="005527BE">
        <w:rPr>
          <w:sz w:val="28"/>
          <w:szCs w:val="28"/>
        </w:rPr>
        <w:t>Линия расфасовки консервов в ламистерную тару. Колбасный цех, камера охлаждения мясной продукции.</w:t>
      </w:r>
    </w:p>
    <w:p w:rsidR="00632EB1" w:rsidRPr="005527BE" w:rsidRDefault="00632EB1" w:rsidP="005527BE">
      <w:pPr>
        <w:spacing w:before="0" w:after="0" w:line="360" w:lineRule="auto"/>
        <w:ind w:firstLine="709"/>
        <w:jc w:val="both"/>
        <w:rPr>
          <w:sz w:val="28"/>
          <w:szCs w:val="28"/>
        </w:rPr>
      </w:pPr>
    </w:p>
    <w:p w:rsidR="00162AF3" w:rsidRPr="005527BE" w:rsidRDefault="004227DF" w:rsidP="00C676DA">
      <w:pPr>
        <w:spacing w:before="0" w:after="0" w:line="360" w:lineRule="auto"/>
        <w:ind w:firstLine="709"/>
        <w:rPr>
          <w:snapToGrid w:val="0"/>
          <w:sz w:val="28"/>
          <w:szCs w:val="28"/>
        </w:rPr>
      </w:pPr>
      <w:r w:rsidRPr="005527BE">
        <w:rPr>
          <w:sz w:val="28"/>
          <w:szCs w:val="28"/>
        </w:rPr>
        <w:t xml:space="preserve">При изготовлении колбас и мясных деликатесов используются натуральные продукты: охлажденное мясо, шпик, молоко, сливки, яйца. Специи как традиционные: черный и красный перец, чеснок, кардамон, так и не традиционные: анис, мускатный цвет (мацыс), паприка, тмин - придают пикантность и своеобразие, позволяют предложить покупателю изысканный вкус и широкий ассортимент. </w:t>
      </w:r>
      <w:r w:rsidRPr="005527BE">
        <w:rPr>
          <w:sz w:val="28"/>
          <w:szCs w:val="28"/>
        </w:rPr>
        <w:br/>
      </w:r>
    </w:p>
    <w:p w:rsidR="004227DF" w:rsidRPr="005527BE" w:rsidRDefault="004227DF" w:rsidP="005527BE">
      <w:pPr>
        <w:spacing w:before="0" w:after="0" w:line="360" w:lineRule="auto"/>
        <w:jc w:val="both"/>
        <w:rPr>
          <w:snapToGrid w:val="0"/>
          <w:sz w:val="28"/>
          <w:szCs w:val="28"/>
        </w:rPr>
      </w:pPr>
    </w:p>
    <w:p w:rsidR="00162AF3" w:rsidRDefault="004227DF" w:rsidP="005527BE">
      <w:pPr>
        <w:numPr>
          <w:ilvl w:val="0"/>
          <w:numId w:val="8"/>
        </w:numPr>
        <w:spacing w:before="0" w:after="0" w:line="360" w:lineRule="auto"/>
        <w:rPr>
          <w:b/>
          <w:snapToGrid w:val="0"/>
          <w:sz w:val="28"/>
          <w:szCs w:val="28"/>
        </w:rPr>
      </w:pPr>
      <w:r w:rsidRPr="00C23532">
        <w:rPr>
          <w:b/>
          <w:snapToGrid w:val="0"/>
          <w:sz w:val="28"/>
          <w:szCs w:val="28"/>
        </w:rPr>
        <w:t>Паштеты.</w:t>
      </w:r>
    </w:p>
    <w:p w:rsidR="00206D2C" w:rsidRPr="00C23532" w:rsidRDefault="00206D2C" w:rsidP="00206D2C">
      <w:pPr>
        <w:spacing w:before="0" w:after="0" w:line="360" w:lineRule="auto"/>
        <w:ind w:left="1353"/>
        <w:rPr>
          <w:b/>
          <w:snapToGrid w:val="0"/>
          <w:sz w:val="28"/>
          <w:szCs w:val="28"/>
        </w:rPr>
      </w:pPr>
    </w:p>
    <w:p w:rsidR="004227DF" w:rsidRPr="005527BE" w:rsidRDefault="004227DF" w:rsidP="005527BE">
      <w:pPr>
        <w:tabs>
          <w:tab w:val="left" w:pos="555"/>
        </w:tabs>
        <w:spacing w:before="0" w:after="0" w:line="360" w:lineRule="auto"/>
        <w:rPr>
          <w:snapToGrid w:val="0"/>
          <w:sz w:val="28"/>
          <w:szCs w:val="28"/>
        </w:rPr>
      </w:pPr>
      <w:r w:rsidRPr="005527BE">
        <w:rPr>
          <w:snapToGrid w:val="0"/>
          <w:sz w:val="28"/>
          <w:szCs w:val="28"/>
        </w:rPr>
        <w:tab/>
        <w:t>Выпускается широкий ассортимент различных видов паштетов:</w:t>
      </w:r>
    </w:p>
    <w:p w:rsidR="004227DF" w:rsidRPr="005527BE" w:rsidRDefault="004227DF" w:rsidP="005527BE">
      <w:pPr>
        <w:tabs>
          <w:tab w:val="left" w:pos="555"/>
        </w:tabs>
        <w:spacing w:before="0" w:after="0" w:line="360" w:lineRule="auto"/>
        <w:rPr>
          <w:snapToGrid w:val="0"/>
          <w:sz w:val="28"/>
          <w:szCs w:val="28"/>
        </w:rPr>
      </w:pPr>
      <w:r w:rsidRPr="005527BE">
        <w:rPr>
          <w:snapToGrid w:val="0"/>
          <w:sz w:val="28"/>
          <w:szCs w:val="28"/>
        </w:rPr>
        <w:t>Из говядины и свинины. С 200</w:t>
      </w:r>
      <w:r w:rsidR="00D12A81" w:rsidRPr="005527BE">
        <w:rPr>
          <w:snapToGrid w:val="0"/>
          <w:sz w:val="28"/>
          <w:szCs w:val="28"/>
        </w:rPr>
        <w:t>8 года выпускаются паштеты для поста и для вегетарианцев из: кабачков, баклажанов, брокколи, моркови, свеклы, цветной капусты. Овощи выращиваются на землях принадлежащих Новгородскому бекону</w:t>
      </w:r>
      <w:r w:rsidR="005527BE" w:rsidRPr="005527BE">
        <w:rPr>
          <w:snapToGrid w:val="0"/>
          <w:sz w:val="28"/>
          <w:szCs w:val="28"/>
        </w:rPr>
        <w:t xml:space="preserve">. </w:t>
      </w:r>
    </w:p>
    <w:p w:rsidR="00B77350" w:rsidRPr="00C23532" w:rsidRDefault="00B77350" w:rsidP="00C23532">
      <w:pPr>
        <w:shd w:val="clear" w:color="auto" w:fill="FFFFFF"/>
        <w:spacing w:before="0" w:after="0" w:line="360" w:lineRule="auto"/>
        <w:ind w:left="150" w:right="150"/>
        <w:outlineLvl w:val="2"/>
        <w:rPr>
          <w:b/>
          <w:bCs/>
          <w:sz w:val="28"/>
          <w:szCs w:val="28"/>
        </w:rPr>
      </w:pPr>
      <w:r w:rsidRPr="00C23532">
        <w:rPr>
          <w:snapToGrid w:val="0"/>
          <w:sz w:val="28"/>
          <w:szCs w:val="28"/>
        </w:rPr>
        <w:tab/>
      </w:r>
      <w:r w:rsidRPr="00C23532">
        <w:rPr>
          <w:b/>
          <w:bCs/>
          <w:sz w:val="28"/>
          <w:szCs w:val="28"/>
        </w:rPr>
        <w:t xml:space="preserve">ОВОЩНОЙ ПАШТЕТ ИЗ ШПИНАТА </w:t>
      </w:r>
    </w:p>
    <w:p w:rsidR="00B77350" w:rsidRPr="00B77350" w:rsidRDefault="00726A23" w:rsidP="00C23532">
      <w:pPr>
        <w:shd w:val="clear" w:color="auto" w:fill="FFFFFF"/>
        <w:spacing w:before="0" w:after="0" w:line="360" w:lineRule="auto"/>
        <w:ind w:left="150" w:right="150"/>
        <w:rPr>
          <w:sz w:val="28"/>
          <w:szCs w:val="28"/>
        </w:rPr>
      </w:pPr>
      <w:r>
        <w:rPr>
          <w:b/>
          <w:bCs/>
          <w:noProof/>
          <w:sz w:val="28"/>
          <w:szCs w:val="28"/>
        </w:rPr>
        <w:pict>
          <v:shape id="_x0000_s1031" type="#_x0000_t75" alt="ОВОЩНОЙ ПАШТЕТ ИЗ ШПИНАТА " style="position:absolute;left:0;text-align:left;margin-left:133.8pt;margin-top:0;width:112.5pt;height:70.5pt;z-index:251656704;mso-wrap-distance-left:0;mso-wrap-distance-right:0;mso-position-horizontal:right;mso-position-vertical-relative:line" o:allowoverlap="f">
            <v:imagedata r:id="rId11" o:title="515"/>
            <w10:wrap type="square"/>
          </v:shape>
        </w:pict>
      </w:r>
      <w:r w:rsidR="00B77350" w:rsidRPr="00B77350">
        <w:rPr>
          <w:sz w:val="28"/>
          <w:szCs w:val="28"/>
        </w:rPr>
        <w:t xml:space="preserve">Натуральный постный продукт — для людей, ведущих здоровый образ жизни! Изготовлено из свежих отборных овощей. Имеет пикантный нежный вкус. </w:t>
      </w:r>
      <w:r w:rsidR="00B77350" w:rsidRPr="00B77350">
        <w:rPr>
          <w:sz w:val="28"/>
          <w:szCs w:val="28"/>
        </w:rPr>
        <w:br/>
        <w:t xml:space="preserve">Срок годности: 1 год. ТУ 9160-001-70833990-07 </w:t>
      </w:r>
      <w:r w:rsidR="00B77350" w:rsidRPr="00B77350">
        <w:rPr>
          <w:sz w:val="28"/>
          <w:szCs w:val="28"/>
        </w:rPr>
        <w:br/>
      </w:r>
      <w:r w:rsidR="00B77350" w:rsidRPr="00B77350">
        <w:rPr>
          <w:b/>
          <w:bCs/>
          <w:sz w:val="28"/>
          <w:szCs w:val="28"/>
        </w:rPr>
        <w:t>Масса нетто</w:t>
      </w:r>
      <w:r w:rsidR="00206D2C">
        <w:rPr>
          <w:sz w:val="28"/>
          <w:szCs w:val="28"/>
        </w:rPr>
        <w:t xml:space="preserve"> — 75 гр. </w:t>
      </w:r>
      <w:r w:rsidR="00206D2C">
        <w:rPr>
          <w:sz w:val="28"/>
          <w:szCs w:val="28"/>
        </w:rPr>
        <w:br/>
      </w:r>
    </w:p>
    <w:p w:rsidR="00B77350" w:rsidRPr="00B77350" w:rsidRDefault="00B77350" w:rsidP="00C23532">
      <w:pPr>
        <w:shd w:val="clear" w:color="auto" w:fill="FFFFFF"/>
        <w:spacing w:before="0" w:after="0" w:line="360" w:lineRule="auto"/>
        <w:ind w:left="150" w:right="150"/>
        <w:outlineLvl w:val="2"/>
        <w:rPr>
          <w:b/>
          <w:bCs/>
          <w:sz w:val="28"/>
          <w:szCs w:val="28"/>
        </w:rPr>
      </w:pPr>
      <w:r w:rsidRPr="00B77350">
        <w:rPr>
          <w:b/>
          <w:bCs/>
          <w:sz w:val="28"/>
          <w:szCs w:val="28"/>
        </w:rPr>
        <w:t xml:space="preserve">ОВОЩНОЙ ПАШТЕТ ИЗ БАКЛАЖАНОВ </w:t>
      </w:r>
    </w:p>
    <w:p w:rsidR="00162AF3" w:rsidRPr="00B70CE5" w:rsidRDefault="00726A23" w:rsidP="00B70CE5">
      <w:pPr>
        <w:shd w:val="clear" w:color="auto" w:fill="FFFFFF"/>
        <w:spacing w:before="0" w:after="0" w:line="360" w:lineRule="auto"/>
        <w:ind w:left="150" w:right="150"/>
        <w:rPr>
          <w:sz w:val="28"/>
          <w:szCs w:val="28"/>
        </w:rPr>
      </w:pPr>
      <w:r>
        <w:rPr>
          <w:b/>
          <w:bCs/>
          <w:noProof/>
          <w:sz w:val="28"/>
          <w:szCs w:val="28"/>
        </w:rPr>
        <w:pict>
          <v:shape id="_x0000_s1033" type="#_x0000_t75" alt="ОВОЩНОЙ ПАШТЕТ ИЗ БАКЛАЖАНОВ" style="position:absolute;left:0;text-align:left;margin-left:133.8pt;margin-top:0;width:112.5pt;height:71.25pt;z-index:251658752;mso-wrap-distance-left:0;mso-wrap-distance-right:0;mso-position-horizontal:right;mso-position-vertical-relative:line" o:allowoverlap="f">
            <v:imagedata r:id="rId12" o:title="860"/>
            <w10:wrap type="square"/>
          </v:shape>
        </w:pict>
      </w:r>
      <w:r w:rsidR="00B77350" w:rsidRPr="00B77350">
        <w:rPr>
          <w:sz w:val="28"/>
          <w:szCs w:val="28"/>
        </w:rPr>
        <w:t xml:space="preserve">Натуральный постный продукт — для людей, ведущих здоровый образ жизни! Изготовлено из свежих отборных овощей. Имеет пикантный нежный вкус. </w:t>
      </w:r>
      <w:r w:rsidR="00B77350" w:rsidRPr="00B77350">
        <w:rPr>
          <w:sz w:val="28"/>
          <w:szCs w:val="28"/>
        </w:rPr>
        <w:br/>
        <w:t xml:space="preserve">Срок годности: 1 год. ТУ 9160-001-70833990-07. </w:t>
      </w:r>
      <w:r w:rsidR="00B77350" w:rsidRPr="00B77350">
        <w:rPr>
          <w:sz w:val="28"/>
          <w:szCs w:val="28"/>
        </w:rPr>
        <w:br/>
      </w:r>
      <w:r w:rsidR="00B77350" w:rsidRPr="00B77350">
        <w:rPr>
          <w:b/>
          <w:bCs/>
          <w:sz w:val="28"/>
          <w:szCs w:val="28"/>
        </w:rPr>
        <w:t>Масса нетто</w:t>
      </w:r>
      <w:r w:rsidR="00B77350" w:rsidRPr="00B77350">
        <w:rPr>
          <w:sz w:val="28"/>
          <w:szCs w:val="28"/>
        </w:rPr>
        <w:t xml:space="preserve"> — 75 гр. </w:t>
      </w:r>
      <w:r w:rsidR="00B77350" w:rsidRPr="00B77350">
        <w:rPr>
          <w:sz w:val="28"/>
          <w:szCs w:val="28"/>
        </w:rPr>
        <w:br/>
      </w:r>
    </w:p>
    <w:p w:rsidR="009E3C43" w:rsidRPr="00C94864" w:rsidRDefault="00206D2C" w:rsidP="00206D2C">
      <w:pPr>
        <w:spacing w:before="0" w:after="0" w:line="360" w:lineRule="auto"/>
        <w:jc w:val="both"/>
        <w:rPr>
          <w:b/>
          <w:snapToGrid w:val="0"/>
          <w:sz w:val="28"/>
          <w:szCs w:val="28"/>
        </w:rPr>
      </w:pPr>
      <w:r>
        <w:rPr>
          <w:b/>
          <w:snapToGrid w:val="0"/>
          <w:sz w:val="28"/>
          <w:szCs w:val="28"/>
        </w:rPr>
        <w:t>2.</w:t>
      </w:r>
      <w:r w:rsidR="005527BE" w:rsidRPr="00C94864">
        <w:rPr>
          <w:b/>
          <w:snapToGrid w:val="0"/>
          <w:sz w:val="28"/>
          <w:szCs w:val="28"/>
        </w:rPr>
        <w:t>Каши</w:t>
      </w:r>
    </w:p>
    <w:p w:rsidR="00C94864" w:rsidRPr="009E3C43" w:rsidRDefault="00C94864" w:rsidP="002A2E7E">
      <w:pPr>
        <w:spacing w:before="0" w:after="0" w:line="360" w:lineRule="auto"/>
        <w:ind w:left="851"/>
        <w:jc w:val="both"/>
        <w:rPr>
          <w:snapToGrid w:val="0"/>
          <w:sz w:val="28"/>
          <w:szCs w:val="28"/>
        </w:rPr>
      </w:pPr>
    </w:p>
    <w:p w:rsidR="005527BE" w:rsidRPr="009E3C43" w:rsidRDefault="005527BE" w:rsidP="00206D2C">
      <w:pPr>
        <w:spacing w:before="0" w:after="0" w:line="360" w:lineRule="auto"/>
        <w:jc w:val="both"/>
        <w:rPr>
          <w:snapToGrid w:val="0"/>
          <w:sz w:val="28"/>
          <w:szCs w:val="28"/>
        </w:rPr>
      </w:pPr>
      <w:r w:rsidRPr="009E3C43">
        <w:rPr>
          <w:snapToGrid w:val="0"/>
          <w:sz w:val="28"/>
          <w:szCs w:val="28"/>
        </w:rPr>
        <w:t>Так же ЗАО «Адепт»</w:t>
      </w:r>
      <w:r w:rsidR="00946A63">
        <w:rPr>
          <w:snapToGrid w:val="0"/>
          <w:sz w:val="28"/>
          <w:szCs w:val="28"/>
        </w:rPr>
        <w:t xml:space="preserve"> с 2007 года продает</w:t>
      </w:r>
      <w:r w:rsidR="009E3C43" w:rsidRPr="009E3C43">
        <w:rPr>
          <w:snapToGrid w:val="0"/>
          <w:sz w:val="28"/>
          <w:szCs w:val="28"/>
        </w:rPr>
        <w:t xml:space="preserve"> готовые</w:t>
      </w:r>
      <w:r w:rsidRPr="009E3C43">
        <w:rPr>
          <w:snapToGrid w:val="0"/>
          <w:sz w:val="28"/>
          <w:szCs w:val="28"/>
        </w:rPr>
        <w:t xml:space="preserve"> каши с говядиной и свининой: гречневую, пшенную, рисовую</w:t>
      </w:r>
    </w:p>
    <w:p w:rsidR="005527BE" w:rsidRDefault="005527BE" w:rsidP="002A2E7E">
      <w:pPr>
        <w:spacing w:before="0" w:after="0" w:line="360" w:lineRule="auto"/>
        <w:ind w:left="709"/>
        <w:jc w:val="both"/>
        <w:rPr>
          <w:b/>
          <w:snapToGrid w:val="0"/>
          <w:sz w:val="28"/>
          <w:szCs w:val="28"/>
        </w:rPr>
      </w:pPr>
    </w:p>
    <w:p w:rsidR="00162AF3" w:rsidRPr="00162AF3" w:rsidRDefault="00EB7AE2" w:rsidP="009647FF">
      <w:pPr>
        <w:spacing w:before="0" w:after="0" w:line="360" w:lineRule="auto"/>
        <w:jc w:val="both"/>
        <w:rPr>
          <w:b/>
          <w:snapToGrid w:val="0"/>
          <w:sz w:val="28"/>
          <w:szCs w:val="28"/>
        </w:rPr>
      </w:pPr>
      <w:r w:rsidRPr="00162AF3">
        <w:rPr>
          <w:b/>
          <w:snapToGrid w:val="0"/>
          <w:sz w:val="28"/>
          <w:szCs w:val="28"/>
        </w:rPr>
        <w:t xml:space="preserve">3. </w:t>
      </w:r>
      <w:r w:rsidR="009E3C43">
        <w:rPr>
          <w:b/>
          <w:snapToGrid w:val="0"/>
          <w:sz w:val="28"/>
          <w:szCs w:val="28"/>
        </w:rPr>
        <w:t>Сосиски</w:t>
      </w:r>
    </w:p>
    <w:p w:rsidR="00162AF3" w:rsidRDefault="009E3C43" w:rsidP="009647FF">
      <w:pPr>
        <w:spacing w:before="0" w:after="0" w:line="360" w:lineRule="auto"/>
        <w:jc w:val="both"/>
        <w:rPr>
          <w:snapToGrid w:val="0"/>
          <w:sz w:val="28"/>
          <w:szCs w:val="28"/>
        </w:rPr>
      </w:pPr>
      <w:r>
        <w:rPr>
          <w:snapToGrid w:val="0"/>
          <w:sz w:val="28"/>
          <w:szCs w:val="28"/>
        </w:rPr>
        <w:t>Выпускается более 20 видов сосисок</w:t>
      </w:r>
    </w:p>
    <w:p w:rsidR="009E3C43" w:rsidRDefault="009E3C43" w:rsidP="009647FF">
      <w:pPr>
        <w:spacing w:before="0" w:after="0" w:line="360" w:lineRule="auto"/>
        <w:jc w:val="both"/>
        <w:rPr>
          <w:snapToGrid w:val="0"/>
          <w:sz w:val="28"/>
          <w:szCs w:val="28"/>
        </w:rPr>
      </w:pPr>
      <w:r>
        <w:rPr>
          <w:snapToGrid w:val="0"/>
          <w:sz w:val="28"/>
          <w:szCs w:val="28"/>
        </w:rPr>
        <w:t>В натуральной и искусственной оболочке, с сыро</w:t>
      </w:r>
      <w:r w:rsidR="00C94864">
        <w:rPr>
          <w:snapToGrid w:val="0"/>
          <w:sz w:val="28"/>
          <w:szCs w:val="28"/>
        </w:rPr>
        <w:t>м, копченые, сливочные, молочные</w:t>
      </w:r>
    </w:p>
    <w:p w:rsidR="00C94864" w:rsidRDefault="00C94864" w:rsidP="009647FF">
      <w:pPr>
        <w:spacing w:before="0" w:after="0" w:line="360" w:lineRule="auto"/>
        <w:jc w:val="both"/>
        <w:rPr>
          <w:snapToGrid w:val="0"/>
          <w:sz w:val="28"/>
          <w:szCs w:val="28"/>
        </w:rPr>
      </w:pPr>
      <w:r>
        <w:rPr>
          <w:snapToGrid w:val="0"/>
          <w:sz w:val="28"/>
          <w:szCs w:val="28"/>
        </w:rPr>
        <w:t>- Смачные</w:t>
      </w:r>
    </w:p>
    <w:p w:rsidR="00C94864" w:rsidRDefault="00C94864" w:rsidP="009647FF">
      <w:pPr>
        <w:spacing w:before="0" w:after="0" w:line="360" w:lineRule="auto"/>
        <w:jc w:val="both"/>
        <w:rPr>
          <w:snapToGrid w:val="0"/>
          <w:sz w:val="28"/>
          <w:szCs w:val="28"/>
        </w:rPr>
      </w:pPr>
      <w:r>
        <w:rPr>
          <w:snapToGrid w:val="0"/>
          <w:sz w:val="28"/>
          <w:szCs w:val="28"/>
        </w:rPr>
        <w:t>- Ветчинные</w:t>
      </w:r>
    </w:p>
    <w:p w:rsidR="00C94864" w:rsidRDefault="00C94864" w:rsidP="009647FF">
      <w:pPr>
        <w:spacing w:before="0" w:after="0" w:line="360" w:lineRule="auto"/>
        <w:jc w:val="both"/>
        <w:rPr>
          <w:snapToGrid w:val="0"/>
          <w:sz w:val="28"/>
          <w:szCs w:val="28"/>
        </w:rPr>
      </w:pPr>
      <w:r>
        <w:rPr>
          <w:snapToGrid w:val="0"/>
          <w:sz w:val="28"/>
          <w:szCs w:val="28"/>
        </w:rPr>
        <w:t>- Сливочные</w:t>
      </w:r>
    </w:p>
    <w:p w:rsidR="00C94864" w:rsidRDefault="00C94864" w:rsidP="009647FF">
      <w:pPr>
        <w:spacing w:before="0" w:after="0" w:line="360" w:lineRule="auto"/>
        <w:jc w:val="both"/>
        <w:rPr>
          <w:snapToGrid w:val="0"/>
          <w:sz w:val="28"/>
          <w:szCs w:val="28"/>
        </w:rPr>
      </w:pPr>
      <w:r>
        <w:rPr>
          <w:snapToGrid w:val="0"/>
          <w:sz w:val="28"/>
          <w:szCs w:val="28"/>
        </w:rPr>
        <w:t>- Пражские</w:t>
      </w:r>
    </w:p>
    <w:p w:rsidR="00C94864" w:rsidRDefault="00C94864" w:rsidP="009647FF">
      <w:pPr>
        <w:spacing w:before="0" w:after="0" w:line="360" w:lineRule="auto"/>
        <w:jc w:val="both"/>
        <w:rPr>
          <w:snapToGrid w:val="0"/>
          <w:sz w:val="28"/>
          <w:szCs w:val="28"/>
        </w:rPr>
      </w:pPr>
      <w:r>
        <w:rPr>
          <w:snapToGrid w:val="0"/>
          <w:sz w:val="28"/>
          <w:szCs w:val="28"/>
        </w:rPr>
        <w:t>- Венские</w:t>
      </w:r>
    </w:p>
    <w:p w:rsidR="00C94864" w:rsidRDefault="00C94864" w:rsidP="009647FF">
      <w:pPr>
        <w:spacing w:before="0" w:after="0" w:line="360" w:lineRule="auto"/>
        <w:jc w:val="both"/>
        <w:rPr>
          <w:snapToGrid w:val="0"/>
          <w:sz w:val="28"/>
          <w:szCs w:val="28"/>
        </w:rPr>
      </w:pPr>
      <w:r>
        <w:rPr>
          <w:snapToGrid w:val="0"/>
          <w:sz w:val="28"/>
          <w:szCs w:val="28"/>
        </w:rPr>
        <w:t>- Любительские</w:t>
      </w:r>
    </w:p>
    <w:p w:rsidR="00C94864" w:rsidRDefault="00C94864" w:rsidP="00691ECB">
      <w:pPr>
        <w:spacing w:before="0" w:after="0" w:line="360" w:lineRule="auto"/>
        <w:ind w:firstLine="709"/>
        <w:jc w:val="both"/>
        <w:rPr>
          <w:snapToGrid w:val="0"/>
          <w:sz w:val="28"/>
          <w:szCs w:val="28"/>
        </w:rPr>
      </w:pPr>
    </w:p>
    <w:p w:rsidR="009E3C43" w:rsidRPr="00017D7A" w:rsidRDefault="00017D7A" w:rsidP="009647FF">
      <w:pPr>
        <w:numPr>
          <w:ilvl w:val="0"/>
          <w:numId w:val="9"/>
        </w:numPr>
        <w:spacing w:before="0" w:after="0" w:line="360" w:lineRule="auto"/>
        <w:rPr>
          <w:b/>
          <w:snapToGrid w:val="0"/>
          <w:sz w:val="28"/>
          <w:szCs w:val="28"/>
        </w:rPr>
      </w:pPr>
      <w:r>
        <w:rPr>
          <w:b/>
          <w:snapToGrid w:val="0"/>
          <w:sz w:val="28"/>
          <w:szCs w:val="28"/>
        </w:rPr>
        <w:t>Вареная колбаса</w:t>
      </w:r>
    </w:p>
    <w:p w:rsidR="009E3C43" w:rsidRPr="00C94864" w:rsidRDefault="009647FF" w:rsidP="009647FF">
      <w:pPr>
        <w:tabs>
          <w:tab w:val="left" w:pos="1665"/>
        </w:tabs>
        <w:spacing w:before="0" w:after="0" w:line="360" w:lineRule="auto"/>
        <w:ind w:firstLine="709"/>
        <w:rPr>
          <w:snapToGrid w:val="0"/>
          <w:sz w:val="28"/>
          <w:szCs w:val="28"/>
        </w:rPr>
      </w:pPr>
      <w:r>
        <w:rPr>
          <w:snapToGrid w:val="0"/>
          <w:sz w:val="28"/>
          <w:szCs w:val="28"/>
        </w:rPr>
        <w:tab/>
      </w:r>
    </w:p>
    <w:p w:rsidR="00B77350" w:rsidRDefault="00726A23" w:rsidP="00691ECB">
      <w:pPr>
        <w:spacing w:before="0" w:after="0" w:line="360" w:lineRule="auto"/>
        <w:ind w:firstLine="709"/>
        <w:jc w:val="both"/>
        <w:rPr>
          <w:snapToGrid w:val="0"/>
          <w:sz w:val="28"/>
          <w:szCs w:val="28"/>
          <w:lang w:val="en-US"/>
        </w:rPr>
      </w:pPr>
      <w:hyperlink r:id="rId13" w:anchor="180421" w:tgtFrame="_blank" w:history="1">
        <w:r>
          <w:rPr>
            <w:rFonts w:ascii="Tahoma" w:hAnsi="Tahoma" w:cs="Tahoma"/>
            <w:color w:val="0B2D75"/>
            <w:sz w:val="18"/>
            <w:szCs w:val="18"/>
          </w:rPr>
          <w:pict>
            <v:shape id="_x0000_i1037" type="#_x0000_t75" style="width:90pt;height:60pt">
              <v:imagedata r:id="rId14" o:title=""/>
            </v:shape>
          </w:pict>
        </w:r>
      </w:hyperlink>
    </w:p>
    <w:p w:rsidR="00B77350" w:rsidRDefault="00B77350" w:rsidP="00691ECB">
      <w:pPr>
        <w:spacing w:before="0" w:after="0" w:line="360" w:lineRule="auto"/>
        <w:ind w:firstLine="709"/>
        <w:jc w:val="both"/>
        <w:rPr>
          <w:snapToGrid w:val="0"/>
          <w:sz w:val="28"/>
          <w:szCs w:val="28"/>
          <w:lang w:val="en-US"/>
        </w:rPr>
      </w:pPr>
    </w:p>
    <w:p w:rsidR="00B77350" w:rsidRDefault="00017D7A" w:rsidP="009647FF">
      <w:pPr>
        <w:spacing w:before="0" w:after="0" w:line="360" w:lineRule="auto"/>
        <w:jc w:val="both"/>
        <w:rPr>
          <w:snapToGrid w:val="0"/>
          <w:sz w:val="28"/>
          <w:szCs w:val="28"/>
        </w:rPr>
      </w:pPr>
      <w:r>
        <w:rPr>
          <w:snapToGrid w:val="0"/>
          <w:sz w:val="28"/>
          <w:szCs w:val="28"/>
        </w:rPr>
        <w:t>- Докторская</w:t>
      </w:r>
    </w:p>
    <w:p w:rsidR="00017D7A" w:rsidRDefault="00017D7A" w:rsidP="009647FF">
      <w:pPr>
        <w:spacing w:before="0" w:after="0" w:line="360" w:lineRule="auto"/>
        <w:jc w:val="both"/>
        <w:rPr>
          <w:snapToGrid w:val="0"/>
          <w:sz w:val="28"/>
          <w:szCs w:val="28"/>
        </w:rPr>
      </w:pPr>
      <w:r>
        <w:rPr>
          <w:snapToGrid w:val="0"/>
          <w:sz w:val="28"/>
          <w:szCs w:val="28"/>
        </w:rPr>
        <w:t>- Докторская экстра</w:t>
      </w:r>
    </w:p>
    <w:p w:rsidR="00017D7A" w:rsidRDefault="00017D7A" w:rsidP="009647FF">
      <w:pPr>
        <w:spacing w:before="0" w:after="0" w:line="360" w:lineRule="auto"/>
        <w:jc w:val="both"/>
        <w:rPr>
          <w:snapToGrid w:val="0"/>
          <w:sz w:val="28"/>
          <w:szCs w:val="28"/>
        </w:rPr>
      </w:pPr>
      <w:r>
        <w:rPr>
          <w:snapToGrid w:val="0"/>
          <w:sz w:val="28"/>
          <w:szCs w:val="28"/>
        </w:rPr>
        <w:t>- Дикий кабан</w:t>
      </w:r>
    </w:p>
    <w:p w:rsidR="00017D7A" w:rsidRDefault="00017D7A" w:rsidP="00002249">
      <w:pPr>
        <w:spacing w:before="0" w:after="0" w:line="360" w:lineRule="auto"/>
        <w:rPr>
          <w:snapToGrid w:val="0"/>
          <w:sz w:val="28"/>
          <w:szCs w:val="28"/>
        </w:rPr>
      </w:pPr>
      <w:r>
        <w:rPr>
          <w:snapToGrid w:val="0"/>
          <w:sz w:val="28"/>
          <w:szCs w:val="28"/>
        </w:rPr>
        <w:t>- Телячья</w:t>
      </w:r>
    </w:p>
    <w:p w:rsidR="00017D7A" w:rsidRDefault="00017D7A" w:rsidP="00002249">
      <w:pPr>
        <w:spacing w:before="0" w:after="0" w:line="360" w:lineRule="auto"/>
        <w:rPr>
          <w:snapToGrid w:val="0"/>
          <w:sz w:val="28"/>
          <w:szCs w:val="28"/>
        </w:rPr>
      </w:pPr>
      <w:r>
        <w:rPr>
          <w:snapToGrid w:val="0"/>
          <w:sz w:val="28"/>
          <w:szCs w:val="28"/>
        </w:rPr>
        <w:t>- Останкинская</w:t>
      </w:r>
    </w:p>
    <w:p w:rsidR="00206D2C" w:rsidRPr="00017D7A" w:rsidRDefault="00206D2C" w:rsidP="00002249">
      <w:pPr>
        <w:spacing w:before="0" w:after="0" w:line="360" w:lineRule="auto"/>
        <w:rPr>
          <w:snapToGrid w:val="0"/>
          <w:sz w:val="28"/>
          <w:szCs w:val="28"/>
        </w:rPr>
      </w:pPr>
    </w:p>
    <w:p w:rsidR="00206D2C" w:rsidRPr="00002249" w:rsidRDefault="00002249" w:rsidP="00002249">
      <w:pPr>
        <w:spacing w:before="0" w:after="0" w:line="360" w:lineRule="auto"/>
        <w:rPr>
          <w:b/>
          <w:snapToGrid w:val="0"/>
          <w:sz w:val="28"/>
          <w:szCs w:val="28"/>
        </w:rPr>
      </w:pPr>
      <w:r w:rsidRPr="00002249">
        <w:rPr>
          <w:b/>
          <w:snapToGrid w:val="0"/>
          <w:sz w:val="28"/>
          <w:szCs w:val="28"/>
        </w:rPr>
        <w:t>5. Ветчина</w:t>
      </w:r>
    </w:p>
    <w:p w:rsidR="00002249" w:rsidRDefault="00002249" w:rsidP="00002249">
      <w:pPr>
        <w:spacing w:before="0" w:after="0" w:line="360" w:lineRule="auto"/>
        <w:rPr>
          <w:snapToGrid w:val="0"/>
          <w:sz w:val="28"/>
          <w:szCs w:val="28"/>
        </w:rPr>
      </w:pPr>
      <w:r>
        <w:rPr>
          <w:snapToGrid w:val="0"/>
          <w:sz w:val="28"/>
          <w:szCs w:val="28"/>
        </w:rPr>
        <w:t>-Для завтрака</w:t>
      </w:r>
    </w:p>
    <w:p w:rsidR="00002249" w:rsidRDefault="00002249" w:rsidP="00002249">
      <w:pPr>
        <w:spacing w:before="0" w:after="0" w:line="360" w:lineRule="auto"/>
        <w:rPr>
          <w:snapToGrid w:val="0"/>
          <w:sz w:val="28"/>
          <w:szCs w:val="28"/>
        </w:rPr>
      </w:pPr>
      <w:r>
        <w:rPr>
          <w:snapToGrid w:val="0"/>
          <w:sz w:val="28"/>
          <w:szCs w:val="28"/>
        </w:rPr>
        <w:t>-Московская</w:t>
      </w:r>
    </w:p>
    <w:p w:rsidR="00002249" w:rsidRPr="009647FF" w:rsidRDefault="00002249" w:rsidP="00002249">
      <w:pPr>
        <w:spacing w:before="0" w:after="0" w:line="360" w:lineRule="auto"/>
        <w:rPr>
          <w:snapToGrid w:val="0"/>
          <w:sz w:val="28"/>
          <w:szCs w:val="28"/>
        </w:rPr>
      </w:pPr>
      <w:r>
        <w:rPr>
          <w:snapToGrid w:val="0"/>
          <w:sz w:val="28"/>
          <w:szCs w:val="28"/>
        </w:rPr>
        <w:t>-Элитная</w:t>
      </w:r>
    </w:p>
    <w:p w:rsidR="00017D7A" w:rsidRDefault="00017D7A" w:rsidP="00002249">
      <w:pPr>
        <w:spacing w:before="0" w:after="0" w:line="360" w:lineRule="auto"/>
        <w:rPr>
          <w:snapToGrid w:val="0"/>
          <w:sz w:val="28"/>
          <w:szCs w:val="28"/>
        </w:rPr>
      </w:pPr>
    </w:p>
    <w:p w:rsidR="00002249" w:rsidRDefault="00A300C6" w:rsidP="00002249">
      <w:pPr>
        <w:spacing w:before="0" w:after="0" w:line="360" w:lineRule="auto"/>
        <w:rPr>
          <w:b/>
          <w:snapToGrid w:val="0"/>
          <w:sz w:val="28"/>
          <w:szCs w:val="28"/>
        </w:rPr>
      </w:pPr>
      <w:r>
        <w:rPr>
          <w:b/>
          <w:snapToGrid w:val="0"/>
          <w:sz w:val="28"/>
          <w:szCs w:val="28"/>
        </w:rPr>
        <w:t>6. Колбаса сыро</w:t>
      </w:r>
      <w:r w:rsidR="00002249" w:rsidRPr="00002249">
        <w:rPr>
          <w:b/>
          <w:snapToGrid w:val="0"/>
          <w:sz w:val="28"/>
          <w:szCs w:val="28"/>
        </w:rPr>
        <w:t>копченая</w:t>
      </w:r>
    </w:p>
    <w:p w:rsidR="00A44139" w:rsidRDefault="00A44139" w:rsidP="00002249">
      <w:pPr>
        <w:spacing w:before="0" w:after="0" w:line="360" w:lineRule="auto"/>
        <w:rPr>
          <w:b/>
          <w:snapToGrid w:val="0"/>
          <w:sz w:val="28"/>
          <w:szCs w:val="28"/>
        </w:rPr>
      </w:pPr>
    </w:p>
    <w:p w:rsidR="00A300C6" w:rsidRDefault="00A300C6" w:rsidP="00A300C6">
      <w:pPr>
        <w:spacing w:before="0" w:after="0" w:line="360" w:lineRule="auto"/>
        <w:jc w:val="both"/>
        <w:rPr>
          <w:snapToGrid w:val="0"/>
          <w:sz w:val="28"/>
          <w:szCs w:val="28"/>
        </w:rPr>
      </w:pPr>
      <w:r w:rsidRPr="00A300C6">
        <w:rPr>
          <w:snapToGrid w:val="0"/>
          <w:sz w:val="28"/>
          <w:szCs w:val="28"/>
        </w:rPr>
        <w:t>Для производства сырокопченой колбас выделен специальный участок. Они не подвергаются жесткой термической обработке, максимальная температура в камерах производства не превышает 26 градусов.</w:t>
      </w:r>
    </w:p>
    <w:p w:rsidR="00A300C6" w:rsidRDefault="00A300C6" w:rsidP="00A300C6">
      <w:pPr>
        <w:spacing w:before="0" w:after="0" w:line="360" w:lineRule="auto"/>
        <w:jc w:val="both"/>
        <w:rPr>
          <w:snapToGrid w:val="0"/>
          <w:sz w:val="28"/>
          <w:szCs w:val="28"/>
        </w:rPr>
      </w:pPr>
      <w:r>
        <w:rPr>
          <w:snapToGrid w:val="0"/>
          <w:sz w:val="28"/>
          <w:szCs w:val="28"/>
        </w:rPr>
        <w:t>В камере созревания, где хранится сырье для приготовления колбас, строго фиксированная температура, посол сырья идет под контролем технологов.</w:t>
      </w:r>
    </w:p>
    <w:p w:rsidR="00A300C6" w:rsidRDefault="00A300C6" w:rsidP="00A300C6">
      <w:pPr>
        <w:spacing w:before="0" w:after="0" w:line="360" w:lineRule="auto"/>
        <w:jc w:val="both"/>
        <w:rPr>
          <w:snapToGrid w:val="0"/>
          <w:sz w:val="28"/>
          <w:szCs w:val="28"/>
        </w:rPr>
      </w:pPr>
      <w:r>
        <w:rPr>
          <w:snapToGrid w:val="0"/>
          <w:sz w:val="28"/>
          <w:szCs w:val="28"/>
        </w:rPr>
        <w:t>Куттера имеют программное управление- программа задает время куттерования, температу</w:t>
      </w:r>
      <w:r w:rsidR="00A44139">
        <w:rPr>
          <w:snapToGrid w:val="0"/>
          <w:sz w:val="28"/>
          <w:szCs w:val="28"/>
        </w:rPr>
        <w:t>ру. После набивки в оболочку колбасная продукция навешивается направляется на термическую обработку.</w:t>
      </w:r>
    </w:p>
    <w:p w:rsidR="00A44139" w:rsidRDefault="00A44139" w:rsidP="00A300C6">
      <w:pPr>
        <w:spacing w:before="0" w:after="0" w:line="360" w:lineRule="auto"/>
        <w:jc w:val="both"/>
        <w:rPr>
          <w:snapToGrid w:val="0"/>
          <w:sz w:val="28"/>
          <w:szCs w:val="28"/>
        </w:rPr>
      </w:pPr>
      <w:r>
        <w:rPr>
          <w:snapToGrid w:val="0"/>
          <w:sz w:val="28"/>
          <w:szCs w:val="28"/>
        </w:rPr>
        <w:t>В термическом отделении идет модернизация-старые венгерские камеры  меняют на новые австрийские. Камера сама выполняет технологический процесс варки того или иного ассортимента, сушки, копчения.</w:t>
      </w:r>
    </w:p>
    <w:p w:rsidR="00A44139" w:rsidRPr="00A300C6" w:rsidRDefault="00A44139" w:rsidP="00A300C6">
      <w:pPr>
        <w:spacing w:before="0" w:after="0" w:line="360" w:lineRule="auto"/>
        <w:jc w:val="both"/>
        <w:rPr>
          <w:snapToGrid w:val="0"/>
          <w:sz w:val="28"/>
          <w:szCs w:val="28"/>
        </w:rPr>
      </w:pPr>
    </w:p>
    <w:p w:rsidR="00002249" w:rsidRDefault="00002249" w:rsidP="00002249">
      <w:pPr>
        <w:tabs>
          <w:tab w:val="left" w:pos="900"/>
        </w:tabs>
        <w:spacing w:before="0" w:after="0" w:line="360" w:lineRule="auto"/>
        <w:rPr>
          <w:snapToGrid w:val="0"/>
          <w:sz w:val="28"/>
          <w:szCs w:val="28"/>
        </w:rPr>
      </w:pPr>
      <w:r>
        <w:rPr>
          <w:snapToGrid w:val="0"/>
          <w:sz w:val="28"/>
          <w:szCs w:val="28"/>
        </w:rPr>
        <w:t>-Балтийская</w:t>
      </w:r>
    </w:p>
    <w:p w:rsidR="00A300C6" w:rsidRDefault="00002249" w:rsidP="00002249">
      <w:pPr>
        <w:tabs>
          <w:tab w:val="left" w:pos="900"/>
        </w:tabs>
        <w:spacing w:before="0" w:after="0" w:line="360" w:lineRule="auto"/>
        <w:rPr>
          <w:snapToGrid w:val="0"/>
          <w:sz w:val="28"/>
          <w:szCs w:val="28"/>
        </w:rPr>
      </w:pPr>
      <w:r>
        <w:rPr>
          <w:snapToGrid w:val="0"/>
          <w:sz w:val="28"/>
          <w:szCs w:val="28"/>
        </w:rPr>
        <w:t>-Финская</w:t>
      </w:r>
    </w:p>
    <w:p w:rsidR="00002249" w:rsidRDefault="00002249" w:rsidP="00002249">
      <w:pPr>
        <w:tabs>
          <w:tab w:val="left" w:pos="900"/>
        </w:tabs>
        <w:spacing w:before="0" w:after="0" w:line="360" w:lineRule="auto"/>
        <w:rPr>
          <w:snapToGrid w:val="0"/>
          <w:sz w:val="28"/>
          <w:szCs w:val="28"/>
        </w:rPr>
      </w:pPr>
      <w:r>
        <w:rPr>
          <w:snapToGrid w:val="0"/>
          <w:sz w:val="28"/>
          <w:szCs w:val="28"/>
        </w:rPr>
        <w:t>-Московская</w:t>
      </w:r>
    </w:p>
    <w:p w:rsidR="00002249" w:rsidRDefault="00002249" w:rsidP="00002249">
      <w:pPr>
        <w:tabs>
          <w:tab w:val="left" w:pos="900"/>
        </w:tabs>
        <w:spacing w:before="0" w:after="0" w:line="360" w:lineRule="auto"/>
        <w:rPr>
          <w:snapToGrid w:val="0"/>
          <w:sz w:val="28"/>
          <w:szCs w:val="28"/>
        </w:rPr>
      </w:pPr>
      <w:r>
        <w:rPr>
          <w:snapToGrid w:val="0"/>
          <w:sz w:val="28"/>
          <w:szCs w:val="28"/>
        </w:rPr>
        <w:t>- Кремлевская</w:t>
      </w:r>
    </w:p>
    <w:p w:rsidR="00002249" w:rsidRPr="00017D7A" w:rsidRDefault="00002249" w:rsidP="002A2E7E">
      <w:pPr>
        <w:spacing w:before="0" w:after="0" w:line="360" w:lineRule="auto"/>
        <w:jc w:val="both"/>
        <w:rPr>
          <w:snapToGrid w:val="0"/>
          <w:sz w:val="28"/>
          <w:szCs w:val="28"/>
        </w:rPr>
      </w:pPr>
    </w:p>
    <w:p w:rsidR="009E3C43" w:rsidRPr="00AD18D7" w:rsidRDefault="00002249" w:rsidP="00206D2C">
      <w:pPr>
        <w:spacing w:before="0" w:after="0" w:line="360" w:lineRule="auto"/>
        <w:jc w:val="both"/>
        <w:rPr>
          <w:b/>
          <w:snapToGrid w:val="0"/>
          <w:sz w:val="28"/>
          <w:szCs w:val="28"/>
        </w:rPr>
      </w:pPr>
      <w:r>
        <w:rPr>
          <w:b/>
          <w:snapToGrid w:val="0"/>
          <w:sz w:val="28"/>
          <w:szCs w:val="28"/>
        </w:rPr>
        <w:t>7</w:t>
      </w:r>
      <w:r w:rsidR="00946A63" w:rsidRPr="00AD18D7">
        <w:rPr>
          <w:b/>
          <w:snapToGrid w:val="0"/>
          <w:sz w:val="28"/>
          <w:szCs w:val="28"/>
        </w:rPr>
        <w:t>. Тушенка</w:t>
      </w:r>
    </w:p>
    <w:p w:rsidR="00946A63" w:rsidRDefault="00946A63" w:rsidP="00691ECB">
      <w:pPr>
        <w:spacing w:before="0" w:after="0" w:line="360" w:lineRule="auto"/>
        <w:ind w:firstLine="709"/>
        <w:jc w:val="both"/>
        <w:rPr>
          <w:snapToGrid w:val="0"/>
          <w:sz w:val="28"/>
          <w:szCs w:val="28"/>
        </w:rPr>
      </w:pPr>
      <w:r>
        <w:rPr>
          <w:snapToGrid w:val="0"/>
          <w:sz w:val="28"/>
          <w:szCs w:val="28"/>
        </w:rPr>
        <w:t>ООО «Великоновгородский мясной двор» изготавливает тушенку на заказ для различных городов небольшими партиями, так например для сети магазинов «Лента» как говядину так и свинину</w:t>
      </w:r>
    </w:p>
    <w:p w:rsidR="00AD18D7" w:rsidRDefault="00AD18D7" w:rsidP="00002249">
      <w:pPr>
        <w:spacing w:before="0" w:after="0" w:line="360" w:lineRule="auto"/>
        <w:ind w:firstLine="709"/>
        <w:jc w:val="both"/>
        <w:rPr>
          <w:snapToGrid w:val="0"/>
          <w:sz w:val="28"/>
          <w:szCs w:val="28"/>
        </w:rPr>
      </w:pPr>
    </w:p>
    <w:p w:rsidR="00B77350" w:rsidRDefault="00B77350" w:rsidP="00002249">
      <w:pPr>
        <w:shd w:val="clear" w:color="auto" w:fill="FFFFFF"/>
        <w:spacing w:before="0" w:after="0" w:line="360" w:lineRule="auto"/>
        <w:ind w:left="150" w:right="150"/>
        <w:outlineLvl w:val="2"/>
        <w:rPr>
          <w:rFonts w:ascii="Arial" w:hAnsi="Arial" w:cs="Arial"/>
          <w:b/>
          <w:bCs/>
          <w:sz w:val="21"/>
          <w:szCs w:val="21"/>
          <w:lang w:val="en-US"/>
        </w:rPr>
      </w:pPr>
      <w:r w:rsidRPr="00B77350">
        <w:rPr>
          <w:rFonts w:ascii="Arial" w:hAnsi="Arial" w:cs="Arial"/>
          <w:b/>
          <w:bCs/>
          <w:sz w:val="21"/>
          <w:szCs w:val="21"/>
        </w:rPr>
        <w:t xml:space="preserve">ГОВЯДИНА ТУШЕНАЯ В/С ПРЕМИУМ </w:t>
      </w:r>
    </w:p>
    <w:p w:rsidR="00B77350" w:rsidRPr="00B77350" w:rsidRDefault="00B77350" w:rsidP="00002249">
      <w:pPr>
        <w:shd w:val="clear" w:color="auto" w:fill="FFFFFF"/>
        <w:spacing w:before="0" w:after="0" w:line="360" w:lineRule="auto"/>
        <w:ind w:left="150" w:right="150"/>
        <w:outlineLvl w:val="2"/>
        <w:rPr>
          <w:rFonts w:ascii="Arial" w:hAnsi="Arial" w:cs="Arial"/>
          <w:b/>
          <w:bCs/>
          <w:sz w:val="21"/>
          <w:szCs w:val="21"/>
          <w:lang w:val="en-US"/>
        </w:rPr>
      </w:pPr>
    </w:p>
    <w:p w:rsidR="00B77350" w:rsidRPr="00B77350" w:rsidRDefault="00726A23" w:rsidP="00002249">
      <w:pPr>
        <w:spacing w:before="0" w:after="0" w:line="360" w:lineRule="auto"/>
        <w:ind w:left="150" w:right="150"/>
        <w:rPr>
          <w:sz w:val="28"/>
          <w:szCs w:val="28"/>
        </w:rPr>
      </w:pPr>
      <w:r>
        <w:rPr>
          <w:b/>
          <w:bCs/>
          <w:noProof/>
          <w:sz w:val="28"/>
          <w:szCs w:val="28"/>
        </w:rPr>
        <w:pict>
          <v:shape id="_x0000_s1030" type="#_x0000_t75" alt="ГОВЯДИНА ТУШЕНАЯ В/С ПРЕМИУМ" style="position:absolute;left:0;text-align:left;margin-left:133.8pt;margin-top:0;width:112.5pt;height:74.25pt;z-index:251655680;mso-wrap-distance-left:0;mso-wrap-distance-right:0;mso-position-horizontal:right;mso-position-vertical-relative:line" o:allowoverlap="f">
            <v:imagedata r:id="rId15" o:title="512"/>
            <w10:wrap type="square"/>
          </v:shape>
        </w:pict>
      </w:r>
      <w:r w:rsidR="00B77350" w:rsidRPr="00B77350">
        <w:rPr>
          <w:sz w:val="28"/>
          <w:szCs w:val="28"/>
        </w:rPr>
        <w:t xml:space="preserve">Продукт класса премиум! Изготовлено из охлажденного мяса собственного производства (животноводческий комплекс ООО “Новгородский бекон”) с добавлением жира, лука, соли, специй. </w:t>
      </w:r>
      <w:r w:rsidR="00B77350" w:rsidRPr="00B77350">
        <w:rPr>
          <w:sz w:val="28"/>
          <w:szCs w:val="28"/>
        </w:rPr>
        <w:br/>
        <w:t xml:space="preserve">Срок годности: 4 года. ГОСТ 5284-84. </w:t>
      </w:r>
      <w:r w:rsidR="00B77350" w:rsidRPr="00B77350">
        <w:rPr>
          <w:sz w:val="28"/>
          <w:szCs w:val="28"/>
        </w:rPr>
        <w:br/>
      </w:r>
      <w:r w:rsidR="00B77350" w:rsidRPr="00B77350">
        <w:rPr>
          <w:b/>
          <w:bCs/>
          <w:sz w:val="28"/>
          <w:szCs w:val="28"/>
        </w:rPr>
        <w:t>Масса нетто</w:t>
      </w:r>
      <w:r w:rsidR="00B77350" w:rsidRPr="00B77350">
        <w:rPr>
          <w:sz w:val="28"/>
          <w:szCs w:val="28"/>
        </w:rPr>
        <w:t xml:space="preserve"> — 325 гр. </w:t>
      </w:r>
      <w:r w:rsidR="00B77350" w:rsidRPr="00B77350">
        <w:rPr>
          <w:sz w:val="28"/>
          <w:szCs w:val="28"/>
        </w:rPr>
        <w:br/>
      </w:r>
    </w:p>
    <w:p w:rsidR="00002249" w:rsidRPr="00002249" w:rsidRDefault="00002249" w:rsidP="00002249">
      <w:pPr>
        <w:spacing w:before="0" w:after="0" w:line="360" w:lineRule="auto"/>
        <w:jc w:val="both"/>
        <w:rPr>
          <w:snapToGrid w:val="0"/>
          <w:sz w:val="28"/>
          <w:szCs w:val="28"/>
        </w:rPr>
      </w:pPr>
    </w:p>
    <w:p w:rsidR="00946A63" w:rsidRPr="00206D2C" w:rsidRDefault="00002249" w:rsidP="00691ECB">
      <w:pPr>
        <w:spacing w:before="0" w:after="0" w:line="360" w:lineRule="auto"/>
        <w:ind w:firstLine="709"/>
        <w:jc w:val="both"/>
        <w:rPr>
          <w:b/>
          <w:snapToGrid w:val="0"/>
          <w:sz w:val="28"/>
          <w:szCs w:val="28"/>
        </w:rPr>
      </w:pPr>
      <w:r w:rsidRPr="00206D2C">
        <w:rPr>
          <w:b/>
          <w:snapToGrid w:val="0"/>
          <w:sz w:val="28"/>
          <w:szCs w:val="28"/>
        </w:rPr>
        <w:t>8</w:t>
      </w:r>
      <w:r w:rsidR="009647FF" w:rsidRPr="00206D2C">
        <w:rPr>
          <w:b/>
          <w:snapToGrid w:val="0"/>
          <w:sz w:val="28"/>
          <w:szCs w:val="28"/>
        </w:rPr>
        <w:t>.</w:t>
      </w:r>
      <w:r w:rsidR="00017D7A" w:rsidRPr="00206D2C">
        <w:rPr>
          <w:b/>
          <w:snapToGrid w:val="0"/>
          <w:sz w:val="28"/>
          <w:szCs w:val="28"/>
        </w:rPr>
        <w:t>Готовая продукция</w:t>
      </w:r>
    </w:p>
    <w:p w:rsidR="00946A63" w:rsidRPr="00AD18D7" w:rsidRDefault="00946A63" w:rsidP="00AD18D7">
      <w:pPr>
        <w:shd w:val="clear" w:color="auto" w:fill="FFFFFF"/>
        <w:spacing w:before="0" w:after="0" w:line="360" w:lineRule="auto"/>
        <w:ind w:firstLine="709"/>
        <w:jc w:val="both"/>
        <w:rPr>
          <w:snapToGrid w:val="0"/>
          <w:sz w:val="28"/>
          <w:szCs w:val="28"/>
        </w:rPr>
      </w:pPr>
    </w:p>
    <w:p w:rsidR="00B77350" w:rsidRPr="001B7E79" w:rsidRDefault="00B77350" w:rsidP="00AD18D7">
      <w:pPr>
        <w:shd w:val="clear" w:color="auto" w:fill="FFFFFF"/>
        <w:spacing w:before="0" w:after="0"/>
        <w:ind w:left="150" w:right="150"/>
        <w:outlineLvl w:val="2"/>
        <w:rPr>
          <w:b/>
          <w:bCs/>
          <w:sz w:val="28"/>
          <w:szCs w:val="28"/>
        </w:rPr>
      </w:pPr>
      <w:r w:rsidRPr="001B7E79">
        <w:rPr>
          <w:b/>
          <w:bCs/>
          <w:sz w:val="28"/>
          <w:szCs w:val="28"/>
        </w:rPr>
        <w:t xml:space="preserve">ВЕТЧИНА ДЕЛИКАТЕСНАЯ ИЗ СВИНИНЫ ПО-НОВГОРОДСКИ </w:t>
      </w:r>
    </w:p>
    <w:p w:rsidR="00AD18D7" w:rsidRPr="001B7E79" w:rsidRDefault="00AD18D7" w:rsidP="00002249">
      <w:pPr>
        <w:shd w:val="clear" w:color="auto" w:fill="FFFFFF"/>
        <w:spacing w:before="0" w:after="0" w:line="360" w:lineRule="auto"/>
        <w:ind w:left="150" w:right="150"/>
        <w:outlineLvl w:val="2"/>
        <w:rPr>
          <w:bCs/>
          <w:sz w:val="28"/>
          <w:szCs w:val="28"/>
        </w:rPr>
      </w:pPr>
    </w:p>
    <w:p w:rsidR="00B77350" w:rsidRPr="00B77350" w:rsidRDefault="00726A23" w:rsidP="00002249">
      <w:pPr>
        <w:shd w:val="clear" w:color="auto" w:fill="FFFFFF"/>
        <w:spacing w:before="0" w:after="0" w:line="360" w:lineRule="auto"/>
        <w:ind w:left="150" w:right="150"/>
        <w:rPr>
          <w:sz w:val="28"/>
          <w:szCs w:val="28"/>
        </w:rPr>
      </w:pPr>
      <w:r>
        <w:rPr>
          <w:b/>
          <w:bCs/>
          <w:noProof/>
          <w:sz w:val="28"/>
          <w:szCs w:val="28"/>
        </w:rPr>
        <w:pict>
          <v:shape id="_x0000_s1032" type="#_x0000_t75" alt="ВЕТЧИНА ДЕЛИКАТЕСНАЯ ИЗ СВИНИНЫ ПО-НОВГОРОДСКИ" style="position:absolute;left:0;text-align:left;margin-left:133.8pt;margin-top:0;width:112.5pt;height:1in;z-index:251657728;mso-wrap-distance-left:0;mso-wrap-distance-right:0;mso-position-horizontal:right;mso-position-vertical-relative:line" o:allowoverlap="f">
            <v:imagedata r:id="rId16" o:title="513"/>
            <w10:wrap type="square"/>
          </v:shape>
        </w:pict>
      </w:r>
      <w:r w:rsidR="00B77350" w:rsidRPr="00B77350">
        <w:rPr>
          <w:sz w:val="28"/>
          <w:szCs w:val="28"/>
        </w:rPr>
        <w:t xml:space="preserve">Продукт деликатесный — для людей, ведущих здоровый образ жизни! Изготовлено из охлажденного мяса (окорок свиной) собственного производства (животноводческий комплекс ООО “Новгородский бекон”). </w:t>
      </w:r>
      <w:r w:rsidR="00B77350" w:rsidRPr="00B77350">
        <w:rPr>
          <w:sz w:val="28"/>
          <w:szCs w:val="28"/>
        </w:rPr>
        <w:br/>
        <w:t xml:space="preserve">Срок годности: 1 год. ТУ 9216-890-00419779-2006. </w:t>
      </w:r>
      <w:r w:rsidR="00B77350" w:rsidRPr="00B77350">
        <w:rPr>
          <w:sz w:val="28"/>
          <w:szCs w:val="28"/>
        </w:rPr>
        <w:br/>
      </w:r>
      <w:r w:rsidR="00B77350" w:rsidRPr="00B77350">
        <w:rPr>
          <w:sz w:val="28"/>
          <w:szCs w:val="28"/>
        </w:rPr>
        <w:br/>
      </w:r>
      <w:r w:rsidR="00B77350" w:rsidRPr="00B77350">
        <w:rPr>
          <w:b/>
          <w:bCs/>
          <w:sz w:val="28"/>
          <w:szCs w:val="28"/>
        </w:rPr>
        <w:t>Масса нетто</w:t>
      </w:r>
      <w:r w:rsidR="00B70CE5">
        <w:rPr>
          <w:sz w:val="28"/>
          <w:szCs w:val="28"/>
        </w:rPr>
        <w:t xml:space="preserve"> — 340 гр. </w:t>
      </w:r>
      <w:r w:rsidR="00B70CE5">
        <w:rPr>
          <w:sz w:val="28"/>
          <w:szCs w:val="28"/>
        </w:rPr>
        <w:br/>
      </w:r>
    </w:p>
    <w:p w:rsidR="00B77350" w:rsidRDefault="00B77350" w:rsidP="00AD18D7">
      <w:pPr>
        <w:shd w:val="clear" w:color="auto" w:fill="FFFFFF"/>
        <w:spacing w:before="0" w:after="0"/>
        <w:ind w:left="150" w:right="150"/>
        <w:outlineLvl w:val="2"/>
        <w:rPr>
          <w:b/>
          <w:bCs/>
          <w:sz w:val="28"/>
          <w:szCs w:val="28"/>
        </w:rPr>
      </w:pPr>
      <w:r w:rsidRPr="00B77350">
        <w:rPr>
          <w:b/>
          <w:bCs/>
          <w:sz w:val="28"/>
          <w:szCs w:val="28"/>
        </w:rPr>
        <w:t xml:space="preserve">ГОЛУБЦЫ </w:t>
      </w:r>
    </w:p>
    <w:p w:rsidR="00AD18D7" w:rsidRPr="00B77350" w:rsidRDefault="00AD18D7" w:rsidP="00AD18D7">
      <w:pPr>
        <w:shd w:val="clear" w:color="auto" w:fill="FFFFFF"/>
        <w:spacing w:before="0" w:after="0"/>
        <w:ind w:left="150" w:right="150"/>
        <w:outlineLvl w:val="2"/>
        <w:rPr>
          <w:b/>
          <w:bCs/>
          <w:sz w:val="28"/>
          <w:szCs w:val="28"/>
        </w:rPr>
      </w:pPr>
    </w:p>
    <w:p w:rsidR="00B77350" w:rsidRPr="00B77350" w:rsidRDefault="00726A23" w:rsidP="00002249">
      <w:pPr>
        <w:shd w:val="clear" w:color="auto" w:fill="FFFFFF"/>
        <w:spacing w:before="0" w:after="0" w:line="360" w:lineRule="auto"/>
        <w:ind w:left="150" w:right="150"/>
        <w:rPr>
          <w:sz w:val="28"/>
          <w:szCs w:val="28"/>
        </w:rPr>
      </w:pPr>
      <w:r>
        <w:rPr>
          <w:b/>
          <w:bCs/>
          <w:noProof/>
          <w:sz w:val="28"/>
          <w:szCs w:val="28"/>
        </w:rPr>
        <w:pict>
          <v:shape id="_x0000_s1034" type="#_x0000_t75" alt="ГОЛУБЦЫ" style="position:absolute;left:0;text-align:left;margin-left:133.8pt;margin-top:0;width:112.5pt;height:103.5pt;z-index:251659776;mso-wrap-distance-left:0;mso-wrap-distance-right:0;mso-position-horizontal:right;mso-position-vertical-relative:line" o:allowoverlap="f">
            <v:imagedata r:id="rId17" o:title="864"/>
            <w10:wrap type="square"/>
          </v:shape>
        </w:pict>
      </w:r>
      <w:r w:rsidR="00B77350" w:rsidRPr="00B77350">
        <w:rPr>
          <w:sz w:val="28"/>
          <w:szCs w:val="28"/>
        </w:rPr>
        <w:t xml:space="preserve">Голубцы фаршированные мясом и рисом. Домашняя кухня — без хлопот! Изготовлено вручную заботливыми руками для вас! Готовое второе блюдо. Изготовлено из свежей капусты и нежного фарша свинины и говядины, с добавлением риса в томатном соусе. </w:t>
      </w:r>
      <w:r w:rsidR="00B77350" w:rsidRPr="00B77350">
        <w:rPr>
          <w:sz w:val="28"/>
          <w:szCs w:val="28"/>
        </w:rPr>
        <w:br/>
        <w:t xml:space="preserve">Срок годности 2 года. ТУ 9217-763-00419779-02. </w:t>
      </w:r>
      <w:r w:rsidR="00B77350" w:rsidRPr="00B77350">
        <w:rPr>
          <w:sz w:val="28"/>
          <w:szCs w:val="28"/>
        </w:rPr>
        <w:br/>
      </w:r>
      <w:r w:rsidR="00B77350" w:rsidRPr="00B77350">
        <w:rPr>
          <w:sz w:val="28"/>
          <w:szCs w:val="28"/>
        </w:rPr>
        <w:br/>
      </w:r>
      <w:r w:rsidR="00B77350" w:rsidRPr="00B77350">
        <w:rPr>
          <w:b/>
          <w:bCs/>
          <w:sz w:val="28"/>
          <w:szCs w:val="28"/>
        </w:rPr>
        <w:t>Масса нетто</w:t>
      </w:r>
      <w:r w:rsidR="00B77350" w:rsidRPr="00B77350">
        <w:rPr>
          <w:sz w:val="28"/>
          <w:szCs w:val="28"/>
        </w:rPr>
        <w:t xml:space="preserve"> — 525 гр. </w:t>
      </w:r>
      <w:r w:rsidR="00B77350" w:rsidRPr="00B77350">
        <w:rPr>
          <w:sz w:val="28"/>
          <w:szCs w:val="28"/>
        </w:rPr>
        <w:br/>
      </w:r>
      <w:r w:rsidR="00B77350" w:rsidRPr="00B77350">
        <w:rPr>
          <w:sz w:val="28"/>
          <w:szCs w:val="28"/>
        </w:rPr>
        <w:br/>
      </w:r>
      <w:r w:rsidR="002A2E7E">
        <w:rPr>
          <w:sz w:val="28"/>
          <w:szCs w:val="28"/>
        </w:rPr>
        <w:t>- Ленивые голубцы</w:t>
      </w:r>
    </w:p>
    <w:p w:rsidR="00946A63" w:rsidRPr="002A2E7E" w:rsidRDefault="00002249" w:rsidP="00002249">
      <w:pPr>
        <w:spacing w:before="0" w:after="0" w:line="360" w:lineRule="auto"/>
        <w:jc w:val="both"/>
        <w:rPr>
          <w:snapToGrid w:val="0"/>
          <w:sz w:val="28"/>
          <w:szCs w:val="28"/>
        </w:rPr>
      </w:pPr>
      <w:r>
        <w:rPr>
          <w:snapToGrid w:val="0"/>
          <w:sz w:val="28"/>
          <w:szCs w:val="28"/>
        </w:rPr>
        <w:t>-Фасоль с мясом</w:t>
      </w:r>
    </w:p>
    <w:p w:rsidR="00AD18D7" w:rsidRDefault="00AD18D7" w:rsidP="00017D7A">
      <w:pPr>
        <w:spacing w:before="0" w:after="0" w:line="360" w:lineRule="auto"/>
        <w:jc w:val="both"/>
        <w:rPr>
          <w:snapToGrid w:val="0"/>
          <w:sz w:val="28"/>
          <w:szCs w:val="28"/>
        </w:rPr>
      </w:pPr>
    </w:p>
    <w:p w:rsidR="00002249" w:rsidRPr="00AD18D7" w:rsidRDefault="00002249" w:rsidP="00017D7A">
      <w:pPr>
        <w:spacing w:before="0" w:after="0" w:line="360" w:lineRule="auto"/>
        <w:jc w:val="both"/>
        <w:rPr>
          <w:snapToGrid w:val="0"/>
          <w:sz w:val="28"/>
          <w:szCs w:val="28"/>
        </w:rPr>
      </w:pPr>
    </w:p>
    <w:p w:rsidR="00C23532" w:rsidRPr="00AD18D7" w:rsidRDefault="009647FF" w:rsidP="002A2E7E">
      <w:pPr>
        <w:spacing w:before="0" w:after="0" w:line="360" w:lineRule="auto"/>
        <w:jc w:val="both"/>
        <w:rPr>
          <w:b/>
          <w:snapToGrid w:val="0"/>
          <w:sz w:val="28"/>
          <w:szCs w:val="28"/>
        </w:rPr>
      </w:pPr>
      <w:r>
        <w:rPr>
          <w:b/>
          <w:snapToGrid w:val="0"/>
          <w:sz w:val="28"/>
          <w:szCs w:val="28"/>
        </w:rPr>
        <w:t>7.</w:t>
      </w:r>
      <w:r w:rsidR="00C23532" w:rsidRPr="00AD18D7">
        <w:rPr>
          <w:b/>
          <w:snapToGrid w:val="0"/>
          <w:sz w:val="28"/>
          <w:szCs w:val="28"/>
        </w:rPr>
        <w:t>Деликатессы</w:t>
      </w:r>
    </w:p>
    <w:p w:rsidR="00C23532" w:rsidRPr="00AD18D7" w:rsidRDefault="00C23532" w:rsidP="00017D7A">
      <w:pPr>
        <w:spacing w:before="0" w:after="0" w:line="360" w:lineRule="auto"/>
        <w:jc w:val="both"/>
        <w:rPr>
          <w:snapToGrid w:val="0"/>
          <w:sz w:val="28"/>
          <w:szCs w:val="28"/>
        </w:rPr>
      </w:pPr>
    </w:p>
    <w:p w:rsidR="00017D7A" w:rsidRDefault="00017D7A" w:rsidP="002A2E7E">
      <w:pPr>
        <w:spacing w:before="0" w:after="0" w:line="360" w:lineRule="auto"/>
        <w:jc w:val="both"/>
        <w:rPr>
          <w:bCs/>
          <w:sz w:val="28"/>
          <w:szCs w:val="28"/>
        </w:rPr>
      </w:pPr>
      <w:r>
        <w:rPr>
          <w:bCs/>
          <w:sz w:val="28"/>
          <w:szCs w:val="28"/>
        </w:rPr>
        <w:t>-</w:t>
      </w:r>
      <w:r w:rsidR="00AD18D7" w:rsidRPr="00AD18D7">
        <w:rPr>
          <w:bCs/>
          <w:sz w:val="28"/>
          <w:szCs w:val="28"/>
        </w:rPr>
        <w:t xml:space="preserve">Свинина по </w:t>
      </w:r>
      <w:r w:rsidR="00D115EE" w:rsidRPr="00AD18D7">
        <w:rPr>
          <w:bCs/>
          <w:sz w:val="28"/>
          <w:szCs w:val="28"/>
        </w:rPr>
        <w:t>новгородки</w:t>
      </w:r>
      <w:r w:rsidR="00AD18D7" w:rsidRPr="00AD18D7">
        <w:rPr>
          <w:bCs/>
          <w:sz w:val="28"/>
          <w:szCs w:val="28"/>
        </w:rPr>
        <w:t xml:space="preserve">, </w:t>
      </w:r>
    </w:p>
    <w:p w:rsidR="00017D7A" w:rsidRDefault="00017D7A" w:rsidP="002A2E7E">
      <w:pPr>
        <w:spacing w:before="0" w:after="0" w:line="360" w:lineRule="auto"/>
        <w:jc w:val="both"/>
        <w:rPr>
          <w:bCs/>
          <w:sz w:val="28"/>
          <w:szCs w:val="28"/>
        </w:rPr>
      </w:pPr>
      <w:r>
        <w:rPr>
          <w:bCs/>
          <w:sz w:val="28"/>
          <w:szCs w:val="28"/>
        </w:rPr>
        <w:t>-</w:t>
      </w:r>
      <w:r w:rsidR="00AD18D7" w:rsidRPr="00AD18D7">
        <w:rPr>
          <w:bCs/>
          <w:sz w:val="28"/>
          <w:szCs w:val="28"/>
        </w:rPr>
        <w:t>шейка,</w:t>
      </w:r>
    </w:p>
    <w:p w:rsidR="00017D7A" w:rsidRDefault="00017D7A" w:rsidP="002A2E7E">
      <w:pPr>
        <w:spacing w:before="0" w:after="0" w:line="360" w:lineRule="auto"/>
        <w:jc w:val="both"/>
        <w:rPr>
          <w:bCs/>
          <w:sz w:val="28"/>
          <w:szCs w:val="28"/>
        </w:rPr>
      </w:pPr>
      <w:r>
        <w:rPr>
          <w:bCs/>
          <w:sz w:val="28"/>
          <w:szCs w:val="28"/>
        </w:rPr>
        <w:t>-</w:t>
      </w:r>
      <w:r w:rsidR="00AD18D7" w:rsidRPr="00AD18D7">
        <w:rPr>
          <w:bCs/>
          <w:sz w:val="28"/>
          <w:szCs w:val="28"/>
        </w:rPr>
        <w:t xml:space="preserve"> балык,</w:t>
      </w:r>
    </w:p>
    <w:p w:rsidR="00017D7A" w:rsidRDefault="00017D7A" w:rsidP="002A2E7E">
      <w:pPr>
        <w:spacing w:before="0" w:after="0" w:line="360" w:lineRule="auto"/>
        <w:jc w:val="both"/>
        <w:rPr>
          <w:bCs/>
          <w:sz w:val="28"/>
          <w:szCs w:val="28"/>
        </w:rPr>
      </w:pPr>
      <w:r>
        <w:rPr>
          <w:bCs/>
          <w:sz w:val="28"/>
          <w:szCs w:val="28"/>
        </w:rPr>
        <w:t>-</w:t>
      </w:r>
      <w:r w:rsidR="00AD18D7" w:rsidRPr="00AD18D7">
        <w:rPr>
          <w:bCs/>
          <w:sz w:val="28"/>
          <w:szCs w:val="28"/>
        </w:rPr>
        <w:t xml:space="preserve">мясо свиных голов, </w:t>
      </w:r>
    </w:p>
    <w:p w:rsidR="00017D7A" w:rsidRDefault="00017D7A" w:rsidP="002A2E7E">
      <w:pPr>
        <w:spacing w:before="0" w:after="0" w:line="360" w:lineRule="auto"/>
        <w:jc w:val="both"/>
        <w:rPr>
          <w:bCs/>
          <w:sz w:val="28"/>
          <w:szCs w:val="28"/>
        </w:rPr>
      </w:pPr>
      <w:r>
        <w:rPr>
          <w:bCs/>
          <w:sz w:val="28"/>
          <w:szCs w:val="28"/>
        </w:rPr>
        <w:t>-</w:t>
      </w:r>
      <w:r w:rsidR="00AD18D7" w:rsidRPr="00AD18D7">
        <w:rPr>
          <w:bCs/>
          <w:sz w:val="28"/>
          <w:szCs w:val="28"/>
        </w:rPr>
        <w:t xml:space="preserve">голень </w:t>
      </w:r>
      <w:r w:rsidR="00D115EE" w:rsidRPr="00AD18D7">
        <w:rPr>
          <w:bCs/>
          <w:sz w:val="28"/>
          <w:szCs w:val="28"/>
        </w:rPr>
        <w:t>цыплят</w:t>
      </w:r>
      <w:r w:rsidR="00AD18D7" w:rsidRPr="00AD18D7">
        <w:rPr>
          <w:bCs/>
          <w:sz w:val="28"/>
          <w:szCs w:val="28"/>
        </w:rPr>
        <w:t xml:space="preserve">, </w:t>
      </w:r>
    </w:p>
    <w:p w:rsidR="00C23532" w:rsidRPr="00AD18D7" w:rsidRDefault="00017D7A" w:rsidP="002A2E7E">
      <w:pPr>
        <w:spacing w:before="0" w:after="0" w:line="360" w:lineRule="auto"/>
        <w:jc w:val="both"/>
        <w:rPr>
          <w:snapToGrid w:val="0"/>
          <w:sz w:val="28"/>
          <w:szCs w:val="28"/>
        </w:rPr>
      </w:pPr>
      <w:r>
        <w:rPr>
          <w:bCs/>
          <w:sz w:val="28"/>
          <w:szCs w:val="28"/>
        </w:rPr>
        <w:t>-</w:t>
      </w:r>
      <w:r w:rsidR="00AD18D7" w:rsidRPr="00AD18D7">
        <w:rPr>
          <w:bCs/>
          <w:sz w:val="28"/>
          <w:szCs w:val="28"/>
        </w:rPr>
        <w:t xml:space="preserve">буженина </w:t>
      </w:r>
      <w:r w:rsidR="00D115EE" w:rsidRPr="00AD18D7">
        <w:rPr>
          <w:bCs/>
          <w:sz w:val="28"/>
          <w:szCs w:val="28"/>
        </w:rPr>
        <w:t>запеченная</w:t>
      </w:r>
    </w:p>
    <w:p w:rsidR="00C23532" w:rsidRPr="00AD18D7" w:rsidRDefault="00726A23" w:rsidP="00691ECB">
      <w:pPr>
        <w:spacing w:before="0" w:after="0" w:line="360" w:lineRule="auto"/>
        <w:ind w:firstLine="709"/>
        <w:jc w:val="both"/>
        <w:rPr>
          <w:snapToGrid w:val="0"/>
          <w:sz w:val="28"/>
          <w:szCs w:val="28"/>
        </w:rPr>
      </w:pPr>
      <w:r>
        <w:rPr>
          <w:rFonts w:ascii="Arial" w:hAnsi="Arial" w:cs="Arial"/>
          <w:b/>
          <w:bCs/>
          <w:color w:val="9F2E33"/>
          <w:sz w:val="17"/>
          <w:szCs w:val="17"/>
        </w:rPr>
        <w:pict>
          <v:shape id="_x0000_i1029" type="#_x0000_t75" alt="Ребра свиные" style="width:112.5pt;height:67.5pt;mso-wrap-distance-left:4.5pt;mso-wrap-distance-right:4.5pt" o:button="t">
            <v:imagedata r:id="rId18" o:title=""/>
          </v:shape>
        </w:pict>
      </w:r>
    </w:p>
    <w:p w:rsidR="00002249" w:rsidRDefault="00002249" w:rsidP="00646759">
      <w:pPr>
        <w:spacing w:before="0" w:after="0" w:line="360" w:lineRule="auto"/>
        <w:ind w:firstLine="709"/>
        <w:rPr>
          <w:snapToGrid w:val="0"/>
          <w:sz w:val="28"/>
          <w:szCs w:val="28"/>
        </w:rPr>
      </w:pPr>
    </w:p>
    <w:p w:rsidR="00646759" w:rsidRPr="009647FF" w:rsidRDefault="009647FF" w:rsidP="00646759">
      <w:pPr>
        <w:spacing w:before="0" w:after="0" w:line="360" w:lineRule="auto"/>
        <w:ind w:firstLine="709"/>
        <w:rPr>
          <w:b/>
          <w:sz w:val="28"/>
          <w:szCs w:val="28"/>
        </w:rPr>
      </w:pPr>
      <w:r w:rsidRPr="009647FF">
        <w:rPr>
          <w:b/>
          <w:sz w:val="28"/>
          <w:szCs w:val="28"/>
        </w:rPr>
        <w:t>8.</w:t>
      </w:r>
      <w:r w:rsidR="00646759" w:rsidRPr="009647FF">
        <w:rPr>
          <w:b/>
          <w:sz w:val="28"/>
          <w:szCs w:val="28"/>
        </w:rPr>
        <w:t>Детское питание</w:t>
      </w:r>
    </w:p>
    <w:p w:rsidR="00646759" w:rsidRDefault="00646759" w:rsidP="00646759">
      <w:pPr>
        <w:spacing w:before="0" w:after="0" w:line="360" w:lineRule="auto"/>
        <w:ind w:firstLine="709"/>
        <w:rPr>
          <w:sz w:val="28"/>
          <w:szCs w:val="28"/>
        </w:rPr>
      </w:pPr>
    </w:p>
    <w:p w:rsidR="009647FF" w:rsidRDefault="00646759" w:rsidP="00646759">
      <w:pPr>
        <w:spacing w:before="0" w:after="0" w:line="360" w:lineRule="auto"/>
        <w:ind w:firstLine="709"/>
        <w:rPr>
          <w:sz w:val="28"/>
          <w:szCs w:val="28"/>
        </w:rPr>
      </w:pPr>
      <w:r w:rsidRPr="00646759">
        <w:rPr>
          <w:sz w:val="28"/>
          <w:szCs w:val="28"/>
        </w:rPr>
        <w:t xml:space="preserve">Начался выпуск детского питания. </w:t>
      </w:r>
      <w:r w:rsidRPr="00646759">
        <w:rPr>
          <w:sz w:val="28"/>
          <w:szCs w:val="28"/>
        </w:rPr>
        <w:br/>
        <w:t xml:space="preserve">При изготовлении колбас и мясных деликатесов используются натуральные продукты: охлажденное мясо, шпик, молоко, сливки, яйца. Специи как традиционные: черный и красный перец, чеснок, кардамон, так и не традиционные: анис, мускатный цвет (мацыс), паприка, тмин - придают пикантность и своеобразие, позволяют предложить покупателю изысканный вкус и широкий ассортимент. </w:t>
      </w:r>
    </w:p>
    <w:p w:rsidR="009647FF" w:rsidRDefault="009647FF" w:rsidP="00646759">
      <w:pPr>
        <w:spacing w:before="0" w:after="0" w:line="360" w:lineRule="auto"/>
        <w:ind w:firstLine="709"/>
        <w:rPr>
          <w:sz w:val="28"/>
          <w:szCs w:val="28"/>
        </w:rPr>
      </w:pPr>
      <w:r>
        <w:rPr>
          <w:sz w:val="28"/>
          <w:szCs w:val="28"/>
        </w:rPr>
        <w:t>- Пюре детское куриное (с 6 мес.)</w:t>
      </w:r>
    </w:p>
    <w:p w:rsidR="009647FF" w:rsidRDefault="009647FF" w:rsidP="00646759">
      <w:pPr>
        <w:spacing w:before="0" w:after="0" w:line="360" w:lineRule="auto"/>
        <w:ind w:firstLine="709"/>
        <w:rPr>
          <w:sz w:val="28"/>
          <w:szCs w:val="28"/>
        </w:rPr>
      </w:pPr>
      <w:r>
        <w:rPr>
          <w:sz w:val="28"/>
          <w:szCs w:val="28"/>
        </w:rPr>
        <w:t>- Пюре детское Олюшка (с 6 мес.)</w:t>
      </w:r>
    </w:p>
    <w:p w:rsidR="009647FF" w:rsidRDefault="009647FF" w:rsidP="00646759">
      <w:pPr>
        <w:spacing w:before="0" w:after="0" w:line="360" w:lineRule="auto"/>
        <w:ind w:firstLine="709"/>
        <w:rPr>
          <w:sz w:val="28"/>
          <w:szCs w:val="28"/>
        </w:rPr>
      </w:pPr>
      <w:r>
        <w:rPr>
          <w:sz w:val="28"/>
          <w:szCs w:val="28"/>
        </w:rPr>
        <w:t>- Мясо цыплят с языком (с 8 мес.)</w:t>
      </w:r>
    </w:p>
    <w:p w:rsidR="001B7E79" w:rsidRDefault="009647FF" w:rsidP="00646759">
      <w:pPr>
        <w:spacing w:before="0" w:after="0" w:line="360" w:lineRule="auto"/>
        <w:ind w:firstLine="709"/>
        <w:rPr>
          <w:sz w:val="28"/>
          <w:szCs w:val="28"/>
        </w:rPr>
      </w:pPr>
      <w:r>
        <w:rPr>
          <w:sz w:val="28"/>
          <w:szCs w:val="28"/>
        </w:rPr>
        <w:t>- Мясо цыплят с индейкой (с 8 мес.)</w:t>
      </w:r>
    </w:p>
    <w:p w:rsidR="00F022E4" w:rsidRDefault="00F022E4" w:rsidP="00646759">
      <w:pPr>
        <w:spacing w:before="0" w:after="0" w:line="360" w:lineRule="auto"/>
        <w:ind w:firstLine="709"/>
        <w:rPr>
          <w:sz w:val="28"/>
          <w:szCs w:val="28"/>
        </w:rPr>
      </w:pPr>
    </w:p>
    <w:p w:rsidR="00002249" w:rsidRDefault="00002249" w:rsidP="00646759">
      <w:pPr>
        <w:spacing w:before="0" w:after="0" w:line="360" w:lineRule="auto"/>
        <w:ind w:firstLine="709"/>
        <w:rPr>
          <w:b/>
          <w:sz w:val="28"/>
          <w:szCs w:val="28"/>
        </w:rPr>
      </w:pPr>
      <w:r>
        <w:rPr>
          <w:b/>
          <w:sz w:val="28"/>
          <w:szCs w:val="28"/>
        </w:rPr>
        <w:t>9</w:t>
      </w:r>
      <w:r w:rsidRPr="00002249">
        <w:rPr>
          <w:b/>
          <w:sz w:val="28"/>
          <w:szCs w:val="28"/>
        </w:rPr>
        <w:t>. Продукция для эконом</w:t>
      </w:r>
      <w:r>
        <w:rPr>
          <w:b/>
          <w:sz w:val="28"/>
          <w:szCs w:val="28"/>
        </w:rPr>
        <w:t xml:space="preserve"> – </w:t>
      </w:r>
      <w:r w:rsidRPr="00002249">
        <w:rPr>
          <w:b/>
          <w:sz w:val="28"/>
          <w:szCs w:val="28"/>
        </w:rPr>
        <w:t>класса</w:t>
      </w:r>
    </w:p>
    <w:p w:rsidR="00002249" w:rsidRPr="00722E34" w:rsidRDefault="00002249" w:rsidP="00646759">
      <w:pPr>
        <w:spacing w:before="0" w:after="0" w:line="360" w:lineRule="auto"/>
        <w:ind w:firstLine="709"/>
        <w:rPr>
          <w:sz w:val="28"/>
          <w:szCs w:val="28"/>
        </w:rPr>
      </w:pPr>
      <w:r w:rsidRPr="00722E34">
        <w:rPr>
          <w:sz w:val="28"/>
          <w:szCs w:val="28"/>
        </w:rPr>
        <w:t>-</w:t>
      </w:r>
      <w:r w:rsidR="00722E34" w:rsidRPr="00722E34">
        <w:rPr>
          <w:sz w:val="28"/>
          <w:szCs w:val="28"/>
        </w:rPr>
        <w:t xml:space="preserve"> </w:t>
      </w:r>
      <w:r w:rsidRPr="00722E34">
        <w:rPr>
          <w:sz w:val="28"/>
          <w:szCs w:val="28"/>
        </w:rPr>
        <w:t>Сосиски «кроха»</w:t>
      </w:r>
    </w:p>
    <w:p w:rsidR="00722E34" w:rsidRPr="00722E34" w:rsidRDefault="00722E34" w:rsidP="00646759">
      <w:pPr>
        <w:spacing w:before="0" w:after="0" w:line="360" w:lineRule="auto"/>
        <w:ind w:firstLine="709"/>
        <w:rPr>
          <w:sz w:val="28"/>
          <w:szCs w:val="28"/>
        </w:rPr>
      </w:pPr>
      <w:r w:rsidRPr="00722E34">
        <w:rPr>
          <w:sz w:val="28"/>
          <w:szCs w:val="28"/>
        </w:rPr>
        <w:t>- Студенческие</w:t>
      </w:r>
    </w:p>
    <w:p w:rsidR="00722E34" w:rsidRPr="00722E34" w:rsidRDefault="00722E34" w:rsidP="00646759">
      <w:pPr>
        <w:spacing w:before="0" w:after="0" w:line="360" w:lineRule="auto"/>
        <w:ind w:firstLine="709"/>
        <w:rPr>
          <w:sz w:val="28"/>
          <w:szCs w:val="28"/>
        </w:rPr>
      </w:pPr>
      <w:r w:rsidRPr="00722E34">
        <w:rPr>
          <w:sz w:val="28"/>
          <w:szCs w:val="28"/>
        </w:rPr>
        <w:t>- Сардельки вятские</w:t>
      </w:r>
    </w:p>
    <w:p w:rsidR="00722E34" w:rsidRPr="00722E34" w:rsidRDefault="00722E34" w:rsidP="00646759">
      <w:pPr>
        <w:spacing w:before="0" w:after="0" w:line="360" w:lineRule="auto"/>
        <w:ind w:firstLine="709"/>
        <w:rPr>
          <w:sz w:val="28"/>
          <w:szCs w:val="28"/>
        </w:rPr>
      </w:pPr>
      <w:r w:rsidRPr="00722E34">
        <w:rPr>
          <w:sz w:val="28"/>
          <w:szCs w:val="28"/>
        </w:rPr>
        <w:t>- К завтраку</w:t>
      </w:r>
    </w:p>
    <w:p w:rsidR="00722E34" w:rsidRPr="00722E34" w:rsidRDefault="00722E34" w:rsidP="00646759">
      <w:pPr>
        <w:spacing w:before="0" w:after="0" w:line="360" w:lineRule="auto"/>
        <w:ind w:firstLine="709"/>
        <w:rPr>
          <w:sz w:val="28"/>
          <w:szCs w:val="28"/>
        </w:rPr>
      </w:pPr>
      <w:r w:rsidRPr="00722E34">
        <w:rPr>
          <w:sz w:val="28"/>
          <w:szCs w:val="28"/>
        </w:rPr>
        <w:t>-Колбаса полукопченая «Варшавская»</w:t>
      </w:r>
    </w:p>
    <w:p w:rsidR="00646759" w:rsidRDefault="00646759" w:rsidP="00646759">
      <w:pPr>
        <w:spacing w:before="0" w:after="0" w:line="360" w:lineRule="auto"/>
        <w:ind w:firstLine="709"/>
        <w:rPr>
          <w:b/>
          <w:snapToGrid w:val="0"/>
          <w:sz w:val="28"/>
          <w:szCs w:val="28"/>
        </w:rPr>
      </w:pPr>
      <w:r w:rsidRPr="00002249">
        <w:rPr>
          <w:b/>
          <w:sz w:val="28"/>
          <w:szCs w:val="28"/>
        </w:rPr>
        <w:br/>
      </w:r>
      <w:r w:rsidR="00002249">
        <w:rPr>
          <w:b/>
          <w:snapToGrid w:val="0"/>
          <w:sz w:val="28"/>
          <w:szCs w:val="28"/>
        </w:rPr>
        <w:t>10</w:t>
      </w:r>
      <w:r w:rsidR="001B7E79" w:rsidRPr="001B7E79">
        <w:rPr>
          <w:b/>
          <w:snapToGrid w:val="0"/>
          <w:sz w:val="28"/>
          <w:szCs w:val="28"/>
        </w:rPr>
        <w:t xml:space="preserve">. </w:t>
      </w:r>
      <w:r w:rsidR="001B7E79">
        <w:rPr>
          <w:b/>
          <w:snapToGrid w:val="0"/>
          <w:sz w:val="28"/>
          <w:szCs w:val="28"/>
        </w:rPr>
        <w:t>Корм</w:t>
      </w:r>
      <w:r w:rsidR="001B7E79" w:rsidRPr="00002249">
        <w:rPr>
          <w:b/>
          <w:snapToGrid w:val="0"/>
          <w:sz w:val="28"/>
          <w:szCs w:val="28"/>
        </w:rPr>
        <w:t xml:space="preserve"> </w:t>
      </w:r>
      <w:r w:rsidR="001B7E79">
        <w:rPr>
          <w:b/>
          <w:snapToGrid w:val="0"/>
          <w:sz w:val="28"/>
          <w:szCs w:val="28"/>
        </w:rPr>
        <w:t>для животных</w:t>
      </w:r>
    </w:p>
    <w:p w:rsidR="00002249" w:rsidRDefault="00002249" w:rsidP="00646759">
      <w:pPr>
        <w:spacing w:before="0" w:after="0" w:line="360" w:lineRule="auto"/>
        <w:ind w:firstLine="709"/>
        <w:rPr>
          <w:b/>
          <w:snapToGrid w:val="0"/>
          <w:sz w:val="28"/>
          <w:szCs w:val="28"/>
        </w:rPr>
      </w:pPr>
    </w:p>
    <w:p w:rsidR="001B7E79" w:rsidRDefault="001B7E79" w:rsidP="00646759">
      <w:pPr>
        <w:spacing w:before="0" w:after="0" w:line="360" w:lineRule="auto"/>
        <w:ind w:firstLine="709"/>
        <w:rPr>
          <w:snapToGrid w:val="0"/>
          <w:sz w:val="28"/>
          <w:szCs w:val="28"/>
        </w:rPr>
      </w:pPr>
      <w:r>
        <w:rPr>
          <w:b/>
          <w:snapToGrid w:val="0"/>
          <w:sz w:val="28"/>
          <w:szCs w:val="28"/>
        </w:rPr>
        <w:t xml:space="preserve"> </w:t>
      </w:r>
      <w:r w:rsidRPr="001B7E79">
        <w:rPr>
          <w:snapToGrid w:val="0"/>
          <w:sz w:val="28"/>
          <w:szCs w:val="28"/>
        </w:rPr>
        <w:t>2008 года принято решения начать выпуск корма для кошек и собак в виде консервов</w:t>
      </w:r>
      <w:r>
        <w:rPr>
          <w:snapToGrid w:val="0"/>
          <w:sz w:val="28"/>
          <w:szCs w:val="28"/>
        </w:rPr>
        <w:t xml:space="preserve"> это такие виды как:</w:t>
      </w:r>
    </w:p>
    <w:p w:rsidR="001B7E79" w:rsidRDefault="00002249" w:rsidP="00646759">
      <w:pPr>
        <w:spacing w:before="0" w:after="0" w:line="360" w:lineRule="auto"/>
        <w:ind w:firstLine="709"/>
        <w:rPr>
          <w:snapToGrid w:val="0"/>
          <w:sz w:val="28"/>
          <w:szCs w:val="28"/>
        </w:rPr>
      </w:pPr>
      <w:r>
        <w:rPr>
          <w:snapToGrid w:val="0"/>
          <w:sz w:val="28"/>
          <w:szCs w:val="28"/>
        </w:rPr>
        <w:t>-Консервы для собак гурман с говядиной</w:t>
      </w:r>
    </w:p>
    <w:p w:rsidR="00002249" w:rsidRDefault="00002249" w:rsidP="00646759">
      <w:pPr>
        <w:spacing w:before="0" w:after="0" w:line="360" w:lineRule="auto"/>
        <w:ind w:firstLine="709"/>
        <w:rPr>
          <w:snapToGrid w:val="0"/>
          <w:sz w:val="28"/>
          <w:szCs w:val="28"/>
        </w:rPr>
      </w:pPr>
      <w:r>
        <w:rPr>
          <w:snapToGrid w:val="0"/>
          <w:sz w:val="28"/>
          <w:szCs w:val="28"/>
        </w:rPr>
        <w:t>- Мухтар</w:t>
      </w:r>
    </w:p>
    <w:p w:rsidR="00002249" w:rsidRDefault="00002249" w:rsidP="00646759">
      <w:pPr>
        <w:spacing w:before="0" w:after="0" w:line="360" w:lineRule="auto"/>
        <w:ind w:firstLine="709"/>
        <w:rPr>
          <w:snapToGrid w:val="0"/>
          <w:sz w:val="28"/>
          <w:szCs w:val="28"/>
        </w:rPr>
      </w:pPr>
      <w:r>
        <w:rPr>
          <w:snapToGrid w:val="0"/>
          <w:sz w:val="28"/>
          <w:szCs w:val="28"/>
        </w:rPr>
        <w:t>- Мур-р-р-ка с курицей, говядиной, свининой.</w:t>
      </w:r>
    </w:p>
    <w:p w:rsidR="00646759" w:rsidRPr="00646759" w:rsidRDefault="00646759" w:rsidP="00D115EE">
      <w:pPr>
        <w:spacing w:before="0" w:after="0" w:line="360" w:lineRule="auto"/>
        <w:rPr>
          <w:snapToGrid w:val="0"/>
          <w:sz w:val="28"/>
          <w:szCs w:val="28"/>
        </w:rPr>
      </w:pPr>
    </w:p>
    <w:p w:rsidR="00946A63" w:rsidRPr="009647FF" w:rsidRDefault="00A51234" w:rsidP="00A51234">
      <w:pPr>
        <w:spacing w:before="0" w:after="0" w:line="360" w:lineRule="auto"/>
        <w:ind w:firstLine="709"/>
        <w:rPr>
          <w:snapToGrid w:val="0"/>
          <w:sz w:val="28"/>
          <w:szCs w:val="28"/>
        </w:rPr>
      </w:pPr>
      <w:r w:rsidRPr="00A51234">
        <w:rPr>
          <w:sz w:val="28"/>
          <w:szCs w:val="28"/>
        </w:rPr>
        <w:t xml:space="preserve">Продукция, произведенная на предприятии, неоднократно признавалась лучшей на международных продовольственных выставках и имеет почетные награды в более чем 20 номинациях. </w:t>
      </w:r>
      <w:r w:rsidRPr="00A51234">
        <w:rPr>
          <w:sz w:val="28"/>
          <w:szCs w:val="28"/>
        </w:rPr>
        <w:br/>
      </w:r>
      <w:r w:rsidRPr="00A51234">
        <w:rPr>
          <w:sz w:val="28"/>
          <w:szCs w:val="28"/>
        </w:rPr>
        <w:br/>
        <w:t xml:space="preserve">  ОАО "ВНМД" постоянно участвует в аукционах, конкурсах, тендерах на поставку производимой продукции. </w:t>
      </w:r>
      <w:r w:rsidRPr="00A51234">
        <w:rPr>
          <w:sz w:val="28"/>
          <w:szCs w:val="28"/>
        </w:rPr>
        <w:br/>
      </w:r>
      <w:r w:rsidRPr="00A51234">
        <w:rPr>
          <w:sz w:val="28"/>
          <w:szCs w:val="28"/>
        </w:rPr>
        <w:br/>
        <w:t xml:space="preserve">  Высокое качество и широкий ассортимент продукции по достоинству оценили потребители в более чем 40 регионах России, куда осуществляются поставки консервов. </w:t>
      </w:r>
      <w:r w:rsidRPr="00A51234">
        <w:rPr>
          <w:sz w:val="28"/>
          <w:szCs w:val="28"/>
        </w:rPr>
        <w:br/>
      </w:r>
      <w:r w:rsidRPr="00A51234">
        <w:rPr>
          <w:sz w:val="28"/>
          <w:szCs w:val="28"/>
        </w:rPr>
        <w:br/>
        <w:t xml:space="preserve">  Постоянными заказчиками ОАО "Великоновгородский мясной двор" являются Северный флот, погранвойска и силовые структуры. Начата поставка продукции в ЗАО "Оборонпродкомплект" и комбинат бортового питания "Домодедово". </w:t>
      </w:r>
      <w:r w:rsidRPr="00A51234">
        <w:rPr>
          <w:sz w:val="28"/>
          <w:szCs w:val="28"/>
        </w:rPr>
        <w:br/>
      </w:r>
      <w:r w:rsidRPr="00A51234">
        <w:rPr>
          <w:sz w:val="28"/>
          <w:szCs w:val="28"/>
        </w:rPr>
        <w:br/>
        <w:t xml:space="preserve">  Стабильно высокое качество консервов, гибкая система скидок, четкая работа всех служб предприятия являются гарантиями взаимовыгодного и долговременного сотрудничества. </w:t>
      </w:r>
      <w:r w:rsidRPr="00A51234">
        <w:rPr>
          <w:sz w:val="28"/>
          <w:szCs w:val="28"/>
        </w:rPr>
        <w:br/>
      </w:r>
      <w:r w:rsidRPr="00A51234">
        <w:rPr>
          <w:sz w:val="28"/>
          <w:szCs w:val="28"/>
        </w:rPr>
        <w:br/>
        <w:t xml:space="preserve">  С 2007 года вся "адептовская" колбасная продукция и мясные деликатесы выпускаются на площадях "ВНМД", сохранив при этом все вкусовые качества, технологии и рецептуры любимой Новгородцами продукции. </w:t>
      </w:r>
      <w:r w:rsidRPr="00A51234">
        <w:rPr>
          <w:sz w:val="28"/>
          <w:szCs w:val="28"/>
        </w:rPr>
        <w:br/>
      </w:r>
      <w:r>
        <w:br/>
      </w:r>
      <w:r w:rsidRPr="009647FF">
        <w:rPr>
          <w:sz w:val="28"/>
          <w:szCs w:val="28"/>
        </w:rPr>
        <w:t xml:space="preserve"> На "ВНМД" качество продукции считают приоритетным. Вкус колбас и мясных деликатесов в первую очередь зависит от качества исходного сырья. Мясное сырье на производство поставляет предприятие ООО "Новгородский бекон", оно обеспечивает производство охлажденным высококачественным мясом, отвечающим всем критериям безопасности. Колбасы, изготовленные из такого мясного сырья, отличаются нежнейшим вкусом. </w:t>
      </w:r>
      <w:r w:rsidRPr="009647FF">
        <w:rPr>
          <w:sz w:val="28"/>
          <w:szCs w:val="28"/>
        </w:rPr>
        <w:br/>
      </w:r>
      <w:r w:rsidRPr="009647FF">
        <w:rPr>
          <w:sz w:val="28"/>
          <w:szCs w:val="28"/>
        </w:rPr>
        <w:br/>
        <w:t xml:space="preserve">  В январе 2008 года после реконструкции был запущен новый современный </w:t>
      </w:r>
      <w:hyperlink r:id="rId19" w:history="1">
        <w:r w:rsidRPr="009647FF">
          <w:rPr>
            <w:rStyle w:val="a8"/>
            <w:color w:val="auto"/>
            <w:sz w:val="28"/>
            <w:szCs w:val="28"/>
            <w:u w:val="none"/>
          </w:rPr>
          <w:t>УБОЙНЫЙ ЦЕХ</w:t>
        </w:r>
      </w:hyperlink>
      <w:r w:rsidR="00646759" w:rsidRPr="009647FF">
        <w:rPr>
          <w:sz w:val="28"/>
          <w:szCs w:val="28"/>
        </w:rPr>
        <w:t xml:space="preserve"> с современным оборудованием. Теперь свиней и коров партиями вывозят с ООО «Новгородский бекон»</w:t>
      </w:r>
      <w:r w:rsidR="00F022E4">
        <w:rPr>
          <w:sz w:val="28"/>
          <w:szCs w:val="28"/>
        </w:rPr>
        <w:t xml:space="preserve"> для забоя отвозят </w:t>
      </w:r>
      <w:r w:rsidR="00CC084A">
        <w:rPr>
          <w:sz w:val="28"/>
          <w:szCs w:val="28"/>
        </w:rPr>
        <w:t>на ООО «Великоновгородский мясной двор»</w:t>
      </w:r>
    </w:p>
    <w:p w:rsidR="00946A63" w:rsidRDefault="00946A63" w:rsidP="00691ECB">
      <w:pPr>
        <w:spacing w:before="0" w:after="0" w:line="360" w:lineRule="auto"/>
        <w:ind w:firstLine="709"/>
        <w:jc w:val="both"/>
        <w:rPr>
          <w:snapToGrid w:val="0"/>
          <w:sz w:val="28"/>
          <w:szCs w:val="28"/>
        </w:rPr>
      </w:pPr>
    </w:p>
    <w:p w:rsidR="00946A63" w:rsidRDefault="00946A63" w:rsidP="00691ECB">
      <w:pPr>
        <w:spacing w:before="0" w:after="0" w:line="360" w:lineRule="auto"/>
        <w:ind w:firstLine="709"/>
        <w:jc w:val="both"/>
        <w:rPr>
          <w:snapToGrid w:val="0"/>
          <w:sz w:val="28"/>
          <w:szCs w:val="28"/>
        </w:rPr>
      </w:pPr>
    </w:p>
    <w:p w:rsidR="00946A63" w:rsidRDefault="00946A63" w:rsidP="00691ECB">
      <w:pPr>
        <w:spacing w:before="0" w:after="0" w:line="360" w:lineRule="auto"/>
        <w:ind w:firstLine="709"/>
        <w:jc w:val="both"/>
        <w:rPr>
          <w:snapToGrid w:val="0"/>
          <w:sz w:val="28"/>
          <w:szCs w:val="28"/>
        </w:rPr>
      </w:pPr>
    </w:p>
    <w:p w:rsidR="00946A63" w:rsidRDefault="00946A63" w:rsidP="00691ECB">
      <w:pPr>
        <w:spacing w:before="0" w:after="0" w:line="360" w:lineRule="auto"/>
        <w:ind w:firstLine="709"/>
        <w:jc w:val="both"/>
        <w:rPr>
          <w:snapToGrid w:val="0"/>
          <w:sz w:val="28"/>
          <w:szCs w:val="28"/>
        </w:rPr>
      </w:pPr>
    </w:p>
    <w:p w:rsidR="00946A63" w:rsidRDefault="00C676DA" w:rsidP="00691ECB">
      <w:pPr>
        <w:spacing w:before="0" w:after="0" w:line="360" w:lineRule="auto"/>
        <w:ind w:firstLine="709"/>
        <w:jc w:val="both"/>
        <w:rPr>
          <w:snapToGrid w:val="0"/>
          <w:sz w:val="28"/>
          <w:szCs w:val="28"/>
        </w:rPr>
      </w:pPr>
      <w:r>
        <w:rPr>
          <w:snapToGrid w:val="0"/>
          <w:sz w:val="28"/>
          <w:szCs w:val="28"/>
        </w:rPr>
        <w:t>Заключение</w:t>
      </w:r>
    </w:p>
    <w:p w:rsidR="00C676DA" w:rsidRDefault="00C676DA" w:rsidP="00691ECB">
      <w:pPr>
        <w:spacing w:before="0" w:after="0" w:line="360" w:lineRule="auto"/>
        <w:ind w:firstLine="709"/>
        <w:jc w:val="both"/>
        <w:rPr>
          <w:snapToGrid w:val="0"/>
          <w:sz w:val="28"/>
          <w:szCs w:val="28"/>
        </w:rPr>
      </w:pPr>
    </w:p>
    <w:p w:rsidR="00C676DA" w:rsidRDefault="00C676DA" w:rsidP="00691ECB">
      <w:pPr>
        <w:spacing w:before="0" w:after="0" w:line="360" w:lineRule="auto"/>
        <w:ind w:firstLine="709"/>
        <w:jc w:val="both"/>
        <w:rPr>
          <w:snapToGrid w:val="0"/>
          <w:sz w:val="28"/>
          <w:szCs w:val="28"/>
        </w:rPr>
      </w:pPr>
      <w:r>
        <w:rPr>
          <w:snapToGrid w:val="0"/>
          <w:sz w:val="28"/>
          <w:szCs w:val="28"/>
        </w:rPr>
        <w:t>Целью данной контрольной ра</w:t>
      </w:r>
      <w:r w:rsidR="00420D7E">
        <w:rPr>
          <w:snapToGrid w:val="0"/>
          <w:sz w:val="28"/>
          <w:szCs w:val="28"/>
        </w:rPr>
        <w:t>боты является дать подробную характеристику предприятия ООО «Новгородский бекон», и подробную характеристику предприятия.</w:t>
      </w:r>
    </w:p>
    <w:p w:rsidR="00946A63" w:rsidRDefault="00946A63" w:rsidP="00691ECB">
      <w:pPr>
        <w:spacing w:before="0" w:after="0" w:line="360" w:lineRule="auto"/>
        <w:ind w:firstLine="709"/>
        <w:jc w:val="both"/>
        <w:rPr>
          <w:snapToGrid w:val="0"/>
          <w:sz w:val="28"/>
          <w:szCs w:val="28"/>
        </w:rPr>
      </w:pPr>
    </w:p>
    <w:p w:rsidR="00946A63" w:rsidRDefault="00946A63" w:rsidP="00691ECB">
      <w:pPr>
        <w:spacing w:before="0" w:after="0" w:line="360" w:lineRule="auto"/>
        <w:ind w:firstLine="709"/>
        <w:jc w:val="both"/>
        <w:rPr>
          <w:snapToGrid w:val="0"/>
          <w:sz w:val="28"/>
          <w:szCs w:val="28"/>
        </w:rPr>
      </w:pPr>
    </w:p>
    <w:p w:rsidR="008D7F04" w:rsidRPr="00A44139" w:rsidRDefault="008D7F04" w:rsidP="00A44139">
      <w:pPr>
        <w:rPr>
          <w:sz w:val="28"/>
          <w:szCs w:val="28"/>
        </w:rPr>
        <w:sectPr w:rsidR="008D7F04" w:rsidRPr="00A44139" w:rsidSect="00F001DC">
          <w:footerReference w:type="even" r:id="rId20"/>
          <w:footerReference w:type="default" r:id="rId21"/>
          <w:pgSz w:w="11906" w:h="16838" w:code="9"/>
          <w:pgMar w:top="1134" w:right="851" w:bottom="1134" w:left="1701" w:header="709" w:footer="709" w:gutter="0"/>
          <w:cols w:space="708"/>
          <w:titlePg/>
          <w:docGrid w:linePitch="360"/>
        </w:sectPr>
      </w:pPr>
    </w:p>
    <w:p w:rsidR="004967EB" w:rsidRPr="00691ECB" w:rsidRDefault="00C676DA" w:rsidP="00A44139">
      <w:pPr>
        <w:spacing w:before="0" w:after="0" w:line="360" w:lineRule="auto"/>
        <w:rPr>
          <w:b/>
          <w:sz w:val="28"/>
          <w:szCs w:val="28"/>
        </w:rPr>
      </w:pPr>
      <w:r>
        <w:rPr>
          <w:b/>
          <w:sz w:val="28"/>
          <w:szCs w:val="28"/>
        </w:rPr>
        <w:t>Список использованной литературы.</w:t>
      </w:r>
    </w:p>
    <w:p w:rsidR="00D31E74" w:rsidRPr="00691ECB" w:rsidRDefault="00D31E74" w:rsidP="00691ECB">
      <w:pPr>
        <w:spacing w:before="0" w:after="0" w:line="360" w:lineRule="auto"/>
        <w:ind w:firstLine="709"/>
        <w:jc w:val="both"/>
        <w:rPr>
          <w:sz w:val="28"/>
          <w:szCs w:val="28"/>
        </w:rPr>
      </w:pPr>
    </w:p>
    <w:p w:rsidR="00621D56" w:rsidRPr="00691ECB" w:rsidRDefault="00621D56" w:rsidP="00691ECB">
      <w:pPr>
        <w:numPr>
          <w:ilvl w:val="0"/>
          <w:numId w:val="1"/>
        </w:numPr>
        <w:suppressLineNumbers/>
        <w:tabs>
          <w:tab w:val="clear" w:pos="1080"/>
          <w:tab w:val="num" w:pos="709"/>
        </w:tabs>
        <w:spacing w:before="0" w:after="0" w:line="360" w:lineRule="auto"/>
        <w:ind w:left="0" w:firstLine="0"/>
        <w:jc w:val="both"/>
        <w:rPr>
          <w:sz w:val="28"/>
          <w:szCs w:val="28"/>
        </w:rPr>
      </w:pPr>
      <w:r w:rsidRPr="00691ECB">
        <w:rPr>
          <w:sz w:val="28"/>
          <w:szCs w:val="28"/>
        </w:rPr>
        <w:t>Афитов, Э. А. Планирование на предприятии: учеб. пособие / Э.А. Афитов. – 2-е изд., перера</w:t>
      </w:r>
      <w:r w:rsidR="00C676DA">
        <w:rPr>
          <w:sz w:val="28"/>
          <w:szCs w:val="28"/>
        </w:rPr>
        <w:t xml:space="preserve">б. и доп. – Мн.: </w:t>
      </w:r>
      <w:r w:rsidRPr="00691ECB">
        <w:rPr>
          <w:sz w:val="28"/>
          <w:szCs w:val="28"/>
        </w:rPr>
        <w:t xml:space="preserve"> </w:t>
      </w:r>
      <w:r w:rsidR="003D11CA" w:rsidRPr="00691ECB">
        <w:rPr>
          <w:sz w:val="28"/>
          <w:szCs w:val="28"/>
        </w:rPr>
        <w:t>2007</w:t>
      </w:r>
      <w:r w:rsidRPr="00691ECB">
        <w:rPr>
          <w:sz w:val="28"/>
          <w:szCs w:val="28"/>
        </w:rPr>
        <w:t xml:space="preserve">. </w:t>
      </w:r>
    </w:p>
    <w:p w:rsidR="00621D56" w:rsidRPr="00691ECB" w:rsidRDefault="00621D56" w:rsidP="00691ECB">
      <w:pPr>
        <w:numPr>
          <w:ilvl w:val="0"/>
          <w:numId w:val="1"/>
        </w:numPr>
        <w:tabs>
          <w:tab w:val="clear" w:pos="1080"/>
          <w:tab w:val="num" w:pos="709"/>
        </w:tabs>
        <w:spacing w:before="0" w:after="0" w:line="360" w:lineRule="auto"/>
        <w:ind w:left="0" w:firstLine="0"/>
        <w:jc w:val="both"/>
        <w:rPr>
          <w:sz w:val="28"/>
          <w:szCs w:val="28"/>
        </w:rPr>
      </w:pPr>
      <w:r w:rsidRPr="00691ECB">
        <w:rPr>
          <w:sz w:val="28"/>
          <w:szCs w:val="28"/>
        </w:rPr>
        <w:t xml:space="preserve">Статотчетность предприятия за </w:t>
      </w:r>
      <w:r w:rsidR="003D11CA" w:rsidRPr="00691ECB">
        <w:rPr>
          <w:sz w:val="28"/>
          <w:szCs w:val="28"/>
        </w:rPr>
        <w:t>200</w:t>
      </w:r>
      <w:r w:rsidR="00C934C2" w:rsidRPr="00691ECB">
        <w:rPr>
          <w:sz w:val="28"/>
          <w:szCs w:val="28"/>
        </w:rPr>
        <w:t>6</w:t>
      </w:r>
      <w:r w:rsidRPr="00691ECB">
        <w:rPr>
          <w:sz w:val="28"/>
          <w:szCs w:val="28"/>
        </w:rPr>
        <w:t>-2008 года.</w:t>
      </w:r>
    </w:p>
    <w:p w:rsidR="00D31E74" w:rsidRPr="00691ECB" w:rsidRDefault="00C676DA" w:rsidP="00691ECB">
      <w:pPr>
        <w:numPr>
          <w:ilvl w:val="0"/>
          <w:numId w:val="1"/>
        </w:numPr>
        <w:tabs>
          <w:tab w:val="clear" w:pos="1080"/>
          <w:tab w:val="num" w:pos="709"/>
        </w:tabs>
        <w:spacing w:before="0" w:after="0" w:line="360" w:lineRule="auto"/>
        <w:ind w:left="0" w:firstLine="0"/>
        <w:jc w:val="both"/>
        <w:rPr>
          <w:sz w:val="28"/>
          <w:szCs w:val="28"/>
        </w:rPr>
      </w:pPr>
      <w:r>
        <w:rPr>
          <w:sz w:val="28"/>
          <w:szCs w:val="28"/>
        </w:rPr>
        <w:t xml:space="preserve">Устав предприятия </w:t>
      </w:r>
      <w:bookmarkStart w:id="0" w:name="_GoBack"/>
      <w:bookmarkEnd w:id="0"/>
    </w:p>
    <w:sectPr w:rsidR="00D31E74" w:rsidRPr="00691ECB" w:rsidSect="00691ECB">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788" w:rsidRDefault="00392788">
      <w:pPr>
        <w:spacing w:before="0" w:after="0"/>
        <w:rPr>
          <w:szCs w:val="24"/>
        </w:rPr>
      </w:pPr>
      <w:r>
        <w:rPr>
          <w:szCs w:val="24"/>
        </w:rPr>
        <w:separator/>
      </w:r>
    </w:p>
  </w:endnote>
  <w:endnote w:type="continuationSeparator" w:id="0">
    <w:p w:rsidR="00392788" w:rsidRDefault="00392788">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DC" w:rsidRDefault="00F001DC" w:rsidP="00392788">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001DC" w:rsidRDefault="00F001DC" w:rsidP="00F001D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DC" w:rsidRDefault="00F001DC" w:rsidP="00392788">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645094">
      <w:rPr>
        <w:rStyle w:val="af0"/>
        <w:noProof/>
      </w:rPr>
      <w:t>2</w:t>
    </w:r>
    <w:r>
      <w:rPr>
        <w:rStyle w:val="af0"/>
      </w:rPr>
      <w:fldChar w:fldCharType="end"/>
    </w:r>
  </w:p>
  <w:p w:rsidR="00F001DC" w:rsidRDefault="00F001DC" w:rsidP="00F001D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788" w:rsidRDefault="00392788">
      <w:pPr>
        <w:spacing w:before="0" w:after="0"/>
        <w:rPr>
          <w:szCs w:val="24"/>
        </w:rPr>
      </w:pPr>
      <w:r>
        <w:rPr>
          <w:szCs w:val="24"/>
        </w:rPr>
        <w:separator/>
      </w:r>
    </w:p>
  </w:footnote>
  <w:footnote w:type="continuationSeparator" w:id="0">
    <w:p w:rsidR="00392788" w:rsidRDefault="00392788">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82B8D"/>
    <w:multiLevelType w:val="hybridMultilevel"/>
    <w:tmpl w:val="FBD6F9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5452108D"/>
    <w:multiLevelType w:val="hybridMultilevel"/>
    <w:tmpl w:val="5FF2265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5777023"/>
    <w:multiLevelType w:val="hybridMultilevel"/>
    <w:tmpl w:val="6308A37C"/>
    <w:lvl w:ilvl="0" w:tplc="1E3642EA">
      <w:start w:val="1"/>
      <w:numFmt w:val="decimal"/>
      <w:lvlText w:val="%1."/>
      <w:lvlJc w:val="left"/>
      <w:pPr>
        <w:tabs>
          <w:tab w:val="num" w:pos="1080"/>
        </w:tabs>
        <w:ind w:left="229" w:firstLine="851"/>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5A6D5B65"/>
    <w:multiLevelType w:val="hybridMultilevel"/>
    <w:tmpl w:val="683A0BCC"/>
    <w:lvl w:ilvl="0" w:tplc="0419000F">
      <w:start w:val="1"/>
      <w:numFmt w:val="decimal"/>
      <w:lvlText w:val="%1."/>
      <w:lvlJc w:val="left"/>
      <w:pPr>
        <w:tabs>
          <w:tab w:val="num" w:pos="1211"/>
        </w:tabs>
        <w:ind w:left="1211" w:hanging="360"/>
      </w:pPr>
      <w:rPr>
        <w:rFonts w:cs="Times New Roman"/>
      </w:rPr>
    </w:lvl>
    <w:lvl w:ilvl="1" w:tplc="04190001">
      <w:start w:val="1"/>
      <w:numFmt w:val="bullet"/>
      <w:lvlText w:val=""/>
      <w:lvlJc w:val="left"/>
      <w:pPr>
        <w:tabs>
          <w:tab w:val="num" w:pos="1931"/>
        </w:tabs>
        <w:ind w:left="1931" w:hanging="360"/>
      </w:pPr>
      <w:rPr>
        <w:rFonts w:ascii="Symbol" w:hAnsi="Symbol" w:hint="default"/>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63C53FC7"/>
    <w:multiLevelType w:val="hybridMultilevel"/>
    <w:tmpl w:val="F9DE3E4A"/>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4F67828"/>
    <w:multiLevelType w:val="hybridMultilevel"/>
    <w:tmpl w:val="7BC8355C"/>
    <w:lvl w:ilvl="0" w:tplc="E51854C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50958DE"/>
    <w:multiLevelType w:val="hybridMultilevel"/>
    <w:tmpl w:val="717C3538"/>
    <w:lvl w:ilvl="0" w:tplc="91D04C74">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68043B42"/>
    <w:multiLevelType w:val="hybridMultilevel"/>
    <w:tmpl w:val="4AF89500"/>
    <w:lvl w:ilvl="0" w:tplc="94145110">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708272B3"/>
    <w:multiLevelType w:val="hybridMultilevel"/>
    <w:tmpl w:val="5DC24EC2"/>
    <w:lvl w:ilvl="0" w:tplc="0419000F">
      <w:start w:val="1"/>
      <w:numFmt w:val="decimal"/>
      <w:lvlText w:val="%1."/>
      <w:lvlJc w:val="left"/>
      <w:pPr>
        <w:tabs>
          <w:tab w:val="num" w:pos="1069"/>
        </w:tabs>
        <w:ind w:left="1069" w:hanging="360"/>
      </w:pPr>
      <w:rPr>
        <w:rFonts w:cs="Times New Roman" w:hint="default"/>
      </w:rPr>
    </w:lvl>
    <w:lvl w:ilvl="1" w:tplc="0419000F">
      <w:start w:val="1"/>
      <w:numFmt w:val="decimal"/>
      <w:lvlText w:val="%2."/>
      <w:lvlJc w:val="left"/>
      <w:pPr>
        <w:tabs>
          <w:tab w:val="num" w:pos="1789"/>
        </w:tabs>
        <w:ind w:left="1789" w:hanging="360"/>
      </w:pPr>
      <w:rPr>
        <w:rFonts w:cs="Times New Roman"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8"/>
  </w:num>
  <w:num w:numId="6">
    <w:abstractNumId w:val="4"/>
  </w:num>
  <w:num w:numId="7">
    <w:abstractNumId w:val="6"/>
  </w:num>
  <w:num w:numId="8">
    <w:abstractNumId w:val="7"/>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E74"/>
    <w:rsid w:val="00002249"/>
    <w:rsid w:val="00017D7A"/>
    <w:rsid w:val="00040E8D"/>
    <w:rsid w:val="000C3A59"/>
    <w:rsid w:val="000D3E88"/>
    <w:rsid w:val="001358A9"/>
    <w:rsid w:val="00162AF3"/>
    <w:rsid w:val="00174ECA"/>
    <w:rsid w:val="00182594"/>
    <w:rsid w:val="00190E07"/>
    <w:rsid w:val="001967E4"/>
    <w:rsid w:val="001B7E79"/>
    <w:rsid w:val="001E7CAE"/>
    <w:rsid w:val="00202B22"/>
    <w:rsid w:val="00206D2C"/>
    <w:rsid w:val="002075A0"/>
    <w:rsid w:val="00234BCF"/>
    <w:rsid w:val="00284F3B"/>
    <w:rsid w:val="002A2E7E"/>
    <w:rsid w:val="002B0483"/>
    <w:rsid w:val="002C6D9A"/>
    <w:rsid w:val="00352F73"/>
    <w:rsid w:val="00392788"/>
    <w:rsid w:val="00392AFB"/>
    <w:rsid w:val="003C1C21"/>
    <w:rsid w:val="003D11CA"/>
    <w:rsid w:val="003E57B2"/>
    <w:rsid w:val="00420D7E"/>
    <w:rsid w:val="004227DF"/>
    <w:rsid w:val="004272A4"/>
    <w:rsid w:val="00493106"/>
    <w:rsid w:val="004967EB"/>
    <w:rsid w:val="004D37A4"/>
    <w:rsid w:val="004D72C1"/>
    <w:rsid w:val="005527BE"/>
    <w:rsid w:val="005B4592"/>
    <w:rsid w:val="005C02CB"/>
    <w:rsid w:val="005F057A"/>
    <w:rsid w:val="00621D56"/>
    <w:rsid w:val="00632EB1"/>
    <w:rsid w:val="006423DC"/>
    <w:rsid w:val="00645094"/>
    <w:rsid w:val="00646759"/>
    <w:rsid w:val="00691ECB"/>
    <w:rsid w:val="006A4B42"/>
    <w:rsid w:val="00722E34"/>
    <w:rsid w:val="00725100"/>
    <w:rsid w:val="00726A23"/>
    <w:rsid w:val="00755F9E"/>
    <w:rsid w:val="0079101E"/>
    <w:rsid w:val="007B7732"/>
    <w:rsid w:val="007E68C5"/>
    <w:rsid w:val="00807D37"/>
    <w:rsid w:val="00820E06"/>
    <w:rsid w:val="00835A83"/>
    <w:rsid w:val="008D08FA"/>
    <w:rsid w:val="008D7F04"/>
    <w:rsid w:val="009047FC"/>
    <w:rsid w:val="0092661E"/>
    <w:rsid w:val="00946A63"/>
    <w:rsid w:val="009647FF"/>
    <w:rsid w:val="009E3C43"/>
    <w:rsid w:val="00A1228C"/>
    <w:rsid w:val="00A300C6"/>
    <w:rsid w:val="00A44139"/>
    <w:rsid w:val="00A51234"/>
    <w:rsid w:val="00A52DD6"/>
    <w:rsid w:val="00AD18D7"/>
    <w:rsid w:val="00AE5045"/>
    <w:rsid w:val="00AF1C1E"/>
    <w:rsid w:val="00B24A9A"/>
    <w:rsid w:val="00B52E4D"/>
    <w:rsid w:val="00B70CE5"/>
    <w:rsid w:val="00B77350"/>
    <w:rsid w:val="00BA1A6D"/>
    <w:rsid w:val="00BA6619"/>
    <w:rsid w:val="00BD6A1C"/>
    <w:rsid w:val="00C23532"/>
    <w:rsid w:val="00C676DA"/>
    <w:rsid w:val="00C934C2"/>
    <w:rsid w:val="00C94864"/>
    <w:rsid w:val="00CC084A"/>
    <w:rsid w:val="00D115EE"/>
    <w:rsid w:val="00D12A0B"/>
    <w:rsid w:val="00D12A81"/>
    <w:rsid w:val="00D31E74"/>
    <w:rsid w:val="00D771F6"/>
    <w:rsid w:val="00DC0FEE"/>
    <w:rsid w:val="00E24D4F"/>
    <w:rsid w:val="00E80895"/>
    <w:rsid w:val="00EB7AE2"/>
    <w:rsid w:val="00ED29BD"/>
    <w:rsid w:val="00F001DC"/>
    <w:rsid w:val="00F022E4"/>
    <w:rsid w:val="00F12C4C"/>
    <w:rsid w:val="00F342D2"/>
    <w:rsid w:val="00F357E2"/>
    <w:rsid w:val="00FA7B9C"/>
    <w:rsid w:val="00FD4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E2CAA576-DE94-4029-A4D5-A0D02908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E74"/>
    <w:pPr>
      <w:spacing w:before="100" w:after="100"/>
    </w:pPr>
    <w:rPr>
      <w:sz w:val="24"/>
    </w:rPr>
  </w:style>
  <w:style w:type="paragraph" w:styleId="1">
    <w:name w:val="heading 1"/>
    <w:basedOn w:val="a"/>
    <w:next w:val="a"/>
    <w:qFormat/>
    <w:rsid w:val="00D31E74"/>
    <w:pPr>
      <w:keepNext/>
      <w:spacing w:before="240" w:after="60"/>
      <w:outlineLvl w:val="0"/>
    </w:pPr>
    <w:rPr>
      <w:rFonts w:ascii="Arial" w:hAnsi="Arial" w:cs="Arial"/>
      <w:b/>
      <w:bCs/>
      <w:kern w:val="32"/>
      <w:sz w:val="32"/>
      <w:szCs w:val="32"/>
    </w:rPr>
  </w:style>
  <w:style w:type="paragraph" w:styleId="2">
    <w:name w:val="heading 2"/>
    <w:basedOn w:val="a"/>
    <w:next w:val="a"/>
    <w:qFormat/>
    <w:rsid w:val="00D31E74"/>
    <w:pPr>
      <w:keepNext/>
      <w:spacing w:before="240" w:after="60"/>
      <w:outlineLvl w:val="1"/>
    </w:pPr>
    <w:rPr>
      <w:rFonts w:ascii="Arial" w:hAnsi="Arial" w:cs="Arial"/>
      <w:b/>
      <w:bCs/>
      <w:i/>
      <w:iCs/>
      <w:sz w:val="28"/>
      <w:szCs w:val="28"/>
    </w:rPr>
  </w:style>
  <w:style w:type="paragraph" w:styleId="3">
    <w:name w:val="heading 3"/>
    <w:basedOn w:val="a"/>
    <w:next w:val="a"/>
    <w:qFormat/>
    <w:rsid w:val="00D31E7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1E74"/>
    <w:pPr>
      <w:spacing w:before="0" w:after="120"/>
      <w:ind w:left="283"/>
    </w:pPr>
    <w:rPr>
      <w:szCs w:val="24"/>
    </w:rPr>
  </w:style>
  <w:style w:type="paragraph" w:styleId="a4">
    <w:name w:val="Normal (Web)"/>
    <w:basedOn w:val="a"/>
    <w:rsid w:val="00D31E74"/>
    <w:pPr>
      <w:spacing w:before="0" w:after="0"/>
    </w:pPr>
    <w:rPr>
      <w:szCs w:val="24"/>
    </w:rPr>
  </w:style>
  <w:style w:type="character" w:styleId="a5">
    <w:name w:val="Strong"/>
    <w:basedOn w:val="a0"/>
    <w:qFormat/>
    <w:rsid w:val="00D31E74"/>
    <w:rPr>
      <w:rFonts w:cs="Times New Roman"/>
      <w:b/>
      <w:bCs/>
    </w:rPr>
  </w:style>
  <w:style w:type="table" w:styleId="a6">
    <w:name w:val="Table Grid"/>
    <w:basedOn w:val="a1"/>
    <w:rsid w:val="00D31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D31E74"/>
    <w:pPr>
      <w:widowControl w:val="0"/>
      <w:spacing w:before="140"/>
      <w:jc w:val="center"/>
    </w:pPr>
    <w:rPr>
      <w:rFonts w:ascii="Arial" w:hAnsi="Arial"/>
      <w:sz w:val="28"/>
      <w:lang w:val="en-US"/>
    </w:rPr>
  </w:style>
  <w:style w:type="paragraph" w:styleId="20">
    <w:name w:val="Body Text 2"/>
    <w:basedOn w:val="a"/>
    <w:rsid w:val="00352F73"/>
    <w:pPr>
      <w:spacing w:before="0" w:after="120" w:line="480" w:lineRule="auto"/>
    </w:pPr>
    <w:rPr>
      <w:szCs w:val="24"/>
    </w:rPr>
  </w:style>
  <w:style w:type="paragraph" w:customStyle="1" w:styleId="10">
    <w:name w:val="Стиль1"/>
    <w:basedOn w:val="a"/>
    <w:rsid w:val="00352F73"/>
    <w:pPr>
      <w:spacing w:before="0" w:after="120"/>
      <w:ind w:firstLine="709"/>
      <w:jc w:val="both"/>
    </w:pPr>
    <w:rPr>
      <w:sz w:val="28"/>
      <w:szCs w:val="24"/>
    </w:rPr>
  </w:style>
  <w:style w:type="character" w:customStyle="1" w:styleId="a7">
    <w:name w:val="Знак"/>
    <w:basedOn w:val="a0"/>
    <w:rsid w:val="00352F73"/>
    <w:rPr>
      <w:rFonts w:cs="Arial"/>
      <w:b/>
      <w:bCs/>
      <w:kern w:val="32"/>
      <w:sz w:val="32"/>
      <w:szCs w:val="32"/>
      <w:lang w:val="ru-RU" w:eastAsia="ru-RU" w:bidi="ar-SA"/>
    </w:rPr>
  </w:style>
  <w:style w:type="paragraph" w:styleId="11">
    <w:name w:val="toc 1"/>
    <w:basedOn w:val="a"/>
    <w:next w:val="a"/>
    <w:autoRedefine/>
    <w:semiHidden/>
    <w:rsid w:val="00352F73"/>
    <w:pPr>
      <w:spacing w:before="240" w:after="120"/>
    </w:pPr>
    <w:rPr>
      <w:b/>
      <w:bCs/>
      <w:sz w:val="20"/>
    </w:rPr>
  </w:style>
  <w:style w:type="character" w:styleId="a8">
    <w:name w:val="Hyperlink"/>
    <w:basedOn w:val="a0"/>
    <w:rsid w:val="00352F73"/>
    <w:rPr>
      <w:rFonts w:cs="Times New Roman"/>
      <w:color w:val="0000FF"/>
      <w:u w:val="single"/>
    </w:rPr>
  </w:style>
  <w:style w:type="paragraph" w:styleId="a9">
    <w:name w:val="footer"/>
    <w:basedOn w:val="a"/>
    <w:rsid w:val="00352F73"/>
    <w:pPr>
      <w:tabs>
        <w:tab w:val="center" w:pos="4677"/>
        <w:tab w:val="right" w:pos="9355"/>
      </w:tabs>
      <w:spacing w:before="0" w:after="0"/>
    </w:pPr>
    <w:rPr>
      <w:szCs w:val="24"/>
    </w:rPr>
  </w:style>
  <w:style w:type="paragraph" w:styleId="aa">
    <w:name w:val="Body Text"/>
    <w:basedOn w:val="a"/>
    <w:rsid w:val="00352F73"/>
    <w:pPr>
      <w:spacing w:before="0" w:after="120"/>
    </w:pPr>
    <w:rPr>
      <w:szCs w:val="24"/>
    </w:rPr>
  </w:style>
  <w:style w:type="paragraph" w:customStyle="1" w:styleId="ab">
    <w:name w:val="Îáû÷íûé"/>
    <w:rsid w:val="00352F73"/>
    <w:rPr>
      <w:rFonts w:ascii="Times New Roman CYR" w:hAnsi="Times New Roman CYR"/>
      <w:sz w:val="28"/>
    </w:rPr>
  </w:style>
  <w:style w:type="paragraph" w:styleId="ac">
    <w:name w:val="Block Text"/>
    <w:basedOn w:val="a"/>
    <w:rsid w:val="00352F73"/>
    <w:pPr>
      <w:spacing w:before="0" w:after="0" w:line="480" w:lineRule="auto"/>
      <w:ind w:left="357" w:right="355"/>
    </w:pPr>
    <w:rPr>
      <w:szCs w:val="24"/>
    </w:rPr>
  </w:style>
  <w:style w:type="paragraph" w:customStyle="1" w:styleId="BodyTextIndent32">
    <w:name w:val="Body Text Indent 32"/>
    <w:basedOn w:val="a"/>
    <w:rsid w:val="00352F73"/>
    <w:pPr>
      <w:widowControl w:val="0"/>
      <w:overflowPunct w:val="0"/>
      <w:autoSpaceDE w:val="0"/>
      <w:autoSpaceDN w:val="0"/>
      <w:adjustRightInd w:val="0"/>
      <w:spacing w:before="0" w:after="0"/>
      <w:ind w:firstLine="709"/>
      <w:jc w:val="both"/>
      <w:textAlignment w:val="baseline"/>
    </w:pPr>
    <w:rPr>
      <w:b/>
      <w:sz w:val="32"/>
    </w:rPr>
  </w:style>
  <w:style w:type="paragraph" w:styleId="21">
    <w:name w:val="toc 2"/>
    <w:basedOn w:val="a"/>
    <w:next w:val="a"/>
    <w:autoRedefine/>
    <w:semiHidden/>
    <w:rsid w:val="00352F73"/>
    <w:pPr>
      <w:spacing w:before="120" w:after="0"/>
      <w:ind w:left="240"/>
    </w:pPr>
    <w:rPr>
      <w:i/>
      <w:iCs/>
      <w:sz w:val="20"/>
    </w:rPr>
  </w:style>
  <w:style w:type="paragraph" w:customStyle="1" w:styleId="12">
    <w:name w:val="Стиль Заголовок 1 + влево"/>
    <w:basedOn w:val="1"/>
    <w:rsid w:val="00352F73"/>
    <w:pPr>
      <w:jc w:val="right"/>
    </w:pPr>
    <w:rPr>
      <w:rFonts w:ascii="Times New Roman" w:hAnsi="Times New Roman" w:cs="Times New Roman"/>
      <w:szCs w:val="20"/>
    </w:rPr>
  </w:style>
  <w:style w:type="paragraph" w:customStyle="1" w:styleId="14pt">
    <w:name w:val="Стиль Основной текст + 14 pt полужирный по ширине Первая строка:..."/>
    <w:basedOn w:val="aa"/>
    <w:rsid w:val="00352F73"/>
    <w:pPr>
      <w:spacing w:after="0"/>
      <w:ind w:firstLine="708"/>
      <w:jc w:val="both"/>
    </w:pPr>
    <w:rPr>
      <w:bCs/>
      <w:sz w:val="28"/>
      <w:szCs w:val="20"/>
    </w:rPr>
  </w:style>
  <w:style w:type="paragraph" w:styleId="ad">
    <w:name w:val="Plain Text"/>
    <w:basedOn w:val="a"/>
    <w:rsid w:val="00352F73"/>
    <w:pPr>
      <w:spacing w:before="0" w:after="0"/>
    </w:pPr>
    <w:rPr>
      <w:rFonts w:ascii="Courier New" w:hAnsi="Courier New"/>
      <w:sz w:val="20"/>
    </w:rPr>
  </w:style>
  <w:style w:type="paragraph" w:styleId="30">
    <w:name w:val="Body Text Indent 3"/>
    <w:basedOn w:val="a"/>
    <w:rsid w:val="00352F73"/>
    <w:pPr>
      <w:widowControl w:val="0"/>
      <w:overflowPunct w:val="0"/>
      <w:autoSpaceDE w:val="0"/>
      <w:autoSpaceDN w:val="0"/>
      <w:adjustRightInd w:val="0"/>
      <w:spacing w:before="0" w:after="0"/>
      <w:ind w:firstLine="709"/>
      <w:jc w:val="both"/>
      <w:textAlignment w:val="baseline"/>
    </w:pPr>
    <w:rPr>
      <w:sz w:val="28"/>
    </w:rPr>
  </w:style>
  <w:style w:type="paragraph" w:styleId="ae">
    <w:name w:val="caption"/>
    <w:basedOn w:val="a"/>
    <w:next w:val="a"/>
    <w:qFormat/>
    <w:rsid w:val="00352F73"/>
    <w:pPr>
      <w:spacing w:before="120" w:after="120"/>
      <w:jc w:val="center"/>
    </w:pPr>
    <w:rPr>
      <w:b/>
      <w:bCs/>
      <w:szCs w:val="24"/>
    </w:rPr>
  </w:style>
  <w:style w:type="paragraph" w:styleId="HTML">
    <w:name w:val="HTML Preformatted"/>
    <w:basedOn w:val="a"/>
    <w:rsid w:val="00352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15"/>
      <w:szCs w:val="15"/>
    </w:rPr>
  </w:style>
  <w:style w:type="paragraph" w:styleId="af">
    <w:name w:val="header"/>
    <w:basedOn w:val="a"/>
    <w:rsid w:val="00352F73"/>
    <w:pPr>
      <w:tabs>
        <w:tab w:val="center" w:pos="4677"/>
        <w:tab w:val="right" w:pos="9355"/>
      </w:tabs>
      <w:spacing w:before="0" w:after="0"/>
    </w:pPr>
    <w:rPr>
      <w:szCs w:val="24"/>
    </w:rPr>
  </w:style>
  <w:style w:type="character" w:styleId="af0">
    <w:name w:val="page number"/>
    <w:basedOn w:val="a0"/>
    <w:rsid w:val="00352F73"/>
    <w:rPr>
      <w:rFonts w:cs="Times New Roman"/>
    </w:rPr>
  </w:style>
  <w:style w:type="paragraph" w:styleId="31">
    <w:name w:val="toc 3"/>
    <w:basedOn w:val="a"/>
    <w:next w:val="a"/>
    <w:autoRedefine/>
    <w:semiHidden/>
    <w:rsid w:val="00352F73"/>
    <w:pPr>
      <w:spacing w:before="0" w:after="0"/>
      <w:ind w:left="480"/>
    </w:pPr>
    <w:rPr>
      <w:sz w:val="20"/>
    </w:rPr>
  </w:style>
  <w:style w:type="paragraph" w:styleId="4">
    <w:name w:val="toc 4"/>
    <w:basedOn w:val="a"/>
    <w:next w:val="a"/>
    <w:autoRedefine/>
    <w:semiHidden/>
    <w:rsid w:val="00352F73"/>
    <w:pPr>
      <w:spacing w:before="0" w:after="0"/>
      <w:ind w:left="720"/>
    </w:pPr>
    <w:rPr>
      <w:sz w:val="20"/>
    </w:rPr>
  </w:style>
  <w:style w:type="paragraph" w:styleId="5">
    <w:name w:val="toc 5"/>
    <w:basedOn w:val="a"/>
    <w:next w:val="a"/>
    <w:autoRedefine/>
    <w:semiHidden/>
    <w:rsid w:val="00352F73"/>
    <w:pPr>
      <w:spacing w:before="0" w:after="0"/>
      <w:ind w:left="960"/>
    </w:pPr>
    <w:rPr>
      <w:sz w:val="20"/>
    </w:rPr>
  </w:style>
  <w:style w:type="paragraph" w:styleId="6">
    <w:name w:val="toc 6"/>
    <w:basedOn w:val="a"/>
    <w:next w:val="a"/>
    <w:autoRedefine/>
    <w:semiHidden/>
    <w:rsid w:val="00352F73"/>
    <w:pPr>
      <w:spacing w:before="0" w:after="0"/>
      <w:ind w:left="1200"/>
    </w:pPr>
    <w:rPr>
      <w:sz w:val="20"/>
    </w:rPr>
  </w:style>
  <w:style w:type="paragraph" w:styleId="7">
    <w:name w:val="toc 7"/>
    <w:basedOn w:val="a"/>
    <w:next w:val="a"/>
    <w:autoRedefine/>
    <w:semiHidden/>
    <w:rsid w:val="00352F73"/>
    <w:pPr>
      <w:spacing w:before="0" w:after="0"/>
      <w:ind w:left="1440"/>
    </w:pPr>
    <w:rPr>
      <w:sz w:val="20"/>
    </w:rPr>
  </w:style>
  <w:style w:type="paragraph" w:styleId="8">
    <w:name w:val="toc 8"/>
    <w:basedOn w:val="a"/>
    <w:next w:val="a"/>
    <w:autoRedefine/>
    <w:semiHidden/>
    <w:rsid w:val="00352F73"/>
    <w:pPr>
      <w:spacing w:before="0" w:after="0"/>
      <w:ind w:left="1680"/>
    </w:pPr>
    <w:rPr>
      <w:sz w:val="20"/>
    </w:rPr>
  </w:style>
  <w:style w:type="paragraph" w:styleId="9">
    <w:name w:val="toc 9"/>
    <w:basedOn w:val="a"/>
    <w:next w:val="a"/>
    <w:autoRedefine/>
    <w:semiHidden/>
    <w:rsid w:val="00352F73"/>
    <w:pPr>
      <w:spacing w:before="0" w:after="0"/>
      <w:ind w:left="1920"/>
    </w:pPr>
    <w:rPr>
      <w:sz w:val="20"/>
    </w:rPr>
  </w:style>
  <w:style w:type="paragraph" w:styleId="22">
    <w:name w:val="Body Text Indent 2"/>
    <w:basedOn w:val="a"/>
    <w:rsid w:val="00EB7AE2"/>
    <w:pPr>
      <w:spacing w:before="0" w:after="120" w:line="480" w:lineRule="auto"/>
      <w:ind w:left="283"/>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all-biz.info/buy/goods/?group=1055931"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ostest.ru/" TargetMode="Externa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adept.ru/index.php?option=com_content&amp;task=view&amp;id=34&amp;Itemid=6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2577</Words>
  <Characters>14694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17237</CharactersWithSpaces>
  <SharedDoc>false</SharedDoc>
  <HLinks>
    <vt:vector size="18" baseType="variant">
      <vt:variant>
        <vt:i4>3473436</vt:i4>
      </vt:variant>
      <vt:variant>
        <vt:i4>21</vt:i4>
      </vt:variant>
      <vt:variant>
        <vt:i4>0</vt:i4>
      </vt:variant>
      <vt:variant>
        <vt:i4>5</vt:i4>
      </vt:variant>
      <vt:variant>
        <vt:lpwstr>http://adept.ru/index.php?option=com_content&amp;task=view&amp;id=34&amp;Itemid=68</vt:lpwstr>
      </vt:variant>
      <vt:variant>
        <vt:lpwstr/>
      </vt:variant>
      <vt:variant>
        <vt:i4>1966145</vt:i4>
      </vt:variant>
      <vt:variant>
        <vt:i4>12</vt:i4>
      </vt:variant>
      <vt:variant>
        <vt:i4>0</vt:i4>
      </vt:variant>
      <vt:variant>
        <vt:i4>5</vt:i4>
      </vt:variant>
      <vt:variant>
        <vt:lpwstr>http://ru.all-biz.info/buy/goods/?group=1055931</vt:lpwstr>
      </vt:variant>
      <vt:variant>
        <vt:lpwstr>180421</vt:lpwstr>
      </vt:variant>
      <vt:variant>
        <vt:i4>1572928</vt:i4>
      </vt:variant>
      <vt:variant>
        <vt:i4>0</vt:i4>
      </vt:variant>
      <vt:variant>
        <vt:i4>0</vt:i4>
      </vt:variant>
      <vt:variant>
        <vt:i4>5</vt:i4>
      </vt:variant>
      <vt:variant>
        <vt:lpwstr>http://www.ostest.ru/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cp:lastPrinted>2009-11-13T06:52:00Z</cp:lastPrinted>
  <dcterms:created xsi:type="dcterms:W3CDTF">2014-04-11T14:24:00Z</dcterms:created>
  <dcterms:modified xsi:type="dcterms:W3CDTF">2014-04-11T14:24:00Z</dcterms:modified>
</cp:coreProperties>
</file>