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Default="002A056C" w:rsidP="002A056C">
      <w:pPr>
        <w:pStyle w:val="afc"/>
      </w:pPr>
    </w:p>
    <w:p w:rsidR="002A056C" w:rsidRPr="002A056C" w:rsidRDefault="002A056C" w:rsidP="002A056C">
      <w:pPr>
        <w:pStyle w:val="afc"/>
      </w:pPr>
      <w:r w:rsidRPr="002A056C">
        <w:t>Политические коммуникации в избирательных компаниях</w:t>
      </w:r>
    </w:p>
    <w:p w:rsidR="002A056C" w:rsidRDefault="002A056C" w:rsidP="002A056C">
      <w:pPr>
        <w:pStyle w:val="af7"/>
      </w:pPr>
      <w:r>
        <w:br w:type="page"/>
      </w:r>
      <w:r w:rsidRPr="002A056C">
        <w:t>Содержание</w:t>
      </w:r>
    </w:p>
    <w:p w:rsidR="002A056C" w:rsidRPr="002A056C" w:rsidRDefault="002A056C" w:rsidP="002A056C">
      <w:pPr>
        <w:pStyle w:val="af7"/>
        <w:rPr>
          <w:color w:val="000000"/>
        </w:rPr>
      </w:pPr>
    </w:p>
    <w:p w:rsidR="007A3D9E" w:rsidRDefault="00740A2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7A3D9E" w:rsidRPr="00E556B8">
        <w:rPr>
          <w:rStyle w:val="afd"/>
          <w:noProof/>
        </w:rPr>
        <w:t>Введение</w:t>
      </w:r>
    </w:p>
    <w:p w:rsidR="007A3D9E" w:rsidRDefault="0069121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48963" w:history="1">
        <w:r w:rsidR="007A3D9E" w:rsidRPr="00CF2034">
          <w:rPr>
            <w:rStyle w:val="afd"/>
            <w:noProof/>
          </w:rPr>
          <w:t>1. Политическая коммуникация и ее место в системе социально-политических наук</w:t>
        </w:r>
      </w:hyperlink>
    </w:p>
    <w:p w:rsidR="007A3D9E" w:rsidRDefault="007A3D9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6B8">
        <w:rPr>
          <w:rStyle w:val="afd"/>
          <w:noProof/>
        </w:rPr>
        <w:t>1.1 Сущность политической коммуникации</w:t>
      </w:r>
    </w:p>
    <w:p w:rsidR="007A3D9E" w:rsidRDefault="0069121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48965" w:history="1">
        <w:r w:rsidR="007A3D9E" w:rsidRPr="00CF2034">
          <w:rPr>
            <w:rStyle w:val="afd"/>
            <w:noProof/>
          </w:rPr>
          <w:t>1.2 Функции политической коммуникации</w:t>
        </w:r>
      </w:hyperlink>
    </w:p>
    <w:p w:rsidR="007A3D9E" w:rsidRDefault="007A3D9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6B8">
        <w:rPr>
          <w:rStyle w:val="afd"/>
          <w:noProof/>
        </w:rPr>
        <w:t>2. Политические коммуникации как средство достижения политических результатов</w:t>
      </w:r>
    </w:p>
    <w:p w:rsidR="007A3D9E" w:rsidRDefault="0069121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48967" w:history="1">
        <w:r w:rsidR="007A3D9E" w:rsidRPr="00CF2034">
          <w:rPr>
            <w:rStyle w:val="afd"/>
            <w:noProof/>
          </w:rPr>
          <w:t>2.1 Стратегические политико-коммуникационные кампании</w:t>
        </w:r>
      </w:hyperlink>
    </w:p>
    <w:p w:rsidR="007A3D9E" w:rsidRDefault="007A3D9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6B8">
        <w:rPr>
          <w:rStyle w:val="afd"/>
          <w:noProof/>
        </w:rPr>
        <w:t>2.2 Основные формы политических коммуникаций с избирателями</w:t>
      </w:r>
    </w:p>
    <w:p w:rsidR="007A3D9E" w:rsidRDefault="0069121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48970" w:history="1">
        <w:r w:rsidR="007A3D9E" w:rsidRPr="00CF2034">
          <w:rPr>
            <w:rStyle w:val="afd"/>
            <w:noProof/>
          </w:rPr>
          <w:t>Список использованной литературы</w:t>
        </w:r>
      </w:hyperlink>
    </w:p>
    <w:p w:rsidR="002A056C" w:rsidRDefault="00740A2D" w:rsidP="00740A2D">
      <w:pPr>
        <w:pStyle w:val="1"/>
      </w:pPr>
      <w:r>
        <w:fldChar w:fldCharType="end"/>
      </w:r>
      <w:r w:rsidR="005C3FB1" w:rsidRPr="002A056C">
        <w:br w:type="page"/>
      </w:r>
      <w:bookmarkStart w:id="0" w:name="_Toc199404836"/>
      <w:bookmarkStart w:id="1" w:name="_Toc199406649"/>
      <w:bookmarkStart w:id="2" w:name="_Toc199409288"/>
      <w:bookmarkStart w:id="3" w:name="_Toc291848962"/>
      <w:r w:rsidR="002A056C" w:rsidRPr="002A056C">
        <w:t>Введение</w:t>
      </w:r>
      <w:bookmarkEnd w:id="0"/>
      <w:bookmarkEnd w:id="1"/>
      <w:bookmarkEnd w:id="2"/>
      <w:bookmarkEnd w:id="3"/>
    </w:p>
    <w:p w:rsidR="002A056C" w:rsidRPr="002A056C" w:rsidRDefault="002A056C" w:rsidP="002A056C">
      <w:pPr>
        <w:rPr>
          <w:lang w:eastAsia="en-US"/>
        </w:rPr>
      </w:pPr>
    </w:p>
    <w:p w:rsidR="002A056C" w:rsidRPr="002A056C" w:rsidRDefault="00404954" w:rsidP="002A056C">
      <w:pPr>
        <w:tabs>
          <w:tab w:val="left" w:pos="726"/>
        </w:tabs>
      </w:pPr>
      <w:r w:rsidRPr="002A056C">
        <w:rPr>
          <w:b/>
        </w:rPr>
        <w:t>Актуальность</w:t>
      </w:r>
      <w:r w:rsidR="002A056C" w:rsidRPr="002A056C">
        <w:rPr>
          <w:b/>
        </w:rPr>
        <w:t xml:space="preserve"> </w:t>
      </w:r>
      <w:r w:rsidRPr="002A056C">
        <w:rPr>
          <w:b/>
        </w:rPr>
        <w:t>проблемы</w:t>
      </w:r>
      <w:r w:rsidR="002A056C" w:rsidRPr="002A056C">
        <w:rPr>
          <w:b/>
        </w:rPr>
        <w:t xml:space="preserve"> </w:t>
      </w:r>
      <w:r w:rsidRPr="002A056C">
        <w:rPr>
          <w:b/>
        </w:rPr>
        <w:t>исследования</w:t>
      </w:r>
      <w:r w:rsidR="002A056C" w:rsidRPr="002A056C">
        <w:rPr>
          <w:b/>
        </w:rPr>
        <w:t xml:space="preserve">: </w:t>
      </w:r>
      <w:r w:rsidR="00B34ED1" w:rsidRPr="002A056C">
        <w:t>П</w:t>
      </w:r>
      <w:r w:rsidRPr="002A056C">
        <w:t>олитическую</w:t>
      </w:r>
      <w:r w:rsidR="002A056C" w:rsidRPr="002A056C">
        <w:t xml:space="preserve"> </w:t>
      </w:r>
      <w:r w:rsidRPr="002A056C">
        <w:t>коммуникацию</w:t>
      </w:r>
      <w:r w:rsidR="002A056C" w:rsidRPr="002A056C">
        <w:t xml:space="preserve"> </w:t>
      </w:r>
      <w:r w:rsidRPr="002A056C">
        <w:t>сегодня</w:t>
      </w:r>
      <w:r w:rsidR="002A056C" w:rsidRPr="002A056C">
        <w:t xml:space="preserve"> </w:t>
      </w:r>
      <w:r w:rsidRPr="002A056C">
        <w:t>со</w:t>
      </w:r>
      <w:r w:rsidR="002A056C" w:rsidRPr="002A056C">
        <w:t xml:space="preserve"> </w:t>
      </w:r>
      <w:r w:rsidRPr="002A056C">
        <w:t>всей</w:t>
      </w:r>
      <w:r w:rsidR="002A056C" w:rsidRPr="002A056C">
        <w:t xml:space="preserve"> </w:t>
      </w:r>
      <w:r w:rsidRPr="002A056C">
        <w:t>очевидностью</w:t>
      </w:r>
      <w:r w:rsidR="002A056C" w:rsidRPr="002A056C">
        <w:t xml:space="preserve"> </w:t>
      </w:r>
      <w:r w:rsidRPr="002A056C">
        <w:t>необходимо</w:t>
      </w:r>
      <w:r w:rsidR="002A056C" w:rsidRPr="002A056C">
        <w:t xml:space="preserve"> </w:t>
      </w:r>
      <w:r w:rsidRPr="002A056C">
        <w:t>признать</w:t>
      </w:r>
      <w:r w:rsidR="002A056C" w:rsidRPr="002A056C">
        <w:t xml:space="preserve"> </w:t>
      </w:r>
      <w:r w:rsidRPr="002A056C">
        <w:t>одним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важнейших</w:t>
      </w:r>
      <w:r w:rsidR="002A056C" w:rsidRPr="002A056C">
        <w:t xml:space="preserve"> </w:t>
      </w:r>
      <w:r w:rsidRPr="002A056C">
        <w:t>аспектов</w:t>
      </w:r>
      <w:r w:rsidR="002A056C" w:rsidRPr="002A056C">
        <w:t xml:space="preserve"> </w:t>
      </w:r>
      <w:r w:rsidRPr="002A056C">
        <w:t>легитимации</w:t>
      </w:r>
      <w:r w:rsidR="002A056C" w:rsidRPr="002A056C">
        <w:t xml:space="preserve"> </w:t>
      </w:r>
      <w:r w:rsidRPr="002A056C">
        <w:t>власти,</w:t>
      </w:r>
      <w:r w:rsidR="002A056C" w:rsidRPr="002A056C">
        <w:t xml:space="preserve"> </w:t>
      </w:r>
      <w:r w:rsidRPr="002A056C">
        <w:t>требующим</w:t>
      </w:r>
      <w:r w:rsidR="002A056C" w:rsidRPr="002A056C">
        <w:t xml:space="preserve"> </w:t>
      </w:r>
      <w:r w:rsidRPr="002A056C">
        <w:t>соответствующего</w:t>
      </w:r>
      <w:r w:rsidR="002A056C" w:rsidRPr="002A056C">
        <w:t xml:space="preserve"> </w:t>
      </w:r>
      <w:r w:rsidRPr="002A056C">
        <w:t>изучения,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этом,</w:t>
      </w:r>
      <w:r w:rsidR="002A056C" w:rsidRPr="002A056C">
        <w:t xml:space="preserve"> </w:t>
      </w:r>
      <w:r w:rsidRPr="002A056C">
        <w:t>разумеется,</w:t>
      </w:r>
      <w:r w:rsidR="002A056C" w:rsidRPr="002A056C">
        <w:t xml:space="preserve"> </w:t>
      </w:r>
      <w:r w:rsidRPr="002A056C">
        <w:t>избегая</w:t>
      </w:r>
      <w:r w:rsidR="002A056C" w:rsidRPr="002A056C">
        <w:t xml:space="preserve"> </w:t>
      </w:r>
      <w:r w:rsidRPr="002A056C">
        <w:t>крайностей</w:t>
      </w:r>
      <w:r w:rsidR="002A056C" w:rsidRPr="002A056C">
        <w:t xml:space="preserve"> </w:t>
      </w:r>
      <w:r w:rsidRPr="002A056C">
        <w:t>технологического</w:t>
      </w:r>
      <w:r w:rsidR="002A056C" w:rsidRPr="002A056C">
        <w:t xml:space="preserve"> </w:t>
      </w:r>
      <w:r w:rsidRPr="002A056C">
        <w:t>детерминизма,</w:t>
      </w:r>
      <w:r w:rsidR="002A056C" w:rsidRPr="002A056C">
        <w:t xml:space="preserve"> </w:t>
      </w:r>
      <w:r w:rsidRPr="002A056C">
        <w:t>поскольку,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конечном</w:t>
      </w:r>
      <w:r w:rsidR="002A056C" w:rsidRPr="002A056C">
        <w:t xml:space="preserve"> </w:t>
      </w:r>
      <w:r w:rsidRPr="002A056C">
        <w:t>счете,</w:t>
      </w:r>
      <w:r w:rsidR="002A056C" w:rsidRPr="002A056C">
        <w:t xml:space="preserve"> </w:t>
      </w:r>
      <w:r w:rsidRPr="002A056C">
        <w:t>именно</w:t>
      </w:r>
      <w:r w:rsidR="002A056C" w:rsidRPr="002A056C">
        <w:t xml:space="preserve"> </w:t>
      </w:r>
      <w:r w:rsidRPr="002A056C">
        <w:t>социальные</w:t>
      </w:r>
      <w:r w:rsidR="002A056C" w:rsidRPr="002A056C">
        <w:t xml:space="preserve"> </w:t>
      </w:r>
      <w:r w:rsidRPr="002A056C">
        <w:t>потребности</w:t>
      </w:r>
      <w:r w:rsidR="002A056C" w:rsidRPr="002A056C">
        <w:t xml:space="preserve"> </w:t>
      </w:r>
      <w:r w:rsidRPr="002A056C">
        <w:t>предваряют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часто</w:t>
      </w:r>
      <w:r w:rsidR="002A056C" w:rsidRPr="002A056C">
        <w:t xml:space="preserve"> </w:t>
      </w:r>
      <w:r w:rsidRPr="002A056C">
        <w:t>определяют</w:t>
      </w:r>
      <w:r w:rsidR="002A056C" w:rsidRPr="002A056C">
        <w:t xml:space="preserve"> </w:t>
      </w:r>
      <w:r w:rsidRPr="002A056C">
        <w:t>судьбу</w:t>
      </w:r>
      <w:r w:rsidR="002A056C" w:rsidRPr="002A056C">
        <w:t xml:space="preserve"> </w:t>
      </w:r>
      <w:r w:rsidRPr="002A056C">
        <w:t>технико-технологических</w:t>
      </w:r>
      <w:r w:rsidR="002A056C" w:rsidRPr="002A056C">
        <w:t xml:space="preserve"> </w:t>
      </w:r>
      <w:r w:rsidRPr="002A056C">
        <w:t>инноваций</w:t>
      </w:r>
      <w:r w:rsidR="002A056C" w:rsidRPr="002A056C">
        <w:t>.</w:t>
      </w:r>
    </w:p>
    <w:p w:rsidR="002A056C" w:rsidRPr="002A056C" w:rsidRDefault="00404954" w:rsidP="002A056C">
      <w:pPr>
        <w:tabs>
          <w:tab w:val="left" w:pos="726"/>
        </w:tabs>
      </w:pPr>
      <w:r w:rsidRPr="002A056C">
        <w:t>Таким</w:t>
      </w:r>
      <w:r w:rsidR="002A056C" w:rsidRPr="002A056C">
        <w:t xml:space="preserve"> </w:t>
      </w:r>
      <w:r w:rsidRPr="002A056C">
        <w:t>образом,</w:t>
      </w:r>
      <w:r w:rsidR="002A056C" w:rsidRPr="002A056C">
        <w:t xml:space="preserve"> </w:t>
      </w:r>
      <w:r w:rsidRPr="002A056C">
        <w:t>изучение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различных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проявлений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последствий</w:t>
      </w:r>
      <w:r w:rsidR="002A056C" w:rsidRPr="002A056C">
        <w:t xml:space="preserve"> </w:t>
      </w:r>
      <w:r w:rsidRPr="002A056C">
        <w:t>сталкивается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проблемами,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решаются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пределах</w:t>
      </w:r>
      <w:r w:rsidR="002A056C" w:rsidRPr="002A056C">
        <w:t xml:space="preserve"> </w:t>
      </w:r>
      <w:r w:rsidRPr="002A056C">
        <w:t>общепризнанных</w:t>
      </w:r>
      <w:r w:rsidR="002A056C" w:rsidRPr="002A056C">
        <w:t xml:space="preserve"> </w:t>
      </w:r>
      <w:r w:rsidRPr="002A056C">
        <w:t>политико-философских</w:t>
      </w:r>
      <w:r w:rsidR="002A056C" w:rsidRPr="002A056C">
        <w:t xml:space="preserve"> </w:t>
      </w:r>
      <w:r w:rsidRPr="002A056C">
        <w:t>теорий,</w:t>
      </w:r>
      <w:r w:rsidR="002A056C" w:rsidRPr="002A056C">
        <w:t xml:space="preserve"> </w:t>
      </w:r>
      <w:r w:rsidRPr="002A056C">
        <w:t>подходов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школ,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тем</w:t>
      </w:r>
      <w:r w:rsidR="002A056C" w:rsidRPr="002A056C">
        <w:t xml:space="preserve"> </w:t>
      </w:r>
      <w:r w:rsidRPr="002A056C">
        <w:t>самым</w:t>
      </w:r>
      <w:r w:rsidR="002A056C" w:rsidRPr="002A056C">
        <w:t xml:space="preserve"> </w:t>
      </w:r>
      <w:r w:rsidRPr="002A056C">
        <w:t>актуализирует</w:t>
      </w:r>
      <w:r w:rsidR="002A056C" w:rsidRPr="002A056C">
        <w:t xml:space="preserve"> </w:t>
      </w:r>
      <w:r w:rsidRPr="002A056C">
        <w:t>задачу</w:t>
      </w:r>
      <w:r w:rsidR="002A056C" w:rsidRPr="002A056C">
        <w:t xml:space="preserve"> </w:t>
      </w:r>
      <w:r w:rsidRPr="002A056C">
        <w:t>теоретико-методологического</w:t>
      </w:r>
      <w:r w:rsidR="002A056C" w:rsidRPr="002A056C">
        <w:t xml:space="preserve"> </w:t>
      </w:r>
      <w:r w:rsidRPr="002A056C">
        <w:t>осмысления</w:t>
      </w:r>
      <w:r w:rsidR="002A056C" w:rsidRPr="002A056C">
        <w:t xml:space="preserve"> </w:t>
      </w:r>
      <w:r w:rsidRPr="002A056C">
        <w:t>происходящих</w:t>
      </w:r>
      <w:r w:rsidR="002A056C" w:rsidRPr="002A056C">
        <w:t xml:space="preserve"> </w:t>
      </w:r>
      <w:r w:rsidRPr="002A056C">
        <w:t>социально-политических</w:t>
      </w:r>
      <w:r w:rsidR="002A056C" w:rsidRPr="002A056C">
        <w:t xml:space="preserve"> </w:t>
      </w:r>
      <w:r w:rsidRPr="002A056C">
        <w:t>изменений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формирования</w:t>
      </w:r>
      <w:r w:rsidR="002A056C" w:rsidRPr="002A056C">
        <w:t xml:space="preserve"> </w:t>
      </w:r>
      <w:r w:rsidRPr="002A056C">
        <w:t>новой</w:t>
      </w:r>
      <w:r w:rsidR="002A056C" w:rsidRPr="002A056C">
        <w:t xml:space="preserve"> </w:t>
      </w:r>
      <w:r w:rsidRPr="002A056C">
        <w:t>парадигмы</w:t>
      </w:r>
      <w:r w:rsidR="002A056C" w:rsidRPr="002A056C">
        <w:t xml:space="preserve"> </w:t>
      </w:r>
      <w:r w:rsidRPr="002A056C">
        <w:t>изучения</w:t>
      </w:r>
      <w:r w:rsidR="002A056C" w:rsidRPr="002A056C">
        <w:t xml:space="preserve"> </w:t>
      </w:r>
      <w:r w:rsidRPr="002A056C">
        <w:t>политики,</w:t>
      </w:r>
      <w:r w:rsidR="002A056C" w:rsidRPr="002A056C">
        <w:t xml:space="preserve"> </w:t>
      </w:r>
      <w:r w:rsidRPr="002A056C">
        <w:t>адекватной</w:t>
      </w:r>
      <w:r w:rsidR="002A056C" w:rsidRPr="002A056C">
        <w:t xml:space="preserve"> </w:t>
      </w:r>
      <w:r w:rsidRPr="002A056C">
        <w:t>состоянию</w:t>
      </w:r>
      <w:r w:rsidR="002A056C" w:rsidRPr="002A056C">
        <w:t xml:space="preserve"> </w:t>
      </w:r>
      <w:r w:rsidRPr="002A056C">
        <w:t>общества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вызову</w:t>
      </w:r>
      <w:r w:rsidR="002A056C" w:rsidRPr="002A056C">
        <w:t xml:space="preserve"> </w:t>
      </w:r>
      <w:r w:rsidRPr="002A056C">
        <w:t>времени</w:t>
      </w:r>
      <w:r w:rsidR="002A056C" w:rsidRPr="002A056C">
        <w:t>.</w:t>
      </w:r>
    </w:p>
    <w:p w:rsidR="002A056C" w:rsidRPr="002A056C" w:rsidRDefault="00404954" w:rsidP="002A056C">
      <w:pPr>
        <w:tabs>
          <w:tab w:val="left" w:pos="726"/>
        </w:tabs>
      </w:pPr>
      <w:r w:rsidRPr="002A056C">
        <w:t>Возможный</w:t>
      </w:r>
      <w:r w:rsidR="002A056C" w:rsidRPr="002A056C">
        <w:t xml:space="preserve"> </w:t>
      </w:r>
      <w:r w:rsidRPr="002A056C">
        <w:t>путь</w:t>
      </w:r>
      <w:r w:rsidR="002A056C" w:rsidRPr="002A056C">
        <w:t xml:space="preserve"> </w:t>
      </w:r>
      <w:r w:rsidRPr="002A056C">
        <w:t>преодоления</w:t>
      </w:r>
      <w:r w:rsidR="002A056C" w:rsidRPr="002A056C">
        <w:t xml:space="preserve"> </w:t>
      </w:r>
      <w:r w:rsidRPr="002A056C">
        <w:t>указанных</w:t>
      </w:r>
      <w:r w:rsidR="002A056C" w:rsidRPr="002A056C">
        <w:t xml:space="preserve"> </w:t>
      </w:r>
      <w:r w:rsidRPr="002A056C">
        <w:t>противоречий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поиска</w:t>
      </w:r>
      <w:r w:rsidR="002A056C" w:rsidRPr="002A056C">
        <w:t xml:space="preserve"> </w:t>
      </w:r>
      <w:r w:rsidRPr="002A056C">
        <w:t>ответов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нерешенные</w:t>
      </w:r>
      <w:r w:rsidR="002A056C" w:rsidRPr="002A056C">
        <w:t xml:space="preserve"> </w:t>
      </w:r>
      <w:r w:rsidRPr="002A056C">
        <w:t>вопросы</w:t>
      </w:r>
      <w:r w:rsidR="002A056C" w:rsidRPr="002A056C">
        <w:t xml:space="preserve"> </w:t>
      </w:r>
      <w:r w:rsidRPr="002A056C">
        <w:t>видится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своеобразном</w:t>
      </w:r>
      <w:r w:rsidR="002A056C" w:rsidRPr="002A056C">
        <w:t xml:space="preserve"> </w:t>
      </w:r>
      <w:r w:rsidRPr="002A056C">
        <w:t>“смещении</w:t>
      </w:r>
      <w:r w:rsidR="002A056C" w:rsidRPr="002A056C">
        <w:t xml:space="preserve"> </w:t>
      </w:r>
      <w:r w:rsidRPr="002A056C">
        <w:t>акцентов”,</w:t>
      </w:r>
      <w:r w:rsidR="002A056C" w:rsidRPr="002A056C">
        <w:t xml:space="preserve"> </w:t>
      </w:r>
      <w:r w:rsidRPr="002A056C">
        <w:t>когда</w:t>
      </w:r>
      <w:r w:rsidR="002A056C" w:rsidRPr="002A056C">
        <w:t xml:space="preserve"> </w:t>
      </w:r>
      <w:r w:rsidRPr="002A056C">
        <w:t>использование</w:t>
      </w:r>
      <w:r w:rsidR="002A056C" w:rsidRPr="002A056C">
        <w:t xml:space="preserve"> </w:t>
      </w:r>
      <w:r w:rsidRPr="002A056C">
        <w:t>известных</w:t>
      </w:r>
      <w:r w:rsidR="002A056C" w:rsidRPr="002A056C">
        <w:t xml:space="preserve"> </w:t>
      </w:r>
      <w:r w:rsidRPr="002A056C">
        <w:t>политологических</w:t>
      </w:r>
      <w:r w:rsidR="002A056C" w:rsidRPr="002A056C">
        <w:t xml:space="preserve"> </w:t>
      </w:r>
      <w:r w:rsidRPr="002A056C">
        <w:t>концепций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анализа</w:t>
      </w:r>
      <w:r w:rsidR="002A056C" w:rsidRPr="002A056C">
        <w:t xml:space="preserve"> </w:t>
      </w:r>
      <w:r w:rsidRPr="002A056C">
        <w:t>феномена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сфере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сочетаться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применением</w:t>
      </w:r>
      <w:r w:rsidR="002A056C" w:rsidRPr="002A056C">
        <w:t xml:space="preserve"> </w:t>
      </w:r>
      <w:r w:rsidRPr="002A056C">
        <w:t>элементов</w:t>
      </w:r>
      <w:r w:rsidR="002A056C" w:rsidRPr="002A056C">
        <w:t xml:space="preserve"> </w:t>
      </w:r>
      <w:r w:rsidRPr="002A056C">
        <w:t>стремительно</w:t>
      </w:r>
      <w:r w:rsidR="002A056C" w:rsidRPr="002A056C">
        <w:t xml:space="preserve"> </w:t>
      </w:r>
      <w:r w:rsidRPr="002A056C">
        <w:t>развивающейся</w:t>
      </w:r>
      <w:r w:rsidR="002A056C" w:rsidRPr="002A056C">
        <w:t xml:space="preserve"> </w:t>
      </w:r>
      <w:r w:rsidRPr="002A056C">
        <w:t>теории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изучению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явлений,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“коммуникационным</w:t>
      </w:r>
      <w:r w:rsidR="002A056C" w:rsidRPr="002A056C">
        <w:t xml:space="preserve"> </w:t>
      </w:r>
      <w:r w:rsidRPr="002A056C">
        <w:t>прочтением”</w:t>
      </w:r>
      <w:r w:rsidR="002A056C" w:rsidRPr="002A056C">
        <w:t xml:space="preserve"> </w:t>
      </w:r>
      <w:r w:rsidRPr="002A056C">
        <w:t>самой</w:t>
      </w:r>
      <w:r w:rsidR="002A056C" w:rsidRPr="002A056C">
        <w:t xml:space="preserve"> </w:t>
      </w:r>
      <w:r w:rsidRPr="002A056C">
        <w:t>политики</w:t>
      </w:r>
      <w:r w:rsidR="00C064A5" w:rsidRPr="002A056C">
        <w:rPr>
          <w:rStyle w:val="ab"/>
          <w:color w:val="000000"/>
        </w:rPr>
        <w:footnoteReference w:id="1"/>
      </w:r>
      <w:r w:rsidR="002A056C" w:rsidRPr="002A056C">
        <w:t>.</w:t>
      </w:r>
    </w:p>
    <w:p w:rsidR="002A056C" w:rsidRPr="002A056C" w:rsidRDefault="00B34ED1" w:rsidP="002A056C">
      <w:pPr>
        <w:tabs>
          <w:tab w:val="left" w:pos="726"/>
        </w:tabs>
      </w:pPr>
      <w:r w:rsidRPr="002A056C">
        <w:t>Неотъемлемой</w:t>
      </w:r>
      <w:r w:rsidR="002A056C" w:rsidRPr="002A056C">
        <w:t xml:space="preserve"> </w:t>
      </w:r>
      <w:r w:rsidRPr="002A056C">
        <w:t>составной</w:t>
      </w:r>
      <w:r w:rsidR="002A056C" w:rsidRPr="002A056C">
        <w:t xml:space="preserve"> </w:t>
      </w:r>
      <w:r w:rsidRPr="002A056C">
        <w:t>частью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 </w:t>
      </w:r>
      <w:r w:rsidRPr="002A056C">
        <w:t>являются</w:t>
      </w:r>
      <w:r w:rsidR="002A056C" w:rsidRPr="002A056C">
        <w:t xml:space="preserve"> </w:t>
      </w:r>
      <w:r w:rsidRPr="002A056C">
        <w:t>массовые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. </w:t>
      </w:r>
      <w:r w:rsidRPr="002A056C">
        <w:t>Политика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большей</w:t>
      </w:r>
      <w:r w:rsidR="002A056C" w:rsidRPr="002A056C">
        <w:t xml:space="preserve"> </w:t>
      </w:r>
      <w:r w:rsidRPr="002A056C">
        <w:t>мере,</w:t>
      </w:r>
      <w:r w:rsidR="002A056C" w:rsidRPr="002A056C">
        <w:t xml:space="preserve"> </w:t>
      </w:r>
      <w:r w:rsidRPr="002A056C">
        <w:t>чем</w:t>
      </w:r>
      <w:r w:rsidR="002A056C" w:rsidRPr="002A056C">
        <w:t xml:space="preserve"> </w:t>
      </w:r>
      <w:r w:rsidRPr="002A056C">
        <w:t>другие</w:t>
      </w:r>
      <w:r w:rsidR="002A056C" w:rsidRPr="002A056C">
        <w:t xml:space="preserve"> </w:t>
      </w:r>
      <w:r w:rsidRPr="002A056C">
        <w:t>виды</w:t>
      </w:r>
      <w:r w:rsidR="002A056C" w:rsidRPr="002A056C">
        <w:t xml:space="preserve"> </w:t>
      </w:r>
      <w:r w:rsidRPr="002A056C">
        <w:t>общественной</w:t>
      </w:r>
      <w:r w:rsidR="002A056C" w:rsidRPr="002A056C">
        <w:t xml:space="preserve"> </w:t>
      </w:r>
      <w:r w:rsidRPr="002A056C">
        <w:t>деятельности,</w:t>
      </w:r>
      <w:r w:rsidR="002A056C" w:rsidRPr="002A056C">
        <w:t xml:space="preserve"> </w:t>
      </w:r>
      <w:r w:rsidRPr="002A056C">
        <w:t>нуждается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специальных</w:t>
      </w:r>
      <w:r w:rsidR="002A056C" w:rsidRPr="002A056C">
        <w:t xml:space="preserve"> </w:t>
      </w:r>
      <w:r w:rsidRPr="002A056C">
        <w:t>средствах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обмена,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установлении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поддержании</w:t>
      </w:r>
      <w:r w:rsidR="002A056C" w:rsidRPr="002A056C">
        <w:t xml:space="preserve"> </w:t>
      </w:r>
      <w:r w:rsidRPr="002A056C">
        <w:t>постоянных</w:t>
      </w:r>
      <w:r w:rsidR="002A056C" w:rsidRPr="002A056C">
        <w:t xml:space="preserve"> </w:t>
      </w:r>
      <w:r w:rsidRPr="002A056C">
        <w:t>связей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субъектами</w:t>
      </w:r>
      <w:r w:rsidR="002A056C" w:rsidRPr="002A056C">
        <w:t xml:space="preserve">. </w:t>
      </w:r>
      <w:r w:rsidRPr="002A056C">
        <w:t>Если,</w:t>
      </w:r>
      <w:r w:rsidR="002A056C" w:rsidRPr="002A056C">
        <w:t xml:space="preserve"> </w:t>
      </w:r>
      <w:r w:rsidRPr="002A056C">
        <w:t>например,</w:t>
      </w:r>
      <w:r w:rsidR="002A056C" w:rsidRPr="002A056C">
        <w:t xml:space="preserve"> </w:t>
      </w:r>
      <w:r w:rsidRPr="002A056C">
        <w:t>экономика</w:t>
      </w:r>
      <w:r w:rsidR="002A056C" w:rsidRPr="002A056C">
        <w:t xml:space="preserve"> </w:t>
      </w:r>
      <w:r w:rsidRPr="002A056C">
        <w:t>вполне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функционировать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основе</w:t>
      </w:r>
      <w:r w:rsidR="002A056C" w:rsidRPr="002A056C">
        <w:t xml:space="preserve"> </w:t>
      </w:r>
      <w:r w:rsidRPr="002A056C">
        <w:t>рыночного</w:t>
      </w:r>
      <w:r w:rsidR="002A056C" w:rsidRPr="002A056C">
        <w:t xml:space="preserve"> </w:t>
      </w:r>
      <w:r w:rsidRPr="002A056C">
        <w:t>саморегулирования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ограниченных,</w:t>
      </w:r>
      <w:r w:rsidR="002A056C" w:rsidRPr="002A056C">
        <w:t xml:space="preserve"> </w:t>
      </w:r>
      <w:r w:rsidRPr="002A056C">
        <w:t>преимущественно</w:t>
      </w:r>
      <w:r w:rsidR="002A056C" w:rsidRPr="002A056C">
        <w:t xml:space="preserve"> </w:t>
      </w:r>
      <w:r w:rsidRPr="002A056C">
        <w:t>непосредственных</w:t>
      </w:r>
      <w:r w:rsidR="002A056C" w:rsidRPr="002A056C">
        <w:t xml:space="preserve"> </w:t>
      </w:r>
      <w:r w:rsidRPr="002A056C">
        <w:t>формах</w:t>
      </w:r>
      <w:r w:rsidR="002A056C" w:rsidRPr="002A056C">
        <w:t xml:space="preserve"> </w:t>
      </w:r>
      <w:r w:rsidRPr="002A056C">
        <w:t>взаимодействия</w:t>
      </w:r>
      <w:r w:rsidR="002A056C" w:rsidRPr="002A056C">
        <w:t xml:space="preserve"> </w:t>
      </w:r>
      <w:r w:rsidRPr="002A056C">
        <w:t>людей,</w:t>
      </w:r>
      <w:r w:rsidR="002A056C" w:rsidRPr="002A056C">
        <w:t xml:space="preserve"> </w:t>
      </w:r>
      <w:r w:rsidRPr="002A056C">
        <w:t>то</w:t>
      </w:r>
      <w:r w:rsidR="002A056C" w:rsidRPr="002A056C">
        <w:t xml:space="preserve"> </w:t>
      </w:r>
      <w:r w:rsidRPr="002A056C">
        <w:t>политика</w:t>
      </w:r>
      <w:r w:rsidR="002A056C" w:rsidRPr="002A056C">
        <w:t xml:space="preserve"> </w:t>
      </w:r>
      <w:r w:rsidRPr="002A056C">
        <w:t>невозможна</w:t>
      </w:r>
      <w:r w:rsidR="002A056C" w:rsidRPr="002A056C">
        <w:t xml:space="preserve"> </w:t>
      </w:r>
      <w:r w:rsidRPr="002A056C">
        <w:t>без</w:t>
      </w:r>
      <w:r w:rsidR="002A056C" w:rsidRPr="002A056C">
        <w:t xml:space="preserve"> </w:t>
      </w:r>
      <w:r w:rsidRPr="002A056C">
        <w:t>опосредованных</w:t>
      </w:r>
      <w:r w:rsidR="002A056C" w:rsidRPr="002A056C">
        <w:t xml:space="preserve"> </w:t>
      </w:r>
      <w:r w:rsidRPr="002A056C">
        <w:t>форм</w:t>
      </w:r>
      <w:r w:rsidR="002A056C" w:rsidRPr="002A056C">
        <w:t xml:space="preserve"> </w:t>
      </w:r>
      <w:r w:rsidRPr="002A056C">
        <w:t>общения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специальных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связи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различными</w:t>
      </w:r>
      <w:r w:rsidR="002A056C" w:rsidRPr="002A056C">
        <w:t xml:space="preserve"> </w:t>
      </w:r>
      <w:r w:rsidRPr="002A056C">
        <w:t>носителями</w:t>
      </w:r>
      <w:r w:rsidR="002A056C" w:rsidRPr="002A056C">
        <w:t xml:space="preserve"> </w:t>
      </w:r>
      <w:r w:rsidRPr="002A056C">
        <w:t>власти,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государством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гражданами</w:t>
      </w:r>
      <w:r w:rsidR="002A056C" w:rsidRPr="002A056C">
        <w:t>.</w:t>
      </w:r>
    </w:p>
    <w:p w:rsidR="002A056C" w:rsidRPr="002A056C" w:rsidRDefault="00B34ED1" w:rsidP="002A056C">
      <w:pPr>
        <w:tabs>
          <w:tab w:val="left" w:pos="726"/>
        </w:tabs>
      </w:pPr>
      <w:r w:rsidRPr="002A056C">
        <w:t>Это</w:t>
      </w:r>
      <w:r w:rsidR="002A056C" w:rsidRPr="002A056C">
        <w:t xml:space="preserve"> </w:t>
      </w:r>
      <w:r w:rsidRPr="002A056C">
        <w:t>обусловлено</w:t>
      </w:r>
      <w:r w:rsidR="002A056C" w:rsidRPr="002A056C">
        <w:t xml:space="preserve"> </w:t>
      </w:r>
      <w:r w:rsidRPr="002A056C">
        <w:t>самой</w:t>
      </w:r>
      <w:r w:rsidR="002A056C" w:rsidRPr="002A056C">
        <w:t xml:space="preserve"> </w:t>
      </w:r>
      <w:r w:rsidRPr="002A056C">
        <w:t>природой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коллективной,</w:t>
      </w:r>
      <w:r w:rsidR="002A056C" w:rsidRPr="002A056C">
        <w:t xml:space="preserve"> </w:t>
      </w:r>
      <w:r w:rsidRPr="002A056C">
        <w:t>сложно</w:t>
      </w:r>
      <w:r w:rsidR="002A056C" w:rsidRPr="002A056C">
        <w:t xml:space="preserve"> </w:t>
      </w:r>
      <w:r w:rsidRPr="002A056C">
        <w:t>организованной</w:t>
      </w:r>
      <w:r w:rsidR="002A056C" w:rsidRPr="002A056C">
        <w:t xml:space="preserve"> </w:t>
      </w:r>
      <w:r w:rsidRPr="002A056C">
        <w:t>целенаправленной</w:t>
      </w:r>
      <w:r w:rsidR="002A056C" w:rsidRPr="002A056C">
        <w:t xml:space="preserve"> </w:t>
      </w:r>
      <w:r w:rsidRPr="002A056C">
        <w:t>деятельности,</w:t>
      </w:r>
      <w:r w:rsidR="002A056C" w:rsidRPr="002A056C">
        <w:t xml:space="preserve"> </w:t>
      </w:r>
      <w:r w:rsidRPr="002A056C">
        <w:t>специализированной</w:t>
      </w:r>
      <w:r w:rsidR="002A056C" w:rsidRPr="002A056C">
        <w:t xml:space="preserve"> </w:t>
      </w:r>
      <w:r w:rsidRPr="002A056C">
        <w:t>формы</w:t>
      </w:r>
      <w:r w:rsidR="002A056C" w:rsidRPr="002A056C">
        <w:t xml:space="preserve"> </w:t>
      </w:r>
      <w:r w:rsidRPr="002A056C">
        <w:t>общения</w:t>
      </w:r>
      <w:r w:rsidR="002A056C" w:rsidRPr="002A056C">
        <w:t xml:space="preserve"> </w:t>
      </w:r>
      <w:r w:rsidRPr="002A056C">
        <w:t>людей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реализации</w:t>
      </w:r>
      <w:r w:rsidR="002A056C" w:rsidRPr="002A056C">
        <w:t xml:space="preserve"> </w:t>
      </w:r>
      <w:r w:rsidRPr="002A056C">
        <w:t>групповых</w:t>
      </w:r>
      <w:r w:rsidR="002A056C" w:rsidRPr="002A056C">
        <w:t xml:space="preserve"> </w:t>
      </w:r>
      <w:r w:rsidRPr="002A056C">
        <w:t>целей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интересов,</w:t>
      </w:r>
      <w:r w:rsidR="002A056C" w:rsidRPr="002A056C">
        <w:t xml:space="preserve"> </w:t>
      </w:r>
      <w:r w:rsidRPr="002A056C">
        <w:t>затрагивающих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общество</w:t>
      </w:r>
      <w:r w:rsidR="002A056C" w:rsidRPr="002A056C">
        <w:t>.</w:t>
      </w:r>
    </w:p>
    <w:p w:rsidR="002A056C" w:rsidRPr="002A056C" w:rsidRDefault="00B34ED1" w:rsidP="002A056C">
      <w:pPr>
        <w:tabs>
          <w:tab w:val="left" w:pos="726"/>
        </w:tabs>
      </w:pPr>
      <w:r w:rsidRPr="002A056C">
        <w:t>Коллективный</w:t>
      </w:r>
      <w:r w:rsidR="002A056C" w:rsidRPr="002A056C">
        <w:t xml:space="preserve"> </w:t>
      </w:r>
      <w:r w:rsidRPr="002A056C">
        <w:t>характер</w:t>
      </w:r>
      <w:r w:rsidR="002A056C" w:rsidRPr="002A056C">
        <w:t xml:space="preserve"> </w:t>
      </w:r>
      <w:r w:rsidRPr="002A056C">
        <w:t>реализуемых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политике</w:t>
      </w:r>
      <w:r w:rsidR="002A056C" w:rsidRPr="002A056C">
        <w:t xml:space="preserve"> </w:t>
      </w:r>
      <w:r w:rsidRPr="002A056C">
        <w:t>целей</w:t>
      </w:r>
      <w:r w:rsidR="002A056C" w:rsidRPr="002A056C">
        <w:t xml:space="preserve"> </w:t>
      </w:r>
      <w:r w:rsidRPr="002A056C">
        <w:t>предполагает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обязательное</w:t>
      </w:r>
      <w:r w:rsidR="002A056C" w:rsidRPr="002A056C">
        <w:t xml:space="preserve"> </w:t>
      </w:r>
      <w:r w:rsidRPr="002A056C">
        <w:t>осознание</w:t>
      </w:r>
      <w:r w:rsidR="002A056C" w:rsidRPr="002A056C">
        <w:t xml:space="preserve"> </w:t>
      </w:r>
      <w:r w:rsidRPr="002A056C">
        <w:t>разделенными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пространстве</w:t>
      </w:r>
      <w:r w:rsidR="002A056C" w:rsidRPr="002A056C">
        <w:t xml:space="preserve"> </w:t>
      </w:r>
      <w:r w:rsidRPr="002A056C">
        <w:t>членами</w:t>
      </w:r>
      <w:r w:rsidR="002A056C" w:rsidRPr="002A056C">
        <w:t xml:space="preserve"> </w:t>
      </w:r>
      <w:r w:rsidRPr="002A056C">
        <w:t>коллектива</w:t>
      </w:r>
      <w:r w:rsidR="002A056C">
        <w:t xml:space="preserve"> (</w:t>
      </w:r>
      <w:r w:rsidRPr="002A056C">
        <w:t>государства,</w:t>
      </w:r>
      <w:r w:rsidR="002A056C" w:rsidRPr="002A056C">
        <w:t xml:space="preserve"> </w:t>
      </w:r>
      <w:r w:rsidRPr="002A056C">
        <w:t>нации,</w:t>
      </w:r>
      <w:r w:rsidR="002A056C" w:rsidRPr="002A056C">
        <w:t xml:space="preserve"> </w:t>
      </w:r>
      <w:r w:rsidRPr="002A056C">
        <w:t>группы,</w:t>
      </w:r>
      <w:r w:rsidR="002A056C" w:rsidRPr="002A056C">
        <w:t xml:space="preserve"> </w:t>
      </w:r>
      <w:r w:rsidRPr="002A056C">
        <w:t>партии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="002A056C">
        <w:t>т.п.</w:t>
      </w:r>
      <w:r w:rsidR="002A056C" w:rsidRPr="002A056C">
        <w:t xml:space="preserve">) </w:t>
      </w:r>
      <w:r w:rsidRPr="002A056C">
        <w:t>и</w:t>
      </w:r>
      <w:r w:rsidR="002A056C" w:rsidRPr="002A056C">
        <w:t xml:space="preserve"> </w:t>
      </w:r>
      <w:r w:rsidRPr="002A056C">
        <w:t>координацию</w:t>
      </w:r>
      <w:r w:rsidR="002A056C" w:rsidRPr="002A056C">
        <w:t xml:space="preserve"> </w:t>
      </w:r>
      <w:r w:rsidRPr="002A056C">
        <w:t>деятельности</w:t>
      </w:r>
      <w:r w:rsidR="002A056C" w:rsidRPr="002A056C">
        <w:t xml:space="preserve"> </w:t>
      </w:r>
      <w:r w:rsidRPr="002A056C">
        <w:t>людей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организаций</w:t>
      </w:r>
      <w:r w:rsidR="002A056C" w:rsidRPr="002A056C">
        <w:t xml:space="preserve">. </w:t>
      </w:r>
      <w:r w:rsidRPr="002A056C">
        <w:t>Все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обычно</w:t>
      </w:r>
      <w:r w:rsidR="002A056C" w:rsidRPr="002A056C">
        <w:t xml:space="preserve"> </w:t>
      </w:r>
      <w:r w:rsidRPr="002A056C">
        <w:t>невозможно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непосредственном,</w:t>
      </w:r>
      <w:r w:rsidR="002A056C" w:rsidRPr="002A056C">
        <w:t xml:space="preserve"> </w:t>
      </w:r>
      <w:r w:rsidRPr="002A056C">
        <w:t>контактном</w:t>
      </w:r>
      <w:r w:rsidR="002A056C" w:rsidRPr="002A056C">
        <w:t xml:space="preserve"> </w:t>
      </w:r>
      <w:r w:rsidRPr="002A056C">
        <w:t>взаимодействии</w:t>
      </w:r>
      <w:r w:rsidR="002A056C" w:rsidRPr="002A056C">
        <w:t xml:space="preserve"> </w:t>
      </w:r>
      <w:r w:rsidRPr="002A056C">
        <w:t>граждан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требует</w:t>
      </w:r>
      <w:r w:rsidR="002A056C" w:rsidRPr="002A056C">
        <w:t xml:space="preserve"> </w:t>
      </w:r>
      <w:r w:rsidRPr="002A056C">
        <w:t>использования</w:t>
      </w:r>
      <w:r w:rsidR="002A056C" w:rsidRPr="002A056C">
        <w:t xml:space="preserve"> </w:t>
      </w:r>
      <w:r w:rsidRPr="002A056C">
        <w:t>специальных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передачи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обеспечивающих</w:t>
      </w:r>
      <w:r w:rsidR="002A056C" w:rsidRPr="002A056C">
        <w:t xml:space="preserve"> </w:t>
      </w:r>
      <w:r w:rsidRPr="002A056C">
        <w:t>единство</w:t>
      </w:r>
      <w:r w:rsidR="002A056C" w:rsidRPr="002A056C">
        <w:t xml:space="preserve"> </w:t>
      </w:r>
      <w:r w:rsidRPr="002A056C">
        <w:t>воли,</w:t>
      </w:r>
      <w:r w:rsidR="002A056C" w:rsidRPr="002A056C">
        <w:t xml:space="preserve"> </w:t>
      </w:r>
      <w:r w:rsidRPr="002A056C">
        <w:t>целостность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единую</w:t>
      </w:r>
      <w:r w:rsidR="002A056C" w:rsidRPr="002A056C">
        <w:t xml:space="preserve"> </w:t>
      </w:r>
      <w:r w:rsidRPr="002A056C">
        <w:t>направленность</w:t>
      </w:r>
      <w:r w:rsidR="002A056C" w:rsidRPr="002A056C">
        <w:t xml:space="preserve"> </w:t>
      </w:r>
      <w:r w:rsidRPr="002A056C">
        <w:t>действий</w:t>
      </w:r>
      <w:r w:rsidR="002A056C" w:rsidRPr="002A056C">
        <w:t xml:space="preserve"> </w:t>
      </w:r>
      <w:r w:rsidRPr="002A056C">
        <w:t>множества</w:t>
      </w:r>
      <w:r w:rsidR="002A056C" w:rsidRPr="002A056C">
        <w:t xml:space="preserve"> </w:t>
      </w:r>
      <w:r w:rsidRPr="002A056C">
        <w:t>людей</w:t>
      </w:r>
      <w:r w:rsidR="002A056C" w:rsidRPr="002A056C">
        <w:t>.</w:t>
      </w:r>
    </w:p>
    <w:p w:rsidR="002A056C" w:rsidRPr="002A056C" w:rsidRDefault="00B34ED1" w:rsidP="002A056C">
      <w:pPr>
        <w:tabs>
          <w:tab w:val="left" w:pos="726"/>
        </w:tabs>
      </w:pPr>
      <w:r w:rsidRPr="002A056C">
        <w:t>Потребности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средствах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прямо</w:t>
      </w:r>
      <w:r w:rsidR="002A056C" w:rsidRPr="002A056C">
        <w:t xml:space="preserve"> </w:t>
      </w:r>
      <w:r w:rsidRPr="002A056C">
        <w:t>зависят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функций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обществе,</w:t>
      </w:r>
      <w:r w:rsidR="002A056C" w:rsidRPr="002A056C">
        <w:t xml:space="preserve"> </w:t>
      </w:r>
      <w:r w:rsidRPr="002A056C">
        <w:t>численности</w:t>
      </w:r>
      <w:r w:rsidR="002A056C" w:rsidRPr="002A056C">
        <w:t xml:space="preserve"> </w:t>
      </w:r>
      <w:r w:rsidRPr="002A056C">
        <w:t>агентов</w:t>
      </w:r>
      <w:r w:rsidR="002A056C" w:rsidRPr="002A056C">
        <w:t xml:space="preserve"> </w:t>
      </w:r>
      <w:r w:rsidRPr="002A056C">
        <w:t>политики,</w:t>
      </w:r>
      <w:r w:rsidR="002A056C" w:rsidRPr="002A056C">
        <w:t xml:space="preserve"> </w:t>
      </w:r>
      <w:r w:rsidRPr="002A056C">
        <w:t>способов</w:t>
      </w:r>
      <w:r w:rsidR="002A056C" w:rsidRPr="002A056C">
        <w:t xml:space="preserve"> </w:t>
      </w:r>
      <w:r w:rsidRPr="002A056C">
        <w:t>принятия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решений,</w:t>
      </w:r>
      <w:r w:rsidR="002A056C" w:rsidRPr="002A056C">
        <w:t xml:space="preserve"> </w:t>
      </w:r>
      <w:r w:rsidRPr="002A056C">
        <w:t>размеров</w:t>
      </w:r>
      <w:r w:rsidR="002A056C" w:rsidRPr="002A056C">
        <w:t xml:space="preserve"> </w:t>
      </w:r>
      <w:r w:rsidRPr="002A056C">
        <w:t>государства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некоторых</w:t>
      </w:r>
      <w:r w:rsidR="002A056C" w:rsidRPr="002A056C">
        <w:t xml:space="preserve"> </w:t>
      </w:r>
      <w:r w:rsidRPr="002A056C">
        <w:t>других</w:t>
      </w:r>
      <w:r w:rsidR="002A056C" w:rsidRPr="002A056C">
        <w:t xml:space="preserve"> </w:t>
      </w:r>
      <w:r w:rsidRPr="002A056C">
        <w:t>факторов</w:t>
      </w:r>
      <w:r w:rsidR="002A056C" w:rsidRPr="002A056C">
        <w:t>.</w:t>
      </w:r>
    </w:p>
    <w:p w:rsidR="002A056C" w:rsidRPr="002A056C" w:rsidRDefault="00BF63B5" w:rsidP="002A056C">
      <w:pPr>
        <w:tabs>
          <w:tab w:val="left" w:pos="726"/>
        </w:tabs>
      </w:pPr>
      <w:r w:rsidRPr="002A056C">
        <w:rPr>
          <w:b/>
        </w:rPr>
        <w:t>Целью</w:t>
      </w:r>
      <w:r w:rsidR="002A056C" w:rsidRPr="002A056C">
        <w:t xml:space="preserve"> </w:t>
      </w:r>
      <w:r w:rsidRPr="002A056C">
        <w:t>данного</w:t>
      </w:r>
      <w:r w:rsidR="002A056C" w:rsidRPr="002A056C">
        <w:t xml:space="preserve"> </w:t>
      </w:r>
      <w:r w:rsidRPr="002A056C">
        <w:t>исследования</w:t>
      </w:r>
      <w:r w:rsidR="002A056C" w:rsidRPr="002A056C">
        <w:t xml:space="preserve"> </w:t>
      </w:r>
      <w:r w:rsidRPr="002A056C">
        <w:t>является</w:t>
      </w:r>
      <w:r w:rsidR="002A056C" w:rsidRPr="002A056C">
        <w:t xml:space="preserve"> </w:t>
      </w:r>
      <w:r w:rsidRPr="002A056C">
        <w:t>детальное</w:t>
      </w:r>
      <w:r w:rsidR="002A056C" w:rsidRPr="002A056C">
        <w:t xml:space="preserve"> </w:t>
      </w:r>
      <w:r w:rsidRPr="002A056C">
        <w:t>изучение</w:t>
      </w:r>
      <w:r w:rsidR="002A056C" w:rsidRPr="002A056C">
        <w:t xml:space="preserve"> </w:t>
      </w:r>
      <w:r w:rsidRPr="002A056C">
        <w:t>влияния</w:t>
      </w:r>
      <w:r w:rsidR="002A056C" w:rsidRPr="002A056C">
        <w:t xml:space="preserve"> </w:t>
      </w:r>
      <w:r w:rsidR="004A2FD8" w:rsidRPr="002A056C">
        <w:t>политических</w:t>
      </w:r>
      <w:r w:rsidR="002A056C" w:rsidRPr="002A056C">
        <w:t xml:space="preserve"> </w:t>
      </w:r>
      <w:r w:rsidR="004A2FD8" w:rsidRPr="002A056C">
        <w:t>коммуникаций</w:t>
      </w:r>
      <w:r w:rsidR="002A056C" w:rsidRPr="002A056C">
        <w:t xml:space="preserve"> </w:t>
      </w:r>
      <w:r w:rsidR="004A2FD8" w:rsidRPr="002A056C">
        <w:t>в</w:t>
      </w:r>
      <w:r w:rsidR="002A056C" w:rsidRPr="002A056C">
        <w:t xml:space="preserve"> </w:t>
      </w:r>
      <w:r w:rsidR="004A2FD8" w:rsidRPr="002A056C">
        <w:t>период</w:t>
      </w:r>
      <w:r w:rsidR="002A056C" w:rsidRPr="002A056C">
        <w:t xml:space="preserve"> </w:t>
      </w:r>
      <w:r w:rsidR="004A2FD8" w:rsidRPr="002A056C">
        <w:t>избирательных</w:t>
      </w:r>
      <w:r w:rsidR="002A056C" w:rsidRPr="002A056C">
        <w:t xml:space="preserve"> </w:t>
      </w:r>
      <w:r w:rsidR="004A2FD8" w:rsidRPr="002A056C">
        <w:t>компаниях</w:t>
      </w:r>
      <w:r w:rsidR="002A056C" w:rsidRPr="002A056C">
        <w:t xml:space="preserve"> </w:t>
      </w:r>
      <w:r w:rsidR="004A2FD8" w:rsidRPr="002A056C">
        <w:t>в</w:t>
      </w:r>
      <w:r w:rsidR="002A056C" w:rsidRPr="002A056C">
        <w:t xml:space="preserve"> </w:t>
      </w:r>
      <w:r w:rsidR="004A2FD8" w:rsidRPr="002A056C">
        <w:t>демократическом</w:t>
      </w:r>
      <w:r w:rsidR="002A056C" w:rsidRPr="002A056C">
        <w:t xml:space="preserve"> </w:t>
      </w:r>
      <w:r w:rsidR="004A2FD8" w:rsidRPr="002A056C">
        <w:t>обществе</w:t>
      </w:r>
      <w:r w:rsidR="002A056C" w:rsidRPr="002A056C">
        <w:t>.</w:t>
      </w:r>
    </w:p>
    <w:p w:rsidR="002A056C" w:rsidRPr="002A056C" w:rsidRDefault="00BF63B5" w:rsidP="002A056C">
      <w:pPr>
        <w:tabs>
          <w:tab w:val="left" w:pos="726"/>
        </w:tabs>
      </w:pPr>
      <w:r w:rsidRPr="002A056C">
        <w:rPr>
          <w:b/>
        </w:rPr>
        <w:t>Объектом</w:t>
      </w:r>
      <w:r w:rsidR="002A056C" w:rsidRPr="002A056C">
        <w:rPr>
          <w:b/>
        </w:rPr>
        <w:t xml:space="preserve"> </w:t>
      </w:r>
      <w:r w:rsidRPr="002A056C">
        <w:rPr>
          <w:b/>
        </w:rPr>
        <w:t>исследования</w:t>
      </w:r>
      <w:r w:rsidR="002A056C" w:rsidRPr="002A056C">
        <w:t xml:space="preserve"> </w:t>
      </w:r>
      <w:r w:rsidRPr="002A056C">
        <w:t>является</w:t>
      </w:r>
      <w:r w:rsidR="002A056C" w:rsidRPr="002A056C">
        <w:t xml:space="preserve"> </w:t>
      </w:r>
      <w:r w:rsidR="00324E04" w:rsidRPr="002A056C">
        <w:t>коммуникации</w:t>
      </w:r>
      <w:r w:rsidR="002A056C" w:rsidRPr="002A056C">
        <w:t xml:space="preserve"> </w:t>
      </w:r>
      <w:r w:rsidR="00324E04" w:rsidRPr="002A056C">
        <w:t>применительно</w:t>
      </w:r>
      <w:r w:rsidR="002A056C" w:rsidRPr="002A056C">
        <w:t xml:space="preserve"> </w:t>
      </w:r>
      <w:r w:rsidR="00324E04" w:rsidRPr="002A056C">
        <w:t>к</w:t>
      </w:r>
      <w:r w:rsidR="002A056C" w:rsidRPr="002A056C">
        <w:t xml:space="preserve"> </w:t>
      </w:r>
      <w:r w:rsidR="00324E04" w:rsidRPr="002A056C">
        <w:t>избирательному</w:t>
      </w:r>
      <w:r w:rsidR="002A056C" w:rsidRPr="002A056C">
        <w:t xml:space="preserve"> </w:t>
      </w:r>
      <w:r w:rsidR="00324E04" w:rsidRPr="002A056C">
        <w:t>процессу</w:t>
      </w:r>
      <w:r w:rsidR="002A056C" w:rsidRPr="002A056C">
        <w:t xml:space="preserve"> </w:t>
      </w:r>
      <w:r w:rsidR="00324E04" w:rsidRPr="002A056C">
        <w:t>современной</w:t>
      </w:r>
      <w:r w:rsidR="002A056C" w:rsidRPr="002A056C">
        <w:t xml:space="preserve"> </w:t>
      </w:r>
      <w:r w:rsidR="00324E04" w:rsidRPr="002A056C">
        <w:t>России</w:t>
      </w:r>
      <w:r w:rsidR="002A056C" w:rsidRPr="002A056C">
        <w:t>.</w:t>
      </w:r>
    </w:p>
    <w:p w:rsidR="002A056C" w:rsidRPr="002A056C" w:rsidRDefault="00BF63B5" w:rsidP="002A056C">
      <w:pPr>
        <w:tabs>
          <w:tab w:val="left" w:pos="726"/>
        </w:tabs>
      </w:pPr>
      <w:r w:rsidRPr="002A056C">
        <w:rPr>
          <w:b/>
        </w:rPr>
        <w:t>Предметом</w:t>
      </w:r>
      <w:r w:rsidR="002A056C" w:rsidRPr="002A056C">
        <w:rPr>
          <w:b/>
        </w:rPr>
        <w:t xml:space="preserve"> </w:t>
      </w:r>
      <w:r w:rsidRPr="002A056C">
        <w:rPr>
          <w:b/>
        </w:rPr>
        <w:t>исследования</w:t>
      </w:r>
      <w:r w:rsidR="002A056C" w:rsidRPr="002A056C">
        <w:t xml:space="preserve"> </w:t>
      </w:r>
      <w:r w:rsidRPr="002A056C">
        <w:t>выступает</w:t>
      </w:r>
      <w:r w:rsidR="002A056C" w:rsidRPr="002A056C">
        <w:t xml:space="preserve"> </w:t>
      </w:r>
      <w:r w:rsidRPr="002A056C">
        <w:t>влияние</w:t>
      </w:r>
      <w:r w:rsidR="002A056C" w:rsidRPr="002A056C">
        <w:t xml:space="preserve"> </w:t>
      </w:r>
      <w:r w:rsidR="004A2FD8" w:rsidRPr="002A056C">
        <w:t>коммуникаций</w:t>
      </w:r>
      <w:r w:rsidR="002A056C" w:rsidRPr="002A056C">
        <w:t xml:space="preserve"> </w:t>
      </w:r>
      <w:r w:rsidR="004A2FD8" w:rsidRPr="002A056C">
        <w:t>н</w:t>
      </w:r>
      <w:r w:rsidRPr="002A056C">
        <w:t>а</w:t>
      </w:r>
      <w:r w:rsidR="002A056C" w:rsidRPr="002A056C">
        <w:t xml:space="preserve"> </w:t>
      </w:r>
      <w:r w:rsidRPr="002A056C">
        <w:t>политические</w:t>
      </w:r>
      <w:r w:rsidR="002A056C" w:rsidRPr="002A056C">
        <w:t xml:space="preserve"> </w:t>
      </w:r>
      <w:r w:rsidRPr="002A056C">
        <w:t>предпочтения</w:t>
      </w:r>
      <w:r w:rsidR="002A056C" w:rsidRPr="002A056C">
        <w:t xml:space="preserve"> </w:t>
      </w:r>
      <w:r w:rsidRPr="002A056C">
        <w:t>избирателей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Российской</w:t>
      </w:r>
      <w:r w:rsidR="002A056C" w:rsidRPr="002A056C">
        <w:t xml:space="preserve"> </w:t>
      </w:r>
      <w:r w:rsidRPr="002A056C">
        <w:t>Федерации</w:t>
      </w:r>
      <w:r w:rsidR="002A056C" w:rsidRPr="002A056C">
        <w:t>.</w:t>
      </w:r>
    </w:p>
    <w:p w:rsidR="002A056C" w:rsidRPr="002A056C" w:rsidRDefault="00BF63B5" w:rsidP="002A056C">
      <w:pPr>
        <w:tabs>
          <w:tab w:val="left" w:pos="726"/>
        </w:tabs>
        <w:rPr>
          <w:b/>
        </w:rPr>
      </w:pPr>
      <w:r w:rsidRPr="002A056C">
        <w:t>Цель</w:t>
      </w:r>
      <w:r w:rsidR="002A056C" w:rsidRPr="002A056C">
        <w:t xml:space="preserve"> </w:t>
      </w:r>
      <w:r w:rsidRPr="002A056C">
        <w:t>исследования</w:t>
      </w:r>
      <w:r w:rsidR="002A056C" w:rsidRPr="002A056C">
        <w:t xml:space="preserve"> </w:t>
      </w:r>
      <w:r w:rsidRPr="002A056C">
        <w:t>реализуется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решении</w:t>
      </w:r>
      <w:r w:rsidR="002A056C" w:rsidRPr="002A056C">
        <w:t xml:space="preserve"> </w:t>
      </w:r>
      <w:r w:rsidRPr="002A056C">
        <w:t>следующих</w:t>
      </w:r>
      <w:r w:rsidR="002A056C" w:rsidRPr="002A056C">
        <w:t xml:space="preserve"> </w:t>
      </w:r>
      <w:r w:rsidRPr="002A056C">
        <w:rPr>
          <w:b/>
        </w:rPr>
        <w:t>задач</w:t>
      </w:r>
      <w:r w:rsidR="002A056C" w:rsidRPr="002A056C">
        <w:rPr>
          <w:b/>
        </w:rPr>
        <w:t>:</w:t>
      </w:r>
    </w:p>
    <w:p w:rsidR="002A056C" w:rsidRPr="002A056C" w:rsidRDefault="004A2FD8" w:rsidP="002A056C">
      <w:pPr>
        <w:tabs>
          <w:tab w:val="left" w:pos="726"/>
        </w:tabs>
      </w:pPr>
      <w:r w:rsidRPr="002A056C">
        <w:t>1</w:t>
      </w:r>
      <w:r w:rsidR="002A056C" w:rsidRPr="002A056C">
        <w:t xml:space="preserve">. </w:t>
      </w:r>
      <w:r w:rsidRPr="002A056C">
        <w:t>изучить</w:t>
      </w:r>
      <w:r w:rsidR="002A056C" w:rsidRPr="002A056C">
        <w:t xml:space="preserve"> </w:t>
      </w:r>
      <w:r w:rsidRPr="002A056C">
        <w:t>особенности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сущность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>;</w:t>
      </w:r>
    </w:p>
    <w:p w:rsidR="002A056C" w:rsidRPr="002A056C" w:rsidRDefault="004A2FD8" w:rsidP="002A056C">
      <w:pPr>
        <w:tabs>
          <w:tab w:val="left" w:pos="726"/>
        </w:tabs>
      </w:pPr>
      <w:r w:rsidRPr="002A056C">
        <w:t>2</w:t>
      </w:r>
      <w:r w:rsidR="002A056C" w:rsidRPr="002A056C">
        <w:t xml:space="preserve">. </w:t>
      </w:r>
      <w:r w:rsidRPr="002A056C">
        <w:t>проанализировать</w:t>
      </w:r>
      <w:r w:rsidR="002A056C" w:rsidRPr="002A056C">
        <w:t xml:space="preserve"> </w:t>
      </w:r>
      <w:r w:rsidRPr="002A056C">
        <w:t>функции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>;</w:t>
      </w:r>
    </w:p>
    <w:p w:rsidR="002A056C" w:rsidRPr="002A056C" w:rsidRDefault="004A2FD8" w:rsidP="002A056C">
      <w:pPr>
        <w:tabs>
          <w:tab w:val="left" w:pos="726"/>
        </w:tabs>
      </w:pPr>
      <w:r w:rsidRPr="002A056C">
        <w:t>3</w:t>
      </w:r>
      <w:r w:rsidR="002A056C" w:rsidRPr="002A056C">
        <w:t xml:space="preserve">. </w:t>
      </w:r>
      <w:r w:rsidR="006972D7" w:rsidRPr="002A056C">
        <w:t>рассмотреть</w:t>
      </w:r>
      <w:r w:rsidR="002A056C" w:rsidRPr="002A056C">
        <w:t xml:space="preserve"> </w:t>
      </w:r>
      <w:r w:rsidR="006972D7" w:rsidRPr="002A056C">
        <w:t>стратегические</w:t>
      </w:r>
      <w:r w:rsidR="002A056C" w:rsidRPr="002A056C">
        <w:t xml:space="preserve"> </w:t>
      </w:r>
      <w:r w:rsidR="006972D7" w:rsidRPr="002A056C">
        <w:t>политико-коммуникационные</w:t>
      </w:r>
      <w:r w:rsidR="002A056C" w:rsidRPr="002A056C">
        <w:t xml:space="preserve"> </w:t>
      </w:r>
      <w:r w:rsidR="006972D7" w:rsidRPr="002A056C">
        <w:t>компании</w:t>
      </w:r>
      <w:r w:rsidR="002A056C" w:rsidRPr="002A056C">
        <w:t>;</w:t>
      </w:r>
    </w:p>
    <w:p w:rsidR="002A056C" w:rsidRPr="002A056C" w:rsidRDefault="006972D7" w:rsidP="002A056C">
      <w:pPr>
        <w:tabs>
          <w:tab w:val="left" w:pos="726"/>
        </w:tabs>
      </w:pPr>
      <w:r w:rsidRPr="002A056C">
        <w:t>4</w:t>
      </w:r>
      <w:r w:rsidR="002A056C" w:rsidRPr="002A056C">
        <w:t xml:space="preserve">. </w:t>
      </w:r>
      <w:r w:rsidRPr="002A056C">
        <w:t>определить</w:t>
      </w:r>
      <w:r w:rsidR="002A056C" w:rsidRPr="002A056C">
        <w:t xml:space="preserve"> </w:t>
      </w:r>
      <w:r w:rsidRPr="002A056C">
        <w:t>основные</w:t>
      </w:r>
      <w:r w:rsidR="002A056C" w:rsidRPr="002A056C">
        <w:t xml:space="preserve"> </w:t>
      </w:r>
      <w:r w:rsidRPr="002A056C">
        <w:t>формы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коммуникаций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избирателями</w:t>
      </w:r>
      <w:r w:rsidR="002A056C" w:rsidRPr="002A056C">
        <w:t>.</w:t>
      </w:r>
    </w:p>
    <w:p w:rsidR="002A056C" w:rsidRPr="002A056C" w:rsidRDefault="00BF63B5" w:rsidP="002A056C">
      <w:pPr>
        <w:tabs>
          <w:tab w:val="left" w:pos="726"/>
        </w:tabs>
        <w:rPr>
          <w:b/>
        </w:rPr>
      </w:pPr>
      <w:r w:rsidRPr="002A056C">
        <w:rPr>
          <w:b/>
        </w:rPr>
        <w:t>Методы</w:t>
      </w:r>
      <w:r w:rsidR="002A056C" w:rsidRPr="002A056C">
        <w:rPr>
          <w:b/>
        </w:rPr>
        <w:t xml:space="preserve"> </w:t>
      </w:r>
      <w:r w:rsidRPr="002A056C">
        <w:rPr>
          <w:b/>
        </w:rPr>
        <w:t>исследования</w:t>
      </w:r>
      <w:r w:rsidR="002A056C" w:rsidRPr="002A056C">
        <w:rPr>
          <w:b/>
        </w:rPr>
        <w:t>:</w:t>
      </w:r>
    </w:p>
    <w:p w:rsidR="002A056C" w:rsidRPr="002A056C" w:rsidRDefault="00BF63B5" w:rsidP="002A056C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2A056C">
        <w:t>изучение,</w:t>
      </w:r>
      <w:r w:rsidR="002A056C" w:rsidRPr="002A056C">
        <w:t xml:space="preserve"> </w:t>
      </w:r>
      <w:r w:rsidRPr="002A056C">
        <w:t>обработка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анализ</w:t>
      </w:r>
      <w:r w:rsidR="002A056C" w:rsidRPr="002A056C">
        <w:t xml:space="preserve"> </w:t>
      </w:r>
      <w:r w:rsidRPr="002A056C">
        <w:t>научных</w:t>
      </w:r>
      <w:r w:rsidR="002A056C" w:rsidRPr="002A056C">
        <w:t xml:space="preserve"> </w:t>
      </w:r>
      <w:r w:rsidRPr="002A056C">
        <w:t>источников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проблеме</w:t>
      </w:r>
      <w:r w:rsidR="002A056C" w:rsidRPr="002A056C">
        <w:t xml:space="preserve"> </w:t>
      </w:r>
      <w:r w:rsidRPr="002A056C">
        <w:t>исследования</w:t>
      </w:r>
      <w:r w:rsidR="002A056C" w:rsidRPr="002A056C">
        <w:t>;</w:t>
      </w:r>
    </w:p>
    <w:p w:rsidR="002A056C" w:rsidRPr="002A056C" w:rsidRDefault="00BF63B5" w:rsidP="002A056C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2A056C">
        <w:t>анализ</w:t>
      </w:r>
      <w:r w:rsidR="002A056C" w:rsidRPr="002A056C">
        <w:t xml:space="preserve"> </w:t>
      </w:r>
      <w:r w:rsidRPr="002A056C">
        <w:t>научной</w:t>
      </w:r>
      <w:r w:rsidR="002A056C" w:rsidRPr="002A056C">
        <w:t xml:space="preserve"> </w:t>
      </w:r>
      <w:r w:rsidRPr="002A056C">
        <w:t>литературы,</w:t>
      </w:r>
      <w:r w:rsidR="002A056C" w:rsidRPr="002A056C">
        <w:t xml:space="preserve"> </w:t>
      </w:r>
      <w:r w:rsidRPr="002A056C">
        <w:t>учебников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пособий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социологии,</w:t>
      </w:r>
      <w:r w:rsidR="002A056C" w:rsidRPr="002A056C">
        <w:t xml:space="preserve"> </w:t>
      </w:r>
      <w:r w:rsidRPr="002A056C">
        <w:t>политологии,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психологии,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истории,</w:t>
      </w:r>
      <w:r w:rsidR="002A056C" w:rsidRPr="002A056C">
        <w:t xml:space="preserve"> </w:t>
      </w:r>
      <w:r w:rsidRPr="002A056C">
        <w:t>паблик</w:t>
      </w:r>
      <w:r w:rsidR="002A056C" w:rsidRPr="002A056C">
        <w:t xml:space="preserve"> </w:t>
      </w:r>
      <w:r w:rsidRPr="002A056C">
        <w:t>рилейшнз,</w:t>
      </w:r>
      <w:r w:rsidR="002A056C" w:rsidRPr="002A056C">
        <w:t xml:space="preserve"> </w:t>
      </w:r>
      <w:r w:rsidR="00990403" w:rsidRPr="002A056C">
        <w:t>рекламе,</w:t>
      </w:r>
      <w:r w:rsidR="002A056C" w:rsidRPr="002A056C">
        <w:t xml:space="preserve"> </w:t>
      </w:r>
      <w:r w:rsidR="00990403" w:rsidRPr="002A056C">
        <w:t>политическим</w:t>
      </w:r>
      <w:r w:rsidR="002A056C" w:rsidRPr="002A056C">
        <w:t xml:space="preserve"> </w:t>
      </w:r>
      <w:r w:rsidR="00990403" w:rsidRPr="002A056C">
        <w:t>коммуникациям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др</w:t>
      </w:r>
      <w:r w:rsidR="002A056C" w:rsidRPr="002A056C">
        <w:t>.</w:t>
      </w:r>
    </w:p>
    <w:p w:rsidR="002A056C" w:rsidRPr="002A056C" w:rsidRDefault="00BF63B5" w:rsidP="002A056C">
      <w:pPr>
        <w:tabs>
          <w:tab w:val="left" w:pos="726"/>
        </w:tabs>
        <w:rPr>
          <w:bCs/>
        </w:rPr>
      </w:pPr>
      <w:r w:rsidRPr="002A056C">
        <w:rPr>
          <w:b/>
          <w:bCs/>
        </w:rPr>
        <w:t>Структурно</w:t>
      </w:r>
      <w:r w:rsidR="002A056C" w:rsidRPr="002A056C">
        <w:rPr>
          <w:b/>
          <w:bCs/>
        </w:rPr>
        <w:t xml:space="preserve"> </w:t>
      </w:r>
      <w:r w:rsidRPr="002A056C">
        <w:rPr>
          <w:b/>
          <w:bCs/>
        </w:rPr>
        <w:t>работа</w:t>
      </w:r>
      <w:r w:rsidR="002A056C" w:rsidRPr="002A056C">
        <w:rPr>
          <w:b/>
          <w:bCs/>
        </w:rPr>
        <w:t xml:space="preserve"> </w:t>
      </w:r>
      <w:r w:rsidRPr="002A056C">
        <w:rPr>
          <w:bCs/>
        </w:rPr>
        <w:t>она</w:t>
      </w:r>
      <w:r w:rsidR="002A056C" w:rsidRPr="002A056C">
        <w:rPr>
          <w:bCs/>
        </w:rPr>
        <w:t xml:space="preserve"> </w:t>
      </w:r>
      <w:r w:rsidRPr="002A056C">
        <w:rPr>
          <w:bCs/>
        </w:rPr>
        <w:t>состоит</w:t>
      </w:r>
      <w:r w:rsidR="002A056C" w:rsidRPr="002A056C">
        <w:rPr>
          <w:bCs/>
        </w:rPr>
        <w:t xml:space="preserve"> </w:t>
      </w:r>
      <w:r w:rsidRPr="002A056C">
        <w:rPr>
          <w:bCs/>
        </w:rPr>
        <w:t>из</w:t>
      </w:r>
      <w:r w:rsidR="002A056C" w:rsidRPr="002A056C">
        <w:rPr>
          <w:bCs/>
        </w:rPr>
        <w:t xml:space="preserve"> </w:t>
      </w:r>
      <w:r w:rsidRPr="002A056C">
        <w:rPr>
          <w:bCs/>
        </w:rPr>
        <w:t>двух</w:t>
      </w:r>
      <w:r w:rsidR="002A056C" w:rsidRPr="002A056C">
        <w:rPr>
          <w:bCs/>
        </w:rPr>
        <w:t xml:space="preserve"> </w:t>
      </w:r>
      <w:r w:rsidRPr="002A056C">
        <w:rPr>
          <w:bCs/>
        </w:rPr>
        <w:t>глав,</w:t>
      </w:r>
      <w:r w:rsidR="002A056C" w:rsidRPr="002A056C">
        <w:rPr>
          <w:bCs/>
        </w:rPr>
        <w:t xml:space="preserve"> </w:t>
      </w:r>
      <w:r w:rsidRPr="002A056C">
        <w:rPr>
          <w:bCs/>
        </w:rPr>
        <w:t>введения,</w:t>
      </w:r>
      <w:r w:rsidR="002A056C" w:rsidRPr="002A056C">
        <w:rPr>
          <w:bCs/>
        </w:rPr>
        <w:t xml:space="preserve"> </w:t>
      </w:r>
      <w:r w:rsidRPr="002A056C">
        <w:rPr>
          <w:bCs/>
        </w:rPr>
        <w:t>заключения</w:t>
      </w:r>
      <w:r w:rsidR="002A056C" w:rsidRPr="002A056C">
        <w:rPr>
          <w:bCs/>
        </w:rPr>
        <w:t xml:space="preserve"> </w:t>
      </w:r>
      <w:r w:rsidRPr="002A056C">
        <w:rPr>
          <w:bCs/>
        </w:rPr>
        <w:t>и</w:t>
      </w:r>
      <w:r w:rsidR="002A056C" w:rsidRPr="002A056C">
        <w:rPr>
          <w:bCs/>
        </w:rPr>
        <w:t xml:space="preserve"> </w:t>
      </w:r>
      <w:r w:rsidRPr="002A056C">
        <w:rPr>
          <w:bCs/>
        </w:rPr>
        <w:t>списка</w:t>
      </w:r>
      <w:r w:rsidR="002A056C" w:rsidRPr="002A056C">
        <w:rPr>
          <w:bCs/>
        </w:rPr>
        <w:t xml:space="preserve"> </w:t>
      </w:r>
      <w:r w:rsidRPr="002A056C">
        <w:rPr>
          <w:bCs/>
        </w:rPr>
        <w:t>использованной</w:t>
      </w:r>
      <w:r w:rsidR="002A056C" w:rsidRPr="002A056C">
        <w:rPr>
          <w:bCs/>
        </w:rPr>
        <w:t xml:space="preserve"> </w:t>
      </w:r>
      <w:r w:rsidRPr="002A056C">
        <w:rPr>
          <w:bCs/>
        </w:rPr>
        <w:t>литературы</w:t>
      </w:r>
      <w:r w:rsidR="002A056C" w:rsidRPr="002A056C">
        <w:rPr>
          <w:bCs/>
        </w:rPr>
        <w:t>.</w:t>
      </w:r>
    </w:p>
    <w:p w:rsidR="002A056C" w:rsidRDefault="009D7FFE" w:rsidP="00740A2D">
      <w:pPr>
        <w:pStyle w:val="1"/>
      </w:pPr>
      <w:r w:rsidRPr="002A056C">
        <w:br w:type="page"/>
      </w:r>
      <w:bookmarkStart w:id="4" w:name="_Toc199404837"/>
      <w:bookmarkStart w:id="5" w:name="_Toc199406650"/>
      <w:bookmarkStart w:id="6" w:name="_Toc199409289"/>
      <w:bookmarkStart w:id="7" w:name="_Toc291848963"/>
      <w:r w:rsidR="002A056C" w:rsidRPr="002A056C">
        <w:t>1. Политическая коммуникация и ее место в системе социально-политических наук</w:t>
      </w:r>
      <w:bookmarkEnd w:id="4"/>
      <w:bookmarkEnd w:id="5"/>
      <w:bookmarkEnd w:id="6"/>
      <w:bookmarkEnd w:id="7"/>
    </w:p>
    <w:p w:rsidR="002A056C" w:rsidRPr="002A056C" w:rsidRDefault="002A056C" w:rsidP="002A056C">
      <w:pPr>
        <w:rPr>
          <w:lang w:eastAsia="en-US"/>
        </w:rPr>
      </w:pPr>
    </w:p>
    <w:p w:rsidR="002A056C" w:rsidRDefault="002A056C" w:rsidP="00740A2D">
      <w:pPr>
        <w:pStyle w:val="1"/>
      </w:pPr>
      <w:bookmarkStart w:id="8" w:name="_Toc199404838"/>
      <w:bookmarkStart w:id="9" w:name="_Toc199406651"/>
      <w:bookmarkStart w:id="10" w:name="_Toc199409290"/>
      <w:bookmarkStart w:id="11" w:name="_Toc291848964"/>
      <w:r>
        <w:t xml:space="preserve">1.1 </w:t>
      </w:r>
      <w:r w:rsidR="009C0DEF" w:rsidRPr="002A056C">
        <w:t>Сущность</w:t>
      </w:r>
      <w:r w:rsidRPr="002A056C">
        <w:t xml:space="preserve"> </w:t>
      </w:r>
      <w:r w:rsidR="009C0DEF" w:rsidRPr="002A056C">
        <w:t>политической</w:t>
      </w:r>
      <w:r w:rsidRPr="002A056C">
        <w:t xml:space="preserve"> </w:t>
      </w:r>
      <w:r w:rsidR="009C0DEF" w:rsidRPr="002A056C">
        <w:t>коммуникации</w:t>
      </w:r>
      <w:bookmarkEnd w:id="8"/>
      <w:bookmarkEnd w:id="9"/>
      <w:bookmarkEnd w:id="10"/>
      <w:bookmarkEnd w:id="11"/>
    </w:p>
    <w:p w:rsidR="002A056C" w:rsidRPr="002A056C" w:rsidRDefault="002A056C" w:rsidP="002A056C">
      <w:pPr>
        <w:rPr>
          <w:lang w:eastAsia="en-US"/>
        </w:rPr>
      </w:pPr>
    </w:p>
    <w:p w:rsidR="002A056C" w:rsidRPr="002A056C" w:rsidRDefault="009D7FFE" w:rsidP="002A056C">
      <w:pPr>
        <w:tabs>
          <w:tab w:val="left" w:pos="726"/>
        </w:tabs>
      </w:pPr>
      <w:r w:rsidRPr="002A056C">
        <w:t>Политика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существует</w:t>
      </w:r>
      <w:r w:rsidR="002A056C" w:rsidRPr="002A056C">
        <w:t xml:space="preserve"> </w:t>
      </w:r>
      <w:r w:rsidRPr="002A056C">
        <w:t>вне</w:t>
      </w:r>
      <w:r w:rsidR="002A056C" w:rsidRPr="002A056C">
        <w:t xml:space="preserve"> </w:t>
      </w:r>
      <w:r w:rsidRPr="002A056C">
        <w:t>человеческой</w:t>
      </w:r>
      <w:r w:rsidR="002A056C" w:rsidRPr="002A056C">
        <w:t xml:space="preserve"> </w:t>
      </w:r>
      <w:r w:rsidRPr="002A056C">
        <w:t>деятельности,</w:t>
      </w:r>
      <w:r w:rsidR="002A056C" w:rsidRPr="002A056C">
        <w:t xml:space="preserve"> </w:t>
      </w:r>
      <w:r w:rsidRPr="002A056C">
        <w:t>различных</w:t>
      </w:r>
      <w:r w:rsidR="002A056C" w:rsidRPr="002A056C">
        <w:t xml:space="preserve"> </w:t>
      </w:r>
      <w:r w:rsidRPr="002A056C">
        <w:t>способов</w:t>
      </w:r>
      <w:r w:rsidR="002A056C" w:rsidRPr="002A056C">
        <w:t xml:space="preserve"> </w:t>
      </w:r>
      <w:r w:rsidRPr="002A056C">
        <w:t>взаимодействия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носителей,</w:t>
      </w:r>
      <w:r w:rsidR="002A056C" w:rsidRPr="002A056C">
        <w:t xml:space="preserve"> </w:t>
      </w:r>
      <w:r w:rsidRPr="002A056C">
        <w:t>вне</w:t>
      </w:r>
      <w:r w:rsidR="002A056C" w:rsidRPr="002A056C">
        <w:t xml:space="preserve"> </w:t>
      </w:r>
      <w:r w:rsidRPr="002A056C">
        <w:t>коммуникационных</w:t>
      </w:r>
      <w:r w:rsidR="002A056C" w:rsidRPr="002A056C">
        <w:t xml:space="preserve"> </w:t>
      </w:r>
      <w:r w:rsidRPr="002A056C">
        <w:t>процессов,</w:t>
      </w:r>
      <w:r w:rsidR="002A056C" w:rsidRPr="002A056C">
        <w:t xml:space="preserve"> </w:t>
      </w:r>
      <w:r w:rsidRPr="002A056C">
        <w:t>связывающих,</w:t>
      </w:r>
      <w:r w:rsidR="002A056C" w:rsidRPr="002A056C">
        <w:t xml:space="preserve"> </w:t>
      </w:r>
      <w:r w:rsidRPr="002A056C">
        <w:t>направляющих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инновациирующих</w:t>
      </w:r>
      <w:r w:rsidR="002A056C" w:rsidRPr="002A056C">
        <w:t xml:space="preserve"> </w:t>
      </w:r>
      <w:r w:rsidRPr="002A056C">
        <w:t>общественно-политическую</w:t>
      </w:r>
      <w:r w:rsidR="002A056C" w:rsidRPr="002A056C">
        <w:t xml:space="preserve"> </w:t>
      </w:r>
      <w:r w:rsidRPr="002A056C">
        <w:t>жизнь</w:t>
      </w:r>
      <w:r w:rsidR="002A056C" w:rsidRPr="002A056C">
        <w:t xml:space="preserve">. </w:t>
      </w:r>
      <w:r w:rsidRPr="002A056C">
        <w:t>Коммуникация</w:t>
      </w:r>
      <w:r w:rsidR="002A056C">
        <w:t xml:space="preserve"> (</w:t>
      </w:r>
      <w:r w:rsidRPr="002A056C">
        <w:t>от</w:t>
      </w:r>
      <w:r w:rsidR="002A056C" w:rsidRPr="002A056C">
        <w:t xml:space="preserve"> </w:t>
      </w:r>
      <w:r w:rsidRPr="002A056C">
        <w:t>лат</w:t>
      </w:r>
      <w:r w:rsidR="002A056C">
        <w:t>.com</w:t>
      </w:r>
      <w:r w:rsidRPr="002A056C">
        <w:t>munico</w:t>
      </w:r>
      <w:r w:rsidR="002A056C" w:rsidRPr="002A056C">
        <w:t xml:space="preserve"> - </w:t>
      </w:r>
      <w:r w:rsidRPr="002A056C">
        <w:t>делаю</w:t>
      </w:r>
      <w:r w:rsidR="002A056C" w:rsidRPr="002A056C">
        <w:t xml:space="preserve"> </w:t>
      </w:r>
      <w:r w:rsidRPr="002A056C">
        <w:t>общим,</w:t>
      </w:r>
      <w:r w:rsidR="002A056C" w:rsidRPr="002A056C">
        <w:t xml:space="preserve"> </w:t>
      </w:r>
      <w:r w:rsidRPr="002A056C">
        <w:t>связываю,</w:t>
      </w:r>
      <w:r w:rsidR="002A056C" w:rsidRPr="002A056C">
        <w:t xml:space="preserve"> </w:t>
      </w:r>
      <w:r w:rsidRPr="002A056C">
        <w:t>общаюсь</w:t>
      </w:r>
      <w:r w:rsidR="002A056C" w:rsidRPr="002A056C">
        <w:t xml:space="preserve">) </w:t>
      </w:r>
      <w:r w:rsidRPr="002A056C">
        <w:t>предполагает</w:t>
      </w:r>
      <w:r w:rsidR="002A056C" w:rsidRPr="002A056C">
        <w:t xml:space="preserve"> </w:t>
      </w:r>
      <w:r w:rsidRPr="002A056C">
        <w:t>некоторую</w:t>
      </w:r>
      <w:r w:rsidR="002A056C" w:rsidRPr="002A056C">
        <w:t xml:space="preserve"> </w:t>
      </w:r>
      <w:r w:rsidRPr="002A056C">
        <w:t>информацию,</w:t>
      </w:r>
      <w:r w:rsidR="002A056C" w:rsidRPr="002A056C">
        <w:t xml:space="preserve"> </w:t>
      </w:r>
      <w:r w:rsidRPr="002A056C">
        <w:t>мысль,</w:t>
      </w:r>
      <w:r w:rsidR="002A056C" w:rsidRPr="002A056C">
        <w:t xml:space="preserve"> </w:t>
      </w:r>
      <w:r w:rsidRPr="002A056C">
        <w:t>эмоцию,</w:t>
      </w:r>
      <w:r w:rsidR="002A056C" w:rsidRPr="002A056C">
        <w:t xml:space="preserve"> </w:t>
      </w:r>
      <w:r w:rsidRPr="002A056C">
        <w:t>чувство,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передаются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человека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человеку,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одного</w:t>
      </w:r>
      <w:r w:rsidR="002A056C" w:rsidRPr="002A056C">
        <w:t xml:space="preserve"> </w:t>
      </w:r>
      <w:r w:rsidRPr="002A056C">
        <w:t>поколения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другому,</w:t>
      </w:r>
      <w:r w:rsidR="002A056C" w:rsidRPr="002A056C">
        <w:t xml:space="preserve"> </w:t>
      </w:r>
      <w:r w:rsidR="002A056C">
        <w:t>т.е.</w:t>
      </w:r>
      <w:r w:rsidR="002A056C" w:rsidRPr="002A056C">
        <w:t xml:space="preserve"> </w:t>
      </w:r>
      <w:r w:rsidRPr="002A056C">
        <w:t>она</w:t>
      </w:r>
      <w:r w:rsidR="002A056C" w:rsidRPr="002A056C">
        <w:t xml:space="preserve"> </w:t>
      </w:r>
      <w:r w:rsidRPr="002A056C">
        <w:t>представляет</w:t>
      </w:r>
      <w:r w:rsidR="002A056C" w:rsidRPr="002A056C">
        <w:t xml:space="preserve"> </w:t>
      </w:r>
      <w:r w:rsidRPr="002A056C">
        <w:t>собой</w:t>
      </w:r>
      <w:r w:rsidR="002A056C" w:rsidRPr="002A056C">
        <w:t xml:space="preserve"> </w:t>
      </w:r>
      <w:r w:rsidRPr="002A056C">
        <w:t>специфическую</w:t>
      </w:r>
      <w:r w:rsidR="002A056C" w:rsidRPr="002A056C">
        <w:t xml:space="preserve"> </w:t>
      </w:r>
      <w:r w:rsidRPr="002A056C">
        <w:t>форму</w:t>
      </w:r>
      <w:r w:rsidR="002A056C" w:rsidRPr="002A056C">
        <w:t xml:space="preserve"> </w:t>
      </w:r>
      <w:r w:rsidRPr="002A056C">
        <w:t>взаимодействия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общения</w:t>
      </w:r>
      <w:r w:rsidR="002A056C" w:rsidRPr="002A056C">
        <w:t xml:space="preserve"> </w:t>
      </w:r>
      <w:r w:rsidRPr="002A056C">
        <w:t>людей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процессе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совместной</w:t>
      </w:r>
      <w:r w:rsidR="002A056C" w:rsidRPr="002A056C">
        <w:t xml:space="preserve"> </w:t>
      </w:r>
      <w:r w:rsidRPr="002A056C">
        <w:t>деятельности</w:t>
      </w:r>
      <w:r w:rsidR="00C064A5" w:rsidRPr="002A056C">
        <w:rPr>
          <w:rStyle w:val="ab"/>
          <w:color w:val="000000"/>
        </w:rPr>
        <w:footnoteReference w:id="2"/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представляет</w:t>
      </w:r>
      <w:r w:rsidR="002A056C" w:rsidRPr="002A056C">
        <w:t xml:space="preserve"> </w:t>
      </w:r>
      <w:r w:rsidRPr="002A056C">
        <w:t>собой</w:t>
      </w:r>
      <w:r w:rsidR="002A056C" w:rsidRPr="002A056C">
        <w:t xml:space="preserve"> </w:t>
      </w:r>
      <w:r w:rsidRPr="002A056C">
        <w:t>процессы</w:t>
      </w:r>
      <w:r w:rsidR="002A056C" w:rsidRPr="002A056C">
        <w:t xml:space="preserve"> </w:t>
      </w:r>
      <w:r w:rsidRPr="002A056C">
        <w:t>выработки,</w:t>
      </w:r>
      <w:r w:rsidR="002A056C" w:rsidRPr="002A056C">
        <w:t xml:space="preserve"> </w:t>
      </w:r>
      <w:r w:rsidRPr="002A056C">
        <w:t>передачи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обмена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информацией,</w:t>
      </w:r>
      <w:r w:rsidR="002A056C" w:rsidRPr="002A056C">
        <w:t xml:space="preserve"> </w:t>
      </w:r>
      <w:r w:rsidRPr="002A056C">
        <w:t>которая</w:t>
      </w:r>
      <w:r w:rsidR="002A056C" w:rsidRPr="002A056C">
        <w:t xml:space="preserve"> </w:t>
      </w:r>
      <w:r w:rsidRPr="002A056C">
        <w:t>структурирует</w:t>
      </w:r>
      <w:r w:rsidR="002A056C" w:rsidRPr="002A056C">
        <w:t xml:space="preserve"> </w:t>
      </w:r>
      <w:r w:rsidRPr="002A056C">
        <w:t>политическую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придает</w:t>
      </w:r>
      <w:r w:rsidR="002A056C" w:rsidRPr="002A056C">
        <w:t xml:space="preserve"> </w:t>
      </w:r>
      <w:r w:rsidRPr="002A056C">
        <w:t>ей</w:t>
      </w:r>
      <w:r w:rsidR="002A056C" w:rsidRPr="002A056C">
        <w:t xml:space="preserve"> </w:t>
      </w:r>
      <w:r w:rsidRPr="002A056C">
        <w:t>новое</w:t>
      </w:r>
      <w:r w:rsidR="002A056C" w:rsidRPr="002A056C">
        <w:t xml:space="preserve"> </w:t>
      </w:r>
      <w:r w:rsidRPr="002A056C">
        <w:t>значение</w:t>
      </w:r>
      <w:r w:rsidR="002A056C" w:rsidRPr="002A056C">
        <w:t xml:space="preserve">.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выступает</w:t>
      </w:r>
      <w:r w:rsidR="002A056C" w:rsidRPr="002A056C">
        <w:t xml:space="preserve"> </w:t>
      </w:r>
      <w:r w:rsidRPr="002A056C">
        <w:t>своеобразным</w:t>
      </w:r>
      <w:r w:rsidR="002A056C" w:rsidRPr="002A056C">
        <w:t xml:space="preserve"> </w:t>
      </w:r>
      <w:r w:rsidRPr="002A056C">
        <w:t>социально-информационным</w:t>
      </w:r>
      <w:r w:rsidR="002A056C" w:rsidRPr="002A056C">
        <w:t xml:space="preserve"> </w:t>
      </w:r>
      <w:r w:rsidRPr="002A056C">
        <w:t>полем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. </w:t>
      </w:r>
      <w:r w:rsidRPr="002A056C">
        <w:t>Ее</w:t>
      </w:r>
      <w:r w:rsidR="002A056C" w:rsidRPr="002A056C">
        <w:t xml:space="preserve"> </w:t>
      </w:r>
      <w:r w:rsidRPr="002A056C">
        <w:t>значение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жизни</w:t>
      </w:r>
      <w:r w:rsidR="002A056C" w:rsidRPr="002A056C">
        <w:t xml:space="preserve"> </w:t>
      </w:r>
      <w:r w:rsidRPr="002A056C">
        <w:t>общества,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культуры,</w:t>
      </w:r>
      <w:r w:rsidR="002A056C" w:rsidRPr="002A056C">
        <w:t xml:space="preserve"> </w:t>
      </w:r>
      <w:r w:rsidRPr="002A056C">
        <w:t>сравнимо</w:t>
      </w:r>
      <w:r w:rsidR="002A056C" w:rsidRPr="002A056C">
        <w:t xml:space="preserve"> </w:t>
      </w:r>
      <w:r w:rsidRPr="002A056C">
        <w:t>со</w:t>
      </w:r>
      <w:r w:rsidR="002A056C" w:rsidRPr="002A056C">
        <w:t xml:space="preserve"> </w:t>
      </w:r>
      <w:r w:rsidRPr="002A056C">
        <w:t>значением</w:t>
      </w:r>
      <w:r w:rsidR="002A056C" w:rsidRPr="002A056C">
        <w:t xml:space="preserve"> </w:t>
      </w:r>
      <w:r w:rsidRPr="002A056C">
        <w:t>нервной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человека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Одно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наиболее</w:t>
      </w:r>
      <w:r w:rsidR="002A056C" w:rsidRPr="002A056C">
        <w:t xml:space="preserve"> </w:t>
      </w:r>
      <w:r w:rsidRPr="002A056C">
        <w:t>полных</w:t>
      </w:r>
      <w:r w:rsidR="002A056C" w:rsidRPr="002A056C">
        <w:t xml:space="preserve"> </w:t>
      </w:r>
      <w:r w:rsidRPr="002A056C">
        <w:t>толкований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дано</w:t>
      </w:r>
      <w:r w:rsidR="002A056C" w:rsidRPr="002A056C">
        <w:t xml:space="preserve"> </w:t>
      </w:r>
      <w:r w:rsidRPr="002A056C">
        <w:t>французским</w:t>
      </w:r>
      <w:r w:rsidR="002A056C" w:rsidRPr="002A056C">
        <w:t xml:space="preserve"> </w:t>
      </w:r>
      <w:r w:rsidRPr="002A056C">
        <w:t>социологом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 </w:t>
      </w:r>
      <w:r w:rsidRPr="002A056C">
        <w:t>Р</w:t>
      </w:r>
      <w:r w:rsidR="002A056C">
        <w:t xml:space="preserve">.Ж. </w:t>
      </w:r>
      <w:r w:rsidRPr="002A056C">
        <w:t>Шварценбергом</w:t>
      </w:r>
      <w:r w:rsidR="002A056C" w:rsidRPr="002A056C">
        <w:t xml:space="preserve">. </w:t>
      </w:r>
      <w:r w:rsidRPr="002A056C">
        <w:t>Он</w:t>
      </w:r>
      <w:r w:rsidR="002A056C" w:rsidRPr="002A056C">
        <w:t xml:space="preserve"> </w:t>
      </w:r>
      <w:r w:rsidRPr="002A056C">
        <w:t>определил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понятие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“процесс</w:t>
      </w:r>
      <w:r w:rsidR="002A056C" w:rsidRPr="002A056C">
        <w:t xml:space="preserve"> </w:t>
      </w:r>
      <w:r w:rsidRPr="002A056C">
        <w:t>передачи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которого</w:t>
      </w:r>
      <w:r w:rsidR="002A056C" w:rsidRPr="002A056C">
        <w:t xml:space="preserve"> </w:t>
      </w:r>
      <w:r w:rsidRPr="002A056C">
        <w:t>информация</w:t>
      </w:r>
      <w:r w:rsidR="002A056C" w:rsidRPr="002A056C">
        <w:t xml:space="preserve"> </w:t>
      </w:r>
      <w:r w:rsidRPr="002A056C">
        <w:t>циркулирует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различными</w:t>
      </w:r>
      <w:r w:rsidR="002A056C" w:rsidRPr="002A056C">
        <w:t xml:space="preserve"> </w:t>
      </w:r>
      <w:r w:rsidRPr="002A056C">
        <w:t>элементами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системы,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социальной</w:t>
      </w:r>
      <w:r w:rsidR="002A056C" w:rsidRPr="002A056C">
        <w:t xml:space="preserve"> </w:t>
      </w:r>
      <w:r w:rsidRPr="002A056C">
        <w:t>системами</w:t>
      </w:r>
      <w:r w:rsidR="002A056C" w:rsidRPr="002A056C">
        <w:t xml:space="preserve">. </w:t>
      </w:r>
      <w:r w:rsidRPr="002A056C">
        <w:t>Непрерывный</w:t>
      </w:r>
      <w:r w:rsidR="002A056C" w:rsidRPr="002A056C">
        <w:t xml:space="preserve"> </w:t>
      </w:r>
      <w:r w:rsidRPr="002A056C">
        <w:t>процесс</w:t>
      </w:r>
      <w:r w:rsidR="002A056C" w:rsidRPr="002A056C">
        <w:t xml:space="preserve"> </w:t>
      </w:r>
      <w:r w:rsidRPr="002A056C">
        <w:t>обмена</w:t>
      </w:r>
      <w:r w:rsidR="002A056C" w:rsidRPr="002A056C">
        <w:t xml:space="preserve"> </w:t>
      </w:r>
      <w:r w:rsidRPr="002A056C">
        <w:t>информацией</w:t>
      </w:r>
      <w:r w:rsidR="002A056C" w:rsidRPr="002A056C">
        <w:t xml:space="preserve"> </w:t>
      </w:r>
      <w:r w:rsidRPr="002A056C">
        <w:t>осуществляется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индивидами,</w:t>
      </w:r>
      <w:r w:rsidR="002A056C" w:rsidRPr="002A056C">
        <w:t xml:space="preserve"> </w:t>
      </w:r>
      <w:r w:rsidRPr="002A056C">
        <w:t>так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управляющими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управляемыми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целью</w:t>
      </w:r>
      <w:r w:rsidR="002A056C" w:rsidRPr="002A056C">
        <w:t xml:space="preserve"> </w:t>
      </w:r>
      <w:r w:rsidRPr="002A056C">
        <w:t>достижения</w:t>
      </w:r>
      <w:r w:rsidR="002A056C" w:rsidRPr="002A056C">
        <w:t xml:space="preserve"> </w:t>
      </w:r>
      <w:r w:rsidRPr="002A056C">
        <w:t>согласия”</w:t>
      </w:r>
      <w:bookmarkStart w:id="12" w:name="s1"/>
      <w:bookmarkEnd w:id="12"/>
      <w:r w:rsidR="00C064A5" w:rsidRPr="002A056C">
        <w:rPr>
          <w:rStyle w:val="ab"/>
          <w:color w:val="000000"/>
        </w:rPr>
        <w:footnoteReference w:id="3"/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Близкое</w:t>
      </w:r>
      <w:r w:rsidR="002A056C" w:rsidRPr="002A056C">
        <w:t xml:space="preserve"> </w:t>
      </w:r>
      <w:r w:rsidRPr="002A056C">
        <w:t>понимание</w:t>
      </w:r>
      <w:r w:rsidR="002A056C" w:rsidRPr="002A056C">
        <w:t xml:space="preserve"> </w:t>
      </w:r>
      <w:r w:rsidRPr="002A056C">
        <w:t>сущности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содержится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российской</w:t>
      </w:r>
      <w:r w:rsidR="002A056C" w:rsidRPr="002A056C">
        <w:t xml:space="preserve"> </w:t>
      </w:r>
      <w:r w:rsidRPr="002A056C">
        <w:t>научной</w:t>
      </w:r>
      <w:r w:rsidR="002A056C" w:rsidRPr="002A056C">
        <w:t xml:space="preserve"> </w:t>
      </w:r>
      <w:r w:rsidRPr="002A056C">
        <w:t>литературе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ней</w:t>
      </w:r>
      <w:r w:rsidR="002A056C" w:rsidRPr="002A056C">
        <w:t xml:space="preserve"> </w:t>
      </w:r>
      <w:r w:rsidRPr="002A056C">
        <w:t>под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коммуникацией</w:t>
      </w:r>
      <w:r w:rsidR="002A056C" w:rsidRPr="002A056C">
        <w:t xml:space="preserve"> </w:t>
      </w:r>
      <w:r w:rsidRPr="002A056C">
        <w:t>понимается</w:t>
      </w:r>
      <w:r w:rsidR="002A056C" w:rsidRPr="002A056C">
        <w:t xml:space="preserve"> </w:t>
      </w:r>
      <w:r w:rsidRPr="002A056C">
        <w:t>“процесс</w:t>
      </w:r>
      <w:r w:rsidR="002A056C" w:rsidRPr="002A056C">
        <w:t xml:space="preserve"> </w:t>
      </w:r>
      <w:r w:rsidRPr="002A056C">
        <w:t>взаимодействия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субъектов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основе</w:t>
      </w:r>
      <w:r w:rsidR="002A056C" w:rsidRPr="002A056C">
        <w:t xml:space="preserve"> </w:t>
      </w:r>
      <w:r w:rsidRPr="002A056C">
        <w:t>обмена</w:t>
      </w:r>
      <w:r w:rsidR="002A056C" w:rsidRPr="002A056C">
        <w:t xml:space="preserve"> </w:t>
      </w:r>
      <w:r w:rsidRPr="002A056C">
        <w:t>информацией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непосредственного</w:t>
      </w:r>
      <w:r w:rsidR="002A056C" w:rsidRPr="002A056C">
        <w:t xml:space="preserve"> </w:t>
      </w:r>
      <w:r w:rsidRPr="002A056C">
        <w:t>общения,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средства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способы</w:t>
      </w:r>
      <w:r w:rsidR="002A056C" w:rsidRPr="002A056C">
        <w:t xml:space="preserve"> </w:t>
      </w:r>
      <w:r w:rsidRPr="002A056C">
        <w:t>этого</w:t>
      </w:r>
      <w:r w:rsidR="002A056C" w:rsidRPr="002A056C">
        <w:t xml:space="preserve"> </w:t>
      </w:r>
      <w:r w:rsidRPr="002A056C">
        <w:t>духовного</w:t>
      </w:r>
      <w:r w:rsidR="002A056C" w:rsidRPr="002A056C">
        <w:t xml:space="preserve"> </w:t>
      </w:r>
      <w:r w:rsidRPr="002A056C">
        <w:t>взаимодействия”</w:t>
      </w:r>
      <w:bookmarkStart w:id="13" w:name="s2"/>
      <w:bookmarkEnd w:id="13"/>
      <w:r w:rsidR="00E53C85" w:rsidRPr="002A056C">
        <w:rPr>
          <w:rStyle w:val="ab"/>
          <w:color w:val="000000"/>
        </w:rPr>
        <w:footnoteReference w:id="4"/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самом</w:t>
      </w:r>
      <w:r w:rsidR="002A056C" w:rsidRPr="002A056C">
        <w:t xml:space="preserve"> </w:t>
      </w:r>
      <w:r w:rsidRPr="002A056C">
        <w:t>общем</w:t>
      </w:r>
      <w:r w:rsidR="002A056C" w:rsidRPr="002A056C">
        <w:t xml:space="preserve"> </w:t>
      </w:r>
      <w:r w:rsidRPr="002A056C">
        <w:t>виде</w:t>
      </w:r>
      <w:r w:rsidR="002A056C" w:rsidRPr="002A056C">
        <w:t xml:space="preserve"> </w:t>
      </w:r>
      <w:r w:rsidRPr="002A056C">
        <w:t>теория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рассматривает</w:t>
      </w:r>
      <w:r w:rsidR="002A056C" w:rsidRPr="002A056C">
        <w:t xml:space="preserve"> </w:t>
      </w:r>
      <w:r w:rsidRPr="002A056C">
        <w:t>следующие</w:t>
      </w:r>
      <w:r w:rsidR="002A056C" w:rsidRPr="002A056C">
        <w:t xml:space="preserve"> </w:t>
      </w:r>
      <w:r w:rsidRPr="002A056C">
        <w:t>комплексы</w:t>
      </w:r>
      <w:r w:rsidR="002A056C" w:rsidRPr="002A056C">
        <w:t xml:space="preserve"> </w:t>
      </w:r>
      <w:r w:rsidRPr="002A056C">
        <w:t>проблем</w:t>
      </w:r>
      <w:r w:rsidR="002A056C" w:rsidRPr="002A056C">
        <w:t>: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1</w:t>
      </w:r>
      <w:r w:rsidR="002A056C" w:rsidRPr="002A056C">
        <w:t xml:space="preserve">) </w:t>
      </w:r>
      <w:r w:rsidRPr="002A056C">
        <w:t>сущность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особенности</w:t>
      </w:r>
      <w:r w:rsidR="002A056C" w:rsidRPr="002A056C">
        <w:t xml:space="preserve"> </w:t>
      </w:r>
      <w:r w:rsidRPr="002A056C">
        <w:t>строения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функционирования</w:t>
      </w:r>
      <w:r w:rsidR="002A056C" w:rsidRPr="002A056C">
        <w:t xml:space="preserve"> </w:t>
      </w:r>
      <w:r w:rsidRPr="002A056C">
        <w:t>разнообразных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: </w:t>
      </w:r>
      <w:r w:rsidRPr="002A056C">
        <w:t>речи,</w:t>
      </w:r>
      <w:r w:rsidR="002A056C" w:rsidRPr="002A056C">
        <w:t xml:space="preserve"> </w:t>
      </w:r>
      <w:r w:rsidRPr="002A056C">
        <w:t>жестикуляции,</w:t>
      </w:r>
      <w:r w:rsidR="002A056C" w:rsidRPr="002A056C">
        <w:t xml:space="preserve"> </w:t>
      </w:r>
      <w:r w:rsidRPr="002A056C">
        <w:t>печати,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Соответственно,</w:t>
      </w:r>
      <w:r w:rsidR="002A056C" w:rsidRPr="002A056C">
        <w:t xml:space="preserve"> </w:t>
      </w:r>
      <w:r w:rsidRPr="002A056C">
        <w:t>изучаются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 </w:t>
      </w:r>
      <w:r w:rsidRPr="002A056C">
        <w:t>коммуникативных</w:t>
      </w:r>
      <w:r w:rsidR="002A056C" w:rsidRPr="002A056C">
        <w:t xml:space="preserve"> </w:t>
      </w:r>
      <w:r w:rsidRPr="002A056C">
        <w:t>сетей,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принципу</w:t>
      </w:r>
      <w:r w:rsidR="002A056C" w:rsidRPr="002A056C">
        <w:t xml:space="preserve">: </w:t>
      </w:r>
      <w:r w:rsidRPr="002A056C">
        <w:t>“отправитель</w:t>
      </w:r>
      <w:r w:rsidR="002A056C" w:rsidRPr="002A056C">
        <w:t xml:space="preserve"> - </w:t>
      </w:r>
      <w:r w:rsidRPr="002A056C">
        <w:t>переработчик</w:t>
      </w:r>
      <w:r w:rsidR="002A056C" w:rsidRPr="002A056C">
        <w:t xml:space="preserve"> - </w:t>
      </w:r>
      <w:r w:rsidRPr="002A056C">
        <w:t>адресат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информации”,</w:t>
      </w:r>
      <w:r w:rsidR="002A056C" w:rsidRPr="002A056C">
        <w:t xml:space="preserve"> </w:t>
      </w:r>
      <w:r w:rsidRPr="002A056C">
        <w:t>проблемы</w:t>
      </w:r>
      <w:r w:rsidR="002A056C" w:rsidRPr="002A056C">
        <w:t xml:space="preserve"> </w:t>
      </w:r>
      <w:r w:rsidRPr="002A056C">
        <w:t>взаимодействия</w:t>
      </w:r>
      <w:r w:rsidR="002A056C" w:rsidRPr="002A056C">
        <w:t xml:space="preserve"> </w:t>
      </w:r>
      <w:r w:rsidRPr="002A056C">
        <w:t>речевых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электронных</w:t>
      </w:r>
      <w:r w:rsidR="002A056C" w:rsidRPr="002A056C">
        <w:t xml:space="preserve"> </w:t>
      </w:r>
      <w:r w:rsidRPr="002A056C">
        <w:t>каналов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властного</w:t>
      </w:r>
      <w:r w:rsidR="002A056C" w:rsidRPr="002A056C">
        <w:t xml:space="preserve"> </w:t>
      </w:r>
      <w:r w:rsidRPr="002A056C">
        <w:t>контроля</w:t>
      </w:r>
      <w:r w:rsidR="002A056C" w:rsidRPr="002A056C">
        <w:t xml:space="preserve"> </w:t>
      </w:r>
      <w:r w:rsidRPr="002A056C">
        <w:t>над</w:t>
      </w:r>
      <w:r w:rsidR="002A056C" w:rsidRPr="002A056C">
        <w:t xml:space="preserve"> </w:t>
      </w:r>
      <w:r w:rsidRPr="002A056C">
        <w:t>СМИ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др</w:t>
      </w:r>
      <w:r w:rsidR="002A056C" w:rsidRPr="002A056C">
        <w:t>.;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2</w:t>
      </w:r>
      <w:r w:rsidR="002A056C" w:rsidRPr="002A056C">
        <w:t xml:space="preserve">) </w:t>
      </w:r>
      <w:r w:rsidRPr="002A056C">
        <w:t>разработка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совершенствование</w:t>
      </w:r>
      <w:r w:rsidR="002A056C" w:rsidRPr="002A056C">
        <w:t xml:space="preserve"> </w:t>
      </w:r>
      <w:r w:rsidRPr="002A056C">
        <w:t>знаковой,</w:t>
      </w:r>
      <w:r w:rsidR="002A056C" w:rsidRPr="002A056C">
        <w:t xml:space="preserve"> </w:t>
      </w:r>
      <w:r w:rsidRPr="002A056C">
        <w:t>символической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семиотической</w:t>
      </w:r>
      <w:r w:rsidR="002A056C" w:rsidRPr="002A056C">
        <w:t xml:space="preserve"> </w:t>
      </w:r>
      <w:r w:rsidRPr="002A056C">
        <w:t>систем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политико-коммуникативных</w:t>
      </w:r>
      <w:r w:rsidR="002A056C" w:rsidRPr="002A056C">
        <w:t xml:space="preserve"> </w:t>
      </w:r>
      <w:r w:rsidRPr="002A056C">
        <w:t>передач,</w:t>
      </w:r>
      <w:r w:rsidR="002A056C" w:rsidRPr="002A056C">
        <w:t xml:space="preserve"> </w:t>
      </w:r>
      <w:r w:rsidRPr="002A056C">
        <w:t>способы</w:t>
      </w:r>
      <w:r w:rsidR="002A056C" w:rsidRPr="002A056C">
        <w:t xml:space="preserve"> </w:t>
      </w:r>
      <w:r w:rsidRPr="002A056C">
        <w:t>шифровки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дешифровки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создания</w:t>
      </w:r>
      <w:r w:rsidR="002A056C" w:rsidRPr="002A056C">
        <w:t xml:space="preserve"> </w:t>
      </w:r>
      <w:r w:rsidRPr="002A056C">
        <w:t>различных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мифологем,</w:t>
      </w:r>
      <w:r w:rsidR="002A056C" w:rsidRPr="002A056C">
        <w:t xml:space="preserve"> </w:t>
      </w:r>
      <w:r w:rsidRPr="002A056C">
        <w:t>символических,</w:t>
      </w:r>
      <w:r w:rsidR="002A056C" w:rsidRPr="002A056C">
        <w:t xml:space="preserve"> </w:t>
      </w:r>
      <w:r w:rsidRPr="002A056C">
        <w:t>рекламных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пропагандистских</w:t>
      </w:r>
      <w:r w:rsidR="002A056C" w:rsidRPr="002A056C">
        <w:t xml:space="preserve"> </w:t>
      </w:r>
      <w:r w:rsidRPr="002A056C">
        <w:t>образов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сюжетов</w:t>
      </w:r>
      <w:r w:rsidR="002A056C" w:rsidRPr="002A056C">
        <w:t>;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3</w:t>
      </w:r>
      <w:r w:rsidR="002A056C" w:rsidRPr="002A056C">
        <w:t xml:space="preserve">) </w:t>
      </w:r>
      <w:r w:rsidRPr="002A056C">
        <w:t>социально-политические</w:t>
      </w:r>
      <w:r w:rsidR="002A056C" w:rsidRPr="002A056C">
        <w:t xml:space="preserve"> </w:t>
      </w:r>
      <w:r w:rsidRPr="002A056C">
        <w:t>последствия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воздействия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поведение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 </w:t>
      </w:r>
      <w:r w:rsidRPr="002A056C">
        <w:t>субъектов</w:t>
      </w:r>
      <w:r w:rsidR="002A056C" w:rsidRPr="002A056C">
        <w:t xml:space="preserve"> </w:t>
      </w:r>
      <w:r w:rsidRPr="002A056C">
        <w:t>политики,</w:t>
      </w:r>
      <w:r w:rsidR="002A056C" w:rsidRPr="002A056C">
        <w:t xml:space="preserve"> </w:t>
      </w:r>
      <w:r w:rsidRPr="002A056C">
        <w:t>формирование</w:t>
      </w:r>
      <w:r w:rsidR="002A056C" w:rsidRPr="002A056C">
        <w:t xml:space="preserve"> </w:t>
      </w:r>
      <w:r w:rsidRPr="002A056C">
        <w:t>общественного</w:t>
      </w:r>
      <w:r w:rsidR="002A056C" w:rsidRPr="002A056C">
        <w:t xml:space="preserve"> </w:t>
      </w:r>
      <w:r w:rsidRPr="002A056C">
        <w:t>мнения,</w:t>
      </w:r>
      <w:r w:rsidR="002A056C" w:rsidRPr="002A056C">
        <w:t xml:space="preserve"> </w:t>
      </w:r>
      <w:r w:rsidRPr="002A056C">
        <w:t>течение</w:t>
      </w:r>
      <w:r w:rsidR="002A056C" w:rsidRPr="002A056C">
        <w:t xml:space="preserve"> </w:t>
      </w:r>
      <w:r w:rsidRPr="002A056C">
        <w:t>электоральных</w:t>
      </w:r>
      <w:r w:rsidR="002A056C" w:rsidRPr="002A056C">
        <w:t xml:space="preserve"> </w:t>
      </w:r>
      <w:r w:rsidRPr="002A056C">
        <w:t>процессов,</w:t>
      </w:r>
      <w:r w:rsidR="002A056C" w:rsidRPr="002A056C">
        <w:t xml:space="preserve"> </w:t>
      </w:r>
      <w:r w:rsidRPr="002A056C">
        <w:t>политическое</w:t>
      </w:r>
      <w:r w:rsidR="002A056C" w:rsidRPr="002A056C">
        <w:t xml:space="preserve"> </w:t>
      </w:r>
      <w:r w:rsidRPr="002A056C">
        <w:t>управление</w:t>
      </w:r>
      <w:r w:rsidR="002A056C" w:rsidRPr="002A056C">
        <w:t xml:space="preserve"> </w:t>
      </w:r>
      <w:r w:rsidRPr="002A056C">
        <w:t>обществом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подразумевает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одностороннюю</w:t>
      </w:r>
      <w:r w:rsidR="002A056C" w:rsidRPr="002A056C">
        <w:t xml:space="preserve"> </w:t>
      </w:r>
      <w:r w:rsidRPr="002A056C">
        <w:t>направленность</w:t>
      </w:r>
      <w:r w:rsidR="002A056C" w:rsidRPr="002A056C">
        <w:t xml:space="preserve"> </w:t>
      </w:r>
      <w:r w:rsidRPr="002A056C">
        <w:t>сигналов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элит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массе,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весь</w:t>
      </w:r>
      <w:r w:rsidR="002A056C" w:rsidRPr="002A056C">
        <w:t xml:space="preserve"> </w:t>
      </w:r>
      <w:r w:rsidRPr="002A056C">
        <w:t>диапазон</w:t>
      </w:r>
      <w:r w:rsidR="002A056C" w:rsidRPr="002A056C">
        <w:t xml:space="preserve"> </w:t>
      </w:r>
      <w:r w:rsidRPr="002A056C">
        <w:t>неформальных</w:t>
      </w:r>
      <w:r w:rsidR="002A056C" w:rsidRPr="002A056C">
        <w:t xml:space="preserve"> </w:t>
      </w:r>
      <w:r w:rsidRPr="002A056C">
        <w:t>коммуникационных</w:t>
      </w:r>
      <w:r w:rsidR="002A056C" w:rsidRPr="002A056C">
        <w:t xml:space="preserve"> </w:t>
      </w:r>
      <w:r w:rsidRPr="002A056C">
        <w:t>процессов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обществе,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оказывают</w:t>
      </w:r>
      <w:r w:rsidR="002A056C" w:rsidRPr="002A056C">
        <w:t xml:space="preserve"> </w:t>
      </w:r>
      <w:r w:rsidRPr="002A056C">
        <w:t>самое</w:t>
      </w:r>
      <w:r w:rsidR="002A056C" w:rsidRPr="002A056C">
        <w:t xml:space="preserve"> </w:t>
      </w:r>
      <w:r w:rsidRPr="002A056C">
        <w:t>разное</w:t>
      </w:r>
      <w:r w:rsidR="002A056C" w:rsidRPr="002A056C">
        <w:t xml:space="preserve"> </w:t>
      </w:r>
      <w:r w:rsidRPr="002A056C">
        <w:t>влияние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политику</w:t>
      </w:r>
      <w:r w:rsidR="002A056C" w:rsidRPr="002A056C">
        <w:t xml:space="preserve">. </w:t>
      </w:r>
      <w:r w:rsidRPr="002A056C">
        <w:t>Политическая</w:t>
      </w:r>
      <w:r w:rsidR="002A056C" w:rsidRPr="002A056C">
        <w:t xml:space="preserve"> </w:t>
      </w:r>
      <w:r w:rsidRPr="002A056C">
        <w:t>жизнь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любом</w:t>
      </w:r>
      <w:r w:rsidR="002A056C" w:rsidRPr="002A056C">
        <w:t xml:space="preserve"> </w:t>
      </w:r>
      <w:r w:rsidRPr="002A056C">
        <w:t>обществе</w:t>
      </w:r>
      <w:r w:rsidR="002A056C" w:rsidRPr="002A056C">
        <w:t xml:space="preserve"> </w:t>
      </w:r>
      <w:r w:rsidRPr="002A056C">
        <w:t>невозможна</w:t>
      </w:r>
      <w:r w:rsidR="002A056C" w:rsidRPr="002A056C">
        <w:t xml:space="preserve"> </w:t>
      </w:r>
      <w:r w:rsidRPr="002A056C">
        <w:t>без</w:t>
      </w:r>
      <w:r w:rsidR="002A056C" w:rsidRPr="002A056C">
        <w:t xml:space="preserve"> </w:t>
      </w:r>
      <w:r w:rsidRPr="002A056C">
        <w:t>устоявшихся</w:t>
      </w:r>
      <w:r w:rsidR="002A056C" w:rsidRPr="002A056C">
        <w:t xml:space="preserve"> </w:t>
      </w:r>
      <w:r w:rsidRPr="002A056C">
        <w:t>методов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Существуют</w:t>
      </w:r>
      <w:r w:rsidR="002A056C" w:rsidRPr="002A056C">
        <w:t xml:space="preserve"> </w:t>
      </w:r>
      <w:r w:rsidRPr="002A056C">
        <w:t>три</w:t>
      </w:r>
      <w:r w:rsidR="002A056C" w:rsidRPr="002A056C">
        <w:t xml:space="preserve"> </w:t>
      </w:r>
      <w:r w:rsidRPr="002A056C">
        <w:t>основных</w:t>
      </w:r>
      <w:r w:rsidR="002A056C" w:rsidRPr="002A056C">
        <w:t xml:space="preserve"> </w:t>
      </w:r>
      <w:r w:rsidRPr="002A056C">
        <w:t>способа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: </w:t>
      </w:r>
      <w:r w:rsidRPr="002A056C">
        <w:t>через</w:t>
      </w:r>
      <w:r w:rsidR="002A056C" w:rsidRPr="002A056C">
        <w:t xml:space="preserve"> </w:t>
      </w:r>
      <w:r w:rsidRPr="002A056C">
        <w:t>неформальные</w:t>
      </w:r>
      <w:r w:rsidR="002A056C" w:rsidRPr="002A056C">
        <w:t xml:space="preserve"> </w:t>
      </w:r>
      <w:r w:rsidRPr="002A056C">
        <w:t>контакты,</w:t>
      </w:r>
      <w:r w:rsidR="002A056C" w:rsidRPr="002A056C">
        <w:t xml:space="preserve"> </w:t>
      </w:r>
      <w:r w:rsidRPr="002A056C">
        <w:t>общественно-политические</w:t>
      </w:r>
      <w:r w:rsidR="002A056C" w:rsidRPr="002A056C">
        <w:t xml:space="preserve"> </w:t>
      </w:r>
      <w:r w:rsidRPr="002A056C">
        <w:t>организации</w:t>
      </w:r>
      <w:r w:rsidR="002A056C">
        <w:t xml:space="preserve"> (</w:t>
      </w:r>
      <w:r w:rsidRPr="002A056C">
        <w:t>институты</w:t>
      </w:r>
      <w:r w:rsidR="002A056C" w:rsidRPr="002A056C">
        <w:t xml:space="preserve">),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К</w:t>
      </w:r>
      <w:r w:rsidR="002A056C" w:rsidRPr="002A056C">
        <w:t xml:space="preserve"> </w:t>
      </w:r>
      <w:r w:rsidRPr="002A056C">
        <w:t>ним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отнести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особые</w:t>
      </w:r>
      <w:r w:rsidR="002A056C" w:rsidRPr="002A056C">
        <w:t xml:space="preserve"> </w:t>
      </w:r>
      <w:r w:rsidRPr="002A056C">
        <w:t>коммуникативные</w:t>
      </w:r>
      <w:r w:rsidR="002A056C" w:rsidRPr="002A056C">
        <w:t xml:space="preserve"> </w:t>
      </w:r>
      <w:r w:rsidRPr="002A056C">
        <w:t>ситуации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действия</w:t>
      </w:r>
      <w:r w:rsidR="002A056C">
        <w:t xml:space="preserve"> (</w:t>
      </w:r>
      <w:r w:rsidRPr="002A056C">
        <w:t>выборы,</w:t>
      </w:r>
      <w:r w:rsidR="002A056C" w:rsidRPr="002A056C">
        <w:t xml:space="preserve"> </w:t>
      </w:r>
      <w:r w:rsidRPr="002A056C">
        <w:t>референдумы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="002A056C">
        <w:t>т.п.</w:t>
      </w:r>
      <w:r w:rsidR="002A056C" w:rsidRPr="002A056C">
        <w:t xml:space="preserve">). </w:t>
      </w:r>
      <w:r w:rsidRPr="002A056C">
        <w:t>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обыкновенно</w:t>
      </w:r>
      <w:r w:rsidR="002A056C" w:rsidRPr="002A056C">
        <w:t xml:space="preserve"> </w:t>
      </w:r>
      <w:r w:rsidRPr="002A056C">
        <w:t>дело</w:t>
      </w:r>
      <w:r w:rsidR="002A056C" w:rsidRPr="002A056C">
        <w:t xml:space="preserve"> </w:t>
      </w:r>
      <w:r w:rsidRPr="002A056C">
        <w:t>имеют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написанным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произносимым</w:t>
      </w:r>
      <w:r w:rsidR="002A056C" w:rsidRPr="002A056C">
        <w:t xml:space="preserve"> </w:t>
      </w:r>
      <w:r w:rsidRPr="002A056C">
        <w:t>словом,</w:t>
      </w:r>
      <w:r w:rsidR="002A056C" w:rsidRPr="002A056C">
        <w:t xml:space="preserve"> </w:t>
      </w:r>
      <w:r w:rsidRPr="002A056C">
        <w:t>но</w:t>
      </w:r>
      <w:r w:rsidR="002A056C" w:rsidRPr="002A056C">
        <w:t xml:space="preserve"> </w:t>
      </w:r>
      <w:r w:rsidRPr="002A056C">
        <w:t>она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происходить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помощи</w:t>
      </w:r>
      <w:r w:rsidR="002A056C" w:rsidRPr="002A056C">
        <w:t xml:space="preserve"> </w:t>
      </w:r>
      <w:r w:rsidRPr="002A056C">
        <w:t>всякого</w:t>
      </w:r>
      <w:r w:rsidR="002A056C" w:rsidRPr="002A056C">
        <w:t xml:space="preserve"> </w:t>
      </w:r>
      <w:r w:rsidRPr="002A056C">
        <w:t>знака,</w:t>
      </w:r>
      <w:r w:rsidR="002A056C" w:rsidRPr="002A056C">
        <w:t xml:space="preserve"> </w:t>
      </w:r>
      <w:r w:rsidRPr="002A056C">
        <w:t>символа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сигнала,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которого</w:t>
      </w:r>
      <w:r w:rsidR="002A056C" w:rsidRPr="002A056C">
        <w:t xml:space="preserve"> </w:t>
      </w:r>
      <w:r w:rsidRPr="002A056C">
        <w:t>передается</w:t>
      </w:r>
      <w:r w:rsidR="002A056C" w:rsidRPr="002A056C">
        <w:t xml:space="preserve"> </w:t>
      </w:r>
      <w:r w:rsidRPr="002A056C">
        <w:t>смысл</w:t>
      </w:r>
      <w:r w:rsidR="002A056C" w:rsidRPr="002A056C">
        <w:t xml:space="preserve">. </w:t>
      </w:r>
      <w:r w:rsidRPr="002A056C">
        <w:t>Следовательно,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надо</w:t>
      </w:r>
      <w:r w:rsidR="002A056C" w:rsidRPr="002A056C">
        <w:t xml:space="preserve"> </w:t>
      </w:r>
      <w:r w:rsidRPr="002A056C">
        <w:t>отнести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символические</w:t>
      </w:r>
      <w:r w:rsidR="002A056C" w:rsidRPr="002A056C">
        <w:t xml:space="preserve"> </w:t>
      </w:r>
      <w:r w:rsidRPr="002A056C">
        <w:t>акты</w:t>
      </w:r>
      <w:r w:rsidR="002A056C" w:rsidRPr="002A056C">
        <w:t xml:space="preserve"> - </w:t>
      </w:r>
      <w:r w:rsidRPr="002A056C">
        <w:t>самые</w:t>
      </w:r>
      <w:r w:rsidR="002A056C" w:rsidRPr="002A056C">
        <w:t xml:space="preserve"> </w:t>
      </w:r>
      <w:r w:rsidRPr="002A056C">
        <w:t>разнообразные,</w:t>
      </w:r>
      <w:r w:rsidR="002A056C" w:rsidRPr="002A056C">
        <w:t xml:space="preserve"> </w:t>
      </w:r>
      <w:r w:rsidRPr="002A056C">
        <w:t>такие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сожжение</w:t>
      </w:r>
      <w:r w:rsidR="002A056C" w:rsidRPr="002A056C">
        <w:t xml:space="preserve"> </w:t>
      </w:r>
      <w:r w:rsidRPr="002A056C">
        <w:t>повестки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призыве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армию,</w:t>
      </w:r>
      <w:r w:rsidR="002A056C" w:rsidRPr="002A056C">
        <w:t xml:space="preserve"> </w:t>
      </w:r>
      <w:r w:rsidRPr="002A056C">
        <w:t>участие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выборах,</w:t>
      </w:r>
      <w:r w:rsidR="002A056C" w:rsidRPr="002A056C">
        <w:t xml:space="preserve"> </w:t>
      </w:r>
      <w:r w:rsidRPr="002A056C">
        <w:t>политическое</w:t>
      </w:r>
      <w:r w:rsidR="002A056C" w:rsidRPr="002A056C">
        <w:t xml:space="preserve"> </w:t>
      </w:r>
      <w:r w:rsidRPr="002A056C">
        <w:t>убийство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отправление</w:t>
      </w:r>
      <w:r w:rsidR="002A056C" w:rsidRPr="002A056C">
        <w:t xml:space="preserve"> </w:t>
      </w:r>
      <w:r w:rsidRPr="002A056C">
        <w:t>каравана</w:t>
      </w:r>
      <w:r w:rsidR="002A056C" w:rsidRPr="002A056C">
        <w:t xml:space="preserve"> </w:t>
      </w:r>
      <w:r w:rsidRPr="002A056C">
        <w:t>судов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плавание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всему</w:t>
      </w:r>
      <w:r w:rsidR="002A056C" w:rsidRPr="002A056C">
        <w:t xml:space="preserve"> </w:t>
      </w:r>
      <w:r w:rsidRPr="002A056C">
        <w:t>свету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значительной</w:t>
      </w:r>
      <w:r w:rsidR="002A056C" w:rsidRPr="002A056C">
        <w:t xml:space="preserve"> </w:t>
      </w:r>
      <w:r w:rsidRPr="002A056C">
        <w:t>своей</w:t>
      </w:r>
      <w:r w:rsidR="002A056C" w:rsidRPr="002A056C">
        <w:t xml:space="preserve"> </w:t>
      </w:r>
      <w:r w:rsidRPr="002A056C">
        <w:t>части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составляет</w:t>
      </w:r>
      <w:r w:rsidR="002A056C" w:rsidRPr="002A056C">
        <w:t xml:space="preserve"> </w:t>
      </w:r>
      <w:r w:rsidRPr="002A056C">
        <w:t>сферу</w:t>
      </w:r>
      <w:r w:rsidR="002A056C" w:rsidRPr="002A056C">
        <w:t xml:space="preserve"> </w:t>
      </w:r>
      <w:r w:rsidRPr="002A056C">
        <w:t>компетенции</w:t>
      </w:r>
      <w:r w:rsidR="002A056C" w:rsidRPr="002A056C">
        <w:t xml:space="preserve"> </w:t>
      </w:r>
      <w:r w:rsidRPr="002A056C">
        <w:t>специализированных</w:t>
      </w:r>
      <w:r w:rsidR="002A056C" w:rsidRPr="002A056C">
        <w:t xml:space="preserve"> </w:t>
      </w:r>
      <w:r w:rsidRPr="002A056C">
        <w:t>учреждений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институтов,</w:t>
      </w:r>
      <w:r w:rsidR="002A056C" w:rsidRPr="002A056C">
        <w:t xml:space="preserve"> </w:t>
      </w:r>
      <w:r w:rsidRPr="002A056C">
        <w:t>таких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правительственные</w:t>
      </w:r>
      <w:r w:rsidR="002A056C" w:rsidRPr="002A056C">
        <w:t xml:space="preserve"> </w:t>
      </w:r>
      <w:r w:rsidRPr="002A056C">
        <w:t>информационные</w:t>
      </w:r>
      <w:r w:rsidR="002A056C" w:rsidRPr="002A056C">
        <w:t xml:space="preserve"> </w:t>
      </w:r>
      <w:r w:rsidRPr="002A056C">
        <w:t>агентства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политические</w:t>
      </w:r>
      <w:r w:rsidR="002A056C" w:rsidRPr="002A056C">
        <w:t xml:space="preserve"> </w:t>
      </w:r>
      <w:r w:rsidRPr="002A056C">
        <w:t>партии</w:t>
      </w:r>
      <w:r w:rsidR="002A056C" w:rsidRPr="002A056C">
        <w:t xml:space="preserve">. </w:t>
      </w:r>
      <w:r w:rsidRPr="002A056C">
        <w:t>Тем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менее</w:t>
      </w:r>
      <w:r w:rsidR="002A056C" w:rsidRPr="002A056C">
        <w:t xml:space="preserve"> </w:t>
      </w:r>
      <w:r w:rsidRPr="002A056C">
        <w:t>она</w:t>
      </w:r>
      <w:r w:rsidR="002A056C" w:rsidRPr="002A056C">
        <w:t xml:space="preserve"> </w:t>
      </w:r>
      <w:r w:rsidRPr="002A056C">
        <w:t>обнаруживается</w:t>
      </w:r>
      <w:r w:rsidR="002A056C" w:rsidRPr="002A056C">
        <w:t xml:space="preserve"> </w:t>
      </w:r>
      <w:r w:rsidRPr="002A056C">
        <w:t>во</w:t>
      </w:r>
      <w:r w:rsidR="002A056C" w:rsidRPr="002A056C">
        <w:t xml:space="preserve"> </w:t>
      </w:r>
      <w:r w:rsidRPr="002A056C">
        <w:t>всякой</w:t>
      </w:r>
      <w:r w:rsidR="002A056C" w:rsidRPr="002A056C">
        <w:t xml:space="preserve"> </w:t>
      </w:r>
      <w:r w:rsidRPr="002A056C">
        <w:t>обстановке</w:t>
      </w:r>
      <w:r w:rsidR="002A056C" w:rsidRPr="002A056C">
        <w:t xml:space="preserve"> </w:t>
      </w:r>
      <w:r w:rsidRPr="002A056C">
        <w:t>социального</w:t>
      </w:r>
      <w:r w:rsidR="002A056C" w:rsidRPr="002A056C">
        <w:t xml:space="preserve"> </w:t>
      </w:r>
      <w:r w:rsidRPr="002A056C">
        <w:t>общения,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бесед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глазу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глаз</w:t>
      </w:r>
      <w:r w:rsidR="002A056C" w:rsidRPr="002A056C">
        <w:t xml:space="preserve"> </w:t>
      </w:r>
      <w:r w:rsidRPr="002A056C">
        <w:t>до</w:t>
      </w:r>
      <w:r w:rsidR="002A056C" w:rsidRPr="002A056C">
        <w:t xml:space="preserve"> </w:t>
      </w:r>
      <w:r w:rsidRPr="002A056C">
        <w:t>обсуждения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палатах</w:t>
      </w:r>
      <w:r w:rsidR="002A056C" w:rsidRPr="002A056C">
        <w:t xml:space="preserve"> </w:t>
      </w:r>
      <w:r w:rsidRPr="002A056C">
        <w:t>национального</w:t>
      </w:r>
      <w:r w:rsidR="002A056C" w:rsidRPr="002A056C">
        <w:t xml:space="preserve"> </w:t>
      </w:r>
      <w:r w:rsidRPr="002A056C">
        <w:t>законодательного</w:t>
      </w:r>
      <w:r w:rsidR="002A056C" w:rsidRPr="002A056C">
        <w:t xml:space="preserve"> </w:t>
      </w:r>
      <w:r w:rsidRPr="002A056C">
        <w:t>органа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Сущностной</w:t>
      </w:r>
      <w:r w:rsidR="002A056C" w:rsidRPr="002A056C">
        <w:t xml:space="preserve"> </w:t>
      </w:r>
      <w:r w:rsidRPr="002A056C">
        <w:t>стороной</w:t>
      </w:r>
      <w:r w:rsidR="002A056C" w:rsidRPr="002A056C">
        <w:t xml:space="preserve"> </w:t>
      </w:r>
      <w:r w:rsidRPr="002A056C">
        <w:t>политико-коммуникационных</w:t>
      </w:r>
      <w:r w:rsidR="002A056C" w:rsidRPr="002A056C">
        <w:t xml:space="preserve"> </w:t>
      </w:r>
      <w:r w:rsidRPr="002A056C">
        <w:t>процессов</w:t>
      </w:r>
      <w:r w:rsidR="002A056C" w:rsidRPr="002A056C">
        <w:t xml:space="preserve"> </w:t>
      </w:r>
      <w:r w:rsidRPr="002A056C">
        <w:t>является</w:t>
      </w:r>
      <w:r w:rsidR="002A056C" w:rsidRPr="002A056C">
        <w:t xml:space="preserve"> </w:t>
      </w:r>
      <w:r w:rsidRPr="002A056C">
        <w:t>передача,</w:t>
      </w:r>
      <w:r w:rsidR="002A056C" w:rsidRPr="002A056C">
        <w:t xml:space="preserve"> </w:t>
      </w:r>
      <w:r w:rsidRPr="002A056C">
        <w:t>перемещение,</w:t>
      </w:r>
      <w:r w:rsidR="002A056C" w:rsidRPr="002A056C">
        <w:t xml:space="preserve"> </w:t>
      </w:r>
      <w:r w:rsidRPr="002A056C">
        <w:t>оборот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Под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информацией</w:t>
      </w:r>
      <w:r w:rsidR="002A056C" w:rsidRPr="002A056C">
        <w:t xml:space="preserve"> </w:t>
      </w:r>
      <w:r w:rsidRPr="002A056C">
        <w:t>понимаются</w:t>
      </w:r>
      <w:r w:rsidR="002A056C" w:rsidRPr="002A056C">
        <w:t xml:space="preserve"> </w:t>
      </w:r>
      <w:r w:rsidRPr="002A056C">
        <w:t>сведения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политике,</w:t>
      </w:r>
      <w:r w:rsidR="002A056C" w:rsidRPr="002A056C">
        <w:t xml:space="preserve"> </w:t>
      </w:r>
      <w:r w:rsidRPr="002A056C">
        <w:t>которыми</w:t>
      </w:r>
      <w:r w:rsidR="002A056C" w:rsidRPr="002A056C">
        <w:t xml:space="preserve"> </w:t>
      </w:r>
      <w:r w:rsidRPr="002A056C">
        <w:t>обмениваются</w:t>
      </w:r>
      <w:r w:rsidR="002A056C">
        <w:t xml:space="preserve"> (</w:t>
      </w:r>
      <w:r w:rsidRPr="002A056C">
        <w:t>собирают,</w:t>
      </w:r>
      <w:r w:rsidR="002A056C" w:rsidRPr="002A056C">
        <w:t xml:space="preserve"> </w:t>
      </w:r>
      <w:r w:rsidRPr="002A056C">
        <w:t>хранят,</w:t>
      </w:r>
      <w:r w:rsidR="002A056C" w:rsidRPr="002A056C">
        <w:t xml:space="preserve"> </w:t>
      </w:r>
      <w:r w:rsidRPr="002A056C">
        <w:t>перерабатывают,</w:t>
      </w:r>
      <w:r w:rsidR="002A056C" w:rsidRPr="002A056C">
        <w:t xml:space="preserve"> </w:t>
      </w:r>
      <w:r w:rsidRPr="002A056C">
        <w:t>распространяют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используют</w:t>
      </w:r>
      <w:r w:rsidR="002A056C" w:rsidRPr="002A056C">
        <w:t xml:space="preserve">) </w:t>
      </w:r>
      <w:r w:rsidRPr="002A056C">
        <w:t>“источники”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“потребители”</w:t>
      </w:r>
      <w:r w:rsidR="002A056C" w:rsidRPr="002A056C">
        <w:t xml:space="preserve"> - </w:t>
      </w:r>
      <w:r w:rsidRPr="002A056C">
        <w:t>взаимодействующие,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обществе</w:t>
      </w:r>
      <w:r w:rsidR="002A056C" w:rsidRPr="002A056C">
        <w:t xml:space="preserve"> </w:t>
      </w:r>
      <w:r w:rsidRPr="002A056C">
        <w:t>индивиды,</w:t>
      </w:r>
      <w:r w:rsidR="002A056C" w:rsidRPr="002A056C">
        <w:t xml:space="preserve"> </w:t>
      </w:r>
      <w:r w:rsidRPr="002A056C">
        <w:t>социальные</w:t>
      </w:r>
      <w:r w:rsidR="002A056C" w:rsidRPr="002A056C">
        <w:t xml:space="preserve"> </w:t>
      </w:r>
      <w:r w:rsidRPr="002A056C">
        <w:t>группы,</w:t>
      </w:r>
      <w:r w:rsidR="002A056C" w:rsidRPr="002A056C">
        <w:t xml:space="preserve"> </w:t>
      </w:r>
      <w:r w:rsidRPr="002A056C">
        <w:t>слои,</w:t>
      </w:r>
      <w:r w:rsidR="002A056C" w:rsidRPr="002A056C">
        <w:t xml:space="preserve"> </w:t>
      </w:r>
      <w:r w:rsidRPr="002A056C">
        <w:t>классы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Политическая</w:t>
      </w:r>
      <w:r w:rsidR="002A056C" w:rsidRPr="002A056C">
        <w:t xml:space="preserve"> </w:t>
      </w:r>
      <w:r w:rsidRPr="002A056C">
        <w:t>информация</w:t>
      </w:r>
      <w:r w:rsidR="002A056C" w:rsidRPr="002A056C">
        <w:t xml:space="preserve"> </w:t>
      </w:r>
      <w:r w:rsidRPr="002A056C">
        <w:t>представляет</w:t>
      </w:r>
      <w:r w:rsidR="002A056C" w:rsidRPr="002A056C">
        <w:t xml:space="preserve"> </w:t>
      </w:r>
      <w:r w:rsidRPr="002A056C">
        <w:t>собой</w:t>
      </w:r>
      <w:r w:rsidR="002A056C" w:rsidRPr="002A056C">
        <w:t xml:space="preserve"> </w:t>
      </w:r>
      <w:r w:rsidRPr="002A056C">
        <w:t>совокупность</w:t>
      </w:r>
      <w:r w:rsidR="002A056C" w:rsidRPr="002A056C">
        <w:t xml:space="preserve"> </w:t>
      </w:r>
      <w:r w:rsidRPr="002A056C">
        <w:t>знаний,</w:t>
      </w:r>
      <w:r w:rsidR="002A056C" w:rsidRPr="002A056C">
        <w:t xml:space="preserve"> </w:t>
      </w:r>
      <w:r w:rsidRPr="002A056C">
        <w:t>сведений,</w:t>
      </w:r>
      <w:r w:rsidR="002A056C" w:rsidRPr="002A056C">
        <w:t xml:space="preserve"> </w:t>
      </w:r>
      <w:r w:rsidRPr="002A056C">
        <w:t>сообщений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явлениях,</w:t>
      </w:r>
      <w:r w:rsidR="002A056C" w:rsidRPr="002A056C">
        <w:t xml:space="preserve"> </w:t>
      </w:r>
      <w:r w:rsidRPr="002A056C">
        <w:t>фактах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событиях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сферы</w:t>
      </w:r>
      <w:r w:rsidR="002A056C" w:rsidRPr="002A056C">
        <w:t xml:space="preserve"> </w:t>
      </w:r>
      <w:r w:rsidRPr="002A056C">
        <w:t>общества</w:t>
      </w:r>
      <w:r w:rsidR="002A056C" w:rsidRPr="002A056C">
        <w:t xml:space="preserve">. </w:t>
      </w:r>
      <w:r w:rsidRPr="002A056C">
        <w:t>С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помощью</w:t>
      </w:r>
      <w:r w:rsidR="002A056C" w:rsidRPr="002A056C">
        <w:t xml:space="preserve"> </w:t>
      </w:r>
      <w:r w:rsidRPr="002A056C">
        <w:t>передаются</w:t>
      </w:r>
      <w:r w:rsidR="002A056C" w:rsidRPr="002A056C">
        <w:t xml:space="preserve"> </w:t>
      </w:r>
      <w:r w:rsidRPr="002A056C">
        <w:t>политический</w:t>
      </w:r>
      <w:r w:rsidR="002A056C" w:rsidRPr="002A056C">
        <w:t xml:space="preserve"> </w:t>
      </w:r>
      <w:r w:rsidRPr="002A056C">
        <w:t>опыт,</w:t>
      </w:r>
      <w:r w:rsidR="002A056C" w:rsidRPr="002A056C">
        <w:t xml:space="preserve"> </w:t>
      </w:r>
      <w:r w:rsidRPr="002A056C">
        <w:t>знания,</w:t>
      </w:r>
      <w:r w:rsidR="002A056C" w:rsidRPr="002A056C">
        <w:t xml:space="preserve"> </w:t>
      </w:r>
      <w:r w:rsidRPr="002A056C">
        <w:t>координируются</w:t>
      </w:r>
      <w:r w:rsidR="002A056C" w:rsidRPr="002A056C">
        <w:t xml:space="preserve"> </w:t>
      </w:r>
      <w:r w:rsidRPr="002A056C">
        <w:t>усилия</w:t>
      </w:r>
      <w:r w:rsidR="002A056C" w:rsidRPr="002A056C">
        <w:t xml:space="preserve"> </w:t>
      </w:r>
      <w:r w:rsidRPr="002A056C">
        <w:t>людей,</w:t>
      </w:r>
      <w:r w:rsidR="002A056C" w:rsidRPr="002A056C">
        <w:t xml:space="preserve"> </w:t>
      </w:r>
      <w:r w:rsidRPr="002A056C">
        <w:t>происходит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социализация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адаптация,</w:t>
      </w:r>
      <w:r w:rsidR="002A056C" w:rsidRPr="002A056C">
        <w:t xml:space="preserve"> </w:t>
      </w:r>
      <w:r w:rsidRPr="002A056C">
        <w:t>структурируется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жизнь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Посредством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передается</w:t>
      </w:r>
      <w:r w:rsidR="002A056C" w:rsidRPr="002A056C">
        <w:t xml:space="preserve"> </w:t>
      </w:r>
      <w:r w:rsidRPr="002A056C">
        <w:t>три</w:t>
      </w:r>
      <w:r w:rsidR="002A056C" w:rsidRPr="002A056C">
        <w:t xml:space="preserve"> </w:t>
      </w:r>
      <w:r w:rsidRPr="002A056C">
        <w:t>основных</w:t>
      </w:r>
      <w:r w:rsidR="002A056C" w:rsidRPr="002A056C">
        <w:t xml:space="preserve"> </w:t>
      </w:r>
      <w:r w:rsidRPr="002A056C">
        <w:t>типа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сообщений</w:t>
      </w:r>
      <w:r w:rsidR="002A056C" w:rsidRPr="002A056C">
        <w:t xml:space="preserve">: </w:t>
      </w:r>
      <w:r w:rsidRPr="002A056C">
        <w:t>побудительные</w:t>
      </w:r>
      <w:r w:rsidR="002A056C">
        <w:t xml:space="preserve"> (</w:t>
      </w:r>
      <w:r w:rsidRPr="002A056C">
        <w:t>приказ,</w:t>
      </w:r>
      <w:r w:rsidR="002A056C" w:rsidRPr="002A056C">
        <w:t xml:space="preserve"> </w:t>
      </w:r>
      <w:r w:rsidRPr="002A056C">
        <w:t>убеждение</w:t>
      </w:r>
      <w:r w:rsidR="002A056C" w:rsidRPr="002A056C">
        <w:t xml:space="preserve">); </w:t>
      </w:r>
      <w:r w:rsidRPr="002A056C">
        <w:t>собственно</w:t>
      </w:r>
      <w:r w:rsidR="002A056C" w:rsidRPr="002A056C">
        <w:t xml:space="preserve"> </w:t>
      </w:r>
      <w:r w:rsidRPr="002A056C">
        <w:t>информативные</w:t>
      </w:r>
      <w:r w:rsidR="002A056C">
        <w:t xml:space="preserve"> (</w:t>
      </w:r>
      <w:r w:rsidRPr="002A056C">
        <w:t>реальные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вымышленные</w:t>
      </w:r>
      <w:r w:rsidR="002A056C" w:rsidRPr="002A056C">
        <w:t xml:space="preserve"> </w:t>
      </w:r>
      <w:r w:rsidRPr="002A056C">
        <w:t>сведения</w:t>
      </w:r>
      <w:r w:rsidR="002A056C" w:rsidRPr="002A056C">
        <w:t xml:space="preserve">); </w:t>
      </w:r>
      <w:r w:rsidRPr="002A056C">
        <w:t>фактические</w:t>
      </w:r>
      <w:r w:rsidR="002A056C">
        <w:t xml:space="preserve"> (</w:t>
      </w:r>
      <w:r w:rsidRPr="002A056C">
        <w:t>сведения,</w:t>
      </w:r>
      <w:r w:rsidR="002A056C" w:rsidRPr="002A056C">
        <w:t xml:space="preserve"> </w:t>
      </w:r>
      <w:r w:rsidRPr="002A056C">
        <w:t>связанные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установлением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поддержанием</w:t>
      </w:r>
      <w:r w:rsidR="002A056C" w:rsidRPr="002A056C">
        <w:t xml:space="preserve"> </w:t>
      </w:r>
      <w:r w:rsidRPr="002A056C">
        <w:t>контакта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субъектами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).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выступает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специфический,</w:t>
      </w:r>
      <w:r w:rsidR="002A056C" w:rsidRPr="002A056C">
        <w:t xml:space="preserve"> </w:t>
      </w:r>
      <w:r w:rsidRPr="002A056C">
        <w:t>вид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отношений,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которого</w:t>
      </w:r>
      <w:r w:rsidR="002A056C" w:rsidRPr="002A056C">
        <w:t xml:space="preserve"> </w:t>
      </w:r>
      <w:r w:rsidRPr="002A056C">
        <w:t>доминирующие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политике</w:t>
      </w:r>
      <w:r w:rsidR="002A056C" w:rsidRPr="002A056C">
        <w:t xml:space="preserve"> </w:t>
      </w:r>
      <w:r w:rsidRPr="002A056C">
        <w:t>субъекты</w:t>
      </w:r>
      <w:r w:rsidR="002A056C" w:rsidRPr="002A056C">
        <w:t xml:space="preserve"> </w:t>
      </w:r>
      <w:r w:rsidRPr="002A056C">
        <w:t>регулируют</w:t>
      </w:r>
      <w:r w:rsidR="002A056C" w:rsidRPr="002A056C">
        <w:t xml:space="preserve"> </w:t>
      </w:r>
      <w:r w:rsidRPr="002A056C">
        <w:t>производство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распространение</w:t>
      </w:r>
      <w:r w:rsidR="002A056C" w:rsidRPr="002A056C">
        <w:t xml:space="preserve"> </w:t>
      </w:r>
      <w:r w:rsidRPr="002A056C">
        <w:t>общественно-политических</w:t>
      </w:r>
      <w:r w:rsidR="002A056C" w:rsidRPr="002A056C">
        <w:t xml:space="preserve"> </w:t>
      </w:r>
      <w:r w:rsidRPr="002A056C">
        <w:t>идей</w:t>
      </w:r>
      <w:r w:rsidR="002A056C" w:rsidRPr="002A056C">
        <w:t xml:space="preserve"> </w:t>
      </w:r>
      <w:r w:rsidRPr="002A056C">
        <w:t>своего</w:t>
      </w:r>
      <w:r w:rsidR="002A056C" w:rsidRPr="002A056C">
        <w:t xml:space="preserve"> </w:t>
      </w:r>
      <w:r w:rsidRPr="002A056C">
        <w:t>времени</w:t>
      </w:r>
      <w:r w:rsidR="00E53C85" w:rsidRPr="002A056C">
        <w:rPr>
          <w:rStyle w:val="ab"/>
          <w:color w:val="000000"/>
        </w:rPr>
        <w:footnoteReference w:id="5"/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современных</w:t>
      </w:r>
      <w:r w:rsidR="002A056C" w:rsidRPr="002A056C">
        <w:t xml:space="preserve"> </w:t>
      </w:r>
      <w:r w:rsidRPr="002A056C">
        <w:t>исследованиях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рассматривается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неотъемлемый</w:t>
      </w:r>
      <w:r w:rsidR="002A056C" w:rsidRPr="002A056C">
        <w:t xml:space="preserve"> </w:t>
      </w:r>
      <w:r w:rsidRPr="002A056C">
        <w:t>элемент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общества,</w:t>
      </w:r>
      <w:r w:rsidR="002A056C" w:rsidRPr="002A056C">
        <w:t xml:space="preserve"> </w:t>
      </w:r>
      <w:r w:rsidRPr="002A056C">
        <w:t>часть</w:t>
      </w:r>
      <w:r w:rsidR="002A056C" w:rsidRPr="002A056C">
        <w:t xml:space="preserve"> </w:t>
      </w:r>
      <w:r w:rsidRPr="002A056C">
        <w:t>общественно-политического</w:t>
      </w:r>
      <w:r w:rsidR="002A056C" w:rsidRPr="002A056C">
        <w:t xml:space="preserve"> </w:t>
      </w:r>
      <w:r w:rsidRPr="002A056C">
        <w:t>сознаниям</w:t>
      </w:r>
      <w:r w:rsidR="002A056C" w:rsidRPr="002A056C">
        <w:t xml:space="preserve"> </w:t>
      </w:r>
      <w:r w:rsidRPr="002A056C">
        <w:t>бытия</w:t>
      </w:r>
      <w:r w:rsidR="002A056C" w:rsidRPr="002A056C">
        <w:t xml:space="preserve"> </w:t>
      </w:r>
      <w:r w:rsidRPr="002A056C">
        <w:t>человека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структуру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обязательно</w:t>
      </w:r>
      <w:r w:rsidR="002A056C" w:rsidRPr="002A056C">
        <w:t xml:space="preserve"> </w:t>
      </w:r>
      <w:r w:rsidRPr="002A056C">
        <w:t>входит</w:t>
      </w:r>
      <w:r w:rsidR="002A056C" w:rsidRPr="002A056C">
        <w:t xml:space="preserve"> </w:t>
      </w:r>
      <w:r w:rsidRPr="002A056C">
        <w:t>информационно-коммуникативная</w:t>
      </w:r>
      <w:r w:rsidR="002A056C" w:rsidRPr="002A056C">
        <w:t xml:space="preserve"> </w:t>
      </w:r>
      <w:r w:rsidRPr="002A056C">
        <w:t>подсистема,</w:t>
      </w:r>
      <w:r w:rsidR="002A056C" w:rsidRPr="002A056C">
        <w:t xml:space="preserve"> </w:t>
      </w:r>
      <w:r w:rsidRPr="002A056C">
        <w:t>которая</w:t>
      </w:r>
      <w:r w:rsidR="002A056C" w:rsidRPr="002A056C">
        <w:t xml:space="preserve"> </w:t>
      </w:r>
      <w:r w:rsidRPr="002A056C">
        <w:t>устанавливает</w:t>
      </w:r>
      <w:r w:rsidR="002A056C" w:rsidRPr="002A056C">
        <w:t xml:space="preserve"> </w:t>
      </w:r>
      <w:r w:rsidRPr="002A056C">
        <w:t>связи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институтами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. </w:t>
      </w:r>
      <w:r w:rsidRPr="002A056C">
        <w:t>Значение</w:t>
      </w:r>
      <w:r w:rsidR="002A056C" w:rsidRPr="002A056C">
        <w:t xml:space="preserve"> </w:t>
      </w:r>
      <w:r w:rsidRPr="002A056C">
        <w:t>этой</w:t>
      </w:r>
      <w:r w:rsidR="002A056C" w:rsidRPr="002A056C">
        <w:t xml:space="preserve"> </w:t>
      </w:r>
      <w:r w:rsidRPr="002A056C">
        <w:t>подсистемы</w:t>
      </w:r>
      <w:r w:rsidR="002A056C" w:rsidRPr="002A056C">
        <w:t xml:space="preserve"> </w:t>
      </w:r>
      <w:r w:rsidRPr="002A056C">
        <w:t>велико,</w:t>
      </w:r>
      <w:r w:rsidR="002A056C" w:rsidRPr="002A056C">
        <w:t xml:space="preserve"> </w:t>
      </w:r>
      <w:r w:rsidRPr="002A056C">
        <w:t>ибо</w:t>
      </w:r>
      <w:r w:rsidR="002A056C" w:rsidRPr="002A056C">
        <w:t xml:space="preserve"> </w:t>
      </w:r>
      <w:r w:rsidRPr="002A056C">
        <w:t>люди,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известно,</w:t>
      </w:r>
      <w:r w:rsidR="002A056C" w:rsidRPr="002A056C">
        <w:t xml:space="preserve"> </w:t>
      </w:r>
      <w:r w:rsidRPr="002A056C">
        <w:t>способны</w:t>
      </w:r>
      <w:r w:rsidR="002A056C" w:rsidRPr="002A056C">
        <w:t xml:space="preserve"> </w:t>
      </w:r>
      <w:r w:rsidRPr="002A056C">
        <w:t>оценивать</w:t>
      </w:r>
      <w:r w:rsidR="002A056C" w:rsidRPr="002A056C">
        <w:t xml:space="preserve"> </w:t>
      </w:r>
      <w:r w:rsidRPr="002A056C">
        <w:t>действия,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том</w:t>
      </w:r>
      <w:r w:rsidR="002A056C" w:rsidRPr="002A056C">
        <w:t xml:space="preserve"> </w:t>
      </w:r>
      <w:r w:rsidRPr="002A056C">
        <w:t>числе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политически,</w:t>
      </w:r>
      <w:r w:rsidR="002A056C" w:rsidRPr="002A056C">
        <w:t xml:space="preserve"> </w:t>
      </w:r>
      <w:r w:rsidRPr="002A056C">
        <w:t>лишь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наличии</w:t>
      </w:r>
      <w:r w:rsidR="002A056C" w:rsidRPr="002A056C">
        <w:t xml:space="preserve"> </w:t>
      </w:r>
      <w:r w:rsidRPr="002A056C">
        <w:t>определенного</w:t>
      </w:r>
      <w:r w:rsidR="002A056C" w:rsidRPr="002A056C">
        <w:t xml:space="preserve"> </w:t>
      </w:r>
      <w:r w:rsidRPr="002A056C">
        <w:t>объема</w:t>
      </w:r>
      <w:r w:rsidR="002A056C" w:rsidRPr="002A056C">
        <w:t xml:space="preserve"> </w:t>
      </w:r>
      <w:r w:rsidRPr="002A056C">
        <w:t>знаний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Если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демократических</w:t>
      </w:r>
      <w:r w:rsidR="002A056C" w:rsidRPr="002A056C">
        <w:t xml:space="preserve"> </w:t>
      </w:r>
      <w:r w:rsidRPr="002A056C">
        <w:t>обществах</w:t>
      </w:r>
      <w:r w:rsidR="002A056C" w:rsidRPr="002A056C">
        <w:t xml:space="preserve">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достаточно</w:t>
      </w:r>
      <w:r w:rsidR="002A056C" w:rsidRPr="002A056C">
        <w:t xml:space="preserve"> </w:t>
      </w:r>
      <w:r w:rsidRPr="002A056C">
        <w:t>независимы,</w:t>
      </w:r>
      <w:r w:rsidR="002A056C" w:rsidRPr="002A056C">
        <w:t xml:space="preserve"> </w:t>
      </w:r>
      <w:r w:rsidRPr="002A056C">
        <w:t>то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авторитарных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тоталитарных</w:t>
      </w:r>
      <w:r w:rsidR="002A056C" w:rsidRPr="002A056C">
        <w:t xml:space="preserve"> </w:t>
      </w:r>
      <w:r w:rsidRPr="002A056C">
        <w:t>они</w:t>
      </w:r>
      <w:r w:rsidR="002A056C" w:rsidRPr="002A056C">
        <w:t xml:space="preserve"> </w:t>
      </w:r>
      <w:r w:rsidRPr="002A056C">
        <w:t>полностью</w:t>
      </w:r>
      <w:r w:rsidR="002A056C" w:rsidRPr="002A056C">
        <w:t xml:space="preserve"> </w:t>
      </w:r>
      <w:r w:rsidRPr="002A056C">
        <w:t>подчинены</w:t>
      </w:r>
      <w:r w:rsidR="002A056C" w:rsidRPr="002A056C">
        <w:t xml:space="preserve"> </w:t>
      </w:r>
      <w:r w:rsidRPr="002A056C">
        <w:t>правящей</w:t>
      </w:r>
      <w:r w:rsidR="002A056C" w:rsidRPr="002A056C">
        <w:t xml:space="preserve"> </w:t>
      </w:r>
      <w:r w:rsidRPr="002A056C">
        <w:t>элите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Массовая</w:t>
      </w:r>
      <w:r w:rsidR="002A056C" w:rsidRPr="002A056C">
        <w:t xml:space="preserve"> </w:t>
      </w:r>
      <w:r w:rsidRPr="002A056C">
        <w:t>коммуникация</w:t>
      </w:r>
      <w:r w:rsidR="002A056C">
        <w:t xml:space="preserve"> (</w:t>
      </w:r>
      <w:r w:rsidRPr="002A056C">
        <w:t>или</w:t>
      </w:r>
      <w:r w:rsidR="002A056C" w:rsidRPr="002A056C">
        <w:t xml:space="preserve"> </w:t>
      </w:r>
      <w:r w:rsidRPr="002A056C">
        <w:t>информационно-пропагандистская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) </w:t>
      </w:r>
      <w:r w:rsidRPr="002A056C">
        <w:t>есть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 </w:t>
      </w:r>
      <w:r w:rsidRPr="002A056C">
        <w:t>социального</w:t>
      </w:r>
      <w:r w:rsidR="002A056C" w:rsidRPr="002A056C">
        <w:t xml:space="preserve"> </w:t>
      </w:r>
      <w:r w:rsidRPr="002A056C">
        <w:t>субъекта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производству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распространению</w:t>
      </w:r>
      <w:r w:rsidR="002A056C" w:rsidRPr="002A056C">
        <w:t xml:space="preserve"> </w:t>
      </w:r>
      <w:r w:rsidRPr="002A056C">
        <w:t>социально-политической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направленной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формирование</w:t>
      </w:r>
      <w:r w:rsidR="002A056C">
        <w:t xml:space="preserve"> (</w:t>
      </w:r>
      <w:r w:rsidRPr="002A056C">
        <w:t>стабилизацию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изменение</w:t>
      </w:r>
      <w:r w:rsidR="002A056C" w:rsidRPr="002A056C">
        <w:t xml:space="preserve">) </w:t>
      </w:r>
      <w:r w:rsidRPr="002A056C">
        <w:t>образа</w:t>
      </w:r>
      <w:r w:rsidR="002A056C" w:rsidRPr="002A056C">
        <w:t xml:space="preserve"> </w:t>
      </w:r>
      <w:r w:rsidRPr="002A056C">
        <w:t>мыслей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действий</w:t>
      </w:r>
      <w:r w:rsidR="002A056C" w:rsidRPr="002A056C">
        <w:t xml:space="preserve"> </w:t>
      </w:r>
      <w:r w:rsidRPr="002A056C">
        <w:t>социального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субъекта</w:t>
      </w:r>
      <w:r w:rsidR="002A056C" w:rsidRPr="002A056C">
        <w:t xml:space="preserve">. </w:t>
      </w:r>
      <w:r w:rsidRPr="002A056C">
        <w:t>Эта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 </w:t>
      </w:r>
      <w:r w:rsidRPr="002A056C">
        <w:t>осуществляется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посредстве</w:t>
      </w:r>
      <w:r w:rsidR="002A056C" w:rsidRPr="002A056C">
        <w:t xml:space="preserve"> </w:t>
      </w:r>
      <w:r w:rsidRPr="002A056C">
        <w:t>специфических</w:t>
      </w:r>
      <w:r w:rsidR="002A056C" w:rsidRPr="002A056C">
        <w:t xml:space="preserve"> </w:t>
      </w:r>
      <w:r w:rsidRPr="002A056C">
        <w:t>социально-политических</w:t>
      </w:r>
      <w:r w:rsidR="002A056C" w:rsidRPr="002A056C">
        <w:t xml:space="preserve"> </w:t>
      </w:r>
      <w:r w:rsidRPr="002A056C">
        <w:t>институтов</w:t>
      </w:r>
      <w:r w:rsidR="002A056C" w:rsidRPr="002A056C">
        <w:t xml:space="preserve"> - </w:t>
      </w:r>
      <w:r w:rsidRPr="002A056C">
        <w:t>средств,</w:t>
      </w:r>
      <w:r w:rsidR="002A056C" w:rsidRPr="002A056C">
        <w:t xml:space="preserve"> </w:t>
      </w:r>
      <w:r w:rsidRPr="002A056C">
        <w:t>органов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Их</w:t>
      </w:r>
      <w:r w:rsidR="002A056C" w:rsidRPr="002A056C">
        <w:t xml:space="preserve"> </w:t>
      </w:r>
      <w:r w:rsidRPr="002A056C">
        <w:t>роль</w:t>
      </w:r>
      <w:r w:rsidR="002A056C" w:rsidRPr="002A056C">
        <w:t xml:space="preserve"> </w:t>
      </w:r>
      <w:r w:rsidRPr="002A056C">
        <w:t>сейчас</w:t>
      </w:r>
      <w:r w:rsidR="002A056C" w:rsidRPr="002A056C">
        <w:t xml:space="preserve"> </w:t>
      </w:r>
      <w:r w:rsidRPr="002A056C">
        <w:t>рассматривается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ином</w:t>
      </w:r>
      <w:r w:rsidR="002A056C" w:rsidRPr="002A056C">
        <w:t xml:space="preserve"> </w:t>
      </w:r>
      <w:r w:rsidRPr="002A056C">
        <w:t>аспекте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До</w:t>
      </w:r>
      <w:r w:rsidR="002A056C" w:rsidRPr="002A056C">
        <w:t xml:space="preserve"> </w:t>
      </w:r>
      <w:r w:rsidRPr="002A056C">
        <w:t>тех</w:t>
      </w:r>
      <w:r w:rsidR="002A056C" w:rsidRPr="002A056C">
        <w:t xml:space="preserve"> </w:t>
      </w:r>
      <w:r w:rsidRPr="002A056C">
        <w:t>пор</w:t>
      </w:r>
      <w:r w:rsidR="002A056C" w:rsidRPr="002A056C">
        <w:t xml:space="preserve"> </w:t>
      </w:r>
      <w:r w:rsidRPr="002A056C">
        <w:t>пока</w:t>
      </w:r>
      <w:r w:rsidR="002A056C" w:rsidRPr="002A056C">
        <w:t xml:space="preserve"> </w:t>
      </w:r>
      <w:r w:rsidRPr="002A056C">
        <w:t>весь</w:t>
      </w:r>
      <w:r w:rsidR="002A056C" w:rsidRPr="002A056C">
        <w:t xml:space="preserve"> </w:t>
      </w:r>
      <w:r w:rsidRPr="002A056C">
        <w:t>поток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был</w:t>
      </w:r>
      <w:r w:rsidR="002A056C" w:rsidRPr="002A056C">
        <w:t xml:space="preserve"> </w:t>
      </w:r>
      <w:r w:rsidRPr="002A056C">
        <w:t>преимущественно</w:t>
      </w:r>
      <w:r w:rsidR="002A056C" w:rsidRPr="002A056C">
        <w:t xml:space="preserve"> </w:t>
      </w:r>
      <w:r w:rsidRPr="002A056C">
        <w:t>официальным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однонаправленным</w:t>
      </w:r>
      <w:r w:rsidR="002A056C" w:rsidRPr="002A056C">
        <w:t xml:space="preserve"> - </w:t>
      </w:r>
      <w:r w:rsidRPr="002A056C">
        <w:t>пресса,</w:t>
      </w:r>
      <w:r w:rsidR="002A056C" w:rsidRPr="002A056C">
        <w:t xml:space="preserve"> </w:t>
      </w:r>
      <w:r w:rsidRPr="002A056C">
        <w:t>радио,</w:t>
      </w:r>
      <w:r w:rsidR="002A056C" w:rsidRPr="002A056C">
        <w:t xml:space="preserve"> </w:t>
      </w:r>
      <w:r w:rsidRPr="002A056C">
        <w:t>телевидение</w:t>
      </w:r>
      <w:r w:rsidR="002A056C" w:rsidRPr="002A056C">
        <w:t xml:space="preserve"> </w:t>
      </w:r>
      <w:r w:rsidRPr="002A056C">
        <w:t>информировали</w:t>
      </w:r>
      <w:r w:rsidR="002A056C" w:rsidRPr="002A056C">
        <w:t xml:space="preserve"> </w:t>
      </w:r>
      <w:r w:rsidRPr="002A056C">
        <w:t>читателей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зрителей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принятых</w:t>
      </w:r>
      <w:r w:rsidR="002A056C" w:rsidRPr="002A056C">
        <w:t xml:space="preserve"> </w:t>
      </w:r>
      <w:r w:rsidRPr="002A056C">
        <w:t>где-то</w:t>
      </w:r>
      <w:r w:rsidR="002A056C" w:rsidRPr="002A056C">
        <w:t xml:space="preserve"> </w:t>
      </w:r>
      <w:r w:rsidRPr="002A056C">
        <w:t>решениях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событиях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тем</w:t>
      </w:r>
      <w:r w:rsidR="002A056C" w:rsidRPr="002A056C">
        <w:t xml:space="preserve"> </w:t>
      </w:r>
      <w:r w:rsidRPr="002A056C">
        <w:t>самым</w:t>
      </w:r>
      <w:r w:rsidR="002A056C" w:rsidRPr="002A056C">
        <w:t xml:space="preserve"> </w:t>
      </w:r>
      <w:r w:rsidRPr="002A056C">
        <w:t>воздействовали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аудиторию,</w:t>
      </w:r>
      <w:r w:rsidR="002A056C" w:rsidRPr="002A056C">
        <w:t xml:space="preserve"> </w:t>
      </w:r>
      <w:r w:rsidRPr="002A056C">
        <w:t>термин</w:t>
      </w:r>
      <w:r w:rsidR="002A056C" w:rsidRPr="002A056C">
        <w:t xml:space="preserve">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пропаганды</w:t>
      </w:r>
      <w:r w:rsidR="002A056C" w:rsidRPr="002A056C">
        <w:t xml:space="preserve"> </w:t>
      </w:r>
      <w:r w:rsidRPr="002A056C">
        <w:t>был</w:t>
      </w:r>
      <w:r w:rsidR="002A056C" w:rsidRPr="002A056C">
        <w:t xml:space="preserve"> </w:t>
      </w:r>
      <w:r w:rsidRPr="002A056C">
        <w:t>совершенно</w:t>
      </w:r>
      <w:r w:rsidR="002A056C" w:rsidRPr="002A056C">
        <w:t xml:space="preserve"> </w:t>
      </w:r>
      <w:r w:rsidRPr="002A056C">
        <w:t>точным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последнее</w:t>
      </w:r>
      <w:r w:rsidR="002A056C" w:rsidRPr="002A056C">
        <w:t xml:space="preserve"> </w:t>
      </w:r>
      <w:r w:rsidRPr="002A056C">
        <w:t>время</w:t>
      </w:r>
      <w:r w:rsidR="002A056C" w:rsidRPr="002A056C">
        <w:t xml:space="preserve"> </w:t>
      </w:r>
      <w:r w:rsidRPr="002A056C">
        <w:t>стали</w:t>
      </w:r>
      <w:r w:rsidR="002A056C" w:rsidRPr="002A056C">
        <w:t xml:space="preserve"> </w:t>
      </w:r>
      <w:r w:rsidRPr="002A056C">
        <w:t>уделять</w:t>
      </w:r>
      <w:r w:rsidR="002A056C" w:rsidRPr="002A056C">
        <w:t xml:space="preserve"> </w:t>
      </w:r>
      <w:r w:rsidRPr="002A056C">
        <w:t>больше</w:t>
      </w:r>
      <w:r w:rsidR="002A056C" w:rsidRPr="002A056C">
        <w:t xml:space="preserve"> </w:t>
      </w:r>
      <w:r w:rsidRPr="002A056C">
        <w:t>внимания</w:t>
      </w:r>
      <w:r w:rsidR="002A056C" w:rsidRPr="002A056C">
        <w:t xml:space="preserve"> </w:t>
      </w:r>
      <w:r w:rsidRPr="002A056C">
        <w:t>механизму</w:t>
      </w:r>
      <w:r w:rsidR="002A056C" w:rsidRPr="002A056C">
        <w:t xml:space="preserve"> </w:t>
      </w:r>
      <w:r w:rsidRPr="002A056C">
        <w:t>обратной</w:t>
      </w:r>
      <w:r w:rsidR="002A056C" w:rsidRPr="002A056C">
        <w:t xml:space="preserve"> </w:t>
      </w:r>
      <w:r w:rsidRPr="002A056C">
        <w:t>связи</w:t>
      </w:r>
      <w:r w:rsidR="002A056C" w:rsidRPr="002A056C">
        <w:t xml:space="preserve"> - </w:t>
      </w:r>
      <w:r w:rsidRPr="002A056C">
        <w:t>реакции</w:t>
      </w:r>
      <w:r w:rsidR="002A056C" w:rsidRPr="002A056C">
        <w:t xml:space="preserve"> </w:t>
      </w:r>
      <w:r w:rsidRPr="002A056C">
        <w:t>публики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увиденное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услышанное</w:t>
      </w:r>
      <w:r w:rsidR="002A056C" w:rsidRPr="002A056C">
        <w:t xml:space="preserve">. </w:t>
      </w:r>
      <w:r w:rsidRPr="002A056C">
        <w:t>Передача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превращается</w:t>
      </w:r>
      <w:r w:rsidR="002A056C" w:rsidRPr="002A056C">
        <w:t xml:space="preserve"> </w:t>
      </w:r>
      <w:r w:rsidRPr="002A056C">
        <w:t>тем</w:t>
      </w:r>
      <w:r w:rsidR="002A056C" w:rsidRPr="002A056C">
        <w:t xml:space="preserve"> </w:t>
      </w:r>
      <w:r w:rsidRPr="002A056C">
        <w:t>самым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коммуникацию,</w:t>
      </w:r>
      <w:r w:rsidR="002A056C" w:rsidRPr="002A056C">
        <w:t xml:space="preserve"> </w:t>
      </w:r>
      <w:r w:rsidRPr="002A056C">
        <w:t>взаимный</w:t>
      </w:r>
      <w:r w:rsidR="002A056C" w:rsidRPr="002A056C">
        <w:t xml:space="preserve"> </w:t>
      </w:r>
      <w:r w:rsidRPr="002A056C">
        <w:t>обмен,</w:t>
      </w:r>
      <w:r w:rsidR="002A056C" w:rsidRPr="002A056C">
        <w:t xml:space="preserve"> </w:t>
      </w:r>
      <w:r w:rsidRPr="002A056C">
        <w:t>общение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аудиторией</w:t>
      </w:r>
      <w:r w:rsidR="002A056C" w:rsidRPr="002A056C">
        <w:t xml:space="preserve">. </w:t>
      </w:r>
      <w:r w:rsidRPr="002A056C">
        <w:t>Поэтому</w:t>
      </w:r>
      <w:r w:rsidR="002A056C" w:rsidRPr="002A056C">
        <w:t xml:space="preserve"> </w:t>
      </w:r>
      <w:r w:rsidRPr="002A056C">
        <w:t>субъект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правильнее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тоже</w:t>
      </w:r>
      <w:r w:rsidR="002A056C" w:rsidRPr="002A056C">
        <w:t xml:space="preserve"> </w:t>
      </w:r>
      <w:r w:rsidRPr="002A056C">
        <w:t>называть</w:t>
      </w:r>
      <w:r w:rsidR="002A056C" w:rsidRPr="002A056C">
        <w:t xml:space="preserve"> </w:t>
      </w:r>
      <w:r w:rsidRPr="002A056C">
        <w:t>субъектом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. </w:t>
      </w:r>
      <w:r w:rsidRPr="002A056C">
        <w:t>Это</w:t>
      </w:r>
      <w:r w:rsidR="002A056C" w:rsidRPr="002A056C">
        <w:t xml:space="preserve"> </w:t>
      </w:r>
      <w:r w:rsidRPr="002A056C">
        <w:t>логичнее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еще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потому,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массовую</w:t>
      </w:r>
      <w:r w:rsidR="002A056C" w:rsidRPr="002A056C">
        <w:t xml:space="preserve"> </w:t>
      </w:r>
      <w:r w:rsidRPr="002A056C">
        <w:t>информацию</w:t>
      </w:r>
      <w:r w:rsidR="002A056C" w:rsidRPr="002A056C">
        <w:t xml:space="preserve"> </w:t>
      </w:r>
      <w:r w:rsidRPr="002A056C">
        <w:t>сегодня</w:t>
      </w:r>
      <w:r w:rsidR="002A056C" w:rsidRPr="002A056C">
        <w:t xml:space="preserve"> </w:t>
      </w:r>
      <w:r w:rsidRPr="002A056C">
        <w:t>связывают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основном</w:t>
      </w:r>
      <w:r w:rsidR="002A056C" w:rsidRPr="002A056C">
        <w:t xml:space="preserve"> </w:t>
      </w:r>
      <w:r w:rsidRPr="002A056C">
        <w:t>со</w:t>
      </w:r>
      <w:r w:rsidR="002A056C" w:rsidRPr="002A056C">
        <w:t xml:space="preserve"> </w:t>
      </w:r>
      <w:r w:rsidRPr="002A056C">
        <w:t>средствами,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распространяют</w:t>
      </w:r>
      <w:r w:rsidR="002A056C" w:rsidRPr="002A056C">
        <w:t xml:space="preserve"> - </w:t>
      </w:r>
      <w:r w:rsidRPr="002A056C">
        <w:t>печатью,</w:t>
      </w:r>
      <w:r w:rsidR="002A056C" w:rsidRPr="002A056C">
        <w:t xml:space="preserve"> </w:t>
      </w:r>
      <w:r w:rsidRPr="002A056C">
        <w:t>радио,</w:t>
      </w:r>
      <w:r w:rsidR="002A056C" w:rsidRPr="002A056C">
        <w:t xml:space="preserve"> </w:t>
      </w:r>
      <w:r w:rsidRPr="002A056C">
        <w:t>телевидением,</w:t>
      </w:r>
      <w:r w:rsidR="002A056C" w:rsidRPr="002A056C">
        <w:t xml:space="preserve"> </w:t>
      </w:r>
      <w:r w:rsidRPr="002A056C">
        <w:t>хотя</w:t>
      </w:r>
      <w:r w:rsidR="002A056C" w:rsidRPr="002A056C">
        <w:t xml:space="preserve"> </w:t>
      </w:r>
      <w:r w:rsidRPr="002A056C">
        <w:t>массы</w:t>
      </w:r>
      <w:r w:rsidR="002A056C" w:rsidRPr="002A056C">
        <w:t xml:space="preserve"> </w:t>
      </w:r>
      <w:r w:rsidRPr="002A056C">
        <w:t>производили</w:t>
      </w:r>
      <w:r w:rsidR="002A056C" w:rsidRPr="002A056C">
        <w:t xml:space="preserve"> </w:t>
      </w:r>
      <w:r w:rsidRPr="002A056C">
        <w:t>социальную</w:t>
      </w:r>
      <w:r w:rsidR="002A056C" w:rsidRPr="002A056C">
        <w:t xml:space="preserve"> </w:t>
      </w:r>
      <w:r w:rsidRPr="002A056C">
        <w:t>информацию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протяжении</w:t>
      </w:r>
      <w:r w:rsidR="002A056C" w:rsidRPr="002A056C">
        <w:t xml:space="preserve"> </w:t>
      </w:r>
      <w:r w:rsidRPr="002A056C">
        <w:t>всего</w:t>
      </w:r>
      <w:r w:rsidR="002A056C" w:rsidRPr="002A056C">
        <w:t xml:space="preserve"> </w:t>
      </w:r>
      <w:r w:rsidRPr="002A056C">
        <w:t>своего</w:t>
      </w:r>
      <w:r w:rsidR="002A056C" w:rsidRPr="002A056C">
        <w:t xml:space="preserve"> </w:t>
      </w:r>
      <w:r w:rsidRPr="002A056C">
        <w:t>исторического</w:t>
      </w:r>
      <w:r w:rsidR="002A056C" w:rsidRPr="002A056C">
        <w:t xml:space="preserve"> </w:t>
      </w:r>
      <w:r w:rsidRPr="002A056C">
        <w:t>развития</w:t>
      </w:r>
      <w:r w:rsidR="002A056C" w:rsidRPr="002A056C">
        <w:t xml:space="preserve">. </w:t>
      </w:r>
      <w:r w:rsidRPr="002A056C">
        <w:t>Ведь</w:t>
      </w:r>
      <w:r w:rsidR="002A056C" w:rsidRPr="002A056C">
        <w:t xml:space="preserve"> </w:t>
      </w:r>
      <w:r w:rsidRPr="002A056C">
        <w:t>журналистика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СМИ</w:t>
      </w:r>
      <w:r w:rsidR="002A056C" w:rsidRPr="002A056C">
        <w:t xml:space="preserve"> - </w:t>
      </w:r>
      <w:r w:rsidRPr="002A056C">
        <w:t>это</w:t>
      </w:r>
      <w:r w:rsidR="002A056C" w:rsidRPr="002A056C">
        <w:t xml:space="preserve"> </w:t>
      </w:r>
      <w:r w:rsidRPr="002A056C">
        <w:t>всего</w:t>
      </w:r>
      <w:r w:rsidR="002A056C" w:rsidRPr="002A056C">
        <w:t xml:space="preserve"> </w:t>
      </w:r>
      <w:r w:rsidRPr="002A056C">
        <w:t>лишь</w:t>
      </w:r>
      <w:r w:rsidR="002A056C" w:rsidRPr="002A056C">
        <w:t xml:space="preserve"> </w:t>
      </w:r>
      <w:r w:rsidRPr="002A056C">
        <w:t>небольшая,</w:t>
      </w:r>
      <w:r w:rsidR="002A056C" w:rsidRPr="002A056C">
        <w:t xml:space="preserve"> </w:t>
      </w:r>
      <w:r w:rsidRPr="002A056C">
        <w:t>хотя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существенная</w:t>
      </w:r>
      <w:r w:rsidR="002A056C" w:rsidRPr="002A056C">
        <w:t xml:space="preserve"> </w:t>
      </w:r>
      <w:r w:rsidRPr="002A056C">
        <w:t>часть</w:t>
      </w:r>
      <w:r w:rsidR="002A056C" w:rsidRPr="002A056C">
        <w:t xml:space="preserve"> </w:t>
      </w:r>
      <w:r w:rsidRPr="002A056C">
        <w:t>массовых</w:t>
      </w:r>
      <w:r w:rsidR="002A056C" w:rsidRPr="002A056C">
        <w:t xml:space="preserve"> </w:t>
      </w:r>
      <w:r w:rsidRPr="002A056C">
        <w:t>информационных</w:t>
      </w:r>
      <w:r w:rsidR="002A056C" w:rsidRPr="002A056C">
        <w:t xml:space="preserve"> </w:t>
      </w:r>
      <w:r w:rsidRPr="002A056C">
        <w:t>процессов</w:t>
      </w:r>
      <w:r w:rsidR="002A056C" w:rsidRPr="002A056C">
        <w:t xml:space="preserve">. </w:t>
      </w:r>
      <w:r w:rsidRPr="002A056C">
        <w:t>Это</w:t>
      </w:r>
      <w:r w:rsidR="002A056C" w:rsidRPr="002A056C">
        <w:t xml:space="preserve"> </w:t>
      </w:r>
      <w:r w:rsidRPr="002A056C">
        <w:t>элемент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системе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</w:t>
      </w:r>
      <w:r w:rsidR="002A056C">
        <w:t xml:space="preserve"> (</w:t>
      </w:r>
      <w:r w:rsidRPr="002A056C">
        <w:t>СМК</w:t>
      </w:r>
      <w:r w:rsidR="002A056C" w:rsidRPr="002A056C">
        <w:t xml:space="preserve">), </w:t>
      </w:r>
      <w:r w:rsidRPr="002A056C">
        <w:t>куда</w:t>
      </w:r>
      <w:r w:rsidR="002A056C" w:rsidRPr="002A056C">
        <w:t xml:space="preserve"> </w:t>
      </w:r>
      <w:r w:rsidRPr="002A056C">
        <w:t>входят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виды</w:t>
      </w:r>
      <w:r w:rsidR="002A056C" w:rsidRPr="002A056C">
        <w:t xml:space="preserve"> </w:t>
      </w:r>
      <w:r w:rsidRPr="002A056C">
        <w:t>массового</w:t>
      </w:r>
      <w:r w:rsidR="002A056C" w:rsidRPr="002A056C">
        <w:t xml:space="preserve"> </w:t>
      </w:r>
      <w:r w:rsidRPr="002A056C">
        <w:t>общения</w:t>
      </w:r>
      <w:r w:rsidR="002A056C" w:rsidRPr="002A056C">
        <w:t xml:space="preserve"> - </w:t>
      </w:r>
      <w:r w:rsidRPr="002A056C">
        <w:t>и</w:t>
      </w:r>
      <w:r w:rsidR="002A056C" w:rsidRPr="002A056C">
        <w:t xml:space="preserve"> </w:t>
      </w:r>
      <w:r w:rsidRPr="002A056C">
        <w:t>технические,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устные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Значительное</w:t>
      </w:r>
      <w:r w:rsidR="002A056C" w:rsidRPr="002A056C">
        <w:t xml:space="preserve"> </w:t>
      </w:r>
      <w:r w:rsidRPr="002A056C">
        <w:t>место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системе</w:t>
      </w:r>
      <w:r w:rsidR="002A056C" w:rsidRPr="002A056C">
        <w:t xml:space="preserve"> </w:t>
      </w:r>
      <w:r w:rsidRPr="002A056C">
        <w:t>СМК</w:t>
      </w:r>
      <w:r w:rsidR="002A056C" w:rsidRPr="002A056C">
        <w:t xml:space="preserve"> </w:t>
      </w:r>
      <w:r w:rsidRPr="002A056C">
        <w:t>занимает</w:t>
      </w:r>
      <w:r w:rsidR="002A056C" w:rsidRPr="002A056C">
        <w:t xml:space="preserve"> </w:t>
      </w:r>
      <w:r w:rsidRPr="002A056C">
        <w:t>межличностное</w:t>
      </w:r>
      <w:r w:rsidR="002A056C" w:rsidRPr="002A056C">
        <w:t xml:space="preserve"> </w:t>
      </w:r>
      <w:r w:rsidRPr="002A056C">
        <w:t>общение</w:t>
      </w:r>
      <w:r w:rsidR="002A056C" w:rsidRPr="002A056C">
        <w:t xml:space="preserve"> - </w:t>
      </w:r>
      <w:r w:rsidRPr="002A056C">
        <w:t>тот</w:t>
      </w:r>
      <w:r w:rsidR="002A056C" w:rsidRPr="002A056C">
        <w:t xml:space="preserve"> </w:t>
      </w:r>
      <w:r w:rsidRPr="002A056C">
        <w:t>микроуровень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который</w:t>
      </w:r>
      <w:r w:rsidR="002A056C" w:rsidRPr="002A056C">
        <w:t xml:space="preserve"> </w:t>
      </w:r>
      <w:r w:rsidRPr="002A056C">
        <w:t>оказывает</w:t>
      </w:r>
      <w:r w:rsidR="002A056C" w:rsidRPr="002A056C">
        <w:t xml:space="preserve"> </w:t>
      </w:r>
      <w:r w:rsidRPr="002A056C">
        <w:t>существенное</w:t>
      </w:r>
      <w:r w:rsidR="002A056C" w:rsidRPr="002A056C">
        <w:t xml:space="preserve"> </w:t>
      </w:r>
      <w:r w:rsidRPr="002A056C">
        <w:t>воздействие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макроуровень</w:t>
      </w:r>
      <w:r w:rsidR="002A056C" w:rsidRPr="002A056C">
        <w:t xml:space="preserve"> - </w:t>
      </w:r>
      <w:r w:rsidRPr="002A056C">
        <w:t>телевидение,</w:t>
      </w:r>
      <w:r w:rsidR="002A056C" w:rsidRPr="002A056C">
        <w:t xml:space="preserve"> </w:t>
      </w:r>
      <w:r w:rsidRPr="002A056C">
        <w:t>радио,</w:t>
      </w:r>
      <w:r w:rsidR="002A056C" w:rsidRPr="002A056C">
        <w:t xml:space="preserve"> </w:t>
      </w:r>
      <w:r w:rsidRPr="002A056C">
        <w:t>кино,</w:t>
      </w:r>
      <w:r w:rsidR="002A056C" w:rsidRPr="002A056C">
        <w:t xml:space="preserve"> </w:t>
      </w:r>
      <w:r w:rsidRPr="002A056C">
        <w:t>лекционную</w:t>
      </w:r>
      <w:r w:rsidR="002A056C" w:rsidRPr="002A056C">
        <w:t xml:space="preserve"> </w:t>
      </w:r>
      <w:r w:rsidRPr="002A056C">
        <w:t>пропаганду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="002A056C">
        <w:t>т.д.</w:t>
      </w:r>
      <w:r w:rsidR="002A056C" w:rsidRPr="002A056C">
        <w:t xml:space="preserve"> </w:t>
      </w:r>
      <w:r w:rsidRPr="002A056C">
        <w:t>Ведь</w:t>
      </w:r>
      <w:r w:rsidR="002A056C" w:rsidRPr="002A056C">
        <w:t xml:space="preserve"> </w:t>
      </w:r>
      <w:r w:rsidRPr="002A056C">
        <w:t>информация</w:t>
      </w:r>
      <w:r w:rsidR="002A056C" w:rsidRPr="002A056C">
        <w:t xml:space="preserve"> </w:t>
      </w:r>
      <w:r w:rsidRPr="002A056C">
        <w:t>официального</w:t>
      </w:r>
      <w:r w:rsidR="002A056C" w:rsidRPr="002A056C">
        <w:t xml:space="preserve"> </w:t>
      </w:r>
      <w:r w:rsidRPr="002A056C">
        <w:t>субъекта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принимается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успешно</w:t>
      </w:r>
      <w:r w:rsidR="002A056C" w:rsidRPr="002A056C">
        <w:t xml:space="preserve"> </w:t>
      </w:r>
      <w:r w:rsidRPr="002A056C">
        <w:t>усваивается</w:t>
      </w:r>
      <w:r w:rsidR="002A056C" w:rsidRPr="002A056C">
        <w:t xml:space="preserve"> </w:t>
      </w:r>
      <w:r w:rsidRPr="002A056C">
        <w:t>людьми</w:t>
      </w:r>
      <w:r w:rsidR="002A056C" w:rsidRPr="002A056C">
        <w:t xml:space="preserve"> </w:t>
      </w:r>
      <w:r w:rsidRPr="002A056C">
        <w:t>тогда,</w:t>
      </w:r>
      <w:r w:rsidR="002A056C" w:rsidRPr="002A056C">
        <w:t xml:space="preserve"> </w:t>
      </w:r>
      <w:r w:rsidRPr="002A056C">
        <w:t>когда</w:t>
      </w:r>
      <w:r w:rsidR="002A056C" w:rsidRPr="002A056C">
        <w:t xml:space="preserve"> </w:t>
      </w:r>
      <w:r w:rsidRPr="002A056C">
        <w:t>она</w:t>
      </w:r>
      <w:r w:rsidR="002A056C" w:rsidRPr="002A056C">
        <w:t xml:space="preserve"> </w:t>
      </w:r>
      <w:r w:rsidRPr="002A056C">
        <w:t>положительно</w:t>
      </w:r>
      <w:r w:rsidR="002A056C" w:rsidRPr="002A056C">
        <w:t xml:space="preserve"> </w:t>
      </w:r>
      <w:r w:rsidRPr="002A056C">
        <w:t>оценена</w:t>
      </w:r>
      <w:r w:rsidR="002A056C" w:rsidRPr="002A056C">
        <w:t xml:space="preserve"> </w:t>
      </w:r>
      <w:r w:rsidRPr="002A056C">
        <w:t>неофициальным</w:t>
      </w:r>
      <w:r w:rsidR="002A056C" w:rsidRPr="002A056C">
        <w:t xml:space="preserve"> </w:t>
      </w:r>
      <w:r w:rsidRPr="002A056C">
        <w:t>субъектом,</w:t>
      </w:r>
      <w:r w:rsidR="002A056C" w:rsidRPr="002A056C">
        <w:t xml:space="preserve"> </w:t>
      </w:r>
      <w:r w:rsidRPr="002A056C">
        <w:t>поддержана</w:t>
      </w:r>
      <w:r w:rsidR="002A056C" w:rsidRPr="002A056C">
        <w:t xml:space="preserve"> </w:t>
      </w:r>
      <w:r w:rsidRPr="002A056C">
        <w:t>им</w:t>
      </w:r>
      <w:r w:rsidR="002A056C" w:rsidRPr="002A056C">
        <w:t xml:space="preserve">. </w:t>
      </w:r>
      <w:r w:rsidRPr="002A056C">
        <w:t>Любое</w:t>
      </w:r>
      <w:r w:rsidR="002A056C" w:rsidRPr="002A056C">
        <w:t xml:space="preserve"> </w:t>
      </w:r>
      <w:r w:rsidRPr="002A056C">
        <w:t>важное</w:t>
      </w:r>
      <w:r w:rsidR="002A056C" w:rsidRPr="002A056C">
        <w:t xml:space="preserve"> </w:t>
      </w:r>
      <w:r w:rsidRPr="002A056C">
        <w:t>сообщение,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правило,</w:t>
      </w:r>
      <w:r w:rsidR="002A056C" w:rsidRPr="002A056C">
        <w:t xml:space="preserve"> </w:t>
      </w:r>
      <w:r w:rsidRPr="002A056C">
        <w:t>обсуждается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получает</w:t>
      </w:r>
      <w:r w:rsidR="002A056C" w:rsidRPr="002A056C">
        <w:t xml:space="preserve"> </w:t>
      </w:r>
      <w:r w:rsidRPr="002A056C">
        <w:t>свою</w:t>
      </w:r>
      <w:r w:rsidR="002A056C" w:rsidRPr="002A056C">
        <w:t xml:space="preserve"> </w:t>
      </w:r>
      <w:r w:rsidRPr="002A056C">
        <w:t>оценку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семье,</w:t>
      </w:r>
      <w:r w:rsidR="002A056C" w:rsidRPr="002A056C">
        <w:t xml:space="preserve"> </w:t>
      </w:r>
      <w:r w:rsidRPr="002A056C">
        <w:t>трудовом</w:t>
      </w:r>
      <w:r w:rsidR="002A056C" w:rsidRPr="002A056C">
        <w:t xml:space="preserve"> </w:t>
      </w:r>
      <w:r w:rsidRPr="002A056C">
        <w:t>коллективе,</w:t>
      </w:r>
      <w:r w:rsidR="002A056C" w:rsidRPr="002A056C">
        <w:t xml:space="preserve"> </w:t>
      </w:r>
      <w:r w:rsidRPr="002A056C">
        <w:t>неформальной</w:t>
      </w:r>
      <w:r w:rsidR="002A056C" w:rsidRPr="002A056C">
        <w:t xml:space="preserve"> </w:t>
      </w:r>
      <w:r w:rsidRPr="002A056C">
        <w:t>группе</w:t>
      </w:r>
      <w:r w:rsidR="002A056C" w:rsidRPr="002A056C">
        <w:t xml:space="preserve">. </w:t>
      </w:r>
      <w:r w:rsidRPr="002A056C">
        <w:t>Именно</w:t>
      </w:r>
      <w:r w:rsidR="002A056C" w:rsidRPr="002A056C">
        <w:t xml:space="preserve"> </w:t>
      </w:r>
      <w:r w:rsidRPr="002A056C">
        <w:t>эта</w:t>
      </w:r>
      <w:r w:rsidR="002A056C" w:rsidRPr="002A056C">
        <w:t xml:space="preserve"> </w:t>
      </w:r>
      <w:r w:rsidRPr="002A056C">
        <w:t>оценка,</w:t>
      </w:r>
      <w:r w:rsidR="002A056C" w:rsidRPr="002A056C">
        <w:t xml:space="preserve"> </w:t>
      </w:r>
      <w:r w:rsidRPr="002A056C">
        <w:t>позиция</w:t>
      </w:r>
      <w:r w:rsidR="002A056C" w:rsidRPr="002A056C">
        <w:t xml:space="preserve"> </w:t>
      </w:r>
      <w:r w:rsidRPr="002A056C">
        <w:t>близких</w:t>
      </w:r>
      <w:r w:rsidR="002A056C" w:rsidRPr="002A056C">
        <w:t xml:space="preserve"> </w:t>
      </w:r>
      <w:r w:rsidRPr="002A056C">
        <w:t>человеку</w:t>
      </w:r>
      <w:r w:rsidR="002A056C" w:rsidRPr="002A056C">
        <w:t xml:space="preserve"> </w:t>
      </w:r>
      <w:r w:rsidRPr="002A056C">
        <w:t>людей</w:t>
      </w:r>
      <w:r w:rsidR="002A056C" w:rsidRPr="002A056C">
        <w:t xml:space="preserve"> </w:t>
      </w:r>
      <w:r w:rsidRPr="002A056C">
        <w:t>больше</w:t>
      </w:r>
      <w:r w:rsidR="002A056C" w:rsidRPr="002A056C">
        <w:t xml:space="preserve"> </w:t>
      </w:r>
      <w:r w:rsidRPr="002A056C">
        <w:t>всего</w:t>
      </w:r>
      <w:r w:rsidR="002A056C" w:rsidRPr="002A056C">
        <w:t xml:space="preserve"> </w:t>
      </w:r>
      <w:r w:rsidRPr="002A056C">
        <w:t>влияет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отношение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тем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иным</w:t>
      </w:r>
      <w:r w:rsidR="002A056C" w:rsidRPr="002A056C">
        <w:t xml:space="preserve"> </w:t>
      </w:r>
      <w:r w:rsidRPr="002A056C">
        <w:t>официальным</w:t>
      </w:r>
      <w:r w:rsidR="002A056C" w:rsidRPr="002A056C">
        <w:t xml:space="preserve"> </w:t>
      </w:r>
      <w:r w:rsidRPr="002A056C">
        <w:t>источникам</w:t>
      </w:r>
      <w:r w:rsidR="002A056C" w:rsidRPr="002A056C">
        <w:t xml:space="preserve"> </w:t>
      </w:r>
      <w:r w:rsidRPr="002A056C">
        <w:t>информации</w:t>
      </w:r>
      <w:r w:rsidR="00E53C85" w:rsidRPr="002A056C">
        <w:rPr>
          <w:rStyle w:val="ab"/>
          <w:color w:val="000000"/>
        </w:rPr>
        <w:footnoteReference w:id="6"/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Если</w:t>
      </w:r>
      <w:r w:rsidR="002A056C" w:rsidRPr="002A056C">
        <w:t xml:space="preserve"> </w:t>
      </w:r>
      <w:r w:rsidRPr="002A056C">
        <w:t>у</w:t>
      </w:r>
      <w:r w:rsidR="002A056C" w:rsidRPr="002A056C">
        <w:t xml:space="preserve"> </w:t>
      </w:r>
      <w:r w:rsidRPr="002A056C">
        <w:t>аудитории</w:t>
      </w:r>
      <w:r w:rsidR="002A056C" w:rsidRPr="002A056C">
        <w:t xml:space="preserve"> </w:t>
      </w:r>
      <w:r w:rsidRPr="002A056C">
        <w:t>складывается</w:t>
      </w:r>
      <w:r w:rsidR="002A056C" w:rsidRPr="002A056C">
        <w:t xml:space="preserve"> </w:t>
      </w:r>
      <w:r w:rsidRPr="002A056C">
        <w:t>стойкое</w:t>
      </w:r>
      <w:r w:rsidR="002A056C" w:rsidRPr="002A056C">
        <w:t xml:space="preserve"> </w:t>
      </w:r>
      <w:r w:rsidRPr="002A056C">
        <w:t>отрицательное</w:t>
      </w:r>
      <w:r w:rsidR="002A056C" w:rsidRPr="002A056C">
        <w:t xml:space="preserve"> </w:t>
      </w:r>
      <w:r w:rsidRPr="002A056C">
        <w:t>отношение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официальной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например,</w:t>
      </w:r>
      <w:r w:rsidR="002A056C" w:rsidRPr="002A056C">
        <w:t xml:space="preserve"> </w:t>
      </w:r>
      <w:r w:rsidRPr="002A056C">
        <w:t>из-за</w:t>
      </w:r>
      <w:r w:rsidR="002A056C" w:rsidRPr="002A056C">
        <w:t xml:space="preserve"> </w:t>
      </w:r>
      <w:r w:rsidRPr="002A056C">
        <w:t>замалчивания</w:t>
      </w:r>
      <w:r w:rsidR="002A056C" w:rsidRPr="002A056C">
        <w:t xml:space="preserve"> </w:t>
      </w:r>
      <w:r w:rsidRPr="002A056C">
        <w:t>СМИ</w:t>
      </w:r>
      <w:r w:rsidR="002A056C" w:rsidRPr="002A056C">
        <w:t xml:space="preserve"> </w:t>
      </w:r>
      <w:r w:rsidRPr="002A056C">
        <w:t>отдельных</w:t>
      </w:r>
      <w:r w:rsidR="002A056C" w:rsidRPr="002A056C">
        <w:t xml:space="preserve"> </w:t>
      </w:r>
      <w:r w:rsidRPr="002A056C">
        <w:t>фактов,</w:t>
      </w:r>
      <w:r w:rsidR="002A056C" w:rsidRPr="002A056C">
        <w:t xml:space="preserve"> </w:t>
      </w:r>
      <w:r w:rsidRPr="002A056C">
        <w:t>проблем,</w:t>
      </w:r>
      <w:r w:rsidR="002A056C" w:rsidRPr="002A056C">
        <w:t xml:space="preserve"> </w:t>
      </w:r>
      <w:r w:rsidRPr="002A056C">
        <w:t>то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эффективность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действенность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этом</w:t>
      </w:r>
      <w:r w:rsidR="002A056C" w:rsidRPr="002A056C">
        <w:t xml:space="preserve"> </w:t>
      </w:r>
      <w:r w:rsidRPr="002A056C">
        <w:t>случае</w:t>
      </w:r>
      <w:r w:rsidR="002A056C" w:rsidRPr="002A056C">
        <w:t xml:space="preserve"> </w:t>
      </w:r>
      <w:r w:rsidRPr="002A056C">
        <w:t>рассчитывать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приходится</w:t>
      </w:r>
      <w:r w:rsidR="002A056C" w:rsidRPr="002A056C">
        <w:t xml:space="preserve">. </w:t>
      </w:r>
      <w:r w:rsidRPr="002A056C">
        <w:t>Иными</w:t>
      </w:r>
      <w:r w:rsidR="002A056C" w:rsidRPr="002A056C">
        <w:t xml:space="preserve"> </w:t>
      </w:r>
      <w:r w:rsidRPr="002A056C">
        <w:t>словами,</w:t>
      </w:r>
      <w:r w:rsidR="002A056C" w:rsidRPr="002A056C">
        <w:t xml:space="preserve"> </w:t>
      </w:r>
      <w:r w:rsidRPr="002A056C">
        <w:t>межличностное</w:t>
      </w:r>
      <w:r w:rsidR="002A056C" w:rsidRPr="002A056C">
        <w:t xml:space="preserve"> </w:t>
      </w:r>
      <w:r w:rsidRPr="002A056C">
        <w:t>общение</w:t>
      </w:r>
      <w:r w:rsidR="002A056C" w:rsidRPr="002A056C">
        <w:t xml:space="preserve"> </w:t>
      </w:r>
      <w:r w:rsidRPr="002A056C">
        <w:t>служит</w:t>
      </w:r>
      <w:r w:rsidR="002A056C" w:rsidRPr="002A056C">
        <w:t xml:space="preserve"> </w:t>
      </w:r>
      <w:r w:rsidRPr="002A056C">
        <w:t>фильтром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усвоения</w:t>
      </w:r>
      <w:r w:rsidR="002A056C" w:rsidRPr="002A056C">
        <w:t xml:space="preserve"> </w:t>
      </w:r>
      <w:r w:rsidRPr="002A056C">
        <w:t>официальной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дает</w:t>
      </w:r>
      <w:r w:rsidR="002A056C" w:rsidRPr="002A056C">
        <w:t xml:space="preserve"> </w:t>
      </w:r>
      <w:r w:rsidRPr="002A056C">
        <w:t>ей</w:t>
      </w:r>
      <w:r w:rsidR="002A056C" w:rsidRPr="002A056C">
        <w:t xml:space="preserve"> </w:t>
      </w:r>
      <w:r w:rsidRPr="002A056C">
        <w:t>свою</w:t>
      </w:r>
      <w:r w:rsidR="002A056C" w:rsidRPr="002A056C">
        <w:t xml:space="preserve"> </w:t>
      </w:r>
      <w:r w:rsidRPr="002A056C">
        <w:t>оценку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имеет</w:t>
      </w:r>
      <w:r w:rsidR="002A056C" w:rsidRPr="002A056C">
        <w:t xml:space="preserve"> </w:t>
      </w:r>
      <w:r w:rsidRPr="002A056C">
        <w:t>решающее</w:t>
      </w:r>
      <w:r w:rsidR="002A056C" w:rsidRPr="002A056C">
        <w:t xml:space="preserve"> </w:t>
      </w:r>
      <w:r w:rsidRPr="002A056C">
        <w:t>значение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политическом</w:t>
      </w:r>
      <w:r w:rsidR="002A056C" w:rsidRPr="002A056C">
        <w:t xml:space="preserve"> </w:t>
      </w:r>
      <w:r w:rsidRPr="002A056C">
        <w:t>ориентировании</w:t>
      </w:r>
      <w:r w:rsidR="002A056C" w:rsidRPr="002A056C">
        <w:t xml:space="preserve"> </w:t>
      </w:r>
      <w:r w:rsidRPr="002A056C">
        <w:t>личности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Коммуникация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значительной</w:t>
      </w:r>
      <w:r w:rsidR="002A056C" w:rsidRPr="002A056C">
        <w:t xml:space="preserve"> </w:t>
      </w:r>
      <w:r w:rsidRPr="002A056C">
        <w:t>степени</w:t>
      </w:r>
      <w:r w:rsidR="002A056C" w:rsidRPr="002A056C">
        <w:t xml:space="preserve"> </w:t>
      </w:r>
      <w:r w:rsidRPr="002A056C">
        <w:t>зависит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социальных,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технических</w:t>
      </w:r>
      <w:r w:rsidR="002A056C" w:rsidRPr="002A056C">
        <w:t xml:space="preserve"> </w:t>
      </w:r>
      <w:r w:rsidRPr="002A056C">
        <w:t>условий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развития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СМК</w:t>
      </w:r>
      <w:r w:rsidR="002A056C" w:rsidRPr="002A056C">
        <w:t xml:space="preserve"> </w:t>
      </w:r>
      <w:r w:rsidRPr="002A056C">
        <w:t>обязательно</w:t>
      </w:r>
      <w:r w:rsidR="002A056C" w:rsidRPr="002A056C">
        <w:t xml:space="preserve"> </w:t>
      </w:r>
      <w:r w:rsidRPr="002A056C">
        <w:t>входят</w:t>
      </w:r>
      <w:r w:rsidR="002A056C" w:rsidRPr="002A056C">
        <w:t xml:space="preserve"> </w:t>
      </w:r>
      <w:r w:rsidRPr="002A056C">
        <w:t>тексты</w:t>
      </w:r>
      <w:r w:rsidR="002A056C">
        <w:t xml:space="preserve"> (</w:t>
      </w:r>
      <w:r w:rsidRPr="002A056C">
        <w:t>от</w:t>
      </w:r>
      <w:r w:rsidR="002A056C" w:rsidRPr="002A056C">
        <w:t xml:space="preserve"> </w:t>
      </w:r>
      <w:r w:rsidRPr="002A056C">
        <w:t>материально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закрепленных</w:t>
      </w:r>
      <w:r w:rsidR="002A056C" w:rsidRPr="002A056C">
        <w:t xml:space="preserve"> </w:t>
      </w:r>
      <w:r w:rsidRPr="002A056C">
        <w:t>до</w:t>
      </w:r>
      <w:r w:rsidR="002A056C" w:rsidRPr="002A056C">
        <w:t xml:space="preserve"> </w:t>
      </w:r>
      <w:r w:rsidRPr="002A056C">
        <w:t>материально</w:t>
      </w:r>
      <w:r w:rsidR="002A056C" w:rsidRPr="002A056C">
        <w:t xml:space="preserve"> </w:t>
      </w:r>
      <w:r w:rsidRPr="002A056C">
        <w:t>закрепленных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символах,</w:t>
      </w:r>
      <w:r w:rsidR="002A056C" w:rsidRPr="002A056C">
        <w:t xml:space="preserve"> </w:t>
      </w:r>
      <w:r w:rsidRPr="002A056C">
        <w:t>знаках,</w:t>
      </w:r>
      <w:r w:rsidR="002A056C" w:rsidRPr="002A056C">
        <w:t xml:space="preserve"> </w:t>
      </w:r>
      <w:r w:rsidRPr="002A056C">
        <w:t>образах,</w:t>
      </w:r>
      <w:r w:rsidR="002A056C" w:rsidRPr="002A056C">
        <w:t xml:space="preserve"> </w:t>
      </w:r>
      <w:r w:rsidRPr="002A056C">
        <w:t>звуках</w:t>
      </w:r>
      <w:r w:rsidR="002A056C" w:rsidRPr="002A056C">
        <w:t xml:space="preserve">) </w:t>
      </w:r>
      <w:r w:rsidRPr="002A056C">
        <w:t>и</w:t>
      </w:r>
      <w:r w:rsidR="002A056C" w:rsidRPr="002A056C">
        <w:t xml:space="preserve"> </w:t>
      </w:r>
      <w:r w:rsidRPr="002A056C">
        <w:t>аудитории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: </w:t>
      </w:r>
      <w:r w:rsidRPr="002A056C">
        <w:t>от</w:t>
      </w:r>
      <w:r w:rsidR="002A056C" w:rsidRPr="002A056C">
        <w:t xml:space="preserve"> </w:t>
      </w:r>
      <w:r w:rsidRPr="002A056C">
        <w:t>малых</w:t>
      </w:r>
      <w:r w:rsidR="002A056C" w:rsidRPr="002A056C">
        <w:t xml:space="preserve"> </w:t>
      </w:r>
      <w:r w:rsidRPr="002A056C">
        <w:t>сконцентрированных</w:t>
      </w:r>
      <w:r w:rsidR="002A056C" w:rsidRPr="002A056C">
        <w:t xml:space="preserve"> </w:t>
      </w:r>
      <w:r w:rsidRPr="002A056C">
        <w:t>до</w:t>
      </w:r>
      <w:r w:rsidR="002A056C" w:rsidRPr="002A056C">
        <w:t xml:space="preserve"> </w:t>
      </w:r>
      <w:r w:rsidRPr="002A056C">
        <w:t>численно</w:t>
      </w:r>
      <w:r w:rsidR="002A056C" w:rsidRPr="002A056C">
        <w:t xml:space="preserve"> </w:t>
      </w:r>
      <w:r w:rsidRPr="002A056C">
        <w:t>больших,</w:t>
      </w:r>
      <w:r w:rsidR="002A056C" w:rsidRPr="002A056C">
        <w:t xml:space="preserve"> </w:t>
      </w:r>
      <w:r w:rsidRPr="002A056C">
        <w:t>рассредоточенных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Естественная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характеризуется</w:t>
      </w:r>
      <w:r w:rsidR="002A056C" w:rsidRPr="002A056C">
        <w:t xml:space="preserve"> </w:t>
      </w:r>
      <w:r w:rsidRPr="002A056C">
        <w:t>прямой</w:t>
      </w:r>
      <w:r w:rsidR="002A056C" w:rsidRPr="002A056C">
        <w:t xml:space="preserve"> </w:t>
      </w:r>
      <w:r w:rsidRPr="002A056C">
        <w:t>связью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коммуникаторами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наличием</w:t>
      </w:r>
      <w:r w:rsidR="002A056C" w:rsidRPr="002A056C">
        <w:t xml:space="preserve"> </w:t>
      </w:r>
      <w:r w:rsidRPr="002A056C">
        <w:t>“живого</w:t>
      </w:r>
      <w:r w:rsidR="002A056C">
        <w:t xml:space="preserve">" </w:t>
      </w:r>
      <w:r w:rsidRPr="002A056C">
        <w:t>текста,</w:t>
      </w:r>
      <w:r w:rsidR="002A056C" w:rsidRPr="002A056C">
        <w:t xml:space="preserve"> </w:t>
      </w:r>
      <w:r w:rsidRPr="002A056C">
        <w:t>который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подвергаться</w:t>
      </w:r>
      <w:r w:rsidR="002A056C" w:rsidRPr="002A056C">
        <w:t xml:space="preserve"> </w:t>
      </w:r>
      <w:r w:rsidRPr="002A056C">
        <w:t>изменениям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зависимости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моментальной</w:t>
      </w:r>
      <w:r w:rsidR="002A056C" w:rsidRPr="002A056C">
        <w:t xml:space="preserve"> </w:t>
      </w:r>
      <w:r w:rsidRPr="002A056C">
        <w:t>реакции</w:t>
      </w:r>
      <w:r w:rsidR="002A056C" w:rsidRPr="002A056C">
        <w:t xml:space="preserve"> </w:t>
      </w:r>
      <w:r w:rsidRPr="002A056C">
        <w:t>относительно</w:t>
      </w:r>
      <w:r w:rsidR="002A056C" w:rsidRPr="002A056C">
        <w:t xml:space="preserve"> </w:t>
      </w:r>
      <w:r w:rsidRPr="002A056C">
        <w:t>небольшой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размеру</w:t>
      </w:r>
      <w:r w:rsidR="002A056C" w:rsidRPr="002A056C">
        <w:t xml:space="preserve"> </w:t>
      </w:r>
      <w:r w:rsidRPr="002A056C">
        <w:t>аудитории</w:t>
      </w:r>
      <w:r w:rsidR="002A056C" w:rsidRPr="002A056C">
        <w:t xml:space="preserve">; </w:t>
      </w:r>
      <w:r w:rsidRPr="002A056C">
        <w:t>техническая</w:t>
      </w:r>
      <w:r w:rsidR="002A056C" w:rsidRPr="002A056C">
        <w:t xml:space="preserve"> - </w:t>
      </w:r>
      <w:r w:rsidRPr="002A056C">
        <w:t>наличием</w:t>
      </w:r>
      <w:r w:rsidR="002A056C" w:rsidRPr="002A056C">
        <w:t xml:space="preserve"> </w:t>
      </w:r>
      <w:r w:rsidRPr="002A056C">
        <w:t>материально-закрепленного</w:t>
      </w:r>
      <w:r w:rsidR="002A056C" w:rsidRPr="002A056C">
        <w:t xml:space="preserve"> </w:t>
      </w:r>
      <w:r w:rsidRPr="002A056C">
        <w:t>текста,</w:t>
      </w:r>
      <w:r w:rsidR="002A056C" w:rsidRPr="002A056C">
        <w:t xml:space="preserve"> </w:t>
      </w:r>
      <w:r w:rsidRPr="002A056C">
        <w:t>отсутствием</w:t>
      </w:r>
      <w:r w:rsidR="002A056C" w:rsidRPr="002A056C">
        <w:t xml:space="preserve"> </w:t>
      </w:r>
      <w:r w:rsidRPr="002A056C">
        <w:t>прямой</w:t>
      </w:r>
      <w:r w:rsidR="002A056C" w:rsidRPr="002A056C">
        <w:t xml:space="preserve"> </w:t>
      </w:r>
      <w:r w:rsidRPr="002A056C">
        <w:t>связи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коммуникаторами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наличием</w:t>
      </w:r>
      <w:r w:rsidR="002A056C" w:rsidRPr="002A056C">
        <w:t xml:space="preserve"> </w:t>
      </w:r>
      <w:r w:rsidRPr="002A056C">
        <w:t>численно</w:t>
      </w:r>
      <w:r w:rsidR="002A056C" w:rsidRPr="002A056C">
        <w:t xml:space="preserve"> </w:t>
      </w:r>
      <w:r w:rsidRPr="002A056C">
        <w:t>больших</w:t>
      </w:r>
      <w:r w:rsidR="002A056C" w:rsidRPr="002A056C">
        <w:t xml:space="preserve"> </w:t>
      </w:r>
      <w:r w:rsidRPr="002A056C">
        <w:t>рассредоточенных</w:t>
      </w:r>
      <w:r w:rsidR="002A056C" w:rsidRPr="002A056C">
        <w:t xml:space="preserve"> </w:t>
      </w:r>
      <w:r w:rsidRPr="002A056C">
        <w:t>аудиторий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Уровень</w:t>
      </w:r>
      <w:r w:rsidR="002A056C" w:rsidRPr="002A056C">
        <w:t xml:space="preserve"> </w:t>
      </w:r>
      <w:r w:rsidRPr="002A056C">
        <w:t>развития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особенности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использования</w:t>
      </w:r>
      <w:r w:rsidR="002A056C" w:rsidRPr="002A056C">
        <w:t xml:space="preserve"> </w:t>
      </w:r>
      <w:r w:rsidRPr="002A056C">
        <w:t>достаточно</w:t>
      </w:r>
      <w:r w:rsidR="002A056C" w:rsidRPr="002A056C">
        <w:t xml:space="preserve"> </w:t>
      </w:r>
      <w:r w:rsidRPr="002A056C">
        <w:t>полно</w:t>
      </w:r>
      <w:r w:rsidR="002A056C" w:rsidRPr="002A056C">
        <w:t xml:space="preserve"> </w:t>
      </w:r>
      <w:r w:rsidRPr="002A056C">
        <w:t>характеризуют</w:t>
      </w:r>
      <w:r w:rsidR="002A056C" w:rsidRPr="002A056C">
        <w:t xml:space="preserve"> </w:t>
      </w:r>
      <w:r w:rsidRPr="002A056C">
        <w:t>социально-информационную</w:t>
      </w:r>
      <w:r w:rsidR="002A056C" w:rsidRPr="002A056C">
        <w:t xml:space="preserve"> </w:t>
      </w:r>
      <w:r w:rsidRPr="002A056C">
        <w:t>базу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культуры,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приоритетные</w:t>
      </w:r>
      <w:r w:rsidR="002A056C" w:rsidRPr="002A056C">
        <w:t xml:space="preserve"> </w:t>
      </w:r>
      <w:r w:rsidRPr="002A056C">
        <w:t>цели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свою</w:t>
      </w:r>
      <w:r w:rsidR="002A056C" w:rsidRPr="002A056C">
        <w:t xml:space="preserve"> </w:t>
      </w:r>
      <w:r w:rsidRPr="002A056C">
        <w:t>очередь</w:t>
      </w:r>
      <w:r w:rsidR="002A056C" w:rsidRPr="002A056C">
        <w:t xml:space="preserve"> </w:t>
      </w:r>
      <w:r w:rsidRPr="002A056C">
        <w:t>доминирующая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культура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бы</w:t>
      </w:r>
      <w:r w:rsidR="002A056C" w:rsidRPr="002A056C">
        <w:t xml:space="preserve"> </w:t>
      </w:r>
      <w:r w:rsidRPr="002A056C">
        <w:t>“задает</w:t>
      </w:r>
      <w:r w:rsidR="002A056C">
        <w:t xml:space="preserve">" </w:t>
      </w:r>
      <w:r w:rsidRPr="002A056C">
        <w:t>политико-коммуникативным</w:t>
      </w:r>
      <w:r w:rsidR="002A056C" w:rsidRPr="002A056C">
        <w:t xml:space="preserve"> </w:t>
      </w:r>
      <w:r w:rsidRPr="002A056C">
        <w:t>процессам</w:t>
      </w:r>
      <w:r w:rsidR="002A056C" w:rsidRPr="002A056C">
        <w:t xml:space="preserve"> </w:t>
      </w:r>
      <w:r w:rsidRPr="002A056C">
        <w:t>систему</w:t>
      </w:r>
      <w:r w:rsidR="002A056C" w:rsidRPr="002A056C">
        <w:t xml:space="preserve"> </w:t>
      </w:r>
      <w:r w:rsidRPr="002A056C">
        <w:t>ценностных</w:t>
      </w:r>
      <w:r w:rsidR="002A056C" w:rsidRPr="002A056C">
        <w:t xml:space="preserve"> </w:t>
      </w:r>
      <w:r w:rsidRPr="002A056C">
        <w:t>ориентации,</w:t>
      </w:r>
      <w:r w:rsidR="002A056C" w:rsidRPr="002A056C">
        <w:t xml:space="preserve"> </w:t>
      </w:r>
      <w:r w:rsidRPr="002A056C">
        <w:t>правил,</w:t>
      </w:r>
      <w:r w:rsidR="002A056C" w:rsidRPr="002A056C">
        <w:t xml:space="preserve"> </w:t>
      </w:r>
      <w:r w:rsidRPr="002A056C">
        <w:t>образцов</w:t>
      </w:r>
      <w:r w:rsidR="002A056C" w:rsidRPr="002A056C">
        <w:t xml:space="preserve"> </w:t>
      </w:r>
      <w:r w:rsidRPr="002A056C">
        <w:t>функционирования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Массовая</w:t>
      </w:r>
      <w:r w:rsidR="002A056C" w:rsidRPr="002A056C">
        <w:t xml:space="preserve"> </w:t>
      </w:r>
      <w:r w:rsidRPr="002A056C">
        <w:t>коммуникация,</w:t>
      </w:r>
      <w:r w:rsidR="002A056C" w:rsidRPr="002A056C">
        <w:t xml:space="preserve"> </w:t>
      </w:r>
      <w:r w:rsidRPr="002A056C">
        <w:t>охватывая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многообразие</w:t>
      </w:r>
      <w:r w:rsidR="002A056C" w:rsidRPr="002A056C">
        <w:t xml:space="preserve"> </w:t>
      </w:r>
      <w:r w:rsidRPr="002A056C">
        <w:t>социальных</w:t>
      </w:r>
      <w:r w:rsidR="002A056C" w:rsidRPr="002A056C">
        <w:t xml:space="preserve"> </w:t>
      </w:r>
      <w:r w:rsidRPr="002A056C">
        <w:t>связей</w:t>
      </w:r>
      <w:r w:rsidR="002A056C" w:rsidRPr="002A056C">
        <w:t xml:space="preserve"> - </w:t>
      </w:r>
      <w:r w:rsidRPr="002A056C">
        <w:t>межличностных,</w:t>
      </w:r>
      <w:r w:rsidR="002A056C" w:rsidRPr="002A056C">
        <w:t xml:space="preserve"> </w:t>
      </w:r>
      <w:r w:rsidRPr="002A056C">
        <w:t>массовых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специальных,</w:t>
      </w:r>
      <w:r w:rsidR="002A056C" w:rsidRPr="002A056C">
        <w:t xml:space="preserve"> </w:t>
      </w:r>
      <w:r w:rsidRPr="002A056C">
        <w:t>отражает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выражает</w:t>
      </w:r>
      <w:r w:rsidR="002A056C" w:rsidRPr="002A056C">
        <w:t xml:space="preserve"> </w:t>
      </w:r>
      <w:r w:rsidRPr="002A056C">
        <w:t>культурные</w:t>
      </w:r>
      <w:r w:rsidR="002A056C" w:rsidRPr="002A056C">
        <w:t xml:space="preserve"> </w:t>
      </w:r>
      <w:r w:rsidRPr="002A056C">
        <w:t>ценности</w:t>
      </w:r>
      <w:r w:rsidR="002A056C" w:rsidRPr="002A056C">
        <w:t xml:space="preserve"> </w:t>
      </w:r>
      <w:r w:rsidRPr="002A056C">
        <w:t>субъектов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; </w:t>
      </w:r>
      <w:r w:rsidRPr="002A056C">
        <w:t>несет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себе</w:t>
      </w:r>
      <w:r w:rsidR="002A056C" w:rsidRPr="002A056C">
        <w:t xml:space="preserve"> </w:t>
      </w:r>
      <w:r w:rsidRPr="002A056C">
        <w:t>социально-политическую</w:t>
      </w:r>
      <w:r w:rsidR="002A056C" w:rsidRPr="002A056C">
        <w:t xml:space="preserve"> </w:t>
      </w:r>
      <w:r w:rsidRPr="002A056C">
        <w:t>информацию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содержание,</w:t>
      </w:r>
      <w:r w:rsidR="002A056C" w:rsidRPr="002A056C">
        <w:t xml:space="preserve"> </w:t>
      </w:r>
      <w:r w:rsidRPr="002A056C">
        <w:t>включая</w:t>
      </w:r>
      <w:r w:rsidR="002A056C" w:rsidRPr="002A056C">
        <w:t xml:space="preserve"> </w:t>
      </w:r>
      <w:r w:rsidRPr="002A056C">
        <w:t>процессы</w:t>
      </w:r>
      <w:r w:rsidR="002A056C" w:rsidRPr="002A056C">
        <w:t xml:space="preserve"> </w:t>
      </w:r>
      <w:r w:rsidRPr="002A056C">
        <w:t>обмена</w:t>
      </w:r>
      <w:r w:rsidR="002A056C" w:rsidRPr="002A056C">
        <w:t xml:space="preserve"> </w:t>
      </w:r>
      <w:r w:rsidRPr="002A056C">
        <w:t>этим</w:t>
      </w:r>
      <w:r w:rsidR="002A056C" w:rsidRPr="002A056C">
        <w:t xml:space="preserve"> </w:t>
      </w:r>
      <w:r w:rsidRPr="002A056C">
        <w:t>содержанием,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семиотические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технические</w:t>
      </w:r>
      <w:r w:rsidR="002A056C" w:rsidRPr="002A056C">
        <w:t xml:space="preserve"> </w:t>
      </w:r>
      <w:r w:rsidRPr="002A056C">
        <w:t>средства,</w:t>
      </w:r>
      <w:r w:rsidR="002A056C" w:rsidRPr="002A056C">
        <w:t xml:space="preserve"> </w:t>
      </w:r>
      <w:r w:rsidRPr="002A056C">
        <w:t>используемые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обменах,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технические</w:t>
      </w:r>
      <w:r w:rsidR="002A056C" w:rsidRPr="002A056C">
        <w:t xml:space="preserve"> </w:t>
      </w:r>
      <w:r w:rsidRPr="002A056C">
        <w:t>каналы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обменов</w:t>
      </w:r>
      <w:r w:rsidR="00E53C85" w:rsidRPr="002A056C">
        <w:rPr>
          <w:rStyle w:val="ab"/>
          <w:color w:val="000000"/>
        </w:rPr>
        <w:footnoteReference w:id="7"/>
      </w:r>
      <w:r w:rsidR="002A056C" w:rsidRPr="002A056C">
        <w:t xml:space="preserve">. </w:t>
      </w:r>
      <w:r w:rsidRPr="002A056C">
        <w:t>Коммуникаторы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целенаправленно</w:t>
      </w:r>
      <w:r w:rsidR="002A056C" w:rsidRPr="002A056C">
        <w:t xml:space="preserve"> </w:t>
      </w:r>
      <w:r w:rsidRPr="002A056C">
        <w:t>формируют</w:t>
      </w:r>
      <w:r w:rsidR="002A056C" w:rsidRPr="002A056C">
        <w:t xml:space="preserve"> </w:t>
      </w:r>
      <w:r w:rsidRPr="002A056C">
        <w:t>массовую</w:t>
      </w:r>
      <w:r w:rsidR="002A056C" w:rsidRPr="002A056C">
        <w:t xml:space="preserve"> </w:t>
      </w:r>
      <w:r w:rsidRPr="002A056C">
        <w:t>аудиторию,</w:t>
      </w:r>
      <w:r w:rsidR="002A056C" w:rsidRPr="002A056C">
        <w:t xml:space="preserve"> </w:t>
      </w:r>
      <w:r w:rsidRPr="002A056C">
        <w:t>массовая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подразумевает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тесные</w:t>
      </w:r>
      <w:r w:rsidR="002A056C" w:rsidRPr="002A056C">
        <w:t xml:space="preserve"> </w:t>
      </w:r>
      <w:r w:rsidRPr="002A056C">
        <w:t>развивающиеся</w:t>
      </w:r>
      <w:r w:rsidR="002A056C" w:rsidRPr="002A056C">
        <w:t xml:space="preserve"> </w:t>
      </w:r>
      <w:r w:rsidRPr="002A056C">
        <w:t>взаимосвязи</w:t>
      </w:r>
      <w:r w:rsidR="002A056C" w:rsidRPr="002A056C">
        <w:t xml:space="preserve"> </w:t>
      </w:r>
      <w:r w:rsidRPr="002A056C">
        <w:t>внутри</w:t>
      </w:r>
      <w:r w:rsidR="002A056C" w:rsidRPr="002A056C">
        <w:t xml:space="preserve"> </w:t>
      </w:r>
      <w:r w:rsidRPr="002A056C">
        <w:t>массы,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свою</w:t>
      </w:r>
      <w:r w:rsidR="002A056C" w:rsidRPr="002A056C">
        <w:t xml:space="preserve"> </w:t>
      </w:r>
      <w:r w:rsidRPr="002A056C">
        <w:t>очередь</w:t>
      </w:r>
      <w:r w:rsidR="002A056C" w:rsidRPr="002A056C">
        <w:t xml:space="preserve"> </w:t>
      </w:r>
      <w:r w:rsidRPr="002A056C">
        <w:t>воздействующей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коммуникаторов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общем</w:t>
      </w:r>
      <w:r w:rsidR="002A056C" w:rsidRPr="002A056C">
        <w:t xml:space="preserve"> </w:t>
      </w:r>
      <w:r w:rsidRPr="002A056C">
        <w:t>случае</w:t>
      </w:r>
      <w:r w:rsidR="002A056C" w:rsidRPr="002A056C">
        <w:t xml:space="preserve"> </w:t>
      </w:r>
      <w:r w:rsidRPr="002A056C">
        <w:t>имеют</w:t>
      </w:r>
      <w:r w:rsidR="002A056C" w:rsidRPr="002A056C">
        <w:t xml:space="preserve"> </w:t>
      </w:r>
      <w:r w:rsidRPr="002A056C">
        <w:t>место</w:t>
      </w:r>
      <w:r w:rsidR="002A056C" w:rsidRPr="002A056C">
        <w:t xml:space="preserve"> </w:t>
      </w:r>
      <w:r w:rsidRPr="002A056C">
        <w:t>всесторонние</w:t>
      </w:r>
      <w:r w:rsidR="002A056C" w:rsidRPr="002A056C">
        <w:t xml:space="preserve"> </w:t>
      </w:r>
      <w:r w:rsidRPr="002A056C">
        <w:t>коммуникативные</w:t>
      </w:r>
      <w:r w:rsidR="002A056C" w:rsidRPr="002A056C">
        <w:t xml:space="preserve"> </w:t>
      </w:r>
      <w:r w:rsidRPr="002A056C">
        <w:t>связи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отношения,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неразрывно</w:t>
      </w:r>
      <w:r w:rsidR="002A056C" w:rsidRPr="002A056C">
        <w:t xml:space="preserve"> </w:t>
      </w:r>
      <w:r w:rsidRPr="002A056C">
        <w:t>связаны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общей</w:t>
      </w:r>
      <w:r w:rsidR="002A056C" w:rsidRPr="002A056C">
        <w:t xml:space="preserve"> </w:t>
      </w:r>
      <w:r w:rsidRPr="002A056C">
        <w:t>культурою</w:t>
      </w:r>
      <w:r w:rsidR="002A056C" w:rsidRPr="002A056C">
        <w:t xml:space="preserve"> </w:t>
      </w:r>
      <w:r w:rsidRPr="002A056C">
        <w:t>общества</w:t>
      </w:r>
      <w:r w:rsidR="002A056C" w:rsidRPr="002A056C">
        <w:t>.</w:t>
      </w:r>
    </w:p>
    <w:p w:rsidR="002A056C" w:rsidRDefault="002A056C" w:rsidP="002A056C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14" w:name="_Toc199404839"/>
      <w:bookmarkStart w:id="15" w:name="_Toc199406652"/>
      <w:bookmarkStart w:id="16" w:name="_Toc199409291"/>
    </w:p>
    <w:p w:rsidR="002A056C" w:rsidRDefault="002A056C" w:rsidP="00740A2D">
      <w:pPr>
        <w:pStyle w:val="1"/>
      </w:pPr>
      <w:bookmarkStart w:id="17" w:name="_Toc291848965"/>
      <w:r>
        <w:t xml:space="preserve">1.2 </w:t>
      </w:r>
      <w:r w:rsidR="0003505E" w:rsidRPr="002A056C">
        <w:t>Функции</w:t>
      </w:r>
      <w:r w:rsidRPr="002A056C">
        <w:t xml:space="preserve"> </w:t>
      </w:r>
      <w:r w:rsidR="0003505E" w:rsidRPr="002A056C">
        <w:t>политической</w:t>
      </w:r>
      <w:r w:rsidRPr="002A056C">
        <w:t xml:space="preserve"> </w:t>
      </w:r>
      <w:r w:rsidR="0003505E" w:rsidRPr="002A056C">
        <w:t>коммуникации</w:t>
      </w:r>
      <w:bookmarkEnd w:id="14"/>
      <w:bookmarkEnd w:id="15"/>
      <w:bookmarkEnd w:id="16"/>
      <w:bookmarkEnd w:id="17"/>
    </w:p>
    <w:p w:rsidR="002A056C" w:rsidRPr="002A056C" w:rsidRDefault="002A056C" w:rsidP="002A056C">
      <w:pPr>
        <w:rPr>
          <w:lang w:eastAsia="en-US"/>
        </w:rPr>
      </w:pPr>
    </w:p>
    <w:p w:rsidR="002A056C" w:rsidRPr="002A056C" w:rsidRDefault="003E7B60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последнее</w:t>
      </w:r>
      <w:r w:rsidR="002A056C" w:rsidRPr="002A056C">
        <w:t xml:space="preserve"> </w:t>
      </w:r>
      <w:r w:rsidRPr="002A056C">
        <w:t>время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рассматривается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функциональный</w:t>
      </w:r>
      <w:r w:rsidR="002A056C" w:rsidRPr="002A056C">
        <w:t xml:space="preserve"> </w:t>
      </w:r>
      <w:r w:rsidRPr="002A056C">
        <w:t>элемент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общества,</w:t>
      </w:r>
      <w:r w:rsidR="002A056C" w:rsidRPr="002A056C">
        <w:t xml:space="preserve"> </w:t>
      </w:r>
      <w:r w:rsidRPr="002A056C">
        <w:t>обеспечивающий</w:t>
      </w:r>
      <w:r w:rsidR="002A056C" w:rsidRPr="002A056C">
        <w:t xml:space="preserve"> </w:t>
      </w:r>
      <w:r w:rsidRPr="002A056C">
        <w:t>взаимосвязь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другими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компонентами</w:t>
      </w:r>
      <w:r w:rsidR="002A056C" w:rsidRPr="002A056C">
        <w:t xml:space="preserve">. </w:t>
      </w:r>
      <w:r w:rsidRPr="002A056C">
        <w:t>Но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то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время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выступает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процесс,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непосредственная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акторов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производству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распространению</w:t>
      </w:r>
      <w:r w:rsidR="002A056C" w:rsidRPr="002A056C">
        <w:t xml:space="preserve"> </w:t>
      </w:r>
      <w:r w:rsidRPr="002A056C">
        <w:t>политически</w:t>
      </w:r>
      <w:r w:rsidR="002A056C" w:rsidRPr="002A056C">
        <w:t xml:space="preserve"> </w:t>
      </w:r>
      <w:r w:rsidRPr="002A056C">
        <w:t>значимой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направленная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формирование</w:t>
      </w:r>
      <w:r w:rsidR="002A056C">
        <w:t xml:space="preserve"> (</w:t>
      </w:r>
      <w:r w:rsidRPr="002A056C">
        <w:t>стабилизацию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изменение</w:t>
      </w:r>
      <w:r w:rsidR="002A056C" w:rsidRPr="002A056C">
        <w:t xml:space="preserve">) </w:t>
      </w:r>
      <w:r w:rsidRPr="002A056C">
        <w:t>образа</w:t>
      </w:r>
      <w:r w:rsidR="002A056C" w:rsidRPr="002A056C">
        <w:t xml:space="preserve"> </w:t>
      </w:r>
      <w:r w:rsidRPr="002A056C">
        <w:t>мыслей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действий</w:t>
      </w:r>
      <w:r w:rsidR="002A056C" w:rsidRPr="002A056C">
        <w:t xml:space="preserve"> </w:t>
      </w:r>
      <w:r w:rsidRPr="002A056C">
        <w:t>других</w:t>
      </w:r>
      <w:r w:rsidR="002A056C" w:rsidRPr="002A056C">
        <w:t xml:space="preserve"> </w:t>
      </w:r>
      <w:r w:rsidRPr="002A056C">
        <w:t>социальных</w:t>
      </w:r>
      <w:r w:rsidR="002A056C" w:rsidRPr="002A056C">
        <w:t xml:space="preserve"> </w:t>
      </w:r>
      <w:r w:rsidRPr="002A056C">
        <w:t>субъектов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Основны</w:t>
      </w:r>
      <w:r w:rsidR="0003505E" w:rsidRPr="002A056C">
        <w:t>ми</w:t>
      </w:r>
      <w:r w:rsidR="002A056C" w:rsidRPr="002A056C">
        <w:t xml:space="preserve"> </w:t>
      </w:r>
      <w:r w:rsidR="0003505E" w:rsidRPr="002A056C">
        <w:t>функциями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="0003505E" w:rsidRPr="002A056C">
        <w:t>являются</w:t>
      </w:r>
      <w:r w:rsidR="00E53C85" w:rsidRPr="002A056C">
        <w:rPr>
          <w:rStyle w:val="ab"/>
          <w:color w:val="000000"/>
        </w:rPr>
        <w:footnoteReference w:id="8"/>
      </w:r>
      <w:r w:rsidR="002A056C" w:rsidRPr="002A056C">
        <w:t>: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распространение</w:t>
      </w:r>
      <w:r w:rsidR="002A056C" w:rsidRPr="002A056C">
        <w:t xml:space="preserve"> </w:t>
      </w:r>
      <w:r w:rsidRPr="002A056C">
        <w:t>идейно-политических</w:t>
      </w:r>
      <w:r w:rsidR="002A056C" w:rsidRPr="002A056C">
        <w:t xml:space="preserve"> </w:t>
      </w:r>
      <w:r w:rsidRPr="002A056C">
        <w:t>ценностей,</w:t>
      </w:r>
      <w:r w:rsidR="002A056C" w:rsidRPr="002A056C">
        <w:t xml:space="preserve"> </w:t>
      </w:r>
      <w:r w:rsidRPr="002A056C">
        <w:t>знаний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политике,</w:t>
      </w:r>
      <w:r w:rsidR="002A056C" w:rsidRPr="002A056C">
        <w:t xml:space="preserve"> </w:t>
      </w:r>
      <w:r w:rsidRPr="002A056C">
        <w:t>политическое</w:t>
      </w:r>
      <w:r w:rsidR="002A056C" w:rsidRPr="002A056C">
        <w:t xml:space="preserve"> </w:t>
      </w:r>
      <w:r w:rsidRPr="002A056C">
        <w:t>информирование</w:t>
      </w:r>
      <w:r w:rsidR="002A056C" w:rsidRPr="002A056C">
        <w:t>;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интеграция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регулирование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отношений</w:t>
      </w:r>
      <w:r w:rsidR="002A056C" w:rsidRPr="002A056C">
        <w:t>;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формирование</w:t>
      </w:r>
      <w:r w:rsidR="002A056C" w:rsidRPr="002A056C">
        <w:t xml:space="preserve"> </w:t>
      </w:r>
      <w:r w:rsidRPr="002A056C">
        <w:t>общественного</w:t>
      </w:r>
      <w:r w:rsidR="002A056C">
        <w:t xml:space="preserve"> (</w:t>
      </w:r>
      <w:r w:rsidRPr="002A056C">
        <w:t>политического</w:t>
      </w:r>
      <w:r w:rsidR="002A056C" w:rsidRPr="002A056C">
        <w:t xml:space="preserve">) </w:t>
      </w:r>
      <w:r w:rsidRPr="002A056C">
        <w:t>мнения</w:t>
      </w:r>
      <w:r w:rsidR="002A056C" w:rsidRPr="002A056C">
        <w:t>;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распространение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культуры,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развитие</w:t>
      </w:r>
      <w:r w:rsidR="002A056C" w:rsidRPr="002A056C">
        <w:t xml:space="preserve"> </w:t>
      </w:r>
      <w:r w:rsidRPr="002A056C">
        <w:t>у</w:t>
      </w:r>
      <w:r w:rsidR="002A056C" w:rsidRPr="002A056C">
        <w:t xml:space="preserve"> </w:t>
      </w:r>
      <w:r w:rsidRPr="002A056C">
        <w:t>индивидуумов</w:t>
      </w:r>
      <w:r w:rsidR="002A056C" w:rsidRPr="002A056C">
        <w:t>;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политико-культурный</w:t>
      </w:r>
      <w:r w:rsidR="002A056C" w:rsidRPr="002A056C">
        <w:t xml:space="preserve"> </w:t>
      </w:r>
      <w:r w:rsidRPr="002A056C">
        <w:t>обмен</w:t>
      </w:r>
      <w:r w:rsidR="002A056C" w:rsidRPr="002A056C">
        <w:t>;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подготовка</w:t>
      </w:r>
      <w:r w:rsidR="002A056C" w:rsidRPr="002A056C">
        <w:t xml:space="preserve"> </w:t>
      </w:r>
      <w:r w:rsidRPr="002A056C">
        <w:t>общественности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участию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политике</w:t>
      </w:r>
      <w:r w:rsidR="002A056C" w:rsidRPr="002A056C">
        <w:t>.</w:t>
      </w:r>
    </w:p>
    <w:p w:rsidR="002A056C" w:rsidRPr="002A056C" w:rsidRDefault="003E7B60" w:rsidP="002A056C">
      <w:pPr>
        <w:tabs>
          <w:tab w:val="left" w:pos="726"/>
        </w:tabs>
      </w:pPr>
      <w:r w:rsidRPr="002A056C">
        <w:t>Подсистема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выполняя</w:t>
      </w:r>
      <w:r w:rsidR="002A056C" w:rsidRPr="002A056C">
        <w:t xml:space="preserve"> </w:t>
      </w:r>
      <w:r w:rsidRPr="002A056C">
        <w:t>ряд</w:t>
      </w:r>
      <w:r w:rsidR="002A056C" w:rsidRPr="002A056C">
        <w:t xml:space="preserve"> </w:t>
      </w:r>
      <w:r w:rsidRPr="002A056C">
        <w:t>специфических</w:t>
      </w:r>
      <w:r w:rsidR="002A056C" w:rsidRPr="002A056C">
        <w:t xml:space="preserve"> </w:t>
      </w:r>
      <w:r w:rsidR="00353A70" w:rsidRPr="002A056C">
        <w:t>функций,</w:t>
      </w:r>
      <w:r w:rsidR="002A056C" w:rsidRPr="002A056C">
        <w:t xml:space="preserve"> </w:t>
      </w:r>
      <w:r w:rsidR="00353A70" w:rsidRPr="002A056C">
        <w:t>связанных</w:t>
      </w:r>
      <w:r w:rsidR="002A056C" w:rsidRPr="002A056C">
        <w:t xml:space="preserve"> </w:t>
      </w:r>
      <w:r w:rsidR="00353A70" w:rsidRPr="002A056C">
        <w:t>с</w:t>
      </w:r>
      <w:r w:rsidR="002A056C" w:rsidRPr="002A056C">
        <w:t xml:space="preserve"> </w:t>
      </w:r>
      <w:r w:rsidR="00353A70" w:rsidRPr="002A056C">
        <w:t>управлением</w:t>
      </w:r>
      <w:r w:rsidR="002A056C" w:rsidRPr="002A056C">
        <w:t xml:space="preserve"> </w:t>
      </w:r>
      <w:r w:rsidR="00353A70" w:rsidRPr="002A056C">
        <w:t>разнообразными</w:t>
      </w:r>
      <w:r w:rsidR="002A056C" w:rsidRPr="002A056C">
        <w:t xml:space="preserve"> </w:t>
      </w:r>
      <w:r w:rsidR="00353A70" w:rsidRPr="002A056C">
        <w:t>процессами</w:t>
      </w:r>
      <w:r w:rsidR="002A056C" w:rsidRPr="002A056C">
        <w:t xml:space="preserve"> </w:t>
      </w:r>
      <w:r w:rsidR="00353A70" w:rsidRPr="002A056C">
        <w:t>информационного</w:t>
      </w:r>
      <w:r w:rsidR="002A056C" w:rsidRPr="002A056C">
        <w:t xml:space="preserve"> </w:t>
      </w:r>
      <w:r w:rsidR="00353A70" w:rsidRPr="002A056C">
        <w:t>воздействия</w:t>
      </w:r>
      <w:r w:rsidR="002A056C" w:rsidRPr="002A056C">
        <w:t xml:space="preserve"> </w:t>
      </w:r>
      <w:r w:rsidR="00353A70" w:rsidRPr="002A056C">
        <w:t>и</w:t>
      </w:r>
      <w:r w:rsidR="002A056C" w:rsidRPr="002A056C">
        <w:t xml:space="preserve"> </w:t>
      </w:r>
      <w:r w:rsidR="00353A70" w:rsidRPr="002A056C">
        <w:t>взаимодействия</w:t>
      </w:r>
      <w:r w:rsidR="002A056C" w:rsidRPr="002A056C">
        <w:t xml:space="preserve"> </w:t>
      </w:r>
      <w:r w:rsidR="00353A70" w:rsidRPr="002A056C">
        <w:t>в</w:t>
      </w:r>
      <w:r w:rsidR="002A056C" w:rsidRPr="002A056C">
        <w:t xml:space="preserve"> </w:t>
      </w:r>
      <w:r w:rsidR="00353A70" w:rsidRPr="002A056C">
        <w:t>сфере</w:t>
      </w:r>
      <w:r w:rsidR="002A056C" w:rsidRPr="002A056C">
        <w:t xml:space="preserve"> </w:t>
      </w:r>
      <w:r w:rsidR="00353A70" w:rsidRPr="002A056C">
        <w:t>политики,</w:t>
      </w:r>
      <w:r w:rsidR="002A056C" w:rsidRPr="002A056C">
        <w:t xml:space="preserve"> </w:t>
      </w:r>
      <w:r w:rsidR="00353A70" w:rsidRPr="002A056C">
        <w:t>приданием</w:t>
      </w:r>
      <w:r w:rsidR="002A056C" w:rsidRPr="002A056C">
        <w:t xml:space="preserve"> </w:t>
      </w:r>
      <w:r w:rsidR="00353A70" w:rsidRPr="002A056C">
        <w:t>им</w:t>
      </w:r>
      <w:r w:rsidR="002A056C" w:rsidRPr="002A056C">
        <w:t xml:space="preserve"> </w:t>
      </w:r>
      <w:r w:rsidR="00353A70" w:rsidRPr="002A056C">
        <w:t>определенной</w:t>
      </w:r>
      <w:r w:rsidR="002A056C" w:rsidRPr="002A056C">
        <w:t xml:space="preserve"> </w:t>
      </w:r>
      <w:r w:rsidR="00353A70" w:rsidRPr="002A056C">
        <w:t>направленности</w:t>
      </w:r>
      <w:r w:rsidR="002A056C" w:rsidRPr="002A056C">
        <w:t xml:space="preserve"> </w:t>
      </w:r>
      <w:r w:rsidR="00353A70" w:rsidRPr="002A056C">
        <w:t>в</w:t>
      </w:r>
      <w:r w:rsidR="002A056C" w:rsidRPr="002A056C">
        <w:t xml:space="preserve"> </w:t>
      </w:r>
      <w:r w:rsidR="00353A70" w:rsidRPr="002A056C">
        <w:t>целях</w:t>
      </w:r>
      <w:r w:rsidR="002A056C" w:rsidRPr="002A056C">
        <w:t xml:space="preserve"> </w:t>
      </w:r>
      <w:r w:rsidR="00353A70" w:rsidRPr="002A056C">
        <w:t>обеспечения</w:t>
      </w:r>
      <w:r w:rsidR="002A056C" w:rsidRPr="002A056C">
        <w:t xml:space="preserve"> </w:t>
      </w:r>
      <w:r w:rsidR="00353A70" w:rsidRPr="002A056C">
        <w:t>эффективного</w:t>
      </w:r>
      <w:r w:rsidR="002A056C" w:rsidRPr="002A056C">
        <w:t xml:space="preserve"> </w:t>
      </w:r>
      <w:r w:rsidR="00353A70" w:rsidRPr="002A056C">
        <w:t>политического</w:t>
      </w:r>
      <w:r w:rsidR="002A056C" w:rsidRPr="002A056C">
        <w:t xml:space="preserve"> </w:t>
      </w:r>
      <w:r w:rsidR="00353A70" w:rsidRPr="002A056C">
        <w:t>руководства</w:t>
      </w:r>
      <w:r w:rsidR="002A056C" w:rsidRPr="002A056C">
        <w:t xml:space="preserve"> </w:t>
      </w:r>
      <w:r w:rsidR="00353A70" w:rsidRPr="002A056C">
        <w:t>обществом,</w:t>
      </w:r>
      <w:r w:rsidR="002A056C" w:rsidRPr="002A056C">
        <w:t xml:space="preserve"> </w:t>
      </w:r>
      <w:r w:rsidR="00353A70" w:rsidRPr="002A056C">
        <w:t>сбора</w:t>
      </w:r>
      <w:r w:rsidR="002A056C" w:rsidRPr="002A056C">
        <w:t xml:space="preserve"> </w:t>
      </w:r>
      <w:r w:rsidR="00353A70" w:rsidRPr="002A056C">
        <w:t>и</w:t>
      </w:r>
      <w:r w:rsidR="002A056C" w:rsidRPr="002A056C">
        <w:t xml:space="preserve"> </w:t>
      </w:r>
      <w:r w:rsidR="00353A70" w:rsidRPr="002A056C">
        <w:t>обработки</w:t>
      </w:r>
      <w:r w:rsidR="002A056C" w:rsidRPr="002A056C">
        <w:t xml:space="preserve"> </w:t>
      </w:r>
      <w:r w:rsidR="00353A70" w:rsidRPr="002A056C">
        <w:t>данных,</w:t>
      </w:r>
      <w:r w:rsidR="002A056C" w:rsidRPr="002A056C">
        <w:t xml:space="preserve"> </w:t>
      </w:r>
      <w:r w:rsidR="00353A70" w:rsidRPr="002A056C">
        <w:t>необходимых</w:t>
      </w:r>
      <w:r w:rsidR="002A056C" w:rsidRPr="002A056C">
        <w:t xml:space="preserve"> </w:t>
      </w:r>
      <w:r w:rsidR="00353A70" w:rsidRPr="002A056C">
        <w:t>для</w:t>
      </w:r>
      <w:r w:rsidR="002A056C" w:rsidRPr="002A056C">
        <w:t xml:space="preserve"> </w:t>
      </w:r>
      <w:r w:rsidR="00353A70" w:rsidRPr="002A056C">
        <w:t>принятия</w:t>
      </w:r>
      <w:r w:rsidR="002A056C" w:rsidRPr="002A056C">
        <w:t xml:space="preserve"> </w:t>
      </w:r>
      <w:r w:rsidR="00353A70" w:rsidRPr="002A056C">
        <w:t>политических</w:t>
      </w:r>
      <w:r w:rsidR="002A056C" w:rsidRPr="002A056C">
        <w:t xml:space="preserve"> </w:t>
      </w:r>
      <w:r w:rsidR="00353A70" w:rsidRPr="002A056C">
        <w:t>решений</w:t>
      </w:r>
      <w:r w:rsidR="002A056C" w:rsidRPr="002A056C">
        <w:t xml:space="preserve"> </w:t>
      </w:r>
      <w:r w:rsidR="00353A70" w:rsidRPr="002A056C">
        <w:t>и</w:t>
      </w:r>
      <w:r w:rsidR="002A056C" w:rsidRPr="002A056C">
        <w:t xml:space="preserve"> </w:t>
      </w:r>
      <w:r w:rsidR="00353A70" w:rsidRPr="002A056C">
        <w:t>оценки</w:t>
      </w:r>
      <w:r w:rsidR="002A056C" w:rsidRPr="002A056C">
        <w:t xml:space="preserve"> </w:t>
      </w:r>
      <w:r w:rsidR="00353A70" w:rsidRPr="002A056C">
        <w:t>их</w:t>
      </w:r>
      <w:r w:rsidR="002A056C" w:rsidRPr="002A056C">
        <w:t xml:space="preserve"> </w:t>
      </w:r>
      <w:r w:rsidR="00353A70" w:rsidRPr="002A056C">
        <w:t>последствий</w:t>
      </w:r>
      <w:r w:rsidR="002A056C" w:rsidRPr="002A056C">
        <w:t xml:space="preserve"> </w:t>
      </w:r>
      <w:r w:rsidR="00353A70" w:rsidRPr="002A056C">
        <w:t>и</w:t>
      </w:r>
      <w:r w:rsidR="002A056C" w:rsidRPr="002A056C">
        <w:t xml:space="preserve"> </w:t>
      </w:r>
      <w:r w:rsidR="002A056C">
        <w:t>т.д.</w:t>
      </w:r>
      <w:r w:rsidR="002A056C" w:rsidRPr="002A056C">
        <w:t xml:space="preserve">, </w:t>
      </w:r>
      <w:r w:rsidR="00353A70" w:rsidRPr="002A056C">
        <w:t>одновременно</w:t>
      </w:r>
      <w:r w:rsidR="002A056C" w:rsidRPr="002A056C">
        <w:t xml:space="preserve"> </w:t>
      </w:r>
      <w:r w:rsidR="00353A70" w:rsidRPr="002A056C">
        <w:t>выступает</w:t>
      </w:r>
      <w:r w:rsidR="002A056C" w:rsidRPr="002A056C">
        <w:t xml:space="preserve"> </w:t>
      </w:r>
      <w:r w:rsidR="00353A70" w:rsidRPr="002A056C">
        <w:t>в</w:t>
      </w:r>
      <w:r w:rsidR="002A056C" w:rsidRPr="002A056C">
        <w:t xml:space="preserve"> </w:t>
      </w:r>
      <w:r w:rsidR="00353A70" w:rsidRPr="002A056C">
        <w:t>качестве</w:t>
      </w:r>
      <w:r w:rsidR="002A056C" w:rsidRPr="002A056C">
        <w:t xml:space="preserve"> </w:t>
      </w:r>
      <w:r w:rsidR="00353A70" w:rsidRPr="002A056C">
        <w:t>компонента,</w:t>
      </w:r>
      <w:r w:rsidR="002A056C" w:rsidRPr="002A056C">
        <w:t xml:space="preserve"> </w:t>
      </w:r>
      <w:r w:rsidR="00353A70" w:rsidRPr="002A056C">
        <w:t>обеспечивающего</w:t>
      </w:r>
      <w:r w:rsidR="002A056C" w:rsidRPr="002A056C">
        <w:t xml:space="preserve"> </w:t>
      </w:r>
      <w:r w:rsidR="00353A70" w:rsidRPr="002A056C">
        <w:t>гомеостатическую</w:t>
      </w:r>
      <w:r w:rsidR="002A056C" w:rsidRPr="002A056C">
        <w:t xml:space="preserve"> </w:t>
      </w:r>
      <w:r w:rsidR="00353A70" w:rsidRPr="002A056C">
        <w:t>устойчивость</w:t>
      </w:r>
      <w:r w:rsidR="002A056C" w:rsidRPr="002A056C">
        <w:t xml:space="preserve"> </w:t>
      </w:r>
      <w:r w:rsidR="00353A70" w:rsidRPr="002A056C">
        <w:t>политической</w:t>
      </w:r>
      <w:r w:rsidR="002A056C" w:rsidRPr="002A056C">
        <w:t xml:space="preserve"> </w:t>
      </w:r>
      <w:r w:rsidR="00353A70" w:rsidRPr="002A056C">
        <w:t>системы</w:t>
      </w:r>
      <w:r w:rsidR="002A056C" w:rsidRPr="002A056C">
        <w:t xml:space="preserve"> </w:t>
      </w:r>
      <w:r w:rsidR="00353A70" w:rsidRPr="002A056C">
        <w:t>как</w:t>
      </w:r>
      <w:r w:rsidR="002A056C" w:rsidRPr="002A056C">
        <w:t xml:space="preserve"> </w:t>
      </w:r>
      <w:r w:rsidR="00353A70" w:rsidRPr="002A056C">
        <w:t>целостного</w:t>
      </w:r>
      <w:r w:rsidR="002A056C" w:rsidRPr="002A056C">
        <w:t xml:space="preserve"> </w:t>
      </w:r>
      <w:r w:rsidR="00353A70" w:rsidRPr="002A056C">
        <w:t>образования,</w:t>
      </w:r>
      <w:r w:rsidR="002A056C" w:rsidRPr="002A056C">
        <w:t xml:space="preserve"> </w:t>
      </w:r>
      <w:r w:rsidR="00353A70" w:rsidRPr="002A056C">
        <w:t>находящегося</w:t>
      </w:r>
      <w:r w:rsidR="002A056C" w:rsidRPr="002A056C">
        <w:t xml:space="preserve"> </w:t>
      </w:r>
      <w:r w:rsidR="00353A70" w:rsidRPr="002A056C">
        <w:t>в</w:t>
      </w:r>
      <w:r w:rsidR="002A056C" w:rsidRPr="002A056C">
        <w:t xml:space="preserve"> </w:t>
      </w:r>
      <w:r w:rsidR="00353A70" w:rsidRPr="002A056C">
        <w:t>непрерывном</w:t>
      </w:r>
      <w:r w:rsidR="002A056C" w:rsidRPr="002A056C">
        <w:t xml:space="preserve"> </w:t>
      </w:r>
      <w:r w:rsidR="00353A70" w:rsidRPr="002A056C">
        <w:t>взаимодействии</w:t>
      </w:r>
      <w:r w:rsidR="002A056C" w:rsidRPr="002A056C">
        <w:t xml:space="preserve"> </w:t>
      </w:r>
      <w:r w:rsidR="00353A70" w:rsidRPr="002A056C">
        <w:t>с</w:t>
      </w:r>
      <w:r w:rsidR="002A056C" w:rsidRPr="002A056C">
        <w:t xml:space="preserve"> </w:t>
      </w:r>
      <w:r w:rsidR="00353A70" w:rsidRPr="002A056C">
        <w:t>изменяющейся</w:t>
      </w:r>
      <w:r w:rsidR="002A056C" w:rsidRPr="002A056C">
        <w:t xml:space="preserve"> </w:t>
      </w:r>
      <w:r w:rsidR="00353A70" w:rsidRPr="002A056C">
        <w:t>социальной</w:t>
      </w:r>
      <w:r w:rsidR="002A056C" w:rsidRPr="002A056C">
        <w:t xml:space="preserve"> </w:t>
      </w:r>
      <w:r w:rsidR="00353A70" w:rsidRPr="002A056C">
        <w:t>средой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Интеллектуальная</w:t>
      </w:r>
      <w:r w:rsidR="002A056C" w:rsidRPr="002A056C">
        <w:t xml:space="preserve"> </w:t>
      </w:r>
      <w:r w:rsidRPr="002A056C">
        <w:t>свобода,</w:t>
      </w:r>
      <w:r w:rsidR="002A056C" w:rsidRPr="002A056C">
        <w:t xml:space="preserve"> </w:t>
      </w:r>
      <w:r w:rsidRPr="002A056C">
        <w:t>наличие</w:t>
      </w:r>
      <w:r w:rsidR="002A056C" w:rsidRPr="002A056C">
        <w:t xml:space="preserve"> </w:t>
      </w:r>
      <w:r w:rsidRPr="002A056C">
        <w:t>просвещенного</w:t>
      </w:r>
      <w:r w:rsidR="002A056C" w:rsidRPr="002A056C">
        <w:t xml:space="preserve"> </w:t>
      </w:r>
      <w:r w:rsidRPr="002A056C">
        <w:t>общественного</w:t>
      </w:r>
      <w:r w:rsidR="002A056C" w:rsidRPr="002A056C">
        <w:t xml:space="preserve"> </w:t>
      </w:r>
      <w:r w:rsidRPr="002A056C">
        <w:t>мнения,</w:t>
      </w:r>
      <w:r w:rsidR="002A056C" w:rsidRPr="002A056C">
        <w:t xml:space="preserve"> </w:t>
      </w:r>
      <w:r w:rsidRPr="002A056C">
        <w:t>демократическая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культура,</w:t>
      </w:r>
      <w:r w:rsidR="002A056C" w:rsidRPr="002A056C">
        <w:t xml:space="preserve"> </w:t>
      </w:r>
      <w:r w:rsidRPr="002A056C">
        <w:t>свобода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властных</w:t>
      </w:r>
      <w:r w:rsidR="002A056C" w:rsidRPr="002A056C">
        <w:t xml:space="preserve"> </w:t>
      </w:r>
      <w:r w:rsidRPr="002A056C">
        <w:t>структур</w:t>
      </w:r>
      <w:r w:rsidR="002A056C" w:rsidRPr="002A056C">
        <w:t xml:space="preserve"> - </w:t>
      </w:r>
      <w:r w:rsidRPr="002A056C">
        <w:t>важные</w:t>
      </w:r>
      <w:r w:rsidR="002A056C" w:rsidRPr="002A056C">
        <w:t xml:space="preserve"> </w:t>
      </w:r>
      <w:r w:rsidRPr="002A056C">
        <w:t>предпосылки</w:t>
      </w:r>
      <w:r w:rsidR="002A056C" w:rsidRPr="002A056C">
        <w:t xml:space="preserve"> </w:t>
      </w:r>
      <w:r w:rsidRPr="002A056C">
        <w:t>оптимального</w:t>
      </w:r>
      <w:r w:rsidR="002A056C" w:rsidRPr="002A056C">
        <w:t xml:space="preserve"> </w:t>
      </w:r>
      <w:r w:rsidRPr="002A056C">
        <w:t>развития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устойчивого</w:t>
      </w:r>
      <w:r w:rsidR="002A056C" w:rsidRPr="002A056C">
        <w:t xml:space="preserve"> </w:t>
      </w:r>
      <w:r w:rsidRPr="002A056C">
        <w:t>социального</w:t>
      </w:r>
      <w:r w:rsidR="002A056C" w:rsidRPr="002A056C">
        <w:t xml:space="preserve"> </w:t>
      </w:r>
      <w:r w:rsidRPr="002A056C">
        <w:t>процесса</w:t>
      </w:r>
      <w:r w:rsidR="002A056C" w:rsidRPr="002A056C">
        <w:t>.</w:t>
      </w:r>
    </w:p>
    <w:p w:rsidR="002A056C" w:rsidRPr="002A056C" w:rsidRDefault="009D7FF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этом</w:t>
      </w:r>
      <w:r w:rsidR="002A056C" w:rsidRPr="002A056C">
        <w:t xml:space="preserve"> </w:t>
      </w:r>
      <w:r w:rsidRPr="002A056C">
        <w:t>смысле</w:t>
      </w:r>
      <w:r w:rsidR="002A056C" w:rsidRPr="002A056C">
        <w:t xml:space="preserve"> </w:t>
      </w:r>
      <w:r w:rsidRPr="002A056C">
        <w:t>теория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должна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большей</w:t>
      </w:r>
      <w:r w:rsidR="002A056C" w:rsidRPr="002A056C">
        <w:t xml:space="preserve"> </w:t>
      </w:r>
      <w:r w:rsidRPr="002A056C">
        <w:t>степени</w:t>
      </w:r>
      <w:r w:rsidR="002A056C" w:rsidRPr="002A056C">
        <w:t xml:space="preserve"> </w:t>
      </w:r>
      <w:r w:rsidRPr="002A056C">
        <w:t>выступать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наука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искусство</w:t>
      </w:r>
      <w:r w:rsidR="002A056C" w:rsidRPr="002A056C">
        <w:t xml:space="preserve"> </w:t>
      </w:r>
      <w:r w:rsidRPr="002A056C">
        <w:t>достижения</w:t>
      </w:r>
      <w:r w:rsidR="002A056C" w:rsidRPr="002A056C">
        <w:t xml:space="preserve"> </w:t>
      </w:r>
      <w:r w:rsidRPr="002A056C">
        <w:t>гармонии,</w:t>
      </w:r>
      <w:r w:rsidR="002A056C" w:rsidRPr="002A056C">
        <w:t xml:space="preserve"> </w:t>
      </w:r>
      <w:r w:rsidRPr="002A056C">
        <w:t>координации</w:t>
      </w:r>
      <w:r w:rsidR="002A056C" w:rsidRPr="002A056C">
        <w:t xml:space="preserve"> </w:t>
      </w:r>
      <w:r w:rsidRPr="002A056C">
        <w:t>интересов</w:t>
      </w:r>
      <w:r w:rsidR="002A056C" w:rsidRPr="002A056C">
        <w:t xml:space="preserve"> </w:t>
      </w:r>
      <w:r w:rsidRPr="002A056C">
        <w:t>общества,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групп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индивидов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взаимопонимания,</w:t>
      </w:r>
      <w:r w:rsidR="002A056C" w:rsidRPr="002A056C">
        <w:t xml:space="preserve"> </w:t>
      </w:r>
      <w:r w:rsidRPr="002A056C">
        <w:t>основанного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правде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полной</w:t>
      </w:r>
      <w:r w:rsidR="002A056C" w:rsidRPr="002A056C">
        <w:t xml:space="preserve"> </w:t>
      </w:r>
      <w:r w:rsidRPr="002A056C">
        <w:t>информированности,</w:t>
      </w:r>
      <w:r w:rsidR="002A056C" w:rsidRPr="002A056C">
        <w:t xml:space="preserve"> </w:t>
      </w:r>
      <w:r w:rsidRPr="002A056C">
        <w:t>уважении</w:t>
      </w:r>
      <w:r w:rsidR="002A056C" w:rsidRPr="002A056C">
        <w:t xml:space="preserve"> </w:t>
      </w:r>
      <w:r w:rsidRPr="002A056C">
        <w:t>коренных</w:t>
      </w:r>
      <w:r w:rsidR="002A056C" w:rsidRPr="002A056C">
        <w:t xml:space="preserve"> </w:t>
      </w:r>
      <w:r w:rsidRPr="002A056C">
        <w:t>интересов</w:t>
      </w:r>
      <w:r w:rsidR="002A056C" w:rsidRPr="002A056C">
        <w:t xml:space="preserve"> </w:t>
      </w:r>
      <w:r w:rsidRPr="002A056C">
        <w:t>человека</w:t>
      </w:r>
      <w:r w:rsidR="002A056C" w:rsidRPr="002A056C">
        <w:t>.</w:t>
      </w:r>
    </w:p>
    <w:p w:rsidR="002A056C" w:rsidRPr="002A056C" w:rsidRDefault="00A12EB4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структуре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выделить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содержательный,</w:t>
      </w:r>
      <w:r w:rsidR="002A056C" w:rsidRPr="002A056C">
        <w:t xml:space="preserve"> </w:t>
      </w:r>
      <w:r w:rsidRPr="002A056C">
        <w:t>идеальный</w:t>
      </w:r>
      <w:r w:rsidR="002A056C" w:rsidRPr="002A056C">
        <w:t xml:space="preserve"> </w:t>
      </w:r>
      <w:r w:rsidRPr="002A056C">
        <w:t>элемент,</w:t>
      </w:r>
      <w:r w:rsidR="002A056C" w:rsidRPr="002A056C">
        <w:t xml:space="preserve"> </w:t>
      </w:r>
      <w:r w:rsidRPr="002A056C">
        <w:t>так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формальный,</w:t>
      </w:r>
      <w:r w:rsidR="002A056C" w:rsidRPr="002A056C">
        <w:t xml:space="preserve"> </w:t>
      </w:r>
      <w:r w:rsidRPr="002A056C">
        <w:t>материальный</w:t>
      </w:r>
      <w:r w:rsidR="002A056C">
        <w:t xml:space="preserve"> (</w:t>
      </w:r>
      <w:r w:rsidRPr="002A056C">
        <w:t>каналы,</w:t>
      </w:r>
      <w:r w:rsidR="002A056C" w:rsidRPr="002A056C">
        <w:t xml:space="preserve"> </w:t>
      </w:r>
      <w:r w:rsidRPr="002A056C">
        <w:t>средства</w:t>
      </w:r>
      <w:r w:rsidR="002A056C" w:rsidRPr="002A056C">
        <w:t xml:space="preserve">). </w:t>
      </w:r>
      <w:r w:rsidRPr="002A056C">
        <w:t>Политическая,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иная,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предполагает</w:t>
      </w:r>
      <w:r w:rsidR="002A056C" w:rsidRPr="002A056C">
        <w:t xml:space="preserve"> </w:t>
      </w:r>
      <w:r w:rsidRPr="002A056C">
        <w:t>наличие</w:t>
      </w:r>
      <w:r w:rsidR="002A056C" w:rsidRPr="002A056C">
        <w:t xml:space="preserve"> </w:t>
      </w:r>
      <w:r w:rsidRPr="002A056C">
        <w:t>коммуникатора,</w:t>
      </w:r>
      <w:r w:rsidR="002A056C" w:rsidRPr="002A056C">
        <w:t xml:space="preserve"> </w:t>
      </w:r>
      <w:r w:rsidRPr="002A056C">
        <w:t>сообщение,</w:t>
      </w:r>
      <w:r w:rsidR="002A056C" w:rsidRPr="002A056C">
        <w:t xml:space="preserve"> </w:t>
      </w:r>
      <w:r w:rsidRPr="002A056C">
        <w:t>какой-либо</w:t>
      </w:r>
      <w:r w:rsidR="002A056C" w:rsidRPr="002A056C">
        <w:t xml:space="preserve"> </w:t>
      </w:r>
      <w:r w:rsidRPr="002A056C">
        <w:t>канал</w:t>
      </w:r>
      <w:r w:rsidR="002A056C">
        <w:t xml:space="preserve"> (</w:t>
      </w:r>
      <w:r w:rsidRPr="002A056C">
        <w:t>средство</w:t>
      </w:r>
      <w:r w:rsidR="002A056C" w:rsidRPr="002A056C">
        <w:t xml:space="preserve">) </w:t>
      </w:r>
      <w:r w:rsidRPr="002A056C">
        <w:t>передачи</w:t>
      </w:r>
      <w:r w:rsidR="002A056C" w:rsidRPr="002A056C">
        <w:t xml:space="preserve"> </w:t>
      </w:r>
      <w:r w:rsidRPr="002A056C">
        <w:t>и,</w:t>
      </w:r>
      <w:r w:rsidR="002A056C" w:rsidRPr="002A056C">
        <w:t xml:space="preserve"> </w:t>
      </w:r>
      <w:r w:rsidRPr="002A056C">
        <w:t>наконец,</w:t>
      </w:r>
      <w:r w:rsidR="002A056C" w:rsidRPr="002A056C">
        <w:t xml:space="preserve"> </w:t>
      </w:r>
      <w:r w:rsidRPr="002A056C">
        <w:t>получателя</w:t>
      </w:r>
      <w:r w:rsidR="002A056C">
        <w:t xml:space="preserve"> (</w:t>
      </w:r>
      <w:r w:rsidRPr="002A056C">
        <w:t>аудиторию</w:t>
      </w:r>
      <w:r w:rsidR="002A056C" w:rsidRPr="002A056C">
        <w:t>).</w:t>
      </w:r>
    </w:p>
    <w:p w:rsidR="002A056C" w:rsidRPr="002A056C" w:rsidRDefault="00A12EB4" w:rsidP="002A056C">
      <w:pPr>
        <w:tabs>
          <w:tab w:val="left" w:pos="726"/>
        </w:tabs>
      </w:pPr>
      <w:r w:rsidRPr="002A056C">
        <w:t>Под</w:t>
      </w:r>
      <w:r w:rsidR="002A056C" w:rsidRPr="002A056C">
        <w:t xml:space="preserve"> </w:t>
      </w:r>
      <w:r w:rsidRPr="002A056C">
        <w:t>средствами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понимаются</w:t>
      </w:r>
      <w:r w:rsidR="002A056C" w:rsidRPr="002A056C">
        <w:t xml:space="preserve"> </w:t>
      </w:r>
      <w:r w:rsidRPr="002A056C">
        <w:t>определенные</w:t>
      </w:r>
      <w:r w:rsidR="002A056C" w:rsidRPr="002A056C">
        <w:t xml:space="preserve"> </w:t>
      </w:r>
      <w:r w:rsidRPr="002A056C">
        <w:t>организации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институты,</w:t>
      </w:r>
      <w:r w:rsidR="002A056C" w:rsidRPr="002A056C">
        <w:t xml:space="preserve"> </w:t>
      </w:r>
      <w:r w:rsidRPr="002A056C">
        <w:t>действующие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рамках</w:t>
      </w:r>
      <w:r w:rsidR="002A056C" w:rsidRPr="002A056C">
        <w:t xml:space="preserve"> </w:t>
      </w:r>
      <w:r w:rsidRPr="002A056C">
        <w:t>социальной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систем,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помощью</w:t>
      </w:r>
      <w:r w:rsidR="002A056C" w:rsidRPr="002A056C">
        <w:t xml:space="preserve"> </w:t>
      </w:r>
      <w:r w:rsidRPr="002A056C">
        <w:t>которых</w:t>
      </w:r>
      <w:r w:rsidR="002A056C" w:rsidRPr="002A056C">
        <w:t xml:space="preserve"> </w:t>
      </w:r>
      <w:r w:rsidRPr="002A056C">
        <w:t>происходит</w:t>
      </w:r>
      <w:r w:rsidR="002A056C" w:rsidRPr="002A056C">
        <w:t xml:space="preserve"> </w:t>
      </w:r>
      <w:r w:rsidRPr="002A056C">
        <w:t>процесс</w:t>
      </w:r>
      <w:r w:rsidR="002A056C" w:rsidRPr="002A056C">
        <w:t xml:space="preserve"> </w:t>
      </w:r>
      <w:r w:rsidRPr="002A056C">
        <w:t>обмена</w:t>
      </w:r>
      <w:r w:rsidR="002A056C" w:rsidRPr="002A056C">
        <w:t xml:space="preserve"> </w:t>
      </w:r>
      <w:r w:rsidRPr="002A056C">
        <w:t>информацией</w:t>
      </w:r>
      <w:r w:rsidR="002A056C" w:rsidRPr="002A056C">
        <w:t>.</w:t>
      </w:r>
    </w:p>
    <w:p w:rsidR="002A056C" w:rsidRPr="002A056C" w:rsidRDefault="00A12EB4" w:rsidP="002A056C">
      <w:pPr>
        <w:tabs>
          <w:tab w:val="left" w:pos="726"/>
        </w:tabs>
      </w:pPr>
      <w:r w:rsidRPr="002A056C">
        <w:t>Специалисты</w:t>
      </w:r>
      <w:r w:rsidR="002A056C" w:rsidRPr="002A056C">
        <w:t xml:space="preserve"> </w:t>
      </w:r>
      <w:r w:rsidRPr="002A056C">
        <w:t>выделяют</w:t>
      </w:r>
      <w:r w:rsidR="002A056C" w:rsidRPr="002A056C">
        <w:t xml:space="preserve"> </w:t>
      </w:r>
      <w:r w:rsidRPr="002A056C">
        <w:t>три</w:t>
      </w:r>
      <w:r w:rsidR="002A056C" w:rsidRPr="002A056C">
        <w:t xml:space="preserve"> </w:t>
      </w:r>
      <w:r w:rsidRPr="002A056C">
        <w:t>основных</w:t>
      </w:r>
      <w:r w:rsidR="002A056C" w:rsidRPr="002A056C">
        <w:t xml:space="preserve"> </w:t>
      </w:r>
      <w:r w:rsidRPr="002A056C">
        <w:t>способа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основанные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использовании</w:t>
      </w:r>
      <w:r w:rsidR="002A056C" w:rsidRPr="002A056C">
        <w:t xml:space="preserve"> </w:t>
      </w:r>
      <w:r w:rsidRPr="002A056C">
        <w:t>различных</w:t>
      </w:r>
      <w:r w:rsidR="002A056C" w:rsidRPr="002A056C">
        <w:t xml:space="preserve"> </w:t>
      </w:r>
      <w:r w:rsidRPr="002A056C">
        <w:t>средств</w:t>
      </w:r>
      <w:r w:rsidR="00861AD5" w:rsidRPr="002A056C">
        <w:rPr>
          <w:rStyle w:val="ab"/>
          <w:color w:val="000000"/>
        </w:rPr>
        <w:footnoteReference w:id="9"/>
      </w:r>
      <w:r w:rsidR="002A056C" w:rsidRPr="002A056C">
        <w:t>:</w:t>
      </w:r>
    </w:p>
    <w:p w:rsidR="002A056C" w:rsidRPr="002A056C" w:rsidRDefault="00A12EB4" w:rsidP="002A056C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2A056C">
        <w:t>коммуникация</w:t>
      </w:r>
      <w:r w:rsidR="002A056C" w:rsidRPr="002A056C">
        <w:t xml:space="preserve"> </w:t>
      </w:r>
      <w:r w:rsidRPr="002A056C">
        <w:t>через</w:t>
      </w:r>
      <w:r w:rsidR="002A056C" w:rsidRPr="002A056C">
        <w:t xml:space="preserve"> </w:t>
      </w:r>
      <w:r w:rsidRPr="002A056C">
        <w:t>печатные</w:t>
      </w:r>
      <w:r w:rsidR="002A056C">
        <w:t xml:space="preserve"> (</w:t>
      </w:r>
      <w:r w:rsidRPr="002A056C">
        <w:t>пресса,</w:t>
      </w:r>
      <w:r w:rsidR="002A056C" w:rsidRPr="002A056C">
        <w:t xml:space="preserve"> </w:t>
      </w:r>
      <w:r w:rsidRPr="002A056C">
        <w:t>книги,</w:t>
      </w:r>
      <w:r w:rsidR="002A056C" w:rsidRPr="002A056C">
        <w:t xml:space="preserve"> </w:t>
      </w:r>
      <w:r w:rsidRPr="002A056C">
        <w:t>плакаты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="002A056C">
        <w:t>т.д.</w:t>
      </w:r>
      <w:r w:rsidR="002A056C" w:rsidRPr="002A056C">
        <w:t xml:space="preserve">) </w:t>
      </w:r>
      <w:r w:rsidRPr="002A056C">
        <w:t>и</w:t>
      </w:r>
      <w:r w:rsidR="002A056C" w:rsidRPr="002A056C">
        <w:t xml:space="preserve"> </w:t>
      </w:r>
      <w:r w:rsidRPr="002A056C">
        <w:t>электронные</w:t>
      </w:r>
      <w:r w:rsidR="002A056C">
        <w:t xml:space="preserve"> (</w:t>
      </w:r>
      <w:r w:rsidRPr="002A056C">
        <w:t>радио,</w:t>
      </w:r>
      <w:r w:rsidR="002A056C" w:rsidRPr="002A056C">
        <w:t xml:space="preserve"> </w:t>
      </w:r>
      <w:r w:rsidRPr="002A056C">
        <w:t>ТВ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="002A056C">
        <w:t>т.д.</w:t>
      </w:r>
      <w:r w:rsidR="002A056C" w:rsidRPr="002A056C">
        <w:t xml:space="preserve">)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>;</w:t>
      </w:r>
    </w:p>
    <w:p w:rsidR="002A056C" w:rsidRPr="002A056C" w:rsidRDefault="00A12EB4" w:rsidP="002A056C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2A056C">
        <w:t>коммуникация</w:t>
      </w:r>
      <w:r w:rsidR="002A056C" w:rsidRPr="002A056C">
        <w:t xml:space="preserve"> </w:t>
      </w:r>
      <w:r w:rsidRPr="002A056C">
        <w:t>через</w:t>
      </w:r>
      <w:r w:rsidR="002A056C" w:rsidRPr="002A056C">
        <w:t xml:space="preserve"> </w:t>
      </w:r>
      <w:r w:rsidRPr="002A056C">
        <w:t>организации,</w:t>
      </w:r>
      <w:r w:rsidR="002A056C" w:rsidRPr="002A056C">
        <w:t xml:space="preserve"> </w:t>
      </w:r>
      <w:r w:rsidRPr="002A056C">
        <w:t>когда</w:t>
      </w:r>
      <w:r w:rsidR="002A056C" w:rsidRPr="002A056C">
        <w:t xml:space="preserve"> </w:t>
      </w:r>
      <w:r w:rsidRPr="002A056C">
        <w:t>передаточным</w:t>
      </w:r>
      <w:r w:rsidR="002A056C" w:rsidRPr="002A056C">
        <w:t xml:space="preserve"> </w:t>
      </w:r>
      <w:r w:rsidRPr="002A056C">
        <w:t>звеном</w:t>
      </w:r>
      <w:r w:rsidR="002A056C" w:rsidRPr="002A056C">
        <w:t xml:space="preserve"> </w:t>
      </w:r>
      <w:r w:rsidRPr="002A056C">
        <w:t>служат</w:t>
      </w:r>
      <w:r w:rsidR="002A056C" w:rsidRPr="002A056C">
        <w:t xml:space="preserve"> </w:t>
      </w:r>
      <w:r w:rsidRPr="002A056C">
        <w:t>политические</w:t>
      </w:r>
      <w:r w:rsidR="002A056C" w:rsidRPr="002A056C">
        <w:t xml:space="preserve"> </w:t>
      </w:r>
      <w:r w:rsidRPr="002A056C">
        <w:t>партии,</w:t>
      </w:r>
      <w:r w:rsidR="002A056C" w:rsidRPr="002A056C">
        <w:t xml:space="preserve"> </w:t>
      </w:r>
      <w:r w:rsidRPr="002A056C">
        <w:t>группы</w:t>
      </w:r>
      <w:r w:rsidR="002A056C" w:rsidRPr="002A056C">
        <w:t xml:space="preserve"> </w:t>
      </w:r>
      <w:r w:rsidRPr="002A056C">
        <w:t>интересов</w:t>
      </w:r>
      <w:r w:rsidR="002A056C" w:rsidRPr="002A056C">
        <w:t xml:space="preserve">. </w:t>
      </w:r>
      <w:r w:rsidRPr="002A056C">
        <w:t>Сюда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относится</w:t>
      </w:r>
      <w:r w:rsidR="002A056C" w:rsidRPr="002A056C">
        <w:t xml:space="preserve"> </w:t>
      </w:r>
      <w:r w:rsidRPr="002A056C">
        <w:t>сеть</w:t>
      </w:r>
      <w:r w:rsidR="002A056C" w:rsidRPr="002A056C">
        <w:t xml:space="preserve"> </w:t>
      </w:r>
      <w:r w:rsidRPr="002A056C">
        <w:t>научных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научно-информационных</w:t>
      </w:r>
      <w:r w:rsidR="002A056C" w:rsidRPr="002A056C">
        <w:t xml:space="preserve"> </w:t>
      </w:r>
      <w:r w:rsidRPr="002A056C">
        <w:t>учреждений,</w:t>
      </w:r>
      <w:r w:rsidR="002A056C" w:rsidRPr="002A056C">
        <w:t xml:space="preserve"> </w:t>
      </w:r>
      <w:r w:rsidRPr="002A056C">
        <w:t>консультационных</w:t>
      </w:r>
      <w:r w:rsidR="002A056C" w:rsidRPr="002A056C">
        <w:t xml:space="preserve"> </w:t>
      </w:r>
      <w:r w:rsidRPr="002A056C">
        <w:t>служб,</w:t>
      </w:r>
      <w:r w:rsidR="002A056C" w:rsidRPr="002A056C">
        <w:t xml:space="preserve"> </w:t>
      </w:r>
      <w:r w:rsidRPr="002A056C">
        <w:t>объектом</w:t>
      </w:r>
      <w:r w:rsidR="002A056C" w:rsidRPr="002A056C">
        <w:t xml:space="preserve"> </w:t>
      </w:r>
      <w:r w:rsidRPr="002A056C">
        <w:t>деятельности</w:t>
      </w:r>
      <w:r w:rsidR="002A056C" w:rsidRPr="002A056C">
        <w:t xml:space="preserve"> </w:t>
      </w:r>
      <w:r w:rsidRPr="002A056C">
        <w:t>которых</w:t>
      </w:r>
      <w:r w:rsidR="002A056C" w:rsidRPr="002A056C">
        <w:t xml:space="preserve"> </w:t>
      </w:r>
      <w:r w:rsidRPr="002A056C">
        <w:t>выступает</w:t>
      </w:r>
      <w:r w:rsidR="002A056C" w:rsidRPr="002A056C">
        <w:t xml:space="preserve"> </w:t>
      </w:r>
      <w:r w:rsidRPr="002A056C">
        <w:t>изучение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накопление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>;</w:t>
      </w:r>
    </w:p>
    <w:p w:rsidR="002A056C" w:rsidRPr="002A056C" w:rsidRDefault="00A12EB4" w:rsidP="002A056C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2A056C">
        <w:t>коммуникация</w:t>
      </w:r>
      <w:r w:rsidR="002A056C" w:rsidRPr="002A056C">
        <w:t xml:space="preserve"> </w:t>
      </w:r>
      <w:r w:rsidRPr="002A056C">
        <w:t>через</w:t>
      </w:r>
      <w:r w:rsidR="002A056C" w:rsidRPr="002A056C">
        <w:t xml:space="preserve"> </w:t>
      </w:r>
      <w:r w:rsidRPr="002A056C">
        <w:t>неформальные</w:t>
      </w:r>
      <w:r w:rsidR="002A056C" w:rsidRPr="002A056C">
        <w:t xml:space="preserve"> </w:t>
      </w:r>
      <w:r w:rsidRPr="002A056C">
        <w:t>каналы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использованием</w:t>
      </w:r>
      <w:r w:rsidR="002A056C" w:rsidRPr="002A056C">
        <w:t xml:space="preserve"> </w:t>
      </w:r>
      <w:r w:rsidRPr="002A056C">
        <w:t>личных</w:t>
      </w:r>
      <w:r w:rsidR="002A056C" w:rsidRPr="002A056C">
        <w:t xml:space="preserve"> </w:t>
      </w:r>
      <w:r w:rsidRPr="002A056C">
        <w:t>связей</w:t>
      </w:r>
      <w:r w:rsidR="002A056C" w:rsidRPr="002A056C">
        <w:t>.</w:t>
      </w:r>
    </w:p>
    <w:p w:rsidR="002A056C" w:rsidRPr="002A056C" w:rsidRDefault="00A12EB4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политологии</w:t>
      </w:r>
      <w:r w:rsidR="002A056C" w:rsidRPr="002A056C">
        <w:t xml:space="preserve"> </w:t>
      </w:r>
      <w:r w:rsidRPr="002A056C">
        <w:t>различают</w:t>
      </w:r>
      <w:r w:rsidR="002A056C" w:rsidRPr="002A056C">
        <w:t xml:space="preserve"> </w:t>
      </w:r>
      <w:r w:rsidRPr="002A056C">
        <w:t>два</w:t>
      </w:r>
      <w:r w:rsidR="002A056C" w:rsidRPr="002A056C">
        <w:t xml:space="preserve"> </w:t>
      </w:r>
      <w:r w:rsidRPr="002A056C">
        <w:t>вида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: </w:t>
      </w:r>
      <w:r w:rsidRPr="002A056C">
        <w:t>горизонтальный,</w:t>
      </w:r>
      <w:r w:rsidR="002A056C" w:rsidRPr="002A056C">
        <w:t xml:space="preserve"> </w:t>
      </w:r>
      <w:r w:rsidRPr="002A056C">
        <w:t>когда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протекают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разными</w:t>
      </w:r>
      <w:r w:rsidR="002A056C" w:rsidRPr="002A056C">
        <w:t xml:space="preserve"> </w:t>
      </w:r>
      <w:r w:rsidRPr="002A056C">
        <w:t>элитными</w:t>
      </w:r>
      <w:r w:rsidR="002A056C" w:rsidRPr="002A056C">
        <w:t xml:space="preserve"> </w:t>
      </w:r>
      <w:r w:rsidRPr="002A056C">
        <w:t>группировками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взаимодействующими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массовых</w:t>
      </w:r>
      <w:r w:rsidR="002A056C" w:rsidRPr="002A056C">
        <w:t xml:space="preserve"> </w:t>
      </w:r>
      <w:r w:rsidRPr="002A056C">
        <w:t>акциях</w:t>
      </w:r>
      <w:r w:rsidR="002A056C" w:rsidRPr="002A056C">
        <w:t xml:space="preserve"> </w:t>
      </w:r>
      <w:r w:rsidRPr="002A056C">
        <w:t>рядовыми</w:t>
      </w:r>
      <w:r w:rsidR="002A056C" w:rsidRPr="002A056C">
        <w:t xml:space="preserve"> </w:t>
      </w:r>
      <w:r w:rsidRPr="002A056C">
        <w:t>гражданами,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вертикальный,</w:t>
      </w:r>
      <w:r w:rsidR="002A056C" w:rsidRPr="002A056C">
        <w:t xml:space="preserve"> </w:t>
      </w:r>
      <w:r w:rsidRPr="002A056C">
        <w:t>когда</w:t>
      </w:r>
      <w:r w:rsidR="002A056C" w:rsidRPr="002A056C">
        <w:t xml:space="preserve"> </w:t>
      </w:r>
      <w:r w:rsidRPr="002A056C">
        <w:t>отношения</w:t>
      </w:r>
      <w:r w:rsidR="002A056C" w:rsidRPr="002A056C">
        <w:t xml:space="preserve"> </w:t>
      </w:r>
      <w:r w:rsidRPr="002A056C">
        <w:t>устанавливаются</w:t>
      </w:r>
      <w:r w:rsidR="002A056C" w:rsidRPr="002A056C">
        <w:t xml:space="preserve"> </w:t>
      </w:r>
      <w:r w:rsidRPr="002A056C">
        <w:t>между</w:t>
      </w:r>
      <w:r w:rsidR="002A056C" w:rsidRPr="002A056C">
        <w:t xml:space="preserve"> </w:t>
      </w:r>
      <w:r w:rsidRPr="002A056C">
        <w:t>различными</w:t>
      </w:r>
      <w:r w:rsidR="002A056C" w:rsidRPr="002A056C">
        <w:t xml:space="preserve"> </w:t>
      </w:r>
      <w:r w:rsidRPr="002A056C">
        <w:t>иерархическими</w:t>
      </w:r>
      <w:r w:rsidR="002A056C" w:rsidRPr="002A056C">
        <w:t xml:space="preserve"> </w:t>
      </w:r>
      <w:r w:rsidRPr="002A056C">
        <w:t>уровнями</w:t>
      </w:r>
      <w:r w:rsidR="002A056C" w:rsidRPr="002A056C">
        <w:t xml:space="preserve"> </w:t>
      </w:r>
      <w:r w:rsidRPr="002A056C">
        <w:t>макрополитической</w:t>
      </w:r>
      <w:r w:rsidR="002A056C" w:rsidRPr="002A056C">
        <w:t xml:space="preserve"> </w:t>
      </w:r>
      <w:r w:rsidRPr="002A056C">
        <w:t>структуры</w:t>
      </w:r>
      <w:r w:rsidR="00861AD5" w:rsidRPr="002A056C">
        <w:rPr>
          <w:rStyle w:val="ab"/>
          <w:color w:val="000000"/>
        </w:rPr>
        <w:footnoteReference w:id="10"/>
      </w:r>
      <w:r w:rsidR="002A056C" w:rsidRPr="002A056C">
        <w:t>.</w:t>
      </w:r>
    </w:p>
    <w:p w:rsidR="002A056C" w:rsidRPr="002A056C" w:rsidRDefault="00A12EB4" w:rsidP="002A056C">
      <w:pPr>
        <w:tabs>
          <w:tab w:val="left" w:pos="726"/>
        </w:tabs>
      </w:pPr>
      <w:r w:rsidRPr="002A056C">
        <w:t>Было</w:t>
      </w:r>
      <w:r w:rsidR="002A056C" w:rsidRPr="002A056C">
        <w:t xml:space="preserve"> </w:t>
      </w:r>
      <w:r w:rsidRPr="002A056C">
        <w:t>бы</w:t>
      </w:r>
      <w:r w:rsidR="002A056C" w:rsidRPr="002A056C">
        <w:t xml:space="preserve"> </w:t>
      </w:r>
      <w:r w:rsidRPr="002A056C">
        <w:t>неверно</w:t>
      </w:r>
      <w:r w:rsidR="002A056C" w:rsidRPr="002A056C">
        <w:t xml:space="preserve"> </w:t>
      </w:r>
      <w:r w:rsidRPr="002A056C">
        <w:t>судить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коммуникационных</w:t>
      </w:r>
      <w:r w:rsidR="002A056C" w:rsidRPr="002A056C">
        <w:t xml:space="preserve"> </w:t>
      </w:r>
      <w:r w:rsidRPr="002A056C">
        <w:t>отношениях</w:t>
      </w:r>
      <w:r w:rsidR="002A056C" w:rsidRPr="002A056C">
        <w:t xml:space="preserve"> </w:t>
      </w:r>
      <w:r w:rsidRPr="002A056C">
        <w:t>только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вертикальному</w:t>
      </w:r>
      <w:r w:rsidR="002A056C" w:rsidRPr="002A056C">
        <w:t xml:space="preserve"> </w:t>
      </w:r>
      <w:r w:rsidRPr="002A056C">
        <w:t>принципу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элиты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массам</w:t>
      </w:r>
      <w:r w:rsidR="002A056C" w:rsidRPr="002A056C">
        <w:t xml:space="preserve">. </w:t>
      </w:r>
      <w:r w:rsidRPr="002A056C">
        <w:t>Чем</w:t>
      </w:r>
      <w:r w:rsidR="002A056C" w:rsidRPr="002A056C">
        <w:t xml:space="preserve"> </w:t>
      </w:r>
      <w:r w:rsidRPr="002A056C">
        <w:t>демократичнее</w:t>
      </w:r>
      <w:r w:rsidR="002A056C" w:rsidRPr="002A056C">
        <w:t xml:space="preserve"> </w:t>
      </w:r>
      <w:r w:rsidRPr="002A056C">
        <w:t>общество,</w:t>
      </w:r>
      <w:r w:rsidR="002A056C" w:rsidRPr="002A056C">
        <w:t xml:space="preserve"> </w:t>
      </w:r>
      <w:r w:rsidRPr="002A056C">
        <w:t>тем</w:t>
      </w:r>
      <w:r w:rsidR="002A056C" w:rsidRPr="002A056C">
        <w:t xml:space="preserve"> </w:t>
      </w:r>
      <w:r w:rsidRPr="002A056C">
        <w:t>большее</w:t>
      </w:r>
      <w:r w:rsidR="002A056C" w:rsidRPr="002A056C">
        <w:t xml:space="preserve"> </w:t>
      </w:r>
      <w:r w:rsidRPr="002A056C">
        <w:t>значение</w:t>
      </w:r>
      <w:r w:rsidR="002A056C" w:rsidRPr="002A056C">
        <w:t xml:space="preserve"> </w:t>
      </w:r>
      <w:r w:rsidRPr="002A056C">
        <w:t>прио</w:t>
      </w:r>
      <w:r w:rsidR="003E7B60" w:rsidRPr="002A056C">
        <w:t>бретает</w:t>
      </w:r>
      <w:r w:rsidR="002A056C" w:rsidRPr="002A056C">
        <w:t xml:space="preserve"> </w:t>
      </w:r>
      <w:r w:rsidR="003E7B60" w:rsidRPr="002A056C">
        <w:t>горизонтальный</w:t>
      </w:r>
      <w:r w:rsidR="002A056C" w:rsidRPr="002A056C">
        <w:t xml:space="preserve"> </w:t>
      </w:r>
      <w:r w:rsidR="003E7B60" w:rsidRPr="002A056C">
        <w:t>уровень</w:t>
      </w:r>
      <w:r w:rsidR="002A056C" w:rsidRPr="002A056C">
        <w:t xml:space="preserve"> - </w:t>
      </w:r>
      <w:r w:rsidRPr="002A056C">
        <w:t>сопряжение</w:t>
      </w:r>
      <w:r w:rsidR="002A056C" w:rsidRPr="002A056C">
        <w:t xml:space="preserve"> </w:t>
      </w:r>
      <w:r w:rsidRPr="002A056C">
        <w:t>господствующего</w:t>
      </w:r>
      <w:r w:rsidR="002A056C" w:rsidRPr="002A056C">
        <w:t xml:space="preserve"> </w:t>
      </w:r>
      <w:r w:rsidRPr="002A056C">
        <w:t>коммуникационного</w:t>
      </w:r>
      <w:r w:rsidR="002A056C" w:rsidRPr="002A056C">
        <w:t xml:space="preserve"> </w:t>
      </w:r>
      <w:r w:rsidRPr="002A056C">
        <w:t>потока,</w:t>
      </w:r>
      <w:r w:rsidR="002A056C" w:rsidRPr="002A056C">
        <w:t xml:space="preserve"> </w:t>
      </w:r>
      <w:r w:rsidRPr="002A056C">
        <w:t>инициируемого</w:t>
      </w:r>
      <w:r w:rsidR="002A056C" w:rsidRPr="002A056C">
        <w:t xml:space="preserve"> </w:t>
      </w:r>
      <w:r w:rsidRPr="002A056C">
        <w:t>государством,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информационными</w:t>
      </w:r>
      <w:r w:rsidR="002A056C" w:rsidRPr="002A056C">
        <w:t xml:space="preserve"> </w:t>
      </w:r>
      <w:r w:rsidRPr="002A056C">
        <w:t>потребностями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приоритетами</w:t>
      </w:r>
      <w:r w:rsidR="002A056C" w:rsidRPr="002A056C">
        <w:t xml:space="preserve"> </w:t>
      </w:r>
      <w:r w:rsidRPr="002A056C">
        <w:t>гражданского</w:t>
      </w:r>
      <w:r w:rsidR="002A056C" w:rsidRPr="002A056C">
        <w:t xml:space="preserve"> </w:t>
      </w:r>
      <w:r w:rsidRPr="002A056C">
        <w:t>общества,</w:t>
      </w:r>
      <w:r w:rsidR="002A056C" w:rsidRPr="002A056C">
        <w:t xml:space="preserve"> </w:t>
      </w:r>
      <w:r w:rsidRPr="002A056C">
        <w:t>формирующимися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более</w:t>
      </w:r>
      <w:r w:rsidR="002A056C" w:rsidRPr="002A056C">
        <w:t xml:space="preserve"> </w:t>
      </w:r>
      <w:r w:rsidRPr="002A056C">
        <w:t>широкой</w:t>
      </w:r>
      <w:r w:rsidR="002A056C" w:rsidRPr="002A056C">
        <w:t xml:space="preserve"> </w:t>
      </w:r>
      <w:r w:rsidRPr="002A056C">
        <w:t>ценностной</w:t>
      </w:r>
      <w:r w:rsidR="002A056C" w:rsidRPr="002A056C">
        <w:t xml:space="preserve"> </w:t>
      </w:r>
      <w:r w:rsidRPr="002A056C">
        <w:t>основе</w:t>
      </w:r>
      <w:r w:rsidR="002A056C" w:rsidRPr="002A056C">
        <w:t>.</w:t>
      </w:r>
    </w:p>
    <w:p w:rsidR="002A056C" w:rsidRPr="002A056C" w:rsidRDefault="00A12EB4" w:rsidP="002A056C">
      <w:pPr>
        <w:tabs>
          <w:tab w:val="left" w:pos="726"/>
        </w:tabs>
      </w:pPr>
      <w:r w:rsidRPr="002A056C">
        <w:t>Кроме</w:t>
      </w:r>
      <w:r w:rsidR="002A056C" w:rsidRPr="002A056C">
        <w:t xml:space="preserve"> </w:t>
      </w:r>
      <w:r w:rsidRPr="002A056C">
        <w:t>того,</w:t>
      </w:r>
      <w:r w:rsidR="002A056C" w:rsidRPr="002A056C">
        <w:t xml:space="preserve"> </w:t>
      </w:r>
      <w:r w:rsidRPr="002A056C">
        <w:t>следует</w:t>
      </w:r>
      <w:r w:rsidR="002A056C" w:rsidRPr="002A056C">
        <w:t xml:space="preserve"> </w:t>
      </w:r>
      <w:r w:rsidRPr="002A056C">
        <w:t>учитывать</w:t>
      </w:r>
      <w:r w:rsidR="002A056C" w:rsidRPr="002A056C">
        <w:t xml:space="preserve"> </w:t>
      </w:r>
      <w:r w:rsidRPr="002A056C">
        <w:t>влияние</w:t>
      </w:r>
      <w:r w:rsidR="002A056C" w:rsidRPr="002A056C">
        <w:t xml:space="preserve"> </w:t>
      </w:r>
      <w:r w:rsidRPr="002A056C">
        <w:t>новых</w:t>
      </w:r>
      <w:r w:rsidR="002A056C" w:rsidRPr="002A056C">
        <w:t xml:space="preserve"> </w:t>
      </w:r>
      <w:r w:rsidRPr="002A056C">
        <w:t>электронных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связи,</w:t>
      </w:r>
      <w:r w:rsidR="002A056C" w:rsidRPr="002A056C">
        <w:t xml:space="preserve"> </w:t>
      </w:r>
      <w:r w:rsidRPr="002A056C">
        <w:t>позволяющих</w:t>
      </w:r>
      <w:r w:rsidR="002A056C" w:rsidRPr="002A056C">
        <w:t xml:space="preserve"> </w:t>
      </w:r>
      <w:r w:rsidRPr="002A056C">
        <w:t>пользователям</w:t>
      </w:r>
      <w:r w:rsidR="002A056C" w:rsidRPr="002A056C">
        <w:t xml:space="preserve"> </w:t>
      </w:r>
      <w:r w:rsidRPr="002A056C">
        <w:t>более</w:t>
      </w:r>
      <w:r w:rsidR="002A056C" w:rsidRPr="002A056C">
        <w:t xml:space="preserve"> </w:t>
      </w:r>
      <w:r w:rsidRPr="002A056C">
        <w:t>свободно</w:t>
      </w:r>
      <w:r w:rsidR="002A056C" w:rsidRPr="002A056C">
        <w:t xml:space="preserve"> </w:t>
      </w:r>
      <w:r w:rsidRPr="002A056C">
        <w:t>отправлять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принимать</w:t>
      </w:r>
      <w:r w:rsidR="002A056C" w:rsidRPr="002A056C">
        <w:t xml:space="preserve"> </w:t>
      </w:r>
      <w:r w:rsidRPr="002A056C">
        <w:t>информацию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личного,</w:t>
      </w:r>
      <w:r w:rsidR="002A056C" w:rsidRPr="002A056C">
        <w:t xml:space="preserve"> </w:t>
      </w:r>
      <w:r w:rsidRPr="002A056C">
        <w:t>так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общественного</w:t>
      </w:r>
      <w:r w:rsidR="002A056C" w:rsidRPr="002A056C">
        <w:t xml:space="preserve"> </w:t>
      </w:r>
      <w:r w:rsidRPr="002A056C">
        <w:t>характера</w:t>
      </w:r>
      <w:r w:rsidR="002A056C" w:rsidRPr="002A056C">
        <w:t xml:space="preserve">. </w:t>
      </w:r>
      <w:r w:rsidRPr="002A056C">
        <w:t>Имея</w:t>
      </w:r>
      <w:r w:rsidR="002A056C" w:rsidRPr="002A056C">
        <w:t xml:space="preserve"> </w:t>
      </w:r>
      <w:r w:rsidRPr="002A056C">
        <w:t>компьютер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модемом,</w:t>
      </w:r>
      <w:r w:rsidR="002A056C" w:rsidRPr="002A056C">
        <w:t xml:space="preserve"> </w:t>
      </w:r>
      <w:r w:rsidRPr="002A056C">
        <w:t>люди</w:t>
      </w:r>
      <w:r w:rsidR="002A056C" w:rsidRPr="002A056C">
        <w:t xml:space="preserve"> </w:t>
      </w:r>
      <w:r w:rsidRPr="002A056C">
        <w:t>могут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только</w:t>
      </w:r>
      <w:r w:rsidR="002A056C" w:rsidRPr="002A056C">
        <w:t xml:space="preserve"> </w:t>
      </w:r>
      <w:r w:rsidRPr="002A056C">
        <w:t>общаться</w:t>
      </w:r>
      <w:r w:rsidR="002A056C" w:rsidRPr="002A056C">
        <w:t xml:space="preserve"> </w:t>
      </w:r>
      <w:r w:rsidRPr="002A056C">
        <w:t>друг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другом,</w:t>
      </w:r>
      <w:r w:rsidR="002A056C" w:rsidRPr="002A056C">
        <w:t xml:space="preserve"> </w:t>
      </w:r>
      <w:r w:rsidRPr="002A056C">
        <w:t>но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получать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желанию</w:t>
      </w:r>
      <w:r w:rsidR="002A056C" w:rsidRPr="002A056C">
        <w:t xml:space="preserve"> </w:t>
      </w:r>
      <w:r w:rsidRPr="002A056C">
        <w:t>информацию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какого-либо</w:t>
      </w:r>
      <w:r w:rsidR="002A056C" w:rsidRPr="002A056C">
        <w:t xml:space="preserve"> </w:t>
      </w:r>
      <w:r w:rsidRPr="002A056C">
        <w:t>банка</w:t>
      </w:r>
      <w:r w:rsidR="002A056C" w:rsidRPr="002A056C">
        <w:t xml:space="preserve"> </w:t>
      </w:r>
      <w:r w:rsidRPr="002A056C">
        <w:t>данных</w:t>
      </w:r>
      <w:r w:rsidR="00283BBC" w:rsidRPr="002A056C">
        <w:rPr>
          <w:rStyle w:val="ab"/>
          <w:color w:val="000000"/>
        </w:rPr>
        <w:footnoteReference w:id="11"/>
      </w:r>
      <w:r w:rsidR="002A056C" w:rsidRPr="002A056C">
        <w:t>.</w:t>
      </w:r>
    </w:p>
    <w:p w:rsidR="002A056C" w:rsidRPr="002A056C" w:rsidRDefault="00D3394C" w:rsidP="002A056C">
      <w:pPr>
        <w:tabs>
          <w:tab w:val="left" w:pos="726"/>
        </w:tabs>
      </w:pPr>
      <w:r w:rsidRPr="002A056C">
        <w:t>Что</w:t>
      </w:r>
      <w:r w:rsidR="002A056C" w:rsidRPr="002A056C">
        <w:t xml:space="preserve"> </w:t>
      </w:r>
      <w:r w:rsidRPr="002A056C">
        <w:t>касается</w:t>
      </w:r>
      <w:r w:rsidR="002A056C" w:rsidRPr="002A056C">
        <w:t xml:space="preserve"> </w:t>
      </w:r>
      <w:r w:rsidRPr="002A056C">
        <w:t>специфических</w:t>
      </w:r>
      <w:r w:rsidR="002A056C" w:rsidRPr="002A056C">
        <w:t xml:space="preserve"> </w:t>
      </w:r>
      <w:r w:rsidRPr="002A056C">
        <w:t>инструментов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сказать,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политика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больше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больше</w:t>
      </w:r>
      <w:r w:rsidR="002A056C" w:rsidRPr="002A056C">
        <w:t xml:space="preserve"> </w:t>
      </w:r>
      <w:r w:rsidRPr="002A056C">
        <w:t>использует</w:t>
      </w:r>
      <w:r w:rsidR="002A056C" w:rsidRPr="002A056C">
        <w:t xml:space="preserve"> </w:t>
      </w:r>
      <w:r w:rsidRPr="002A056C">
        <w:t>характерные</w:t>
      </w:r>
      <w:r w:rsidR="002A056C" w:rsidRPr="002A056C">
        <w:t xml:space="preserve"> </w:t>
      </w:r>
      <w:r w:rsidRPr="002A056C">
        <w:t>техники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устоявшиеся</w:t>
      </w:r>
      <w:r w:rsidR="002A056C" w:rsidRPr="002A056C">
        <w:t xml:space="preserve"> </w:t>
      </w:r>
      <w:r w:rsidRPr="002A056C">
        <w:t>приемы</w:t>
      </w:r>
      <w:r w:rsidR="002A056C" w:rsidRPr="002A056C">
        <w:t xml:space="preserve"> </w:t>
      </w:r>
      <w:r w:rsidRPr="002A056C">
        <w:t>современной</w:t>
      </w:r>
      <w:r w:rsidR="002A056C" w:rsidRPr="002A056C">
        <w:t xml:space="preserve"> </w:t>
      </w:r>
      <w:r w:rsidRPr="002A056C">
        <w:t>журналистики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государственной</w:t>
      </w:r>
      <w:r w:rsidR="002A056C" w:rsidRPr="002A056C">
        <w:t xml:space="preserve"> </w:t>
      </w:r>
      <w:r w:rsidRPr="002A056C">
        <w:t>политике</w:t>
      </w:r>
      <w:r w:rsidR="002A056C" w:rsidRPr="002A056C">
        <w:t xml:space="preserve"> </w:t>
      </w:r>
      <w:r w:rsidRPr="002A056C">
        <w:t>зачастую</w:t>
      </w:r>
      <w:r w:rsidR="002A056C" w:rsidRPr="002A056C">
        <w:t xml:space="preserve"> </w:t>
      </w:r>
      <w:r w:rsidRPr="002A056C">
        <w:t>информация</w:t>
      </w:r>
      <w:r w:rsidR="002A056C" w:rsidRPr="002A056C">
        <w:t xml:space="preserve"> </w:t>
      </w:r>
      <w:r w:rsidRPr="002A056C">
        <w:t>представляется</w:t>
      </w:r>
      <w:r w:rsidR="002A056C" w:rsidRPr="002A056C">
        <w:t xml:space="preserve"> </w:t>
      </w:r>
      <w:r w:rsidRPr="002A056C">
        <w:t>таким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образом,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журналистике</w:t>
      </w:r>
      <w:r w:rsidR="002A056C" w:rsidRPr="002A056C">
        <w:t xml:space="preserve">. </w:t>
      </w:r>
      <w:r w:rsidRPr="002A056C">
        <w:t>Очень</w:t>
      </w:r>
      <w:r w:rsidR="002A056C" w:rsidRPr="002A056C">
        <w:t xml:space="preserve"> </w:t>
      </w:r>
      <w:r w:rsidRPr="002A056C">
        <w:t>высоко</w:t>
      </w:r>
      <w:r w:rsidR="002A056C" w:rsidRPr="002A056C">
        <w:t xml:space="preserve"> </w:t>
      </w:r>
      <w:r w:rsidRPr="002A056C">
        <w:t>стремление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краткосрочности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негативизму,</w:t>
      </w:r>
      <w:r w:rsidR="002A056C" w:rsidRPr="002A056C">
        <w:t xml:space="preserve"> </w:t>
      </w:r>
      <w:r w:rsidRPr="002A056C">
        <w:t>персонализации</w:t>
      </w:r>
      <w:r w:rsidR="002A056C" w:rsidRPr="002A056C">
        <w:t xml:space="preserve">. </w:t>
      </w:r>
      <w:r w:rsidRPr="002A056C">
        <w:t>Эти</w:t>
      </w:r>
      <w:r w:rsidR="002A056C" w:rsidRPr="002A056C">
        <w:t xml:space="preserve"> </w:t>
      </w:r>
      <w:r w:rsidRPr="002A056C">
        <w:t>черты</w:t>
      </w:r>
      <w:r w:rsidR="002A056C" w:rsidRPr="002A056C">
        <w:t xml:space="preserve"> - </w:t>
      </w:r>
      <w:r w:rsidRPr="002A056C">
        <w:t>особенности</w:t>
      </w:r>
      <w:r w:rsidR="002A056C" w:rsidRPr="002A056C">
        <w:t xml:space="preserve"> </w:t>
      </w:r>
      <w:r w:rsidRPr="002A056C">
        <w:t>так</w:t>
      </w:r>
      <w:r w:rsidR="002A056C" w:rsidRPr="002A056C">
        <w:t xml:space="preserve"> </w:t>
      </w:r>
      <w:r w:rsidRPr="002A056C">
        <w:t>называемой</w:t>
      </w:r>
      <w:r w:rsidR="002A056C" w:rsidRPr="002A056C">
        <w:t xml:space="preserve"> </w:t>
      </w:r>
      <w:r w:rsidRPr="002A056C">
        <w:t>американизации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. </w:t>
      </w:r>
      <w:r w:rsidRPr="002A056C">
        <w:t>Они</w:t>
      </w:r>
      <w:r w:rsidR="002A056C" w:rsidRPr="002A056C">
        <w:t xml:space="preserve"> </w:t>
      </w:r>
      <w:r w:rsidRPr="002A056C">
        <w:t>направлены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то,</w:t>
      </w:r>
      <w:r w:rsidR="002A056C" w:rsidRPr="002A056C">
        <w:t xml:space="preserve"> </w:t>
      </w:r>
      <w:r w:rsidRPr="002A056C">
        <w:t>чтобы</w:t>
      </w:r>
      <w:r w:rsidR="002A056C" w:rsidRPr="002A056C">
        <w:t xml:space="preserve"> </w:t>
      </w:r>
      <w:r w:rsidRPr="002A056C">
        <w:t>вызвать</w:t>
      </w:r>
      <w:r w:rsidR="002A056C" w:rsidRPr="002A056C">
        <w:t xml:space="preserve"> </w:t>
      </w:r>
      <w:r w:rsidRPr="002A056C">
        <w:t>максимально</w:t>
      </w:r>
      <w:r w:rsidR="002A056C" w:rsidRPr="002A056C">
        <w:t xml:space="preserve"> </w:t>
      </w:r>
      <w:r w:rsidRPr="002A056C">
        <w:t>пристальное</w:t>
      </w:r>
      <w:r w:rsidR="002A056C" w:rsidRPr="002A056C">
        <w:t xml:space="preserve"> </w:t>
      </w:r>
      <w:r w:rsidRPr="002A056C">
        <w:t>внимание</w:t>
      </w:r>
      <w:r w:rsidR="002A056C" w:rsidRPr="002A056C">
        <w:t xml:space="preserve"> </w:t>
      </w:r>
      <w:r w:rsidRPr="002A056C">
        <w:t>граждан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журналистов</w:t>
      </w:r>
      <w:r w:rsidR="002A056C" w:rsidRPr="002A056C">
        <w:t xml:space="preserve">. </w:t>
      </w:r>
      <w:r w:rsidRPr="002A056C">
        <w:t>Охарактеризуем</w:t>
      </w:r>
      <w:r w:rsidR="002A056C" w:rsidRPr="002A056C">
        <w:t xml:space="preserve"> </w:t>
      </w:r>
      <w:r w:rsidRPr="002A056C">
        <w:t>каждую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черт</w:t>
      </w:r>
      <w:r w:rsidR="002A056C" w:rsidRPr="002A056C">
        <w:t>:</w:t>
      </w:r>
    </w:p>
    <w:p w:rsidR="002A056C" w:rsidRPr="002A056C" w:rsidRDefault="00D3394C" w:rsidP="002A056C">
      <w:pPr>
        <w:tabs>
          <w:tab w:val="left" w:pos="726"/>
        </w:tabs>
      </w:pPr>
      <w:r w:rsidRPr="002A056C">
        <w:t>Краткосрочность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принципе</w:t>
      </w:r>
      <w:r w:rsidR="002A056C" w:rsidRPr="002A056C">
        <w:t xml:space="preserve"> </w:t>
      </w:r>
      <w:r w:rsidRPr="002A056C">
        <w:t>означает,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информация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менее</w:t>
      </w:r>
      <w:r w:rsidR="002A056C" w:rsidRPr="002A056C">
        <w:t xml:space="preserve"> </w:t>
      </w:r>
      <w:r w:rsidRPr="002A056C">
        <w:t>относится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общему</w:t>
      </w:r>
      <w:r w:rsidR="002A056C" w:rsidRPr="002A056C">
        <w:t xml:space="preserve"> </w:t>
      </w:r>
      <w:r w:rsidRPr="002A056C">
        <w:t>долго</w:t>
      </w:r>
      <w:r w:rsidR="002A056C" w:rsidRPr="002A056C">
        <w:t xml:space="preserve"> - </w:t>
      </w:r>
      <w:r w:rsidRPr="002A056C">
        <w:t>или</w:t>
      </w:r>
      <w:r w:rsidR="002A056C" w:rsidRPr="002A056C">
        <w:t xml:space="preserve"> </w:t>
      </w:r>
      <w:r w:rsidRPr="002A056C">
        <w:t>среднесрочным</w:t>
      </w:r>
      <w:r w:rsidR="002A056C" w:rsidRPr="002A056C">
        <w:t xml:space="preserve"> </w:t>
      </w:r>
      <w:r w:rsidRPr="002A056C">
        <w:t>событиям</w:t>
      </w:r>
      <w:r w:rsidR="002A056C" w:rsidRPr="002A056C">
        <w:t xml:space="preserve">. </w:t>
      </w:r>
      <w:r w:rsidRPr="002A056C">
        <w:t>Она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означает,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темы</w:t>
      </w:r>
      <w:r w:rsidR="002A056C" w:rsidRPr="002A056C">
        <w:t xml:space="preserve"> </w:t>
      </w:r>
      <w:r w:rsidRPr="002A056C">
        <w:t>обсуждения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проблемы</w:t>
      </w:r>
      <w:r w:rsidR="002A056C" w:rsidRPr="002A056C">
        <w:t xml:space="preserve"> </w:t>
      </w:r>
      <w:r w:rsidRPr="002A056C">
        <w:t>формулируются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краткосрочном</w:t>
      </w:r>
      <w:r w:rsidR="002A056C" w:rsidRPr="002A056C">
        <w:t xml:space="preserve"> </w:t>
      </w:r>
      <w:r w:rsidRPr="002A056C">
        <w:t>периоде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немедленно</w:t>
      </w:r>
      <w:r w:rsidR="002A056C" w:rsidRPr="002A056C">
        <w:t xml:space="preserve"> </w:t>
      </w:r>
      <w:r w:rsidRPr="002A056C">
        <w:t>выносятся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повестку</w:t>
      </w:r>
      <w:r w:rsidR="002A056C" w:rsidRPr="002A056C">
        <w:t xml:space="preserve"> </w:t>
      </w:r>
      <w:r w:rsidRPr="002A056C">
        <w:t>дня</w:t>
      </w:r>
      <w:r w:rsidR="002A056C" w:rsidRPr="002A056C">
        <w:t xml:space="preserve">. </w:t>
      </w:r>
      <w:r w:rsidRPr="002A056C">
        <w:t>Эти</w:t>
      </w:r>
      <w:r w:rsidR="002A056C" w:rsidRPr="002A056C">
        <w:t xml:space="preserve"> </w:t>
      </w:r>
      <w:r w:rsidRPr="002A056C">
        <w:t>темы</w:t>
      </w:r>
      <w:r w:rsidR="002A056C" w:rsidRPr="002A056C">
        <w:t xml:space="preserve"> </w:t>
      </w:r>
      <w:r w:rsidRPr="002A056C">
        <w:t>выбираются</w:t>
      </w:r>
      <w:r w:rsidR="002A056C" w:rsidRPr="002A056C">
        <w:t xml:space="preserve"> </w:t>
      </w:r>
      <w:r w:rsidRPr="002A056C">
        <w:t>таким</w:t>
      </w:r>
      <w:r w:rsidR="002A056C" w:rsidRPr="002A056C">
        <w:t xml:space="preserve"> </w:t>
      </w:r>
      <w:r w:rsidRPr="002A056C">
        <w:t>образом,</w:t>
      </w:r>
      <w:r w:rsidR="002A056C" w:rsidRPr="002A056C">
        <w:t xml:space="preserve"> </w:t>
      </w:r>
      <w:r w:rsidRPr="002A056C">
        <w:t>чтобы</w:t>
      </w:r>
      <w:r w:rsidR="002A056C" w:rsidRPr="002A056C">
        <w:t xml:space="preserve"> </w:t>
      </w:r>
      <w:r w:rsidRPr="002A056C">
        <w:t>улучшить</w:t>
      </w:r>
      <w:r w:rsidR="002A056C" w:rsidRPr="002A056C">
        <w:t xml:space="preserve"> </w:t>
      </w:r>
      <w:r w:rsidRPr="002A056C">
        <w:t>собственные</w:t>
      </w:r>
      <w:r w:rsidR="002A056C" w:rsidRPr="002A056C">
        <w:t xml:space="preserve"> </w:t>
      </w:r>
      <w:r w:rsidRPr="002A056C">
        <w:t>политические</w:t>
      </w:r>
      <w:r w:rsidR="002A056C" w:rsidRPr="002A056C">
        <w:t xml:space="preserve"> </w:t>
      </w:r>
      <w:r w:rsidRPr="002A056C">
        <w:t>позиции</w:t>
      </w:r>
      <w:r w:rsidR="002A056C" w:rsidRPr="002A056C">
        <w:t xml:space="preserve">. </w:t>
      </w:r>
      <w:r w:rsidRPr="002A056C">
        <w:t>К</w:t>
      </w:r>
      <w:r w:rsidR="002A056C" w:rsidRPr="002A056C">
        <w:t xml:space="preserve"> </w:t>
      </w:r>
      <w:r w:rsidRPr="002A056C">
        <w:t>таким</w:t>
      </w:r>
      <w:r w:rsidR="002A056C" w:rsidRPr="002A056C">
        <w:t xml:space="preserve"> </w:t>
      </w:r>
      <w:r w:rsidRPr="002A056C">
        <w:t>техникам</w:t>
      </w:r>
      <w:r w:rsidR="002A056C" w:rsidRPr="002A056C">
        <w:t xml:space="preserve"> </w:t>
      </w:r>
      <w:r w:rsidRPr="002A056C">
        <w:t>относится,</w:t>
      </w:r>
      <w:r w:rsidR="002A056C" w:rsidRPr="002A056C">
        <w:t xml:space="preserve"> </w:t>
      </w:r>
      <w:r w:rsidRPr="002A056C">
        <w:t>например,</w:t>
      </w:r>
      <w:r w:rsidR="002A056C" w:rsidRPr="002A056C">
        <w:t xml:space="preserve"> </w:t>
      </w:r>
      <w:r w:rsidRPr="002A056C">
        <w:t>создание</w:t>
      </w:r>
      <w:r w:rsidR="002A056C">
        <w:t xml:space="preserve"> "</w:t>
      </w:r>
      <w:r w:rsidRPr="002A056C">
        <w:t>информационного</w:t>
      </w:r>
      <w:r w:rsidR="002A056C" w:rsidRPr="002A056C">
        <w:t xml:space="preserve"> </w:t>
      </w:r>
      <w:r w:rsidRPr="002A056C">
        <w:t>повода</w:t>
      </w:r>
      <w:r w:rsidR="002A056C">
        <w:t>"</w:t>
      </w:r>
      <w:r w:rsidRPr="002A056C">
        <w:t>,</w:t>
      </w:r>
      <w:r w:rsidR="002A056C" w:rsidRPr="002A056C">
        <w:t xml:space="preserve"> </w:t>
      </w:r>
      <w:r w:rsidRPr="002A056C">
        <w:t>псевдособытия,</w:t>
      </w:r>
      <w:r w:rsidR="002A056C" w:rsidRPr="002A056C">
        <w:t xml:space="preserve"> </w:t>
      </w:r>
      <w:r w:rsidRPr="002A056C">
        <w:t>которое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произошло</w:t>
      </w:r>
      <w:r w:rsidR="002A056C" w:rsidRPr="002A056C">
        <w:t xml:space="preserve"> </w:t>
      </w:r>
      <w:r w:rsidRPr="002A056C">
        <w:t>бы</w:t>
      </w:r>
      <w:r w:rsidR="00B34ED1" w:rsidRPr="002A056C">
        <w:t>,</w:t>
      </w:r>
      <w:r w:rsidR="002A056C" w:rsidRPr="002A056C">
        <w:t xml:space="preserve"> </w:t>
      </w:r>
      <w:r w:rsidRPr="002A056C">
        <w:t>если</w:t>
      </w:r>
      <w:r w:rsidR="002A056C" w:rsidRPr="002A056C">
        <w:t xml:space="preserve"> </w:t>
      </w:r>
      <w:r w:rsidRPr="002A056C">
        <w:t>бы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освещали</w:t>
      </w:r>
      <w:r w:rsidR="002A056C" w:rsidRPr="002A056C">
        <w:t xml:space="preserve"> </w:t>
      </w:r>
      <w:r w:rsidRPr="002A056C">
        <w:t>СМИ</w:t>
      </w:r>
      <w:r w:rsidR="002A056C" w:rsidRPr="002A056C">
        <w:t xml:space="preserve">. </w:t>
      </w:r>
      <w:r w:rsidRPr="002A056C">
        <w:t>Исследователи</w:t>
      </w:r>
      <w:r w:rsidR="002A056C" w:rsidRPr="002A056C">
        <w:t xml:space="preserve"> </w:t>
      </w:r>
      <w:r w:rsidRPr="002A056C">
        <w:t>полагают,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многие</w:t>
      </w:r>
      <w:r w:rsidR="002A056C" w:rsidRPr="002A056C">
        <w:t xml:space="preserve"> </w:t>
      </w:r>
      <w:r w:rsidRPr="002A056C">
        <w:t>политические</w:t>
      </w:r>
      <w:r w:rsidR="002A056C" w:rsidRPr="002A056C">
        <w:t xml:space="preserve"> </w:t>
      </w:r>
      <w:r w:rsidRPr="002A056C">
        <w:t>события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самом</w:t>
      </w:r>
      <w:r w:rsidR="002A056C" w:rsidRPr="002A056C">
        <w:t xml:space="preserve"> </w:t>
      </w:r>
      <w:r w:rsidRPr="002A056C">
        <w:t>деле</w:t>
      </w:r>
      <w:r w:rsidR="002A056C" w:rsidRPr="002A056C">
        <w:t xml:space="preserve"> </w:t>
      </w:r>
      <w:r w:rsidRPr="002A056C">
        <w:t>всего</w:t>
      </w:r>
      <w:r w:rsidR="002A056C" w:rsidRPr="002A056C">
        <w:t xml:space="preserve"> </w:t>
      </w:r>
      <w:r w:rsidRPr="002A056C">
        <w:t>лишь</w:t>
      </w:r>
      <w:r w:rsidR="002A056C" w:rsidRPr="002A056C">
        <w:t xml:space="preserve"> </w:t>
      </w:r>
      <w:r w:rsidRPr="002A056C">
        <w:t>искусственно</w:t>
      </w:r>
      <w:r w:rsidR="002A056C" w:rsidRPr="002A056C">
        <w:t xml:space="preserve"> </w:t>
      </w:r>
      <w:r w:rsidRPr="002A056C">
        <w:t>созданные</w:t>
      </w:r>
      <w:r w:rsidR="002A056C" w:rsidRPr="002A056C">
        <w:t xml:space="preserve"> </w:t>
      </w:r>
      <w:r w:rsidRPr="002A056C">
        <w:t>информационные</w:t>
      </w:r>
      <w:r w:rsidR="002A056C" w:rsidRPr="002A056C">
        <w:t xml:space="preserve"> </w:t>
      </w:r>
      <w:r w:rsidRPr="002A056C">
        <w:t>поводы</w:t>
      </w:r>
      <w:r w:rsidR="00861AD5" w:rsidRPr="002A056C">
        <w:rPr>
          <w:rStyle w:val="ab"/>
          <w:color w:val="000000"/>
        </w:rPr>
        <w:footnoteReference w:id="12"/>
      </w:r>
      <w:r w:rsidR="002A056C" w:rsidRPr="002A056C">
        <w:t>.</w:t>
      </w:r>
    </w:p>
    <w:p w:rsidR="002A056C" w:rsidRPr="002A056C" w:rsidRDefault="00D3394C" w:rsidP="002A056C">
      <w:pPr>
        <w:tabs>
          <w:tab w:val="left" w:pos="726"/>
        </w:tabs>
      </w:pPr>
      <w:r w:rsidRPr="002A056C">
        <w:t>Персонализация</w:t>
      </w:r>
      <w:r w:rsidR="002A056C" w:rsidRPr="002A056C">
        <w:t xml:space="preserve"> </w:t>
      </w:r>
      <w:r w:rsidRPr="002A056C">
        <w:t>заключается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том,</w:t>
      </w:r>
      <w:r w:rsidR="002A056C" w:rsidRPr="002A056C">
        <w:t xml:space="preserve"> </w:t>
      </w:r>
      <w:r w:rsidRPr="002A056C">
        <w:t>что,</w:t>
      </w:r>
      <w:r w:rsidR="002A056C" w:rsidRPr="002A056C">
        <w:t xml:space="preserve"> </w:t>
      </w:r>
      <w:r w:rsidRPr="002A056C">
        <w:t>прежде</w:t>
      </w:r>
      <w:r w:rsidR="002A056C" w:rsidRPr="002A056C">
        <w:t xml:space="preserve"> </w:t>
      </w:r>
      <w:r w:rsidRPr="002A056C">
        <w:t>всего,</w:t>
      </w:r>
      <w:r w:rsidR="002A056C" w:rsidRPr="002A056C">
        <w:t xml:space="preserve"> </w:t>
      </w:r>
      <w:r w:rsidRPr="002A056C">
        <w:t>внимание</w:t>
      </w:r>
      <w:r w:rsidR="002A056C" w:rsidRPr="002A056C">
        <w:t xml:space="preserve"> </w:t>
      </w:r>
      <w:r w:rsidRPr="002A056C">
        <w:t>фокусируется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лидерах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кандидатах,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одновременном</w:t>
      </w:r>
      <w:r w:rsidR="002A056C" w:rsidRPr="002A056C">
        <w:t xml:space="preserve"> </w:t>
      </w:r>
      <w:r w:rsidRPr="002A056C">
        <w:t>снижении</w:t>
      </w:r>
      <w:r w:rsidR="002A056C" w:rsidRPr="002A056C">
        <w:t xml:space="preserve"> </w:t>
      </w:r>
      <w:r w:rsidRPr="002A056C">
        <w:t>внимания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идеологии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программе</w:t>
      </w:r>
      <w:r w:rsidR="002A056C" w:rsidRPr="002A056C">
        <w:t xml:space="preserve"> </w:t>
      </w:r>
      <w:r w:rsidRPr="002A056C">
        <w:t>партии</w:t>
      </w:r>
      <w:r w:rsidR="002A056C" w:rsidRPr="002A056C">
        <w:t xml:space="preserve">. </w:t>
      </w:r>
      <w:r w:rsidRPr="002A056C">
        <w:t>При</w:t>
      </w:r>
      <w:r w:rsidR="002A056C" w:rsidRPr="002A056C">
        <w:t xml:space="preserve"> </w:t>
      </w:r>
      <w:r w:rsidRPr="002A056C">
        <w:t>персонализации</w:t>
      </w:r>
      <w:r w:rsidR="002A056C" w:rsidRPr="002A056C">
        <w:t xml:space="preserve"> </w:t>
      </w:r>
      <w:r w:rsidRPr="002A056C">
        <w:t>кандидат</w:t>
      </w:r>
      <w:r w:rsidR="002A056C" w:rsidRPr="002A056C">
        <w:t xml:space="preserve"> </w:t>
      </w:r>
      <w:r w:rsidRPr="002A056C">
        <w:t>представляется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всемогущий</w:t>
      </w:r>
      <w:r w:rsidR="002A056C" w:rsidRPr="002A056C">
        <w:t xml:space="preserve"> </w:t>
      </w:r>
      <w:r w:rsidRPr="002A056C">
        <w:t>менеджер,</w:t>
      </w:r>
      <w:r w:rsidR="002A056C" w:rsidRPr="002A056C">
        <w:t xml:space="preserve"> </w:t>
      </w:r>
      <w:r w:rsidRPr="002A056C">
        <w:t>способный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решение</w:t>
      </w:r>
      <w:r w:rsidR="002A056C" w:rsidRPr="002A056C">
        <w:t xml:space="preserve"> </w:t>
      </w:r>
      <w:r w:rsidRPr="002A056C">
        <w:t>любых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проблем</w:t>
      </w:r>
      <w:r w:rsidR="002A056C" w:rsidRPr="002A056C">
        <w:t xml:space="preserve">. </w:t>
      </w:r>
      <w:r w:rsidRPr="002A056C">
        <w:t>Конфликты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поводу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программ</w:t>
      </w:r>
      <w:r w:rsidR="002A056C" w:rsidRPr="002A056C">
        <w:t xml:space="preserve"> </w:t>
      </w:r>
      <w:r w:rsidRPr="002A056C">
        <w:t>отходят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второй</w:t>
      </w:r>
      <w:r w:rsidR="002A056C" w:rsidRPr="002A056C">
        <w:t xml:space="preserve"> </w:t>
      </w:r>
      <w:r w:rsidRPr="002A056C">
        <w:t>план</w:t>
      </w:r>
      <w:r w:rsidR="002A056C" w:rsidRPr="002A056C">
        <w:t>.</w:t>
      </w:r>
    </w:p>
    <w:p w:rsidR="002A056C" w:rsidRDefault="00D3394C" w:rsidP="002A056C">
      <w:pPr>
        <w:tabs>
          <w:tab w:val="left" w:pos="726"/>
        </w:tabs>
      </w:pPr>
      <w:r w:rsidRPr="002A056C">
        <w:t>Негативизм</w:t>
      </w:r>
      <w:r w:rsidR="002A056C" w:rsidRPr="002A056C">
        <w:t xml:space="preserve"> </w:t>
      </w:r>
      <w:r w:rsidRPr="002A056C">
        <w:t>обозначает</w:t>
      </w:r>
      <w:r w:rsidR="002A056C" w:rsidRPr="002A056C">
        <w:t xml:space="preserve"> </w:t>
      </w:r>
      <w:r w:rsidRPr="002A056C">
        <w:t>проведение</w:t>
      </w:r>
      <w:r w:rsidR="002A056C">
        <w:t xml:space="preserve"> "</w:t>
      </w:r>
      <w:r w:rsidRPr="002A056C">
        <w:t>негативной</w:t>
      </w:r>
      <w:r w:rsidR="002A056C" w:rsidRPr="002A056C">
        <w:t xml:space="preserve"> </w:t>
      </w:r>
      <w:r w:rsidRPr="002A056C">
        <w:t>стратегии</w:t>
      </w:r>
      <w:r w:rsidR="002A056C">
        <w:t xml:space="preserve">" </w:t>
      </w:r>
      <w:r w:rsidRPr="002A056C">
        <w:t>политической</w:t>
      </w:r>
      <w:r w:rsidR="002A056C" w:rsidRPr="002A056C">
        <w:t xml:space="preserve"> </w:t>
      </w:r>
      <w:r w:rsidRPr="002A056C">
        <w:t>кампании,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контексте</w:t>
      </w:r>
      <w:r w:rsidR="002A056C" w:rsidRPr="002A056C">
        <w:t xml:space="preserve"> </w:t>
      </w:r>
      <w:r w:rsidRPr="002A056C">
        <w:t>которой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разнообразных</w:t>
      </w:r>
      <w:r w:rsidR="002A056C" w:rsidRPr="002A056C">
        <w:t xml:space="preserve"> </w:t>
      </w:r>
      <w:r w:rsidRPr="002A056C">
        <w:t>изощренных</w:t>
      </w:r>
      <w:r w:rsidR="002A056C" w:rsidRPr="002A056C">
        <w:t xml:space="preserve"> </w:t>
      </w:r>
      <w:r w:rsidRPr="002A056C">
        <w:t>способов,</w:t>
      </w:r>
      <w:r w:rsidR="002A056C" w:rsidRPr="002A056C">
        <w:t xml:space="preserve"> </w:t>
      </w:r>
      <w:r w:rsidRPr="002A056C">
        <w:t>прежде</w:t>
      </w:r>
      <w:r w:rsidR="002A056C" w:rsidRPr="002A056C">
        <w:t xml:space="preserve"> </w:t>
      </w:r>
      <w:r w:rsidRPr="002A056C">
        <w:t>всего,</w:t>
      </w:r>
      <w:r w:rsidR="002A056C" w:rsidRPr="002A056C">
        <w:t xml:space="preserve"> </w:t>
      </w:r>
      <w:r w:rsidRPr="002A056C">
        <w:t>распространяется</w:t>
      </w:r>
      <w:r w:rsidR="002A056C" w:rsidRPr="002A056C">
        <w:t xml:space="preserve"> </w:t>
      </w:r>
      <w:r w:rsidRPr="002A056C">
        <w:t>негативная</w:t>
      </w:r>
      <w:r w:rsidR="002A056C" w:rsidRPr="002A056C">
        <w:t xml:space="preserve"> </w:t>
      </w:r>
      <w:r w:rsidRPr="002A056C">
        <w:t>информация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политическом</w:t>
      </w:r>
      <w:r w:rsidR="002A056C" w:rsidRPr="002A056C">
        <w:t xml:space="preserve"> </w:t>
      </w:r>
      <w:r w:rsidRPr="002A056C">
        <w:t>оппоненте</w:t>
      </w:r>
      <w:r w:rsidR="002A056C" w:rsidRPr="002A056C">
        <w:t>.</w:t>
      </w:r>
    </w:p>
    <w:p w:rsidR="007A3D9E" w:rsidRPr="007A3D9E" w:rsidRDefault="007A3D9E" w:rsidP="007A3D9E">
      <w:pPr>
        <w:pStyle w:val="af6"/>
      </w:pPr>
      <w:r w:rsidRPr="007A3D9E">
        <w:t>политическая коммуникация избиратель кампания</w:t>
      </w:r>
    </w:p>
    <w:p w:rsidR="002A056C" w:rsidRDefault="00DC183B" w:rsidP="00740A2D">
      <w:pPr>
        <w:pStyle w:val="1"/>
      </w:pPr>
      <w:r w:rsidRPr="002A056C">
        <w:br w:type="page"/>
      </w:r>
      <w:bookmarkStart w:id="18" w:name="_Toc199406653"/>
      <w:bookmarkStart w:id="19" w:name="_Toc199409292"/>
      <w:bookmarkStart w:id="20" w:name="_Toc291848966"/>
      <w:r w:rsidR="000E280F" w:rsidRPr="002A056C">
        <w:t>2</w:t>
      </w:r>
      <w:r w:rsidR="002A056C" w:rsidRPr="002A056C">
        <w:t xml:space="preserve">. </w:t>
      </w:r>
      <w:r w:rsidR="00740A2D" w:rsidRPr="002A056C">
        <w:t>Политические коммуникации как средство достижения политических результатов</w:t>
      </w:r>
      <w:bookmarkEnd w:id="18"/>
      <w:bookmarkEnd w:id="19"/>
      <w:bookmarkEnd w:id="20"/>
    </w:p>
    <w:p w:rsidR="00740A2D" w:rsidRPr="00740A2D" w:rsidRDefault="00740A2D" w:rsidP="00740A2D">
      <w:pPr>
        <w:rPr>
          <w:lang w:eastAsia="en-US"/>
        </w:rPr>
      </w:pPr>
    </w:p>
    <w:p w:rsidR="002A056C" w:rsidRDefault="002A056C" w:rsidP="00740A2D">
      <w:pPr>
        <w:pStyle w:val="1"/>
      </w:pPr>
      <w:bookmarkStart w:id="21" w:name="_Toc199406654"/>
      <w:bookmarkStart w:id="22" w:name="_Toc199409293"/>
      <w:bookmarkStart w:id="23" w:name="_Toc291848967"/>
      <w:r>
        <w:t xml:space="preserve">2.1 </w:t>
      </w:r>
      <w:r w:rsidR="00222BD1" w:rsidRPr="002A056C">
        <w:t>Стратегические</w:t>
      </w:r>
      <w:r w:rsidRPr="002A056C">
        <w:t xml:space="preserve"> </w:t>
      </w:r>
      <w:r w:rsidR="00222BD1" w:rsidRPr="002A056C">
        <w:t>политико-коммуникационные</w:t>
      </w:r>
      <w:r w:rsidRPr="002A056C">
        <w:t xml:space="preserve"> </w:t>
      </w:r>
      <w:r w:rsidR="00222BD1" w:rsidRPr="002A056C">
        <w:t>кампании</w:t>
      </w:r>
      <w:bookmarkEnd w:id="21"/>
      <w:bookmarkEnd w:id="22"/>
      <w:bookmarkEnd w:id="23"/>
    </w:p>
    <w:p w:rsidR="00740A2D" w:rsidRPr="00740A2D" w:rsidRDefault="00740A2D" w:rsidP="00740A2D">
      <w:pPr>
        <w:rPr>
          <w:lang w:eastAsia="en-US"/>
        </w:rPr>
      </w:pPr>
    </w:p>
    <w:p w:rsidR="002A056C" w:rsidRPr="002A056C" w:rsidRDefault="002403A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целом</w:t>
      </w:r>
      <w:r w:rsidR="002A056C" w:rsidRPr="002A056C">
        <w:t xml:space="preserve"> </w:t>
      </w:r>
      <w:r w:rsidRPr="002A056C">
        <w:t>ряде</w:t>
      </w:r>
      <w:r w:rsidR="002A056C" w:rsidRPr="002A056C">
        <w:t xml:space="preserve"> </w:t>
      </w:r>
      <w:r w:rsidRPr="002A056C">
        <w:t>случаев</w:t>
      </w:r>
      <w:r w:rsidR="002A056C" w:rsidRPr="002A056C">
        <w:t xml:space="preserve"> </w:t>
      </w:r>
      <w:r w:rsidRPr="002A056C">
        <w:t>политико-коммуникационные</w:t>
      </w:r>
      <w:r w:rsidR="002A056C" w:rsidRPr="002A056C">
        <w:t xml:space="preserve"> </w:t>
      </w:r>
      <w:r w:rsidRPr="002A056C">
        <w:t>процессы</w:t>
      </w:r>
      <w:r w:rsidR="002A056C" w:rsidRPr="002A056C">
        <w:t xml:space="preserve"> </w:t>
      </w:r>
      <w:r w:rsidRPr="002A056C">
        <w:t>подпадают</w:t>
      </w:r>
      <w:r w:rsidR="002A056C" w:rsidRPr="002A056C">
        <w:t xml:space="preserve"> </w:t>
      </w:r>
      <w:r w:rsidRPr="002A056C">
        <w:t>под</w:t>
      </w:r>
      <w:r w:rsidR="002A056C" w:rsidRPr="002A056C">
        <w:t xml:space="preserve"> </w:t>
      </w:r>
      <w:r w:rsidRPr="002A056C">
        <w:t>определение</w:t>
      </w:r>
      <w:r w:rsidR="002A056C" w:rsidRPr="002A056C">
        <w:t xml:space="preserve"> </w:t>
      </w:r>
      <w:r w:rsidRPr="002A056C">
        <w:t>стратегических</w:t>
      </w:r>
      <w:r w:rsidR="002A056C" w:rsidRPr="002A056C">
        <w:t xml:space="preserve"> </w:t>
      </w:r>
      <w:r w:rsidRPr="002A056C">
        <w:t>кампаний,</w:t>
      </w:r>
      <w:r w:rsidR="002A056C" w:rsidRPr="002A056C">
        <w:t xml:space="preserve"> </w:t>
      </w:r>
      <w:r w:rsidRPr="002A056C">
        <w:t>когда</w:t>
      </w:r>
      <w:r w:rsidR="002A056C" w:rsidRPr="002A056C">
        <w:t xml:space="preserve"> </w:t>
      </w:r>
      <w:r w:rsidRPr="002A056C">
        <w:t>они</w:t>
      </w:r>
      <w:r w:rsidR="002A056C" w:rsidRPr="002A056C">
        <w:t xml:space="preserve"> </w:t>
      </w:r>
      <w:r w:rsidRPr="002A056C">
        <w:t>сознательно</w:t>
      </w:r>
      <w:r w:rsidR="002A056C" w:rsidRPr="002A056C">
        <w:t xml:space="preserve"> </w:t>
      </w:r>
      <w:r w:rsidRPr="002A056C">
        <w:t>используются</w:t>
      </w:r>
      <w:r w:rsidR="002A056C" w:rsidRPr="002A056C">
        <w:t xml:space="preserve"> </w:t>
      </w:r>
      <w:r w:rsidRPr="002A056C">
        <w:t>коммуникаторами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достижения</w:t>
      </w:r>
      <w:r w:rsidR="002A056C" w:rsidRPr="002A056C">
        <w:t xml:space="preserve"> </w:t>
      </w:r>
      <w:r w:rsidRPr="002A056C">
        <w:t>конкретных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результатов</w:t>
      </w:r>
      <w:r w:rsidR="002A056C" w:rsidRPr="002A056C">
        <w:t xml:space="preserve">.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подобного</w:t>
      </w:r>
      <w:r w:rsidR="002A056C" w:rsidRPr="002A056C">
        <w:t xml:space="preserve"> </w:t>
      </w:r>
      <w:r w:rsidRPr="002A056C">
        <w:t>вида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реализовываться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различных</w:t>
      </w:r>
      <w:r w:rsidR="002A056C" w:rsidRPr="002A056C">
        <w:t xml:space="preserve"> </w:t>
      </w:r>
      <w:r w:rsidRPr="002A056C">
        <w:t>уровнях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варьироваться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целенаправленного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воздействия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одного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нескольких</w:t>
      </w:r>
      <w:r w:rsidR="002A056C" w:rsidRPr="002A056C">
        <w:t xml:space="preserve"> </w:t>
      </w:r>
      <w:r w:rsidRPr="002A056C">
        <w:t>индивидов</w:t>
      </w:r>
      <w:r w:rsidR="002A056C" w:rsidRPr="002A056C">
        <w:t xml:space="preserve"> </w:t>
      </w:r>
      <w:r w:rsidRPr="002A056C">
        <w:t>до</w:t>
      </w:r>
      <w:r w:rsidR="002A056C" w:rsidRPr="002A056C">
        <w:t xml:space="preserve"> </w:t>
      </w:r>
      <w:r w:rsidRPr="002A056C">
        <w:t>крупномасштабной</w:t>
      </w:r>
      <w:r w:rsidR="002A056C" w:rsidRPr="002A056C">
        <w:t xml:space="preserve"> </w:t>
      </w:r>
      <w:r w:rsidRPr="002A056C">
        <w:t>кампании,</w:t>
      </w:r>
      <w:r w:rsidR="002A056C" w:rsidRPr="002A056C">
        <w:t xml:space="preserve"> </w:t>
      </w:r>
      <w:r w:rsidRPr="002A056C">
        <w:t>включающей</w:t>
      </w:r>
      <w:r w:rsidR="002A056C" w:rsidRPr="002A056C">
        <w:t xml:space="preserve"> </w:t>
      </w:r>
      <w:r w:rsidRPr="002A056C">
        <w:t>значительное</w:t>
      </w:r>
      <w:r w:rsidR="002A056C" w:rsidRPr="002A056C">
        <w:t xml:space="preserve"> </w:t>
      </w:r>
      <w:r w:rsidRPr="002A056C">
        <w:t>количество</w:t>
      </w:r>
      <w:r w:rsidR="002A056C" w:rsidRPr="002A056C">
        <w:t xml:space="preserve"> </w:t>
      </w:r>
      <w:r w:rsidRPr="002A056C">
        <w:t>каналов,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которым</w:t>
      </w:r>
      <w:r w:rsidR="002A056C" w:rsidRPr="002A056C">
        <w:t xml:space="preserve"> </w:t>
      </w:r>
      <w:r w:rsidRPr="002A056C">
        <w:t>распространяется</w:t>
      </w:r>
      <w:r w:rsidR="002A056C" w:rsidRPr="002A056C">
        <w:t xml:space="preserve"> </w:t>
      </w:r>
      <w:r w:rsidRPr="002A056C">
        <w:t>множество</w:t>
      </w:r>
      <w:r w:rsidR="002A056C" w:rsidRPr="002A056C">
        <w:t xml:space="preserve"> </w:t>
      </w:r>
      <w:r w:rsidRPr="002A056C">
        <w:t>сообщений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многомиллионную</w:t>
      </w:r>
      <w:r w:rsidR="002A056C" w:rsidRPr="002A056C">
        <w:t xml:space="preserve"> </w:t>
      </w:r>
      <w:r w:rsidRPr="002A056C">
        <w:t>аудиторию</w:t>
      </w:r>
      <w:r w:rsidR="002A056C" w:rsidRPr="002A056C">
        <w:t>.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условиях</w:t>
      </w:r>
      <w:r w:rsidR="002A056C" w:rsidRPr="002A056C">
        <w:t xml:space="preserve"> </w:t>
      </w:r>
      <w:r w:rsidRPr="002A056C">
        <w:t>становящегося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общества</w:t>
      </w:r>
      <w:r w:rsidR="002A056C" w:rsidRPr="002A056C">
        <w:t xml:space="preserve"> </w:t>
      </w:r>
      <w:r w:rsidRPr="002A056C">
        <w:t>особый</w:t>
      </w:r>
      <w:r w:rsidR="002A056C" w:rsidRPr="002A056C">
        <w:t xml:space="preserve"> </w:t>
      </w:r>
      <w:r w:rsidRPr="002A056C">
        <w:t>интерес</w:t>
      </w:r>
      <w:r w:rsidR="002A056C" w:rsidRPr="002A056C">
        <w:t xml:space="preserve"> </w:t>
      </w:r>
      <w:r w:rsidRPr="002A056C">
        <w:t>вызывает</w:t>
      </w:r>
      <w:r w:rsidR="002A056C" w:rsidRPr="002A056C">
        <w:t xml:space="preserve"> </w:t>
      </w:r>
      <w:r w:rsidRPr="002A056C">
        <w:t>анализ</w:t>
      </w:r>
      <w:r w:rsidR="002A056C" w:rsidRPr="002A056C">
        <w:t xml:space="preserve"> </w:t>
      </w:r>
      <w:r w:rsidRPr="002A056C">
        <w:t>четырех</w:t>
      </w:r>
      <w:r w:rsidR="002A056C" w:rsidRPr="002A056C">
        <w:t xml:space="preserve"> </w:t>
      </w:r>
      <w:r w:rsidRPr="002A056C">
        <w:t>основных</w:t>
      </w:r>
      <w:r w:rsidR="002A056C" w:rsidRPr="002A056C">
        <w:t xml:space="preserve"> </w:t>
      </w:r>
      <w:r w:rsidRPr="002A056C">
        <w:t>моделей</w:t>
      </w:r>
      <w:r w:rsidR="002A056C" w:rsidRPr="002A056C">
        <w:t xml:space="preserve"> </w:t>
      </w:r>
      <w:r w:rsidRPr="002A056C">
        <w:t>стратегических</w:t>
      </w:r>
      <w:r w:rsidR="002A056C" w:rsidRPr="002A056C">
        <w:t xml:space="preserve"> </w:t>
      </w:r>
      <w:r w:rsidRPr="002A056C">
        <w:t>политико-коммуникационных</w:t>
      </w:r>
      <w:r w:rsidR="002A056C" w:rsidRPr="002A056C">
        <w:t xml:space="preserve"> </w:t>
      </w:r>
      <w:r w:rsidRPr="002A056C">
        <w:t>кампаний</w:t>
      </w:r>
      <w:r w:rsidR="002A056C" w:rsidRPr="002A056C">
        <w:t xml:space="preserve">: </w:t>
      </w:r>
      <w:r w:rsidRPr="002A056C">
        <w:t>агитационно-пропагандистской</w:t>
      </w:r>
      <w:r w:rsidR="002A056C" w:rsidRPr="002A056C">
        <w:t xml:space="preserve"> </w:t>
      </w:r>
      <w:r w:rsidRPr="002A056C">
        <w:t>деятельности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использованием</w:t>
      </w:r>
      <w:r w:rsidR="002A056C" w:rsidRPr="002A056C">
        <w:t xml:space="preserve"> </w:t>
      </w:r>
      <w:r w:rsidRPr="002A056C">
        <w:t>СМК,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рекламы,</w:t>
      </w:r>
      <w:r w:rsidR="002A056C" w:rsidRPr="002A056C">
        <w:t xml:space="preserve"> </w:t>
      </w:r>
      <w:r w:rsidRPr="002A056C">
        <w:t>развития</w:t>
      </w:r>
      <w:r w:rsidR="002A056C" w:rsidRPr="002A056C">
        <w:t xml:space="preserve"> </w:t>
      </w:r>
      <w:r w:rsidRPr="002A056C">
        <w:t>общественных</w:t>
      </w:r>
      <w:r w:rsidR="002A056C" w:rsidRPr="002A056C">
        <w:t xml:space="preserve"> </w:t>
      </w:r>
      <w:r w:rsidRPr="002A056C">
        <w:t>связей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политического</w:t>
      </w:r>
      <w:r w:rsidR="002A056C" w:rsidRPr="002A056C">
        <w:t xml:space="preserve"> </w:t>
      </w:r>
      <w:r w:rsidRPr="002A056C">
        <w:t>маркетинга,</w:t>
      </w:r>
      <w:r w:rsidR="002A056C" w:rsidRPr="002A056C">
        <w:t xml:space="preserve"> </w:t>
      </w:r>
      <w:r w:rsidRPr="002A056C">
        <w:t>важнейшим</w:t>
      </w:r>
      <w:r w:rsidR="002A056C" w:rsidRPr="002A056C">
        <w:t xml:space="preserve"> </w:t>
      </w:r>
      <w:r w:rsidRPr="002A056C">
        <w:t>компонентом</w:t>
      </w:r>
      <w:r w:rsidR="002A056C" w:rsidRPr="002A056C">
        <w:t xml:space="preserve"> </w:t>
      </w:r>
      <w:r w:rsidRPr="002A056C">
        <w:t>которых</w:t>
      </w:r>
      <w:r w:rsidR="002A056C" w:rsidRPr="002A056C">
        <w:t xml:space="preserve"> </w:t>
      </w:r>
      <w:r w:rsidRPr="002A056C">
        <w:t>выступает</w:t>
      </w:r>
      <w:r w:rsidR="002A056C" w:rsidRPr="002A056C">
        <w:t xml:space="preserve"> </w:t>
      </w:r>
      <w:r w:rsidRPr="002A056C">
        <w:t>массовая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>.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Несмотря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разнообразие</w:t>
      </w:r>
      <w:r w:rsidR="002A056C" w:rsidRPr="002A056C">
        <w:t xml:space="preserve"> </w:t>
      </w:r>
      <w:r w:rsidRPr="002A056C">
        <w:t>форм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различие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преследуемых</w:t>
      </w:r>
      <w:r w:rsidR="002A056C" w:rsidRPr="002A056C">
        <w:t xml:space="preserve"> </w:t>
      </w:r>
      <w:r w:rsidRPr="002A056C">
        <w:t>целях,</w:t>
      </w:r>
      <w:r w:rsidR="002A056C" w:rsidRPr="002A056C">
        <w:t xml:space="preserve"> </w:t>
      </w:r>
      <w:r w:rsidRPr="002A056C">
        <w:t>данные</w:t>
      </w:r>
      <w:r w:rsidR="002A056C" w:rsidRPr="002A056C">
        <w:t xml:space="preserve"> </w:t>
      </w:r>
      <w:r w:rsidRPr="002A056C">
        <w:t>политико-коммуникационные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имеют</w:t>
      </w:r>
      <w:r w:rsidR="002A056C" w:rsidRPr="002A056C">
        <w:t xml:space="preserve"> </w:t>
      </w:r>
      <w:r w:rsidRPr="002A056C">
        <w:t>следующие</w:t>
      </w:r>
      <w:r w:rsidR="002A056C" w:rsidRPr="002A056C">
        <w:t xml:space="preserve"> </w:t>
      </w:r>
      <w:r w:rsidRPr="002A056C">
        <w:t>общие</w:t>
      </w:r>
      <w:r w:rsidR="002A056C" w:rsidRPr="002A056C">
        <w:t xml:space="preserve"> </w:t>
      </w:r>
      <w:r w:rsidRPr="002A056C">
        <w:t>характеристики</w:t>
      </w:r>
      <w:r w:rsidR="0061022C" w:rsidRPr="002A056C">
        <w:rPr>
          <w:rStyle w:val="ab"/>
          <w:color w:val="000000"/>
        </w:rPr>
        <w:footnoteReference w:id="13"/>
      </w:r>
      <w:r w:rsidR="002A056C" w:rsidRPr="002A056C">
        <w:t>: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они,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правило,</w:t>
      </w:r>
      <w:r w:rsidR="002A056C" w:rsidRPr="002A056C">
        <w:t xml:space="preserve"> </w:t>
      </w:r>
      <w:r w:rsidRPr="002A056C">
        <w:t>инициируются</w:t>
      </w:r>
      <w:r w:rsidR="002A056C" w:rsidRPr="002A056C">
        <w:t xml:space="preserve"> </w:t>
      </w:r>
      <w:r w:rsidRPr="002A056C">
        <w:t>институциализированными</w:t>
      </w:r>
      <w:r w:rsidR="002A056C" w:rsidRPr="002A056C">
        <w:t xml:space="preserve"> </w:t>
      </w:r>
      <w:r w:rsidRPr="002A056C">
        <w:t>совокупными</w:t>
      </w:r>
      <w:r w:rsidR="002A056C" w:rsidRPr="002A056C">
        <w:t xml:space="preserve"> </w:t>
      </w:r>
      <w:r w:rsidRPr="002A056C">
        <w:t>политическими</w:t>
      </w:r>
      <w:r w:rsidR="002A056C" w:rsidRPr="002A056C">
        <w:t xml:space="preserve"> </w:t>
      </w:r>
      <w:r w:rsidRPr="002A056C">
        <w:t>акторами,</w:t>
      </w:r>
      <w:r w:rsidR="002A056C" w:rsidRPr="002A056C">
        <w:t xml:space="preserve"> </w:t>
      </w:r>
      <w:r w:rsidRPr="002A056C">
        <w:t>то</w:t>
      </w:r>
      <w:r w:rsidR="002A056C" w:rsidRPr="002A056C">
        <w:t xml:space="preserve"> </w:t>
      </w:r>
      <w:r w:rsidRPr="002A056C">
        <w:t>есть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качестве</w:t>
      </w:r>
      <w:r w:rsidR="002A056C" w:rsidRPr="002A056C">
        <w:t xml:space="preserve"> </w:t>
      </w:r>
      <w:r w:rsidRPr="002A056C">
        <w:t>коммуникаторов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них</w:t>
      </w:r>
      <w:r w:rsidR="002A056C" w:rsidRPr="002A056C">
        <w:t xml:space="preserve"> </w:t>
      </w:r>
      <w:r w:rsidRPr="002A056C">
        <w:t>обычно</w:t>
      </w:r>
      <w:r w:rsidR="002A056C" w:rsidRPr="002A056C">
        <w:t xml:space="preserve"> </w:t>
      </w:r>
      <w:r w:rsidRPr="002A056C">
        <w:t>выступают</w:t>
      </w:r>
      <w:r w:rsidR="002A056C" w:rsidRPr="002A056C">
        <w:t xml:space="preserve"> </w:t>
      </w:r>
      <w:r w:rsidRPr="002A056C">
        <w:t>органы</w:t>
      </w:r>
      <w:r w:rsidR="002A056C" w:rsidRPr="002A056C">
        <w:t xml:space="preserve"> </w:t>
      </w:r>
      <w:r w:rsidRPr="002A056C">
        <w:t>государственной</w:t>
      </w:r>
      <w:r w:rsidR="002A056C" w:rsidRPr="002A056C">
        <w:t xml:space="preserve"> </w:t>
      </w:r>
      <w:r w:rsidRPr="002A056C">
        <w:t>власти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общественно-политические</w:t>
      </w:r>
      <w:r w:rsidR="002A056C" w:rsidRPr="002A056C">
        <w:t xml:space="preserve"> </w:t>
      </w:r>
      <w:r w:rsidRPr="002A056C">
        <w:t>объединения,</w:t>
      </w:r>
      <w:r w:rsidR="002A056C" w:rsidRPr="002A056C">
        <w:t xml:space="preserve"> </w:t>
      </w:r>
      <w:r w:rsidRPr="002A056C">
        <w:t>претендующие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выражение</w:t>
      </w:r>
      <w:r w:rsidR="002A056C" w:rsidRPr="002A056C">
        <w:t xml:space="preserve"> </w:t>
      </w:r>
      <w:r w:rsidRPr="002A056C">
        <w:t>интересов</w:t>
      </w:r>
      <w:r w:rsidR="002A056C" w:rsidRPr="002A056C">
        <w:t xml:space="preserve"> </w:t>
      </w:r>
      <w:r w:rsidRPr="002A056C">
        <w:t>каких-либо</w:t>
      </w:r>
      <w:r w:rsidR="002A056C" w:rsidRPr="002A056C">
        <w:t xml:space="preserve"> </w:t>
      </w:r>
      <w:r w:rsidRPr="002A056C">
        <w:t>общностей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социальных</w:t>
      </w:r>
      <w:r w:rsidR="002A056C" w:rsidRPr="002A056C">
        <w:t xml:space="preserve"> </w:t>
      </w:r>
      <w:r w:rsidRPr="002A056C">
        <w:t>групп</w:t>
      </w:r>
      <w:r w:rsidR="002A056C" w:rsidRPr="002A056C">
        <w:t>;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они</w:t>
      </w:r>
      <w:r w:rsidR="002A056C" w:rsidRPr="002A056C">
        <w:t xml:space="preserve"> </w:t>
      </w:r>
      <w:r w:rsidRPr="002A056C">
        <w:t>имеют</w:t>
      </w:r>
      <w:r w:rsidR="002A056C" w:rsidRPr="002A056C">
        <w:t xml:space="preserve"> </w:t>
      </w:r>
      <w:r w:rsidRPr="002A056C">
        <w:t>преднамеренный</w:t>
      </w:r>
      <w:r w:rsidR="002A056C" w:rsidRPr="002A056C">
        <w:t xml:space="preserve"> </w:t>
      </w:r>
      <w:r w:rsidRPr="002A056C">
        <w:t>характер,</w:t>
      </w:r>
      <w:r w:rsidR="002A056C" w:rsidRPr="002A056C">
        <w:t xml:space="preserve"> </w:t>
      </w:r>
      <w:r w:rsidRPr="002A056C">
        <w:t>будучи</w:t>
      </w:r>
      <w:r w:rsidR="002A056C" w:rsidRPr="002A056C">
        <w:t xml:space="preserve"> </w:t>
      </w:r>
      <w:r w:rsidRPr="002A056C">
        <w:t>направленными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достижение</w:t>
      </w:r>
      <w:r w:rsidR="002A056C" w:rsidRPr="002A056C">
        <w:t xml:space="preserve"> </w:t>
      </w:r>
      <w:r w:rsidRPr="002A056C">
        <w:t>тех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иных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целей,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могут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достаточно</w:t>
      </w:r>
      <w:r w:rsidR="002A056C" w:rsidRPr="002A056C">
        <w:t xml:space="preserve"> </w:t>
      </w:r>
      <w:r w:rsidRPr="002A056C">
        <w:t>четко</w:t>
      </w:r>
      <w:r w:rsidR="002A056C" w:rsidRPr="002A056C">
        <w:t xml:space="preserve"> </w:t>
      </w:r>
      <w:r w:rsidRPr="002A056C">
        <w:t>определены</w:t>
      </w:r>
      <w:r w:rsidR="002A056C" w:rsidRPr="002A056C">
        <w:t>;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рамках</w:t>
      </w:r>
      <w:r w:rsidR="002A056C" w:rsidRPr="002A056C">
        <w:t xml:space="preserve"> </w:t>
      </w:r>
      <w:r w:rsidRPr="002A056C">
        <w:t>одной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той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целедостижение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предполагать</w:t>
      </w:r>
      <w:r w:rsidR="002A056C" w:rsidRPr="002A056C">
        <w:t xml:space="preserve"> </w:t>
      </w:r>
      <w:r w:rsidRPr="002A056C">
        <w:t>совместное</w:t>
      </w:r>
      <w:r w:rsidR="002A056C" w:rsidRPr="002A056C">
        <w:t xml:space="preserve"> </w:t>
      </w:r>
      <w:r w:rsidRPr="002A056C">
        <w:t>решение</w:t>
      </w:r>
      <w:r w:rsidR="002A056C" w:rsidRPr="002A056C">
        <w:t xml:space="preserve"> </w:t>
      </w:r>
      <w:r w:rsidRPr="002A056C">
        <w:t>целого</w:t>
      </w:r>
      <w:r w:rsidR="002A056C" w:rsidRPr="002A056C">
        <w:t xml:space="preserve"> </w:t>
      </w:r>
      <w:r w:rsidRPr="002A056C">
        <w:t>ряда</w:t>
      </w:r>
      <w:r w:rsidR="002A056C" w:rsidRPr="002A056C">
        <w:t xml:space="preserve"> </w:t>
      </w:r>
      <w:r w:rsidRPr="002A056C">
        <w:t>взаимосвязанных</w:t>
      </w:r>
      <w:r w:rsidR="002A056C" w:rsidRPr="002A056C">
        <w:t xml:space="preserve"> </w:t>
      </w:r>
      <w:r w:rsidRPr="002A056C">
        <w:t>задач,</w:t>
      </w:r>
      <w:r w:rsidR="002A056C" w:rsidRPr="002A056C">
        <w:t xml:space="preserve"> </w:t>
      </w:r>
      <w:r w:rsidRPr="002A056C">
        <w:t>как,</w:t>
      </w:r>
      <w:r w:rsidR="002A056C" w:rsidRPr="002A056C">
        <w:t xml:space="preserve"> </w:t>
      </w:r>
      <w:r w:rsidRPr="002A056C">
        <w:t>например,</w:t>
      </w:r>
      <w:r w:rsidR="002A056C" w:rsidRPr="002A056C">
        <w:t xml:space="preserve"> </w:t>
      </w:r>
      <w:r w:rsidRPr="002A056C">
        <w:t>изменение</w:t>
      </w:r>
      <w:r w:rsidR="002A056C" w:rsidRPr="002A056C">
        <w:t xml:space="preserve"> </w:t>
      </w:r>
      <w:r w:rsidRPr="002A056C">
        <w:t>точек</w:t>
      </w:r>
      <w:r w:rsidR="002A056C" w:rsidRPr="002A056C">
        <w:t xml:space="preserve"> </w:t>
      </w:r>
      <w:r w:rsidRPr="002A056C">
        <w:t>зрения,</w:t>
      </w:r>
      <w:r w:rsidR="002A056C" w:rsidRPr="002A056C">
        <w:t xml:space="preserve"> </w:t>
      </w:r>
      <w:r w:rsidRPr="002A056C">
        <w:t>позиций</w:t>
      </w:r>
      <w:r w:rsidR="002A056C" w:rsidRPr="002A056C">
        <w:t xml:space="preserve"> </w:t>
      </w:r>
      <w:r w:rsidRPr="002A056C">
        <w:t>адресатов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воздействия,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поведения</w:t>
      </w:r>
      <w:r w:rsidR="002A056C" w:rsidRPr="002A056C">
        <w:t>;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проведение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кампаний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значительной</w:t>
      </w:r>
      <w:r w:rsidR="002A056C" w:rsidRPr="002A056C">
        <w:t xml:space="preserve"> </w:t>
      </w:r>
      <w:r w:rsidRPr="002A056C">
        <w:t>мере</w:t>
      </w:r>
      <w:r w:rsidR="002A056C" w:rsidRPr="002A056C">
        <w:t xml:space="preserve"> </w:t>
      </w:r>
      <w:r w:rsidRPr="002A056C">
        <w:t>носит</w:t>
      </w:r>
      <w:r w:rsidR="002A056C" w:rsidRPr="002A056C">
        <w:t xml:space="preserve"> </w:t>
      </w:r>
      <w:r w:rsidRPr="002A056C">
        <w:t>массовый</w:t>
      </w:r>
      <w:r w:rsidR="002A056C" w:rsidRPr="002A056C">
        <w:t xml:space="preserve"> </w:t>
      </w:r>
      <w:r w:rsidRPr="002A056C">
        <w:t>характер,</w:t>
      </w:r>
      <w:r w:rsidR="002A056C" w:rsidRPr="002A056C">
        <w:t xml:space="preserve"> </w:t>
      </w:r>
      <w:r w:rsidRPr="002A056C">
        <w:t>предполагающий</w:t>
      </w:r>
      <w:r w:rsidR="002A056C" w:rsidRPr="002A056C">
        <w:t xml:space="preserve"> </w:t>
      </w:r>
      <w:r w:rsidRPr="002A056C">
        <w:t>задействование</w:t>
      </w:r>
      <w:r w:rsidR="002A056C" w:rsidRPr="002A056C">
        <w:t xml:space="preserve"> </w:t>
      </w:r>
      <w:r w:rsidRPr="002A056C">
        <w:t>нескольких</w:t>
      </w:r>
      <w:r w:rsidR="002A056C" w:rsidRPr="002A056C">
        <w:t xml:space="preserve"> </w:t>
      </w:r>
      <w:r w:rsidRPr="002A056C">
        <w:t>коммуникационных</w:t>
      </w:r>
      <w:r w:rsidR="002A056C" w:rsidRPr="002A056C">
        <w:t xml:space="preserve"> </w:t>
      </w:r>
      <w:r w:rsidRPr="002A056C">
        <w:t>каналов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передачи</w:t>
      </w:r>
      <w:r w:rsidR="002A056C" w:rsidRPr="002A056C">
        <w:t xml:space="preserve"> </w:t>
      </w:r>
      <w:r w:rsidRPr="002A056C">
        <w:t>серии</w:t>
      </w:r>
      <w:r w:rsidR="002A056C" w:rsidRPr="002A056C">
        <w:t xml:space="preserve"> </w:t>
      </w:r>
      <w:r w:rsidRPr="002A056C">
        <w:t>сообщений,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подразумевает</w:t>
      </w:r>
      <w:r w:rsidR="002A056C" w:rsidRPr="002A056C">
        <w:t xml:space="preserve"> </w:t>
      </w:r>
      <w:r w:rsidRPr="002A056C">
        <w:t>широкое</w:t>
      </w:r>
      <w:r w:rsidR="002A056C" w:rsidRPr="002A056C">
        <w:t xml:space="preserve"> </w:t>
      </w:r>
      <w:r w:rsidRPr="002A056C">
        <w:t>использование</w:t>
      </w:r>
      <w:r w:rsidR="002A056C" w:rsidRPr="002A056C">
        <w:t xml:space="preserve"> </w:t>
      </w:r>
      <w:r w:rsidRPr="002A056C">
        <w:t>СМИ,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правило,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сочетании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групповой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межличностной</w:t>
      </w:r>
      <w:r w:rsidR="002A056C" w:rsidRPr="002A056C">
        <w:t xml:space="preserve"> </w:t>
      </w:r>
      <w:r w:rsidRPr="002A056C">
        <w:t>коммуникацией</w:t>
      </w:r>
      <w:r w:rsidR="002A056C" w:rsidRPr="002A056C">
        <w:t>;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эти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должны</w:t>
      </w:r>
      <w:r w:rsidR="002A056C" w:rsidRPr="002A056C">
        <w:t xml:space="preserve"> </w:t>
      </w:r>
      <w:r w:rsidRPr="002A056C">
        <w:t>обладать</w:t>
      </w:r>
      <w:r w:rsidR="002A056C" w:rsidRPr="002A056C">
        <w:t xml:space="preserve"> </w:t>
      </w:r>
      <w:r w:rsidRPr="002A056C">
        <w:t>высокой</w:t>
      </w:r>
      <w:r w:rsidR="002A056C" w:rsidRPr="002A056C">
        <w:t xml:space="preserve"> </w:t>
      </w:r>
      <w:r w:rsidRPr="002A056C">
        <w:t>степенью</w:t>
      </w:r>
      <w:r w:rsidR="002A056C" w:rsidRPr="002A056C">
        <w:t xml:space="preserve"> </w:t>
      </w:r>
      <w:r w:rsidRPr="002A056C">
        <w:t>общественной</w:t>
      </w:r>
      <w:r w:rsidR="002A056C" w:rsidRPr="002A056C">
        <w:t xml:space="preserve"> </w:t>
      </w:r>
      <w:r w:rsidRPr="002A056C">
        <w:t>легитимности,</w:t>
      </w:r>
      <w:r w:rsidR="002A056C" w:rsidRPr="002A056C">
        <w:t xml:space="preserve"> </w:t>
      </w:r>
      <w:r w:rsidRPr="002A056C">
        <w:t>то</w:t>
      </w:r>
      <w:r w:rsidR="002A056C" w:rsidRPr="002A056C">
        <w:t xml:space="preserve"> </w:t>
      </w:r>
      <w:r w:rsidRPr="002A056C">
        <w:t>есть</w:t>
      </w:r>
      <w:r w:rsidR="002A056C" w:rsidRPr="002A056C">
        <w:t xml:space="preserve"> </w:t>
      </w:r>
      <w:r w:rsidRPr="002A056C">
        <w:t>восприниматься</w:t>
      </w:r>
      <w:r w:rsidR="002A056C" w:rsidRPr="002A056C">
        <w:t xml:space="preserve"> </w:t>
      </w:r>
      <w:r w:rsidRPr="002A056C">
        <w:t>большинством</w:t>
      </w:r>
      <w:r w:rsidR="002A056C" w:rsidRPr="002A056C">
        <w:t xml:space="preserve"> </w:t>
      </w:r>
      <w:r w:rsidRPr="002A056C">
        <w:t>адресатов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воздействия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качестве</w:t>
      </w:r>
      <w:r w:rsidR="002A056C" w:rsidRPr="002A056C">
        <w:t xml:space="preserve"> </w:t>
      </w:r>
      <w:r w:rsidRPr="002A056C">
        <w:t>необходимых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обоснованных</w:t>
      </w:r>
      <w:r w:rsidR="002A056C" w:rsidRPr="002A056C">
        <w:t xml:space="preserve"> </w:t>
      </w:r>
      <w:r w:rsidRPr="002A056C">
        <w:t>либо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позиций</w:t>
      </w:r>
      <w:r w:rsidR="002A056C" w:rsidRPr="002A056C">
        <w:t xml:space="preserve"> </w:t>
      </w:r>
      <w:r w:rsidRPr="002A056C">
        <w:t>устоявшихся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обществе</w:t>
      </w:r>
      <w:r w:rsidR="002A056C" w:rsidRPr="002A056C">
        <w:t xml:space="preserve"> </w:t>
      </w:r>
      <w:r w:rsidRPr="002A056C">
        <w:t>норм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традиций,</w:t>
      </w:r>
      <w:r w:rsidR="002A056C" w:rsidRPr="002A056C">
        <w:t xml:space="preserve"> </w:t>
      </w:r>
      <w:r w:rsidRPr="002A056C">
        <w:t>либо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точки</w:t>
      </w:r>
      <w:r w:rsidR="002A056C" w:rsidRPr="002A056C">
        <w:t xml:space="preserve"> </w:t>
      </w:r>
      <w:r w:rsidRPr="002A056C">
        <w:t>зрения</w:t>
      </w:r>
      <w:r w:rsidR="002A056C" w:rsidRPr="002A056C">
        <w:t xml:space="preserve"> </w:t>
      </w:r>
      <w:r w:rsidRPr="002A056C">
        <w:t>очевидной</w:t>
      </w:r>
      <w:r w:rsidR="002A056C" w:rsidRPr="002A056C">
        <w:t xml:space="preserve"> </w:t>
      </w:r>
      <w:r w:rsidRPr="002A056C">
        <w:t>неизбежности</w:t>
      </w:r>
      <w:r w:rsidR="002A056C" w:rsidRPr="002A056C">
        <w:t xml:space="preserve"> </w:t>
      </w:r>
      <w:r w:rsidRPr="002A056C">
        <w:t>осуществления</w:t>
      </w:r>
      <w:r w:rsidR="002A056C" w:rsidRPr="002A056C">
        <w:t xml:space="preserve"> </w:t>
      </w:r>
      <w:r w:rsidRPr="002A056C">
        <w:t>назревших</w:t>
      </w:r>
      <w:r w:rsidR="002A056C" w:rsidRPr="002A056C">
        <w:t xml:space="preserve"> </w:t>
      </w:r>
      <w:r w:rsidRPr="002A056C">
        <w:t>социально-политических</w:t>
      </w:r>
      <w:r w:rsidR="002A056C" w:rsidRPr="002A056C">
        <w:t xml:space="preserve"> </w:t>
      </w:r>
      <w:r w:rsidRPr="002A056C">
        <w:t>преобразований</w:t>
      </w:r>
      <w:r w:rsidR="002A056C" w:rsidRPr="002A056C">
        <w:t>.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Типичными</w:t>
      </w:r>
      <w:r w:rsidR="002A056C" w:rsidRPr="002A056C">
        <w:t xml:space="preserve"> </w:t>
      </w:r>
      <w:r w:rsidRPr="002A056C">
        <w:t>примерами</w:t>
      </w:r>
      <w:r w:rsidR="002A056C" w:rsidRPr="002A056C">
        <w:t xml:space="preserve"> </w:t>
      </w:r>
      <w:r w:rsidRPr="002A056C">
        <w:t>стратегических</w:t>
      </w:r>
      <w:r w:rsidR="002A056C" w:rsidRPr="002A056C">
        <w:t xml:space="preserve"> </w:t>
      </w:r>
      <w:r w:rsidRPr="002A056C">
        <w:t>политико-коммуникационных</w:t>
      </w:r>
      <w:r w:rsidR="002A056C" w:rsidRPr="002A056C">
        <w:t xml:space="preserve"> </w:t>
      </w:r>
      <w:r w:rsidRPr="002A056C">
        <w:t>процессов</w:t>
      </w:r>
      <w:r w:rsidR="002A056C" w:rsidRPr="002A056C">
        <w:t xml:space="preserve"> </w:t>
      </w:r>
      <w:r w:rsidRPr="002A056C">
        <w:t>выступают</w:t>
      </w:r>
      <w:r w:rsidR="002A056C" w:rsidRPr="002A056C">
        <w:t xml:space="preserve"> </w:t>
      </w:r>
      <w:r w:rsidRPr="002A056C">
        <w:t>избирательные</w:t>
      </w:r>
      <w:r w:rsidR="002A056C" w:rsidRPr="002A056C">
        <w:t xml:space="preserve"> </w:t>
      </w:r>
      <w:r w:rsidRPr="002A056C">
        <w:t>кампании,</w:t>
      </w:r>
      <w:r w:rsidR="002A056C" w:rsidRPr="002A056C">
        <w:t xml:space="preserve"> </w:t>
      </w:r>
      <w:r w:rsidRPr="002A056C">
        <w:t>проводимые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общенациональном,</w:t>
      </w:r>
      <w:r w:rsidR="002A056C" w:rsidRPr="002A056C">
        <w:t xml:space="preserve"> </w:t>
      </w:r>
      <w:r w:rsidRPr="002A056C">
        <w:t>так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региональном,</w:t>
      </w:r>
      <w:r w:rsidR="002A056C" w:rsidRPr="002A056C">
        <w:t xml:space="preserve"> </w:t>
      </w:r>
      <w:r w:rsidRPr="002A056C">
        <w:t>местном</w:t>
      </w:r>
      <w:r w:rsidR="002A056C" w:rsidRPr="002A056C">
        <w:t xml:space="preserve"> </w:t>
      </w:r>
      <w:r w:rsidRPr="002A056C">
        <w:t>уровне,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деятельность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партий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других</w:t>
      </w:r>
      <w:r w:rsidR="002A056C" w:rsidRPr="002A056C">
        <w:t xml:space="preserve"> </w:t>
      </w:r>
      <w:r w:rsidRPr="002A056C">
        <w:t>общественно-политических</w:t>
      </w:r>
      <w:r w:rsidR="002A056C" w:rsidRPr="002A056C">
        <w:t xml:space="preserve"> </w:t>
      </w:r>
      <w:r w:rsidRPr="002A056C">
        <w:t>объединений,</w:t>
      </w:r>
      <w:r w:rsidR="002A056C" w:rsidRPr="002A056C">
        <w:t xml:space="preserve"> </w:t>
      </w:r>
      <w:r w:rsidRPr="002A056C">
        <w:t>направленная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привлечение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свои</w:t>
      </w:r>
      <w:r w:rsidR="002A056C" w:rsidRPr="002A056C">
        <w:t xml:space="preserve"> </w:t>
      </w:r>
      <w:r w:rsidRPr="002A056C">
        <w:t>ряды</w:t>
      </w:r>
      <w:r w:rsidR="002A056C" w:rsidRPr="002A056C">
        <w:t xml:space="preserve"> </w:t>
      </w:r>
      <w:r w:rsidRPr="002A056C">
        <w:t>новых</w:t>
      </w:r>
      <w:r w:rsidR="002A056C" w:rsidRPr="002A056C">
        <w:t xml:space="preserve"> </w:t>
      </w:r>
      <w:r w:rsidRPr="002A056C">
        <w:t>сторонников</w:t>
      </w:r>
      <w:r w:rsidR="002A056C" w:rsidRPr="002A056C">
        <w:t>.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Предмет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определяет</w:t>
      </w:r>
      <w:r w:rsidR="002A056C" w:rsidRPr="002A056C">
        <w:t xml:space="preserve"> </w:t>
      </w:r>
      <w:r w:rsidRPr="002A056C">
        <w:t>угол</w:t>
      </w:r>
      <w:r w:rsidR="002A056C" w:rsidRPr="002A056C">
        <w:t xml:space="preserve"> </w:t>
      </w:r>
      <w:r w:rsidRPr="002A056C">
        <w:t>зрения,</w:t>
      </w:r>
      <w:r w:rsidR="002A056C" w:rsidRPr="002A056C">
        <w:t xml:space="preserve"> </w:t>
      </w:r>
      <w:r w:rsidRPr="002A056C">
        <w:t>под</w:t>
      </w:r>
      <w:r w:rsidR="002A056C" w:rsidRPr="002A056C">
        <w:t xml:space="preserve"> </w:t>
      </w:r>
      <w:r w:rsidRPr="002A056C">
        <w:t>которым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освещаться</w:t>
      </w:r>
      <w:r w:rsidR="002A056C" w:rsidRPr="002A056C">
        <w:t xml:space="preserve"> </w:t>
      </w:r>
      <w:r w:rsidRPr="002A056C">
        <w:t>тематика</w:t>
      </w:r>
      <w:r w:rsidR="002A056C" w:rsidRPr="002A056C">
        <w:t xml:space="preserve"> </w:t>
      </w:r>
      <w:r w:rsidRPr="002A056C">
        <w:t>ключевых</w:t>
      </w:r>
      <w:r w:rsidR="002A056C" w:rsidRPr="002A056C">
        <w:t xml:space="preserve"> </w:t>
      </w:r>
      <w:r w:rsidRPr="002A056C">
        <w:t>проблем</w:t>
      </w:r>
      <w:r w:rsidR="002A056C" w:rsidRPr="002A056C">
        <w:t xml:space="preserve"> </w:t>
      </w:r>
      <w:r w:rsidRPr="002A056C">
        <w:t>коммуникационной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учетом</w:t>
      </w:r>
      <w:r w:rsidR="002A056C" w:rsidRPr="002A056C">
        <w:t xml:space="preserve"> </w:t>
      </w:r>
      <w:r w:rsidRPr="002A056C">
        <w:t>специфики</w:t>
      </w:r>
      <w:r w:rsidR="002A056C" w:rsidRPr="002A056C">
        <w:t xml:space="preserve"> </w:t>
      </w:r>
      <w:r w:rsidRPr="002A056C">
        <w:t>адресной</w:t>
      </w:r>
      <w:r w:rsidR="002A056C" w:rsidRPr="002A056C">
        <w:t xml:space="preserve"> </w:t>
      </w:r>
      <w:r w:rsidRPr="002A056C">
        <w:t>группы</w:t>
      </w:r>
      <w:r w:rsidR="002A056C" w:rsidRPr="002A056C">
        <w:t xml:space="preserve">. </w:t>
      </w:r>
      <w:r w:rsidRPr="002A056C">
        <w:t>Например,</w:t>
      </w:r>
      <w:r w:rsidR="002A056C" w:rsidRPr="002A056C">
        <w:t xml:space="preserve"> </w:t>
      </w:r>
      <w:r w:rsidRPr="002A056C">
        <w:t>предвыборная</w:t>
      </w:r>
      <w:r w:rsidR="002A056C" w:rsidRPr="002A056C">
        <w:t xml:space="preserve"> </w:t>
      </w:r>
      <w:r w:rsidRPr="002A056C">
        <w:t>платформа</w:t>
      </w:r>
      <w:r w:rsidR="002A056C" w:rsidRPr="002A056C">
        <w:t xml:space="preserve"> </w:t>
      </w:r>
      <w:r w:rsidRPr="002A056C">
        <w:t>любого</w:t>
      </w:r>
      <w:r w:rsidR="002A056C" w:rsidRPr="002A056C">
        <w:t xml:space="preserve"> </w:t>
      </w:r>
      <w:r w:rsidRPr="002A056C">
        <w:t>избирательного</w:t>
      </w:r>
      <w:r w:rsidR="002A056C" w:rsidRPr="002A056C">
        <w:t xml:space="preserve"> </w:t>
      </w:r>
      <w:r w:rsidRPr="002A056C">
        <w:t>объединения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блока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оставляет</w:t>
      </w:r>
      <w:r w:rsidR="002A056C" w:rsidRPr="002A056C">
        <w:t xml:space="preserve"> </w:t>
      </w:r>
      <w:r w:rsidRPr="002A056C">
        <w:t>без</w:t>
      </w:r>
      <w:r w:rsidR="002A056C" w:rsidRPr="002A056C">
        <w:t xml:space="preserve"> </w:t>
      </w:r>
      <w:r w:rsidRPr="002A056C">
        <w:t>внимания</w:t>
      </w:r>
      <w:r w:rsidR="002A056C" w:rsidRPr="002A056C">
        <w:t xml:space="preserve"> </w:t>
      </w:r>
      <w:r w:rsidRPr="002A056C">
        <w:t>те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иные</w:t>
      </w:r>
      <w:r w:rsidR="002A056C" w:rsidRPr="002A056C">
        <w:t xml:space="preserve"> </w:t>
      </w:r>
      <w:r w:rsidRPr="002A056C">
        <w:t>аспекты</w:t>
      </w:r>
      <w:r w:rsidR="002A056C" w:rsidRPr="002A056C">
        <w:t xml:space="preserve"> </w:t>
      </w:r>
      <w:r w:rsidRPr="002A056C">
        <w:t>экономической</w:t>
      </w:r>
      <w:r w:rsidR="002A056C" w:rsidRPr="002A056C">
        <w:t xml:space="preserve"> </w:t>
      </w:r>
      <w:r w:rsidRPr="002A056C">
        <w:t>политики,</w:t>
      </w:r>
      <w:r w:rsidR="002A056C" w:rsidRPr="002A056C">
        <w:t xml:space="preserve"> </w:t>
      </w:r>
      <w:r w:rsidRPr="002A056C">
        <w:t>однако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плане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выбора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способов</w:t>
      </w:r>
      <w:r w:rsidR="002A056C" w:rsidRPr="002A056C">
        <w:t xml:space="preserve"> </w:t>
      </w:r>
      <w:r w:rsidRPr="002A056C">
        <w:t>освещения</w:t>
      </w:r>
      <w:r w:rsidR="002A056C" w:rsidRPr="002A056C">
        <w:t xml:space="preserve"> </w:t>
      </w:r>
      <w:r w:rsidRPr="002A056C">
        <w:t>организаторы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должны</w:t>
      </w:r>
      <w:r w:rsidR="002A056C" w:rsidRPr="002A056C">
        <w:t xml:space="preserve"> </w:t>
      </w:r>
      <w:r w:rsidRPr="002A056C">
        <w:t>остановиться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том</w:t>
      </w:r>
      <w:r w:rsidR="002A056C" w:rsidRPr="002A056C">
        <w:t xml:space="preserve"> </w:t>
      </w:r>
      <w:r w:rsidRPr="002A056C">
        <w:t>варианте,</w:t>
      </w:r>
      <w:r w:rsidR="002A056C" w:rsidRPr="002A056C">
        <w:t xml:space="preserve"> </w:t>
      </w:r>
      <w:r w:rsidRPr="002A056C">
        <w:t>который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наибольшей</w:t>
      </w:r>
      <w:r w:rsidR="002A056C" w:rsidRPr="002A056C">
        <w:t xml:space="preserve"> </w:t>
      </w:r>
      <w:r w:rsidRPr="002A056C">
        <w:t>степени</w:t>
      </w:r>
      <w:r w:rsidR="002A056C" w:rsidRPr="002A056C">
        <w:t xml:space="preserve"> </w:t>
      </w:r>
      <w:r w:rsidRPr="002A056C">
        <w:t>соответствовал</w:t>
      </w:r>
      <w:r w:rsidR="002A056C" w:rsidRPr="002A056C">
        <w:t xml:space="preserve"> </w:t>
      </w:r>
      <w:r w:rsidRPr="002A056C">
        <w:t>бы</w:t>
      </w:r>
      <w:r w:rsidR="002A056C" w:rsidRPr="002A056C">
        <w:t xml:space="preserve"> </w:t>
      </w:r>
      <w:r w:rsidRPr="002A056C">
        <w:t>ожиданиям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интересам</w:t>
      </w:r>
      <w:r w:rsidR="002A056C" w:rsidRPr="002A056C">
        <w:t xml:space="preserve"> </w:t>
      </w:r>
      <w:r w:rsidRPr="002A056C">
        <w:t>конкретных</w:t>
      </w:r>
      <w:r w:rsidR="002A056C" w:rsidRPr="002A056C">
        <w:t xml:space="preserve"> </w:t>
      </w:r>
      <w:r w:rsidRPr="002A056C">
        <w:t>адресатов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воздействия</w:t>
      </w:r>
      <w:r w:rsidR="002A056C" w:rsidRPr="002A056C">
        <w:t>.</w:t>
      </w:r>
    </w:p>
    <w:p w:rsidR="002A056C" w:rsidRPr="002A056C" w:rsidRDefault="002403AE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качестве</w:t>
      </w:r>
      <w:r w:rsidR="002A056C" w:rsidRPr="002A056C">
        <w:t xml:space="preserve"> </w:t>
      </w:r>
      <w:r w:rsidRPr="002A056C">
        <w:t>параметров,</w:t>
      </w:r>
      <w:r w:rsidR="002A056C" w:rsidRPr="002A056C">
        <w:t xml:space="preserve"> </w:t>
      </w:r>
      <w:r w:rsidRPr="002A056C">
        <w:t>изменение</w:t>
      </w:r>
      <w:r w:rsidR="002A056C" w:rsidRPr="002A056C">
        <w:t xml:space="preserve"> </w:t>
      </w:r>
      <w:r w:rsidRPr="002A056C">
        <w:t>которых</w:t>
      </w:r>
      <w:r w:rsidR="002A056C" w:rsidRPr="002A056C">
        <w:t xml:space="preserve"> </w:t>
      </w:r>
      <w:r w:rsidRPr="002A056C">
        <w:t>позволяет</w:t>
      </w:r>
      <w:r w:rsidR="002A056C" w:rsidRPr="002A056C">
        <w:t xml:space="preserve"> </w:t>
      </w:r>
      <w:r w:rsidRPr="002A056C">
        <w:t>скорректировать</w:t>
      </w:r>
      <w:r w:rsidR="002A056C" w:rsidRPr="002A056C">
        <w:t xml:space="preserve"> </w:t>
      </w:r>
      <w:r w:rsidRPr="002A056C">
        <w:t>ход</w:t>
      </w:r>
      <w:r w:rsidR="002A056C" w:rsidRPr="002A056C">
        <w:t xml:space="preserve"> </w:t>
      </w:r>
      <w:r w:rsidRPr="002A056C">
        <w:t>проведения</w:t>
      </w:r>
      <w:r w:rsidR="002A056C" w:rsidRPr="002A056C">
        <w:t xml:space="preserve"> </w:t>
      </w:r>
      <w:r w:rsidRPr="002A056C">
        <w:t>коммуникационной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плане</w:t>
      </w:r>
      <w:r w:rsidR="002A056C" w:rsidRPr="002A056C">
        <w:t xml:space="preserve"> </w:t>
      </w:r>
      <w:r w:rsidRPr="002A056C">
        <w:t>достижения</w:t>
      </w:r>
      <w:r w:rsidR="002A056C" w:rsidRPr="002A056C">
        <w:t xml:space="preserve"> </w:t>
      </w:r>
      <w:r w:rsidRPr="002A056C">
        <w:t>намеченных</w:t>
      </w:r>
      <w:r w:rsidR="002A056C" w:rsidRPr="002A056C">
        <w:t xml:space="preserve"> </w:t>
      </w:r>
      <w:r w:rsidRPr="002A056C">
        <w:t>целей,</w:t>
      </w:r>
      <w:r w:rsidR="002A056C" w:rsidRPr="002A056C">
        <w:t xml:space="preserve"> </w:t>
      </w:r>
      <w:r w:rsidRPr="002A056C">
        <w:t>выделяются</w:t>
      </w:r>
      <w:r w:rsidR="002A056C" w:rsidRPr="002A056C">
        <w:t xml:space="preserve"> </w:t>
      </w:r>
      <w:r w:rsidRPr="002A056C">
        <w:t>содержание</w:t>
      </w:r>
      <w:r w:rsidR="002A056C" w:rsidRPr="002A056C">
        <w:t xml:space="preserve"> </w:t>
      </w:r>
      <w:r w:rsidRPr="002A056C">
        <w:t>сообщений,</w:t>
      </w:r>
      <w:r w:rsidR="002A056C" w:rsidRPr="002A056C">
        <w:t xml:space="preserve"> </w:t>
      </w:r>
      <w:r w:rsidRPr="002A056C">
        <w:t>каналы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образ</w:t>
      </w:r>
      <w:r w:rsidR="002A056C" w:rsidRPr="002A056C">
        <w:t xml:space="preserve"> </w:t>
      </w:r>
      <w:r w:rsidRPr="002A056C">
        <w:t>коммуникатора</w:t>
      </w:r>
      <w:r w:rsidR="002A056C" w:rsidRPr="002A056C">
        <w:t>.</w:t>
      </w:r>
    </w:p>
    <w:p w:rsidR="002A056C" w:rsidRPr="002A056C" w:rsidRDefault="002A22A3" w:rsidP="002A056C">
      <w:pPr>
        <w:tabs>
          <w:tab w:val="left" w:pos="726"/>
        </w:tabs>
      </w:pPr>
      <w:r w:rsidRPr="002A056C">
        <w:t>Что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касается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рекламы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одной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коммуникационных</w:t>
      </w:r>
      <w:r w:rsidR="002A056C" w:rsidRPr="002A056C">
        <w:t xml:space="preserve"> </w:t>
      </w:r>
      <w:r w:rsidRPr="002A056C">
        <w:t>технологий</w:t>
      </w:r>
      <w:r w:rsidR="002A056C" w:rsidRPr="002A056C">
        <w:t xml:space="preserve"> </w:t>
      </w:r>
      <w:r w:rsidRPr="002A056C">
        <w:t>развития</w:t>
      </w:r>
      <w:r w:rsidR="002A056C" w:rsidRPr="002A056C">
        <w:t xml:space="preserve"> </w:t>
      </w:r>
      <w:r w:rsidRPr="002A056C">
        <w:t>общественных</w:t>
      </w:r>
      <w:r w:rsidR="002A056C" w:rsidRPr="002A056C">
        <w:t xml:space="preserve"> </w:t>
      </w:r>
      <w:r w:rsidRPr="002A056C">
        <w:t>связей,</w:t>
      </w:r>
      <w:r w:rsidR="002A056C" w:rsidRPr="002A056C">
        <w:t xml:space="preserve"> </w:t>
      </w:r>
      <w:r w:rsidRPr="002A056C">
        <w:t>то</w:t>
      </w:r>
      <w:r w:rsidR="002A056C" w:rsidRPr="002A056C">
        <w:t xml:space="preserve"> </w:t>
      </w:r>
      <w:r w:rsidRPr="002A056C">
        <w:t>ее,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всей</w:t>
      </w:r>
      <w:r w:rsidR="002A056C" w:rsidRPr="002A056C">
        <w:t xml:space="preserve"> </w:t>
      </w:r>
      <w:r w:rsidRPr="002A056C">
        <w:t>вероятности,</w:t>
      </w:r>
      <w:r w:rsidR="002A056C" w:rsidRPr="002A056C">
        <w:t xml:space="preserve"> </w:t>
      </w:r>
      <w:r w:rsidRPr="002A056C">
        <w:t>следует</w:t>
      </w:r>
      <w:r w:rsidR="002A056C" w:rsidRPr="002A056C">
        <w:t xml:space="preserve"> </w:t>
      </w:r>
      <w:r w:rsidRPr="002A056C">
        <w:t>рассматривать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качестве</w:t>
      </w:r>
      <w:r w:rsidR="002A056C" w:rsidRPr="002A056C">
        <w:t xml:space="preserve"> </w:t>
      </w:r>
      <w:r w:rsidRPr="002A056C">
        <w:t>маркетинговой</w:t>
      </w:r>
      <w:r w:rsidR="002A056C" w:rsidRPr="002A056C">
        <w:t xml:space="preserve"> </w:t>
      </w:r>
      <w:r w:rsidRPr="002A056C">
        <w:t>разновидности</w:t>
      </w:r>
      <w:r w:rsidR="002A056C" w:rsidRPr="002A056C">
        <w:t xml:space="preserve"> </w:t>
      </w:r>
      <w:r w:rsidRPr="002A056C">
        <w:t>агитационно-пропагандистской</w:t>
      </w:r>
      <w:r w:rsidR="002A056C" w:rsidRPr="002A056C">
        <w:t xml:space="preserve"> </w:t>
      </w:r>
      <w:r w:rsidRPr="002A056C">
        <w:t>деятельности</w:t>
      </w:r>
      <w:r w:rsidR="002A056C" w:rsidRPr="002A056C">
        <w:t>.</w:t>
      </w:r>
    </w:p>
    <w:p w:rsidR="002A056C" w:rsidRPr="002A056C" w:rsidRDefault="002A22A3" w:rsidP="002A056C">
      <w:pPr>
        <w:tabs>
          <w:tab w:val="left" w:pos="726"/>
        </w:tabs>
      </w:pPr>
      <w:r w:rsidRPr="002A056C">
        <w:t>Эта</w:t>
      </w:r>
      <w:r w:rsidR="002A056C" w:rsidRPr="002A056C">
        <w:t xml:space="preserve"> </w:t>
      </w:r>
      <w:r w:rsidRPr="002A056C">
        <w:t>разновидность</w:t>
      </w:r>
      <w:r w:rsidR="002A056C" w:rsidRPr="002A056C">
        <w:t xml:space="preserve"> </w:t>
      </w:r>
      <w:r w:rsidRPr="002A056C">
        <w:t>реализуется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условиях</w:t>
      </w:r>
      <w:r w:rsidR="002A056C" w:rsidRPr="002A056C">
        <w:t xml:space="preserve"> </w:t>
      </w:r>
      <w:r w:rsidRPr="002A056C">
        <w:t>конкурентной</w:t>
      </w:r>
      <w:r w:rsidR="002A056C" w:rsidRPr="002A056C">
        <w:t xml:space="preserve"> </w:t>
      </w:r>
      <w:r w:rsidRPr="002A056C">
        <w:t>коммуникационной</w:t>
      </w:r>
      <w:r w:rsidR="002A056C" w:rsidRPr="002A056C">
        <w:t xml:space="preserve"> </w:t>
      </w:r>
      <w:r w:rsidRPr="002A056C">
        <w:t>среды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свободы</w:t>
      </w:r>
      <w:r w:rsidR="002A056C" w:rsidRPr="002A056C">
        <w:t xml:space="preserve"> </w:t>
      </w:r>
      <w:r w:rsidRPr="002A056C">
        <w:t>индивидуального</w:t>
      </w:r>
      <w:r w:rsidR="002A056C" w:rsidRPr="002A056C">
        <w:t xml:space="preserve"> </w:t>
      </w:r>
      <w:r w:rsidRPr="002A056C">
        <w:t>политического</w:t>
      </w:r>
      <w:r w:rsidR="002A056C" w:rsidRPr="002A056C">
        <w:t xml:space="preserve"> </w:t>
      </w:r>
      <w:r w:rsidRPr="002A056C">
        <w:t>выбора</w:t>
      </w:r>
      <w:r w:rsidR="002A056C" w:rsidRPr="002A056C">
        <w:t xml:space="preserve"> </w:t>
      </w:r>
      <w:r w:rsidRPr="002A056C">
        <w:t>граждан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представляет</w:t>
      </w:r>
      <w:r w:rsidR="002A056C" w:rsidRPr="002A056C">
        <w:t xml:space="preserve"> </w:t>
      </w:r>
      <w:r w:rsidRPr="002A056C">
        <w:t>собой</w:t>
      </w:r>
      <w:r w:rsidR="002A056C" w:rsidRPr="002A056C">
        <w:t xml:space="preserve"> </w:t>
      </w:r>
      <w:r w:rsidRPr="002A056C">
        <w:t>распространение</w:t>
      </w:r>
      <w:r w:rsidR="002A056C" w:rsidRPr="002A056C">
        <w:t xml:space="preserve"> </w:t>
      </w:r>
      <w:r w:rsidRPr="002A056C">
        <w:t>сообщений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кандидате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выборную</w:t>
      </w:r>
      <w:r w:rsidR="002A056C" w:rsidRPr="002A056C">
        <w:t xml:space="preserve"> </w:t>
      </w:r>
      <w:r w:rsidRPr="002A056C">
        <w:t>должность,</w:t>
      </w:r>
      <w:r w:rsidR="002A056C" w:rsidRPr="002A056C">
        <w:t xml:space="preserve"> </w:t>
      </w:r>
      <w:r w:rsidRPr="002A056C">
        <w:t>избирательном</w:t>
      </w:r>
      <w:r w:rsidR="002A056C" w:rsidRPr="002A056C">
        <w:t xml:space="preserve"> </w:t>
      </w:r>
      <w:r w:rsidRPr="002A056C">
        <w:t>объединении,</w:t>
      </w:r>
      <w:r w:rsidR="002A056C" w:rsidRPr="002A056C">
        <w:t xml:space="preserve"> </w:t>
      </w:r>
      <w:r w:rsidRPr="002A056C">
        <w:t>избирательном</w:t>
      </w:r>
      <w:r w:rsidR="002A056C" w:rsidRPr="002A056C">
        <w:t xml:space="preserve"> </w:t>
      </w:r>
      <w:r w:rsidRPr="002A056C">
        <w:t>блоке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ином</w:t>
      </w:r>
      <w:r w:rsidR="002A056C" w:rsidRPr="002A056C">
        <w:t xml:space="preserve"> </w:t>
      </w:r>
      <w:r w:rsidRPr="002A056C">
        <w:t>политическом</w:t>
      </w:r>
      <w:r w:rsidR="002A056C" w:rsidRPr="002A056C">
        <w:t xml:space="preserve"> </w:t>
      </w:r>
      <w:r w:rsidRPr="002A056C">
        <w:t>акторе,</w:t>
      </w:r>
      <w:r w:rsidR="002A056C" w:rsidRPr="002A056C">
        <w:t xml:space="preserve"> </w:t>
      </w:r>
      <w:r w:rsidRPr="002A056C">
        <w:t>претендующем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власть,</w:t>
      </w:r>
      <w:r w:rsidR="002A056C" w:rsidRPr="002A056C">
        <w:t xml:space="preserve"> </w:t>
      </w:r>
      <w:r w:rsidRPr="002A056C">
        <w:t>которое</w:t>
      </w:r>
      <w:r w:rsidR="002A056C" w:rsidRPr="002A056C">
        <w:t xml:space="preserve"> </w:t>
      </w:r>
      <w:r w:rsidRPr="002A056C">
        <w:t>осуществляется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имени</w:t>
      </w:r>
      <w:r w:rsidR="002A056C" w:rsidRPr="002A056C">
        <w:t xml:space="preserve"> </w:t>
      </w:r>
      <w:r w:rsidRPr="002A056C">
        <w:t>данного</w:t>
      </w:r>
      <w:r w:rsidR="002A056C" w:rsidRPr="002A056C">
        <w:t xml:space="preserve"> </w:t>
      </w:r>
      <w:r w:rsidRPr="002A056C">
        <w:t>актора,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правило,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платной</w:t>
      </w:r>
      <w:r w:rsidR="002A056C" w:rsidRPr="002A056C">
        <w:t xml:space="preserve"> </w:t>
      </w:r>
      <w:r w:rsidRPr="002A056C">
        <w:t>основе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имеет</w:t>
      </w:r>
      <w:r w:rsidR="002A056C" w:rsidRPr="002A056C">
        <w:t xml:space="preserve"> </w:t>
      </w:r>
      <w:r w:rsidRPr="002A056C">
        <w:t>цель</w:t>
      </w:r>
      <w:r w:rsidR="002A056C" w:rsidRPr="002A056C">
        <w:t xml:space="preserve"> </w:t>
      </w:r>
      <w:r w:rsidRPr="002A056C">
        <w:t>формировать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поддерживать</w:t>
      </w:r>
      <w:r w:rsidR="002A056C" w:rsidRPr="002A056C">
        <w:t xml:space="preserve"> </w:t>
      </w:r>
      <w:r w:rsidRPr="002A056C">
        <w:t>интерес</w:t>
      </w:r>
      <w:r w:rsidR="002A056C" w:rsidRPr="002A056C">
        <w:t xml:space="preserve"> </w:t>
      </w:r>
      <w:r w:rsidRPr="002A056C">
        <w:t>адресатов</w:t>
      </w:r>
      <w:r w:rsidR="002A056C" w:rsidRPr="002A056C">
        <w:t xml:space="preserve"> </w:t>
      </w:r>
      <w:r w:rsidRPr="002A056C">
        <w:t>информационного</w:t>
      </w:r>
      <w:r w:rsidR="002A056C" w:rsidRPr="002A056C">
        <w:t xml:space="preserve"> </w:t>
      </w:r>
      <w:r w:rsidRPr="002A056C">
        <w:t>воздействия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этому</w:t>
      </w:r>
      <w:r w:rsidR="002A056C" w:rsidRPr="002A056C">
        <w:t xml:space="preserve"> </w:t>
      </w:r>
      <w:r w:rsidRPr="002A056C">
        <w:t>политическому</w:t>
      </w:r>
      <w:r w:rsidR="002A056C" w:rsidRPr="002A056C">
        <w:t xml:space="preserve"> </w:t>
      </w:r>
      <w:r w:rsidRPr="002A056C">
        <w:t>актору,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побуждать,</w:t>
      </w:r>
      <w:r w:rsidR="002A056C" w:rsidRPr="002A056C">
        <w:t xml:space="preserve"> </w:t>
      </w:r>
      <w:r w:rsidRPr="002A056C">
        <w:t>призывать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совершить</w:t>
      </w:r>
      <w:r w:rsidR="002A056C" w:rsidRPr="002A056C">
        <w:t xml:space="preserve"> </w:t>
      </w:r>
      <w:r w:rsidRPr="002A056C">
        <w:t>определенные</w:t>
      </w:r>
      <w:r w:rsidR="002A056C" w:rsidRPr="002A056C">
        <w:t xml:space="preserve"> </w:t>
      </w:r>
      <w:r w:rsidRPr="002A056C">
        <w:t>действия,</w:t>
      </w:r>
      <w:r w:rsidR="002A056C" w:rsidRPr="002A056C">
        <w:t xml:space="preserve"> </w:t>
      </w:r>
      <w:r w:rsidRPr="002A056C">
        <w:t>чаще</w:t>
      </w:r>
      <w:r w:rsidR="002A056C" w:rsidRPr="002A056C">
        <w:t xml:space="preserve"> </w:t>
      </w:r>
      <w:r w:rsidRPr="002A056C">
        <w:t>всего</w:t>
      </w:r>
      <w:r w:rsidR="002A056C" w:rsidRPr="002A056C">
        <w:t xml:space="preserve"> - </w:t>
      </w:r>
      <w:r w:rsidRPr="002A056C">
        <w:t>проголосовать</w:t>
      </w:r>
      <w:r w:rsidR="002A056C" w:rsidRPr="002A056C">
        <w:t xml:space="preserve"> </w:t>
      </w:r>
      <w:r w:rsidRPr="002A056C">
        <w:t>соответствующим</w:t>
      </w:r>
      <w:r w:rsidR="002A056C" w:rsidRPr="002A056C">
        <w:t xml:space="preserve"> </w:t>
      </w:r>
      <w:r w:rsidRPr="002A056C">
        <w:t>образом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выборах</w:t>
      </w:r>
      <w:r w:rsidR="0061022C" w:rsidRPr="002A056C">
        <w:rPr>
          <w:rStyle w:val="ab"/>
          <w:color w:val="000000"/>
        </w:rPr>
        <w:footnoteReference w:id="14"/>
      </w:r>
      <w:r w:rsidR="002A056C" w:rsidRPr="002A056C">
        <w:t>.</w:t>
      </w:r>
    </w:p>
    <w:p w:rsidR="002A056C" w:rsidRPr="002A056C" w:rsidRDefault="002A22A3" w:rsidP="002A056C">
      <w:pPr>
        <w:tabs>
          <w:tab w:val="left" w:pos="726"/>
        </w:tabs>
      </w:pPr>
      <w:r w:rsidRPr="002A056C">
        <w:t>Указанная</w:t>
      </w:r>
      <w:r w:rsidR="002A056C" w:rsidRPr="002A056C">
        <w:t xml:space="preserve"> </w:t>
      </w:r>
      <w:r w:rsidRPr="002A056C">
        <w:t>цель,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правило,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решается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единичного</w:t>
      </w:r>
      <w:r w:rsidR="002A056C" w:rsidRPr="002A056C">
        <w:t xml:space="preserve"> </w:t>
      </w:r>
      <w:r w:rsidRPr="002A056C">
        <w:t>рекламного</w:t>
      </w:r>
      <w:r w:rsidR="002A056C" w:rsidRPr="002A056C">
        <w:t xml:space="preserve"> </w:t>
      </w:r>
      <w:r w:rsidRPr="002A056C">
        <w:t>обращения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обычно</w:t>
      </w:r>
      <w:r w:rsidR="002A056C" w:rsidRPr="002A056C">
        <w:t xml:space="preserve"> </w:t>
      </w:r>
      <w:r w:rsidRPr="002A056C">
        <w:t>предполагает</w:t>
      </w:r>
      <w:r w:rsidR="002A056C" w:rsidRPr="002A056C">
        <w:t xml:space="preserve"> </w:t>
      </w:r>
      <w:r w:rsidRPr="002A056C">
        <w:t>использование</w:t>
      </w:r>
      <w:r w:rsidR="002A056C" w:rsidRPr="002A056C">
        <w:t xml:space="preserve"> </w:t>
      </w:r>
      <w:r w:rsidRPr="002A056C">
        <w:t>серии</w:t>
      </w:r>
      <w:r w:rsidR="002A056C" w:rsidRPr="002A056C">
        <w:t xml:space="preserve"> </w:t>
      </w:r>
      <w:r w:rsidRPr="002A056C">
        <w:t>целенаправленных</w:t>
      </w:r>
      <w:r w:rsidR="002A056C" w:rsidRPr="002A056C">
        <w:t xml:space="preserve"> </w:t>
      </w:r>
      <w:r w:rsidRPr="002A056C">
        <w:t>информационных</w:t>
      </w:r>
      <w:r w:rsidR="002A056C" w:rsidRPr="002A056C">
        <w:t xml:space="preserve"> </w:t>
      </w:r>
      <w:r w:rsidRPr="002A056C">
        <w:t>воздействий,</w:t>
      </w:r>
      <w:r w:rsidR="002A056C" w:rsidRPr="002A056C">
        <w:t xml:space="preserve"> </w:t>
      </w:r>
      <w:r w:rsidRPr="002A056C">
        <w:t>объединяемых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коммуникационную</w:t>
      </w:r>
      <w:r w:rsidR="002A056C" w:rsidRPr="002A056C">
        <w:t xml:space="preserve"> </w:t>
      </w:r>
      <w:r w:rsidRPr="002A056C">
        <w:t>кампанию</w:t>
      </w:r>
      <w:r w:rsidR="002A056C" w:rsidRPr="002A056C">
        <w:t>.</w:t>
      </w:r>
    </w:p>
    <w:p w:rsidR="002A056C" w:rsidRPr="002A056C" w:rsidRDefault="00B41F38" w:rsidP="002A056C">
      <w:pPr>
        <w:tabs>
          <w:tab w:val="left" w:pos="726"/>
        </w:tabs>
      </w:pPr>
      <w:r w:rsidRPr="002A056C">
        <w:t>Результаты</w:t>
      </w:r>
      <w:r w:rsidR="002A056C" w:rsidRPr="002A056C">
        <w:t xml:space="preserve"> </w:t>
      </w:r>
      <w:r w:rsidRPr="002A056C">
        <w:t>современной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удобно</w:t>
      </w:r>
      <w:r w:rsidR="002A056C" w:rsidRPr="002A056C">
        <w:t xml:space="preserve"> </w:t>
      </w:r>
      <w:r w:rsidRPr="002A056C">
        <w:t>рассмотреть,</w:t>
      </w:r>
      <w:r w:rsidR="002A056C" w:rsidRPr="002A056C">
        <w:t xml:space="preserve"> </w:t>
      </w:r>
      <w:r w:rsidRPr="002A056C">
        <w:t>анализируя</w:t>
      </w:r>
      <w:r w:rsidR="002A056C" w:rsidRPr="002A056C">
        <w:t xml:space="preserve"> </w:t>
      </w:r>
      <w:r w:rsidRPr="002A056C">
        <w:t>избирательные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. </w:t>
      </w:r>
      <w:r w:rsidRPr="002A056C">
        <w:t>Избирательные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- </w:t>
      </w:r>
      <w:r w:rsidRPr="002A056C">
        <w:t>наиболее</w:t>
      </w:r>
      <w:r w:rsidR="002A056C" w:rsidRPr="002A056C">
        <w:t xml:space="preserve"> </w:t>
      </w:r>
      <w:r w:rsidRPr="002A056C">
        <w:t>современный</w:t>
      </w:r>
      <w:r w:rsidR="002A056C" w:rsidRPr="002A056C">
        <w:t xml:space="preserve"> </w:t>
      </w:r>
      <w:r w:rsidRPr="002A056C">
        <w:t>путь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>.</w:t>
      </w:r>
    </w:p>
    <w:p w:rsidR="002A056C" w:rsidRPr="002A056C" w:rsidRDefault="00B41F38" w:rsidP="002A056C">
      <w:pPr>
        <w:tabs>
          <w:tab w:val="left" w:pos="726"/>
        </w:tabs>
      </w:pPr>
      <w:r w:rsidRPr="002A056C">
        <w:t>Например,</w:t>
      </w:r>
      <w:r w:rsidR="002A056C" w:rsidRPr="002A056C">
        <w:t xml:space="preserve"> </w:t>
      </w:r>
      <w:r w:rsidRPr="002A056C">
        <w:t>мы</w:t>
      </w:r>
      <w:r w:rsidR="002A056C" w:rsidRPr="002A056C">
        <w:t xml:space="preserve"> </w:t>
      </w:r>
      <w:r w:rsidRPr="002A056C">
        <w:t>обнаружили,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краткосрочном</w:t>
      </w:r>
      <w:r w:rsidR="002A056C" w:rsidRPr="002A056C">
        <w:t xml:space="preserve"> </w:t>
      </w:r>
      <w:r w:rsidRPr="002A056C">
        <w:t>периоде</w:t>
      </w:r>
      <w:r w:rsidR="002A056C" w:rsidRPr="002A056C">
        <w:t xml:space="preserve"> </w:t>
      </w:r>
      <w:r w:rsidRPr="002A056C">
        <w:t>избирательные</w:t>
      </w:r>
      <w:r w:rsidR="002A056C" w:rsidRPr="002A056C">
        <w:t xml:space="preserve"> </w:t>
      </w:r>
      <w:r w:rsidRPr="002A056C">
        <w:t>компании</w:t>
      </w:r>
      <w:r w:rsidR="002A056C" w:rsidRPr="002A056C">
        <w:t xml:space="preserve"> </w:t>
      </w:r>
      <w:r w:rsidRPr="002A056C">
        <w:t>привлекают</w:t>
      </w:r>
      <w:r w:rsidR="002A056C" w:rsidRPr="002A056C">
        <w:t xml:space="preserve"> </w:t>
      </w:r>
      <w:r w:rsidRPr="002A056C">
        <w:t>дополнительное</w:t>
      </w:r>
      <w:r w:rsidR="002A056C" w:rsidRPr="002A056C">
        <w:t xml:space="preserve"> </w:t>
      </w:r>
      <w:r w:rsidRPr="002A056C">
        <w:t>внимание</w:t>
      </w:r>
      <w:r w:rsidR="002A056C" w:rsidRPr="002A056C">
        <w:t xml:space="preserve"> </w:t>
      </w:r>
      <w:r w:rsidRPr="002A056C">
        <w:t>общества</w:t>
      </w:r>
      <w:r w:rsidR="002A056C" w:rsidRPr="002A056C">
        <w:t xml:space="preserve">. </w:t>
      </w:r>
      <w:r w:rsidRPr="002A056C">
        <w:t>Но</w:t>
      </w:r>
      <w:r w:rsidR="002A056C" w:rsidRPr="002A056C">
        <w:t xml:space="preserve"> </w:t>
      </w:r>
      <w:r w:rsidRPr="002A056C">
        <w:t>мы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заметили,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избирательные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нисколько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влияют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привлекательность</w:t>
      </w:r>
      <w:r w:rsidR="002A056C" w:rsidRPr="002A056C">
        <w:t xml:space="preserve"> </w:t>
      </w:r>
      <w:r w:rsidRPr="002A056C">
        <w:t>партий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таковых</w:t>
      </w:r>
      <w:r w:rsidR="002A056C" w:rsidRPr="002A056C">
        <w:t xml:space="preserve">. </w:t>
      </w:r>
      <w:r w:rsidRPr="002A056C">
        <w:t>Избирательные</w:t>
      </w:r>
      <w:r w:rsidR="002A056C" w:rsidRPr="002A056C">
        <w:t xml:space="preserve"> </w:t>
      </w:r>
      <w:r w:rsidRPr="002A056C">
        <w:t>компании</w:t>
      </w:r>
      <w:r w:rsidR="002A056C" w:rsidRPr="002A056C">
        <w:t xml:space="preserve"> </w:t>
      </w:r>
      <w:r w:rsidRPr="002A056C">
        <w:t>усиливают</w:t>
      </w:r>
      <w:r w:rsidR="002A056C" w:rsidRPr="002A056C">
        <w:t xml:space="preserve"> </w:t>
      </w:r>
      <w:r w:rsidRPr="002A056C">
        <w:t>намечающиеся</w:t>
      </w:r>
      <w:r w:rsidR="002A056C" w:rsidRPr="002A056C">
        <w:t xml:space="preserve"> </w:t>
      </w:r>
      <w:r w:rsidRPr="002A056C">
        <w:t>расколы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долгосрочном</w:t>
      </w:r>
      <w:r w:rsidR="002A056C" w:rsidRPr="002A056C">
        <w:t xml:space="preserve"> </w:t>
      </w:r>
      <w:r w:rsidRPr="002A056C">
        <w:t>периоде</w:t>
      </w:r>
      <w:r w:rsidR="002A056C" w:rsidRPr="002A056C">
        <w:t xml:space="preserve"> </w:t>
      </w:r>
      <w:r w:rsidRPr="002A056C">
        <w:t>избирательные</w:t>
      </w:r>
      <w:r w:rsidR="002A056C" w:rsidRPr="002A056C">
        <w:t xml:space="preserve"> </w:t>
      </w:r>
      <w:r w:rsidRPr="002A056C">
        <w:t>компании</w:t>
      </w:r>
      <w:r w:rsidR="002A056C" w:rsidRPr="002A056C">
        <w:t xml:space="preserve"> </w:t>
      </w:r>
      <w:r w:rsidRPr="002A056C">
        <w:t>даже</w:t>
      </w:r>
      <w:r w:rsidR="002A056C" w:rsidRPr="002A056C">
        <w:t xml:space="preserve"> </w:t>
      </w:r>
      <w:r w:rsidRPr="002A056C">
        <w:t>разрушительны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чем</w:t>
      </w:r>
      <w:r w:rsidR="002A056C" w:rsidRPr="002A056C">
        <w:t xml:space="preserve"> </w:t>
      </w:r>
      <w:r w:rsidRPr="002A056C">
        <w:t>причина</w:t>
      </w:r>
      <w:r w:rsidR="002A056C" w:rsidRPr="002A056C">
        <w:t xml:space="preserve"> </w:t>
      </w:r>
      <w:r w:rsidRPr="002A056C">
        <w:t>подобного</w:t>
      </w:r>
      <w:r w:rsidR="002A056C" w:rsidRPr="002A056C">
        <w:t xml:space="preserve"> </w:t>
      </w:r>
      <w:r w:rsidRPr="002A056C">
        <w:t>положения</w:t>
      </w:r>
      <w:r w:rsidR="002A056C" w:rsidRPr="002A056C">
        <w:t xml:space="preserve"> </w:t>
      </w:r>
      <w:r w:rsidRPr="002A056C">
        <w:t>вещей</w:t>
      </w:r>
      <w:r w:rsidR="002A056C" w:rsidRPr="002A056C">
        <w:t>?</w:t>
      </w:r>
    </w:p>
    <w:p w:rsidR="002A056C" w:rsidRPr="002A056C" w:rsidRDefault="00B41F38" w:rsidP="002A056C">
      <w:pPr>
        <w:tabs>
          <w:tab w:val="left" w:pos="726"/>
        </w:tabs>
      </w:pPr>
      <w:r w:rsidRPr="002A056C">
        <w:t>Немецкая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наука</w:t>
      </w:r>
      <w:r w:rsidR="002A056C" w:rsidRPr="002A056C">
        <w:t xml:space="preserve"> </w:t>
      </w:r>
      <w:r w:rsidRPr="002A056C">
        <w:t>разработала</w:t>
      </w:r>
      <w:r w:rsidR="002A056C" w:rsidRPr="002A056C">
        <w:t xml:space="preserve"> </w:t>
      </w:r>
      <w:r w:rsidRPr="002A056C">
        <w:t>так</w:t>
      </w:r>
      <w:r w:rsidR="002A056C" w:rsidRPr="002A056C">
        <w:t xml:space="preserve"> </w:t>
      </w:r>
      <w:r w:rsidRPr="002A056C">
        <w:t>называемую</w:t>
      </w:r>
      <w:r w:rsidR="002A056C" w:rsidRPr="002A056C">
        <w:t xml:space="preserve"> </w:t>
      </w:r>
      <w:r w:rsidRPr="002A056C">
        <w:t>теорию</w:t>
      </w:r>
      <w:r w:rsidR="002A056C" w:rsidRPr="002A056C">
        <w:t xml:space="preserve"> </w:t>
      </w:r>
      <w:r w:rsidRPr="002A056C">
        <w:t>ножниц</w:t>
      </w:r>
      <w:r w:rsidR="002A056C" w:rsidRPr="002A056C">
        <w:t xml:space="preserve">. </w:t>
      </w:r>
      <w:r w:rsidRPr="002A056C">
        <w:t>Она</w:t>
      </w:r>
      <w:r w:rsidR="002A056C" w:rsidRPr="002A056C">
        <w:t xml:space="preserve"> </w:t>
      </w:r>
      <w:r w:rsidRPr="002A056C">
        <w:t>состоит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следующем</w:t>
      </w:r>
      <w:r w:rsidR="002A056C" w:rsidRPr="002A056C">
        <w:t xml:space="preserve">: </w:t>
      </w:r>
      <w:r w:rsidRPr="002A056C">
        <w:t>специфический</w:t>
      </w:r>
      <w:r w:rsidR="002A056C" w:rsidRPr="002A056C">
        <w:t xml:space="preserve"> </w:t>
      </w:r>
      <w:r w:rsidRPr="002A056C">
        <w:t>характер</w:t>
      </w:r>
      <w:r w:rsidR="002A056C" w:rsidRPr="002A056C">
        <w:t xml:space="preserve"> </w:t>
      </w:r>
      <w:r w:rsidRPr="002A056C">
        <w:t>современной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порождает</w:t>
      </w:r>
      <w:r w:rsidR="002A056C" w:rsidRPr="002A056C">
        <w:t xml:space="preserve"> </w:t>
      </w:r>
      <w:r w:rsidRPr="002A056C">
        <w:t>высокую</w:t>
      </w:r>
      <w:r w:rsidR="002A056C" w:rsidRPr="002A056C">
        <w:t xml:space="preserve"> </w:t>
      </w:r>
      <w:r w:rsidRPr="002A056C">
        <w:t>степень</w:t>
      </w:r>
      <w:r w:rsidR="002A056C" w:rsidRPr="002A056C">
        <w:t xml:space="preserve"> </w:t>
      </w:r>
      <w:r w:rsidRPr="002A056C">
        <w:t>общественных</w:t>
      </w:r>
      <w:r w:rsidR="002A056C" w:rsidRPr="002A056C">
        <w:t xml:space="preserve"> </w:t>
      </w:r>
      <w:r w:rsidRPr="002A056C">
        <w:t>ожиданий</w:t>
      </w:r>
      <w:r w:rsidR="002A056C" w:rsidRPr="002A056C">
        <w:t xml:space="preserve">. </w:t>
      </w:r>
      <w:r w:rsidRPr="002A056C">
        <w:t>Граждане</w:t>
      </w:r>
      <w:r w:rsidR="002A056C" w:rsidRPr="002A056C">
        <w:t xml:space="preserve"> </w:t>
      </w:r>
      <w:r w:rsidRPr="002A056C">
        <w:t>рассматривают</w:t>
      </w:r>
      <w:r w:rsidR="002A056C" w:rsidRPr="002A056C">
        <w:t xml:space="preserve"> </w:t>
      </w:r>
      <w:r w:rsidRPr="002A056C">
        <w:t>государственных</w:t>
      </w:r>
      <w:r w:rsidR="002A056C" w:rsidRPr="002A056C">
        <w:t xml:space="preserve"> </w:t>
      </w:r>
      <w:r w:rsidRPr="002A056C">
        <w:t>деятелей,</w:t>
      </w:r>
      <w:r w:rsidR="002A056C" w:rsidRPr="002A056C">
        <w:t xml:space="preserve"> </w:t>
      </w:r>
      <w:r w:rsidRPr="002A056C">
        <w:t>политиков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кандидатов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высококвалифицированных</w:t>
      </w:r>
      <w:r w:rsidR="002A056C" w:rsidRPr="002A056C">
        <w:t xml:space="preserve"> </w:t>
      </w:r>
      <w:r w:rsidRPr="002A056C">
        <w:t>менеджеров,</w:t>
      </w:r>
      <w:r w:rsidR="002A056C" w:rsidRPr="002A056C">
        <w:t xml:space="preserve"> </w:t>
      </w:r>
      <w:r w:rsidRPr="002A056C">
        <w:t>способных</w:t>
      </w:r>
      <w:r w:rsidR="002A056C" w:rsidRPr="002A056C">
        <w:t xml:space="preserve"> </w:t>
      </w:r>
      <w:r w:rsidRPr="002A056C">
        <w:t>быстро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качественно</w:t>
      </w:r>
      <w:r w:rsidR="002A056C" w:rsidRPr="002A056C">
        <w:t xml:space="preserve"> </w:t>
      </w:r>
      <w:r w:rsidRPr="002A056C">
        <w:t>справиться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любыми</w:t>
      </w:r>
      <w:r w:rsidR="002A056C" w:rsidRPr="002A056C">
        <w:t xml:space="preserve"> </w:t>
      </w:r>
      <w:r w:rsidRPr="002A056C">
        <w:t>проблемами</w:t>
      </w:r>
      <w:r w:rsidR="002A056C" w:rsidRPr="002A056C">
        <w:t xml:space="preserve">. </w:t>
      </w:r>
      <w:r w:rsidRPr="002A056C">
        <w:t>Однако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действительности</w:t>
      </w:r>
      <w:r w:rsidR="002A056C" w:rsidRPr="002A056C">
        <w:t xml:space="preserve"> </w:t>
      </w:r>
      <w:r w:rsidRPr="002A056C">
        <w:t>политический</w:t>
      </w:r>
      <w:r w:rsidR="002A056C" w:rsidRPr="002A056C">
        <w:t xml:space="preserve"> </w:t>
      </w:r>
      <w:r w:rsidRPr="002A056C">
        <w:t>процесс</w:t>
      </w:r>
      <w:r w:rsidR="002A056C" w:rsidRPr="002A056C">
        <w:t xml:space="preserve"> - </w:t>
      </w:r>
      <w:r w:rsidRPr="002A056C">
        <w:t>характеризуется</w:t>
      </w:r>
      <w:r w:rsidR="002A056C" w:rsidRPr="002A056C">
        <w:t xml:space="preserve"> </w:t>
      </w:r>
      <w:r w:rsidRPr="002A056C">
        <w:t>долгосрочностью,</w:t>
      </w:r>
      <w:r w:rsidR="002A056C" w:rsidRPr="002A056C">
        <w:t xml:space="preserve"> </w:t>
      </w:r>
      <w:r w:rsidRPr="002A056C">
        <w:t>многоаспектностью</w:t>
      </w:r>
      <w:r w:rsidR="002A056C" w:rsidRPr="002A056C">
        <w:t xml:space="preserve"> </w:t>
      </w:r>
      <w:r w:rsidRPr="002A056C">
        <w:t>проблем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неоднозначностью</w:t>
      </w:r>
      <w:r w:rsidR="002A056C" w:rsidRPr="002A056C">
        <w:t xml:space="preserve"> </w:t>
      </w:r>
      <w:r w:rsidRPr="002A056C">
        <w:t>решений,</w:t>
      </w:r>
      <w:r w:rsidR="002A056C" w:rsidRPr="002A056C">
        <w:t xml:space="preserve"> </w:t>
      </w:r>
      <w:r w:rsidRPr="002A056C">
        <w:t>медленностью</w:t>
      </w:r>
      <w:r w:rsidR="002A056C" w:rsidRPr="002A056C">
        <w:t xml:space="preserve"> </w:t>
      </w:r>
      <w:r w:rsidRPr="002A056C">
        <w:t>претворения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жизнь</w:t>
      </w:r>
      <w:r w:rsidR="002A056C" w:rsidRPr="002A056C">
        <w:t>.</w:t>
      </w:r>
    </w:p>
    <w:p w:rsidR="002A056C" w:rsidRPr="002A056C" w:rsidRDefault="00B41F38" w:rsidP="002A056C">
      <w:pPr>
        <w:tabs>
          <w:tab w:val="left" w:pos="726"/>
        </w:tabs>
      </w:pPr>
      <w:r w:rsidRPr="002A056C">
        <w:t>Вероятно,</w:t>
      </w:r>
      <w:r w:rsidR="002A056C" w:rsidRPr="002A056C">
        <w:t xml:space="preserve"> </w:t>
      </w:r>
      <w:r w:rsidRPr="002A056C">
        <w:t>политический</w:t>
      </w:r>
      <w:r w:rsidR="002A056C" w:rsidRPr="002A056C">
        <w:t xml:space="preserve"> </w:t>
      </w:r>
      <w:r w:rsidRPr="002A056C">
        <w:t>процесс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современном</w:t>
      </w:r>
      <w:r w:rsidR="002A056C" w:rsidRPr="002A056C">
        <w:t xml:space="preserve"> </w:t>
      </w:r>
      <w:r w:rsidRPr="002A056C">
        <w:t>глобализирующемся</w:t>
      </w:r>
      <w:r w:rsidR="002A056C" w:rsidRPr="002A056C">
        <w:t xml:space="preserve"> </w:t>
      </w:r>
      <w:r w:rsidRPr="002A056C">
        <w:t>мире</w:t>
      </w:r>
      <w:r w:rsidR="002A056C" w:rsidRPr="002A056C">
        <w:t xml:space="preserve"> </w:t>
      </w:r>
      <w:r w:rsidRPr="002A056C">
        <w:t>становится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более</w:t>
      </w:r>
      <w:r w:rsidR="002A056C" w:rsidRPr="002A056C">
        <w:t xml:space="preserve"> </w:t>
      </w:r>
      <w:r w:rsidRPr="002A056C">
        <w:t>сложным</w:t>
      </w:r>
      <w:r w:rsidR="002A056C" w:rsidRPr="002A056C">
        <w:t xml:space="preserve">. </w:t>
      </w:r>
      <w:r w:rsidRPr="002A056C">
        <w:t>Эти</w:t>
      </w:r>
      <w:r w:rsidR="002A056C" w:rsidRPr="002A056C">
        <w:t xml:space="preserve"> </w:t>
      </w:r>
      <w:r w:rsidRPr="002A056C">
        <w:t>два</w:t>
      </w:r>
      <w:r w:rsidR="002A056C" w:rsidRPr="002A056C">
        <w:t xml:space="preserve"> </w:t>
      </w:r>
      <w:r w:rsidRPr="002A056C">
        <w:t>обстоятельства</w:t>
      </w:r>
      <w:r w:rsidR="002A056C" w:rsidRPr="002A056C">
        <w:t xml:space="preserve"> - </w:t>
      </w:r>
      <w:r w:rsidRPr="002A056C">
        <w:t>два</w:t>
      </w:r>
      <w:r w:rsidR="002A056C" w:rsidRPr="002A056C">
        <w:t xml:space="preserve"> </w:t>
      </w:r>
      <w:r w:rsidRPr="002A056C">
        <w:t>лезвия</w:t>
      </w:r>
      <w:r w:rsidR="002A056C" w:rsidRPr="002A056C">
        <w:t xml:space="preserve"> </w:t>
      </w:r>
      <w:r w:rsidRPr="002A056C">
        <w:t>ножниц</w:t>
      </w:r>
      <w:r w:rsidR="002A056C" w:rsidRPr="002A056C">
        <w:t xml:space="preserve">. </w:t>
      </w:r>
      <w:r w:rsidRPr="002A056C">
        <w:t>Очевидно,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граждан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трудно</w:t>
      </w:r>
      <w:r w:rsidR="002A056C" w:rsidRPr="002A056C">
        <w:t xml:space="preserve"> </w:t>
      </w:r>
      <w:r w:rsidRPr="002A056C">
        <w:t>понять</w:t>
      </w:r>
      <w:r w:rsidR="002A056C" w:rsidRPr="002A056C">
        <w:t xml:space="preserve">: </w:t>
      </w:r>
      <w:r w:rsidRPr="002A056C">
        <w:t>большие</w:t>
      </w:r>
      <w:r w:rsidR="002A056C" w:rsidRPr="002A056C">
        <w:t xml:space="preserve"> </w:t>
      </w:r>
      <w:r w:rsidRPr="002A056C">
        <w:t>надежды,</w:t>
      </w:r>
      <w:r w:rsidR="002A056C" w:rsidRPr="002A056C">
        <w:t xml:space="preserve"> </w:t>
      </w:r>
      <w:r w:rsidRPr="002A056C">
        <w:t>возложенные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политиков</w:t>
      </w:r>
      <w:r w:rsidR="002A056C" w:rsidRPr="002A056C">
        <w:t xml:space="preserve"> </w:t>
      </w:r>
      <w:r w:rsidRPr="002A056C">
        <w:t>из-за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оказываются</w:t>
      </w:r>
      <w:r w:rsidR="002A056C" w:rsidRPr="002A056C">
        <w:t xml:space="preserve"> </w:t>
      </w:r>
      <w:r w:rsidRPr="002A056C">
        <w:t>напрасными,</w:t>
      </w:r>
      <w:r w:rsidR="002A056C" w:rsidRPr="002A056C">
        <w:t xml:space="preserve"> </w:t>
      </w:r>
      <w:r w:rsidRPr="002A056C">
        <w:t>встречая</w:t>
      </w:r>
      <w:r w:rsidR="002A056C" w:rsidRPr="002A056C">
        <w:t xml:space="preserve"> </w:t>
      </w:r>
      <w:r w:rsidRPr="002A056C">
        <w:t>лишь</w:t>
      </w:r>
      <w:r w:rsidR="002A056C" w:rsidRPr="002A056C">
        <w:t xml:space="preserve"> </w:t>
      </w:r>
      <w:r w:rsidRPr="002A056C">
        <w:t>незначительный</w:t>
      </w:r>
      <w:r w:rsidR="002A056C" w:rsidRPr="002A056C">
        <w:t xml:space="preserve"> </w:t>
      </w:r>
      <w:r w:rsidRPr="002A056C">
        <w:t>политический</w:t>
      </w:r>
      <w:r w:rsidR="002A056C" w:rsidRPr="002A056C">
        <w:t xml:space="preserve"> </w:t>
      </w:r>
      <w:r w:rsidRPr="002A056C">
        <w:t>результат</w:t>
      </w:r>
      <w:r w:rsidR="002A056C" w:rsidRPr="002A056C">
        <w:t xml:space="preserve">. </w:t>
      </w:r>
      <w:r w:rsidRPr="002A056C">
        <w:t>Мы</w:t>
      </w:r>
      <w:r w:rsidR="002A056C" w:rsidRPr="002A056C">
        <w:t xml:space="preserve"> </w:t>
      </w:r>
      <w:r w:rsidRPr="002A056C">
        <w:t>полагаем,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отчужденность</w:t>
      </w:r>
      <w:r w:rsidR="002A056C" w:rsidRPr="002A056C">
        <w:t xml:space="preserve"> - </w:t>
      </w:r>
      <w:r w:rsidRPr="002A056C">
        <w:t>последствие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ножниц</w:t>
      </w:r>
      <w:r w:rsidR="002A056C" w:rsidRPr="002A056C">
        <w:t>.</w:t>
      </w:r>
    </w:p>
    <w:p w:rsidR="002A056C" w:rsidRPr="002A056C" w:rsidRDefault="00B41F38" w:rsidP="002A056C">
      <w:pPr>
        <w:tabs>
          <w:tab w:val="left" w:pos="726"/>
        </w:tabs>
      </w:pPr>
      <w:r w:rsidRPr="002A056C">
        <w:t>Политическая</w:t>
      </w:r>
      <w:r w:rsidR="002A056C" w:rsidRPr="002A056C">
        <w:t xml:space="preserve"> </w:t>
      </w:r>
      <w:r w:rsidRPr="002A056C">
        <w:t>отчужденность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особая</w:t>
      </w:r>
      <w:r w:rsidR="002A056C" w:rsidRPr="002A056C">
        <w:t xml:space="preserve"> </w:t>
      </w:r>
      <w:r w:rsidRPr="002A056C">
        <w:t>форма</w:t>
      </w:r>
      <w:r w:rsidR="002A056C" w:rsidRPr="002A056C">
        <w:t xml:space="preserve"> </w:t>
      </w:r>
      <w:r w:rsidRPr="002A056C">
        <w:t>восприятия</w:t>
      </w:r>
      <w:r w:rsidR="002A056C" w:rsidRPr="002A056C">
        <w:t xml:space="preserve"> </w:t>
      </w:r>
      <w:r w:rsidRPr="002A056C">
        <w:t>политики</w:t>
      </w:r>
      <w:r w:rsidR="002A056C" w:rsidRPr="002A056C">
        <w:t xml:space="preserve"> </w:t>
      </w:r>
      <w:r w:rsidRPr="002A056C">
        <w:t>людьми,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получают</w:t>
      </w:r>
      <w:r w:rsidR="002A056C" w:rsidRPr="002A056C">
        <w:t xml:space="preserve"> </w:t>
      </w:r>
      <w:r w:rsidRPr="002A056C">
        <w:t>политическую</w:t>
      </w:r>
      <w:r w:rsidR="002A056C" w:rsidRPr="002A056C">
        <w:t xml:space="preserve"> </w:t>
      </w:r>
      <w:r w:rsidRPr="002A056C">
        <w:t>информацию</w:t>
      </w:r>
      <w:r w:rsidR="002A056C" w:rsidRPr="002A056C">
        <w:t xml:space="preserve"> </w:t>
      </w:r>
      <w:r w:rsidRPr="002A056C">
        <w:t>только</w:t>
      </w:r>
      <w:r w:rsidR="002A056C" w:rsidRPr="002A056C">
        <w:t xml:space="preserve"> </w:t>
      </w:r>
      <w:r w:rsidRPr="002A056C">
        <w:t>через</w:t>
      </w:r>
      <w:r w:rsidR="002A056C" w:rsidRPr="002A056C">
        <w:t xml:space="preserve"> </w:t>
      </w:r>
      <w:r w:rsidRPr="002A056C">
        <w:t>телевидение</w:t>
      </w:r>
      <w:r w:rsidR="002A056C" w:rsidRPr="002A056C">
        <w:t xml:space="preserve">. </w:t>
      </w:r>
      <w:r w:rsidRPr="002A056C">
        <w:t>Телевидение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специфической</w:t>
      </w:r>
      <w:r w:rsidR="002A056C" w:rsidRPr="002A056C">
        <w:t xml:space="preserve"> </w:t>
      </w:r>
      <w:r w:rsidRPr="002A056C">
        <w:t>техникой,</w:t>
      </w:r>
      <w:r w:rsidR="002A056C" w:rsidRPr="002A056C">
        <w:t xml:space="preserve"> </w:t>
      </w:r>
      <w:r w:rsidRPr="002A056C">
        <w:t>культурными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программными</w:t>
      </w:r>
      <w:r w:rsidR="002A056C" w:rsidRPr="002A056C">
        <w:t xml:space="preserve"> </w:t>
      </w:r>
      <w:r w:rsidRPr="002A056C">
        <w:t>установками</w:t>
      </w:r>
      <w:r w:rsidR="002A056C" w:rsidRPr="002A056C">
        <w:t xml:space="preserve"> </w:t>
      </w:r>
      <w:r w:rsidRPr="002A056C">
        <w:t>представляет</w:t>
      </w:r>
      <w:r w:rsidR="002A056C" w:rsidRPr="002A056C">
        <w:t xml:space="preserve"> </w:t>
      </w:r>
      <w:r w:rsidRPr="002A056C">
        <w:t>наиболее</w:t>
      </w:r>
      <w:r w:rsidR="002A056C" w:rsidRPr="002A056C">
        <w:t xml:space="preserve"> </w:t>
      </w:r>
      <w:r w:rsidRPr="002A056C">
        <w:t>детализованный</w:t>
      </w:r>
      <w:r w:rsidR="002A056C" w:rsidRPr="002A056C">
        <w:t xml:space="preserve"> </w:t>
      </w:r>
      <w:r w:rsidRPr="002A056C">
        <w:t>вариант</w:t>
      </w:r>
      <w:r w:rsidR="002A056C" w:rsidRPr="002A056C">
        <w:t xml:space="preserve"> </w:t>
      </w:r>
      <w:r w:rsidRPr="002A056C">
        <w:t>современной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. </w:t>
      </w:r>
      <w:r w:rsidRPr="002A056C">
        <w:t>Неосведомленность</w:t>
      </w:r>
      <w:r w:rsidR="002A056C" w:rsidRPr="002A056C">
        <w:t xml:space="preserve"> </w:t>
      </w:r>
      <w:r w:rsidRPr="002A056C">
        <w:t>об</w:t>
      </w:r>
      <w:r w:rsidR="002A056C" w:rsidRPr="002A056C">
        <w:t xml:space="preserve"> </w:t>
      </w:r>
      <w:r w:rsidRPr="002A056C">
        <w:t>основаниях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первопричинах</w:t>
      </w:r>
      <w:r w:rsidR="002A056C" w:rsidRPr="002A056C">
        <w:t xml:space="preserve"> </w:t>
      </w:r>
      <w:r w:rsidRPr="002A056C">
        <w:t>проводимой</w:t>
      </w:r>
      <w:r w:rsidR="002A056C" w:rsidRPr="002A056C">
        <w:t xml:space="preserve"> </w:t>
      </w:r>
      <w:r w:rsidRPr="002A056C">
        <w:t>политики,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которых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узнать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газетах,</w:t>
      </w:r>
      <w:r w:rsidR="002A056C" w:rsidRPr="002A056C">
        <w:t xml:space="preserve"> </w:t>
      </w:r>
      <w:r w:rsidRPr="002A056C">
        <w:t>приводит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еще</w:t>
      </w:r>
      <w:r w:rsidR="002A056C" w:rsidRPr="002A056C">
        <w:t xml:space="preserve"> </w:t>
      </w:r>
      <w:r w:rsidRPr="002A056C">
        <w:t>большей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отчужденности</w:t>
      </w:r>
      <w:r w:rsidR="002A056C" w:rsidRPr="002A056C">
        <w:t xml:space="preserve">. </w:t>
      </w:r>
      <w:r w:rsidRPr="002A056C">
        <w:t>Наиболее</w:t>
      </w:r>
      <w:r w:rsidR="002A056C" w:rsidRPr="002A056C">
        <w:t xml:space="preserve"> </w:t>
      </w:r>
      <w:r w:rsidRPr="002A056C">
        <w:t>подвержены</w:t>
      </w:r>
      <w:r w:rsidR="002A056C" w:rsidRPr="002A056C">
        <w:t xml:space="preserve"> </w:t>
      </w:r>
      <w:r w:rsidRPr="002A056C">
        <w:t>ей</w:t>
      </w:r>
      <w:r w:rsidR="002A056C" w:rsidRPr="002A056C">
        <w:t xml:space="preserve"> </w:t>
      </w:r>
      <w:r w:rsidRPr="002A056C">
        <w:t>молодежь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пожилые</w:t>
      </w:r>
      <w:r w:rsidR="002A056C" w:rsidRPr="002A056C">
        <w:t xml:space="preserve"> </w:t>
      </w:r>
      <w:r w:rsidRPr="002A056C">
        <w:t>люди</w:t>
      </w:r>
      <w:r w:rsidR="002A056C" w:rsidRPr="002A056C">
        <w:t>.</w:t>
      </w:r>
    </w:p>
    <w:p w:rsidR="002A056C" w:rsidRPr="002A056C" w:rsidRDefault="00B41F38" w:rsidP="002A056C">
      <w:pPr>
        <w:tabs>
          <w:tab w:val="left" w:pos="726"/>
        </w:tabs>
      </w:pPr>
      <w:r w:rsidRPr="002A056C">
        <w:t>Потеря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системой</w:t>
      </w:r>
      <w:r w:rsidR="002A056C" w:rsidRPr="002A056C">
        <w:t xml:space="preserve"> </w:t>
      </w:r>
      <w:r w:rsidRPr="002A056C">
        <w:t>поддержки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обществе</w:t>
      </w:r>
      <w:r w:rsidR="002A056C" w:rsidRPr="002A056C">
        <w:t xml:space="preserve"> </w:t>
      </w:r>
      <w:r w:rsidRPr="002A056C">
        <w:t>вынуждает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более</w:t>
      </w:r>
      <w:r w:rsidR="002A056C" w:rsidRPr="002A056C">
        <w:t xml:space="preserve"> </w:t>
      </w:r>
      <w:r w:rsidRPr="002A056C">
        <w:t>активно</w:t>
      </w:r>
      <w:r w:rsidR="002A056C" w:rsidRPr="002A056C">
        <w:t xml:space="preserve"> </w:t>
      </w:r>
      <w:r w:rsidRPr="002A056C">
        <w:t>заниматься</w:t>
      </w:r>
      <w:r w:rsidR="002A056C" w:rsidRPr="002A056C">
        <w:t xml:space="preserve"> </w:t>
      </w:r>
      <w:r w:rsidRPr="002A056C">
        <w:t>коммуникацией</w:t>
      </w:r>
      <w:r w:rsidR="002A056C" w:rsidRPr="002A056C">
        <w:t xml:space="preserve">. </w:t>
      </w:r>
      <w:r w:rsidRPr="002A056C">
        <w:t>Это</w:t>
      </w:r>
      <w:r w:rsidR="002A056C" w:rsidRPr="002A056C">
        <w:t xml:space="preserve"> </w:t>
      </w:r>
      <w:r w:rsidRPr="002A056C">
        <w:t>является</w:t>
      </w:r>
      <w:r w:rsidR="002A056C" w:rsidRPr="002A056C">
        <w:t xml:space="preserve"> </w:t>
      </w:r>
      <w:r w:rsidRPr="002A056C">
        <w:t>эффективным,</w:t>
      </w:r>
      <w:r w:rsidR="002A056C" w:rsidRPr="002A056C">
        <w:t xml:space="preserve"> </w:t>
      </w:r>
      <w:r w:rsidRPr="002A056C">
        <w:t>очевидно,</w:t>
      </w:r>
      <w:r w:rsidR="002A056C" w:rsidRPr="002A056C">
        <w:t xml:space="preserve"> </w:t>
      </w:r>
      <w:r w:rsidRPr="002A056C">
        <w:t>только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использовании</w:t>
      </w:r>
      <w:r w:rsidR="002A056C" w:rsidRPr="002A056C">
        <w:t xml:space="preserve"> </w:t>
      </w:r>
      <w:r w:rsidRPr="002A056C">
        <w:t>структурных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культурных</w:t>
      </w:r>
      <w:r w:rsidR="002A056C" w:rsidRPr="002A056C">
        <w:t xml:space="preserve"> </w:t>
      </w:r>
      <w:r w:rsidRPr="002A056C">
        <w:t>установок</w:t>
      </w:r>
      <w:r w:rsidR="002A056C" w:rsidRPr="002A056C">
        <w:t xml:space="preserve"> </w:t>
      </w:r>
      <w:r w:rsidRPr="002A056C">
        <w:t>современной</w:t>
      </w:r>
      <w:r w:rsidR="002A056C" w:rsidRPr="002A056C">
        <w:t xml:space="preserve"> </w:t>
      </w:r>
      <w:r w:rsidRPr="002A056C">
        <w:t>системы</w:t>
      </w:r>
      <w:r w:rsidR="002A056C" w:rsidRPr="002A056C">
        <w:t xml:space="preserve"> </w:t>
      </w:r>
      <w:r w:rsidRPr="002A056C">
        <w:t>СМИ,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описать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триумф</w:t>
      </w:r>
      <w:r w:rsidR="002A056C" w:rsidRPr="002A056C">
        <w:t xml:space="preserve"> </w:t>
      </w:r>
      <w:r w:rsidRPr="002A056C">
        <w:t>развлекательной</w:t>
      </w:r>
      <w:r w:rsidR="002A056C" w:rsidRPr="002A056C">
        <w:t xml:space="preserve"> </w:t>
      </w:r>
      <w:r w:rsidRPr="002A056C">
        <w:t>индустрии,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преобладающим</w:t>
      </w:r>
      <w:r w:rsidR="002A056C" w:rsidRPr="002A056C">
        <w:t xml:space="preserve"> </w:t>
      </w:r>
      <w:r w:rsidRPr="002A056C">
        <w:t>персонализмом,</w:t>
      </w:r>
      <w:r w:rsidR="002A056C" w:rsidRPr="002A056C">
        <w:t xml:space="preserve"> </w:t>
      </w:r>
      <w:r w:rsidRPr="002A056C">
        <w:t>негативизмом,</w:t>
      </w:r>
      <w:r w:rsidR="002A056C" w:rsidRPr="002A056C">
        <w:t xml:space="preserve"> </w:t>
      </w:r>
      <w:r w:rsidRPr="002A056C">
        <w:t>краткосрочностью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агонией</w:t>
      </w:r>
      <w:r w:rsidR="002A056C" w:rsidRPr="002A056C">
        <w:t xml:space="preserve"> </w:t>
      </w:r>
      <w:r w:rsidRPr="002A056C">
        <w:t>долгосрочной</w:t>
      </w:r>
      <w:r w:rsidR="002A056C" w:rsidRPr="002A056C">
        <w:t xml:space="preserve"> </w:t>
      </w:r>
      <w:r w:rsidRPr="002A056C">
        <w:t>аналитической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Использование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принципов</w:t>
      </w:r>
      <w:r w:rsidR="002A056C" w:rsidRPr="002A056C">
        <w:t xml:space="preserve"> </w:t>
      </w:r>
      <w:r w:rsidRPr="002A056C">
        <w:t>создает</w:t>
      </w:r>
      <w:r w:rsidR="002A056C" w:rsidRPr="002A056C">
        <w:t xml:space="preserve"> </w:t>
      </w:r>
      <w:r w:rsidRPr="002A056C">
        <w:t>новые</w:t>
      </w:r>
      <w:r w:rsidR="002A056C" w:rsidRPr="002A056C">
        <w:t xml:space="preserve"> </w:t>
      </w:r>
      <w:r w:rsidRPr="002A056C">
        <w:t>проблемы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системе</w:t>
      </w:r>
      <w:r w:rsidR="00321B3B" w:rsidRPr="002A056C">
        <w:rPr>
          <w:rStyle w:val="ab"/>
          <w:color w:val="000000"/>
        </w:rPr>
        <w:footnoteReference w:id="15"/>
      </w:r>
      <w:r w:rsidR="002A056C" w:rsidRPr="002A056C">
        <w:t>.</w:t>
      </w:r>
    </w:p>
    <w:p w:rsidR="002A056C" w:rsidRPr="002A056C" w:rsidRDefault="00B41F38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краткосрочном</w:t>
      </w:r>
      <w:r w:rsidR="002A056C" w:rsidRPr="002A056C">
        <w:t xml:space="preserve"> </w:t>
      </w:r>
      <w:r w:rsidRPr="002A056C">
        <w:t>периоде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представляется</w:t>
      </w:r>
      <w:r w:rsidR="002A056C" w:rsidRPr="002A056C">
        <w:t xml:space="preserve"> </w:t>
      </w:r>
      <w:r w:rsidRPr="002A056C">
        <w:t>результативным,</w:t>
      </w:r>
      <w:r w:rsidR="002A056C" w:rsidRPr="002A056C">
        <w:t xml:space="preserve"> </w:t>
      </w:r>
      <w:r w:rsidRPr="002A056C">
        <w:t>но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долгосрочном</w:t>
      </w:r>
      <w:r w:rsidR="002A056C" w:rsidRPr="002A056C">
        <w:t xml:space="preserve"> </w:t>
      </w:r>
      <w:r w:rsidRPr="002A056C">
        <w:t>периоде</w:t>
      </w:r>
      <w:r w:rsidR="002A056C" w:rsidRPr="002A056C">
        <w:t xml:space="preserve"> </w:t>
      </w:r>
      <w:r w:rsidRPr="002A056C">
        <w:t>подобная</w:t>
      </w:r>
      <w:r w:rsidR="002A056C" w:rsidRPr="002A056C">
        <w:t xml:space="preserve"> </w:t>
      </w:r>
      <w:r w:rsidRPr="002A056C">
        <w:t>политика</w:t>
      </w:r>
      <w:r w:rsidR="002A056C" w:rsidRPr="002A056C">
        <w:t xml:space="preserve"> </w:t>
      </w:r>
      <w:r w:rsidRPr="002A056C">
        <w:t>еще</w:t>
      </w:r>
      <w:r w:rsidR="002A056C" w:rsidRPr="002A056C">
        <w:t xml:space="preserve"> </w:t>
      </w:r>
      <w:r w:rsidRPr="002A056C">
        <w:t>сильнее</w:t>
      </w:r>
      <w:r w:rsidR="002A056C" w:rsidRPr="002A056C">
        <w:t xml:space="preserve"> </w:t>
      </w:r>
      <w:r w:rsidRPr="002A056C">
        <w:t>уменьшит</w:t>
      </w:r>
      <w:r w:rsidR="002A056C" w:rsidRPr="002A056C">
        <w:t xml:space="preserve"> </w:t>
      </w:r>
      <w:r w:rsidRPr="002A056C">
        <w:t>поддержку</w:t>
      </w:r>
      <w:r w:rsidR="002A056C" w:rsidRPr="002A056C">
        <w:t xml:space="preserve">. </w:t>
      </w:r>
      <w:r w:rsidRPr="002A056C">
        <w:t>Это</w:t>
      </w:r>
      <w:r w:rsidR="002A056C" w:rsidRPr="002A056C">
        <w:t xml:space="preserve"> - </w:t>
      </w:r>
      <w:r w:rsidRPr="002A056C">
        <w:t>дилемма</w:t>
      </w:r>
      <w:r w:rsidR="002A056C" w:rsidRPr="002A056C">
        <w:t xml:space="preserve"> </w:t>
      </w:r>
      <w:r w:rsidRPr="002A056C">
        <w:t>современной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коммуникации,</w:t>
      </w:r>
      <w:r w:rsidR="002A056C" w:rsidRPr="002A056C">
        <w:t xml:space="preserve"> </w:t>
      </w:r>
      <w:r w:rsidRPr="002A056C">
        <w:t>замена</w:t>
      </w:r>
      <w:r w:rsidR="002A056C" w:rsidRPr="002A056C">
        <w:t xml:space="preserve"> </w:t>
      </w:r>
      <w:r w:rsidRPr="002A056C">
        <w:t>демократии</w:t>
      </w:r>
      <w:r w:rsidR="002A056C" w:rsidRPr="002A056C">
        <w:t xml:space="preserve"> </w:t>
      </w:r>
      <w:r w:rsidRPr="002A056C">
        <w:t>телекратией</w:t>
      </w:r>
      <w:r w:rsidR="002A056C" w:rsidRPr="002A056C">
        <w:t>.</w:t>
      </w:r>
    </w:p>
    <w:p w:rsidR="00740A2D" w:rsidRDefault="00740A2D" w:rsidP="002A056C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24" w:name="_Toc199404840"/>
      <w:bookmarkStart w:id="25" w:name="_Toc199406655"/>
      <w:bookmarkStart w:id="26" w:name="_Toc199409294"/>
    </w:p>
    <w:p w:rsidR="002A056C" w:rsidRDefault="002A056C" w:rsidP="00740A2D">
      <w:pPr>
        <w:pStyle w:val="1"/>
      </w:pPr>
      <w:bookmarkStart w:id="27" w:name="_Toc291848968"/>
      <w:r>
        <w:t xml:space="preserve">2.2 </w:t>
      </w:r>
      <w:r w:rsidR="002F0B23" w:rsidRPr="002A056C">
        <w:t>Основные</w:t>
      </w:r>
      <w:r w:rsidRPr="002A056C">
        <w:t xml:space="preserve"> </w:t>
      </w:r>
      <w:r w:rsidR="002F0B23" w:rsidRPr="002A056C">
        <w:t>формы</w:t>
      </w:r>
      <w:r w:rsidRPr="002A056C">
        <w:t xml:space="preserve"> </w:t>
      </w:r>
      <w:r w:rsidR="002F0B23" w:rsidRPr="002A056C">
        <w:t>политических</w:t>
      </w:r>
      <w:r w:rsidRPr="002A056C">
        <w:t xml:space="preserve"> </w:t>
      </w:r>
      <w:r w:rsidR="002F0B23" w:rsidRPr="002A056C">
        <w:t>коммуникаций</w:t>
      </w:r>
      <w:r w:rsidRPr="002A056C">
        <w:t xml:space="preserve"> </w:t>
      </w:r>
      <w:r w:rsidR="002F0B23" w:rsidRPr="002A056C">
        <w:t>с</w:t>
      </w:r>
      <w:r w:rsidRPr="002A056C">
        <w:t xml:space="preserve"> </w:t>
      </w:r>
      <w:r w:rsidR="002F0B23" w:rsidRPr="002A056C">
        <w:t>избирателями</w:t>
      </w:r>
      <w:bookmarkEnd w:id="24"/>
      <w:bookmarkEnd w:id="25"/>
      <w:bookmarkEnd w:id="26"/>
      <w:bookmarkEnd w:id="27"/>
    </w:p>
    <w:p w:rsidR="00740A2D" w:rsidRPr="00740A2D" w:rsidRDefault="00740A2D" w:rsidP="00740A2D">
      <w:pPr>
        <w:rPr>
          <w:lang w:eastAsia="en-US"/>
        </w:rPr>
      </w:pPr>
    </w:p>
    <w:p w:rsidR="002A056C" w:rsidRPr="002A056C" w:rsidRDefault="00284293" w:rsidP="002A056C">
      <w:pPr>
        <w:tabs>
          <w:tab w:val="left" w:pos="726"/>
        </w:tabs>
      </w:pPr>
      <w:bookmarkStart w:id="28" w:name="з_02"/>
      <w:bookmarkEnd w:id="28"/>
      <w:r w:rsidRPr="002A056C">
        <w:t>Существуют</w:t>
      </w:r>
      <w:r w:rsidR="002A056C" w:rsidRPr="002A056C">
        <w:t xml:space="preserve"> </w:t>
      </w:r>
      <w:r w:rsidRPr="002A056C">
        <w:t>несколько</w:t>
      </w:r>
      <w:r w:rsidR="002A056C" w:rsidRPr="002A056C">
        <w:t xml:space="preserve"> </w:t>
      </w:r>
      <w:r w:rsidRPr="002A056C">
        <w:t>типов</w:t>
      </w:r>
      <w:r w:rsidR="002A056C" w:rsidRPr="002A056C">
        <w:t xml:space="preserve"> </w:t>
      </w:r>
      <w:r w:rsidRPr="002A056C">
        <w:t>встреч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избирателями</w:t>
      </w:r>
      <w:r w:rsidR="00321B3B" w:rsidRPr="002A056C">
        <w:rPr>
          <w:rStyle w:val="ab"/>
          <w:color w:val="000000"/>
        </w:rPr>
        <w:footnoteReference w:id="16"/>
      </w:r>
      <w:r w:rsidR="002A056C" w:rsidRPr="002A056C">
        <w:t>: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встречи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специально</w:t>
      </w:r>
      <w:r w:rsidR="002A056C" w:rsidRPr="002A056C">
        <w:t xml:space="preserve"> </w:t>
      </w:r>
      <w:r w:rsidRPr="002A056C">
        <w:t>организованных</w:t>
      </w:r>
      <w:r w:rsidR="002A056C" w:rsidRPr="002A056C">
        <w:t xml:space="preserve"> </w:t>
      </w:r>
      <w:r w:rsidRPr="002A056C">
        <w:t>мероприятиях</w:t>
      </w:r>
      <w:r w:rsidR="002A056C">
        <w:t xml:space="preserve"> (</w:t>
      </w:r>
      <w:r w:rsidRPr="002A056C">
        <w:t>митинги,</w:t>
      </w:r>
      <w:r w:rsidR="002A056C" w:rsidRPr="002A056C">
        <w:t xml:space="preserve"> </w:t>
      </w:r>
      <w:r w:rsidRPr="002A056C">
        <w:t>заранее</w:t>
      </w:r>
      <w:r w:rsidR="002A056C" w:rsidRPr="002A056C">
        <w:t xml:space="preserve"> </w:t>
      </w:r>
      <w:r w:rsidRPr="002A056C">
        <w:t>спланированные</w:t>
      </w:r>
      <w:r w:rsidR="002A056C" w:rsidRPr="002A056C">
        <w:t xml:space="preserve"> </w:t>
      </w:r>
      <w:r w:rsidRPr="002A056C">
        <w:t>встречи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избирателями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встречи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месту</w:t>
      </w:r>
      <w:r w:rsidR="002A056C" w:rsidRPr="002A056C">
        <w:t xml:space="preserve"> </w:t>
      </w:r>
      <w:r w:rsidRPr="002A056C">
        <w:t>работы</w:t>
      </w:r>
      <w:r w:rsidR="002A056C" w:rsidRPr="002A056C">
        <w:t xml:space="preserve">; </w:t>
      </w:r>
      <w:r w:rsidRPr="002A056C">
        <w:t>это</w:t>
      </w:r>
      <w:r w:rsidR="002A056C" w:rsidRPr="002A056C">
        <w:t xml:space="preserve"> </w:t>
      </w:r>
      <w:r w:rsidRPr="002A056C">
        <w:t>особенно</w:t>
      </w:r>
      <w:r w:rsidR="002A056C" w:rsidRPr="002A056C">
        <w:t xml:space="preserve"> </w:t>
      </w:r>
      <w:r w:rsidRPr="002A056C">
        <w:t>популярный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России</w:t>
      </w:r>
      <w:r w:rsidR="002A056C" w:rsidRPr="002A056C">
        <w:t xml:space="preserve"> </w:t>
      </w:r>
      <w:r w:rsidRPr="002A056C">
        <w:t>способ</w:t>
      </w:r>
      <w:r w:rsidR="002A056C" w:rsidRPr="002A056C">
        <w:t xml:space="preserve"> </w:t>
      </w:r>
      <w:r w:rsidRPr="002A056C">
        <w:t>предвыборной</w:t>
      </w:r>
      <w:r w:rsidR="002A056C" w:rsidRPr="002A056C">
        <w:t xml:space="preserve"> </w:t>
      </w:r>
      <w:r w:rsidRPr="002A056C">
        <w:t>коммуникации</w:t>
      </w:r>
      <w:r w:rsidR="002A056C">
        <w:t xml:space="preserve"> (</w:t>
      </w:r>
      <w:r w:rsidRPr="002A056C">
        <w:t>популярен</w:t>
      </w:r>
      <w:r w:rsidR="002A056C" w:rsidRPr="002A056C">
        <w:t xml:space="preserve"> </w:t>
      </w:r>
      <w:r w:rsidRPr="002A056C">
        <w:t>он</w:t>
      </w:r>
      <w:r w:rsidR="002A056C" w:rsidRPr="002A056C">
        <w:t xml:space="preserve"> </w:t>
      </w:r>
      <w:r w:rsidRPr="002A056C">
        <w:t>вследствие</w:t>
      </w:r>
      <w:r w:rsidR="002A056C" w:rsidRPr="002A056C">
        <w:t xml:space="preserve"> </w:t>
      </w:r>
      <w:r w:rsidRPr="002A056C">
        <w:t>достаточно</w:t>
      </w:r>
      <w:r w:rsidR="002A056C" w:rsidRPr="002A056C">
        <w:t xml:space="preserve"> </w:t>
      </w:r>
      <w:r w:rsidRPr="002A056C">
        <w:t>легкого</w:t>
      </w:r>
      <w:r w:rsidR="002A056C" w:rsidRPr="002A056C">
        <w:t xml:space="preserve"> </w:t>
      </w:r>
      <w:r w:rsidRPr="002A056C">
        <w:t>решения</w:t>
      </w:r>
      <w:r w:rsidR="002A056C" w:rsidRPr="002A056C">
        <w:t xml:space="preserve"> </w:t>
      </w:r>
      <w:r w:rsidRPr="002A056C">
        <w:t>вопросов</w:t>
      </w:r>
      <w:r w:rsidR="002A056C" w:rsidRPr="002A056C">
        <w:t xml:space="preserve"> </w:t>
      </w:r>
      <w:r w:rsidRPr="002A056C">
        <w:t>явки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помещения</w:t>
      </w:r>
      <w:r w:rsidR="002A056C" w:rsidRPr="002A056C">
        <w:t xml:space="preserve">); </w:t>
      </w:r>
      <w:r w:rsidRPr="002A056C">
        <w:t>подготовка</w:t>
      </w:r>
      <w:r w:rsidR="002A056C" w:rsidRPr="002A056C">
        <w:t xml:space="preserve"> </w:t>
      </w:r>
      <w:r w:rsidRPr="002A056C">
        <w:t>подобных</w:t>
      </w:r>
      <w:r w:rsidR="002A056C" w:rsidRPr="002A056C">
        <w:t xml:space="preserve"> </w:t>
      </w:r>
      <w:r w:rsidRPr="002A056C">
        <w:t>встреч</w:t>
      </w:r>
      <w:r w:rsidR="002A056C" w:rsidRPr="002A056C">
        <w:t xml:space="preserve"> </w:t>
      </w:r>
      <w:r w:rsidRPr="002A056C">
        <w:t>значительно</w:t>
      </w:r>
      <w:r w:rsidR="002A056C" w:rsidRPr="002A056C">
        <w:t xml:space="preserve"> </w:t>
      </w:r>
      <w:r w:rsidRPr="002A056C">
        <w:t>упрощается,</w:t>
      </w:r>
      <w:r w:rsidR="002A056C" w:rsidRPr="002A056C">
        <w:t xml:space="preserve"> </w:t>
      </w:r>
      <w:r w:rsidRPr="002A056C">
        <w:t>если</w:t>
      </w:r>
      <w:r w:rsidR="002A056C" w:rsidRPr="002A056C">
        <w:t xml:space="preserve"> </w:t>
      </w:r>
      <w:r w:rsidRPr="002A056C">
        <w:t>кандидата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команду</w:t>
      </w:r>
      <w:r w:rsidR="002A056C" w:rsidRPr="002A056C">
        <w:t xml:space="preserve"> </w:t>
      </w:r>
      <w:r w:rsidRPr="002A056C">
        <w:t>связывают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руководителем</w:t>
      </w:r>
      <w:r w:rsidR="002A056C" w:rsidRPr="002A056C">
        <w:t xml:space="preserve"> </w:t>
      </w:r>
      <w:r w:rsidRPr="002A056C">
        <w:t>предприятия</w:t>
      </w:r>
      <w:r w:rsidR="002A056C">
        <w:t xml:space="preserve"> (</w:t>
      </w:r>
      <w:r w:rsidRPr="002A056C">
        <w:t>организации</w:t>
      </w:r>
      <w:r w:rsidR="002A056C" w:rsidRPr="002A056C">
        <w:t xml:space="preserve">) </w:t>
      </w:r>
      <w:r w:rsidRPr="002A056C">
        <w:t>хорошие</w:t>
      </w:r>
      <w:r w:rsidR="002A056C" w:rsidRPr="002A056C">
        <w:t xml:space="preserve"> </w:t>
      </w:r>
      <w:r w:rsidRPr="002A056C">
        <w:t>личные</w:t>
      </w:r>
      <w:r w:rsidR="002A056C" w:rsidRPr="002A056C">
        <w:t xml:space="preserve"> </w:t>
      </w:r>
      <w:r w:rsidRPr="002A056C">
        <w:t>отношения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встречи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месту</w:t>
      </w:r>
      <w:r w:rsidR="002A056C" w:rsidRPr="002A056C">
        <w:t xml:space="preserve"> </w:t>
      </w:r>
      <w:r w:rsidRPr="002A056C">
        <w:t>жительства</w:t>
      </w:r>
      <w:r w:rsidR="002A056C" w:rsidRPr="002A056C">
        <w:t xml:space="preserve">; </w:t>
      </w:r>
      <w:r w:rsidRPr="002A056C">
        <w:t>как</w:t>
      </w:r>
      <w:r w:rsidR="002A056C" w:rsidRPr="002A056C">
        <w:t xml:space="preserve"> </w:t>
      </w:r>
      <w:r w:rsidRPr="002A056C">
        <w:t>правило,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организуют</w:t>
      </w:r>
      <w:r w:rsidR="002A056C" w:rsidRPr="002A056C">
        <w:t xml:space="preserve"> </w:t>
      </w:r>
      <w:r w:rsidRPr="002A056C">
        <w:t>одновременно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дворовыми</w:t>
      </w:r>
      <w:r w:rsidR="002A056C" w:rsidRPr="002A056C">
        <w:t xml:space="preserve"> </w:t>
      </w:r>
      <w:r w:rsidRPr="002A056C">
        <w:t>сходами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собраниями</w:t>
      </w:r>
      <w:r w:rsidR="002A056C" w:rsidRPr="002A056C">
        <w:t xml:space="preserve"> </w:t>
      </w:r>
      <w:r w:rsidRPr="002A056C">
        <w:t>жильцов</w:t>
      </w:r>
      <w:r w:rsidR="002A056C" w:rsidRPr="002A056C">
        <w:t xml:space="preserve">; </w:t>
      </w:r>
      <w:r w:rsidRPr="002A056C">
        <w:t>центральными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подобных</w:t>
      </w:r>
      <w:r w:rsidR="002A056C" w:rsidRPr="002A056C">
        <w:t xml:space="preserve"> </w:t>
      </w:r>
      <w:r w:rsidRPr="002A056C">
        <w:t>мероприятиях</w:t>
      </w:r>
      <w:r w:rsidR="002A056C" w:rsidRPr="002A056C">
        <w:t xml:space="preserve"> </w:t>
      </w:r>
      <w:r w:rsidRPr="002A056C">
        <w:t>становятся</w:t>
      </w:r>
      <w:r w:rsidR="002A056C" w:rsidRPr="002A056C">
        <w:t xml:space="preserve"> </w:t>
      </w:r>
      <w:r w:rsidRPr="002A056C">
        <w:t>местные</w:t>
      </w:r>
      <w:r w:rsidR="002A056C" w:rsidRPr="002A056C">
        <w:t xml:space="preserve"> </w:t>
      </w:r>
      <w:r w:rsidRPr="002A056C">
        <w:t>темы</w:t>
      </w:r>
      <w:r w:rsidR="002A056C" w:rsidRPr="002A056C">
        <w:t xml:space="preserve"> - </w:t>
      </w:r>
      <w:r w:rsidRPr="002A056C">
        <w:t>транспорт,</w:t>
      </w:r>
      <w:r w:rsidR="002A056C" w:rsidRPr="002A056C">
        <w:t xml:space="preserve"> </w:t>
      </w:r>
      <w:r w:rsidRPr="002A056C">
        <w:t>вода,</w:t>
      </w:r>
      <w:r w:rsidR="002A056C" w:rsidRPr="002A056C">
        <w:t xml:space="preserve"> </w:t>
      </w:r>
      <w:r w:rsidRPr="002A056C">
        <w:t>дороги,</w:t>
      </w:r>
      <w:r w:rsidR="002A056C" w:rsidRPr="002A056C">
        <w:t xml:space="preserve"> </w:t>
      </w:r>
      <w:r w:rsidRPr="002A056C">
        <w:t>ремонт</w:t>
      </w:r>
      <w:r w:rsidR="002A056C" w:rsidRPr="002A056C">
        <w:t xml:space="preserve"> </w:t>
      </w:r>
      <w:r w:rsidRPr="002A056C">
        <w:t>зданий,</w:t>
      </w:r>
      <w:r w:rsidR="002A056C" w:rsidRPr="002A056C">
        <w:t xml:space="preserve"> </w:t>
      </w:r>
      <w:r w:rsidRPr="002A056C">
        <w:t>мусор,</w:t>
      </w:r>
      <w:r w:rsidR="002A056C" w:rsidRPr="002A056C">
        <w:t xml:space="preserve"> </w:t>
      </w:r>
      <w:r w:rsidRPr="002A056C">
        <w:t>благоустройство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="002A056C">
        <w:t>т.д.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встречи</w:t>
      </w:r>
      <w:r w:rsidR="002A056C" w:rsidRPr="002A056C">
        <w:t xml:space="preserve"> </w:t>
      </w:r>
      <w:r w:rsidRPr="002A056C">
        <w:t>по</w:t>
      </w:r>
      <w:r w:rsidR="002A056C">
        <w:t xml:space="preserve"> "</w:t>
      </w:r>
      <w:r w:rsidRPr="002A056C">
        <w:t>месту</w:t>
      </w:r>
      <w:r w:rsidR="002A056C" w:rsidRPr="002A056C">
        <w:t xml:space="preserve"> </w:t>
      </w:r>
      <w:r w:rsidRPr="002A056C">
        <w:t>интересов</w:t>
      </w:r>
      <w:r w:rsidR="002A056C">
        <w:t xml:space="preserve">" </w:t>
      </w:r>
      <w:r w:rsidR="002A056C" w:rsidRPr="002A056C">
        <w:t xml:space="preserve">- </w:t>
      </w:r>
      <w:r w:rsidRPr="002A056C">
        <w:t>в</w:t>
      </w:r>
      <w:r w:rsidR="002A056C" w:rsidRPr="002A056C">
        <w:t xml:space="preserve"> </w:t>
      </w:r>
      <w:r w:rsidRPr="002A056C">
        <w:t>клубах,</w:t>
      </w:r>
      <w:r w:rsidR="002A056C" w:rsidRPr="002A056C">
        <w:t xml:space="preserve"> </w:t>
      </w:r>
      <w:r w:rsidRPr="002A056C">
        <w:t>спортивных</w:t>
      </w:r>
      <w:r w:rsidR="002A056C" w:rsidRPr="002A056C">
        <w:t xml:space="preserve"> </w:t>
      </w:r>
      <w:r w:rsidRPr="002A056C">
        <w:t>секциях,</w:t>
      </w:r>
      <w:r w:rsidR="002A056C" w:rsidRPr="002A056C">
        <w:t xml:space="preserve"> </w:t>
      </w:r>
      <w:r w:rsidRPr="002A056C">
        <w:t>кружках</w:t>
      </w:r>
      <w:r w:rsidR="002A056C" w:rsidRPr="002A056C">
        <w:t>;</w:t>
      </w:r>
    </w:p>
    <w:p w:rsidR="002A056C" w:rsidRPr="002A056C" w:rsidRDefault="002A056C" w:rsidP="002A056C">
      <w:pPr>
        <w:tabs>
          <w:tab w:val="left" w:pos="726"/>
        </w:tabs>
      </w:pPr>
      <w:r>
        <w:t>"</w:t>
      </w:r>
      <w:r w:rsidR="00284293" w:rsidRPr="002A056C">
        <w:t>случайные</w:t>
      </w:r>
      <w:r>
        <w:t xml:space="preserve">" </w:t>
      </w:r>
      <w:r w:rsidR="00284293" w:rsidRPr="002A056C">
        <w:t>встречи</w:t>
      </w:r>
      <w:r w:rsidRPr="002A056C">
        <w:t xml:space="preserve"> </w:t>
      </w:r>
      <w:r w:rsidR="00284293" w:rsidRPr="002A056C">
        <w:t>в</w:t>
      </w:r>
      <w:r w:rsidRPr="002A056C">
        <w:t xml:space="preserve"> </w:t>
      </w:r>
      <w:r w:rsidR="00284293" w:rsidRPr="002A056C">
        <w:t>неожиданных</w:t>
      </w:r>
      <w:r w:rsidRPr="002A056C">
        <w:t xml:space="preserve"> </w:t>
      </w:r>
      <w:r w:rsidR="00284293" w:rsidRPr="002A056C">
        <w:t>местах</w:t>
      </w:r>
      <w:r w:rsidRPr="002A056C">
        <w:t xml:space="preserve">; </w:t>
      </w:r>
      <w:r w:rsidR="00284293" w:rsidRPr="002A056C">
        <w:t>подобные</w:t>
      </w:r>
      <w:r w:rsidRPr="002A056C">
        <w:t xml:space="preserve"> </w:t>
      </w:r>
      <w:r w:rsidR="00284293" w:rsidRPr="002A056C">
        <w:t>встречи</w:t>
      </w:r>
      <w:r w:rsidRPr="002A056C">
        <w:t xml:space="preserve"> </w:t>
      </w:r>
      <w:r w:rsidR="00284293" w:rsidRPr="002A056C">
        <w:t>можно</w:t>
      </w:r>
      <w:r w:rsidRPr="002A056C">
        <w:t xml:space="preserve"> </w:t>
      </w:r>
      <w:r w:rsidR="00284293" w:rsidRPr="002A056C">
        <w:t>назвать</w:t>
      </w:r>
      <w:r>
        <w:t xml:space="preserve"> "</w:t>
      </w:r>
      <w:r w:rsidR="00284293" w:rsidRPr="002A056C">
        <w:t>хождением</w:t>
      </w:r>
      <w:r w:rsidRPr="002A056C">
        <w:t xml:space="preserve"> </w:t>
      </w:r>
      <w:r w:rsidR="00284293" w:rsidRPr="002A056C">
        <w:t>в</w:t>
      </w:r>
      <w:r w:rsidRPr="002A056C">
        <w:t xml:space="preserve"> </w:t>
      </w:r>
      <w:r w:rsidR="00284293" w:rsidRPr="002A056C">
        <w:t>народ</w:t>
      </w:r>
      <w:r>
        <w:t>"</w:t>
      </w:r>
      <w:r w:rsidRPr="002A056C">
        <w:t xml:space="preserve">; </w:t>
      </w:r>
      <w:r w:rsidR="00284293" w:rsidRPr="002A056C">
        <w:t>эта</w:t>
      </w:r>
      <w:r w:rsidRPr="002A056C">
        <w:t xml:space="preserve"> </w:t>
      </w:r>
      <w:r w:rsidR="00284293" w:rsidRPr="002A056C">
        <w:t>форма</w:t>
      </w:r>
      <w:r w:rsidRPr="002A056C">
        <w:t xml:space="preserve"> </w:t>
      </w:r>
      <w:r w:rsidR="00284293" w:rsidRPr="002A056C">
        <w:t>коммуникации</w:t>
      </w:r>
      <w:r w:rsidRPr="002A056C">
        <w:t xml:space="preserve"> </w:t>
      </w:r>
      <w:r w:rsidR="00284293" w:rsidRPr="002A056C">
        <w:t>завоевывает</w:t>
      </w:r>
      <w:r w:rsidRPr="002A056C">
        <w:t xml:space="preserve"> </w:t>
      </w:r>
      <w:r w:rsidR="00284293" w:rsidRPr="002A056C">
        <w:t>все</w:t>
      </w:r>
      <w:r w:rsidRPr="002A056C">
        <w:t xml:space="preserve"> </w:t>
      </w:r>
      <w:r w:rsidR="00284293" w:rsidRPr="002A056C">
        <w:t>большую</w:t>
      </w:r>
      <w:r w:rsidRPr="002A056C">
        <w:t xml:space="preserve"> </w:t>
      </w:r>
      <w:r w:rsidR="00284293" w:rsidRPr="002A056C">
        <w:t>популярность,</w:t>
      </w:r>
      <w:r w:rsidRPr="002A056C">
        <w:t xml:space="preserve"> </w:t>
      </w:r>
      <w:r w:rsidR="00284293" w:rsidRPr="002A056C">
        <w:t>на</w:t>
      </w:r>
      <w:r w:rsidRPr="002A056C">
        <w:t xml:space="preserve"> </w:t>
      </w:r>
      <w:r w:rsidR="00284293" w:rsidRPr="002A056C">
        <w:t>предпоследних</w:t>
      </w:r>
      <w:r w:rsidRPr="002A056C">
        <w:t xml:space="preserve"> </w:t>
      </w:r>
      <w:r w:rsidR="00284293" w:rsidRPr="002A056C">
        <w:t>и</w:t>
      </w:r>
      <w:r w:rsidRPr="002A056C">
        <w:t xml:space="preserve"> </w:t>
      </w:r>
      <w:r w:rsidR="00284293" w:rsidRPr="002A056C">
        <w:t>последних</w:t>
      </w:r>
      <w:r w:rsidRPr="002A056C">
        <w:t xml:space="preserve"> </w:t>
      </w:r>
      <w:r w:rsidR="00284293" w:rsidRPr="002A056C">
        <w:t>президентских</w:t>
      </w:r>
      <w:r w:rsidRPr="002A056C">
        <w:t xml:space="preserve"> </w:t>
      </w:r>
      <w:r w:rsidR="00284293" w:rsidRPr="002A056C">
        <w:t>выборах</w:t>
      </w:r>
      <w:r>
        <w:t xml:space="preserve"> "</w:t>
      </w:r>
      <w:r w:rsidR="00284293" w:rsidRPr="002A056C">
        <w:t>в</w:t>
      </w:r>
      <w:r w:rsidRPr="002A056C">
        <w:t xml:space="preserve"> </w:t>
      </w:r>
      <w:r w:rsidR="00284293" w:rsidRPr="002A056C">
        <w:t>народ</w:t>
      </w:r>
      <w:r>
        <w:t xml:space="preserve">" </w:t>
      </w:r>
      <w:r w:rsidR="00284293" w:rsidRPr="002A056C">
        <w:t>ходили</w:t>
      </w:r>
      <w:r w:rsidRPr="002A056C">
        <w:t xml:space="preserve"> </w:t>
      </w:r>
      <w:r w:rsidR="00284293" w:rsidRPr="002A056C">
        <w:t>практически</w:t>
      </w:r>
      <w:r w:rsidRPr="002A056C">
        <w:t xml:space="preserve"> </w:t>
      </w:r>
      <w:r w:rsidR="00284293" w:rsidRPr="002A056C">
        <w:t>все</w:t>
      </w:r>
      <w:r w:rsidRPr="002A056C">
        <w:t xml:space="preserve"> </w:t>
      </w:r>
      <w:r w:rsidR="00284293" w:rsidRPr="002A056C">
        <w:t>претенденты</w:t>
      </w:r>
      <w:r>
        <w:t>.</w:t>
      </w:r>
      <w:r w:rsidR="007A3D9E">
        <w:rPr>
          <w:lang w:val="uk-UA"/>
        </w:rPr>
        <w:t xml:space="preserve"> </w:t>
      </w:r>
      <w:r>
        <w:t xml:space="preserve">В. </w:t>
      </w:r>
      <w:r w:rsidR="00284293" w:rsidRPr="002A056C">
        <w:t>Жириновский</w:t>
      </w:r>
      <w:r w:rsidRPr="002A056C">
        <w:t xml:space="preserve"> </w:t>
      </w:r>
      <w:r w:rsidR="00284293" w:rsidRPr="002A056C">
        <w:t>регулярно</w:t>
      </w:r>
      <w:r w:rsidRPr="002A056C">
        <w:t xml:space="preserve"> </w:t>
      </w:r>
      <w:r w:rsidR="00284293" w:rsidRPr="002A056C">
        <w:t>проводит</w:t>
      </w:r>
      <w:r w:rsidRPr="002A056C">
        <w:t xml:space="preserve"> </w:t>
      </w:r>
      <w:r w:rsidR="00284293" w:rsidRPr="002A056C">
        <w:t>подобные</w:t>
      </w:r>
      <w:r w:rsidRPr="002A056C">
        <w:t xml:space="preserve"> </w:t>
      </w:r>
      <w:r w:rsidR="00284293" w:rsidRPr="002A056C">
        <w:t>акции</w:t>
      </w:r>
      <w:r w:rsidRPr="002A056C">
        <w:t xml:space="preserve"> </w:t>
      </w:r>
      <w:r w:rsidR="00284293" w:rsidRPr="002A056C">
        <w:t>в</w:t>
      </w:r>
      <w:r w:rsidRPr="002A056C">
        <w:t xml:space="preserve"> </w:t>
      </w:r>
      <w:r w:rsidR="00284293" w:rsidRPr="002A056C">
        <w:t>рамках</w:t>
      </w:r>
      <w:r w:rsidRPr="002A056C">
        <w:t xml:space="preserve"> </w:t>
      </w:r>
      <w:r w:rsidR="00284293" w:rsidRPr="002A056C">
        <w:t>своей</w:t>
      </w:r>
      <w:r w:rsidRPr="002A056C">
        <w:t xml:space="preserve"> </w:t>
      </w:r>
      <w:r w:rsidR="00284293" w:rsidRPr="002A056C">
        <w:t>избирательной</w:t>
      </w:r>
      <w:r w:rsidRPr="002A056C">
        <w:t xml:space="preserve"> </w:t>
      </w:r>
      <w:r w:rsidR="00284293" w:rsidRPr="002A056C">
        <w:t>кампании,</w:t>
      </w:r>
      <w:r w:rsidRPr="002A056C">
        <w:t xml:space="preserve"> </w:t>
      </w:r>
      <w:r w:rsidR="00284293" w:rsidRPr="002A056C">
        <w:t>его</w:t>
      </w:r>
      <w:r w:rsidRPr="002A056C">
        <w:t xml:space="preserve"> </w:t>
      </w:r>
      <w:r w:rsidR="00284293" w:rsidRPr="002A056C">
        <w:t>телевизионные</w:t>
      </w:r>
      <w:r w:rsidRPr="002A056C">
        <w:t xml:space="preserve"> </w:t>
      </w:r>
      <w:r w:rsidR="00284293" w:rsidRPr="002A056C">
        <w:t>ролики</w:t>
      </w:r>
      <w:r w:rsidRPr="002A056C">
        <w:t xml:space="preserve"> </w:t>
      </w:r>
      <w:r w:rsidR="00284293" w:rsidRPr="002A056C">
        <w:t>нередко</w:t>
      </w:r>
      <w:r w:rsidRPr="002A056C">
        <w:t xml:space="preserve"> </w:t>
      </w:r>
      <w:r w:rsidR="00284293" w:rsidRPr="002A056C">
        <w:t>строятся</w:t>
      </w:r>
      <w:r w:rsidRPr="002A056C">
        <w:t xml:space="preserve"> </w:t>
      </w:r>
      <w:r w:rsidR="00284293" w:rsidRPr="002A056C">
        <w:t>на</w:t>
      </w:r>
      <w:r w:rsidRPr="002A056C">
        <w:t xml:space="preserve"> </w:t>
      </w:r>
      <w:r w:rsidR="00284293" w:rsidRPr="002A056C">
        <w:t>демонстрации</w:t>
      </w:r>
      <w:r w:rsidRPr="002A056C">
        <w:t xml:space="preserve"> </w:t>
      </w:r>
      <w:r w:rsidR="00284293" w:rsidRPr="002A056C">
        <w:t>уличного</w:t>
      </w:r>
      <w:r w:rsidRPr="002A056C">
        <w:t xml:space="preserve"> </w:t>
      </w:r>
      <w:r w:rsidR="00284293" w:rsidRPr="002A056C">
        <w:t>общения</w:t>
      </w:r>
      <w:r w:rsidRPr="002A056C">
        <w:t xml:space="preserve"> </w:t>
      </w:r>
      <w:r w:rsidR="00284293" w:rsidRPr="002A056C">
        <w:t>лидера</w:t>
      </w:r>
      <w:r w:rsidRPr="002A056C">
        <w:t xml:space="preserve"> </w:t>
      </w:r>
      <w:r w:rsidR="00284293" w:rsidRPr="002A056C">
        <w:t>с</w:t>
      </w:r>
      <w:r w:rsidRPr="002A056C">
        <w:t xml:space="preserve"> </w:t>
      </w:r>
      <w:r w:rsidR="00284293" w:rsidRPr="002A056C">
        <w:t>электоратом</w:t>
      </w:r>
      <w:r w:rsidRPr="002A056C">
        <w:t xml:space="preserve">; </w:t>
      </w:r>
      <w:r w:rsidR="00284293" w:rsidRPr="002A056C">
        <w:t>пели</w:t>
      </w:r>
      <w:r w:rsidRPr="002A056C">
        <w:t xml:space="preserve"> </w:t>
      </w:r>
      <w:r w:rsidR="00284293" w:rsidRPr="002A056C">
        <w:t>и</w:t>
      </w:r>
      <w:r w:rsidRPr="002A056C">
        <w:t xml:space="preserve"> </w:t>
      </w:r>
      <w:r w:rsidR="00284293" w:rsidRPr="002A056C">
        <w:t>танцевали</w:t>
      </w:r>
      <w:r w:rsidRPr="002A056C">
        <w:t xml:space="preserve"> </w:t>
      </w:r>
      <w:r w:rsidR="00284293" w:rsidRPr="002A056C">
        <w:t>в</w:t>
      </w:r>
      <w:r w:rsidRPr="002A056C">
        <w:t xml:space="preserve"> </w:t>
      </w:r>
      <w:r w:rsidR="00284293" w:rsidRPr="002A056C">
        <w:t>толпе</w:t>
      </w:r>
      <w:r w:rsidRPr="002A056C">
        <w:t xml:space="preserve"> </w:t>
      </w:r>
      <w:r w:rsidR="00284293" w:rsidRPr="002A056C">
        <w:t>и</w:t>
      </w:r>
      <w:r w:rsidRPr="002A056C">
        <w:t xml:space="preserve"> </w:t>
      </w:r>
      <w:r w:rsidR="00284293" w:rsidRPr="002A056C">
        <w:t>Б</w:t>
      </w:r>
      <w:r w:rsidRPr="002A056C">
        <w:t xml:space="preserve">. </w:t>
      </w:r>
      <w:r w:rsidR="00284293" w:rsidRPr="002A056C">
        <w:t>Ельцин,</w:t>
      </w:r>
      <w:r w:rsidRPr="002A056C">
        <w:t xml:space="preserve"> </w:t>
      </w:r>
      <w:r w:rsidR="00284293" w:rsidRPr="002A056C">
        <w:t>и</w:t>
      </w:r>
      <w:r w:rsidRPr="002A056C">
        <w:t xml:space="preserve"> </w:t>
      </w:r>
      <w:r w:rsidR="00284293" w:rsidRPr="002A056C">
        <w:t>Г</w:t>
      </w:r>
      <w:r w:rsidRPr="002A056C">
        <w:t xml:space="preserve">. </w:t>
      </w:r>
      <w:r w:rsidR="00284293" w:rsidRPr="002A056C">
        <w:t>Зюганов</w:t>
      </w:r>
      <w:r w:rsidRPr="002A056C">
        <w:t xml:space="preserve">; </w:t>
      </w:r>
      <w:r w:rsidR="00284293" w:rsidRPr="002A056C">
        <w:t>для</w:t>
      </w:r>
      <w:r w:rsidRPr="002A056C">
        <w:t xml:space="preserve"> </w:t>
      </w:r>
      <w:r w:rsidR="00284293" w:rsidRPr="002A056C">
        <w:t>встреч</w:t>
      </w:r>
      <w:r w:rsidRPr="002A056C">
        <w:t xml:space="preserve"> </w:t>
      </w:r>
      <w:r w:rsidR="00284293" w:rsidRPr="002A056C">
        <w:t>в</w:t>
      </w:r>
      <w:r>
        <w:t xml:space="preserve"> "</w:t>
      </w:r>
      <w:r w:rsidR="00284293" w:rsidRPr="002A056C">
        <w:t>неожиданных</w:t>
      </w:r>
      <w:r>
        <w:t xml:space="preserve">" </w:t>
      </w:r>
      <w:r w:rsidR="00284293" w:rsidRPr="002A056C">
        <w:t>местах,</w:t>
      </w:r>
      <w:r w:rsidRPr="002A056C">
        <w:t xml:space="preserve"> </w:t>
      </w:r>
      <w:r w:rsidR="00284293" w:rsidRPr="002A056C">
        <w:t>которыми</w:t>
      </w:r>
      <w:r w:rsidRPr="002A056C">
        <w:t xml:space="preserve"> </w:t>
      </w:r>
      <w:r w:rsidR="00284293" w:rsidRPr="002A056C">
        <w:t>могут</w:t>
      </w:r>
      <w:r w:rsidRPr="002A056C">
        <w:t xml:space="preserve"> </w:t>
      </w:r>
      <w:r w:rsidR="00284293" w:rsidRPr="002A056C">
        <w:t>оказаться</w:t>
      </w:r>
      <w:r w:rsidRPr="002A056C">
        <w:t xml:space="preserve"> </w:t>
      </w:r>
      <w:r w:rsidR="00284293" w:rsidRPr="002A056C">
        <w:t>места</w:t>
      </w:r>
      <w:r w:rsidRPr="002A056C">
        <w:t xml:space="preserve"> </w:t>
      </w:r>
      <w:r w:rsidR="00284293" w:rsidRPr="002A056C">
        <w:t>спонтанного</w:t>
      </w:r>
      <w:r w:rsidRPr="002A056C">
        <w:t xml:space="preserve"> </w:t>
      </w:r>
      <w:r w:rsidR="00284293" w:rsidRPr="002A056C">
        <w:t>скопления</w:t>
      </w:r>
      <w:r w:rsidRPr="002A056C">
        <w:t xml:space="preserve"> </w:t>
      </w:r>
      <w:r w:rsidR="00284293" w:rsidRPr="002A056C">
        <w:t>людей</w:t>
      </w:r>
      <w:r w:rsidRPr="002A056C">
        <w:t xml:space="preserve"> - </w:t>
      </w:r>
      <w:r w:rsidR="00284293" w:rsidRPr="002A056C">
        <w:t>рынки,</w:t>
      </w:r>
      <w:r w:rsidRPr="002A056C">
        <w:t xml:space="preserve"> </w:t>
      </w:r>
      <w:r w:rsidR="00284293" w:rsidRPr="002A056C">
        <w:t>вокзалы,</w:t>
      </w:r>
      <w:r w:rsidRPr="002A056C">
        <w:t xml:space="preserve"> </w:t>
      </w:r>
      <w:r w:rsidR="00284293" w:rsidRPr="002A056C">
        <w:t>остановки,</w:t>
      </w:r>
      <w:r w:rsidRPr="002A056C">
        <w:t xml:space="preserve"> - </w:t>
      </w:r>
      <w:r w:rsidR="00284293" w:rsidRPr="002A056C">
        <w:t>необходимы</w:t>
      </w:r>
      <w:r w:rsidRPr="002A056C">
        <w:t xml:space="preserve"> </w:t>
      </w:r>
      <w:r w:rsidR="00284293" w:rsidRPr="002A056C">
        <w:t>хорошая</w:t>
      </w:r>
      <w:r w:rsidRPr="002A056C">
        <w:t xml:space="preserve"> </w:t>
      </w:r>
      <w:r w:rsidR="00284293" w:rsidRPr="002A056C">
        <w:t>подготовка,</w:t>
      </w:r>
      <w:r w:rsidRPr="002A056C">
        <w:t xml:space="preserve"> </w:t>
      </w:r>
      <w:r w:rsidR="00284293" w:rsidRPr="002A056C">
        <w:t>умение</w:t>
      </w:r>
      <w:r w:rsidRPr="002A056C">
        <w:t xml:space="preserve"> </w:t>
      </w:r>
      <w:r w:rsidR="00284293" w:rsidRPr="002A056C">
        <w:t>держать</w:t>
      </w:r>
      <w:r w:rsidRPr="002A056C">
        <w:t xml:space="preserve"> </w:t>
      </w:r>
      <w:r w:rsidR="00284293" w:rsidRPr="002A056C">
        <w:t>под</w:t>
      </w:r>
      <w:r w:rsidRPr="002A056C">
        <w:t xml:space="preserve"> </w:t>
      </w:r>
      <w:r w:rsidR="00284293" w:rsidRPr="002A056C">
        <w:t>контролем</w:t>
      </w:r>
      <w:r w:rsidRPr="002A056C">
        <w:t xml:space="preserve"> </w:t>
      </w:r>
      <w:r w:rsidR="00284293" w:rsidRPr="002A056C">
        <w:t>любые</w:t>
      </w:r>
      <w:r w:rsidRPr="002A056C">
        <w:t xml:space="preserve"> </w:t>
      </w:r>
      <w:r w:rsidR="00284293" w:rsidRPr="002A056C">
        <w:t>неожиданные</w:t>
      </w:r>
      <w:r w:rsidRPr="002A056C">
        <w:t xml:space="preserve"> </w:t>
      </w:r>
      <w:r w:rsidR="00284293" w:rsidRPr="002A056C">
        <w:t>ситуации,</w:t>
      </w:r>
      <w:r w:rsidRPr="002A056C">
        <w:t xml:space="preserve"> </w:t>
      </w:r>
      <w:r w:rsidR="00284293" w:rsidRPr="002A056C">
        <w:t>некоторые</w:t>
      </w:r>
      <w:r w:rsidRPr="002A056C">
        <w:t xml:space="preserve"> </w:t>
      </w:r>
      <w:r w:rsidR="00284293" w:rsidRPr="002A056C">
        <w:t>артистические</w:t>
      </w:r>
      <w:r w:rsidRPr="002A056C">
        <w:t xml:space="preserve"> </w:t>
      </w:r>
      <w:r w:rsidR="00284293" w:rsidRPr="002A056C">
        <w:t>данные</w:t>
      </w:r>
      <w:r w:rsidRPr="002A056C">
        <w:t xml:space="preserve"> </w:t>
      </w:r>
      <w:r w:rsidR="00284293" w:rsidRPr="002A056C">
        <w:t>претендента</w:t>
      </w:r>
      <w:r w:rsidRPr="002A056C">
        <w:t xml:space="preserve"> </w:t>
      </w:r>
      <w:r w:rsidR="00284293" w:rsidRPr="002A056C">
        <w:t>и</w:t>
      </w:r>
      <w:r w:rsidRPr="002A056C">
        <w:t xml:space="preserve"> </w:t>
      </w:r>
      <w:r w:rsidR="00284293" w:rsidRPr="002A056C">
        <w:t>хорошо</w:t>
      </w:r>
      <w:r w:rsidRPr="002A056C">
        <w:t xml:space="preserve"> </w:t>
      </w:r>
      <w:r w:rsidR="00284293" w:rsidRPr="002A056C">
        <w:t>сыгранная</w:t>
      </w:r>
      <w:r w:rsidRPr="002A056C">
        <w:t xml:space="preserve"> </w:t>
      </w:r>
      <w:r w:rsidR="00284293" w:rsidRPr="002A056C">
        <w:t>команда,</w:t>
      </w:r>
      <w:r w:rsidRPr="002A056C">
        <w:t xml:space="preserve"> </w:t>
      </w:r>
      <w:r w:rsidR="00284293" w:rsidRPr="002A056C">
        <w:t>часть</w:t>
      </w:r>
      <w:r w:rsidRPr="002A056C">
        <w:t xml:space="preserve"> </w:t>
      </w:r>
      <w:r w:rsidR="00284293" w:rsidRPr="002A056C">
        <w:t>которой</w:t>
      </w:r>
      <w:r w:rsidRPr="002A056C">
        <w:t xml:space="preserve"> </w:t>
      </w:r>
      <w:r w:rsidR="00284293" w:rsidRPr="002A056C">
        <w:t>может</w:t>
      </w:r>
      <w:r>
        <w:t xml:space="preserve"> "</w:t>
      </w:r>
      <w:r w:rsidR="00284293" w:rsidRPr="002A056C">
        <w:t>притвориться</w:t>
      </w:r>
      <w:r>
        <w:t xml:space="preserve">" </w:t>
      </w:r>
      <w:r w:rsidR="00284293" w:rsidRPr="002A056C">
        <w:t>простыми</w:t>
      </w:r>
      <w:r w:rsidRPr="002A056C">
        <w:t xml:space="preserve"> </w:t>
      </w:r>
      <w:r w:rsidR="00284293" w:rsidRPr="002A056C">
        <w:t>гражданами</w:t>
      </w:r>
      <w:r w:rsidRPr="002A056C">
        <w:t xml:space="preserve">; </w:t>
      </w:r>
      <w:r w:rsidR="00284293" w:rsidRPr="002A056C">
        <w:t>при</w:t>
      </w:r>
      <w:r w:rsidRPr="002A056C">
        <w:t xml:space="preserve"> </w:t>
      </w:r>
      <w:r w:rsidR="00284293" w:rsidRPr="002A056C">
        <w:t>удачно</w:t>
      </w:r>
      <w:r w:rsidRPr="002A056C">
        <w:t xml:space="preserve"> </w:t>
      </w:r>
      <w:r w:rsidR="00284293" w:rsidRPr="002A056C">
        <w:t>подобранном</w:t>
      </w:r>
      <w:r w:rsidRPr="002A056C">
        <w:t xml:space="preserve"> </w:t>
      </w:r>
      <w:r w:rsidR="00284293" w:rsidRPr="002A056C">
        <w:t>контексте</w:t>
      </w:r>
      <w:r w:rsidRPr="002A056C">
        <w:t xml:space="preserve"> </w:t>
      </w:r>
      <w:r w:rsidR="00284293" w:rsidRPr="002A056C">
        <w:t>и</w:t>
      </w:r>
      <w:r w:rsidRPr="002A056C">
        <w:t xml:space="preserve"> </w:t>
      </w:r>
      <w:r w:rsidR="00284293" w:rsidRPr="002A056C">
        <w:t>подготовленных</w:t>
      </w:r>
      <w:r w:rsidRPr="002A056C">
        <w:t xml:space="preserve"> </w:t>
      </w:r>
      <w:r w:rsidR="00284293" w:rsidRPr="002A056C">
        <w:t>выигрышных</w:t>
      </w:r>
      <w:r w:rsidRPr="002A056C">
        <w:t xml:space="preserve"> </w:t>
      </w:r>
      <w:r w:rsidR="00284293" w:rsidRPr="002A056C">
        <w:t>ходах</w:t>
      </w:r>
      <w:r w:rsidRPr="002A056C">
        <w:t xml:space="preserve"> </w:t>
      </w:r>
      <w:r w:rsidR="00284293" w:rsidRPr="002A056C">
        <w:t>резонанс</w:t>
      </w:r>
      <w:r w:rsidRPr="002A056C">
        <w:t xml:space="preserve"> </w:t>
      </w:r>
      <w:r w:rsidR="00284293" w:rsidRPr="002A056C">
        <w:t>от</w:t>
      </w:r>
      <w:r w:rsidRPr="002A056C">
        <w:t xml:space="preserve"> </w:t>
      </w:r>
      <w:r w:rsidR="00284293" w:rsidRPr="002A056C">
        <w:t>такой</w:t>
      </w:r>
      <w:r w:rsidRPr="002A056C">
        <w:t xml:space="preserve"> </w:t>
      </w:r>
      <w:r w:rsidR="00284293" w:rsidRPr="002A056C">
        <w:t>встречи</w:t>
      </w:r>
      <w:r w:rsidRPr="002A056C">
        <w:t xml:space="preserve"> </w:t>
      </w:r>
      <w:r w:rsidR="00284293" w:rsidRPr="002A056C">
        <w:t>может</w:t>
      </w:r>
      <w:r w:rsidRPr="002A056C">
        <w:t xml:space="preserve"> </w:t>
      </w:r>
      <w:r w:rsidR="00284293" w:rsidRPr="002A056C">
        <w:t>быть</w:t>
      </w:r>
      <w:r w:rsidRPr="002A056C">
        <w:t xml:space="preserve"> </w:t>
      </w:r>
      <w:r w:rsidR="00284293" w:rsidRPr="002A056C">
        <w:t>очень</w:t>
      </w:r>
      <w:r w:rsidRPr="002A056C">
        <w:t xml:space="preserve"> </w:t>
      </w:r>
      <w:r w:rsidR="00284293" w:rsidRPr="002A056C">
        <w:t>велик</w:t>
      </w:r>
      <w:r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Митинги,</w:t>
      </w:r>
      <w:r w:rsidR="002A056C" w:rsidRPr="002A056C">
        <w:t xml:space="preserve"> </w:t>
      </w:r>
      <w:r w:rsidRPr="002A056C">
        <w:t>собрания</w:t>
      </w:r>
      <w:r w:rsidR="002A056C" w:rsidRPr="002A056C">
        <w:t xml:space="preserve"> </w:t>
      </w:r>
      <w:r w:rsidRPr="002A056C">
        <w:t>избирателей,</w:t>
      </w:r>
      <w:r w:rsidR="002A056C" w:rsidRPr="002A056C">
        <w:t xml:space="preserve"> </w:t>
      </w:r>
      <w:r w:rsidRPr="002A056C">
        <w:t>поездки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округам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профессиональном</w:t>
      </w:r>
      <w:r w:rsidR="002A056C" w:rsidRPr="002A056C">
        <w:t xml:space="preserve"> </w:t>
      </w:r>
      <w:r w:rsidRPr="002A056C">
        <w:t>жаргоне</w:t>
      </w:r>
      <w:r w:rsidR="002A056C" w:rsidRPr="002A056C">
        <w:t xml:space="preserve"> </w:t>
      </w:r>
      <w:r w:rsidRPr="002A056C">
        <w:t>специалистов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политическому</w:t>
      </w:r>
      <w:r w:rsidR="002A056C" w:rsidRPr="002A056C">
        <w:t xml:space="preserve"> </w:t>
      </w:r>
      <w:r w:rsidRPr="002A056C">
        <w:t>убеждению</w:t>
      </w:r>
      <w:r w:rsidR="002A056C" w:rsidRPr="002A056C">
        <w:t xml:space="preserve"> </w:t>
      </w:r>
      <w:r w:rsidRPr="002A056C">
        <w:t>называют</w:t>
      </w:r>
      <w:r w:rsidR="002A056C">
        <w:t xml:space="preserve"> "</w:t>
      </w:r>
      <w:r w:rsidRPr="002A056C">
        <w:t>крещением</w:t>
      </w:r>
      <w:r w:rsidR="002A056C" w:rsidRPr="002A056C">
        <w:t xml:space="preserve"> </w:t>
      </w:r>
      <w:r w:rsidRPr="002A056C">
        <w:t>толпой</w:t>
      </w:r>
      <w:r w:rsidR="002A056C">
        <w:t>"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Подобные</w:t>
      </w:r>
      <w:r w:rsidR="002A056C" w:rsidRPr="002A056C">
        <w:t xml:space="preserve"> </w:t>
      </w:r>
      <w:r w:rsidRPr="002A056C">
        <w:t>акции</w:t>
      </w:r>
      <w:r w:rsidR="002A056C" w:rsidRPr="002A056C">
        <w:t xml:space="preserve"> </w:t>
      </w:r>
      <w:r w:rsidRPr="002A056C">
        <w:t>признаются</w:t>
      </w:r>
      <w:r w:rsidR="002A056C" w:rsidRPr="002A056C">
        <w:t xml:space="preserve"> </w:t>
      </w:r>
      <w:r w:rsidRPr="002A056C">
        <w:t>если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самыми</w:t>
      </w:r>
      <w:r w:rsidR="002A056C" w:rsidRPr="002A056C">
        <w:t xml:space="preserve"> </w:t>
      </w:r>
      <w:r w:rsidRPr="002A056C">
        <w:t>эффективными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степени</w:t>
      </w:r>
      <w:r w:rsidR="002A056C" w:rsidRPr="002A056C">
        <w:t xml:space="preserve"> </w:t>
      </w:r>
      <w:r w:rsidRPr="002A056C">
        <w:t>идеологического</w:t>
      </w:r>
      <w:r w:rsidR="002A056C" w:rsidRPr="002A056C">
        <w:t xml:space="preserve"> </w:t>
      </w:r>
      <w:r w:rsidRPr="002A056C">
        <w:t>воздействия</w:t>
      </w:r>
      <w:r w:rsidR="002A056C" w:rsidRPr="002A056C">
        <w:t xml:space="preserve"> </w:t>
      </w:r>
      <w:r w:rsidRPr="002A056C">
        <w:t>формами</w:t>
      </w:r>
      <w:r w:rsidR="002A056C" w:rsidRPr="002A056C">
        <w:t xml:space="preserve"> </w:t>
      </w:r>
      <w:r w:rsidRPr="002A056C">
        <w:t>ведения</w:t>
      </w:r>
      <w:r w:rsidR="002A056C" w:rsidRPr="002A056C">
        <w:t xml:space="preserve"> </w:t>
      </w:r>
      <w:r w:rsidRPr="002A056C">
        <w:t>предвыборной</w:t>
      </w:r>
      <w:r w:rsidR="002A056C" w:rsidRPr="002A056C">
        <w:t xml:space="preserve"> </w:t>
      </w:r>
      <w:r w:rsidRPr="002A056C">
        <w:t>борьбы,</w:t>
      </w:r>
      <w:r w:rsidR="002A056C" w:rsidRPr="002A056C">
        <w:t xml:space="preserve"> </w:t>
      </w:r>
      <w:r w:rsidRPr="002A056C">
        <w:t>то,</w:t>
      </w:r>
      <w:r w:rsidR="002A056C" w:rsidRPr="002A056C">
        <w:t xml:space="preserve"> </w:t>
      </w:r>
      <w:r w:rsidRPr="002A056C">
        <w:t>безусловно,</w:t>
      </w:r>
      <w:r w:rsidR="002A056C" w:rsidRPr="002A056C">
        <w:t xml:space="preserve"> </w:t>
      </w:r>
      <w:r w:rsidRPr="002A056C">
        <w:t>наиболее</w:t>
      </w:r>
      <w:r w:rsidR="002A056C" w:rsidRPr="002A056C">
        <w:t xml:space="preserve"> </w:t>
      </w:r>
      <w:r w:rsidRPr="002A056C">
        <w:t>эмоциональными,</w:t>
      </w:r>
      <w:r w:rsidR="002A056C" w:rsidRPr="002A056C">
        <w:t xml:space="preserve"> </w:t>
      </w:r>
      <w:r w:rsidRPr="002A056C">
        <w:t>направленными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поддержание</w:t>
      </w:r>
      <w:r w:rsidR="002A056C">
        <w:t xml:space="preserve"> "</w:t>
      </w:r>
      <w:r w:rsidRPr="002A056C">
        <w:t>политического</w:t>
      </w:r>
      <w:r w:rsidR="002A056C" w:rsidRPr="002A056C">
        <w:t xml:space="preserve"> </w:t>
      </w:r>
      <w:r w:rsidRPr="002A056C">
        <w:t>темперамента</w:t>
      </w:r>
      <w:r w:rsidR="002A056C">
        <w:t xml:space="preserve">" </w:t>
      </w:r>
      <w:r w:rsidRPr="002A056C">
        <w:t>избирателей,</w:t>
      </w:r>
      <w:r w:rsidR="002A056C" w:rsidRPr="002A056C">
        <w:t xml:space="preserve"> </w:t>
      </w:r>
      <w:r w:rsidRPr="002A056C">
        <w:t>возбуждающими</w:t>
      </w:r>
      <w:r w:rsidR="002A056C" w:rsidRPr="002A056C">
        <w:t xml:space="preserve"> </w:t>
      </w:r>
      <w:r w:rsidRPr="002A056C">
        <w:t>у</w:t>
      </w:r>
      <w:r w:rsidR="002A056C" w:rsidRPr="002A056C">
        <w:t xml:space="preserve"> </w:t>
      </w:r>
      <w:r w:rsidRPr="002A056C">
        <w:t>них</w:t>
      </w:r>
      <w:r w:rsidR="002A056C" w:rsidRPr="002A056C">
        <w:t xml:space="preserve"> </w:t>
      </w:r>
      <w:r w:rsidRPr="002A056C">
        <w:t>чувства</w:t>
      </w:r>
      <w:r w:rsidR="002A056C" w:rsidRPr="002A056C">
        <w:t xml:space="preserve"> </w:t>
      </w:r>
      <w:r w:rsidRPr="002A056C">
        <w:t>личной</w:t>
      </w:r>
      <w:r w:rsidR="002A056C" w:rsidRPr="002A056C">
        <w:t xml:space="preserve"> </w:t>
      </w:r>
      <w:r w:rsidRPr="002A056C">
        <w:t>симпатии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кандидату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неприязни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противникам</w:t>
      </w:r>
      <w:r w:rsidR="002A056C" w:rsidRPr="002A056C">
        <w:t xml:space="preserve">. </w:t>
      </w:r>
      <w:r w:rsidRPr="002A056C">
        <w:t>Кроме</w:t>
      </w:r>
      <w:r w:rsidR="002A056C" w:rsidRPr="002A056C">
        <w:t xml:space="preserve"> </w:t>
      </w:r>
      <w:r w:rsidRPr="002A056C">
        <w:t>того,</w:t>
      </w:r>
      <w:r w:rsidR="002A056C" w:rsidRPr="002A056C">
        <w:t xml:space="preserve"> </w:t>
      </w:r>
      <w:r w:rsidRPr="002A056C">
        <w:t>шумные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заранее</w:t>
      </w:r>
      <w:r w:rsidR="002A056C" w:rsidRPr="002A056C">
        <w:t xml:space="preserve"> </w:t>
      </w:r>
      <w:r w:rsidRPr="002A056C">
        <w:t>отрепетированные</w:t>
      </w:r>
      <w:r w:rsidR="002A056C">
        <w:t xml:space="preserve"> "</w:t>
      </w:r>
      <w:r w:rsidRPr="002A056C">
        <w:t>импровизированные</w:t>
      </w:r>
      <w:r w:rsidR="002A056C">
        <w:t xml:space="preserve">" </w:t>
      </w:r>
      <w:r w:rsidRPr="002A056C">
        <w:t>митинги</w:t>
      </w:r>
      <w:r w:rsidR="002A056C" w:rsidRPr="002A056C">
        <w:t xml:space="preserve"> </w:t>
      </w:r>
      <w:r w:rsidRPr="002A056C">
        <w:t>призваны</w:t>
      </w:r>
      <w:r w:rsidR="002A056C" w:rsidRPr="002A056C">
        <w:t xml:space="preserve"> </w:t>
      </w:r>
      <w:r w:rsidRPr="002A056C">
        <w:t>подхлестывать</w:t>
      </w:r>
      <w:r w:rsidR="002A056C" w:rsidRPr="002A056C">
        <w:t xml:space="preserve"> </w:t>
      </w:r>
      <w:r w:rsidRPr="002A056C">
        <w:t>энтузиазм</w:t>
      </w:r>
      <w:r w:rsidR="002A056C" w:rsidRPr="002A056C">
        <w:t xml:space="preserve"> </w:t>
      </w:r>
      <w:r w:rsidRPr="002A056C">
        <w:t>и</w:t>
      </w:r>
      <w:r w:rsidR="002A056C">
        <w:t xml:space="preserve"> "</w:t>
      </w:r>
      <w:r w:rsidRPr="002A056C">
        <w:t>гальванизировать</w:t>
      </w:r>
      <w:r w:rsidR="002A056C" w:rsidRPr="002A056C">
        <w:t xml:space="preserve"> </w:t>
      </w:r>
      <w:r w:rsidRPr="002A056C">
        <w:t>энергию</w:t>
      </w:r>
      <w:r w:rsidR="002A056C">
        <w:t xml:space="preserve">" </w:t>
      </w:r>
      <w:r w:rsidRPr="002A056C">
        <w:t>активистов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сторонников</w:t>
      </w:r>
      <w:r w:rsidR="002A056C" w:rsidRPr="002A056C">
        <w:t xml:space="preserve"> </w:t>
      </w:r>
      <w:r w:rsidRPr="002A056C">
        <w:t>кандидата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За</w:t>
      </w:r>
      <w:r w:rsidR="002A056C" w:rsidRPr="002A056C">
        <w:t xml:space="preserve"> </w:t>
      </w:r>
      <w:r w:rsidRPr="002A056C">
        <w:t>рубежом</w:t>
      </w:r>
      <w:r w:rsidR="002A056C" w:rsidRPr="002A056C">
        <w:t xml:space="preserve"> </w:t>
      </w:r>
      <w:r w:rsidRPr="002A056C">
        <w:t>организации</w:t>
      </w:r>
      <w:r w:rsidR="002A056C" w:rsidRPr="002A056C">
        <w:t xml:space="preserve"> </w:t>
      </w:r>
      <w:r w:rsidRPr="002A056C">
        <w:t>митингов</w:t>
      </w:r>
      <w:r w:rsidR="002A056C" w:rsidRPr="002A056C">
        <w:t xml:space="preserve"> </w:t>
      </w:r>
      <w:r w:rsidRPr="002A056C">
        <w:t>уделяется</w:t>
      </w:r>
      <w:r w:rsidR="002A056C" w:rsidRPr="002A056C">
        <w:t xml:space="preserve"> </w:t>
      </w:r>
      <w:r w:rsidRPr="002A056C">
        <w:t>практически</w:t>
      </w:r>
      <w:r w:rsidR="002A056C" w:rsidRPr="002A056C">
        <w:t xml:space="preserve"> </w:t>
      </w:r>
      <w:r w:rsidRPr="002A056C">
        <w:t>такое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внимание,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подготовке</w:t>
      </w:r>
      <w:r w:rsidR="002A056C" w:rsidRPr="002A056C">
        <w:t xml:space="preserve"> </w:t>
      </w:r>
      <w:r w:rsidRPr="002A056C">
        <w:t>профессиональных</w:t>
      </w:r>
      <w:r w:rsidR="002A056C" w:rsidRPr="002A056C">
        <w:t xml:space="preserve"> </w:t>
      </w:r>
      <w:r w:rsidRPr="002A056C">
        <w:t>шоу-программ</w:t>
      </w:r>
      <w:r w:rsidR="002A056C" w:rsidRPr="002A056C">
        <w:t xml:space="preserve">. </w:t>
      </w:r>
      <w:r w:rsidRPr="002A056C">
        <w:t>Митинг,</w:t>
      </w:r>
      <w:r w:rsidR="002A056C" w:rsidRPr="002A056C">
        <w:t xml:space="preserve"> </w:t>
      </w:r>
      <w:r w:rsidRPr="002A056C">
        <w:t>собственно,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должен</w:t>
      </w:r>
      <w:r w:rsidR="002A056C" w:rsidRPr="002A056C">
        <w:t xml:space="preserve"> </w:t>
      </w:r>
      <w:r w:rsidRPr="002A056C">
        <w:t>представлять</w:t>
      </w:r>
      <w:r w:rsidR="002A056C" w:rsidRPr="002A056C">
        <w:t xml:space="preserve"> </w:t>
      </w:r>
      <w:r w:rsidRPr="002A056C">
        <w:t>собой</w:t>
      </w:r>
      <w:r w:rsidR="002A056C" w:rsidRPr="002A056C">
        <w:t xml:space="preserve"> </w:t>
      </w:r>
      <w:r w:rsidRPr="002A056C">
        <w:t>яркое,</w:t>
      </w:r>
      <w:r w:rsidR="002A056C" w:rsidRPr="002A056C">
        <w:t xml:space="preserve"> </w:t>
      </w:r>
      <w:r w:rsidRPr="002A056C">
        <w:t>тщательно</w:t>
      </w:r>
      <w:r w:rsidR="002A056C" w:rsidRPr="002A056C">
        <w:t xml:space="preserve"> </w:t>
      </w:r>
      <w:r w:rsidRPr="002A056C">
        <w:t>подготовленное</w:t>
      </w:r>
      <w:r w:rsidR="002A056C" w:rsidRPr="002A056C">
        <w:t xml:space="preserve"> </w:t>
      </w:r>
      <w:r w:rsidRPr="002A056C">
        <w:t>действо</w:t>
      </w:r>
      <w:r w:rsidR="002A056C" w:rsidRPr="002A056C">
        <w:t xml:space="preserve">. </w:t>
      </w:r>
      <w:r w:rsidRPr="002A056C">
        <w:t>Сценарии</w:t>
      </w:r>
      <w:r w:rsidR="002A056C" w:rsidRPr="002A056C">
        <w:t xml:space="preserve"> </w:t>
      </w:r>
      <w:r w:rsidRPr="002A056C">
        <w:t>митингов,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правило,</w:t>
      </w:r>
      <w:r w:rsidR="002A056C" w:rsidRPr="002A056C">
        <w:t xml:space="preserve"> </w:t>
      </w:r>
      <w:r w:rsidRPr="002A056C">
        <w:t>готовятся</w:t>
      </w:r>
      <w:r w:rsidR="002A056C" w:rsidRPr="002A056C">
        <w:t xml:space="preserve"> </w:t>
      </w:r>
      <w:r w:rsidRPr="002A056C">
        <w:t>специалистами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рекламе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антрепренерами</w:t>
      </w:r>
      <w:r w:rsidR="002A056C" w:rsidRPr="002A056C">
        <w:t xml:space="preserve"> </w:t>
      </w:r>
      <w:r w:rsidRPr="002A056C">
        <w:t>индустрии</w:t>
      </w:r>
      <w:r w:rsidR="002A056C" w:rsidRPr="002A056C">
        <w:t xml:space="preserve"> </w:t>
      </w:r>
      <w:r w:rsidRPr="002A056C">
        <w:t>развлечений</w:t>
      </w:r>
      <w:r w:rsidR="002A056C" w:rsidRPr="002A056C">
        <w:t xml:space="preserve">. </w:t>
      </w:r>
      <w:r w:rsidRPr="002A056C">
        <w:t>Продумывается</w:t>
      </w:r>
      <w:r w:rsidR="002A056C" w:rsidRPr="002A056C">
        <w:t xml:space="preserve"> </w:t>
      </w:r>
      <w:r w:rsidRPr="002A056C">
        <w:t>все,</w:t>
      </w:r>
      <w:r w:rsidR="002A056C" w:rsidRPr="002A056C">
        <w:t xml:space="preserve"> </w:t>
      </w:r>
      <w:r w:rsidRPr="002A056C">
        <w:t>вплоть</w:t>
      </w:r>
      <w:r w:rsidR="002A056C" w:rsidRPr="002A056C">
        <w:t xml:space="preserve"> </w:t>
      </w:r>
      <w:r w:rsidRPr="002A056C">
        <w:t>до</w:t>
      </w:r>
      <w:r w:rsidR="002A056C" w:rsidRPr="002A056C">
        <w:t xml:space="preserve"> </w:t>
      </w:r>
      <w:r w:rsidRPr="002A056C">
        <w:t>мелочей,</w:t>
      </w:r>
      <w:r w:rsidR="002A056C" w:rsidRPr="002A056C">
        <w:t xml:space="preserve"> </w:t>
      </w:r>
      <w:r w:rsidRPr="002A056C">
        <w:t>включая</w:t>
      </w:r>
      <w:r w:rsidR="002A056C" w:rsidRPr="002A056C">
        <w:t xml:space="preserve"> </w:t>
      </w:r>
      <w:r w:rsidRPr="002A056C">
        <w:t>питание</w:t>
      </w:r>
      <w:r w:rsidR="002A056C" w:rsidRPr="002A056C">
        <w:t xml:space="preserve"> </w:t>
      </w:r>
      <w:r w:rsidRPr="002A056C">
        <w:t>участников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раздачу</w:t>
      </w:r>
      <w:r w:rsidR="002A056C" w:rsidRPr="002A056C">
        <w:t xml:space="preserve"> </w:t>
      </w:r>
      <w:r w:rsidRPr="002A056C">
        <w:t>сувенирной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иной</w:t>
      </w:r>
      <w:r w:rsidR="002A056C" w:rsidRPr="002A056C">
        <w:t xml:space="preserve"> </w:t>
      </w:r>
      <w:r w:rsidRPr="002A056C">
        <w:t>продукции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рекламы</w:t>
      </w:r>
      <w:r w:rsidR="002A056C" w:rsidRPr="002A056C">
        <w:t xml:space="preserve">. </w:t>
      </w:r>
      <w:r w:rsidRPr="002A056C">
        <w:t>К</w:t>
      </w:r>
      <w:r w:rsidR="002A056C" w:rsidRPr="002A056C">
        <w:t xml:space="preserve"> </w:t>
      </w:r>
      <w:r w:rsidRPr="002A056C">
        <w:t>участию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митингах</w:t>
      </w:r>
      <w:r w:rsidR="002A056C" w:rsidRPr="002A056C">
        <w:t xml:space="preserve"> </w:t>
      </w:r>
      <w:r w:rsidRPr="002A056C">
        <w:t>для</w:t>
      </w:r>
      <w:r w:rsidR="002A056C">
        <w:t xml:space="preserve"> "</w:t>
      </w:r>
      <w:r w:rsidRPr="002A056C">
        <w:t>разогрева</w:t>
      </w:r>
      <w:r w:rsidR="002A056C">
        <w:t xml:space="preserve">" </w:t>
      </w:r>
      <w:r w:rsidRPr="002A056C">
        <w:t>публики</w:t>
      </w:r>
      <w:r w:rsidR="002A056C" w:rsidRPr="002A056C">
        <w:t xml:space="preserve"> </w:t>
      </w:r>
      <w:r w:rsidRPr="002A056C">
        <w:t>привлекаются</w:t>
      </w:r>
      <w:r w:rsidR="002A056C" w:rsidRPr="002A056C">
        <w:t xml:space="preserve"> </w:t>
      </w:r>
      <w:r w:rsidRPr="002A056C">
        <w:t>популярные</w:t>
      </w:r>
      <w:r w:rsidR="002A056C" w:rsidRPr="002A056C">
        <w:t xml:space="preserve"> </w:t>
      </w:r>
      <w:r w:rsidRPr="002A056C">
        <w:t>эстрадные</w:t>
      </w:r>
      <w:r w:rsidR="002A056C" w:rsidRPr="002A056C">
        <w:t xml:space="preserve"> </w:t>
      </w:r>
      <w:r w:rsidRPr="002A056C">
        <w:t>исполнители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Митинговой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посвящено</w:t>
      </w:r>
      <w:r w:rsidR="002A056C" w:rsidRPr="002A056C">
        <w:t xml:space="preserve"> </w:t>
      </w:r>
      <w:r w:rsidRPr="002A056C">
        <w:t>немало</w:t>
      </w:r>
      <w:r w:rsidR="002A056C" w:rsidRPr="002A056C">
        <w:t xml:space="preserve"> </w:t>
      </w:r>
      <w:r w:rsidRPr="002A056C">
        <w:t>исследований</w:t>
      </w:r>
      <w:r w:rsidR="002A056C" w:rsidRPr="002A056C">
        <w:t xml:space="preserve"> - </w:t>
      </w:r>
      <w:r w:rsidRPr="002A056C">
        <w:t>вероятно,</w:t>
      </w:r>
      <w:r w:rsidR="002A056C" w:rsidRPr="002A056C">
        <w:t xml:space="preserve"> </w:t>
      </w:r>
      <w:r w:rsidRPr="002A056C">
        <w:t>потому,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эта</w:t>
      </w:r>
      <w:r w:rsidR="002A056C" w:rsidRPr="002A056C">
        <w:t xml:space="preserve"> </w:t>
      </w:r>
      <w:r w:rsidRPr="002A056C">
        <w:t>интереснейшая</w:t>
      </w:r>
      <w:r w:rsidR="002A056C" w:rsidRPr="002A056C">
        <w:t xml:space="preserve"> </w:t>
      </w:r>
      <w:r w:rsidRPr="002A056C">
        <w:t>форма</w:t>
      </w:r>
      <w:r w:rsidR="002A056C" w:rsidRPr="002A056C">
        <w:t xml:space="preserve"> </w:t>
      </w:r>
      <w:r w:rsidRPr="002A056C">
        <w:t>общения,</w:t>
      </w:r>
      <w:r w:rsidR="002A056C" w:rsidRPr="002A056C">
        <w:t xml:space="preserve"> </w:t>
      </w:r>
      <w:r w:rsidRPr="002A056C">
        <w:t>руководства</w:t>
      </w:r>
      <w:r w:rsidR="002A056C" w:rsidRPr="002A056C">
        <w:t xml:space="preserve"> </w:t>
      </w:r>
      <w:r w:rsidRPr="002A056C">
        <w:t>толпой</w:t>
      </w:r>
      <w:r w:rsidR="002A056C" w:rsidRPr="002A056C">
        <w:t xml:space="preserve"> </w:t>
      </w:r>
      <w:r w:rsidRPr="002A056C">
        <w:t>имеет</w:t>
      </w:r>
      <w:r w:rsidR="002A056C" w:rsidRPr="002A056C">
        <w:t xml:space="preserve"> </w:t>
      </w:r>
      <w:r w:rsidRPr="002A056C">
        <w:t>какую-то</w:t>
      </w:r>
      <w:r w:rsidR="002A056C" w:rsidRPr="002A056C">
        <w:t xml:space="preserve"> </w:t>
      </w:r>
      <w:r w:rsidRPr="002A056C">
        <w:t>свою,</w:t>
      </w:r>
      <w:r w:rsidR="002A056C" w:rsidRPr="002A056C">
        <w:t xml:space="preserve"> </w:t>
      </w:r>
      <w:r w:rsidRPr="002A056C">
        <w:t>непознаваемую</w:t>
      </w:r>
      <w:r w:rsidR="002A056C" w:rsidRPr="002A056C">
        <w:t xml:space="preserve"> </w:t>
      </w:r>
      <w:r w:rsidRPr="002A056C">
        <w:t>энергетику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Приведем</w:t>
      </w:r>
      <w:r w:rsidR="002A056C" w:rsidRPr="002A056C">
        <w:t xml:space="preserve"> </w:t>
      </w:r>
      <w:r w:rsidRPr="002A056C">
        <w:t>некоторые</w:t>
      </w:r>
      <w:r w:rsidR="002A056C" w:rsidRPr="002A056C">
        <w:t xml:space="preserve"> </w:t>
      </w:r>
      <w:r w:rsidRPr="002A056C">
        <w:t>рекомендации,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сделать</w:t>
      </w:r>
      <w:r w:rsidR="002A056C" w:rsidRPr="002A056C">
        <w:t xml:space="preserve"> </w:t>
      </w:r>
      <w:r w:rsidRPr="002A056C">
        <w:t>митинг</w:t>
      </w:r>
      <w:r w:rsidR="002A056C" w:rsidRPr="002A056C">
        <w:t xml:space="preserve"> </w:t>
      </w:r>
      <w:r w:rsidRPr="002A056C">
        <w:t>действительно</w:t>
      </w:r>
      <w:r w:rsidR="002A056C" w:rsidRPr="002A056C">
        <w:t xml:space="preserve"> </w:t>
      </w:r>
      <w:r w:rsidRPr="002A056C">
        <w:t>эффективной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запоминающейся</w:t>
      </w:r>
      <w:r w:rsidR="002A056C" w:rsidRPr="002A056C">
        <w:t xml:space="preserve"> </w:t>
      </w:r>
      <w:r w:rsidRPr="002A056C">
        <w:t>акцией</w:t>
      </w:r>
      <w:r w:rsidR="002A056C" w:rsidRPr="002A056C">
        <w:t xml:space="preserve"> </w:t>
      </w:r>
      <w:r w:rsidRPr="002A056C">
        <w:t>рекламной</w:t>
      </w:r>
      <w:r w:rsidR="002A056C" w:rsidRPr="002A056C">
        <w:t xml:space="preserve"> </w:t>
      </w:r>
      <w:r w:rsidRPr="002A056C">
        <w:t>кампании</w:t>
      </w:r>
      <w:r w:rsidR="00321B3B" w:rsidRPr="002A056C">
        <w:rPr>
          <w:rStyle w:val="ab"/>
          <w:color w:val="000000"/>
        </w:rPr>
        <w:footnoteReference w:id="17"/>
      </w:r>
      <w:r w:rsidR="002A056C" w:rsidRPr="002A056C">
        <w:t>: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время</w:t>
      </w:r>
      <w:r w:rsidR="002A056C" w:rsidRPr="002A056C">
        <w:t xml:space="preserve"> </w:t>
      </w:r>
      <w:r w:rsidRPr="002A056C">
        <w:t>проведения</w:t>
      </w:r>
      <w:r w:rsidR="002A056C" w:rsidRPr="002A056C">
        <w:t xml:space="preserve"> </w:t>
      </w:r>
      <w:r w:rsidRPr="002A056C">
        <w:t>митинга</w:t>
      </w:r>
      <w:r w:rsidR="002A056C" w:rsidRPr="002A056C">
        <w:t xml:space="preserve"> </w:t>
      </w:r>
      <w:r w:rsidRPr="002A056C">
        <w:t>целесообразно</w:t>
      </w:r>
      <w:r w:rsidR="002A056C" w:rsidRPr="002A056C">
        <w:t xml:space="preserve"> </w:t>
      </w:r>
      <w:r w:rsidRPr="002A056C">
        <w:t>отнести</w:t>
      </w:r>
      <w:r w:rsidR="002A056C" w:rsidRPr="002A056C">
        <w:t xml:space="preserve"> </w:t>
      </w:r>
      <w:r w:rsidRPr="002A056C">
        <w:t>ближе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концу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: </w:t>
      </w:r>
      <w:r w:rsidRPr="002A056C">
        <w:t>митинг</w:t>
      </w:r>
      <w:r w:rsidR="002A056C" w:rsidRPr="002A056C">
        <w:t xml:space="preserve"> - </w:t>
      </w:r>
      <w:r w:rsidRPr="002A056C">
        <w:t>это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завершающая</w:t>
      </w:r>
      <w:r w:rsidR="002A056C" w:rsidRPr="002A056C">
        <w:t xml:space="preserve"> </w:t>
      </w:r>
      <w:r w:rsidRPr="002A056C">
        <w:t>доминанта,</w:t>
      </w:r>
      <w:r w:rsidR="002A056C" w:rsidRPr="002A056C">
        <w:t xml:space="preserve"> </w:t>
      </w:r>
      <w:r w:rsidRPr="002A056C">
        <w:t>эмоциональный</w:t>
      </w:r>
      <w:r w:rsidR="002A056C" w:rsidRPr="002A056C">
        <w:t xml:space="preserve"> </w:t>
      </w:r>
      <w:r w:rsidRPr="002A056C">
        <w:t>финал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выгоднее</w:t>
      </w:r>
      <w:r w:rsidR="002A056C" w:rsidRPr="002A056C">
        <w:t xml:space="preserve"> </w:t>
      </w:r>
      <w:r w:rsidRPr="002A056C">
        <w:t>выбирать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митинга</w:t>
      </w:r>
      <w:r w:rsidR="002A056C" w:rsidRPr="002A056C">
        <w:t xml:space="preserve"> </w:t>
      </w:r>
      <w:r w:rsidRPr="002A056C">
        <w:t>небольшое</w:t>
      </w:r>
      <w:r w:rsidR="002A056C" w:rsidRPr="002A056C">
        <w:t xml:space="preserve"> </w:t>
      </w:r>
      <w:r w:rsidRPr="002A056C">
        <w:t>помещение</w:t>
      </w:r>
      <w:r w:rsidR="002A056C" w:rsidRPr="002A056C">
        <w:t xml:space="preserve"> - </w:t>
      </w:r>
      <w:r w:rsidRPr="002A056C">
        <w:t>переполненный</w:t>
      </w:r>
      <w:r w:rsidR="002A056C" w:rsidRPr="002A056C">
        <w:t xml:space="preserve"> </w:t>
      </w:r>
      <w:r w:rsidRPr="002A056C">
        <w:t>зал</w:t>
      </w:r>
      <w:r w:rsidR="002A056C" w:rsidRPr="002A056C">
        <w:t xml:space="preserve"> </w:t>
      </w:r>
      <w:r w:rsidRPr="002A056C">
        <w:t>смотрится</w:t>
      </w:r>
      <w:r w:rsidR="002A056C" w:rsidRPr="002A056C">
        <w:t xml:space="preserve"> </w:t>
      </w:r>
      <w:r w:rsidRPr="002A056C">
        <w:t>гораздо</w:t>
      </w:r>
      <w:r w:rsidR="002A056C" w:rsidRPr="002A056C">
        <w:t xml:space="preserve"> </w:t>
      </w:r>
      <w:r w:rsidRPr="002A056C">
        <w:t>лучше</w:t>
      </w:r>
      <w:r w:rsidR="002A056C" w:rsidRPr="002A056C">
        <w:t xml:space="preserve"> </w:t>
      </w:r>
      <w:r w:rsidRPr="002A056C">
        <w:t>полупустого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от</w:t>
      </w:r>
      <w:r w:rsidR="002A056C" w:rsidRPr="002A056C">
        <w:t xml:space="preserve"> </w:t>
      </w:r>
      <w:r w:rsidRPr="002A056C">
        <w:t>участия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митингах,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которых</w:t>
      </w:r>
      <w:r w:rsidR="002A056C" w:rsidRPr="002A056C">
        <w:t xml:space="preserve"> </w:t>
      </w:r>
      <w:r w:rsidRPr="002A056C">
        <w:t>кандидат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главным</w:t>
      </w:r>
      <w:r w:rsidR="002A056C" w:rsidRPr="002A056C">
        <w:t xml:space="preserve"> </w:t>
      </w:r>
      <w:r w:rsidRPr="002A056C">
        <w:t>действующим</w:t>
      </w:r>
      <w:r w:rsidR="002A056C" w:rsidRPr="002A056C">
        <w:t xml:space="preserve"> </w:t>
      </w:r>
      <w:r w:rsidRPr="002A056C">
        <w:t>лицом,</w:t>
      </w:r>
      <w:r w:rsidR="002A056C" w:rsidRPr="002A056C">
        <w:t xml:space="preserve"> </w:t>
      </w:r>
      <w:r w:rsidRPr="002A056C">
        <w:t>лучше</w:t>
      </w:r>
      <w:r w:rsidR="002A056C" w:rsidRPr="002A056C">
        <w:t xml:space="preserve"> </w:t>
      </w:r>
      <w:r w:rsidRPr="002A056C">
        <w:t>отказаться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</w:t>
      </w:r>
      <w:r w:rsidR="002A056C" w:rsidRPr="002A056C">
        <w:t xml:space="preserve"> </w:t>
      </w:r>
      <w:r w:rsidRPr="002A056C">
        <w:t>программе</w:t>
      </w:r>
      <w:r w:rsidR="002A056C" w:rsidRPr="002A056C">
        <w:t xml:space="preserve"> </w:t>
      </w:r>
      <w:r w:rsidRPr="002A056C">
        <w:t>митинга</w:t>
      </w:r>
      <w:r w:rsidR="002A056C" w:rsidRPr="002A056C">
        <w:t xml:space="preserve"> </w:t>
      </w:r>
      <w:r w:rsidRPr="002A056C">
        <w:t>должны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предусмотрены</w:t>
      </w:r>
      <w:r w:rsidR="002A056C" w:rsidRPr="002A056C">
        <w:t xml:space="preserve"> </w:t>
      </w:r>
      <w:r w:rsidRPr="002A056C">
        <w:t>примерный</w:t>
      </w:r>
      <w:r w:rsidR="002A056C" w:rsidRPr="002A056C">
        <w:t xml:space="preserve"> </w:t>
      </w:r>
      <w:r w:rsidRPr="002A056C">
        <w:t>сценарий,</w:t>
      </w:r>
      <w:r w:rsidR="002A056C" w:rsidRPr="002A056C">
        <w:t xml:space="preserve"> </w:t>
      </w:r>
      <w:r w:rsidRPr="002A056C">
        <w:t>музыкальное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плакатное</w:t>
      </w:r>
      <w:r w:rsidR="002A056C" w:rsidRPr="002A056C">
        <w:t xml:space="preserve"> </w:t>
      </w:r>
      <w:r w:rsidRPr="002A056C">
        <w:t>оформление,</w:t>
      </w:r>
      <w:r w:rsidR="002A056C" w:rsidRPr="002A056C">
        <w:t xml:space="preserve"> </w:t>
      </w:r>
      <w:r w:rsidRPr="002A056C">
        <w:t>список</w:t>
      </w:r>
      <w:r w:rsidR="002A056C" w:rsidRPr="002A056C">
        <w:t xml:space="preserve"> </w:t>
      </w:r>
      <w:r w:rsidRPr="002A056C">
        <w:t>выступающих</w:t>
      </w:r>
      <w:r w:rsidR="002A056C" w:rsidRPr="002A056C">
        <w:t xml:space="preserve">; </w:t>
      </w:r>
      <w:r w:rsidRPr="002A056C">
        <w:t>перед</w:t>
      </w:r>
      <w:r w:rsidR="002A056C" w:rsidRPr="002A056C">
        <w:t xml:space="preserve"> </w:t>
      </w:r>
      <w:r w:rsidRPr="002A056C">
        <w:t>выходом</w:t>
      </w:r>
      <w:r w:rsidR="002A056C" w:rsidRPr="002A056C">
        <w:t xml:space="preserve"> </w:t>
      </w:r>
      <w:r w:rsidRPr="002A056C">
        <w:t>кандидата,</w:t>
      </w:r>
      <w:r w:rsidR="002A056C" w:rsidRPr="002A056C">
        <w:t xml:space="preserve"> </w:t>
      </w:r>
      <w:r w:rsidRPr="002A056C">
        <w:t>публику</w:t>
      </w:r>
      <w:r w:rsidR="002A056C" w:rsidRPr="002A056C">
        <w:t xml:space="preserve"> </w:t>
      </w:r>
      <w:r w:rsidRPr="002A056C">
        <w:t>необходимо</w:t>
      </w:r>
      <w:r w:rsidR="002A056C">
        <w:t xml:space="preserve"> "</w:t>
      </w:r>
      <w:r w:rsidRPr="002A056C">
        <w:t>разогреть</w:t>
      </w:r>
      <w:r w:rsidR="002A056C">
        <w:t xml:space="preserve">" </w:t>
      </w:r>
      <w:r w:rsidR="002A056C" w:rsidRPr="002A056C">
        <w:t xml:space="preserve">- </w:t>
      </w:r>
      <w:r w:rsidRPr="002A056C">
        <w:t>для</w:t>
      </w:r>
      <w:r w:rsidR="002A056C" w:rsidRPr="002A056C">
        <w:t xml:space="preserve"> </w:t>
      </w:r>
      <w:r w:rsidRPr="002A056C">
        <w:t>этого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использовать</w:t>
      </w:r>
      <w:r w:rsidR="002A056C" w:rsidRPr="002A056C">
        <w:t xml:space="preserve"> </w:t>
      </w:r>
      <w:r w:rsidRPr="002A056C">
        <w:t>фильмы,</w:t>
      </w:r>
      <w:r w:rsidR="002A056C" w:rsidRPr="002A056C">
        <w:t xml:space="preserve"> </w:t>
      </w:r>
      <w:r w:rsidRPr="002A056C">
        <w:t>концертные</w:t>
      </w:r>
      <w:r w:rsidR="002A056C" w:rsidRPr="002A056C">
        <w:t xml:space="preserve"> </w:t>
      </w:r>
      <w:r w:rsidRPr="002A056C">
        <w:t>выступления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</w:t>
      </w:r>
      <w:r w:rsidR="002A056C" w:rsidRPr="002A056C">
        <w:t xml:space="preserve"> </w:t>
      </w:r>
      <w:r w:rsidRPr="002A056C">
        <w:t>окончании</w:t>
      </w:r>
      <w:r w:rsidR="002A056C" w:rsidRPr="002A056C">
        <w:t xml:space="preserve"> </w:t>
      </w:r>
      <w:r w:rsidRPr="002A056C">
        <w:t>митинга</w:t>
      </w:r>
      <w:r w:rsidR="002A056C" w:rsidRPr="002A056C">
        <w:t xml:space="preserve"> </w:t>
      </w:r>
      <w:r w:rsidRPr="002A056C">
        <w:t>кандидату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стоит</w:t>
      </w:r>
      <w:r w:rsidR="002A056C" w:rsidRPr="002A056C">
        <w:t xml:space="preserve"> </w:t>
      </w:r>
      <w:r w:rsidRPr="002A056C">
        <w:t>спешить</w:t>
      </w:r>
      <w:r w:rsidR="002A056C" w:rsidRPr="002A056C">
        <w:t xml:space="preserve"> </w:t>
      </w:r>
      <w:r w:rsidRPr="002A056C">
        <w:t>удалиться</w:t>
      </w:r>
      <w:r w:rsidR="002A056C" w:rsidRPr="002A056C">
        <w:t xml:space="preserve"> - </w:t>
      </w:r>
      <w:r w:rsidRPr="002A056C">
        <w:t>обмен</w:t>
      </w:r>
      <w:r w:rsidR="002A056C" w:rsidRPr="002A056C">
        <w:t xml:space="preserve"> </w:t>
      </w:r>
      <w:r w:rsidRPr="002A056C">
        <w:t>мнениями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людьми,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только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слушали,</w:t>
      </w:r>
      <w:r w:rsidR="002A056C" w:rsidRPr="002A056C">
        <w:t xml:space="preserve"> </w:t>
      </w:r>
      <w:r w:rsidRPr="002A056C">
        <w:t>ответы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какие-то</w:t>
      </w:r>
      <w:r w:rsidR="002A056C" w:rsidRPr="002A056C">
        <w:t xml:space="preserve"> </w:t>
      </w:r>
      <w:r w:rsidRPr="002A056C">
        <w:t>наболевшие</w:t>
      </w:r>
      <w:r w:rsidR="002A056C" w:rsidRPr="002A056C">
        <w:t xml:space="preserve"> </w:t>
      </w:r>
      <w:r w:rsidRPr="002A056C">
        <w:t>вопросы,</w:t>
      </w:r>
      <w:r w:rsidR="002A056C" w:rsidRPr="002A056C">
        <w:t xml:space="preserve"> </w:t>
      </w:r>
      <w:r w:rsidRPr="002A056C">
        <w:t>неформальное</w:t>
      </w:r>
      <w:r w:rsidR="002A056C" w:rsidRPr="002A056C">
        <w:t xml:space="preserve"> </w:t>
      </w:r>
      <w:r w:rsidRPr="002A056C">
        <w:t>обсуждение</w:t>
      </w:r>
      <w:r w:rsidR="002A056C" w:rsidRPr="002A056C">
        <w:t xml:space="preserve"> </w:t>
      </w:r>
      <w:r w:rsidRPr="002A056C">
        <w:t>проблем</w:t>
      </w:r>
      <w:r w:rsidR="002A056C" w:rsidRPr="002A056C">
        <w:t xml:space="preserve"> </w:t>
      </w:r>
      <w:r w:rsidRPr="002A056C">
        <w:t>лицом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лицу</w:t>
      </w:r>
      <w:r w:rsidR="002A056C" w:rsidRPr="002A056C">
        <w:t xml:space="preserve"> </w:t>
      </w:r>
      <w:r w:rsidRPr="002A056C">
        <w:t>могут</w:t>
      </w:r>
      <w:r w:rsidR="002A056C" w:rsidRPr="002A056C">
        <w:t xml:space="preserve"> </w:t>
      </w:r>
      <w:r w:rsidRPr="002A056C">
        <w:t>сослужить</w:t>
      </w:r>
      <w:r w:rsidR="002A056C" w:rsidRPr="002A056C">
        <w:t xml:space="preserve"> </w:t>
      </w:r>
      <w:r w:rsidRPr="002A056C">
        <w:t>ему</w:t>
      </w:r>
      <w:r w:rsidR="002A056C" w:rsidRPr="002A056C">
        <w:t xml:space="preserve"> </w:t>
      </w:r>
      <w:r w:rsidRPr="002A056C">
        <w:t>хорошую</w:t>
      </w:r>
      <w:r w:rsidR="002A056C" w:rsidRPr="002A056C">
        <w:t xml:space="preserve"> </w:t>
      </w:r>
      <w:r w:rsidRPr="002A056C">
        <w:t>службу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дальнейшем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закрепят</w:t>
      </w:r>
      <w:r w:rsidR="002A056C" w:rsidRPr="002A056C">
        <w:t xml:space="preserve"> </w:t>
      </w:r>
      <w:r w:rsidRPr="002A056C">
        <w:t>возникшие</w:t>
      </w:r>
      <w:r w:rsidR="002A056C" w:rsidRPr="002A056C">
        <w:t xml:space="preserve"> </w:t>
      </w:r>
      <w:r w:rsidRPr="002A056C">
        <w:t>симпатии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нему</w:t>
      </w:r>
      <w:r w:rsidR="002A056C" w:rsidRPr="002A056C">
        <w:t xml:space="preserve"> </w:t>
      </w:r>
      <w:r w:rsidRPr="002A056C">
        <w:t>избирателей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о</w:t>
      </w:r>
      <w:r w:rsidR="002A056C" w:rsidRPr="002A056C">
        <w:t xml:space="preserve"> </w:t>
      </w:r>
      <w:r w:rsidRPr="002A056C">
        <w:t>месте,</w:t>
      </w:r>
      <w:r w:rsidR="002A056C" w:rsidRPr="002A056C">
        <w:t xml:space="preserve"> </w:t>
      </w:r>
      <w:r w:rsidRPr="002A056C">
        <w:t>времени,</w:t>
      </w:r>
      <w:r w:rsidR="002A056C" w:rsidRPr="002A056C">
        <w:t xml:space="preserve"> </w:t>
      </w:r>
      <w:r w:rsidRPr="002A056C">
        <w:t>программе</w:t>
      </w:r>
      <w:r w:rsidR="002A056C" w:rsidRPr="002A056C">
        <w:t xml:space="preserve"> </w:t>
      </w:r>
      <w:r w:rsidRPr="002A056C">
        <w:t>митинга</w:t>
      </w:r>
      <w:r w:rsidR="002A056C" w:rsidRPr="002A056C">
        <w:t xml:space="preserve"> </w:t>
      </w:r>
      <w:r w:rsidRPr="002A056C">
        <w:t>необходимо</w:t>
      </w:r>
      <w:r w:rsidR="002A056C" w:rsidRPr="002A056C">
        <w:t xml:space="preserve"> </w:t>
      </w:r>
      <w:r w:rsidRPr="002A056C">
        <w:t>заранее</w:t>
      </w:r>
      <w:r w:rsidR="002A056C" w:rsidRPr="002A056C">
        <w:t xml:space="preserve"> </w:t>
      </w:r>
      <w:r w:rsidRPr="002A056C">
        <w:t>известить</w:t>
      </w:r>
      <w:r w:rsidR="002A056C" w:rsidRPr="002A056C">
        <w:t xml:space="preserve">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пригласить</w:t>
      </w:r>
      <w:r w:rsidR="002A056C" w:rsidRPr="002A056C">
        <w:t xml:space="preserve"> </w:t>
      </w:r>
      <w:r w:rsidRPr="002A056C">
        <w:t>известных</w:t>
      </w:r>
      <w:r w:rsidR="002A056C" w:rsidRPr="002A056C">
        <w:t xml:space="preserve"> </w:t>
      </w:r>
      <w:r w:rsidRPr="002A056C">
        <w:t>людей,</w:t>
      </w:r>
      <w:r w:rsidR="002A056C" w:rsidRPr="002A056C">
        <w:t xml:space="preserve"> </w:t>
      </w:r>
      <w:r w:rsidRPr="002A056C">
        <w:t>лидеров</w:t>
      </w:r>
      <w:r w:rsidR="002A056C" w:rsidRPr="002A056C">
        <w:t xml:space="preserve"> </w:t>
      </w:r>
      <w:r w:rsidRPr="002A056C">
        <w:t>мнений</w:t>
      </w:r>
      <w:r w:rsidR="002A056C" w:rsidRPr="002A056C">
        <w:t xml:space="preserve">; </w:t>
      </w:r>
      <w:r w:rsidRPr="002A056C">
        <w:t>небольшое</w:t>
      </w:r>
      <w:r w:rsidR="002A056C" w:rsidRPr="002A056C">
        <w:t xml:space="preserve"> </w:t>
      </w:r>
      <w:r w:rsidRPr="002A056C">
        <w:t>сообщение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прессы,</w:t>
      </w:r>
      <w:r w:rsidR="002A056C" w:rsidRPr="002A056C">
        <w:t xml:space="preserve"> </w:t>
      </w:r>
      <w:r w:rsidRPr="002A056C">
        <w:t>радио,</w:t>
      </w:r>
      <w:r w:rsidR="002A056C" w:rsidRPr="002A056C">
        <w:t xml:space="preserve"> </w:t>
      </w:r>
      <w:r w:rsidRPr="002A056C">
        <w:t>телевидения</w:t>
      </w:r>
      <w:r w:rsidR="002A056C" w:rsidRPr="002A056C">
        <w:t xml:space="preserve"> </w:t>
      </w:r>
      <w:r w:rsidRPr="002A056C">
        <w:t>необходимо</w:t>
      </w:r>
      <w:r w:rsidR="002A056C" w:rsidRPr="002A056C">
        <w:t xml:space="preserve"> </w:t>
      </w:r>
      <w:r w:rsidRPr="002A056C">
        <w:t>разослать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после</w:t>
      </w:r>
      <w:r w:rsidR="002A056C" w:rsidRPr="002A056C">
        <w:t xml:space="preserve"> </w:t>
      </w:r>
      <w:r w:rsidRPr="002A056C">
        <w:t>митинга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Некоторые</w:t>
      </w:r>
      <w:r w:rsidR="002A056C" w:rsidRPr="002A056C">
        <w:t xml:space="preserve"> </w:t>
      </w:r>
      <w:r w:rsidRPr="002A056C">
        <w:t>общественные</w:t>
      </w:r>
      <w:r w:rsidR="002A056C" w:rsidRPr="002A056C">
        <w:t xml:space="preserve"> </w:t>
      </w:r>
      <w:r w:rsidRPr="002A056C">
        <w:t>организации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клубы</w:t>
      </w:r>
      <w:r w:rsidR="002A056C" w:rsidRPr="002A056C">
        <w:t xml:space="preserve"> </w:t>
      </w:r>
      <w:r w:rsidRPr="002A056C">
        <w:t>избирателей</w:t>
      </w:r>
      <w:r w:rsidR="002A056C" w:rsidRPr="002A056C">
        <w:t xml:space="preserve"> </w:t>
      </w:r>
      <w:r w:rsidRPr="002A056C">
        <w:t>регулярно</w:t>
      </w:r>
      <w:r w:rsidR="002A056C" w:rsidRPr="002A056C">
        <w:t xml:space="preserve"> </w:t>
      </w:r>
      <w:r w:rsidRPr="002A056C">
        <w:t>проводят</w:t>
      </w:r>
      <w:r w:rsidR="002A056C" w:rsidRPr="002A056C">
        <w:t xml:space="preserve"> </w:t>
      </w:r>
      <w:r w:rsidRPr="002A056C">
        <w:t>встречи,</w:t>
      </w:r>
      <w:r w:rsidR="002A056C" w:rsidRPr="002A056C">
        <w:t xml:space="preserve"> </w:t>
      </w:r>
      <w:r w:rsidRPr="002A056C">
        <w:t>собрания,</w:t>
      </w:r>
      <w:r w:rsidR="002A056C" w:rsidRPr="002A056C">
        <w:t xml:space="preserve"> </w:t>
      </w:r>
      <w:r w:rsidRPr="002A056C">
        <w:t>слушания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различным</w:t>
      </w:r>
      <w:r w:rsidR="002A056C" w:rsidRPr="002A056C">
        <w:t xml:space="preserve"> </w:t>
      </w:r>
      <w:r w:rsidRPr="002A056C">
        <w:t>проблемам</w:t>
      </w:r>
      <w:r w:rsidR="002A056C" w:rsidRPr="002A056C">
        <w:t xml:space="preserve">. </w:t>
      </w:r>
      <w:r w:rsidRPr="002A056C">
        <w:t>Кандидат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выступить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подобных</w:t>
      </w:r>
      <w:r w:rsidR="002A056C" w:rsidRPr="002A056C">
        <w:t xml:space="preserve"> </w:t>
      </w:r>
      <w:r w:rsidRPr="002A056C">
        <w:t>встречах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качестве</w:t>
      </w:r>
      <w:r w:rsidR="002A056C" w:rsidRPr="002A056C">
        <w:t xml:space="preserve"> </w:t>
      </w:r>
      <w:r w:rsidRPr="002A056C">
        <w:t>оратора</w:t>
      </w:r>
      <w:r w:rsidR="002A056C" w:rsidRPr="002A056C">
        <w:t xml:space="preserve">. </w:t>
      </w:r>
      <w:r w:rsidRPr="002A056C">
        <w:t>На</w:t>
      </w:r>
      <w:r w:rsidR="002A056C" w:rsidRPr="002A056C">
        <w:t xml:space="preserve"> </w:t>
      </w:r>
      <w:r w:rsidRPr="002A056C">
        <w:t>стадии</w:t>
      </w:r>
      <w:r w:rsidR="002A056C" w:rsidRPr="002A056C">
        <w:t xml:space="preserve"> </w:t>
      </w:r>
      <w:r w:rsidRPr="002A056C">
        <w:t>разработки</w:t>
      </w:r>
      <w:r w:rsidR="002A056C" w:rsidRPr="002A056C">
        <w:t xml:space="preserve"> </w:t>
      </w:r>
      <w:r w:rsidRPr="002A056C">
        <w:t>рекламной</w:t>
      </w:r>
      <w:r w:rsidR="002A056C" w:rsidRPr="002A056C">
        <w:t xml:space="preserve"> </w:t>
      </w:r>
      <w:r w:rsidRPr="002A056C">
        <w:t>стратегии</w:t>
      </w:r>
      <w:r w:rsidR="002A056C" w:rsidRPr="002A056C">
        <w:t xml:space="preserve"> </w:t>
      </w:r>
      <w:r w:rsidRPr="002A056C">
        <w:t>необходимо</w:t>
      </w:r>
      <w:r w:rsidR="002A056C" w:rsidRPr="002A056C">
        <w:t xml:space="preserve"> </w:t>
      </w:r>
      <w:r w:rsidRPr="002A056C">
        <w:t>выявить</w:t>
      </w:r>
      <w:r w:rsidR="002A056C" w:rsidRPr="002A056C">
        <w:t xml:space="preserve"> </w:t>
      </w:r>
      <w:r w:rsidRPr="002A056C">
        <w:t>местные</w:t>
      </w:r>
      <w:r w:rsidR="002A056C" w:rsidRPr="002A056C">
        <w:t xml:space="preserve"> </w:t>
      </w:r>
      <w:r w:rsidRPr="002A056C">
        <w:t>общественные</w:t>
      </w:r>
      <w:r w:rsidR="002A056C" w:rsidRPr="002A056C">
        <w:t xml:space="preserve"> </w:t>
      </w:r>
      <w:r w:rsidRPr="002A056C">
        <w:t>организации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узнать,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часто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когда</w:t>
      </w:r>
      <w:r w:rsidR="002A056C" w:rsidRPr="002A056C">
        <w:t xml:space="preserve"> </w:t>
      </w:r>
      <w:r w:rsidRPr="002A056C">
        <w:t>устраиваются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собрания</w:t>
      </w:r>
      <w:r w:rsidR="002A056C" w:rsidRPr="002A056C">
        <w:t xml:space="preserve">. </w:t>
      </w:r>
      <w:r w:rsidRPr="002A056C">
        <w:t>Договорившись</w:t>
      </w:r>
      <w:r w:rsidR="002A056C" w:rsidRPr="002A056C">
        <w:t xml:space="preserve"> </w:t>
      </w:r>
      <w:r w:rsidRPr="002A056C">
        <w:t>об</w:t>
      </w:r>
      <w:r w:rsidR="002A056C" w:rsidRPr="002A056C">
        <w:t xml:space="preserve"> </w:t>
      </w:r>
      <w:r w:rsidRPr="002A056C">
        <w:t>участии</w:t>
      </w:r>
      <w:r w:rsidR="002A056C" w:rsidRPr="002A056C">
        <w:t xml:space="preserve"> </w:t>
      </w:r>
      <w:r w:rsidRPr="002A056C">
        <w:t>кандидата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подобном</w:t>
      </w:r>
      <w:r w:rsidR="002A056C" w:rsidRPr="002A056C">
        <w:t xml:space="preserve"> </w:t>
      </w:r>
      <w:r w:rsidRPr="002A056C">
        <w:t>мероприятии,</w:t>
      </w:r>
      <w:r w:rsidR="002A056C" w:rsidRPr="002A056C">
        <w:t xml:space="preserve"> </w:t>
      </w:r>
      <w:r w:rsidRPr="002A056C">
        <w:t>стоит</w:t>
      </w:r>
      <w:r w:rsidR="002A056C" w:rsidRPr="002A056C">
        <w:t xml:space="preserve"> </w:t>
      </w:r>
      <w:r w:rsidRPr="002A056C">
        <w:t>добиться</w:t>
      </w:r>
      <w:r w:rsidR="002A056C" w:rsidRPr="002A056C">
        <w:t xml:space="preserve"> </w:t>
      </w:r>
      <w:r w:rsidRPr="002A056C">
        <w:t>того,</w:t>
      </w:r>
      <w:r w:rsidR="002A056C" w:rsidRPr="002A056C">
        <w:t xml:space="preserve"> </w:t>
      </w:r>
      <w:r w:rsidRPr="002A056C">
        <w:t>чтобы</w:t>
      </w:r>
      <w:r w:rsidR="002A056C" w:rsidRPr="002A056C">
        <w:t xml:space="preserve"> </w:t>
      </w:r>
      <w:r w:rsidRPr="002A056C">
        <w:t>он</w:t>
      </w:r>
      <w:r w:rsidR="002A056C" w:rsidRPr="002A056C">
        <w:t xml:space="preserve"> </w:t>
      </w:r>
      <w:r w:rsidRPr="002A056C">
        <w:t>был</w:t>
      </w:r>
      <w:r w:rsidR="002A056C" w:rsidRPr="002A056C">
        <w:t xml:space="preserve"> </w:t>
      </w:r>
      <w:r w:rsidRPr="002A056C">
        <w:t>одним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основных</w:t>
      </w:r>
      <w:r w:rsidR="002A056C" w:rsidRPr="002A056C">
        <w:t xml:space="preserve"> </w:t>
      </w:r>
      <w:r w:rsidRPr="002A056C">
        <w:t>докладчиков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любом</w:t>
      </w:r>
      <w:r w:rsidR="002A056C" w:rsidRPr="002A056C">
        <w:t xml:space="preserve"> </w:t>
      </w:r>
      <w:r w:rsidRPr="002A056C">
        <w:t>случае</w:t>
      </w:r>
      <w:r w:rsidR="002A056C" w:rsidRPr="002A056C">
        <w:t xml:space="preserve"> </w:t>
      </w:r>
      <w:r w:rsidRPr="002A056C">
        <w:t>перед</w:t>
      </w:r>
      <w:r w:rsidR="002A056C" w:rsidRPr="002A056C">
        <w:t xml:space="preserve"> </w:t>
      </w:r>
      <w:r w:rsidRPr="002A056C">
        <w:t>собранием</w:t>
      </w:r>
      <w:r w:rsidR="002A056C" w:rsidRPr="002A056C">
        <w:t xml:space="preserve"> </w:t>
      </w:r>
      <w:r w:rsidRPr="002A056C">
        <w:t>данной</w:t>
      </w:r>
      <w:r w:rsidR="002A056C" w:rsidRPr="002A056C">
        <w:t xml:space="preserve"> </w:t>
      </w:r>
      <w:r w:rsidRPr="002A056C">
        <w:t>общественной</w:t>
      </w:r>
      <w:r w:rsidR="002A056C" w:rsidRPr="002A056C">
        <w:t xml:space="preserve"> </w:t>
      </w:r>
      <w:r w:rsidRPr="002A056C">
        <w:t>структуры</w:t>
      </w:r>
      <w:r w:rsidR="002A056C" w:rsidRPr="002A056C">
        <w:t xml:space="preserve"> </w:t>
      </w:r>
      <w:r w:rsidRPr="002A056C">
        <w:t>следует</w:t>
      </w:r>
      <w:r w:rsidR="002A056C" w:rsidRPr="002A056C">
        <w:t xml:space="preserve"> </w:t>
      </w:r>
      <w:r w:rsidRPr="002A056C">
        <w:t>побольше</w:t>
      </w:r>
      <w:r w:rsidR="002A056C" w:rsidRPr="002A056C">
        <w:t xml:space="preserve"> </w:t>
      </w:r>
      <w:r w:rsidRPr="002A056C">
        <w:t>узнать</w:t>
      </w:r>
      <w:r w:rsidR="002A056C" w:rsidRPr="002A056C">
        <w:t xml:space="preserve"> </w:t>
      </w:r>
      <w:r w:rsidRPr="002A056C">
        <w:t>об</w:t>
      </w:r>
      <w:r w:rsidR="002A056C" w:rsidRPr="002A056C">
        <w:t xml:space="preserve"> </w:t>
      </w:r>
      <w:r w:rsidRPr="002A056C">
        <w:t>организаторах,</w:t>
      </w:r>
      <w:r w:rsidR="002A056C" w:rsidRPr="002A056C">
        <w:t xml:space="preserve"> </w:t>
      </w:r>
      <w:r w:rsidRPr="002A056C">
        <w:t>лидерах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проблемах</w:t>
      </w:r>
      <w:r w:rsidR="002A056C">
        <w:t xml:space="preserve"> "</w:t>
      </w:r>
      <w:r w:rsidRPr="002A056C">
        <w:t>хозяев</w:t>
      </w:r>
      <w:r w:rsidR="002A056C">
        <w:t>"</w:t>
      </w:r>
      <w:r w:rsidR="002A056C" w:rsidRPr="002A056C">
        <w:t xml:space="preserve">. </w:t>
      </w:r>
      <w:r w:rsidRPr="002A056C">
        <w:t>При</w:t>
      </w:r>
      <w:r w:rsidR="002A056C" w:rsidRPr="002A056C">
        <w:t xml:space="preserve"> </w:t>
      </w:r>
      <w:r w:rsidRPr="002A056C">
        <w:t>достаточно</w:t>
      </w:r>
      <w:r w:rsidR="002A056C" w:rsidRPr="002A056C">
        <w:t xml:space="preserve"> </w:t>
      </w:r>
      <w:r w:rsidRPr="002A056C">
        <w:t>тщательной</w:t>
      </w:r>
      <w:r w:rsidR="002A056C" w:rsidRPr="002A056C">
        <w:t xml:space="preserve"> </w:t>
      </w:r>
      <w:r w:rsidRPr="002A056C">
        <w:t>подготовке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базе</w:t>
      </w:r>
      <w:r w:rsidR="002A056C" w:rsidRPr="002A056C">
        <w:t xml:space="preserve"> </w:t>
      </w:r>
      <w:r w:rsidRPr="002A056C">
        <w:t>этой</w:t>
      </w:r>
      <w:r w:rsidR="002A056C" w:rsidRPr="002A056C">
        <w:t xml:space="preserve"> </w:t>
      </w:r>
      <w:r w:rsidRPr="002A056C">
        <w:t>общественной</w:t>
      </w:r>
      <w:r w:rsidR="002A056C" w:rsidRPr="002A056C">
        <w:t xml:space="preserve"> </w:t>
      </w:r>
      <w:r w:rsidRPr="002A056C">
        <w:t>структуры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даже</w:t>
      </w:r>
      <w:r w:rsidR="002A056C" w:rsidRPr="002A056C">
        <w:t xml:space="preserve"> </w:t>
      </w:r>
      <w:r w:rsidRPr="002A056C">
        <w:t>организовать</w:t>
      </w:r>
      <w:r w:rsidR="002A056C" w:rsidRPr="002A056C">
        <w:t xml:space="preserve"> </w:t>
      </w:r>
      <w:r w:rsidRPr="002A056C">
        <w:t>дебаты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оппонентами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Основное</w:t>
      </w:r>
      <w:r w:rsidR="002A056C" w:rsidRPr="002A056C">
        <w:t xml:space="preserve"> </w:t>
      </w:r>
      <w:r w:rsidRPr="002A056C">
        <w:t>средство</w:t>
      </w:r>
      <w:r w:rsidR="002A056C" w:rsidRPr="002A056C">
        <w:t xml:space="preserve"> </w:t>
      </w:r>
      <w:r w:rsidRPr="002A056C">
        <w:t>воздействия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избирателей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митингах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собраниях</w:t>
      </w:r>
      <w:r w:rsidR="002A056C" w:rsidRPr="002A056C">
        <w:t xml:space="preserve"> - </w:t>
      </w:r>
      <w:r w:rsidRPr="002A056C">
        <w:t>это,</w:t>
      </w:r>
      <w:r w:rsidR="002A056C" w:rsidRPr="002A056C">
        <w:t xml:space="preserve"> </w:t>
      </w:r>
      <w:r w:rsidRPr="002A056C">
        <w:t>безусловно,</w:t>
      </w:r>
      <w:r w:rsidR="002A056C" w:rsidRPr="002A056C">
        <w:t xml:space="preserve"> </w:t>
      </w:r>
      <w:r w:rsidRPr="002A056C">
        <w:t>сама</w:t>
      </w:r>
      <w:r w:rsidR="002A056C" w:rsidRPr="002A056C">
        <w:t xml:space="preserve"> </w:t>
      </w:r>
      <w:r w:rsidRPr="002A056C">
        <w:t>политическая</w:t>
      </w:r>
      <w:r w:rsidR="002A056C" w:rsidRPr="002A056C">
        <w:t xml:space="preserve"> </w:t>
      </w:r>
      <w:r w:rsidRPr="002A056C">
        <w:t>речь</w:t>
      </w:r>
      <w:r w:rsidR="002A056C" w:rsidRPr="002A056C">
        <w:t xml:space="preserve">. </w:t>
      </w:r>
      <w:r w:rsidRPr="002A056C">
        <w:t>Оратор</w:t>
      </w:r>
      <w:r w:rsidR="002A056C" w:rsidRPr="002A056C">
        <w:t xml:space="preserve"> </w:t>
      </w:r>
      <w:r w:rsidRPr="002A056C">
        <w:t>должен</w:t>
      </w:r>
      <w:r w:rsidR="002A056C" w:rsidRPr="002A056C">
        <w:t xml:space="preserve"> </w:t>
      </w:r>
      <w:r w:rsidRPr="002A056C">
        <w:t>убедить</w:t>
      </w:r>
      <w:r w:rsidR="002A056C" w:rsidRPr="002A056C">
        <w:t xml:space="preserve"> </w:t>
      </w:r>
      <w:r w:rsidRPr="002A056C">
        <w:t>аудиторию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том,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избирателей</w:t>
      </w:r>
      <w:r w:rsidR="002A056C" w:rsidRPr="002A056C">
        <w:t xml:space="preserve"> </w:t>
      </w:r>
      <w:r w:rsidRPr="002A056C">
        <w:t>волнуют</w:t>
      </w:r>
      <w:r w:rsidR="002A056C" w:rsidRPr="002A056C">
        <w:t xml:space="preserve"> </w:t>
      </w:r>
      <w:r w:rsidRPr="002A056C">
        <w:t>одни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те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проблемы,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он</w:t>
      </w:r>
      <w:r w:rsidR="002A056C" w:rsidRPr="002A056C">
        <w:t xml:space="preserve"> </w:t>
      </w:r>
      <w:r w:rsidRPr="002A056C">
        <w:t>обладает</w:t>
      </w:r>
      <w:r w:rsidR="002A056C" w:rsidRPr="002A056C">
        <w:t xml:space="preserve"> </w:t>
      </w:r>
      <w:r w:rsidRPr="002A056C">
        <w:t>уникальными</w:t>
      </w:r>
      <w:r w:rsidR="002A056C" w:rsidRPr="002A056C">
        <w:t xml:space="preserve"> </w:t>
      </w:r>
      <w:r w:rsidRPr="002A056C">
        <w:t>качествами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того,</w:t>
      </w:r>
      <w:r w:rsidR="002A056C" w:rsidRPr="002A056C">
        <w:t xml:space="preserve"> </w:t>
      </w:r>
      <w:r w:rsidRPr="002A056C">
        <w:t>чтобы</w:t>
      </w:r>
      <w:r w:rsidR="002A056C" w:rsidRPr="002A056C">
        <w:t xml:space="preserve"> </w:t>
      </w:r>
      <w:r w:rsidRPr="002A056C">
        <w:t>добиться</w:t>
      </w:r>
      <w:r w:rsidR="002A056C" w:rsidRPr="002A056C">
        <w:t xml:space="preserve"> </w:t>
      </w:r>
      <w:r w:rsidRPr="002A056C">
        <w:t>желаемых</w:t>
      </w:r>
      <w:r w:rsidR="002A056C" w:rsidRPr="002A056C">
        <w:t xml:space="preserve"> </w:t>
      </w:r>
      <w:r w:rsidRPr="002A056C">
        <w:t>перемен</w:t>
      </w:r>
      <w:r w:rsidR="002A056C" w:rsidRPr="002A056C">
        <w:t xml:space="preserve">. </w:t>
      </w:r>
      <w:r w:rsidRPr="002A056C">
        <w:t>Разработчики</w:t>
      </w:r>
      <w:r w:rsidR="002A056C" w:rsidRPr="002A056C">
        <w:t xml:space="preserve"> </w:t>
      </w:r>
      <w:r w:rsidRPr="002A056C">
        <w:t>технологий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кампаний</w:t>
      </w:r>
      <w:r w:rsidR="002A056C" w:rsidRPr="002A056C">
        <w:t xml:space="preserve"> </w:t>
      </w:r>
      <w:r w:rsidRPr="002A056C">
        <w:t>рекомендуют</w:t>
      </w:r>
      <w:r w:rsidR="002A056C" w:rsidRPr="002A056C">
        <w:t xml:space="preserve"> </w:t>
      </w:r>
      <w:r w:rsidRPr="002A056C">
        <w:t>строить</w:t>
      </w:r>
      <w:r w:rsidR="002A056C" w:rsidRPr="002A056C">
        <w:t xml:space="preserve"> </w:t>
      </w:r>
      <w:r w:rsidRPr="002A056C">
        <w:t>политическое</w:t>
      </w:r>
      <w:r w:rsidR="002A056C" w:rsidRPr="002A056C">
        <w:t xml:space="preserve"> </w:t>
      </w:r>
      <w:r w:rsidRPr="002A056C">
        <w:t>выступление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следующему</w:t>
      </w:r>
      <w:r w:rsidR="002A056C" w:rsidRPr="002A056C">
        <w:t xml:space="preserve"> </w:t>
      </w:r>
      <w:r w:rsidRPr="002A056C">
        <w:t>плану</w:t>
      </w:r>
      <w:r w:rsidR="00321B3B" w:rsidRPr="002A056C">
        <w:rPr>
          <w:rStyle w:val="ab"/>
          <w:color w:val="000000"/>
        </w:rPr>
        <w:footnoteReference w:id="18"/>
      </w:r>
      <w:r w:rsidR="002A056C" w:rsidRPr="002A056C">
        <w:t>: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установление</w:t>
      </w:r>
      <w:r w:rsidR="002A056C" w:rsidRPr="002A056C">
        <w:t xml:space="preserve"> </w:t>
      </w:r>
      <w:r w:rsidRPr="002A056C">
        <w:t>контакта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аудиторией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демонстрации</w:t>
      </w:r>
      <w:r w:rsidR="002A056C" w:rsidRPr="002A056C">
        <w:t xml:space="preserve"> </w:t>
      </w:r>
      <w:r w:rsidRPr="002A056C">
        <w:t>общности</w:t>
      </w:r>
      <w:r w:rsidR="002A056C" w:rsidRPr="002A056C">
        <w:t xml:space="preserve"> </w:t>
      </w:r>
      <w:r w:rsidRPr="002A056C">
        <w:t>забот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постановка</w:t>
      </w:r>
      <w:r w:rsidR="002A056C" w:rsidRPr="002A056C">
        <w:t xml:space="preserve"> </w:t>
      </w:r>
      <w:r w:rsidRPr="002A056C">
        <w:t>проблемы,</w:t>
      </w:r>
      <w:r w:rsidR="002A056C" w:rsidRPr="002A056C">
        <w:t xml:space="preserve"> </w:t>
      </w:r>
      <w:r w:rsidRPr="002A056C">
        <w:t>демонстрация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связи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аудиторией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усиление</w:t>
      </w:r>
      <w:r w:rsidR="002A056C" w:rsidRPr="002A056C">
        <w:t xml:space="preserve"> </w:t>
      </w:r>
      <w:r w:rsidRPr="002A056C">
        <w:t>заявленной</w:t>
      </w:r>
      <w:r w:rsidR="002A056C" w:rsidRPr="002A056C">
        <w:t xml:space="preserve"> </w:t>
      </w:r>
      <w:r w:rsidRPr="002A056C">
        <w:t>позиции</w:t>
      </w:r>
      <w:r w:rsidR="002A056C" w:rsidRPr="002A056C">
        <w:t xml:space="preserve"> </w:t>
      </w:r>
      <w:r w:rsidRPr="002A056C">
        <w:t>приведением</w:t>
      </w:r>
      <w:r w:rsidR="002A056C" w:rsidRPr="002A056C">
        <w:t xml:space="preserve"> </w:t>
      </w:r>
      <w:r w:rsidRPr="002A056C">
        <w:t>фактов</w:t>
      </w:r>
      <w:r w:rsidR="002A056C">
        <w:t xml:space="preserve"> (</w:t>
      </w:r>
      <w:r w:rsidRPr="002A056C">
        <w:t>они</w:t>
      </w:r>
      <w:r w:rsidR="002A056C" w:rsidRPr="002A056C">
        <w:t xml:space="preserve"> </w:t>
      </w:r>
      <w:r w:rsidRPr="002A056C">
        <w:t>должны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изложены</w:t>
      </w:r>
      <w:r w:rsidR="002A056C" w:rsidRPr="002A056C">
        <w:t xml:space="preserve"> </w:t>
      </w:r>
      <w:r w:rsidRPr="002A056C">
        <w:t>доступным</w:t>
      </w:r>
      <w:r w:rsidR="002A056C" w:rsidRPr="002A056C">
        <w:t xml:space="preserve"> </w:t>
      </w:r>
      <w:r w:rsidRPr="002A056C">
        <w:t>языком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обозначение</w:t>
      </w:r>
      <w:r w:rsidR="002A056C" w:rsidRPr="002A056C">
        <w:t xml:space="preserve"> </w:t>
      </w:r>
      <w:r w:rsidRPr="002A056C">
        <w:t>противника</w:t>
      </w:r>
      <w:r w:rsidR="002A056C">
        <w:t xml:space="preserve"> (</w:t>
      </w:r>
      <w:r w:rsidRPr="002A056C">
        <w:t>обычно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кто-то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оппонентов</w:t>
      </w:r>
      <w:r w:rsidR="002A056C" w:rsidRPr="002A056C">
        <w:t xml:space="preserve"> </w:t>
      </w:r>
      <w:r w:rsidRPr="002A056C">
        <w:t>выступающего</w:t>
      </w:r>
      <w:r w:rsidR="002A056C" w:rsidRPr="002A056C">
        <w:t xml:space="preserve">), </w:t>
      </w:r>
      <w:r w:rsidRPr="002A056C">
        <w:t>увязывание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имиджа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позиции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обозначенной</w:t>
      </w:r>
      <w:r w:rsidR="002A056C" w:rsidRPr="002A056C">
        <w:t xml:space="preserve"> </w:t>
      </w:r>
      <w:r w:rsidRPr="002A056C">
        <w:t>проблемой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предложение</w:t>
      </w:r>
      <w:r w:rsidR="002A056C" w:rsidRPr="002A056C">
        <w:t xml:space="preserve"> </w:t>
      </w:r>
      <w:r w:rsidRPr="002A056C">
        <w:t>своего</w:t>
      </w:r>
      <w:r w:rsidR="002A056C" w:rsidRPr="002A056C">
        <w:t xml:space="preserve"> </w:t>
      </w:r>
      <w:r w:rsidRPr="002A056C">
        <w:t>решения</w:t>
      </w:r>
      <w:r w:rsidR="002A056C" w:rsidRPr="002A056C">
        <w:t xml:space="preserve"> </w:t>
      </w:r>
      <w:r w:rsidRPr="002A056C">
        <w:t>проблемы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демонстрация</w:t>
      </w:r>
      <w:r w:rsidR="002A056C" w:rsidRPr="002A056C">
        <w:t xml:space="preserve"> </w:t>
      </w:r>
      <w:r w:rsidRPr="002A056C">
        <w:t>преимуществ,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оно</w:t>
      </w:r>
      <w:r w:rsidR="002A056C" w:rsidRPr="002A056C">
        <w:t xml:space="preserve"> </w:t>
      </w:r>
      <w:r w:rsidRPr="002A056C">
        <w:t>несет</w:t>
      </w:r>
      <w:r w:rsidR="002A056C" w:rsidRPr="002A056C">
        <w:t xml:space="preserve"> </w:t>
      </w:r>
      <w:r w:rsidRPr="002A056C">
        <w:t>слушателям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изложение</w:t>
      </w:r>
      <w:r w:rsidR="002A056C" w:rsidRPr="002A056C">
        <w:t xml:space="preserve"> </w:t>
      </w:r>
      <w:r w:rsidRPr="002A056C">
        <w:t>того,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оратор</w:t>
      </w:r>
      <w:r w:rsidR="002A056C" w:rsidRPr="002A056C">
        <w:t xml:space="preserve"> </w:t>
      </w:r>
      <w:r w:rsidRPr="002A056C">
        <w:t>видит</w:t>
      </w:r>
      <w:r w:rsidR="002A056C" w:rsidRPr="002A056C">
        <w:t xml:space="preserve"> </w:t>
      </w:r>
      <w:r w:rsidRPr="002A056C">
        <w:t>будущее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объяснение</w:t>
      </w:r>
      <w:r w:rsidR="002A056C" w:rsidRPr="002A056C">
        <w:t xml:space="preserve"> </w:t>
      </w:r>
      <w:r w:rsidRPr="002A056C">
        <w:t>перспектив,</w:t>
      </w:r>
      <w:r w:rsidR="002A056C" w:rsidRPr="002A056C">
        <w:t xml:space="preserve"> </w:t>
      </w:r>
      <w:r w:rsidRPr="002A056C">
        <w:t>открывающихся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решением</w:t>
      </w:r>
      <w:r w:rsidR="002A056C" w:rsidRPr="002A056C">
        <w:t xml:space="preserve"> </w:t>
      </w:r>
      <w:r w:rsidRPr="002A056C">
        <w:t>проблемы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демонстрация</w:t>
      </w:r>
      <w:r w:rsidR="002A056C" w:rsidRPr="002A056C">
        <w:t xml:space="preserve"> </w:t>
      </w:r>
      <w:r w:rsidRPr="002A056C">
        <w:t>аудитории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места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будущем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Построение</w:t>
      </w:r>
      <w:r w:rsidR="002A056C" w:rsidRPr="002A056C">
        <w:t xml:space="preserve"> </w:t>
      </w:r>
      <w:r w:rsidRPr="002A056C">
        <w:t>речи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такому</w:t>
      </w:r>
      <w:r w:rsidR="002A056C" w:rsidRPr="002A056C">
        <w:t xml:space="preserve"> </w:t>
      </w:r>
      <w:r w:rsidRPr="002A056C">
        <w:t>принципу</w:t>
      </w:r>
      <w:r w:rsidR="002A056C" w:rsidRPr="002A056C">
        <w:t xml:space="preserve"> </w:t>
      </w:r>
      <w:r w:rsidRPr="002A056C">
        <w:t>поможет</w:t>
      </w:r>
      <w:r w:rsidR="002A056C" w:rsidRPr="002A056C">
        <w:t xml:space="preserve"> </w:t>
      </w:r>
      <w:r w:rsidRPr="002A056C">
        <w:t>убедить</w:t>
      </w:r>
      <w:r w:rsidR="002A056C" w:rsidRPr="002A056C">
        <w:t xml:space="preserve"> </w:t>
      </w:r>
      <w:r w:rsidRPr="002A056C">
        <w:t>аудиторию</w:t>
      </w:r>
      <w:r w:rsidR="002A056C" w:rsidRPr="002A056C">
        <w:t xml:space="preserve"> </w:t>
      </w:r>
      <w:r w:rsidRPr="002A056C">
        <w:t>принять</w:t>
      </w:r>
      <w:r w:rsidR="002A056C" w:rsidRPr="002A056C">
        <w:t xml:space="preserve"> </w:t>
      </w:r>
      <w:r w:rsidRPr="002A056C">
        <w:t>позицию</w:t>
      </w:r>
      <w:r w:rsidR="002A056C" w:rsidRPr="002A056C">
        <w:t xml:space="preserve"> </w:t>
      </w:r>
      <w:r w:rsidRPr="002A056C">
        <w:t>кандидата,</w:t>
      </w:r>
      <w:r w:rsidR="002A056C" w:rsidRPr="002A056C">
        <w:t xml:space="preserve"> </w:t>
      </w:r>
      <w:r w:rsidRPr="002A056C">
        <w:t>подвигнуть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активным</w:t>
      </w:r>
      <w:r w:rsidR="002A056C" w:rsidRPr="002A056C">
        <w:t xml:space="preserve"> </w:t>
      </w:r>
      <w:r w:rsidRPr="002A056C">
        <w:t>действиям,</w:t>
      </w:r>
      <w:r w:rsidR="002A056C" w:rsidRPr="002A056C">
        <w:t xml:space="preserve"> </w:t>
      </w:r>
      <w:r w:rsidRPr="002A056C">
        <w:t>вызовет</w:t>
      </w:r>
      <w:r w:rsidR="002A056C" w:rsidRPr="002A056C">
        <w:t xml:space="preserve"> </w:t>
      </w:r>
      <w:r w:rsidRPr="002A056C">
        <w:t>желаемые</w:t>
      </w:r>
      <w:r w:rsidR="002A056C" w:rsidRPr="002A056C">
        <w:t xml:space="preserve"> </w:t>
      </w:r>
      <w:r w:rsidRPr="002A056C">
        <w:t>перемены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настроении</w:t>
      </w:r>
      <w:r w:rsidR="002A056C" w:rsidRPr="002A056C">
        <w:t xml:space="preserve"> </w:t>
      </w:r>
      <w:r w:rsidRPr="002A056C">
        <w:t>аудитории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Приведем</w:t>
      </w:r>
      <w:r w:rsidR="002A056C" w:rsidRPr="002A056C">
        <w:t xml:space="preserve"> </w:t>
      </w:r>
      <w:r w:rsidRPr="002A056C">
        <w:t>некоторые</w:t>
      </w:r>
      <w:r w:rsidR="002A056C" w:rsidRPr="002A056C">
        <w:t xml:space="preserve"> </w:t>
      </w:r>
      <w:r w:rsidRPr="002A056C">
        <w:t>общие</w:t>
      </w:r>
      <w:r w:rsidR="002A056C" w:rsidRPr="002A056C">
        <w:t xml:space="preserve"> </w:t>
      </w:r>
      <w:r w:rsidRPr="002A056C">
        <w:t>рекомендации,</w:t>
      </w:r>
      <w:r w:rsidR="002A056C" w:rsidRPr="002A056C">
        <w:t xml:space="preserve"> </w:t>
      </w:r>
      <w:r w:rsidRPr="002A056C">
        <w:t>позволяющие</w:t>
      </w:r>
      <w:r w:rsidR="002A056C" w:rsidRPr="002A056C">
        <w:t xml:space="preserve"> </w:t>
      </w:r>
      <w:r w:rsidRPr="002A056C">
        <w:t>добиться</w:t>
      </w:r>
      <w:r w:rsidR="002A056C" w:rsidRPr="002A056C">
        <w:t xml:space="preserve"> </w:t>
      </w:r>
      <w:r w:rsidRPr="002A056C">
        <w:t>максимального</w:t>
      </w:r>
      <w:r w:rsidR="002A056C" w:rsidRPr="002A056C">
        <w:t xml:space="preserve"> </w:t>
      </w:r>
      <w:r w:rsidRPr="002A056C">
        <w:t>эффекта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встреч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избирателями</w:t>
      </w:r>
      <w:r w:rsidR="00321B3B" w:rsidRPr="002A056C">
        <w:rPr>
          <w:rStyle w:val="ab"/>
          <w:color w:val="000000"/>
        </w:rPr>
        <w:footnoteReference w:id="19"/>
      </w:r>
      <w:r w:rsidR="002A056C" w:rsidRPr="002A056C">
        <w:t>: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необходимо</w:t>
      </w:r>
      <w:r w:rsidR="002A056C" w:rsidRPr="002A056C">
        <w:t xml:space="preserve"> </w:t>
      </w:r>
      <w:r w:rsidRPr="002A056C">
        <w:t>предварительно</w:t>
      </w:r>
      <w:r w:rsidR="002A056C" w:rsidRPr="002A056C">
        <w:t xml:space="preserve"> </w:t>
      </w:r>
      <w:r w:rsidRPr="002A056C">
        <w:t>подробно</w:t>
      </w:r>
      <w:r w:rsidR="002A056C" w:rsidRPr="002A056C">
        <w:t xml:space="preserve"> </w:t>
      </w:r>
      <w:r w:rsidRPr="002A056C">
        <w:t>познакомиться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аудиторией</w:t>
      </w:r>
      <w:r w:rsidR="002A056C" w:rsidRPr="002A056C">
        <w:t xml:space="preserve">: </w:t>
      </w:r>
      <w:r w:rsidRPr="002A056C">
        <w:t>полезно</w:t>
      </w:r>
      <w:r w:rsidR="002A056C" w:rsidRPr="002A056C">
        <w:t xml:space="preserve"> </w:t>
      </w:r>
      <w:r w:rsidRPr="002A056C">
        <w:t>знать,</w:t>
      </w:r>
      <w:r w:rsidR="002A056C" w:rsidRPr="002A056C">
        <w:t xml:space="preserve"> </w:t>
      </w:r>
      <w:r w:rsidRPr="002A056C">
        <w:t>кто</w:t>
      </w:r>
      <w:r w:rsidR="002A056C" w:rsidRPr="002A056C">
        <w:t xml:space="preserve"> </w:t>
      </w:r>
      <w:r w:rsidRPr="002A056C">
        <w:t>собирается</w:t>
      </w:r>
      <w:r w:rsidR="002A056C" w:rsidRPr="002A056C">
        <w:t xml:space="preserve"> </w:t>
      </w:r>
      <w:r w:rsidRPr="002A056C">
        <w:t>придти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встречу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кандидатом,</w:t>
      </w:r>
      <w:r w:rsidR="002A056C" w:rsidRPr="002A056C">
        <w:t xml:space="preserve"> </w:t>
      </w:r>
      <w:r w:rsidRPr="002A056C">
        <w:t>каковы</w:t>
      </w:r>
      <w:r w:rsidR="002A056C" w:rsidRPr="002A056C">
        <w:t xml:space="preserve"> </w:t>
      </w:r>
      <w:r w:rsidRPr="002A056C">
        <w:t>основные</w:t>
      </w:r>
      <w:r w:rsidR="002A056C" w:rsidRPr="002A056C">
        <w:t xml:space="preserve"> </w:t>
      </w:r>
      <w:r w:rsidRPr="002A056C">
        <w:t>проблемы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людей,</w:t>
      </w:r>
      <w:r w:rsidR="002A056C" w:rsidRPr="002A056C">
        <w:t xml:space="preserve"> </w:t>
      </w:r>
      <w:r w:rsidRPr="002A056C">
        <w:t>чего</w:t>
      </w:r>
      <w:r w:rsidR="002A056C" w:rsidRPr="002A056C">
        <w:t xml:space="preserve"> </w:t>
      </w:r>
      <w:r w:rsidRPr="002A056C">
        <w:t>они</w:t>
      </w:r>
      <w:r w:rsidR="002A056C" w:rsidRPr="002A056C">
        <w:t xml:space="preserve"> </w:t>
      </w:r>
      <w:r w:rsidRPr="002A056C">
        <w:t>ждут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кандидата</w:t>
      </w:r>
      <w:r w:rsidR="002A056C" w:rsidRPr="002A056C">
        <w:t xml:space="preserve">; </w:t>
      </w:r>
      <w:r w:rsidRPr="002A056C">
        <w:t>так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важно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подготовленным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преобладающему</w:t>
      </w:r>
      <w:r w:rsidR="002A056C" w:rsidRPr="002A056C">
        <w:t xml:space="preserve"> </w:t>
      </w:r>
      <w:r w:rsidRPr="002A056C">
        <w:t>настрою</w:t>
      </w:r>
      <w:r w:rsidR="002A056C" w:rsidRPr="002A056C">
        <w:t xml:space="preserve"> </w:t>
      </w:r>
      <w:r w:rsidRPr="002A056C">
        <w:t>будущей</w:t>
      </w:r>
      <w:r w:rsidR="002A056C" w:rsidRPr="002A056C">
        <w:t xml:space="preserve"> </w:t>
      </w:r>
      <w:r w:rsidRPr="002A056C">
        <w:t>аудитории</w:t>
      </w:r>
      <w:r w:rsidR="002A056C" w:rsidRPr="002A056C">
        <w:t xml:space="preserve"> - </w:t>
      </w:r>
      <w:r w:rsidRPr="002A056C">
        <w:t>знать,</w:t>
      </w:r>
      <w:r w:rsidR="002A056C" w:rsidRPr="002A056C">
        <w:t xml:space="preserve"> </w:t>
      </w:r>
      <w:r w:rsidRPr="002A056C">
        <w:t>сторонники</w:t>
      </w:r>
      <w:r w:rsidR="002A056C" w:rsidRPr="002A056C">
        <w:t xml:space="preserve"> </w:t>
      </w:r>
      <w:r w:rsidRPr="002A056C">
        <w:t>это,</w:t>
      </w:r>
      <w:r w:rsidR="002A056C" w:rsidRPr="002A056C">
        <w:t xml:space="preserve"> </w:t>
      </w:r>
      <w:r w:rsidRPr="002A056C">
        <w:t>противники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нейтральный</w:t>
      </w:r>
      <w:r w:rsidR="002A056C" w:rsidRPr="002A056C">
        <w:t xml:space="preserve"> </w:t>
      </w:r>
      <w:r w:rsidRPr="002A056C">
        <w:t>электорат</w:t>
      </w:r>
      <w:r w:rsidR="002A056C" w:rsidRPr="002A056C">
        <w:t xml:space="preserve">; </w:t>
      </w:r>
      <w:r w:rsidRPr="002A056C">
        <w:t>быть</w:t>
      </w:r>
      <w:r w:rsidR="002A056C" w:rsidRPr="002A056C">
        <w:t xml:space="preserve"> </w:t>
      </w:r>
      <w:r w:rsidRPr="002A056C">
        <w:t>сведущим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местных</w:t>
      </w:r>
      <w:r w:rsidR="002A056C" w:rsidRPr="002A056C">
        <w:t xml:space="preserve"> </w:t>
      </w:r>
      <w:r w:rsidRPr="002A056C">
        <w:t>проблемах,</w:t>
      </w:r>
      <w:r w:rsidR="002A056C" w:rsidRPr="002A056C">
        <w:t xml:space="preserve"> </w:t>
      </w:r>
      <w:r w:rsidRPr="002A056C">
        <w:t>если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возможно,</w:t>
      </w:r>
      <w:r w:rsidR="002A056C" w:rsidRPr="002A056C">
        <w:t xml:space="preserve"> - </w:t>
      </w:r>
      <w:r w:rsidRPr="002A056C">
        <w:t>познакомиться</w:t>
      </w:r>
      <w:r w:rsidR="002A056C" w:rsidRPr="002A056C">
        <w:t xml:space="preserve"> </w:t>
      </w:r>
      <w:r w:rsidRPr="002A056C">
        <w:t>лично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кем-то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будущих</w:t>
      </w:r>
      <w:r w:rsidR="002A056C" w:rsidRPr="002A056C">
        <w:t xml:space="preserve"> </w:t>
      </w:r>
      <w:r w:rsidRPr="002A056C">
        <w:t>слушателей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запомнить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имена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следует</w:t>
      </w:r>
      <w:r w:rsidR="002A056C" w:rsidRPr="002A056C">
        <w:t xml:space="preserve"> </w:t>
      </w:r>
      <w:r w:rsidRPr="002A056C">
        <w:t>ориентироваться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людей,</w:t>
      </w:r>
      <w:r w:rsidR="002A056C" w:rsidRPr="002A056C">
        <w:t xml:space="preserve"> </w:t>
      </w:r>
      <w:r w:rsidRPr="002A056C">
        <w:t>которых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встрече,</w:t>
      </w:r>
      <w:r w:rsidR="002A056C" w:rsidRPr="002A056C">
        <w:t xml:space="preserve"> </w:t>
      </w:r>
      <w:r w:rsidRPr="002A056C">
        <w:t>но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тем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иным</w:t>
      </w:r>
      <w:r w:rsidR="002A056C" w:rsidRPr="002A056C">
        <w:t xml:space="preserve"> </w:t>
      </w:r>
      <w:r w:rsidRPr="002A056C">
        <w:t>образом</w:t>
      </w:r>
      <w:r w:rsidR="002A056C" w:rsidRPr="002A056C">
        <w:t xml:space="preserve"> </w:t>
      </w:r>
      <w:r w:rsidRPr="002A056C">
        <w:t>узнают</w:t>
      </w:r>
      <w:r w:rsidR="002A056C" w:rsidRPr="002A056C">
        <w:t xml:space="preserve"> </w:t>
      </w:r>
      <w:r w:rsidRPr="002A056C">
        <w:t>содержание</w:t>
      </w:r>
      <w:r w:rsidR="002A056C" w:rsidRPr="002A056C">
        <w:t xml:space="preserve"> </w:t>
      </w:r>
      <w:r w:rsidRPr="002A056C">
        <w:t>речи</w:t>
      </w:r>
      <w:r w:rsidR="002A056C" w:rsidRPr="002A056C">
        <w:t xml:space="preserve"> - </w:t>
      </w:r>
      <w:r w:rsidRPr="002A056C">
        <w:t>выступление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освещаться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прессе,</w:t>
      </w:r>
      <w:r w:rsidR="002A056C" w:rsidRPr="002A056C">
        <w:t xml:space="preserve"> </w:t>
      </w:r>
      <w:r w:rsidRPr="002A056C">
        <w:t>выдержки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него</w:t>
      </w:r>
      <w:r w:rsidR="002A056C" w:rsidRPr="002A056C">
        <w:t xml:space="preserve"> </w:t>
      </w:r>
      <w:r w:rsidRPr="002A056C">
        <w:t>могут</w:t>
      </w:r>
      <w:r w:rsidR="002A056C" w:rsidRPr="002A056C">
        <w:t xml:space="preserve"> </w:t>
      </w:r>
      <w:r w:rsidRPr="002A056C">
        <w:t>приводиться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качестве</w:t>
      </w:r>
      <w:r w:rsidR="002A056C" w:rsidRPr="002A056C">
        <w:t xml:space="preserve"> </w:t>
      </w:r>
      <w:r w:rsidRPr="002A056C">
        <w:t>цитат,</w:t>
      </w:r>
      <w:r w:rsidR="002A056C" w:rsidRPr="002A056C">
        <w:t xml:space="preserve"> </w:t>
      </w:r>
      <w:r w:rsidRPr="002A056C">
        <w:t>информация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выступлении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распространяться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неформальным</w:t>
      </w:r>
      <w:r w:rsidR="002A056C" w:rsidRPr="002A056C">
        <w:t xml:space="preserve"> </w:t>
      </w:r>
      <w:r w:rsidRPr="002A056C">
        <w:t>каналам</w:t>
      </w:r>
      <w:r w:rsidR="002A056C" w:rsidRPr="002A056C">
        <w:t xml:space="preserve">; </w:t>
      </w:r>
      <w:r w:rsidRPr="002A056C">
        <w:t>среди</w:t>
      </w:r>
      <w:r w:rsidR="002A056C" w:rsidRPr="002A056C">
        <w:t xml:space="preserve"> </w:t>
      </w:r>
      <w:r w:rsidRPr="002A056C">
        <w:t>этих</w:t>
      </w:r>
      <w:r w:rsidR="002A056C" w:rsidRPr="002A056C">
        <w:t xml:space="preserve"> </w:t>
      </w:r>
      <w:r w:rsidRPr="002A056C">
        <w:t>людей</w:t>
      </w:r>
      <w:r w:rsidR="002A056C" w:rsidRPr="002A056C">
        <w:t xml:space="preserve"> </w:t>
      </w:r>
      <w:r w:rsidRPr="002A056C">
        <w:t>будут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оппоненты,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станут</w:t>
      </w:r>
      <w:r w:rsidR="002A056C" w:rsidRPr="002A056C">
        <w:t xml:space="preserve"> </w:t>
      </w:r>
      <w:r w:rsidRPr="002A056C">
        <w:t>тщательно</w:t>
      </w:r>
      <w:r w:rsidR="002A056C" w:rsidRPr="002A056C">
        <w:t xml:space="preserve"> </w:t>
      </w:r>
      <w:r w:rsidRPr="002A056C">
        <w:t>изучать</w:t>
      </w:r>
      <w:r w:rsidR="002A056C" w:rsidRPr="002A056C">
        <w:t xml:space="preserve"> </w:t>
      </w:r>
      <w:r w:rsidRPr="002A056C">
        <w:t>главные</w:t>
      </w:r>
      <w:r w:rsidR="002A056C" w:rsidRPr="002A056C">
        <w:t xml:space="preserve"> </w:t>
      </w:r>
      <w:r w:rsidRPr="002A056C">
        <w:t>пункты</w:t>
      </w:r>
      <w:r w:rsidR="002A056C" w:rsidRPr="002A056C">
        <w:t xml:space="preserve"> </w:t>
      </w:r>
      <w:r w:rsidRPr="002A056C">
        <w:t>выступлений,</w:t>
      </w:r>
      <w:r w:rsidR="002A056C" w:rsidRPr="002A056C">
        <w:t xml:space="preserve"> </w:t>
      </w:r>
      <w:r w:rsidRPr="002A056C">
        <w:t>приводимую</w:t>
      </w:r>
      <w:r w:rsidR="002A056C" w:rsidRPr="002A056C">
        <w:t xml:space="preserve"> </w:t>
      </w:r>
      <w:r w:rsidRPr="002A056C">
        <w:t>аргументацию,</w:t>
      </w:r>
      <w:r w:rsidR="002A056C" w:rsidRPr="002A056C">
        <w:t xml:space="preserve"> </w:t>
      </w:r>
      <w:r w:rsidRPr="002A056C">
        <w:t>поэтому</w:t>
      </w:r>
      <w:r w:rsidR="002A056C" w:rsidRPr="002A056C">
        <w:t xml:space="preserve"> </w:t>
      </w:r>
      <w:r w:rsidRPr="002A056C">
        <w:t>каждое</w:t>
      </w:r>
      <w:r w:rsidR="002A056C" w:rsidRPr="002A056C">
        <w:t xml:space="preserve"> </w:t>
      </w:r>
      <w:r w:rsidRPr="002A056C">
        <w:t>выступление</w:t>
      </w:r>
      <w:r w:rsidR="002A056C" w:rsidRPr="002A056C">
        <w:t xml:space="preserve"> </w:t>
      </w:r>
      <w:r w:rsidRPr="002A056C">
        <w:t>должно</w:t>
      </w:r>
      <w:r w:rsidR="002A056C" w:rsidRPr="002A056C">
        <w:t xml:space="preserve"> </w:t>
      </w:r>
      <w:r w:rsidRPr="002A056C">
        <w:t>следовать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общем</w:t>
      </w:r>
      <w:r w:rsidR="002A056C" w:rsidRPr="002A056C">
        <w:t xml:space="preserve"> </w:t>
      </w:r>
      <w:r w:rsidRPr="002A056C">
        <w:t>русле</w:t>
      </w:r>
      <w:r w:rsidR="002A056C" w:rsidRPr="002A056C">
        <w:t xml:space="preserve"> </w:t>
      </w:r>
      <w:r w:rsidRPr="002A056C">
        <w:t>избирательной</w:t>
      </w:r>
      <w:r w:rsidR="002A056C" w:rsidRPr="002A056C">
        <w:t xml:space="preserve"> </w:t>
      </w:r>
      <w:r w:rsidRPr="002A056C">
        <w:t>кампании,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противоречить</w:t>
      </w:r>
      <w:r w:rsidR="002A056C" w:rsidRPr="002A056C">
        <w:t xml:space="preserve"> </w:t>
      </w:r>
      <w:r w:rsidRPr="002A056C">
        <w:t>другим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концепции</w:t>
      </w:r>
      <w:r w:rsidR="002A056C" w:rsidRPr="002A056C">
        <w:t xml:space="preserve"> </w:t>
      </w:r>
      <w:r w:rsidRPr="002A056C">
        <w:t>рекламной</w:t>
      </w:r>
      <w:r w:rsidR="002A056C" w:rsidRPr="002A056C">
        <w:t xml:space="preserve"> </w:t>
      </w:r>
      <w:r w:rsidRPr="002A056C">
        <w:t>стратегии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необходимо</w:t>
      </w:r>
      <w:r w:rsidR="002A056C" w:rsidRPr="002A056C">
        <w:t xml:space="preserve"> </w:t>
      </w:r>
      <w:r w:rsidRPr="002A056C">
        <w:t>следовать</w:t>
      </w:r>
      <w:r w:rsidR="002A056C" w:rsidRPr="002A056C">
        <w:t xml:space="preserve"> </w:t>
      </w:r>
      <w:r w:rsidRPr="002A056C">
        <w:t>выбранной</w:t>
      </w:r>
      <w:r w:rsidR="002A056C" w:rsidRPr="002A056C">
        <w:t xml:space="preserve"> </w:t>
      </w:r>
      <w:r w:rsidRPr="002A056C">
        <w:t>теме</w:t>
      </w:r>
      <w:r w:rsidR="002A056C" w:rsidRPr="002A056C">
        <w:t xml:space="preserve"> </w:t>
      </w:r>
      <w:r w:rsidRPr="002A056C">
        <w:t>выступления</w:t>
      </w:r>
      <w:r w:rsidR="002A056C">
        <w:t xml:space="preserve"> (</w:t>
      </w:r>
      <w:r w:rsidRPr="002A056C">
        <w:t>заранее</w:t>
      </w:r>
      <w:r w:rsidR="002A056C" w:rsidRPr="002A056C">
        <w:t xml:space="preserve"> </w:t>
      </w:r>
      <w:r w:rsidRPr="002A056C">
        <w:t>названную</w:t>
      </w:r>
      <w:r w:rsidR="002A056C" w:rsidRPr="002A056C">
        <w:t xml:space="preserve"> </w:t>
      </w:r>
      <w:r w:rsidRPr="002A056C">
        <w:t>тему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следует</w:t>
      </w:r>
      <w:r w:rsidR="002A056C" w:rsidRPr="002A056C">
        <w:t xml:space="preserve"> </w:t>
      </w:r>
      <w:r w:rsidRPr="002A056C">
        <w:t>менять</w:t>
      </w:r>
      <w:r w:rsidR="002A056C" w:rsidRPr="002A056C">
        <w:t xml:space="preserve">); </w:t>
      </w:r>
      <w:r w:rsidRPr="002A056C">
        <w:t>целесообразно</w:t>
      </w:r>
      <w:r w:rsidR="002A056C" w:rsidRPr="002A056C">
        <w:t xml:space="preserve"> </w:t>
      </w:r>
      <w:r w:rsidRPr="002A056C">
        <w:t>выбрать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выступления</w:t>
      </w:r>
      <w:r w:rsidR="002A056C" w:rsidRPr="002A056C">
        <w:t xml:space="preserve"> </w:t>
      </w:r>
      <w:r w:rsidRPr="002A056C">
        <w:t>один-два</w:t>
      </w:r>
      <w:r w:rsidR="002A056C" w:rsidRPr="002A056C">
        <w:t xml:space="preserve"> </w:t>
      </w:r>
      <w:r w:rsidRPr="002A056C">
        <w:t>вопроса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какую-то</w:t>
      </w:r>
      <w:r w:rsidR="002A056C" w:rsidRPr="002A056C">
        <w:t xml:space="preserve"> </w:t>
      </w:r>
      <w:r w:rsidRPr="002A056C">
        <w:t>одну</w:t>
      </w:r>
      <w:r w:rsidR="002A056C" w:rsidRPr="002A056C">
        <w:t xml:space="preserve"> </w:t>
      </w:r>
      <w:r w:rsidRPr="002A056C">
        <w:t>тему,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распыляться,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противоречить</w:t>
      </w:r>
      <w:r w:rsidR="002A056C" w:rsidRPr="002A056C">
        <w:t xml:space="preserve"> </w:t>
      </w:r>
      <w:r w:rsidRPr="002A056C">
        <w:t>себе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ходе</w:t>
      </w:r>
      <w:r w:rsidR="002A056C" w:rsidRPr="002A056C">
        <w:t xml:space="preserve"> </w:t>
      </w:r>
      <w:r w:rsidRPr="002A056C">
        <w:t>речи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допускать</w:t>
      </w:r>
      <w:r w:rsidR="002A056C" w:rsidRPr="002A056C">
        <w:t xml:space="preserve"> </w:t>
      </w:r>
      <w:r w:rsidRPr="002A056C">
        <w:t>высказываний,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невозможно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подкрепить</w:t>
      </w:r>
      <w:r w:rsidR="002A056C" w:rsidRPr="002A056C">
        <w:t xml:space="preserve"> </w:t>
      </w:r>
      <w:r w:rsidRPr="002A056C">
        <w:t>серьезными</w:t>
      </w:r>
      <w:r w:rsidR="002A056C" w:rsidRPr="002A056C">
        <w:t xml:space="preserve"> </w:t>
      </w:r>
      <w:r w:rsidRPr="002A056C">
        <w:t>аргументами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следует</w:t>
      </w:r>
      <w:r w:rsidR="002A056C" w:rsidRPr="002A056C">
        <w:t xml:space="preserve"> </w:t>
      </w:r>
      <w:r w:rsidRPr="002A056C">
        <w:t>со</w:t>
      </w:r>
      <w:r w:rsidR="002A056C" w:rsidRPr="002A056C">
        <w:t xml:space="preserve"> </w:t>
      </w:r>
      <w:r w:rsidRPr="002A056C">
        <w:t>всей</w:t>
      </w:r>
      <w:r w:rsidR="002A056C" w:rsidRPr="002A056C">
        <w:t xml:space="preserve"> </w:t>
      </w:r>
      <w:r w:rsidRPr="002A056C">
        <w:t>серьезностью</w:t>
      </w:r>
      <w:r w:rsidR="002A056C" w:rsidRPr="002A056C">
        <w:t xml:space="preserve"> </w:t>
      </w:r>
      <w:r w:rsidRPr="002A056C">
        <w:t>подойти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организации</w:t>
      </w:r>
      <w:r w:rsidR="002A056C" w:rsidRPr="002A056C">
        <w:t xml:space="preserve"> </w:t>
      </w:r>
      <w:r w:rsidRPr="002A056C">
        <w:t>выступления</w:t>
      </w:r>
      <w:r w:rsidR="002A056C" w:rsidRPr="002A056C">
        <w:t xml:space="preserve">; </w:t>
      </w:r>
      <w:r w:rsidRPr="002A056C">
        <w:t>подготовка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нему</w:t>
      </w:r>
      <w:r w:rsidR="002A056C" w:rsidRPr="002A056C">
        <w:t xml:space="preserve"> </w:t>
      </w:r>
      <w:r w:rsidRPr="002A056C">
        <w:t>включает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только</w:t>
      </w:r>
      <w:r w:rsidR="002A056C" w:rsidRPr="002A056C">
        <w:t xml:space="preserve"> </w:t>
      </w:r>
      <w:r w:rsidRPr="002A056C">
        <w:t>составление</w:t>
      </w:r>
      <w:r w:rsidR="002A056C" w:rsidRPr="002A056C">
        <w:t xml:space="preserve"> </w:t>
      </w:r>
      <w:r w:rsidRPr="002A056C">
        <w:t>плана</w:t>
      </w:r>
      <w:r w:rsidR="002A056C" w:rsidRPr="002A056C">
        <w:t xml:space="preserve"> </w:t>
      </w:r>
      <w:r w:rsidRPr="002A056C">
        <w:t>самой</w:t>
      </w:r>
      <w:r w:rsidR="002A056C" w:rsidRPr="002A056C">
        <w:t xml:space="preserve"> </w:t>
      </w:r>
      <w:r w:rsidRPr="002A056C">
        <w:t>речи,</w:t>
      </w:r>
      <w:r w:rsidR="002A056C" w:rsidRPr="002A056C">
        <w:t xml:space="preserve"> </w:t>
      </w:r>
      <w:r w:rsidRPr="002A056C">
        <w:t>но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психологический</w:t>
      </w:r>
      <w:r w:rsidR="002A056C" w:rsidRPr="002A056C">
        <w:t xml:space="preserve"> </w:t>
      </w:r>
      <w:r w:rsidRPr="002A056C">
        <w:t>настрой</w:t>
      </w:r>
      <w:r w:rsidR="002A056C" w:rsidRPr="002A056C">
        <w:t xml:space="preserve">; </w:t>
      </w:r>
      <w:r w:rsidRPr="002A056C">
        <w:t>некоторые</w:t>
      </w:r>
      <w:r w:rsidR="002A056C" w:rsidRPr="002A056C">
        <w:t xml:space="preserve"> </w:t>
      </w:r>
      <w:r w:rsidRPr="002A056C">
        <w:t>психологические</w:t>
      </w:r>
      <w:r w:rsidR="002A056C" w:rsidRPr="002A056C">
        <w:t xml:space="preserve"> </w:t>
      </w:r>
      <w:r w:rsidRPr="002A056C">
        <w:t>аспекты</w:t>
      </w:r>
      <w:r w:rsidR="002A056C" w:rsidRPr="002A056C">
        <w:t xml:space="preserve"> </w:t>
      </w:r>
      <w:r w:rsidRPr="002A056C">
        <w:t>стоит</w:t>
      </w:r>
      <w:r w:rsidR="002A056C" w:rsidRPr="002A056C">
        <w:t xml:space="preserve"> </w:t>
      </w:r>
      <w:r w:rsidRPr="002A056C">
        <w:t>обговорить</w:t>
      </w:r>
      <w:r w:rsidR="002A056C" w:rsidRPr="002A056C">
        <w:t xml:space="preserve"> </w:t>
      </w:r>
      <w:r w:rsidRPr="002A056C">
        <w:t>заранее</w:t>
      </w:r>
      <w:r w:rsidR="002A056C" w:rsidRPr="002A056C">
        <w:t xml:space="preserve"> - </w:t>
      </w:r>
      <w:r w:rsidRPr="002A056C">
        <w:t>например,</w:t>
      </w:r>
      <w:r w:rsidR="002A056C" w:rsidRPr="002A056C">
        <w:t xml:space="preserve"> </w:t>
      </w:r>
      <w:r w:rsidRPr="002A056C">
        <w:t>попросить</w:t>
      </w:r>
      <w:r w:rsidR="002A056C" w:rsidRPr="002A056C">
        <w:t xml:space="preserve"> </w:t>
      </w:r>
      <w:r w:rsidRPr="002A056C">
        <w:t>знакомых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доброжелательно</w:t>
      </w:r>
      <w:r w:rsidR="002A056C" w:rsidRPr="002A056C">
        <w:t xml:space="preserve"> </w:t>
      </w:r>
      <w:r w:rsidRPr="002A056C">
        <w:t>настроенных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отношению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оратору</w:t>
      </w:r>
      <w:r w:rsidR="002A056C" w:rsidRPr="002A056C">
        <w:t xml:space="preserve"> </w:t>
      </w:r>
      <w:r w:rsidRPr="002A056C">
        <w:t>людей</w:t>
      </w:r>
      <w:r w:rsidR="002A056C" w:rsidRPr="002A056C">
        <w:t xml:space="preserve"> </w:t>
      </w:r>
      <w:r w:rsidRPr="002A056C">
        <w:t>сесть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зале</w:t>
      </w:r>
      <w:r w:rsidR="002A056C" w:rsidRPr="002A056C">
        <w:t xml:space="preserve"> </w:t>
      </w:r>
      <w:r w:rsidRPr="002A056C">
        <w:t>так,</w:t>
      </w:r>
      <w:r w:rsidR="002A056C" w:rsidRPr="002A056C">
        <w:t xml:space="preserve"> </w:t>
      </w:r>
      <w:r w:rsidRPr="002A056C">
        <w:t>чтобы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было</w:t>
      </w:r>
      <w:r w:rsidR="002A056C" w:rsidRPr="002A056C">
        <w:t xml:space="preserve"> </w:t>
      </w:r>
      <w:r w:rsidRPr="002A056C">
        <w:t>видеть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лица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ощущать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поддержку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Помимо</w:t>
      </w:r>
      <w:r w:rsidR="002A056C" w:rsidRPr="002A056C">
        <w:t xml:space="preserve"> </w:t>
      </w:r>
      <w:r w:rsidRPr="002A056C">
        <w:t>митингов,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программу</w:t>
      </w:r>
      <w:r w:rsidR="002A056C" w:rsidRPr="002A056C">
        <w:t xml:space="preserve"> </w:t>
      </w:r>
      <w:r w:rsidRPr="002A056C">
        <w:t>общения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избирателями</w:t>
      </w:r>
      <w:r w:rsidR="002A056C" w:rsidRPr="002A056C">
        <w:t xml:space="preserve"> </w:t>
      </w:r>
      <w:r w:rsidRPr="002A056C">
        <w:t>входит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так</w:t>
      </w:r>
      <w:r w:rsidR="002A056C" w:rsidRPr="002A056C">
        <w:t xml:space="preserve"> </w:t>
      </w:r>
      <w:r w:rsidRPr="002A056C">
        <w:t>называемое</w:t>
      </w:r>
      <w:r w:rsidR="002A056C">
        <w:t xml:space="preserve"> "</w:t>
      </w:r>
      <w:r w:rsidRPr="002A056C">
        <w:t>хождение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народ</w:t>
      </w:r>
      <w:r w:rsidR="002A056C">
        <w:t xml:space="preserve">" </w:t>
      </w:r>
      <w:r w:rsidR="002A056C" w:rsidRPr="002A056C">
        <w:t xml:space="preserve">- </w:t>
      </w:r>
      <w:r w:rsidRPr="002A056C">
        <w:t>посещение</w:t>
      </w:r>
      <w:r w:rsidR="002A056C" w:rsidRPr="002A056C">
        <w:t xml:space="preserve"> </w:t>
      </w:r>
      <w:r w:rsidRPr="002A056C">
        <w:t>публичных</w:t>
      </w:r>
      <w:r w:rsidR="002A056C" w:rsidRPr="002A056C">
        <w:t xml:space="preserve"> </w:t>
      </w:r>
      <w:r w:rsidRPr="002A056C">
        <w:t>мест,</w:t>
      </w:r>
      <w:r w:rsidR="002A056C" w:rsidRPr="002A056C">
        <w:t xml:space="preserve"> </w:t>
      </w:r>
      <w:r w:rsidRPr="002A056C">
        <w:t>уличная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. </w:t>
      </w:r>
      <w:r w:rsidRPr="002A056C">
        <w:t>Благодаря</w:t>
      </w:r>
      <w:r w:rsidR="002A056C" w:rsidRPr="002A056C">
        <w:t xml:space="preserve"> </w:t>
      </w:r>
      <w:r w:rsidRPr="002A056C">
        <w:t>подобным</w:t>
      </w:r>
      <w:r w:rsidR="002A056C" w:rsidRPr="002A056C">
        <w:t xml:space="preserve"> </w:t>
      </w:r>
      <w:r w:rsidRPr="002A056C">
        <w:t>акциям</w:t>
      </w:r>
      <w:r w:rsidR="002A056C" w:rsidRPr="002A056C">
        <w:t xml:space="preserve"> </w:t>
      </w:r>
      <w:r w:rsidRPr="002A056C">
        <w:t>кандидат</w:t>
      </w:r>
      <w:r w:rsidR="002A056C" w:rsidRPr="002A056C">
        <w:t xml:space="preserve"> </w:t>
      </w:r>
      <w:r w:rsidRPr="002A056C">
        <w:t>выглядит</w:t>
      </w:r>
      <w:r w:rsidR="002A056C" w:rsidRPr="002A056C">
        <w:t xml:space="preserve"> </w:t>
      </w:r>
      <w:r w:rsidRPr="002A056C">
        <w:t>более</w:t>
      </w:r>
      <w:r w:rsidR="002A056C" w:rsidRPr="002A056C">
        <w:t xml:space="preserve"> </w:t>
      </w:r>
      <w:r w:rsidRPr="002A056C">
        <w:t>близким</w:t>
      </w:r>
      <w:r w:rsidR="002A056C" w:rsidRPr="002A056C">
        <w:t xml:space="preserve"> </w:t>
      </w:r>
      <w:r w:rsidRPr="002A056C">
        <w:t>избирателю,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образ</w:t>
      </w:r>
      <w:r w:rsidR="002A056C" w:rsidRPr="002A056C">
        <w:t xml:space="preserve"> </w:t>
      </w:r>
      <w:r w:rsidRPr="002A056C">
        <w:t>приобретает</w:t>
      </w:r>
      <w:r w:rsidR="002A056C" w:rsidRPr="002A056C">
        <w:t xml:space="preserve"> </w:t>
      </w:r>
      <w:r w:rsidRPr="002A056C">
        <w:t>необходимую</w:t>
      </w:r>
      <w:r w:rsidR="002A056C" w:rsidRPr="002A056C">
        <w:t xml:space="preserve"> </w:t>
      </w:r>
      <w:r w:rsidRPr="002A056C">
        <w:t>теплоту,</w:t>
      </w:r>
      <w:r w:rsidR="002A056C" w:rsidRPr="002A056C">
        <w:t xml:space="preserve"> </w:t>
      </w:r>
      <w:r w:rsidRPr="002A056C">
        <w:t>человечность</w:t>
      </w:r>
      <w:r w:rsidR="002A056C" w:rsidRPr="002A056C">
        <w:t xml:space="preserve">. </w:t>
      </w:r>
      <w:r w:rsidRPr="002A056C">
        <w:t>Существует</w:t>
      </w:r>
      <w:r w:rsidR="002A056C" w:rsidRPr="002A056C">
        <w:t xml:space="preserve"> </w:t>
      </w:r>
      <w:r w:rsidRPr="002A056C">
        <w:t>множество</w:t>
      </w:r>
      <w:r w:rsidR="002A056C" w:rsidRPr="002A056C">
        <w:t xml:space="preserve"> </w:t>
      </w:r>
      <w:r w:rsidRPr="002A056C">
        <w:t>вариантов</w:t>
      </w:r>
      <w:r w:rsidR="002A056C" w:rsidRPr="002A056C">
        <w:t xml:space="preserve"> </w:t>
      </w:r>
      <w:r w:rsidRPr="002A056C">
        <w:t>неформальных</w:t>
      </w:r>
      <w:r w:rsidR="002A056C">
        <w:t xml:space="preserve"> (</w:t>
      </w:r>
      <w:r w:rsidRPr="002A056C">
        <w:t>но,</w:t>
      </w:r>
      <w:r w:rsidR="002A056C" w:rsidRPr="002A056C">
        <w:t xml:space="preserve"> </w:t>
      </w:r>
      <w:r w:rsidRPr="002A056C">
        <w:t>тем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менее,</w:t>
      </w:r>
      <w:r w:rsidR="002A056C" w:rsidRPr="002A056C">
        <w:t xml:space="preserve"> </w:t>
      </w:r>
      <w:r w:rsidRPr="002A056C">
        <w:t>планируемых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требующих</w:t>
      </w:r>
      <w:r w:rsidR="002A056C" w:rsidRPr="002A056C">
        <w:t xml:space="preserve"> </w:t>
      </w:r>
      <w:r w:rsidRPr="002A056C">
        <w:t>немалых</w:t>
      </w:r>
      <w:r w:rsidR="002A056C" w:rsidRPr="002A056C">
        <w:t xml:space="preserve"> </w:t>
      </w:r>
      <w:r w:rsidRPr="002A056C">
        <w:t>организационных</w:t>
      </w:r>
      <w:r w:rsidR="002A056C" w:rsidRPr="002A056C">
        <w:t xml:space="preserve"> </w:t>
      </w:r>
      <w:r w:rsidRPr="002A056C">
        <w:t>усилий</w:t>
      </w:r>
      <w:r w:rsidR="002A056C" w:rsidRPr="002A056C">
        <w:t xml:space="preserve">) </w:t>
      </w:r>
      <w:r w:rsidRPr="002A056C">
        <w:t>встреч</w:t>
      </w:r>
      <w:r w:rsidR="002A056C" w:rsidRPr="002A056C">
        <w:t xml:space="preserve"> </w:t>
      </w:r>
      <w:r w:rsidRPr="002A056C">
        <w:t>кандидата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избирателями</w:t>
      </w:r>
      <w:r w:rsidR="00C71A95" w:rsidRPr="002A056C">
        <w:rPr>
          <w:rStyle w:val="ab"/>
          <w:color w:val="000000"/>
        </w:rPr>
        <w:footnoteReference w:id="20"/>
      </w:r>
      <w:r w:rsidR="002A056C" w:rsidRPr="002A056C">
        <w:t>: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деловые</w:t>
      </w:r>
      <w:r w:rsidR="002A056C" w:rsidRPr="002A056C">
        <w:t xml:space="preserve"> </w:t>
      </w:r>
      <w:r w:rsidRPr="002A056C">
        <w:t>визиты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городские</w:t>
      </w:r>
      <w:r w:rsidR="002A056C" w:rsidRPr="002A056C">
        <w:t xml:space="preserve"> </w:t>
      </w:r>
      <w:r w:rsidRPr="002A056C">
        <w:t>районы</w:t>
      </w:r>
      <w:r w:rsidR="002A056C">
        <w:t xml:space="preserve"> (</w:t>
      </w:r>
      <w:r w:rsidRPr="002A056C">
        <w:t>кандидат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зайти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магазин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контору,</w:t>
      </w:r>
      <w:r w:rsidR="002A056C" w:rsidRPr="002A056C">
        <w:t xml:space="preserve"> </w:t>
      </w:r>
      <w:r w:rsidRPr="002A056C">
        <w:t>поговорить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сотрудниками,</w:t>
      </w:r>
      <w:r w:rsidR="002A056C" w:rsidRPr="002A056C">
        <w:t xml:space="preserve"> </w:t>
      </w:r>
      <w:r w:rsidRPr="002A056C">
        <w:t>руководителями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встречи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остановках</w:t>
      </w:r>
      <w:r w:rsidR="002A056C" w:rsidRPr="002A056C">
        <w:t xml:space="preserve"> </w:t>
      </w:r>
      <w:r w:rsidRPr="002A056C">
        <w:t>местного</w:t>
      </w:r>
      <w:r w:rsidR="002A056C" w:rsidRPr="002A056C">
        <w:t xml:space="preserve"> </w:t>
      </w:r>
      <w:r w:rsidRPr="002A056C">
        <w:t>транспорта</w:t>
      </w:r>
      <w:r w:rsidR="002A056C">
        <w:t xml:space="preserve"> (</w:t>
      </w:r>
      <w:r w:rsidRPr="002A056C">
        <w:t>целесообразно</w:t>
      </w:r>
      <w:r w:rsidR="002A056C" w:rsidRPr="002A056C">
        <w:t xml:space="preserve"> </w:t>
      </w:r>
      <w:r w:rsidRPr="002A056C">
        <w:t>намечать</w:t>
      </w:r>
      <w:r w:rsidR="002A056C" w:rsidRPr="002A056C">
        <w:t xml:space="preserve"> </w:t>
      </w:r>
      <w:r w:rsidRPr="002A056C">
        <w:t>их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утренние</w:t>
      </w:r>
      <w:r w:rsidR="002A056C" w:rsidRPr="002A056C">
        <w:t xml:space="preserve"> </w:t>
      </w:r>
      <w:r w:rsidRPr="002A056C">
        <w:t>часы,</w:t>
      </w:r>
      <w:r w:rsidR="002A056C" w:rsidRPr="002A056C">
        <w:t xml:space="preserve"> </w:t>
      </w:r>
      <w:r w:rsidRPr="002A056C">
        <w:t>поскольку</w:t>
      </w:r>
      <w:r w:rsidR="002A056C" w:rsidRPr="002A056C">
        <w:t xml:space="preserve"> </w:t>
      </w:r>
      <w:r w:rsidRPr="002A056C">
        <w:t>вечером</w:t>
      </w:r>
      <w:r w:rsidR="002A056C" w:rsidRPr="002A056C">
        <w:t xml:space="preserve"> </w:t>
      </w:r>
      <w:r w:rsidRPr="002A056C">
        <w:t>люди</w:t>
      </w:r>
      <w:r w:rsidR="002A056C" w:rsidRPr="002A056C">
        <w:t xml:space="preserve"> </w:t>
      </w:r>
      <w:r w:rsidRPr="002A056C">
        <w:t>торопятся</w:t>
      </w:r>
      <w:r w:rsidR="002A056C" w:rsidRPr="002A056C">
        <w:t xml:space="preserve"> </w:t>
      </w:r>
      <w:r w:rsidRPr="002A056C">
        <w:t>домой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визиты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заводы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фабрики</w:t>
      </w:r>
      <w:r w:rsidR="002A056C">
        <w:t xml:space="preserve"> (</w:t>
      </w:r>
      <w:r w:rsidRPr="002A056C">
        <w:t>важно</w:t>
      </w:r>
      <w:r w:rsidR="002A056C" w:rsidRPr="002A056C">
        <w:t xml:space="preserve"> </w:t>
      </w:r>
      <w:r w:rsidRPr="002A056C">
        <w:t>выбрать</w:t>
      </w:r>
      <w:r w:rsidR="002A056C" w:rsidRPr="002A056C">
        <w:t xml:space="preserve"> </w:t>
      </w:r>
      <w:r w:rsidRPr="002A056C">
        <w:t>подходящего</w:t>
      </w:r>
      <w:r w:rsidR="002A056C" w:rsidRPr="002A056C">
        <w:t xml:space="preserve"> </w:t>
      </w:r>
      <w:r w:rsidRPr="002A056C">
        <w:t>сопровождающего</w:t>
      </w:r>
      <w:r w:rsidR="002A056C" w:rsidRPr="002A056C">
        <w:t xml:space="preserve"> - </w:t>
      </w:r>
      <w:r w:rsidRPr="002A056C">
        <w:t>им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должен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непопулярный</w:t>
      </w:r>
      <w:r w:rsidR="002A056C" w:rsidRPr="002A056C">
        <w:t xml:space="preserve"> </w:t>
      </w:r>
      <w:r w:rsidRPr="002A056C">
        <w:t>среди</w:t>
      </w:r>
      <w:r w:rsidR="002A056C" w:rsidRPr="002A056C">
        <w:t xml:space="preserve"> </w:t>
      </w:r>
      <w:r w:rsidRPr="002A056C">
        <w:t>работников</w:t>
      </w:r>
      <w:r w:rsidR="002A056C" w:rsidRPr="002A056C">
        <w:t xml:space="preserve"> </w:t>
      </w:r>
      <w:r w:rsidRPr="002A056C">
        <w:t>руководитель</w:t>
      </w:r>
      <w:r w:rsidR="002A056C" w:rsidRPr="002A056C">
        <w:t xml:space="preserve">; </w:t>
      </w:r>
      <w:r w:rsidRPr="002A056C">
        <w:t>во</w:t>
      </w:r>
      <w:r w:rsidR="002A056C" w:rsidRPr="002A056C">
        <w:t xml:space="preserve"> </w:t>
      </w:r>
      <w:r w:rsidRPr="002A056C">
        <w:t>время</w:t>
      </w:r>
      <w:r w:rsidR="002A056C" w:rsidRPr="002A056C">
        <w:t xml:space="preserve"> </w:t>
      </w:r>
      <w:r w:rsidRPr="002A056C">
        <w:t>такого</w:t>
      </w:r>
      <w:r w:rsidR="002A056C" w:rsidRPr="002A056C">
        <w:t xml:space="preserve"> </w:t>
      </w:r>
      <w:r w:rsidRPr="002A056C">
        <w:t>визита</w:t>
      </w:r>
      <w:r w:rsidR="002A056C" w:rsidRPr="002A056C">
        <w:t xml:space="preserve"> </w:t>
      </w:r>
      <w:r w:rsidRPr="002A056C">
        <w:t>стоит</w:t>
      </w:r>
      <w:r w:rsidR="002A056C" w:rsidRPr="002A056C">
        <w:t xml:space="preserve"> </w:t>
      </w:r>
      <w:r w:rsidRPr="002A056C">
        <w:t>поговорить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можно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большим</w:t>
      </w:r>
      <w:r w:rsidR="002A056C" w:rsidRPr="002A056C">
        <w:t xml:space="preserve"> </w:t>
      </w:r>
      <w:r w:rsidRPr="002A056C">
        <w:t>числом</w:t>
      </w:r>
      <w:r w:rsidR="002A056C" w:rsidRPr="002A056C">
        <w:t xml:space="preserve"> </w:t>
      </w:r>
      <w:r w:rsidRPr="002A056C">
        <w:t>людей,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этом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бесед</w:t>
      </w:r>
      <w:r w:rsidR="002A056C" w:rsidRPr="002A056C">
        <w:t xml:space="preserve"> </w:t>
      </w:r>
      <w:r w:rsidRPr="002A056C">
        <w:t>следует</w:t>
      </w:r>
      <w:r w:rsidR="002A056C" w:rsidRPr="002A056C">
        <w:t xml:space="preserve"> </w:t>
      </w:r>
      <w:r w:rsidRPr="002A056C">
        <w:t>выбирать</w:t>
      </w:r>
      <w:r w:rsidR="002A056C" w:rsidRPr="002A056C">
        <w:t xml:space="preserve"> </w:t>
      </w:r>
      <w:r w:rsidRPr="002A056C">
        <w:t>открытые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очень</w:t>
      </w:r>
      <w:r w:rsidR="002A056C" w:rsidRPr="002A056C">
        <w:t xml:space="preserve"> </w:t>
      </w:r>
      <w:r w:rsidRPr="002A056C">
        <w:t>шумные</w:t>
      </w:r>
      <w:r w:rsidR="002A056C" w:rsidRPr="002A056C">
        <w:t xml:space="preserve"> </w:t>
      </w:r>
      <w:r w:rsidRPr="002A056C">
        <w:t>места,</w:t>
      </w:r>
      <w:r w:rsidR="002A056C" w:rsidRPr="002A056C">
        <w:t xml:space="preserve"> </w:t>
      </w:r>
      <w:r w:rsidRPr="002A056C">
        <w:t>чтобы</w:t>
      </w:r>
      <w:r w:rsidR="002A056C" w:rsidRPr="002A056C">
        <w:t xml:space="preserve"> </w:t>
      </w:r>
      <w:r w:rsidRPr="002A056C">
        <w:t>кандидата</w:t>
      </w:r>
      <w:r w:rsidR="002A056C" w:rsidRPr="002A056C">
        <w:t xml:space="preserve"> </w:t>
      </w:r>
      <w:r w:rsidRPr="002A056C">
        <w:t>хорошо</w:t>
      </w:r>
      <w:r w:rsidR="002A056C" w:rsidRPr="002A056C">
        <w:t xml:space="preserve"> </w:t>
      </w:r>
      <w:r w:rsidRPr="002A056C">
        <w:t>видели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слышали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посещение</w:t>
      </w:r>
      <w:r w:rsidR="002A056C" w:rsidRPr="002A056C">
        <w:t xml:space="preserve"> </w:t>
      </w:r>
      <w:r w:rsidRPr="002A056C">
        <w:t>институтов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школ</w:t>
      </w:r>
      <w:r w:rsidR="002A056C">
        <w:t xml:space="preserve"> (</w:t>
      </w:r>
      <w:r w:rsidRPr="002A056C">
        <w:t>с</w:t>
      </w:r>
      <w:r w:rsidR="002A056C" w:rsidRPr="002A056C">
        <w:t xml:space="preserve"> </w:t>
      </w:r>
      <w:r w:rsidRPr="002A056C">
        <w:t>визитами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студенческие</w:t>
      </w:r>
      <w:r w:rsidR="002A056C" w:rsidRPr="002A056C">
        <w:t xml:space="preserve"> </w:t>
      </w:r>
      <w:r w:rsidRPr="002A056C">
        <w:t>кафе,</w:t>
      </w:r>
      <w:r w:rsidR="002A056C" w:rsidRPr="002A056C">
        <w:t xml:space="preserve"> </w:t>
      </w:r>
      <w:r w:rsidRPr="002A056C">
        <w:t>публикацией</w:t>
      </w:r>
      <w:r w:rsidR="002A056C" w:rsidRPr="002A056C">
        <w:t xml:space="preserve"> </w:t>
      </w:r>
      <w:r w:rsidRPr="002A056C">
        <w:t>интервью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студенческих</w:t>
      </w:r>
      <w:r w:rsidR="002A056C" w:rsidRPr="002A056C">
        <w:t xml:space="preserve"> </w:t>
      </w:r>
      <w:r w:rsidRPr="002A056C">
        <w:t>газетах,</w:t>
      </w:r>
      <w:r w:rsidR="002A056C" w:rsidRPr="002A056C">
        <w:t xml:space="preserve"> </w:t>
      </w:r>
      <w:r w:rsidRPr="002A056C">
        <w:t>выступлениями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студенческому</w:t>
      </w:r>
      <w:r w:rsidR="002A056C" w:rsidRPr="002A056C">
        <w:t xml:space="preserve"> </w:t>
      </w:r>
      <w:r w:rsidRPr="002A056C">
        <w:t>радио,</w:t>
      </w:r>
      <w:r w:rsidR="002A056C" w:rsidRPr="002A056C">
        <w:t xml:space="preserve"> </w:t>
      </w:r>
      <w:r w:rsidRPr="002A056C">
        <w:t>посещением</w:t>
      </w:r>
      <w:r w:rsidR="002A056C" w:rsidRPr="002A056C">
        <w:t xml:space="preserve"> </w:t>
      </w:r>
      <w:r w:rsidRPr="002A056C">
        <w:t>занятий</w:t>
      </w:r>
      <w:r w:rsidR="002A056C" w:rsidRPr="002A056C">
        <w:t xml:space="preserve">; </w:t>
      </w:r>
      <w:r w:rsidRPr="002A056C">
        <w:t>такие</w:t>
      </w:r>
      <w:r w:rsidR="002A056C" w:rsidRPr="002A056C">
        <w:t xml:space="preserve"> </w:t>
      </w:r>
      <w:r w:rsidRPr="002A056C">
        <w:t>визиты</w:t>
      </w:r>
      <w:r w:rsidR="002A056C" w:rsidRPr="002A056C">
        <w:t xml:space="preserve"> </w:t>
      </w:r>
      <w:r w:rsidRPr="002A056C">
        <w:t>особенно</w:t>
      </w:r>
      <w:r w:rsidR="002A056C" w:rsidRPr="002A056C">
        <w:t xml:space="preserve"> </w:t>
      </w:r>
      <w:r w:rsidRPr="002A056C">
        <w:t>необходимы,</w:t>
      </w:r>
      <w:r w:rsidR="002A056C" w:rsidRPr="002A056C">
        <w:t xml:space="preserve"> </w:t>
      </w:r>
      <w:r w:rsidRPr="002A056C">
        <w:t>если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программе</w:t>
      </w:r>
      <w:r w:rsidR="002A056C" w:rsidRPr="002A056C">
        <w:t xml:space="preserve"> </w:t>
      </w:r>
      <w:r w:rsidRPr="002A056C">
        <w:t>кандидата</w:t>
      </w:r>
      <w:r w:rsidR="002A056C" w:rsidRPr="002A056C">
        <w:t xml:space="preserve"> </w:t>
      </w:r>
      <w:r w:rsidRPr="002A056C">
        <w:t>содержаться</w:t>
      </w:r>
      <w:r w:rsidR="002A056C" w:rsidRPr="002A056C">
        <w:t xml:space="preserve"> </w:t>
      </w:r>
      <w:r w:rsidRPr="002A056C">
        <w:t>предложения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реформе</w:t>
      </w:r>
      <w:r w:rsidR="002A056C" w:rsidRPr="002A056C">
        <w:t xml:space="preserve"> </w:t>
      </w:r>
      <w:r w:rsidRPr="002A056C">
        <w:t>образования,</w:t>
      </w:r>
      <w:r w:rsidR="002A056C" w:rsidRPr="002A056C">
        <w:t xml:space="preserve"> </w:t>
      </w:r>
      <w:r w:rsidRPr="002A056C">
        <w:t>если</w:t>
      </w:r>
      <w:r w:rsidR="002A056C" w:rsidRPr="002A056C">
        <w:t xml:space="preserve"> </w:t>
      </w:r>
      <w:r w:rsidRPr="002A056C">
        <w:t>просвещение</w:t>
      </w:r>
      <w:r w:rsidR="002A056C" w:rsidRPr="002A056C">
        <w:t xml:space="preserve"> - </w:t>
      </w:r>
      <w:r w:rsidRPr="002A056C">
        <w:t>ударная</w:t>
      </w:r>
      <w:r w:rsidR="002A056C" w:rsidRPr="002A056C">
        <w:t xml:space="preserve"> </w:t>
      </w:r>
      <w:r w:rsidRPr="002A056C">
        <w:t>тема</w:t>
      </w:r>
      <w:r w:rsidR="002A056C" w:rsidRPr="002A056C">
        <w:t xml:space="preserve"> </w:t>
      </w:r>
      <w:r w:rsidRPr="002A056C">
        <w:t>кампании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визиты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учреждения</w:t>
      </w:r>
      <w:r w:rsidR="002A056C" w:rsidRPr="002A056C">
        <w:t xml:space="preserve"> </w:t>
      </w:r>
      <w:r w:rsidRPr="002A056C">
        <w:t>здравоохранения</w:t>
      </w:r>
      <w:r w:rsidR="002A056C">
        <w:t xml:space="preserve"> (</w:t>
      </w:r>
      <w:r w:rsidRPr="002A056C">
        <w:t>они</w:t>
      </w:r>
      <w:r w:rsidR="002A056C" w:rsidRPr="002A056C">
        <w:t xml:space="preserve"> </w:t>
      </w:r>
      <w:r w:rsidRPr="002A056C">
        <w:t>хороши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встречи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избирателями,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своего</w:t>
      </w:r>
      <w:r w:rsidR="002A056C" w:rsidRPr="002A056C">
        <w:t xml:space="preserve"> </w:t>
      </w:r>
      <w:r w:rsidRPr="002A056C">
        <w:t>рода</w:t>
      </w:r>
      <w:r w:rsidR="002A056C" w:rsidRPr="002A056C">
        <w:t xml:space="preserve"> </w:t>
      </w:r>
      <w:r w:rsidRPr="002A056C">
        <w:t>инспекция,</w:t>
      </w:r>
      <w:r w:rsidR="002A056C" w:rsidRPr="002A056C">
        <w:t xml:space="preserve"> </w:t>
      </w:r>
      <w:r w:rsidRPr="002A056C">
        <w:t>которая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достоинству</w:t>
      </w:r>
      <w:r w:rsidR="002A056C" w:rsidRPr="002A056C">
        <w:t xml:space="preserve"> </w:t>
      </w:r>
      <w:r w:rsidRPr="002A056C">
        <w:t>оценена</w:t>
      </w:r>
      <w:r w:rsidR="002A056C" w:rsidRPr="002A056C">
        <w:t xml:space="preserve"> </w:t>
      </w:r>
      <w:r w:rsidRPr="002A056C">
        <w:t>теми</w:t>
      </w:r>
      <w:r w:rsidR="002A056C" w:rsidRPr="002A056C">
        <w:t xml:space="preserve"> </w:t>
      </w:r>
      <w:r w:rsidRPr="002A056C">
        <w:t>же</w:t>
      </w:r>
      <w:r w:rsidR="002A056C" w:rsidRPr="002A056C">
        <w:t xml:space="preserve"> </w:t>
      </w:r>
      <w:r w:rsidRPr="002A056C">
        <w:t>избирателями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посещение</w:t>
      </w:r>
      <w:r w:rsidR="002A056C" w:rsidRPr="002A056C">
        <w:t xml:space="preserve"> </w:t>
      </w:r>
      <w:r w:rsidRPr="002A056C">
        <w:t>ярмарок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праздничных</w:t>
      </w:r>
      <w:r w:rsidR="002A056C" w:rsidRPr="002A056C">
        <w:t xml:space="preserve"> </w:t>
      </w:r>
      <w:r w:rsidRPr="002A056C">
        <w:t>гуляний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посещение</w:t>
      </w:r>
      <w:r w:rsidR="002A056C" w:rsidRPr="002A056C">
        <w:t xml:space="preserve"> </w:t>
      </w:r>
      <w:r w:rsidRPr="002A056C">
        <w:t>собраний</w:t>
      </w:r>
      <w:r w:rsidR="002A056C" w:rsidRPr="002A056C">
        <w:t xml:space="preserve"> </w:t>
      </w:r>
      <w:r w:rsidRPr="002A056C">
        <w:t>этнических</w:t>
      </w:r>
      <w:r w:rsidR="002A056C" w:rsidRPr="002A056C">
        <w:t xml:space="preserve"> </w:t>
      </w:r>
      <w:r w:rsidRPr="002A056C">
        <w:t>групп</w:t>
      </w:r>
      <w:r w:rsidR="002A056C">
        <w:t xml:space="preserve"> (</w:t>
      </w:r>
      <w:r w:rsidRPr="002A056C">
        <w:t>хороший</w:t>
      </w:r>
      <w:r w:rsidR="002A056C" w:rsidRPr="002A056C">
        <w:t xml:space="preserve"> </w:t>
      </w:r>
      <w:r w:rsidRPr="002A056C">
        <w:t>способ</w:t>
      </w:r>
      <w:r w:rsidR="002A056C" w:rsidRPr="002A056C">
        <w:t xml:space="preserve"> </w:t>
      </w:r>
      <w:r w:rsidRPr="002A056C">
        <w:t>поддержать</w:t>
      </w:r>
      <w:r w:rsidR="002A056C" w:rsidRPr="002A056C">
        <w:t xml:space="preserve"> </w:t>
      </w:r>
      <w:r w:rsidRPr="002A056C">
        <w:t>определенную</w:t>
      </w:r>
      <w:r w:rsidR="002A056C" w:rsidRPr="002A056C">
        <w:t xml:space="preserve"> </w:t>
      </w:r>
      <w:r w:rsidRPr="002A056C">
        <w:t>группу</w:t>
      </w:r>
      <w:r w:rsidR="002A056C" w:rsidRPr="002A056C">
        <w:t xml:space="preserve"> </w:t>
      </w:r>
      <w:r w:rsidRPr="002A056C">
        <w:t>избирателей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укрепить</w:t>
      </w:r>
      <w:r w:rsidR="002A056C" w:rsidRPr="002A056C">
        <w:t xml:space="preserve"> </w:t>
      </w:r>
      <w:r w:rsidRPr="002A056C">
        <w:t>свои</w:t>
      </w:r>
      <w:r w:rsidR="002A056C" w:rsidRPr="002A056C">
        <w:t xml:space="preserve"> </w:t>
      </w:r>
      <w:r w:rsidRPr="002A056C">
        <w:t>позиции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округе</w:t>
      </w:r>
      <w:r w:rsidR="002A056C" w:rsidRPr="002A056C">
        <w:t xml:space="preserve">; </w:t>
      </w:r>
      <w:r w:rsidRPr="002A056C">
        <w:t>важно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специально</w:t>
      </w:r>
      <w:r w:rsidR="002A056C" w:rsidRPr="002A056C">
        <w:t xml:space="preserve"> </w:t>
      </w:r>
      <w:r w:rsidRPr="002A056C">
        <w:t>подготовленным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такому</w:t>
      </w:r>
      <w:r w:rsidR="002A056C" w:rsidRPr="002A056C">
        <w:t xml:space="preserve"> </w:t>
      </w:r>
      <w:r w:rsidRPr="002A056C">
        <w:t>случаю,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частности,</w:t>
      </w:r>
      <w:r w:rsidR="002A056C" w:rsidRPr="002A056C">
        <w:t xml:space="preserve"> </w:t>
      </w:r>
      <w:r w:rsidRPr="002A056C">
        <w:t>получить</w:t>
      </w:r>
      <w:r w:rsidR="002A056C" w:rsidRPr="002A056C">
        <w:t xml:space="preserve"> </w:t>
      </w:r>
      <w:r w:rsidRPr="002A056C">
        <w:t>информацию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хозяевах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ориентироваться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языковых</w:t>
      </w:r>
      <w:r w:rsidR="002A056C" w:rsidRPr="002A056C">
        <w:t xml:space="preserve"> </w:t>
      </w:r>
      <w:r w:rsidRPr="002A056C">
        <w:t>особенностях</w:t>
      </w:r>
      <w:r w:rsidR="002A056C" w:rsidRPr="002A056C">
        <w:t xml:space="preserve"> - </w:t>
      </w:r>
      <w:r w:rsidRPr="002A056C">
        <w:t>по</w:t>
      </w:r>
      <w:r w:rsidR="002A056C" w:rsidRPr="002A056C">
        <w:t xml:space="preserve"> </w:t>
      </w:r>
      <w:r w:rsidRPr="002A056C">
        <w:t>меньшей</w:t>
      </w:r>
      <w:r w:rsidR="002A056C" w:rsidRPr="002A056C">
        <w:t xml:space="preserve"> </w:t>
      </w:r>
      <w:r w:rsidRPr="002A056C">
        <w:t>мере,</w:t>
      </w:r>
      <w:r w:rsidR="002A056C" w:rsidRPr="002A056C">
        <w:t xml:space="preserve"> </w:t>
      </w:r>
      <w:r w:rsidRPr="002A056C">
        <w:t>правильно</w:t>
      </w:r>
      <w:r w:rsidR="002A056C" w:rsidRPr="002A056C">
        <w:t xml:space="preserve"> </w:t>
      </w:r>
      <w:r w:rsidRPr="002A056C">
        <w:t>произносить</w:t>
      </w:r>
      <w:r w:rsidR="002A056C" w:rsidRPr="002A056C">
        <w:t xml:space="preserve"> </w:t>
      </w:r>
      <w:r w:rsidRPr="002A056C">
        <w:t>имена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посещение</w:t>
      </w:r>
      <w:r w:rsidR="002A056C" w:rsidRPr="002A056C">
        <w:t xml:space="preserve"> </w:t>
      </w:r>
      <w:r w:rsidRPr="002A056C">
        <w:t>спортивных</w:t>
      </w:r>
      <w:r w:rsidR="002A056C" w:rsidRPr="002A056C">
        <w:t xml:space="preserve"> </w:t>
      </w:r>
      <w:r w:rsidRPr="002A056C">
        <w:t>мероприятий</w:t>
      </w:r>
      <w:r w:rsidR="002A056C">
        <w:t xml:space="preserve"> (</w:t>
      </w:r>
      <w:r w:rsidRPr="002A056C">
        <w:t>имеет</w:t>
      </w:r>
      <w:r w:rsidR="002A056C" w:rsidRPr="002A056C">
        <w:t xml:space="preserve"> </w:t>
      </w:r>
      <w:r w:rsidRPr="002A056C">
        <w:t>смысл</w:t>
      </w:r>
      <w:r w:rsidR="002A056C" w:rsidRPr="002A056C">
        <w:t xml:space="preserve"> </w:t>
      </w:r>
      <w:r w:rsidRPr="002A056C">
        <w:t>только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том</w:t>
      </w:r>
      <w:r w:rsidR="002A056C" w:rsidRPr="002A056C">
        <w:t xml:space="preserve"> </w:t>
      </w:r>
      <w:r w:rsidRPr="002A056C">
        <w:t>случае,</w:t>
      </w:r>
      <w:r w:rsidR="002A056C" w:rsidRPr="002A056C">
        <w:t xml:space="preserve"> </w:t>
      </w:r>
      <w:r w:rsidRPr="002A056C">
        <w:t>если</w:t>
      </w:r>
      <w:r w:rsidR="002A056C" w:rsidRPr="002A056C">
        <w:t xml:space="preserve"> </w:t>
      </w:r>
      <w:r w:rsidRPr="002A056C">
        <w:t>есть</w:t>
      </w:r>
      <w:r w:rsidR="002A056C" w:rsidRPr="002A056C">
        <w:t xml:space="preserve"> </w:t>
      </w:r>
      <w:r w:rsidRPr="002A056C">
        <w:t>возможность</w:t>
      </w:r>
      <w:r w:rsidR="002A056C" w:rsidRPr="002A056C">
        <w:t xml:space="preserve"> </w:t>
      </w:r>
      <w:r w:rsidRPr="002A056C">
        <w:t>побеседовать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людьми</w:t>
      </w:r>
      <w:r w:rsidR="002A056C" w:rsidRPr="002A056C">
        <w:t xml:space="preserve"> </w:t>
      </w:r>
      <w:r w:rsidRPr="002A056C">
        <w:t>перед</w:t>
      </w:r>
      <w:r w:rsidR="002A056C" w:rsidRPr="002A056C">
        <w:t xml:space="preserve"> </w:t>
      </w:r>
      <w:r w:rsidRPr="002A056C">
        <w:t>началом</w:t>
      </w:r>
      <w:r w:rsidR="002A056C" w:rsidRPr="002A056C">
        <w:t xml:space="preserve"> </w:t>
      </w:r>
      <w:r w:rsidRPr="002A056C">
        <w:t>соревнований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матчей</w:t>
      </w:r>
      <w:r w:rsidR="002A056C" w:rsidRPr="002A056C">
        <w:t xml:space="preserve">; </w:t>
      </w:r>
      <w:r w:rsidRPr="002A056C">
        <w:t>в</w:t>
      </w:r>
      <w:r w:rsidR="002A056C" w:rsidRPr="002A056C">
        <w:t xml:space="preserve"> </w:t>
      </w:r>
      <w:r w:rsidRPr="002A056C">
        <w:t>данном</w:t>
      </w:r>
      <w:r w:rsidR="002A056C" w:rsidRPr="002A056C">
        <w:t xml:space="preserve"> </w:t>
      </w:r>
      <w:r w:rsidRPr="002A056C">
        <w:t>случае</w:t>
      </w:r>
      <w:r w:rsidR="002A056C" w:rsidRPr="002A056C">
        <w:t xml:space="preserve"> </w:t>
      </w:r>
      <w:r w:rsidRPr="002A056C">
        <w:t>лучше,</w:t>
      </w:r>
      <w:r w:rsidR="002A056C" w:rsidRPr="002A056C">
        <w:t xml:space="preserve"> </w:t>
      </w:r>
      <w:r w:rsidRPr="002A056C">
        <w:t>чтобы</w:t>
      </w:r>
      <w:r w:rsidR="002A056C" w:rsidRPr="002A056C">
        <w:t xml:space="preserve"> </w:t>
      </w:r>
      <w:r w:rsidRPr="002A056C">
        <w:t>агитирующее</w:t>
      </w:r>
      <w:r w:rsidR="002A056C" w:rsidRPr="002A056C">
        <w:t xml:space="preserve"> </w:t>
      </w:r>
      <w:r w:rsidRPr="002A056C">
        <w:t>воздействие</w:t>
      </w:r>
      <w:r w:rsidR="002A056C" w:rsidRPr="002A056C">
        <w:t xml:space="preserve"> </w:t>
      </w:r>
      <w:r w:rsidRPr="002A056C">
        <w:t>исходило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самого</w:t>
      </w:r>
      <w:r w:rsidR="002A056C" w:rsidRPr="002A056C">
        <w:t xml:space="preserve"> </w:t>
      </w:r>
      <w:r w:rsidRPr="002A056C">
        <w:t>кандидата,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добровольных</w:t>
      </w:r>
      <w:r w:rsidR="002A056C" w:rsidRPr="002A056C">
        <w:t xml:space="preserve"> </w:t>
      </w:r>
      <w:r w:rsidRPr="002A056C">
        <w:t>помощников</w:t>
      </w:r>
      <w:r w:rsidR="002A056C" w:rsidRPr="002A056C">
        <w:t>).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Кампания</w:t>
      </w:r>
      <w:r w:rsidR="002A056C">
        <w:t xml:space="preserve"> "</w:t>
      </w:r>
      <w:r w:rsidRPr="002A056C">
        <w:t>от</w:t>
      </w:r>
      <w:r w:rsidR="002A056C" w:rsidRPr="002A056C">
        <w:t xml:space="preserve"> </w:t>
      </w:r>
      <w:r w:rsidRPr="002A056C">
        <w:t>двери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двери</w:t>
      </w:r>
      <w:r w:rsidR="002A056C">
        <w:t xml:space="preserve">" </w:t>
      </w:r>
      <w:r w:rsidRPr="002A056C">
        <w:t>обычно</w:t>
      </w:r>
      <w:r w:rsidR="002A056C" w:rsidRPr="002A056C">
        <w:t xml:space="preserve"> </w:t>
      </w:r>
      <w:r w:rsidRPr="002A056C">
        <w:t>широко</w:t>
      </w:r>
      <w:r w:rsidR="002A056C" w:rsidRPr="002A056C">
        <w:t xml:space="preserve"> </w:t>
      </w:r>
      <w:r w:rsidRPr="002A056C">
        <w:t>пропагандируется</w:t>
      </w:r>
      <w:r w:rsidR="002A056C" w:rsidRPr="002A056C">
        <w:t xml:space="preserve"> </w:t>
      </w:r>
      <w:r w:rsidRPr="002A056C">
        <w:t>зарубежными</w:t>
      </w:r>
      <w:r w:rsidR="002A056C" w:rsidRPr="002A056C">
        <w:t xml:space="preserve"> </w:t>
      </w:r>
      <w:r w:rsidRPr="002A056C">
        <w:t>авторами</w:t>
      </w:r>
      <w:r w:rsidR="002A056C" w:rsidRPr="002A056C">
        <w:t xml:space="preserve"> </w:t>
      </w:r>
      <w:r w:rsidRPr="002A056C">
        <w:t>пособий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организации</w:t>
      </w:r>
      <w:r w:rsidR="002A056C" w:rsidRPr="002A056C">
        <w:t xml:space="preserve"> </w:t>
      </w:r>
      <w:r w:rsidRPr="002A056C">
        <w:t>выборов</w:t>
      </w:r>
      <w:r w:rsidR="002A056C" w:rsidRPr="002A056C">
        <w:t xml:space="preserve">. </w:t>
      </w:r>
      <w:r w:rsidRPr="002A056C">
        <w:t>У</w:t>
      </w:r>
      <w:r w:rsidR="002A056C" w:rsidRPr="002A056C">
        <w:t xml:space="preserve"> </w:t>
      </w:r>
      <w:r w:rsidRPr="002A056C">
        <w:t>нас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стране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возможности</w:t>
      </w:r>
      <w:r w:rsidR="002A056C" w:rsidRPr="002A056C">
        <w:t xml:space="preserve"> </w:t>
      </w:r>
      <w:r w:rsidRPr="002A056C">
        <w:t>до</w:t>
      </w:r>
      <w:r w:rsidR="002A056C" w:rsidRPr="002A056C">
        <w:t xml:space="preserve"> </w:t>
      </w:r>
      <w:r w:rsidRPr="002A056C">
        <w:t>последнего</w:t>
      </w:r>
      <w:r w:rsidR="002A056C" w:rsidRPr="002A056C">
        <w:t xml:space="preserve"> </w:t>
      </w:r>
      <w:r w:rsidRPr="002A056C">
        <w:t>времени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обращали</w:t>
      </w:r>
      <w:r w:rsidR="002A056C" w:rsidRPr="002A056C">
        <w:t xml:space="preserve"> </w:t>
      </w:r>
      <w:r w:rsidRPr="002A056C">
        <w:t>большого</w:t>
      </w:r>
      <w:r w:rsidR="002A056C" w:rsidRPr="002A056C">
        <w:t xml:space="preserve"> </w:t>
      </w:r>
      <w:r w:rsidRPr="002A056C">
        <w:t>внимания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лучшем</w:t>
      </w:r>
      <w:r w:rsidR="002A056C" w:rsidRPr="002A056C">
        <w:t xml:space="preserve"> </w:t>
      </w:r>
      <w:r w:rsidRPr="002A056C">
        <w:t>случае</w:t>
      </w:r>
      <w:r w:rsidR="002A056C" w:rsidRPr="002A056C">
        <w:t xml:space="preserve"> </w:t>
      </w:r>
      <w:r w:rsidRPr="002A056C">
        <w:t>отдельные</w:t>
      </w:r>
      <w:r w:rsidR="002A056C" w:rsidRPr="002A056C">
        <w:t xml:space="preserve"> </w:t>
      </w:r>
      <w:r w:rsidRPr="002A056C">
        <w:t>партии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команды</w:t>
      </w:r>
      <w:r w:rsidR="002A056C" w:rsidRPr="002A056C">
        <w:t xml:space="preserve"> </w:t>
      </w:r>
      <w:r w:rsidRPr="002A056C">
        <w:t>совершили</w:t>
      </w:r>
      <w:r w:rsidR="002A056C" w:rsidRPr="002A056C">
        <w:t xml:space="preserve"> </w:t>
      </w:r>
      <w:r w:rsidRPr="002A056C">
        <w:t>более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менее</w:t>
      </w:r>
      <w:r w:rsidR="002A056C" w:rsidRPr="002A056C">
        <w:t xml:space="preserve"> </w:t>
      </w:r>
      <w:r w:rsidRPr="002A056C">
        <w:t>системно</w:t>
      </w:r>
      <w:r w:rsidR="002A056C" w:rsidRPr="002A056C">
        <w:t xml:space="preserve"> </w:t>
      </w:r>
      <w:r w:rsidRPr="002A056C">
        <w:t>организованные</w:t>
      </w:r>
      <w:r w:rsidR="002A056C" w:rsidRPr="002A056C">
        <w:t xml:space="preserve"> </w:t>
      </w:r>
      <w:r w:rsidRPr="002A056C">
        <w:t>походы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квартирам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домам</w:t>
      </w:r>
      <w:r w:rsidR="002A056C" w:rsidRPr="002A056C">
        <w:t xml:space="preserve">. </w:t>
      </w:r>
      <w:r w:rsidRPr="002A056C">
        <w:t>Однако</w:t>
      </w:r>
      <w:r w:rsidR="002A056C" w:rsidRPr="002A056C">
        <w:t xml:space="preserve"> </w:t>
      </w:r>
      <w:r w:rsidRPr="002A056C">
        <w:t>недооценка</w:t>
      </w:r>
      <w:r w:rsidR="002A056C" w:rsidRPr="002A056C">
        <w:t xml:space="preserve"> </w:t>
      </w:r>
      <w:r w:rsidRPr="002A056C">
        <w:t>этого</w:t>
      </w:r>
      <w:r w:rsidR="002A056C" w:rsidRPr="002A056C">
        <w:t xml:space="preserve"> </w:t>
      </w:r>
      <w:r w:rsidRPr="002A056C">
        <w:t>способа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дорогого</w:t>
      </w:r>
      <w:r w:rsidR="002A056C" w:rsidRPr="002A056C">
        <w:t xml:space="preserve"> </w:t>
      </w:r>
      <w:r w:rsidRPr="002A056C">
        <w:t>стоить,</w:t>
      </w:r>
      <w:r w:rsidR="002A056C" w:rsidRPr="002A056C">
        <w:t xml:space="preserve"> </w:t>
      </w:r>
      <w:r w:rsidRPr="002A056C">
        <w:t>поскольку,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мы</w:t>
      </w:r>
      <w:r w:rsidR="002A056C" w:rsidRPr="002A056C">
        <w:t xml:space="preserve"> </w:t>
      </w:r>
      <w:r w:rsidRPr="002A056C">
        <w:t>уже</w:t>
      </w:r>
      <w:r w:rsidR="002A056C" w:rsidRPr="002A056C">
        <w:t xml:space="preserve"> </w:t>
      </w:r>
      <w:r w:rsidRPr="002A056C">
        <w:t>говорили,</w:t>
      </w:r>
      <w:r w:rsidR="002A056C" w:rsidRPr="002A056C">
        <w:t xml:space="preserve"> </w:t>
      </w:r>
      <w:r w:rsidRPr="002A056C">
        <w:t>сами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себе</w:t>
      </w:r>
      <w:r w:rsidR="002A056C" w:rsidRPr="002A056C">
        <w:t xml:space="preserve"> </w:t>
      </w:r>
      <w:r w:rsidRPr="002A056C">
        <w:t>масс-медиа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всегда</w:t>
      </w:r>
      <w:r w:rsidR="002A056C" w:rsidRPr="002A056C">
        <w:t xml:space="preserve"> </w:t>
      </w:r>
      <w:r w:rsidRPr="002A056C">
        <w:t>эффективны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смысле</w:t>
      </w:r>
      <w:r w:rsidR="002A056C" w:rsidRPr="002A056C">
        <w:t xml:space="preserve"> </w:t>
      </w:r>
      <w:r w:rsidRPr="002A056C">
        <w:t>воздействия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отдельного</w:t>
      </w:r>
      <w:r w:rsidR="002A056C" w:rsidRPr="002A056C">
        <w:t xml:space="preserve"> </w:t>
      </w:r>
      <w:r w:rsidRPr="002A056C">
        <w:t>человека</w:t>
      </w:r>
      <w:r w:rsidR="002A056C" w:rsidRPr="002A056C">
        <w:t xml:space="preserve">. </w:t>
      </w:r>
      <w:r w:rsidRPr="002A056C">
        <w:t>Однако,</w:t>
      </w:r>
      <w:r w:rsidR="002A056C" w:rsidRPr="002A056C">
        <w:t xml:space="preserve"> </w:t>
      </w:r>
      <w:r w:rsidRPr="002A056C">
        <w:t>будучи</w:t>
      </w:r>
      <w:r w:rsidR="002A056C" w:rsidRPr="002A056C">
        <w:t xml:space="preserve"> </w:t>
      </w:r>
      <w:r w:rsidRPr="002A056C">
        <w:t>внедрены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первичные</w:t>
      </w:r>
      <w:r w:rsidR="002A056C" w:rsidRPr="002A056C">
        <w:t xml:space="preserve"> </w:t>
      </w:r>
      <w:r w:rsidRPr="002A056C">
        <w:t>группы</w:t>
      </w:r>
      <w:r w:rsidR="002A056C" w:rsidRPr="002A056C">
        <w:t xml:space="preserve"> </w:t>
      </w:r>
      <w:r w:rsidRPr="002A056C">
        <w:t>соседей,</w:t>
      </w:r>
      <w:r w:rsidR="002A056C" w:rsidRPr="002A056C">
        <w:t xml:space="preserve"> </w:t>
      </w:r>
      <w:r w:rsidRPr="002A056C">
        <w:t>семьи,</w:t>
      </w:r>
      <w:r w:rsidR="002A056C" w:rsidRPr="002A056C">
        <w:t xml:space="preserve"> </w:t>
      </w:r>
      <w:r w:rsidRPr="002A056C">
        <w:t>друзей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="002A056C">
        <w:t>т.д.</w:t>
      </w:r>
      <w:r w:rsidR="002A056C" w:rsidRPr="002A056C">
        <w:t xml:space="preserve"> </w:t>
      </w:r>
      <w:r w:rsidRPr="002A056C">
        <w:t>посредством</w:t>
      </w:r>
      <w:r w:rsidR="002A056C" w:rsidRPr="002A056C">
        <w:t xml:space="preserve"> </w:t>
      </w:r>
      <w:r w:rsidRPr="002A056C">
        <w:t>личных</w:t>
      </w:r>
      <w:r w:rsidR="002A056C" w:rsidRPr="002A056C">
        <w:t xml:space="preserve"> </w:t>
      </w:r>
      <w:r w:rsidRPr="002A056C">
        <w:t>бесед,</w:t>
      </w:r>
      <w:r w:rsidR="002A056C" w:rsidRPr="002A056C">
        <w:t xml:space="preserve"> </w:t>
      </w:r>
      <w:r w:rsidRPr="002A056C">
        <w:t>они</w:t>
      </w:r>
      <w:r w:rsidR="002A056C" w:rsidRPr="002A056C">
        <w:t xml:space="preserve"> </w:t>
      </w:r>
      <w:r w:rsidRPr="002A056C">
        <w:t>окончательно</w:t>
      </w:r>
      <w:r w:rsidR="002A056C" w:rsidRPr="002A056C">
        <w:t xml:space="preserve"> </w:t>
      </w:r>
      <w:r w:rsidRPr="002A056C">
        <w:t>воздействуют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мнения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установки,</w:t>
      </w:r>
      <w:r w:rsidR="002A056C" w:rsidRPr="002A056C">
        <w:t xml:space="preserve"> </w:t>
      </w:r>
      <w:r w:rsidRPr="002A056C">
        <w:t>меняют</w:t>
      </w:r>
      <w:r w:rsidR="002A056C" w:rsidRPr="002A056C">
        <w:t xml:space="preserve"> </w:t>
      </w:r>
      <w:r w:rsidRPr="002A056C">
        <w:t>их</w:t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Кампания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прессе,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радио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телевидении,</w:t>
      </w:r>
      <w:r w:rsidR="002A056C" w:rsidRPr="002A056C">
        <w:t xml:space="preserve"> </w:t>
      </w:r>
      <w:r w:rsidRPr="002A056C">
        <w:t>которая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ретранслирована</w:t>
      </w:r>
      <w:r w:rsidR="002A056C" w:rsidRPr="002A056C">
        <w:t xml:space="preserve"> </w:t>
      </w:r>
      <w:r w:rsidRPr="002A056C">
        <w:t>через</w:t>
      </w:r>
      <w:r w:rsidR="002A056C" w:rsidRPr="002A056C">
        <w:t xml:space="preserve"> </w:t>
      </w:r>
      <w:r w:rsidRPr="002A056C">
        <w:t>прямое</w:t>
      </w:r>
      <w:r w:rsidR="002A056C" w:rsidRPr="002A056C">
        <w:t xml:space="preserve"> </w:t>
      </w:r>
      <w:r w:rsidRPr="002A056C">
        <w:t>воздействие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двери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дверь,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уст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уста,</w:t>
      </w:r>
      <w:r w:rsidR="002A056C" w:rsidRPr="002A056C">
        <w:t xml:space="preserve"> </w:t>
      </w:r>
      <w:r w:rsidRPr="002A056C">
        <w:t>имеет</w:t>
      </w:r>
      <w:r w:rsidR="002A056C" w:rsidRPr="002A056C">
        <w:t xml:space="preserve"> </w:t>
      </w:r>
      <w:r w:rsidRPr="002A056C">
        <w:t>мало</w:t>
      </w:r>
      <w:r w:rsidR="002A056C" w:rsidRPr="002A056C">
        <w:t xml:space="preserve"> </w:t>
      </w:r>
      <w:r w:rsidRPr="002A056C">
        <w:t>шансо</w:t>
      </w:r>
      <w:r w:rsidR="00241921" w:rsidRPr="002A056C">
        <w:t>в</w:t>
      </w:r>
      <w:r w:rsidR="002A056C" w:rsidRPr="002A056C">
        <w:t xml:space="preserve"> </w:t>
      </w:r>
      <w:r w:rsidR="00241921" w:rsidRPr="002A056C">
        <w:t>оказать</w:t>
      </w:r>
      <w:r w:rsidR="002A056C" w:rsidRPr="002A056C">
        <w:t xml:space="preserve"> </w:t>
      </w:r>
      <w:r w:rsidR="00241921" w:rsidRPr="002A056C">
        <w:t>значительное</w:t>
      </w:r>
      <w:r w:rsidR="002A056C" w:rsidRPr="002A056C">
        <w:t xml:space="preserve"> </w:t>
      </w:r>
      <w:r w:rsidR="00241921" w:rsidRPr="002A056C">
        <w:t>влияние</w:t>
      </w:r>
      <w:r w:rsidR="002A056C" w:rsidRPr="002A056C">
        <w:t xml:space="preserve">. </w:t>
      </w:r>
      <w:r w:rsidRPr="002A056C">
        <w:t>Кампания</w:t>
      </w:r>
      <w:r w:rsidR="002A056C">
        <w:t xml:space="preserve"> "</w:t>
      </w:r>
      <w:r w:rsidRPr="002A056C">
        <w:t>от</w:t>
      </w:r>
      <w:r w:rsidR="002A056C" w:rsidRPr="002A056C">
        <w:t xml:space="preserve"> </w:t>
      </w:r>
      <w:r w:rsidRPr="002A056C">
        <w:t>двери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двери</w:t>
      </w:r>
      <w:r w:rsidR="002A056C">
        <w:t xml:space="preserve">" </w:t>
      </w:r>
      <w:r w:rsidRPr="002A056C">
        <w:t>особенно</w:t>
      </w:r>
      <w:r w:rsidR="002A056C" w:rsidRPr="002A056C">
        <w:t xml:space="preserve"> </w:t>
      </w:r>
      <w:r w:rsidRPr="002A056C">
        <w:t>эффективна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маленьких</w:t>
      </w:r>
      <w:r w:rsidR="002A056C" w:rsidRPr="002A056C">
        <w:t xml:space="preserve"> </w:t>
      </w:r>
      <w:r w:rsidRPr="002A056C">
        <w:t>городах,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уровне</w:t>
      </w:r>
      <w:r w:rsidR="002A056C" w:rsidRPr="002A056C">
        <w:t xml:space="preserve"> </w:t>
      </w:r>
      <w:r w:rsidRPr="002A056C">
        <w:t>местных</w:t>
      </w:r>
      <w:r w:rsidR="002A056C" w:rsidRPr="002A056C">
        <w:t xml:space="preserve"> </w:t>
      </w:r>
      <w:r w:rsidRPr="002A056C">
        <w:t>выборов,</w:t>
      </w:r>
      <w:r w:rsidR="002A056C" w:rsidRPr="002A056C">
        <w:t xml:space="preserve"> </w:t>
      </w:r>
      <w:r w:rsidRPr="002A056C">
        <w:t>где</w:t>
      </w:r>
      <w:r w:rsidR="002A056C" w:rsidRPr="002A056C">
        <w:t xml:space="preserve"> </w:t>
      </w:r>
      <w:r w:rsidRPr="002A056C">
        <w:t>большинство</w:t>
      </w:r>
      <w:r w:rsidR="002A056C" w:rsidRPr="002A056C">
        <w:t xml:space="preserve"> </w:t>
      </w:r>
      <w:r w:rsidRPr="002A056C">
        <w:t>людей</w:t>
      </w:r>
      <w:r w:rsidR="002A056C" w:rsidRPr="002A056C">
        <w:t xml:space="preserve"> </w:t>
      </w:r>
      <w:r w:rsidRPr="002A056C">
        <w:t>знают</w:t>
      </w:r>
      <w:r w:rsidR="002A056C" w:rsidRPr="002A056C">
        <w:t xml:space="preserve"> </w:t>
      </w:r>
      <w:r w:rsidRPr="002A056C">
        <w:t>друг</w:t>
      </w:r>
      <w:r w:rsidR="002A056C" w:rsidRPr="002A056C">
        <w:t xml:space="preserve"> </w:t>
      </w:r>
      <w:r w:rsidRPr="002A056C">
        <w:t>друга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любезнее</w:t>
      </w:r>
      <w:r w:rsidR="002A056C" w:rsidRPr="002A056C">
        <w:t xml:space="preserve"> </w:t>
      </w:r>
      <w:r w:rsidRPr="002A056C">
        <w:t>принимают</w:t>
      </w:r>
      <w:r w:rsidR="002A056C" w:rsidRPr="002A056C">
        <w:t xml:space="preserve"> </w:t>
      </w:r>
      <w:r w:rsidRPr="002A056C">
        <w:t>незваных</w:t>
      </w:r>
      <w:r w:rsidR="002A056C" w:rsidRPr="002A056C">
        <w:t xml:space="preserve"> </w:t>
      </w:r>
      <w:r w:rsidRPr="002A056C">
        <w:t>гостей</w:t>
      </w:r>
      <w:r w:rsidR="002A056C" w:rsidRPr="002A056C">
        <w:t xml:space="preserve">. </w:t>
      </w:r>
      <w:r w:rsidRPr="002A056C">
        <w:t>Однако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большом</w:t>
      </w:r>
      <w:r w:rsidR="002A056C" w:rsidRPr="002A056C">
        <w:t xml:space="preserve"> </w:t>
      </w:r>
      <w:r w:rsidRPr="002A056C">
        <w:t>городе</w:t>
      </w:r>
      <w:r w:rsidR="002A056C" w:rsidRPr="002A056C">
        <w:t xml:space="preserve"> </w:t>
      </w:r>
      <w:r w:rsidRPr="002A056C">
        <w:t>посещение</w:t>
      </w:r>
      <w:r w:rsidR="002A056C" w:rsidRPr="002A056C">
        <w:t xml:space="preserve"> </w:t>
      </w:r>
      <w:r w:rsidRPr="002A056C">
        <w:t>квартир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домов</w:t>
      </w:r>
      <w:r w:rsidR="002A056C" w:rsidRPr="002A056C">
        <w:t xml:space="preserve"> </w:t>
      </w:r>
      <w:r w:rsidRPr="002A056C">
        <w:t>избирателей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оказаться</w:t>
      </w:r>
      <w:r w:rsidR="002A056C" w:rsidRPr="002A056C">
        <w:t xml:space="preserve"> </w:t>
      </w:r>
      <w:r w:rsidRPr="002A056C">
        <w:t>достаточно</w:t>
      </w:r>
      <w:r w:rsidR="002A056C" w:rsidRPr="002A056C">
        <w:t xml:space="preserve"> </w:t>
      </w:r>
      <w:r w:rsidRPr="002A056C">
        <w:t>действенным</w:t>
      </w:r>
      <w:r w:rsidR="002A056C" w:rsidRPr="002A056C">
        <w:t>.</w:t>
      </w:r>
    </w:p>
    <w:p w:rsidR="002A056C" w:rsidRPr="002A056C" w:rsidRDefault="00241921" w:rsidP="002A056C">
      <w:pPr>
        <w:tabs>
          <w:tab w:val="left" w:pos="726"/>
        </w:tabs>
      </w:pPr>
      <w:r w:rsidRPr="002A056C">
        <w:t>Приводятся</w:t>
      </w:r>
      <w:r w:rsidR="002A056C" w:rsidRPr="002A056C">
        <w:t xml:space="preserve"> </w:t>
      </w:r>
      <w:r w:rsidRPr="002A056C">
        <w:t>следующие</w:t>
      </w:r>
      <w:r w:rsidR="002A056C" w:rsidRPr="002A056C">
        <w:t xml:space="preserve"> </w:t>
      </w:r>
      <w:r w:rsidRPr="002A056C">
        <w:t>правила</w:t>
      </w:r>
      <w:r w:rsidR="002A056C" w:rsidRPr="002A056C">
        <w:t xml:space="preserve"> </w:t>
      </w:r>
      <w:r w:rsidRPr="002A056C">
        <w:t>ведения</w:t>
      </w:r>
      <w:r w:rsidR="002A056C" w:rsidRPr="002A056C">
        <w:t xml:space="preserve"> </w:t>
      </w:r>
      <w:r w:rsidRPr="002A056C">
        <w:t>кампании</w:t>
      </w:r>
      <w:r w:rsidR="002A056C">
        <w:t xml:space="preserve"> "</w:t>
      </w:r>
      <w:r w:rsidRPr="002A056C">
        <w:t>от</w:t>
      </w:r>
      <w:r w:rsidR="002A056C" w:rsidRPr="002A056C">
        <w:t xml:space="preserve"> </w:t>
      </w:r>
      <w:r w:rsidRPr="002A056C">
        <w:t>двери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двери</w:t>
      </w:r>
      <w:r w:rsidR="002A056C">
        <w:t xml:space="preserve">" </w:t>
      </w:r>
      <w:r w:rsidR="00284293" w:rsidRPr="002A056C">
        <w:t>по</w:t>
      </w:r>
      <w:r w:rsidR="002A056C" w:rsidRPr="002A056C">
        <w:t xml:space="preserve"> </w:t>
      </w:r>
      <w:r w:rsidR="00284293" w:rsidRPr="002A056C">
        <w:t>организации</w:t>
      </w:r>
      <w:r w:rsidR="002A056C" w:rsidRPr="002A056C">
        <w:t xml:space="preserve"> </w:t>
      </w:r>
      <w:r w:rsidR="00284293" w:rsidRPr="002A056C">
        <w:t>избирательных</w:t>
      </w:r>
      <w:r w:rsidR="002A056C" w:rsidRPr="002A056C">
        <w:t xml:space="preserve"> </w:t>
      </w:r>
      <w:r w:rsidR="00284293" w:rsidRPr="002A056C">
        <w:t>кампаний</w:t>
      </w:r>
      <w:r w:rsidR="00C71A95" w:rsidRPr="002A056C">
        <w:rPr>
          <w:rStyle w:val="ab"/>
          <w:color w:val="000000"/>
        </w:rPr>
        <w:footnoteReference w:id="21"/>
      </w:r>
      <w:r w:rsidR="002A056C" w:rsidRPr="002A056C">
        <w:t>.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агитаторы</w:t>
      </w:r>
      <w:r w:rsidR="002A056C" w:rsidRPr="002A056C">
        <w:t xml:space="preserve"> </w:t>
      </w:r>
      <w:r w:rsidRPr="002A056C">
        <w:t>должны</w:t>
      </w:r>
      <w:r w:rsidR="002A056C" w:rsidRPr="002A056C">
        <w:t xml:space="preserve"> </w:t>
      </w:r>
      <w:r w:rsidRPr="002A056C">
        <w:t>иметь</w:t>
      </w:r>
      <w:r w:rsidR="002A056C" w:rsidRPr="002A056C">
        <w:t xml:space="preserve"> </w:t>
      </w:r>
      <w:r w:rsidRPr="002A056C">
        <w:t>при</w:t>
      </w:r>
      <w:r w:rsidR="002A056C" w:rsidRPr="002A056C">
        <w:t xml:space="preserve"> </w:t>
      </w:r>
      <w:r w:rsidRPr="002A056C">
        <w:t>себе</w:t>
      </w:r>
      <w:r w:rsidR="002A056C" w:rsidRPr="002A056C">
        <w:t xml:space="preserve"> </w:t>
      </w:r>
      <w:r w:rsidRPr="002A056C">
        <w:t>рекламные</w:t>
      </w:r>
      <w:r w:rsidR="002A056C" w:rsidRPr="002A056C">
        <w:t xml:space="preserve"> </w:t>
      </w:r>
      <w:r w:rsidRPr="002A056C">
        <w:t>материалы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программами</w:t>
      </w:r>
      <w:r w:rsidR="002A056C" w:rsidRPr="002A056C">
        <w:t xml:space="preserve"> </w:t>
      </w:r>
      <w:r w:rsidRPr="002A056C">
        <w:t>кандидата,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биографией,</w:t>
      </w:r>
      <w:r w:rsidR="002A056C" w:rsidRPr="002A056C">
        <w:t xml:space="preserve"> </w:t>
      </w:r>
      <w:r w:rsidRPr="002A056C">
        <w:t>портретом</w:t>
      </w:r>
      <w:r w:rsidR="002A056C" w:rsidRPr="002A056C">
        <w:t xml:space="preserve">; </w:t>
      </w:r>
      <w:r w:rsidRPr="002A056C">
        <w:t>можно</w:t>
      </w:r>
      <w:r w:rsidR="002A056C" w:rsidRPr="002A056C">
        <w:t xml:space="preserve"> </w:t>
      </w:r>
      <w:r w:rsidRPr="002A056C">
        <w:t>приносить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собой</w:t>
      </w:r>
      <w:r w:rsidR="002A056C" w:rsidRPr="002A056C">
        <w:t xml:space="preserve"> </w:t>
      </w:r>
      <w:r w:rsidRPr="002A056C">
        <w:t>пакеты</w:t>
      </w:r>
      <w:r w:rsidR="002A056C" w:rsidRPr="002A056C">
        <w:t xml:space="preserve"> </w:t>
      </w:r>
      <w:r w:rsidRPr="002A056C">
        <w:t>агитационных</w:t>
      </w:r>
      <w:r w:rsidR="002A056C" w:rsidRPr="002A056C">
        <w:t xml:space="preserve"> </w:t>
      </w:r>
      <w:r w:rsidRPr="002A056C">
        <w:t>материалов</w:t>
      </w:r>
      <w:r w:rsidR="002A056C">
        <w:t xml:space="preserve"> (</w:t>
      </w:r>
      <w:r w:rsidRPr="002A056C">
        <w:t>желательно,</w:t>
      </w:r>
      <w:r w:rsidR="002A056C" w:rsidRPr="002A056C">
        <w:t xml:space="preserve"> </w:t>
      </w:r>
      <w:r w:rsidRPr="002A056C">
        <w:t>однако,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слишком</w:t>
      </w:r>
      <w:r w:rsidR="002A056C" w:rsidRPr="002A056C">
        <w:t xml:space="preserve"> </w:t>
      </w:r>
      <w:r w:rsidRPr="002A056C">
        <w:t>объемные</w:t>
      </w:r>
      <w:r w:rsidR="002A056C" w:rsidRPr="002A056C">
        <w:t>);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предпочтительное</w:t>
      </w:r>
      <w:r w:rsidR="002A056C" w:rsidRPr="002A056C">
        <w:t xml:space="preserve"> </w:t>
      </w:r>
      <w:r w:rsidRPr="002A056C">
        <w:t>время</w:t>
      </w:r>
      <w:r w:rsidR="002A056C" w:rsidRPr="002A056C">
        <w:t xml:space="preserve"> </w:t>
      </w:r>
      <w:r w:rsidRPr="002A056C">
        <w:t>визита</w:t>
      </w:r>
      <w:r w:rsidR="002A056C" w:rsidRPr="002A056C">
        <w:t xml:space="preserve"> - </w:t>
      </w:r>
      <w:r w:rsidRPr="002A056C">
        <w:t>вечером,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17</w:t>
      </w:r>
      <w:r w:rsidR="002A056C" w:rsidRPr="002A056C">
        <w:t xml:space="preserve"> </w:t>
      </w:r>
      <w:r w:rsidRPr="002A056C">
        <w:t>до</w:t>
      </w:r>
      <w:r w:rsidR="002A056C" w:rsidRPr="002A056C">
        <w:t xml:space="preserve"> </w:t>
      </w:r>
      <w:r w:rsidRPr="002A056C">
        <w:t>20</w:t>
      </w:r>
      <w:r w:rsidR="002A056C" w:rsidRPr="002A056C">
        <w:t xml:space="preserve"> </w:t>
      </w:r>
      <w:r w:rsidRPr="002A056C">
        <w:t>часов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субботу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первой</w:t>
      </w:r>
      <w:r w:rsidR="002A056C" w:rsidRPr="002A056C">
        <w:t xml:space="preserve"> </w:t>
      </w:r>
      <w:r w:rsidRPr="002A056C">
        <w:t>половине</w:t>
      </w:r>
      <w:r w:rsidR="002A056C" w:rsidRPr="002A056C">
        <w:t xml:space="preserve"> </w:t>
      </w:r>
      <w:r w:rsidRPr="002A056C">
        <w:t>дня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не</w:t>
      </w:r>
      <w:r w:rsidR="002A056C" w:rsidRPr="002A056C">
        <w:t xml:space="preserve"> </w:t>
      </w:r>
      <w:r w:rsidRPr="002A056C">
        <w:t>старайтесь</w:t>
      </w:r>
      <w:r w:rsidR="002A056C" w:rsidRPr="002A056C">
        <w:t xml:space="preserve"> </w:t>
      </w:r>
      <w:r w:rsidRPr="002A056C">
        <w:t>убедить</w:t>
      </w:r>
      <w:r w:rsidR="002A056C" w:rsidRPr="002A056C">
        <w:t xml:space="preserve"> </w:t>
      </w:r>
      <w:r w:rsidRPr="002A056C">
        <w:t>избирателя,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которым</w:t>
      </w:r>
      <w:r w:rsidR="002A056C" w:rsidRPr="002A056C">
        <w:t xml:space="preserve"> </w:t>
      </w:r>
      <w:r w:rsidRPr="002A056C">
        <w:t>беседуете,</w:t>
      </w:r>
      <w:r w:rsidR="002A056C" w:rsidRPr="002A056C">
        <w:t xml:space="preserve"> </w:t>
      </w:r>
      <w:r w:rsidRPr="002A056C">
        <w:t>любой</w:t>
      </w:r>
      <w:r w:rsidR="002A056C" w:rsidRPr="002A056C">
        <w:t xml:space="preserve"> </w:t>
      </w:r>
      <w:r w:rsidRPr="002A056C">
        <w:t>ценой,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вступайте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ним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острую</w:t>
      </w:r>
      <w:r w:rsidR="002A056C" w:rsidRPr="002A056C">
        <w:t xml:space="preserve"> </w:t>
      </w:r>
      <w:r w:rsidRPr="002A056C">
        <w:t>полемику,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обливайте</w:t>
      </w:r>
      <w:r w:rsidR="002A056C" w:rsidRPr="002A056C">
        <w:t xml:space="preserve"> </w:t>
      </w:r>
      <w:r w:rsidRPr="002A056C">
        <w:t>грязью</w:t>
      </w:r>
      <w:r w:rsidR="002A056C" w:rsidRPr="002A056C">
        <w:t xml:space="preserve"> </w:t>
      </w:r>
      <w:r w:rsidRPr="002A056C">
        <w:t>соперников</w:t>
      </w:r>
      <w:r w:rsidR="002A056C" w:rsidRPr="002A056C">
        <w:t xml:space="preserve"> - </w:t>
      </w:r>
      <w:r w:rsidRPr="002A056C">
        <w:t>тон</w:t>
      </w:r>
      <w:r w:rsidR="002A056C" w:rsidRPr="002A056C">
        <w:t xml:space="preserve"> </w:t>
      </w:r>
      <w:r w:rsidRPr="002A056C">
        <w:t>разговора</w:t>
      </w:r>
      <w:r w:rsidR="002A056C" w:rsidRPr="002A056C">
        <w:t xml:space="preserve"> </w:t>
      </w:r>
      <w:r w:rsidRPr="002A056C">
        <w:t>должен</w:t>
      </w:r>
      <w:r w:rsidR="002A056C" w:rsidRPr="002A056C">
        <w:t xml:space="preserve"> </w:t>
      </w:r>
      <w:r w:rsidRPr="002A056C">
        <w:t>быть</w:t>
      </w:r>
      <w:r w:rsidR="002A056C" w:rsidRPr="002A056C">
        <w:t xml:space="preserve"> </w:t>
      </w:r>
      <w:r w:rsidRPr="002A056C">
        <w:t>спокойным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доброжелательным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дайте</w:t>
      </w:r>
      <w:r w:rsidR="002A056C" w:rsidRPr="002A056C">
        <w:t xml:space="preserve"> </w:t>
      </w:r>
      <w:r w:rsidRPr="002A056C">
        <w:t>собеседнику</w:t>
      </w:r>
      <w:r w:rsidR="002A056C" w:rsidRPr="002A056C">
        <w:t xml:space="preserve"> </w:t>
      </w:r>
      <w:r w:rsidRPr="002A056C">
        <w:t>выговориться,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обрушивайте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него</w:t>
      </w:r>
      <w:r w:rsidR="002A056C" w:rsidRPr="002A056C">
        <w:t xml:space="preserve"> </w:t>
      </w:r>
      <w:r w:rsidRPr="002A056C">
        <w:t>шквал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пунктов</w:t>
      </w:r>
      <w:r w:rsidR="002A056C" w:rsidRPr="002A056C">
        <w:t xml:space="preserve"> </w:t>
      </w:r>
      <w:r w:rsidRPr="002A056C">
        <w:t>программы</w:t>
      </w:r>
      <w:r w:rsidR="002A056C" w:rsidRPr="002A056C">
        <w:t xml:space="preserve"> </w:t>
      </w:r>
      <w:r w:rsidRPr="002A056C">
        <w:t>кандидата</w:t>
      </w:r>
      <w:r w:rsidR="002A056C" w:rsidRPr="002A056C">
        <w:t xml:space="preserve"> - </w:t>
      </w:r>
      <w:r w:rsidRPr="002A056C">
        <w:t>достаточно</w:t>
      </w:r>
      <w:r w:rsidR="002A056C" w:rsidRPr="002A056C">
        <w:t xml:space="preserve"> </w:t>
      </w:r>
      <w:r w:rsidRPr="002A056C">
        <w:t>будет</w:t>
      </w:r>
      <w:r w:rsidR="002A056C" w:rsidRPr="002A056C">
        <w:t xml:space="preserve"> </w:t>
      </w:r>
      <w:r w:rsidRPr="002A056C">
        <w:t>привести</w:t>
      </w:r>
      <w:r w:rsidR="002A056C" w:rsidRPr="002A056C">
        <w:t xml:space="preserve"> </w:t>
      </w:r>
      <w:r w:rsidRPr="002A056C">
        <w:t>два-три</w:t>
      </w:r>
      <w:r w:rsidR="002A056C" w:rsidRPr="002A056C">
        <w:t xml:space="preserve"> </w:t>
      </w:r>
      <w:r w:rsidRPr="002A056C">
        <w:t>положения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не</w:t>
      </w:r>
      <w:r w:rsidR="002A056C" w:rsidRPr="002A056C">
        <w:t xml:space="preserve"> </w:t>
      </w:r>
      <w:r w:rsidRPr="002A056C">
        <w:t>забудьте</w:t>
      </w:r>
      <w:r w:rsidR="002A056C" w:rsidRPr="002A056C">
        <w:t xml:space="preserve"> </w:t>
      </w:r>
      <w:r w:rsidRPr="002A056C">
        <w:t>вручить</w:t>
      </w:r>
      <w:r w:rsidR="002A056C" w:rsidRPr="002A056C">
        <w:t xml:space="preserve"> </w:t>
      </w:r>
      <w:r w:rsidRPr="002A056C">
        <w:t>избирателям</w:t>
      </w:r>
      <w:r w:rsidR="002A056C" w:rsidRPr="002A056C">
        <w:t xml:space="preserve"> </w:t>
      </w:r>
      <w:r w:rsidRPr="002A056C">
        <w:t>тексты,</w:t>
      </w:r>
      <w:r w:rsidR="002A056C" w:rsidRPr="002A056C">
        <w:t xml:space="preserve"> </w:t>
      </w:r>
      <w:r w:rsidRPr="002A056C">
        <w:t>пригласить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встречу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кандидатом,</w:t>
      </w:r>
      <w:r w:rsidR="002A056C" w:rsidRPr="002A056C">
        <w:t xml:space="preserve"> </w:t>
      </w:r>
      <w:r w:rsidRPr="002A056C">
        <w:t>сообщить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его</w:t>
      </w:r>
      <w:r w:rsidR="002A056C" w:rsidRPr="002A056C">
        <w:t xml:space="preserve"> </w:t>
      </w:r>
      <w:r w:rsidRPr="002A056C">
        <w:t>ближайшем</w:t>
      </w:r>
      <w:r w:rsidR="002A056C" w:rsidRPr="002A056C">
        <w:t xml:space="preserve"> </w:t>
      </w:r>
      <w:r w:rsidRPr="002A056C">
        <w:t>выступлении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телевидению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не</w:t>
      </w:r>
      <w:r w:rsidR="002A056C" w:rsidRPr="002A056C">
        <w:t xml:space="preserve"> </w:t>
      </w:r>
      <w:r w:rsidRPr="002A056C">
        <w:t>будьте</w:t>
      </w:r>
      <w:r w:rsidR="002A056C" w:rsidRPr="002A056C">
        <w:t xml:space="preserve"> </w:t>
      </w:r>
      <w:r w:rsidRPr="002A056C">
        <w:t>навязчивы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внимательно</w:t>
      </w:r>
      <w:r w:rsidR="002A056C" w:rsidRPr="002A056C">
        <w:t xml:space="preserve"> </w:t>
      </w:r>
      <w:r w:rsidRPr="002A056C">
        <w:t>выслушивайте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записывайте</w:t>
      </w:r>
      <w:r w:rsidR="002A056C" w:rsidRPr="002A056C">
        <w:t xml:space="preserve"> </w:t>
      </w:r>
      <w:r w:rsidRPr="002A056C">
        <w:t>все</w:t>
      </w:r>
      <w:r w:rsidR="002A056C" w:rsidRPr="002A056C">
        <w:t xml:space="preserve"> </w:t>
      </w:r>
      <w:r w:rsidRPr="002A056C">
        <w:t>предложения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замечания</w:t>
      </w:r>
      <w:r w:rsidR="002A056C" w:rsidRPr="002A056C">
        <w:t xml:space="preserve"> - </w:t>
      </w:r>
      <w:r w:rsidRPr="002A056C">
        <w:t>внимание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собеседнику</w:t>
      </w:r>
      <w:r w:rsidR="002A056C" w:rsidRPr="002A056C">
        <w:t xml:space="preserve"> </w:t>
      </w:r>
      <w:r w:rsidRPr="002A056C">
        <w:t>вызовет</w:t>
      </w:r>
      <w:r w:rsidR="002A056C" w:rsidRPr="002A056C">
        <w:t xml:space="preserve"> </w:t>
      </w:r>
      <w:r w:rsidRPr="002A056C">
        <w:t>ответную</w:t>
      </w:r>
      <w:r w:rsidR="002A056C" w:rsidRPr="002A056C">
        <w:t xml:space="preserve"> </w:t>
      </w:r>
      <w:r w:rsidRPr="002A056C">
        <w:t>симпатию</w:t>
      </w:r>
      <w:r w:rsidR="002A056C" w:rsidRPr="002A056C">
        <w:t>;</w:t>
      </w:r>
    </w:p>
    <w:p w:rsidR="002A056C" w:rsidRPr="002A056C" w:rsidRDefault="00284293" w:rsidP="002A056C">
      <w:pPr>
        <w:tabs>
          <w:tab w:val="left" w:pos="726"/>
        </w:tabs>
      </w:pPr>
      <w:r w:rsidRPr="002A056C">
        <w:t>главная</w:t>
      </w:r>
      <w:r w:rsidR="002A056C" w:rsidRPr="002A056C">
        <w:t xml:space="preserve"> </w:t>
      </w:r>
      <w:r w:rsidRPr="002A056C">
        <w:t>задача</w:t>
      </w:r>
      <w:r w:rsidR="002A056C" w:rsidRPr="002A056C">
        <w:t xml:space="preserve"> </w:t>
      </w:r>
      <w:r w:rsidRPr="002A056C">
        <w:t>кампании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двери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двери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столько</w:t>
      </w:r>
      <w:r w:rsidR="002A056C" w:rsidRPr="002A056C">
        <w:t xml:space="preserve"> </w:t>
      </w:r>
      <w:r w:rsidRPr="002A056C">
        <w:t>информативная,</w:t>
      </w:r>
      <w:r w:rsidR="002A056C" w:rsidRPr="002A056C">
        <w:t xml:space="preserve"> </w:t>
      </w:r>
      <w:r w:rsidRPr="002A056C">
        <w:t>сколько</w:t>
      </w:r>
      <w:r w:rsidR="002A056C" w:rsidRPr="002A056C">
        <w:t xml:space="preserve"> </w:t>
      </w:r>
      <w:r w:rsidRPr="002A056C">
        <w:t>коммуникативная</w:t>
      </w:r>
      <w:r w:rsidR="002A056C" w:rsidRPr="002A056C">
        <w:t xml:space="preserve"> - </w:t>
      </w:r>
      <w:r w:rsidRPr="002A056C">
        <w:t>внимание,</w:t>
      </w:r>
      <w:r w:rsidR="002A056C" w:rsidRPr="002A056C">
        <w:t xml:space="preserve"> </w:t>
      </w:r>
      <w:r w:rsidRPr="002A056C">
        <w:t>проявленное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личном</w:t>
      </w:r>
      <w:r w:rsidR="002A056C" w:rsidRPr="002A056C">
        <w:t xml:space="preserve"> </w:t>
      </w:r>
      <w:r w:rsidRPr="002A056C">
        <w:t>общении,</w:t>
      </w:r>
      <w:r w:rsidR="002A056C" w:rsidRPr="002A056C">
        <w:t xml:space="preserve"> </w:t>
      </w:r>
      <w:r w:rsidRPr="002A056C">
        <w:t>ценится</w:t>
      </w:r>
      <w:r w:rsidR="002A056C" w:rsidRPr="002A056C">
        <w:t xml:space="preserve"> </w:t>
      </w:r>
      <w:r w:rsidRPr="002A056C">
        <w:t>выше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может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вызвать</w:t>
      </w:r>
      <w:r w:rsidR="002A056C" w:rsidRPr="002A056C">
        <w:t xml:space="preserve"> </w:t>
      </w:r>
      <w:r w:rsidRPr="002A056C">
        <w:t>ответной</w:t>
      </w:r>
      <w:r w:rsidR="002A056C" w:rsidRPr="002A056C">
        <w:t xml:space="preserve"> </w:t>
      </w:r>
      <w:r w:rsidRPr="002A056C">
        <w:t>реакции</w:t>
      </w:r>
      <w:r w:rsidR="002A056C" w:rsidRPr="002A056C">
        <w:t>.</w:t>
      </w:r>
    </w:p>
    <w:p w:rsidR="002A056C" w:rsidRPr="00740A2D" w:rsidRDefault="0065337A" w:rsidP="00C51A6A">
      <w:pPr>
        <w:pStyle w:val="1"/>
        <w:rPr>
          <w:rStyle w:val="a7"/>
          <w:vertAlign w:val="baseline"/>
        </w:rPr>
      </w:pPr>
      <w:r w:rsidRPr="002A056C">
        <w:br w:type="page"/>
      </w:r>
      <w:bookmarkStart w:id="29" w:name="_Toc291845933"/>
      <w:bookmarkStart w:id="30" w:name="_Toc291845988"/>
      <w:bookmarkStart w:id="31" w:name="_Toc291848946"/>
      <w:bookmarkStart w:id="32" w:name="_Toc291848969"/>
      <w:r w:rsidR="002A056C" w:rsidRPr="00740A2D">
        <w:rPr>
          <w:rStyle w:val="a7"/>
          <w:vertAlign w:val="baseline"/>
        </w:rPr>
        <w:t>Заключение</w:t>
      </w:r>
      <w:bookmarkEnd w:id="29"/>
      <w:bookmarkEnd w:id="30"/>
      <w:bookmarkEnd w:id="31"/>
      <w:bookmarkEnd w:id="32"/>
    </w:p>
    <w:p w:rsidR="00740A2D" w:rsidRDefault="00740A2D" w:rsidP="002A056C">
      <w:pPr>
        <w:tabs>
          <w:tab w:val="left" w:pos="726"/>
        </w:tabs>
      </w:pPr>
    </w:p>
    <w:p w:rsidR="002A056C" w:rsidRPr="002A056C" w:rsidRDefault="00C26F75" w:rsidP="002A056C">
      <w:pPr>
        <w:tabs>
          <w:tab w:val="left" w:pos="726"/>
        </w:tabs>
      </w:pPr>
      <w:r w:rsidRPr="002A056C">
        <w:t>Формирование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предпочтений</w:t>
      </w:r>
      <w:r w:rsidR="002A056C" w:rsidRPr="002A056C">
        <w:t xml:space="preserve"> </w:t>
      </w:r>
      <w:r w:rsidRPr="002A056C">
        <w:t>населения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значительной</w:t>
      </w:r>
      <w:r w:rsidR="002A056C" w:rsidRPr="002A056C">
        <w:t xml:space="preserve"> </w:t>
      </w:r>
      <w:r w:rsidRPr="002A056C">
        <w:t>степени</w:t>
      </w:r>
      <w:r w:rsidR="002A056C" w:rsidRPr="002A056C">
        <w:t xml:space="preserve"> </w:t>
      </w:r>
      <w:r w:rsidRPr="002A056C">
        <w:t>зависит</w:t>
      </w:r>
      <w:r w:rsidR="002A056C" w:rsidRPr="002A056C">
        <w:t xml:space="preserve"> </w:t>
      </w:r>
      <w:r w:rsidRPr="002A056C">
        <w:t>от</w:t>
      </w:r>
      <w:r w:rsidR="002A056C" w:rsidRPr="002A056C">
        <w:t xml:space="preserve"> </w:t>
      </w:r>
      <w:r w:rsidRPr="002A056C">
        <w:t>уровня</w:t>
      </w:r>
      <w:r w:rsidR="002A056C" w:rsidRPr="002A056C">
        <w:t xml:space="preserve"> </w:t>
      </w:r>
      <w:r w:rsidRPr="002A056C">
        <w:t>доверия</w:t>
      </w:r>
      <w:r w:rsidR="002A056C" w:rsidRPr="002A056C">
        <w:t xml:space="preserve"> </w:t>
      </w:r>
      <w:r w:rsidRPr="002A056C">
        <w:t>источнику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Согласие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оценками,</w:t>
      </w:r>
      <w:r w:rsidR="002A056C" w:rsidRPr="002A056C">
        <w:t xml:space="preserve"> </w:t>
      </w:r>
      <w:r w:rsidRPr="002A056C">
        <w:t>содержащимися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конкретных</w:t>
      </w:r>
      <w:r w:rsidR="002A056C" w:rsidRPr="002A056C">
        <w:t xml:space="preserve"> </w:t>
      </w:r>
      <w:r w:rsidRPr="002A056C">
        <w:t>сообщениях,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позицией</w:t>
      </w:r>
      <w:r w:rsidR="002A056C" w:rsidRPr="002A056C">
        <w:t xml:space="preserve"> </w:t>
      </w:r>
      <w:r w:rsidRPr="002A056C">
        <w:t>источника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целом,</w:t>
      </w:r>
      <w:r w:rsidR="002A056C" w:rsidRPr="002A056C">
        <w:t xml:space="preserve"> </w:t>
      </w:r>
      <w:r w:rsidRPr="002A056C">
        <w:t>рождает</w:t>
      </w:r>
      <w:r w:rsidR="002A056C" w:rsidRPr="002A056C">
        <w:t xml:space="preserve"> </w:t>
      </w:r>
      <w:r w:rsidRPr="002A056C">
        <w:t>чувство</w:t>
      </w:r>
      <w:r w:rsidR="002A056C" w:rsidRPr="002A056C">
        <w:t xml:space="preserve"> </w:t>
      </w:r>
      <w:r w:rsidRPr="002A056C">
        <w:t>психологической</w:t>
      </w:r>
      <w:r w:rsidR="002A056C" w:rsidRPr="002A056C">
        <w:t xml:space="preserve"> </w:t>
      </w:r>
      <w:r w:rsidRPr="002A056C">
        <w:t>близости,</w:t>
      </w:r>
      <w:r w:rsidR="002A056C" w:rsidRPr="002A056C">
        <w:t xml:space="preserve"> </w:t>
      </w:r>
      <w:r w:rsidRPr="002A056C">
        <w:t>идентификации</w:t>
      </w:r>
      <w:r w:rsidR="002A056C" w:rsidRPr="002A056C">
        <w:t xml:space="preserve"> </w:t>
      </w:r>
      <w:r w:rsidRPr="002A056C">
        <w:t>с</w:t>
      </w:r>
      <w:r w:rsidR="002A056C" w:rsidRPr="002A056C">
        <w:t xml:space="preserve"> </w:t>
      </w:r>
      <w:r w:rsidRPr="002A056C">
        <w:t>содержанием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источником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Доказано,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люди,</w:t>
      </w:r>
      <w:r w:rsidR="002A056C" w:rsidRPr="002A056C">
        <w:t xml:space="preserve"> </w:t>
      </w:r>
      <w:r w:rsidRPr="002A056C">
        <w:t>доверяющие</w:t>
      </w:r>
      <w:r w:rsidR="002A056C" w:rsidRPr="002A056C">
        <w:t xml:space="preserve"> </w:t>
      </w:r>
      <w:r w:rsidRPr="002A056C">
        <w:t>данному</w:t>
      </w:r>
      <w:r w:rsidR="002A056C" w:rsidRPr="002A056C">
        <w:t xml:space="preserve"> </w:t>
      </w:r>
      <w:r w:rsidRPr="002A056C">
        <w:t>источнику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склонны</w:t>
      </w:r>
      <w:r w:rsidR="002A056C" w:rsidRPr="002A056C">
        <w:t xml:space="preserve"> </w:t>
      </w:r>
      <w:r w:rsidRPr="002A056C">
        <w:t>не</w:t>
      </w:r>
      <w:r w:rsidR="002A056C" w:rsidRPr="002A056C">
        <w:t xml:space="preserve"> </w:t>
      </w:r>
      <w:r w:rsidRPr="002A056C">
        <w:t>замечать</w:t>
      </w:r>
      <w:r w:rsidR="002A056C" w:rsidRPr="002A056C">
        <w:t xml:space="preserve"> </w:t>
      </w:r>
      <w:r w:rsidRPr="002A056C">
        <w:t>тех</w:t>
      </w:r>
      <w:r w:rsidR="002A056C" w:rsidRPr="002A056C">
        <w:t xml:space="preserve"> </w:t>
      </w:r>
      <w:r w:rsidRPr="002A056C">
        <w:t>элементов</w:t>
      </w:r>
      <w:r w:rsidR="002A056C" w:rsidRPr="002A056C">
        <w:t xml:space="preserve"> </w:t>
      </w:r>
      <w:r w:rsidRPr="002A056C">
        <w:t>содержания,</w:t>
      </w:r>
      <w:r w:rsidR="002A056C" w:rsidRPr="002A056C">
        <w:t xml:space="preserve"> </w:t>
      </w:r>
      <w:r w:rsidRPr="002A056C">
        <w:t>которые</w:t>
      </w:r>
      <w:r w:rsidR="002A056C" w:rsidRPr="002A056C">
        <w:t xml:space="preserve"> </w:t>
      </w:r>
      <w:r w:rsidRPr="002A056C">
        <w:t>вызывают</w:t>
      </w:r>
      <w:r w:rsidR="002A056C" w:rsidRPr="002A056C">
        <w:t xml:space="preserve"> </w:t>
      </w:r>
      <w:r w:rsidRPr="002A056C">
        <w:t>у</w:t>
      </w:r>
      <w:r w:rsidR="002A056C" w:rsidRPr="002A056C">
        <w:t xml:space="preserve"> </w:t>
      </w:r>
      <w:r w:rsidRPr="002A056C">
        <w:t>них</w:t>
      </w:r>
      <w:r w:rsidR="002A056C" w:rsidRPr="002A056C">
        <w:t xml:space="preserve"> </w:t>
      </w:r>
      <w:r w:rsidRPr="002A056C">
        <w:t>непонимание</w:t>
      </w:r>
      <w:r w:rsidR="002A056C" w:rsidRPr="002A056C">
        <w:t xml:space="preserve"> </w:t>
      </w:r>
      <w:r w:rsidRPr="002A056C">
        <w:t>или</w:t>
      </w:r>
      <w:r w:rsidR="002A056C" w:rsidRPr="002A056C">
        <w:t xml:space="preserve"> </w:t>
      </w:r>
      <w:r w:rsidRPr="002A056C">
        <w:t>несогласие</w:t>
      </w:r>
      <w:r w:rsidR="002A056C" w:rsidRPr="002A056C">
        <w:t>.</w:t>
      </w:r>
    </w:p>
    <w:p w:rsidR="002A056C" w:rsidRPr="002A056C" w:rsidRDefault="00C26F75" w:rsidP="002A056C">
      <w:pPr>
        <w:tabs>
          <w:tab w:val="left" w:pos="726"/>
        </w:tabs>
      </w:pPr>
      <w:r w:rsidRPr="002A056C">
        <w:t>Особое</w:t>
      </w:r>
      <w:r w:rsidR="002A056C" w:rsidRPr="002A056C">
        <w:t xml:space="preserve"> </w:t>
      </w:r>
      <w:r w:rsidRPr="002A056C">
        <w:t>место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ряду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занимают</w:t>
      </w:r>
      <w:r w:rsidR="002A056C" w:rsidRPr="002A056C">
        <w:t xml:space="preserve"> </w:t>
      </w:r>
      <w:r w:rsidRPr="002A056C">
        <w:t>неформальные</w:t>
      </w:r>
      <w:r w:rsidR="002A056C" w:rsidRPr="002A056C">
        <w:t xml:space="preserve"> </w:t>
      </w:r>
      <w:r w:rsidRPr="002A056C">
        <w:t>источники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. </w:t>
      </w:r>
      <w:r w:rsidRPr="002A056C">
        <w:t>В</w:t>
      </w:r>
      <w:r w:rsidR="002A056C" w:rsidRPr="002A056C">
        <w:t xml:space="preserve"> </w:t>
      </w:r>
      <w:r w:rsidRPr="002A056C">
        <w:t>последнее</w:t>
      </w:r>
      <w:r w:rsidR="002A056C" w:rsidRPr="002A056C">
        <w:t xml:space="preserve"> </w:t>
      </w:r>
      <w:r w:rsidRPr="002A056C">
        <w:t>время</w:t>
      </w:r>
      <w:r w:rsidR="002A056C" w:rsidRPr="002A056C">
        <w:t xml:space="preserve"> </w:t>
      </w:r>
      <w:r w:rsidRPr="002A056C">
        <w:t>многие</w:t>
      </w:r>
      <w:r w:rsidR="002A056C" w:rsidRPr="002A056C">
        <w:t xml:space="preserve"> </w:t>
      </w:r>
      <w:r w:rsidRPr="002A056C">
        <w:t>исследователи</w:t>
      </w:r>
      <w:r w:rsidR="002A056C" w:rsidRPr="002A056C">
        <w:t xml:space="preserve"> </w:t>
      </w:r>
      <w:r w:rsidRPr="002A056C">
        <w:t>отмечают</w:t>
      </w:r>
      <w:r w:rsidR="002A056C" w:rsidRPr="002A056C">
        <w:t xml:space="preserve"> </w:t>
      </w:r>
      <w:r w:rsidRPr="002A056C">
        <w:t>падение</w:t>
      </w:r>
      <w:r w:rsidR="002A056C" w:rsidRPr="002A056C">
        <w:t xml:space="preserve"> </w:t>
      </w:r>
      <w:r w:rsidRPr="002A056C">
        <w:t>доверия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официальным</w:t>
      </w:r>
      <w:r w:rsidR="002A056C" w:rsidRPr="002A056C">
        <w:t xml:space="preserve"> </w:t>
      </w:r>
      <w:r w:rsidRPr="002A056C">
        <w:t>СМИ,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привело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росту</w:t>
      </w:r>
      <w:r w:rsidR="002A056C" w:rsidRPr="002A056C">
        <w:t xml:space="preserve"> </w:t>
      </w:r>
      <w:r w:rsidRPr="002A056C">
        <w:t>значимости</w:t>
      </w:r>
      <w:r w:rsidR="002A056C" w:rsidRPr="002A056C">
        <w:t xml:space="preserve"> </w:t>
      </w:r>
      <w:r w:rsidRPr="002A056C">
        <w:t>сообщений,</w:t>
      </w:r>
      <w:r w:rsidR="002A056C" w:rsidRPr="002A056C">
        <w:t xml:space="preserve"> </w:t>
      </w:r>
      <w:r w:rsidRPr="002A056C">
        <w:t>передаваемых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уровне</w:t>
      </w:r>
      <w:r w:rsidR="002A056C" w:rsidRPr="002A056C">
        <w:t xml:space="preserve"> </w:t>
      </w:r>
      <w:r w:rsidRPr="002A056C">
        <w:t>межличностного</w:t>
      </w:r>
      <w:r w:rsidR="002A056C" w:rsidRPr="002A056C">
        <w:t xml:space="preserve"> </w:t>
      </w:r>
      <w:r w:rsidRPr="002A056C">
        <w:t>общения</w:t>
      </w:r>
      <w:r w:rsidR="002A056C" w:rsidRPr="002A056C">
        <w:t xml:space="preserve">. </w:t>
      </w:r>
      <w:r w:rsidRPr="002A056C">
        <w:t>К</w:t>
      </w:r>
      <w:r w:rsidR="002A056C" w:rsidRPr="002A056C">
        <w:t xml:space="preserve"> </w:t>
      </w:r>
      <w:r w:rsidRPr="002A056C">
        <w:t>неформальным</w:t>
      </w:r>
      <w:r w:rsidR="002A056C" w:rsidRPr="002A056C">
        <w:t xml:space="preserve"> </w:t>
      </w:r>
      <w:r w:rsidRPr="002A056C">
        <w:t>источникам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традиционно</w:t>
      </w:r>
      <w:r w:rsidR="002A056C" w:rsidRPr="002A056C">
        <w:t xml:space="preserve"> </w:t>
      </w:r>
      <w:r w:rsidRPr="002A056C">
        <w:t>относят</w:t>
      </w:r>
      <w:r w:rsidR="002A056C" w:rsidRPr="002A056C">
        <w:t xml:space="preserve"> </w:t>
      </w:r>
      <w:r w:rsidRPr="002A056C">
        <w:t>молву,</w:t>
      </w:r>
      <w:r w:rsidR="002A056C" w:rsidRPr="002A056C">
        <w:t xml:space="preserve"> </w:t>
      </w:r>
      <w:r w:rsidRPr="002A056C">
        <w:t>слухи,</w:t>
      </w:r>
      <w:r w:rsidR="002A056C" w:rsidRPr="002A056C">
        <w:t xml:space="preserve"> </w:t>
      </w:r>
      <w:r w:rsidRPr="002A056C">
        <w:t>сплетни,</w:t>
      </w:r>
      <w:r w:rsidR="002A056C" w:rsidRPr="002A056C">
        <w:t xml:space="preserve"> </w:t>
      </w:r>
      <w:r w:rsidRPr="002A056C">
        <w:t>анекдоты,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настоящее</w:t>
      </w:r>
      <w:r w:rsidR="002A056C" w:rsidRPr="002A056C">
        <w:t xml:space="preserve"> </w:t>
      </w:r>
      <w:r w:rsidRPr="002A056C">
        <w:t>время</w:t>
      </w:r>
      <w:r w:rsidR="002A056C" w:rsidRPr="002A056C">
        <w:t xml:space="preserve"> - </w:t>
      </w:r>
      <w:r w:rsidRPr="002A056C">
        <w:t>еще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граффити</w:t>
      </w:r>
      <w:r w:rsidR="002A056C">
        <w:t xml:space="preserve"> (</w:t>
      </w:r>
      <w:r w:rsidRPr="002A056C">
        <w:t>граффити</w:t>
      </w:r>
      <w:r w:rsidR="002A056C" w:rsidRPr="002A056C">
        <w:t xml:space="preserve"> - </w:t>
      </w:r>
      <w:r w:rsidRPr="002A056C">
        <w:t>это</w:t>
      </w:r>
      <w:r w:rsidR="002A056C">
        <w:t xml:space="preserve"> "</w:t>
      </w:r>
      <w:r w:rsidRPr="002A056C">
        <w:t>политические</w:t>
      </w:r>
      <w:r w:rsidR="002A056C" w:rsidRPr="002A056C">
        <w:t xml:space="preserve"> </w:t>
      </w:r>
      <w:r w:rsidRPr="002A056C">
        <w:t>надписи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заборах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фасадах</w:t>
      </w:r>
      <w:r w:rsidR="002A056C" w:rsidRPr="002A056C">
        <w:t xml:space="preserve"> </w:t>
      </w:r>
      <w:r w:rsidRPr="002A056C">
        <w:t>зданий</w:t>
      </w:r>
      <w:r w:rsidR="002A056C">
        <w:t>"</w:t>
      </w:r>
      <w:r w:rsidR="002A056C" w:rsidRPr="002A056C">
        <w:t xml:space="preserve">). </w:t>
      </w:r>
      <w:r w:rsidRPr="002A056C">
        <w:t>Эти</w:t>
      </w:r>
      <w:r w:rsidR="002A056C" w:rsidRPr="002A056C">
        <w:t xml:space="preserve"> </w:t>
      </w:r>
      <w:r w:rsidRPr="002A056C">
        <w:t>источники</w:t>
      </w:r>
      <w:r w:rsidR="002A056C" w:rsidRPr="002A056C">
        <w:t xml:space="preserve"> </w:t>
      </w:r>
      <w:r w:rsidRPr="002A056C">
        <w:t>влияют,</w:t>
      </w:r>
      <w:r w:rsidR="002A056C" w:rsidRPr="002A056C">
        <w:t xml:space="preserve"> </w:t>
      </w:r>
      <w:r w:rsidRPr="002A056C">
        <w:t>прежде</w:t>
      </w:r>
      <w:r w:rsidR="002A056C" w:rsidRPr="002A056C">
        <w:t xml:space="preserve"> </w:t>
      </w:r>
      <w:r w:rsidRPr="002A056C">
        <w:t>всего,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формирование</w:t>
      </w:r>
      <w:r w:rsidR="002A056C" w:rsidRPr="002A056C">
        <w:t xml:space="preserve"> </w:t>
      </w:r>
      <w:r w:rsidRPr="002A056C">
        <w:t>негативных</w:t>
      </w:r>
      <w:r w:rsidR="002A056C" w:rsidRPr="002A056C">
        <w:t xml:space="preserve"> </w:t>
      </w:r>
      <w:r w:rsidRPr="002A056C">
        <w:t>настроений</w:t>
      </w:r>
      <w:r w:rsidR="002A056C" w:rsidRPr="002A056C">
        <w:t xml:space="preserve"> </w:t>
      </w:r>
      <w:r w:rsidRPr="002A056C">
        <w:t>населения</w:t>
      </w:r>
      <w:r w:rsidR="002A056C" w:rsidRPr="002A056C">
        <w:t xml:space="preserve"> </w:t>
      </w:r>
      <w:r w:rsidRPr="002A056C">
        <w:t>по</w:t>
      </w:r>
      <w:r w:rsidR="002A056C" w:rsidRPr="002A056C">
        <w:t xml:space="preserve"> </w:t>
      </w:r>
      <w:r w:rsidRPr="002A056C">
        <w:t>отношению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существующей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системе</w:t>
      </w:r>
      <w:r w:rsidR="002A056C" w:rsidRPr="002A056C">
        <w:t>.</w:t>
      </w:r>
    </w:p>
    <w:p w:rsidR="002A056C" w:rsidRPr="002A056C" w:rsidRDefault="00C26F75" w:rsidP="002A056C">
      <w:pPr>
        <w:tabs>
          <w:tab w:val="left" w:pos="726"/>
        </w:tabs>
      </w:pPr>
      <w:r w:rsidRPr="002A056C">
        <w:t>Неформальные</w:t>
      </w:r>
      <w:r w:rsidR="002A056C" w:rsidRPr="002A056C">
        <w:t xml:space="preserve"> </w:t>
      </w:r>
      <w:r w:rsidRPr="002A056C">
        <w:t>источники</w:t>
      </w:r>
      <w:r w:rsidR="002A056C" w:rsidRPr="002A056C">
        <w:t xml:space="preserve"> </w:t>
      </w:r>
      <w:r w:rsidRPr="002A056C">
        <w:t>играют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позитивную</w:t>
      </w:r>
      <w:r w:rsidR="002A056C" w:rsidRPr="002A056C">
        <w:t xml:space="preserve"> </w:t>
      </w:r>
      <w:r w:rsidRPr="002A056C">
        <w:t>роль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процессе</w:t>
      </w:r>
      <w:r w:rsidR="002A056C" w:rsidRPr="002A056C">
        <w:t xml:space="preserve"> </w:t>
      </w:r>
      <w:r w:rsidRPr="002A056C">
        <w:t>формирования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предпочтений</w:t>
      </w:r>
      <w:r w:rsidR="002A056C" w:rsidRPr="002A056C">
        <w:t xml:space="preserve">. </w:t>
      </w:r>
      <w:r w:rsidRPr="002A056C">
        <w:t>Важно</w:t>
      </w:r>
      <w:r w:rsidR="002A056C" w:rsidRPr="002A056C">
        <w:t xml:space="preserve"> </w:t>
      </w:r>
      <w:r w:rsidRPr="002A056C">
        <w:t>уже</w:t>
      </w:r>
      <w:r w:rsidR="002A056C" w:rsidRPr="002A056C">
        <w:t xml:space="preserve"> </w:t>
      </w:r>
      <w:r w:rsidRPr="002A056C">
        <w:t>то,</w:t>
      </w:r>
      <w:r w:rsidR="002A056C" w:rsidRPr="002A056C">
        <w:t xml:space="preserve"> </w:t>
      </w:r>
      <w:r w:rsidRPr="002A056C">
        <w:t>что</w:t>
      </w:r>
      <w:r w:rsidR="002A056C" w:rsidRPr="002A056C">
        <w:t xml:space="preserve"> </w:t>
      </w:r>
      <w:r w:rsidRPr="002A056C">
        <w:t>они</w:t>
      </w:r>
      <w:r w:rsidR="002A056C" w:rsidRPr="002A056C">
        <w:t xml:space="preserve"> </w:t>
      </w:r>
      <w:r w:rsidRPr="002A056C">
        <w:t>привлекают</w:t>
      </w:r>
      <w:r w:rsidR="002A056C" w:rsidRPr="002A056C">
        <w:t xml:space="preserve"> </w:t>
      </w:r>
      <w:r w:rsidRPr="002A056C">
        <w:t>внимание</w:t>
      </w:r>
      <w:r w:rsidR="002A056C" w:rsidRPr="002A056C">
        <w:t xml:space="preserve"> </w:t>
      </w:r>
      <w:r w:rsidRPr="002A056C">
        <w:t>населения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политике</w:t>
      </w:r>
      <w:r w:rsidR="002A056C" w:rsidRPr="002A056C">
        <w:t xml:space="preserve">. </w:t>
      </w:r>
      <w:r w:rsidRPr="002A056C">
        <w:t>Придавая</w:t>
      </w:r>
      <w:r w:rsidR="002A056C" w:rsidRPr="002A056C">
        <w:t xml:space="preserve"> </w:t>
      </w:r>
      <w:r w:rsidRPr="002A056C">
        <w:t>представлениям</w:t>
      </w:r>
      <w:r w:rsidR="002A056C" w:rsidRPr="002A056C">
        <w:t xml:space="preserve"> </w:t>
      </w:r>
      <w:r w:rsidRPr="002A056C">
        <w:t>о</w:t>
      </w:r>
      <w:r w:rsidR="002A056C" w:rsidRPr="002A056C">
        <w:t xml:space="preserve"> </w:t>
      </w:r>
      <w:r w:rsidRPr="002A056C">
        <w:t>политике</w:t>
      </w:r>
      <w:r w:rsidR="002A056C" w:rsidRPr="002A056C">
        <w:t xml:space="preserve"> </w:t>
      </w:r>
      <w:r w:rsidRPr="002A056C">
        <w:t>эмоциональную</w:t>
      </w:r>
      <w:r w:rsidR="002A056C" w:rsidRPr="002A056C">
        <w:t xml:space="preserve"> </w:t>
      </w:r>
      <w:r w:rsidRPr="002A056C">
        <w:t>окраску,</w:t>
      </w:r>
      <w:r w:rsidR="002A056C" w:rsidRPr="002A056C">
        <w:t xml:space="preserve"> </w:t>
      </w:r>
      <w:r w:rsidRPr="002A056C">
        <w:t>они</w:t>
      </w:r>
      <w:r w:rsidR="002A056C" w:rsidRPr="002A056C">
        <w:t xml:space="preserve"> </w:t>
      </w:r>
      <w:r w:rsidRPr="002A056C">
        <w:t>закрепляют</w:t>
      </w:r>
      <w:r w:rsidR="002A056C" w:rsidRPr="002A056C">
        <w:t xml:space="preserve"> </w:t>
      </w:r>
      <w:r w:rsidRPr="002A056C">
        <w:t>это</w:t>
      </w:r>
      <w:r w:rsidR="002A056C" w:rsidRPr="002A056C">
        <w:t xml:space="preserve"> </w:t>
      </w:r>
      <w:r w:rsidRPr="002A056C">
        <w:t>внимание,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 </w:t>
      </w:r>
      <w:r w:rsidRPr="002A056C">
        <w:t>также</w:t>
      </w:r>
      <w:r w:rsidR="002A056C" w:rsidRPr="002A056C">
        <w:t xml:space="preserve"> </w:t>
      </w:r>
      <w:r w:rsidRPr="002A056C">
        <w:t>упрощают</w:t>
      </w:r>
      <w:r w:rsidR="002A056C" w:rsidRPr="002A056C">
        <w:t xml:space="preserve"> </w:t>
      </w:r>
      <w:r w:rsidRPr="002A056C">
        <w:t>восприятие</w:t>
      </w:r>
      <w:r w:rsidR="002A056C" w:rsidRPr="002A056C">
        <w:t xml:space="preserve"> </w:t>
      </w:r>
      <w:r w:rsidRPr="002A056C">
        <w:t>информации,</w:t>
      </w:r>
      <w:r w:rsidR="002A056C" w:rsidRPr="002A056C">
        <w:t xml:space="preserve"> </w:t>
      </w:r>
      <w:r w:rsidRPr="002A056C">
        <w:t>делая</w:t>
      </w:r>
      <w:r w:rsidR="002A056C" w:rsidRPr="002A056C">
        <w:t xml:space="preserve"> </w:t>
      </w:r>
      <w:r w:rsidRPr="002A056C">
        <w:t>ее</w:t>
      </w:r>
      <w:r w:rsidR="002A056C" w:rsidRPr="002A056C">
        <w:t xml:space="preserve"> </w:t>
      </w:r>
      <w:r w:rsidRPr="002A056C">
        <w:t>доступной</w:t>
      </w:r>
      <w:r w:rsidR="002A056C" w:rsidRPr="002A056C">
        <w:t xml:space="preserve"> </w:t>
      </w:r>
      <w:r w:rsidRPr="002A056C">
        <w:t>для</w:t>
      </w:r>
      <w:r w:rsidR="002A056C" w:rsidRPr="002A056C">
        <w:t xml:space="preserve"> </w:t>
      </w:r>
      <w:r w:rsidRPr="002A056C">
        <w:t>всех</w:t>
      </w:r>
      <w:r w:rsidR="002A056C" w:rsidRPr="002A056C">
        <w:t xml:space="preserve"> </w:t>
      </w:r>
      <w:r w:rsidRPr="002A056C">
        <w:t>социальных</w:t>
      </w:r>
      <w:r w:rsidR="002A056C" w:rsidRPr="002A056C">
        <w:t xml:space="preserve"> </w:t>
      </w:r>
      <w:r w:rsidRPr="002A056C">
        <w:t>групп</w:t>
      </w:r>
      <w:r w:rsidR="002A056C" w:rsidRPr="002A056C">
        <w:t xml:space="preserve">. </w:t>
      </w:r>
      <w:r w:rsidRPr="002A056C">
        <w:t>Особое</w:t>
      </w:r>
      <w:r w:rsidR="002A056C" w:rsidRPr="002A056C">
        <w:t xml:space="preserve"> </w:t>
      </w:r>
      <w:r w:rsidRPr="002A056C">
        <w:t>место</w:t>
      </w:r>
      <w:r w:rsidR="002A056C" w:rsidRPr="002A056C">
        <w:t xml:space="preserve"> </w:t>
      </w:r>
      <w:r w:rsidRPr="002A056C">
        <w:t>среди</w:t>
      </w:r>
      <w:r w:rsidR="002A056C" w:rsidRPr="002A056C">
        <w:t xml:space="preserve"> </w:t>
      </w:r>
      <w:r w:rsidRPr="002A056C">
        <w:t>неформальных</w:t>
      </w:r>
      <w:r w:rsidR="002A056C" w:rsidRPr="002A056C">
        <w:t xml:space="preserve"> </w:t>
      </w:r>
      <w:r w:rsidRPr="002A056C">
        <w:t>источников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занимают</w:t>
      </w:r>
      <w:r w:rsidR="002A056C" w:rsidRPr="002A056C">
        <w:t xml:space="preserve"> </w:t>
      </w:r>
      <w:r w:rsidRPr="002A056C">
        <w:t>слухи</w:t>
      </w:r>
      <w:r w:rsidR="002A056C" w:rsidRPr="002A056C">
        <w:t xml:space="preserve">. </w:t>
      </w:r>
      <w:r w:rsidRPr="002A056C">
        <w:t>Таким</w:t>
      </w:r>
      <w:r w:rsidR="002A056C" w:rsidRPr="002A056C">
        <w:t xml:space="preserve"> </w:t>
      </w:r>
      <w:r w:rsidRPr="002A056C">
        <w:t>образом,</w:t>
      </w:r>
      <w:r w:rsidR="002A056C" w:rsidRPr="002A056C">
        <w:t xml:space="preserve"> </w:t>
      </w:r>
      <w:r w:rsidRPr="002A056C">
        <w:t>каждое</w:t>
      </w:r>
      <w:r w:rsidR="002A056C" w:rsidRPr="002A056C">
        <w:t xml:space="preserve"> </w:t>
      </w:r>
      <w:r w:rsidRPr="002A056C">
        <w:t>из</w:t>
      </w:r>
      <w:r w:rsidR="002A056C" w:rsidRPr="002A056C">
        <w:t xml:space="preserve"> </w:t>
      </w:r>
      <w:r w:rsidRPr="002A056C">
        <w:t>средств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оказывает</w:t>
      </w:r>
      <w:r w:rsidR="002A056C" w:rsidRPr="002A056C">
        <w:t xml:space="preserve"> </w:t>
      </w:r>
      <w:r w:rsidRPr="002A056C">
        <w:t>специфическое</w:t>
      </w:r>
      <w:r w:rsidR="002A056C" w:rsidRPr="002A056C">
        <w:t xml:space="preserve"> </w:t>
      </w:r>
      <w:r w:rsidRPr="002A056C">
        <w:t>влияние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процесс</w:t>
      </w:r>
      <w:r w:rsidR="002A056C" w:rsidRPr="002A056C">
        <w:t xml:space="preserve"> </w:t>
      </w:r>
      <w:r w:rsidRPr="002A056C">
        <w:t>формирования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предпочтений</w:t>
      </w:r>
      <w:r w:rsidR="002A056C" w:rsidRPr="002A056C">
        <w:t xml:space="preserve"> </w:t>
      </w:r>
      <w:r w:rsidRPr="002A056C">
        <w:t>населения,</w:t>
      </w:r>
      <w:r w:rsidR="002A056C" w:rsidRPr="002A056C">
        <w:t xml:space="preserve"> </w:t>
      </w:r>
      <w:r w:rsidRPr="002A056C">
        <w:t>опираясь</w:t>
      </w:r>
      <w:r w:rsidR="002A056C" w:rsidRPr="002A056C">
        <w:t xml:space="preserve"> </w:t>
      </w:r>
      <w:r w:rsidRPr="002A056C">
        <w:t>на</w:t>
      </w:r>
      <w:r w:rsidR="002A056C" w:rsidRPr="002A056C">
        <w:t xml:space="preserve"> </w:t>
      </w:r>
      <w:r w:rsidRPr="002A056C">
        <w:t>определенную</w:t>
      </w:r>
      <w:r w:rsidR="002A056C" w:rsidRPr="002A056C">
        <w:t xml:space="preserve"> </w:t>
      </w:r>
      <w:r w:rsidRPr="002A056C">
        <w:t>технологию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методы</w:t>
      </w:r>
      <w:r w:rsidR="00C71A95" w:rsidRPr="002A056C">
        <w:rPr>
          <w:rStyle w:val="ab"/>
          <w:color w:val="000000"/>
        </w:rPr>
        <w:footnoteReference w:id="22"/>
      </w:r>
      <w:r w:rsidR="002A056C" w:rsidRPr="002A056C">
        <w:t>.</w:t>
      </w:r>
    </w:p>
    <w:p w:rsidR="002A056C" w:rsidRPr="002A056C" w:rsidRDefault="00C26F75" w:rsidP="002A056C">
      <w:pPr>
        <w:tabs>
          <w:tab w:val="left" w:pos="726"/>
        </w:tabs>
      </w:pPr>
      <w:r w:rsidRPr="002A056C">
        <w:t>Ценностные</w:t>
      </w:r>
      <w:r w:rsidR="002A056C" w:rsidRPr="002A056C">
        <w:t xml:space="preserve"> </w:t>
      </w:r>
      <w:r w:rsidRPr="002A056C">
        <w:t>качества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сегодня,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прежде,</w:t>
      </w:r>
      <w:r w:rsidR="002A056C" w:rsidRPr="002A056C">
        <w:t xml:space="preserve"> </w:t>
      </w:r>
      <w:r w:rsidRPr="002A056C">
        <w:t>конечно</w:t>
      </w:r>
      <w:r w:rsidR="002A056C" w:rsidRPr="002A056C">
        <w:t xml:space="preserve"> </w:t>
      </w:r>
      <w:r w:rsidRPr="002A056C">
        <w:t>же,</w:t>
      </w:r>
      <w:r w:rsidR="002A056C" w:rsidRPr="002A056C">
        <w:t xml:space="preserve"> </w:t>
      </w:r>
      <w:r w:rsidRPr="002A056C">
        <w:t>ранжируются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политически</w:t>
      </w:r>
      <w:r w:rsidR="002A056C" w:rsidRPr="002A056C">
        <w:t xml:space="preserve"> </w:t>
      </w:r>
      <w:r w:rsidRPr="002A056C">
        <w:t>переосмысливаются</w:t>
      </w:r>
      <w:r w:rsidR="002A056C" w:rsidRPr="002A056C">
        <w:t xml:space="preserve"> </w:t>
      </w:r>
      <w:r w:rsidRPr="002A056C">
        <w:t>правящими</w:t>
      </w:r>
      <w:r w:rsidR="002A056C" w:rsidRPr="002A056C">
        <w:t xml:space="preserve"> </w:t>
      </w:r>
      <w:r w:rsidRPr="002A056C">
        <w:t>элитами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бюрократией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собственных</w:t>
      </w:r>
      <w:r w:rsidR="002A056C" w:rsidRPr="002A056C">
        <w:t xml:space="preserve"> </w:t>
      </w:r>
      <w:r w:rsidRPr="002A056C">
        <w:t>интересах,</w:t>
      </w:r>
      <w:r w:rsidR="002A056C" w:rsidRPr="002A056C">
        <w:t xml:space="preserve"> </w:t>
      </w:r>
      <w:r w:rsidRPr="002A056C">
        <w:t>однако</w:t>
      </w:r>
      <w:r w:rsidR="002A056C" w:rsidRPr="002A056C">
        <w:t xml:space="preserve"> </w:t>
      </w:r>
      <w:r w:rsidRPr="002A056C">
        <w:t>они</w:t>
      </w:r>
      <w:r w:rsidR="002A056C" w:rsidRPr="002A056C">
        <w:t xml:space="preserve"> </w:t>
      </w:r>
      <w:r w:rsidRPr="002A056C">
        <w:t>во</w:t>
      </w:r>
      <w:r w:rsidR="002A056C" w:rsidRPr="002A056C">
        <w:t xml:space="preserve"> </w:t>
      </w:r>
      <w:r w:rsidRPr="002A056C">
        <w:t>многом</w:t>
      </w:r>
      <w:r w:rsidR="002A056C" w:rsidRPr="002A056C">
        <w:t xml:space="preserve"> </w:t>
      </w:r>
      <w:r w:rsidRPr="002A056C">
        <w:t>определяются</w:t>
      </w:r>
      <w:r w:rsidR="002A056C" w:rsidRPr="002A056C">
        <w:t xml:space="preserve"> </w:t>
      </w:r>
      <w:r w:rsidRPr="002A056C">
        <w:t>спецификой</w:t>
      </w:r>
      <w:r w:rsidR="002A056C" w:rsidRPr="002A056C">
        <w:t xml:space="preserve"> </w:t>
      </w:r>
      <w:r w:rsidRPr="002A056C">
        <w:t>общей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культуры</w:t>
      </w:r>
      <w:r w:rsidR="002A056C" w:rsidRPr="002A056C">
        <w:t xml:space="preserve"> </w:t>
      </w:r>
      <w:r w:rsidRPr="002A056C">
        <w:t>каждого</w:t>
      </w:r>
      <w:r w:rsidR="002A056C" w:rsidRPr="002A056C">
        <w:t xml:space="preserve"> </w:t>
      </w:r>
      <w:r w:rsidRPr="002A056C">
        <w:t>конкретного</w:t>
      </w:r>
      <w:r w:rsidR="002A056C" w:rsidRPr="002A056C">
        <w:t xml:space="preserve"> </w:t>
      </w:r>
      <w:r w:rsidRPr="002A056C">
        <w:t>сообщества</w:t>
      </w:r>
      <w:r w:rsidR="002A056C" w:rsidRPr="002A056C">
        <w:t>.</w:t>
      </w:r>
    </w:p>
    <w:p w:rsidR="002A056C" w:rsidRPr="002A056C" w:rsidRDefault="00C26F75" w:rsidP="002A056C">
      <w:pPr>
        <w:tabs>
          <w:tab w:val="left" w:pos="726"/>
        </w:tabs>
      </w:pPr>
      <w:r w:rsidRPr="002A056C">
        <w:t>Политическая</w:t>
      </w:r>
      <w:r w:rsidR="002A056C" w:rsidRPr="002A056C">
        <w:t xml:space="preserve"> </w:t>
      </w:r>
      <w:r w:rsidRPr="002A056C">
        <w:t>коммуникация,</w:t>
      </w:r>
      <w:r w:rsidR="002A056C" w:rsidRPr="002A056C">
        <w:t xml:space="preserve"> </w:t>
      </w:r>
      <w:r w:rsidRPr="002A056C">
        <w:t>выступая</w:t>
      </w:r>
      <w:r w:rsidR="002A056C" w:rsidRPr="002A056C">
        <w:t xml:space="preserve"> </w:t>
      </w:r>
      <w:r w:rsidRPr="002A056C">
        <w:t>способом,</w:t>
      </w:r>
      <w:r w:rsidR="002A056C" w:rsidRPr="002A056C">
        <w:t xml:space="preserve"> </w:t>
      </w:r>
      <w:r w:rsidRPr="002A056C">
        <w:t>средством</w:t>
      </w:r>
      <w:r w:rsidR="002A056C" w:rsidRPr="002A056C">
        <w:t xml:space="preserve"> </w:t>
      </w:r>
      <w:r w:rsidRPr="002A056C">
        <w:t>существования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передачи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культуры,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свою</w:t>
      </w:r>
      <w:r w:rsidR="002A056C" w:rsidRPr="002A056C">
        <w:t xml:space="preserve"> </w:t>
      </w:r>
      <w:r w:rsidRPr="002A056C">
        <w:t>очередь,</w:t>
      </w:r>
      <w:r w:rsidR="002A056C" w:rsidRPr="002A056C">
        <w:t xml:space="preserve"> </w:t>
      </w:r>
      <w:r w:rsidRPr="002A056C">
        <w:t>сама</w:t>
      </w:r>
      <w:r w:rsidR="002A056C" w:rsidRPr="002A056C">
        <w:t xml:space="preserve"> </w:t>
      </w:r>
      <w:r w:rsidRPr="002A056C">
        <w:t>опосредуется</w:t>
      </w:r>
      <w:r w:rsidR="002A056C" w:rsidRPr="002A056C">
        <w:t xml:space="preserve"> </w:t>
      </w:r>
      <w:r w:rsidRPr="002A056C">
        <w:t>существующими</w:t>
      </w:r>
      <w:r w:rsidR="002A056C" w:rsidRPr="002A056C">
        <w:t xml:space="preserve"> </w:t>
      </w:r>
      <w:r w:rsidRPr="002A056C">
        <w:t>культурными</w:t>
      </w:r>
      <w:r w:rsidR="002A056C" w:rsidRPr="002A056C">
        <w:t xml:space="preserve"> </w:t>
      </w:r>
      <w:r w:rsidRPr="002A056C">
        <w:t>нормами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ценностями</w:t>
      </w:r>
      <w:r w:rsidR="002A056C" w:rsidRPr="002A056C">
        <w:t xml:space="preserve">. </w:t>
      </w:r>
      <w:r w:rsidRPr="002A056C">
        <w:t>Это</w:t>
      </w:r>
      <w:r w:rsidR="002A056C" w:rsidRPr="002A056C">
        <w:t xml:space="preserve"> - </w:t>
      </w:r>
      <w:r w:rsidRPr="002A056C">
        <w:t>взаимообусловливающие</w:t>
      </w:r>
      <w:r w:rsidR="002A056C" w:rsidRPr="002A056C">
        <w:t xml:space="preserve"> </w:t>
      </w:r>
      <w:r w:rsidRPr="002A056C">
        <w:t>друг</w:t>
      </w:r>
      <w:r w:rsidR="002A056C" w:rsidRPr="002A056C">
        <w:t xml:space="preserve"> </w:t>
      </w:r>
      <w:r w:rsidRPr="002A056C">
        <w:t>друга</w:t>
      </w:r>
      <w:r w:rsidR="002A056C" w:rsidRPr="002A056C">
        <w:t xml:space="preserve"> </w:t>
      </w:r>
      <w:r w:rsidRPr="002A056C">
        <w:t>явления</w:t>
      </w:r>
      <w:r w:rsidR="002A056C" w:rsidRPr="002A056C">
        <w:t>.</w:t>
      </w:r>
    </w:p>
    <w:p w:rsidR="002A056C" w:rsidRDefault="0065337A" w:rsidP="00740A2D">
      <w:pPr>
        <w:pStyle w:val="1"/>
      </w:pPr>
      <w:r w:rsidRPr="002A056C">
        <w:rPr>
          <w:szCs w:val="28"/>
        </w:rPr>
        <w:br w:type="page"/>
      </w:r>
      <w:bookmarkStart w:id="33" w:name="_Toc291848970"/>
      <w:r w:rsidR="002A056C">
        <w:t>Список использованной литературы</w:t>
      </w:r>
      <w:bookmarkEnd w:id="33"/>
    </w:p>
    <w:p w:rsidR="00740A2D" w:rsidRPr="00740A2D" w:rsidRDefault="00740A2D" w:rsidP="00740A2D">
      <w:pPr>
        <w:rPr>
          <w:lang w:eastAsia="en-US"/>
        </w:rPr>
      </w:pPr>
    </w:p>
    <w:p w:rsidR="002A056C" w:rsidRPr="002A056C" w:rsidRDefault="00283BBC" w:rsidP="00740A2D">
      <w:pPr>
        <w:pStyle w:val="a"/>
      </w:pPr>
      <w:r w:rsidRPr="002A056C">
        <w:t>Андреев</w:t>
      </w:r>
      <w:r w:rsidR="002A056C" w:rsidRPr="002A056C">
        <w:t xml:space="preserve"> </w:t>
      </w:r>
      <w:r w:rsidRPr="002A056C">
        <w:t>Э</w:t>
      </w:r>
      <w:r w:rsidR="002A056C" w:rsidRPr="002A056C">
        <w:t xml:space="preserve">.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реформирование</w:t>
      </w:r>
      <w:r w:rsidR="002A056C" w:rsidRPr="002A056C">
        <w:t xml:space="preserve"> </w:t>
      </w:r>
      <w:r w:rsidRPr="002A056C">
        <w:t>России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Социально-политический</w:t>
      </w:r>
      <w:r w:rsidR="002A056C" w:rsidRPr="002A056C">
        <w:t xml:space="preserve"> </w:t>
      </w:r>
      <w:r w:rsidRPr="002A056C">
        <w:t>журнал</w:t>
      </w:r>
      <w:r w:rsidR="002A056C">
        <w:t xml:space="preserve">. - </w:t>
      </w:r>
      <w:r w:rsidRPr="002A056C">
        <w:t>2002,</w:t>
      </w:r>
      <w:r w:rsidR="002A056C" w:rsidRPr="002A056C">
        <w:t xml:space="preserve"> </w:t>
      </w:r>
      <w:r w:rsidRPr="002A056C">
        <w:t>№</w:t>
      </w:r>
      <w:r w:rsidR="002A056C" w:rsidRPr="002A056C">
        <w:t xml:space="preserve"> </w:t>
      </w:r>
      <w:r w:rsidRPr="002A056C">
        <w:t>4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Афанасьев</w:t>
      </w:r>
      <w:r w:rsidR="002A056C" w:rsidRPr="002A056C">
        <w:t xml:space="preserve"> </w:t>
      </w:r>
      <w:r w:rsidRPr="002A056C">
        <w:t>М</w:t>
      </w:r>
      <w:r w:rsidR="002A056C">
        <w:t xml:space="preserve">.Н. </w:t>
      </w:r>
      <w:r w:rsidRPr="002A056C">
        <w:t>Поведение</w:t>
      </w:r>
      <w:r w:rsidR="002A056C" w:rsidRPr="002A056C">
        <w:t xml:space="preserve"> </w:t>
      </w:r>
      <w:r w:rsidRPr="002A056C">
        <w:t>избирателей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электоральная</w:t>
      </w:r>
      <w:r w:rsidR="002A056C" w:rsidRPr="002A056C">
        <w:t xml:space="preserve"> </w:t>
      </w:r>
      <w:r w:rsidRPr="002A056C">
        <w:t>политика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России</w:t>
      </w:r>
      <w:r w:rsidR="002A056C">
        <w:t xml:space="preserve"> // </w:t>
      </w:r>
      <w:r w:rsidRPr="002A056C">
        <w:t>Полис</w:t>
      </w:r>
      <w:r w:rsidR="002A056C">
        <w:t xml:space="preserve">. - </w:t>
      </w:r>
      <w:r w:rsidRPr="002A056C">
        <w:t>2003,</w:t>
      </w:r>
      <w:r w:rsidR="002A056C" w:rsidRPr="002A056C">
        <w:t xml:space="preserve"> </w:t>
      </w:r>
      <w:r w:rsidRPr="002A056C">
        <w:t>№</w:t>
      </w:r>
      <w:r w:rsidR="002A056C" w:rsidRPr="002A056C">
        <w:t xml:space="preserve"> </w:t>
      </w:r>
      <w:r w:rsidRPr="002A056C">
        <w:t>3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Ашин</w:t>
      </w:r>
      <w:r w:rsidR="002A056C" w:rsidRPr="002A056C">
        <w:t xml:space="preserve"> </w:t>
      </w:r>
      <w:r w:rsidRPr="002A056C">
        <w:t>Г</w:t>
      </w:r>
      <w:r w:rsidR="002A056C" w:rsidRPr="002A056C">
        <w:t xml:space="preserve">. </w:t>
      </w:r>
      <w:r w:rsidRPr="002A056C">
        <w:t>Лидерство</w:t>
      </w:r>
      <w:r w:rsidR="002A056C" w:rsidRPr="002A056C">
        <w:t xml:space="preserve">: </w:t>
      </w:r>
      <w:r w:rsidRPr="002A056C">
        <w:t>социально-политические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психологические</w:t>
      </w:r>
      <w:r w:rsidR="002A056C" w:rsidRPr="002A056C">
        <w:t xml:space="preserve"> </w:t>
      </w:r>
      <w:r w:rsidRPr="002A056C">
        <w:t>аспекты</w:t>
      </w:r>
      <w:r w:rsidR="002A056C">
        <w:t xml:space="preserve"> // </w:t>
      </w:r>
      <w:r w:rsidRPr="002A056C">
        <w:t>Политика</w:t>
      </w:r>
      <w:r w:rsidR="002A056C" w:rsidRPr="002A056C">
        <w:t xml:space="preserve">: </w:t>
      </w:r>
      <w:r w:rsidRPr="002A056C">
        <w:t>проблемы</w:t>
      </w:r>
      <w:r w:rsidR="002A056C" w:rsidRPr="002A056C">
        <w:t xml:space="preserve"> </w:t>
      </w:r>
      <w:r w:rsidRPr="002A056C">
        <w:t>теории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практики</w:t>
      </w:r>
      <w:r w:rsidR="002A056C" w:rsidRPr="002A056C">
        <w:t xml:space="preserve">. </w:t>
      </w:r>
      <w:r w:rsidRPr="002A056C">
        <w:t>Вып</w:t>
      </w:r>
      <w:r w:rsidR="002A056C">
        <w:t>.7</w:t>
      </w:r>
      <w:r w:rsidRPr="002A056C">
        <w:t>,</w:t>
      </w:r>
      <w:r w:rsidR="002A056C" w:rsidRPr="002A056C">
        <w:t xml:space="preserve"> </w:t>
      </w:r>
      <w:r w:rsidRPr="002A056C">
        <w:t>ч</w:t>
      </w:r>
      <w:r w:rsidR="002A056C">
        <w:t xml:space="preserve">.2. - </w:t>
      </w:r>
      <w:r w:rsidRPr="002A056C">
        <w:t>М</w:t>
      </w:r>
      <w:r w:rsidR="002A056C" w:rsidRPr="002A056C">
        <w:t xml:space="preserve">., </w:t>
      </w:r>
      <w:r w:rsidRPr="002A056C">
        <w:t>1990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Березин</w:t>
      </w:r>
      <w:r w:rsidR="002A056C" w:rsidRPr="002A056C">
        <w:t xml:space="preserve"> </w:t>
      </w:r>
      <w:r w:rsidRPr="002A056C">
        <w:t>В</w:t>
      </w:r>
      <w:r w:rsidR="002A056C">
        <w:t xml:space="preserve">.М. </w:t>
      </w:r>
      <w:r w:rsidRPr="002A056C">
        <w:t>Сущность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реальность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2002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Блондель</w:t>
      </w:r>
      <w:r w:rsidR="002A056C" w:rsidRPr="002A056C">
        <w:t xml:space="preserve"> </w:t>
      </w:r>
      <w:r w:rsidRPr="002A056C">
        <w:t>Ж</w:t>
      </w:r>
      <w:r w:rsidR="002A056C" w:rsidRPr="002A056C">
        <w:t xml:space="preserve">. </w:t>
      </w:r>
      <w:r w:rsidRPr="002A056C">
        <w:t>Политическое</w:t>
      </w:r>
      <w:r w:rsidR="002A056C" w:rsidRPr="002A056C">
        <w:t xml:space="preserve"> </w:t>
      </w:r>
      <w:r w:rsidRPr="002A056C">
        <w:t>лидерство</w:t>
      </w:r>
      <w:r w:rsidR="002A056C" w:rsidRPr="002A056C">
        <w:t xml:space="preserve">. </w:t>
      </w:r>
      <w:r w:rsidRPr="002A056C">
        <w:t>Путь</w:t>
      </w:r>
      <w:r w:rsidR="002A056C" w:rsidRPr="002A056C">
        <w:t xml:space="preserve"> </w:t>
      </w:r>
      <w:r w:rsidRPr="002A056C">
        <w:t>к</w:t>
      </w:r>
      <w:r w:rsidR="002A056C" w:rsidRPr="002A056C">
        <w:t xml:space="preserve"> </w:t>
      </w:r>
      <w:r w:rsidRPr="002A056C">
        <w:t>всеобъемлющему</w:t>
      </w:r>
      <w:r w:rsidR="002A056C" w:rsidRPr="002A056C">
        <w:t xml:space="preserve"> </w:t>
      </w:r>
      <w:r w:rsidRPr="002A056C">
        <w:t>анализу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1992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Болл</w:t>
      </w:r>
      <w:r w:rsidR="002A056C" w:rsidRPr="002A056C">
        <w:t xml:space="preserve"> </w:t>
      </w:r>
      <w:r w:rsidRPr="002A056C">
        <w:t>Т</w:t>
      </w:r>
      <w:r w:rsidR="002A056C" w:rsidRPr="002A056C">
        <w:t xml:space="preserve">. </w:t>
      </w:r>
      <w:r w:rsidRPr="002A056C">
        <w:t>Власть</w:t>
      </w:r>
      <w:r w:rsidR="002A056C">
        <w:t xml:space="preserve"> // </w:t>
      </w:r>
      <w:r w:rsidRPr="002A056C">
        <w:t>Политические</w:t>
      </w:r>
      <w:r w:rsidR="002A056C" w:rsidRPr="002A056C">
        <w:t xml:space="preserve"> </w:t>
      </w:r>
      <w:r w:rsidRPr="002A056C">
        <w:t>исследования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1993,</w:t>
      </w:r>
      <w:r w:rsidR="002A056C" w:rsidRPr="002A056C">
        <w:t xml:space="preserve"> </w:t>
      </w:r>
      <w:r w:rsidRPr="002A056C">
        <w:t>№</w:t>
      </w:r>
      <w:r w:rsidR="002A056C" w:rsidRPr="002A056C">
        <w:t xml:space="preserve"> </w:t>
      </w:r>
      <w:r w:rsidRPr="002A056C">
        <w:t>5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Вершинин</w:t>
      </w:r>
      <w:r w:rsidR="002A056C" w:rsidRPr="002A056C">
        <w:t xml:space="preserve"> </w:t>
      </w:r>
      <w:r w:rsidRPr="002A056C">
        <w:t>М</w:t>
      </w:r>
      <w:r w:rsidR="002A056C">
        <w:t xml:space="preserve">.С.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информационном</w:t>
      </w:r>
      <w:r w:rsidR="002A056C" w:rsidRPr="002A056C">
        <w:t xml:space="preserve"> </w:t>
      </w:r>
      <w:r w:rsidRPr="002A056C">
        <w:t>обществе</w:t>
      </w:r>
      <w:r w:rsidR="002A056C">
        <w:t xml:space="preserve">. - </w:t>
      </w:r>
      <w:r w:rsidRPr="002A056C">
        <w:t>СПб</w:t>
      </w:r>
      <w:r w:rsidR="002A056C" w:rsidRPr="002A056C">
        <w:t xml:space="preserve">., </w:t>
      </w:r>
      <w:r w:rsidRPr="002A056C">
        <w:t>2001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Грачев</w:t>
      </w:r>
      <w:r w:rsidR="002A056C" w:rsidRPr="002A056C">
        <w:t xml:space="preserve"> </w:t>
      </w:r>
      <w:r w:rsidRPr="002A056C">
        <w:t>М</w:t>
      </w:r>
      <w:r w:rsidR="002A056C">
        <w:t xml:space="preserve">.Н. </w:t>
      </w:r>
      <w:r w:rsidRPr="002A056C">
        <w:t>Политическая</w:t>
      </w:r>
      <w:r w:rsidR="002A056C" w:rsidRPr="002A056C">
        <w:t xml:space="preserve"> </w:t>
      </w:r>
      <w:r w:rsidRPr="002A056C">
        <w:t>коммуникация</w:t>
      </w:r>
      <w:r w:rsidR="002A056C" w:rsidRPr="002A056C">
        <w:t xml:space="preserve">: </w:t>
      </w:r>
      <w:r w:rsidRPr="002A056C">
        <w:t>теоретические</w:t>
      </w:r>
      <w:r w:rsidR="002A056C" w:rsidRPr="002A056C">
        <w:t xml:space="preserve"> </w:t>
      </w:r>
      <w:r w:rsidRPr="002A056C">
        <w:t>концепции,</w:t>
      </w:r>
      <w:r w:rsidR="002A056C" w:rsidRPr="002A056C">
        <w:t xml:space="preserve"> </w:t>
      </w:r>
      <w:r w:rsidRPr="002A056C">
        <w:t>модели,</w:t>
      </w:r>
      <w:r w:rsidR="002A056C" w:rsidRPr="002A056C">
        <w:t xml:space="preserve"> </w:t>
      </w:r>
      <w:r w:rsidRPr="002A056C">
        <w:t>векторы</w:t>
      </w:r>
      <w:r w:rsidR="002A056C" w:rsidRPr="002A056C">
        <w:t xml:space="preserve"> </w:t>
      </w:r>
      <w:r w:rsidRPr="002A056C">
        <w:t>развития</w:t>
      </w:r>
      <w:r w:rsidR="002A056C" w:rsidRPr="002A056C">
        <w:t xml:space="preserve">: </w:t>
      </w:r>
      <w:r w:rsidRPr="002A056C">
        <w:t>Монография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Прометей,</w:t>
      </w:r>
      <w:r w:rsidR="002A056C" w:rsidRPr="002A056C">
        <w:t xml:space="preserve"> </w:t>
      </w:r>
      <w:r w:rsidRPr="002A056C">
        <w:t>2004</w:t>
      </w:r>
      <w:r w:rsidR="002A056C">
        <w:t xml:space="preserve">. - </w:t>
      </w:r>
      <w:r w:rsidRPr="002A056C">
        <w:t>328</w:t>
      </w:r>
      <w:r w:rsidR="002A056C" w:rsidRPr="002A056C">
        <w:t xml:space="preserve"> </w:t>
      </w:r>
      <w:r w:rsidRPr="002A056C">
        <w:t>с</w:t>
      </w:r>
      <w:r w:rsidR="002A056C" w:rsidRPr="002A056C">
        <w:t>.</w:t>
      </w:r>
    </w:p>
    <w:p w:rsidR="002A056C" w:rsidRPr="002A056C" w:rsidRDefault="0037787B" w:rsidP="00740A2D">
      <w:pPr>
        <w:pStyle w:val="a"/>
      </w:pPr>
      <w:r w:rsidRPr="002A056C">
        <w:t>Грачев</w:t>
      </w:r>
      <w:r w:rsidR="002A056C" w:rsidRPr="002A056C">
        <w:t xml:space="preserve"> </w:t>
      </w:r>
      <w:r w:rsidRPr="002A056C">
        <w:t>М</w:t>
      </w:r>
      <w:r w:rsidR="002A056C">
        <w:t xml:space="preserve">.Н. </w:t>
      </w:r>
      <w:r w:rsidRPr="002A056C">
        <w:t>Эволюция</w:t>
      </w:r>
      <w:r w:rsidR="002A056C" w:rsidRPr="002A056C">
        <w:t xml:space="preserve"> </w:t>
      </w:r>
      <w:r w:rsidRPr="002A056C">
        <w:t>моделей</w:t>
      </w:r>
      <w:r w:rsidR="002A056C" w:rsidRPr="002A056C">
        <w:t xml:space="preserve"> </w:t>
      </w:r>
      <w:r w:rsidRPr="002A056C">
        <w:t>стратегических</w:t>
      </w:r>
      <w:r w:rsidR="002A056C" w:rsidRPr="002A056C">
        <w:t xml:space="preserve"> </w:t>
      </w:r>
      <w:r w:rsidRPr="002A056C">
        <w:t>политико-коммуникационных</w:t>
      </w:r>
      <w:r w:rsidR="002A056C" w:rsidRPr="002A056C">
        <w:t xml:space="preserve"> </w:t>
      </w:r>
      <w:r w:rsidRPr="002A056C">
        <w:t>кампаний</w:t>
      </w:r>
      <w:r w:rsidR="002A056C">
        <w:t xml:space="preserve"> // </w:t>
      </w:r>
      <w:r w:rsidRPr="002A056C">
        <w:t>Двадцать</w:t>
      </w:r>
      <w:r w:rsidR="002A056C" w:rsidRPr="002A056C">
        <w:t xml:space="preserve"> </w:t>
      </w:r>
      <w:r w:rsidRPr="002A056C">
        <w:t>лет</w:t>
      </w:r>
      <w:r w:rsidR="002A056C" w:rsidRPr="002A056C">
        <w:t xml:space="preserve"> </w:t>
      </w:r>
      <w:r w:rsidRPr="002A056C">
        <w:t>перестройке</w:t>
      </w:r>
      <w:r w:rsidR="002A056C" w:rsidRPr="002A056C">
        <w:t xml:space="preserve">: </w:t>
      </w:r>
      <w:r w:rsidRPr="002A056C">
        <w:t>эволюция</w:t>
      </w:r>
      <w:r w:rsidR="002A056C" w:rsidRPr="002A056C">
        <w:t xml:space="preserve"> </w:t>
      </w:r>
      <w:r w:rsidRPr="002A056C">
        <w:t>гуманитарного</w:t>
      </w:r>
      <w:r w:rsidR="002A056C" w:rsidRPr="002A056C">
        <w:t xml:space="preserve"> </w:t>
      </w:r>
      <w:r w:rsidRPr="002A056C">
        <w:t>знания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России</w:t>
      </w:r>
      <w:r w:rsidR="002A056C" w:rsidRPr="002A056C">
        <w:t xml:space="preserve">: </w:t>
      </w:r>
      <w:r w:rsidRPr="002A056C">
        <w:t>Материалы</w:t>
      </w:r>
      <w:r w:rsidR="002A056C" w:rsidRPr="002A056C">
        <w:t xml:space="preserve"> </w:t>
      </w:r>
      <w:r w:rsidRPr="002A056C">
        <w:t>международного</w:t>
      </w:r>
      <w:r w:rsidR="002A056C" w:rsidRPr="002A056C">
        <w:t xml:space="preserve"> </w:t>
      </w:r>
      <w:r w:rsidRPr="002A056C">
        <w:t>научно-образовательного</w:t>
      </w:r>
      <w:r w:rsidR="002A056C" w:rsidRPr="002A056C">
        <w:t xml:space="preserve"> </w:t>
      </w:r>
      <w:r w:rsidRPr="002A056C">
        <w:t>форума</w:t>
      </w:r>
      <w:r w:rsidR="002A056C">
        <w:t xml:space="preserve">. - </w:t>
      </w:r>
      <w:r w:rsidRPr="002A056C">
        <w:t>Москва,</w:t>
      </w:r>
      <w:r w:rsidR="002A056C" w:rsidRPr="002A056C">
        <w:t xml:space="preserve"> </w:t>
      </w:r>
      <w:r w:rsidRPr="002A056C">
        <w:t>27</w:t>
      </w:r>
      <w:r w:rsidR="002A056C" w:rsidRPr="002A056C">
        <w:t>-</w:t>
      </w:r>
      <w:r w:rsidRPr="002A056C">
        <w:t>28</w:t>
      </w:r>
      <w:r w:rsidR="002A056C" w:rsidRPr="002A056C">
        <w:t xml:space="preserve"> </w:t>
      </w:r>
      <w:r w:rsidRPr="002A056C">
        <w:t>апреля,</w:t>
      </w:r>
      <w:r w:rsidR="002A056C" w:rsidRPr="002A056C">
        <w:t xml:space="preserve"> </w:t>
      </w:r>
      <w:r w:rsidRPr="002A056C">
        <w:t>2005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Ильин</w:t>
      </w:r>
      <w:r w:rsidR="002A056C" w:rsidRPr="002A056C">
        <w:t xml:space="preserve"> </w:t>
      </w:r>
      <w:r w:rsidRPr="002A056C">
        <w:t>М</w:t>
      </w:r>
      <w:r w:rsidR="002A056C" w:rsidRPr="002A056C">
        <w:t xml:space="preserve">., </w:t>
      </w:r>
      <w:r w:rsidRPr="002A056C">
        <w:t>Мельвиль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., </w:t>
      </w:r>
      <w:r w:rsidRPr="002A056C">
        <w:t>Федоров</w:t>
      </w:r>
      <w:r w:rsidR="002A056C" w:rsidRPr="002A056C">
        <w:t xml:space="preserve"> </w:t>
      </w:r>
      <w:r w:rsidRPr="002A056C">
        <w:t>Ю</w:t>
      </w:r>
      <w:r w:rsidR="002A056C" w:rsidRPr="002A056C">
        <w:t xml:space="preserve">. </w:t>
      </w:r>
      <w:r w:rsidRPr="002A056C">
        <w:t>Основные</w:t>
      </w:r>
      <w:r w:rsidR="002A056C" w:rsidRPr="002A056C">
        <w:t xml:space="preserve"> </w:t>
      </w:r>
      <w:r w:rsidRPr="002A056C">
        <w:t>категории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науки</w:t>
      </w:r>
      <w:r w:rsidR="002A056C">
        <w:t xml:space="preserve"> // </w:t>
      </w:r>
      <w:r w:rsidRPr="002A056C">
        <w:t>Полис</w:t>
      </w:r>
      <w:r w:rsidR="002A056C">
        <w:t xml:space="preserve">. - </w:t>
      </w:r>
      <w:r w:rsidRPr="002A056C">
        <w:t>1996,</w:t>
      </w:r>
      <w:r w:rsidR="002A056C" w:rsidRPr="002A056C">
        <w:t xml:space="preserve"> </w:t>
      </w:r>
      <w:r w:rsidRPr="002A056C">
        <w:t>№</w:t>
      </w:r>
      <w:r w:rsidR="002A056C" w:rsidRPr="002A056C">
        <w:t xml:space="preserve"> </w:t>
      </w:r>
      <w:r w:rsidRPr="002A056C">
        <w:t>4</w:t>
      </w:r>
      <w:r w:rsidR="002A056C" w:rsidRPr="002A056C">
        <w:t>.</w:t>
      </w:r>
    </w:p>
    <w:p w:rsidR="002A056C" w:rsidRPr="002A056C" w:rsidRDefault="002E603F" w:rsidP="00740A2D">
      <w:pPr>
        <w:pStyle w:val="a"/>
      </w:pPr>
      <w:r w:rsidRPr="002A056C">
        <w:t>Ирхин</w:t>
      </w:r>
      <w:r w:rsidR="002A056C" w:rsidRPr="002A056C">
        <w:t xml:space="preserve"> </w:t>
      </w:r>
      <w:r w:rsidRPr="002A056C">
        <w:t>Ю</w:t>
      </w:r>
      <w:r w:rsidR="002A056C">
        <w:t xml:space="preserve">.В., </w:t>
      </w:r>
      <w:r w:rsidRPr="002A056C">
        <w:t>Зотов</w:t>
      </w:r>
      <w:r w:rsidR="002A056C" w:rsidRPr="002A056C">
        <w:t xml:space="preserve"> </w:t>
      </w:r>
      <w:r w:rsidRPr="002A056C">
        <w:t>В</w:t>
      </w:r>
      <w:r w:rsidR="002A056C">
        <w:t xml:space="preserve">.Д., </w:t>
      </w:r>
      <w:r w:rsidRPr="002A056C">
        <w:t>Зотова</w:t>
      </w:r>
      <w:r w:rsidR="002A056C" w:rsidRPr="002A056C">
        <w:t xml:space="preserve"> </w:t>
      </w:r>
      <w:r w:rsidRPr="002A056C">
        <w:t>Л</w:t>
      </w:r>
      <w:r w:rsidR="002A056C">
        <w:t xml:space="preserve">.В. </w:t>
      </w:r>
      <w:r w:rsidRPr="002A056C">
        <w:t>Политология</w:t>
      </w:r>
      <w:r w:rsidR="002A056C" w:rsidRPr="002A056C">
        <w:t xml:space="preserve">: </w:t>
      </w:r>
      <w:r w:rsidRPr="002A056C">
        <w:t>Учебник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Юристъ,</w:t>
      </w:r>
      <w:r w:rsidR="002A056C" w:rsidRPr="002A056C">
        <w:t xml:space="preserve"> </w:t>
      </w:r>
      <w:r w:rsidRPr="002A056C">
        <w:t>2002</w:t>
      </w:r>
      <w:r w:rsidR="002A056C">
        <w:t xml:space="preserve">. - </w:t>
      </w:r>
      <w:r w:rsidRPr="002A056C">
        <w:t>511</w:t>
      </w:r>
      <w:r w:rsidR="002A056C" w:rsidRPr="002A056C">
        <w:t xml:space="preserve"> </w:t>
      </w:r>
      <w:r w:rsidRPr="002A056C">
        <w:t>с</w:t>
      </w:r>
      <w:r w:rsidR="002A056C" w:rsidRPr="002A056C">
        <w:t>.</w:t>
      </w:r>
    </w:p>
    <w:p w:rsidR="002A056C" w:rsidRPr="002A056C" w:rsidRDefault="00283BBC" w:rsidP="00740A2D">
      <w:pPr>
        <w:pStyle w:val="a"/>
        <w:rPr>
          <w:bCs/>
        </w:rPr>
      </w:pPr>
      <w:r w:rsidRPr="002A056C">
        <w:rPr>
          <w:bCs/>
        </w:rPr>
        <w:t>Кашкин</w:t>
      </w:r>
      <w:r w:rsidR="002A056C" w:rsidRPr="002A056C">
        <w:rPr>
          <w:bCs/>
        </w:rPr>
        <w:t xml:space="preserve"> </w:t>
      </w:r>
      <w:r w:rsidRPr="002A056C">
        <w:rPr>
          <w:bCs/>
        </w:rPr>
        <w:t>В</w:t>
      </w:r>
      <w:r w:rsidR="002A056C">
        <w:rPr>
          <w:bCs/>
        </w:rPr>
        <w:t xml:space="preserve">.Б. </w:t>
      </w:r>
      <w:r w:rsidRPr="002A056C">
        <w:rPr>
          <w:bCs/>
        </w:rPr>
        <w:t>Введение</w:t>
      </w:r>
      <w:r w:rsidR="002A056C" w:rsidRPr="002A056C">
        <w:rPr>
          <w:bCs/>
        </w:rPr>
        <w:t xml:space="preserve"> </w:t>
      </w:r>
      <w:r w:rsidRPr="002A056C">
        <w:rPr>
          <w:bCs/>
        </w:rPr>
        <w:t>в</w:t>
      </w:r>
      <w:r w:rsidR="002A056C" w:rsidRPr="002A056C">
        <w:rPr>
          <w:bCs/>
        </w:rPr>
        <w:t xml:space="preserve"> </w:t>
      </w:r>
      <w:r w:rsidRPr="002A056C">
        <w:rPr>
          <w:bCs/>
        </w:rPr>
        <w:t>теорию</w:t>
      </w:r>
      <w:r w:rsidR="002A056C" w:rsidRPr="002A056C">
        <w:rPr>
          <w:bCs/>
        </w:rPr>
        <w:t xml:space="preserve"> </w:t>
      </w:r>
      <w:r w:rsidRPr="002A056C">
        <w:rPr>
          <w:bCs/>
        </w:rPr>
        <w:t>коммуникации</w:t>
      </w:r>
      <w:r w:rsidR="002A056C">
        <w:rPr>
          <w:bCs/>
        </w:rPr>
        <w:t xml:space="preserve">. - </w:t>
      </w:r>
      <w:r w:rsidRPr="002A056C">
        <w:rPr>
          <w:bCs/>
        </w:rPr>
        <w:t>Воронеж</w:t>
      </w:r>
      <w:r w:rsidR="002A056C" w:rsidRPr="002A056C">
        <w:rPr>
          <w:bCs/>
        </w:rPr>
        <w:t xml:space="preserve">: </w:t>
      </w:r>
      <w:r w:rsidRPr="002A056C">
        <w:rPr>
          <w:bCs/>
        </w:rPr>
        <w:t>Изд-во</w:t>
      </w:r>
      <w:r w:rsidR="002A056C" w:rsidRPr="002A056C">
        <w:rPr>
          <w:bCs/>
        </w:rPr>
        <w:t xml:space="preserve"> </w:t>
      </w:r>
      <w:r w:rsidRPr="002A056C">
        <w:rPr>
          <w:bCs/>
        </w:rPr>
        <w:t>ВГТУ,</w:t>
      </w:r>
      <w:r w:rsidR="002A056C" w:rsidRPr="002A056C">
        <w:rPr>
          <w:bCs/>
        </w:rPr>
        <w:t xml:space="preserve"> </w:t>
      </w:r>
      <w:r w:rsidRPr="002A056C">
        <w:rPr>
          <w:bCs/>
        </w:rPr>
        <w:t>2000</w:t>
      </w:r>
      <w:r w:rsidR="002A056C" w:rsidRPr="002A056C">
        <w:rPr>
          <w:bCs/>
        </w:rPr>
        <w:t>.</w:t>
      </w:r>
    </w:p>
    <w:p w:rsidR="002A056C" w:rsidRPr="002A056C" w:rsidRDefault="00283BBC" w:rsidP="00740A2D">
      <w:pPr>
        <w:pStyle w:val="a"/>
      </w:pPr>
      <w:r w:rsidRPr="002A056C">
        <w:t>Коммуникации</w:t>
      </w:r>
      <w:r w:rsidR="002A056C" w:rsidRPr="002A056C">
        <w:t xml:space="preserve"> </w:t>
      </w:r>
      <w:r w:rsidRPr="002A056C">
        <w:t>политические</w:t>
      </w:r>
      <w:r w:rsidR="002A056C">
        <w:t xml:space="preserve"> // </w:t>
      </w:r>
      <w:r w:rsidRPr="002A056C">
        <w:t>Основы</w:t>
      </w:r>
      <w:r w:rsidR="002A056C" w:rsidRPr="002A056C">
        <w:t xml:space="preserve"> </w:t>
      </w:r>
      <w:r w:rsidRPr="002A056C">
        <w:t>политологии</w:t>
      </w:r>
      <w:r w:rsidR="002A056C" w:rsidRPr="002A056C">
        <w:t xml:space="preserve">: </w:t>
      </w:r>
      <w:r w:rsidRPr="002A056C">
        <w:t>Краткий</w:t>
      </w:r>
      <w:r w:rsidR="002A056C" w:rsidRPr="002A056C">
        <w:t xml:space="preserve"> </w:t>
      </w:r>
      <w:r w:rsidRPr="002A056C">
        <w:t>словарь</w:t>
      </w:r>
      <w:r w:rsidR="002A056C" w:rsidRPr="002A056C">
        <w:t xml:space="preserve"> </w:t>
      </w:r>
      <w:r w:rsidRPr="002A056C">
        <w:t>терминов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понятий</w:t>
      </w:r>
      <w:r w:rsidR="002A056C" w:rsidRPr="002A056C">
        <w:t xml:space="preserve"> </w:t>
      </w:r>
      <w:r w:rsidRPr="002A056C">
        <w:t>/</w:t>
      </w:r>
      <w:r w:rsidR="002A056C" w:rsidRPr="002A056C">
        <w:t xml:space="preserve"> </w:t>
      </w:r>
      <w:r w:rsidRPr="002A056C">
        <w:t>Под</w:t>
      </w:r>
      <w:r w:rsidR="002A056C" w:rsidRPr="002A056C">
        <w:t xml:space="preserve">. </w:t>
      </w:r>
      <w:r w:rsidR="002A056C">
        <w:t xml:space="preserve">ред. </w:t>
      </w:r>
      <w:r w:rsidRPr="002A056C">
        <w:t>Г</w:t>
      </w:r>
      <w:r w:rsidR="002A056C">
        <w:t xml:space="preserve">.А. </w:t>
      </w:r>
      <w:r w:rsidRPr="002A056C">
        <w:t>Белова,</w:t>
      </w:r>
      <w:r w:rsidR="002A056C" w:rsidRPr="002A056C">
        <w:t xml:space="preserve"> </w:t>
      </w:r>
      <w:r w:rsidRPr="002A056C">
        <w:t>В</w:t>
      </w:r>
      <w:r w:rsidR="002A056C">
        <w:t xml:space="preserve">.П. </w:t>
      </w:r>
      <w:r w:rsidRPr="002A056C">
        <w:t>Пугачева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1993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Лисовский</w:t>
      </w:r>
      <w:r w:rsidR="002A056C" w:rsidRPr="002A056C">
        <w:t xml:space="preserve"> </w:t>
      </w:r>
      <w:r w:rsidRPr="002A056C">
        <w:t>С</w:t>
      </w:r>
      <w:r w:rsidR="002A056C">
        <w:t xml:space="preserve">.Ф. </w:t>
      </w:r>
      <w:r w:rsidRPr="002A056C">
        <w:t>Политическая</w:t>
      </w:r>
      <w:r w:rsidR="002A056C" w:rsidRPr="002A056C">
        <w:t xml:space="preserve"> </w:t>
      </w:r>
      <w:r w:rsidRPr="002A056C">
        <w:t>реклама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2000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Манойло</w:t>
      </w:r>
      <w:r w:rsidR="002A056C" w:rsidRPr="002A056C">
        <w:t xml:space="preserve"> </w:t>
      </w:r>
      <w:r w:rsidRPr="002A056C">
        <w:t>А</w:t>
      </w:r>
      <w:r w:rsidR="002A056C">
        <w:t xml:space="preserve">.В. </w:t>
      </w:r>
      <w:r w:rsidRPr="002A056C">
        <w:t>Информационно-психологическая</w:t>
      </w:r>
      <w:r w:rsidR="002A056C" w:rsidRPr="002A056C">
        <w:t xml:space="preserve"> </w:t>
      </w:r>
      <w:r w:rsidRPr="002A056C">
        <w:t>война</w:t>
      </w:r>
      <w:r w:rsidR="002A056C" w:rsidRPr="002A056C">
        <w:t xml:space="preserve"> </w:t>
      </w:r>
      <w:r w:rsidRPr="002A056C">
        <w:t>как</w:t>
      </w:r>
      <w:r w:rsidR="002A056C" w:rsidRPr="002A056C">
        <w:t xml:space="preserve"> </w:t>
      </w:r>
      <w:r w:rsidRPr="002A056C">
        <w:t>средство</w:t>
      </w:r>
      <w:r w:rsidR="002A056C" w:rsidRPr="002A056C">
        <w:t xml:space="preserve"> </w:t>
      </w:r>
      <w:r w:rsidRPr="002A056C">
        <w:t>достижения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целей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2003</w:t>
      </w:r>
      <w:r w:rsidR="002A056C">
        <w:t xml:space="preserve">. - </w:t>
      </w:r>
      <w:r w:rsidRPr="002A056C">
        <w:t>312</w:t>
      </w:r>
      <w:r w:rsidR="002A056C" w:rsidRPr="002A056C">
        <w:t xml:space="preserve"> </w:t>
      </w:r>
      <w:r w:rsidRPr="002A056C">
        <w:t>с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Ольшанский</w:t>
      </w:r>
      <w:r w:rsidR="002A056C" w:rsidRPr="002A056C">
        <w:t xml:space="preserve"> </w:t>
      </w:r>
      <w:r w:rsidRPr="002A056C">
        <w:t>Д</w:t>
      </w:r>
      <w:r w:rsidR="002A056C">
        <w:t xml:space="preserve">.В. </w:t>
      </w:r>
      <w:r w:rsidRPr="002A056C">
        <w:t>Политический</w:t>
      </w:r>
      <w:r w:rsidR="002A056C" w:rsidRPr="002A056C">
        <w:t xml:space="preserve"> </w:t>
      </w:r>
      <w:r w:rsidRPr="002A056C">
        <w:t>PR</w:t>
      </w:r>
      <w:r w:rsidR="002A056C">
        <w:t xml:space="preserve">. - </w:t>
      </w:r>
      <w:r w:rsidRPr="002A056C">
        <w:t>СПб</w:t>
      </w:r>
      <w:r w:rsidR="002A056C" w:rsidRPr="002A056C">
        <w:t xml:space="preserve">., </w:t>
      </w:r>
      <w:r w:rsidRPr="002A056C">
        <w:t>2003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Пивоваров</w:t>
      </w:r>
      <w:r w:rsidR="002A056C" w:rsidRPr="002A056C">
        <w:t xml:space="preserve"> </w:t>
      </w:r>
      <w:r w:rsidRPr="002A056C">
        <w:t>Ю</w:t>
      </w:r>
      <w:r w:rsidR="002A056C">
        <w:t xml:space="preserve">.С. </w:t>
      </w:r>
      <w:r w:rsidRPr="002A056C">
        <w:t>Об</w:t>
      </w:r>
      <w:r w:rsidR="002A056C" w:rsidRPr="002A056C">
        <w:t xml:space="preserve"> </w:t>
      </w:r>
      <w:r w:rsidRPr="002A056C">
        <w:t>“истоках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смысле”</w:t>
      </w:r>
      <w:r w:rsidR="002A056C" w:rsidRPr="002A056C">
        <w:t xml:space="preserve"> </w:t>
      </w:r>
      <w:r w:rsidRPr="002A056C">
        <w:t>политической</w:t>
      </w:r>
      <w:r w:rsidR="002A056C" w:rsidRPr="002A056C">
        <w:t xml:space="preserve"> </w:t>
      </w:r>
      <w:r w:rsidRPr="002A056C">
        <w:t>науки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России</w:t>
      </w:r>
      <w:r w:rsidR="002A056C">
        <w:t xml:space="preserve"> // </w:t>
      </w:r>
      <w:r w:rsidRPr="002A056C">
        <w:t>Альманах</w:t>
      </w:r>
      <w:r w:rsidR="002A056C" w:rsidRPr="002A056C">
        <w:t xml:space="preserve"> </w:t>
      </w:r>
      <w:r w:rsidRPr="002A056C">
        <w:t>“Форум</w:t>
      </w:r>
      <w:r w:rsidR="002A056C" w:rsidRPr="002A056C">
        <w:t xml:space="preserve"> </w:t>
      </w:r>
      <w:r w:rsidRPr="002A056C">
        <w:t>2000”</w:t>
      </w:r>
      <w:r w:rsidR="002A056C" w:rsidRPr="002A056C">
        <w:t xml:space="preserve">: </w:t>
      </w:r>
      <w:r w:rsidRPr="002A056C">
        <w:t>На</w:t>
      </w:r>
      <w:r w:rsidR="002A056C" w:rsidRPr="002A056C">
        <w:t xml:space="preserve"> </w:t>
      </w:r>
      <w:r w:rsidRPr="002A056C">
        <w:t>рубеже</w:t>
      </w:r>
      <w:r w:rsidR="002A056C" w:rsidRPr="002A056C">
        <w:t xml:space="preserve"> </w:t>
      </w:r>
      <w:r w:rsidRPr="002A056C">
        <w:t>веков/</w:t>
      </w:r>
      <w:r w:rsidR="002A056C" w:rsidRPr="002A056C">
        <w:t xml:space="preserve"> </w:t>
      </w:r>
      <w:r w:rsidRPr="002A056C">
        <w:t>Отв</w:t>
      </w:r>
      <w:r w:rsidR="002A056C" w:rsidRPr="002A056C">
        <w:t xml:space="preserve">. </w:t>
      </w:r>
      <w:r w:rsidR="002A056C">
        <w:t>ред.</w:t>
      </w:r>
      <w:r w:rsidR="007A3D9E">
        <w:rPr>
          <w:lang w:val="uk-UA"/>
        </w:rPr>
        <w:t xml:space="preserve"> </w:t>
      </w:r>
      <w:r w:rsidR="002A056C">
        <w:t xml:space="preserve">Т. </w:t>
      </w:r>
      <w:r w:rsidRPr="002A056C">
        <w:t>Тимофеев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2000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Политические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 </w:t>
      </w:r>
      <w:r w:rsidRPr="002A056C">
        <w:t>/</w:t>
      </w:r>
      <w:r w:rsidR="002A056C" w:rsidRPr="002A056C">
        <w:t xml:space="preserve"> </w:t>
      </w:r>
      <w:r w:rsidRPr="002A056C">
        <w:t>Под</w:t>
      </w:r>
      <w:r w:rsidR="002A056C" w:rsidRPr="002A056C">
        <w:t xml:space="preserve"> </w:t>
      </w:r>
      <w:r w:rsidR="002A056C">
        <w:t>ред.</w:t>
      </w:r>
      <w:r w:rsidR="007A3D9E">
        <w:rPr>
          <w:lang w:val="uk-UA"/>
        </w:rPr>
        <w:t xml:space="preserve"> </w:t>
      </w:r>
      <w:r w:rsidR="002A056C">
        <w:t xml:space="preserve">А.И. </w:t>
      </w:r>
      <w:r w:rsidRPr="002A056C">
        <w:t>Соловьева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2004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Политология</w:t>
      </w:r>
      <w:r w:rsidR="002A056C" w:rsidRPr="002A056C">
        <w:t xml:space="preserve">. </w:t>
      </w:r>
      <w:r w:rsidRPr="002A056C">
        <w:t>Курс</w:t>
      </w:r>
      <w:r w:rsidR="002A056C" w:rsidRPr="002A056C">
        <w:t xml:space="preserve"> </w:t>
      </w:r>
      <w:r w:rsidRPr="002A056C">
        <w:t>лекций</w:t>
      </w:r>
      <w:r w:rsidR="002A056C" w:rsidRPr="002A056C">
        <w:t xml:space="preserve">. </w:t>
      </w:r>
      <w:r w:rsidRPr="002A056C">
        <w:t>Издание</w:t>
      </w:r>
      <w:r w:rsidR="002A056C" w:rsidRPr="002A056C">
        <w:t xml:space="preserve"> </w:t>
      </w:r>
      <w:r w:rsidRPr="002A056C">
        <w:t>третье,</w:t>
      </w:r>
      <w:r w:rsidR="002A056C" w:rsidRPr="002A056C">
        <w:t xml:space="preserve"> </w:t>
      </w:r>
      <w:r w:rsidRPr="002A056C">
        <w:t>переработанное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дополненное</w:t>
      </w:r>
      <w:r w:rsidR="002A056C">
        <w:t xml:space="preserve"> // </w:t>
      </w:r>
      <w:r w:rsidRPr="002A056C">
        <w:t>Под</w:t>
      </w:r>
      <w:r w:rsidR="002A056C" w:rsidRPr="002A056C">
        <w:t xml:space="preserve"> </w:t>
      </w:r>
      <w:r w:rsidR="002A056C">
        <w:t xml:space="preserve">ред. </w:t>
      </w:r>
      <w:r w:rsidRPr="002A056C">
        <w:t>М</w:t>
      </w:r>
      <w:r w:rsidR="002A056C">
        <w:t xml:space="preserve">.Н. </w:t>
      </w:r>
      <w:r w:rsidRPr="002A056C">
        <w:t>Марченко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1999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Почепцов</w:t>
      </w:r>
      <w:r w:rsidR="002A056C" w:rsidRPr="002A056C">
        <w:t xml:space="preserve"> </w:t>
      </w:r>
      <w:r w:rsidRPr="002A056C">
        <w:t>Г</w:t>
      </w:r>
      <w:r w:rsidR="002A056C">
        <w:t xml:space="preserve">.Г. </w:t>
      </w:r>
      <w:r w:rsidRPr="002A056C">
        <w:t>Теория</w:t>
      </w:r>
      <w:r w:rsidR="002A056C" w:rsidRPr="002A056C">
        <w:t xml:space="preserve"> </w:t>
      </w:r>
      <w:r w:rsidRPr="002A056C">
        <w:t>коммуникации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2001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Пушкарева</w:t>
      </w:r>
      <w:r w:rsidR="002A056C" w:rsidRPr="002A056C">
        <w:t xml:space="preserve"> </w:t>
      </w:r>
      <w:r w:rsidRPr="002A056C">
        <w:t>Г</w:t>
      </w:r>
      <w:r w:rsidR="002A056C">
        <w:t xml:space="preserve">.В. </w:t>
      </w:r>
      <w:r w:rsidRPr="002A056C">
        <w:t>Политические</w:t>
      </w:r>
      <w:r w:rsidR="002A056C" w:rsidRPr="002A056C">
        <w:t xml:space="preserve"> </w:t>
      </w:r>
      <w:r w:rsidRPr="002A056C">
        <w:t>коммуникации</w:t>
      </w:r>
      <w:r w:rsidR="002A056C">
        <w:t xml:space="preserve"> // </w:t>
      </w:r>
      <w:r w:rsidRPr="002A056C">
        <w:t>Политическое</w:t>
      </w:r>
      <w:r w:rsidR="002A056C" w:rsidRPr="002A056C">
        <w:t xml:space="preserve"> </w:t>
      </w:r>
      <w:r w:rsidRPr="002A056C">
        <w:t>обеспечение</w:t>
      </w:r>
      <w:r w:rsidR="002A056C" w:rsidRPr="002A056C">
        <w:t xml:space="preserve"> </w:t>
      </w:r>
      <w:r w:rsidRPr="002A056C">
        <w:t>бизнеса</w:t>
      </w:r>
      <w:r w:rsidR="002A056C" w:rsidRPr="002A056C">
        <w:t xml:space="preserve">: </w:t>
      </w:r>
      <w:r w:rsidRPr="002A056C">
        <w:t>Учебное</w:t>
      </w:r>
      <w:r w:rsidR="002A056C" w:rsidRPr="002A056C">
        <w:t xml:space="preserve"> </w:t>
      </w:r>
      <w:r w:rsidRPr="002A056C">
        <w:t>пособие</w:t>
      </w:r>
      <w:r w:rsidR="002A056C" w:rsidRPr="002A056C">
        <w:t xml:space="preserve"> </w:t>
      </w:r>
      <w:r w:rsidRPr="002A056C">
        <w:t>/</w:t>
      </w:r>
      <w:r w:rsidR="002A056C" w:rsidRPr="002A056C">
        <w:t xml:space="preserve"> </w:t>
      </w:r>
      <w:r w:rsidRPr="002A056C">
        <w:t>Под</w:t>
      </w:r>
      <w:r w:rsidR="002A056C" w:rsidRPr="002A056C">
        <w:t xml:space="preserve"> </w:t>
      </w:r>
      <w:r w:rsidRPr="002A056C">
        <w:t>peд</w:t>
      </w:r>
      <w:r w:rsidR="002A056C" w:rsidRPr="002A056C">
        <w:t xml:space="preserve">. </w:t>
      </w:r>
      <w:r w:rsidRPr="002A056C">
        <w:t>Ю</w:t>
      </w:r>
      <w:r w:rsidR="002A056C">
        <w:t xml:space="preserve">.С. </w:t>
      </w:r>
      <w:r w:rsidRPr="002A056C">
        <w:t>Коноплина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Изд-во</w:t>
      </w:r>
      <w:r w:rsidR="002A056C" w:rsidRPr="002A056C">
        <w:t xml:space="preserve"> </w:t>
      </w:r>
      <w:r w:rsidRPr="002A056C">
        <w:t>МАИ,</w:t>
      </w:r>
      <w:r w:rsidR="002A056C" w:rsidRPr="002A056C">
        <w:t xml:space="preserve"> </w:t>
      </w:r>
      <w:r w:rsidRPr="002A056C">
        <w:t>1995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Соловьев</w:t>
      </w:r>
      <w:r w:rsidR="002A056C" w:rsidRPr="002A056C">
        <w:t xml:space="preserve"> </w:t>
      </w:r>
      <w:r w:rsidRPr="002A056C">
        <w:t>А</w:t>
      </w:r>
      <w:r w:rsidR="002A056C" w:rsidRPr="002A056C">
        <w:t xml:space="preserve">. </w:t>
      </w:r>
      <w:r w:rsidRPr="002A056C">
        <w:t>Политология</w:t>
      </w:r>
      <w:r w:rsidR="002A056C" w:rsidRPr="002A056C">
        <w:t xml:space="preserve">: </w:t>
      </w:r>
      <w:r w:rsidRPr="002A056C">
        <w:t>политическая</w:t>
      </w:r>
      <w:r w:rsidR="002A056C" w:rsidRPr="002A056C">
        <w:t xml:space="preserve"> </w:t>
      </w:r>
      <w:r w:rsidRPr="002A056C">
        <w:t>теория,</w:t>
      </w:r>
      <w:r w:rsidR="002A056C" w:rsidRPr="002A056C">
        <w:t xml:space="preserve"> </w:t>
      </w:r>
      <w:r w:rsidRPr="002A056C">
        <w:t>политические</w:t>
      </w:r>
      <w:r w:rsidR="002A056C" w:rsidRPr="002A056C">
        <w:t xml:space="preserve"> </w:t>
      </w:r>
      <w:r w:rsidRPr="002A056C">
        <w:t>технологии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2000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rPr>
          <w:iCs/>
        </w:rPr>
        <w:t>Солодухин</w:t>
      </w:r>
      <w:r w:rsidR="002A056C" w:rsidRPr="002A056C">
        <w:rPr>
          <w:iCs/>
        </w:rPr>
        <w:t xml:space="preserve"> </w:t>
      </w:r>
      <w:r w:rsidRPr="002A056C">
        <w:rPr>
          <w:iCs/>
        </w:rPr>
        <w:t>Ю</w:t>
      </w:r>
      <w:r w:rsidR="002A056C">
        <w:rPr>
          <w:iCs/>
        </w:rPr>
        <w:t xml:space="preserve">.Н. </w:t>
      </w:r>
      <w:r w:rsidRPr="002A056C">
        <w:t>Российские</w:t>
      </w:r>
      <w:r w:rsidR="002A056C" w:rsidRPr="002A056C">
        <w:t xml:space="preserve"> </w:t>
      </w:r>
      <w:r w:rsidRPr="002A056C">
        <w:t>средства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информации</w:t>
      </w:r>
      <w:r w:rsidR="002A056C" w:rsidRPr="002A056C">
        <w:t xml:space="preserve">: </w:t>
      </w:r>
      <w:r w:rsidRPr="002A056C">
        <w:t>являются</w:t>
      </w:r>
      <w:r w:rsidR="002A056C" w:rsidRPr="002A056C">
        <w:t xml:space="preserve"> </w:t>
      </w:r>
      <w:r w:rsidRPr="002A056C">
        <w:t>ли</w:t>
      </w:r>
      <w:r w:rsidR="002A056C" w:rsidRPr="002A056C">
        <w:t xml:space="preserve"> </w:t>
      </w:r>
      <w:r w:rsidRPr="002A056C">
        <w:t>они</w:t>
      </w:r>
      <w:r w:rsidR="002A056C">
        <w:t xml:space="preserve"> "</w:t>
      </w:r>
      <w:r w:rsidRPr="002A056C">
        <w:t>четвертой</w:t>
      </w:r>
      <w:r w:rsidR="002A056C" w:rsidRPr="002A056C">
        <w:t xml:space="preserve"> </w:t>
      </w:r>
      <w:r w:rsidRPr="002A056C">
        <w:t>властью</w:t>
      </w:r>
      <w:r w:rsidR="002A056C">
        <w:t>"</w:t>
      </w:r>
      <w:r w:rsidR="002A056C" w:rsidRPr="002A056C">
        <w:t>?</w:t>
      </w:r>
      <w:r w:rsidR="002A056C">
        <w:t xml:space="preserve"> // </w:t>
      </w:r>
      <w:r w:rsidRPr="002A056C">
        <w:t>СМИ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 </w:t>
      </w:r>
      <w:r w:rsidRPr="002A056C">
        <w:t>политических</w:t>
      </w:r>
      <w:r w:rsidR="002A056C" w:rsidRPr="002A056C">
        <w:t xml:space="preserve"> </w:t>
      </w:r>
      <w:r w:rsidRPr="002A056C">
        <w:t>технологиях</w:t>
      </w:r>
      <w:r w:rsidR="002A056C">
        <w:t xml:space="preserve">. - </w:t>
      </w:r>
      <w:r w:rsidRPr="002A056C">
        <w:t>М</w:t>
      </w:r>
      <w:r w:rsidR="002A056C" w:rsidRPr="002A056C">
        <w:t xml:space="preserve">.: </w:t>
      </w:r>
      <w:r w:rsidRPr="002A056C">
        <w:t>Энигма,</w:t>
      </w:r>
      <w:r w:rsidR="002A056C" w:rsidRPr="002A056C">
        <w:t xml:space="preserve"> </w:t>
      </w:r>
      <w:r w:rsidRPr="002A056C">
        <w:t>1995</w:t>
      </w:r>
      <w:r w:rsidR="002A056C">
        <w:t xml:space="preserve">. - </w:t>
      </w:r>
      <w:r w:rsidRPr="002A056C">
        <w:t>С</w:t>
      </w:r>
      <w:r w:rsidR="002A056C">
        <w:t>.1</w:t>
      </w:r>
      <w:r w:rsidRPr="002A056C">
        <w:t>5</w:t>
      </w:r>
      <w:r w:rsidR="002A056C" w:rsidRPr="002A056C">
        <w:t>.</w:t>
      </w:r>
    </w:p>
    <w:p w:rsidR="002A056C" w:rsidRPr="002A056C" w:rsidRDefault="00283BBC" w:rsidP="00740A2D">
      <w:pPr>
        <w:pStyle w:val="a"/>
      </w:pPr>
      <w:r w:rsidRPr="002A056C">
        <w:t>Федотова</w:t>
      </w:r>
      <w:r w:rsidR="002A056C" w:rsidRPr="002A056C">
        <w:t xml:space="preserve"> </w:t>
      </w:r>
      <w:r w:rsidRPr="002A056C">
        <w:t>Л</w:t>
      </w:r>
      <w:r w:rsidR="002A056C" w:rsidRPr="002A056C">
        <w:t xml:space="preserve">. </w:t>
      </w:r>
      <w:r w:rsidRPr="002A056C">
        <w:t>Социология</w:t>
      </w:r>
      <w:r w:rsidR="002A056C" w:rsidRPr="002A056C">
        <w:t xml:space="preserve"> </w:t>
      </w:r>
      <w:r w:rsidRPr="002A056C">
        <w:t>массовой</w:t>
      </w:r>
      <w:r w:rsidR="002A056C" w:rsidRPr="002A056C">
        <w:t xml:space="preserve"> </w:t>
      </w:r>
      <w:r w:rsidRPr="002A056C">
        <w:t>коммуникации</w:t>
      </w:r>
      <w:r w:rsidR="002A056C" w:rsidRPr="002A056C">
        <w:t xml:space="preserve">: </w:t>
      </w:r>
      <w:r w:rsidRPr="002A056C">
        <w:t>теория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практика</w:t>
      </w:r>
      <w:r w:rsidR="002A056C" w:rsidRPr="002A056C">
        <w:t xml:space="preserve">. </w:t>
      </w:r>
      <w:r w:rsidRPr="002A056C">
        <w:t>M</w:t>
      </w:r>
      <w:r w:rsidR="002A056C" w:rsidRPr="002A056C">
        <w:t xml:space="preserve">.: </w:t>
      </w:r>
      <w:r w:rsidRPr="002A056C">
        <w:t>Издательство</w:t>
      </w:r>
      <w:r w:rsidR="002A056C" w:rsidRPr="002A056C">
        <w:t xml:space="preserve"> </w:t>
      </w:r>
      <w:r w:rsidRPr="002A056C">
        <w:t>МГУ</w:t>
      </w:r>
      <w:r w:rsidR="002A056C">
        <w:t xml:space="preserve">. - </w:t>
      </w:r>
      <w:r w:rsidRPr="002A056C">
        <w:t>2002</w:t>
      </w:r>
      <w:r w:rsidR="002A056C" w:rsidRPr="002A056C">
        <w:t>.</w:t>
      </w:r>
    </w:p>
    <w:p w:rsidR="00283BBC" w:rsidRPr="007A3D9E" w:rsidRDefault="00283BBC" w:rsidP="00740A2D">
      <w:pPr>
        <w:pStyle w:val="a"/>
      </w:pPr>
      <w:r w:rsidRPr="002A056C">
        <w:t>Юдаев</w:t>
      </w:r>
      <w:r w:rsidR="002A056C" w:rsidRPr="002A056C">
        <w:t xml:space="preserve"> </w:t>
      </w:r>
      <w:r w:rsidRPr="002A056C">
        <w:t>В</w:t>
      </w:r>
      <w:r w:rsidR="002A056C" w:rsidRPr="002A056C">
        <w:t xml:space="preserve">. </w:t>
      </w:r>
      <w:r w:rsidRPr="002A056C">
        <w:t>Интернет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выборы</w:t>
      </w:r>
      <w:r w:rsidR="002A056C" w:rsidRPr="002A056C">
        <w:t>.</w:t>
      </w:r>
      <w:r w:rsidR="002A056C">
        <w:t xml:space="preserve"> // </w:t>
      </w:r>
      <w:r w:rsidRPr="002A056C">
        <w:t>Избирательные</w:t>
      </w:r>
      <w:r w:rsidR="002A056C" w:rsidRPr="002A056C">
        <w:t xml:space="preserve"> </w:t>
      </w:r>
      <w:r w:rsidRPr="002A056C">
        <w:t>технологии</w:t>
      </w:r>
      <w:r w:rsidR="002A056C" w:rsidRPr="002A056C">
        <w:t xml:space="preserve"> </w:t>
      </w:r>
      <w:r w:rsidRPr="002A056C">
        <w:t>и</w:t>
      </w:r>
      <w:r w:rsidR="002A056C" w:rsidRPr="002A056C">
        <w:t xml:space="preserve"> </w:t>
      </w:r>
      <w:r w:rsidRPr="002A056C">
        <w:t>избирательное</w:t>
      </w:r>
      <w:r w:rsidR="002A056C" w:rsidRPr="002A056C">
        <w:t xml:space="preserve"> </w:t>
      </w:r>
      <w:r w:rsidRPr="002A056C">
        <w:t>искусство</w:t>
      </w:r>
      <w:r w:rsidR="002A056C">
        <w:t xml:space="preserve">. - </w:t>
      </w:r>
      <w:r w:rsidRPr="002A056C">
        <w:t>М</w:t>
      </w:r>
      <w:r w:rsidR="002A056C" w:rsidRPr="002A056C">
        <w:t xml:space="preserve">., </w:t>
      </w:r>
      <w:r w:rsidRPr="002A056C">
        <w:t>2001</w:t>
      </w:r>
      <w:r w:rsidR="002A056C" w:rsidRPr="002A056C">
        <w:t>.</w:t>
      </w:r>
    </w:p>
    <w:p w:rsidR="007A3D9E" w:rsidRPr="007A3D9E" w:rsidRDefault="007A3D9E" w:rsidP="007A3D9E">
      <w:pPr>
        <w:pStyle w:val="af6"/>
        <w:rPr>
          <w:lang w:val="uk-UA"/>
        </w:rPr>
      </w:pPr>
      <w:bookmarkStart w:id="34" w:name="_GoBack"/>
      <w:bookmarkEnd w:id="34"/>
    </w:p>
    <w:sectPr w:rsidR="007A3D9E" w:rsidRPr="007A3D9E" w:rsidSect="002A056C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0C" w:rsidRDefault="0030430C">
      <w:r>
        <w:separator/>
      </w:r>
    </w:p>
  </w:endnote>
  <w:endnote w:type="continuationSeparator" w:id="0">
    <w:p w:rsidR="0030430C" w:rsidRDefault="0030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0C" w:rsidRDefault="0030430C">
      <w:r>
        <w:separator/>
      </w:r>
    </w:p>
  </w:footnote>
  <w:footnote w:type="continuationSeparator" w:id="0">
    <w:p w:rsidR="0030430C" w:rsidRDefault="0030430C">
      <w:r>
        <w:continuationSeparator/>
      </w:r>
    </w:p>
  </w:footnote>
  <w:footnote w:id="1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Манойло А.В. Информационно-психологическая война как средство достижения политических целей. - М.: 2003. - 312 с. </w:t>
      </w:r>
    </w:p>
  </w:footnote>
  <w:footnote w:id="2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Коммуникации политические // Основы политологии: Краткий словарь терминов и понятий / Под. ред. Г.А. Белова, В.П. Пугачева. - М., 1993.</w:t>
      </w:r>
    </w:p>
  </w:footnote>
  <w:footnote w:id="3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Политические коммуникации / Под ред.А.И. Соловьева. - М., 2004.</w:t>
      </w:r>
    </w:p>
  </w:footnote>
  <w:footnote w:id="4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Пушкарева Г.В. Политические коммуникации // Политическое обеспечение бизнеса: Учебное пособие / Под peд. Ю.С. Коноплина. - М.: Изд-во МАИ, 1995.</w:t>
      </w:r>
    </w:p>
  </w:footnote>
  <w:footnote w:id="5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Федотова Л. Социология массовой коммуникации: теория и практика. M.: Издательство МГУ. - 2002.</w:t>
      </w:r>
    </w:p>
  </w:footnote>
  <w:footnote w:id="6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Андреев Э. Средства массовой информации и реформирование России. - М.: Социально-политический журнал. - 2002, № 4.</w:t>
      </w:r>
    </w:p>
  </w:footnote>
  <w:footnote w:id="7">
    <w:p w:rsidR="0030430C" w:rsidRDefault="002A056C" w:rsidP="007A3D9E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Березин В.М. Сущность и реальность мас</w:t>
      </w:r>
      <w:r w:rsidR="007A3D9E">
        <w:t>совой коммуникации. - М., 2002.</w:t>
      </w:r>
    </w:p>
  </w:footnote>
  <w:footnote w:id="8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Ирхин Ю.В., Зотов В.Д., Зотова Л.В. Политология: Учебник. - М.: Юристъ, 2002. - 511 с.</w:t>
      </w:r>
    </w:p>
  </w:footnote>
  <w:footnote w:id="9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</w:t>
      </w:r>
      <w:r w:rsidRPr="002A056C">
        <w:rPr>
          <w:bCs/>
        </w:rPr>
        <w:t>Кашкин В.Б. Введение в теорию коммуникации. - Воронеж: Изд-во ВГТУ, 2000.</w:t>
      </w:r>
    </w:p>
  </w:footnote>
  <w:footnote w:id="10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Почепцов Г.Г. Теория коммуникации. - М., 2001.</w:t>
      </w:r>
    </w:p>
  </w:footnote>
  <w:footnote w:id="11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Юдаев В. Интернет и выборы. // Избирательные технологии и избирательное искусство. - М., 2001.</w:t>
      </w:r>
    </w:p>
  </w:footnote>
  <w:footnote w:id="12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Ольшанский Д.В. Политический PR. - СПб., 2003.</w:t>
      </w:r>
    </w:p>
  </w:footnote>
  <w:footnote w:id="13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Грачев М.Н. Политическая коммуникация: теоретические концепции, модели, векторы развития: Монография. - М.: Прометей, 2004. - 328 с.</w:t>
      </w:r>
    </w:p>
  </w:footnote>
  <w:footnote w:id="14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Грачев М.Н. Эволюция моделей стратегических политико-коммуникационных кампаний // Двадцать лет перестройке: эволюция гуманитарного знания в России: Материалы международного научно-образовательного форума. - Москва, 27-28 апреля, 2005.</w:t>
      </w:r>
    </w:p>
  </w:footnote>
  <w:footnote w:id="15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Вершинин М.С. Политическая коммуникация в информационном обществе. - СПб., 2001.</w:t>
      </w:r>
    </w:p>
  </w:footnote>
  <w:footnote w:id="16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Афанасьев М.Н. Поведение избирателей и электоральная политика в России // Полис. - 2003, № 3.</w:t>
      </w:r>
    </w:p>
  </w:footnote>
  <w:footnote w:id="17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Ашин Г. Лидерство: социально-политические и психологические аспекты // Политика: проблемы теории и практики. Вып. 7, ч. 2. - М., 1990.</w:t>
      </w:r>
    </w:p>
  </w:footnote>
  <w:footnote w:id="18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Ольшанский Д.В. Политический PR. - СПб., 2003.</w:t>
      </w:r>
    </w:p>
  </w:footnote>
  <w:footnote w:id="19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Соловьев А. Политология: политическая теория, политические технологии. - М.: 2000.</w:t>
      </w:r>
    </w:p>
  </w:footnote>
  <w:footnote w:id="20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Афанасьев М.Н. Поведение избирателей и электоральная политика в России // Полис. - 2003, № 3.</w:t>
      </w:r>
    </w:p>
  </w:footnote>
  <w:footnote w:id="21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Ольшанский Д.В. Политический PR. - СПб., 2003.</w:t>
      </w:r>
    </w:p>
  </w:footnote>
  <w:footnote w:id="22">
    <w:p w:rsidR="0030430C" w:rsidRDefault="002A056C" w:rsidP="002A056C">
      <w:pPr>
        <w:pStyle w:val="a9"/>
      </w:pPr>
      <w:r w:rsidRPr="002A056C">
        <w:rPr>
          <w:rStyle w:val="ab"/>
          <w:sz w:val="20"/>
          <w:szCs w:val="20"/>
        </w:rPr>
        <w:footnoteRef/>
      </w:r>
      <w:r w:rsidRPr="002A056C">
        <w:t xml:space="preserve"> Грачев М.Н. Политическая коммуникация: теоретические концепции, модели, векторы развития: Монография. - М.: Прометей, 2004. - 328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6C" w:rsidRDefault="002A056C" w:rsidP="008A75F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A056C" w:rsidRDefault="002A05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6C" w:rsidRDefault="002A056C" w:rsidP="002A056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2F30"/>
    <w:multiLevelType w:val="multilevel"/>
    <w:tmpl w:val="86DA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976CF7"/>
    <w:multiLevelType w:val="hybridMultilevel"/>
    <w:tmpl w:val="9CA04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BA512A"/>
    <w:multiLevelType w:val="hybridMultilevel"/>
    <w:tmpl w:val="4CBA0C3E"/>
    <w:lvl w:ilvl="0" w:tplc="F6769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220ED9"/>
    <w:multiLevelType w:val="hybridMultilevel"/>
    <w:tmpl w:val="9ED01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033198"/>
    <w:multiLevelType w:val="hybridMultilevel"/>
    <w:tmpl w:val="1676204E"/>
    <w:lvl w:ilvl="0" w:tplc="778E02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AC02279"/>
    <w:multiLevelType w:val="hybridMultilevel"/>
    <w:tmpl w:val="73ACF9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BAC6C83"/>
    <w:multiLevelType w:val="hybridMultilevel"/>
    <w:tmpl w:val="8F94C958"/>
    <w:lvl w:ilvl="0" w:tplc="3D1497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FB1"/>
    <w:rsid w:val="0003505E"/>
    <w:rsid w:val="00053424"/>
    <w:rsid w:val="000E280F"/>
    <w:rsid w:val="00121CF8"/>
    <w:rsid w:val="001348E2"/>
    <w:rsid w:val="00201D14"/>
    <w:rsid w:val="00222BD1"/>
    <w:rsid w:val="002403AE"/>
    <w:rsid w:val="00240468"/>
    <w:rsid w:val="00241921"/>
    <w:rsid w:val="00275DC0"/>
    <w:rsid w:val="00283BBC"/>
    <w:rsid w:val="00284293"/>
    <w:rsid w:val="002A056C"/>
    <w:rsid w:val="002A22A3"/>
    <w:rsid w:val="002E603F"/>
    <w:rsid w:val="002F0B23"/>
    <w:rsid w:val="0030430C"/>
    <w:rsid w:val="00321B3B"/>
    <w:rsid w:val="00324E04"/>
    <w:rsid w:val="003276A7"/>
    <w:rsid w:val="00353A70"/>
    <w:rsid w:val="0037787B"/>
    <w:rsid w:val="003C43D3"/>
    <w:rsid w:val="003E7B60"/>
    <w:rsid w:val="00404954"/>
    <w:rsid w:val="004455BF"/>
    <w:rsid w:val="004A2FD8"/>
    <w:rsid w:val="005266B3"/>
    <w:rsid w:val="0057398E"/>
    <w:rsid w:val="00582BA4"/>
    <w:rsid w:val="005C3FB1"/>
    <w:rsid w:val="0061022C"/>
    <w:rsid w:val="0065337A"/>
    <w:rsid w:val="00691212"/>
    <w:rsid w:val="006972D7"/>
    <w:rsid w:val="006E01D2"/>
    <w:rsid w:val="00740A2D"/>
    <w:rsid w:val="00762F1F"/>
    <w:rsid w:val="007A3D9E"/>
    <w:rsid w:val="00827EA0"/>
    <w:rsid w:val="0084332D"/>
    <w:rsid w:val="00861AD5"/>
    <w:rsid w:val="008A75FD"/>
    <w:rsid w:val="008D346C"/>
    <w:rsid w:val="009258F4"/>
    <w:rsid w:val="00990403"/>
    <w:rsid w:val="009C0DEF"/>
    <w:rsid w:val="009D7FFE"/>
    <w:rsid w:val="009E73DF"/>
    <w:rsid w:val="009F494A"/>
    <w:rsid w:val="00A023F1"/>
    <w:rsid w:val="00A12EB4"/>
    <w:rsid w:val="00A363FA"/>
    <w:rsid w:val="00AB7776"/>
    <w:rsid w:val="00AC1600"/>
    <w:rsid w:val="00B34ED1"/>
    <w:rsid w:val="00B41F38"/>
    <w:rsid w:val="00B455F0"/>
    <w:rsid w:val="00B53EDB"/>
    <w:rsid w:val="00B548DB"/>
    <w:rsid w:val="00BE3FC5"/>
    <w:rsid w:val="00BF63B5"/>
    <w:rsid w:val="00C064A5"/>
    <w:rsid w:val="00C26F75"/>
    <w:rsid w:val="00C46D74"/>
    <w:rsid w:val="00C51A6A"/>
    <w:rsid w:val="00C71A95"/>
    <w:rsid w:val="00CF2034"/>
    <w:rsid w:val="00D3394C"/>
    <w:rsid w:val="00D61934"/>
    <w:rsid w:val="00DC183B"/>
    <w:rsid w:val="00E53C85"/>
    <w:rsid w:val="00E556B8"/>
    <w:rsid w:val="00F24C8A"/>
    <w:rsid w:val="00F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E9923E-9A6F-4F19-B6F9-83B482F9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A056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40A2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A056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A056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A056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A056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A056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A056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A056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A05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A056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A056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A056C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2A056C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2A056C"/>
    <w:rPr>
      <w:rFonts w:cs="Times New Roman"/>
      <w:color w:val="000000"/>
      <w:lang w:val="ru-RU" w:eastAsia="ru-RU" w:bidi="ar-SA"/>
    </w:rPr>
  </w:style>
  <w:style w:type="character" w:styleId="ab">
    <w:name w:val="footnote reference"/>
    <w:uiPriority w:val="99"/>
    <w:semiHidden/>
    <w:rsid w:val="002A056C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2A056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2A056C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2A056C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2A056C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2A05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2A056C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2A056C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2A056C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2A056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40A2D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2A056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2A056C"/>
    <w:rPr>
      <w:color w:val="FFFFFF"/>
    </w:rPr>
  </w:style>
  <w:style w:type="paragraph" w:customStyle="1" w:styleId="af7">
    <w:name w:val="содержание"/>
    <w:uiPriority w:val="99"/>
    <w:rsid w:val="002A056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A056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2A056C"/>
    <w:pPr>
      <w:jc w:val="center"/>
    </w:pPr>
  </w:style>
  <w:style w:type="paragraph" w:customStyle="1" w:styleId="af9">
    <w:name w:val="ТАБЛИЦА"/>
    <w:next w:val="a0"/>
    <w:autoRedefine/>
    <w:uiPriority w:val="99"/>
    <w:rsid w:val="002A056C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2A056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2A056C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740A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4917">
      <w:marLeft w:val="502"/>
      <w:marRight w:val="1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4925">
      <w:marLeft w:val="502"/>
      <w:marRight w:val="1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4929">
      <w:marLeft w:val="502"/>
      <w:marRight w:val="1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КОММУНИКАЦИИ В ИЗБИРАТЕЛЬНЫХ КОМПАНИЯХ</vt:lpstr>
    </vt:vector>
  </TitlesOfParts>
  <Company/>
  <LinksUpToDate>false</LinksUpToDate>
  <CharactersWithSpaces>45796</CharactersWithSpaces>
  <SharedDoc>false</SharedDoc>
  <HLinks>
    <vt:vector size="24" baseType="variant"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_Toc291848970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_Toc291848967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_Toc291848965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_Toc291848963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КОММУНИКАЦИИ В ИЗБИРАТЕЛЬНЫХ КОМПАНИЯХ</dc:title>
  <dc:subject/>
  <dc:creator>Iran</dc:creator>
  <cp:keywords/>
  <dc:description/>
  <cp:lastModifiedBy>admin</cp:lastModifiedBy>
  <cp:revision>2</cp:revision>
  <dcterms:created xsi:type="dcterms:W3CDTF">2014-03-26T18:43:00Z</dcterms:created>
  <dcterms:modified xsi:type="dcterms:W3CDTF">2014-03-26T18:43:00Z</dcterms:modified>
</cp:coreProperties>
</file>