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CC0" w:rsidRPr="007C4902" w:rsidRDefault="007C4902" w:rsidP="007C4902">
      <w:pPr>
        <w:pStyle w:val="2"/>
        <w:keepNext w:val="0"/>
        <w:widowControl/>
        <w:suppressAutoHyphens/>
        <w:ind w:firstLine="709"/>
        <w:jc w:val="both"/>
      </w:pPr>
      <w:r w:rsidRPr="007C4902">
        <w:t>Введение</w:t>
      </w:r>
    </w:p>
    <w:p w:rsidR="00E67CC0" w:rsidRPr="007C4902" w:rsidRDefault="00E67CC0" w:rsidP="007C4902">
      <w:pPr>
        <w:widowControl/>
        <w:suppressAutoHyphens/>
        <w:spacing w:line="360" w:lineRule="auto"/>
        <w:ind w:firstLine="709"/>
        <w:jc w:val="both"/>
        <w:rPr>
          <w:rFonts w:ascii="Times New Roman" w:hAnsi="Times New Roman" w:cs="Times New Roman"/>
          <w:sz w:val="28"/>
          <w:szCs w:val="28"/>
        </w:rPr>
      </w:pPr>
    </w:p>
    <w:p w:rsidR="00E67CC0" w:rsidRPr="007C4902" w:rsidRDefault="00E67CC0" w:rsidP="007C4902">
      <w:pPr>
        <w:widowControl/>
        <w:suppressAutoHyphens/>
        <w:spacing w:line="360" w:lineRule="auto"/>
        <w:ind w:firstLine="709"/>
        <w:jc w:val="both"/>
        <w:rPr>
          <w:rFonts w:ascii="Times New Roman" w:hAnsi="Times New Roman" w:cs="Times New Roman"/>
          <w:sz w:val="28"/>
          <w:szCs w:val="28"/>
        </w:rPr>
      </w:pPr>
      <w:r w:rsidRPr="007C4902">
        <w:rPr>
          <w:rFonts w:ascii="Times New Roman" w:hAnsi="Times New Roman" w:cs="Times New Roman"/>
          <w:sz w:val="28"/>
          <w:szCs w:val="28"/>
        </w:rPr>
        <w:t>Понятие «функция» является одним из основных в терминологическом аппарате любой науки. С его помощью определяют значение, роль объектов действительности, выполняемые обязанности, цели и назначение отдельных процессов и элементов действующих систем. В содержании рассматриваемого понятия специалисты видят то общее, что присуще родственным социальным системам, и те особенности, которые позволяют их дифференцировать.</w:t>
      </w:r>
    </w:p>
    <w:p w:rsidR="00E67CC0" w:rsidRPr="007C4902" w:rsidRDefault="00E67CC0" w:rsidP="007C4902">
      <w:pPr>
        <w:pStyle w:val="a6"/>
        <w:widowControl/>
        <w:suppressAutoHyphens/>
        <w:ind w:firstLine="709"/>
      </w:pPr>
      <w:r w:rsidRPr="007C4902">
        <w:t>Особую роль понятие «функция» играет в рамках системного подхода, где оно выступает в тесной связи с понятием структуры. В библиотековедении примером такого понимания функций может служить структурно-функциональный анализ библиотеки как системы, проведенный Ю. Н. Столяровым.</w:t>
      </w:r>
    </w:p>
    <w:p w:rsidR="00E67CC0" w:rsidRPr="007C4902" w:rsidRDefault="00E67CC0" w:rsidP="007C4902">
      <w:pPr>
        <w:widowControl/>
        <w:suppressAutoHyphens/>
        <w:spacing w:line="360" w:lineRule="auto"/>
        <w:ind w:firstLine="709"/>
        <w:jc w:val="both"/>
        <w:rPr>
          <w:rFonts w:ascii="Times New Roman" w:hAnsi="Times New Roman" w:cs="Times New Roman"/>
          <w:sz w:val="28"/>
          <w:szCs w:val="28"/>
        </w:rPr>
      </w:pPr>
      <w:r w:rsidRPr="007C4902">
        <w:rPr>
          <w:rFonts w:ascii="Times New Roman" w:hAnsi="Times New Roman" w:cs="Times New Roman"/>
          <w:sz w:val="28"/>
          <w:szCs w:val="28"/>
        </w:rPr>
        <w:t>Несмотря на ключевое положение понятия «функция» в аппарате науки, в современном библиотековедении нет общепринятого его понимания, по разному определяется и состав функций библиотек. Как правило, в функции видят средство приспособления библиотеки к существующим социальным условиям и в связи этим выделяют разные группы функций: главные, основные, общие, сущностные, имманентные, онтологические, генетические, исходные, системообразующие, внешние, специфические, типообразующие, исторические, производные, прикладные, дополнительные, вспомогательные, частные, технологические и другие.</w:t>
      </w:r>
    </w:p>
    <w:p w:rsidR="00E67CC0" w:rsidRPr="007C4902" w:rsidRDefault="00E67CC0" w:rsidP="007C4902">
      <w:pPr>
        <w:widowControl/>
        <w:suppressAutoHyphens/>
        <w:spacing w:line="360" w:lineRule="auto"/>
        <w:ind w:firstLine="709"/>
        <w:jc w:val="both"/>
        <w:rPr>
          <w:rFonts w:ascii="Times New Roman" w:hAnsi="Times New Roman" w:cs="Times New Roman"/>
          <w:sz w:val="28"/>
          <w:szCs w:val="28"/>
        </w:rPr>
      </w:pPr>
      <w:r w:rsidRPr="007C4902">
        <w:rPr>
          <w:rFonts w:ascii="Times New Roman" w:hAnsi="Times New Roman" w:cs="Times New Roman"/>
          <w:sz w:val="28"/>
          <w:szCs w:val="28"/>
        </w:rPr>
        <w:t>Библиотека как один из элементов общества выполняет в нем определенные функции, которые для нее являются внешними. Одновременно она образует систему, состоящую из нескольких элементов, со своими функциями, которые по отношению к ней выступают в качестве внутренних,</w:t>
      </w:r>
    </w:p>
    <w:p w:rsidR="00E67CC0" w:rsidRPr="007C4902" w:rsidRDefault="00E67CC0" w:rsidP="007C4902">
      <w:pPr>
        <w:widowControl/>
        <w:suppressAutoHyphens/>
        <w:spacing w:line="360" w:lineRule="auto"/>
        <w:ind w:firstLine="709"/>
        <w:jc w:val="both"/>
        <w:rPr>
          <w:rFonts w:ascii="Times New Roman" w:hAnsi="Times New Roman" w:cs="Times New Roman"/>
          <w:sz w:val="28"/>
          <w:szCs w:val="28"/>
        </w:rPr>
      </w:pPr>
      <w:r w:rsidRPr="007C4902">
        <w:rPr>
          <w:rFonts w:ascii="Times New Roman" w:hAnsi="Times New Roman" w:cs="Times New Roman"/>
          <w:bCs/>
          <w:sz w:val="28"/>
          <w:szCs w:val="28"/>
        </w:rPr>
        <w:t>Основной отличительной характеристикой социальных и технологических функций является сфера их распространения. Социальные - это внешние, выходящие за пределы библиотеки функции. Они формируются под влиянием потребностей общества, непосредственно воздействуют на него и отдельных его членов. Технологические - это внутренние функции, не выходящие за пределы библиотеки. Они являются средст</w:t>
      </w:r>
      <w:r w:rsidRPr="007C4902">
        <w:rPr>
          <w:rFonts w:ascii="Times New Roman" w:hAnsi="Times New Roman" w:cs="Times New Roman"/>
          <w:sz w:val="28"/>
          <w:szCs w:val="28"/>
        </w:rPr>
        <w:t>вом осуществления библиотекой своих социальных функций, формируются под их влиянием и обеспечивают осуществление деятельности библиотеки в соответствии с действующими стандартами. Технологические функции выступают в качестве вторичных по отношению к социальным и служат для их реализации.</w:t>
      </w:r>
    </w:p>
    <w:p w:rsidR="00E67CC0" w:rsidRPr="007C4902" w:rsidRDefault="007C4902" w:rsidP="007C4902">
      <w:pPr>
        <w:pStyle w:val="21"/>
        <w:widowControl/>
        <w:suppressAutoHyphens/>
        <w:ind w:firstLine="709"/>
        <w:jc w:val="both"/>
      </w:pPr>
      <w:r>
        <w:rPr>
          <w:b w:val="0"/>
          <w:bCs/>
        </w:rPr>
        <w:br w:type="page"/>
      </w:r>
      <w:r w:rsidR="00E67CC0" w:rsidRPr="007C4902">
        <w:t>С</w:t>
      </w:r>
      <w:r w:rsidRPr="007C4902">
        <w:t>одержание понятия «социальные функции библиотеки»</w:t>
      </w:r>
    </w:p>
    <w:p w:rsidR="00E67CC0" w:rsidRPr="007C4902" w:rsidRDefault="00E67CC0" w:rsidP="007C4902">
      <w:pPr>
        <w:widowControl/>
        <w:suppressAutoHyphens/>
        <w:spacing w:line="360" w:lineRule="auto"/>
        <w:ind w:firstLine="709"/>
        <w:jc w:val="both"/>
        <w:rPr>
          <w:rFonts w:ascii="Times New Roman" w:hAnsi="Times New Roman" w:cs="Times New Roman"/>
          <w:b/>
          <w:sz w:val="28"/>
          <w:szCs w:val="28"/>
        </w:rPr>
      </w:pPr>
    </w:p>
    <w:p w:rsidR="00E67CC0" w:rsidRPr="007C4902" w:rsidRDefault="00E67CC0" w:rsidP="007C4902">
      <w:pPr>
        <w:widowControl/>
        <w:suppressAutoHyphens/>
        <w:spacing w:line="360" w:lineRule="auto"/>
        <w:ind w:firstLine="709"/>
        <w:jc w:val="both"/>
        <w:rPr>
          <w:rFonts w:ascii="Times New Roman" w:hAnsi="Times New Roman" w:cs="Times New Roman"/>
          <w:sz w:val="28"/>
          <w:szCs w:val="28"/>
        </w:rPr>
      </w:pPr>
      <w:r w:rsidRPr="007C4902">
        <w:rPr>
          <w:rFonts w:ascii="Times New Roman" w:hAnsi="Times New Roman" w:cs="Times New Roman"/>
          <w:sz w:val="28"/>
          <w:szCs w:val="28"/>
        </w:rPr>
        <w:t>Библиотека всегда существовала и существует не сама по себе, она является элементом общества со свойственным ему кругом обязанностей. Внешние функции библиотеки - это ее реакция на потребности общества, обусловленные способом взаимодействия с внешней средой. Как искусственно созданная система, библиотека через внешние функции реализует свое социальное назначение, поэтому их чаще всего называют социальными.</w:t>
      </w:r>
    </w:p>
    <w:p w:rsidR="00E67CC0" w:rsidRPr="007C4902" w:rsidRDefault="00E67CC0" w:rsidP="007C4902">
      <w:pPr>
        <w:widowControl/>
        <w:suppressAutoHyphens/>
        <w:spacing w:line="360" w:lineRule="auto"/>
        <w:ind w:firstLine="709"/>
        <w:jc w:val="both"/>
        <w:rPr>
          <w:rFonts w:ascii="Times New Roman" w:hAnsi="Times New Roman" w:cs="Times New Roman"/>
          <w:sz w:val="28"/>
          <w:szCs w:val="28"/>
        </w:rPr>
      </w:pPr>
      <w:r w:rsidRPr="007C4902">
        <w:rPr>
          <w:rFonts w:ascii="Times New Roman" w:hAnsi="Times New Roman" w:cs="Times New Roman"/>
          <w:sz w:val="28"/>
          <w:szCs w:val="28"/>
        </w:rPr>
        <w:t xml:space="preserve">С учетом сказанного </w:t>
      </w:r>
      <w:r w:rsidRPr="007C4902">
        <w:rPr>
          <w:rFonts w:ascii="Times New Roman" w:hAnsi="Times New Roman" w:cs="Times New Roman"/>
          <w:iCs/>
          <w:sz w:val="28"/>
          <w:szCs w:val="28"/>
        </w:rPr>
        <w:t>социальные функции библиотеки можно определить как социальную роль, которую она выполняет в качестве социального института по отношению к обществу.</w:t>
      </w:r>
    </w:p>
    <w:p w:rsidR="00E67CC0" w:rsidRPr="007C4902" w:rsidRDefault="00E67CC0" w:rsidP="007C4902">
      <w:pPr>
        <w:widowControl/>
        <w:suppressAutoHyphens/>
        <w:spacing w:line="360" w:lineRule="auto"/>
        <w:ind w:firstLine="709"/>
        <w:jc w:val="both"/>
        <w:rPr>
          <w:rFonts w:ascii="Times New Roman" w:hAnsi="Times New Roman" w:cs="Times New Roman"/>
          <w:sz w:val="28"/>
          <w:szCs w:val="28"/>
        </w:rPr>
      </w:pPr>
      <w:r w:rsidRPr="007C4902">
        <w:rPr>
          <w:rFonts w:ascii="Times New Roman" w:hAnsi="Times New Roman" w:cs="Times New Roman"/>
          <w:sz w:val="28"/>
          <w:szCs w:val="28"/>
        </w:rPr>
        <w:t>Социальные функции библиотек большинство исследователей делят на несколько групп. Первым попытку классификации социальных функций в 1977 году предпринял И.М. Фрумин, назвав общие и специфические. Вслед за ним Ю. Н. Столяров выделил имманентные, сущностные и другие, В.Р. Фирсов - основные и подчиненные, А. В. Соколов - сущностные и прикладные и т.д. Е. Т. Селиверстова выделила даже четыре группы социальных функций: главные, типообразующие, производные и дополнительные.</w:t>
      </w:r>
    </w:p>
    <w:p w:rsidR="00E67CC0" w:rsidRPr="007C4902" w:rsidRDefault="00E67CC0" w:rsidP="007C4902">
      <w:pPr>
        <w:widowControl/>
        <w:suppressAutoHyphens/>
        <w:spacing w:line="360" w:lineRule="auto"/>
        <w:ind w:firstLine="709"/>
        <w:jc w:val="both"/>
        <w:rPr>
          <w:rFonts w:ascii="Times New Roman" w:hAnsi="Times New Roman" w:cs="Times New Roman"/>
          <w:sz w:val="28"/>
          <w:szCs w:val="28"/>
        </w:rPr>
      </w:pPr>
      <w:r w:rsidRPr="007C4902">
        <w:rPr>
          <w:rFonts w:ascii="Times New Roman" w:hAnsi="Times New Roman" w:cs="Times New Roman"/>
          <w:sz w:val="28"/>
          <w:szCs w:val="28"/>
        </w:rPr>
        <w:t>При изучении деятельности любого социального института, в том числе и библиотеки, правомерно выделять два взаимосвязанных аспекта, характеризующих его сущность и изменчивость. В соответствии с первым аспектом каждый социальный институт обладает внутренней неизменной сущностью, которая позволяет ему выполнять четко определенную роль в обществе независимо от исторического периода, социально-демографической структуры общества и конкретных текущих задач, стоящих перед ним. С учетом сказанного сущность библиотеки проявляется в сборе и хранении социально значимых документов с целью удовлетворения информационных потребностей пользователей. Это являлось и является основной целью деятельности библиотек независимо от того, в какой стране они находятся, какие группы пользователей обслуживают и какие задачи ставят перед ними учредители. Это позволяет считать, что данные социальные функции отражают сущность библиотеки, и называть их сущностными.</w:t>
      </w:r>
    </w:p>
    <w:p w:rsidR="00E67CC0" w:rsidRPr="007C4902" w:rsidRDefault="00E67CC0" w:rsidP="007C4902">
      <w:pPr>
        <w:widowControl/>
        <w:suppressAutoHyphens/>
        <w:spacing w:line="360" w:lineRule="auto"/>
        <w:ind w:firstLine="709"/>
        <w:jc w:val="both"/>
        <w:rPr>
          <w:rFonts w:ascii="Times New Roman" w:hAnsi="Times New Roman" w:cs="Times New Roman"/>
          <w:sz w:val="28"/>
          <w:szCs w:val="28"/>
        </w:rPr>
      </w:pPr>
      <w:r w:rsidRPr="007C4902">
        <w:rPr>
          <w:rFonts w:ascii="Times New Roman" w:hAnsi="Times New Roman" w:cs="Times New Roman"/>
          <w:sz w:val="28"/>
          <w:szCs w:val="28"/>
        </w:rPr>
        <w:t xml:space="preserve">Следовательно, </w:t>
      </w:r>
      <w:r w:rsidRPr="007C4902">
        <w:rPr>
          <w:rFonts w:ascii="Times New Roman" w:hAnsi="Times New Roman" w:cs="Times New Roman"/>
          <w:iCs/>
          <w:sz w:val="28"/>
          <w:szCs w:val="28"/>
        </w:rPr>
        <w:t xml:space="preserve">сущностные социальные функции библиотек - это функции, обусловленные сущностью библиотеки как социального института. </w:t>
      </w:r>
      <w:r w:rsidRPr="007C4902">
        <w:rPr>
          <w:rFonts w:ascii="Times New Roman" w:hAnsi="Times New Roman" w:cs="Times New Roman"/>
          <w:sz w:val="28"/>
          <w:szCs w:val="28"/>
        </w:rPr>
        <w:t>Указанные функции библиотека стала выполнять с момента своего возникновения. Отмечая это, А. В. Соколов подчеркивает, что данные функции первичны, исходны и необходимы. Изменение сущностных социальных функций привело бы к преобразованию библиотеки в другой общественный институт, поэтому они стабильны, неизменны и ограничены по составу.</w:t>
      </w:r>
    </w:p>
    <w:p w:rsidR="00E67CC0" w:rsidRPr="007C4902" w:rsidRDefault="00E67CC0" w:rsidP="007C4902">
      <w:pPr>
        <w:widowControl/>
        <w:suppressAutoHyphens/>
        <w:spacing w:line="360" w:lineRule="auto"/>
        <w:ind w:firstLine="709"/>
        <w:jc w:val="both"/>
        <w:rPr>
          <w:rFonts w:ascii="Times New Roman" w:hAnsi="Times New Roman" w:cs="Times New Roman"/>
          <w:sz w:val="28"/>
          <w:szCs w:val="28"/>
        </w:rPr>
      </w:pPr>
      <w:r w:rsidRPr="007C4902">
        <w:rPr>
          <w:rFonts w:ascii="Times New Roman" w:hAnsi="Times New Roman" w:cs="Times New Roman"/>
          <w:sz w:val="28"/>
          <w:szCs w:val="28"/>
        </w:rPr>
        <w:t xml:space="preserve">Второй аспект характеризуется изменчивостью, так как в процессе развития общество постоянно трансформируется: меняются его идеология, мораль, религия, политическая и социальная структура, уточняется ценностная система общества и его отдельных социальных групп. Все это вносит коррективы в деятельность библиотек, выдвигает перед ними новые задачи, которые, в свою очередь, требуют внесения изменений во внутреннюю организацию их работы, уточнения особенностей взаимодействия с внешней средой. Выполнение общественной роли, связанной с изменениями во внешней среде, осуществляется библиотеками посредством </w:t>
      </w:r>
      <w:r w:rsidRPr="007C4902">
        <w:rPr>
          <w:rFonts w:ascii="Times New Roman" w:hAnsi="Times New Roman" w:cs="Times New Roman"/>
          <w:iCs/>
          <w:sz w:val="28"/>
          <w:szCs w:val="28"/>
        </w:rPr>
        <w:t xml:space="preserve">производных социальных функций. Эти функции связаны со стремлением общества использовать сущностные возможности библиотек для решения текущих задач. </w:t>
      </w:r>
      <w:r w:rsidRPr="007C4902">
        <w:rPr>
          <w:rFonts w:ascii="Times New Roman" w:hAnsi="Times New Roman" w:cs="Times New Roman"/>
          <w:sz w:val="28"/>
          <w:szCs w:val="28"/>
        </w:rPr>
        <w:t xml:space="preserve">Часть производных функций появилась одновременно с сущностными, часть возникла в процессе исторического развития. В связи с их производностью от сущностных они считаются вторичными. </w:t>
      </w:r>
    </w:p>
    <w:p w:rsidR="00E67CC0" w:rsidRPr="007C4902" w:rsidRDefault="007C4902" w:rsidP="007C4902">
      <w:pPr>
        <w:pStyle w:val="2"/>
        <w:keepNext w:val="0"/>
        <w:widowControl/>
        <w:suppressAutoHyphens/>
        <w:ind w:firstLine="709"/>
        <w:jc w:val="both"/>
      </w:pPr>
      <w:r>
        <w:rPr>
          <w:b w:val="0"/>
          <w:bCs/>
        </w:rPr>
        <w:br w:type="page"/>
      </w:r>
      <w:r w:rsidR="00E67CC0" w:rsidRPr="007C4902">
        <w:t>С</w:t>
      </w:r>
      <w:r w:rsidRPr="007C4902">
        <w:t>ущностные социальные функции</w:t>
      </w:r>
    </w:p>
    <w:p w:rsidR="00E67CC0" w:rsidRPr="007C4902" w:rsidRDefault="00E67CC0" w:rsidP="007C4902">
      <w:pPr>
        <w:widowControl/>
        <w:suppressAutoHyphens/>
        <w:spacing w:line="360" w:lineRule="auto"/>
        <w:ind w:firstLine="709"/>
        <w:jc w:val="both"/>
        <w:rPr>
          <w:rFonts w:ascii="Times New Roman" w:hAnsi="Times New Roman" w:cs="Times New Roman"/>
          <w:sz w:val="28"/>
        </w:rPr>
      </w:pPr>
    </w:p>
    <w:p w:rsidR="00E67CC0" w:rsidRPr="007C4902" w:rsidRDefault="00E67CC0" w:rsidP="007C4902">
      <w:pPr>
        <w:widowControl/>
        <w:suppressAutoHyphens/>
        <w:spacing w:line="360" w:lineRule="auto"/>
        <w:ind w:firstLine="709"/>
        <w:jc w:val="both"/>
        <w:rPr>
          <w:rFonts w:ascii="Times New Roman" w:hAnsi="Times New Roman" w:cs="Times New Roman"/>
          <w:sz w:val="28"/>
          <w:szCs w:val="28"/>
        </w:rPr>
      </w:pPr>
      <w:r w:rsidRPr="007C4902">
        <w:rPr>
          <w:rFonts w:ascii="Times New Roman" w:hAnsi="Times New Roman" w:cs="Times New Roman"/>
          <w:sz w:val="28"/>
          <w:szCs w:val="28"/>
        </w:rPr>
        <w:t>Выше мы указали, что к сущностным следует относить функции, которые определяют сущность библиотеки как особого социального института, указывают на то, ради чего она создана и существует, что отличает ее от других учреждений или объединяет с родственными.</w:t>
      </w:r>
    </w:p>
    <w:p w:rsidR="00E67CC0" w:rsidRPr="007C4902" w:rsidRDefault="00E67CC0" w:rsidP="007C4902">
      <w:pPr>
        <w:widowControl/>
        <w:suppressAutoHyphens/>
        <w:spacing w:line="360" w:lineRule="auto"/>
        <w:ind w:firstLine="709"/>
        <w:jc w:val="both"/>
        <w:rPr>
          <w:rFonts w:ascii="Times New Roman" w:hAnsi="Times New Roman" w:cs="Times New Roman"/>
          <w:sz w:val="28"/>
          <w:szCs w:val="28"/>
        </w:rPr>
      </w:pPr>
      <w:r w:rsidRPr="007C4902">
        <w:rPr>
          <w:rFonts w:ascii="Times New Roman" w:hAnsi="Times New Roman" w:cs="Times New Roman"/>
          <w:sz w:val="28"/>
          <w:szCs w:val="28"/>
        </w:rPr>
        <w:t>В подходе к формированию перечня сущностных социальных функций библиотек наблюдаются две тенденции - одни авторы (И. М. Фрумин, Л. А. Шилов, А. Н. Хропач и другие) называют в качестве сущностных:</w:t>
      </w:r>
    </w:p>
    <w:p w:rsidR="00E67CC0" w:rsidRPr="007C4902" w:rsidRDefault="00E67CC0" w:rsidP="007C4902">
      <w:pPr>
        <w:widowControl/>
        <w:numPr>
          <w:ilvl w:val="0"/>
          <w:numId w:val="5"/>
        </w:numPr>
        <w:suppressAutoHyphens/>
        <w:spacing w:line="360" w:lineRule="auto"/>
        <w:ind w:left="0" w:firstLine="709"/>
        <w:jc w:val="both"/>
        <w:rPr>
          <w:rFonts w:ascii="Times New Roman" w:hAnsi="Times New Roman" w:cs="Times New Roman"/>
          <w:sz w:val="28"/>
          <w:szCs w:val="28"/>
        </w:rPr>
      </w:pPr>
      <w:r w:rsidRPr="007C4902">
        <w:rPr>
          <w:rFonts w:ascii="Times New Roman" w:hAnsi="Times New Roman" w:cs="Times New Roman"/>
          <w:sz w:val="28"/>
          <w:szCs w:val="28"/>
        </w:rPr>
        <w:t xml:space="preserve">воспитательную, </w:t>
      </w:r>
    </w:p>
    <w:p w:rsidR="00E67CC0" w:rsidRPr="007C4902" w:rsidRDefault="00E67CC0" w:rsidP="007C4902">
      <w:pPr>
        <w:widowControl/>
        <w:numPr>
          <w:ilvl w:val="0"/>
          <w:numId w:val="5"/>
        </w:numPr>
        <w:suppressAutoHyphens/>
        <w:spacing w:line="360" w:lineRule="auto"/>
        <w:ind w:left="0" w:firstLine="709"/>
        <w:jc w:val="both"/>
        <w:rPr>
          <w:rFonts w:ascii="Times New Roman" w:hAnsi="Times New Roman" w:cs="Times New Roman"/>
          <w:sz w:val="28"/>
          <w:szCs w:val="28"/>
        </w:rPr>
      </w:pPr>
      <w:r w:rsidRPr="007C4902">
        <w:rPr>
          <w:rFonts w:ascii="Times New Roman" w:hAnsi="Times New Roman" w:cs="Times New Roman"/>
          <w:sz w:val="28"/>
          <w:szCs w:val="28"/>
        </w:rPr>
        <w:t>образовательную,</w:t>
      </w:r>
    </w:p>
    <w:p w:rsidR="00E67CC0" w:rsidRPr="007C4902" w:rsidRDefault="00E67CC0" w:rsidP="007C4902">
      <w:pPr>
        <w:widowControl/>
        <w:numPr>
          <w:ilvl w:val="0"/>
          <w:numId w:val="5"/>
        </w:numPr>
        <w:suppressAutoHyphens/>
        <w:spacing w:line="360" w:lineRule="auto"/>
        <w:ind w:left="0" w:firstLine="709"/>
        <w:jc w:val="both"/>
        <w:rPr>
          <w:rFonts w:ascii="Times New Roman" w:hAnsi="Times New Roman" w:cs="Times New Roman"/>
          <w:sz w:val="28"/>
          <w:szCs w:val="28"/>
        </w:rPr>
      </w:pPr>
      <w:r w:rsidRPr="007C4902">
        <w:rPr>
          <w:rFonts w:ascii="Times New Roman" w:hAnsi="Times New Roman" w:cs="Times New Roman"/>
          <w:sz w:val="28"/>
          <w:szCs w:val="28"/>
        </w:rPr>
        <w:t>производственную функции,</w:t>
      </w:r>
    </w:p>
    <w:p w:rsidR="00E67CC0" w:rsidRPr="007C4902" w:rsidRDefault="00E67CC0" w:rsidP="007C4902">
      <w:pPr>
        <w:pStyle w:val="a8"/>
        <w:widowControl/>
        <w:suppressAutoHyphens/>
        <w:ind w:firstLine="709"/>
        <w:rPr>
          <w:spacing w:val="0"/>
        </w:rPr>
      </w:pPr>
      <w:r w:rsidRPr="007C4902">
        <w:rPr>
          <w:spacing w:val="0"/>
        </w:rPr>
        <w:t>другие (Ю. Н. Столяров, А. В. Соколов, В. Р. Фирсов, Е. Т. Селиверстова, И. К. Джерелиевская, Н. В. Жадько):</w:t>
      </w:r>
    </w:p>
    <w:p w:rsidR="00E67CC0" w:rsidRPr="007C4902" w:rsidRDefault="00E67CC0" w:rsidP="007C4902">
      <w:pPr>
        <w:widowControl/>
        <w:numPr>
          <w:ilvl w:val="0"/>
          <w:numId w:val="6"/>
        </w:numPr>
        <w:suppressAutoHyphens/>
        <w:spacing w:line="360" w:lineRule="auto"/>
        <w:ind w:left="0" w:firstLine="709"/>
        <w:jc w:val="both"/>
        <w:rPr>
          <w:rFonts w:ascii="Times New Roman" w:hAnsi="Times New Roman" w:cs="Times New Roman"/>
          <w:sz w:val="28"/>
          <w:szCs w:val="28"/>
        </w:rPr>
      </w:pPr>
      <w:r w:rsidRPr="007C4902">
        <w:rPr>
          <w:rFonts w:ascii="Times New Roman" w:hAnsi="Times New Roman" w:cs="Times New Roman"/>
          <w:sz w:val="28"/>
          <w:szCs w:val="28"/>
        </w:rPr>
        <w:t>кумулятивную,</w:t>
      </w:r>
    </w:p>
    <w:p w:rsidR="00E67CC0" w:rsidRPr="007C4902" w:rsidRDefault="00E67CC0" w:rsidP="007C4902">
      <w:pPr>
        <w:widowControl/>
        <w:numPr>
          <w:ilvl w:val="0"/>
          <w:numId w:val="6"/>
        </w:numPr>
        <w:suppressAutoHyphens/>
        <w:spacing w:line="360" w:lineRule="auto"/>
        <w:ind w:left="0" w:firstLine="709"/>
        <w:jc w:val="both"/>
        <w:rPr>
          <w:rFonts w:ascii="Times New Roman" w:hAnsi="Times New Roman" w:cs="Times New Roman"/>
          <w:sz w:val="28"/>
          <w:szCs w:val="28"/>
        </w:rPr>
      </w:pPr>
      <w:r w:rsidRPr="007C4902">
        <w:rPr>
          <w:rFonts w:ascii="Times New Roman" w:hAnsi="Times New Roman" w:cs="Times New Roman"/>
          <w:sz w:val="28"/>
          <w:szCs w:val="28"/>
        </w:rPr>
        <w:t>мемориальную,</w:t>
      </w:r>
    </w:p>
    <w:p w:rsidR="00E67CC0" w:rsidRPr="007C4902" w:rsidRDefault="00E67CC0" w:rsidP="007C4902">
      <w:pPr>
        <w:widowControl/>
        <w:numPr>
          <w:ilvl w:val="0"/>
          <w:numId w:val="6"/>
        </w:numPr>
        <w:suppressAutoHyphens/>
        <w:spacing w:line="360" w:lineRule="auto"/>
        <w:ind w:left="0" w:firstLine="709"/>
        <w:jc w:val="both"/>
        <w:rPr>
          <w:rFonts w:ascii="Times New Roman" w:hAnsi="Times New Roman" w:cs="Times New Roman"/>
          <w:sz w:val="28"/>
          <w:szCs w:val="28"/>
        </w:rPr>
      </w:pPr>
      <w:r w:rsidRPr="007C4902">
        <w:rPr>
          <w:rFonts w:ascii="Times New Roman" w:hAnsi="Times New Roman" w:cs="Times New Roman"/>
          <w:sz w:val="28"/>
          <w:szCs w:val="28"/>
        </w:rPr>
        <w:t>коммуникативную.</w:t>
      </w:r>
    </w:p>
    <w:p w:rsidR="00E67CC0" w:rsidRPr="007C4902" w:rsidRDefault="00E67CC0" w:rsidP="007C4902">
      <w:pPr>
        <w:widowControl/>
        <w:suppressAutoHyphens/>
        <w:spacing w:line="360" w:lineRule="auto"/>
        <w:ind w:firstLine="709"/>
        <w:jc w:val="both"/>
        <w:rPr>
          <w:rFonts w:ascii="Times New Roman" w:hAnsi="Times New Roman" w:cs="Times New Roman"/>
          <w:sz w:val="28"/>
          <w:szCs w:val="28"/>
        </w:rPr>
      </w:pPr>
      <w:r w:rsidRPr="007C4902">
        <w:rPr>
          <w:rFonts w:ascii="Times New Roman" w:hAnsi="Times New Roman" w:cs="Times New Roman"/>
          <w:sz w:val="28"/>
          <w:szCs w:val="28"/>
        </w:rPr>
        <w:t xml:space="preserve">В последнее время библиотековеды занялись активным поиском единственной функции, определяющей сущность библиотеки как социального института. Главный методологический принцип данного подхода заключается в утверждении, что всем общественным институтам, сферам человеческой деятельности, продуктам культуры, в том числе и библиотекам, свойственна строгая и однозначная специфическая функция. </w:t>
      </w:r>
    </w:p>
    <w:p w:rsidR="00E67CC0" w:rsidRPr="007C4902" w:rsidRDefault="00E67CC0" w:rsidP="007C4902">
      <w:pPr>
        <w:widowControl/>
        <w:suppressAutoHyphens/>
        <w:spacing w:line="360" w:lineRule="auto"/>
        <w:ind w:firstLine="709"/>
        <w:jc w:val="both"/>
        <w:rPr>
          <w:rFonts w:ascii="Times New Roman" w:hAnsi="Times New Roman" w:cs="Times New Roman"/>
          <w:sz w:val="28"/>
          <w:szCs w:val="28"/>
        </w:rPr>
      </w:pPr>
      <w:r w:rsidRPr="007C4902">
        <w:rPr>
          <w:rFonts w:ascii="Times New Roman" w:hAnsi="Times New Roman" w:cs="Times New Roman"/>
          <w:sz w:val="28"/>
          <w:szCs w:val="28"/>
        </w:rPr>
        <w:t>В начале 1990-х годов в качестве единственной сущностной социальной функции выдвигается информационная. Сторонники этой точки зрения утверждают, что «единство большинства нынешних концепций социальной роли библиотеки заключается в том, что явно или неявно, в большей или меньшей степени внимание акцентируется на выполнении библиотекой информационной функции» и что, «несмотря на внутреннюю противоречивость информационного подхода к анализу перспектив библиотечного развития, именно он стал доминирующим». Пересмотр отношения к информационной функции сторонники информационного подхода связывают с поиском «места и роли библиотеки в информационной сфере», перспективами интеграции «библиотеки с другими информационными учреждениями в информационной инфраструктуре общества», «переходом от сдержанной конфронтации между библиотечным сообществом и информационной сферой к признанию важности информатизации библиотек», творческим осмыслением опыта зарубежных коллег, которое «могло бы помочь нам исподволь подготовиться к превращению в информационное общество с наименьшими экономическими издержками».</w:t>
      </w:r>
    </w:p>
    <w:p w:rsidR="00E67CC0" w:rsidRPr="007C4902" w:rsidRDefault="00E67CC0" w:rsidP="007C4902">
      <w:pPr>
        <w:widowControl/>
        <w:suppressAutoHyphens/>
        <w:spacing w:line="360" w:lineRule="auto"/>
        <w:ind w:firstLine="709"/>
        <w:jc w:val="both"/>
        <w:rPr>
          <w:rFonts w:ascii="Times New Roman" w:hAnsi="Times New Roman" w:cs="Times New Roman"/>
          <w:sz w:val="28"/>
          <w:szCs w:val="28"/>
        </w:rPr>
      </w:pPr>
      <w:r w:rsidRPr="007C4902">
        <w:rPr>
          <w:rFonts w:ascii="Times New Roman" w:hAnsi="Times New Roman" w:cs="Times New Roman"/>
          <w:sz w:val="28"/>
          <w:szCs w:val="28"/>
        </w:rPr>
        <w:t>В 1990 году информационная функция была признана В. В. Скворцовым одной-единственной сущностной для библиотеки, поскольку «сущность субстанции, с которой оперирует библиотека, составляет не документ, не публикация, а информация». Такой же точки зрения придерживалась и Н. И. Тюлина, по убеждению которой информационная функция «изначально присуща библиотеке как социальному институту»: она «выходит из общего перечня библиотечных функций, по какому бы критерию он ни строился».</w:t>
      </w:r>
    </w:p>
    <w:p w:rsidR="00E67CC0" w:rsidRPr="007C4902" w:rsidRDefault="00E67CC0" w:rsidP="007C4902">
      <w:pPr>
        <w:widowControl/>
        <w:suppressAutoHyphens/>
        <w:spacing w:line="360" w:lineRule="auto"/>
        <w:ind w:firstLine="709"/>
        <w:jc w:val="both"/>
        <w:rPr>
          <w:rFonts w:ascii="Times New Roman" w:hAnsi="Times New Roman" w:cs="Times New Roman"/>
          <w:sz w:val="28"/>
          <w:szCs w:val="28"/>
        </w:rPr>
      </w:pPr>
      <w:r w:rsidRPr="007C4902">
        <w:rPr>
          <w:rFonts w:ascii="Times New Roman" w:hAnsi="Times New Roman" w:cs="Times New Roman"/>
          <w:sz w:val="28"/>
          <w:szCs w:val="28"/>
        </w:rPr>
        <w:t>Несмотря на широкое распространение взгляда на информационную функцию как главную и единственную, ее содержание трактуется по-разному: как информирование пользователя об имеющихся в библиотеке или за ее пределами документах; как деятельность по аналитико - синтетической переработке информации; как предоставление пользователям концептографической и фактографической информации. Существует и более широкое понимание, когда все процессы, связанные с движением информации в библиотеке, представляют как единую информационную функцию.</w:t>
      </w:r>
    </w:p>
    <w:p w:rsidR="00E67CC0" w:rsidRPr="007C4902" w:rsidRDefault="00E67CC0" w:rsidP="007C4902">
      <w:pPr>
        <w:widowControl/>
        <w:suppressAutoHyphens/>
        <w:spacing w:line="360" w:lineRule="auto"/>
        <w:ind w:firstLine="709"/>
        <w:jc w:val="both"/>
        <w:rPr>
          <w:rFonts w:ascii="Times New Roman" w:hAnsi="Times New Roman" w:cs="Times New Roman"/>
          <w:sz w:val="28"/>
          <w:szCs w:val="28"/>
        </w:rPr>
      </w:pPr>
      <w:r w:rsidRPr="007C4902">
        <w:rPr>
          <w:rFonts w:ascii="Times New Roman" w:hAnsi="Times New Roman" w:cs="Times New Roman"/>
          <w:sz w:val="28"/>
          <w:szCs w:val="28"/>
        </w:rPr>
        <w:t>Наряду с информационным широкое распространение в последние время получил также коммуникационный подход. Его основоположником является Ю. Н. Столяров, который в начале 1980-х годов, основываясь на том, что «социальное предназначение библиотеки ... состоит в обеспечении пространственно-временного акта коммуникации», пришел к выводу, что «имманентная социальная функция библиотеки - коммуникативная». В дальнейшем данную функцию наряду с другими сущностными социальными называли В. Р. Фирсов, А. В. Соколов, Е. Т. Селиверстова, И. К. Джерелиевская, М. С. Слободяник, Н. В. Жадько.</w:t>
      </w:r>
    </w:p>
    <w:p w:rsidR="00E67CC0" w:rsidRPr="007C4902" w:rsidRDefault="00E67CC0" w:rsidP="007C4902">
      <w:pPr>
        <w:widowControl/>
        <w:suppressAutoHyphens/>
        <w:spacing w:line="360" w:lineRule="auto"/>
        <w:ind w:firstLine="709"/>
        <w:jc w:val="both"/>
        <w:rPr>
          <w:rFonts w:ascii="Times New Roman" w:hAnsi="Times New Roman" w:cs="Times New Roman"/>
          <w:sz w:val="28"/>
          <w:szCs w:val="28"/>
        </w:rPr>
      </w:pPr>
      <w:r w:rsidRPr="007C4902">
        <w:rPr>
          <w:rFonts w:ascii="Times New Roman" w:hAnsi="Times New Roman" w:cs="Times New Roman"/>
          <w:sz w:val="28"/>
          <w:szCs w:val="28"/>
        </w:rPr>
        <w:t xml:space="preserve">Из предложенного нами определения «социальной функции библиотеки», с учетом позиций ученых, следует, что сущностные социальные функции обусловлены общественным назначением библиотеки. Следовательно, </w:t>
      </w:r>
      <w:r w:rsidRPr="007C4902">
        <w:rPr>
          <w:rFonts w:ascii="Times New Roman" w:hAnsi="Times New Roman" w:cs="Times New Roman"/>
          <w:iCs/>
          <w:sz w:val="28"/>
          <w:szCs w:val="28"/>
        </w:rPr>
        <w:t>сущностными должны быть функции, обеспечивающие сбор, хранение документов и удовлетворение потребностей пользователей, то есть коммуникационная, кумулятивная и мемориальная.</w:t>
      </w:r>
    </w:p>
    <w:p w:rsidR="00E67CC0" w:rsidRPr="007C4902" w:rsidRDefault="00E67CC0" w:rsidP="007C4902">
      <w:pPr>
        <w:pStyle w:val="3"/>
        <w:keepNext w:val="0"/>
        <w:widowControl/>
        <w:suppressAutoHyphens/>
        <w:ind w:firstLine="709"/>
        <w:jc w:val="both"/>
        <w:rPr>
          <w:b w:val="0"/>
          <w:i w:val="0"/>
          <w:spacing w:val="0"/>
        </w:rPr>
      </w:pPr>
      <w:r w:rsidRPr="007C4902">
        <w:rPr>
          <w:b w:val="0"/>
          <w:i w:val="0"/>
          <w:spacing w:val="0"/>
        </w:rPr>
        <w:t>Коммуникационная функция библиотек</w:t>
      </w:r>
    </w:p>
    <w:p w:rsidR="00E67CC0" w:rsidRPr="007C4902" w:rsidRDefault="00E67CC0" w:rsidP="007C4902">
      <w:pPr>
        <w:widowControl/>
        <w:suppressAutoHyphens/>
        <w:spacing w:line="360" w:lineRule="auto"/>
        <w:ind w:firstLine="709"/>
        <w:jc w:val="both"/>
        <w:rPr>
          <w:rFonts w:ascii="Times New Roman" w:hAnsi="Times New Roman" w:cs="Times New Roman"/>
          <w:sz w:val="28"/>
          <w:szCs w:val="28"/>
        </w:rPr>
      </w:pPr>
      <w:r w:rsidRPr="007C4902">
        <w:rPr>
          <w:rFonts w:ascii="Times New Roman" w:hAnsi="Times New Roman" w:cs="Times New Roman"/>
          <w:sz w:val="28"/>
          <w:szCs w:val="28"/>
        </w:rPr>
        <w:t xml:space="preserve">Основная цель деятельности библиотек - удовлетворение информационных потребностей пользователей - реализуется посредством осуществления коммуникации между документом и пользователем, поэтому данную функцию резонно назвать </w:t>
      </w:r>
      <w:r w:rsidRPr="007C4902">
        <w:rPr>
          <w:rFonts w:ascii="Times New Roman" w:hAnsi="Times New Roman" w:cs="Times New Roman"/>
          <w:iCs/>
          <w:sz w:val="28"/>
          <w:szCs w:val="28"/>
        </w:rPr>
        <w:t xml:space="preserve">коммуникационной. </w:t>
      </w:r>
      <w:r w:rsidRPr="007C4902">
        <w:rPr>
          <w:rFonts w:ascii="Times New Roman" w:hAnsi="Times New Roman" w:cs="Times New Roman"/>
          <w:sz w:val="28"/>
          <w:szCs w:val="28"/>
        </w:rPr>
        <w:t>Выполняя ее, библиотека выступает в качестве организатора места и времени встречи документов, произведенных в разное время, разными авторами и рассредоточенных в разных точках пространства, с пользователями, находящимися в конкретном пространственно - временном континууме. Основной формой реализации данной функции является непосредственное предоставление пользователю на определенное время как в библиотеке, так и за ее пределами необходимых ему документов. Коммуникационная функция обеспечивает доступ к документам и оперативное их получение всеми заинтересованными пользователями.</w:t>
      </w:r>
    </w:p>
    <w:p w:rsidR="00E67CC0" w:rsidRPr="007C4902" w:rsidRDefault="00E67CC0" w:rsidP="007C4902">
      <w:pPr>
        <w:widowControl/>
        <w:suppressAutoHyphens/>
        <w:spacing w:line="360" w:lineRule="auto"/>
        <w:ind w:firstLine="709"/>
        <w:jc w:val="both"/>
        <w:rPr>
          <w:rFonts w:ascii="Times New Roman" w:hAnsi="Times New Roman" w:cs="Times New Roman"/>
          <w:sz w:val="28"/>
          <w:szCs w:val="28"/>
        </w:rPr>
      </w:pPr>
      <w:r w:rsidRPr="007C4902">
        <w:rPr>
          <w:rFonts w:ascii="Times New Roman" w:hAnsi="Times New Roman" w:cs="Times New Roman"/>
          <w:sz w:val="28"/>
          <w:szCs w:val="28"/>
        </w:rPr>
        <w:t>Выполнение библиотекой коммуникационной функции связано также и с предоставлением пользователям сведений о документом массиве. В соответствии с запросом пользователя они могут быть ограничены теми или иными рамками: местом и временем производства документов, ав</w:t>
      </w:r>
      <w:r w:rsidRPr="007C4902">
        <w:rPr>
          <w:rFonts w:ascii="Times New Roman" w:hAnsi="Times New Roman" w:cs="Times New Roman"/>
          <w:bCs/>
          <w:sz w:val="28"/>
          <w:szCs w:val="28"/>
        </w:rPr>
        <w:t>торской принадлежностью, тематикой, целевым назначением, местом хранения и другими параметрами. Данная деятельность осуществляется посредством использования разнообразных видов документов, созданных как в библиотеке, так и за ее пределами: каталогов, картотек, библиографических указателей, существующих как на бумажных, так и на электронных носителях. Полученная таким образом информация используется в дальнейшем в качестве вспомогательной для продолжения поиска необходимых документов и в качестве основной для проведения библиографической экспертизы.</w:t>
      </w:r>
    </w:p>
    <w:p w:rsidR="00E67CC0" w:rsidRPr="007C4902" w:rsidRDefault="00E67CC0" w:rsidP="007C4902">
      <w:pPr>
        <w:widowControl/>
        <w:suppressAutoHyphens/>
        <w:spacing w:line="360" w:lineRule="auto"/>
        <w:ind w:firstLine="709"/>
        <w:jc w:val="both"/>
        <w:rPr>
          <w:rFonts w:ascii="Times New Roman" w:hAnsi="Times New Roman" w:cs="Times New Roman"/>
          <w:sz w:val="28"/>
          <w:szCs w:val="28"/>
        </w:rPr>
      </w:pPr>
      <w:r w:rsidRPr="007C4902">
        <w:rPr>
          <w:rFonts w:ascii="Times New Roman" w:hAnsi="Times New Roman" w:cs="Times New Roman"/>
          <w:bCs/>
          <w:sz w:val="28"/>
          <w:szCs w:val="28"/>
        </w:rPr>
        <w:t>В соответствии с коммуникационной функцией библиотека предоставляет пользователю не только сам документ или сведения о нем, но и непосредственно необходимую ему информацию. Осуществление данного вида деятельности связано с более высоким уровнем библиотечного сервиса. В данном случае библиотека берет на себя обязанность предоставить пользователю не документы, содержащие необходимую ему информацию, как это бывает в большинстве случаев, а, на основе изучения и анализа их содержания, конечный результат - интересующие его сведения. Данная работа может быть выполнена в традиционном режиме, когда пользователь в устной или письменной форме получает соответствующую справку, или в электронном, когда поиск в информационном массиве осуществляется при помощи определенных технических и программных средств, а пользователь становится обладателем необходимых ему сведений, часто даже не посещая библиотеки и не встречаясь о библиотекарем.</w:t>
      </w:r>
    </w:p>
    <w:p w:rsidR="00E67CC0" w:rsidRPr="007C4902" w:rsidRDefault="00E67CC0" w:rsidP="007C4902">
      <w:pPr>
        <w:widowControl/>
        <w:suppressAutoHyphens/>
        <w:spacing w:line="360" w:lineRule="auto"/>
        <w:ind w:firstLine="709"/>
        <w:jc w:val="both"/>
        <w:rPr>
          <w:rFonts w:ascii="Times New Roman" w:hAnsi="Times New Roman" w:cs="Times New Roman"/>
          <w:bCs/>
          <w:sz w:val="28"/>
          <w:szCs w:val="28"/>
        </w:rPr>
      </w:pPr>
      <w:r w:rsidRPr="007C4902">
        <w:rPr>
          <w:rFonts w:ascii="Times New Roman" w:hAnsi="Times New Roman" w:cs="Times New Roman"/>
          <w:bCs/>
          <w:sz w:val="28"/>
          <w:szCs w:val="28"/>
        </w:rPr>
        <w:t>Библиотека выполняет также коммуникационную функцию, когда организует процесс коммуникации непосредственно между пользователями, минуя процесс создания документов. В этом случае часть пользователей, являющихся носителями социально значимой информации, одновременно выступает и в качестве реальных или потенциальных авторов документов.</w:t>
      </w:r>
    </w:p>
    <w:p w:rsidR="00E67CC0" w:rsidRPr="007C4902" w:rsidRDefault="00E67CC0" w:rsidP="007C4902">
      <w:pPr>
        <w:widowControl/>
        <w:suppressAutoHyphens/>
        <w:spacing w:line="360" w:lineRule="auto"/>
        <w:ind w:firstLine="709"/>
        <w:jc w:val="both"/>
        <w:rPr>
          <w:rFonts w:ascii="Times New Roman" w:hAnsi="Times New Roman" w:cs="Times New Roman"/>
          <w:sz w:val="28"/>
          <w:szCs w:val="28"/>
        </w:rPr>
      </w:pPr>
      <w:r w:rsidRPr="007C4902">
        <w:rPr>
          <w:rFonts w:ascii="Times New Roman" w:hAnsi="Times New Roman" w:cs="Times New Roman"/>
          <w:bCs/>
          <w:sz w:val="28"/>
          <w:szCs w:val="28"/>
        </w:rPr>
        <w:t xml:space="preserve">Данный вид коммуникации осуществляется во время проведения разнообразных мероприятий (встреч, дискуссий, «круглых столов», конференций </w:t>
      </w:r>
      <w:r w:rsidRPr="007C4902">
        <w:rPr>
          <w:rFonts w:ascii="Times New Roman" w:hAnsi="Times New Roman" w:cs="Times New Roman"/>
          <w:sz w:val="28"/>
          <w:szCs w:val="28"/>
        </w:rPr>
        <w:t xml:space="preserve">и </w:t>
      </w:r>
      <w:r w:rsidRPr="007C4902">
        <w:rPr>
          <w:rFonts w:ascii="Times New Roman" w:hAnsi="Times New Roman" w:cs="Times New Roman"/>
          <w:bCs/>
          <w:sz w:val="28"/>
          <w:szCs w:val="28"/>
        </w:rPr>
        <w:t>иных) с участием ученых, писателей, поэтов, поли</w:t>
      </w:r>
      <w:r w:rsidRPr="007C4902">
        <w:rPr>
          <w:rFonts w:ascii="Times New Roman" w:hAnsi="Times New Roman" w:cs="Times New Roman"/>
          <w:sz w:val="28"/>
          <w:szCs w:val="28"/>
        </w:rPr>
        <w:t>тиков и других обладателей интересующей пользователей библиотеки информации. Названные мероприятия, как правило, сочетают в себе устное общение с применением различных видов документов. Они характерны для библиотек разных типов, однако формы их проведения разнообразны и специфичны. Так, в публичных библиотеках эти мероприятия чаще связаны с ознакомлением с художественными литературными произведениями и другими видами искусства, встречами с писателями, режиссерами, композиторами, обсуждением актуальных социальных вопросов с политиками, экономистами, юристами, организацией свободного времени пользователей.</w:t>
      </w:r>
    </w:p>
    <w:p w:rsidR="00E67CC0" w:rsidRPr="007C4902" w:rsidRDefault="00E67CC0" w:rsidP="007C4902">
      <w:pPr>
        <w:widowControl/>
        <w:suppressAutoHyphens/>
        <w:spacing w:line="360" w:lineRule="auto"/>
        <w:ind w:firstLine="709"/>
        <w:jc w:val="both"/>
        <w:rPr>
          <w:rFonts w:ascii="Times New Roman" w:hAnsi="Times New Roman" w:cs="Times New Roman"/>
          <w:sz w:val="28"/>
          <w:szCs w:val="28"/>
        </w:rPr>
      </w:pPr>
      <w:r w:rsidRPr="007C4902">
        <w:rPr>
          <w:rFonts w:ascii="Times New Roman" w:hAnsi="Times New Roman" w:cs="Times New Roman"/>
          <w:sz w:val="28"/>
          <w:szCs w:val="28"/>
        </w:rPr>
        <w:t>В специальных, например научно-технических библиотеках такие мероприятия характеризуются узкоспециальной направленностью и чаще всего проходят в виде презентаций, встреч, «круглых столов» и дискуссий с участием ученых и специалистов определенного профиля, носителей научных и технологических идей. Благодаря этой деятельности библиотекам удается значительно сократить путь доступа пользователей к новым идеям, то есть миновать документный этап.</w:t>
      </w:r>
    </w:p>
    <w:p w:rsidR="00E67CC0" w:rsidRPr="007C4902" w:rsidRDefault="00E67CC0" w:rsidP="007C4902">
      <w:pPr>
        <w:widowControl/>
        <w:suppressAutoHyphens/>
        <w:spacing w:line="360" w:lineRule="auto"/>
        <w:ind w:firstLine="709"/>
        <w:jc w:val="both"/>
        <w:rPr>
          <w:rFonts w:ascii="Times New Roman" w:hAnsi="Times New Roman" w:cs="Times New Roman"/>
          <w:sz w:val="28"/>
          <w:szCs w:val="28"/>
        </w:rPr>
      </w:pPr>
      <w:r w:rsidRPr="007C4902">
        <w:rPr>
          <w:rFonts w:ascii="Times New Roman" w:hAnsi="Times New Roman" w:cs="Times New Roman"/>
          <w:sz w:val="28"/>
          <w:szCs w:val="28"/>
        </w:rPr>
        <w:t>Таким образом, коммуникационную функцию библиотека осуществляет посредством предоставления пользователю документа, сведений о нем, информации, в нем содержащейся, организации устного общения между пользователями и реальными или потенциальными авторами документов либо носителями социально значимой информации. Критерием эффективности выполнения библиотекой коммуникационной функции следует считать организацию наиболее полного и оперативного доступа пользователей к необходимым им документам. Идеальный вариант выполнения данной функции - это мгновенное предоставление пользователю исчерпывающего перечня всех необходимых ему документов.</w:t>
      </w:r>
    </w:p>
    <w:p w:rsidR="00E67CC0" w:rsidRPr="007C4902" w:rsidRDefault="00E67CC0" w:rsidP="007C4902">
      <w:pPr>
        <w:pStyle w:val="3"/>
        <w:keepNext w:val="0"/>
        <w:widowControl/>
        <w:suppressAutoHyphens/>
        <w:ind w:firstLine="709"/>
        <w:jc w:val="both"/>
        <w:rPr>
          <w:b w:val="0"/>
          <w:i w:val="0"/>
          <w:spacing w:val="0"/>
        </w:rPr>
      </w:pPr>
      <w:r w:rsidRPr="007C4902">
        <w:rPr>
          <w:b w:val="0"/>
          <w:i w:val="0"/>
          <w:spacing w:val="0"/>
        </w:rPr>
        <w:t>Кумулятивная функция библиотек</w:t>
      </w:r>
    </w:p>
    <w:p w:rsidR="00E67CC0" w:rsidRPr="007C4902" w:rsidRDefault="00E67CC0" w:rsidP="007C4902">
      <w:pPr>
        <w:widowControl/>
        <w:suppressAutoHyphens/>
        <w:spacing w:line="360" w:lineRule="auto"/>
        <w:ind w:firstLine="709"/>
        <w:jc w:val="both"/>
        <w:rPr>
          <w:rFonts w:ascii="Times New Roman" w:hAnsi="Times New Roman" w:cs="Times New Roman"/>
          <w:sz w:val="28"/>
          <w:szCs w:val="28"/>
        </w:rPr>
      </w:pPr>
      <w:r w:rsidRPr="007C4902">
        <w:rPr>
          <w:rFonts w:ascii="Times New Roman" w:hAnsi="Times New Roman" w:cs="Times New Roman"/>
          <w:sz w:val="28"/>
          <w:szCs w:val="28"/>
        </w:rPr>
        <w:t xml:space="preserve">Для обеспечения коммуникации между пользователями и необходимыми им документами данные документы необходимо для начала собрать, что является содержанием </w:t>
      </w:r>
      <w:r w:rsidRPr="007C4902">
        <w:rPr>
          <w:rFonts w:ascii="Times New Roman" w:hAnsi="Times New Roman" w:cs="Times New Roman"/>
          <w:iCs/>
          <w:sz w:val="28"/>
          <w:szCs w:val="28"/>
        </w:rPr>
        <w:t xml:space="preserve">кумулятивной </w:t>
      </w:r>
      <w:r w:rsidRPr="007C4902">
        <w:rPr>
          <w:rFonts w:ascii="Times New Roman" w:hAnsi="Times New Roman" w:cs="Times New Roman"/>
          <w:sz w:val="28"/>
          <w:szCs w:val="28"/>
        </w:rPr>
        <w:t>функции. Благодаря ее выполнению библиотека собирает в одном месте разные по форме и содержанию документы, созданные в разное время и в разных точках пространства разными авторами. Для реализации этой функции определяющее значение имеют информация о готовящихся к выпуску и получивших распространение документах, а также отсутствие различных барьеров, прежде всего политических, для их свободного приобретения и наличие у библиотеки требуемых ресурсов для пополнения фонда. Идеальным вариантом выполнения кумулятивной функции необходимо считать собрание в одном месте всех произведенных человечеством документов.</w:t>
      </w:r>
    </w:p>
    <w:p w:rsidR="00E67CC0" w:rsidRPr="007C4902" w:rsidRDefault="00E67CC0" w:rsidP="007C4902">
      <w:pPr>
        <w:pStyle w:val="3"/>
        <w:keepNext w:val="0"/>
        <w:widowControl/>
        <w:suppressAutoHyphens/>
        <w:ind w:firstLine="709"/>
        <w:jc w:val="both"/>
        <w:rPr>
          <w:b w:val="0"/>
          <w:i w:val="0"/>
          <w:spacing w:val="0"/>
        </w:rPr>
      </w:pPr>
      <w:r w:rsidRPr="007C4902">
        <w:rPr>
          <w:b w:val="0"/>
          <w:i w:val="0"/>
          <w:spacing w:val="0"/>
        </w:rPr>
        <w:t>Мемориальная функция библиотек</w:t>
      </w:r>
    </w:p>
    <w:p w:rsidR="00E67CC0" w:rsidRPr="007C4902" w:rsidRDefault="00E67CC0" w:rsidP="007C4902">
      <w:pPr>
        <w:widowControl/>
        <w:suppressAutoHyphens/>
        <w:spacing w:line="360" w:lineRule="auto"/>
        <w:ind w:firstLine="709"/>
        <w:jc w:val="both"/>
        <w:rPr>
          <w:rFonts w:ascii="Times New Roman" w:hAnsi="Times New Roman" w:cs="Times New Roman"/>
          <w:sz w:val="28"/>
          <w:szCs w:val="28"/>
        </w:rPr>
      </w:pPr>
      <w:r w:rsidRPr="007C4902">
        <w:rPr>
          <w:rFonts w:ascii="Times New Roman" w:hAnsi="Times New Roman" w:cs="Times New Roman"/>
          <w:sz w:val="28"/>
          <w:szCs w:val="28"/>
        </w:rPr>
        <w:t xml:space="preserve">Однако для выполнения своей миссии библиотеке мало собрать документы в одной точке пространства, необходимо также обеспечить их распространение во времени, что достигается посредством выполнения </w:t>
      </w:r>
      <w:r w:rsidRPr="007C4902">
        <w:rPr>
          <w:rFonts w:ascii="Times New Roman" w:hAnsi="Times New Roman" w:cs="Times New Roman"/>
          <w:iCs/>
          <w:sz w:val="28"/>
          <w:szCs w:val="28"/>
        </w:rPr>
        <w:t xml:space="preserve">мемориальной </w:t>
      </w:r>
      <w:r w:rsidRPr="007C4902">
        <w:rPr>
          <w:rFonts w:ascii="Times New Roman" w:hAnsi="Times New Roman" w:cs="Times New Roman"/>
          <w:sz w:val="28"/>
          <w:szCs w:val="28"/>
        </w:rPr>
        <w:t>функции. Ее суть заключается в сохранении совокупности собранных документов с целью их передачи последующим поколениям. Основная трудность в выполнении данной функции связана с природными и социальными потрясениями: наводнениями, пожарами, землетрясениями, революциями, войнами, в результате которых уничтожается ряд документов, что иногда ведет даже к разрыву преемственности между эпохами и поколениями.</w:t>
      </w:r>
    </w:p>
    <w:p w:rsidR="00E67CC0" w:rsidRPr="007C4902" w:rsidRDefault="00E67CC0" w:rsidP="007C4902">
      <w:pPr>
        <w:widowControl/>
        <w:suppressAutoHyphens/>
        <w:spacing w:line="360" w:lineRule="auto"/>
        <w:ind w:firstLine="709"/>
        <w:jc w:val="both"/>
        <w:rPr>
          <w:rFonts w:ascii="Times New Roman" w:hAnsi="Times New Roman" w:cs="Times New Roman"/>
          <w:sz w:val="28"/>
          <w:szCs w:val="28"/>
        </w:rPr>
      </w:pPr>
      <w:r w:rsidRPr="007C4902">
        <w:rPr>
          <w:rFonts w:ascii="Times New Roman" w:hAnsi="Times New Roman" w:cs="Times New Roman"/>
          <w:sz w:val="28"/>
          <w:szCs w:val="28"/>
        </w:rPr>
        <w:t>Осуществление мемориальной функции позволяет считать библиотеку памятью человечества. Идеальное ее выполнение означает «запоминание» всего, что создано человечеством, т.е. вечное хранение всех собранных в библиотеке документов.</w:t>
      </w:r>
    </w:p>
    <w:p w:rsidR="00E67CC0" w:rsidRPr="007C4902" w:rsidRDefault="00E67CC0" w:rsidP="007C4902">
      <w:pPr>
        <w:widowControl/>
        <w:suppressAutoHyphens/>
        <w:spacing w:line="360" w:lineRule="auto"/>
        <w:ind w:firstLine="709"/>
        <w:jc w:val="both"/>
        <w:rPr>
          <w:rFonts w:ascii="Times New Roman" w:hAnsi="Times New Roman" w:cs="Times New Roman"/>
          <w:iCs/>
          <w:sz w:val="28"/>
          <w:szCs w:val="28"/>
        </w:rPr>
      </w:pPr>
      <w:r w:rsidRPr="007C4902">
        <w:rPr>
          <w:rFonts w:ascii="Times New Roman" w:hAnsi="Times New Roman" w:cs="Times New Roman"/>
          <w:sz w:val="28"/>
          <w:szCs w:val="28"/>
        </w:rPr>
        <w:t>Коммуникационная, кумулятивная и мемориальная функции находятся в диалекти</w:t>
      </w:r>
      <w:r w:rsidR="007C4902">
        <w:rPr>
          <w:rFonts w:ascii="Times New Roman" w:hAnsi="Times New Roman" w:cs="Times New Roman"/>
          <w:sz w:val="28"/>
          <w:szCs w:val="28"/>
        </w:rPr>
        <w:t>ческой взаимосвязи</w:t>
      </w:r>
      <w:r w:rsidRPr="007C4902">
        <w:rPr>
          <w:rFonts w:ascii="Times New Roman" w:hAnsi="Times New Roman" w:cs="Times New Roman"/>
          <w:iCs/>
          <w:sz w:val="28"/>
          <w:szCs w:val="28"/>
        </w:rPr>
        <w:t>.</w:t>
      </w:r>
    </w:p>
    <w:p w:rsidR="00E67CC0" w:rsidRPr="007C4902" w:rsidRDefault="00E67CC0" w:rsidP="007C4902">
      <w:pPr>
        <w:widowControl/>
        <w:suppressAutoHyphens/>
        <w:spacing w:line="360" w:lineRule="auto"/>
        <w:ind w:firstLine="709"/>
        <w:jc w:val="both"/>
        <w:rPr>
          <w:rFonts w:ascii="Times New Roman" w:hAnsi="Times New Roman" w:cs="Times New Roman"/>
          <w:sz w:val="28"/>
          <w:szCs w:val="28"/>
        </w:rPr>
      </w:pPr>
      <w:r w:rsidRPr="007C4902">
        <w:rPr>
          <w:rFonts w:ascii="Times New Roman" w:hAnsi="Times New Roman" w:cs="Times New Roman"/>
          <w:sz w:val="28"/>
          <w:szCs w:val="28"/>
        </w:rPr>
        <w:t>Если кумулятивная и коммуникационная функции обеспечивают перемещение документов в пространстве, то есть концентрацию их в одной точке пространства и затем рассредоточение среди различных категорий пользователей, то мемориальная определяет их перемещение во времени, от настоящего к будущему.</w:t>
      </w:r>
    </w:p>
    <w:p w:rsidR="00E67CC0" w:rsidRPr="007C4902" w:rsidRDefault="00E67CC0" w:rsidP="007C4902">
      <w:pPr>
        <w:widowControl/>
        <w:suppressAutoHyphens/>
        <w:spacing w:line="360" w:lineRule="auto"/>
        <w:ind w:firstLine="709"/>
        <w:jc w:val="both"/>
        <w:rPr>
          <w:rFonts w:ascii="Times New Roman" w:hAnsi="Times New Roman" w:cs="Times New Roman"/>
          <w:sz w:val="28"/>
          <w:szCs w:val="28"/>
        </w:rPr>
      </w:pPr>
      <w:r w:rsidRPr="007C4902">
        <w:rPr>
          <w:rFonts w:ascii="Times New Roman" w:hAnsi="Times New Roman" w:cs="Times New Roman"/>
          <w:sz w:val="28"/>
          <w:szCs w:val="28"/>
        </w:rPr>
        <w:t xml:space="preserve">Все три названные функции возникли одновременно с возникновением библиотеки, и без выполнения какой бы то ни было одной из них, она не может существовать как социальный институт. Вместе с тем одновременное выполнение сущностных функций ведет к возникновению объективных противоречий в деятельности библиотек. Эти </w:t>
      </w:r>
      <w:r w:rsidRPr="007C4902">
        <w:rPr>
          <w:rFonts w:ascii="Times New Roman" w:hAnsi="Times New Roman" w:cs="Times New Roman"/>
          <w:iCs/>
          <w:sz w:val="28"/>
          <w:szCs w:val="28"/>
        </w:rPr>
        <w:t xml:space="preserve">противоречия </w:t>
      </w:r>
      <w:r w:rsidRPr="007C4902">
        <w:rPr>
          <w:rFonts w:ascii="Times New Roman" w:hAnsi="Times New Roman" w:cs="Times New Roman"/>
          <w:sz w:val="28"/>
          <w:szCs w:val="28"/>
        </w:rPr>
        <w:t xml:space="preserve">ярко проявляются, например, </w:t>
      </w:r>
      <w:r w:rsidRPr="007C4902">
        <w:rPr>
          <w:rFonts w:ascii="Times New Roman" w:hAnsi="Times New Roman" w:cs="Times New Roman"/>
          <w:iCs/>
          <w:sz w:val="28"/>
          <w:szCs w:val="28"/>
        </w:rPr>
        <w:t xml:space="preserve">между кумулятивной и мемориальной функциями. </w:t>
      </w:r>
      <w:r w:rsidRPr="007C4902">
        <w:rPr>
          <w:rFonts w:ascii="Times New Roman" w:hAnsi="Times New Roman" w:cs="Times New Roman"/>
          <w:sz w:val="28"/>
          <w:szCs w:val="28"/>
        </w:rPr>
        <w:t>Как уже отмечалось, суть кумулятивной функции заключается в сборе в одной точке пространства различных видов документов, то есть чем больше документов собрано в библиотеке, тем успешнее она выполняет свою кумулятивную функцию. Суть мемориальной функции сводится к обеспечению сохранности всех собранных документов в течение как можно более длительного времени, желательно - вечной. Добиться сохранности тем проще, чем меньше в библиотеке документов. Постоянное увеличение объемов фондов библиотек в результате выполнения ими кумулятивной функции ведет к дефициту площади фондохранилищ.</w:t>
      </w:r>
    </w:p>
    <w:p w:rsidR="00E67CC0" w:rsidRPr="007C4902" w:rsidRDefault="00E67CC0" w:rsidP="007C4902">
      <w:pPr>
        <w:widowControl/>
        <w:suppressAutoHyphens/>
        <w:spacing w:line="360" w:lineRule="auto"/>
        <w:ind w:firstLine="709"/>
        <w:jc w:val="both"/>
        <w:rPr>
          <w:rFonts w:ascii="Times New Roman" w:hAnsi="Times New Roman" w:cs="Times New Roman"/>
          <w:sz w:val="28"/>
          <w:szCs w:val="28"/>
        </w:rPr>
      </w:pPr>
      <w:r w:rsidRPr="007C4902">
        <w:rPr>
          <w:rFonts w:ascii="Times New Roman" w:hAnsi="Times New Roman" w:cs="Times New Roman"/>
          <w:sz w:val="28"/>
          <w:szCs w:val="28"/>
        </w:rPr>
        <w:t>Снять эти противоречия можно путем сокращения объема фонда или увеличения площади фондохранилищ. Сокращение физического объема фонда достигается посредством снижения количества документов, находящихся в хранилищах библиотеки, или уменьшения объема самих документов.</w:t>
      </w:r>
    </w:p>
    <w:p w:rsidR="00E67CC0" w:rsidRPr="007C4902" w:rsidRDefault="00E67CC0" w:rsidP="007C4902">
      <w:pPr>
        <w:widowControl/>
        <w:suppressAutoHyphens/>
        <w:spacing w:line="360" w:lineRule="auto"/>
        <w:ind w:firstLine="709"/>
        <w:jc w:val="both"/>
        <w:rPr>
          <w:rFonts w:ascii="Times New Roman" w:hAnsi="Times New Roman" w:cs="Times New Roman"/>
          <w:sz w:val="28"/>
          <w:szCs w:val="28"/>
        </w:rPr>
      </w:pPr>
      <w:r w:rsidRPr="007C4902">
        <w:rPr>
          <w:rFonts w:ascii="Times New Roman" w:hAnsi="Times New Roman" w:cs="Times New Roman"/>
          <w:sz w:val="28"/>
          <w:szCs w:val="28"/>
        </w:rPr>
        <w:t xml:space="preserve">Традиционный, опробованный веками способ снятия рассматриваемых противоречий - увеличение объема фондохранилищ за счет строительства и аренды новых зданий и помещений. Вместе с тем это экстенсивный способ решения проблемы, так как увеличивающийся объем документов требует все новых и новых помещений, для приобретения и эксплуатации которых нужны большие финансовые расходы. </w:t>
      </w:r>
    </w:p>
    <w:p w:rsidR="00E67CC0" w:rsidRPr="007C4902" w:rsidRDefault="00E67CC0" w:rsidP="007C4902">
      <w:pPr>
        <w:widowControl/>
        <w:suppressAutoHyphens/>
        <w:spacing w:line="360" w:lineRule="auto"/>
        <w:ind w:firstLine="709"/>
        <w:jc w:val="both"/>
        <w:rPr>
          <w:rFonts w:ascii="Times New Roman" w:hAnsi="Times New Roman" w:cs="Times New Roman"/>
          <w:sz w:val="28"/>
          <w:szCs w:val="28"/>
        </w:rPr>
      </w:pPr>
      <w:r w:rsidRPr="007C4902">
        <w:rPr>
          <w:rFonts w:ascii="Times New Roman" w:hAnsi="Times New Roman" w:cs="Times New Roman"/>
          <w:sz w:val="28"/>
          <w:szCs w:val="28"/>
        </w:rPr>
        <w:t>Более эффективным и перспективным способом является уменьшение объема самих документов. Сокращение количества документов достигается благодаря определению оптимальной полноты комплектования фонда библиотеки, четкого фиксирования тем и видов документов, подлежащих приобретению, их числа, сроков хранения. Значительное снижение объема достигается также при помощи координации и кооперации в области формирования фондов с другими библиотеками региона или отрасли. Достижение абсолютной полноты фонда, то есть идеальное выполнение библиотекой как социальным институтом кумулятивной функции, возможно только посредством координированных действий библиотек всего мира, когда каждая из них, собирая свою, строго определенную часть документов, таким образом формирует целое - информационный ресурс всемирной библиотеки.</w:t>
      </w:r>
    </w:p>
    <w:p w:rsidR="00E67CC0" w:rsidRPr="007C4902" w:rsidRDefault="00E67CC0" w:rsidP="007C4902">
      <w:pPr>
        <w:widowControl/>
        <w:suppressAutoHyphens/>
        <w:spacing w:line="360" w:lineRule="auto"/>
        <w:ind w:firstLine="709"/>
        <w:jc w:val="both"/>
        <w:rPr>
          <w:rFonts w:ascii="Times New Roman" w:hAnsi="Times New Roman" w:cs="Times New Roman"/>
          <w:sz w:val="28"/>
          <w:szCs w:val="28"/>
        </w:rPr>
      </w:pPr>
      <w:r w:rsidRPr="007C4902">
        <w:rPr>
          <w:rFonts w:ascii="Times New Roman" w:hAnsi="Times New Roman" w:cs="Times New Roman"/>
          <w:sz w:val="28"/>
          <w:szCs w:val="28"/>
        </w:rPr>
        <w:t xml:space="preserve">С целью сокращения физического объема фондов библиотеки также всегда стремились минимизировать объем документов. Этому служат как создание новых видов тонких и вместе с тем прочных видов бумаги, так и уменьшение шрифта. Лучшим примером в данном аспекте могут быть книги - малютки. Во второй половине </w:t>
      </w:r>
      <w:r w:rsidRPr="007C4902">
        <w:rPr>
          <w:rFonts w:ascii="Times New Roman" w:hAnsi="Times New Roman" w:cs="Times New Roman"/>
          <w:sz w:val="28"/>
          <w:szCs w:val="28"/>
          <w:lang w:val="en-US"/>
        </w:rPr>
        <w:t>XX</w:t>
      </w:r>
      <w:r w:rsidRPr="007C4902">
        <w:rPr>
          <w:rFonts w:ascii="Times New Roman" w:hAnsi="Times New Roman" w:cs="Times New Roman"/>
          <w:sz w:val="28"/>
          <w:szCs w:val="28"/>
        </w:rPr>
        <w:t xml:space="preserve"> в. указанное направление получило активное развитие благодаря созданию новых компактных видов документов, сначала микрофильмов и микрофиш, а несколько позже - электронных. Библиотеки стремятся, как приобретать эти документы взамен или параллельно с бумажными, так и переводить документы с традиционных на новые, более компактные носители. Например, фонд РНТБ, включающий в основном патенты, стандарты, описания изобретений и другие материалы, на 80% состоит из микроформ. Несмотря на финансовые трудности, количество электронных носителей в фондах крупнейших библиотек за последнее десятилетие резко возросло, и объем содержащейся в них информации в отдельных случаях уже превышает данный показатель для бумажных носителей. На снятие этого противоречия направлена и реализация программ типа «Память мира».</w:t>
      </w:r>
    </w:p>
    <w:p w:rsidR="00E67CC0" w:rsidRPr="007C4902" w:rsidRDefault="00E67CC0" w:rsidP="007C4902">
      <w:pPr>
        <w:widowControl/>
        <w:suppressAutoHyphens/>
        <w:spacing w:line="360" w:lineRule="auto"/>
        <w:ind w:firstLine="709"/>
        <w:jc w:val="both"/>
        <w:rPr>
          <w:rFonts w:ascii="Times New Roman" w:hAnsi="Times New Roman" w:cs="Times New Roman"/>
          <w:sz w:val="28"/>
          <w:szCs w:val="28"/>
        </w:rPr>
      </w:pPr>
      <w:r w:rsidRPr="007C4902">
        <w:rPr>
          <w:rFonts w:ascii="Times New Roman" w:hAnsi="Times New Roman" w:cs="Times New Roman"/>
          <w:sz w:val="28"/>
          <w:szCs w:val="28"/>
        </w:rPr>
        <w:t xml:space="preserve">Не менее сложны </w:t>
      </w:r>
      <w:r w:rsidRPr="007C4902">
        <w:rPr>
          <w:rFonts w:ascii="Times New Roman" w:hAnsi="Times New Roman" w:cs="Times New Roman"/>
          <w:iCs/>
          <w:sz w:val="28"/>
          <w:szCs w:val="28"/>
        </w:rPr>
        <w:t xml:space="preserve">противоречия между мемориальной и коммуникационной функциями. </w:t>
      </w:r>
      <w:r w:rsidRPr="007C4902">
        <w:rPr>
          <w:rFonts w:ascii="Times New Roman" w:hAnsi="Times New Roman" w:cs="Times New Roman"/>
          <w:sz w:val="28"/>
          <w:szCs w:val="28"/>
        </w:rPr>
        <w:t>Высокая степень сохранности документов обеспечивается не только необходимыми условиями хранения (соответствующий температурный, влажностный, световой режимы и др.), но и степенью использования документов. Для идеального выполнения мемориальной функции использование фонда, то есть выдачу документов пользователям, следовало бы вообще прекратить. Ведь в процессе использования документы подвергаются дополнительным нагрузкам, нарушается режим их хранения, кроме того, документ может быть поврежден или даже утерян, что сводит мемориальную функцию к нулю. В соответствии с коммуникационной функцией, наоборот, важно добиться наиболее частого использования документов.</w:t>
      </w:r>
    </w:p>
    <w:p w:rsidR="00E67CC0" w:rsidRPr="007C4902" w:rsidRDefault="00E67CC0" w:rsidP="007C4902">
      <w:pPr>
        <w:widowControl/>
        <w:suppressAutoHyphens/>
        <w:spacing w:line="360" w:lineRule="auto"/>
        <w:ind w:firstLine="709"/>
        <w:jc w:val="both"/>
        <w:rPr>
          <w:rFonts w:ascii="Times New Roman" w:hAnsi="Times New Roman" w:cs="Times New Roman"/>
          <w:sz w:val="28"/>
          <w:szCs w:val="28"/>
        </w:rPr>
      </w:pPr>
      <w:r w:rsidRPr="007C4902">
        <w:rPr>
          <w:rFonts w:ascii="Times New Roman" w:hAnsi="Times New Roman" w:cs="Times New Roman"/>
          <w:sz w:val="28"/>
          <w:szCs w:val="28"/>
        </w:rPr>
        <w:t xml:space="preserve">С целью устранения данного противоречия крупные библиотеки, в первую очередь национальные, формируют страховые фонды, которые не подлежат активному использованию. Одним из широко распространенных вариантов является приобретение публичными библиотеками большого количества экземпляров документов, пользующихся повышенным спросом. В ряде библиотек, особенно специальных, активно применяется копирование документов с целью последующей выдачи копий, а не оригиналов. Важным шагом на пути решения названной проблемы является приобретение современных электронных документов, так как они компактны в хранении, легко архивируются для создания страховых копий и активность их использования практически не влияет на долговременность хранения. </w:t>
      </w:r>
    </w:p>
    <w:p w:rsidR="00E67CC0" w:rsidRPr="007C4902" w:rsidRDefault="00E67CC0" w:rsidP="007C4902">
      <w:pPr>
        <w:widowControl/>
        <w:suppressAutoHyphens/>
        <w:spacing w:line="360" w:lineRule="auto"/>
        <w:ind w:firstLine="709"/>
        <w:jc w:val="both"/>
        <w:rPr>
          <w:rFonts w:ascii="Times New Roman" w:hAnsi="Times New Roman" w:cs="Times New Roman"/>
          <w:sz w:val="28"/>
          <w:szCs w:val="28"/>
        </w:rPr>
      </w:pPr>
      <w:r w:rsidRPr="007C4902">
        <w:rPr>
          <w:rFonts w:ascii="Times New Roman" w:hAnsi="Times New Roman" w:cs="Times New Roman"/>
          <w:sz w:val="28"/>
          <w:szCs w:val="28"/>
        </w:rPr>
        <w:t xml:space="preserve">Не лишено противоречий </w:t>
      </w:r>
      <w:r w:rsidRPr="007C4902">
        <w:rPr>
          <w:rFonts w:ascii="Times New Roman" w:hAnsi="Times New Roman" w:cs="Times New Roman"/>
          <w:iCs/>
          <w:sz w:val="28"/>
          <w:szCs w:val="28"/>
        </w:rPr>
        <w:t xml:space="preserve">взаимодействие между коммуникационной и кумулятивной функциями. </w:t>
      </w:r>
      <w:r w:rsidRPr="007C4902">
        <w:rPr>
          <w:rFonts w:ascii="Times New Roman" w:hAnsi="Times New Roman" w:cs="Times New Roman"/>
          <w:sz w:val="28"/>
          <w:szCs w:val="28"/>
        </w:rPr>
        <w:t>Как уже отмечалось, суть кумулятивной функции заключается в концентрации документов в одной точке пространства, и их повторное рассредоточение, то есть выдача, крайне нежелательна, так как в это время документ может понадобиться другим пользователям. В интересах выполнения коммуникационной функции документы должны быть максимально территориально приближены к пользователям, которые вправе иметь на руках необходимое их количество. Снятие данного противоречия осуществляется посредством создания разветвленной сети библиотек разного профиля, организации как непосредственного, так и опосредованного доступа пользователей к информационным ресурсам, формулирования требований к условиям использования документов. Для устранения противоречия создаются большие коллекции, различные по форме и содержанию документов, собранных в одной точке пространства, к которым могут обращаться пользователи независимо от места их нахождения в момент возникновения информационной потребности. Такими коллекциями, как правило, располагают библиотеки национальные, региональные, ведущие университетские. Их услугами могут пользоваться все жители как непосредственно, так и опосредованно. К услугам библиотек обычно прибегают непосредственно пользователи, территориально наиболее приближенные к месту их нахождения. Остальные же пользуются ими на расстоянии при помощи МБА, издаваемых библиотекой библиографических пособий, в том числе печатных каталогов, библиографических указателей, списков новых поступлений, реферативных, обзорных и иных публикаций, раскрывающих как фонд библиотеки, так и информационный поток по определенному параметру.</w:t>
      </w:r>
    </w:p>
    <w:p w:rsidR="00E67CC0" w:rsidRPr="007C4902" w:rsidRDefault="00E67CC0" w:rsidP="007C4902">
      <w:pPr>
        <w:widowControl/>
        <w:suppressAutoHyphens/>
        <w:spacing w:line="360" w:lineRule="auto"/>
        <w:ind w:firstLine="709"/>
        <w:jc w:val="both"/>
        <w:rPr>
          <w:rFonts w:ascii="Times New Roman" w:hAnsi="Times New Roman" w:cs="Times New Roman"/>
          <w:sz w:val="28"/>
          <w:szCs w:val="28"/>
        </w:rPr>
      </w:pPr>
      <w:r w:rsidRPr="007C4902">
        <w:rPr>
          <w:rFonts w:ascii="Times New Roman" w:hAnsi="Times New Roman" w:cs="Times New Roman"/>
          <w:sz w:val="28"/>
          <w:szCs w:val="28"/>
        </w:rPr>
        <w:t>Кроме этого, для снятия противоречия между коммуникационной и кумулятивной функциями библиотеки стремятся как можно более приблизить коллекции документов к месту жительства, работы и отдыха читателей. Фонды библиотек формируются в соответствии с информационными потребностями потенциальных пользователей - жителей определенного населенного пункта или его части, сотрудников предприятия или организации, преподавателей и учащихся определенных учебных заведений и т. д. В фонды включают по нескольку экземпляров одного названия документа, что дает возможность пользоваться одним и тем же документом одновременно многим пользователям. Библиотеки приобретают современные электронные документы, которые, при наличии определенных технических средств, одновременно могут использовать несколько посетителей. Тем самым создаются благоприятные условия для коммуникации между пользователем и документом.</w:t>
      </w:r>
    </w:p>
    <w:p w:rsidR="00E67CC0" w:rsidRPr="007C4902" w:rsidRDefault="00E67CC0" w:rsidP="007C4902">
      <w:pPr>
        <w:widowControl/>
        <w:suppressAutoHyphens/>
        <w:spacing w:line="360" w:lineRule="auto"/>
        <w:ind w:firstLine="709"/>
        <w:jc w:val="both"/>
        <w:rPr>
          <w:rFonts w:ascii="Times New Roman" w:hAnsi="Times New Roman" w:cs="Times New Roman"/>
          <w:sz w:val="28"/>
          <w:szCs w:val="28"/>
        </w:rPr>
      </w:pPr>
      <w:r w:rsidRPr="007C4902">
        <w:rPr>
          <w:rFonts w:ascii="Times New Roman" w:hAnsi="Times New Roman" w:cs="Times New Roman"/>
          <w:sz w:val="28"/>
          <w:szCs w:val="28"/>
        </w:rPr>
        <w:t xml:space="preserve">С целью ликвидации противоречий между кумулятивной и мемориальной функциями в каждом государстве формируется сеть библиотек, соответствующая потребностям и возможностям общества. </w:t>
      </w:r>
    </w:p>
    <w:p w:rsidR="00E67CC0" w:rsidRPr="007C4902" w:rsidRDefault="00E67CC0" w:rsidP="007C4902">
      <w:pPr>
        <w:widowControl/>
        <w:suppressAutoHyphens/>
        <w:spacing w:line="360" w:lineRule="auto"/>
        <w:ind w:firstLine="709"/>
        <w:jc w:val="both"/>
        <w:rPr>
          <w:rFonts w:ascii="Times New Roman" w:hAnsi="Times New Roman" w:cs="Times New Roman"/>
          <w:sz w:val="28"/>
          <w:szCs w:val="28"/>
        </w:rPr>
      </w:pPr>
      <w:r w:rsidRPr="007C4902">
        <w:rPr>
          <w:rFonts w:ascii="Times New Roman" w:hAnsi="Times New Roman" w:cs="Times New Roman"/>
          <w:sz w:val="28"/>
          <w:szCs w:val="28"/>
        </w:rPr>
        <w:t>Подводя итог сказанному, отметим, что сущностные функции библиотек - коммуникационная, кумулятивная, мемориальная - не могут быть подвержены трансформации, они стабильны, даже смена общественно - экономической формации не может повлиять на них. Оставаясь неизменными, они лишь углубляют свое содержание, совершенствуются под влиянием происходящих в обществе изменений.</w:t>
      </w:r>
    </w:p>
    <w:p w:rsidR="00E67CC0" w:rsidRPr="007C4902" w:rsidRDefault="00E67CC0" w:rsidP="007C4902">
      <w:pPr>
        <w:widowControl/>
        <w:suppressAutoHyphens/>
        <w:spacing w:line="360" w:lineRule="auto"/>
        <w:ind w:firstLine="709"/>
        <w:jc w:val="both"/>
        <w:rPr>
          <w:rFonts w:ascii="Times New Roman" w:hAnsi="Times New Roman" w:cs="Times New Roman"/>
          <w:sz w:val="28"/>
          <w:szCs w:val="28"/>
        </w:rPr>
      </w:pPr>
      <w:r w:rsidRPr="007C4902">
        <w:rPr>
          <w:rFonts w:ascii="Times New Roman" w:hAnsi="Times New Roman" w:cs="Times New Roman"/>
          <w:sz w:val="28"/>
          <w:szCs w:val="28"/>
        </w:rPr>
        <w:t>Сущностные функции присущи библиотекам всех типов и видов, однако реализуются по-разному, что проявляется в полноте комплектования фонда, сроках хранения документов, круге пользователей и условиях их обслуживания. Так, национальные библиотеки стремятся с наибольшей полнотой формировать фонд национальных документов и обеспечивать как можно более длительное их хранение. Непосредственному же обслуживанию пользователей в режиме выдачи документов во временное пользование ими уделяется значительно меньше внимания, чем созданию национальной библиографии, баз и банков данных, обслуживанию в удаленном режиме. Небольшие публичные библиотеки, наоборот, в своей деятельности основное внимание уделяют непосредственному обслуживанию пользователей. Библиотеки учебных заведений многих стран, формируя свои фонды, не стремятся приобрести широкий спектр разнообразных документов, а наоборот, ограничиваются узким кругом учебных изданий, но приобретают их в большом количестве. После потери актуальности для целей учебного процесса данные пособия исключаются из фонда и заменяются другими.</w:t>
      </w:r>
    </w:p>
    <w:p w:rsidR="00E67CC0" w:rsidRPr="007C4902" w:rsidRDefault="00E67CC0" w:rsidP="007C4902">
      <w:pPr>
        <w:widowControl/>
        <w:suppressAutoHyphens/>
        <w:spacing w:line="360" w:lineRule="auto"/>
        <w:ind w:firstLine="709"/>
        <w:jc w:val="both"/>
        <w:rPr>
          <w:rFonts w:ascii="Times New Roman" w:hAnsi="Times New Roman" w:cs="Times New Roman"/>
          <w:sz w:val="28"/>
          <w:szCs w:val="28"/>
        </w:rPr>
      </w:pPr>
      <w:r w:rsidRPr="007C4902">
        <w:rPr>
          <w:rFonts w:ascii="Times New Roman" w:hAnsi="Times New Roman" w:cs="Times New Roman"/>
          <w:sz w:val="28"/>
          <w:szCs w:val="28"/>
        </w:rPr>
        <w:t>Организация работы библиотек с учетом их специфики и особенностей сущностных функций, а также способов снятия объективно возникающих между ними противоречий позволяет достигнуть равновесия между их выполнением, избежать возникновения конфликтных ситуаций. Понимание объективной природы противоречий, возникающих между сущностными функциями библиотек, и владение способами минимизации их отрицательных последствий будут способствовать созданию сбалансированной системы, учитывающей особенности всех этих функций, формированию оптимальной единой сети библиотек страны.</w:t>
      </w:r>
    </w:p>
    <w:p w:rsidR="00E67CC0" w:rsidRPr="007C4902" w:rsidRDefault="00E67CC0" w:rsidP="007C4902">
      <w:pPr>
        <w:widowControl/>
        <w:suppressAutoHyphens/>
        <w:spacing w:line="360" w:lineRule="auto"/>
        <w:ind w:firstLine="709"/>
        <w:jc w:val="both"/>
        <w:rPr>
          <w:rFonts w:ascii="Times New Roman" w:hAnsi="Times New Roman" w:cs="Times New Roman"/>
          <w:bCs/>
          <w:sz w:val="28"/>
          <w:szCs w:val="28"/>
        </w:rPr>
      </w:pPr>
    </w:p>
    <w:p w:rsidR="00E67CC0" w:rsidRPr="007C4902" w:rsidRDefault="00E67CC0" w:rsidP="007C4902">
      <w:pPr>
        <w:pStyle w:val="2"/>
        <w:keepNext w:val="0"/>
        <w:widowControl/>
        <w:suppressAutoHyphens/>
        <w:ind w:firstLine="709"/>
        <w:jc w:val="both"/>
      </w:pPr>
      <w:r w:rsidRPr="007C4902">
        <w:t>П</w:t>
      </w:r>
      <w:r w:rsidR="007C4902" w:rsidRPr="007C4902">
        <w:t>роизводные социальные функции</w:t>
      </w:r>
    </w:p>
    <w:p w:rsidR="00E67CC0" w:rsidRPr="007C4902" w:rsidRDefault="00E67CC0" w:rsidP="007C4902">
      <w:pPr>
        <w:widowControl/>
        <w:suppressAutoHyphens/>
        <w:spacing w:line="360" w:lineRule="auto"/>
        <w:ind w:firstLine="709"/>
        <w:jc w:val="both"/>
        <w:rPr>
          <w:rFonts w:ascii="Times New Roman" w:hAnsi="Times New Roman" w:cs="Times New Roman"/>
          <w:sz w:val="28"/>
          <w:szCs w:val="28"/>
        </w:rPr>
      </w:pPr>
    </w:p>
    <w:p w:rsidR="00E67CC0" w:rsidRPr="007C4902" w:rsidRDefault="00E67CC0" w:rsidP="007C4902">
      <w:pPr>
        <w:widowControl/>
        <w:suppressAutoHyphens/>
        <w:spacing w:line="360" w:lineRule="auto"/>
        <w:ind w:firstLine="709"/>
        <w:jc w:val="both"/>
        <w:rPr>
          <w:rFonts w:ascii="Times New Roman" w:hAnsi="Times New Roman" w:cs="Times New Roman"/>
          <w:sz w:val="28"/>
          <w:szCs w:val="28"/>
        </w:rPr>
      </w:pPr>
      <w:r w:rsidRPr="007C4902">
        <w:rPr>
          <w:rFonts w:ascii="Times New Roman" w:hAnsi="Times New Roman" w:cs="Times New Roman"/>
          <w:sz w:val="28"/>
          <w:szCs w:val="28"/>
        </w:rPr>
        <w:t>Как было отмечено выше, сущностные функции конкретизируются в большом количестве производных, обусловленных конкретными социально-политическими и экономическими условиями, текущими задачами, которые ставятся обществом перед библиотеками. Перечень производных социальных функций библиотек точно не определен. Наиболее часто в числе их специалисты называют функции: в помощь образованию, самообразованию, воспитанию, развитию науки и производства, воспитательную, гедонистическую, идеологическую, культурно - просветительную, компенсаторную, лечебную, научно - производственную, образовательную, педагогическую, познавательную, просветительную, рекреационную, учебную.</w:t>
      </w:r>
    </w:p>
    <w:p w:rsidR="00E67CC0" w:rsidRPr="007C4902" w:rsidRDefault="00E67CC0" w:rsidP="007C4902">
      <w:pPr>
        <w:widowControl/>
        <w:suppressAutoHyphens/>
        <w:spacing w:line="360" w:lineRule="auto"/>
        <w:ind w:firstLine="709"/>
        <w:jc w:val="both"/>
        <w:rPr>
          <w:rFonts w:ascii="Times New Roman" w:hAnsi="Times New Roman" w:cs="Times New Roman"/>
          <w:iCs/>
          <w:sz w:val="28"/>
          <w:szCs w:val="28"/>
        </w:rPr>
      </w:pPr>
      <w:r w:rsidRPr="007C4902">
        <w:rPr>
          <w:rFonts w:ascii="Times New Roman" w:hAnsi="Times New Roman" w:cs="Times New Roman"/>
          <w:sz w:val="28"/>
          <w:szCs w:val="28"/>
        </w:rPr>
        <w:t xml:space="preserve">Исходя из основных направлений деятельности современных библиотек, в процессе реализации сущностных функций, по нашему мнению, можно выделить такие </w:t>
      </w:r>
      <w:r w:rsidRPr="007C4902">
        <w:rPr>
          <w:rFonts w:ascii="Times New Roman" w:hAnsi="Times New Roman" w:cs="Times New Roman"/>
          <w:iCs/>
          <w:sz w:val="28"/>
          <w:szCs w:val="28"/>
        </w:rPr>
        <w:t>основные производные социальные функции:</w:t>
      </w:r>
    </w:p>
    <w:p w:rsidR="00E67CC0" w:rsidRPr="007C4902" w:rsidRDefault="00E67CC0" w:rsidP="007C4902">
      <w:pPr>
        <w:widowControl/>
        <w:numPr>
          <w:ilvl w:val="0"/>
          <w:numId w:val="7"/>
        </w:numPr>
        <w:suppressAutoHyphens/>
        <w:spacing w:line="360" w:lineRule="auto"/>
        <w:ind w:left="0" w:firstLine="709"/>
        <w:jc w:val="both"/>
        <w:rPr>
          <w:rFonts w:ascii="Times New Roman" w:hAnsi="Times New Roman" w:cs="Times New Roman"/>
          <w:iCs/>
          <w:sz w:val="28"/>
          <w:szCs w:val="28"/>
        </w:rPr>
      </w:pPr>
      <w:r w:rsidRPr="007C4902">
        <w:rPr>
          <w:rFonts w:ascii="Times New Roman" w:hAnsi="Times New Roman" w:cs="Times New Roman"/>
          <w:iCs/>
          <w:sz w:val="28"/>
          <w:szCs w:val="28"/>
        </w:rPr>
        <w:t xml:space="preserve">содействия образованию и воспитанию, </w:t>
      </w:r>
    </w:p>
    <w:p w:rsidR="00E67CC0" w:rsidRPr="007C4902" w:rsidRDefault="00E67CC0" w:rsidP="007C4902">
      <w:pPr>
        <w:widowControl/>
        <w:numPr>
          <w:ilvl w:val="0"/>
          <w:numId w:val="7"/>
        </w:numPr>
        <w:suppressAutoHyphens/>
        <w:spacing w:line="360" w:lineRule="auto"/>
        <w:ind w:left="0" w:firstLine="709"/>
        <w:jc w:val="both"/>
        <w:rPr>
          <w:rFonts w:ascii="Times New Roman" w:hAnsi="Times New Roman" w:cs="Times New Roman"/>
          <w:iCs/>
          <w:sz w:val="28"/>
          <w:szCs w:val="28"/>
        </w:rPr>
      </w:pPr>
      <w:r w:rsidRPr="007C4902">
        <w:rPr>
          <w:rFonts w:ascii="Times New Roman" w:hAnsi="Times New Roman" w:cs="Times New Roman"/>
          <w:iCs/>
          <w:sz w:val="28"/>
          <w:szCs w:val="28"/>
        </w:rPr>
        <w:t>информационного обеспечения научно-производственной деятельности,</w:t>
      </w:r>
      <w:r w:rsidR="00CF55B4" w:rsidRPr="00CF55B4">
        <w:rPr>
          <w:rFonts w:ascii="Times New Roman" w:hAnsi="Times New Roman" w:cs="Times New Roman"/>
          <w:iCs/>
          <w:sz w:val="28"/>
          <w:szCs w:val="28"/>
        </w:rPr>
        <w:t xml:space="preserve"> </w:t>
      </w:r>
      <w:r w:rsidR="00CF55B4" w:rsidRPr="00532213">
        <w:rPr>
          <w:rFonts w:ascii="Times New Roman" w:hAnsi="Times New Roman" w:cs="Times New Roman"/>
          <w:iCs/>
          <w:color w:val="FFFFFF"/>
          <w:sz w:val="28"/>
          <w:szCs w:val="28"/>
        </w:rPr>
        <w:t>библиотека социальный функция самообразование</w:t>
      </w:r>
    </w:p>
    <w:p w:rsidR="007C4902" w:rsidRDefault="00E67CC0" w:rsidP="007C4902">
      <w:pPr>
        <w:widowControl/>
        <w:numPr>
          <w:ilvl w:val="0"/>
          <w:numId w:val="7"/>
        </w:numPr>
        <w:suppressAutoHyphens/>
        <w:spacing w:line="360" w:lineRule="auto"/>
        <w:ind w:left="0" w:firstLine="709"/>
        <w:jc w:val="both"/>
        <w:rPr>
          <w:rFonts w:ascii="Times New Roman" w:hAnsi="Times New Roman" w:cs="Times New Roman"/>
          <w:iCs/>
          <w:sz w:val="28"/>
          <w:szCs w:val="28"/>
        </w:rPr>
      </w:pPr>
      <w:r w:rsidRPr="007C4902">
        <w:rPr>
          <w:rFonts w:ascii="Times New Roman" w:hAnsi="Times New Roman" w:cs="Times New Roman"/>
          <w:iCs/>
          <w:sz w:val="28"/>
          <w:szCs w:val="28"/>
        </w:rPr>
        <w:t>социокультурную.</w:t>
      </w:r>
    </w:p>
    <w:p w:rsidR="00E67CC0" w:rsidRPr="007C4902" w:rsidRDefault="00E67CC0" w:rsidP="007C4902">
      <w:pPr>
        <w:widowControl/>
        <w:suppressAutoHyphens/>
        <w:spacing w:line="360" w:lineRule="auto"/>
        <w:ind w:firstLine="709"/>
        <w:jc w:val="both"/>
        <w:rPr>
          <w:rFonts w:ascii="Times New Roman" w:hAnsi="Times New Roman" w:cs="Times New Roman"/>
          <w:sz w:val="28"/>
          <w:szCs w:val="28"/>
        </w:rPr>
      </w:pPr>
      <w:r w:rsidRPr="007C4902">
        <w:rPr>
          <w:rFonts w:ascii="Times New Roman" w:hAnsi="Times New Roman" w:cs="Times New Roman"/>
          <w:sz w:val="28"/>
          <w:szCs w:val="28"/>
        </w:rPr>
        <w:t>Каждая из них может выступать в качестве доминирующей по сравнению с остальными в конкретной библиотеке.</w:t>
      </w:r>
    </w:p>
    <w:p w:rsidR="00E67CC0" w:rsidRPr="007C4902" w:rsidRDefault="00E67CC0" w:rsidP="007C4902">
      <w:pPr>
        <w:widowControl/>
        <w:suppressAutoHyphens/>
        <w:spacing w:line="360" w:lineRule="auto"/>
        <w:ind w:firstLine="709"/>
        <w:jc w:val="both"/>
        <w:rPr>
          <w:rFonts w:ascii="Times New Roman" w:hAnsi="Times New Roman" w:cs="Times New Roman"/>
          <w:sz w:val="28"/>
          <w:szCs w:val="28"/>
        </w:rPr>
      </w:pPr>
      <w:r w:rsidRPr="007C4902">
        <w:rPr>
          <w:rFonts w:ascii="Times New Roman" w:hAnsi="Times New Roman" w:cs="Times New Roman"/>
          <w:sz w:val="28"/>
          <w:szCs w:val="28"/>
        </w:rPr>
        <w:t>Наиболее изученной является группа функций, которые условно можно назвать педагогическими. Среди них наиболее часто упоминают образовательную, воспитательную, учебную, просветительную, в помощь образованию и самообразованию и другие</w:t>
      </w:r>
    </w:p>
    <w:p w:rsidR="00E67CC0" w:rsidRPr="007C4902" w:rsidRDefault="00E67CC0" w:rsidP="007C4902">
      <w:pPr>
        <w:widowControl/>
        <w:suppressAutoHyphens/>
        <w:spacing w:line="360" w:lineRule="auto"/>
        <w:ind w:firstLine="709"/>
        <w:jc w:val="both"/>
        <w:rPr>
          <w:rFonts w:ascii="Times New Roman" w:hAnsi="Times New Roman" w:cs="Times New Roman"/>
          <w:sz w:val="28"/>
          <w:szCs w:val="28"/>
        </w:rPr>
      </w:pPr>
      <w:r w:rsidRPr="007C4902">
        <w:rPr>
          <w:rFonts w:ascii="Times New Roman" w:hAnsi="Times New Roman" w:cs="Times New Roman"/>
          <w:sz w:val="28"/>
          <w:szCs w:val="28"/>
        </w:rPr>
        <w:t>Направление деятельности, связанное с самообразованием, получило дальнейшее развитие в массовых библиотеках и заключается сейчас в предоставлении пользователям документов, содействующих дальнейшему развитию их общеобразовательных и профессиональных знаний. Данное проявление образовательной функции библиотек во многом соприкасается с деятельностью по организации досуга, которая направлена на содействие развитию индивидуальных склонностей пользователей, не связанных с их профессией (изучение иностранных языков, техническое моделирование и конструирование, кулинария, кройка и шитье, садоводство, огородничество и т.д.).</w:t>
      </w:r>
    </w:p>
    <w:p w:rsidR="00E67CC0" w:rsidRPr="007C4902" w:rsidRDefault="00E67CC0" w:rsidP="007C4902">
      <w:pPr>
        <w:widowControl/>
        <w:suppressAutoHyphens/>
        <w:spacing w:line="360" w:lineRule="auto"/>
        <w:ind w:firstLine="709"/>
        <w:jc w:val="both"/>
        <w:rPr>
          <w:rFonts w:ascii="Times New Roman" w:hAnsi="Times New Roman" w:cs="Times New Roman"/>
          <w:sz w:val="28"/>
          <w:szCs w:val="28"/>
        </w:rPr>
      </w:pPr>
      <w:r w:rsidRPr="007C4902">
        <w:rPr>
          <w:rFonts w:ascii="Times New Roman" w:hAnsi="Times New Roman" w:cs="Times New Roman"/>
          <w:sz w:val="28"/>
          <w:szCs w:val="28"/>
        </w:rPr>
        <w:t>Воспитательная функция реализуется за счет формирования фонда необходимых документов и предоставления их в распоряжение учащихся и преподавателей, путем проведения различных массовых мероприятий, направленных на достижение учебно - воспитательных целей.</w:t>
      </w:r>
    </w:p>
    <w:p w:rsidR="00E67CC0" w:rsidRPr="007C4902" w:rsidRDefault="00E67CC0" w:rsidP="007C4902">
      <w:pPr>
        <w:widowControl/>
        <w:suppressAutoHyphens/>
        <w:spacing w:line="360" w:lineRule="auto"/>
        <w:ind w:firstLine="709"/>
        <w:jc w:val="both"/>
        <w:rPr>
          <w:rFonts w:ascii="Times New Roman" w:hAnsi="Times New Roman" w:cs="Times New Roman"/>
          <w:sz w:val="28"/>
          <w:szCs w:val="28"/>
        </w:rPr>
      </w:pPr>
      <w:r w:rsidRPr="007C4902">
        <w:rPr>
          <w:rFonts w:ascii="Times New Roman" w:hAnsi="Times New Roman" w:cs="Times New Roman"/>
          <w:sz w:val="28"/>
          <w:szCs w:val="28"/>
        </w:rPr>
        <w:t>Изучению функций библиотек данной группы посвятили свои работы ряд специалистов. Так, А. Я. Айзенберг относит образовательную и воспитательную функции наряду с производственно - вспомогательной к числу основных социальных. Смысл образовательной функции он видит в том, что «библиотеки, содействуя различным видам образования читателей, способствуют повышению их культурного уровня, духовному обогащению человека, воспитанию научного мировоззрения, укреплению познавательного интереса». А. Н. Хропач считает, что воспитательная функция заключается в комплексном воспитательном воздействии на абонентов.</w:t>
      </w:r>
    </w:p>
    <w:p w:rsidR="00E67CC0" w:rsidRPr="007C4902" w:rsidRDefault="00E67CC0" w:rsidP="007C4902">
      <w:pPr>
        <w:widowControl/>
        <w:suppressAutoHyphens/>
        <w:spacing w:line="360" w:lineRule="auto"/>
        <w:ind w:firstLine="709"/>
        <w:jc w:val="both"/>
        <w:rPr>
          <w:rFonts w:ascii="Times New Roman" w:hAnsi="Times New Roman" w:cs="Times New Roman"/>
          <w:sz w:val="28"/>
          <w:szCs w:val="28"/>
        </w:rPr>
      </w:pPr>
      <w:r w:rsidRPr="007C4902">
        <w:rPr>
          <w:rFonts w:ascii="Times New Roman" w:hAnsi="Times New Roman" w:cs="Times New Roman"/>
          <w:sz w:val="28"/>
          <w:szCs w:val="28"/>
        </w:rPr>
        <w:t>Н. Е. Добрынина в число основных функций включает просветительскую, «сутью которой является распространение знаний». Объектом просветительской деятельности библиотеки, считает Н. Е. Добрынина, являются «самые различные категории читателей, а в центре - личность с ее свободными, причем ничем не ограниченными интересами». По ее мнению, нельзя ставить знак равенства между просветительской и воспитательной функциями, «потому что вторая подразумевает формирование личности определенного типа, внушение ей тех или иных идей, привитие необходимых, с точки зрения воспитателя, качеств» и связана с «дискредитировавшим себя в нашей стране понятием «руководство чтением».</w:t>
      </w:r>
    </w:p>
    <w:p w:rsidR="00E67CC0" w:rsidRPr="007C4902" w:rsidRDefault="00E67CC0" w:rsidP="007C4902">
      <w:pPr>
        <w:widowControl/>
        <w:suppressAutoHyphens/>
        <w:spacing w:line="360" w:lineRule="auto"/>
        <w:ind w:firstLine="709"/>
        <w:jc w:val="both"/>
        <w:rPr>
          <w:rFonts w:ascii="Times New Roman" w:hAnsi="Times New Roman" w:cs="Times New Roman"/>
          <w:sz w:val="28"/>
          <w:szCs w:val="28"/>
        </w:rPr>
      </w:pPr>
      <w:r w:rsidRPr="007C4902">
        <w:rPr>
          <w:rFonts w:ascii="Times New Roman" w:hAnsi="Times New Roman" w:cs="Times New Roman"/>
          <w:sz w:val="28"/>
          <w:szCs w:val="28"/>
        </w:rPr>
        <w:t xml:space="preserve">Изучая взаимодействие библиотековедения с педагогикой, В. И. Терешин неоднократно высказывался за необходимость формирования библиотечной педагогики как научной и практической дисциплины. По его мнению, библиотека является педагогической системой, и поэтому педагогическая функция - одна из основополагающих для библиотек. «Библиотека, ведущая читателей в мир информации (а информация всегда выступает как знание), к высотам культуры, к социализации личности, выполняет педагогическую функцию, охватывающую практически всю ее деятельность». Понимание педагогической функции библиотек как «ведения» детей и взрослых сформировалось в советском библиотековедении в теорию руководства чтением. </w:t>
      </w:r>
    </w:p>
    <w:p w:rsidR="00E67CC0" w:rsidRPr="007C4902" w:rsidRDefault="00E67CC0" w:rsidP="007C4902">
      <w:pPr>
        <w:widowControl/>
        <w:suppressAutoHyphens/>
        <w:spacing w:line="360" w:lineRule="auto"/>
        <w:ind w:firstLine="709"/>
        <w:jc w:val="both"/>
        <w:rPr>
          <w:rFonts w:ascii="Times New Roman" w:hAnsi="Times New Roman" w:cs="Times New Roman"/>
          <w:sz w:val="28"/>
          <w:szCs w:val="28"/>
        </w:rPr>
      </w:pPr>
      <w:r w:rsidRPr="007C4902">
        <w:rPr>
          <w:rFonts w:ascii="Times New Roman" w:hAnsi="Times New Roman" w:cs="Times New Roman"/>
          <w:sz w:val="28"/>
          <w:szCs w:val="28"/>
        </w:rPr>
        <w:t xml:space="preserve">Суть деятельности современной библиотеки за редким исключением состоит не в непосредственном осуществлении процесса образования и воспитания, а в содействии ему в качестве вспомогательной структуры. Поэтому данную функцию, по нашему мнению, более целесообразно назвать функцией </w:t>
      </w:r>
      <w:r w:rsidRPr="007C4902">
        <w:rPr>
          <w:rFonts w:ascii="Times New Roman" w:hAnsi="Times New Roman" w:cs="Times New Roman"/>
          <w:iCs/>
          <w:sz w:val="28"/>
          <w:szCs w:val="28"/>
        </w:rPr>
        <w:t xml:space="preserve">содействия образованию и воспитанию. </w:t>
      </w:r>
      <w:r w:rsidRPr="007C4902">
        <w:rPr>
          <w:rFonts w:ascii="Times New Roman" w:hAnsi="Times New Roman" w:cs="Times New Roman"/>
          <w:sz w:val="28"/>
          <w:szCs w:val="28"/>
        </w:rPr>
        <w:t>Она присуща библиотекам разных типов и видов, однако реализуется ими с учетов собственных целей и задач.</w:t>
      </w:r>
    </w:p>
    <w:p w:rsidR="00E67CC0" w:rsidRPr="007C4902" w:rsidRDefault="00E67CC0" w:rsidP="007C4902">
      <w:pPr>
        <w:widowControl/>
        <w:suppressAutoHyphens/>
        <w:spacing w:line="360" w:lineRule="auto"/>
        <w:ind w:firstLine="709"/>
        <w:jc w:val="both"/>
        <w:rPr>
          <w:rFonts w:ascii="Times New Roman" w:hAnsi="Times New Roman" w:cs="Times New Roman"/>
          <w:sz w:val="28"/>
          <w:szCs w:val="28"/>
        </w:rPr>
      </w:pPr>
      <w:r w:rsidRPr="007C4902">
        <w:rPr>
          <w:rFonts w:ascii="Times New Roman" w:hAnsi="Times New Roman" w:cs="Times New Roman"/>
          <w:sz w:val="28"/>
          <w:szCs w:val="28"/>
        </w:rPr>
        <w:t>Следующей наиболее часто называемой специалистами является функция содействия развитию науки и производства. В специальной литературе она еще иногда именуется следующим образом: научно-информационная, научно - производственная, производственная, информационного обеспечения науки и производства, обеспечения научно - технического прогресса, в помощь научно - техническому прогрессу, в помощь профессионально - производственной и научной работе, производственно-вспомогательная.</w:t>
      </w:r>
    </w:p>
    <w:p w:rsidR="00E67CC0" w:rsidRPr="007C4902" w:rsidRDefault="00E67CC0" w:rsidP="007C4902">
      <w:pPr>
        <w:widowControl/>
        <w:suppressAutoHyphens/>
        <w:spacing w:line="360" w:lineRule="auto"/>
        <w:ind w:firstLine="709"/>
        <w:jc w:val="both"/>
        <w:rPr>
          <w:rFonts w:ascii="Times New Roman" w:hAnsi="Times New Roman" w:cs="Times New Roman"/>
          <w:sz w:val="28"/>
          <w:szCs w:val="28"/>
        </w:rPr>
      </w:pPr>
      <w:r w:rsidRPr="007C4902">
        <w:rPr>
          <w:rFonts w:ascii="Times New Roman" w:hAnsi="Times New Roman" w:cs="Times New Roman"/>
          <w:sz w:val="28"/>
          <w:szCs w:val="28"/>
        </w:rPr>
        <w:t xml:space="preserve">Задача содействия развитию науки и отдельных отраслей производства была поставлена перед советскими библиотеками еще в период индустриализации и распространялась на библиотеки всех типов. Смысл данного направления заключается в информационном обеспечении научных исследований, а также различных видов деятельности по производству промышленных товаров, сельскохозяйственной продукции, разнообразных услуг с использованием документов, содержащих необходимую для этого информацию. Библиотеки непосредственно не осуществляют производство каких бы то ни было товаров или услуг (кроме собственно библиотечных), поэтому данную функцию целесообразно назвать функцией </w:t>
      </w:r>
      <w:r w:rsidRPr="007C4902">
        <w:rPr>
          <w:rFonts w:ascii="Times New Roman" w:hAnsi="Times New Roman" w:cs="Times New Roman"/>
          <w:iCs/>
          <w:sz w:val="28"/>
          <w:szCs w:val="28"/>
        </w:rPr>
        <w:t xml:space="preserve">информационного обеспечения научно-производственной деятельности. </w:t>
      </w:r>
      <w:r w:rsidRPr="007C4902">
        <w:rPr>
          <w:rFonts w:ascii="Times New Roman" w:hAnsi="Times New Roman" w:cs="Times New Roman"/>
          <w:sz w:val="28"/>
          <w:szCs w:val="28"/>
        </w:rPr>
        <w:t xml:space="preserve">Библиотеки реализуют ее, формируя фонды документов, соответствующие целям и задачам того или иного вида деятельности, и предоставляя их в распоряжение определенных категорий читателей. Данная функция характерна для всех специальных научно - технических библиотек, фонды которых обычно весьма узко специализированы, с учетом потребности сферы деятельности предприятия и организации, структурными подразделениями которых они являются. Вузовскими библиотеками эта функция выполняется посредством содействия развитию науки, самообразованию и повышению квалификации отдельных категорий пользователей. </w:t>
      </w:r>
    </w:p>
    <w:p w:rsidR="00E67CC0" w:rsidRPr="007C4902" w:rsidRDefault="00E67CC0" w:rsidP="007C4902">
      <w:pPr>
        <w:widowControl/>
        <w:suppressAutoHyphens/>
        <w:spacing w:line="360" w:lineRule="auto"/>
        <w:ind w:firstLine="709"/>
        <w:jc w:val="both"/>
        <w:rPr>
          <w:rFonts w:ascii="Times New Roman" w:hAnsi="Times New Roman" w:cs="Times New Roman"/>
          <w:sz w:val="28"/>
          <w:szCs w:val="28"/>
        </w:rPr>
      </w:pPr>
      <w:r w:rsidRPr="007C4902">
        <w:rPr>
          <w:rFonts w:ascii="Times New Roman" w:hAnsi="Times New Roman" w:cs="Times New Roman"/>
          <w:sz w:val="28"/>
          <w:szCs w:val="28"/>
        </w:rPr>
        <w:t>Для публичных библиотек она характерна в меньшей степени и реализуется наряду с другими. Библиотеками этого типа в настоящее время названная функция осуществляется путем содействия развитию мелкого и среднего бизнеса, деятельности небольших предприятий и организаций, для которых нецелесообразно содержание собственных библиотек.</w:t>
      </w:r>
    </w:p>
    <w:p w:rsidR="00E67CC0" w:rsidRPr="007C4902" w:rsidRDefault="00E67CC0" w:rsidP="007C4902">
      <w:pPr>
        <w:widowControl/>
        <w:suppressAutoHyphens/>
        <w:spacing w:line="360" w:lineRule="auto"/>
        <w:ind w:firstLine="709"/>
        <w:jc w:val="both"/>
        <w:rPr>
          <w:rFonts w:ascii="Times New Roman" w:hAnsi="Times New Roman" w:cs="Times New Roman"/>
          <w:sz w:val="28"/>
          <w:szCs w:val="28"/>
        </w:rPr>
      </w:pPr>
      <w:r w:rsidRPr="007C4902">
        <w:rPr>
          <w:rFonts w:ascii="Times New Roman" w:hAnsi="Times New Roman" w:cs="Times New Roman"/>
          <w:sz w:val="28"/>
          <w:szCs w:val="28"/>
        </w:rPr>
        <w:t xml:space="preserve">Нередко, в том числе и в официальных документах, библиотеку называют учреждением культуры и среди основных ее функций выделяют культурную, культурно - просветительную, досуговую, рекреационную и другие. Так как библиотека является частью общечеловеческой культуры и в то же время представляет собой один из важнейших факторов ее развития, распространения, обновления и приращения культурного достояния, то данную функцию можно определить как </w:t>
      </w:r>
      <w:r w:rsidRPr="007C4902">
        <w:rPr>
          <w:rFonts w:ascii="Times New Roman" w:hAnsi="Times New Roman" w:cs="Times New Roman"/>
          <w:iCs/>
          <w:sz w:val="28"/>
          <w:szCs w:val="28"/>
        </w:rPr>
        <w:t xml:space="preserve">социокультурную. </w:t>
      </w:r>
      <w:r w:rsidRPr="007C4902">
        <w:rPr>
          <w:rFonts w:ascii="Times New Roman" w:hAnsi="Times New Roman" w:cs="Times New Roman"/>
          <w:sz w:val="28"/>
          <w:szCs w:val="28"/>
        </w:rPr>
        <w:t>В. В. Скворцов сравнивает библиотеку с улицей с двухсторонним движением: «...в одном направлении усилиями библиотекарей поступает к читателям информация об имеющихся достижениях культуры, а в другом - движется информация о вновь созданных ее ценностях». Однако необходимо заметить, что это движение основано на выполнении библиотекой сущностных функций, обеспечивающих сбор, хранение и распространение документов, содержащих информацию о достижениях культуры разных народов.</w:t>
      </w:r>
    </w:p>
    <w:p w:rsidR="00E67CC0" w:rsidRPr="007C4902" w:rsidRDefault="00E67CC0" w:rsidP="007C4902">
      <w:pPr>
        <w:widowControl/>
        <w:suppressAutoHyphens/>
        <w:spacing w:line="360" w:lineRule="auto"/>
        <w:ind w:firstLine="709"/>
        <w:jc w:val="both"/>
        <w:rPr>
          <w:rFonts w:ascii="Times New Roman" w:hAnsi="Times New Roman" w:cs="Times New Roman"/>
          <w:sz w:val="28"/>
          <w:szCs w:val="28"/>
        </w:rPr>
      </w:pPr>
      <w:r w:rsidRPr="007C4902">
        <w:rPr>
          <w:rFonts w:ascii="Times New Roman" w:hAnsi="Times New Roman" w:cs="Times New Roman"/>
          <w:sz w:val="28"/>
          <w:szCs w:val="28"/>
        </w:rPr>
        <w:t>В данном контексте культура понимается в узком смысле как отрасль деятельности по созданию и использованию определенных ценностей, реализация библиотекой данной функции осуществляется по двум направлениям. Первое из них заключается в обеспечении развития культуры необходимыми документами и характерно для публичных и отдельных видов специальных библиотек. Библиотеки учебных заведений, научно-исследовательских и производственных учреждений сферы культуры, а также собственно учреждений культуры (театров, филармоний, музеев и др.) обслуживают соответствующих специалистов. Полученная информация является основой для их профессиональной деятельности, направленной на создание новых культурных ценностей, а также на подготовку кадров, проведение научных исследований, производство материально - технических средств культуры. Публичные же библиотеки, обслуживая широкий круг пользователей, предоставляют им материалы о достижениях в различных направлениях культуры, особенно художественную литературу разных стран и народов, чем содействуют образованию и самообразованию различных категорий пользователей, самодеятельному творчеству, расширению кругозора, формированию у них определенной системы культурных ценностей.</w:t>
      </w:r>
    </w:p>
    <w:p w:rsidR="00E67CC0" w:rsidRPr="007C4902" w:rsidRDefault="00E67CC0" w:rsidP="007C4902">
      <w:pPr>
        <w:widowControl/>
        <w:suppressAutoHyphens/>
        <w:spacing w:line="360" w:lineRule="auto"/>
        <w:ind w:firstLine="709"/>
        <w:jc w:val="both"/>
        <w:rPr>
          <w:rFonts w:ascii="Times New Roman" w:hAnsi="Times New Roman" w:cs="Times New Roman"/>
          <w:sz w:val="28"/>
          <w:szCs w:val="28"/>
        </w:rPr>
      </w:pPr>
      <w:r w:rsidRPr="007C4902">
        <w:rPr>
          <w:rFonts w:ascii="Times New Roman" w:hAnsi="Times New Roman" w:cs="Times New Roman"/>
          <w:sz w:val="28"/>
          <w:szCs w:val="28"/>
        </w:rPr>
        <w:t xml:space="preserve">В советский период основной в деятельности библиотек выступала </w:t>
      </w:r>
      <w:r w:rsidRPr="007C4902">
        <w:rPr>
          <w:rFonts w:ascii="Times New Roman" w:hAnsi="Times New Roman" w:cs="Times New Roman"/>
          <w:iCs/>
          <w:sz w:val="28"/>
          <w:szCs w:val="28"/>
        </w:rPr>
        <w:t xml:space="preserve">идеологическая функция. </w:t>
      </w:r>
      <w:r w:rsidRPr="007C4902">
        <w:rPr>
          <w:rFonts w:ascii="Times New Roman" w:hAnsi="Times New Roman" w:cs="Times New Roman"/>
          <w:sz w:val="28"/>
          <w:szCs w:val="28"/>
        </w:rPr>
        <w:t>Ее реализации подчинялась вся деятельность библиотек, которая направлялась в первую очередь на пропаганду «марксизма-ленинизма, политики и истории Коммунистической партии Советского Союза и Советского государства, преимуществ социалистического строя и советского образа жизни; содействие идейно - политическому... воспитанию советских граждан, формирование у них ... марксистско - ленинского мировоззрения, идейной убежденности».</w:t>
      </w:r>
    </w:p>
    <w:p w:rsidR="00E67CC0" w:rsidRPr="007C4902" w:rsidRDefault="00E67CC0" w:rsidP="007C4902">
      <w:pPr>
        <w:widowControl/>
        <w:suppressAutoHyphens/>
        <w:spacing w:line="360" w:lineRule="auto"/>
        <w:ind w:firstLine="709"/>
        <w:jc w:val="both"/>
        <w:rPr>
          <w:rFonts w:ascii="Times New Roman" w:hAnsi="Times New Roman" w:cs="Times New Roman"/>
          <w:sz w:val="28"/>
          <w:szCs w:val="28"/>
        </w:rPr>
      </w:pPr>
      <w:r w:rsidRPr="007C4902">
        <w:rPr>
          <w:rFonts w:ascii="Times New Roman" w:hAnsi="Times New Roman" w:cs="Times New Roman"/>
          <w:sz w:val="28"/>
          <w:szCs w:val="28"/>
        </w:rPr>
        <w:t>После ликвидации КПСС как единственной правящей партии и с началом формирования в республиках бывшего Советского Союза многопартийной системы и строительства демократического правового государства, в котором все партии, не запрещенные законом, имеют равные права на пропаганду своих взглядов, библиотеки отказались от выполнения идеологической функции. Это сыграло положительную роль в жизни общества и содействовало демократизации библиотечного дела страны.</w:t>
      </w:r>
    </w:p>
    <w:p w:rsidR="00E67CC0" w:rsidRPr="007C4902" w:rsidRDefault="00E67CC0" w:rsidP="007C4902">
      <w:pPr>
        <w:widowControl/>
        <w:suppressAutoHyphens/>
        <w:spacing w:line="360" w:lineRule="auto"/>
        <w:ind w:firstLine="709"/>
        <w:jc w:val="both"/>
        <w:rPr>
          <w:rFonts w:ascii="Times New Roman" w:hAnsi="Times New Roman" w:cs="Times New Roman"/>
          <w:sz w:val="28"/>
          <w:szCs w:val="28"/>
        </w:rPr>
      </w:pPr>
      <w:r w:rsidRPr="007C4902">
        <w:rPr>
          <w:rFonts w:ascii="Times New Roman" w:hAnsi="Times New Roman" w:cs="Times New Roman"/>
          <w:sz w:val="28"/>
          <w:szCs w:val="28"/>
        </w:rPr>
        <w:t xml:space="preserve">Вместе с тем нельзя не согласиться с доводами сторонников идеологической функции о том, что она была присуща библиотекам всех эпох. Библиотеки являются частью общества и через поток документов отражают свою эпоху. Сотрудники библиотек как члены общества тоже занимают определенные идейные позиции. Однако, выполняя свои сущностные функции, библиотека не может отдавать предпочтение той или иной идеологии, даже если она признана самой правильной в определенный отрезок времени, и на этом основании пропагандировать документы, содержащие одни идеологические взгляды, и запрещать доступ к другим, ограничивая тем самым права читателей, не разделяющих господствующую точку зрения. Библиотекарь не вправе использовать свое служебное положение для формирования фонда и организации обслуживания пользователей в соответствии с личными идейными пристрастиями. Поэтому работу в данном направлении современные библиотеки должны строить в соответствии с конституционными нормами и обслуживать пользователей документами, отражающими разные партийные и мировоззренческие позиции. </w:t>
      </w:r>
    </w:p>
    <w:p w:rsidR="00E67CC0" w:rsidRPr="007C4902" w:rsidRDefault="00E67CC0" w:rsidP="007C4902">
      <w:pPr>
        <w:widowControl/>
        <w:suppressAutoHyphens/>
        <w:spacing w:line="360" w:lineRule="auto"/>
        <w:ind w:firstLine="709"/>
        <w:jc w:val="both"/>
        <w:rPr>
          <w:rFonts w:ascii="Times New Roman" w:hAnsi="Times New Roman" w:cs="Times New Roman"/>
          <w:sz w:val="28"/>
          <w:szCs w:val="28"/>
        </w:rPr>
      </w:pPr>
      <w:r w:rsidRPr="007C4902">
        <w:rPr>
          <w:rFonts w:ascii="Times New Roman" w:hAnsi="Times New Roman" w:cs="Times New Roman"/>
          <w:sz w:val="28"/>
          <w:szCs w:val="28"/>
        </w:rPr>
        <w:t>Библиотекой в зависимости от ее типа и вида, как правило, реализуется одновременно несколько производных функций, однако одна из них выступает в качестве доминирующей. Так, библиотекам учебных заведений в значительно большей степени, чем другим, присуща функция содействия образованию и воспитанию. Научно-технические библиотеки промышленных предприятий и научных учреждений реализуют в своей деятельности функцию информационного обеспечения науки и производства. Для публичных библиотек более характерна культурная функция.</w:t>
      </w:r>
    </w:p>
    <w:p w:rsidR="00E67CC0" w:rsidRPr="007C4902" w:rsidRDefault="00E67CC0" w:rsidP="007C4902">
      <w:pPr>
        <w:widowControl/>
        <w:suppressAutoHyphens/>
        <w:spacing w:line="360" w:lineRule="auto"/>
        <w:ind w:firstLine="709"/>
        <w:jc w:val="both"/>
        <w:rPr>
          <w:rFonts w:ascii="Times New Roman" w:hAnsi="Times New Roman" w:cs="Times New Roman"/>
          <w:sz w:val="28"/>
          <w:szCs w:val="28"/>
        </w:rPr>
      </w:pPr>
      <w:r w:rsidRPr="007C4902">
        <w:rPr>
          <w:rFonts w:ascii="Times New Roman" w:hAnsi="Times New Roman" w:cs="Times New Roman"/>
          <w:sz w:val="28"/>
          <w:szCs w:val="28"/>
        </w:rPr>
        <w:t>Производные функции трансформируются в соответствии с текущими задачами. Их реализация базируется на основе, созданной в процессе выполнения библиотекой сущностных функций.</w:t>
      </w:r>
    </w:p>
    <w:p w:rsidR="00E67CC0" w:rsidRPr="007C4902" w:rsidRDefault="007C4902" w:rsidP="007C4902">
      <w:pPr>
        <w:pStyle w:val="2"/>
        <w:keepNext w:val="0"/>
        <w:widowControl/>
        <w:suppressAutoHyphens/>
        <w:ind w:firstLine="709"/>
        <w:jc w:val="both"/>
        <w:rPr>
          <w:bCs/>
        </w:rPr>
      </w:pPr>
      <w:r>
        <w:rPr>
          <w:b w:val="0"/>
        </w:rPr>
        <w:br w:type="page"/>
      </w:r>
      <w:r w:rsidRPr="007C4902">
        <w:rPr>
          <w:bCs/>
        </w:rPr>
        <w:t>Вывод</w:t>
      </w:r>
    </w:p>
    <w:p w:rsidR="00E67CC0" w:rsidRPr="007C4902" w:rsidRDefault="00E67CC0" w:rsidP="007C4902">
      <w:pPr>
        <w:widowControl/>
        <w:suppressAutoHyphens/>
        <w:spacing w:line="360" w:lineRule="auto"/>
        <w:ind w:firstLine="709"/>
        <w:jc w:val="both"/>
        <w:rPr>
          <w:rFonts w:ascii="Times New Roman" w:hAnsi="Times New Roman" w:cs="Times New Roman"/>
          <w:sz w:val="28"/>
          <w:szCs w:val="28"/>
        </w:rPr>
      </w:pPr>
    </w:p>
    <w:p w:rsidR="00E67CC0" w:rsidRPr="007C4902" w:rsidRDefault="00E67CC0" w:rsidP="007C4902">
      <w:pPr>
        <w:widowControl/>
        <w:suppressAutoHyphens/>
        <w:spacing w:line="360" w:lineRule="auto"/>
        <w:ind w:firstLine="709"/>
        <w:jc w:val="both"/>
        <w:rPr>
          <w:rFonts w:ascii="Times New Roman" w:hAnsi="Times New Roman" w:cs="Times New Roman"/>
          <w:sz w:val="28"/>
          <w:szCs w:val="28"/>
        </w:rPr>
      </w:pPr>
      <w:r w:rsidRPr="007C4902">
        <w:rPr>
          <w:rFonts w:ascii="Times New Roman" w:hAnsi="Times New Roman" w:cs="Times New Roman"/>
          <w:sz w:val="28"/>
          <w:szCs w:val="28"/>
        </w:rPr>
        <w:t>Библиотековедами и библиотекарями - практиками социальные функции библиотек нередко обозначались и в отдельных случаях продолжают обозначаться при помощи таких понятий, как «общественная роль библиотеки», «социальная роль библиотеки», «социальная миссия библиотеки», «цель библиотеки», «задачи библиотеки».</w:t>
      </w:r>
    </w:p>
    <w:p w:rsidR="007C4902" w:rsidRDefault="00E67CC0" w:rsidP="007C4902">
      <w:pPr>
        <w:widowControl/>
        <w:suppressAutoHyphens/>
        <w:spacing w:line="360" w:lineRule="auto"/>
        <w:ind w:firstLine="709"/>
        <w:jc w:val="both"/>
        <w:rPr>
          <w:rFonts w:ascii="Times New Roman" w:hAnsi="Times New Roman" w:cs="Times New Roman"/>
          <w:sz w:val="28"/>
          <w:szCs w:val="28"/>
        </w:rPr>
      </w:pPr>
      <w:r w:rsidRPr="007C4902">
        <w:rPr>
          <w:rFonts w:ascii="Times New Roman" w:hAnsi="Times New Roman" w:cs="Times New Roman"/>
          <w:sz w:val="28"/>
          <w:szCs w:val="28"/>
        </w:rPr>
        <w:t>В советском библиотековедении эти функции традиционно изучались с точки зрения влияния конкретных социальных задач на принципы ее существования. Ученые стремились установить меру зависимости библиотечной деятельности от социальных процессов и, наоборот, возможности воздействия библиотеки на состояние общества. В 1970 - 1980-е годы официальное признание и наибольшее распространение получили идеологическая, культурно - просветительная и научно - информационная функции. Вместе с тем в этот же период Ю. Н. Столяров и А. В. Соколов начали изучение социальных функций в первую очередь с научных, а не идеологических позиций, что позволило им сформулировать принципиально новый их перечень. На современном этапе библиотековеды занялись активным поиском единственной сущностной, онтологической функции библиотеки, в качестве которой называются то информационная (В. В. Скворцов, Н. И. Тюлина, М. И. Акилина), то документно - коммуникационная (Ю. Н. Столяров).</w:t>
      </w:r>
    </w:p>
    <w:p w:rsidR="00E67CC0" w:rsidRPr="007C4902" w:rsidRDefault="00E67CC0" w:rsidP="007C4902">
      <w:pPr>
        <w:widowControl/>
        <w:suppressAutoHyphens/>
        <w:spacing w:line="360" w:lineRule="auto"/>
        <w:ind w:firstLine="709"/>
        <w:jc w:val="both"/>
        <w:rPr>
          <w:rFonts w:ascii="Times New Roman" w:hAnsi="Times New Roman" w:cs="Times New Roman"/>
          <w:sz w:val="28"/>
          <w:szCs w:val="28"/>
        </w:rPr>
      </w:pPr>
      <w:r w:rsidRPr="007C4902">
        <w:rPr>
          <w:rFonts w:ascii="Times New Roman" w:hAnsi="Times New Roman" w:cs="Times New Roman"/>
          <w:sz w:val="28"/>
          <w:szCs w:val="28"/>
        </w:rPr>
        <w:t xml:space="preserve">Социальные функции обозначают роль, которую библиотека выполняет по отношению к обществу. Они дифференцируются на сущностные и производные. Сущностные социальные функции - те, которые обусловлены сущностью библиотеки как социального института, заключающейся в распространении в пространстве и во времени социально значимых документов с целью удовлетворения информационных потребностей общества. Производные социальные функции отражают стремление общества использовать сущностные возможности библиотек для решения текущих задач. </w:t>
      </w:r>
    </w:p>
    <w:p w:rsidR="00E67CC0" w:rsidRPr="007C4902" w:rsidRDefault="00E67CC0" w:rsidP="007C4902">
      <w:pPr>
        <w:widowControl/>
        <w:suppressAutoHyphens/>
        <w:spacing w:line="360" w:lineRule="auto"/>
        <w:ind w:firstLine="709"/>
        <w:jc w:val="both"/>
        <w:rPr>
          <w:rFonts w:ascii="Times New Roman" w:hAnsi="Times New Roman" w:cs="Times New Roman"/>
          <w:sz w:val="28"/>
          <w:szCs w:val="28"/>
        </w:rPr>
      </w:pPr>
      <w:r w:rsidRPr="007C4902">
        <w:rPr>
          <w:rFonts w:ascii="Times New Roman" w:hAnsi="Times New Roman" w:cs="Times New Roman"/>
          <w:sz w:val="28"/>
          <w:szCs w:val="28"/>
        </w:rPr>
        <w:t>Исходя из общественного назначения библиотеки как социального института, ее сущностными функциями являются коммуникационная, кумулятивная и мемориальная. Сущностные социальные функции появились одновременно с возникновением библиотеки, и без выполнения какой бы то ни было одной из них она не может существовать как социальный институт. Вместе с тем одновременное выполнение сущностных функций ведет к возникновению объективных противоречий в деятельности библиотек.</w:t>
      </w:r>
    </w:p>
    <w:p w:rsidR="00E67CC0" w:rsidRPr="007C4902" w:rsidRDefault="00E67CC0" w:rsidP="007C4902">
      <w:pPr>
        <w:widowControl/>
        <w:suppressAutoHyphens/>
        <w:spacing w:line="360" w:lineRule="auto"/>
        <w:ind w:firstLine="709"/>
        <w:jc w:val="both"/>
        <w:rPr>
          <w:rFonts w:ascii="Times New Roman" w:hAnsi="Times New Roman" w:cs="Times New Roman"/>
          <w:sz w:val="28"/>
          <w:szCs w:val="28"/>
        </w:rPr>
      </w:pPr>
      <w:r w:rsidRPr="007C4902">
        <w:rPr>
          <w:rFonts w:ascii="Times New Roman" w:hAnsi="Times New Roman" w:cs="Times New Roman"/>
          <w:sz w:val="28"/>
          <w:szCs w:val="28"/>
        </w:rPr>
        <w:t>Исходя из основных направлений деятельности современных библиотек в процессе реализации сущностных функций можно выделить следующие основные производные социальные функции: содействия образованию и воспитанию, информационного обеспечения научно - производственной деятельности и социокультурную. В зависимости от типа и вида библиотеки ею, как правило, реализуется одновременно несколько производных функций, одна из которых выступает в качестве доминирующей.</w:t>
      </w:r>
    </w:p>
    <w:p w:rsidR="00E67CC0" w:rsidRPr="007C4902" w:rsidRDefault="00E67CC0" w:rsidP="007C4902">
      <w:pPr>
        <w:widowControl/>
        <w:suppressAutoHyphens/>
        <w:spacing w:line="360" w:lineRule="auto"/>
        <w:ind w:firstLine="709"/>
        <w:jc w:val="both"/>
        <w:rPr>
          <w:rFonts w:ascii="Times New Roman" w:hAnsi="Times New Roman" w:cs="Times New Roman"/>
          <w:sz w:val="28"/>
          <w:szCs w:val="28"/>
        </w:rPr>
      </w:pPr>
      <w:r w:rsidRPr="007C4902">
        <w:rPr>
          <w:rFonts w:ascii="Times New Roman" w:hAnsi="Times New Roman" w:cs="Times New Roman"/>
          <w:sz w:val="28"/>
          <w:szCs w:val="28"/>
        </w:rPr>
        <w:t>Правильное определение перечня и содержания функций библиотек в информационном обществе поможет установить основное содержание, направления, формы и методы деятельности библиотек, освободить их от не свойственных им обязанностей, разграничить их деятельность с другими родственными учреждениями, что в конечном итоге повысит эффективность и качество их работы</w:t>
      </w:r>
    </w:p>
    <w:p w:rsidR="00E67CC0" w:rsidRPr="007C4902" w:rsidRDefault="007C4902" w:rsidP="007C4902">
      <w:pPr>
        <w:widowControl/>
        <w:suppressAutoHyphens/>
        <w:spacing w:line="360" w:lineRule="auto"/>
        <w:ind w:firstLine="709"/>
        <w:jc w:val="both"/>
        <w:rPr>
          <w:rFonts w:ascii="Times New Roman" w:hAnsi="Times New Roman" w:cs="Times New Roman"/>
          <w:b/>
          <w:bCs/>
          <w:sz w:val="28"/>
          <w:lang w:val="en-US"/>
        </w:rPr>
      </w:pPr>
      <w:r>
        <w:rPr>
          <w:rFonts w:ascii="Times New Roman" w:hAnsi="Times New Roman" w:cs="Times New Roman"/>
          <w:sz w:val="28"/>
        </w:rPr>
        <w:br w:type="page"/>
      </w:r>
      <w:r w:rsidR="00E67CC0" w:rsidRPr="007C4902">
        <w:rPr>
          <w:rFonts w:ascii="Times New Roman" w:hAnsi="Times New Roman" w:cs="Times New Roman"/>
          <w:b/>
          <w:bCs/>
          <w:sz w:val="28"/>
        </w:rPr>
        <w:t>С</w:t>
      </w:r>
      <w:r w:rsidRPr="007C4902">
        <w:rPr>
          <w:rFonts w:ascii="Times New Roman" w:hAnsi="Times New Roman" w:cs="Times New Roman"/>
          <w:b/>
          <w:bCs/>
          <w:sz w:val="28"/>
        </w:rPr>
        <w:t>писок литературы</w:t>
      </w:r>
    </w:p>
    <w:p w:rsidR="00E67CC0" w:rsidRPr="007C4902" w:rsidRDefault="00E67CC0" w:rsidP="007C4902">
      <w:pPr>
        <w:widowControl/>
        <w:tabs>
          <w:tab w:val="left" w:pos="426"/>
        </w:tabs>
        <w:suppressAutoHyphens/>
        <w:spacing w:line="360" w:lineRule="auto"/>
        <w:rPr>
          <w:rFonts w:ascii="Times New Roman" w:hAnsi="Times New Roman" w:cs="Times New Roman"/>
          <w:sz w:val="28"/>
        </w:rPr>
      </w:pPr>
    </w:p>
    <w:p w:rsidR="00E67CC0" w:rsidRPr="007C4902" w:rsidRDefault="00E67CC0" w:rsidP="007C4902">
      <w:pPr>
        <w:widowControl/>
        <w:numPr>
          <w:ilvl w:val="0"/>
          <w:numId w:val="8"/>
        </w:numPr>
        <w:tabs>
          <w:tab w:val="left" w:pos="426"/>
        </w:tabs>
        <w:suppressAutoHyphens/>
        <w:spacing w:line="360" w:lineRule="auto"/>
        <w:ind w:left="0" w:firstLine="0"/>
        <w:rPr>
          <w:rFonts w:ascii="Times New Roman" w:hAnsi="Times New Roman" w:cs="Times New Roman"/>
          <w:sz w:val="28"/>
        </w:rPr>
      </w:pPr>
      <w:r w:rsidRPr="007C4902">
        <w:rPr>
          <w:rFonts w:ascii="Times New Roman" w:hAnsi="Times New Roman" w:cs="Times New Roman"/>
          <w:bCs/>
          <w:sz w:val="28"/>
        </w:rPr>
        <w:t>Библиотековедение, библиографоведение и информатика</w:t>
      </w:r>
      <w:r w:rsidRPr="007C4902">
        <w:rPr>
          <w:rFonts w:ascii="Times New Roman" w:hAnsi="Times New Roman" w:cs="Times New Roman"/>
          <w:sz w:val="28"/>
        </w:rPr>
        <w:t xml:space="preserve"> : терминологический путеводитель. Вып. № 61 / сост. И. Ю. Акифьева и др. - М. : Либерея - Бибинформ, 2007. - 103с. + Прил.: с. 78-102. - (Библиотекарь и время. XXI век). - Библиогр.: с. 73-77. - ISBN 5-85129-175-3.</w:t>
      </w:r>
    </w:p>
    <w:p w:rsidR="00E67CC0" w:rsidRPr="007C4902" w:rsidRDefault="00E67CC0" w:rsidP="007C4902">
      <w:pPr>
        <w:widowControl/>
        <w:numPr>
          <w:ilvl w:val="0"/>
          <w:numId w:val="8"/>
        </w:numPr>
        <w:tabs>
          <w:tab w:val="left" w:pos="426"/>
        </w:tabs>
        <w:suppressAutoHyphens/>
        <w:spacing w:line="360" w:lineRule="auto"/>
        <w:ind w:left="0" w:firstLine="0"/>
        <w:rPr>
          <w:rFonts w:ascii="Times New Roman" w:hAnsi="Times New Roman" w:cs="Times New Roman"/>
          <w:sz w:val="28"/>
        </w:rPr>
      </w:pPr>
      <w:r w:rsidRPr="007C4902">
        <w:rPr>
          <w:rFonts w:ascii="Times New Roman" w:hAnsi="Times New Roman" w:cs="Times New Roman"/>
          <w:sz w:val="28"/>
        </w:rPr>
        <w:t>Ванеев, А. Н.</w:t>
      </w:r>
      <w:r w:rsidR="007C4902">
        <w:rPr>
          <w:rFonts w:ascii="Times New Roman" w:hAnsi="Times New Roman" w:cs="Times New Roman"/>
          <w:sz w:val="28"/>
        </w:rPr>
        <w:t xml:space="preserve"> </w:t>
      </w:r>
      <w:r w:rsidRPr="007C4902">
        <w:rPr>
          <w:rFonts w:ascii="Times New Roman" w:hAnsi="Times New Roman" w:cs="Times New Roman"/>
          <w:sz w:val="28"/>
        </w:rPr>
        <w:t xml:space="preserve">Библиотековедение в России конца ХХ века. Общетеоретические концепции и дискуссии : учеб. пособие / А. Н. Ванеев. - СПб. : Профессия, 2007. - 248 с. - </w:t>
      </w:r>
      <w:r w:rsidRPr="007C4902">
        <w:rPr>
          <w:rFonts w:ascii="Times New Roman" w:hAnsi="Times New Roman" w:cs="Times New Roman"/>
          <w:sz w:val="28"/>
          <w:lang w:val="en-US"/>
        </w:rPr>
        <w:t>ISBN</w:t>
      </w:r>
      <w:r w:rsidRPr="007C4902">
        <w:rPr>
          <w:rFonts w:ascii="Times New Roman" w:hAnsi="Times New Roman" w:cs="Times New Roman"/>
          <w:sz w:val="28"/>
        </w:rPr>
        <w:t xml:space="preserve"> 978-5-93913-135-3.</w:t>
      </w:r>
    </w:p>
    <w:p w:rsidR="00E67CC0" w:rsidRPr="007C4902" w:rsidRDefault="00E67CC0" w:rsidP="007C4902">
      <w:pPr>
        <w:widowControl/>
        <w:numPr>
          <w:ilvl w:val="0"/>
          <w:numId w:val="8"/>
        </w:numPr>
        <w:tabs>
          <w:tab w:val="left" w:pos="426"/>
        </w:tabs>
        <w:suppressAutoHyphens/>
        <w:spacing w:line="360" w:lineRule="auto"/>
        <w:ind w:left="0" w:firstLine="0"/>
        <w:rPr>
          <w:rFonts w:ascii="Times New Roman" w:hAnsi="Times New Roman" w:cs="Times New Roman"/>
          <w:sz w:val="28"/>
        </w:rPr>
      </w:pPr>
      <w:r w:rsidRPr="007C4902">
        <w:rPr>
          <w:rFonts w:ascii="Times New Roman" w:hAnsi="Times New Roman" w:cs="Times New Roman"/>
          <w:bCs/>
          <w:sz w:val="28"/>
        </w:rPr>
        <w:t>Карташов, Н. С.</w:t>
      </w:r>
      <w:r w:rsidR="007C4902">
        <w:rPr>
          <w:rFonts w:ascii="Times New Roman" w:hAnsi="Times New Roman" w:cs="Times New Roman"/>
          <w:bCs/>
          <w:sz w:val="28"/>
        </w:rPr>
        <w:t xml:space="preserve"> </w:t>
      </w:r>
      <w:r w:rsidRPr="007C4902">
        <w:rPr>
          <w:rFonts w:ascii="Times New Roman" w:hAnsi="Times New Roman" w:cs="Times New Roman"/>
          <w:sz w:val="28"/>
        </w:rPr>
        <w:t>Региональное библиотековедение : научно-практическое пособие / Н. С. Карташов. - М. : Либерея, 2004. - 224с. - (Библиотекарь и время. XXI век. Вып.12). - Список сокр.: с. 220. - ISBN 5-85129-175-3.</w:t>
      </w:r>
    </w:p>
    <w:p w:rsidR="00E67CC0" w:rsidRPr="007C4902" w:rsidRDefault="00E67CC0" w:rsidP="007C4902">
      <w:pPr>
        <w:widowControl/>
        <w:numPr>
          <w:ilvl w:val="0"/>
          <w:numId w:val="8"/>
        </w:numPr>
        <w:tabs>
          <w:tab w:val="left" w:pos="426"/>
        </w:tabs>
        <w:suppressAutoHyphens/>
        <w:spacing w:line="360" w:lineRule="auto"/>
        <w:ind w:left="0" w:firstLine="0"/>
        <w:rPr>
          <w:rFonts w:ascii="Times New Roman" w:hAnsi="Times New Roman" w:cs="Times New Roman"/>
          <w:sz w:val="28"/>
        </w:rPr>
      </w:pPr>
      <w:r w:rsidRPr="007C4902">
        <w:rPr>
          <w:rFonts w:ascii="Times New Roman" w:hAnsi="Times New Roman" w:cs="Times New Roman"/>
          <w:bCs/>
          <w:sz w:val="28"/>
        </w:rPr>
        <w:t>Мотульский,</w:t>
      </w:r>
      <w:r w:rsidR="007C4902">
        <w:rPr>
          <w:rFonts w:ascii="Times New Roman" w:hAnsi="Times New Roman" w:cs="Times New Roman"/>
          <w:bCs/>
          <w:sz w:val="28"/>
        </w:rPr>
        <w:t xml:space="preserve"> </w:t>
      </w:r>
      <w:r w:rsidRPr="007C4902">
        <w:rPr>
          <w:rFonts w:ascii="Times New Roman" w:hAnsi="Times New Roman" w:cs="Times New Roman"/>
          <w:bCs/>
          <w:sz w:val="28"/>
        </w:rPr>
        <w:t>Р. С.</w:t>
      </w:r>
      <w:r w:rsidR="007C4902">
        <w:rPr>
          <w:rFonts w:ascii="Times New Roman" w:hAnsi="Times New Roman" w:cs="Times New Roman"/>
          <w:sz w:val="28"/>
        </w:rPr>
        <w:t xml:space="preserve"> </w:t>
      </w:r>
      <w:r w:rsidRPr="007C4902">
        <w:rPr>
          <w:rFonts w:ascii="Times New Roman" w:hAnsi="Times New Roman" w:cs="Times New Roman"/>
          <w:sz w:val="28"/>
        </w:rPr>
        <w:t>Общее библиотековедение : учебное пособие / Р. С. Мотульский. - М. : Либерея, 2004. - 224с. - Терминологический словарь: с. 217-219. - Библиогр.: с. 220-222. - Перечень условных обозначений: с. 222-223. - ISBN 5-85129-175-3.</w:t>
      </w:r>
    </w:p>
    <w:p w:rsidR="00E67CC0" w:rsidRPr="007C4902" w:rsidRDefault="00E67CC0" w:rsidP="007C4902">
      <w:pPr>
        <w:widowControl/>
        <w:numPr>
          <w:ilvl w:val="0"/>
          <w:numId w:val="8"/>
        </w:numPr>
        <w:tabs>
          <w:tab w:val="left" w:pos="426"/>
        </w:tabs>
        <w:suppressAutoHyphens/>
        <w:spacing w:line="360" w:lineRule="auto"/>
        <w:ind w:left="0" w:firstLine="0"/>
        <w:rPr>
          <w:rFonts w:ascii="Times New Roman" w:hAnsi="Times New Roman" w:cs="Times New Roman"/>
          <w:sz w:val="28"/>
        </w:rPr>
      </w:pPr>
      <w:r w:rsidRPr="007C4902">
        <w:rPr>
          <w:rFonts w:ascii="Times New Roman" w:hAnsi="Times New Roman" w:cs="Times New Roman"/>
          <w:sz w:val="28"/>
        </w:rPr>
        <w:t>Словарь терминов по библиотековедению, библиографоведению и информатике : учеб. пособие для студентов / Самар. гос. акад. культуры и искусств, фак. информ. и межкультур. коммуникаций ; [науч. ред. : М.Г. Вохрышева]. - Самара. : СГАКИ, 2003. - 140 с. - Библиогр.: с. 132-139.</w:t>
      </w:r>
    </w:p>
    <w:p w:rsidR="00E67CC0" w:rsidRPr="00532213" w:rsidRDefault="00E67CC0" w:rsidP="007C4902">
      <w:pPr>
        <w:widowControl/>
        <w:tabs>
          <w:tab w:val="left" w:pos="426"/>
        </w:tabs>
        <w:suppressAutoHyphens/>
        <w:spacing w:line="360" w:lineRule="auto"/>
        <w:rPr>
          <w:rFonts w:ascii="Times New Roman" w:hAnsi="Times New Roman" w:cs="Times New Roman"/>
          <w:color w:val="FFFFFF"/>
          <w:sz w:val="28"/>
        </w:rPr>
      </w:pPr>
      <w:bookmarkStart w:id="0" w:name="_GoBack"/>
      <w:bookmarkEnd w:id="0"/>
    </w:p>
    <w:sectPr w:rsidR="00E67CC0" w:rsidRPr="00532213" w:rsidSect="00CF55B4">
      <w:headerReference w:type="default" r:id="rId7"/>
      <w:footerReference w:type="even" r:id="rId8"/>
      <w:pgSz w:w="11909" w:h="16834" w:code="9"/>
      <w:pgMar w:top="1134" w:right="851" w:bottom="1134" w:left="1701" w:header="284" w:footer="709" w:gutter="0"/>
      <w:pgNumType w:start="2"/>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213" w:rsidRDefault="00532213">
      <w:r>
        <w:separator/>
      </w:r>
    </w:p>
  </w:endnote>
  <w:endnote w:type="continuationSeparator" w:id="0">
    <w:p w:rsidR="00532213" w:rsidRDefault="00532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CC0" w:rsidRDefault="00E67CC0">
    <w:pPr>
      <w:pStyle w:val="a3"/>
      <w:framePr w:wrap="around" w:vAnchor="text" w:hAnchor="margin" w:xAlign="right" w:y="1"/>
      <w:rPr>
        <w:rStyle w:val="a5"/>
        <w:rFonts w:cs="Arial"/>
      </w:rPr>
    </w:pPr>
    <w:r>
      <w:rPr>
        <w:rStyle w:val="a5"/>
        <w:rFonts w:cs="Arial"/>
      </w:rPr>
      <w:fldChar w:fldCharType="begin"/>
    </w:r>
    <w:r>
      <w:rPr>
        <w:rStyle w:val="a5"/>
        <w:rFonts w:cs="Arial"/>
      </w:rPr>
      <w:instrText xml:space="preserve">PAGE  </w:instrText>
    </w:r>
    <w:r>
      <w:rPr>
        <w:rStyle w:val="a5"/>
        <w:rFonts w:cs="Arial"/>
      </w:rPr>
      <w:fldChar w:fldCharType="end"/>
    </w:r>
  </w:p>
  <w:p w:rsidR="00E67CC0" w:rsidRDefault="00E67CC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213" w:rsidRDefault="00532213">
      <w:r>
        <w:separator/>
      </w:r>
    </w:p>
  </w:footnote>
  <w:footnote w:type="continuationSeparator" w:id="0">
    <w:p w:rsidR="00532213" w:rsidRDefault="005322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5B4" w:rsidRPr="00CF55B4" w:rsidRDefault="00CF55B4" w:rsidP="00CF55B4">
    <w:pPr>
      <w:pStyle w:val="aa"/>
      <w:widowControl/>
      <w:suppressAutoHyphens/>
      <w:spacing w:line="360" w:lineRule="auto"/>
      <w:ind w:firstLine="709"/>
      <w:jc w:val="center"/>
      <w:rPr>
        <w:rFonts w:ascii="Times New Roman" w:hAnsi="Times New Roman" w:cs="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6551F"/>
    <w:multiLevelType w:val="hybridMultilevel"/>
    <w:tmpl w:val="85D231F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BAC7E66"/>
    <w:multiLevelType w:val="hybridMultilevel"/>
    <w:tmpl w:val="C2BC3DA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42D073D"/>
    <w:multiLevelType w:val="hybridMultilevel"/>
    <w:tmpl w:val="DC64A758"/>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36FA5B66"/>
    <w:multiLevelType w:val="hybridMultilevel"/>
    <w:tmpl w:val="435696D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C72204D"/>
    <w:multiLevelType w:val="hybridMultilevel"/>
    <w:tmpl w:val="DD4ADF90"/>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3E2C6427"/>
    <w:multiLevelType w:val="hybridMultilevel"/>
    <w:tmpl w:val="D5BAF13E"/>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43914ED6"/>
    <w:multiLevelType w:val="hybridMultilevel"/>
    <w:tmpl w:val="6C2673A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6357BA4"/>
    <w:multiLevelType w:val="hybridMultilevel"/>
    <w:tmpl w:val="0E32E4CE"/>
    <w:lvl w:ilvl="0" w:tplc="334401F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3"/>
  </w:num>
  <w:num w:numId="3">
    <w:abstractNumId w:val="0"/>
  </w:num>
  <w:num w:numId="4">
    <w:abstractNumId w:val="7"/>
  </w:num>
  <w:num w:numId="5">
    <w:abstractNumId w:val="5"/>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autoHyphenation/>
  <w:hyphenationZone w:val="357"/>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7EEA"/>
    <w:rsid w:val="00017A17"/>
    <w:rsid w:val="000820BF"/>
    <w:rsid w:val="002C7EEA"/>
    <w:rsid w:val="00532213"/>
    <w:rsid w:val="007C4902"/>
    <w:rsid w:val="00C1310C"/>
    <w:rsid w:val="00CF55B4"/>
    <w:rsid w:val="00D461BC"/>
    <w:rsid w:val="00E67C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97006F9-34D3-4366-B1EA-A77227C2C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rPr>
  </w:style>
  <w:style w:type="paragraph" w:styleId="1">
    <w:name w:val="heading 1"/>
    <w:basedOn w:val="a"/>
    <w:next w:val="a"/>
    <w:link w:val="10"/>
    <w:uiPriority w:val="9"/>
    <w:qFormat/>
    <w:pPr>
      <w:keepNext/>
      <w:outlineLvl w:val="0"/>
    </w:pPr>
    <w:rPr>
      <w:rFonts w:ascii="Times New Roman" w:hAnsi="Times New Roman" w:cs="Times New Roman"/>
      <w:sz w:val="28"/>
    </w:rPr>
  </w:style>
  <w:style w:type="paragraph" w:styleId="2">
    <w:name w:val="heading 2"/>
    <w:basedOn w:val="a"/>
    <w:next w:val="a"/>
    <w:link w:val="20"/>
    <w:uiPriority w:val="9"/>
    <w:qFormat/>
    <w:pPr>
      <w:keepNext/>
      <w:spacing w:line="360" w:lineRule="auto"/>
      <w:ind w:firstLine="720"/>
      <w:jc w:val="center"/>
      <w:outlineLvl w:val="1"/>
    </w:pPr>
    <w:rPr>
      <w:rFonts w:ascii="Times New Roman" w:hAnsi="Times New Roman" w:cs="Times New Roman"/>
      <w:b/>
      <w:sz w:val="28"/>
      <w:szCs w:val="28"/>
    </w:rPr>
  </w:style>
  <w:style w:type="paragraph" w:styleId="3">
    <w:name w:val="heading 3"/>
    <w:basedOn w:val="a"/>
    <w:next w:val="a"/>
    <w:link w:val="30"/>
    <w:uiPriority w:val="9"/>
    <w:qFormat/>
    <w:pPr>
      <w:keepNext/>
      <w:spacing w:line="360" w:lineRule="auto"/>
      <w:ind w:firstLine="720"/>
      <w:jc w:val="center"/>
      <w:outlineLvl w:val="2"/>
    </w:pPr>
    <w:rPr>
      <w:rFonts w:ascii="Times New Roman" w:hAnsi="Times New Roman" w:cs="Times New Roman"/>
      <w:b/>
      <w:bCs/>
      <w:i/>
      <w:iCs/>
      <w:spacing w:val="-4"/>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ru-RU" w:eastAsia="ru-RU"/>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ru-RU" w:eastAsia="ru-RU"/>
    </w:rPr>
  </w:style>
  <w:style w:type="character" w:customStyle="1" w:styleId="30">
    <w:name w:val="Заголовок 3 Знак"/>
    <w:link w:val="3"/>
    <w:uiPriority w:val="9"/>
    <w:semiHidden/>
    <w:locked/>
    <w:rPr>
      <w:rFonts w:ascii="Cambria" w:eastAsia="Times New Roman" w:hAnsi="Cambria" w:cs="Times New Roman"/>
      <w:b/>
      <w:bCs/>
      <w:sz w:val="26"/>
      <w:szCs w:val="26"/>
      <w:lang w:val="ru-RU" w:eastAsia="ru-RU"/>
    </w:rPr>
  </w:style>
  <w:style w:type="paragraph" w:styleId="a3">
    <w:name w:val="footer"/>
    <w:basedOn w:val="a"/>
    <w:link w:val="a4"/>
    <w:uiPriority w:val="99"/>
    <w:semiHidden/>
    <w:pPr>
      <w:tabs>
        <w:tab w:val="center" w:pos="4677"/>
        <w:tab w:val="right" w:pos="9355"/>
      </w:tabs>
    </w:pPr>
  </w:style>
  <w:style w:type="character" w:customStyle="1" w:styleId="a4">
    <w:name w:val="Нижний колонтитул Знак"/>
    <w:link w:val="a3"/>
    <w:uiPriority w:val="99"/>
    <w:semiHidden/>
    <w:locked/>
    <w:rPr>
      <w:rFonts w:ascii="Arial" w:hAnsi="Arial" w:cs="Arial"/>
      <w:lang w:val="ru-RU" w:eastAsia="ru-RU"/>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360" w:lineRule="auto"/>
      <w:ind w:firstLine="720"/>
      <w:jc w:val="both"/>
    </w:pPr>
    <w:rPr>
      <w:rFonts w:ascii="Times New Roman" w:hAnsi="Times New Roman" w:cs="Times New Roman"/>
      <w:sz w:val="28"/>
      <w:szCs w:val="28"/>
    </w:rPr>
  </w:style>
  <w:style w:type="character" w:customStyle="1" w:styleId="a7">
    <w:name w:val="Основной текст с отступом Знак"/>
    <w:link w:val="a6"/>
    <w:uiPriority w:val="99"/>
    <w:semiHidden/>
    <w:locked/>
    <w:rPr>
      <w:rFonts w:ascii="Arial" w:hAnsi="Arial" w:cs="Arial"/>
      <w:lang w:val="ru-RU" w:eastAsia="ru-RU"/>
    </w:rPr>
  </w:style>
  <w:style w:type="paragraph" w:styleId="21">
    <w:name w:val="Body Text Indent 2"/>
    <w:basedOn w:val="a"/>
    <w:link w:val="22"/>
    <w:uiPriority w:val="99"/>
    <w:semiHidden/>
    <w:pPr>
      <w:spacing w:line="360" w:lineRule="auto"/>
      <w:ind w:firstLine="720"/>
      <w:jc w:val="center"/>
    </w:pPr>
    <w:rPr>
      <w:rFonts w:ascii="Times New Roman" w:hAnsi="Times New Roman" w:cs="Times New Roman"/>
      <w:b/>
      <w:sz w:val="28"/>
      <w:szCs w:val="28"/>
    </w:rPr>
  </w:style>
  <w:style w:type="character" w:customStyle="1" w:styleId="22">
    <w:name w:val="Основной текст с отступом 2 Знак"/>
    <w:link w:val="21"/>
    <w:uiPriority w:val="99"/>
    <w:semiHidden/>
    <w:locked/>
    <w:rPr>
      <w:rFonts w:ascii="Arial" w:hAnsi="Arial" w:cs="Arial"/>
      <w:lang w:val="ru-RU" w:eastAsia="ru-RU"/>
    </w:rPr>
  </w:style>
  <w:style w:type="paragraph" w:styleId="a8">
    <w:name w:val="Body Text"/>
    <w:basedOn w:val="a"/>
    <w:link w:val="a9"/>
    <w:uiPriority w:val="99"/>
    <w:semiHidden/>
    <w:pPr>
      <w:spacing w:line="360" w:lineRule="auto"/>
      <w:jc w:val="both"/>
    </w:pPr>
    <w:rPr>
      <w:rFonts w:ascii="Times New Roman" w:hAnsi="Times New Roman" w:cs="Times New Roman"/>
      <w:spacing w:val="-4"/>
      <w:sz w:val="28"/>
      <w:szCs w:val="28"/>
    </w:rPr>
  </w:style>
  <w:style w:type="character" w:customStyle="1" w:styleId="a9">
    <w:name w:val="Основной текст Знак"/>
    <w:link w:val="a8"/>
    <w:uiPriority w:val="99"/>
    <w:semiHidden/>
    <w:locked/>
    <w:rPr>
      <w:rFonts w:ascii="Arial" w:hAnsi="Arial" w:cs="Arial"/>
      <w:lang w:val="ru-RU" w:eastAsia="ru-RU"/>
    </w:rPr>
  </w:style>
  <w:style w:type="paragraph" w:styleId="aa">
    <w:name w:val="header"/>
    <w:basedOn w:val="a"/>
    <w:link w:val="ab"/>
    <w:uiPriority w:val="99"/>
    <w:semiHidden/>
    <w:pPr>
      <w:tabs>
        <w:tab w:val="center" w:pos="4677"/>
        <w:tab w:val="right" w:pos="9355"/>
      </w:tabs>
    </w:pPr>
  </w:style>
  <w:style w:type="character" w:customStyle="1" w:styleId="ab">
    <w:name w:val="Верхний колонтитул Знак"/>
    <w:link w:val="aa"/>
    <w:uiPriority w:val="99"/>
    <w:semiHidden/>
    <w:locked/>
    <w:rPr>
      <w:rFonts w:ascii="Arial" w:hAnsi="Arial" w:cs="Arial"/>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6348</Words>
  <Characters>36189</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VISTech</Company>
  <LinksUpToDate>false</LinksUpToDate>
  <CharactersWithSpaces>42453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Антось</dc:creator>
  <cp:keywords/>
  <dc:description/>
  <cp:lastModifiedBy>admin</cp:lastModifiedBy>
  <cp:revision>2</cp:revision>
  <dcterms:created xsi:type="dcterms:W3CDTF">2014-03-27T12:45:00Z</dcterms:created>
  <dcterms:modified xsi:type="dcterms:W3CDTF">2014-03-27T12:45:00Z</dcterms:modified>
</cp:coreProperties>
</file>