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550" w:rsidRPr="0012059A" w:rsidRDefault="00131DB4" w:rsidP="0012059A">
      <w:pPr>
        <w:spacing w:after="0" w:line="360" w:lineRule="auto"/>
        <w:ind w:firstLine="709"/>
        <w:jc w:val="center"/>
        <w:rPr>
          <w:rFonts w:ascii="Times New Roman" w:hAnsi="Times New Roman"/>
          <w:b/>
          <w:sz w:val="28"/>
          <w:szCs w:val="28"/>
        </w:rPr>
      </w:pPr>
      <w:r w:rsidRPr="0012059A">
        <w:rPr>
          <w:rFonts w:ascii="Times New Roman" w:hAnsi="Times New Roman"/>
          <w:b/>
          <w:sz w:val="28"/>
          <w:szCs w:val="28"/>
        </w:rPr>
        <w:t>Оглавление</w:t>
      </w:r>
    </w:p>
    <w:p w:rsidR="00D5711A" w:rsidRPr="0012059A" w:rsidRDefault="00D5711A" w:rsidP="0012059A">
      <w:pPr>
        <w:spacing w:after="0" w:line="360" w:lineRule="auto"/>
        <w:ind w:firstLine="709"/>
        <w:jc w:val="both"/>
        <w:rPr>
          <w:rFonts w:ascii="Times New Roman" w:hAnsi="Times New Roman"/>
          <w:b/>
          <w:sz w:val="28"/>
          <w:szCs w:val="28"/>
        </w:rPr>
      </w:pPr>
    </w:p>
    <w:p w:rsidR="00E62550" w:rsidRPr="0012059A" w:rsidRDefault="00E62550" w:rsidP="0012059A">
      <w:pPr>
        <w:spacing w:after="0" w:line="360" w:lineRule="auto"/>
        <w:jc w:val="both"/>
        <w:rPr>
          <w:rFonts w:ascii="Times New Roman" w:hAnsi="Times New Roman"/>
          <w:sz w:val="28"/>
          <w:szCs w:val="28"/>
        </w:rPr>
      </w:pPr>
      <w:r w:rsidRPr="0012059A">
        <w:rPr>
          <w:rFonts w:ascii="Times New Roman" w:hAnsi="Times New Roman"/>
          <w:sz w:val="28"/>
          <w:szCs w:val="28"/>
        </w:rPr>
        <w:t>Введение</w:t>
      </w:r>
    </w:p>
    <w:p w:rsidR="00E62550" w:rsidRPr="0012059A" w:rsidRDefault="00E62550" w:rsidP="0012059A">
      <w:pPr>
        <w:spacing w:after="0" w:line="360" w:lineRule="auto"/>
        <w:jc w:val="both"/>
        <w:rPr>
          <w:rFonts w:ascii="Times New Roman" w:hAnsi="Times New Roman"/>
          <w:sz w:val="28"/>
          <w:szCs w:val="28"/>
        </w:rPr>
      </w:pPr>
      <w:r w:rsidRPr="0012059A">
        <w:rPr>
          <w:rFonts w:ascii="Times New Roman" w:hAnsi="Times New Roman"/>
          <w:sz w:val="28"/>
          <w:szCs w:val="28"/>
        </w:rPr>
        <w:t>1. Социальный статус</w:t>
      </w:r>
    </w:p>
    <w:p w:rsidR="00E62550" w:rsidRPr="0012059A" w:rsidRDefault="00E62550" w:rsidP="0012059A">
      <w:pPr>
        <w:spacing w:after="0" w:line="360" w:lineRule="auto"/>
        <w:jc w:val="both"/>
        <w:rPr>
          <w:rFonts w:ascii="Times New Roman" w:hAnsi="Times New Roman"/>
          <w:sz w:val="28"/>
          <w:szCs w:val="28"/>
          <w:lang w:eastAsia="ru-RU"/>
        </w:rPr>
      </w:pPr>
      <w:r w:rsidRPr="0012059A">
        <w:rPr>
          <w:rFonts w:ascii="Times New Roman" w:hAnsi="Times New Roman"/>
          <w:bCs/>
          <w:sz w:val="28"/>
          <w:szCs w:val="28"/>
          <w:lang w:eastAsia="ru-RU"/>
        </w:rPr>
        <w:t>2.</w:t>
      </w:r>
      <w:r w:rsidR="004525EC">
        <w:rPr>
          <w:rFonts w:ascii="Times New Roman" w:hAnsi="Times New Roman"/>
          <w:bCs/>
          <w:sz w:val="28"/>
          <w:szCs w:val="28"/>
          <w:lang w:val="uk-UA" w:eastAsia="ru-RU"/>
        </w:rPr>
        <w:t xml:space="preserve"> </w:t>
      </w:r>
      <w:r w:rsidRPr="0012059A">
        <w:rPr>
          <w:rFonts w:ascii="Times New Roman" w:hAnsi="Times New Roman"/>
          <w:bCs/>
          <w:sz w:val="28"/>
          <w:szCs w:val="28"/>
          <w:lang w:eastAsia="ru-RU"/>
        </w:rPr>
        <w:t>Статусные привилегии</w:t>
      </w:r>
    </w:p>
    <w:p w:rsidR="00E62550" w:rsidRPr="0012059A" w:rsidRDefault="00E62550" w:rsidP="0012059A">
      <w:pPr>
        <w:spacing w:after="0" w:line="360" w:lineRule="auto"/>
        <w:jc w:val="both"/>
        <w:rPr>
          <w:rFonts w:ascii="Times New Roman" w:hAnsi="Times New Roman"/>
          <w:sz w:val="28"/>
          <w:szCs w:val="28"/>
          <w:lang w:eastAsia="ru-RU"/>
        </w:rPr>
      </w:pPr>
      <w:r w:rsidRPr="0012059A">
        <w:rPr>
          <w:rFonts w:ascii="Times New Roman" w:hAnsi="Times New Roman"/>
          <w:bCs/>
          <w:sz w:val="28"/>
          <w:szCs w:val="28"/>
          <w:lang w:eastAsia="ru-RU"/>
        </w:rPr>
        <w:t>3.</w:t>
      </w:r>
      <w:r w:rsidR="004525EC">
        <w:rPr>
          <w:rFonts w:ascii="Times New Roman" w:hAnsi="Times New Roman"/>
          <w:bCs/>
          <w:sz w:val="28"/>
          <w:szCs w:val="28"/>
          <w:lang w:val="uk-UA" w:eastAsia="ru-RU"/>
        </w:rPr>
        <w:t xml:space="preserve"> </w:t>
      </w:r>
      <w:r w:rsidRPr="0012059A">
        <w:rPr>
          <w:rFonts w:ascii="Times New Roman" w:hAnsi="Times New Roman"/>
          <w:bCs/>
          <w:sz w:val="28"/>
          <w:szCs w:val="28"/>
          <w:lang w:eastAsia="ru-RU"/>
        </w:rPr>
        <w:t>Статусные почести</w:t>
      </w:r>
    </w:p>
    <w:p w:rsidR="004F54FC" w:rsidRPr="0012059A" w:rsidRDefault="00E62550" w:rsidP="0012059A">
      <w:pPr>
        <w:spacing w:after="0" w:line="360" w:lineRule="auto"/>
        <w:jc w:val="both"/>
        <w:rPr>
          <w:rFonts w:ascii="Times New Roman" w:hAnsi="Times New Roman"/>
          <w:bCs/>
          <w:sz w:val="28"/>
          <w:szCs w:val="28"/>
          <w:lang w:eastAsia="ru-RU"/>
        </w:rPr>
      </w:pPr>
      <w:r w:rsidRPr="0012059A">
        <w:rPr>
          <w:rFonts w:ascii="Times New Roman" w:hAnsi="Times New Roman"/>
          <w:bCs/>
          <w:sz w:val="28"/>
          <w:szCs w:val="28"/>
          <w:lang w:eastAsia="ru-RU"/>
        </w:rPr>
        <w:t>4.</w:t>
      </w:r>
      <w:r w:rsidR="004525EC">
        <w:rPr>
          <w:rFonts w:ascii="Times New Roman" w:hAnsi="Times New Roman"/>
          <w:bCs/>
          <w:sz w:val="28"/>
          <w:szCs w:val="28"/>
          <w:lang w:val="uk-UA" w:eastAsia="ru-RU"/>
        </w:rPr>
        <w:t xml:space="preserve"> </w:t>
      </w:r>
      <w:r w:rsidRPr="0012059A">
        <w:rPr>
          <w:rFonts w:ascii="Times New Roman" w:hAnsi="Times New Roman"/>
          <w:bCs/>
          <w:sz w:val="28"/>
          <w:szCs w:val="28"/>
          <w:lang w:eastAsia="ru-RU"/>
        </w:rPr>
        <w:t xml:space="preserve">Статусные </w:t>
      </w:r>
      <w:r w:rsidR="0012059A" w:rsidRPr="0012059A">
        <w:rPr>
          <w:rFonts w:ascii="Times New Roman" w:hAnsi="Times New Roman"/>
          <w:bCs/>
          <w:sz w:val="28"/>
          <w:szCs w:val="28"/>
          <w:lang w:eastAsia="ru-RU"/>
        </w:rPr>
        <w:t>привилегии</w:t>
      </w:r>
      <w:r w:rsidRPr="0012059A">
        <w:rPr>
          <w:rFonts w:ascii="Times New Roman" w:hAnsi="Times New Roman"/>
          <w:bCs/>
          <w:sz w:val="28"/>
          <w:szCs w:val="28"/>
          <w:lang w:eastAsia="ru-RU"/>
        </w:rPr>
        <w:t xml:space="preserve"> бомжа</w:t>
      </w:r>
    </w:p>
    <w:p w:rsidR="004F54FC" w:rsidRPr="0012059A" w:rsidRDefault="004F54FC" w:rsidP="0012059A">
      <w:pPr>
        <w:spacing w:after="0" w:line="360" w:lineRule="auto"/>
        <w:jc w:val="both"/>
        <w:rPr>
          <w:rFonts w:ascii="Times New Roman" w:hAnsi="Times New Roman"/>
          <w:bCs/>
          <w:sz w:val="28"/>
          <w:szCs w:val="28"/>
          <w:lang w:eastAsia="ru-RU"/>
        </w:rPr>
      </w:pPr>
      <w:r w:rsidRPr="0012059A">
        <w:rPr>
          <w:rFonts w:ascii="Times New Roman" w:hAnsi="Times New Roman"/>
          <w:bCs/>
          <w:sz w:val="28"/>
          <w:szCs w:val="28"/>
          <w:lang w:eastAsia="ru-RU"/>
        </w:rPr>
        <w:t>5.</w:t>
      </w:r>
      <w:r w:rsidR="004525EC">
        <w:rPr>
          <w:rFonts w:ascii="Times New Roman" w:hAnsi="Times New Roman"/>
          <w:bCs/>
          <w:sz w:val="28"/>
          <w:szCs w:val="28"/>
          <w:lang w:val="uk-UA" w:eastAsia="ru-RU"/>
        </w:rPr>
        <w:t xml:space="preserve"> </w:t>
      </w:r>
      <w:r w:rsidRPr="0012059A">
        <w:rPr>
          <w:rFonts w:ascii="Times New Roman" w:hAnsi="Times New Roman"/>
          <w:bCs/>
          <w:sz w:val="28"/>
          <w:szCs w:val="28"/>
          <w:lang w:eastAsia="ru-RU"/>
        </w:rPr>
        <w:t>Статусные привилегии студента</w:t>
      </w:r>
    </w:p>
    <w:p w:rsidR="008D45B9" w:rsidRPr="0012059A" w:rsidRDefault="004F54FC" w:rsidP="0012059A">
      <w:pPr>
        <w:spacing w:after="0" w:line="360" w:lineRule="auto"/>
        <w:jc w:val="both"/>
        <w:rPr>
          <w:rFonts w:ascii="Times New Roman" w:hAnsi="Times New Roman"/>
          <w:bCs/>
          <w:sz w:val="28"/>
          <w:szCs w:val="28"/>
          <w:lang w:eastAsia="ru-RU"/>
        </w:rPr>
      </w:pPr>
      <w:r w:rsidRPr="0012059A">
        <w:rPr>
          <w:rFonts w:ascii="Times New Roman" w:hAnsi="Times New Roman"/>
          <w:bCs/>
          <w:sz w:val="28"/>
          <w:szCs w:val="28"/>
          <w:lang w:eastAsia="ru-RU"/>
        </w:rPr>
        <w:t>6.</w:t>
      </w:r>
      <w:r w:rsidR="004525EC">
        <w:rPr>
          <w:rFonts w:ascii="Times New Roman" w:hAnsi="Times New Roman"/>
          <w:bCs/>
          <w:sz w:val="28"/>
          <w:szCs w:val="28"/>
          <w:lang w:val="uk-UA" w:eastAsia="ru-RU"/>
        </w:rPr>
        <w:t xml:space="preserve"> </w:t>
      </w:r>
      <w:r w:rsidRPr="0012059A">
        <w:rPr>
          <w:rFonts w:ascii="Times New Roman" w:hAnsi="Times New Roman"/>
          <w:bCs/>
          <w:sz w:val="28"/>
          <w:szCs w:val="28"/>
          <w:lang w:eastAsia="ru-RU"/>
        </w:rPr>
        <w:t>Статусные привилегии психолога</w:t>
      </w:r>
    </w:p>
    <w:p w:rsidR="008D45B9" w:rsidRPr="0012059A" w:rsidRDefault="008D45B9" w:rsidP="0012059A">
      <w:pPr>
        <w:spacing w:after="0" w:line="360" w:lineRule="auto"/>
        <w:jc w:val="both"/>
        <w:rPr>
          <w:rFonts w:ascii="Times New Roman" w:hAnsi="Times New Roman"/>
          <w:bCs/>
          <w:sz w:val="28"/>
          <w:szCs w:val="28"/>
          <w:lang w:eastAsia="ru-RU"/>
        </w:rPr>
      </w:pPr>
      <w:r w:rsidRPr="0012059A">
        <w:rPr>
          <w:rFonts w:ascii="Times New Roman" w:hAnsi="Times New Roman"/>
          <w:bCs/>
          <w:sz w:val="28"/>
          <w:szCs w:val="28"/>
          <w:lang w:eastAsia="ru-RU"/>
        </w:rPr>
        <w:t>Заключение</w:t>
      </w:r>
    </w:p>
    <w:p w:rsidR="004F54FC" w:rsidRPr="0012059A" w:rsidRDefault="008D45B9" w:rsidP="0012059A">
      <w:pPr>
        <w:spacing w:after="0" w:line="360" w:lineRule="auto"/>
        <w:jc w:val="both"/>
        <w:rPr>
          <w:rFonts w:ascii="Times New Roman" w:hAnsi="Times New Roman"/>
          <w:bCs/>
          <w:sz w:val="28"/>
          <w:szCs w:val="28"/>
          <w:lang w:eastAsia="ru-RU"/>
        </w:rPr>
      </w:pPr>
      <w:r w:rsidRPr="0012059A">
        <w:rPr>
          <w:rFonts w:ascii="Times New Roman" w:hAnsi="Times New Roman"/>
          <w:bCs/>
          <w:sz w:val="28"/>
          <w:szCs w:val="28"/>
          <w:lang w:eastAsia="ru-RU"/>
        </w:rPr>
        <w:t>Список литературы</w:t>
      </w:r>
    </w:p>
    <w:p w:rsidR="004F54FC" w:rsidRPr="0012059A" w:rsidRDefault="004F54FC" w:rsidP="0012059A">
      <w:pPr>
        <w:spacing w:after="0" w:line="360" w:lineRule="auto"/>
        <w:ind w:firstLine="709"/>
        <w:jc w:val="both"/>
        <w:rPr>
          <w:rFonts w:ascii="Times New Roman" w:hAnsi="Times New Roman"/>
          <w:sz w:val="28"/>
          <w:szCs w:val="28"/>
          <w:lang w:eastAsia="ru-RU"/>
        </w:rPr>
      </w:pPr>
    </w:p>
    <w:p w:rsidR="00E62550" w:rsidRPr="0012059A" w:rsidRDefault="0012059A" w:rsidP="0012059A">
      <w:pPr>
        <w:spacing w:after="0" w:line="360" w:lineRule="auto"/>
        <w:ind w:firstLine="709"/>
        <w:jc w:val="center"/>
        <w:rPr>
          <w:rFonts w:ascii="Times New Roman" w:hAnsi="Times New Roman"/>
          <w:b/>
          <w:sz w:val="28"/>
          <w:szCs w:val="28"/>
          <w:lang w:val="en-US"/>
        </w:rPr>
      </w:pPr>
      <w:r>
        <w:rPr>
          <w:rFonts w:ascii="Times New Roman" w:hAnsi="Times New Roman"/>
          <w:b/>
          <w:sz w:val="28"/>
          <w:szCs w:val="28"/>
        </w:rPr>
        <w:br w:type="page"/>
      </w:r>
      <w:r w:rsidR="00BB7AF5" w:rsidRPr="0012059A">
        <w:rPr>
          <w:rFonts w:ascii="Times New Roman" w:hAnsi="Times New Roman"/>
          <w:b/>
          <w:sz w:val="28"/>
          <w:szCs w:val="28"/>
        </w:rPr>
        <w:t>Введение</w:t>
      </w:r>
    </w:p>
    <w:p w:rsidR="0012059A" w:rsidRDefault="0012059A" w:rsidP="0012059A">
      <w:pPr>
        <w:spacing w:after="0" w:line="360" w:lineRule="auto"/>
        <w:ind w:firstLine="709"/>
        <w:jc w:val="both"/>
        <w:rPr>
          <w:rFonts w:ascii="Times New Roman" w:hAnsi="Times New Roman"/>
          <w:sz w:val="28"/>
          <w:szCs w:val="28"/>
          <w:lang w:val="uk-UA"/>
        </w:rPr>
      </w:pPr>
    </w:p>
    <w:p w:rsidR="00D5711A" w:rsidRPr="0012059A" w:rsidRDefault="00D5711A" w:rsidP="0012059A">
      <w:pPr>
        <w:spacing w:after="0" w:line="360" w:lineRule="auto"/>
        <w:ind w:firstLine="709"/>
        <w:jc w:val="both"/>
        <w:rPr>
          <w:rFonts w:ascii="Times New Roman" w:hAnsi="Times New Roman"/>
          <w:sz w:val="28"/>
          <w:szCs w:val="28"/>
        </w:rPr>
      </w:pPr>
      <w:r w:rsidRPr="0012059A">
        <w:rPr>
          <w:rFonts w:ascii="Times New Roman" w:hAnsi="Times New Roman"/>
          <w:sz w:val="28"/>
          <w:szCs w:val="28"/>
        </w:rPr>
        <w:t>Если группу рассматривать в качестве субъекта деятельности, то к ее структуре нужно подходить с точки зрения анализа структуры групповой деятельности, включая анализ функций каждого члена группы.</w:t>
      </w:r>
    </w:p>
    <w:p w:rsidR="00E62550" w:rsidRPr="0012059A" w:rsidRDefault="00D5711A" w:rsidP="0012059A">
      <w:pPr>
        <w:widowControl w:val="0"/>
        <w:spacing w:after="0" w:line="360" w:lineRule="auto"/>
        <w:ind w:firstLine="709"/>
        <w:jc w:val="both"/>
        <w:rPr>
          <w:rFonts w:ascii="Times New Roman" w:hAnsi="Times New Roman"/>
          <w:sz w:val="28"/>
          <w:szCs w:val="28"/>
        </w:rPr>
      </w:pPr>
      <w:r w:rsidRPr="0012059A">
        <w:rPr>
          <w:rFonts w:ascii="Times New Roman" w:hAnsi="Times New Roman"/>
          <w:sz w:val="28"/>
          <w:szCs w:val="28"/>
        </w:rPr>
        <w:t>К структурным характеристикам группы прежде всего следует отнести: различия индивидов в положении, различия в функциях, которые заданы индивиду организацией или группой (роли), систему групповых ожиданий, систему групповых норм и, наконец, систему групповых санкций.</w:t>
      </w:r>
      <w:r w:rsidR="00486B06" w:rsidRPr="0012059A">
        <w:rPr>
          <w:rFonts w:ascii="Times New Roman" w:hAnsi="Times New Roman"/>
          <w:sz w:val="28"/>
          <w:szCs w:val="28"/>
        </w:rPr>
        <w:t xml:space="preserve"> Зачастую имущественное положение образованного человека, избранного на высокий политический пост, неизмеримо ниже имущественного положения тех, кто достаточно быстро сделал большие деньги, занимаясь экономическими аферами, сделками и.т.д. Чей статус социальная позиция выше? Как соотнести имущество одного, высочайшее образование и квалификацию</w:t>
      </w:r>
      <w:r w:rsidR="0012059A">
        <w:rPr>
          <w:rFonts w:ascii="Times New Roman" w:hAnsi="Times New Roman"/>
          <w:sz w:val="28"/>
          <w:szCs w:val="28"/>
        </w:rPr>
        <w:t xml:space="preserve"> </w:t>
      </w:r>
      <w:r w:rsidR="00486B06" w:rsidRPr="0012059A">
        <w:rPr>
          <w:rFonts w:ascii="Times New Roman" w:hAnsi="Times New Roman"/>
          <w:sz w:val="28"/>
          <w:szCs w:val="28"/>
        </w:rPr>
        <w:t>другого, интересную и дефицитную профессию третьего?</w:t>
      </w:r>
    </w:p>
    <w:p w:rsidR="00447F8C" w:rsidRDefault="00447F8C" w:rsidP="0012059A">
      <w:pPr>
        <w:widowControl w:val="0"/>
        <w:spacing w:after="0" w:line="360" w:lineRule="auto"/>
        <w:ind w:firstLine="709"/>
        <w:jc w:val="both"/>
        <w:rPr>
          <w:rFonts w:ascii="Times New Roman" w:hAnsi="Times New Roman"/>
          <w:b/>
          <w:sz w:val="28"/>
          <w:szCs w:val="28"/>
          <w:lang w:val="uk-UA"/>
        </w:rPr>
      </w:pPr>
    </w:p>
    <w:p w:rsidR="00E62550" w:rsidRDefault="0012059A" w:rsidP="0012059A">
      <w:pPr>
        <w:widowControl w:val="0"/>
        <w:spacing w:after="0" w:line="360" w:lineRule="auto"/>
        <w:ind w:firstLine="709"/>
        <w:jc w:val="center"/>
        <w:rPr>
          <w:rFonts w:ascii="Times New Roman" w:hAnsi="Times New Roman"/>
          <w:b/>
          <w:sz w:val="28"/>
          <w:szCs w:val="28"/>
          <w:lang w:val="uk-UA"/>
        </w:rPr>
      </w:pPr>
      <w:r>
        <w:rPr>
          <w:rFonts w:ascii="Times New Roman" w:hAnsi="Times New Roman"/>
          <w:b/>
          <w:sz w:val="28"/>
          <w:szCs w:val="28"/>
          <w:lang w:val="uk-UA"/>
        </w:rPr>
        <w:br w:type="page"/>
        <w:t xml:space="preserve">1. </w:t>
      </w:r>
      <w:r w:rsidR="00E62550" w:rsidRPr="0012059A">
        <w:rPr>
          <w:rFonts w:ascii="Times New Roman" w:hAnsi="Times New Roman"/>
          <w:b/>
          <w:sz w:val="28"/>
          <w:szCs w:val="28"/>
        </w:rPr>
        <w:t>Социальный статус</w:t>
      </w:r>
    </w:p>
    <w:p w:rsidR="0012059A" w:rsidRPr="0012059A" w:rsidRDefault="0012059A" w:rsidP="0012059A">
      <w:pPr>
        <w:widowControl w:val="0"/>
        <w:spacing w:after="0" w:line="360" w:lineRule="auto"/>
        <w:ind w:firstLine="709"/>
        <w:jc w:val="both"/>
        <w:rPr>
          <w:rFonts w:ascii="Times New Roman" w:hAnsi="Times New Roman"/>
          <w:b/>
          <w:sz w:val="28"/>
          <w:szCs w:val="28"/>
          <w:lang w:val="uk-UA"/>
        </w:rPr>
      </w:pPr>
    </w:p>
    <w:p w:rsidR="0012059A" w:rsidRDefault="00E62550" w:rsidP="0012059A">
      <w:pPr>
        <w:spacing w:after="0" w:line="360" w:lineRule="auto"/>
        <w:ind w:firstLine="709"/>
        <w:jc w:val="both"/>
        <w:rPr>
          <w:rFonts w:ascii="Times New Roman" w:hAnsi="Times New Roman"/>
          <w:sz w:val="28"/>
          <w:szCs w:val="28"/>
        </w:rPr>
      </w:pPr>
      <w:r w:rsidRPr="0012059A">
        <w:rPr>
          <w:rFonts w:ascii="Times New Roman" w:hAnsi="Times New Roman"/>
          <w:sz w:val="28"/>
          <w:szCs w:val="28"/>
        </w:rPr>
        <w:t xml:space="preserve">Хотя статус – очень распространенное понятие в социологии, единой трактовки его природы в этой науке не достигнуто. </w:t>
      </w:r>
    </w:p>
    <w:p w:rsidR="0012059A" w:rsidRDefault="00E62550" w:rsidP="0012059A">
      <w:pPr>
        <w:spacing w:after="0" w:line="360" w:lineRule="auto"/>
        <w:ind w:firstLine="709"/>
        <w:jc w:val="both"/>
        <w:rPr>
          <w:rFonts w:ascii="Times New Roman" w:hAnsi="Times New Roman"/>
          <w:sz w:val="28"/>
          <w:szCs w:val="28"/>
        </w:rPr>
      </w:pPr>
      <w:r w:rsidRPr="0012059A">
        <w:rPr>
          <w:rFonts w:ascii="Times New Roman" w:hAnsi="Times New Roman"/>
          <w:sz w:val="28"/>
          <w:szCs w:val="28"/>
        </w:rPr>
        <w:t xml:space="preserve">Общее понимание статуса сводится к следующим положениям: 1) под статусом подразумевается позиция индивида в группе или обществе; 2) статус – это социальное положение человека в обществе. Социальное положение – это обобщенная характеристика, охватывающая профессию, экономическое положение, политические возможности, демографические свойства человека. </w:t>
      </w:r>
    </w:p>
    <w:p w:rsidR="0012059A" w:rsidRDefault="00E62550" w:rsidP="0012059A">
      <w:pPr>
        <w:spacing w:after="0" w:line="360" w:lineRule="auto"/>
        <w:ind w:firstLine="709"/>
        <w:jc w:val="both"/>
        <w:rPr>
          <w:rFonts w:ascii="Times New Roman" w:hAnsi="Times New Roman"/>
          <w:sz w:val="28"/>
          <w:szCs w:val="28"/>
        </w:rPr>
      </w:pPr>
      <w:r w:rsidRPr="0012059A">
        <w:rPr>
          <w:rFonts w:ascii="Times New Roman" w:hAnsi="Times New Roman"/>
          <w:sz w:val="28"/>
          <w:szCs w:val="28"/>
        </w:rPr>
        <w:t xml:space="preserve">Классическая формулировка статуса принадлежит американскому социологу Р. Линтону (1930-е гг.), который отделил социальный статус от социальной роли, говоря при этом, что статус человек занимает как некую ячейку, а роль необходимо играть. Также определяет статус Н. Смелзер. Таким образом, «статус указывает на позицию, которая связана с кругом прав и обязанностей, привилегий и обязательств, прописанных законом возможностей или ограничений, признанных публично и поддерживаемых авторитетом общественного мнения». </w:t>
      </w:r>
    </w:p>
    <w:p w:rsidR="00BB7AF5" w:rsidRPr="0012059A" w:rsidRDefault="00E62550" w:rsidP="0012059A">
      <w:pPr>
        <w:spacing w:after="0" w:line="360" w:lineRule="auto"/>
        <w:ind w:firstLine="709"/>
        <w:jc w:val="both"/>
        <w:rPr>
          <w:rFonts w:ascii="Times New Roman" w:hAnsi="Times New Roman"/>
          <w:sz w:val="28"/>
          <w:szCs w:val="28"/>
        </w:rPr>
      </w:pPr>
      <w:r w:rsidRPr="0012059A">
        <w:rPr>
          <w:rFonts w:ascii="Times New Roman" w:hAnsi="Times New Roman"/>
          <w:sz w:val="28"/>
          <w:szCs w:val="28"/>
        </w:rPr>
        <w:t>Статусные привилегии – это то, что отличает один статус от другого. Социальный престиж (уважение, признание) статусов (точнее, престиж функций, закрепленных за конкретным статусом), по сути, и представляет собой иерархию статусов, разделяемую обществом и закрепленную в культуре, общественном мнении. Статусы в обществе иерархизированы. Принятая иерархия (ранжирование) статусов представляет собой основу стратификации данного общества.</w:t>
      </w:r>
      <w:r w:rsidR="0012059A">
        <w:rPr>
          <w:rFonts w:ascii="Times New Roman" w:hAnsi="Times New Roman"/>
          <w:sz w:val="28"/>
          <w:szCs w:val="28"/>
          <w:lang w:val="uk-UA"/>
        </w:rPr>
        <w:t xml:space="preserve"> </w:t>
      </w:r>
      <w:r w:rsidR="00031156" w:rsidRPr="0012059A">
        <w:rPr>
          <w:rFonts w:ascii="Times New Roman" w:hAnsi="Times New Roman"/>
          <w:sz w:val="28"/>
          <w:szCs w:val="28"/>
        </w:rPr>
        <w:t>Статусные привилегии могут быть как позитивными, так и негативными.</w:t>
      </w:r>
      <w:r w:rsidRPr="0012059A">
        <w:rPr>
          <w:rFonts w:ascii="Times New Roman" w:hAnsi="Times New Roman"/>
          <w:sz w:val="28"/>
          <w:szCs w:val="28"/>
        </w:rPr>
        <w:t xml:space="preserve"> Выделение главного статуса важно, поскольку он определяет человека социально. Причем не всегда тот статус, который в качестве главного выделяет общество, совпадает с тем статусом, который выделяет для себя человек. Однако люди воспринимают друг друга в зависимости от их статусного положения. Так, в ходе одного исследования этой проблемы в нескольких группах студентов представляли одного и того же человека в качестве: в первой – студента, во второй – лаборанта, в третьей – аспиранта, в четвертой – преподавателя и т.д. Затем студентам каждой из этих групп предложили определить его рост. В результате рост этого человека с первой до последней группы увеличился на 5 дюймов, в то время как рост сопровождавшего его экспериментатора в глазах студентов не изменился.</w:t>
      </w:r>
    </w:p>
    <w:p w:rsidR="0012059A" w:rsidRDefault="00BB7AF5" w:rsidP="0012059A">
      <w:pPr>
        <w:spacing w:after="0" w:line="360" w:lineRule="auto"/>
        <w:ind w:firstLine="709"/>
        <w:jc w:val="both"/>
        <w:rPr>
          <w:rFonts w:ascii="Times New Roman" w:hAnsi="Times New Roman"/>
          <w:sz w:val="28"/>
          <w:szCs w:val="28"/>
        </w:rPr>
      </w:pPr>
      <w:r w:rsidRPr="0012059A">
        <w:rPr>
          <w:rFonts w:ascii="Times New Roman" w:hAnsi="Times New Roman"/>
          <w:sz w:val="28"/>
          <w:szCs w:val="28"/>
        </w:rPr>
        <w:t xml:space="preserve">Статус как культурный феномен обставляется соответствующими его рангу почестями, символами и привилегиями. Чем выше ранг, тем больше привилегий. Статус требует от человека социально одобряемого поведения, реализации определенных прав и обязанностей, адекватного ролевого поведения, наконец, идентификации, т. е. психологического отождествления себя со своим статусом. Все это – элементы статуса. </w:t>
      </w:r>
    </w:p>
    <w:p w:rsidR="0012059A" w:rsidRDefault="00BB7AF5" w:rsidP="0012059A">
      <w:pPr>
        <w:spacing w:after="0" w:line="360" w:lineRule="auto"/>
        <w:ind w:firstLine="709"/>
        <w:jc w:val="both"/>
        <w:rPr>
          <w:rFonts w:ascii="Times New Roman" w:hAnsi="Times New Roman"/>
          <w:sz w:val="28"/>
          <w:szCs w:val="28"/>
        </w:rPr>
      </w:pPr>
      <w:r w:rsidRPr="0012059A">
        <w:rPr>
          <w:rFonts w:ascii="Times New Roman" w:hAnsi="Times New Roman"/>
          <w:sz w:val="28"/>
          <w:szCs w:val="28"/>
        </w:rPr>
        <w:t xml:space="preserve">В целом, когда идет речь о ранжировании статусов, то имеется в виду прежде всего </w:t>
      </w:r>
      <w:r w:rsidRPr="0012059A">
        <w:rPr>
          <w:rFonts w:ascii="Times New Roman" w:hAnsi="Times New Roman"/>
          <w:b/>
          <w:bCs/>
          <w:sz w:val="28"/>
          <w:szCs w:val="28"/>
        </w:rPr>
        <w:t>престиж</w:t>
      </w:r>
      <w:r w:rsidRPr="0012059A">
        <w:rPr>
          <w:rFonts w:ascii="Times New Roman" w:hAnsi="Times New Roman"/>
          <w:sz w:val="28"/>
          <w:szCs w:val="28"/>
        </w:rPr>
        <w:t xml:space="preserve"> функций, закрепленных за данным статусом.</w:t>
      </w:r>
      <w:r w:rsidR="0012059A">
        <w:rPr>
          <w:rFonts w:ascii="Times New Roman" w:hAnsi="Times New Roman"/>
          <w:sz w:val="28"/>
          <w:szCs w:val="28"/>
        </w:rPr>
        <w:t xml:space="preserve"> </w:t>
      </w:r>
      <w:r w:rsidRPr="0012059A">
        <w:rPr>
          <w:rFonts w:ascii="Times New Roman" w:hAnsi="Times New Roman"/>
          <w:sz w:val="28"/>
          <w:szCs w:val="28"/>
        </w:rPr>
        <w:t xml:space="preserve">Социальный престиж статуса играет огромную роль в распределении социальных желаний, планов, энергии (в особенности, молодежи). В этой зоне создается особое социальное напряжение, сосредотачиваются наиболее активные, подготовленные, амбициозные члены общества. И в этом плане престиж того или иного статуса оказывает существенное влияние на самовосприятие, утверждение собственного "Я". Самовосприятие есть своеобразное зеркало восприятия другими своего статуса. Эта статусная самооценка как сущностная черта целостной личности имеет две крайности. Низкая статусная самооценка обычно связана со слабой сопротивляемостью внешнему влиянию, с конформизмом, неуверенностью в себе и пессимизмом. Высокая самооценка, наоборот, чаще связана с активностью, предприимчивостью, уверенностью в своих силах, жизненным оптимизмом. </w:t>
      </w:r>
    </w:p>
    <w:p w:rsidR="0012059A" w:rsidRDefault="00BB7AF5" w:rsidP="0012059A">
      <w:pPr>
        <w:spacing w:after="0" w:line="360" w:lineRule="auto"/>
        <w:ind w:firstLine="709"/>
        <w:jc w:val="both"/>
        <w:rPr>
          <w:rFonts w:ascii="Times New Roman" w:hAnsi="Times New Roman"/>
          <w:sz w:val="28"/>
          <w:szCs w:val="28"/>
        </w:rPr>
      </w:pPr>
      <w:r w:rsidRPr="0012059A">
        <w:rPr>
          <w:rFonts w:ascii="Times New Roman" w:hAnsi="Times New Roman"/>
          <w:sz w:val="28"/>
          <w:szCs w:val="28"/>
        </w:rPr>
        <w:t xml:space="preserve">Человек, достигший вершины иерархии и, следовательно, высокого статуса в одной группе, может оставаться неизвестным в другой. Господин Н. как коллекционер ценится очень высоко среди коллекционеров марок, но коллеги по работе считают его весьма посредственным бухгалтером, а в семье жена и дети даже посматривают на него свысока. Понятно, что у господина Н. три разных статуса, имеющих три разных ранга: высокий, средний и низкий. Редко кому удается иметь высокий статус во всех группах, к которым он относится. </w:t>
      </w:r>
    </w:p>
    <w:p w:rsidR="0012059A" w:rsidRDefault="00BB7AF5" w:rsidP="0012059A">
      <w:pPr>
        <w:spacing w:after="0" w:line="360" w:lineRule="auto"/>
        <w:ind w:firstLine="709"/>
        <w:jc w:val="both"/>
        <w:rPr>
          <w:rFonts w:ascii="Times New Roman" w:hAnsi="Times New Roman"/>
          <w:sz w:val="28"/>
          <w:szCs w:val="28"/>
        </w:rPr>
      </w:pPr>
      <w:r w:rsidRPr="0012059A">
        <w:rPr>
          <w:rFonts w:ascii="Times New Roman" w:hAnsi="Times New Roman"/>
          <w:sz w:val="28"/>
          <w:szCs w:val="28"/>
        </w:rPr>
        <w:t xml:space="preserve">Несовпадение статусов – это несовпадение рангов статусов либо противоречие прав и обязанностей. Поэтому несовпадение возникает при двух обстоятельствах: 1) когда индивид занимает высокую позицию в одной группе и низкую – в другой; 2) когда права и обязанности одного статуса противоречат или мешают осуществлению прав и выполнению обязанностей другого статуса. </w:t>
      </w:r>
    </w:p>
    <w:p w:rsidR="00E62550" w:rsidRPr="0012059A" w:rsidRDefault="00BB7AF5" w:rsidP="0012059A">
      <w:pPr>
        <w:spacing w:after="0" w:line="360" w:lineRule="auto"/>
        <w:ind w:firstLine="709"/>
        <w:jc w:val="both"/>
        <w:rPr>
          <w:rFonts w:ascii="Times New Roman" w:hAnsi="Times New Roman"/>
          <w:sz w:val="28"/>
          <w:szCs w:val="28"/>
        </w:rPr>
      </w:pPr>
      <w:r w:rsidRPr="0012059A">
        <w:rPr>
          <w:rFonts w:ascii="Times New Roman" w:hAnsi="Times New Roman"/>
          <w:sz w:val="28"/>
          <w:szCs w:val="28"/>
        </w:rPr>
        <w:t>Несовпадение статусов проявляется в поведении носителя статуса и ожиданиях окружающих. Так, министр не имеет права заниматься коммерческой деятельностью. Полицейский не может быть мафиози. Обязанности члена незаконной группировки не совпадают с должностными обязанностями защитника закона. От банкира никто не ждет, что он станет просить милостыню или разъезжать на подножке трамвая, от спортсмена – что он будет курить или выпивать. Когда подобное происходит, обнаруживается расхождение статуса и соответствующего ему ролевого поведения.</w:t>
      </w:r>
    </w:p>
    <w:p w:rsidR="0012059A" w:rsidRDefault="0012059A" w:rsidP="0012059A">
      <w:pPr>
        <w:spacing w:after="0" w:line="360" w:lineRule="auto"/>
        <w:ind w:firstLine="709"/>
        <w:jc w:val="both"/>
        <w:rPr>
          <w:rFonts w:ascii="Times New Roman" w:hAnsi="Times New Roman"/>
          <w:b/>
          <w:bCs/>
          <w:sz w:val="28"/>
          <w:szCs w:val="28"/>
          <w:lang w:val="uk-UA" w:eastAsia="ru-RU"/>
        </w:rPr>
      </w:pPr>
    </w:p>
    <w:p w:rsidR="008B3584" w:rsidRPr="0012059A" w:rsidRDefault="00E62550" w:rsidP="0012059A">
      <w:pPr>
        <w:spacing w:after="0" w:line="360" w:lineRule="auto"/>
        <w:ind w:firstLine="709"/>
        <w:jc w:val="center"/>
        <w:rPr>
          <w:rFonts w:ascii="Times New Roman" w:hAnsi="Times New Roman"/>
          <w:b/>
          <w:bCs/>
          <w:sz w:val="28"/>
          <w:szCs w:val="28"/>
          <w:lang w:eastAsia="ru-RU"/>
        </w:rPr>
      </w:pPr>
      <w:r w:rsidRPr="0012059A">
        <w:rPr>
          <w:rFonts w:ascii="Times New Roman" w:hAnsi="Times New Roman"/>
          <w:b/>
          <w:bCs/>
          <w:sz w:val="28"/>
          <w:szCs w:val="28"/>
          <w:lang w:eastAsia="ru-RU"/>
        </w:rPr>
        <w:t>2.</w:t>
      </w:r>
      <w:r w:rsidR="0012059A">
        <w:rPr>
          <w:rFonts w:ascii="Times New Roman" w:hAnsi="Times New Roman"/>
          <w:b/>
          <w:bCs/>
          <w:sz w:val="28"/>
          <w:szCs w:val="28"/>
          <w:lang w:val="uk-UA" w:eastAsia="ru-RU"/>
        </w:rPr>
        <w:t xml:space="preserve"> </w:t>
      </w:r>
      <w:r w:rsidR="008B3584" w:rsidRPr="0012059A">
        <w:rPr>
          <w:rFonts w:ascii="Times New Roman" w:hAnsi="Times New Roman"/>
          <w:b/>
          <w:bCs/>
          <w:sz w:val="28"/>
          <w:szCs w:val="28"/>
          <w:lang w:eastAsia="ru-RU"/>
        </w:rPr>
        <w:t>Статусные привилегии</w:t>
      </w:r>
    </w:p>
    <w:p w:rsidR="00D97C54" w:rsidRPr="0012059A" w:rsidRDefault="00D97C54" w:rsidP="0012059A">
      <w:pPr>
        <w:spacing w:after="0" w:line="360" w:lineRule="auto"/>
        <w:ind w:firstLine="709"/>
        <w:jc w:val="both"/>
        <w:rPr>
          <w:rFonts w:ascii="Times New Roman" w:hAnsi="Times New Roman"/>
          <w:sz w:val="28"/>
          <w:szCs w:val="28"/>
          <w:lang w:eastAsia="ru-RU"/>
        </w:rPr>
      </w:pPr>
    </w:p>
    <w:p w:rsidR="008B3584" w:rsidRPr="0012059A" w:rsidRDefault="008B3584" w:rsidP="0012059A">
      <w:pPr>
        <w:spacing w:after="0" w:line="360" w:lineRule="auto"/>
        <w:ind w:firstLine="709"/>
        <w:jc w:val="both"/>
        <w:rPr>
          <w:rFonts w:ascii="Times New Roman" w:hAnsi="Times New Roman"/>
          <w:sz w:val="28"/>
          <w:szCs w:val="28"/>
          <w:lang w:eastAsia="ru-RU"/>
        </w:rPr>
      </w:pPr>
      <w:r w:rsidRPr="0012059A">
        <w:rPr>
          <w:rFonts w:ascii="Times New Roman" w:hAnsi="Times New Roman"/>
          <w:sz w:val="28"/>
          <w:szCs w:val="28"/>
          <w:lang w:eastAsia="ru-RU"/>
        </w:rPr>
        <w:t>С точки зрения практических целей, стратификация по статусам идет рука об руку с монополизацией идеальных и материальных товаров или возможностей. Помимо специфической статусной почести, которая всегда основывается на дистанции и исключительности, мы обнаруживаем все разновидности материальной монополии. Почетное выделение может состоять в привилегии носить специальный костюм, кушать специальные блюда, запрещенные для остальных, жестикулировать руками, играть на музыкальных инструментах, как это делают только профессиональные артисты. Конечно, материальная монополия предоставляет самый эффективный мотив для исключительности статусной группы, хотя сама по себе она не всегда достаточное условие. Решающая роль «стиля жизни» в статусных «почестях» означает, что статусные группы выступают специфическими носителями всякого рода «условностей». В какой бы форме это ни выражалось, все «стилизации» жизни либо проистекают из статусных групп, либо поддерживаются ими. Даже если главные статусные условности разнятся очень сильно, они все равно остаются определенными типичными чертами, особенно среди тех страт, которые считаются самыми привилегированными. Говоря достаточно общо, среди привилегированных статусных групп существует статусная дисквалификация, направленная против выполнения физического труда. Дисквалификацией можно назвать переоценку нынешними американцами традиционного подхода к физическому труду. Очень часто занятие рациональной экономической деятельностью, особенно «предпринимательской деятельностью», выглядит как дисквалификация статуса. Артистическая и литературная деятельность, если они нацелены на получение дохода, или просто связаны с тяжелыми физическими усилиями, также рассматриваются как унизительная работа. Примером является работа скульптора, если он трудится в своей пыльной мастерской, подобно каменщику, одетый в пыльный халат. Напротив, деятельность художника в студии-салоне и все формы музицирования более подходят об</w:t>
      </w:r>
      <w:r w:rsidR="00D97C54" w:rsidRPr="0012059A">
        <w:rPr>
          <w:rFonts w:ascii="Times New Roman" w:hAnsi="Times New Roman"/>
          <w:sz w:val="28"/>
          <w:szCs w:val="28"/>
          <w:lang w:eastAsia="ru-RU"/>
        </w:rPr>
        <w:t>разу данной статусной группы.</w:t>
      </w:r>
    </w:p>
    <w:p w:rsidR="009E12A7" w:rsidRPr="0012059A" w:rsidRDefault="009E12A7" w:rsidP="0012059A">
      <w:pPr>
        <w:spacing w:after="0" w:line="360" w:lineRule="auto"/>
        <w:ind w:firstLine="709"/>
        <w:jc w:val="both"/>
        <w:rPr>
          <w:rFonts w:ascii="Times New Roman" w:hAnsi="Times New Roman"/>
          <w:sz w:val="28"/>
          <w:szCs w:val="28"/>
          <w:lang w:eastAsia="ru-RU"/>
        </w:rPr>
      </w:pPr>
    </w:p>
    <w:p w:rsidR="008A008C" w:rsidRPr="0012059A" w:rsidRDefault="00E62550" w:rsidP="0012059A">
      <w:pPr>
        <w:spacing w:after="0" w:line="360" w:lineRule="auto"/>
        <w:ind w:firstLine="709"/>
        <w:jc w:val="center"/>
        <w:rPr>
          <w:rFonts w:ascii="Times New Roman" w:hAnsi="Times New Roman"/>
          <w:b/>
          <w:bCs/>
          <w:sz w:val="28"/>
          <w:szCs w:val="28"/>
          <w:lang w:eastAsia="ru-RU"/>
        </w:rPr>
      </w:pPr>
      <w:r w:rsidRPr="0012059A">
        <w:rPr>
          <w:rFonts w:ascii="Times New Roman" w:hAnsi="Times New Roman"/>
          <w:b/>
          <w:bCs/>
          <w:sz w:val="28"/>
          <w:szCs w:val="28"/>
          <w:lang w:eastAsia="ru-RU"/>
        </w:rPr>
        <w:t>3.</w:t>
      </w:r>
      <w:r w:rsidR="0012059A">
        <w:rPr>
          <w:rFonts w:ascii="Times New Roman" w:hAnsi="Times New Roman"/>
          <w:b/>
          <w:bCs/>
          <w:sz w:val="28"/>
          <w:szCs w:val="28"/>
          <w:lang w:val="uk-UA" w:eastAsia="ru-RU"/>
        </w:rPr>
        <w:t xml:space="preserve"> </w:t>
      </w:r>
      <w:r w:rsidR="008A008C" w:rsidRPr="0012059A">
        <w:rPr>
          <w:rFonts w:ascii="Times New Roman" w:hAnsi="Times New Roman"/>
          <w:b/>
          <w:bCs/>
          <w:sz w:val="28"/>
          <w:szCs w:val="28"/>
          <w:lang w:eastAsia="ru-RU"/>
        </w:rPr>
        <w:t>Статусные почести</w:t>
      </w:r>
    </w:p>
    <w:p w:rsidR="00D97C54" w:rsidRPr="0012059A" w:rsidRDefault="00D97C54" w:rsidP="0012059A">
      <w:pPr>
        <w:spacing w:after="0" w:line="360" w:lineRule="auto"/>
        <w:ind w:firstLine="709"/>
        <w:jc w:val="both"/>
        <w:rPr>
          <w:rFonts w:ascii="Times New Roman" w:hAnsi="Times New Roman"/>
          <w:sz w:val="28"/>
          <w:szCs w:val="28"/>
          <w:lang w:eastAsia="ru-RU"/>
        </w:rPr>
      </w:pPr>
    </w:p>
    <w:p w:rsidR="008A008C" w:rsidRPr="0012059A" w:rsidRDefault="008A008C" w:rsidP="0012059A">
      <w:pPr>
        <w:spacing w:after="0" w:line="360" w:lineRule="auto"/>
        <w:ind w:firstLine="709"/>
        <w:jc w:val="both"/>
        <w:rPr>
          <w:rFonts w:ascii="Times New Roman" w:hAnsi="Times New Roman"/>
          <w:sz w:val="28"/>
          <w:szCs w:val="28"/>
          <w:lang w:eastAsia="ru-RU"/>
        </w:rPr>
      </w:pPr>
      <w:r w:rsidRPr="0012059A">
        <w:rPr>
          <w:rFonts w:ascii="Times New Roman" w:hAnsi="Times New Roman"/>
          <w:sz w:val="28"/>
          <w:szCs w:val="28"/>
          <w:lang w:eastAsia="ru-RU"/>
        </w:rPr>
        <w:t>В противоположность классам</w:t>
      </w:r>
      <w:r w:rsidRPr="0012059A">
        <w:rPr>
          <w:rFonts w:ascii="Times New Roman" w:hAnsi="Times New Roman"/>
          <w:b/>
          <w:bCs/>
          <w:sz w:val="28"/>
          <w:szCs w:val="28"/>
          <w:lang w:eastAsia="ru-RU"/>
        </w:rPr>
        <w:t xml:space="preserve"> статусные группы</w:t>
      </w:r>
      <w:r w:rsidRPr="0012059A">
        <w:rPr>
          <w:rFonts w:ascii="Times New Roman" w:hAnsi="Times New Roman"/>
          <w:sz w:val="28"/>
          <w:szCs w:val="28"/>
          <w:lang w:eastAsia="ru-RU"/>
        </w:rPr>
        <w:t xml:space="preserve"> являются нормальными сообществами. Правда, в большинстве своем они аморфны. В противоположность чисто экономически детерминированной «классовой ситуации» мы понимаем под «статусной ситуацией» любой типичный компонент жизненной судьбы людей, который детерминирован специфическим, позитивным или негативным, социальным оцениванием </w:t>
      </w:r>
      <w:r w:rsidRPr="0012059A">
        <w:rPr>
          <w:rFonts w:ascii="Times New Roman" w:hAnsi="Times New Roman"/>
          <w:iCs/>
          <w:sz w:val="28"/>
          <w:szCs w:val="28"/>
          <w:lang w:eastAsia="ru-RU"/>
        </w:rPr>
        <w:t>почести.</w:t>
      </w:r>
      <w:r w:rsidRPr="0012059A">
        <w:rPr>
          <w:rFonts w:ascii="Times New Roman" w:hAnsi="Times New Roman"/>
          <w:sz w:val="28"/>
          <w:szCs w:val="28"/>
          <w:lang w:eastAsia="ru-RU"/>
        </w:rPr>
        <w:t xml:space="preserve"> Такая почесть может обозначать любое качество, оцениваемое большинством людей, и, конечно же, оно тесно связано с классовой ситуацией: классовые различия самыми разнообразными способами связаны со статусными различиями. Собственность как таковая не всегда признается в качестве статусной характеристики, но в течение</w:t>
      </w:r>
      <w:r w:rsidR="0012059A">
        <w:rPr>
          <w:rFonts w:ascii="Times New Roman" w:hAnsi="Times New Roman"/>
          <w:sz w:val="28"/>
          <w:szCs w:val="28"/>
          <w:lang w:eastAsia="ru-RU"/>
        </w:rPr>
        <w:t xml:space="preserve"> </w:t>
      </w:r>
      <w:r w:rsidRPr="0012059A">
        <w:rPr>
          <w:rFonts w:ascii="Times New Roman" w:hAnsi="Times New Roman"/>
          <w:sz w:val="28"/>
          <w:szCs w:val="28"/>
          <w:lang w:eastAsia="ru-RU"/>
        </w:rPr>
        <w:t>времени она проявляла себя таковой, причем с удивительной регулярностью. В экономике соседской общины очень часто самые зажиточные люди становились вождями, что означает всего лишь проявление к ним уважения. К примеру, в так называемой современной чистой демократии, которая означает такой порядок, при котором никто не имеет узаконенных привилегий, случается, что партнера по танцам выбирают из среды своего же класса. Сообщения об этом поступили из небольших шведских городов. Однако статусная почесть не обязательно связана с "классовой ситуацией". Напротив, статусная почесть, и это нормальное положение дел, находится в четкой оппозиции всему, что связано с собственностью.</w:t>
      </w:r>
    </w:p>
    <w:p w:rsidR="008A008C" w:rsidRPr="0012059A" w:rsidRDefault="008A008C" w:rsidP="0012059A">
      <w:pPr>
        <w:spacing w:after="0" w:line="360" w:lineRule="auto"/>
        <w:ind w:firstLine="709"/>
        <w:jc w:val="both"/>
        <w:rPr>
          <w:rFonts w:ascii="Times New Roman" w:hAnsi="Times New Roman"/>
          <w:sz w:val="28"/>
          <w:szCs w:val="28"/>
          <w:lang w:eastAsia="ru-RU"/>
        </w:rPr>
      </w:pPr>
      <w:r w:rsidRPr="0012059A">
        <w:rPr>
          <w:rFonts w:ascii="Times New Roman" w:hAnsi="Times New Roman"/>
          <w:sz w:val="28"/>
          <w:szCs w:val="28"/>
          <w:lang w:eastAsia="ru-RU"/>
        </w:rPr>
        <w:t>И имущие, и неимущие могут принадлежать к одной и той же статусной группе, и часто это имеет весьма недвусмысленные последствия. Видимое «равенство», создаваемое социальным оцениванием, с точки зрения долговременной перспективы ненадежно. «Равенство» статусов среди американских «джентльменов», к примеру, выражено тем фактом, что за пределами той субординации, которая определена различными функциями «бизнеса», встретившиеся на вечеринке в клубе з</w:t>
      </w:r>
      <w:r w:rsidRPr="0012059A">
        <w:rPr>
          <w:rFonts w:ascii="Times New Roman" w:hAnsi="Times New Roman"/>
          <w:sz w:val="28"/>
          <w:szCs w:val="28"/>
          <w:lang w:val="en-US" w:eastAsia="ru-RU"/>
        </w:rPr>
        <w:t>a</w:t>
      </w:r>
      <w:r w:rsidRPr="0012059A">
        <w:rPr>
          <w:rFonts w:ascii="Times New Roman" w:hAnsi="Times New Roman"/>
          <w:sz w:val="28"/>
          <w:szCs w:val="28"/>
          <w:lang w:eastAsia="ru-RU"/>
        </w:rPr>
        <w:t xml:space="preserve"> игрой в карты или биллиард «шеф» и его «подчиненный» обращаются друг с другом как равные. Непризнание того, что люди от рождения имеют равные права, оценивается негативно. Считается отвратительным поступком, когда «шеф» свысока дарит «подчиненного» своей благосклонностью, всячески подчеркивая разницу «позиций». В то же время шеф-немец не боится причинить себе вред, выказав свои истинные чувства. Такова одна из главных причин того, почему в Америке немецкая форма «дружеского общения между людьми одного круга» не получила той популярности, какую приобрели чисто американские формы клубного общения.</w:t>
      </w:r>
    </w:p>
    <w:p w:rsidR="009E12A7" w:rsidRPr="0012059A" w:rsidRDefault="009E12A7" w:rsidP="0012059A">
      <w:pPr>
        <w:spacing w:after="0" w:line="360" w:lineRule="auto"/>
        <w:ind w:firstLine="709"/>
        <w:jc w:val="both"/>
        <w:rPr>
          <w:rFonts w:ascii="Times New Roman" w:hAnsi="Times New Roman"/>
          <w:b/>
          <w:sz w:val="28"/>
          <w:szCs w:val="28"/>
          <w:lang w:val="en-US" w:eastAsia="ru-RU"/>
        </w:rPr>
      </w:pPr>
    </w:p>
    <w:p w:rsidR="00D5711A" w:rsidRPr="0012059A" w:rsidRDefault="009E12A7" w:rsidP="0012059A">
      <w:pPr>
        <w:spacing w:after="0" w:line="360" w:lineRule="auto"/>
        <w:ind w:firstLine="709"/>
        <w:jc w:val="center"/>
        <w:rPr>
          <w:rFonts w:ascii="Times New Roman" w:hAnsi="Times New Roman"/>
          <w:b/>
          <w:sz w:val="28"/>
          <w:szCs w:val="28"/>
          <w:lang w:eastAsia="ru-RU"/>
        </w:rPr>
      </w:pPr>
      <w:r w:rsidRPr="0012059A">
        <w:rPr>
          <w:rFonts w:ascii="Times New Roman" w:hAnsi="Times New Roman"/>
          <w:b/>
          <w:sz w:val="28"/>
          <w:szCs w:val="28"/>
          <w:lang w:eastAsia="ru-RU"/>
        </w:rPr>
        <w:t>4.</w:t>
      </w:r>
      <w:r w:rsidR="0012059A">
        <w:rPr>
          <w:rFonts w:ascii="Times New Roman" w:hAnsi="Times New Roman"/>
          <w:b/>
          <w:sz w:val="28"/>
          <w:szCs w:val="28"/>
          <w:lang w:val="uk-UA" w:eastAsia="ru-RU"/>
        </w:rPr>
        <w:t xml:space="preserve"> </w:t>
      </w:r>
      <w:r w:rsidR="00440BE7" w:rsidRPr="0012059A">
        <w:rPr>
          <w:rFonts w:ascii="Times New Roman" w:hAnsi="Times New Roman"/>
          <w:b/>
          <w:sz w:val="28"/>
          <w:szCs w:val="28"/>
          <w:lang w:eastAsia="ru-RU"/>
        </w:rPr>
        <w:t>Социальная стратификация</w:t>
      </w:r>
    </w:p>
    <w:p w:rsidR="0012059A" w:rsidRDefault="0012059A" w:rsidP="0012059A">
      <w:pPr>
        <w:spacing w:after="0" w:line="360" w:lineRule="auto"/>
        <w:ind w:firstLine="709"/>
        <w:jc w:val="both"/>
        <w:rPr>
          <w:rFonts w:ascii="Times New Roman" w:hAnsi="Times New Roman"/>
          <w:sz w:val="28"/>
          <w:szCs w:val="28"/>
          <w:lang w:eastAsia="ru-RU"/>
        </w:rPr>
      </w:pPr>
    </w:p>
    <w:p w:rsidR="0012059A" w:rsidRDefault="00440BE7" w:rsidP="0012059A">
      <w:pPr>
        <w:spacing w:after="0" w:line="360" w:lineRule="auto"/>
        <w:ind w:firstLine="709"/>
        <w:jc w:val="both"/>
        <w:rPr>
          <w:rFonts w:ascii="Times New Roman" w:hAnsi="Times New Roman"/>
          <w:sz w:val="28"/>
          <w:szCs w:val="28"/>
          <w:lang w:eastAsia="ru-RU"/>
        </w:rPr>
      </w:pPr>
      <w:r w:rsidRPr="0012059A">
        <w:rPr>
          <w:rFonts w:ascii="Times New Roman" w:hAnsi="Times New Roman"/>
          <w:sz w:val="28"/>
          <w:szCs w:val="28"/>
          <w:lang w:eastAsia="ru-RU"/>
        </w:rPr>
        <w:t>Социальная стратификация — центральная тема социологии. Она описывает социальное неравенство в обществе, деление социальных слоев по уровню доходов и образу жизни, по наличию или отсутствию привилегий. В первобытном обществе неравенство было незначительным, поэтому стратификация там почти отсутствовала. В сложных обществах неравенство очень сильное, оно поделило людей по доходам, уровню образования, власти. Возникли касты, затем сословия, а позже — классы. В одних обществах переход из одного социального слоя (страты) в другой запрещен; есть общества, где такой переход ограничен, и есть общества, где он полностью разрешен. Свобода социальных перемещений (мобильность) определяет то, каким является общество — закрытым или открытым.</w:t>
      </w:r>
    </w:p>
    <w:p w:rsidR="0012059A" w:rsidRDefault="00440BE7" w:rsidP="0012059A">
      <w:pPr>
        <w:spacing w:after="0" w:line="360" w:lineRule="auto"/>
        <w:ind w:firstLine="709"/>
        <w:jc w:val="both"/>
        <w:rPr>
          <w:rFonts w:ascii="Times New Roman" w:hAnsi="Times New Roman"/>
          <w:sz w:val="28"/>
          <w:szCs w:val="28"/>
          <w:lang w:eastAsia="ru-RU"/>
        </w:rPr>
      </w:pPr>
      <w:r w:rsidRPr="0012059A">
        <w:rPr>
          <w:rFonts w:ascii="Times New Roman" w:hAnsi="Times New Roman"/>
          <w:sz w:val="28"/>
          <w:szCs w:val="28"/>
          <w:lang w:eastAsia="ru-RU"/>
        </w:rPr>
        <w:t>Термин «стратификация» пришел из геологии, где он обозначает расположение пластов Земли по вертикали. Социология уподобила строение общества строению Земли и разместила социальные слои (страты) также по вертикали. Основанием служила лестница доходов: бедняки занимают низшую ступеньку, зажиточные группы населения — среднюю, а богатые — верхнюю.</w:t>
      </w:r>
    </w:p>
    <w:p w:rsidR="0012059A" w:rsidRDefault="00440BE7" w:rsidP="0012059A">
      <w:pPr>
        <w:spacing w:after="0" w:line="360" w:lineRule="auto"/>
        <w:ind w:firstLine="709"/>
        <w:jc w:val="both"/>
        <w:rPr>
          <w:rFonts w:ascii="Times New Roman" w:hAnsi="Times New Roman"/>
          <w:sz w:val="28"/>
          <w:szCs w:val="28"/>
          <w:lang w:eastAsia="ru-RU"/>
        </w:rPr>
      </w:pPr>
      <w:r w:rsidRPr="0012059A">
        <w:rPr>
          <w:rFonts w:ascii="Times New Roman" w:hAnsi="Times New Roman"/>
          <w:sz w:val="28"/>
          <w:szCs w:val="28"/>
          <w:lang w:eastAsia="ru-RU"/>
        </w:rPr>
        <w:t>Каждая страта включает только тех людей, кто имеют приблизительно одинаковые доходы, власть, образование и престиж. Неравенство расстояний между статусами — основное свойство стратификации. У нее четыре измерительных линейки, или оси координат. Все они расположены вертикально и рядом друг с другом:</w:t>
      </w:r>
    </w:p>
    <w:p w:rsidR="0012059A" w:rsidRDefault="00440BE7" w:rsidP="0012059A">
      <w:pPr>
        <w:spacing w:after="0" w:line="360" w:lineRule="auto"/>
        <w:ind w:firstLine="709"/>
        <w:jc w:val="both"/>
        <w:rPr>
          <w:rFonts w:ascii="Times New Roman" w:hAnsi="Times New Roman"/>
          <w:sz w:val="28"/>
          <w:szCs w:val="28"/>
          <w:lang w:eastAsia="ru-RU"/>
        </w:rPr>
      </w:pPr>
      <w:r w:rsidRPr="0012059A">
        <w:rPr>
          <w:rFonts w:ascii="Times New Roman" w:hAnsi="Times New Roman"/>
          <w:sz w:val="28"/>
          <w:szCs w:val="28"/>
          <w:lang w:eastAsia="ru-RU"/>
        </w:rPr>
        <w:t>доход;</w:t>
      </w:r>
    </w:p>
    <w:p w:rsidR="0012059A" w:rsidRDefault="00440BE7" w:rsidP="0012059A">
      <w:pPr>
        <w:spacing w:after="0" w:line="360" w:lineRule="auto"/>
        <w:ind w:firstLine="709"/>
        <w:jc w:val="both"/>
        <w:rPr>
          <w:rFonts w:ascii="Times New Roman" w:hAnsi="Times New Roman"/>
          <w:sz w:val="28"/>
          <w:szCs w:val="28"/>
          <w:lang w:eastAsia="ru-RU"/>
        </w:rPr>
      </w:pPr>
      <w:r w:rsidRPr="0012059A">
        <w:rPr>
          <w:rFonts w:ascii="Times New Roman" w:hAnsi="Times New Roman"/>
          <w:sz w:val="28"/>
          <w:szCs w:val="28"/>
          <w:lang w:eastAsia="ru-RU"/>
        </w:rPr>
        <w:t>власть;</w:t>
      </w:r>
    </w:p>
    <w:p w:rsidR="0012059A" w:rsidRDefault="00440BE7" w:rsidP="0012059A">
      <w:pPr>
        <w:spacing w:after="0" w:line="360" w:lineRule="auto"/>
        <w:ind w:firstLine="709"/>
        <w:jc w:val="both"/>
        <w:rPr>
          <w:rFonts w:ascii="Times New Roman" w:hAnsi="Times New Roman"/>
          <w:sz w:val="28"/>
          <w:szCs w:val="28"/>
          <w:lang w:eastAsia="ru-RU"/>
        </w:rPr>
      </w:pPr>
      <w:r w:rsidRPr="0012059A">
        <w:rPr>
          <w:rFonts w:ascii="Times New Roman" w:hAnsi="Times New Roman"/>
          <w:sz w:val="28"/>
          <w:szCs w:val="28"/>
          <w:lang w:eastAsia="ru-RU"/>
        </w:rPr>
        <w:t>образование;</w:t>
      </w:r>
    </w:p>
    <w:p w:rsidR="0012059A" w:rsidRDefault="00440BE7" w:rsidP="0012059A">
      <w:pPr>
        <w:spacing w:after="0" w:line="360" w:lineRule="auto"/>
        <w:ind w:firstLine="709"/>
        <w:jc w:val="both"/>
        <w:rPr>
          <w:rFonts w:ascii="Times New Roman" w:hAnsi="Times New Roman"/>
          <w:sz w:val="28"/>
          <w:szCs w:val="28"/>
          <w:lang w:eastAsia="ru-RU"/>
        </w:rPr>
      </w:pPr>
      <w:r w:rsidRPr="0012059A">
        <w:rPr>
          <w:rFonts w:ascii="Times New Roman" w:hAnsi="Times New Roman"/>
          <w:sz w:val="28"/>
          <w:szCs w:val="28"/>
          <w:lang w:eastAsia="ru-RU"/>
        </w:rPr>
        <w:t>престиж.</w:t>
      </w:r>
    </w:p>
    <w:p w:rsidR="0012059A" w:rsidRDefault="00440BE7" w:rsidP="0012059A">
      <w:pPr>
        <w:spacing w:after="0" w:line="360" w:lineRule="auto"/>
        <w:ind w:firstLine="709"/>
        <w:jc w:val="both"/>
        <w:rPr>
          <w:rFonts w:ascii="Times New Roman" w:hAnsi="Times New Roman"/>
          <w:sz w:val="28"/>
          <w:szCs w:val="28"/>
          <w:lang w:eastAsia="ru-RU"/>
        </w:rPr>
      </w:pPr>
      <w:r w:rsidRPr="0012059A">
        <w:rPr>
          <w:rFonts w:ascii="Times New Roman" w:hAnsi="Times New Roman"/>
          <w:sz w:val="28"/>
          <w:szCs w:val="28"/>
          <w:lang w:eastAsia="ru-RU"/>
        </w:rPr>
        <w:t>Доход — количество денежных поступлений индивида или семьи за определенный период времени (месяц, год). Доходом называют сумму денег, полученную в виде зарплаты, пенсий, пособий, алиментов, гонораров, отчислений от прибыли, которые получает отдельный индивид (индивидуальный доход) или семья (семейный доход) в течение определенного периода времени, скажем, одного месяца или года.</w:t>
      </w:r>
    </w:p>
    <w:p w:rsidR="0012059A" w:rsidRDefault="00440BE7" w:rsidP="0012059A">
      <w:pPr>
        <w:spacing w:after="0" w:line="360" w:lineRule="auto"/>
        <w:ind w:firstLine="709"/>
        <w:jc w:val="both"/>
        <w:rPr>
          <w:rFonts w:ascii="Times New Roman" w:hAnsi="Times New Roman"/>
          <w:sz w:val="28"/>
          <w:szCs w:val="28"/>
          <w:lang w:eastAsia="ru-RU"/>
        </w:rPr>
      </w:pPr>
      <w:r w:rsidRPr="0012059A">
        <w:rPr>
          <w:rFonts w:ascii="Times New Roman" w:hAnsi="Times New Roman"/>
          <w:sz w:val="28"/>
          <w:szCs w:val="28"/>
          <w:lang w:eastAsia="ru-RU"/>
        </w:rPr>
        <w:t>Доходы чаще всего тратятся на поддержание жизни, но если они очень высоки, то накапливаются и превращаются в богатство.</w:t>
      </w:r>
    </w:p>
    <w:p w:rsidR="0012059A" w:rsidRDefault="00440BE7" w:rsidP="0012059A">
      <w:pPr>
        <w:spacing w:after="0" w:line="360" w:lineRule="auto"/>
        <w:ind w:firstLine="709"/>
        <w:jc w:val="both"/>
        <w:rPr>
          <w:rFonts w:ascii="Times New Roman" w:hAnsi="Times New Roman"/>
          <w:sz w:val="28"/>
          <w:szCs w:val="28"/>
          <w:lang w:eastAsia="ru-RU"/>
        </w:rPr>
      </w:pPr>
      <w:r w:rsidRPr="0012059A">
        <w:rPr>
          <w:rFonts w:ascii="Times New Roman" w:hAnsi="Times New Roman"/>
          <w:sz w:val="28"/>
          <w:szCs w:val="28"/>
          <w:lang w:eastAsia="ru-RU"/>
        </w:rPr>
        <w:t>Богатство — накопленные доходы, т. е. количество наличных или овеществленных денег. Во втором случае они называются движимым (автомобиль, яхта, ценные бумаги и т. п.) и недвижимым (дом, произведения искусства, сокровища) имуществом. Наследство могут получать как работающие, так и неработающие, а доход — только работающие. Богатые могут работать и не работать. В том и в другом случае они являются собственниками, поскольку обладают богатством. Главное достояние высшего класса — не доход, а накопленное имущество. Доля зарплаты невелика. У среднего и низшего классов главным источником существования выступает доход, так как у первого если и есть богатство, то оно незначительно, а у второго его нет вовсе. Богатство позволяет не трудиться, а его отсутствие вынуждает работать ради зарплаты.</w:t>
      </w:r>
    </w:p>
    <w:p w:rsidR="0012059A" w:rsidRDefault="00440BE7" w:rsidP="0012059A">
      <w:pPr>
        <w:spacing w:after="0" w:line="360" w:lineRule="auto"/>
        <w:ind w:firstLine="709"/>
        <w:jc w:val="both"/>
        <w:rPr>
          <w:rFonts w:ascii="Times New Roman" w:hAnsi="Times New Roman"/>
          <w:sz w:val="28"/>
          <w:szCs w:val="28"/>
          <w:lang w:eastAsia="ru-RU"/>
        </w:rPr>
      </w:pPr>
      <w:r w:rsidRPr="0012059A">
        <w:rPr>
          <w:rFonts w:ascii="Times New Roman" w:hAnsi="Times New Roman"/>
          <w:sz w:val="28"/>
          <w:szCs w:val="28"/>
          <w:lang w:eastAsia="ru-RU"/>
        </w:rPr>
        <w:t>Богатства и доходы распределяются неравномерно и означают экономическое неравенство. Социологи интерпретируют его как показатель того, что разные группы населения имеют неравные жизненные шансы. Они покупают разное количество и разного качества продукты питания, одежду, жилье и т. д. Люди, имеющие больше денег, лучше питаются, живут в более комфортабельных домах, могут позволить себе дорогой отдых и т. д. Но кроме явных экономических преимуществ зажиточные слои имеют скрытые привилегии. У бедных короче жизнь (даже если они пользуются всеми благами медицины), менее образованные дети (даже если они ходят в те же самые общественные школы) и т. д.</w:t>
      </w:r>
    </w:p>
    <w:p w:rsidR="0012059A" w:rsidRDefault="00440BE7" w:rsidP="0012059A">
      <w:pPr>
        <w:spacing w:after="0" w:line="360" w:lineRule="auto"/>
        <w:ind w:firstLine="709"/>
        <w:jc w:val="both"/>
        <w:rPr>
          <w:rFonts w:ascii="Times New Roman" w:hAnsi="Times New Roman"/>
          <w:sz w:val="28"/>
          <w:szCs w:val="28"/>
          <w:lang w:eastAsia="ru-RU"/>
        </w:rPr>
      </w:pPr>
      <w:r w:rsidRPr="0012059A">
        <w:rPr>
          <w:rFonts w:ascii="Times New Roman" w:hAnsi="Times New Roman"/>
          <w:sz w:val="28"/>
          <w:szCs w:val="28"/>
          <w:lang w:eastAsia="ru-RU"/>
        </w:rPr>
        <w:t>Образование измеряется числом лет обучения в государственной или частной школе или вузе. Скажем, в начальной школе обучаются 4 года, неполной средней — 9 лет, полной средней —11, в колледже — 4 года, университете — 5 лет, аспирантуре — 3 года, докторантуре — 3 года.</w:t>
      </w:r>
    </w:p>
    <w:p w:rsidR="0012059A" w:rsidRDefault="00440BE7" w:rsidP="0012059A">
      <w:pPr>
        <w:spacing w:after="0" w:line="360" w:lineRule="auto"/>
        <w:ind w:firstLine="709"/>
        <w:jc w:val="both"/>
        <w:rPr>
          <w:rFonts w:ascii="Times New Roman" w:hAnsi="Times New Roman"/>
          <w:sz w:val="28"/>
          <w:szCs w:val="28"/>
          <w:lang w:eastAsia="ru-RU"/>
        </w:rPr>
      </w:pPr>
      <w:r w:rsidRPr="0012059A">
        <w:rPr>
          <w:rFonts w:ascii="Times New Roman" w:hAnsi="Times New Roman"/>
          <w:sz w:val="28"/>
          <w:szCs w:val="28"/>
          <w:lang w:eastAsia="ru-RU"/>
        </w:rPr>
        <w:t>Власть измеряется количеством человек, на которых распространяется принимаемое вами решение (власть — возможность навязывать свою волю или решения другим людям независимо от их желания). Решения президента России распространяются на более ста миллионов человек (выполняются ли они — другой вопрос), а решения бригадира — на 7—10 человек.</w:t>
      </w:r>
    </w:p>
    <w:p w:rsidR="0012059A" w:rsidRDefault="00440BE7" w:rsidP="0012059A">
      <w:pPr>
        <w:spacing w:after="0" w:line="360" w:lineRule="auto"/>
        <w:ind w:firstLine="709"/>
        <w:jc w:val="both"/>
        <w:rPr>
          <w:rFonts w:ascii="Times New Roman" w:hAnsi="Times New Roman"/>
          <w:sz w:val="28"/>
          <w:szCs w:val="28"/>
          <w:lang w:eastAsia="ru-RU"/>
        </w:rPr>
      </w:pPr>
      <w:r w:rsidRPr="0012059A">
        <w:rPr>
          <w:rFonts w:ascii="Times New Roman" w:hAnsi="Times New Roman"/>
          <w:sz w:val="28"/>
          <w:szCs w:val="28"/>
          <w:lang w:eastAsia="ru-RU"/>
        </w:rPr>
        <w:t>Суть власти — в способности навязывать свою волю вопреки желанию других людей. В сложном обществе власть институционализирована, т.е. охраняется законами и традицией, окружена привилегиями и широким доступом к социальным благам, позволяет принимать жизненно важные для общества решения, в том числе законы, как правило, выгодные высшему классу. Во всех обществах люди, обладающие тем или иным видом власти — политической, экономической или религиозной,— составляют институционализированную элиту. Она определяет внутреннюю и внешнюю политику государства, направляя ее в выгодное для себя русло, чего лишены другие классы.</w:t>
      </w:r>
    </w:p>
    <w:p w:rsidR="0012059A" w:rsidRDefault="00440BE7" w:rsidP="0012059A">
      <w:pPr>
        <w:spacing w:after="0" w:line="360" w:lineRule="auto"/>
        <w:ind w:firstLine="709"/>
        <w:jc w:val="both"/>
        <w:rPr>
          <w:rFonts w:ascii="Times New Roman" w:hAnsi="Times New Roman"/>
          <w:sz w:val="28"/>
          <w:szCs w:val="28"/>
          <w:lang w:eastAsia="ru-RU"/>
        </w:rPr>
      </w:pPr>
      <w:r w:rsidRPr="0012059A">
        <w:rPr>
          <w:rFonts w:ascii="Times New Roman" w:hAnsi="Times New Roman"/>
          <w:sz w:val="28"/>
          <w:szCs w:val="28"/>
          <w:lang w:eastAsia="ru-RU"/>
        </w:rPr>
        <w:t>Три шкалы стратификации — доход, образование и власть — имеют вполне объективные единицы измерения: деньги, годы, люди. Престиж стоит вне этого ряда, так как он — субъективный показатель.</w:t>
      </w:r>
    </w:p>
    <w:p w:rsidR="0012059A" w:rsidRDefault="00440BE7" w:rsidP="0012059A">
      <w:pPr>
        <w:spacing w:after="0" w:line="360" w:lineRule="auto"/>
        <w:ind w:firstLine="709"/>
        <w:jc w:val="both"/>
        <w:rPr>
          <w:rFonts w:ascii="Times New Roman" w:hAnsi="Times New Roman"/>
          <w:sz w:val="28"/>
          <w:szCs w:val="28"/>
          <w:lang w:eastAsia="ru-RU"/>
        </w:rPr>
      </w:pPr>
      <w:r w:rsidRPr="0012059A">
        <w:rPr>
          <w:rFonts w:ascii="Times New Roman" w:hAnsi="Times New Roman"/>
          <w:sz w:val="28"/>
          <w:szCs w:val="28"/>
          <w:lang w:eastAsia="ru-RU"/>
        </w:rPr>
        <w:t>Престиж — уважение, каким в общественном мнении пользуются та или иная профессия, должность, род занятия. Профессия юриста престижнее профессии сталевара или сантехника. Должность президента коммерческого банка престижнее должности кассира. Все профессии, занятия и должности, существующие в данном обществе, можно расположить сверху вниз на лестнице профессионального престижа. Как правило, профессиональный престиж определяется нами интуитивно, приблизительно. Но в некоторых странах, прежде всего в США, социологи измеряют его при помощи специальных методов. Они изучают общественное мнение, сравнивают различные профессии, анализируют статистику и в итоге получают точную шкалу престижа. Рассчитав среднее по каждому занятию, социологи в баллах получили общественную оценку престижности каждого вида труда. Выстроив их в иерархическом порядке они получили рейтинг, или шкалу, профессионального престижа. К сожалению, в нашей стране периодических репрезентативных опросов населения о профессиональном престиже никогда не проводилось.</w:t>
      </w:r>
    </w:p>
    <w:p w:rsidR="00440BE7" w:rsidRPr="0012059A" w:rsidRDefault="00440BE7" w:rsidP="0012059A">
      <w:pPr>
        <w:spacing w:after="0" w:line="360" w:lineRule="auto"/>
        <w:ind w:firstLine="709"/>
        <w:jc w:val="both"/>
        <w:rPr>
          <w:rFonts w:ascii="Times New Roman" w:hAnsi="Times New Roman"/>
          <w:sz w:val="28"/>
          <w:szCs w:val="28"/>
          <w:lang w:eastAsia="ru-RU"/>
        </w:rPr>
      </w:pPr>
      <w:r w:rsidRPr="0012059A">
        <w:rPr>
          <w:rFonts w:ascii="Times New Roman" w:hAnsi="Times New Roman"/>
          <w:sz w:val="28"/>
          <w:szCs w:val="28"/>
          <w:lang w:eastAsia="ru-RU"/>
        </w:rPr>
        <w:t>Если верхнюю часть шкалы занимают представители творческого, интеллектуального труда, то нижнюю — представители преимущественно физического, малоквалифицированного. У них наименьшее статусное уважение. Люди, занимающие одинаковые позиции по четырем измерениям стратификации, составляют одну страту.</w:t>
      </w:r>
    </w:p>
    <w:p w:rsidR="00D5711A" w:rsidRPr="0012059A" w:rsidRDefault="00D5711A" w:rsidP="0012059A">
      <w:pPr>
        <w:spacing w:after="0" w:line="360" w:lineRule="auto"/>
        <w:ind w:firstLine="709"/>
        <w:jc w:val="both"/>
        <w:rPr>
          <w:rFonts w:ascii="Times New Roman" w:hAnsi="Times New Roman"/>
          <w:b/>
          <w:bCs/>
          <w:sz w:val="28"/>
          <w:szCs w:val="28"/>
          <w:lang w:eastAsia="ru-RU"/>
        </w:rPr>
      </w:pPr>
    </w:p>
    <w:p w:rsidR="00E62550" w:rsidRPr="0012059A" w:rsidRDefault="009E12A7" w:rsidP="0012059A">
      <w:pPr>
        <w:spacing w:after="0" w:line="360" w:lineRule="auto"/>
        <w:ind w:firstLine="709"/>
        <w:jc w:val="center"/>
        <w:rPr>
          <w:rFonts w:ascii="Times New Roman" w:hAnsi="Times New Roman"/>
          <w:sz w:val="28"/>
          <w:szCs w:val="28"/>
          <w:lang w:eastAsia="ru-RU"/>
        </w:rPr>
      </w:pPr>
      <w:r w:rsidRPr="0012059A">
        <w:rPr>
          <w:rFonts w:ascii="Times New Roman" w:hAnsi="Times New Roman"/>
          <w:b/>
          <w:bCs/>
          <w:sz w:val="28"/>
          <w:szCs w:val="28"/>
          <w:lang w:eastAsia="ru-RU"/>
        </w:rPr>
        <w:t>5.</w:t>
      </w:r>
      <w:r w:rsidR="0012059A">
        <w:rPr>
          <w:rFonts w:ascii="Times New Roman" w:hAnsi="Times New Roman"/>
          <w:b/>
          <w:bCs/>
          <w:sz w:val="28"/>
          <w:szCs w:val="28"/>
          <w:lang w:val="uk-UA" w:eastAsia="ru-RU"/>
        </w:rPr>
        <w:t xml:space="preserve"> </w:t>
      </w:r>
      <w:r w:rsidR="00E62550" w:rsidRPr="0012059A">
        <w:rPr>
          <w:rFonts w:ascii="Times New Roman" w:hAnsi="Times New Roman"/>
          <w:b/>
          <w:bCs/>
          <w:sz w:val="28"/>
          <w:szCs w:val="28"/>
          <w:lang w:eastAsia="ru-RU"/>
        </w:rPr>
        <w:t>Статусные п</w:t>
      </w:r>
      <w:r w:rsidR="00643B55" w:rsidRPr="0012059A">
        <w:rPr>
          <w:rFonts w:ascii="Times New Roman" w:hAnsi="Times New Roman"/>
          <w:b/>
          <w:bCs/>
          <w:sz w:val="28"/>
          <w:szCs w:val="28"/>
          <w:lang w:eastAsia="ru-RU"/>
        </w:rPr>
        <w:t>риви</w:t>
      </w:r>
      <w:r w:rsidR="00E62550" w:rsidRPr="0012059A">
        <w:rPr>
          <w:rFonts w:ascii="Times New Roman" w:hAnsi="Times New Roman"/>
          <w:b/>
          <w:bCs/>
          <w:sz w:val="28"/>
          <w:szCs w:val="28"/>
          <w:lang w:eastAsia="ru-RU"/>
        </w:rPr>
        <w:t>легии бомжа</w:t>
      </w:r>
    </w:p>
    <w:p w:rsidR="0012059A" w:rsidRDefault="0012059A" w:rsidP="0012059A">
      <w:pPr>
        <w:spacing w:after="0" w:line="360" w:lineRule="auto"/>
        <w:ind w:firstLine="709"/>
        <w:jc w:val="both"/>
        <w:rPr>
          <w:rFonts w:ascii="Times New Roman" w:hAnsi="Times New Roman"/>
          <w:bCs/>
          <w:sz w:val="28"/>
          <w:szCs w:val="28"/>
          <w:lang w:val="uk-UA" w:eastAsia="ru-RU"/>
        </w:rPr>
      </w:pPr>
    </w:p>
    <w:p w:rsidR="003D2DE7" w:rsidRPr="0012059A" w:rsidRDefault="008370FC" w:rsidP="0012059A">
      <w:pPr>
        <w:spacing w:after="0" w:line="360" w:lineRule="auto"/>
        <w:ind w:firstLine="709"/>
        <w:jc w:val="both"/>
        <w:rPr>
          <w:rFonts w:ascii="Times New Roman" w:hAnsi="Times New Roman"/>
          <w:sz w:val="28"/>
          <w:szCs w:val="28"/>
          <w:lang w:eastAsia="ru-RU"/>
        </w:rPr>
      </w:pPr>
      <w:r w:rsidRPr="0012059A">
        <w:rPr>
          <w:rFonts w:ascii="Times New Roman" w:hAnsi="Times New Roman"/>
          <w:bCs/>
          <w:sz w:val="28"/>
          <w:szCs w:val="28"/>
          <w:lang w:eastAsia="ru-RU"/>
        </w:rPr>
        <w:t>Различные исследователи относят к</w:t>
      </w:r>
      <w:r w:rsidR="003D2DE7" w:rsidRPr="0012059A">
        <w:rPr>
          <w:rFonts w:ascii="Times New Roman" w:hAnsi="Times New Roman"/>
          <w:bCs/>
          <w:sz w:val="28"/>
          <w:szCs w:val="28"/>
          <w:lang w:eastAsia="ru-RU"/>
        </w:rPr>
        <w:t xml:space="preserve"> «Низшему классу»</w:t>
      </w:r>
      <w:r w:rsidR="003D2DE7" w:rsidRPr="0012059A">
        <w:rPr>
          <w:rFonts w:ascii="Times New Roman" w:hAnsi="Times New Roman"/>
          <w:sz w:val="28"/>
          <w:szCs w:val="28"/>
          <w:lang w:eastAsia="ru-RU"/>
        </w:rPr>
        <w:t xml:space="preserve"> (англ. </w:t>
      </w:r>
      <w:r w:rsidR="003D2DE7" w:rsidRPr="0012059A">
        <w:rPr>
          <w:rFonts w:ascii="Times New Roman" w:hAnsi="Times New Roman"/>
          <w:iCs/>
          <w:sz w:val="28"/>
          <w:szCs w:val="28"/>
          <w:lang w:val="en" w:eastAsia="ru-RU"/>
        </w:rPr>
        <w:t>Underclass</w:t>
      </w:r>
      <w:r w:rsidR="003D2DE7" w:rsidRPr="0012059A">
        <w:rPr>
          <w:rFonts w:ascii="Times New Roman" w:hAnsi="Times New Roman"/>
          <w:sz w:val="28"/>
          <w:szCs w:val="28"/>
          <w:lang w:eastAsia="ru-RU"/>
        </w:rPr>
        <w:t>) —социальные группы населения:</w:t>
      </w:r>
      <w:r w:rsidR="00D5711A" w:rsidRPr="0012059A">
        <w:rPr>
          <w:rFonts w:ascii="Times New Roman" w:hAnsi="Times New Roman"/>
          <w:sz w:val="28"/>
          <w:szCs w:val="28"/>
          <w:lang w:eastAsia="ru-RU"/>
        </w:rPr>
        <w:t xml:space="preserve"> </w:t>
      </w:r>
      <w:r w:rsidR="003D2DE7" w:rsidRPr="0012059A">
        <w:rPr>
          <w:rFonts w:ascii="Times New Roman" w:hAnsi="Times New Roman"/>
          <w:sz w:val="28"/>
          <w:szCs w:val="28"/>
          <w:lang w:eastAsia="ru-RU"/>
        </w:rPr>
        <w:t>самых бедных и отверженных членов общества</w:t>
      </w:r>
      <w:r w:rsidR="00D5711A" w:rsidRPr="0012059A">
        <w:rPr>
          <w:rFonts w:ascii="Times New Roman" w:hAnsi="Times New Roman"/>
          <w:sz w:val="28"/>
          <w:szCs w:val="28"/>
          <w:lang w:eastAsia="ru-RU"/>
        </w:rPr>
        <w:t xml:space="preserve">, </w:t>
      </w:r>
      <w:r w:rsidR="003D2DE7" w:rsidRPr="0012059A">
        <w:rPr>
          <w:rFonts w:ascii="Times New Roman" w:hAnsi="Times New Roman"/>
          <w:sz w:val="28"/>
          <w:szCs w:val="28"/>
          <w:lang w:eastAsia="ru-RU"/>
        </w:rPr>
        <w:t>ущемленный в своих интересах класс, состоящий из безработных, нетрудоспособных и занятых неполный рабочий день лиц, которые с большей или меньшей степенью безнадежности отделены от общества в целом, не участвуют в его жизни и не разделяют его устремлений и успехов.</w:t>
      </w:r>
    </w:p>
    <w:p w:rsidR="00F57E97" w:rsidRPr="0012059A" w:rsidRDefault="00F57E97" w:rsidP="0012059A">
      <w:pPr>
        <w:spacing w:after="0" w:line="360" w:lineRule="auto"/>
        <w:ind w:firstLine="709"/>
        <w:jc w:val="both"/>
        <w:rPr>
          <w:rFonts w:ascii="Times New Roman" w:hAnsi="Times New Roman"/>
          <w:bCs/>
          <w:sz w:val="28"/>
          <w:szCs w:val="28"/>
          <w:lang w:eastAsia="ru-RU"/>
        </w:rPr>
      </w:pPr>
      <w:r w:rsidRPr="0012059A">
        <w:rPr>
          <w:rFonts w:ascii="Times New Roman" w:hAnsi="Times New Roman"/>
          <w:bCs/>
          <w:sz w:val="28"/>
          <w:szCs w:val="28"/>
          <w:lang w:eastAsia="ru-RU"/>
        </w:rPr>
        <w:t>Основное занятие бомжей — сбор бутылок и изучение свалок и мусорных баков на предмет поиска продуктов питания и чего-то, что можно продать или использовать в быту. Иногда бомжи грабят приусадебные участки, оставленные без присмотра хозяев. Иногда наносят ощутимый вред, собирая цветной металл, срезают провода ЛЭП. «Оседлые» бомжи (живущие у вокзалов, станций метро, рынков и т. п.) часто используются для выполнения разовой, как правило, грязной и низкоквалифицированной работы.</w:t>
      </w:r>
    </w:p>
    <w:p w:rsidR="00F57E97" w:rsidRPr="0012059A" w:rsidRDefault="00F57E97" w:rsidP="0012059A">
      <w:pPr>
        <w:pStyle w:val="4"/>
        <w:spacing w:before="0" w:beforeAutospacing="0" w:after="0" w:afterAutospacing="0" w:line="360" w:lineRule="auto"/>
        <w:ind w:firstLine="709"/>
        <w:jc w:val="both"/>
        <w:rPr>
          <w:rFonts w:ascii="Times New Roman" w:hAnsi="Times New Roman"/>
          <w:color w:val="auto"/>
          <w:sz w:val="28"/>
          <w:szCs w:val="28"/>
        </w:rPr>
      </w:pPr>
      <w:r w:rsidRPr="0012059A">
        <w:rPr>
          <w:rFonts w:ascii="Times New Roman" w:hAnsi="Times New Roman"/>
          <w:bCs/>
          <w:color w:val="auto"/>
          <w:sz w:val="28"/>
          <w:szCs w:val="28"/>
        </w:rPr>
        <w:t>Профессии бомжей</w:t>
      </w:r>
    </w:p>
    <w:p w:rsidR="0012059A" w:rsidRDefault="00F57E97" w:rsidP="0012059A">
      <w:pPr>
        <w:pStyle w:val="a4"/>
        <w:spacing w:before="0" w:beforeAutospacing="0" w:after="0" w:afterAutospacing="0" w:line="360" w:lineRule="auto"/>
        <w:ind w:firstLine="709"/>
        <w:jc w:val="both"/>
        <w:rPr>
          <w:bCs/>
          <w:sz w:val="28"/>
          <w:szCs w:val="28"/>
        </w:rPr>
      </w:pPr>
      <w:r w:rsidRPr="0012059A">
        <w:rPr>
          <w:rStyle w:val="a5"/>
          <w:b w:val="0"/>
          <w:sz w:val="28"/>
          <w:szCs w:val="28"/>
        </w:rPr>
        <w:t>Бутылочники — одна из самых низких социальных ступеней бомжей. Они занимаются сбором и продажей бутылок.</w:t>
      </w:r>
    </w:p>
    <w:p w:rsidR="0012059A" w:rsidRDefault="00F57E97" w:rsidP="0012059A">
      <w:pPr>
        <w:pStyle w:val="a4"/>
        <w:spacing w:before="0" w:beforeAutospacing="0" w:after="0" w:afterAutospacing="0" w:line="360" w:lineRule="auto"/>
        <w:ind w:firstLine="709"/>
        <w:jc w:val="both"/>
        <w:rPr>
          <w:bCs/>
          <w:sz w:val="28"/>
          <w:szCs w:val="28"/>
        </w:rPr>
      </w:pPr>
      <w:r w:rsidRPr="0012059A">
        <w:rPr>
          <w:rStyle w:val="a5"/>
          <w:b w:val="0"/>
          <w:sz w:val="28"/>
          <w:szCs w:val="28"/>
        </w:rPr>
        <w:t>Металлисты — эти бомжи занимаются сбором металлолома и его реализацией.</w:t>
      </w:r>
    </w:p>
    <w:p w:rsidR="00F57E97" w:rsidRPr="0012059A" w:rsidRDefault="00F57E97" w:rsidP="0012059A">
      <w:pPr>
        <w:pStyle w:val="a4"/>
        <w:spacing w:before="0" w:beforeAutospacing="0" w:after="0" w:afterAutospacing="0" w:line="360" w:lineRule="auto"/>
        <w:ind w:firstLine="709"/>
        <w:jc w:val="both"/>
        <w:rPr>
          <w:rStyle w:val="a5"/>
          <w:b w:val="0"/>
          <w:sz w:val="28"/>
          <w:szCs w:val="28"/>
        </w:rPr>
      </w:pPr>
      <w:r w:rsidRPr="0012059A">
        <w:rPr>
          <w:rStyle w:val="a5"/>
          <w:b w:val="0"/>
          <w:sz w:val="28"/>
          <w:szCs w:val="28"/>
        </w:rPr>
        <w:t>«Инвалиды» — эти бомжи порой специально себя калечат, а затем стоят на автотрассах либо в подземных переходах, обнажая свои уродства.</w:t>
      </w:r>
    </w:p>
    <w:p w:rsidR="003D2DE7" w:rsidRPr="0012059A" w:rsidRDefault="003D2DE7" w:rsidP="0012059A">
      <w:pPr>
        <w:pStyle w:val="a4"/>
        <w:spacing w:before="0" w:beforeAutospacing="0" w:after="0" w:afterAutospacing="0" w:line="360" w:lineRule="auto"/>
        <w:ind w:firstLine="709"/>
        <w:jc w:val="both"/>
        <w:rPr>
          <w:sz w:val="28"/>
          <w:szCs w:val="28"/>
        </w:rPr>
      </w:pPr>
      <w:r w:rsidRPr="0012059A">
        <w:rPr>
          <w:sz w:val="28"/>
          <w:szCs w:val="28"/>
        </w:rPr>
        <w:t>Из-за стереотипного образа бомжа — грязного нищего бродяги-алкоголика, питающегося на помойках, спящего на земле — слово «бомж» стало восприниматься как уничижительное для бездомных. Часто у безработного изменяется стиль и образ жизни, отношения с близкими и родными, структура досуга, система ценностей. Статус безработного вносит серьезные изменения во весь статусный набор. Разрушаются основы ценностного ядра личности — самоуважение и самооценка. .К статусной группе “бомжей” большинство населения относится с презрением и обращается с ними как с изгоями.</w:t>
      </w:r>
    </w:p>
    <w:p w:rsidR="003D2DE7" w:rsidRPr="0012059A" w:rsidRDefault="00F86D2A" w:rsidP="0012059A">
      <w:pPr>
        <w:spacing w:after="0" w:line="360" w:lineRule="auto"/>
        <w:ind w:firstLine="709"/>
        <w:jc w:val="both"/>
        <w:rPr>
          <w:rFonts w:ascii="Times New Roman" w:hAnsi="Times New Roman"/>
          <w:sz w:val="28"/>
          <w:szCs w:val="28"/>
        </w:rPr>
      </w:pPr>
      <w:r w:rsidRPr="0012059A">
        <w:rPr>
          <w:rFonts w:ascii="Times New Roman" w:hAnsi="Times New Roman"/>
          <w:sz w:val="28"/>
          <w:szCs w:val="28"/>
        </w:rPr>
        <w:t>Оказавшись изгоями общества, эти люди могут найти сочувствие и понимание без всяких условий и объяснений только друг у друга.</w:t>
      </w:r>
    </w:p>
    <w:p w:rsidR="0012059A" w:rsidRDefault="0012059A" w:rsidP="0012059A">
      <w:pPr>
        <w:spacing w:after="0" w:line="360" w:lineRule="auto"/>
        <w:ind w:firstLine="709"/>
        <w:jc w:val="both"/>
        <w:rPr>
          <w:rFonts w:ascii="Times New Roman" w:hAnsi="Times New Roman"/>
          <w:b/>
          <w:bCs/>
          <w:sz w:val="28"/>
          <w:szCs w:val="28"/>
          <w:lang w:val="uk-UA" w:eastAsia="ru-RU"/>
        </w:rPr>
      </w:pPr>
    </w:p>
    <w:p w:rsidR="00086F6C" w:rsidRPr="0012059A" w:rsidRDefault="00E62550" w:rsidP="0012059A">
      <w:pPr>
        <w:spacing w:after="0" w:line="360" w:lineRule="auto"/>
        <w:ind w:firstLine="709"/>
        <w:jc w:val="center"/>
        <w:rPr>
          <w:rFonts w:ascii="Times New Roman" w:hAnsi="Times New Roman"/>
          <w:b/>
          <w:bCs/>
          <w:sz w:val="28"/>
          <w:szCs w:val="28"/>
          <w:lang w:eastAsia="ru-RU"/>
        </w:rPr>
      </w:pPr>
      <w:r w:rsidRPr="0012059A">
        <w:rPr>
          <w:rFonts w:ascii="Times New Roman" w:hAnsi="Times New Roman"/>
          <w:b/>
          <w:bCs/>
          <w:sz w:val="28"/>
          <w:szCs w:val="28"/>
          <w:lang w:eastAsia="ru-RU"/>
        </w:rPr>
        <w:t>5.</w:t>
      </w:r>
      <w:r w:rsidR="0012059A">
        <w:rPr>
          <w:rFonts w:ascii="Times New Roman" w:hAnsi="Times New Roman"/>
          <w:b/>
          <w:bCs/>
          <w:sz w:val="28"/>
          <w:szCs w:val="28"/>
          <w:lang w:val="uk-UA" w:eastAsia="ru-RU"/>
        </w:rPr>
        <w:t xml:space="preserve"> </w:t>
      </w:r>
      <w:r w:rsidRPr="0012059A">
        <w:rPr>
          <w:rFonts w:ascii="Times New Roman" w:hAnsi="Times New Roman"/>
          <w:b/>
          <w:bCs/>
          <w:sz w:val="28"/>
          <w:szCs w:val="28"/>
          <w:lang w:eastAsia="ru-RU"/>
        </w:rPr>
        <w:t>Статусные п</w:t>
      </w:r>
      <w:r w:rsidR="00643B55" w:rsidRPr="0012059A">
        <w:rPr>
          <w:rFonts w:ascii="Times New Roman" w:hAnsi="Times New Roman"/>
          <w:b/>
          <w:bCs/>
          <w:sz w:val="28"/>
          <w:szCs w:val="28"/>
          <w:lang w:eastAsia="ru-RU"/>
        </w:rPr>
        <w:t>риви</w:t>
      </w:r>
      <w:r w:rsidRPr="0012059A">
        <w:rPr>
          <w:rFonts w:ascii="Times New Roman" w:hAnsi="Times New Roman"/>
          <w:b/>
          <w:bCs/>
          <w:sz w:val="28"/>
          <w:szCs w:val="28"/>
          <w:lang w:eastAsia="ru-RU"/>
        </w:rPr>
        <w:t>легии студента</w:t>
      </w:r>
    </w:p>
    <w:p w:rsidR="0012059A" w:rsidRDefault="0012059A" w:rsidP="0012059A">
      <w:pPr>
        <w:spacing w:after="0" w:line="360" w:lineRule="auto"/>
        <w:ind w:firstLine="709"/>
        <w:jc w:val="both"/>
        <w:rPr>
          <w:rFonts w:ascii="Times New Roman" w:hAnsi="Times New Roman"/>
          <w:sz w:val="28"/>
          <w:szCs w:val="28"/>
          <w:lang w:val="uk-UA" w:eastAsia="ru-RU"/>
        </w:rPr>
      </w:pPr>
    </w:p>
    <w:p w:rsidR="00086F6C" w:rsidRPr="0012059A" w:rsidRDefault="00086F6C" w:rsidP="0012059A">
      <w:pPr>
        <w:spacing w:after="0" w:line="360" w:lineRule="auto"/>
        <w:ind w:firstLine="709"/>
        <w:jc w:val="both"/>
        <w:rPr>
          <w:rFonts w:ascii="Times New Roman" w:hAnsi="Times New Roman"/>
          <w:sz w:val="28"/>
          <w:szCs w:val="28"/>
          <w:lang w:eastAsia="ru-RU"/>
        </w:rPr>
      </w:pPr>
      <w:r w:rsidRPr="0012059A">
        <w:rPr>
          <w:rFonts w:ascii="Times New Roman" w:hAnsi="Times New Roman"/>
          <w:sz w:val="28"/>
          <w:szCs w:val="28"/>
          <w:lang w:eastAsia="ru-RU"/>
        </w:rPr>
        <w:t>Студент как человек определённого возраста и как личность может характеризоваться с трёх сторон:</w:t>
      </w:r>
    </w:p>
    <w:p w:rsidR="00086F6C" w:rsidRPr="0012059A" w:rsidRDefault="00086F6C" w:rsidP="0012059A">
      <w:pPr>
        <w:numPr>
          <w:ilvl w:val="0"/>
          <w:numId w:val="3"/>
        </w:numPr>
        <w:tabs>
          <w:tab w:val="clear" w:pos="720"/>
        </w:tabs>
        <w:spacing w:after="0" w:line="360" w:lineRule="auto"/>
        <w:ind w:left="0" w:firstLine="709"/>
        <w:jc w:val="both"/>
        <w:rPr>
          <w:rFonts w:ascii="Times New Roman" w:hAnsi="Times New Roman"/>
          <w:sz w:val="28"/>
          <w:szCs w:val="28"/>
          <w:lang w:eastAsia="ru-RU"/>
        </w:rPr>
      </w:pPr>
      <w:r w:rsidRPr="0012059A">
        <w:rPr>
          <w:rFonts w:ascii="Times New Roman" w:hAnsi="Times New Roman"/>
          <w:sz w:val="28"/>
          <w:szCs w:val="28"/>
          <w:lang w:eastAsia="ru-RU"/>
        </w:rPr>
        <w:t>с психологической, которая представляет собой единство психологических процессов, состояний и свойств личности.</w:t>
      </w:r>
    </w:p>
    <w:p w:rsidR="00086F6C" w:rsidRPr="0012059A" w:rsidRDefault="00086F6C" w:rsidP="0012059A">
      <w:pPr>
        <w:numPr>
          <w:ilvl w:val="0"/>
          <w:numId w:val="3"/>
        </w:numPr>
        <w:tabs>
          <w:tab w:val="clear" w:pos="720"/>
        </w:tabs>
        <w:spacing w:after="0" w:line="360" w:lineRule="auto"/>
        <w:ind w:left="0" w:firstLine="709"/>
        <w:jc w:val="both"/>
        <w:rPr>
          <w:rFonts w:ascii="Times New Roman" w:hAnsi="Times New Roman"/>
          <w:sz w:val="28"/>
          <w:szCs w:val="28"/>
          <w:lang w:eastAsia="ru-RU"/>
        </w:rPr>
      </w:pPr>
      <w:r w:rsidRPr="0012059A">
        <w:rPr>
          <w:rFonts w:ascii="Times New Roman" w:hAnsi="Times New Roman"/>
          <w:sz w:val="28"/>
          <w:szCs w:val="28"/>
          <w:lang w:eastAsia="ru-RU"/>
        </w:rPr>
        <w:t>с социальной, в которой воплощаются общественные отношения, качества, порождаемые принадлежностью студента к определённой социальной группе и т. д.</w:t>
      </w:r>
    </w:p>
    <w:p w:rsidR="00086F6C" w:rsidRPr="0012059A" w:rsidRDefault="00086F6C" w:rsidP="0012059A">
      <w:pPr>
        <w:numPr>
          <w:ilvl w:val="0"/>
          <w:numId w:val="3"/>
        </w:numPr>
        <w:tabs>
          <w:tab w:val="clear" w:pos="720"/>
        </w:tabs>
        <w:spacing w:after="0" w:line="360" w:lineRule="auto"/>
        <w:ind w:left="0" w:firstLine="709"/>
        <w:jc w:val="both"/>
        <w:rPr>
          <w:rFonts w:ascii="Times New Roman" w:hAnsi="Times New Roman"/>
          <w:sz w:val="28"/>
          <w:szCs w:val="28"/>
          <w:lang w:eastAsia="ru-RU"/>
        </w:rPr>
      </w:pPr>
      <w:r w:rsidRPr="0012059A">
        <w:rPr>
          <w:rFonts w:ascii="Times New Roman" w:hAnsi="Times New Roman"/>
          <w:sz w:val="28"/>
          <w:szCs w:val="28"/>
          <w:lang w:eastAsia="ru-RU"/>
        </w:rPr>
        <w:t>с биологической, которая включает тип высшей нервной деятельности, строение анализаторов, безусловные рефлексы, инстинкты, физическую силу, телосложение, черты лица, цвет кожи, глаз, рост и т. д.</w:t>
      </w:r>
    </w:p>
    <w:p w:rsidR="00086F6C" w:rsidRPr="0012059A" w:rsidRDefault="00086F6C" w:rsidP="0012059A">
      <w:pPr>
        <w:spacing w:after="0" w:line="360" w:lineRule="auto"/>
        <w:ind w:firstLine="709"/>
        <w:jc w:val="both"/>
        <w:rPr>
          <w:rFonts w:ascii="Times New Roman" w:hAnsi="Times New Roman"/>
          <w:sz w:val="28"/>
          <w:szCs w:val="28"/>
          <w:lang w:eastAsia="ru-RU"/>
        </w:rPr>
      </w:pPr>
      <w:r w:rsidRPr="0012059A">
        <w:rPr>
          <w:rFonts w:ascii="Times New Roman" w:hAnsi="Times New Roman"/>
          <w:sz w:val="28"/>
          <w:szCs w:val="28"/>
          <w:lang w:eastAsia="ru-RU"/>
        </w:rPr>
        <w:t>Характерной чертой нравственного развития в этом возрасте является усиление сознательных мотивов поведения. Заметно укрепляются такие качества как целеустремлённость, решительность, настойчивость, самостоятельность, инициатива, умение владеть собой. Повышается интерес к моральным проблемам (цели, образу жизни, долгу, любви, верности и др.).</w:t>
      </w:r>
    </w:p>
    <w:p w:rsidR="008D45B9" w:rsidRPr="0012059A" w:rsidRDefault="009D09C1" w:rsidP="0012059A">
      <w:pPr>
        <w:pStyle w:val="a4"/>
        <w:spacing w:before="0" w:beforeAutospacing="0" w:after="0" w:afterAutospacing="0" w:line="360" w:lineRule="auto"/>
        <w:ind w:firstLine="709"/>
        <w:jc w:val="both"/>
        <w:rPr>
          <w:sz w:val="28"/>
          <w:szCs w:val="28"/>
        </w:rPr>
      </w:pPr>
      <w:r w:rsidRPr="0012059A">
        <w:rPr>
          <w:sz w:val="28"/>
          <w:szCs w:val="28"/>
        </w:rPr>
        <w:t>Молодежь является социальной группой культурного характера, сущность особенностей которой — не в возрасте, а в социализационной неподготовленности, неполной готовности к культурной, общественной практике. Развитие молодежи имеет целью принятие социального опыта, его обновление и подготовку передачи обновленного опыта последующему поколению. Смысл молодежной активности представляется не как субкультурный «вызов» или «сопротивление» доминантной культуре, а как процесс конструирования себя, своей идентичности. Профессиональное образование концентрирует и усиливает социальные процессы, направленные на поддержание культурной идентичности. С одной стороны, как часть молодежи, студенчество обладает соответствующими социально-возрастными характеристиками. При этом оно выступает как наиболее образованная ее сила, как носитель интеллектуального потенциала. Студенчество служит резервом пополнения рядов работников умственного труда и принадлежит к интеллигенции в качестве ее составной части.</w:t>
      </w:r>
      <w:r w:rsidR="00B65C1B" w:rsidRPr="0012059A">
        <w:rPr>
          <w:sz w:val="28"/>
          <w:szCs w:val="28"/>
        </w:rPr>
        <w:t xml:space="preserve"> Именно молодежь, являясь наиболее информированной социальной группой общества, выступая при этом носителем интеллектуального и творческого потенциала, уже сегодня определяет характер содержания будущего России. Университет — это статус высшее учебное заведение, который содержит в себе ожидаемые культурные характеристики. Прежде всего, это обязательство соответствовать содержанию и качеству подготовки выпускников установленным нормативной конфигурацией требованиям (а также: реализация образовательных программ высшего и послевузовского профессионального образования по широкому спектру направлений подготовки (специальностей); осуществление подготовки, переподготовки и (или) повышения квалификации работников высшей квалификации, научных и научно-педагогических работников; выполнение фундаментальных и прикладных научных исследований по широкому спектру наук; ведущий научный и методический центр в областях своей деятельности; способствование приобщению к культуре, сообщение аксиоматических оснований для социально «правильного», нормативного поведения, «повышение уровня социальной адаптивности личности». В идеале, ценность университетского образования как самостоятельного социального феномена, имеющего целью социокультурную, личностную и статусную привлекательность заключается в приобретении «интеллигентности», т. е. способности молодого человека постоянно черпать знания, готовности понимать другого человека и другую культуру.</w:t>
      </w:r>
    </w:p>
    <w:p w:rsidR="00845FFF" w:rsidRPr="0012059A" w:rsidRDefault="00845FFF" w:rsidP="0012059A">
      <w:pPr>
        <w:pStyle w:val="a4"/>
        <w:spacing w:before="0" w:beforeAutospacing="0" w:after="0" w:afterAutospacing="0" w:line="360" w:lineRule="auto"/>
        <w:ind w:firstLine="709"/>
        <w:jc w:val="both"/>
        <w:rPr>
          <w:sz w:val="28"/>
          <w:szCs w:val="28"/>
        </w:rPr>
      </w:pPr>
    </w:p>
    <w:p w:rsidR="00643B55" w:rsidRDefault="00643B55" w:rsidP="0012059A">
      <w:pPr>
        <w:pStyle w:val="a4"/>
        <w:spacing w:before="0" w:beforeAutospacing="0" w:after="0" w:afterAutospacing="0" w:line="360" w:lineRule="auto"/>
        <w:ind w:firstLine="709"/>
        <w:jc w:val="center"/>
        <w:rPr>
          <w:b/>
          <w:bCs/>
          <w:sz w:val="28"/>
          <w:szCs w:val="28"/>
          <w:lang w:val="uk-UA"/>
        </w:rPr>
      </w:pPr>
      <w:r w:rsidRPr="0012059A">
        <w:rPr>
          <w:b/>
          <w:bCs/>
          <w:sz w:val="28"/>
          <w:szCs w:val="28"/>
        </w:rPr>
        <w:t>6.</w:t>
      </w:r>
      <w:r w:rsidR="0012059A">
        <w:rPr>
          <w:b/>
          <w:bCs/>
          <w:sz w:val="28"/>
          <w:szCs w:val="28"/>
          <w:lang w:val="uk-UA"/>
        </w:rPr>
        <w:t xml:space="preserve"> </w:t>
      </w:r>
      <w:r w:rsidRPr="0012059A">
        <w:rPr>
          <w:b/>
          <w:bCs/>
          <w:sz w:val="28"/>
          <w:szCs w:val="28"/>
        </w:rPr>
        <w:t>Статусные привилегии психолога</w:t>
      </w:r>
    </w:p>
    <w:p w:rsidR="0012059A" w:rsidRPr="0012059A" w:rsidRDefault="0012059A" w:rsidP="0012059A">
      <w:pPr>
        <w:pStyle w:val="a4"/>
        <w:spacing w:before="0" w:beforeAutospacing="0" w:after="0" w:afterAutospacing="0" w:line="360" w:lineRule="auto"/>
        <w:ind w:firstLine="709"/>
        <w:jc w:val="both"/>
        <w:rPr>
          <w:b/>
          <w:bCs/>
          <w:sz w:val="28"/>
          <w:szCs w:val="28"/>
          <w:lang w:val="uk-UA"/>
        </w:rPr>
      </w:pPr>
    </w:p>
    <w:p w:rsidR="00B62751" w:rsidRPr="0012059A" w:rsidRDefault="00B65C1B" w:rsidP="0012059A">
      <w:pPr>
        <w:spacing w:after="0" w:line="360" w:lineRule="auto"/>
        <w:ind w:firstLine="709"/>
        <w:jc w:val="both"/>
        <w:rPr>
          <w:rFonts w:ascii="Times New Roman" w:hAnsi="Times New Roman"/>
          <w:sz w:val="28"/>
          <w:szCs w:val="28"/>
        </w:rPr>
      </w:pPr>
      <w:r w:rsidRPr="0012059A">
        <w:rPr>
          <w:rFonts w:ascii="Times New Roman" w:hAnsi="Times New Roman"/>
          <w:sz w:val="28"/>
          <w:szCs w:val="28"/>
          <w:lang w:eastAsia="ru-RU"/>
        </w:rPr>
        <w:t>Психолог-</w:t>
      </w:r>
      <w:r w:rsidR="00B62751" w:rsidRPr="0012059A">
        <w:rPr>
          <w:rFonts w:ascii="Times New Roman" w:hAnsi="Times New Roman"/>
          <w:sz w:val="28"/>
          <w:szCs w:val="28"/>
          <w:lang w:eastAsia="ru-RU"/>
        </w:rPr>
        <w:t xml:space="preserve"> </w:t>
      </w:r>
      <w:r w:rsidRPr="0012059A">
        <w:rPr>
          <w:rFonts w:ascii="Times New Roman" w:hAnsi="Times New Roman"/>
          <w:sz w:val="28"/>
          <w:szCs w:val="28"/>
          <w:lang w:eastAsia="ru-RU"/>
        </w:rPr>
        <w:t xml:space="preserve">ориентирован </w:t>
      </w:r>
      <w:r w:rsidR="00B62751" w:rsidRPr="0012059A">
        <w:rPr>
          <w:rFonts w:ascii="Times New Roman" w:hAnsi="Times New Roman"/>
          <w:sz w:val="28"/>
          <w:szCs w:val="28"/>
          <w:lang w:eastAsia="ru-RU"/>
        </w:rPr>
        <w:t>на</w:t>
      </w:r>
      <w:r w:rsidR="00B62751" w:rsidRPr="0012059A">
        <w:rPr>
          <w:rFonts w:ascii="Times New Roman" w:hAnsi="Times New Roman"/>
          <w:sz w:val="28"/>
          <w:szCs w:val="28"/>
        </w:rPr>
        <w:t xml:space="preserve"> умение настраивать людей на позитивное восприятие себя и окружающего мира. Личностям данного статуса присуще</w:t>
      </w:r>
      <w:r w:rsidR="00B62751" w:rsidRPr="0012059A">
        <w:rPr>
          <w:rFonts w:ascii="Times New Roman" w:hAnsi="Times New Roman"/>
          <w:sz w:val="28"/>
          <w:szCs w:val="28"/>
          <w:lang w:eastAsia="ru-RU"/>
        </w:rPr>
        <w:t xml:space="preserve"> умение видеть, слушать, выслушивать и слышать людей, склонность подмечать незаметные, незначимые на первый взгляд детали; свойственно дружелюбие, приветствие, сочувствие, сопереживание к людям, поэтому для психолога характерна постоянная работа над самим собой умение контролировать свои эмоций, чувства. </w:t>
      </w:r>
      <w:r w:rsidR="00B62751" w:rsidRPr="0012059A">
        <w:rPr>
          <w:rFonts w:ascii="Times New Roman" w:hAnsi="Times New Roman"/>
          <w:sz w:val="28"/>
          <w:szCs w:val="28"/>
        </w:rPr>
        <w:t>Психолог смотрит на мир через призму своей деятельности, в результате склонен</w:t>
      </w:r>
      <w:r w:rsidR="00B62751" w:rsidRPr="0012059A">
        <w:rPr>
          <w:rFonts w:ascii="Times New Roman" w:hAnsi="Times New Roman"/>
          <w:sz w:val="28"/>
          <w:szCs w:val="28"/>
          <w:lang w:eastAsia="ru-RU"/>
        </w:rPr>
        <w:t xml:space="preserve"> интуитивно понимать, и стремится помочь решить внутриличностные проблемы других людей; искреннее желание помогать, направлять на позитивное, адекватное отношение к жизни, обратившихся к нему. </w:t>
      </w:r>
      <w:r w:rsidRPr="0012059A">
        <w:rPr>
          <w:rFonts w:ascii="Times New Roman" w:hAnsi="Times New Roman"/>
          <w:sz w:val="28"/>
          <w:szCs w:val="28"/>
          <w:lang w:eastAsia="ru-RU"/>
        </w:rPr>
        <w:t>Д</w:t>
      </w:r>
      <w:r w:rsidR="00B62751" w:rsidRPr="0012059A">
        <w:rPr>
          <w:rFonts w:ascii="Times New Roman" w:hAnsi="Times New Roman"/>
          <w:sz w:val="28"/>
          <w:szCs w:val="28"/>
          <w:lang w:eastAsia="ru-RU"/>
        </w:rPr>
        <w:t xml:space="preserve">ля психолога важно расположить к себе человека к доверительному общению, поэтому стиль одежды предполагает сдержанность, опрятность, неброские цвета и т. д. </w:t>
      </w:r>
      <w:r w:rsidRPr="0012059A">
        <w:rPr>
          <w:rFonts w:ascii="Times New Roman" w:hAnsi="Times New Roman"/>
          <w:sz w:val="28"/>
          <w:szCs w:val="28"/>
          <w:lang w:eastAsia="ru-RU"/>
        </w:rPr>
        <w:t xml:space="preserve">Психолог относится к социальной « </w:t>
      </w:r>
      <w:r w:rsidRPr="0012059A">
        <w:rPr>
          <w:rFonts w:ascii="Times New Roman" w:hAnsi="Times New Roman"/>
          <w:sz w:val="28"/>
          <w:szCs w:val="28"/>
        </w:rPr>
        <w:t>Интеллигенции</w:t>
      </w:r>
      <w:bookmarkStart w:id="0" w:name="_ednref4"/>
      <w:r w:rsidRPr="0012059A">
        <w:rPr>
          <w:rFonts w:ascii="Times New Roman" w:hAnsi="Times New Roman"/>
          <w:sz w:val="28"/>
          <w:szCs w:val="28"/>
        </w:rPr>
        <w:t>»</w:t>
      </w:r>
      <w:bookmarkEnd w:id="0"/>
      <w:r w:rsidRPr="0012059A">
        <w:rPr>
          <w:rFonts w:ascii="Times New Roman" w:hAnsi="Times New Roman"/>
          <w:sz w:val="28"/>
          <w:szCs w:val="28"/>
        </w:rPr>
        <w:t>— к наиболее образованной части</w:t>
      </w:r>
      <w:r w:rsidR="0012059A">
        <w:rPr>
          <w:rFonts w:ascii="Times New Roman" w:hAnsi="Times New Roman"/>
          <w:sz w:val="28"/>
          <w:szCs w:val="28"/>
        </w:rPr>
        <w:t xml:space="preserve"> </w:t>
      </w:r>
      <w:r w:rsidRPr="0012059A">
        <w:rPr>
          <w:rFonts w:ascii="Times New Roman" w:hAnsi="Times New Roman"/>
          <w:sz w:val="28"/>
          <w:szCs w:val="28"/>
        </w:rPr>
        <w:t>общества, лучше других подготовленной к восприятию и ретрансляции социокультурных посланий. Квалификационный уровень интеллигенции высок, она завершила свое образование и, в целом, располагает, включая молодые слои, накопленным предыдущими поколениями символическим «капиталом», обладает умением пользоваться максимально широким спектром приобщения к культуре.</w:t>
      </w:r>
    </w:p>
    <w:p w:rsidR="008D45B9" w:rsidRPr="0012059A" w:rsidRDefault="008D45B9" w:rsidP="0012059A">
      <w:pPr>
        <w:pStyle w:val="2"/>
        <w:spacing w:before="0" w:line="360" w:lineRule="auto"/>
        <w:ind w:firstLine="709"/>
        <w:jc w:val="both"/>
        <w:rPr>
          <w:rFonts w:ascii="Times New Roman" w:hAnsi="Times New Roman"/>
          <w:color w:val="auto"/>
          <w:sz w:val="28"/>
          <w:szCs w:val="28"/>
        </w:rPr>
      </w:pPr>
      <w:bookmarkStart w:id="1" w:name="_Toc256846494"/>
    </w:p>
    <w:p w:rsidR="00CE69E9" w:rsidRPr="0012059A" w:rsidRDefault="0012059A" w:rsidP="0012059A">
      <w:pPr>
        <w:pStyle w:val="2"/>
        <w:spacing w:before="0" w:line="360" w:lineRule="auto"/>
        <w:ind w:firstLine="709"/>
        <w:jc w:val="center"/>
        <w:rPr>
          <w:rFonts w:ascii="Times New Roman" w:hAnsi="Times New Roman"/>
          <w:color w:val="auto"/>
          <w:sz w:val="28"/>
          <w:szCs w:val="28"/>
        </w:rPr>
      </w:pPr>
      <w:r>
        <w:rPr>
          <w:rFonts w:ascii="Times New Roman" w:hAnsi="Times New Roman"/>
          <w:color w:val="auto"/>
          <w:sz w:val="28"/>
          <w:szCs w:val="28"/>
        </w:rPr>
        <w:br w:type="page"/>
      </w:r>
      <w:r w:rsidR="00CE69E9" w:rsidRPr="0012059A">
        <w:rPr>
          <w:rFonts w:ascii="Times New Roman" w:hAnsi="Times New Roman"/>
          <w:color w:val="auto"/>
          <w:sz w:val="28"/>
          <w:szCs w:val="28"/>
        </w:rPr>
        <w:t>Заключение</w:t>
      </w:r>
      <w:bookmarkEnd w:id="1"/>
    </w:p>
    <w:p w:rsidR="00845FFF" w:rsidRPr="0012059A" w:rsidRDefault="00845FFF" w:rsidP="0012059A">
      <w:pPr>
        <w:spacing w:after="0" w:line="360" w:lineRule="auto"/>
        <w:ind w:firstLine="709"/>
        <w:jc w:val="both"/>
        <w:rPr>
          <w:rFonts w:ascii="Times New Roman" w:hAnsi="Times New Roman"/>
          <w:sz w:val="28"/>
          <w:szCs w:val="28"/>
        </w:rPr>
      </w:pPr>
    </w:p>
    <w:p w:rsidR="00CE69E9" w:rsidRPr="0012059A" w:rsidRDefault="00CE69E9" w:rsidP="0012059A">
      <w:pPr>
        <w:spacing w:after="0" w:line="360" w:lineRule="auto"/>
        <w:ind w:firstLine="709"/>
        <w:jc w:val="both"/>
        <w:rPr>
          <w:rFonts w:ascii="Times New Roman" w:hAnsi="Times New Roman"/>
          <w:sz w:val="28"/>
          <w:szCs w:val="28"/>
        </w:rPr>
      </w:pPr>
      <w:r w:rsidRPr="0012059A">
        <w:rPr>
          <w:rFonts w:ascii="Times New Roman" w:hAnsi="Times New Roman"/>
          <w:sz w:val="28"/>
          <w:szCs w:val="28"/>
        </w:rPr>
        <w:t>Положение субъекта в системе межличностных отношений определяет его права, обязанности и привилегии. В различных группах один и то же индивид может иметь разный статус.</w:t>
      </w:r>
    </w:p>
    <w:p w:rsidR="00486B06" w:rsidRPr="0012059A" w:rsidRDefault="00CE69E9" w:rsidP="0012059A">
      <w:pPr>
        <w:widowControl w:val="0"/>
        <w:spacing w:after="0" w:line="360" w:lineRule="auto"/>
        <w:ind w:firstLine="709"/>
        <w:jc w:val="both"/>
        <w:rPr>
          <w:rFonts w:ascii="Times New Roman" w:hAnsi="Times New Roman"/>
          <w:sz w:val="28"/>
          <w:szCs w:val="28"/>
        </w:rPr>
      </w:pPr>
      <w:r w:rsidRPr="0012059A">
        <w:rPr>
          <w:rFonts w:ascii="Times New Roman" w:hAnsi="Times New Roman"/>
          <w:sz w:val="28"/>
          <w:szCs w:val="28"/>
        </w:rPr>
        <w:t xml:space="preserve">Существенные расхождения в статусе, который приобретает индивид в группах, различающихся по уровню группового развития, содержанию деятельности и общения, нередко становятся причинами фрустрации, конфликта и т.д. </w:t>
      </w:r>
      <w:r w:rsidR="00643B55" w:rsidRPr="0012059A">
        <w:rPr>
          <w:rFonts w:ascii="Times New Roman" w:hAnsi="Times New Roman"/>
          <w:sz w:val="28"/>
          <w:szCs w:val="28"/>
        </w:rPr>
        <w:t>Социальный престиж (уважение, признание) статусов (точнее, престиж функций, закрепленных за конкретным статусом), по сути, и представляет собой иерархию статусов, разделяемую обществом и закрепленную в культуре, общественном мнении. Статусы в обществе иерархизированы.</w:t>
      </w:r>
      <w:r w:rsidR="00486B06" w:rsidRPr="0012059A">
        <w:rPr>
          <w:rFonts w:ascii="Times New Roman" w:hAnsi="Times New Roman"/>
          <w:sz w:val="28"/>
          <w:szCs w:val="28"/>
        </w:rPr>
        <w:t xml:space="preserve"> Статусные привилегии могут быть как позитивными, так и негативными.</w:t>
      </w:r>
      <w:r w:rsidR="0012059A">
        <w:rPr>
          <w:rFonts w:ascii="Times New Roman" w:hAnsi="Times New Roman"/>
          <w:sz w:val="28"/>
          <w:szCs w:val="28"/>
        </w:rPr>
        <w:t xml:space="preserve"> </w:t>
      </w:r>
      <w:r w:rsidR="00643B55" w:rsidRPr="0012059A">
        <w:rPr>
          <w:rFonts w:ascii="Times New Roman" w:hAnsi="Times New Roman"/>
          <w:sz w:val="28"/>
          <w:szCs w:val="28"/>
          <w:lang w:eastAsia="ru-RU"/>
        </w:rPr>
        <w:t>Бомж, студент и психолог — имеют не только разные статусы, но и разные ранги в статусной иерархии.</w:t>
      </w:r>
      <w:r w:rsidR="00486B06" w:rsidRPr="0012059A">
        <w:rPr>
          <w:rFonts w:ascii="Times New Roman" w:hAnsi="Times New Roman"/>
          <w:sz w:val="28"/>
          <w:szCs w:val="28"/>
          <w:lang w:eastAsia="ru-RU"/>
        </w:rPr>
        <w:t xml:space="preserve"> </w:t>
      </w:r>
      <w:r w:rsidR="00643B55" w:rsidRPr="0012059A">
        <w:rPr>
          <w:rFonts w:ascii="Times New Roman" w:hAnsi="Times New Roman"/>
          <w:sz w:val="28"/>
          <w:szCs w:val="28"/>
        </w:rPr>
        <w:t>Принятая иерархия (ранжирование) статусов представляет собой основу стратификации (расслоения) данного общества. Статусные группы обычно различаются своим стилем жизни - способами поведения, характерными для индивидов данной группы.</w:t>
      </w:r>
      <w:r w:rsidR="0012059A">
        <w:rPr>
          <w:rFonts w:ascii="Times New Roman" w:hAnsi="Times New Roman"/>
          <w:sz w:val="28"/>
          <w:szCs w:val="28"/>
        </w:rPr>
        <w:t xml:space="preserve"> </w:t>
      </w:r>
      <w:r w:rsidR="00486B06" w:rsidRPr="0012059A">
        <w:rPr>
          <w:rFonts w:ascii="Times New Roman" w:hAnsi="Times New Roman"/>
          <w:sz w:val="28"/>
          <w:szCs w:val="28"/>
        </w:rPr>
        <w:t>Как отметил М.Вебер, если бы общество ранжировало позиции чисто рыночно-целерационально, то материально-имущественное преимущество любого человека (в том числе ассенизатора) вызывало бы к нему огромное уважение. Но речь идет о социальных</w:t>
      </w:r>
      <w:r w:rsidR="0012059A">
        <w:rPr>
          <w:rFonts w:ascii="Times New Roman" w:hAnsi="Times New Roman"/>
          <w:sz w:val="28"/>
          <w:szCs w:val="28"/>
          <w:lang w:val="uk-UA"/>
        </w:rPr>
        <w:t xml:space="preserve"> </w:t>
      </w:r>
      <w:r w:rsidR="00486B06" w:rsidRPr="0012059A">
        <w:rPr>
          <w:rFonts w:ascii="Times New Roman" w:hAnsi="Times New Roman"/>
          <w:sz w:val="28"/>
          <w:szCs w:val="28"/>
        </w:rPr>
        <w:t>(а не экономических) законах, которые учитывают гораздо более сложный и многообразный комплекс статусных условий.</w:t>
      </w:r>
    </w:p>
    <w:p w:rsidR="00B62751" w:rsidRPr="0012059A" w:rsidRDefault="00B62751" w:rsidP="0012059A">
      <w:pPr>
        <w:spacing w:after="0" w:line="360" w:lineRule="auto"/>
        <w:ind w:firstLine="709"/>
        <w:jc w:val="both"/>
        <w:rPr>
          <w:rFonts w:ascii="Times New Roman" w:hAnsi="Times New Roman"/>
          <w:sz w:val="28"/>
          <w:szCs w:val="28"/>
          <w:lang w:eastAsia="ru-RU"/>
        </w:rPr>
      </w:pPr>
    </w:p>
    <w:p w:rsidR="00AE6ABB" w:rsidRDefault="0012059A" w:rsidP="0012059A">
      <w:pPr>
        <w:spacing w:after="0" w:line="360" w:lineRule="auto"/>
        <w:ind w:firstLine="709"/>
        <w:jc w:val="center"/>
        <w:rPr>
          <w:rFonts w:ascii="Times New Roman" w:hAnsi="Times New Roman"/>
          <w:sz w:val="28"/>
          <w:szCs w:val="28"/>
          <w:lang w:val="uk-UA" w:eastAsia="ru-RU"/>
        </w:rPr>
      </w:pPr>
      <w:r>
        <w:rPr>
          <w:rFonts w:ascii="Times New Roman" w:hAnsi="Times New Roman"/>
          <w:sz w:val="28"/>
          <w:szCs w:val="28"/>
          <w:lang w:eastAsia="ru-RU"/>
        </w:rPr>
        <w:br w:type="page"/>
      </w:r>
      <w:r w:rsidR="00AE6ABB" w:rsidRPr="0012059A">
        <w:rPr>
          <w:rFonts w:ascii="Times New Roman" w:hAnsi="Times New Roman"/>
          <w:b/>
          <w:sz w:val="28"/>
          <w:szCs w:val="28"/>
          <w:lang w:eastAsia="ru-RU"/>
        </w:rPr>
        <w:t>Список</w:t>
      </w:r>
      <w:r>
        <w:rPr>
          <w:rFonts w:ascii="Times New Roman" w:hAnsi="Times New Roman"/>
          <w:b/>
          <w:sz w:val="28"/>
          <w:szCs w:val="28"/>
          <w:lang w:eastAsia="ru-RU"/>
        </w:rPr>
        <w:t xml:space="preserve"> </w:t>
      </w:r>
      <w:r w:rsidR="00AE6ABB" w:rsidRPr="0012059A">
        <w:rPr>
          <w:rFonts w:ascii="Times New Roman" w:hAnsi="Times New Roman"/>
          <w:b/>
          <w:sz w:val="28"/>
          <w:szCs w:val="28"/>
          <w:lang w:eastAsia="ru-RU"/>
        </w:rPr>
        <w:t>литературы</w:t>
      </w:r>
    </w:p>
    <w:p w:rsidR="0012059A" w:rsidRPr="0012059A" w:rsidRDefault="0012059A" w:rsidP="0012059A">
      <w:pPr>
        <w:spacing w:after="0" w:line="360" w:lineRule="auto"/>
        <w:ind w:firstLine="709"/>
        <w:jc w:val="both"/>
        <w:rPr>
          <w:rFonts w:ascii="Times New Roman" w:hAnsi="Times New Roman"/>
          <w:sz w:val="28"/>
          <w:szCs w:val="28"/>
          <w:lang w:val="uk-UA" w:eastAsia="ru-RU"/>
        </w:rPr>
      </w:pPr>
    </w:p>
    <w:p w:rsidR="005F29C3" w:rsidRPr="0012059A" w:rsidRDefault="005F29C3" w:rsidP="0012059A">
      <w:pPr>
        <w:spacing w:after="0" w:line="360" w:lineRule="auto"/>
        <w:jc w:val="both"/>
        <w:rPr>
          <w:rFonts w:ascii="Times New Roman" w:hAnsi="Times New Roman"/>
          <w:sz w:val="28"/>
          <w:szCs w:val="28"/>
        </w:rPr>
      </w:pPr>
      <w:r w:rsidRPr="0012059A">
        <w:rPr>
          <w:rFonts w:ascii="Times New Roman" w:hAnsi="Times New Roman"/>
          <w:sz w:val="28"/>
          <w:szCs w:val="28"/>
        </w:rPr>
        <w:t>http://hrm.by/psihologiya/sotsialnyie-roli-i-sotsialnaya-stratifikatsiya.html</w:t>
      </w:r>
      <w:r w:rsidR="0012059A" w:rsidRPr="0012059A">
        <w:rPr>
          <w:rFonts w:ascii="Times New Roman" w:hAnsi="Times New Roman"/>
          <w:bCs/>
          <w:sz w:val="28"/>
          <w:szCs w:val="28"/>
        </w:rPr>
        <w:t xml:space="preserve"> </w:t>
      </w:r>
      <w:r w:rsidR="008B3584" w:rsidRPr="0012059A">
        <w:rPr>
          <w:rFonts w:ascii="Times New Roman" w:hAnsi="Times New Roman"/>
          <w:bCs/>
          <w:sz w:val="28"/>
          <w:szCs w:val="28"/>
        </w:rPr>
        <w:t>статья. Социальные роли и социальная стратификация</w:t>
      </w:r>
    </w:p>
    <w:p w:rsidR="005F29C3" w:rsidRPr="0012059A" w:rsidRDefault="00086F6C" w:rsidP="0012059A">
      <w:pPr>
        <w:spacing w:after="0" w:line="360" w:lineRule="auto"/>
        <w:jc w:val="both"/>
        <w:rPr>
          <w:rFonts w:ascii="Times New Roman" w:hAnsi="Times New Roman"/>
          <w:sz w:val="28"/>
          <w:szCs w:val="28"/>
        </w:rPr>
      </w:pPr>
      <w:r w:rsidRPr="008C59D9">
        <w:rPr>
          <w:rFonts w:ascii="Times New Roman" w:hAnsi="Times New Roman"/>
          <w:sz w:val="28"/>
          <w:szCs w:val="28"/>
        </w:rPr>
        <w:t>http://bomjara.jino-net.ru/index.php</w:t>
      </w:r>
    </w:p>
    <w:p w:rsidR="008A008C" w:rsidRPr="0012059A" w:rsidRDefault="008A008C" w:rsidP="0012059A">
      <w:pPr>
        <w:spacing w:after="0" w:line="360" w:lineRule="auto"/>
        <w:jc w:val="both"/>
        <w:rPr>
          <w:rFonts w:ascii="Times New Roman" w:hAnsi="Times New Roman"/>
          <w:sz w:val="28"/>
          <w:szCs w:val="28"/>
          <w:lang w:eastAsia="ru-RU"/>
        </w:rPr>
      </w:pPr>
      <w:r w:rsidRPr="0012059A">
        <w:rPr>
          <w:rFonts w:ascii="Times New Roman" w:hAnsi="Times New Roman"/>
          <w:iCs/>
          <w:sz w:val="28"/>
          <w:szCs w:val="28"/>
          <w:lang w:eastAsia="ru-RU"/>
        </w:rPr>
        <w:t>Вебер М. Основные понятия стратификации // Социс. 1994. № 5. С. 147—156.</w:t>
      </w:r>
    </w:p>
    <w:p w:rsidR="008A008C" w:rsidRPr="0012059A" w:rsidRDefault="006E3904" w:rsidP="0012059A">
      <w:pPr>
        <w:pStyle w:val="3"/>
        <w:spacing w:before="0" w:after="0" w:line="360" w:lineRule="auto"/>
        <w:jc w:val="both"/>
        <w:rPr>
          <w:rFonts w:ascii="Times New Roman" w:hAnsi="Times New Roman"/>
          <w:b w:val="0"/>
          <w:sz w:val="28"/>
          <w:szCs w:val="28"/>
        </w:rPr>
      </w:pPr>
      <w:r w:rsidRPr="008C59D9">
        <w:rPr>
          <w:rFonts w:ascii="Times New Roman" w:hAnsi="Times New Roman"/>
          <w:b w:val="0"/>
          <w:sz w:val="28"/>
          <w:szCs w:val="28"/>
        </w:rPr>
        <w:t>http://www.psychological.ru/default.aspx?s=0&amp;p=46&amp;0a1=847&amp;0o1=1&amp;0s1=1</w:t>
      </w:r>
      <w:r w:rsidR="0012059A" w:rsidRPr="0012059A">
        <w:rPr>
          <w:rFonts w:ascii="Times New Roman" w:hAnsi="Times New Roman"/>
          <w:b w:val="0"/>
          <w:sz w:val="28"/>
          <w:szCs w:val="28"/>
        </w:rPr>
        <w:t xml:space="preserve"> </w:t>
      </w:r>
      <w:r w:rsidRPr="0012059A">
        <w:rPr>
          <w:rFonts w:ascii="Times New Roman" w:hAnsi="Times New Roman"/>
          <w:b w:val="0"/>
          <w:sz w:val="28"/>
          <w:szCs w:val="28"/>
        </w:rPr>
        <w:t>Белова Т. Лекции, Социальный статус личности</w:t>
      </w:r>
    </w:p>
    <w:p w:rsidR="006F54F3" w:rsidRPr="0012059A" w:rsidRDefault="006F54F3" w:rsidP="0012059A">
      <w:pPr>
        <w:pStyle w:val="1"/>
        <w:spacing w:before="0" w:after="0" w:line="360" w:lineRule="auto"/>
        <w:jc w:val="both"/>
        <w:rPr>
          <w:rFonts w:ascii="Times New Roman" w:hAnsi="Times New Roman"/>
          <w:b w:val="0"/>
          <w:caps/>
          <w:sz w:val="28"/>
          <w:szCs w:val="28"/>
        </w:rPr>
      </w:pPr>
      <w:r w:rsidRPr="0012059A">
        <w:rPr>
          <w:rFonts w:ascii="Times New Roman" w:hAnsi="Times New Roman"/>
          <w:b w:val="0"/>
          <w:caps/>
          <w:sz w:val="28"/>
          <w:szCs w:val="28"/>
        </w:rPr>
        <w:t>Русанова А. Г. Культурная идентификация студентов и проблемы высшего образования</w:t>
      </w:r>
    </w:p>
    <w:p w:rsidR="006F54F3" w:rsidRPr="0012059A" w:rsidRDefault="006F54F3" w:rsidP="0012059A">
      <w:pPr>
        <w:spacing w:after="0" w:line="360" w:lineRule="auto"/>
        <w:jc w:val="both"/>
        <w:rPr>
          <w:rFonts w:ascii="Times New Roman" w:hAnsi="Times New Roman"/>
          <w:sz w:val="28"/>
          <w:szCs w:val="28"/>
        </w:rPr>
      </w:pPr>
      <w:r w:rsidRPr="008C59D9">
        <w:rPr>
          <w:rFonts w:ascii="Times New Roman" w:hAnsi="Times New Roman"/>
          <w:sz w:val="28"/>
          <w:szCs w:val="28"/>
        </w:rPr>
        <w:t>Информационный гуманитарный портал "Знание. Понимание. Умение"</w:t>
      </w:r>
      <w:r w:rsidRPr="0012059A">
        <w:rPr>
          <w:rFonts w:ascii="Times New Roman" w:hAnsi="Times New Roman"/>
          <w:sz w:val="28"/>
          <w:szCs w:val="28"/>
        </w:rPr>
        <w:t> / </w:t>
      </w:r>
      <w:r w:rsidRPr="008C59D9">
        <w:rPr>
          <w:rFonts w:ascii="Times New Roman" w:hAnsi="Times New Roman"/>
          <w:sz w:val="28"/>
          <w:szCs w:val="28"/>
        </w:rPr>
        <w:t>2008</w:t>
      </w:r>
      <w:r w:rsidRPr="0012059A">
        <w:rPr>
          <w:rFonts w:ascii="Times New Roman" w:hAnsi="Times New Roman"/>
          <w:sz w:val="28"/>
          <w:szCs w:val="28"/>
        </w:rPr>
        <w:t> / </w:t>
      </w:r>
      <w:r w:rsidRPr="008C59D9">
        <w:rPr>
          <w:rFonts w:ascii="Times New Roman" w:hAnsi="Times New Roman"/>
          <w:bCs/>
          <w:sz w:val="28"/>
          <w:szCs w:val="28"/>
        </w:rPr>
        <w:t>№11 2008 – Высшее образование для XXI века</w:t>
      </w:r>
    </w:p>
    <w:p w:rsidR="00AE6ABB" w:rsidRPr="0012059A" w:rsidRDefault="00AE6ABB" w:rsidP="0012059A">
      <w:pPr>
        <w:spacing w:after="0" w:line="360" w:lineRule="auto"/>
        <w:jc w:val="both"/>
        <w:rPr>
          <w:rFonts w:ascii="Times New Roman" w:hAnsi="Times New Roman"/>
          <w:sz w:val="28"/>
          <w:szCs w:val="28"/>
        </w:rPr>
      </w:pPr>
      <w:r w:rsidRPr="0012059A">
        <w:rPr>
          <w:rFonts w:ascii="Times New Roman" w:hAnsi="Times New Roman"/>
          <w:sz w:val="28"/>
          <w:szCs w:val="28"/>
        </w:rPr>
        <w:t>Об</w:t>
      </w:r>
      <w:r w:rsidR="009771A2" w:rsidRPr="0012059A">
        <w:rPr>
          <w:rFonts w:ascii="Times New Roman" w:hAnsi="Times New Roman"/>
          <w:sz w:val="28"/>
          <w:szCs w:val="28"/>
        </w:rPr>
        <w:t>щая социология</w:t>
      </w:r>
      <w:r w:rsidR="0012059A" w:rsidRPr="0012059A">
        <w:rPr>
          <w:rFonts w:ascii="Times New Roman" w:hAnsi="Times New Roman"/>
          <w:sz w:val="28"/>
          <w:szCs w:val="28"/>
        </w:rPr>
        <w:t xml:space="preserve"> </w:t>
      </w:r>
      <w:r w:rsidR="009771A2" w:rsidRPr="0012059A">
        <w:rPr>
          <w:rFonts w:ascii="Times New Roman" w:hAnsi="Times New Roman"/>
          <w:sz w:val="28"/>
          <w:szCs w:val="28"/>
        </w:rPr>
        <w:t>У</w:t>
      </w:r>
      <w:r w:rsidRPr="0012059A">
        <w:rPr>
          <w:rFonts w:ascii="Times New Roman" w:hAnsi="Times New Roman"/>
          <w:sz w:val="28"/>
          <w:szCs w:val="28"/>
        </w:rPr>
        <w:t xml:space="preserve">чебное пособие, </w:t>
      </w:r>
      <w:r w:rsidR="009771A2" w:rsidRPr="0012059A">
        <w:rPr>
          <w:rFonts w:ascii="Times New Roman" w:hAnsi="Times New Roman"/>
          <w:sz w:val="28"/>
          <w:szCs w:val="28"/>
        </w:rPr>
        <w:t>А.Г.Эфиндиева, изд. М.:ИНФРА-М, 2002г</w:t>
      </w:r>
      <w:bookmarkStart w:id="2" w:name="_GoBack"/>
      <w:bookmarkEnd w:id="2"/>
    </w:p>
    <w:sectPr w:rsidR="00AE6ABB" w:rsidRPr="0012059A" w:rsidSect="0012059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24C" w:rsidRDefault="0016024C" w:rsidP="00CA22BE">
      <w:pPr>
        <w:spacing w:after="0" w:line="240" w:lineRule="auto"/>
      </w:pPr>
      <w:r>
        <w:separator/>
      </w:r>
    </w:p>
  </w:endnote>
  <w:endnote w:type="continuationSeparator" w:id="0">
    <w:p w:rsidR="0016024C" w:rsidRDefault="0016024C" w:rsidP="00CA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24C" w:rsidRDefault="0016024C" w:rsidP="00CA22BE">
      <w:pPr>
        <w:spacing w:after="0" w:line="240" w:lineRule="auto"/>
      </w:pPr>
      <w:r>
        <w:separator/>
      </w:r>
    </w:p>
  </w:footnote>
  <w:footnote w:type="continuationSeparator" w:id="0">
    <w:p w:rsidR="0016024C" w:rsidRDefault="0016024C" w:rsidP="00CA22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17C11"/>
    <w:multiLevelType w:val="hybridMultilevel"/>
    <w:tmpl w:val="D51AC3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267773A"/>
    <w:multiLevelType w:val="multilevel"/>
    <w:tmpl w:val="FFBA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2626CE"/>
    <w:multiLevelType w:val="multilevel"/>
    <w:tmpl w:val="AA4CCA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156"/>
    <w:rsid w:val="00014425"/>
    <w:rsid w:val="0002101C"/>
    <w:rsid w:val="00031156"/>
    <w:rsid w:val="00056638"/>
    <w:rsid w:val="00077732"/>
    <w:rsid w:val="00086F6C"/>
    <w:rsid w:val="0012059A"/>
    <w:rsid w:val="00131DB4"/>
    <w:rsid w:val="0016024C"/>
    <w:rsid w:val="001852A0"/>
    <w:rsid w:val="001C6547"/>
    <w:rsid w:val="00214FAC"/>
    <w:rsid w:val="00277AF6"/>
    <w:rsid w:val="003001EC"/>
    <w:rsid w:val="003D2DE7"/>
    <w:rsid w:val="00440BE7"/>
    <w:rsid w:val="00447F8C"/>
    <w:rsid w:val="004525EC"/>
    <w:rsid w:val="00486B06"/>
    <w:rsid w:val="004A354C"/>
    <w:rsid w:val="004F1607"/>
    <w:rsid w:val="004F54FC"/>
    <w:rsid w:val="00522A8C"/>
    <w:rsid w:val="005E479D"/>
    <w:rsid w:val="005F29C3"/>
    <w:rsid w:val="00643B55"/>
    <w:rsid w:val="006B5778"/>
    <w:rsid w:val="006C4067"/>
    <w:rsid w:val="006E3904"/>
    <w:rsid w:val="006F54F3"/>
    <w:rsid w:val="00725A2E"/>
    <w:rsid w:val="008370FC"/>
    <w:rsid w:val="00845FFF"/>
    <w:rsid w:val="0086283C"/>
    <w:rsid w:val="008A008C"/>
    <w:rsid w:val="008B3584"/>
    <w:rsid w:val="008C59D9"/>
    <w:rsid w:val="008D45B9"/>
    <w:rsid w:val="008F6368"/>
    <w:rsid w:val="009122D4"/>
    <w:rsid w:val="0097239A"/>
    <w:rsid w:val="009771A2"/>
    <w:rsid w:val="009D09C1"/>
    <w:rsid w:val="009E12A7"/>
    <w:rsid w:val="00AE6ABB"/>
    <w:rsid w:val="00B62751"/>
    <w:rsid w:val="00B65C1B"/>
    <w:rsid w:val="00BB7AF5"/>
    <w:rsid w:val="00C84A3C"/>
    <w:rsid w:val="00CA22BE"/>
    <w:rsid w:val="00CE69E9"/>
    <w:rsid w:val="00D5711A"/>
    <w:rsid w:val="00D61779"/>
    <w:rsid w:val="00D97C54"/>
    <w:rsid w:val="00DF1B85"/>
    <w:rsid w:val="00E62550"/>
    <w:rsid w:val="00F05A03"/>
    <w:rsid w:val="00F57E97"/>
    <w:rsid w:val="00F7662F"/>
    <w:rsid w:val="00F86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B7890F-54BD-4A22-BFA4-DC56E68C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368"/>
    <w:pPr>
      <w:spacing w:after="200" w:line="276" w:lineRule="auto"/>
    </w:pPr>
    <w:rPr>
      <w:sz w:val="22"/>
      <w:szCs w:val="22"/>
      <w:lang w:eastAsia="en-US"/>
    </w:rPr>
  </w:style>
  <w:style w:type="paragraph" w:styleId="1">
    <w:name w:val="heading 1"/>
    <w:basedOn w:val="a"/>
    <w:next w:val="a"/>
    <w:link w:val="10"/>
    <w:uiPriority w:val="9"/>
    <w:qFormat/>
    <w:rsid w:val="006F54F3"/>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CE69E9"/>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6E3904"/>
    <w:pPr>
      <w:keepNext/>
      <w:spacing w:before="240" w:after="60"/>
      <w:outlineLvl w:val="2"/>
    </w:pPr>
    <w:rPr>
      <w:rFonts w:ascii="Cambria" w:hAnsi="Cambria"/>
      <w:b/>
      <w:bCs/>
      <w:sz w:val="26"/>
      <w:szCs w:val="26"/>
    </w:rPr>
  </w:style>
  <w:style w:type="paragraph" w:styleId="4">
    <w:name w:val="heading 4"/>
    <w:basedOn w:val="a"/>
    <w:link w:val="40"/>
    <w:uiPriority w:val="9"/>
    <w:qFormat/>
    <w:rsid w:val="003001EC"/>
    <w:pPr>
      <w:spacing w:before="100" w:beforeAutospacing="1" w:after="100" w:afterAutospacing="1" w:line="240" w:lineRule="auto"/>
      <w:outlineLvl w:val="3"/>
    </w:pPr>
    <w:rPr>
      <w:rFonts w:ascii="Verdana" w:hAnsi="Verdana"/>
      <w:color w:val="43434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F54F3"/>
    <w:rPr>
      <w:rFonts w:ascii="Cambria" w:hAnsi="Cambria" w:cs="Times New Roman"/>
      <w:b/>
      <w:bCs/>
      <w:kern w:val="32"/>
      <w:sz w:val="32"/>
      <w:szCs w:val="32"/>
      <w:lang w:val="x-none" w:eastAsia="en-US"/>
    </w:rPr>
  </w:style>
  <w:style w:type="character" w:customStyle="1" w:styleId="20">
    <w:name w:val="Заголовок 2 Знак"/>
    <w:link w:val="2"/>
    <w:uiPriority w:val="9"/>
    <w:locked/>
    <w:rsid w:val="00CE69E9"/>
    <w:rPr>
      <w:rFonts w:ascii="Cambria" w:hAnsi="Cambria" w:cs="Times New Roman"/>
      <w:b/>
      <w:bCs/>
      <w:color w:val="4F81BD"/>
      <w:sz w:val="26"/>
      <w:szCs w:val="26"/>
      <w:lang w:val="x-none" w:eastAsia="en-US"/>
    </w:rPr>
  </w:style>
  <w:style w:type="character" w:customStyle="1" w:styleId="30">
    <w:name w:val="Заголовок 3 Знак"/>
    <w:link w:val="3"/>
    <w:uiPriority w:val="9"/>
    <w:locked/>
    <w:rsid w:val="006E3904"/>
    <w:rPr>
      <w:rFonts w:ascii="Cambria" w:hAnsi="Cambria" w:cs="Times New Roman"/>
      <w:b/>
      <w:bCs/>
      <w:sz w:val="26"/>
      <w:szCs w:val="26"/>
      <w:lang w:val="x-none" w:eastAsia="en-US"/>
    </w:rPr>
  </w:style>
  <w:style w:type="character" w:customStyle="1" w:styleId="40">
    <w:name w:val="Заголовок 4 Знак"/>
    <w:link w:val="4"/>
    <w:uiPriority w:val="9"/>
    <w:locked/>
    <w:rsid w:val="003001EC"/>
    <w:rPr>
      <w:rFonts w:ascii="Verdana" w:hAnsi="Verdana" w:cs="Times New Roman"/>
      <w:color w:val="434343"/>
      <w:sz w:val="24"/>
      <w:szCs w:val="24"/>
    </w:rPr>
  </w:style>
  <w:style w:type="character" w:styleId="a3">
    <w:name w:val="Hyperlink"/>
    <w:uiPriority w:val="99"/>
    <w:unhideWhenUsed/>
    <w:rsid w:val="003D2DE7"/>
    <w:rPr>
      <w:rFonts w:cs="Times New Roman"/>
      <w:color w:val="0000FF"/>
      <w:u w:val="single"/>
    </w:rPr>
  </w:style>
  <w:style w:type="paragraph" w:styleId="a4">
    <w:name w:val="Normal (Web)"/>
    <w:basedOn w:val="a"/>
    <w:uiPriority w:val="99"/>
    <w:unhideWhenUsed/>
    <w:rsid w:val="003D2DE7"/>
    <w:pPr>
      <w:spacing w:before="100" w:beforeAutospacing="1" w:after="100" w:afterAutospacing="1" w:line="240" w:lineRule="auto"/>
    </w:pPr>
    <w:rPr>
      <w:rFonts w:ascii="Times New Roman" w:hAnsi="Times New Roman"/>
      <w:sz w:val="24"/>
      <w:szCs w:val="24"/>
      <w:lang w:eastAsia="ru-RU"/>
    </w:rPr>
  </w:style>
  <w:style w:type="character" w:styleId="a5">
    <w:name w:val="Strong"/>
    <w:uiPriority w:val="22"/>
    <w:qFormat/>
    <w:rsid w:val="003001EC"/>
    <w:rPr>
      <w:rFonts w:cs="Times New Roman"/>
      <w:b/>
      <w:bCs/>
    </w:rPr>
  </w:style>
  <w:style w:type="paragraph" w:styleId="a6">
    <w:name w:val="header"/>
    <w:basedOn w:val="a"/>
    <w:link w:val="a7"/>
    <w:uiPriority w:val="99"/>
    <w:semiHidden/>
    <w:unhideWhenUsed/>
    <w:rsid w:val="00CA22BE"/>
    <w:pPr>
      <w:tabs>
        <w:tab w:val="center" w:pos="4677"/>
        <w:tab w:val="right" w:pos="9355"/>
      </w:tabs>
    </w:pPr>
  </w:style>
  <w:style w:type="character" w:customStyle="1" w:styleId="a7">
    <w:name w:val="Верхний колонтитул Знак"/>
    <w:link w:val="a6"/>
    <w:uiPriority w:val="99"/>
    <w:semiHidden/>
    <w:locked/>
    <w:rsid w:val="00CA22BE"/>
    <w:rPr>
      <w:rFonts w:cs="Times New Roman"/>
      <w:sz w:val="22"/>
      <w:szCs w:val="22"/>
      <w:lang w:val="x-none" w:eastAsia="en-US"/>
    </w:rPr>
  </w:style>
  <w:style w:type="paragraph" w:styleId="a8">
    <w:name w:val="footer"/>
    <w:basedOn w:val="a"/>
    <w:link w:val="a9"/>
    <w:uiPriority w:val="99"/>
    <w:unhideWhenUsed/>
    <w:rsid w:val="00CA22BE"/>
    <w:pPr>
      <w:tabs>
        <w:tab w:val="center" w:pos="4677"/>
        <w:tab w:val="right" w:pos="9355"/>
      </w:tabs>
    </w:pPr>
  </w:style>
  <w:style w:type="character" w:customStyle="1" w:styleId="a9">
    <w:name w:val="Нижний колонтитул Знак"/>
    <w:link w:val="a8"/>
    <w:uiPriority w:val="99"/>
    <w:locked/>
    <w:rsid w:val="00CA22BE"/>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749570">
      <w:marLeft w:val="0"/>
      <w:marRight w:val="0"/>
      <w:marTop w:val="0"/>
      <w:marBottom w:val="0"/>
      <w:divBdr>
        <w:top w:val="none" w:sz="0" w:space="0" w:color="auto"/>
        <w:left w:val="none" w:sz="0" w:space="0" w:color="auto"/>
        <w:bottom w:val="none" w:sz="0" w:space="0" w:color="auto"/>
        <w:right w:val="none" w:sz="0" w:space="0" w:color="auto"/>
      </w:divBdr>
    </w:div>
    <w:div w:id="471749571">
      <w:marLeft w:val="0"/>
      <w:marRight w:val="0"/>
      <w:marTop w:val="0"/>
      <w:marBottom w:val="0"/>
      <w:divBdr>
        <w:top w:val="none" w:sz="0" w:space="0" w:color="auto"/>
        <w:left w:val="none" w:sz="0" w:space="0" w:color="auto"/>
        <w:bottom w:val="none" w:sz="0" w:space="0" w:color="auto"/>
        <w:right w:val="none" w:sz="0" w:space="0" w:color="auto"/>
      </w:divBdr>
    </w:div>
    <w:div w:id="471749574">
      <w:marLeft w:val="0"/>
      <w:marRight w:val="0"/>
      <w:marTop w:val="0"/>
      <w:marBottom w:val="0"/>
      <w:divBdr>
        <w:top w:val="none" w:sz="0" w:space="0" w:color="auto"/>
        <w:left w:val="none" w:sz="0" w:space="0" w:color="auto"/>
        <w:bottom w:val="none" w:sz="0" w:space="0" w:color="auto"/>
        <w:right w:val="none" w:sz="0" w:space="0" w:color="auto"/>
      </w:divBdr>
      <w:divsChild>
        <w:div w:id="471749572">
          <w:marLeft w:val="0"/>
          <w:marRight w:val="0"/>
          <w:marTop w:val="0"/>
          <w:marBottom w:val="0"/>
          <w:divBdr>
            <w:top w:val="none" w:sz="0" w:space="0" w:color="auto"/>
            <w:left w:val="none" w:sz="0" w:space="0" w:color="auto"/>
            <w:bottom w:val="none" w:sz="0" w:space="0" w:color="auto"/>
            <w:right w:val="none" w:sz="0" w:space="0" w:color="auto"/>
          </w:divBdr>
          <w:divsChild>
            <w:div w:id="47174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49575">
      <w:marLeft w:val="0"/>
      <w:marRight w:val="0"/>
      <w:marTop w:val="0"/>
      <w:marBottom w:val="0"/>
      <w:divBdr>
        <w:top w:val="none" w:sz="0" w:space="0" w:color="auto"/>
        <w:left w:val="none" w:sz="0" w:space="0" w:color="auto"/>
        <w:bottom w:val="none" w:sz="0" w:space="0" w:color="auto"/>
        <w:right w:val="none" w:sz="0" w:space="0" w:color="auto"/>
      </w:divBdr>
    </w:div>
    <w:div w:id="4717495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64D2F-2E51-4E68-A38A-443A9E09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3800</Words>
  <Characters>21663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2</cp:revision>
  <dcterms:created xsi:type="dcterms:W3CDTF">2014-03-08T02:58:00Z</dcterms:created>
  <dcterms:modified xsi:type="dcterms:W3CDTF">2014-03-08T02:58:00Z</dcterms:modified>
</cp:coreProperties>
</file>