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2E" w:rsidRPr="00711CAC" w:rsidRDefault="0067162E" w:rsidP="00711CAC">
      <w:pPr>
        <w:spacing w:line="360" w:lineRule="auto"/>
        <w:ind w:firstLine="709"/>
        <w:jc w:val="both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both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6C0617" w:rsidRPr="00711CAC" w:rsidRDefault="006C0617" w:rsidP="00711CAC">
      <w:pPr>
        <w:spacing w:line="360" w:lineRule="auto"/>
        <w:ind w:firstLine="709"/>
        <w:jc w:val="center"/>
        <w:rPr>
          <w:sz w:val="28"/>
          <w:lang w:val="en-US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  <w:r w:rsidRPr="00711CAC">
        <w:rPr>
          <w:sz w:val="28"/>
        </w:rPr>
        <w:t>Кафедра информацио</w:t>
      </w:r>
      <w:r w:rsidR="00FA2549" w:rsidRPr="00711CAC">
        <w:rPr>
          <w:sz w:val="28"/>
        </w:rPr>
        <w:t>нно-коммуникационных технологий</w:t>
      </w: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9F0D0F" w:rsidRPr="00711CAC" w:rsidRDefault="009F0D0F" w:rsidP="00711CAC">
      <w:pPr>
        <w:spacing w:line="360" w:lineRule="auto"/>
        <w:ind w:firstLine="709"/>
        <w:jc w:val="center"/>
        <w:rPr>
          <w:sz w:val="28"/>
        </w:rPr>
      </w:pPr>
    </w:p>
    <w:p w:rsidR="009F0D0F" w:rsidRPr="00711CAC" w:rsidRDefault="009F0D0F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9F0D0F" w:rsidP="00711CAC">
      <w:pPr>
        <w:spacing w:line="360" w:lineRule="auto"/>
        <w:ind w:firstLine="709"/>
        <w:jc w:val="center"/>
        <w:rPr>
          <w:sz w:val="28"/>
        </w:rPr>
      </w:pPr>
      <w:r w:rsidRPr="00711CAC">
        <w:rPr>
          <w:sz w:val="28"/>
        </w:rPr>
        <w:t>СОВРЕМЕННЫЕ СИММЕТРИЧНЫЕ И АССИМЕТРИЧНЫЕ КРИПТОСИСТЕМЫ</w:t>
      </w:r>
    </w:p>
    <w:p w:rsidR="009F0D0F" w:rsidRPr="00711CAC" w:rsidRDefault="009F0D0F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  <w:r w:rsidRPr="00711CAC">
        <w:rPr>
          <w:sz w:val="28"/>
        </w:rPr>
        <w:t>Методические указания к лабораторной работе по курсу</w:t>
      </w: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  <w:r w:rsidRPr="00711CAC">
        <w:rPr>
          <w:sz w:val="28"/>
        </w:rPr>
        <w:t>Мето</w:t>
      </w:r>
      <w:r w:rsidR="00711CAC">
        <w:rPr>
          <w:sz w:val="28"/>
        </w:rPr>
        <w:t>ды и средства защиты информации</w:t>
      </w: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67162E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711CAC" w:rsidRDefault="00711CAC" w:rsidP="00711CAC">
      <w:pPr>
        <w:spacing w:line="360" w:lineRule="auto"/>
        <w:ind w:firstLine="709"/>
        <w:jc w:val="center"/>
        <w:rPr>
          <w:sz w:val="28"/>
        </w:rPr>
      </w:pPr>
    </w:p>
    <w:p w:rsidR="00711CAC" w:rsidRDefault="00711CAC" w:rsidP="00711CAC">
      <w:pPr>
        <w:spacing w:line="360" w:lineRule="auto"/>
        <w:ind w:firstLine="709"/>
        <w:jc w:val="center"/>
        <w:rPr>
          <w:sz w:val="28"/>
        </w:rPr>
      </w:pPr>
    </w:p>
    <w:p w:rsidR="00711CAC" w:rsidRDefault="00711CAC" w:rsidP="00711CAC">
      <w:pPr>
        <w:spacing w:line="360" w:lineRule="auto"/>
        <w:ind w:firstLine="709"/>
        <w:jc w:val="center"/>
        <w:rPr>
          <w:sz w:val="28"/>
        </w:rPr>
      </w:pPr>
    </w:p>
    <w:p w:rsidR="00711CAC" w:rsidRPr="00711CAC" w:rsidRDefault="00711CAC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9F0D0F" w:rsidRPr="00711CAC" w:rsidRDefault="009F0D0F" w:rsidP="00711CAC">
      <w:pPr>
        <w:spacing w:line="360" w:lineRule="auto"/>
        <w:ind w:firstLine="709"/>
        <w:jc w:val="center"/>
        <w:rPr>
          <w:sz w:val="28"/>
        </w:rPr>
      </w:pPr>
    </w:p>
    <w:p w:rsidR="0067162E" w:rsidRPr="00711CAC" w:rsidRDefault="0067162E" w:rsidP="00711CAC">
      <w:pPr>
        <w:spacing w:line="360" w:lineRule="auto"/>
        <w:ind w:firstLine="709"/>
        <w:jc w:val="center"/>
        <w:rPr>
          <w:sz w:val="28"/>
        </w:rPr>
      </w:pPr>
    </w:p>
    <w:p w:rsidR="009F0D0F" w:rsidRPr="00D22DBC" w:rsidRDefault="006C0617" w:rsidP="00711CAC">
      <w:pPr>
        <w:spacing w:line="360" w:lineRule="auto"/>
        <w:ind w:firstLine="709"/>
        <w:jc w:val="center"/>
        <w:rPr>
          <w:sz w:val="28"/>
        </w:rPr>
      </w:pPr>
      <w:r w:rsidRPr="00711CAC">
        <w:rPr>
          <w:sz w:val="28"/>
        </w:rPr>
        <w:t>Москва 200</w:t>
      </w:r>
      <w:r w:rsidRPr="00D22DBC">
        <w:rPr>
          <w:sz w:val="28"/>
        </w:rPr>
        <w:t>9</w:t>
      </w:r>
    </w:p>
    <w:p w:rsidR="00C37A1F" w:rsidRPr="00711CAC" w:rsidRDefault="00711CAC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7A1F" w:rsidRPr="00711CAC">
        <w:rPr>
          <w:sz w:val="28"/>
          <w:szCs w:val="28"/>
        </w:rPr>
        <w:t>В</w:t>
      </w:r>
      <w:r w:rsidR="002156AA" w:rsidRPr="00711CAC">
        <w:rPr>
          <w:sz w:val="28"/>
          <w:szCs w:val="28"/>
        </w:rPr>
        <w:t>ВЕДЕНИЕ</w:t>
      </w:r>
    </w:p>
    <w:p w:rsidR="007564FE" w:rsidRPr="00711CAC" w:rsidRDefault="007564FE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351751" w:rsidRPr="00711CAC" w:rsidRDefault="00351751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Обмен документами в электронном виде возможен лишь в том случае, если обеспечивается их конфиденциальность, надежная защита от подделки или несанкционированного изменения, гарантирована доставка адресату, имеется возможность разрешения споров, связанных с фальсификацией сообщений и отказом от авторства.</w:t>
      </w:r>
    </w:p>
    <w:p w:rsidR="007564FE" w:rsidRPr="00711CAC" w:rsidRDefault="00351751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Бурное развитие криптографические системы получили в годы первой и второй мировых войн. Начиная с послевоенного времени и по нынешний день появление вычислительных средств ускорило разработку и совершенствование криптографических методов.</w:t>
      </w:r>
    </w:p>
    <w:p w:rsidR="007564FE" w:rsidRDefault="007564FE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В современном программном обеспечении </w:t>
      </w:r>
      <w:r w:rsidRPr="00711CAC">
        <w:rPr>
          <w:iCs/>
          <w:sz w:val="28"/>
          <w:szCs w:val="28"/>
        </w:rPr>
        <w:t xml:space="preserve">(ПО) </w:t>
      </w:r>
      <w:r w:rsidRPr="00711CAC">
        <w:rPr>
          <w:sz w:val="28"/>
          <w:szCs w:val="28"/>
        </w:rPr>
        <w:t>криптоалгоритмы широко применяются не только для задач шифрования данных, но и для аутентификации и проверки целостности. На сегодняшний день существуют хорошо известные и апробированные криптоалгоритмы (как с симметричными, так и несимметричными ключами), криптостойкость которых либо доказана математически, либо основана на необходимости решения математически сложной задачи (факторизации, дискре</w:t>
      </w:r>
      <w:r w:rsidR="007342AE">
        <w:rPr>
          <w:sz w:val="28"/>
          <w:szCs w:val="28"/>
        </w:rPr>
        <w:t>тного логарифмирования и т.п.).</w:t>
      </w:r>
    </w:p>
    <w:p w:rsidR="007342AE" w:rsidRPr="007342AE" w:rsidRDefault="00300EE5" w:rsidP="00711CAC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Цель работы</w:t>
      </w:r>
    </w:p>
    <w:p w:rsidR="00F34B29" w:rsidRDefault="00F70A94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Описание и программная реализация одного из </w:t>
      </w:r>
      <w:r w:rsidR="00F34B29" w:rsidRPr="00711CAC">
        <w:rPr>
          <w:sz w:val="28"/>
          <w:szCs w:val="28"/>
        </w:rPr>
        <w:t>предложенных алгоритмов</w:t>
      </w:r>
      <w:r w:rsidRPr="00711CAC">
        <w:rPr>
          <w:sz w:val="28"/>
          <w:szCs w:val="28"/>
        </w:rPr>
        <w:t>.</w:t>
      </w:r>
    </w:p>
    <w:p w:rsidR="007342AE" w:rsidRPr="007342AE" w:rsidRDefault="00AF4C20" w:rsidP="00711CA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342AE">
        <w:rPr>
          <w:i/>
          <w:sz w:val="28"/>
          <w:szCs w:val="28"/>
        </w:rPr>
        <w:t>Т</w:t>
      </w:r>
      <w:r w:rsidR="00300EE5">
        <w:rPr>
          <w:i/>
          <w:sz w:val="28"/>
          <w:szCs w:val="28"/>
        </w:rPr>
        <w:t>еоретические сведения</w:t>
      </w:r>
    </w:p>
    <w:p w:rsidR="00F70A94" w:rsidRPr="00711CAC" w:rsidRDefault="00AF4C20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1CAC">
        <w:rPr>
          <w:bCs/>
          <w:sz w:val="28"/>
          <w:szCs w:val="28"/>
        </w:rPr>
        <w:t>Методы и средства защиты информации</w:t>
      </w:r>
    </w:p>
    <w:p w:rsidR="00AF4C20" w:rsidRPr="00711CAC" w:rsidRDefault="00AF4C20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На первом этапе развития концепции обеспечения безопасности информации, преимущество отдавалось программным средствам защиты. Когда практика показала, что для обеспечения безопасности информации этого недостаточно, интенсивное развитие получили всевозможные устройства и системы. RoctsttsHHo, по мере формирования системного подхода к проблеме обеспечения информационной безопасности, возникла необходимость комплексного применения методов защиты и созданных на их основе средств и механизмов защиты.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AF4C20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77pt">
            <v:imagedata r:id="rId7" o:title=""/>
          </v:shape>
        </w:pict>
      </w:r>
    </w:p>
    <w:p w:rsidR="00AF4C20" w:rsidRPr="00711CAC" w:rsidRDefault="00AF4C20" w:rsidP="00711CA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11CAC">
        <w:rPr>
          <w:iCs/>
          <w:sz w:val="28"/>
          <w:szCs w:val="28"/>
        </w:rPr>
        <w:t>Рис.</w:t>
      </w:r>
      <w:r w:rsidR="004522EC" w:rsidRPr="00711CAC">
        <w:rPr>
          <w:iCs/>
          <w:sz w:val="28"/>
          <w:szCs w:val="28"/>
        </w:rPr>
        <w:t xml:space="preserve"> </w:t>
      </w:r>
      <w:r w:rsidRPr="00711CAC">
        <w:rPr>
          <w:iCs/>
          <w:sz w:val="28"/>
          <w:szCs w:val="28"/>
        </w:rPr>
        <w:t>1</w:t>
      </w:r>
      <w:r w:rsidR="004522EC" w:rsidRPr="00711CAC">
        <w:rPr>
          <w:iCs/>
          <w:sz w:val="28"/>
          <w:szCs w:val="28"/>
        </w:rPr>
        <w:t>.</w:t>
      </w:r>
      <w:r w:rsidRPr="00711CAC">
        <w:rPr>
          <w:iCs/>
          <w:sz w:val="28"/>
          <w:szCs w:val="28"/>
        </w:rPr>
        <w:t xml:space="preserve"> Классификация мето</w:t>
      </w:r>
      <w:r w:rsidR="0020218E">
        <w:rPr>
          <w:iCs/>
          <w:sz w:val="28"/>
          <w:szCs w:val="28"/>
        </w:rPr>
        <w:t>дов и средств защиты информации</w:t>
      </w:r>
    </w:p>
    <w:p w:rsidR="00AF4C20" w:rsidRPr="00711CAC" w:rsidRDefault="00AF4C20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AF4C20" w:rsidRPr="00711CAC" w:rsidRDefault="00AF4C20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Кратко рассмотрим основные методы защиты информации.</w:t>
      </w:r>
      <w:r w:rsidR="007342AE">
        <w:rPr>
          <w:sz w:val="28"/>
          <w:szCs w:val="28"/>
        </w:rPr>
        <w:t xml:space="preserve"> </w:t>
      </w:r>
      <w:r w:rsidRPr="00711CAC">
        <w:rPr>
          <w:iCs/>
          <w:sz w:val="28"/>
          <w:szCs w:val="28"/>
        </w:rPr>
        <w:t>Управление</w:t>
      </w:r>
      <w:r w:rsidRPr="00711CAC">
        <w:rPr>
          <w:sz w:val="28"/>
          <w:szCs w:val="28"/>
        </w:rPr>
        <w:t xml:space="preserve"> представляет собой направленное воздействие на ресурсы системы в рамках установленного технологического цикла обработки и передачи данных, где в качестве ресурсов рассматриваются технические средства, ОС, программы, БД, элементы данных и т.п.</w:t>
      </w:r>
    </w:p>
    <w:p w:rsidR="00AF4C20" w:rsidRPr="00711CAC" w:rsidRDefault="00AF4C20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Препятствия</w:t>
      </w:r>
      <w:r w:rsidRPr="00711CAC">
        <w:rPr>
          <w:sz w:val="28"/>
          <w:szCs w:val="28"/>
        </w:rPr>
        <w:t xml:space="preserve"> физически преграждают нарушителю путь к защищаемым данным.</w:t>
      </w:r>
    </w:p>
    <w:p w:rsidR="00AF4C20" w:rsidRPr="00711CAC" w:rsidRDefault="00AF4C20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Маскировка</w:t>
      </w:r>
      <w:r w:rsidRPr="00711CAC">
        <w:rPr>
          <w:sz w:val="28"/>
          <w:szCs w:val="28"/>
        </w:rPr>
        <w:t xml:space="preserve"> представляет собой метод защиты данных путем их криптографического закрытия.</w:t>
      </w:r>
    </w:p>
    <w:p w:rsidR="00AF4C20" w:rsidRPr="00711CAC" w:rsidRDefault="00AF4C20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Регламентация</w:t>
      </w:r>
      <w:r w:rsidRPr="00711CAC">
        <w:rPr>
          <w:sz w:val="28"/>
          <w:szCs w:val="28"/>
        </w:rPr>
        <w:t xml:space="preserve"> как метод защиты заключается в разработке и реализации в процессе функционирования ИВС комплексов мероприятий, создающих такие условия технологического цикла обработки данных, при которых минимизируется риск НСД к данным. Регламентация охватывает как структурное построение ИВС, так и технологию обработки данных, организацию работы пользователей и персонала сети.</w:t>
      </w:r>
    </w:p>
    <w:p w:rsidR="00AF4C20" w:rsidRPr="00711CAC" w:rsidRDefault="00AF4C20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Побуждение</w:t>
      </w:r>
      <w:r w:rsidRPr="00711CAC">
        <w:rPr>
          <w:sz w:val="28"/>
          <w:szCs w:val="28"/>
        </w:rPr>
        <w:t xml:space="preserve"> состоит в создании такой обстановки и условий, при которых правила обращения с защищенными данными регулируются моральными и нравственными нормами.</w:t>
      </w:r>
    </w:p>
    <w:p w:rsidR="00AF4C20" w:rsidRPr="00711CAC" w:rsidRDefault="00AF4C20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Принуждение</w:t>
      </w:r>
      <w:r w:rsidRPr="00711CAC">
        <w:rPr>
          <w:sz w:val="28"/>
          <w:szCs w:val="28"/>
        </w:rPr>
        <w:t xml:space="preserve"> включает угрозу материальной, административной и уголовной ответственности за нарушение правил обращения с защищенными данными. На основе перечисленных методов создаются средства защиты данных. Все средства защиты данных можно разделить на формальные и не</w:t>
      </w:r>
      <w:r w:rsidR="00882806" w:rsidRPr="00711CAC">
        <w:rPr>
          <w:sz w:val="28"/>
          <w:szCs w:val="28"/>
        </w:rPr>
        <w:t>формальные</w:t>
      </w:r>
      <w:r w:rsidRPr="00711CAC">
        <w:rPr>
          <w:sz w:val="28"/>
          <w:szCs w:val="28"/>
        </w:rPr>
        <w:t>.</w:t>
      </w:r>
    </w:p>
    <w:p w:rsidR="00882806" w:rsidRPr="00300EE5" w:rsidRDefault="00882806" w:rsidP="00711CAC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bookmarkStart w:id="0" w:name=".D0.A4.D0.BE.D1.80.D0.BC.D0.B0.D0.BB.D1."/>
      <w:bookmarkEnd w:id="0"/>
      <w:r w:rsidRPr="00300EE5">
        <w:rPr>
          <w:bCs/>
          <w:i/>
          <w:sz w:val="28"/>
          <w:szCs w:val="28"/>
        </w:rPr>
        <w:t>Формальные средства защиты</w:t>
      </w:r>
    </w:p>
    <w:p w:rsidR="00882806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Формальными</w:t>
      </w:r>
      <w:r w:rsidRPr="00711CAC">
        <w:rPr>
          <w:sz w:val="28"/>
          <w:szCs w:val="28"/>
        </w:rPr>
        <w:t xml:space="preserve"> называются такие средства защиты, которые выполняют свои функции по заранее установленным процедурам без вмешательства человека. К формальным средствам защиты относятся технические и программные средства.</w:t>
      </w:r>
    </w:p>
    <w:p w:rsidR="00882806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К техническим</w:t>
      </w:r>
      <w:r w:rsidRPr="00711CAC">
        <w:rPr>
          <w:sz w:val="28"/>
          <w:szCs w:val="28"/>
        </w:rPr>
        <w:t xml:space="preserve"> средствам (вам защиты относятся все устройства, которые предназначены для защиты защиты. </w:t>
      </w:r>
      <w:r w:rsidRPr="00711CAC">
        <w:rPr>
          <w:iCs/>
          <w:sz w:val="28"/>
          <w:szCs w:val="28"/>
        </w:rPr>
        <w:t>Физическими</w:t>
      </w:r>
      <w:r w:rsidRPr="00711CAC">
        <w:rPr>
          <w:sz w:val="28"/>
          <w:szCs w:val="28"/>
        </w:rPr>
        <w:t xml:space="preserve"> называются средства защиты, которые создают физические препятствия на пути к защищаемым данным и не входят в состав аппаратуры ИВС, а </w:t>
      </w:r>
      <w:r w:rsidRPr="00711CAC">
        <w:rPr>
          <w:iCs/>
          <w:sz w:val="28"/>
          <w:szCs w:val="28"/>
        </w:rPr>
        <w:t>аппаратными</w:t>
      </w:r>
      <w:r w:rsidRPr="00711CAC">
        <w:rPr>
          <w:sz w:val="28"/>
          <w:szCs w:val="28"/>
        </w:rPr>
        <w:t xml:space="preserve"> - средства защиты данных, непосредственно входящие в состав аппаратуры ИВС.</w:t>
      </w:r>
    </w:p>
    <w:p w:rsidR="00882806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Программными</w:t>
      </w:r>
      <w:r w:rsidRPr="00711CAC">
        <w:rPr>
          <w:sz w:val="28"/>
          <w:szCs w:val="28"/>
        </w:rPr>
        <w:t xml:space="preserve"> называются средства защиты данных, функционирующие в составе программного обеспечения ИВС.</w:t>
      </w:r>
    </w:p>
    <w:p w:rsidR="00882806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Отдельную группу формальных средств составляют </w:t>
      </w:r>
      <w:r w:rsidRPr="00711CAC">
        <w:rPr>
          <w:iCs/>
          <w:sz w:val="28"/>
          <w:szCs w:val="28"/>
        </w:rPr>
        <w:t>криптографические</w:t>
      </w:r>
      <w:r w:rsidRPr="00711CAC">
        <w:rPr>
          <w:sz w:val="28"/>
          <w:szCs w:val="28"/>
        </w:rPr>
        <w:t xml:space="preserve"> средства, которые реализуются в виде программных, аппаратных и программно-аппаратных средств защиты.</w:t>
      </w:r>
    </w:p>
    <w:p w:rsidR="00882806" w:rsidRPr="00300EE5" w:rsidRDefault="00882806" w:rsidP="00711CAC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300EE5">
        <w:rPr>
          <w:bCs/>
          <w:i/>
          <w:sz w:val="28"/>
          <w:szCs w:val="28"/>
        </w:rPr>
        <w:t>Неформальные средства защиты</w:t>
      </w:r>
    </w:p>
    <w:p w:rsidR="00882806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Неформальными</w:t>
      </w:r>
      <w:r w:rsidRPr="00711CAC">
        <w:rPr>
          <w:sz w:val="28"/>
          <w:szCs w:val="28"/>
        </w:rPr>
        <w:t xml:space="preserve"> называются такие средства защиты, которые реализуются в результате деятельности людей, либо регламентируют эту деятельность. Неформальные средства включают организационные, законодательные и морально-этические меры и средства.</w:t>
      </w:r>
    </w:p>
    <w:p w:rsidR="00882806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Под организационными</w:t>
      </w:r>
      <w:r w:rsidRPr="00711CAC">
        <w:rPr>
          <w:sz w:val="28"/>
          <w:szCs w:val="28"/>
        </w:rPr>
        <w:t xml:space="preserve"> средствами защиты понимаются организационно-технические и организационно-правовые мероприятия, осуществляемые в процессе создания и эксплуатации ИВС для обеспечения безопасности данных.</w:t>
      </w:r>
    </w:p>
    <w:p w:rsidR="00D846AD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К морально-этическим нормам</w:t>
      </w:r>
      <w:r w:rsidRPr="00711CAC">
        <w:rPr>
          <w:sz w:val="28"/>
          <w:szCs w:val="28"/>
        </w:rPr>
        <w:t xml:space="preserve"> защиты относятся всевозможные нормы, которые традиционно сложились или складываются по мере развития информатизации общества. Такие нормы не являются обязательными, однако их несоблюдение ведет, как правило, к потере авторитета, престижа человека, группы лиц или целой организации. Считается, что Этические нормы оказывают положительное воздействие на персонал и пользователей. Морально-этические нормы могут быть неписаными (например, общепринятые нормы честности, патриотизма и т.п.) и оформленными в качестве свода правил и предписаний (кодексов).</w:t>
      </w:r>
    </w:p>
    <w:p w:rsidR="007D240D" w:rsidRDefault="007342AE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1. ОСНОВНЫЕ ПОНЯТИЯ И ОПРЕДЕЛЕНИЯ</w:t>
      </w:r>
    </w:p>
    <w:p w:rsidR="007342AE" w:rsidRPr="00711CAC" w:rsidRDefault="007342AE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Большинство средств защиты информации базируется на использовании криптографических шифров и процедур шифрования расшифрования. </w:t>
      </w:r>
      <w:r w:rsidRPr="00711CAC">
        <w:rPr>
          <w:iCs/>
          <w:sz w:val="28"/>
          <w:szCs w:val="28"/>
        </w:rPr>
        <w:t>В соответствии со стандартом ГОСТ 28147-89 под шифром понимают совокупность обратимых преобразований множества открытых данных на множество зашифрованных данных, задаваемых ключом и алгоритмом криптографического преобразования</w:t>
      </w:r>
      <w:r w:rsidRPr="00711CAC">
        <w:rPr>
          <w:sz w:val="28"/>
          <w:szCs w:val="28"/>
        </w:rPr>
        <w:t>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Ключ - это конкретное секретное состояние некоторых параметров алгоритма криптографического преобразования данных, обеспечивающее выбор только одного варианта из всех возможных для данного алгоритма.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Основной характеристикой шифра является криптостойкость, которая определяет его стойкость к раскрытию методами криптоанализа. Обычно эта характеристика определяется интервалом времени, необходимым для раскрытия шифра.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К шифрам, используемым для криптографической защиты информации, предъявляется ряд требований:</w:t>
      </w:r>
    </w:p>
    <w:p w:rsidR="007D240D" w:rsidRPr="00711CAC" w:rsidRDefault="007D240D" w:rsidP="00711CA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достаточная криптостойкость (надежность закрытия данных);</w:t>
      </w:r>
    </w:p>
    <w:p w:rsidR="007D240D" w:rsidRPr="00711CAC" w:rsidRDefault="007D240D" w:rsidP="00711CAC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простота процедур шифрования и расшифрования;</w:t>
      </w:r>
    </w:p>
    <w:p w:rsidR="007D240D" w:rsidRPr="00711CAC" w:rsidRDefault="007D240D" w:rsidP="00711CAC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незначительная избыточность информации за счет шифрования;</w:t>
      </w:r>
    </w:p>
    <w:p w:rsidR="007D240D" w:rsidRPr="00711CAC" w:rsidRDefault="007D240D" w:rsidP="00711CA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нечувствительность к небольшим ошибкам шифрования и др.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В той или иной мере этим требованиям отвечают:</w:t>
      </w:r>
    </w:p>
    <w:p w:rsidR="007D240D" w:rsidRPr="00711CAC" w:rsidRDefault="007D240D" w:rsidP="00711CA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шифры перестановок:</w:t>
      </w:r>
    </w:p>
    <w:p w:rsidR="007D240D" w:rsidRPr="00711CAC" w:rsidRDefault="007D240D" w:rsidP="00711CA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шифры замены;</w:t>
      </w:r>
    </w:p>
    <w:p w:rsidR="007D240D" w:rsidRPr="00711CAC" w:rsidRDefault="007D240D" w:rsidP="00711CA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шифры гаммирования;</w:t>
      </w:r>
    </w:p>
    <w:p w:rsidR="007D240D" w:rsidRPr="00711CAC" w:rsidRDefault="007D240D" w:rsidP="00711CAC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шифры, основанные на аналитических преобразованиях шифруемых данных.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Шифрование перестановкой</w:t>
      </w:r>
      <w:r w:rsidRPr="00711CAC">
        <w:rPr>
          <w:sz w:val="28"/>
          <w:szCs w:val="28"/>
        </w:rPr>
        <w:t xml:space="preserve"> заключается в том, что символы шифруемого текста переставляются по определенному правилу в пределах некоторого блока этого текста. При достаточной длине блока, и пределах которого осуществляется перестановка, и сложном неповторяющемся порядке перестановки можно достигнуть приемлемой для простых практических приложений стойкости шифра.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Шифрование заменой (подстановкой)</w:t>
      </w:r>
      <w:r w:rsidRPr="00711CAC">
        <w:rPr>
          <w:sz w:val="28"/>
          <w:szCs w:val="28"/>
        </w:rPr>
        <w:t xml:space="preserve"> заключается в том, что символы шифруемого текста заменяются символами того же или другого алфавита в соответствии с заранее обусловленной схемой замены.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Шифрование гаммирова</w:t>
      </w:r>
      <w:r w:rsidR="00143A44">
        <w:rPr>
          <w:iCs/>
          <w:sz w:val="28"/>
          <w:szCs w:val="28"/>
        </w:rPr>
        <w:t>н</w:t>
      </w:r>
      <w:r w:rsidRPr="00711CAC">
        <w:rPr>
          <w:iCs/>
          <w:sz w:val="28"/>
          <w:szCs w:val="28"/>
        </w:rPr>
        <w:t>ием</w:t>
      </w:r>
      <w:r w:rsidRPr="00711CAC">
        <w:rPr>
          <w:sz w:val="28"/>
          <w:szCs w:val="28"/>
        </w:rPr>
        <w:t xml:space="preserve"> заключается в том, что символы шифруемою текста складываются с символами некоторой случайной последовательности, именуемой гаммой шифра. Стойкость шифрования определяется в основном длиной (периодом) неповторяющейся части гаммы шифра. Поскольку с помощью ЭВМ можно генерировать практически бесконечную гамму шифра, то данный способ является одним из основных для шифрования информации в автоматизированных системах.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Шифрование аналитическим преобразованием</w:t>
      </w:r>
      <w:r w:rsidRPr="00711CAC">
        <w:rPr>
          <w:sz w:val="28"/>
          <w:szCs w:val="28"/>
        </w:rPr>
        <w:t xml:space="preserve"> заключается в том, что шифруемый текст преобразуется по некоторому аналитическому правилу (формуле).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Например, можно использовать правило умножения вектора на матрицу, причем умножаемая матрица является ключом шифрования (поэтому ее размер и содержание должны храниться в секрете), а символами умножаемого вектора последовательно служат символы шифруемого текста. Другим примером может служить использование так называемых однонаправленных функций для построения криптосистем с открытым ключом.</w:t>
      </w:r>
    </w:p>
    <w:p w:rsidR="007D240D" w:rsidRPr="00711CAC" w:rsidRDefault="007D240D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Процессы шифрования и расшифрования осуществляются в рамках некоторой криптосистемы. </w:t>
      </w:r>
    </w:p>
    <w:p w:rsidR="00882806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61250C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 xml:space="preserve">1.1 </w:t>
      </w:r>
      <w:r w:rsidR="0061250C" w:rsidRPr="00711CAC">
        <w:rPr>
          <w:bCs/>
          <w:sz w:val="28"/>
          <w:szCs w:val="28"/>
        </w:rPr>
        <w:t>Традиционные симметричные криптосистемы</w:t>
      </w:r>
      <w:r>
        <w:rPr>
          <w:bCs/>
          <w:sz w:val="28"/>
          <w:szCs w:val="28"/>
        </w:rPr>
        <w:t>.</w:t>
      </w:r>
      <w:bookmarkStart w:id="1" w:name=".D0.9F.D1.80.D0.B8.D0.BD.D1.86.D0.B8.D0."/>
      <w:bookmarkEnd w:id="1"/>
      <w:r>
        <w:rPr>
          <w:bCs/>
          <w:sz w:val="28"/>
          <w:szCs w:val="28"/>
        </w:rPr>
        <w:t xml:space="preserve"> </w:t>
      </w:r>
      <w:r w:rsidR="0061250C" w:rsidRPr="00711CAC">
        <w:rPr>
          <w:bCs/>
          <w:sz w:val="28"/>
          <w:szCs w:val="28"/>
        </w:rPr>
        <w:t>Принципы криптографической защиты информации</w:t>
      </w:r>
    </w:p>
    <w:p w:rsidR="00143A44" w:rsidRPr="00711CAC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1250C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Криптография представляет собой совокупность методов </w:t>
      </w:r>
      <w:r w:rsidR="00450CF3" w:rsidRPr="00711CAC">
        <w:rPr>
          <w:sz w:val="28"/>
          <w:szCs w:val="28"/>
        </w:rPr>
        <w:t>преобразования</w:t>
      </w:r>
      <w:r w:rsidRPr="00711CAC">
        <w:rPr>
          <w:sz w:val="28"/>
          <w:szCs w:val="28"/>
        </w:rPr>
        <w:t xml:space="preserve"> данных, направленных на то, чтобы сделать эти данные бесполезными для противника. Такие преобразования позволяют решить две главные проблемы защиты данных: проблемы конфиденциальности (путем лишения противника возможности извлечь информацию из канала связи) и проблему целостности (путем лишения противника возможности изменить сообщение </w:t>
      </w:r>
      <w:r w:rsidR="00450CF3" w:rsidRPr="00711CAC">
        <w:rPr>
          <w:sz w:val="28"/>
          <w:szCs w:val="28"/>
        </w:rPr>
        <w:t>так, чтобы</w:t>
      </w:r>
      <w:r w:rsidRPr="00711CAC">
        <w:rPr>
          <w:sz w:val="28"/>
          <w:szCs w:val="28"/>
        </w:rPr>
        <w:t xml:space="preserve"> изменился его смысл, или ввести ложную информацию в канал связи). Проблемы конфиденциальности и целостности информации тесно связаны между собой, поэтому методы решения одной из них часто применимы для решения другой.</w:t>
      </w:r>
    </w:p>
    <w:p w:rsidR="0061250C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Обобщенная схема криптографической системы, обеспечивающей шифрование передаваемой информации, показана на рис.1. Отправитель генерирует открытый текст исходного сообщения</w:t>
      </w:r>
      <w:r w:rsidR="00082EC7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26" type="#_x0000_t75" style="width:18pt;height:13.5pt">
            <v:imagedata r:id="rId8" o:title=""/>
          </v:shape>
        </w:pict>
      </w:r>
      <w:r w:rsidRPr="00711CAC">
        <w:rPr>
          <w:sz w:val="28"/>
          <w:szCs w:val="28"/>
        </w:rPr>
        <w:t xml:space="preserve">, которое должно быть передано законному получателю по незащищенному каналу. За каналом следит перехватчик с целью перехватить и раскрыть передаваемое сообщение. Для того чтобы перехватчик не смог узнать содержание сообщения </w:t>
      </w:r>
      <w:r w:rsidR="00452293">
        <w:rPr>
          <w:sz w:val="28"/>
          <w:szCs w:val="28"/>
        </w:rPr>
        <w:pict>
          <v:shape id="_x0000_i1027" type="#_x0000_t75" style="width:18.75pt;height:13.5pt">
            <v:imagedata r:id="rId9" o:title=""/>
          </v:shape>
        </w:pict>
      </w:r>
      <w:r w:rsidRPr="00711CAC">
        <w:rPr>
          <w:sz w:val="28"/>
          <w:szCs w:val="28"/>
        </w:rPr>
        <w:t xml:space="preserve">, отправитель шифрует его с помощью обратимого преобразования </w:t>
      </w:r>
      <w:r w:rsidR="00452293">
        <w:rPr>
          <w:sz w:val="28"/>
          <w:szCs w:val="28"/>
        </w:rPr>
        <w:pict>
          <v:shape id="_x0000_i1028" type="#_x0000_t75" style="width:35.25pt;height:15.75pt">
            <v:imagedata r:id="rId10" o:title=""/>
          </v:shape>
        </w:pict>
      </w:r>
      <w:r w:rsidRPr="00711CAC">
        <w:rPr>
          <w:sz w:val="28"/>
          <w:szCs w:val="28"/>
        </w:rPr>
        <w:t>и получает шифртекст (или криптограмму)</w:t>
      </w:r>
      <w:r w:rsidR="00450CF3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29" type="#_x0000_t75" style="width:50.25pt;height:17.25pt">
            <v:imagedata r:id="rId11" o:title=""/>
          </v:shape>
        </w:pict>
      </w:r>
      <w:r w:rsidRPr="00711CAC">
        <w:rPr>
          <w:sz w:val="28"/>
          <w:szCs w:val="28"/>
        </w:rPr>
        <w:t>, который отправляет получателю.</w:t>
      </w:r>
    </w:p>
    <w:p w:rsidR="003B1B92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Законный получатель, приняв шифртекст </w:t>
      </w:r>
      <w:r w:rsidR="00450CF3" w:rsidRPr="00711CAC">
        <w:rPr>
          <w:sz w:val="28"/>
          <w:szCs w:val="28"/>
        </w:rPr>
        <w:t>С</w:t>
      </w:r>
      <w:r w:rsidRPr="00711CAC">
        <w:rPr>
          <w:sz w:val="28"/>
          <w:szCs w:val="28"/>
        </w:rPr>
        <w:t xml:space="preserve">, расшифровывает его с помощью обратного преобразования </w:t>
      </w:r>
      <w:r w:rsidR="00452293">
        <w:rPr>
          <w:sz w:val="28"/>
          <w:szCs w:val="28"/>
        </w:rPr>
        <w:pict>
          <v:shape id="_x0000_i1030" type="#_x0000_t75" style="width:45.75pt;height:16.5pt">
            <v:imagedata r:id="rId12" o:title=""/>
          </v:shape>
        </w:pict>
      </w:r>
      <w:r w:rsidR="00450CF3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и получает исходное сообщение ввиде открытого текста </w:t>
      </w:r>
      <w:r w:rsidR="00452293">
        <w:rPr>
          <w:sz w:val="28"/>
          <w:szCs w:val="28"/>
        </w:rPr>
        <w:pict>
          <v:shape id="_x0000_i1031" type="#_x0000_t75" style="width:18pt;height:13.5pt">
            <v:imagedata r:id="rId8" o:title=""/>
          </v:shape>
        </w:pict>
      </w:r>
      <w:r w:rsidR="003B1B92" w:rsidRPr="00711CAC">
        <w:rPr>
          <w:sz w:val="28"/>
          <w:szCs w:val="28"/>
        </w:rPr>
        <w:t>:</w:t>
      </w:r>
    </w:p>
    <w:p w:rsidR="003B1B92" w:rsidRPr="00711CAC" w:rsidRDefault="003B1B92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3B1B92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62.5pt;height:63.75pt">
            <v:imagedata r:id="rId13" o:title=""/>
          </v:shape>
        </w:pict>
      </w:r>
    </w:p>
    <w:p w:rsidR="003B1B92" w:rsidRPr="00711CAC" w:rsidRDefault="003B1B92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Рис. 2. О</w:t>
      </w:r>
      <w:r w:rsidR="00143A44">
        <w:rPr>
          <w:sz w:val="28"/>
          <w:szCs w:val="28"/>
        </w:rPr>
        <w:t>бобщённая схема криптосистемы</w:t>
      </w:r>
    </w:p>
    <w:p w:rsidR="0061250C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Преобразование</w:t>
      </w:r>
      <w:r w:rsidR="00450CF3" w:rsidRPr="00711CAC">
        <w:rPr>
          <w:sz w:val="28"/>
          <w:szCs w:val="28"/>
        </w:rPr>
        <w:t xml:space="preserve"> </w:t>
      </w:r>
      <w:r w:rsidR="00452293">
        <w:rPr>
          <w:sz w:val="28"/>
        </w:rPr>
        <w:pict>
          <v:shape id="_x0000_i1033" type="#_x0000_t75" style="width:16.5pt;height:14.25pt">
            <v:imagedata r:id="rId14" o:title=""/>
          </v:shape>
        </w:pict>
      </w:r>
      <w:r w:rsidR="00450CF3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выбирается из семейства криптографических преобразований, называемых криптоалгоритмами. Параметр, c помощью которого выбирается отдельное используемое преобразование, называется криптографическим ключом </w:t>
      </w:r>
      <w:r w:rsidR="00452293">
        <w:rPr>
          <w:sz w:val="28"/>
          <w:szCs w:val="28"/>
          <w:lang w:val="en-US"/>
        </w:rPr>
        <w:pict>
          <v:shape id="_x0000_i1034" type="#_x0000_t75" style="width:15pt;height:15pt">
            <v:imagedata r:id="rId15" o:title=""/>
          </v:shape>
        </w:pict>
      </w:r>
      <w:r w:rsidR="002A453F" w:rsidRPr="00711CAC">
        <w:rPr>
          <w:sz w:val="28"/>
          <w:szCs w:val="28"/>
        </w:rPr>
        <w:t xml:space="preserve">. </w:t>
      </w:r>
      <w:r w:rsidRPr="00711CAC">
        <w:rPr>
          <w:sz w:val="28"/>
          <w:szCs w:val="28"/>
        </w:rPr>
        <w:t>Криптосистема имеет разные варианты реализации: набор инструкции, аппаратные средства, комплекс программ компьютера, которые позволяют зашифровать открытый текст и расшифровать шифртекст различными способами, один из которых выбирается с помощью конкретного ключа</w:t>
      </w:r>
      <w:r w:rsidR="00450CF3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  <w:lang w:val="en-US"/>
        </w:rPr>
        <w:pict>
          <v:shape id="_x0000_i1035" type="#_x0000_t75" style="width:15pt;height:15pt">
            <v:imagedata r:id="rId15" o:title=""/>
          </v:shape>
        </w:pict>
      </w:r>
      <w:r w:rsidRPr="00711CAC">
        <w:rPr>
          <w:sz w:val="28"/>
          <w:szCs w:val="28"/>
        </w:rPr>
        <w:t>.</w:t>
      </w:r>
    </w:p>
    <w:p w:rsidR="002A453F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Говоря более формально, криптографическая система - это однопараметрическое семейство</w:t>
      </w:r>
      <w:r w:rsidR="00452293">
        <w:rPr>
          <w:sz w:val="28"/>
          <w:szCs w:val="28"/>
        </w:rPr>
        <w:pict>
          <v:shape id="_x0000_i1036" type="#_x0000_t75" style="width:57pt;height:17.25pt">
            <v:imagedata r:id="rId16" o:title=""/>
          </v:shape>
        </w:pict>
      </w:r>
      <w:r w:rsidR="00CD75A9" w:rsidRPr="00711CAC">
        <w:rPr>
          <w:sz w:val="28"/>
          <w:szCs w:val="28"/>
        </w:rPr>
        <w:t>о</w:t>
      </w:r>
      <w:r w:rsidRPr="00711CAC">
        <w:rPr>
          <w:sz w:val="28"/>
          <w:szCs w:val="28"/>
        </w:rPr>
        <w:t xml:space="preserve">братимых преобразований </w:t>
      </w:r>
      <w:r w:rsidR="00452293">
        <w:rPr>
          <w:sz w:val="28"/>
          <w:szCs w:val="28"/>
        </w:rPr>
        <w:pict>
          <v:shape id="_x0000_i1037" type="#_x0000_t75" style="width:54pt;height:15pt">
            <v:imagedata r:id="rId17" o:title=""/>
          </v:shape>
        </w:pict>
      </w:r>
      <w:r w:rsidR="00CD75A9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из пространства </w:t>
      </w:r>
      <w:r w:rsidR="00452293">
        <w:rPr>
          <w:sz w:val="28"/>
          <w:szCs w:val="28"/>
        </w:rPr>
        <w:pict>
          <v:shape id="_x0000_i1038" type="#_x0000_t75" style="width:15.75pt;height:15.75pt">
            <v:imagedata r:id="rId18" o:title=""/>
          </v:shape>
        </w:pict>
      </w:r>
      <w:r w:rsidRPr="00711CAC">
        <w:rPr>
          <w:sz w:val="28"/>
          <w:szCs w:val="28"/>
        </w:rPr>
        <w:t xml:space="preserve">сообщений открытого текста в пространство </w:t>
      </w:r>
      <w:r w:rsidR="002A453F" w:rsidRPr="00711CAC">
        <w:rPr>
          <w:sz w:val="28"/>
          <w:szCs w:val="28"/>
        </w:rPr>
        <w:t xml:space="preserve">С </w:t>
      </w:r>
      <w:r w:rsidRPr="00711CAC">
        <w:rPr>
          <w:sz w:val="28"/>
          <w:szCs w:val="28"/>
        </w:rPr>
        <w:t xml:space="preserve">шифрованных текстов. Параметр </w:t>
      </w:r>
      <w:r w:rsidR="00452293">
        <w:rPr>
          <w:sz w:val="28"/>
          <w:szCs w:val="28"/>
          <w:lang w:val="en-US"/>
        </w:rPr>
        <w:pict>
          <v:shape id="_x0000_i1039" type="#_x0000_t75" style="width:15pt;height:15pt">
            <v:imagedata r:id="rId15" o:title=""/>
          </v:shape>
        </w:pict>
      </w:r>
      <w:r w:rsidRPr="00711CAC">
        <w:rPr>
          <w:sz w:val="28"/>
          <w:szCs w:val="28"/>
        </w:rPr>
        <w:t xml:space="preserve"> (ключ) выбирается из конечного множества К, называемого </w:t>
      </w:r>
      <w:r w:rsidRPr="00711CAC">
        <w:rPr>
          <w:iCs/>
          <w:sz w:val="28"/>
          <w:szCs w:val="28"/>
        </w:rPr>
        <w:t>пространством ключей</w:t>
      </w:r>
      <w:r w:rsidRPr="00711CAC">
        <w:rPr>
          <w:sz w:val="28"/>
          <w:szCs w:val="28"/>
        </w:rPr>
        <w:t>.</w:t>
      </w:r>
    </w:p>
    <w:p w:rsidR="0061250C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Преобразование шифрования может быть симметричным или асимметричным относительно преобразования расшифрования. Это важное свойство функции преобразования определяет два класса криптосистем: </w:t>
      </w:r>
    </w:p>
    <w:p w:rsidR="0061250C" w:rsidRPr="00711CAC" w:rsidRDefault="0061250C" w:rsidP="00711CA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симметричные (одноключевые) криптосистемы; </w:t>
      </w:r>
    </w:p>
    <w:p w:rsidR="0061250C" w:rsidRPr="00711CAC" w:rsidRDefault="0061250C" w:rsidP="00711CA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асимметричные (двухключевые) криптосистемы (с открытым ключом). </w:t>
      </w:r>
    </w:p>
    <w:p w:rsidR="004522EC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Схема симметричной криптос</w:t>
      </w:r>
      <w:r w:rsidR="004522EC" w:rsidRPr="00711CAC">
        <w:rPr>
          <w:sz w:val="28"/>
          <w:szCs w:val="28"/>
        </w:rPr>
        <w:t xml:space="preserve">истемы с одним секретным ключом </w:t>
      </w:r>
      <w:r w:rsidRPr="00711CAC">
        <w:rPr>
          <w:sz w:val="28"/>
          <w:szCs w:val="28"/>
        </w:rPr>
        <w:t>показана на рис.</w:t>
      </w:r>
      <w:r w:rsidR="004522EC" w:rsidRPr="00711CAC">
        <w:rPr>
          <w:sz w:val="28"/>
          <w:szCs w:val="28"/>
        </w:rPr>
        <w:t>2</w:t>
      </w:r>
      <w:r w:rsidRPr="00711CAC">
        <w:rPr>
          <w:sz w:val="28"/>
          <w:szCs w:val="28"/>
        </w:rPr>
        <w:t>. В ней используются одинаковые секретные ключи в блоке шифрования и блоке расшифрования.</w:t>
      </w:r>
    </w:p>
    <w:p w:rsidR="004522EC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Обобщенная схема асимметричной криптосистемы с двумя разными ключами</w:t>
      </w:r>
      <w:r w:rsidR="004522EC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40" type="#_x0000_t75" style="width:15.75pt;height:12.75pt">
            <v:imagedata r:id="rId19" o:title=""/>
          </v:shape>
        </w:pict>
      </w:r>
      <w:r w:rsidRPr="00711CAC">
        <w:rPr>
          <w:sz w:val="28"/>
          <w:szCs w:val="28"/>
        </w:rPr>
        <w:t xml:space="preserve"> и </w:t>
      </w:r>
      <w:r w:rsidR="00452293">
        <w:rPr>
          <w:sz w:val="28"/>
          <w:szCs w:val="28"/>
        </w:rPr>
        <w:pict>
          <v:shape id="_x0000_i1041" type="#_x0000_t75" style="width:17.25pt;height:12.75pt">
            <v:imagedata r:id="rId20" o:title=""/>
          </v:shape>
        </w:pict>
      </w:r>
      <w:r w:rsidR="004522EC" w:rsidRPr="00711CAC">
        <w:rPr>
          <w:sz w:val="28"/>
          <w:szCs w:val="28"/>
        </w:rPr>
        <w:t xml:space="preserve"> показана на рис. 3</w:t>
      </w:r>
      <w:r w:rsidRPr="00711CAC">
        <w:rPr>
          <w:sz w:val="28"/>
          <w:szCs w:val="28"/>
        </w:rPr>
        <w:t xml:space="preserve">. </w:t>
      </w:r>
    </w:p>
    <w:p w:rsidR="004522EC" w:rsidRPr="00711CAC" w:rsidRDefault="004522EC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4522EC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58.75pt;height:48pt">
            <v:imagedata r:id="rId21" o:title=""/>
          </v:shape>
        </w:pict>
      </w:r>
    </w:p>
    <w:p w:rsidR="004522EC" w:rsidRPr="00711CAC" w:rsidRDefault="004522E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 xml:space="preserve">Рис. 3. </w:t>
      </w:r>
      <w:r w:rsidRPr="00711CAC">
        <w:rPr>
          <w:sz w:val="28"/>
          <w:szCs w:val="28"/>
        </w:rPr>
        <w:t>Обобщённая схема ассиметричной криптосистемы с открытым ключом.</w:t>
      </w:r>
    </w:p>
    <w:p w:rsidR="0061250C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В этой криптосистеме один из ключей является открытым, а другой - секретным.</w:t>
      </w:r>
    </w:p>
    <w:p w:rsidR="00882806" w:rsidRPr="00711CAC" w:rsidRDefault="0061250C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В симметричной криптосистеме секретный ключ надо передавать отправителю и получателю по защищенному каналу распространения ключей, например такому, как курьерская служба. На рис. </w:t>
      </w:r>
      <w:r w:rsidR="004522EC" w:rsidRPr="00711CAC">
        <w:rPr>
          <w:sz w:val="28"/>
          <w:szCs w:val="28"/>
        </w:rPr>
        <w:t>2</w:t>
      </w:r>
      <w:r w:rsidRPr="00711CAC">
        <w:rPr>
          <w:sz w:val="28"/>
          <w:szCs w:val="28"/>
        </w:rPr>
        <w:t xml:space="preserve"> этот канал показан "экранированной" линией. Существуют и другие способы распределения секретных ключей. В асимметричной криптосистеме передают по незащищенному каналу только открытый ключ, а секретный ключ сохраняют на месте его генерации.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Существуют два основных современных класса шифров: поточные и блочные шифры.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7A28D3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2" w:name=".D0.9F.D0.BE.D1.82.D0.BE.D1.87.D0.BD.D1."/>
      <w:bookmarkEnd w:id="2"/>
      <w:r>
        <w:rPr>
          <w:bCs/>
          <w:sz w:val="28"/>
          <w:szCs w:val="28"/>
        </w:rPr>
        <w:t xml:space="preserve">1.2 </w:t>
      </w:r>
      <w:r w:rsidR="007A28D3" w:rsidRPr="00711CAC">
        <w:rPr>
          <w:bCs/>
          <w:sz w:val="28"/>
          <w:szCs w:val="28"/>
        </w:rPr>
        <w:t>Поточные шифры</w:t>
      </w:r>
    </w:p>
    <w:p w:rsidR="00143A44" w:rsidRPr="00711CAC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Шифр Вернама - практически и теоретически неуязвим (строится на ключевом потоке случайных бит).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Шифры на псевдослучайном ключевом потоке бит - уязвимы для криптоанализа. Их достоинства - ошибки не влияют на дешифрование последующих за ошибкой данных. Необнаруженные добавления или удаления битов и потока зашифрованного текста приводят к потере возможности дешифрования; более того, они неприемлемы, так как отсутствие размножения ошибок затрудняет развитие методов для обнаружения воздействия по изменению длины сообщений и внесению ошибок другого рода.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Шифр с авто ключом: его ключевой поток зависит от открытого текста, шифрованного текста или самого себя, а также некоторого начального (первичного) кода: этот шифр обеспечивает межбитовую зависимость и обнаружение ошибок. В шифрах с шифрованным текстом в качестве ключа (штак) - шифрованный текст используется как входная информация для выработки ключевого потока, имеющего межбитовую зависимость. В случае ошибки при передаче правильная работа дешифратора возобновляется после получения некоторого фиксированного числа неискаженных битов шифрованного текста.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7A28D3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3" w:name=".D0.91.D0.BB.D0.BE.D1.87.D0.BD.D1.8B.D0."/>
      <w:bookmarkEnd w:id="3"/>
      <w:r>
        <w:rPr>
          <w:bCs/>
          <w:sz w:val="28"/>
          <w:szCs w:val="28"/>
        </w:rPr>
        <w:t xml:space="preserve">1.3 </w:t>
      </w:r>
      <w:r w:rsidR="007A28D3" w:rsidRPr="00711CAC">
        <w:rPr>
          <w:bCs/>
          <w:sz w:val="28"/>
          <w:szCs w:val="28"/>
        </w:rPr>
        <w:t>Блочные шифры</w:t>
      </w:r>
    </w:p>
    <w:p w:rsidR="00143A44" w:rsidRPr="00711CAC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Блочное шифрование под управлением единственного ключа - это определение одной из 2</w:t>
      </w:r>
      <w:r w:rsidRPr="00711CAC">
        <w:rPr>
          <w:sz w:val="28"/>
          <w:lang w:val="en-US"/>
        </w:rPr>
        <w:t>n</w:t>
      </w:r>
      <w:r w:rsidRPr="00711CAC">
        <w:rPr>
          <w:sz w:val="28"/>
          <w:szCs w:val="28"/>
        </w:rPr>
        <w:t xml:space="preserve"> перестановок в наборе </w:t>
      </w:r>
      <w:r w:rsidRPr="00711CAC">
        <w:rPr>
          <w:bCs/>
          <w:sz w:val="28"/>
          <w:szCs w:val="28"/>
        </w:rPr>
        <w:t>n</w:t>
      </w:r>
      <w:r w:rsidRPr="00711CAC">
        <w:rPr>
          <w:sz w:val="28"/>
          <w:szCs w:val="28"/>
        </w:rPr>
        <w:t>-битных блоков. На практике блочное шифрование не реализует все возможные перестановки ввиду необходимости обеспечения требуемого размера ключа и логической сложности шифрования. Шифр является предметом анализа, осуществляемого сравнением частоты распределения отдельных блоков с известной частотой распределения знаков в больших образцах открытого текста. Если увеличивать размер блока и строить шифр таким образом, чтобы скрывались частотные характеристики компонентов блоков посредством смешивания преобразований, то такое частотное распределение и его анализ становятся невыполнимыми из-за возрастании размера используемого алфавита и полученная криптографическая схема считается очень хорошей.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На основе блочных шрифтов строятся: алгоритм шифрования данных DES, являющийся стандартом США подробно изложенный ниже, а также алгоритм Риаеста.</w:t>
      </w:r>
    </w:p>
    <w:p w:rsidR="00882806" w:rsidRPr="00711CAC" w:rsidRDefault="00882806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7A28D3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 </w:t>
      </w:r>
      <w:r w:rsidR="007A28D3" w:rsidRPr="00711CAC">
        <w:rPr>
          <w:bCs/>
          <w:sz w:val="28"/>
          <w:szCs w:val="28"/>
        </w:rPr>
        <w:t>Алгоритм шифрования данных DES</w:t>
      </w:r>
    </w:p>
    <w:p w:rsidR="00143A44" w:rsidRPr="00D22DBC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Применяется блочный шифр, оперирующий с 64-битными блоками с использованием 56-битного ключа - режим книги электронных кодов </w:t>
      </w:r>
      <w:r w:rsidRPr="00711CAC">
        <w:rPr>
          <w:bCs/>
          <w:sz w:val="28"/>
          <w:szCs w:val="28"/>
        </w:rPr>
        <w:t>(КЭК)</w:t>
      </w:r>
      <w:r w:rsidRPr="00711CAC">
        <w:rPr>
          <w:sz w:val="28"/>
          <w:szCs w:val="28"/>
        </w:rPr>
        <w:t xml:space="preserve">. В режиме </w:t>
      </w:r>
      <w:r w:rsidRPr="00711CAC">
        <w:rPr>
          <w:bCs/>
          <w:sz w:val="28"/>
          <w:szCs w:val="28"/>
        </w:rPr>
        <w:t>КЭК</w:t>
      </w:r>
      <w:r w:rsidRPr="00711CAC">
        <w:rPr>
          <w:sz w:val="28"/>
          <w:szCs w:val="28"/>
        </w:rPr>
        <w:t xml:space="preserve"> (см. рис.4.) необходимая для правильного дешифрования сообщений криптографическая синхронность достигается тогда, когда отправитель и получатель используют один и тот же ключ и правильно определяют границы блока. </w:t>
      </w:r>
    </w:p>
    <w:p w:rsidR="007A28D3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62.5pt;height:198.75pt">
            <v:imagedata r:id="rId22" o:title=""/>
          </v:shape>
        </w:pic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11CAC">
        <w:rPr>
          <w:iCs/>
          <w:sz w:val="28"/>
          <w:szCs w:val="28"/>
        </w:rPr>
        <w:t>Рис. 4. Криптосистема DES в режиме электронной кодировочной книги.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bCs/>
          <w:sz w:val="28"/>
          <w:szCs w:val="28"/>
        </w:rPr>
        <w:t>DES</w:t>
      </w:r>
      <w:r w:rsidRPr="00711CAC">
        <w:rPr>
          <w:sz w:val="28"/>
          <w:szCs w:val="28"/>
        </w:rPr>
        <w:t xml:space="preserve"> может использоваться различными способами как часть генератора ключевого потока для шифров </w:t>
      </w:r>
      <w:r w:rsidRPr="00711CAC">
        <w:rPr>
          <w:iCs/>
          <w:sz w:val="28"/>
          <w:szCs w:val="28"/>
        </w:rPr>
        <w:t>ШТАК</w:t>
      </w:r>
      <w:r w:rsidRPr="00711CAC">
        <w:rPr>
          <w:sz w:val="28"/>
          <w:szCs w:val="28"/>
        </w:rPr>
        <w:t xml:space="preserve"> (в режиме поточного шифра). В режиме работы в качестве шифра с обратной связью </w:t>
      </w:r>
      <w:r w:rsidRPr="00711CAC">
        <w:rPr>
          <w:bCs/>
          <w:sz w:val="28"/>
          <w:szCs w:val="28"/>
        </w:rPr>
        <w:t>(ШОС)</w:t>
      </w:r>
      <w:r w:rsidRPr="00711CAC">
        <w:rPr>
          <w:sz w:val="28"/>
          <w:szCs w:val="28"/>
        </w:rPr>
        <w:t xml:space="preserve">, шифр </w:t>
      </w:r>
      <w:r w:rsidRPr="00711CAC">
        <w:rPr>
          <w:bCs/>
          <w:sz w:val="28"/>
          <w:szCs w:val="28"/>
        </w:rPr>
        <w:t>DES</w:t>
      </w:r>
      <w:r w:rsidRPr="00711CAC">
        <w:rPr>
          <w:sz w:val="28"/>
          <w:szCs w:val="28"/>
        </w:rPr>
        <w:t xml:space="preserve"> превращается в самосинхронизирующийся поточный шифр, который обрабатывает строки открытого текста (см. рис.5).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7A28D3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62.5pt;height:121.5pt">
            <v:imagedata r:id="rId23" o:title=""/>
          </v:shape>
        </w:pic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11CAC">
        <w:rPr>
          <w:iCs/>
          <w:sz w:val="28"/>
          <w:szCs w:val="28"/>
        </w:rPr>
        <w:t xml:space="preserve">Рис. 5. Криптосистема DES в режиме с обратной связью. </w:t>
      </w: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7A28D3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DES является стойким к обычному криптоанализу, хотя он и является теоретически слабым и может быть чувствительным к средствам анализа, основанным на применении больших специализированных вычислительных устройств с большой степенью распараллеливания процессов анализа и </w:t>
      </w:r>
      <w:r w:rsidR="00143A44" w:rsidRPr="00711CAC">
        <w:rPr>
          <w:sz w:val="28"/>
          <w:szCs w:val="28"/>
        </w:rPr>
        <w:t>обработки</w:t>
      </w:r>
      <w:r w:rsidRPr="00711CAC">
        <w:rPr>
          <w:sz w:val="28"/>
          <w:szCs w:val="28"/>
        </w:rPr>
        <w:t xml:space="preserve"> информации (шифра).</w:t>
      </w:r>
    </w:p>
    <w:p w:rsidR="009B0B71" w:rsidRPr="00711CAC" w:rsidRDefault="007A28D3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Режим </w:t>
      </w:r>
      <w:r w:rsidRPr="00711CAC">
        <w:rPr>
          <w:bCs/>
          <w:sz w:val="28"/>
          <w:szCs w:val="28"/>
        </w:rPr>
        <w:t>КЭК</w:t>
      </w:r>
      <w:r w:rsidRPr="00711CAC">
        <w:rPr>
          <w:sz w:val="28"/>
          <w:szCs w:val="28"/>
        </w:rPr>
        <w:t xml:space="preserve"> и </w:t>
      </w:r>
      <w:r w:rsidRPr="00711CAC">
        <w:rPr>
          <w:bCs/>
          <w:sz w:val="28"/>
          <w:szCs w:val="28"/>
        </w:rPr>
        <w:t>ШОС</w:t>
      </w:r>
      <w:r w:rsidRPr="00711CAC">
        <w:rPr>
          <w:sz w:val="28"/>
          <w:szCs w:val="28"/>
        </w:rPr>
        <w:t xml:space="preserve"> использования </w:t>
      </w:r>
      <w:r w:rsidRPr="00711CAC">
        <w:rPr>
          <w:bCs/>
          <w:sz w:val="28"/>
          <w:szCs w:val="28"/>
        </w:rPr>
        <w:t>DES</w:t>
      </w:r>
      <w:r w:rsidRPr="00711CAC">
        <w:rPr>
          <w:sz w:val="28"/>
          <w:szCs w:val="28"/>
        </w:rPr>
        <w:t xml:space="preserve"> позволяют достичь только первой цели - предотвращения раскрытия содержания сообщения (криптозащита) применением их к данным, которые нужно защитить. Однако эти режимы также лежат в основе построения контрмер для достижения остальных целей, перечисленных ранее и связанных с защитой от навязывания ложной информацией (имитозащитой), полученной нарушителем различными перечисленными способами.</w:t>
      </w:r>
    </w:p>
    <w:p w:rsidR="009B0B71" w:rsidRPr="00711CAC" w:rsidRDefault="009B0B71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9B0B71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 </w:t>
      </w:r>
      <w:r w:rsidR="009B0B71" w:rsidRPr="00711CAC">
        <w:rPr>
          <w:bCs/>
          <w:sz w:val="28"/>
          <w:szCs w:val="28"/>
        </w:rPr>
        <w:t>Алгоритм Ривеста</w:t>
      </w:r>
    </w:p>
    <w:p w:rsidR="00143A44" w:rsidRPr="00711CAC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B0B71" w:rsidRPr="00711CAC" w:rsidRDefault="009B0B71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Применяется блочный шифр с общим ключом. Размер блока от 256 до 650 бит в зависимости от желаемого уровня защиты. При шифровании сообщение </w:t>
      </w:r>
      <w:r w:rsidRPr="00711CAC">
        <w:rPr>
          <w:bCs/>
          <w:sz w:val="28"/>
          <w:szCs w:val="28"/>
        </w:rPr>
        <w:t>М</w:t>
      </w:r>
      <w:r w:rsidRPr="00711CAC">
        <w:rPr>
          <w:sz w:val="28"/>
          <w:szCs w:val="28"/>
        </w:rPr>
        <w:t xml:space="preserve"> рассматривается как целое число и шифруется возведением степень "1" (по модулю </w:t>
      </w:r>
      <w:r w:rsidRPr="00711CAC">
        <w:rPr>
          <w:iCs/>
          <w:sz w:val="28"/>
          <w:szCs w:val="28"/>
        </w:rPr>
        <w:t>"n"</w:t>
      </w:r>
      <w:r w:rsidRPr="00711CAC">
        <w:rPr>
          <w:sz w:val="28"/>
          <w:szCs w:val="28"/>
        </w:rPr>
        <w:t xml:space="preserve">). При дешифровании полученный текст </w:t>
      </w:r>
      <w:r w:rsidRPr="00711CAC">
        <w:rPr>
          <w:bCs/>
          <w:sz w:val="28"/>
          <w:szCs w:val="28"/>
        </w:rPr>
        <w:t>c</w:t>
      </w:r>
      <w:r w:rsidRPr="00711CAC">
        <w:rPr>
          <w:sz w:val="28"/>
          <w:szCs w:val="28"/>
        </w:rPr>
        <w:t xml:space="preserve"> дешифруется возведением его в степень </w:t>
      </w:r>
      <w:r w:rsidRPr="00711CAC">
        <w:rPr>
          <w:bCs/>
          <w:sz w:val="28"/>
          <w:szCs w:val="28"/>
        </w:rPr>
        <w:t>d</w:t>
      </w:r>
      <w:r w:rsidRPr="00711CAC">
        <w:rPr>
          <w:sz w:val="28"/>
          <w:szCs w:val="28"/>
        </w:rPr>
        <w:t xml:space="preserve"> (по модулю </w:t>
      </w:r>
      <w:r w:rsidRPr="00711CAC">
        <w:rPr>
          <w:iCs/>
          <w:sz w:val="28"/>
          <w:szCs w:val="28"/>
        </w:rPr>
        <w:t>"n"</w:t>
      </w:r>
      <w:r w:rsidRPr="00711CAC">
        <w:rPr>
          <w:sz w:val="28"/>
          <w:szCs w:val="28"/>
        </w:rPr>
        <w:t>).</w:t>
      </w:r>
    </w:p>
    <w:p w:rsidR="009B0B71" w:rsidRPr="00711CAC" w:rsidRDefault="009B0B71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Шифрующий ключ-пара </w:t>
      </w:r>
      <w:r w:rsidRPr="00711CAC">
        <w:rPr>
          <w:bCs/>
          <w:sz w:val="28"/>
          <w:szCs w:val="28"/>
        </w:rPr>
        <w:t>(1, n)</w:t>
      </w:r>
      <w:r w:rsidRPr="00711CAC">
        <w:rPr>
          <w:sz w:val="28"/>
          <w:szCs w:val="28"/>
        </w:rPr>
        <w:t xml:space="preserve">. Дешифрующий ключ-пара </w:t>
      </w:r>
      <w:r w:rsidRPr="00711CAC">
        <w:rPr>
          <w:bCs/>
          <w:sz w:val="28"/>
          <w:szCs w:val="28"/>
        </w:rPr>
        <w:t>(d, n)</w:t>
      </w:r>
      <w:r w:rsidRPr="00711CAC">
        <w:rPr>
          <w:sz w:val="28"/>
          <w:szCs w:val="28"/>
        </w:rPr>
        <w:t xml:space="preserve">. Значение </w:t>
      </w:r>
      <w:r w:rsidRPr="00711CAC">
        <w:rPr>
          <w:bCs/>
          <w:sz w:val="28"/>
          <w:szCs w:val="28"/>
        </w:rPr>
        <w:t>d, 1, n</w:t>
      </w:r>
      <w:r w:rsidRPr="00711CAC">
        <w:rPr>
          <w:sz w:val="28"/>
          <w:szCs w:val="28"/>
        </w:rPr>
        <w:t xml:space="preserve"> вычисляются из пары больших простых чисел </w:t>
      </w:r>
      <w:r w:rsidRPr="00711CAC">
        <w:rPr>
          <w:bCs/>
          <w:sz w:val="28"/>
          <w:szCs w:val="28"/>
        </w:rPr>
        <w:t>(p, q)</w:t>
      </w:r>
      <w:r w:rsidRPr="00711CAC">
        <w:rPr>
          <w:sz w:val="28"/>
          <w:szCs w:val="28"/>
        </w:rPr>
        <w:t xml:space="preserve">. Правила вычисления </w:t>
      </w:r>
      <w:r w:rsidRPr="00711CAC">
        <w:rPr>
          <w:bCs/>
          <w:sz w:val="28"/>
          <w:szCs w:val="28"/>
        </w:rPr>
        <w:t>d, 1</w:t>
      </w:r>
      <w:r w:rsidRPr="00711CAC">
        <w:rPr>
          <w:sz w:val="28"/>
          <w:szCs w:val="28"/>
        </w:rPr>
        <w:t xml:space="preserve">, пи методы выбора </w:t>
      </w:r>
      <w:r w:rsidRPr="00711CAC">
        <w:rPr>
          <w:bCs/>
          <w:sz w:val="28"/>
          <w:szCs w:val="28"/>
        </w:rPr>
        <w:t>р</w:t>
      </w:r>
      <w:r w:rsidRPr="00711CAC">
        <w:rPr>
          <w:sz w:val="28"/>
          <w:szCs w:val="28"/>
        </w:rPr>
        <w:t xml:space="preserve"> и </w:t>
      </w:r>
      <w:r w:rsidRPr="00711CAC">
        <w:rPr>
          <w:bCs/>
          <w:sz w:val="28"/>
          <w:szCs w:val="28"/>
        </w:rPr>
        <w:t>q</w:t>
      </w:r>
      <w:r w:rsidRPr="00711CAC">
        <w:rPr>
          <w:sz w:val="28"/>
          <w:szCs w:val="28"/>
        </w:rPr>
        <w:t xml:space="preserve"> даны Ривсстом. Алгоритм основан на очевидной трудности разложения на множители, больших сложных чисел. В отличие от </w:t>
      </w:r>
      <w:r w:rsidRPr="00711CAC">
        <w:rPr>
          <w:bCs/>
          <w:sz w:val="28"/>
          <w:szCs w:val="28"/>
        </w:rPr>
        <w:t>DES</w:t>
      </w:r>
      <w:r w:rsidRPr="00711CAC">
        <w:rPr>
          <w:sz w:val="28"/>
          <w:szCs w:val="28"/>
        </w:rPr>
        <w:t>. по-видимому не существует пути преобразования этого алгоритма в поточный шифр одновременно с сохранением характеристик алгоритма с открытым ключом.</w:t>
      </w:r>
    </w:p>
    <w:p w:rsidR="009B0B71" w:rsidRPr="00711CAC" w:rsidRDefault="009B0B71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Сравнение режимов поточного и блочного шифрования показывает, что проблемы, связанные с использованием основного блочного режима работы </w:t>
      </w:r>
      <w:r w:rsidRPr="00711CAC">
        <w:rPr>
          <w:bCs/>
          <w:sz w:val="28"/>
          <w:szCs w:val="28"/>
        </w:rPr>
        <w:t>(КЭК)</w:t>
      </w:r>
      <w:r w:rsidRPr="00711CAC">
        <w:rPr>
          <w:sz w:val="28"/>
          <w:szCs w:val="28"/>
        </w:rPr>
        <w:t xml:space="preserve"> в обычных шифрах или в системах с общим ключом состоят в следующем:</w:t>
      </w:r>
    </w:p>
    <w:p w:rsidR="009B0B71" w:rsidRPr="00711CAC" w:rsidRDefault="009B0B71" w:rsidP="00711CA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В общем случае длина сообщения не соответствует размеру блока шифра, поэтому используется разбиение сообщения (пакета) на части, соответствующая по размеру блоку шифра с дополнением сообщения пустыми символами до целого числа блоков. В результате имеет место потеря пропускной способности до 1/2 размера блока па каждое сообщение;</w:t>
      </w:r>
    </w:p>
    <w:p w:rsidR="009B0B71" w:rsidRPr="00711CAC" w:rsidRDefault="009B0B71" w:rsidP="00711CA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Два блока открытого текста, состоящие из одинакового набора битов приводят к одинаковым блокам шифрованного текста;</w:t>
      </w:r>
    </w:p>
    <w:p w:rsidR="009B0B71" w:rsidRPr="00711CAC" w:rsidRDefault="009B0B71" w:rsidP="00711CA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В этом режиме размножение ошибки происходит строго внутри блока и это требует применения методов обнаружения изменения сообщений.</w:t>
      </w:r>
    </w:p>
    <w:p w:rsidR="009B0B71" w:rsidRPr="00711CAC" w:rsidRDefault="009B0B71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Из-за указанных трудностей режим </w:t>
      </w:r>
      <w:r w:rsidRPr="00711CAC">
        <w:rPr>
          <w:bCs/>
          <w:sz w:val="28"/>
          <w:szCs w:val="28"/>
        </w:rPr>
        <w:t>КЭК</w:t>
      </w:r>
      <w:r w:rsidRPr="00711CAC">
        <w:rPr>
          <w:sz w:val="28"/>
          <w:szCs w:val="28"/>
        </w:rPr>
        <w:t xml:space="preserve"> не всегда пригоден для текста сообщения общего вида. Усиленным вариантом этого режима, пригодным как для обычных шифров, так и для систем с общим ключом, является режим сцепления блоков в шифре </w:t>
      </w:r>
      <w:r w:rsidRPr="00711CAC">
        <w:rPr>
          <w:bCs/>
          <w:sz w:val="28"/>
          <w:szCs w:val="28"/>
        </w:rPr>
        <w:t>(СБШ)</w:t>
      </w:r>
      <w:r w:rsidRPr="00711CAC">
        <w:rPr>
          <w:sz w:val="28"/>
          <w:szCs w:val="28"/>
        </w:rPr>
        <w:t xml:space="preserve"> (см. рис. 6.).</w:t>
      </w:r>
    </w:p>
    <w:p w:rsidR="00850CF5" w:rsidRPr="00711CAC" w:rsidRDefault="00850CF5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850CF5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62.5pt;height:187.5pt">
            <v:imagedata r:id="rId24" o:title=""/>
          </v:shape>
        </w:pict>
      </w:r>
    </w:p>
    <w:p w:rsidR="00850CF5" w:rsidRPr="00711CAC" w:rsidRDefault="00850CF5" w:rsidP="00711CA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11CAC">
        <w:rPr>
          <w:iCs/>
          <w:sz w:val="28"/>
          <w:szCs w:val="28"/>
        </w:rPr>
        <w:t>Рис. 6. Криптосистемы DES в режиме сцепления блоков в шифре.</w:t>
      </w:r>
    </w:p>
    <w:p w:rsidR="00850CF5" w:rsidRPr="00711CAC" w:rsidRDefault="00850CF5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9B0B71" w:rsidRPr="00711CAC" w:rsidRDefault="009B0B71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Поточные шифры </w:t>
      </w:r>
      <w:r w:rsidRPr="00711CAC">
        <w:rPr>
          <w:bCs/>
          <w:sz w:val="28"/>
          <w:szCs w:val="28"/>
        </w:rPr>
        <w:t>ШТАК</w:t>
      </w:r>
      <w:r w:rsidRPr="00711CAC">
        <w:rPr>
          <w:sz w:val="28"/>
          <w:szCs w:val="28"/>
        </w:rPr>
        <w:t xml:space="preserve">, такие как режим </w:t>
      </w:r>
      <w:r w:rsidRPr="00711CAC">
        <w:rPr>
          <w:bCs/>
          <w:sz w:val="28"/>
          <w:szCs w:val="28"/>
        </w:rPr>
        <w:t>ШОС</w:t>
      </w:r>
      <w:r w:rsidRPr="00711CAC">
        <w:rPr>
          <w:sz w:val="28"/>
          <w:szCs w:val="28"/>
        </w:rPr>
        <w:t xml:space="preserve"> использования </w:t>
      </w:r>
      <w:r w:rsidRPr="00711CAC">
        <w:rPr>
          <w:bCs/>
          <w:sz w:val="28"/>
          <w:szCs w:val="28"/>
        </w:rPr>
        <w:t>DBS</w:t>
      </w:r>
      <w:r w:rsidRPr="00711CAC">
        <w:rPr>
          <w:sz w:val="28"/>
          <w:szCs w:val="28"/>
        </w:rPr>
        <w:t xml:space="preserve">, дают ключевой поток, соответствующий длине текста, подлежащего шифрованию без пустых символов в последнем неполном блоке сообщения. Недостаток этого подхода - значительно снижается пропускная способность алгоритма блочного шифрования в режиме </w:t>
      </w:r>
      <w:r w:rsidRPr="00711CAC">
        <w:rPr>
          <w:bCs/>
          <w:sz w:val="28"/>
          <w:szCs w:val="28"/>
        </w:rPr>
        <w:t>ШОС</w:t>
      </w:r>
      <w:r w:rsidRPr="00711CAC">
        <w:rPr>
          <w:sz w:val="28"/>
          <w:szCs w:val="28"/>
        </w:rPr>
        <w:t xml:space="preserve"> (для </w:t>
      </w:r>
      <w:r w:rsidRPr="00711CAC">
        <w:rPr>
          <w:bCs/>
          <w:sz w:val="28"/>
          <w:szCs w:val="28"/>
        </w:rPr>
        <w:t>DES</w:t>
      </w:r>
      <w:r w:rsidRPr="00711CAC">
        <w:rPr>
          <w:sz w:val="28"/>
          <w:szCs w:val="28"/>
        </w:rPr>
        <w:t xml:space="preserve"> с 8-и битными байтами в режиме </w:t>
      </w:r>
      <w:r w:rsidRPr="00711CAC">
        <w:rPr>
          <w:bCs/>
          <w:sz w:val="28"/>
          <w:szCs w:val="28"/>
        </w:rPr>
        <w:t>ШОС</w:t>
      </w:r>
      <w:r w:rsidRPr="00711CAC">
        <w:rPr>
          <w:sz w:val="28"/>
          <w:szCs w:val="28"/>
        </w:rPr>
        <w:t xml:space="preserve"> снижение в 8 и более раз). Эта задача решается, если применять два размера блока при шифровании каждого сообщения: - размер блока основного шифра и - длину сообщения по модулю этого размера блока. Это приводит к пропускной способности, сравнимой с той, которую обеспечивает режим </w:t>
      </w:r>
      <w:r w:rsidRPr="00711CAC">
        <w:rPr>
          <w:bCs/>
          <w:sz w:val="28"/>
          <w:szCs w:val="28"/>
        </w:rPr>
        <w:t>КЭК</w:t>
      </w:r>
      <w:r w:rsidRPr="00711CAC">
        <w:rPr>
          <w:sz w:val="28"/>
          <w:szCs w:val="28"/>
        </w:rPr>
        <w:t xml:space="preserve">, однако исключает дополнение пустыми символами открытого текста. Другая особенность шифров </w:t>
      </w:r>
      <w:r w:rsidRPr="00711CAC">
        <w:rPr>
          <w:bCs/>
          <w:sz w:val="28"/>
          <w:szCs w:val="28"/>
        </w:rPr>
        <w:t>ШТАК</w:t>
      </w:r>
      <w:r w:rsidRPr="00711CAC">
        <w:rPr>
          <w:sz w:val="28"/>
          <w:szCs w:val="28"/>
        </w:rPr>
        <w:t xml:space="preserve"> - необходимость начального заполнения для синхронизации сдвиговых регистров на обоих концах соединения.</w:t>
      </w:r>
    </w:p>
    <w:p w:rsidR="009B0B71" w:rsidRPr="00711CAC" w:rsidRDefault="009B0B71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Существует д</w:t>
      </w:r>
      <w:r w:rsidR="00143A44">
        <w:rPr>
          <w:sz w:val="28"/>
          <w:szCs w:val="28"/>
        </w:rPr>
        <w:t>в</w:t>
      </w:r>
      <w:r w:rsidRPr="00711CAC">
        <w:rPr>
          <w:sz w:val="28"/>
          <w:szCs w:val="28"/>
        </w:rPr>
        <w:t>а способа начального заполнения:</w:t>
      </w:r>
    </w:p>
    <w:p w:rsidR="009B0B71" w:rsidRPr="00711CAC" w:rsidRDefault="009B0B71" w:rsidP="00711CA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для каждого сообщения отдельно и независимо.</w:t>
      </w:r>
    </w:p>
    <w:p w:rsidR="009B0B71" w:rsidRPr="00711CAC" w:rsidRDefault="009B0B71" w:rsidP="00711CA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заполнение - как функция сообщения, переданного ранее.</w:t>
      </w:r>
    </w:p>
    <w:p w:rsidR="009B0B71" w:rsidRPr="00711CAC" w:rsidRDefault="003B1B92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ab/>
      </w:r>
      <w:r w:rsidR="009B0B71" w:rsidRPr="00711CAC">
        <w:rPr>
          <w:sz w:val="28"/>
          <w:szCs w:val="28"/>
        </w:rPr>
        <w:t xml:space="preserve">Последний способ не пригоден для общего случая, когда имеет место неупорядоченное поступление сообщений или при наличии ошибок. Так как режимы </w:t>
      </w:r>
      <w:r w:rsidR="009B0B71" w:rsidRPr="00711CAC">
        <w:rPr>
          <w:bCs/>
          <w:sz w:val="28"/>
          <w:szCs w:val="28"/>
        </w:rPr>
        <w:t>КЭК</w:t>
      </w:r>
      <w:r w:rsidR="009B0B71" w:rsidRPr="00711CAC">
        <w:rPr>
          <w:sz w:val="28"/>
          <w:szCs w:val="28"/>
        </w:rPr>
        <w:t xml:space="preserve"> и </w:t>
      </w:r>
      <w:r w:rsidR="009B0B71" w:rsidRPr="00711CAC">
        <w:rPr>
          <w:bCs/>
          <w:sz w:val="28"/>
          <w:szCs w:val="28"/>
        </w:rPr>
        <w:t>ШОС</w:t>
      </w:r>
      <w:r w:rsidR="009B0B71" w:rsidRPr="00711CAC">
        <w:rPr>
          <w:sz w:val="28"/>
          <w:szCs w:val="28"/>
        </w:rPr>
        <w:t xml:space="preserve"> - самосинхронизирующиеся, размножение ошибок ограничивается и этот факт следует принимать во внимание при разработке методов обнаружения изменения сообщений за счет размножения ошибок.</w:t>
      </w:r>
    </w:p>
    <w:p w:rsidR="00143A44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23666" w:rsidRPr="00711CAC" w:rsidRDefault="00143A44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1.6 </w:t>
      </w:r>
      <w:r w:rsidR="00223666" w:rsidRPr="00711CAC">
        <w:rPr>
          <w:bCs/>
          <w:sz w:val="28"/>
          <w:szCs w:val="28"/>
        </w:rPr>
        <w:t>Ассиметричные криптосистемы</w:t>
      </w:r>
    </w:p>
    <w:p w:rsidR="00261A0F" w:rsidRPr="00711CAC" w:rsidRDefault="00261A0F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23666" w:rsidRPr="00711CAC" w:rsidRDefault="00223666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4" w:name=".D0.9A.D0.BE.D0.BD.D1.86.D0.B5.D0.BF.D1."/>
      <w:bookmarkEnd w:id="4"/>
      <w:r w:rsidRPr="00711CAC">
        <w:rPr>
          <w:bCs/>
          <w:sz w:val="28"/>
          <w:szCs w:val="28"/>
        </w:rPr>
        <w:t>Концепция криптосистемы с открытым ключом</w:t>
      </w:r>
    </w:p>
    <w:p w:rsidR="00223666" w:rsidRPr="00711CAC" w:rsidRDefault="0022366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Эффективными системами криптографической защиты данных являются асимметричные криптосистемы, называемые также криптосистемами с открытым ключом. В таких системах для зашифров</w:t>
      </w:r>
      <w:r w:rsidR="00143A44">
        <w:rPr>
          <w:sz w:val="28"/>
          <w:szCs w:val="28"/>
        </w:rPr>
        <w:t xml:space="preserve">ки </w:t>
      </w:r>
      <w:r w:rsidRPr="00711CAC">
        <w:rPr>
          <w:sz w:val="28"/>
          <w:szCs w:val="28"/>
        </w:rPr>
        <w:t>данных используется один ключ, а для расшифров</w:t>
      </w:r>
      <w:r w:rsidR="00143A44">
        <w:rPr>
          <w:sz w:val="28"/>
          <w:szCs w:val="28"/>
        </w:rPr>
        <w:t>ки</w:t>
      </w:r>
      <w:r w:rsidRPr="00711CAC">
        <w:rPr>
          <w:sz w:val="28"/>
          <w:szCs w:val="28"/>
        </w:rPr>
        <w:t xml:space="preserve"> - другой ключ (отсюда и название</w:t>
      </w:r>
      <w:r w:rsidR="00143A44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>-</w:t>
      </w:r>
      <w:r w:rsidR="00143A44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асимметричные). Первый ключ является открытым и может быть опубликован для использования всеми пользователями системы, которые зашифровывают данные. </w:t>
      </w:r>
      <w:r w:rsidR="00143A44">
        <w:rPr>
          <w:sz w:val="28"/>
          <w:szCs w:val="28"/>
        </w:rPr>
        <w:t>Расшифровка</w:t>
      </w:r>
      <w:r w:rsidRPr="00711CAC">
        <w:rPr>
          <w:sz w:val="28"/>
          <w:szCs w:val="28"/>
        </w:rPr>
        <w:t xml:space="preserve"> данных с помощью открытого ключа невозможно</w:t>
      </w:r>
    </w:p>
    <w:p w:rsidR="00223666" w:rsidRPr="00711CAC" w:rsidRDefault="00143A44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расшифровки</w:t>
      </w:r>
      <w:r w:rsidR="00223666" w:rsidRPr="00711CAC">
        <w:rPr>
          <w:sz w:val="28"/>
          <w:szCs w:val="28"/>
        </w:rPr>
        <w:t xml:space="preserve"> данных получатель зашифрованной информации использует второй ключ, который является секретным. Разумеется, ключ расшифров</w:t>
      </w:r>
      <w:r>
        <w:rPr>
          <w:sz w:val="28"/>
          <w:szCs w:val="28"/>
        </w:rPr>
        <w:t>ки</w:t>
      </w:r>
      <w:r w:rsidR="00223666" w:rsidRPr="00711CAC">
        <w:rPr>
          <w:sz w:val="28"/>
          <w:szCs w:val="28"/>
        </w:rPr>
        <w:t xml:space="preserve"> не может быть определен из ключа зашифров</w:t>
      </w:r>
      <w:r>
        <w:rPr>
          <w:sz w:val="28"/>
          <w:szCs w:val="28"/>
        </w:rPr>
        <w:t>ки</w:t>
      </w:r>
      <w:r w:rsidR="004C6A6A">
        <w:rPr>
          <w:sz w:val="28"/>
          <w:szCs w:val="28"/>
        </w:rPr>
        <w:t>.</w:t>
      </w:r>
    </w:p>
    <w:p w:rsidR="00223666" w:rsidRPr="00711CAC" w:rsidRDefault="0022366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Обобщенная схема асимметричной криптосистемы с открытым ключом показана на рис. </w:t>
      </w:r>
      <w:r w:rsidR="0084225B" w:rsidRPr="00711CAC">
        <w:rPr>
          <w:sz w:val="28"/>
          <w:szCs w:val="28"/>
        </w:rPr>
        <w:t>7</w:t>
      </w:r>
      <w:r w:rsidRPr="00711CAC">
        <w:rPr>
          <w:sz w:val="28"/>
          <w:szCs w:val="28"/>
        </w:rPr>
        <w:t>. В этой криптосистеме применяют два различных ключа:</w:t>
      </w:r>
      <w:r w:rsidR="00452293">
        <w:rPr>
          <w:sz w:val="28"/>
          <w:szCs w:val="28"/>
        </w:rPr>
        <w:pict>
          <v:shape id="_x0000_i1046" type="#_x0000_t75" style="width:17.25pt;height:12.75pt">
            <v:imagedata r:id="rId25" o:title=""/>
          </v:shape>
        </w:pict>
      </w:r>
      <w:r w:rsidRPr="00711CAC">
        <w:rPr>
          <w:sz w:val="28"/>
          <w:szCs w:val="28"/>
        </w:rPr>
        <w:t xml:space="preserve"> - открытый ключ отправителя А; </w:t>
      </w:r>
      <w:r w:rsidR="00452293">
        <w:rPr>
          <w:sz w:val="28"/>
          <w:szCs w:val="28"/>
        </w:rPr>
        <w:pict>
          <v:shape id="_x0000_i1047" type="#_x0000_t75" style="width:14.25pt;height:14.25pt">
            <v:imagedata r:id="rId26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- секретный ключ получателя В. Генератор ключей целесообразно располагать на стороне получателя В (чтобы не пересылать секретный ключ </w:t>
      </w:r>
      <w:r w:rsidR="00452293">
        <w:rPr>
          <w:sz w:val="28"/>
          <w:szCs w:val="28"/>
        </w:rPr>
        <w:pict>
          <v:shape id="_x0000_i1048" type="#_x0000_t75" style="width:14.25pt;height:14.25pt">
            <v:imagedata r:id="rId27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по незащищенному каналу). Значения ключей </w:t>
      </w:r>
      <w:r w:rsidR="00452293">
        <w:rPr>
          <w:sz w:val="28"/>
          <w:szCs w:val="28"/>
        </w:rPr>
        <w:pict>
          <v:shape id="_x0000_i1049" type="#_x0000_t75" style="width:17.25pt;height:12.75pt">
            <v:imagedata r:id="rId28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и </w:t>
      </w:r>
      <w:r w:rsidR="00452293">
        <w:rPr>
          <w:sz w:val="28"/>
          <w:szCs w:val="28"/>
        </w:rPr>
        <w:pict>
          <v:shape id="_x0000_i1050" type="#_x0000_t75" style="width:14.25pt;height:14.25pt">
            <v:imagedata r:id="rId29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>зависят от начального состояния генератора ключей.</w:t>
      </w:r>
    </w:p>
    <w:p w:rsidR="00223666" w:rsidRPr="00711CAC" w:rsidRDefault="0022366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Раскрытие секретного ключа </w:t>
      </w:r>
      <w:r w:rsidR="00452293">
        <w:rPr>
          <w:sz w:val="28"/>
          <w:szCs w:val="28"/>
        </w:rPr>
        <w:pict>
          <v:shape id="_x0000_i1051" type="#_x0000_t75" style="width:14.25pt;height:14.25pt">
            <v:imagedata r:id="rId29" o:title=""/>
          </v:shape>
        </w:pict>
      </w:r>
      <w:r w:rsidRPr="00711CAC">
        <w:rPr>
          <w:sz w:val="28"/>
          <w:szCs w:val="28"/>
        </w:rPr>
        <w:t>по известному открытому ключу</w:t>
      </w:r>
      <w:r w:rsidR="0084225B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52" type="#_x0000_t75" style="width:17.25pt;height:12.75pt">
            <v:imagedata r:id="rId28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>должно быть вычислительно неразрешимой задачей.</w:t>
      </w:r>
    </w:p>
    <w:p w:rsidR="00223666" w:rsidRPr="00711CAC" w:rsidRDefault="0022366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Характерные особенности асимметричных криптосистем:</w:t>
      </w:r>
    </w:p>
    <w:p w:rsidR="00223666" w:rsidRPr="00711CAC" w:rsidRDefault="00223666" w:rsidP="00711CA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Открытый ключ </w:t>
      </w:r>
      <w:r w:rsidR="00452293">
        <w:rPr>
          <w:sz w:val="28"/>
          <w:szCs w:val="28"/>
        </w:rPr>
        <w:pict>
          <v:shape id="_x0000_i1053" type="#_x0000_t75" style="width:17.25pt;height:12.75pt">
            <v:imagedata r:id="rId30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и криптограмма </w:t>
      </w:r>
      <w:r w:rsidR="00452293">
        <w:rPr>
          <w:sz w:val="28"/>
          <w:szCs w:val="28"/>
        </w:rPr>
        <w:pict>
          <v:shape id="_x0000_i1054" type="#_x0000_t75" style="width:12pt;height:14.25pt">
            <v:imagedata r:id="rId31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могут быть отправлены по незащищенным каналам, т.е. противнику известны </w:t>
      </w:r>
      <w:r w:rsidR="00452293">
        <w:rPr>
          <w:sz w:val="28"/>
          <w:szCs w:val="28"/>
        </w:rPr>
        <w:pict>
          <v:shape id="_x0000_i1055" type="#_x0000_t75" style="width:17.25pt;height:12.75pt">
            <v:imagedata r:id="rId28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и </w:t>
      </w:r>
      <w:r w:rsidR="00452293">
        <w:rPr>
          <w:sz w:val="28"/>
          <w:szCs w:val="28"/>
        </w:rPr>
        <w:pict>
          <v:shape id="_x0000_i1056" type="#_x0000_t75" style="width:12pt;height:14.25pt">
            <v:imagedata r:id="rId32" o:title=""/>
          </v:shape>
        </w:pict>
      </w:r>
      <w:r w:rsidRPr="00711CAC">
        <w:rPr>
          <w:sz w:val="28"/>
          <w:szCs w:val="28"/>
        </w:rPr>
        <w:t xml:space="preserve">. </w:t>
      </w:r>
    </w:p>
    <w:p w:rsidR="00223666" w:rsidRPr="00711CAC" w:rsidRDefault="00223666" w:rsidP="00711CA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Алгоритмы шифрования и расшифров</w:t>
      </w:r>
      <w:r w:rsidR="004C6A6A">
        <w:rPr>
          <w:sz w:val="28"/>
          <w:szCs w:val="28"/>
        </w:rPr>
        <w:t>ки.</w:t>
      </w:r>
      <w:r w:rsidRPr="00711CAC">
        <w:rPr>
          <w:sz w:val="28"/>
          <w:szCs w:val="28"/>
        </w:rPr>
        <w:t xml:space="preserve"> Открытый ключ</w:t>
      </w:r>
      <w:r w:rsidR="0084225B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57" type="#_x0000_t75" style="width:62.25pt;height:14.25pt">
            <v:imagedata r:id="rId33" o:title=""/>
          </v:shape>
        </w:pict>
      </w:r>
      <w:r w:rsidRPr="00711CAC">
        <w:rPr>
          <w:sz w:val="28"/>
          <w:szCs w:val="28"/>
        </w:rPr>
        <w:t xml:space="preserve"> и</w:t>
      </w:r>
      <w:r w:rsidR="0084225B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58" type="#_x0000_t75" style="width:63pt;height:14.25pt">
            <v:imagedata r:id="rId34" o:title=""/>
          </v:shape>
        </w:pict>
      </w:r>
      <w:r w:rsidR="0084225B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являются открытыми. </w:t>
      </w:r>
    </w:p>
    <w:p w:rsidR="0084225B" w:rsidRPr="00711CAC" w:rsidRDefault="0084225B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223666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62.5pt;height:118.5pt">
            <v:imagedata r:id="rId35" o:title=""/>
          </v:shape>
        </w:pict>
      </w:r>
    </w:p>
    <w:p w:rsidR="00223666" w:rsidRPr="00711CAC" w:rsidRDefault="00452293" w:rsidP="00711CAC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060" type="#_x0000_t75" title="&quot;Увеличить&quot;" style="width:10.5pt;height:6.75pt" o:button="t">
            <v:imagedata r:id="rId36" o:title=""/>
          </v:shape>
        </w:pict>
      </w:r>
      <w:r w:rsidR="00223666" w:rsidRPr="00711CAC">
        <w:rPr>
          <w:iCs/>
          <w:sz w:val="28"/>
          <w:szCs w:val="28"/>
        </w:rPr>
        <w:t xml:space="preserve">Рис. </w:t>
      </w:r>
      <w:r w:rsidR="0084225B" w:rsidRPr="00711CAC">
        <w:rPr>
          <w:iCs/>
          <w:sz w:val="28"/>
          <w:szCs w:val="28"/>
        </w:rPr>
        <w:t>7.</w:t>
      </w:r>
      <w:r w:rsidR="00223666" w:rsidRPr="00711CAC">
        <w:rPr>
          <w:iCs/>
          <w:sz w:val="28"/>
          <w:szCs w:val="28"/>
        </w:rPr>
        <w:t xml:space="preserve"> Обобщенная схема асимметричной криптосистемы с открытым ключом.</w:t>
      </w:r>
    </w:p>
    <w:p w:rsidR="004C6A6A" w:rsidRDefault="004C6A6A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223666" w:rsidRPr="00711CAC" w:rsidRDefault="0022366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Защита информации в асимметричной криптосистеме основана на секретности ключа </w:t>
      </w:r>
      <w:r w:rsidR="00452293">
        <w:rPr>
          <w:sz w:val="28"/>
          <w:szCs w:val="28"/>
        </w:rPr>
        <w:pict>
          <v:shape id="_x0000_i1061" type="#_x0000_t75" style="width:14.25pt;height:14.25pt">
            <v:imagedata r:id="rId29" o:title=""/>
          </v:shape>
        </w:pict>
      </w:r>
      <w:r w:rsidRPr="00711CAC">
        <w:rPr>
          <w:sz w:val="28"/>
          <w:szCs w:val="28"/>
        </w:rPr>
        <w:t>. У. Диффи и М. Хеллман сформулировали требования, выполнение которых обеспечивает безопасность асимметричной криптосистемы:</w:t>
      </w:r>
    </w:p>
    <w:p w:rsidR="00223666" w:rsidRPr="00711CAC" w:rsidRDefault="00223666" w:rsidP="00711CA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вычисление пары ключей (</w:t>
      </w:r>
      <w:r w:rsidR="00452293">
        <w:rPr>
          <w:sz w:val="28"/>
          <w:szCs w:val="28"/>
        </w:rPr>
        <w:pict>
          <v:shape id="_x0000_i1062" type="#_x0000_t75" style="width:17.25pt;height:12.75pt">
            <v:imagedata r:id="rId28" o:title=""/>
          </v:shape>
        </w:pict>
      </w:r>
      <w:r w:rsidR="005D3A83" w:rsidRPr="00711CAC">
        <w:rPr>
          <w:sz w:val="28"/>
          <w:szCs w:val="28"/>
        </w:rPr>
        <w:t>,</w:t>
      </w:r>
      <w:r w:rsidR="00452293">
        <w:rPr>
          <w:sz w:val="28"/>
          <w:szCs w:val="28"/>
        </w:rPr>
        <w:pict>
          <v:shape id="_x0000_i1063" type="#_x0000_t75" style="width:14.25pt;height:14.25pt">
            <v:imagedata r:id="rId29" o:title=""/>
          </v:shape>
        </w:pict>
      </w:r>
      <w:r w:rsidRPr="00711CAC">
        <w:rPr>
          <w:sz w:val="28"/>
          <w:szCs w:val="28"/>
        </w:rPr>
        <w:t xml:space="preserve">) получателем В на основе начального условия должно быть простым; </w:t>
      </w:r>
    </w:p>
    <w:p w:rsidR="00223666" w:rsidRPr="00711CAC" w:rsidRDefault="00223666" w:rsidP="00711CA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отправитель А, зная открытый ключ </w:t>
      </w:r>
      <w:r w:rsidR="00452293">
        <w:rPr>
          <w:sz w:val="28"/>
          <w:szCs w:val="28"/>
        </w:rPr>
        <w:pict>
          <v:shape id="_x0000_i1064" type="#_x0000_t75" style="width:17.25pt;height:12.75pt">
            <v:imagedata r:id="rId28" o:title=""/>
          </v:shape>
        </w:pict>
      </w:r>
      <w:r w:rsidRPr="00711CAC">
        <w:rPr>
          <w:sz w:val="28"/>
          <w:szCs w:val="28"/>
        </w:rPr>
        <w:t>, и сообщение</w:t>
      </w:r>
      <w:r w:rsidR="0084225B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65" type="#_x0000_t75" style="width:15.75pt;height:12.75pt">
            <v:imagedata r:id="rId37" o:title=""/>
          </v:shape>
        </w:pict>
      </w:r>
      <w:r w:rsidRPr="00711CAC">
        <w:rPr>
          <w:sz w:val="28"/>
          <w:szCs w:val="28"/>
        </w:rPr>
        <w:t xml:space="preserve">, может легко вычислить криптограмму </w:t>
      </w:r>
      <w:r w:rsidR="00452293">
        <w:rPr>
          <w:sz w:val="28"/>
          <w:szCs w:val="28"/>
        </w:rPr>
        <w:pict>
          <v:shape id="_x0000_i1066" type="#_x0000_t75" style="width:113.25pt;height:17.25pt">
            <v:imagedata r:id="rId38" o:title=""/>
          </v:shape>
        </w:pict>
      </w:r>
    </w:p>
    <w:p w:rsidR="00223666" w:rsidRPr="00711CAC" w:rsidRDefault="00223666" w:rsidP="00711CA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получатель В, используя секретный ключ </w:t>
      </w:r>
      <w:r w:rsidR="00452293">
        <w:rPr>
          <w:sz w:val="28"/>
          <w:szCs w:val="28"/>
        </w:rPr>
        <w:pict>
          <v:shape id="_x0000_i1067" type="#_x0000_t75" style="width:14.25pt;height:14.25pt">
            <v:imagedata r:id="rId29" o:title=""/>
          </v:shape>
        </w:pict>
      </w:r>
      <w:r w:rsidRPr="00711CAC">
        <w:rPr>
          <w:sz w:val="28"/>
          <w:szCs w:val="28"/>
        </w:rPr>
        <w:t xml:space="preserve">и криптограмму </w:t>
      </w:r>
      <w:r w:rsidR="00452293">
        <w:rPr>
          <w:sz w:val="28"/>
          <w:szCs w:val="28"/>
        </w:rPr>
        <w:pict>
          <v:shape id="_x0000_i1068" type="#_x0000_t75" style="width:12pt;height:14.25pt">
            <v:imagedata r:id="rId32" o:title=""/>
          </v:shape>
        </w:pict>
      </w:r>
      <w:r w:rsidRPr="00711CAC">
        <w:rPr>
          <w:sz w:val="28"/>
          <w:szCs w:val="28"/>
        </w:rPr>
        <w:t xml:space="preserve">, может легко восстановить исходное сообщение </w:t>
      </w:r>
      <w:r w:rsidR="00452293">
        <w:rPr>
          <w:sz w:val="28"/>
          <w:szCs w:val="28"/>
        </w:rPr>
        <w:pict>
          <v:shape id="_x0000_i1069" type="#_x0000_t75" style="width:180pt;height:16.5pt">
            <v:imagedata r:id="rId39" o:title=""/>
          </v:shape>
        </w:pict>
      </w:r>
    </w:p>
    <w:p w:rsidR="00223666" w:rsidRPr="00711CAC" w:rsidRDefault="00223666" w:rsidP="00711CAC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противник, зная открытый ключ </w:t>
      </w:r>
      <w:r w:rsidR="00452293">
        <w:rPr>
          <w:sz w:val="28"/>
          <w:szCs w:val="28"/>
        </w:rPr>
        <w:pict>
          <v:shape id="_x0000_i1070" type="#_x0000_t75" style="width:17.25pt;height:12.75pt">
            <v:imagedata r:id="rId28" o:title=""/>
          </v:shape>
        </w:pict>
      </w:r>
      <w:r w:rsidRPr="00711CAC">
        <w:rPr>
          <w:sz w:val="28"/>
          <w:szCs w:val="28"/>
        </w:rPr>
        <w:t xml:space="preserve">, при попытке вычислить секретный ключ </w:t>
      </w:r>
      <w:r w:rsidR="00452293">
        <w:rPr>
          <w:sz w:val="28"/>
          <w:szCs w:val="28"/>
        </w:rPr>
        <w:pict>
          <v:shape id="_x0000_i1071" type="#_x0000_t75" style="width:14.25pt;height:14.25pt">
            <v:imagedata r:id="rId29" o:title=""/>
          </v:shape>
        </w:pict>
      </w:r>
      <w:r w:rsidRPr="00711CAC">
        <w:rPr>
          <w:sz w:val="28"/>
          <w:szCs w:val="28"/>
        </w:rPr>
        <w:t xml:space="preserve">наталкивается на непреодолимую вычислительную проблему; </w:t>
      </w:r>
    </w:p>
    <w:p w:rsidR="00261A0F" w:rsidRPr="00D22DBC" w:rsidRDefault="00223666" w:rsidP="00711CA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2DBC">
        <w:rPr>
          <w:sz w:val="28"/>
          <w:szCs w:val="28"/>
        </w:rPr>
        <w:t>противник, зная пару (</w:t>
      </w:r>
      <w:r w:rsidR="00452293">
        <w:rPr>
          <w:sz w:val="28"/>
          <w:szCs w:val="28"/>
        </w:rPr>
        <w:pict>
          <v:shape id="_x0000_i1072" type="#_x0000_t75" style="width:17.25pt;height:12.75pt">
            <v:imagedata r:id="rId28" o:title=""/>
          </v:shape>
        </w:pict>
      </w:r>
      <w:r w:rsidRPr="00D22DBC">
        <w:rPr>
          <w:sz w:val="28"/>
          <w:szCs w:val="28"/>
        </w:rPr>
        <w:t>,</w:t>
      </w:r>
      <w:r w:rsidR="00452293">
        <w:rPr>
          <w:sz w:val="28"/>
          <w:szCs w:val="28"/>
        </w:rPr>
        <w:pict>
          <v:shape id="_x0000_i1073" type="#_x0000_t75" style="width:12pt;height:14.25pt">
            <v:imagedata r:id="rId32" o:title=""/>
          </v:shape>
        </w:pict>
      </w:r>
      <w:r w:rsidRPr="00D22DBC">
        <w:rPr>
          <w:sz w:val="28"/>
          <w:szCs w:val="28"/>
        </w:rPr>
        <w:t xml:space="preserve">), при попытке вычислить исходное сообщение </w:t>
      </w:r>
      <w:r w:rsidR="00452293">
        <w:rPr>
          <w:sz w:val="28"/>
          <w:szCs w:val="28"/>
        </w:rPr>
        <w:pict>
          <v:shape id="_x0000_i1074" type="#_x0000_t75" style="width:18pt;height:13.5pt">
            <v:imagedata r:id="rId8" o:title=""/>
          </v:shape>
        </w:pict>
      </w:r>
      <w:r w:rsidRPr="00D22DBC">
        <w:rPr>
          <w:sz w:val="28"/>
          <w:szCs w:val="28"/>
        </w:rPr>
        <w:t xml:space="preserve"> наталкивается на непреодолимую вычислительную проблему. </w:t>
      </w:r>
    </w:p>
    <w:p w:rsidR="00261A0F" w:rsidRPr="00711CAC" w:rsidRDefault="00261A0F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261A0F" w:rsidRDefault="004C6A6A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 </w:t>
      </w:r>
      <w:r w:rsidR="00261A0F" w:rsidRPr="00711CAC">
        <w:rPr>
          <w:bCs/>
          <w:sz w:val="28"/>
          <w:szCs w:val="28"/>
        </w:rPr>
        <w:t>Однонаправленные функции</w:t>
      </w:r>
    </w:p>
    <w:p w:rsidR="004C6A6A" w:rsidRPr="00711CAC" w:rsidRDefault="004C6A6A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1A0F" w:rsidRPr="00711CAC" w:rsidRDefault="00261A0F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Концепция асимметричных криптографических систем с открытым ключом основана на применении однонаправленных функций. Пусть </w:t>
      </w:r>
      <w:r w:rsidR="00452293">
        <w:rPr>
          <w:sz w:val="28"/>
          <w:szCs w:val="28"/>
        </w:rPr>
        <w:pict>
          <v:shape id="_x0000_i1075" type="#_x0000_t75" style="width:14.25pt;height:12.75pt">
            <v:imagedata r:id="rId40" o:title=""/>
          </v:shape>
        </w:pict>
      </w:r>
      <w:r w:rsidRPr="00711CAC">
        <w:rPr>
          <w:sz w:val="28"/>
          <w:szCs w:val="28"/>
        </w:rPr>
        <w:t xml:space="preserve"> и </w:t>
      </w:r>
      <w:r w:rsidR="00452293">
        <w:rPr>
          <w:sz w:val="28"/>
          <w:szCs w:val="28"/>
        </w:rPr>
        <w:pict>
          <v:shape id="_x0000_i1076" type="#_x0000_t75" style="width:11.25pt;height:12.75pt">
            <v:imagedata r:id="rId41" o:title=""/>
          </v:shape>
        </w:pict>
      </w:r>
      <w:r w:rsidRPr="00711CAC">
        <w:rPr>
          <w:sz w:val="28"/>
          <w:szCs w:val="28"/>
        </w:rPr>
        <w:t xml:space="preserve"> некоторые произвольные множества.Функции </w:t>
      </w:r>
      <w:r w:rsidR="00452293">
        <w:rPr>
          <w:sz w:val="28"/>
          <w:szCs w:val="28"/>
        </w:rPr>
        <w:pict>
          <v:shape id="_x0000_i1077" type="#_x0000_t75" style="width:54.75pt;height:15.75pt">
            <v:imagedata r:id="rId42" o:title=""/>
          </v:shape>
        </w:pict>
      </w:r>
      <w:r w:rsidRPr="00711CAC">
        <w:rPr>
          <w:sz w:val="28"/>
          <w:szCs w:val="28"/>
        </w:rPr>
        <w:t xml:space="preserve">является однонаправленной, если для всех </w:t>
      </w:r>
      <w:r w:rsidR="00452293">
        <w:rPr>
          <w:sz w:val="28"/>
          <w:szCs w:val="28"/>
        </w:rPr>
        <w:pict>
          <v:shape id="_x0000_i1078" type="#_x0000_t75" style="width:32.25pt;height:14.25pt">
            <v:imagedata r:id="rId43" o:title=""/>
          </v:shape>
        </w:pict>
      </w:r>
      <w:r w:rsidRPr="00711CAC">
        <w:rPr>
          <w:sz w:val="28"/>
          <w:szCs w:val="28"/>
        </w:rPr>
        <w:t xml:space="preserve"> можно легко вычислить функцию </w:t>
      </w:r>
      <w:r w:rsidR="00452293">
        <w:rPr>
          <w:sz w:val="28"/>
          <w:szCs w:val="28"/>
        </w:rPr>
        <w:pict>
          <v:shape id="_x0000_i1079" type="#_x0000_t75" style="width:45.75pt;height:15.75pt">
            <v:imagedata r:id="rId44" o:title=""/>
          </v:shape>
        </w:pict>
      </w:r>
      <w:r w:rsidRPr="00711CAC">
        <w:rPr>
          <w:sz w:val="28"/>
          <w:szCs w:val="28"/>
        </w:rPr>
        <w:t xml:space="preserve">, где </w:t>
      </w:r>
      <w:r w:rsidR="00452293">
        <w:rPr>
          <w:sz w:val="28"/>
          <w:szCs w:val="28"/>
        </w:rPr>
        <w:pict>
          <v:shape id="_x0000_i1080" type="#_x0000_t75" style="width:30pt;height:15.75pt">
            <v:imagedata r:id="rId45" o:title=""/>
          </v:shape>
        </w:pict>
      </w:r>
      <w:r w:rsidRPr="00711CAC">
        <w:rPr>
          <w:sz w:val="28"/>
          <w:szCs w:val="28"/>
        </w:rPr>
        <w:t>.</w:t>
      </w:r>
    </w:p>
    <w:p w:rsidR="00261A0F" w:rsidRPr="00711CAC" w:rsidRDefault="00261A0F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И в то же время для большинства </w:t>
      </w:r>
      <w:r w:rsidR="00452293">
        <w:rPr>
          <w:sz w:val="28"/>
          <w:szCs w:val="28"/>
        </w:rPr>
        <w:pict>
          <v:shape id="_x0000_i1081" type="#_x0000_t75" style="width:30pt;height:15.75pt">
            <v:imagedata r:id="rId46" o:title=""/>
          </v:shape>
        </w:pict>
      </w:r>
      <w:r w:rsidRPr="00711CAC">
        <w:rPr>
          <w:sz w:val="28"/>
          <w:szCs w:val="28"/>
        </w:rPr>
        <w:t xml:space="preserve">достаточно сложно получить значение </w:t>
      </w:r>
      <w:r w:rsidR="00452293">
        <w:rPr>
          <w:sz w:val="28"/>
          <w:szCs w:val="28"/>
        </w:rPr>
        <w:pict>
          <v:shape id="_x0000_i1082" type="#_x0000_t75" style="width:32.25pt;height:14.25pt">
            <v:imagedata r:id="rId43" o:title=""/>
          </v:shape>
        </w:pict>
      </w:r>
      <w:r w:rsidRPr="00711CAC">
        <w:rPr>
          <w:sz w:val="28"/>
          <w:szCs w:val="28"/>
        </w:rPr>
        <w:t xml:space="preserve">, такое, что </w:t>
      </w:r>
      <w:r w:rsidR="00452293">
        <w:rPr>
          <w:sz w:val="28"/>
          <w:szCs w:val="28"/>
        </w:rPr>
        <w:pict>
          <v:shape id="_x0000_i1083" type="#_x0000_t75" style="width:45.75pt;height:15.75pt">
            <v:imagedata r:id="rId47" o:title=""/>
          </v:shape>
        </w:pict>
      </w:r>
      <w:r w:rsidRPr="00711CAC">
        <w:rPr>
          <w:sz w:val="28"/>
          <w:szCs w:val="28"/>
        </w:rPr>
        <w:t xml:space="preserve"> (при этом полагают, что существует по крайней мере одно такое значение </w:t>
      </w:r>
      <w:r w:rsidR="00452293">
        <w:rPr>
          <w:sz w:val="28"/>
          <w:szCs w:val="28"/>
        </w:rPr>
        <w:pict>
          <v:shape id="_x0000_i1084" type="#_x0000_t75" style="width:9.75pt;height:11.25pt">
            <v:imagedata r:id="rId48" o:title=""/>
          </v:shape>
        </w:pict>
      </w:r>
      <w:r w:rsidRPr="00711CAC">
        <w:rPr>
          <w:sz w:val="28"/>
          <w:szCs w:val="28"/>
        </w:rPr>
        <w:t xml:space="preserve">). Основным критерием отнесения функции </w:t>
      </w:r>
      <w:r w:rsidR="00452293">
        <w:rPr>
          <w:sz w:val="28"/>
          <w:szCs w:val="28"/>
        </w:rPr>
        <w:pict>
          <v:shape id="_x0000_i1085" type="#_x0000_t75" style="width:12pt;height:15.75pt">
            <v:imagedata r:id="rId49" o:title=""/>
          </v:shape>
        </w:pict>
      </w:r>
      <w:r w:rsidR="00A41561" w:rsidRPr="00711CAC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>к классу однонаправленных функций является отсутствие эффективных алгоритмов обратного преобразования</w:t>
      </w:r>
      <w:r w:rsidR="00A41561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86" type="#_x0000_t75" style="width:54.75pt;height:15.75pt">
            <v:imagedata r:id="rId50" o:title=""/>
          </v:shape>
        </w:pict>
      </w:r>
      <w:r w:rsidRPr="00711CAC">
        <w:rPr>
          <w:sz w:val="28"/>
          <w:szCs w:val="28"/>
        </w:rPr>
        <w:t>.</w:t>
      </w:r>
    </w:p>
    <w:p w:rsidR="00261A0F" w:rsidRPr="00711CAC" w:rsidRDefault="00261A0F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Функция </w:t>
      </w:r>
      <w:r w:rsidR="00452293">
        <w:rPr>
          <w:sz w:val="28"/>
          <w:szCs w:val="28"/>
        </w:rPr>
        <w:pict>
          <v:shape id="_x0000_i1087" type="#_x0000_t75" style="width:54.75pt;height:15.75pt">
            <v:imagedata r:id="rId42" o:title=""/>
          </v:shape>
        </w:pict>
      </w:r>
      <w:r w:rsidRPr="00711CAC">
        <w:rPr>
          <w:sz w:val="28"/>
          <w:szCs w:val="28"/>
        </w:rPr>
        <w:t>относится к классу однонаправленных функций с "потайным ходом" в том случае, если она является однонаправленной и, кроме того, возможно эффективное вычисление обратной функции, если известен "потайной ход" (секретное число, строка или другая информация, ассоциирующаяся с данной функцией).</w:t>
      </w:r>
    </w:p>
    <w:p w:rsidR="006B1336" w:rsidRPr="00711CAC" w:rsidRDefault="004C6A6A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 </w:t>
      </w:r>
      <w:r w:rsidR="006B1336" w:rsidRPr="00711CAC">
        <w:rPr>
          <w:bCs/>
          <w:sz w:val="28"/>
          <w:szCs w:val="28"/>
        </w:rPr>
        <w:t>Электронно-цифровая подпись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B1336" w:rsidRPr="00711CAC" w:rsidRDefault="006B1336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bookmarkStart w:id="5" w:name=".D0.9F.D1.80.D0.BE.D0.B1.D0.BB.D0.B5.D0."/>
      <w:bookmarkEnd w:id="5"/>
      <w:r w:rsidRPr="00711CAC">
        <w:rPr>
          <w:bCs/>
          <w:sz w:val="28"/>
          <w:szCs w:val="28"/>
        </w:rPr>
        <w:t>Проблема аутентификации данных и электронная цифровая подпись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При обмене электронными документами по сети связи существенно снижаются затраты на обработку и хранение документов, убыстряется их поиск. 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Целью аутентификации электронных документов является их защита от возможных видов злоумышленных действий, к которым относятся: </w:t>
      </w:r>
    </w:p>
    <w:p w:rsidR="006B1336" w:rsidRPr="00711CAC" w:rsidRDefault="006B1336" w:rsidP="00711CA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активный перехват - нарушитель, подключившийся к сети, перехватывает документы (файлы) и изменяет их; </w:t>
      </w:r>
    </w:p>
    <w:p w:rsidR="006B1336" w:rsidRPr="00711CAC" w:rsidRDefault="006B1336" w:rsidP="00711CA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маскарад - абонент С посылает документ абоненту В от имени абонента А; </w:t>
      </w:r>
    </w:p>
    <w:p w:rsidR="006B1336" w:rsidRPr="00711CAC" w:rsidRDefault="006B1336" w:rsidP="00711CA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ренегатство - абонент А заявляет, что не посылал сообщения абоненту В, хотя на самом деле послал; </w:t>
      </w:r>
    </w:p>
    <w:p w:rsidR="006B1336" w:rsidRPr="00711CAC" w:rsidRDefault="006B1336" w:rsidP="00711CA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подмена - абонент В изменяет или формирует новый документ и заявляет, что получил его от абонента А; </w:t>
      </w:r>
    </w:p>
    <w:p w:rsidR="006B1336" w:rsidRPr="00711CAC" w:rsidRDefault="006B1336" w:rsidP="00711CAC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повтор - абонент С повторяет ранее переданный документ, который абонент А посылал абоненту В. 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Электронная цифровая подпись используется для аутентификации текстов, передаваемых по телекоммуникационным каналам. Функционально она аналогична обычной рукописной подписи и обладает ее основными достоинствами: </w:t>
      </w:r>
    </w:p>
    <w:p w:rsidR="006B1336" w:rsidRPr="00711CAC" w:rsidRDefault="006B1336" w:rsidP="00711CA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удостоверяет, что подписанный текст исходит от лица, поставившего подпись; </w:t>
      </w:r>
    </w:p>
    <w:p w:rsidR="006B1336" w:rsidRPr="00711CAC" w:rsidRDefault="006B1336" w:rsidP="00711CA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не дает самому этому лицу возможности отказаться от обязательств, связанных с подписанным текстом; </w:t>
      </w:r>
    </w:p>
    <w:p w:rsidR="006B1336" w:rsidRPr="00711CAC" w:rsidRDefault="006B1336" w:rsidP="00711CAC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гарантирует целостность подписанного текста. 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Цифровая подпись представляет собой относительно небольшое количество дополнительной цифровой информации, передаваемой вместе с подписываемым текстом.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Система ЭЦП. включает две процедуры: </w:t>
      </w:r>
    </w:p>
    <w:p w:rsidR="006B1336" w:rsidRPr="00711CAC" w:rsidRDefault="006B1336" w:rsidP="00711CA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Процедуру постановки подписи; </w:t>
      </w:r>
    </w:p>
    <w:p w:rsidR="006B1336" w:rsidRPr="00711CAC" w:rsidRDefault="006B1336" w:rsidP="00711CAC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Процедуру проверки подписи. 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В процедуре постановки подписи используется секретный ключ отправителя сообщения, в процедуре проверки подписи - открытый ключ отправителя.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При формировании ЭЦП отправитель прежде всего вычисляет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-функцию h(М) подписываемого текста М. Вычисленное значение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-функции h(М) представляет собой один короткий блок информации m, характеризующий весь текст М в целом. Затем число m шифруется секретным ключом отправителя. Получаемая при этом пара чисел представляет собой ЭЦП для данного текста М.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При проверке ЭЦП получатель сообщения снова вычисляет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-функцию m = h(М) принятого по каналу текста М, после чего при помощи открытого ключа отправителя проверяет, соответствует ли полученная подпись вычисленному значению m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-функции.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Принципиальным моментом в системе ЭЦП является невозможность подделки ЭЦП пользователя без знания его секретного ключа подписи.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В качестве подписываемого документа может быть использован любой файл. Подписанный файл создается из неподписанного путем добавления в него одной или более электронных подписей.</w:t>
      </w:r>
    </w:p>
    <w:p w:rsidR="006B1336" w:rsidRPr="00711CAC" w:rsidRDefault="006B133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Каждая подпись содержит следующую информацию: </w:t>
      </w:r>
    </w:p>
    <w:p w:rsidR="006B1336" w:rsidRPr="00711CAC" w:rsidRDefault="006B1336" w:rsidP="00711CA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Дату подписи; </w:t>
      </w:r>
    </w:p>
    <w:p w:rsidR="006B1336" w:rsidRPr="00711CAC" w:rsidRDefault="006B1336" w:rsidP="00711CA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Срок окончания действия ключа данной подписи; </w:t>
      </w:r>
    </w:p>
    <w:p w:rsidR="006B1336" w:rsidRPr="00711CAC" w:rsidRDefault="006B1336" w:rsidP="00711CA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Информацию о лице, подписавшем файл (Ф.И.О., должность, краткое наименование фирмы); </w:t>
      </w:r>
    </w:p>
    <w:p w:rsidR="006B1336" w:rsidRPr="00711CAC" w:rsidRDefault="006B1336" w:rsidP="00711CA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Идентификатор подписавшего (имя открытого ключа); </w:t>
      </w:r>
    </w:p>
    <w:p w:rsidR="00261A0F" w:rsidRPr="00711CAC" w:rsidRDefault="006B1336" w:rsidP="00711CAC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Собственно цифровую подпись. </w:t>
      </w:r>
    </w:p>
    <w:p w:rsidR="00261A0F" w:rsidRPr="00711CAC" w:rsidRDefault="00261A0F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B149A2" w:rsidRDefault="00337E76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 xml:space="preserve">1.10 </w:t>
      </w:r>
      <w:r w:rsidR="00B149A2" w:rsidRPr="00711CAC">
        <w:rPr>
          <w:bCs/>
          <w:sz w:val="28"/>
          <w:szCs w:val="28"/>
        </w:rPr>
        <w:t xml:space="preserve">Однонаправленные </w:t>
      </w:r>
      <w:r w:rsidR="00BB4BE7" w:rsidRPr="00711CAC">
        <w:rPr>
          <w:bCs/>
          <w:sz w:val="28"/>
          <w:szCs w:val="28"/>
        </w:rPr>
        <w:t>хеш</w:t>
      </w:r>
      <w:r w:rsidR="00B149A2" w:rsidRPr="00711CAC">
        <w:rPr>
          <w:bCs/>
          <w:sz w:val="28"/>
          <w:szCs w:val="28"/>
        </w:rPr>
        <w:t>-функции</w:t>
      </w:r>
    </w:p>
    <w:p w:rsidR="00337E76" w:rsidRPr="00711CAC" w:rsidRDefault="00337E76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149A2" w:rsidRPr="00711CAC" w:rsidRDefault="00BB4BE7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-функция предназначена для сжатия подписываемого документа </w:t>
      </w:r>
      <w:r w:rsidR="00452293">
        <w:rPr>
          <w:sz w:val="28"/>
          <w:szCs w:val="28"/>
        </w:rPr>
        <w:pict>
          <v:shape id="_x0000_i1088" type="#_x0000_t75" style="width:18.75pt;height:13.5pt">
            <v:imagedata r:id="rId9" o:title=""/>
          </v:shape>
        </w:pict>
      </w:r>
      <w:r w:rsidR="00B149A2" w:rsidRPr="00711CAC">
        <w:rPr>
          <w:sz w:val="28"/>
          <w:szCs w:val="28"/>
        </w:rPr>
        <w:t xml:space="preserve"> до нескольких десятков или сотен бит. </w:t>
      </w: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-функция h(-) принимает в качестве аргумента сообщение (документ) М произвольной длины и возвращает </w:t>
      </w: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-значение </w:t>
      </w:r>
      <w:r w:rsidR="00452293">
        <w:rPr>
          <w:sz w:val="28"/>
          <w:szCs w:val="28"/>
        </w:rPr>
        <w:pict>
          <v:shape id="_x0000_i1089" type="#_x0000_t75" style="width:54pt;height:15.75pt">
            <v:imagedata r:id="rId51" o:title=""/>
          </v:shape>
        </w:pict>
      </w:r>
      <w:r w:rsidR="003B1B92" w:rsidRPr="00711CAC">
        <w:rPr>
          <w:sz w:val="28"/>
          <w:szCs w:val="28"/>
        </w:rPr>
        <w:t xml:space="preserve"> </w:t>
      </w:r>
      <w:r w:rsidR="00B149A2" w:rsidRPr="00711CAC">
        <w:rPr>
          <w:sz w:val="28"/>
          <w:szCs w:val="28"/>
        </w:rPr>
        <w:t xml:space="preserve">фиксированной длины. Обычно </w:t>
      </w: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ированная информация является сжатым двоичным представлением основного сообщения произвольной длины. Следует отметить, что значение </w:t>
      </w: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-функции </w:t>
      </w:r>
      <w:r w:rsidR="00452293">
        <w:rPr>
          <w:sz w:val="28"/>
          <w:szCs w:val="28"/>
        </w:rPr>
        <w:pict>
          <v:shape id="_x0000_i1090" type="#_x0000_t75" style="width:30.75pt;height:15.75pt">
            <v:imagedata r:id="rId52" o:title=""/>
          </v:shape>
        </w:pict>
      </w:r>
      <w:r w:rsidR="00B149A2" w:rsidRPr="00711CAC">
        <w:rPr>
          <w:sz w:val="28"/>
          <w:szCs w:val="28"/>
        </w:rPr>
        <w:t xml:space="preserve"> сложным образом зависит от документа </w:t>
      </w:r>
      <w:r w:rsidR="00452293">
        <w:rPr>
          <w:sz w:val="28"/>
          <w:szCs w:val="28"/>
        </w:rPr>
        <w:pict>
          <v:shape id="_x0000_i1091" type="#_x0000_t75" style="width:18.75pt;height:13.5pt">
            <v:imagedata r:id="rId9" o:title=""/>
          </v:shape>
        </w:pict>
      </w:r>
      <w:r w:rsidR="00B149A2" w:rsidRPr="00711CAC">
        <w:rPr>
          <w:sz w:val="28"/>
          <w:szCs w:val="28"/>
        </w:rPr>
        <w:t xml:space="preserve"> и не позволяет восстановить сам документ </w:t>
      </w:r>
      <w:r w:rsidR="00452293">
        <w:rPr>
          <w:sz w:val="28"/>
          <w:szCs w:val="28"/>
        </w:rPr>
        <w:pict>
          <v:shape id="_x0000_i1092" type="#_x0000_t75" style="width:18.75pt;height:13.5pt">
            <v:imagedata r:id="rId9" o:title=""/>
          </v:shape>
        </w:pict>
      </w:r>
      <w:r w:rsidR="00B149A2" w:rsidRPr="00711CAC">
        <w:rPr>
          <w:sz w:val="28"/>
          <w:szCs w:val="28"/>
        </w:rPr>
        <w:t xml:space="preserve">. </w:t>
      </w:r>
    </w:p>
    <w:p w:rsidR="00B149A2" w:rsidRPr="00711CAC" w:rsidRDefault="00BB4BE7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-функция должна удовлетворять целому ряду условий: </w:t>
      </w:r>
    </w:p>
    <w:p w:rsidR="00B149A2" w:rsidRPr="00711CAC" w:rsidRDefault="00BB4BE7" w:rsidP="00711C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-функция должна быть чувствительна к всевозможным изменениям в тексте М, таким как вставки, выбросы, перестановки и т.п.; </w:t>
      </w:r>
    </w:p>
    <w:p w:rsidR="00B149A2" w:rsidRPr="00711CAC" w:rsidRDefault="00BB4BE7" w:rsidP="00711C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>-функция должна обладать свойством необратимости, то есть задача подбора документа</w:t>
      </w:r>
      <w:r w:rsidR="003B1B92" w:rsidRPr="00711CAC">
        <w:rPr>
          <w:sz w:val="28"/>
          <w:szCs w:val="28"/>
        </w:rPr>
        <w:t xml:space="preserve"> </w:t>
      </w:r>
      <w:r w:rsidR="00452293">
        <w:rPr>
          <w:sz w:val="28"/>
          <w:szCs w:val="28"/>
        </w:rPr>
        <w:pict>
          <v:shape id="_x0000_i1093" type="#_x0000_t75" style="width:18.75pt;height:12.75pt">
            <v:imagedata r:id="rId53" o:title=""/>
          </v:shape>
        </w:pict>
      </w:r>
      <w:r w:rsidR="00B149A2" w:rsidRPr="00711CAC">
        <w:rPr>
          <w:sz w:val="28"/>
          <w:szCs w:val="28"/>
        </w:rPr>
        <w:t xml:space="preserve">, который обладал бы требуемым значением </w:t>
      </w: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-функции, должна быть вычислительно неразрешима; </w:t>
      </w:r>
    </w:p>
    <w:p w:rsidR="00B149A2" w:rsidRPr="00711CAC" w:rsidRDefault="00B149A2" w:rsidP="00711CAC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вероятность того, что значения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-функции двух различных документов (вне зависимости от их длин) совпадут, должна быть ничтожно мала. </w:t>
      </w:r>
    </w:p>
    <w:p w:rsidR="00B149A2" w:rsidRPr="00711CAC" w:rsidRDefault="00B149A2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Большинство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-функции строится на основе однонаправленной функции f(-), которая образует выходное значение длиной n при задании двух входных значений длиной n. Этими входами являются блок исходного текста m и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-значение </w:t>
      </w:r>
      <w:r w:rsidR="00452293">
        <w:rPr>
          <w:sz w:val="28"/>
          <w:szCs w:val="28"/>
        </w:rPr>
        <w:pict>
          <v:shape id="_x0000_i1094" type="#_x0000_t75" style="width:26.25pt;height:14.25pt">
            <v:imagedata r:id="rId54" o:title=""/>
          </v:shape>
        </w:pict>
      </w:r>
      <w:r w:rsidRPr="00711CAC">
        <w:rPr>
          <w:sz w:val="28"/>
          <w:szCs w:val="28"/>
        </w:rPr>
        <w:t xml:space="preserve"> предыдущего блока текста (</w:t>
      </w:r>
      <w:r w:rsidR="00BB4BE7" w:rsidRPr="00711CAC">
        <w:rPr>
          <w:sz w:val="28"/>
          <w:szCs w:val="28"/>
        </w:rPr>
        <w:t>рис</w:t>
      </w:r>
      <w:r w:rsidRPr="00711CAC">
        <w:rPr>
          <w:sz w:val="28"/>
          <w:szCs w:val="28"/>
        </w:rPr>
        <w:t>.</w:t>
      </w:r>
      <w:r w:rsidR="00BB4BE7" w:rsidRPr="00711CAC">
        <w:rPr>
          <w:sz w:val="28"/>
          <w:szCs w:val="28"/>
        </w:rPr>
        <w:t>8</w:t>
      </w:r>
      <w:r w:rsidRPr="00711CAC">
        <w:rPr>
          <w:sz w:val="28"/>
          <w:szCs w:val="28"/>
        </w:rPr>
        <w:t xml:space="preserve">): </w:t>
      </w:r>
      <w:r w:rsidR="00452293">
        <w:rPr>
          <w:sz w:val="28"/>
          <w:szCs w:val="28"/>
        </w:rPr>
        <w:pict>
          <v:shape id="_x0000_i1095" type="#_x0000_t75" style="width:84pt;height:15.75pt">
            <v:imagedata r:id="rId55" o:title=""/>
          </v:shape>
        </w:pict>
      </w:r>
    </w:p>
    <w:p w:rsidR="00BB4BE7" w:rsidRPr="00711CAC" w:rsidRDefault="00BB4BE7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BB4BE7" w:rsidRPr="00711CAC" w:rsidRDefault="00452293" w:rsidP="00711C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258.75pt;height:69pt">
            <v:imagedata r:id="rId56" o:title=""/>
          </v:shape>
        </w:pict>
      </w:r>
    </w:p>
    <w:p w:rsidR="00B149A2" w:rsidRPr="00711CAC" w:rsidRDefault="00BB4BE7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iCs/>
          <w:sz w:val="28"/>
          <w:szCs w:val="28"/>
        </w:rPr>
        <w:t>Рис. 8. Построение однонаправленной хеш-функции.</w:t>
      </w:r>
    </w:p>
    <w:p w:rsidR="00B149A2" w:rsidRPr="00711CAC" w:rsidRDefault="00BB4BE7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 xml:space="preserve">-значение, вычисляемое при вводе последнего блока текста, становится </w:t>
      </w:r>
      <w:r w:rsidRPr="00711CAC">
        <w:rPr>
          <w:sz w:val="28"/>
          <w:szCs w:val="28"/>
        </w:rPr>
        <w:t>хеш</w:t>
      </w:r>
      <w:r w:rsidR="00B149A2" w:rsidRPr="00711CAC">
        <w:rPr>
          <w:sz w:val="28"/>
          <w:szCs w:val="28"/>
        </w:rPr>
        <w:t>-значением всего сообщения М.</w:t>
      </w:r>
    </w:p>
    <w:p w:rsidR="00B149A2" w:rsidRPr="00711CAC" w:rsidRDefault="00B149A2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В результате однонаправленная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-функция всегда формирует выход фиксированной длины n (независимо от длины входного текста).</w:t>
      </w:r>
    </w:p>
    <w:p w:rsidR="00B149A2" w:rsidRPr="00711CAC" w:rsidRDefault="00B149A2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DE1C9E" w:rsidRDefault="00337E76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1.11 </w:t>
      </w:r>
      <w:r w:rsidR="00B149A2" w:rsidRPr="00711CAC">
        <w:rPr>
          <w:bCs/>
          <w:sz w:val="28"/>
          <w:szCs w:val="28"/>
        </w:rPr>
        <w:t xml:space="preserve">Однонаправленные </w:t>
      </w:r>
      <w:r w:rsidR="00BB4BE7" w:rsidRPr="00711CAC">
        <w:rPr>
          <w:bCs/>
          <w:sz w:val="28"/>
          <w:szCs w:val="28"/>
        </w:rPr>
        <w:t>хеш</w:t>
      </w:r>
      <w:r>
        <w:rPr>
          <w:bCs/>
          <w:sz w:val="28"/>
          <w:szCs w:val="28"/>
        </w:rPr>
        <w:t>-функции</w:t>
      </w:r>
    </w:p>
    <w:p w:rsidR="00337E76" w:rsidRPr="00D22DBC" w:rsidRDefault="00337E76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E56E7" w:rsidRPr="00337E76" w:rsidRDefault="00B149A2" w:rsidP="00711CA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1CAC">
        <w:rPr>
          <w:bCs/>
          <w:sz w:val="28"/>
          <w:szCs w:val="28"/>
        </w:rPr>
        <w:t xml:space="preserve">на основе </w:t>
      </w:r>
      <w:r w:rsidR="00DE1C9E" w:rsidRPr="00711CAC">
        <w:rPr>
          <w:bCs/>
          <w:sz w:val="28"/>
          <w:szCs w:val="28"/>
        </w:rPr>
        <w:t>симметричных блочных алгоритмов</w:t>
      </w:r>
    </w:p>
    <w:p w:rsidR="00B149A2" w:rsidRPr="00711CAC" w:rsidRDefault="00B149A2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Однонаправленную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-функцию можно построить, используя симметричный блочный алгоритм. Наиболее очевидный подход состоит в том, чтобы шифровать сообщение М посредством блочного алгоритма в режиме СВС или СFВ с помощью фиксированного ключа и некоторого вектора инициализации, Последний блок шифр</w:t>
      </w:r>
      <w:r w:rsidR="00337E76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текста можно рассматривать в качестве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-значения сообщения М. При таком подходе не всегда возможно построить безопасную однонаправленную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-функцию, но всегда можно получить код аутентификации сообщения MAC (Message Authentication Code).</w:t>
      </w:r>
    </w:p>
    <w:p w:rsidR="00BB4BE7" w:rsidRPr="00711CAC" w:rsidRDefault="00B149A2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Более безопасный вариант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-функции можно получить, используя блок сообщения в качестве ключа, предыдущее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-значение</w:t>
      </w:r>
      <w:r w:rsidR="00451852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>-</w:t>
      </w:r>
      <w:r w:rsidR="00451852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в качестве входа, а текущее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-значение</w:t>
      </w:r>
      <w:r w:rsidR="00451852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>-</w:t>
      </w:r>
      <w:r w:rsidR="00451852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в качестве выхода. Реальные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-функции проектируются еще более сложными. Длина блока обычно определяется длиной ключа, а длина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-значения совпадает с длиной блока. Поскольку большинство блочных алгоритмов являются 64-битовыми, некоторые схемы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ирования проектируют так, чтобы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-значение имело длину, равную двойной длине блока.</w:t>
      </w:r>
    </w:p>
    <w:p w:rsidR="00790D7F" w:rsidRPr="00711CAC" w:rsidRDefault="00790D7F" w:rsidP="00790D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Pr="00711CAC">
        <w:rPr>
          <w:iCs/>
          <w:sz w:val="28"/>
          <w:szCs w:val="28"/>
        </w:rPr>
        <w:t>Табл. 1. Схема безопасного хеширования, у которых длина хеш-значения равна длине блока</w:t>
      </w:r>
    </w:p>
    <w:p w:rsidR="00BB4BE7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57.5pt;height:243pt">
            <v:imagedata r:id="rId57" o:title=""/>
          </v:shape>
        </w:pict>
      </w:r>
    </w:p>
    <w:p w:rsidR="00BB4BE7" w:rsidRPr="00711CAC" w:rsidRDefault="00BB4BE7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B149A2" w:rsidRDefault="00B149A2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Первые четыре схемы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 xml:space="preserve">ирования, являющиеся безопасными при всех атаках, приведены на рис. </w:t>
      </w:r>
      <w:r w:rsidR="00BB4BE7" w:rsidRPr="00711CAC">
        <w:rPr>
          <w:sz w:val="28"/>
          <w:szCs w:val="28"/>
        </w:rPr>
        <w:t>9</w:t>
      </w:r>
      <w:r w:rsidRPr="00711CAC">
        <w:rPr>
          <w:sz w:val="28"/>
          <w:szCs w:val="28"/>
        </w:rPr>
        <w:t>.</w:t>
      </w:r>
    </w:p>
    <w:p w:rsidR="00337E76" w:rsidRPr="00711CAC" w:rsidRDefault="00337E76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B149A2" w:rsidRPr="00711CAC" w:rsidRDefault="00452293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43.75pt;height:96.75pt">
            <v:imagedata r:id="rId58" o:title=""/>
          </v:shape>
        </w:pict>
      </w:r>
    </w:p>
    <w:p w:rsidR="00B149A2" w:rsidRPr="00711CAC" w:rsidRDefault="00B149A2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2156AA" w:rsidRPr="00711CAC" w:rsidRDefault="00B149A2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Рис. </w:t>
      </w:r>
      <w:r w:rsidR="00BB4BE7" w:rsidRPr="00711CAC">
        <w:rPr>
          <w:sz w:val="28"/>
          <w:szCs w:val="28"/>
        </w:rPr>
        <w:t>9</w:t>
      </w:r>
      <w:r w:rsidRPr="00711CAC">
        <w:rPr>
          <w:sz w:val="28"/>
          <w:szCs w:val="28"/>
        </w:rPr>
        <w:t xml:space="preserve">. Четыре схемы безопасного </w:t>
      </w:r>
      <w:r w:rsidR="00BB4BE7" w:rsidRPr="00711CAC">
        <w:rPr>
          <w:sz w:val="28"/>
          <w:szCs w:val="28"/>
        </w:rPr>
        <w:t>хеш</w:t>
      </w:r>
      <w:r w:rsidRPr="00711CAC">
        <w:rPr>
          <w:sz w:val="28"/>
          <w:szCs w:val="28"/>
        </w:rPr>
        <w:t>ирования.</w:t>
      </w:r>
    </w:p>
    <w:p w:rsidR="00F34B29" w:rsidRPr="00711CAC" w:rsidRDefault="00337E76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F34B29" w:rsidRPr="00711CAC">
        <w:rPr>
          <w:sz w:val="28"/>
          <w:szCs w:val="28"/>
        </w:rPr>
        <w:t>ОБЪЕКТЫ И СРЕДСТВА ИССЛЕДОВАНИЯ</w:t>
      </w:r>
    </w:p>
    <w:p w:rsidR="00F34B29" w:rsidRPr="00711CAC" w:rsidRDefault="00F34B29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1757AC" w:rsidRPr="00711CAC" w:rsidRDefault="00F34B29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Объектами исследования являются алгоритмы шифрования, алгоритмы электронной цифровой подписи и соответствующие стандарты.</w:t>
      </w:r>
    </w:p>
    <w:p w:rsidR="002D0014" w:rsidRDefault="002D0014" w:rsidP="00711CA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34B29" w:rsidRPr="002D0014" w:rsidRDefault="002D0014" w:rsidP="002D00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2156AA" w:rsidRPr="002D0014">
        <w:rPr>
          <w:sz w:val="28"/>
          <w:szCs w:val="28"/>
        </w:rPr>
        <w:t>Р</w:t>
      </w:r>
      <w:r>
        <w:rPr>
          <w:sz w:val="28"/>
          <w:szCs w:val="28"/>
        </w:rPr>
        <w:t>езультаты работы</w:t>
      </w:r>
    </w:p>
    <w:p w:rsidR="002D0014" w:rsidRDefault="002D0014" w:rsidP="00711CA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4B29" w:rsidRPr="00711CAC" w:rsidRDefault="00F34B29" w:rsidP="00711CA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Отчет должен содержать: </w:t>
      </w:r>
    </w:p>
    <w:p w:rsidR="00F34B29" w:rsidRPr="00711CAC" w:rsidRDefault="00D0544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1) п</w:t>
      </w:r>
      <w:r w:rsidR="00F34B29" w:rsidRPr="00711CAC">
        <w:rPr>
          <w:sz w:val="28"/>
          <w:szCs w:val="28"/>
        </w:rPr>
        <w:t>остановк</w:t>
      </w:r>
      <w:r w:rsidR="002156AA" w:rsidRPr="00711CAC">
        <w:rPr>
          <w:sz w:val="28"/>
          <w:szCs w:val="28"/>
        </w:rPr>
        <w:t>у</w:t>
      </w:r>
      <w:r w:rsidR="00F34B29" w:rsidRPr="00711CAC">
        <w:rPr>
          <w:sz w:val="28"/>
          <w:szCs w:val="28"/>
        </w:rPr>
        <w:t xml:space="preserve"> задачи</w:t>
      </w:r>
      <w:r w:rsidRPr="00711CAC">
        <w:rPr>
          <w:sz w:val="28"/>
          <w:szCs w:val="28"/>
        </w:rPr>
        <w:t>;</w:t>
      </w:r>
    </w:p>
    <w:p w:rsidR="00F34B29" w:rsidRPr="00711CAC" w:rsidRDefault="00D0544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2) о</w:t>
      </w:r>
      <w:r w:rsidR="00F34B29" w:rsidRPr="00711CAC">
        <w:rPr>
          <w:sz w:val="28"/>
          <w:szCs w:val="28"/>
        </w:rPr>
        <w:t>писание работы алгоритма, системы</w:t>
      </w:r>
      <w:r w:rsidRPr="00711CAC">
        <w:rPr>
          <w:sz w:val="28"/>
          <w:szCs w:val="28"/>
        </w:rPr>
        <w:t>;</w:t>
      </w:r>
    </w:p>
    <w:p w:rsidR="00F34B29" w:rsidRPr="00711CAC" w:rsidRDefault="00D0544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3) с</w:t>
      </w:r>
      <w:r w:rsidR="00F34B29" w:rsidRPr="00711CAC">
        <w:rPr>
          <w:sz w:val="28"/>
          <w:szCs w:val="28"/>
        </w:rPr>
        <w:t>труктурн</w:t>
      </w:r>
      <w:r w:rsidR="002156AA" w:rsidRPr="00711CAC">
        <w:rPr>
          <w:sz w:val="28"/>
          <w:szCs w:val="28"/>
        </w:rPr>
        <w:t>ую</w:t>
      </w:r>
      <w:r w:rsidR="00F34B29" w:rsidRPr="00711CAC">
        <w:rPr>
          <w:sz w:val="28"/>
          <w:szCs w:val="28"/>
        </w:rPr>
        <w:t xml:space="preserve"> схем</w:t>
      </w:r>
      <w:r w:rsidR="002156AA" w:rsidRPr="00711CAC">
        <w:rPr>
          <w:sz w:val="28"/>
          <w:szCs w:val="28"/>
        </w:rPr>
        <w:t>у</w:t>
      </w:r>
      <w:r w:rsidR="00F34B29" w:rsidRPr="00711CAC">
        <w:rPr>
          <w:sz w:val="28"/>
          <w:szCs w:val="28"/>
        </w:rPr>
        <w:t xml:space="preserve"> работы алгоритма, системы</w:t>
      </w:r>
      <w:r w:rsidRPr="00711CAC">
        <w:rPr>
          <w:sz w:val="28"/>
          <w:szCs w:val="28"/>
        </w:rPr>
        <w:t>;</w:t>
      </w:r>
    </w:p>
    <w:p w:rsidR="002156AA" w:rsidRPr="00711CAC" w:rsidRDefault="00D0544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4) л</w:t>
      </w:r>
      <w:r w:rsidR="00F34B29" w:rsidRPr="00711CAC">
        <w:rPr>
          <w:sz w:val="28"/>
          <w:szCs w:val="28"/>
        </w:rPr>
        <w:t>истинг</w:t>
      </w:r>
      <w:r w:rsidRPr="00711CAC">
        <w:rPr>
          <w:sz w:val="28"/>
          <w:szCs w:val="28"/>
        </w:rPr>
        <w:t>;</w:t>
      </w:r>
    </w:p>
    <w:p w:rsidR="00DE1C9E" w:rsidRPr="00711CAC" w:rsidRDefault="00D05446" w:rsidP="00711CAC">
      <w:pPr>
        <w:spacing w:line="360" w:lineRule="auto"/>
        <w:ind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5) т</w:t>
      </w:r>
      <w:r w:rsidR="00F34B29" w:rsidRPr="00711CAC">
        <w:rPr>
          <w:sz w:val="28"/>
          <w:szCs w:val="28"/>
        </w:rPr>
        <w:t>естовые примеры (входные и выходные данные).</w:t>
      </w:r>
    </w:p>
    <w:p w:rsidR="002D0014" w:rsidRDefault="002D0014" w:rsidP="00711CAC">
      <w:pPr>
        <w:spacing w:line="360" w:lineRule="auto"/>
        <w:ind w:firstLine="709"/>
        <w:jc w:val="both"/>
        <w:rPr>
          <w:sz w:val="28"/>
          <w:szCs w:val="28"/>
        </w:rPr>
      </w:pPr>
    </w:p>
    <w:p w:rsidR="002D0014" w:rsidRDefault="002D0014" w:rsidP="00711C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CF268C" w:rsidRPr="002D0014">
        <w:rPr>
          <w:sz w:val="28"/>
          <w:szCs w:val="28"/>
        </w:rPr>
        <w:t>В</w:t>
      </w:r>
      <w:r>
        <w:rPr>
          <w:sz w:val="28"/>
          <w:szCs w:val="28"/>
        </w:rPr>
        <w:t>арианты заданий для выполнения лабораторной работы</w:t>
      </w:r>
    </w:p>
    <w:p w:rsidR="002D0014" w:rsidRPr="00337E76" w:rsidRDefault="002D0014" w:rsidP="00711CAC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7988"/>
      </w:tblGrid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Реализация алгоритма </w:t>
            </w:r>
            <w:r w:rsidRPr="00337E76">
              <w:rPr>
                <w:sz w:val="20"/>
                <w:szCs w:val="28"/>
                <w:u w:val="single"/>
              </w:rPr>
              <w:t>Ривеста</w:t>
            </w:r>
            <w:r w:rsidRPr="00337E76">
              <w:rPr>
                <w:sz w:val="20"/>
                <w:szCs w:val="28"/>
              </w:rPr>
              <w:t>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Реализация алгоритма </w:t>
            </w:r>
            <w:r w:rsidRPr="00337E76">
              <w:rPr>
                <w:sz w:val="20"/>
                <w:szCs w:val="28"/>
                <w:lang w:val="en-US"/>
              </w:rPr>
              <w:t>DES</w:t>
            </w:r>
            <w:r w:rsidRPr="00337E76">
              <w:rPr>
                <w:sz w:val="20"/>
                <w:szCs w:val="28"/>
              </w:rPr>
              <w:t xml:space="preserve"> – общий.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Реализация алгоритма </w:t>
            </w:r>
            <w:r w:rsidRPr="00337E76">
              <w:rPr>
                <w:sz w:val="20"/>
                <w:szCs w:val="28"/>
                <w:lang w:val="en-US"/>
              </w:rPr>
              <w:t>DES</w:t>
            </w:r>
            <w:r w:rsidRPr="00337E76">
              <w:rPr>
                <w:sz w:val="20"/>
                <w:szCs w:val="28"/>
              </w:rPr>
              <w:t xml:space="preserve"> – реж</w:t>
            </w:r>
            <w:r w:rsidR="00DE1C9E" w:rsidRPr="00337E76">
              <w:rPr>
                <w:sz w:val="20"/>
                <w:szCs w:val="28"/>
              </w:rPr>
              <w:t>им сцепления блоков в СВС шифре.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Реализация алгоритма </w:t>
            </w:r>
            <w:r w:rsidRPr="00337E76">
              <w:rPr>
                <w:sz w:val="20"/>
                <w:szCs w:val="28"/>
                <w:lang w:val="en-US"/>
              </w:rPr>
              <w:t>DES</w:t>
            </w:r>
            <w:r w:rsidRPr="00337E76">
              <w:rPr>
                <w:sz w:val="20"/>
                <w:szCs w:val="28"/>
              </w:rPr>
              <w:t xml:space="preserve"> – режим работы </w:t>
            </w:r>
            <w:r w:rsidRPr="00337E76">
              <w:rPr>
                <w:sz w:val="20"/>
                <w:szCs w:val="28"/>
                <w:lang w:val="en-US"/>
              </w:rPr>
              <w:t>ECB</w:t>
            </w:r>
            <w:r w:rsidRPr="00337E76">
              <w:rPr>
                <w:sz w:val="20"/>
                <w:szCs w:val="28"/>
              </w:rPr>
              <w:t xml:space="preserve"> (электронный блокнот).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Реализация алгоритма </w:t>
            </w:r>
            <w:r w:rsidRPr="00337E76">
              <w:rPr>
                <w:sz w:val="20"/>
                <w:szCs w:val="28"/>
                <w:lang w:val="en-US"/>
              </w:rPr>
              <w:t>DES</w:t>
            </w:r>
            <w:r w:rsidRPr="00337E76">
              <w:rPr>
                <w:sz w:val="20"/>
                <w:szCs w:val="28"/>
              </w:rPr>
              <w:t xml:space="preserve"> – режим работы </w:t>
            </w:r>
            <w:r w:rsidRPr="00337E76">
              <w:rPr>
                <w:sz w:val="20"/>
                <w:szCs w:val="28"/>
                <w:lang w:val="en-US"/>
              </w:rPr>
              <w:t>CFB</w:t>
            </w:r>
            <w:r w:rsidRPr="00337E76">
              <w:rPr>
                <w:sz w:val="20"/>
                <w:szCs w:val="28"/>
              </w:rPr>
              <w:t xml:space="preserve"> – обратная связь по шифротексту.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Реализация алгоритма </w:t>
            </w:r>
            <w:r w:rsidRPr="00337E76">
              <w:rPr>
                <w:sz w:val="20"/>
                <w:szCs w:val="28"/>
                <w:lang w:val="en-US"/>
              </w:rPr>
              <w:t>DES</w:t>
            </w:r>
            <w:r w:rsidRPr="00337E76">
              <w:rPr>
                <w:sz w:val="20"/>
                <w:szCs w:val="28"/>
              </w:rPr>
              <w:t xml:space="preserve"> – </w:t>
            </w:r>
            <w:r w:rsidRPr="00337E76">
              <w:rPr>
                <w:sz w:val="20"/>
                <w:szCs w:val="28"/>
                <w:lang w:val="en-US"/>
              </w:rPr>
              <w:t>OFB</w:t>
            </w:r>
            <w:r w:rsidRPr="00337E76">
              <w:rPr>
                <w:sz w:val="20"/>
                <w:szCs w:val="28"/>
              </w:rPr>
              <w:t xml:space="preserve"> – обратная связь по выходу.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формирования ключей в процессе функционирования</w:t>
            </w:r>
            <w:r w:rsidR="0059366E" w:rsidRPr="00337E76">
              <w:rPr>
                <w:sz w:val="20"/>
                <w:szCs w:val="28"/>
              </w:rPr>
              <w:t xml:space="preserve"> </w:t>
            </w:r>
            <w:r w:rsidRPr="00337E76">
              <w:rPr>
                <w:sz w:val="20"/>
                <w:szCs w:val="28"/>
                <w:lang w:val="en-US"/>
              </w:rPr>
              <w:t>DES</w:t>
            </w:r>
            <w:r w:rsidR="00DE1C9E" w:rsidRPr="00337E76">
              <w:rPr>
                <w:sz w:val="20"/>
                <w:szCs w:val="28"/>
              </w:rPr>
              <w:t>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федерального стандарта х9.9.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криптографического преобразования – общий.</w:t>
            </w:r>
          </w:p>
        </w:tc>
      </w:tr>
      <w:tr w:rsidR="000D47CE" w:rsidRPr="00337E76" w:rsidTr="00337E76">
        <w:trPr>
          <w:trHeight w:val="463"/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криптографического преобразования в режиме простой замены.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криптографического преобразования в режиме гаммирования.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криптографического преобразования в режиме гаммирования с обратной связью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Алгоритм криптографического преобразования в режиме </w:t>
            </w:r>
            <w:r w:rsidRPr="00337E76">
              <w:rPr>
                <w:sz w:val="20"/>
                <w:szCs w:val="28"/>
                <w:u w:val="single"/>
              </w:rPr>
              <w:t>имитовставки</w:t>
            </w:r>
            <w:r w:rsidRPr="00337E76">
              <w:rPr>
                <w:sz w:val="20"/>
                <w:szCs w:val="28"/>
              </w:rPr>
              <w:t>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Алгоритм </w:t>
            </w:r>
            <w:r w:rsidRPr="00337E76">
              <w:rPr>
                <w:sz w:val="20"/>
                <w:szCs w:val="28"/>
                <w:lang w:val="en-US"/>
              </w:rPr>
              <w:t>RSA</w:t>
            </w:r>
            <w:r w:rsidRPr="00337E76">
              <w:rPr>
                <w:sz w:val="20"/>
                <w:szCs w:val="28"/>
              </w:rPr>
              <w:t xml:space="preserve"> – общий.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Алгоритм, основанный на схеме шифрования Эль Гамаля.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Алгоритм, основанный на комбинированном методе шифрования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Алгоритм, основанный на комбинированном методе шифрования (симметричные системы с секретном ключом + ассиметричные системы с открытым ключом) – общий.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открытого распределения ключей Диффи-Хеллмана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Алгоритм на основе протокола </w:t>
            </w:r>
            <w:r w:rsidRPr="00337E76">
              <w:rPr>
                <w:sz w:val="20"/>
                <w:szCs w:val="28"/>
                <w:lang w:val="en-US"/>
              </w:rPr>
              <w:t>Kerberos</w:t>
            </w:r>
            <w:r w:rsidRPr="00337E76">
              <w:rPr>
                <w:sz w:val="20"/>
                <w:szCs w:val="28"/>
              </w:rPr>
              <w:t xml:space="preserve"> (Цербер) с применением алгоритма </w:t>
            </w:r>
            <w:r w:rsidR="00FC2D80" w:rsidRPr="00337E76">
              <w:rPr>
                <w:sz w:val="20"/>
                <w:szCs w:val="28"/>
                <w:u w:val="single"/>
                <w:lang w:val="en-US"/>
              </w:rPr>
              <w:t>DE</w:t>
            </w:r>
            <w:r w:rsidRPr="00337E76">
              <w:rPr>
                <w:sz w:val="20"/>
                <w:szCs w:val="28"/>
                <w:u w:val="single"/>
                <w:lang w:val="en-US"/>
              </w:rPr>
              <w:t>S</w:t>
            </w:r>
            <w:r w:rsidRPr="00337E76">
              <w:rPr>
                <w:sz w:val="20"/>
                <w:szCs w:val="28"/>
              </w:rPr>
              <w:t xml:space="preserve"> и других.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Алгоритм цифровой подписи </w:t>
            </w:r>
            <w:r w:rsidRPr="00337E76">
              <w:rPr>
                <w:sz w:val="20"/>
                <w:szCs w:val="28"/>
                <w:lang w:val="en-US"/>
              </w:rPr>
              <w:t>RSA.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Алгоритм цифровой подписи </w:t>
            </w:r>
            <w:r w:rsidRPr="00337E76">
              <w:rPr>
                <w:sz w:val="20"/>
                <w:szCs w:val="28"/>
                <w:lang w:val="en-US"/>
              </w:rPr>
              <w:t>DSA</w:t>
            </w:r>
            <w:r w:rsidRPr="00337E76">
              <w:rPr>
                <w:sz w:val="20"/>
                <w:szCs w:val="28"/>
              </w:rPr>
              <w:t>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Отечественный стандарт цифровой подписи ГОСТ Р34.10-94 (близок к алгоритму </w:t>
            </w:r>
            <w:r w:rsidRPr="00337E76">
              <w:rPr>
                <w:sz w:val="20"/>
                <w:szCs w:val="28"/>
                <w:lang w:val="en-US"/>
              </w:rPr>
              <w:t>DSA</w:t>
            </w:r>
            <w:r w:rsidRPr="00337E76">
              <w:rPr>
                <w:sz w:val="20"/>
                <w:szCs w:val="28"/>
              </w:rPr>
              <w:t>).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цифровой подписи с дополнительными функциями по схеме «слепой подписи».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Алгоритм цифровой подписи с дополнительными функциями по схеме «неоспоримой подписи».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 xml:space="preserve">Реализация модели защиты ОС – Харрисона-Руззо-Ульмана (модель доступа </w:t>
            </w:r>
            <w:r w:rsidR="00C9074D" w:rsidRPr="00337E76">
              <w:rPr>
                <w:sz w:val="20"/>
                <w:szCs w:val="28"/>
              </w:rPr>
              <w:t>к данным</w:t>
            </w:r>
            <w:r w:rsidRPr="00337E76">
              <w:rPr>
                <w:sz w:val="20"/>
                <w:szCs w:val="28"/>
              </w:rPr>
              <w:t>).</w:t>
            </w:r>
          </w:p>
        </w:tc>
      </w:tr>
      <w:tr w:rsidR="000D47CE" w:rsidRPr="00337E76" w:rsidTr="00337E76">
        <w:trPr>
          <w:jc w:val="center"/>
        </w:trPr>
        <w:tc>
          <w:tcPr>
            <w:tcW w:w="540" w:type="dxa"/>
          </w:tcPr>
          <w:p w:rsidR="000D47CE" w:rsidRPr="00337E76" w:rsidRDefault="000D47CE" w:rsidP="00337E76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360" w:lineRule="auto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8460" w:type="dxa"/>
          </w:tcPr>
          <w:p w:rsidR="000D47CE" w:rsidRPr="00337E76" w:rsidRDefault="000D47CE" w:rsidP="00337E7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337E76">
              <w:rPr>
                <w:sz w:val="20"/>
                <w:szCs w:val="28"/>
              </w:rPr>
              <w:t>Реализация матричной модели доступа.</w:t>
            </w:r>
          </w:p>
        </w:tc>
      </w:tr>
    </w:tbl>
    <w:p w:rsidR="00337E76" w:rsidRDefault="00337E76" w:rsidP="00711CAC">
      <w:pPr>
        <w:tabs>
          <w:tab w:val="num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516D3D" w:rsidRPr="002D0014" w:rsidRDefault="002D0014" w:rsidP="00711CAC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E70491" w:rsidRPr="002D0014">
        <w:rPr>
          <w:sz w:val="28"/>
          <w:szCs w:val="28"/>
        </w:rPr>
        <w:t>К</w:t>
      </w:r>
      <w:r>
        <w:rPr>
          <w:sz w:val="28"/>
          <w:szCs w:val="28"/>
        </w:rPr>
        <w:t>онтрольные вопросы</w:t>
      </w:r>
    </w:p>
    <w:p w:rsidR="002D0014" w:rsidRPr="00337E76" w:rsidRDefault="002D0014" w:rsidP="00711CAC">
      <w:pPr>
        <w:tabs>
          <w:tab w:val="num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516D3D" w:rsidRPr="00711CAC" w:rsidRDefault="00516D3D" w:rsidP="00711CAC">
      <w:pPr>
        <w:numPr>
          <w:ilvl w:val="3"/>
          <w:numId w:val="1"/>
        </w:numPr>
        <w:tabs>
          <w:tab w:val="clear" w:pos="28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 xml:space="preserve">Концепция криптосистем </w:t>
      </w:r>
      <w:r w:rsidR="00237C1F" w:rsidRPr="00711CAC">
        <w:rPr>
          <w:sz w:val="28"/>
          <w:szCs w:val="28"/>
        </w:rPr>
        <w:t>с</w:t>
      </w:r>
      <w:r w:rsidRPr="00711CAC">
        <w:rPr>
          <w:sz w:val="28"/>
          <w:szCs w:val="28"/>
        </w:rPr>
        <w:t xml:space="preserve"> открытым ключом. Однонаправленные функции.</w:t>
      </w:r>
    </w:p>
    <w:p w:rsidR="00516D3D" w:rsidRPr="00711CAC" w:rsidRDefault="00516D3D" w:rsidP="00711CAC">
      <w:pPr>
        <w:numPr>
          <w:ilvl w:val="3"/>
          <w:numId w:val="1"/>
        </w:numPr>
        <w:tabs>
          <w:tab w:val="clear" w:pos="28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Особенности симметричных криптосистем.</w:t>
      </w:r>
    </w:p>
    <w:p w:rsidR="00516D3D" w:rsidRPr="00711CAC" w:rsidRDefault="00516D3D" w:rsidP="00711CAC">
      <w:pPr>
        <w:numPr>
          <w:ilvl w:val="3"/>
          <w:numId w:val="1"/>
        </w:numPr>
        <w:tabs>
          <w:tab w:val="clear" w:pos="28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Модель доступа к данным при защите ОС.</w:t>
      </w:r>
    </w:p>
    <w:p w:rsidR="00516D3D" w:rsidRPr="00711CAC" w:rsidRDefault="00516D3D" w:rsidP="00711CAC">
      <w:pPr>
        <w:numPr>
          <w:ilvl w:val="3"/>
          <w:numId w:val="1"/>
        </w:numPr>
        <w:tabs>
          <w:tab w:val="clear" w:pos="28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Электронная цифровая подпись</w:t>
      </w:r>
    </w:p>
    <w:p w:rsidR="00516D3D" w:rsidRPr="00711CAC" w:rsidRDefault="00516D3D" w:rsidP="00711CAC">
      <w:pPr>
        <w:numPr>
          <w:ilvl w:val="3"/>
          <w:numId w:val="1"/>
        </w:numPr>
        <w:tabs>
          <w:tab w:val="clear" w:pos="28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Алгоритмы электронной цифровой подписи</w:t>
      </w:r>
    </w:p>
    <w:p w:rsidR="00237C1F" w:rsidRPr="00711CAC" w:rsidRDefault="00516D3D" w:rsidP="00711CAC">
      <w:pPr>
        <w:numPr>
          <w:ilvl w:val="3"/>
          <w:numId w:val="1"/>
        </w:numPr>
        <w:tabs>
          <w:tab w:val="clear" w:pos="28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Проблемы аутентификации</w:t>
      </w:r>
      <w:r w:rsidR="00237C1F" w:rsidRPr="00711CAC">
        <w:rPr>
          <w:sz w:val="28"/>
          <w:szCs w:val="28"/>
        </w:rPr>
        <w:t xml:space="preserve"> данных и электронная цифровая подпись.</w:t>
      </w:r>
    </w:p>
    <w:p w:rsidR="0005275F" w:rsidRPr="00711CAC" w:rsidRDefault="00237C1F" w:rsidP="00711CAC">
      <w:pPr>
        <w:numPr>
          <w:ilvl w:val="3"/>
          <w:numId w:val="1"/>
        </w:numPr>
        <w:tabs>
          <w:tab w:val="clear" w:pos="28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Управление криптографическими ключами.</w:t>
      </w:r>
      <w:r w:rsidR="00265D84" w:rsidRPr="00711CAC">
        <w:rPr>
          <w:sz w:val="28"/>
          <w:szCs w:val="28"/>
        </w:rPr>
        <w:t xml:space="preserve"> </w:t>
      </w:r>
    </w:p>
    <w:p w:rsidR="00160245" w:rsidRDefault="00337E76" w:rsidP="00711CA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0245" w:rsidRPr="00337E76">
        <w:rPr>
          <w:sz w:val="28"/>
          <w:szCs w:val="28"/>
        </w:rPr>
        <w:t>БИБЛИОГРАФИЧЕСКИЙ СПИСОК</w:t>
      </w:r>
    </w:p>
    <w:p w:rsidR="00337E76" w:rsidRPr="00337E76" w:rsidRDefault="00337E76" w:rsidP="00711CA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66E" w:rsidRPr="00711CAC" w:rsidRDefault="0059366E" w:rsidP="00337E76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Защита информации в персональных ЭВМ/ А.В. Спесивцев, В.А. Вернер, А.Ю. Крутяков и др..- М.:</w:t>
      </w:r>
      <w:r w:rsidR="00337E76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 xml:space="preserve">Радио и связь, </w:t>
      </w:r>
      <w:smartTag w:uri="urn:schemas-microsoft-com:office:smarttags" w:element="metricconverter">
        <w:smartTagPr>
          <w:attr w:name="ProductID" w:val="1993 г"/>
        </w:smartTagPr>
        <w:r w:rsidRPr="00711CAC">
          <w:rPr>
            <w:sz w:val="28"/>
            <w:szCs w:val="28"/>
          </w:rPr>
          <w:t>1993 г</w:t>
        </w:r>
      </w:smartTag>
      <w:r w:rsidRPr="00711CAC">
        <w:rPr>
          <w:sz w:val="28"/>
          <w:szCs w:val="28"/>
        </w:rPr>
        <w:t>.</w:t>
      </w:r>
    </w:p>
    <w:p w:rsidR="0059366E" w:rsidRPr="00711CAC" w:rsidRDefault="0059366E" w:rsidP="00337E76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Теоретические основы компьютерной безопасности. Уч. Пособие для вузов по спец. "Компьютерная безопасность", "Компьютерное обеспечение информационной безопасности автоматизированных систем"/ П.Н. Девытин, О.О. Михальский, Д.И. Правиков, А.Ю. Щербатов. – М.:</w:t>
      </w:r>
      <w:r w:rsidR="00337E76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>Радио и связь.2000 – 190 с.</w:t>
      </w:r>
    </w:p>
    <w:p w:rsidR="0059366E" w:rsidRPr="00711CAC" w:rsidRDefault="0059366E" w:rsidP="00337E76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Основы информационной безопасности. Учебное пособие для вузов/Е.Б. Белов, В.П. Лось, Р.В. Мещеряков, А.А. Шелупанов – М.:</w:t>
      </w:r>
      <w:r w:rsidR="00337E76">
        <w:rPr>
          <w:sz w:val="28"/>
          <w:szCs w:val="28"/>
        </w:rPr>
        <w:t xml:space="preserve"> </w:t>
      </w:r>
      <w:r w:rsidRPr="00711CAC">
        <w:rPr>
          <w:sz w:val="28"/>
          <w:szCs w:val="28"/>
        </w:rPr>
        <w:t>Горячая линия – Телеком, 2006-544 с.</w:t>
      </w:r>
    </w:p>
    <w:p w:rsidR="0059366E" w:rsidRPr="00711CAC" w:rsidRDefault="0059366E" w:rsidP="00337E76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11CAC">
        <w:rPr>
          <w:sz w:val="28"/>
          <w:szCs w:val="28"/>
        </w:rPr>
        <w:t>Введение в защиту информации в автоматизированных системах: Учебное пособие для вузов. – 2-е издание. – М.:</w:t>
      </w:r>
      <w:r w:rsidR="00337E76">
        <w:rPr>
          <w:sz w:val="28"/>
          <w:szCs w:val="28"/>
        </w:rPr>
        <w:t xml:space="preserve"> </w:t>
      </w:r>
      <w:r w:rsidR="00337E76" w:rsidRPr="00711CAC">
        <w:rPr>
          <w:sz w:val="28"/>
          <w:szCs w:val="28"/>
        </w:rPr>
        <w:t>Горячая</w:t>
      </w:r>
      <w:r w:rsidRPr="00711CAC">
        <w:rPr>
          <w:sz w:val="28"/>
          <w:szCs w:val="28"/>
        </w:rPr>
        <w:t xml:space="preserve"> линия – Телеком, 2004-147 с.</w:t>
      </w:r>
      <w:bookmarkStart w:id="6" w:name="_GoBack"/>
      <w:bookmarkEnd w:id="6"/>
    </w:p>
    <w:sectPr w:rsidR="0059366E" w:rsidRPr="00711CAC" w:rsidSect="00711CA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6B" w:rsidRDefault="00247B6B">
      <w:r>
        <w:separator/>
      </w:r>
    </w:p>
  </w:endnote>
  <w:endnote w:type="continuationSeparator" w:id="0">
    <w:p w:rsidR="00247B6B" w:rsidRDefault="002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6B" w:rsidRDefault="00247B6B">
      <w:r>
        <w:separator/>
      </w:r>
    </w:p>
  </w:footnote>
  <w:footnote w:type="continuationSeparator" w:id="0">
    <w:p w:rsidR="00247B6B" w:rsidRDefault="0024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E05"/>
    <w:multiLevelType w:val="hybridMultilevel"/>
    <w:tmpl w:val="2478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3F26A9"/>
    <w:multiLevelType w:val="hybridMultilevel"/>
    <w:tmpl w:val="D31A1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9D631B"/>
    <w:multiLevelType w:val="multilevel"/>
    <w:tmpl w:val="AA64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ED5245"/>
    <w:multiLevelType w:val="hybridMultilevel"/>
    <w:tmpl w:val="CA8AC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6541B0"/>
    <w:multiLevelType w:val="multilevel"/>
    <w:tmpl w:val="8A20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64732"/>
    <w:multiLevelType w:val="multilevel"/>
    <w:tmpl w:val="339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10C47"/>
    <w:multiLevelType w:val="multilevel"/>
    <w:tmpl w:val="848A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1346A"/>
    <w:multiLevelType w:val="multilevel"/>
    <w:tmpl w:val="FE1C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E0A81"/>
    <w:multiLevelType w:val="multilevel"/>
    <w:tmpl w:val="69FA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562C9"/>
    <w:multiLevelType w:val="multilevel"/>
    <w:tmpl w:val="8BF229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63C69"/>
    <w:multiLevelType w:val="multilevel"/>
    <w:tmpl w:val="89B4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D51C30"/>
    <w:multiLevelType w:val="multilevel"/>
    <w:tmpl w:val="4460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0576A"/>
    <w:multiLevelType w:val="multilevel"/>
    <w:tmpl w:val="9F9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C4B11"/>
    <w:multiLevelType w:val="multilevel"/>
    <w:tmpl w:val="2478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446662"/>
    <w:multiLevelType w:val="multilevel"/>
    <w:tmpl w:val="0CE2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A2AB8"/>
    <w:multiLevelType w:val="multilevel"/>
    <w:tmpl w:val="1D1E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1F6E9C"/>
    <w:multiLevelType w:val="multilevel"/>
    <w:tmpl w:val="350C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803139C"/>
    <w:multiLevelType w:val="hybridMultilevel"/>
    <w:tmpl w:val="8BF22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2AA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D40AC8"/>
    <w:multiLevelType w:val="hybridMultilevel"/>
    <w:tmpl w:val="3342F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1D5B6E"/>
    <w:multiLevelType w:val="multilevel"/>
    <w:tmpl w:val="A0BA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353386"/>
    <w:multiLevelType w:val="multilevel"/>
    <w:tmpl w:val="CA8A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7718FF"/>
    <w:multiLevelType w:val="multilevel"/>
    <w:tmpl w:val="57E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20792"/>
    <w:multiLevelType w:val="multilevel"/>
    <w:tmpl w:val="1EB2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8945A0"/>
    <w:multiLevelType w:val="multilevel"/>
    <w:tmpl w:val="B7F23950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4">
    <w:nsid w:val="57453EE0"/>
    <w:multiLevelType w:val="hybridMultilevel"/>
    <w:tmpl w:val="B7F239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5">
    <w:nsid w:val="59B534A7"/>
    <w:multiLevelType w:val="multilevel"/>
    <w:tmpl w:val="3F24B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3F6C0E"/>
    <w:multiLevelType w:val="multilevel"/>
    <w:tmpl w:val="42E0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9344B4"/>
    <w:multiLevelType w:val="multilevel"/>
    <w:tmpl w:val="F5E2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67816"/>
    <w:multiLevelType w:val="multilevel"/>
    <w:tmpl w:val="7C82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3F7E50"/>
    <w:multiLevelType w:val="multilevel"/>
    <w:tmpl w:val="381C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740530"/>
    <w:multiLevelType w:val="multilevel"/>
    <w:tmpl w:val="86EA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20"/>
  </w:num>
  <w:num w:numId="5">
    <w:abstractNumId w:val="24"/>
  </w:num>
  <w:num w:numId="6">
    <w:abstractNumId w:val="9"/>
  </w:num>
  <w:num w:numId="7">
    <w:abstractNumId w:val="0"/>
  </w:num>
  <w:num w:numId="8">
    <w:abstractNumId w:val="25"/>
  </w:num>
  <w:num w:numId="9">
    <w:abstractNumId w:val="5"/>
  </w:num>
  <w:num w:numId="10">
    <w:abstractNumId w:val="27"/>
  </w:num>
  <w:num w:numId="11">
    <w:abstractNumId w:val="7"/>
  </w:num>
  <w:num w:numId="12">
    <w:abstractNumId w:val="28"/>
  </w:num>
  <w:num w:numId="13">
    <w:abstractNumId w:val="26"/>
  </w:num>
  <w:num w:numId="14">
    <w:abstractNumId w:val="22"/>
  </w:num>
  <w:num w:numId="15">
    <w:abstractNumId w:val="19"/>
  </w:num>
  <w:num w:numId="16">
    <w:abstractNumId w:val="2"/>
  </w:num>
  <w:num w:numId="17">
    <w:abstractNumId w:val="11"/>
  </w:num>
  <w:num w:numId="18">
    <w:abstractNumId w:val="29"/>
  </w:num>
  <w:num w:numId="19">
    <w:abstractNumId w:val="12"/>
  </w:num>
  <w:num w:numId="20">
    <w:abstractNumId w:val="30"/>
  </w:num>
  <w:num w:numId="21">
    <w:abstractNumId w:val="4"/>
  </w:num>
  <w:num w:numId="22">
    <w:abstractNumId w:val="6"/>
  </w:num>
  <w:num w:numId="23">
    <w:abstractNumId w:val="14"/>
  </w:num>
  <w:num w:numId="24">
    <w:abstractNumId w:val="8"/>
  </w:num>
  <w:num w:numId="25">
    <w:abstractNumId w:val="10"/>
  </w:num>
  <w:num w:numId="26">
    <w:abstractNumId w:val="16"/>
  </w:num>
  <w:num w:numId="27">
    <w:abstractNumId w:val="21"/>
  </w:num>
  <w:num w:numId="28">
    <w:abstractNumId w:val="15"/>
  </w:num>
  <w:num w:numId="29">
    <w:abstractNumId w:val="13"/>
  </w:num>
  <w:num w:numId="30">
    <w:abstractNumId w:val="2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794"/>
    <w:rsid w:val="0005275F"/>
    <w:rsid w:val="00082EC7"/>
    <w:rsid w:val="00091C95"/>
    <w:rsid w:val="000D47CE"/>
    <w:rsid w:val="0010172F"/>
    <w:rsid w:val="0010480F"/>
    <w:rsid w:val="00125467"/>
    <w:rsid w:val="00143A44"/>
    <w:rsid w:val="0014417D"/>
    <w:rsid w:val="00160245"/>
    <w:rsid w:val="001749F3"/>
    <w:rsid w:val="001757AC"/>
    <w:rsid w:val="001B0030"/>
    <w:rsid w:val="001B69A5"/>
    <w:rsid w:val="0020218E"/>
    <w:rsid w:val="00204031"/>
    <w:rsid w:val="00212794"/>
    <w:rsid w:val="00213432"/>
    <w:rsid w:val="002156AA"/>
    <w:rsid w:val="00223666"/>
    <w:rsid w:val="00237C1F"/>
    <w:rsid w:val="00247B6B"/>
    <w:rsid w:val="00261A0F"/>
    <w:rsid w:val="00265D84"/>
    <w:rsid w:val="002A453F"/>
    <w:rsid w:val="002A5B8A"/>
    <w:rsid w:val="002A6E9E"/>
    <w:rsid w:val="002B3C56"/>
    <w:rsid w:val="002D0014"/>
    <w:rsid w:val="00300EE5"/>
    <w:rsid w:val="003030A4"/>
    <w:rsid w:val="00337E76"/>
    <w:rsid w:val="00351751"/>
    <w:rsid w:val="00392715"/>
    <w:rsid w:val="003B1B92"/>
    <w:rsid w:val="00450CF3"/>
    <w:rsid w:val="00451852"/>
    <w:rsid w:val="00452293"/>
    <w:rsid w:val="004522EC"/>
    <w:rsid w:val="0045576D"/>
    <w:rsid w:val="00472659"/>
    <w:rsid w:val="004756AA"/>
    <w:rsid w:val="004C6A6A"/>
    <w:rsid w:val="004F239B"/>
    <w:rsid w:val="005067DA"/>
    <w:rsid w:val="00516D3D"/>
    <w:rsid w:val="00523754"/>
    <w:rsid w:val="00537DCB"/>
    <w:rsid w:val="00564C62"/>
    <w:rsid w:val="0059366E"/>
    <w:rsid w:val="005B0952"/>
    <w:rsid w:val="005D3A83"/>
    <w:rsid w:val="005E0ABF"/>
    <w:rsid w:val="0061250C"/>
    <w:rsid w:val="0063708A"/>
    <w:rsid w:val="00651A56"/>
    <w:rsid w:val="0067162E"/>
    <w:rsid w:val="006B1336"/>
    <w:rsid w:val="006C0617"/>
    <w:rsid w:val="006D753A"/>
    <w:rsid w:val="006E6BEE"/>
    <w:rsid w:val="00703BC7"/>
    <w:rsid w:val="00711CAC"/>
    <w:rsid w:val="007342AE"/>
    <w:rsid w:val="007564FE"/>
    <w:rsid w:val="007610FD"/>
    <w:rsid w:val="007849A5"/>
    <w:rsid w:val="00790D7F"/>
    <w:rsid w:val="007A28D3"/>
    <w:rsid w:val="007D240D"/>
    <w:rsid w:val="0084225B"/>
    <w:rsid w:val="00850CF5"/>
    <w:rsid w:val="008634A7"/>
    <w:rsid w:val="00873F9A"/>
    <w:rsid w:val="00880D31"/>
    <w:rsid w:val="00882806"/>
    <w:rsid w:val="008A2225"/>
    <w:rsid w:val="008B1F74"/>
    <w:rsid w:val="008C5FFA"/>
    <w:rsid w:val="008E0AAE"/>
    <w:rsid w:val="008F74B6"/>
    <w:rsid w:val="0090496D"/>
    <w:rsid w:val="009B0B71"/>
    <w:rsid w:val="009F0D0F"/>
    <w:rsid w:val="00A41561"/>
    <w:rsid w:val="00A527C1"/>
    <w:rsid w:val="00AB096C"/>
    <w:rsid w:val="00AF4C20"/>
    <w:rsid w:val="00B149A2"/>
    <w:rsid w:val="00B45107"/>
    <w:rsid w:val="00B53B50"/>
    <w:rsid w:val="00BB4BE7"/>
    <w:rsid w:val="00BC6099"/>
    <w:rsid w:val="00BE56E7"/>
    <w:rsid w:val="00C37A1F"/>
    <w:rsid w:val="00C56E1E"/>
    <w:rsid w:val="00C8490B"/>
    <w:rsid w:val="00C9074D"/>
    <w:rsid w:val="00C94C85"/>
    <w:rsid w:val="00CA502F"/>
    <w:rsid w:val="00CD75A9"/>
    <w:rsid w:val="00CF268C"/>
    <w:rsid w:val="00CF5A53"/>
    <w:rsid w:val="00D05446"/>
    <w:rsid w:val="00D141C0"/>
    <w:rsid w:val="00D22DBC"/>
    <w:rsid w:val="00D846AD"/>
    <w:rsid w:val="00D91C4C"/>
    <w:rsid w:val="00DB708D"/>
    <w:rsid w:val="00DE1C9E"/>
    <w:rsid w:val="00E6060C"/>
    <w:rsid w:val="00E70491"/>
    <w:rsid w:val="00E8613C"/>
    <w:rsid w:val="00E97912"/>
    <w:rsid w:val="00EF1D59"/>
    <w:rsid w:val="00EF614F"/>
    <w:rsid w:val="00F255F9"/>
    <w:rsid w:val="00F34B29"/>
    <w:rsid w:val="00F70A94"/>
    <w:rsid w:val="00F73742"/>
    <w:rsid w:val="00FA2549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1139217F-80DB-427F-9D10-54DCEF75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F614F"/>
    <w:rPr>
      <w:rFonts w:cs="Times New Roman"/>
      <w:color w:val="0000FF"/>
      <w:u w:val="single"/>
    </w:rPr>
  </w:style>
  <w:style w:type="character" w:customStyle="1" w:styleId="tocnumber">
    <w:name w:val="tocnumber"/>
    <w:rsid w:val="00EF614F"/>
    <w:rPr>
      <w:rFonts w:cs="Times New Roman"/>
    </w:rPr>
  </w:style>
  <w:style w:type="character" w:customStyle="1" w:styleId="toctext">
    <w:name w:val="toctext"/>
    <w:rsid w:val="00EF614F"/>
    <w:rPr>
      <w:rFonts w:cs="Times New Roman"/>
    </w:rPr>
  </w:style>
  <w:style w:type="paragraph" w:styleId="a5">
    <w:name w:val="header"/>
    <w:basedOn w:val="a"/>
    <w:rsid w:val="0014417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417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4550</Words>
  <Characters>25938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симметричные и ассиметричные криптосистемы </vt:lpstr>
    </vt:vector>
  </TitlesOfParts>
  <Company>at home</Company>
  <LinksUpToDate>false</LinksUpToDate>
  <CharactersWithSpaces>30428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симметричные и ассиметричные криптосистемы </dc:title>
  <dc:subject/>
  <dc:creator>KST</dc:creator>
  <cp:keywords/>
  <dc:description/>
  <cp:lastModifiedBy>admin</cp:lastModifiedBy>
  <cp:revision>2</cp:revision>
  <dcterms:created xsi:type="dcterms:W3CDTF">2014-03-03T13:35:00Z</dcterms:created>
  <dcterms:modified xsi:type="dcterms:W3CDTF">2014-03-03T13:35:00Z</dcterms:modified>
</cp:coreProperties>
</file>